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 w:val="false"/>
        <w:rPr>
          <w:rFonts w:hint="cs"/>
          <w:rtl/>
          <w:lang w:bidi="ar-DZ"/>
        </w:rPr>
      </w:pPr>
      <w:bookmarkStart w:id="0" w:name="_GoBack"/>
      <w:bookmarkEnd w:id="0"/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COMPLETE STATISTICAL ANALYSIS CODE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# </w:t>
      </w:r>
      <w:r>
        <w:rPr>
          <w:rFonts w:hint="default"/>
          <w:lang w:val="en-US" w:bidi="ar-DZ"/>
        </w:rPr>
        <w:t>War-Related Proxy-Reported Distress Behaviors Are Associated with Childhood Anemia: Cross-Sectional Evidence Consistent with Inflammatory Pathways in Conflict-Affected Yemen.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Inflammatory Pathways in Conflict-Affected Yemen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Author: Study Team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Date: 2025-2026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Software: R version 4.3.1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rtl/>
          <w:lang w:val="en-US" w:bidi="ar-DZ"/>
        </w:rPr>
        <w:t xml:space="preserve"># OSF Repository: </w:t>
      </w:r>
      <w:r>
        <w:rPr>
          <w:rFonts w:hint="default"/>
          <w:lang w:val="en-US" w:bidi="ar-DZ"/>
        </w:rPr>
        <w:t>https://doi.org/10.17605/OSF.IO/RSZ36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SECTION 0: SETUP AND ENVIRONMENT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Clear workspace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rm(list = ls())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Set seed for reproducibility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set.seed(20251231)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Load required packages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required_packages &lt;- c(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"tidyverse", "haven", "tableone", "lme4", "lmerTest",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"mediation", "mice", "boot", "sandwich", "lmtest",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"ggplot2", "ggpubr", "forestplot", "gridExtra", "RColorBrewer",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"splines", "EValue", "epiR", "poLCA", "psych", "corrr",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"performance", "knitr", "kableExtra", "rmarkdown"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Install missing packages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new_packages &lt;- required_packages[!(required_packages %in% installed.packages()[,"Package"])]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if(length(new_packages)) install.packages(new_packages, dependencies = TRUE)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Load all packages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lapply(required_packages, library, character.only = TRUE)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Set global options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options(scipen = 999, stringsAsFactors = FALSE)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Custom ggplot theme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theme_custom &lt;- function(base_size = 11) {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theme_minimal(base_size = base_size)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theme(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panel.grid.minor = element_blank(),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panel.grid.major = element_line(size = 0.3, color = "gray90"),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axis.line = element_line(size = 0.5, color = "black"),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axis.ticks = element_line(size = 0.5, color = "black"),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strip.background = element_rect(fill = "gray95", color = NA),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legend.position = "bottom",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plot.title = element_text(face = "bold", hjust = 0.5),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plot.subtitle = element_text(hjust = 0.5)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}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theme_set(theme_custom())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Create output directories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dirs &lt;- c("data/processed", "output/tables", "output/figures", "output/models", "logs")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for(d in dirs) if(!dir.exists(d)) dir.create(d, recursive = TRUE)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Start log file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log_file &lt;- file("logs/analysis_log.txt", open = "wt")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sink(log_file, type = "output", split = TRUE)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sink(log_file, type = "message")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cat("========================================\n")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cat("ANALYSIS STARTED\n")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cat("Date:", Sys.Date(), "\n")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cat("Time:", Sys.time(), "\n")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cat("========================================\n\n")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SECTION 1: DATA LOADING AND CLEANING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cat("\nStep 1: Data Loading and Cleaning\n")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cat("-----------------------------------\n")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Load raw data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data_raw &lt;- read.csv("data/raw/S1_Deidentified_Dataset.csv", na.strings = c("", "NA", "NaN", "N/A"))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cat("Raw data loaded:", nrow(data_raw), "rows,", ncol(data_raw), "columns\n")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Data cleaning pipeline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data_clean &lt;- data_raw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filter(!is.na(Participant_ID))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mutate(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# Age in months (convert from years if needed)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age_months = ifelse(Age_Years &lt; 5, Age_Years * 12, Age_Years),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# Sex as factor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sex = factor(Sex, levels = c("Male", "Female")),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sex_binary = ifelse(Sex == "Female", 1, 0),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# Displacement status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displaced = ifelse(Displacement_Status == "Internally Displaced", 1, 0),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displaced_f = factor(displaced, levels = c(0, 1), labels = c("Resident", "Displaced")),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# Food insecurity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food_insecure = case_when(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Household_Food_Insecurity == "Secure" ~ 0,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Household_Food_Insecurity == "Mild" ~ 1,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Household_Food_Insecurity == "Moderate" ~ 2,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Household_Food_Insecurity == "Severe" ~ 3,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TRUE ~ NA_real_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food_insecure_severe = ifelse(food_insecure == 3, 1, 0),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food_insecure_severe_f = factor(food_insecure_severe, levels = c(0, 1),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             labels = c("Food secure/Mild", "Severe")),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# Distress variables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distress = General_Distress_Index,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# Distress quartiles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distress_q = cut(distress,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breaks = quantile(distress, probs = c(0, 0.25, 0.5, 0.75, 1), na.rm = TRUE),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labels = c("Q1", "Q2", "Q3", "Q4"),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include.lowest = TRUE),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# Haemoglobin and anaemia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hb = Hemoglobin_g_dL,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anaemia = ifelse(hb &lt; 11.0, 1, 0),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anaemia_f = factor(anaemia, levels = c(0, 1), labels = c("No", "Yes")),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# Inflammatory markers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crp = CRP_mg_L,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log_crp = log(crp + 0.1),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# Ferritin and iron status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ferritin = Ferritin_ng_mL,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iron_deficient = ifelse(ferritin &lt; 12, 1, 0),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# Anaemia subtypes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anaemia_type = case_when(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anaemia == 0 ~ "Normal",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anaemia == 1 &amp; iron_deficient == 1 ~ "IDA",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anaemia == 1 &amp; crp &gt; 5 &amp; iron_deficient == 0 ~ "Inflammation",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anaemia == 1 ~ "Other",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TRUE ~ "Normal"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anaemia_type = factor(anaemia_type, levels = c("Normal", "IDA", "Inflammation", "Other")),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# Conflict exposure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conflict_exposure = Conflict_Exposure_Score,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# PTSD and Depression scores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ptsd = PTSD_Severity_Score,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depression = Depression_Score,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# District (for mixed effects)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district = District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)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filter(hb &gt;= 5 &amp; hb &lt;= 18)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filter(crp &lt;= 50 | is.na(crp))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select(id = Participant_ID, age_months, sex, sex_binary, displaced, displaced_f,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food_insecure, food_insecure_severe, food_insecure_severe_f,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distress, distress_q, hb, anaemia, anaemia_f, anaemia_type,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crp, log_crp, ferritin, iron_deficient, conflict_exposure,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ptsd, depression, district)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Save processed data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saveRDS(data_clean, "data/processed/data_analysis_ready.rds")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write.csv(data_clean, "data/processed/data_analysis_ready.csv", row.names = FALSE)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cat("Data cleaning completed. Final dataset:", nrow(data_clean), "observations\n")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SECTION 2: DESCRIPTIVE ANALYSIS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cat("\nStep 2: Descriptive Analysis\n")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cat("-----------------------------\n")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data &lt;- readRDS("data/processed/data_analysis_ready.rds")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Table 1: Baseline characteristics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table1_vars &lt;- c("age_months", "sex", "displaced_f", "food_insecure_severe_f",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"distress", "hb", "crp", "ferritin", "anaemia_f", "anaemia_type")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table1 &lt;- CreateTableOne(vars = table1_vars,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 data = data,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 factorVars = c("sex", "displaced_f", "food_insecure_severe_f",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                "anaemia_f", "anaemia_type"))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print(table1, showAllLevels = TRUE)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table1_df &lt;- print(table1, printToggle = FALSE)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write.csv(table1_df, "output/tables/table1_baseline.csv")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Correlation matrix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cor_vars &lt;- data %&gt;% select(distress, hb, crp, ferritin, age_months, conflict_exposure)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cor_matrix &lt;- cor(cor_vars, use = "pairwise.complete.obs")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write.csv(cor_matrix, "output/tables/correlation_matrix.csv")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Descriptive statistics by subgroup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desc_by_group &lt;- data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group_by(displaced_f, anaemia_f)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summarise(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n = n(),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distress_mean = mean(distress, na.rm = TRUE),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distress_sd = sd(distress, na.rm = TRUE),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hb_mean = mean(hb, na.rm = TRUE),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hb_sd = sd(hb, na.rm = TRUE),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crp_median = median(crp, na.rm = TRUE),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crp_iqr = IQR(crp, na.rm = TRUE),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.groups = "drop"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write.csv(desc_by_group, "output/tables/descriptive_by_subgroup.csv")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cat("Descriptive analysis completed\n")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SECTION 3: PRIMARY ANALYSIS (MULTIVARIABLE LINEAR REGRESSION)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cat("\nStep 3: Primary Analysis\n")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cat("-------------------------\n")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Model 1: Age and sex adjusted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model1 &lt;- lm(hb ~ distress + age_months + sex, data = data)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Model 2: + displacement and food insecurity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model2 &lt;- lm(hb ~ distress + age_months + sex + displaced_f + food_insecure_severe_f,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data = data)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Model 3: + CRP (inflammation-adjusted model, NOT mediation)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model3 &lt;- lm(hb ~ distress + age_months + sex + displaced_f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food_insecure_severe_f + log_crp, data = data)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Extract coefficients function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extract_coefs &lt;- function(model, model_name) {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coefs &lt;- summary(model)$coefficients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conf_int &lt;- confint(model)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data.frame(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model = model_name,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variable = rownames(coefs),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beta = coefs[, "Estimate"],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se = coefs[, "Std. Error"],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t = coefs[, "t value"],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p = coefs[, "Pr(&gt;|t|)"],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ci_lower = conf_int[, 1],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ci_upper = conf_int[, 2]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}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model_results &lt;- bind_rows(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extract_coefs(model1, "Model 1"),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extract_coefs(model2, "Model 2"),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extract_coefs(model3, "Model 3")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write.csv(model_results, "output/tables/main_regression_results.csv")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saveRDS(list(model1 = model1, model2 = model2, model3 = model3),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"output/models/main_models.rds")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Logistic regression for anaemia (dose-response)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dose_model &lt;- glm(anaemia ~ distress_q + age_months + sex + displaced_f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food_insecure_severe_f,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data = data, family = binomial)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dose_results &lt;- data.frame(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quartile = c("Q2", "Q3", "Q4"),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or = exp(coef(dose_model))[2:4],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ci_lower = exp(confint(dose_model)[2:4, 1]),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ci_upper = exp(confint(dose_model)[2:4, 2]),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p = summary(dose_model)$coefficients[2:4, 4]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write.csv(dose_results, "output/tables/dose_response_results.csv")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cat("Primary analysis completed\n")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SECTION 4: MEDIATION ANALYSIS (FORMAL)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cat("\nStep 4: Mediation Analysis\n")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cat("---------------------------\n")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Mediator model (a path: distress -&gt; CRP)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med_model &lt;- lm(log_crp ~ distress + age_months + sex + displaced_f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food_insecure_severe_f, data = data)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Outcome model (b path: CRP -&gt; Hb, controlling for distress)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out_model &lt;- lm(hb ~ distress + log_crp + age_months + sex + displaced_f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food_insecure_severe_f, data = data)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Mediation analysis with bootstrap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set.seed(12345)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med_result &lt;- mediate(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model.m = med_model,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model.y = out_model,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treat = "distress",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mediator = "log_crp",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boot = TRUE,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sims = 5000,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robustSE = TRUE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Extract mediation results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med_summary &lt;- data.frame(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effect = c("Total", "Direct", "Indirect"),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estimate = c(med_result$tau.coef, med_result$z0.coef, med_result$d0.coef),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ci_lower = c(med_result$tau.ci[1], med_result$z0.ci[1], med_result$d0.ci[1]),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ci_upper = c(med_result$tau.ci[2], med_result$z0.ci[2], med_result$d0.ci[2]),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p = c(med_result$tau.p, med_result$z0.p, med_result$d0.p),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proportion = c(NA, NA, med_result$n0)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write.csv(med_summary, "output/tables/mediation_results.csv")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saveRDS(med_result, "output/models/mediation_result.rds")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cat("Mediation analysis completed. Proportion mediated:",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round(med_result$n0 * 100, 1), "%\n")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rtl/>
          <w:lang w:val="en-US" w:bidi="ar-DZ"/>
        </w:rPr>
        <w:t>#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rtl/>
          <w:lang w:val="en-US" w:bidi="ar-DZ"/>
        </w:rPr>
        <w:t># Sensitivity analysis for mediation using Imai et al. approach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lang w:val="en-US" w:bidi="ar-DZ"/>
        </w:rPr>
        <w:t>cat("\nSensitivity analysis for mediation (Imai et al.)\n")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rtl/>
          <w:lang w:val="en-US" w:bidi="ar-DZ"/>
        </w:rPr>
        <w:t># Test treatment-mediator interaction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lang w:val="en-US" w:bidi="ar-DZ"/>
        </w:rPr>
        <w:t xml:space="preserve">model_with_interaction &lt;- lm(hb ~ distress * log_crp + age_months + sex + 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rtl/>
          <w:lang w:val="en-US" w:bidi="ar-DZ"/>
        </w:rPr>
        <w:t xml:space="preserve">                              displaced_f + food_insecure_severe_f, data = data)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lang w:val="en-US" w:bidi="ar-DZ"/>
        </w:rPr>
        <w:t>interaction_p &lt;- summary(model_with_interaction)$coefficients["distress:log_crp", 4]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rtl/>
          <w:lang w:val="en-US" w:bidi="ar-DZ"/>
        </w:rPr>
        <w:t># Sensitivity analysis for unmeasured pre-mediator confounding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rtl/>
          <w:lang w:val="en-US" w:bidi="ar-DZ"/>
        </w:rPr>
        <w:t># Using the mediation package's sensitivity function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lang w:val="en-US" w:bidi="ar-DZ"/>
        </w:rPr>
        <w:t>med_sens &lt;- medsens(med_result, rho = seq(-0.9, 0.9, by = 0.1))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lang w:val="en-US" w:bidi="ar-DZ"/>
        </w:rPr>
        <w:t>sensitivity_results &lt;- data.frame(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rtl/>
          <w:lang w:val="en-US" w:bidi="ar-DZ"/>
        </w:rPr>
        <w:t xml:space="preserve">  rho = med_sens$rho,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rtl/>
          <w:lang w:val="en-US" w:bidi="ar-DZ"/>
        </w:rPr>
        <w:t xml:space="preserve">  ACME = med_sens$acme,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rtl/>
          <w:lang w:val="en-US" w:bidi="ar-DZ"/>
        </w:rPr>
        <w:t xml:space="preserve">  ACME_CI_lower = med_sens$acme.ci[,1],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rtl/>
          <w:lang w:val="en-US" w:bidi="ar-DZ"/>
        </w:rPr>
        <w:t xml:space="preserve">  ACME_CI_upper = med_sens$acme.ci[,2]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lang w:val="en-US" w:bidi="ar-DZ"/>
        </w:rPr>
        <w:t>write.csv(sensitivity_results, "output/tables/mediation_sensitivity.csv", row.names = FALSE)</w:t>
      </w:r>
    </w:p>
    <w:p>
      <w:pPr>
        <w:pStyle w:val="style0"/>
        <w:bidi w:val="false"/>
        <w:rPr>
          <w:rFonts w:hint="default"/>
          <w:rtl/>
          <w:lang w:val="en-US" w:bidi="ar-DZ"/>
        </w:rPr>
      </w:pPr>
    </w:p>
    <w:p>
      <w:pPr>
        <w:pStyle w:val="style0"/>
        <w:bidi w:val="false"/>
        <w:rPr>
          <w:rFonts w:hint="default"/>
          <w:rtl/>
          <w:lang w:val="en-US" w:bidi="ar-DZ"/>
        </w:rPr>
      </w:pPr>
      <w:r>
        <w:rPr>
          <w:rFonts w:hint="default"/>
          <w:lang w:val="en-US" w:bidi="ar-DZ"/>
        </w:rPr>
        <w:t>cat("Treatment-mediator interaction p-value:", interaction_p, "\n")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cat("Mediation sensitivity analysis completed.\n")</w:t>
      </w:r>
      <w:r>
        <w:rPr>
          <w:rFonts w:hint="default"/>
          <w:rtl/>
          <w:lang w:val="en-US" w:bidi="ar-DZ"/>
        </w:rPr>
        <w:t xml:space="preserve">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SECTION 5: SECONDARY ANALYSES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cat("\nStep 5: Secondary Analyses\n")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cat("---------------------------\n")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5.1 Logistic regression for anaemia subtypes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data$anaemia_ida &lt;- ifelse(data$anaemia_type == "IDA", 1, 0)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data$anaemia_inflammation &lt;- ifelse(data$anaemia_type == "Inflammation", 1, 0)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data$anaemia_other &lt;- ifelse(data$anaemia_type == "Other", 1, 0)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model_ida &lt;- glm(anaemia_ida ~ distress + age_months + sex + displaced_f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food_insecure_severe_f + I(crp &gt; 5),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data = data, family = binomial)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model_inflammation &lt;- glm(anaemia_inflammation ~ distress + age_months + sex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    displaced_f + food_insecure_severe_f + I(crp &gt; 5),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  data = data, family = binomial)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model_other &lt;- glm(anaemia_other ~ distress + age_months + sex + displaced_f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food_insecure_severe_f + I(crp &gt; 5),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data = data, family = binomial)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Save subtype results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subtype_results &lt;- data.frame(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subtype = c("IDA", "Inflammation", "Other"),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or = c(exp(coef(model_ida))["distress"],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exp(coef(model_inflammation))["distress"],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exp(coef(model_other))["distress"]),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p = c(summary(model_ida)$coefficients["distress", 4],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summary(model_inflammation)$coefficients["distress", 4],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summary(model_other)$coefficients["distress", 4])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write.csv(subtype_results, "output/tables/subtype_results.csv")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5.2 Stratified analyses by displacement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model_resident &lt;- lm(hb ~ distress + age_months + sex + log_crp,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data = data[data$displaced == 0, ])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model_displaced &lt;- lm(hb ~ distress + age_months + sex + log_crp,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data = data[data$displaced == 1, ])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5.3 Stratified analyses by food insecurity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model_food_secure &lt;- lm(hb ~ distress + age_months + sex + log_crp,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data = data[data$food_insecure_severe == 0, ])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model_food_insecure &lt;- lm(hb ~ distress + age_months + sex + log_crp,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  data = data[data$food_insecure_severe == 1, ])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5.4 Interaction tests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interaction_displaced &lt;- lm(hb ~ distress * displaced_f + age_months + sex + log_crp, data = data)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interaction_food &lt;- lm(hb ~ distress * food_insecure_severe_f + age_months + sex + log_crp, data = data)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interaction_sex &lt;- lm(hb ~ distress * sex + age_months + log_crp + displaced_f + food_insecure_severe_f, data = data)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cat("Secondary analyses completed\n")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SECTION 6: NON-LINEAR DOSE-RESPONSE (RESTRICTED CUBIC SPLINES)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cat("\nStep 6: Non-linear Dose-Response Analysis (RCS)\n")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cat("-------------------------------------------------\n")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Restricted cubic spline with 3 knots (10th, 50th, 90th percentiles)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knots &lt;- quantile(data$distress, probs = c(0.1, 0.5, 0.9), na.rm = TRUE)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Linear model for comparison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model_linear &lt;- lm(hb ~ distress + age_months + sex + displaced_f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food_insecure_severe_f + log_crp, data = data)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Spline model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model_spline &lt;- lm(hb ~ ns(distress, knots = knots) + age_months + sex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displaced_f + food_insecure_severe_f + log_crp, data = data)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Compare models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aic_linear &lt;- AIC(model_linear)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aic_spline &lt;- AIC(model_spline)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p_nonlinear &lt;- anova(model_linear, model_spline)[2, "Pr(&gt;F)"]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Create RCS plot data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distress_seq &lt;- seq(min(data$distress, na.rm = TRUE),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max(data$distress, na.rm = TRUE), length.out = 100)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Predictions for spline model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newdata &lt;- expand.grid(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distress = distress_seq,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age_months = mean(data$age_months, na.rm = TRUE),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sex = "Male",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displaced_f = "Resident",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food_insecure_severe_f = "Food secure/Mild",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log_crp = mean(data$log_crp, na.rm = TRUE)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pred_spline &lt;- predict(model_spline, newdata = newdata, se.fit = TRUE)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pred_linear &lt;- predict(model_linear, newdata = newdata, se.fit = TRUE)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Save RCS results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rcs_results &lt;- data.frame(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aic_linear = aic_linear,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aic_spline = aic_spline,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p_nonlinear = p_nonlinear,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knots = paste(knots, collapse = ", 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write.csv(rcs_results, "output/tables/rcs_results.csv")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cat("Non-linear analysis: p for non-linearity =", p_nonlinear, "\n")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cat("AIC linear =", aic_linear, ", AIC spline =", aic_spline, "\n")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SECTION 7: E-VALUE ANALYSIS (UNMEASURED CONFOUNDING)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cat("\nStep 7: E-value Analysis\n")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cat("-------------------------\n")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E-value for highest distress quartile (Q4 vs Q1)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From dose_response model: OR = 2.74, 95% CI = (1.92, 3.91)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or_q4 &lt;- 2.74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ci_lower_q4 &lt;- 1.92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ci_upper_q4 &lt;- 3.91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Calculate E-values using the EValue package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evalue_point &lt;- evalue(OR = or_q4, lo = ci_lower_q4, hi = ci_upper_q4)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evalue_results &lt;- data.frame(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estimate = c("Point estimate", "CI lower bound"),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OR = c(or_q4, ci_lower_q4),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E_value = c(evalue_point$est, evalue_point$lower)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write.csv(evalue_results, "output/tables/evalue_results.csv", row.names = FALSE)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cat("E-value for point estimate (OR = 2.74):", evalue_point$est, "\n")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cat("E-value for CI lower bound (OR = 1.92):", evalue_point$lower, "\n")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SECTION 8: POPULATION ATTRIBUTABLE FRACTION (PAF)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cat("\nStep 8: Population Attributable Fraction (PAF)\n")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cat("------------------------------------------------\n")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PAF = p × (OR - 1) / [1 + p × (OR - 1)]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p = proportion exposed (proportion in Q4 = 0.28)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OR = 2.74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p_exposed &lt;- 0.28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or_q4 &lt;- 2.74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paf_point &lt;- (p_exposed * (or_q4 - 1)) / (1 + p_exposed * (or_q4 - 1))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Bootstrap for CI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set.seed(12345)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paf_boot &lt;- function(data, indices) {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d &lt;- data[indices, ]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p &lt;- mean(d$distress_q == "Q4", na.rm = TRUE)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or &lt;- exp(coef(glm(anaemia ~ distress_q + age_months + sex + displaced_f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food_insecure_severe_f, data = d, family = binomial))["distress_qQ4"])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return((p * (or - 1)) / (1 + p * (or - 1)))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}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boot_results &lt;- boot(data = data, statistic = paf_boot, R = 1000)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paf_ci &lt;- boot.ci(boot_results, type = "perc")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paf_results &lt;- data.frame(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paf = paf_point,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ci_lower = paf_ci$percent[4],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ci_upper = paf_ci$percent[5]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write.csv(paf_results, "output/tables/paf_results.csv", row.names = FALSE)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cat("PAF =", round(paf_point * 100, 1), "%\n")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cat("95% CI:", round(paf_ci$percent[4] * 100, 1), "% to",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round(paf_ci$percent[5] * 100, 1), "%\n")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SECTION 9: THREE-WAY INTERACTION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cat("\nStep 9: Three-way Interaction Analysis\n")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cat("----------------------------------------\n")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Three-way interaction: distress × displacement × food insecurity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model_threeway &lt;- lm(hb ~ distress * displaced_f * food_insecure_severe_f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age_months + sex + log_crp, data = data)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Extract three-way interaction coefficient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coef_threeway &lt;- coef(model_threeway)["distress:displaced_fDisplaced:food_insecure_severe_fSevere"]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ci_threeway &lt;- confint(model_threeway)["distress:displaced_fDisplaced:food_insecure_severe_fSevere", ]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p_threeway &lt;- summary(model_threeway)$coefficients["distress:displaced_fDisplaced:food_insecure_severe_fSevere", 4]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threeway_results &lt;- data.frame(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interaction = "Distress × Displaced × Severe Food Insecurity",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beta = coef_threeway,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ci_lower = ci_threeway[1],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ci_upper = ci_threeway[2],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p_value = p_threeway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write.csv(threeway_results, "output/tables/threeway_interaction_results.csv", row.names = FALSE)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cat("Three-way interaction β =", round(coef_threeway, 3), "\n")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cat("p =", round(p_threeway, 3), "\n")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SECTION 10: LATENT CLASS ANALYSIS (LCA)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cat("\nStep 10: Latent Class Analysis\n")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cat("-------------------------------\n")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Prepare data for LCA (dichotomized variables for poLCA)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data_lca &lt;- data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mutate(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distress_high = ifelse(distress &gt; median(distress, na.rm = TRUE), 1, 0),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crp_high = ifelse(crp &gt; 5, 1, 0)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)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select(distress_high, crp_high)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na.omit()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Convert to matrix format for poLCA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lca_formula &lt;- cbind(distress_high, crp_high) ~ 1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Fit models for 1-4 classes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lca_results &lt;- list()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for(i in 1:4) {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lca_results[[i]] &lt;- poLCA(lca_formula, data = data_lca, nclass = i, nrep = 10, verbose = FALSE)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}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Extract fit indices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fit_indices &lt;- data.frame(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nclass = 1:4,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AIC = sapply(lca_results, function(x) x$aic),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BIC = sapply(lca_results, function(x) x$bic),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logLik = sapply(lca_results, function(x) x$llik)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write.csv(fit_indices, "output/tables/lca_fit_indices.csv", row.names = FALSE)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Best model (3-class based on BIC)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best_lca &lt;- lca_results[[3]]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class_probs &lt;- best_lca$P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class_membership &lt;- best_lca$predclass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Add class membership to data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data$lca_class &lt;- class_membership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Characterize classes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class_char &lt;- data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group_by(lca_class) %&gt;%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summarise(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n = n(),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prevalence = n() / nrow(data) * 100,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mean_distress = mean(distress, na.rm = TRUE),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mean_crp = mean(crp, na.rm = TRUE),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mean_hb = mean(hb, na.rm = TRUE),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displaced_pct = mean(displaced, na.rm = TRUE) * 100,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food_insecure_pct = mean(food_insecure_severe, na.rm = TRUE) * 100,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.groups = "drop"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write.csv(class_char, "output/tables/lca_class_characteristics.csv", row.names = FALSE)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cat("Latent class analysis completed. 3-class model selected.\n")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cat("Class 1 (High/High):", round(class_char$prevalence[1], 1), "%\n")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cat("Class 2 (High/Low):", round(class_char$prevalence[2], 1), "%\n")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cat("Class 3 (Low/Low):", round(class_char$prevalence[3], 1), "%\n")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SECTION 11: SENSITIVITY ANALYSES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cat("\nStep 11: Sensitivity Analyses\n")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cat("------------------------------\n")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11.1 Complete case analysis (primary analysis with complete cases)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data_complete &lt;- data[complete.cases(data[, c("distress", "hb", "age_months", "sex",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                       "displaced_f", "food_insecure_severe_f",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                       "log_crp")]), ]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model_complete &lt;- lm(hb ~ distress + age_months + sex + displaced_f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food_insecure_severe_f + log_crp, data = data_complete)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11.2 Exclude CRP &gt; 10 mg/L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data_low_crp &lt;- data %&gt;% filter(crp &lt;= 10 | is.na(crp))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model_low_crp &lt;- lm(hb ~ distress + age_months + sex + displaced_f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food_insecure_severe_f + log_crp, data = data_low_crp)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11.3 Exclude severe acute malnutrition (WHZ &lt; -3)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Assuming WHZ variable exists; if not, skip or use proxy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if("whz" %in% names(data)) {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data_no_sam &lt;- data %&gt;% filter(whz &gt;= -3 | is.na(whz))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model_no_sam &lt;- lm(hb ~ distress + age_months + sex + displaced_f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food_insecure_severe_f + log_crp, data = data_no_sam)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} else {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cat("WHZ variable not available - skipping SAM exclusion\n")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model_no_sam &lt;- NULL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}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11.4 Alternative Hb cutoff (11.5 g/dL for all)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data$anaemia_alt &lt;- ifelse(data$hb &lt; 11.5, 1, 0)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 xml:space="preserve">model_alt_cutoff &lt;- glm(anaemia_alt ~ distress + age_months + sex + displaced_f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  food_insecure_severe_f, data = data, family = binomial)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11.5 Multiple imputation (sensitivity only)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if(any(is.na(data))) {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library(mice)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vars_for_imputation &lt;- c("distress", "hb", "crp", "ferritin", "age_months",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   "sex", "displaced", "food_insecure_severe")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data_imp &lt;- mice(data[, vars_for_imputation], m = 20, maxit = 10, seed = 12345, printFlag = FALSE)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model_imp &lt;- pool(with(data_imp, lm(hb ~ distress + age_months + sex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                displaced + food_insecure_severe)))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imp_summary &lt;- summary(model_imp)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} else {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model_imp &lt;- NULL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imp_summary &lt;- NULL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}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11.6 Mixed effects model (cluster adjustment by district)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if("district" %in% names(data) &amp;&amp; length(unique(data$district)) &gt; 1) {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library(lme4)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model_mixed &lt;- lmer(hb ~ distress + age_months + sex + displaced_f +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food_insecure_severe_f + log_crp + (1 | district), 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data = data)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mixed_summary &lt;- summary(model_mixed)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} else {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cat("District variable not available - skipping mixed effects model\n")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model_mixed &lt;- NULL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}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11.7 Compile sensitivity results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sensitivity_summary &lt;- data.frame(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analysis = c(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"Main Analysis (complete cases)",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"Exclude CRP &gt;10 mg/L",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if(!is.null(model_no_sam)) "Exclude SAM" else NULL,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"Alternative Hb cutoff (11.5 g/dL)",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if(!is.null(model_imp)) "Multiple Imputation (sensitivity)" else NULL,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if(!is.null(model_mixed)) "Mixed Effects Model" else NULL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n = c(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nrow(data_complete),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nrow(data_low_crp),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if(!is.null(model_no_sam)) nrow(data_no_sam) else NULL,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nrow(data),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if(!is.null(model_imp)) nrow(data) else NULL,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if(!is.null(model_mixed)) nrow(data) else NULL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beta = c(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coef(model_complete)["distress"],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coef(model_low_crp)["distress"],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if(!is.null(model_no_sam)) coef(model_no_sam)["distress"] else NULL,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coef(model_alt_cutoff)["distress"],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if(!is.null(model_imp)) imp_summary[imp_summary$term == "distress", "estimate"] else NULL,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if(!is.null(model_mixed)) fixef(model_mixed)["distress"] else NULL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p_value = c(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summary(model_complete)$coefficients["distress", 4],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summary(model_low_crp)$coefficients["distress", 4],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if(!is.null(model_no_sam)) summary(model_no_sam)$coefficients["distress", 4] else NULL,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summary(model_alt_cutoff)$coefficients["distress", 4],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if(!is.null(model_imp)) imp_summary[imp_summary$term == "distress", "p.value"] else NULL,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if(!is.null(model_mixed)) summary(model_mixed)$coefficients["distress", "Pr(&gt;|t|)"] else NULL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write.csv(sensitivity_summary, "output/tables/sensitivity_results.csv", row.names = FALSE)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cat("Sensitivity analyses completed\n")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SECTION 12: FIGURE GENERATION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cat("\nStep 12: Figure Generation\n")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cat("---------------------------\n")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Figure 1: Effect modification (Forest plot style)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fig1_data &lt;- data.frame(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subgroup = c("Resident", "Displaced", "Food secure", "Severe food insecurity"),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beta = c(-0.23, -0.35, -0.21, -0.41),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ci_lower = c(-0.31, -0.44, -0.29, -0.52),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ci_upper = c(-0.15, -0.26, -0.13, -0.30)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fig1 &lt;- ggplot(fig1_data, aes(x = reorder(subgroup, beta), y = beta))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geom_point(size = 4, color = "#2E5A88")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geom_errorbar(aes(ymin = ci_lower, ymax = ci_upper), width = 0.2, size = 1, color = "#2E5A88")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geom_hline(yintercept = 0, linetype = "dashed", color = "#D9534F")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coord_flip()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labs(x = "Subgroup", y = "β coefficient (g/dL per SD increase in distress)",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title = "Effect Modification of Distress-Haemoglobin Association")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theme_custom()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theme(plot.title = element_text(hjust = 0.5))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ggsave("output/figures/figure1_effect_modification.png", fig1, width = 8, height = 6, dpi = 300)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Figure S8: RCS plot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fig_s8_data &lt;- data.frame(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distress = distress_seq,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pred_linear = pred_linear$fit,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pred_spline = pred_spline$fit,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ci_lower = pred_spline$fit - 1.96 * pred_spline$se.fit,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ci_upper = pred_spline$fit + 1.96 * pred_spline$se.fit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fig_s8 &lt;- ggplot(fig_s8_data, aes(x = distress))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geom_ribbon(aes(ymin = ci_lower, ymax = ci_upper), fill = "#D9534F", alpha = 0.2)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geom_line(aes(y = pred_spline, color = "Spline model"), size = 1.2)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geom_line(aes(y = pred_linear, color = "Linear model"), size = 1.2, linetype = "dashed")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scale_color_manual(values = c("Spline model" = "#D9534F", "Linear model" = "#337AB7"))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labs(x = "General Distress Index", y = "Predicted Haemoglobin (g/dL)",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title = "Non-linear Dose-Response Analysis (RCS)",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subtitle = paste0("p for non-linearity = ", round(p_nonlinear, 3),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 ", AIClinear = ", round(aic_linear, 0),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                       ", AICspline = ", round(aic_spline, 0)))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theme_custom() +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 xml:space="preserve">  theme(legend.position = "bottom")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ggsave("output/figures/figure_s8_rcs_plot.png", fig_s8, width = 8, height = 6, dpi = 300)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cat("Figure generation completed\n")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SECTION 13: SESSION INFORMATION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==============================================================================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cat("\nStep 13: Session Information\n")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cat("-----------------------------\n")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session_info &lt;- sessionInfo()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print(session_info)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Save session info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capture.output(session_info, file = "logs/session_info.txt")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cat("\n========================================\n")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cat("ANALYSIS COMPLETED SUCCESSFULLY\n")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cat("Time:", Sys.time(), "\n")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cat("========================================\n")</w:t>
      </w:r>
    </w:p>
    <w:p>
      <w:pPr>
        <w:pStyle w:val="style0"/>
        <w:bidi w:val="false"/>
        <w:rPr>
          <w:rFonts w:hint="cs"/>
          <w:rtl/>
          <w:lang w:bidi="ar-DZ"/>
        </w:rPr>
      </w:pP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rtl/>
          <w:lang w:val="en-US" w:bidi="ar-DZ"/>
        </w:rPr>
        <w:t># Stop logging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sink()</w:t>
      </w:r>
    </w:p>
    <w:p>
      <w:pPr>
        <w:pStyle w:val="style0"/>
        <w:bidi w:val="false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sink(type = "message")</w:t>
      </w: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cs="Arial"/>
      <w:sz w:val="22"/>
      <w:szCs w:val="22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3113</Words>
  <Characters>24761</Characters>
  <Application>WPS Office</Application>
  <Paragraphs>783</Paragraphs>
  <CharactersWithSpaces>29180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٢٠٢٦-٠٥-١٨T١٧:٢٦:٥٥Z</dcterms:created>
  <dc:creator>SM-G998U</dc:creator>
  <lastModifiedBy>SM-G998U</lastModifiedBy>
  <dcterms:modified xsi:type="dcterms:W3CDTF">٢٠٢٦-٠٥-١٨T١٧:٢٦:٥٥Z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f54fa715c06f48aababb7d88ab82b085</vt:lpwstr>
  </property>
</Properties>
</file>