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DC5EEA" w14:textId="77777777" w:rsidR="005777A0" w:rsidRPr="00144390" w:rsidRDefault="005777A0" w:rsidP="00F62796">
      <w:pPr>
        <w:spacing w:line="360" w:lineRule="auto"/>
        <w:jc w:val="center"/>
        <w:rPr>
          <w:rFonts w:ascii="Calibri Light" w:hAnsi="Calibri Light" w:cs="Calibri Light"/>
          <w:sz w:val="40"/>
          <w:szCs w:val="40"/>
        </w:rPr>
      </w:pPr>
      <w:r w:rsidRPr="00144390">
        <w:rPr>
          <w:rFonts w:ascii="Calibri Light" w:hAnsi="Calibri Light" w:cs="Calibri Light"/>
          <w:sz w:val="40"/>
          <w:szCs w:val="40"/>
        </w:rPr>
        <w:t xml:space="preserve">The influence of climate variability on global storm surges </w:t>
      </w:r>
    </w:p>
    <w:p w14:paraId="07F43FDA" w14:textId="77777777" w:rsidR="00DD0ADD" w:rsidRPr="00DD0ADD" w:rsidRDefault="00DD0ADD" w:rsidP="00F62796">
      <w:pPr>
        <w:pStyle w:val="Default"/>
        <w:spacing w:after="160" w:line="360" w:lineRule="auto"/>
        <w:jc w:val="both"/>
        <w:rPr>
          <w:rFonts w:ascii="Calibri Light" w:hAnsi="Calibri Light" w:cs="Calibri Light"/>
          <w:sz w:val="22"/>
          <w:szCs w:val="22"/>
          <w:shd w:val="clear" w:color="auto" w:fill="FFFFFF"/>
          <w:vertAlign w:val="superscript"/>
          <w:lang w:val="en-NL"/>
        </w:rPr>
      </w:pPr>
      <w:r w:rsidRPr="00DD0ADD">
        <w:rPr>
          <w:rFonts w:ascii="Calibri Light" w:hAnsi="Calibri Light" w:cs="Calibri Light"/>
          <w:sz w:val="22"/>
          <w:szCs w:val="22"/>
          <w:lang w:val="en-NL"/>
        </w:rPr>
        <w:t>Ayoola Apolola</w:t>
      </w:r>
      <w:r w:rsidRPr="00DD0ADD">
        <w:rPr>
          <w:rFonts w:ascii="Calibri Light" w:hAnsi="Calibri Light" w:cs="Calibri Light"/>
          <w:sz w:val="22"/>
          <w:szCs w:val="22"/>
          <w:vertAlign w:val="superscript"/>
          <w:lang w:val="en-NL"/>
        </w:rPr>
        <w:t>1</w:t>
      </w:r>
      <w:r w:rsidRPr="00DD0ADD">
        <w:rPr>
          <w:rFonts w:ascii="Calibri Light" w:hAnsi="Calibri Light" w:cs="Calibri Light"/>
          <w:sz w:val="22"/>
          <w:szCs w:val="22"/>
          <w:lang w:val="en-NL"/>
        </w:rPr>
        <w:t>, Philip J. Ward</w:t>
      </w:r>
      <w:r w:rsidRPr="00DD0ADD">
        <w:rPr>
          <w:rFonts w:ascii="Calibri Light" w:hAnsi="Calibri Light" w:cs="Calibri Light"/>
          <w:sz w:val="22"/>
          <w:szCs w:val="22"/>
          <w:vertAlign w:val="superscript"/>
          <w:lang w:val="en-NL"/>
        </w:rPr>
        <w:t>1,2</w:t>
      </w:r>
      <w:r w:rsidRPr="00DD0ADD">
        <w:rPr>
          <w:rFonts w:ascii="Calibri Light" w:hAnsi="Calibri Light" w:cs="Calibri Light"/>
          <w:sz w:val="22"/>
          <w:szCs w:val="22"/>
          <w:lang w:val="en-NL"/>
        </w:rPr>
        <w:t>, Fernando J. Méndez</w:t>
      </w:r>
      <w:r w:rsidRPr="00DD0ADD">
        <w:rPr>
          <w:rFonts w:ascii="Calibri Light" w:hAnsi="Calibri Light" w:cs="Calibri Light"/>
          <w:sz w:val="22"/>
          <w:szCs w:val="22"/>
          <w:vertAlign w:val="superscript"/>
          <w:lang w:val="en-NL"/>
        </w:rPr>
        <w:t>3</w:t>
      </w:r>
      <w:r w:rsidRPr="00DD0ADD">
        <w:rPr>
          <w:rFonts w:ascii="Calibri Light" w:hAnsi="Calibri Light" w:cs="Calibri Light"/>
          <w:sz w:val="22"/>
          <w:szCs w:val="22"/>
          <w:lang w:val="en-NL"/>
        </w:rPr>
        <w:t>, Victor Collado</w:t>
      </w:r>
      <w:r w:rsidRPr="00DD0ADD">
        <w:rPr>
          <w:rFonts w:ascii="Calibri Light" w:hAnsi="Calibri Light" w:cs="Calibri Light"/>
          <w:sz w:val="22"/>
          <w:szCs w:val="22"/>
          <w:vertAlign w:val="superscript"/>
          <w:lang w:val="en-NL"/>
        </w:rPr>
        <w:t>4</w:t>
      </w:r>
      <w:r w:rsidRPr="00DD0ADD">
        <w:rPr>
          <w:rFonts w:ascii="Calibri Light" w:hAnsi="Calibri Light" w:cs="Calibri Light"/>
          <w:sz w:val="22"/>
          <w:szCs w:val="22"/>
          <w:lang w:val="en-NL"/>
        </w:rPr>
        <w:t>, Timothy Tiggeloven</w:t>
      </w:r>
      <w:r w:rsidRPr="00DD0ADD">
        <w:rPr>
          <w:rFonts w:ascii="Calibri Light" w:hAnsi="Calibri Light" w:cs="Calibri Light"/>
          <w:sz w:val="22"/>
          <w:szCs w:val="22"/>
          <w:vertAlign w:val="superscript"/>
          <w:lang w:val="en-NL"/>
        </w:rPr>
        <w:t>1,</w:t>
      </w:r>
      <w:proofErr w:type="gramStart"/>
      <w:r w:rsidRPr="00DD0ADD">
        <w:rPr>
          <w:rFonts w:ascii="Calibri Light" w:hAnsi="Calibri Light" w:cs="Calibri Light"/>
          <w:sz w:val="22"/>
          <w:szCs w:val="22"/>
          <w:vertAlign w:val="superscript"/>
          <w:lang w:val="en-NL"/>
        </w:rPr>
        <w:t>5</w:t>
      </w:r>
      <w:r w:rsidRPr="00DD0ADD">
        <w:rPr>
          <w:rFonts w:ascii="Calibri Light" w:hAnsi="Calibri Light" w:cs="Calibri Light"/>
          <w:sz w:val="22"/>
          <w:szCs w:val="22"/>
          <w:lang w:val="en-NL"/>
        </w:rPr>
        <w:t>,  Wiebke</w:t>
      </w:r>
      <w:proofErr w:type="gramEnd"/>
      <w:r w:rsidRPr="00DD0ADD">
        <w:rPr>
          <w:rFonts w:ascii="Calibri Light" w:hAnsi="Calibri Light" w:cs="Calibri Light"/>
          <w:sz w:val="22"/>
          <w:szCs w:val="22"/>
          <w:lang w:val="en-NL"/>
        </w:rPr>
        <w:t xml:space="preserve">  Jäger</w:t>
      </w:r>
      <w:r w:rsidRPr="00DD0ADD">
        <w:rPr>
          <w:rFonts w:ascii="Calibri Light" w:hAnsi="Calibri Light" w:cs="Calibri Light"/>
          <w:sz w:val="22"/>
          <w:szCs w:val="22"/>
          <w:vertAlign w:val="superscript"/>
          <w:lang w:val="en-NL"/>
        </w:rPr>
        <w:t>1</w:t>
      </w:r>
      <w:r w:rsidRPr="00DD0ADD">
        <w:rPr>
          <w:rFonts w:ascii="Calibri Light" w:hAnsi="Calibri Light" w:cs="Calibri Light"/>
          <w:sz w:val="22"/>
          <w:szCs w:val="22"/>
          <w:lang w:val="en-NL"/>
        </w:rPr>
        <w:t xml:space="preserve">, </w:t>
      </w:r>
      <w:r w:rsidRPr="00DD0ADD">
        <w:rPr>
          <w:rStyle w:val="normaltextrun"/>
          <w:rFonts w:ascii="Calibri Light" w:hAnsi="Calibri Light" w:cs="Calibri Light"/>
          <w:sz w:val="22"/>
          <w:szCs w:val="22"/>
          <w:shd w:val="clear" w:color="auto" w:fill="FFFFFF"/>
          <w:lang w:val="en-NL"/>
        </w:rPr>
        <w:t>José A. Á. Antolínez</w:t>
      </w:r>
      <w:r w:rsidRPr="00DD0ADD">
        <w:rPr>
          <w:rStyle w:val="normaltextrun"/>
          <w:rFonts w:ascii="Calibri Light" w:hAnsi="Calibri Light" w:cs="Calibri Light"/>
          <w:sz w:val="22"/>
          <w:szCs w:val="22"/>
          <w:shd w:val="clear" w:color="auto" w:fill="FFFFFF"/>
          <w:vertAlign w:val="superscript"/>
          <w:lang w:val="en-NL"/>
        </w:rPr>
        <w:t>6</w:t>
      </w:r>
      <w:r w:rsidRPr="00DD0ADD">
        <w:rPr>
          <w:rFonts w:ascii="Calibri Light" w:hAnsi="Calibri Light" w:cs="Calibri Light"/>
          <w:sz w:val="22"/>
          <w:szCs w:val="22"/>
          <w:lang w:val="en-NL"/>
        </w:rPr>
        <w:t>, S</w:t>
      </w:r>
      <w:r w:rsidRPr="00DD0ADD">
        <w:rPr>
          <w:rStyle w:val="normaltextrun"/>
          <w:rFonts w:ascii="Calibri Light" w:hAnsi="Calibri Light" w:cs="Calibri Light"/>
          <w:sz w:val="22"/>
          <w:szCs w:val="22"/>
          <w:shd w:val="clear" w:color="auto" w:fill="FFFFFF"/>
          <w:lang w:val="en-NL"/>
        </w:rPr>
        <w:t>anne Muis</w:t>
      </w:r>
      <w:r w:rsidRPr="00DD0ADD">
        <w:rPr>
          <w:rStyle w:val="normaltextrun"/>
          <w:rFonts w:ascii="Calibri Light" w:hAnsi="Calibri Light" w:cs="Calibri Light"/>
          <w:sz w:val="22"/>
          <w:szCs w:val="22"/>
          <w:shd w:val="clear" w:color="auto" w:fill="FFFFFF"/>
          <w:vertAlign w:val="superscript"/>
          <w:lang w:val="en-NL"/>
        </w:rPr>
        <w:t>1,2</w:t>
      </w:r>
    </w:p>
    <w:p w14:paraId="404248DD" w14:textId="77777777" w:rsidR="00DD0ADD" w:rsidRPr="00144390" w:rsidRDefault="00DD0ADD" w:rsidP="00F62796">
      <w:pPr>
        <w:pStyle w:val="paragraph"/>
        <w:spacing w:before="0" w:beforeAutospacing="0" w:after="160" w:afterAutospacing="0" w:line="360" w:lineRule="auto"/>
        <w:jc w:val="both"/>
        <w:textAlignment w:val="baseline"/>
        <w:rPr>
          <w:rFonts w:ascii="Calibri Light" w:hAnsi="Calibri Light" w:cs="Calibri Light"/>
          <w:sz w:val="22"/>
          <w:szCs w:val="22"/>
          <w:lang w:val="nl-NL"/>
        </w:rPr>
      </w:pPr>
      <w:r w:rsidRPr="00144390">
        <w:rPr>
          <w:rStyle w:val="normaltextrun"/>
          <w:rFonts w:ascii="Calibri Light" w:hAnsi="Calibri Light" w:cs="Calibri Light"/>
          <w:sz w:val="22"/>
          <w:szCs w:val="22"/>
          <w:vertAlign w:val="superscript"/>
          <w:lang w:val="nl-NL"/>
        </w:rPr>
        <w:t>1</w:t>
      </w:r>
      <w:r w:rsidRPr="00144390">
        <w:rPr>
          <w:rStyle w:val="normaltextrun"/>
          <w:rFonts w:ascii="Calibri Light" w:hAnsi="Calibri Light" w:cs="Calibri Light"/>
          <w:sz w:val="22"/>
          <w:szCs w:val="22"/>
          <w:lang w:val="es-ES"/>
        </w:rPr>
        <w:t xml:space="preserve"> </w:t>
      </w:r>
      <w:r w:rsidRPr="00144390">
        <w:rPr>
          <w:rStyle w:val="normaltextrun"/>
          <w:rFonts w:ascii="Calibri Light" w:hAnsi="Calibri Light" w:cs="Calibri Light"/>
          <w:sz w:val="22"/>
          <w:szCs w:val="22"/>
          <w:lang w:val="nl-NL"/>
        </w:rPr>
        <w:t>Institute for Environmental Studies (IVM), Vrije Universiteit Amsterdam, Amsterdam, The Netherlands.</w:t>
      </w:r>
      <w:r w:rsidRPr="00144390">
        <w:rPr>
          <w:rStyle w:val="eop"/>
          <w:rFonts w:ascii="Calibri Light" w:hAnsi="Calibri Light" w:cs="Calibri Light"/>
          <w:sz w:val="22"/>
          <w:szCs w:val="22"/>
          <w:lang w:val="nl-NL"/>
        </w:rPr>
        <w:t> </w:t>
      </w:r>
    </w:p>
    <w:p w14:paraId="49F228BE" w14:textId="77777777" w:rsidR="00DD0ADD" w:rsidRPr="00144390" w:rsidRDefault="00DD0ADD" w:rsidP="00F62796">
      <w:pPr>
        <w:pStyle w:val="paragraph"/>
        <w:spacing w:before="0" w:beforeAutospacing="0" w:after="160" w:afterAutospacing="0" w:line="360" w:lineRule="auto"/>
        <w:jc w:val="both"/>
        <w:textAlignment w:val="baseline"/>
        <w:rPr>
          <w:rStyle w:val="eop"/>
          <w:rFonts w:ascii="Calibri Light" w:hAnsi="Calibri Light" w:cs="Calibri Light"/>
          <w:sz w:val="22"/>
          <w:szCs w:val="22"/>
        </w:rPr>
      </w:pPr>
      <w:r w:rsidRPr="00144390">
        <w:rPr>
          <w:rStyle w:val="normaltextrun"/>
          <w:rFonts w:ascii="Calibri Light" w:hAnsi="Calibri Light" w:cs="Calibri Light"/>
          <w:color w:val="222222"/>
          <w:sz w:val="22"/>
          <w:szCs w:val="22"/>
          <w:shd w:val="clear" w:color="auto" w:fill="FFFFFF"/>
          <w:vertAlign w:val="superscript"/>
          <w:lang w:val="es-ES"/>
        </w:rPr>
        <w:t>2</w:t>
      </w:r>
      <w:r w:rsidRPr="00144390">
        <w:rPr>
          <w:rStyle w:val="normaltextrun"/>
          <w:rFonts w:ascii="Calibri Light" w:hAnsi="Calibri Light" w:cs="Calibri Light"/>
          <w:color w:val="222222"/>
          <w:sz w:val="22"/>
          <w:szCs w:val="22"/>
          <w:shd w:val="clear" w:color="auto" w:fill="FFFFFF"/>
          <w:lang w:val="es-ES"/>
        </w:rPr>
        <w:t xml:space="preserve"> </w:t>
      </w:r>
      <w:r w:rsidRPr="00144390">
        <w:rPr>
          <w:rStyle w:val="normaltextrun"/>
          <w:rFonts w:ascii="Calibri Light" w:hAnsi="Calibri Light" w:cs="Calibri Light"/>
          <w:sz w:val="22"/>
          <w:szCs w:val="22"/>
        </w:rPr>
        <w:t>Deltares, Delft, The Netherlands.</w:t>
      </w:r>
      <w:r w:rsidRPr="00144390">
        <w:rPr>
          <w:rStyle w:val="eop"/>
          <w:rFonts w:ascii="Calibri Light" w:hAnsi="Calibri Light" w:cs="Calibri Light"/>
          <w:sz w:val="22"/>
          <w:szCs w:val="22"/>
        </w:rPr>
        <w:t> </w:t>
      </w:r>
    </w:p>
    <w:p w14:paraId="6A11CE6C" w14:textId="77777777" w:rsidR="00DD0ADD" w:rsidRPr="00144390" w:rsidRDefault="00DD0ADD" w:rsidP="00F62796">
      <w:pPr>
        <w:pStyle w:val="paragraph"/>
        <w:spacing w:before="0" w:beforeAutospacing="0" w:after="160" w:afterAutospacing="0" w:line="360" w:lineRule="auto"/>
        <w:jc w:val="both"/>
        <w:textAlignment w:val="baseline"/>
        <w:rPr>
          <w:rFonts w:ascii="Calibri Light" w:hAnsi="Calibri Light" w:cs="Calibri Light"/>
          <w:sz w:val="22"/>
          <w:szCs w:val="22"/>
          <w:lang w:val="en-GB"/>
        </w:rPr>
      </w:pPr>
      <w:r w:rsidRPr="00144390">
        <w:rPr>
          <w:rFonts w:ascii="Calibri Light" w:hAnsi="Calibri Light" w:cs="Calibri Light"/>
          <w:sz w:val="22"/>
          <w:szCs w:val="22"/>
          <w:vertAlign w:val="superscript"/>
          <w:lang w:val="en-GB"/>
        </w:rPr>
        <w:t>3</w:t>
      </w:r>
      <w:r w:rsidRPr="00144390">
        <w:rPr>
          <w:rFonts w:ascii="Calibri Light" w:hAnsi="Calibri Light" w:cs="Calibri Light"/>
          <w:sz w:val="22"/>
          <w:szCs w:val="22"/>
          <w:lang w:val="en-GB"/>
        </w:rPr>
        <w:t xml:space="preserve"> </w:t>
      </w:r>
      <w:r w:rsidRPr="00C9297C">
        <w:rPr>
          <w:rFonts w:ascii="Calibri Light" w:hAnsi="Calibri Light" w:cs="Calibri Light"/>
          <w:sz w:val="22"/>
          <w:szCs w:val="22"/>
        </w:rPr>
        <w:t>Geomatics and Ocean Engineering Group</w:t>
      </w:r>
      <w:r>
        <w:rPr>
          <w:rFonts w:ascii="Calibri Light" w:hAnsi="Calibri Light" w:cs="Calibri Light"/>
          <w:sz w:val="22"/>
          <w:szCs w:val="22"/>
        </w:rPr>
        <w:t xml:space="preserve"> (GEO-OCEAN)</w:t>
      </w:r>
      <w:r w:rsidRPr="00144390">
        <w:rPr>
          <w:rFonts w:ascii="Calibri Light" w:hAnsi="Calibri Light" w:cs="Calibri Light"/>
          <w:sz w:val="22"/>
          <w:szCs w:val="22"/>
          <w:lang w:val="en-GB"/>
        </w:rPr>
        <w:t xml:space="preserve">, department of Water and Environmental </w:t>
      </w:r>
      <w:r>
        <w:rPr>
          <w:rFonts w:ascii="Calibri Light" w:hAnsi="Calibri Light" w:cs="Calibri Light"/>
          <w:sz w:val="22"/>
          <w:szCs w:val="22"/>
          <w:lang w:val="en-GB"/>
        </w:rPr>
        <w:t xml:space="preserve">    </w:t>
      </w:r>
      <w:r w:rsidRPr="00144390">
        <w:rPr>
          <w:rFonts w:ascii="Calibri Light" w:hAnsi="Calibri Light" w:cs="Calibri Light"/>
          <w:sz w:val="22"/>
          <w:szCs w:val="22"/>
          <w:lang w:val="en-GB"/>
        </w:rPr>
        <w:t>Science and Engineering, university of Cantabria, Santander, Spain.</w:t>
      </w:r>
    </w:p>
    <w:p w14:paraId="4828F76D" w14:textId="77777777" w:rsidR="00DD0ADD" w:rsidRPr="00144390" w:rsidRDefault="00DD0ADD" w:rsidP="00F62796">
      <w:pPr>
        <w:pStyle w:val="paragraph"/>
        <w:spacing w:before="0" w:beforeAutospacing="0" w:after="160" w:afterAutospacing="0" w:line="360" w:lineRule="auto"/>
        <w:jc w:val="both"/>
        <w:textAlignment w:val="baseline"/>
        <w:rPr>
          <w:rFonts w:ascii="Calibri Light" w:hAnsi="Calibri Light" w:cs="Calibri Light"/>
          <w:sz w:val="22"/>
          <w:szCs w:val="22"/>
        </w:rPr>
      </w:pPr>
      <w:proofErr w:type="gramStart"/>
      <w:r w:rsidRPr="00144390">
        <w:rPr>
          <w:rStyle w:val="normaltextrun"/>
          <w:rFonts w:ascii="Calibri Light" w:hAnsi="Calibri Light" w:cs="Calibri Light"/>
          <w:sz w:val="22"/>
          <w:szCs w:val="22"/>
          <w:vertAlign w:val="superscript"/>
        </w:rPr>
        <w:t xml:space="preserve">4 </w:t>
      </w:r>
      <w:r w:rsidRPr="00144390">
        <w:rPr>
          <w:rStyle w:val="normaltextrun"/>
          <w:rFonts w:ascii="Calibri Light" w:hAnsi="Calibri Light" w:cs="Calibri Light"/>
          <w:sz w:val="22"/>
          <w:szCs w:val="22"/>
        </w:rPr>
        <w:t xml:space="preserve"> </w:t>
      </w:r>
      <w:r w:rsidRPr="00144390">
        <w:rPr>
          <w:rFonts w:ascii="Calibri Light" w:hAnsi="Calibri Light" w:cs="Calibri Light"/>
          <w:sz w:val="22"/>
          <w:szCs w:val="22"/>
        </w:rPr>
        <w:t>Department</w:t>
      </w:r>
      <w:proofErr w:type="gramEnd"/>
      <w:r w:rsidRPr="00144390">
        <w:rPr>
          <w:rFonts w:ascii="Calibri Light" w:hAnsi="Calibri Light" w:cs="Calibri Light"/>
          <w:sz w:val="22"/>
          <w:szCs w:val="22"/>
        </w:rPr>
        <w:t xml:space="preserve"> of Statistics, Universidad Carlos III de Madrid, Leganés, Spain.</w:t>
      </w:r>
    </w:p>
    <w:p w14:paraId="66A8E38B" w14:textId="77777777" w:rsidR="00DD0ADD" w:rsidRPr="00144390" w:rsidRDefault="00DD0ADD" w:rsidP="00F62796">
      <w:pPr>
        <w:pStyle w:val="paragraph"/>
        <w:spacing w:before="0" w:beforeAutospacing="0" w:after="160" w:afterAutospacing="0" w:line="360" w:lineRule="auto"/>
        <w:jc w:val="both"/>
        <w:rPr>
          <w:rStyle w:val="normaltextrun"/>
          <w:rFonts w:ascii="Calibri Light" w:hAnsi="Calibri Light" w:cs="Calibri Light"/>
          <w:sz w:val="22"/>
          <w:szCs w:val="22"/>
        </w:rPr>
      </w:pPr>
      <w:r w:rsidRPr="00144390">
        <w:rPr>
          <w:rStyle w:val="normaltextrun"/>
          <w:rFonts w:ascii="Calibri Light" w:hAnsi="Calibri Light" w:cs="Calibri Light"/>
          <w:color w:val="222222"/>
          <w:sz w:val="22"/>
          <w:szCs w:val="22"/>
          <w:vertAlign w:val="superscript"/>
          <w:lang w:val="es-ES"/>
        </w:rPr>
        <w:t>5</w:t>
      </w:r>
      <w:r w:rsidRPr="00144390">
        <w:rPr>
          <w:rStyle w:val="normaltextrun"/>
          <w:rFonts w:ascii="Calibri Light" w:hAnsi="Calibri Light" w:cs="Calibri Light"/>
          <w:color w:val="222222"/>
          <w:sz w:val="22"/>
          <w:szCs w:val="22"/>
          <w:lang w:val="es-ES"/>
        </w:rPr>
        <w:t xml:space="preserve"> CMCC Foundation - </w:t>
      </w:r>
      <w:proofErr w:type="gramStart"/>
      <w:r w:rsidRPr="00144390">
        <w:rPr>
          <w:rStyle w:val="normaltextrun"/>
          <w:rFonts w:ascii="Calibri Light" w:hAnsi="Calibri Light" w:cs="Calibri Light"/>
          <w:color w:val="222222"/>
          <w:sz w:val="22"/>
          <w:szCs w:val="22"/>
          <w:lang w:val="es-ES"/>
        </w:rPr>
        <w:t>Euro</w:t>
      </w:r>
      <w:proofErr w:type="gramEnd"/>
      <w:r w:rsidRPr="00144390">
        <w:rPr>
          <w:rStyle w:val="normaltextrun"/>
          <w:rFonts w:ascii="Calibri Light" w:hAnsi="Calibri Light" w:cs="Calibri Light"/>
          <w:color w:val="222222"/>
          <w:sz w:val="22"/>
          <w:szCs w:val="22"/>
          <w:lang w:val="es-ES"/>
        </w:rPr>
        <w:t>-Mediterranean Center on Climate Change, Venice, Italy.</w:t>
      </w:r>
    </w:p>
    <w:p w14:paraId="41411496" w14:textId="77777777" w:rsidR="00DD0ADD" w:rsidRDefault="00DD0ADD" w:rsidP="00F62796">
      <w:pPr>
        <w:spacing w:line="360" w:lineRule="auto"/>
        <w:rPr>
          <w:rStyle w:val="normaltextrun"/>
          <w:rFonts w:ascii="Calibri Light" w:hAnsi="Calibri Light" w:cs="Calibri Light"/>
          <w:sz w:val="22"/>
          <w:szCs w:val="22"/>
        </w:rPr>
      </w:pPr>
      <w:r w:rsidRPr="00144390">
        <w:rPr>
          <w:rStyle w:val="normaltextrun"/>
          <w:rFonts w:ascii="Calibri Light" w:hAnsi="Calibri Light" w:cs="Calibri Light"/>
          <w:sz w:val="22"/>
          <w:szCs w:val="22"/>
          <w:vertAlign w:val="superscript"/>
        </w:rPr>
        <w:t xml:space="preserve">6 </w:t>
      </w:r>
      <w:r w:rsidRPr="00144390">
        <w:rPr>
          <w:rStyle w:val="normaltextrun"/>
          <w:rFonts w:ascii="Calibri Light" w:hAnsi="Calibri Light" w:cs="Calibri Light"/>
          <w:sz w:val="22"/>
          <w:szCs w:val="22"/>
        </w:rPr>
        <w:t>Department of Hydraulic Engineering, Faculty of Civil Engineering and Geosciences, Delft University of Technology, The Netherlands</w:t>
      </w:r>
    </w:p>
    <w:p w14:paraId="0BAFEBA8" w14:textId="7D12472A" w:rsidR="00D56670" w:rsidRPr="00D43340" w:rsidRDefault="00D56670" w:rsidP="00F62796">
      <w:pPr>
        <w:spacing w:line="360" w:lineRule="auto"/>
        <w:rPr>
          <w:rFonts w:ascii="Calibri Light" w:hAnsi="Calibri Light" w:cs="Calibri Light"/>
          <w:b/>
          <w:sz w:val="22"/>
          <w:szCs w:val="22"/>
        </w:rPr>
      </w:pPr>
      <w:r w:rsidRPr="00D43340">
        <w:rPr>
          <w:rFonts w:ascii="Calibri Light" w:hAnsi="Calibri Light" w:cs="Calibri Light"/>
          <w:b/>
          <w:sz w:val="22"/>
          <w:szCs w:val="22"/>
        </w:rPr>
        <w:t xml:space="preserve">Contents of this file </w:t>
      </w:r>
    </w:p>
    <w:p w14:paraId="270F51AC" w14:textId="3BCEE0B6" w:rsidR="00A05508" w:rsidRDefault="00D56670" w:rsidP="00F62796">
      <w:pPr>
        <w:spacing w:line="360" w:lineRule="auto"/>
        <w:ind w:left="720"/>
        <w:rPr>
          <w:rFonts w:ascii="Calibri Light" w:hAnsi="Calibri Light" w:cs="Calibri Light"/>
          <w:sz w:val="22"/>
          <w:szCs w:val="22"/>
        </w:rPr>
      </w:pPr>
      <w:r w:rsidRPr="00D43340">
        <w:rPr>
          <w:rFonts w:ascii="Calibri Light" w:hAnsi="Calibri Light" w:cs="Calibri Light"/>
          <w:sz w:val="22"/>
          <w:szCs w:val="22"/>
        </w:rPr>
        <w:t>Figures S1 to S</w:t>
      </w:r>
      <w:r w:rsidR="00A05508" w:rsidRPr="00D43340">
        <w:rPr>
          <w:rFonts w:ascii="Calibri Light" w:hAnsi="Calibri Light" w:cs="Calibri Light"/>
          <w:sz w:val="22"/>
          <w:szCs w:val="22"/>
        </w:rPr>
        <w:t>5</w:t>
      </w:r>
      <w:r w:rsidR="001841CC">
        <w:rPr>
          <w:rFonts w:ascii="Calibri Light" w:hAnsi="Calibri Light" w:cs="Calibri Light"/>
          <w:sz w:val="22"/>
          <w:szCs w:val="22"/>
        </w:rPr>
        <w:t xml:space="preserve"> and </w:t>
      </w:r>
      <w:r w:rsidR="00A05508" w:rsidRPr="00D43340">
        <w:rPr>
          <w:rFonts w:ascii="Calibri Light" w:hAnsi="Calibri Light" w:cs="Calibri Light"/>
          <w:sz w:val="22"/>
          <w:szCs w:val="22"/>
        </w:rPr>
        <w:t>Table S1</w:t>
      </w:r>
    </w:p>
    <w:p w14:paraId="3991EE27" w14:textId="780CAB4C" w:rsidR="00A9382D" w:rsidRPr="00D43340" w:rsidRDefault="00F97C65" w:rsidP="00F62796">
      <w:pPr>
        <w:spacing w:line="360" w:lineRule="auto"/>
        <w:rPr>
          <w:rFonts w:ascii="Calibri Light" w:hAnsi="Calibri Light" w:cs="Calibri Light"/>
          <w:sz w:val="22"/>
          <w:szCs w:val="22"/>
        </w:rPr>
      </w:pPr>
      <w:r>
        <w:rPr>
          <w:rFonts w:ascii="Calibri Light" w:hAnsi="Calibri Light" w:cs="Calibri Light"/>
          <w:noProof/>
          <w:sz w:val="22"/>
          <w:szCs w:val="22"/>
        </w:rPr>
        <w:drawing>
          <wp:inline distT="0" distB="0" distL="0" distR="0" wp14:anchorId="19148284" wp14:editId="057DBD3E">
            <wp:extent cx="5731510" cy="2848610"/>
            <wp:effectExtent l="0" t="0" r="2540" b="8890"/>
            <wp:docPr id="13961547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154733" name="Picture 1396154733"/>
                    <pic:cNvPicPr/>
                  </pic:nvPicPr>
                  <pic:blipFill>
                    <a:blip r:embed="rId6"/>
                    <a:stretch>
                      <a:fillRect/>
                    </a:stretch>
                  </pic:blipFill>
                  <pic:spPr>
                    <a:xfrm>
                      <a:off x="0" y="0"/>
                      <a:ext cx="5731510" cy="2848610"/>
                    </a:xfrm>
                    <a:prstGeom prst="rect">
                      <a:avLst/>
                    </a:prstGeom>
                  </pic:spPr>
                </pic:pic>
              </a:graphicData>
            </a:graphic>
          </wp:inline>
        </w:drawing>
      </w:r>
    </w:p>
    <w:p w14:paraId="0E7E77AC" w14:textId="43D19B4F" w:rsidR="004B104E" w:rsidRDefault="00422370" w:rsidP="00F62796">
      <w:pPr>
        <w:spacing w:line="360" w:lineRule="auto"/>
        <w:jc w:val="both"/>
        <w:rPr>
          <w:rFonts w:ascii="Calibri Light" w:hAnsi="Calibri Light" w:cs="Calibri Light"/>
          <w:noProof/>
          <w:sz w:val="22"/>
          <w:szCs w:val="22"/>
        </w:rPr>
      </w:pPr>
      <w:r w:rsidRPr="00D43340">
        <w:rPr>
          <w:rFonts w:ascii="Calibri Light" w:hAnsi="Calibri Light" w:cs="Calibri Light"/>
          <w:b/>
          <w:bCs/>
          <w:noProof/>
          <w:sz w:val="22"/>
          <w:szCs w:val="22"/>
        </w:rPr>
        <w:t>Figure S1</w:t>
      </w:r>
      <w:r w:rsidRPr="00D43340">
        <w:rPr>
          <w:rFonts w:ascii="Calibri Light" w:hAnsi="Calibri Light" w:cs="Calibri Light"/>
          <w:noProof/>
          <w:sz w:val="22"/>
          <w:szCs w:val="22"/>
        </w:rPr>
        <w:t>:</w:t>
      </w:r>
      <w:r w:rsidR="00144AAB" w:rsidRPr="00D43340">
        <w:rPr>
          <w:rFonts w:ascii="Calibri Light" w:hAnsi="Calibri Light" w:cs="Calibri Light"/>
          <w:noProof/>
          <w:sz w:val="22"/>
          <w:szCs w:val="22"/>
        </w:rPr>
        <w:t xml:space="preserve"> Decadal </w:t>
      </w:r>
      <w:r w:rsidR="000D6150" w:rsidRPr="00D43340">
        <w:rPr>
          <w:rFonts w:ascii="Calibri Light" w:hAnsi="Calibri Light" w:cs="Calibri Light"/>
          <w:noProof/>
          <w:sz w:val="22"/>
          <w:szCs w:val="22"/>
        </w:rPr>
        <w:t>variability</w:t>
      </w:r>
      <w:r w:rsidR="00144AAB" w:rsidRPr="00D43340">
        <w:rPr>
          <w:rFonts w:ascii="Calibri Light" w:hAnsi="Calibri Light" w:cs="Calibri Light"/>
          <w:noProof/>
          <w:sz w:val="22"/>
          <w:szCs w:val="22"/>
        </w:rPr>
        <w:t xml:space="preserve"> between </w:t>
      </w:r>
      <w:r w:rsidR="0084782E" w:rsidRPr="00D43340">
        <w:rPr>
          <w:rFonts w:ascii="Calibri Light" w:hAnsi="Calibri Light" w:cs="Calibri Light"/>
          <w:noProof/>
          <w:sz w:val="22"/>
          <w:szCs w:val="22"/>
        </w:rPr>
        <w:t xml:space="preserve">pre-satellite years (panels </w:t>
      </w:r>
      <w:r w:rsidR="00AD0967" w:rsidRPr="00D43340">
        <w:rPr>
          <w:rFonts w:ascii="Calibri Light" w:hAnsi="Calibri Light" w:cs="Calibri Light"/>
          <w:noProof/>
          <w:sz w:val="22"/>
          <w:szCs w:val="22"/>
        </w:rPr>
        <w:t>a, e and i) and more recent years (</w:t>
      </w:r>
      <w:r w:rsidR="00D33D7C" w:rsidRPr="00D43340">
        <w:rPr>
          <w:rFonts w:ascii="Calibri Light" w:hAnsi="Calibri Light" w:cs="Calibri Light"/>
          <w:noProof/>
          <w:sz w:val="22"/>
          <w:szCs w:val="22"/>
        </w:rPr>
        <w:t xml:space="preserve">panels b -d, </w:t>
      </w:r>
      <w:r w:rsidR="000D6150" w:rsidRPr="00D43340">
        <w:rPr>
          <w:rFonts w:ascii="Calibri Light" w:hAnsi="Calibri Light" w:cs="Calibri Light"/>
          <w:noProof/>
          <w:sz w:val="22"/>
          <w:szCs w:val="22"/>
        </w:rPr>
        <w:t xml:space="preserve">f-h, and j-l). </w:t>
      </w:r>
      <w:r w:rsidR="0053436B" w:rsidRPr="00D43340">
        <w:rPr>
          <w:rFonts w:ascii="Calibri Light" w:hAnsi="Calibri Light" w:cs="Calibri Light"/>
          <w:noProof/>
          <w:sz w:val="22"/>
          <w:szCs w:val="22"/>
        </w:rPr>
        <w:t>This is calculated as the</w:t>
      </w:r>
      <w:r w:rsidR="00A05508" w:rsidRPr="00D43340">
        <w:rPr>
          <w:rFonts w:ascii="Calibri Light" w:hAnsi="Calibri Light" w:cs="Calibri Light"/>
          <w:noProof/>
          <w:sz w:val="22"/>
          <w:szCs w:val="22"/>
        </w:rPr>
        <w:t xml:space="preserve"> relative</w:t>
      </w:r>
      <w:r w:rsidR="0053436B" w:rsidRPr="00D43340">
        <w:rPr>
          <w:rFonts w:ascii="Calibri Light" w:hAnsi="Calibri Light" w:cs="Calibri Light"/>
          <w:noProof/>
          <w:sz w:val="22"/>
          <w:szCs w:val="22"/>
        </w:rPr>
        <w:t xml:space="preserve"> d</w:t>
      </w:r>
      <w:r w:rsidR="00A05508" w:rsidRPr="00D43340">
        <w:rPr>
          <w:rFonts w:ascii="Calibri Light" w:hAnsi="Calibri Light" w:cs="Calibri Light"/>
          <w:noProof/>
          <w:sz w:val="22"/>
          <w:szCs w:val="22"/>
        </w:rPr>
        <w:t>ifference in decadal standard deviations.</w:t>
      </w:r>
    </w:p>
    <w:p w14:paraId="60F8C8F9" w14:textId="4E44AE16" w:rsidR="00387C34" w:rsidRPr="00D43340" w:rsidRDefault="304BD892" w:rsidP="00F62796">
      <w:pPr>
        <w:spacing w:line="360" w:lineRule="auto"/>
        <w:rPr>
          <w:rFonts w:ascii="Calibri Light" w:hAnsi="Calibri Light" w:cs="Calibri Light"/>
          <w:noProof/>
          <w:sz w:val="22"/>
          <w:szCs w:val="22"/>
        </w:rPr>
      </w:pPr>
      <w:r w:rsidRPr="240D4269">
        <w:rPr>
          <w:rFonts w:ascii="Calibri Light" w:hAnsi="Calibri Light" w:cs="Calibri Light"/>
          <w:b/>
          <w:bCs/>
          <w:noProof/>
          <w:sz w:val="22"/>
          <w:szCs w:val="22"/>
        </w:rPr>
        <w:lastRenderedPageBreak/>
        <w:t>Table S1</w:t>
      </w:r>
      <w:r w:rsidR="40CBDAC0" w:rsidRPr="240D4269">
        <w:rPr>
          <w:rFonts w:ascii="Calibri Light" w:hAnsi="Calibri Light" w:cs="Calibri Light"/>
          <w:b/>
          <w:bCs/>
          <w:noProof/>
          <w:sz w:val="22"/>
          <w:szCs w:val="22"/>
        </w:rPr>
        <w:t>:</w:t>
      </w:r>
      <w:r w:rsidR="41C5A3BA" w:rsidRPr="240D4269">
        <w:rPr>
          <w:rFonts w:ascii="Calibri Light" w:hAnsi="Calibri Light" w:cs="Calibri Light"/>
          <w:b/>
          <w:bCs/>
          <w:noProof/>
          <w:sz w:val="22"/>
          <w:szCs w:val="22"/>
        </w:rPr>
        <w:t xml:space="preserve"> </w:t>
      </w:r>
      <w:r w:rsidR="41C5A3BA" w:rsidRPr="240D4269">
        <w:rPr>
          <w:rFonts w:ascii="Calibri Light" w:hAnsi="Calibri Light" w:cs="Calibri Light"/>
          <w:noProof/>
          <w:sz w:val="22"/>
          <w:szCs w:val="22"/>
        </w:rPr>
        <w:t>Years categorized into</w:t>
      </w:r>
      <w:r w:rsidR="2DC97AD8" w:rsidRPr="240D4269">
        <w:rPr>
          <w:rFonts w:ascii="Calibri Light" w:hAnsi="Calibri Light" w:cs="Calibri Light"/>
          <w:noProof/>
          <w:sz w:val="22"/>
          <w:szCs w:val="22"/>
        </w:rPr>
        <w:t xml:space="preserve"> </w:t>
      </w:r>
      <w:r w:rsidR="41C5A3BA" w:rsidRPr="240D4269">
        <w:rPr>
          <w:rFonts w:ascii="Calibri Light" w:hAnsi="Calibri Light" w:cs="Calibri Light"/>
          <w:noProof/>
          <w:sz w:val="22"/>
          <w:szCs w:val="22"/>
        </w:rPr>
        <w:t>phase</w:t>
      </w:r>
      <w:r w:rsidR="2DC97AD8" w:rsidRPr="240D4269">
        <w:rPr>
          <w:rFonts w:ascii="Calibri Light" w:hAnsi="Calibri Light" w:cs="Calibri Light"/>
          <w:noProof/>
          <w:sz w:val="22"/>
          <w:szCs w:val="22"/>
        </w:rPr>
        <w:t>s</w:t>
      </w:r>
      <w:r w:rsidR="41C5A3BA" w:rsidRPr="240D4269">
        <w:rPr>
          <w:rFonts w:ascii="Calibri Light" w:hAnsi="Calibri Light" w:cs="Calibri Light"/>
          <w:noProof/>
          <w:sz w:val="22"/>
          <w:szCs w:val="22"/>
        </w:rPr>
        <w:t xml:space="preserve"> of ENSO and NAO</w:t>
      </w:r>
    </w:p>
    <w:tbl>
      <w:tblPr>
        <w:tblStyle w:val="TableGrid"/>
        <w:tblW w:w="9493" w:type="dxa"/>
        <w:jc w:val="center"/>
        <w:tblLook w:val="04A0" w:firstRow="1" w:lastRow="0" w:firstColumn="1" w:lastColumn="0" w:noHBand="0" w:noVBand="1"/>
      </w:tblPr>
      <w:tblGrid>
        <w:gridCol w:w="1711"/>
        <w:gridCol w:w="1116"/>
        <w:gridCol w:w="1325"/>
        <w:gridCol w:w="1276"/>
        <w:gridCol w:w="1176"/>
        <w:gridCol w:w="1306"/>
        <w:gridCol w:w="1583"/>
      </w:tblGrid>
      <w:tr w:rsidR="009B1536" w:rsidRPr="00D43340" w14:paraId="4865EC48" w14:textId="4D0F3770" w:rsidTr="00691457">
        <w:trPr>
          <w:trHeight w:val="494"/>
          <w:jc w:val="center"/>
        </w:trPr>
        <w:tc>
          <w:tcPr>
            <w:tcW w:w="1711" w:type="dxa"/>
            <w:vMerge w:val="restart"/>
          </w:tcPr>
          <w:p w14:paraId="55F55D16" w14:textId="77777777" w:rsidR="009B1536" w:rsidRPr="007B6A1C" w:rsidRDefault="009B1536" w:rsidP="00F62796">
            <w:pPr>
              <w:spacing w:line="360" w:lineRule="auto"/>
              <w:jc w:val="center"/>
              <w:rPr>
                <w:rFonts w:ascii="Calibri Light" w:hAnsi="Calibri Light" w:cs="Calibri Light"/>
                <w:noProof/>
                <w:sz w:val="22"/>
                <w:szCs w:val="22"/>
              </w:rPr>
            </w:pPr>
          </w:p>
          <w:p w14:paraId="75CEAE41" w14:textId="169E6780" w:rsidR="009B1536" w:rsidRPr="007B6A1C" w:rsidRDefault="009B1536" w:rsidP="00F62796">
            <w:pPr>
              <w:spacing w:line="360" w:lineRule="auto"/>
              <w:jc w:val="center"/>
              <w:rPr>
                <w:rFonts w:ascii="Calibri Light" w:hAnsi="Calibri Light" w:cs="Calibri Light"/>
                <w:b/>
                <w:bCs/>
                <w:noProof/>
                <w:sz w:val="22"/>
                <w:szCs w:val="22"/>
              </w:rPr>
            </w:pPr>
            <w:r w:rsidRPr="007B6A1C">
              <w:rPr>
                <w:rFonts w:ascii="Calibri Light" w:hAnsi="Calibri Light" w:cs="Calibri Light"/>
                <w:b/>
                <w:bCs/>
                <w:noProof/>
                <w:sz w:val="22"/>
                <w:szCs w:val="22"/>
              </w:rPr>
              <w:t>Climate mode</w:t>
            </w:r>
          </w:p>
        </w:tc>
        <w:tc>
          <w:tcPr>
            <w:tcW w:w="3717" w:type="dxa"/>
            <w:gridSpan w:val="3"/>
            <w:tcBorders>
              <w:bottom w:val="single" w:sz="4" w:space="0" w:color="auto"/>
            </w:tcBorders>
          </w:tcPr>
          <w:p w14:paraId="55C0EBAF" w14:textId="77777777" w:rsidR="009B1536" w:rsidRPr="007B6A1C" w:rsidRDefault="009B1536" w:rsidP="00F62796">
            <w:pPr>
              <w:spacing w:line="360" w:lineRule="auto"/>
              <w:jc w:val="center"/>
              <w:rPr>
                <w:rFonts w:ascii="Calibri Light" w:hAnsi="Calibri Light" w:cs="Calibri Light"/>
                <w:noProof/>
                <w:sz w:val="22"/>
                <w:szCs w:val="22"/>
              </w:rPr>
            </w:pPr>
          </w:p>
          <w:p w14:paraId="2A1BE60E" w14:textId="5F442EB6"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ENSO</w:t>
            </w:r>
          </w:p>
        </w:tc>
        <w:tc>
          <w:tcPr>
            <w:tcW w:w="4065" w:type="dxa"/>
            <w:gridSpan w:val="3"/>
          </w:tcPr>
          <w:p w14:paraId="3E160E81" w14:textId="77777777" w:rsidR="009B1536" w:rsidRPr="007B6A1C" w:rsidRDefault="009B1536" w:rsidP="00F62796">
            <w:pPr>
              <w:spacing w:line="360" w:lineRule="auto"/>
              <w:jc w:val="center"/>
              <w:rPr>
                <w:rFonts w:ascii="Calibri Light" w:hAnsi="Calibri Light" w:cs="Calibri Light"/>
                <w:noProof/>
                <w:sz w:val="22"/>
                <w:szCs w:val="22"/>
              </w:rPr>
            </w:pPr>
          </w:p>
          <w:p w14:paraId="5BCEB2F4" w14:textId="562F1A1A"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NAO</w:t>
            </w:r>
          </w:p>
        </w:tc>
      </w:tr>
      <w:tr w:rsidR="009B1536" w:rsidRPr="00D43340" w14:paraId="78788645" w14:textId="65CE613A" w:rsidTr="00691457">
        <w:trPr>
          <w:trHeight w:val="611"/>
          <w:jc w:val="center"/>
        </w:trPr>
        <w:tc>
          <w:tcPr>
            <w:tcW w:w="1711" w:type="dxa"/>
            <w:vMerge/>
          </w:tcPr>
          <w:p w14:paraId="226E1218"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bottom w:val="single" w:sz="6" w:space="0" w:color="auto"/>
              <w:right w:val="single" w:sz="6" w:space="0" w:color="auto"/>
            </w:tcBorders>
          </w:tcPr>
          <w:p w14:paraId="5AEB7DA7" w14:textId="77777777" w:rsidR="009B1536" w:rsidRPr="007B6A1C" w:rsidRDefault="009B1536" w:rsidP="00F62796">
            <w:pPr>
              <w:spacing w:line="360" w:lineRule="auto"/>
              <w:jc w:val="center"/>
              <w:rPr>
                <w:rFonts w:ascii="Calibri Light" w:hAnsi="Calibri Light" w:cs="Calibri Light"/>
                <w:noProof/>
                <w:sz w:val="22"/>
                <w:szCs w:val="22"/>
              </w:rPr>
            </w:pPr>
          </w:p>
          <w:p w14:paraId="73B8D7C4" w14:textId="4100E8B0"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El Nino</w:t>
            </w:r>
          </w:p>
        </w:tc>
        <w:tc>
          <w:tcPr>
            <w:tcW w:w="1325" w:type="dxa"/>
            <w:tcBorders>
              <w:left w:val="single" w:sz="6" w:space="0" w:color="auto"/>
              <w:bottom w:val="single" w:sz="6" w:space="0" w:color="auto"/>
              <w:right w:val="single" w:sz="6" w:space="0" w:color="auto"/>
            </w:tcBorders>
          </w:tcPr>
          <w:p w14:paraId="7375426C" w14:textId="77777777" w:rsidR="009B1536" w:rsidRPr="007B6A1C" w:rsidRDefault="009B1536" w:rsidP="00F62796">
            <w:pPr>
              <w:spacing w:line="360" w:lineRule="auto"/>
              <w:jc w:val="center"/>
              <w:rPr>
                <w:rFonts w:ascii="Calibri Light" w:hAnsi="Calibri Light" w:cs="Calibri Light"/>
                <w:noProof/>
                <w:sz w:val="22"/>
                <w:szCs w:val="22"/>
              </w:rPr>
            </w:pPr>
          </w:p>
          <w:p w14:paraId="153A6B1F" w14:textId="691AC66F"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La Nina</w:t>
            </w:r>
          </w:p>
        </w:tc>
        <w:tc>
          <w:tcPr>
            <w:tcW w:w="1276" w:type="dxa"/>
            <w:tcBorders>
              <w:left w:val="single" w:sz="6" w:space="0" w:color="auto"/>
              <w:bottom w:val="single" w:sz="6" w:space="0" w:color="auto"/>
            </w:tcBorders>
          </w:tcPr>
          <w:p w14:paraId="168F4F1E" w14:textId="77777777" w:rsidR="009B1536" w:rsidRPr="007B6A1C" w:rsidRDefault="009B1536" w:rsidP="00F62796">
            <w:pPr>
              <w:spacing w:line="360" w:lineRule="auto"/>
              <w:jc w:val="center"/>
              <w:rPr>
                <w:rFonts w:ascii="Calibri Light" w:hAnsi="Calibri Light" w:cs="Calibri Light"/>
                <w:noProof/>
                <w:sz w:val="22"/>
                <w:szCs w:val="22"/>
              </w:rPr>
            </w:pPr>
          </w:p>
          <w:p w14:paraId="7D2C53E8" w14:textId="12DAEEAB"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Neutral</w:t>
            </w:r>
          </w:p>
        </w:tc>
        <w:tc>
          <w:tcPr>
            <w:tcW w:w="1176" w:type="dxa"/>
            <w:tcBorders>
              <w:bottom w:val="single" w:sz="6" w:space="0" w:color="auto"/>
            </w:tcBorders>
          </w:tcPr>
          <w:p w14:paraId="75321C42" w14:textId="77777777" w:rsidR="009B1536" w:rsidRPr="007B6A1C" w:rsidRDefault="009B1536" w:rsidP="00F62796">
            <w:pPr>
              <w:spacing w:line="360" w:lineRule="auto"/>
              <w:jc w:val="center"/>
              <w:rPr>
                <w:rFonts w:ascii="Calibri Light" w:hAnsi="Calibri Light" w:cs="Calibri Light"/>
                <w:noProof/>
                <w:sz w:val="22"/>
                <w:szCs w:val="22"/>
              </w:rPr>
            </w:pPr>
          </w:p>
          <w:p w14:paraId="289BEEB5" w14:textId="2AFADE62"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Positive</w:t>
            </w:r>
          </w:p>
        </w:tc>
        <w:tc>
          <w:tcPr>
            <w:tcW w:w="1306" w:type="dxa"/>
            <w:tcBorders>
              <w:bottom w:val="single" w:sz="6" w:space="0" w:color="auto"/>
            </w:tcBorders>
          </w:tcPr>
          <w:p w14:paraId="3B2755BD" w14:textId="77777777" w:rsidR="009B1536" w:rsidRPr="007B6A1C" w:rsidRDefault="009B1536" w:rsidP="00F62796">
            <w:pPr>
              <w:spacing w:line="360" w:lineRule="auto"/>
              <w:jc w:val="center"/>
              <w:rPr>
                <w:rFonts w:ascii="Calibri Light" w:hAnsi="Calibri Light" w:cs="Calibri Light"/>
                <w:noProof/>
                <w:sz w:val="22"/>
                <w:szCs w:val="22"/>
              </w:rPr>
            </w:pPr>
          </w:p>
          <w:p w14:paraId="01216050" w14:textId="1E72F4D5"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Negative</w:t>
            </w:r>
          </w:p>
        </w:tc>
        <w:tc>
          <w:tcPr>
            <w:tcW w:w="1583" w:type="dxa"/>
            <w:tcBorders>
              <w:bottom w:val="single" w:sz="6" w:space="0" w:color="auto"/>
            </w:tcBorders>
          </w:tcPr>
          <w:p w14:paraId="12E36EAD" w14:textId="77777777" w:rsidR="00FC01DA" w:rsidRPr="007B6A1C" w:rsidRDefault="00FC01DA" w:rsidP="00F62796">
            <w:pPr>
              <w:spacing w:line="360" w:lineRule="auto"/>
              <w:jc w:val="center"/>
              <w:rPr>
                <w:rFonts w:ascii="Calibri Light" w:hAnsi="Calibri Light" w:cs="Calibri Light"/>
                <w:noProof/>
                <w:sz w:val="22"/>
                <w:szCs w:val="22"/>
              </w:rPr>
            </w:pPr>
          </w:p>
          <w:p w14:paraId="3974D672" w14:textId="296E98AA" w:rsidR="009B1536" w:rsidRPr="007B6A1C" w:rsidRDefault="00FC01DA"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Neutral</w:t>
            </w:r>
          </w:p>
        </w:tc>
      </w:tr>
      <w:tr w:rsidR="009B1536" w:rsidRPr="00D43340" w14:paraId="4776DB51" w14:textId="6282F27C" w:rsidTr="00691457">
        <w:trPr>
          <w:jc w:val="center"/>
        </w:trPr>
        <w:tc>
          <w:tcPr>
            <w:tcW w:w="1711" w:type="dxa"/>
            <w:vMerge w:val="restart"/>
            <w:tcBorders>
              <w:top w:val="single" w:sz="6" w:space="0" w:color="auto"/>
              <w:left w:val="single" w:sz="6" w:space="0" w:color="auto"/>
              <w:bottom w:val="nil"/>
              <w:right w:val="single" w:sz="6" w:space="0" w:color="auto"/>
            </w:tcBorders>
          </w:tcPr>
          <w:p w14:paraId="42BBEEDC" w14:textId="77777777" w:rsidR="009B1536" w:rsidRPr="007B6A1C" w:rsidRDefault="009B1536" w:rsidP="00F62796">
            <w:pPr>
              <w:spacing w:line="360" w:lineRule="auto"/>
              <w:jc w:val="center"/>
              <w:rPr>
                <w:rFonts w:ascii="Calibri Light" w:hAnsi="Calibri Light" w:cs="Calibri Light"/>
                <w:noProof/>
                <w:sz w:val="22"/>
                <w:szCs w:val="22"/>
              </w:rPr>
            </w:pPr>
          </w:p>
          <w:p w14:paraId="7B66F48C" w14:textId="77777777" w:rsidR="009B1536" w:rsidRPr="007B6A1C" w:rsidRDefault="009B1536" w:rsidP="00F62796">
            <w:pPr>
              <w:spacing w:line="360" w:lineRule="auto"/>
              <w:jc w:val="center"/>
              <w:rPr>
                <w:rFonts w:ascii="Calibri Light" w:hAnsi="Calibri Light" w:cs="Calibri Light"/>
                <w:noProof/>
                <w:sz w:val="22"/>
                <w:szCs w:val="22"/>
              </w:rPr>
            </w:pPr>
          </w:p>
          <w:p w14:paraId="724FC9D1" w14:textId="77777777" w:rsidR="009B1536" w:rsidRPr="007B6A1C" w:rsidRDefault="009B1536" w:rsidP="00F62796">
            <w:pPr>
              <w:spacing w:line="360" w:lineRule="auto"/>
              <w:jc w:val="center"/>
              <w:rPr>
                <w:rFonts w:ascii="Calibri Light" w:hAnsi="Calibri Light" w:cs="Calibri Light"/>
                <w:noProof/>
                <w:sz w:val="22"/>
                <w:szCs w:val="22"/>
              </w:rPr>
            </w:pPr>
          </w:p>
          <w:p w14:paraId="2C7E48E1" w14:textId="77777777" w:rsidR="009B1536" w:rsidRPr="007B6A1C" w:rsidRDefault="009B1536" w:rsidP="00F62796">
            <w:pPr>
              <w:spacing w:line="360" w:lineRule="auto"/>
              <w:jc w:val="center"/>
              <w:rPr>
                <w:rFonts w:ascii="Calibri Light" w:hAnsi="Calibri Light" w:cs="Calibri Light"/>
                <w:noProof/>
                <w:sz w:val="22"/>
                <w:szCs w:val="22"/>
              </w:rPr>
            </w:pPr>
          </w:p>
          <w:p w14:paraId="43DFD719" w14:textId="77777777" w:rsidR="009B1536" w:rsidRPr="007B6A1C" w:rsidRDefault="009B1536" w:rsidP="00F62796">
            <w:pPr>
              <w:spacing w:line="360" w:lineRule="auto"/>
              <w:jc w:val="center"/>
              <w:rPr>
                <w:rFonts w:ascii="Calibri Light" w:hAnsi="Calibri Light" w:cs="Calibri Light"/>
                <w:noProof/>
                <w:sz w:val="22"/>
                <w:szCs w:val="22"/>
              </w:rPr>
            </w:pPr>
          </w:p>
          <w:p w14:paraId="5AFA8526" w14:textId="77777777" w:rsidR="009B1536" w:rsidRPr="007B6A1C" w:rsidRDefault="009B1536" w:rsidP="00F62796">
            <w:pPr>
              <w:spacing w:line="360" w:lineRule="auto"/>
              <w:jc w:val="center"/>
              <w:rPr>
                <w:rFonts w:ascii="Calibri Light" w:hAnsi="Calibri Light" w:cs="Calibri Light"/>
                <w:noProof/>
                <w:sz w:val="22"/>
                <w:szCs w:val="22"/>
              </w:rPr>
            </w:pPr>
          </w:p>
          <w:p w14:paraId="50C06818" w14:textId="77777777" w:rsidR="009B1536" w:rsidRPr="007B6A1C" w:rsidRDefault="009B1536" w:rsidP="00F62796">
            <w:pPr>
              <w:spacing w:line="360" w:lineRule="auto"/>
              <w:jc w:val="center"/>
              <w:rPr>
                <w:rFonts w:ascii="Calibri Light" w:hAnsi="Calibri Light" w:cs="Calibri Light"/>
                <w:noProof/>
                <w:sz w:val="22"/>
                <w:szCs w:val="22"/>
              </w:rPr>
            </w:pPr>
          </w:p>
          <w:p w14:paraId="6D710B27" w14:textId="77777777" w:rsidR="009B1536" w:rsidRPr="007B6A1C" w:rsidRDefault="009B1536" w:rsidP="00F62796">
            <w:pPr>
              <w:spacing w:line="360" w:lineRule="auto"/>
              <w:jc w:val="center"/>
              <w:rPr>
                <w:rFonts w:ascii="Calibri Light" w:hAnsi="Calibri Light" w:cs="Calibri Light"/>
                <w:noProof/>
                <w:sz w:val="22"/>
                <w:szCs w:val="22"/>
              </w:rPr>
            </w:pPr>
          </w:p>
          <w:p w14:paraId="52B0D0FE" w14:textId="77777777" w:rsidR="009B1536" w:rsidRPr="007B6A1C" w:rsidRDefault="009B1536" w:rsidP="00F62796">
            <w:pPr>
              <w:spacing w:line="360" w:lineRule="auto"/>
              <w:jc w:val="center"/>
              <w:rPr>
                <w:rFonts w:ascii="Calibri Light" w:hAnsi="Calibri Light" w:cs="Calibri Light"/>
                <w:noProof/>
                <w:sz w:val="22"/>
                <w:szCs w:val="22"/>
              </w:rPr>
            </w:pPr>
          </w:p>
          <w:p w14:paraId="3242159D" w14:textId="77777777" w:rsidR="009B1536" w:rsidRPr="007B6A1C" w:rsidRDefault="009B1536" w:rsidP="00F62796">
            <w:pPr>
              <w:spacing w:line="360" w:lineRule="auto"/>
              <w:jc w:val="center"/>
              <w:rPr>
                <w:rFonts w:ascii="Calibri Light" w:hAnsi="Calibri Light" w:cs="Calibri Light"/>
                <w:noProof/>
                <w:sz w:val="22"/>
                <w:szCs w:val="22"/>
              </w:rPr>
            </w:pPr>
          </w:p>
          <w:p w14:paraId="45374082" w14:textId="77777777" w:rsidR="009B1536" w:rsidRPr="007B6A1C" w:rsidRDefault="009B1536" w:rsidP="00F62796">
            <w:pPr>
              <w:spacing w:line="360" w:lineRule="auto"/>
              <w:jc w:val="center"/>
              <w:rPr>
                <w:rFonts w:ascii="Calibri Light" w:hAnsi="Calibri Light" w:cs="Calibri Light"/>
                <w:noProof/>
                <w:sz w:val="22"/>
                <w:szCs w:val="22"/>
              </w:rPr>
            </w:pPr>
          </w:p>
          <w:p w14:paraId="24C5A215" w14:textId="77777777" w:rsidR="009B1536" w:rsidRPr="007B6A1C" w:rsidRDefault="009B1536" w:rsidP="00F62796">
            <w:pPr>
              <w:spacing w:line="360" w:lineRule="auto"/>
              <w:jc w:val="center"/>
              <w:rPr>
                <w:rFonts w:ascii="Calibri Light" w:hAnsi="Calibri Light" w:cs="Calibri Light"/>
                <w:noProof/>
                <w:sz w:val="22"/>
                <w:szCs w:val="22"/>
              </w:rPr>
            </w:pPr>
          </w:p>
          <w:p w14:paraId="73B177BB" w14:textId="77777777" w:rsidR="009B1536" w:rsidRPr="007B6A1C" w:rsidRDefault="009B1536" w:rsidP="00F62796">
            <w:pPr>
              <w:spacing w:line="360" w:lineRule="auto"/>
              <w:jc w:val="center"/>
              <w:rPr>
                <w:rFonts w:ascii="Calibri Light" w:hAnsi="Calibri Light" w:cs="Calibri Light"/>
                <w:noProof/>
                <w:sz w:val="22"/>
                <w:szCs w:val="22"/>
              </w:rPr>
            </w:pPr>
          </w:p>
          <w:p w14:paraId="3306395C" w14:textId="77777777" w:rsidR="009B1536" w:rsidRPr="007B6A1C" w:rsidRDefault="009B1536" w:rsidP="00F62796">
            <w:pPr>
              <w:spacing w:line="360" w:lineRule="auto"/>
              <w:jc w:val="center"/>
              <w:rPr>
                <w:rFonts w:ascii="Calibri Light" w:hAnsi="Calibri Light" w:cs="Calibri Light"/>
                <w:noProof/>
                <w:sz w:val="22"/>
                <w:szCs w:val="22"/>
              </w:rPr>
            </w:pPr>
          </w:p>
          <w:p w14:paraId="747B4BD1" w14:textId="7A4B3A3D" w:rsidR="009B1536" w:rsidRPr="007B6A1C" w:rsidRDefault="009B1536" w:rsidP="00F62796">
            <w:pPr>
              <w:spacing w:line="360" w:lineRule="auto"/>
              <w:jc w:val="center"/>
              <w:rPr>
                <w:rFonts w:ascii="Calibri Light" w:hAnsi="Calibri Light" w:cs="Calibri Light"/>
                <w:b/>
                <w:bCs/>
                <w:noProof/>
                <w:sz w:val="22"/>
                <w:szCs w:val="22"/>
              </w:rPr>
            </w:pPr>
            <w:r w:rsidRPr="007B6A1C">
              <w:rPr>
                <w:rFonts w:ascii="Calibri Light" w:hAnsi="Calibri Light" w:cs="Calibri Light"/>
                <w:b/>
                <w:bCs/>
                <w:noProof/>
                <w:sz w:val="22"/>
                <w:szCs w:val="22"/>
              </w:rPr>
              <w:t>Years</w:t>
            </w:r>
          </w:p>
        </w:tc>
        <w:tc>
          <w:tcPr>
            <w:tcW w:w="1116" w:type="dxa"/>
            <w:tcBorders>
              <w:top w:val="single" w:sz="6" w:space="0" w:color="auto"/>
              <w:left w:val="single" w:sz="6" w:space="0" w:color="auto"/>
              <w:bottom w:val="nil"/>
              <w:right w:val="nil"/>
            </w:tcBorders>
          </w:tcPr>
          <w:p w14:paraId="39187E79" w14:textId="7EB62B12"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1951</w:t>
            </w:r>
          </w:p>
        </w:tc>
        <w:tc>
          <w:tcPr>
            <w:tcW w:w="1325" w:type="dxa"/>
            <w:tcBorders>
              <w:top w:val="single" w:sz="6" w:space="0" w:color="auto"/>
              <w:left w:val="nil"/>
              <w:bottom w:val="nil"/>
              <w:right w:val="nil"/>
            </w:tcBorders>
          </w:tcPr>
          <w:p w14:paraId="7BB8B102" w14:textId="567A3F6E"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1950</w:t>
            </w:r>
          </w:p>
        </w:tc>
        <w:tc>
          <w:tcPr>
            <w:tcW w:w="1276" w:type="dxa"/>
            <w:tcBorders>
              <w:top w:val="single" w:sz="6" w:space="0" w:color="auto"/>
              <w:left w:val="nil"/>
              <w:bottom w:val="nil"/>
              <w:right w:val="single" w:sz="6" w:space="0" w:color="auto"/>
            </w:tcBorders>
          </w:tcPr>
          <w:p w14:paraId="776B9DBF" w14:textId="2140CB8A"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1952</w:t>
            </w:r>
            <w:r w:rsidR="00335246">
              <w:rPr>
                <w:rFonts w:ascii="Calibri Light" w:hAnsi="Calibri Light" w:cs="Calibri Light"/>
                <w:noProof/>
                <w:sz w:val="22"/>
                <w:szCs w:val="22"/>
              </w:rPr>
              <w:t xml:space="preserve">, </w:t>
            </w:r>
            <w:r w:rsidR="00B84516">
              <w:rPr>
                <w:rFonts w:ascii="Calibri Light" w:hAnsi="Calibri Light" w:cs="Calibri Light"/>
                <w:noProof/>
                <w:sz w:val="22"/>
                <w:szCs w:val="22"/>
              </w:rPr>
              <w:t>1959</w:t>
            </w:r>
          </w:p>
        </w:tc>
        <w:tc>
          <w:tcPr>
            <w:tcW w:w="1176" w:type="dxa"/>
            <w:tcBorders>
              <w:top w:val="single" w:sz="6" w:space="0" w:color="auto"/>
              <w:left w:val="single" w:sz="6" w:space="0" w:color="auto"/>
              <w:bottom w:val="nil"/>
              <w:right w:val="nil"/>
            </w:tcBorders>
          </w:tcPr>
          <w:p w14:paraId="768FAAAF" w14:textId="18F5344E"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1950</w:t>
            </w:r>
          </w:p>
        </w:tc>
        <w:tc>
          <w:tcPr>
            <w:tcW w:w="1306" w:type="dxa"/>
            <w:tcBorders>
              <w:top w:val="single" w:sz="6" w:space="0" w:color="auto"/>
              <w:left w:val="nil"/>
              <w:bottom w:val="nil"/>
              <w:right w:val="single" w:sz="6" w:space="0" w:color="auto"/>
            </w:tcBorders>
          </w:tcPr>
          <w:p w14:paraId="0093F6FC" w14:textId="3CD6FA90"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1955</w:t>
            </w:r>
          </w:p>
        </w:tc>
        <w:tc>
          <w:tcPr>
            <w:tcW w:w="1583" w:type="dxa"/>
            <w:tcBorders>
              <w:top w:val="single" w:sz="6" w:space="0" w:color="auto"/>
              <w:left w:val="nil"/>
              <w:bottom w:val="nil"/>
              <w:right w:val="single" w:sz="6" w:space="0" w:color="auto"/>
            </w:tcBorders>
          </w:tcPr>
          <w:p w14:paraId="549D78A8" w14:textId="60617832" w:rsidR="009B1536" w:rsidRPr="007B6A1C" w:rsidRDefault="00FC01DA"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1951</w:t>
            </w:r>
            <w:r w:rsidR="000E76AA">
              <w:rPr>
                <w:rFonts w:ascii="Calibri Light" w:hAnsi="Calibri Light" w:cs="Calibri Light"/>
                <w:noProof/>
                <w:sz w:val="22"/>
                <w:szCs w:val="22"/>
              </w:rPr>
              <w:t xml:space="preserve">, </w:t>
            </w:r>
            <w:r w:rsidR="00691457" w:rsidRPr="007B6A1C">
              <w:rPr>
                <w:rFonts w:ascii="Calibri Light" w:hAnsi="Calibri Light" w:cs="Calibri Light"/>
                <w:noProof/>
                <w:sz w:val="22"/>
                <w:szCs w:val="22"/>
              </w:rPr>
              <w:t>1952</w:t>
            </w:r>
          </w:p>
        </w:tc>
      </w:tr>
      <w:tr w:rsidR="009B1536" w:rsidRPr="00D43340" w14:paraId="7A7C0BD8" w14:textId="482F2602" w:rsidTr="00691457">
        <w:trPr>
          <w:jc w:val="center"/>
        </w:trPr>
        <w:tc>
          <w:tcPr>
            <w:tcW w:w="1711" w:type="dxa"/>
            <w:vMerge/>
          </w:tcPr>
          <w:p w14:paraId="69FC06DD"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04A031F7" w14:textId="55A7E568"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1953</w:t>
            </w:r>
          </w:p>
        </w:tc>
        <w:tc>
          <w:tcPr>
            <w:tcW w:w="1325" w:type="dxa"/>
            <w:tcBorders>
              <w:top w:val="nil"/>
              <w:left w:val="nil"/>
              <w:bottom w:val="nil"/>
              <w:right w:val="nil"/>
            </w:tcBorders>
          </w:tcPr>
          <w:p w14:paraId="10A996DE" w14:textId="7B53CF93"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1954</w:t>
            </w:r>
          </w:p>
        </w:tc>
        <w:tc>
          <w:tcPr>
            <w:tcW w:w="1276" w:type="dxa"/>
            <w:tcBorders>
              <w:top w:val="nil"/>
              <w:left w:val="nil"/>
              <w:bottom w:val="nil"/>
              <w:right w:val="single" w:sz="6" w:space="0" w:color="auto"/>
            </w:tcBorders>
          </w:tcPr>
          <w:p w14:paraId="550D76B9" w14:textId="7AE1B90E"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w:t>
            </w:r>
            <w:r w:rsidR="006648E1">
              <w:rPr>
                <w:rFonts w:ascii="Calibri Light" w:hAnsi="Calibri Light" w:cs="Calibri Light"/>
                <w:noProof/>
                <w:sz w:val="22"/>
                <w:szCs w:val="22"/>
              </w:rPr>
              <w:t>60, 1961</w:t>
            </w:r>
          </w:p>
        </w:tc>
        <w:tc>
          <w:tcPr>
            <w:tcW w:w="1176" w:type="dxa"/>
            <w:tcBorders>
              <w:top w:val="nil"/>
              <w:left w:val="single" w:sz="6" w:space="0" w:color="auto"/>
              <w:bottom w:val="nil"/>
              <w:right w:val="nil"/>
            </w:tcBorders>
          </w:tcPr>
          <w:p w14:paraId="00907A44" w14:textId="190F2248"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1954</w:t>
            </w:r>
          </w:p>
        </w:tc>
        <w:tc>
          <w:tcPr>
            <w:tcW w:w="1306" w:type="dxa"/>
            <w:tcBorders>
              <w:top w:val="nil"/>
              <w:left w:val="nil"/>
              <w:bottom w:val="nil"/>
              <w:right w:val="single" w:sz="6" w:space="0" w:color="auto"/>
            </w:tcBorders>
          </w:tcPr>
          <w:p w14:paraId="41AF3B20" w14:textId="7B1CC7C5"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1968</w:t>
            </w:r>
          </w:p>
        </w:tc>
        <w:tc>
          <w:tcPr>
            <w:tcW w:w="1583" w:type="dxa"/>
            <w:tcBorders>
              <w:top w:val="nil"/>
              <w:left w:val="nil"/>
              <w:bottom w:val="nil"/>
              <w:right w:val="single" w:sz="6" w:space="0" w:color="auto"/>
            </w:tcBorders>
          </w:tcPr>
          <w:p w14:paraId="53D1E97A" w14:textId="5CDA8085" w:rsidR="009B1536" w:rsidRPr="007B6A1C" w:rsidRDefault="00FC01DA"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195</w:t>
            </w:r>
            <w:r w:rsidR="00691457">
              <w:rPr>
                <w:rFonts w:ascii="Calibri Light" w:hAnsi="Calibri Light" w:cs="Calibri Light"/>
                <w:noProof/>
                <w:sz w:val="22"/>
                <w:szCs w:val="22"/>
              </w:rPr>
              <w:t xml:space="preserve">3, </w:t>
            </w:r>
            <w:r w:rsidR="00691457" w:rsidRPr="007B6A1C">
              <w:rPr>
                <w:rFonts w:ascii="Calibri Light" w:hAnsi="Calibri Light" w:cs="Calibri Light"/>
                <w:noProof/>
                <w:sz w:val="22"/>
                <w:szCs w:val="22"/>
              </w:rPr>
              <w:t>195</w:t>
            </w:r>
            <w:r w:rsidR="00691457">
              <w:rPr>
                <w:rFonts w:ascii="Calibri Light" w:hAnsi="Calibri Light" w:cs="Calibri Light"/>
                <w:noProof/>
                <w:sz w:val="22"/>
                <w:szCs w:val="22"/>
              </w:rPr>
              <w:t>6</w:t>
            </w:r>
          </w:p>
        </w:tc>
      </w:tr>
      <w:tr w:rsidR="009B1536" w:rsidRPr="00D43340" w14:paraId="185D099F" w14:textId="77BCEC6B" w:rsidTr="00691457">
        <w:trPr>
          <w:jc w:val="center"/>
        </w:trPr>
        <w:tc>
          <w:tcPr>
            <w:tcW w:w="1711" w:type="dxa"/>
            <w:vMerge/>
          </w:tcPr>
          <w:p w14:paraId="2C3BB419"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0978DBE2" w14:textId="3C5B2AFF"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1957</w:t>
            </w:r>
          </w:p>
        </w:tc>
        <w:tc>
          <w:tcPr>
            <w:tcW w:w="1325" w:type="dxa"/>
            <w:tcBorders>
              <w:top w:val="nil"/>
              <w:left w:val="nil"/>
              <w:bottom w:val="nil"/>
              <w:right w:val="nil"/>
            </w:tcBorders>
          </w:tcPr>
          <w:p w14:paraId="7C981470" w14:textId="4F73FEE3"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1955</w:t>
            </w:r>
          </w:p>
        </w:tc>
        <w:tc>
          <w:tcPr>
            <w:tcW w:w="1276" w:type="dxa"/>
            <w:tcBorders>
              <w:top w:val="nil"/>
              <w:left w:val="nil"/>
              <w:bottom w:val="nil"/>
              <w:right w:val="single" w:sz="6" w:space="0" w:color="auto"/>
            </w:tcBorders>
          </w:tcPr>
          <w:p w14:paraId="7154F463" w14:textId="7963BA5D"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196</w:t>
            </w:r>
            <w:r w:rsidR="006648E1">
              <w:rPr>
                <w:rFonts w:ascii="Calibri Light" w:hAnsi="Calibri Light" w:cs="Calibri Light"/>
                <w:noProof/>
                <w:sz w:val="22"/>
                <w:szCs w:val="22"/>
              </w:rPr>
              <w:t>2, 1966</w:t>
            </w:r>
          </w:p>
        </w:tc>
        <w:tc>
          <w:tcPr>
            <w:tcW w:w="1176" w:type="dxa"/>
            <w:tcBorders>
              <w:top w:val="nil"/>
              <w:left w:val="single" w:sz="6" w:space="0" w:color="auto"/>
              <w:bottom w:val="nil"/>
              <w:right w:val="nil"/>
            </w:tcBorders>
          </w:tcPr>
          <w:p w14:paraId="633062CA" w14:textId="26C9CCEE"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1959</w:t>
            </w:r>
          </w:p>
        </w:tc>
        <w:tc>
          <w:tcPr>
            <w:tcW w:w="1306" w:type="dxa"/>
            <w:tcBorders>
              <w:top w:val="nil"/>
              <w:left w:val="nil"/>
              <w:bottom w:val="nil"/>
              <w:right w:val="single" w:sz="6" w:space="0" w:color="auto"/>
            </w:tcBorders>
          </w:tcPr>
          <w:p w14:paraId="524ABDB7" w14:textId="3054F58B"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1969</w:t>
            </w:r>
          </w:p>
        </w:tc>
        <w:tc>
          <w:tcPr>
            <w:tcW w:w="1583" w:type="dxa"/>
            <w:tcBorders>
              <w:top w:val="nil"/>
              <w:left w:val="nil"/>
              <w:bottom w:val="nil"/>
              <w:right w:val="single" w:sz="6" w:space="0" w:color="auto"/>
            </w:tcBorders>
          </w:tcPr>
          <w:p w14:paraId="25C6CD78" w14:textId="3FD17982" w:rsidR="009B1536" w:rsidRPr="007B6A1C" w:rsidRDefault="00FC01DA"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195</w:t>
            </w:r>
            <w:r w:rsidR="00691457">
              <w:rPr>
                <w:rFonts w:ascii="Calibri Light" w:hAnsi="Calibri Light" w:cs="Calibri Light"/>
                <w:noProof/>
                <w:sz w:val="22"/>
                <w:szCs w:val="22"/>
              </w:rPr>
              <w:t xml:space="preserve">7, </w:t>
            </w:r>
            <w:r w:rsidR="00691457" w:rsidRPr="007B6A1C">
              <w:rPr>
                <w:rFonts w:ascii="Calibri Light" w:hAnsi="Calibri Light" w:cs="Calibri Light"/>
                <w:noProof/>
                <w:sz w:val="22"/>
                <w:szCs w:val="22"/>
              </w:rPr>
              <w:t>195</w:t>
            </w:r>
            <w:r w:rsidR="00691457">
              <w:rPr>
                <w:rFonts w:ascii="Calibri Light" w:hAnsi="Calibri Light" w:cs="Calibri Light"/>
                <w:noProof/>
                <w:sz w:val="22"/>
                <w:szCs w:val="22"/>
              </w:rPr>
              <w:t>8</w:t>
            </w:r>
          </w:p>
        </w:tc>
      </w:tr>
      <w:tr w:rsidR="009B1536" w:rsidRPr="00D43340" w14:paraId="7E482138" w14:textId="0F586D93" w:rsidTr="00691457">
        <w:trPr>
          <w:jc w:val="center"/>
        </w:trPr>
        <w:tc>
          <w:tcPr>
            <w:tcW w:w="1711" w:type="dxa"/>
            <w:vMerge/>
          </w:tcPr>
          <w:p w14:paraId="59A30DB0"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5F50EDFB" w14:textId="759321DF"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1958</w:t>
            </w:r>
          </w:p>
        </w:tc>
        <w:tc>
          <w:tcPr>
            <w:tcW w:w="1325" w:type="dxa"/>
            <w:tcBorders>
              <w:top w:val="nil"/>
              <w:left w:val="nil"/>
              <w:bottom w:val="nil"/>
              <w:right w:val="nil"/>
            </w:tcBorders>
          </w:tcPr>
          <w:p w14:paraId="3EC6963E" w14:textId="752D4735"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1956</w:t>
            </w:r>
          </w:p>
        </w:tc>
        <w:tc>
          <w:tcPr>
            <w:tcW w:w="1276" w:type="dxa"/>
            <w:tcBorders>
              <w:top w:val="nil"/>
              <w:left w:val="nil"/>
              <w:bottom w:val="nil"/>
              <w:right w:val="single" w:sz="6" w:space="0" w:color="auto"/>
            </w:tcBorders>
          </w:tcPr>
          <w:p w14:paraId="637E9D1E" w14:textId="35A01C65" w:rsidR="009B1536" w:rsidRPr="007B6A1C" w:rsidRDefault="006648E1" w:rsidP="00F62796">
            <w:pPr>
              <w:spacing w:line="360" w:lineRule="auto"/>
              <w:jc w:val="center"/>
              <w:rPr>
                <w:rFonts w:ascii="Calibri Light" w:hAnsi="Calibri Light" w:cs="Calibri Light"/>
                <w:noProof/>
                <w:sz w:val="22"/>
                <w:szCs w:val="22"/>
              </w:rPr>
            </w:pPr>
            <w:r>
              <w:rPr>
                <w:rFonts w:ascii="Calibri Light" w:hAnsi="Calibri Light" w:cs="Calibri Light"/>
                <w:noProof/>
                <w:sz w:val="22"/>
                <w:szCs w:val="22"/>
              </w:rPr>
              <w:t xml:space="preserve">1967, </w:t>
            </w:r>
            <w:r w:rsidR="005267E5">
              <w:rPr>
                <w:rFonts w:ascii="Calibri Light" w:hAnsi="Calibri Light" w:cs="Calibri Light"/>
                <w:noProof/>
                <w:sz w:val="22"/>
                <w:szCs w:val="22"/>
              </w:rPr>
              <w:t>1968</w:t>
            </w:r>
          </w:p>
        </w:tc>
        <w:tc>
          <w:tcPr>
            <w:tcW w:w="1176" w:type="dxa"/>
            <w:tcBorders>
              <w:top w:val="nil"/>
              <w:left w:val="single" w:sz="6" w:space="0" w:color="auto"/>
              <w:bottom w:val="nil"/>
              <w:right w:val="nil"/>
            </w:tcBorders>
          </w:tcPr>
          <w:p w14:paraId="0B5E6483" w14:textId="1040326A"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1961</w:t>
            </w:r>
          </w:p>
        </w:tc>
        <w:tc>
          <w:tcPr>
            <w:tcW w:w="1306" w:type="dxa"/>
            <w:tcBorders>
              <w:top w:val="nil"/>
              <w:left w:val="nil"/>
              <w:bottom w:val="nil"/>
              <w:right w:val="single" w:sz="6" w:space="0" w:color="auto"/>
            </w:tcBorders>
          </w:tcPr>
          <w:p w14:paraId="3F42BC8C" w14:textId="2D10F155"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1971</w:t>
            </w:r>
          </w:p>
        </w:tc>
        <w:tc>
          <w:tcPr>
            <w:tcW w:w="1583" w:type="dxa"/>
            <w:tcBorders>
              <w:top w:val="nil"/>
              <w:left w:val="nil"/>
              <w:bottom w:val="nil"/>
              <w:right w:val="single" w:sz="6" w:space="0" w:color="auto"/>
            </w:tcBorders>
          </w:tcPr>
          <w:p w14:paraId="4E7061BD" w14:textId="63D725E9" w:rsidR="009B1536" w:rsidRPr="007B6A1C" w:rsidRDefault="00FC01DA"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w:t>
            </w:r>
            <w:r w:rsidR="00691457">
              <w:rPr>
                <w:rFonts w:ascii="Calibri Light" w:hAnsi="Calibri Light" w:cs="Calibri Light"/>
                <w:noProof/>
                <w:sz w:val="22"/>
                <w:szCs w:val="22"/>
              </w:rPr>
              <w:t xml:space="preserve">60, </w:t>
            </w:r>
            <w:r w:rsidR="00691457" w:rsidRPr="007B6A1C">
              <w:rPr>
                <w:rFonts w:ascii="Calibri Light" w:hAnsi="Calibri Light" w:cs="Calibri Light"/>
                <w:noProof/>
                <w:sz w:val="22"/>
                <w:szCs w:val="22"/>
              </w:rPr>
              <w:t>19</w:t>
            </w:r>
            <w:r w:rsidR="00691944">
              <w:rPr>
                <w:rFonts w:ascii="Calibri Light" w:hAnsi="Calibri Light" w:cs="Calibri Light"/>
                <w:noProof/>
                <w:sz w:val="22"/>
                <w:szCs w:val="22"/>
              </w:rPr>
              <w:t>6</w:t>
            </w:r>
            <w:r w:rsidR="00691457" w:rsidRPr="007B6A1C">
              <w:rPr>
                <w:rFonts w:ascii="Calibri Light" w:hAnsi="Calibri Light" w:cs="Calibri Light"/>
                <w:noProof/>
                <w:sz w:val="22"/>
                <w:szCs w:val="22"/>
              </w:rPr>
              <w:t>2</w:t>
            </w:r>
          </w:p>
        </w:tc>
      </w:tr>
      <w:tr w:rsidR="009B1536" w:rsidRPr="00D43340" w14:paraId="39EF4159" w14:textId="307F9C82" w:rsidTr="00691457">
        <w:trPr>
          <w:jc w:val="center"/>
        </w:trPr>
        <w:tc>
          <w:tcPr>
            <w:tcW w:w="1711" w:type="dxa"/>
            <w:vMerge/>
          </w:tcPr>
          <w:p w14:paraId="6E352DE0"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092DEF60" w14:textId="14E3790A"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1963</w:t>
            </w:r>
          </w:p>
        </w:tc>
        <w:tc>
          <w:tcPr>
            <w:tcW w:w="1325" w:type="dxa"/>
            <w:tcBorders>
              <w:top w:val="nil"/>
              <w:left w:val="nil"/>
              <w:bottom w:val="nil"/>
              <w:right w:val="nil"/>
            </w:tcBorders>
          </w:tcPr>
          <w:p w14:paraId="4244F93C" w14:textId="704D3627"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1964</w:t>
            </w:r>
          </w:p>
        </w:tc>
        <w:tc>
          <w:tcPr>
            <w:tcW w:w="1276" w:type="dxa"/>
            <w:tcBorders>
              <w:top w:val="nil"/>
              <w:left w:val="nil"/>
              <w:bottom w:val="nil"/>
              <w:right w:val="single" w:sz="6" w:space="0" w:color="auto"/>
            </w:tcBorders>
          </w:tcPr>
          <w:p w14:paraId="6B1A57F3" w14:textId="7FEA7C18"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w:t>
            </w:r>
            <w:r w:rsidR="005267E5">
              <w:rPr>
                <w:rFonts w:ascii="Calibri Light" w:hAnsi="Calibri Light" w:cs="Calibri Light"/>
                <w:noProof/>
                <w:sz w:val="22"/>
                <w:szCs w:val="22"/>
              </w:rPr>
              <w:t>76, 1977</w:t>
            </w:r>
          </w:p>
        </w:tc>
        <w:tc>
          <w:tcPr>
            <w:tcW w:w="1176" w:type="dxa"/>
            <w:tcBorders>
              <w:top w:val="nil"/>
              <w:left w:val="single" w:sz="6" w:space="0" w:color="auto"/>
              <w:bottom w:val="nil"/>
              <w:right w:val="nil"/>
            </w:tcBorders>
          </w:tcPr>
          <w:p w14:paraId="6CACE75B" w14:textId="50F937F2"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1967</w:t>
            </w:r>
          </w:p>
        </w:tc>
        <w:tc>
          <w:tcPr>
            <w:tcW w:w="1306" w:type="dxa"/>
            <w:tcBorders>
              <w:top w:val="nil"/>
              <w:left w:val="nil"/>
              <w:bottom w:val="nil"/>
              <w:right w:val="single" w:sz="6" w:space="0" w:color="auto"/>
            </w:tcBorders>
          </w:tcPr>
          <w:p w14:paraId="4034856B" w14:textId="7D66305C"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1985</w:t>
            </w:r>
          </w:p>
        </w:tc>
        <w:tc>
          <w:tcPr>
            <w:tcW w:w="1583" w:type="dxa"/>
            <w:tcBorders>
              <w:top w:val="nil"/>
              <w:left w:val="nil"/>
              <w:bottom w:val="nil"/>
              <w:right w:val="single" w:sz="6" w:space="0" w:color="auto"/>
            </w:tcBorders>
          </w:tcPr>
          <w:p w14:paraId="2AA3F3A8" w14:textId="2702F119" w:rsidR="009B1536" w:rsidRPr="007B6A1C" w:rsidRDefault="00FC01DA"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w:t>
            </w:r>
            <w:r w:rsidR="00691944">
              <w:rPr>
                <w:rFonts w:ascii="Calibri Light" w:hAnsi="Calibri Light" w:cs="Calibri Light"/>
                <w:noProof/>
                <w:sz w:val="22"/>
                <w:szCs w:val="22"/>
              </w:rPr>
              <w:t xml:space="preserve">63, </w:t>
            </w:r>
            <w:r w:rsidR="00691944" w:rsidRPr="007B6A1C">
              <w:rPr>
                <w:rFonts w:ascii="Calibri Light" w:hAnsi="Calibri Light" w:cs="Calibri Light"/>
                <w:noProof/>
                <w:sz w:val="22"/>
                <w:szCs w:val="22"/>
              </w:rPr>
              <w:t>19</w:t>
            </w:r>
            <w:r w:rsidR="00691944">
              <w:rPr>
                <w:rFonts w:ascii="Calibri Light" w:hAnsi="Calibri Light" w:cs="Calibri Light"/>
                <w:noProof/>
                <w:sz w:val="22"/>
                <w:szCs w:val="22"/>
              </w:rPr>
              <w:t>64</w:t>
            </w:r>
          </w:p>
        </w:tc>
      </w:tr>
      <w:tr w:rsidR="009B1536" w:rsidRPr="00D43340" w14:paraId="5EBEBE7C" w14:textId="2ADD74CA" w:rsidTr="00691457">
        <w:trPr>
          <w:jc w:val="center"/>
        </w:trPr>
        <w:tc>
          <w:tcPr>
            <w:tcW w:w="1711" w:type="dxa"/>
            <w:vMerge/>
          </w:tcPr>
          <w:p w14:paraId="663CBA8A"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42CD36E5" w14:textId="27C636D7"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1965</w:t>
            </w:r>
          </w:p>
        </w:tc>
        <w:tc>
          <w:tcPr>
            <w:tcW w:w="1325" w:type="dxa"/>
            <w:tcBorders>
              <w:top w:val="nil"/>
              <w:left w:val="nil"/>
              <w:bottom w:val="nil"/>
              <w:right w:val="nil"/>
            </w:tcBorders>
          </w:tcPr>
          <w:p w14:paraId="55BFC535" w14:textId="339816CF"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1970</w:t>
            </w:r>
          </w:p>
        </w:tc>
        <w:tc>
          <w:tcPr>
            <w:tcW w:w="1276" w:type="dxa"/>
            <w:tcBorders>
              <w:top w:val="nil"/>
              <w:left w:val="nil"/>
              <w:bottom w:val="nil"/>
              <w:right w:val="single" w:sz="6" w:space="0" w:color="auto"/>
            </w:tcBorders>
          </w:tcPr>
          <w:p w14:paraId="38FD702D" w14:textId="711D7D5A"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w:t>
            </w:r>
            <w:r w:rsidR="005267E5">
              <w:rPr>
                <w:rFonts w:ascii="Calibri Light" w:hAnsi="Calibri Light" w:cs="Calibri Light"/>
                <w:noProof/>
                <w:sz w:val="22"/>
                <w:szCs w:val="22"/>
              </w:rPr>
              <w:t>78, 1979</w:t>
            </w:r>
          </w:p>
        </w:tc>
        <w:tc>
          <w:tcPr>
            <w:tcW w:w="1176" w:type="dxa"/>
            <w:tcBorders>
              <w:top w:val="nil"/>
              <w:left w:val="single" w:sz="6" w:space="0" w:color="auto"/>
              <w:bottom w:val="nil"/>
              <w:right w:val="nil"/>
            </w:tcBorders>
          </w:tcPr>
          <w:p w14:paraId="6DC533BB" w14:textId="3E02F099"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1974</w:t>
            </w:r>
          </w:p>
        </w:tc>
        <w:tc>
          <w:tcPr>
            <w:tcW w:w="1306" w:type="dxa"/>
            <w:tcBorders>
              <w:top w:val="nil"/>
              <w:left w:val="nil"/>
              <w:bottom w:val="nil"/>
              <w:right w:val="single" w:sz="6" w:space="0" w:color="auto"/>
            </w:tcBorders>
          </w:tcPr>
          <w:p w14:paraId="415E6E6A" w14:textId="3F98CF9D"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1987</w:t>
            </w:r>
          </w:p>
        </w:tc>
        <w:tc>
          <w:tcPr>
            <w:tcW w:w="1583" w:type="dxa"/>
            <w:tcBorders>
              <w:top w:val="nil"/>
              <w:left w:val="nil"/>
              <w:bottom w:val="nil"/>
              <w:right w:val="single" w:sz="6" w:space="0" w:color="auto"/>
            </w:tcBorders>
          </w:tcPr>
          <w:p w14:paraId="0CD62D59" w14:textId="74A85186" w:rsidR="009B1536" w:rsidRPr="007B6A1C" w:rsidRDefault="00FC01DA"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w:t>
            </w:r>
            <w:r w:rsidR="00DB0A52">
              <w:rPr>
                <w:rFonts w:ascii="Calibri Light" w:hAnsi="Calibri Light" w:cs="Calibri Light"/>
                <w:noProof/>
                <w:sz w:val="22"/>
                <w:szCs w:val="22"/>
              </w:rPr>
              <w:t xml:space="preserve">65, </w:t>
            </w:r>
            <w:r w:rsidR="00DB0A52" w:rsidRPr="007B6A1C">
              <w:rPr>
                <w:rFonts w:ascii="Calibri Light" w:hAnsi="Calibri Light" w:cs="Calibri Light"/>
                <w:noProof/>
                <w:sz w:val="22"/>
                <w:szCs w:val="22"/>
              </w:rPr>
              <w:t>19</w:t>
            </w:r>
            <w:r w:rsidR="00DB0A52">
              <w:rPr>
                <w:rFonts w:ascii="Calibri Light" w:hAnsi="Calibri Light" w:cs="Calibri Light"/>
                <w:noProof/>
                <w:sz w:val="22"/>
                <w:szCs w:val="22"/>
              </w:rPr>
              <w:t>66</w:t>
            </w:r>
          </w:p>
        </w:tc>
      </w:tr>
      <w:tr w:rsidR="009B1536" w:rsidRPr="00D43340" w14:paraId="54501D24" w14:textId="4BD09881" w:rsidTr="00691457">
        <w:trPr>
          <w:jc w:val="center"/>
        </w:trPr>
        <w:tc>
          <w:tcPr>
            <w:tcW w:w="1711" w:type="dxa"/>
            <w:vMerge/>
          </w:tcPr>
          <w:p w14:paraId="569E7D0D"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19304C0B" w14:textId="008722C9"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1969</w:t>
            </w:r>
          </w:p>
        </w:tc>
        <w:tc>
          <w:tcPr>
            <w:tcW w:w="1325" w:type="dxa"/>
            <w:tcBorders>
              <w:top w:val="nil"/>
              <w:left w:val="nil"/>
              <w:bottom w:val="nil"/>
              <w:right w:val="nil"/>
            </w:tcBorders>
          </w:tcPr>
          <w:p w14:paraId="6CE2002F" w14:textId="320D36D0"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1971</w:t>
            </w:r>
          </w:p>
        </w:tc>
        <w:tc>
          <w:tcPr>
            <w:tcW w:w="1276" w:type="dxa"/>
            <w:tcBorders>
              <w:top w:val="nil"/>
              <w:left w:val="nil"/>
              <w:bottom w:val="nil"/>
              <w:right w:val="single" w:sz="6" w:space="0" w:color="auto"/>
            </w:tcBorders>
          </w:tcPr>
          <w:p w14:paraId="352E0223" w14:textId="674F4E4E"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w:t>
            </w:r>
            <w:r w:rsidR="005267E5">
              <w:rPr>
                <w:rFonts w:ascii="Calibri Light" w:hAnsi="Calibri Light" w:cs="Calibri Light"/>
                <w:noProof/>
                <w:sz w:val="22"/>
                <w:szCs w:val="22"/>
              </w:rPr>
              <w:t>80</w:t>
            </w:r>
          </w:p>
        </w:tc>
        <w:tc>
          <w:tcPr>
            <w:tcW w:w="1176" w:type="dxa"/>
            <w:tcBorders>
              <w:top w:val="nil"/>
              <w:left w:val="single" w:sz="6" w:space="0" w:color="auto"/>
              <w:bottom w:val="nil"/>
              <w:right w:val="nil"/>
            </w:tcBorders>
          </w:tcPr>
          <w:p w14:paraId="4114C451" w14:textId="4963DC73"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1982</w:t>
            </w:r>
          </w:p>
        </w:tc>
        <w:tc>
          <w:tcPr>
            <w:tcW w:w="1306" w:type="dxa"/>
            <w:tcBorders>
              <w:top w:val="nil"/>
              <w:left w:val="nil"/>
              <w:bottom w:val="nil"/>
              <w:right w:val="single" w:sz="6" w:space="0" w:color="auto"/>
            </w:tcBorders>
          </w:tcPr>
          <w:p w14:paraId="54BC3BD4" w14:textId="72F5D6EB"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1995</w:t>
            </w:r>
          </w:p>
        </w:tc>
        <w:tc>
          <w:tcPr>
            <w:tcW w:w="1583" w:type="dxa"/>
            <w:tcBorders>
              <w:top w:val="nil"/>
              <w:left w:val="nil"/>
              <w:bottom w:val="nil"/>
              <w:right w:val="single" w:sz="6" w:space="0" w:color="auto"/>
            </w:tcBorders>
          </w:tcPr>
          <w:p w14:paraId="1C77777D" w14:textId="3426ECB3" w:rsidR="009B1536" w:rsidRPr="007B6A1C" w:rsidRDefault="009B0822"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w:t>
            </w:r>
            <w:r w:rsidR="00DB0A52">
              <w:rPr>
                <w:rFonts w:ascii="Calibri Light" w:hAnsi="Calibri Light" w:cs="Calibri Light"/>
                <w:noProof/>
                <w:sz w:val="22"/>
                <w:szCs w:val="22"/>
              </w:rPr>
              <w:t>7</w:t>
            </w:r>
            <w:r w:rsidRPr="007B6A1C">
              <w:rPr>
                <w:rFonts w:ascii="Calibri Light" w:hAnsi="Calibri Light" w:cs="Calibri Light"/>
                <w:noProof/>
                <w:sz w:val="22"/>
                <w:szCs w:val="22"/>
              </w:rPr>
              <w:t>0</w:t>
            </w:r>
            <w:r w:rsidR="00DB0A52">
              <w:rPr>
                <w:rFonts w:ascii="Calibri Light" w:hAnsi="Calibri Light" w:cs="Calibri Light"/>
                <w:noProof/>
                <w:sz w:val="22"/>
                <w:szCs w:val="22"/>
              </w:rPr>
              <w:t xml:space="preserve">, </w:t>
            </w:r>
            <w:r w:rsidR="00DB0A52" w:rsidRPr="007B6A1C">
              <w:rPr>
                <w:rFonts w:ascii="Calibri Light" w:hAnsi="Calibri Light" w:cs="Calibri Light"/>
                <w:noProof/>
                <w:sz w:val="22"/>
                <w:szCs w:val="22"/>
              </w:rPr>
              <w:t>19</w:t>
            </w:r>
            <w:r w:rsidR="00DB0A52">
              <w:rPr>
                <w:rFonts w:ascii="Calibri Light" w:hAnsi="Calibri Light" w:cs="Calibri Light"/>
                <w:noProof/>
                <w:sz w:val="22"/>
                <w:szCs w:val="22"/>
              </w:rPr>
              <w:t>72</w:t>
            </w:r>
          </w:p>
        </w:tc>
      </w:tr>
      <w:tr w:rsidR="009B1536" w:rsidRPr="00D43340" w14:paraId="49C5B1C2" w14:textId="25E10A8A" w:rsidTr="00691457">
        <w:trPr>
          <w:jc w:val="center"/>
        </w:trPr>
        <w:tc>
          <w:tcPr>
            <w:tcW w:w="1711" w:type="dxa"/>
            <w:vMerge/>
          </w:tcPr>
          <w:p w14:paraId="207AC1DA"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206B7E85" w14:textId="065F50C0"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1972</w:t>
            </w:r>
          </w:p>
        </w:tc>
        <w:tc>
          <w:tcPr>
            <w:tcW w:w="1325" w:type="dxa"/>
            <w:tcBorders>
              <w:top w:val="nil"/>
              <w:left w:val="nil"/>
              <w:bottom w:val="nil"/>
              <w:right w:val="nil"/>
            </w:tcBorders>
          </w:tcPr>
          <w:p w14:paraId="56E1823E" w14:textId="5A99B224"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1973</w:t>
            </w:r>
          </w:p>
        </w:tc>
        <w:tc>
          <w:tcPr>
            <w:tcW w:w="1276" w:type="dxa"/>
            <w:tcBorders>
              <w:top w:val="nil"/>
              <w:left w:val="nil"/>
              <w:bottom w:val="nil"/>
              <w:right w:val="single" w:sz="6" w:space="0" w:color="auto"/>
            </w:tcBorders>
          </w:tcPr>
          <w:p w14:paraId="244E5AC5" w14:textId="24BF7CA6"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w:t>
            </w:r>
            <w:r w:rsidR="005267E5">
              <w:rPr>
                <w:rFonts w:ascii="Calibri Light" w:hAnsi="Calibri Light" w:cs="Calibri Light"/>
                <w:noProof/>
                <w:sz w:val="22"/>
                <w:szCs w:val="22"/>
              </w:rPr>
              <w:t>81</w:t>
            </w:r>
          </w:p>
        </w:tc>
        <w:tc>
          <w:tcPr>
            <w:tcW w:w="1176" w:type="dxa"/>
            <w:tcBorders>
              <w:top w:val="nil"/>
              <w:left w:val="single" w:sz="6" w:space="0" w:color="auto"/>
              <w:bottom w:val="nil"/>
              <w:right w:val="nil"/>
            </w:tcBorders>
          </w:tcPr>
          <w:p w14:paraId="6CFCEDAA" w14:textId="62799DE1"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1986</w:t>
            </w:r>
          </w:p>
        </w:tc>
        <w:tc>
          <w:tcPr>
            <w:tcW w:w="1306" w:type="dxa"/>
            <w:tcBorders>
              <w:top w:val="nil"/>
              <w:left w:val="nil"/>
              <w:bottom w:val="nil"/>
              <w:right w:val="single" w:sz="6" w:space="0" w:color="auto"/>
            </w:tcBorders>
          </w:tcPr>
          <w:p w14:paraId="3E367224" w14:textId="45A380A2"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1996</w:t>
            </w:r>
          </w:p>
        </w:tc>
        <w:tc>
          <w:tcPr>
            <w:tcW w:w="1583" w:type="dxa"/>
            <w:tcBorders>
              <w:top w:val="nil"/>
              <w:left w:val="nil"/>
              <w:bottom w:val="nil"/>
              <w:right w:val="single" w:sz="6" w:space="0" w:color="auto"/>
            </w:tcBorders>
          </w:tcPr>
          <w:p w14:paraId="455E064E" w14:textId="558C86B8" w:rsidR="009B1536" w:rsidRPr="007B6A1C" w:rsidRDefault="009B0822"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w:t>
            </w:r>
            <w:r w:rsidR="00DB0A52">
              <w:rPr>
                <w:rFonts w:ascii="Calibri Light" w:hAnsi="Calibri Light" w:cs="Calibri Light"/>
                <w:noProof/>
                <w:sz w:val="22"/>
                <w:szCs w:val="22"/>
              </w:rPr>
              <w:t xml:space="preserve">73, </w:t>
            </w:r>
            <w:r w:rsidR="00DB0A52" w:rsidRPr="007B6A1C">
              <w:rPr>
                <w:rFonts w:ascii="Calibri Light" w:hAnsi="Calibri Light" w:cs="Calibri Light"/>
                <w:noProof/>
                <w:sz w:val="22"/>
                <w:szCs w:val="22"/>
              </w:rPr>
              <w:t>19</w:t>
            </w:r>
            <w:r w:rsidR="00DB0A52">
              <w:rPr>
                <w:rFonts w:ascii="Calibri Light" w:hAnsi="Calibri Light" w:cs="Calibri Light"/>
                <w:noProof/>
                <w:sz w:val="22"/>
                <w:szCs w:val="22"/>
              </w:rPr>
              <w:t>75</w:t>
            </w:r>
          </w:p>
        </w:tc>
      </w:tr>
      <w:tr w:rsidR="009B1536" w:rsidRPr="00D43340" w14:paraId="0647AC81" w14:textId="642474F2" w:rsidTr="00691457">
        <w:trPr>
          <w:jc w:val="center"/>
        </w:trPr>
        <w:tc>
          <w:tcPr>
            <w:tcW w:w="1711" w:type="dxa"/>
            <w:vMerge/>
          </w:tcPr>
          <w:p w14:paraId="404141C8"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22857B7C" w14:textId="2E72C537"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1982</w:t>
            </w:r>
          </w:p>
        </w:tc>
        <w:tc>
          <w:tcPr>
            <w:tcW w:w="1325" w:type="dxa"/>
            <w:tcBorders>
              <w:top w:val="nil"/>
              <w:left w:val="nil"/>
              <w:bottom w:val="nil"/>
              <w:right w:val="nil"/>
            </w:tcBorders>
          </w:tcPr>
          <w:p w14:paraId="75DF181D" w14:textId="0F604DF1"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1974</w:t>
            </w:r>
          </w:p>
        </w:tc>
        <w:tc>
          <w:tcPr>
            <w:tcW w:w="1276" w:type="dxa"/>
            <w:tcBorders>
              <w:top w:val="nil"/>
              <w:left w:val="nil"/>
              <w:bottom w:val="nil"/>
              <w:right w:val="single" w:sz="6" w:space="0" w:color="auto"/>
            </w:tcBorders>
          </w:tcPr>
          <w:p w14:paraId="0AAD0919" w14:textId="5EF83D7D" w:rsidR="009B1536" w:rsidRPr="007B6A1C" w:rsidRDefault="005267E5"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1984</w:t>
            </w:r>
          </w:p>
        </w:tc>
        <w:tc>
          <w:tcPr>
            <w:tcW w:w="1176" w:type="dxa"/>
            <w:tcBorders>
              <w:top w:val="nil"/>
              <w:left w:val="single" w:sz="6" w:space="0" w:color="auto"/>
              <w:bottom w:val="nil"/>
              <w:right w:val="nil"/>
            </w:tcBorders>
          </w:tcPr>
          <w:p w14:paraId="2B42C19A" w14:textId="0865FE3F"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1989</w:t>
            </w:r>
          </w:p>
        </w:tc>
        <w:tc>
          <w:tcPr>
            <w:tcW w:w="1306" w:type="dxa"/>
            <w:tcBorders>
              <w:top w:val="nil"/>
              <w:left w:val="nil"/>
              <w:bottom w:val="nil"/>
              <w:right w:val="single" w:sz="6" w:space="0" w:color="auto"/>
            </w:tcBorders>
          </w:tcPr>
          <w:p w14:paraId="3B09E94B" w14:textId="2450EA4F"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2001</w:t>
            </w:r>
          </w:p>
        </w:tc>
        <w:tc>
          <w:tcPr>
            <w:tcW w:w="1583" w:type="dxa"/>
            <w:tcBorders>
              <w:top w:val="nil"/>
              <w:left w:val="nil"/>
              <w:bottom w:val="nil"/>
              <w:right w:val="single" w:sz="6" w:space="0" w:color="auto"/>
            </w:tcBorders>
          </w:tcPr>
          <w:p w14:paraId="65A74E57" w14:textId="4E2F194E" w:rsidR="009B1536" w:rsidRPr="007B6A1C" w:rsidRDefault="009B0822"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w:t>
            </w:r>
            <w:r w:rsidR="00C763D5">
              <w:rPr>
                <w:rFonts w:ascii="Calibri Light" w:hAnsi="Calibri Light" w:cs="Calibri Light"/>
                <w:noProof/>
                <w:sz w:val="22"/>
                <w:szCs w:val="22"/>
              </w:rPr>
              <w:t xml:space="preserve">76, </w:t>
            </w:r>
            <w:r w:rsidR="00C763D5" w:rsidRPr="007B6A1C">
              <w:rPr>
                <w:rFonts w:ascii="Calibri Light" w:hAnsi="Calibri Light" w:cs="Calibri Light"/>
                <w:noProof/>
                <w:sz w:val="22"/>
                <w:szCs w:val="22"/>
              </w:rPr>
              <w:t>19</w:t>
            </w:r>
            <w:r w:rsidR="00C763D5">
              <w:rPr>
                <w:rFonts w:ascii="Calibri Light" w:hAnsi="Calibri Light" w:cs="Calibri Light"/>
                <w:noProof/>
                <w:sz w:val="22"/>
                <w:szCs w:val="22"/>
              </w:rPr>
              <w:t>77</w:t>
            </w:r>
          </w:p>
        </w:tc>
      </w:tr>
      <w:tr w:rsidR="009B1536" w:rsidRPr="00D43340" w14:paraId="1520E548" w14:textId="65F7EE6F" w:rsidTr="00691457">
        <w:trPr>
          <w:jc w:val="center"/>
        </w:trPr>
        <w:tc>
          <w:tcPr>
            <w:tcW w:w="1711" w:type="dxa"/>
            <w:vMerge/>
          </w:tcPr>
          <w:p w14:paraId="06B18491"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63376EE3" w14:textId="4264F328"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1983</w:t>
            </w:r>
          </w:p>
        </w:tc>
        <w:tc>
          <w:tcPr>
            <w:tcW w:w="1325" w:type="dxa"/>
            <w:tcBorders>
              <w:top w:val="nil"/>
              <w:left w:val="nil"/>
              <w:bottom w:val="nil"/>
              <w:right w:val="nil"/>
            </w:tcBorders>
          </w:tcPr>
          <w:p w14:paraId="60A5EDDA" w14:textId="5BA0E50E"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1975</w:t>
            </w:r>
          </w:p>
        </w:tc>
        <w:tc>
          <w:tcPr>
            <w:tcW w:w="1276" w:type="dxa"/>
            <w:tcBorders>
              <w:top w:val="nil"/>
              <w:left w:val="nil"/>
              <w:bottom w:val="nil"/>
              <w:right w:val="single" w:sz="6" w:space="0" w:color="auto"/>
            </w:tcBorders>
          </w:tcPr>
          <w:p w14:paraId="58A2B9E8" w14:textId="7AD3DABD" w:rsidR="009B1536" w:rsidRPr="007B6A1C" w:rsidRDefault="005267E5"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1986</w:t>
            </w:r>
          </w:p>
        </w:tc>
        <w:tc>
          <w:tcPr>
            <w:tcW w:w="1176" w:type="dxa"/>
            <w:tcBorders>
              <w:top w:val="nil"/>
              <w:left w:val="single" w:sz="6" w:space="0" w:color="auto"/>
              <w:bottom w:val="nil"/>
              <w:right w:val="nil"/>
            </w:tcBorders>
          </w:tcPr>
          <w:p w14:paraId="75C2E0D4" w14:textId="077F05FB"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1990</w:t>
            </w:r>
          </w:p>
        </w:tc>
        <w:tc>
          <w:tcPr>
            <w:tcW w:w="1306" w:type="dxa"/>
            <w:tcBorders>
              <w:top w:val="nil"/>
              <w:left w:val="nil"/>
              <w:bottom w:val="nil"/>
              <w:right w:val="single" w:sz="6" w:space="0" w:color="auto"/>
            </w:tcBorders>
          </w:tcPr>
          <w:p w14:paraId="50382644" w14:textId="37C520E5"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2008</w:t>
            </w:r>
          </w:p>
        </w:tc>
        <w:tc>
          <w:tcPr>
            <w:tcW w:w="1583" w:type="dxa"/>
            <w:tcBorders>
              <w:top w:val="nil"/>
              <w:left w:val="nil"/>
              <w:bottom w:val="nil"/>
              <w:right w:val="single" w:sz="6" w:space="0" w:color="auto"/>
            </w:tcBorders>
          </w:tcPr>
          <w:p w14:paraId="7382FA41" w14:textId="0C52D01F" w:rsidR="009B1536" w:rsidRPr="007B6A1C" w:rsidRDefault="009B0822"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w:t>
            </w:r>
            <w:r w:rsidR="00C763D5">
              <w:rPr>
                <w:rFonts w:ascii="Calibri Light" w:hAnsi="Calibri Light" w:cs="Calibri Light"/>
                <w:noProof/>
                <w:sz w:val="22"/>
                <w:szCs w:val="22"/>
              </w:rPr>
              <w:t xml:space="preserve">78, </w:t>
            </w:r>
            <w:r w:rsidR="00C763D5" w:rsidRPr="007B6A1C">
              <w:rPr>
                <w:rFonts w:ascii="Calibri Light" w:hAnsi="Calibri Light" w:cs="Calibri Light"/>
                <w:noProof/>
                <w:sz w:val="22"/>
                <w:szCs w:val="22"/>
              </w:rPr>
              <w:t>19</w:t>
            </w:r>
            <w:r w:rsidR="00C763D5">
              <w:rPr>
                <w:rFonts w:ascii="Calibri Light" w:hAnsi="Calibri Light" w:cs="Calibri Light"/>
                <w:noProof/>
                <w:sz w:val="22"/>
                <w:szCs w:val="22"/>
              </w:rPr>
              <w:t>79</w:t>
            </w:r>
          </w:p>
        </w:tc>
      </w:tr>
      <w:tr w:rsidR="009B1536" w:rsidRPr="00D43340" w14:paraId="195DAABD" w14:textId="59C25C10" w:rsidTr="00691457">
        <w:trPr>
          <w:jc w:val="center"/>
        </w:trPr>
        <w:tc>
          <w:tcPr>
            <w:tcW w:w="1711" w:type="dxa"/>
            <w:vMerge/>
          </w:tcPr>
          <w:p w14:paraId="2A08C82F"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2DF4826D" w14:textId="5FAAE670"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1987</w:t>
            </w:r>
          </w:p>
        </w:tc>
        <w:tc>
          <w:tcPr>
            <w:tcW w:w="1325" w:type="dxa"/>
            <w:tcBorders>
              <w:top w:val="nil"/>
              <w:left w:val="nil"/>
              <w:bottom w:val="nil"/>
              <w:right w:val="nil"/>
            </w:tcBorders>
          </w:tcPr>
          <w:p w14:paraId="183C50CA" w14:textId="3F677051"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1985</w:t>
            </w:r>
          </w:p>
        </w:tc>
        <w:tc>
          <w:tcPr>
            <w:tcW w:w="1276" w:type="dxa"/>
            <w:tcBorders>
              <w:top w:val="nil"/>
              <w:left w:val="nil"/>
              <w:bottom w:val="nil"/>
              <w:right w:val="single" w:sz="6" w:space="0" w:color="auto"/>
            </w:tcBorders>
          </w:tcPr>
          <w:p w14:paraId="5CF409E8" w14:textId="264BA282" w:rsidR="009B1536" w:rsidRPr="007B6A1C" w:rsidRDefault="005267E5"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1990</w:t>
            </w:r>
          </w:p>
        </w:tc>
        <w:tc>
          <w:tcPr>
            <w:tcW w:w="1176" w:type="dxa"/>
            <w:tcBorders>
              <w:top w:val="nil"/>
              <w:left w:val="single" w:sz="6" w:space="0" w:color="auto"/>
              <w:bottom w:val="nil"/>
              <w:right w:val="nil"/>
            </w:tcBorders>
          </w:tcPr>
          <w:p w14:paraId="192CEFC9" w14:textId="68AA82A5"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1992</w:t>
            </w:r>
          </w:p>
        </w:tc>
        <w:tc>
          <w:tcPr>
            <w:tcW w:w="1306" w:type="dxa"/>
            <w:tcBorders>
              <w:top w:val="nil"/>
              <w:left w:val="nil"/>
              <w:bottom w:val="nil"/>
              <w:right w:val="single" w:sz="6" w:space="0" w:color="auto"/>
            </w:tcBorders>
          </w:tcPr>
          <w:p w14:paraId="6BF7B813" w14:textId="1DC8BC07"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2010</w:t>
            </w:r>
          </w:p>
        </w:tc>
        <w:tc>
          <w:tcPr>
            <w:tcW w:w="1583" w:type="dxa"/>
            <w:tcBorders>
              <w:top w:val="nil"/>
              <w:left w:val="nil"/>
              <w:bottom w:val="nil"/>
              <w:right w:val="single" w:sz="6" w:space="0" w:color="auto"/>
            </w:tcBorders>
          </w:tcPr>
          <w:p w14:paraId="1052AFA0" w14:textId="62DB94B7" w:rsidR="009B1536" w:rsidRPr="007B6A1C" w:rsidRDefault="009B0822"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w:t>
            </w:r>
            <w:r w:rsidR="00C763D5">
              <w:rPr>
                <w:rFonts w:ascii="Calibri Light" w:hAnsi="Calibri Light" w:cs="Calibri Light"/>
                <w:noProof/>
                <w:sz w:val="22"/>
                <w:szCs w:val="22"/>
              </w:rPr>
              <w:t xml:space="preserve">80, </w:t>
            </w:r>
            <w:r w:rsidR="00C763D5" w:rsidRPr="007B6A1C">
              <w:rPr>
                <w:rFonts w:ascii="Calibri Light" w:hAnsi="Calibri Light" w:cs="Calibri Light"/>
                <w:noProof/>
                <w:sz w:val="22"/>
                <w:szCs w:val="22"/>
              </w:rPr>
              <w:t>19</w:t>
            </w:r>
            <w:r w:rsidR="00C763D5">
              <w:rPr>
                <w:rFonts w:ascii="Calibri Light" w:hAnsi="Calibri Light" w:cs="Calibri Light"/>
                <w:noProof/>
                <w:sz w:val="22"/>
                <w:szCs w:val="22"/>
              </w:rPr>
              <w:t>81</w:t>
            </w:r>
          </w:p>
        </w:tc>
      </w:tr>
      <w:tr w:rsidR="009B1536" w:rsidRPr="00D43340" w14:paraId="74AF9187" w14:textId="3B56A89C" w:rsidTr="00691457">
        <w:trPr>
          <w:jc w:val="center"/>
        </w:trPr>
        <w:tc>
          <w:tcPr>
            <w:tcW w:w="1711" w:type="dxa"/>
            <w:vMerge/>
          </w:tcPr>
          <w:p w14:paraId="2B6E73F0"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47629494" w14:textId="410F78A2"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1991</w:t>
            </w:r>
          </w:p>
        </w:tc>
        <w:tc>
          <w:tcPr>
            <w:tcW w:w="1325" w:type="dxa"/>
            <w:tcBorders>
              <w:top w:val="nil"/>
              <w:left w:val="nil"/>
              <w:bottom w:val="nil"/>
              <w:right w:val="nil"/>
            </w:tcBorders>
          </w:tcPr>
          <w:p w14:paraId="2BEADC2A" w14:textId="60AB03D6"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1988</w:t>
            </w:r>
          </w:p>
        </w:tc>
        <w:tc>
          <w:tcPr>
            <w:tcW w:w="1276" w:type="dxa"/>
            <w:tcBorders>
              <w:top w:val="nil"/>
              <w:left w:val="nil"/>
              <w:bottom w:val="nil"/>
              <w:right w:val="single" w:sz="6" w:space="0" w:color="auto"/>
            </w:tcBorders>
          </w:tcPr>
          <w:p w14:paraId="6C0D0E66" w14:textId="5188E0DD" w:rsidR="009B1536" w:rsidRPr="007B6A1C" w:rsidRDefault="005267E5"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1993</w:t>
            </w:r>
          </w:p>
        </w:tc>
        <w:tc>
          <w:tcPr>
            <w:tcW w:w="1176" w:type="dxa"/>
            <w:tcBorders>
              <w:top w:val="nil"/>
              <w:left w:val="single" w:sz="6" w:space="0" w:color="auto"/>
              <w:bottom w:val="nil"/>
              <w:right w:val="nil"/>
            </w:tcBorders>
          </w:tcPr>
          <w:p w14:paraId="4BEE4269" w14:textId="1ADC44F4"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1994</w:t>
            </w:r>
          </w:p>
        </w:tc>
        <w:tc>
          <w:tcPr>
            <w:tcW w:w="1306" w:type="dxa"/>
            <w:tcBorders>
              <w:top w:val="nil"/>
              <w:left w:val="nil"/>
              <w:bottom w:val="nil"/>
              <w:right w:val="single" w:sz="6" w:space="0" w:color="auto"/>
            </w:tcBorders>
          </w:tcPr>
          <w:p w14:paraId="0E768A98" w14:textId="7514D6AC"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2012</w:t>
            </w:r>
          </w:p>
        </w:tc>
        <w:tc>
          <w:tcPr>
            <w:tcW w:w="1583" w:type="dxa"/>
            <w:tcBorders>
              <w:top w:val="nil"/>
              <w:left w:val="nil"/>
              <w:bottom w:val="nil"/>
              <w:right w:val="single" w:sz="6" w:space="0" w:color="auto"/>
            </w:tcBorders>
          </w:tcPr>
          <w:p w14:paraId="068F3999" w14:textId="5C6FC847" w:rsidR="009B1536" w:rsidRPr="007B6A1C" w:rsidRDefault="009B0822"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w:t>
            </w:r>
            <w:r w:rsidR="00C763D5">
              <w:rPr>
                <w:rFonts w:ascii="Calibri Light" w:hAnsi="Calibri Light" w:cs="Calibri Light"/>
                <w:noProof/>
                <w:sz w:val="22"/>
                <w:szCs w:val="22"/>
              </w:rPr>
              <w:t xml:space="preserve">83, </w:t>
            </w:r>
            <w:r w:rsidR="00C763D5" w:rsidRPr="007B6A1C">
              <w:rPr>
                <w:rFonts w:ascii="Calibri Light" w:hAnsi="Calibri Light" w:cs="Calibri Light"/>
                <w:noProof/>
                <w:sz w:val="22"/>
                <w:szCs w:val="22"/>
              </w:rPr>
              <w:t>19</w:t>
            </w:r>
            <w:r w:rsidR="009E38F9">
              <w:rPr>
                <w:rFonts w:ascii="Calibri Light" w:hAnsi="Calibri Light" w:cs="Calibri Light"/>
                <w:noProof/>
                <w:sz w:val="22"/>
                <w:szCs w:val="22"/>
              </w:rPr>
              <w:t>84</w:t>
            </w:r>
          </w:p>
        </w:tc>
      </w:tr>
      <w:tr w:rsidR="009B1536" w:rsidRPr="00D43340" w14:paraId="10F99373" w14:textId="506F9807" w:rsidTr="00691457">
        <w:trPr>
          <w:jc w:val="center"/>
        </w:trPr>
        <w:tc>
          <w:tcPr>
            <w:tcW w:w="1711" w:type="dxa"/>
            <w:vMerge/>
          </w:tcPr>
          <w:p w14:paraId="0E6EDD9C"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4E385CFF" w14:textId="25A82E1B"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1992</w:t>
            </w:r>
          </w:p>
        </w:tc>
        <w:tc>
          <w:tcPr>
            <w:tcW w:w="1325" w:type="dxa"/>
            <w:tcBorders>
              <w:top w:val="nil"/>
              <w:left w:val="nil"/>
              <w:bottom w:val="nil"/>
              <w:right w:val="nil"/>
            </w:tcBorders>
          </w:tcPr>
          <w:p w14:paraId="63548CBC" w14:textId="0C56C2D6"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1989</w:t>
            </w:r>
          </w:p>
        </w:tc>
        <w:tc>
          <w:tcPr>
            <w:tcW w:w="1276" w:type="dxa"/>
            <w:tcBorders>
              <w:top w:val="nil"/>
              <w:left w:val="nil"/>
              <w:bottom w:val="nil"/>
              <w:right w:val="single" w:sz="6" w:space="0" w:color="auto"/>
            </w:tcBorders>
          </w:tcPr>
          <w:p w14:paraId="3DA7E9EE" w14:textId="28EE7C4D" w:rsidR="009B1536" w:rsidRPr="007B6A1C" w:rsidRDefault="005267E5"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1994</w:t>
            </w:r>
          </w:p>
        </w:tc>
        <w:tc>
          <w:tcPr>
            <w:tcW w:w="1176" w:type="dxa"/>
            <w:tcBorders>
              <w:top w:val="nil"/>
              <w:left w:val="single" w:sz="6" w:space="0" w:color="auto"/>
              <w:bottom w:val="nil"/>
              <w:right w:val="nil"/>
            </w:tcBorders>
          </w:tcPr>
          <w:p w14:paraId="6DC61CEF" w14:textId="6369F9F3"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2011</w:t>
            </w:r>
          </w:p>
        </w:tc>
        <w:tc>
          <w:tcPr>
            <w:tcW w:w="1306" w:type="dxa"/>
            <w:tcBorders>
              <w:top w:val="nil"/>
              <w:left w:val="nil"/>
              <w:bottom w:val="nil"/>
              <w:right w:val="single" w:sz="6" w:space="0" w:color="auto"/>
            </w:tcBorders>
          </w:tcPr>
          <w:p w14:paraId="6450F5FB" w14:textId="02A5FC17"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2021</w:t>
            </w:r>
          </w:p>
        </w:tc>
        <w:tc>
          <w:tcPr>
            <w:tcW w:w="1583" w:type="dxa"/>
            <w:tcBorders>
              <w:top w:val="nil"/>
              <w:left w:val="nil"/>
              <w:bottom w:val="nil"/>
              <w:right w:val="single" w:sz="6" w:space="0" w:color="auto"/>
            </w:tcBorders>
          </w:tcPr>
          <w:p w14:paraId="642833BC" w14:textId="3349C600" w:rsidR="009B1536" w:rsidRPr="007B6A1C" w:rsidRDefault="009B0822"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w:t>
            </w:r>
            <w:r w:rsidR="009E38F9">
              <w:rPr>
                <w:rFonts w:ascii="Calibri Light" w:hAnsi="Calibri Light" w:cs="Calibri Light"/>
                <w:noProof/>
                <w:sz w:val="22"/>
                <w:szCs w:val="22"/>
              </w:rPr>
              <w:t xml:space="preserve">88, </w:t>
            </w:r>
            <w:r w:rsidR="009E38F9" w:rsidRPr="007B6A1C">
              <w:rPr>
                <w:rFonts w:ascii="Calibri Light" w:hAnsi="Calibri Light" w:cs="Calibri Light"/>
                <w:noProof/>
                <w:sz w:val="22"/>
                <w:szCs w:val="22"/>
              </w:rPr>
              <w:t>19</w:t>
            </w:r>
            <w:r w:rsidR="009E38F9">
              <w:rPr>
                <w:rFonts w:ascii="Calibri Light" w:hAnsi="Calibri Light" w:cs="Calibri Light"/>
                <w:noProof/>
                <w:sz w:val="22"/>
                <w:szCs w:val="22"/>
              </w:rPr>
              <w:t>91</w:t>
            </w:r>
          </w:p>
        </w:tc>
      </w:tr>
      <w:tr w:rsidR="009B1536" w:rsidRPr="00D43340" w14:paraId="722083A4" w14:textId="716DAD73" w:rsidTr="00691457">
        <w:trPr>
          <w:jc w:val="center"/>
        </w:trPr>
        <w:tc>
          <w:tcPr>
            <w:tcW w:w="1711" w:type="dxa"/>
            <w:vMerge/>
          </w:tcPr>
          <w:p w14:paraId="519A6084"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2A759B92" w14:textId="5DEDD8B8"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1997</w:t>
            </w:r>
          </w:p>
        </w:tc>
        <w:tc>
          <w:tcPr>
            <w:tcW w:w="1325" w:type="dxa"/>
            <w:tcBorders>
              <w:top w:val="nil"/>
              <w:left w:val="nil"/>
              <w:bottom w:val="nil"/>
              <w:right w:val="nil"/>
            </w:tcBorders>
          </w:tcPr>
          <w:p w14:paraId="7CDDEDED" w14:textId="1A81DDEF"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1995</w:t>
            </w:r>
          </w:p>
        </w:tc>
        <w:tc>
          <w:tcPr>
            <w:tcW w:w="1276" w:type="dxa"/>
            <w:tcBorders>
              <w:top w:val="nil"/>
              <w:left w:val="nil"/>
              <w:bottom w:val="nil"/>
              <w:right w:val="single" w:sz="6" w:space="0" w:color="auto"/>
            </w:tcBorders>
          </w:tcPr>
          <w:p w14:paraId="68FD9EA6" w14:textId="1D170274" w:rsidR="009B1536" w:rsidRPr="007B6A1C" w:rsidRDefault="005267E5"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1996</w:t>
            </w:r>
          </w:p>
        </w:tc>
        <w:tc>
          <w:tcPr>
            <w:tcW w:w="1176" w:type="dxa"/>
            <w:tcBorders>
              <w:top w:val="nil"/>
              <w:left w:val="single" w:sz="6" w:space="0" w:color="auto"/>
              <w:bottom w:val="nil"/>
              <w:right w:val="nil"/>
            </w:tcBorders>
          </w:tcPr>
          <w:p w14:paraId="64BC2264" w14:textId="5052E88B"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2013</w:t>
            </w:r>
          </w:p>
        </w:tc>
        <w:tc>
          <w:tcPr>
            <w:tcW w:w="1306" w:type="dxa"/>
            <w:tcBorders>
              <w:top w:val="nil"/>
              <w:left w:val="nil"/>
              <w:bottom w:val="nil"/>
              <w:right w:val="single" w:sz="6" w:space="0" w:color="auto"/>
            </w:tcBorders>
          </w:tcPr>
          <w:p w14:paraId="2080393C" w14:textId="083BD21E"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2023</w:t>
            </w:r>
          </w:p>
        </w:tc>
        <w:tc>
          <w:tcPr>
            <w:tcW w:w="1583" w:type="dxa"/>
            <w:tcBorders>
              <w:top w:val="nil"/>
              <w:left w:val="nil"/>
              <w:bottom w:val="nil"/>
              <w:right w:val="single" w:sz="6" w:space="0" w:color="auto"/>
            </w:tcBorders>
          </w:tcPr>
          <w:p w14:paraId="17A40EB0" w14:textId="6A9D33AB" w:rsidR="009B1536" w:rsidRPr="007B6A1C" w:rsidRDefault="009E38F9"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1993</w:t>
            </w:r>
            <w:r w:rsidR="001115E7">
              <w:rPr>
                <w:rFonts w:ascii="Calibri Light" w:hAnsi="Calibri Light" w:cs="Calibri Light"/>
                <w:noProof/>
                <w:sz w:val="22"/>
                <w:szCs w:val="22"/>
              </w:rPr>
              <w:t>, 1997</w:t>
            </w:r>
          </w:p>
        </w:tc>
      </w:tr>
      <w:tr w:rsidR="009B1536" w:rsidRPr="00D43340" w14:paraId="11AD4709" w14:textId="7AB5A7CC" w:rsidTr="00691457">
        <w:trPr>
          <w:jc w:val="center"/>
        </w:trPr>
        <w:tc>
          <w:tcPr>
            <w:tcW w:w="1711" w:type="dxa"/>
            <w:vMerge/>
          </w:tcPr>
          <w:p w14:paraId="64672A67"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64D2AD1F" w14:textId="6355A713"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2002</w:t>
            </w:r>
          </w:p>
        </w:tc>
        <w:tc>
          <w:tcPr>
            <w:tcW w:w="1325" w:type="dxa"/>
            <w:tcBorders>
              <w:top w:val="nil"/>
              <w:left w:val="nil"/>
              <w:bottom w:val="nil"/>
              <w:right w:val="nil"/>
            </w:tcBorders>
          </w:tcPr>
          <w:p w14:paraId="01487A32" w14:textId="42D74FFD"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1998</w:t>
            </w:r>
          </w:p>
        </w:tc>
        <w:tc>
          <w:tcPr>
            <w:tcW w:w="1276" w:type="dxa"/>
            <w:tcBorders>
              <w:top w:val="nil"/>
              <w:left w:val="nil"/>
              <w:bottom w:val="nil"/>
              <w:right w:val="single" w:sz="6" w:space="0" w:color="auto"/>
            </w:tcBorders>
          </w:tcPr>
          <w:p w14:paraId="54849446" w14:textId="0C1B5195" w:rsidR="009B1536" w:rsidRPr="007B6A1C" w:rsidRDefault="005267E5"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2001</w:t>
            </w:r>
          </w:p>
        </w:tc>
        <w:tc>
          <w:tcPr>
            <w:tcW w:w="1176" w:type="dxa"/>
            <w:tcBorders>
              <w:top w:val="nil"/>
              <w:left w:val="single" w:sz="6" w:space="0" w:color="auto"/>
              <w:bottom w:val="nil"/>
              <w:right w:val="nil"/>
            </w:tcBorders>
          </w:tcPr>
          <w:p w14:paraId="7D391F8A" w14:textId="71B76512"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2015</w:t>
            </w:r>
          </w:p>
        </w:tc>
        <w:tc>
          <w:tcPr>
            <w:tcW w:w="1306" w:type="dxa"/>
            <w:tcBorders>
              <w:top w:val="nil"/>
              <w:left w:val="nil"/>
              <w:bottom w:val="nil"/>
              <w:right w:val="single" w:sz="6" w:space="0" w:color="auto"/>
            </w:tcBorders>
          </w:tcPr>
          <w:p w14:paraId="137BDBD5" w14:textId="1509F493" w:rsidR="009B1536" w:rsidRPr="007B6A1C" w:rsidRDefault="009B1536" w:rsidP="00F62796">
            <w:pPr>
              <w:spacing w:line="360" w:lineRule="auto"/>
              <w:jc w:val="center"/>
              <w:rPr>
                <w:rFonts w:ascii="Calibri Light" w:hAnsi="Calibri Light" w:cs="Calibri Light"/>
                <w:noProof/>
                <w:sz w:val="22"/>
                <w:szCs w:val="22"/>
              </w:rPr>
            </w:pPr>
          </w:p>
        </w:tc>
        <w:tc>
          <w:tcPr>
            <w:tcW w:w="1583" w:type="dxa"/>
            <w:tcBorders>
              <w:top w:val="nil"/>
              <w:left w:val="nil"/>
              <w:bottom w:val="nil"/>
              <w:right w:val="single" w:sz="6" w:space="0" w:color="auto"/>
            </w:tcBorders>
          </w:tcPr>
          <w:p w14:paraId="25F32410" w14:textId="366AF1BA" w:rsidR="009B1536" w:rsidRPr="007B6A1C" w:rsidRDefault="009E38F9"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199</w:t>
            </w:r>
            <w:r w:rsidR="001115E7">
              <w:rPr>
                <w:rFonts w:ascii="Calibri Light" w:hAnsi="Calibri Light" w:cs="Calibri Light"/>
                <w:noProof/>
                <w:sz w:val="22"/>
                <w:szCs w:val="22"/>
              </w:rPr>
              <w:t>8, 1999</w:t>
            </w:r>
          </w:p>
        </w:tc>
      </w:tr>
      <w:tr w:rsidR="009B1536" w:rsidRPr="00D43340" w14:paraId="435E7B89" w14:textId="69DB2DC2" w:rsidTr="00691457">
        <w:trPr>
          <w:jc w:val="center"/>
        </w:trPr>
        <w:tc>
          <w:tcPr>
            <w:tcW w:w="1711" w:type="dxa"/>
            <w:vMerge/>
          </w:tcPr>
          <w:p w14:paraId="3F8AD0C7"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4B783816" w14:textId="4233FF85"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2004</w:t>
            </w:r>
          </w:p>
        </w:tc>
        <w:tc>
          <w:tcPr>
            <w:tcW w:w="1325" w:type="dxa"/>
            <w:tcBorders>
              <w:top w:val="nil"/>
              <w:left w:val="nil"/>
              <w:bottom w:val="nil"/>
              <w:right w:val="nil"/>
            </w:tcBorders>
          </w:tcPr>
          <w:p w14:paraId="5E0C7D01" w14:textId="679EC468"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1999</w:t>
            </w:r>
          </w:p>
        </w:tc>
        <w:tc>
          <w:tcPr>
            <w:tcW w:w="1276" w:type="dxa"/>
            <w:tcBorders>
              <w:top w:val="nil"/>
              <w:left w:val="nil"/>
              <w:bottom w:val="nil"/>
              <w:right w:val="single" w:sz="6" w:space="0" w:color="auto"/>
            </w:tcBorders>
          </w:tcPr>
          <w:p w14:paraId="2024877A" w14:textId="03A6F602" w:rsidR="009B1536" w:rsidRPr="007B6A1C" w:rsidRDefault="005267E5"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2003</w:t>
            </w:r>
          </w:p>
        </w:tc>
        <w:tc>
          <w:tcPr>
            <w:tcW w:w="1176" w:type="dxa"/>
            <w:tcBorders>
              <w:top w:val="nil"/>
              <w:left w:val="single" w:sz="6" w:space="0" w:color="auto"/>
              <w:bottom w:val="nil"/>
              <w:right w:val="nil"/>
            </w:tcBorders>
          </w:tcPr>
          <w:p w14:paraId="346E0D51" w14:textId="15C4B919"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2017</w:t>
            </w:r>
          </w:p>
        </w:tc>
        <w:tc>
          <w:tcPr>
            <w:tcW w:w="1306" w:type="dxa"/>
            <w:tcBorders>
              <w:top w:val="nil"/>
              <w:left w:val="nil"/>
              <w:bottom w:val="nil"/>
              <w:right w:val="single" w:sz="6" w:space="0" w:color="auto"/>
            </w:tcBorders>
          </w:tcPr>
          <w:p w14:paraId="7D01A687" w14:textId="15EE5ACA" w:rsidR="009B1536" w:rsidRPr="007B6A1C" w:rsidRDefault="009B1536" w:rsidP="00F62796">
            <w:pPr>
              <w:spacing w:line="360" w:lineRule="auto"/>
              <w:jc w:val="center"/>
              <w:rPr>
                <w:rFonts w:ascii="Calibri Light" w:hAnsi="Calibri Light" w:cs="Calibri Light"/>
                <w:noProof/>
                <w:sz w:val="22"/>
                <w:szCs w:val="22"/>
              </w:rPr>
            </w:pPr>
          </w:p>
        </w:tc>
        <w:tc>
          <w:tcPr>
            <w:tcW w:w="1583" w:type="dxa"/>
            <w:tcBorders>
              <w:top w:val="nil"/>
              <w:left w:val="nil"/>
              <w:bottom w:val="nil"/>
              <w:right w:val="single" w:sz="6" w:space="0" w:color="auto"/>
            </w:tcBorders>
          </w:tcPr>
          <w:p w14:paraId="187769CF" w14:textId="6574A9DA" w:rsidR="009B1536" w:rsidRPr="007B6A1C" w:rsidRDefault="001115E7" w:rsidP="00F62796">
            <w:pPr>
              <w:spacing w:line="360" w:lineRule="auto"/>
              <w:jc w:val="center"/>
              <w:rPr>
                <w:rFonts w:ascii="Calibri Light" w:hAnsi="Calibri Light" w:cs="Calibri Light"/>
                <w:noProof/>
                <w:sz w:val="22"/>
                <w:szCs w:val="22"/>
              </w:rPr>
            </w:pPr>
            <w:r>
              <w:rPr>
                <w:rFonts w:ascii="Calibri Light" w:hAnsi="Calibri Light" w:cs="Calibri Light"/>
                <w:noProof/>
                <w:sz w:val="22"/>
                <w:szCs w:val="22"/>
              </w:rPr>
              <w:t>2000, 2002</w:t>
            </w:r>
          </w:p>
        </w:tc>
      </w:tr>
      <w:tr w:rsidR="009B1536" w:rsidRPr="00D43340" w14:paraId="1B5743A6" w14:textId="329870EE" w:rsidTr="00691457">
        <w:trPr>
          <w:jc w:val="center"/>
        </w:trPr>
        <w:tc>
          <w:tcPr>
            <w:tcW w:w="1711" w:type="dxa"/>
            <w:vMerge/>
          </w:tcPr>
          <w:p w14:paraId="1AB5FF3A"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530D2059" w14:textId="01C0293B"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2009</w:t>
            </w:r>
          </w:p>
        </w:tc>
        <w:tc>
          <w:tcPr>
            <w:tcW w:w="1325" w:type="dxa"/>
            <w:tcBorders>
              <w:top w:val="nil"/>
              <w:left w:val="nil"/>
              <w:bottom w:val="nil"/>
              <w:right w:val="nil"/>
            </w:tcBorders>
          </w:tcPr>
          <w:p w14:paraId="399ECCBA" w14:textId="7BD5F65A"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2000</w:t>
            </w:r>
          </w:p>
        </w:tc>
        <w:tc>
          <w:tcPr>
            <w:tcW w:w="1276" w:type="dxa"/>
            <w:tcBorders>
              <w:top w:val="nil"/>
              <w:left w:val="nil"/>
              <w:bottom w:val="nil"/>
              <w:right w:val="single" w:sz="6" w:space="0" w:color="auto"/>
            </w:tcBorders>
          </w:tcPr>
          <w:p w14:paraId="1C20BF9C" w14:textId="449A7503" w:rsidR="009B1536" w:rsidRPr="007B6A1C" w:rsidRDefault="005267E5"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2005</w:t>
            </w:r>
          </w:p>
        </w:tc>
        <w:tc>
          <w:tcPr>
            <w:tcW w:w="1176" w:type="dxa"/>
            <w:tcBorders>
              <w:top w:val="nil"/>
              <w:left w:val="single" w:sz="6" w:space="0" w:color="auto"/>
              <w:bottom w:val="nil"/>
              <w:right w:val="nil"/>
            </w:tcBorders>
          </w:tcPr>
          <w:p w14:paraId="2F637474" w14:textId="2B4FECC5"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2018</w:t>
            </w:r>
          </w:p>
        </w:tc>
        <w:tc>
          <w:tcPr>
            <w:tcW w:w="1306" w:type="dxa"/>
            <w:tcBorders>
              <w:top w:val="nil"/>
              <w:left w:val="nil"/>
              <w:bottom w:val="nil"/>
              <w:right w:val="single" w:sz="6" w:space="0" w:color="auto"/>
            </w:tcBorders>
          </w:tcPr>
          <w:p w14:paraId="15774323" w14:textId="5CC94FF1" w:rsidR="009B1536" w:rsidRPr="007B6A1C" w:rsidRDefault="009B1536" w:rsidP="00F62796">
            <w:pPr>
              <w:spacing w:line="360" w:lineRule="auto"/>
              <w:jc w:val="center"/>
              <w:rPr>
                <w:rFonts w:ascii="Calibri Light" w:hAnsi="Calibri Light" w:cs="Calibri Light"/>
                <w:noProof/>
                <w:sz w:val="22"/>
                <w:szCs w:val="22"/>
              </w:rPr>
            </w:pPr>
          </w:p>
        </w:tc>
        <w:tc>
          <w:tcPr>
            <w:tcW w:w="1583" w:type="dxa"/>
            <w:tcBorders>
              <w:top w:val="nil"/>
              <w:left w:val="nil"/>
              <w:bottom w:val="nil"/>
              <w:right w:val="single" w:sz="6" w:space="0" w:color="auto"/>
            </w:tcBorders>
          </w:tcPr>
          <w:p w14:paraId="1D313188" w14:textId="3EFE46F3" w:rsidR="009B1536" w:rsidRPr="007B6A1C" w:rsidRDefault="001115E7" w:rsidP="00F62796">
            <w:pPr>
              <w:spacing w:line="360" w:lineRule="auto"/>
              <w:jc w:val="center"/>
              <w:rPr>
                <w:rFonts w:ascii="Calibri Light" w:hAnsi="Calibri Light" w:cs="Calibri Light"/>
                <w:noProof/>
                <w:sz w:val="22"/>
                <w:szCs w:val="22"/>
              </w:rPr>
            </w:pPr>
            <w:r>
              <w:rPr>
                <w:rFonts w:ascii="Calibri Light" w:hAnsi="Calibri Light" w:cs="Calibri Light"/>
                <w:noProof/>
                <w:sz w:val="22"/>
                <w:szCs w:val="22"/>
              </w:rPr>
              <w:t>2003</w:t>
            </w:r>
            <w:r w:rsidR="000722D3">
              <w:rPr>
                <w:rFonts w:ascii="Calibri Light" w:hAnsi="Calibri Light" w:cs="Calibri Light"/>
                <w:noProof/>
                <w:sz w:val="22"/>
                <w:szCs w:val="22"/>
              </w:rPr>
              <w:t>,2004</w:t>
            </w:r>
          </w:p>
        </w:tc>
      </w:tr>
      <w:tr w:rsidR="009B1536" w:rsidRPr="00D43340" w14:paraId="62FA3C7B" w14:textId="166ED19B" w:rsidTr="00691457">
        <w:trPr>
          <w:jc w:val="center"/>
        </w:trPr>
        <w:tc>
          <w:tcPr>
            <w:tcW w:w="1711" w:type="dxa"/>
            <w:vMerge/>
          </w:tcPr>
          <w:p w14:paraId="509A3881"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47768521" w14:textId="0A18F51C"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2015</w:t>
            </w:r>
          </w:p>
        </w:tc>
        <w:tc>
          <w:tcPr>
            <w:tcW w:w="1325" w:type="dxa"/>
            <w:tcBorders>
              <w:top w:val="nil"/>
              <w:left w:val="nil"/>
              <w:bottom w:val="nil"/>
              <w:right w:val="nil"/>
            </w:tcBorders>
          </w:tcPr>
          <w:p w14:paraId="28DE1BC8" w14:textId="1D795F3D"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2007</w:t>
            </w:r>
          </w:p>
        </w:tc>
        <w:tc>
          <w:tcPr>
            <w:tcW w:w="1276" w:type="dxa"/>
            <w:tcBorders>
              <w:top w:val="nil"/>
              <w:left w:val="nil"/>
              <w:bottom w:val="nil"/>
              <w:right w:val="single" w:sz="6" w:space="0" w:color="auto"/>
            </w:tcBorders>
          </w:tcPr>
          <w:p w14:paraId="6BDC847F" w14:textId="0A2DE9D4" w:rsidR="009B1536" w:rsidRPr="007B6A1C" w:rsidRDefault="005267E5"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2006</w:t>
            </w:r>
          </w:p>
        </w:tc>
        <w:tc>
          <w:tcPr>
            <w:tcW w:w="1176" w:type="dxa"/>
            <w:tcBorders>
              <w:top w:val="nil"/>
              <w:left w:val="single" w:sz="6" w:space="0" w:color="auto"/>
              <w:bottom w:val="nil"/>
              <w:right w:val="nil"/>
            </w:tcBorders>
          </w:tcPr>
          <w:p w14:paraId="05D3E8DD" w14:textId="50D4A28C" w:rsidR="009B1536" w:rsidRPr="007B6A1C" w:rsidRDefault="009B1536" w:rsidP="00F62796">
            <w:pPr>
              <w:spacing w:line="360" w:lineRule="auto"/>
              <w:jc w:val="center"/>
              <w:rPr>
                <w:rFonts w:ascii="Calibri Light" w:hAnsi="Calibri Light" w:cs="Calibri Light"/>
                <w:noProof/>
                <w:sz w:val="22"/>
                <w:szCs w:val="22"/>
              </w:rPr>
            </w:pPr>
          </w:p>
        </w:tc>
        <w:tc>
          <w:tcPr>
            <w:tcW w:w="1306" w:type="dxa"/>
            <w:tcBorders>
              <w:top w:val="nil"/>
              <w:left w:val="nil"/>
              <w:bottom w:val="nil"/>
              <w:right w:val="single" w:sz="6" w:space="0" w:color="auto"/>
            </w:tcBorders>
          </w:tcPr>
          <w:p w14:paraId="2D9908FA" w14:textId="716E6853" w:rsidR="009B1536" w:rsidRPr="007B6A1C" w:rsidRDefault="009B1536" w:rsidP="00F62796">
            <w:pPr>
              <w:spacing w:line="360" w:lineRule="auto"/>
              <w:jc w:val="center"/>
              <w:rPr>
                <w:rFonts w:ascii="Calibri Light" w:hAnsi="Calibri Light" w:cs="Calibri Light"/>
                <w:noProof/>
                <w:sz w:val="22"/>
                <w:szCs w:val="22"/>
              </w:rPr>
            </w:pPr>
          </w:p>
        </w:tc>
        <w:tc>
          <w:tcPr>
            <w:tcW w:w="1583" w:type="dxa"/>
            <w:tcBorders>
              <w:top w:val="nil"/>
              <w:left w:val="nil"/>
              <w:bottom w:val="nil"/>
              <w:right w:val="single" w:sz="6" w:space="0" w:color="auto"/>
            </w:tcBorders>
          </w:tcPr>
          <w:p w14:paraId="346BF2EA" w14:textId="056C4FEC" w:rsidR="009B1536" w:rsidRPr="007B6A1C" w:rsidRDefault="001115E7" w:rsidP="00F62796">
            <w:pPr>
              <w:spacing w:line="360" w:lineRule="auto"/>
              <w:jc w:val="center"/>
              <w:rPr>
                <w:rFonts w:ascii="Calibri Light" w:hAnsi="Calibri Light" w:cs="Calibri Light"/>
                <w:noProof/>
                <w:sz w:val="22"/>
                <w:szCs w:val="22"/>
              </w:rPr>
            </w:pPr>
            <w:r>
              <w:rPr>
                <w:rFonts w:ascii="Calibri Light" w:hAnsi="Calibri Light" w:cs="Calibri Light"/>
                <w:noProof/>
                <w:sz w:val="22"/>
                <w:szCs w:val="22"/>
              </w:rPr>
              <w:t>200</w:t>
            </w:r>
            <w:r w:rsidR="000722D3">
              <w:rPr>
                <w:rFonts w:ascii="Calibri Light" w:hAnsi="Calibri Light" w:cs="Calibri Light"/>
                <w:noProof/>
                <w:sz w:val="22"/>
                <w:szCs w:val="22"/>
              </w:rPr>
              <w:t>5</w:t>
            </w:r>
            <w:r w:rsidR="00335246">
              <w:rPr>
                <w:rFonts w:ascii="Calibri Light" w:hAnsi="Calibri Light" w:cs="Calibri Light"/>
                <w:noProof/>
                <w:sz w:val="22"/>
                <w:szCs w:val="22"/>
              </w:rPr>
              <w:t>, 2006</w:t>
            </w:r>
          </w:p>
        </w:tc>
      </w:tr>
      <w:tr w:rsidR="009B1536" w:rsidRPr="00D43340" w14:paraId="09926D5A" w14:textId="04DD6AD2" w:rsidTr="00691457">
        <w:trPr>
          <w:jc w:val="center"/>
        </w:trPr>
        <w:tc>
          <w:tcPr>
            <w:tcW w:w="1711" w:type="dxa"/>
            <w:vMerge/>
          </w:tcPr>
          <w:p w14:paraId="34EF1679"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533DE6FD" w14:textId="4E9AAE6C"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2019</w:t>
            </w:r>
          </w:p>
        </w:tc>
        <w:tc>
          <w:tcPr>
            <w:tcW w:w="1325" w:type="dxa"/>
            <w:tcBorders>
              <w:top w:val="nil"/>
              <w:left w:val="nil"/>
              <w:bottom w:val="nil"/>
              <w:right w:val="nil"/>
            </w:tcBorders>
          </w:tcPr>
          <w:p w14:paraId="08D3593F" w14:textId="52417BCE"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2008</w:t>
            </w:r>
          </w:p>
        </w:tc>
        <w:tc>
          <w:tcPr>
            <w:tcW w:w="1276" w:type="dxa"/>
            <w:tcBorders>
              <w:top w:val="nil"/>
              <w:left w:val="nil"/>
              <w:bottom w:val="nil"/>
              <w:right w:val="single" w:sz="6" w:space="0" w:color="auto"/>
            </w:tcBorders>
          </w:tcPr>
          <w:p w14:paraId="2F13777E" w14:textId="7F447945" w:rsidR="009B1536" w:rsidRPr="007B6A1C" w:rsidRDefault="005267E5"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2012</w:t>
            </w:r>
          </w:p>
        </w:tc>
        <w:tc>
          <w:tcPr>
            <w:tcW w:w="1176" w:type="dxa"/>
            <w:tcBorders>
              <w:top w:val="nil"/>
              <w:left w:val="single" w:sz="6" w:space="0" w:color="auto"/>
              <w:bottom w:val="nil"/>
              <w:right w:val="nil"/>
            </w:tcBorders>
          </w:tcPr>
          <w:p w14:paraId="18DBD9B1" w14:textId="501EACEE" w:rsidR="009B1536" w:rsidRPr="007B6A1C" w:rsidRDefault="009B1536" w:rsidP="00F62796">
            <w:pPr>
              <w:spacing w:line="360" w:lineRule="auto"/>
              <w:jc w:val="center"/>
              <w:rPr>
                <w:rFonts w:ascii="Calibri Light" w:hAnsi="Calibri Light" w:cs="Calibri Light"/>
                <w:noProof/>
                <w:sz w:val="22"/>
                <w:szCs w:val="22"/>
              </w:rPr>
            </w:pPr>
          </w:p>
        </w:tc>
        <w:tc>
          <w:tcPr>
            <w:tcW w:w="1306" w:type="dxa"/>
            <w:tcBorders>
              <w:top w:val="nil"/>
              <w:left w:val="nil"/>
              <w:bottom w:val="nil"/>
              <w:right w:val="single" w:sz="6" w:space="0" w:color="auto"/>
            </w:tcBorders>
          </w:tcPr>
          <w:p w14:paraId="453B28A0" w14:textId="1AFA8FF9" w:rsidR="009B1536" w:rsidRPr="007B6A1C" w:rsidRDefault="009B1536" w:rsidP="00F62796">
            <w:pPr>
              <w:spacing w:line="360" w:lineRule="auto"/>
              <w:jc w:val="center"/>
              <w:rPr>
                <w:rFonts w:ascii="Calibri Light" w:hAnsi="Calibri Light" w:cs="Calibri Light"/>
                <w:noProof/>
                <w:sz w:val="22"/>
                <w:szCs w:val="22"/>
              </w:rPr>
            </w:pPr>
          </w:p>
        </w:tc>
        <w:tc>
          <w:tcPr>
            <w:tcW w:w="1583" w:type="dxa"/>
            <w:tcBorders>
              <w:top w:val="nil"/>
              <w:left w:val="nil"/>
              <w:bottom w:val="nil"/>
              <w:right w:val="single" w:sz="6" w:space="0" w:color="auto"/>
            </w:tcBorders>
          </w:tcPr>
          <w:p w14:paraId="3D57B0C3" w14:textId="44D8FB09" w:rsidR="009B1536" w:rsidRPr="007B6A1C" w:rsidRDefault="001115E7" w:rsidP="00F62796">
            <w:pPr>
              <w:spacing w:line="360" w:lineRule="auto"/>
              <w:jc w:val="center"/>
              <w:rPr>
                <w:rFonts w:ascii="Calibri Light" w:hAnsi="Calibri Light" w:cs="Calibri Light"/>
                <w:noProof/>
                <w:sz w:val="22"/>
                <w:szCs w:val="22"/>
              </w:rPr>
            </w:pPr>
            <w:r>
              <w:rPr>
                <w:rFonts w:ascii="Calibri Light" w:hAnsi="Calibri Light" w:cs="Calibri Light"/>
                <w:noProof/>
                <w:sz w:val="22"/>
                <w:szCs w:val="22"/>
              </w:rPr>
              <w:t>200</w:t>
            </w:r>
            <w:r w:rsidR="00335246">
              <w:rPr>
                <w:rFonts w:ascii="Calibri Light" w:hAnsi="Calibri Light" w:cs="Calibri Light"/>
                <w:noProof/>
                <w:sz w:val="22"/>
                <w:szCs w:val="22"/>
              </w:rPr>
              <w:t>7</w:t>
            </w:r>
          </w:p>
        </w:tc>
      </w:tr>
      <w:tr w:rsidR="009B1536" w:rsidRPr="00D43340" w14:paraId="5E0D6791" w14:textId="751D4889" w:rsidTr="00691457">
        <w:trPr>
          <w:jc w:val="center"/>
        </w:trPr>
        <w:tc>
          <w:tcPr>
            <w:tcW w:w="1711" w:type="dxa"/>
            <w:vMerge/>
          </w:tcPr>
          <w:p w14:paraId="5179C666"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47BD1371" w14:textId="4FF6ADEA"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2023</w:t>
            </w:r>
          </w:p>
        </w:tc>
        <w:tc>
          <w:tcPr>
            <w:tcW w:w="1325" w:type="dxa"/>
            <w:tcBorders>
              <w:top w:val="nil"/>
              <w:left w:val="nil"/>
              <w:bottom w:val="nil"/>
              <w:right w:val="nil"/>
            </w:tcBorders>
          </w:tcPr>
          <w:p w14:paraId="3B9FAE77" w14:textId="2C5169D6"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2010</w:t>
            </w:r>
          </w:p>
        </w:tc>
        <w:tc>
          <w:tcPr>
            <w:tcW w:w="1276" w:type="dxa"/>
            <w:tcBorders>
              <w:top w:val="nil"/>
              <w:left w:val="nil"/>
              <w:bottom w:val="nil"/>
              <w:right w:val="single" w:sz="6" w:space="0" w:color="auto"/>
            </w:tcBorders>
          </w:tcPr>
          <w:p w14:paraId="77F4F1F4" w14:textId="69410143" w:rsidR="009B1536" w:rsidRPr="007B6A1C" w:rsidRDefault="005267E5"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2013</w:t>
            </w:r>
          </w:p>
        </w:tc>
        <w:tc>
          <w:tcPr>
            <w:tcW w:w="1176" w:type="dxa"/>
            <w:tcBorders>
              <w:top w:val="nil"/>
              <w:left w:val="single" w:sz="6" w:space="0" w:color="auto"/>
              <w:bottom w:val="nil"/>
              <w:right w:val="nil"/>
            </w:tcBorders>
          </w:tcPr>
          <w:p w14:paraId="0AF31EF8" w14:textId="21E0CC05" w:rsidR="009B1536" w:rsidRPr="007B6A1C" w:rsidRDefault="009B1536" w:rsidP="00F62796">
            <w:pPr>
              <w:spacing w:line="360" w:lineRule="auto"/>
              <w:jc w:val="center"/>
              <w:rPr>
                <w:rFonts w:ascii="Calibri Light" w:hAnsi="Calibri Light" w:cs="Calibri Light"/>
                <w:noProof/>
                <w:sz w:val="22"/>
                <w:szCs w:val="22"/>
              </w:rPr>
            </w:pPr>
          </w:p>
        </w:tc>
        <w:tc>
          <w:tcPr>
            <w:tcW w:w="1306" w:type="dxa"/>
            <w:tcBorders>
              <w:top w:val="nil"/>
              <w:left w:val="nil"/>
              <w:bottom w:val="nil"/>
              <w:right w:val="single" w:sz="6" w:space="0" w:color="auto"/>
            </w:tcBorders>
          </w:tcPr>
          <w:p w14:paraId="2BF7D75A" w14:textId="404250CB" w:rsidR="009B1536" w:rsidRPr="007B6A1C" w:rsidRDefault="009B1536" w:rsidP="00F62796">
            <w:pPr>
              <w:spacing w:line="360" w:lineRule="auto"/>
              <w:jc w:val="center"/>
              <w:rPr>
                <w:rFonts w:ascii="Calibri Light" w:hAnsi="Calibri Light" w:cs="Calibri Light"/>
                <w:noProof/>
                <w:sz w:val="22"/>
                <w:szCs w:val="22"/>
              </w:rPr>
            </w:pPr>
          </w:p>
        </w:tc>
        <w:tc>
          <w:tcPr>
            <w:tcW w:w="1583" w:type="dxa"/>
            <w:tcBorders>
              <w:top w:val="nil"/>
              <w:left w:val="nil"/>
              <w:bottom w:val="nil"/>
              <w:right w:val="single" w:sz="6" w:space="0" w:color="auto"/>
            </w:tcBorders>
          </w:tcPr>
          <w:p w14:paraId="7F74AE78" w14:textId="0DB73206" w:rsidR="009B1536" w:rsidRPr="007B6A1C" w:rsidRDefault="000722D3" w:rsidP="00F62796">
            <w:pPr>
              <w:spacing w:line="360" w:lineRule="auto"/>
              <w:jc w:val="center"/>
              <w:rPr>
                <w:rFonts w:ascii="Calibri Light" w:hAnsi="Calibri Light" w:cs="Calibri Light"/>
                <w:noProof/>
                <w:sz w:val="22"/>
                <w:szCs w:val="22"/>
              </w:rPr>
            </w:pPr>
            <w:r>
              <w:rPr>
                <w:rFonts w:ascii="Calibri Light" w:hAnsi="Calibri Light" w:cs="Calibri Light"/>
                <w:noProof/>
                <w:sz w:val="22"/>
                <w:szCs w:val="22"/>
              </w:rPr>
              <w:t>200</w:t>
            </w:r>
            <w:r w:rsidR="00335246">
              <w:rPr>
                <w:rFonts w:ascii="Calibri Light" w:hAnsi="Calibri Light" w:cs="Calibri Light"/>
                <w:noProof/>
                <w:sz w:val="22"/>
                <w:szCs w:val="22"/>
              </w:rPr>
              <w:t>9</w:t>
            </w:r>
          </w:p>
        </w:tc>
      </w:tr>
      <w:tr w:rsidR="009B1536" w:rsidRPr="00D43340" w14:paraId="49FBC1A7" w14:textId="5F7D392B" w:rsidTr="00691457">
        <w:trPr>
          <w:jc w:val="center"/>
        </w:trPr>
        <w:tc>
          <w:tcPr>
            <w:tcW w:w="1711" w:type="dxa"/>
            <w:vMerge/>
          </w:tcPr>
          <w:p w14:paraId="434B17A4"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32D6D2FC" w14:textId="77777777" w:rsidR="009B1536" w:rsidRPr="007B6A1C" w:rsidRDefault="009B1536" w:rsidP="00F62796">
            <w:pPr>
              <w:spacing w:line="360" w:lineRule="auto"/>
              <w:jc w:val="center"/>
              <w:rPr>
                <w:rFonts w:ascii="Calibri Light" w:hAnsi="Calibri Light" w:cs="Calibri Light"/>
                <w:noProof/>
                <w:sz w:val="22"/>
                <w:szCs w:val="22"/>
              </w:rPr>
            </w:pPr>
          </w:p>
        </w:tc>
        <w:tc>
          <w:tcPr>
            <w:tcW w:w="1325" w:type="dxa"/>
            <w:tcBorders>
              <w:top w:val="nil"/>
              <w:left w:val="nil"/>
              <w:bottom w:val="nil"/>
              <w:right w:val="nil"/>
            </w:tcBorders>
          </w:tcPr>
          <w:p w14:paraId="7668D04E" w14:textId="60E12BA8"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2011</w:t>
            </w:r>
          </w:p>
        </w:tc>
        <w:tc>
          <w:tcPr>
            <w:tcW w:w="1276" w:type="dxa"/>
            <w:tcBorders>
              <w:top w:val="nil"/>
              <w:left w:val="nil"/>
              <w:bottom w:val="nil"/>
              <w:right w:val="single" w:sz="6" w:space="0" w:color="auto"/>
            </w:tcBorders>
          </w:tcPr>
          <w:p w14:paraId="2E0C3A78" w14:textId="15E103CB" w:rsidR="009B1536" w:rsidRPr="007B6A1C" w:rsidRDefault="005267E5"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2014</w:t>
            </w:r>
          </w:p>
        </w:tc>
        <w:tc>
          <w:tcPr>
            <w:tcW w:w="1176" w:type="dxa"/>
            <w:tcBorders>
              <w:top w:val="nil"/>
              <w:left w:val="single" w:sz="6" w:space="0" w:color="auto"/>
              <w:bottom w:val="nil"/>
              <w:right w:val="nil"/>
            </w:tcBorders>
          </w:tcPr>
          <w:p w14:paraId="262BEA6F" w14:textId="3B944B09" w:rsidR="009B1536" w:rsidRPr="007B6A1C" w:rsidRDefault="009B1536" w:rsidP="00F62796">
            <w:pPr>
              <w:spacing w:line="360" w:lineRule="auto"/>
              <w:jc w:val="center"/>
              <w:rPr>
                <w:rFonts w:ascii="Calibri Light" w:hAnsi="Calibri Light" w:cs="Calibri Light"/>
                <w:noProof/>
                <w:sz w:val="22"/>
                <w:szCs w:val="22"/>
              </w:rPr>
            </w:pPr>
          </w:p>
        </w:tc>
        <w:tc>
          <w:tcPr>
            <w:tcW w:w="1306" w:type="dxa"/>
            <w:tcBorders>
              <w:top w:val="nil"/>
              <w:left w:val="nil"/>
              <w:bottom w:val="nil"/>
              <w:right w:val="single" w:sz="6" w:space="0" w:color="auto"/>
            </w:tcBorders>
          </w:tcPr>
          <w:p w14:paraId="7DCD59D2" w14:textId="6F55F33C" w:rsidR="009B1536" w:rsidRPr="007B6A1C" w:rsidRDefault="009B1536" w:rsidP="00F62796">
            <w:pPr>
              <w:spacing w:line="360" w:lineRule="auto"/>
              <w:jc w:val="center"/>
              <w:rPr>
                <w:rFonts w:ascii="Calibri Light" w:hAnsi="Calibri Light" w:cs="Calibri Light"/>
                <w:noProof/>
                <w:sz w:val="22"/>
                <w:szCs w:val="22"/>
              </w:rPr>
            </w:pPr>
          </w:p>
        </w:tc>
        <w:tc>
          <w:tcPr>
            <w:tcW w:w="1583" w:type="dxa"/>
            <w:tcBorders>
              <w:top w:val="nil"/>
              <w:left w:val="nil"/>
              <w:bottom w:val="nil"/>
              <w:right w:val="single" w:sz="6" w:space="0" w:color="auto"/>
            </w:tcBorders>
          </w:tcPr>
          <w:p w14:paraId="62070EB2" w14:textId="7DE19385" w:rsidR="009B1536" w:rsidRPr="007B6A1C" w:rsidRDefault="000722D3" w:rsidP="00F62796">
            <w:pPr>
              <w:spacing w:line="360" w:lineRule="auto"/>
              <w:jc w:val="center"/>
              <w:rPr>
                <w:rFonts w:ascii="Calibri Light" w:hAnsi="Calibri Light" w:cs="Calibri Light"/>
                <w:noProof/>
                <w:sz w:val="22"/>
                <w:szCs w:val="22"/>
              </w:rPr>
            </w:pPr>
            <w:r>
              <w:rPr>
                <w:rFonts w:ascii="Calibri Light" w:hAnsi="Calibri Light" w:cs="Calibri Light"/>
                <w:noProof/>
                <w:sz w:val="22"/>
                <w:szCs w:val="22"/>
              </w:rPr>
              <w:t>20</w:t>
            </w:r>
            <w:r w:rsidR="00335246">
              <w:rPr>
                <w:rFonts w:ascii="Calibri Light" w:hAnsi="Calibri Light" w:cs="Calibri Light"/>
                <w:noProof/>
                <w:sz w:val="22"/>
                <w:szCs w:val="22"/>
              </w:rPr>
              <w:t>14</w:t>
            </w:r>
          </w:p>
        </w:tc>
      </w:tr>
      <w:tr w:rsidR="009B1536" w:rsidRPr="00D43340" w14:paraId="3469FC83" w14:textId="1491F46F" w:rsidTr="00691457">
        <w:trPr>
          <w:jc w:val="center"/>
        </w:trPr>
        <w:tc>
          <w:tcPr>
            <w:tcW w:w="1711" w:type="dxa"/>
            <w:vMerge/>
          </w:tcPr>
          <w:p w14:paraId="5A4100F4"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0ACE6FF4" w14:textId="77777777" w:rsidR="009B1536" w:rsidRPr="007B6A1C" w:rsidRDefault="009B1536" w:rsidP="00F62796">
            <w:pPr>
              <w:spacing w:line="360" w:lineRule="auto"/>
              <w:jc w:val="center"/>
              <w:rPr>
                <w:rFonts w:ascii="Calibri Light" w:hAnsi="Calibri Light" w:cs="Calibri Light"/>
                <w:noProof/>
                <w:sz w:val="22"/>
                <w:szCs w:val="22"/>
              </w:rPr>
            </w:pPr>
          </w:p>
        </w:tc>
        <w:tc>
          <w:tcPr>
            <w:tcW w:w="1325" w:type="dxa"/>
            <w:tcBorders>
              <w:top w:val="nil"/>
              <w:left w:val="nil"/>
              <w:bottom w:val="nil"/>
              <w:right w:val="nil"/>
            </w:tcBorders>
          </w:tcPr>
          <w:p w14:paraId="2CA998EB" w14:textId="003E043F"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2016</w:t>
            </w:r>
          </w:p>
        </w:tc>
        <w:tc>
          <w:tcPr>
            <w:tcW w:w="1276" w:type="dxa"/>
            <w:tcBorders>
              <w:top w:val="nil"/>
              <w:left w:val="nil"/>
              <w:bottom w:val="nil"/>
              <w:right w:val="single" w:sz="6" w:space="0" w:color="auto"/>
            </w:tcBorders>
          </w:tcPr>
          <w:p w14:paraId="015C2878" w14:textId="4C00BBAA" w:rsidR="009B1536" w:rsidRPr="007B6A1C" w:rsidRDefault="005267E5"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2017</w:t>
            </w:r>
          </w:p>
        </w:tc>
        <w:tc>
          <w:tcPr>
            <w:tcW w:w="1176" w:type="dxa"/>
            <w:tcBorders>
              <w:top w:val="nil"/>
              <w:left w:val="single" w:sz="6" w:space="0" w:color="auto"/>
              <w:bottom w:val="nil"/>
              <w:right w:val="nil"/>
            </w:tcBorders>
          </w:tcPr>
          <w:p w14:paraId="478946CE" w14:textId="46C3EA55" w:rsidR="009B1536" w:rsidRPr="007B6A1C" w:rsidRDefault="009B1536" w:rsidP="00F62796">
            <w:pPr>
              <w:spacing w:line="360" w:lineRule="auto"/>
              <w:jc w:val="center"/>
              <w:rPr>
                <w:rFonts w:ascii="Calibri Light" w:hAnsi="Calibri Light" w:cs="Calibri Light"/>
                <w:noProof/>
                <w:sz w:val="22"/>
                <w:szCs w:val="22"/>
              </w:rPr>
            </w:pPr>
          </w:p>
        </w:tc>
        <w:tc>
          <w:tcPr>
            <w:tcW w:w="1306" w:type="dxa"/>
            <w:tcBorders>
              <w:top w:val="nil"/>
              <w:left w:val="nil"/>
              <w:bottom w:val="nil"/>
              <w:right w:val="single" w:sz="6" w:space="0" w:color="auto"/>
            </w:tcBorders>
          </w:tcPr>
          <w:p w14:paraId="786E240D" w14:textId="0D767FDA" w:rsidR="009B1536" w:rsidRPr="007B6A1C" w:rsidRDefault="009B1536" w:rsidP="00F62796">
            <w:pPr>
              <w:spacing w:line="360" w:lineRule="auto"/>
              <w:jc w:val="center"/>
              <w:rPr>
                <w:rFonts w:ascii="Calibri Light" w:hAnsi="Calibri Light" w:cs="Calibri Light"/>
                <w:noProof/>
                <w:sz w:val="22"/>
                <w:szCs w:val="22"/>
              </w:rPr>
            </w:pPr>
          </w:p>
        </w:tc>
        <w:tc>
          <w:tcPr>
            <w:tcW w:w="1583" w:type="dxa"/>
            <w:tcBorders>
              <w:top w:val="nil"/>
              <w:left w:val="nil"/>
              <w:bottom w:val="nil"/>
              <w:right w:val="single" w:sz="6" w:space="0" w:color="auto"/>
            </w:tcBorders>
          </w:tcPr>
          <w:p w14:paraId="3E5B014B" w14:textId="652FAC13" w:rsidR="009B1536" w:rsidRPr="007B6A1C" w:rsidRDefault="009E38F9" w:rsidP="00F62796">
            <w:pPr>
              <w:spacing w:line="360" w:lineRule="auto"/>
              <w:jc w:val="center"/>
              <w:rPr>
                <w:rFonts w:ascii="Calibri Light" w:hAnsi="Calibri Light" w:cs="Calibri Light"/>
                <w:noProof/>
                <w:sz w:val="22"/>
                <w:szCs w:val="22"/>
              </w:rPr>
            </w:pPr>
            <w:r>
              <w:rPr>
                <w:rFonts w:ascii="Calibri Light" w:hAnsi="Calibri Light" w:cs="Calibri Light"/>
                <w:noProof/>
                <w:sz w:val="22"/>
                <w:szCs w:val="22"/>
              </w:rPr>
              <w:t>20</w:t>
            </w:r>
            <w:r w:rsidR="00335246">
              <w:rPr>
                <w:rFonts w:ascii="Calibri Light" w:hAnsi="Calibri Light" w:cs="Calibri Light"/>
                <w:noProof/>
                <w:sz w:val="22"/>
                <w:szCs w:val="22"/>
              </w:rPr>
              <w:t>16</w:t>
            </w:r>
          </w:p>
        </w:tc>
      </w:tr>
      <w:tr w:rsidR="009B1536" w:rsidRPr="00D43340" w14:paraId="08C2FD8A" w14:textId="6AE298E1" w:rsidTr="00691457">
        <w:trPr>
          <w:jc w:val="center"/>
        </w:trPr>
        <w:tc>
          <w:tcPr>
            <w:tcW w:w="1711" w:type="dxa"/>
            <w:vMerge/>
          </w:tcPr>
          <w:p w14:paraId="6108F5BE"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2FC87728" w14:textId="77777777" w:rsidR="009B1536" w:rsidRPr="007B6A1C" w:rsidRDefault="009B1536" w:rsidP="00F62796">
            <w:pPr>
              <w:spacing w:line="360" w:lineRule="auto"/>
              <w:jc w:val="center"/>
              <w:rPr>
                <w:rFonts w:ascii="Calibri Light" w:hAnsi="Calibri Light" w:cs="Calibri Light"/>
                <w:noProof/>
                <w:sz w:val="22"/>
                <w:szCs w:val="22"/>
              </w:rPr>
            </w:pPr>
          </w:p>
        </w:tc>
        <w:tc>
          <w:tcPr>
            <w:tcW w:w="1325" w:type="dxa"/>
            <w:tcBorders>
              <w:top w:val="nil"/>
              <w:left w:val="nil"/>
              <w:bottom w:val="nil"/>
              <w:right w:val="nil"/>
            </w:tcBorders>
          </w:tcPr>
          <w:p w14:paraId="388FFA0C" w14:textId="31FA8FC3"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2020</w:t>
            </w:r>
          </w:p>
        </w:tc>
        <w:tc>
          <w:tcPr>
            <w:tcW w:w="1276" w:type="dxa"/>
            <w:tcBorders>
              <w:top w:val="nil"/>
              <w:left w:val="nil"/>
              <w:bottom w:val="nil"/>
              <w:right w:val="single" w:sz="6" w:space="0" w:color="auto"/>
            </w:tcBorders>
          </w:tcPr>
          <w:p w14:paraId="067860E6" w14:textId="0E688429" w:rsidR="009B1536" w:rsidRPr="007B6A1C" w:rsidRDefault="005267E5"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2018</w:t>
            </w:r>
          </w:p>
        </w:tc>
        <w:tc>
          <w:tcPr>
            <w:tcW w:w="1176" w:type="dxa"/>
            <w:tcBorders>
              <w:top w:val="nil"/>
              <w:left w:val="single" w:sz="6" w:space="0" w:color="auto"/>
              <w:bottom w:val="nil"/>
              <w:right w:val="nil"/>
            </w:tcBorders>
          </w:tcPr>
          <w:p w14:paraId="532A166B" w14:textId="2CA73997" w:rsidR="009B1536" w:rsidRPr="007B6A1C" w:rsidRDefault="009B1536" w:rsidP="00F62796">
            <w:pPr>
              <w:spacing w:line="360" w:lineRule="auto"/>
              <w:jc w:val="center"/>
              <w:rPr>
                <w:rFonts w:ascii="Calibri Light" w:hAnsi="Calibri Light" w:cs="Calibri Light"/>
                <w:noProof/>
                <w:sz w:val="22"/>
                <w:szCs w:val="22"/>
              </w:rPr>
            </w:pPr>
          </w:p>
        </w:tc>
        <w:tc>
          <w:tcPr>
            <w:tcW w:w="1306" w:type="dxa"/>
            <w:tcBorders>
              <w:top w:val="nil"/>
              <w:left w:val="nil"/>
              <w:bottom w:val="nil"/>
              <w:right w:val="single" w:sz="6" w:space="0" w:color="auto"/>
            </w:tcBorders>
          </w:tcPr>
          <w:p w14:paraId="10AAEFEC" w14:textId="5CF69B05" w:rsidR="009B1536" w:rsidRPr="007B6A1C" w:rsidRDefault="009B1536" w:rsidP="00F62796">
            <w:pPr>
              <w:spacing w:line="360" w:lineRule="auto"/>
              <w:jc w:val="center"/>
              <w:rPr>
                <w:rFonts w:ascii="Calibri Light" w:hAnsi="Calibri Light" w:cs="Calibri Light"/>
                <w:noProof/>
                <w:sz w:val="22"/>
                <w:szCs w:val="22"/>
              </w:rPr>
            </w:pPr>
          </w:p>
        </w:tc>
        <w:tc>
          <w:tcPr>
            <w:tcW w:w="1583" w:type="dxa"/>
            <w:tcBorders>
              <w:top w:val="nil"/>
              <w:left w:val="nil"/>
              <w:bottom w:val="nil"/>
              <w:right w:val="single" w:sz="6" w:space="0" w:color="auto"/>
            </w:tcBorders>
          </w:tcPr>
          <w:p w14:paraId="120FDAF7" w14:textId="3CD29F46" w:rsidR="009B1536" w:rsidRPr="007B6A1C" w:rsidRDefault="000722D3" w:rsidP="00F62796">
            <w:pPr>
              <w:spacing w:line="360" w:lineRule="auto"/>
              <w:jc w:val="center"/>
              <w:rPr>
                <w:rFonts w:ascii="Calibri Light" w:hAnsi="Calibri Light" w:cs="Calibri Light"/>
                <w:noProof/>
                <w:sz w:val="22"/>
                <w:szCs w:val="22"/>
              </w:rPr>
            </w:pPr>
            <w:r>
              <w:rPr>
                <w:rFonts w:ascii="Calibri Light" w:hAnsi="Calibri Light" w:cs="Calibri Light"/>
                <w:noProof/>
                <w:sz w:val="22"/>
                <w:szCs w:val="22"/>
              </w:rPr>
              <w:t>201</w:t>
            </w:r>
            <w:r w:rsidR="00335246">
              <w:rPr>
                <w:rFonts w:ascii="Calibri Light" w:hAnsi="Calibri Light" w:cs="Calibri Light"/>
                <w:noProof/>
                <w:sz w:val="22"/>
                <w:szCs w:val="22"/>
              </w:rPr>
              <w:t>9</w:t>
            </w:r>
          </w:p>
        </w:tc>
      </w:tr>
      <w:tr w:rsidR="009B1536" w:rsidRPr="00D43340" w14:paraId="629FA5A5" w14:textId="0662E46D" w:rsidTr="00691457">
        <w:trPr>
          <w:jc w:val="center"/>
        </w:trPr>
        <w:tc>
          <w:tcPr>
            <w:tcW w:w="1711" w:type="dxa"/>
            <w:vMerge/>
          </w:tcPr>
          <w:p w14:paraId="120BDFDA"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6C975920" w14:textId="77777777" w:rsidR="009B1536" w:rsidRPr="007B6A1C" w:rsidRDefault="009B1536" w:rsidP="00F62796">
            <w:pPr>
              <w:spacing w:line="360" w:lineRule="auto"/>
              <w:jc w:val="center"/>
              <w:rPr>
                <w:rFonts w:ascii="Calibri Light" w:hAnsi="Calibri Light" w:cs="Calibri Light"/>
                <w:noProof/>
                <w:sz w:val="22"/>
                <w:szCs w:val="22"/>
              </w:rPr>
            </w:pPr>
          </w:p>
        </w:tc>
        <w:tc>
          <w:tcPr>
            <w:tcW w:w="1325" w:type="dxa"/>
            <w:tcBorders>
              <w:top w:val="nil"/>
              <w:left w:val="nil"/>
              <w:bottom w:val="nil"/>
              <w:right w:val="nil"/>
            </w:tcBorders>
          </w:tcPr>
          <w:p w14:paraId="054323E7" w14:textId="1E6C43CC" w:rsidR="009B1536" w:rsidRPr="007B6A1C" w:rsidRDefault="009B1536"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2022</w:t>
            </w:r>
          </w:p>
        </w:tc>
        <w:tc>
          <w:tcPr>
            <w:tcW w:w="1276" w:type="dxa"/>
            <w:tcBorders>
              <w:top w:val="nil"/>
              <w:left w:val="nil"/>
              <w:bottom w:val="nil"/>
              <w:right w:val="single" w:sz="6" w:space="0" w:color="auto"/>
            </w:tcBorders>
          </w:tcPr>
          <w:p w14:paraId="7BC51162" w14:textId="37957DB2" w:rsidR="009B1536" w:rsidRPr="007B6A1C" w:rsidRDefault="005267E5"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2021</w:t>
            </w:r>
          </w:p>
        </w:tc>
        <w:tc>
          <w:tcPr>
            <w:tcW w:w="1176" w:type="dxa"/>
            <w:tcBorders>
              <w:top w:val="nil"/>
              <w:left w:val="single" w:sz="6" w:space="0" w:color="auto"/>
              <w:bottom w:val="nil"/>
              <w:right w:val="nil"/>
            </w:tcBorders>
          </w:tcPr>
          <w:p w14:paraId="5238CCD8" w14:textId="2CDA7E22" w:rsidR="009B1536" w:rsidRPr="007B6A1C" w:rsidRDefault="009B1536" w:rsidP="00F62796">
            <w:pPr>
              <w:spacing w:line="360" w:lineRule="auto"/>
              <w:jc w:val="center"/>
              <w:rPr>
                <w:rFonts w:ascii="Calibri Light" w:hAnsi="Calibri Light" w:cs="Calibri Light"/>
                <w:noProof/>
                <w:sz w:val="22"/>
                <w:szCs w:val="22"/>
              </w:rPr>
            </w:pPr>
          </w:p>
        </w:tc>
        <w:tc>
          <w:tcPr>
            <w:tcW w:w="1306" w:type="dxa"/>
            <w:tcBorders>
              <w:top w:val="nil"/>
              <w:left w:val="nil"/>
              <w:bottom w:val="nil"/>
              <w:right w:val="single" w:sz="6" w:space="0" w:color="auto"/>
            </w:tcBorders>
          </w:tcPr>
          <w:p w14:paraId="68175834" w14:textId="0008AED9" w:rsidR="009B1536" w:rsidRPr="007B6A1C" w:rsidRDefault="009B1536" w:rsidP="00F62796">
            <w:pPr>
              <w:spacing w:line="360" w:lineRule="auto"/>
              <w:jc w:val="center"/>
              <w:rPr>
                <w:rFonts w:ascii="Calibri Light" w:hAnsi="Calibri Light" w:cs="Calibri Light"/>
                <w:noProof/>
                <w:sz w:val="22"/>
                <w:szCs w:val="22"/>
              </w:rPr>
            </w:pPr>
          </w:p>
        </w:tc>
        <w:tc>
          <w:tcPr>
            <w:tcW w:w="1583" w:type="dxa"/>
            <w:tcBorders>
              <w:top w:val="nil"/>
              <w:left w:val="nil"/>
              <w:bottom w:val="nil"/>
              <w:right w:val="single" w:sz="6" w:space="0" w:color="auto"/>
            </w:tcBorders>
          </w:tcPr>
          <w:p w14:paraId="1AE1EA57" w14:textId="7B0B2C26" w:rsidR="009B1536" w:rsidRPr="007B6A1C" w:rsidRDefault="00335246" w:rsidP="00F62796">
            <w:pPr>
              <w:spacing w:line="360" w:lineRule="auto"/>
              <w:jc w:val="center"/>
              <w:rPr>
                <w:rFonts w:ascii="Calibri Light" w:hAnsi="Calibri Light" w:cs="Calibri Light"/>
                <w:noProof/>
                <w:sz w:val="22"/>
                <w:szCs w:val="22"/>
              </w:rPr>
            </w:pPr>
            <w:r>
              <w:rPr>
                <w:rFonts w:ascii="Calibri Light" w:hAnsi="Calibri Light" w:cs="Calibri Light"/>
                <w:noProof/>
                <w:sz w:val="22"/>
                <w:szCs w:val="22"/>
              </w:rPr>
              <w:t>2020</w:t>
            </w:r>
          </w:p>
        </w:tc>
      </w:tr>
      <w:tr w:rsidR="009B1536" w:rsidRPr="00D43340" w14:paraId="58C4B98F" w14:textId="33B9D8DD" w:rsidTr="00691457">
        <w:trPr>
          <w:jc w:val="center"/>
        </w:trPr>
        <w:tc>
          <w:tcPr>
            <w:tcW w:w="1711" w:type="dxa"/>
            <w:vMerge/>
          </w:tcPr>
          <w:p w14:paraId="21A29438"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751CE3AF" w14:textId="77777777" w:rsidR="009B1536" w:rsidRPr="007B6A1C" w:rsidRDefault="009B1536" w:rsidP="00F62796">
            <w:pPr>
              <w:spacing w:line="360" w:lineRule="auto"/>
              <w:jc w:val="center"/>
              <w:rPr>
                <w:rFonts w:ascii="Calibri Light" w:hAnsi="Calibri Light" w:cs="Calibri Light"/>
                <w:noProof/>
                <w:sz w:val="22"/>
                <w:szCs w:val="22"/>
              </w:rPr>
            </w:pPr>
          </w:p>
        </w:tc>
        <w:tc>
          <w:tcPr>
            <w:tcW w:w="1325" w:type="dxa"/>
            <w:tcBorders>
              <w:top w:val="nil"/>
              <w:left w:val="nil"/>
              <w:bottom w:val="nil"/>
              <w:right w:val="nil"/>
            </w:tcBorders>
          </w:tcPr>
          <w:p w14:paraId="7057AB61" w14:textId="208411E5" w:rsidR="009B1536" w:rsidRPr="007B6A1C" w:rsidRDefault="009B1536" w:rsidP="00F62796">
            <w:pPr>
              <w:spacing w:line="360" w:lineRule="auto"/>
              <w:jc w:val="center"/>
              <w:rPr>
                <w:rFonts w:ascii="Calibri Light" w:hAnsi="Calibri Light" w:cs="Calibri Light"/>
                <w:noProof/>
                <w:sz w:val="22"/>
                <w:szCs w:val="22"/>
              </w:rPr>
            </w:pPr>
          </w:p>
        </w:tc>
        <w:tc>
          <w:tcPr>
            <w:tcW w:w="1276" w:type="dxa"/>
            <w:tcBorders>
              <w:top w:val="nil"/>
              <w:left w:val="nil"/>
              <w:bottom w:val="nil"/>
              <w:right w:val="single" w:sz="6" w:space="0" w:color="auto"/>
            </w:tcBorders>
          </w:tcPr>
          <w:p w14:paraId="6E569D59" w14:textId="6DBD5E26" w:rsidR="009B1536" w:rsidRPr="007B6A1C" w:rsidRDefault="005267E5" w:rsidP="00F62796">
            <w:pPr>
              <w:spacing w:line="360" w:lineRule="auto"/>
              <w:jc w:val="center"/>
              <w:rPr>
                <w:rFonts w:ascii="Calibri Light" w:hAnsi="Calibri Light" w:cs="Calibri Light"/>
                <w:noProof/>
                <w:sz w:val="22"/>
                <w:szCs w:val="22"/>
              </w:rPr>
            </w:pPr>
            <w:r w:rsidRPr="007B6A1C">
              <w:rPr>
                <w:rFonts w:ascii="Calibri Light" w:hAnsi="Calibri Light" w:cs="Calibri Light"/>
                <w:noProof/>
                <w:sz w:val="22"/>
                <w:szCs w:val="22"/>
              </w:rPr>
              <w:t>2024</w:t>
            </w:r>
          </w:p>
        </w:tc>
        <w:tc>
          <w:tcPr>
            <w:tcW w:w="1176" w:type="dxa"/>
            <w:tcBorders>
              <w:top w:val="nil"/>
              <w:left w:val="single" w:sz="6" w:space="0" w:color="auto"/>
              <w:bottom w:val="nil"/>
              <w:right w:val="nil"/>
            </w:tcBorders>
          </w:tcPr>
          <w:p w14:paraId="0BDF5BF1" w14:textId="3D328778" w:rsidR="009B1536" w:rsidRPr="007B6A1C" w:rsidRDefault="009B1536" w:rsidP="00F62796">
            <w:pPr>
              <w:spacing w:line="360" w:lineRule="auto"/>
              <w:jc w:val="center"/>
              <w:rPr>
                <w:rFonts w:ascii="Calibri Light" w:hAnsi="Calibri Light" w:cs="Calibri Light"/>
                <w:noProof/>
                <w:sz w:val="22"/>
                <w:szCs w:val="22"/>
              </w:rPr>
            </w:pPr>
          </w:p>
        </w:tc>
        <w:tc>
          <w:tcPr>
            <w:tcW w:w="1306" w:type="dxa"/>
            <w:tcBorders>
              <w:top w:val="nil"/>
              <w:left w:val="nil"/>
              <w:bottom w:val="nil"/>
              <w:right w:val="single" w:sz="6" w:space="0" w:color="auto"/>
            </w:tcBorders>
          </w:tcPr>
          <w:p w14:paraId="12D6E2BA" w14:textId="4EFECF09" w:rsidR="009B1536" w:rsidRPr="007B6A1C" w:rsidRDefault="009B1536" w:rsidP="00F62796">
            <w:pPr>
              <w:spacing w:line="360" w:lineRule="auto"/>
              <w:jc w:val="center"/>
              <w:rPr>
                <w:rFonts w:ascii="Calibri Light" w:hAnsi="Calibri Light" w:cs="Calibri Light"/>
                <w:noProof/>
                <w:sz w:val="22"/>
                <w:szCs w:val="22"/>
              </w:rPr>
            </w:pPr>
          </w:p>
        </w:tc>
        <w:tc>
          <w:tcPr>
            <w:tcW w:w="1583" w:type="dxa"/>
            <w:tcBorders>
              <w:top w:val="nil"/>
              <w:left w:val="nil"/>
              <w:bottom w:val="nil"/>
              <w:right w:val="single" w:sz="6" w:space="0" w:color="auto"/>
            </w:tcBorders>
          </w:tcPr>
          <w:p w14:paraId="7BC15885" w14:textId="4F86955B" w:rsidR="009B1536" w:rsidRPr="007B6A1C" w:rsidRDefault="00335246" w:rsidP="00F62796">
            <w:pPr>
              <w:spacing w:line="360" w:lineRule="auto"/>
              <w:jc w:val="center"/>
              <w:rPr>
                <w:rFonts w:ascii="Calibri Light" w:hAnsi="Calibri Light" w:cs="Calibri Light"/>
                <w:noProof/>
                <w:sz w:val="22"/>
                <w:szCs w:val="22"/>
              </w:rPr>
            </w:pPr>
            <w:r>
              <w:rPr>
                <w:rFonts w:ascii="Calibri Light" w:hAnsi="Calibri Light" w:cs="Calibri Light"/>
                <w:noProof/>
                <w:sz w:val="22"/>
                <w:szCs w:val="22"/>
              </w:rPr>
              <w:t>2022</w:t>
            </w:r>
          </w:p>
        </w:tc>
      </w:tr>
      <w:tr w:rsidR="009B1536" w:rsidRPr="00D43340" w14:paraId="3CB2E18D" w14:textId="3C099C3A" w:rsidTr="00691457">
        <w:trPr>
          <w:jc w:val="center"/>
        </w:trPr>
        <w:tc>
          <w:tcPr>
            <w:tcW w:w="1711" w:type="dxa"/>
            <w:vMerge/>
          </w:tcPr>
          <w:p w14:paraId="0E0F8170" w14:textId="77777777" w:rsidR="009B1536" w:rsidRPr="007B6A1C" w:rsidRDefault="009B1536" w:rsidP="00F62796">
            <w:pPr>
              <w:spacing w:line="360" w:lineRule="auto"/>
              <w:jc w:val="center"/>
              <w:rPr>
                <w:rFonts w:ascii="Calibri Light" w:hAnsi="Calibri Light" w:cs="Calibri Light"/>
                <w:noProof/>
                <w:sz w:val="22"/>
                <w:szCs w:val="22"/>
              </w:rPr>
            </w:pPr>
          </w:p>
        </w:tc>
        <w:tc>
          <w:tcPr>
            <w:tcW w:w="1116" w:type="dxa"/>
            <w:tcBorders>
              <w:top w:val="nil"/>
              <w:left w:val="single" w:sz="6" w:space="0" w:color="auto"/>
              <w:bottom w:val="nil"/>
              <w:right w:val="nil"/>
            </w:tcBorders>
          </w:tcPr>
          <w:p w14:paraId="03E55B0A" w14:textId="77777777" w:rsidR="009B1536" w:rsidRPr="007B6A1C" w:rsidRDefault="009B1536" w:rsidP="00F62796">
            <w:pPr>
              <w:spacing w:line="360" w:lineRule="auto"/>
              <w:jc w:val="center"/>
              <w:rPr>
                <w:rFonts w:ascii="Calibri Light" w:hAnsi="Calibri Light" w:cs="Calibri Light"/>
                <w:noProof/>
                <w:sz w:val="22"/>
                <w:szCs w:val="22"/>
              </w:rPr>
            </w:pPr>
          </w:p>
        </w:tc>
        <w:tc>
          <w:tcPr>
            <w:tcW w:w="1325" w:type="dxa"/>
            <w:tcBorders>
              <w:top w:val="nil"/>
              <w:left w:val="nil"/>
              <w:bottom w:val="nil"/>
              <w:right w:val="nil"/>
            </w:tcBorders>
          </w:tcPr>
          <w:p w14:paraId="10E24EB3" w14:textId="24B3054F" w:rsidR="009B1536" w:rsidRPr="007B6A1C" w:rsidRDefault="009B1536" w:rsidP="00F62796">
            <w:pPr>
              <w:spacing w:line="360" w:lineRule="auto"/>
              <w:jc w:val="center"/>
              <w:rPr>
                <w:rFonts w:ascii="Calibri Light" w:hAnsi="Calibri Light" w:cs="Calibri Light"/>
                <w:noProof/>
                <w:sz w:val="22"/>
                <w:szCs w:val="22"/>
              </w:rPr>
            </w:pPr>
          </w:p>
        </w:tc>
        <w:tc>
          <w:tcPr>
            <w:tcW w:w="1276" w:type="dxa"/>
            <w:tcBorders>
              <w:top w:val="nil"/>
              <w:left w:val="nil"/>
              <w:bottom w:val="nil"/>
              <w:right w:val="single" w:sz="6" w:space="0" w:color="auto"/>
            </w:tcBorders>
          </w:tcPr>
          <w:p w14:paraId="54F1E81E" w14:textId="14D5CDB3" w:rsidR="009B1536" w:rsidRPr="007B6A1C" w:rsidRDefault="009B1536" w:rsidP="00F62796">
            <w:pPr>
              <w:spacing w:line="360" w:lineRule="auto"/>
              <w:jc w:val="center"/>
              <w:rPr>
                <w:rFonts w:ascii="Calibri Light" w:hAnsi="Calibri Light" w:cs="Calibri Light"/>
                <w:noProof/>
                <w:sz w:val="22"/>
                <w:szCs w:val="22"/>
              </w:rPr>
            </w:pPr>
          </w:p>
        </w:tc>
        <w:tc>
          <w:tcPr>
            <w:tcW w:w="1176" w:type="dxa"/>
            <w:tcBorders>
              <w:top w:val="nil"/>
              <w:left w:val="single" w:sz="6" w:space="0" w:color="auto"/>
              <w:bottom w:val="nil"/>
              <w:right w:val="nil"/>
            </w:tcBorders>
          </w:tcPr>
          <w:p w14:paraId="5F629E7D" w14:textId="6D01286C" w:rsidR="009B1536" w:rsidRPr="007B6A1C" w:rsidRDefault="009B1536" w:rsidP="00F62796">
            <w:pPr>
              <w:spacing w:line="360" w:lineRule="auto"/>
              <w:jc w:val="center"/>
              <w:rPr>
                <w:rFonts w:ascii="Calibri Light" w:hAnsi="Calibri Light" w:cs="Calibri Light"/>
                <w:noProof/>
                <w:sz w:val="22"/>
                <w:szCs w:val="22"/>
              </w:rPr>
            </w:pPr>
          </w:p>
        </w:tc>
        <w:tc>
          <w:tcPr>
            <w:tcW w:w="1306" w:type="dxa"/>
            <w:tcBorders>
              <w:top w:val="nil"/>
              <w:left w:val="nil"/>
              <w:bottom w:val="nil"/>
              <w:right w:val="single" w:sz="6" w:space="0" w:color="auto"/>
            </w:tcBorders>
          </w:tcPr>
          <w:p w14:paraId="65670836" w14:textId="1BDA2720" w:rsidR="009B1536" w:rsidRPr="007B6A1C" w:rsidRDefault="009B1536" w:rsidP="00F62796">
            <w:pPr>
              <w:spacing w:line="360" w:lineRule="auto"/>
              <w:jc w:val="center"/>
              <w:rPr>
                <w:rFonts w:ascii="Calibri Light" w:hAnsi="Calibri Light" w:cs="Calibri Light"/>
                <w:noProof/>
                <w:sz w:val="22"/>
                <w:szCs w:val="22"/>
              </w:rPr>
            </w:pPr>
          </w:p>
        </w:tc>
        <w:tc>
          <w:tcPr>
            <w:tcW w:w="1583" w:type="dxa"/>
            <w:tcBorders>
              <w:top w:val="nil"/>
              <w:left w:val="nil"/>
              <w:bottom w:val="nil"/>
              <w:right w:val="single" w:sz="6" w:space="0" w:color="auto"/>
            </w:tcBorders>
          </w:tcPr>
          <w:p w14:paraId="57BB217B" w14:textId="10DF8ACB" w:rsidR="009B1536" w:rsidRPr="007B6A1C" w:rsidRDefault="00335246" w:rsidP="00F62796">
            <w:pPr>
              <w:spacing w:line="360" w:lineRule="auto"/>
              <w:jc w:val="center"/>
              <w:rPr>
                <w:rFonts w:ascii="Calibri Light" w:hAnsi="Calibri Light" w:cs="Calibri Light"/>
                <w:noProof/>
                <w:sz w:val="22"/>
                <w:szCs w:val="22"/>
              </w:rPr>
            </w:pPr>
            <w:r>
              <w:rPr>
                <w:rFonts w:ascii="Calibri Light" w:hAnsi="Calibri Light" w:cs="Calibri Light"/>
                <w:noProof/>
                <w:sz w:val="22"/>
                <w:szCs w:val="22"/>
              </w:rPr>
              <w:t>2024</w:t>
            </w:r>
          </w:p>
        </w:tc>
      </w:tr>
      <w:tr w:rsidR="009B1536" w:rsidRPr="00D43340" w14:paraId="331C29D3" w14:textId="59667A6E" w:rsidTr="00691457">
        <w:trPr>
          <w:jc w:val="center"/>
        </w:trPr>
        <w:tc>
          <w:tcPr>
            <w:tcW w:w="1711" w:type="dxa"/>
            <w:tcBorders>
              <w:top w:val="single" w:sz="4" w:space="0" w:color="auto"/>
              <w:left w:val="single" w:sz="6" w:space="0" w:color="auto"/>
              <w:bottom w:val="single" w:sz="6" w:space="0" w:color="auto"/>
              <w:right w:val="single" w:sz="6" w:space="0" w:color="auto"/>
            </w:tcBorders>
          </w:tcPr>
          <w:p w14:paraId="12355B9A" w14:textId="557D5C34" w:rsidR="009B1536" w:rsidRPr="007B6A1C" w:rsidRDefault="009B1536" w:rsidP="00F62796">
            <w:pPr>
              <w:spacing w:line="360" w:lineRule="auto"/>
              <w:jc w:val="center"/>
              <w:rPr>
                <w:rFonts w:ascii="Calibri Light" w:hAnsi="Calibri Light" w:cs="Calibri Light"/>
                <w:b/>
                <w:bCs/>
                <w:noProof/>
                <w:sz w:val="22"/>
                <w:szCs w:val="22"/>
              </w:rPr>
            </w:pPr>
            <w:r w:rsidRPr="007B6A1C">
              <w:rPr>
                <w:rFonts w:ascii="Calibri Light" w:hAnsi="Calibri Light" w:cs="Calibri Light"/>
                <w:b/>
                <w:bCs/>
                <w:noProof/>
                <w:sz w:val="22"/>
                <w:szCs w:val="22"/>
              </w:rPr>
              <w:t>Total Number of years</w:t>
            </w:r>
          </w:p>
        </w:tc>
        <w:tc>
          <w:tcPr>
            <w:tcW w:w="1116" w:type="dxa"/>
            <w:tcBorders>
              <w:top w:val="single" w:sz="4" w:space="0" w:color="auto"/>
              <w:left w:val="single" w:sz="6" w:space="0" w:color="auto"/>
              <w:bottom w:val="single" w:sz="6" w:space="0" w:color="auto"/>
              <w:right w:val="nil"/>
            </w:tcBorders>
          </w:tcPr>
          <w:p w14:paraId="225A7804" w14:textId="77777777" w:rsidR="009B1536" w:rsidRPr="007B6A1C" w:rsidRDefault="009B1536" w:rsidP="00F62796">
            <w:pPr>
              <w:spacing w:line="360" w:lineRule="auto"/>
              <w:jc w:val="center"/>
              <w:rPr>
                <w:rFonts w:ascii="Calibri Light" w:hAnsi="Calibri Light" w:cs="Calibri Light"/>
                <w:b/>
                <w:bCs/>
                <w:noProof/>
                <w:sz w:val="22"/>
                <w:szCs w:val="22"/>
              </w:rPr>
            </w:pPr>
          </w:p>
          <w:p w14:paraId="2407D4D9" w14:textId="4722EFE8" w:rsidR="009B1536" w:rsidRPr="007B6A1C" w:rsidRDefault="009B1536" w:rsidP="00F62796">
            <w:pPr>
              <w:spacing w:line="360" w:lineRule="auto"/>
              <w:jc w:val="center"/>
              <w:rPr>
                <w:rFonts w:ascii="Calibri Light" w:hAnsi="Calibri Light" w:cs="Calibri Light"/>
                <w:b/>
                <w:bCs/>
                <w:noProof/>
                <w:sz w:val="22"/>
                <w:szCs w:val="22"/>
              </w:rPr>
            </w:pPr>
            <w:r w:rsidRPr="007B6A1C">
              <w:rPr>
                <w:rFonts w:ascii="Calibri Light" w:hAnsi="Calibri Light" w:cs="Calibri Light"/>
                <w:b/>
                <w:bCs/>
                <w:noProof/>
                <w:sz w:val="22"/>
                <w:szCs w:val="22"/>
              </w:rPr>
              <w:t>20</w:t>
            </w:r>
          </w:p>
        </w:tc>
        <w:tc>
          <w:tcPr>
            <w:tcW w:w="1325" w:type="dxa"/>
            <w:tcBorders>
              <w:top w:val="single" w:sz="4" w:space="0" w:color="auto"/>
              <w:left w:val="nil"/>
              <w:bottom w:val="single" w:sz="6" w:space="0" w:color="auto"/>
              <w:right w:val="nil"/>
            </w:tcBorders>
          </w:tcPr>
          <w:p w14:paraId="460EF6E8" w14:textId="77777777" w:rsidR="009B1536" w:rsidRPr="007B6A1C" w:rsidRDefault="009B1536" w:rsidP="00F62796">
            <w:pPr>
              <w:spacing w:line="360" w:lineRule="auto"/>
              <w:jc w:val="center"/>
              <w:rPr>
                <w:rFonts w:ascii="Calibri Light" w:hAnsi="Calibri Light" w:cs="Calibri Light"/>
                <w:b/>
                <w:bCs/>
                <w:noProof/>
                <w:sz w:val="22"/>
                <w:szCs w:val="22"/>
              </w:rPr>
            </w:pPr>
          </w:p>
          <w:p w14:paraId="5B7D619F" w14:textId="2035ABDD" w:rsidR="009B1536" w:rsidRPr="007B6A1C" w:rsidRDefault="009B1536" w:rsidP="00F62796">
            <w:pPr>
              <w:spacing w:line="360" w:lineRule="auto"/>
              <w:jc w:val="center"/>
              <w:rPr>
                <w:rFonts w:ascii="Calibri Light" w:hAnsi="Calibri Light" w:cs="Calibri Light"/>
                <w:b/>
                <w:bCs/>
                <w:noProof/>
                <w:sz w:val="22"/>
                <w:szCs w:val="22"/>
              </w:rPr>
            </w:pPr>
            <w:r w:rsidRPr="007B6A1C">
              <w:rPr>
                <w:rFonts w:ascii="Calibri Light" w:hAnsi="Calibri Light" w:cs="Calibri Light"/>
                <w:b/>
                <w:bCs/>
                <w:noProof/>
                <w:sz w:val="22"/>
                <w:szCs w:val="22"/>
              </w:rPr>
              <w:t>24</w:t>
            </w:r>
          </w:p>
        </w:tc>
        <w:tc>
          <w:tcPr>
            <w:tcW w:w="1276" w:type="dxa"/>
            <w:tcBorders>
              <w:top w:val="single" w:sz="4" w:space="0" w:color="auto"/>
              <w:left w:val="nil"/>
              <w:bottom w:val="single" w:sz="6" w:space="0" w:color="auto"/>
              <w:right w:val="single" w:sz="6" w:space="0" w:color="auto"/>
            </w:tcBorders>
          </w:tcPr>
          <w:p w14:paraId="7BE52126" w14:textId="77777777" w:rsidR="009B1536" w:rsidRPr="007B6A1C" w:rsidRDefault="009B1536" w:rsidP="00F62796">
            <w:pPr>
              <w:spacing w:line="360" w:lineRule="auto"/>
              <w:jc w:val="center"/>
              <w:rPr>
                <w:rFonts w:ascii="Calibri Light" w:hAnsi="Calibri Light" w:cs="Calibri Light"/>
                <w:b/>
                <w:bCs/>
                <w:noProof/>
                <w:sz w:val="22"/>
                <w:szCs w:val="22"/>
              </w:rPr>
            </w:pPr>
          </w:p>
          <w:p w14:paraId="7416F3F7" w14:textId="35D65E1C" w:rsidR="009B1536" w:rsidRPr="007B6A1C" w:rsidRDefault="009B1536" w:rsidP="00F62796">
            <w:pPr>
              <w:spacing w:line="360" w:lineRule="auto"/>
              <w:jc w:val="center"/>
              <w:rPr>
                <w:rFonts w:ascii="Calibri Light" w:hAnsi="Calibri Light" w:cs="Calibri Light"/>
                <w:b/>
                <w:bCs/>
                <w:noProof/>
                <w:sz w:val="22"/>
                <w:szCs w:val="22"/>
              </w:rPr>
            </w:pPr>
            <w:r w:rsidRPr="007B6A1C">
              <w:rPr>
                <w:rFonts w:ascii="Calibri Light" w:hAnsi="Calibri Light" w:cs="Calibri Light"/>
                <w:b/>
                <w:bCs/>
                <w:noProof/>
                <w:sz w:val="22"/>
                <w:szCs w:val="22"/>
              </w:rPr>
              <w:t>31</w:t>
            </w:r>
          </w:p>
        </w:tc>
        <w:tc>
          <w:tcPr>
            <w:tcW w:w="1176" w:type="dxa"/>
            <w:tcBorders>
              <w:top w:val="single" w:sz="4" w:space="0" w:color="auto"/>
              <w:left w:val="single" w:sz="6" w:space="0" w:color="auto"/>
              <w:bottom w:val="single" w:sz="6" w:space="0" w:color="auto"/>
              <w:right w:val="nil"/>
            </w:tcBorders>
          </w:tcPr>
          <w:p w14:paraId="4AAEFABF" w14:textId="77777777" w:rsidR="009B1536" w:rsidRPr="007B6A1C" w:rsidRDefault="009B1536" w:rsidP="00F62796">
            <w:pPr>
              <w:spacing w:line="360" w:lineRule="auto"/>
              <w:jc w:val="center"/>
              <w:rPr>
                <w:rFonts w:ascii="Calibri Light" w:hAnsi="Calibri Light" w:cs="Calibri Light"/>
                <w:b/>
                <w:bCs/>
                <w:noProof/>
                <w:sz w:val="22"/>
                <w:szCs w:val="22"/>
              </w:rPr>
            </w:pPr>
          </w:p>
          <w:p w14:paraId="2F9A3774" w14:textId="6CD504E7" w:rsidR="009B1536" w:rsidRPr="007B6A1C" w:rsidRDefault="009B1536" w:rsidP="00F62796">
            <w:pPr>
              <w:spacing w:line="360" w:lineRule="auto"/>
              <w:jc w:val="center"/>
              <w:rPr>
                <w:rFonts w:ascii="Calibri Light" w:hAnsi="Calibri Light" w:cs="Calibri Light"/>
                <w:b/>
                <w:bCs/>
                <w:noProof/>
                <w:sz w:val="22"/>
                <w:szCs w:val="22"/>
              </w:rPr>
            </w:pPr>
            <w:r w:rsidRPr="007B6A1C">
              <w:rPr>
                <w:rFonts w:ascii="Calibri Light" w:hAnsi="Calibri Light" w:cs="Calibri Light"/>
                <w:b/>
                <w:bCs/>
                <w:noProof/>
                <w:sz w:val="22"/>
                <w:szCs w:val="22"/>
              </w:rPr>
              <w:t>17</w:t>
            </w:r>
          </w:p>
        </w:tc>
        <w:tc>
          <w:tcPr>
            <w:tcW w:w="1306" w:type="dxa"/>
            <w:tcBorders>
              <w:top w:val="single" w:sz="4" w:space="0" w:color="auto"/>
              <w:left w:val="nil"/>
              <w:bottom w:val="single" w:sz="6" w:space="0" w:color="auto"/>
              <w:right w:val="single" w:sz="6" w:space="0" w:color="auto"/>
            </w:tcBorders>
          </w:tcPr>
          <w:p w14:paraId="7BE6F7D8" w14:textId="77777777" w:rsidR="009B1536" w:rsidRPr="007B6A1C" w:rsidRDefault="009B1536" w:rsidP="00F62796">
            <w:pPr>
              <w:spacing w:line="360" w:lineRule="auto"/>
              <w:jc w:val="center"/>
              <w:rPr>
                <w:rFonts w:ascii="Calibri Light" w:hAnsi="Calibri Light" w:cs="Calibri Light"/>
                <w:b/>
                <w:bCs/>
                <w:noProof/>
                <w:sz w:val="22"/>
                <w:szCs w:val="22"/>
              </w:rPr>
            </w:pPr>
          </w:p>
          <w:p w14:paraId="4A4E2632" w14:textId="19618F5B" w:rsidR="009B1536" w:rsidRPr="007B6A1C" w:rsidRDefault="009B1536" w:rsidP="00F62796">
            <w:pPr>
              <w:spacing w:line="360" w:lineRule="auto"/>
              <w:jc w:val="center"/>
              <w:rPr>
                <w:rFonts w:ascii="Calibri Light" w:hAnsi="Calibri Light" w:cs="Calibri Light"/>
                <w:b/>
                <w:bCs/>
                <w:noProof/>
                <w:sz w:val="22"/>
                <w:szCs w:val="22"/>
              </w:rPr>
            </w:pPr>
            <w:r w:rsidRPr="007B6A1C">
              <w:rPr>
                <w:rFonts w:ascii="Calibri Light" w:hAnsi="Calibri Light" w:cs="Calibri Light"/>
                <w:b/>
                <w:bCs/>
                <w:noProof/>
                <w:sz w:val="22"/>
                <w:szCs w:val="22"/>
              </w:rPr>
              <w:t>14</w:t>
            </w:r>
          </w:p>
        </w:tc>
        <w:tc>
          <w:tcPr>
            <w:tcW w:w="1583" w:type="dxa"/>
            <w:tcBorders>
              <w:top w:val="single" w:sz="4" w:space="0" w:color="auto"/>
              <w:left w:val="nil"/>
              <w:bottom w:val="single" w:sz="6" w:space="0" w:color="auto"/>
              <w:right w:val="single" w:sz="6" w:space="0" w:color="auto"/>
            </w:tcBorders>
          </w:tcPr>
          <w:p w14:paraId="177E78A6" w14:textId="77777777" w:rsidR="009B1536" w:rsidRPr="007B6A1C" w:rsidRDefault="009B1536" w:rsidP="00F62796">
            <w:pPr>
              <w:spacing w:line="360" w:lineRule="auto"/>
              <w:jc w:val="center"/>
              <w:rPr>
                <w:rFonts w:ascii="Calibri Light" w:hAnsi="Calibri Light" w:cs="Calibri Light"/>
                <w:b/>
                <w:bCs/>
                <w:noProof/>
                <w:sz w:val="22"/>
                <w:szCs w:val="22"/>
              </w:rPr>
            </w:pPr>
          </w:p>
          <w:p w14:paraId="4B73A986" w14:textId="0A26C0BD" w:rsidR="000A22AC" w:rsidRPr="007B6A1C" w:rsidRDefault="007B6A1C" w:rsidP="00F62796">
            <w:pPr>
              <w:spacing w:line="360" w:lineRule="auto"/>
              <w:jc w:val="center"/>
              <w:rPr>
                <w:rFonts w:ascii="Calibri Light" w:hAnsi="Calibri Light" w:cs="Calibri Light"/>
                <w:b/>
                <w:bCs/>
                <w:noProof/>
                <w:sz w:val="22"/>
                <w:szCs w:val="22"/>
              </w:rPr>
            </w:pPr>
            <w:r w:rsidRPr="007B6A1C">
              <w:rPr>
                <w:rFonts w:ascii="Calibri Light" w:hAnsi="Calibri Light" w:cs="Calibri Light"/>
                <w:b/>
                <w:bCs/>
                <w:noProof/>
                <w:sz w:val="22"/>
                <w:szCs w:val="22"/>
              </w:rPr>
              <w:t>44</w:t>
            </w:r>
          </w:p>
        </w:tc>
      </w:tr>
    </w:tbl>
    <w:p w14:paraId="7FCA1A12" w14:textId="4E3F6E76" w:rsidR="00387C34" w:rsidRDefault="00387C34" w:rsidP="00F62796">
      <w:pPr>
        <w:spacing w:line="360" w:lineRule="auto"/>
        <w:rPr>
          <w:rFonts w:ascii="Calibri Light" w:hAnsi="Calibri Light" w:cs="Calibri Light"/>
          <w:noProof/>
          <w:sz w:val="22"/>
          <w:szCs w:val="22"/>
        </w:rPr>
      </w:pPr>
    </w:p>
    <w:p w14:paraId="5BBC380A" w14:textId="57FE1A59" w:rsidR="00F97C65" w:rsidRPr="00D43340" w:rsidRDefault="00F97C65" w:rsidP="00F62796">
      <w:pPr>
        <w:spacing w:line="360" w:lineRule="auto"/>
        <w:rPr>
          <w:rFonts w:ascii="Calibri Light" w:hAnsi="Calibri Light" w:cs="Calibri Light"/>
          <w:noProof/>
          <w:sz w:val="22"/>
          <w:szCs w:val="22"/>
        </w:rPr>
      </w:pPr>
      <w:r>
        <w:rPr>
          <w:rFonts w:ascii="Calibri Light" w:hAnsi="Calibri Light" w:cs="Calibri Light"/>
          <w:noProof/>
          <w:sz w:val="22"/>
          <w:szCs w:val="22"/>
        </w:rPr>
        <w:drawing>
          <wp:inline distT="0" distB="0" distL="0" distR="0" wp14:anchorId="4A45A984" wp14:editId="4C82BAA7">
            <wp:extent cx="5731510" cy="5114925"/>
            <wp:effectExtent l="0" t="0" r="2540" b="9525"/>
            <wp:docPr id="661914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91463" name="Picture 66191463"/>
                    <pic:cNvPicPr/>
                  </pic:nvPicPr>
                  <pic:blipFill>
                    <a:blip r:embed="rId7"/>
                    <a:stretch>
                      <a:fillRect/>
                    </a:stretch>
                  </pic:blipFill>
                  <pic:spPr>
                    <a:xfrm>
                      <a:off x="0" y="0"/>
                      <a:ext cx="5731510" cy="5114925"/>
                    </a:xfrm>
                    <a:prstGeom prst="rect">
                      <a:avLst/>
                    </a:prstGeom>
                  </pic:spPr>
                </pic:pic>
              </a:graphicData>
            </a:graphic>
          </wp:inline>
        </w:drawing>
      </w:r>
    </w:p>
    <w:p w14:paraId="6CB621FC" w14:textId="1BCA6473" w:rsidR="006B0E9F" w:rsidRDefault="3DCF7299" w:rsidP="00F62796">
      <w:pPr>
        <w:spacing w:line="360" w:lineRule="auto"/>
        <w:jc w:val="both"/>
        <w:rPr>
          <w:rFonts w:ascii="Calibri Light" w:hAnsi="Calibri Light" w:cs="Calibri Light"/>
          <w:sz w:val="22"/>
          <w:szCs w:val="22"/>
        </w:rPr>
      </w:pPr>
      <w:r w:rsidRPr="240D4269">
        <w:rPr>
          <w:rFonts w:ascii="Calibri Light" w:hAnsi="Calibri Light" w:cs="Calibri Light"/>
          <w:b/>
          <w:bCs/>
          <w:noProof/>
          <w:sz w:val="22"/>
          <w:szCs w:val="22"/>
        </w:rPr>
        <w:t>Figure S2:</w:t>
      </w:r>
      <w:r w:rsidR="0955C5F2" w:rsidRPr="240D4269">
        <w:rPr>
          <w:rFonts w:ascii="Calibri Light" w:hAnsi="Calibri Light" w:cs="Calibri Light"/>
          <w:b/>
          <w:bCs/>
          <w:noProof/>
          <w:sz w:val="22"/>
          <w:szCs w:val="22"/>
        </w:rPr>
        <w:t xml:space="preserve"> </w:t>
      </w:r>
      <w:r w:rsidR="47C5A278" w:rsidRPr="240D4269">
        <w:rPr>
          <w:rFonts w:ascii="Calibri Light" w:hAnsi="Calibri Light" w:cs="Calibri Light"/>
          <w:sz w:val="22"/>
          <w:szCs w:val="22"/>
        </w:rPr>
        <w:t xml:space="preserve">Global maps showing </w:t>
      </w:r>
      <w:r w:rsidR="55B600EE" w:rsidRPr="240D4269">
        <w:rPr>
          <w:rFonts w:ascii="Calibri Light" w:hAnsi="Calibri Light" w:cs="Calibri Light"/>
          <w:sz w:val="22"/>
          <w:szCs w:val="22"/>
        </w:rPr>
        <w:t xml:space="preserve">a) </w:t>
      </w:r>
      <w:r w:rsidR="47C5A278" w:rsidRPr="240D4269">
        <w:rPr>
          <w:rFonts w:ascii="Calibri Light" w:hAnsi="Calibri Light" w:cs="Calibri Light"/>
          <w:sz w:val="22"/>
          <w:szCs w:val="22"/>
        </w:rPr>
        <w:t xml:space="preserve">the </w:t>
      </w:r>
      <w:r w:rsidR="5AD07E8F" w:rsidRPr="240D4269">
        <w:rPr>
          <w:rFonts w:ascii="Calibri Light" w:hAnsi="Calibri Light" w:cs="Calibri Light"/>
          <w:sz w:val="22"/>
          <w:szCs w:val="22"/>
        </w:rPr>
        <w:t>most statistically significant climate mode</w:t>
      </w:r>
      <w:r w:rsidR="55B600EE" w:rsidRPr="240D4269">
        <w:rPr>
          <w:rFonts w:ascii="Calibri Light" w:hAnsi="Calibri Light" w:cs="Calibri Light"/>
          <w:sz w:val="22"/>
          <w:szCs w:val="22"/>
        </w:rPr>
        <w:t xml:space="preserve"> at each output station, and b) the </w:t>
      </w:r>
      <w:r w:rsidR="4BA62824" w:rsidRPr="240D4269">
        <w:rPr>
          <w:rFonts w:ascii="Calibri Light" w:hAnsi="Calibri Light" w:cs="Calibri Light"/>
          <w:sz w:val="22"/>
          <w:szCs w:val="22"/>
        </w:rPr>
        <w:t>strength of the</w:t>
      </w:r>
      <w:r w:rsidR="5AD07E8F" w:rsidRPr="240D4269">
        <w:rPr>
          <w:rFonts w:ascii="Calibri Light" w:hAnsi="Calibri Light" w:cs="Calibri Light"/>
          <w:sz w:val="22"/>
          <w:szCs w:val="22"/>
        </w:rPr>
        <w:t xml:space="preserve"> </w:t>
      </w:r>
      <w:r w:rsidR="47C5A278" w:rsidRPr="240D4269">
        <w:rPr>
          <w:rFonts w:ascii="Calibri Light" w:hAnsi="Calibri Light" w:cs="Calibri Light"/>
          <w:sz w:val="22"/>
          <w:szCs w:val="22"/>
        </w:rPr>
        <w:t xml:space="preserve">relationship </w:t>
      </w:r>
      <w:r w:rsidR="4BA62824" w:rsidRPr="240D4269">
        <w:rPr>
          <w:rFonts w:ascii="Calibri Light" w:hAnsi="Calibri Light" w:cs="Calibri Light"/>
          <w:sz w:val="22"/>
          <w:szCs w:val="22"/>
        </w:rPr>
        <w:t xml:space="preserve">with </w:t>
      </w:r>
      <w:r w:rsidR="47C5A278" w:rsidRPr="240D4269">
        <w:rPr>
          <w:rFonts w:ascii="Calibri Light" w:hAnsi="Calibri Light" w:cs="Calibri Light"/>
          <w:sz w:val="22"/>
          <w:szCs w:val="22"/>
        </w:rPr>
        <w:t>extreme surge height</w:t>
      </w:r>
      <w:r w:rsidR="4BA62824" w:rsidRPr="240D4269">
        <w:rPr>
          <w:rFonts w:ascii="Calibri Light" w:hAnsi="Calibri Light" w:cs="Calibri Light"/>
          <w:sz w:val="22"/>
          <w:szCs w:val="22"/>
        </w:rPr>
        <w:t>.</w:t>
      </w:r>
    </w:p>
    <w:p w14:paraId="1B42FAC2" w14:textId="05FE28E5" w:rsidR="00A266B7" w:rsidRPr="00D43340" w:rsidRDefault="005B7FCB" w:rsidP="005A3A9A">
      <w:pPr>
        <w:spacing w:line="360" w:lineRule="auto"/>
        <w:jc w:val="both"/>
        <w:rPr>
          <w:rFonts w:ascii="Calibri Light" w:hAnsi="Calibri Light" w:cs="Calibri Light"/>
          <w:sz w:val="22"/>
          <w:szCs w:val="22"/>
        </w:rPr>
      </w:pPr>
      <w:r>
        <w:rPr>
          <w:rFonts w:ascii="Calibri Light" w:hAnsi="Calibri Light" w:cs="Calibri Light"/>
          <w:noProof/>
          <w:sz w:val="22"/>
          <w:szCs w:val="22"/>
        </w:rPr>
        <w:drawing>
          <wp:inline distT="0" distB="0" distL="0" distR="0" wp14:anchorId="2C48BF88" wp14:editId="732E5B4F">
            <wp:extent cx="5731510" cy="6962140"/>
            <wp:effectExtent l="0" t="0" r="2540" b="0"/>
            <wp:docPr id="19742709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270910" name="Picture 1974270910"/>
                    <pic:cNvPicPr/>
                  </pic:nvPicPr>
                  <pic:blipFill>
                    <a:blip r:embed="rId8"/>
                    <a:stretch>
                      <a:fillRect/>
                    </a:stretch>
                  </pic:blipFill>
                  <pic:spPr>
                    <a:xfrm>
                      <a:off x="0" y="0"/>
                      <a:ext cx="5731510" cy="6962140"/>
                    </a:xfrm>
                    <a:prstGeom prst="rect">
                      <a:avLst/>
                    </a:prstGeom>
                  </pic:spPr>
                </pic:pic>
              </a:graphicData>
            </a:graphic>
          </wp:inline>
        </w:drawing>
      </w:r>
    </w:p>
    <w:p w14:paraId="7584DF58" w14:textId="4560CE3F" w:rsidR="00D56670" w:rsidRDefault="00D56670" w:rsidP="00F62796">
      <w:pPr>
        <w:spacing w:line="360" w:lineRule="auto"/>
        <w:jc w:val="both"/>
        <w:rPr>
          <w:rFonts w:ascii="Calibri Light" w:hAnsi="Calibri Light" w:cs="Calibri Light"/>
          <w:sz w:val="22"/>
          <w:szCs w:val="22"/>
        </w:rPr>
      </w:pPr>
      <w:r w:rsidRPr="00D43340">
        <w:rPr>
          <w:rFonts w:ascii="Calibri Light" w:hAnsi="Calibri Light" w:cs="Calibri Light"/>
          <w:b/>
          <w:bCs/>
          <w:sz w:val="22"/>
          <w:szCs w:val="22"/>
        </w:rPr>
        <w:t>Figure S</w:t>
      </w:r>
      <w:r w:rsidR="002856B5" w:rsidRPr="00D43340">
        <w:rPr>
          <w:rFonts w:ascii="Calibri Light" w:hAnsi="Calibri Light" w:cs="Calibri Light"/>
          <w:b/>
          <w:bCs/>
          <w:sz w:val="22"/>
          <w:szCs w:val="22"/>
        </w:rPr>
        <w:t>3</w:t>
      </w:r>
      <w:r w:rsidRPr="00D43340">
        <w:rPr>
          <w:rFonts w:ascii="Calibri Light" w:hAnsi="Calibri Light" w:cs="Calibri Light"/>
          <w:b/>
          <w:bCs/>
          <w:sz w:val="22"/>
          <w:szCs w:val="22"/>
        </w:rPr>
        <w:t>:</w:t>
      </w:r>
      <w:r w:rsidRPr="00D43340">
        <w:rPr>
          <w:rFonts w:ascii="Calibri Light" w:hAnsi="Calibri Light" w:cs="Calibri Light"/>
          <w:sz w:val="22"/>
          <w:szCs w:val="22"/>
        </w:rPr>
        <w:t xml:space="preserve"> Global plots showing the sensitivity of extreme surge height in the location parameter to the standardised coefficient of a) AMM, b) NAO, c) ENSO, d) PDO, e) PNA, f) WP, g) WHWP. Output stations indicated in black indicate no statistically significant relationships</w:t>
      </w:r>
      <w:r w:rsidR="00F66166" w:rsidRPr="00D43340">
        <w:rPr>
          <w:rFonts w:ascii="Calibri Light" w:hAnsi="Calibri Light" w:cs="Calibri Light"/>
          <w:sz w:val="22"/>
          <w:szCs w:val="22"/>
        </w:rPr>
        <w:t xml:space="preserve"> </w:t>
      </w:r>
      <w:r w:rsidR="00F66166" w:rsidRPr="00D43340">
        <w:rPr>
          <w:rFonts w:ascii="Calibri Light" w:eastAsiaTheme="minorEastAsia" w:hAnsi="Calibri Light" w:cs="Calibri Light"/>
          <w:sz w:val="22"/>
          <w:szCs w:val="22"/>
        </w:rPr>
        <w:t>at the 95% confidence level</w:t>
      </w:r>
      <w:r w:rsidR="004B104E" w:rsidRPr="00D43340">
        <w:rPr>
          <w:rFonts w:ascii="Calibri Light" w:hAnsi="Calibri Light" w:cs="Calibri Light"/>
          <w:sz w:val="22"/>
          <w:szCs w:val="22"/>
        </w:rPr>
        <w:t>.</w:t>
      </w:r>
    </w:p>
    <w:p w14:paraId="17019E8F" w14:textId="40DBE177" w:rsidR="00BC6580" w:rsidRPr="00D43340" w:rsidRDefault="00817D23" w:rsidP="00F62796">
      <w:pPr>
        <w:spacing w:line="360" w:lineRule="auto"/>
        <w:jc w:val="both"/>
        <w:rPr>
          <w:rFonts w:ascii="Calibri Light" w:hAnsi="Calibri Light" w:cs="Calibri Light"/>
          <w:sz w:val="22"/>
          <w:szCs w:val="22"/>
        </w:rPr>
      </w:pPr>
      <w:r>
        <w:rPr>
          <w:rFonts w:ascii="Calibri Light" w:hAnsi="Calibri Light" w:cs="Calibri Light"/>
          <w:noProof/>
          <w:sz w:val="22"/>
          <w:szCs w:val="22"/>
        </w:rPr>
        <w:drawing>
          <wp:inline distT="0" distB="0" distL="0" distR="0" wp14:anchorId="16270228" wp14:editId="7CA9A1FF">
            <wp:extent cx="5731510" cy="6962140"/>
            <wp:effectExtent l="0" t="0" r="2540" b="0"/>
            <wp:docPr id="16316144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614446" name="Picture 1631614446"/>
                    <pic:cNvPicPr/>
                  </pic:nvPicPr>
                  <pic:blipFill>
                    <a:blip r:embed="rId9"/>
                    <a:stretch>
                      <a:fillRect/>
                    </a:stretch>
                  </pic:blipFill>
                  <pic:spPr>
                    <a:xfrm>
                      <a:off x="0" y="0"/>
                      <a:ext cx="5731510" cy="6962140"/>
                    </a:xfrm>
                    <a:prstGeom prst="rect">
                      <a:avLst/>
                    </a:prstGeom>
                  </pic:spPr>
                </pic:pic>
              </a:graphicData>
            </a:graphic>
          </wp:inline>
        </w:drawing>
      </w:r>
    </w:p>
    <w:p w14:paraId="76BD2DB2" w14:textId="220C6269" w:rsidR="00BC6580" w:rsidRDefault="00BC6580" w:rsidP="00F62796">
      <w:pPr>
        <w:spacing w:line="360" w:lineRule="auto"/>
        <w:jc w:val="both"/>
        <w:rPr>
          <w:rFonts w:ascii="Calibri Light" w:hAnsi="Calibri Light" w:cs="Calibri Light"/>
          <w:sz w:val="22"/>
          <w:szCs w:val="22"/>
        </w:rPr>
      </w:pPr>
      <w:r w:rsidRPr="00D43340">
        <w:rPr>
          <w:rFonts w:ascii="Calibri Light" w:hAnsi="Calibri Light" w:cs="Calibri Light"/>
          <w:b/>
          <w:sz w:val="22"/>
          <w:szCs w:val="22"/>
        </w:rPr>
        <w:t>Figure S4:</w:t>
      </w:r>
      <w:r w:rsidRPr="00D43340">
        <w:rPr>
          <w:rFonts w:ascii="Calibri Light" w:hAnsi="Calibri Light" w:cs="Calibri Light"/>
          <w:sz w:val="22"/>
          <w:szCs w:val="22"/>
        </w:rPr>
        <w:t xml:space="preserve"> Global plots showing the sensitivity of extreme surge height in the </w:t>
      </w:r>
      <w:r w:rsidR="00C7635D" w:rsidRPr="00D43340">
        <w:rPr>
          <w:rFonts w:ascii="Calibri Light" w:hAnsi="Calibri Light" w:cs="Calibri Light"/>
          <w:sz w:val="22"/>
          <w:szCs w:val="22"/>
        </w:rPr>
        <w:t xml:space="preserve">scale </w:t>
      </w:r>
      <w:r w:rsidRPr="00D43340">
        <w:rPr>
          <w:rFonts w:ascii="Calibri Light" w:hAnsi="Calibri Light" w:cs="Calibri Light"/>
          <w:sz w:val="22"/>
          <w:szCs w:val="22"/>
        </w:rPr>
        <w:t>parameter to the standardised coefficient of a) AMM, b) NAO, c) ENSO, d) PDO, e) PNA, f) WP, g) WHWP. Output stations indicated in black indicate no statistically significant relationships</w:t>
      </w:r>
      <w:r w:rsidR="00F66166" w:rsidRPr="00D43340">
        <w:rPr>
          <w:rFonts w:ascii="Calibri Light" w:hAnsi="Calibri Light" w:cs="Calibri Light"/>
          <w:sz w:val="22"/>
          <w:szCs w:val="22"/>
        </w:rPr>
        <w:t xml:space="preserve"> </w:t>
      </w:r>
      <w:r w:rsidR="00F66166" w:rsidRPr="00D43340">
        <w:rPr>
          <w:rFonts w:ascii="Calibri Light" w:eastAsiaTheme="minorEastAsia" w:hAnsi="Calibri Light" w:cs="Calibri Light"/>
          <w:sz w:val="22"/>
          <w:szCs w:val="22"/>
        </w:rPr>
        <w:t>at the 95% confidence level</w:t>
      </w:r>
      <w:r w:rsidR="00C7635D" w:rsidRPr="00D43340">
        <w:rPr>
          <w:rFonts w:ascii="Calibri Light" w:hAnsi="Calibri Light" w:cs="Calibri Light"/>
          <w:sz w:val="22"/>
          <w:szCs w:val="22"/>
        </w:rPr>
        <w:t>.</w:t>
      </w:r>
    </w:p>
    <w:p w14:paraId="31CE9CED" w14:textId="03A5D574" w:rsidR="00FA7B5D" w:rsidRDefault="00FA7B5D" w:rsidP="00FA7B5D">
      <w:pPr>
        <w:spacing w:line="360" w:lineRule="auto"/>
        <w:jc w:val="center"/>
        <w:rPr>
          <w:rFonts w:ascii="Calibri Light" w:hAnsi="Calibri Light" w:cs="Calibri Light"/>
          <w:sz w:val="22"/>
          <w:szCs w:val="22"/>
        </w:rPr>
      </w:pPr>
    </w:p>
    <w:p w14:paraId="2F924B51" w14:textId="78798E4B" w:rsidR="00FE0CDE" w:rsidRDefault="009E77A7" w:rsidP="004046E3">
      <w:pPr>
        <w:spacing w:line="360" w:lineRule="auto"/>
        <w:jc w:val="center"/>
        <w:rPr>
          <w:rFonts w:ascii="Calibri Light" w:hAnsi="Calibri Light" w:cs="Calibri Light"/>
          <w:sz w:val="22"/>
          <w:szCs w:val="22"/>
        </w:rPr>
      </w:pPr>
      <w:r>
        <w:rPr>
          <w:rFonts w:ascii="Calibri Light" w:hAnsi="Calibri Light" w:cs="Calibri Light"/>
          <w:noProof/>
          <w:sz w:val="22"/>
          <w:szCs w:val="22"/>
        </w:rPr>
        <w:drawing>
          <wp:inline distT="0" distB="0" distL="0" distR="0" wp14:anchorId="773E0F60" wp14:editId="6532AFB9">
            <wp:extent cx="4546562" cy="7195930"/>
            <wp:effectExtent l="0" t="0" r="6985" b="5080"/>
            <wp:docPr id="11846075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607594" name="Picture 1184607594"/>
                    <pic:cNvPicPr/>
                  </pic:nvPicPr>
                  <pic:blipFill>
                    <a:blip r:embed="rId10"/>
                    <a:stretch>
                      <a:fillRect/>
                    </a:stretch>
                  </pic:blipFill>
                  <pic:spPr>
                    <a:xfrm>
                      <a:off x="0" y="0"/>
                      <a:ext cx="4553890" cy="7207528"/>
                    </a:xfrm>
                    <a:prstGeom prst="rect">
                      <a:avLst/>
                    </a:prstGeom>
                  </pic:spPr>
                </pic:pic>
              </a:graphicData>
            </a:graphic>
          </wp:inline>
        </w:drawing>
      </w:r>
    </w:p>
    <w:p w14:paraId="39A1A6B6" w14:textId="710EF7AC" w:rsidR="0048103B" w:rsidRDefault="0048103B" w:rsidP="00F62796">
      <w:pPr>
        <w:spacing w:line="360" w:lineRule="auto"/>
        <w:jc w:val="both"/>
        <w:rPr>
          <w:rFonts w:ascii="Calibri Light" w:hAnsi="Calibri Light" w:cs="Calibri Light"/>
          <w:sz w:val="22"/>
          <w:szCs w:val="22"/>
        </w:rPr>
      </w:pPr>
      <w:r w:rsidRPr="00DF347B">
        <w:rPr>
          <w:rFonts w:ascii="Calibri Light" w:hAnsi="Calibri Light" w:cs="Calibri Light"/>
          <w:b/>
          <w:bCs/>
          <w:sz w:val="22"/>
          <w:szCs w:val="22"/>
        </w:rPr>
        <w:t>Figure S</w:t>
      </w:r>
      <w:r>
        <w:rPr>
          <w:rFonts w:ascii="Calibri Light" w:hAnsi="Calibri Light" w:cs="Calibri Light"/>
          <w:b/>
          <w:bCs/>
          <w:sz w:val="22"/>
          <w:szCs w:val="22"/>
        </w:rPr>
        <w:t xml:space="preserve">5: </w:t>
      </w:r>
      <w:r w:rsidR="00E30B15" w:rsidRPr="00902C8F">
        <w:rPr>
          <w:rFonts w:ascii="Calibri Light" w:hAnsi="Calibri Light" w:cs="Calibri Light"/>
          <w:sz w:val="22"/>
          <w:szCs w:val="22"/>
        </w:rPr>
        <w:t xml:space="preserve">100-year surge level estimate for the neutral ENSO and NAO phase (panels a, </w:t>
      </w:r>
      <w:r w:rsidR="00E30B15">
        <w:rPr>
          <w:rFonts w:ascii="Calibri Light" w:hAnsi="Calibri Light" w:cs="Calibri Light"/>
          <w:sz w:val="22"/>
          <w:szCs w:val="22"/>
        </w:rPr>
        <w:t>c</w:t>
      </w:r>
      <w:r w:rsidR="00E30B15" w:rsidRPr="00902C8F">
        <w:rPr>
          <w:rFonts w:ascii="Calibri Light" w:hAnsi="Calibri Light" w:cs="Calibri Light"/>
          <w:sz w:val="22"/>
          <w:szCs w:val="22"/>
        </w:rPr>
        <w:t xml:space="preserve"> and </w:t>
      </w:r>
      <w:r w:rsidR="00E30B15">
        <w:rPr>
          <w:rFonts w:ascii="Calibri Light" w:hAnsi="Calibri Light" w:cs="Calibri Light"/>
          <w:sz w:val="22"/>
          <w:szCs w:val="22"/>
        </w:rPr>
        <w:t>e</w:t>
      </w:r>
      <w:r w:rsidR="00E30B15" w:rsidRPr="00902C8F">
        <w:rPr>
          <w:rFonts w:ascii="Calibri Light" w:hAnsi="Calibri Light" w:cs="Calibri Light"/>
          <w:sz w:val="22"/>
          <w:szCs w:val="22"/>
        </w:rPr>
        <w:t xml:space="preserve">) </w:t>
      </w:r>
      <w:r w:rsidRPr="0ED99DC7">
        <w:rPr>
          <w:rFonts w:ascii="Calibri Light" w:hAnsi="Calibri Light" w:cs="Calibri Light"/>
          <w:sz w:val="22"/>
          <w:szCs w:val="22"/>
        </w:rPr>
        <w:t>and the absolute difference in surge level for La Niña</w:t>
      </w:r>
      <w:r w:rsidR="00A7306F">
        <w:rPr>
          <w:rFonts w:ascii="Calibri Light" w:hAnsi="Calibri Light" w:cs="Calibri Light"/>
          <w:sz w:val="22"/>
          <w:szCs w:val="22"/>
        </w:rPr>
        <w:t xml:space="preserve"> </w:t>
      </w:r>
      <w:r w:rsidRPr="0ED99DC7">
        <w:rPr>
          <w:rFonts w:ascii="Calibri Light" w:hAnsi="Calibri Light" w:cs="Calibri Light"/>
          <w:sz w:val="22"/>
          <w:szCs w:val="22"/>
        </w:rPr>
        <w:t>in South</w:t>
      </w:r>
      <w:r w:rsidR="00936C38">
        <w:rPr>
          <w:rFonts w:ascii="Calibri Light" w:hAnsi="Calibri Light" w:cs="Calibri Light"/>
          <w:sz w:val="22"/>
          <w:szCs w:val="22"/>
        </w:rPr>
        <w:t>east</w:t>
      </w:r>
      <w:r w:rsidRPr="0ED99DC7">
        <w:rPr>
          <w:rFonts w:ascii="Calibri Light" w:hAnsi="Calibri Light" w:cs="Calibri Light"/>
          <w:sz w:val="22"/>
          <w:szCs w:val="22"/>
        </w:rPr>
        <w:t xml:space="preserve"> Asia and Australia (panels b) </w:t>
      </w:r>
      <w:r w:rsidR="007705D7" w:rsidRPr="00902C8F">
        <w:rPr>
          <w:rFonts w:ascii="Calibri Light" w:hAnsi="Calibri Light" w:cs="Calibri Light"/>
          <w:sz w:val="22"/>
          <w:szCs w:val="22"/>
        </w:rPr>
        <w:t>an</w:t>
      </w:r>
      <w:r w:rsidR="007705D7">
        <w:rPr>
          <w:rFonts w:ascii="Calibri Light" w:hAnsi="Calibri Light" w:cs="Calibri Light"/>
          <w:sz w:val="22"/>
          <w:szCs w:val="22"/>
        </w:rPr>
        <w:t xml:space="preserve">d </w:t>
      </w:r>
      <w:r w:rsidR="007705D7" w:rsidRPr="0ED99DC7">
        <w:rPr>
          <w:rFonts w:ascii="Calibri Light" w:hAnsi="Calibri Light" w:cs="Calibri Light"/>
          <w:sz w:val="22"/>
          <w:szCs w:val="22"/>
        </w:rPr>
        <w:t xml:space="preserve">El Niño </w:t>
      </w:r>
      <w:r w:rsidR="007705D7">
        <w:rPr>
          <w:rFonts w:ascii="Calibri Light" w:hAnsi="Calibri Light" w:cs="Calibri Light"/>
          <w:sz w:val="22"/>
          <w:szCs w:val="22"/>
        </w:rPr>
        <w:t xml:space="preserve">in the United States and </w:t>
      </w:r>
      <w:r w:rsidR="007705D7" w:rsidRPr="00902C8F">
        <w:rPr>
          <w:rFonts w:ascii="Calibri Light" w:hAnsi="Calibri Light" w:cs="Calibri Light"/>
          <w:sz w:val="22"/>
          <w:szCs w:val="22"/>
        </w:rPr>
        <w:t xml:space="preserve">Central America (panel </w:t>
      </w:r>
      <w:r w:rsidR="007705D7">
        <w:rPr>
          <w:rFonts w:ascii="Calibri Light" w:hAnsi="Calibri Light" w:cs="Calibri Light"/>
          <w:sz w:val="22"/>
          <w:szCs w:val="22"/>
        </w:rPr>
        <w:t>d</w:t>
      </w:r>
      <w:r w:rsidR="007705D7" w:rsidRPr="00902C8F">
        <w:rPr>
          <w:rFonts w:ascii="Calibri Light" w:hAnsi="Calibri Light" w:cs="Calibri Light"/>
          <w:sz w:val="22"/>
          <w:szCs w:val="22"/>
        </w:rPr>
        <w:t xml:space="preserve">). </w:t>
      </w:r>
      <w:r w:rsidR="00E12241" w:rsidRPr="00902C8F">
        <w:rPr>
          <w:rFonts w:ascii="Calibri Light" w:hAnsi="Calibri Light" w:cs="Calibri Light"/>
          <w:sz w:val="22"/>
          <w:szCs w:val="22"/>
        </w:rPr>
        <w:t xml:space="preserve">Panel </w:t>
      </w:r>
      <w:r w:rsidR="00E12241">
        <w:rPr>
          <w:rFonts w:ascii="Calibri Light" w:hAnsi="Calibri Light" w:cs="Calibri Light"/>
          <w:sz w:val="22"/>
          <w:szCs w:val="22"/>
        </w:rPr>
        <w:t>f</w:t>
      </w:r>
      <w:r w:rsidR="00E12241" w:rsidRPr="00902C8F">
        <w:rPr>
          <w:rFonts w:ascii="Calibri Light" w:hAnsi="Calibri Light" w:cs="Calibri Light"/>
          <w:sz w:val="22"/>
          <w:szCs w:val="22"/>
        </w:rPr>
        <w:t xml:space="preserve"> shows the </w:t>
      </w:r>
      <w:r w:rsidRPr="0ED99DC7">
        <w:rPr>
          <w:rFonts w:ascii="Calibri Light" w:hAnsi="Calibri Light" w:cs="Calibri Light"/>
          <w:sz w:val="22"/>
          <w:szCs w:val="22"/>
        </w:rPr>
        <w:t xml:space="preserve">absolute difference </w:t>
      </w:r>
      <w:r w:rsidR="00E12241">
        <w:rPr>
          <w:rFonts w:ascii="Calibri Light" w:hAnsi="Calibri Light" w:cs="Calibri Light"/>
          <w:sz w:val="22"/>
          <w:szCs w:val="22"/>
        </w:rPr>
        <w:t xml:space="preserve">for </w:t>
      </w:r>
      <w:r w:rsidRPr="0ED99DC7">
        <w:rPr>
          <w:rFonts w:ascii="Calibri Light" w:hAnsi="Calibri Light" w:cs="Calibri Light"/>
          <w:sz w:val="22"/>
          <w:szCs w:val="22"/>
        </w:rPr>
        <w:t xml:space="preserve">the positive and </w:t>
      </w:r>
      <w:r w:rsidR="00E12241">
        <w:rPr>
          <w:rFonts w:ascii="Calibri Light" w:hAnsi="Calibri Light" w:cs="Calibri Light"/>
          <w:sz w:val="22"/>
          <w:szCs w:val="22"/>
        </w:rPr>
        <w:t>n</w:t>
      </w:r>
      <w:r w:rsidRPr="0ED99DC7">
        <w:rPr>
          <w:rFonts w:ascii="Calibri Light" w:hAnsi="Calibri Light" w:cs="Calibri Light"/>
          <w:sz w:val="22"/>
          <w:szCs w:val="22"/>
        </w:rPr>
        <w:t>egative NAO phases</w:t>
      </w:r>
      <w:r w:rsidR="00E12241">
        <w:rPr>
          <w:rFonts w:ascii="Calibri Light" w:hAnsi="Calibri Light" w:cs="Calibri Light"/>
          <w:sz w:val="22"/>
          <w:szCs w:val="22"/>
        </w:rPr>
        <w:t xml:space="preserve"> across Europe and the Mediterranean</w:t>
      </w:r>
      <w:r w:rsidRPr="0ED99DC7">
        <w:rPr>
          <w:rFonts w:ascii="Calibri Light" w:hAnsi="Calibri Light" w:cs="Calibri Light"/>
          <w:sz w:val="22"/>
          <w:szCs w:val="22"/>
        </w:rPr>
        <w:t xml:space="preserve">. Bootstrapping was used to assess the statistical significance of the phase difference, and stations shown in black indicate </w:t>
      </w:r>
      <w:r w:rsidR="007F43E5">
        <w:rPr>
          <w:rFonts w:ascii="Calibri Light" w:hAnsi="Calibri Light" w:cs="Calibri Light"/>
          <w:sz w:val="22"/>
          <w:szCs w:val="22"/>
        </w:rPr>
        <w:t>where</w:t>
      </w:r>
      <w:r w:rsidRPr="0ED99DC7">
        <w:rPr>
          <w:rFonts w:ascii="Calibri Light" w:hAnsi="Calibri Light" w:cs="Calibri Light"/>
          <w:sz w:val="22"/>
          <w:szCs w:val="22"/>
        </w:rPr>
        <w:t xml:space="preserve"> the phase difference is not statistically significant.</w:t>
      </w:r>
    </w:p>
    <w:p w14:paraId="0CB44A06" w14:textId="09D37232" w:rsidR="00315672" w:rsidRPr="00D43340" w:rsidRDefault="004046E3" w:rsidP="00E30D36">
      <w:pPr>
        <w:spacing w:line="360" w:lineRule="auto"/>
        <w:jc w:val="center"/>
        <w:rPr>
          <w:rFonts w:ascii="Calibri Light" w:hAnsi="Calibri Light" w:cs="Calibri Light"/>
          <w:sz w:val="22"/>
          <w:szCs w:val="22"/>
        </w:rPr>
      </w:pPr>
      <w:r>
        <w:rPr>
          <w:rFonts w:ascii="Calibri Light" w:hAnsi="Calibri Light" w:cs="Calibri Light"/>
          <w:noProof/>
          <w:sz w:val="22"/>
          <w:szCs w:val="22"/>
        </w:rPr>
        <w:drawing>
          <wp:inline distT="0" distB="0" distL="0" distR="0" wp14:anchorId="2E2CAA2C" wp14:editId="473D61CA">
            <wp:extent cx="4559122" cy="7215809"/>
            <wp:effectExtent l="0" t="0" r="0" b="4445"/>
            <wp:docPr id="19776066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606637" name="Picture 1977606637"/>
                    <pic:cNvPicPr/>
                  </pic:nvPicPr>
                  <pic:blipFill>
                    <a:blip r:embed="rId11"/>
                    <a:stretch>
                      <a:fillRect/>
                    </a:stretch>
                  </pic:blipFill>
                  <pic:spPr>
                    <a:xfrm>
                      <a:off x="0" y="0"/>
                      <a:ext cx="4571708" cy="7235730"/>
                    </a:xfrm>
                    <a:prstGeom prst="rect">
                      <a:avLst/>
                    </a:prstGeom>
                  </pic:spPr>
                </pic:pic>
              </a:graphicData>
            </a:graphic>
          </wp:inline>
        </w:drawing>
      </w:r>
    </w:p>
    <w:p w14:paraId="6BA320D7" w14:textId="2C0EABC7" w:rsidR="008D17CB" w:rsidRPr="00E30D36" w:rsidRDefault="00E67313" w:rsidP="00F62796">
      <w:pPr>
        <w:spacing w:line="360" w:lineRule="auto"/>
        <w:jc w:val="both"/>
        <w:rPr>
          <w:rFonts w:ascii="Calibri Light" w:hAnsi="Calibri Light" w:cs="Calibri Light"/>
          <w:sz w:val="22"/>
          <w:szCs w:val="22"/>
        </w:rPr>
      </w:pPr>
      <w:r w:rsidRPr="00E64C17">
        <w:rPr>
          <w:rFonts w:ascii="Calibri Light" w:hAnsi="Calibri Light" w:cs="Calibri Light"/>
          <w:b/>
          <w:bCs/>
          <w:sz w:val="22"/>
          <w:szCs w:val="22"/>
        </w:rPr>
        <w:t>Figure S</w:t>
      </w:r>
      <w:r w:rsidR="0048103B">
        <w:rPr>
          <w:rFonts w:ascii="Calibri Light" w:hAnsi="Calibri Light" w:cs="Calibri Light"/>
          <w:b/>
          <w:bCs/>
          <w:sz w:val="22"/>
          <w:szCs w:val="22"/>
        </w:rPr>
        <w:t>6</w:t>
      </w:r>
      <w:r w:rsidR="00C341E8" w:rsidRPr="00E64C17">
        <w:rPr>
          <w:rFonts w:ascii="Calibri Light" w:hAnsi="Calibri Light" w:cs="Calibri Light"/>
          <w:b/>
          <w:bCs/>
          <w:sz w:val="22"/>
          <w:szCs w:val="22"/>
        </w:rPr>
        <w:t>:</w:t>
      </w:r>
      <w:r w:rsidR="00C341E8" w:rsidRPr="00D43340">
        <w:rPr>
          <w:rFonts w:ascii="Calibri Light" w:hAnsi="Calibri Light" w:cs="Calibri Light"/>
          <w:sz w:val="22"/>
          <w:szCs w:val="22"/>
        </w:rPr>
        <w:t xml:space="preserve"> </w:t>
      </w:r>
      <w:r w:rsidR="00160217" w:rsidRPr="00902C8F">
        <w:rPr>
          <w:rFonts w:ascii="Calibri Light" w:hAnsi="Calibri Light" w:cs="Calibri Light"/>
          <w:sz w:val="22"/>
          <w:szCs w:val="22"/>
        </w:rPr>
        <w:t xml:space="preserve">100-year surge level estimate for the neutral ENSO and NAO phase (panels a, </w:t>
      </w:r>
      <w:r w:rsidR="00160217">
        <w:rPr>
          <w:rFonts w:ascii="Calibri Light" w:hAnsi="Calibri Light" w:cs="Calibri Light"/>
          <w:sz w:val="22"/>
          <w:szCs w:val="22"/>
        </w:rPr>
        <w:t>c</w:t>
      </w:r>
      <w:r w:rsidR="00160217" w:rsidRPr="00902C8F">
        <w:rPr>
          <w:rFonts w:ascii="Calibri Light" w:hAnsi="Calibri Light" w:cs="Calibri Light"/>
          <w:sz w:val="22"/>
          <w:szCs w:val="22"/>
        </w:rPr>
        <w:t xml:space="preserve"> and </w:t>
      </w:r>
      <w:r w:rsidR="00160217">
        <w:rPr>
          <w:rFonts w:ascii="Calibri Light" w:hAnsi="Calibri Light" w:cs="Calibri Light"/>
          <w:sz w:val="22"/>
          <w:szCs w:val="22"/>
        </w:rPr>
        <w:t>e</w:t>
      </w:r>
      <w:r w:rsidR="00160217" w:rsidRPr="00902C8F">
        <w:rPr>
          <w:rFonts w:ascii="Calibri Light" w:hAnsi="Calibri Light" w:cs="Calibri Light"/>
          <w:sz w:val="22"/>
          <w:szCs w:val="22"/>
        </w:rPr>
        <w:t xml:space="preserve">) </w:t>
      </w:r>
      <w:r w:rsidR="00160217" w:rsidRPr="0ED99DC7">
        <w:rPr>
          <w:rFonts w:ascii="Calibri Light" w:hAnsi="Calibri Light" w:cs="Calibri Light"/>
          <w:sz w:val="22"/>
          <w:szCs w:val="22"/>
        </w:rPr>
        <w:t xml:space="preserve">and the </w:t>
      </w:r>
      <w:r w:rsidR="00BD2BC9">
        <w:rPr>
          <w:rFonts w:ascii="Calibri Light" w:hAnsi="Calibri Light" w:cs="Calibri Light"/>
          <w:sz w:val="22"/>
          <w:szCs w:val="22"/>
        </w:rPr>
        <w:t>relative</w:t>
      </w:r>
      <w:r w:rsidR="00160217" w:rsidRPr="0ED99DC7">
        <w:rPr>
          <w:rFonts w:ascii="Calibri Light" w:hAnsi="Calibri Light" w:cs="Calibri Light"/>
          <w:sz w:val="22"/>
          <w:szCs w:val="22"/>
        </w:rPr>
        <w:t xml:space="preserve"> difference in surge level for La Niña</w:t>
      </w:r>
      <w:r w:rsidR="00160217">
        <w:rPr>
          <w:rFonts w:ascii="Calibri Light" w:hAnsi="Calibri Light" w:cs="Calibri Light"/>
          <w:sz w:val="22"/>
          <w:szCs w:val="22"/>
        </w:rPr>
        <w:t xml:space="preserve"> </w:t>
      </w:r>
      <w:r w:rsidR="00160217" w:rsidRPr="0ED99DC7">
        <w:rPr>
          <w:rFonts w:ascii="Calibri Light" w:hAnsi="Calibri Light" w:cs="Calibri Light"/>
          <w:sz w:val="22"/>
          <w:szCs w:val="22"/>
        </w:rPr>
        <w:t>in South</w:t>
      </w:r>
      <w:r w:rsidR="00160217">
        <w:rPr>
          <w:rFonts w:ascii="Calibri Light" w:hAnsi="Calibri Light" w:cs="Calibri Light"/>
          <w:sz w:val="22"/>
          <w:szCs w:val="22"/>
        </w:rPr>
        <w:t>east</w:t>
      </w:r>
      <w:r w:rsidR="00160217" w:rsidRPr="0ED99DC7">
        <w:rPr>
          <w:rFonts w:ascii="Calibri Light" w:hAnsi="Calibri Light" w:cs="Calibri Light"/>
          <w:sz w:val="22"/>
          <w:szCs w:val="22"/>
        </w:rPr>
        <w:t xml:space="preserve"> Asia and Australia (panels b) </w:t>
      </w:r>
      <w:r w:rsidR="00160217" w:rsidRPr="00902C8F">
        <w:rPr>
          <w:rFonts w:ascii="Calibri Light" w:hAnsi="Calibri Light" w:cs="Calibri Light"/>
          <w:sz w:val="22"/>
          <w:szCs w:val="22"/>
        </w:rPr>
        <w:t>an</w:t>
      </w:r>
      <w:r w:rsidR="00160217">
        <w:rPr>
          <w:rFonts w:ascii="Calibri Light" w:hAnsi="Calibri Light" w:cs="Calibri Light"/>
          <w:sz w:val="22"/>
          <w:szCs w:val="22"/>
        </w:rPr>
        <w:t xml:space="preserve">d </w:t>
      </w:r>
      <w:r w:rsidR="00160217" w:rsidRPr="0ED99DC7">
        <w:rPr>
          <w:rFonts w:ascii="Calibri Light" w:hAnsi="Calibri Light" w:cs="Calibri Light"/>
          <w:sz w:val="22"/>
          <w:szCs w:val="22"/>
        </w:rPr>
        <w:t xml:space="preserve">El Niño </w:t>
      </w:r>
      <w:r w:rsidR="00160217">
        <w:rPr>
          <w:rFonts w:ascii="Calibri Light" w:hAnsi="Calibri Light" w:cs="Calibri Light"/>
          <w:sz w:val="22"/>
          <w:szCs w:val="22"/>
        </w:rPr>
        <w:t xml:space="preserve">in the United States and </w:t>
      </w:r>
      <w:r w:rsidR="00160217" w:rsidRPr="00902C8F">
        <w:rPr>
          <w:rFonts w:ascii="Calibri Light" w:hAnsi="Calibri Light" w:cs="Calibri Light"/>
          <w:sz w:val="22"/>
          <w:szCs w:val="22"/>
        </w:rPr>
        <w:t xml:space="preserve">Central America (panel </w:t>
      </w:r>
      <w:r w:rsidR="00160217">
        <w:rPr>
          <w:rFonts w:ascii="Calibri Light" w:hAnsi="Calibri Light" w:cs="Calibri Light"/>
          <w:sz w:val="22"/>
          <w:szCs w:val="22"/>
        </w:rPr>
        <w:t>d</w:t>
      </w:r>
      <w:r w:rsidR="00160217" w:rsidRPr="00902C8F">
        <w:rPr>
          <w:rFonts w:ascii="Calibri Light" w:hAnsi="Calibri Light" w:cs="Calibri Light"/>
          <w:sz w:val="22"/>
          <w:szCs w:val="22"/>
        </w:rPr>
        <w:t xml:space="preserve">). Panel </w:t>
      </w:r>
      <w:r w:rsidR="00160217">
        <w:rPr>
          <w:rFonts w:ascii="Calibri Light" w:hAnsi="Calibri Light" w:cs="Calibri Light"/>
          <w:sz w:val="22"/>
          <w:szCs w:val="22"/>
        </w:rPr>
        <w:t>f</w:t>
      </w:r>
      <w:r w:rsidR="00160217" w:rsidRPr="00902C8F">
        <w:rPr>
          <w:rFonts w:ascii="Calibri Light" w:hAnsi="Calibri Light" w:cs="Calibri Light"/>
          <w:sz w:val="22"/>
          <w:szCs w:val="22"/>
        </w:rPr>
        <w:t xml:space="preserve"> shows the </w:t>
      </w:r>
      <w:r w:rsidR="00BD2BC9">
        <w:rPr>
          <w:rFonts w:ascii="Calibri Light" w:hAnsi="Calibri Light" w:cs="Calibri Light"/>
          <w:sz w:val="22"/>
          <w:szCs w:val="22"/>
        </w:rPr>
        <w:t>relative</w:t>
      </w:r>
      <w:r w:rsidR="00160217" w:rsidRPr="0ED99DC7">
        <w:rPr>
          <w:rFonts w:ascii="Calibri Light" w:hAnsi="Calibri Light" w:cs="Calibri Light"/>
          <w:sz w:val="22"/>
          <w:szCs w:val="22"/>
        </w:rPr>
        <w:t xml:space="preserve"> difference </w:t>
      </w:r>
      <w:r w:rsidR="00160217">
        <w:rPr>
          <w:rFonts w:ascii="Calibri Light" w:hAnsi="Calibri Light" w:cs="Calibri Light"/>
          <w:sz w:val="22"/>
          <w:szCs w:val="22"/>
        </w:rPr>
        <w:t xml:space="preserve">for </w:t>
      </w:r>
      <w:r w:rsidR="00160217" w:rsidRPr="0ED99DC7">
        <w:rPr>
          <w:rFonts w:ascii="Calibri Light" w:hAnsi="Calibri Light" w:cs="Calibri Light"/>
          <w:sz w:val="22"/>
          <w:szCs w:val="22"/>
        </w:rPr>
        <w:t xml:space="preserve">the positive and </w:t>
      </w:r>
      <w:r w:rsidR="00160217">
        <w:rPr>
          <w:rFonts w:ascii="Calibri Light" w:hAnsi="Calibri Light" w:cs="Calibri Light"/>
          <w:sz w:val="22"/>
          <w:szCs w:val="22"/>
        </w:rPr>
        <w:t>n</w:t>
      </w:r>
      <w:r w:rsidR="00160217" w:rsidRPr="0ED99DC7">
        <w:rPr>
          <w:rFonts w:ascii="Calibri Light" w:hAnsi="Calibri Light" w:cs="Calibri Light"/>
          <w:sz w:val="22"/>
          <w:szCs w:val="22"/>
        </w:rPr>
        <w:t>egative NAO phases</w:t>
      </w:r>
      <w:r w:rsidR="00160217">
        <w:rPr>
          <w:rFonts w:ascii="Calibri Light" w:hAnsi="Calibri Light" w:cs="Calibri Light"/>
          <w:sz w:val="22"/>
          <w:szCs w:val="22"/>
        </w:rPr>
        <w:t xml:space="preserve"> across Europe and the Mediterranean</w:t>
      </w:r>
      <w:r w:rsidR="00160217" w:rsidRPr="0ED99DC7">
        <w:rPr>
          <w:rFonts w:ascii="Calibri Light" w:hAnsi="Calibri Light" w:cs="Calibri Light"/>
          <w:sz w:val="22"/>
          <w:szCs w:val="22"/>
        </w:rPr>
        <w:t xml:space="preserve">. Bootstrapping was used to assess the statistical significance of the phase difference, and stations shown in black indicate </w:t>
      </w:r>
      <w:r w:rsidR="00160217">
        <w:rPr>
          <w:rFonts w:ascii="Calibri Light" w:hAnsi="Calibri Light" w:cs="Calibri Light"/>
          <w:sz w:val="22"/>
          <w:szCs w:val="22"/>
        </w:rPr>
        <w:t>where</w:t>
      </w:r>
      <w:r w:rsidR="00160217" w:rsidRPr="0ED99DC7">
        <w:rPr>
          <w:rFonts w:ascii="Calibri Light" w:hAnsi="Calibri Light" w:cs="Calibri Light"/>
          <w:sz w:val="22"/>
          <w:szCs w:val="22"/>
        </w:rPr>
        <w:t xml:space="preserve"> the phase difference is not statistically significant.</w:t>
      </w:r>
    </w:p>
    <w:sectPr w:rsidR="008D17CB" w:rsidRPr="00E30D36">
      <w:footerReference w:type="default" r:id="rId1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56E835" w14:textId="77777777" w:rsidR="008B731F" w:rsidRDefault="008B731F" w:rsidP="008B731F">
      <w:pPr>
        <w:spacing w:after="0" w:line="240" w:lineRule="auto"/>
      </w:pPr>
      <w:r>
        <w:separator/>
      </w:r>
    </w:p>
  </w:endnote>
  <w:endnote w:type="continuationSeparator" w:id="0">
    <w:p w14:paraId="71D3A59C" w14:textId="77777777" w:rsidR="008B731F" w:rsidRDefault="008B731F" w:rsidP="008B73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5493F9" w14:textId="77777777" w:rsidR="008B731F" w:rsidRDefault="008B731F">
    <w:pPr>
      <w:pStyle w:val="Footer"/>
      <w:jc w:val="center"/>
      <w:rPr>
        <w:caps/>
        <w:noProof/>
        <w:color w:val="156082" w:themeColor="accent1"/>
      </w:rPr>
    </w:pPr>
    <w:r>
      <w:rPr>
        <w:caps/>
        <w:color w:val="156082" w:themeColor="accent1"/>
      </w:rPr>
      <w:fldChar w:fldCharType="begin"/>
    </w:r>
    <w:r>
      <w:rPr>
        <w:caps/>
        <w:color w:val="156082" w:themeColor="accent1"/>
      </w:rPr>
      <w:instrText xml:space="preserve"> PAGE   \* MERGEFORMAT </w:instrText>
    </w:r>
    <w:r>
      <w:rPr>
        <w:caps/>
        <w:color w:val="156082" w:themeColor="accent1"/>
      </w:rPr>
      <w:fldChar w:fldCharType="separate"/>
    </w:r>
    <w:r>
      <w:rPr>
        <w:caps/>
        <w:noProof/>
        <w:color w:val="156082" w:themeColor="accent1"/>
      </w:rPr>
      <w:t>2</w:t>
    </w:r>
    <w:r>
      <w:rPr>
        <w:caps/>
        <w:noProof/>
        <w:color w:val="156082" w:themeColor="accent1"/>
      </w:rPr>
      <w:fldChar w:fldCharType="end"/>
    </w:r>
  </w:p>
  <w:p w14:paraId="02D0227A" w14:textId="77777777" w:rsidR="008B731F" w:rsidRDefault="008B731F" w:rsidP="008B731F">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C89F9D" w14:textId="77777777" w:rsidR="008B731F" w:rsidRDefault="008B731F" w:rsidP="008B731F">
      <w:pPr>
        <w:spacing w:after="0" w:line="240" w:lineRule="auto"/>
      </w:pPr>
      <w:r>
        <w:separator/>
      </w:r>
    </w:p>
  </w:footnote>
  <w:footnote w:type="continuationSeparator" w:id="0">
    <w:p w14:paraId="228E89A6" w14:textId="77777777" w:rsidR="008B731F" w:rsidRDefault="008B731F" w:rsidP="008B731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6"/>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6670"/>
    <w:rsid w:val="00046A11"/>
    <w:rsid w:val="000722D3"/>
    <w:rsid w:val="00085D5A"/>
    <w:rsid w:val="0009656E"/>
    <w:rsid w:val="000A0D3D"/>
    <w:rsid w:val="000A22AC"/>
    <w:rsid w:val="000B33E1"/>
    <w:rsid w:val="000D6150"/>
    <w:rsid w:val="000E2175"/>
    <w:rsid w:val="000E25AE"/>
    <w:rsid w:val="000E2F33"/>
    <w:rsid w:val="000E76AA"/>
    <w:rsid w:val="000F12B9"/>
    <w:rsid w:val="001115E7"/>
    <w:rsid w:val="00140A95"/>
    <w:rsid w:val="00140A9F"/>
    <w:rsid w:val="00140F07"/>
    <w:rsid w:val="00144AAB"/>
    <w:rsid w:val="00156349"/>
    <w:rsid w:val="00160217"/>
    <w:rsid w:val="001728F2"/>
    <w:rsid w:val="001841CC"/>
    <w:rsid w:val="00192E68"/>
    <w:rsid w:val="001A7493"/>
    <w:rsid w:val="001F4675"/>
    <w:rsid w:val="00200C65"/>
    <w:rsid w:val="002153A7"/>
    <w:rsid w:val="00224421"/>
    <w:rsid w:val="00231BC7"/>
    <w:rsid w:val="00247A0B"/>
    <w:rsid w:val="00251A4D"/>
    <w:rsid w:val="00257398"/>
    <w:rsid w:val="0026354C"/>
    <w:rsid w:val="002645B9"/>
    <w:rsid w:val="002856B5"/>
    <w:rsid w:val="00286061"/>
    <w:rsid w:val="002B3F93"/>
    <w:rsid w:val="002C6E14"/>
    <w:rsid w:val="002D32C7"/>
    <w:rsid w:val="00315672"/>
    <w:rsid w:val="0032212E"/>
    <w:rsid w:val="00335246"/>
    <w:rsid w:val="00347906"/>
    <w:rsid w:val="003505C9"/>
    <w:rsid w:val="00354BF8"/>
    <w:rsid w:val="00360317"/>
    <w:rsid w:val="003626B7"/>
    <w:rsid w:val="00387C34"/>
    <w:rsid w:val="003A2DA2"/>
    <w:rsid w:val="003B3969"/>
    <w:rsid w:val="003F00A1"/>
    <w:rsid w:val="00402339"/>
    <w:rsid w:val="004046E3"/>
    <w:rsid w:val="00422370"/>
    <w:rsid w:val="00427BFC"/>
    <w:rsid w:val="004354EF"/>
    <w:rsid w:val="004358D3"/>
    <w:rsid w:val="004565D7"/>
    <w:rsid w:val="0048103B"/>
    <w:rsid w:val="00481C8C"/>
    <w:rsid w:val="00492B66"/>
    <w:rsid w:val="004B104E"/>
    <w:rsid w:val="004D2871"/>
    <w:rsid w:val="005267E5"/>
    <w:rsid w:val="0053436B"/>
    <w:rsid w:val="00537EA2"/>
    <w:rsid w:val="0054430A"/>
    <w:rsid w:val="005614FC"/>
    <w:rsid w:val="00575AA9"/>
    <w:rsid w:val="005777A0"/>
    <w:rsid w:val="005A39FC"/>
    <w:rsid w:val="005A3A9A"/>
    <w:rsid w:val="005B7FCB"/>
    <w:rsid w:val="005D032A"/>
    <w:rsid w:val="005D3335"/>
    <w:rsid w:val="00603E87"/>
    <w:rsid w:val="00635ABF"/>
    <w:rsid w:val="0064732E"/>
    <w:rsid w:val="00651C22"/>
    <w:rsid w:val="00651E68"/>
    <w:rsid w:val="00661CA0"/>
    <w:rsid w:val="006648E1"/>
    <w:rsid w:val="006658A3"/>
    <w:rsid w:val="00673B11"/>
    <w:rsid w:val="006750CF"/>
    <w:rsid w:val="00680402"/>
    <w:rsid w:val="00690A75"/>
    <w:rsid w:val="00691457"/>
    <w:rsid w:val="00691944"/>
    <w:rsid w:val="00691994"/>
    <w:rsid w:val="006B0E9F"/>
    <w:rsid w:val="006F44AC"/>
    <w:rsid w:val="00705756"/>
    <w:rsid w:val="00720EE3"/>
    <w:rsid w:val="00726D5C"/>
    <w:rsid w:val="00742CBF"/>
    <w:rsid w:val="00755F95"/>
    <w:rsid w:val="007705D7"/>
    <w:rsid w:val="00793A13"/>
    <w:rsid w:val="007A0BCD"/>
    <w:rsid w:val="007B6A1C"/>
    <w:rsid w:val="007F1010"/>
    <w:rsid w:val="007F43E5"/>
    <w:rsid w:val="00817D23"/>
    <w:rsid w:val="00824B09"/>
    <w:rsid w:val="00840207"/>
    <w:rsid w:val="0084782E"/>
    <w:rsid w:val="00876BEA"/>
    <w:rsid w:val="008B5A2A"/>
    <w:rsid w:val="008B731F"/>
    <w:rsid w:val="008C29CA"/>
    <w:rsid w:val="008D03FE"/>
    <w:rsid w:val="008D17CB"/>
    <w:rsid w:val="008D28A9"/>
    <w:rsid w:val="008E244C"/>
    <w:rsid w:val="00901402"/>
    <w:rsid w:val="00936B8E"/>
    <w:rsid w:val="00936C38"/>
    <w:rsid w:val="00945D6C"/>
    <w:rsid w:val="0096693D"/>
    <w:rsid w:val="00971C05"/>
    <w:rsid w:val="009754C1"/>
    <w:rsid w:val="00997494"/>
    <w:rsid w:val="009B0822"/>
    <w:rsid w:val="009B1536"/>
    <w:rsid w:val="009E38F9"/>
    <w:rsid w:val="009E77A7"/>
    <w:rsid w:val="00A05508"/>
    <w:rsid w:val="00A266B7"/>
    <w:rsid w:val="00A407E0"/>
    <w:rsid w:val="00A7306F"/>
    <w:rsid w:val="00A74A0B"/>
    <w:rsid w:val="00A9382D"/>
    <w:rsid w:val="00A96857"/>
    <w:rsid w:val="00AC6BBC"/>
    <w:rsid w:val="00AD0967"/>
    <w:rsid w:val="00B421F9"/>
    <w:rsid w:val="00B757F1"/>
    <w:rsid w:val="00B84516"/>
    <w:rsid w:val="00BA20FD"/>
    <w:rsid w:val="00BB7991"/>
    <w:rsid w:val="00BC6580"/>
    <w:rsid w:val="00BD2BC9"/>
    <w:rsid w:val="00BD31E1"/>
    <w:rsid w:val="00BF146B"/>
    <w:rsid w:val="00BF1551"/>
    <w:rsid w:val="00BF3BC0"/>
    <w:rsid w:val="00C00FF9"/>
    <w:rsid w:val="00C16541"/>
    <w:rsid w:val="00C341E8"/>
    <w:rsid w:val="00C45512"/>
    <w:rsid w:val="00C7635D"/>
    <w:rsid w:val="00C763D5"/>
    <w:rsid w:val="00CC5E8E"/>
    <w:rsid w:val="00CF294D"/>
    <w:rsid w:val="00D33D7C"/>
    <w:rsid w:val="00D42582"/>
    <w:rsid w:val="00D43340"/>
    <w:rsid w:val="00D438C3"/>
    <w:rsid w:val="00D46285"/>
    <w:rsid w:val="00D46653"/>
    <w:rsid w:val="00D47FD9"/>
    <w:rsid w:val="00D56670"/>
    <w:rsid w:val="00D61CF4"/>
    <w:rsid w:val="00D67D87"/>
    <w:rsid w:val="00D94717"/>
    <w:rsid w:val="00D94F0B"/>
    <w:rsid w:val="00DA623C"/>
    <w:rsid w:val="00DB0A52"/>
    <w:rsid w:val="00DD0ADD"/>
    <w:rsid w:val="00E02A6A"/>
    <w:rsid w:val="00E12241"/>
    <w:rsid w:val="00E30B15"/>
    <w:rsid w:val="00E30D36"/>
    <w:rsid w:val="00E6136A"/>
    <w:rsid w:val="00E62DC2"/>
    <w:rsid w:val="00E64C17"/>
    <w:rsid w:val="00E67313"/>
    <w:rsid w:val="00E75A84"/>
    <w:rsid w:val="00E77D07"/>
    <w:rsid w:val="00E93E49"/>
    <w:rsid w:val="00EB4AD7"/>
    <w:rsid w:val="00EC0D64"/>
    <w:rsid w:val="00EE7427"/>
    <w:rsid w:val="00F05ACB"/>
    <w:rsid w:val="00F17E53"/>
    <w:rsid w:val="00F318DA"/>
    <w:rsid w:val="00F577D8"/>
    <w:rsid w:val="00F62796"/>
    <w:rsid w:val="00F66166"/>
    <w:rsid w:val="00F73B51"/>
    <w:rsid w:val="00F94FAA"/>
    <w:rsid w:val="00F97C65"/>
    <w:rsid w:val="00FA0054"/>
    <w:rsid w:val="00FA1FA2"/>
    <w:rsid w:val="00FA4DC2"/>
    <w:rsid w:val="00FA7B5D"/>
    <w:rsid w:val="00FC01DA"/>
    <w:rsid w:val="00FD7B7A"/>
    <w:rsid w:val="00FE0CDE"/>
    <w:rsid w:val="00FF0B9B"/>
    <w:rsid w:val="00FF137D"/>
    <w:rsid w:val="00FF4EA9"/>
    <w:rsid w:val="0955C5F2"/>
    <w:rsid w:val="240D4269"/>
    <w:rsid w:val="2C95CB0B"/>
    <w:rsid w:val="2DC97AD8"/>
    <w:rsid w:val="304BD892"/>
    <w:rsid w:val="3DCF7299"/>
    <w:rsid w:val="40CBDAC0"/>
    <w:rsid w:val="41C5A3BA"/>
    <w:rsid w:val="47C5A278"/>
    <w:rsid w:val="4BA62824"/>
    <w:rsid w:val="55B600EE"/>
    <w:rsid w:val="5AD07E8F"/>
    <w:rsid w:val="6D990F42"/>
  </w:rsids>
  <m:mathPr>
    <m:mathFont m:val="Cambria Math"/>
    <m:brkBin m:val="before"/>
    <m:brkBinSub m:val="--"/>
    <m:smallFrac m:val="0"/>
    <m:dispDef/>
    <m:lMargin m:val="0"/>
    <m:rMargin m:val="0"/>
    <m:defJc m:val="centerGroup"/>
    <m:wrapIndent m:val="1440"/>
    <m:intLim m:val="subSup"/>
    <m:naryLim m:val="undOvr"/>
  </m:mathPr>
  <w:themeFontLang w:val="en-N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E65180C"/>
  <w14:defaultImageDpi w14:val="32767"/>
  <w15:chartTrackingRefBased/>
  <w15:docId w15:val="{0F1806C2-1FCC-44FB-8E80-A7651DA667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N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0217"/>
  </w:style>
  <w:style w:type="paragraph" w:styleId="Heading1">
    <w:name w:val="heading 1"/>
    <w:basedOn w:val="Normal"/>
    <w:next w:val="Normal"/>
    <w:link w:val="Heading1Char"/>
    <w:uiPriority w:val="9"/>
    <w:qFormat/>
    <w:rsid w:val="00D5667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5667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5667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5667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5667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5667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5667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5667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5667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5667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5667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5667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5667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5667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5667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5667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5667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56670"/>
    <w:rPr>
      <w:rFonts w:eastAsiaTheme="majorEastAsia" w:cstheme="majorBidi"/>
      <w:color w:val="272727" w:themeColor="text1" w:themeTint="D8"/>
    </w:rPr>
  </w:style>
  <w:style w:type="paragraph" w:styleId="Title">
    <w:name w:val="Title"/>
    <w:basedOn w:val="Normal"/>
    <w:next w:val="Normal"/>
    <w:link w:val="TitleChar"/>
    <w:uiPriority w:val="10"/>
    <w:qFormat/>
    <w:rsid w:val="00D5667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5667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5667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5667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56670"/>
    <w:pPr>
      <w:spacing w:before="160"/>
      <w:jc w:val="center"/>
    </w:pPr>
    <w:rPr>
      <w:i/>
      <w:iCs/>
      <w:color w:val="404040" w:themeColor="text1" w:themeTint="BF"/>
    </w:rPr>
  </w:style>
  <w:style w:type="character" w:customStyle="1" w:styleId="QuoteChar">
    <w:name w:val="Quote Char"/>
    <w:basedOn w:val="DefaultParagraphFont"/>
    <w:link w:val="Quote"/>
    <w:uiPriority w:val="29"/>
    <w:rsid w:val="00D56670"/>
    <w:rPr>
      <w:i/>
      <w:iCs/>
      <w:color w:val="404040" w:themeColor="text1" w:themeTint="BF"/>
    </w:rPr>
  </w:style>
  <w:style w:type="paragraph" w:styleId="ListParagraph">
    <w:name w:val="List Paragraph"/>
    <w:basedOn w:val="Normal"/>
    <w:uiPriority w:val="34"/>
    <w:qFormat/>
    <w:rsid w:val="00D56670"/>
    <w:pPr>
      <w:ind w:left="720"/>
      <w:contextualSpacing/>
    </w:pPr>
  </w:style>
  <w:style w:type="character" w:styleId="IntenseEmphasis">
    <w:name w:val="Intense Emphasis"/>
    <w:basedOn w:val="DefaultParagraphFont"/>
    <w:uiPriority w:val="21"/>
    <w:qFormat/>
    <w:rsid w:val="00D56670"/>
    <w:rPr>
      <w:i/>
      <w:iCs/>
      <w:color w:val="0F4761" w:themeColor="accent1" w:themeShade="BF"/>
    </w:rPr>
  </w:style>
  <w:style w:type="paragraph" w:styleId="IntenseQuote">
    <w:name w:val="Intense Quote"/>
    <w:basedOn w:val="Normal"/>
    <w:next w:val="Normal"/>
    <w:link w:val="IntenseQuoteChar"/>
    <w:uiPriority w:val="30"/>
    <w:qFormat/>
    <w:rsid w:val="00D5667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56670"/>
    <w:rPr>
      <w:i/>
      <w:iCs/>
      <w:color w:val="0F4761" w:themeColor="accent1" w:themeShade="BF"/>
    </w:rPr>
  </w:style>
  <w:style w:type="character" w:styleId="IntenseReference">
    <w:name w:val="Intense Reference"/>
    <w:basedOn w:val="DefaultParagraphFont"/>
    <w:uiPriority w:val="32"/>
    <w:qFormat/>
    <w:rsid w:val="00D56670"/>
    <w:rPr>
      <w:b/>
      <w:bCs/>
      <w:smallCaps/>
      <w:color w:val="0F4761" w:themeColor="accent1" w:themeShade="BF"/>
      <w:spacing w:val="5"/>
    </w:rPr>
  </w:style>
  <w:style w:type="character" w:customStyle="1" w:styleId="normaltextrun">
    <w:name w:val="normaltextrun"/>
    <w:basedOn w:val="DefaultParagraphFont"/>
    <w:rsid w:val="00D56670"/>
  </w:style>
  <w:style w:type="paragraph" w:customStyle="1" w:styleId="paragraph">
    <w:name w:val="paragraph"/>
    <w:basedOn w:val="Normal"/>
    <w:rsid w:val="00D56670"/>
    <w:pPr>
      <w:spacing w:before="100" w:beforeAutospacing="1" w:after="100" w:afterAutospacing="1" w:line="240" w:lineRule="auto"/>
    </w:pPr>
    <w:rPr>
      <w:rFonts w:ascii="Times New Roman" w:eastAsia="Times New Roman" w:hAnsi="Times New Roman" w:cs="Times New Roman"/>
      <w:kern w:val="0"/>
      <w:lang w:val="en-US"/>
      <w14:ligatures w14:val="none"/>
    </w:rPr>
  </w:style>
  <w:style w:type="character" w:customStyle="1" w:styleId="eop">
    <w:name w:val="eop"/>
    <w:basedOn w:val="DefaultParagraphFont"/>
    <w:rsid w:val="00D56670"/>
  </w:style>
  <w:style w:type="paragraph" w:customStyle="1" w:styleId="Default">
    <w:name w:val="Default"/>
    <w:rsid w:val="00D56670"/>
    <w:pPr>
      <w:autoSpaceDE w:val="0"/>
      <w:autoSpaceDN w:val="0"/>
      <w:adjustRightInd w:val="0"/>
      <w:spacing w:after="0" w:line="240" w:lineRule="auto"/>
    </w:pPr>
    <w:rPr>
      <w:rFonts w:ascii="Calibri" w:hAnsi="Calibri" w:cs="Calibri"/>
      <w:color w:val="000000"/>
      <w:kern w:val="0"/>
      <w:lang w:val="en-US"/>
      <w14:ligatures w14:val="none"/>
    </w:rPr>
  </w:style>
  <w:style w:type="paragraph" w:styleId="CommentText">
    <w:name w:val="annotation text"/>
    <w:basedOn w:val="Normal"/>
    <w:link w:val="CommentTextChar"/>
    <w:uiPriority w:val="99"/>
    <w:unhideWhenUsed/>
    <w:rsid w:val="00D56670"/>
    <w:pPr>
      <w:spacing w:line="240" w:lineRule="auto"/>
    </w:pPr>
    <w:rPr>
      <w:sz w:val="20"/>
      <w:szCs w:val="20"/>
      <w:lang w:val="en-US"/>
    </w:rPr>
  </w:style>
  <w:style w:type="character" w:customStyle="1" w:styleId="CommentTextChar">
    <w:name w:val="Comment Text Char"/>
    <w:basedOn w:val="DefaultParagraphFont"/>
    <w:link w:val="CommentText"/>
    <w:uiPriority w:val="99"/>
    <w:rsid w:val="00D56670"/>
    <w:rPr>
      <w:sz w:val="20"/>
      <w:szCs w:val="20"/>
      <w:lang w:val="en-US"/>
    </w:rPr>
  </w:style>
  <w:style w:type="character" w:styleId="CommentReference">
    <w:name w:val="annotation reference"/>
    <w:basedOn w:val="DefaultParagraphFont"/>
    <w:uiPriority w:val="99"/>
    <w:semiHidden/>
    <w:unhideWhenUsed/>
    <w:rsid w:val="00D56670"/>
    <w:rPr>
      <w:sz w:val="16"/>
      <w:szCs w:val="16"/>
    </w:rPr>
  </w:style>
  <w:style w:type="table" w:styleId="TableGrid">
    <w:name w:val="Table Grid"/>
    <w:basedOn w:val="TableNormal"/>
    <w:uiPriority w:val="39"/>
    <w:rsid w:val="000E2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FA4DC2"/>
    <w:pPr>
      <w:spacing w:after="0" w:line="240" w:lineRule="auto"/>
    </w:pPr>
  </w:style>
  <w:style w:type="character" w:styleId="Hyperlink">
    <w:name w:val="Hyperlink"/>
    <w:basedOn w:val="DefaultParagraphFont"/>
    <w:uiPriority w:val="99"/>
    <w:unhideWhenUsed/>
    <w:rsid w:val="0048103B"/>
    <w:rPr>
      <w:color w:val="467886" w:themeColor="hyperlink"/>
      <w:u w:val="single"/>
    </w:rPr>
  </w:style>
  <w:style w:type="paragraph" w:styleId="Header">
    <w:name w:val="header"/>
    <w:basedOn w:val="Normal"/>
    <w:link w:val="HeaderChar"/>
    <w:uiPriority w:val="99"/>
    <w:unhideWhenUsed/>
    <w:rsid w:val="008B731F"/>
    <w:pPr>
      <w:tabs>
        <w:tab w:val="center" w:pos="4513"/>
        <w:tab w:val="right" w:pos="9026"/>
      </w:tabs>
      <w:spacing w:after="0" w:line="240" w:lineRule="auto"/>
    </w:pPr>
  </w:style>
  <w:style w:type="character" w:customStyle="1" w:styleId="HeaderChar">
    <w:name w:val="Header Char"/>
    <w:basedOn w:val="DefaultParagraphFont"/>
    <w:link w:val="Header"/>
    <w:uiPriority w:val="99"/>
    <w:rsid w:val="008B731F"/>
  </w:style>
  <w:style w:type="paragraph" w:styleId="Footer">
    <w:name w:val="footer"/>
    <w:basedOn w:val="Normal"/>
    <w:link w:val="FooterChar"/>
    <w:uiPriority w:val="99"/>
    <w:unhideWhenUsed/>
    <w:rsid w:val="008B731F"/>
    <w:pPr>
      <w:tabs>
        <w:tab w:val="center" w:pos="4513"/>
        <w:tab w:val="right" w:pos="9026"/>
      </w:tabs>
      <w:spacing w:after="0" w:line="240" w:lineRule="auto"/>
    </w:pPr>
  </w:style>
  <w:style w:type="character" w:customStyle="1" w:styleId="FooterChar">
    <w:name w:val="Footer Char"/>
    <w:basedOn w:val="DefaultParagraphFont"/>
    <w:link w:val="Footer"/>
    <w:uiPriority w:val="99"/>
    <w:rsid w:val="008B731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g"/><Relationship Id="rId12"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g"/><Relationship Id="rId5" Type="http://schemas.openxmlformats.org/officeDocument/2006/relationships/endnotes" Target="endnotes.xml"/><Relationship Id="rId10" Type="http://schemas.openxmlformats.org/officeDocument/2006/relationships/image" Target="media/image5.jpg"/><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203</TotalTime>
  <Pages>7</Pages>
  <Words>603</Words>
  <Characters>3441</Characters>
  <Application>Microsoft Office Word</Application>
  <DocSecurity>0</DocSecurity>
  <Lines>28</Lines>
  <Paragraphs>8</Paragraphs>
  <ScaleCrop>false</ScaleCrop>
  <Company/>
  <LinksUpToDate>false</LinksUpToDate>
  <CharactersWithSpaces>4036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Apolola, A.C. (Ayoola)</dc:creator>
  <cp:keywords/>
  <dc:description/>
  <cp:lastModifiedBy>Apolola, A.C. (Ayoola)</cp:lastModifiedBy>
  <cp:revision>193</cp:revision>
  <cp:lastPrinted>2026-03-27T08:41:00Z</cp:lastPrinted>
  <dcterms:created xsi:type="dcterms:W3CDTF">2026-02-23T07:07:00Z</dcterms:created>
  <dcterms:modified xsi:type="dcterms:W3CDTF">2026-05-04T10:20:00Z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4c1d9efb-97d5-421b-b53e-6eab51e95072</vt:lpwstr>
  </property>
</Properties>
</file>