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0495C" w14:textId="77777777" w:rsidR="00CA5BBF" w:rsidRDefault="00CA5BBF" w:rsidP="00CA5BB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Table 3: </w:t>
      </w:r>
      <w:r w:rsidRPr="00092EC7">
        <w:rPr>
          <w:rFonts w:ascii="Times New Roman" w:hAnsi="Times New Roman" w:cs="Times New Roman"/>
        </w:rPr>
        <w:t xml:space="preserve">30-day postoperative outcomes between patients undergoing </w:t>
      </w:r>
      <w:r>
        <w:rPr>
          <w:rFonts w:ascii="Times New Roman" w:hAnsi="Times New Roman" w:cs="Times New Roman"/>
        </w:rPr>
        <w:t>early (≤1 day) versus delayed (&gt;1 day) video-assisted thoracoscopic surgery (VATS)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75"/>
        <w:gridCol w:w="1260"/>
        <w:gridCol w:w="1800"/>
        <w:gridCol w:w="1350"/>
      </w:tblGrid>
      <w:tr w:rsidR="00CA5BBF" w14:paraId="5D6F4A3C" w14:textId="77777777" w:rsidTr="00C50BE8">
        <w:tc>
          <w:tcPr>
            <w:tcW w:w="3775" w:type="dxa"/>
          </w:tcPr>
          <w:p w14:paraId="20FB396C" w14:textId="77777777" w:rsidR="00CA5BBF" w:rsidRDefault="00CA5BBF" w:rsidP="00C50BE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Outcome, n (%)</w:t>
            </w:r>
          </w:p>
        </w:tc>
        <w:tc>
          <w:tcPr>
            <w:tcW w:w="1260" w:type="dxa"/>
          </w:tcPr>
          <w:p w14:paraId="60D6A665" w14:textId="77777777" w:rsidR="00CA5BBF" w:rsidRDefault="00CA5BBF" w:rsidP="00C50BE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Early VATS</w:t>
            </w:r>
          </w:p>
          <w:p w14:paraId="25BA5971" w14:textId="77777777" w:rsidR="00CA5BBF" w:rsidRDefault="00CA5BBF" w:rsidP="00C50BE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 = 386</w:t>
            </w:r>
          </w:p>
        </w:tc>
        <w:tc>
          <w:tcPr>
            <w:tcW w:w="1800" w:type="dxa"/>
          </w:tcPr>
          <w:p w14:paraId="79061B57" w14:textId="77777777" w:rsidR="00CA5BBF" w:rsidRDefault="00CA5BBF" w:rsidP="00C50BE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Delayed VATS</w:t>
            </w:r>
          </w:p>
          <w:p w14:paraId="7A53C9E5" w14:textId="77777777" w:rsidR="00CA5BBF" w:rsidRDefault="00CA5BBF" w:rsidP="00C50BE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 = 227</w:t>
            </w:r>
          </w:p>
        </w:tc>
        <w:tc>
          <w:tcPr>
            <w:tcW w:w="1350" w:type="dxa"/>
          </w:tcPr>
          <w:p w14:paraId="7B75489B" w14:textId="77777777" w:rsidR="00CA5BBF" w:rsidRDefault="00CA5BBF" w:rsidP="00C50BE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p-value</w:t>
            </w:r>
          </w:p>
        </w:tc>
      </w:tr>
      <w:tr w:rsidR="00CA5BBF" w14:paraId="471365D6" w14:textId="77777777" w:rsidTr="00C50BE8">
        <w:tc>
          <w:tcPr>
            <w:tcW w:w="3775" w:type="dxa"/>
          </w:tcPr>
          <w:p w14:paraId="117FB73E" w14:textId="77777777" w:rsidR="00CA5BBF" w:rsidRPr="004F1D9C" w:rsidRDefault="00CA5BBF" w:rsidP="00C50BE8">
            <w:pPr>
              <w:rPr>
                <w:rFonts w:ascii="Times New Roman" w:hAnsi="Times New Roman" w:cs="Times New Roman"/>
              </w:rPr>
            </w:pPr>
            <w:r w:rsidRPr="004F1D9C">
              <w:rPr>
                <w:rFonts w:ascii="Times New Roman" w:hAnsi="Times New Roman" w:cs="Times New Roman"/>
              </w:rPr>
              <w:t>Composite morbidity</w:t>
            </w:r>
          </w:p>
        </w:tc>
        <w:tc>
          <w:tcPr>
            <w:tcW w:w="1260" w:type="dxa"/>
          </w:tcPr>
          <w:p w14:paraId="6BA57806" w14:textId="77777777" w:rsidR="00CA5BBF" w:rsidRPr="004F1D9C" w:rsidRDefault="00CA5BBF" w:rsidP="00C50BE8">
            <w:pPr>
              <w:rPr>
                <w:rFonts w:ascii="Times New Roman" w:hAnsi="Times New Roman" w:cs="Times New Roman"/>
              </w:rPr>
            </w:pPr>
            <w:r w:rsidRPr="004F1D9C">
              <w:rPr>
                <w:rFonts w:ascii="Times New Roman" w:hAnsi="Times New Roman" w:cs="Times New Roman"/>
              </w:rPr>
              <w:t>4 (1.0)</w:t>
            </w:r>
          </w:p>
        </w:tc>
        <w:tc>
          <w:tcPr>
            <w:tcW w:w="1800" w:type="dxa"/>
          </w:tcPr>
          <w:p w14:paraId="45FA685A" w14:textId="77777777" w:rsidR="00CA5BBF" w:rsidRPr="004F1D9C" w:rsidRDefault="00CA5BBF" w:rsidP="00C50BE8">
            <w:pPr>
              <w:rPr>
                <w:rFonts w:ascii="Times New Roman" w:hAnsi="Times New Roman" w:cs="Times New Roman"/>
              </w:rPr>
            </w:pPr>
            <w:r w:rsidRPr="004F1D9C">
              <w:rPr>
                <w:rFonts w:ascii="Times New Roman" w:hAnsi="Times New Roman" w:cs="Times New Roman"/>
              </w:rPr>
              <w:t>0 (0.0)</w:t>
            </w:r>
          </w:p>
        </w:tc>
        <w:tc>
          <w:tcPr>
            <w:tcW w:w="1350" w:type="dxa"/>
          </w:tcPr>
          <w:p w14:paraId="32822D5F" w14:textId="77777777" w:rsidR="00CA5BBF" w:rsidRPr="004F1D9C" w:rsidRDefault="00CA5BBF" w:rsidP="00C50BE8">
            <w:pPr>
              <w:rPr>
                <w:rFonts w:ascii="Times New Roman" w:hAnsi="Times New Roman" w:cs="Times New Roman"/>
              </w:rPr>
            </w:pPr>
            <w:r w:rsidRPr="004F1D9C">
              <w:rPr>
                <w:rFonts w:ascii="Times New Roman" w:hAnsi="Times New Roman" w:cs="Times New Roman"/>
              </w:rPr>
              <w:t>0.12</w:t>
            </w:r>
          </w:p>
        </w:tc>
      </w:tr>
      <w:tr w:rsidR="00CA5BBF" w14:paraId="0E90F236" w14:textId="77777777" w:rsidTr="00C50BE8">
        <w:tc>
          <w:tcPr>
            <w:tcW w:w="3775" w:type="dxa"/>
          </w:tcPr>
          <w:p w14:paraId="4E3691CA" w14:textId="77777777" w:rsidR="00CA5BBF" w:rsidRPr="004F1D9C" w:rsidRDefault="00CA5BBF" w:rsidP="00C50BE8">
            <w:pPr>
              <w:ind w:left="150"/>
              <w:rPr>
                <w:rFonts w:ascii="Times New Roman" w:hAnsi="Times New Roman" w:cs="Times New Roman"/>
              </w:rPr>
            </w:pPr>
            <w:r w:rsidRPr="004F1D9C">
              <w:rPr>
                <w:rFonts w:ascii="Times New Roman" w:hAnsi="Times New Roman" w:cs="Times New Roman"/>
              </w:rPr>
              <w:t>Surgical morbidity</w:t>
            </w:r>
          </w:p>
        </w:tc>
        <w:tc>
          <w:tcPr>
            <w:tcW w:w="1260" w:type="dxa"/>
          </w:tcPr>
          <w:p w14:paraId="1E83E46D" w14:textId="77777777" w:rsidR="00CA5BBF" w:rsidRPr="004F1D9C" w:rsidRDefault="00CA5BBF" w:rsidP="00C50BE8">
            <w:pPr>
              <w:rPr>
                <w:rFonts w:ascii="Times New Roman" w:hAnsi="Times New Roman" w:cs="Times New Roman"/>
              </w:rPr>
            </w:pPr>
            <w:r w:rsidRPr="004F1D9C">
              <w:rPr>
                <w:rFonts w:ascii="Times New Roman" w:hAnsi="Times New Roman" w:cs="Times New Roman"/>
              </w:rPr>
              <w:t>2 (0.5)</w:t>
            </w:r>
          </w:p>
        </w:tc>
        <w:tc>
          <w:tcPr>
            <w:tcW w:w="1800" w:type="dxa"/>
          </w:tcPr>
          <w:p w14:paraId="44DEEE9B" w14:textId="77777777" w:rsidR="00CA5BBF" w:rsidRPr="004F1D9C" w:rsidRDefault="00CA5BBF" w:rsidP="00C50BE8">
            <w:pPr>
              <w:rPr>
                <w:rFonts w:ascii="Times New Roman" w:hAnsi="Times New Roman" w:cs="Times New Roman"/>
              </w:rPr>
            </w:pPr>
            <w:r w:rsidRPr="004F1D9C">
              <w:rPr>
                <w:rFonts w:ascii="Times New Roman" w:hAnsi="Times New Roman" w:cs="Times New Roman"/>
              </w:rPr>
              <w:t>0 (0.0)</w:t>
            </w:r>
          </w:p>
        </w:tc>
        <w:tc>
          <w:tcPr>
            <w:tcW w:w="1350" w:type="dxa"/>
          </w:tcPr>
          <w:p w14:paraId="37749550" w14:textId="77777777" w:rsidR="00CA5BBF" w:rsidRPr="004F1D9C" w:rsidRDefault="00CA5BBF" w:rsidP="00C50BE8">
            <w:pPr>
              <w:rPr>
                <w:rFonts w:ascii="Times New Roman" w:hAnsi="Times New Roman" w:cs="Times New Roman"/>
              </w:rPr>
            </w:pPr>
            <w:r w:rsidRPr="004F1D9C">
              <w:rPr>
                <w:rFonts w:ascii="Times New Roman" w:hAnsi="Times New Roman" w:cs="Times New Roman"/>
              </w:rPr>
              <w:t>0.28</w:t>
            </w:r>
          </w:p>
        </w:tc>
      </w:tr>
      <w:tr w:rsidR="00CA5BBF" w14:paraId="77453CF8" w14:textId="77777777" w:rsidTr="00C50BE8">
        <w:tc>
          <w:tcPr>
            <w:tcW w:w="3775" w:type="dxa"/>
          </w:tcPr>
          <w:p w14:paraId="69A8B46B" w14:textId="77777777" w:rsidR="00CA5BBF" w:rsidRPr="004F1D9C" w:rsidRDefault="00CA5BBF" w:rsidP="00C50BE8">
            <w:pPr>
              <w:ind w:left="15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Deep SSI</w:t>
            </w:r>
          </w:p>
        </w:tc>
        <w:tc>
          <w:tcPr>
            <w:tcW w:w="1260" w:type="dxa"/>
          </w:tcPr>
          <w:p w14:paraId="081E4C8F" w14:textId="77777777" w:rsidR="00CA5BBF" w:rsidRPr="004F1D9C" w:rsidRDefault="00CA5BBF" w:rsidP="00C50B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(0.3)</w:t>
            </w:r>
          </w:p>
        </w:tc>
        <w:tc>
          <w:tcPr>
            <w:tcW w:w="1800" w:type="dxa"/>
          </w:tcPr>
          <w:p w14:paraId="0D6BBBB4" w14:textId="77777777" w:rsidR="00CA5BBF" w:rsidRPr="004F1D9C" w:rsidRDefault="00CA5BBF" w:rsidP="00C50B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 (0.0)</w:t>
            </w:r>
          </w:p>
        </w:tc>
        <w:tc>
          <w:tcPr>
            <w:tcW w:w="1350" w:type="dxa"/>
          </w:tcPr>
          <w:p w14:paraId="790CB33E" w14:textId="77777777" w:rsidR="00CA5BBF" w:rsidRPr="004F1D9C" w:rsidRDefault="00CA5BBF" w:rsidP="00C50B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0.44</w:t>
            </w:r>
          </w:p>
        </w:tc>
      </w:tr>
      <w:tr w:rsidR="00CA5BBF" w14:paraId="30E68FCD" w14:textId="77777777" w:rsidTr="00C50BE8">
        <w:tc>
          <w:tcPr>
            <w:tcW w:w="3775" w:type="dxa"/>
          </w:tcPr>
          <w:p w14:paraId="3640E237" w14:textId="77777777" w:rsidR="00CA5BBF" w:rsidRDefault="00CA5BBF" w:rsidP="00C50BE8">
            <w:pPr>
              <w:ind w:left="15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Bleeding Requiring Transfusion</w:t>
            </w:r>
          </w:p>
        </w:tc>
        <w:tc>
          <w:tcPr>
            <w:tcW w:w="1260" w:type="dxa"/>
          </w:tcPr>
          <w:p w14:paraId="72333603" w14:textId="77777777" w:rsidR="00CA5BBF" w:rsidRDefault="00CA5BBF" w:rsidP="00C50B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(0.3)</w:t>
            </w:r>
          </w:p>
        </w:tc>
        <w:tc>
          <w:tcPr>
            <w:tcW w:w="1800" w:type="dxa"/>
          </w:tcPr>
          <w:p w14:paraId="31AC0FB8" w14:textId="77777777" w:rsidR="00CA5BBF" w:rsidRDefault="00CA5BBF" w:rsidP="00C50B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 (0.0)</w:t>
            </w:r>
          </w:p>
        </w:tc>
        <w:tc>
          <w:tcPr>
            <w:tcW w:w="1350" w:type="dxa"/>
          </w:tcPr>
          <w:p w14:paraId="30E3DEC9" w14:textId="77777777" w:rsidR="00CA5BBF" w:rsidRDefault="00CA5BBF" w:rsidP="00C50B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0.44</w:t>
            </w:r>
          </w:p>
        </w:tc>
      </w:tr>
      <w:tr w:rsidR="00CA5BBF" w14:paraId="7CC40E7B" w14:textId="77777777" w:rsidTr="00C50BE8">
        <w:tc>
          <w:tcPr>
            <w:tcW w:w="3775" w:type="dxa"/>
          </w:tcPr>
          <w:p w14:paraId="18276997" w14:textId="77777777" w:rsidR="00CA5BBF" w:rsidRPr="004F1D9C" w:rsidRDefault="00CA5BBF" w:rsidP="00C50BE8">
            <w:pPr>
              <w:ind w:left="150"/>
              <w:rPr>
                <w:rFonts w:ascii="Times New Roman" w:hAnsi="Times New Roman" w:cs="Times New Roman"/>
              </w:rPr>
            </w:pPr>
            <w:r w:rsidRPr="004F1D9C">
              <w:rPr>
                <w:rFonts w:ascii="Times New Roman" w:hAnsi="Times New Roman" w:cs="Times New Roman"/>
              </w:rPr>
              <w:t>Non-surgical morbidity</w:t>
            </w:r>
          </w:p>
        </w:tc>
        <w:tc>
          <w:tcPr>
            <w:tcW w:w="1260" w:type="dxa"/>
          </w:tcPr>
          <w:p w14:paraId="3B0A8F96" w14:textId="77777777" w:rsidR="00CA5BBF" w:rsidRPr="004F1D9C" w:rsidRDefault="00CA5BBF" w:rsidP="00C50BE8">
            <w:pPr>
              <w:rPr>
                <w:rFonts w:ascii="Times New Roman" w:hAnsi="Times New Roman" w:cs="Times New Roman"/>
              </w:rPr>
            </w:pPr>
            <w:r w:rsidRPr="004F1D9C">
              <w:rPr>
                <w:rFonts w:ascii="Times New Roman" w:hAnsi="Times New Roman" w:cs="Times New Roman"/>
              </w:rPr>
              <w:t>3 (0.8)</w:t>
            </w:r>
          </w:p>
        </w:tc>
        <w:tc>
          <w:tcPr>
            <w:tcW w:w="1800" w:type="dxa"/>
          </w:tcPr>
          <w:p w14:paraId="1F333D25" w14:textId="77777777" w:rsidR="00CA5BBF" w:rsidRPr="004F1D9C" w:rsidRDefault="00CA5BBF" w:rsidP="00C50BE8">
            <w:pPr>
              <w:rPr>
                <w:rFonts w:ascii="Times New Roman" w:hAnsi="Times New Roman" w:cs="Times New Roman"/>
              </w:rPr>
            </w:pPr>
            <w:r w:rsidRPr="004F1D9C">
              <w:rPr>
                <w:rFonts w:ascii="Times New Roman" w:hAnsi="Times New Roman" w:cs="Times New Roman"/>
              </w:rPr>
              <w:t>0 (0.0)</w:t>
            </w:r>
          </w:p>
        </w:tc>
        <w:tc>
          <w:tcPr>
            <w:tcW w:w="1350" w:type="dxa"/>
          </w:tcPr>
          <w:p w14:paraId="0BBD6B25" w14:textId="77777777" w:rsidR="00CA5BBF" w:rsidRPr="004F1D9C" w:rsidRDefault="00CA5BBF" w:rsidP="00C50BE8">
            <w:pPr>
              <w:rPr>
                <w:rFonts w:ascii="Times New Roman" w:hAnsi="Times New Roman" w:cs="Times New Roman"/>
              </w:rPr>
            </w:pPr>
            <w:r w:rsidRPr="004F1D9C">
              <w:rPr>
                <w:rFonts w:ascii="Times New Roman" w:hAnsi="Times New Roman" w:cs="Times New Roman"/>
              </w:rPr>
              <w:t>0.18</w:t>
            </w:r>
          </w:p>
        </w:tc>
      </w:tr>
      <w:tr w:rsidR="00CA5BBF" w14:paraId="235464D7" w14:textId="77777777" w:rsidTr="00C50BE8">
        <w:tc>
          <w:tcPr>
            <w:tcW w:w="3775" w:type="dxa"/>
          </w:tcPr>
          <w:p w14:paraId="086C6CB0" w14:textId="77777777" w:rsidR="00CA5BBF" w:rsidRPr="004F1D9C" w:rsidRDefault="00CA5BBF" w:rsidP="00C50BE8">
            <w:pPr>
              <w:ind w:left="15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Pneumonia</w:t>
            </w:r>
          </w:p>
        </w:tc>
        <w:tc>
          <w:tcPr>
            <w:tcW w:w="1260" w:type="dxa"/>
          </w:tcPr>
          <w:p w14:paraId="429253E9" w14:textId="77777777" w:rsidR="00CA5BBF" w:rsidRPr="004F1D9C" w:rsidRDefault="00CA5BBF" w:rsidP="00C50B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(0,3)</w:t>
            </w:r>
          </w:p>
        </w:tc>
        <w:tc>
          <w:tcPr>
            <w:tcW w:w="1800" w:type="dxa"/>
          </w:tcPr>
          <w:p w14:paraId="02A9DF6D" w14:textId="77777777" w:rsidR="00CA5BBF" w:rsidRPr="004F1D9C" w:rsidRDefault="00CA5BBF" w:rsidP="00C50B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 (0.0)</w:t>
            </w:r>
          </w:p>
        </w:tc>
        <w:tc>
          <w:tcPr>
            <w:tcW w:w="1350" w:type="dxa"/>
          </w:tcPr>
          <w:p w14:paraId="49ECFA8A" w14:textId="77777777" w:rsidR="00CA5BBF" w:rsidRPr="004F1D9C" w:rsidRDefault="00CA5BBF" w:rsidP="00C50B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0.44</w:t>
            </w:r>
          </w:p>
        </w:tc>
      </w:tr>
      <w:tr w:rsidR="00CA5BBF" w14:paraId="47D8B221" w14:textId="77777777" w:rsidTr="00C50BE8">
        <w:tc>
          <w:tcPr>
            <w:tcW w:w="3775" w:type="dxa"/>
          </w:tcPr>
          <w:p w14:paraId="77AD5B60" w14:textId="77777777" w:rsidR="00CA5BBF" w:rsidRPr="004F1D9C" w:rsidRDefault="00CA5BBF" w:rsidP="00C50BE8">
            <w:pPr>
              <w:rPr>
                <w:rFonts w:ascii="Times New Roman" w:hAnsi="Times New Roman" w:cs="Times New Roman"/>
              </w:rPr>
            </w:pPr>
            <w:r w:rsidRPr="004F1D9C">
              <w:rPr>
                <w:rFonts w:ascii="Times New Roman" w:hAnsi="Times New Roman" w:cs="Times New Roman"/>
              </w:rPr>
              <w:t>Related readmissions</w:t>
            </w:r>
          </w:p>
        </w:tc>
        <w:tc>
          <w:tcPr>
            <w:tcW w:w="1260" w:type="dxa"/>
          </w:tcPr>
          <w:p w14:paraId="509778D2" w14:textId="77777777" w:rsidR="00CA5BBF" w:rsidRPr="004F1D9C" w:rsidRDefault="00CA5BBF" w:rsidP="00C50BE8">
            <w:pPr>
              <w:rPr>
                <w:rFonts w:ascii="Times New Roman" w:hAnsi="Times New Roman" w:cs="Times New Roman"/>
              </w:rPr>
            </w:pPr>
            <w:r w:rsidRPr="004F1D9C">
              <w:rPr>
                <w:rFonts w:ascii="Times New Roman" w:hAnsi="Times New Roman" w:cs="Times New Roman"/>
              </w:rPr>
              <w:t>6 (1.6)</w:t>
            </w:r>
          </w:p>
        </w:tc>
        <w:tc>
          <w:tcPr>
            <w:tcW w:w="1800" w:type="dxa"/>
          </w:tcPr>
          <w:p w14:paraId="5E02EF5F" w14:textId="77777777" w:rsidR="00CA5BBF" w:rsidRPr="004F1D9C" w:rsidRDefault="00CA5BBF" w:rsidP="00C50BE8">
            <w:pPr>
              <w:rPr>
                <w:rFonts w:ascii="Times New Roman" w:hAnsi="Times New Roman" w:cs="Times New Roman"/>
              </w:rPr>
            </w:pPr>
            <w:r w:rsidRPr="004F1D9C">
              <w:rPr>
                <w:rFonts w:ascii="Times New Roman" w:hAnsi="Times New Roman" w:cs="Times New Roman"/>
              </w:rPr>
              <w:t xml:space="preserve">3 (1.3) </w:t>
            </w:r>
          </w:p>
        </w:tc>
        <w:tc>
          <w:tcPr>
            <w:tcW w:w="1350" w:type="dxa"/>
          </w:tcPr>
          <w:p w14:paraId="31A5FC9C" w14:textId="77777777" w:rsidR="00CA5BBF" w:rsidRPr="004F1D9C" w:rsidRDefault="00CA5BBF" w:rsidP="00C50BE8">
            <w:pPr>
              <w:rPr>
                <w:rFonts w:ascii="Times New Roman" w:hAnsi="Times New Roman" w:cs="Times New Roman"/>
              </w:rPr>
            </w:pPr>
            <w:r w:rsidRPr="004F1D9C">
              <w:rPr>
                <w:rFonts w:ascii="Times New Roman" w:hAnsi="Times New Roman" w:cs="Times New Roman"/>
              </w:rPr>
              <w:t>0.82</w:t>
            </w:r>
          </w:p>
        </w:tc>
      </w:tr>
      <w:tr w:rsidR="00CA5BBF" w14:paraId="5636D9BB" w14:textId="77777777" w:rsidTr="00C50BE8">
        <w:tc>
          <w:tcPr>
            <w:tcW w:w="3775" w:type="dxa"/>
          </w:tcPr>
          <w:p w14:paraId="5F368470" w14:textId="77777777" w:rsidR="00CA5BBF" w:rsidRPr="004F1D9C" w:rsidRDefault="00CA5BBF" w:rsidP="00C50BE8">
            <w:pPr>
              <w:rPr>
                <w:rFonts w:ascii="Times New Roman" w:hAnsi="Times New Roman" w:cs="Times New Roman"/>
              </w:rPr>
            </w:pPr>
            <w:r w:rsidRPr="004F1D9C">
              <w:rPr>
                <w:rFonts w:ascii="Times New Roman" w:hAnsi="Times New Roman" w:cs="Times New Roman"/>
              </w:rPr>
              <w:t xml:space="preserve">Related reoperation </w:t>
            </w:r>
          </w:p>
        </w:tc>
        <w:tc>
          <w:tcPr>
            <w:tcW w:w="1260" w:type="dxa"/>
          </w:tcPr>
          <w:p w14:paraId="49839E78" w14:textId="77777777" w:rsidR="00CA5BBF" w:rsidRPr="004F1D9C" w:rsidRDefault="00CA5BBF" w:rsidP="00C50BE8">
            <w:pPr>
              <w:rPr>
                <w:rFonts w:ascii="Times New Roman" w:hAnsi="Times New Roman" w:cs="Times New Roman"/>
              </w:rPr>
            </w:pPr>
            <w:r w:rsidRPr="004F1D9C">
              <w:rPr>
                <w:rFonts w:ascii="Times New Roman" w:hAnsi="Times New Roman" w:cs="Times New Roman"/>
              </w:rPr>
              <w:t>17 (4.4)</w:t>
            </w:r>
          </w:p>
        </w:tc>
        <w:tc>
          <w:tcPr>
            <w:tcW w:w="1800" w:type="dxa"/>
          </w:tcPr>
          <w:p w14:paraId="59633D01" w14:textId="77777777" w:rsidR="00CA5BBF" w:rsidRPr="004F1D9C" w:rsidRDefault="00CA5BBF" w:rsidP="00C50BE8">
            <w:pPr>
              <w:rPr>
                <w:rFonts w:ascii="Times New Roman" w:hAnsi="Times New Roman" w:cs="Times New Roman"/>
              </w:rPr>
            </w:pPr>
            <w:r w:rsidRPr="004F1D9C">
              <w:rPr>
                <w:rFonts w:ascii="Times New Roman" w:hAnsi="Times New Roman" w:cs="Times New Roman"/>
              </w:rPr>
              <w:t>11 (4.9)</w:t>
            </w:r>
          </w:p>
        </w:tc>
        <w:tc>
          <w:tcPr>
            <w:tcW w:w="1350" w:type="dxa"/>
          </w:tcPr>
          <w:p w14:paraId="4F284048" w14:textId="77777777" w:rsidR="00CA5BBF" w:rsidRPr="004F1D9C" w:rsidRDefault="00CA5BBF" w:rsidP="00C50BE8">
            <w:pPr>
              <w:rPr>
                <w:rFonts w:ascii="Times New Roman" w:hAnsi="Times New Roman" w:cs="Times New Roman"/>
              </w:rPr>
            </w:pPr>
            <w:r w:rsidRPr="004F1D9C">
              <w:rPr>
                <w:rFonts w:ascii="Times New Roman" w:hAnsi="Times New Roman" w:cs="Times New Roman"/>
              </w:rPr>
              <w:t>0.8</w:t>
            </w: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CA5BBF" w14:paraId="75347DE5" w14:textId="77777777" w:rsidTr="00C50BE8">
        <w:tc>
          <w:tcPr>
            <w:tcW w:w="3775" w:type="dxa"/>
          </w:tcPr>
          <w:p w14:paraId="114BB108" w14:textId="77777777" w:rsidR="00CA5BBF" w:rsidRPr="004F1D9C" w:rsidRDefault="00CA5BBF" w:rsidP="00C50BE8">
            <w:pPr>
              <w:rPr>
                <w:rFonts w:ascii="Times New Roman" w:hAnsi="Times New Roman" w:cs="Times New Roman"/>
              </w:rPr>
            </w:pPr>
            <w:r w:rsidRPr="004F1D9C">
              <w:rPr>
                <w:rFonts w:ascii="Times New Roman" w:hAnsi="Times New Roman" w:cs="Times New Roman"/>
              </w:rPr>
              <w:t>Median postop</w:t>
            </w:r>
            <w:r>
              <w:rPr>
                <w:rFonts w:ascii="Times New Roman" w:hAnsi="Times New Roman" w:cs="Times New Roman"/>
              </w:rPr>
              <w:t>erative</w:t>
            </w:r>
            <w:r w:rsidRPr="004F1D9C">
              <w:rPr>
                <w:rFonts w:ascii="Times New Roman" w:hAnsi="Times New Roman" w:cs="Times New Roman"/>
              </w:rPr>
              <w:t xml:space="preserve"> LOS, days (IQR)</w:t>
            </w:r>
          </w:p>
        </w:tc>
        <w:tc>
          <w:tcPr>
            <w:tcW w:w="1260" w:type="dxa"/>
          </w:tcPr>
          <w:p w14:paraId="1FD32812" w14:textId="77777777" w:rsidR="00CA5BBF" w:rsidRPr="004F1D9C" w:rsidRDefault="00CA5BBF" w:rsidP="00C50BE8">
            <w:pPr>
              <w:rPr>
                <w:rFonts w:ascii="Times New Roman" w:hAnsi="Times New Roman" w:cs="Times New Roman"/>
              </w:rPr>
            </w:pPr>
            <w:r w:rsidRPr="004F1D9C">
              <w:rPr>
                <w:rFonts w:ascii="Times New Roman" w:hAnsi="Times New Roman" w:cs="Times New Roman"/>
              </w:rPr>
              <w:t>3 (3-5)</w:t>
            </w:r>
          </w:p>
        </w:tc>
        <w:tc>
          <w:tcPr>
            <w:tcW w:w="1800" w:type="dxa"/>
          </w:tcPr>
          <w:p w14:paraId="02B4FBCE" w14:textId="77777777" w:rsidR="00CA5BBF" w:rsidRPr="004F1D9C" w:rsidRDefault="00CA5BBF" w:rsidP="00C50BE8">
            <w:pPr>
              <w:rPr>
                <w:rFonts w:ascii="Times New Roman" w:hAnsi="Times New Roman" w:cs="Times New Roman"/>
              </w:rPr>
            </w:pPr>
            <w:r w:rsidRPr="004F1D9C">
              <w:rPr>
                <w:rFonts w:ascii="Times New Roman" w:hAnsi="Times New Roman" w:cs="Times New Roman"/>
              </w:rPr>
              <w:t>3 (3-5)</w:t>
            </w:r>
          </w:p>
        </w:tc>
        <w:tc>
          <w:tcPr>
            <w:tcW w:w="1350" w:type="dxa"/>
          </w:tcPr>
          <w:p w14:paraId="742CC953" w14:textId="77777777" w:rsidR="00CA5BBF" w:rsidRPr="004F1D9C" w:rsidRDefault="00CA5BBF" w:rsidP="00C50BE8">
            <w:pPr>
              <w:rPr>
                <w:rFonts w:ascii="Times New Roman" w:hAnsi="Times New Roman" w:cs="Times New Roman"/>
              </w:rPr>
            </w:pPr>
            <w:r w:rsidRPr="004F1D9C">
              <w:rPr>
                <w:rFonts w:ascii="Times New Roman" w:hAnsi="Times New Roman" w:cs="Times New Roman"/>
              </w:rPr>
              <w:t>0.84</w:t>
            </w:r>
          </w:p>
        </w:tc>
      </w:tr>
    </w:tbl>
    <w:p w14:paraId="79CEBDFD" w14:textId="77777777" w:rsidR="00CA5BBF" w:rsidRPr="004F1D9C" w:rsidRDefault="00CA5BBF" w:rsidP="00CA5BB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IQR= interquartile range, </w:t>
      </w:r>
      <w:r w:rsidRPr="004F1D9C">
        <w:rPr>
          <w:rFonts w:ascii="Times New Roman" w:hAnsi="Times New Roman" w:cs="Times New Roman"/>
        </w:rPr>
        <w:t xml:space="preserve">LOS = length of stay, SSI = surgical site infection </w:t>
      </w:r>
    </w:p>
    <w:p w14:paraId="7BE47528" w14:textId="77777777" w:rsidR="006D3A7E" w:rsidRDefault="006D3A7E"/>
    <w:sectPr w:rsidR="006D3A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BBF"/>
    <w:rsid w:val="002A6DC7"/>
    <w:rsid w:val="00356FAC"/>
    <w:rsid w:val="005555FF"/>
    <w:rsid w:val="006D3A7E"/>
    <w:rsid w:val="0095693B"/>
    <w:rsid w:val="00AA3F4C"/>
    <w:rsid w:val="00CA5BBF"/>
    <w:rsid w:val="00DA0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D11FB4"/>
  <w15:chartTrackingRefBased/>
  <w15:docId w15:val="{B1970D57-56D1-4E24-BCAC-54238DC73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5BBF"/>
  </w:style>
  <w:style w:type="paragraph" w:styleId="Heading1">
    <w:name w:val="heading 1"/>
    <w:basedOn w:val="Normal"/>
    <w:next w:val="Normal"/>
    <w:link w:val="Heading1Char"/>
    <w:uiPriority w:val="9"/>
    <w:qFormat/>
    <w:rsid w:val="00CA5B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5B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5B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5B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5B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5B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5B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5B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5B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5B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5B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5B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5BB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5BB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5BB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5BB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5BB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5B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5B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5B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5B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A5B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5B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A5B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5B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5BB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5B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5BB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5BB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A5B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Nemours Children's Health</Company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Turpin, Alexa</dc:creator>
  <cp:keywords/>
  <dc:description/>
  <cp:lastModifiedBy>Turpin, Alexa</cp:lastModifiedBy>
  <cp:revision>2</cp:revision>
  <dcterms:created xsi:type="dcterms:W3CDTF">2026-04-07T16:22:00Z</dcterms:created>
  <dcterms:modified xsi:type="dcterms:W3CDTF">2026-04-07T16:22:00Z</dcterms:modified>
</cp:coreProperties>
</file>