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A7912" w14:textId="2B204F76" w:rsidR="00614D49" w:rsidRDefault="00E1732B" w:rsidP="009B3251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Supplementary t</w:t>
      </w:r>
      <w:r w:rsidR="00614D49" w:rsidRPr="000042F4">
        <w:rPr>
          <w:rFonts w:asciiTheme="majorBidi" w:hAnsiTheme="majorBidi" w:cstheme="majorBidi"/>
          <w:b/>
          <w:bCs/>
          <w:szCs w:val="24"/>
        </w:rPr>
        <w:t>able 1.</w:t>
      </w:r>
      <w:r w:rsidR="00614D49" w:rsidRPr="000042F4">
        <w:rPr>
          <w:rFonts w:asciiTheme="majorBidi" w:hAnsiTheme="majorBidi" w:cstheme="majorBidi"/>
          <w:szCs w:val="24"/>
        </w:rPr>
        <w:t xml:space="preserve"> Demographic and clinical characteristics of the study participants. </w:t>
      </w:r>
    </w:p>
    <w:p w14:paraId="11953F15" w14:textId="6AEC41C6" w:rsidR="00144ED5" w:rsidRPr="000042F4" w:rsidRDefault="00144ED5" w:rsidP="009B3251">
      <w:pPr>
        <w:spacing w:line="240" w:lineRule="auto"/>
        <w:rPr>
          <w:rFonts w:asciiTheme="majorBidi" w:hAnsiTheme="majorBidi" w:cstheme="majorBidi"/>
          <w:szCs w:val="24"/>
          <w:lang w:eastAsia="zh-CN"/>
        </w:rPr>
      </w:pPr>
      <w:r>
        <w:rPr>
          <w:rFonts w:asciiTheme="majorBidi" w:hAnsiTheme="majorBidi" w:cstheme="majorBidi"/>
          <w:szCs w:val="24"/>
          <w:lang w:eastAsia="zh-CN"/>
        </w:rPr>
        <w:t xml:space="preserve">Data is presented as Mean </w:t>
      </w:r>
      <w:r w:rsidRPr="000042F4">
        <w:rPr>
          <w:rFonts w:asciiTheme="majorBidi" w:hAnsiTheme="majorBidi" w:cstheme="majorBidi"/>
          <w:szCs w:val="24"/>
        </w:rPr>
        <w:t>±</w:t>
      </w:r>
      <w:r>
        <w:rPr>
          <w:rFonts w:asciiTheme="majorBidi" w:hAnsiTheme="majorBidi" w:cstheme="majorBidi"/>
          <w:szCs w:val="24"/>
        </w:rPr>
        <w:t xml:space="preserve"> </w:t>
      </w:r>
      <w:r w:rsidR="000D1E44">
        <w:rPr>
          <w:rFonts w:asciiTheme="majorBidi" w:hAnsiTheme="majorBidi" w:cstheme="majorBidi"/>
          <w:szCs w:val="24"/>
        </w:rPr>
        <w:t xml:space="preserve">1 </w:t>
      </w:r>
      <w:r>
        <w:rPr>
          <w:rFonts w:asciiTheme="majorBidi" w:hAnsiTheme="majorBidi" w:cstheme="majorBidi"/>
          <w:szCs w:val="24"/>
        </w:rPr>
        <w:t>SD.</w:t>
      </w:r>
      <w:r>
        <w:rPr>
          <w:rFonts w:asciiTheme="majorBidi" w:hAnsiTheme="majorBidi" w:cstheme="majorBidi"/>
          <w:szCs w:val="24"/>
          <w:lang w:eastAsia="zh-CN"/>
        </w:rPr>
        <w:t xml:space="preserve"> </w:t>
      </w:r>
    </w:p>
    <w:tbl>
      <w:tblPr>
        <w:tblStyle w:val="TableGridLight1"/>
        <w:tblW w:w="7375" w:type="dxa"/>
        <w:tblLook w:val="04A0" w:firstRow="1" w:lastRow="0" w:firstColumn="1" w:lastColumn="0" w:noHBand="0" w:noVBand="1"/>
      </w:tblPr>
      <w:tblGrid>
        <w:gridCol w:w="2875"/>
        <w:gridCol w:w="1800"/>
        <w:gridCol w:w="1620"/>
        <w:gridCol w:w="1080"/>
      </w:tblGrid>
      <w:tr w:rsidR="00614D49" w:rsidRPr="000042F4" w14:paraId="1921FFA3" w14:textId="77777777" w:rsidTr="0039125B">
        <w:trPr>
          <w:trHeight w:val="232"/>
        </w:trPr>
        <w:tc>
          <w:tcPr>
            <w:tcW w:w="2875" w:type="dxa"/>
          </w:tcPr>
          <w:p w14:paraId="1F5352A0" w14:textId="77777777" w:rsidR="00614D49" w:rsidRPr="000042F4" w:rsidRDefault="00614D49" w:rsidP="008D4C1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042F4">
              <w:rPr>
                <w:rFonts w:asciiTheme="majorBidi" w:hAnsiTheme="majorBidi" w:cstheme="majorBidi"/>
                <w:b/>
                <w:bCs/>
                <w:szCs w:val="24"/>
              </w:rPr>
              <w:t>Baseline</w:t>
            </w:r>
          </w:p>
        </w:tc>
        <w:tc>
          <w:tcPr>
            <w:tcW w:w="1800" w:type="dxa"/>
          </w:tcPr>
          <w:p w14:paraId="5A95889C" w14:textId="2ACE2889" w:rsidR="00614D49" w:rsidRPr="000042F4" w:rsidRDefault="00614D49" w:rsidP="0039125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Type 2 Diabetes (n=2</w:t>
            </w:r>
            <w:r w:rsidR="005D78E0">
              <w:rPr>
                <w:rFonts w:asciiTheme="majorBidi" w:hAnsiTheme="majorBidi" w:cstheme="majorBidi"/>
                <w:b/>
                <w:bCs/>
                <w:szCs w:val="24"/>
              </w:rPr>
              <w:t>3</w:t>
            </w:r>
            <w:r w:rsidRPr="000042F4">
              <w:rPr>
                <w:rFonts w:asciiTheme="majorBidi" w:hAnsiTheme="majorBidi" w:cstheme="majorBidi"/>
                <w:b/>
                <w:bCs/>
                <w:szCs w:val="24"/>
              </w:rPr>
              <w:t>)</w:t>
            </w:r>
          </w:p>
        </w:tc>
        <w:tc>
          <w:tcPr>
            <w:tcW w:w="1620" w:type="dxa"/>
          </w:tcPr>
          <w:p w14:paraId="35A6A343" w14:textId="65758E4E" w:rsidR="00614D49" w:rsidRPr="000042F4" w:rsidRDefault="00614D49" w:rsidP="0039125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Controls (n=2</w:t>
            </w:r>
            <w:r w:rsidR="005D78E0">
              <w:rPr>
                <w:rFonts w:asciiTheme="majorBidi" w:hAnsiTheme="majorBidi" w:cstheme="majorBidi"/>
                <w:b/>
                <w:bCs/>
                <w:szCs w:val="24"/>
              </w:rPr>
              <w:t>3</w:t>
            </w:r>
            <w:r w:rsidRPr="000042F4">
              <w:rPr>
                <w:rFonts w:asciiTheme="majorBidi" w:hAnsiTheme="majorBidi" w:cstheme="majorBidi"/>
                <w:b/>
                <w:bCs/>
                <w:szCs w:val="24"/>
              </w:rPr>
              <w:t>)</w:t>
            </w:r>
          </w:p>
        </w:tc>
        <w:tc>
          <w:tcPr>
            <w:tcW w:w="1080" w:type="dxa"/>
          </w:tcPr>
          <w:p w14:paraId="54D20BF8" w14:textId="03B506ED" w:rsidR="00614D49" w:rsidRPr="000042F4" w:rsidRDefault="00614D49" w:rsidP="0039125B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042F4">
              <w:rPr>
                <w:rFonts w:asciiTheme="majorBidi" w:hAnsiTheme="majorBidi" w:cstheme="majorBidi"/>
                <w:b/>
                <w:bCs/>
                <w:szCs w:val="24"/>
              </w:rPr>
              <w:t>p-value</w:t>
            </w:r>
          </w:p>
        </w:tc>
      </w:tr>
      <w:tr w:rsidR="00614D49" w:rsidRPr="000042F4" w14:paraId="57DEB075" w14:textId="77777777" w:rsidTr="0039125B">
        <w:trPr>
          <w:trHeight w:val="232"/>
        </w:trPr>
        <w:tc>
          <w:tcPr>
            <w:tcW w:w="2875" w:type="dxa"/>
          </w:tcPr>
          <w:p w14:paraId="4858E230" w14:textId="77777777" w:rsidR="00614D49" w:rsidRPr="00D945BE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D86363">
              <w:rPr>
                <w:rFonts w:asciiTheme="majorBidi" w:hAnsiTheme="majorBidi" w:cstheme="majorBidi"/>
                <w:szCs w:val="24"/>
              </w:rPr>
              <w:t>Age (years)</w:t>
            </w:r>
          </w:p>
        </w:tc>
        <w:tc>
          <w:tcPr>
            <w:tcW w:w="1800" w:type="dxa"/>
          </w:tcPr>
          <w:p w14:paraId="14EA1A57" w14:textId="60699A0F" w:rsidR="00614D49" w:rsidRPr="00D86363" w:rsidRDefault="00D86363" w:rsidP="008D4C19">
            <w:pPr>
              <w:rPr>
                <w:rFonts w:asciiTheme="majorBidi" w:hAnsiTheme="majorBidi" w:cstheme="majorBidi"/>
                <w:szCs w:val="24"/>
              </w:rPr>
            </w:pPr>
            <w:r w:rsidRPr="00A33C3C">
              <w:rPr>
                <w:rFonts w:asciiTheme="majorBidi" w:hAnsiTheme="majorBidi" w:cstheme="majorBidi"/>
                <w:szCs w:val="24"/>
              </w:rPr>
              <w:t>6</w:t>
            </w:r>
            <w:r w:rsidRPr="009B3251">
              <w:rPr>
                <w:rFonts w:asciiTheme="majorBidi" w:hAnsiTheme="majorBidi" w:cstheme="majorBidi"/>
                <w:szCs w:val="24"/>
              </w:rPr>
              <w:t>4</w:t>
            </w:r>
            <w:r w:rsidR="00614D49" w:rsidRPr="00D86363">
              <w:rPr>
                <w:rFonts w:asciiTheme="majorBidi" w:hAnsiTheme="majorBidi" w:cstheme="majorBidi"/>
                <w:szCs w:val="24"/>
              </w:rPr>
              <w:t>±</w:t>
            </w:r>
            <w:r w:rsidRPr="009B3251">
              <w:rPr>
                <w:rFonts w:asciiTheme="majorBidi" w:hAnsiTheme="majorBidi" w:cstheme="majorBidi"/>
                <w:szCs w:val="24"/>
              </w:rPr>
              <w:t>8</w:t>
            </w:r>
          </w:p>
        </w:tc>
        <w:tc>
          <w:tcPr>
            <w:tcW w:w="1620" w:type="dxa"/>
          </w:tcPr>
          <w:p w14:paraId="74013958" w14:textId="3E785573" w:rsidR="00614D49" w:rsidRPr="009B3251" w:rsidRDefault="00D86363" w:rsidP="008D4C19">
            <w:pPr>
              <w:rPr>
                <w:rFonts w:asciiTheme="majorBidi" w:hAnsiTheme="majorBidi" w:cstheme="majorBidi"/>
                <w:szCs w:val="24"/>
              </w:rPr>
            </w:pPr>
            <w:r w:rsidRPr="009B3251">
              <w:rPr>
                <w:rFonts w:asciiTheme="majorBidi" w:hAnsiTheme="majorBidi" w:cstheme="majorBidi"/>
                <w:szCs w:val="24"/>
              </w:rPr>
              <w:t>60</w:t>
            </w:r>
            <w:r w:rsidR="00614D49" w:rsidRPr="00D86363">
              <w:rPr>
                <w:rFonts w:asciiTheme="majorBidi" w:hAnsiTheme="majorBidi" w:cstheme="majorBidi"/>
                <w:szCs w:val="24"/>
              </w:rPr>
              <w:t>±1</w:t>
            </w:r>
            <w:r w:rsidRPr="009B3251">
              <w:rPr>
                <w:rFonts w:asciiTheme="majorBidi" w:hAnsiTheme="majorBidi" w:cstheme="majorBidi"/>
                <w:szCs w:val="24"/>
              </w:rPr>
              <w:t>0</w:t>
            </w:r>
          </w:p>
        </w:tc>
        <w:tc>
          <w:tcPr>
            <w:tcW w:w="1080" w:type="dxa"/>
          </w:tcPr>
          <w:p w14:paraId="6E01D895" w14:textId="77777777" w:rsidR="00614D49" w:rsidRPr="009B3251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9B3251">
              <w:rPr>
                <w:rFonts w:asciiTheme="majorBidi" w:hAnsiTheme="majorBidi" w:cstheme="majorBidi"/>
                <w:szCs w:val="24"/>
              </w:rPr>
              <w:t>&lt;0.0001</w:t>
            </w:r>
          </w:p>
        </w:tc>
      </w:tr>
      <w:tr w:rsidR="00614D49" w:rsidRPr="000042F4" w14:paraId="1D7B29DF" w14:textId="77777777" w:rsidTr="0039125B">
        <w:trPr>
          <w:trHeight w:val="232"/>
        </w:trPr>
        <w:tc>
          <w:tcPr>
            <w:tcW w:w="2875" w:type="dxa"/>
          </w:tcPr>
          <w:p w14:paraId="15245ABD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Sex (M/F)</w:t>
            </w:r>
          </w:p>
        </w:tc>
        <w:tc>
          <w:tcPr>
            <w:tcW w:w="1800" w:type="dxa"/>
          </w:tcPr>
          <w:p w14:paraId="2EB9BD28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12/11</w:t>
            </w:r>
          </w:p>
        </w:tc>
        <w:tc>
          <w:tcPr>
            <w:tcW w:w="1620" w:type="dxa"/>
          </w:tcPr>
          <w:p w14:paraId="269A7FB9" w14:textId="3B541C1C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1</w:t>
            </w:r>
            <w:r w:rsidR="009B3251">
              <w:rPr>
                <w:rFonts w:asciiTheme="majorBidi" w:hAnsiTheme="majorBidi" w:cstheme="majorBidi"/>
                <w:szCs w:val="24"/>
              </w:rPr>
              <w:t>1</w:t>
            </w:r>
            <w:r w:rsidRPr="000042F4">
              <w:rPr>
                <w:rFonts w:asciiTheme="majorBidi" w:hAnsiTheme="majorBidi" w:cstheme="majorBidi"/>
                <w:szCs w:val="24"/>
              </w:rPr>
              <w:t>/12</w:t>
            </w:r>
          </w:p>
        </w:tc>
        <w:tc>
          <w:tcPr>
            <w:tcW w:w="1080" w:type="dxa"/>
          </w:tcPr>
          <w:p w14:paraId="1022AE08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0.77</w:t>
            </w:r>
          </w:p>
        </w:tc>
      </w:tr>
      <w:tr w:rsidR="00614D49" w:rsidRPr="000042F4" w14:paraId="25B04C88" w14:textId="77777777" w:rsidTr="0039125B">
        <w:trPr>
          <w:trHeight w:val="224"/>
        </w:trPr>
        <w:tc>
          <w:tcPr>
            <w:tcW w:w="2875" w:type="dxa"/>
          </w:tcPr>
          <w:p w14:paraId="190215FF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Weight (kg)</w:t>
            </w:r>
          </w:p>
        </w:tc>
        <w:tc>
          <w:tcPr>
            <w:tcW w:w="1800" w:type="dxa"/>
          </w:tcPr>
          <w:p w14:paraId="0012A425" w14:textId="2972F4AC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90.9±11.</w:t>
            </w:r>
            <w:r w:rsidR="00144ED5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620" w:type="dxa"/>
          </w:tcPr>
          <w:p w14:paraId="662FBE03" w14:textId="23E613C6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79.</w:t>
            </w:r>
            <w:r w:rsidR="00144ED5">
              <w:rPr>
                <w:rFonts w:asciiTheme="majorBidi" w:hAnsiTheme="majorBidi" w:cstheme="majorBidi"/>
                <w:szCs w:val="24"/>
              </w:rPr>
              <w:t>5</w:t>
            </w:r>
            <w:r w:rsidRPr="000042F4">
              <w:rPr>
                <w:rFonts w:asciiTheme="majorBidi" w:hAnsiTheme="majorBidi" w:cstheme="majorBidi"/>
                <w:szCs w:val="24"/>
              </w:rPr>
              <w:t>±8.</w:t>
            </w:r>
            <w:r w:rsidR="00144ED5">
              <w:rPr>
                <w:rFonts w:asciiTheme="majorBidi" w:hAnsiTheme="majorBidi" w:cstheme="majorBidi"/>
                <w:szCs w:val="24"/>
              </w:rPr>
              <w:t>8</w:t>
            </w:r>
          </w:p>
        </w:tc>
        <w:tc>
          <w:tcPr>
            <w:tcW w:w="1080" w:type="dxa"/>
          </w:tcPr>
          <w:p w14:paraId="50995720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&lt;0.0001</w:t>
            </w:r>
          </w:p>
        </w:tc>
      </w:tr>
      <w:tr w:rsidR="00614D49" w:rsidRPr="000042F4" w14:paraId="1D9DEEE5" w14:textId="77777777" w:rsidTr="0039125B">
        <w:trPr>
          <w:trHeight w:val="340"/>
        </w:trPr>
        <w:tc>
          <w:tcPr>
            <w:tcW w:w="2875" w:type="dxa"/>
          </w:tcPr>
          <w:p w14:paraId="7774B214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Height (cm)</w:t>
            </w:r>
          </w:p>
        </w:tc>
        <w:tc>
          <w:tcPr>
            <w:tcW w:w="1800" w:type="dxa"/>
          </w:tcPr>
          <w:p w14:paraId="52E09DB4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167±1</w:t>
            </w:r>
            <w:r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1620" w:type="dxa"/>
          </w:tcPr>
          <w:p w14:paraId="0E0EE6B9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169±5</w:t>
            </w:r>
          </w:p>
        </w:tc>
        <w:tc>
          <w:tcPr>
            <w:tcW w:w="1080" w:type="dxa"/>
          </w:tcPr>
          <w:p w14:paraId="6CB602FF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0.64</w:t>
            </w:r>
          </w:p>
        </w:tc>
      </w:tr>
      <w:tr w:rsidR="00614D49" w:rsidRPr="000042F4" w14:paraId="3AD1DC00" w14:textId="77777777" w:rsidTr="0039125B">
        <w:trPr>
          <w:trHeight w:val="232"/>
        </w:trPr>
        <w:tc>
          <w:tcPr>
            <w:tcW w:w="2875" w:type="dxa"/>
          </w:tcPr>
          <w:p w14:paraId="4EE27D37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BMI (kg/m</w:t>
            </w:r>
            <w:r w:rsidRPr="000042F4">
              <w:rPr>
                <w:rFonts w:asciiTheme="majorBidi" w:hAnsiTheme="majorBidi" w:cstheme="majorBidi"/>
                <w:szCs w:val="24"/>
                <w:vertAlign w:val="superscript"/>
              </w:rPr>
              <w:t>2</w:t>
            </w:r>
            <w:r w:rsidRPr="000042F4">
              <w:rPr>
                <w:rFonts w:asciiTheme="majorBidi" w:hAnsiTheme="majorBidi" w:cstheme="majorBidi"/>
                <w:szCs w:val="24"/>
              </w:rPr>
              <w:t xml:space="preserve">) </w:t>
            </w:r>
          </w:p>
        </w:tc>
        <w:tc>
          <w:tcPr>
            <w:tcW w:w="1800" w:type="dxa"/>
          </w:tcPr>
          <w:p w14:paraId="61EA7F65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32±4</w:t>
            </w:r>
          </w:p>
        </w:tc>
        <w:tc>
          <w:tcPr>
            <w:tcW w:w="1620" w:type="dxa"/>
          </w:tcPr>
          <w:p w14:paraId="7C262C6A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28±3</w:t>
            </w:r>
          </w:p>
        </w:tc>
        <w:tc>
          <w:tcPr>
            <w:tcW w:w="1080" w:type="dxa"/>
          </w:tcPr>
          <w:p w14:paraId="5F82DFD5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&lt;0.0001</w:t>
            </w:r>
          </w:p>
        </w:tc>
      </w:tr>
      <w:tr w:rsidR="00614D49" w:rsidRPr="000042F4" w14:paraId="58207039" w14:textId="77777777" w:rsidTr="0039125B">
        <w:trPr>
          <w:trHeight w:val="310"/>
        </w:trPr>
        <w:tc>
          <w:tcPr>
            <w:tcW w:w="2875" w:type="dxa"/>
          </w:tcPr>
          <w:p w14:paraId="1FF1BBE0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Systolic BP (mmHg)</w:t>
            </w:r>
          </w:p>
        </w:tc>
        <w:tc>
          <w:tcPr>
            <w:tcW w:w="1800" w:type="dxa"/>
          </w:tcPr>
          <w:p w14:paraId="17C14BFB" w14:textId="4C91576A" w:rsidR="00614D49" w:rsidRPr="000042F4" w:rsidRDefault="00144ED5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13</w:t>
            </w:r>
            <w:r>
              <w:rPr>
                <w:rFonts w:asciiTheme="majorBidi" w:hAnsiTheme="majorBidi" w:cstheme="majorBidi"/>
                <w:szCs w:val="24"/>
              </w:rPr>
              <w:t>2</w:t>
            </w:r>
            <w:r w:rsidR="00614D49" w:rsidRPr="000042F4">
              <w:rPr>
                <w:rFonts w:asciiTheme="majorBidi" w:hAnsiTheme="majorBidi" w:cstheme="majorBidi"/>
                <w:szCs w:val="24"/>
              </w:rPr>
              <w:t>±8</w:t>
            </w:r>
          </w:p>
        </w:tc>
        <w:tc>
          <w:tcPr>
            <w:tcW w:w="1620" w:type="dxa"/>
          </w:tcPr>
          <w:p w14:paraId="6D8C9A39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122±8</w:t>
            </w:r>
          </w:p>
        </w:tc>
        <w:tc>
          <w:tcPr>
            <w:tcW w:w="1080" w:type="dxa"/>
          </w:tcPr>
          <w:p w14:paraId="460565D5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0.001</w:t>
            </w:r>
          </w:p>
        </w:tc>
      </w:tr>
      <w:tr w:rsidR="00614D49" w:rsidRPr="000042F4" w14:paraId="2A9C083A" w14:textId="77777777" w:rsidTr="0039125B">
        <w:trPr>
          <w:trHeight w:val="232"/>
        </w:trPr>
        <w:tc>
          <w:tcPr>
            <w:tcW w:w="2875" w:type="dxa"/>
          </w:tcPr>
          <w:p w14:paraId="6F7E1E5C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Diastolic BP (mmHg)</w:t>
            </w:r>
          </w:p>
        </w:tc>
        <w:tc>
          <w:tcPr>
            <w:tcW w:w="1800" w:type="dxa"/>
          </w:tcPr>
          <w:p w14:paraId="545F9F97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81±7</w:t>
            </w:r>
          </w:p>
        </w:tc>
        <w:tc>
          <w:tcPr>
            <w:tcW w:w="1620" w:type="dxa"/>
          </w:tcPr>
          <w:p w14:paraId="737A3A8B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75±6</w:t>
            </w:r>
          </w:p>
        </w:tc>
        <w:tc>
          <w:tcPr>
            <w:tcW w:w="1080" w:type="dxa"/>
          </w:tcPr>
          <w:p w14:paraId="3324ECC5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0.00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</w:p>
        </w:tc>
      </w:tr>
      <w:tr w:rsidR="00614D49" w:rsidRPr="000042F4" w14:paraId="166ECC3D" w14:textId="77777777" w:rsidTr="0039125B">
        <w:trPr>
          <w:trHeight w:val="232"/>
        </w:trPr>
        <w:tc>
          <w:tcPr>
            <w:tcW w:w="2875" w:type="dxa"/>
          </w:tcPr>
          <w:p w14:paraId="3EF45790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Duration of diabetes (years)</w:t>
            </w:r>
          </w:p>
        </w:tc>
        <w:tc>
          <w:tcPr>
            <w:tcW w:w="1800" w:type="dxa"/>
          </w:tcPr>
          <w:p w14:paraId="3ECFF585" w14:textId="7ED35818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4.5±2.</w:t>
            </w:r>
            <w:r w:rsidR="00144ED5"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1620" w:type="dxa"/>
          </w:tcPr>
          <w:p w14:paraId="4B0AD0B9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N/A</w:t>
            </w:r>
          </w:p>
        </w:tc>
        <w:tc>
          <w:tcPr>
            <w:tcW w:w="1080" w:type="dxa"/>
          </w:tcPr>
          <w:p w14:paraId="78F62823" w14:textId="77777777" w:rsidR="00614D49" w:rsidRPr="000042F4" w:rsidRDefault="00614D49" w:rsidP="008D4C19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A33C3C" w:rsidRPr="000042F4" w14:paraId="7C56EDA8" w14:textId="77777777" w:rsidTr="0039125B">
        <w:trPr>
          <w:trHeight w:val="224"/>
        </w:trPr>
        <w:tc>
          <w:tcPr>
            <w:tcW w:w="2875" w:type="dxa"/>
          </w:tcPr>
          <w:p w14:paraId="339E0E03" w14:textId="37E19A5E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D70DCB">
              <w:rPr>
                <w:rFonts w:asciiTheme="majorBidi" w:hAnsiTheme="majorBidi" w:cstheme="majorBidi"/>
                <w:szCs w:val="24"/>
              </w:rPr>
              <w:t>HbA1c (mmol/mol)</w:t>
            </w:r>
          </w:p>
        </w:tc>
        <w:tc>
          <w:tcPr>
            <w:tcW w:w="1800" w:type="dxa"/>
          </w:tcPr>
          <w:p w14:paraId="518C585D" w14:textId="64EBD70C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9B3251">
              <w:rPr>
                <w:rFonts w:asciiTheme="majorBidi" w:hAnsiTheme="majorBidi" w:cstheme="majorBidi"/>
                <w:szCs w:val="24"/>
              </w:rPr>
              <w:t>51</w:t>
            </w:r>
            <w:r w:rsidRPr="00D70DCB">
              <w:rPr>
                <w:rFonts w:asciiTheme="majorBidi" w:hAnsiTheme="majorBidi" w:cstheme="majorBidi"/>
                <w:szCs w:val="24"/>
              </w:rPr>
              <w:t>.</w:t>
            </w:r>
            <w:r w:rsidR="002A01EB" w:rsidRPr="009B3251">
              <w:rPr>
                <w:rFonts w:asciiTheme="majorBidi" w:hAnsiTheme="majorBidi" w:cstheme="majorBidi"/>
                <w:szCs w:val="24"/>
              </w:rPr>
              <w:t>2</w:t>
            </w:r>
            <w:r w:rsidRPr="00D70DCB">
              <w:rPr>
                <w:rFonts w:asciiTheme="majorBidi" w:hAnsiTheme="majorBidi" w:cstheme="majorBidi"/>
                <w:szCs w:val="24"/>
              </w:rPr>
              <w:t>±</w:t>
            </w:r>
            <w:r w:rsidRPr="009B3251">
              <w:rPr>
                <w:rFonts w:asciiTheme="majorBidi" w:hAnsiTheme="majorBidi" w:cstheme="majorBidi"/>
                <w:szCs w:val="24"/>
              </w:rPr>
              <w:t>11</w:t>
            </w:r>
            <w:r w:rsidRPr="00D70DCB">
              <w:rPr>
                <w:rFonts w:asciiTheme="majorBidi" w:hAnsiTheme="majorBidi" w:cstheme="majorBidi"/>
                <w:szCs w:val="24"/>
              </w:rPr>
              <w:t>.</w:t>
            </w:r>
            <w:r w:rsidRPr="009B3251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1620" w:type="dxa"/>
          </w:tcPr>
          <w:p w14:paraId="1026C85F" w14:textId="46A5CB77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9B3251">
              <w:rPr>
                <w:rFonts w:asciiTheme="majorBidi" w:hAnsiTheme="majorBidi" w:cstheme="majorBidi"/>
                <w:szCs w:val="24"/>
              </w:rPr>
              <w:t>37.2</w:t>
            </w:r>
            <w:r w:rsidRPr="00D70DCB">
              <w:rPr>
                <w:rFonts w:asciiTheme="majorBidi" w:hAnsiTheme="majorBidi" w:cstheme="majorBidi"/>
                <w:szCs w:val="24"/>
              </w:rPr>
              <w:t>±2.2</w:t>
            </w:r>
          </w:p>
        </w:tc>
        <w:tc>
          <w:tcPr>
            <w:tcW w:w="1080" w:type="dxa"/>
          </w:tcPr>
          <w:p w14:paraId="3AE19D28" w14:textId="55578FF0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9B3251">
              <w:rPr>
                <w:rFonts w:asciiTheme="majorBidi" w:hAnsiTheme="majorBidi" w:cstheme="majorBidi"/>
                <w:szCs w:val="24"/>
              </w:rPr>
              <w:t>&lt;0.0001</w:t>
            </w:r>
          </w:p>
        </w:tc>
      </w:tr>
      <w:tr w:rsidR="00A33C3C" w:rsidRPr="000042F4" w14:paraId="7CF9DB16" w14:textId="77777777" w:rsidTr="0039125B">
        <w:trPr>
          <w:trHeight w:val="232"/>
        </w:trPr>
        <w:tc>
          <w:tcPr>
            <w:tcW w:w="2875" w:type="dxa"/>
          </w:tcPr>
          <w:p w14:paraId="2DE835FA" w14:textId="1B39C561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D70DCB">
              <w:rPr>
                <w:rFonts w:asciiTheme="majorBidi" w:hAnsiTheme="majorBidi" w:cstheme="majorBidi"/>
                <w:szCs w:val="24"/>
              </w:rPr>
              <w:t>HbA1c (</w:t>
            </w:r>
            <w:r w:rsidRPr="009B3251">
              <w:rPr>
                <w:rFonts w:asciiTheme="majorBidi" w:hAnsiTheme="majorBidi" w:cstheme="majorBidi"/>
                <w:szCs w:val="24"/>
              </w:rPr>
              <w:t>%)</w:t>
            </w:r>
          </w:p>
        </w:tc>
        <w:tc>
          <w:tcPr>
            <w:tcW w:w="1800" w:type="dxa"/>
          </w:tcPr>
          <w:p w14:paraId="406B79AF" w14:textId="71FCA1E0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D70DCB">
              <w:rPr>
                <w:rFonts w:asciiTheme="majorBidi" w:hAnsiTheme="majorBidi" w:cstheme="majorBidi"/>
                <w:szCs w:val="24"/>
              </w:rPr>
              <w:t>6.8±1.0</w:t>
            </w:r>
          </w:p>
        </w:tc>
        <w:tc>
          <w:tcPr>
            <w:tcW w:w="1620" w:type="dxa"/>
          </w:tcPr>
          <w:p w14:paraId="7627FB73" w14:textId="692C4B45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9B3251">
              <w:rPr>
                <w:rFonts w:asciiTheme="majorBidi" w:hAnsiTheme="majorBidi" w:cstheme="majorBidi"/>
                <w:szCs w:val="24"/>
              </w:rPr>
              <w:t>5.6±0.2</w:t>
            </w:r>
          </w:p>
        </w:tc>
        <w:tc>
          <w:tcPr>
            <w:tcW w:w="1080" w:type="dxa"/>
          </w:tcPr>
          <w:p w14:paraId="76E6528D" w14:textId="63508B54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9B3251">
              <w:rPr>
                <w:rFonts w:asciiTheme="majorBidi" w:hAnsiTheme="majorBidi" w:cstheme="majorBidi"/>
                <w:szCs w:val="24"/>
              </w:rPr>
              <w:t>&lt;0.0001</w:t>
            </w:r>
          </w:p>
        </w:tc>
      </w:tr>
      <w:tr w:rsidR="00A33C3C" w:rsidRPr="000042F4" w14:paraId="2D8D22E2" w14:textId="77777777" w:rsidTr="0039125B">
        <w:trPr>
          <w:trHeight w:val="232"/>
        </w:trPr>
        <w:tc>
          <w:tcPr>
            <w:tcW w:w="2875" w:type="dxa"/>
          </w:tcPr>
          <w:p w14:paraId="1856E28A" w14:textId="717F5557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  <w:highlight w:val="cyan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Total cholesterol (mmol/l)</w:t>
            </w:r>
          </w:p>
        </w:tc>
        <w:tc>
          <w:tcPr>
            <w:tcW w:w="1800" w:type="dxa"/>
          </w:tcPr>
          <w:p w14:paraId="583D923C" w14:textId="3CF9EC28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  <w:highlight w:val="cyan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4.2±</w:t>
            </w:r>
            <w:r w:rsidRPr="000042F4" w:rsidDel="00144ED5">
              <w:rPr>
                <w:rFonts w:asciiTheme="majorBidi" w:hAnsiTheme="majorBidi" w:cstheme="majorBidi"/>
                <w:szCs w:val="24"/>
              </w:rPr>
              <w:t>1.0</w:t>
            </w:r>
            <w:r>
              <w:rPr>
                <w:rFonts w:asciiTheme="majorBidi" w:hAnsiTheme="majorBidi" w:cstheme="majorBidi"/>
                <w:szCs w:val="24"/>
              </w:rPr>
              <w:t>1.0</w:t>
            </w:r>
          </w:p>
        </w:tc>
        <w:tc>
          <w:tcPr>
            <w:tcW w:w="1620" w:type="dxa"/>
          </w:tcPr>
          <w:p w14:paraId="4D1FFA49" w14:textId="5AE5969E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  <w:highlight w:val="cyan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4.8±0.</w:t>
            </w:r>
            <w:r w:rsidRPr="000042F4" w:rsidDel="00144ED5">
              <w:rPr>
                <w:rFonts w:asciiTheme="majorBidi" w:hAnsiTheme="majorBidi" w:cstheme="majorBidi"/>
                <w:szCs w:val="24"/>
              </w:rPr>
              <w:t>7</w:t>
            </w:r>
            <w:r>
              <w:rPr>
                <w:rFonts w:asciiTheme="majorBidi" w:hAnsiTheme="majorBidi" w:cstheme="majorBidi"/>
                <w:szCs w:val="24"/>
              </w:rPr>
              <w:t>7</w:t>
            </w:r>
          </w:p>
        </w:tc>
        <w:tc>
          <w:tcPr>
            <w:tcW w:w="1080" w:type="dxa"/>
          </w:tcPr>
          <w:p w14:paraId="5ED1B156" w14:textId="34D00E4E" w:rsidR="00A33C3C" w:rsidRPr="009B3251" w:rsidRDefault="00A33C3C" w:rsidP="008D4C19">
            <w:pPr>
              <w:rPr>
                <w:rFonts w:asciiTheme="majorBidi" w:hAnsiTheme="majorBidi" w:cstheme="majorBidi"/>
                <w:szCs w:val="24"/>
                <w:highlight w:val="cyan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0.014</w:t>
            </w:r>
          </w:p>
        </w:tc>
      </w:tr>
      <w:tr w:rsidR="00A33C3C" w:rsidRPr="000042F4" w14:paraId="67D438A0" w14:textId="77777777" w:rsidTr="0039125B">
        <w:trPr>
          <w:trHeight w:val="232"/>
        </w:trPr>
        <w:tc>
          <w:tcPr>
            <w:tcW w:w="2875" w:type="dxa"/>
          </w:tcPr>
          <w:p w14:paraId="1A800E7F" w14:textId="2CC1972F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Triglyceride (mmol/l)</w:t>
            </w:r>
          </w:p>
        </w:tc>
        <w:tc>
          <w:tcPr>
            <w:tcW w:w="1800" w:type="dxa"/>
          </w:tcPr>
          <w:p w14:paraId="3DB8E22C" w14:textId="1EADE654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1.7±0.7</w:t>
            </w:r>
          </w:p>
        </w:tc>
        <w:tc>
          <w:tcPr>
            <w:tcW w:w="1620" w:type="dxa"/>
          </w:tcPr>
          <w:p w14:paraId="78C9891F" w14:textId="4A953A28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1.</w:t>
            </w:r>
            <w:r w:rsidRPr="000042F4" w:rsidDel="00D86363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4</w:t>
            </w:r>
            <w:r w:rsidRPr="000042F4">
              <w:rPr>
                <w:rFonts w:asciiTheme="majorBidi" w:hAnsiTheme="majorBidi" w:cstheme="majorBidi"/>
                <w:szCs w:val="24"/>
              </w:rPr>
              <w:t>±0.6</w:t>
            </w:r>
          </w:p>
        </w:tc>
        <w:tc>
          <w:tcPr>
            <w:tcW w:w="1080" w:type="dxa"/>
          </w:tcPr>
          <w:p w14:paraId="669E73FA" w14:textId="59E4EDE4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0.055</w:t>
            </w:r>
          </w:p>
        </w:tc>
      </w:tr>
      <w:tr w:rsidR="00A33C3C" w:rsidRPr="000042F4" w14:paraId="2BB6F74C" w14:textId="77777777" w:rsidTr="0039125B">
        <w:trPr>
          <w:trHeight w:val="232"/>
        </w:trPr>
        <w:tc>
          <w:tcPr>
            <w:tcW w:w="2875" w:type="dxa"/>
          </w:tcPr>
          <w:p w14:paraId="538D472A" w14:textId="3E872A1B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HDL-cholesterol (mmol/l)</w:t>
            </w:r>
          </w:p>
        </w:tc>
        <w:tc>
          <w:tcPr>
            <w:tcW w:w="1800" w:type="dxa"/>
          </w:tcPr>
          <w:p w14:paraId="6DEFE574" w14:textId="62672553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1.1±0.3</w:t>
            </w:r>
          </w:p>
        </w:tc>
        <w:tc>
          <w:tcPr>
            <w:tcW w:w="1620" w:type="dxa"/>
          </w:tcPr>
          <w:p w14:paraId="2742931F" w14:textId="68BEFB8E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1.5±0.4</w:t>
            </w:r>
          </w:p>
        </w:tc>
        <w:tc>
          <w:tcPr>
            <w:tcW w:w="1080" w:type="dxa"/>
          </w:tcPr>
          <w:p w14:paraId="4012C907" w14:textId="01C562C9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0.001</w:t>
            </w:r>
          </w:p>
        </w:tc>
      </w:tr>
      <w:tr w:rsidR="00A33C3C" w:rsidRPr="000042F4" w14:paraId="00AF64DC" w14:textId="77777777" w:rsidTr="0039125B">
        <w:trPr>
          <w:trHeight w:val="232"/>
        </w:trPr>
        <w:tc>
          <w:tcPr>
            <w:tcW w:w="2875" w:type="dxa"/>
          </w:tcPr>
          <w:p w14:paraId="2539EBB6" w14:textId="0C6B7797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LDL-cholesterol (mmol/l)</w:t>
            </w:r>
          </w:p>
        </w:tc>
        <w:tc>
          <w:tcPr>
            <w:tcW w:w="1800" w:type="dxa"/>
          </w:tcPr>
          <w:p w14:paraId="3A147B6F" w14:textId="11D782AC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2.</w:t>
            </w:r>
            <w:r w:rsidRPr="000042F4" w:rsidDel="00D86363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 w:rsidRPr="000042F4">
              <w:rPr>
                <w:rFonts w:asciiTheme="majorBidi" w:hAnsiTheme="majorBidi" w:cstheme="majorBidi"/>
                <w:szCs w:val="24"/>
              </w:rPr>
              <w:t>±0.8</w:t>
            </w:r>
          </w:p>
        </w:tc>
        <w:tc>
          <w:tcPr>
            <w:tcW w:w="1620" w:type="dxa"/>
          </w:tcPr>
          <w:p w14:paraId="3ED034C1" w14:textId="13BCCE67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2.7±0.</w:t>
            </w:r>
            <w:r w:rsidRPr="000042F4" w:rsidDel="00D86363">
              <w:rPr>
                <w:rFonts w:asciiTheme="majorBidi" w:hAnsiTheme="majorBidi" w:cstheme="majorBidi"/>
                <w:szCs w:val="24"/>
              </w:rPr>
              <w:t>8</w:t>
            </w:r>
            <w:r>
              <w:rPr>
                <w:rFonts w:asciiTheme="majorBidi" w:hAnsiTheme="majorBidi" w:cstheme="majorBidi"/>
                <w:szCs w:val="24"/>
              </w:rPr>
              <w:t>7</w:t>
            </w:r>
          </w:p>
        </w:tc>
        <w:tc>
          <w:tcPr>
            <w:tcW w:w="1080" w:type="dxa"/>
          </w:tcPr>
          <w:p w14:paraId="5484AB60" w14:textId="4D470C69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0.051</w:t>
            </w:r>
          </w:p>
        </w:tc>
      </w:tr>
      <w:tr w:rsidR="00A33C3C" w:rsidRPr="000042F4" w14:paraId="7D416D47" w14:textId="77777777" w:rsidTr="0039125B">
        <w:trPr>
          <w:trHeight w:val="232"/>
        </w:trPr>
        <w:tc>
          <w:tcPr>
            <w:tcW w:w="2875" w:type="dxa"/>
          </w:tcPr>
          <w:p w14:paraId="63BCFD5F" w14:textId="39B4092D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CRP (mg/l)</w:t>
            </w:r>
          </w:p>
        </w:tc>
        <w:tc>
          <w:tcPr>
            <w:tcW w:w="1800" w:type="dxa"/>
          </w:tcPr>
          <w:p w14:paraId="64512138" w14:textId="42580139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3.</w:t>
            </w:r>
            <w:r w:rsidRPr="000042F4" w:rsidDel="00D86363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Pr="000042F4">
              <w:rPr>
                <w:rFonts w:asciiTheme="majorBidi" w:hAnsiTheme="majorBidi" w:cstheme="majorBidi"/>
                <w:szCs w:val="24"/>
              </w:rPr>
              <w:t>±2.</w:t>
            </w:r>
            <w:r w:rsidRPr="000042F4" w:rsidDel="00D86363">
              <w:rPr>
                <w:rFonts w:asciiTheme="majorBidi" w:hAnsiTheme="majorBidi" w:cstheme="majorBidi"/>
                <w:szCs w:val="24"/>
              </w:rPr>
              <w:t>8</w:t>
            </w:r>
            <w:r>
              <w:rPr>
                <w:rFonts w:asciiTheme="majorBidi" w:hAnsiTheme="majorBidi" w:cstheme="majorBidi"/>
                <w:szCs w:val="24"/>
              </w:rPr>
              <w:t>7</w:t>
            </w:r>
          </w:p>
        </w:tc>
        <w:tc>
          <w:tcPr>
            <w:tcW w:w="1620" w:type="dxa"/>
          </w:tcPr>
          <w:p w14:paraId="17744261" w14:textId="6EE25A87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5.</w:t>
            </w:r>
            <w:r w:rsidRPr="000042F4" w:rsidDel="00D86363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Pr="000042F4">
              <w:rPr>
                <w:rFonts w:asciiTheme="majorBidi" w:hAnsiTheme="majorBidi" w:cstheme="majorBidi"/>
                <w:szCs w:val="24"/>
              </w:rPr>
              <w:t>±</w:t>
            </w:r>
            <w:r w:rsidRPr="000042F4" w:rsidDel="00D86363">
              <w:rPr>
                <w:rFonts w:asciiTheme="majorBidi" w:hAnsiTheme="majorBidi" w:cstheme="majorBidi"/>
                <w:szCs w:val="24"/>
              </w:rPr>
              <w:t>11</w:t>
            </w:r>
            <w:r w:rsidRPr="000042F4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Pr="000042F4">
              <w:rPr>
                <w:rFonts w:asciiTheme="majorBidi" w:hAnsiTheme="majorBidi" w:cstheme="majorBidi"/>
                <w:szCs w:val="24"/>
              </w:rPr>
              <w:t>.</w:t>
            </w:r>
            <w:r w:rsidRPr="000042F4" w:rsidDel="00D86363"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1080" w:type="dxa"/>
          </w:tcPr>
          <w:p w14:paraId="62233F54" w14:textId="7CB7DB1C" w:rsidR="00A33C3C" w:rsidRPr="000042F4" w:rsidRDefault="00A33C3C" w:rsidP="008D4C19">
            <w:pPr>
              <w:rPr>
                <w:rFonts w:asciiTheme="majorBidi" w:hAnsiTheme="majorBidi" w:cstheme="majorBidi"/>
                <w:szCs w:val="24"/>
              </w:rPr>
            </w:pPr>
            <w:r w:rsidRPr="000042F4">
              <w:rPr>
                <w:rFonts w:asciiTheme="majorBidi" w:hAnsiTheme="majorBidi" w:cstheme="majorBidi"/>
                <w:szCs w:val="24"/>
              </w:rPr>
              <w:t>0.66</w:t>
            </w:r>
          </w:p>
        </w:tc>
      </w:tr>
    </w:tbl>
    <w:p w14:paraId="7BB6EAEC" w14:textId="77777777" w:rsidR="00D945BE" w:rsidRPr="000042F4" w:rsidRDefault="00D945BE" w:rsidP="00614D49">
      <w:pPr>
        <w:rPr>
          <w:rFonts w:asciiTheme="majorBidi" w:hAnsiTheme="majorBidi" w:cstheme="majorBidi"/>
          <w:szCs w:val="24"/>
          <w:lang w:eastAsia="zh-CN"/>
        </w:rPr>
      </w:pPr>
    </w:p>
    <w:p w14:paraId="206C409C" w14:textId="643740F0" w:rsidR="008C577E" w:rsidRPr="00E1732B" w:rsidRDefault="00614D49">
      <w:pPr>
        <w:rPr>
          <w:rFonts w:asciiTheme="majorBidi" w:hAnsiTheme="majorBidi" w:cstheme="majorBidi"/>
          <w:szCs w:val="24"/>
          <w:lang w:eastAsia="zh-CN"/>
        </w:rPr>
      </w:pPr>
      <w:r w:rsidRPr="000042F4">
        <w:rPr>
          <w:rFonts w:asciiTheme="majorBidi" w:hAnsiTheme="majorBidi" w:cstheme="majorBidi"/>
          <w:szCs w:val="24"/>
          <w:lang w:eastAsia="zh-CN"/>
        </w:rPr>
        <w:t>BMI: Body mass index, BP: Blood pressure, HDL-cholesterol: High density lipoprotein cholesterol, LDL-cholesterol: Low density lipoprotein cholesterol, CRP: C-reactive protein. HbA1c: Haemoglobin A1c</w:t>
      </w:r>
    </w:p>
    <w:sectPr w:rsidR="008C577E" w:rsidRPr="00E17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49"/>
    <w:rsid w:val="00002D39"/>
    <w:rsid w:val="000D1E44"/>
    <w:rsid w:val="00144ED5"/>
    <w:rsid w:val="00242FB9"/>
    <w:rsid w:val="002A01EB"/>
    <w:rsid w:val="0039125B"/>
    <w:rsid w:val="005D78E0"/>
    <w:rsid w:val="00614D49"/>
    <w:rsid w:val="0099028C"/>
    <w:rsid w:val="009B3251"/>
    <w:rsid w:val="00A33C3C"/>
    <w:rsid w:val="00D70DCB"/>
    <w:rsid w:val="00D86363"/>
    <w:rsid w:val="00D945BE"/>
    <w:rsid w:val="00E1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82692"/>
  <w15:chartTrackingRefBased/>
  <w15:docId w15:val="{C914A58D-1BAB-D842-A11C-9A12B0E3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49"/>
    <w:pPr>
      <w:spacing w:after="200" w:line="360" w:lineRule="auto"/>
      <w:jc w:val="both"/>
    </w:pPr>
    <w:rPr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614D49"/>
    <w:rPr>
      <w:rFonts w:eastAsiaTheme="minorEastAsia"/>
      <w:sz w:val="22"/>
      <w:szCs w:val="22"/>
      <w:lang w:val="en-GB"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8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E0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Atkin</dc:creator>
  <cp:keywords/>
  <dc:description/>
  <cp:lastModifiedBy>Dr. Alexandra E. Butler</cp:lastModifiedBy>
  <cp:revision>4</cp:revision>
  <dcterms:created xsi:type="dcterms:W3CDTF">2020-07-11T16:47:00Z</dcterms:created>
  <dcterms:modified xsi:type="dcterms:W3CDTF">2020-07-11T16:52:00Z</dcterms:modified>
</cp:coreProperties>
</file>