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06E5" w14:textId="77777777" w:rsidR="00D669B6" w:rsidRPr="00D669B6" w:rsidRDefault="00D669B6" w:rsidP="00E5496A">
      <w:pPr>
        <w:spacing w:after="0"/>
        <w:jc w:val="center"/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</w:pPr>
      <w:r w:rsidRPr="00D669B6">
        <w:rPr>
          <w:rFonts w:asciiTheme="minorBidi" w:eastAsia="Times New Roman" w:hAnsiTheme="minorBidi"/>
          <w:b/>
          <w:bCs/>
          <w:color w:val="000000" w:themeColor="text1"/>
          <w:sz w:val="18"/>
          <w:szCs w:val="18"/>
          <w:lang w:bidi="ar-EG"/>
        </w:rPr>
        <w:t>Table S1.</w:t>
      </w:r>
      <w:r w:rsidRPr="00D669B6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 xml:space="preserve"> Iron and alumina oxides contents of </w:t>
      </w:r>
      <w:proofErr w:type="spellStart"/>
      <w:r w:rsidRPr="00D669B6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>Marwit</w:t>
      </w:r>
      <w:proofErr w:type="spellEnd"/>
      <w:r w:rsidRPr="00D669B6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 xml:space="preserve"> El </w:t>
      </w:r>
      <w:proofErr w:type="spellStart"/>
      <w:r w:rsidRPr="00D669B6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>Sweiqat</w:t>
      </w:r>
      <w:proofErr w:type="spellEnd"/>
      <w:r w:rsidRPr="00D669B6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 xml:space="preserve"> original quartz samples (RER feeding samples)</w:t>
      </w:r>
    </w:p>
    <w:tbl>
      <w:tblPr>
        <w:tblStyle w:val="LightShading"/>
        <w:tblpPr w:leftFromText="187" w:rightFromText="187" w:vertAnchor="text" w:horzAnchor="margin" w:tblpXSpec="center" w:tblpY="47"/>
        <w:tblOverlap w:val="never"/>
        <w:tblW w:w="9106" w:type="dxa"/>
        <w:tblLook w:val="04A0" w:firstRow="1" w:lastRow="0" w:firstColumn="1" w:lastColumn="0" w:noHBand="0" w:noVBand="1"/>
      </w:tblPr>
      <w:tblGrid>
        <w:gridCol w:w="2694"/>
        <w:gridCol w:w="1842"/>
        <w:gridCol w:w="2302"/>
        <w:gridCol w:w="2268"/>
      </w:tblGrid>
      <w:tr w:rsidR="00D669B6" w:rsidRPr="00D669B6" w14:paraId="65AE39BA" w14:textId="77777777" w:rsidTr="00D66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27094E2B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Sample</w:t>
            </w:r>
          </w:p>
        </w:tc>
        <w:tc>
          <w:tcPr>
            <w:tcW w:w="1842" w:type="dxa"/>
            <w:hideMark/>
          </w:tcPr>
          <w:p w14:paraId="2B088C55" w14:textId="77777777" w:rsidR="00D669B6" w:rsidRPr="00D669B6" w:rsidRDefault="00D669B6" w:rsidP="00D2595A">
            <w:pPr>
              <w:tabs>
                <w:tab w:val="left" w:pos="3099"/>
              </w:tabs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Wt.%</w:t>
            </w:r>
          </w:p>
        </w:tc>
        <w:tc>
          <w:tcPr>
            <w:tcW w:w="2302" w:type="dxa"/>
            <w:hideMark/>
          </w:tcPr>
          <w:p w14:paraId="01FC6203" w14:textId="77777777" w:rsidR="00D669B6" w:rsidRPr="00D669B6" w:rsidRDefault="00D669B6" w:rsidP="00D2595A">
            <w:pPr>
              <w:tabs>
                <w:tab w:val="left" w:pos="3099"/>
              </w:tabs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Fe</w:t>
            </w: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3</w:t>
            </w: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%</w:t>
            </w:r>
          </w:p>
        </w:tc>
        <w:tc>
          <w:tcPr>
            <w:tcW w:w="2268" w:type="dxa"/>
            <w:hideMark/>
          </w:tcPr>
          <w:p w14:paraId="4A48CB5B" w14:textId="77777777" w:rsidR="00D669B6" w:rsidRPr="00D669B6" w:rsidRDefault="00D669B6" w:rsidP="00D2595A">
            <w:pPr>
              <w:tabs>
                <w:tab w:val="left" w:pos="3099"/>
              </w:tabs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Al</w:t>
            </w: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3</w:t>
            </w: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%</w:t>
            </w:r>
          </w:p>
        </w:tc>
      </w:tr>
      <w:tr w:rsidR="00D669B6" w:rsidRPr="00D669B6" w14:paraId="4F4719EE" w14:textId="77777777" w:rsidTr="00D66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hideMark/>
          </w:tcPr>
          <w:p w14:paraId="67E972FA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ind w:left="-9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Unclassified -0.6+0.1 mm</w:t>
            </w:r>
          </w:p>
        </w:tc>
        <w:tc>
          <w:tcPr>
            <w:tcW w:w="1842" w:type="dxa"/>
            <w:shd w:val="clear" w:color="auto" w:fill="auto"/>
            <w:hideMark/>
          </w:tcPr>
          <w:p w14:paraId="01ECDBEE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100.00</w:t>
            </w:r>
          </w:p>
        </w:tc>
        <w:tc>
          <w:tcPr>
            <w:tcW w:w="2302" w:type="dxa"/>
            <w:shd w:val="clear" w:color="auto" w:fill="auto"/>
            <w:hideMark/>
          </w:tcPr>
          <w:p w14:paraId="76BDFDA5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0.104</w:t>
            </w:r>
          </w:p>
        </w:tc>
        <w:tc>
          <w:tcPr>
            <w:tcW w:w="2268" w:type="dxa"/>
            <w:shd w:val="clear" w:color="auto" w:fill="auto"/>
            <w:hideMark/>
          </w:tcPr>
          <w:p w14:paraId="71B88805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0.0875</w:t>
            </w:r>
          </w:p>
        </w:tc>
      </w:tr>
      <w:tr w:rsidR="00D669B6" w:rsidRPr="00D669B6" w14:paraId="341A3660" w14:textId="77777777" w:rsidTr="00D66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75BAB1E0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-0.6+0.3mm fraction</w:t>
            </w:r>
          </w:p>
        </w:tc>
        <w:tc>
          <w:tcPr>
            <w:tcW w:w="1842" w:type="dxa"/>
            <w:hideMark/>
          </w:tcPr>
          <w:p w14:paraId="1646C63A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49.50</w:t>
            </w:r>
          </w:p>
        </w:tc>
        <w:tc>
          <w:tcPr>
            <w:tcW w:w="2302" w:type="dxa"/>
            <w:hideMark/>
          </w:tcPr>
          <w:p w14:paraId="342F6F9F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0.105</w:t>
            </w:r>
          </w:p>
        </w:tc>
        <w:tc>
          <w:tcPr>
            <w:tcW w:w="2268" w:type="dxa"/>
            <w:hideMark/>
          </w:tcPr>
          <w:p w14:paraId="1AD9E45B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0.086</w:t>
            </w:r>
          </w:p>
        </w:tc>
      </w:tr>
      <w:tr w:rsidR="00D669B6" w:rsidRPr="00D669B6" w14:paraId="2053A6F2" w14:textId="77777777" w:rsidTr="00D66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hideMark/>
          </w:tcPr>
          <w:p w14:paraId="6CA4C701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-0.3+0.1 mm fraction</w:t>
            </w:r>
          </w:p>
        </w:tc>
        <w:tc>
          <w:tcPr>
            <w:tcW w:w="1842" w:type="dxa"/>
            <w:shd w:val="clear" w:color="auto" w:fill="auto"/>
            <w:hideMark/>
          </w:tcPr>
          <w:p w14:paraId="0873722B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50.50</w:t>
            </w:r>
          </w:p>
        </w:tc>
        <w:tc>
          <w:tcPr>
            <w:tcW w:w="2302" w:type="dxa"/>
            <w:shd w:val="clear" w:color="auto" w:fill="auto"/>
            <w:hideMark/>
          </w:tcPr>
          <w:p w14:paraId="4FEF9863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0.103</w:t>
            </w:r>
          </w:p>
        </w:tc>
        <w:tc>
          <w:tcPr>
            <w:tcW w:w="2268" w:type="dxa"/>
            <w:shd w:val="clear" w:color="auto" w:fill="auto"/>
            <w:hideMark/>
          </w:tcPr>
          <w:p w14:paraId="35B5F3B8" w14:textId="77777777" w:rsidR="00D669B6" w:rsidRPr="00D669B6" w:rsidRDefault="00D669B6" w:rsidP="00D669B6">
            <w:pPr>
              <w:tabs>
                <w:tab w:val="left" w:pos="3099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D669B6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0.089</w:t>
            </w:r>
          </w:p>
        </w:tc>
      </w:tr>
    </w:tbl>
    <w:p w14:paraId="4438683B" w14:textId="77777777" w:rsidR="006D451A" w:rsidRDefault="006D451A"/>
    <w:p w14:paraId="430382DD" w14:textId="77777777" w:rsidR="00346C0B" w:rsidRDefault="00346C0B"/>
    <w:p w14:paraId="78C0338B" w14:textId="77777777" w:rsidR="00346C0B" w:rsidRDefault="00346C0B"/>
    <w:p w14:paraId="008664D8" w14:textId="77777777" w:rsidR="00346C0B" w:rsidRPr="00346C0B" w:rsidRDefault="00346C0B" w:rsidP="00346C0B">
      <w:pPr>
        <w:spacing w:after="0" w:line="360" w:lineRule="auto"/>
        <w:jc w:val="center"/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</w:pPr>
      <w:r w:rsidRPr="00346C0B">
        <w:rPr>
          <w:rFonts w:asciiTheme="minorBidi" w:eastAsia="Times New Roman" w:hAnsiTheme="minorBidi"/>
          <w:b/>
          <w:bCs/>
          <w:color w:val="000000" w:themeColor="text1"/>
          <w:sz w:val="18"/>
          <w:szCs w:val="18"/>
        </w:rPr>
        <w:t>Table S2.</w:t>
      </w:r>
      <w:r w:rsidRPr="00346C0B">
        <w:rPr>
          <w:rFonts w:asciiTheme="minorBidi" w:eastAsia="Times New Roman" w:hAnsiTheme="minorBidi"/>
          <w:color w:val="000000" w:themeColor="text1"/>
          <w:sz w:val="18"/>
          <w:szCs w:val="18"/>
        </w:rPr>
        <w:t xml:space="preserve"> The design variables and their coded/ actual levels</w:t>
      </w:r>
    </w:p>
    <w:tbl>
      <w:tblPr>
        <w:tblStyle w:val="LightShading"/>
        <w:tblpPr w:leftFromText="187" w:rightFromText="187" w:vertAnchor="text" w:horzAnchor="margin" w:tblpXSpec="center" w:tblpY="59"/>
        <w:tblOverlap w:val="never"/>
        <w:tblW w:w="9913" w:type="dxa"/>
        <w:tblLayout w:type="fixed"/>
        <w:tblLook w:val="04A0" w:firstRow="1" w:lastRow="0" w:firstColumn="1" w:lastColumn="0" w:noHBand="0" w:noVBand="1"/>
      </w:tblPr>
      <w:tblGrid>
        <w:gridCol w:w="1008"/>
        <w:gridCol w:w="90"/>
        <w:gridCol w:w="1296"/>
        <w:gridCol w:w="909"/>
        <w:gridCol w:w="64"/>
        <w:gridCol w:w="6"/>
        <w:gridCol w:w="1050"/>
        <w:gridCol w:w="16"/>
        <w:gridCol w:w="1276"/>
        <w:gridCol w:w="14"/>
        <w:gridCol w:w="1363"/>
        <w:gridCol w:w="1458"/>
        <w:gridCol w:w="1363"/>
      </w:tblGrid>
      <w:tr w:rsidR="00346C0B" w:rsidRPr="00346C0B" w14:paraId="682409F3" w14:textId="77777777" w:rsidTr="00346C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13"/>
            <w:hideMark/>
          </w:tcPr>
          <w:p w14:paraId="3ED763FF" w14:textId="77777777" w:rsidR="00346C0B" w:rsidRPr="00346C0B" w:rsidRDefault="00346C0B" w:rsidP="00E5496A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 xml:space="preserve">Overall -0.6+0.1 mm </w:t>
            </w:r>
            <w:r w:rsidRPr="00346C0B">
              <w:rPr>
                <w:rFonts w:asciiTheme="minorBidi" w:eastAsia="Calibri" w:hAnsiTheme="minorBidi"/>
                <w:color w:val="000000" w:themeColor="text1"/>
                <w:sz w:val="16"/>
                <w:szCs w:val="16"/>
                <w:lang w:bidi="ar-EG"/>
              </w:rPr>
              <w:t xml:space="preserve"> </w:t>
            </w:r>
          </w:p>
        </w:tc>
      </w:tr>
      <w:tr w:rsidR="00346C0B" w:rsidRPr="00346C0B" w14:paraId="32BF1E01" w14:textId="77777777" w:rsidTr="00346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99E8C30" w14:textId="77777777" w:rsidR="00346C0B" w:rsidRPr="00346C0B" w:rsidRDefault="00346C0B" w:rsidP="00E5496A">
            <w:pPr>
              <w:rPr>
                <w:rFonts w:asciiTheme="minorBidi" w:hAnsiTheme="minorBidi"/>
                <w:b w:val="0"/>
                <w:bCs w:val="0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b w:val="0"/>
                <w:bCs w:val="0"/>
                <w:color w:val="000000" w:themeColor="text1"/>
                <w:sz w:val="16"/>
                <w:szCs w:val="16"/>
                <w:lang w:bidi="ar-EG"/>
              </w:rPr>
              <w:t>Factor</w:t>
            </w:r>
          </w:p>
        </w:tc>
        <w:tc>
          <w:tcPr>
            <w:tcW w:w="1386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14:paraId="6274F044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Name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B3250F2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Units</w:t>
            </w:r>
          </w:p>
        </w:tc>
        <w:tc>
          <w:tcPr>
            <w:tcW w:w="1120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14:paraId="14583181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Type</w:t>
            </w:r>
          </w:p>
        </w:tc>
        <w:tc>
          <w:tcPr>
            <w:tcW w:w="1306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14:paraId="166FD052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Low actual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A97A4F1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High actual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69F9283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Low coded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2C460B7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High coded</w:t>
            </w:r>
          </w:p>
        </w:tc>
      </w:tr>
      <w:tr w:rsidR="00346C0B" w:rsidRPr="00346C0B" w14:paraId="0CED11F3" w14:textId="77777777" w:rsidTr="00346C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auto"/>
            </w:tcBorders>
            <w:hideMark/>
          </w:tcPr>
          <w:p w14:paraId="68EED7D0" w14:textId="77777777" w:rsidR="00346C0B" w:rsidRPr="00346C0B" w:rsidRDefault="00346C0B" w:rsidP="00E5496A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A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hideMark/>
          </w:tcPr>
          <w:p w14:paraId="2DDA4365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Splitter Angle</w:t>
            </w:r>
          </w:p>
        </w:tc>
        <w:tc>
          <w:tcPr>
            <w:tcW w:w="909" w:type="dxa"/>
            <w:tcBorders>
              <w:top w:val="single" w:sz="4" w:space="0" w:color="auto"/>
            </w:tcBorders>
            <w:hideMark/>
          </w:tcPr>
          <w:p w14:paraId="295844B2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Degree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</w:tcBorders>
            <w:hideMark/>
          </w:tcPr>
          <w:p w14:paraId="3A5033AF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Numeric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</w:tcBorders>
            <w:hideMark/>
          </w:tcPr>
          <w:p w14:paraId="31DBA44E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85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hideMark/>
          </w:tcPr>
          <w:p w14:paraId="523B151C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95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hideMark/>
          </w:tcPr>
          <w:p w14:paraId="3FA5A5AB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-1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hideMark/>
          </w:tcPr>
          <w:p w14:paraId="50D16A6F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</w:tr>
      <w:tr w:rsidR="00346C0B" w:rsidRPr="00346C0B" w14:paraId="0FCFDCB8" w14:textId="77777777" w:rsidTr="00346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DD640C9" w14:textId="77777777" w:rsidR="00346C0B" w:rsidRPr="00346C0B" w:rsidRDefault="00346C0B" w:rsidP="00E5496A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B</w:t>
            </w:r>
          </w:p>
        </w:tc>
        <w:tc>
          <w:tcPr>
            <w:tcW w:w="1386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14:paraId="1F8050FD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Belt Speed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8AFB807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rpm</w:t>
            </w:r>
          </w:p>
        </w:tc>
        <w:tc>
          <w:tcPr>
            <w:tcW w:w="1120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14:paraId="2833AE46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Numeric</w:t>
            </w:r>
          </w:p>
        </w:tc>
        <w:tc>
          <w:tcPr>
            <w:tcW w:w="1306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14:paraId="61B18314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200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1FE7353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250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99B27EB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-1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0574A72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</w:tr>
      <w:tr w:rsidR="00346C0B" w:rsidRPr="00346C0B" w14:paraId="7A111F2D" w14:textId="77777777" w:rsidTr="00346C0B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1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534880" w14:textId="77777777" w:rsidR="00346C0B" w:rsidRPr="00346C0B" w:rsidRDefault="00346C0B" w:rsidP="00E5496A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 xml:space="preserve">-0.6+0.3 mm </w:t>
            </w:r>
            <w: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c</w:t>
            </w: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oarse fraction</w:t>
            </w:r>
          </w:p>
        </w:tc>
      </w:tr>
      <w:tr w:rsidR="00346C0B" w:rsidRPr="00346C0B" w14:paraId="2C205E59" w14:textId="77777777" w:rsidTr="00346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gridSpan w:val="2"/>
            <w:shd w:val="clear" w:color="auto" w:fill="auto"/>
            <w:hideMark/>
          </w:tcPr>
          <w:p w14:paraId="7DE608E4" w14:textId="77777777" w:rsidR="00346C0B" w:rsidRPr="00346C0B" w:rsidRDefault="00346C0B" w:rsidP="00E5496A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A</w:t>
            </w:r>
          </w:p>
        </w:tc>
        <w:tc>
          <w:tcPr>
            <w:tcW w:w="1296" w:type="dxa"/>
            <w:shd w:val="clear" w:color="auto" w:fill="auto"/>
            <w:hideMark/>
          </w:tcPr>
          <w:p w14:paraId="7CF0034B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Splitter Angle</w:t>
            </w:r>
          </w:p>
        </w:tc>
        <w:tc>
          <w:tcPr>
            <w:tcW w:w="979" w:type="dxa"/>
            <w:gridSpan w:val="3"/>
            <w:shd w:val="clear" w:color="auto" w:fill="auto"/>
            <w:hideMark/>
          </w:tcPr>
          <w:p w14:paraId="1EBB46D0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Degree</w:t>
            </w:r>
          </w:p>
        </w:tc>
        <w:tc>
          <w:tcPr>
            <w:tcW w:w="1066" w:type="dxa"/>
            <w:gridSpan w:val="2"/>
            <w:shd w:val="clear" w:color="auto" w:fill="auto"/>
            <w:hideMark/>
          </w:tcPr>
          <w:p w14:paraId="11986911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Numeric</w:t>
            </w:r>
          </w:p>
        </w:tc>
        <w:tc>
          <w:tcPr>
            <w:tcW w:w="1276" w:type="dxa"/>
            <w:shd w:val="clear" w:color="auto" w:fill="auto"/>
            <w:hideMark/>
          </w:tcPr>
          <w:p w14:paraId="1F0359F0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85</w:t>
            </w:r>
          </w:p>
        </w:tc>
        <w:tc>
          <w:tcPr>
            <w:tcW w:w="1377" w:type="dxa"/>
            <w:gridSpan w:val="2"/>
            <w:shd w:val="clear" w:color="auto" w:fill="auto"/>
            <w:hideMark/>
          </w:tcPr>
          <w:p w14:paraId="5E9E1ED5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95</w:t>
            </w:r>
          </w:p>
        </w:tc>
        <w:tc>
          <w:tcPr>
            <w:tcW w:w="1458" w:type="dxa"/>
            <w:shd w:val="clear" w:color="auto" w:fill="auto"/>
            <w:hideMark/>
          </w:tcPr>
          <w:p w14:paraId="7311B8A1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-1</w:t>
            </w:r>
          </w:p>
        </w:tc>
        <w:tc>
          <w:tcPr>
            <w:tcW w:w="1363" w:type="dxa"/>
            <w:shd w:val="clear" w:color="auto" w:fill="auto"/>
            <w:hideMark/>
          </w:tcPr>
          <w:p w14:paraId="09E4DDDF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</w:tr>
      <w:tr w:rsidR="00346C0B" w:rsidRPr="00346C0B" w14:paraId="7F3AFE4F" w14:textId="77777777" w:rsidTr="00346C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gridSpan w:val="2"/>
            <w:hideMark/>
          </w:tcPr>
          <w:p w14:paraId="70D047DB" w14:textId="77777777" w:rsidR="00346C0B" w:rsidRPr="00346C0B" w:rsidRDefault="00346C0B" w:rsidP="00E5496A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B</w:t>
            </w:r>
          </w:p>
        </w:tc>
        <w:tc>
          <w:tcPr>
            <w:tcW w:w="1296" w:type="dxa"/>
            <w:hideMark/>
          </w:tcPr>
          <w:p w14:paraId="0161A05D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Belt Speed</w:t>
            </w:r>
          </w:p>
        </w:tc>
        <w:tc>
          <w:tcPr>
            <w:tcW w:w="979" w:type="dxa"/>
            <w:gridSpan w:val="3"/>
            <w:hideMark/>
          </w:tcPr>
          <w:p w14:paraId="1951B062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rpm</w:t>
            </w:r>
          </w:p>
        </w:tc>
        <w:tc>
          <w:tcPr>
            <w:tcW w:w="1066" w:type="dxa"/>
            <w:gridSpan w:val="2"/>
            <w:hideMark/>
          </w:tcPr>
          <w:p w14:paraId="6DE8539A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Numeric</w:t>
            </w:r>
          </w:p>
        </w:tc>
        <w:tc>
          <w:tcPr>
            <w:tcW w:w="1276" w:type="dxa"/>
            <w:hideMark/>
          </w:tcPr>
          <w:p w14:paraId="04DC228A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200</w:t>
            </w:r>
          </w:p>
        </w:tc>
        <w:tc>
          <w:tcPr>
            <w:tcW w:w="1377" w:type="dxa"/>
            <w:gridSpan w:val="2"/>
            <w:hideMark/>
          </w:tcPr>
          <w:p w14:paraId="0C25AD13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250</w:t>
            </w:r>
          </w:p>
        </w:tc>
        <w:tc>
          <w:tcPr>
            <w:tcW w:w="1458" w:type="dxa"/>
            <w:hideMark/>
          </w:tcPr>
          <w:p w14:paraId="1C6D7A6F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-1</w:t>
            </w:r>
          </w:p>
        </w:tc>
        <w:tc>
          <w:tcPr>
            <w:tcW w:w="1363" w:type="dxa"/>
            <w:hideMark/>
          </w:tcPr>
          <w:p w14:paraId="2EFEC792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</w:tr>
      <w:tr w:rsidR="00346C0B" w:rsidRPr="00346C0B" w14:paraId="149A80A8" w14:textId="77777777" w:rsidTr="00346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53B077A" w14:textId="77777777" w:rsidR="00346C0B" w:rsidRPr="00346C0B" w:rsidRDefault="00346C0B" w:rsidP="00E5496A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 xml:space="preserve">-0.3+0.1 mm </w:t>
            </w:r>
            <w: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f</w:t>
            </w: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ine fraction</w:t>
            </w:r>
          </w:p>
        </w:tc>
      </w:tr>
      <w:tr w:rsidR="00346C0B" w:rsidRPr="00346C0B" w14:paraId="50F7C74D" w14:textId="77777777" w:rsidTr="00346C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gridSpan w:val="2"/>
            <w:hideMark/>
          </w:tcPr>
          <w:p w14:paraId="06465C64" w14:textId="77777777" w:rsidR="00346C0B" w:rsidRPr="00346C0B" w:rsidRDefault="00346C0B" w:rsidP="00E5496A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A</w:t>
            </w:r>
          </w:p>
        </w:tc>
        <w:tc>
          <w:tcPr>
            <w:tcW w:w="1296" w:type="dxa"/>
            <w:hideMark/>
          </w:tcPr>
          <w:p w14:paraId="54531403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Splitter Angle</w:t>
            </w:r>
          </w:p>
        </w:tc>
        <w:tc>
          <w:tcPr>
            <w:tcW w:w="973" w:type="dxa"/>
            <w:gridSpan w:val="2"/>
            <w:hideMark/>
          </w:tcPr>
          <w:p w14:paraId="12338CF6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Degree</w:t>
            </w:r>
          </w:p>
        </w:tc>
        <w:tc>
          <w:tcPr>
            <w:tcW w:w="1072" w:type="dxa"/>
            <w:gridSpan w:val="3"/>
            <w:hideMark/>
          </w:tcPr>
          <w:p w14:paraId="5EB372FC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Numeric</w:t>
            </w:r>
          </w:p>
        </w:tc>
        <w:tc>
          <w:tcPr>
            <w:tcW w:w="1290" w:type="dxa"/>
            <w:gridSpan w:val="2"/>
            <w:hideMark/>
          </w:tcPr>
          <w:p w14:paraId="254F218A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85</w:t>
            </w:r>
          </w:p>
        </w:tc>
        <w:tc>
          <w:tcPr>
            <w:tcW w:w="1363" w:type="dxa"/>
            <w:hideMark/>
          </w:tcPr>
          <w:p w14:paraId="67C66580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95</w:t>
            </w:r>
          </w:p>
        </w:tc>
        <w:tc>
          <w:tcPr>
            <w:tcW w:w="1458" w:type="dxa"/>
            <w:hideMark/>
          </w:tcPr>
          <w:p w14:paraId="4130CC72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-1</w:t>
            </w:r>
          </w:p>
        </w:tc>
        <w:tc>
          <w:tcPr>
            <w:tcW w:w="1363" w:type="dxa"/>
            <w:hideMark/>
          </w:tcPr>
          <w:p w14:paraId="08200F4E" w14:textId="77777777" w:rsidR="00346C0B" w:rsidRPr="00346C0B" w:rsidRDefault="00346C0B" w:rsidP="00E54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</w:tr>
      <w:tr w:rsidR="00346C0B" w:rsidRPr="00346C0B" w14:paraId="06E361D5" w14:textId="77777777" w:rsidTr="00346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gridSpan w:val="2"/>
            <w:shd w:val="clear" w:color="auto" w:fill="auto"/>
            <w:hideMark/>
          </w:tcPr>
          <w:p w14:paraId="4CA5B601" w14:textId="77777777" w:rsidR="00346C0B" w:rsidRPr="00346C0B" w:rsidRDefault="00346C0B" w:rsidP="00E5496A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B</w:t>
            </w:r>
          </w:p>
        </w:tc>
        <w:tc>
          <w:tcPr>
            <w:tcW w:w="1296" w:type="dxa"/>
            <w:shd w:val="clear" w:color="auto" w:fill="auto"/>
            <w:hideMark/>
          </w:tcPr>
          <w:p w14:paraId="0C4426D3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Belt Speed</w:t>
            </w:r>
          </w:p>
        </w:tc>
        <w:tc>
          <w:tcPr>
            <w:tcW w:w="973" w:type="dxa"/>
            <w:gridSpan w:val="2"/>
            <w:shd w:val="clear" w:color="auto" w:fill="auto"/>
            <w:hideMark/>
          </w:tcPr>
          <w:p w14:paraId="2D9213B1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rpm</w:t>
            </w:r>
          </w:p>
        </w:tc>
        <w:tc>
          <w:tcPr>
            <w:tcW w:w="1072" w:type="dxa"/>
            <w:gridSpan w:val="3"/>
            <w:shd w:val="clear" w:color="auto" w:fill="auto"/>
            <w:hideMark/>
          </w:tcPr>
          <w:p w14:paraId="580A3921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Numeric</w:t>
            </w:r>
          </w:p>
        </w:tc>
        <w:tc>
          <w:tcPr>
            <w:tcW w:w="1290" w:type="dxa"/>
            <w:gridSpan w:val="2"/>
            <w:shd w:val="clear" w:color="auto" w:fill="auto"/>
            <w:hideMark/>
          </w:tcPr>
          <w:p w14:paraId="1B3E79F0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200</w:t>
            </w:r>
          </w:p>
        </w:tc>
        <w:tc>
          <w:tcPr>
            <w:tcW w:w="1363" w:type="dxa"/>
            <w:shd w:val="clear" w:color="auto" w:fill="auto"/>
            <w:hideMark/>
          </w:tcPr>
          <w:p w14:paraId="46D8A296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250</w:t>
            </w:r>
          </w:p>
        </w:tc>
        <w:tc>
          <w:tcPr>
            <w:tcW w:w="1458" w:type="dxa"/>
            <w:shd w:val="clear" w:color="auto" w:fill="auto"/>
            <w:hideMark/>
          </w:tcPr>
          <w:p w14:paraId="7FE22962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-1</w:t>
            </w:r>
          </w:p>
        </w:tc>
        <w:tc>
          <w:tcPr>
            <w:tcW w:w="1363" w:type="dxa"/>
            <w:shd w:val="clear" w:color="auto" w:fill="auto"/>
            <w:hideMark/>
          </w:tcPr>
          <w:p w14:paraId="225A8D17" w14:textId="77777777" w:rsidR="00346C0B" w:rsidRPr="00346C0B" w:rsidRDefault="00346C0B" w:rsidP="00E54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346C0B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</w:tr>
    </w:tbl>
    <w:p w14:paraId="5C2CDDE0" w14:textId="77777777" w:rsidR="007A06D0" w:rsidRDefault="007A06D0" w:rsidP="007A06D0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ar-EG"/>
        </w:rPr>
      </w:pPr>
    </w:p>
    <w:p w14:paraId="4048CEBD" w14:textId="77777777" w:rsidR="00FA5E9E" w:rsidRPr="00FA5E9E" w:rsidRDefault="00FA5E9E" w:rsidP="0071355C">
      <w:pPr>
        <w:spacing w:after="0" w:line="360" w:lineRule="auto"/>
        <w:jc w:val="center"/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</w:pPr>
      <w:r w:rsidRPr="00FA5E9E">
        <w:rPr>
          <w:rFonts w:asciiTheme="minorBidi" w:eastAsia="Times New Roman" w:hAnsiTheme="minorBidi"/>
          <w:b/>
          <w:bCs/>
          <w:color w:val="000000" w:themeColor="text1"/>
          <w:sz w:val="18"/>
          <w:szCs w:val="18"/>
          <w:lang w:bidi="ar-EG"/>
        </w:rPr>
        <w:t>Table S</w:t>
      </w:r>
      <w:r w:rsidR="0071355C">
        <w:rPr>
          <w:rFonts w:asciiTheme="minorBidi" w:eastAsia="Times New Roman" w:hAnsiTheme="minorBidi"/>
          <w:b/>
          <w:bCs/>
          <w:color w:val="000000" w:themeColor="text1"/>
          <w:sz w:val="18"/>
          <w:szCs w:val="18"/>
          <w:lang w:bidi="ar-EG"/>
        </w:rPr>
        <w:t>3</w:t>
      </w:r>
      <w:r w:rsidRPr="00FA5E9E">
        <w:rPr>
          <w:rFonts w:asciiTheme="minorBidi" w:eastAsia="Times New Roman" w:hAnsiTheme="minorBidi"/>
          <w:b/>
          <w:bCs/>
          <w:color w:val="000000" w:themeColor="text1"/>
          <w:sz w:val="18"/>
          <w:szCs w:val="18"/>
          <w:lang w:bidi="ar-EG"/>
        </w:rPr>
        <w:t>.</w:t>
      </w:r>
      <w:r w:rsidRPr="00FA5E9E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>The results of analysis of variance (ANOVA) for the all fractions (</w:t>
      </w:r>
      <w:proofErr w:type="spellStart"/>
      <w:r w:rsidRPr="00FA5E9E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>Marwit</w:t>
      </w:r>
      <w:proofErr w:type="spellEnd"/>
      <w:r w:rsidRPr="00FA5E9E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 xml:space="preserve"> El </w:t>
      </w:r>
      <w:proofErr w:type="spellStart"/>
      <w:r w:rsidRPr="00FA5E9E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>Sweiqat</w:t>
      </w:r>
      <w:proofErr w:type="spellEnd"/>
      <w:r w:rsidRPr="00FA5E9E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>)</w:t>
      </w:r>
    </w:p>
    <w:tbl>
      <w:tblPr>
        <w:tblStyle w:val="TableGrid31"/>
        <w:tblpPr w:leftFromText="187" w:rightFromText="187" w:vertAnchor="text" w:horzAnchor="margin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6"/>
        <w:gridCol w:w="1152"/>
        <w:gridCol w:w="1136"/>
        <w:gridCol w:w="889"/>
        <w:gridCol w:w="996"/>
        <w:gridCol w:w="1043"/>
        <w:gridCol w:w="102"/>
        <w:gridCol w:w="888"/>
        <w:gridCol w:w="1056"/>
        <w:gridCol w:w="1146"/>
      </w:tblGrid>
      <w:tr w:rsidR="007A06D0" w:rsidRPr="007A06D0" w14:paraId="015E145B" w14:textId="77777777" w:rsidTr="007A06D0">
        <w:tc>
          <w:tcPr>
            <w:tcW w:w="93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005DF" w14:textId="77777777" w:rsidR="007A06D0" w:rsidRPr="00FA5E9E" w:rsidRDefault="007A06D0" w:rsidP="007A06D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</w:pPr>
            <w:proofErr w:type="spellStart"/>
            <w:r w:rsidRPr="00FA5E9E">
              <w:rPr>
                <w:rFonts w:asciiTheme="minorBidi" w:eastAsia="Calibr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Marwit</w:t>
            </w:r>
            <w:proofErr w:type="spellEnd"/>
            <w:r w:rsidRPr="00FA5E9E">
              <w:rPr>
                <w:rFonts w:asciiTheme="minorBidi" w:eastAsia="Calibr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 xml:space="preserve"> El </w:t>
            </w:r>
            <w:proofErr w:type="spellStart"/>
            <w:proofErr w:type="gramStart"/>
            <w:r w:rsidRPr="00FA5E9E">
              <w:rPr>
                <w:rFonts w:asciiTheme="minorBidi" w:eastAsia="Calibr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Sweiqat</w:t>
            </w:r>
            <w:proofErr w:type="spellEnd"/>
            <w:r w:rsidRPr="00FA5E9E">
              <w:rPr>
                <w:rFonts w:asciiTheme="minorBidi" w:eastAsia="Calibr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 xml:space="preserve">  overall</w:t>
            </w:r>
            <w:proofErr w:type="gramEnd"/>
            <w:r w:rsidRPr="00FA5E9E">
              <w:rPr>
                <w:rFonts w:asciiTheme="minorBidi" w:eastAsia="Calibr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 xml:space="preserve"> quartz sample, </w:t>
            </w: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-0.6+0.1 mm, (</w:t>
            </w:r>
            <w:proofErr w:type="spellStart"/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Ov.S</w:t>
            </w:r>
            <w:proofErr w:type="spellEnd"/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.)</w:t>
            </w:r>
          </w:p>
        </w:tc>
      </w:tr>
      <w:tr w:rsidR="007A06D0" w:rsidRPr="007A06D0" w14:paraId="2E574468" w14:textId="77777777" w:rsidTr="007A06D0">
        <w:tc>
          <w:tcPr>
            <w:tcW w:w="3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FA075" w14:textId="77777777" w:rsidR="007A06D0" w:rsidRPr="00FA5E9E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FA5E9E">
              <w:rPr>
                <w:rFonts w:asciiTheme="minorBidi" w:hAnsiTheme="minorBidi"/>
                <w:b/>
                <w:bCs/>
                <w:noProof/>
                <w:color w:val="000000" w:themeColor="text1"/>
                <w:sz w:val="16"/>
                <w:szCs w:val="16"/>
              </w:rPr>
              <w:t>Conc. Wt., %</w:t>
            </w:r>
          </w:p>
        </w:tc>
        <w:tc>
          <w:tcPr>
            <w:tcW w:w="3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B613A" w14:textId="77777777" w:rsidR="007A06D0" w:rsidRPr="00FA5E9E" w:rsidRDefault="007A06D0" w:rsidP="007A06D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</w:pP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Fe</w:t>
            </w: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O</w:t>
            </w: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vertAlign w:val="subscript"/>
                <w:lang w:bidi="ar-EG"/>
              </w:rPr>
              <w:t xml:space="preserve">3 </w:t>
            </w: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Red. %</w:t>
            </w: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DC04E" w14:textId="77777777" w:rsidR="007A06D0" w:rsidRPr="00FA5E9E" w:rsidRDefault="007A06D0" w:rsidP="007A06D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</w:pP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Al</w:t>
            </w: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O</w:t>
            </w: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vertAlign w:val="subscript"/>
                <w:lang w:bidi="ar-EG"/>
              </w:rPr>
              <w:t>3</w:t>
            </w: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 xml:space="preserve"> Red. %</w:t>
            </w:r>
          </w:p>
        </w:tc>
      </w:tr>
      <w:tr w:rsidR="007A06D0" w:rsidRPr="007A06D0" w14:paraId="136612B7" w14:textId="77777777" w:rsidTr="007A06D0">
        <w:trPr>
          <w:trHeight w:val="5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81BFA" w14:textId="77777777" w:rsidR="007A06D0" w:rsidRPr="00FA5E9E" w:rsidRDefault="007A06D0" w:rsidP="007A06D0">
            <w:pPr>
              <w:jc w:val="both"/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</w:pP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Source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629A0" w14:textId="77777777" w:rsidR="007A06D0" w:rsidRPr="00FA5E9E" w:rsidRDefault="007A06D0" w:rsidP="007A06D0">
            <w:pPr>
              <w:jc w:val="both"/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</w:pP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F Value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7B6DE" w14:textId="77777777" w:rsidR="007A06D0" w:rsidRPr="00FA5E9E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FA5E9E">
              <w:rPr>
                <w:rFonts w:asciiTheme="minorBidi" w:hAnsiTheme="minorBidi"/>
                <w:b/>
                <w:bCs/>
                <w:noProof/>
                <w:color w:val="000000" w:themeColor="text1"/>
                <w:sz w:val="16"/>
                <w:szCs w:val="16"/>
              </w:rPr>
              <w:t>Prob &gt; F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F3106" w14:textId="77777777" w:rsidR="007A06D0" w:rsidRPr="00FA5E9E" w:rsidRDefault="007A06D0" w:rsidP="007A06D0">
            <w:pPr>
              <w:jc w:val="both"/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</w:pP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Source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88CDE" w14:textId="77777777" w:rsidR="007A06D0" w:rsidRPr="00FA5E9E" w:rsidRDefault="007A06D0" w:rsidP="007A06D0">
            <w:pPr>
              <w:jc w:val="both"/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</w:pP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F Value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10ABE" w14:textId="77777777" w:rsidR="007A06D0" w:rsidRPr="00FA5E9E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ind w:left="-57"/>
              <w:rPr>
                <w:rFonts w:asciiTheme="minorBidi" w:hAnsiTheme="minorBidi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FA5E9E">
              <w:rPr>
                <w:rFonts w:asciiTheme="minorBidi" w:hAnsiTheme="minorBidi"/>
                <w:b/>
                <w:bCs/>
                <w:noProof/>
                <w:color w:val="000000" w:themeColor="text1"/>
                <w:sz w:val="16"/>
                <w:szCs w:val="16"/>
              </w:rPr>
              <w:t>Prob &gt; F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62305" w14:textId="77777777" w:rsidR="007A06D0" w:rsidRPr="00FA5E9E" w:rsidRDefault="007A06D0" w:rsidP="007A06D0">
            <w:pPr>
              <w:jc w:val="both"/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</w:pP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Source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A445F" w14:textId="77777777" w:rsidR="007A06D0" w:rsidRPr="00FA5E9E" w:rsidRDefault="007A06D0" w:rsidP="007A06D0">
            <w:pPr>
              <w:jc w:val="both"/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</w:pP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F Value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DA3EA" w14:textId="77777777" w:rsidR="007A06D0" w:rsidRPr="00FA5E9E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FA5E9E">
              <w:rPr>
                <w:rFonts w:asciiTheme="minorBidi" w:hAnsiTheme="minorBidi"/>
                <w:b/>
                <w:bCs/>
                <w:noProof/>
                <w:color w:val="000000" w:themeColor="text1"/>
                <w:sz w:val="16"/>
                <w:szCs w:val="16"/>
              </w:rPr>
              <w:t>Prob &gt; F</w:t>
            </w:r>
          </w:p>
        </w:tc>
      </w:tr>
      <w:tr w:rsidR="007A06D0" w:rsidRPr="007A06D0" w14:paraId="71BA299D" w14:textId="77777777" w:rsidTr="007A06D0">
        <w:trPr>
          <w:trHeight w:val="1195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ADA1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Model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AB</w:t>
            </w:r>
          </w:p>
          <w:p w14:paraId="7259C756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123E0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1273.70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5205.35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24.14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1058.09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0.61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41.32</w:t>
            </w:r>
          </w:p>
          <w:p w14:paraId="530A4F78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9B9D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&lt; 0.0001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&lt; 0.0001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0.0080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&lt; 0.0001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0.4768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0.0030</w:t>
            </w:r>
          </w:p>
          <w:p w14:paraId="4C39BAE3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38309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Model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AB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D1AD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444.19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177.8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1064.91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16.31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383.14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0.28</w:t>
            </w:r>
          </w:p>
          <w:p w14:paraId="3F26B8C8" w14:textId="77777777" w:rsidR="007A06D0" w:rsidRPr="007A06D0" w:rsidRDefault="007A06D0" w:rsidP="007A06D0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AFD1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&lt;0.0001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0.0002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&lt; 0.0001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0.0156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&lt;0.0001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0.6232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B2A0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Model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AB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8BD4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11.28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8.46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31.69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6.89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3.73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3.58</w:t>
            </w:r>
          </w:p>
          <w:p w14:paraId="51F2067A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5494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0.0179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0.0438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0.0049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0.0585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0.1257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0.1316</w:t>
            </w:r>
          </w:p>
          <w:p w14:paraId="148C9EF0" w14:textId="77777777" w:rsidR="007A06D0" w:rsidRPr="007A06D0" w:rsidRDefault="007A06D0" w:rsidP="007A06D0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</w:p>
        </w:tc>
      </w:tr>
      <w:tr w:rsidR="007A06D0" w:rsidRPr="007A06D0" w14:paraId="142233BB" w14:textId="77777777" w:rsidTr="007A06D0">
        <w:trPr>
          <w:trHeight w:val="4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505E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ind w:right="-119" w:hanging="9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Pure error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6E204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924F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ind w:right="-158" w:hanging="158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Pure e</w:t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rror</w:t>
            </w:r>
          </w:p>
        </w:tc>
        <w:tc>
          <w:tcPr>
            <w:tcW w:w="2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EDF41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926F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ind w:right="-183" w:hanging="114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Pure error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993A7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</w:t>
            </w:r>
          </w:p>
        </w:tc>
      </w:tr>
      <w:tr w:rsidR="007A06D0" w:rsidRPr="007A06D0" w14:paraId="1EEA78D0" w14:textId="77777777" w:rsidTr="007A06D0">
        <w:tc>
          <w:tcPr>
            <w:tcW w:w="93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73A09" w14:textId="77777777" w:rsidR="007A06D0" w:rsidRPr="00FA5E9E" w:rsidRDefault="007A06D0" w:rsidP="007A06D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</w:pP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-0.6 +0.3 mm coarse fraction (C.S.)</w:t>
            </w:r>
          </w:p>
        </w:tc>
      </w:tr>
      <w:tr w:rsidR="007A06D0" w:rsidRPr="007A06D0" w14:paraId="205C8851" w14:textId="77777777" w:rsidTr="007A06D0">
        <w:trPr>
          <w:trHeight w:val="1069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7BB0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Model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AB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AC449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2037.67</w:t>
            </w:r>
          </w:p>
          <w:p w14:paraId="0EC90AF3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rtl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7601.29</w:t>
            </w:r>
          </w:p>
          <w:p w14:paraId="51B5CB5E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rtl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43.35</w:t>
            </w:r>
          </w:p>
          <w:p w14:paraId="4647ACBD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rtl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2461.78</w:t>
            </w:r>
          </w:p>
          <w:p w14:paraId="46BAB576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rtl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0.24</w:t>
            </w:r>
          </w:p>
          <w:p w14:paraId="03D051CD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3.10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EE875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&lt; 0.0001</w:t>
            </w:r>
          </w:p>
          <w:p w14:paraId="2788B92E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rtl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&lt; 0.0001</w:t>
            </w:r>
          </w:p>
          <w:p w14:paraId="4334EA09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rtl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0.0028</w:t>
            </w:r>
          </w:p>
          <w:p w14:paraId="60032A51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rtl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&lt; 0.0001</w:t>
            </w:r>
          </w:p>
          <w:p w14:paraId="747B5777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rtl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0.6528</w:t>
            </w:r>
          </w:p>
          <w:p w14:paraId="3AD75B9A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0.1530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20805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Model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AB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A94A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13.33</w:t>
            </w:r>
          </w:p>
          <w:p w14:paraId="051D774B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2.57</w:t>
            </w:r>
          </w:p>
          <w:p w14:paraId="567631F1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59.60</w:t>
            </w:r>
          </w:p>
          <w:p w14:paraId="0F66BF26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1.25</w:t>
            </w:r>
          </w:p>
          <w:p w14:paraId="73BFCB0D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3.07</w:t>
            </w:r>
          </w:p>
          <w:p w14:paraId="1FDD9F0C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0.71</w:t>
            </w:r>
          </w:p>
          <w:p w14:paraId="142B4370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6DC61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0.0132</w:t>
            </w:r>
          </w:p>
          <w:p w14:paraId="1A015406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0.1838</w:t>
            </w:r>
          </w:p>
          <w:p w14:paraId="40013B67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0.0015</w:t>
            </w:r>
          </w:p>
          <w:p w14:paraId="0A50B45D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0.3264</w:t>
            </w:r>
          </w:p>
          <w:p w14:paraId="5524145F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0.1548</w:t>
            </w:r>
          </w:p>
          <w:p w14:paraId="642E7061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0.4478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A1A58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Model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AB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8B66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82.80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39.57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287.92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0.48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71.93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10.06</w:t>
            </w:r>
          </w:p>
          <w:p w14:paraId="7B7D6AF8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9EA9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0.0004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0.0033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&lt; 0.0001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0.5284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0.0011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0.0338</w:t>
            </w:r>
          </w:p>
          <w:p w14:paraId="0F3C88E6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</w:p>
        </w:tc>
      </w:tr>
      <w:tr w:rsidR="007A06D0" w:rsidRPr="007A06D0" w14:paraId="7498955A" w14:textId="77777777" w:rsidTr="007A06D0">
        <w:trPr>
          <w:trHeight w:val="4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5E13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ind w:right="-209" w:hanging="9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Pure error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3BFCA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8DC4" w14:textId="77777777" w:rsidR="007A06D0" w:rsidRPr="007A06D0" w:rsidRDefault="00FA5E9E" w:rsidP="00FA5E9E">
            <w:pPr>
              <w:tabs>
                <w:tab w:val="left" w:pos="180"/>
              </w:tabs>
              <w:autoSpaceDE w:val="0"/>
              <w:autoSpaceDN w:val="0"/>
              <w:adjustRightInd w:val="0"/>
              <w:ind w:right="-158" w:hanging="158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Pure error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84277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93CB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ind w:right="-93" w:hanging="114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Pure error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4A4F2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</w:t>
            </w:r>
          </w:p>
        </w:tc>
      </w:tr>
      <w:tr w:rsidR="007A06D0" w:rsidRPr="007A06D0" w14:paraId="3EB3D5EC" w14:textId="77777777" w:rsidTr="007A06D0">
        <w:tc>
          <w:tcPr>
            <w:tcW w:w="93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69BCD" w14:textId="77777777" w:rsidR="007A06D0" w:rsidRPr="00FA5E9E" w:rsidRDefault="007A06D0" w:rsidP="007A06D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</w:pPr>
            <w:r w:rsidRPr="00FA5E9E">
              <w:rPr>
                <w:rFonts w:asciiTheme="minorBidi" w:hAnsiTheme="minorBidi"/>
                <w:b/>
                <w:bCs/>
                <w:color w:val="000000" w:themeColor="text1"/>
                <w:sz w:val="16"/>
                <w:szCs w:val="16"/>
                <w:lang w:bidi="ar-EG"/>
              </w:rPr>
              <w:t>-0.3 +0.1 mm fine fraction (F.S.)</w:t>
            </w:r>
          </w:p>
        </w:tc>
      </w:tr>
      <w:tr w:rsidR="007A06D0" w:rsidRPr="007A06D0" w14:paraId="731A2D1D" w14:textId="77777777" w:rsidTr="007A06D0">
        <w:trPr>
          <w:trHeight w:val="107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29F65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Model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AB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A54F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1540.77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5913.00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93.42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1603.40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7.21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3.92</w:t>
            </w:r>
          </w:p>
          <w:p w14:paraId="17578358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90ED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&lt; 0.0001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&lt; 0.0001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</w:t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006</w:t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&lt; 0.0001</w:t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0.0549</w:t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0.1187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29249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Model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AB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F195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34.12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5</w:t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3.27</w:t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86.28</w:t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4.88</w:t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16.95</w:t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5.49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ACBB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0.0022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0.0019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0.0007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0.0916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0.0146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0.0792</w:t>
            </w:r>
          </w:p>
          <w:p w14:paraId="30F16657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DA5E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Model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B</w:t>
            </w:r>
            <w:r w:rsidRPr="007A06D0">
              <w:rPr>
                <w:rFonts w:asciiTheme="minorBidi" w:hAnsiTheme="minorBidi"/>
                <w:noProof/>
                <w:color w:val="000000" w:themeColor="text1"/>
                <w:position w:val="6"/>
                <w:sz w:val="16"/>
                <w:szCs w:val="16"/>
              </w:rPr>
              <w:t>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  <w:t>AB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1BEC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91.46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80.05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185.05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14.7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56.06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0.05</w:t>
            </w:r>
          </w:p>
          <w:p w14:paraId="17D0E30F" w14:textId="77777777" w:rsidR="007A06D0" w:rsidRPr="007A06D0" w:rsidRDefault="007A06D0" w:rsidP="007A06D0">
            <w:pPr>
              <w:jc w:val="both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8460" w14:textId="77777777" w:rsidR="007A06D0" w:rsidRPr="007A06D0" w:rsidRDefault="007A06D0" w:rsidP="007A06D0">
            <w:pPr>
              <w:tabs>
                <w:tab w:val="right" w:pos="100"/>
              </w:tabs>
              <w:autoSpaceDE w:val="0"/>
              <w:autoSpaceDN w:val="0"/>
              <w:adjustRightInd w:val="0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0.0003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0.0009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0.0002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0.0186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0.0017</w:t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br/>
            </w: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ab/>
              <w:t>0.8345</w:t>
            </w:r>
          </w:p>
        </w:tc>
      </w:tr>
      <w:tr w:rsidR="007A06D0" w:rsidRPr="007A06D0" w14:paraId="087ABEED" w14:textId="77777777" w:rsidTr="007A06D0">
        <w:trPr>
          <w:trHeight w:val="4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1B45C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ind w:right="-119" w:hanging="9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Pure error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10CF5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ADD2F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ind w:right="-158" w:hanging="158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Pure error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4272B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F8752" w14:textId="77777777" w:rsidR="007A06D0" w:rsidRPr="007A06D0" w:rsidRDefault="007A06D0" w:rsidP="007A06D0">
            <w:pPr>
              <w:tabs>
                <w:tab w:val="left" w:pos="180"/>
              </w:tabs>
              <w:autoSpaceDE w:val="0"/>
              <w:autoSpaceDN w:val="0"/>
              <w:adjustRightInd w:val="0"/>
              <w:ind w:right="-93" w:hanging="114"/>
              <w:jc w:val="center"/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</w:pPr>
            <w:r w:rsidRPr="007A06D0">
              <w:rPr>
                <w:rFonts w:asciiTheme="minorBidi" w:hAnsiTheme="minorBidi"/>
                <w:noProof/>
                <w:color w:val="000000" w:themeColor="text1"/>
                <w:sz w:val="16"/>
                <w:szCs w:val="16"/>
              </w:rPr>
              <w:t>Pure error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72171" w14:textId="77777777" w:rsidR="007A06D0" w:rsidRPr="007A06D0" w:rsidRDefault="007A06D0" w:rsidP="007A06D0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7A06D0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0</w:t>
            </w:r>
          </w:p>
        </w:tc>
      </w:tr>
    </w:tbl>
    <w:p w14:paraId="67FB3986" w14:textId="77777777" w:rsidR="007A06D0" w:rsidRPr="00E9379B" w:rsidRDefault="007A06D0" w:rsidP="00346C0B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ar-EG"/>
        </w:rPr>
      </w:pPr>
    </w:p>
    <w:p w14:paraId="2BDAC90F" w14:textId="77777777" w:rsidR="00346C0B" w:rsidRDefault="00346C0B" w:rsidP="00346C0B">
      <w:pPr>
        <w:spacing w:after="0" w:line="480" w:lineRule="auto"/>
        <w:ind w:firstLine="720"/>
        <w:jc w:val="both"/>
        <w:rPr>
          <w:rFonts w:asciiTheme="minorBidi" w:hAnsiTheme="minorBidi"/>
        </w:rPr>
      </w:pPr>
    </w:p>
    <w:p w14:paraId="03601633" w14:textId="77777777" w:rsidR="00346C0B" w:rsidRDefault="00346C0B" w:rsidP="00346C0B">
      <w:pPr>
        <w:spacing w:after="0" w:line="480" w:lineRule="auto"/>
        <w:ind w:firstLine="720"/>
        <w:jc w:val="both"/>
        <w:rPr>
          <w:rFonts w:asciiTheme="minorBidi" w:hAnsiTheme="minorBidi"/>
        </w:rPr>
      </w:pPr>
    </w:p>
    <w:p w14:paraId="18405C86" w14:textId="77777777" w:rsidR="00346C0B" w:rsidRDefault="00346C0B" w:rsidP="00346C0B">
      <w:pPr>
        <w:spacing w:after="0" w:line="480" w:lineRule="auto"/>
        <w:ind w:firstLine="720"/>
        <w:jc w:val="both"/>
        <w:rPr>
          <w:rFonts w:asciiTheme="minorBidi" w:hAnsiTheme="minorBidi"/>
        </w:rPr>
      </w:pPr>
    </w:p>
    <w:p w14:paraId="782A4AC8" w14:textId="77777777" w:rsidR="00346C0B" w:rsidRDefault="00346C0B" w:rsidP="00346C0B">
      <w:pPr>
        <w:spacing w:after="0" w:line="480" w:lineRule="auto"/>
        <w:ind w:firstLine="720"/>
        <w:jc w:val="both"/>
        <w:rPr>
          <w:rFonts w:asciiTheme="minorBidi" w:hAnsiTheme="minorBidi"/>
        </w:rPr>
      </w:pPr>
    </w:p>
    <w:p w14:paraId="0983CD26" w14:textId="77777777" w:rsidR="00346C0B" w:rsidRDefault="00346C0B" w:rsidP="00346C0B">
      <w:pPr>
        <w:spacing w:after="0" w:line="480" w:lineRule="auto"/>
        <w:ind w:firstLine="720"/>
        <w:jc w:val="both"/>
        <w:rPr>
          <w:rFonts w:asciiTheme="minorBidi" w:hAnsiTheme="minorBidi"/>
        </w:rPr>
      </w:pPr>
    </w:p>
    <w:p w14:paraId="2061F343" w14:textId="77777777" w:rsidR="00346C0B" w:rsidRDefault="00346C0B" w:rsidP="00346C0B">
      <w:pPr>
        <w:spacing w:after="0" w:line="480" w:lineRule="auto"/>
        <w:ind w:firstLine="720"/>
        <w:jc w:val="both"/>
        <w:rPr>
          <w:rFonts w:asciiTheme="minorBidi" w:hAnsiTheme="minorBidi"/>
        </w:rPr>
      </w:pPr>
    </w:p>
    <w:p w14:paraId="68BE1D9D" w14:textId="77777777" w:rsidR="00346C0B" w:rsidRDefault="00346C0B" w:rsidP="00346C0B">
      <w:pPr>
        <w:spacing w:after="0" w:line="480" w:lineRule="auto"/>
        <w:ind w:firstLine="720"/>
        <w:jc w:val="both"/>
        <w:rPr>
          <w:rFonts w:asciiTheme="minorBidi" w:hAnsiTheme="minorBidi"/>
        </w:rPr>
      </w:pPr>
    </w:p>
    <w:p w14:paraId="60830CCA" w14:textId="77777777" w:rsidR="00346C0B" w:rsidRDefault="00346C0B" w:rsidP="00346C0B">
      <w:pPr>
        <w:spacing w:after="0" w:line="480" w:lineRule="auto"/>
        <w:ind w:firstLine="720"/>
        <w:jc w:val="both"/>
        <w:rPr>
          <w:rFonts w:asciiTheme="minorBidi" w:hAnsiTheme="minorBidi"/>
        </w:rPr>
      </w:pPr>
    </w:p>
    <w:p w14:paraId="1E8E8BC9" w14:textId="77777777" w:rsidR="00346C0B" w:rsidRDefault="00346C0B" w:rsidP="00346C0B">
      <w:pPr>
        <w:spacing w:after="0" w:line="480" w:lineRule="auto"/>
        <w:ind w:firstLine="720"/>
        <w:jc w:val="both"/>
        <w:rPr>
          <w:rFonts w:asciiTheme="minorBidi" w:hAnsiTheme="minorBidi"/>
        </w:rPr>
      </w:pPr>
    </w:p>
    <w:p w14:paraId="5D954ECC" w14:textId="77777777" w:rsidR="00346C0B" w:rsidRDefault="00346C0B" w:rsidP="00346C0B">
      <w:pPr>
        <w:spacing w:after="0" w:line="480" w:lineRule="auto"/>
        <w:ind w:firstLine="720"/>
        <w:jc w:val="both"/>
        <w:rPr>
          <w:rFonts w:asciiTheme="minorBidi" w:hAnsiTheme="minorBidi"/>
        </w:rPr>
      </w:pPr>
    </w:p>
    <w:p w14:paraId="43FCCB77" w14:textId="77777777" w:rsidR="00575BBE" w:rsidRDefault="00575BBE"/>
    <w:p w14:paraId="54166886" w14:textId="77777777" w:rsidR="00575BBE" w:rsidRPr="00E5496A" w:rsidRDefault="00575BBE" w:rsidP="00E5496A">
      <w:pPr>
        <w:jc w:val="center"/>
        <w:rPr>
          <w:rFonts w:asciiTheme="minorBidi" w:eastAsia="Times New Roman" w:hAnsiTheme="minorBidi"/>
          <w:color w:val="000000" w:themeColor="text1"/>
          <w:sz w:val="18"/>
          <w:szCs w:val="18"/>
        </w:rPr>
      </w:pPr>
      <w:r w:rsidRPr="00E5496A">
        <w:rPr>
          <w:rFonts w:asciiTheme="minorBidi" w:eastAsia="Times New Roman" w:hAnsiTheme="minorBidi"/>
          <w:b/>
          <w:bCs/>
          <w:color w:val="000000" w:themeColor="text1"/>
          <w:sz w:val="18"/>
          <w:szCs w:val="18"/>
        </w:rPr>
        <w:t>Table</w:t>
      </w:r>
      <w:r w:rsidR="00E5496A" w:rsidRPr="00E5496A">
        <w:rPr>
          <w:rFonts w:asciiTheme="minorBidi" w:eastAsia="Times New Roman" w:hAnsiTheme="minorBidi"/>
          <w:b/>
          <w:bCs/>
          <w:color w:val="000000" w:themeColor="text1"/>
          <w:sz w:val="18"/>
          <w:szCs w:val="18"/>
        </w:rPr>
        <w:t xml:space="preserve"> S4</w:t>
      </w:r>
      <w:r w:rsidRPr="00E5496A">
        <w:rPr>
          <w:rFonts w:asciiTheme="minorBidi" w:eastAsia="Times New Roman" w:hAnsiTheme="minorBidi"/>
          <w:b/>
          <w:bCs/>
          <w:color w:val="000000" w:themeColor="text1"/>
          <w:sz w:val="18"/>
          <w:szCs w:val="18"/>
        </w:rPr>
        <w:t xml:space="preserve">. </w:t>
      </w:r>
      <w:r w:rsidRPr="00E5496A">
        <w:rPr>
          <w:rFonts w:asciiTheme="minorBidi" w:eastAsia="Times New Roman" w:hAnsiTheme="minorBidi"/>
          <w:color w:val="000000" w:themeColor="text1"/>
          <w:sz w:val="18"/>
          <w:szCs w:val="18"/>
        </w:rPr>
        <w:t xml:space="preserve">Significance model terms for El </w:t>
      </w:r>
      <w:proofErr w:type="spellStart"/>
      <w:r w:rsidRPr="00E5496A">
        <w:rPr>
          <w:rFonts w:asciiTheme="minorBidi" w:eastAsia="Times New Roman" w:hAnsiTheme="minorBidi"/>
          <w:color w:val="000000" w:themeColor="text1"/>
          <w:sz w:val="18"/>
          <w:szCs w:val="18"/>
        </w:rPr>
        <w:t>Sweiqat</w:t>
      </w:r>
      <w:proofErr w:type="spellEnd"/>
      <w:r w:rsidRPr="00E5496A">
        <w:rPr>
          <w:rFonts w:asciiTheme="minorBidi" w:eastAsia="Times New Roman" w:hAnsiTheme="minorBidi"/>
          <w:color w:val="000000" w:themeColor="text1"/>
          <w:sz w:val="18"/>
          <w:szCs w:val="18"/>
        </w:rPr>
        <w:t xml:space="preserve"> Quartz Samples</w:t>
      </w: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2880"/>
      </w:tblGrid>
      <w:tr w:rsidR="00575BBE" w:rsidRPr="00575BBE" w14:paraId="03C7A71A" w14:textId="77777777" w:rsidTr="00E549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8" w:type="dxa"/>
            <w:gridSpan w:val="2"/>
            <w:hideMark/>
          </w:tcPr>
          <w:p w14:paraId="7AB4C3C7" w14:textId="77777777" w:rsidR="00575BBE" w:rsidRPr="00575BBE" w:rsidRDefault="00575BBE" w:rsidP="00575BBE">
            <w:pPr>
              <w:jc w:val="center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proofErr w:type="spellStart"/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Marwit</w:t>
            </w:r>
            <w:proofErr w:type="spellEnd"/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 xml:space="preserve"> El </w:t>
            </w:r>
            <w:proofErr w:type="spellStart"/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Sweiqat</w:t>
            </w:r>
            <w:proofErr w:type="spellEnd"/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 xml:space="preserve"> quartz overall sample, -0.6+0.1 mm, (</w:t>
            </w:r>
            <w:proofErr w:type="spellStart"/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Ov.S</w:t>
            </w:r>
            <w:proofErr w:type="spellEnd"/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.)</w:t>
            </w:r>
          </w:p>
        </w:tc>
      </w:tr>
      <w:tr w:rsidR="00575BBE" w:rsidRPr="00575BBE" w14:paraId="11E8267C" w14:textId="77777777" w:rsidTr="00E54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shd w:val="clear" w:color="auto" w:fill="auto"/>
            <w:hideMark/>
          </w:tcPr>
          <w:p w14:paraId="1D624306" w14:textId="77777777" w:rsidR="00575BBE" w:rsidRPr="00575BBE" w:rsidRDefault="00575BBE" w:rsidP="00575BBE">
            <w:pPr>
              <w:jc w:val="both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Conc. Wt., %</w:t>
            </w:r>
          </w:p>
        </w:tc>
        <w:tc>
          <w:tcPr>
            <w:tcW w:w="2880" w:type="dxa"/>
            <w:shd w:val="clear" w:color="auto" w:fill="auto"/>
            <w:hideMark/>
          </w:tcPr>
          <w:p w14:paraId="5DB207F5" w14:textId="77777777" w:rsidR="00575BBE" w:rsidRPr="00575BBE" w:rsidRDefault="00575BBE" w:rsidP="00575BB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A, B, A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2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 xml:space="preserve"> and AB</w:t>
            </w:r>
          </w:p>
        </w:tc>
      </w:tr>
      <w:tr w:rsidR="00575BBE" w:rsidRPr="00575BBE" w14:paraId="6CD3039C" w14:textId="77777777" w:rsidTr="00E549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hideMark/>
          </w:tcPr>
          <w:p w14:paraId="12192CC8" w14:textId="77777777" w:rsidR="00575BBE" w:rsidRPr="00575BBE" w:rsidRDefault="00575BBE" w:rsidP="00575BBE">
            <w:pPr>
              <w:jc w:val="both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Fe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 xml:space="preserve">3 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 xml:space="preserve">Reduction % </w:t>
            </w:r>
          </w:p>
        </w:tc>
        <w:tc>
          <w:tcPr>
            <w:tcW w:w="2880" w:type="dxa"/>
            <w:hideMark/>
          </w:tcPr>
          <w:p w14:paraId="6AD79DF1" w14:textId="77777777" w:rsidR="00575BBE" w:rsidRPr="00575BBE" w:rsidRDefault="00575BBE" w:rsidP="00575B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A, B, A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2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 xml:space="preserve"> and B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2</w:t>
            </w:r>
          </w:p>
        </w:tc>
      </w:tr>
      <w:tr w:rsidR="00575BBE" w:rsidRPr="00575BBE" w14:paraId="3B678A00" w14:textId="77777777" w:rsidTr="00E54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shd w:val="clear" w:color="auto" w:fill="auto"/>
            <w:hideMark/>
          </w:tcPr>
          <w:p w14:paraId="763E6896" w14:textId="77777777" w:rsidR="00575BBE" w:rsidRPr="00575BBE" w:rsidRDefault="00575BBE" w:rsidP="00575BBE">
            <w:pPr>
              <w:jc w:val="both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Al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 xml:space="preserve">3 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 xml:space="preserve">Reduction % </w:t>
            </w:r>
          </w:p>
        </w:tc>
        <w:tc>
          <w:tcPr>
            <w:tcW w:w="2880" w:type="dxa"/>
            <w:shd w:val="clear" w:color="auto" w:fill="auto"/>
            <w:hideMark/>
          </w:tcPr>
          <w:p w14:paraId="533F3881" w14:textId="77777777" w:rsidR="00575BBE" w:rsidRPr="00575BBE" w:rsidRDefault="00575BBE" w:rsidP="00575BB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B</w:t>
            </w:r>
          </w:p>
        </w:tc>
      </w:tr>
      <w:tr w:rsidR="00575BBE" w:rsidRPr="00575BBE" w14:paraId="60F66764" w14:textId="77777777" w:rsidTr="00E549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8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25F360" w14:textId="77777777" w:rsidR="00575BBE" w:rsidRPr="00575BBE" w:rsidRDefault="00575BBE" w:rsidP="00575BBE">
            <w:pPr>
              <w:jc w:val="center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-0.6 +0.3 mm coarse fraction (C.S.)</w:t>
            </w:r>
          </w:p>
        </w:tc>
      </w:tr>
      <w:tr w:rsidR="00575BBE" w:rsidRPr="00575BBE" w14:paraId="170B5988" w14:textId="77777777" w:rsidTr="00E54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7E94609" w14:textId="77777777" w:rsidR="00575BBE" w:rsidRPr="00575BBE" w:rsidRDefault="00575BBE" w:rsidP="00575BBE">
            <w:pPr>
              <w:jc w:val="both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Conc. Wt., %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B30B7E2" w14:textId="77777777" w:rsidR="00575BBE" w:rsidRPr="00575BBE" w:rsidRDefault="00575BBE" w:rsidP="00575BB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A, B and A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2</w:t>
            </w:r>
          </w:p>
        </w:tc>
      </w:tr>
      <w:tr w:rsidR="00575BBE" w:rsidRPr="00575BBE" w14:paraId="50E6AE83" w14:textId="77777777" w:rsidTr="00E549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hideMark/>
          </w:tcPr>
          <w:p w14:paraId="297676C5" w14:textId="77777777" w:rsidR="00575BBE" w:rsidRPr="00575BBE" w:rsidRDefault="00575BBE" w:rsidP="00575BBE">
            <w:pPr>
              <w:jc w:val="both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Fe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3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Reduction %</w:t>
            </w:r>
          </w:p>
        </w:tc>
        <w:tc>
          <w:tcPr>
            <w:tcW w:w="2880" w:type="dxa"/>
            <w:hideMark/>
          </w:tcPr>
          <w:p w14:paraId="40B73E88" w14:textId="77777777" w:rsidR="00575BBE" w:rsidRPr="00575BBE" w:rsidRDefault="00575BBE" w:rsidP="00575B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B</w:t>
            </w:r>
          </w:p>
        </w:tc>
      </w:tr>
      <w:tr w:rsidR="00575BBE" w:rsidRPr="00575BBE" w14:paraId="340EE724" w14:textId="77777777" w:rsidTr="00E54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CC1BFE4" w14:textId="77777777" w:rsidR="00575BBE" w:rsidRPr="00575BBE" w:rsidRDefault="00575BBE" w:rsidP="00575BBE">
            <w:pPr>
              <w:jc w:val="both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Al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3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Reduction %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FEB61AC" w14:textId="77777777" w:rsidR="00575BBE" w:rsidRPr="00575BBE" w:rsidRDefault="00575BBE" w:rsidP="00575BB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A, B, B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2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, AB</w:t>
            </w:r>
          </w:p>
        </w:tc>
      </w:tr>
      <w:tr w:rsidR="00575BBE" w:rsidRPr="00575BBE" w14:paraId="5CE18975" w14:textId="77777777" w:rsidTr="00E549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8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C61A08" w14:textId="77777777" w:rsidR="00575BBE" w:rsidRPr="00575BBE" w:rsidRDefault="00575BBE" w:rsidP="00575BBE">
            <w:pPr>
              <w:jc w:val="center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-0.3 +0.1 mm fine fraction (F.S.)</w:t>
            </w:r>
          </w:p>
        </w:tc>
      </w:tr>
      <w:tr w:rsidR="00575BBE" w:rsidRPr="00575BBE" w14:paraId="14A7BA54" w14:textId="77777777" w:rsidTr="00E54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3634490" w14:textId="77777777" w:rsidR="00575BBE" w:rsidRPr="00575BBE" w:rsidRDefault="00575BBE" w:rsidP="00575BBE">
            <w:pPr>
              <w:jc w:val="both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Conc. Wt., %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24A3A35" w14:textId="77777777" w:rsidR="00575BBE" w:rsidRPr="00575BBE" w:rsidRDefault="00575BBE" w:rsidP="00575BB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A and A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2</w:t>
            </w:r>
          </w:p>
        </w:tc>
      </w:tr>
      <w:tr w:rsidR="00575BBE" w:rsidRPr="00575BBE" w14:paraId="42A5EEFD" w14:textId="77777777" w:rsidTr="00E549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hideMark/>
          </w:tcPr>
          <w:p w14:paraId="01A3EF67" w14:textId="77777777" w:rsidR="00575BBE" w:rsidRPr="00575BBE" w:rsidRDefault="00575BBE" w:rsidP="00575BBE">
            <w:pPr>
              <w:jc w:val="both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Fe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3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Reduction %</w:t>
            </w:r>
          </w:p>
        </w:tc>
        <w:tc>
          <w:tcPr>
            <w:tcW w:w="2880" w:type="dxa"/>
            <w:hideMark/>
          </w:tcPr>
          <w:p w14:paraId="0923EF74" w14:textId="77777777" w:rsidR="00575BBE" w:rsidRPr="00575BBE" w:rsidRDefault="00575BBE" w:rsidP="00575B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A, B and  B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2</w:t>
            </w:r>
          </w:p>
        </w:tc>
      </w:tr>
      <w:tr w:rsidR="00575BBE" w:rsidRPr="00575BBE" w14:paraId="1AF0C63A" w14:textId="77777777" w:rsidTr="00E54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shd w:val="clear" w:color="auto" w:fill="auto"/>
            <w:hideMark/>
          </w:tcPr>
          <w:p w14:paraId="72CE2794" w14:textId="77777777" w:rsidR="00575BBE" w:rsidRPr="00575BBE" w:rsidRDefault="00575BBE" w:rsidP="00575BBE">
            <w:pPr>
              <w:jc w:val="both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Al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3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Reduction %</w:t>
            </w:r>
          </w:p>
        </w:tc>
        <w:tc>
          <w:tcPr>
            <w:tcW w:w="2880" w:type="dxa"/>
            <w:shd w:val="clear" w:color="auto" w:fill="auto"/>
            <w:hideMark/>
          </w:tcPr>
          <w:p w14:paraId="69D13BD2" w14:textId="77777777" w:rsidR="00575BBE" w:rsidRPr="00575BBE" w:rsidRDefault="00575BBE" w:rsidP="00575BB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</w:pP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>A, B, A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2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lang w:bidi="ar-EG"/>
              </w:rPr>
              <w:t xml:space="preserve"> and  B</w:t>
            </w:r>
            <w:r w:rsidRPr="00575BBE">
              <w:rPr>
                <w:rFonts w:asciiTheme="minorBidi" w:eastAsia="Times New Roman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2</w:t>
            </w:r>
          </w:p>
        </w:tc>
      </w:tr>
    </w:tbl>
    <w:p w14:paraId="21F157DE" w14:textId="77777777" w:rsidR="009F0630" w:rsidRPr="002509C8" w:rsidRDefault="009F0630" w:rsidP="002509C8">
      <w:pPr>
        <w:spacing w:after="120"/>
        <w:jc w:val="center"/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</w:pPr>
      <w:r w:rsidRPr="002509C8">
        <w:rPr>
          <w:rFonts w:asciiTheme="minorBidi" w:eastAsia="Times New Roman" w:hAnsiTheme="minorBidi"/>
          <w:b/>
          <w:bCs/>
          <w:color w:val="000000" w:themeColor="text1"/>
          <w:sz w:val="18"/>
          <w:szCs w:val="18"/>
          <w:lang w:bidi="ar-EG"/>
        </w:rPr>
        <w:lastRenderedPageBreak/>
        <w:t xml:space="preserve">Table </w:t>
      </w:r>
      <w:r w:rsidR="002509C8" w:rsidRPr="002509C8">
        <w:rPr>
          <w:rFonts w:asciiTheme="minorBidi" w:eastAsia="Times New Roman" w:hAnsiTheme="minorBidi"/>
          <w:b/>
          <w:bCs/>
          <w:color w:val="000000" w:themeColor="text1"/>
          <w:sz w:val="18"/>
          <w:szCs w:val="18"/>
          <w:lang w:bidi="ar-EG"/>
        </w:rPr>
        <w:t>S5</w:t>
      </w:r>
      <w:r w:rsidRPr="002509C8">
        <w:rPr>
          <w:rFonts w:asciiTheme="minorBidi" w:eastAsia="Times New Roman" w:hAnsiTheme="minorBidi"/>
          <w:b/>
          <w:bCs/>
          <w:color w:val="000000" w:themeColor="text1"/>
          <w:sz w:val="18"/>
          <w:szCs w:val="18"/>
          <w:lang w:bidi="ar-EG"/>
        </w:rPr>
        <w:t>.</w:t>
      </w:r>
      <w:r w:rsidRPr="002509C8">
        <w:rPr>
          <w:rFonts w:asciiTheme="minorBidi" w:eastAsia="Times New Roman" w:hAnsiTheme="minorBidi"/>
          <w:color w:val="000000" w:themeColor="text1"/>
          <w:sz w:val="18"/>
          <w:szCs w:val="18"/>
        </w:rPr>
        <w:t xml:space="preserve">Optimization test scheme constraints for </w:t>
      </w:r>
      <w:r w:rsidRPr="002509C8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 xml:space="preserve">the </w:t>
      </w:r>
      <w:proofErr w:type="spellStart"/>
      <w:r w:rsidRPr="002509C8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>Magnaroll</w:t>
      </w:r>
      <w:proofErr w:type="spellEnd"/>
      <w:r w:rsidRPr="002509C8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 xml:space="preserve"> separation of </w:t>
      </w:r>
      <w:proofErr w:type="spellStart"/>
      <w:r w:rsidRPr="002509C8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>Marwit</w:t>
      </w:r>
      <w:proofErr w:type="spellEnd"/>
      <w:r w:rsidRPr="002509C8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 xml:space="preserve"> El-</w:t>
      </w:r>
      <w:proofErr w:type="spellStart"/>
      <w:r w:rsidRPr="002509C8">
        <w:rPr>
          <w:rFonts w:asciiTheme="minorBidi" w:eastAsia="Calibri" w:hAnsiTheme="minorBidi"/>
          <w:color w:val="000000" w:themeColor="text1"/>
          <w:sz w:val="18"/>
          <w:szCs w:val="18"/>
          <w:lang w:bidi="ar-EG"/>
        </w:rPr>
        <w:t>Sweiqat</w:t>
      </w:r>
      <w:proofErr w:type="spellEnd"/>
      <w:r w:rsidRPr="002509C8">
        <w:rPr>
          <w:rFonts w:asciiTheme="minorBidi" w:eastAsia="Calibri" w:hAnsiTheme="minorBidi"/>
          <w:color w:val="000000" w:themeColor="text1"/>
          <w:sz w:val="18"/>
          <w:szCs w:val="18"/>
          <w:lang w:bidi="ar-EG"/>
        </w:rPr>
        <w:t xml:space="preserve"> ground quartz sample</w:t>
      </w:r>
      <w:r w:rsidRPr="002509C8">
        <w:rPr>
          <w:rFonts w:asciiTheme="minorBidi" w:eastAsia="Times New Roman" w:hAnsiTheme="minorBidi"/>
          <w:color w:val="000000" w:themeColor="text1"/>
          <w:sz w:val="18"/>
          <w:szCs w:val="18"/>
          <w:lang w:bidi="ar-EG"/>
        </w:rPr>
        <w:t>.</w:t>
      </w: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2552"/>
        <w:gridCol w:w="1246"/>
        <w:gridCol w:w="992"/>
        <w:gridCol w:w="1134"/>
        <w:gridCol w:w="992"/>
        <w:gridCol w:w="1017"/>
        <w:gridCol w:w="1365"/>
      </w:tblGrid>
      <w:tr w:rsidR="009F0630" w:rsidRPr="002509C8" w14:paraId="3B2BF402" w14:textId="77777777" w:rsidTr="002509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42C4AD59" w14:textId="77777777" w:rsidR="009F0630" w:rsidRPr="002509C8" w:rsidRDefault="009F0630" w:rsidP="002509C8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Name</w:t>
            </w:r>
          </w:p>
        </w:tc>
        <w:tc>
          <w:tcPr>
            <w:tcW w:w="1246" w:type="dxa"/>
            <w:hideMark/>
          </w:tcPr>
          <w:p w14:paraId="0E3B1709" w14:textId="77777777" w:rsidR="009F0630" w:rsidRPr="002509C8" w:rsidRDefault="009F0630" w:rsidP="00250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Goal</w:t>
            </w:r>
          </w:p>
        </w:tc>
        <w:tc>
          <w:tcPr>
            <w:tcW w:w="992" w:type="dxa"/>
            <w:hideMark/>
          </w:tcPr>
          <w:p w14:paraId="0BEF76BC" w14:textId="77777777" w:rsidR="009F0630" w:rsidRPr="002509C8" w:rsidRDefault="009F0630" w:rsidP="00250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Lower Limit</w:t>
            </w:r>
          </w:p>
        </w:tc>
        <w:tc>
          <w:tcPr>
            <w:tcW w:w="1134" w:type="dxa"/>
            <w:hideMark/>
          </w:tcPr>
          <w:p w14:paraId="7CAAC231" w14:textId="77777777" w:rsidR="009F0630" w:rsidRPr="002509C8" w:rsidRDefault="009F0630" w:rsidP="00250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Upper Limit</w:t>
            </w:r>
          </w:p>
        </w:tc>
        <w:tc>
          <w:tcPr>
            <w:tcW w:w="992" w:type="dxa"/>
            <w:hideMark/>
          </w:tcPr>
          <w:p w14:paraId="3DE8BEF9" w14:textId="77777777" w:rsidR="009F0630" w:rsidRPr="002509C8" w:rsidRDefault="009F0630" w:rsidP="00250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Lower Weight</w:t>
            </w:r>
          </w:p>
        </w:tc>
        <w:tc>
          <w:tcPr>
            <w:tcW w:w="1017" w:type="dxa"/>
            <w:hideMark/>
          </w:tcPr>
          <w:p w14:paraId="24F322F6" w14:textId="77777777" w:rsidR="009F0630" w:rsidRPr="002509C8" w:rsidRDefault="009F0630" w:rsidP="00250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Upper Weight</w:t>
            </w:r>
          </w:p>
        </w:tc>
        <w:tc>
          <w:tcPr>
            <w:tcW w:w="1365" w:type="dxa"/>
            <w:hideMark/>
          </w:tcPr>
          <w:p w14:paraId="1E90FC4E" w14:textId="77777777" w:rsidR="009F0630" w:rsidRPr="002509C8" w:rsidRDefault="009F0630" w:rsidP="00250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Importance</w:t>
            </w:r>
          </w:p>
        </w:tc>
      </w:tr>
      <w:tr w:rsidR="009F0630" w:rsidRPr="002509C8" w14:paraId="56F79110" w14:textId="77777777" w:rsidTr="00250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8" w:type="dxa"/>
            <w:gridSpan w:val="7"/>
            <w:tcBorders>
              <w:bottom w:val="single" w:sz="4" w:space="0" w:color="auto"/>
            </w:tcBorders>
            <w:shd w:val="clear" w:color="auto" w:fill="auto"/>
            <w:hideMark/>
          </w:tcPr>
          <w:p w14:paraId="203CC8FF" w14:textId="77777777" w:rsidR="009F0630" w:rsidRPr="002509C8" w:rsidRDefault="009F0630" w:rsidP="002509C8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The unclassified sample, (OV.S.)</w:t>
            </w:r>
          </w:p>
        </w:tc>
      </w:tr>
      <w:tr w:rsidR="009F0630" w:rsidRPr="002509C8" w14:paraId="4C0DA9C5" w14:textId="77777777" w:rsidTr="002509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hideMark/>
          </w:tcPr>
          <w:p w14:paraId="7284F604" w14:textId="77777777" w:rsidR="009F0630" w:rsidRPr="002509C8" w:rsidRDefault="009F0630" w:rsidP="002509C8">
            <w:pPr>
              <w:ind w:right="-95" w:hanging="71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Splitter Angle, degree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hideMark/>
          </w:tcPr>
          <w:p w14:paraId="71DEE42C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Is in range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14:paraId="0EE45B68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85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69935C27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95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14:paraId="554326EC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hideMark/>
          </w:tcPr>
          <w:p w14:paraId="0C391503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hideMark/>
          </w:tcPr>
          <w:p w14:paraId="04E7CF70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  <w:tr w:rsidR="009F0630" w:rsidRPr="002509C8" w14:paraId="73370C98" w14:textId="77777777" w:rsidTr="00250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4336B93E" w14:textId="77777777" w:rsidR="009F0630" w:rsidRPr="002509C8" w:rsidRDefault="009F0630" w:rsidP="002509C8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Belt Speed, rpm</w:t>
            </w:r>
          </w:p>
        </w:tc>
        <w:tc>
          <w:tcPr>
            <w:tcW w:w="1246" w:type="dxa"/>
            <w:shd w:val="clear" w:color="auto" w:fill="auto"/>
            <w:hideMark/>
          </w:tcPr>
          <w:p w14:paraId="256D4EB9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Is in range</w:t>
            </w:r>
          </w:p>
        </w:tc>
        <w:tc>
          <w:tcPr>
            <w:tcW w:w="992" w:type="dxa"/>
            <w:shd w:val="clear" w:color="auto" w:fill="auto"/>
            <w:hideMark/>
          </w:tcPr>
          <w:p w14:paraId="6D71E8D2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14:paraId="45FDA36B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250</w:t>
            </w:r>
          </w:p>
        </w:tc>
        <w:tc>
          <w:tcPr>
            <w:tcW w:w="992" w:type="dxa"/>
            <w:shd w:val="clear" w:color="auto" w:fill="auto"/>
            <w:hideMark/>
          </w:tcPr>
          <w:p w14:paraId="2E7325B3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shd w:val="clear" w:color="auto" w:fill="auto"/>
            <w:hideMark/>
          </w:tcPr>
          <w:p w14:paraId="127A181A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shd w:val="clear" w:color="auto" w:fill="auto"/>
            <w:hideMark/>
          </w:tcPr>
          <w:p w14:paraId="70FB4947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  <w:tr w:rsidR="009F0630" w:rsidRPr="002509C8" w14:paraId="79891F71" w14:textId="77777777" w:rsidTr="002509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21EB2153" w14:textId="77777777" w:rsidR="009F0630" w:rsidRPr="002509C8" w:rsidRDefault="009F0630" w:rsidP="002509C8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Fe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 xml:space="preserve">3 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Red., %</w:t>
            </w:r>
          </w:p>
        </w:tc>
        <w:tc>
          <w:tcPr>
            <w:tcW w:w="1246" w:type="dxa"/>
            <w:hideMark/>
          </w:tcPr>
          <w:p w14:paraId="546A3B9A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Maximum</w:t>
            </w:r>
          </w:p>
        </w:tc>
        <w:tc>
          <w:tcPr>
            <w:tcW w:w="992" w:type="dxa"/>
            <w:hideMark/>
          </w:tcPr>
          <w:p w14:paraId="0A7D639B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94.17</w:t>
            </w:r>
          </w:p>
        </w:tc>
        <w:tc>
          <w:tcPr>
            <w:tcW w:w="1134" w:type="dxa"/>
            <w:hideMark/>
          </w:tcPr>
          <w:p w14:paraId="0762F0ED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98.73</w:t>
            </w:r>
          </w:p>
        </w:tc>
        <w:tc>
          <w:tcPr>
            <w:tcW w:w="992" w:type="dxa"/>
            <w:hideMark/>
          </w:tcPr>
          <w:p w14:paraId="79C16FBD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hideMark/>
          </w:tcPr>
          <w:p w14:paraId="0CE895FB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hideMark/>
          </w:tcPr>
          <w:p w14:paraId="51CE7C73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  <w:tr w:rsidR="009F0630" w:rsidRPr="002509C8" w14:paraId="1C22F0D0" w14:textId="77777777" w:rsidTr="00250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C881FD3" w14:textId="77777777" w:rsidR="009F0630" w:rsidRPr="002509C8" w:rsidRDefault="009F0630" w:rsidP="002509C8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Al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 xml:space="preserve">3 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Red., %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D39992D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Maximum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5B61DAE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86.62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69D56E2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98.76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D1AD831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9E4C390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82F5D82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  <w:tr w:rsidR="009F0630" w:rsidRPr="002509C8" w14:paraId="7026DF42" w14:textId="77777777" w:rsidTr="002509C8">
        <w:trPr>
          <w:trHeight w:val="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7D11F7" w14:textId="77777777" w:rsidR="009F0630" w:rsidRPr="002509C8" w:rsidRDefault="009F0630" w:rsidP="002509C8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</w:rPr>
              <w:t>The -0.6+0.3 mm coarse fraction, (C.S.)</w:t>
            </w:r>
          </w:p>
        </w:tc>
      </w:tr>
      <w:tr w:rsidR="009F0630" w:rsidRPr="002509C8" w14:paraId="4DC871D6" w14:textId="77777777" w:rsidTr="00250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E4FDF77" w14:textId="77777777" w:rsidR="009F0630" w:rsidRPr="002509C8" w:rsidRDefault="009F0630" w:rsidP="002509C8">
            <w:pPr>
              <w:ind w:hanging="71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Splitter Angle, degree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93C8EB3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Is in range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33B6B41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85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98E6AC4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95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7A2A5FD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5C6AB03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19B4C3C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  <w:tr w:rsidR="009F0630" w:rsidRPr="002509C8" w14:paraId="22A27ACA" w14:textId="77777777" w:rsidTr="002509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1DC408FE" w14:textId="77777777" w:rsidR="009F0630" w:rsidRPr="002509C8" w:rsidRDefault="009F0630" w:rsidP="002509C8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Belt Speed, rpm</w:t>
            </w:r>
          </w:p>
        </w:tc>
        <w:tc>
          <w:tcPr>
            <w:tcW w:w="1246" w:type="dxa"/>
            <w:hideMark/>
          </w:tcPr>
          <w:p w14:paraId="0499C17B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Is in range</w:t>
            </w:r>
          </w:p>
        </w:tc>
        <w:tc>
          <w:tcPr>
            <w:tcW w:w="992" w:type="dxa"/>
            <w:hideMark/>
          </w:tcPr>
          <w:p w14:paraId="19A050EC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200</w:t>
            </w:r>
          </w:p>
        </w:tc>
        <w:tc>
          <w:tcPr>
            <w:tcW w:w="1134" w:type="dxa"/>
            <w:hideMark/>
          </w:tcPr>
          <w:p w14:paraId="364D1AEB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250</w:t>
            </w:r>
          </w:p>
        </w:tc>
        <w:tc>
          <w:tcPr>
            <w:tcW w:w="992" w:type="dxa"/>
            <w:hideMark/>
          </w:tcPr>
          <w:p w14:paraId="470E7127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hideMark/>
          </w:tcPr>
          <w:p w14:paraId="1017BF76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hideMark/>
          </w:tcPr>
          <w:p w14:paraId="7A18C09F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  <w:tr w:rsidR="009F0630" w:rsidRPr="002509C8" w14:paraId="0E234B9F" w14:textId="77777777" w:rsidTr="00250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4E4D67EE" w14:textId="77777777" w:rsidR="009F0630" w:rsidRPr="002509C8" w:rsidRDefault="009F0630" w:rsidP="002509C8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Fe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3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 xml:space="preserve"> Red., %</w:t>
            </w:r>
          </w:p>
        </w:tc>
        <w:tc>
          <w:tcPr>
            <w:tcW w:w="1246" w:type="dxa"/>
            <w:shd w:val="clear" w:color="auto" w:fill="auto"/>
            <w:hideMark/>
          </w:tcPr>
          <w:p w14:paraId="0A98F96B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Maximum</w:t>
            </w:r>
          </w:p>
        </w:tc>
        <w:tc>
          <w:tcPr>
            <w:tcW w:w="992" w:type="dxa"/>
            <w:shd w:val="clear" w:color="auto" w:fill="auto"/>
            <w:hideMark/>
          </w:tcPr>
          <w:p w14:paraId="29A53D30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94.95</w:t>
            </w:r>
          </w:p>
        </w:tc>
        <w:tc>
          <w:tcPr>
            <w:tcW w:w="1134" w:type="dxa"/>
            <w:shd w:val="clear" w:color="auto" w:fill="auto"/>
            <w:hideMark/>
          </w:tcPr>
          <w:p w14:paraId="43292092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98.85</w:t>
            </w:r>
          </w:p>
        </w:tc>
        <w:tc>
          <w:tcPr>
            <w:tcW w:w="992" w:type="dxa"/>
            <w:shd w:val="clear" w:color="auto" w:fill="auto"/>
            <w:hideMark/>
          </w:tcPr>
          <w:p w14:paraId="1BD35B7B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shd w:val="clear" w:color="auto" w:fill="auto"/>
            <w:hideMark/>
          </w:tcPr>
          <w:p w14:paraId="16693A61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shd w:val="clear" w:color="auto" w:fill="auto"/>
            <w:hideMark/>
          </w:tcPr>
          <w:p w14:paraId="5DF153A8" w14:textId="77777777" w:rsidR="009F0630" w:rsidRPr="002509C8" w:rsidRDefault="009F0630" w:rsidP="00250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  <w:tr w:rsidR="009F0630" w:rsidRPr="002509C8" w14:paraId="572FD0DE" w14:textId="77777777" w:rsidTr="002509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7B18C257" w14:textId="77777777" w:rsidR="009F0630" w:rsidRPr="002509C8" w:rsidRDefault="009F0630" w:rsidP="002509C8">
            <w:pPr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Al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3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 xml:space="preserve"> Red., %</w:t>
            </w:r>
          </w:p>
        </w:tc>
        <w:tc>
          <w:tcPr>
            <w:tcW w:w="1246" w:type="dxa"/>
            <w:hideMark/>
          </w:tcPr>
          <w:p w14:paraId="7FE46A8E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Maximum</w:t>
            </w:r>
          </w:p>
        </w:tc>
        <w:tc>
          <w:tcPr>
            <w:tcW w:w="992" w:type="dxa"/>
            <w:hideMark/>
          </w:tcPr>
          <w:p w14:paraId="78D8B99A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89.53</w:t>
            </w:r>
          </w:p>
        </w:tc>
        <w:tc>
          <w:tcPr>
            <w:tcW w:w="1134" w:type="dxa"/>
            <w:hideMark/>
          </w:tcPr>
          <w:p w14:paraId="2D553811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97.79</w:t>
            </w:r>
          </w:p>
        </w:tc>
        <w:tc>
          <w:tcPr>
            <w:tcW w:w="992" w:type="dxa"/>
            <w:hideMark/>
          </w:tcPr>
          <w:p w14:paraId="3954A60A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hideMark/>
          </w:tcPr>
          <w:p w14:paraId="7F729A81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hideMark/>
          </w:tcPr>
          <w:p w14:paraId="6A9E5500" w14:textId="77777777" w:rsidR="009F0630" w:rsidRPr="002509C8" w:rsidRDefault="009F0630" w:rsidP="00250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  <w:tr w:rsidR="009F0630" w:rsidRPr="002509C8" w14:paraId="4585968A" w14:textId="77777777" w:rsidTr="00250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8" w:type="dxa"/>
            <w:gridSpan w:val="7"/>
            <w:tcBorders>
              <w:top w:val="single" w:sz="4" w:space="0" w:color="auto"/>
            </w:tcBorders>
            <w:shd w:val="clear" w:color="auto" w:fill="auto"/>
            <w:hideMark/>
          </w:tcPr>
          <w:p w14:paraId="606CB5C1" w14:textId="77777777" w:rsidR="009F0630" w:rsidRPr="002509C8" w:rsidRDefault="009F0630" w:rsidP="002509C8">
            <w:pPr>
              <w:jc w:val="center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The -0.3+0.1 mm fine fraction, (F.S.)</w:t>
            </w:r>
          </w:p>
        </w:tc>
      </w:tr>
      <w:tr w:rsidR="009F0630" w:rsidRPr="002509C8" w14:paraId="133139D4" w14:textId="77777777" w:rsidTr="002509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hideMark/>
          </w:tcPr>
          <w:p w14:paraId="30ECF56A" w14:textId="77777777" w:rsidR="009F0630" w:rsidRPr="002509C8" w:rsidRDefault="009F0630" w:rsidP="002509C8">
            <w:pPr>
              <w:shd w:val="clear" w:color="auto" w:fill="FFFFFF" w:themeFill="background1"/>
              <w:ind w:hanging="71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Splitter Angle, degree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hideMark/>
          </w:tcPr>
          <w:p w14:paraId="0D8FAFB7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Is in range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14:paraId="5C54A88A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85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36D2A4A7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95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perscript"/>
                <w:lang w:bidi="ar-EG"/>
              </w:rPr>
              <w:t>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14:paraId="4A03716F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hideMark/>
          </w:tcPr>
          <w:p w14:paraId="01239634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hideMark/>
          </w:tcPr>
          <w:p w14:paraId="4D460B6D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  <w:tr w:rsidR="009F0630" w:rsidRPr="002509C8" w14:paraId="0B10BBAB" w14:textId="77777777" w:rsidTr="00250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6284482A" w14:textId="77777777" w:rsidR="009F0630" w:rsidRPr="002509C8" w:rsidRDefault="009F0630" w:rsidP="002509C8">
            <w:pPr>
              <w:shd w:val="clear" w:color="auto" w:fill="FFFFFF" w:themeFill="background1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Belt Speed, rpm</w:t>
            </w:r>
          </w:p>
        </w:tc>
        <w:tc>
          <w:tcPr>
            <w:tcW w:w="1246" w:type="dxa"/>
            <w:shd w:val="clear" w:color="auto" w:fill="auto"/>
            <w:hideMark/>
          </w:tcPr>
          <w:p w14:paraId="07D15E69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Is in range</w:t>
            </w:r>
          </w:p>
        </w:tc>
        <w:tc>
          <w:tcPr>
            <w:tcW w:w="992" w:type="dxa"/>
            <w:shd w:val="clear" w:color="auto" w:fill="auto"/>
            <w:hideMark/>
          </w:tcPr>
          <w:p w14:paraId="061F8BE2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14:paraId="03461740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250</w:t>
            </w:r>
          </w:p>
        </w:tc>
        <w:tc>
          <w:tcPr>
            <w:tcW w:w="992" w:type="dxa"/>
            <w:shd w:val="clear" w:color="auto" w:fill="auto"/>
            <w:hideMark/>
          </w:tcPr>
          <w:p w14:paraId="32F6A3EE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shd w:val="clear" w:color="auto" w:fill="auto"/>
            <w:hideMark/>
          </w:tcPr>
          <w:p w14:paraId="3AFBA559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shd w:val="clear" w:color="auto" w:fill="auto"/>
            <w:hideMark/>
          </w:tcPr>
          <w:p w14:paraId="6303278A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  <w:tr w:rsidR="009F0630" w:rsidRPr="002509C8" w14:paraId="64368B91" w14:textId="77777777" w:rsidTr="002509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1BFC3D21" w14:textId="77777777" w:rsidR="009F0630" w:rsidRPr="002509C8" w:rsidRDefault="009F0630" w:rsidP="002509C8">
            <w:pPr>
              <w:shd w:val="clear" w:color="auto" w:fill="FFFFFF" w:themeFill="background1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Fe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 xml:space="preserve">3 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Red., %</w:t>
            </w:r>
          </w:p>
        </w:tc>
        <w:tc>
          <w:tcPr>
            <w:tcW w:w="1246" w:type="dxa"/>
            <w:hideMark/>
          </w:tcPr>
          <w:p w14:paraId="36C1E2B2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Maximum</w:t>
            </w:r>
          </w:p>
        </w:tc>
        <w:tc>
          <w:tcPr>
            <w:tcW w:w="992" w:type="dxa"/>
            <w:hideMark/>
          </w:tcPr>
          <w:p w14:paraId="472299FC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89.12</w:t>
            </w:r>
          </w:p>
        </w:tc>
        <w:tc>
          <w:tcPr>
            <w:tcW w:w="1134" w:type="dxa"/>
            <w:hideMark/>
          </w:tcPr>
          <w:p w14:paraId="157A31CA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97.76</w:t>
            </w:r>
          </w:p>
        </w:tc>
        <w:tc>
          <w:tcPr>
            <w:tcW w:w="992" w:type="dxa"/>
            <w:hideMark/>
          </w:tcPr>
          <w:p w14:paraId="0BD4D2AD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hideMark/>
          </w:tcPr>
          <w:p w14:paraId="7EA2E47A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hideMark/>
          </w:tcPr>
          <w:p w14:paraId="4A240DE9" w14:textId="77777777" w:rsidR="009F0630" w:rsidRPr="002509C8" w:rsidRDefault="009F0630" w:rsidP="002509C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  <w:tr w:rsidR="009F0630" w:rsidRPr="002509C8" w14:paraId="76851166" w14:textId="77777777" w:rsidTr="00250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1B953768" w14:textId="77777777" w:rsidR="009F0630" w:rsidRPr="002509C8" w:rsidRDefault="009F0630" w:rsidP="002509C8">
            <w:pPr>
              <w:shd w:val="clear" w:color="auto" w:fill="FFFFFF" w:themeFill="background1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Al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2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O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vertAlign w:val="subscript"/>
                <w:lang w:bidi="ar-EG"/>
              </w:rPr>
              <w:t>3</w:t>
            </w: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 xml:space="preserve"> Red., %</w:t>
            </w:r>
          </w:p>
        </w:tc>
        <w:tc>
          <w:tcPr>
            <w:tcW w:w="1246" w:type="dxa"/>
            <w:shd w:val="clear" w:color="auto" w:fill="auto"/>
            <w:hideMark/>
          </w:tcPr>
          <w:p w14:paraId="467B62AE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Maximum</w:t>
            </w:r>
          </w:p>
        </w:tc>
        <w:tc>
          <w:tcPr>
            <w:tcW w:w="992" w:type="dxa"/>
            <w:shd w:val="clear" w:color="auto" w:fill="auto"/>
            <w:hideMark/>
          </w:tcPr>
          <w:p w14:paraId="06857525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50.58</w:t>
            </w:r>
          </w:p>
        </w:tc>
        <w:tc>
          <w:tcPr>
            <w:tcW w:w="1134" w:type="dxa"/>
            <w:shd w:val="clear" w:color="auto" w:fill="auto"/>
            <w:hideMark/>
          </w:tcPr>
          <w:p w14:paraId="48EBCE4E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85.95</w:t>
            </w:r>
          </w:p>
        </w:tc>
        <w:tc>
          <w:tcPr>
            <w:tcW w:w="992" w:type="dxa"/>
            <w:shd w:val="clear" w:color="auto" w:fill="auto"/>
            <w:hideMark/>
          </w:tcPr>
          <w:p w14:paraId="19565337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017" w:type="dxa"/>
            <w:shd w:val="clear" w:color="auto" w:fill="auto"/>
            <w:hideMark/>
          </w:tcPr>
          <w:p w14:paraId="1FC32665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1</w:t>
            </w:r>
          </w:p>
        </w:tc>
        <w:tc>
          <w:tcPr>
            <w:tcW w:w="1365" w:type="dxa"/>
            <w:shd w:val="clear" w:color="auto" w:fill="auto"/>
            <w:hideMark/>
          </w:tcPr>
          <w:p w14:paraId="1CA4BA20" w14:textId="77777777" w:rsidR="009F0630" w:rsidRPr="002509C8" w:rsidRDefault="009F0630" w:rsidP="002509C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</w:pPr>
            <w:r w:rsidRPr="002509C8">
              <w:rPr>
                <w:rFonts w:asciiTheme="minorBidi" w:hAnsiTheme="minorBidi"/>
                <w:color w:val="000000" w:themeColor="text1"/>
                <w:sz w:val="16"/>
                <w:szCs w:val="16"/>
                <w:lang w:bidi="ar-EG"/>
              </w:rPr>
              <w:t>3</w:t>
            </w:r>
          </w:p>
        </w:tc>
      </w:tr>
    </w:tbl>
    <w:p w14:paraId="69F96399" w14:textId="77777777" w:rsidR="00575BBE" w:rsidRDefault="00575BBE"/>
    <w:p w14:paraId="1F6ED401" w14:textId="77777777" w:rsidR="00575BBE" w:rsidRDefault="00575BBE"/>
    <w:p w14:paraId="79C7E1A8" w14:textId="77777777" w:rsidR="00575BBE" w:rsidRDefault="00575BBE"/>
    <w:p w14:paraId="0428EC30" w14:textId="77777777" w:rsidR="00575BBE" w:rsidRDefault="00575BBE"/>
    <w:p w14:paraId="30F98E2F" w14:textId="77777777" w:rsidR="00575BBE" w:rsidRDefault="00575BBE"/>
    <w:p w14:paraId="70D06302" w14:textId="77777777" w:rsidR="00575BBE" w:rsidRDefault="00575BBE"/>
    <w:sectPr w:rsidR="00575BBE" w:rsidSect="00D669B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B1B"/>
    <w:rsid w:val="002509C8"/>
    <w:rsid w:val="0034544C"/>
    <w:rsid w:val="00346C0B"/>
    <w:rsid w:val="00575BBE"/>
    <w:rsid w:val="006D451A"/>
    <w:rsid w:val="0071355C"/>
    <w:rsid w:val="007A06D0"/>
    <w:rsid w:val="009F0630"/>
    <w:rsid w:val="00C47B1B"/>
    <w:rsid w:val="00D2595A"/>
    <w:rsid w:val="00D669B6"/>
    <w:rsid w:val="00E5496A"/>
    <w:rsid w:val="00FA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6D8EC"/>
  <w15:docId w15:val="{31F86C40-C4ED-4E3B-9390-A4A8CBDC2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9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2">
    <w:name w:val="Table Grid22"/>
    <w:basedOn w:val="TableNormal"/>
    <w:next w:val="TableGrid"/>
    <w:uiPriority w:val="59"/>
    <w:rsid w:val="00D669B6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66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669B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13">
    <w:name w:val="Table Grid113"/>
    <w:basedOn w:val="TableNormal"/>
    <w:uiPriority w:val="59"/>
    <w:rsid w:val="00346C0B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">
    <w:name w:val="Table Grid31"/>
    <w:basedOn w:val="TableNormal"/>
    <w:next w:val="TableGrid"/>
    <w:uiPriority w:val="59"/>
    <w:rsid w:val="007A06D0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">
    <w:name w:val="Table Grid32"/>
    <w:basedOn w:val="TableNormal"/>
    <w:uiPriority w:val="59"/>
    <w:rsid w:val="00575BBE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9">
    <w:name w:val="Table Grid19"/>
    <w:basedOn w:val="TableNormal"/>
    <w:next w:val="TableGrid"/>
    <w:uiPriority w:val="59"/>
    <w:rsid w:val="009F0630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Mostafa Mohamed</cp:lastModifiedBy>
  <cp:revision>9</cp:revision>
  <dcterms:created xsi:type="dcterms:W3CDTF">2025-06-10T05:45:00Z</dcterms:created>
  <dcterms:modified xsi:type="dcterms:W3CDTF">2026-01-31T17:13:00Z</dcterms:modified>
</cp:coreProperties>
</file>