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D3AC2" w14:textId="54C184E7" w:rsidR="007828C0" w:rsidRPr="00F07DE6" w:rsidRDefault="00AE78C7">
      <w:pPr>
        <w:rPr>
          <w:rFonts w:ascii="Times New Roman" w:hAnsi="Times New Roman" w:cs="Times New Roman"/>
        </w:rPr>
      </w:pPr>
      <w:r w:rsidRPr="00F07DE6">
        <w:rPr>
          <w:rFonts w:ascii="Times New Roman" w:hAnsi="Times New Roman" w:cs="Times New Roman"/>
          <w:b/>
          <w:bCs/>
        </w:rPr>
        <w:t>Supplementa</w:t>
      </w:r>
      <w:r w:rsidR="00052159" w:rsidRPr="00F07DE6">
        <w:rPr>
          <w:rFonts w:ascii="Times New Roman" w:hAnsi="Times New Roman" w:cs="Times New Roman" w:hint="eastAsia"/>
          <w:b/>
          <w:bCs/>
        </w:rPr>
        <w:t>ry</w:t>
      </w:r>
      <w:r w:rsidRPr="00F07DE6">
        <w:rPr>
          <w:rFonts w:ascii="Times New Roman" w:hAnsi="Times New Roman" w:cs="Times New Roman"/>
          <w:b/>
          <w:bCs/>
        </w:rPr>
        <w:t xml:space="preserve"> Table S</w:t>
      </w:r>
      <w:r w:rsidR="00227E71" w:rsidRPr="00F07DE6">
        <w:rPr>
          <w:rFonts w:ascii="Times New Roman" w:hAnsi="Times New Roman" w:cs="Times New Roman" w:hint="eastAsia"/>
          <w:b/>
          <w:bCs/>
        </w:rPr>
        <w:t>1.</w:t>
      </w:r>
      <w:r w:rsidR="00227E71" w:rsidRPr="00F07DE6">
        <w:rPr>
          <w:rFonts w:ascii="Times New Roman" w:hAnsi="Times New Roman" w:cs="Times New Roman"/>
          <w:bCs/>
        </w:rPr>
        <w:t xml:space="preserve"> </w:t>
      </w:r>
      <w:r w:rsidR="00227E71" w:rsidRPr="00F07DE6">
        <w:rPr>
          <w:rFonts w:ascii="Times New Roman" w:hAnsi="Times New Roman" w:cs="Times New Roman"/>
        </w:rPr>
        <w:t>Antibody list</w:t>
      </w:r>
      <w:r w:rsidR="00053457" w:rsidRPr="00F07DE6">
        <w:rPr>
          <w:rFonts w:ascii="Times New Roman" w:hAnsi="Times New Roman" w:cs="Times New Roman"/>
        </w:rPr>
        <w:t>s</w:t>
      </w:r>
      <w:r w:rsidR="00227E71" w:rsidRPr="00F07DE6">
        <w:rPr>
          <w:rFonts w:ascii="Times New Roman" w:hAnsi="Times New Roman" w:cs="Times New Roman"/>
        </w:rPr>
        <w:t xml:space="preserve"> for immunofluorescence</w:t>
      </w:r>
    </w:p>
    <w:p w14:paraId="3C2483C2" w14:textId="77777777" w:rsidR="007828C0" w:rsidRPr="00F07DE6" w:rsidRDefault="007828C0">
      <w:pPr>
        <w:rPr>
          <w:rFonts w:ascii="Times New Roman" w:hAnsi="Times New Roman" w:cs="Times New Roman"/>
          <w:b/>
          <w:bCs/>
        </w:rPr>
      </w:pPr>
    </w:p>
    <w:p w14:paraId="5CDD691D" w14:textId="4035B4FA" w:rsidR="00227E71" w:rsidRPr="00F07DE6" w:rsidRDefault="00227E71">
      <w:pPr>
        <w:rPr>
          <w:rFonts w:ascii="Times New Roman" w:hAnsi="Times New Roman" w:cs="Times New Roman"/>
          <w:b/>
          <w:bCs/>
        </w:rPr>
      </w:pPr>
      <w:r w:rsidRPr="00F07DE6">
        <w:rPr>
          <w:rFonts w:ascii="Times New Roman" w:hAnsi="Times New Roman" w:cs="Times New Roman" w:hint="eastAsia"/>
          <w:b/>
          <w:bCs/>
        </w:rPr>
        <w:t>Primary antibodies</w:t>
      </w:r>
    </w:p>
    <w:tbl>
      <w:tblPr>
        <w:tblStyle w:val="a3"/>
        <w:tblW w:w="8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2026"/>
        <w:gridCol w:w="1877"/>
        <w:gridCol w:w="1445"/>
        <w:gridCol w:w="2174"/>
      </w:tblGrid>
      <w:tr w:rsidR="00227E71" w:rsidRPr="00F07DE6" w14:paraId="68491B84" w14:textId="0CF18B75" w:rsidTr="00B32134">
        <w:trPr>
          <w:trHeight w:val="360"/>
        </w:trPr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C4DE1DD" w14:textId="46DAC0F7" w:rsidR="00227E71" w:rsidRPr="00F07DE6" w:rsidRDefault="00227E71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Antigen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14:paraId="32DED1E6" w14:textId="65106D8B" w:rsidR="00227E71" w:rsidRPr="00F07DE6" w:rsidRDefault="00227E71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29272CA3" w14:textId="121B6F59" w:rsidR="00227E71" w:rsidRPr="00F07DE6" w:rsidRDefault="00B32134" w:rsidP="00E167CB">
            <w:pPr>
              <w:jc w:val="center"/>
              <w:rPr>
                <w:rFonts w:ascii="Times New Roman" w:hAnsi="Times New Roman" w:cs="Times New Roman"/>
              </w:rPr>
            </w:pPr>
            <w:r w:rsidRPr="00B32134">
              <w:rPr>
                <w:rFonts w:ascii="Times New Roman" w:hAnsi="Times New Roman" w:cs="Times New Roman"/>
              </w:rPr>
              <w:t>Supplier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5EE83903" w14:textId="4395D6E0" w:rsidR="00227E71" w:rsidRPr="00F07DE6" w:rsidRDefault="00B32134" w:rsidP="00E167CB">
            <w:pPr>
              <w:jc w:val="center"/>
              <w:rPr>
                <w:rFonts w:ascii="Times New Roman" w:hAnsi="Times New Roman" w:cs="Times New Roman"/>
              </w:rPr>
            </w:pPr>
            <w:r w:rsidRPr="00B32134">
              <w:rPr>
                <w:rFonts w:ascii="Times New Roman" w:hAnsi="Times New Roman" w:cs="Times New Roman"/>
              </w:rPr>
              <w:t>Product No.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14:paraId="297FBA88" w14:textId="7ACD8056" w:rsidR="00227E71" w:rsidRPr="00F07DE6" w:rsidRDefault="00227E71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Applications/Dilutions</w:t>
            </w:r>
          </w:p>
        </w:tc>
      </w:tr>
      <w:tr w:rsidR="00227E71" w:rsidRPr="00F07DE6" w14:paraId="57EE7752" w14:textId="2423C1A2" w:rsidTr="00B32134">
        <w:trPr>
          <w:trHeight w:val="360"/>
        </w:trPr>
        <w:tc>
          <w:tcPr>
            <w:tcW w:w="1157" w:type="dxa"/>
            <w:tcBorders>
              <w:top w:val="single" w:sz="4" w:space="0" w:color="auto"/>
            </w:tcBorders>
          </w:tcPr>
          <w:p w14:paraId="57B17FB4" w14:textId="4A20A798" w:rsidR="00227E71" w:rsidRPr="00F07DE6" w:rsidRDefault="00601D6C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PDGF</w:t>
            </w:r>
            <w:r w:rsidR="000A57BF" w:rsidRPr="00F07DE6">
              <w:rPr>
                <w:rFonts w:ascii="Times New Roman" w:hAnsi="Times New Roman" w:cs="Times New Roman" w:hint="eastAsia"/>
              </w:rPr>
              <w:t>R</w:t>
            </w:r>
            <w:r w:rsidRPr="00F07DE6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2026" w:type="dxa"/>
            <w:tcBorders>
              <w:top w:val="single" w:sz="4" w:space="0" w:color="auto"/>
            </w:tcBorders>
          </w:tcPr>
          <w:p w14:paraId="4F7CF3AE" w14:textId="5E7C1006" w:rsidR="00227E71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rabbit monoclonal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079D4B82" w14:textId="6B913D04" w:rsidR="00B32134" w:rsidRPr="00F07DE6" w:rsidRDefault="00CE6D97" w:rsidP="00B32134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F07DE6">
              <w:rPr>
                <w:rFonts w:ascii="Times New Roman" w:hAnsi="Times New Roman" w:cs="Times New Roman" w:hint="eastAsia"/>
              </w:rPr>
              <w:t>Thermo</w:t>
            </w:r>
            <w:proofErr w:type="spellEnd"/>
            <w:r w:rsidR="00F022CE" w:rsidRPr="00F07DE6">
              <w:rPr>
                <w:rFonts w:ascii="Times New Roman" w:hAnsi="Times New Roman" w:cs="Times New Roman"/>
              </w:rPr>
              <w:t xml:space="preserve"> F</w:t>
            </w:r>
            <w:r w:rsidRPr="00F07DE6">
              <w:rPr>
                <w:rFonts w:ascii="Times New Roman" w:hAnsi="Times New Roman" w:cs="Times New Roman" w:hint="eastAsia"/>
              </w:rPr>
              <w:t>isher</w:t>
            </w:r>
            <w:r w:rsidR="00D7287E" w:rsidRPr="00F07DE6">
              <w:rPr>
                <w:rFonts w:ascii="Times New Roman" w:hAnsi="Times New Roman" w:cs="Times New Roman" w:hint="eastAsia"/>
              </w:rPr>
              <w:t xml:space="preserve"> </w:t>
            </w:r>
            <w:r w:rsidR="00D7287E" w:rsidRPr="00F07DE6">
              <w:rPr>
                <w:rFonts w:ascii="Times New Roman" w:hAnsi="Times New Roman" w:cs="Times New Roman"/>
              </w:rPr>
              <w:t>Scientific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8665FEB" w14:textId="01647322" w:rsidR="00227E71" w:rsidRPr="00F07DE6" w:rsidRDefault="00CE6D9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MA5-15143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0AC82F9C" w14:textId="200F5D46" w:rsidR="00227E71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CE6D97" w:rsidRPr="00F07DE6">
              <w:rPr>
                <w:rFonts w:ascii="Times New Roman" w:hAnsi="Times New Roman" w:cs="Times New Roman" w:hint="eastAsia"/>
              </w:rPr>
              <w:t>1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227E71" w:rsidRPr="00F07DE6" w14:paraId="4320C808" w14:textId="3CD71949" w:rsidTr="00B32134">
        <w:trPr>
          <w:trHeight w:val="360"/>
        </w:trPr>
        <w:tc>
          <w:tcPr>
            <w:tcW w:w="1157" w:type="dxa"/>
          </w:tcPr>
          <w:p w14:paraId="72645ACE" w14:textId="03968D1B" w:rsidR="00227E71" w:rsidRPr="00F07DE6" w:rsidRDefault="00601D6C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α-SMA</w:t>
            </w:r>
          </w:p>
        </w:tc>
        <w:tc>
          <w:tcPr>
            <w:tcW w:w="2026" w:type="dxa"/>
          </w:tcPr>
          <w:p w14:paraId="0EFC7EC2" w14:textId="1C3D6C0B" w:rsidR="00227E71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1877" w:type="dxa"/>
          </w:tcPr>
          <w:p w14:paraId="07979DF0" w14:textId="1F1472CD" w:rsidR="00227E71" w:rsidRPr="00F07DE6" w:rsidRDefault="00CE6D97" w:rsidP="00E167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7DE6">
              <w:rPr>
                <w:rFonts w:ascii="Times New Roman" w:hAnsi="Times New Roman" w:cs="Times New Roman"/>
              </w:rPr>
              <w:t>eBioscience</w:t>
            </w:r>
            <w:proofErr w:type="spellEnd"/>
          </w:p>
        </w:tc>
        <w:tc>
          <w:tcPr>
            <w:tcW w:w="1445" w:type="dxa"/>
          </w:tcPr>
          <w:p w14:paraId="5E92C246" w14:textId="5431D6D3" w:rsidR="00227E71" w:rsidRPr="00F07DE6" w:rsidRDefault="00CE6D9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14-9760-82</w:t>
            </w:r>
          </w:p>
        </w:tc>
        <w:tc>
          <w:tcPr>
            <w:tcW w:w="2174" w:type="dxa"/>
          </w:tcPr>
          <w:p w14:paraId="22F1E667" w14:textId="7C85670B" w:rsidR="00227E71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1:100</w:t>
            </w:r>
          </w:p>
        </w:tc>
      </w:tr>
      <w:tr w:rsidR="00227E71" w:rsidRPr="00F07DE6" w14:paraId="4AC23CEA" w14:textId="3520D1F0" w:rsidTr="00B32134">
        <w:trPr>
          <w:trHeight w:val="369"/>
        </w:trPr>
        <w:tc>
          <w:tcPr>
            <w:tcW w:w="1157" w:type="dxa"/>
          </w:tcPr>
          <w:p w14:paraId="5BA6A575" w14:textId="6CE1C9EA" w:rsidR="00227E71" w:rsidRPr="00F07DE6" w:rsidRDefault="00601D6C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F4/80</w:t>
            </w:r>
          </w:p>
        </w:tc>
        <w:tc>
          <w:tcPr>
            <w:tcW w:w="2026" w:type="dxa"/>
          </w:tcPr>
          <w:p w14:paraId="23266F71" w14:textId="56F69C91" w:rsidR="00227E71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rat monoclonal</w:t>
            </w:r>
          </w:p>
        </w:tc>
        <w:tc>
          <w:tcPr>
            <w:tcW w:w="1877" w:type="dxa"/>
          </w:tcPr>
          <w:p w14:paraId="148E1825" w14:textId="1D605108" w:rsidR="00227E71" w:rsidRPr="00F07DE6" w:rsidRDefault="00CE6D9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1445" w:type="dxa"/>
          </w:tcPr>
          <w:p w14:paraId="2A4111F8" w14:textId="0259BEB1" w:rsidR="00227E71" w:rsidRPr="00F07DE6" w:rsidRDefault="009A054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MF48000</w:t>
            </w:r>
          </w:p>
        </w:tc>
        <w:tc>
          <w:tcPr>
            <w:tcW w:w="2174" w:type="dxa"/>
          </w:tcPr>
          <w:p w14:paraId="4722B9D5" w14:textId="1B84BF18" w:rsidR="00227E71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CE6D97" w:rsidRPr="00F07DE6">
              <w:rPr>
                <w:rFonts w:ascii="Times New Roman" w:hAnsi="Times New Roman" w:cs="Times New Roman" w:hint="eastAsia"/>
              </w:rPr>
              <w:t>1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227E71" w:rsidRPr="00F07DE6" w14:paraId="7381F414" w14:textId="1A3FEB76" w:rsidTr="00B32134">
        <w:trPr>
          <w:trHeight w:val="369"/>
        </w:trPr>
        <w:tc>
          <w:tcPr>
            <w:tcW w:w="1157" w:type="dxa"/>
            <w:tcBorders>
              <w:bottom w:val="single" w:sz="4" w:space="0" w:color="auto"/>
            </w:tcBorders>
          </w:tcPr>
          <w:p w14:paraId="681742EC" w14:textId="629D58E2" w:rsidR="00227E71" w:rsidRPr="00F07DE6" w:rsidRDefault="00601D6C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CD206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5F6F5251" w14:textId="5996AA08" w:rsidR="00227E71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4CB5CD8F" w14:textId="60220326" w:rsidR="00227E71" w:rsidRPr="00F07DE6" w:rsidRDefault="009A054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59BC282" w14:textId="56F20862" w:rsidR="00227E71" w:rsidRPr="00F07DE6" w:rsidRDefault="009A054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PA5-101657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2138C17F" w14:textId="7A98AAE8" w:rsidR="00227E71" w:rsidRPr="00F07DE6" w:rsidRDefault="00C82BC4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CE6D97" w:rsidRPr="00F07DE6">
              <w:rPr>
                <w:rFonts w:ascii="Times New Roman" w:hAnsi="Times New Roman" w:cs="Times New Roman" w:hint="eastAsia"/>
              </w:rPr>
              <w:t>1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</w:tbl>
    <w:p w14:paraId="3FF44A3C" w14:textId="77777777" w:rsidR="00AE78C7" w:rsidRPr="00F07DE6" w:rsidRDefault="00AE78C7"/>
    <w:p w14:paraId="50EC0442" w14:textId="5C95A527" w:rsidR="00053457" w:rsidRPr="00F07DE6" w:rsidRDefault="00053457" w:rsidP="00053457">
      <w:pPr>
        <w:rPr>
          <w:rFonts w:ascii="Times New Roman" w:hAnsi="Times New Roman" w:cs="Times New Roman"/>
          <w:b/>
          <w:bCs/>
        </w:rPr>
      </w:pPr>
      <w:r w:rsidRPr="00F07DE6">
        <w:rPr>
          <w:rFonts w:ascii="Times New Roman" w:hAnsi="Times New Roman" w:cs="Times New Roman" w:hint="eastAsia"/>
          <w:b/>
          <w:bCs/>
        </w:rPr>
        <w:t>Secondary antibodies</w:t>
      </w:r>
    </w:p>
    <w:tbl>
      <w:tblPr>
        <w:tblStyle w:val="a3"/>
        <w:tblW w:w="8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4"/>
        <w:gridCol w:w="1992"/>
        <w:gridCol w:w="1064"/>
        <w:gridCol w:w="1311"/>
        <w:gridCol w:w="2108"/>
      </w:tblGrid>
      <w:tr w:rsidR="00053457" w:rsidRPr="00F07DE6" w14:paraId="49E6F5E0" w14:textId="77777777" w:rsidTr="00B32134">
        <w:trPr>
          <w:trHeight w:val="373"/>
        </w:trPr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096C2A1B" w14:textId="77777777" w:rsidR="00053457" w:rsidRPr="00F07DE6" w:rsidRDefault="00053457" w:rsidP="00BF324E">
            <w:pPr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Antigen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1597F4ED" w14:textId="77777777" w:rsidR="00053457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019BD489" w14:textId="3544A7A9" w:rsidR="00053457" w:rsidRPr="00F07DE6" w:rsidRDefault="00B32134" w:rsidP="00E167CB">
            <w:pPr>
              <w:jc w:val="center"/>
              <w:rPr>
                <w:rFonts w:ascii="Times New Roman" w:hAnsi="Times New Roman" w:cs="Times New Roman"/>
              </w:rPr>
            </w:pPr>
            <w:r w:rsidRPr="00B32134">
              <w:rPr>
                <w:rFonts w:ascii="Times New Roman" w:hAnsi="Times New Roman" w:cs="Times New Roman"/>
              </w:rPr>
              <w:t>Supplier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235343B" w14:textId="75A8E42F" w:rsidR="00053457" w:rsidRPr="00F07DE6" w:rsidRDefault="00B32134" w:rsidP="00E167CB">
            <w:pPr>
              <w:jc w:val="center"/>
              <w:rPr>
                <w:rFonts w:ascii="Times New Roman" w:hAnsi="Times New Roman" w:cs="Times New Roman"/>
              </w:rPr>
            </w:pPr>
            <w:r w:rsidRPr="00B32134">
              <w:rPr>
                <w:rFonts w:ascii="Times New Roman" w:hAnsi="Times New Roman" w:cs="Times New Roman"/>
              </w:rPr>
              <w:t>Product No.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5E219892" w14:textId="25E0CA86" w:rsidR="00053457" w:rsidRPr="00B32134" w:rsidRDefault="00053457" w:rsidP="00E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134">
              <w:rPr>
                <w:rFonts w:ascii="Times New Roman" w:hAnsi="Times New Roman" w:cs="Times New Roman"/>
                <w:sz w:val="20"/>
                <w:szCs w:val="20"/>
              </w:rPr>
              <w:t>Applications/Dilutio</w:t>
            </w:r>
            <w:r w:rsidR="00B32134" w:rsidRPr="00B32134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B3213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53457" w:rsidRPr="00F07DE6" w14:paraId="3EDD7644" w14:textId="77777777" w:rsidTr="00B32134">
        <w:trPr>
          <w:trHeight w:val="373"/>
        </w:trPr>
        <w:tc>
          <w:tcPr>
            <w:tcW w:w="2294" w:type="dxa"/>
            <w:tcBorders>
              <w:top w:val="single" w:sz="4" w:space="0" w:color="auto"/>
            </w:tcBorders>
          </w:tcPr>
          <w:p w14:paraId="3C736E3D" w14:textId="51BE30B4" w:rsidR="00053457" w:rsidRPr="00F07DE6" w:rsidRDefault="00053457" w:rsidP="00E167CB">
            <w:pPr>
              <w:jc w:val="left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Alexia 488 anti-rabbit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3358E829" w14:textId="2012F65D" w:rsidR="00053457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rat monoclonal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74CF4A1A" w14:textId="6E84F6FD" w:rsidR="00053457" w:rsidRPr="00F07DE6" w:rsidRDefault="00702D32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Abca</w:t>
            </w:r>
            <w:r w:rsidR="00BC1C42" w:rsidRPr="00F07DE6"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4F5AC626" w14:textId="2131087F" w:rsidR="00053457" w:rsidRPr="00F07DE6" w:rsidRDefault="00702D32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ab150073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14:paraId="68707FA3" w14:textId="6ABF970F" w:rsidR="00053457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702D32" w:rsidRPr="00F07DE6">
              <w:rPr>
                <w:rFonts w:ascii="Times New Roman" w:hAnsi="Times New Roman" w:cs="Times New Roman" w:hint="eastAsia"/>
              </w:rPr>
              <w:t>5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053457" w:rsidRPr="00F07DE6" w14:paraId="551A1CCA" w14:textId="77777777" w:rsidTr="00B32134">
        <w:trPr>
          <w:trHeight w:val="373"/>
        </w:trPr>
        <w:tc>
          <w:tcPr>
            <w:tcW w:w="2294" w:type="dxa"/>
          </w:tcPr>
          <w:p w14:paraId="510EF7AD" w14:textId="0DE600CD" w:rsidR="00053457" w:rsidRPr="00F07DE6" w:rsidRDefault="00702D32" w:rsidP="00E167CB">
            <w:pPr>
              <w:jc w:val="left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 xml:space="preserve">Alexia </w:t>
            </w:r>
            <w:r w:rsidRPr="00F07DE6">
              <w:rPr>
                <w:rFonts w:ascii="Times New Roman" w:hAnsi="Times New Roman" w:cs="Times New Roman" w:hint="eastAsia"/>
              </w:rPr>
              <w:t>594</w:t>
            </w:r>
            <w:r w:rsidRPr="00F07DE6">
              <w:rPr>
                <w:rFonts w:ascii="Times New Roman" w:hAnsi="Times New Roman" w:cs="Times New Roman"/>
              </w:rPr>
              <w:t xml:space="preserve"> anti-ra</w:t>
            </w:r>
            <w:r w:rsidRPr="00F07DE6">
              <w:rPr>
                <w:rFonts w:ascii="Times New Roman" w:hAnsi="Times New Roman" w:cs="Times New Roman" w:hint="eastAsia"/>
              </w:rPr>
              <w:t>t</w:t>
            </w:r>
          </w:p>
        </w:tc>
        <w:tc>
          <w:tcPr>
            <w:tcW w:w="1992" w:type="dxa"/>
          </w:tcPr>
          <w:p w14:paraId="4640940B" w14:textId="7538EA1C" w:rsidR="00053457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donkey monoclonal</w:t>
            </w:r>
          </w:p>
        </w:tc>
        <w:tc>
          <w:tcPr>
            <w:tcW w:w="1064" w:type="dxa"/>
          </w:tcPr>
          <w:p w14:paraId="367C4EED" w14:textId="7E0443EA" w:rsidR="00053457" w:rsidRPr="00F07DE6" w:rsidRDefault="00702D32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Abca</w:t>
            </w:r>
            <w:r w:rsidR="00BC1C42" w:rsidRPr="00F07DE6"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1311" w:type="dxa"/>
          </w:tcPr>
          <w:p w14:paraId="59ECA746" w14:textId="14D4FDFD" w:rsidR="00053457" w:rsidRPr="00F07DE6" w:rsidRDefault="00702D32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ab150156</w:t>
            </w:r>
          </w:p>
        </w:tc>
        <w:tc>
          <w:tcPr>
            <w:tcW w:w="2108" w:type="dxa"/>
          </w:tcPr>
          <w:p w14:paraId="66DA05B7" w14:textId="5E0107ED" w:rsidR="00053457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702D32" w:rsidRPr="00F07DE6">
              <w:rPr>
                <w:rFonts w:ascii="Times New Roman" w:hAnsi="Times New Roman" w:cs="Times New Roman" w:hint="eastAsia"/>
              </w:rPr>
              <w:t>5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053457" w:rsidRPr="00F07DE6" w14:paraId="3CD6BA87" w14:textId="77777777" w:rsidTr="00B32134">
        <w:trPr>
          <w:trHeight w:val="383"/>
        </w:trPr>
        <w:tc>
          <w:tcPr>
            <w:tcW w:w="2294" w:type="dxa"/>
            <w:tcBorders>
              <w:bottom w:val="single" w:sz="4" w:space="0" w:color="auto"/>
            </w:tcBorders>
          </w:tcPr>
          <w:p w14:paraId="65CF4D05" w14:textId="2730487D" w:rsidR="00053457" w:rsidRPr="00F07DE6" w:rsidRDefault="00C82BC4" w:rsidP="00E167CB">
            <w:pPr>
              <w:jc w:val="left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Alexia 594 anti-mouse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5CCA9846" w14:textId="1F9496F1" w:rsidR="00053457" w:rsidRPr="00F07DE6" w:rsidRDefault="00F022CE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goat monoclonal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63409F00" w14:textId="04AE5987" w:rsidR="00053457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Abca</w:t>
            </w:r>
            <w:r w:rsidR="00BC1C42" w:rsidRPr="00F07DE6"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4120C094" w14:textId="53662B42" w:rsidR="00053457" w:rsidRPr="00F07DE6" w:rsidRDefault="00C82BC4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/>
              </w:rPr>
              <w:t>A</w:t>
            </w:r>
            <w:r w:rsidR="00053457" w:rsidRPr="00F07DE6">
              <w:rPr>
                <w:rFonts w:ascii="Times New Roman" w:hAnsi="Times New Roman" w:cs="Times New Roman"/>
              </w:rPr>
              <w:t>b</w:t>
            </w:r>
            <w:r w:rsidRPr="00F07DE6">
              <w:rPr>
                <w:rFonts w:ascii="Times New Roman" w:hAnsi="Times New Roman" w:cs="Times New Roman" w:hint="eastAsia"/>
              </w:rPr>
              <w:t>1501</w:t>
            </w:r>
            <w:r w:rsidR="007362AC" w:rsidRPr="00F07DE6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2088D817" w14:textId="4FD576B6" w:rsidR="00053457" w:rsidRPr="00F07DE6" w:rsidRDefault="00053457" w:rsidP="00E167CB">
            <w:pPr>
              <w:jc w:val="center"/>
              <w:rPr>
                <w:rFonts w:ascii="Times New Roman" w:hAnsi="Times New Roman" w:cs="Times New Roman"/>
              </w:rPr>
            </w:pPr>
            <w:r w:rsidRPr="00F07DE6">
              <w:rPr>
                <w:rFonts w:ascii="Times New Roman" w:hAnsi="Times New Roman" w:cs="Times New Roman" w:hint="eastAsia"/>
              </w:rPr>
              <w:t>1:</w:t>
            </w:r>
            <w:r w:rsidR="007362AC" w:rsidRPr="00F07DE6">
              <w:rPr>
                <w:rFonts w:ascii="Times New Roman" w:hAnsi="Times New Roman" w:cs="Times New Roman" w:hint="eastAsia"/>
              </w:rPr>
              <w:t>5</w:t>
            </w:r>
            <w:r w:rsidRPr="00F07DE6">
              <w:rPr>
                <w:rFonts w:ascii="Times New Roman" w:hAnsi="Times New Roman" w:cs="Times New Roman" w:hint="eastAsia"/>
              </w:rPr>
              <w:t>00</w:t>
            </w:r>
          </w:p>
        </w:tc>
      </w:tr>
    </w:tbl>
    <w:p w14:paraId="55D4F1E6" w14:textId="00FE60AD" w:rsidR="003E7FDD" w:rsidRPr="00F07DE6" w:rsidRDefault="003E7FDD">
      <w:pPr>
        <w:rPr>
          <w:rFonts w:ascii="Times New Roman" w:hAnsi="Times New Roman" w:cs="Times New Roman"/>
        </w:rPr>
      </w:pPr>
    </w:p>
    <w:sectPr w:rsidR="003E7FDD" w:rsidRPr="00F07DE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AE01" w14:textId="77777777" w:rsidR="00E416F9" w:rsidRDefault="00E416F9" w:rsidP="007828C0">
      <w:r>
        <w:separator/>
      </w:r>
    </w:p>
  </w:endnote>
  <w:endnote w:type="continuationSeparator" w:id="0">
    <w:p w14:paraId="0A0AF208" w14:textId="77777777" w:rsidR="00E416F9" w:rsidRDefault="00E416F9" w:rsidP="0078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0C3C" w14:textId="77777777" w:rsidR="00E416F9" w:rsidRDefault="00E416F9" w:rsidP="007828C0">
      <w:r>
        <w:separator/>
      </w:r>
    </w:p>
  </w:footnote>
  <w:footnote w:type="continuationSeparator" w:id="0">
    <w:p w14:paraId="226233AC" w14:textId="77777777" w:rsidR="00E416F9" w:rsidRDefault="00E416F9" w:rsidP="00782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6943803"/>
      <w:docPartObj>
        <w:docPartGallery w:val="Watermarks"/>
        <w:docPartUnique/>
      </w:docPartObj>
    </w:sdtPr>
    <w:sdtContent>
      <w:p w14:paraId="487C741F" w14:textId="4636F625" w:rsidR="00A97529" w:rsidRDefault="00000000">
        <w:pPr>
          <w:pStyle w:val="a4"/>
        </w:pPr>
        <w:r>
          <w:rPr>
            <w:noProof/>
            <w:lang w:eastAsia="zh-TW"/>
          </w:rPr>
          <w:pict w14:anchorId="2B4877E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8C7"/>
    <w:rsid w:val="00031AC1"/>
    <w:rsid w:val="00052159"/>
    <w:rsid w:val="00053457"/>
    <w:rsid w:val="00081402"/>
    <w:rsid w:val="000A57BF"/>
    <w:rsid w:val="00126119"/>
    <w:rsid w:val="00145C5F"/>
    <w:rsid w:val="00227E71"/>
    <w:rsid w:val="00234638"/>
    <w:rsid w:val="0032435B"/>
    <w:rsid w:val="00356531"/>
    <w:rsid w:val="00380204"/>
    <w:rsid w:val="003E7FDD"/>
    <w:rsid w:val="004505ED"/>
    <w:rsid w:val="004B7639"/>
    <w:rsid w:val="0051380B"/>
    <w:rsid w:val="00590096"/>
    <w:rsid w:val="006008BF"/>
    <w:rsid w:val="00601D6C"/>
    <w:rsid w:val="00643830"/>
    <w:rsid w:val="00673DB9"/>
    <w:rsid w:val="00684457"/>
    <w:rsid w:val="00702D32"/>
    <w:rsid w:val="007362AC"/>
    <w:rsid w:val="007828C0"/>
    <w:rsid w:val="00787702"/>
    <w:rsid w:val="00840029"/>
    <w:rsid w:val="00876419"/>
    <w:rsid w:val="00894FF9"/>
    <w:rsid w:val="008A7418"/>
    <w:rsid w:val="008B0FA8"/>
    <w:rsid w:val="008D1191"/>
    <w:rsid w:val="009A0547"/>
    <w:rsid w:val="00A4264B"/>
    <w:rsid w:val="00A97529"/>
    <w:rsid w:val="00AE78C7"/>
    <w:rsid w:val="00B05CDB"/>
    <w:rsid w:val="00B32134"/>
    <w:rsid w:val="00BA6739"/>
    <w:rsid w:val="00BB54BA"/>
    <w:rsid w:val="00BC1C42"/>
    <w:rsid w:val="00BD21FC"/>
    <w:rsid w:val="00C82BC4"/>
    <w:rsid w:val="00CA2BDD"/>
    <w:rsid w:val="00CD565C"/>
    <w:rsid w:val="00CE6D97"/>
    <w:rsid w:val="00D50346"/>
    <w:rsid w:val="00D7287E"/>
    <w:rsid w:val="00DC4BD2"/>
    <w:rsid w:val="00E167CB"/>
    <w:rsid w:val="00E416F9"/>
    <w:rsid w:val="00ED092A"/>
    <w:rsid w:val="00EF1EE5"/>
    <w:rsid w:val="00F022CE"/>
    <w:rsid w:val="00F07DE6"/>
    <w:rsid w:val="00F25C1E"/>
    <w:rsid w:val="00F8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858D4"/>
  <w15:docId w15:val="{B4C556EA-0113-44A1-BC65-FAE6DCA1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8C0"/>
  </w:style>
  <w:style w:type="paragraph" w:styleId="a6">
    <w:name w:val="footer"/>
    <w:basedOn w:val="a"/>
    <w:link w:val="a7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8C0"/>
  </w:style>
  <w:style w:type="paragraph" w:styleId="a8">
    <w:name w:val="Revision"/>
    <w:hidden/>
    <w:uiPriority w:val="99"/>
    <w:semiHidden/>
    <w:rsid w:val="00F0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533</Characters>
  <Application>Microsoft Office Word</Application>
  <DocSecurity>0</DocSecurity>
  <PresentationFormat/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幸寛 和田</cp:lastModifiedBy>
  <cp:revision>4</cp:revision>
  <dcterms:created xsi:type="dcterms:W3CDTF">2026-03-24T01:30:00Z</dcterms:created>
  <dcterms:modified xsi:type="dcterms:W3CDTF">2026-03-26T00:29:00Z</dcterms:modified>
  <cp:category/>
  <cp:contentStatus/>
  <dc:language/>
  <cp:version/>
</cp:coreProperties>
</file>