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5B890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/>
        <w:jc w:val="center"/>
        <w:textAlignment w:val="auto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Table 3. Basic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C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haracteristics of the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tudy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ubjects in the CV_RFM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Q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uartile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G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roups</w:t>
      </w:r>
    </w:p>
    <w:tbl>
      <w:tblPr>
        <w:tblStyle w:val="21"/>
        <w:tblW w:w="10184" w:type="dxa"/>
        <w:tblInd w:w="41" w:type="dxa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singl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2"/>
        <w:gridCol w:w="1663"/>
        <w:gridCol w:w="1456"/>
        <w:gridCol w:w="1388"/>
        <w:gridCol w:w="1425"/>
        <w:gridCol w:w="1412"/>
        <w:gridCol w:w="1188"/>
      </w:tblGrid>
      <w:tr w14:paraId="4B55FA17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6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39DC4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firstLine="200" w:firstLineChars="1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Parameter</w:t>
            </w:r>
          </w:p>
        </w:tc>
        <w:tc>
          <w:tcPr>
            <w:tcW w:w="1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6CAA6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"/>
              </w:rPr>
              <w:t>Overall</w:t>
            </w:r>
          </w:p>
          <w:p w14:paraId="5F0287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(n=4744)</w:t>
            </w:r>
          </w:p>
        </w:tc>
        <w:tc>
          <w:tcPr>
            <w:tcW w:w="14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DFCAD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Q1</w:t>
            </w:r>
          </w:p>
          <w:p w14:paraId="631EDC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(n=1186)</w:t>
            </w: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29E87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Q2</w:t>
            </w:r>
          </w:p>
          <w:p w14:paraId="3582CA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(n=1186)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1919E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Q3</w:t>
            </w:r>
          </w:p>
          <w:p w14:paraId="2BAE07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(n=1186)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59E73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Q4</w:t>
            </w:r>
          </w:p>
          <w:p w14:paraId="304ED7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(n=1186)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DEA90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"/>
              </w:rPr>
              <w:t xml:space="preserve"> Value</w:t>
            </w:r>
          </w:p>
        </w:tc>
      </w:tr>
      <w:tr w14:paraId="4D110DAE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6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A12E2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"/>
              </w:rPr>
              <w:t>Gender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(%)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11DF0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＜0.001</w:t>
            </w:r>
          </w:p>
        </w:tc>
      </w:tr>
      <w:tr w14:paraId="566E18CE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759A4D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Male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3DEABA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2541(53.6)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1C37CE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813(68.5)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146A92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726(61.2)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514442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595(50.2)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0525D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411(34.7)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3D51D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0418CF45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04FF81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emale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635E5E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2203(46.4)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16B0ED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373(31.5)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543C92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460(38.8)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331C90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591(49.8)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769430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775(65.3)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D821D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4A2CD7AB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60498D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"/>
              </w:rPr>
              <w:t>Age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"/>
              </w:rPr>
              <w:t>year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613F1B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58.71±8.77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27B8F5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58.33±8.43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74FF89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58.00±8.56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073589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58.46±8.80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13E0CC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60.05±9.13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D6B1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＜0.001</w:t>
            </w:r>
          </w:p>
        </w:tc>
      </w:tr>
      <w:tr w14:paraId="03998B1C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832A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arital status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(%)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CE35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"/>
              </w:rPr>
              <w:t xml:space="preserve">                   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6F5110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00493F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0A552B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05F4EF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35278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"/>
              </w:rPr>
              <w:t>0.159</w:t>
            </w:r>
          </w:p>
        </w:tc>
      </w:tr>
      <w:tr w14:paraId="3F3142A3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79B5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U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nmarried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5D7C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687(14.5)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6E35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163(13.7)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8719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172(14.5)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8C69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158(13.3)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F397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194(16.4)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BFBC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617B0703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3920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arried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27FE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4057(85.5)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26B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1023(86.3)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FA13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1014(85.5)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FD98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1028(86.7)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B1E0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992(83.6)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D1F6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56F3CFEB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B3E1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E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ducational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 xml:space="preserve"> level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(%)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A660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7246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A197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D18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FC1B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A114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0.438</w:t>
            </w:r>
          </w:p>
        </w:tc>
      </w:tr>
      <w:tr w14:paraId="2B405D67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1B4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iddle/high school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126E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1219(25.7)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A923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310(26.1)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7A1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315(26.6)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6901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307(25.9)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B1DD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287(24.2)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06B6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79D3C9FC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C7F4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rimary school or below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EA3E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3418(72.0)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9807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858(72.3)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3532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firstLine="200" w:firstLine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841(70.9)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C5D1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849(71.6)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ADD9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870(73.4)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A562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326E0893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ACFF8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U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niversity or above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6431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107(2.3)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ADB8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18(1.5)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48D5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30(2.5)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635F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30(2.5)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4CF5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29(2.4)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E1F5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6DF83408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33D1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esidence type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(%)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129E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0.011</w:t>
            </w:r>
          </w:p>
        </w:tc>
      </w:tr>
      <w:tr w14:paraId="052F1778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22D5E8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U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rban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2B3C0C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645(13.6)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25F2C6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179(15.1)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48163C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162(13.7)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6C0DD8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175(14.8)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753239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129(10.9)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26F45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30D3D85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30D916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ural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4E59EA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4099(86.4)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69B368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1007(84.9)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72B424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1024(86.3)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7FEE14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1011(85.2)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47C537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1057(89.1)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E621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427B9E92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14E4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moking status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(%)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186CC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＜0.001</w:t>
            </w:r>
          </w:p>
        </w:tc>
      </w:tr>
      <w:tr w14:paraId="6569845A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5C2190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Never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smoke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r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144645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2917(61.5)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0078F6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864(72.8)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60128D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796(67.1)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2BDE54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695(58.6)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7C83B2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562(47.4)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41C62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37D2DEFF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55835D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ormer smoker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463F8C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363(7.7)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24045F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89(7.5)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1C88D2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91(7.7)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2E1B64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92 (7.8)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1E163C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91 (7.7)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F890E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7C3CE43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680B26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urrent smoker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6F066F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1464(30.9)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7D2877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233(19.6)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3E67EE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299(25.2)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3B09DF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399(33.6)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415F79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533(44.9)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6AAAF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3ECC5881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D184A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"/>
              </w:rPr>
              <w:t xml:space="preserve">Drinking status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(%)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61E29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＜0.001</w:t>
            </w:r>
          </w:p>
        </w:tc>
      </w:tr>
      <w:tr w14:paraId="6C92C383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1E36A8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Never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drinker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4F35DF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2901(61.2)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519796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836(70.5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0E034E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753(63.5)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10AF28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705(59.4)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26CC20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607(51.2)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36C6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319FDAE8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2EF83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ormer drinker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17BCDC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378(8.0)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4FD0EA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83(7.0)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3F922D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82(6.9)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3A6A74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96(8.1)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4132E5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117(9.9)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A0661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33C1B0FB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1138A0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urrent drinker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4B0948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1465(30.9)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36E92C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267(22.5)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62BF45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351(29.6)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49DABE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385(32.5)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79B0D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462(39.0)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CCB57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5B811B77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F817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yslipidemia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(%)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B94DF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＜0.001</w:t>
            </w:r>
          </w:p>
        </w:tc>
      </w:tr>
      <w:tr w14:paraId="738A00D0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61A0EA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14B549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347(7.3)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150C01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125(10.5)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2238CC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89(7.5)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7D6C63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87(7.3)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59A640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46(3.9)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181C9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74CB5F1A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7BEBF9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66227B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4397(92.7)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537711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1061(89.5)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47CE57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1097(92.5)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24D39A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1099(92.7)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74C3C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1140(96.1)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300E8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67BCCA11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3487F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ypertension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(%)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8F511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＜0.001</w:t>
            </w:r>
          </w:p>
        </w:tc>
      </w:tr>
      <w:tr w14:paraId="4D58A758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19FBB0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4A8456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1020(21.5)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229ED5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343(28.9)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2757D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281(23.7)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6203A8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228(19.2)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468CAA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168(14.2)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CA30C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367ED1DA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21F9C7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5E5364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3724(78.5)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65E9C1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843(71.1)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06794C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905(76.3)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7F3144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958(80.8)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3E953C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1018(85.8)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D9180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5BB634D5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5C39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iabetes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mellitus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(%)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92158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＜0.001</w:t>
            </w:r>
          </w:p>
        </w:tc>
      </w:tr>
      <w:tr w14:paraId="0DF01FD1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100042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1C95C0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236(5.0)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5892E9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89(7.5)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47C4E6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58(4.9)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004455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48(4.0)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2F7C89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41(3.5)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BEC6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5C514A53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306D3C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2E4AB7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4508(95.0)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6D26A6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1097(92.5)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3D088E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1128(95.1)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522890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1138(96.0)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3D0F1C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1145(96.5)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DEE9F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2EA15659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72C07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K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idney disease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(%)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564E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0.040</w:t>
            </w:r>
          </w:p>
        </w:tc>
      </w:tr>
      <w:tr w14:paraId="41593237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75629E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63B66B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234(4.9)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611FAE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54(4.6)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1809B5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52(4.4)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3FD68F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51(4.3)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3DE8E8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77(6.5)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67735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1C297726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59AC9D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615944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4510(95.1)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415EDC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1132(95.4)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352B74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1134(95.6)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6C2170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1135(95.7)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778056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1109(93.5)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F40D0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7F625C9C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6080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iver disease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(%)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FB1D9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0.840</w:t>
            </w:r>
          </w:p>
        </w:tc>
      </w:tr>
      <w:tr w14:paraId="0BD92FD3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65ABED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698CAC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141(3.0)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228B47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37(3.1)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70C7E5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31(2.6)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252181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38(3.2)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F26B4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35(3.0)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79433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61C4AEAC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12B617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0F5474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4603(97.0)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7AA26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1149(96.9)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21F9C8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1155(97.4)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44B502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1148(96.8)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3406A4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1151(97.0)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841E5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720F2B6E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15B9E2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BMI(kg/m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4C3147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23.44±7.64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397A59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25.57±4.14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4B6E38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24.16±13.62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154B16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22.53±3.13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1CCE4F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21.51±3.37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E204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＜0.001</w:t>
            </w:r>
          </w:p>
        </w:tc>
      </w:tr>
      <w:tr w14:paraId="104E276A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3634F6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"/>
              </w:rPr>
              <w:t xml:space="preserve">RP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(mg/dl)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6B5297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0.95</w:t>
            </w:r>
          </w:p>
          <w:p w14:paraId="578AEC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（0.530,1.990）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42AB2D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1.195</w:t>
            </w:r>
          </w:p>
          <w:p w14:paraId="598970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(0.630,2.418)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2BE8CB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0.960</w:t>
            </w:r>
          </w:p>
          <w:p w14:paraId="5CCEB4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(0.530,1.870)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0414A5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0.860</w:t>
            </w:r>
          </w:p>
          <w:p w14:paraId="6D73F7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(0.490,1.818)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2C912A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0.820</w:t>
            </w:r>
          </w:p>
          <w:p w14:paraId="6CE090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(0.490,1.838)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31BFB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0.647</w:t>
            </w:r>
          </w:p>
        </w:tc>
      </w:tr>
      <w:tr w14:paraId="4CFBEEDF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67E675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LDL-C(mg/dl)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0E6797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116.25±34.02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3BCB3C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120.36±34.83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6D9DFF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117.57±35.18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0F4B76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115.00±33.49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0841D9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112.07±31.99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3A18B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＜0.001</w:t>
            </w:r>
          </w:p>
        </w:tc>
      </w:tr>
      <w:tr w14:paraId="3F8E4CB2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32C814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CV_RFM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25B6A3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5.94±2.39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536907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1.45±0.60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 w14:paraId="2E06CA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3.37±0.57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7D16CC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5.81±0.91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51093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13.14±5.99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D142E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＜0.001</w:t>
            </w:r>
          </w:p>
        </w:tc>
      </w:tr>
      <w:tr w14:paraId="15E43003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21B9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CVD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(%)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E0CC7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1093（23.04）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8CE8C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313(26.4)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37BDC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285(24)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1C000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268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(22.6)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CC542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227(19.1)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21CFF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＜0.001</w:t>
            </w:r>
          </w:p>
        </w:tc>
      </w:tr>
    </w:tbl>
    <w:p w14:paraId="2EB4225F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/>
        <w:textAlignment w:val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Note: CV_RFM: Coefficient of Variation 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val="en-US" w:eastAsia="zh-CN"/>
        </w:rPr>
        <w:t>of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 Relative Fat Mass, BMI: Body Mass Index, CRP: C-reactive protein, LDL-C: Low-density lipoprotein cholesterol, CVD: Cardiovascular disease (including heart disease and stroke). Participants were divided into four groups (Q1-Q4) based on the quartiles of CV_RFM. Continuous variables conforming to the normal distribution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were expressed as mean ± standard deviation and compared between groups using analysis of variance (ANOVA). Non-normally distributed continuous variables were expressed as median (interquartile range) and compared using the Kruskal-Wallis H test. Categorical variables were expressed as frequency (percentage) and compared using chi-square tests.</w:t>
      </w:r>
      <w:bookmarkStart w:id="0" w:name="_GoBack"/>
      <w:bookmarkEnd w:id="0"/>
    </w:p>
    <w:sectPr>
      <w:headerReference r:id="rId5" w:type="first"/>
      <w:footerReference r:id="rId6" w:type="default"/>
      <w:footerReference r:id="rId7" w:type="even"/>
      <w:pgSz w:w="12240" w:h="15840"/>
      <w:pgMar w:top="1138" w:right="1181" w:bottom="1138" w:left="1282" w:header="283" w:footer="510" w:gutter="0"/>
      <w:lnNumType w:countBy="1" w:restart="continuous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汉仪旗黑 Lenovo 60S">
    <w:panose1 w:val="00000500000000000000"/>
    <w:charset w:val="86"/>
    <w:family w:val="auto"/>
    <w:pitch w:val="default"/>
    <w:sig w:usb0="00000013" w:usb1="080F1810" w:usb2="00000016" w:usb3="00000000" w:csb0="0004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18A60F">
    <w:pPr>
      <w:pStyle w:val="13"/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E93517E">
                          <w:pPr>
                            <w:pStyle w:val="13"/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 w:val="22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434.15pt;margin-top:735.1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2E93517E">
                    <w:pPr>
                      <w:pStyle w:val="13"/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 w:val="22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FCB79">
    <w:pPr>
      <w:pStyle w:val="13"/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F7E0FF8">
                          <w:pPr>
                            <w:pStyle w:val="13"/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 w:val="22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434.15pt;margin-top:735.1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0F7E0FF8">
                    <w:pPr>
                      <w:pStyle w:val="13"/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 w:val="22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4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34DC69">
    <w:pPr>
      <w:pStyle w:val="14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  <w:lvlOverride w:ilvl="0">
      <w:lvl w:ilvl="0" w:tentative="1">
        <w:start w:val="1"/>
        <w:numFmt w:val="decimal"/>
        <w:pStyle w:val="2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 w:tentative="1">
        <w:start w:val="1"/>
        <w:numFmt w:val="decimal"/>
        <w:pStyle w:val="4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attachedTemplate r:id="rId1"/>
  <w:documentProtection w:enforcement="0"/>
  <w:defaultTabStop w:val="720"/>
  <w:evenAndOddHeaders w:val="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cwN7Q0MDAxtzQwNzZT0lEKTi0uzszPAykwrwUADV8DbywAAAA="/>
  </w:docVars>
  <w:rsids>
    <w:rsidRoot w:val="00D40420"/>
    <w:rsid w:val="000001BE"/>
    <w:rsid w:val="00015D7B"/>
    <w:rsid w:val="000206CA"/>
    <w:rsid w:val="00020DBD"/>
    <w:rsid w:val="0002273A"/>
    <w:rsid w:val="00034304"/>
    <w:rsid w:val="00035434"/>
    <w:rsid w:val="00035764"/>
    <w:rsid w:val="0004283F"/>
    <w:rsid w:val="0004502C"/>
    <w:rsid w:val="00045678"/>
    <w:rsid w:val="000458E4"/>
    <w:rsid w:val="00054DBD"/>
    <w:rsid w:val="000560AA"/>
    <w:rsid w:val="00063D84"/>
    <w:rsid w:val="0006636D"/>
    <w:rsid w:val="000726FF"/>
    <w:rsid w:val="00075876"/>
    <w:rsid w:val="00077D53"/>
    <w:rsid w:val="00081394"/>
    <w:rsid w:val="0008736D"/>
    <w:rsid w:val="000A56BD"/>
    <w:rsid w:val="000B3161"/>
    <w:rsid w:val="000B34BD"/>
    <w:rsid w:val="000B63B9"/>
    <w:rsid w:val="000C7E2A"/>
    <w:rsid w:val="000D1E6C"/>
    <w:rsid w:val="000D4613"/>
    <w:rsid w:val="000E085B"/>
    <w:rsid w:val="000E3D0C"/>
    <w:rsid w:val="000F4CFB"/>
    <w:rsid w:val="00104CDC"/>
    <w:rsid w:val="00117666"/>
    <w:rsid w:val="001223A7"/>
    <w:rsid w:val="00123A29"/>
    <w:rsid w:val="001259E1"/>
    <w:rsid w:val="00132863"/>
    <w:rsid w:val="00134256"/>
    <w:rsid w:val="001349BA"/>
    <w:rsid w:val="00134E50"/>
    <w:rsid w:val="001405E6"/>
    <w:rsid w:val="001424EA"/>
    <w:rsid w:val="001470EC"/>
    <w:rsid w:val="00147395"/>
    <w:rsid w:val="00152161"/>
    <w:rsid w:val="001552C9"/>
    <w:rsid w:val="00156034"/>
    <w:rsid w:val="00157F9C"/>
    <w:rsid w:val="00165D61"/>
    <w:rsid w:val="00166A46"/>
    <w:rsid w:val="001710E3"/>
    <w:rsid w:val="00172E99"/>
    <w:rsid w:val="00177D84"/>
    <w:rsid w:val="001843E8"/>
    <w:rsid w:val="00185296"/>
    <w:rsid w:val="001871D2"/>
    <w:rsid w:val="00187B4C"/>
    <w:rsid w:val="001964EF"/>
    <w:rsid w:val="001A366B"/>
    <w:rsid w:val="001B1A2C"/>
    <w:rsid w:val="001B7915"/>
    <w:rsid w:val="001C0CEA"/>
    <w:rsid w:val="001D06E5"/>
    <w:rsid w:val="001D5C23"/>
    <w:rsid w:val="001E07AE"/>
    <w:rsid w:val="001E15B4"/>
    <w:rsid w:val="001E4F08"/>
    <w:rsid w:val="001F4C07"/>
    <w:rsid w:val="00200922"/>
    <w:rsid w:val="00206322"/>
    <w:rsid w:val="00215692"/>
    <w:rsid w:val="00215DD9"/>
    <w:rsid w:val="00217BA1"/>
    <w:rsid w:val="00220AEA"/>
    <w:rsid w:val="00226954"/>
    <w:rsid w:val="00230A58"/>
    <w:rsid w:val="002368CB"/>
    <w:rsid w:val="00242B51"/>
    <w:rsid w:val="002446D7"/>
    <w:rsid w:val="00261E6E"/>
    <w:rsid w:val="002629A3"/>
    <w:rsid w:val="00264142"/>
    <w:rsid w:val="00265660"/>
    <w:rsid w:val="002677A0"/>
    <w:rsid w:val="00267D18"/>
    <w:rsid w:val="0027049C"/>
    <w:rsid w:val="00273C54"/>
    <w:rsid w:val="002742F7"/>
    <w:rsid w:val="00280BE0"/>
    <w:rsid w:val="0028122A"/>
    <w:rsid w:val="00281515"/>
    <w:rsid w:val="00283297"/>
    <w:rsid w:val="002855C0"/>
    <w:rsid w:val="002868E2"/>
    <w:rsid w:val="002869C3"/>
    <w:rsid w:val="0029135A"/>
    <w:rsid w:val="0029245E"/>
    <w:rsid w:val="00292DD5"/>
    <w:rsid w:val="00293233"/>
    <w:rsid w:val="002936E4"/>
    <w:rsid w:val="00295734"/>
    <w:rsid w:val="00296B88"/>
    <w:rsid w:val="002A260D"/>
    <w:rsid w:val="002A615C"/>
    <w:rsid w:val="002A76B6"/>
    <w:rsid w:val="002B5D34"/>
    <w:rsid w:val="002B7508"/>
    <w:rsid w:val="002C3A3D"/>
    <w:rsid w:val="002C74CA"/>
    <w:rsid w:val="002F33FD"/>
    <w:rsid w:val="002F744D"/>
    <w:rsid w:val="00303DE6"/>
    <w:rsid w:val="00310124"/>
    <w:rsid w:val="003113BA"/>
    <w:rsid w:val="0031150C"/>
    <w:rsid w:val="0031161A"/>
    <w:rsid w:val="00311BF6"/>
    <w:rsid w:val="0031639B"/>
    <w:rsid w:val="00322306"/>
    <w:rsid w:val="003232F6"/>
    <w:rsid w:val="0032779D"/>
    <w:rsid w:val="003336A8"/>
    <w:rsid w:val="00333F83"/>
    <w:rsid w:val="003347BC"/>
    <w:rsid w:val="003418B3"/>
    <w:rsid w:val="0034389D"/>
    <w:rsid w:val="00350C2A"/>
    <w:rsid w:val="003544FB"/>
    <w:rsid w:val="0035609E"/>
    <w:rsid w:val="003633DD"/>
    <w:rsid w:val="00365D63"/>
    <w:rsid w:val="0036793B"/>
    <w:rsid w:val="00372682"/>
    <w:rsid w:val="00376CC5"/>
    <w:rsid w:val="00384CBF"/>
    <w:rsid w:val="0039693B"/>
    <w:rsid w:val="0039760D"/>
    <w:rsid w:val="003A2C0C"/>
    <w:rsid w:val="003B071B"/>
    <w:rsid w:val="003B264A"/>
    <w:rsid w:val="003B3C40"/>
    <w:rsid w:val="003C0802"/>
    <w:rsid w:val="003C583E"/>
    <w:rsid w:val="003D2B2C"/>
    <w:rsid w:val="003D2F2D"/>
    <w:rsid w:val="003D32CF"/>
    <w:rsid w:val="003D5359"/>
    <w:rsid w:val="003E096B"/>
    <w:rsid w:val="003E583E"/>
    <w:rsid w:val="003F12FC"/>
    <w:rsid w:val="003F46B5"/>
    <w:rsid w:val="003F6F59"/>
    <w:rsid w:val="00401590"/>
    <w:rsid w:val="00404C9C"/>
    <w:rsid w:val="00407752"/>
    <w:rsid w:val="00420B6B"/>
    <w:rsid w:val="00422E39"/>
    <w:rsid w:val="004236DF"/>
    <w:rsid w:val="0042752F"/>
    <w:rsid w:val="00431D0A"/>
    <w:rsid w:val="004338B9"/>
    <w:rsid w:val="00446E4C"/>
    <w:rsid w:val="00450E4A"/>
    <w:rsid w:val="004554EF"/>
    <w:rsid w:val="0046301A"/>
    <w:rsid w:val="00463E3D"/>
    <w:rsid w:val="004645AE"/>
    <w:rsid w:val="0047189A"/>
    <w:rsid w:val="004751FE"/>
    <w:rsid w:val="00492344"/>
    <w:rsid w:val="00496926"/>
    <w:rsid w:val="004A2B62"/>
    <w:rsid w:val="004A3381"/>
    <w:rsid w:val="004A3E14"/>
    <w:rsid w:val="004B0B4D"/>
    <w:rsid w:val="004C3B6D"/>
    <w:rsid w:val="004C581E"/>
    <w:rsid w:val="004D15D3"/>
    <w:rsid w:val="004D3234"/>
    <w:rsid w:val="004D3E33"/>
    <w:rsid w:val="004E081E"/>
    <w:rsid w:val="004E31CB"/>
    <w:rsid w:val="004E6B93"/>
    <w:rsid w:val="004E71D8"/>
    <w:rsid w:val="004E78DF"/>
    <w:rsid w:val="004F4E0E"/>
    <w:rsid w:val="00500381"/>
    <w:rsid w:val="00510770"/>
    <w:rsid w:val="00517663"/>
    <w:rsid w:val="0052252B"/>
    <w:rsid w:val="005250F2"/>
    <w:rsid w:val="005263A8"/>
    <w:rsid w:val="005328D4"/>
    <w:rsid w:val="0053788A"/>
    <w:rsid w:val="005407E4"/>
    <w:rsid w:val="00540C74"/>
    <w:rsid w:val="005433AE"/>
    <w:rsid w:val="00553E00"/>
    <w:rsid w:val="005546C0"/>
    <w:rsid w:val="00572220"/>
    <w:rsid w:val="005732C7"/>
    <w:rsid w:val="0057355A"/>
    <w:rsid w:val="005747E6"/>
    <w:rsid w:val="00576C69"/>
    <w:rsid w:val="00577C4C"/>
    <w:rsid w:val="0058416F"/>
    <w:rsid w:val="00585098"/>
    <w:rsid w:val="005877E3"/>
    <w:rsid w:val="00591035"/>
    <w:rsid w:val="00591A22"/>
    <w:rsid w:val="00596554"/>
    <w:rsid w:val="005A1D84"/>
    <w:rsid w:val="005A42BD"/>
    <w:rsid w:val="005A53FE"/>
    <w:rsid w:val="005A699A"/>
    <w:rsid w:val="005A70EA"/>
    <w:rsid w:val="005C2E07"/>
    <w:rsid w:val="005C3963"/>
    <w:rsid w:val="005C70E0"/>
    <w:rsid w:val="005C758C"/>
    <w:rsid w:val="005D1840"/>
    <w:rsid w:val="005D29AB"/>
    <w:rsid w:val="005D35E4"/>
    <w:rsid w:val="005D6E8A"/>
    <w:rsid w:val="005D78C8"/>
    <w:rsid w:val="005D7910"/>
    <w:rsid w:val="005E4150"/>
    <w:rsid w:val="005E4992"/>
    <w:rsid w:val="005F42ED"/>
    <w:rsid w:val="005F4BAF"/>
    <w:rsid w:val="005F7FE3"/>
    <w:rsid w:val="00600E5A"/>
    <w:rsid w:val="0060606C"/>
    <w:rsid w:val="006148D6"/>
    <w:rsid w:val="00614C68"/>
    <w:rsid w:val="0062154F"/>
    <w:rsid w:val="00626026"/>
    <w:rsid w:val="00631A8C"/>
    <w:rsid w:val="0063582B"/>
    <w:rsid w:val="0064163D"/>
    <w:rsid w:val="00643252"/>
    <w:rsid w:val="006460BC"/>
    <w:rsid w:val="00647964"/>
    <w:rsid w:val="0065125E"/>
    <w:rsid w:val="00651CA2"/>
    <w:rsid w:val="00653D60"/>
    <w:rsid w:val="006550CF"/>
    <w:rsid w:val="00656025"/>
    <w:rsid w:val="00660D05"/>
    <w:rsid w:val="00662631"/>
    <w:rsid w:val="00670133"/>
    <w:rsid w:val="006707E6"/>
    <w:rsid w:val="00671784"/>
    <w:rsid w:val="006717FA"/>
    <w:rsid w:val="00671D9A"/>
    <w:rsid w:val="00673952"/>
    <w:rsid w:val="006828E2"/>
    <w:rsid w:val="00686C9D"/>
    <w:rsid w:val="006917A2"/>
    <w:rsid w:val="00693FF2"/>
    <w:rsid w:val="0069417B"/>
    <w:rsid w:val="006A1DE7"/>
    <w:rsid w:val="006A7A05"/>
    <w:rsid w:val="006B2D5B"/>
    <w:rsid w:val="006B7D14"/>
    <w:rsid w:val="006C186D"/>
    <w:rsid w:val="006D5895"/>
    <w:rsid w:val="006D5B93"/>
    <w:rsid w:val="006E18DE"/>
    <w:rsid w:val="006E1B2E"/>
    <w:rsid w:val="006E54C5"/>
    <w:rsid w:val="006F48B6"/>
    <w:rsid w:val="006F532D"/>
    <w:rsid w:val="00702DB9"/>
    <w:rsid w:val="00702F29"/>
    <w:rsid w:val="00704F09"/>
    <w:rsid w:val="00721C8F"/>
    <w:rsid w:val="00725A7D"/>
    <w:rsid w:val="00727093"/>
    <w:rsid w:val="0073085C"/>
    <w:rsid w:val="007326A2"/>
    <w:rsid w:val="007334CB"/>
    <w:rsid w:val="0074134E"/>
    <w:rsid w:val="00746505"/>
    <w:rsid w:val="00752FD1"/>
    <w:rsid w:val="00754022"/>
    <w:rsid w:val="0075428B"/>
    <w:rsid w:val="00754E71"/>
    <w:rsid w:val="007566C8"/>
    <w:rsid w:val="0075769E"/>
    <w:rsid w:val="00764647"/>
    <w:rsid w:val="00785D5B"/>
    <w:rsid w:val="007901C1"/>
    <w:rsid w:val="00790BB3"/>
    <w:rsid w:val="007912FD"/>
    <w:rsid w:val="00792043"/>
    <w:rsid w:val="007938DC"/>
    <w:rsid w:val="007962DC"/>
    <w:rsid w:val="00796B9B"/>
    <w:rsid w:val="00797EDD"/>
    <w:rsid w:val="007A337A"/>
    <w:rsid w:val="007A46FE"/>
    <w:rsid w:val="007A5380"/>
    <w:rsid w:val="007A7382"/>
    <w:rsid w:val="007B0322"/>
    <w:rsid w:val="007B03E9"/>
    <w:rsid w:val="007B1D6D"/>
    <w:rsid w:val="007C0B14"/>
    <w:rsid w:val="007C0E3F"/>
    <w:rsid w:val="007C206C"/>
    <w:rsid w:val="007C52DC"/>
    <w:rsid w:val="007C5729"/>
    <w:rsid w:val="007C6098"/>
    <w:rsid w:val="007E3148"/>
    <w:rsid w:val="007E3AD0"/>
    <w:rsid w:val="007E75DD"/>
    <w:rsid w:val="007F6E51"/>
    <w:rsid w:val="00800B06"/>
    <w:rsid w:val="00802DA5"/>
    <w:rsid w:val="00805B9A"/>
    <w:rsid w:val="008111E4"/>
    <w:rsid w:val="00811354"/>
    <w:rsid w:val="00812B18"/>
    <w:rsid w:val="0081301C"/>
    <w:rsid w:val="0081520F"/>
    <w:rsid w:val="0081616B"/>
    <w:rsid w:val="00816D51"/>
    <w:rsid w:val="00817DD6"/>
    <w:rsid w:val="0083320E"/>
    <w:rsid w:val="00835E24"/>
    <w:rsid w:val="008505F3"/>
    <w:rsid w:val="008506CC"/>
    <w:rsid w:val="00854DF8"/>
    <w:rsid w:val="008629A9"/>
    <w:rsid w:val="00877D52"/>
    <w:rsid w:val="008844A0"/>
    <w:rsid w:val="0088513A"/>
    <w:rsid w:val="0088656C"/>
    <w:rsid w:val="00893C19"/>
    <w:rsid w:val="00895308"/>
    <w:rsid w:val="008A0240"/>
    <w:rsid w:val="008A17BD"/>
    <w:rsid w:val="008A4D9D"/>
    <w:rsid w:val="008B1D47"/>
    <w:rsid w:val="008C4A1A"/>
    <w:rsid w:val="008D1000"/>
    <w:rsid w:val="008D6C8D"/>
    <w:rsid w:val="008D7CDE"/>
    <w:rsid w:val="008E2B54"/>
    <w:rsid w:val="008E4404"/>
    <w:rsid w:val="008E58C7"/>
    <w:rsid w:val="008E6A88"/>
    <w:rsid w:val="008F117D"/>
    <w:rsid w:val="008F3A93"/>
    <w:rsid w:val="008F5021"/>
    <w:rsid w:val="008F64E5"/>
    <w:rsid w:val="00902319"/>
    <w:rsid w:val="009024E9"/>
    <w:rsid w:val="0090442D"/>
    <w:rsid w:val="00914711"/>
    <w:rsid w:val="00921F40"/>
    <w:rsid w:val="009239C9"/>
    <w:rsid w:val="00933C49"/>
    <w:rsid w:val="00936EED"/>
    <w:rsid w:val="00943573"/>
    <w:rsid w:val="00944E69"/>
    <w:rsid w:val="0094782F"/>
    <w:rsid w:val="00950D57"/>
    <w:rsid w:val="00952A72"/>
    <w:rsid w:val="009557AE"/>
    <w:rsid w:val="00960A08"/>
    <w:rsid w:val="009650B6"/>
    <w:rsid w:val="00966203"/>
    <w:rsid w:val="00971B61"/>
    <w:rsid w:val="00971BDD"/>
    <w:rsid w:val="0097656A"/>
    <w:rsid w:val="009771C7"/>
    <w:rsid w:val="00980C31"/>
    <w:rsid w:val="009839DA"/>
    <w:rsid w:val="00984CCE"/>
    <w:rsid w:val="009955FF"/>
    <w:rsid w:val="00997EDC"/>
    <w:rsid w:val="009A2AF7"/>
    <w:rsid w:val="009B1280"/>
    <w:rsid w:val="009B504D"/>
    <w:rsid w:val="009C097D"/>
    <w:rsid w:val="009C1481"/>
    <w:rsid w:val="009D01DA"/>
    <w:rsid w:val="009D259D"/>
    <w:rsid w:val="009E29F6"/>
    <w:rsid w:val="009F6081"/>
    <w:rsid w:val="00A00487"/>
    <w:rsid w:val="00A05F6E"/>
    <w:rsid w:val="00A10501"/>
    <w:rsid w:val="00A11865"/>
    <w:rsid w:val="00A1226A"/>
    <w:rsid w:val="00A24724"/>
    <w:rsid w:val="00A31496"/>
    <w:rsid w:val="00A353B4"/>
    <w:rsid w:val="00A35811"/>
    <w:rsid w:val="00A36390"/>
    <w:rsid w:val="00A44C81"/>
    <w:rsid w:val="00A46B5E"/>
    <w:rsid w:val="00A46C54"/>
    <w:rsid w:val="00A50D9D"/>
    <w:rsid w:val="00A5126D"/>
    <w:rsid w:val="00A53000"/>
    <w:rsid w:val="00A53B88"/>
    <w:rsid w:val="00A545C6"/>
    <w:rsid w:val="00A60E9B"/>
    <w:rsid w:val="00A62265"/>
    <w:rsid w:val="00A622C9"/>
    <w:rsid w:val="00A63232"/>
    <w:rsid w:val="00A64FC8"/>
    <w:rsid w:val="00A7001C"/>
    <w:rsid w:val="00A75F87"/>
    <w:rsid w:val="00A7640C"/>
    <w:rsid w:val="00A8015B"/>
    <w:rsid w:val="00A954D6"/>
    <w:rsid w:val="00A95D8B"/>
    <w:rsid w:val="00AB20A3"/>
    <w:rsid w:val="00AB21B2"/>
    <w:rsid w:val="00AB6B27"/>
    <w:rsid w:val="00AC0270"/>
    <w:rsid w:val="00AC3EA3"/>
    <w:rsid w:val="00AC792D"/>
    <w:rsid w:val="00AD1EF3"/>
    <w:rsid w:val="00AD331A"/>
    <w:rsid w:val="00AD4336"/>
    <w:rsid w:val="00AE1913"/>
    <w:rsid w:val="00AE25D9"/>
    <w:rsid w:val="00AE4FBD"/>
    <w:rsid w:val="00AF1182"/>
    <w:rsid w:val="00B065CB"/>
    <w:rsid w:val="00B15A51"/>
    <w:rsid w:val="00B25B53"/>
    <w:rsid w:val="00B261B1"/>
    <w:rsid w:val="00B26C06"/>
    <w:rsid w:val="00B2724D"/>
    <w:rsid w:val="00B31C2F"/>
    <w:rsid w:val="00B321F4"/>
    <w:rsid w:val="00B34B80"/>
    <w:rsid w:val="00B41ADB"/>
    <w:rsid w:val="00B657B8"/>
    <w:rsid w:val="00B73179"/>
    <w:rsid w:val="00B7350B"/>
    <w:rsid w:val="00B81959"/>
    <w:rsid w:val="00B84920"/>
    <w:rsid w:val="00B8556A"/>
    <w:rsid w:val="00B934AA"/>
    <w:rsid w:val="00B93F63"/>
    <w:rsid w:val="00B9522A"/>
    <w:rsid w:val="00B95C8A"/>
    <w:rsid w:val="00B97F0E"/>
    <w:rsid w:val="00BA241F"/>
    <w:rsid w:val="00BA4795"/>
    <w:rsid w:val="00BA541C"/>
    <w:rsid w:val="00BB1748"/>
    <w:rsid w:val="00BB2634"/>
    <w:rsid w:val="00BB3099"/>
    <w:rsid w:val="00BB41CE"/>
    <w:rsid w:val="00BB4E41"/>
    <w:rsid w:val="00BB6949"/>
    <w:rsid w:val="00BC3F40"/>
    <w:rsid w:val="00BC78B1"/>
    <w:rsid w:val="00BD15DD"/>
    <w:rsid w:val="00BD32F1"/>
    <w:rsid w:val="00BD7C48"/>
    <w:rsid w:val="00BE0B68"/>
    <w:rsid w:val="00BE3DF5"/>
    <w:rsid w:val="00BE7CD3"/>
    <w:rsid w:val="00BF1ADA"/>
    <w:rsid w:val="00BF3C1A"/>
    <w:rsid w:val="00C012A3"/>
    <w:rsid w:val="00C017AF"/>
    <w:rsid w:val="00C03061"/>
    <w:rsid w:val="00C04AF8"/>
    <w:rsid w:val="00C07079"/>
    <w:rsid w:val="00C11DB8"/>
    <w:rsid w:val="00C16F19"/>
    <w:rsid w:val="00C23C9C"/>
    <w:rsid w:val="00C30EB1"/>
    <w:rsid w:val="00C362EA"/>
    <w:rsid w:val="00C451F1"/>
    <w:rsid w:val="00C50125"/>
    <w:rsid w:val="00C52A7B"/>
    <w:rsid w:val="00C55919"/>
    <w:rsid w:val="00C56BC4"/>
    <w:rsid w:val="00C62653"/>
    <w:rsid w:val="00C6324C"/>
    <w:rsid w:val="00C6640C"/>
    <w:rsid w:val="00C675D2"/>
    <w:rsid w:val="00C679AA"/>
    <w:rsid w:val="00C724CF"/>
    <w:rsid w:val="00C75972"/>
    <w:rsid w:val="00C82792"/>
    <w:rsid w:val="00C87E35"/>
    <w:rsid w:val="00C93414"/>
    <w:rsid w:val="00C948FD"/>
    <w:rsid w:val="00C97444"/>
    <w:rsid w:val="00CA40B2"/>
    <w:rsid w:val="00CB1755"/>
    <w:rsid w:val="00CB2215"/>
    <w:rsid w:val="00CB2220"/>
    <w:rsid w:val="00CB43D5"/>
    <w:rsid w:val="00CB7207"/>
    <w:rsid w:val="00CC09CD"/>
    <w:rsid w:val="00CC6492"/>
    <w:rsid w:val="00CC76F9"/>
    <w:rsid w:val="00CC78D6"/>
    <w:rsid w:val="00CC7916"/>
    <w:rsid w:val="00CD066B"/>
    <w:rsid w:val="00CD079C"/>
    <w:rsid w:val="00CD3B24"/>
    <w:rsid w:val="00CD3ECE"/>
    <w:rsid w:val="00CD46E2"/>
    <w:rsid w:val="00CD5865"/>
    <w:rsid w:val="00CD7220"/>
    <w:rsid w:val="00CD7D6C"/>
    <w:rsid w:val="00CE0704"/>
    <w:rsid w:val="00CE71B0"/>
    <w:rsid w:val="00CF0DCC"/>
    <w:rsid w:val="00CF7BE9"/>
    <w:rsid w:val="00D00D0B"/>
    <w:rsid w:val="00D04993"/>
    <w:rsid w:val="00D04B69"/>
    <w:rsid w:val="00D065BA"/>
    <w:rsid w:val="00D17100"/>
    <w:rsid w:val="00D17FA8"/>
    <w:rsid w:val="00D17FBC"/>
    <w:rsid w:val="00D26A09"/>
    <w:rsid w:val="00D40420"/>
    <w:rsid w:val="00D5079B"/>
    <w:rsid w:val="00D531EC"/>
    <w:rsid w:val="00D537FA"/>
    <w:rsid w:val="00D63311"/>
    <w:rsid w:val="00D703C0"/>
    <w:rsid w:val="00D706B6"/>
    <w:rsid w:val="00D7183D"/>
    <w:rsid w:val="00D7671B"/>
    <w:rsid w:val="00D7673F"/>
    <w:rsid w:val="00D77258"/>
    <w:rsid w:val="00D80D99"/>
    <w:rsid w:val="00D93DF3"/>
    <w:rsid w:val="00D9503C"/>
    <w:rsid w:val="00D954C8"/>
    <w:rsid w:val="00D972DA"/>
    <w:rsid w:val="00DB1951"/>
    <w:rsid w:val="00DC2FA9"/>
    <w:rsid w:val="00DC5CEF"/>
    <w:rsid w:val="00DD2115"/>
    <w:rsid w:val="00DD2F8B"/>
    <w:rsid w:val="00DD6BE0"/>
    <w:rsid w:val="00DD73EF"/>
    <w:rsid w:val="00DE1FD6"/>
    <w:rsid w:val="00DE23E8"/>
    <w:rsid w:val="00DE38A0"/>
    <w:rsid w:val="00DE6A44"/>
    <w:rsid w:val="00DF11B4"/>
    <w:rsid w:val="00DF187F"/>
    <w:rsid w:val="00DF1D83"/>
    <w:rsid w:val="00DF1D84"/>
    <w:rsid w:val="00DF61BE"/>
    <w:rsid w:val="00E0128B"/>
    <w:rsid w:val="00E01526"/>
    <w:rsid w:val="00E04F7C"/>
    <w:rsid w:val="00E11C78"/>
    <w:rsid w:val="00E1500D"/>
    <w:rsid w:val="00E1559C"/>
    <w:rsid w:val="00E17D6A"/>
    <w:rsid w:val="00E221F3"/>
    <w:rsid w:val="00E26B8F"/>
    <w:rsid w:val="00E36AC0"/>
    <w:rsid w:val="00E36BDB"/>
    <w:rsid w:val="00E43EF5"/>
    <w:rsid w:val="00E57768"/>
    <w:rsid w:val="00E64634"/>
    <w:rsid w:val="00E64E17"/>
    <w:rsid w:val="00E70492"/>
    <w:rsid w:val="00E71DA3"/>
    <w:rsid w:val="00E72F42"/>
    <w:rsid w:val="00E77803"/>
    <w:rsid w:val="00E852EA"/>
    <w:rsid w:val="00E87822"/>
    <w:rsid w:val="00E9561B"/>
    <w:rsid w:val="00EA11E5"/>
    <w:rsid w:val="00EA1917"/>
    <w:rsid w:val="00EA333E"/>
    <w:rsid w:val="00EA3D3C"/>
    <w:rsid w:val="00EA56DA"/>
    <w:rsid w:val="00EA79DA"/>
    <w:rsid w:val="00EC3F11"/>
    <w:rsid w:val="00EC68E7"/>
    <w:rsid w:val="00EC7CC3"/>
    <w:rsid w:val="00ED00D9"/>
    <w:rsid w:val="00ED0224"/>
    <w:rsid w:val="00EE4D6F"/>
    <w:rsid w:val="00F01837"/>
    <w:rsid w:val="00F04581"/>
    <w:rsid w:val="00F1167F"/>
    <w:rsid w:val="00F11933"/>
    <w:rsid w:val="00F254A4"/>
    <w:rsid w:val="00F27A2F"/>
    <w:rsid w:val="00F33C4C"/>
    <w:rsid w:val="00F46494"/>
    <w:rsid w:val="00F46D99"/>
    <w:rsid w:val="00F558AB"/>
    <w:rsid w:val="00F55DC1"/>
    <w:rsid w:val="00F61D89"/>
    <w:rsid w:val="00F6535D"/>
    <w:rsid w:val="00F72F1F"/>
    <w:rsid w:val="00F74F65"/>
    <w:rsid w:val="00F755CD"/>
    <w:rsid w:val="00F865F4"/>
    <w:rsid w:val="00F86ABB"/>
    <w:rsid w:val="00F87118"/>
    <w:rsid w:val="00F90644"/>
    <w:rsid w:val="00F95AC5"/>
    <w:rsid w:val="00F97039"/>
    <w:rsid w:val="00FA3769"/>
    <w:rsid w:val="00FA5627"/>
    <w:rsid w:val="00FB2390"/>
    <w:rsid w:val="00FB4D4B"/>
    <w:rsid w:val="00FB5D7C"/>
    <w:rsid w:val="00FC04D3"/>
    <w:rsid w:val="00FC3A45"/>
    <w:rsid w:val="00FC4B31"/>
    <w:rsid w:val="00FC6DDF"/>
    <w:rsid w:val="00FD6570"/>
    <w:rsid w:val="00FD7648"/>
    <w:rsid w:val="00FE2770"/>
    <w:rsid w:val="00FE6632"/>
    <w:rsid w:val="00FE7FD4"/>
    <w:rsid w:val="0179546C"/>
    <w:rsid w:val="05F91FF3"/>
    <w:rsid w:val="08D1072D"/>
    <w:rsid w:val="10FB5BDC"/>
    <w:rsid w:val="143C0CA7"/>
    <w:rsid w:val="1F2A110A"/>
    <w:rsid w:val="1F3128F0"/>
    <w:rsid w:val="24D80578"/>
    <w:rsid w:val="2608314D"/>
    <w:rsid w:val="36B81B91"/>
    <w:rsid w:val="3790083E"/>
    <w:rsid w:val="465A2540"/>
    <w:rsid w:val="47514C81"/>
    <w:rsid w:val="4DF06D15"/>
    <w:rsid w:val="4EC524B0"/>
    <w:rsid w:val="50194F6E"/>
    <w:rsid w:val="53A21BCD"/>
    <w:rsid w:val="58BC60C6"/>
    <w:rsid w:val="60C921DD"/>
    <w:rsid w:val="61BA4586"/>
    <w:rsid w:val="643028DD"/>
    <w:rsid w:val="6FB260B3"/>
    <w:rsid w:val="74842467"/>
    <w:rsid w:val="77E837A3"/>
    <w:rsid w:val="7B43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nhideWhenUsed="0" w:uiPriority="9" w:name="heading 6"/>
    <w:lsdException w:qFormat="1" w:unhideWhenUsed="0" w:uiPriority="9" w:name="heading 7"/>
    <w:lsdException w:qFormat="1" w:unhideWhenUsed="0" w:uiPriority="9" w:name="heading 8"/>
    <w:lsdException w:qFormat="1" w:unhideWhenUsed="0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semiHidden="0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nhideWhenUsed="0" w:uiPriority="0" w:semiHidden="0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="PMingLiU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2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3"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3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4"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5"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ind w:left="1434" w:hanging="357"/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unhideWhenUsed/>
    <w:qFormat/>
    <w:uiPriority w:val="99"/>
    <w:pPr>
      <w:spacing w:after="0" w:line="240" w:lineRule="auto"/>
    </w:pPr>
    <w:rPr>
      <w:rFonts w:ascii="Times New Roman" w:hAnsi="Times New Roman" w:eastAsia="PMingLiU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9"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38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7"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35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34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42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36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4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40"/>
    <w:semiHidden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semiHidden/>
    <w:unhideWhenUsed/>
    <w:qFormat/>
    <w:uiPriority w:val="99"/>
    <w:rPr>
      <w:vertAlign w:val="superscript"/>
    </w:rPr>
  </w:style>
  <w:style w:type="character" w:styleId="25">
    <w:name w:val="FollowedHyperlink"/>
    <w:basedOn w:val="2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semiHidden/>
    <w:unhideWhenUsed/>
    <w:qFormat/>
    <w:uiPriority w:val="99"/>
  </w:style>
  <w:style w:type="character" w:styleId="28">
    <w:name w:val="Hyperlink"/>
    <w:basedOn w:val="22"/>
    <w:unhideWhenUsed/>
    <w:qFormat/>
    <w:uiPriority w:val="99"/>
    <w:rPr>
      <w:color w:val="0000FF"/>
      <w:u w:val="single"/>
    </w:rPr>
  </w:style>
  <w:style w:type="character" w:styleId="29">
    <w:name w:val="HTML Code"/>
    <w:basedOn w:val="22"/>
    <w:qFormat/>
    <w:uiPriority w:val="0"/>
    <w:rPr>
      <w:rFonts w:ascii="Courier New" w:hAnsi="Courier New"/>
      <w:sz w:val="20"/>
    </w:rPr>
  </w:style>
  <w:style w:type="character" w:styleId="30">
    <w:name w:val="annotation reference"/>
    <w:basedOn w:val="22"/>
    <w:unhideWhenUsed/>
    <w:qFormat/>
    <w:uiPriority w:val="99"/>
    <w:rPr>
      <w:sz w:val="16"/>
      <w:szCs w:val="16"/>
    </w:rPr>
  </w:style>
  <w:style w:type="character" w:styleId="31">
    <w:name w:val="footnote reference"/>
    <w:basedOn w:val="22"/>
    <w:semiHidden/>
    <w:unhideWhenUsed/>
    <w:qFormat/>
    <w:uiPriority w:val="99"/>
    <w:rPr>
      <w:vertAlign w:val="superscript"/>
    </w:rPr>
  </w:style>
  <w:style w:type="character" w:customStyle="1" w:styleId="32">
    <w:name w:val="Heading 1 Char"/>
    <w:basedOn w:val="22"/>
    <w:link w:val="2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Heading 2 Char"/>
    <w:basedOn w:val="22"/>
    <w:link w:val="4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4">
    <w:name w:val="Header Char"/>
    <w:basedOn w:val="22"/>
    <w:link w:val="14"/>
    <w:qFormat/>
    <w:uiPriority w:val="99"/>
    <w:rPr>
      <w:rFonts w:ascii="Times New Roman" w:hAnsi="Times New Roman"/>
      <w:b/>
      <w:sz w:val="24"/>
    </w:rPr>
  </w:style>
  <w:style w:type="character" w:customStyle="1" w:styleId="35">
    <w:name w:val="Footer Char"/>
    <w:basedOn w:val="22"/>
    <w:link w:val="13"/>
    <w:qFormat/>
    <w:uiPriority w:val="99"/>
  </w:style>
  <w:style w:type="character" w:customStyle="1" w:styleId="36">
    <w:name w:val="Footnote Text Char"/>
    <w:basedOn w:val="22"/>
    <w:link w:val="16"/>
    <w:semiHidden/>
    <w:qFormat/>
    <w:uiPriority w:val="99"/>
    <w:rPr>
      <w:sz w:val="20"/>
      <w:szCs w:val="20"/>
    </w:rPr>
  </w:style>
  <w:style w:type="character" w:customStyle="1" w:styleId="37">
    <w:name w:val="Balloon Text Char"/>
    <w:basedOn w:val="22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8">
    <w:name w:val="Endnote Text Char"/>
    <w:basedOn w:val="22"/>
    <w:link w:val="11"/>
    <w:semiHidden/>
    <w:qFormat/>
    <w:uiPriority w:val="99"/>
    <w:rPr>
      <w:sz w:val="20"/>
      <w:szCs w:val="20"/>
    </w:rPr>
  </w:style>
  <w:style w:type="character" w:customStyle="1" w:styleId="39">
    <w:name w:val="Comment Text Char"/>
    <w:basedOn w:val="22"/>
    <w:link w:val="10"/>
    <w:qFormat/>
    <w:uiPriority w:val="99"/>
    <w:rPr>
      <w:sz w:val="20"/>
      <w:szCs w:val="20"/>
    </w:rPr>
  </w:style>
  <w:style w:type="character" w:customStyle="1" w:styleId="40">
    <w:name w:val="Comment Subject Char"/>
    <w:basedOn w:val="39"/>
    <w:link w:val="19"/>
    <w:semiHidden/>
    <w:qFormat/>
    <w:uiPriority w:val="99"/>
    <w:rPr>
      <w:b/>
      <w:bCs/>
      <w:sz w:val="20"/>
      <w:szCs w:val="20"/>
    </w:rPr>
  </w:style>
  <w:style w:type="character" w:customStyle="1" w:styleId="41">
    <w:name w:val="Title Char"/>
    <w:basedOn w:val="22"/>
    <w:link w:val="18"/>
    <w:qFormat/>
    <w:uiPriority w:val="0"/>
    <w:rPr>
      <w:rFonts w:ascii="Times New Roman" w:hAnsi="Times New Roman" w:cs="Times New Roman"/>
      <w:b/>
      <w:sz w:val="32"/>
      <w:szCs w:val="32"/>
    </w:rPr>
  </w:style>
  <w:style w:type="character" w:customStyle="1" w:styleId="42">
    <w:name w:val="Subtitle Char"/>
    <w:basedOn w:val="22"/>
    <w:link w:val="15"/>
    <w:qFormat/>
    <w:uiPriority w:val="99"/>
    <w:rPr>
      <w:rFonts w:ascii="Times New Roman" w:hAnsi="Times New Roman" w:cs="Times New Roman"/>
      <w:b/>
      <w:sz w:val="24"/>
      <w:szCs w:val="24"/>
    </w:rPr>
  </w:style>
  <w:style w:type="character" w:customStyle="1" w:styleId="43">
    <w:name w:val="Heading 3 Char"/>
    <w:basedOn w:val="22"/>
    <w:link w:val="5"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4">
    <w:name w:val="Heading 4 Char"/>
    <w:basedOn w:val="22"/>
    <w:link w:val="6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5">
    <w:name w:val="Heading 5 Char"/>
    <w:basedOn w:val="22"/>
    <w:link w:val="7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customStyle="1" w:styleId="46">
    <w:name w:val="Author List"/>
    <w:basedOn w:val="15"/>
    <w:next w:val="1"/>
    <w:qFormat/>
    <w:uiPriority w:val="1"/>
  </w:style>
  <w:style w:type="character" w:customStyle="1" w:styleId="47">
    <w:name w:val="Subtle Emphasis"/>
    <w:basedOn w:val="22"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8">
    <w:name w:val="Intense Emphasis"/>
    <w:basedOn w:val="22"/>
    <w:unhideWhenUsed/>
    <w:qFormat/>
    <w:uiPriority w:val="21"/>
    <w:rPr>
      <w:rFonts w:ascii="Times New Roman" w:hAnsi="Times New Roman"/>
      <w:i/>
      <w:iCs/>
      <w:color w:val="auto"/>
    </w:rPr>
  </w:style>
  <w:style w:type="paragraph" w:styleId="49">
    <w:name w:val="Quote"/>
    <w:basedOn w:val="1"/>
    <w:next w:val="1"/>
    <w:link w:val="50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Quote Char"/>
    <w:basedOn w:val="22"/>
    <w:link w:val="49"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Intense Reference"/>
    <w:basedOn w:val="22"/>
    <w:qFormat/>
    <w:uiPriority w:val="32"/>
    <w:rPr>
      <w:b/>
      <w:bCs/>
      <w:smallCaps/>
      <w:color w:val="auto"/>
      <w:spacing w:val="5"/>
    </w:rPr>
  </w:style>
  <w:style w:type="character" w:customStyle="1" w:styleId="52">
    <w:name w:val="Book Title"/>
    <w:basedOn w:val="22"/>
    <w:qFormat/>
    <w:uiPriority w:val="33"/>
    <w:rPr>
      <w:rFonts w:ascii="Times New Roman" w:hAnsi="Times New Roman"/>
      <w:b/>
      <w:bCs/>
      <w:i/>
      <w:iCs/>
      <w:spacing w:val="5"/>
    </w:rPr>
  </w:style>
  <w:style w:type="paragraph" w:customStyle="1" w:styleId="53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="PMingLiU" w:cstheme="minorBidi"/>
      <w:sz w:val="24"/>
      <w:szCs w:val="22"/>
      <w:lang w:val="en-US" w:eastAsia="en-US" w:bidi="ar-SA"/>
    </w:rPr>
  </w:style>
  <w:style w:type="character" w:customStyle="1" w:styleId="54">
    <w:name w:val="Unresolved Mention"/>
    <w:basedOn w:val="2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55">
    <w:name w:val="Body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u w:color="000000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6.xml"/><Relationship Id="rId14" Type="http://schemas.openxmlformats.org/officeDocument/2006/relationships/customXml" Target="../customXml/item5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6fd1d3709ebdae3c6e0eeb2d23db798b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830d6d9b807b871f8ec19ed92d251fd0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FRONDOC-1086935359-10120</_dlc_DocId>
    <_dlc_DocIdUrl xmlns="26005759-6815-4540-b8ea-913958d74f23">
      <Url>https://frontiersin.sharepoint.com/Publishing/PubOps/Production/_layouts/15/DocIdRedir.aspx?ID=FRONDOC-1086935359-10120</Url>
      <Description>FRONDOC-1086935359-10120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47FD6E-73F0-4542-8474-D6680317EFD1}">
  <ds:schemaRefs/>
</ds:datastoreItem>
</file>

<file path=customXml/itemProps3.xml><?xml version="1.0" encoding="utf-8"?>
<ds:datastoreItem xmlns:ds="http://schemas.openxmlformats.org/officeDocument/2006/customXml" ds:itemID="{37D19558-80B8-407F-9A85-A5582859BFC5}">
  <ds:schemaRefs/>
</ds:datastoreItem>
</file>

<file path=customXml/itemProps4.xml><?xml version="1.0" encoding="utf-8"?>
<ds:datastoreItem xmlns:ds="http://schemas.openxmlformats.org/officeDocument/2006/customXml" ds:itemID="{51F9E78B-9130-4244-A349-202827F2937E}">
  <ds:schemaRefs/>
</ds:datastoreItem>
</file>

<file path=customXml/itemProps5.xml><?xml version="1.0" encoding="utf-8"?>
<ds:datastoreItem xmlns:ds="http://schemas.openxmlformats.org/officeDocument/2006/customXml" ds:itemID="{C80633FE-2C4D-43D3-9027-7B70B5BC8799}">
  <ds:schemaRefs/>
</ds:datastoreItem>
</file>

<file path=customXml/itemProps6.xml><?xml version="1.0" encoding="utf-8"?>
<ds:datastoreItem xmlns:ds="http://schemas.openxmlformats.org/officeDocument/2006/customXml" ds:itemID="{5F9F80FA-172A-49E6-812C-44A6388DD2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</Template>
  <Pages>3</Pages>
  <Words>845</Words>
  <Characters>5450</Characters>
  <Lines>269</Lines>
  <Paragraphs>76</Paragraphs>
  <TotalTime>4</TotalTime>
  <ScaleCrop>false</ScaleCrop>
  <LinksUpToDate>false</LinksUpToDate>
  <CharactersWithSpaces>5883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2022-11-17T16:52:00Z</dcterms:created>
  <dc:creator>Lenovo</dc:creator>
  <cp:lastModifiedBy>圣英</cp:lastModifiedBy>
  <cp:lastPrinted>2013-10-03T12:51:00Z</cp:lastPrinted>
  <dcterms:modified xsi:type="dcterms:W3CDTF">2026-03-26T10:05:44Z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0x01010026445AF306EBB441B7A6158762C40D43</vt:lpwstr>
  </property>
  <property fmtid="{D5CDD505-2E9C-101B-9397-08002B2CF9AE}" pid="4" name="MediaServiceImageTags">
    <vt:lpwstr/>
  </property>
  <property fmtid="{D5CDD505-2E9C-101B-9397-08002B2CF9AE}" pid="5" name="Order">
    <vt:r8>1012000</vt:r8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xd_Signature">
    <vt:bool>false</vt:bool>
  </property>
  <property fmtid="{D5CDD505-2E9C-101B-9397-08002B2CF9AE}" pid="9" name="_dlc_DocIdItemGuid">
    <vt:lpwstr>1f20ac40-4545-4ae8-9e88-2ffc72570862</vt:lpwstr>
  </property>
  <property fmtid="{D5CDD505-2E9C-101B-9397-08002B2CF9AE}" pid="10" name="KSOTemplateDocerSaveRecord">
    <vt:lpwstr>eyJoZGlkIjoiZjQ5YmIzNWYxZWUyNGM1NjIwZjE1NTNlOTg2NTEyMTciLCJ1c2VySWQiOiIzNTA4Njc0MjkifQ==</vt:lpwstr>
  </property>
  <property fmtid="{D5CDD505-2E9C-101B-9397-08002B2CF9AE}" pid="11" name="KSOProductBuildVer">
    <vt:lpwstr>2052-12.1.0.25225</vt:lpwstr>
  </property>
  <property fmtid="{D5CDD505-2E9C-101B-9397-08002B2CF9AE}" pid="12" name="ICV">
    <vt:lpwstr>F1AADE07E11D4344B94DD2049BC67486_12</vt:lpwstr>
  </property>
</Properties>
</file>