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551"/>
        <w:gridCol w:w="788"/>
        <w:gridCol w:w="471"/>
        <w:gridCol w:w="554"/>
        <w:gridCol w:w="739"/>
        <w:gridCol w:w="628"/>
        <w:gridCol w:w="740"/>
        <w:gridCol w:w="925"/>
        <w:gridCol w:w="926"/>
        <w:gridCol w:w="914"/>
        <w:gridCol w:w="761"/>
      </w:tblGrid>
      <w:tr w:rsidR="00891581" w:rsidRPr="00891581" w:rsidTr="00891581">
        <w:tc>
          <w:tcPr>
            <w:tcW w:w="988" w:type="dxa"/>
          </w:tcPr>
          <w:p w:rsidR="00891581" w:rsidRPr="00891581" w:rsidRDefault="00891581" w:rsidP="00354B4F">
            <w:pPr>
              <w:rPr>
                <w:lang w:val="en-US"/>
              </w:rPr>
            </w:pPr>
            <w:r w:rsidRPr="00891581">
              <w:rPr>
                <w:lang w:val="en-US"/>
              </w:rPr>
              <w:t>Site</w:t>
            </w:r>
          </w:p>
        </w:tc>
        <w:tc>
          <w:tcPr>
            <w:tcW w:w="334" w:type="dxa"/>
          </w:tcPr>
          <w:p w:rsidR="00891581" w:rsidRPr="00891581" w:rsidRDefault="00891581" w:rsidP="00354B4F">
            <w:pPr>
              <w:rPr>
                <w:lang w:val="en-US"/>
              </w:rPr>
            </w:pPr>
            <w:r w:rsidRPr="00891581">
              <w:rPr>
                <w:lang w:val="en-US"/>
              </w:rPr>
              <w:t>n HC</w:t>
            </w:r>
          </w:p>
        </w:tc>
        <w:tc>
          <w:tcPr>
            <w:tcW w:w="829" w:type="dxa"/>
          </w:tcPr>
          <w:p w:rsidR="00891581" w:rsidRPr="00891581" w:rsidRDefault="00891581" w:rsidP="00354B4F">
            <w:pPr>
              <w:rPr>
                <w:lang w:val="en-US"/>
              </w:rPr>
            </w:pPr>
            <w:r w:rsidRPr="00891581">
              <w:rPr>
                <w:lang w:val="en-US"/>
              </w:rPr>
              <w:t>Mean HC</w:t>
            </w:r>
          </w:p>
        </w:tc>
        <w:tc>
          <w:tcPr>
            <w:tcW w:w="446" w:type="dxa"/>
          </w:tcPr>
          <w:p w:rsidR="00891581" w:rsidRPr="00891581" w:rsidRDefault="00891581" w:rsidP="00354B4F">
            <w:pPr>
              <w:rPr>
                <w:lang w:val="en-US"/>
              </w:rPr>
            </w:pPr>
            <w:r w:rsidRPr="00891581">
              <w:rPr>
                <w:lang w:val="en-US"/>
              </w:rPr>
              <w:t>SD HC</w:t>
            </w:r>
          </w:p>
        </w:tc>
        <w:tc>
          <w:tcPr>
            <w:tcW w:w="521" w:type="dxa"/>
          </w:tcPr>
          <w:p w:rsidR="00891581" w:rsidRPr="00891581" w:rsidRDefault="00891581" w:rsidP="00354B4F">
            <w:pPr>
              <w:rPr>
                <w:lang w:val="en-US"/>
              </w:rPr>
            </w:pPr>
            <w:r w:rsidRPr="00891581">
              <w:rPr>
                <w:lang w:val="en-US"/>
              </w:rPr>
              <w:t>n SSD</w:t>
            </w:r>
          </w:p>
        </w:tc>
        <w:tc>
          <w:tcPr>
            <w:tcW w:w="771" w:type="dxa"/>
          </w:tcPr>
          <w:p w:rsidR="00891581" w:rsidRPr="00891581" w:rsidRDefault="00891581" w:rsidP="00354B4F">
            <w:pPr>
              <w:rPr>
                <w:lang w:val="en-US"/>
              </w:rPr>
            </w:pPr>
            <w:r w:rsidRPr="00891581">
              <w:rPr>
                <w:lang w:val="en-US"/>
              </w:rPr>
              <w:t>Mean SSD</w:t>
            </w:r>
          </w:p>
        </w:tc>
        <w:tc>
          <w:tcPr>
            <w:tcW w:w="771" w:type="dxa"/>
          </w:tcPr>
          <w:p w:rsidR="00891581" w:rsidRPr="00891581" w:rsidRDefault="00891581" w:rsidP="00354B4F">
            <w:pPr>
              <w:rPr>
                <w:lang w:val="en-US"/>
              </w:rPr>
            </w:pPr>
            <w:r w:rsidRPr="00891581">
              <w:rPr>
                <w:lang w:val="en-US"/>
              </w:rPr>
              <w:t>SD SSD</w:t>
            </w:r>
          </w:p>
        </w:tc>
        <w:tc>
          <w:tcPr>
            <w:tcW w:w="771" w:type="dxa"/>
          </w:tcPr>
          <w:p w:rsidR="00891581" w:rsidRPr="00891581" w:rsidRDefault="00891581" w:rsidP="00354B4F">
            <w:pPr>
              <w:rPr>
                <w:lang w:val="en-US"/>
              </w:rPr>
            </w:pPr>
            <w:r w:rsidRPr="00891581">
              <w:rPr>
                <w:lang w:val="en-US"/>
              </w:rPr>
              <w:t>Mean diff (SSD − HC)</w:t>
            </w:r>
          </w:p>
        </w:tc>
        <w:tc>
          <w:tcPr>
            <w:tcW w:w="856" w:type="dxa"/>
          </w:tcPr>
          <w:p w:rsidR="00891581" w:rsidRPr="00891581" w:rsidRDefault="00891581" w:rsidP="00354B4F">
            <w:pPr>
              <w:rPr>
                <w:lang w:val="en-US"/>
              </w:rPr>
            </w:pPr>
            <w:r w:rsidRPr="00891581">
              <w:rPr>
                <w:lang w:val="en-US"/>
              </w:rPr>
              <w:t>Cohen's d</w:t>
            </w:r>
          </w:p>
        </w:tc>
        <w:tc>
          <w:tcPr>
            <w:tcW w:w="857" w:type="dxa"/>
          </w:tcPr>
          <w:p w:rsidR="00891581" w:rsidRPr="00891581" w:rsidRDefault="00891581" w:rsidP="00354B4F">
            <w:pPr>
              <w:rPr>
                <w:lang w:val="en-US"/>
              </w:rPr>
            </w:pPr>
            <w:r w:rsidRPr="00891581">
              <w:rPr>
                <w:lang w:val="en-US"/>
              </w:rPr>
              <w:t>Hedges' g</w:t>
            </w:r>
          </w:p>
        </w:tc>
        <w:tc>
          <w:tcPr>
            <w:tcW w:w="846" w:type="dxa"/>
          </w:tcPr>
          <w:p w:rsidR="00891581" w:rsidRPr="00891581" w:rsidRDefault="00891581" w:rsidP="00354B4F">
            <w:pPr>
              <w:rPr>
                <w:lang w:val="en-US"/>
              </w:rPr>
            </w:pPr>
            <w:r w:rsidRPr="00891581">
              <w:rPr>
                <w:lang w:val="en-US"/>
              </w:rPr>
              <w:t>t (Welch)</w:t>
            </w:r>
          </w:p>
        </w:tc>
        <w:tc>
          <w:tcPr>
            <w:tcW w:w="1072" w:type="dxa"/>
          </w:tcPr>
          <w:p w:rsidR="00891581" w:rsidRPr="00891581" w:rsidRDefault="00891581" w:rsidP="00354B4F">
            <w:pPr>
              <w:rPr>
                <w:lang w:val="en-US"/>
              </w:rPr>
            </w:pPr>
            <w:r w:rsidRPr="00891581">
              <w:rPr>
                <w:lang w:val="en-US"/>
              </w:rPr>
              <w:t>p (FDR)</w:t>
            </w:r>
          </w:p>
        </w:tc>
      </w:tr>
      <w:tr w:rsidR="00891581" w:rsidRPr="00891581" w:rsidTr="00891581">
        <w:tc>
          <w:tcPr>
            <w:tcW w:w="988" w:type="dxa"/>
          </w:tcPr>
          <w:p w:rsidR="00891581" w:rsidRPr="00891581" w:rsidRDefault="00891581" w:rsidP="00354B4F">
            <w:r w:rsidRPr="00891581">
              <w:t>UCLA</w:t>
            </w:r>
          </w:p>
        </w:tc>
        <w:tc>
          <w:tcPr>
            <w:tcW w:w="334" w:type="dxa"/>
          </w:tcPr>
          <w:p w:rsidR="00891581" w:rsidRPr="00891581" w:rsidRDefault="00891581" w:rsidP="00354B4F">
            <w:r w:rsidRPr="00891581">
              <w:t>45</w:t>
            </w:r>
          </w:p>
        </w:tc>
        <w:tc>
          <w:tcPr>
            <w:tcW w:w="829" w:type="dxa"/>
          </w:tcPr>
          <w:p w:rsidR="00891581" w:rsidRPr="00891581" w:rsidRDefault="00891581" w:rsidP="00354B4F">
            <w:r>
              <w:t>3.7</w:t>
            </w:r>
            <w:r w:rsidRPr="00891581">
              <w:t>e-18</w:t>
            </w:r>
          </w:p>
        </w:tc>
        <w:tc>
          <w:tcPr>
            <w:tcW w:w="446" w:type="dxa"/>
          </w:tcPr>
          <w:p w:rsidR="00891581" w:rsidRPr="00891581" w:rsidRDefault="00891581" w:rsidP="00354B4F">
            <w:r w:rsidRPr="00891581">
              <w:t>1</w:t>
            </w:r>
          </w:p>
        </w:tc>
        <w:tc>
          <w:tcPr>
            <w:tcW w:w="521" w:type="dxa"/>
          </w:tcPr>
          <w:p w:rsidR="00891581" w:rsidRPr="00891581" w:rsidRDefault="00891581" w:rsidP="00354B4F">
            <w:r w:rsidRPr="00891581">
              <w:t>45</w:t>
            </w:r>
          </w:p>
        </w:tc>
        <w:tc>
          <w:tcPr>
            <w:tcW w:w="771" w:type="dxa"/>
          </w:tcPr>
          <w:p w:rsidR="00891581" w:rsidRPr="00891581" w:rsidRDefault="00891581" w:rsidP="00354B4F">
            <w:r>
              <w:t>0.4</w:t>
            </w:r>
          </w:p>
        </w:tc>
        <w:tc>
          <w:tcPr>
            <w:tcW w:w="771" w:type="dxa"/>
          </w:tcPr>
          <w:p w:rsidR="00891581" w:rsidRPr="00891581" w:rsidRDefault="00891581" w:rsidP="00354B4F">
            <w:r>
              <w:t>0.94</w:t>
            </w:r>
          </w:p>
        </w:tc>
        <w:tc>
          <w:tcPr>
            <w:tcW w:w="771" w:type="dxa"/>
          </w:tcPr>
          <w:p w:rsidR="00891581" w:rsidRPr="00891581" w:rsidRDefault="00891581" w:rsidP="00354B4F">
            <w:r>
              <w:t>0.4</w:t>
            </w:r>
          </w:p>
        </w:tc>
        <w:tc>
          <w:tcPr>
            <w:tcW w:w="856" w:type="dxa"/>
          </w:tcPr>
          <w:p w:rsidR="00891581" w:rsidRPr="00891581" w:rsidRDefault="00891581" w:rsidP="00354B4F">
            <w:r>
              <w:t>0.41</w:t>
            </w:r>
          </w:p>
        </w:tc>
        <w:tc>
          <w:tcPr>
            <w:tcW w:w="857" w:type="dxa"/>
          </w:tcPr>
          <w:p w:rsidR="00891581" w:rsidRPr="00891581" w:rsidRDefault="00891581" w:rsidP="00354B4F">
            <w:r>
              <w:t>0.41</w:t>
            </w:r>
          </w:p>
        </w:tc>
        <w:tc>
          <w:tcPr>
            <w:tcW w:w="846" w:type="dxa"/>
          </w:tcPr>
          <w:p w:rsidR="00891581" w:rsidRPr="00891581" w:rsidRDefault="00891581" w:rsidP="00354B4F">
            <w:r>
              <w:t>1.94</w:t>
            </w:r>
          </w:p>
        </w:tc>
        <w:tc>
          <w:tcPr>
            <w:tcW w:w="1072" w:type="dxa"/>
          </w:tcPr>
          <w:p w:rsidR="00891581" w:rsidRPr="00891581" w:rsidRDefault="00891581" w:rsidP="00354B4F">
            <w:r>
              <w:t>0.05</w:t>
            </w:r>
          </w:p>
        </w:tc>
      </w:tr>
      <w:tr w:rsidR="00891581" w:rsidRPr="00891581" w:rsidTr="00891581">
        <w:tc>
          <w:tcPr>
            <w:tcW w:w="988" w:type="dxa"/>
          </w:tcPr>
          <w:p w:rsidR="00891581" w:rsidRPr="00891581" w:rsidRDefault="00891581" w:rsidP="00354B4F">
            <w:r w:rsidRPr="00891581">
              <w:t>COBRE</w:t>
            </w:r>
          </w:p>
        </w:tc>
        <w:tc>
          <w:tcPr>
            <w:tcW w:w="334" w:type="dxa"/>
          </w:tcPr>
          <w:p w:rsidR="00891581" w:rsidRPr="00891581" w:rsidRDefault="00891581" w:rsidP="00354B4F">
            <w:r w:rsidRPr="00891581">
              <w:t>59</w:t>
            </w:r>
          </w:p>
        </w:tc>
        <w:tc>
          <w:tcPr>
            <w:tcW w:w="829" w:type="dxa"/>
          </w:tcPr>
          <w:p w:rsidR="00891581" w:rsidRPr="00891581" w:rsidRDefault="00891581" w:rsidP="00354B4F">
            <w:r>
              <w:t>-7.15</w:t>
            </w:r>
            <w:r w:rsidRPr="00891581">
              <w:t>e-17</w:t>
            </w:r>
          </w:p>
        </w:tc>
        <w:tc>
          <w:tcPr>
            <w:tcW w:w="446" w:type="dxa"/>
          </w:tcPr>
          <w:p w:rsidR="00891581" w:rsidRPr="00891581" w:rsidRDefault="00891581" w:rsidP="00354B4F">
            <w:r w:rsidRPr="00891581">
              <w:t>1</w:t>
            </w:r>
          </w:p>
        </w:tc>
        <w:tc>
          <w:tcPr>
            <w:tcW w:w="521" w:type="dxa"/>
          </w:tcPr>
          <w:p w:rsidR="00891581" w:rsidRPr="00891581" w:rsidRDefault="00891581" w:rsidP="00354B4F">
            <w:r w:rsidRPr="00891581">
              <w:t>59</w:t>
            </w:r>
          </w:p>
        </w:tc>
        <w:tc>
          <w:tcPr>
            <w:tcW w:w="771" w:type="dxa"/>
          </w:tcPr>
          <w:p w:rsidR="00891581" w:rsidRPr="00891581" w:rsidRDefault="00891581" w:rsidP="00354B4F">
            <w:r>
              <w:t>0.74</w:t>
            </w:r>
          </w:p>
        </w:tc>
        <w:tc>
          <w:tcPr>
            <w:tcW w:w="771" w:type="dxa"/>
          </w:tcPr>
          <w:p w:rsidR="00891581" w:rsidRPr="00891581" w:rsidRDefault="00891581" w:rsidP="00354B4F">
            <w:r w:rsidRPr="00891581">
              <w:t>1.18</w:t>
            </w:r>
          </w:p>
        </w:tc>
        <w:tc>
          <w:tcPr>
            <w:tcW w:w="771" w:type="dxa"/>
          </w:tcPr>
          <w:p w:rsidR="00891581" w:rsidRPr="00891581" w:rsidRDefault="00891581" w:rsidP="00354B4F">
            <w:r>
              <w:t>0.74</w:t>
            </w:r>
          </w:p>
        </w:tc>
        <w:tc>
          <w:tcPr>
            <w:tcW w:w="856" w:type="dxa"/>
          </w:tcPr>
          <w:p w:rsidR="00891581" w:rsidRPr="00891581" w:rsidRDefault="00891581" w:rsidP="00354B4F">
            <w:r>
              <w:t>0.67</w:t>
            </w:r>
          </w:p>
        </w:tc>
        <w:tc>
          <w:tcPr>
            <w:tcW w:w="857" w:type="dxa"/>
          </w:tcPr>
          <w:p w:rsidR="00891581" w:rsidRPr="00891581" w:rsidRDefault="00891581" w:rsidP="00354B4F">
            <w:r>
              <w:t>0.67</w:t>
            </w:r>
          </w:p>
        </w:tc>
        <w:tc>
          <w:tcPr>
            <w:tcW w:w="846" w:type="dxa"/>
          </w:tcPr>
          <w:p w:rsidR="00891581" w:rsidRPr="00891581" w:rsidRDefault="00891581" w:rsidP="00354B4F">
            <w:r>
              <w:t>3.66</w:t>
            </w:r>
          </w:p>
        </w:tc>
        <w:tc>
          <w:tcPr>
            <w:tcW w:w="1072" w:type="dxa"/>
          </w:tcPr>
          <w:p w:rsidR="00891581" w:rsidRPr="00891581" w:rsidRDefault="00891581" w:rsidP="00354B4F">
            <w:r>
              <w:t>5.5e5</w:t>
            </w:r>
          </w:p>
        </w:tc>
      </w:tr>
      <w:tr w:rsidR="00891581" w:rsidRPr="00891581" w:rsidTr="00891581">
        <w:tc>
          <w:tcPr>
            <w:tcW w:w="988" w:type="dxa"/>
          </w:tcPr>
          <w:p w:rsidR="00891581" w:rsidRDefault="00891581" w:rsidP="00354B4F">
            <w:proofErr w:type="spellStart"/>
            <w:r>
              <w:t>whiteCAT</w:t>
            </w:r>
            <w:proofErr w:type="spellEnd"/>
          </w:p>
          <w:p w:rsidR="00891581" w:rsidRPr="00891581" w:rsidRDefault="00891581" w:rsidP="00354B4F">
            <w:r w:rsidRPr="00891581">
              <w:t>URBAN</w:t>
            </w:r>
          </w:p>
        </w:tc>
        <w:tc>
          <w:tcPr>
            <w:tcW w:w="334" w:type="dxa"/>
          </w:tcPr>
          <w:p w:rsidR="00891581" w:rsidRPr="00891581" w:rsidRDefault="00891581" w:rsidP="00354B4F">
            <w:r w:rsidRPr="00891581">
              <w:t>33</w:t>
            </w:r>
          </w:p>
        </w:tc>
        <w:tc>
          <w:tcPr>
            <w:tcW w:w="829" w:type="dxa"/>
          </w:tcPr>
          <w:p w:rsidR="00891581" w:rsidRPr="00891581" w:rsidRDefault="00891581" w:rsidP="00354B4F">
            <w:r>
              <w:t>5.05</w:t>
            </w:r>
            <w:r w:rsidRPr="00891581">
              <w:t>e-17</w:t>
            </w:r>
          </w:p>
        </w:tc>
        <w:tc>
          <w:tcPr>
            <w:tcW w:w="446" w:type="dxa"/>
          </w:tcPr>
          <w:p w:rsidR="00891581" w:rsidRPr="00891581" w:rsidRDefault="00891581" w:rsidP="00354B4F">
            <w:r w:rsidRPr="00891581">
              <w:t>1</w:t>
            </w:r>
          </w:p>
        </w:tc>
        <w:tc>
          <w:tcPr>
            <w:tcW w:w="521" w:type="dxa"/>
          </w:tcPr>
          <w:p w:rsidR="00891581" w:rsidRPr="00891581" w:rsidRDefault="00891581" w:rsidP="00354B4F">
            <w:r w:rsidRPr="00891581">
              <w:t>83</w:t>
            </w:r>
          </w:p>
        </w:tc>
        <w:tc>
          <w:tcPr>
            <w:tcW w:w="771" w:type="dxa"/>
          </w:tcPr>
          <w:p w:rsidR="00891581" w:rsidRPr="00891581" w:rsidRDefault="00891581" w:rsidP="00354B4F">
            <w:r>
              <w:t>0.94</w:t>
            </w:r>
          </w:p>
        </w:tc>
        <w:tc>
          <w:tcPr>
            <w:tcW w:w="771" w:type="dxa"/>
          </w:tcPr>
          <w:p w:rsidR="00891581" w:rsidRPr="00891581" w:rsidRDefault="00891581" w:rsidP="00354B4F">
            <w:r>
              <w:t>1.42</w:t>
            </w:r>
          </w:p>
        </w:tc>
        <w:tc>
          <w:tcPr>
            <w:tcW w:w="771" w:type="dxa"/>
          </w:tcPr>
          <w:p w:rsidR="00891581" w:rsidRPr="00891581" w:rsidRDefault="00891581" w:rsidP="00354B4F">
            <w:r>
              <w:t>0.94</w:t>
            </w:r>
          </w:p>
        </w:tc>
        <w:tc>
          <w:tcPr>
            <w:tcW w:w="856" w:type="dxa"/>
          </w:tcPr>
          <w:p w:rsidR="00891581" w:rsidRPr="00891581" w:rsidRDefault="00891581" w:rsidP="00354B4F">
            <w:r>
              <w:t>0.72</w:t>
            </w:r>
          </w:p>
        </w:tc>
        <w:tc>
          <w:tcPr>
            <w:tcW w:w="857" w:type="dxa"/>
          </w:tcPr>
          <w:p w:rsidR="00891581" w:rsidRPr="00891581" w:rsidRDefault="00891581" w:rsidP="00354B4F">
            <w:r>
              <w:t>0.71</w:t>
            </w:r>
          </w:p>
        </w:tc>
        <w:tc>
          <w:tcPr>
            <w:tcW w:w="846" w:type="dxa"/>
          </w:tcPr>
          <w:p w:rsidR="00891581" w:rsidRPr="00891581" w:rsidRDefault="00891581" w:rsidP="00354B4F">
            <w:r>
              <w:t>4.04</w:t>
            </w:r>
          </w:p>
        </w:tc>
        <w:tc>
          <w:tcPr>
            <w:tcW w:w="1072" w:type="dxa"/>
          </w:tcPr>
          <w:p w:rsidR="00891581" w:rsidRPr="00891581" w:rsidRDefault="00891581" w:rsidP="00354B4F">
            <w:r>
              <w:t>2.4e4</w:t>
            </w:r>
          </w:p>
        </w:tc>
      </w:tr>
      <w:tr w:rsidR="00891581" w:rsidTr="00891581">
        <w:tc>
          <w:tcPr>
            <w:tcW w:w="988" w:type="dxa"/>
          </w:tcPr>
          <w:p w:rsidR="00891581" w:rsidRDefault="00891581" w:rsidP="00354B4F">
            <w:r>
              <w:t>NSS</w:t>
            </w:r>
          </w:p>
          <w:p w:rsidR="00891581" w:rsidRPr="00891581" w:rsidRDefault="00891581" w:rsidP="00354B4F">
            <w:bookmarkStart w:id="0" w:name="_GoBack"/>
            <w:bookmarkEnd w:id="0"/>
            <w:r w:rsidRPr="00891581">
              <w:t>BMBF</w:t>
            </w:r>
          </w:p>
        </w:tc>
        <w:tc>
          <w:tcPr>
            <w:tcW w:w="334" w:type="dxa"/>
          </w:tcPr>
          <w:p w:rsidR="00891581" w:rsidRPr="00891581" w:rsidRDefault="00891581" w:rsidP="00354B4F">
            <w:r w:rsidRPr="00891581">
              <w:t>102</w:t>
            </w:r>
          </w:p>
        </w:tc>
        <w:tc>
          <w:tcPr>
            <w:tcW w:w="829" w:type="dxa"/>
          </w:tcPr>
          <w:p w:rsidR="00891581" w:rsidRPr="00891581" w:rsidRDefault="00891581" w:rsidP="00354B4F">
            <w:r>
              <w:t>1.08</w:t>
            </w:r>
            <w:r w:rsidRPr="00891581">
              <w:t>e-16</w:t>
            </w:r>
          </w:p>
        </w:tc>
        <w:tc>
          <w:tcPr>
            <w:tcW w:w="446" w:type="dxa"/>
          </w:tcPr>
          <w:p w:rsidR="00891581" w:rsidRPr="00891581" w:rsidRDefault="00891581" w:rsidP="00354B4F">
            <w:r w:rsidRPr="00891581">
              <w:t>1</w:t>
            </w:r>
          </w:p>
        </w:tc>
        <w:tc>
          <w:tcPr>
            <w:tcW w:w="521" w:type="dxa"/>
          </w:tcPr>
          <w:p w:rsidR="00891581" w:rsidRPr="00891581" w:rsidRDefault="00891581" w:rsidP="00354B4F">
            <w:r w:rsidRPr="00891581">
              <w:t>103</w:t>
            </w:r>
          </w:p>
        </w:tc>
        <w:tc>
          <w:tcPr>
            <w:tcW w:w="771" w:type="dxa"/>
          </w:tcPr>
          <w:p w:rsidR="00891581" w:rsidRPr="00891581" w:rsidRDefault="00891581" w:rsidP="00354B4F">
            <w:r>
              <w:t>0.9</w:t>
            </w:r>
          </w:p>
        </w:tc>
        <w:tc>
          <w:tcPr>
            <w:tcW w:w="771" w:type="dxa"/>
          </w:tcPr>
          <w:p w:rsidR="00891581" w:rsidRPr="00891581" w:rsidRDefault="00891581" w:rsidP="00354B4F">
            <w:r w:rsidRPr="00891581">
              <w:t>1.47</w:t>
            </w:r>
          </w:p>
        </w:tc>
        <w:tc>
          <w:tcPr>
            <w:tcW w:w="771" w:type="dxa"/>
          </w:tcPr>
          <w:p w:rsidR="00891581" w:rsidRPr="00891581" w:rsidRDefault="00891581" w:rsidP="00354B4F">
            <w:r>
              <w:t>0.93</w:t>
            </w:r>
          </w:p>
        </w:tc>
        <w:tc>
          <w:tcPr>
            <w:tcW w:w="856" w:type="dxa"/>
          </w:tcPr>
          <w:p w:rsidR="00891581" w:rsidRPr="00891581" w:rsidRDefault="00891581" w:rsidP="00354B4F">
            <w:r>
              <w:t>0.72</w:t>
            </w:r>
          </w:p>
        </w:tc>
        <w:tc>
          <w:tcPr>
            <w:tcW w:w="857" w:type="dxa"/>
          </w:tcPr>
          <w:p w:rsidR="00891581" w:rsidRPr="00891581" w:rsidRDefault="00891581" w:rsidP="00354B4F">
            <w:r>
              <w:t>0.72</w:t>
            </w:r>
          </w:p>
        </w:tc>
        <w:tc>
          <w:tcPr>
            <w:tcW w:w="846" w:type="dxa"/>
          </w:tcPr>
          <w:p w:rsidR="00891581" w:rsidRPr="00891581" w:rsidRDefault="00891581" w:rsidP="00354B4F">
            <w:r>
              <w:t>5.15</w:t>
            </w:r>
          </w:p>
        </w:tc>
        <w:tc>
          <w:tcPr>
            <w:tcW w:w="1072" w:type="dxa"/>
          </w:tcPr>
          <w:p w:rsidR="00891581" w:rsidRDefault="00891581" w:rsidP="00354B4F">
            <w:r>
              <w:t>2.7e7</w:t>
            </w:r>
          </w:p>
        </w:tc>
      </w:tr>
    </w:tbl>
    <w:p w:rsidR="0073310A" w:rsidRDefault="0073310A" w:rsidP="00891581"/>
    <w:sectPr w:rsidR="007331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6E"/>
    <w:rsid w:val="0073310A"/>
    <w:rsid w:val="00891581"/>
    <w:rsid w:val="00A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96F8"/>
  <w15:chartTrackingRefBased/>
  <w15:docId w15:val="{E47ABF83-F8CF-4601-894C-EADB56B6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9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308</Characters>
  <Application>Microsoft Office Word</Application>
  <DocSecurity>0</DocSecurity>
  <Lines>2</Lines>
  <Paragraphs>1</Paragraphs>
  <ScaleCrop>false</ScaleCrop>
  <Company>ZI Mannheim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Volkmer, Sebastian</dc:creator>
  <cp:keywords/>
  <dc:description/>
  <cp:lastModifiedBy>Volkmer, Sebastian</cp:lastModifiedBy>
  <cp:revision>2</cp:revision>
  <dcterms:created xsi:type="dcterms:W3CDTF">2025-11-27T10:51:00Z</dcterms:created>
  <dcterms:modified xsi:type="dcterms:W3CDTF">2025-11-27T10:54:00Z</dcterms:modified>
</cp:coreProperties>
</file>