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FAFE" w14:textId="75CA8DB2" w:rsidR="00FE5DF7" w:rsidRPr="007B341C" w:rsidRDefault="38681E1A" w:rsidP="007B341C">
      <w:pPr>
        <w:pStyle w:val="Heading3"/>
        <w:rPr>
          <w:rFonts w:asciiTheme="minorHAnsi" w:hAnsiTheme="minorHAnsi" w:cstheme="minorHAnsi"/>
        </w:rPr>
      </w:pPr>
      <w:bookmarkStart w:id="0" w:name="_Toc511645776"/>
      <w:bookmarkStart w:id="1" w:name="_Toc511647353"/>
      <w:r w:rsidRPr="007B341C">
        <w:rPr>
          <w:rFonts w:asciiTheme="minorHAnsi" w:hAnsiTheme="minorHAnsi" w:cstheme="minorHAnsi"/>
          <w:bCs/>
        </w:rPr>
        <w:t>Supplementary</w:t>
      </w:r>
      <w:r w:rsidR="00A13236" w:rsidRPr="007B341C">
        <w:rPr>
          <w:rFonts w:asciiTheme="minorHAnsi" w:hAnsiTheme="minorHAnsi" w:cstheme="minorHAnsi"/>
          <w:bCs/>
        </w:rPr>
        <w:t xml:space="preserve"> </w:t>
      </w:r>
      <w:r w:rsidR="120261CF" w:rsidRPr="007B341C">
        <w:rPr>
          <w:rFonts w:asciiTheme="minorHAnsi" w:hAnsiTheme="minorHAnsi" w:cstheme="minorHAnsi"/>
          <w:bCs/>
        </w:rPr>
        <w:t>2:</w:t>
      </w:r>
      <w:r w:rsidR="00A13236" w:rsidRPr="007B341C">
        <w:rPr>
          <w:rFonts w:asciiTheme="minorHAnsi" w:hAnsiTheme="minorHAnsi" w:cstheme="minorHAnsi"/>
          <w:bCs/>
        </w:rPr>
        <w:t xml:space="preserve"> </w:t>
      </w:r>
      <w:r w:rsidR="00A13236" w:rsidRPr="007B341C">
        <w:rPr>
          <w:rFonts w:asciiTheme="minorHAnsi" w:hAnsiTheme="minorHAnsi" w:cstheme="minorHAnsi"/>
          <w:b w:val="0"/>
          <w:bCs/>
        </w:rPr>
        <w:t>Inclusion and exclusion criteria</w:t>
      </w:r>
      <w:r w:rsidR="2BEF6DCA" w:rsidRPr="007B341C">
        <w:rPr>
          <w:rFonts w:asciiTheme="minorHAnsi" w:hAnsiTheme="minorHAnsi" w:cstheme="minorHAnsi"/>
          <w:b w:val="0"/>
          <w:bCs/>
        </w:rPr>
        <w:t xml:space="preserve"> (Population, Issue, Outcomes)</w:t>
      </w:r>
    </w:p>
    <w:p w14:paraId="7F7A95F6" w14:textId="77777777" w:rsidR="007B341C" w:rsidRPr="007B341C" w:rsidRDefault="007B341C" w:rsidP="007B341C"/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838"/>
        <w:gridCol w:w="4253"/>
        <w:gridCol w:w="2693"/>
      </w:tblGrid>
      <w:tr w:rsidR="00A13236" w14:paraId="6418E62B" w14:textId="77777777" w:rsidTr="14F0E258">
        <w:tc>
          <w:tcPr>
            <w:tcW w:w="1838" w:type="dxa"/>
          </w:tcPr>
          <w:p w14:paraId="00DCBA50" w14:textId="77777777" w:rsidR="00A13236" w:rsidRPr="006E3A38" w:rsidRDefault="00A13236" w:rsidP="00FE5DF7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</w:p>
        </w:tc>
        <w:tc>
          <w:tcPr>
            <w:tcW w:w="4253" w:type="dxa"/>
          </w:tcPr>
          <w:p w14:paraId="2EE42FBC" w14:textId="23AF73E1" w:rsidR="00A13236" w:rsidRPr="006E3A38" w:rsidRDefault="00A13236" w:rsidP="00FE5DF7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  <w:t>Inclusion</w:t>
            </w:r>
          </w:p>
        </w:tc>
        <w:tc>
          <w:tcPr>
            <w:tcW w:w="2693" w:type="dxa"/>
          </w:tcPr>
          <w:p w14:paraId="0307FA45" w14:textId="180B38F9" w:rsidR="00A13236" w:rsidRPr="006E3A38" w:rsidRDefault="00A13236" w:rsidP="00FE5DF7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  <w:t>Exclusion</w:t>
            </w:r>
          </w:p>
        </w:tc>
      </w:tr>
      <w:tr w:rsidR="00A13236" w14:paraId="13462B96" w14:textId="77777777" w:rsidTr="14F0E258">
        <w:tc>
          <w:tcPr>
            <w:tcW w:w="1838" w:type="dxa"/>
          </w:tcPr>
          <w:p w14:paraId="2A42F18E" w14:textId="6B6FA553" w:rsidR="00A13236" w:rsidRPr="006E3A38" w:rsidRDefault="00A13236" w:rsidP="006E0E8F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  <w:t>Publication year</w:t>
            </w:r>
          </w:p>
        </w:tc>
        <w:tc>
          <w:tcPr>
            <w:tcW w:w="4253" w:type="dxa"/>
          </w:tcPr>
          <w:p w14:paraId="653992ED" w14:textId="45FD9DAF" w:rsidR="00A13236" w:rsidRPr="006E3A38" w:rsidRDefault="000F5217" w:rsidP="006E0E8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E3A3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6E3A38">
              <w:rPr>
                <w:rFonts w:asciiTheme="minorHAnsi" w:hAnsiTheme="minorHAnsi" w:cstheme="minorHAnsi"/>
                <w:sz w:val="24"/>
                <w:szCs w:val="24"/>
              </w:rPr>
              <w:t xml:space="preserve"> Jan 2012 until 30</w:t>
            </w:r>
            <w:r w:rsidR="0036434A" w:rsidRPr="006E3A3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6434A" w:rsidRPr="006E3A38">
              <w:rPr>
                <w:rFonts w:asciiTheme="minorHAnsi" w:hAnsiTheme="minorHAnsi" w:cstheme="minorHAnsi"/>
                <w:sz w:val="24"/>
                <w:szCs w:val="24"/>
              </w:rPr>
              <w:t xml:space="preserve"> June</w:t>
            </w:r>
            <w:r w:rsidRPr="006E3A3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</w:tc>
        <w:tc>
          <w:tcPr>
            <w:tcW w:w="2693" w:type="dxa"/>
          </w:tcPr>
          <w:p w14:paraId="6CC66CBB" w14:textId="5CDFF59D" w:rsidR="00A13236" w:rsidRPr="006E3A38" w:rsidRDefault="00C75847" w:rsidP="006E0E8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 xml:space="preserve">Prior </w:t>
            </w:r>
            <w:r w:rsidR="009A0B87" w:rsidRPr="006E3A38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to 2012</w:t>
            </w:r>
          </w:p>
        </w:tc>
      </w:tr>
      <w:tr w:rsidR="00A13236" w14:paraId="7AA7C89B" w14:textId="77777777" w:rsidTr="14F0E258">
        <w:tc>
          <w:tcPr>
            <w:tcW w:w="1838" w:type="dxa"/>
          </w:tcPr>
          <w:p w14:paraId="0602D178" w14:textId="5FE9EB54" w:rsidR="00A13236" w:rsidRPr="006E3A38" w:rsidRDefault="00A13236" w:rsidP="006E0E8F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  <w:t>Language</w:t>
            </w:r>
          </w:p>
        </w:tc>
        <w:tc>
          <w:tcPr>
            <w:tcW w:w="4253" w:type="dxa"/>
          </w:tcPr>
          <w:p w14:paraId="352A9002" w14:textId="397F685A" w:rsidR="00A13236" w:rsidRPr="006E3A38" w:rsidRDefault="000F5217" w:rsidP="006E0E8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English</w:t>
            </w:r>
          </w:p>
        </w:tc>
        <w:tc>
          <w:tcPr>
            <w:tcW w:w="2693" w:type="dxa"/>
          </w:tcPr>
          <w:p w14:paraId="3CE36508" w14:textId="37B0ABEC" w:rsidR="00A13236" w:rsidRPr="006E3A38" w:rsidRDefault="006E3A38" w:rsidP="006E0E8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Non-English</w:t>
            </w:r>
          </w:p>
        </w:tc>
      </w:tr>
      <w:tr w:rsidR="00A13236" w14:paraId="6F5E7706" w14:textId="77777777" w:rsidTr="14F0E258">
        <w:tc>
          <w:tcPr>
            <w:tcW w:w="1838" w:type="dxa"/>
          </w:tcPr>
          <w:p w14:paraId="11C7E74F" w14:textId="285F0E40" w:rsidR="00A13236" w:rsidRPr="006E3A38" w:rsidRDefault="00A13236" w:rsidP="006E0E8F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  <w:t>Population</w:t>
            </w:r>
          </w:p>
        </w:tc>
        <w:tc>
          <w:tcPr>
            <w:tcW w:w="4253" w:type="dxa"/>
          </w:tcPr>
          <w:p w14:paraId="3D01850F" w14:textId="7A660F21" w:rsidR="00A13236" w:rsidRPr="006E3A38" w:rsidRDefault="00311B7E" w:rsidP="006E0E8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sz w:val="24"/>
                <w:szCs w:val="24"/>
              </w:rPr>
              <w:t>Initiating feeding protocols for eating disorder patients admitted within a</w:t>
            </w:r>
            <w:r w:rsidR="00400CD3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E3A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00CD3">
              <w:rPr>
                <w:rFonts w:asciiTheme="minorHAnsi" w:hAnsiTheme="minorHAnsi" w:cstheme="minorHAnsi"/>
                <w:sz w:val="24"/>
                <w:szCs w:val="24"/>
              </w:rPr>
              <w:t>inpatient</w:t>
            </w:r>
            <w:r w:rsidRPr="006E3A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72C3" w:rsidRPr="006E3A38">
              <w:rPr>
                <w:rFonts w:asciiTheme="minorHAnsi" w:hAnsiTheme="minorHAnsi" w:cstheme="minorHAnsi"/>
                <w:sz w:val="24"/>
                <w:szCs w:val="24"/>
              </w:rPr>
              <w:t>adult</w:t>
            </w:r>
            <w:r w:rsidRPr="006E3A38">
              <w:rPr>
                <w:rFonts w:asciiTheme="minorHAnsi" w:hAnsiTheme="minorHAnsi" w:cstheme="minorHAnsi"/>
                <w:sz w:val="24"/>
                <w:szCs w:val="24"/>
              </w:rPr>
              <w:t xml:space="preserve"> ward setting requiring nutritional restoration.</w:t>
            </w:r>
          </w:p>
        </w:tc>
        <w:tc>
          <w:tcPr>
            <w:tcW w:w="2693" w:type="dxa"/>
          </w:tcPr>
          <w:p w14:paraId="6B1B3E24" w14:textId="77777777" w:rsidR="00A13236" w:rsidRDefault="000A72C3" w:rsidP="006E0E8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Paediatric wards</w:t>
            </w:r>
          </w:p>
          <w:p w14:paraId="7E5A7599" w14:textId="152067A9" w:rsidR="00BF766F" w:rsidRPr="006E3A38" w:rsidRDefault="00BF766F" w:rsidP="006E0E8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</w:p>
        </w:tc>
      </w:tr>
      <w:tr w:rsidR="00A13236" w14:paraId="6B4EE47A" w14:textId="77777777" w:rsidTr="14F0E258">
        <w:tc>
          <w:tcPr>
            <w:tcW w:w="1838" w:type="dxa"/>
          </w:tcPr>
          <w:p w14:paraId="1609188B" w14:textId="24E85384" w:rsidR="00A13236" w:rsidRPr="006E3A38" w:rsidRDefault="00CA1507" w:rsidP="006E0E8F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  <w:t>Issue</w:t>
            </w:r>
          </w:p>
        </w:tc>
        <w:tc>
          <w:tcPr>
            <w:tcW w:w="4253" w:type="dxa"/>
          </w:tcPr>
          <w:p w14:paraId="5C4179B0" w14:textId="65A29A2A" w:rsidR="00B75563" w:rsidRPr="003676A4" w:rsidRDefault="00B75563" w:rsidP="10CAA7D0">
            <w:pPr>
              <w:spacing w:before="80" w:line="240" w:lineRule="auto"/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10CAA7D0">
              <w:rPr>
                <w:rFonts w:asciiTheme="minorHAnsi" w:hAnsiTheme="minorHAnsi"/>
                <w:color w:val="333333"/>
                <w:sz w:val="24"/>
                <w:szCs w:val="24"/>
              </w:rPr>
              <w:t xml:space="preserve">Commencing higher caloric refeeding (HCR) at a rate of ≥1500 </w:t>
            </w:r>
            <w:r w:rsidRPr="008E4776">
              <w:rPr>
                <w:rFonts w:asciiTheme="minorHAnsi" w:hAnsiTheme="minorHAnsi"/>
                <w:sz w:val="24"/>
                <w:szCs w:val="24"/>
              </w:rPr>
              <w:t>calories</w:t>
            </w:r>
            <w:r w:rsidR="5268BBB3" w:rsidRPr="008E4776">
              <w:rPr>
                <w:rFonts w:asciiTheme="minorHAnsi" w:hAnsiTheme="minorHAnsi"/>
                <w:sz w:val="24"/>
                <w:szCs w:val="24"/>
              </w:rPr>
              <w:t>/day</w:t>
            </w:r>
            <w:r w:rsidRPr="008E477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10CAA7D0">
              <w:rPr>
                <w:rFonts w:asciiTheme="minorHAnsi" w:hAnsiTheme="minorHAnsi"/>
                <w:color w:val="333333"/>
                <w:sz w:val="24"/>
                <w:szCs w:val="24"/>
              </w:rPr>
              <w:t>for eating disorder patients admitted to an inpatient adult ward.</w:t>
            </w:r>
          </w:p>
          <w:p w14:paraId="75FF4D9B" w14:textId="41B1C78E" w:rsidR="00A13236" w:rsidRPr="006E3A38" w:rsidRDefault="00A13236" w:rsidP="006E0E8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</w:tcPr>
          <w:p w14:paraId="5E512D97" w14:textId="5FE1AEFC" w:rsidR="00A13236" w:rsidRPr="006E3A38" w:rsidRDefault="002A4A35" w:rsidP="006E0E8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 xml:space="preserve">Commencing </w:t>
            </w:r>
            <w:r w:rsidR="00BB588E" w:rsidRPr="006E3A38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on lower calorie refeeding (LCR) at a rate of &lt;</w:t>
            </w:r>
            <w:r w:rsidR="00A81F16" w:rsidRPr="006E3A38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1500 calories</w:t>
            </w:r>
            <w:r w:rsidR="006E3A38" w:rsidRPr="006E3A38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 xml:space="preserve"> within 24 hours of inpatient admission.</w:t>
            </w:r>
          </w:p>
        </w:tc>
      </w:tr>
      <w:tr w:rsidR="00A13236" w14:paraId="1B650775" w14:textId="77777777" w:rsidTr="14F0E258">
        <w:tc>
          <w:tcPr>
            <w:tcW w:w="1838" w:type="dxa"/>
          </w:tcPr>
          <w:p w14:paraId="4CA0085E" w14:textId="4B2ABF15" w:rsidR="00A13236" w:rsidRPr="006E3A38" w:rsidRDefault="00A13236" w:rsidP="006E0E8F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</w:pPr>
            <w:r w:rsidRPr="006E3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  <w:t>Outcomes</w:t>
            </w:r>
          </w:p>
        </w:tc>
        <w:tc>
          <w:tcPr>
            <w:tcW w:w="4253" w:type="dxa"/>
          </w:tcPr>
          <w:p w14:paraId="53A3DF96" w14:textId="052A345E" w:rsidR="00400CD3" w:rsidRPr="006C7318" w:rsidRDefault="00987C0C" w:rsidP="00F9181F">
            <w:pPr>
              <w:spacing w:line="240" w:lineRule="auto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6C7318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 xml:space="preserve">Study </w:t>
            </w:r>
            <w:r w:rsidRPr="006C7318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mentioned at least one primary measure related to refeeding syndromes markers during hospital admission.</w:t>
            </w:r>
          </w:p>
          <w:p w14:paraId="6C83F7FB" w14:textId="5F982DE0" w:rsidR="00892FEF" w:rsidRPr="006C7318" w:rsidRDefault="00570092" w:rsidP="00892FE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H</w:t>
            </w:r>
            <w:r w:rsidR="00892FEF" w:rsidRPr="006C7318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ypophosphatemia</w:t>
            </w:r>
          </w:p>
          <w:p w14:paraId="7C6D980F" w14:textId="594346C1" w:rsidR="00892FEF" w:rsidRPr="006C7318" w:rsidRDefault="00570092" w:rsidP="00892FE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proofErr w:type="spellStart"/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H</w:t>
            </w:r>
            <w:r w:rsidR="00892FEF" w:rsidRPr="006C7318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ypokalaemia</w:t>
            </w:r>
            <w:proofErr w:type="spellEnd"/>
          </w:p>
          <w:p w14:paraId="6A64C5CD" w14:textId="2A63438D" w:rsidR="00892FEF" w:rsidRPr="006C7318" w:rsidRDefault="00570092" w:rsidP="00892FE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H</w:t>
            </w:r>
            <w:r w:rsidR="00892FEF" w:rsidRPr="006C7318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ypomagnesemia</w:t>
            </w:r>
          </w:p>
          <w:p w14:paraId="642848A7" w14:textId="0CE25A94" w:rsidR="00892FEF" w:rsidRPr="006C7318" w:rsidRDefault="00570092" w:rsidP="00892FE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P</w:t>
            </w:r>
            <w:r w:rsidR="00892FEF" w:rsidRPr="006C7318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eripheral oedema</w:t>
            </w:r>
          </w:p>
          <w:p w14:paraId="7971FE63" w14:textId="044B882E" w:rsidR="00892FEF" w:rsidRPr="006C7318" w:rsidRDefault="00570092" w:rsidP="00892FE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</w:t>
            </w:r>
            <w:r w:rsidR="00892FEF" w:rsidRPr="006C7318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ombination of the above</w:t>
            </w:r>
          </w:p>
          <w:p w14:paraId="0FDFB999" w14:textId="55753973" w:rsidR="00572416" w:rsidRPr="006C7318" w:rsidRDefault="004C3A22" w:rsidP="004C3A22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6C7318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Secondary outcomes of interest </w:t>
            </w:r>
          </w:p>
          <w:p w14:paraId="550B6627" w14:textId="19BBC523" w:rsidR="006C7318" w:rsidRPr="006C7318" w:rsidRDefault="003676A4" w:rsidP="006C731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L</w:t>
            </w:r>
            <w:r w:rsidR="006C7318" w:rsidRPr="006C7318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ength of stay </w:t>
            </w:r>
          </w:p>
          <w:p w14:paraId="0E7B335E" w14:textId="6EE74C7B" w:rsidR="006C7318" w:rsidRPr="006C7318" w:rsidRDefault="003676A4" w:rsidP="006C731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R</w:t>
            </w:r>
            <w:r w:rsidR="006C7318" w:rsidRPr="006C7318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ate of weight gain and changes in admission</w:t>
            </w:r>
          </w:p>
          <w:p w14:paraId="326DD54B" w14:textId="50EC3B35" w:rsidR="00A13236" w:rsidRPr="006C7318" w:rsidRDefault="006C7318" w:rsidP="006C731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6C7318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Discharge Body Mass Index (BMI)</w:t>
            </w:r>
            <w:r w:rsidRPr="006C7318">
              <w:rPr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A9C5B3D" w14:textId="3DB2A952" w:rsidR="00A13236" w:rsidRPr="006E3A38" w:rsidRDefault="00377868" w:rsidP="14F0E258">
            <w:pPr>
              <w:spacing w:line="240" w:lineRule="auto"/>
              <w:rPr>
                <w:rFonts w:asciiTheme="minorHAnsi" w:hAnsiTheme="minorHAnsi"/>
                <w:sz w:val="24"/>
                <w:szCs w:val="24"/>
                <w:lang w:val="en-AU"/>
              </w:rPr>
            </w:pPr>
            <w:r w:rsidRPr="14F0E258">
              <w:rPr>
                <w:rFonts w:asciiTheme="minorHAnsi" w:hAnsiTheme="minorHAnsi"/>
                <w:sz w:val="24"/>
                <w:szCs w:val="24"/>
                <w:lang w:val="en-AU"/>
              </w:rPr>
              <w:t>Study</w:t>
            </w:r>
            <w:r w:rsidR="00F00632" w:rsidRPr="14F0E258">
              <w:rPr>
                <w:rFonts w:asciiTheme="minorHAnsi" w:hAnsiTheme="minorHAnsi"/>
                <w:sz w:val="24"/>
                <w:szCs w:val="24"/>
                <w:lang w:val="en-AU"/>
              </w:rPr>
              <w:t xml:space="preserve"> did not report </w:t>
            </w:r>
            <w:r w:rsidRPr="14F0E258">
              <w:rPr>
                <w:rFonts w:asciiTheme="minorHAnsi" w:hAnsiTheme="minorHAnsi"/>
                <w:sz w:val="24"/>
                <w:szCs w:val="24"/>
                <w:lang w:val="en-AU"/>
              </w:rPr>
              <w:t>on</w:t>
            </w:r>
            <w:r w:rsidR="403FDFDF" w:rsidRPr="14F0E258">
              <w:rPr>
                <w:rFonts w:asciiTheme="minorHAnsi" w:hAnsiTheme="minorHAnsi"/>
                <w:sz w:val="24"/>
                <w:szCs w:val="24"/>
                <w:lang w:val="en-AU"/>
              </w:rPr>
              <w:t xml:space="preserve"> any</w:t>
            </w:r>
            <w:r w:rsidRPr="14F0E258">
              <w:rPr>
                <w:rFonts w:asciiTheme="minorHAnsi" w:hAnsiTheme="minorHAnsi"/>
                <w:sz w:val="24"/>
                <w:szCs w:val="24"/>
                <w:lang w:val="en-AU"/>
              </w:rPr>
              <w:t xml:space="preserve"> refeeding</w:t>
            </w:r>
            <w:r w:rsidR="29E9A39F" w:rsidRPr="14F0E258">
              <w:rPr>
                <w:rFonts w:asciiTheme="minorHAnsi" w:hAnsiTheme="minorHAnsi"/>
                <w:sz w:val="24"/>
                <w:szCs w:val="24"/>
                <w:lang w:val="en-AU"/>
              </w:rPr>
              <w:t xml:space="preserve"> syndrome markers.</w:t>
            </w:r>
            <w:r w:rsidR="0016242C" w:rsidRPr="14F0E258">
              <w:rPr>
                <w:rFonts w:asciiTheme="minorHAnsi" w:hAnsiTheme="minorHAnsi"/>
                <w:sz w:val="24"/>
                <w:szCs w:val="24"/>
                <w:lang w:val="en-AU"/>
              </w:rPr>
              <w:t xml:space="preserve"> </w:t>
            </w:r>
          </w:p>
        </w:tc>
      </w:tr>
      <w:bookmarkEnd w:id="0"/>
      <w:bookmarkEnd w:id="1"/>
    </w:tbl>
    <w:p w14:paraId="5E1C2759" w14:textId="2B15CBED" w:rsidR="00BF651A" w:rsidRPr="000E1EC3" w:rsidRDefault="00BF651A">
      <w:pPr>
        <w:spacing w:before="0" w:after="160" w:line="259" w:lineRule="auto"/>
        <w:rPr>
          <w:rFonts w:ascii="Arial" w:hAnsi="Arial" w:cs="Arial"/>
          <w:sz w:val="20"/>
          <w:szCs w:val="20"/>
        </w:rPr>
      </w:pPr>
    </w:p>
    <w:sectPr w:rsidR="00BF651A" w:rsidRPr="000E1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1154" w14:textId="77777777" w:rsidR="002038D1" w:rsidRDefault="002038D1" w:rsidP="00FE5DF7">
      <w:pPr>
        <w:spacing w:before="0" w:line="240" w:lineRule="auto"/>
      </w:pPr>
      <w:r>
        <w:separator/>
      </w:r>
    </w:p>
  </w:endnote>
  <w:endnote w:type="continuationSeparator" w:id="0">
    <w:p w14:paraId="78C5F2DD" w14:textId="77777777" w:rsidR="002038D1" w:rsidRDefault="002038D1" w:rsidP="00FE5DF7">
      <w:pPr>
        <w:spacing w:before="0" w:line="240" w:lineRule="auto"/>
      </w:pPr>
      <w:r>
        <w:continuationSeparator/>
      </w:r>
    </w:p>
  </w:endnote>
  <w:endnote w:type="continuationNotice" w:id="1">
    <w:p w14:paraId="5835B77C" w14:textId="77777777" w:rsidR="002038D1" w:rsidRDefault="002038D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7C3F" w14:textId="77777777" w:rsidR="002038D1" w:rsidRDefault="002038D1" w:rsidP="00FE5DF7">
      <w:pPr>
        <w:spacing w:before="0" w:line="240" w:lineRule="auto"/>
      </w:pPr>
      <w:r>
        <w:separator/>
      </w:r>
    </w:p>
  </w:footnote>
  <w:footnote w:type="continuationSeparator" w:id="0">
    <w:p w14:paraId="2FF16CA8" w14:textId="77777777" w:rsidR="002038D1" w:rsidRDefault="002038D1" w:rsidP="00FE5DF7">
      <w:pPr>
        <w:spacing w:before="0" w:line="240" w:lineRule="auto"/>
      </w:pPr>
      <w:r>
        <w:continuationSeparator/>
      </w:r>
    </w:p>
  </w:footnote>
  <w:footnote w:type="continuationNotice" w:id="1">
    <w:p w14:paraId="1140814B" w14:textId="77777777" w:rsidR="002038D1" w:rsidRDefault="002038D1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04E5"/>
    <w:multiLevelType w:val="hybridMultilevel"/>
    <w:tmpl w:val="FC6085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BE1F1A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6BA7"/>
    <w:multiLevelType w:val="multilevel"/>
    <w:tmpl w:val="491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22CF5"/>
    <w:multiLevelType w:val="hybridMultilevel"/>
    <w:tmpl w:val="D0943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B44"/>
    <w:multiLevelType w:val="hybridMultilevel"/>
    <w:tmpl w:val="B9326092"/>
    <w:lvl w:ilvl="0" w:tplc="D2B2AE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F2DC6"/>
    <w:multiLevelType w:val="hybridMultilevel"/>
    <w:tmpl w:val="783AEE1C"/>
    <w:lvl w:ilvl="0" w:tplc="2D904E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6736B"/>
    <w:multiLevelType w:val="hybridMultilevel"/>
    <w:tmpl w:val="253AADB6"/>
    <w:lvl w:ilvl="0" w:tplc="F5BE1F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03E4E"/>
    <w:multiLevelType w:val="hybridMultilevel"/>
    <w:tmpl w:val="D6B21CA0"/>
    <w:lvl w:ilvl="0" w:tplc="F5BE1F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96F10"/>
    <w:multiLevelType w:val="hybridMultilevel"/>
    <w:tmpl w:val="154EC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23C4B"/>
    <w:multiLevelType w:val="hybridMultilevel"/>
    <w:tmpl w:val="BB7653E2"/>
    <w:lvl w:ilvl="0" w:tplc="ABB0F8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F0E67"/>
    <w:multiLevelType w:val="hybridMultilevel"/>
    <w:tmpl w:val="7BCA6C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78993">
    <w:abstractNumId w:val="9"/>
  </w:num>
  <w:num w:numId="2" w16cid:durableId="1822500181">
    <w:abstractNumId w:val="8"/>
  </w:num>
  <w:num w:numId="3" w16cid:durableId="1924796501">
    <w:abstractNumId w:val="0"/>
  </w:num>
  <w:num w:numId="4" w16cid:durableId="828443439">
    <w:abstractNumId w:val="5"/>
  </w:num>
  <w:num w:numId="5" w16cid:durableId="1115247995">
    <w:abstractNumId w:val="6"/>
  </w:num>
  <w:num w:numId="6" w16cid:durableId="778112467">
    <w:abstractNumId w:val="4"/>
  </w:num>
  <w:num w:numId="7" w16cid:durableId="661663776">
    <w:abstractNumId w:val="3"/>
  </w:num>
  <w:num w:numId="8" w16cid:durableId="1608847486">
    <w:abstractNumId w:val="1"/>
  </w:num>
  <w:num w:numId="9" w16cid:durableId="629635087">
    <w:abstractNumId w:val="2"/>
  </w:num>
  <w:num w:numId="10" w16cid:durableId="514854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xNzI3sjAxNTYFAiUdpeDU4uLM/DyQAsNaABU67wwsAAAA"/>
  </w:docVars>
  <w:rsids>
    <w:rsidRoot w:val="00FE5DF7"/>
    <w:rsid w:val="00001C11"/>
    <w:rsid w:val="00001D6F"/>
    <w:rsid w:val="00040461"/>
    <w:rsid w:val="00074D8C"/>
    <w:rsid w:val="000826DA"/>
    <w:rsid w:val="00085D64"/>
    <w:rsid w:val="00092378"/>
    <w:rsid w:val="00096717"/>
    <w:rsid w:val="000A72C3"/>
    <w:rsid w:val="000C10DB"/>
    <w:rsid w:val="000C5D5F"/>
    <w:rsid w:val="000C6A66"/>
    <w:rsid w:val="000D256F"/>
    <w:rsid w:val="000D5761"/>
    <w:rsid w:val="000E1D6C"/>
    <w:rsid w:val="000E1EC3"/>
    <w:rsid w:val="000E221C"/>
    <w:rsid w:val="000E4A7A"/>
    <w:rsid w:val="000F5217"/>
    <w:rsid w:val="00101CBD"/>
    <w:rsid w:val="0010421A"/>
    <w:rsid w:val="00115B59"/>
    <w:rsid w:val="0012531A"/>
    <w:rsid w:val="0014309F"/>
    <w:rsid w:val="0016242C"/>
    <w:rsid w:val="001908F2"/>
    <w:rsid w:val="00193D15"/>
    <w:rsid w:val="001B68DB"/>
    <w:rsid w:val="001F34DE"/>
    <w:rsid w:val="002038D1"/>
    <w:rsid w:val="00213B04"/>
    <w:rsid w:val="00223941"/>
    <w:rsid w:val="002345B1"/>
    <w:rsid w:val="00275882"/>
    <w:rsid w:val="00277236"/>
    <w:rsid w:val="00283CD1"/>
    <w:rsid w:val="002A3921"/>
    <w:rsid w:val="002A4A35"/>
    <w:rsid w:val="002B0D63"/>
    <w:rsid w:val="002D1F39"/>
    <w:rsid w:val="002E65A5"/>
    <w:rsid w:val="00311B7E"/>
    <w:rsid w:val="00361D37"/>
    <w:rsid w:val="0036434A"/>
    <w:rsid w:val="003676A4"/>
    <w:rsid w:val="00377868"/>
    <w:rsid w:val="00392D20"/>
    <w:rsid w:val="003A3E97"/>
    <w:rsid w:val="003A55B2"/>
    <w:rsid w:val="003C6544"/>
    <w:rsid w:val="003E23DC"/>
    <w:rsid w:val="003E67D0"/>
    <w:rsid w:val="00400CD3"/>
    <w:rsid w:val="0043315F"/>
    <w:rsid w:val="00463622"/>
    <w:rsid w:val="004665E7"/>
    <w:rsid w:val="00495CA9"/>
    <w:rsid w:val="004A1F24"/>
    <w:rsid w:val="004C3A22"/>
    <w:rsid w:val="004D0364"/>
    <w:rsid w:val="004D056B"/>
    <w:rsid w:val="004F4BCD"/>
    <w:rsid w:val="00515229"/>
    <w:rsid w:val="00530589"/>
    <w:rsid w:val="00534417"/>
    <w:rsid w:val="00557290"/>
    <w:rsid w:val="00560951"/>
    <w:rsid w:val="00564720"/>
    <w:rsid w:val="00566764"/>
    <w:rsid w:val="00570092"/>
    <w:rsid w:val="005703F9"/>
    <w:rsid w:val="00572416"/>
    <w:rsid w:val="00595DB0"/>
    <w:rsid w:val="00597CEA"/>
    <w:rsid w:val="005E182A"/>
    <w:rsid w:val="00607BC6"/>
    <w:rsid w:val="00623B9B"/>
    <w:rsid w:val="00632E79"/>
    <w:rsid w:val="00666B31"/>
    <w:rsid w:val="00684884"/>
    <w:rsid w:val="006A2CB5"/>
    <w:rsid w:val="006B206A"/>
    <w:rsid w:val="006C4AAD"/>
    <w:rsid w:val="006C5219"/>
    <w:rsid w:val="006C7318"/>
    <w:rsid w:val="006E0B33"/>
    <w:rsid w:val="006E0E8F"/>
    <w:rsid w:val="006E3A38"/>
    <w:rsid w:val="006F5EC9"/>
    <w:rsid w:val="007061BA"/>
    <w:rsid w:val="00721DC0"/>
    <w:rsid w:val="007352FF"/>
    <w:rsid w:val="00762706"/>
    <w:rsid w:val="00772633"/>
    <w:rsid w:val="00786430"/>
    <w:rsid w:val="007A2A39"/>
    <w:rsid w:val="007B341C"/>
    <w:rsid w:val="007C0C10"/>
    <w:rsid w:val="007C31AB"/>
    <w:rsid w:val="007C57E8"/>
    <w:rsid w:val="008150EA"/>
    <w:rsid w:val="00817291"/>
    <w:rsid w:val="00823974"/>
    <w:rsid w:val="0083598F"/>
    <w:rsid w:val="00840F36"/>
    <w:rsid w:val="00856B51"/>
    <w:rsid w:val="00871DDA"/>
    <w:rsid w:val="00876BCC"/>
    <w:rsid w:val="00881A5D"/>
    <w:rsid w:val="00892FEF"/>
    <w:rsid w:val="00897114"/>
    <w:rsid w:val="008A017B"/>
    <w:rsid w:val="008B1D38"/>
    <w:rsid w:val="008B2252"/>
    <w:rsid w:val="008B52F7"/>
    <w:rsid w:val="008C4368"/>
    <w:rsid w:val="008D3682"/>
    <w:rsid w:val="008E4776"/>
    <w:rsid w:val="008E5FA6"/>
    <w:rsid w:val="00915DDD"/>
    <w:rsid w:val="00916B60"/>
    <w:rsid w:val="00917499"/>
    <w:rsid w:val="0091794C"/>
    <w:rsid w:val="009223C3"/>
    <w:rsid w:val="00925025"/>
    <w:rsid w:val="009270B5"/>
    <w:rsid w:val="009332E6"/>
    <w:rsid w:val="009356CA"/>
    <w:rsid w:val="00944C7D"/>
    <w:rsid w:val="009701F2"/>
    <w:rsid w:val="00987C0C"/>
    <w:rsid w:val="00990D35"/>
    <w:rsid w:val="009A0B87"/>
    <w:rsid w:val="009A4532"/>
    <w:rsid w:val="009B6AEB"/>
    <w:rsid w:val="009C79E1"/>
    <w:rsid w:val="009D4A80"/>
    <w:rsid w:val="009E1794"/>
    <w:rsid w:val="009E2588"/>
    <w:rsid w:val="009E5438"/>
    <w:rsid w:val="009E6F44"/>
    <w:rsid w:val="009F414C"/>
    <w:rsid w:val="00A13236"/>
    <w:rsid w:val="00A145E7"/>
    <w:rsid w:val="00A57E5C"/>
    <w:rsid w:val="00A81460"/>
    <w:rsid w:val="00A81F16"/>
    <w:rsid w:val="00AA1EC4"/>
    <w:rsid w:val="00AF2176"/>
    <w:rsid w:val="00AF5FF4"/>
    <w:rsid w:val="00B02F6E"/>
    <w:rsid w:val="00B032FB"/>
    <w:rsid w:val="00B06DFA"/>
    <w:rsid w:val="00B16210"/>
    <w:rsid w:val="00B26E3B"/>
    <w:rsid w:val="00B302BA"/>
    <w:rsid w:val="00B30E06"/>
    <w:rsid w:val="00B432CD"/>
    <w:rsid w:val="00B7023C"/>
    <w:rsid w:val="00B75563"/>
    <w:rsid w:val="00B81FD1"/>
    <w:rsid w:val="00BB588E"/>
    <w:rsid w:val="00BC608C"/>
    <w:rsid w:val="00BD489B"/>
    <w:rsid w:val="00BF651A"/>
    <w:rsid w:val="00BF766F"/>
    <w:rsid w:val="00C05B4B"/>
    <w:rsid w:val="00C2028B"/>
    <w:rsid w:val="00C40D35"/>
    <w:rsid w:val="00C44939"/>
    <w:rsid w:val="00C44C66"/>
    <w:rsid w:val="00C75473"/>
    <w:rsid w:val="00C75847"/>
    <w:rsid w:val="00C807BC"/>
    <w:rsid w:val="00C834BA"/>
    <w:rsid w:val="00CA1507"/>
    <w:rsid w:val="00CA6A86"/>
    <w:rsid w:val="00CC4A19"/>
    <w:rsid w:val="00CD3B0C"/>
    <w:rsid w:val="00CE5D2D"/>
    <w:rsid w:val="00CE6F13"/>
    <w:rsid w:val="00CF7931"/>
    <w:rsid w:val="00D1168C"/>
    <w:rsid w:val="00D635F3"/>
    <w:rsid w:val="00DA36B9"/>
    <w:rsid w:val="00DA3F5D"/>
    <w:rsid w:val="00DB3A38"/>
    <w:rsid w:val="00DB4ED5"/>
    <w:rsid w:val="00DD2F73"/>
    <w:rsid w:val="00DE3DE6"/>
    <w:rsid w:val="00E0084B"/>
    <w:rsid w:val="00E07C98"/>
    <w:rsid w:val="00E10A00"/>
    <w:rsid w:val="00E500CB"/>
    <w:rsid w:val="00E66739"/>
    <w:rsid w:val="00E67679"/>
    <w:rsid w:val="00E71B5A"/>
    <w:rsid w:val="00EC6A1A"/>
    <w:rsid w:val="00EC7620"/>
    <w:rsid w:val="00F00632"/>
    <w:rsid w:val="00F24E02"/>
    <w:rsid w:val="00F447E0"/>
    <w:rsid w:val="00F45CEB"/>
    <w:rsid w:val="00F56D63"/>
    <w:rsid w:val="00F57BE7"/>
    <w:rsid w:val="00F736A1"/>
    <w:rsid w:val="00F9181F"/>
    <w:rsid w:val="00F92DCF"/>
    <w:rsid w:val="00FB2C85"/>
    <w:rsid w:val="00FB7B47"/>
    <w:rsid w:val="00FC6B33"/>
    <w:rsid w:val="00FD0996"/>
    <w:rsid w:val="00FE24D1"/>
    <w:rsid w:val="00FE4721"/>
    <w:rsid w:val="00FE5DF7"/>
    <w:rsid w:val="00FF607C"/>
    <w:rsid w:val="0D994A4E"/>
    <w:rsid w:val="0E46357C"/>
    <w:rsid w:val="10CAA7D0"/>
    <w:rsid w:val="120261CF"/>
    <w:rsid w:val="14F0E258"/>
    <w:rsid w:val="29E9A39F"/>
    <w:rsid w:val="2BEF6DCA"/>
    <w:rsid w:val="38681E1A"/>
    <w:rsid w:val="398CF77A"/>
    <w:rsid w:val="39EDDB7C"/>
    <w:rsid w:val="403FDFDF"/>
    <w:rsid w:val="4238CE24"/>
    <w:rsid w:val="481B42E6"/>
    <w:rsid w:val="4C7F6B86"/>
    <w:rsid w:val="5268BBB3"/>
    <w:rsid w:val="700E5F79"/>
    <w:rsid w:val="781375F5"/>
    <w:rsid w:val="7B1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9D3"/>
  <w15:chartTrackingRefBased/>
  <w15:docId w15:val="{2BD15E59-36EB-4AD4-A0FF-517F0DE6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DF7"/>
    <w:pPr>
      <w:spacing w:before="120" w:after="0" w:line="288" w:lineRule="auto"/>
    </w:pPr>
    <w:rPr>
      <w:rFonts w:ascii="Roboto" w:eastAsiaTheme="minorEastAsia" w:hAnsi="Roboto"/>
      <w:szCs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DF7"/>
    <w:pPr>
      <w:keepNext/>
      <w:keepLines/>
      <w:spacing w:before="360" w:after="40" w:line="240" w:lineRule="auto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5DF7"/>
    <w:pPr>
      <w:keepNext/>
      <w:keepLines/>
      <w:spacing w:after="120" w:line="240" w:lineRule="auto"/>
      <w:outlineLvl w:val="1"/>
    </w:pPr>
    <w:rPr>
      <w:rFonts w:ascii="Arial" w:eastAsiaTheme="majorEastAsia" w:hAnsi="Arial" w:cs="Arial"/>
      <w:color w:val="00A6B6"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DF7"/>
    <w:pPr>
      <w:keepNext/>
      <w:keepLines/>
      <w:spacing w:before="80" w:line="240" w:lineRule="auto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F7"/>
    <w:rPr>
      <w:rFonts w:ascii="Roboto" w:eastAsiaTheme="majorEastAsia" w:hAnsi="Roboto" w:cstheme="majorBidi"/>
      <w:sz w:val="32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E5DF7"/>
    <w:rPr>
      <w:rFonts w:ascii="Arial" w:eastAsiaTheme="majorEastAsia" w:hAnsi="Arial" w:cs="Arial"/>
      <w:color w:val="00A6B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E5DF7"/>
    <w:rPr>
      <w:rFonts w:ascii="Roboto" w:eastAsiaTheme="majorEastAsia" w:hAnsi="Roboto" w:cstheme="majorBidi"/>
      <w:b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5D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DF7"/>
    <w:rPr>
      <w:rFonts w:ascii="Roboto" w:eastAsiaTheme="minorEastAsia" w:hAnsi="Roboto"/>
      <w:szCs w:val="21"/>
      <w:lang w:val="en-US"/>
    </w:rPr>
  </w:style>
  <w:style w:type="paragraph" w:customStyle="1" w:styleId="BasicParagraph">
    <w:name w:val="[Basic Paragraph]"/>
    <w:basedOn w:val="Normal"/>
    <w:uiPriority w:val="99"/>
    <w:rsid w:val="00FE5DF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E5DF7"/>
    <w:pPr>
      <w:spacing w:after="200" w:line="288" w:lineRule="auto"/>
    </w:pPr>
    <w:rPr>
      <w:rFonts w:eastAsiaTheme="minorEastAsia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E5DF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E5DF7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72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E5DF7"/>
    <w:rPr>
      <w:rFonts w:asciiTheme="majorHAnsi" w:eastAsiaTheme="majorEastAsia" w:hAnsiTheme="majorHAnsi" w:cstheme="majorBidi"/>
      <w:color w:val="262626" w:themeColor="text1" w:themeTint="D9"/>
      <w:spacing w:val="-15"/>
      <w:sz w:val="72"/>
      <w:szCs w:val="96"/>
      <w:lang w:val="en-US"/>
    </w:rPr>
  </w:style>
  <w:style w:type="character" w:styleId="Hyperlink">
    <w:name w:val="Hyperlink"/>
    <w:basedOn w:val="DefaultParagraphFont"/>
    <w:uiPriority w:val="99"/>
    <w:unhideWhenUsed/>
    <w:rsid w:val="00FE5DF7"/>
    <w:rPr>
      <w:color w:val="0563C1" w:themeColor="hyperlink"/>
      <w:u w:val="single"/>
    </w:rPr>
  </w:style>
  <w:style w:type="table" w:customStyle="1" w:styleId="GridTable6Colorful-Accent51">
    <w:name w:val="Grid Table 6 Colorful - Accent 51"/>
    <w:basedOn w:val="TableNormal"/>
    <w:uiPriority w:val="51"/>
    <w:rsid w:val="00FE5DF7"/>
    <w:pPr>
      <w:spacing w:after="0" w:line="240" w:lineRule="auto"/>
    </w:pPr>
    <w:rPr>
      <w:rFonts w:eastAsiaTheme="minorEastAsia"/>
      <w:color w:val="2E74B5" w:themeColor="accent5" w:themeShade="BF"/>
      <w:sz w:val="21"/>
      <w:szCs w:val="21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FE5DF7"/>
    <w:rPr>
      <w:rFonts w:ascii="Roboto" w:eastAsiaTheme="minorEastAsia" w:hAnsi="Roboto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5DF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DF7"/>
    <w:rPr>
      <w:rFonts w:ascii="Roboto" w:eastAsiaTheme="minorEastAsia" w:hAnsi="Roboto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3F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DD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E71B5A"/>
    <w:pPr>
      <w:spacing w:before="0" w:after="160" w:line="240" w:lineRule="auto"/>
    </w:pPr>
    <w:rPr>
      <w:rFonts w:asciiTheme="minorHAnsi" w:hAnsiTheme="minorHAnsi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B5A"/>
    <w:rPr>
      <w:rFonts w:eastAsiaTheme="minorEastAsia"/>
      <w:sz w:val="20"/>
      <w:szCs w:val="20"/>
      <w:lang w:eastAsia="zh-CN"/>
    </w:rPr>
  </w:style>
  <w:style w:type="paragraph" w:customStyle="1" w:styleId="CM1">
    <w:name w:val="CM1"/>
    <w:basedOn w:val="Normal"/>
    <w:next w:val="Normal"/>
    <w:rsid w:val="000C6A66"/>
    <w:pPr>
      <w:widowControl w:val="0"/>
      <w:autoSpaceDE w:val="0"/>
      <w:autoSpaceDN w:val="0"/>
      <w:adjustRightInd w:val="0"/>
      <w:spacing w:before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C7E9-4F5A-4699-AB17-FDA65358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Taylor</dc:creator>
  <cp:keywords/>
  <dc:description/>
  <cp:lastModifiedBy>Jackson Taylor</cp:lastModifiedBy>
  <cp:revision>3</cp:revision>
  <dcterms:created xsi:type="dcterms:W3CDTF">2026-01-07T05:45:00Z</dcterms:created>
  <dcterms:modified xsi:type="dcterms:W3CDTF">2026-01-07T05:45:00Z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a2bef3db10daafb05dca3e3c211fe2c9d96b5c89e5bea3e088b60f5b8caca79e</vt:lpwstr>
  </property>
</Properties>
</file>