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9" w14:textId="6C714E96" w:rsidR="002F3E15" w:rsidRDefault="000311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Patient interview guide – offered ECV</w:t>
      </w:r>
    </w:p>
    <w:p w14:paraId="0000000A" w14:textId="77777777" w:rsidR="002F3E15" w:rsidRDefault="002F3E15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2F3E15" w:rsidRDefault="00000000">
      <w:pPr>
        <w:widowControl w:val="0"/>
        <w:spacing w:line="240" w:lineRule="auto"/>
        <w:ind w:lef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Current situation</w:t>
      </w:r>
    </w:p>
    <w:p w14:paraId="0000000C" w14:textId="77777777" w:rsidR="002F3E15" w:rsidRDefault="00000000">
      <w:pPr>
        <w:widowControl w:val="0"/>
        <w:spacing w:line="240" w:lineRule="auto"/>
        <w:ind w:left="740" w:firstLine="69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sz w:val="24"/>
          <w:szCs w:val="24"/>
        </w:rPr>
        <w:t>Can you describe how and when your breech presentation or malpresentation was initially identified?</w:t>
      </w:r>
    </w:p>
    <w:p w14:paraId="0000000D" w14:textId="77777777" w:rsidR="002F3E15" w:rsidRDefault="00000000">
      <w:pPr>
        <w:widowControl w:val="0"/>
        <w:spacing w:line="240" w:lineRule="auto"/>
        <w:ind w:left="740" w:firstLine="69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r>
        <w:rPr>
          <w:sz w:val="24"/>
          <w:szCs w:val="24"/>
        </w:rPr>
        <w:t>Were any options, including ECV, discussed with you at that time?</w:t>
      </w:r>
    </w:p>
    <w:p w14:paraId="0000000E" w14:textId="77777777" w:rsidR="002F3E15" w:rsidRDefault="00000000">
      <w:pPr>
        <w:widowControl w:val="0"/>
        <w:spacing w:line="240" w:lineRule="auto"/>
        <w:ind w:left="740" w:firstLine="6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C. What reasons were provided for offering ECV? </w:t>
      </w:r>
    </w:p>
    <w:p w14:paraId="0000000F" w14:textId="77777777" w:rsidR="002F3E15" w:rsidRDefault="00000000">
      <w:pPr>
        <w:widowControl w:val="0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Was there a specific rationale given?  </w:t>
      </w:r>
    </w:p>
    <w:p w14:paraId="00000010" w14:textId="77777777" w:rsidR="002F3E15" w:rsidRDefault="00000000">
      <w:pPr>
        <w:widowControl w:val="0"/>
        <w:spacing w:line="240" w:lineRule="auto"/>
        <w:ind w:lef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 Intervention coherence </w:t>
      </w:r>
    </w:p>
    <w:p w14:paraId="00000011" w14:textId="77777777" w:rsidR="002F3E15" w:rsidRDefault="00000000">
      <w:pPr>
        <w:widowControl w:val="0"/>
        <w:spacing w:line="231" w:lineRule="auto"/>
        <w:ind w:left="1811" w:right="1067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Can you please discuss what you understand about an ECV? </w:t>
      </w:r>
    </w:p>
    <w:p w14:paraId="00000012" w14:textId="77777777" w:rsidR="002F3E15" w:rsidRDefault="00000000">
      <w:pPr>
        <w:widowControl w:val="0"/>
        <w:numPr>
          <w:ilvl w:val="0"/>
          <w:numId w:val="2"/>
        </w:numPr>
        <w:spacing w:line="231" w:lineRule="auto"/>
        <w:ind w:right="10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are the complications of an ECV?</w:t>
      </w:r>
    </w:p>
    <w:p w14:paraId="00000013" w14:textId="77777777" w:rsidR="002F3E15" w:rsidRDefault="00000000">
      <w:pPr>
        <w:widowControl w:val="0"/>
        <w:numPr>
          <w:ilvl w:val="0"/>
          <w:numId w:val="2"/>
        </w:numPr>
        <w:spacing w:line="231" w:lineRule="auto"/>
        <w:ind w:right="10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How would you describe the communication with your healthcare team regarding your options and the decision-making process?</w:t>
      </w:r>
    </w:p>
    <w:p w14:paraId="00000014" w14:textId="77777777" w:rsidR="002F3E15" w:rsidRDefault="00000000">
      <w:pPr>
        <w:widowControl w:val="0"/>
        <w:numPr>
          <w:ilvl w:val="0"/>
          <w:numId w:val="2"/>
        </w:numPr>
        <w:spacing w:line="231" w:lineRule="auto"/>
        <w:ind w:right="1548"/>
        <w:rPr>
          <w:sz w:val="24"/>
          <w:szCs w:val="24"/>
        </w:rPr>
      </w:pPr>
      <w:r>
        <w:rPr>
          <w:sz w:val="24"/>
          <w:szCs w:val="24"/>
        </w:rPr>
        <w:t>Were you provided with enough information during the procedure?</w:t>
      </w:r>
    </w:p>
    <w:p w14:paraId="00000015" w14:textId="77777777" w:rsidR="002F3E15" w:rsidRDefault="00000000">
      <w:pPr>
        <w:widowControl w:val="0"/>
        <w:numPr>
          <w:ilvl w:val="0"/>
          <w:numId w:val="2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(if declined) Can you describe the factors that influenced your decision to decline the ECV?</w:t>
      </w:r>
    </w:p>
    <w:p w14:paraId="00000016" w14:textId="77777777" w:rsidR="002F3E15" w:rsidRDefault="00000000">
      <w:pPr>
        <w:widowControl w:val="0"/>
        <w:numPr>
          <w:ilvl w:val="1"/>
          <w:numId w:val="2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>Was it related to concerns about the procedure itself, potential risks, or personal preferences?</w:t>
      </w:r>
    </w:p>
    <w:p w14:paraId="00000017" w14:textId="77777777" w:rsidR="002F3E15" w:rsidRDefault="00000000">
      <w:pPr>
        <w:widowControl w:val="0"/>
        <w:numPr>
          <w:ilvl w:val="1"/>
          <w:numId w:val="2"/>
        </w:numPr>
        <w:spacing w:line="301" w:lineRule="auto"/>
        <w:rPr>
          <w:sz w:val="24"/>
          <w:szCs w:val="24"/>
        </w:rPr>
      </w:pPr>
      <w:r>
        <w:rPr>
          <w:sz w:val="24"/>
          <w:szCs w:val="24"/>
        </w:rPr>
        <w:t xml:space="preserve">  Were there specific fears or reservations you had about the procedure?</w:t>
      </w:r>
    </w:p>
    <w:p w14:paraId="00000018" w14:textId="77777777" w:rsidR="002F3E15" w:rsidRDefault="00000000">
      <w:pPr>
        <w:widowControl w:val="0"/>
        <w:numPr>
          <w:ilvl w:val="1"/>
          <w:numId w:val="2"/>
        </w:numPr>
        <w:spacing w:after="160" w:line="301" w:lineRule="auto"/>
        <w:rPr>
          <w:sz w:val="24"/>
          <w:szCs w:val="24"/>
        </w:rPr>
      </w:pPr>
      <w:r>
        <w:rPr>
          <w:sz w:val="24"/>
          <w:szCs w:val="24"/>
        </w:rPr>
        <w:t>What alternatives to ECV were discussed or implemented after you declined the procedure?</w:t>
      </w:r>
    </w:p>
    <w:p w14:paraId="00000019" w14:textId="77777777" w:rsidR="002F3E15" w:rsidRDefault="00000000">
      <w:pPr>
        <w:widowControl w:val="0"/>
        <w:spacing w:line="240" w:lineRule="auto"/>
        <w:ind w:lef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Affective attitude </w:t>
      </w:r>
    </w:p>
    <w:p w14:paraId="0000001A" w14:textId="77777777" w:rsidR="002F3E15" w:rsidRDefault="00000000">
      <w:pPr>
        <w:widowControl w:val="0"/>
        <w:spacing w:line="231" w:lineRule="auto"/>
        <w:ind w:left="1812" w:right="754" w:hanging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Please walk me through your thoughts in deciding to pursue an ECV or  not. </w:t>
      </w:r>
    </w:p>
    <w:p w14:paraId="0000001B" w14:textId="77777777" w:rsidR="002F3E15" w:rsidRDefault="00000000">
      <w:pPr>
        <w:widowControl w:val="0"/>
        <w:spacing w:line="231" w:lineRule="auto"/>
        <w:ind w:left="1812" w:right="754" w:hanging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How did you feel emotionally about being offered ECV/declining ECV and the delivery experience?</w:t>
      </w:r>
    </w:p>
    <w:p w14:paraId="0000001C" w14:textId="77777777" w:rsidR="002F3E15" w:rsidRDefault="00000000">
      <w:pPr>
        <w:widowControl w:val="0"/>
        <w:spacing w:line="231" w:lineRule="auto"/>
        <w:ind w:left="1812" w:right="754" w:hanging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How did the procedure affect you emotionally? Did you have any anxiety or stress related to the procedure or its outcome?</w:t>
      </w:r>
    </w:p>
    <w:p w14:paraId="0000001D" w14:textId="77777777" w:rsidR="002F3E15" w:rsidRDefault="00000000">
      <w:pPr>
        <w:widowControl w:val="0"/>
        <w:spacing w:before="1" w:line="240" w:lineRule="auto"/>
        <w:ind w:left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c. Burden </w:t>
      </w:r>
    </w:p>
    <w:p w14:paraId="0000001E" w14:textId="77777777" w:rsidR="002F3E15" w:rsidRDefault="00000000">
      <w:pPr>
        <w:widowControl w:val="0"/>
        <w:spacing w:line="227" w:lineRule="auto"/>
        <w:ind w:left="1811" w:right="775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How do you feel your pregnancy and care were impacted (or would have been impacted) by having an ECV? </w:t>
      </w:r>
    </w:p>
    <w:p w14:paraId="0000001F" w14:textId="77777777" w:rsidR="002F3E15" w:rsidRDefault="00000000">
      <w:pPr>
        <w:widowControl w:val="0"/>
        <w:spacing w:line="227" w:lineRule="auto"/>
        <w:ind w:left="1811" w:right="775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What do you think the benefits were?</w:t>
      </w:r>
    </w:p>
    <w:p w14:paraId="00000020" w14:textId="77777777" w:rsidR="002F3E15" w:rsidRDefault="00000000">
      <w:pPr>
        <w:widowControl w:val="0"/>
        <w:spacing w:line="227" w:lineRule="auto"/>
        <w:ind w:left="1811" w:right="775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If you had a postpartum hemorrhage, would you accept your own blood lost during the delivery for transfusion after being cleaned? Why or why not?</w:t>
      </w:r>
    </w:p>
    <w:p w14:paraId="00000021" w14:textId="77777777" w:rsidR="002F3E15" w:rsidRDefault="00000000">
      <w:pPr>
        <w:widowControl w:val="0"/>
        <w:spacing w:before="10" w:line="240" w:lineRule="auto"/>
        <w:ind w:left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Ethicality </w:t>
      </w:r>
    </w:p>
    <w:p w14:paraId="00000022" w14:textId="77777777" w:rsidR="002F3E15" w:rsidRDefault="00000000">
      <w:pPr>
        <w:widowControl w:val="0"/>
        <w:spacing w:line="240" w:lineRule="auto"/>
        <w:ind w:left="14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How does your culture and values influence your choice to get an ECV? </w:t>
      </w:r>
    </w:p>
    <w:p w14:paraId="00000023" w14:textId="77777777" w:rsidR="002F3E15" w:rsidRDefault="00000000">
      <w:pPr>
        <w:widowControl w:val="0"/>
        <w:spacing w:before="1" w:line="240" w:lineRule="auto"/>
        <w:ind w:lef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e. Opportunity costs </w:t>
      </w:r>
    </w:p>
    <w:p w14:paraId="00000024" w14:textId="77777777" w:rsidR="002F3E15" w:rsidRDefault="00000000">
      <w:pPr>
        <w:widowControl w:val="0"/>
        <w:spacing w:line="227" w:lineRule="auto"/>
        <w:ind w:left="1811" w:right="118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What negative effects do you believe ECV had (or would’ve had) on your pregnancy and care? </w:t>
      </w:r>
    </w:p>
    <w:p w14:paraId="00000025" w14:textId="77777777" w:rsidR="002F3E15" w:rsidRDefault="00000000">
      <w:pPr>
        <w:widowControl w:val="0"/>
        <w:spacing w:line="227" w:lineRule="auto"/>
        <w:ind w:left="1811" w:right="118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Did you experience any complications or issues related to the breech presentation or delivery method?</w:t>
      </w:r>
    </w:p>
    <w:p w14:paraId="00000026" w14:textId="77777777" w:rsidR="002F3E15" w:rsidRDefault="00000000">
      <w:pPr>
        <w:widowControl w:val="0"/>
        <w:spacing w:before="10" w:line="240" w:lineRule="auto"/>
        <w:ind w:lef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f. Perceived effectiveness</w:t>
      </w:r>
    </w:p>
    <w:p w14:paraId="00000027" w14:textId="77777777" w:rsidR="002F3E15" w:rsidRDefault="00000000">
      <w:pPr>
        <w:widowControl w:val="0"/>
        <w:spacing w:line="231" w:lineRule="auto"/>
        <w:ind w:left="1811" w:right="154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How would you feel if a midwife performed this procedure instead of a doctor? </w:t>
      </w:r>
    </w:p>
    <w:p w14:paraId="00000028" w14:textId="77777777" w:rsidR="002F3E15" w:rsidRDefault="00000000">
      <w:pPr>
        <w:widowControl w:val="0"/>
        <w:spacing w:line="231" w:lineRule="auto"/>
        <w:ind w:left="1811" w:right="154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Were you dissatisfied with your care? </w:t>
      </w:r>
    </w:p>
    <w:p w14:paraId="00000029" w14:textId="77777777" w:rsidR="002F3E15" w:rsidRDefault="00000000">
      <w:pPr>
        <w:widowControl w:val="0"/>
        <w:spacing w:line="231" w:lineRule="auto"/>
        <w:ind w:left="1811" w:right="154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If so, can you please tell me more about it?</w:t>
      </w:r>
    </w:p>
    <w:p w14:paraId="0000002A" w14:textId="77777777" w:rsidR="002F3E15" w:rsidRDefault="00000000">
      <w:pPr>
        <w:widowControl w:val="0"/>
        <w:spacing w:line="231" w:lineRule="auto"/>
        <w:ind w:left="1811" w:right="1548" w:hanging="35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sz w:val="24"/>
          <w:szCs w:val="24"/>
        </w:rPr>
        <w:t>How did the ECV procedure go from your perspective?</w:t>
      </w:r>
    </w:p>
    <w:p w14:paraId="0000002B" w14:textId="77777777" w:rsidR="002F3E15" w:rsidRDefault="00000000">
      <w:pPr>
        <w:widowControl w:val="0"/>
        <w:spacing w:line="231" w:lineRule="auto"/>
        <w:ind w:left="1811" w:right="1548" w:hanging="350"/>
        <w:rPr>
          <w:sz w:val="24"/>
          <w:szCs w:val="24"/>
        </w:rPr>
      </w:pPr>
      <w:r>
        <w:rPr>
          <w:sz w:val="24"/>
          <w:szCs w:val="24"/>
        </w:rPr>
        <w:t xml:space="preserve">E. How would you describe the level of pain or discomfort experienced during the procedure? </w:t>
      </w:r>
    </w:p>
    <w:p w14:paraId="0000002C" w14:textId="77777777" w:rsidR="002F3E15" w:rsidRDefault="00000000">
      <w:pPr>
        <w:widowControl w:val="0"/>
        <w:spacing w:line="231" w:lineRule="auto"/>
        <w:ind w:left="2531" w:right="1548" w:hanging="350"/>
        <w:rPr>
          <w:sz w:val="24"/>
          <w:szCs w:val="24"/>
        </w:rPr>
      </w:pPr>
      <w:r>
        <w:rPr>
          <w:sz w:val="24"/>
          <w:szCs w:val="24"/>
        </w:rPr>
        <w:t>I. Was it managed effectively?</w:t>
      </w:r>
    </w:p>
    <w:p w14:paraId="0000002D" w14:textId="77777777" w:rsidR="002F3E15" w:rsidRDefault="00000000">
      <w:pPr>
        <w:widowControl w:val="0"/>
        <w:spacing w:before="1" w:line="240" w:lineRule="auto"/>
        <w:ind w:left="7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g. Self-efficacy</w:t>
      </w:r>
    </w:p>
    <w:p w14:paraId="0000002E" w14:textId="77777777" w:rsidR="002F3E15" w:rsidRDefault="00000000">
      <w:pPr>
        <w:widowControl w:val="0"/>
        <w:spacing w:line="227" w:lineRule="auto"/>
        <w:ind w:left="1820" w:right="194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Did you face any challenges in attending your ECV appointment? </w:t>
      </w:r>
    </w:p>
    <w:p w14:paraId="0000002F" w14:textId="77777777" w:rsidR="002F3E15" w:rsidRDefault="00000000">
      <w:pPr>
        <w:widowControl w:val="0"/>
        <w:spacing w:line="227" w:lineRule="auto"/>
        <w:ind w:left="1820" w:right="194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What were they? </w:t>
      </w:r>
    </w:p>
    <w:p w14:paraId="00000030" w14:textId="77777777" w:rsidR="002F3E15" w:rsidRDefault="00000000">
      <w:pPr>
        <w:widowControl w:val="0"/>
        <w:spacing w:line="227" w:lineRule="auto"/>
        <w:ind w:left="1820" w:right="1947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c. How did you overcome them? </w:t>
      </w:r>
    </w:p>
    <w:p w14:paraId="00000031" w14:textId="77777777" w:rsidR="002F3E15" w:rsidRDefault="00000000">
      <w:pPr>
        <w:widowControl w:val="0"/>
        <w:spacing w:line="227" w:lineRule="auto"/>
        <w:ind w:right="1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h. Additional question:</w:t>
      </w:r>
    </w:p>
    <w:p w14:paraId="00000032" w14:textId="77777777" w:rsidR="002F3E15" w:rsidRDefault="00000000">
      <w:pPr>
        <w:widowControl w:val="0"/>
        <w:numPr>
          <w:ilvl w:val="0"/>
          <w:numId w:val="1"/>
        </w:numPr>
        <w:spacing w:line="301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advice would you offer to other patients who might face a similar situation regarding ECV and breech presentation?</w:t>
      </w:r>
    </w:p>
    <w:p w14:paraId="00000039" w14:textId="44C40276" w:rsidR="002F3E15" w:rsidRPr="008928FD" w:rsidRDefault="00000000" w:rsidP="008928FD">
      <w:pPr>
        <w:widowControl w:val="0"/>
        <w:numPr>
          <w:ilvl w:val="0"/>
          <w:numId w:val="3"/>
        </w:numPr>
        <w:spacing w:line="227" w:lineRule="auto"/>
        <w:ind w:right="1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there anything else you would like us to know about your experience with your baby’s malpresentation or ECV?</w:t>
      </w:r>
    </w:p>
    <w:sectPr w:rsidR="002F3E15" w:rsidRPr="008928F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454D02-8C04-B044-8A14-27DABFF7FA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7A849E6-5166-6C46-9C81-EF24ECB538CA}"/>
    <w:embedItalic r:id="rId3" w:fontKey="{E80073E7-3140-C549-BCFF-8439C228245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23CF64F-C535-534A-97EF-28EFEACB127D}"/>
  </w:font>
  <w:font w:name="Cambria">
    <w:panose1 w:val="02040503050406030204"/>
    <w:charset w:val="00"/>
    <w:family w:val="roman"/>
    <w:notTrueType/>
    <w:pitch w:val="default"/>
    <w:embedRegular r:id="rId5" w:fontKey="{74F0C29E-07CC-D64B-825C-EDA62B46BD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8351D"/>
    <w:multiLevelType w:val="multilevel"/>
    <w:tmpl w:val="7FEC227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C4B431D"/>
    <w:multiLevelType w:val="multilevel"/>
    <w:tmpl w:val="D5106A1E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512071C6"/>
    <w:multiLevelType w:val="multilevel"/>
    <w:tmpl w:val="261EC4A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F647EBB"/>
    <w:multiLevelType w:val="multilevel"/>
    <w:tmpl w:val="3662C0F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239753218">
    <w:abstractNumId w:val="0"/>
  </w:num>
  <w:num w:numId="2" w16cid:durableId="369304359">
    <w:abstractNumId w:val="1"/>
  </w:num>
  <w:num w:numId="3" w16cid:durableId="1415665696">
    <w:abstractNumId w:val="2"/>
  </w:num>
  <w:num w:numId="4" w16cid:durableId="4132843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E15"/>
    <w:rsid w:val="00031164"/>
    <w:rsid w:val="002F3E15"/>
    <w:rsid w:val="008928FD"/>
    <w:rsid w:val="00AB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5EF942"/>
  <w15:docId w15:val="{63F8EE48-2656-C744-A5AA-59229AC37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454</Words>
  <Characters>2257</Characters>
  <Application>Microsoft Office Word</Application>
  <DocSecurity>0</DocSecurity>
  <Lines>66</Lines>
  <Paragraphs>47</Paragraphs>
  <ScaleCrop>false</ScaleCrop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Thiyagarajan, Dhanalakshmi (Dhanu)</cp:lastModifiedBy>
  <cp:revision>3</cp:revision>
  <dcterms:created xsi:type="dcterms:W3CDTF">2025-12-18T00:22:00Z</dcterms:created>
  <dcterms:modified xsi:type="dcterms:W3CDTF">2025-12-18T00:23:00Z</dcterms:modified>
</cp:coreProperties>
</file>