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242E" w14:textId="27ED6D73" w:rsidR="00D35F42" w:rsidRPr="00676DE1" w:rsidRDefault="00976B19">
      <w:pPr>
        <w:pStyle w:val="Heading1"/>
        <w:spacing w:before="240" w:after="480"/>
        <w:jc w:val="center"/>
        <w:rPr>
          <w:rFonts w:ascii="Garamond" w:hAnsi="Garamond"/>
          <w:sz w:val="40"/>
          <w:szCs w:val="40"/>
          <w:lang w:val="en-US"/>
        </w:rPr>
      </w:pPr>
      <w:bookmarkStart w:id="0" w:name="_Hlk213924679"/>
      <w:bookmarkEnd w:id="0"/>
      <w:r w:rsidRPr="00676DE1">
        <w:rPr>
          <w:rFonts w:ascii="Garamond" w:hAnsi="Garamond"/>
          <w:sz w:val="40"/>
          <w:szCs w:val="40"/>
          <w:lang w:val="en-US"/>
        </w:rPr>
        <w:t xml:space="preserve">APPENDIX </w:t>
      </w:r>
      <w:r w:rsidR="00A8057E">
        <w:rPr>
          <w:rFonts w:ascii="Garamond" w:hAnsi="Garamond"/>
          <w:sz w:val="40"/>
          <w:szCs w:val="40"/>
          <w:lang w:val="en-US"/>
        </w:rPr>
        <w:t>A</w:t>
      </w:r>
    </w:p>
    <w:p w14:paraId="32C6DA45" w14:textId="77777777" w:rsidR="00D35F42" w:rsidRPr="00676DE1" w:rsidRDefault="00976B19">
      <w:pPr>
        <w:spacing w:after="720"/>
        <w:jc w:val="center"/>
        <w:rPr>
          <w:rFonts w:ascii="Garamond" w:hAnsi="Garamond"/>
          <w:sz w:val="32"/>
          <w:szCs w:val="32"/>
          <w:lang w:val="en-US"/>
        </w:rPr>
      </w:pPr>
      <w:r w:rsidRPr="00676DE1">
        <w:rPr>
          <w:rFonts w:ascii="Garamond" w:hAnsi="Garamond"/>
          <w:b/>
          <w:bCs/>
          <w:sz w:val="32"/>
          <w:szCs w:val="32"/>
          <w:lang w:val="en-US"/>
        </w:rPr>
        <w:t>Systematic Literature Review Methodology</w:t>
      </w:r>
    </w:p>
    <w:p w14:paraId="16F3AA90" w14:textId="77777777" w:rsidR="00EE3FCE" w:rsidRDefault="00EE3FCE">
      <w:pPr>
        <w:pStyle w:val="Heading2"/>
        <w:rPr>
          <w:rFonts w:ascii="Garamond" w:hAnsi="Garamond"/>
          <w:lang w:val="en-US"/>
        </w:rPr>
      </w:pPr>
    </w:p>
    <w:p w14:paraId="4E34ADF5" w14:textId="77777777" w:rsidR="00EE3FCE" w:rsidRDefault="00EE3FCE">
      <w:pPr>
        <w:pStyle w:val="Heading2"/>
        <w:rPr>
          <w:rFonts w:ascii="Garamond" w:hAnsi="Garamond"/>
          <w:lang w:val="en-US"/>
        </w:rPr>
      </w:pPr>
    </w:p>
    <w:p w14:paraId="33E99152" w14:textId="1CE311F5" w:rsidR="00D35F42" w:rsidRPr="00676DE1" w:rsidRDefault="00A8057E">
      <w:pPr>
        <w:pStyle w:val="Heading2"/>
        <w:rPr>
          <w:rFonts w:ascii="Garamond" w:hAnsi="Garamond"/>
          <w:lang w:val="en-US"/>
        </w:rPr>
      </w:pPr>
      <w:r>
        <w:rPr>
          <w:rFonts w:ascii="Garamond" w:hAnsi="Garamond"/>
          <w:lang w:val="en-US"/>
        </w:rPr>
        <w:t>A.</w:t>
      </w:r>
      <w:r w:rsidR="00976B19" w:rsidRPr="00676DE1">
        <w:rPr>
          <w:rFonts w:ascii="Garamond" w:hAnsi="Garamond"/>
          <w:lang w:val="en-US"/>
        </w:rPr>
        <w:t>1 Protocol and Registration</w:t>
      </w:r>
    </w:p>
    <w:p w14:paraId="2278C53E" w14:textId="3A69D184" w:rsidR="00D35F42" w:rsidRPr="00676DE1" w:rsidRDefault="00976B19" w:rsidP="00EE3FCE">
      <w:pPr>
        <w:spacing w:after="480"/>
        <w:jc w:val="both"/>
        <w:rPr>
          <w:rFonts w:ascii="Garamond" w:hAnsi="Garamond"/>
          <w:lang w:val="en-US"/>
        </w:rPr>
      </w:pPr>
      <w:r w:rsidRPr="00676DE1">
        <w:rPr>
          <w:rFonts w:ascii="Garamond" w:hAnsi="Garamond"/>
          <w:lang w:val="en-US"/>
        </w:rPr>
        <w:t>This systematic review followed PRISMA 2020 reporting guidance for database searches. No protocol was prospectively registere</w:t>
      </w:r>
      <w:r w:rsidR="003913B8">
        <w:rPr>
          <w:rFonts w:ascii="Garamond" w:hAnsi="Garamond"/>
          <w:lang w:val="en-US"/>
        </w:rPr>
        <w:t>d</w:t>
      </w:r>
      <w:r w:rsidR="00A8057E">
        <w:rPr>
          <w:rFonts w:ascii="Garamond" w:hAnsi="Garamond"/>
          <w:lang w:val="en-US"/>
        </w:rPr>
        <w:t>.</w:t>
      </w:r>
      <w:r w:rsidRPr="00676DE1">
        <w:rPr>
          <w:rFonts w:ascii="Garamond" w:hAnsi="Garamond"/>
          <w:lang w:val="en-US"/>
        </w:rPr>
        <w:t xml:space="preserve"> The completed PRISMA 2020 checklist and flow diagram are provided in this appendix.</w:t>
      </w:r>
    </w:p>
    <w:p w14:paraId="0E3395D2" w14:textId="64530D20" w:rsidR="00D35F42" w:rsidRPr="00676DE1" w:rsidRDefault="00A8057E">
      <w:pPr>
        <w:pStyle w:val="Heading2"/>
        <w:rPr>
          <w:rFonts w:ascii="Garamond" w:hAnsi="Garamond"/>
          <w:lang w:val="en-US"/>
        </w:rPr>
      </w:pPr>
      <w:r>
        <w:rPr>
          <w:rFonts w:ascii="Garamond" w:hAnsi="Garamond"/>
          <w:lang w:val="en-US"/>
        </w:rPr>
        <w:t>A.</w:t>
      </w:r>
      <w:r w:rsidR="00976B19" w:rsidRPr="00676DE1">
        <w:rPr>
          <w:rFonts w:ascii="Garamond" w:hAnsi="Garamond"/>
          <w:lang w:val="en-US"/>
        </w:rPr>
        <w:t>2 Information Sources and Coverage</w:t>
      </w:r>
    </w:p>
    <w:p w14:paraId="6C0758E7" w14:textId="77777777" w:rsidR="00D35F42" w:rsidRPr="00305703" w:rsidRDefault="00976B19">
      <w:pPr>
        <w:spacing w:after="240"/>
        <w:rPr>
          <w:rFonts w:ascii="Garamond" w:hAnsi="Garamond"/>
          <w:lang w:val="en-US"/>
        </w:rPr>
      </w:pPr>
      <w:r w:rsidRPr="00305703">
        <w:rPr>
          <w:rFonts w:ascii="Garamond" w:hAnsi="Garamond"/>
          <w:lang w:val="en-US"/>
        </w:rPr>
        <w:t>Databases: Web of Science (Core Collection) and Scopus</w:t>
      </w:r>
    </w:p>
    <w:p w14:paraId="70EA77EC" w14:textId="7DB85B8C" w:rsidR="00D35F42" w:rsidRPr="00305703" w:rsidRDefault="00976B19">
      <w:pPr>
        <w:spacing w:after="240"/>
        <w:rPr>
          <w:rFonts w:ascii="Garamond" w:hAnsi="Garamond"/>
          <w:lang w:val="en-US"/>
        </w:rPr>
      </w:pPr>
      <w:r w:rsidRPr="00305703">
        <w:rPr>
          <w:rFonts w:ascii="Garamond" w:hAnsi="Garamond"/>
          <w:lang w:val="en-US"/>
        </w:rPr>
        <w:t xml:space="preserve">Coverage: Peer-reviewed journal literature published </w:t>
      </w:r>
      <w:r w:rsidR="00305703">
        <w:rPr>
          <w:rFonts w:ascii="Garamond" w:hAnsi="Garamond"/>
          <w:lang w:val="en-US"/>
        </w:rPr>
        <w:t xml:space="preserve">between </w:t>
      </w:r>
      <w:r w:rsidRPr="00305703">
        <w:rPr>
          <w:rFonts w:ascii="Garamond" w:hAnsi="Garamond"/>
          <w:lang w:val="en-US"/>
        </w:rPr>
        <w:t>2007-2024</w:t>
      </w:r>
    </w:p>
    <w:p w14:paraId="6E07890D" w14:textId="56141C6B" w:rsidR="00D35F42" w:rsidRPr="00676DE1" w:rsidRDefault="00976B19">
      <w:pPr>
        <w:spacing w:after="480"/>
        <w:rPr>
          <w:rFonts w:ascii="Garamond" w:hAnsi="Garamond"/>
          <w:lang w:val="en-US"/>
        </w:rPr>
      </w:pPr>
      <w:r w:rsidRPr="00676DE1">
        <w:rPr>
          <w:rFonts w:ascii="Garamond" w:hAnsi="Garamond"/>
          <w:lang w:val="en-US"/>
        </w:rPr>
        <w:t xml:space="preserve">Search strategies are provided verbatim in Section </w:t>
      </w:r>
      <w:r w:rsidR="00A8057E">
        <w:rPr>
          <w:rFonts w:ascii="Garamond" w:hAnsi="Garamond"/>
          <w:lang w:val="en-US"/>
        </w:rPr>
        <w:t>A.</w:t>
      </w:r>
      <w:r w:rsidR="006357AF">
        <w:rPr>
          <w:rFonts w:ascii="Garamond" w:hAnsi="Garamond"/>
          <w:lang w:val="en-US"/>
        </w:rPr>
        <w:t>3</w:t>
      </w:r>
      <w:r w:rsidRPr="00676DE1">
        <w:rPr>
          <w:rFonts w:ascii="Garamond" w:hAnsi="Garamond"/>
          <w:lang w:val="en-US"/>
        </w:rPr>
        <w:t>.</w:t>
      </w:r>
    </w:p>
    <w:p w14:paraId="52E64C6A" w14:textId="359F9458" w:rsidR="00D35F42" w:rsidRPr="00676DE1" w:rsidRDefault="00A8057E">
      <w:pPr>
        <w:pStyle w:val="Heading2"/>
        <w:rPr>
          <w:rFonts w:ascii="Garamond" w:hAnsi="Garamond"/>
          <w:lang w:val="en-US"/>
        </w:rPr>
      </w:pPr>
      <w:r>
        <w:rPr>
          <w:rFonts w:ascii="Garamond" w:hAnsi="Garamond"/>
          <w:lang w:val="en-US"/>
        </w:rPr>
        <w:t>A.</w:t>
      </w:r>
      <w:r w:rsidR="00317553">
        <w:rPr>
          <w:rFonts w:ascii="Garamond" w:hAnsi="Garamond"/>
          <w:lang w:val="en-US"/>
        </w:rPr>
        <w:t>3</w:t>
      </w:r>
      <w:r w:rsidR="00976B19" w:rsidRPr="00676DE1">
        <w:rPr>
          <w:rFonts w:ascii="Garamond" w:hAnsi="Garamond"/>
          <w:lang w:val="en-US"/>
        </w:rPr>
        <w:t xml:space="preserve"> Full Search Strategies (Verbatim)</w:t>
      </w:r>
    </w:p>
    <w:p w14:paraId="680E50C7" w14:textId="77777777" w:rsidR="00D35F42" w:rsidRPr="00676DE1" w:rsidRDefault="00976B19">
      <w:pPr>
        <w:pStyle w:val="Heading3"/>
        <w:rPr>
          <w:rFonts w:ascii="Garamond" w:hAnsi="Garamond"/>
          <w:lang w:val="en-US"/>
        </w:rPr>
      </w:pPr>
      <w:r w:rsidRPr="00676DE1">
        <w:rPr>
          <w:rFonts w:ascii="Garamond" w:hAnsi="Garamond"/>
          <w:lang w:val="en-US"/>
        </w:rPr>
        <w:t>Web of Science (Topic Search), 2007-2024</w:t>
      </w:r>
    </w:p>
    <w:p w14:paraId="083DCD12" w14:textId="77777777" w:rsidR="00D35F42" w:rsidRPr="00676DE1" w:rsidRDefault="00976B19">
      <w:pPr>
        <w:shd w:val="clear" w:color="auto" w:fill="F5F5F5"/>
        <w:spacing w:before="120" w:after="240"/>
        <w:rPr>
          <w:rFonts w:ascii="Garamond" w:hAnsi="Garamond"/>
          <w:lang w:val="en-US"/>
        </w:rPr>
      </w:pPr>
      <w:r w:rsidRPr="00676DE1">
        <w:rPr>
          <w:rFonts w:ascii="Garamond" w:eastAsia="Courier New" w:hAnsi="Garamond" w:cs="Courier New"/>
          <w:sz w:val="20"/>
          <w:szCs w:val="20"/>
          <w:lang w:val="en-US"/>
        </w:rPr>
        <w:t>(   TS=(     (       "regenerative design*" OR "regenerative develop*" OR "regenerative architecture"       OR "regenerative planning" OR "regenerative urban*" OR "regenerative built environment"       OR "regenerative building*" OR "regenerative neighborhood*" OR "regenerative paradigm"       OR "regenerative place*" OR "regenerative construction" OR "regenerative sustainability"     )     AND     (       implement* OR practice* OR "site analysis" OR method* OR framework*       OR approach* OR theory OR paradigm OR principle* OR process* OR strategy OR strategies     )   )   OR   TS=(     regenerative NEAR/2 (       design* OR develop* OR urban* OR architect* OR plan* OR build* OR environment*       OR construction OR neighborhood* OR district* OR city OR cities OR infrastructure     )   ) ) AND TS=(architect* OR urban* OR development* OR city* OR planning OR "built environment") NOT TS=(cell* OR tissue* OR medical OR medicine OR biology OR biological OR neural OR bone OR muscle OR organ OR stem OR wound*) AND PY=(2007-2024)</w:t>
      </w:r>
    </w:p>
    <w:p w14:paraId="45F0D8CC" w14:textId="77777777" w:rsidR="00D35F42" w:rsidRPr="00676DE1" w:rsidRDefault="00976B19">
      <w:pPr>
        <w:pStyle w:val="Heading3"/>
        <w:rPr>
          <w:rFonts w:ascii="Garamond" w:hAnsi="Garamond"/>
          <w:lang w:val="en-US"/>
        </w:rPr>
      </w:pPr>
      <w:r w:rsidRPr="00676DE1">
        <w:rPr>
          <w:rFonts w:ascii="Garamond" w:hAnsi="Garamond"/>
          <w:lang w:val="en-US"/>
        </w:rPr>
        <w:t>Scopus (TITLE-ABS-KEY), 2007-2024</w:t>
      </w:r>
    </w:p>
    <w:p w14:paraId="43B9D8DC" w14:textId="77777777" w:rsidR="00D35F42" w:rsidRPr="00676DE1" w:rsidRDefault="00976B19">
      <w:pPr>
        <w:shd w:val="clear" w:color="auto" w:fill="F5F5F5"/>
        <w:spacing w:before="120" w:after="480"/>
        <w:rPr>
          <w:rFonts w:ascii="Garamond" w:hAnsi="Garamond"/>
          <w:lang w:val="en-US"/>
        </w:rPr>
      </w:pPr>
      <w:r w:rsidRPr="00676DE1">
        <w:rPr>
          <w:rFonts w:ascii="Garamond" w:eastAsia="Courier New" w:hAnsi="Garamond" w:cs="Courier New"/>
          <w:sz w:val="20"/>
          <w:szCs w:val="20"/>
          <w:lang w:val="en-US"/>
        </w:rPr>
        <w:t>(PUBYEAR &gt; 2006 AND PUBYEAR &lt; 2025) AND TITLE-ABS-KEY(   (     (       "regenerative design*" OR "regenerative develop*" OR "regenerative architecture"       OR "regenerative planning" OR "regenerative urban*" OR "regenerative built environment"       OR "regenerative building*" OR "regenerative neighborhood*" OR "regenerative paradigm"       OR "regenerative place*" OR "regenerative construction" OR "regenerative sustainability"     )     AND     (       implement* OR practice* OR "site analysis" OR method* OR framework*       OR approach* OR theory OR paradigm OR principle* OR process* OR strategy OR strategies     )   )   OR   (     regenerative W/2 (       design* OR develop* OR urban* OR architect* OR plan* OR build*       OR environment* OR construction OR neighborhood* OR district*       OR city OR cities OR infrastructure     )   ) ) AND TITLE-ABS-KEY(architect* OR urban* OR development* OR city* OR planning OR "built environment") AND NOT TITLE-ABS-KEY(cell* OR tissue* OR medical OR medicine OR biology OR biological OR neural OR bone OR muscle OR organ OR stem OR wound*)</w:t>
      </w:r>
    </w:p>
    <w:p w14:paraId="11DC49AB" w14:textId="7F33E350" w:rsidR="00317553" w:rsidRPr="00676DE1" w:rsidRDefault="00317553" w:rsidP="00317553">
      <w:pPr>
        <w:pStyle w:val="Heading2"/>
        <w:rPr>
          <w:rFonts w:ascii="Garamond" w:hAnsi="Garamond"/>
          <w:lang w:val="en-US"/>
        </w:rPr>
      </w:pPr>
      <w:r>
        <w:rPr>
          <w:rFonts w:ascii="Garamond" w:hAnsi="Garamond"/>
          <w:lang w:val="en-US"/>
        </w:rPr>
        <w:lastRenderedPageBreak/>
        <w:t>A.4</w:t>
      </w:r>
      <w:r w:rsidRPr="00676DE1">
        <w:rPr>
          <w:rFonts w:ascii="Garamond" w:hAnsi="Garamond"/>
          <w:lang w:val="en-US"/>
        </w:rPr>
        <w:t xml:space="preserve"> Eligibility Criteria</w:t>
      </w:r>
    </w:p>
    <w:p w14:paraId="4B02ECC1" w14:textId="77777777" w:rsidR="00317553" w:rsidRPr="00676DE1" w:rsidRDefault="00317553" w:rsidP="00317553">
      <w:pPr>
        <w:pStyle w:val="Heading3"/>
        <w:rPr>
          <w:rFonts w:ascii="Garamond" w:hAnsi="Garamond"/>
          <w:lang w:val="en-US"/>
        </w:rPr>
      </w:pPr>
      <w:r w:rsidRPr="00676DE1">
        <w:rPr>
          <w:rFonts w:ascii="Garamond" w:hAnsi="Garamond"/>
          <w:lang w:val="en-US"/>
        </w:rPr>
        <w:t>Inclusion Criteria</w:t>
      </w:r>
    </w:p>
    <w:p w14:paraId="20FCDA7C" w14:textId="77777777" w:rsidR="006357AF" w:rsidRDefault="00317553" w:rsidP="006357AF">
      <w:pPr>
        <w:spacing w:after="120"/>
        <w:rPr>
          <w:rFonts w:ascii="Garamond" w:hAnsi="Garamond"/>
          <w:lang w:val="en-US"/>
        </w:rPr>
      </w:pPr>
      <w:r w:rsidRPr="00676DE1">
        <w:rPr>
          <w:rFonts w:ascii="Garamond" w:hAnsi="Garamond"/>
          <w:lang w:val="en-US"/>
        </w:rPr>
        <w:t xml:space="preserve">• </w:t>
      </w:r>
      <w:r w:rsidR="00D73152" w:rsidRPr="00676DE1">
        <w:rPr>
          <w:rFonts w:ascii="Garamond" w:hAnsi="Garamond"/>
          <w:lang w:val="en-US"/>
        </w:rPr>
        <w:t>Explicit treatment of regenerative design/development/urbanism with conceptual and/or operational relevance.</w:t>
      </w:r>
    </w:p>
    <w:p w14:paraId="4CD36376" w14:textId="64891A7E" w:rsidR="006357AF" w:rsidRDefault="00D73152" w:rsidP="006357AF">
      <w:pPr>
        <w:spacing w:after="120"/>
        <w:rPr>
          <w:rFonts w:ascii="Garamond" w:hAnsi="Garamond"/>
          <w:lang w:val="en-US"/>
        </w:rPr>
      </w:pPr>
      <w:r w:rsidRPr="00676DE1">
        <w:rPr>
          <w:rFonts w:ascii="Garamond" w:hAnsi="Garamond"/>
          <w:lang w:val="en-US"/>
        </w:rPr>
        <w:t>• Publication years 2007-2024 and English language</w:t>
      </w:r>
      <w:r w:rsidR="006357AF">
        <w:rPr>
          <w:rFonts w:ascii="Garamond" w:hAnsi="Garamond"/>
          <w:lang w:val="en-US"/>
        </w:rPr>
        <w:t>.</w:t>
      </w:r>
    </w:p>
    <w:p w14:paraId="5B6F7035" w14:textId="5520225E" w:rsidR="006357AF" w:rsidRPr="006357AF" w:rsidRDefault="00317553" w:rsidP="006357AF">
      <w:pPr>
        <w:spacing w:after="360"/>
        <w:rPr>
          <w:rFonts w:ascii="Garamond" w:hAnsi="Garamond"/>
          <w:lang w:val="en-US"/>
        </w:rPr>
      </w:pPr>
      <w:r w:rsidRPr="00676DE1">
        <w:rPr>
          <w:rFonts w:ascii="Garamond" w:hAnsi="Garamond"/>
          <w:lang w:val="en-US"/>
        </w:rPr>
        <w:t xml:space="preserve">• </w:t>
      </w:r>
      <w:r w:rsidR="006357AF" w:rsidRPr="006357AF">
        <w:rPr>
          <w:rFonts w:ascii="Garamond" w:hAnsi="Garamond"/>
          <w:lang w:val="en-US"/>
        </w:rPr>
        <w:t>Peer-reviewed journal publications (research articles, reviews, case reports, or synthesis) addressing regenerative approaches in the built environment, architecture, planning, or urban contexts.</w:t>
      </w:r>
    </w:p>
    <w:p w14:paraId="2FBE4522" w14:textId="5D308BF3" w:rsidR="00317553" w:rsidRPr="00676DE1" w:rsidRDefault="00317553" w:rsidP="00D73152">
      <w:pPr>
        <w:spacing w:after="120"/>
        <w:rPr>
          <w:rFonts w:ascii="Garamond" w:hAnsi="Garamond"/>
          <w:lang w:val="en-US"/>
        </w:rPr>
      </w:pPr>
    </w:p>
    <w:p w14:paraId="316F00DE" w14:textId="77777777" w:rsidR="00317553" w:rsidRPr="00676DE1" w:rsidRDefault="00317553" w:rsidP="00317553">
      <w:pPr>
        <w:pStyle w:val="Heading3"/>
        <w:rPr>
          <w:rFonts w:ascii="Garamond" w:hAnsi="Garamond"/>
          <w:lang w:val="en-US"/>
        </w:rPr>
      </w:pPr>
      <w:r w:rsidRPr="00676DE1">
        <w:rPr>
          <w:rFonts w:ascii="Garamond" w:hAnsi="Garamond"/>
          <w:lang w:val="en-US"/>
        </w:rPr>
        <w:t>Exclusion Criteria</w:t>
      </w:r>
    </w:p>
    <w:p w14:paraId="14CB117D" w14:textId="77777777" w:rsidR="006357AF" w:rsidRDefault="006357AF" w:rsidP="006357AF">
      <w:pPr>
        <w:spacing w:after="120"/>
        <w:rPr>
          <w:rFonts w:ascii="Garamond" w:hAnsi="Garamond"/>
          <w:lang w:val="en-US"/>
        </w:rPr>
      </w:pPr>
      <w:r w:rsidRPr="00676DE1">
        <w:rPr>
          <w:rFonts w:ascii="Garamond" w:hAnsi="Garamond"/>
          <w:lang w:val="en-US"/>
        </w:rPr>
        <w:t>• Biomedical/clinical uses of "regeneration" (e.g., cell, tissue, wound, organ, bone, muscle, neural).</w:t>
      </w:r>
    </w:p>
    <w:p w14:paraId="2E005A7E" w14:textId="77777777" w:rsidR="006357AF" w:rsidRDefault="006357AF" w:rsidP="006357AF">
      <w:pPr>
        <w:spacing w:after="120"/>
        <w:rPr>
          <w:rFonts w:ascii="Garamond" w:hAnsi="Garamond"/>
          <w:lang w:val="en-US"/>
        </w:rPr>
      </w:pPr>
      <w:r w:rsidRPr="00676DE1">
        <w:rPr>
          <w:rFonts w:ascii="Garamond" w:hAnsi="Garamond"/>
          <w:lang w:val="en-US"/>
        </w:rPr>
        <w:t>• Non-built environment or non-urban contexts.</w:t>
      </w:r>
    </w:p>
    <w:p w14:paraId="0A81247C" w14:textId="0F406ABB" w:rsidR="00317553" w:rsidRPr="00676DE1" w:rsidRDefault="00317553" w:rsidP="006357AF">
      <w:pPr>
        <w:spacing w:after="120"/>
        <w:rPr>
          <w:rFonts w:ascii="Garamond" w:hAnsi="Garamond"/>
          <w:lang w:val="en-US"/>
        </w:rPr>
      </w:pPr>
      <w:r w:rsidRPr="00676DE1">
        <w:rPr>
          <w:rFonts w:ascii="Garamond" w:hAnsi="Garamond"/>
          <w:lang w:val="en-US"/>
        </w:rPr>
        <w:t>• Editorials, introduct</w:t>
      </w:r>
      <w:r w:rsidR="006357AF">
        <w:rPr>
          <w:rFonts w:ascii="Garamond" w:hAnsi="Garamond"/>
          <w:lang w:val="en-US"/>
        </w:rPr>
        <w:t>ory chapter</w:t>
      </w:r>
      <w:r w:rsidRPr="00676DE1">
        <w:rPr>
          <w:rFonts w:ascii="Garamond" w:hAnsi="Garamond"/>
          <w:lang w:val="en-US"/>
        </w:rPr>
        <w:t>s, commentaries, forums, book</w:t>
      </w:r>
      <w:r w:rsidR="006357AF">
        <w:rPr>
          <w:rFonts w:ascii="Garamond" w:hAnsi="Garamond"/>
          <w:lang w:val="en-US"/>
        </w:rPr>
        <w:t>s or book</w:t>
      </w:r>
      <w:r w:rsidRPr="00676DE1">
        <w:rPr>
          <w:rFonts w:ascii="Garamond" w:hAnsi="Garamond"/>
          <w:lang w:val="en-US"/>
        </w:rPr>
        <w:t xml:space="preserve"> chapters, conference proceedings, </w:t>
      </w:r>
      <w:r w:rsidR="006357AF">
        <w:rPr>
          <w:rFonts w:ascii="Garamond" w:hAnsi="Garamond"/>
          <w:lang w:val="en-US"/>
        </w:rPr>
        <w:t xml:space="preserve">information or concept papers, </w:t>
      </w:r>
      <w:r w:rsidRPr="00676DE1">
        <w:rPr>
          <w:rFonts w:ascii="Garamond" w:hAnsi="Garamond"/>
          <w:lang w:val="en-US"/>
        </w:rPr>
        <w:t>and grey literature.</w:t>
      </w:r>
    </w:p>
    <w:p w14:paraId="6F648C43" w14:textId="77777777" w:rsidR="00317553" w:rsidRPr="00676DE1" w:rsidRDefault="00317553" w:rsidP="00317553">
      <w:pPr>
        <w:rPr>
          <w:rFonts w:ascii="Garamond" w:hAnsi="Garamond"/>
          <w:lang w:val="en-US"/>
        </w:rPr>
      </w:pPr>
      <w:r w:rsidRPr="00676DE1">
        <w:rPr>
          <w:rFonts w:ascii="Garamond" w:hAnsi="Garamond"/>
          <w:lang w:val="en-US"/>
        </w:rPr>
        <w:br w:type="page"/>
      </w:r>
    </w:p>
    <w:p w14:paraId="50AAB5D9" w14:textId="739E5DE9" w:rsidR="00D35F42" w:rsidRPr="00676DE1" w:rsidRDefault="00A8057E">
      <w:pPr>
        <w:pStyle w:val="Heading2"/>
        <w:rPr>
          <w:rFonts w:ascii="Garamond" w:hAnsi="Garamond"/>
          <w:lang w:val="en-US"/>
        </w:rPr>
      </w:pPr>
      <w:r>
        <w:rPr>
          <w:rFonts w:ascii="Garamond" w:hAnsi="Garamond"/>
          <w:lang w:val="en-US"/>
        </w:rPr>
        <w:lastRenderedPageBreak/>
        <w:t>A.</w:t>
      </w:r>
      <w:r w:rsidR="00976B19" w:rsidRPr="00676DE1">
        <w:rPr>
          <w:rFonts w:ascii="Garamond" w:hAnsi="Garamond"/>
          <w:lang w:val="en-US"/>
        </w:rPr>
        <w:t>5 Selection Process and Flow</w:t>
      </w:r>
    </w:p>
    <w:p w14:paraId="400F2956" w14:textId="0396FEF2" w:rsidR="00D35F42" w:rsidRPr="00676DE1" w:rsidRDefault="00976B19" w:rsidP="00EE3FCE">
      <w:pPr>
        <w:spacing w:after="360"/>
        <w:jc w:val="both"/>
        <w:rPr>
          <w:rFonts w:ascii="Garamond" w:hAnsi="Garamond"/>
          <w:lang w:val="en-US"/>
        </w:rPr>
      </w:pPr>
      <w:r w:rsidRPr="00676DE1">
        <w:rPr>
          <w:rFonts w:ascii="Garamond" w:hAnsi="Garamond"/>
          <w:lang w:val="en-US"/>
        </w:rPr>
        <w:t xml:space="preserve">The systematic review followed a multi-stage screening process as illustrated in the PRISMA 2020 flow diagram below (Figure </w:t>
      </w:r>
      <w:r w:rsidR="00411496">
        <w:rPr>
          <w:rFonts w:ascii="Garamond" w:hAnsi="Garamond"/>
          <w:lang w:val="en-US"/>
        </w:rPr>
        <w:t>A</w:t>
      </w:r>
      <w:r w:rsidRPr="00676DE1">
        <w:rPr>
          <w:rFonts w:ascii="Garamond" w:hAnsi="Garamond"/>
          <w:lang w:val="en-US"/>
        </w:rPr>
        <w:t xml:space="preserve">1). Initial database searches yielded 1,845 records (712 from Web of Science, 1,133 from Scopus). After removing 568 duplicates, 1,277 unique records underwent title and abstract screening against predetermined inclusion and exclusion criteria. Following this screening, 111 articles proceeded to full-text assessment for eligibility, with particular attention to article type and </w:t>
      </w:r>
      <w:r w:rsidR="00411496">
        <w:rPr>
          <w:rFonts w:ascii="Garamond" w:hAnsi="Garamond"/>
          <w:lang w:val="en-US"/>
        </w:rPr>
        <w:t>comparable peer review</w:t>
      </w:r>
      <w:r w:rsidRPr="00676DE1">
        <w:rPr>
          <w:rFonts w:ascii="Garamond" w:hAnsi="Garamond"/>
          <w:lang w:val="en-US"/>
        </w:rPr>
        <w:t xml:space="preserve"> quality. The final corpus comprised 68 peer-reviewed journal articles that met all inclusion criteria and formed the basis for thematic </w:t>
      </w:r>
      <w:r w:rsidR="00FB0A1E">
        <w:rPr>
          <w:rFonts w:ascii="Garamond" w:hAnsi="Garamond"/>
          <w:lang w:val="en-US"/>
        </w:rPr>
        <w:t xml:space="preserve">literature </w:t>
      </w:r>
      <w:r w:rsidR="00411496">
        <w:rPr>
          <w:rFonts w:ascii="Garamond" w:hAnsi="Garamond"/>
          <w:lang w:val="en-US"/>
        </w:rPr>
        <w:t>analysis</w:t>
      </w:r>
      <w:r w:rsidRPr="00676DE1">
        <w:rPr>
          <w:rFonts w:ascii="Garamond" w:hAnsi="Garamond"/>
          <w:lang w:val="en-US"/>
        </w:rPr>
        <w:t>.</w:t>
      </w:r>
    </w:p>
    <w:p w14:paraId="06C06C4C" w14:textId="26A37F21" w:rsidR="00976B19" w:rsidRPr="00976B19" w:rsidRDefault="00976B19" w:rsidP="00976B19">
      <w:pPr>
        <w:spacing w:before="240" w:after="120"/>
        <w:rPr>
          <w:rFonts w:ascii="Garamond" w:hAnsi="Garamond"/>
          <w:lang w:val="en-US"/>
        </w:rPr>
      </w:pPr>
      <w:r w:rsidRPr="00976B19">
        <w:rPr>
          <w:rFonts w:ascii="Garamond" w:hAnsi="Garamond"/>
          <w:b/>
          <w:bCs/>
          <w:i/>
          <w:iCs/>
          <w:lang w:val="en-US"/>
        </w:rPr>
        <w:t xml:space="preserve">Figure </w:t>
      </w:r>
      <w:r w:rsidR="00EE3FCE">
        <w:rPr>
          <w:rFonts w:ascii="Garamond" w:hAnsi="Garamond"/>
          <w:b/>
          <w:bCs/>
          <w:i/>
          <w:iCs/>
          <w:lang w:val="en-US"/>
        </w:rPr>
        <w:t>A</w:t>
      </w:r>
      <w:r>
        <w:rPr>
          <w:rFonts w:ascii="Garamond" w:hAnsi="Garamond"/>
          <w:b/>
          <w:bCs/>
          <w:i/>
          <w:iCs/>
          <w:lang w:val="en-US"/>
        </w:rPr>
        <w:t>1</w:t>
      </w:r>
      <w:r w:rsidRPr="00976B19">
        <w:rPr>
          <w:rFonts w:ascii="Garamond" w:hAnsi="Garamond"/>
          <w:b/>
          <w:bCs/>
          <w:i/>
          <w:iCs/>
          <w:lang w:val="en-US"/>
        </w:rPr>
        <w:t>. PRISMA 2020 Flow Diagram</w:t>
      </w:r>
      <w:r>
        <w:rPr>
          <w:rFonts w:ascii="Garamond" w:hAnsi="Garamond"/>
          <w:b/>
          <w:bCs/>
          <w:i/>
          <w:iCs/>
          <w:lang w:val="en-US"/>
        </w:rPr>
        <w:t xml:space="preserve"> – following official format</w:t>
      </w:r>
    </w:p>
    <w:p w14:paraId="2B002E8A" w14:textId="77777777" w:rsidR="00976B19" w:rsidRPr="00976B19" w:rsidRDefault="00976B19" w:rsidP="00976B19">
      <w:pPr>
        <w:rPr>
          <w:lang w:val="en-US"/>
        </w:rPr>
      </w:pPr>
    </w:p>
    <w:p w14:paraId="41061D3A" w14:textId="77777777" w:rsidR="00976B19" w:rsidRPr="00976B19" w:rsidRDefault="00976B19" w:rsidP="00976B19">
      <w:pPr>
        <w:rPr>
          <w:lang w:val="en-US"/>
        </w:rPr>
      </w:pPr>
      <w:r>
        <w:rPr>
          <w:noProof/>
        </w:rPr>
        <mc:AlternateContent>
          <mc:Choice Requires="wps">
            <w:drawing>
              <wp:anchor distT="0" distB="0" distL="114300" distR="114300" simplePos="0" relativeHeight="251672576" behindDoc="0" locked="0" layoutInCell="1" allowOverlap="1" wp14:anchorId="2EC456AA" wp14:editId="5AF98E9B">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a:solidFill>
                          <a:srgbClr val="FFC000"/>
                        </a:solidFill>
                      </wps:spPr>
                      <wps:style>
                        <a:lnRef idx="2">
                          <a:schemeClr val="accent4">
                            <a:shade val="50000"/>
                          </a:schemeClr>
                        </a:lnRef>
                        <a:fillRef idx="1">
                          <a:schemeClr val="accent4"/>
                        </a:fillRef>
                        <a:effectRef idx="0">
                          <a:schemeClr val="accent4"/>
                        </a:effectRef>
                        <a:fontRef idx="minor">
                          <a:schemeClr val="lt1"/>
                        </a:fontRef>
                      </wps:style>
                      <wps:txbx>
                        <w:txbxContent>
                          <w:p w14:paraId="18E76005" w14:textId="77777777" w:rsidR="00976B19" w:rsidRPr="00976B19" w:rsidRDefault="00976B19" w:rsidP="00976B19">
                            <w:pPr>
                              <w:jc w:val="center"/>
                              <w:rPr>
                                <w:b/>
                                <w:color w:val="000000" w:themeColor="text1"/>
                                <w:sz w:val="18"/>
                                <w:szCs w:val="18"/>
                                <w:lang w:val="en-US"/>
                              </w:rPr>
                            </w:pPr>
                            <w:r w:rsidRPr="00976B19">
                              <w:rPr>
                                <w:b/>
                                <w:color w:val="000000" w:themeColor="text1"/>
                                <w:sz w:val="18"/>
                                <w:szCs w:val="18"/>
                                <w:lang w:val="en-US"/>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456A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4.65pt;margin-top:5.85pt;width:342.15pt;height:2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" fillcolor="#ffc000" strokecolor="#074e69 [1607]" strokeweight="1.5pt">
                <v:textbox>
                  <w:txbxContent>
                    <w:p w14:paraId="18E76005" w14:textId="77777777" w:rsidR="00976B19" w:rsidRPr="00976B19" w:rsidRDefault="00976B19" w:rsidP="00976B19">
                      <w:pPr>
                        <w:jc w:val="center"/>
                        <w:rPr>
                          <w:b/>
                          <w:color w:val="000000" w:themeColor="text1"/>
                          <w:sz w:val="18"/>
                          <w:szCs w:val="18"/>
                          <w:lang w:val="en-US"/>
                        </w:rPr>
                      </w:pPr>
                      <w:r w:rsidRPr="00976B19">
                        <w:rPr>
                          <w:b/>
                          <w:color w:val="000000" w:themeColor="text1"/>
                          <w:sz w:val="18"/>
                          <w:szCs w:val="18"/>
                          <w:lang w:val="en-US"/>
                        </w:rPr>
                        <w:t>Identification of studies via databases and registers</w:t>
                      </w:r>
                    </w:p>
                  </w:txbxContent>
                </v:textbox>
              </v:shape>
            </w:pict>
          </mc:Fallback>
        </mc:AlternateContent>
      </w:r>
    </w:p>
    <w:p w14:paraId="229C23A5" w14:textId="77777777" w:rsidR="00976B19" w:rsidRPr="00976B19" w:rsidRDefault="00976B19" w:rsidP="00976B19">
      <w:pPr>
        <w:rPr>
          <w:lang w:val="en-US"/>
        </w:rPr>
      </w:pPr>
    </w:p>
    <w:p w14:paraId="5B104828" w14:textId="311C87E2" w:rsidR="00976B19" w:rsidRPr="00976B19" w:rsidRDefault="00976B19" w:rsidP="00976B19">
      <w:pPr>
        <w:rPr>
          <w:lang w:val="en-US"/>
        </w:rPr>
      </w:pPr>
      <w:r>
        <w:rPr>
          <w:noProof/>
        </w:rPr>
        <mc:AlternateContent>
          <mc:Choice Requires="wps">
            <w:drawing>
              <wp:anchor distT="0" distB="0" distL="114300" distR="114300" simplePos="0" relativeHeight="251660288" behindDoc="0" locked="0" layoutInCell="1" allowOverlap="1" wp14:anchorId="7BABC769" wp14:editId="28644D31">
                <wp:simplePos x="0" y="0"/>
                <wp:positionH relativeFrom="column">
                  <wp:posOffset>3039466</wp:posOffset>
                </wp:positionH>
                <wp:positionV relativeFrom="paragraph">
                  <wp:posOffset>77064</wp:posOffset>
                </wp:positionV>
                <wp:extent cx="1887220" cy="1242999"/>
                <wp:effectExtent l="0" t="0" r="17780" b="14605"/>
                <wp:wrapNone/>
                <wp:docPr id="2" name="Rectangle 2"/>
                <wp:cNvGraphicFramePr/>
                <a:graphic xmlns:a="http://schemas.openxmlformats.org/drawingml/2006/main">
                  <a:graphicData uri="http://schemas.microsoft.com/office/word/2010/wordprocessingShape">
                    <wps:wsp>
                      <wps:cNvSpPr/>
                      <wps:spPr>
                        <a:xfrm>
                          <a:off x="0" y="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88AB0D" w14:textId="77777777" w:rsidR="00976B19" w:rsidRPr="00976B19" w:rsidRDefault="00976B19" w:rsidP="00976B19">
                            <w:pPr>
                              <w:rPr>
                                <w:color w:val="000000" w:themeColor="text1"/>
                                <w:sz w:val="18"/>
                                <w:szCs w:val="20"/>
                                <w:lang w:val="en-US"/>
                              </w:rPr>
                            </w:pPr>
                            <w:r w:rsidRPr="00976B19">
                              <w:rPr>
                                <w:color w:val="000000" w:themeColor="text1"/>
                                <w:sz w:val="18"/>
                                <w:szCs w:val="20"/>
                                <w:lang w:val="en-US"/>
                              </w:rPr>
                              <w:t xml:space="preserve">Records removed </w:t>
                            </w:r>
                            <w:r w:rsidRPr="00976B19">
                              <w:rPr>
                                <w:i/>
                                <w:iCs/>
                                <w:color w:val="000000" w:themeColor="text1"/>
                                <w:sz w:val="18"/>
                                <w:szCs w:val="20"/>
                                <w:lang w:val="en-US"/>
                              </w:rPr>
                              <w:t>before screening</w:t>
                            </w:r>
                            <w:r w:rsidRPr="00976B19">
                              <w:rPr>
                                <w:color w:val="000000" w:themeColor="text1"/>
                                <w:sz w:val="18"/>
                                <w:szCs w:val="20"/>
                                <w:lang w:val="en-US"/>
                              </w:rPr>
                              <w:t>:</w:t>
                            </w:r>
                          </w:p>
                          <w:p w14:paraId="0C1710BB" w14:textId="77777777" w:rsidR="00976B19" w:rsidRPr="00976B19" w:rsidRDefault="00976B19" w:rsidP="00976B19">
                            <w:pPr>
                              <w:ind w:left="284"/>
                              <w:rPr>
                                <w:color w:val="000000" w:themeColor="text1"/>
                                <w:sz w:val="18"/>
                                <w:szCs w:val="20"/>
                                <w:lang w:val="en-US"/>
                              </w:rPr>
                            </w:pPr>
                            <w:r w:rsidRPr="00976B19">
                              <w:rPr>
                                <w:color w:val="000000" w:themeColor="text1"/>
                                <w:sz w:val="18"/>
                                <w:szCs w:val="20"/>
                                <w:lang w:val="en-US"/>
                              </w:rPr>
                              <w:t>Duplicate records removed  (n = 568)</w:t>
                            </w:r>
                          </w:p>
                          <w:p w14:paraId="789CDA93" w14:textId="064F41ED" w:rsidR="00976B19" w:rsidRPr="00976B19" w:rsidRDefault="00976B19" w:rsidP="00976B19">
                            <w:pPr>
                              <w:ind w:left="284"/>
                              <w:rPr>
                                <w:color w:val="000000" w:themeColor="text1"/>
                                <w:sz w:val="18"/>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BC769" id="Rectangle 2" o:spid="_x0000_s1027" style="position:absolute;margin-left:239.35pt;margin-top:6.05pt;width:148.6pt;height:9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" filled="f" strokecolor="black [3213]" strokeweight="1.5pt">
                <v:textbox>
                  <w:txbxContent>
                    <w:p w14:paraId="6E88AB0D" w14:textId="77777777" w:rsidR="00976B19" w:rsidRPr="00976B19" w:rsidRDefault="00976B19" w:rsidP="00976B19">
                      <w:pPr>
                        <w:rPr>
                          <w:color w:val="000000" w:themeColor="text1"/>
                          <w:sz w:val="18"/>
                          <w:szCs w:val="20"/>
                          <w:lang w:val="en-US"/>
                        </w:rPr>
                      </w:pPr>
                      <w:r w:rsidRPr="00976B19">
                        <w:rPr>
                          <w:color w:val="000000" w:themeColor="text1"/>
                          <w:sz w:val="18"/>
                          <w:szCs w:val="20"/>
                          <w:lang w:val="en-US"/>
                        </w:rPr>
                        <w:t xml:space="preserve">Records removed </w:t>
                      </w:r>
                      <w:r w:rsidRPr="00976B19">
                        <w:rPr>
                          <w:i/>
                          <w:iCs/>
                          <w:color w:val="000000" w:themeColor="text1"/>
                          <w:sz w:val="18"/>
                          <w:szCs w:val="20"/>
                          <w:lang w:val="en-US"/>
                        </w:rPr>
                        <w:t>before screening</w:t>
                      </w:r>
                      <w:r w:rsidRPr="00976B19">
                        <w:rPr>
                          <w:color w:val="000000" w:themeColor="text1"/>
                          <w:sz w:val="18"/>
                          <w:szCs w:val="20"/>
                          <w:lang w:val="en-US"/>
                        </w:rPr>
                        <w:t>:</w:t>
                      </w:r>
                    </w:p>
                    <w:p w14:paraId="0C1710BB" w14:textId="77777777" w:rsidR="00976B19" w:rsidRPr="00976B19" w:rsidRDefault="00976B19" w:rsidP="00976B19">
                      <w:pPr>
                        <w:ind w:left="284"/>
                        <w:rPr>
                          <w:color w:val="000000" w:themeColor="text1"/>
                          <w:sz w:val="18"/>
                          <w:szCs w:val="20"/>
                          <w:lang w:val="en-US"/>
                        </w:rPr>
                      </w:pPr>
                      <w:r w:rsidRPr="00976B19">
                        <w:rPr>
                          <w:color w:val="000000" w:themeColor="text1"/>
                          <w:sz w:val="18"/>
                          <w:szCs w:val="20"/>
                          <w:lang w:val="en-US"/>
                        </w:rPr>
                        <w:t xml:space="preserve">Duplicate records </w:t>
                      </w:r>
                      <w:proofErr w:type="gramStart"/>
                      <w:r w:rsidRPr="00976B19">
                        <w:rPr>
                          <w:color w:val="000000" w:themeColor="text1"/>
                          <w:sz w:val="18"/>
                          <w:szCs w:val="20"/>
                          <w:lang w:val="en-US"/>
                        </w:rPr>
                        <w:t>removed  (</w:t>
                      </w:r>
                      <w:proofErr w:type="gramEnd"/>
                      <w:r w:rsidRPr="00976B19">
                        <w:rPr>
                          <w:color w:val="000000" w:themeColor="text1"/>
                          <w:sz w:val="18"/>
                          <w:szCs w:val="20"/>
                          <w:lang w:val="en-US"/>
                        </w:rPr>
                        <w:t>n = 568)</w:t>
                      </w:r>
                    </w:p>
                    <w:p w14:paraId="789CDA93" w14:textId="064F41ED" w:rsidR="00976B19" w:rsidRPr="00976B19" w:rsidRDefault="00976B19" w:rsidP="00976B19">
                      <w:pPr>
                        <w:ind w:left="284"/>
                        <w:rPr>
                          <w:color w:val="000000" w:themeColor="text1"/>
                          <w:sz w:val="18"/>
                          <w:szCs w:val="20"/>
                          <w:lang w:val="en-US"/>
                        </w:rPr>
                      </w:pP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1AA1D116" wp14:editId="5A701CD0">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C4E64D" w14:textId="77777777" w:rsidR="00976B19" w:rsidRPr="00976B19" w:rsidRDefault="00976B19" w:rsidP="00976B19">
                            <w:pPr>
                              <w:rPr>
                                <w:color w:val="000000" w:themeColor="text1"/>
                                <w:sz w:val="18"/>
                                <w:szCs w:val="20"/>
                                <w:lang w:val="en-US"/>
                              </w:rPr>
                            </w:pPr>
                            <w:r w:rsidRPr="00976B19">
                              <w:rPr>
                                <w:color w:val="000000" w:themeColor="text1"/>
                                <w:sz w:val="18"/>
                                <w:szCs w:val="20"/>
                                <w:lang w:val="en-US"/>
                              </w:rPr>
                              <w:t>Records identified from:</w:t>
                            </w:r>
                          </w:p>
                          <w:p w14:paraId="38C3F5EF" w14:textId="77777777" w:rsidR="00976B19" w:rsidRPr="00976B19" w:rsidRDefault="00976B19" w:rsidP="00976B19">
                            <w:pPr>
                              <w:ind w:left="284"/>
                              <w:rPr>
                                <w:color w:val="000000" w:themeColor="text1"/>
                                <w:sz w:val="18"/>
                                <w:szCs w:val="20"/>
                                <w:lang w:val="en-US"/>
                              </w:rPr>
                            </w:pPr>
                            <w:r w:rsidRPr="00976B19">
                              <w:rPr>
                                <w:color w:val="000000" w:themeColor="text1"/>
                                <w:sz w:val="18"/>
                                <w:szCs w:val="20"/>
                                <w:lang w:val="en-US"/>
                              </w:rPr>
                              <w:t>Databases (n = 1,845):</w:t>
                            </w:r>
                          </w:p>
                          <w:p w14:paraId="50BEA31F" w14:textId="77777777" w:rsidR="00976B19" w:rsidRDefault="00976B19" w:rsidP="00976B19">
                            <w:pPr>
                              <w:ind w:left="284"/>
                              <w:rPr>
                                <w:color w:val="000000" w:themeColor="text1"/>
                                <w:sz w:val="18"/>
                                <w:szCs w:val="20"/>
                              </w:rPr>
                            </w:pPr>
                            <w:r>
                              <w:rPr>
                                <w:color w:val="000000" w:themeColor="text1"/>
                                <w:sz w:val="18"/>
                                <w:szCs w:val="20"/>
                              </w:rPr>
                              <w:t>WoS = 712</w:t>
                            </w:r>
                          </w:p>
                          <w:p w14:paraId="3C84B92C" w14:textId="77777777" w:rsidR="00976B19" w:rsidRDefault="00976B19" w:rsidP="00976B19">
                            <w:pPr>
                              <w:ind w:left="284"/>
                              <w:rPr>
                                <w:color w:val="000000" w:themeColor="text1"/>
                                <w:sz w:val="18"/>
                                <w:szCs w:val="20"/>
                              </w:rPr>
                            </w:pPr>
                            <w:r>
                              <w:rPr>
                                <w:color w:val="000000" w:themeColor="text1"/>
                                <w:sz w:val="18"/>
                                <w:szCs w:val="20"/>
                              </w:rPr>
                              <w:t>Scopus = 1,133</w:t>
                            </w:r>
                          </w:p>
                          <w:p w14:paraId="09AFF26D" w14:textId="77777777" w:rsidR="00976B19" w:rsidRPr="00560609" w:rsidRDefault="00976B19" w:rsidP="00411496">
                            <w:pPr>
                              <w:rPr>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1D116" id="Rectangle 1" o:spid="_x0000_s1028" style="position:absolute;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" filled="f" strokecolor="black [3213]" strokeweight="1.5pt">
                <v:textbox>
                  <w:txbxContent>
                    <w:p w14:paraId="4CC4E64D" w14:textId="77777777" w:rsidR="00976B19" w:rsidRPr="00976B19" w:rsidRDefault="00976B19" w:rsidP="00976B19">
                      <w:pPr>
                        <w:rPr>
                          <w:color w:val="000000" w:themeColor="text1"/>
                          <w:sz w:val="18"/>
                          <w:szCs w:val="20"/>
                          <w:lang w:val="en-US"/>
                        </w:rPr>
                      </w:pPr>
                      <w:r w:rsidRPr="00976B19">
                        <w:rPr>
                          <w:color w:val="000000" w:themeColor="text1"/>
                          <w:sz w:val="18"/>
                          <w:szCs w:val="20"/>
                          <w:lang w:val="en-US"/>
                        </w:rPr>
                        <w:t>Records identified from:</w:t>
                      </w:r>
                    </w:p>
                    <w:p w14:paraId="38C3F5EF" w14:textId="77777777" w:rsidR="00976B19" w:rsidRPr="00976B19" w:rsidRDefault="00976B19" w:rsidP="00976B19">
                      <w:pPr>
                        <w:ind w:left="284"/>
                        <w:rPr>
                          <w:color w:val="000000" w:themeColor="text1"/>
                          <w:sz w:val="18"/>
                          <w:szCs w:val="20"/>
                          <w:lang w:val="en-US"/>
                        </w:rPr>
                      </w:pPr>
                      <w:r w:rsidRPr="00976B19">
                        <w:rPr>
                          <w:color w:val="000000" w:themeColor="text1"/>
                          <w:sz w:val="18"/>
                          <w:szCs w:val="20"/>
                          <w:lang w:val="en-US"/>
                        </w:rPr>
                        <w:t>Databases (n = 1,845):</w:t>
                      </w:r>
                    </w:p>
                    <w:p w14:paraId="50BEA31F" w14:textId="77777777" w:rsidR="00976B19" w:rsidRDefault="00976B19" w:rsidP="00976B19">
                      <w:pPr>
                        <w:ind w:left="284"/>
                        <w:rPr>
                          <w:color w:val="000000" w:themeColor="text1"/>
                          <w:sz w:val="18"/>
                          <w:szCs w:val="20"/>
                        </w:rPr>
                      </w:pPr>
                      <w:proofErr w:type="spellStart"/>
                      <w:r>
                        <w:rPr>
                          <w:color w:val="000000" w:themeColor="text1"/>
                          <w:sz w:val="18"/>
                          <w:szCs w:val="20"/>
                        </w:rPr>
                        <w:t>WoS</w:t>
                      </w:r>
                      <w:proofErr w:type="spellEnd"/>
                      <w:r>
                        <w:rPr>
                          <w:color w:val="000000" w:themeColor="text1"/>
                          <w:sz w:val="18"/>
                          <w:szCs w:val="20"/>
                        </w:rPr>
                        <w:t xml:space="preserve"> = 712</w:t>
                      </w:r>
                    </w:p>
                    <w:p w14:paraId="3C84B92C" w14:textId="77777777" w:rsidR="00976B19" w:rsidRDefault="00976B19" w:rsidP="00976B19">
                      <w:pPr>
                        <w:ind w:left="284"/>
                        <w:rPr>
                          <w:color w:val="000000" w:themeColor="text1"/>
                          <w:sz w:val="18"/>
                          <w:szCs w:val="20"/>
                        </w:rPr>
                      </w:pPr>
                      <w:proofErr w:type="spellStart"/>
                      <w:r>
                        <w:rPr>
                          <w:color w:val="000000" w:themeColor="text1"/>
                          <w:sz w:val="18"/>
                          <w:szCs w:val="20"/>
                        </w:rPr>
                        <w:t>Scopus</w:t>
                      </w:r>
                      <w:proofErr w:type="spellEnd"/>
                      <w:r>
                        <w:rPr>
                          <w:color w:val="000000" w:themeColor="text1"/>
                          <w:sz w:val="18"/>
                          <w:szCs w:val="20"/>
                        </w:rPr>
                        <w:t xml:space="preserve"> = 1,133</w:t>
                      </w:r>
                    </w:p>
                    <w:p w14:paraId="09AFF26D" w14:textId="77777777" w:rsidR="00976B19" w:rsidRPr="00560609" w:rsidRDefault="00976B19" w:rsidP="00411496">
                      <w:pPr>
                        <w:rPr>
                          <w:color w:val="000000" w:themeColor="text1"/>
                          <w:sz w:val="18"/>
                          <w:szCs w:val="20"/>
                        </w:rPr>
                      </w:pPr>
                    </w:p>
                  </w:txbxContent>
                </v:textbox>
              </v:rect>
            </w:pict>
          </mc:Fallback>
        </mc:AlternateContent>
      </w:r>
    </w:p>
    <w:p w14:paraId="1AAD10DB" w14:textId="77777777" w:rsidR="00976B19" w:rsidRPr="00976B19" w:rsidRDefault="00976B19" w:rsidP="00976B19">
      <w:pPr>
        <w:rPr>
          <w:lang w:val="en-US"/>
        </w:rPr>
      </w:pPr>
    </w:p>
    <w:p w14:paraId="7C6C71BA" w14:textId="77777777" w:rsidR="00976B19" w:rsidRPr="00976B19" w:rsidRDefault="00976B19" w:rsidP="00976B19">
      <w:pPr>
        <w:rPr>
          <w:lang w:val="en-US"/>
        </w:rPr>
      </w:pPr>
      <w:r>
        <w:rPr>
          <w:noProof/>
        </w:rPr>
        <mc:AlternateContent>
          <mc:Choice Requires="wps">
            <w:drawing>
              <wp:anchor distT="0" distB="0" distL="114300" distR="114300" simplePos="0" relativeHeight="251673600" behindDoc="0" locked="0" layoutInCell="1" allowOverlap="1" wp14:anchorId="1FA9A331" wp14:editId="532A3C7E">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tx2">
                            <a:lumMod val="25000"/>
                            <a:lumOff val="75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2005A3D" w14:textId="77777777" w:rsidR="00976B19" w:rsidRPr="001502CF" w:rsidRDefault="00976B19" w:rsidP="00976B19">
                            <w:pPr>
                              <w:jc w:val="center"/>
                              <w:rPr>
                                <w:b/>
                                <w:color w:val="000000" w:themeColor="text1"/>
                                <w:sz w:val="18"/>
                                <w:szCs w:val="18"/>
                              </w:rPr>
                            </w:pPr>
                            <w:r w:rsidRPr="001502CF">
                              <w:rPr>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9A33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 o:spid="_x0000_s1029" type="#_x0000_t176" style="position:absolute;margin-left:-31.8pt;margin-top:17.5pt;width:100.55pt;height:20.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" fillcolor="#a7caec [831]" strokecolor="black [3213]" strokeweight="1.5pt">
                <v:textbox>
                  <w:txbxContent>
                    <w:p w14:paraId="52005A3D" w14:textId="77777777" w:rsidR="00976B19" w:rsidRPr="001502CF" w:rsidRDefault="00976B19" w:rsidP="00976B19">
                      <w:pPr>
                        <w:jc w:val="center"/>
                        <w:rPr>
                          <w:b/>
                          <w:color w:val="000000" w:themeColor="text1"/>
                          <w:sz w:val="18"/>
                          <w:szCs w:val="18"/>
                        </w:rPr>
                      </w:pPr>
                      <w:proofErr w:type="spellStart"/>
                      <w:r w:rsidRPr="001502CF">
                        <w:rPr>
                          <w:b/>
                          <w:color w:val="000000" w:themeColor="text1"/>
                          <w:sz w:val="18"/>
                          <w:szCs w:val="18"/>
                        </w:rPr>
                        <w:t>Identification</w:t>
                      </w:r>
                      <w:proofErr w:type="spellEnd"/>
                    </w:p>
                  </w:txbxContent>
                </v:textbox>
              </v:shape>
            </w:pict>
          </mc:Fallback>
        </mc:AlternateContent>
      </w:r>
    </w:p>
    <w:p w14:paraId="6753FA68" w14:textId="77777777" w:rsidR="00976B19" w:rsidRPr="00976B19" w:rsidRDefault="00976B19" w:rsidP="00976B19">
      <w:pPr>
        <w:rPr>
          <w:lang w:val="en-US"/>
        </w:rPr>
      </w:pPr>
    </w:p>
    <w:p w14:paraId="1BBA6224" w14:textId="77777777" w:rsidR="00976B19" w:rsidRPr="00976B19" w:rsidRDefault="00976B19" w:rsidP="00976B19">
      <w:pPr>
        <w:rPr>
          <w:lang w:val="en-US"/>
        </w:rPr>
      </w:pPr>
      <w:r>
        <w:rPr>
          <w:noProof/>
        </w:rPr>
        <mc:AlternateContent>
          <mc:Choice Requires="wps">
            <w:drawing>
              <wp:anchor distT="0" distB="0" distL="114300" distR="114300" simplePos="0" relativeHeight="251668480" behindDoc="0" locked="0" layoutInCell="1" allowOverlap="1" wp14:anchorId="2130537A" wp14:editId="165F8CDD">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AEBC04B"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" strokecolor="black [3213]" strokeweight="1pt">
                <v:stroke endarrow="block" joinstyle="miter"/>
              </v:shape>
            </w:pict>
          </mc:Fallback>
        </mc:AlternateContent>
      </w:r>
    </w:p>
    <w:p w14:paraId="5853CA4E" w14:textId="77777777" w:rsidR="00976B19" w:rsidRPr="00976B19" w:rsidRDefault="00976B19" w:rsidP="00976B19">
      <w:pPr>
        <w:rPr>
          <w:lang w:val="en-US"/>
        </w:rPr>
      </w:pPr>
    </w:p>
    <w:p w14:paraId="2184FA43" w14:textId="77777777" w:rsidR="00976B19" w:rsidRPr="00976B19" w:rsidRDefault="00976B19" w:rsidP="00976B19">
      <w:pPr>
        <w:rPr>
          <w:lang w:val="en-US"/>
        </w:rPr>
      </w:pPr>
    </w:p>
    <w:p w14:paraId="0581B3B6" w14:textId="77777777" w:rsidR="00976B19" w:rsidRPr="00976B19" w:rsidRDefault="00976B19" w:rsidP="00976B19">
      <w:pPr>
        <w:rPr>
          <w:lang w:val="en-US"/>
        </w:rPr>
      </w:pPr>
      <w:r>
        <w:rPr>
          <w:noProof/>
        </w:rPr>
        <mc:AlternateContent>
          <mc:Choice Requires="wps">
            <w:drawing>
              <wp:anchor distT="0" distB="0" distL="114300" distR="114300" simplePos="0" relativeHeight="251676672" behindDoc="0" locked="0" layoutInCell="1" allowOverlap="1" wp14:anchorId="39BB48B4" wp14:editId="1B90EBFB">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8B01220" id="_x0000_t32" coordsize="21600,21600" o:spt="32" o:oned="t" path="m,l21600,21600e" filled="f">
                <v:path arrowok="t" fillok="f" o:connecttype="none"/>
                <o:lock v:ext="edit" shapetype="t"/>
              </v:shapetype>
              <v:shape id="Straight Arrow Connector 27" o:spid="_x0000_s1026" type="#_x0000_t32" style="position:absolute;margin-left:110.25pt;margin-top:10.15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" strokecolor="black [3213]" strokeweight="1pt">
                <v:stroke endarrow="block" joinstyle="miter"/>
              </v:shape>
            </w:pict>
          </mc:Fallback>
        </mc:AlternateContent>
      </w:r>
    </w:p>
    <w:p w14:paraId="5BD7F8A6" w14:textId="77777777" w:rsidR="00976B19" w:rsidRPr="00976B19" w:rsidRDefault="00976B19" w:rsidP="00976B19">
      <w:pPr>
        <w:rPr>
          <w:lang w:val="en-US"/>
        </w:rPr>
      </w:pPr>
    </w:p>
    <w:p w14:paraId="076AE69A" w14:textId="76615BA2" w:rsidR="00976B19" w:rsidRPr="00976B19" w:rsidRDefault="00976B19" w:rsidP="00976B19">
      <w:pPr>
        <w:rPr>
          <w:lang w:val="en-US"/>
        </w:rPr>
      </w:pPr>
      <w:r>
        <w:rPr>
          <w:noProof/>
        </w:rPr>
        <mc:AlternateContent>
          <mc:Choice Requires="wps">
            <w:drawing>
              <wp:anchor distT="0" distB="0" distL="114300" distR="114300" simplePos="0" relativeHeight="251669504" behindDoc="0" locked="0" layoutInCell="1" allowOverlap="1" wp14:anchorId="2F135AA3" wp14:editId="5808CC92">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29B482" id="Straight Arrow Connector 15" o:spid="_x0000_s1026" type="#_x0000_t32" style="position:absolute;margin-left:193.2pt;margin-top:25.85pt;width:44.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" strokecolor="black [3213]" strokeweight="1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63E1959D" wp14:editId="3502E898">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87D564" w14:textId="77777777" w:rsidR="00976B19" w:rsidRDefault="00976B19" w:rsidP="00976B19">
                            <w:pPr>
                              <w:rPr>
                                <w:color w:val="000000" w:themeColor="text1"/>
                                <w:sz w:val="18"/>
                                <w:szCs w:val="20"/>
                              </w:rPr>
                            </w:pPr>
                            <w:r w:rsidRPr="00560609">
                              <w:rPr>
                                <w:color w:val="000000" w:themeColor="text1"/>
                                <w:sz w:val="18"/>
                                <w:szCs w:val="20"/>
                              </w:rPr>
                              <w:t>Records</w:t>
                            </w:r>
                            <w:r>
                              <w:rPr>
                                <w:color w:val="000000" w:themeColor="text1"/>
                                <w:sz w:val="18"/>
                                <w:szCs w:val="20"/>
                              </w:rPr>
                              <w:t xml:space="preserve"> screened</w:t>
                            </w:r>
                          </w:p>
                          <w:p w14:paraId="53120890" w14:textId="77777777" w:rsidR="00976B19" w:rsidRPr="00560609" w:rsidRDefault="00976B19" w:rsidP="00976B19">
                            <w:pPr>
                              <w:rPr>
                                <w:color w:val="000000" w:themeColor="text1"/>
                                <w:sz w:val="18"/>
                                <w:szCs w:val="20"/>
                              </w:rPr>
                            </w:pPr>
                            <w:r>
                              <w:rPr>
                                <w:color w:val="000000" w:themeColor="text1"/>
                                <w:sz w:val="18"/>
                                <w:szCs w:val="20"/>
                              </w:rPr>
                              <w:t>(n = 1,277)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1959D" id="Rectangle 3" o:spid="_x0000_s1030" style="position:absolute;margin-left:44.05pt;margin-top:5.9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" filled="f" strokecolor="black [3213]" strokeweight="1.5pt">
                <v:textbox>
                  <w:txbxContent>
                    <w:p w14:paraId="0187D564" w14:textId="77777777" w:rsidR="00976B19" w:rsidRDefault="00976B19" w:rsidP="00976B19">
                      <w:pPr>
                        <w:rPr>
                          <w:color w:val="000000" w:themeColor="text1"/>
                          <w:sz w:val="18"/>
                          <w:szCs w:val="20"/>
                        </w:rPr>
                      </w:pPr>
                      <w:r w:rsidRPr="00560609">
                        <w:rPr>
                          <w:color w:val="000000" w:themeColor="text1"/>
                          <w:sz w:val="18"/>
                          <w:szCs w:val="20"/>
                        </w:rPr>
                        <w:t>Records</w:t>
                      </w:r>
                      <w:r>
                        <w:rPr>
                          <w:color w:val="000000" w:themeColor="text1"/>
                          <w:sz w:val="18"/>
                          <w:szCs w:val="20"/>
                        </w:rPr>
                        <w:t xml:space="preserve"> </w:t>
                      </w:r>
                      <w:proofErr w:type="spellStart"/>
                      <w:r>
                        <w:rPr>
                          <w:color w:val="000000" w:themeColor="text1"/>
                          <w:sz w:val="18"/>
                          <w:szCs w:val="20"/>
                        </w:rPr>
                        <w:t>screened</w:t>
                      </w:r>
                      <w:proofErr w:type="spellEnd"/>
                    </w:p>
                    <w:p w14:paraId="53120890" w14:textId="77777777" w:rsidR="00976B19" w:rsidRPr="00560609" w:rsidRDefault="00976B19" w:rsidP="00976B19">
                      <w:pPr>
                        <w:rPr>
                          <w:color w:val="000000" w:themeColor="text1"/>
                          <w:sz w:val="18"/>
                          <w:szCs w:val="20"/>
                        </w:rPr>
                      </w:pPr>
                      <w:r>
                        <w:rPr>
                          <w:color w:val="000000" w:themeColor="text1"/>
                          <w:sz w:val="18"/>
                          <w:szCs w:val="20"/>
                        </w:rPr>
                        <w:t>(n = 1,277)</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0096169C" wp14:editId="128142F5">
                <wp:simplePos x="0" y="0"/>
                <wp:positionH relativeFrom="column">
                  <wp:posOffset>3048000</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DC601C" w14:textId="77777777" w:rsidR="00976B19" w:rsidRDefault="00976B19" w:rsidP="00976B19">
                            <w:pPr>
                              <w:rPr>
                                <w:color w:val="000000" w:themeColor="text1"/>
                                <w:sz w:val="18"/>
                                <w:szCs w:val="20"/>
                              </w:rPr>
                            </w:pPr>
                            <w:r w:rsidRPr="00560609">
                              <w:rPr>
                                <w:color w:val="000000" w:themeColor="text1"/>
                                <w:sz w:val="18"/>
                                <w:szCs w:val="20"/>
                              </w:rPr>
                              <w:t>Records</w:t>
                            </w:r>
                            <w:r>
                              <w:rPr>
                                <w:color w:val="000000" w:themeColor="text1"/>
                                <w:sz w:val="18"/>
                                <w:szCs w:val="20"/>
                              </w:rPr>
                              <w:t xml:space="preserve"> excluded</w:t>
                            </w:r>
                          </w:p>
                          <w:p w14:paraId="2B5FD589" w14:textId="77777777" w:rsidR="00976B19" w:rsidRPr="00560609" w:rsidRDefault="00976B19" w:rsidP="00976B19">
                            <w:pPr>
                              <w:rPr>
                                <w:color w:val="000000" w:themeColor="text1"/>
                                <w:sz w:val="18"/>
                                <w:szCs w:val="20"/>
                              </w:rPr>
                            </w:pPr>
                            <w:r>
                              <w:rPr>
                                <w:color w:val="000000" w:themeColor="text1"/>
                                <w:sz w:val="18"/>
                                <w:szCs w:val="20"/>
                              </w:rPr>
                              <w:t>(n = 1,166)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6169C" id="Rectangle 4" o:spid="_x0000_s1031" style="position:absolute;margin-left:240pt;margin-top:5.9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6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" filled="f" strokecolor="black [3213]" strokeweight="1.5pt">
                <v:textbox>
                  <w:txbxContent>
                    <w:p w14:paraId="12DC601C" w14:textId="77777777" w:rsidR="00976B19" w:rsidRDefault="00976B19" w:rsidP="00976B19">
                      <w:pPr>
                        <w:rPr>
                          <w:color w:val="000000" w:themeColor="text1"/>
                          <w:sz w:val="18"/>
                          <w:szCs w:val="20"/>
                        </w:rPr>
                      </w:pPr>
                      <w:r w:rsidRPr="00560609">
                        <w:rPr>
                          <w:color w:val="000000" w:themeColor="text1"/>
                          <w:sz w:val="18"/>
                          <w:szCs w:val="20"/>
                        </w:rPr>
                        <w:t>Records</w:t>
                      </w:r>
                      <w:r>
                        <w:rPr>
                          <w:color w:val="000000" w:themeColor="text1"/>
                          <w:sz w:val="18"/>
                          <w:szCs w:val="20"/>
                        </w:rPr>
                        <w:t xml:space="preserve"> </w:t>
                      </w:r>
                      <w:proofErr w:type="spellStart"/>
                      <w:r>
                        <w:rPr>
                          <w:color w:val="000000" w:themeColor="text1"/>
                          <w:sz w:val="18"/>
                          <w:szCs w:val="20"/>
                        </w:rPr>
                        <w:t>excluded</w:t>
                      </w:r>
                      <w:proofErr w:type="spellEnd"/>
                    </w:p>
                    <w:p w14:paraId="2B5FD589" w14:textId="77777777" w:rsidR="00976B19" w:rsidRPr="00560609" w:rsidRDefault="00976B19" w:rsidP="00976B19">
                      <w:pPr>
                        <w:rPr>
                          <w:color w:val="000000" w:themeColor="text1"/>
                          <w:sz w:val="18"/>
                          <w:szCs w:val="20"/>
                        </w:rPr>
                      </w:pPr>
                      <w:r>
                        <w:rPr>
                          <w:color w:val="000000" w:themeColor="text1"/>
                          <w:sz w:val="18"/>
                          <w:szCs w:val="20"/>
                        </w:rPr>
                        <w:t>(n = 1,166)</w:t>
                      </w:r>
                    </w:p>
                  </w:txbxContent>
                </v:textbox>
              </v:rect>
            </w:pict>
          </mc:Fallback>
        </mc:AlternateContent>
      </w:r>
    </w:p>
    <w:p w14:paraId="2B1D63CF" w14:textId="77777777" w:rsidR="00976B19" w:rsidRPr="00976B19" w:rsidRDefault="00976B19" w:rsidP="00976B19">
      <w:pPr>
        <w:rPr>
          <w:lang w:val="en-US"/>
        </w:rPr>
      </w:pPr>
    </w:p>
    <w:p w14:paraId="218AC914" w14:textId="77777777" w:rsidR="00976B19" w:rsidRPr="00976B19" w:rsidRDefault="00976B19" w:rsidP="00976B19">
      <w:pPr>
        <w:rPr>
          <w:lang w:val="en-US"/>
        </w:rPr>
      </w:pPr>
    </w:p>
    <w:p w14:paraId="6450C5AD" w14:textId="77777777" w:rsidR="00976B19" w:rsidRPr="00976B19" w:rsidRDefault="00976B19" w:rsidP="00976B19">
      <w:pPr>
        <w:rPr>
          <w:lang w:val="en-US"/>
        </w:rPr>
      </w:pPr>
      <w:r>
        <w:rPr>
          <w:noProof/>
        </w:rPr>
        <mc:AlternateContent>
          <mc:Choice Requires="wps">
            <w:drawing>
              <wp:anchor distT="0" distB="0" distL="114300" distR="114300" simplePos="0" relativeHeight="251677696" behindDoc="0" locked="0" layoutInCell="1" allowOverlap="1" wp14:anchorId="0112A3C8" wp14:editId="03F25F17">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F4AD08" id="Straight Arrow Connector 35" o:spid="_x0000_s1026" type="#_x0000_t32" style="position:absolute;margin-left:110.25pt;margin-top:7.85pt;width:0;height:22.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" strokecolor="black [3213]" strokeweight="1pt">
                <v:stroke endarrow="block" joinstyle="miter"/>
              </v:shape>
            </w:pict>
          </mc:Fallback>
        </mc:AlternateContent>
      </w:r>
    </w:p>
    <w:p w14:paraId="09BC6DA5" w14:textId="77777777" w:rsidR="00976B19" w:rsidRPr="00976B19" w:rsidRDefault="00976B19" w:rsidP="00976B19">
      <w:pPr>
        <w:rPr>
          <w:lang w:val="en-US"/>
        </w:rPr>
      </w:pPr>
    </w:p>
    <w:p w14:paraId="1CC706B8" w14:textId="77777777" w:rsidR="00976B19" w:rsidRPr="00976B19" w:rsidRDefault="00976B19" w:rsidP="00976B19">
      <w:pPr>
        <w:rPr>
          <w:lang w:val="en-US"/>
        </w:rPr>
      </w:pPr>
      <w:r w:rsidRPr="00560609">
        <w:rPr>
          <w:noProof/>
        </w:rPr>
        <mc:AlternateContent>
          <mc:Choice Requires="wps">
            <w:drawing>
              <wp:anchor distT="0" distB="0" distL="114300" distR="114300" simplePos="0" relativeHeight="251663360" behindDoc="0" locked="0" layoutInCell="1" allowOverlap="1" wp14:anchorId="076801B4" wp14:editId="04369DAC">
                <wp:simplePos x="0" y="0"/>
                <wp:positionH relativeFrom="column">
                  <wp:posOffset>560705</wp:posOffset>
                </wp:positionH>
                <wp:positionV relativeFrom="paragraph">
                  <wp:posOffset>47625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1BFB08" w14:textId="77777777" w:rsidR="00976B19" w:rsidRPr="00976B19" w:rsidRDefault="00976B19" w:rsidP="00976B19">
                            <w:pPr>
                              <w:rPr>
                                <w:color w:val="000000" w:themeColor="text1"/>
                                <w:sz w:val="18"/>
                                <w:szCs w:val="20"/>
                                <w:lang w:val="en-US"/>
                              </w:rPr>
                            </w:pPr>
                            <w:r w:rsidRPr="00976B19">
                              <w:rPr>
                                <w:color w:val="000000" w:themeColor="text1"/>
                                <w:sz w:val="18"/>
                                <w:szCs w:val="20"/>
                                <w:lang w:val="en-US"/>
                              </w:rPr>
                              <w:t>Reports sought for retrieval</w:t>
                            </w:r>
                          </w:p>
                          <w:p w14:paraId="6C7A32D4" w14:textId="77777777" w:rsidR="00976B19" w:rsidRPr="00976B19" w:rsidRDefault="00976B19" w:rsidP="00976B19">
                            <w:pPr>
                              <w:rPr>
                                <w:color w:val="000000" w:themeColor="text1"/>
                                <w:sz w:val="18"/>
                                <w:szCs w:val="20"/>
                                <w:lang w:val="en-US"/>
                              </w:rPr>
                            </w:pPr>
                            <w:r w:rsidRPr="00976B19">
                              <w:rPr>
                                <w:color w:val="000000" w:themeColor="text1"/>
                                <w:sz w:val="18"/>
                                <w:szCs w:val="20"/>
                                <w:lang w:val="en-US"/>
                              </w:rPr>
                              <w:t>(n = 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801B4" id="Rectangle 5" o:spid="_x0000_s1032" style="position:absolute;margin-left:44.15pt;margin-top:3.75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" filled="f" strokecolor="black [3213]" strokeweight="1.5pt">
                <v:textbox>
                  <w:txbxContent>
                    <w:p w14:paraId="201BFB08" w14:textId="77777777" w:rsidR="00976B19" w:rsidRPr="00976B19" w:rsidRDefault="00976B19" w:rsidP="00976B19">
                      <w:pPr>
                        <w:rPr>
                          <w:color w:val="000000" w:themeColor="text1"/>
                          <w:sz w:val="18"/>
                          <w:szCs w:val="20"/>
                          <w:lang w:val="en-US"/>
                        </w:rPr>
                      </w:pPr>
                      <w:r w:rsidRPr="00976B19">
                        <w:rPr>
                          <w:color w:val="000000" w:themeColor="text1"/>
                          <w:sz w:val="18"/>
                          <w:szCs w:val="20"/>
                          <w:lang w:val="en-US"/>
                        </w:rPr>
                        <w:t>Reports sought for retrieval</w:t>
                      </w:r>
                    </w:p>
                    <w:p w14:paraId="6C7A32D4" w14:textId="77777777" w:rsidR="00976B19" w:rsidRPr="00976B19" w:rsidRDefault="00976B19" w:rsidP="00976B19">
                      <w:pPr>
                        <w:rPr>
                          <w:color w:val="000000" w:themeColor="text1"/>
                          <w:sz w:val="18"/>
                          <w:szCs w:val="20"/>
                          <w:lang w:val="en-US"/>
                        </w:rPr>
                      </w:pPr>
                      <w:r w:rsidRPr="00976B19">
                        <w:rPr>
                          <w:color w:val="000000" w:themeColor="text1"/>
                          <w:sz w:val="18"/>
                          <w:szCs w:val="20"/>
                          <w:lang w:val="en-US"/>
                        </w:rPr>
                        <w:t>(n = 111)</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34DB9771" wp14:editId="3E4B7852">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E88695" id="Straight Arrow Connector 16" o:spid="_x0000_s1026" type="#_x0000_t32" style="position:absolute;margin-left:193.95pt;margin-top:25.25pt;width:44.3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" strokecolor="black [3213]" strokeweight="1pt">
                <v:stroke endarrow="block" joinstyle="miter"/>
              </v:shape>
            </w:pict>
          </mc:Fallback>
        </mc:AlternateContent>
      </w:r>
      <w:r w:rsidRPr="00560609">
        <w:rPr>
          <w:noProof/>
        </w:rPr>
        <mc:AlternateContent>
          <mc:Choice Requires="wps">
            <w:drawing>
              <wp:anchor distT="0" distB="0" distL="114300" distR="114300" simplePos="0" relativeHeight="251664384" behindDoc="0" locked="0" layoutInCell="1" allowOverlap="1" wp14:anchorId="273C4305" wp14:editId="7053BB67">
                <wp:simplePos x="0" y="0"/>
                <wp:positionH relativeFrom="column">
                  <wp:posOffset>3049270</wp:posOffset>
                </wp:positionH>
                <wp:positionV relativeFrom="paragraph">
                  <wp:posOffset>66675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AF3FED" w14:textId="77777777" w:rsidR="00976B19" w:rsidRDefault="00976B19" w:rsidP="00976B19">
                            <w:pPr>
                              <w:rPr>
                                <w:color w:val="000000" w:themeColor="text1"/>
                                <w:sz w:val="18"/>
                                <w:szCs w:val="20"/>
                              </w:rPr>
                            </w:pPr>
                            <w:r w:rsidRPr="00560609">
                              <w:rPr>
                                <w:color w:val="000000" w:themeColor="text1"/>
                                <w:sz w:val="18"/>
                                <w:szCs w:val="20"/>
                              </w:rPr>
                              <w:t>Re</w:t>
                            </w:r>
                            <w:r>
                              <w:rPr>
                                <w:color w:val="000000" w:themeColor="text1"/>
                                <w:sz w:val="18"/>
                                <w:szCs w:val="20"/>
                              </w:rPr>
                              <w:t>p</w:t>
                            </w:r>
                            <w:r w:rsidRPr="00560609">
                              <w:rPr>
                                <w:color w:val="000000" w:themeColor="text1"/>
                                <w:sz w:val="18"/>
                                <w:szCs w:val="20"/>
                              </w:rPr>
                              <w:t>or</w:t>
                            </w:r>
                            <w:r>
                              <w:rPr>
                                <w:color w:val="000000" w:themeColor="text1"/>
                                <w:sz w:val="18"/>
                                <w:szCs w:val="20"/>
                              </w:rPr>
                              <w:t>t</w:t>
                            </w:r>
                            <w:r w:rsidRPr="00560609">
                              <w:rPr>
                                <w:color w:val="000000" w:themeColor="text1"/>
                                <w:sz w:val="18"/>
                                <w:szCs w:val="20"/>
                              </w:rPr>
                              <w:t>s</w:t>
                            </w:r>
                            <w:r>
                              <w:rPr>
                                <w:color w:val="000000" w:themeColor="text1"/>
                                <w:sz w:val="18"/>
                                <w:szCs w:val="20"/>
                              </w:rPr>
                              <w:t xml:space="preserve"> not retrieved</w:t>
                            </w:r>
                          </w:p>
                          <w:p w14:paraId="1D343613" w14:textId="77777777" w:rsidR="00976B19" w:rsidRPr="00560609" w:rsidRDefault="00976B19" w:rsidP="00976B19">
                            <w:pPr>
                              <w:rPr>
                                <w:color w:val="000000" w:themeColor="text1"/>
                                <w:sz w:val="18"/>
                                <w:szCs w:val="20"/>
                              </w:rPr>
                            </w:pPr>
                            <w:r>
                              <w:rPr>
                                <w:color w:val="000000" w:themeColor="text1"/>
                                <w:sz w:val="18"/>
                                <w:szCs w:val="20"/>
                              </w:rPr>
                              <w:t>(n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C4305" id="Rectangle 6" o:spid="_x0000_s1033" style="position:absolute;margin-left:240.1pt;margin-top:5.25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J6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" filled="f" strokecolor="black [3213]" strokeweight="1.5pt">
                <v:textbox>
                  <w:txbxContent>
                    <w:p w14:paraId="4BAF3FED" w14:textId="77777777" w:rsidR="00976B19" w:rsidRDefault="00976B19" w:rsidP="00976B19">
                      <w:pPr>
                        <w:rPr>
                          <w:color w:val="000000" w:themeColor="text1"/>
                          <w:sz w:val="18"/>
                          <w:szCs w:val="20"/>
                        </w:rPr>
                      </w:pPr>
                      <w:r w:rsidRPr="00560609">
                        <w:rPr>
                          <w:color w:val="000000" w:themeColor="text1"/>
                          <w:sz w:val="18"/>
                          <w:szCs w:val="20"/>
                        </w:rPr>
                        <w:t>Re</w:t>
                      </w:r>
                      <w:r>
                        <w:rPr>
                          <w:color w:val="000000" w:themeColor="text1"/>
                          <w:sz w:val="18"/>
                          <w:szCs w:val="20"/>
                        </w:rPr>
                        <w:t>p</w:t>
                      </w:r>
                      <w:r w:rsidRPr="00560609">
                        <w:rPr>
                          <w:color w:val="000000" w:themeColor="text1"/>
                          <w:sz w:val="18"/>
                          <w:szCs w:val="20"/>
                        </w:rPr>
                        <w:t>or</w:t>
                      </w:r>
                      <w:r>
                        <w:rPr>
                          <w:color w:val="000000" w:themeColor="text1"/>
                          <w:sz w:val="18"/>
                          <w:szCs w:val="20"/>
                        </w:rPr>
                        <w:t>t</w:t>
                      </w:r>
                      <w:r w:rsidRPr="00560609">
                        <w:rPr>
                          <w:color w:val="000000" w:themeColor="text1"/>
                          <w:sz w:val="18"/>
                          <w:szCs w:val="20"/>
                        </w:rPr>
                        <w:t>s</w:t>
                      </w:r>
                      <w:r>
                        <w:rPr>
                          <w:color w:val="000000" w:themeColor="text1"/>
                          <w:sz w:val="18"/>
                          <w:szCs w:val="20"/>
                        </w:rPr>
                        <w:t xml:space="preserve"> not </w:t>
                      </w:r>
                      <w:proofErr w:type="spellStart"/>
                      <w:r>
                        <w:rPr>
                          <w:color w:val="000000" w:themeColor="text1"/>
                          <w:sz w:val="18"/>
                          <w:szCs w:val="20"/>
                        </w:rPr>
                        <w:t>retrieved</w:t>
                      </w:r>
                      <w:proofErr w:type="spellEnd"/>
                    </w:p>
                    <w:p w14:paraId="1D343613" w14:textId="77777777" w:rsidR="00976B19" w:rsidRPr="00560609" w:rsidRDefault="00976B19" w:rsidP="00976B19">
                      <w:pPr>
                        <w:rPr>
                          <w:color w:val="000000" w:themeColor="text1"/>
                          <w:sz w:val="18"/>
                          <w:szCs w:val="20"/>
                        </w:rPr>
                      </w:pPr>
                      <w:r>
                        <w:rPr>
                          <w:color w:val="000000" w:themeColor="text1"/>
                          <w:sz w:val="18"/>
                          <w:szCs w:val="20"/>
                        </w:rPr>
                        <w:t>(n = 0)</w:t>
                      </w:r>
                    </w:p>
                  </w:txbxContent>
                </v:textbox>
              </v:rect>
            </w:pict>
          </mc:Fallback>
        </mc:AlternateContent>
      </w:r>
    </w:p>
    <w:p w14:paraId="1A598807" w14:textId="77777777" w:rsidR="00976B19" w:rsidRPr="00976B19" w:rsidRDefault="00976B19" w:rsidP="00976B19">
      <w:pPr>
        <w:rPr>
          <w:lang w:val="en-US"/>
        </w:rPr>
      </w:pPr>
    </w:p>
    <w:p w14:paraId="77C43D72" w14:textId="77777777" w:rsidR="00976B19" w:rsidRPr="00976B19" w:rsidRDefault="00976B19" w:rsidP="00976B19">
      <w:pPr>
        <w:rPr>
          <w:lang w:val="en-US"/>
        </w:rPr>
      </w:pPr>
      <w:r>
        <w:rPr>
          <w:noProof/>
        </w:rPr>
        <mc:AlternateContent>
          <mc:Choice Requires="wps">
            <w:drawing>
              <wp:anchor distT="0" distB="0" distL="114300" distR="114300" simplePos="0" relativeHeight="251674624" behindDoc="0" locked="0" layoutInCell="1" allowOverlap="1" wp14:anchorId="3BE1F6B9" wp14:editId="5749418C">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tx2">
                            <a:lumMod val="25000"/>
                            <a:lumOff val="75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4FABF2B" w14:textId="77777777" w:rsidR="00976B19" w:rsidRDefault="00976B19" w:rsidP="00976B19">
                            <w:pPr>
                              <w:jc w:val="center"/>
                              <w:rPr>
                                <w:b/>
                                <w:color w:val="000000" w:themeColor="text1"/>
                                <w:sz w:val="18"/>
                                <w:szCs w:val="18"/>
                              </w:rPr>
                            </w:pPr>
                            <w:r>
                              <w:rPr>
                                <w:b/>
                                <w:color w:val="000000" w:themeColor="text1"/>
                                <w:sz w:val="18"/>
                                <w:szCs w:val="18"/>
                              </w:rPr>
                              <w:t>Screening</w:t>
                            </w:r>
                          </w:p>
                          <w:p w14:paraId="228492E3" w14:textId="77777777" w:rsidR="00976B19" w:rsidRPr="001502CF" w:rsidRDefault="00976B19" w:rsidP="00976B19">
                            <w:pPr>
                              <w:rPr>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1F6B9" id="Flowchart: Alternate Process 32" o:spid="_x0000_s1034" type="#_x0000_t176" style="position:absolute;margin-left:-91.4pt;margin-top:11.05pt;width:219.5pt;height:20.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" fillcolor="#a7caec [831]" strokecolor="black [3213]" strokeweight="1.5pt">
                <v:textbox>
                  <w:txbxContent>
                    <w:p w14:paraId="04FABF2B" w14:textId="77777777" w:rsidR="00976B19" w:rsidRDefault="00976B19" w:rsidP="00976B19">
                      <w:pPr>
                        <w:jc w:val="center"/>
                        <w:rPr>
                          <w:b/>
                          <w:color w:val="000000" w:themeColor="text1"/>
                          <w:sz w:val="18"/>
                          <w:szCs w:val="18"/>
                        </w:rPr>
                      </w:pPr>
                      <w:r>
                        <w:rPr>
                          <w:b/>
                          <w:color w:val="000000" w:themeColor="text1"/>
                          <w:sz w:val="18"/>
                          <w:szCs w:val="18"/>
                        </w:rPr>
                        <w:t>Screening</w:t>
                      </w:r>
                    </w:p>
                    <w:p w14:paraId="228492E3" w14:textId="77777777" w:rsidR="00976B19" w:rsidRPr="001502CF" w:rsidRDefault="00976B19" w:rsidP="00976B19">
                      <w:pPr>
                        <w:rPr>
                          <w:b/>
                          <w:color w:val="000000" w:themeColor="text1"/>
                          <w:sz w:val="18"/>
                          <w:szCs w:val="18"/>
                        </w:rPr>
                      </w:pPr>
                    </w:p>
                  </w:txbxContent>
                </v:textbox>
              </v:shape>
            </w:pict>
          </mc:Fallback>
        </mc:AlternateContent>
      </w:r>
    </w:p>
    <w:p w14:paraId="3E763480" w14:textId="77777777" w:rsidR="00976B19" w:rsidRPr="00976B19" w:rsidRDefault="00976B19" w:rsidP="00976B19">
      <w:pPr>
        <w:rPr>
          <w:lang w:val="en-US"/>
        </w:rPr>
      </w:pPr>
      <w:r>
        <w:rPr>
          <w:noProof/>
        </w:rPr>
        <mc:AlternateContent>
          <mc:Choice Requires="wps">
            <w:drawing>
              <wp:anchor distT="0" distB="0" distL="114300" distR="114300" simplePos="0" relativeHeight="251678720" behindDoc="0" locked="0" layoutInCell="1" allowOverlap="1" wp14:anchorId="5DA0C24F" wp14:editId="30647DB0">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ED9739" id="Straight Arrow Connector 36" o:spid="_x0000_s1026" type="#_x0000_t32" style="position:absolute;margin-left:111pt;margin-top:4.45pt;width:0;height:22.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" strokecolor="black [3213]" strokeweight="1pt">
                <v:stroke endarrow="block" joinstyle="miter"/>
              </v:shape>
            </w:pict>
          </mc:Fallback>
        </mc:AlternateContent>
      </w:r>
    </w:p>
    <w:p w14:paraId="57C8F687" w14:textId="77777777" w:rsidR="00976B19" w:rsidRPr="00976B19" w:rsidRDefault="00976B19" w:rsidP="00976B19">
      <w:pPr>
        <w:rPr>
          <w:lang w:val="en-US"/>
        </w:rPr>
      </w:pPr>
    </w:p>
    <w:p w14:paraId="53A685B0" w14:textId="1B097CCB" w:rsidR="00976B19" w:rsidRPr="00976B19" w:rsidRDefault="000169BE" w:rsidP="00976B19">
      <w:pPr>
        <w:rPr>
          <w:lang w:val="en-US"/>
        </w:rPr>
      </w:pPr>
      <w:r w:rsidRPr="00560609">
        <w:rPr>
          <w:noProof/>
        </w:rPr>
        <mc:AlternateContent>
          <mc:Choice Requires="wps">
            <w:drawing>
              <wp:anchor distT="0" distB="0" distL="114300" distR="114300" simplePos="0" relativeHeight="251666432" behindDoc="0" locked="0" layoutInCell="1" allowOverlap="1" wp14:anchorId="1B4B113C" wp14:editId="42B9C650">
                <wp:simplePos x="0" y="0"/>
                <wp:positionH relativeFrom="column">
                  <wp:posOffset>3057754</wp:posOffset>
                </wp:positionH>
                <wp:positionV relativeFrom="paragraph">
                  <wp:posOffset>12979</wp:posOffset>
                </wp:positionV>
                <wp:extent cx="1887220" cy="1499616"/>
                <wp:effectExtent l="0" t="0" r="17780" b="24765"/>
                <wp:wrapNone/>
                <wp:docPr id="9" name="Rectangle 9"/>
                <wp:cNvGraphicFramePr/>
                <a:graphic xmlns:a="http://schemas.openxmlformats.org/drawingml/2006/main">
                  <a:graphicData uri="http://schemas.microsoft.com/office/word/2010/wordprocessingShape">
                    <wps:wsp>
                      <wps:cNvSpPr/>
                      <wps:spPr>
                        <a:xfrm>
                          <a:off x="0" y="0"/>
                          <a:ext cx="1887220" cy="14996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83F2AD" w14:textId="77777777" w:rsidR="00976B19" w:rsidRPr="00976B19" w:rsidRDefault="00976B19" w:rsidP="00976B19">
                            <w:pPr>
                              <w:rPr>
                                <w:color w:val="000000" w:themeColor="text1"/>
                                <w:sz w:val="18"/>
                                <w:szCs w:val="20"/>
                                <w:lang w:val="en-US"/>
                              </w:rPr>
                            </w:pPr>
                            <w:r w:rsidRPr="00976B19">
                              <w:rPr>
                                <w:color w:val="000000" w:themeColor="text1"/>
                                <w:sz w:val="18"/>
                                <w:szCs w:val="20"/>
                                <w:lang w:val="en-US"/>
                              </w:rPr>
                              <w:t>Reports excluded (n = 43):</w:t>
                            </w:r>
                          </w:p>
                          <w:p w14:paraId="1601B8EF" w14:textId="77777777" w:rsidR="00976B19" w:rsidRPr="00976B19" w:rsidRDefault="00976B19" w:rsidP="00976B19">
                            <w:pPr>
                              <w:rPr>
                                <w:color w:val="000000" w:themeColor="text1"/>
                                <w:sz w:val="18"/>
                                <w:szCs w:val="20"/>
                                <w:lang w:val="en-US"/>
                              </w:rPr>
                            </w:pPr>
                            <w:r w:rsidRPr="00976B19">
                              <w:rPr>
                                <w:color w:val="000000" w:themeColor="text1"/>
                                <w:sz w:val="18"/>
                                <w:szCs w:val="20"/>
                                <w:lang w:val="en-US"/>
                              </w:rPr>
                              <w:t>Reasons for exclusion:</w:t>
                            </w:r>
                          </w:p>
                          <w:p w14:paraId="5B205362" w14:textId="77777777" w:rsidR="00976B19" w:rsidRDefault="00976B19" w:rsidP="00976B19">
                            <w:pPr>
                              <w:pStyle w:val="ListParagraph"/>
                              <w:numPr>
                                <w:ilvl w:val="0"/>
                                <w:numId w:val="2"/>
                              </w:numPr>
                              <w:contextualSpacing/>
                              <w:rPr>
                                <w:color w:val="000000" w:themeColor="text1"/>
                                <w:sz w:val="18"/>
                                <w:szCs w:val="20"/>
                              </w:rPr>
                            </w:pPr>
                            <w:r w:rsidRPr="00A90855">
                              <w:rPr>
                                <w:color w:val="000000" w:themeColor="text1"/>
                                <w:sz w:val="18"/>
                                <w:szCs w:val="20"/>
                              </w:rPr>
                              <w:t>Not peer-reviewed</w:t>
                            </w:r>
                          </w:p>
                          <w:p w14:paraId="0CE8E8FB" w14:textId="2BAF19D2" w:rsidR="00976B19" w:rsidRDefault="000169BE" w:rsidP="000169BE">
                            <w:pPr>
                              <w:pStyle w:val="ListParagraph"/>
                              <w:numPr>
                                <w:ilvl w:val="0"/>
                                <w:numId w:val="2"/>
                              </w:numPr>
                              <w:rPr>
                                <w:color w:val="000000" w:themeColor="text1"/>
                                <w:sz w:val="18"/>
                                <w:szCs w:val="20"/>
                                <w:lang w:val="en-US"/>
                              </w:rPr>
                            </w:pPr>
                            <w:r>
                              <w:rPr>
                                <w:color w:val="000000" w:themeColor="text1"/>
                                <w:sz w:val="18"/>
                                <w:szCs w:val="20"/>
                                <w:lang w:val="en-US"/>
                              </w:rPr>
                              <w:t>Article type:</w:t>
                            </w:r>
                            <w:r>
                              <w:rPr>
                                <w:color w:val="000000" w:themeColor="text1"/>
                                <w:sz w:val="18"/>
                                <w:szCs w:val="20"/>
                                <w:lang w:val="en-US"/>
                              </w:rPr>
                              <w:br/>
                              <w:t>e</w:t>
                            </w:r>
                            <w:r w:rsidRPr="000169BE">
                              <w:rPr>
                                <w:color w:val="000000" w:themeColor="text1"/>
                                <w:sz w:val="18"/>
                                <w:szCs w:val="20"/>
                                <w:lang w:val="en-US"/>
                              </w:rPr>
                              <w:t>ditorial, introductory chapter, commentary, forum, conference proceeding, information paper</w:t>
                            </w:r>
                            <w:r>
                              <w:rPr>
                                <w:color w:val="000000" w:themeColor="text1"/>
                                <w:sz w:val="18"/>
                                <w:szCs w:val="20"/>
                                <w:lang w:val="en-US"/>
                              </w:rPr>
                              <w:t>, book</w:t>
                            </w:r>
                          </w:p>
                          <w:p w14:paraId="453C0633" w14:textId="20B695A8" w:rsidR="000169BE" w:rsidRPr="000169BE" w:rsidRDefault="000169BE" w:rsidP="000169BE">
                            <w:pPr>
                              <w:pStyle w:val="ListParagraph"/>
                              <w:numPr>
                                <w:ilvl w:val="0"/>
                                <w:numId w:val="2"/>
                              </w:numPr>
                              <w:rPr>
                                <w:color w:val="000000" w:themeColor="text1"/>
                                <w:sz w:val="18"/>
                                <w:szCs w:val="20"/>
                                <w:lang w:val="en-US"/>
                              </w:rPr>
                            </w:pPr>
                            <w:r>
                              <w:rPr>
                                <w:color w:val="000000" w:themeColor="text1"/>
                                <w:sz w:val="18"/>
                                <w:szCs w:val="20"/>
                                <w:lang w:val="en-US"/>
                              </w:rPr>
                              <w:t>No urban focus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B113C" id="Rectangle 9" o:spid="_x0000_s1035" style="position:absolute;margin-left:240.75pt;margin-top:1pt;width:148.6pt;height:1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" filled="f" strokecolor="black [3213]" strokeweight="1.5pt">
                <v:textbox>
                  <w:txbxContent>
                    <w:p w14:paraId="3983F2AD" w14:textId="77777777" w:rsidR="00976B19" w:rsidRPr="00976B19" w:rsidRDefault="00976B19" w:rsidP="00976B19">
                      <w:pPr>
                        <w:rPr>
                          <w:color w:val="000000" w:themeColor="text1"/>
                          <w:sz w:val="18"/>
                          <w:szCs w:val="20"/>
                          <w:lang w:val="en-US"/>
                        </w:rPr>
                      </w:pPr>
                      <w:r w:rsidRPr="00976B19">
                        <w:rPr>
                          <w:color w:val="000000" w:themeColor="text1"/>
                          <w:sz w:val="18"/>
                          <w:szCs w:val="20"/>
                          <w:lang w:val="en-US"/>
                        </w:rPr>
                        <w:t>Reports excluded (n = 43):</w:t>
                      </w:r>
                    </w:p>
                    <w:p w14:paraId="1601B8EF" w14:textId="77777777" w:rsidR="00976B19" w:rsidRPr="00976B19" w:rsidRDefault="00976B19" w:rsidP="00976B19">
                      <w:pPr>
                        <w:rPr>
                          <w:color w:val="000000" w:themeColor="text1"/>
                          <w:sz w:val="18"/>
                          <w:szCs w:val="20"/>
                          <w:lang w:val="en-US"/>
                        </w:rPr>
                      </w:pPr>
                      <w:r w:rsidRPr="00976B19">
                        <w:rPr>
                          <w:color w:val="000000" w:themeColor="text1"/>
                          <w:sz w:val="18"/>
                          <w:szCs w:val="20"/>
                          <w:lang w:val="en-US"/>
                        </w:rPr>
                        <w:t>Reasons for exclusion:</w:t>
                      </w:r>
                    </w:p>
                    <w:p w14:paraId="5B205362" w14:textId="77777777" w:rsidR="00976B19" w:rsidRDefault="00976B19" w:rsidP="00976B19">
                      <w:pPr>
                        <w:pStyle w:val="ListParagraph"/>
                        <w:numPr>
                          <w:ilvl w:val="0"/>
                          <w:numId w:val="2"/>
                        </w:numPr>
                        <w:contextualSpacing/>
                        <w:rPr>
                          <w:color w:val="000000" w:themeColor="text1"/>
                          <w:sz w:val="18"/>
                          <w:szCs w:val="20"/>
                        </w:rPr>
                      </w:pPr>
                      <w:r w:rsidRPr="00A90855">
                        <w:rPr>
                          <w:color w:val="000000" w:themeColor="text1"/>
                          <w:sz w:val="18"/>
                          <w:szCs w:val="20"/>
                        </w:rPr>
                        <w:t>Not peer-</w:t>
                      </w:r>
                      <w:proofErr w:type="spellStart"/>
                      <w:r w:rsidRPr="00A90855">
                        <w:rPr>
                          <w:color w:val="000000" w:themeColor="text1"/>
                          <w:sz w:val="18"/>
                          <w:szCs w:val="20"/>
                        </w:rPr>
                        <w:t>reviewed</w:t>
                      </w:r>
                      <w:proofErr w:type="spellEnd"/>
                    </w:p>
                    <w:p w14:paraId="0CE8E8FB" w14:textId="2BAF19D2" w:rsidR="00976B19" w:rsidRDefault="000169BE" w:rsidP="000169BE">
                      <w:pPr>
                        <w:pStyle w:val="ListParagraph"/>
                        <w:numPr>
                          <w:ilvl w:val="0"/>
                          <w:numId w:val="2"/>
                        </w:numPr>
                        <w:rPr>
                          <w:color w:val="000000" w:themeColor="text1"/>
                          <w:sz w:val="18"/>
                          <w:szCs w:val="20"/>
                          <w:lang w:val="en-US"/>
                        </w:rPr>
                      </w:pPr>
                      <w:r>
                        <w:rPr>
                          <w:color w:val="000000" w:themeColor="text1"/>
                          <w:sz w:val="18"/>
                          <w:szCs w:val="20"/>
                          <w:lang w:val="en-US"/>
                        </w:rPr>
                        <w:t>Article type:</w:t>
                      </w:r>
                      <w:r>
                        <w:rPr>
                          <w:color w:val="000000" w:themeColor="text1"/>
                          <w:sz w:val="18"/>
                          <w:szCs w:val="20"/>
                          <w:lang w:val="en-US"/>
                        </w:rPr>
                        <w:br/>
                        <w:t>e</w:t>
                      </w:r>
                      <w:r w:rsidRPr="000169BE">
                        <w:rPr>
                          <w:color w:val="000000" w:themeColor="text1"/>
                          <w:sz w:val="18"/>
                          <w:szCs w:val="20"/>
                          <w:lang w:val="en-US"/>
                        </w:rPr>
                        <w:t>ditorial, introductory chapter, commentar</w:t>
                      </w:r>
                      <w:r w:rsidRPr="000169BE">
                        <w:rPr>
                          <w:color w:val="000000" w:themeColor="text1"/>
                          <w:sz w:val="18"/>
                          <w:szCs w:val="20"/>
                          <w:lang w:val="en-US"/>
                        </w:rPr>
                        <w:t>y</w:t>
                      </w:r>
                      <w:r w:rsidRPr="000169BE">
                        <w:rPr>
                          <w:color w:val="000000" w:themeColor="text1"/>
                          <w:sz w:val="18"/>
                          <w:szCs w:val="20"/>
                          <w:lang w:val="en-US"/>
                        </w:rPr>
                        <w:t>, forum, conference proceeding, information paper</w:t>
                      </w:r>
                      <w:r>
                        <w:rPr>
                          <w:color w:val="000000" w:themeColor="text1"/>
                          <w:sz w:val="18"/>
                          <w:szCs w:val="20"/>
                          <w:lang w:val="en-US"/>
                        </w:rPr>
                        <w:t>, book</w:t>
                      </w:r>
                    </w:p>
                    <w:p w14:paraId="453C0633" w14:textId="20B695A8" w:rsidR="000169BE" w:rsidRPr="000169BE" w:rsidRDefault="000169BE" w:rsidP="000169BE">
                      <w:pPr>
                        <w:pStyle w:val="ListParagraph"/>
                        <w:numPr>
                          <w:ilvl w:val="0"/>
                          <w:numId w:val="2"/>
                        </w:numPr>
                        <w:rPr>
                          <w:color w:val="000000" w:themeColor="text1"/>
                          <w:sz w:val="18"/>
                          <w:szCs w:val="20"/>
                          <w:lang w:val="en-US"/>
                        </w:rPr>
                      </w:pPr>
                      <w:r>
                        <w:rPr>
                          <w:color w:val="000000" w:themeColor="text1"/>
                          <w:sz w:val="18"/>
                          <w:szCs w:val="20"/>
                          <w:lang w:val="en-US"/>
                        </w:rPr>
                        <w:t>No urban focus</w:t>
                      </w:r>
                    </w:p>
                  </w:txbxContent>
                </v:textbox>
              </v:rect>
            </w:pict>
          </mc:Fallback>
        </mc:AlternateContent>
      </w:r>
      <w:r w:rsidR="00976B19">
        <w:rPr>
          <w:noProof/>
        </w:rPr>
        <mc:AlternateContent>
          <mc:Choice Requires="wps">
            <w:drawing>
              <wp:anchor distT="0" distB="0" distL="114300" distR="114300" simplePos="0" relativeHeight="251671552" behindDoc="0" locked="0" layoutInCell="1" allowOverlap="1" wp14:anchorId="0F88EC57" wp14:editId="1A369D02">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49F0A9" id="Straight Arrow Connector 17" o:spid="_x0000_s1026" type="#_x0000_t32" style="position:absolute;margin-left:195pt;margin-top:23.2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" strokecolor="black [3213]" strokeweight="1pt">
                <v:stroke endarrow="block" joinstyle="miter"/>
              </v:shape>
            </w:pict>
          </mc:Fallback>
        </mc:AlternateContent>
      </w:r>
      <w:r w:rsidR="00976B19" w:rsidRPr="00560609">
        <w:rPr>
          <w:noProof/>
        </w:rPr>
        <mc:AlternateContent>
          <mc:Choice Requires="wps">
            <w:drawing>
              <wp:anchor distT="0" distB="0" distL="114300" distR="114300" simplePos="0" relativeHeight="251665408" behindDoc="0" locked="0" layoutInCell="1" allowOverlap="1" wp14:anchorId="231AE1F5" wp14:editId="6A2A920B">
                <wp:simplePos x="0" y="0"/>
                <wp:positionH relativeFrom="column">
                  <wp:posOffset>561975</wp:posOffset>
                </wp:positionH>
                <wp:positionV relativeFrom="paragraph">
                  <wp:posOffset>13335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A06DC2" w14:textId="77777777" w:rsidR="00976B19" w:rsidRPr="00976B19" w:rsidRDefault="00976B19" w:rsidP="00976B19">
                            <w:pPr>
                              <w:rPr>
                                <w:color w:val="000000" w:themeColor="text1"/>
                                <w:sz w:val="18"/>
                                <w:szCs w:val="20"/>
                                <w:lang w:val="en-US"/>
                              </w:rPr>
                            </w:pPr>
                            <w:r w:rsidRPr="00976B19">
                              <w:rPr>
                                <w:color w:val="000000" w:themeColor="text1"/>
                                <w:sz w:val="18"/>
                                <w:szCs w:val="20"/>
                                <w:lang w:val="en-US"/>
                              </w:rPr>
                              <w:t>Reports assessed for eligibility</w:t>
                            </w:r>
                          </w:p>
                          <w:p w14:paraId="409F8949" w14:textId="77777777" w:rsidR="00976B19" w:rsidRPr="00976B19" w:rsidRDefault="00976B19" w:rsidP="00976B19">
                            <w:pPr>
                              <w:rPr>
                                <w:color w:val="000000" w:themeColor="text1"/>
                                <w:sz w:val="18"/>
                                <w:szCs w:val="20"/>
                                <w:lang w:val="en-US"/>
                              </w:rPr>
                            </w:pPr>
                            <w:r w:rsidRPr="00976B19">
                              <w:rPr>
                                <w:color w:val="000000" w:themeColor="text1"/>
                                <w:sz w:val="18"/>
                                <w:szCs w:val="20"/>
                                <w:lang w:val="en-US"/>
                              </w:rPr>
                              <w:t>(n = 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AE1F5" id="Rectangle 8" o:spid="_x0000_s1036" style="position:absolute;margin-left:44.25pt;margin-top:1.05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" filled="f" strokecolor="black [3213]" strokeweight="1.5pt">
                <v:textbox>
                  <w:txbxContent>
                    <w:p w14:paraId="57A06DC2" w14:textId="77777777" w:rsidR="00976B19" w:rsidRPr="00976B19" w:rsidRDefault="00976B19" w:rsidP="00976B19">
                      <w:pPr>
                        <w:rPr>
                          <w:color w:val="000000" w:themeColor="text1"/>
                          <w:sz w:val="18"/>
                          <w:szCs w:val="20"/>
                          <w:lang w:val="en-US"/>
                        </w:rPr>
                      </w:pPr>
                      <w:r w:rsidRPr="00976B19">
                        <w:rPr>
                          <w:color w:val="000000" w:themeColor="text1"/>
                          <w:sz w:val="18"/>
                          <w:szCs w:val="20"/>
                          <w:lang w:val="en-US"/>
                        </w:rPr>
                        <w:t>Reports assessed for eligibility</w:t>
                      </w:r>
                    </w:p>
                    <w:p w14:paraId="409F8949" w14:textId="77777777" w:rsidR="00976B19" w:rsidRPr="00976B19" w:rsidRDefault="00976B19" w:rsidP="00976B19">
                      <w:pPr>
                        <w:rPr>
                          <w:color w:val="000000" w:themeColor="text1"/>
                          <w:sz w:val="18"/>
                          <w:szCs w:val="20"/>
                          <w:lang w:val="en-US"/>
                        </w:rPr>
                      </w:pPr>
                      <w:r w:rsidRPr="00976B19">
                        <w:rPr>
                          <w:color w:val="000000" w:themeColor="text1"/>
                          <w:sz w:val="18"/>
                          <w:szCs w:val="20"/>
                          <w:lang w:val="en-US"/>
                        </w:rPr>
                        <w:t>(n = 111)</w:t>
                      </w:r>
                    </w:p>
                  </w:txbxContent>
                </v:textbox>
              </v:rect>
            </w:pict>
          </mc:Fallback>
        </mc:AlternateContent>
      </w:r>
    </w:p>
    <w:p w14:paraId="36639950" w14:textId="77777777" w:rsidR="00976B19" w:rsidRPr="00976B19" w:rsidRDefault="00976B19" w:rsidP="00976B19">
      <w:pPr>
        <w:rPr>
          <w:lang w:val="en-US"/>
        </w:rPr>
      </w:pPr>
    </w:p>
    <w:p w14:paraId="25FD6CE1" w14:textId="77777777" w:rsidR="00976B19" w:rsidRPr="00976B19" w:rsidRDefault="00976B19" w:rsidP="00976B19">
      <w:pPr>
        <w:rPr>
          <w:lang w:val="en-US"/>
        </w:rPr>
      </w:pPr>
    </w:p>
    <w:p w14:paraId="0646ACEA" w14:textId="77777777" w:rsidR="00976B19" w:rsidRPr="00976B19" w:rsidRDefault="00976B19" w:rsidP="00976B19">
      <w:pPr>
        <w:rPr>
          <w:lang w:val="en-US"/>
        </w:rPr>
      </w:pPr>
      <w:r>
        <w:rPr>
          <w:noProof/>
        </w:rPr>
        <mc:AlternateContent>
          <mc:Choice Requires="wps">
            <w:drawing>
              <wp:anchor distT="0" distB="0" distL="114300" distR="114300" simplePos="0" relativeHeight="251679744" behindDoc="0" locked="0" layoutInCell="1" allowOverlap="1" wp14:anchorId="346561F6" wp14:editId="087AC1E1">
                <wp:simplePos x="0" y="0"/>
                <wp:positionH relativeFrom="column">
                  <wp:posOffset>1400861</wp:posOffset>
                </wp:positionH>
                <wp:positionV relativeFrom="paragraph">
                  <wp:posOffset>29667</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A4A5C5" id="Straight Arrow Connector 19" o:spid="_x0000_s1026" type="#_x0000_t32" style="position:absolute;margin-left:110.3pt;margin-top:2.35pt;width:0;height:58.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" strokecolor="black [3213]" strokeweight="1pt">
                <v:stroke endarrow="block" joinstyle="miter"/>
              </v:shape>
            </w:pict>
          </mc:Fallback>
        </mc:AlternateContent>
      </w:r>
    </w:p>
    <w:p w14:paraId="606430D2" w14:textId="77777777" w:rsidR="00976B19" w:rsidRPr="00976B19" w:rsidRDefault="00976B19" w:rsidP="00976B19">
      <w:pPr>
        <w:rPr>
          <w:lang w:val="en-US"/>
        </w:rPr>
      </w:pPr>
    </w:p>
    <w:p w14:paraId="7EB1E1BF" w14:textId="77777777" w:rsidR="00976B19" w:rsidRPr="00976B19" w:rsidRDefault="00976B19" w:rsidP="00976B19">
      <w:pPr>
        <w:rPr>
          <w:lang w:val="en-US"/>
        </w:rPr>
      </w:pPr>
    </w:p>
    <w:p w14:paraId="092E4717" w14:textId="77777777" w:rsidR="00976B19" w:rsidRPr="00976B19" w:rsidRDefault="00976B19" w:rsidP="00976B19">
      <w:pPr>
        <w:rPr>
          <w:lang w:val="en-US"/>
        </w:rPr>
      </w:pPr>
    </w:p>
    <w:p w14:paraId="4F69E3A5" w14:textId="77777777" w:rsidR="00976B19" w:rsidRPr="00976B19" w:rsidRDefault="00976B19" w:rsidP="00976B19">
      <w:pPr>
        <w:rPr>
          <w:lang w:val="en-US"/>
        </w:rPr>
      </w:pPr>
      <w:r w:rsidRPr="00560609">
        <w:rPr>
          <w:noProof/>
        </w:rPr>
        <mc:AlternateContent>
          <mc:Choice Requires="wps">
            <w:drawing>
              <wp:anchor distT="0" distB="0" distL="114300" distR="114300" simplePos="0" relativeHeight="251667456" behindDoc="0" locked="0" layoutInCell="1" allowOverlap="1" wp14:anchorId="3908A0FA" wp14:editId="686C7CD3">
                <wp:simplePos x="0" y="0"/>
                <wp:positionH relativeFrom="column">
                  <wp:posOffset>540385</wp:posOffset>
                </wp:positionH>
                <wp:positionV relativeFrom="paragraph">
                  <wp:posOffset>110795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5952B9" w14:textId="77777777" w:rsidR="00976B19" w:rsidRPr="00976B19" w:rsidRDefault="00976B19" w:rsidP="00976B19">
                            <w:pPr>
                              <w:rPr>
                                <w:color w:val="000000" w:themeColor="text1"/>
                                <w:sz w:val="18"/>
                                <w:szCs w:val="20"/>
                                <w:lang w:val="en-US"/>
                              </w:rPr>
                            </w:pPr>
                            <w:r w:rsidRPr="00976B19">
                              <w:rPr>
                                <w:color w:val="000000" w:themeColor="text1"/>
                                <w:sz w:val="18"/>
                                <w:szCs w:val="20"/>
                                <w:lang w:val="en-US"/>
                              </w:rPr>
                              <w:t>Studies included in review</w:t>
                            </w:r>
                          </w:p>
                          <w:p w14:paraId="14BE3D31" w14:textId="7C8CC4F3" w:rsidR="00976B19" w:rsidRPr="00976B19" w:rsidRDefault="00976B19" w:rsidP="00976B19">
                            <w:pPr>
                              <w:rPr>
                                <w:color w:val="000000" w:themeColor="text1"/>
                                <w:sz w:val="18"/>
                                <w:szCs w:val="20"/>
                                <w:lang w:val="en-US"/>
                              </w:rPr>
                            </w:pPr>
                            <w:r w:rsidRPr="00976B19">
                              <w:rPr>
                                <w:color w:val="000000" w:themeColor="text1"/>
                                <w:sz w:val="18"/>
                                <w:szCs w:val="20"/>
                                <w:lang w:val="en-US"/>
                              </w:rPr>
                              <w:t>(n = 68)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8A0FA" id="Rectangle 13" o:spid="_x0000_s1037" style="position:absolute;margin-left:42.55pt;margin-top:8.7pt;width:148.6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RsiQIAAHE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" filled="f" strokecolor="black [3213]" strokeweight="1.5pt">
                <v:textbox>
                  <w:txbxContent>
                    <w:p w14:paraId="235952B9" w14:textId="77777777" w:rsidR="00976B19" w:rsidRPr="00976B19" w:rsidRDefault="00976B19" w:rsidP="00976B19">
                      <w:pPr>
                        <w:rPr>
                          <w:color w:val="000000" w:themeColor="text1"/>
                          <w:sz w:val="18"/>
                          <w:szCs w:val="20"/>
                          <w:lang w:val="en-US"/>
                        </w:rPr>
                      </w:pPr>
                      <w:r w:rsidRPr="00976B19">
                        <w:rPr>
                          <w:color w:val="000000" w:themeColor="text1"/>
                          <w:sz w:val="18"/>
                          <w:szCs w:val="20"/>
                          <w:lang w:val="en-US"/>
                        </w:rPr>
                        <w:t>Studies included in review</w:t>
                      </w:r>
                    </w:p>
                    <w:p w14:paraId="14BE3D31" w14:textId="7C8CC4F3" w:rsidR="00976B19" w:rsidRPr="00976B19" w:rsidRDefault="00976B19" w:rsidP="00976B19">
                      <w:pPr>
                        <w:rPr>
                          <w:color w:val="000000" w:themeColor="text1"/>
                          <w:sz w:val="18"/>
                          <w:szCs w:val="20"/>
                          <w:lang w:val="en-US"/>
                        </w:rPr>
                      </w:pPr>
                      <w:r w:rsidRPr="00976B19">
                        <w:rPr>
                          <w:color w:val="000000" w:themeColor="text1"/>
                          <w:sz w:val="18"/>
                          <w:szCs w:val="20"/>
                          <w:lang w:val="en-US"/>
                        </w:rPr>
                        <w:t>(n = 68)</w:t>
                      </w:r>
                    </w:p>
                  </w:txbxContent>
                </v:textbox>
              </v:rect>
            </w:pict>
          </mc:Fallback>
        </mc:AlternateContent>
      </w:r>
    </w:p>
    <w:p w14:paraId="2C4F03D0" w14:textId="77777777" w:rsidR="00976B19" w:rsidRPr="00976B19" w:rsidRDefault="00976B19" w:rsidP="00976B19">
      <w:pPr>
        <w:rPr>
          <w:lang w:val="en-US"/>
        </w:rPr>
      </w:pPr>
      <w:r>
        <w:rPr>
          <w:noProof/>
        </w:rPr>
        <mc:AlternateContent>
          <mc:Choice Requires="wps">
            <w:drawing>
              <wp:anchor distT="0" distB="0" distL="114300" distR="114300" simplePos="0" relativeHeight="251675648" behindDoc="0" locked="0" layoutInCell="1" allowOverlap="1" wp14:anchorId="7A77D1F6" wp14:editId="24FD8B50">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tx2">
                            <a:lumMod val="25000"/>
                            <a:lumOff val="75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E424D1C" w14:textId="77777777" w:rsidR="00976B19" w:rsidRPr="001502CF" w:rsidRDefault="00976B19" w:rsidP="00976B19">
                            <w:pPr>
                              <w:jc w:val="center"/>
                              <w:rPr>
                                <w:b/>
                                <w:color w:val="000000" w:themeColor="text1"/>
                                <w:sz w:val="18"/>
                                <w:szCs w:val="18"/>
                              </w:rPr>
                            </w:pPr>
                            <w:r>
                              <w:rPr>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7D1F6" id="Flowchart: Alternate Process 33" o:spid="_x0000_s1038" type="#_x0000_t176" style="position:absolute;margin-left:-10.5pt;margin-top:13.45pt;width:60.2pt;height:20.7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" fillcolor="#a7caec [831]" strokecolor="black [3213]" strokeweight="1.5pt">
                <v:textbox>
                  <w:txbxContent>
                    <w:p w14:paraId="2E424D1C" w14:textId="77777777" w:rsidR="00976B19" w:rsidRPr="001502CF" w:rsidRDefault="00976B19" w:rsidP="00976B19">
                      <w:pPr>
                        <w:jc w:val="center"/>
                        <w:rPr>
                          <w:b/>
                          <w:color w:val="000000" w:themeColor="text1"/>
                          <w:sz w:val="18"/>
                          <w:szCs w:val="18"/>
                        </w:rPr>
                      </w:pPr>
                      <w:proofErr w:type="spellStart"/>
                      <w:r>
                        <w:rPr>
                          <w:b/>
                          <w:color w:val="000000" w:themeColor="text1"/>
                          <w:sz w:val="18"/>
                          <w:szCs w:val="18"/>
                        </w:rPr>
                        <w:t>Included</w:t>
                      </w:r>
                      <w:proofErr w:type="spellEnd"/>
                    </w:p>
                  </w:txbxContent>
                </v:textbox>
              </v:shape>
            </w:pict>
          </mc:Fallback>
        </mc:AlternateContent>
      </w:r>
    </w:p>
    <w:p w14:paraId="6E52185A" w14:textId="77777777" w:rsidR="00976B19" w:rsidRPr="00976B19" w:rsidRDefault="00976B19" w:rsidP="00976B19">
      <w:pPr>
        <w:rPr>
          <w:lang w:val="en-US"/>
        </w:rPr>
      </w:pPr>
    </w:p>
    <w:p w14:paraId="5E7D3412" w14:textId="77777777" w:rsidR="00976B19" w:rsidRPr="00976B19" w:rsidRDefault="00976B19" w:rsidP="00976B19">
      <w:pPr>
        <w:rPr>
          <w:lang w:val="en-US"/>
        </w:rPr>
      </w:pPr>
    </w:p>
    <w:p w14:paraId="04438EA7" w14:textId="77777777" w:rsidR="00976B19" w:rsidRPr="00976B19" w:rsidRDefault="00976B19" w:rsidP="00976B19">
      <w:pPr>
        <w:rPr>
          <w:lang w:val="en-US"/>
        </w:rPr>
      </w:pPr>
    </w:p>
    <w:p w14:paraId="249C2FAA" w14:textId="77777777" w:rsidR="00976B19" w:rsidRDefault="00976B19">
      <w:pPr>
        <w:spacing w:before="240" w:after="120"/>
        <w:rPr>
          <w:rFonts w:ascii="Garamond" w:hAnsi="Garamond"/>
          <w:b/>
          <w:bCs/>
          <w:i/>
          <w:iCs/>
          <w:lang w:val="en-US"/>
        </w:rPr>
      </w:pPr>
    </w:p>
    <w:p w14:paraId="41240D66" w14:textId="77777777" w:rsidR="00976B19" w:rsidRDefault="00976B19">
      <w:pPr>
        <w:spacing w:before="240" w:after="120"/>
        <w:rPr>
          <w:rFonts w:ascii="Garamond" w:hAnsi="Garamond"/>
          <w:b/>
          <w:bCs/>
          <w:i/>
          <w:iCs/>
          <w:lang w:val="en-US"/>
        </w:rPr>
      </w:pPr>
    </w:p>
    <w:p w14:paraId="20B1AA7A" w14:textId="5F90FC13" w:rsidR="00D35F42" w:rsidRPr="00976B19" w:rsidRDefault="00976B19">
      <w:pPr>
        <w:spacing w:before="240" w:after="120"/>
        <w:rPr>
          <w:rFonts w:ascii="Garamond" w:hAnsi="Garamond"/>
          <w:lang w:val="en-US"/>
        </w:rPr>
      </w:pPr>
      <w:r w:rsidRPr="00976B19">
        <w:rPr>
          <w:rFonts w:ascii="Garamond" w:hAnsi="Garamond"/>
          <w:b/>
          <w:bCs/>
          <w:i/>
          <w:iCs/>
          <w:lang w:val="en-US"/>
        </w:rPr>
        <w:lastRenderedPageBreak/>
        <w:t xml:space="preserve">Figure </w:t>
      </w:r>
      <w:r w:rsidR="00EE3FCE">
        <w:rPr>
          <w:rFonts w:ascii="Garamond" w:hAnsi="Garamond"/>
          <w:b/>
          <w:bCs/>
          <w:i/>
          <w:iCs/>
          <w:lang w:val="en-US"/>
        </w:rPr>
        <w:t>A</w:t>
      </w:r>
      <w:r>
        <w:rPr>
          <w:rFonts w:ascii="Garamond" w:hAnsi="Garamond"/>
          <w:b/>
          <w:bCs/>
          <w:i/>
          <w:iCs/>
          <w:lang w:val="en-US"/>
        </w:rPr>
        <w:t>2</w:t>
      </w:r>
      <w:r w:rsidRPr="00976B19">
        <w:rPr>
          <w:rFonts w:ascii="Garamond" w:hAnsi="Garamond"/>
          <w:b/>
          <w:bCs/>
          <w:i/>
          <w:iCs/>
          <w:lang w:val="en-US"/>
        </w:rPr>
        <w:t xml:space="preserve">. PRISMA 2020 Flow Diagram </w:t>
      </w:r>
      <w:r>
        <w:rPr>
          <w:rFonts w:ascii="Garamond" w:hAnsi="Garamond"/>
          <w:b/>
          <w:bCs/>
          <w:i/>
          <w:iCs/>
          <w:lang w:val="en-US"/>
        </w:rPr>
        <w:t>– Simplified</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0" w:type="dxa"/>
          <w:bottom w:w="100" w:type="dxa"/>
          <w:right w:w="100" w:type="dxa"/>
        </w:tblCellMar>
        <w:tblLook w:val="0000" w:firstRow="0" w:lastRow="0" w:firstColumn="0" w:lastColumn="0" w:noHBand="0" w:noVBand="0"/>
      </w:tblPr>
      <w:tblGrid>
        <w:gridCol w:w="5500"/>
        <w:gridCol w:w="2000"/>
      </w:tblGrid>
      <w:tr w:rsidR="0054166B" w14:paraId="44AFD35F" w14:textId="77777777">
        <w:tc>
          <w:tcPr>
            <w:tcW w:w="5500" w:type="dxa"/>
            <w:shd w:val="clear" w:color="auto" w:fill="E7E6E6"/>
            <w:tcMar>
              <w:top w:w="100" w:type="dxa"/>
              <w:left w:w="100" w:type="dxa"/>
              <w:bottom w:w="100" w:type="dxa"/>
              <w:right w:w="100" w:type="dxa"/>
            </w:tcMar>
          </w:tcPr>
          <w:p w14:paraId="5AE5C2D1" w14:textId="77777777" w:rsidR="00D35F42" w:rsidRPr="00676DE1" w:rsidRDefault="00976B19">
            <w:pPr>
              <w:rPr>
                <w:rFonts w:ascii="Garamond" w:hAnsi="Garamond"/>
              </w:rPr>
            </w:pPr>
            <w:r w:rsidRPr="00676DE1">
              <w:rPr>
                <w:rFonts w:ascii="Garamond" w:hAnsi="Garamond"/>
                <w:b/>
                <w:bCs/>
              </w:rPr>
              <w:t>Stage</w:t>
            </w:r>
          </w:p>
        </w:tc>
        <w:tc>
          <w:tcPr>
            <w:tcW w:w="2000" w:type="dxa"/>
            <w:shd w:val="clear" w:color="auto" w:fill="E7E6E6"/>
            <w:tcMar>
              <w:top w:w="100" w:type="dxa"/>
              <w:left w:w="100" w:type="dxa"/>
              <w:bottom w:w="100" w:type="dxa"/>
              <w:right w:w="100" w:type="dxa"/>
            </w:tcMar>
          </w:tcPr>
          <w:p w14:paraId="3B6FA41E" w14:textId="77777777" w:rsidR="00D35F42" w:rsidRPr="00676DE1" w:rsidRDefault="00976B19">
            <w:pPr>
              <w:jc w:val="center"/>
              <w:rPr>
                <w:rFonts w:ascii="Garamond" w:hAnsi="Garamond"/>
              </w:rPr>
            </w:pPr>
            <w:r w:rsidRPr="00676DE1">
              <w:rPr>
                <w:rFonts w:ascii="Garamond" w:hAnsi="Garamond"/>
                <w:b/>
                <w:bCs/>
              </w:rPr>
              <w:t>Count</w:t>
            </w:r>
          </w:p>
        </w:tc>
      </w:tr>
      <w:tr w:rsidR="0054166B" w14:paraId="2031B817" w14:textId="77777777">
        <w:tc>
          <w:tcPr>
            <w:tcW w:w="5500" w:type="dxa"/>
            <w:tcMar>
              <w:top w:w="100" w:type="dxa"/>
              <w:left w:w="100" w:type="dxa"/>
              <w:bottom w:w="100" w:type="dxa"/>
              <w:right w:w="100" w:type="dxa"/>
            </w:tcMar>
          </w:tcPr>
          <w:p w14:paraId="750E4E2B" w14:textId="77777777" w:rsidR="00D35F42" w:rsidRPr="00676DE1" w:rsidRDefault="00976B19">
            <w:pPr>
              <w:rPr>
                <w:rFonts w:ascii="Garamond" w:hAnsi="Garamond"/>
                <w:lang w:val="en-US"/>
              </w:rPr>
            </w:pPr>
            <w:r w:rsidRPr="00676DE1">
              <w:rPr>
                <w:rFonts w:ascii="Garamond" w:hAnsi="Garamond"/>
                <w:lang w:val="en-US"/>
              </w:rPr>
              <w:t>Records identified: Web of Science</w:t>
            </w:r>
          </w:p>
        </w:tc>
        <w:tc>
          <w:tcPr>
            <w:tcW w:w="2000" w:type="dxa"/>
            <w:tcMar>
              <w:top w:w="100" w:type="dxa"/>
              <w:left w:w="100" w:type="dxa"/>
              <w:bottom w:w="100" w:type="dxa"/>
              <w:right w:w="100" w:type="dxa"/>
            </w:tcMar>
          </w:tcPr>
          <w:p w14:paraId="40D9B3F8" w14:textId="77777777" w:rsidR="00D35F42" w:rsidRPr="00676DE1" w:rsidRDefault="00976B19">
            <w:pPr>
              <w:jc w:val="center"/>
              <w:rPr>
                <w:rFonts w:ascii="Garamond" w:hAnsi="Garamond"/>
              </w:rPr>
            </w:pPr>
            <w:r w:rsidRPr="00676DE1">
              <w:rPr>
                <w:rFonts w:ascii="Garamond" w:hAnsi="Garamond"/>
              </w:rPr>
              <w:t>712</w:t>
            </w:r>
          </w:p>
        </w:tc>
      </w:tr>
      <w:tr w:rsidR="0054166B" w14:paraId="1A5DFB10" w14:textId="77777777">
        <w:tc>
          <w:tcPr>
            <w:tcW w:w="5500" w:type="dxa"/>
            <w:tcMar>
              <w:top w:w="100" w:type="dxa"/>
              <w:left w:w="100" w:type="dxa"/>
              <w:bottom w:w="100" w:type="dxa"/>
              <w:right w:w="100" w:type="dxa"/>
            </w:tcMar>
          </w:tcPr>
          <w:p w14:paraId="17E85B43" w14:textId="77777777" w:rsidR="00D35F42" w:rsidRPr="00676DE1" w:rsidRDefault="00976B19">
            <w:pPr>
              <w:rPr>
                <w:rFonts w:ascii="Garamond" w:hAnsi="Garamond"/>
              </w:rPr>
            </w:pPr>
            <w:r w:rsidRPr="00676DE1">
              <w:rPr>
                <w:rFonts w:ascii="Garamond" w:hAnsi="Garamond"/>
              </w:rPr>
              <w:t>Records identified: Scopus</w:t>
            </w:r>
          </w:p>
        </w:tc>
        <w:tc>
          <w:tcPr>
            <w:tcW w:w="2000" w:type="dxa"/>
            <w:tcMar>
              <w:top w:w="100" w:type="dxa"/>
              <w:left w:w="100" w:type="dxa"/>
              <w:bottom w:w="100" w:type="dxa"/>
              <w:right w:w="100" w:type="dxa"/>
            </w:tcMar>
          </w:tcPr>
          <w:p w14:paraId="4801C8EB" w14:textId="77777777" w:rsidR="00D35F42" w:rsidRPr="00676DE1" w:rsidRDefault="00976B19">
            <w:pPr>
              <w:jc w:val="center"/>
              <w:rPr>
                <w:rFonts w:ascii="Garamond" w:hAnsi="Garamond"/>
              </w:rPr>
            </w:pPr>
            <w:r w:rsidRPr="00676DE1">
              <w:rPr>
                <w:rFonts w:ascii="Garamond" w:hAnsi="Garamond"/>
              </w:rPr>
              <w:t>1,133</w:t>
            </w:r>
          </w:p>
        </w:tc>
      </w:tr>
      <w:tr w:rsidR="0054166B" w14:paraId="07913A00" w14:textId="77777777">
        <w:tc>
          <w:tcPr>
            <w:tcW w:w="5500" w:type="dxa"/>
            <w:tcMar>
              <w:top w:w="100" w:type="dxa"/>
              <w:left w:w="100" w:type="dxa"/>
              <w:bottom w:w="100" w:type="dxa"/>
              <w:right w:w="100" w:type="dxa"/>
            </w:tcMar>
          </w:tcPr>
          <w:p w14:paraId="321627A8" w14:textId="77777777" w:rsidR="00D35F42" w:rsidRPr="000D5BA5" w:rsidRDefault="00976B19">
            <w:pPr>
              <w:rPr>
                <w:rFonts w:ascii="Garamond" w:hAnsi="Garamond"/>
              </w:rPr>
            </w:pPr>
            <w:r w:rsidRPr="000D5BA5">
              <w:rPr>
                <w:rFonts w:ascii="Garamond" w:hAnsi="Garamond"/>
              </w:rPr>
              <w:t>Duplicates removed</w:t>
            </w:r>
          </w:p>
        </w:tc>
        <w:tc>
          <w:tcPr>
            <w:tcW w:w="2000" w:type="dxa"/>
            <w:tcMar>
              <w:top w:w="100" w:type="dxa"/>
              <w:left w:w="100" w:type="dxa"/>
              <w:bottom w:w="100" w:type="dxa"/>
              <w:right w:w="100" w:type="dxa"/>
            </w:tcMar>
          </w:tcPr>
          <w:p w14:paraId="16FC3924" w14:textId="77777777" w:rsidR="00D35F42" w:rsidRPr="000D5BA5" w:rsidRDefault="00976B19">
            <w:pPr>
              <w:jc w:val="center"/>
              <w:rPr>
                <w:rFonts w:ascii="Garamond" w:hAnsi="Garamond"/>
              </w:rPr>
            </w:pPr>
            <w:r w:rsidRPr="000D5BA5">
              <w:rPr>
                <w:rFonts w:ascii="Garamond" w:hAnsi="Garamond"/>
              </w:rPr>
              <w:t>568</w:t>
            </w:r>
          </w:p>
        </w:tc>
      </w:tr>
      <w:tr w:rsidR="0054166B" w14:paraId="3F2C963E" w14:textId="77777777">
        <w:tc>
          <w:tcPr>
            <w:tcW w:w="5500" w:type="dxa"/>
            <w:tcMar>
              <w:top w:w="100" w:type="dxa"/>
              <w:left w:w="100" w:type="dxa"/>
              <w:bottom w:w="100" w:type="dxa"/>
              <w:right w:w="100" w:type="dxa"/>
            </w:tcMar>
          </w:tcPr>
          <w:p w14:paraId="6BB8775B" w14:textId="77777777" w:rsidR="00D35F42" w:rsidRPr="000D5BA5" w:rsidRDefault="00976B19">
            <w:pPr>
              <w:rPr>
                <w:rFonts w:ascii="Garamond" w:hAnsi="Garamond"/>
              </w:rPr>
            </w:pPr>
            <w:r w:rsidRPr="000D5BA5">
              <w:rPr>
                <w:rFonts w:ascii="Garamond" w:hAnsi="Garamond"/>
              </w:rPr>
              <w:t>Records screened (title/abstract)</w:t>
            </w:r>
          </w:p>
        </w:tc>
        <w:tc>
          <w:tcPr>
            <w:tcW w:w="2000" w:type="dxa"/>
            <w:tcMar>
              <w:top w:w="100" w:type="dxa"/>
              <w:left w:w="100" w:type="dxa"/>
              <w:bottom w:w="100" w:type="dxa"/>
              <w:right w:w="100" w:type="dxa"/>
            </w:tcMar>
          </w:tcPr>
          <w:p w14:paraId="1EC7D0A0" w14:textId="77777777" w:rsidR="00D35F42" w:rsidRPr="000D5BA5" w:rsidRDefault="00976B19">
            <w:pPr>
              <w:jc w:val="center"/>
              <w:rPr>
                <w:rFonts w:ascii="Garamond" w:hAnsi="Garamond"/>
              </w:rPr>
            </w:pPr>
            <w:r w:rsidRPr="000D5BA5">
              <w:rPr>
                <w:rFonts w:ascii="Garamond" w:hAnsi="Garamond"/>
              </w:rPr>
              <w:t>1,277</w:t>
            </w:r>
          </w:p>
        </w:tc>
      </w:tr>
      <w:tr w:rsidR="0054166B" w14:paraId="2C292558" w14:textId="77777777">
        <w:tc>
          <w:tcPr>
            <w:tcW w:w="5500" w:type="dxa"/>
            <w:tcMar>
              <w:top w:w="100" w:type="dxa"/>
              <w:left w:w="100" w:type="dxa"/>
              <w:bottom w:w="100" w:type="dxa"/>
              <w:right w:w="100" w:type="dxa"/>
            </w:tcMar>
          </w:tcPr>
          <w:p w14:paraId="4CCA1E40" w14:textId="77777777" w:rsidR="00D35F42" w:rsidRPr="00676DE1" w:rsidRDefault="00976B19">
            <w:pPr>
              <w:rPr>
                <w:rFonts w:ascii="Garamond" w:hAnsi="Garamond"/>
                <w:lang w:val="en-US"/>
              </w:rPr>
            </w:pPr>
            <w:r w:rsidRPr="00676DE1">
              <w:rPr>
                <w:rFonts w:ascii="Garamond" w:hAnsi="Garamond"/>
                <w:lang w:val="en-US"/>
              </w:rPr>
              <w:t>Full-text articles assessed for eligibility</w:t>
            </w:r>
          </w:p>
        </w:tc>
        <w:tc>
          <w:tcPr>
            <w:tcW w:w="2000" w:type="dxa"/>
            <w:tcMar>
              <w:top w:w="100" w:type="dxa"/>
              <w:left w:w="100" w:type="dxa"/>
              <w:bottom w:w="100" w:type="dxa"/>
              <w:right w:w="100" w:type="dxa"/>
            </w:tcMar>
          </w:tcPr>
          <w:p w14:paraId="00F74FE6" w14:textId="77777777" w:rsidR="00D35F42" w:rsidRPr="00676DE1" w:rsidRDefault="00976B19">
            <w:pPr>
              <w:jc w:val="center"/>
              <w:rPr>
                <w:rFonts w:ascii="Garamond" w:hAnsi="Garamond"/>
              </w:rPr>
            </w:pPr>
            <w:r w:rsidRPr="00676DE1">
              <w:rPr>
                <w:rFonts w:ascii="Garamond" w:hAnsi="Garamond"/>
              </w:rPr>
              <w:t>111</w:t>
            </w:r>
          </w:p>
        </w:tc>
      </w:tr>
      <w:tr w:rsidR="0054166B" w14:paraId="7665A216" w14:textId="77777777">
        <w:tc>
          <w:tcPr>
            <w:tcW w:w="5500" w:type="dxa"/>
            <w:shd w:val="clear" w:color="auto" w:fill="E7E6E6"/>
            <w:tcMar>
              <w:top w:w="100" w:type="dxa"/>
              <w:left w:w="100" w:type="dxa"/>
              <w:bottom w:w="100" w:type="dxa"/>
              <w:right w:w="100" w:type="dxa"/>
            </w:tcMar>
          </w:tcPr>
          <w:p w14:paraId="4615336E" w14:textId="77777777" w:rsidR="00D35F42" w:rsidRPr="00676DE1" w:rsidRDefault="00976B19">
            <w:pPr>
              <w:rPr>
                <w:rFonts w:ascii="Garamond" w:hAnsi="Garamond"/>
              </w:rPr>
            </w:pPr>
            <w:r w:rsidRPr="00676DE1">
              <w:rPr>
                <w:rFonts w:ascii="Garamond" w:hAnsi="Garamond"/>
                <w:b/>
                <w:bCs/>
              </w:rPr>
              <w:t>Studies included in synthesis</w:t>
            </w:r>
          </w:p>
        </w:tc>
        <w:tc>
          <w:tcPr>
            <w:tcW w:w="2000" w:type="dxa"/>
            <w:shd w:val="clear" w:color="auto" w:fill="E7E6E6"/>
            <w:tcMar>
              <w:top w:w="100" w:type="dxa"/>
              <w:left w:w="100" w:type="dxa"/>
              <w:bottom w:w="100" w:type="dxa"/>
              <w:right w:w="100" w:type="dxa"/>
            </w:tcMar>
          </w:tcPr>
          <w:p w14:paraId="3662DF16" w14:textId="77777777" w:rsidR="00D35F42" w:rsidRPr="00676DE1" w:rsidRDefault="00976B19">
            <w:pPr>
              <w:jc w:val="center"/>
              <w:rPr>
                <w:rFonts w:ascii="Garamond" w:hAnsi="Garamond"/>
              </w:rPr>
            </w:pPr>
            <w:r w:rsidRPr="00676DE1">
              <w:rPr>
                <w:rFonts w:ascii="Garamond" w:hAnsi="Garamond"/>
                <w:b/>
                <w:bCs/>
              </w:rPr>
              <w:t>68</w:t>
            </w:r>
          </w:p>
        </w:tc>
      </w:tr>
    </w:tbl>
    <w:p w14:paraId="67CC708F" w14:textId="02C56671" w:rsidR="00D35F42" w:rsidRPr="00676DE1" w:rsidRDefault="00976B19" w:rsidP="00EE3FCE">
      <w:pPr>
        <w:spacing w:before="360" w:after="480"/>
        <w:jc w:val="both"/>
        <w:rPr>
          <w:rFonts w:ascii="Garamond" w:hAnsi="Garamond"/>
          <w:lang w:val="en-US"/>
        </w:rPr>
      </w:pPr>
      <w:r w:rsidRPr="00676DE1">
        <w:rPr>
          <w:rFonts w:ascii="Garamond" w:hAnsi="Garamond"/>
          <w:i/>
          <w:iCs/>
          <w:lang w:val="en-US"/>
        </w:rPr>
        <w:t xml:space="preserve">Note: Title and abstract screening followed predetermined inclusion/exclusion criteria. Full texts were assessed for eligibility with focus on article type and peer-review rigor. </w:t>
      </w:r>
      <w:r w:rsidR="00AE6F33">
        <w:rPr>
          <w:rFonts w:ascii="Garamond" w:hAnsi="Garamond"/>
          <w:i/>
          <w:iCs/>
          <w:lang w:val="en-US"/>
        </w:rPr>
        <w:t>Unclear</w:t>
      </w:r>
      <w:r w:rsidRPr="00676DE1">
        <w:rPr>
          <w:rFonts w:ascii="Garamond" w:hAnsi="Garamond"/>
          <w:i/>
          <w:iCs/>
          <w:lang w:val="en-US"/>
        </w:rPr>
        <w:t xml:space="preserve"> cases were resolved through discussion and consensus among the </w:t>
      </w:r>
      <w:r w:rsidR="00AE6F33">
        <w:rPr>
          <w:rFonts w:ascii="Garamond" w:hAnsi="Garamond"/>
          <w:i/>
          <w:iCs/>
          <w:lang w:val="en-US"/>
        </w:rPr>
        <w:t>authors</w:t>
      </w:r>
      <w:r w:rsidRPr="00676DE1">
        <w:rPr>
          <w:rFonts w:ascii="Garamond" w:hAnsi="Garamond"/>
          <w:i/>
          <w:iCs/>
          <w:lang w:val="en-US"/>
        </w:rPr>
        <w:t>.</w:t>
      </w:r>
    </w:p>
    <w:p w14:paraId="29070CD8" w14:textId="42A48E67" w:rsidR="00D35F42" w:rsidRPr="00676DE1" w:rsidRDefault="00D35F42">
      <w:pPr>
        <w:rPr>
          <w:rFonts w:ascii="Garamond" w:hAnsi="Garamond"/>
          <w:lang w:val="en-US"/>
        </w:rPr>
      </w:pPr>
    </w:p>
    <w:p w14:paraId="0E848DB8" w14:textId="6A8EA8A9" w:rsidR="00D35F42" w:rsidRPr="00676DE1" w:rsidRDefault="00A8057E">
      <w:pPr>
        <w:pStyle w:val="Heading2"/>
        <w:rPr>
          <w:rFonts w:ascii="Garamond" w:hAnsi="Garamond"/>
          <w:lang w:val="en-US"/>
        </w:rPr>
      </w:pPr>
      <w:r>
        <w:rPr>
          <w:rFonts w:ascii="Garamond" w:hAnsi="Garamond"/>
          <w:lang w:val="en-US"/>
        </w:rPr>
        <w:t>A.</w:t>
      </w:r>
      <w:r w:rsidR="00976B19" w:rsidRPr="00676DE1">
        <w:rPr>
          <w:rFonts w:ascii="Garamond" w:hAnsi="Garamond"/>
          <w:lang w:val="en-US"/>
        </w:rPr>
        <w:t xml:space="preserve">6 Data Collection </w:t>
      </w:r>
      <w:r w:rsidR="00FB0A1E">
        <w:rPr>
          <w:rFonts w:ascii="Garamond" w:hAnsi="Garamond"/>
          <w:lang w:val="en-US"/>
        </w:rPr>
        <w:t>and Availability</w:t>
      </w:r>
    </w:p>
    <w:p w14:paraId="0E3D77C1" w14:textId="736F33DD" w:rsidR="00D35F42" w:rsidRPr="00676DE1" w:rsidRDefault="00976B19">
      <w:pPr>
        <w:pStyle w:val="Heading3"/>
        <w:rPr>
          <w:rFonts w:ascii="Garamond" w:hAnsi="Garamond"/>
          <w:lang w:val="en-US"/>
        </w:rPr>
      </w:pPr>
      <w:r w:rsidRPr="00676DE1">
        <w:rPr>
          <w:rFonts w:ascii="Garamond" w:hAnsi="Garamond"/>
          <w:lang w:val="en-US"/>
        </w:rPr>
        <w:t>Data Items Extracted</w:t>
      </w:r>
    </w:p>
    <w:p w14:paraId="6727EB85" w14:textId="20E51FE1" w:rsidR="00D35F42" w:rsidRPr="00676DE1" w:rsidRDefault="00976B19">
      <w:pPr>
        <w:spacing w:after="240"/>
        <w:rPr>
          <w:rFonts w:ascii="Garamond" w:hAnsi="Garamond"/>
          <w:lang w:val="en-US"/>
        </w:rPr>
      </w:pPr>
      <w:r w:rsidRPr="00676DE1">
        <w:rPr>
          <w:rFonts w:ascii="Garamond" w:hAnsi="Garamond"/>
          <w:lang w:val="en-US"/>
        </w:rPr>
        <w:t>For each included study, the following data items were systematically extracted:</w:t>
      </w:r>
    </w:p>
    <w:p w14:paraId="0183474E" w14:textId="6170DE72" w:rsidR="00D35F42" w:rsidRPr="00676DE1" w:rsidRDefault="00976B19">
      <w:pPr>
        <w:spacing w:after="120"/>
        <w:rPr>
          <w:rFonts w:ascii="Garamond" w:hAnsi="Garamond"/>
          <w:lang w:val="en-US"/>
        </w:rPr>
      </w:pPr>
      <w:r w:rsidRPr="00676DE1">
        <w:rPr>
          <w:rFonts w:ascii="Garamond" w:hAnsi="Garamond"/>
          <w:b/>
          <w:bCs/>
          <w:lang w:val="en-US"/>
        </w:rPr>
        <w:t xml:space="preserve">Bibliographic data: </w:t>
      </w:r>
      <w:r w:rsidRPr="000D5BA5">
        <w:rPr>
          <w:rFonts w:ascii="Garamond" w:hAnsi="Garamond"/>
          <w:lang w:val="en-US"/>
        </w:rPr>
        <w:t xml:space="preserve">Author(s), </w:t>
      </w:r>
      <w:r w:rsidR="000D5BA5">
        <w:rPr>
          <w:rFonts w:ascii="Garamond" w:hAnsi="Garamond"/>
          <w:lang w:val="en-US"/>
        </w:rPr>
        <w:t xml:space="preserve">publication title, </w:t>
      </w:r>
      <w:r w:rsidRPr="000D5BA5">
        <w:rPr>
          <w:rFonts w:ascii="Garamond" w:hAnsi="Garamond"/>
          <w:lang w:val="en-US"/>
        </w:rPr>
        <w:t>year</w:t>
      </w:r>
      <w:r w:rsidR="000D5BA5">
        <w:rPr>
          <w:rFonts w:ascii="Garamond" w:hAnsi="Garamond"/>
          <w:lang w:val="en-US"/>
        </w:rPr>
        <w:t xml:space="preserve"> of publication</w:t>
      </w:r>
      <w:r w:rsidRPr="000D5BA5">
        <w:rPr>
          <w:rFonts w:ascii="Garamond" w:hAnsi="Garamond"/>
          <w:lang w:val="en-US"/>
        </w:rPr>
        <w:t xml:space="preserve">, </w:t>
      </w:r>
      <w:r w:rsidR="000D5BA5">
        <w:rPr>
          <w:rFonts w:ascii="Garamond" w:hAnsi="Garamond"/>
          <w:lang w:val="en-US"/>
        </w:rPr>
        <w:t xml:space="preserve">keywords, </w:t>
      </w:r>
      <w:r w:rsidRPr="000D5BA5">
        <w:rPr>
          <w:rFonts w:ascii="Garamond" w:hAnsi="Garamond"/>
          <w:lang w:val="en-US"/>
        </w:rPr>
        <w:t xml:space="preserve">journal, </w:t>
      </w:r>
      <w:r w:rsidR="000D5BA5">
        <w:rPr>
          <w:rFonts w:ascii="Garamond" w:hAnsi="Garamond"/>
          <w:lang w:val="en-US"/>
        </w:rPr>
        <w:t xml:space="preserve">journal type, journal discipline, </w:t>
      </w:r>
      <w:r w:rsidRPr="000D5BA5">
        <w:rPr>
          <w:rFonts w:ascii="Garamond" w:hAnsi="Garamond"/>
          <w:lang w:val="en-US"/>
        </w:rPr>
        <w:t xml:space="preserve">publisher, </w:t>
      </w:r>
      <w:r w:rsidR="000D5BA5">
        <w:rPr>
          <w:rFonts w:ascii="Garamond" w:hAnsi="Garamond"/>
          <w:lang w:val="en-US"/>
        </w:rPr>
        <w:t xml:space="preserve">affiliation </w:t>
      </w:r>
      <w:r w:rsidRPr="000D5BA5">
        <w:rPr>
          <w:rFonts w:ascii="Garamond" w:hAnsi="Garamond"/>
          <w:lang w:val="en-US"/>
        </w:rPr>
        <w:t>of lead author</w:t>
      </w:r>
      <w:r w:rsidR="000D5BA5">
        <w:rPr>
          <w:rFonts w:ascii="Garamond" w:hAnsi="Garamond"/>
          <w:lang w:val="en-US"/>
        </w:rPr>
        <w:t>, country location of lead author´s affiliation</w:t>
      </w:r>
      <w:r w:rsidRPr="000D5BA5">
        <w:rPr>
          <w:rFonts w:ascii="Garamond" w:hAnsi="Garamond"/>
          <w:lang w:val="en-US"/>
        </w:rPr>
        <w:t xml:space="preserve">, </w:t>
      </w:r>
      <w:r w:rsidR="000D5BA5">
        <w:rPr>
          <w:rFonts w:ascii="Garamond" w:hAnsi="Garamond"/>
          <w:lang w:val="en-US"/>
        </w:rPr>
        <w:t xml:space="preserve">and </w:t>
      </w:r>
      <w:r w:rsidRPr="000D5BA5">
        <w:rPr>
          <w:rFonts w:ascii="Garamond" w:hAnsi="Garamond"/>
          <w:lang w:val="en-US"/>
        </w:rPr>
        <w:t>funding type.</w:t>
      </w:r>
    </w:p>
    <w:p w14:paraId="245323B9" w14:textId="7B0384FF" w:rsidR="00D35F42" w:rsidRDefault="00976B19">
      <w:pPr>
        <w:spacing w:after="120"/>
        <w:rPr>
          <w:rFonts w:ascii="Garamond" w:hAnsi="Garamond"/>
          <w:lang w:val="en-US"/>
        </w:rPr>
      </w:pPr>
      <w:r w:rsidRPr="00676DE1">
        <w:rPr>
          <w:rFonts w:ascii="Garamond" w:hAnsi="Garamond"/>
          <w:b/>
          <w:bCs/>
          <w:lang w:val="en-US"/>
        </w:rPr>
        <w:t xml:space="preserve">Conceptual data: </w:t>
      </w:r>
      <w:r w:rsidRPr="000D5BA5">
        <w:rPr>
          <w:rFonts w:ascii="Garamond" w:hAnsi="Garamond"/>
          <w:lang w:val="en-US"/>
        </w:rPr>
        <w:t xml:space="preserve">Definition </w:t>
      </w:r>
      <w:r w:rsidR="000D5BA5">
        <w:rPr>
          <w:rFonts w:ascii="Garamond" w:hAnsi="Garamond"/>
          <w:lang w:val="en-US"/>
        </w:rPr>
        <w:t>provided for regenerative urban design</w:t>
      </w:r>
      <w:r w:rsidR="0088016D">
        <w:rPr>
          <w:rFonts w:ascii="Garamond" w:hAnsi="Garamond"/>
          <w:lang w:val="en-US"/>
        </w:rPr>
        <w:t xml:space="preserve">, </w:t>
      </w:r>
      <w:r w:rsidRPr="000D5BA5">
        <w:rPr>
          <w:rFonts w:ascii="Garamond" w:hAnsi="Garamond"/>
          <w:lang w:val="en-US"/>
        </w:rPr>
        <w:t xml:space="preserve">and </w:t>
      </w:r>
      <w:r w:rsidR="0088016D">
        <w:rPr>
          <w:rFonts w:ascii="Garamond" w:hAnsi="Garamond"/>
          <w:lang w:val="en-US"/>
        </w:rPr>
        <w:t xml:space="preserve">cited </w:t>
      </w:r>
      <w:r w:rsidRPr="000D5BA5">
        <w:rPr>
          <w:rFonts w:ascii="Garamond" w:hAnsi="Garamond"/>
          <w:lang w:val="en-US"/>
        </w:rPr>
        <w:t>origin</w:t>
      </w:r>
      <w:r w:rsidR="0088016D">
        <w:rPr>
          <w:rFonts w:ascii="Garamond" w:hAnsi="Garamond"/>
          <w:lang w:val="en-US"/>
        </w:rPr>
        <w:t xml:space="preserve"> for definition</w:t>
      </w:r>
      <w:r w:rsidRPr="000D5BA5">
        <w:rPr>
          <w:rFonts w:ascii="Garamond" w:hAnsi="Garamond"/>
          <w:lang w:val="en-US"/>
        </w:rPr>
        <w:t xml:space="preserve">, core principles/strategies, implementation challenges/barriers, </w:t>
      </w:r>
      <w:r w:rsidR="0088016D">
        <w:rPr>
          <w:rFonts w:ascii="Garamond" w:hAnsi="Garamond"/>
          <w:lang w:val="en-US"/>
        </w:rPr>
        <w:t>resolutions in form of benchmarks/</w:t>
      </w:r>
      <w:r w:rsidRPr="000D5BA5">
        <w:rPr>
          <w:rFonts w:ascii="Garamond" w:hAnsi="Garamond"/>
          <w:lang w:val="en-US"/>
        </w:rPr>
        <w:t>references</w:t>
      </w:r>
      <w:r w:rsidR="0088016D">
        <w:rPr>
          <w:rFonts w:ascii="Garamond" w:hAnsi="Garamond"/>
          <w:lang w:val="en-US"/>
        </w:rPr>
        <w:t>,</w:t>
      </w:r>
      <w:r w:rsidRPr="000D5BA5">
        <w:rPr>
          <w:rFonts w:ascii="Garamond" w:hAnsi="Garamond"/>
          <w:lang w:val="en-US"/>
        </w:rPr>
        <w:t xml:space="preserve"> metrics/indicators</w:t>
      </w:r>
      <w:r w:rsidR="0088016D">
        <w:rPr>
          <w:rFonts w:ascii="Garamond" w:hAnsi="Garamond"/>
          <w:lang w:val="en-US"/>
        </w:rPr>
        <w:t>,</w:t>
      </w:r>
      <w:r w:rsidRPr="000D5BA5">
        <w:rPr>
          <w:rFonts w:ascii="Garamond" w:hAnsi="Garamond"/>
          <w:lang w:val="en-US"/>
        </w:rPr>
        <w:t xml:space="preserve"> and</w:t>
      </w:r>
      <w:r w:rsidR="0088016D">
        <w:rPr>
          <w:rFonts w:ascii="Garamond" w:hAnsi="Garamond"/>
          <w:lang w:val="en-US"/>
        </w:rPr>
        <w:t xml:space="preserve"> role of </w:t>
      </w:r>
      <w:r w:rsidR="00FB0A1E">
        <w:rPr>
          <w:rFonts w:ascii="Garamond" w:hAnsi="Garamond"/>
          <w:lang w:val="en-US"/>
        </w:rPr>
        <w:t>ecosystems</w:t>
      </w:r>
      <w:r w:rsidR="0088016D">
        <w:rPr>
          <w:rFonts w:ascii="Garamond" w:hAnsi="Garamond"/>
          <w:lang w:val="en-US"/>
        </w:rPr>
        <w:t>/</w:t>
      </w:r>
      <w:r w:rsidRPr="000D5BA5">
        <w:rPr>
          <w:rFonts w:ascii="Garamond" w:hAnsi="Garamond"/>
          <w:lang w:val="en-US"/>
        </w:rPr>
        <w:t xml:space="preserve"> ecosystem services.</w:t>
      </w:r>
    </w:p>
    <w:p w14:paraId="39BADB2B" w14:textId="77777777" w:rsidR="00FB0A1E" w:rsidRPr="00FB0A1E" w:rsidRDefault="00FB0A1E">
      <w:pPr>
        <w:spacing w:after="120"/>
        <w:rPr>
          <w:rFonts w:ascii="Garamond" w:hAnsi="Garamond"/>
          <w:lang w:val="en-US"/>
        </w:rPr>
      </w:pPr>
    </w:p>
    <w:p w14:paraId="77CD9362" w14:textId="1607C1DA" w:rsidR="00FB0A1E" w:rsidRPr="00FB0A1E" w:rsidRDefault="00FB0A1E">
      <w:pPr>
        <w:spacing w:after="120"/>
        <w:rPr>
          <w:rFonts w:ascii="Garamond" w:hAnsi="Garamond"/>
          <w:lang w:val="en-US"/>
        </w:rPr>
      </w:pPr>
      <w:r w:rsidRPr="00FB0A1E">
        <w:rPr>
          <w:rFonts w:ascii="Garamond" w:hAnsi="Garamond"/>
          <w:lang w:val="en-US"/>
        </w:rPr>
        <w:t xml:space="preserve">The complete dataset with extracted data for all 68 included publications </w:t>
      </w:r>
      <w:r>
        <w:rPr>
          <w:rFonts w:ascii="Garamond" w:hAnsi="Garamond"/>
          <w:lang w:val="en-US"/>
        </w:rPr>
        <w:t xml:space="preserve">used for analysis </w:t>
      </w:r>
      <w:r w:rsidRPr="00FB0A1E">
        <w:rPr>
          <w:rFonts w:ascii="Garamond" w:hAnsi="Garamond"/>
          <w:lang w:val="en-US"/>
        </w:rPr>
        <w:t xml:space="preserve">is available </w:t>
      </w:r>
      <w:r>
        <w:rPr>
          <w:rFonts w:ascii="Garamond" w:hAnsi="Garamond"/>
          <w:lang w:val="en-US"/>
        </w:rPr>
        <w:t xml:space="preserve">at </w:t>
      </w:r>
      <w:r w:rsidRPr="00FB0A1E">
        <w:rPr>
          <w:rFonts w:ascii="Garamond" w:hAnsi="Garamond"/>
          <w:lang w:val="en-US"/>
        </w:rPr>
        <w:t>https://doi.org/10.5281/zenodo.17682966</w:t>
      </w:r>
    </w:p>
    <w:p w14:paraId="40ADDE41" w14:textId="77777777" w:rsidR="00D35F42" w:rsidRPr="00676DE1" w:rsidRDefault="00976B19">
      <w:pPr>
        <w:spacing w:before="480" w:after="120"/>
        <w:rPr>
          <w:rFonts w:ascii="Garamond" w:hAnsi="Garamond"/>
          <w:lang w:val="en-US"/>
        </w:rPr>
      </w:pPr>
      <w:r w:rsidRPr="00676DE1">
        <w:rPr>
          <w:rFonts w:ascii="Garamond" w:hAnsi="Garamond"/>
          <w:lang w:val="en-US"/>
        </w:rPr>
        <w:t>_______________</w:t>
      </w:r>
    </w:p>
    <w:p w14:paraId="52C6A221" w14:textId="41C2E343" w:rsidR="001F6EAD" w:rsidRDefault="00976B19" w:rsidP="001F6EAD">
      <w:pPr>
        <w:rPr>
          <w:rFonts w:ascii="Garamond" w:hAnsi="Garamond"/>
          <w:i/>
          <w:iCs/>
          <w:lang w:val="en-US"/>
        </w:rPr>
      </w:pPr>
      <w:r w:rsidRPr="00676DE1">
        <w:rPr>
          <w:rFonts w:ascii="Garamond" w:hAnsi="Garamond"/>
          <w:i/>
          <w:iCs/>
          <w:lang w:val="en-US"/>
        </w:rPr>
        <w:t xml:space="preserve">Note: A complete </w:t>
      </w:r>
      <w:r w:rsidR="001F6EAD" w:rsidRPr="00676DE1">
        <w:rPr>
          <w:rFonts w:ascii="Garamond" w:hAnsi="Garamond"/>
          <w:i/>
          <w:iCs/>
          <w:lang w:val="en-US"/>
        </w:rPr>
        <w:t xml:space="preserve">reference list of all included studies is provided in Appendix </w:t>
      </w:r>
      <w:r w:rsidR="00E84DA0">
        <w:rPr>
          <w:rFonts w:ascii="Garamond" w:hAnsi="Garamond"/>
          <w:i/>
          <w:iCs/>
          <w:lang w:val="en-US"/>
        </w:rPr>
        <w:t>B</w:t>
      </w:r>
      <w:r w:rsidR="001F6EAD" w:rsidRPr="00676DE1">
        <w:rPr>
          <w:rFonts w:ascii="Garamond" w:hAnsi="Garamond"/>
          <w:i/>
          <w:iCs/>
          <w:lang w:val="en-US"/>
        </w:rPr>
        <w:t>.</w:t>
      </w:r>
    </w:p>
    <w:p w14:paraId="53C18CAE" w14:textId="2B1C1153" w:rsidR="001F6EAD" w:rsidRDefault="001F6EAD" w:rsidP="00157F29">
      <w:pPr>
        <w:rPr>
          <w:rFonts w:ascii="Garamond" w:hAnsi="Garamond"/>
          <w:i/>
          <w:iCs/>
          <w:lang w:val="en-US"/>
        </w:rPr>
      </w:pPr>
    </w:p>
    <w:sectPr w:rsidR="001F6EAD">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B1959" w14:textId="77777777" w:rsidR="00480DA8" w:rsidRDefault="00480DA8" w:rsidP="00393A5E">
      <w:r>
        <w:separator/>
      </w:r>
    </w:p>
  </w:endnote>
  <w:endnote w:type="continuationSeparator" w:id="0">
    <w:p w14:paraId="30306E30" w14:textId="77777777" w:rsidR="00480DA8" w:rsidRDefault="00480DA8" w:rsidP="0039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7F8F" w14:textId="32A75058" w:rsidR="00393A5E" w:rsidRDefault="00393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65CD2" w14:textId="355901D0" w:rsidR="00393A5E" w:rsidRDefault="00393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065D" w14:textId="249CFB14" w:rsidR="00393A5E" w:rsidRDefault="00393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E882B" w14:textId="77777777" w:rsidR="00480DA8" w:rsidRDefault="00480DA8" w:rsidP="00393A5E">
      <w:r>
        <w:separator/>
      </w:r>
    </w:p>
  </w:footnote>
  <w:footnote w:type="continuationSeparator" w:id="0">
    <w:p w14:paraId="4C20270A" w14:textId="77777777" w:rsidR="00480DA8" w:rsidRDefault="00480DA8" w:rsidP="00393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63519"/>
    <w:multiLevelType w:val="hybridMultilevel"/>
    <w:tmpl w:val="72CC743C"/>
    <w:lvl w:ilvl="0" w:tplc="7D8E2A24">
      <w:start w:val="1"/>
      <w:numFmt w:val="bullet"/>
      <w:lvlText w:val="●"/>
      <w:lvlJc w:val="left"/>
      <w:pPr>
        <w:ind w:left="720" w:hanging="360"/>
      </w:pPr>
    </w:lvl>
    <w:lvl w:ilvl="1" w:tplc="23FCFF64">
      <w:start w:val="1"/>
      <w:numFmt w:val="bullet"/>
      <w:lvlText w:val="○"/>
      <w:lvlJc w:val="left"/>
      <w:pPr>
        <w:ind w:left="1440" w:hanging="360"/>
      </w:pPr>
    </w:lvl>
    <w:lvl w:ilvl="2" w:tplc="23C0DC98">
      <w:start w:val="1"/>
      <w:numFmt w:val="bullet"/>
      <w:lvlText w:val="■"/>
      <w:lvlJc w:val="left"/>
      <w:pPr>
        <w:ind w:left="2160" w:hanging="360"/>
      </w:pPr>
    </w:lvl>
    <w:lvl w:ilvl="3" w:tplc="451830C8">
      <w:start w:val="1"/>
      <w:numFmt w:val="bullet"/>
      <w:lvlText w:val="●"/>
      <w:lvlJc w:val="left"/>
      <w:pPr>
        <w:ind w:left="2880" w:hanging="360"/>
      </w:pPr>
    </w:lvl>
    <w:lvl w:ilvl="4" w:tplc="D0A259C6">
      <w:start w:val="1"/>
      <w:numFmt w:val="bullet"/>
      <w:lvlText w:val="○"/>
      <w:lvlJc w:val="left"/>
      <w:pPr>
        <w:ind w:left="3600" w:hanging="360"/>
      </w:pPr>
    </w:lvl>
    <w:lvl w:ilvl="5" w:tplc="70FE5DB6">
      <w:start w:val="1"/>
      <w:numFmt w:val="bullet"/>
      <w:lvlText w:val="■"/>
      <w:lvlJc w:val="left"/>
      <w:pPr>
        <w:ind w:left="4320" w:hanging="360"/>
      </w:pPr>
    </w:lvl>
    <w:lvl w:ilvl="6" w:tplc="6BE219CA">
      <w:start w:val="1"/>
      <w:numFmt w:val="bullet"/>
      <w:lvlText w:val="●"/>
      <w:lvlJc w:val="left"/>
      <w:pPr>
        <w:ind w:left="5040" w:hanging="360"/>
      </w:pPr>
    </w:lvl>
    <w:lvl w:ilvl="7" w:tplc="D6FAE49A">
      <w:start w:val="1"/>
      <w:numFmt w:val="bullet"/>
      <w:lvlText w:val="●"/>
      <w:lvlJc w:val="left"/>
      <w:pPr>
        <w:ind w:left="5760" w:hanging="360"/>
      </w:pPr>
    </w:lvl>
    <w:lvl w:ilvl="8" w:tplc="72083A54">
      <w:start w:val="1"/>
      <w:numFmt w:val="bullet"/>
      <w:lvlText w:val="●"/>
      <w:lvlJc w:val="left"/>
      <w:pPr>
        <w:ind w:left="6480" w:hanging="360"/>
      </w:pPr>
    </w:lvl>
  </w:abstractNum>
  <w:abstractNum w:abstractNumId="1" w15:restartNumberingAfterBreak="0">
    <w:nsid w:val="5FEF19D4"/>
    <w:multiLevelType w:val="hybridMultilevel"/>
    <w:tmpl w:val="7092050A"/>
    <w:lvl w:ilvl="0" w:tplc="D7125926">
      <w:start w:val="2007"/>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4C47EBC"/>
    <w:multiLevelType w:val="hybridMultilevel"/>
    <w:tmpl w:val="876CC236"/>
    <w:lvl w:ilvl="0" w:tplc="1D744F3E">
      <w:start w:val="3"/>
      <w:numFmt w:val="bullet"/>
      <w:lvlText w:val="-"/>
      <w:lvlJc w:val="left"/>
      <w:pPr>
        <w:ind w:left="720" w:hanging="360"/>
      </w:pPr>
      <w:rPr>
        <w:rFonts w:ascii="Garamond" w:eastAsia="Arial" w:hAnsi="Garamond"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F646609"/>
    <w:multiLevelType w:val="hybridMultilevel"/>
    <w:tmpl w:val="9C9EE72C"/>
    <w:lvl w:ilvl="0" w:tplc="9D2E7F06">
      <w:numFmt w:val="bullet"/>
      <w:lvlText w:val="-"/>
      <w:lvlJc w:val="left"/>
      <w:pPr>
        <w:ind w:left="720" w:hanging="360"/>
      </w:pPr>
      <w:rPr>
        <w:rFonts w:ascii="Garamond" w:eastAsia="Arial" w:hAnsi="Garamond"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07632803">
    <w:abstractNumId w:val="0"/>
    <w:lvlOverride w:ilvl="0">
      <w:startOverride w:val="1"/>
    </w:lvlOverride>
  </w:num>
  <w:num w:numId="2" w16cid:durableId="1755933338">
    <w:abstractNumId w:val="1"/>
  </w:num>
  <w:num w:numId="3" w16cid:durableId="903878892">
    <w:abstractNumId w:val="3"/>
  </w:num>
  <w:num w:numId="4" w16cid:durableId="1602950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F42"/>
    <w:rsid w:val="000169BE"/>
    <w:rsid w:val="000D4175"/>
    <w:rsid w:val="000D5BA5"/>
    <w:rsid w:val="00157F29"/>
    <w:rsid w:val="001D404E"/>
    <w:rsid w:val="001F6EAD"/>
    <w:rsid w:val="00235258"/>
    <w:rsid w:val="00305703"/>
    <w:rsid w:val="00317553"/>
    <w:rsid w:val="00323C58"/>
    <w:rsid w:val="003913B8"/>
    <w:rsid w:val="00393A5E"/>
    <w:rsid w:val="00411496"/>
    <w:rsid w:val="00480DA8"/>
    <w:rsid w:val="004950B2"/>
    <w:rsid w:val="00511DFC"/>
    <w:rsid w:val="0054166B"/>
    <w:rsid w:val="0054497C"/>
    <w:rsid w:val="0055010B"/>
    <w:rsid w:val="005841A2"/>
    <w:rsid w:val="006357AF"/>
    <w:rsid w:val="00676DE1"/>
    <w:rsid w:val="0088016D"/>
    <w:rsid w:val="008C0B8B"/>
    <w:rsid w:val="00976B19"/>
    <w:rsid w:val="00A0668C"/>
    <w:rsid w:val="00A8057E"/>
    <w:rsid w:val="00AE6F33"/>
    <w:rsid w:val="00BA2B74"/>
    <w:rsid w:val="00D20B31"/>
    <w:rsid w:val="00D35F42"/>
    <w:rsid w:val="00D73152"/>
    <w:rsid w:val="00DB2FCE"/>
    <w:rsid w:val="00E84DA0"/>
    <w:rsid w:val="00E95342"/>
    <w:rsid w:val="00EE3FCE"/>
    <w:rsid w:val="00F06AA3"/>
    <w:rsid w:val="00F21C6E"/>
    <w:rsid w:val="00FB0A1E"/>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CC7F0"/>
  <w15:docId w15:val="{58D4F60E-8B0D-4E43-8E28-CF44BFBC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da-DK" w:eastAsia="da-DK"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40"/>
      <w:outlineLvl w:val="0"/>
    </w:pPr>
    <w:rPr>
      <w:b/>
      <w:bCs/>
    </w:rPr>
  </w:style>
  <w:style w:type="paragraph" w:styleId="Heading2">
    <w:name w:val="heading 2"/>
    <w:uiPriority w:val="9"/>
    <w:unhideWhenUsed/>
    <w:qFormat/>
    <w:pPr>
      <w:spacing w:before="360" w:after="180"/>
      <w:outlineLvl w:val="1"/>
    </w:pPr>
    <w:rPr>
      <w:b/>
      <w:bCs/>
    </w:rPr>
  </w:style>
  <w:style w:type="paragraph" w:styleId="Heading3">
    <w:name w:val="heading 3"/>
    <w:uiPriority w:val="9"/>
    <w:unhideWhenUsed/>
    <w:qFormat/>
    <w:pPr>
      <w:spacing w:before="240" w:after="12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CommentReference">
    <w:name w:val="annotation reference"/>
    <w:basedOn w:val="DefaultParagraphFont"/>
    <w:uiPriority w:val="99"/>
    <w:semiHidden/>
    <w:unhideWhenUsed/>
    <w:rsid w:val="00393A5E"/>
    <w:rPr>
      <w:sz w:val="16"/>
      <w:szCs w:val="16"/>
    </w:rPr>
  </w:style>
  <w:style w:type="paragraph" w:styleId="CommentText">
    <w:name w:val="annotation text"/>
    <w:basedOn w:val="Normal"/>
    <w:link w:val="CommentTextChar"/>
    <w:uiPriority w:val="99"/>
    <w:unhideWhenUsed/>
    <w:rsid w:val="00393A5E"/>
    <w:rPr>
      <w:sz w:val="20"/>
      <w:szCs w:val="20"/>
    </w:rPr>
  </w:style>
  <w:style w:type="character" w:customStyle="1" w:styleId="CommentTextChar">
    <w:name w:val="Comment Text Char"/>
    <w:basedOn w:val="DefaultParagraphFont"/>
    <w:link w:val="CommentText"/>
    <w:uiPriority w:val="99"/>
    <w:rsid w:val="00393A5E"/>
    <w:rPr>
      <w:sz w:val="20"/>
      <w:szCs w:val="20"/>
    </w:rPr>
  </w:style>
  <w:style w:type="paragraph" w:styleId="CommentSubject">
    <w:name w:val="annotation subject"/>
    <w:basedOn w:val="CommentText"/>
    <w:next w:val="CommentText"/>
    <w:link w:val="CommentSubjectChar"/>
    <w:uiPriority w:val="99"/>
    <w:semiHidden/>
    <w:unhideWhenUsed/>
    <w:rsid w:val="00393A5E"/>
    <w:rPr>
      <w:b/>
      <w:bCs/>
    </w:rPr>
  </w:style>
  <w:style w:type="character" w:customStyle="1" w:styleId="CommentSubjectChar">
    <w:name w:val="Comment Subject Char"/>
    <w:basedOn w:val="CommentTextChar"/>
    <w:link w:val="CommentSubject"/>
    <w:uiPriority w:val="99"/>
    <w:semiHidden/>
    <w:rsid w:val="00393A5E"/>
    <w:rPr>
      <w:b/>
      <w:bCs/>
      <w:sz w:val="20"/>
      <w:szCs w:val="20"/>
    </w:rPr>
  </w:style>
  <w:style w:type="paragraph" w:styleId="Footer">
    <w:name w:val="footer"/>
    <w:basedOn w:val="Normal"/>
    <w:link w:val="FooterChar"/>
    <w:uiPriority w:val="99"/>
    <w:unhideWhenUsed/>
    <w:rsid w:val="00393A5E"/>
    <w:pPr>
      <w:tabs>
        <w:tab w:val="center" w:pos="4513"/>
        <w:tab w:val="right" w:pos="9026"/>
      </w:tabs>
    </w:pPr>
  </w:style>
  <w:style w:type="character" w:customStyle="1" w:styleId="FooterChar">
    <w:name w:val="Footer Char"/>
    <w:basedOn w:val="DefaultParagraphFont"/>
    <w:link w:val="Footer"/>
    <w:uiPriority w:val="99"/>
    <w:rsid w:val="0039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Normal.dotm</Template>
  <TotalTime>55</TotalTime>
  <Pages>4</Pages>
  <Words>736</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Ming Fricke</cp:lastModifiedBy>
  <cp:revision>16</cp:revision>
  <dcterms:created xsi:type="dcterms:W3CDTF">2025-11-14T21:05:00Z</dcterms:created>
  <dcterms:modified xsi:type="dcterms:W3CDTF">2025-11-22T19:14:00Z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0d67aea6-6f0b-4014-84f0-c0affe8567f9</vt:lpwstr>
  </property>
  <property fmtid="{D5CDD505-2E9C-101B-9397-08002B2CF9AE}" pid="3" name="MSIP_Label_d465f887-04a9-4c17-8b62-103eddccf68b_Enabled">
    <vt:lpwstr>true</vt:lpwstr>
  </property>
  <property fmtid="{D5CDD505-2E9C-101B-9397-08002B2CF9AE}" pid="4" name="MSIP_Label_d465f887-04a9-4c17-8b62-103eddccf68b_SetDate">
    <vt:lpwstr>2025-11-12T09:53:40Z</vt:lpwstr>
  </property>
  <property fmtid="{D5CDD505-2E9C-101B-9397-08002B2CF9AE}" pid="5" name="MSIP_Label_d465f887-04a9-4c17-8b62-103eddccf68b_Method">
    <vt:lpwstr>Standard</vt:lpwstr>
  </property>
  <property fmtid="{D5CDD505-2E9C-101B-9397-08002B2CF9AE}" pid="6" name="MSIP_Label_d465f887-04a9-4c17-8b62-103eddccf68b_Name">
    <vt:lpwstr>Internal - Intern</vt:lpwstr>
  </property>
  <property fmtid="{D5CDD505-2E9C-101B-9397-08002B2CF9AE}" pid="7" name="MSIP_Label_d465f887-04a9-4c17-8b62-103eddccf68b_SiteId">
    <vt:lpwstr>ca2a7f76-dbd7-4ec0-9108-6b3d524fb7c8</vt:lpwstr>
  </property>
  <property fmtid="{D5CDD505-2E9C-101B-9397-08002B2CF9AE}" pid="8" name="MSIP_Label_d465f887-04a9-4c17-8b62-103eddccf68b_ActionId">
    <vt:lpwstr>817a3d41-3665-4e37-8461-dd7e299710cd</vt:lpwstr>
  </property>
  <property fmtid="{D5CDD505-2E9C-101B-9397-08002B2CF9AE}" pid="9" name="MSIP_Label_d465f887-04a9-4c17-8b62-103eddccf68b_ContentBits">
    <vt:lpwstr>2</vt:lpwstr>
  </property>
  <property fmtid="{D5CDD505-2E9C-101B-9397-08002B2CF9AE}" pid="10" name="MSIP_Label_d465f887-04a9-4c17-8b62-103eddccf68b_Tag">
    <vt:lpwstr>10, 3, 0, 1</vt:lpwstr>
  </property>
</Properties>
</file>