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8C3F1" w14:textId="77777777" w:rsidR="00643EF4" w:rsidRPr="00640E33" w:rsidRDefault="00643EF4" w:rsidP="00640E33">
      <w:pPr>
        <w:jc w:val="center"/>
        <w:rPr>
          <w:b/>
          <w:lang w:val="en-US"/>
        </w:rPr>
      </w:pPr>
      <w:r w:rsidRPr="00640E33">
        <w:rPr>
          <w:b/>
          <w:lang w:val="en-US"/>
        </w:rPr>
        <w:t>Appendices</w:t>
      </w:r>
    </w:p>
    <w:p w14:paraId="0381BC69" w14:textId="77777777" w:rsidR="00643EF4" w:rsidRPr="00D15648" w:rsidRDefault="00643EF4" w:rsidP="00643EF4">
      <w:pPr>
        <w:rPr>
          <w:lang w:val="en-US"/>
        </w:rPr>
      </w:pPr>
    </w:p>
    <w:p w14:paraId="2325C30A" w14:textId="2D8DCA4C" w:rsidR="00643EF4" w:rsidRDefault="00643EF4" w:rsidP="00643EF4">
      <w:pPr>
        <w:rPr>
          <w:b/>
          <w:sz w:val="28"/>
          <w:lang w:val="en-US"/>
        </w:rPr>
      </w:pPr>
      <w:r w:rsidRPr="00D15648">
        <w:rPr>
          <w:b/>
          <w:lang w:val="en-US"/>
        </w:rPr>
        <w:t>Manuscript Title:</w:t>
      </w:r>
      <w:r w:rsidRPr="00D15648">
        <w:rPr>
          <w:lang w:val="en-US"/>
        </w:rPr>
        <w:t xml:space="preserve"> </w:t>
      </w:r>
      <w:r w:rsidR="00B5175A" w:rsidRPr="00B5175A">
        <w:rPr>
          <w:lang w:val="en-US"/>
        </w:rPr>
        <w:t xml:space="preserve">Geology and land use as key drivers for </w:t>
      </w:r>
      <w:proofErr w:type="spellStart"/>
      <w:r w:rsidR="00B5175A" w:rsidRPr="00B5175A">
        <w:rPr>
          <w:lang w:val="en-US"/>
        </w:rPr>
        <w:t>hydrogeochemistry</w:t>
      </w:r>
      <w:proofErr w:type="spellEnd"/>
      <w:r w:rsidR="00B5175A" w:rsidRPr="00B5175A">
        <w:rPr>
          <w:lang w:val="en-US"/>
        </w:rPr>
        <w:t xml:space="preserve"> in a mining district of the </w:t>
      </w:r>
      <w:proofErr w:type="spellStart"/>
      <w:r w:rsidR="00B5175A" w:rsidRPr="00B5175A">
        <w:rPr>
          <w:lang w:val="en-US"/>
        </w:rPr>
        <w:t>Quadrilátero</w:t>
      </w:r>
      <w:proofErr w:type="spellEnd"/>
      <w:r w:rsidR="00B5175A" w:rsidRPr="00B5175A">
        <w:rPr>
          <w:lang w:val="en-US"/>
        </w:rPr>
        <w:t xml:space="preserve"> </w:t>
      </w:r>
      <w:proofErr w:type="spellStart"/>
      <w:r w:rsidR="00B5175A" w:rsidRPr="00B5175A">
        <w:rPr>
          <w:lang w:val="en-US"/>
        </w:rPr>
        <w:t>Ferrífero</w:t>
      </w:r>
      <w:proofErr w:type="spellEnd"/>
      <w:r w:rsidR="00B5175A" w:rsidRPr="00B5175A">
        <w:rPr>
          <w:lang w:val="en-US"/>
        </w:rPr>
        <w:t>, Brazil: implications for water management strategies</w:t>
      </w:r>
    </w:p>
    <w:p w14:paraId="7AB827A1" w14:textId="77777777" w:rsidR="00643EF4" w:rsidRPr="00643EF4" w:rsidRDefault="00643EF4" w:rsidP="00643EF4">
      <w:pPr>
        <w:rPr>
          <w:b/>
          <w:lang w:val="en-US"/>
        </w:rPr>
      </w:pPr>
    </w:p>
    <w:p w14:paraId="05D532E5" w14:textId="78EB2580" w:rsidR="00643EF4" w:rsidRDefault="00643EF4" w:rsidP="00643EF4">
      <w:proofErr w:type="spellStart"/>
      <w:r w:rsidRPr="00D96498">
        <w:rPr>
          <w:b/>
        </w:rPr>
        <w:t>Authors</w:t>
      </w:r>
      <w:proofErr w:type="spellEnd"/>
      <w:r w:rsidRPr="00D96498">
        <w:rPr>
          <w:b/>
        </w:rPr>
        <w:t>:</w:t>
      </w:r>
      <w:r w:rsidRPr="00D96498">
        <w:t xml:space="preserve"> </w:t>
      </w:r>
      <w:r w:rsidR="00B5175A" w:rsidRPr="00B5175A">
        <w:t xml:space="preserve">Gabriel Negreiros Salomão*, Normara Yane Mar da Costa, Gabriel Soares de Almeida, Rafael Tarantino Amarante, Roberto </w:t>
      </w:r>
      <w:proofErr w:type="spellStart"/>
      <w:r w:rsidR="00B5175A" w:rsidRPr="00B5175A">
        <w:t>Dall’Agnol</w:t>
      </w:r>
      <w:proofErr w:type="spellEnd"/>
      <w:r w:rsidR="00B5175A" w:rsidRPr="00B5175A">
        <w:t xml:space="preserve">, Paulo </w:t>
      </w:r>
      <w:proofErr w:type="spellStart"/>
      <w:r w:rsidR="00B5175A" w:rsidRPr="00B5175A">
        <w:t>Rógenes</w:t>
      </w:r>
      <w:proofErr w:type="spellEnd"/>
      <w:r w:rsidR="00B5175A" w:rsidRPr="00B5175A">
        <w:t xml:space="preserve"> Monteiro Pontes, Prafulla </w:t>
      </w:r>
      <w:proofErr w:type="spellStart"/>
      <w:r w:rsidR="00B5175A" w:rsidRPr="00B5175A">
        <w:t>Kumar</w:t>
      </w:r>
      <w:proofErr w:type="spellEnd"/>
      <w:r w:rsidR="00B5175A" w:rsidRPr="00B5175A">
        <w:t xml:space="preserve"> Sahoo, Lucas Pereira Leão, Eduardo Duarte Marques, Emmanoel Vieira da Silva-Filho</w:t>
      </w:r>
    </w:p>
    <w:p w14:paraId="5F0E21C7" w14:textId="77777777" w:rsidR="00643EF4" w:rsidRPr="000E20FF" w:rsidRDefault="00643EF4" w:rsidP="00643EF4">
      <w:pPr>
        <w:spacing w:before="120" w:line="480" w:lineRule="auto"/>
        <w:rPr>
          <w:lang w:val="en-US"/>
        </w:rPr>
      </w:pPr>
      <w:r w:rsidRPr="000E20FF">
        <w:rPr>
          <w:b/>
          <w:lang w:val="en-US"/>
        </w:rPr>
        <w:t xml:space="preserve">*Corresponding author email: </w:t>
      </w:r>
      <w:r w:rsidRPr="000E20FF">
        <w:rPr>
          <w:lang w:val="en-US"/>
        </w:rPr>
        <w:t>Gabriel.salomao@itv.org</w:t>
      </w:r>
    </w:p>
    <w:p w14:paraId="26957EAF" w14:textId="53DEDB37" w:rsidR="00E21AD1" w:rsidRDefault="00E21AD1" w:rsidP="00643EF4">
      <w:pPr>
        <w:rPr>
          <w:lang w:val="en-US"/>
        </w:rPr>
      </w:pPr>
    </w:p>
    <w:sdt>
      <w:sdtPr>
        <w:rPr>
          <w:rFonts w:ascii="Times New Roman" w:eastAsia="Calibri" w:hAnsi="Times New Roman" w:cs="Calibri"/>
          <w:color w:val="000000"/>
          <w:sz w:val="24"/>
          <w:szCs w:val="22"/>
        </w:rPr>
        <w:id w:val="915056205"/>
        <w:docPartObj>
          <w:docPartGallery w:val="Table of Contents"/>
          <w:docPartUnique/>
        </w:docPartObj>
      </w:sdtPr>
      <w:sdtEndPr>
        <w:rPr>
          <w:b/>
          <w:bCs/>
        </w:rPr>
      </w:sdtEndPr>
      <w:sdtContent>
        <w:p w14:paraId="2F595A17" w14:textId="15025ABB" w:rsidR="00640E33" w:rsidRPr="00640E33" w:rsidRDefault="00640E33" w:rsidP="00640E33">
          <w:pPr>
            <w:pStyle w:val="CabealhodoSumrio"/>
            <w:spacing w:after="240"/>
            <w:rPr>
              <w:rFonts w:ascii="Times New Roman" w:hAnsi="Times New Roman" w:cs="Times New Roman"/>
              <w:b/>
              <w:color w:val="000000" w:themeColor="text1"/>
              <w:sz w:val="24"/>
              <w:lang w:val="en-US"/>
            </w:rPr>
          </w:pPr>
          <w:r w:rsidRPr="00640E33">
            <w:rPr>
              <w:rFonts w:ascii="Times New Roman" w:hAnsi="Times New Roman" w:cs="Times New Roman"/>
              <w:b/>
              <w:color w:val="000000" w:themeColor="text1"/>
              <w:sz w:val="24"/>
              <w:lang w:val="en-US"/>
            </w:rPr>
            <w:t>List of Appendices</w:t>
          </w:r>
        </w:p>
        <w:bookmarkStart w:id="0" w:name="_GoBack"/>
        <w:bookmarkEnd w:id="0"/>
        <w:p w14:paraId="5889AF04" w14:textId="54064835" w:rsidR="004B4E13" w:rsidRDefault="00640E33">
          <w:pPr>
            <w:pStyle w:val="Sumrio1"/>
            <w:tabs>
              <w:tab w:val="right" w:leader="dot" w:pos="9628"/>
            </w:tabs>
            <w:rPr>
              <w:rFonts w:asciiTheme="minorHAnsi" w:eastAsiaTheme="minorEastAsia" w:hAnsiTheme="minorHAnsi" w:cstheme="minorBidi"/>
              <w:noProof/>
              <w:color w:val="auto"/>
              <w:sz w:val="22"/>
            </w:rPr>
          </w:pPr>
          <w:r>
            <w:fldChar w:fldCharType="begin"/>
          </w:r>
          <w:r>
            <w:instrText xml:space="preserve"> TOC \o "1-1" \h \z \u </w:instrText>
          </w:r>
          <w:r>
            <w:fldChar w:fldCharType="separate"/>
          </w:r>
          <w:hyperlink w:anchor="_Toc213663171" w:history="1">
            <w:r w:rsidR="004B4E13" w:rsidRPr="0000219D">
              <w:rPr>
                <w:rStyle w:val="Hyperlink"/>
                <w:noProof/>
                <w:lang w:val="en-US"/>
              </w:rPr>
              <w:t>Appendix A – Descriptive statistics of water quality parameters grouped by geospatial classes</w:t>
            </w:r>
            <w:r w:rsidR="004B4E13">
              <w:rPr>
                <w:noProof/>
                <w:webHidden/>
              </w:rPr>
              <w:tab/>
            </w:r>
            <w:r w:rsidR="004B4E13">
              <w:rPr>
                <w:noProof/>
                <w:webHidden/>
              </w:rPr>
              <w:fldChar w:fldCharType="begin"/>
            </w:r>
            <w:r w:rsidR="004B4E13">
              <w:rPr>
                <w:noProof/>
                <w:webHidden/>
              </w:rPr>
              <w:instrText xml:space="preserve"> PAGEREF _Toc213663171 \h </w:instrText>
            </w:r>
            <w:r w:rsidR="004B4E13">
              <w:rPr>
                <w:noProof/>
                <w:webHidden/>
              </w:rPr>
            </w:r>
            <w:r w:rsidR="004B4E13">
              <w:rPr>
                <w:noProof/>
                <w:webHidden/>
              </w:rPr>
              <w:fldChar w:fldCharType="separate"/>
            </w:r>
            <w:r w:rsidR="004B4E13">
              <w:rPr>
                <w:noProof/>
                <w:webHidden/>
              </w:rPr>
              <w:t>2</w:t>
            </w:r>
            <w:r w:rsidR="004B4E13">
              <w:rPr>
                <w:noProof/>
                <w:webHidden/>
              </w:rPr>
              <w:fldChar w:fldCharType="end"/>
            </w:r>
          </w:hyperlink>
        </w:p>
        <w:p w14:paraId="350BFFC6" w14:textId="498A7D7F" w:rsidR="004B4E13" w:rsidRDefault="004B4E13">
          <w:pPr>
            <w:pStyle w:val="Sumrio1"/>
            <w:tabs>
              <w:tab w:val="right" w:leader="dot" w:pos="9628"/>
            </w:tabs>
            <w:rPr>
              <w:rFonts w:asciiTheme="minorHAnsi" w:eastAsiaTheme="minorEastAsia" w:hAnsiTheme="minorHAnsi" w:cstheme="minorBidi"/>
              <w:noProof/>
              <w:color w:val="auto"/>
              <w:sz w:val="22"/>
            </w:rPr>
          </w:pPr>
          <w:hyperlink w:anchor="_Toc213663172" w:history="1">
            <w:r w:rsidRPr="0000219D">
              <w:rPr>
                <w:rStyle w:val="Hyperlink"/>
                <w:noProof/>
                <w:lang w:val="en-US"/>
              </w:rPr>
              <w:t>Appendix B – Spatial variations of the Congonhas Mineral District</w:t>
            </w:r>
            <w:r>
              <w:rPr>
                <w:noProof/>
                <w:webHidden/>
              </w:rPr>
              <w:tab/>
            </w:r>
            <w:r>
              <w:rPr>
                <w:noProof/>
                <w:webHidden/>
              </w:rPr>
              <w:fldChar w:fldCharType="begin"/>
            </w:r>
            <w:r>
              <w:rPr>
                <w:noProof/>
                <w:webHidden/>
              </w:rPr>
              <w:instrText xml:space="preserve"> PAGEREF _Toc213663172 \h </w:instrText>
            </w:r>
            <w:r>
              <w:rPr>
                <w:noProof/>
                <w:webHidden/>
              </w:rPr>
            </w:r>
            <w:r>
              <w:rPr>
                <w:noProof/>
                <w:webHidden/>
              </w:rPr>
              <w:fldChar w:fldCharType="separate"/>
            </w:r>
            <w:r>
              <w:rPr>
                <w:noProof/>
                <w:webHidden/>
              </w:rPr>
              <w:t>7</w:t>
            </w:r>
            <w:r>
              <w:rPr>
                <w:noProof/>
                <w:webHidden/>
              </w:rPr>
              <w:fldChar w:fldCharType="end"/>
            </w:r>
          </w:hyperlink>
        </w:p>
        <w:p w14:paraId="2860282C" w14:textId="7EA8C515" w:rsidR="004B4E13" w:rsidRDefault="004B4E13">
          <w:pPr>
            <w:pStyle w:val="Sumrio1"/>
            <w:tabs>
              <w:tab w:val="right" w:leader="dot" w:pos="9628"/>
            </w:tabs>
            <w:rPr>
              <w:rFonts w:asciiTheme="minorHAnsi" w:eastAsiaTheme="minorEastAsia" w:hAnsiTheme="minorHAnsi" w:cstheme="minorBidi"/>
              <w:noProof/>
              <w:color w:val="auto"/>
              <w:sz w:val="22"/>
            </w:rPr>
          </w:pPr>
          <w:hyperlink w:anchor="_Toc213663173" w:history="1">
            <w:r w:rsidRPr="0000219D">
              <w:rPr>
                <w:rStyle w:val="Hyperlink"/>
                <w:noProof/>
                <w:lang w:val="en-US"/>
              </w:rPr>
              <w:t>Appendix C – Spatial distribution maps of water quality indicators</w:t>
            </w:r>
            <w:r>
              <w:rPr>
                <w:noProof/>
                <w:webHidden/>
              </w:rPr>
              <w:tab/>
            </w:r>
            <w:r>
              <w:rPr>
                <w:noProof/>
                <w:webHidden/>
              </w:rPr>
              <w:fldChar w:fldCharType="begin"/>
            </w:r>
            <w:r>
              <w:rPr>
                <w:noProof/>
                <w:webHidden/>
              </w:rPr>
              <w:instrText xml:space="preserve"> PAGEREF _Toc213663173 \h </w:instrText>
            </w:r>
            <w:r>
              <w:rPr>
                <w:noProof/>
                <w:webHidden/>
              </w:rPr>
            </w:r>
            <w:r>
              <w:rPr>
                <w:noProof/>
                <w:webHidden/>
              </w:rPr>
              <w:fldChar w:fldCharType="separate"/>
            </w:r>
            <w:r>
              <w:rPr>
                <w:noProof/>
                <w:webHidden/>
              </w:rPr>
              <w:t>8</w:t>
            </w:r>
            <w:r>
              <w:rPr>
                <w:noProof/>
                <w:webHidden/>
              </w:rPr>
              <w:fldChar w:fldCharType="end"/>
            </w:r>
          </w:hyperlink>
        </w:p>
        <w:p w14:paraId="443B2B2F" w14:textId="15A7919B" w:rsidR="00640E33" w:rsidRPr="00640E33" w:rsidRDefault="00640E33" w:rsidP="00643EF4">
          <w:r>
            <w:fldChar w:fldCharType="end"/>
          </w:r>
        </w:p>
      </w:sdtContent>
    </w:sdt>
    <w:p w14:paraId="1D127EB8" w14:textId="7444E13F" w:rsidR="0084750E" w:rsidRDefault="00B5175A" w:rsidP="00643EF4">
      <w:pPr>
        <w:rPr>
          <w:lang w:val="en-US"/>
        </w:rPr>
        <w:sectPr w:rsidR="0084750E" w:rsidSect="00231B62">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567" w:footer="567" w:gutter="0"/>
          <w:cols w:space="720"/>
          <w:docGrid w:linePitch="326"/>
        </w:sectPr>
      </w:pPr>
      <w:r>
        <w:rPr>
          <w:lang w:val="en-US"/>
        </w:rPr>
        <w:br w:type="page"/>
      </w:r>
    </w:p>
    <w:p w14:paraId="615865EA" w14:textId="1DE0D628" w:rsidR="0084750E" w:rsidRDefault="0084750E" w:rsidP="00490D8A">
      <w:pPr>
        <w:pStyle w:val="Ttulo1"/>
        <w:numPr>
          <w:ilvl w:val="0"/>
          <w:numId w:val="0"/>
        </w:numPr>
        <w:ind w:left="432" w:hanging="432"/>
        <w:rPr>
          <w:lang w:val="en-US"/>
        </w:rPr>
      </w:pPr>
      <w:bookmarkStart w:id="1" w:name="_Toc213663171"/>
      <w:r>
        <w:rPr>
          <w:lang w:val="en-US"/>
        </w:rPr>
        <w:lastRenderedPageBreak/>
        <w:t>Appendix A</w:t>
      </w:r>
      <w:r w:rsidR="00E21AD1">
        <w:rPr>
          <w:lang w:val="en-US"/>
        </w:rPr>
        <w:t xml:space="preserve"> – Descriptive statistics</w:t>
      </w:r>
      <w:r w:rsidR="00967133">
        <w:rPr>
          <w:lang w:val="en-US"/>
        </w:rPr>
        <w:t xml:space="preserve"> of water quality parameters grouped by geospatial classes</w:t>
      </w:r>
      <w:bookmarkEnd w:id="1"/>
    </w:p>
    <w:p w14:paraId="5611D925" w14:textId="2670499F" w:rsidR="00E21AD1" w:rsidRPr="00E21AD1" w:rsidRDefault="00967133" w:rsidP="00B43C30">
      <w:pPr>
        <w:spacing w:before="120" w:after="120" w:line="240" w:lineRule="auto"/>
        <w:rPr>
          <w:lang w:val="en-US"/>
        </w:rPr>
      </w:pPr>
      <w:r>
        <w:rPr>
          <w:lang w:val="en-US"/>
        </w:rPr>
        <w:t>Th</w:t>
      </w:r>
      <w:r w:rsidR="008D1102">
        <w:rPr>
          <w:lang w:val="en-US"/>
        </w:rPr>
        <w:t>e p-value of the Mann-Whitney Test (</w:t>
      </w:r>
      <w:proofErr w:type="spellStart"/>
      <w:r w:rsidR="008D1102">
        <w:rPr>
          <w:lang w:val="en-US"/>
        </w:rPr>
        <w:t>pMW</w:t>
      </w:r>
      <w:proofErr w:type="spellEnd"/>
      <w:r w:rsidR="008D1102">
        <w:rPr>
          <w:lang w:val="en-US"/>
        </w:rPr>
        <w:t>) was used to assess the statistical difference between the rainy (RS) and dry (DS) seasons. If no differences were found, the entire dataset (ED) was then chosen for analysis</w:t>
      </w:r>
      <w:r>
        <w:rPr>
          <w:lang w:val="en-US"/>
        </w:rPr>
        <w:t xml:space="preserve"> of: p-value of the Shapiro-Wilk (</w:t>
      </w:r>
      <w:proofErr w:type="spellStart"/>
      <w:r>
        <w:rPr>
          <w:lang w:val="en-US"/>
        </w:rPr>
        <w:t>pSW</w:t>
      </w:r>
      <w:proofErr w:type="spellEnd"/>
      <w:r>
        <w:rPr>
          <w:lang w:val="en-US"/>
        </w:rPr>
        <w:t>) for normality test; number of samples (n); percentage of samples below the limit of quantification (%&lt;LQ); arithmetic mean (</w:t>
      </w:r>
      <w:r w:rsidR="00E21AD1" w:rsidRPr="00E21AD1">
        <w:rPr>
          <w:lang w:val="en-US"/>
        </w:rPr>
        <w:t>µ</w:t>
      </w:r>
      <w:r>
        <w:rPr>
          <w:lang w:val="en-US"/>
        </w:rPr>
        <w:t>); standard deviation (</w:t>
      </w:r>
      <w:r w:rsidR="00E21AD1" w:rsidRPr="00E21AD1">
        <w:rPr>
          <w:lang w:val="en-US"/>
        </w:rPr>
        <w:t>s</w:t>
      </w:r>
      <w:r>
        <w:rPr>
          <w:lang w:val="en-US"/>
        </w:rPr>
        <w:t>); coefficient of variation (</w:t>
      </w:r>
      <w:r w:rsidR="00E21AD1" w:rsidRPr="00E21AD1">
        <w:rPr>
          <w:lang w:val="en-US"/>
        </w:rPr>
        <w:t>CV</w:t>
      </w:r>
      <w:r>
        <w:rPr>
          <w:lang w:val="en-US"/>
        </w:rPr>
        <w:t>); median absolute deviation (</w:t>
      </w:r>
      <w:r w:rsidR="00E21AD1" w:rsidRPr="00E21AD1">
        <w:rPr>
          <w:lang w:val="en-US"/>
        </w:rPr>
        <w:t>MAD</w:t>
      </w:r>
      <w:r>
        <w:rPr>
          <w:lang w:val="en-US"/>
        </w:rPr>
        <w:t>); minimum (</w:t>
      </w:r>
      <w:r w:rsidR="00E21AD1" w:rsidRPr="00E21AD1">
        <w:rPr>
          <w:lang w:val="en-US"/>
        </w:rPr>
        <w:t>Min</w:t>
      </w:r>
      <w:r>
        <w:rPr>
          <w:lang w:val="en-US"/>
        </w:rPr>
        <w:t>); percentile values (</w:t>
      </w:r>
      <w:r w:rsidR="00E21AD1" w:rsidRPr="00E21AD1">
        <w:rPr>
          <w:lang w:val="en-US"/>
        </w:rPr>
        <w:t>P25</w:t>
      </w:r>
      <w:r>
        <w:rPr>
          <w:lang w:val="en-US"/>
        </w:rPr>
        <w:t xml:space="preserve">, </w:t>
      </w:r>
      <w:r w:rsidR="00E21AD1" w:rsidRPr="00E21AD1">
        <w:rPr>
          <w:lang w:val="en-US"/>
        </w:rPr>
        <w:t>P50</w:t>
      </w:r>
      <w:r>
        <w:rPr>
          <w:lang w:val="en-US"/>
        </w:rPr>
        <w:t xml:space="preserve">, </w:t>
      </w:r>
      <w:r w:rsidR="00E21AD1" w:rsidRPr="00E21AD1">
        <w:rPr>
          <w:lang w:val="en-US"/>
        </w:rPr>
        <w:t>P75</w:t>
      </w:r>
      <w:r>
        <w:rPr>
          <w:lang w:val="en-US"/>
        </w:rPr>
        <w:t xml:space="preserve">, </w:t>
      </w:r>
      <w:r w:rsidR="00E21AD1" w:rsidRPr="00E21AD1">
        <w:rPr>
          <w:lang w:val="en-US"/>
        </w:rPr>
        <w:t>P90</w:t>
      </w:r>
      <w:r>
        <w:rPr>
          <w:lang w:val="en-US"/>
        </w:rPr>
        <w:t xml:space="preserve">, </w:t>
      </w:r>
      <w:r w:rsidR="00E21AD1" w:rsidRPr="00E21AD1">
        <w:rPr>
          <w:lang w:val="en-US"/>
        </w:rPr>
        <w:t>P95</w:t>
      </w:r>
      <w:r>
        <w:rPr>
          <w:lang w:val="en-US"/>
        </w:rPr>
        <w:t xml:space="preserve">, and </w:t>
      </w:r>
      <w:r w:rsidR="00E21AD1" w:rsidRPr="00E21AD1">
        <w:rPr>
          <w:lang w:val="en-US"/>
        </w:rPr>
        <w:t>P98</w:t>
      </w:r>
      <w:r>
        <w:rPr>
          <w:lang w:val="en-US"/>
        </w:rPr>
        <w:t>); maximum (</w:t>
      </w:r>
      <w:r w:rsidR="00E21AD1" w:rsidRPr="00E21AD1">
        <w:rPr>
          <w:lang w:val="en-US"/>
        </w:rPr>
        <w:t>Max</w:t>
      </w:r>
      <w:r>
        <w:rPr>
          <w:lang w:val="en-US"/>
        </w:rPr>
        <w:t>), s</w:t>
      </w:r>
      <w:r w:rsidR="00E21AD1" w:rsidRPr="00E21AD1">
        <w:rPr>
          <w:lang w:val="en-US"/>
        </w:rPr>
        <w:t>kewness</w:t>
      </w:r>
      <w:r>
        <w:rPr>
          <w:lang w:val="en-US"/>
        </w:rPr>
        <w:t>, and k</w:t>
      </w:r>
      <w:r w:rsidR="00E21AD1" w:rsidRPr="00E21AD1">
        <w:rPr>
          <w:lang w:val="en-US"/>
        </w:rPr>
        <w:t>urtosis</w:t>
      </w:r>
      <w:r>
        <w:rPr>
          <w:lang w:val="en-US"/>
        </w:rPr>
        <w:t>.</w:t>
      </w:r>
      <w:r w:rsidR="00B43C30">
        <w:rPr>
          <w:lang w:val="en-US"/>
        </w:rPr>
        <w:t xml:space="preserve"> </w:t>
      </w:r>
      <w:r w:rsidR="00B43C30" w:rsidRPr="00C015BE">
        <w:rPr>
          <w:lang w:val="en-US"/>
        </w:rPr>
        <w:t>‘</w:t>
      </w:r>
      <w:r w:rsidR="00B43C30" w:rsidRPr="00C015BE">
        <w:rPr>
          <w:vertAlign w:val="superscript"/>
          <w:lang w:val="en-US"/>
        </w:rPr>
        <w:t>†</w:t>
      </w:r>
      <w:r w:rsidR="00B43C30" w:rsidRPr="00C015BE">
        <w:rPr>
          <w:lang w:val="en-US"/>
        </w:rPr>
        <w:t xml:space="preserve">’ Parameters analyzed during the monthly campaigns; For </w:t>
      </w:r>
      <w:r w:rsidR="00B43C30">
        <w:rPr>
          <w:lang w:val="en-US"/>
        </w:rPr>
        <w:t>metals</w:t>
      </w:r>
      <w:r w:rsidR="00B43C30" w:rsidRPr="00C015BE">
        <w:rPr>
          <w:lang w:val="en-US"/>
        </w:rPr>
        <w:t xml:space="preserve">, ‘T’ </w:t>
      </w:r>
      <w:r w:rsidR="00B43C30">
        <w:rPr>
          <w:lang w:val="en-US"/>
        </w:rPr>
        <w:t xml:space="preserve">denotes to </w:t>
      </w:r>
      <w:r w:rsidR="00B43C30" w:rsidRPr="00C015BE">
        <w:rPr>
          <w:lang w:val="en-US"/>
        </w:rPr>
        <w:t xml:space="preserve">total concentration, and ‘D’ </w:t>
      </w:r>
      <w:r w:rsidR="00B43C30">
        <w:rPr>
          <w:lang w:val="en-US"/>
        </w:rPr>
        <w:t xml:space="preserve">to </w:t>
      </w:r>
      <w:r w:rsidR="00B43C30" w:rsidRPr="00C015BE">
        <w:rPr>
          <w:lang w:val="en-US"/>
        </w:rPr>
        <w:t xml:space="preserve">dissolved concentration; </w:t>
      </w:r>
    </w:p>
    <w:p w14:paraId="2471E3B2" w14:textId="74CA73EA" w:rsidR="0084750E" w:rsidRDefault="00490D8A" w:rsidP="00490D8A">
      <w:pPr>
        <w:pStyle w:val="Ttulo2"/>
        <w:numPr>
          <w:ilvl w:val="0"/>
          <w:numId w:val="0"/>
        </w:numPr>
        <w:rPr>
          <w:lang w:val="en-US"/>
        </w:rPr>
      </w:pPr>
      <w:r>
        <w:rPr>
          <w:lang w:val="en-US"/>
        </w:rPr>
        <w:t>B</w:t>
      </w:r>
      <w:r w:rsidR="00BF68A2" w:rsidRPr="00BF68A2">
        <w:rPr>
          <w:lang w:val="en-US"/>
        </w:rPr>
        <w:t xml:space="preserve">etter-preserved areas over </w:t>
      </w:r>
      <w:proofErr w:type="spellStart"/>
      <w:r w:rsidR="00BF68A2" w:rsidRPr="00BF68A2">
        <w:rPr>
          <w:lang w:val="en-US"/>
        </w:rPr>
        <w:t>metavolcano</w:t>
      </w:r>
      <w:proofErr w:type="spellEnd"/>
      <w:r w:rsidR="00BF68A2" w:rsidRPr="00BF68A2">
        <w:rPr>
          <w:lang w:val="en-US"/>
        </w:rPr>
        <w:t>-sedimentary terrain (BPA-MVS)</w:t>
      </w:r>
      <w:r w:rsidR="00B43C30">
        <w:rPr>
          <w:lang w:val="en-US"/>
        </w:rPr>
        <w:t xml:space="preserve">. </w:t>
      </w:r>
    </w:p>
    <w:tbl>
      <w:tblPr>
        <w:tblW w:w="5000" w:type="pct"/>
        <w:tblCellMar>
          <w:left w:w="70" w:type="dxa"/>
          <w:right w:w="70" w:type="dxa"/>
        </w:tblCellMar>
        <w:tblLook w:val="04A0" w:firstRow="1" w:lastRow="0" w:firstColumn="1" w:lastColumn="0" w:noHBand="0" w:noVBand="1"/>
      </w:tblPr>
      <w:tblGrid>
        <w:gridCol w:w="2377"/>
        <w:gridCol w:w="560"/>
        <w:gridCol w:w="678"/>
        <w:gridCol w:w="527"/>
        <w:gridCol w:w="393"/>
        <w:gridCol w:w="664"/>
        <w:gridCol w:w="612"/>
        <w:gridCol w:w="559"/>
        <w:gridCol w:w="475"/>
        <w:gridCol w:w="702"/>
        <w:gridCol w:w="693"/>
        <w:gridCol w:w="693"/>
        <w:gridCol w:w="693"/>
        <w:gridCol w:w="693"/>
        <w:gridCol w:w="693"/>
        <w:gridCol w:w="681"/>
        <w:gridCol w:w="652"/>
        <w:gridCol w:w="652"/>
        <w:gridCol w:w="815"/>
        <w:gridCol w:w="748"/>
      </w:tblGrid>
      <w:tr w:rsidR="00DA1513" w:rsidRPr="0027474C" w14:paraId="2F9179F1" w14:textId="77777777" w:rsidTr="0027474C">
        <w:trPr>
          <w:trHeight w:val="20"/>
        </w:trPr>
        <w:tc>
          <w:tcPr>
            <w:tcW w:w="8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3D0FB" w14:textId="77777777" w:rsidR="00DA1513" w:rsidRPr="0027474C" w:rsidRDefault="00DA1513" w:rsidP="00DA1513">
            <w:pPr>
              <w:spacing w:line="240" w:lineRule="auto"/>
              <w:jc w:val="center"/>
              <w:rPr>
                <w:rFonts w:eastAsia="Times New Roman" w:cs="Times New Roman"/>
                <w:b/>
                <w:bCs/>
                <w:sz w:val="15"/>
                <w:szCs w:val="15"/>
              </w:rPr>
            </w:pPr>
            <w:proofErr w:type="spellStart"/>
            <w:r w:rsidRPr="0027474C">
              <w:rPr>
                <w:rFonts w:eastAsia="Times New Roman" w:cs="Times New Roman"/>
                <w:b/>
                <w:bCs/>
                <w:sz w:val="15"/>
                <w:szCs w:val="15"/>
              </w:rPr>
              <w:t>Parameter</w:t>
            </w:r>
            <w:proofErr w:type="spellEnd"/>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924F4F6" w14:textId="77777777" w:rsidR="00DA1513" w:rsidRPr="0027474C" w:rsidRDefault="00DA1513" w:rsidP="00DA1513">
            <w:pPr>
              <w:spacing w:line="240" w:lineRule="auto"/>
              <w:jc w:val="center"/>
              <w:rPr>
                <w:rFonts w:eastAsia="Times New Roman" w:cs="Times New Roman"/>
                <w:b/>
                <w:bCs/>
                <w:sz w:val="15"/>
                <w:szCs w:val="15"/>
              </w:rPr>
            </w:pPr>
            <w:proofErr w:type="spellStart"/>
            <w:r w:rsidRPr="0027474C">
              <w:rPr>
                <w:rFonts w:eastAsia="Times New Roman" w:cs="Times New Roman"/>
                <w:b/>
                <w:bCs/>
                <w:sz w:val="15"/>
                <w:szCs w:val="15"/>
              </w:rPr>
              <w:t>pMW</w:t>
            </w:r>
            <w:proofErr w:type="spellEnd"/>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49D68205" w14:textId="77777777" w:rsidR="00DA1513" w:rsidRPr="0027474C" w:rsidRDefault="00DA1513" w:rsidP="00DA1513">
            <w:pPr>
              <w:spacing w:line="240" w:lineRule="auto"/>
              <w:jc w:val="center"/>
              <w:rPr>
                <w:rFonts w:eastAsia="Times New Roman" w:cs="Times New Roman"/>
                <w:b/>
                <w:bCs/>
                <w:sz w:val="15"/>
                <w:szCs w:val="15"/>
              </w:rPr>
            </w:pPr>
            <w:proofErr w:type="spellStart"/>
            <w:r w:rsidRPr="0027474C">
              <w:rPr>
                <w:rFonts w:eastAsia="Times New Roman" w:cs="Times New Roman"/>
                <w:b/>
                <w:bCs/>
                <w:sz w:val="15"/>
                <w:szCs w:val="15"/>
              </w:rPr>
              <w:t>Dataset</w:t>
            </w:r>
            <w:proofErr w:type="spellEnd"/>
          </w:p>
        </w:tc>
        <w:tc>
          <w:tcPr>
            <w:tcW w:w="181" w:type="pct"/>
            <w:tcBorders>
              <w:top w:val="single" w:sz="4" w:space="0" w:color="auto"/>
              <w:left w:val="nil"/>
              <w:bottom w:val="single" w:sz="4" w:space="0" w:color="auto"/>
              <w:right w:val="single" w:sz="4" w:space="0" w:color="auto"/>
            </w:tcBorders>
            <w:shd w:val="clear" w:color="auto" w:fill="auto"/>
            <w:noWrap/>
            <w:vAlign w:val="center"/>
            <w:hideMark/>
          </w:tcPr>
          <w:p w14:paraId="4546CEEF" w14:textId="77777777" w:rsidR="00DA1513" w:rsidRPr="0027474C" w:rsidRDefault="00DA1513" w:rsidP="00DA1513">
            <w:pPr>
              <w:spacing w:line="240" w:lineRule="auto"/>
              <w:jc w:val="center"/>
              <w:rPr>
                <w:rFonts w:eastAsia="Times New Roman" w:cs="Times New Roman"/>
                <w:b/>
                <w:bCs/>
                <w:sz w:val="15"/>
                <w:szCs w:val="15"/>
              </w:rPr>
            </w:pPr>
            <w:proofErr w:type="spellStart"/>
            <w:r w:rsidRPr="0027474C">
              <w:rPr>
                <w:rFonts w:eastAsia="Times New Roman" w:cs="Times New Roman"/>
                <w:b/>
                <w:bCs/>
                <w:sz w:val="15"/>
                <w:szCs w:val="15"/>
              </w:rPr>
              <w:t>pSW</w:t>
            </w:r>
            <w:proofErr w:type="spellEnd"/>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14:paraId="487D8DDA"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n</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13B7B4AC"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 &lt;LQ</w:t>
            </w:r>
          </w:p>
        </w:tc>
        <w:tc>
          <w:tcPr>
            <w:tcW w:w="210" w:type="pct"/>
            <w:tcBorders>
              <w:top w:val="single" w:sz="4" w:space="0" w:color="auto"/>
              <w:left w:val="nil"/>
              <w:bottom w:val="single" w:sz="4" w:space="0" w:color="auto"/>
              <w:right w:val="single" w:sz="4" w:space="0" w:color="auto"/>
            </w:tcBorders>
            <w:shd w:val="clear" w:color="auto" w:fill="auto"/>
            <w:noWrap/>
            <w:vAlign w:val="center"/>
            <w:hideMark/>
          </w:tcPr>
          <w:p w14:paraId="099AE11C"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µ</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15BAB29C"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s</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3662D06E"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CV</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14:paraId="07E2E9ED"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MAD</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734D409"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Min</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0B713D2"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P25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A801BC1"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P50</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FB5AB5C"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P75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77B9FCC"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P90</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7CAE1180"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P95</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CE244C6"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P98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F7541B6"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Max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6066BE87" w14:textId="77777777" w:rsidR="00DA1513" w:rsidRPr="0027474C" w:rsidRDefault="00DA1513" w:rsidP="00DA1513">
            <w:pPr>
              <w:spacing w:line="240" w:lineRule="auto"/>
              <w:jc w:val="center"/>
              <w:rPr>
                <w:rFonts w:eastAsia="Times New Roman" w:cs="Times New Roman"/>
                <w:b/>
                <w:bCs/>
                <w:sz w:val="15"/>
                <w:szCs w:val="15"/>
              </w:rPr>
            </w:pPr>
            <w:proofErr w:type="spellStart"/>
            <w:r w:rsidRPr="0027474C">
              <w:rPr>
                <w:rFonts w:eastAsia="Times New Roman" w:cs="Times New Roman"/>
                <w:b/>
                <w:bCs/>
                <w:sz w:val="15"/>
                <w:szCs w:val="15"/>
              </w:rPr>
              <w:t>Skewness</w:t>
            </w:r>
            <w:proofErr w:type="spellEnd"/>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60A831F5" w14:textId="77777777" w:rsidR="00DA1513" w:rsidRPr="0027474C" w:rsidRDefault="00DA1513" w:rsidP="00DA1513">
            <w:pPr>
              <w:spacing w:line="240" w:lineRule="auto"/>
              <w:jc w:val="center"/>
              <w:rPr>
                <w:rFonts w:eastAsia="Times New Roman" w:cs="Times New Roman"/>
                <w:b/>
                <w:bCs/>
                <w:sz w:val="15"/>
                <w:szCs w:val="15"/>
              </w:rPr>
            </w:pPr>
            <w:proofErr w:type="spellStart"/>
            <w:r w:rsidRPr="0027474C">
              <w:rPr>
                <w:rFonts w:eastAsia="Times New Roman" w:cs="Times New Roman"/>
                <w:b/>
                <w:bCs/>
                <w:sz w:val="15"/>
                <w:szCs w:val="15"/>
              </w:rPr>
              <w:t>Kurtosis</w:t>
            </w:r>
            <w:proofErr w:type="spellEnd"/>
          </w:p>
        </w:tc>
      </w:tr>
      <w:tr w:rsidR="00DA1513" w:rsidRPr="0027474C" w14:paraId="74001385"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7AFFE8A4" w14:textId="77777777" w:rsidR="00DA1513" w:rsidRPr="0027474C" w:rsidRDefault="00DA1513" w:rsidP="00DA1513">
            <w:pPr>
              <w:spacing w:line="240" w:lineRule="auto"/>
              <w:jc w:val="center"/>
              <w:rPr>
                <w:rFonts w:eastAsia="Times New Roman" w:cs="Times New Roman"/>
                <w:b/>
                <w:bCs/>
                <w:sz w:val="15"/>
                <w:szCs w:val="15"/>
              </w:rPr>
            </w:pPr>
            <w:proofErr w:type="spellStart"/>
            <w:r w:rsidRPr="0027474C">
              <w:rPr>
                <w:rFonts w:eastAsia="Times New Roman" w:cs="Times New Roman"/>
                <w:b/>
                <w:bCs/>
                <w:sz w:val="15"/>
                <w:szCs w:val="15"/>
              </w:rPr>
              <w:t>Electrical</w:t>
            </w:r>
            <w:proofErr w:type="spellEnd"/>
            <w:r w:rsidRPr="0027474C">
              <w:rPr>
                <w:rFonts w:eastAsia="Times New Roman" w:cs="Times New Roman"/>
                <w:b/>
                <w:bCs/>
                <w:sz w:val="15"/>
                <w:szCs w:val="15"/>
              </w:rPr>
              <w:t xml:space="preserve"> </w:t>
            </w:r>
            <w:proofErr w:type="spellStart"/>
            <w:r w:rsidRPr="0027474C">
              <w:rPr>
                <w:rFonts w:eastAsia="Times New Roman" w:cs="Times New Roman"/>
                <w:b/>
                <w:bCs/>
                <w:sz w:val="15"/>
                <w:szCs w:val="15"/>
              </w:rPr>
              <w:t>conductivity</w:t>
            </w:r>
            <w:proofErr w:type="spellEnd"/>
            <w:r w:rsidRPr="0027474C">
              <w:rPr>
                <w:rFonts w:eastAsia="Times New Roman" w:cs="Times New Roman"/>
                <w:b/>
                <w:bCs/>
                <w:sz w:val="15"/>
                <w:szCs w:val="15"/>
              </w:rPr>
              <w:t xml:space="preserve"> (EC)</w:t>
            </w:r>
            <w:r w:rsidRPr="0027474C">
              <w:rPr>
                <w:rFonts w:eastAsia="Times New Roman" w:cs="Times New Roman"/>
                <w:b/>
                <w:bCs/>
                <w:sz w:val="15"/>
                <w:szCs w:val="15"/>
                <w:vertAlign w:val="superscript"/>
              </w:rPr>
              <w:t>†</w:t>
            </w:r>
          </w:p>
        </w:tc>
        <w:tc>
          <w:tcPr>
            <w:tcW w:w="192" w:type="pct"/>
            <w:tcBorders>
              <w:top w:val="nil"/>
              <w:left w:val="nil"/>
              <w:bottom w:val="single" w:sz="4" w:space="0" w:color="auto"/>
              <w:right w:val="single" w:sz="4" w:space="0" w:color="auto"/>
            </w:tcBorders>
            <w:shd w:val="clear" w:color="auto" w:fill="auto"/>
            <w:noWrap/>
            <w:vAlign w:val="center"/>
            <w:hideMark/>
          </w:tcPr>
          <w:p w14:paraId="468CD07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0.14</w:t>
            </w:r>
          </w:p>
        </w:tc>
        <w:tc>
          <w:tcPr>
            <w:tcW w:w="233" w:type="pct"/>
            <w:tcBorders>
              <w:top w:val="nil"/>
              <w:left w:val="nil"/>
              <w:bottom w:val="single" w:sz="4" w:space="0" w:color="auto"/>
              <w:right w:val="single" w:sz="4" w:space="0" w:color="auto"/>
            </w:tcBorders>
            <w:shd w:val="clear" w:color="auto" w:fill="auto"/>
            <w:noWrap/>
            <w:vAlign w:val="center"/>
            <w:hideMark/>
          </w:tcPr>
          <w:p w14:paraId="23264CDC" w14:textId="1784DC3B"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0F5F4F6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567677E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101</w:t>
            </w:r>
          </w:p>
        </w:tc>
        <w:tc>
          <w:tcPr>
            <w:tcW w:w="228" w:type="pct"/>
            <w:tcBorders>
              <w:top w:val="nil"/>
              <w:left w:val="nil"/>
              <w:bottom w:val="single" w:sz="4" w:space="0" w:color="auto"/>
              <w:right w:val="single" w:sz="4" w:space="0" w:color="auto"/>
            </w:tcBorders>
            <w:shd w:val="clear" w:color="auto" w:fill="auto"/>
            <w:noWrap/>
            <w:vAlign w:val="center"/>
            <w:hideMark/>
          </w:tcPr>
          <w:p w14:paraId="19E22C4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10" w:type="pct"/>
            <w:tcBorders>
              <w:top w:val="nil"/>
              <w:left w:val="nil"/>
              <w:bottom w:val="single" w:sz="4" w:space="0" w:color="auto"/>
              <w:right w:val="single" w:sz="4" w:space="0" w:color="auto"/>
            </w:tcBorders>
            <w:shd w:val="clear" w:color="auto" w:fill="auto"/>
            <w:noWrap/>
            <w:vAlign w:val="center"/>
            <w:hideMark/>
          </w:tcPr>
          <w:p w14:paraId="14C8D64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26.4</w:t>
            </w:r>
          </w:p>
        </w:tc>
        <w:tc>
          <w:tcPr>
            <w:tcW w:w="192" w:type="pct"/>
            <w:tcBorders>
              <w:top w:val="nil"/>
              <w:left w:val="nil"/>
              <w:bottom w:val="single" w:sz="4" w:space="0" w:color="auto"/>
              <w:right w:val="single" w:sz="4" w:space="0" w:color="auto"/>
            </w:tcBorders>
            <w:shd w:val="clear" w:color="auto" w:fill="auto"/>
            <w:noWrap/>
            <w:vAlign w:val="center"/>
            <w:hideMark/>
          </w:tcPr>
          <w:p w14:paraId="77D1A77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21.2</w:t>
            </w:r>
          </w:p>
        </w:tc>
        <w:tc>
          <w:tcPr>
            <w:tcW w:w="163" w:type="pct"/>
            <w:tcBorders>
              <w:top w:val="nil"/>
              <w:left w:val="nil"/>
              <w:bottom w:val="single" w:sz="4" w:space="0" w:color="auto"/>
              <w:right w:val="single" w:sz="4" w:space="0" w:color="auto"/>
            </w:tcBorders>
            <w:shd w:val="clear" w:color="auto" w:fill="auto"/>
            <w:noWrap/>
            <w:vAlign w:val="center"/>
            <w:hideMark/>
          </w:tcPr>
          <w:p w14:paraId="4111ED6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0.80</w:t>
            </w:r>
          </w:p>
        </w:tc>
        <w:tc>
          <w:tcPr>
            <w:tcW w:w="241" w:type="pct"/>
            <w:tcBorders>
              <w:top w:val="nil"/>
              <w:left w:val="nil"/>
              <w:bottom w:val="single" w:sz="4" w:space="0" w:color="auto"/>
              <w:right w:val="single" w:sz="4" w:space="0" w:color="auto"/>
            </w:tcBorders>
            <w:shd w:val="clear" w:color="auto" w:fill="auto"/>
            <w:noWrap/>
            <w:vAlign w:val="center"/>
            <w:hideMark/>
          </w:tcPr>
          <w:p w14:paraId="67CE31C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17.94</w:t>
            </w:r>
          </w:p>
        </w:tc>
        <w:tc>
          <w:tcPr>
            <w:tcW w:w="238" w:type="pct"/>
            <w:tcBorders>
              <w:top w:val="nil"/>
              <w:left w:val="nil"/>
              <w:bottom w:val="single" w:sz="4" w:space="0" w:color="auto"/>
              <w:right w:val="single" w:sz="4" w:space="0" w:color="auto"/>
            </w:tcBorders>
            <w:shd w:val="clear" w:color="auto" w:fill="auto"/>
            <w:noWrap/>
            <w:vAlign w:val="center"/>
            <w:hideMark/>
          </w:tcPr>
          <w:p w14:paraId="6C59A96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4.1</w:t>
            </w:r>
          </w:p>
        </w:tc>
        <w:tc>
          <w:tcPr>
            <w:tcW w:w="238" w:type="pct"/>
            <w:tcBorders>
              <w:top w:val="nil"/>
              <w:left w:val="nil"/>
              <w:bottom w:val="single" w:sz="4" w:space="0" w:color="auto"/>
              <w:right w:val="single" w:sz="4" w:space="0" w:color="auto"/>
            </w:tcBorders>
            <w:shd w:val="clear" w:color="auto" w:fill="auto"/>
            <w:noWrap/>
            <w:vAlign w:val="center"/>
            <w:hideMark/>
          </w:tcPr>
          <w:p w14:paraId="46C531D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11.4</w:t>
            </w:r>
          </w:p>
        </w:tc>
        <w:tc>
          <w:tcPr>
            <w:tcW w:w="238" w:type="pct"/>
            <w:tcBorders>
              <w:top w:val="nil"/>
              <w:left w:val="nil"/>
              <w:bottom w:val="single" w:sz="4" w:space="0" w:color="auto"/>
              <w:right w:val="single" w:sz="4" w:space="0" w:color="auto"/>
            </w:tcBorders>
            <w:shd w:val="clear" w:color="auto" w:fill="auto"/>
            <w:noWrap/>
            <w:vAlign w:val="center"/>
            <w:hideMark/>
          </w:tcPr>
          <w:p w14:paraId="161588A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22.1</w:t>
            </w:r>
          </w:p>
        </w:tc>
        <w:tc>
          <w:tcPr>
            <w:tcW w:w="238" w:type="pct"/>
            <w:tcBorders>
              <w:top w:val="nil"/>
              <w:left w:val="nil"/>
              <w:bottom w:val="single" w:sz="4" w:space="0" w:color="auto"/>
              <w:right w:val="single" w:sz="4" w:space="0" w:color="auto"/>
            </w:tcBorders>
            <w:shd w:val="clear" w:color="auto" w:fill="auto"/>
            <w:noWrap/>
            <w:vAlign w:val="center"/>
            <w:hideMark/>
          </w:tcPr>
          <w:p w14:paraId="5327509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36.0</w:t>
            </w:r>
          </w:p>
        </w:tc>
        <w:tc>
          <w:tcPr>
            <w:tcW w:w="238" w:type="pct"/>
            <w:tcBorders>
              <w:top w:val="nil"/>
              <w:left w:val="nil"/>
              <w:bottom w:val="single" w:sz="4" w:space="0" w:color="auto"/>
              <w:right w:val="single" w:sz="4" w:space="0" w:color="auto"/>
            </w:tcBorders>
            <w:shd w:val="clear" w:color="auto" w:fill="auto"/>
            <w:noWrap/>
            <w:vAlign w:val="center"/>
            <w:hideMark/>
          </w:tcPr>
          <w:p w14:paraId="264AC0D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45.6</w:t>
            </w:r>
          </w:p>
        </w:tc>
        <w:tc>
          <w:tcPr>
            <w:tcW w:w="234" w:type="pct"/>
            <w:tcBorders>
              <w:top w:val="nil"/>
              <w:left w:val="nil"/>
              <w:bottom w:val="single" w:sz="4" w:space="0" w:color="auto"/>
              <w:right w:val="single" w:sz="4" w:space="0" w:color="auto"/>
            </w:tcBorders>
            <w:shd w:val="clear" w:color="auto" w:fill="auto"/>
            <w:noWrap/>
            <w:vAlign w:val="center"/>
            <w:hideMark/>
          </w:tcPr>
          <w:p w14:paraId="1CD4BCB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59.1</w:t>
            </w:r>
          </w:p>
        </w:tc>
        <w:tc>
          <w:tcPr>
            <w:tcW w:w="224" w:type="pct"/>
            <w:tcBorders>
              <w:top w:val="nil"/>
              <w:left w:val="nil"/>
              <w:bottom w:val="single" w:sz="4" w:space="0" w:color="auto"/>
              <w:right w:val="single" w:sz="4" w:space="0" w:color="auto"/>
            </w:tcBorders>
            <w:shd w:val="clear" w:color="auto" w:fill="auto"/>
            <w:noWrap/>
            <w:vAlign w:val="center"/>
            <w:hideMark/>
          </w:tcPr>
          <w:p w14:paraId="2859873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93.8</w:t>
            </w:r>
          </w:p>
        </w:tc>
        <w:tc>
          <w:tcPr>
            <w:tcW w:w="224" w:type="pct"/>
            <w:tcBorders>
              <w:top w:val="nil"/>
              <w:left w:val="nil"/>
              <w:bottom w:val="single" w:sz="4" w:space="0" w:color="auto"/>
              <w:right w:val="single" w:sz="4" w:space="0" w:color="auto"/>
            </w:tcBorders>
            <w:shd w:val="clear" w:color="auto" w:fill="auto"/>
            <w:noWrap/>
            <w:vAlign w:val="center"/>
            <w:hideMark/>
          </w:tcPr>
          <w:p w14:paraId="0DA3FED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130.0</w:t>
            </w:r>
          </w:p>
        </w:tc>
        <w:tc>
          <w:tcPr>
            <w:tcW w:w="280" w:type="pct"/>
            <w:tcBorders>
              <w:top w:val="nil"/>
              <w:left w:val="nil"/>
              <w:bottom w:val="single" w:sz="4" w:space="0" w:color="auto"/>
              <w:right w:val="single" w:sz="4" w:space="0" w:color="auto"/>
            </w:tcBorders>
            <w:shd w:val="clear" w:color="auto" w:fill="auto"/>
            <w:noWrap/>
            <w:vAlign w:val="center"/>
            <w:hideMark/>
          </w:tcPr>
          <w:p w14:paraId="6773BBF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2.3</w:t>
            </w:r>
          </w:p>
        </w:tc>
        <w:tc>
          <w:tcPr>
            <w:tcW w:w="257" w:type="pct"/>
            <w:tcBorders>
              <w:top w:val="nil"/>
              <w:left w:val="nil"/>
              <w:bottom w:val="single" w:sz="4" w:space="0" w:color="auto"/>
              <w:right w:val="single" w:sz="4" w:space="0" w:color="auto"/>
            </w:tcBorders>
            <w:shd w:val="clear" w:color="auto" w:fill="auto"/>
            <w:noWrap/>
            <w:vAlign w:val="center"/>
            <w:hideMark/>
          </w:tcPr>
          <w:p w14:paraId="5DFDFDD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10.5</w:t>
            </w:r>
          </w:p>
        </w:tc>
      </w:tr>
      <w:tr w:rsidR="00DA1513" w:rsidRPr="0027474C" w14:paraId="6EEA7B5B"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41F9BD2B" w14:textId="77777777" w:rsidR="00DA1513" w:rsidRPr="0027474C" w:rsidRDefault="00DA1513" w:rsidP="00DA1513">
            <w:pPr>
              <w:spacing w:line="240" w:lineRule="auto"/>
              <w:jc w:val="center"/>
              <w:rPr>
                <w:rFonts w:eastAsia="Times New Roman" w:cs="Times New Roman"/>
                <w:b/>
                <w:bCs/>
                <w:sz w:val="15"/>
                <w:szCs w:val="15"/>
              </w:rPr>
            </w:pPr>
            <w:proofErr w:type="spellStart"/>
            <w:r w:rsidRPr="0027474C">
              <w:rPr>
                <w:rFonts w:eastAsia="Times New Roman" w:cs="Times New Roman"/>
                <w:b/>
                <w:bCs/>
                <w:sz w:val="15"/>
                <w:szCs w:val="15"/>
              </w:rPr>
              <w:t>Dissolved</w:t>
            </w:r>
            <w:proofErr w:type="spellEnd"/>
            <w:r w:rsidRPr="0027474C">
              <w:rPr>
                <w:rFonts w:eastAsia="Times New Roman" w:cs="Times New Roman"/>
                <w:b/>
                <w:bCs/>
                <w:sz w:val="15"/>
                <w:szCs w:val="15"/>
              </w:rPr>
              <w:t xml:space="preserve"> </w:t>
            </w:r>
            <w:proofErr w:type="spellStart"/>
            <w:r w:rsidRPr="0027474C">
              <w:rPr>
                <w:rFonts w:eastAsia="Times New Roman" w:cs="Times New Roman"/>
                <w:b/>
                <w:bCs/>
                <w:sz w:val="15"/>
                <w:szCs w:val="15"/>
              </w:rPr>
              <w:t>oxygen</w:t>
            </w:r>
            <w:proofErr w:type="spellEnd"/>
            <w:r w:rsidRPr="0027474C">
              <w:rPr>
                <w:rFonts w:eastAsia="Times New Roman" w:cs="Times New Roman"/>
                <w:b/>
                <w:bCs/>
                <w:sz w:val="15"/>
                <w:szCs w:val="15"/>
              </w:rPr>
              <w:t xml:space="preserve"> (DO)</w:t>
            </w:r>
            <w:r w:rsidRPr="0027474C">
              <w:rPr>
                <w:rFonts w:eastAsia="Times New Roman" w:cs="Times New Roman"/>
                <w:b/>
                <w:bCs/>
                <w:sz w:val="15"/>
                <w:szCs w:val="15"/>
                <w:vertAlign w:val="superscript"/>
              </w:rPr>
              <w:t>†</w:t>
            </w:r>
          </w:p>
        </w:tc>
        <w:tc>
          <w:tcPr>
            <w:tcW w:w="192" w:type="pct"/>
            <w:tcBorders>
              <w:top w:val="nil"/>
              <w:left w:val="nil"/>
              <w:bottom w:val="single" w:sz="4" w:space="0" w:color="auto"/>
              <w:right w:val="single" w:sz="4" w:space="0" w:color="auto"/>
            </w:tcBorders>
            <w:shd w:val="clear" w:color="auto" w:fill="auto"/>
            <w:noWrap/>
            <w:vAlign w:val="center"/>
            <w:hideMark/>
          </w:tcPr>
          <w:p w14:paraId="24DAEB2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0.11</w:t>
            </w:r>
          </w:p>
        </w:tc>
        <w:tc>
          <w:tcPr>
            <w:tcW w:w="233" w:type="pct"/>
            <w:tcBorders>
              <w:top w:val="nil"/>
              <w:left w:val="nil"/>
              <w:bottom w:val="single" w:sz="4" w:space="0" w:color="auto"/>
              <w:right w:val="single" w:sz="4" w:space="0" w:color="auto"/>
            </w:tcBorders>
            <w:shd w:val="clear" w:color="auto" w:fill="auto"/>
            <w:noWrap/>
            <w:vAlign w:val="center"/>
            <w:hideMark/>
          </w:tcPr>
          <w:p w14:paraId="7D7CB492" w14:textId="56F671E9"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3428511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09BB58D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141</w:t>
            </w:r>
          </w:p>
        </w:tc>
        <w:tc>
          <w:tcPr>
            <w:tcW w:w="228" w:type="pct"/>
            <w:tcBorders>
              <w:top w:val="nil"/>
              <w:left w:val="nil"/>
              <w:bottom w:val="single" w:sz="4" w:space="0" w:color="auto"/>
              <w:right w:val="single" w:sz="4" w:space="0" w:color="auto"/>
            </w:tcBorders>
            <w:shd w:val="clear" w:color="auto" w:fill="auto"/>
            <w:noWrap/>
            <w:vAlign w:val="center"/>
            <w:hideMark/>
          </w:tcPr>
          <w:p w14:paraId="734BEB2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10" w:type="pct"/>
            <w:tcBorders>
              <w:top w:val="nil"/>
              <w:left w:val="nil"/>
              <w:bottom w:val="single" w:sz="4" w:space="0" w:color="auto"/>
              <w:right w:val="single" w:sz="4" w:space="0" w:color="auto"/>
            </w:tcBorders>
            <w:shd w:val="clear" w:color="auto" w:fill="auto"/>
            <w:noWrap/>
            <w:vAlign w:val="center"/>
            <w:hideMark/>
          </w:tcPr>
          <w:p w14:paraId="4288EFB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7.29</w:t>
            </w:r>
          </w:p>
        </w:tc>
        <w:tc>
          <w:tcPr>
            <w:tcW w:w="192" w:type="pct"/>
            <w:tcBorders>
              <w:top w:val="nil"/>
              <w:left w:val="nil"/>
              <w:bottom w:val="single" w:sz="4" w:space="0" w:color="auto"/>
              <w:right w:val="single" w:sz="4" w:space="0" w:color="auto"/>
            </w:tcBorders>
            <w:shd w:val="clear" w:color="auto" w:fill="auto"/>
            <w:noWrap/>
            <w:vAlign w:val="center"/>
            <w:hideMark/>
          </w:tcPr>
          <w:p w14:paraId="1A6204E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5.11</w:t>
            </w:r>
          </w:p>
        </w:tc>
        <w:tc>
          <w:tcPr>
            <w:tcW w:w="163" w:type="pct"/>
            <w:tcBorders>
              <w:top w:val="nil"/>
              <w:left w:val="nil"/>
              <w:bottom w:val="single" w:sz="4" w:space="0" w:color="auto"/>
              <w:right w:val="single" w:sz="4" w:space="0" w:color="auto"/>
            </w:tcBorders>
            <w:shd w:val="clear" w:color="auto" w:fill="auto"/>
            <w:noWrap/>
            <w:vAlign w:val="center"/>
            <w:hideMark/>
          </w:tcPr>
          <w:p w14:paraId="3D6299D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0.70</w:t>
            </w:r>
          </w:p>
        </w:tc>
        <w:tc>
          <w:tcPr>
            <w:tcW w:w="241" w:type="pct"/>
            <w:tcBorders>
              <w:top w:val="nil"/>
              <w:left w:val="nil"/>
              <w:bottom w:val="single" w:sz="4" w:space="0" w:color="auto"/>
              <w:right w:val="single" w:sz="4" w:space="0" w:color="auto"/>
            </w:tcBorders>
            <w:shd w:val="clear" w:color="auto" w:fill="auto"/>
            <w:noWrap/>
            <w:vAlign w:val="center"/>
            <w:hideMark/>
          </w:tcPr>
          <w:p w14:paraId="0AB5708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0.67</w:t>
            </w:r>
          </w:p>
        </w:tc>
        <w:tc>
          <w:tcPr>
            <w:tcW w:w="238" w:type="pct"/>
            <w:tcBorders>
              <w:top w:val="nil"/>
              <w:left w:val="nil"/>
              <w:bottom w:val="single" w:sz="4" w:space="0" w:color="auto"/>
              <w:right w:val="single" w:sz="4" w:space="0" w:color="auto"/>
            </w:tcBorders>
            <w:shd w:val="clear" w:color="auto" w:fill="auto"/>
            <w:noWrap/>
            <w:vAlign w:val="center"/>
            <w:hideMark/>
          </w:tcPr>
          <w:p w14:paraId="6DA9C7B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4.70</w:t>
            </w:r>
          </w:p>
        </w:tc>
        <w:tc>
          <w:tcPr>
            <w:tcW w:w="238" w:type="pct"/>
            <w:tcBorders>
              <w:top w:val="nil"/>
              <w:left w:val="nil"/>
              <w:bottom w:val="single" w:sz="4" w:space="0" w:color="auto"/>
              <w:right w:val="single" w:sz="4" w:space="0" w:color="auto"/>
            </w:tcBorders>
            <w:shd w:val="clear" w:color="auto" w:fill="auto"/>
            <w:noWrap/>
            <w:vAlign w:val="center"/>
            <w:hideMark/>
          </w:tcPr>
          <w:p w14:paraId="255EF8C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6.42</w:t>
            </w:r>
          </w:p>
        </w:tc>
        <w:tc>
          <w:tcPr>
            <w:tcW w:w="238" w:type="pct"/>
            <w:tcBorders>
              <w:top w:val="nil"/>
              <w:left w:val="nil"/>
              <w:bottom w:val="single" w:sz="4" w:space="0" w:color="auto"/>
              <w:right w:val="single" w:sz="4" w:space="0" w:color="auto"/>
            </w:tcBorders>
            <w:shd w:val="clear" w:color="auto" w:fill="auto"/>
            <w:noWrap/>
            <w:vAlign w:val="center"/>
            <w:hideMark/>
          </w:tcPr>
          <w:p w14:paraId="477A4FD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6.90</w:t>
            </w:r>
          </w:p>
        </w:tc>
        <w:tc>
          <w:tcPr>
            <w:tcW w:w="238" w:type="pct"/>
            <w:tcBorders>
              <w:top w:val="nil"/>
              <w:left w:val="nil"/>
              <w:bottom w:val="single" w:sz="4" w:space="0" w:color="auto"/>
              <w:right w:val="single" w:sz="4" w:space="0" w:color="auto"/>
            </w:tcBorders>
            <w:shd w:val="clear" w:color="auto" w:fill="auto"/>
            <w:noWrap/>
            <w:vAlign w:val="center"/>
            <w:hideMark/>
          </w:tcPr>
          <w:p w14:paraId="3A55E6B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7.32</w:t>
            </w:r>
          </w:p>
        </w:tc>
        <w:tc>
          <w:tcPr>
            <w:tcW w:w="238" w:type="pct"/>
            <w:tcBorders>
              <w:top w:val="nil"/>
              <w:left w:val="nil"/>
              <w:bottom w:val="single" w:sz="4" w:space="0" w:color="auto"/>
              <w:right w:val="single" w:sz="4" w:space="0" w:color="auto"/>
            </w:tcBorders>
            <w:shd w:val="clear" w:color="auto" w:fill="auto"/>
            <w:noWrap/>
            <w:vAlign w:val="center"/>
            <w:hideMark/>
          </w:tcPr>
          <w:p w14:paraId="0C81AF4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7.87</w:t>
            </w:r>
          </w:p>
        </w:tc>
        <w:tc>
          <w:tcPr>
            <w:tcW w:w="234" w:type="pct"/>
            <w:tcBorders>
              <w:top w:val="nil"/>
              <w:left w:val="nil"/>
              <w:bottom w:val="single" w:sz="4" w:space="0" w:color="auto"/>
              <w:right w:val="single" w:sz="4" w:space="0" w:color="auto"/>
            </w:tcBorders>
            <w:shd w:val="clear" w:color="auto" w:fill="auto"/>
            <w:noWrap/>
            <w:vAlign w:val="center"/>
            <w:hideMark/>
          </w:tcPr>
          <w:p w14:paraId="662D659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8.10</w:t>
            </w:r>
          </w:p>
        </w:tc>
        <w:tc>
          <w:tcPr>
            <w:tcW w:w="224" w:type="pct"/>
            <w:tcBorders>
              <w:top w:val="nil"/>
              <w:left w:val="nil"/>
              <w:bottom w:val="single" w:sz="4" w:space="0" w:color="auto"/>
              <w:right w:val="single" w:sz="4" w:space="0" w:color="auto"/>
            </w:tcBorders>
            <w:shd w:val="clear" w:color="auto" w:fill="auto"/>
            <w:noWrap/>
            <w:vAlign w:val="center"/>
            <w:hideMark/>
          </w:tcPr>
          <w:p w14:paraId="769E6FC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8.21</w:t>
            </w:r>
          </w:p>
        </w:tc>
        <w:tc>
          <w:tcPr>
            <w:tcW w:w="224" w:type="pct"/>
            <w:tcBorders>
              <w:top w:val="nil"/>
              <w:left w:val="nil"/>
              <w:bottom w:val="single" w:sz="4" w:space="0" w:color="auto"/>
              <w:right w:val="single" w:sz="4" w:space="0" w:color="auto"/>
            </w:tcBorders>
            <w:shd w:val="clear" w:color="auto" w:fill="auto"/>
            <w:noWrap/>
            <w:vAlign w:val="center"/>
            <w:hideMark/>
          </w:tcPr>
          <w:p w14:paraId="3732E1B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66.90</w:t>
            </w:r>
          </w:p>
        </w:tc>
        <w:tc>
          <w:tcPr>
            <w:tcW w:w="280" w:type="pct"/>
            <w:tcBorders>
              <w:top w:val="nil"/>
              <w:left w:val="nil"/>
              <w:bottom w:val="single" w:sz="4" w:space="0" w:color="auto"/>
              <w:right w:val="single" w:sz="4" w:space="0" w:color="auto"/>
            </w:tcBorders>
            <w:shd w:val="clear" w:color="auto" w:fill="auto"/>
            <w:noWrap/>
            <w:vAlign w:val="center"/>
            <w:hideMark/>
          </w:tcPr>
          <w:p w14:paraId="3608E00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11.3</w:t>
            </w:r>
          </w:p>
        </w:tc>
        <w:tc>
          <w:tcPr>
            <w:tcW w:w="257" w:type="pct"/>
            <w:tcBorders>
              <w:top w:val="nil"/>
              <w:left w:val="nil"/>
              <w:bottom w:val="single" w:sz="4" w:space="0" w:color="auto"/>
              <w:right w:val="single" w:sz="4" w:space="0" w:color="auto"/>
            </w:tcBorders>
            <w:shd w:val="clear" w:color="auto" w:fill="auto"/>
            <w:noWrap/>
            <w:vAlign w:val="center"/>
            <w:hideMark/>
          </w:tcPr>
          <w:p w14:paraId="0D86294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132.8</w:t>
            </w:r>
          </w:p>
        </w:tc>
      </w:tr>
      <w:tr w:rsidR="00DA1513" w:rsidRPr="0027474C" w14:paraId="7C7F8FAC"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348B47D9"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pH</w:t>
            </w:r>
            <w:r w:rsidRPr="0027474C">
              <w:rPr>
                <w:rFonts w:eastAsia="Times New Roman" w:cs="Times New Roman"/>
                <w:b/>
                <w:bCs/>
                <w:sz w:val="15"/>
                <w:szCs w:val="15"/>
                <w:vertAlign w:val="superscript"/>
              </w:rPr>
              <w:t>†</w:t>
            </w:r>
          </w:p>
        </w:tc>
        <w:tc>
          <w:tcPr>
            <w:tcW w:w="192" w:type="pct"/>
            <w:tcBorders>
              <w:top w:val="nil"/>
              <w:left w:val="nil"/>
              <w:bottom w:val="single" w:sz="4" w:space="0" w:color="auto"/>
              <w:right w:val="single" w:sz="4" w:space="0" w:color="auto"/>
            </w:tcBorders>
            <w:shd w:val="clear" w:color="auto" w:fill="auto"/>
            <w:noWrap/>
            <w:vAlign w:val="center"/>
            <w:hideMark/>
          </w:tcPr>
          <w:p w14:paraId="5E5017F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0.19</w:t>
            </w:r>
          </w:p>
        </w:tc>
        <w:tc>
          <w:tcPr>
            <w:tcW w:w="233" w:type="pct"/>
            <w:tcBorders>
              <w:top w:val="nil"/>
              <w:left w:val="nil"/>
              <w:bottom w:val="single" w:sz="4" w:space="0" w:color="auto"/>
              <w:right w:val="single" w:sz="4" w:space="0" w:color="auto"/>
            </w:tcBorders>
            <w:shd w:val="clear" w:color="auto" w:fill="auto"/>
            <w:noWrap/>
            <w:vAlign w:val="center"/>
            <w:hideMark/>
          </w:tcPr>
          <w:p w14:paraId="41B51BAD" w14:textId="1A85F355"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5BF3A2B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2CB67C1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141</w:t>
            </w:r>
          </w:p>
        </w:tc>
        <w:tc>
          <w:tcPr>
            <w:tcW w:w="228" w:type="pct"/>
            <w:tcBorders>
              <w:top w:val="nil"/>
              <w:left w:val="nil"/>
              <w:bottom w:val="single" w:sz="4" w:space="0" w:color="auto"/>
              <w:right w:val="single" w:sz="4" w:space="0" w:color="auto"/>
            </w:tcBorders>
            <w:shd w:val="clear" w:color="auto" w:fill="auto"/>
            <w:noWrap/>
            <w:vAlign w:val="center"/>
            <w:hideMark/>
          </w:tcPr>
          <w:p w14:paraId="6FC3FD0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10" w:type="pct"/>
            <w:tcBorders>
              <w:top w:val="nil"/>
              <w:left w:val="nil"/>
              <w:bottom w:val="single" w:sz="4" w:space="0" w:color="auto"/>
              <w:right w:val="single" w:sz="4" w:space="0" w:color="auto"/>
            </w:tcBorders>
            <w:shd w:val="clear" w:color="auto" w:fill="auto"/>
            <w:noWrap/>
            <w:vAlign w:val="center"/>
            <w:hideMark/>
          </w:tcPr>
          <w:p w14:paraId="4CCF2B5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7.00</w:t>
            </w:r>
          </w:p>
        </w:tc>
        <w:tc>
          <w:tcPr>
            <w:tcW w:w="192" w:type="pct"/>
            <w:tcBorders>
              <w:top w:val="nil"/>
              <w:left w:val="nil"/>
              <w:bottom w:val="single" w:sz="4" w:space="0" w:color="auto"/>
              <w:right w:val="single" w:sz="4" w:space="0" w:color="auto"/>
            </w:tcBorders>
            <w:shd w:val="clear" w:color="auto" w:fill="auto"/>
            <w:noWrap/>
            <w:vAlign w:val="center"/>
            <w:hideMark/>
          </w:tcPr>
          <w:p w14:paraId="42BDB5B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0.49</w:t>
            </w:r>
          </w:p>
        </w:tc>
        <w:tc>
          <w:tcPr>
            <w:tcW w:w="163" w:type="pct"/>
            <w:tcBorders>
              <w:top w:val="nil"/>
              <w:left w:val="nil"/>
              <w:bottom w:val="single" w:sz="4" w:space="0" w:color="auto"/>
              <w:right w:val="single" w:sz="4" w:space="0" w:color="auto"/>
            </w:tcBorders>
            <w:shd w:val="clear" w:color="auto" w:fill="auto"/>
            <w:noWrap/>
            <w:vAlign w:val="center"/>
            <w:hideMark/>
          </w:tcPr>
          <w:p w14:paraId="02F2026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0.07</w:t>
            </w:r>
          </w:p>
        </w:tc>
        <w:tc>
          <w:tcPr>
            <w:tcW w:w="241" w:type="pct"/>
            <w:tcBorders>
              <w:top w:val="nil"/>
              <w:left w:val="nil"/>
              <w:bottom w:val="single" w:sz="4" w:space="0" w:color="auto"/>
              <w:right w:val="single" w:sz="4" w:space="0" w:color="auto"/>
            </w:tcBorders>
            <w:shd w:val="clear" w:color="auto" w:fill="auto"/>
            <w:noWrap/>
            <w:vAlign w:val="center"/>
            <w:hideMark/>
          </w:tcPr>
          <w:p w14:paraId="1953151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0.49</w:t>
            </w:r>
          </w:p>
        </w:tc>
        <w:tc>
          <w:tcPr>
            <w:tcW w:w="238" w:type="pct"/>
            <w:tcBorders>
              <w:top w:val="nil"/>
              <w:left w:val="nil"/>
              <w:bottom w:val="single" w:sz="4" w:space="0" w:color="auto"/>
              <w:right w:val="single" w:sz="4" w:space="0" w:color="auto"/>
            </w:tcBorders>
            <w:shd w:val="clear" w:color="auto" w:fill="auto"/>
            <w:noWrap/>
            <w:vAlign w:val="center"/>
            <w:hideMark/>
          </w:tcPr>
          <w:p w14:paraId="235CEDE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5.18</w:t>
            </w:r>
          </w:p>
        </w:tc>
        <w:tc>
          <w:tcPr>
            <w:tcW w:w="238" w:type="pct"/>
            <w:tcBorders>
              <w:top w:val="nil"/>
              <w:left w:val="nil"/>
              <w:bottom w:val="single" w:sz="4" w:space="0" w:color="auto"/>
              <w:right w:val="single" w:sz="4" w:space="0" w:color="auto"/>
            </w:tcBorders>
            <w:shd w:val="clear" w:color="auto" w:fill="auto"/>
            <w:noWrap/>
            <w:vAlign w:val="center"/>
            <w:hideMark/>
          </w:tcPr>
          <w:p w14:paraId="3F1E5EA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6.67</w:t>
            </w:r>
          </w:p>
        </w:tc>
        <w:tc>
          <w:tcPr>
            <w:tcW w:w="238" w:type="pct"/>
            <w:tcBorders>
              <w:top w:val="nil"/>
              <w:left w:val="nil"/>
              <w:bottom w:val="single" w:sz="4" w:space="0" w:color="auto"/>
              <w:right w:val="single" w:sz="4" w:space="0" w:color="auto"/>
            </w:tcBorders>
            <w:shd w:val="clear" w:color="auto" w:fill="auto"/>
            <w:noWrap/>
            <w:vAlign w:val="center"/>
            <w:hideMark/>
          </w:tcPr>
          <w:p w14:paraId="0B22E47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7.06</w:t>
            </w:r>
          </w:p>
        </w:tc>
        <w:tc>
          <w:tcPr>
            <w:tcW w:w="238" w:type="pct"/>
            <w:tcBorders>
              <w:top w:val="nil"/>
              <w:left w:val="nil"/>
              <w:bottom w:val="single" w:sz="4" w:space="0" w:color="auto"/>
              <w:right w:val="single" w:sz="4" w:space="0" w:color="auto"/>
            </w:tcBorders>
            <w:shd w:val="clear" w:color="auto" w:fill="auto"/>
            <w:noWrap/>
            <w:vAlign w:val="center"/>
            <w:hideMark/>
          </w:tcPr>
          <w:p w14:paraId="54A2BBD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7.33</w:t>
            </w:r>
          </w:p>
        </w:tc>
        <w:tc>
          <w:tcPr>
            <w:tcW w:w="238" w:type="pct"/>
            <w:tcBorders>
              <w:top w:val="nil"/>
              <w:left w:val="nil"/>
              <w:bottom w:val="single" w:sz="4" w:space="0" w:color="auto"/>
              <w:right w:val="single" w:sz="4" w:space="0" w:color="auto"/>
            </w:tcBorders>
            <w:shd w:val="clear" w:color="auto" w:fill="auto"/>
            <w:noWrap/>
            <w:vAlign w:val="center"/>
            <w:hideMark/>
          </w:tcPr>
          <w:p w14:paraId="020CD31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7.64</w:t>
            </w:r>
          </w:p>
        </w:tc>
        <w:tc>
          <w:tcPr>
            <w:tcW w:w="234" w:type="pct"/>
            <w:tcBorders>
              <w:top w:val="nil"/>
              <w:left w:val="nil"/>
              <w:bottom w:val="single" w:sz="4" w:space="0" w:color="auto"/>
              <w:right w:val="single" w:sz="4" w:space="0" w:color="auto"/>
            </w:tcBorders>
            <w:shd w:val="clear" w:color="auto" w:fill="auto"/>
            <w:noWrap/>
            <w:vAlign w:val="center"/>
            <w:hideMark/>
          </w:tcPr>
          <w:p w14:paraId="410AE4B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7.74</w:t>
            </w:r>
          </w:p>
        </w:tc>
        <w:tc>
          <w:tcPr>
            <w:tcW w:w="224" w:type="pct"/>
            <w:tcBorders>
              <w:top w:val="nil"/>
              <w:left w:val="nil"/>
              <w:bottom w:val="single" w:sz="4" w:space="0" w:color="auto"/>
              <w:right w:val="single" w:sz="4" w:space="0" w:color="auto"/>
            </w:tcBorders>
            <w:shd w:val="clear" w:color="auto" w:fill="auto"/>
            <w:noWrap/>
            <w:vAlign w:val="center"/>
            <w:hideMark/>
          </w:tcPr>
          <w:p w14:paraId="59F5CFC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7.88</w:t>
            </w:r>
          </w:p>
        </w:tc>
        <w:tc>
          <w:tcPr>
            <w:tcW w:w="224" w:type="pct"/>
            <w:tcBorders>
              <w:top w:val="nil"/>
              <w:left w:val="nil"/>
              <w:bottom w:val="single" w:sz="4" w:space="0" w:color="auto"/>
              <w:right w:val="single" w:sz="4" w:space="0" w:color="auto"/>
            </w:tcBorders>
            <w:shd w:val="clear" w:color="auto" w:fill="auto"/>
            <w:noWrap/>
            <w:vAlign w:val="center"/>
            <w:hideMark/>
          </w:tcPr>
          <w:p w14:paraId="4631AB3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7.90</w:t>
            </w:r>
          </w:p>
        </w:tc>
        <w:tc>
          <w:tcPr>
            <w:tcW w:w="280" w:type="pct"/>
            <w:tcBorders>
              <w:top w:val="nil"/>
              <w:left w:val="nil"/>
              <w:bottom w:val="single" w:sz="4" w:space="0" w:color="auto"/>
              <w:right w:val="single" w:sz="4" w:space="0" w:color="auto"/>
            </w:tcBorders>
            <w:shd w:val="clear" w:color="auto" w:fill="auto"/>
            <w:noWrap/>
            <w:vAlign w:val="center"/>
            <w:hideMark/>
          </w:tcPr>
          <w:p w14:paraId="7A830CB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w:t>
            </w:r>
          </w:p>
        </w:tc>
        <w:tc>
          <w:tcPr>
            <w:tcW w:w="257" w:type="pct"/>
            <w:tcBorders>
              <w:top w:val="nil"/>
              <w:left w:val="nil"/>
              <w:bottom w:val="single" w:sz="4" w:space="0" w:color="auto"/>
              <w:right w:val="single" w:sz="4" w:space="0" w:color="auto"/>
            </w:tcBorders>
            <w:shd w:val="clear" w:color="auto" w:fill="auto"/>
            <w:noWrap/>
            <w:vAlign w:val="center"/>
            <w:hideMark/>
          </w:tcPr>
          <w:p w14:paraId="108C96B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3.3</w:t>
            </w:r>
          </w:p>
        </w:tc>
      </w:tr>
      <w:tr w:rsidR="00DA1513" w:rsidRPr="0027474C" w14:paraId="74864CB5" w14:textId="77777777" w:rsidTr="0027474C">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44B7B078" w14:textId="77777777" w:rsidR="00DA1513" w:rsidRPr="0027474C" w:rsidRDefault="00DA1513" w:rsidP="00DA1513">
            <w:pPr>
              <w:spacing w:line="240" w:lineRule="auto"/>
              <w:jc w:val="center"/>
              <w:rPr>
                <w:rFonts w:eastAsia="Times New Roman" w:cs="Times New Roman"/>
                <w:b/>
                <w:bCs/>
                <w:sz w:val="15"/>
                <w:szCs w:val="15"/>
              </w:rPr>
            </w:pPr>
            <w:proofErr w:type="spellStart"/>
            <w:r w:rsidRPr="0027474C">
              <w:rPr>
                <w:rFonts w:eastAsia="Times New Roman" w:cs="Times New Roman"/>
                <w:b/>
                <w:bCs/>
                <w:sz w:val="15"/>
                <w:szCs w:val="15"/>
              </w:rPr>
              <w:t>Turbidity</w:t>
            </w:r>
            <w:proofErr w:type="spellEnd"/>
            <w:r w:rsidRPr="0027474C">
              <w:rPr>
                <w:rFonts w:eastAsia="Times New Roman" w:cs="Times New Roman"/>
                <w:b/>
                <w:bCs/>
                <w:sz w:val="15"/>
                <w:szCs w:val="15"/>
              </w:rPr>
              <w:t xml:space="preserve"> (TB)</w:t>
            </w:r>
            <w:r w:rsidRPr="0027474C">
              <w:rPr>
                <w:rFonts w:eastAsia="Times New Roman" w:cs="Times New Roman"/>
                <w:b/>
                <w:bCs/>
                <w:sz w:val="15"/>
                <w:szCs w:val="15"/>
                <w:vertAlign w:val="superscript"/>
              </w:rPr>
              <w:t>†</w:t>
            </w:r>
          </w:p>
        </w:tc>
        <w:tc>
          <w:tcPr>
            <w:tcW w:w="1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F9D68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3" w:type="pct"/>
            <w:tcBorders>
              <w:top w:val="nil"/>
              <w:left w:val="nil"/>
              <w:bottom w:val="single" w:sz="4" w:space="0" w:color="auto"/>
              <w:right w:val="single" w:sz="4" w:space="0" w:color="auto"/>
            </w:tcBorders>
            <w:shd w:val="clear" w:color="auto" w:fill="auto"/>
            <w:noWrap/>
            <w:vAlign w:val="center"/>
            <w:hideMark/>
          </w:tcPr>
          <w:p w14:paraId="6CA7678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RS</w:t>
            </w:r>
          </w:p>
        </w:tc>
        <w:tc>
          <w:tcPr>
            <w:tcW w:w="181" w:type="pct"/>
            <w:tcBorders>
              <w:top w:val="nil"/>
              <w:left w:val="nil"/>
              <w:bottom w:val="single" w:sz="4" w:space="0" w:color="auto"/>
              <w:right w:val="single" w:sz="4" w:space="0" w:color="auto"/>
            </w:tcBorders>
            <w:shd w:val="clear" w:color="auto" w:fill="auto"/>
            <w:noWrap/>
            <w:vAlign w:val="center"/>
            <w:hideMark/>
          </w:tcPr>
          <w:p w14:paraId="6D3AD31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04C13D1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74</w:t>
            </w:r>
          </w:p>
        </w:tc>
        <w:tc>
          <w:tcPr>
            <w:tcW w:w="228" w:type="pct"/>
            <w:tcBorders>
              <w:top w:val="nil"/>
              <w:left w:val="nil"/>
              <w:bottom w:val="single" w:sz="4" w:space="0" w:color="auto"/>
              <w:right w:val="single" w:sz="4" w:space="0" w:color="auto"/>
            </w:tcBorders>
            <w:shd w:val="clear" w:color="auto" w:fill="auto"/>
            <w:noWrap/>
            <w:vAlign w:val="center"/>
            <w:hideMark/>
          </w:tcPr>
          <w:p w14:paraId="0450D76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10" w:type="pct"/>
            <w:tcBorders>
              <w:top w:val="nil"/>
              <w:left w:val="nil"/>
              <w:bottom w:val="single" w:sz="4" w:space="0" w:color="auto"/>
              <w:right w:val="single" w:sz="4" w:space="0" w:color="auto"/>
            </w:tcBorders>
            <w:shd w:val="clear" w:color="auto" w:fill="auto"/>
            <w:noWrap/>
            <w:vAlign w:val="center"/>
            <w:hideMark/>
          </w:tcPr>
          <w:p w14:paraId="2C64213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17.75</w:t>
            </w:r>
          </w:p>
        </w:tc>
        <w:tc>
          <w:tcPr>
            <w:tcW w:w="192" w:type="pct"/>
            <w:tcBorders>
              <w:top w:val="nil"/>
              <w:left w:val="nil"/>
              <w:bottom w:val="single" w:sz="4" w:space="0" w:color="auto"/>
              <w:right w:val="single" w:sz="4" w:space="0" w:color="auto"/>
            </w:tcBorders>
            <w:shd w:val="clear" w:color="auto" w:fill="auto"/>
            <w:noWrap/>
            <w:vAlign w:val="center"/>
            <w:hideMark/>
          </w:tcPr>
          <w:p w14:paraId="185A5D6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36.00</w:t>
            </w:r>
          </w:p>
        </w:tc>
        <w:tc>
          <w:tcPr>
            <w:tcW w:w="163" w:type="pct"/>
            <w:tcBorders>
              <w:top w:val="nil"/>
              <w:left w:val="nil"/>
              <w:bottom w:val="single" w:sz="4" w:space="0" w:color="auto"/>
              <w:right w:val="single" w:sz="4" w:space="0" w:color="auto"/>
            </w:tcBorders>
            <w:shd w:val="clear" w:color="auto" w:fill="auto"/>
            <w:noWrap/>
            <w:vAlign w:val="center"/>
            <w:hideMark/>
          </w:tcPr>
          <w:p w14:paraId="5DBDCA8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2.03</w:t>
            </w:r>
          </w:p>
        </w:tc>
        <w:tc>
          <w:tcPr>
            <w:tcW w:w="241" w:type="pct"/>
            <w:tcBorders>
              <w:top w:val="nil"/>
              <w:left w:val="nil"/>
              <w:bottom w:val="single" w:sz="4" w:space="0" w:color="auto"/>
              <w:right w:val="single" w:sz="4" w:space="0" w:color="auto"/>
            </w:tcBorders>
            <w:shd w:val="clear" w:color="auto" w:fill="auto"/>
            <w:noWrap/>
            <w:vAlign w:val="center"/>
            <w:hideMark/>
          </w:tcPr>
          <w:p w14:paraId="55105B6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4.08</w:t>
            </w:r>
          </w:p>
        </w:tc>
        <w:tc>
          <w:tcPr>
            <w:tcW w:w="238" w:type="pct"/>
            <w:tcBorders>
              <w:top w:val="nil"/>
              <w:left w:val="nil"/>
              <w:bottom w:val="single" w:sz="4" w:space="0" w:color="auto"/>
              <w:right w:val="single" w:sz="4" w:space="0" w:color="auto"/>
            </w:tcBorders>
            <w:shd w:val="clear" w:color="auto" w:fill="auto"/>
            <w:noWrap/>
            <w:vAlign w:val="center"/>
            <w:hideMark/>
          </w:tcPr>
          <w:p w14:paraId="6F8FC35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0.44</w:t>
            </w:r>
          </w:p>
        </w:tc>
        <w:tc>
          <w:tcPr>
            <w:tcW w:w="238" w:type="pct"/>
            <w:tcBorders>
              <w:top w:val="nil"/>
              <w:left w:val="nil"/>
              <w:bottom w:val="single" w:sz="4" w:space="0" w:color="auto"/>
              <w:right w:val="single" w:sz="4" w:space="0" w:color="auto"/>
            </w:tcBorders>
            <w:shd w:val="clear" w:color="auto" w:fill="auto"/>
            <w:noWrap/>
            <w:vAlign w:val="center"/>
            <w:hideMark/>
          </w:tcPr>
          <w:p w14:paraId="794554D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1.95</w:t>
            </w:r>
          </w:p>
        </w:tc>
        <w:tc>
          <w:tcPr>
            <w:tcW w:w="238" w:type="pct"/>
            <w:tcBorders>
              <w:top w:val="nil"/>
              <w:left w:val="nil"/>
              <w:bottom w:val="single" w:sz="4" w:space="0" w:color="auto"/>
              <w:right w:val="single" w:sz="4" w:space="0" w:color="auto"/>
            </w:tcBorders>
            <w:shd w:val="clear" w:color="auto" w:fill="auto"/>
            <w:noWrap/>
            <w:vAlign w:val="center"/>
            <w:hideMark/>
          </w:tcPr>
          <w:p w14:paraId="73D4A88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4.02</w:t>
            </w:r>
          </w:p>
        </w:tc>
        <w:tc>
          <w:tcPr>
            <w:tcW w:w="238" w:type="pct"/>
            <w:tcBorders>
              <w:top w:val="nil"/>
              <w:left w:val="nil"/>
              <w:bottom w:val="single" w:sz="4" w:space="0" w:color="auto"/>
              <w:right w:val="single" w:sz="4" w:space="0" w:color="auto"/>
            </w:tcBorders>
            <w:shd w:val="clear" w:color="auto" w:fill="auto"/>
            <w:noWrap/>
            <w:vAlign w:val="center"/>
            <w:hideMark/>
          </w:tcPr>
          <w:p w14:paraId="4052169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18.00</w:t>
            </w:r>
          </w:p>
        </w:tc>
        <w:tc>
          <w:tcPr>
            <w:tcW w:w="238" w:type="pct"/>
            <w:tcBorders>
              <w:top w:val="nil"/>
              <w:left w:val="nil"/>
              <w:bottom w:val="single" w:sz="4" w:space="0" w:color="auto"/>
              <w:right w:val="single" w:sz="4" w:space="0" w:color="auto"/>
            </w:tcBorders>
            <w:shd w:val="clear" w:color="auto" w:fill="auto"/>
            <w:noWrap/>
            <w:vAlign w:val="center"/>
            <w:hideMark/>
          </w:tcPr>
          <w:p w14:paraId="283966B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37.08</w:t>
            </w:r>
          </w:p>
        </w:tc>
        <w:tc>
          <w:tcPr>
            <w:tcW w:w="234" w:type="pct"/>
            <w:tcBorders>
              <w:top w:val="nil"/>
              <w:left w:val="nil"/>
              <w:bottom w:val="single" w:sz="4" w:space="0" w:color="auto"/>
              <w:right w:val="single" w:sz="4" w:space="0" w:color="auto"/>
            </w:tcBorders>
            <w:shd w:val="clear" w:color="auto" w:fill="auto"/>
            <w:noWrap/>
            <w:vAlign w:val="center"/>
            <w:hideMark/>
          </w:tcPr>
          <w:p w14:paraId="3D26356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78.19</w:t>
            </w:r>
          </w:p>
        </w:tc>
        <w:tc>
          <w:tcPr>
            <w:tcW w:w="224" w:type="pct"/>
            <w:tcBorders>
              <w:top w:val="nil"/>
              <w:left w:val="nil"/>
              <w:bottom w:val="single" w:sz="4" w:space="0" w:color="auto"/>
              <w:right w:val="single" w:sz="4" w:space="0" w:color="auto"/>
            </w:tcBorders>
            <w:shd w:val="clear" w:color="auto" w:fill="auto"/>
            <w:noWrap/>
            <w:vAlign w:val="center"/>
            <w:hideMark/>
          </w:tcPr>
          <w:p w14:paraId="7DDA74D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130.78</w:t>
            </w:r>
          </w:p>
        </w:tc>
        <w:tc>
          <w:tcPr>
            <w:tcW w:w="224" w:type="pct"/>
            <w:tcBorders>
              <w:top w:val="nil"/>
              <w:left w:val="nil"/>
              <w:bottom w:val="single" w:sz="4" w:space="0" w:color="auto"/>
              <w:right w:val="single" w:sz="4" w:space="0" w:color="auto"/>
            </w:tcBorders>
            <w:shd w:val="clear" w:color="auto" w:fill="auto"/>
            <w:noWrap/>
            <w:vAlign w:val="center"/>
            <w:hideMark/>
          </w:tcPr>
          <w:p w14:paraId="40C2766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232.00</w:t>
            </w:r>
          </w:p>
        </w:tc>
        <w:tc>
          <w:tcPr>
            <w:tcW w:w="280" w:type="pct"/>
            <w:tcBorders>
              <w:top w:val="nil"/>
              <w:left w:val="nil"/>
              <w:bottom w:val="single" w:sz="4" w:space="0" w:color="auto"/>
              <w:right w:val="single" w:sz="4" w:space="0" w:color="auto"/>
            </w:tcBorders>
            <w:shd w:val="clear" w:color="auto" w:fill="auto"/>
            <w:noWrap/>
            <w:vAlign w:val="center"/>
            <w:hideMark/>
          </w:tcPr>
          <w:p w14:paraId="7F458D7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3.9</w:t>
            </w:r>
          </w:p>
        </w:tc>
        <w:tc>
          <w:tcPr>
            <w:tcW w:w="257" w:type="pct"/>
            <w:tcBorders>
              <w:top w:val="nil"/>
              <w:left w:val="nil"/>
              <w:bottom w:val="single" w:sz="4" w:space="0" w:color="auto"/>
              <w:right w:val="single" w:sz="4" w:space="0" w:color="auto"/>
            </w:tcBorders>
            <w:shd w:val="clear" w:color="auto" w:fill="auto"/>
            <w:noWrap/>
            <w:vAlign w:val="center"/>
            <w:hideMark/>
          </w:tcPr>
          <w:p w14:paraId="2A50B04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20.4</w:t>
            </w:r>
          </w:p>
        </w:tc>
      </w:tr>
      <w:tr w:rsidR="00DA1513" w:rsidRPr="0027474C" w14:paraId="1F9FACFE" w14:textId="77777777" w:rsidTr="0027474C">
        <w:trPr>
          <w:trHeight w:val="20"/>
        </w:trPr>
        <w:tc>
          <w:tcPr>
            <w:tcW w:w="816" w:type="pct"/>
            <w:vMerge/>
            <w:tcBorders>
              <w:top w:val="nil"/>
              <w:left w:val="single" w:sz="4" w:space="0" w:color="auto"/>
              <w:bottom w:val="single" w:sz="4" w:space="0" w:color="auto"/>
              <w:right w:val="single" w:sz="4" w:space="0" w:color="auto"/>
            </w:tcBorders>
            <w:vAlign w:val="center"/>
            <w:hideMark/>
          </w:tcPr>
          <w:p w14:paraId="5F39A434" w14:textId="77777777" w:rsidR="00DA1513" w:rsidRPr="0027474C" w:rsidRDefault="00DA1513" w:rsidP="00DA1513">
            <w:pPr>
              <w:spacing w:line="240" w:lineRule="auto"/>
              <w:jc w:val="left"/>
              <w:rPr>
                <w:rFonts w:eastAsia="Times New Roman" w:cs="Times New Roman"/>
                <w:b/>
                <w:bCs/>
                <w:sz w:val="15"/>
                <w:szCs w:val="15"/>
              </w:rPr>
            </w:pPr>
          </w:p>
        </w:tc>
        <w:tc>
          <w:tcPr>
            <w:tcW w:w="192" w:type="pct"/>
            <w:vMerge/>
            <w:tcBorders>
              <w:top w:val="nil"/>
              <w:left w:val="single" w:sz="4" w:space="0" w:color="auto"/>
              <w:bottom w:val="single" w:sz="4" w:space="0" w:color="auto"/>
              <w:right w:val="single" w:sz="4" w:space="0" w:color="auto"/>
            </w:tcBorders>
            <w:vAlign w:val="center"/>
            <w:hideMark/>
          </w:tcPr>
          <w:p w14:paraId="415D40D2" w14:textId="77777777" w:rsidR="00DA1513" w:rsidRPr="0027474C" w:rsidRDefault="00DA1513" w:rsidP="00DA1513">
            <w:pPr>
              <w:spacing w:line="240" w:lineRule="auto"/>
              <w:jc w:val="left"/>
              <w:rPr>
                <w:rFonts w:eastAsia="Times New Roman" w:cs="Times New Roman"/>
                <w:sz w:val="15"/>
                <w:szCs w:val="15"/>
              </w:rPr>
            </w:pPr>
          </w:p>
        </w:tc>
        <w:tc>
          <w:tcPr>
            <w:tcW w:w="233" w:type="pct"/>
            <w:tcBorders>
              <w:top w:val="nil"/>
              <w:left w:val="nil"/>
              <w:bottom w:val="single" w:sz="4" w:space="0" w:color="auto"/>
              <w:right w:val="single" w:sz="4" w:space="0" w:color="auto"/>
            </w:tcBorders>
            <w:shd w:val="clear" w:color="auto" w:fill="auto"/>
            <w:noWrap/>
            <w:vAlign w:val="center"/>
            <w:hideMark/>
          </w:tcPr>
          <w:p w14:paraId="318CA1A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DS</w:t>
            </w:r>
          </w:p>
        </w:tc>
        <w:tc>
          <w:tcPr>
            <w:tcW w:w="181" w:type="pct"/>
            <w:tcBorders>
              <w:top w:val="nil"/>
              <w:left w:val="nil"/>
              <w:bottom w:val="single" w:sz="4" w:space="0" w:color="auto"/>
              <w:right w:val="single" w:sz="4" w:space="0" w:color="auto"/>
            </w:tcBorders>
            <w:shd w:val="clear" w:color="auto" w:fill="auto"/>
            <w:noWrap/>
            <w:vAlign w:val="center"/>
            <w:hideMark/>
          </w:tcPr>
          <w:p w14:paraId="7B21D2E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5BA4452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67</w:t>
            </w:r>
          </w:p>
        </w:tc>
        <w:tc>
          <w:tcPr>
            <w:tcW w:w="228" w:type="pct"/>
            <w:tcBorders>
              <w:top w:val="nil"/>
              <w:left w:val="nil"/>
              <w:bottom w:val="single" w:sz="4" w:space="0" w:color="auto"/>
              <w:right w:val="single" w:sz="4" w:space="0" w:color="auto"/>
            </w:tcBorders>
            <w:shd w:val="clear" w:color="auto" w:fill="auto"/>
            <w:noWrap/>
            <w:vAlign w:val="center"/>
            <w:hideMark/>
          </w:tcPr>
          <w:p w14:paraId="47FDB83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10" w:type="pct"/>
            <w:tcBorders>
              <w:top w:val="nil"/>
              <w:left w:val="nil"/>
              <w:bottom w:val="single" w:sz="4" w:space="0" w:color="auto"/>
              <w:right w:val="single" w:sz="4" w:space="0" w:color="auto"/>
            </w:tcBorders>
            <w:shd w:val="clear" w:color="auto" w:fill="auto"/>
            <w:noWrap/>
            <w:vAlign w:val="center"/>
            <w:hideMark/>
          </w:tcPr>
          <w:p w14:paraId="6B91080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4.47</w:t>
            </w:r>
          </w:p>
        </w:tc>
        <w:tc>
          <w:tcPr>
            <w:tcW w:w="192" w:type="pct"/>
            <w:tcBorders>
              <w:top w:val="nil"/>
              <w:left w:val="nil"/>
              <w:bottom w:val="single" w:sz="4" w:space="0" w:color="auto"/>
              <w:right w:val="single" w:sz="4" w:space="0" w:color="auto"/>
            </w:tcBorders>
            <w:shd w:val="clear" w:color="auto" w:fill="auto"/>
            <w:noWrap/>
            <w:vAlign w:val="center"/>
            <w:hideMark/>
          </w:tcPr>
          <w:p w14:paraId="35ED933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4.69</w:t>
            </w:r>
          </w:p>
        </w:tc>
        <w:tc>
          <w:tcPr>
            <w:tcW w:w="163" w:type="pct"/>
            <w:tcBorders>
              <w:top w:val="nil"/>
              <w:left w:val="nil"/>
              <w:bottom w:val="single" w:sz="4" w:space="0" w:color="auto"/>
              <w:right w:val="single" w:sz="4" w:space="0" w:color="auto"/>
            </w:tcBorders>
            <w:shd w:val="clear" w:color="auto" w:fill="auto"/>
            <w:noWrap/>
            <w:vAlign w:val="center"/>
            <w:hideMark/>
          </w:tcPr>
          <w:p w14:paraId="76347D8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1.05</w:t>
            </w:r>
          </w:p>
        </w:tc>
        <w:tc>
          <w:tcPr>
            <w:tcW w:w="241" w:type="pct"/>
            <w:tcBorders>
              <w:top w:val="nil"/>
              <w:left w:val="nil"/>
              <w:bottom w:val="single" w:sz="4" w:space="0" w:color="auto"/>
              <w:right w:val="single" w:sz="4" w:space="0" w:color="auto"/>
            </w:tcBorders>
            <w:shd w:val="clear" w:color="auto" w:fill="auto"/>
            <w:noWrap/>
            <w:vAlign w:val="center"/>
            <w:hideMark/>
          </w:tcPr>
          <w:p w14:paraId="56C00C1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1.60</w:t>
            </w:r>
          </w:p>
        </w:tc>
        <w:tc>
          <w:tcPr>
            <w:tcW w:w="238" w:type="pct"/>
            <w:tcBorders>
              <w:top w:val="nil"/>
              <w:left w:val="nil"/>
              <w:bottom w:val="single" w:sz="4" w:space="0" w:color="auto"/>
              <w:right w:val="single" w:sz="4" w:space="0" w:color="auto"/>
            </w:tcBorders>
            <w:shd w:val="clear" w:color="auto" w:fill="auto"/>
            <w:noWrap/>
            <w:vAlign w:val="center"/>
            <w:hideMark/>
          </w:tcPr>
          <w:p w14:paraId="209BBD3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0.68</w:t>
            </w:r>
          </w:p>
        </w:tc>
        <w:tc>
          <w:tcPr>
            <w:tcW w:w="238" w:type="pct"/>
            <w:tcBorders>
              <w:top w:val="nil"/>
              <w:left w:val="nil"/>
              <w:bottom w:val="single" w:sz="4" w:space="0" w:color="auto"/>
              <w:right w:val="single" w:sz="4" w:space="0" w:color="auto"/>
            </w:tcBorders>
            <w:shd w:val="clear" w:color="auto" w:fill="auto"/>
            <w:noWrap/>
            <w:vAlign w:val="center"/>
            <w:hideMark/>
          </w:tcPr>
          <w:p w14:paraId="11B6ED6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1.99</w:t>
            </w:r>
          </w:p>
        </w:tc>
        <w:tc>
          <w:tcPr>
            <w:tcW w:w="238" w:type="pct"/>
            <w:tcBorders>
              <w:top w:val="nil"/>
              <w:left w:val="nil"/>
              <w:bottom w:val="single" w:sz="4" w:space="0" w:color="auto"/>
              <w:right w:val="single" w:sz="4" w:space="0" w:color="auto"/>
            </w:tcBorders>
            <w:shd w:val="clear" w:color="auto" w:fill="auto"/>
            <w:noWrap/>
            <w:vAlign w:val="center"/>
            <w:hideMark/>
          </w:tcPr>
          <w:p w14:paraId="31BE5D0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2.78</w:t>
            </w:r>
          </w:p>
        </w:tc>
        <w:tc>
          <w:tcPr>
            <w:tcW w:w="238" w:type="pct"/>
            <w:tcBorders>
              <w:top w:val="nil"/>
              <w:left w:val="nil"/>
              <w:bottom w:val="single" w:sz="4" w:space="0" w:color="auto"/>
              <w:right w:val="single" w:sz="4" w:space="0" w:color="auto"/>
            </w:tcBorders>
            <w:shd w:val="clear" w:color="auto" w:fill="auto"/>
            <w:noWrap/>
            <w:vAlign w:val="center"/>
            <w:hideMark/>
          </w:tcPr>
          <w:p w14:paraId="6F0318B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4.78</w:t>
            </w:r>
          </w:p>
        </w:tc>
        <w:tc>
          <w:tcPr>
            <w:tcW w:w="238" w:type="pct"/>
            <w:tcBorders>
              <w:top w:val="nil"/>
              <w:left w:val="nil"/>
              <w:bottom w:val="single" w:sz="4" w:space="0" w:color="auto"/>
              <w:right w:val="single" w:sz="4" w:space="0" w:color="auto"/>
            </w:tcBorders>
            <w:shd w:val="clear" w:color="auto" w:fill="auto"/>
            <w:noWrap/>
            <w:vAlign w:val="center"/>
            <w:hideMark/>
          </w:tcPr>
          <w:p w14:paraId="64D7785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9.40</w:t>
            </w:r>
          </w:p>
        </w:tc>
        <w:tc>
          <w:tcPr>
            <w:tcW w:w="234" w:type="pct"/>
            <w:tcBorders>
              <w:top w:val="nil"/>
              <w:left w:val="nil"/>
              <w:bottom w:val="single" w:sz="4" w:space="0" w:color="auto"/>
              <w:right w:val="single" w:sz="4" w:space="0" w:color="auto"/>
            </w:tcBorders>
            <w:shd w:val="clear" w:color="auto" w:fill="auto"/>
            <w:noWrap/>
            <w:vAlign w:val="center"/>
            <w:hideMark/>
          </w:tcPr>
          <w:p w14:paraId="3930C8C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13.09</w:t>
            </w:r>
          </w:p>
        </w:tc>
        <w:tc>
          <w:tcPr>
            <w:tcW w:w="224" w:type="pct"/>
            <w:tcBorders>
              <w:top w:val="nil"/>
              <w:left w:val="nil"/>
              <w:bottom w:val="single" w:sz="4" w:space="0" w:color="auto"/>
              <w:right w:val="single" w:sz="4" w:space="0" w:color="auto"/>
            </w:tcBorders>
            <w:shd w:val="clear" w:color="auto" w:fill="auto"/>
            <w:noWrap/>
            <w:vAlign w:val="center"/>
            <w:hideMark/>
          </w:tcPr>
          <w:p w14:paraId="1F9310A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20.27</w:t>
            </w:r>
          </w:p>
        </w:tc>
        <w:tc>
          <w:tcPr>
            <w:tcW w:w="224" w:type="pct"/>
            <w:tcBorders>
              <w:top w:val="nil"/>
              <w:left w:val="nil"/>
              <w:bottom w:val="single" w:sz="4" w:space="0" w:color="auto"/>
              <w:right w:val="single" w:sz="4" w:space="0" w:color="auto"/>
            </w:tcBorders>
            <w:shd w:val="clear" w:color="auto" w:fill="auto"/>
            <w:noWrap/>
            <w:vAlign w:val="center"/>
            <w:hideMark/>
          </w:tcPr>
          <w:p w14:paraId="67F1828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26.10</w:t>
            </w:r>
          </w:p>
        </w:tc>
        <w:tc>
          <w:tcPr>
            <w:tcW w:w="280" w:type="pct"/>
            <w:tcBorders>
              <w:top w:val="nil"/>
              <w:left w:val="nil"/>
              <w:bottom w:val="single" w:sz="4" w:space="0" w:color="auto"/>
              <w:right w:val="single" w:sz="4" w:space="0" w:color="auto"/>
            </w:tcBorders>
            <w:shd w:val="clear" w:color="auto" w:fill="auto"/>
            <w:noWrap/>
            <w:vAlign w:val="center"/>
            <w:hideMark/>
          </w:tcPr>
          <w:p w14:paraId="372A061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2.7</w:t>
            </w:r>
          </w:p>
        </w:tc>
        <w:tc>
          <w:tcPr>
            <w:tcW w:w="257" w:type="pct"/>
            <w:tcBorders>
              <w:top w:val="nil"/>
              <w:left w:val="nil"/>
              <w:bottom w:val="single" w:sz="4" w:space="0" w:color="auto"/>
              <w:right w:val="single" w:sz="4" w:space="0" w:color="auto"/>
            </w:tcBorders>
            <w:shd w:val="clear" w:color="auto" w:fill="auto"/>
            <w:noWrap/>
            <w:vAlign w:val="center"/>
            <w:hideMark/>
          </w:tcPr>
          <w:p w14:paraId="6238299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11.4</w:t>
            </w:r>
          </w:p>
        </w:tc>
      </w:tr>
      <w:tr w:rsidR="00DA1513" w:rsidRPr="0027474C" w14:paraId="5C2FDD5F"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4BBC55C7"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 xml:space="preserve">Total </w:t>
            </w:r>
            <w:proofErr w:type="spellStart"/>
            <w:r w:rsidRPr="0027474C">
              <w:rPr>
                <w:rFonts w:eastAsia="Times New Roman" w:cs="Times New Roman"/>
                <w:b/>
                <w:bCs/>
                <w:sz w:val="15"/>
                <w:szCs w:val="15"/>
              </w:rPr>
              <w:t>alkalinity</w:t>
            </w:r>
            <w:proofErr w:type="spellEnd"/>
            <w:r w:rsidRPr="0027474C">
              <w:rPr>
                <w:rFonts w:eastAsia="Times New Roman" w:cs="Times New Roman"/>
                <w:b/>
                <w:bCs/>
                <w:sz w:val="15"/>
                <w:szCs w:val="15"/>
              </w:rPr>
              <w:t xml:space="preserve"> (</w:t>
            </w:r>
            <w:proofErr w:type="spellStart"/>
            <w:r w:rsidRPr="0027474C">
              <w:rPr>
                <w:rFonts w:eastAsia="Times New Roman" w:cs="Times New Roman"/>
                <w:b/>
                <w:bCs/>
                <w:sz w:val="15"/>
                <w:szCs w:val="15"/>
              </w:rPr>
              <w:t>Alk</w:t>
            </w:r>
            <w:proofErr w:type="spellEnd"/>
            <w:r w:rsidRPr="0027474C">
              <w:rPr>
                <w:rFonts w:eastAsia="Times New Roman" w:cs="Times New Roman"/>
                <w:b/>
                <w:bCs/>
                <w:sz w:val="15"/>
                <w:szCs w:val="15"/>
              </w:rPr>
              <w:t>)</w:t>
            </w:r>
            <w:r w:rsidRPr="0027474C">
              <w:rPr>
                <w:rFonts w:eastAsia="Times New Roman" w:cs="Times New Roman"/>
                <w:b/>
                <w:bCs/>
                <w:sz w:val="15"/>
                <w:szCs w:val="15"/>
                <w:vertAlign w:val="superscript"/>
              </w:rPr>
              <w:t>†</w:t>
            </w:r>
          </w:p>
        </w:tc>
        <w:tc>
          <w:tcPr>
            <w:tcW w:w="192" w:type="pct"/>
            <w:tcBorders>
              <w:top w:val="nil"/>
              <w:left w:val="nil"/>
              <w:bottom w:val="single" w:sz="4" w:space="0" w:color="auto"/>
              <w:right w:val="single" w:sz="4" w:space="0" w:color="auto"/>
            </w:tcBorders>
            <w:shd w:val="clear" w:color="auto" w:fill="auto"/>
            <w:noWrap/>
            <w:vAlign w:val="center"/>
            <w:hideMark/>
          </w:tcPr>
          <w:p w14:paraId="1333946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0.49</w:t>
            </w:r>
          </w:p>
        </w:tc>
        <w:tc>
          <w:tcPr>
            <w:tcW w:w="233" w:type="pct"/>
            <w:tcBorders>
              <w:top w:val="nil"/>
              <w:left w:val="nil"/>
              <w:bottom w:val="single" w:sz="4" w:space="0" w:color="auto"/>
              <w:right w:val="single" w:sz="4" w:space="0" w:color="auto"/>
            </w:tcBorders>
            <w:shd w:val="clear" w:color="auto" w:fill="auto"/>
            <w:noWrap/>
            <w:vAlign w:val="center"/>
            <w:hideMark/>
          </w:tcPr>
          <w:p w14:paraId="3CD0F67B" w14:textId="425F23A1"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378C95F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2761F0E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140</w:t>
            </w:r>
          </w:p>
        </w:tc>
        <w:tc>
          <w:tcPr>
            <w:tcW w:w="228" w:type="pct"/>
            <w:tcBorders>
              <w:top w:val="nil"/>
              <w:left w:val="nil"/>
              <w:bottom w:val="single" w:sz="4" w:space="0" w:color="auto"/>
              <w:right w:val="single" w:sz="4" w:space="0" w:color="auto"/>
            </w:tcBorders>
            <w:shd w:val="clear" w:color="auto" w:fill="auto"/>
            <w:noWrap/>
            <w:vAlign w:val="center"/>
            <w:hideMark/>
          </w:tcPr>
          <w:p w14:paraId="7364D03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45.0</w:t>
            </w:r>
          </w:p>
        </w:tc>
        <w:tc>
          <w:tcPr>
            <w:tcW w:w="210" w:type="pct"/>
            <w:tcBorders>
              <w:top w:val="nil"/>
              <w:left w:val="nil"/>
              <w:bottom w:val="single" w:sz="4" w:space="0" w:color="auto"/>
              <w:right w:val="single" w:sz="4" w:space="0" w:color="auto"/>
            </w:tcBorders>
            <w:shd w:val="clear" w:color="auto" w:fill="auto"/>
            <w:noWrap/>
            <w:vAlign w:val="center"/>
            <w:hideMark/>
          </w:tcPr>
          <w:p w14:paraId="7D95EF6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8.30</w:t>
            </w:r>
          </w:p>
        </w:tc>
        <w:tc>
          <w:tcPr>
            <w:tcW w:w="192" w:type="pct"/>
            <w:tcBorders>
              <w:top w:val="nil"/>
              <w:left w:val="nil"/>
              <w:bottom w:val="single" w:sz="4" w:space="0" w:color="auto"/>
              <w:right w:val="single" w:sz="4" w:space="0" w:color="auto"/>
            </w:tcBorders>
            <w:shd w:val="clear" w:color="auto" w:fill="auto"/>
            <w:noWrap/>
            <w:vAlign w:val="center"/>
            <w:hideMark/>
          </w:tcPr>
          <w:p w14:paraId="7C0E3F9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6.23</w:t>
            </w:r>
          </w:p>
        </w:tc>
        <w:tc>
          <w:tcPr>
            <w:tcW w:w="163" w:type="pct"/>
            <w:tcBorders>
              <w:top w:val="nil"/>
              <w:left w:val="nil"/>
              <w:bottom w:val="single" w:sz="4" w:space="0" w:color="auto"/>
              <w:right w:val="single" w:sz="4" w:space="0" w:color="auto"/>
            </w:tcBorders>
            <w:shd w:val="clear" w:color="auto" w:fill="auto"/>
            <w:noWrap/>
            <w:vAlign w:val="center"/>
            <w:hideMark/>
          </w:tcPr>
          <w:p w14:paraId="49ABA4A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0.75</w:t>
            </w:r>
          </w:p>
        </w:tc>
        <w:tc>
          <w:tcPr>
            <w:tcW w:w="241" w:type="pct"/>
            <w:tcBorders>
              <w:top w:val="nil"/>
              <w:left w:val="nil"/>
              <w:bottom w:val="single" w:sz="4" w:space="0" w:color="auto"/>
              <w:right w:val="single" w:sz="4" w:space="0" w:color="auto"/>
            </w:tcBorders>
            <w:shd w:val="clear" w:color="auto" w:fill="auto"/>
            <w:noWrap/>
            <w:vAlign w:val="center"/>
            <w:hideMark/>
          </w:tcPr>
          <w:p w14:paraId="58D9930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5.18</w:t>
            </w:r>
          </w:p>
        </w:tc>
        <w:tc>
          <w:tcPr>
            <w:tcW w:w="238" w:type="pct"/>
            <w:tcBorders>
              <w:top w:val="nil"/>
              <w:left w:val="nil"/>
              <w:bottom w:val="single" w:sz="4" w:space="0" w:color="auto"/>
              <w:right w:val="single" w:sz="4" w:space="0" w:color="auto"/>
            </w:tcBorders>
            <w:shd w:val="clear" w:color="auto" w:fill="auto"/>
            <w:noWrap/>
            <w:vAlign w:val="center"/>
            <w:hideMark/>
          </w:tcPr>
          <w:p w14:paraId="2DEA825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&lt;6</w:t>
            </w:r>
          </w:p>
        </w:tc>
        <w:tc>
          <w:tcPr>
            <w:tcW w:w="238" w:type="pct"/>
            <w:tcBorders>
              <w:top w:val="nil"/>
              <w:left w:val="nil"/>
              <w:bottom w:val="single" w:sz="4" w:space="0" w:color="auto"/>
              <w:right w:val="single" w:sz="4" w:space="0" w:color="auto"/>
            </w:tcBorders>
            <w:shd w:val="clear" w:color="auto" w:fill="auto"/>
            <w:noWrap/>
            <w:vAlign w:val="center"/>
            <w:hideMark/>
          </w:tcPr>
          <w:p w14:paraId="1897BED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&lt;6</w:t>
            </w:r>
          </w:p>
        </w:tc>
        <w:tc>
          <w:tcPr>
            <w:tcW w:w="238" w:type="pct"/>
            <w:tcBorders>
              <w:top w:val="nil"/>
              <w:left w:val="nil"/>
              <w:bottom w:val="single" w:sz="4" w:space="0" w:color="auto"/>
              <w:right w:val="single" w:sz="4" w:space="0" w:color="auto"/>
            </w:tcBorders>
            <w:shd w:val="clear" w:color="auto" w:fill="auto"/>
            <w:noWrap/>
            <w:vAlign w:val="center"/>
            <w:hideMark/>
          </w:tcPr>
          <w:p w14:paraId="1081198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6.50</w:t>
            </w:r>
          </w:p>
        </w:tc>
        <w:tc>
          <w:tcPr>
            <w:tcW w:w="238" w:type="pct"/>
            <w:tcBorders>
              <w:top w:val="nil"/>
              <w:left w:val="nil"/>
              <w:bottom w:val="single" w:sz="4" w:space="0" w:color="auto"/>
              <w:right w:val="single" w:sz="4" w:space="0" w:color="auto"/>
            </w:tcBorders>
            <w:shd w:val="clear" w:color="auto" w:fill="auto"/>
            <w:noWrap/>
            <w:vAlign w:val="center"/>
            <w:hideMark/>
          </w:tcPr>
          <w:p w14:paraId="43BCCDD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13.21</w:t>
            </w:r>
          </w:p>
        </w:tc>
        <w:tc>
          <w:tcPr>
            <w:tcW w:w="238" w:type="pct"/>
            <w:tcBorders>
              <w:top w:val="nil"/>
              <w:left w:val="nil"/>
              <w:bottom w:val="single" w:sz="4" w:space="0" w:color="auto"/>
              <w:right w:val="single" w:sz="4" w:space="0" w:color="auto"/>
            </w:tcBorders>
            <w:shd w:val="clear" w:color="auto" w:fill="auto"/>
            <w:noWrap/>
            <w:vAlign w:val="center"/>
            <w:hideMark/>
          </w:tcPr>
          <w:p w14:paraId="3D32B39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17.69</w:t>
            </w:r>
          </w:p>
        </w:tc>
        <w:tc>
          <w:tcPr>
            <w:tcW w:w="234" w:type="pct"/>
            <w:tcBorders>
              <w:top w:val="nil"/>
              <w:left w:val="nil"/>
              <w:bottom w:val="single" w:sz="4" w:space="0" w:color="auto"/>
              <w:right w:val="single" w:sz="4" w:space="0" w:color="auto"/>
            </w:tcBorders>
            <w:shd w:val="clear" w:color="auto" w:fill="auto"/>
            <w:noWrap/>
            <w:vAlign w:val="center"/>
            <w:hideMark/>
          </w:tcPr>
          <w:p w14:paraId="5D20579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19.59</w:t>
            </w:r>
          </w:p>
        </w:tc>
        <w:tc>
          <w:tcPr>
            <w:tcW w:w="224" w:type="pct"/>
            <w:tcBorders>
              <w:top w:val="nil"/>
              <w:left w:val="nil"/>
              <w:bottom w:val="single" w:sz="4" w:space="0" w:color="auto"/>
              <w:right w:val="single" w:sz="4" w:space="0" w:color="auto"/>
            </w:tcBorders>
            <w:shd w:val="clear" w:color="auto" w:fill="auto"/>
            <w:noWrap/>
            <w:vAlign w:val="center"/>
            <w:hideMark/>
          </w:tcPr>
          <w:p w14:paraId="3CCCE40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21.59</w:t>
            </w:r>
          </w:p>
        </w:tc>
        <w:tc>
          <w:tcPr>
            <w:tcW w:w="224" w:type="pct"/>
            <w:tcBorders>
              <w:top w:val="nil"/>
              <w:left w:val="nil"/>
              <w:bottom w:val="single" w:sz="4" w:space="0" w:color="auto"/>
              <w:right w:val="single" w:sz="4" w:space="0" w:color="auto"/>
            </w:tcBorders>
            <w:shd w:val="clear" w:color="auto" w:fill="auto"/>
            <w:noWrap/>
            <w:vAlign w:val="center"/>
            <w:hideMark/>
          </w:tcPr>
          <w:p w14:paraId="1B54551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28.06</w:t>
            </w:r>
          </w:p>
        </w:tc>
        <w:tc>
          <w:tcPr>
            <w:tcW w:w="280" w:type="pct"/>
            <w:tcBorders>
              <w:top w:val="nil"/>
              <w:left w:val="nil"/>
              <w:bottom w:val="single" w:sz="4" w:space="0" w:color="auto"/>
              <w:right w:val="single" w:sz="4" w:space="0" w:color="auto"/>
            </w:tcBorders>
            <w:shd w:val="clear" w:color="auto" w:fill="auto"/>
            <w:noWrap/>
            <w:vAlign w:val="center"/>
            <w:hideMark/>
          </w:tcPr>
          <w:p w14:paraId="0D50C22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1.0</w:t>
            </w:r>
          </w:p>
        </w:tc>
        <w:tc>
          <w:tcPr>
            <w:tcW w:w="257" w:type="pct"/>
            <w:tcBorders>
              <w:top w:val="nil"/>
              <w:left w:val="nil"/>
              <w:bottom w:val="single" w:sz="4" w:space="0" w:color="auto"/>
              <w:right w:val="single" w:sz="4" w:space="0" w:color="auto"/>
            </w:tcBorders>
            <w:shd w:val="clear" w:color="auto" w:fill="auto"/>
            <w:noWrap/>
            <w:vAlign w:val="center"/>
            <w:hideMark/>
          </w:tcPr>
          <w:p w14:paraId="6E3401A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3.0</w:t>
            </w:r>
          </w:p>
        </w:tc>
      </w:tr>
      <w:tr w:rsidR="00DA1513" w:rsidRPr="0027474C" w14:paraId="67D13470"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334C7BD3"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 xml:space="preserve">Total </w:t>
            </w:r>
            <w:proofErr w:type="spellStart"/>
            <w:r w:rsidRPr="0027474C">
              <w:rPr>
                <w:rFonts w:eastAsia="Times New Roman" w:cs="Times New Roman"/>
                <w:b/>
                <w:bCs/>
                <w:sz w:val="15"/>
                <w:szCs w:val="15"/>
              </w:rPr>
              <w:t>dissolved</w:t>
            </w:r>
            <w:proofErr w:type="spellEnd"/>
            <w:r w:rsidRPr="0027474C">
              <w:rPr>
                <w:rFonts w:eastAsia="Times New Roman" w:cs="Times New Roman"/>
                <w:b/>
                <w:bCs/>
                <w:sz w:val="15"/>
                <w:szCs w:val="15"/>
              </w:rPr>
              <w:t xml:space="preserve"> </w:t>
            </w:r>
            <w:proofErr w:type="spellStart"/>
            <w:r w:rsidRPr="0027474C">
              <w:rPr>
                <w:rFonts w:eastAsia="Times New Roman" w:cs="Times New Roman"/>
                <w:b/>
                <w:bCs/>
                <w:sz w:val="15"/>
                <w:szCs w:val="15"/>
              </w:rPr>
              <w:t>solids</w:t>
            </w:r>
            <w:proofErr w:type="spellEnd"/>
            <w:r w:rsidRPr="0027474C">
              <w:rPr>
                <w:rFonts w:eastAsia="Times New Roman" w:cs="Times New Roman"/>
                <w:b/>
                <w:bCs/>
                <w:sz w:val="15"/>
                <w:szCs w:val="15"/>
              </w:rPr>
              <w:t xml:space="preserve"> (TDS)</w:t>
            </w:r>
            <w:r w:rsidRPr="0027474C">
              <w:rPr>
                <w:rFonts w:eastAsia="Times New Roman" w:cs="Times New Roman"/>
                <w:b/>
                <w:bCs/>
                <w:sz w:val="15"/>
                <w:szCs w:val="15"/>
                <w:vertAlign w:val="superscript"/>
              </w:rPr>
              <w:t>†</w:t>
            </w:r>
          </w:p>
        </w:tc>
        <w:tc>
          <w:tcPr>
            <w:tcW w:w="192" w:type="pct"/>
            <w:tcBorders>
              <w:top w:val="nil"/>
              <w:left w:val="nil"/>
              <w:bottom w:val="single" w:sz="4" w:space="0" w:color="auto"/>
              <w:right w:val="single" w:sz="4" w:space="0" w:color="auto"/>
            </w:tcBorders>
            <w:shd w:val="clear" w:color="auto" w:fill="auto"/>
            <w:noWrap/>
            <w:vAlign w:val="center"/>
            <w:hideMark/>
          </w:tcPr>
          <w:p w14:paraId="1837203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0.93</w:t>
            </w:r>
          </w:p>
        </w:tc>
        <w:tc>
          <w:tcPr>
            <w:tcW w:w="233" w:type="pct"/>
            <w:tcBorders>
              <w:top w:val="nil"/>
              <w:left w:val="nil"/>
              <w:bottom w:val="single" w:sz="4" w:space="0" w:color="auto"/>
              <w:right w:val="single" w:sz="4" w:space="0" w:color="auto"/>
            </w:tcBorders>
            <w:shd w:val="clear" w:color="auto" w:fill="auto"/>
            <w:noWrap/>
            <w:vAlign w:val="center"/>
            <w:hideMark/>
          </w:tcPr>
          <w:p w14:paraId="15DC0AFE" w14:textId="6D3BBD85"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359E756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1B0B0D6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140</w:t>
            </w:r>
          </w:p>
        </w:tc>
        <w:tc>
          <w:tcPr>
            <w:tcW w:w="228" w:type="pct"/>
            <w:tcBorders>
              <w:top w:val="nil"/>
              <w:left w:val="nil"/>
              <w:bottom w:val="single" w:sz="4" w:space="0" w:color="auto"/>
              <w:right w:val="single" w:sz="4" w:space="0" w:color="auto"/>
            </w:tcBorders>
            <w:shd w:val="clear" w:color="auto" w:fill="auto"/>
            <w:noWrap/>
            <w:vAlign w:val="center"/>
            <w:hideMark/>
          </w:tcPr>
          <w:p w14:paraId="120DA3C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16.4</w:t>
            </w:r>
          </w:p>
        </w:tc>
        <w:tc>
          <w:tcPr>
            <w:tcW w:w="210" w:type="pct"/>
            <w:tcBorders>
              <w:top w:val="nil"/>
              <w:left w:val="nil"/>
              <w:bottom w:val="single" w:sz="4" w:space="0" w:color="auto"/>
              <w:right w:val="single" w:sz="4" w:space="0" w:color="auto"/>
            </w:tcBorders>
            <w:shd w:val="clear" w:color="auto" w:fill="auto"/>
            <w:noWrap/>
            <w:vAlign w:val="center"/>
            <w:hideMark/>
          </w:tcPr>
          <w:p w14:paraId="3050B2B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14.45</w:t>
            </w:r>
          </w:p>
        </w:tc>
        <w:tc>
          <w:tcPr>
            <w:tcW w:w="192" w:type="pct"/>
            <w:tcBorders>
              <w:top w:val="nil"/>
              <w:left w:val="nil"/>
              <w:bottom w:val="single" w:sz="4" w:space="0" w:color="auto"/>
              <w:right w:val="single" w:sz="4" w:space="0" w:color="auto"/>
            </w:tcBorders>
            <w:shd w:val="clear" w:color="auto" w:fill="auto"/>
            <w:noWrap/>
            <w:vAlign w:val="center"/>
            <w:hideMark/>
          </w:tcPr>
          <w:p w14:paraId="22E5749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12.21</w:t>
            </w:r>
          </w:p>
        </w:tc>
        <w:tc>
          <w:tcPr>
            <w:tcW w:w="163" w:type="pct"/>
            <w:tcBorders>
              <w:top w:val="nil"/>
              <w:left w:val="nil"/>
              <w:bottom w:val="single" w:sz="4" w:space="0" w:color="auto"/>
              <w:right w:val="single" w:sz="4" w:space="0" w:color="auto"/>
            </w:tcBorders>
            <w:shd w:val="clear" w:color="auto" w:fill="auto"/>
            <w:noWrap/>
            <w:vAlign w:val="center"/>
            <w:hideMark/>
          </w:tcPr>
          <w:p w14:paraId="57B5C73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0.84</w:t>
            </w:r>
          </w:p>
        </w:tc>
        <w:tc>
          <w:tcPr>
            <w:tcW w:w="241" w:type="pct"/>
            <w:tcBorders>
              <w:top w:val="nil"/>
              <w:left w:val="nil"/>
              <w:bottom w:val="single" w:sz="4" w:space="0" w:color="auto"/>
              <w:right w:val="single" w:sz="4" w:space="0" w:color="auto"/>
            </w:tcBorders>
            <w:shd w:val="clear" w:color="auto" w:fill="auto"/>
            <w:noWrap/>
            <w:vAlign w:val="center"/>
            <w:hideMark/>
          </w:tcPr>
          <w:p w14:paraId="73A7D84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11.12</w:t>
            </w:r>
          </w:p>
        </w:tc>
        <w:tc>
          <w:tcPr>
            <w:tcW w:w="238" w:type="pct"/>
            <w:tcBorders>
              <w:top w:val="nil"/>
              <w:left w:val="nil"/>
              <w:bottom w:val="single" w:sz="4" w:space="0" w:color="auto"/>
              <w:right w:val="single" w:sz="4" w:space="0" w:color="auto"/>
            </w:tcBorders>
            <w:shd w:val="clear" w:color="auto" w:fill="auto"/>
            <w:noWrap/>
            <w:vAlign w:val="center"/>
            <w:hideMark/>
          </w:tcPr>
          <w:p w14:paraId="0920F31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&lt;5</w:t>
            </w:r>
          </w:p>
        </w:tc>
        <w:tc>
          <w:tcPr>
            <w:tcW w:w="238" w:type="pct"/>
            <w:tcBorders>
              <w:top w:val="nil"/>
              <w:left w:val="nil"/>
              <w:bottom w:val="single" w:sz="4" w:space="0" w:color="auto"/>
              <w:right w:val="single" w:sz="4" w:space="0" w:color="auto"/>
            </w:tcBorders>
            <w:shd w:val="clear" w:color="auto" w:fill="auto"/>
            <w:noWrap/>
            <w:vAlign w:val="center"/>
            <w:hideMark/>
          </w:tcPr>
          <w:p w14:paraId="501A5DF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5.00</w:t>
            </w:r>
          </w:p>
        </w:tc>
        <w:tc>
          <w:tcPr>
            <w:tcW w:w="238" w:type="pct"/>
            <w:tcBorders>
              <w:top w:val="nil"/>
              <w:left w:val="nil"/>
              <w:bottom w:val="single" w:sz="4" w:space="0" w:color="auto"/>
              <w:right w:val="single" w:sz="4" w:space="0" w:color="auto"/>
            </w:tcBorders>
            <w:shd w:val="clear" w:color="auto" w:fill="auto"/>
            <w:noWrap/>
            <w:vAlign w:val="center"/>
            <w:hideMark/>
          </w:tcPr>
          <w:p w14:paraId="1E94D2A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11.00</w:t>
            </w:r>
          </w:p>
        </w:tc>
        <w:tc>
          <w:tcPr>
            <w:tcW w:w="238" w:type="pct"/>
            <w:tcBorders>
              <w:top w:val="nil"/>
              <w:left w:val="nil"/>
              <w:bottom w:val="single" w:sz="4" w:space="0" w:color="auto"/>
              <w:right w:val="single" w:sz="4" w:space="0" w:color="auto"/>
            </w:tcBorders>
            <w:shd w:val="clear" w:color="auto" w:fill="auto"/>
            <w:noWrap/>
            <w:vAlign w:val="center"/>
            <w:hideMark/>
          </w:tcPr>
          <w:p w14:paraId="4E625AC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22.00</w:t>
            </w:r>
          </w:p>
        </w:tc>
        <w:tc>
          <w:tcPr>
            <w:tcW w:w="238" w:type="pct"/>
            <w:tcBorders>
              <w:top w:val="nil"/>
              <w:left w:val="nil"/>
              <w:bottom w:val="single" w:sz="4" w:space="0" w:color="auto"/>
              <w:right w:val="single" w:sz="4" w:space="0" w:color="auto"/>
            </w:tcBorders>
            <w:shd w:val="clear" w:color="auto" w:fill="auto"/>
            <w:noWrap/>
            <w:vAlign w:val="center"/>
            <w:hideMark/>
          </w:tcPr>
          <w:p w14:paraId="2E40BB9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27.10</w:t>
            </w:r>
          </w:p>
        </w:tc>
        <w:tc>
          <w:tcPr>
            <w:tcW w:w="234" w:type="pct"/>
            <w:tcBorders>
              <w:top w:val="nil"/>
              <w:left w:val="nil"/>
              <w:bottom w:val="single" w:sz="4" w:space="0" w:color="auto"/>
              <w:right w:val="single" w:sz="4" w:space="0" w:color="auto"/>
            </w:tcBorders>
            <w:shd w:val="clear" w:color="auto" w:fill="auto"/>
            <w:noWrap/>
            <w:vAlign w:val="center"/>
            <w:hideMark/>
          </w:tcPr>
          <w:p w14:paraId="046A488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32.15</w:t>
            </w:r>
          </w:p>
        </w:tc>
        <w:tc>
          <w:tcPr>
            <w:tcW w:w="224" w:type="pct"/>
            <w:tcBorders>
              <w:top w:val="nil"/>
              <w:left w:val="nil"/>
              <w:bottom w:val="single" w:sz="4" w:space="0" w:color="auto"/>
              <w:right w:val="single" w:sz="4" w:space="0" w:color="auto"/>
            </w:tcBorders>
            <w:shd w:val="clear" w:color="auto" w:fill="auto"/>
            <w:noWrap/>
            <w:vAlign w:val="center"/>
            <w:hideMark/>
          </w:tcPr>
          <w:p w14:paraId="7C6D62B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41.44</w:t>
            </w:r>
          </w:p>
        </w:tc>
        <w:tc>
          <w:tcPr>
            <w:tcW w:w="224" w:type="pct"/>
            <w:tcBorders>
              <w:top w:val="nil"/>
              <w:left w:val="nil"/>
              <w:bottom w:val="single" w:sz="4" w:space="0" w:color="auto"/>
              <w:right w:val="single" w:sz="4" w:space="0" w:color="auto"/>
            </w:tcBorders>
            <w:shd w:val="clear" w:color="auto" w:fill="auto"/>
            <w:noWrap/>
            <w:vAlign w:val="center"/>
            <w:hideMark/>
          </w:tcPr>
          <w:p w14:paraId="0B711A7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77.00</w:t>
            </w:r>
          </w:p>
        </w:tc>
        <w:tc>
          <w:tcPr>
            <w:tcW w:w="280" w:type="pct"/>
            <w:tcBorders>
              <w:top w:val="nil"/>
              <w:left w:val="nil"/>
              <w:bottom w:val="single" w:sz="4" w:space="0" w:color="auto"/>
              <w:right w:val="single" w:sz="4" w:space="0" w:color="auto"/>
            </w:tcBorders>
            <w:shd w:val="clear" w:color="auto" w:fill="auto"/>
            <w:noWrap/>
            <w:vAlign w:val="center"/>
            <w:hideMark/>
          </w:tcPr>
          <w:p w14:paraId="0D11172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2.0</w:t>
            </w:r>
          </w:p>
        </w:tc>
        <w:tc>
          <w:tcPr>
            <w:tcW w:w="257" w:type="pct"/>
            <w:tcBorders>
              <w:top w:val="nil"/>
              <w:left w:val="nil"/>
              <w:bottom w:val="single" w:sz="4" w:space="0" w:color="auto"/>
              <w:right w:val="single" w:sz="4" w:space="0" w:color="auto"/>
            </w:tcBorders>
            <w:shd w:val="clear" w:color="auto" w:fill="auto"/>
            <w:noWrap/>
            <w:vAlign w:val="center"/>
            <w:hideMark/>
          </w:tcPr>
          <w:p w14:paraId="63B3124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9.3</w:t>
            </w:r>
          </w:p>
        </w:tc>
      </w:tr>
      <w:tr w:rsidR="00DA1513" w:rsidRPr="0027474C" w14:paraId="6E6C3172" w14:textId="77777777" w:rsidTr="0027474C">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5FD5962F"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 xml:space="preserve">Total </w:t>
            </w:r>
            <w:proofErr w:type="spellStart"/>
            <w:r w:rsidRPr="0027474C">
              <w:rPr>
                <w:rFonts w:eastAsia="Times New Roman" w:cs="Times New Roman"/>
                <w:b/>
                <w:bCs/>
                <w:sz w:val="15"/>
                <w:szCs w:val="15"/>
              </w:rPr>
              <w:t>suspended</w:t>
            </w:r>
            <w:proofErr w:type="spellEnd"/>
            <w:r w:rsidRPr="0027474C">
              <w:rPr>
                <w:rFonts w:eastAsia="Times New Roman" w:cs="Times New Roman"/>
                <w:b/>
                <w:bCs/>
                <w:sz w:val="15"/>
                <w:szCs w:val="15"/>
              </w:rPr>
              <w:t xml:space="preserve"> </w:t>
            </w:r>
            <w:proofErr w:type="spellStart"/>
            <w:r w:rsidRPr="0027474C">
              <w:rPr>
                <w:rFonts w:eastAsia="Times New Roman" w:cs="Times New Roman"/>
                <w:b/>
                <w:bCs/>
                <w:sz w:val="15"/>
                <w:szCs w:val="15"/>
              </w:rPr>
              <w:t>solids</w:t>
            </w:r>
            <w:proofErr w:type="spellEnd"/>
            <w:r w:rsidRPr="0027474C">
              <w:rPr>
                <w:rFonts w:eastAsia="Times New Roman" w:cs="Times New Roman"/>
                <w:b/>
                <w:bCs/>
                <w:sz w:val="15"/>
                <w:szCs w:val="15"/>
              </w:rPr>
              <w:t xml:space="preserve"> (TSS)</w:t>
            </w:r>
            <w:r w:rsidRPr="0027474C">
              <w:rPr>
                <w:rFonts w:eastAsia="Times New Roman" w:cs="Times New Roman"/>
                <w:b/>
                <w:bCs/>
                <w:sz w:val="15"/>
                <w:szCs w:val="15"/>
                <w:vertAlign w:val="superscript"/>
              </w:rPr>
              <w:t>†</w:t>
            </w:r>
          </w:p>
        </w:tc>
        <w:tc>
          <w:tcPr>
            <w:tcW w:w="1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EF7FB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3" w:type="pct"/>
            <w:tcBorders>
              <w:top w:val="nil"/>
              <w:left w:val="nil"/>
              <w:bottom w:val="single" w:sz="4" w:space="0" w:color="auto"/>
              <w:right w:val="single" w:sz="4" w:space="0" w:color="auto"/>
            </w:tcBorders>
            <w:shd w:val="clear" w:color="auto" w:fill="auto"/>
            <w:noWrap/>
            <w:vAlign w:val="center"/>
            <w:hideMark/>
          </w:tcPr>
          <w:p w14:paraId="42024B0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RS</w:t>
            </w:r>
          </w:p>
        </w:tc>
        <w:tc>
          <w:tcPr>
            <w:tcW w:w="181" w:type="pct"/>
            <w:tcBorders>
              <w:top w:val="nil"/>
              <w:left w:val="nil"/>
              <w:bottom w:val="single" w:sz="4" w:space="0" w:color="auto"/>
              <w:right w:val="single" w:sz="4" w:space="0" w:color="auto"/>
            </w:tcBorders>
            <w:shd w:val="clear" w:color="auto" w:fill="auto"/>
            <w:noWrap/>
            <w:vAlign w:val="center"/>
            <w:hideMark/>
          </w:tcPr>
          <w:p w14:paraId="6D04CE9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6C77480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74</w:t>
            </w:r>
          </w:p>
        </w:tc>
        <w:tc>
          <w:tcPr>
            <w:tcW w:w="228" w:type="pct"/>
            <w:tcBorders>
              <w:top w:val="nil"/>
              <w:left w:val="nil"/>
              <w:bottom w:val="single" w:sz="4" w:space="0" w:color="auto"/>
              <w:right w:val="single" w:sz="4" w:space="0" w:color="auto"/>
            </w:tcBorders>
            <w:shd w:val="clear" w:color="auto" w:fill="auto"/>
            <w:noWrap/>
            <w:vAlign w:val="center"/>
            <w:hideMark/>
          </w:tcPr>
          <w:p w14:paraId="3713436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47.3</w:t>
            </w:r>
          </w:p>
        </w:tc>
        <w:tc>
          <w:tcPr>
            <w:tcW w:w="210" w:type="pct"/>
            <w:tcBorders>
              <w:top w:val="nil"/>
              <w:left w:val="nil"/>
              <w:bottom w:val="single" w:sz="4" w:space="0" w:color="auto"/>
              <w:right w:val="single" w:sz="4" w:space="0" w:color="auto"/>
            </w:tcBorders>
            <w:shd w:val="clear" w:color="auto" w:fill="auto"/>
            <w:noWrap/>
            <w:vAlign w:val="center"/>
            <w:hideMark/>
          </w:tcPr>
          <w:p w14:paraId="790EBBC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25.97</w:t>
            </w:r>
          </w:p>
        </w:tc>
        <w:tc>
          <w:tcPr>
            <w:tcW w:w="192" w:type="pct"/>
            <w:tcBorders>
              <w:top w:val="nil"/>
              <w:left w:val="nil"/>
              <w:bottom w:val="single" w:sz="4" w:space="0" w:color="auto"/>
              <w:right w:val="single" w:sz="4" w:space="0" w:color="auto"/>
            </w:tcBorders>
            <w:shd w:val="clear" w:color="auto" w:fill="auto"/>
            <w:noWrap/>
            <w:vAlign w:val="center"/>
            <w:hideMark/>
          </w:tcPr>
          <w:p w14:paraId="4546EC4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51.01</w:t>
            </w:r>
          </w:p>
        </w:tc>
        <w:tc>
          <w:tcPr>
            <w:tcW w:w="163" w:type="pct"/>
            <w:tcBorders>
              <w:top w:val="nil"/>
              <w:left w:val="nil"/>
              <w:bottom w:val="single" w:sz="4" w:space="0" w:color="auto"/>
              <w:right w:val="single" w:sz="4" w:space="0" w:color="auto"/>
            </w:tcBorders>
            <w:shd w:val="clear" w:color="auto" w:fill="auto"/>
            <w:noWrap/>
            <w:vAlign w:val="center"/>
            <w:hideMark/>
          </w:tcPr>
          <w:p w14:paraId="4CE34D1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1.96</w:t>
            </w:r>
          </w:p>
        </w:tc>
        <w:tc>
          <w:tcPr>
            <w:tcW w:w="241" w:type="pct"/>
            <w:tcBorders>
              <w:top w:val="nil"/>
              <w:left w:val="nil"/>
              <w:bottom w:val="single" w:sz="4" w:space="0" w:color="auto"/>
              <w:right w:val="single" w:sz="4" w:space="0" w:color="auto"/>
            </w:tcBorders>
            <w:shd w:val="clear" w:color="auto" w:fill="auto"/>
            <w:noWrap/>
            <w:vAlign w:val="center"/>
            <w:hideMark/>
          </w:tcPr>
          <w:p w14:paraId="47122BE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5.19</w:t>
            </w:r>
          </w:p>
        </w:tc>
        <w:tc>
          <w:tcPr>
            <w:tcW w:w="238" w:type="pct"/>
            <w:tcBorders>
              <w:top w:val="nil"/>
              <w:left w:val="nil"/>
              <w:bottom w:val="single" w:sz="4" w:space="0" w:color="auto"/>
              <w:right w:val="single" w:sz="4" w:space="0" w:color="auto"/>
            </w:tcBorders>
            <w:shd w:val="clear" w:color="auto" w:fill="auto"/>
            <w:noWrap/>
            <w:vAlign w:val="center"/>
            <w:hideMark/>
          </w:tcPr>
          <w:p w14:paraId="1F2AF2A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&lt;5</w:t>
            </w:r>
          </w:p>
        </w:tc>
        <w:tc>
          <w:tcPr>
            <w:tcW w:w="238" w:type="pct"/>
            <w:tcBorders>
              <w:top w:val="nil"/>
              <w:left w:val="nil"/>
              <w:bottom w:val="single" w:sz="4" w:space="0" w:color="auto"/>
              <w:right w:val="single" w:sz="4" w:space="0" w:color="auto"/>
            </w:tcBorders>
            <w:shd w:val="clear" w:color="auto" w:fill="auto"/>
            <w:noWrap/>
            <w:vAlign w:val="center"/>
            <w:hideMark/>
          </w:tcPr>
          <w:p w14:paraId="4DAB607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&lt;5</w:t>
            </w:r>
          </w:p>
        </w:tc>
        <w:tc>
          <w:tcPr>
            <w:tcW w:w="238" w:type="pct"/>
            <w:tcBorders>
              <w:top w:val="nil"/>
              <w:left w:val="nil"/>
              <w:bottom w:val="single" w:sz="4" w:space="0" w:color="auto"/>
              <w:right w:val="single" w:sz="4" w:space="0" w:color="auto"/>
            </w:tcBorders>
            <w:shd w:val="clear" w:color="auto" w:fill="auto"/>
            <w:noWrap/>
            <w:vAlign w:val="center"/>
            <w:hideMark/>
          </w:tcPr>
          <w:p w14:paraId="42A145E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6.00</w:t>
            </w:r>
          </w:p>
        </w:tc>
        <w:tc>
          <w:tcPr>
            <w:tcW w:w="238" w:type="pct"/>
            <w:tcBorders>
              <w:top w:val="nil"/>
              <w:left w:val="nil"/>
              <w:bottom w:val="single" w:sz="4" w:space="0" w:color="auto"/>
              <w:right w:val="single" w:sz="4" w:space="0" w:color="auto"/>
            </w:tcBorders>
            <w:shd w:val="clear" w:color="auto" w:fill="auto"/>
            <w:noWrap/>
            <w:vAlign w:val="center"/>
            <w:hideMark/>
          </w:tcPr>
          <w:p w14:paraId="40033BA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18.75</w:t>
            </w:r>
          </w:p>
        </w:tc>
        <w:tc>
          <w:tcPr>
            <w:tcW w:w="238" w:type="pct"/>
            <w:tcBorders>
              <w:top w:val="nil"/>
              <w:left w:val="nil"/>
              <w:bottom w:val="single" w:sz="4" w:space="0" w:color="auto"/>
              <w:right w:val="single" w:sz="4" w:space="0" w:color="auto"/>
            </w:tcBorders>
            <w:shd w:val="clear" w:color="auto" w:fill="auto"/>
            <w:noWrap/>
            <w:vAlign w:val="center"/>
            <w:hideMark/>
          </w:tcPr>
          <w:p w14:paraId="5714713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76.90</w:t>
            </w:r>
          </w:p>
        </w:tc>
        <w:tc>
          <w:tcPr>
            <w:tcW w:w="234" w:type="pct"/>
            <w:tcBorders>
              <w:top w:val="nil"/>
              <w:left w:val="nil"/>
              <w:bottom w:val="single" w:sz="4" w:space="0" w:color="auto"/>
              <w:right w:val="single" w:sz="4" w:space="0" w:color="auto"/>
            </w:tcBorders>
            <w:shd w:val="clear" w:color="auto" w:fill="auto"/>
            <w:noWrap/>
            <w:vAlign w:val="center"/>
            <w:hideMark/>
          </w:tcPr>
          <w:p w14:paraId="464885B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158.65</w:t>
            </w:r>
          </w:p>
        </w:tc>
        <w:tc>
          <w:tcPr>
            <w:tcW w:w="224" w:type="pct"/>
            <w:tcBorders>
              <w:top w:val="nil"/>
              <w:left w:val="nil"/>
              <w:bottom w:val="single" w:sz="4" w:space="0" w:color="auto"/>
              <w:right w:val="single" w:sz="4" w:space="0" w:color="auto"/>
            </w:tcBorders>
            <w:shd w:val="clear" w:color="auto" w:fill="auto"/>
            <w:noWrap/>
            <w:vAlign w:val="center"/>
            <w:hideMark/>
          </w:tcPr>
          <w:p w14:paraId="673E16B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177.86</w:t>
            </w:r>
          </w:p>
        </w:tc>
        <w:tc>
          <w:tcPr>
            <w:tcW w:w="224" w:type="pct"/>
            <w:tcBorders>
              <w:top w:val="nil"/>
              <w:left w:val="nil"/>
              <w:bottom w:val="single" w:sz="4" w:space="0" w:color="auto"/>
              <w:right w:val="single" w:sz="4" w:space="0" w:color="auto"/>
            </w:tcBorders>
            <w:shd w:val="clear" w:color="auto" w:fill="auto"/>
            <w:noWrap/>
            <w:vAlign w:val="center"/>
            <w:hideMark/>
          </w:tcPr>
          <w:p w14:paraId="53FB546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277.00</w:t>
            </w:r>
          </w:p>
        </w:tc>
        <w:tc>
          <w:tcPr>
            <w:tcW w:w="280" w:type="pct"/>
            <w:tcBorders>
              <w:top w:val="nil"/>
              <w:left w:val="nil"/>
              <w:bottom w:val="single" w:sz="4" w:space="0" w:color="auto"/>
              <w:right w:val="single" w:sz="4" w:space="0" w:color="auto"/>
            </w:tcBorders>
            <w:shd w:val="clear" w:color="auto" w:fill="auto"/>
            <w:noWrap/>
            <w:vAlign w:val="center"/>
            <w:hideMark/>
          </w:tcPr>
          <w:p w14:paraId="6BE119E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3.0</w:t>
            </w:r>
          </w:p>
        </w:tc>
        <w:tc>
          <w:tcPr>
            <w:tcW w:w="257" w:type="pct"/>
            <w:tcBorders>
              <w:top w:val="nil"/>
              <w:left w:val="nil"/>
              <w:bottom w:val="single" w:sz="4" w:space="0" w:color="auto"/>
              <w:right w:val="single" w:sz="4" w:space="0" w:color="auto"/>
            </w:tcBorders>
            <w:shd w:val="clear" w:color="auto" w:fill="auto"/>
            <w:noWrap/>
            <w:vAlign w:val="center"/>
            <w:hideMark/>
          </w:tcPr>
          <w:p w14:paraId="35AAA44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12.1</w:t>
            </w:r>
          </w:p>
        </w:tc>
      </w:tr>
      <w:tr w:rsidR="00DA1513" w:rsidRPr="0027474C" w14:paraId="53473376" w14:textId="77777777" w:rsidTr="0027474C">
        <w:trPr>
          <w:trHeight w:val="20"/>
        </w:trPr>
        <w:tc>
          <w:tcPr>
            <w:tcW w:w="816" w:type="pct"/>
            <w:vMerge/>
            <w:tcBorders>
              <w:top w:val="nil"/>
              <w:left w:val="single" w:sz="4" w:space="0" w:color="auto"/>
              <w:bottom w:val="single" w:sz="4" w:space="0" w:color="auto"/>
              <w:right w:val="single" w:sz="4" w:space="0" w:color="auto"/>
            </w:tcBorders>
            <w:vAlign w:val="center"/>
            <w:hideMark/>
          </w:tcPr>
          <w:p w14:paraId="47B1C877" w14:textId="77777777" w:rsidR="00DA1513" w:rsidRPr="0027474C" w:rsidRDefault="00DA1513" w:rsidP="00DA1513">
            <w:pPr>
              <w:spacing w:line="240" w:lineRule="auto"/>
              <w:jc w:val="left"/>
              <w:rPr>
                <w:rFonts w:eastAsia="Times New Roman" w:cs="Times New Roman"/>
                <w:b/>
                <w:bCs/>
                <w:sz w:val="15"/>
                <w:szCs w:val="15"/>
              </w:rPr>
            </w:pPr>
          </w:p>
        </w:tc>
        <w:tc>
          <w:tcPr>
            <w:tcW w:w="192" w:type="pct"/>
            <w:vMerge/>
            <w:tcBorders>
              <w:top w:val="nil"/>
              <w:left w:val="single" w:sz="4" w:space="0" w:color="auto"/>
              <w:bottom w:val="single" w:sz="4" w:space="0" w:color="auto"/>
              <w:right w:val="single" w:sz="4" w:space="0" w:color="auto"/>
            </w:tcBorders>
            <w:vAlign w:val="center"/>
            <w:hideMark/>
          </w:tcPr>
          <w:p w14:paraId="0A64665C" w14:textId="77777777" w:rsidR="00DA1513" w:rsidRPr="0027474C" w:rsidRDefault="00DA1513" w:rsidP="00DA1513">
            <w:pPr>
              <w:spacing w:line="240" w:lineRule="auto"/>
              <w:jc w:val="left"/>
              <w:rPr>
                <w:rFonts w:eastAsia="Times New Roman" w:cs="Times New Roman"/>
                <w:sz w:val="15"/>
                <w:szCs w:val="15"/>
              </w:rPr>
            </w:pPr>
          </w:p>
        </w:tc>
        <w:tc>
          <w:tcPr>
            <w:tcW w:w="233" w:type="pct"/>
            <w:tcBorders>
              <w:top w:val="nil"/>
              <w:left w:val="nil"/>
              <w:bottom w:val="single" w:sz="4" w:space="0" w:color="auto"/>
              <w:right w:val="single" w:sz="4" w:space="0" w:color="auto"/>
            </w:tcBorders>
            <w:shd w:val="clear" w:color="auto" w:fill="auto"/>
            <w:noWrap/>
            <w:vAlign w:val="center"/>
            <w:hideMark/>
          </w:tcPr>
          <w:p w14:paraId="48B784D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DS</w:t>
            </w:r>
          </w:p>
        </w:tc>
        <w:tc>
          <w:tcPr>
            <w:tcW w:w="181" w:type="pct"/>
            <w:tcBorders>
              <w:top w:val="nil"/>
              <w:left w:val="nil"/>
              <w:bottom w:val="single" w:sz="4" w:space="0" w:color="auto"/>
              <w:right w:val="single" w:sz="4" w:space="0" w:color="auto"/>
            </w:tcBorders>
            <w:shd w:val="clear" w:color="auto" w:fill="auto"/>
            <w:noWrap/>
            <w:vAlign w:val="center"/>
            <w:hideMark/>
          </w:tcPr>
          <w:p w14:paraId="436F95B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2ACEE85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66</w:t>
            </w:r>
          </w:p>
        </w:tc>
        <w:tc>
          <w:tcPr>
            <w:tcW w:w="228" w:type="pct"/>
            <w:tcBorders>
              <w:top w:val="nil"/>
              <w:left w:val="nil"/>
              <w:bottom w:val="single" w:sz="4" w:space="0" w:color="auto"/>
              <w:right w:val="single" w:sz="4" w:space="0" w:color="auto"/>
            </w:tcBorders>
            <w:shd w:val="clear" w:color="auto" w:fill="auto"/>
            <w:noWrap/>
            <w:vAlign w:val="center"/>
            <w:hideMark/>
          </w:tcPr>
          <w:p w14:paraId="5EB341A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66.7</w:t>
            </w:r>
          </w:p>
        </w:tc>
        <w:tc>
          <w:tcPr>
            <w:tcW w:w="210" w:type="pct"/>
            <w:tcBorders>
              <w:top w:val="nil"/>
              <w:left w:val="nil"/>
              <w:bottom w:val="single" w:sz="4" w:space="0" w:color="auto"/>
              <w:right w:val="single" w:sz="4" w:space="0" w:color="auto"/>
            </w:tcBorders>
            <w:shd w:val="clear" w:color="auto" w:fill="auto"/>
            <w:noWrap/>
            <w:vAlign w:val="center"/>
            <w:hideMark/>
          </w:tcPr>
          <w:p w14:paraId="1DEB199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7.21</w:t>
            </w:r>
          </w:p>
        </w:tc>
        <w:tc>
          <w:tcPr>
            <w:tcW w:w="192" w:type="pct"/>
            <w:tcBorders>
              <w:top w:val="nil"/>
              <w:left w:val="nil"/>
              <w:bottom w:val="single" w:sz="4" w:space="0" w:color="auto"/>
              <w:right w:val="single" w:sz="4" w:space="0" w:color="auto"/>
            </w:tcBorders>
            <w:shd w:val="clear" w:color="auto" w:fill="auto"/>
            <w:noWrap/>
            <w:vAlign w:val="center"/>
            <w:hideMark/>
          </w:tcPr>
          <w:p w14:paraId="5F41488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9.05</w:t>
            </w:r>
          </w:p>
        </w:tc>
        <w:tc>
          <w:tcPr>
            <w:tcW w:w="163" w:type="pct"/>
            <w:tcBorders>
              <w:top w:val="nil"/>
              <w:left w:val="nil"/>
              <w:bottom w:val="single" w:sz="4" w:space="0" w:color="auto"/>
              <w:right w:val="single" w:sz="4" w:space="0" w:color="auto"/>
            </w:tcBorders>
            <w:shd w:val="clear" w:color="auto" w:fill="auto"/>
            <w:noWrap/>
            <w:vAlign w:val="center"/>
            <w:hideMark/>
          </w:tcPr>
          <w:p w14:paraId="6687AC3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1.26</w:t>
            </w:r>
          </w:p>
        </w:tc>
        <w:tc>
          <w:tcPr>
            <w:tcW w:w="241" w:type="pct"/>
            <w:tcBorders>
              <w:top w:val="nil"/>
              <w:left w:val="nil"/>
              <w:bottom w:val="single" w:sz="4" w:space="0" w:color="auto"/>
              <w:right w:val="single" w:sz="4" w:space="0" w:color="auto"/>
            </w:tcBorders>
            <w:shd w:val="clear" w:color="auto" w:fill="auto"/>
            <w:noWrap/>
            <w:vAlign w:val="center"/>
            <w:hideMark/>
          </w:tcPr>
          <w:p w14:paraId="7DE5D58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38" w:type="pct"/>
            <w:tcBorders>
              <w:top w:val="nil"/>
              <w:left w:val="nil"/>
              <w:bottom w:val="single" w:sz="4" w:space="0" w:color="auto"/>
              <w:right w:val="single" w:sz="4" w:space="0" w:color="auto"/>
            </w:tcBorders>
            <w:shd w:val="clear" w:color="auto" w:fill="auto"/>
            <w:noWrap/>
            <w:vAlign w:val="center"/>
            <w:hideMark/>
          </w:tcPr>
          <w:p w14:paraId="753C797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&lt;5</w:t>
            </w:r>
          </w:p>
        </w:tc>
        <w:tc>
          <w:tcPr>
            <w:tcW w:w="238" w:type="pct"/>
            <w:tcBorders>
              <w:top w:val="nil"/>
              <w:left w:val="nil"/>
              <w:bottom w:val="single" w:sz="4" w:space="0" w:color="auto"/>
              <w:right w:val="single" w:sz="4" w:space="0" w:color="auto"/>
            </w:tcBorders>
            <w:shd w:val="clear" w:color="auto" w:fill="auto"/>
            <w:noWrap/>
            <w:vAlign w:val="center"/>
            <w:hideMark/>
          </w:tcPr>
          <w:p w14:paraId="2C0C04A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&lt;5</w:t>
            </w:r>
          </w:p>
        </w:tc>
        <w:tc>
          <w:tcPr>
            <w:tcW w:w="238" w:type="pct"/>
            <w:tcBorders>
              <w:top w:val="nil"/>
              <w:left w:val="nil"/>
              <w:bottom w:val="single" w:sz="4" w:space="0" w:color="auto"/>
              <w:right w:val="single" w:sz="4" w:space="0" w:color="auto"/>
            </w:tcBorders>
            <w:shd w:val="clear" w:color="auto" w:fill="auto"/>
            <w:noWrap/>
            <w:vAlign w:val="center"/>
            <w:hideMark/>
          </w:tcPr>
          <w:p w14:paraId="641A2B7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&lt;5</w:t>
            </w:r>
          </w:p>
        </w:tc>
        <w:tc>
          <w:tcPr>
            <w:tcW w:w="238" w:type="pct"/>
            <w:tcBorders>
              <w:top w:val="nil"/>
              <w:left w:val="nil"/>
              <w:bottom w:val="single" w:sz="4" w:space="0" w:color="auto"/>
              <w:right w:val="single" w:sz="4" w:space="0" w:color="auto"/>
            </w:tcBorders>
            <w:shd w:val="clear" w:color="auto" w:fill="auto"/>
            <w:noWrap/>
            <w:vAlign w:val="center"/>
            <w:hideMark/>
          </w:tcPr>
          <w:p w14:paraId="5B03518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9.50</w:t>
            </w:r>
          </w:p>
        </w:tc>
        <w:tc>
          <w:tcPr>
            <w:tcW w:w="238" w:type="pct"/>
            <w:tcBorders>
              <w:top w:val="nil"/>
              <w:left w:val="nil"/>
              <w:bottom w:val="single" w:sz="4" w:space="0" w:color="auto"/>
              <w:right w:val="single" w:sz="4" w:space="0" w:color="auto"/>
            </w:tcBorders>
            <w:shd w:val="clear" w:color="auto" w:fill="auto"/>
            <w:noWrap/>
            <w:vAlign w:val="center"/>
            <w:hideMark/>
          </w:tcPr>
          <w:p w14:paraId="295C3A5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19.50</w:t>
            </w:r>
          </w:p>
        </w:tc>
        <w:tc>
          <w:tcPr>
            <w:tcW w:w="234" w:type="pct"/>
            <w:tcBorders>
              <w:top w:val="nil"/>
              <w:left w:val="nil"/>
              <w:bottom w:val="single" w:sz="4" w:space="0" w:color="auto"/>
              <w:right w:val="single" w:sz="4" w:space="0" w:color="auto"/>
            </w:tcBorders>
            <w:shd w:val="clear" w:color="auto" w:fill="auto"/>
            <w:noWrap/>
            <w:vAlign w:val="center"/>
            <w:hideMark/>
          </w:tcPr>
          <w:p w14:paraId="52378E5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23.75</w:t>
            </w:r>
          </w:p>
        </w:tc>
        <w:tc>
          <w:tcPr>
            <w:tcW w:w="224" w:type="pct"/>
            <w:tcBorders>
              <w:top w:val="nil"/>
              <w:left w:val="nil"/>
              <w:bottom w:val="single" w:sz="4" w:space="0" w:color="auto"/>
              <w:right w:val="single" w:sz="4" w:space="0" w:color="auto"/>
            </w:tcBorders>
            <w:shd w:val="clear" w:color="auto" w:fill="auto"/>
            <w:noWrap/>
            <w:vAlign w:val="center"/>
            <w:hideMark/>
          </w:tcPr>
          <w:p w14:paraId="385DC02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33.70</w:t>
            </w:r>
          </w:p>
        </w:tc>
        <w:tc>
          <w:tcPr>
            <w:tcW w:w="224" w:type="pct"/>
            <w:tcBorders>
              <w:top w:val="nil"/>
              <w:left w:val="nil"/>
              <w:bottom w:val="single" w:sz="4" w:space="0" w:color="auto"/>
              <w:right w:val="single" w:sz="4" w:space="0" w:color="auto"/>
            </w:tcBorders>
            <w:shd w:val="clear" w:color="auto" w:fill="auto"/>
            <w:noWrap/>
            <w:vAlign w:val="center"/>
            <w:hideMark/>
          </w:tcPr>
          <w:p w14:paraId="7FA0A83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49.00</w:t>
            </w:r>
          </w:p>
        </w:tc>
        <w:tc>
          <w:tcPr>
            <w:tcW w:w="280" w:type="pct"/>
            <w:tcBorders>
              <w:top w:val="nil"/>
              <w:left w:val="nil"/>
              <w:bottom w:val="single" w:sz="4" w:space="0" w:color="auto"/>
              <w:right w:val="single" w:sz="4" w:space="0" w:color="auto"/>
            </w:tcBorders>
            <w:shd w:val="clear" w:color="auto" w:fill="auto"/>
            <w:noWrap/>
            <w:vAlign w:val="center"/>
            <w:hideMark/>
          </w:tcPr>
          <w:p w14:paraId="516284A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2.5</w:t>
            </w:r>
          </w:p>
        </w:tc>
        <w:tc>
          <w:tcPr>
            <w:tcW w:w="257" w:type="pct"/>
            <w:tcBorders>
              <w:top w:val="nil"/>
              <w:left w:val="nil"/>
              <w:bottom w:val="single" w:sz="4" w:space="0" w:color="auto"/>
              <w:right w:val="single" w:sz="4" w:space="0" w:color="auto"/>
            </w:tcBorders>
            <w:shd w:val="clear" w:color="auto" w:fill="auto"/>
            <w:noWrap/>
            <w:vAlign w:val="center"/>
            <w:hideMark/>
          </w:tcPr>
          <w:p w14:paraId="4B889EF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9.9</w:t>
            </w:r>
          </w:p>
        </w:tc>
      </w:tr>
      <w:tr w:rsidR="00DA1513" w:rsidRPr="0027474C" w14:paraId="30B6604D"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6D8E0583" w14:textId="77777777" w:rsidR="00DA1513" w:rsidRPr="0027474C" w:rsidRDefault="00DA1513" w:rsidP="00DA1513">
            <w:pPr>
              <w:spacing w:line="240" w:lineRule="auto"/>
              <w:jc w:val="center"/>
              <w:rPr>
                <w:rFonts w:eastAsia="Times New Roman" w:cs="Times New Roman"/>
                <w:b/>
                <w:bCs/>
                <w:sz w:val="15"/>
                <w:szCs w:val="15"/>
              </w:rPr>
            </w:pPr>
            <w:proofErr w:type="spellStart"/>
            <w:r w:rsidRPr="0027474C">
              <w:rPr>
                <w:rFonts w:eastAsia="Times New Roman" w:cs="Times New Roman"/>
                <w:b/>
                <w:bCs/>
                <w:sz w:val="15"/>
                <w:szCs w:val="15"/>
              </w:rPr>
              <w:t>Settleable</w:t>
            </w:r>
            <w:proofErr w:type="spellEnd"/>
            <w:r w:rsidRPr="0027474C">
              <w:rPr>
                <w:rFonts w:eastAsia="Times New Roman" w:cs="Times New Roman"/>
                <w:b/>
                <w:bCs/>
                <w:sz w:val="15"/>
                <w:szCs w:val="15"/>
              </w:rPr>
              <w:t xml:space="preserve"> </w:t>
            </w:r>
            <w:proofErr w:type="spellStart"/>
            <w:r w:rsidRPr="0027474C">
              <w:rPr>
                <w:rFonts w:eastAsia="Times New Roman" w:cs="Times New Roman"/>
                <w:b/>
                <w:bCs/>
                <w:sz w:val="15"/>
                <w:szCs w:val="15"/>
              </w:rPr>
              <w:t>solids</w:t>
            </w:r>
            <w:proofErr w:type="spellEnd"/>
            <w:r w:rsidRPr="0027474C">
              <w:rPr>
                <w:rFonts w:eastAsia="Times New Roman" w:cs="Times New Roman"/>
                <w:b/>
                <w:bCs/>
                <w:sz w:val="15"/>
                <w:szCs w:val="15"/>
              </w:rPr>
              <w:t xml:space="preserve"> (SS)</w:t>
            </w:r>
            <w:r w:rsidRPr="0027474C">
              <w:rPr>
                <w:rFonts w:eastAsia="Times New Roman" w:cs="Times New Roman"/>
                <w:b/>
                <w:bCs/>
                <w:sz w:val="15"/>
                <w:szCs w:val="15"/>
                <w:vertAlign w:val="superscript"/>
              </w:rPr>
              <w:t>†</w:t>
            </w:r>
          </w:p>
        </w:tc>
        <w:tc>
          <w:tcPr>
            <w:tcW w:w="192" w:type="pct"/>
            <w:tcBorders>
              <w:top w:val="nil"/>
              <w:left w:val="nil"/>
              <w:bottom w:val="single" w:sz="4" w:space="0" w:color="auto"/>
              <w:right w:val="single" w:sz="4" w:space="0" w:color="auto"/>
            </w:tcBorders>
            <w:shd w:val="clear" w:color="auto" w:fill="auto"/>
            <w:noWrap/>
            <w:vAlign w:val="center"/>
            <w:hideMark/>
          </w:tcPr>
          <w:p w14:paraId="7C76760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0.29</w:t>
            </w:r>
          </w:p>
        </w:tc>
        <w:tc>
          <w:tcPr>
            <w:tcW w:w="233" w:type="pct"/>
            <w:tcBorders>
              <w:top w:val="nil"/>
              <w:left w:val="nil"/>
              <w:bottom w:val="single" w:sz="4" w:space="0" w:color="auto"/>
              <w:right w:val="single" w:sz="4" w:space="0" w:color="auto"/>
            </w:tcBorders>
            <w:shd w:val="clear" w:color="auto" w:fill="auto"/>
            <w:noWrap/>
            <w:vAlign w:val="center"/>
            <w:hideMark/>
          </w:tcPr>
          <w:p w14:paraId="679A4201" w14:textId="3701A759"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23E3166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59DE3DE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141</w:t>
            </w:r>
          </w:p>
        </w:tc>
        <w:tc>
          <w:tcPr>
            <w:tcW w:w="228" w:type="pct"/>
            <w:tcBorders>
              <w:top w:val="nil"/>
              <w:left w:val="nil"/>
              <w:bottom w:val="single" w:sz="4" w:space="0" w:color="auto"/>
              <w:right w:val="single" w:sz="4" w:space="0" w:color="auto"/>
            </w:tcBorders>
            <w:shd w:val="clear" w:color="auto" w:fill="auto"/>
            <w:noWrap/>
            <w:vAlign w:val="center"/>
            <w:hideMark/>
          </w:tcPr>
          <w:p w14:paraId="3DFAEA9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95.0</w:t>
            </w:r>
          </w:p>
        </w:tc>
        <w:tc>
          <w:tcPr>
            <w:tcW w:w="210" w:type="pct"/>
            <w:tcBorders>
              <w:top w:val="nil"/>
              <w:left w:val="nil"/>
              <w:bottom w:val="single" w:sz="4" w:space="0" w:color="auto"/>
              <w:right w:val="single" w:sz="4" w:space="0" w:color="auto"/>
            </w:tcBorders>
            <w:shd w:val="clear" w:color="auto" w:fill="auto"/>
            <w:noWrap/>
            <w:vAlign w:val="center"/>
            <w:hideMark/>
          </w:tcPr>
          <w:p w14:paraId="5E068AD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0.12</w:t>
            </w:r>
          </w:p>
        </w:tc>
        <w:tc>
          <w:tcPr>
            <w:tcW w:w="192" w:type="pct"/>
            <w:tcBorders>
              <w:top w:val="nil"/>
              <w:left w:val="nil"/>
              <w:bottom w:val="single" w:sz="4" w:space="0" w:color="auto"/>
              <w:right w:val="single" w:sz="4" w:space="0" w:color="auto"/>
            </w:tcBorders>
            <w:shd w:val="clear" w:color="auto" w:fill="auto"/>
            <w:noWrap/>
            <w:vAlign w:val="center"/>
            <w:hideMark/>
          </w:tcPr>
          <w:p w14:paraId="3C09D1E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0.76</w:t>
            </w:r>
          </w:p>
        </w:tc>
        <w:tc>
          <w:tcPr>
            <w:tcW w:w="163" w:type="pct"/>
            <w:tcBorders>
              <w:top w:val="nil"/>
              <w:left w:val="nil"/>
              <w:bottom w:val="single" w:sz="4" w:space="0" w:color="auto"/>
              <w:right w:val="single" w:sz="4" w:space="0" w:color="auto"/>
            </w:tcBorders>
            <w:shd w:val="clear" w:color="auto" w:fill="auto"/>
            <w:noWrap/>
            <w:vAlign w:val="center"/>
            <w:hideMark/>
          </w:tcPr>
          <w:p w14:paraId="5FC60BF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6.12</w:t>
            </w:r>
          </w:p>
        </w:tc>
        <w:tc>
          <w:tcPr>
            <w:tcW w:w="241" w:type="pct"/>
            <w:tcBorders>
              <w:top w:val="nil"/>
              <w:left w:val="nil"/>
              <w:bottom w:val="single" w:sz="4" w:space="0" w:color="auto"/>
              <w:right w:val="single" w:sz="4" w:space="0" w:color="auto"/>
            </w:tcBorders>
            <w:shd w:val="clear" w:color="auto" w:fill="auto"/>
            <w:noWrap/>
            <w:vAlign w:val="center"/>
            <w:hideMark/>
          </w:tcPr>
          <w:p w14:paraId="4BC5F16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38" w:type="pct"/>
            <w:tcBorders>
              <w:top w:val="nil"/>
              <w:left w:val="nil"/>
              <w:bottom w:val="single" w:sz="4" w:space="0" w:color="auto"/>
              <w:right w:val="single" w:sz="4" w:space="0" w:color="auto"/>
            </w:tcBorders>
            <w:shd w:val="clear" w:color="auto" w:fill="auto"/>
            <w:noWrap/>
            <w:vAlign w:val="center"/>
            <w:hideMark/>
          </w:tcPr>
          <w:p w14:paraId="03CABAC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w:t>
            </w:r>
          </w:p>
        </w:tc>
        <w:tc>
          <w:tcPr>
            <w:tcW w:w="238" w:type="pct"/>
            <w:tcBorders>
              <w:top w:val="nil"/>
              <w:left w:val="nil"/>
              <w:bottom w:val="single" w:sz="4" w:space="0" w:color="auto"/>
              <w:right w:val="single" w:sz="4" w:space="0" w:color="auto"/>
            </w:tcBorders>
            <w:shd w:val="clear" w:color="auto" w:fill="auto"/>
            <w:noWrap/>
            <w:vAlign w:val="center"/>
            <w:hideMark/>
          </w:tcPr>
          <w:p w14:paraId="136B831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w:t>
            </w:r>
          </w:p>
        </w:tc>
        <w:tc>
          <w:tcPr>
            <w:tcW w:w="238" w:type="pct"/>
            <w:tcBorders>
              <w:top w:val="nil"/>
              <w:left w:val="nil"/>
              <w:bottom w:val="single" w:sz="4" w:space="0" w:color="auto"/>
              <w:right w:val="single" w:sz="4" w:space="0" w:color="auto"/>
            </w:tcBorders>
            <w:shd w:val="clear" w:color="auto" w:fill="auto"/>
            <w:noWrap/>
            <w:vAlign w:val="center"/>
            <w:hideMark/>
          </w:tcPr>
          <w:p w14:paraId="1E91B2D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w:t>
            </w:r>
          </w:p>
        </w:tc>
        <w:tc>
          <w:tcPr>
            <w:tcW w:w="238" w:type="pct"/>
            <w:tcBorders>
              <w:top w:val="nil"/>
              <w:left w:val="nil"/>
              <w:bottom w:val="single" w:sz="4" w:space="0" w:color="auto"/>
              <w:right w:val="single" w:sz="4" w:space="0" w:color="auto"/>
            </w:tcBorders>
            <w:shd w:val="clear" w:color="auto" w:fill="auto"/>
            <w:noWrap/>
            <w:vAlign w:val="center"/>
            <w:hideMark/>
          </w:tcPr>
          <w:p w14:paraId="5686007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w:t>
            </w:r>
          </w:p>
        </w:tc>
        <w:tc>
          <w:tcPr>
            <w:tcW w:w="238" w:type="pct"/>
            <w:tcBorders>
              <w:top w:val="nil"/>
              <w:left w:val="nil"/>
              <w:bottom w:val="single" w:sz="4" w:space="0" w:color="auto"/>
              <w:right w:val="single" w:sz="4" w:space="0" w:color="auto"/>
            </w:tcBorders>
            <w:shd w:val="clear" w:color="auto" w:fill="auto"/>
            <w:noWrap/>
            <w:vAlign w:val="center"/>
            <w:hideMark/>
          </w:tcPr>
          <w:p w14:paraId="6DCD082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w:t>
            </w:r>
          </w:p>
        </w:tc>
        <w:tc>
          <w:tcPr>
            <w:tcW w:w="234" w:type="pct"/>
            <w:tcBorders>
              <w:top w:val="nil"/>
              <w:left w:val="nil"/>
              <w:bottom w:val="single" w:sz="4" w:space="0" w:color="auto"/>
              <w:right w:val="single" w:sz="4" w:space="0" w:color="auto"/>
            </w:tcBorders>
            <w:shd w:val="clear" w:color="auto" w:fill="auto"/>
            <w:noWrap/>
            <w:vAlign w:val="center"/>
            <w:hideMark/>
          </w:tcPr>
          <w:p w14:paraId="6DBEDD7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w:t>
            </w:r>
          </w:p>
        </w:tc>
        <w:tc>
          <w:tcPr>
            <w:tcW w:w="224" w:type="pct"/>
            <w:tcBorders>
              <w:top w:val="nil"/>
              <w:left w:val="nil"/>
              <w:bottom w:val="single" w:sz="4" w:space="0" w:color="auto"/>
              <w:right w:val="single" w:sz="4" w:space="0" w:color="auto"/>
            </w:tcBorders>
            <w:shd w:val="clear" w:color="auto" w:fill="auto"/>
            <w:noWrap/>
            <w:vAlign w:val="center"/>
            <w:hideMark/>
          </w:tcPr>
          <w:p w14:paraId="4E421C1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0.12</w:t>
            </w:r>
          </w:p>
        </w:tc>
        <w:tc>
          <w:tcPr>
            <w:tcW w:w="224" w:type="pct"/>
            <w:tcBorders>
              <w:top w:val="nil"/>
              <w:left w:val="nil"/>
              <w:bottom w:val="single" w:sz="4" w:space="0" w:color="auto"/>
              <w:right w:val="single" w:sz="4" w:space="0" w:color="auto"/>
            </w:tcBorders>
            <w:shd w:val="clear" w:color="auto" w:fill="auto"/>
            <w:noWrap/>
            <w:vAlign w:val="center"/>
            <w:hideMark/>
          </w:tcPr>
          <w:p w14:paraId="593C17F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9.00</w:t>
            </w:r>
          </w:p>
        </w:tc>
        <w:tc>
          <w:tcPr>
            <w:tcW w:w="280" w:type="pct"/>
            <w:tcBorders>
              <w:top w:val="nil"/>
              <w:left w:val="nil"/>
              <w:bottom w:val="single" w:sz="4" w:space="0" w:color="auto"/>
              <w:right w:val="single" w:sz="4" w:space="0" w:color="auto"/>
            </w:tcBorders>
            <w:shd w:val="clear" w:color="auto" w:fill="auto"/>
            <w:noWrap/>
            <w:vAlign w:val="center"/>
            <w:hideMark/>
          </w:tcPr>
          <w:p w14:paraId="71710DE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11.5</w:t>
            </w:r>
          </w:p>
        </w:tc>
        <w:tc>
          <w:tcPr>
            <w:tcW w:w="257" w:type="pct"/>
            <w:tcBorders>
              <w:top w:val="nil"/>
              <w:left w:val="nil"/>
              <w:bottom w:val="single" w:sz="4" w:space="0" w:color="auto"/>
              <w:right w:val="single" w:sz="4" w:space="0" w:color="auto"/>
            </w:tcBorders>
            <w:shd w:val="clear" w:color="auto" w:fill="auto"/>
            <w:noWrap/>
            <w:vAlign w:val="center"/>
            <w:hideMark/>
          </w:tcPr>
          <w:p w14:paraId="192EBA8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134.5</w:t>
            </w:r>
          </w:p>
        </w:tc>
      </w:tr>
      <w:tr w:rsidR="00DA1513" w:rsidRPr="0027474C" w14:paraId="2C2F2E7D"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5F993799"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 xml:space="preserve">Total </w:t>
            </w:r>
            <w:proofErr w:type="spellStart"/>
            <w:r w:rsidRPr="0027474C">
              <w:rPr>
                <w:rFonts w:eastAsia="Times New Roman" w:cs="Times New Roman"/>
                <w:b/>
                <w:bCs/>
                <w:sz w:val="15"/>
                <w:szCs w:val="15"/>
              </w:rPr>
              <w:t>solids</w:t>
            </w:r>
            <w:proofErr w:type="spellEnd"/>
            <w:r w:rsidRPr="0027474C">
              <w:rPr>
                <w:rFonts w:eastAsia="Times New Roman" w:cs="Times New Roman"/>
                <w:b/>
                <w:bCs/>
                <w:sz w:val="15"/>
                <w:szCs w:val="15"/>
              </w:rPr>
              <w:t xml:space="preserve"> (TS)</w:t>
            </w:r>
            <w:r w:rsidRPr="0027474C">
              <w:rPr>
                <w:rFonts w:eastAsia="Times New Roman" w:cs="Times New Roman"/>
                <w:b/>
                <w:bCs/>
                <w:sz w:val="15"/>
                <w:szCs w:val="15"/>
                <w:vertAlign w:val="superscript"/>
              </w:rPr>
              <w:t>†</w:t>
            </w:r>
          </w:p>
        </w:tc>
        <w:tc>
          <w:tcPr>
            <w:tcW w:w="192" w:type="pct"/>
            <w:tcBorders>
              <w:top w:val="nil"/>
              <w:left w:val="nil"/>
              <w:bottom w:val="single" w:sz="4" w:space="0" w:color="auto"/>
              <w:right w:val="single" w:sz="4" w:space="0" w:color="auto"/>
            </w:tcBorders>
            <w:shd w:val="clear" w:color="auto" w:fill="auto"/>
            <w:noWrap/>
            <w:vAlign w:val="center"/>
            <w:hideMark/>
          </w:tcPr>
          <w:p w14:paraId="13F6C95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0.11</w:t>
            </w:r>
          </w:p>
        </w:tc>
        <w:tc>
          <w:tcPr>
            <w:tcW w:w="233" w:type="pct"/>
            <w:tcBorders>
              <w:top w:val="nil"/>
              <w:left w:val="nil"/>
              <w:bottom w:val="single" w:sz="4" w:space="0" w:color="auto"/>
              <w:right w:val="single" w:sz="4" w:space="0" w:color="auto"/>
            </w:tcBorders>
            <w:shd w:val="clear" w:color="auto" w:fill="auto"/>
            <w:noWrap/>
            <w:vAlign w:val="center"/>
            <w:hideMark/>
          </w:tcPr>
          <w:p w14:paraId="7D95EF01" w14:textId="5759A3A6"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7BFEFD9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00543A7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140</w:t>
            </w:r>
          </w:p>
        </w:tc>
        <w:tc>
          <w:tcPr>
            <w:tcW w:w="228" w:type="pct"/>
            <w:tcBorders>
              <w:top w:val="nil"/>
              <w:left w:val="nil"/>
              <w:bottom w:val="single" w:sz="4" w:space="0" w:color="auto"/>
              <w:right w:val="single" w:sz="4" w:space="0" w:color="auto"/>
            </w:tcBorders>
            <w:shd w:val="clear" w:color="auto" w:fill="auto"/>
            <w:noWrap/>
            <w:vAlign w:val="center"/>
            <w:hideMark/>
          </w:tcPr>
          <w:p w14:paraId="3A52C2C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10.7</w:t>
            </w:r>
          </w:p>
        </w:tc>
        <w:tc>
          <w:tcPr>
            <w:tcW w:w="210" w:type="pct"/>
            <w:tcBorders>
              <w:top w:val="nil"/>
              <w:left w:val="nil"/>
              <w:bottom w:val="single" w:sz="4" w:space="0" w:color="auto"/>
              <w:right w:val="single" w:sz="4" w:space="0" w:color="auto"/>
            </w:tcBorders>
            <w:shd w:val="clear" w:color="auto" w:fill="auto"/>
            <w:noWrap/>
            <w:vAlign w:val="center"/>
            <w:hideMark/>
          </w:tcPr>
          <w:p w14:paraId="1406982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31.75</w:t>
            </w:r>
          </w:p>
        </w:tc>
        <w:tc>
          <w:tcPr>
            <w:tcW w:w="192" w:type="pct"/>
            <w:tcBorders>
              <w:top w:val="nil"/>
              <w:left w:val="nil"/>
              <w:bottom w:val="single" w:sz="4" w:space="0" w:color="auto"/>
              <w:right w:val="single" w:sz="4" w:space="0" w:color="auto"/>
            </w:tcBorders>
            <w:shd w:val="clear" w:color="auto" w:fill="auto"/>
            <w:noWrap/>
            <w:vAlign w:val="center"/>
            <w:hideMark/>
          </w:tcPr>
          <w:p w14:paraId="5C079B7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41.84</w:t>
            </w:r>
          </w:p>
        </w:tc>
        <w:tc>
          <w:tcPr>
            <w:tcW w:w="163" w:type="pct"/>
            <w:tcBorders>
              <w:top w:val="nil"/>
              <w:left w:val="nil"/>
              <w:bottom w:val="single" w:sz="4" w:space="0" w:color="auto"/>
              <w:right w:val="single" w:sz="4" w:space="0" w:color="auto"/>
            </w:tcBorders>
            <w:shd w:val="clear" w:color="auto" w:fill="auto"/>
            <w:noWrap/>
            <w:vAlign w:val="center"/>
            <w:hideMark/>
          </w:tcPr>
          <w:p w14:paraId="2AE4A7E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1.32</w:t>
            </w:r>
          </w:p>
        </w:tc>
        <w:tc>
          <w:tcPr>
            <w:tcW w:w="241" w:type="pct"/>
            <w:tcBorders>
              <w:top w:val="nil"/>
              <w:left w:val="nil"/>
              <w:bottom w:val="single" w:sz="4" w:space="0" w:color="auto"/>
              <w:right w:val="single" w:sz="4" w:space="0" w:color="auto"/>
            </w:tcBorders>
            <w:shd w:val="clear" w:color="auto" w:fill="auto"/>
            <w:noWrap/>
            <w:vAlign w:val="center"/>
            <w:hideMark/>
          </w:tcPr>
          <w:p w14:paraId="210B450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19.27</w:t>
            </w:r>
          </w:p>
        </w:tc>
        <w:tc>
          <w:tcPr>
            <w:tcW w:w="238" w:type="pct"/>
            <w:tcBorders>
              <w:top w:val="nil"/>
              <w:left w:val="nil"/>
              <w:bottom w:val="single" w:sz="4" w:space="0" w:color="auto"/>
              <w:right w:val="single" w:sz="4" w:space="0" w:color="auto"/>
            </w:tcBorders>
            <w:shd w:val="clear" w:color="auto" w:fill="auto"/>
            <w:noWrap/>
            <w:vAlign w:val="center"/>
            <w:hideMark/>
          </w:tcPr>
          <w:p w14:paraId="4864092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&lt;5</w:t>
            </w:r>
          </w:p>
        </w:tc>
        <w:tc>
          <w:tcPr>
            <w:tcW w:w="238" w:type="pct"/>
            <w:tcBorders>
              <w:top w:val="nil"/>
              <w:left w:val="nil"/>
              <w:bottom w:val="single" w:sz="4" w:space="0" w:color="auto"/>
              <w:right w:val="single" w:sz="4" w:space="0" w:color="auto"/>
            </w:tcBorders>
            <w:shd w:val="clear" w:color="auto" w:fill="auto"/>
            <w:noWrap/>
            <w:vAlign w:val="center"/>
            <w:hideMark/>
          </w:tcPr>
          <w:p w14:paraId="40BF7DA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9.00</w:t>
            </w:r>
          </w:p>
        </w:tc>
        <w:tc>
          <w:tcPr>
            <w:tcW w:w="238" w:type="pct"/>
            <w:tcBorders>
              <w:top w:val="nil"/>
              <w:left w:val="nil"/>
              <w:bottom w:val="single" w:sz="4" w:space="0" w:color="auto"/>
              <w:right w:val="single" w:sz="4" w:space="0" w:color="auto"/>
            </w:tcBorders>
            <w:shd w:val="clear" w:color="auto" w:fill="auto"/>
            <w:noWrap/>
            <w:vAlign w:val="center"/>
            <w:hideMark/>
          </w:tcPr>
          <w:p w14:paraId="0D432AE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20.00</w:t>
            </w:r>
          </w:p>
        </w:tc>
        <w:tc>
          <w:tcPr>
            <w:tcW w:w="238" w:type="pct"/>
            <w:tcBorders>
              <w:top w:val="nil"/>
              <w:left w:val="nil"/>
              <w:bottom w:val="single" w:sz="4" w:space="0" w:color="auto"/>
              <w:right w:val="single" w:sz="4" w:space="0" w:color="auto"/>
            </w:tcBorders>
            <w:shd w:val="clear" w:color="auto" w:fill="auto"/>
            <w:noWrap/>
            <w:vAlign w:val="center"/>
            <w:hideMark/>
          </w:tcPr>
          <w:p w14:paraId="64D1E09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38.50</w:t>
            </w:r>
          </w:p>
        </w:tc>
        <w:tc>
          <w:tcPr>
            <w:tcW w:w="238" w:type="pct"/>
            <w:tcBorders>
              <w:top w:val="nil"/>
              <w:left w:val="nil"/>
              <w:bottom w:val="single" w:sz="4" w:space="0" w:color="auto"/>
              <w:right w:val="single" w:sz="4" w:space="0" w:color="auto"/>
            </w:tcBorders>
            <w:shd w:val="clear" w:color="auto" w:fill="auto"/>
            <w:noWrap/>
            <w:vAlign w:val="center"/>
            <w:hideMark/>
          </w:tcPr>
          <w:p w14:paraId="62A1162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61.50</w:t>
            </w:r>
          </w:p>
        </w:tc>
        <w:tc>
          <w:tcPr>
            <w:tcW w:w="234" w:type="pct"/>
            <w:tcBorders>
              <w:top w:val="nil"/>
              <w:left w:val="nil"/>
              <w:bottom w:val="single" w:sz="4" w:space="0" w:color="auto"/>
              <w:right w:val="single" w:sz="4" w:space="0" w:color="auto"/>
            </w:tcBorders>
            <w:shd w:val="clear" w:color="auto" w:fill="auto"/>
            <w:noWrap/>
            <w:vAlign w:val="center"/>
            <w:hideMark/>
          </w:tcPr>
          <w:p w14:paraId="58DBE38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101.95</w:t>
            </w:r>
          </w:p>
        </w:tc>
        <w:tc>
          <w:tcPr>
            <w:tcW w:w="224" w:type="pct"/>
            <w:tcBorders>
              <w:top w:val="nil"/>
              <w:left w:val="nil"/>
              <w:bottom w:val="single" w:sz="4" w:space="0" w:color="auto"/>
              <w:right w:val="single" w:sz="4" w:space="0" w:color="auto"/>
            </w:tcBorders>
            <w:shd w:val="clear" w:color="auto" w:fill="auto"/>
            <w:noWrap/>
            <w:vAlign w:val="center"/>
            <w:hideMark/>
          </w:tcPr>
          <w:p w14:paraId="06B5B56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182.22</w:t>
            </w:r>
          </w:p>
        </w:tc>
        <w:tc>
          <w:tcPr>
            <w:tcW w:w="224" w:type="pct"/>
            <w:tcBorders>
              <w:top w:val="nil"/>
              <w:left w:val="nil"/>
              <w:bottom w:val="single" w:sz="4" w:space="0" w:color="auto"/>
              <w:right w:val="single" w:sz="4" w:space="0" w:color="auto"/>
            </w:tcBorders>
            <w:shd w:val="clear" w:color="auto" w:fill="auto"/>
            <w:noWrap/>
            <w:vAlign w:val="center"/>
            <w:hideMark/>
          </w:tcPr>
          <w:p w14:paraId="03FDCD3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302.00</w:t>
            </w:r>
          </w:p>
        </w:tc>
        <w:tc>
          <w:tcPr>
            <w:tcW w:w="280" w:type="pct"/>
            <w:tcBorders>
              <w:top w:val="nil"/>
              <w:left w:val="nil"/>
              <w:bottom w:val="single" w:sz="4" w:space="0" w:color="auto"/>
              <w:right w:val="single" w:sz="4" w:space="0" w:color="auto"/>
            </w:tcBorders>
            <w:shd w:val="clear" w:color="auto" w:fill="auto"/>
            <w:noWrap/>
            <w:vAlign w:val="center"/>
            <w:hideMark/>
          </w:tcPr>
          <w:p w14:paraId="3AB6C72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3.5</w:t>
            </w:r>
          </w:p>
        </w:tc>
        <w:tc>
          <w:tcPr>
            <w:tcW w:w="257" w:type="pct"/>
            <w:tcBorders>
              <w:top w:val="nil"/>
              <w:left w:val="nil"/>
              <w:bottom w:val="single" w:sz="4" w:space="0" w:color="auto"/>
              <w:right w:val="single" w:sz="4" w:space="0" w:color="auto"/>
            </w:tcBorders>
            <w:shd w:val="clear" w:color="auto" w:fill="auto"/>
            <w:noWrap/>
            <w:vAlign w:val="center"/>
            <w:hideMark/>
          </w:tcPr>
          <w:p w14:paraId="11029C3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18.0</w:t>
            </w:r>
          </w:p>
        </w:tc>
      </w:tr>
      <w:tr w:rsidR="00DA1513" w:rsidRPr="0027474C" w14:paraId="0AD5F525" w14:textId="77777777" w:rsidTr="0027474C">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291742B6" w14:textId="77777777" w:rsidR="00DA1513" w:rsidRPr="0027474C" w:rsidRDefault="00DA1513" w:rsidP="00DA1513">
            <w:pPr>
              <w:spacing w:line="240" w:lineRule="auto"/>
              <w:jc w:val="center"/>
              <w:rPr>
                <w:rFonts w:eastAsia="Times New Roman" w:cs="Times New Roman"/>
                <w:b/>
                <w:bCs/>
                <w:sz w:val="15"/>
                <w:szCs w:val="15"/>
              </w:rPr>
            </w:pPr>
            <w:proofErr w:type="spellStart"/>
            <w:r w:rsidRPr="0027474C">
              <w:rPr>
                <w:rFonts w:eastAsia="Times New Roman" w:cs="Times New Roman"/>
                <w:b/>
                <w:bCs/>
                <w:sz w:val="15"/>
                <w:szCs w:val="15"/>
              </w:rPr>
              <w:t>Thermotolerant</w:t>
            </w:r>
            <w:proofErr w:type="spellEnd"/>
            <w:r w:rsidRPr="0027474C">
              <w:rPr>
                <w:rFonts w:eastAsia="Times New Roman" w:cs="Times New Roman"/>
                <w:b/>
                <w:bCs/>
                <w:sz w:val="15"/>
                <w:szCs w:val="15"/>
              </w:rPr>
              <w:t xml:space="preserve"> </w:t>
            </w:r>
            <w:proofErr w:type="spellStart"/>
            <w:r w:rsidRPr="0027474C">
              <w:rPr>
                <w:rFonts w:eastAsia="Times New Roman" w:cs="Times New Roman"/>
                <w:b/>
                <w:bCs/>
                <w:sz w:val="15"/>
                <w:szCs w:val="15"/>
              </w:rPr>
              <w:t>coliforms</w:t>
            </w:r>
            <w:proofErr w:type="spellEnd"/>
            <w:r w:rsidRPr="0027474C">
              <w:rPr>
                <w:rFonts w:eastAsia="Times New Roman" w:cs="Times New Roman"/>
                <w:b/>
                <w:bCs/>
                <w:sz w:val="15"/>
                <w:szCs w:val="15"/>
              </w:rPr>
              <w:t xml:space="preserve"> (TC)</w:t>
            </w:r>
          </w:p>
        </w:tc>
        <w:tc>
          <w:tcPr>
            <w:tcW w:w="1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66F6A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3" w:type="pct"/>
            <w:tcBorders>
              <w:top w:val="nil"/>
              <w:left w:val="nil"/>
              <w:bottom w:val="single" w:sz="4" w:space="0" w:color="auto"/>
              <w:right w:val="single" w:sz="4" w:space="0" w:color="auto"/>
            </w:tcBorders>
            <w:shd w:val="clear" w:color="auto" w:fill="auto"/>
            <w:noWrap/>
            <w:vAlign w:val="center"/>
            <w:hideMark/>
          </w:tcPr>
          <w:p w14:paraId="1511BA9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RS</w:t>
            </w:r>
          </w:p>
        </w:tc>
        <w:tc>
          <w:tcPr>
            <w:tcW w:w="181" w:type="pct"/>
            <w:tcBorders>
              <w:top w:val="nil"/>
              <w:left w:val="nil"/>
              <w:bottom w:val="single" w:sz="4" w:space="0" w:color="auto"/>
              <w:right w:val="single" w:sz="4" w:space="0" w:color="auto"/>
            </w:tcBorders>
            <w:shd w:val="clear" w:color="auto" w:fill="auto"/>
            <w:noWrap/>
            <w:vAlign w:val="center"/>
            <w:hideMark/>
          </w:tcPr>
          <w:p w14:paraId="642FFCC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200275C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33</w:t>
            </w:r>
          </w:p>
        </w:tc>
        <w:tc>
          <w:tcPr>
            <w:tcW w:w="228" w:type="pct"/>
            <w:tcBorders>
              <w:top w:val="nil"/>
              <w:left w:val="nil"/>
              <w:bottom w:val="single" w:sz="4" w:space="0" w:color="auto"/>
              <w:right w:val="single" w:sz="4" w:space="0" w:color="auto"/>
            </w:tcBorders>
            <w:shd w:val="clear" w:color="auto" w:fill="auto"/>
            <w:noWrap/>
            <w:vAlign w:val="center"/>
            <w:hideMark/>
          </w:tcPr>
          <w:p w14:paraId="196C3DD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10" w:type="pct"/>
            <w:tcBorders>
              <w:top w:val="nil"/>
              <w:left w:val="nil"/>
              <w:bottom w:val="single" w:sz="4" w:space="0" w:color="auto"/>
              <w:right w:val="single" w:sz="4" w:space="0" w:color="auto"/>
            </w:tcBorders>
            <w:shd w:val="clear" w:color="auto" w:fill="auto"/>
            <w:noWrap/>
            <w:vAlign w:val="center"/>
            <w:hideMark/>
          </w:tcPr>
          <w:p w14:paraId="688C201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13219</w:t>
            </w:r>
          </w:p>
        </w:tc>
        <w:tc>
          <w:tcPr>
            <w:tcW w:w="192" w:type="pct"/>
            <w:tcBorders>
              <w:top w:val="nil"/>
              <w:left w:val="nil"/>
              <w:bottom w:val="single" w:sz="4" w:space="0" w:color="auto"/>
              <w:right w:val="single" w:sz="4" w:space="0" w:color="auto"/>
            </w:tcBorders>
            <w:shd w:val="clear" w:color="auto" w:fill="auto"/>
            <w:noWrap/>
            <w:vAlign w:val="center"/>
            <w:hideMark/>
          </w:tcPr>
          <w:p w14:paraId="62B7EFC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11191</w:t>
            </w:r>
          </w:p>
        </w:tc>
        <w:tc>
          <w:tcPr>
            <w:tcW w:w="163" w:type="pct"/>
            <w:tcBorders>
              <w:top w:val="nil"/>
              <w:left w:val="nil"/>
              <w:bottom w:val="single" w:sz="4" w:space="0" w:color="auto"/>
              <w:right w:val="single" w:sz="4" w:space="0" w:color="auto"/>
            </w:tcBorders>
            <w:shd w:val="clear" w:color="auto" w:fill="auto"/>
            <w:noWrap/>
            <w:vAlign w:val="center"/>
            <w:hideMark/>
          </w:tcPr>
          <w:p w14:paraId="457705A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w:t>
            </w:r>
          </w:p>
        </w:tc>
        <w:tc>
          <w:tcPr>
            <w:tcW w:w="241" w:type="pct"/>
            <w:tcBorders>
              <w:top w:val="nil"/>
              <w:left w:val="nil"/>
              <w:bottom w:val="single" w:sz="4" w:space="0" w:color="auto"/>
              <w:right w:val="single" w:sz="4" w:space="0" w:color="auto"/>
            </w:tcBorders>
            <w:shd w:val="clear" w:color="auto" w:fill="auto"/>
            <w:noWrap/>
            <w:vAlign w:val="center"/>
            <w:hideMark/>
          </w:tcPr>
          <w:p w14:paraId="021FC4E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11861</w:t>
            </w:r>
          </w:p>
        </w:tc>
        <w:tc>
          <w:tcPr>
            <w:tcW w:w="238" w:type="pct"/>
            <w:tcBorders>
              <w:top w:val="nil"/>
              <w:left w:val="nil"/>
              <w:bottom w:val="single" w:sz="4" w:space="0" w:color="auto"/>
              <w:right w:val="single" w:sz="4" w:space="0" w:color="auto"/>
            </w:tcBorders>
            <w:shd w:val="clear" w:color="auto" w:fill="auto"/>
            <w:noWrap/>
            <w:vAlign w:val="center"/>
            <w:hideMark/>
          </w:tcPr>
          <w:p w14:paraId="17D0F25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45</w:t>
            </w:r>
          </w:p>
        </w:tc>
        <w:tc>
          <w:tcPr>
            <w:tcW w:w="238" w:type="pct"/>
            <w:tcBorders>
              <w:top w:val="nil"/>
              <w:left w:val="nil"/>
              <w:bottom w:val="single" w:sz="4" w:space="0" w:color="auto"/>
              <w:right w:val="single" w:sz="4" w:space="0" w:color="auto"/>
            </w:tcBorders>
            <w:shd w:val="clear" w:color="auto" w:fill="auto"/>
            <w:noWrap/>
            <w:vAlign w:val="center"/>
            <w:hideMark/>
          </w:tcPr>
          <w:p w14:paraId="45ECA33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1400</w:t>
            </w:r>
          </w:p>
        </w:tc>
        <w:tc>
          <w:tcPr>
            <w:tcW w:w="238" w:type="pct"/>
            <w:tcBorders>
              <w:top w:val="nil"/>
              <w:left w:val="nil"/>
              <w:bottom w:val="single" w:sz="4" w:space="0" w:color="auto"/>
              <w:right w:val="single" w:sz="4" w:space="0" w:color="auto"/>
            </w:tcBorders>
            <w:shd w:val="clear" w:color="auto" w:fill="auto"/>
            <w:noWrap/>
            <w:vAlign w:val="center"/>
            <w:hideMark/>
          </w:tcPr>
          <w:p w14:paraId="223EF9C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16000</w:t>
            </w:r>
          </w:p>
        </w:tc>
        <w:tc>
          <w:tcPr>
            <w:tcW w:w="238" w:type="pct"/>
            <w:tcBorders>
              <w:top w:val="nil"/>
              <w:left w:val="nil"/>
              <w:bottom w:val="single" w:sz="4" w:space="0" w:color="auto"/>
              <w:right w:val="single" w:sz="4" w:space="0" w:color="auto"/>
            </w:tcBorders>
            <w:shd w:val="clear" w:color="auto" w:fill="auto"/>
            <w:noWrap/>
            <w:vAlign w:val="center"/>
            <w:hideMark/>
          </w:tcPr>
          <w:p w14:paraId="650238D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&gt;16000</w:t>
            </w:r>
          </w:p>
        </w:tc>
        <w:tc>
          <w:tcPr>
            <w:tcW w:w="238" w:type="pct"/>
            <w:tcBorders>
              <w:top w:val="nil"/>
              <w:left w:val="nil"/>
              <w:bottom w:val="single" w:sz="4" w:space="0" w:color="auto"/>
              <w:right w:val="single" w:sz="4" w:space="0" w:color="auto"/>
            </w:tcBorders>
            <w:shd w:val="clear" w:color="auto" w:fill="auto"/>
            <w:noWrap/>
            <w:vAlign w:val="center"/>
            <w:hideMark/>
          </w:tcPr>
          <w:p w14:paraId="214B644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&gt;16000</w:t>
            </w:r>
          </w:p>
        </w:tc>
        <w:tc>
          <w:tcPr>
            <w:tcW w:w="234" w:type="pct"/>
            <w:tcBorders>
              <w:top w:val="nil"/>
              <w:left w:val="nil"/>
              <w:bottom w:val="single" w:sz="4" w:space="0" w:color="auto"/>
              <w:right w:val="single" w:sz="4" w:space="0" w:color="auto"/>
            </w:tcBorders>
            <w:shd w:val="clear" w:color="auto" w:fill="auto"/>
            <w:noWrap/>
            <w:vAlign w:val="center"/>
            <w:hideMark/>
          </w:tcPr>
          <w:p w14:paraId="6451C46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&gt;16000</w:t>
            </w:r>
          </w:p>
        </w:tc>
        <w:tc>
          <w:tcPr>
            <w:tcW w:w="224" w:type="pct"/>
            <w:tcBorders>
              <w:top w:val="nil"/>
              <w:left w:val="nil"/>
              <w:bottom w:val="single" w:sz="4" w:space="0" w:color="auto"/>
              <w:right w:val="single" w:sz="4" w:space="0" w:color="auto"/>
            </w:tcBorders>
            <w:shd w:val="clear" w:color="auto" w:fill="auto"/>
            <w:noWrap/>
            <w:vAlign w:val="center"/>
            <w:hideMark/>
          </w:tcPr>
          <w:p w14:paraId="2FE8F63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&gt;16000</w:t>
            </w:r>
          </w:p>
        </w:tc>
        <w:tc>
          <w:tcPr>
            <w:tcW w:w="224" w:type="pct"/>
            <w:tcBorders>
              <w:top w:val="nil"/>
              <w:left w:val="nil"/>
              <w:bottom w:val="single" w:sz="4" w:space="0" w:color="auto"/>
              <w:right w:val="single" w:sz="4" w:space="0" w:color="auto"/>
            </w:tcBorders>
            <w:shd w:val="clear" w:color="auto" w:fill="auto"/>
            <w:noWrap/>
            <w:vAlign w:val="center"/>
            <w:hideMark/>
          </w:tcPr>
          <w:p w14:paraId="17398DE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&gt;16000</w:t>
            </w:r>
          </w:p>
        </w:tc>
        <w:tc>
          <w:tcPr>
            <w:tcW w:w="280" w:type="pct"/>
            <w:tcBorders>
              <w:top w:val="nil"/>
              <w:left w:val="nil"/>
              <w:bottom w:val="single" w:sz="4" w:space="0" w:color="auto"/>
              <w:right w:val="single" w:sz="4" w:space="0" w:color="auto"/>
            </w:tcBorders>
            <w:shd w:val="clear" w:color="auto" w:fill="auto"/>
            <w:noWrap/>
            <w:vAlign w:val="center"/>
            <w:hideMark/>
          </w:tcPr>
          <w:p w14:paraId="16063B3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w:t>
            </w:r>
          </w:p>
        </w:tc>
        <w:tc>
          <w:tcPr>
            <w:tcW w:w="257" w:type="pct"/>
            <w:tcBorders>
              <w:top w:val="nil"/>
              <w:left w:val="nil"/>
              <w:bottom w:val="single" w:sz="4" w:space="0" w:color="auto"/>
              <w:right w:val="single" w:sz="4" w:space="0" w:color="auto"/>
            </w:tcBorders>
            <w:shd w:val="clear" w:color="auto" w:fill="auto"/>
            <w:noWrap/>
            <w:vAlign w:val="center"/>
            <w:hideMark/>
          </w:tcPr>
          <w:p w14:paraId="081AE52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1.1</w:t>
            </w:r>
          </w:p>
        </w:tc>
      </w:tr>
      <w:tr w:rsidR="00DA1513" w:rsidRPr="0027474C" w14:paraId="32526305" w14:textId="77777777" w:rsidTr="0027474C">
        <w:trPr>
          <w:trHeight w:val="20"/>
        </w:trPr>
        <w:tc>
          <w:tcPr>
            <w:tcW w:w="816" w:type="pct"/>
            <w:vMerge/>
            <w:tcBorders>
              <w:top w:val="nil"/>
              <w:left w:val="single" w:sz="4" w:space="0" w:color="auto"/>
              <w:bottom w:val="single" w:sz="4" w:space="0" w:color="auto"/>
              <w:right w:val="single" w:sz="4" w:space="0" w:color="auto"/>
            </w:tcBorders>
            <w:vAlign w:val="center"/>
            <w:hideMark/>
          </w:tcPr>
          <w:p w14:paraId="4D2A361A" w14:textId="77777777" w:rsidR="00DA1513" w:rsidRPr="0027474C" w:rsidRDefault="00DA1513" w:rsidP="00DA1513">
            <w:pPr>
              <w:spacing w:line="240" w:lineRule="auto"/>
              <w:jc w:val="left"/>
              <w:rPr>
                <w:rFonts w:eastAsia="Times New Roman" w:cs="Times New Roman"/>
                <w:b/>
                <w:bCs/>
                <w:sz w:val="15"/>
                <w:szCs w:val="15"/>
              </w:rPr>
            </w:pPr>
          </w:p>
        </w:tc>
        <w:tc>
          <w:tcPr>
            <w:tcW w:w="192" w:type="pct"/>
            <w:vMerge/>
            <w:tcBorders>
              <w:top w:val="nil"/>
              <w:left w:val="single" w:sz="4" w:space="0" w:color="auto"/>
              <w:bottom w:val="single" w:sz="4" w:space="0" w:color="auto"/>
              <w:right w:val="single" w:sz="4" w:space="0" w:color="auto"/>
            </w:tcBorders>
            <w:vAlign w:val="center"/>
            <w:hideMark/>
          </w:tcPr>
          <w:p w14:paraId="676A5CFC" w14:textId="77777777" w:rsidR="00DA1513" w:rsidRPr="0027474C" w:rsidRDefault="00DA1513" w:rsidP="00DA1513">
            <w:pPr>
              <w:spacing w:line="240" w:lineRule="auto"/>
              <w:jc w:val="left"/>
              <w:rPr>
                <w:rFonts w:eastAsia="Times New Roman" w:cs="Times New Roman"/>
                <w:sz w:val="15"/>
                <w:szCs w:val="15"/>
              </w:rPr>
            </w:pPr>
          </w:p>
        </w:tc>
        <w:tc>
          <w:tcPr>
            <w:tcW w:w="233" w:type="pct"/>
            <w:tcBorders>
              <w:top w:val="nil"/>
              <w:left w:val="nil"/>
              <w:bottom w:val="single" w:sz="4" w:space="0" w:color="auto"/>
              <w:right w:val="single" w:sz="4" w:space="0" w:color="auto"/>
            </w:tcBorders>
            <w:shd w:val="clear" w:color="auto" w:fill="auto"/>
            <w:noWrap/>
            <w:vAlign w:val="center"/>
            <w:hideMark/>
          </w:tcPr>
          <w:p w14:paraId="767E0BB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DS</w:t>
            </w:r>
          </w:p>
        </w:tc>
        <w:tc>
          <w:tcPr>
            <w:tcW w:w="181" w:type="pct"/>
            <w:tcBorders>
              <w:top w:val="nil"/>
              <w:left w:val="nil"/>
              <w:bottom w:val="single" w:sz="4" w:space="0" w:color="auto"/>
              <w:right w:val="single" w:sz="4" w:space="0" w:color="auto"/>
            </w:tcBorders>
            <w:shd w:val="clear" w:color="auto" w:fill="auto"/>
            <w:noWrap/>
            <w:vAlign w:val="center"/>
            <w:hideMark/>
          </w:tcPr>
          <w:p w14:paraId="5C9408A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361BD54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40</w:t>
            </w:r>
          </w:p>
        </w:tc>
        <w:tc>
          <w:tcPr>
            <w:tcW w:w="228" w:type="pct"/>
            <w:tcBorders>
              <w:top w:val="nil"/>
              <w:left w:val="nil"/>
              <w:bottom w:val="single" w:sz="4" w:space="0" w:color="auto"/>
              <w:right w:val="single" w:sz="4" w:space="0" w:color="auto"/>
            </w:tcBorders>
            <w:shd w:val="clear" w:color="auto" w:fill="auto"/>
            <w:noWrap/>
            <w:vAlign w:val="center"/>
            <w:hideMark/>
          </w:tcPr>
          <w:p w14:paraId="64D258B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7.5</w:t>
            </w:r>
          </w:p>
        </w:tc>
        <w:tc>
          <w:tcPr>
            <w:tcW w:w="210" w:type="pct"/>
            <w:tcBorders>
              <w:top w:val="nil"/>
              <w:left w:val="nil"/>
              <w:bottom w:val="single" w:sz="4" w:space="0" w:color="auto"/>
              <w:right w:val="single" w:sz="4" w:space="0" w:color="auto"/>
            </w:tcBorders>
            <w:shd w:val="clear" w:color="auto" w:fill="auto"/>
            <w:noWrap/>
            <w:vAlign w:val="center"/>
            <w:hideMark/>
          </w:tcPr>
          <w:p w14:paraId="74A14BD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4113</w:t>
            </w:r>
          </w:p>
        </w:tc>
        <w:tc>
          <w:tcPr>
            <w:tcW w:w="192" w:type="pct"/>
            <w:tcBorders>
              <w:top w:val="nil"/>
              <w:left w:val="nil"/>
              <w:bottom w:val="single" w:sz="4" w:space="0" w:color="auto"/>
              <w:right w:val="single" w:sz="4" w:space="0" w:color="auto"/>
            </w:tcBorders>
            <w:shd w:val="clear" w:color="auto" w:fill="auto"/>
            <w:noWrap/>
            <w:vAlign w:val="center"/>
            <w:hideMark/>
          </w:tcPr>
          <w:p w14:paraId="6AE7C3F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8493</w:t>
            </w:r>
          </w:p>
        </w:tc>
        <w:tc>
          <w:tcPr>
            <w:tcW w:w="163" w:type="pct"/>
            <w:tcBorders>
              <w:top w:val="nil"/>
              <w:left w:val="nil"/>
              <w:bottom w:val="single" w:sz="4" w:space="0" w:color="auto"/>
              <w:right w:val="single" w:sz="4" w:space="0" w:color="auto"/>
            </w:tcBorders>
            <w:shd w:val="clear" w:color="auto" w:fill="auto"/>
            <w:noWrap/>
            <w:vAlign w:val="center"/>
            <w:hideMark/>
          </w:tcPr>
          <w:p w14:paraId="58557F3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w:t>
            </w:r>
          </w:p>
        </w:tc>
        <w:tc>
          <w:tcPr>
            <w:tcW w:w="241" w:type="pct"/>
            <w:tcBorders>
              <w:top w:val="nil"/>
              <w:left w:val="nil"/>
              <w:bottom w:val="single" w:sz="4" w:space="0" w:color="auto"/>
              <w:right w:val="single" w:sz="4" w:space="0" w:color="auto"/>
            </w:tcBorders>
            <w:shd w:val="clear" w:color="auto" w:fill="auto"/>
            <w:noWrap/>
            <w:vAlign w:val="center"/>
            <w:hideMark/>
          </w:tcPr>
          <w:p w14:paraId="62FE72D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697</w:t>
            </w:r>
          </w:p>
        </w:tc>
        <w:tc>
          <w:tcPr>
            <w:tcW w:w="238" w:type="pct"/>
            <w:tcBorders>
              <w:top w:val="nil"/>
              <w:left w:val="nil"/>
              <w:bottom w:val="single" w:sz="4" w:space="0" w:color="auto"/>
              <w:right w:val="single" w:sz="4" w:space="0" w:color="auto"/>
            </w:tcBorders>
            <w:shd w:val="clear" w:color="auto" w:fill="auto"/>
            <w:noWrap/>
            <w:vAlign w:val="center"/>
            <w:hideMark/>
          </w:tcPr>
          <w:p w14:paraId="56897B3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&lt;18</w:t>
            </w:r>
          </w:p>
        </w:tc>
        <w:tc>
          <w:tcPr>
            <w:tcW w:w="238" w:type="pct"/>
            <w:tcBorders>
              <w:top w:val="nil"/>
              <w:left w:val="nil"/>
              <w:bottom w:val="single" w:sz="4" w:space="0" w:color="auto"/>
              <w:right w:val="single" w:sz="4" w:space="0" w:color="auto"/>
            </w:tcBorders>
            <w:shd w:val="clear" w:color="auto" w:fill="auto"/>
            <w:noWrap/>
            <w:vAlign w:val="center"/>
            <w:hideMark/>
          </w:tcPr>
          <w:p w14:paraId="73492BF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62</w:t>
            </w:r>
          </w:p>
        </w:tc>
        <w:tc>
          <w:tcPr>
            <w:tcW w:w="238" w:type="pct"/>
            <w:tcBorders>
              <w:top w:val="nil"/>
              <w:left w:val="nil"/>
              <w:bottom w:val="single" w:sz="4" w:space="0" w:color="auto"/>
              <w:right w:val="single" w:sz="4" w:space="0" w:color="auto"/>
            </w:tcBorders>
            <w:shd w:val="clear" w:color="auto" w:fill="auto"/>
            <w:noWrap/>
            <w:vAlign w:val="center"/>
            <w:hideMark/>
          </w:tcPr>
          <w:p w14:paraId="5928C95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490</w:t>
            </w:r>
          </w:p>
        </w:tc>
        <w:tc>
          <w:tcPr>
            <w:tcW w:w="238" w:type="pct"/>
            <w:tcBorders>
              <w:top w:val="nil"/>
              <w:left w:val="nil"/>
              <w:bottom w:val="single" w:sz="4" w:space="0" w:color="auto"/>
              <w:right w:val="single" w:sz="4" w:space="0" w:color="auto"/>
            </w:tcBorders>
            <w:shd w:val="clear" w:color="auto" w:fill="auto"/>
            <w:noWrap/>
            <w:vAlign w:val="center"/>
            <w:hideMark/>
          </w:tcPr>
          <w:p w14:paraId="0CC21A2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1100</w:t>
            </w:r>
          </w:p>
        </w:tc>
        <w:tc>
          <w:tcPr>
            <w:tcW w:w="238" w:type="pct"/>
            <w:tcBorders>
              <w:top w:val="nil"/>
              <w:left w:val="nil"/>
              <w:bottom w:val="single" w:sz="4" w:space="0" w:color="auto"/>
              <w:right w:val="single" w:sz="4" w:space="0" w:color="auto"/>
            </w:tcBorders>
            <w:shd w:val="clear" w:color="auto" w:fill="auto"/>
            <w:noWrap/>
            <w:vAlign w:val="center"/>
            <w:hideMark/>
          </w:tcPr>
          <w:p w14:paraId="0D721F7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&gt;16000</w:t>
            </w:r>
          </w:p>
        </w:tc>
        <w:tc>
          <w:tcPr>
            <w:tcW w:w="234" w:type="pct"/>
            <w:tcBorders>
              <w:top w:val="nil"/>
              <w:left w:val="nil"/>
              <w:bottom w:val="single" w:sz="4" w:space="0" w:color="auto"/>
              <w:right w:val="single" w:sz="4" w:space="0" w:color="auto"/>
            </w:tcBorders>
            <w:shd w:val="clear" w:color="auto" w:fill="auto"/>
            <w:noWrap/>
            <w:vAlign w:val="center"/>
            <w:hideMark/>
          </w:tcPr>
          <w:p w14:paraId="6E2CDA4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&gt;16000</w:t>
            </w:r>
          </w:p>
        </w:tc>
        <w:tc>
          <w:tcPr>
            <w:tcW w:w="224" w:type="pct"/>
            <w:tcBorders>
              <w:top w:val="nil"/>
              <w:left w:val="nil"/>
              <w:bottom w:val="single" w:sz="4" w:space="0" w:color="auto"/>
              <w:right w:val="single" w:sz="4" w:space="0" w:color="auto"/>
            </w:tcBorders>
            <w:shd w:val="clear" w:color="auto" w:fill="auto"/>
            <w:noWrap/>
            <w:vAlign w:val="center"/>
            <w:hideMark/>
          </w:tcPr>
          <w:p w14:paraId="49BF111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&gt;16000</w:t>
            </w:r>
          </w:p>
        </w:tc>
        <w:tc>
          <w:tcPr>
            <w:tcW w:w="224" w:type="pct"/>
            <w:tcBorders>
              <w:top w:val="nil"/>
              <w:left w:val="nil"/>
              <w:bottom w:val="single" w:sz="4" w:space="0" w:color="auto"/>
              <w:right w:val="single" w:sz="4" w:space="0" w:color="auto"/>
            </w:tcBorders>
            <w:shd w:val="clear" w:color="auto" w:fill="auto"/>
            <w:noWrap/>
            <w:vAlign w:val="center"/>
            <w:hideMark/>
          </w:tcPr>
          <w:p w14:paraId="4200634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&gt;16000</w:t>
            </w:r>
          </w:p>
        </w:tc>
        <w:tc>
          <w:tcPr>
            <w:tcW w:w="280" w:type="pct"/>
            <w:tcBorders>
              <w:top w:val="nil"/>
              <w:left w:val="nil"/>
              <w:bottom w:val="single" w:sz="4" w:space="0" w:color="auto"/>
              <w:right w:val="single" w:sz="4" w:space="0" w:color="auto"/>
            </w:tcBorders>
            <w:shd w:val="clear" w:color="auto" w:fill="auto"/>
            <w:noWrap/>
            <w:vAlign w:val="center"/>
            <w:hideMark/>
          </w:tcPr>
          <w:p w14:paraId="23ED30D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1.9</w:t>
            </w:r>
          </w:p>
        </w:tc>
        <w:tc>
          <w:tcPr>
            <w:tcW w:w="257" w:type="pct"/>
            <w:tcBorders>
              <w:top w:val="nil"/>
              <w:left w:val="nil"/>
              <w:bottom w:val="single" w:sz="4" w:space="0" w:color="auto"/>
              <w:right w:val="single" w:sz="4" w:space="0" w:color="auto"/>
            </w:tcBorders>
            <w:shd w:val="clear" w:color="auto" w:fill="auto"/>
            <w:noWrap/>
            <w:vAlign w:val="center"/>
            <w:hideMark/>
          </w:tcPr>
          <w:p w14:paraId="5D76D19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4.8</w:t>
            </w:r>
          </w:p>
        </w:tc>
      </w:tr>
      <w:tr w:rsidR="00DA1513" w:rsidRPr="0027474C" w14:paraId="61B29C2F"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1DAD8B43" w14:textId="7ACD35A4"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Ca</w:t>
            </w:r>
            <w:r w:rsidR="00B51AD4" w:rsidRPr="0027474C">
              <w:rPr>
                <w:rFonts w:eastAsia="Times New Roman" w:cs="Times New Roman"/>
                <w:b/>
                <w:bCs/>
                <w:sz w:val="15"/>
                <w:szCs w:val="15"/>
                <w:vertAlign w:val="subscript"/>
              </w:rPr>
              <w:t xml:space="preserve"> T</w:t>
            </w:r>
          </w:p>
        </w:tc>
        <w:tc>
          <w:tcPr>
            <w:tcW w:w="192" w:type="pct"/>
            <w:tcBorders>
              <w:top w:val="nil"/>
              <w:left w:val="nil"/>
              <w:bottom w:val="single" w:sz="4" w:space="0" w:color="auto"/>
              <w:right w:val="single" w:sz="4" w:space="0" w:color="auto"/>
            </w:tcBorders>
            <w:shd w:val="clear" w:color="auto" w:fill="auto"/>
            <w:noWrap/>
            <w:vAlign w:val="center"/>
            <w:hideMark/>
          </w:tcPr>
          <w:p w14:paraId="25C4580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0.38</w:t>
            </w:r>
          </w:p>
        </w:tc>
        <w:tc>
          <w:tcPr>
            <w:tcW w:w="233" w:type="pct"/>
            <w:tcBorders>
              <w:top w:val="nil"/>
              <w:left w:val="nil"/>
              <w:bottom w:val="single" w:sz="4" w:space="0" w:color="auto"/>
              <w:right w:val="single" w:sz="4" w:space="0" w:color="auto"/>
            </w:tcBorders>
            <w:shd w:val="clear" w:color="auto" w:fill="auto"/>
            <w:noWrap/>
            <w:vAlign w:val="center"/>
            <w:hideMark/>
          </w:tcPr>
          <w:p w14:paraId="787160A6" w14:textId="71CA4239"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3095C04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7BFE6D4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75</w:t>
            </w:r>
          </w:p>
        </w:tc>
        <w:tc>
          <w:tcPr>
            <w:tcW w:w="228" w:type="pct"/>
            <w:tcBorders>
              <w:top w:val="nil"/>
              <w:left w:val="nil"/>
              <w:bottom w:val="single" w:sz="4" w:space="0" w:color="auto"/>
              <w:right w:val="single" w:sz="4" w:space="0" w:color="auto"/>
            </w:tcBorders>
            <w:shd w:val="clear" w:color="auto" w:fill="auto"/>
            <w:noWrap/>
            <w:vAlign w:val="center"/>
            <w:hideMark/>
          </w:tcPr>
          <w:p w14:paraId="6AB36F4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9.3</w:t>
            </w:r>
          </w:p>
        </w:tc>
        <w:tc>
          <w:tcPr>
            <w:tcW w:w="210" w:type="pct"/>
            <w:tcBorders>
              <w:top w:val="nil"/>
              <w:left w:val="nil"/>
              <w:bottom w:val="single" w:sz="4" w:space="0" w:color="auto"/>
              <w:right w:val="single" w:sz="4" w:space="0" w:color="auto"/>
            </w:tcBorders>
            <w:shd w:val="clear" w:color="auto" w:fill="auto"/>
            <w:noWrap/>
            <w:vAlign w:val="center"/>
            <w:hideMark/>
          </w:tcPr>
          <w:p w14:paraId="00C09DA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1.384</w:t>
            </w:r>
          </w:p>
        </w:tc>
        <w:tc>
          <w:tcPr>
            <w:tcW w:w="192" w:type="pct"/>
            <w:tcBorders>
              <w:top w:val="nil"/>
              <w:left w:val="nil"/>
              <w:bottom w:val="single" w:sz="4" w:space="0" w:color="auto"/>
              <w:right w:val="single" w:sz="4" w:space="0" w:color="auto"/>
            </w:tcBorders>
            <w:shd w:val="clear" w:color="auto" w:fill="auto"/>
            <w:noWrap/>
            <w:vAlign w:val="center"/>
            <w:hideMark/>
          </w:tcPr>
          <w:p w14:paraId="786E007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0.790</w:t>
            </w:r>
          </w:p>
        </w:tc>
        <w:tc>
          <w:tcPr>
            <w:tcW w:w="163" w:type="pct"/>
            <w:tcBorders>
              <w:top w:val="nil"/>
              <w:left w:val="nil"/>
              <w:bottom w:val="single" w:sz="4" w:space="0" w:color="auto"/>
              <w:right w:val="single" w:sz="4" w:space="0" w:color="auto"/>
            </w:tcBorders>
            <w:shd w:val="clear" w:color="auto" w:fill="auto"/>
            <w:noWrap/>
            <w:vAlign w:val="center"/>
            <w:hideMark/>
          </w:tcPr>
          <w:p w14:paraId="2F14B06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0.57</w:t>
            </w:r>
          </w:p>
        </w:tc>
        <w:tc>
          <w:tcPr>
            <w:tcW w:w="241" w:type="pct"/>
            <w:tcBorders>
              <w:top w:val="nil"/>
              <w:left w:val="nil"/>
              <w:bottom w:val="single" w:sz="4" w:space="0" w:color="auto"/>
              <w:right w:val="single" w:sz="4" w:space="0" w:color="auto"/>
            </w:tcBorders>
            <w:shd w:val="clear" w:color="auto" w:fill="auto"/>
            <w:noWrap/>
            <w:vAlign w:val="center"/>
            <w:hideMark/>
          </w:tcPr>
          <w:p w14:paraId="47C0E07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0.66</w:t>
            </w:r>
          </w:p>
        </w:tc>
        <w:tc>
          <w:tcPr>
            <w:tcW w:w="238" w:type="pct"/>
            <w:tcBorders>
              <w:top w:val="nil"/>
              <w:left w:val="nil"/>
              <w:bottom w:val="single" w:sz="4" w:space="0" w:color="auto"/>
              <w:right w:val="single" w:sz="4" w:space="0" w:color="auto"/>
            </w:tcBorders>
            <w:shd w:val="clear" w:color="auto" w:fill="auto"/>
            <w:noWrap/>
            <w:vAlign w:val="center"/>
            <w:hideMark/>
          </w:tcPr>
          <w:p w14:paraId="4D7149F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0E3077A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0.859</w:t>
            </w:r>
          </w:p>
        </w:tc>
        <w:tc>
          <w:tcPr>
            <w:tcW w:w="238" w:type="pct"/>
            <w:tcBorders>
              <w:top w:val="nil"/>
              <w:left w:val="nil"/>
              <w:bottom w:val="single" w:sz="4" w:space="0" w:color="auto"/>
              <w:right w:val="single" w:sz="4" w:space="0" w:color="auto"/>
            </w:tcBorders>
            <w:shd w:val="clear" w:color="auto" w:fill="auto"/>
            <w:noWrap/>
            <w:vAlign w:val="center"/>
            <w:hideMark/>
          </w:tcPr>
          <w:p w14:paraId="746B2E7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1.200</w:t>
            </w:r>
          </w:p>
        </w:tc>
        <w:tc>
          <w:tcPr>
            <w:tcW w:w="238" w:type="pct"/>
            <w:tcBorders>
              <w:top w:val="nil"/>
              <w:left w:val="nil"/>
              <w:bottom w:val="single" w:sz="4" w:space="0" w:color="auto"/>
              <w:right w:val="single" w:sz="4" w:space="0" w:color="auto"/>
            </w:tcBorders>
            <w:shd w:val="clear" w:color="auto" w:fill="auto"/>
            <w:noWrap/>
            <w:vAlign w:val="center"/>
            <w:hideMark/>
          </w:tcPr>
          <w:p w14:paraId="4EE25B2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1.850</w:t>
            </w:r>
          </w:p>
        </w:tc>
        <w:tc>
          <w:tcPr>
            <w:tcW w:w="238" w:type="pct"/>
            <w:tcBorders>
              <w:top w:val="nil"/>
              <w:left w:val="nil"/>
              <w:bottom w:val="single" w:sz="4" w:space="0" w:color="auto"/>
              <w:right w:val="single" w:sz="4" w:space="0" w:color="auto"/>
            </w:tcBorders>
            <w:shd w:val="clear" w:color="auto" w:fill="auto"/>
            <w:noWrap/>
            <w:vAlign w:val="center"/>
            <w:hideMark/>
          </w:tcPr>
          <w:p w14:paraId="5CD0C65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2.460</w:t>
            </w:r>
          </w:p>
        </w:tc>
        <w:tc>
          <w:tcPr>
            <w:tcW w:w="234" w:type="pct"/>
            <w:tcBorders>
              <w:top w:val="nil"/>
              <w:left w:val="nil"/>
              <w:bottom w:val="single" w:sz="4" w:space="0" w:color="auto"/>
              <w:right w:val="single" w:sz="4" w:space="0" w:color="auto"/>
            </w:tcBorders>
            <w:shd w:val="clear" w:color="auto" w:fill="auto"/>
            <w:noWrap/>
            <w:vAlign w:val="center"/>
            <w:hideMark/>
          </w:tcPr>
          <w:p w14:paraId="5056784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2.800</w:t>
            </w:r>
          </w:p>
        </w:tc>
        <w:tc>
          <w:tcPr>
            <w:tcW w:w="224" w:type="pct"/>
            <w:tcBorders>
              <w:top w:val="nil"/>
              <w:left w:val="nil"/>
              <w:bottom w:val="single" w:sz="4" w:space="0" w:color="auto"/>
              <w:right w:val="single" w:sz="4" w:space="0" w:color="auto"/>
            </w:tcBorders>
            <w:shd w:val="clear" w:color="auto" w:fill="auto"/>
            <w:noWrap/>
            <w:vAlign w:val="center"/>
            <w:hideMark/>
          </w:tcPr>
          <w:p w14:paraId="2052541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3.256</w:t>
            </w:r>
          </w:p>
        </w:tc>
        <w:tc>
          <w:tcPr>
            <w:tcW w:w="224" w:type="pct"/>
            <w:tcBorders>
              <w:top w:val="nil"/>
              <w:left w:val="nil"/>
              <w:bottom w:val="single" w:sz="4" w:space="0" w:color="auto"/>
              <w:right w:val="single" w:sz="4" w:space="0" w:color="auto"/>
            </w:tcBorders>
            <w:shd w:val="clear" w:color="auto" w:fill="auto"/>
            <w:noWrap/>
            <w:vAlign w:val="center"/>
            <w:hideMark/>
          </w:tcPr>
          <w:p w14:paraId="117053E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3.800</w:t>
            </w:r>
          </w:p>
        </w:tc>
        <w:tc>
          <w:tcPr>
            <w:tcW w:w="280" w:type="pct"/>
            <w:tcBorders>
              <w:top w:val="nil"/>
              <w:left w:val="nil"/>
              <w:bottom w:val="single" w:sz="4" w:space="0" w:color="auto"/>
              <w:right w:val="single" w:sz="4" w:space="0" w:color="auto"/>
            </w:tcBorders>
            <w:shd w:val="clear" w:color="auto" w:fill="auto"/>
            <w:noWrap/>
            <w:vAlign w:val="center"/>
            <w:hideMark/>
          </w:tcPr>
          <w:p w14:paraId="1D4F166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0.8</w:t>
            </w:r>
          </w:p>
        </w:tc>
        <w:tc>
          <w:tcPr>
            <w:tcW w:w="257" w:type="pct"/>
            <w:tcBorders>
              <w:top w:val="nil"/>
              <w:left w:val="nil"/>
              <w:bottom w:val="single" w:sz="4" w:space="0" w:color="auto"/>
              <w:right w:val="single" w:sz="4" w:space="0" w:color="auto"/>
            </w:tcBorders>
            <w:shd w:val="clear" w:color="auto" w:fill="auto"/>
            <w:noWrap/>
            <w:vAlign w:val="center"/>
            <w:hideMark/>
          </w:tcPr>
          <w:p w14:paraId="7E1AB58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3.3</w:t>
            </w:r>
          </w:p>
        </w:tc>
      </w:tr>
      <w:tr w:rsidR="00DA1513" w:rsidRPr="0027474C" w14:paraId="029376E4"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1C1EB46F" w14:textId="710CE4F5"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Ca</w:t>
            </w:r>
            <w:r w:rsidR="00B51AD4" w:rsidRPr="0027474C">
              <w:rPr>
                <w:rFonts w:eastAsia="Times New Roman" w:cs="Times New Roman"/>
                <w:b/>
                <w:bCs/>
                <w:sz w:val="15"/>
                <w:szCs w:val="15"/>
                <w:vertAlign w:val="subscript"/>
              </w:rPr>
              <w:t xml:space="preserve"> D</w:t>
            </w:r>
          </w:p>
        </w:tc>
        <w:tc>
          <w:tcPr>
            <w:tcW w:w="192" w:type="pct"/>
            <w:tcBorders>
              <w:top w:val="nil"/>
              <w:left w:val="nil"/>
              <w:bottom w:val="single" w:sz="4" w:space="0" w:color="auto"/>
              <w:right w:val="single" w:sz="4" w:space="0" w:color="auto"/>
            </w:tcBorders>
            <w:shd w:val="clear" w:color="auto" w:fill="auto"/>
            <w:noWrap/>
            <w:vAlign w:val="center"/>
            <w:hideMark/>
          </w:tcPr>
          <w:p w14:paraId="60FCB56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0.69</w:t>
            </w:r>
          </w:p>
        </w:tc>
        <w:tc>
          <w:tcPr>
            <w:tcW w:w="233" w:type="pct"/>
            <w:tcBorders>
              <w:top w:val="nil"/>
              <w:left w:val="nil"/>
              <w:bottom w:val="single" w:sz="4" w:space="0" w:color="auto"/>
              <w:right w:val="single" w:sz="4" w:space="0" w:color="auto"/>
            </w:tcBorders>
            <w:shd w:val="clear" w:color="auto" w:fill="auto"/>
            <w:noWrap/>
            <w:vAlign w:val="center"/>
            <w:hideMark/>
          </w:tcPr>
          <w:p w14:paraId="59C726C6" w14:textId="09C7F5D8"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4827604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29A588A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76</w:t>
            </w:r>
          </w:p>
        </w:tc>
        <w:tc>
          <w:tcPr>
            <w:tcW w:w="228" w:type="pct"/>
            <w:tcBorders>
              <w:top w:val="nil"/>
              <w:left w:val="nil"/>
              <w:bottom w:val="single" w:sz="4" w:space="0" w:color="auto"/>
              <w:right w:val="single" w:sz="4" w:space="0" w:color="auto"/>
            </w:tcBorders>
            <w:shd w:val="clear" w:color="auto" w:fill="auto"/>
            <w:noWrap/>
            <w:vAlign w:val="center"/>
            <w:hideMark/>
          </w:tcPr>
          <w:p w14:paraId="4E77D74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25.0</w:t>
            </w:r>
          </w:p>
        </w:tc>
        <w:tc>
          <w:tcPr>
            <w:tcW w:w="210" w:type="pct"/>
            <w:tcBorders>
              <w:top w:val="nil"/>
              <w:left w:val="nil"/>
              <w:bottom w:val="single" w:sz="4" w:space="0" w:color="auto"/>
              <w:right w:val="single" w:sz="4" w:space="0" w:color="auto"/>
            </w:tcBorders>
            <w:shd w:val="clear" w:color="auto" w:fill="auto"/>
            <w:noWrap/>
            <w:vAlign w:val="center"/>
            <w:hideMark/>
          </w:tcPr>
          <w:p w14:paraId="668B184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1.079</w:t>
            </w:r>
          </w:p>
        </w:tc>
        <w:tc>
          <w:tcPr>
            <w:tcW w:w="192" w:type="pct"/>
            <w:tcBorders>
              <w:top w:val="nil"/>
              <w:left w:val="nil"/>
              <w:bottom w:val="single" w:sz="4" w:space="0" w:color="auto"/>
              <w:right w:val="single" w:sz="4" w:space="0" w:color="auto"/>
            </w:tcBorders>
            <w:shd w:val="clear" w:color="auto" w:fill="auto"/>
            <w:noWrap/>
            <w:vAlign w:val="center"/>
            <w:hideMark/>
          </w:tcPr>
          <w:p w14:paraId="0130742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0.740</w:t>
            </w:r>
          </w:p>
        </w:tc>
        <w:tc>
          <w:tcPr>
            <w:tcW w:w="163" w:type="pct"/>
            <w:tcBorders>
              <w:top w:val="nil"/>
              <w:left w:val="nil"/>
              <w:bottom w:val="single" w:sz="4" w:space="0" w:color="auto"/>
              <w:right w:val="single" w:sz="4" w:space="0" w:color="auto"/>
            </w:tcBorders>
            <w:shd w:val="clear" w:color="auto" w:fill="auto"/>
            <w:noWrap/>
            <w:vAlign w:val="center"/>
            <w:hideMark/>
          </w:tcPr>
          <w:p w14:paraId="3AE4D3C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0.69</w:t>
            </w:r>
          </w:p>
        </w:tc>
        <w:tc>
          <w:tcPr>
            <w:tcW w:w="241" w:type="pct"/>
            <w:tcBorders>
              <w:top w:val="nil"/>
              <w:left w:val="nil"/>
              <w:bottom w:val="single" w:sz="4" w:space="0" w:color="auto"/>
              <w:right w:val="single" w:sz="4" w:space="0" w:color="auto"/>
            </w:tcBorders>
            <w:shd w:val="clear" w:color="auto" w:fill="auto"/>
            <w:noWrap/>
            <w:vAlign w:val="center"/>
            <w:hideMark/>
          </w:tcPr>
          <w:p w14:paraId="779CA04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0.63</w:t>
            </w:r>
          </w:p>
        </w:tc>
        <w:tc>
          <w:tcPr>
            <w:tcW w:w="238" w:type="pct"/>
            <w:tcBorders>
              <w:top w:val="nil"/>
              <w:left w:val="nil"/>
              <w:bottom w:val="single" w:sz="4" w:space="0" w:color="auto"/>
              <w:right w:val="single" w:sz="4" w:space="0" w:color="auto"/>
            </w:tcBorders>
            <w:shd w:val="clear" w:color="auto" w:fill="auto"/>
            <w:noWrap/>
            <w:vAlign w:val="center"/>
            <w:hideMark/>
          </w:tcPr>
          <w:p w14:paraId="4EBDB13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5E435FC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59BDE08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0.975</w:t>
            </w:r>
          </w:p>
        </w:tc>
        <w:tc>
          <w:tcPr>
            <w:tcW w:w="238" w:type="pct"/>
            <w:tcBorders>
              <w:top w:val="nil"/>
              <w:left w:val="nil"/>
              <w:bottom w:val="single" w:sz="4" w:space="0" w:color="auto"/>
              <w:right w:val="single" w:sz="4" w:space="0" w:color="auto"/>
            </w:tcBorders>
            <w:shd w:val="clear" w:color="auto" w:fill="auto"/>
            <w:noWrap/>
            <w:vAlign w:val="center"/>
            <w:hideMark/>
          </w:tcPr>
          <w:p w14:paraId="645BA4A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1.400</w:t>
            </w:r>
          </w:p>
        </w:tc>
        <w:tc>
          <w:tcPr>
            <w:tcW w:w="238" w:type="pct"/>
            <w:tcBorders>
              <w:top w:val="nil"/>
              <w:left w:val="nil"/>
              <w:bottom w:val="single" w:sz="4" w:space="0" w:color="auto"/>
              <w:right w:val="single" w:sz="4" w:space="0" w:color="auto"/>
            </w:tcBorders>
            <w:shd w:val="clear" w:color="auto" w:fill="auto"/>
            <w:noWrap/>
            <w:vAlign w:val="center"/>
            <w:hideMark/>
          </w:tcPr>
          <w:p w14:paraId="2AC9C14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2.200</w:t>
            </w:r>
          </w:p>
        </w:tc>
        <w:tc>
          <w:tcPr>
            <w:tcW w:w="234" w:type="pct"/>
            <w:tcBorders>
              <w:top w:val="nil"/>
              <w:left w:val="nil"/>
              <w:bottom w:val="single" w:sz="4" w:space="0" w:color="auto"/>
              <w:right w:val="single" w:sz="4" w:space="0" w:color="auto"/>
            </w:tcBorders>
            <w:shd w:val="clear" w:color="auto" w:fill="auto"/>
            <w:noWrap/>
            <w:vAlign w:val="center"/>
            <w:hideMark/>
          </w:tcPr>
          <w:p w14:paraId="1908129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2.450</w:t>
            </w:r>
          </w:p>
        </w:tc>
        <w:tc>
          <w:tcPr>
            <w:tcW w:w="224" w:type="pct"/>
            <w:tcBorders>
              <w:top w:val="nil"/>
              <w:left w:val="nil"/>
              <w:bottom w:val="single" w:sz="4" w:space="0" w:color="auto"/>
              <w:right w:val="single" w:sz="4" w:space="0" w:color="auto"/>
            </w:tcBorders>
            <w:shd w:val="clear" w:color="auto" w:fill="auto"/>
            <w:noWrap/>
            <w:vAlign w:val="center"/>
            <w:hideMark/>
          </w:tcPr>
          <w:p w14:paraId="65BCF56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2.900</w:t>
            </w:r>
          </w:p>
        </w:tc>
        <w:tc>
          <w:tcPr>
            <w:tcW w:w="224" w:type="pct"/>
            <w:tcBorders>
              <w:top w:val="nil"/>
              <w:left w:val="nil"/>
              <w:bottom w:val="single" w:sz="4" w:space="0" w:color="auto"/>
              <w:right w:val="single" w:sz="4" w:space="0" w:color="auto"/>
            </w:tcBorders>
            <w:shd w:val="clear" w:color="auto" w:fill="auto"/>
            <w:noWrap/>
            <w:vAlign w:val="center"/>
            <w:hideMark/>
          </w:tcPr>
          <w:p w14:paraId="1D1E66A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3.100</w:t>
            </w:r>
          </w:p>
        </w:tc>
        <w:tc>
          <w:tcPr>
            <w:tcW w:w="280" w:type="pct"/>
            <w:tcBorders>
              <w:top w:val="nil"/>
              <w:left w:val="nil"/>
              <w:bottom w:val="single" w:sz="4" w:space="0" w:color="auto"/>
              <w:right w:val="single" w:sz="4" w:space="0" w:color="auto"/>
            </w:tcBorders>
            <w:shd w:val="clear" w:color="auto" w:fill="auto"/>
            <w:noWrap/>
            <w:vAlign w:val="center"/>
            <w:hideMark/>
          </w:tcPr>
          <w:p w14:paraId="3253E08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0.9</w:t>
            </w:r>
          </w:p>
        </w:tc>
        <w:tc>
          <w:tcPr>
            <w:tcW w:w="257" w:type="pct"/>
            <w:tcBorders>
              <w:top w:val="nil"/>
              <w:left w:val="nil"/>
              <w:bottom w:val="single" w:sz="4" w:space="0" w:color="auto"/>
              <w:right w:val="single" w:sz="4" w:space="0" w:color="auto"/>
            </w:tcBorders>
            <w:shd w:val="clear" w:color="auto" w:fill="auto"/>
            <w:noWrap/>
            <w:vAlign w:val="center"/>
            <w:hideMark/>
          </w:tcPr>
          <w:p w14:paraId="56D9F4D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3.1</w:t>
            </w:r>
          </w:p>
        </w:tc>
      </w:tr>
      <w:tr w:rsidR="00DA1513" w:rsidRPr="0027474C" w14:paraId="26E10FCE"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6E44A992" w14:textId="027E076C"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Mg</w:t>
            </w:r>
            <w:r w:rsidR="00B51AD4" w:rsidRPr="0027474C">
              <w:rPr>
                <w:rFonts w:eastAsia="Times New Roman" w:cs="Times New Roman"/>
                <w:b/>
                <w:bCs/>
                <w:sz w:val="15"/>
                <w:szCs w:val="15"/>
                <w:vertAlign w:val="subscript"/>
              </w:rPr>
              <w:t xml:space="preserve"> T</w:t>
            </w:r>
          </w:p>
        </w:tc>
        <w:tc>
          <w:tcPr>
            <w:tcW w:w="192" w:type="pct"/>
            <w:tcBorders>
              <w:top w:val="nil"/>
              <w:left w:val="nil"/>
              <w:bottom w:val="single" w:sz="4" w:space="0" w:color="auto"/>
              <w:right w:val="single" w:sz="4" w:space="0" w:color="auto"/>
            </w:tcBorders>
            <w:shd w:val="clear" w:color="auto" w:fill="auto"/>
            <w:noWrap/>
            <w:vAlign w:val="center"/>
            <w:hideMark/>
          </w:tcPr>
          <w:p w14:paraId="5B2A2E5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0.41</w:t>
            </w:r>
          </w:p>
        </w:tc>
        <w:tc>
          <w:tcPr>
            <w:tcW w:w="233" w:type="pct"/>
            <w:tcBorders>
              <w:top w:val="nil"/>
              <w:left w:val="nil"/>
              <w:bottom w:val="single" w:sz="4" w:space="0" w:color="auto"/>
              <w:right w:val="single" w:sz="4" w:space="0" w:color="auto"/>
            </w:tcBorders>
            <w:shd w:val="clear" w:color="auto" w:fill="auto"/>
            <w:noWrap/>
            <w:vAlign w:val="center"/>
            <w:hideMark/>
          </w:tcPr>
          <w:p w14:paraId="7C40AA86" w14:textId="46410534"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57DADE9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029A809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76</w:t>
            </w:r>
          </w:p>
        </w:tc>
        <w:tc>
          <w:tcPr>
            <w:tcW w:w="228" w:type="pct"/>
            <w:tcBorders>
              <w:top w:val="nil"/>
              <w:left w:val="nil"/>
              <w:bottom w:val="single" w:sz="4" w:space="0" w:color="auto"/>
              <w:right w:val="single" w:sz="4" w:space="0" w:color="auto"/>
            </w:tcBorders>
            <w:shd w:val="clear" w:color="auto" w:fill="auto"/>
            <w:noWrap/>
            <w:vAlign w:val="center"/>
            <w:hideMark/>
          </w:tcPr>
          <w:p w14:paraId="7C4478C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w:t>
            </w:r>
          </w:p>
        </w:tc>
        <w:tc>
          <w:tcPr>
            <w:tcW w:w="210" w:type="pct"/>
            <w:tcBorders>
              <w:top w:val="nil"/>
              <w:left w:val="nil"/>
              <w:bottom w:val="single" w:sz="4" w:space="0" w:color="auto"/>
              <w:right w:val="single" w:sz="4" w:space="0" w:color="auto"/>
            </w:tcBorders>
            <w:shd w:val="clear" w:color="auto" w:fill="auto"/>
            <w:noWrap/>
            <w:vAlign w:val="center"/>
            <w:hideMark/>
          </w:tcPr>
          <w:p w14:paraId="69DB16A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0.932</w:t>
            </w:r>
          </w:p>
        </w:tc>
        <w:tc>
          <w:tcPr>
            <w:tcW w:w="192" w:type="pct"/>
            <w:tcBorders>
              <w:top w:val="nil"/>
              <w:left w:val="nil"/>
              <w:bottom w:val="single" w:sz="4" w:space="0" w:color="auto"/>
              <w:right w:val="single" w:sz="4" w:space="0" w:color="auto"/>
            </w:tcBorders>
            <w:shd w:val="clear" w:color="auto" w:fill="auto"/>
            <w:noWrap/>
            <w:vAlign w:val="center"/>
            <w:hideMark/>
          </w:tcPr>
          <w:p w14:paraId="150209A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0.490</w:t>
            </w:r>
          </w:p>
        </w:tc>
        <w:tc>
          <w:tcPr>
            <w:tcW w:w="163" w:type="pct"/>
            <w:tcBorders>
              <w:top w:val="nil"/>
              <w:left w:val="nil"/>
              <w:bottom w:val="single" w:sz="4" w:space="0" w:color="auto"/>
              <w:right w:val="single" w:sz="4" w:space="0" w:color="auto"/>
            </w:tcBorders>
            <w:shd w:val="clear" w:color="auto" w:fill="auto"/>
            <w:noWrap/>
            <w:vAlign w:val="center"/>
            <w:hideMark/>
          </w:tcPr>
          <w:p w14:paraId="0A37EEA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0.53</w:t>
            </w:r>
          </w:p>
        </w:tc>
        <w:tc>
          <w:tcPr>
            <w:tcW w:w="241" w:type="pct"/>
            <w:tcBorders>
              <w:top w:val="nil"/>
              <w:left w:val="nil"/>
              <w:bottom w:val="single" w:sz="4" w:space="0" w:color="auto"/>
              <w:right w:val="single" w:sz="4" w:space="0" w:color="auto"/>
            </w:tcBorders>
            <w:shd w:val="clear" w:color="auto" w:fill="auto"/>
            <w:noWrap/>
            <w:vAlign w:val="center"/>
            <w:hideMark/>
          </w:tcPr>
          <w:p w14:paraId="1ECA767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0.51</w:t>
            </w:r>
          </w:p>
        </w:tc>
        <w:tc>
          <w:tcPr>
            <w:tcW w:w="238" w:type="pct"/>
            <w:tcBorders>
              <w:top w:val="nil"/>
              <w:left w:val="nil"/>
              <w:bottom w:val="single" w:sz="4" w:space="0" w:color="auto"/>
              <w:right w:val="single" w:sz="4" w:space="0" w:color="auto"/>
            </w:tcBorders>
            <w:shd w:val="clear" w:color="auto" w:fill="auto"/>
            <w:noWrap/>
            <w:vAlign w:val="center"/>
            <w:hideMark/>
          </w:tcPr>
          <w:p w14:paraId="582FCD9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8" w:type="pct"/>
            <w:tcBorders>
              <w:top w:val="nil"/>
              <w:left w:val="nil"/>
              <w:bottom w:val="single" w:sz="4" w:space="0" w:color="auto"/>
              <w:right w:val="single" w:sz="4" w:space="0" w:color="auto"/>
            </w:tcBorders>
            <w:shd w:val="clear" w:color="auto" w:fill="auto"/>
            <w:noWrap/>
            <w:vAlign w:val="center"/>
            <w:hideMark/>
          </w:tcPr>
          <w:p w14:paraId="3CEEADD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0.542</w:t>
            </w:r>
          </w:p>
        </w:tc>
        <w:tc>
          <w:tcPr>
            <w:tcW w:w="238" w:type="pct"/>
            <w:tcBorders>
              <w:top w:val="nil"/>
              <w:left w:val="nil"/>
              <w:bottom w:val="single" w:sz="4" w:space="0" w:color="auto"/>
              <w:right w:val="single" w:sz="4" w:space="0" w:color="auto"/>
            </w:tcBorders>
            <w:shd w:val="clear" w:color="auto" w:fill="auto"/>
            <w:noWrap/>
            <w:vAlign w:val="center"/>
            <w:hideMark/>
          </w:tcPr>
          <w:p w14:paraId="2B90BDD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0.826</w:t>
            </w:r>
          </w:p>
        </w:tc>
        <w:tc>
          <w:tcPr>
            <w:tcW w:w="238" w:type="pct"/>
            <w:tcBorders>
              <w:top w:val="nil"/>
              <w:left w:val="nil"/>
              <w:bottom w:val="single" w:sz="4" w:space="0" w:color="auto"/>
              <w:right w:val="single" w:sz="4" w:space="0" w:color="auto"/>
            </w:tcBorders>
            <w:shd w:val="clear" w:color="auto" w:fill="auto"/>
            <w:noWrap/>
            <w:vAlign w:val="center"/>
            <w:hideMark/>
          </w:tcPr>
          <w:p w14:paraId="6AD0CB8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1.300</w:t>
            </w:r>
          </w:p>
        </w:tc>
        <w:tc>
          <w:tcPr>
            <w:tcW w:w="238" w:type="pct"/>
            <w:tcBorders>
              <w:top w:val="nil"/>
              <w:left w:val="nil"/>
              <w:bottom w:val="single" w:sz="4" w:space="0" w:color="auto"/>
              <w:right w:val="single" w:sz="4" w:space="0" w:color="auto"/>
            </w:tcBorders>
            <w:shd w:val="clear" w:color="auto" w:fill="auto"/>
            <w:noWrap/>
            <w:vAlign w:val="center"/>
            <w:hideMark/>
          </w:tcPr>
          <w:p w14:paraId="671D111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1.700</w:t>
            </w:r>
          </w:p>
        </w:tc>
        <w:tc>
          <w:tcPr>
            <w:tcW w:w="234" w:type="pct"/>
            <w:tcBorders>
              <w:top w:val="nil"/>
              <w:left w:val="nil"/>
              <w:bottom w:val="single" w:sz="4" w:space="0" w:color="auto"/>
              <w:right w:val="single" w:sz="4" w:space="0" w:color="auto"/>
            </w:tcBorders>
            <w:shd w:val="clear" w:color="auto" w:fill="auto"/>
            <w:noWrap/>
            <w:vAlign w:val="center"/>
            <w:hideMark/>
          </w:tcPr>
          <w:p w14:paraId="6125CD1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1.800</w:t>
            </w:r>
          </w:p>
        </w:tc>
        <w:tc>
          <w:tcPr>
            <w:tcW w:w="224" w:type="pct"/>
            <w:tcBorders>
              <w:top w:val="nil"/>
              <w:left w:val="nil"/>
              <w:bottom w:val="single" w:sz="4" w:space="0" w:color="auto"/>
              <w:right w:val="single" w:sz="4" w:space="0" w:color="auto"/>
            </w:tcBorders>
            <w:shd w:val="clear" w:color="auto" w:fill="auto"/>
            <w:noWrap/>
            <w:vAlign w:val="center"/>
            <w:hideMark/>
          </w:tcPr>
          <w:p w14:paraId="023AB3F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1.900</w:t>
            </w:r>
          </w:p>
        </w:tc>
        <w:tc>
          <w:tcPr>
            <w:tcW w:w="224" w:type="pct"/>
            <w:tcBorders>
              <w:top w:val="nil"/>
              <w:left w:val="nil"/>
              <w:bottom w:val="single" w:sz="4" w:space="0" w:color="auto"/>
              <w:right w:val="single" w:sz="4" w:space="0" w:color="auto"/>
            </w:tcBorders>
            <w:shd w:val="clear" w:color="auto" w:fill="auto"/>
            <w:noWrap/>
            <w:vAlign w:val="center"/>
            <w:hideMark/>
          </w:tcPr>
          <w:p w14:paraId="2117E4A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2.000</w:t>
            </w:r>
          </w:p>
        </w:tc>
        <w:tc>
          <w:tcPr>
            <w:tcW w:w="280" w:type="pct"/>
            <w:tcBorders>
              <w:top w:val="nil"/>
              <w:left w:val="nil"/>
              <w:bottom w:val="single" w:sz="4" w:space="0" w:color="auto"/>
              <w:right w:val="single" w:sz="4" w:space="0" w:color="auto"/>
            </w:tcBorders>
            <w:shd w:val="clear" w:color="auto" w:fill="auto"/>
            <w:noWrap/>
            <w:vAlign w:val="center"/>
            <w:hideMark/>
          </w:tcPr>
          <w:p w14:paraId="2CAC8CA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0.5</w:t>
            </w:r>
          </w:p>
        </w:tc>
        <w:tc>
          <w:tcPr>
            <w:tcW w:w="257" w:type="pct"/>
            <w:tcBorders>
              <w:top w:val="nil"/>
              <w:left w:val="nil"/>
              <w:bottom w:val="single" w:sz="4" w:space="0" w:color="auto"/>
              <w:right w:val="single" w:sz="4" w:space="0" w:color="auto"/>
            </w:tcBorders>
            <w:shd w:val="clear" w:color="auto" w:fill="auto"/>
            <w:noWrap/>
            <w:vAlign w:val="center"/>
            <w:hideMark/>
          </w:tcPr>
          <w:p w14:paraId="729DB2C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2.3</w:t>
            </w:r>
          </w:p>
        </w:tc>
      </w:tr>
      <w:tr w:rsidR="00DA1513" w:rsidRPr="0027474C" w14:paraId="5AE5592B"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232827A2" w14:textId="40066A7B"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Mg</w:t>
            </w:r>
            <w:r w:rsidR="00B51AD4" w:rsidRPr="0027474C">
              <w:rPr>
                <w:rFonts w:eastAsia="Times New Roman" w:cs="Times New Roman"/>
                <w:b/>
                <w:bCs/>
                <w:sz w:val="15"/>
                <w:szCs w:val="15"/>
                <w:vertAlign w:val="subscript"/>
              </w:rPr>
              <w:t xml:space="preserve"> D</w:t>
            </w:r>
          </w:p>
        </w:tc>
        <w:tc>
          <w:tcPr>
            <w:tcW w:w="192" w:type="pct"/>
            <w:tcBorders>
              <w:top w:val="nil"/>
              <w:left w:val="nil"/>
              <w:bottom w:val="single" w:sz="4" w:space="0" w:color="auto"/>
              <w:right w:val="single" w:sz="4" w:space="0" w:color="auto"/>
            </w:tcBorders>
            <w:shd w:val="clear" w:color="auto" w:fill="auto"/>
            <w:noWrap/>
            <w:vAlign w:val="center"/>
            <w:hideMark/>
          </w:tcPr>
          <w:p w14:paraId="5685248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0.21</w:t>
            </w:r>
          </w:p>
        </w:tc>
        <w:tc>
          <w:tcPr>
            <w:tcW w:w="233" w:type="pct"/>
            <w:tcBorders>
              <w:top w:val="nil"/>
              <w:left w:val="nil"/>
              <w:bottom w:val="single" w:sz="4" w:space="0" w:color="auto"/>
              <w:right w:val="single" w:sz="4" w:space="0" w:color="auto"/>
            </w:tcBorders>
            <w:shd w:val="clear" w:color="auto" w:fill="auto"/>
            <w:noWrap/>
            <w:vAlign w:val="center"/>
            <w:hideMark/>
          </w:tcPr>
          <w:p w14:paraId="4CD63A9C" w14:textId="672B93B0"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5193530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1BE5240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76</w:t>
            </w:r>
          </w:p>
        </w:tc>
        <w:tc>
          <w:tcPr>
            <w:tcW w:w="228" w:type="pct"/>
            <w:tcBorders>
              <w:top w:val="nil"/>
              <w:left w:val="nil"/>
              <w:bottom w:val="single" w:sz="4" w:space="0" w:color="auto"/>
              <w:right w:val="single" w:sz="4" w:space="0" w:color="auto"/>
            </w:tcBorders>
            <w:shd w:val="clear" w:color="auto" w:fill="auto"/>
            <w:noWrap/>
            <w:vAlign w:val="center"/>
            <w:hideMark/>
          </w:tcPr>
          <w:p w14:paraId="40A3533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10" w:type="pct"/>
            <w:tcBorders>
              <w:top w:val="nil"/>
              <w:left w:val="nil"/>
              <w:bottom w:val="single" w:sz="4" w:space="0" w:color="auto"/>
              <w:right w:val="single" w:sz="4" w:space="0" w:color="auto"/>
            </w:tcBorders>
            <w:shd w:val="clear" w:color="auto" w:fill="auto"/>
            <w:noWrap/>
            <w:vAlign w:val="center"/>
            <w:hideMark/>
          </w:tcPr>
          <w:p w14:paraId="54BC53C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0.864</w:t>
            </w:r>
          </w:p>
        </w:tc>
        <w:tc>
          <w:tcPr>
            <w:tcW w:w="192" w:type="pct"/>
            <w:tcBorders>
              <w:top w:val="nil"/>
              <w:left w:val="nil"/>
              <w:bottom w:val="single" w:sz="4" w:space="0" w:color="auto"/>
              <w:right w:val="single" w:sz="4" w:space="0" w:color="auto"/>
            </w:tcBorders>
            <w:shd w:val="clear" w:color="auto" w:fill="auto"/>
            <w:noWrap/>
            <w:vAlign w:val="center"/>
            <w:hideMark/>
          </w:tcPr>
          <w:p w14:paraId="57E7ABC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0.460</w:t>
            </w:r>
          </w:p>
        </w:tc>
        <w:tc>
          <w:tcPr>
            <w:tcW w:w="163" w:type="pct"/>
            <w:tcBorders>
              <w:top w:val="nil"/>
              <w:left w:val="nil"/>
              <w:bottom w:val="single" w:sz="4" w:space="0" w:color="auto"/>
              <w:right w:val="single" w:sz="4" w:space="0" w:color="auto"/>
            </w:tcBorders>
            <w:shd w:val="clear" w:color="auto" w:fill="auto"/>
            <w:noWrap/>
            <w:vAlign w:val="center"/>
            <w:hideMark/>
          </w:tcPr>
          <w:p w14:paraId="6DB4BB2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0.53</w:t>
            </w:r>
          </w:p>
        </w:tc>
        <w:tc>
          <w:tcPr>
            <w:tcW w:w="241" w:type="pct"/>
            <w:tcBorders>
              <w:top w:val="nil"/>
              <w:left w:val="nil"/>
              <w:bottom w:val="single" w:sz="4" w:space="0" w:color="auto"/>
              <w:right w:val="single" w:sz="4" w:space="0" w:color="auto"/>
            </w:tcBorders>
            <w:shd w:val="clear" w:color="auto" w:fill="auto"/>
            <w:noWrap/>
            <w:vAlign w:val="center"/>
            <w:hideMark/>
          </w:tcPr>
          <w:p w14:paraId="497C3E7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0.48</w:t>
            </w:r>
          </w:p>
        </w:tc>
        <w:tc>
          <w:tcPr>
            <w:tcW w:w="238" w:type="pct"/>
            <w:tcBorders>
              <w:top w:val="nil"/>
              <w:left w:val="nil"/>
              <w:bottom w:val="single" w:sz="4" w:space="0" w:color="auto"/>
              <w:right w:val="single" w:sz="4" w:space="0" w:color="auto"/>
            </w:tcBorders>
            <w:shd w:val="clear" w:color="auto" w:fill="auto"/>
            <w:noWrap/>
            <w:vAlign w:val="center"/>
            <w:hideMark/>
          </w:tcPr>
          <w:p w14:paraId="3E75A57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0.197</w:t>
            </w:r>
          </w:p>
        </w:tc>
        <w:tc>
          <w:tcPr>
            <w:tcW w:w="238" w:type="pct"/>
            <w:tcBorders>
              <w:top w:val="nil"/>
              <w:left w:val="nil"/>
              <w:bottom w:val="single" w:sz="4" w:space="0" w:color="auto"/>
              <w:right w:val="single" w:sz="4" w:space="0" w:color="auto"/>
            </w:tcBorders>
            <w:shd w:val="clear" w:color="auto" w:fill="auto"/>
            <w:noWrap/>
            <w:vAlign w:val="center"/>
            <w:hideMark/>
          </w:tcPr>
          <w:p w14:paraId="4259833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0.474</w:t>
            </w:r>
          </w:p>
        </w:tc>
        <w:tc>
          <w:tcPr>
            <w:tcW w:w="238" w:type="pct"/>
            <w:tcBorders>
              <w:top w:val="nil"/>
              <w:left w:val="nil"/>
              <w:bottom w:val="single" w:sz="4" w:space="0" w:color="auto"/>
              <w:right w:val="single" w:sz="4" w:space="0" w:color="auto"/>
            </w:tcBorders>
            <w:shd w:val="clear" w:color="auto" w:fill="auto"/>
            <w:noWrap/>
            <w:vAlign w:val="center"/>
            <w:hideMark/>
          </w:tcPr>
          <w:p w14:paraId="7F0BF5F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0.777</w:t>
            </w:r>
          </w:p>
        </w:tc>
        <w:tc>
          <w:tcPr>
            <w:tcW w:w="238" w:type="pct"/>
            <w:tcBorders>
              <w:top w:val="nil"/>
              <w:left w:val="nil"/>
              <w:bottom w:val="single" w:sz="4" w:space="0" w:color="auto"/>
              <w:right w:val="single" w:sz="4" w:space="0" w:color="auto"/>
            </w:tcBorders>
            <w:shd w:val="clear" w:color="auto" w:fill="auto"/>
            <w:noWrap/>
            <w:vAlign w:val="center"/>
            <w:hideMark/>
          </w:tcPr>
          <w:p w14:paraId="08E9451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1.200</w:t>
            </w:r>
          </w:p>
        </w:tc>
        <w:tc>
          <w:tcPr>
            <w:tcW w:w="238" w:type="pct"/>
            <w:tcBorders>
              <w:top w:val="nil"/>
              <w:left w:val="nil"/>
              <w:bottom w:val="single" w:sz="4" w:space="0" w:color="auto"/>
              <w:right w:val="single" w:sz="4" w:space="0" w:color="auto"/>
            </w:tcBorders>
            <w:shd w:val="clear" w:color="auto" w:fill="auto"/>
            <w:noWrap/>
            <w:vAlign w:val="center"/>
            <w:hideMark/>
          </w:tcPr>
          <w:p w14:paraId="780CCDE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1.600</w:t>
            </w:r>
          </w:p>
        </w:tc>
        <w:tc>
          <w:tcPr>
            <w:tcW w:w="234" w:type="pct"/>
            <w:tcBorders>
              <w:top w:val="nil"/>
              <w:left w:val="nil"/>
              <w:bottom w:val="single" w:sz="4" w:space="0" w:color="auto"/>
              <w:right w:val="single" w:sz="4" w:space="0" w:color="auto"/>
            </w:tcBorders>
            <w:shd w:val="clear" w:color="auto" w:fill="auto"/>
            <w:noWrap/>
            <w:vAlign w:val="center"/>
            <w:hideMark/>
          </w:tcPr>
          <w:p w14:paraId="1E43565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1.700</w:t>
            </w:r>
          </w:p>
        </w:tc>
        <w:tc>
          <w:tcPr>
            <w:tcW w:w="224" w:type="pct"/>
            <w:tcBorders>
              <w:top w:val="nil"/>
              <w:left w:val="nil"/>
              <w:bottom w:val="single" w:sz="4" w:space="0" w:color="auto"/>
              <w:right w:val="single" w:sz="4" w:space="0" w:color="auto"/>
            </w:tcBorders>
            <w:shd w:val="clear" w:color="auto" w:fill="auto"/>
            <w:noWrap/>
            <w:vAlign w:val="center"/>
            <w:hideMark/>
          </w:tcPr>
          <w:p w14:paraId="1853BED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1.750</w:t>
            </w:r>
          </w:p>
        </w:tc>
        <w:tc>
          <w:tcPr>
            <w:tcW w:w="224" w:type="pct"/>
            <w:tcBorders>
              <w:top w:val="nil"/>
              <w:left w:val="nil"/>
              <w:bottom w:val="single" w:sz="4" w:space="0" w:color="auto"/>
              <w:right w:val="single" w:sz="4" w:space="0" w:color="auto"/>
            </w:tcBorders>
            <w:shd w:val="clear" w:color="auto" w:fill="auto"/>
            <w:noWrap/>
            <w:vAlign w:val="center"/>
            <w:hideMark/>
          </w:tcPr>
          <w:p w14:paraId="5FCD0E4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2.000</w:t>
            </w:r>
          </w:p>
        </w:tc>
        <w:tc>
          <w:tcPr>
            <w:tcW w:w="280" w:type="pct"/>
            <w:tcBorders>
              <w:top w:val="nil"/>
              <w:left w:val="nil"/>
              <w:bottom w:val="single" w:sz="4" w:space="0" w:color="auto"/>
              <w:right w:val="single" w:sz="4" w:space="0" w:color="auto"/>
            </w:tcBorders>
            <w:shd w:val="clear" w:color="auto" w:fill="auto"/>
            <w:noWrap/>
            <w:vAlign w:val="center"/>
            <w:hideMark/>
          </w:tcPr>
          <w:p w14:paraId="58A9A14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w:t>
            </w:r>
          </w:p>
        </w:tc>
        <w:tc>
          <w:tcPr>
            <w:tcW w:w="257" w:type="pct"/>
            <w:tcBorders>
              <w:top w:val="nil"/>
              <w:left w:val="nil"/>
              <w:bottom w:val="single" w:sz="4" w:space="0" w:color="auto"/>
              <w:right w:val="single" w:sz="4" w:space="0" w:color="auto"/>
            </w:tcBorders>
            <w:shd w:val="clear" w:color="auto" w:fill="auto"/>
            <w:noWrap/>
            <w:vAlign w:val="center"/>
            <w:hideMark/>
          </w:tcPr>
          <w:p w14:paraId="7E9CA7F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2.3</w:t>
            </w:r>
          </w:p>
        </w:tc>
      </w:tr>
      <w:tr w:rsidR="00DA1513" w:rsidRPr="0027474C" w14:paraId="42B0EEFD"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2B9AB2BF" w14:textId="796FF858"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K</w:t>
            </w:r>
            <w:r w:rsidR="00B51AD4" w:rsidRPr="0027474C">
              <w:rPr>
                <w:rFonts w:eastAsia="Times New Roman" w:cs="Times New Roman"/>
                <w:b/>
                <w:bCs/>
                <w:sz w:val="15"/>
                <w:szCs w:val="15"/>
                <w:vertAlign w:val="subscript"/>
              </w:rPr>
              <w:t xml:space="preserve"> T</w:t>
            </w:r>
          </w:p>
        </w:tc>
        <w:tc>
          <w:tcPr>
            <w:tcW w:w="192" w:type="pct"/>
            <w:tcBorders>
              <w:top w:val="nil"/>
              <w:left w:val="nil"/>
              <w:bottom w:val="single" w:sz="4" w:space="0" w:color="auto"/>
              <w:right w:val="single" w:sz="4" w:space="0" w:color="auto"/>
            </w:tcBorders>
            <w:shd w:val="clear" w:color="auto" w:fill="auto"/>
            <w:noWrap/>
            <w:vAlign w:val="center"/>
            <w:hideMark/>
          </w:tcPr>
          <w:p w14:paraId="68C800F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0.79</w:t>
            </w:r>
          </w:p>
        </w:tc>
        <w:tc>
          <w:tcPr>
            <w:tcW w:w="233" w:type="pct"/>
            <w:tcBorders>
              <w:top w:val="nil"/>
              <w:left w:val="nil"/>
              <w:bottom w:val="single" w:sz="4" w:space="0" w:color="auto"/>
              <w:right w:val="single" w:sz="4" w:space="0" w:color="auto"/>
            </w:tcBorders>
            <w:shd w:val="clear" w:color="auto" w:fill="auto"/>
            <w:noWrap/>
            <w:vAlign w:val="center"/>
            <w:hideMark/>
          </w:tcPr>
          <w:p w14:paraId="5BDA94D8" w14:textId="29D387F6"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6B8CFF6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1B2E0F1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76</w:t>
            </w:r>
          </w:p>
        </w:tc>
        <w:tc>
          <w:tcPr>
            <w:tcW w:w="228" w:type="pct"/>
            <w:tcBorders>
              <w:top w:val="nil"/>
              <w:left w:val="nil"/>
              <w:bottom w:val="single" w:sz="4" w:space="0" w:color="auto"/>
              <w:right w:val="single" w:sz="4" w:space="0" w:color="auto"/>
            </w:tcBorders>
            <w:shd w:val="clear" w:color="auto" w:fill="auto"/>
            <w:noWrap/>
            <w:vAlign w:val="center"/>
            <w:hideMark/>
          </w:tcPr>
          <w:p w14:paraId="5104EF7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w:t>
            </w:r>
          </w:p>
        </w:tc>
        <w:tc>
          <w:tcPr>
            <w:tcW w:w="210" w:type="pct"/>
            <w:tcBorders>
              <w:top w:val="nil"/>
              <w:left w:val="nil"/>
              <w:bottom w:val="single" w:sz="4" w:space="0" w:color="auto"/>
              <w:right w:val="single" w:sz="4" w:space="0" w:color="auto"/>
            </w:tcBorders>
            <w:shd w:val="clear" w:color="auto" w:fill="auto"/>
            <w:noWrap/>
            <w:vAlign w:val="center"/>
            <w:hideMark/>
          </w:tcPr>
          <w:p w14:paraId="4564995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0.592</w:t>
            </w:r>
          </w:p>
        </w:tc>
        <w:tc>
          <w:tcPr>
            <w:tcW w:w="192" w:type="pct"/>
            <w:tcBorders>
              <w:top w:val="nil"/>
              <w:left w:val="nil"/>
              <w:bottom w:val="single" w:sz="4" w:space="0" w:color="auto"/>
              <w:right w:val="single" w:sz="4" w:space="0" w:color="auto"/>
            </w:tcBorders>
            <w:shd w:val="clear" w:color="auto" w:fill="auto"/>
            <w:noWrap/>
            <w:vAlign w:val="center"/>
            <w:hideMark/>
          </w:tcPr>
          <w:p w14:paraId="3F5AFC3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0.360</w:t>
            </w:r>
          </w:p>
        </w:tc>
        <w:tc>
          <w:tcPr>
            <w:tcW w:w="163" w:type="pct"/>
            <w:tcBorders>
              <w:top w:val="nil"/>
              <w:left w:val="nil"/>
              <w:bottom w:val="single" w:sz="4" w:space="0" w:color="auto"/>
              <w:right w:val="single" w:sz="4" w:space="0" w:color="auto"/>
            </w:tcBorders>
            <w:shd w:val="clear" w:color="auto" w:fill="auto"/>
            <w:noWrap/>
            <w:vAlign w:val="center"/>
            <w:hideMark/>
          </w:tcPr>
          <w:p w14:paraId="208A958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0.61</w:t>
            </w:r>
          </w:p>
        </w:tc>
        <w:tc>
          <w:tcPr>
            <w:tcW w:w="241" w:type="pct"/>
            <w:tcBorders>
              <w:top w:val="nil"/>
              <w:left w:val="nil"/>
              <w:bottom w:val="single" w:sz="4" w:space="0" w:color="auto"/>
              <w:right w:val="single" w:sz="4" w:space="0" w:color="auto"/>
            </w:tcBorders>
            <w:shd w:val="clear" w:color="auto" w:fill="auto"/>
            <w:noWrap/>
            <w:vAlign w:val="center"/>
            <w:hideMark/>
          </w:tcPr>
          <w:p w14:paraId="7F9679A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0.33</w:t>
            </w:r>
          </w:p>
        </w:tc>
        <w:tc>
          <w:tcPr>
            <w:tcW w:w="238" w:type="pct"/>
            <w:tcBorders>
              <w:top w:val="nil"/>
              <w:left w:val="nil"/>
              <w:bottom w:val="single" w:sz="4" w:space="0" w:color="auto"/>
              <w:right w:val="single" w:sz="4" w:space="0" w:color="auto"/>
            </w:tcBorders>
            <w:shd w:val="clear" w:color="auto" w:fill="auto"/>
            <w:noWrap/>
            <w:vAlign w:val="center"/>
            <w:hideMark/>
          </w:tcPr>
          <w:p w14:paraId="4AC635A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8" w:type="pct"/>
            <w:tcBorders>
              <w:top w:val="nil"/>
              <w:left w:val="nil"/>
              <w:bottom w:val="single" w:sz="4" w:space="0" w:color="auto"/>
              <w:right w:val="single" w:sz="4" w:space="0" w:color="auto"/>
            </w:tcBorders>
            <w:shd w:val="clear" w:color="auto" w:fill="auto"/>
            <w:noWrap/>
            <w:vAlign w:val="center"/>
            <w:hideMark/>
          </w:tcPr>
          <w:p w14:paraId="3104A82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0.308</w:t>
            </w:r>
          </w:p>
        </w:tc>
        <w:tc>
          <w:tcPr>
            <w:tcW w:w="238" w:type="pct"/>
            <w:tcBorders>
              <w:top w:val="nil"/>
              <w:left w:val="nil"/>
              <w:bottom w:val="single" w:sz="4" w:space="0" w:color="auto"/>
              <w:right w:val="single" w:sz="4" w:space="0" w:color="auto"/>
            </w:tcBorders>
            <w:shd w:val="clear" w:color="auto" w:fill="auto"/>
            <w:noWrap/>
            <w:vAlign w:val="center"/>
            <w:hideMark/>
          </w:tcPr>
          <w:p w14:paraId="1AB29B6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0.505</w:t>
            </w:r>
          </w:p>
        </w:tc>
        <w:tc>
          <w:tcPr>
            <w:tcW w:w="238" w:type="pct"/>
            <w:tcBorders>
              <w:top w:val="nil"/>
              <w:left w:val="nil"/>
              <w:bottom w:val="single" w:sz="4" w:space="0" w:color="auto"/>
              <w:right w:val="single" w:sz="4" w:space="0" w:color="auto"/>
            </w:tcBorders>
            <w:shd w:val="clear" w:color="auto" w:fill="auto"/>
            <w:noWrap/>
            <w:vAlign w:val="center"/>
            <w:hideMark/>
          </w:tcPr>
          <w:p w14:paraId="5100BF1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0.799</w:t>
            </w:r>
          </w:p>
        </w:tc>
        <w:tc>
          <w:tcPr>
            <w:tcW w:w="238" w:type="pct"/>
            <w:tcBorders>
              <w:top w:val="nil"/>
              <w:left w:val="nil"/>
              <w:bottom w:val="single" w:sz="4" w:space="0" w:color="auto"/>
              <w:right w:val="single" w:sz="4" w:space="0" w:color="auto"/>
            </w:tcBorders>
            <w:shd w:val="clear" w:color="auto" w:fill="auto"/>
            <w:noWrap/>
            <w:vAlign w:val="center"/>
            <w:hideMark/>
          </w:tcPr>
          <w:p w14:paraId="24AEEAA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1.100</w:t>
            </w:r>
          </w:p>
        </w:tc>
        <w:tc>
          <w:tcPr>
            <w:tcW w:w="234" w:type="pct"/>
            <w:tcBorders>
              <w:top w:val="nil"/>
              <w:left w:val="nil"/>
              <w:bottom w:val="single" w:sz="4" w:space="0" w:color="auto"/>
              <w:right w:val="single" w:sz="4" w:space="0" w:color="auto"/>
            </w:tcBorders>
            <w:shd w:val="clear" w:color="auto" w:fill="auto"/>
            <w:noWrap/>
            <w:vAlign w:val="center"/>
            <w:hideMark/>
          </w:tcPr>
          <w:p w14:paraId="656D160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1.225</w:t>
            </w:r>
          </w:p>
        </w:tc>
        <w:tc>
          <w:tcPr>
            <w:tcW w:w="224" w:type="pct"/>
            <w:tcBorders>
              <w:top w:val="nil"/>
              <w:left w:val="nil"/>
              <w:bottom w:val="single" w:sz="4" w:space="0" w:color="auto"/>
              <w:right w:val="single" w:sz="4" w:space="0" w:color="auto"/>
            </w:tcBorders>
            <w:shd w:val="clear" w:color="auto" w:fill="auto"/>
            <w:noWrap/>
            <w:vAlign w:val="center"/>
            <w:hideMark/>
          </w:tcPr>
          <w:p w14:paraId="24F40DE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1.550</w:t>
            </w:r>
          </w:p>
        </w:tc>
        <w:tc>
          <w:tcPr>
            <w:tcW w:w="224" w:type="pct"/>
            <w:tcBorders>
              <w:top w:val="nil"/>
              <w:left w:val="nil"/>
              <w:bottom w:val="single" w:sz="4" w:space="0" w:color="auto"/>
              <w:right w:val="single" w:sz="4" w:space="0" w:color="auto"/>
            </w:tcBorders>
            <w:shd w:val="clear" w:color="auto" w:fill="auto"/>
            <w:noWrap/>
            <w:vAlign w:val="center"/>
            <w:hideMark/>
          </w:tcPr>
          <w:p w14:paraId="41C6F3B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1.700</w:t>
            </w:r>
          </w:p>
        </w:tc>
        <w:tc>
          <w:tcPr>
            <w:tcW w:w="280" w:type="pct"/>
            <w:tcBorders>
              <w:top w:val="nil"/>
              <w:left w:val="nil"/>
              <w:bottom w:val="single" w:sz="4" w:space="0" w:color="auto"/>
              <w:right w:val="single" w:sz="4" w:space="0" w:color="auto"/>
            </w:tcBorders>
            <w:shd w:val="clear" w:color="auto" w:fill="auto"/>
            <w:noWrap/>
            <w:vAlign w:val="center"/>
            <w:hideMark/>
          </w:tcPr>
          <w:p w14:paraId="0880C3A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1.0</w:t>
            </w:r>
          </w:p>
        </w:tc>
        <w:tc>
          <w:tcPr>
            <w:tcW w:w="257" w:type="pct"/>
            <w:tcBorders>
              <w:top w:val="nil"/>
              <w:left w:val="nil"/>
              <w:bottom w:val="single" w:sz="4" w:space="0" w:color="auto"/>
              <w:right w:val="single" w:sz="4" w:space="0" w:color="auto"/>
            </w:tcBorders>
            <w:shd w:val="clear" w:color="auto" w:fill="auto"/>
            <w:noWrap/>
            <w:vAlign w:val="center"/>
            <w:hideMark/>
          </w:tcPr>
          <w:p w14:paraId="4EDE56B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3.6</w:t>
            </w:r>
          </w:p>
        </w:tc>
      </w:tr>
      <w:tr w:rsidR="00DA1513" w:rsidRPr="0027474C" w14:paraId="547DF9F7"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18CD3136" w14:textId="3364D23D"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K</w:t>
            </w:r>
            <w:r w:rsidR="00B51AD4" w:rsidRPr="0027474C">
              <w:rPr>
                <w:rFonts w:eastAsia="Times New Roman" w:cs="Times New Roman"/>
                <w:b/>
                <w:bCs/>
                <w:sz w:val="15"/>
                <w:szCs w:val="15"/>
                <w:vertAlign w:val="subscript"/>
              </w:rPr>
              <w:t xml:space="preserve"> D</w:t>
            </w:r>
          </w:p>
        </w:tc>
        <w:tc>
          <w:tcPr>
            <w:tcW w:w="192" w:type="pct"/>
            <w:tcBorders>
              <w:top w:val="nil"/>
              <w:left w:val="nil"/>
              <w:bottom w:val="single" w:sz="4" w:space="0" w:color="auto"/>
              <w:right w:val="single" w:sz="4" w:space="0" w:color="auto"/>
            </w:tcBorders>
            <w:shd w:val="clear" w:color="auto" w:fill="auto"/>
            <w:noWrap/>
            <w:vAlign w:val="center"/>
            <w:hideMark/>
          </w:tcPr>
          <w:p w14:paraId="12E59B2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0.85</w:t>
            </w:r>
          </w:p>
        </w:tc>
        <w:tc>
          <w:tcPr>
            <w:tcW w:w="233" w:type="pct"/>
            <w:tcBorders>
              <w:top w:val="nil"/>
              <w:left w:val="nil"/>
              <w:bottom w:val="single" w:sz="4" w:space="0" w:color="auto"/>
              <w:right w:val="single" w:sz="4" w:space="0" w:color="auto"/>
            </w:tcBorders>
            <w:shd w:val="clear" w:color="auto" w:fill="auto"/>
            <w:noWrap/>
            <w:vAlign w:val="center"/>
            <w:hideMark/>
          </w:tcPr>
          <w:p w14:paraId="0D7E7D17" w14:textId="13233593"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4891A53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167CCC6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76</w:t>
            </w:r>
          </w:p>
        </w:tc>
        <w:tc>
          <w:tcPr>
            <w:tcW w:w="228" w:type="pct"/>
            <w:tcBorders>
              <w:top w:val="nil"/>
              <w:left w:val="nil"/>
              <w:bottom w:val="single" w:sz="4" w:space="0" w:color="auto"/>
              <w:right w:val="single" w:sz="4" w:space="0" w:color="auto"/>
            </w:tcBorders>
            <w:shd w:val="clear" w:color="auto" w:fill="auto"/>
            <w:noWrap/>
            <w:vAlign w:val="center"/>
            <w:hideMark/>
          </w:tcPr>
          <w:p w14:paraId="4CB9A06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w:t>
            </w:r>
          </w:p>
        </w:tc>
        <w:tc>
          <w:tcPr>
            <w:tcW w:w="210" w:type="pct"/>
            <w:tcBorders>
              <w:top w:val="nil"/>
              <w:left w:val="nil"/>
              <w:bottom w:val="single" w:sz="4" w:space="0" w:color="auto"/>
              <w:right w:val="single" w:sz="4" w:space="0" w:color="auto"/>
            </w:tcBorders>
            <w:shd w:val="clear" w:color="auto" w:fill="auto"/>
            <w:noWrap/>
            <w:vAlign w:val="center"/>
            <w:hideMark/>
          </w:tcPr>
          <w:p w14:paraId="084C1A6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0.471</w:t>
            </w:r>
          </w:p>
        </w:tc>
        <w:tc>
          <w:tcPr>
            <w:tcW w:w="192" w:type="pct"/>
            <w:tcBorders>
              <w:top w:val="nil"/>
              <w:left w:val="nil"/>
              <w:bottom w:val="single" w:sz="4" w:space="0" w:color="auto"/>
              <w:right w:val="single" w:sz="4" w:space="0" w:color="auto"/>
            </w:tcBorders>
            <w:shd w:val="clear" w:color="auto" w:fill="auto"/>
            <w:noWrap/>
            <w:vAlign w:val="center"/>
            <w:hideMark/>
          </w:tcPr>
          <w:p w14:paraId="6A9D28E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0.310</w:t>
            </w:r>
          </w:p>
        </w:tc>
        <w:tc>
          <w:tcPr>
            <w:tcW w:w="163" w:type="pct"/>
            <w:tcBorders>
              <w:top w:val="nil"/>
              <w:left w:val="nil"/>
              <w:bottom w:val="single" w:sz="4" w:space="0" w:color="auto"/>
              <w:right w:val="single" w:sz="4" w:space="0" w:color="auto"/>
            </w:tcBorders>
            <w:shd w:val="clear" w:color="auto" w:fill="auto"/>
            <w:noWrap/>
            <w:vAlign w:val="center"/>
            <w:hideMark/>
          </w:tcPr>
          <w:p w14:paraId="2A37C13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0.66</w:t>
            </w:r>
          </w:p>
        </w:tc>
        <w:tc>
          <w:tcPr>
            <w:tcW w:w="241" w:type="pct"/>
            <w:tcBorders>
              <w:top w:val="nil"/>
              <w:left w:val="nil"/>
              <w:bottom w:val="single" w:sz="4" w:space="0" w:color="auto"/>
              <w:right w:val="single" w:sz="4" w:space="0" w:color="auto"/>
            </w:tcBorders>
            <w:shd w:val="clear" w:color="auto" w:fill="auto"/>
            <w:noWrap/>
            <w:vAlign w:val="center"/>
            <w:hideMark/>
          </w:tcPr>
          <w:p w14:paraId="37FC793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0.25</w:t>
            </w:r>
          </w:p>
        </w:tc>
        <w:tc>
          <w:tcPr>
            <w:tcW w:w="238" w:type="pct"/>
            <w:tcBorders>
              <w:top w:val="nil"/>
              <w:left w:val="nil"/>
              <w:bottom w:val="single" w:sz="4" w:space="0" w:color="auto"/>
              <w:right w:val="single" w:sz="4" w:space="0" w:color="auto"/>
            </w:tcBorders>
            <w:shd w:val="clear" w:color="auto" w:fill="auto"/>
            <w:noWrap/>
            <w:vAlign w:val="center"/>
            <w:hideMark/>
          </w:tcPr>
          <w:p w14:paraId="6BC397E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8" w:type="pct"/>
            <w:tcBorders>
              <w:top w:val="nil"/>
              <w:left w:val="nil"/>
              <w:bottom w:val="single" w:sz="4" w:space="0" w:color="auto"/>
              <w:right w:val="single" w:sz="4" w:space="0" w:color="auto"/>
            </w:tcBorders>
            <w:shd w:val="clear" w:color="auto" w:fill="auto"/>
            <w:noWrap/>
            <w:vAlign w:val="center"/>
            <w:hideMark/>
          </w:tcPr>
          <w:p w14:paraId="49A6B5E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0.256</w:t>
            </w:r>
          </w:p>
        </w:tc>
        <w:tc>
          <w:tcPr>
            <w:tcW w:w="238" w:type="pct"/>
            <w:tcBorders>
              <w:top w:val="nil"/>
              <w:left w:val="nil"/>
              <w:bottom w:val="single" w:sz="4" w:space="0" w:color="auto"/>
              <w:right w:val="single" w:sz="4" w:space="0" w:color="auto"/>
            </w:tcBorders>
            <w:shd w:val="clear" w:color="auto" w:fill="auto"/>
            <w:noWrap/>
            <w:vAlign w:val="center"/>
            <w:hideMark/>
          </w:tcPr>
          <w:p w14:paraId="1B9E5CF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0.448</w:t>
            </w:r>
          </w:p>
        </w:tc>
        <w:tc>
          <w:tcPr>
            <w:tcW w:w="238" w:type="pct"/>
            <w:tcBorders>
              <w:top w:val="nil"/>
              <w:left w:val="nil"/>
              <w:bottom w:val="single" w:sz="4" w:space="0" w:color="auto"/>
              <w:right w:val="single" w:sz="4" w:space="0" w:color="auto"/>
            </w:tcBorders>
            <w:shd w:val="clear" w:color="auto" w:fill="auto"/>
            <w:noWrap/>
            <w:vAlign w:val="center"/>
            <w:hideMark/>
          </w:tcPr>
          <w:p w14:paraId="2561C3C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0.576</w:t>
            </w:r>
          </w:p>
        </w:tc>
        <w:tc>
          <w:tcPr>
            <w:tcW w:w="238" w:type="pct"/>
            <w:tcBorders>
              <w:top w:val="nil"/>
              <w:left w:val="nil"/>
              <w:bottom w:val="single" w:sz="4" w:space="0" w:color="auto"/>
              <w:right w:val="single" w:sz="4" w:space="0" w:color="auto"/>
            </w:tcBorders>
            <w:shd w:val="clear" w:color="auto" w:fill="auto"/>
            <w:noWrap/>
            <w:vAlign w:val="center"/>
            <w:hideMark/>
          </w:tcPr>
          <w:p w14:paraId="32A084C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0.886</w:t>
            </w:r>
          </w:p>
        </w:tc>
        <w:tc>
          <w:tcPr>
            <w:tcW w:w="234" w:type="pct"/>
            <w:tcBorders>
              <w:top w:val="nil"/>
              <w:left w:val="nil"/>
              <w:bottom w:val="single" w:sz="4" w:space="0" w:color="auto"/>
              <w:right w:val="single" w:sz="4" w:space="0" w:color="auto"/>
            </w:tcBorders>
            <w:shd w:val="clear" w:color="auto" w:fill="auto"/>
            <w:noWrap/>
            <w:vAlign w:val="center"/>
            <w:hideMark/>
          </w:tcPr>
          <w:p w14:paraId="5312BE2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1.200</w:t>
            </w:r>
          </w:p>
        </w:tc>
        <w:tc>
          <w:tcPr>
            <w:tcW w:w="224" w:type="pct"/>
            <w:tcBorders>
              <w:top w:val="nil"/>
              <w:left w:val="nil"/>
              <w:bottom w:val="single" w:sz="4" w:space="0" w:color="auto"/>
              <w:right w:val="single" w:sz="4" w:space="0" w:color="auto"/>
            </w:tcBorders>
            <w:shd w:val="clear" w:color="auto" w:fill="auto"/>
            <w:noWrap/>
            <w:vAlign w:val="center"/>
            <w:hideMark/>
          </w:tcPr>
          <w:p w14:paraId="1116B62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1.250</w:t>
            </w:r>
          </w:p>
        </w:tc>
        <w:tc>
          <w:tcPr>
            <w:tcW w:w="224" w:type="pct"/>
            <w:tcBorders>
              <w:top w:val="nil"/>
              <w:left w:val="nil"/>
              <w:bottom w:val="single" w:sz="4" w:space="0" w:color="auto"/>
              <w:right w:val="single" w:sz="4" w:space="0" w:color="auto"/>
            </w:tcBorders>
            <w:shd w:val="clear" w:color="auto" w:fill="auto"/>
            <w:noWrap/>
            <w:vAlign w:val="center"/>
            <w:hideMark/>
          </w:tcPr>
          <w:p w14:paraId="2F573FB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1.600</w:t>
            </w:r>
          </w:p>
        </w:tc>
        <w:tc>
          <w:tcPr>
            <w:tcW w:w="280" w:type="pct"/>
            <w:tcBorders>
              <w:top w:val="nil"/>
              <w:left w:val="nil"/>
              <w:bottom w:val="single" w:sz="4" w:space="0" w:color="auto"/>
              <w:right w:val="single" w:sz="4" w:space="0" w:color="auto"/>
            </w:tcBorders>
            <w:shd w:val="clear" w:color="auto" w:fill="auto"/>
            <w:noWrap/>
            <w:vAlign w:val="center"/>
            <w:hideMark/>
          </w:tcPr>
          <w:p w14:paraId="41348D9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w:t>
            </w:r>
          </w:p>
        </w:tc>
        <w:tc>
          <w:tcPr>
            <w:tcW w:w="257" w:type="pct"/>
            <w:tcBorders>
              <w:top w:val="nil"/>
              <w:left w:val="nil"/>
              <w:bottom w:val="single" w:sz="4" w:space="0" w:color="auto"/>
              <w:right w:val="single" w:sz="4" w:space="0" w:color="auto"/>
            </w:tcBorders>
            <w:shd w:val="clear" w:color="auto" w:fill="auto"/>
            <w:noWrap/>
            <w:vAlign w:val="center"/>
            <w:hideMark/>
          </w:tcPr>
          <w:p w14:paraId="1828136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5.0</w:t>
            </w:r>
          </w:p>
        </w:tc>
      </w:tr>
      <w:tr w:rsidR="00DA1513" w:rsidRPr="0027474C" w14:paraId="160C276A"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7FEB4980" w14:textId="635C3ED9"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Na</w:t>
            </w:r>
            <w:r w:rsidR="00B51AD4" w:rsidRPr="0027474C">
              <w:rPr>
                <w:rFonts w:eastAsia="Times New Roman" w:cs="Times New Roman"/>
                <w:b/>
                <w:bCs/>
                <w:sz w:val="15"/>
                <w:szCs w:val="15"/>
                <w:vertAlign w:val="subscript"/>
              </w:rPr>
              <w:t xml:space="preserve"> T</w:t>
            </w:r>
          </w:p>
        </w:tc>
        <w:tc>
          <w:tcPr>
            <w:tcW w:w="192" w:type="pct"/>
            <w:tcBorders>
              <w:top w:val="nil"/>
              <w:left w:val="nil"/>
              <w:bottom w:val="single" w:sz="4" w:space="0" w:color="auto"/>
              <w:right w:val="single" w:sz="4" w:space="0" w:color="auto"/>
            </w:tcBorders>
            <w:shd w:val="clear" w:color="auto" w:fill="auto"/>
            <w:noWrap/>
            <w:vAlign w:val="center"/>
            <w:hideMark/>
          </w:tcPr>
          <w:p w14:paraId="006FAC5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0.75</w:t>
            </w:r>
          </w:p>
        </w:tc>
        <w:tc>
          <w:tcPr>
            <w:tcW w:w="233" w:type="pct"/>
            <w:tcBorders>
              <w:top w:val="nil"/>
              <w:left w:val="nil"/>
              <w:bottom w:val="single" w:sz="4" w:space="0" w:color="auto"/>
              <w:right w:val="single" w:sz="4" w:space="0" w:color="auto"/>
            </w:tcBorders>
            <w:shd w:val="clear" w:color="auto" w:fill="auto"/>
            <w:noWrap/>
            <w:vAlign w:val="center"/>
            <w:hideMark/>
          </w:tcPr>
          <w:p w14:paraId="57341ECF" w14:textId="2E6735D3"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058EDFC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552C1F9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76</w:t>
            </w:r>
          </w:p>
        </w:tc>
        <w:tc>
          <w:tcPr>
            <w:tcW w:w="228" w:type="pct"/>
            <w:tcBorders>
              <w:top w:val="nil"/>
              <w:left w:val="nil"/>
              <w:bottom w:val="single" w:sz="4" w:space="0" w:color="auto"/>
              <w:right w:val="single" w:sz="4" w:space="0" w:color="auto"/>
            </w:tcBorders>
            <w:shd w:val="clear" w:color="auto" w:fill="auto"/>
            <w:noWrap/>
            <w:vAlign w:val="center"/>
            <w:hideMark/>
          </w:tcPr>
          <w:p w14:paraId="18C51AE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26.3</w:t>
            </w:r>
          </w:p>
        </w:tc>
        <w:tc>
          <w:tcPr>
            <w:tcW w:w="210" w:type="pct"/>
            <w:tcBorders>
              <w:top w:val="nil"/>
              <w:left w:val="nil"/>
              <w:bottom w:val="single" w:sz="4" w:space="0" w:color="auto"/>
              <w:right w:val="single" w:sz="4" w:space="0" w:color="auto"/>
            </w:tcBorders>
            <w:shd w:val="clear" w:color="auto" w:fill="auto"/>
            <w:noWrap/>
            <w:vAlign w:val="center"/>
            <w:hideMark/>
          </w:tcPr>
          <w:p w14:paraId="5CA6067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0.930</w:t>
            </w:r>
          </w:p>
        </w:tc>
        <w:tc>
          <w:tcPr>
            <w:tcW w:w="192" w:type="pct"/>
            <w:tcBorders>
              <w:top w:val="nil"/>
              <w:left w:val="nil"/>
              <w:bottom w:val="single" w:sz="4" w:space="0" w:color="auto"/>
              <w:right w:val="single" w:sz="4" w:space="0" w:color="auto"/>
            </w:tcBorders>
            <w:shd w:val="clear" w:color="auto" w:fill="auto"/>
            <w:noWrap/>
            <w:vAlign w:val="center"/>
            <w:hideMark/>
          </w:tcPr>
          <w:p w14:paraId="6852779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0.750</w:t>
            </w:r>
          </w:p>
        </w:tc>
        <w:tc>
          <w:tcPr>
            <w:tcW w:w="163" w:type="pct"/>
            <w:tcBorders>
              <w:top w:val="nil"/>
              <w:left w:val="nil"/>
              <w:bottom w:val="single" w:sz="4" w:space="0" w:color="auto"/>
              <w:right w:val="single" w:sz="4" w:space="0" w:color="auto"/>
            </w:tcBorders>
            <w:shd w:val="clear" w:color="auto" w:fill="auto"/>
            <w:noWrap/>
            <w:vAlign w:val="center"/>
            <w:hideMark/>
          </w:tcPr>
          <w:p w14:paraId="3EC3BC5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0.81</w:t>
            </w:r>
          </w:p>
        </w:tc>
        <w:tc>
          <w:tcPr>
            <w:tcW w:w="241" w:type="pct"/>
            <w:tcBorders>
              <w:top w:val="nil"/>
              <w:left w:val="nil"/>
              <w:bottom w:val="single" w:sz="4" w:space="0" w:color="auto"/>
              <w:right w:val="single" w:sz="4" w:space="0" w:color="auto"/>
            </w:tcBorders>
            <w:shd w:val="clear" w:color="auto" w:fill="auto"/>
            <w:noWrap/>
            <w:vAlign w:val="center"/>
            <w:hideMark/>
          </w:tcPr>
          <w:p w14:paraId="761C5A0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0.65</w:t>
            </w:r>
          </w:p>
        </w:tc>
        <w:tc>
          <w:tcPr>
            <w:tcW w:w="238" w:type="pct"/>
            <w:tcBorders>
              <w:top w:val="nil"/>
              <w:left w:val="nil"/>
              <w:bottom w:val="single" w:sz="4" w:space="0" w:color="auto"/>
              <w:right w:val="single" w:sz="4" w:space="0" w:color="auto"/>
            </w:tcBorders>
            <w:shd w:val="clear" w:color="auto" w:fill="auto"/>
            <w:noWrap/>
            <w:vAlign w:val="center"/>
            <w:hideMark/>
          </w:tcPr>
          <w:p w14:paraId="38B76A6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6F79EEE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33CFB71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0.759</w:t>
            </w:r>
          </w:p>
        </w:tc>
        <w:tc>
          <w:tcPr>
            <w:tcW w:w="238" w:type="pct"/>
            <w:tcBorders>
              <w:top w:val="nil"/>
              <w:left w:val="nil"/>
              <w:bottom w:val="single" w:sz="4" w:space="0" w:color="auto"/>
              <w:right w:val="single" w:sz="4" w:space="0" w:color="auto"/>
            </w:tcBorders>
            <w:shd w:val="clear" w:color="auto" w:fill="auto"/>
            <w:noWrap/>
            <w:vAlign w:val="center"/>
            <w:hideMark/>
          </w:tcPr>
          <w:p w14:paraId="42AFC1C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1.200</w:t>
            </w:r>
          </w:p>
        </w:tc>
        <w:tc>
          <w:tcPr>
            <w:tcW w:w="238" w:type="pct"/>
            <w:tcBorders>
              <w:top w:val="nil"/>
              <w:left w:val="nil"/>
              <w:bottom w:val="single" w:sz="4" w:space="0" w:color="auto"/>
              <w:right w:val="single" w:sz="4" w:space="0" w:color="auto"/>
            </w:tcBorders>
            <w:shd w:val="clear" w:color="auto" w:fill="auto"/>
            <w:noWrap/>
            <w:vAlign w:val="center"/>
            <w:hideMark/>
          </w:tcPr>
          <w:p w14:paraId="6BAAA42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1.700</w:t>
            </w:r>
          </w:p>
        </w:tc>
        <w:tc>
          <w:tcPr>
            <w:tcW w:w="234" w:type="pct"/>
            <w:tcBorders>
              <w:top w:val="nil"/>
              <w:left w:val="nil"/>
              <w:bottom w:val="single" w:sz="4" w:space="0" w:color="auto"/>
              <w:right w:val="single" w:sz="4" w:space="0" w:color="auto"/>
            </w:tcBorders>
            <w:shd w:val="clear" w:color="auto" w:fill="auto"/>
            <w:noWrap/>
            <w:vAlign w:val="center"/>
            <w:hideMark/>
          </w:tcPr>
          <w:p w14:paraId="0C68150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2.150</w:t>
            </w:r>
          </w:p>
        </w:tc>
        <w:tc>
          <w:tcPr>
            <w:tcW w:w="224" w:type="pct"/>
            <w:tcBorders>
              <w:top w:val="nil"/>
              <w:left w:val="nil"/>
              <w:bottom w:val="single" w:sz="4" w:space="0" w:color="auto"/>
              <w:right w:val="single" w:sz="4" w:space="0" w:color="auto"/>
            </w:tcBorders>
            <w:shd w:val="clear" w:color="auto" w:fill="auto"/>
            <w:noWrap/>
            <w:vAlign w:val="center"/>
            <w:hideMark/>
          </w:tcPr>
          <w:p w14:paraId="0FFAA10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3.500</w:t>
            </w:r>
          </w:p>
        </w:tc>
        <w:tc>
          <w:tcPr>
            <w:tcW w:w="224" w:type="pct"/>
            <w:tcBorders>
              <w:top w:val="nil"/>
              <w:left w:val="nil"/>
              <w:bottom w:val="single" w:sz="4" w:space="0" w:color="auto"/>
              <w:right w:val="single" w:sz="4" w:space="0" w:color="auto"/>
            </w:tcBorders>
            <w:shd w:val="clear" w:color="auto" w:fill="auto"/>
            <w:noWrap/>
            <w:vAlign w:val="center"/>
            <w:hideMark/>
          </w:tcPr>
          <w:p w14:paraId="1D0159D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3.900</w:t>
            </w:r>
          </w:p>
        </w:tc>
        <w:tc>
          <w:tcPr>
            <w:tcW w:w="280" w:type="pct"/>
            <w:tcBorders>
              <w:top w:val="nil"/>
              <w:left w:val="nil"/>
              <w:bottom w:val="single" w:sz="4" w:space="0" w:color="auto"/>
              <w:right w:val="single" w:sz="4" w:space="0" w:color="auto"/>
            </w:tcBorders>
            <w:shd w:val="clear" w:color="auto" w:fill="auto"/>
            <w:noWrap/>
            <w:vAlign w:val="center"/>
            <w:hideMark/>
          </w:tcPr>
          <w:p w14:paraId="57DFAEE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2.0</w:t>
            </w:r>
          </w:p>
        </w:tc>
        <w:tc>
          <w:tcPr>
            <w:tcW w:w="257" w:type="pct"/>
            <w:tcBorders>
              <w:top w:val="nil"/>
              <w:left w:val="nil"/>
              <w:bottom w:val="single" w:sz="4" w:space="0" w:color="auto"/>
              <w:right w:val="single" w:sz="4" w:space="0" w:color="auto"/>
            </w:tcBorders>
            <w:shd w:val="clear" w:color="auto" w:fill="auto"/>
            <w:noWrap/>
            <w:vAlign w:val="center"/>
            <w:hideMark/>
          </w:tcPr>
          <w:p w14:paraId="3B46613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7.8</w:t>
            </w:r>
          </w:p>
        </w:tc>
      </w:tr>
      <w:tr w:rsidR="00DA1513" w:rsidRPr="0027474C" w14:paraId="7F869858"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6B50DC54" w14:textId="2AC072E4"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Na</w:t>
            </w:r>
            <w:r w:rsidR="00B51AD4" w:rsidRPr="0027474C">
              <w:rPr>
                <w:rFonts w:eastAsia="Times New Roman" w:cs="Times New Roman"/>
                <w:b/>
                <w:bCs/>
                <w:sz w:val="15"/>
                <w:szCs w:val="15"/>
                <w:vertAlign w:val="subscript"/>
              </w:rPr>
              <w:t xml:space="preserve"> D</w:t>
            </w:r>
          </w:p>
        </w:tc>
        <w:tc>
          <w:tcPr>
            <w:tcW w:w="192" w:type="pct"/>
            <w:tcBorders>
              <w:top w:val="nil"/>
              <w:left w:val="nil"/>
              <w:bottom w:val="single" w:sz="4" w:space="0" w:color="auto"/>
              <w:right w:val="single" w:sz="4" w:space="0" w:color="auto"/>
            </w:tcBorders>
            <w:shd w:val="clear" w:color="auto" w:fill="auto"/>
            <w:noWrap/>
            <w:vAlign w:val="center"/>
            <w:hideMark/>
          </w:tcPr>
          <w:p w14:paraId="1821860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0.26</w:t>
            </w:r>
          </w:p>
        </w:tc>
        <w:tc>
          <w:tcPr>
            <w:tcW w:w="233" w:type="pct"/>
            <w:tcBorders>
              <w:top w:val="nil"/>
              <w:left w:val="nil"/>
              <w:bottom w:val="single" w:sz="4" w:space="0" w:color="auto"/>
              <w:right w:val="single" w:sz="4" w:space="0" w:color="auto"/>
            </w:tcBorders>
            <w:shd w:val="clear" w:color="auto" w:fill="auto"/>
            <w:noWrap/>
            <w:vAlign w:val="center"/>
            <w:hideMark/>
          </w:tcPr>
          <w:p w14:paraId="591F18E6" w14:textId="3F55330D"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190B1A6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5A00BC0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76</w:t>
            </w:r>
          </w:p>
        </w:tc>
        <w:tc>
          <w:tcPr>
            <w:tcW w:w="228" w:type="pct"/>
            <w:tcBorders>
              <w:top w:val="nil"/>
              <w:left w:val="nil"/>
              <w:bottom w:val="single" w:sz="4" w:space="0" w:color="auto"/>
              <w:right w:val="single" w:sz="4" w:space="0" w:color="auto"/>
            </w:tcBorders>
            <w:shd w:val="clear" w:color="auto" w:fill="auto"/>
            <w:noWrap/>
            <w:vAlign w:val="center"/>
            <w:hideMark/>
          </w:tcPr>
          <w:p w14:paraId="6939635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54.0</w:t>
            </w:r>
          </w:p>
        </w:tc>
        <w:tc>
          <w:tcPr>
            <w:tcW w:w="210" w:type="pct"/>
            <w:tcBorders>
              <w:top w:val="nil"/>
              <w:left w:val="nil"/>
              <w:bottom w:val="single" w:sz="4" w:space="0" w:color="auto"/>
              <w:right w:val="single" w:sz="4" w:space="0" w:color="auto"/>
            </w:tcBorders>
            <w:shd w:val="clear" w:color="auto" w:fill="auto"/>
            <w:noWrap/>
            <w:vAlign w:val="center"/>
            <w:hideMark/>
          </w:tcPr>
          <w:p w14:paraId="59A5709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0.595</w:t>
            </w:r>
          </w:p>
        </w:tc>
        <w:tc>
          <w:tcPr>
            <w:tcW w:w="192" w:type="pct"/>
            <w:tcBorders>
              <w:top w:val="nil"/>
              <w:left w:val="nil"/>
              <w:bottom w:val="single" w:sz="4" w:space="0" w:color="auto"/>
              <w:right w:val="single" w:sz="4" w:space="0" w:color="auto"/>
            </w:tcBorders>
            <w:shd w:val="clear" w:color="auto" w:fill="auto"/>
            <w:noWrap/>
            <w:vAlign w:val="center"/>
            <w:hideMark/>
          </w:tcPr>
          <w:p w14:paraId="3ADD95E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0.490</w:t>
            </w:r>
          </w:p>
        </w:tc>
        <w:tc>
          <w:tcPr>
            <w:tcW w:w="163" w:type="pct"/>
            <w:tcBorders>
              <w:top w:val="nil"/>
              <w:left w:val="nil"/>
              <w:bottom w:val="single" w:sz="4" w:space="0" w:color="auto"/>
              <w:right w:val="single" w:sz="4" w:space="0" w:color="auto"/>
            </w:tcBorders>
            <w:shd w:val="clear" w:color="auto" w:fill="auto"/>
            <w:noWrap/>
            <w:vAlign w:val="center"/>
            <w:hideMark/>
          </w:tcPr>
          <w:p w14:paraId="61CD274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0.82</w:t>
            </w:r>
          </w:p>
        </w:tc>
        <w:tc>
          <w:tcPr>
            <w:tcW w:w="241" w:type="pct"/>
            <w:tcBorders>
              <w:top w:val="nil"/>
              <w:left w:val="nil"/>
              <w:bottom w:val="single" w:sz="4" w:space="0" w:color="auto"/>
              <w:right w:val="single" w:sz="4" w:space="0" w:color="auto"/>
            </w:tcBorders>
            <w:shd w:val="clear" w:color="auto" w:fill="auto"/>
            <w:noWrap/>
            <w:vAlign w:val="center"/>
            <w:hideMark/>
          </w:tcPr>
          <w:p w14:paraId="1668662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38" w:type="pct"/>
            <w:tcBorders>
              <w:top w:val="nil"/>
              <w:left w:val="nil"/>
              <w:bottom w:val="single" w:sz="4" w:space="0" w:color="auto"/>
              <w:right w:val="single" w:sz="4" w:space="0" w:color="auto"/>
            </w:tcBorders>
            <w:shd w:val="clear" w:color="auto" w:fill="auto"/>
            <w:noWrap/>
            <w:vAlign w:val="center"/>
            <w:hideMark/>
          </w:tcPr>
          <w:p w14:paraId="3E24733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1765A90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321332E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2594F0A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0.770</w:t>
            </w:r>
          </w:p>
        </w:tc>
        <w:tc>
          <w:tcPr>
            <w:tcW w:w="238" w:type="pct"/>
            <w:tcBorders>
              <w:top w:val="nil"/>
              <w:left w:val="nil"/>
              <w:bottom w:val="single" w:sz="4" w:space="0" w:color="auto"/>
              <w:right w:val="single" w:sz="4" w:space="0" w:color="auto"/>
            </w:tcBorders>
            <w:shd w:val="clear" w:color="auto" w:fill="auto"/>
            <w:noWrap/>
            <w:vAlign w:val="center"/>
            <w:hideMark/>
          </w:tcPr>
          <w:p w14:paraId="5DE138F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1.300</w:t>
            </w:r>
          </w:p>
        </w:tc>
        <w:tc>
          <w:tcPr>
            <w:tcW w:w="234" w:type="pct"/>
            <w:tcBorders>
              <w:top w:val="nil"/>
              <w:left w:val="nil"/>
              <w:bottom w:val="single" w:sz="4" w:space="0" w:color="auto"/>
              <w:right w:val="single" w:sz="4" w:space="0" w:color="auto"/>
            </w:tcBorders>
            <w:shd w:val="clear" w:color="auto" w:fill="auto"/>
            <w:noWrap/>
            <w:vAlign w:val="center"/>
            <w:hideMark/>
          </w:tcPr>
          <w:p w14:paraId="2453571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1.725</w:t>
            </w:r>
          </w:p>
        </w:tc>
        <w:tc>
          <w:tcPr>
            <w:tcW w:w="224" w:type="pct"/>
            <w:tcBorders>
              <w:top w:val="nil"/>
              <w:left w:val="nil"/>
              <w:bottom w:val="single" w:sz="4" w:space="0" w:color="auto"/>
              <w:right w:val="single" w:sz="4" w:space="0" w:color="auto"/>
            </w:tcBorders>
            <w:shd w:val="clear" w:color="auto" w:fill="auto"/>
            <w:noWrap/>
            <w:vAlign w:val="center"/>
            <w:hideMark/>
          </w:tcPr>
          <w:p w14:paraId="2C3FD9E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1.950</w:t>
            </w:r>
          </w:p>
        </w:tc>
        <w:tc>
          <w:tcPr>
            <w:tcW w:w="224" w:type="pct"/>
            <w:tcBorders>
              <w:top w:val="nil"/>
              <w:left w:val="nil"/>
              <w:bottom w:val="single" w:sz="4" w:space="0" w:color="auto"/>
              <w:right w:val="single" w:sz="4" w:space="0" w:color="auto"/>
            </w:tcBorders>
            <w:shd w:val="clear" w:color="auto" w:fill="auto"/>
            <w:noWrap/>
            <w:vAlign w:val="center"/>
            <w:hideMark/>
          </w:tcPr>
          <w:p w14:paraId="28974BA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2.300</w:t>
            </w:r>
          </w:p>
        </w:tc>
        <w:tc>
          <w:tcPr>
            <w:tcW w:w="280" w:type="pct"/>
            <w:tcBorders>
              <w:top w:val="nil"/>
              <w:left w:val="nil"/>
              <w:bottom w:val="single" w:sz="4" w:space="0" w:color="auto"/>
              <w:right w:val="single" w:sz="4" w:space="0" w:color="auto"/>
            </w:tcBorders>
            <w:shd w:val="clear" w:color="auto" w:fill="auto"/>
            <w:noWrap/>
            <w:vAlign w:val="center"/>
            <w:hideMark/>
          </w:tcPr>
          <w:p w14:paraId="4F3D621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1.6</w:t>
            </w:r>
          </w:p>
        </w:tc>
        <w:tc>
          <w:tcPr>
            <w:tcW w:w="257" w:type="pct"/>
            <w:tcBorders>
              <w:top w:val="nil"/>
              <w:left w:val="nil"/>
              <w:bottom w:val="single" w:sz="4" w:space="0" w:color="auto"/>
              <w:right w:val="single" w:sz="4" w:space="0" w:color="auto"/>
            </w:tcBorders>
            <w:shd w:val="clear" w:color="auto" w:fill="auto"/>
            <w:noWrap/>
            <w:vAlign w:val="center"/>
            <w:hideMark/>
          </w:tcPr>
          <w:p w14:paraId="00E8D6D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5.0</w:t>
            </w:r>
          </w:p>
        </w:tc>
      </w:tr>
      <w:tr w:rsidR="0027474C" w:rsidRPr="0027474C" w14:paraId="23457775" w14:textId="77777777" w:rsidTr="0027474C">
        <w:trPr>
          <w:trHeight w:val="20"/>
        </w:trPr>
        <w:tc>
          <w:tcPr>
            <w:tcW w:w="816" w:type="pct"/>
            <w:vMerge w:val="restart"/>
            <w:tcBorders>
              <w:top w:val="nil"/>
              <w:left w:val="single" w:sz="4" w:space="0" w:color="auto"/>
              <w:right w:val="single" w:sz="4" w:space="0" w:color="auto"/>
            </w:tcBorders>
            <w:shd w:val="clear" w:color="auto" w:fill="auto"/>
            <w:vAlign w:val="center"/>
          </w:tcPr>
          <w:p w14:paraId="72099745" w14:textId="6A76D8F0" w:rsidR="0027474C" w:rsidRPr="0027474C" w:rsidRDefault="0027474C" w:rsidP="0027474C">
            <w:pPr>
              <w:spacing w:line="240" w:lineRule="auto"/>
              <w:jc w:val="center"/>
              <w:rPr>
                <w:rFonts w:eastAsia="Times New Roman" w:cs="Times New Roman"/>
                <w:b/>
                <w:bCs/>
                <w:sz w:val="15"/>
                <w:szCs w:val="15"/>
              </w:rPr>
            </w:pPr>
            <w:r w:rsidRPr="0027474C">
              <w:rPr>
                <w:b/>
                <w:bCs/>
                <w:sz w:val="15"/>
                <w:szCs w:val="15"/>
              </w:rPr>
              <w:t>Al</w:t>
            </w:r>
            <w:r w:rsidRPr="0027474C">
              <w:rPr>
                <w:b/>
                <w:bCs/>
                <w:sz w:val="15"/>
                <w:szCs w:val="15"/>
                <w:vertAlign w:val="subscript"/>
              </w:rPr>
              <w:t xml:space="preserve"> T</w:t>
            </w:r>
          </w:p>
        </w:tc>
        <w:tc>
          <w:tcPr>
            <w:tcW w:w="192" w:type="pct"/>
            <w:vMerge w:val="restart"/>
            <w:tcBorders>
              <w:top w:val="nil"/>
              <w:left w:val="nil"/>
              <w:right w:val="single" w:sz="4" w:space="0" w:color="auto"/>
            </w:tcBorders>
            <w:shd w:val="clear" w:color="auto" w:fill="auto"/>
            <w:noWrap/>
            <w:vAlign w:val="center"/>
          </w:tcPr>
          <w:p w14:paraId="74FD3749" w14:textId="6C6D66C5" w:rsidR="0027474C" w:rsidRPr="0027474C" w:rsidRDefault="0027474C" w:rsidP="0027474C">
            <w:pPr>
              <w:spacing w:line="240" w:lineRule="auto"/>
              <w:jc w:val="center"/>
              <w:rPr>
                <w:rFonts w:eastAsia="Times New Roman" w:cs="Times New Roman"/>
                <w:sz w:val="15"/>
                <w:szCs w:val="15"/>
              </w:rPr>
            </w:pPr>
            <w:r w:rsidRPr="0027474C">
              <w:rPr>
                <w:sz w:val="15"/>
                <w:szCs w:val="15"/>
              </w:rPr>
              <w:t>&lt;0.05</w:t>
            </w:r>
          </w:p>
        </w:tc>
        <w:tc>
          <w:tcPr>
            <w:tcW w:w="233" w:type="pct"/>
            <w:tcBorders>
              <w:top w:val="nil"/>
              <w:left w:val="nil"/>
              <w:bottom w:val="single" w:sz="4" w:space="0" w:color="auto"/>
              <w:right w:val="single" w:sz="4" w:space="0" w:color="auto"/>
            </w:tcBorders>
            <w:shd w:val="clear" w:color="auto" w:fill="auto"/>
            <w:noWrap/>
            <w:vAlign w:val="center"/>
          </w:tcPr>
          <w:p w14:paraId="313EEA39" w14:textId="3C0C8FDF" w:rsidR="0027474C" w:rsidRPr="0027474C" w:rsidRDefault="0027474C" w:rsidP="0027474C">
            <w:pPr>
              <w:spacing w:line="240" w:lineRule="auto"/>
              <w:jc w:val="center"/>
              <w:rPr>
                <w:rFonts w:eastAsia="Times New Roman" w:cs="Times New Roman"/>
                <w:sz w:val="15"/>
                <w:szCs w:val="15"/>
              </w:rPr>
            </w:pPr>
            <w:r w:rsidRPr="0027474C">
              <w:rPr>
                <w:sz w:val="15"/>
                <w:szCs w:val="15"/>
              </w:rPr>
              <w:t>RS</w:t>
            </w:r>
          </w:p>
        </w:tc>
        <w:tc>
          <w:tcPr>
            <w:tcW w:w="181" w:type="pct"/>
            <w:tcBorders>
              <w:top w:val="nil"/>
              <w:left w:val="nil"/>
              <w:bottom w:val="single" w:sz="4" w:space="0" w:color="auto"/>
              <w:right w:val="single" w:sz="4" w:space="0" w:color="auto"/>
            </w:tcBorders>
            <w:shd w:val="clear" w:color="auto" w:fill="auto"/>
            <w:noWrap/>
            <w:vAlign w:val="center"/>
          </w:tcPr>
          <w:p w14:paraId="55AC6C8A" w14:textId="48F8450A" w:rsidR="0027474C" w:rsidRPr="0027474C" w:rsidRDefault="0027474C" w:rsidP="0027474C">
            <w:pPr>
              <w:spacing w:line="240" w:lineRule="auto"/>
              <w:jc w:val="center"/>
              <w:rPr>
                <w:rFonts w:eastAsia="Times New Roman" w:cs="Times New Roman"/>
                <w:sz w:val="15"/>
                <w:szCs w:val="15"/>
              </w:rPr>
            </w:pPr>
            <w:r w:rsidRPr="0027474C">
              <w:rPr>
                <w:sz w:val="15"/>
                <w:szCs w:val="15"/>
              </w:rPr>
              <w:t>&lt;0.05</w:t>
            </w:r>
          </w:p>
        </w:tc>
        <w:tc>
          <w:tcPr>
            <w:tcW w:w="135" w:type="pct"/>
            <w:tcBorders>
              <w:top w:val="nil"/>
              <w:left w:val="nil"/>
              <w:bottom w:val="single" w:sz="4" w:space="0" w:color="auto"/>
              <w:right w:val="single" w:sz="4" w:space="0" w:color="auto"/>
            </w:tcBorders>
            <w:shd w:val="clear" w:color="auto" w:fill="auto"/>
            <w:noWrap/>
            <w:vAlign w:val="center"/>
          </w:tcPr>
          <w:p w14:paraId="52CCD02F" w14:textId="777D611A" w:rsidR="0027474C" w:rsidRPr="0027474C" w:rsidRDefault="0027474C" w:rsidP="0027474C">
            <w:pPr>
              <w:spacing w:line="240" w:lineRule="auto"/>
              <w:jc w:val="center"/>
              <w:rPr>
                <w:rFonts w:eastAsia="Times New Roman" w:cs="Times New Roman"/>
                <w:sz w:val="15"/>
                <w:szCs w:val="15"/>
              </w:rPr>
            </w:pPr>
            <w:r w:rsidRPr="0027474C">
              <w:rPr>
                <w:sz w:val="15"/>
                <w:szCs w:val="15"/>
              </w:rPr>
              <w:t>36</w:t>
            </w:r>
          </w:p>
        </w:tc>
        <w:tc>
          <w:tcPr>
            <w:tcW w:w="228" w:type="pct"/>
            <w:tcBorders>
              <w:top w:val="nil"/>
              <w:left w:val="nil"/>
              <w:bottom w:val="single" w:sz="4" w:space="0" w:color="auto"/>
              <w:right w:val="single" w:sz="4" w:space="0" w:color="auto"/>
            </w:tcBorders>
            <w:shd w:val="clear" w:color="auto" w:fill="auto"/>
            <w:noWrap/>
            <w:vAlign w:val="center"/>
          </w:tcPr>
          <w:p w14:paraId="165B840D" w14:textId="200325CC" w:rsidR="0027474C" w:rsidRPr="0027474C" w:rsidRDefault="0027474C" w:rsidP="0027474C">
            <w:pPr>
              <w:spacing w:line="240" w:lineRule="auto"/>
              <w:jc w:val="center"/>
              <w:rPr>
                <w:rFonts w:eastAsia="Times New Roman" w:cs="Times New Roman"/>
                <w:sz w:val="15"/>
                <w:szCs w:val="15"/>
              </w:rPr>
            </w:pPr>
            <w:r w:rsidRPr="0027474C">
              <w:rPr>
                <w:sz w:val="15"/>
                <w:szCs w:val="15"/>
              </w:rPr>
              <w:t>2.8</w:t>
            </w:r>
          </w:p>
        </w:tc>
        <w:tc>
          <w:tcPr>
            <w:tcW w:w="210" w:type="pct"/>
            <w:tcBorders>
              <w:top w:val="nil"/>
              <w:left w:val="nil"/>
              <w:bottom w:val="single" w:sz="4" w:space="0" w:color="auto"/>
              <w:right w:val="single" w:sz="4" w:space="0" w:color="auto"/>
            </w:tcBorders>
            <w:shd w:val="clear" w:color="auto" w:fill="auto"/>
            <w:noWrap/>
            <w:vAlign w:val="center"/>
          </w:tcPr>
          <w:p w14:paraId="4FE5AC8E" w14:textId="33CDC69F" w:rsidR="0027474C" w:rsidRPr="0027474C" w:rsidRDefault="0027474C" w:rsidP="0027474C">
            <w:pPr>
              <w:spacing w:line="240" w:lineRule="auto"/>
              <w:jc w:val="center"/>
              <w:rPr>
                <w:rFonts w:eastAsia="Times New Roman" w:cs="Times New Roman"/>
                <w:sz w:val="15"/>
                <w:szCs w:val="15"/>
              </w:rPr>
            </w:pPr>
            <w:r w:rsidRPr="0027474C">
              <w:rPr>
                <w:sz w:val="15"/>
                <w:szCs w:val="15"/>
              </w:rPr>
              <w:t>0.202</w:t>
            </w:r>
          </w:p>
        </w:tc>
        <w:tc>
          <w:tcPr>
            <w:tcW w:w="192" w:type="pct"/>
            <w:tcBorders>
              <w:top w:val="nil"/>
              <w:left w:val="nil"/>
              <w:bottom w:val="single" w:sz="4" w:space="0" w:color="auto"/>
              <w:right w:val="single" w:sz="4" w:space="0" w:color="auto"/>
            </w:tcBorders>
            <w:shd w:val="clear" w:color="auto" w:fill="auto"/>
            <w:noWrap/>
            <w:vAlign w:val="center"/>
          </w:tcPr>
          <w:p w14:paraId="3919A884" w14:textId="78498E7C" w:rsidR="0027474C" w:rsidRPr="0027474C" w:rsidRDefault="0027474C" w:rsidP="0027474C">
            <w:pPr>
              <w:spacing w:line="240" w:lineRule="auto"/>
              <w:jc w:val="center"/>
              <w:rPr>
                <w:rFonts w:eastAsia="Times New Roman" w:cs="Times New Roman"/>
                <w:sz w:val="15"/>
                <w:szCs w:val="15"/>
              </w:rPr>
            </w:pPr>
            <w:r w:rsidRPr="0027474C">
              <w:rPr>
                <w:sz w:val="15"/>
                <w:szCs w:val="15"/>
              </w:rPr>
              <w:t>0.300</w:t>
            </w:r>
          </w:p>
        </w:tc>
        <w:tc>
          <w:tcPr>
            <w:tcW w:w="163" w:type="pct"/>
            <w:tcBorders>
              <w:top w:val="nil"/>
              <w:left w:val="nil"/>
              <w:bottom w:val="single" w:sz="4" w:space="0" w:color="auto"/>
              <w:right w:val="single" w:sz="4" w:space="0" w:color="auto"/>
            </w:tcBorders>
            <w:shd w:val="clear" w:color="auto" w:fill="auto"/>
            <w:noWrap/>
            <w:vAlign w:val="center"/>
          </w:tcPr>
          <w:p w14:paraId="28629D22" w14:textId="38EC2B40" w:rsidR="0027474C" w:rsidRPr="0027474C" w:rsidRDefault="0027474C" w:rsidP="0027474C">
            <w:pPr>
              <w:spacing w:line="240" w:lineRule="auto"/>
              <w:jc w:val="center"/>
              <w:rPr>
                <w:rFonts w:eastAsia="Times New Roman" w:cs="Times New Roman"/>
                <w:sz w:val="15"/>
                <w:szCs w:val="15"/>
              </w:rPr>
            </w:pPr>
            <w:r w:rsidRPr="0027474C">
              <w:rPr>
                <w:sz w:val="15"/>
                <w:szCs w:val="15"/>
              </w:rPr>
              <w:t>1.46</w:t>
            </w:r>
          </w:p>
        </w:tc>
        <w:tc>
          <w:tcPr>
            <w:tcW w:w="241" w:type="pct"/>
            <w:tcBorders>
              <w:top w:val="nil"/>
              <w:left w:val="nil"/>
              <w:bottom w:val="single" w:sz="4" w:space="0" w:color="auto"/>
              <w:right w:val="single" w:sz="4" w:space="0" w:color="auto"/>
            </w:tcBorders>
            <w:shd w:val="clear" w:color="auto" w:fill="auto"/>
            <w:noWrap/>
            <w:vAlign w:val="center"/>
          </w:tcPr>
          <w:p w14:paraId="6A32D846" w14:textId="574407FF" w:rsidR="0027474C" w:rsidRPr="0027474C" w:rsidRDefault="0027474C" w:rsidP="0027474C">
            <w:pPr>
              <w:spacing w:line="240" w:lineRule="auto"/>
              <w:jc w:val="center"/>
              <w:rPr>
                <w:rFonts w:eastAsia="Times New Roman" w:cs="Times New Roman"/>
                <w:sz w:val="15"/>
                <w:szCs w:val="15"/>
              </w:rPr>
            </w:pPr>
            <w:r w:rsidRPr="0027474C">
              <w:rPr>
                <w:sz w:val="15"/>
                <w:szCs w:val="15"/>
              </w:rPr>
              <w:t>0.05</w:t>
            </w:r>
          </w:p>
        </w:tc>
        <w:tc>
          <w:tcPr>
            <w:tcW w:w="238" w:type="pct"/>
            <w:tcBorders>
              <w:top w:val="nil"/>
              <w:left w:val="nil"/>
              <w:bottom w:val="single" w:sz="4" w:space="0" w:color="auto"/>
              <w:right w:val="single" w:sz="4" w:space="0" w:color="auto"/>
            </w:tcBorders>
            <w:shd w:val="clear" w:color="auto" w:fill="auto"/>
            <w:noWrap/>
            <w:vAlign w:val="center"/>
          </w:tcPr>
          <w:p w14:paraId="3B9FD4BD" w14:textId="67F3A1FE" w:rsidR="0027474C" w:rsidRPr="0027474C" w:rsidRDefault="0027474C" w:rsidP="0027474C">
            <w:pPr>
              <w:spacing w:line="240" w:lineRule="auto"/>
              <w:jc w:val="center"/>
              <w:rPr>
                <w:rFonts w:eastAsia="Times New Roman" w:cs="Times New Roman"/>
                <w:sz w:val="15"/>
                <w:szCs w:val="15"/>
              </w:rPr>
            </w:pPr>
            <w:r w:rsidRPr="0027474C">
              <w:rPr>
                <w:sz w:val="15"/>
                <w:szCs w:val="15"/>
              </w:rPr>
              <w:t>&lt;0.025</w:t>
            </w:r>
          </w:p>
        </w:tc>
        <w:tc>
          <w:tcPr>
            <w:tcW w:w="238" w:type="pct"/>
            <w:tcBorders>
              <w:top w:val="nil"/>
              <w:left w:val="nil"/>
              <w:bottom w:val="single" w:sz="4" w:space="0" w:color="auto"/>
              <w:right w:val="single" w:sz="4" w:space="0" w:color="auto"/>
            </w:tcBorders>
            <w:shd w:val="clear" w:color="auto" w:fill="auto"/>
            <w:noWrap/>
            <w:vAlign w:val="center"/>
          </w:tcPr>
          <w:p w14:paraId="7DB1324B" w14:textId="089A7DBF" w:rsidR="0027474C" w:rsidRPr="0027474C" w:rsidRDefault="0027474C" w:rsidP="0027474C">
            <w:pPr>
              <w:spacing w:line="240" w:lineRule="auto"/>
              <w:jc w:val="center"/>
              <w:rPr>
                <w:rFonts w:eastAsia="Times New Roman" w:cs="Times New Roman"/>
                <w:sz w:val="15"/>
                <w:szCs w:val="15"/>
              </w:rPr>
            </w:pPr>
            <w:r w:rsidRPr="0027474C">
              <w:rPr>
                <w:sz w:val="15"/>
                <w:szCs w:val="15"/>
              </w:rPr>
              <w:t>0.066</w:t>
            </w:r>
          </w:p>
        </w:tc>
        <w:tc>
          <w:tcPr>
            <w:tcW w:w="238" w:type="pct"/>
            <w:tcBorders>
              <w:top w:val="nil"/>
              <w:left w:val="nil"/>
              <w:bottom w:val="single" w:sz="4" w:space="0" w:color="auto"/>
              <w:right w:val="single" w:sz="4" w:space="0" w:color="auto"/>
            </w:tcBorders>
            <w:shd w:val="clear" w:color="auto" w:fill="auto"/>
            <w:noWrap/>
            <w:vAlign w:val="center"/>
          </w:tcPr>
          <w:p w14:paraId="11E36D12" w14:textId="29D6AE27" w:rsidR="0027474C" w:rsidRPr="0027474C" w:rsidRDefault="0027474C" w:rsidP="0027474C">
            <w:pPr>
              <w:spacing w:line="240" w:lineRule="auto"/>
              <w:jc w:val="center"/>
              <w:rPr>
                <w:rFonts w:eastAsia="Times New Roman" w:cs="Times New Roman"/>
                <w:sz w:val="15"/>
                <w:szCs w:val="15"/>
              </w:rPr>
            </w:pPr>
            <w:r w:rsidRPr="0027474C">
              <w:rPr>
                <w:sz w:val="15"/>
                <w:szCs w:val="15"/>
              </w:rPr>
              <w:t>0.083</w:t>
            </w:r>
          </w:p>
        </w:tc>
        <w:tc>
          <w:tcPr>
            <w:tcW w:w="238" w:type="pct"/>
            <w:tcBorders>
              <w:top w:val="nil"/>
              <w:left w:val="nil"/>
              <w:bottom w:val="single" w:sz="4" w:space="0" w:color="auto"/>
              <w:right w:val="single" w:sz="4" w:space="0" w:color="auto"/>
            </w:tcBorders>
            <w:shd w:val="clear" w:color="auto" w:fill="auto"/>
            <w:noWrap/>
            <w:vAlign w:val="center"/>
          </w:tcPr>
          <w:p w14:paraId="5CDC0EE6" w14:textId="2BE3D6A0" w:rsidR="0027474C" w:rsidRPr="0027474C" w:rsidRDefault="0027474C" w:rsidP="0027474C">
            <w:pPr>
              <w:spacing w:line="240" w:lineRule="auto"/>
              <w:jc w:val="center"/>
              <w:rPr>
                <w:rFonts w:eastAsia="Times New Roman" w:cs="Times New Roman"/>
                <w:sz w:val="15"/>
                <w:szCs w:val="15"/>
              </w:rPr>
            </w:pPr>
            <w:r w:rsidRPr="0027474C">
              <w:rPr>
                <w:sz w:val="15"/>
                <w:szCs w:val="15"/>
              </w:rPr>
              <w:t>0.198</w:t>
            </w:r>
          </w:p>
        </w:tc>
        <w:tc>
          <w:tcPr>
            <w:tcW w:w="238" w:type="pct"/>
            <w:tcBorders>
              <w:top w:val="nil"/>
              <w:left w:val="nil"/>
              <w:bottom w:val="single" w:sz="4" w:space="0" w:color="auto"/>
              <w:right w:val="single" w:sz="4" w:space="0" w:color="auto"/>
            </w:tcBorders>
            <w:shd w:val="clear" w:color="auto" w:fill="auto"/>
            <w:noWrap/>
            <w:vAlign w:val="center"/>
          </w:tcPr>
          <w:p w14:paraId="013472B6" w14:textId="5EAD8467" w:rsidR="0027474C" w:rsidRPr="0027474C" w:rsidRDefault="0027474C" w:rsidP="0027474C">
            <w:pPr>
              <w:spacing w:line="240" w:lineRule="auto"/>
              <w:jc w:val="center"/>
              <w:rPr>
                <w:rFonts w:eastAsia="Times New Roman" w:cs="Times New Roman"/>
                <w:sz w:val="15"/>
                <w:szCs w:val="15"/>
              </w:rPr>
            </w:pPr>
            <w:r w:rsidRPr="0027474C">
              <w:rPr>
                <w:sz w:val="15"/>
                <w:szCs w:val="15"/>
              </w:rPr>
              <w:t>0.485</w:t>
            </w:r>
          </w:p>
        </w:tc>
        <w:tc>
          <w:tcPr>
            <w:tcW w:w="234" w:type="pct"/>
            <w:tcBorders>
              <w:top w:val="nil"/>
              <w:left w:val="nil"/>
              <w:bottom w:val="single" w:sz="4" w:space="0" w:color="auto"/>
              <w:right w:val="single" w:sz="4" w:space="0" w:color="auto"/>
            </w:tcBorders>
            <w:shd w:val="clear" w:color="auto" w:fill="auto"/>
            <w:noWrap/>
            <w:vAlign w:val="center"/>
          </w:tcPr>
          <w:p w14:paraId="54216BD6" w14:textId="41BD39CF" w:rsidR="0027474C" w:rsidRPr="0027474C" w:rsidRDefault="0027474C" w:rsidP="0027474C">
            <w:pPr>
              <w:spacing w:line="240" w:lineRule="auto"/>
              <w:jc w:val="center"/>
              <w:rPr>
                <w:rFonts w:eastAsia="Times New Roman" w:cs="Times New Roman"/>
                <w:sz w:val="15"/>
                <w:szCs w:val="15"/>
              </w:rPr>
            </w:pPr>
            <w:r w:rsidRPr="0027474C">
              <w:rPr>
                <w:sz w:val="15"/>
                <w:szCs w:val="15"/>
              </w:rPr>
              <w:t>0.816</w:t>
            </w:r>
          </w:p>
        </w:tc>
        <w:tc>
          <w:tcPr>
            <w:tcW w:w="224" w:type="pct"/>
            <w:tcBorders>
              <w:top w:val="nil"/>
              <w:left w:val="nil"/>
              <w:bottom w:val="single" w:sz="4" w:space="0" w:color="auto"/>
              <w:right w:val="single" w:sz="4" w:space="0" w:color="auto"/>
            </w:tcBorders>
            <w:shd w:val="clear" w:color="auto" w:fill="auto"/>
            <w:noWrap/>
            <w:vAlign w:val="center"/>
          </w:tcPr>
          <w:p w14:paraId="2132C1AB" w14:textId="135FA49A" w:rsidR="0027474C" w:rsidRPr="0027474C" w:rsidRDefault="0027474C" w:rsidP="0027474C">
            <w:pPr>
              <w:spacing w:line="240" w:lineRule="auto"/>
              <w:jc w:val="center"/>
              <w:rPr>
                <w:rFonts w:eastAsia="Times New Roman" w:cs="Times New Roman"/>
                <w:sz w:val="15"/>
                <w:szCs w:val="15"/>
              </w:rPr>
            </w:pPr>
            <w:r w:rsidRPr="0027474C">
              <w:rPr>
                <w:sz w:val="15"/>
                <w:szCs w:val="15"/>
              </w:rPr>
              <w:t>1.120</w:t>
            </w:r>
          </w:p>
        </w:tc>
        <w:tc>
          <w:tcPr>
            <w:tcW w:w="224" w:type="pct"/>
            <w:tcBorders>
              <w:top w:val="nil"/>
              <w:left w:val="nil"/>
              <w:bottom w:val="single" w:sz="4" w:space="0" w:color="auto"/>
              <w:right w:val="single" w:sz="4" w:space="0" w:color="auto"/>
            </w:tcBorders>
            <w:shd w:val="clear" w:color="auto" w:fill="auto"/>
            <w:noWrap/>
            <w:vAlign w:val="center"/>
          </w:tcPr>
          <w:p w14:paraId="333C82A8" w14:textId="573A58B9" w:rsidR="0027474C" w:rsidRPr="0027474C" w:rsidRDefault="0027474C" w:rsidP="0027474C">
            <w:pPr>
              <w:spacing w:line="240" w:lineRule="auto"/>
              <w:jc w:val="center"/>
              <w:rPr>
                <w:rFonts w:eastAsia="Times New Roman" w:cs="Times New Roman"/>
                <w:sz w:val="15"/>
                <w:szCs w:val="15"/>
              </w:rPr>
            </w:pPr>
            <w:r w:rsidRPr="0027474C">
              <w:rPr>
                <w:sz w:val="15"/>
                <w:szCs w:val="15"/>
              </w:rPr>
              <w:t>1.400</w:t>
            </w:r>
          </w:p>
        </w:tc>
        <w:tc>
          <w:tcPr>
            <w:tcW w:w="280" w:type="pct"/>
            <w:tcBorders>
              <w:top w:val="nil"/>
              <w:left w:val="nil"/>
              <w:bottom w:val="single" w:sz="4" w:space="0" w:color="auto"/>
              <w:right w:val="single" w:sz="4" w:space="0" w:color="auto"/>
            </w:tcBorders>
            <w:shd w:val="clear" w:color="auto" w:fill="auto"/>
            <w:noWrap/>
            <w:vAlign w:val="center"/>
          </w:tcPr>
          <w:p w14:paraId="336D3016" w14:textId="746A948F" w:rsidR="0027474C" w:rsidRPr="0027474C" w:rsidRDefault="0027474C" w:rsidP="0027474C">
            <w:pPr>
              <w:spacing w:line="240" w:lineRule="auto"/>
              <w:jc w:val="center"/>
              <w:rPr>
                <w:rFonts w:eastAsia="Times New Roman" w:cs="Times New Roman"/>
                <w:sz w:val="15"/>
                <w:szCs w:val="15"/>
              </w:rPr>
            </w:pPr>
            <w:r w:rsidRPr="0027474C">
              <w:rPr>
                <w:sz w:val="15"/>
                <w:szCs w:val="15"/>
              </w:rPr>
              <w:t>2.8</w:t>
            </w:r>
          </w:p>
        </w:tc>
        <w:tc>
          <w:tcPr>
            <w:tcW w:w="257" w:type="pct"/>
            <w:tcBorders>
              <w:top w:val="nil"/>
              <w:left w:val="nil"/>
              <w:bottom w:val="single" w:sz="4" w:space="0" w:color="auto"/>
              <w:right w:val="single" w:sz="4" w:space="0" w:color="auto"/>
            </w:tcBorders>
            <w:shd w:val="clear" w:color="auto" w:fill="auto"/>
            <w:noWrap/>
            <w:vAlign w:val="center"/>
          </w:tcPr>
          <w:p w14:paraId="7EDA99A6" w14:textId="37D22C9C" w:rsidR="0027474C" w:rsidRPr="0027474C" w:rsidRDefault="0027474C" w:rsidP="0027474C">
            <w:pPr>
              <w:spacing w:line="240" w:lineRule="auto"/>
              <w:jc w:val="center"/>
              <w:rPr>
                <w:rFonts w:eastAsia="Times New Roman" w:cs="Times New Roman"/>
                <w:sz w:val="15"/>
                <w:szCs w:val="15"/>
              </w:rPr>
            </w:pPr>
            <w:r w:rsidRPr="0027474C">
              <w:rPr>
                <w:sz w:val="15"/>
                <w:szCs w:val="15"/>
              </w:rPr>
              <w:t>10.1</w:t>
            </w:r>
          </w:p>
        </w:tc>
      </w:tr>
      <w:tr w:rsidR="0027474C" w:rsidRPr="0027474C" w14:paraId="6143CE59" w14:textId="77777777" w:rsidTr="0027474C">
        <w:trPr>
          <w:trHeight w:val="20"/>
        </w:trPr>
        <w:tc>
          <w:tcPr>
            <w:tcW w:w="816" w:type="pct"/>
            <w:vMerge/>
            <w:tcBorders>
              <w:left w:val="single" w:sz="4" w:space="0" w:color="auto"/>
              <w:bottom w:val="single" w:sz="4" w:space="0" w:color="auto"/>
              <w:right w:val="single" w:sz="4" w:space="0" w:color="auto"/>
            </w:tcBorders>
            <w:shd w:val="clear" w:color="auto" w:fill="auto"/>
            <w:vAlign w:val="center"/>
          </w:tcPr>
          <w:p w14:paraId="1F7A210D" w14:textId="77777777" w:rsidR="0027474C" w:rsidRPr="0027474C" w:rsidRDefault="0027474C" w:rsidP="0027474C">
            <w:pPr>
              <w:spacing w:line="240" w:lineRule="auto"/>
              <w:jc w:val="center"/>
              <w:rPr>
                <w:rFonts w:eastAsia="Times New Roman" w:cs="Times New Roman"/>
                <w:b/>
                <w:bCs/>
                <w:sz w:val="15"/>
                <w:szCs w:val="15"/>
              </w:rPr>
            </w:pPr>
          </w:p>
        </w:tc>
        <w:tc>
          <w:tcPr>
            <w:tcW w:w="192" w:type="pct"/>
            <w:vMerge/>
            <w:tcBorders>
              <w:left w:val="nil"/>
              <w:bottom w:val="single" w:sz="4" w:space="0" w:color="auto"/>
              <w:right w:val="single" w:sz="4" w:space="0" w:color="auto"/>
            </w:tcBorders>
            <w:shd w:val="clear" w:color="auto" w:fill="auto"/>
            <w:noWrap/>
            <w:vAlign w:val="center"/>
          </w:tcPr>
          <w:p w14:paraId="2B52B568" w14:textId="77777777" w:rsidR="0027474C" w:rsidRPr="0027474C" w:rsidRDefault="0027474C" w:rsidP="0027474C">
            <w:pPr>
              <w:spacing w:line="240" w:lineRule="auto"/>
              <w:jc w:val="center"/>
              <w:rPr>
                <w:rFonts w:eastAsia="Times New Roman" w:cs="Times New Roman"/>
                <w:sz w:val="15"/>
                <w:szCs w:val="15"/>
              </w:rPr>
            </w:pPr>
          </w:p>
        </w:tc>
        <w:tc>
          <w:tcPr>
            <w:tcW w:w="233" w:type="pct"/>
            <w:tcBorders>
              <w:top w:val="nil"/>
              <w:left w:val="nil"/>
              <w:bottom w:val="single" w:sz="4" w:space="0" w:color="auto"/>
              <w:right w:val="single" w:sz="4" w:space="0" w:color="auto"/>
            </w:tcBorders>
            <w:shd w:val="clear" w:color="auto" w:fill="auto"/>
            <w:noWrap/>
            <w:vAlign w:val="center"/>
          </w:tcPr>
          <w:p w14:paraId="1F062DC6" w14:textId="15061D7D" w:rsidR="0027474C" w:rsidRPr="0027474C" w:rsidRDefault="0027474C" w:rsidP="0027474C">
            <w:pPr>
              <w:spacing w:line="240" w:lineRule="auto"/>
              <w:jc w:val="center"/>
              <w:rPr>
                <w:rFonts w:eastAsia="Times New Roman" w:cs="Times New Roman"/>
                <w:sz w:val="15"/>
                <w:szCs w:val="15"/>
              </w:rPr>
            </w:pPr>
            <w:r w:rsidRPr="0027474C">
              <w:rPr>
                <w:sz w:val="15"/>
                <w:szCs w:val="15"/>
              </w:rPr>
              <w:t>DS</w:t>
            </w:r>
          </w:p>
        </w:tc>
        <w:tc>
          <w:tcPr>
            <w:tcW w:w="181" w:type="pct"/>
            <w:tcBorders>
              <w:top w:val="nil"/>
              <w:left w:val="nil"/>
              <w:bottom w:val="single" w:sz="4" w:space="0" w:color="auto"/>
              <w:right w:val="single" w:sz="4" w:space="0" w:color="auto"/>
            </w:tcBorders>
            <w:shd w:val="clear" w:color="auto" w:fill="auto"/>
            <w:noWrap/>
            <w:vAlign w:val="center"/>
          </w:tcPr>
          <w:p w14:paraId="4B16DA59" w14:textId="26A5FC75" w:rsidR="0027474C" w:rsidRPr="0027474C" w:rsidRDefault="0027474C" w:rsidP="0027474C">
            <w:pPr>
              <w:spacing w:line="240" w:lineRule="auto"/>
              <w:jc w:val="center"/>
              <w:rPr>
                <w:rFonts w:eastAsia="Times New Roman" w:cs="Times New Roman"/>
                <w:sz w:val="15"/>
                <w:szCs w:val="15"/>
              </w:rPr>
            </w:pPr>
            <w:r w:rsidRPr="0027474C">
              <w:rPr>
                <w:sz w:val="15"/>
                <w:szCs w:val="15"/>
              </w:rPr>
              <w:t>&lt;0.05</w:t>
            </w:r>
          </w:p>
        </w:tc>
        <w:tc>
          <w:tcPr>
            <w:tcW w:w="135" w:type="pct"/>
            <w:tcBorders>
              <w:top w:val="nil"/>
              <w:left w:val="nil"/>
              <w:bottom w:val="single" w:sz="4" w:space="0" w:color="auto"/>
              <w:right w:val="single" w:sz="4" w:space="0" w:color="auto"/>
            </w:tcBorders>
            <w:shd w:val="clear" w:color="auto" w:fill="auto"/>
            <w:noWrap/>
            <w:vAlign w:val="center"/>
          </w:tcPr>
          <w:p w14:paraId="46C364DE" w14:textId="48D2E93F" w:rsidR="0027474C" w:rsidRPr="0027474C" w:rsidRDefault="0027474C" w:rsidP="0027474C">
            <w:pPr>
              <w:spacing w:line="240" w:lineRule="auto"/>
              <w:jc w:val="center"/>
              <w:rPr>
                <w:rFonts w:eastAsia="Times New Roman" w:cs="Times New Roman"/>
                <w:sz w:val="15"/>
                <w:szCs w:val="15"/>
              </w:rPr>
            </w:pPr>
            <w:r w:rsidRPr="0027474C">
              <w:rPr>
                <w:sz w:val="15"/>
                <w:szCs w:val="15"/>
              </w:rPr>
              <w:t>40</w:t>
            </w:r>
          </w:p>
        </w:tc>
        <w:tc>
          <w:tcPr>
            <w:tcW w:w="228" w:type="pct"/>
            <w:tcBorders>
              <w:top w:val="nil"/>
              <w:left w:val="nil"/>
              <w:bottom w:val="single" w:sz="4" w:space="0" w:color="auto"/>
              <w:right w:val="single" w:sz="4" w:space="0" w:color="auto"/>
            </w:tcBorders>
            <w:shd w:val="clear" w:color="auto" w:fill="auto"/>
            <w:noWrap/>
            <w:vAlign w:val="center"/>
          </w:tcPr>
          <w:p w14:paraId="51017F00" w14:textId="5E4B006F" w:rsidR="0027474C" w:rsidRPr="0027474C" w:rsidRDefault="0027474C" w:rsidP="0027474C">
            <w:pPr>
              <w:spacing w:line="240" w:lineRule="auto"/>
              <w:jc w:val="center"/>
              <w:rPr>
                <w:rFonts w:eastAsia="Times New Roman" w:cs="Times New Roman"/>
                <w:sz w:val="15"/>
                <w:szCs w:val="15"/>
              </w:rPr>
            </w:pPr>
            <w:r w:rsidRPr="0027474C">
              <w:rPr>
                <w:sz w:val="15"/>
                <w:szCs w:val="15"/>
              </w:rPr>
              <w:t>37.5</w:t>
            </w:r>
          </w:p>
        </w:tc>
        <w:tc>
          <w:tcPr>
            <w:tcW w:w="210" w:type="pct"/>
            <w:tcBorders>
              <w:top w:val="nil"/>
              <w:left w:val="nil"/>
              <w:bottom w:val="single" w:sz="4" w:space="0" w:color="auto"/>
              <w:right w:val="single" w:sz="4" w:space="0" w:color="auto"/>
            </w:tcBorders>
            <w:shd w:val="clear" w:color="auto" w:fill="auto"/>
            <w:noWrap/>
            <w:vAlign w:val="center"/>
          </w:tcPr>
          <w:p w14:paraId="4172017C" w14:textId="7E5C8766" w:rsidR="0027474C" w:rsidRPr="0027474C" w:rsidRDefault="0027474C" w:rsidP="0027474C">
            <w:pPr>
              <w:spacing w:line="240" w:lineRule="auto"/>
              <w:jc w:val="center"/>
              <w:rPr>
                <w:rFonts w:eastAsia="Times New Roman" w:cs="Times New Roman"/>
                <w:sz w:val="15"/>
                <w:szCs w:val="15"/>
              </w:rPr>
            </w:pPr>
            <w:r w:rsidRPr="0027474C">
              <w:rPr>
                <w:sz w:val="15"/>
                <w:szCs w:val="15"/>
              </w:rPr>
              <w:t>0.050</w:t>
            </w:r>
          </w:p>
        </w:tc>
        <w:tc>
          <w:tcPr>
            <w:tcW w:w="192" w:type="pct"/>
            <w:tcBorders>
              <w:top w:val="nil"/>
              <w:left w:val="nil"/>
              <w:bottom w:val="single" w:sz="4" w:space="0" w:color="auto"/>
              <w:right w:val="single" w:sz="4" w:space="0" w:color="auto"/>
            </w:tcBorders>
            <w:shd w:val="clear" w:color="auto" w:fill="auto"/>
            <w:noWrap/>
            <w:vAlign w:val="center"/>
          </w:tcPr>
          <w:p w14:paraId="4DAFCDC2" w14:textId="3EC35588" w:rsidR="0027474C" w:rsidRPr="0027474C" w:rsidRDefault="0027474C" w:rsidP="0027474C">
            <w:pPr>
              <w:spacing w:line="240" w:lineRule="auto"/>
              <w:jc w:val="center"/>
              <w:rPr>
                <w:rFonts w:eastAsia="Times New Roman" w:cs="Times New Roman"/>
                <w:sz w:val="15"/>
                <w:szCs w:val="15"/>
              </w:rPr>
            </w:pPr>
            <w:r w:rsidRPr="0027474C">
              <w:rPr>
                <w:sz w:val="15"/>
                <w:szCs w:val="15"/>
              </w:rPr>
              <w:t>0.050</w:t>
            </w:r>
          </w:p>
        </w:tc>
        <w:tc>
          <w:tcPr>
            <w:tcW w:w="163" w:type="pct"/>
            <w:tcBorders>
              <w:top w:val="nil"/>
              <w:left w:val="nil"/>
              <w:bottom w:val="single" w:sz="4" w:space="0" w:color="auto"/>
              <w:right w:val="single" w:sz="4" w:space="0" w:color="auto"/>
            </w:tcBorders>
            <w:shd w:val="clear" w:color="auto" w:fill="auto"/>
            <w:noWrap/>
            <w:vAlign w:val="center"/>
          </w:tcPr>
          <w:p w14:paraId="6C7571E7" w14:textId="66B51773" w:rsidR="0027474C" w:rsidRPr="0027474C" w:rsidRDefault="0027474C" w:rsidP="0027474C">
            <w:pPr>
              <w:spacing w:line="240" w:lineRule="auto"/>
              <w:jc w:val="center"/>
              <w:rPr>
                <w:rFonts w:eastAsia="Times New Roman" w:cs="Times New Roman"/>
                <w:sz w:val="15"/>
                <w:szCs w:val="15"/>
              </w:rPr>
            </w:pPr>
            <w:r w:rsidRPr="0027474C">
              <w:rPr>
                <w:sz w:val="15"/>
                <w:szCs w:val="15"/>
              </w:rPr>
              <w:t>0.96</w:t>
            </w:r>
          </w:p>
        </w:tc>
        <w:tc>
          <w:tcPr>
            <w:tcW w:w="241" w:type="pct"/>
            <w:tcBorders>
              <w:top w:val="nil"/>
              <w:left w:val="nil"/>
              <w:bottom w:val="single" w:sz="4" w:space="0" w:color="auto"/>
              <w:right w:val="single" w:sz="4" w:space="0" w:color="auto"/>
            </w:tcBorders>
            <w:shd w:val="clear" w:color="auto" w:fill="auto"/>
            <w:noWrap/>
            <w:vAlign w:val="center"/>
          </w:tcPr>
          <w:p w14:paraId="709F905E" w14:textId="4C5176D6" w:rsidR="0027474C" w:rsidRPr="0027474C" w:rsidRDefault="0027474C" w:rsidP="0027474C">
            <w:pPr>
              <w:spacing w:line="240" w:lineRule="auto"/>
              <w:jc w:val="center"/>
              <w:rPr>
                <w:rFonts w:eastAsia="Times New Roman" w:cs="Times New Roman"/>
                <w:sz w:val="15"/>
                <w:szCs w:val="15"/>
              </w:rPr>
            </w:pPr>
            <w:r w:rsidRPr="0027474C">
              <w:rPr>
                <w:sz w:val="15"/>
                <w:szCs w:val="15"/>
              </w:rPr>
              <w:t>0.05</w:t>
            </w:r>
          </w:p>
        </w:tc>
        <w:tc>
          <w:tcPr>
            <w:tcW w:w="238" w:type="pct"/>
            <w:tcBorders>
              <w:top w:val="nil"/>
              <w:left w:val="nil"/>
              <w:bottom w:val="single" w:sz="4" w:space="0" w:color="auto"/>
              <w:right w:val="single" w:sz="4" w:space="0" w:color="auto"/>
            </w:tcBorders>
            <w:shd w:val="clear" w:color="auto" w:fill="auto"/>
            <w:noWrap/>
            <w:vAlign w:val="center"/>
          </w:tcPr>
          <w:p w14:paraId="34726441" w14:textId="6C48C455" w:rsidR="0027474C" w:rsidRPr="0027474C" w:rsidRDefault="0027474C" w:rsidP="0027474C">
            <w:pPr>
              <w:spacing w:line="240" w:lineRule="auto"/>
              <w:jc w:val="center"/>
              <w:rPr>
                <w:rFonts w:eastAsia="Times New Roman" w:cs="Times New Roman"/>
                <w:sz w:val="15"/>
                <w:szCs w:val="15"/>
              </w:rPr>
            </w:pPr>
            <w:r w:rsidRPr="0027474C">
              <w:rPr>
                <w:sz w:val="15"/>
                <w:szCs w:val="15"/>
              </w:rPr>
              <w:t>&lt;0.025</w:t>
            </w:r>
          </w:p>
        </w:tc>
        <w:tc>
          <w:tcPr>
            <w:tcW w:w="238" w:type="pct"/>
            <w:tcBorders>
              <w:top w:val="nil"/>
              <w:left w:val="nil"/>
              <w:bottom w:val="single" w:sz="4" w:space="0" w:color="auto"/>
              <w:right w:val="single" w:sz="4" w:space="0" w:color="auto"/>
            </w:tcBorders>
            <w:shd w:val="clear" w:color="auto" w:fill="auto"/>
            <w:noWrap/>
            <w:vAlign w:val="center"/>
          </w:tcPr>
          <w:p w14:paraId="237CE011" w14:textId="3EA0F3DB" w:rsidR="0027474C" w:rsidRPr="0027474C" w:rsidRDefault="0027474C" w:rsidP="0027474C">
            <w:pPr>
              <w:spacing w:line="240" w:lineRule="auto"/>
              <w:jc w:val="center"/>
              <w:rPr>
                <w:rFonts w:eastAsia="Times New Roman" w:cs="Times New Roman"/>
                <w:sz w:val="15"/>
                <w:szCs w:val="15"/>
              </w:rPr>
            </w:pPr>
            <w:r w:rsidRPr="0027474C">
              <w:rPr>
                <w:sz w:val="15"/>
                <w:szCs w:val="15"/>
              </w:rPr>
              <w:t>&lt;0.025</w:t>
            </w:r>
          </w:p>
        </w:tc>
        <w:tc>
          <w:tcPr>
            <w:tcW w:w="238" w:type="pct"/>
            <w:tcBorders>
              <w:top w:val="nil"/>
              <w:left w:val="nil"/>
              <w:bottom w:val="single" w:sz="4" w:space="0" w:color="auto"/>
              <w:right w:val="single" w:sz="4" w:space="0" w:color="auto"/>
            </w:tcBorders>
            <w:shd w:val="clear" w:color="auto" w:fill="auto"/>
            <w:noWrap/>
            <w:vAlign w:val="center"/>
          </w:tcPr>
          <w:p w14:paraId="08ACA679" w14:textId="3FB7DF84" w:rsidR="0027474C" w:rsidRPr="0027474C" w:rsidRDefault="0027474C" w:rsidP="0027474C">
            <w:pPr>
              <w:spacing w:line="240" w:lineRule="auto"/>
              <w:jc w:val="center"/>
              <w:rPr>
                <w:rFonts w:eastAsia="Times New Roman" w:cs="Times New Roman"/>
                <w:sz w:val="15"/>
                <w:szCs w:val="15"/>
              </w:rPr>
            </w:pPr>
            <w:r w:rsidRPr="0027474C">
              <w:rPr>
                <w:sz w:val="15"/>
                <w:szCs w:val="15"/>
              </w:rPr>
              <w:t>0.045</w:t>
            </w:r>
          </w:p>
        </w:tc>
        <w:tc>
          <w:tcPr>
            <w:tcW w:w="238" w:type="pct"/>
            <w:tcBorders>
              <w:top w:val="nil"/>
              <w:left w:val="nil"/>
              <w:bottom w:val="single" w:sz="4" w:space="0" w:color="auto"/>
              <w:right w:val="single" w:sz="4" w:space="0" w:color="auto"/>
            </w:tcBorders>
            <w:shd w:val="clear" w:color="auto" w:fill="auto"/>
            <w:noWrap/>
            <w:vAlign w:val="center"/>
          </w:tcPr>
          <w:p w14:paraId="627B2F92" w14:textId="0C06A552" w:rsidR="0027474C" w:rsidRPr="0027474C" w:rsidRDefault="0027474C" w:rsidP="0027474C">
            <w:pPr>
              <w:spacing w:line="240" w:lineRule="auto"/>
              <w:jc w:val="center"/>
              <w:rPr>
                <w:rFonts w:eastAsia="Times New Roman" w:cs="Times New Roman"/>
                <w:sz w:val="15"/>
                <w:szCs w:val="15"/>
              </w:rPr>
            </w:pPr>
            <w:r w:rsidRPr="0027474C">
              <w:rPr>
                <w:sz w:val="15"/>
                <w:szCs w:val="15"/>
              </w:rPr>
              <w:t>0.070</w:t>
            </w:r>
          </w:p>
        </w:tc>
        <w:tc>
          <w:tcPr>
            <w:tcW w:w="238" w:type="pct"/>
            <w:tcBorders>
              <w:top w:val="nil"/>
              <w:left w:val="nil"/>
              <w:bottom w:val="single" w:sz="4" w:space="0" w:color="auto"/>
              <w:right w:val="single" w:sz="4" w:space="0" w:color="auto"/>
            </w:tcBorders>
            <w:shd w:val="clear" w:color="auto" w:fill="auto"/>
            <w:noWrap/>
            <w:vAlign w:val="center"/>
          </w:tcPr>
          <w:p w14:paraId="2ADCD60C" w14:textId="7600F082" w:rsidR="0027474C" w:rsidRPr="0027474C" w:rsidRDefault="0027474C" w:rsidP="0027474C">
            <w:pPr>
              <w:spacing w:line="240" w:lineRule="auto"/>
              <w:jc w:val="center"/>
              <w:rPr>
                <w:rFonts w:eastAsia="Times New Roman" w:cs="Times New Roman"/>
                <w:sz w:val="15"/>
                <w:szCs w:val="15"/>
              </w:rPr>
            </w:pPr>
            <w:r w:rsidRPr="0027474C">
              <w:rPr>
                <w:sz w:val="15"/>
                <w:szCs w:val="15"/>
              </w:rPr>
              <w:t>0.094</w:t>
            </w:r>
          </w:p>
        </w:tc>
        <w:tc>
          <w:tcPr>
            <w:tcW w:w="234" w:type="pct"/>
            <w:tcBorders>
              <w:top w:val="nil"/>
              <w:left w:val="nil"/>
              <w:bottom w:val="single" w:sz="4" w:space="0" w:color="auto"/>
              <w:right w:val="single" w:sz="4" w:space="0" w:color="auto"/>
            </w:tcBorders>
            <w:shd w:val="clear" w:color="auto" w:fill="auto"/>
            <w:noWrap/>
            <w:vAlign w:val="center"/>
          </w:tcPr>
          <w:p w14:paraId="750C5450" w14:textId="1D17B47F" w:rsidR="0027474C" w:rsidRPr="0027474C" w:rsidRDefault="0027474C" w:rsidP="0027474C">
            <w:pPr>
              <w:spacing w:line="240" w:lineRule="auto"/>
              <w:jc w:val="center"/>
              <w:rPr>
                <w:rFonts w:eastAsia="Times New Roman" w:cs="Times New Roman"/>
                <w:sz w:val="15"/>
                <w:szCs w:val="15"/>
              </w:rPr>
            </w:pPr>
            <w:r w:rsidRPr="0027474C">
              <w:rPr>
                <w:sz w:val="15"/>
                <w:szCs w:val="15"/>
              </w:rPr>
              <w:t>0.102</w:t>
            </w:r>
          </w:p>
        </w:tc>
        <w:tc>
          <w:tcPr>
            <w:tcW w:w="224" w:type="pct"/>
            <w:tcBorders>
              <w:top w:val="nil"/>
              <w:left w:val="nil"/>
              <w:bottom w:val="single" w:sz="4" w:space="0" w:color="auto"/>
              <w:right w:val="single" w:sz="4" w:space="0" w:color="auto"/>
            </w:tcBorders>
            <w:shd w:val="clear" w:color="auto" w:fill="auto"/>
            <w:noWrap/>
            <w:vAlign w:val="center"/>
          </w:tcPr>
          <w:p w14:paraId="750B659D" w14:textId="31743CFC" w:rsidR="0027474C" w:rsidRPr="0027474C" w:rsidRDefault="0027474C" w:rsidP="0027474C">
            <w:pPr>
              <w:spacing w:line="240" w:lineRule="auto"/>
              <w:jc w:val="center"/>
              <w:rPr>
                <w:rFonts w:eastAsia="Times New Roman" w:cs="Times New Roman"/>
                <w:sz w:val="15"/>
                <w:szCs w:val="15"/>
              </w:rPr>
            </w:pPr>
            <w:r w:rsidRPr="0027474C">
              <w:rPr>
                <w:sz w:val="15"/>
                <w:szCs w:val="15"/>
              </w:rPr>
              <w:t>0.181</w:t>
            </w:r>
          </w:p>
        </w:tc>
        <w:tc>
          <w:tcPr>
            <w:tcW w:w="224" w:type="pct"/>
            <w:tcBorders>
              <w:top w:val="nil"/>
              <w:left w:val="nil"/>
              <w:bottom w:val="single" w:sz="4" w:space="0" w:color="auto"/>
              <w:right w:val="single" w:sz="4" w:space="0" w:color="auto"/>
            </w:tcBorders>
            <w:shd w:val="clear" w:color="auto" w:fill="auto"/>
            <w:noWrap/>
            <w:vAlign w:val="center"/>
          </w:tcPr>
          <w:p w14:paraId="51462F3F" w14:textId="53546903" w:rsidR="0027474C" w:rsidRPr="0027474C" w:rsidRDefault="0027474C" w:rsidP="0027474C">
            <w:pPr>
              <w:spacing w:line="240" w:lineRule="auto"/>
              <w:jc w:val="center"/>
              <w:rPr>
                <w:rFonts w:eastAsia="Times New Roman" w:cs="Times New Roman"/>
                <w:sz w:val="15"/>
                <w:szCs w:val="15"/>
              </w:rPr>
            </w:pPr>
            <w:r w:rsidRPr="0027474C">
              <w:rPr>
                <w:sz w:val="15"/>
                <w:szCs w:val="15"/>
              </w:rPr>
              <w:t>0.264</w:t>
            </w:r>
          </w:p>
        </w:tc>
        <w:tc>
          <w:tcPr>
            <w:tcW w:w="280" w:type="pct"/>
            <w:tcBorders>
              <w:top w:val="nil"/>
              <w:left w:val="nil"/>
              <w:bottom w:val="single" w:sz="4" w:space="0" w:color="auto"/>
              <w:right w:val="single" w:sz="4" w:space="0" w:color="auto"/>
            </w:tcBorders>
            <w:shd w:val="clear" w:color="auto" w:fill="auto"/>
            <w:noWrap/>
            <w:vAlign w:val="center"/>
          </w:tcPr>
          <w:p w14:paraId="0C8F5D6E" w14:textId="684D6D48" w:rsidR="0027474C" w:rsidRPr="0027474C" w:rsidRDefault="0027474C" w:rsidP="0027474C">
            <w:pPr>
              <w:spacing w:line="240" w:lineRule="auto"/>
              <w:jc w:val="center"/>
              <w:rPr>
                <w:rFonts w:eastAsia="Times New Roman" w:cs="Times New Roman"/>
                <w:sz w:val="15"/>
                <w:szCs w:val="15"/>
              </w:rPr>
            </w:pPr>
            <w:r w:rsidRPr="0027474C">
              <w:rPr>
                <w:sz w:val="15"/>
                <w:szCs w:val="15"/>
              </w:rPr>
              <w:t>2.5</w:t>
            </w:r>
          </w:p>
        </w:tc>
        <w:tc>
          <w:tcPr>
            <w:tcW w:w="257" w:type="pct"/>
            <w:tcBorders>
              <w:top w:val="nil"/>
              <w:left w:val="nil"/>
              <w:bottom w:val="single" w:sz="4" w:space="0" w:color="auto"/>
              <w:right w:val="single" w:sz="4" w:space="0" w:color="auto"/>
            </w:tcBorders>
            <w:shd w:val="clear" w:color="auto" w:fill="auto"/>
            <w:noWrap/>
            <w:vAlign w:val="center"/>
          </w:tcPr>
          <w:p w14:paraId="72FFFAC2" w14:textId="7D665126" w:rsidR="0027474C" w:rsidRPr="0027474C" w:rsidRDefault="0027474C" w:rsidP="0027474C">
            <w:pPr>
              <w:spacing w:line="240" w:lineRule="auto"/>
              <w:jc w:val="center"/>
              <w:rPr>
                <w:rFonts w:eastAsia="Times New Roman" w:cs="Times New Roman"/>
                <w:sz w:val="15"/>
                <w:szCs w:val="15"/>
              </w:rPr>
            </w:pPr>
            <w:r w:rsidRPr="0027474C">
              <w:rPr>
                <w:sz w:val="15"/>
                <w:szCs w:val="15"/>
              </w:rPr>
              <w:t>11.4</w:t>
            </w:r>
          </w:p>
        </w:tc>
      </w:tr>
      <w:tr w:rsidR="0027474C" w:rsidRPr="0027474C" w14:paraId="382F1DAC"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tcPr>
          <w:p w14:paraId="74F5CCD1" w14:textId="59441185" w:rsidR="0027474C" w:rsidRPr="0027474C" w:rsidRDefault="0027474C" w:rsidP="0027474C">
            <w:pPr>
              <w:spacing w:line="240" w:lineRule="auto"/>
              <w:jc w:val="center"/>
              <w:rPr>
                <w:rFonts w:eastAsia="Times New Roman" w:cs="Times New Roman"/>
                <w:b/>
                <w:bCs/>
                <w:sz w:val="15"/>
                <w:szCs w:val="15"/>
              </w:rPr>
            </w:pPr>
            <w:r w:rsidRPr="0027474C">
              <w:rPr>
                <w:b/>
                <w:bCs/>
                <w:sz w:val="15"/>
                <w:szCs w:val="15"/>
              </w:rPr>
              <w:t>Al</w:t>
            </w:r>
            <w:r w:rsidRPr="0027474C">
              <w:rPr>
                <w:b/>
                <w:bCs/>
                <w:sz w:val="15"/>
                <w:szCs w:val="15"/>
                <w:vertAlign w:val="subscript"/>
              </w:rPr>
              <w:t xml:space="preserve"> D</w:t>
            </w:r>
          </w:p>
        </w:tc>
        <w:tc>
          <w:tcPr>
            <w:tcW w:w="192" w:type="pct"/>
            <w:tcBorders>
              <w:top w:val="nil"/>
              <w:left w:val="nil"/>
              <w:bottom w:val="single" w:sz="4" w:space="0" w:color="auto"/>
              <w:right w:val="single" w:sz="4" w:space="0" w:color="auto"/>
            </w:tcBorders>
            <w:shd w:val="clear" w:color="auto" w:fill="auto"/>
            <w:noWrap/>
            <w:vAlign w:val="center"/>
          </w:tcPr>
          <w:p w14:paraId="14BF7480" w14:textId="2360F8C1" w:rsidR="0027474C" w:rsidRPr="0027474C" w:rsidRDefault="0027474C" w:rsidP="0027474C">
            <w:pPr>
              <w:spacing w:line="240" w:lineRule="auto"/>
              <w:jc w:val="center"/>
              <w:rPr>
                <w:rFonts w:eastAsia="Times New Roman" w:cs="Times New Roman"/>
                <w:sz w:val="15"/>
                <w:szCs w:val="15"/>
              </w:rPr>
            </w:pPr>
            <w:r w:rsidRPr="0027474C">
              <w:rPr>
                <w:sz w:val="15"/>
                <w:szCs w:val="15"/>
              </w:rPr>
              <w:t>0.27</w:t>
            </w:r>
          </w:p>
        </w:tc>
        <w:tc>
          <w:tcPr>
            <w:tcW w:w="233" w:type="pct"/>
            <w:tcBorders>
              <w:top w:val="nil"/>
              <w:left w:val="nil"/>
              <w:bottom w:val="single" w:sz="4" w:space="0" w:color="auto"/>
              <w:right w:val="single" w:sz="4" w:space="0" w:color="auto"/>
            </w:tcBorders>
            <w:shd w:val="clear" w:color="auto" w:fill="auto"/>
            <w:noWrap/>
            <w:vAlign w:val="center"/>
          </w:tcPr>
          <w:p w14:paraId="0FE50EAC" w14:textId="5A33CAFF" w:rsidR="0027474C" w:rsidRPr="0027474C" w:rsidRDefault="0027474C" w:rsidP="0027474C">
            <w:pPr>
              <w:spacing w:line="240" w:lineRule="auto"/>
              <w:jc w:val="center"/>
              <w:rPr>
                <w:rFonts w:eastAsia="Times New Roman" w:cs="Times New Roman"/>
                <w:sz w:val="15"/>
                <w:szCs w:val="15"/>
              </w:rPr>
            </w:pPr>
            <w:r w:rsidRPr="0027474C">
              <w:rPr>
                <w:sz w:val="15"/>
                <w:szCs w:val="15"/>
              </w:rPr>
              <w:t>WD</w:t>
            </w:r>
          </w:p>
        </w:tc>
        <w:tc>
          <w:tcPr>
            <w:tcW w:w="181" w:type="pct"/>
            <w:tcBorders>
              <w:top w:val="nil"/>
              <w:left w:val="nil"/>
              <w:bottom w:val="single" w:sz="4" w:space="0" w:color="auto"/>
              <w:right w:val="single" w:sz="4" w:space="0" w:color="auto"/>
            </w:tcBorders>
            <w:shd w:val="clear" w:color="auto" w:fill="auto"/>
            <w:noWrap/>
            <w:vAlign w:val="center"/>
          </w:tcPr>
          <w:p w14:paraId="61708A7D" w14:textId="0FFF6C09" w:rsidR="0027474C" w:rsidRPr="0027474C" w:rsidRDefault="0027474C" w:rsidP="0027474C">
            <w:pPr>
              <w:spacing w:line="240" w:lineRule="auto"/>
              <w:jc w:val="center"/>
              <w:rPr>
                <w:rFonts w:eastAsia="Times New Roman" w:cs="Times New Roman"/>
                <w:sz w:val="15"/>
                <w:szCs w:val="15"/>
              </w:rPr>
            </w:pPr>
            <w:r w:rsidRPr="0027474C">
              <w:rPr>
                <w:sz w:val="15"/>
                <w:szCs w:val="15"/>
              </w:rPr>
              <w:t>&lt;0.05</w:t>
            </w:r>
          </w:p>
        </w:tc>
        <w:tc>
          <w:tcPr>
            <w:tcW w:w="135" w:type="pct"/>
            <w:tcBorders>
              <w:top w:val="nil"/>
              <w:left w:val="nil"/>
              <w:bottom w:val="single" w:sz="4" w:space="0" w:color="auto"/>
              <w:right w:val="single" w:sz="4" w:space="0" w:color="auto"/>
            </w:tcBorders>
            <w:shd w:val="clear" w:color="auto" w:fill="auto"/>
            <w:noWrap/>
            <w:vAlign w:val="center"/>
          </w:tcPr>
          <w:p w14:paraId="357DCB7B" w14:textId="54E04F1D" w:rsidR="0027474C" w:rsidRPr="0027474C" w:rsidRDefault="0027474C" w:rsidP="0027474C">
            <w:pPr>
              <w:spacing w:line="240" w:lineRule="auto"/>
              <w:jc w:val="center"/>
              <w:rPr>
                <w:rFonts w:eastAsia="Times New Roman" w:cs="Times New Roman"/>
                <w:sz w:val="15"/>
                <w:szCs w:val="15"/>
              </w:rPr>
            </w:pPr>
            <w:r w:rsidRPr="0027474C">
              <w:rPr>
                <w:sz w:val="15"/>
                <w:szCs w:val="15"/>
              </w:rPr>
              <w:t>75</w:t>
            </w:r>
          </w:p>
        </w:tc>
        <w:tc>
          <w:tcPr>
            <w:tcW w:w="228" w:type="pct"/>
            <w:tcBorders>
              <w:top w:val="nil"/>
              <w:left w:val="nil"/>
              <w:bottom w:val="single" w:sz="4" w:space="0" w:color="auto"/>
              <w:right w:val="single" w:sz="4" w:space="0" w:color="auto"/>
            </w:tcBorders>
            <w:shd w:val="clear" w:color="auto" w:fill="auto"/>
            <w:noWrap/>
            <w:vAlign w:val="center"/>
          </w:tcPr>
          <w:p w14:paraId="35F40101" w14:textId="3C47EE11" w:rsidR="0027474C" w:rsidRPr="0027474C" w:rsidRDefault="0027474C" w:rsidP="0027474C">
            <w:pPr>
              <w:spacing w:line="240" w:lineRule="auto"/>
              <w:jc w:val="center"/>
              <w:rPr>
                <w:rFonts w:eastAsia="Times New Roman" w:cs="Times New Roman"/>
                <w:sz w:val="15"/>
                <w:szCs w:val="15"/>
              </w:rPr>
            </w:pPr>
            <w:r w:rsidRPr="0027474C">
              <w:rPr>
                <w:sz w:val="15"/>
                <w:szCs w:val="15"/>
              </w:rPr>
              <w:t>74.7</w:t>
            </w:r>
          </w:p>
        </w:tc>
        <w:tc>
          <w:tcPr>
            <w:tcW w:w="210" w:type="pct"/>
            <w:tcBorders>
              <w:top w:val="nil"/>
              <w:left w:val="nil"/>
              <w:bottom w:val="single" w:sz="4" w:space="0" w:color="auto"/>
              <w:right w:val="single" w:sz="4" w:space="0" w:color="auto"/>
            </w:tcBorders>
            <w:shd w:val="clear" w:color="auto" w:fill="auto"/>
            <w:noWrap/>
            <w:vAlign w:val="center"/>
          </w:tcPr>
          <w:p w14:paraId="6CD75C9A" w14:textId="2E84D68C" w:rsidR="0027474C" w:rsidRPr="0027474C" w:rsidRDefault="0027474C" w:rsidP="0027474C">
            <w:pPr>
              <w:spacing w:line="240" w:lineRule="auto"/>
              <w:jc w:val="center"/>
              <w:rPr>
                <w:rFonts w:eastAsia="Times New Roman" w:cs="Times New Roman"/>
                <w:sz w:val="15"/>
                <w:szCs w:val="15"/>
              </w:rPr>
            </w:pPr>
            <w:r w:rsidRPr="0027474C">
              <w:rPr>
                <w:sz w:val="15"/>
                <w:szCs w:val="15"/>
              </w:rPr>
              <w:t>&lt;0.025</w:t>
            </w:r>
          </w:p>
        </w:tc>
        <w:tc>
          <w:tcPr>
            <w:tcW w:w="192" w:type="pct"/>
            <w:tcBorders>
              <w:top w:val="nil"/>
              <w:left w:val="nil"/>
              <w:bottom w:val="single" w:sz="4" w:space="0" w:color="auto"/>
              <w:right w:val="single" w:sz="4" w:space="0" w:color="auto"/>
            </w:tcBorders>
            <w:shd w:val="clear" w:color="auto" w:fill="auto"/>
            <w:noWrap/>
            <w:vAlign w:val="center"/>
          </w:tcPr>
          <w:p w14:paraId="1D086699" w14:textId="39278091" w:rsidR="0027474C" w:rsidRPr="0027474C" w:rsidRDefault="0027474C" w:rsidP="0027474C">
            <w:pPr>
              <w:spacing w:line="240" w:lineRule="auto"/>
              <w:jc w:val="center"/>
              <w:rPr>
                <w:rFonts w:eastAsia="Times New Roman" w:cs="Times New Roman"/>
                <w:sz w:val="15"/>
                <w:szCs w:val="15"/>
              </w:rPr>
            </w:pPr>
            <w:r w:rsidRPr="0027474C">
              <w:rPr>
                <w:sz w:val="15"/>
                <w:szCs w:val="15"/>
              </w:rPr>
              <w:t>0.020</w:t>
            </w:r>
          </w:p>
        </w:tc>
        <w:tc>
          <w:tcPr>
            <w:tcW w:w="163" w:type="pct"/>
            <w:tcBorders>
              <w:top w:val="nil"/>
              <w:left w:val="nil"/>
              <w:bottom w:val="single" w:sz="4" w:space="0" w:color="auto"/>
              <w:right w:val="single" w:sz="4" w:space="0" w:color="auto"/>
            </w:tcBorders>
            <w:shd w:val="clear" w:color="auto" w:fill="auto"/>
            <w:noWrap/>
            <w:vAlign w:val="center"/>
          </w:tcPr>
          <w:p w14:paraId="6654CFB9" w14:textId="3B7C0DFF" w:rsidR="0027474C" w:rsidRPr="0027474C" w:rsidRDefault="0027474C" w:rsidP="0027474C">
            <w:pPr>
              <w:spacing w:line="240" w:lineRule="auto"/>
              <w:jc w:val="center"/>
              <w:rPr>
                <w:rFonts w:eastAsia="Times New Roman" w:cs="Times New Roman"/>
                <w:sz w:val="15"/>
                <w:szCs w:val="15"/>
              </w:rPr>
            </w:pPr>
            <w:r w:rsidRPr="0027474C">
              <w:rPr>
                <w:sz w:val="15"/>
                <w:szCs w:val="15"/>
              </w:rPr>
              <w:t>0.84</w:t>
            </w:r>
          </w:p>
        </w:tc>
        <w:tc>
          <w:tcPr>
            <w:tcW w:w="241" w:type="pct"/>
            <w:tcBorders>
              <w:top w:val="nil"/>
              <w:left w:val="nil"/>
              <w:bottom w:val="single" w:sz="4" w:space="0" w:color="auto"/>
              <w:right w:val="single" w:sz="4" w:space="0" w:color="auto"/>
            </w:tcBorders>
            <w:shd w:val="clear" w:color="auto" w:fill="auto"/>
            <w:noWrap/>
            <w:vAlign w:val="center"/>
          </w:tcPr>
          <w:p w14:paraId="5EB1EBBC" w14:textId="2131C8E1" w:rsidR="0027474C" w:rsidRPr="0027474C" w:rsidRDefault="0027474C" w:rsidP="0027474C">
            <w:pPr>
              <w:spacing w:line="240" w:lineRule="auto"/>
              <w:jc w:val="center"/>
              <w:rPr>
                <w:rFonts w:eastAsia="Times New Roman" w:cs="Times New Roman"/>
                <w:sz w:val="15"/>
                <w:szCs w:val="15"/>
              </w:rPr>
            </w:pPr>
            <w:r w:rsidRPr="0027474C">
              <w:rPr>
                <w:sz w:val="15"/>
                <w:szCs w:val="15"/>
              </w:rPr>
              <w:t>0</w:t>
            </w:r>
          </w:p>
        </w:tc>
        <w:tc>
          <w:tcPr>
            <w:tcW w:w="238" w:type="pct"/>
            <w:tcBorders>
              <w:top w:val="nil"/>
              <w:left w:val="nil"/>
              <w:bottom w:val="single" w:sz="4" w:space="0" w:color="auto"/>
              <w:right w:val="single" w:sz="4" w:space="0" w:color="auto"/>
            </w:tcBorders>
            <w:shd w:val="clear" w:color="auto" w:fill="auto"/>
            <w:noWrap/>
            <w:vAlign w:val="center"/>
          </w:tcPr>
          <w:p w14:paraId="6AAD6AFA" w14:textId="0DF42008" w:rsidR="0027474C" w:rsidRPr="0027474C" w:rsidRDefault="0027474C" w:rsidP="0027474C">
            <w:pPr>
              <w:spacing w:line="240" w:lineRule="auto"/>
              <w:jc w:val="center"/>
              <w:rPr>
                <w:rFonts w:eastAsia="Times New Roman" w:cs="Times New Roman"/>
                <w:sz w:val="15"/>
                <w:szCs w:val="15"/>
              </w:rPr>
            </w:pPr>
            <w:r w:rsidRPr="0027474C">
              <w:rPr>
                <w:sz w:val="15"/>
                <w:szCs w:val="15"/>
              </w:rPr>
              <w:t>&lt;0.025</w:t>
            </w:r>
          </w:p>
        </w:tc>
        <w:tc>
          <w:tcPr>
            <w:tcW w:w="238" w:type="pct"/>
            <w:tcBorders>
              <w:top w:val="nil"/>
              <w:left w:val="nil"/>
              <w:bottom w:val="single" w:sz="4" w:space="0" w:color="auto"/>
              <w:right w:val="single" w:sz="4" w:space="0" w:color="auto"/>
            </w:tcBorders>
            <w:shd w:val="clear" w:color="auto" w:fill="auto"/>
            <w:noWrap/>
            <w:vAlign w:val="center"/>
          </w:tcPr>
          <w:p w14:paraId="19EDF74D" w14:textId="697D8089" w:rsidR="0027474C" w:rsidRPr="0027474C" w:rsidRDefault="0027474C" w:rsidP="0027474C">
            <w:pPr>
              <w:spacing w:line="240" w:lineRule="auto"/>
              <w:jc w:val="center"/>
              <w:rPr>
                <w:rFonts w:eastAsia="Times New Roman" w:cs="Times New Roman"/>
                <w:sz w:val="15"/>
                <w:szCs w:val="15"/>
              </w:rPr>
            </w:pPr>
            <w:r w:rsidRPr="0027474C">
              <w:rPr>
                <w:sz w:val="15"/>
                <w:szCs w:val="15"/>
              </w:rPr>
              <w:t>&lt;0.025</w:t>
            </w:r>
          </w:p>
        </w:tc>
        <w:tc>
          <w:tcPr>
            <w:tcW w:w="238" w:type="pct"/>
            <w:tcBorders>
              <w:top w:val="nil"/>
              <w:left w:val="nil"/>
              <w:bottom w:val="single" w:sz="4" w:space="0" w:color="auto"/>
              <w:right w:val="single" w:sz="4" w:space="0" w:color="auto"/>
            </w:tcBorders>
            <w:shd w:val="clear" w:color="auto" w:fill="auto"/>
            <w:noWrap/>
            <w:vAlign w:val="center"/>
          </w:tcPr>
          <w:p w14:paraId="59350FD3" w14:textId="0EB8F95D" w:rsidR="0027474C" w:rsidRPr="0027474C" w:rsidRDefault="0027474C" w:rsidP="0027474C">
            <w:pPr>
              <w:spacing w:line="240" w:lineRule="auto"/>
              <w:jc w:val="center"/>
              <w:rPr>
                <w:rFonts w:eastAsia="Times New Roman" w:cs="Times New Roman"/>
                <w:sz w:val="15"/>
                <w:szCs w:val="15"/>
              </w:rPr>
            </w:pPr>
            <w:r w:rsidRPr="0027474C">
              <w:rPr>
                <w:sz w:val="15"/>
                <w:szCs w:val="15"/>
              </w:rPr>
              <w:t>&lt;0.025</w:t>
            </w:r>
          </w:p>
        </w:tc>
        <w:tc>
          <w:tcPr>
            <w:tcW w:w="238" w:type="pct"/>
            <w:tcBorders>
              <w:top w:val="nil"/>
              <w:left w:val="nil"/>
              <w:bottom w:val="single" w:sz="4" w:space="0" w:color="auto"/>
              <w:right w:val="single" w:sz="4" w:space="0" w:color="auto"/>
            </w:tcBorders>
            <w:shd w:val="clear" w:color="auto" w:fill="auto"/>
            <w:noWrap/>
            <w:vAlign w:val="center"/>
          </w:tcPr>
          <w:p w14:paraId="63ACFD19" w14:textId="69432658" w:rsidR="0027474C" w:rsidRPr="0027474C" w:rsidRDefault="0027474C" w:rsidP="0027474C">
            <w:pPr>
              <w:spacing w:line="240" w:lineRule="auto"/>
              <w:jc w:val="center"/>
              <w:rPr>
                <w:rFonts w:eastAsia="Times New Roman" w:cs="Times New Roman"/>
                <w:sz w:val="15"/>
                <w:szCs w:val="15"/>
              </w:rPr>
            </w:pPr>
            <w:r w:rsidRPr="0027474C">
              <w:rPr>
                <w:sz w:val="15"/>
                <w:szCs w:val="15"/>
              </w:rPr>
              <w:t>&lt;0.025</w:t>
            </w:r>
          </w:p>
        </w:tc>
        <w:tc>
          <w:tcPr>
            <w:tcW w:w="238" w:type="pct"/>
            <w:tcBorders>
              <w:top w:val="nil"/>
              <w:left w:val="nil"/>
              <w:bottom w:val="single" w:sz="4" w:space="0" w:color="auto"/>
              <w:right w:val="single" w:sz="4" w:space="0" w:color="auto"/>
            </w:tcBorders>
            <w:shd w:val="clear" w:color="auto" w:fill="auto"/>
            <w:noWrap/>
            <w:vAlign w:val="center"/>
          </w:tcPr>
          <w:p w14:paraId="7E76940D" w14:textId="5022FBB3" w:rsidR="0027474C" w:rsidRPr="0027474C" w:rsidRDefault="0027474C" w:rsidP="0027474C">
            <w:pPr>
              <w:spacing w:line="240" w:lineRule="auto"/>
              <w:jc w:val="center"/>
              <w:rPr>
                <w:rFonts w:eastAsia="Times New Roman" w:cs="Times New Roman"/>
                <w:sz w:val="15"/>
                <w:szCs w:val="15"/>
              </w:rPr>
            </w:pPr>
            <w:r w:rsidRPr="0027474C">
              <w:rPr>
                <w:sz w:val="15"/>
                <w:szCs w:val="15"/>
              </w:rPr>
              <w:t>0.042</w:t>
            </w:r>
          </w:p>
        </w:tc>
        <w:tc>
          <w:tcPr>
            <w:tcW w:w="234" w:type="pct"/>
            <w:tcBorders>
              <w:top w:val="nil"/>
              <w:left w:val="nil"/>
              <w:bottom w:val="single" w:sz="4" w:space="0" w:color="auto"/>
              <w:right w:val="single" w:sz="4" w:space="0" w:color="auto"/>
            </w:tcBorders>
            <w:shd w:val="clear" w:color="auto" w:fill="auto"/>
            <w:noWrap/>
            <w:vAlign w:val="center"/>
          </w:tcPr>
          <w:p w14:paraId="261AAD1C" w14:textId="691ED3EC" w:rsidR="0027474C" w:rsidRPr="0027474C" w:rsidRDefault="0027474C" w:rsidP="0027474C">
            <w:pPr>
              <w:spacing w:line="240" w:lineRule="auto"/>
              <w:jc w:val="center"/>
              <w:rPr>
                <w:rFonts w:eastAsia="Times New Roman" w:cs="Times New Roman"/>
                <w:sz w:val="15"/>
                <w:szCs w:val="15"/>
              </w:rPr>
            </w:pPr>
            <w:r w:rsidRPr="0027474C">
              <w:rPr>
                <w:sz w:val="15"/>
                <w:szCs w:val="15"/>
              </w:rPr>
              <w:t>0.056</w:t>
            </w:r>
          </w:p>
        </w:tc>
        <w:tc>
          <w:tcPr>
            <w:tcW w:w="224" w:type="pct"/>
            <w:tcBorders>
              <w:top w:val="nil"/>
              <w:left w:val="nil"/>
              <w:bottom w:val="single" w:sz="4" w:space="0" w:color="auto"/>
              <w:right w:val="single" w:sz="4" w:space="0" w:color="auto"/>
            </w:tcBorders>
            <w:shd w:val="clear" w:color="auto" w:fill="auto"/>
            <w:noWrap/>
            <w:vAlign w:val="center"/>
          </w:tcPr>
          <w:p w14:paraId="686FE4B6" w14:textId="5EB4F307" w:rsidR="0027474C" w:rsidRPr="0027474C" w:rsidRDefault="0027474C" w:rsidP="0027474C">
            <w:pPr>
              <w:spacing w:line="240" w:lineRule="auto"/>
              <w:jc w:val="center"/>
              <w:rPr>
                <w:rFonts w:eastAsia="Times New Roman" w:cs="Times New Roman"/>
                <w:sz w:val="15"/>
                <w:szCs w:val="15"/>
              </w:rPr>
            </w:pPr>
            <w:r w:rsidRPr="0027474C">
              <w:rPr>
                <w:sz w:val="15"/>
                <w:szCs w:val="15"/>
              </w:rPr>
              <w:t>0.079</w:t>
            </w:r>
          </w:p>
        </w:tc>
        <w:tc>
          <w:tcPr>
            <w:tcW w:w="224" w:type="pct"/>
            <w:tcBorders>
              <w:top w:val="nil"/>
              <w:left w:val="nil"/>
              <w:bottom w:val="single" w:sz="4" w:space="0" w:color="auto"/>
              <w:right w:val="single" w:sz="4" w:space="0" w:color="auto"/>
            </w:tcBorders>
            <w:shd w:val="clear" w:color="auto" w:fill="auto"/>
            <w:noWrap/>
            <w:vAlign w:val="center"/>
          </w:tcPr>
          <w:p w14:paraId="27A5F648" w14:textId="5EDC3BC4" w:rsidR="0027474C" w:rsidRPr="0027474C" w:rsidRDefault="0027474C" w:rsidP="0027474C">
            <w:pPr>
              <w:spacing w:line="240" w:lineRule="auto"/>
              <w:jc w:val="center"/>
              <w:rPr>
                <w:rFonts w:eastAsia="Times New Roman" w:cs="Times New Roman"/>
                <w:sz w:val="15"/>
                <w:szCs w:val="15"/>
              </w:rPr>
            </w:pPr>
            <w:r w:rsidRPr="0027474C">
              <w:rPr>
                <w:sz w:val="15"/>
                <w:szCs w:val="15"/>
              </w:rPr>
              <w:t>0.094</w:t>
            </w:r>
          </w:p>
        </w:tc>
        <w:tc>
          <w:tcPr>
            <w:tcW w:w="280" w:type="pct"/>
            <w:tcBorders>
              <w:top w:val="nil"/>
              <w:left w:val="nil"/>
              <w:bottom w:val="single" w:sz="4" w:space="0" w:color="auto"/>
              <w:right w:val="single" w:sz="4" w:space="0" w:color="auto"/>
            </w:tcBorders>
            <w:shd w:val="clear" w:color="auto" w:fill="auto"/>
            <w:noWrap/>
            <w:vAlign w:val="center"/>
          </w:tcPr>
          <w:p w14:paraId="24E5EBAB" w14:textId="41EDC171" w:rsidR="0027474C" w:rsidRPr="0027474C" w:rsidRDefault="0027474C" w:rsidP="0027474C">
            <w:pPr>
              <w:spacing w:line="240" w:lineRule="auto"/>
              <w:jc w:val="center"/>
              <w:rPr>
                <w:rFonts w:eastAsia="Times New Roman" w:cs="Times New Roman"/>
                <w:sz w:val="15"/>
                <w:szCs w:val="15"/>
              </w:rPr>
            </w:pPr>
            <w:r w:rsidRPr="0027474C">
              <w:rPr>
                <w:sz w:val="15"/>
                <w:szCs w:val="15"/>
              </w:rPr>
              <w:t>2.3</w:t>
            </w:r>
          </w:p>
        </w:tc>
        <w:tc>
          <w:tcPr>
            <w:tcW w:w="257" w:type="pct"/>
            <w:tcBorders>
              <w:top w:val="nil"/>
              <w:left w:val="nil"/>
              <w:bottom w:val="single" w:sz="4" w:space="0" w:color="auto"/>
              <w:right w:val="single" w:sz="4" w:space="0" w:color="auto"/>
            </w:tcBorders>
            <w:shd w:val="clear" w:color="auto" w:fill="auto"/>
            <w:noWrap/>
            <w:vAlign w:val="center"/>
          </w:tcPr>
          <w:p w14:paraId="238ECBDA" w14:textId="5922F3D3" w:rsidR="0027474C" w:rsidRPr="0027474C" w:rsidRDefault="0027474C" w:rsidP="0027474C">
            <w:pPr>
              <w:spacing w:line="240" w:lineRule="auto"/>
              <w:jc w:val="center"/>
              <w:rPr>
                <w:rFonts w:eastAsia="Times New Roman" w:cs="Times New Roman"/>
                <w:sz w:val="15"/>
                <w:szCs w:val="15"/>
              </w:rPr>
            </w:pPr>
            <w:r w:rsidRPr="0027474C">
              <w:rPr>
                <w:sz w:val="15"/>
                <w:szCs w:val="15"/>
              </w:rPr>
              <w:t>7.9</w:t>
            </w:r>
          </w:p>
        </w:tc>
      </w:tr>
      <w:tr w:rsidR="00DA1513" w:rsidRPr="0027474C" w14:paraId="1E8041B9" w14:textId="77777777" w:rsidTr="0027474C">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5B709DB2" w14:textId="1B0FBFFB"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Fe</w:t>
            </w:r>
            <w:r w:rsidR="00B51AD4" w:rsidRPr="0027474C">
              <w:rPr>
                <w:rFonts w:eastAsia="Times New Roman" w:cs="Times New Roman"/>
                <w:b/>
                <w:bCs/>
                <w:sz w:val="15"/>
                <w:szCs w:val="15"/>
                <w:vertAlign w:val="subscript"/>
              </w:rPr>
              <w:t xml:space="preserve"> T</w:t>
            </w:r>
            <w:r w:rsidR="00B43C30" w:rsidRPr="0027474C">
              <w:rPr>
                <w:rFonts w:eastAsia="Times New Roman" w:cs="Times New Roman"/>
                <w:b/>
                <w:bCs/>
                <w:sz w:val="15"/>
                <w:szCs w:val="15"/>
                <w:vertAlign w:val="superscript"/>
              </w:rPr>
              <w:t>†</w:t>
            </w:r>
          </w:p>
        </w:tc>
        <w:tc>
          <w:tcPr>
            <w:tcW w:w="1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5E93C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3" w:type="pct"/>
            <w:tcBorders>
              <w:top w:val="nil"/>
              <w:left w:val="nil"/>
              <w:bottom w:val="single" w:sz="4" w:space="0" w:color="auto"/>
              <w:right w:val="single" w:sz="4" w:space="0" w:color="auto"/>
            </w:tcBorders>
            <w:shd w:val="clear" w:color="auto" w:fill="auto"/>
            <w:noWrap/>
            <w:vAlign w:val="center"/>
            <w:hideMark/>
          </w:tcPr>
          <w:p w14:paraId="6957F22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RS</w:t>
            </w:r>
          </w:p>
        </w:tc>
        <w:tc>
          <w:tcPr>
            <w:tcW w:w="181" w:type="pct"/>
            <w:tcBorders>
              <w:top w:val="nil"/>
              <w:left w:val="nil"/>
              <w:bottom w:val="single" w:sz="4" w:space="0" w:color="auto"/>
              <w:right w:val="single" w:sz="4" w:space="0" w:color="auto"/>
            </w:tcBorders>
            <w:shd w:val="clear" w:color="auto" w:fill="auto"/>
            <w:noWrap/>
            <w:vAlign w:val="center"/>
            <w:hideMark/>
          </w:tcPr>
          <w:p w14:paraId="6DF209E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7973ACA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74</w:t>
            </w:r>
          </w:p>
        </w:tc>
        <w:tc>
          <w:tcPr>
            <w:tcW w:w="228" w:type="pct"/>
            <w:tcBorders>
              <w:top w:val="nil"/>
              <w:left w:val="nil"/>
              <w:bottom w:val="single" w:sz="4" w:space="0" w:color="auto"/>
              <w:right w:val="single" w:sz="4" w:space="0" w:color="auto"/>
            </w:tcBorders>
            <w:shd w:val="clear" w:color="auto" w:fill="auto"/>
            <w:noWrap/>
            <w:vAlign w:val="center"/>
            <w:hideMark/>
          </w:tcPr>
          <w:p w14:paraId="65B4521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w:t>
            </w:r>
          </w:p>
        </w:tc>
        <w:tc>
          <w:tcPr>
            <w:tcW w:w="210" w:type="pct"/>
            <w:tcBorders>
              <w:top w:val="nil"/>
              <w:left w:val="nil"/>
              <w:bottom w:val="single" w:sz="4" w:space="0" w:color="auto"/>
              <w:right w:val="single" w:sz="4" w:space="0" w:color="auto"/>
            </w:tcBorders>
            <w:shd w:val="clear" w:color="auto" w:fill="auto"/>
            <w:noWrap/>
            <w:vAlign w:val="center"/>
            <w:hideMark/>
          </w:tcPr>
          <w:p w14:paraId="51BF510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0.852</w:t>
            </w:r>
          </w:p>
        </w:tc>
        <w:tc>
          <w:tcPr>
            <w:tcW w:w="192" w:type="pct"/>
            <w:tcBorders>
              <w:top w:val="nil"/>
              <w:left w:val="nil"/>
              <w:bottom w:val="single" w:sz="4" w:space="0" w:color="auto"/>
              <w:right w:val="single" w:sz="4" w:space="0" w:color="auto"/>
            </w:tcBorders>
            <w:shd w:val="clear" w:color="auto" w:fill="auto"/>
            <w:noWrap/>
            <w:vAlign w:val="center"/>
            <w:hideMark/>
          </w:tcPr>
          <w:p w14:paraId="3394EE6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1.080</w:t>
            </w:r>
          </w:p>
        </w:tc>
        <w:tc>
          <w:tcPr>
            <w:tcW w:w="163" w:type="pct"/>
            <w:tcBorders>
              <w:top w:val="nil"/>
              <w:left w:val="nil"/>
              <w:bottom w:val="single" w:sz="4" w:space="0" w:color="auto"/>
              <w:right w:val="single" w:sz="4" w:space="0" w:color="auto"/>
            </w:tcBorders>
            <w:shd w:val="clear" w:color="auto" w:fill="auto"/>
            <w:noWrap/>
            <w:vAlign w:val="center"/>
            <w:hideMark/>
          </w:tcPr>
          <w:p w14:paraId="738AFCB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1.27</w:t>
            </w:r>
          </w:p>
        </w:tc>
        <w:tc>
          <w:tcPr>
            <w:tcW w:w="241" w:type="pct"/>
            <w:tcBorders>
              <w:top w:val="nil"/>
              <w:left w:val="nil"/>
              <w:bottom w:val="single" w:sz="4" w:space="0" w:color="auto"/>
              <w:right w:val="single" w:sz="4" w:space="0" w:color="auto"/>
            </w:tcBorders>
            <w:shd w:val="clear" w:color="auto" w:fill="auto"/>
            <w:noWrap/>
            <w:vAlign w:val="center"/>
            <w:hideMark/>
          </w:tcPr>
          <w:p w14:paraId="360D2E9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0.25</w:t>
            </w:r>
          </w:p>
        </w:tc>
        <w:tc>
          <w:tcPr>
            <w:tcW w:w="238" w:type="pct"/>
            <w:tcBorders>
              <w:top w:val="nil"/>
              <w:left w:val="nil"/>
              <w:bottom w:val="single" w:sz="4" w:space="0" w:color="auto"/>
              <w:right w:val="single" w:sz="4" w:space="0" w:color="auto"/>
            </w:tcBorders>
            <w:shd w:val="clear" w:color="auto" w:fill="auto"/>
            <w:noWrap/>
            <w:vAlign w:val="center"/>
            <w:hideMark/>
          </w:tcPr>
          <w:p w14:paraId="32C1A03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8" w:type="pct"/>
            <w:tcBorders>
              <w:top w:val="nil"/>
              <w:left w:val="nil"/>
              <w:bottom w:val="single" w:sz="4" w:space="0" w:color="auto"/>
              <w:right w:val="single" w:sz="4" w:space="0" w:color="auto"/>
            </w:tcBorders>
            <w:shd w:val="clear" w:color="auto" w:fill="auto"/>
            <w:noWrap/>
            <w:vAlign w:val="center"/>
            <w:hideMark/>
          </w:tcPr>
          <w:p w14:paraId="492B2DE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0.134</w:t>
            </w:r>
          </w:p>
        </w:tc>
        <w:tc>
          <w:tcPr>
            <w:tcW w:w="238" w:type="pct"/>
            <w:tcBorders>
              <w:top w:val="nil"/>
              <w:left w:val="nil"/>
              <w:bottom w:val="single" w:sz="4" w:space="0" w:color="auto"/>
              <w:right w:val="single" w:sz="4" w:space="0" w:color="auto"/>
            </w:tcBorders>
            <w:shd w:val="clear" w:color="auto" w:fill="auto"/>
            <w:noWrap/>
            <w:vAlign w:val="center"/>
            <w:hideMark/>
          </w:tcPr>
          <w:p w14:paraId="188CAFF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0.253</w:t>
            </w:r>
          </w:p>
        </w:tc>
        <w:tc>
          <w:tcPr>
            <w:tcW w:w="238" w:type="pct"/>
            <w:tcBorders>
              <w:top w:val="nil"/>
              <w:left w:val="nil"/>
              <w:bottom w:val="single" w:sz="4" w:space="0" w:color="auto"/>
              <w:right w:val="single" w:sz="4" w:space="0" w:color="auto"/>
            </w:tcBorders>
            <w:shd w:val="clear" w:color="auto" w:fill="auto"/>
            <w:noWrap/>
            <w:vAlign w:val="center"/>
            <w:hideMark/>
          </w:tcPr>
          <w:p w14:paraId="68466CC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1.175</w:t>
            </w:r>
          </w:p>
        </w:tc>
        <w:tc>
          <w:tcPr>
            <w:tcW w:w="238" w:type="pct"/>
            <w:tcBorders>
              <w:top w:val="nil"/>
              <w:left w:val="nil"/>
              <w:bottom w:val="single" w:sz="4" w:space="0" w:color="auto"/>
              <w:right w:val="single" w:sz="4" w:space="0" w:color="auto"/>
            </w:tcBorders>
            <w:shd w:val="clear" w:color="auto" w:fill="auto"/>
            <w:noWrap/>
            <w:vAlign w:val="center"/>
            <w:hideMark/>
          </w:tcPr>
          <w:p w14:paraId="70C8831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2.370</w:t>
            </w:r>
          </w:p>
        </w:tc>
        <w:tc>
          <w:tcPr>
            <w:tcW w:w="234" w:type="pct"/>
            <w:tcBorders>
              <w:top w:val="nil"/>
              <w:left w:val="nil"/>
              <w:bottom w:val="single" w:sz="4" w:space="0" w:color="auto"/>
              <w:right w:val="single" w:sz="4" w:space="0" w:color="auto"/>
            </w:tcBorders>
            <w:shd w:val="clear" w:color="auto" w:fill="auto"/>
            <w:noWrap/>
            <w:vAlign w:val="center"/>
            <w:hideMark/>
          </w:tcPr>
          <w:p w14:paraId="5759A69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3.070</w:t>
            </w:r>
          </w:p>
        </w:tc>
        <w:tc>
          <w:tcPr>
            <w:tcW w:w="224" w:type="pct"/>
            <w:tcBorders>
              <w:top w:val="nil"/>
              <w:left w:val="nil"/>
              <w:bottom w:val="single" w:sz="4" w:space="0" w:color="auto"/>
              <w:right w:val="single" w:sz="4" w:space="0" w:color="auto"/>
            </w:tcBorders>
            <w:shd w:val="clear" w:color="auto" w:fill="auto"/>
            <w:noWrap/>
            <w:vAlign w:val="center"/>
            <w:hideMark/>
          </w:tcPr>
          <w:p w14:paraId="25584F9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3.870</w:t>
            </w:r>
          </w:p>
        </w:tc>
        <w:tc>
          <w:tcPr>
            <w:tcW w:w="224" w:type="pct"/>
            <w:tcBorders>
              <w:top w:val="nil"/>
              <w:left w:val="nil"/>
              <w:bottom w:val="single" w:sz="4" w:space="0" w:color="auto"/>
              <w:right w:val="single" w:sz="4" w:space="0" w:color="auto"/>
            </w:tcBorders>
            <w:shd w:val="clear" w:color="auto" w:fill="auto"/>
            <w:noWrap/>
            <w:vAlign w:val="center"/>
            <w:hideMark/>
          </w:tcPr>
          <w:p w14:paraId="47F2F75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4.900</w:t>
            </w:r>
          </w:p>
        </w:tc>
        <w:tc>
          <w:tcPr>
            <w:tcW w:w="280" w:type="pct"/>
            <w:tcBorders>
              <w:top w:val="nil"/>
              <w:left w:val="nil"/>
              <w:bottom w:val="single" w:sz="4" w:space="0" w:color="auto"/>
              <w:right w:val="single" w:sz="4" w:space="0" w:color="auto"/>
            </w:tcBorders>
            <w:shd w:val="clear" w:color="auto" w:fill="auto"/>
            <w:noWrap/>
            <w:vAlign w:val="center"/>
            <w:hideMark/>
          </w:tcPr>
          <w:p w14:paraId="4F071B5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1.7</w:t>
            </w:r>
          </w:p>
        </w:tc>
        <w:tc>
          <w:tcPr>
            <w:tcW w:w="257" w:type="pct"/>
            <w:tcBorders>
              <w:top w:val="nil"/>
              <w:left w:val="nil"/>
              <w:bottom w:val="single" w:sz="4" w:space="0" w:color="auto"/>
              <w:right w:val="single" w:sz="4" w:space="0" w:color="auto"/>
            </w:tcBorders>
            <w:shd w:val="clear" w:color="auto" w:fill="auto"/>
            <w:noWrap/>
            <w:vAlign w:val="center"/>
            <w:hideMark/>
          </w:tcPr>
          <w:p w14:paraId="5EAFEF6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5.6</w:t>
            </w:r>
          </w:p>
        </w:tc>
      </w:tr>
      <w:tr w:rsidR="00DA1513" w:rsidRPr="0027474C" w14:paraId="6932CB0B" w14:textId="77777777" w:rsidTr="0027474C">
        <w:trPr>
          <w:trHeight w:val="20"/>
        </w:trPr>
        <w:tc>
          <w:tcPr>
            <w:tcW w:w="816" w:type="pct"/>
            <w:vMerge/>
            <w:tcBorders>
              <w:top w:val="nil"/>
              <w:left w:val="single" w:sz="4" w:space="0" w:color="auto"/>
              <w:bottom w:val="single" w:sz="4" w:space="0" w:color="auto"/>
              <w:right w:val="single" w:sz="4" w:space="0" w:color="auto"/>
            </w:tcBorders>
            <w:vAlign w:val="center"/>
            <w:hideMark/>
          </w:tcPr>
          <w:p w14:paraId="396620FC" w14:textId="77777777" w:rsidR="00DA1513" w:rsidRPr="0027474C" w:rsidRDefault="00DA1513" w:rsidP="00DA1513">
            <w:pPr>
              <w:spacing w:line="240" w:lineRule="auto"/>
              <w:jc w:val="left"/>
              <w:rPr>
                <w:rFonts w:eastAsia="Times New Roman" w:cs="Times New Roman"/>
                <w:b/>
                <w:bCs/>
                <w:sz w:val="15"/>
                <w:szCs w:val="15"/>
              </w:rPr>
            </w:pPr>
          </w:p>
        </w:tc>
        <w:tc>
          <w:tcPr>
            <w:tcW w:w="192" w:type="pct"/>
            <w:vMerge/>
            <w:tcBorders>
              <w:top w:val="nil"/>
              <w:left w:val="single" w:sz="4" w:space="0" w:color="auto"/>
              <w:bottom w:val="single" w:sz="4" w:space="0" w:color="auto"/>
              <w:right w:val="single" w:sz="4" w:space="0" w:color="auto"/>
            </w:tcBorders>
            <w:vAlign w:val="center"/>
            <w:hideMark/>
          </w:tcPr>
          <w:p w14:paraId="1E0C4807" w14:textId="77777777" w:rsidR="00DA1513" w:rsidRPr="0027474C" w:rsidRDefault="00DA1513" w:rsidP="00DA1513">
            <w:pPr>
              <w:spacing w:line="240" w:lineRule="auto"/>
              <w:jc w:val="left"/>
              <w:rPr>
                <w:rFonts w:eastAsia="Times New Roman" w:cs="Times New Roman"/>
                <w:sz w:val="15"/>
                <w:szCs w:val="15"/>
              </w:rPr>
            </w:pPr>
          </w:p>
        </w:tc>
        <w:tc>
          <w:tcPr>
            <w:tcW w:w="233" w:type="pct"/>
            <w:tcBorders>
              <w:top w:val="nil"/>
              <w:left w:val="nil"/>
              <w:bottom w:val="single" w:sz="4" w:space="0" w:color="auto"/>
              <w:right w:val="single" w:sz="4" w:space="0" w:color="auto"/>
            </w:tcBorders>
            <w:shd w:val="clear" w:color="auto" w:fill="auto"/>
            <w:noWrap/>
            <w:vAlign w:val="center"/>
            <w:hideMark/>
          </w:tcPr>
          <w:p w14:paraId="5833FE4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DS</w:t>
            </w:r>
          </w:p>
        </w:tc>
        <w:tc>
          <w:tcPr>
            <w:tcW w:w="181" w:type="pct"/>
            <w:tcBorders>
              <w:top w:val="nil"/>
              <w:left w:val="nil"/>
              <w:bottom w:val="single" w:sz="4" w:space="0" w:color="auto"/>
              <w:right w:val="single" w:sz="4" w:space="0" w:color="auto"/>
            </w:tcBorders>
            <w:shd w:val="clear" w:color="auto" w:fill="auto"/>
            <w:noWrap/>
            <w:vAlign w:val="center"/>
            <w:hideMark/>
          </w:tcPr>
          <w:p w14:paraId="5DAE931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0D4D435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60</w:t>
            </w:r>
          </w:p>
        </w:tc>
        <w:tc>
          <w:tcPr>
            <w:tcW w:w="228" w:type="pct"/>
            <w:tcBorders>
              <w:top w:val="nil"/>
              <w:left w:val="nil"/>
              <w:bottom w:val="single" w:sz="4" w:space="0" w:color="auto"/>
              <w:right w:val="single" w:sz="4" w:space="0" w:color="auto"/>
            </w:tcBorders>
            <w:shd w:val="clear" w:color="auto" w:fill="auto"/>
            <w:noWrap/>
            <w:vAlign w:val="center"/>
            <w:hideMark/>
          </w:tcPr>
          <w:p w14:paraId="681CB7E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16.7</w:t>
            </w:r>
          </w:p>
        </w:tc>
        <w:tc>
          <w:tcPr>
            <w:tcW w:w="210" w:type="pct"/>
            <w:tcBorders>
              <w:top w:val="nil"/>
              <w:left w:val="nil"/>
              <w:bottom w:val="single" w:sz="4" w:space="0" w:color="auto"/>
              <w:right w:val="single" w:sz="4" w:space="0" w:color="auto"/>
            </w:tcBorders>
            <w:shd w:val="clear" w:color="auto" w:fill="auto"/>
            <w:noWrap/>
            <w:vAlign w:val="center"/>
            <w:hideMark/>
          </w:tcPr>
          <w:p w14:paraId="30C89A5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0.485</w:t>
            </w:r>
          </w:p>
        </w:tc>
        <w:tc>
          <w:tcPr>
            <w:tcW w:w="192" w:type="pct"/>
            <w:tcBorders>
              <w:top w:val="nil"/>
              <w:left w:val="nil"/>
              <w:bottom w:val="single" w:sz="4" w:space="0" w:color="auto"/>
              <w:right w:val="single" w:sz="4" w:space="0" w:color="auto"/>
            </w:tcBorders>
            <w:shd w:val="clear" w:color="auto" w:fill="auto"/>
            <w:noWrap/>
            <w:vAlign w:val="center"/>
            <w:hideMark/>
          </w:tcPr>
          <w:p w14:paraId="1AD70CD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0.610</w:t>
            </w:r>
          </w:p>
        </w:tc>
        <w:tc>
          <w:tcPr>
            <w:tcW w:w="163" w:type="pct"/>
            <w:tcBorders>
              <w:top w:val="nil"/>
              <w:left w:val="nil"/>
              <w:bottom w:val="single" w:sz="4" w:space="0" w:color="auto"/>
              <w:right w:val="single" w:sz="4" w:space="0" w:color="auto"/>
            </w:tcBorders>
            <w:shd w:val="clear" w:color="auto" w:fill="auto"/>
            <w:noWrap/>
            <w:vAlign w:val="center"/>
            <w:hideMark/>
          </w:tcPr>
          <w:p w14:paraId="4714AE9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1.26</w:t>
            </w:r>
          </w:p>
        </w:tc>
        <w:tc>
          <w:tcPr>
            <w:tcW w:w="241" w:type="pct"/>
            <w:tcBorders>
              <w:top w:val="nil"/>
              <w:left w:val="nil"/>
              <w:bottom w:val="single" w:sz="4" w:space="0" w:color="auto"/>
              <w:right w:val="single" w:sz="4" w:space="0" w:color="auto"/>
            </w:tcBorders>
            <w:shd w:val="clear" w:color="auto" w:fill="auto"/>
            <w:noWrap/>
            <w:vAlign w:val="center"/>
            <w:hideMark/>
          </w:tcPr>
          <w:p w14:paraId="7F7B5EF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0.25</w:t>
            </w:r>
          </w:p>
        </w:tc>
        <w:tc>
          <w:tcPr>
            <w:tcW w:w="238" w:type="pct"/>
            <w:tcBorders>
              <w:top w:val="nil"/>
              <w:left w:val="nil"/>
              <w:bottom w:val="single" w:sz="4" w:space="0" w:color="auto"/>
              <w:right w:val="single" w:sz="4" w:space="0" w:color="auto"/>
            </w:tcBorders>
            <w:shd w:val="clear" w:color="auto" w:fill="auto"/>
            <w:noWrap/>
            <w:vAlign w:val="center"/>
            <w:hideMark/>
          </w:tcPr>
          <w:p w14:paraId="3AF7818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8" w:type="pct"/>
            <w:tcBorders>
              <w:top w:val="nil"/>
              <w:left w:val="nil"/>
              <w:bottom w:val="single" w:sz="4" w:space="0" w:color="auto"/>
              <w:right w:val="single" w:sz="4" w:space="0" w:color="auto"/>
            </w:tcBorders>
            <w:shd w:val="clear" w:color="auto" w:fill="auto"/>
            <w:noWrap/>
            <w:vAlign w:val="center"/>
            <w:hideMark/>
          </w:tcPr>
          <w:p w14:paraId="4430D05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0.089</w:t>
            </w:r>
          </w:p>
        </w:tc>
        <w:tc>
          <w:tcPr>
            <w:tcW w:w="238" w:type="pct"/>
            <w:tcBorders>
              <w:top w:val="nil"/>
              <w:left w:val="nil"/>
              <w:bottom w:val="single" w:sz="4" w:space="0" w:color="auto"/>
              <w:right w:val="single" w:sz="4" w:space="0" w:color="auto"/>
            </w:tcBorders>
            <w:shd w:val="clear" w:color="auto" w:fill="auto"/>
            <w:noWrap/>
            <w:vAlign w:val="center"/>
            <w:hideMark/>
          </w:tcPr>
          <w:p w14:paraId="1FB476B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0.192</w:t>
            </w:r>
          </w:p>
        </w:tc>
        <w:tc>
          <w:tcPr>
            <w:tcW w:w="238" w:type="pct"/>
            <w:tcBorders>
              <w:top w:val="nil"/>
              <w:left w:val="nil"/>
              <w:bottom w:val="single" w:sz="4" w:space="0" w:color="auto"/>
              <w:right w:val="single" w:sz="4" w:space="0" w:color="auto"/>
            </w:tcBorders>
            <w:shd w:val="clear" w:color="auto" w:fill="auto"/>
            <w:noWrap/>
            <w:vAlign w:val="center"/>
            <w:hideMark/>
          </w:tcPr>
          <w:p w14:paraId="693B024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0.712</w:t>
            </w:r>
          </w:p>
        </w:tc>
        <w:tc>
          <w:tcPr>
            <w:tcW w:w="238" w:type="pct"/>
            <w:tcBorders>
              <w:top w:val="nil"/>
              <w:left w:val="nil"/>
              <w:bottom w:val="single" w:sz="4" w:space="0" w:color="auto"/>
              <w:right w:val="single" w:sz="4" w:space="0" w:color="auto"/>
            </w:tcBorders>
            <w:shd w:val="clear" w:color="auto" w:fill="auto"/>
            <w:noWrap/>
            <w:vAlign w:val="center"/>
            <w:hideMark/>
          </w:tcPr>
          <w:p w14:paraId="17D42A2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1.600</w:t>
            </w:r>
          </w:p>
        </w:tc>
        <w:tc>
          <w:tcPr>
            <w:tcW w:w="234" w:type="pct"/>
            <w:tcBorders>
              <w:top w:val="nil"/>
              <w:left w:val="nil"/>
              <w:bottom w:val="single" w:sz="4" w:space="0" w:color="auto"/>
              <w:right w:val="single" w:sz="4" w:space="0" w:color="auto"/>
            </w:tcBorders>
            <w:shd w:val="clear" w:color="auto" w:fill="auto"/>
            <w:noWrap/>
            <w:vAlign w:val="center"/>
            <w:hideMark/>
          </w:tcPr>
          <w:p w14:paraId="4162D0E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1.905</w:t>
            </w:r>
          </w:p>
        </w:tc>
        <w:tc>
          <w:tcPr>
            <w:tcW w:w="224" w:type="pct"/>
            <w:tcBorders>
              <w:top w:val="nil"/>
              <w:left w:val="nil"/>
              <w:bottom w:val="single" w:sz="4" w:space="0" w:color="auto"/>
              <w:right w:val="single" w:sz="4" w:space="0" w:color="auto"/>
            </w:tcBorders>
            <w:shd w:val="clear" w:color="auto" w:fill="auto"/>
            <w:noWrap/>
            <w:vAlign w:val="center"/>
            <w:hideMark/>
          </w:tcPr>
          <w:p w14:paraId="06F4C52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2.082</w:t>
            </w:r>
          </w:p>
        </w:tc>
        <w:tc>
          <w:tcPr>
            <w:tcW w:w="224" w:type="pct"/>
            <w:tcBorders>
              <w:top w:val="nil"/>
              <w:left w:val="nil"/>
              <w:bottom w:val="single" w:sz="4" w:space="0" w:color="auto"/>
              <w:right w:val="single" w:sz="4" w:space="0" w:color="auto"/>
            </w:tcBorders>
            <w:shd w:val="clear" w:color="auto" w:fill="auto"/>
            <w:noWrap/>
            <w:vAlign w:val="center"/>
            <w:hideMark/>
          </w:tcPr>
          <w:p w14:paraId="773C021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2.300</w:t>
            </w:r>
          </w:p>
        </w:tc>
        <w:tc>
          <w:tcPr>
            <w:tcW w:w="280" w:type="pct"/>
            <w:tcBorders>
              <w:top w:val="nil"/>
              <w:left w:val="nil"/>
              <w:bottom w:val="single" w:sz="4" w:space="0" w:color="auto"/>
              <w:right w:val="single" w:sz="4" w:space="0" w:color="auto"/>
            </w:tcBorders>
            <w:shd w:val="clear" w:color="auto" w:fill="auto"/>
            <w:noWrap/>
            <w:vAlign w:val="center"/>
            <w:hideMark/>
          </w:tcPr>
          <w:p w14:paraId="542A256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1.6</w:t>
            </w:r>
          </w:p>
        </w:tc>
        <w:tc>
          <w:tcPr>
            <w:tcW w:w="257" w:type="pct"/>
            <w:tcBorders>
              <w:top w:val="nil"/>
              <w:left w:val="nil"/>
              <w:bottom w:val="single" w:sz="4" w:space="0" w:color="auto"/>
              <w:right w:val="single" w:sz="4" w:space="0" w:color="auto"/>
            </w:tcBorders>
            <w:shd w:val="clear" w:color="auto" w:fill="auto"/>
            <w:noWrap/>
            <w:vAlign w:val="center"/>
            <w:hideMark/>
          </w:tcPr>
          <w:p w14:paraId="6FE96E2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4.4</w:t>
            </w:r>
          </w:p>
        </w:tc>
      </w:tr>
      <w:tr w:rsidR="00DA1513" w:rsidRPr="0027474C" w14:paraId="67AADAF3"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5CA443EE" w14:textId="4644C258"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Fe</w:t>
            </w:r>
            <w:r w:rsidR="00B51AD4" w:rsidRPr="0027474C">
              <w:rPr>
                <w:rFonts w:eastAsia="Times New Roman" w:cs="Times New Roman"/>
                <w:b/>
                <w:bCs/>
                <w:sz w:val="15"/>
                <w:szCs w:val="15"/>
                <w:vertAlign w:val="subscript"/>
              </w:rPr>
              <w:t xml:space="preserve"> D</w:t>
            </w:r>
            <w:r w:rsidR="00B43C30" w:rsidRPr="0027474C">
              <w:rPr>
                <w:rFonts w:eastAsia="Times New Roman" w:cs="Times New Roman"/>
                <w:b/>
                <w:bCs/>
                <w:sz w:val="15"/>
                <w:szCs w:val="15"/>
                <w:vertAlign w:val="superscript"/>
              </w:rPr>
              <w:t>†</w:t>
            </w:r>
          </w:p>
        </w:tc>
        <w:tc>
          <w:tcPr>
            <w:tcW w:w="192" w:type="pct"/>
            <w:tcBorders>
              <w:top w:val="nil"/>
              <w:left w:val="nil"/>
              <w:bottom w:val="single" w:sz="4" w:space="0" w:color="auto"/>
              <w:right w:val="single" w:sz="4" w:space="0" w:color="auto"/>
            </w:tcBorders>
            <w:shd w:val="clear" w:color="auto" w:fill="auto"/>
            <w:noWrap/>
            <w:vAlign w:val="center"/>
            <w:hideMark/>
          </w:tcPr>
          <w:p w14:paraId="24CEE09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0.48</w:t>
            </w:r>
          </w:p>
        </w:tc>
        <w:tc>
          <w:tcPr>
            <w:tcW w:w="233" w:type="pct"/>
            <w:tcBorders>
              <w:top w:val="nil"/>
              <w:left w:val="nil"/>
              <w:bottom w:val="single" w:sz="4" w:space="0" w:color="auto"/>
              <w:right w:val="single" w:sz="4" w:space="0" w:color="auto"/>
            </w:tcBorders>
            <w:shd w:val="clear" w:color="auto" w:fill="auto"/>
            <w:noWrap/>
            <w:vAlign w:val="center"/>
            <w:hideMark/>
          </w:tcPr>
          <w:p w14:paraId="2F8C0177" w14:textId="4E2B9A6F"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2920F39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702CEA7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140</w:t>
            </w:r>
          </w:p>
        </w:tc>
        <w:tc>
          <w:tcPr>
            <w:tcW w:w="228" w:type="pct"/>
            <w:tcBorders>
              <w:top w:val="nil"/>
              <w:left w:val="nil"/>
              <w:bottom w:val="single" w:sz="4" w:space="0" w:color="auto"/>
              <w:right w:val="single" w:sz="4" w:space="0" w:color="auto"/>
            </w:tcBorders>
            <w:shd w:val="clear" w:color="auto" w:fill="auto"/>
            <w:noWrap/>
            <w:vAlign w:val="center"/>
            <w:hideMark/>
          </w:tcPr>
          <w:p w14:paraId="062D0EC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37.1</w:t>
            </w:r>
          </w:p>
        </w:tc>
        <w:tc>
          <w:tcPr>
            <w:tcW w:w="210" w:type="pct"/>
            <w:tcBorders>
              <w:top w:val="nil"/>
              <w:left w:val="nil"/>
              <w:bottom w:val="single" w:sz="4" w:space="0" w:color="auto"/>
              <w:right w:val="single" w:sz="4" w:space="0" w:color="auto"/>
            </w:tcBorders>
            <w:shd w:val="clear" w:color="auto" w:fill="auto"/>
            <w:noWrap/>
            <w:vAlign w:val="center"/>
            <w:hideMark/>
          </w:tcPr>
          <w:p w14:paraId="099C15C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0.212</w:t>
            </w:r>
          </w:p>
        </w:tc>
        <w:tc>
          <w:tcPr>
            <w:tcW w:w="192" w:type="pct"/>
            <w:tcBorders>
              <w:top w:val="nil"/>
              <w:left w:val="nil"/>
              <w:bottom w:val="single" w:sz="4" w:space="0" w:color="auto"/>
              <w:right w:val="single" w:sz="4" w:space="0" w:color="auto"/>
            </w:tcBorders>
            <w:shd w:val="clear" w:color="auto" w:fill="auto"/>
            <w:noWrap/>
            <w:vAlign w:val="center"/>
            <w:hideMark/>
          </w:tcPr>
          <w:p w14:paraId="43FD0D7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0.260</w:t>
            </w:r>
          </w:p>
        </w:tc>
        <w:tc>
          <w:tcPr>
            <w:tcW w:w="163" w:type="pct"/>
            <w:tcBorders>
              <w:top w:val="nil"/>
              <w:left w:val="nil"/>
              <w:bottom w:val="single" w:sz="4" w:space="0" w:color="auto"/>
              <w:right w:val="single" w:sz="4" w:space="0" w:color="auto"/>
            </w:tcBorders>
            <w:shd w:val="clear" w:color="auto" w:fill="auto"/>
            <w:noWrap/>
            <w:vAlign w:val="center"/>
            <w:hideMark/>
          </w:tcPr>
          <w:p w14:paraId="5DFAB70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1.23</w:t>
            </w:r>
          </w:p>
        </w:tc>
        <w:tc>
          <w:tcPr>
            <w:tcW w:w="241" w:type="pct"/>
            <w:tcBorders>
              <w:top w:val="nil"/>
              <w:left w:val="nil"/>
              <w:bottom w:val="single" w:sz="4" w:space="0" w:color="auto"/>
              <w:right w:val="single" w:sz="4" w:space="0" w:color="auto"/>
            </w:tcBorders>
            <w:shd w:val="clear" w:color="auto" w:fill="auto"/>
            <w:noWrap/>
            <w:vAlign w:val="center"/>
            <w:hideMark/>
          </w:tcPr>
          <w:p w14:paraId="764D03E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0.09</w:t>
            </w:r>
          </w:p>
        </w:tc>
        <w:tc>
          <w:tcPr>
            <w:tcW w:w="238" w:type="pct"/>
            <w:tcBorders>
              <w:top w:val="nil"/>
              <w:left w:val="nil"/>
              <w:bottom w:val="single" w:sz="4" w:space="0" w:color="auto"/>
              <w:right w:val="single" w:sz="4" w:space="0" w:color="auto"/>
            </w:tcBorders>
            <w:shd w:val="clear" w:color="auto" w:fill="auto"/>
            <w:noWrap/>
            <w:vAlign w:val="center"/>
            <w:hideMark/>
          </w:tcPr>
          <w:p w14:paraId="039B85C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8" w:type="pct"/>
            <w:tcBorders>
              <w:top w:val="nil"/>
              <w:left w:val="nil"/>
              <w:bottom w:val="single" w:sz="4" w:space="0" w:color="auto"/>
              <w:right w:val="single" w:sz="4" w:space="0" w:color="auto"/>
            </w:tcBorders>
            <w:shd w:val="clear" w:color="auto" w:fill="auto"/>
            <w:noWrap/>
            <w:vAlign w:val="center"/>
            <w:hideMark/>
          </w:tcPr>
          <w:p w14:paraId="006789B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8" w:type="pct"/>
            <w:tcBorders>
              <w:top w:val="nil"/>
              <w:left w:val="nil"/>
              <w:bottom w:val="single" w:sz="4" w:space="0" w:color="auto"/>
              <w:right w:val="single" w:sz="4" w:space="0" w:color="auto"/>
            </w:tcBorders>
            <w:shd w:val="clear" w:color="auto" w:fill="auto"/>
            <w:noWrap/>
            <w:vAlign w:val="center"/>
            <w:hideMark/>
          </w:tcPr>
          <w:p w14:paraId="1F1C1A3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0.085</w:t>
            </w:r>
          </w:p>
        </w:tc>
        <w:tc>
          <w:tcPr>
            <w:tcW w:w="238" w:type="pct"/>
            <w:tcBorders>
              <w:top w:val="nil"/>
              <w:left w:val="nil"/>
              <w:bottom w:val="single" w:sz="4" w:space="0" w:color="auto"/>
              <w:right w:val="single" w:sz="4" w:space="0" w:color="auto"/>
            </w:tcBorders>
            <w:shd w:val="clear" w:color="auto" w:fill="auto"/>
            <w:noWrap/>
            <w:vAlign w:val="center"/>
            <w:hideMark/>
          </w:tcPr>
          <w:p w14:paraId="142566F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0.302</w:t>
            </w:r>
          </w:p>
        </w:tc>
        <w:tc>
          <w:tcPr>
            <w:tcW w:w="238" w:type="pct"/>
            <w:tcBorders>
              <w:top w:val="nil"/>
              <w:left w:val="nil"/>
              <w:bottom w:val="single" w:sz="4" w:space="0" w:color="auto"/>
              <w:right w:val="single" w:sz="4" w:space="0" w:color="auto"/>
            </w:tcBorders>
            <w:shd w:val="clear" w:color="auto" w:fill="auto"/>
            <w:noWrap/>
            <w:vAlign w:val="center"/>
            <w:hideMark/>
          </w:tcPr>
          <w:p w14:paraId="79EB536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0.607</w:t>
            </w:r>
          </w:p>
        </w:tc>
        <w:tc>
          <w:tcPr>
            <w:tcW w:w="234" w:type="pct"/>
            <w:tcBorders>
              <w:top w:val="nil"/>
              <w:left w:val="nil"/>
              <w:bottom w:val="single" w:sz="4" w:space="0" w:color="auto"/>
              <w:right w:val="single" w:sz="4" w:space="0" w:color="auto"/>
            </w:tcBorders>
            <w:shd w:val="clear" w:color="auto" w:fill="auto"/>
            <w:noWrap/>
            <w:vAlign w:val="center"/>
            <w:hideMark/>
          </w:tcPr>
          <w:p w14:paraId="53EAF85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0.786</w:t>
            </w:r>
          </w:p>
        </w:tc>
        <w:tc>
          <w:tcPr>
            <w:tcW w:w="224" w:type="pct"/>
            <w:tcBorders>
              <w:top w:val="nil"/>
              <w:left w:val="nil"/>
              <w:bottom w:val="single" w:sz="4" w:space="0" w:color="auto"/>
              <w:right w:val="single" w:sz="4" w:space="0" w:color="auto"/>
            </w:tcBorders>
            <w:shd w:val="clear" w:color="auto" w:fill="auto"/>
            <w:noWrap/>
            <w:vAlign w:val="center"/>
            <w:hideMark/>
          </w:tcPr>
          <w:p w14:paraId="784734A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1.022</w:t>
            </w:r>
          </w:p>
        </w:tc>
        <w:tc>
          <w:tcPr>
            <w:tcW w:w="224" w:type="pct"/>
            <w:tcBorders>
              <w:top w:val="nil"/>
              <w:left w:val="nil"/>
              <w:bottom w:val="single" w:sz="4" w:space="0" w:color="auto"/>
              <w:right w:val="single" w:sz="4" w:space="0" w:color="auto"/>
            </w:tcBorders>
            <w:shd w:val="clear" w:color="auto" w:fill="auto"/>
            <w:noWrap/>
            <w:vAlign w:val="center"/>
            <w:hideMark/>
          </w:tcPr>
          <w:p w14:paraId="5EBB798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1.100</w:t>
            </w:r>
          </w:p>
        </w:tc>
        <w:tc>
          <w:tcPr>
            <w:tcW w:w="280" w:type="pct"/>
            <w:tcBorders>
              <w:top w:val="nil"/>
              <w:left w:val="nil"/>
              <w:bottom w:val="single" w:sz="4" w:space="0" w:color="auto"/>
              <w:right w:val="single" w:sz="4" w:space="0" w:color="auto"/>
            </w:tcBorders>
            <w:shd w:val="clear" w:color="auto" w:fill="auto"/>
            <w:noWrap/>
            <w:vAlign w:val="center"/>
            <w:hideMark/>
          </w:tcPr>
          <w:p w14:paraId="5931228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1.7</w:t>
            </w:r>
          </w:p>
        </w:tc>
        <w:tc>
          <w:tcPr>
            <w:tcW w:w="257" w:type="pct"/>
            <w:tcBorders>
              <w:top w:val="nil"/>
              <w:left w:val="nil"/>
              <w:bottom w:val="single" w:sz="4" w:space="0" w:color="auto"/>
              <w:right w:val="single" w:sz="4" w:space="0" w:color="auto"/>
            </w:tcBorders>
            <w:shd w:val="clear" w:color="auto" w:fill="auto"/>
            <w:noWrap/>
            <w:vAlign w:val="center"/>
            <w:hideMark/>
          </w:tcPr>
          <w:p w14:paraId="4D05842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5.2</w:t>
            </w:r>
          </w:p>
        </w:tc>
      </w:tr>
      <w:tr w:rsidR="00DA1513" w:rsidRPr="0027474C" w14:paraId="18965F00"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209E8AE0" w14:textId="56E092B8"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Mn</w:t>
            </w:r>
            <w:r w:rsidR="00B51AD4" w:rsidRPr="0027474C">
              <w:rPr>
                <w:rFonts w:eastAsia="Times New Roman" w:cs="Times New Roman"/>
                <w:b/>
                <w:bCs/>
                <w:sz w:val="15"/>
                <w:szCs w:val="15"/>
                <w:vertAlign w:val="subscript"/>
              </w:rPr>
              <w:t xml:space="preserve"> T</w:t>
            </w:r>
            <w:r w:rsidR="00B43C30" w:rsidRPr="0027474C">
              <w:rPr>
                <w:rFonts w:eastAsia="Times New Roman" w:cs="Times New Roman"/>
                <w:b/>
                <w:bCs/>
                <w:sz w:val="15"/>
                <w:szCs w:val="15"/>
                <w:vertAlign w:val="superscript"/>
              </w:rPr>
              <w:t>†</w:t>
            </w:r>
          </w:p>
        </w:tc>
        <w:tc>
          <w:tcPr>
            <w:tcW w:w="192" w:type="pct"/>
            <w:tcBorders>
              <w:top w:val="nil"/>
              <w:left w:val="nil"/>
              <w:bottom w:val="single" w:sz="4" w:space="0" w:color="auto"/>
              <w:right w:val="single" w:sz="4" w:space="0" w:color="auto"/>
            </w:tcBorders>
            <w:shd w:val="clear" w:color="auto" w:fill="auto"/>
            <w:noWrap/>
            <w:vAlign w:val="center"/>
            <w:hideMark/>
          </w:tcPr>
          <w:p w14:paraId="7D426AB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0.87</w:t>
            </w:r>
          </w:p>
        </w:tc>
        <w:tc>
          <w:tcPr>
            <w:tcW w:w="233" w:type="pct"/>
            <w:tcBorders>
              <w:top w:val="nil"/>
              <w:left w:val="nil"/>
              <w:bottom w:val="single" w:sz="4" w:space="0" w:color="auto"/>
              <w:right w:val="single" w:sz="4" w:space="0" w:color="auto"/>
            </w:tcBorders>
            <w:shd w:val="clear" w:color="auto" w:fill="auto"/>
            <w:noWrap/>
            <w:vAlign w:val="center"/>
            <w:hideMark/>
          </w:tcPr>
          <w:p w14:paraId="78060424" w14:textId="4D0AC853"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19D9C28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5207983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140</w:t>
            </w:r>
          </w:p>
        </w:tc>
        <w:tc>
          <w:tcPr>
            <w:tcW w:w="228" w:type="pct"/>
            <w:tcBorders>
              <w:top w:val="nil"/>
              <w:left w:val="nil"/>
              <w:bottom w:val="single" w:sz="4" w:space="0" w:color="auto"/>
              <w:right w:val="single" w:sz="4" w:space="0" w:color="auto"/>
            </w:tcBorders>
            <w:shd w:val="clear" w:color="auto" w:fill="auto"/>
            <w:noWrap/>
            <w:vAlign w:val="center"/>
            <w:hideMark/>
          </w:tcPr>
          <w:p w14:paraId="08676F8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26.4</w:t>
            </w:r>
          </w:p>
        </w:tc>
        <w:tc>
          <w:tcPr>
            <w:tcW w:w="210" w:type="pct"/>
            <w:tcBorders>
              <w:top w:val="nil"/>
              <w:left w:val="nil"/>
              <w:bottom w:val="single" w:sz="4" w:space="0" w:color="auto"/>
              <w:right w:val="single" w:sz="4" w:space="0" w:color="auto"/>
            </w:tcBorders>
            <w:shd w:val="clear" w:color="auto" w:fill="auto"/>
            <w:noWrap/>
            <w:vAlign w:val="center"/>
            <w:hideMark/>
          </w:tcPr>
          <w:p w14:paraId="032DE64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0.248</w:t>
            </w:r>
          </w:p>
        </w:tc>
        <w:tc>
          <w:tcPr>
            <w:tcW w:w="192" w:type="pct"/>
            <w:tcBorders>
              <w:top w:val="nil"/>
              <w:left w:val="nil"/>
              <w:bottom w:val="single" w:sz="4" w:space="0" w:color="auto"/>
              <w:right w:val="single" w:sz="4" w:space="0" w:color="auto"/>
            </w:tcBorders>
            <w:shd w:val="clear" w:color="auto" w:fill="auto"/>
            <w:noWrap/>
            <w:vAlign w:val="center"/>
            <w:hideMark/>
          </w:tcPr>
          <w:p w14:paraId="12E73A8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0.370</w:t>
            </w:r>
          </w:p>
        </w:tc>
        <w:tc>
          <w:tcPr>
            <w:tcW w:w="163" w:type="pct"/>
            <w:tcBorders>
              <w:top w:val="nil"/>
              <w:left w:val="nil"/>
              <w:bottom w:val="single" w:sz="4" w:space="0" w:color="auto"/>
              <w:right w:val="single" w:sz="4" w:space="0" w:color="auto"/>
            </w:tcBorders>
            <w:shd w:val="clear" w:color="auto" w:fill="auto"/>
            <w:noWrap/>
            <w:vAlign w:val="center"/>
            <w:hideMark/>
          </w:tcPr>
          <w:p w14:paraId="4BBC607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1.48</w:t>
            </w:r>
          </w:p>
        </w:tc>
        <w:tc>
          <w:tcPr>
            <w:tcW w:w="241" w:type="pct"/>
            <w:tcBorders>
              <w:top w:val="nil"/>
              <w:left w:val="nil"/>
              <w:bottom w:val="single" w:sz="4" w:space="0" w:color="auto"/>
              <w:right w:val="single" w:sz="4" w:space="0" w:color="auto"/>
            </w:tcBorders>
            <w:shd w:val="clear" w:color="auto" w:fill="auto"/>
            <w:noWrap/>
            <w:vAlign w:val="center"/>
            <w:hideMark/>
          </w:tcPr>
          <w:p w14:paraId="14CDEB3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0.11</w:t>
            </w:r>
          </w:p>
        </w:tc>
        <w:tc>
          <w:tcPr>
            <w:tcW w:w="238" w:type="pct"/>
            <w:tcBorders>
              <w:top w:val="nil"/>
              <w:left w:val="nil"/>
              <w:bottom w:val="single" w:sz="4" w:space="0" w:color="auto"/>
              <w:right w:val="single" w:sz="4" w:space="0" w:color="auto"/>
            </w:tcBorders>
            <w:shd w:val="clear" w:color="auto" w:fill="auto"/>
            <w:noWrap/>
            <w:vAlign w:val="center"/>
            <w:hideMark/>
          </w:tcPr>
          <w:p w14:paraId="3AC6182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&lt;0.005</w:t>
            </w:r>
          </w:p>
        </w:tc>
        <w:tc>
          <w:tcPr>
            <w:tcW w:w="238" w:type="pct"/>
            <w:tcBorders>
              <w:top w:val="nil"/>
              <w:left w:val="nil"/>
              <w:bottom w:val="single" w:sz="4" w:space="0" w:color="auto"/>
              <w:right w:val="single" w:sz="4" w:space="0" w:color="auto"/>
            </w:tcBorders>
            <w:shd w:val="clear" w:color="auto" w:fill="auto"/>
            <w:noWrap/>
            <w:vAlign w:val="center"/>
            <w:hideMark/>
          </w:tcPr>
          <w:p w14:paraId="5C98F18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&lt;0.005</w:t>
            </w:r>
          </w:p>
        </w:tc>
        <w:tc>
          <w:tcPr>
            <w:tcW w:w="238" w:type="pct"/>
            <w:tcBorders>
              <w:top w:val="nil"/>
              <w:left w:val="nil"/>
              <w:bottom w:val="single" w:sz="4" w:space="0" w:color="auto"/>
              <w:right w:val="single" w:sz="4" w:space="0" w:color="auto"/>
            </w:tcBorders>
            <w:shd w:val="clear" w:color="auto" w:fill="auto"/>
            <w:noWrap/>
            <w:vAlign w:val="center"/>
            <w:hideMark/>
          </w:tcPr>
          <w:p w14:paraId="7276705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0.075</w:t>
            </w:r>
          </w:p>
        </w:tc>
        <w:tc>
          <w:tcPr>
            <w:tcW w:w="238" w:type="pct"/>
            <w:tcBorders>
              <w:top w:val="nil"/>
              <w:left w:val="nil"/>
              <w:bottom w:val="single" w:sz="4" w:space="0" w:color="auto"/>
              <w:right w:val="single" w:sz="4" w:space="0" w:color="auto"/>
            </w:tcBorders>
            <w:shd w:val="clear" w:color="auto" w:fill="auto"/>
            <w:noWrap/>
            <w:vAlign w:val="center"/>
            <w:hideMark/>
          </w:tcPr>
          <w:p w14:paraId="44C1224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0.418</w:t>
            </w:r>
          </w:p>
        </w:tc>
        <w:tc>
          <w:tcPr>
            <w:tcW w:w="238" w:type="pct"/>
            <w:tcBorders>
              <w:top w:val="nil"/>
              <w:left w:val="nil"/>
              <w:bottom w:val="single" w:sz="4" w:space="0" w:color="auto"/>
              <w:right w:val="single" w:sz="4" w:space="0" w:color="auto"/>
            </w:tcBorders>
            <w:shd w:val="clear" w:color="auto" w:fill="auto"/>
            <w:noWrap/>
            <w:vAlign w:val="center"/>
            <w:hideMark/>
          </w:tcPr>
          <w:p w14:paraId="404C17A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0.688</w:t>
            </w:r>
          </w:p>
        </w:tc>
        <w:tc>
          <w:tcPr>
            <w:tcW w:w="234" w:type="pct"/>
            <w:tcBorders>
              <w:top w:val="nil"/>
              <w:left w:val="nil"/>
              <w:bottom w:val="single" w:sz="4" w:space="0" w:color="auto"/>
              <w:right w:val="single" w:sz="4" w:space="0" w:color="auto"/>
            </w:tcBorders>
            <w:shd w:val="clear" w:color="auto" w:fill="auto"/>
            <w:noWrap/>
            <w:vAlign w:val="center"/>
            <w:hideMark/>
          </w:tcPr>
          <w:p w14:paraId="4234BED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0.819</w:t>
            </w:r>
          </w:p>
        </w:tc>
        <w:tc>
          <w:tcPr>
            <w:tcW w:w="224" w:type="pct"/>
            <w:tcBorders>
              <w:top w:val="nil"/>
              <w:left w:val="nil"/>
              <w:bottom w:val="single" w:sz="4" w:space="0" w:color="auto"/>
              <w:right w:val="single" w:sz="4" w:space="0" w:color="auto"/>
            </w:tcBorders>
            <w:shd w:val="clear" w:color="auto" w:fill="auto"/>
            <w:noWrap/>
            <w:vAlign w:val="center"/>
            <w:hideMark/>
          </w:tcPr>
          <w:p w14:paraId="7C8AB93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1.088</w:t>
            </w:r>
          </w:p>
        </w:tc>
        <w:tc>
          <w:tcPr>
            <w:tcW w:w="224" w:type="pct"/>
            <w:tcBorders>
              <w:top w:val="nil"/>
              <w:left w:val="nil"/>
              <w:bottom w:val="single" w:sz="4" w:space="0" w:color="auto"/>
              <w:right w:val="single" w:sz="4" w:space="0" w:color="auto"/>
            </w:tcBorders>
            <w:shd w:val="clear" w:color="auto" w:fill="auto"/>
            <w:noWrap/>
            <w:vAlign w:val="center"/>
            <w:hideMark/>
          </w:tcPr>
          <w:p w14:paraId="70EF5A4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2.600</w:t>
            </w:r>
          </w:p>
        </w:tc>
        <w:tc>
          <w:tcPr>
            <w:tcW w:w="280" w:type="pct"/>
            <w:tcBorders>
              <w:top w:val="nil"/>
              <w:left w:val="nil"/>
              <w:bottom w:val="single" w:sz="4" w:space="0" w:color="auto"/>
              <w:right w:val="single" w:sz="4" w:space="0" w:color="auto"/>
            </w:tcBorders>
            <w:shd w:val="clear" w:color="auto" w:fill="auto"/>
            <w:noWrap/>
            <w:vAlign w:val="center"/>
            <w:hideMark/>
          </w:tcPr>
          <w:p w14:paraId="296728B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2.7</w:t>
            </w:r>
          </w:p>
        </w:tc>
        <w:tc>
          <w:tcPr>
            <w:tcW w:w="257" w:type="pct"/>
            <w:tcBorders>
              <w:top w:val="nil"/>
              <w:left w:val="nil"/>
              <w:bottom w:val="single" w:sz="4" w:space="0" w:color="auto"/>
              <w:right w:val="single" w:sz="4" w:space="0" w:color="auto"/>
            </w:tcBorders>
            <w:shd w:val="clear" w:color="auto" w:fill="auto"/>
            <w:noWrap/>
            <w:vAlign w:val="center"/>
            <w:hideMark/>
          </w:tcPr>
          <w:p w14:paraId="7592B77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14.7</w:t>
            </w:r>
          </w:p>
        </w:tc>
      </w:tr>
      <w:tr w:rsidR="00DA1513" w:rsidRPr="0027474C" w14:paraId="655A551B"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5BC75126" w14:textId="00697424"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Mn</w:t>
            </w:r>
            <w:r w:rsidR="00B51AD4" w:rsidRPr="0027474C">
              <w:rPr>
                <w:rFonts w:eastAsia="Times New Roman" w:cs="Times New Roman"/>
                <w:b/>
                <w:bCs/>
                <w:sz w:val="15"/>
                <w:szCs w:val="15"/>
                <w:vertAlign w:val="subscript"/>
              </w:rPr>
              <w:t xml:space="preserve"> D</w:t>
            </w:r>
            <w:r w:rsidR="00B43C30" w:rsidRPr="0027474C">
              <w:rPr>
                <w:rFonts w:eastAsia="Times New Roman" w:cs="Times New Roman"/>
                <w:b/>
                <w:bCs/>
                <w:sz w:val="15"/>
                <w:szCs w:val="15"/>
                <w:vertAlign w:val="superscript"/>
              </w:rPr>
              <w:t>†</w:t>
            </w:r>
          </w:p>
        </w:tc>
        <w:tc>
          <w:tcPr>
            <w:tcW w:w="192" w:type="pct"/>
            <w:tcBorders>
              <w:top w:val="nil"/>
              <w:left w:val="nil"/>
              <w:bottom w:val="single" w:sz="4" w:space="0" w:color="auto"/>
              <w:right w:val="single" w:sz="4" w:space="0" w:color="auto"/>
            </w:tcBorders>
            <w:shd w:val="clear" w:color="auto" w:fill="auto"/>
            <w:noWrap/>
            <w:vAlign w:val="center"/>
            <w:hideMark/>
          </w:tcPr>
          <w:p w14:paraId="088109F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0.51</w:t>
            </w:r>
          </w:p>
        </w:tc>
        <w:tc>
          <w:tcPr>
            <w:tcW w:w="233" w:type="pct"/>
            <w:tcBorders>
              <w:top w:val="nil"/>
              <w:left w:val="nil"/>
              <w:bottom w:val="single" w:sz="4" w:space="0" w:color="auto"/>
              <w:right w:val="single" w:sz="4" w:space="0" w:color="auto"/>
            </w:tcBorders>
            <w:shd w:val="clear" w:color="auto" w:fill="auto"/>
            <w:noWrap/>
            <w:vAlign w:val="center"/>
            <w:hideMark/>
          </w:tcPr>
          <w:p w14:paraId="5967A5BD" w14:textId="605FE30C"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784E242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68CE5DA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141</w:t>
            </w:r>
          </w:p>
        </w:tc>
        <w:tc>
          <w:tcPr>
            <w:tcW w:w="228" w:type="pct"/>
            <w:tcBorders>
              <w:top w:val="nil"/>
              <w:left w:val="nil"/>
              <w:bottom w:val="single" w:sz="4" w:space="0" w:color="auto"/>
              <w:right w:val="single" w:sz="4" w:space="0" w:color="auto"/>
            </w:tcBorders>
            <w:shd w:val="clear" w:color="auto" w:fill="auto"/>
            <w:noWrap/>
            <w:vAlign w:val="center"/>
            <w:hideMark/>
          </w:tcPr>
          <w:p w14:paraId="4FEC06B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35.5</w:t>
            </w:r>
          </w:p>
        </w:tc>
        <w:tc>
          <w:tcPr>
            <w:tcW w:w="210" w:type="pct"/>
            <w:tcBorders>
              <w:top w:val="nil"/>
              <w:left w:val="nil"/>
              <w:bottom w:val="single" w:sz="4" w:space="0" w:color="auto"/>
              <w:right w:val="single" w:sz="4" w:space="0" w:color="auto"/>
            </w:tcBorders>
            <w:shd w:val="clear" w:color="auto" w:fill="auto"/>
            <w:noWrap/>
            <w:vAlign w:val="center"/>
            <w:hideMark/>
          </w:tcPr>
          <w:p w14:paraId="2CCA910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0.187</w:t>
            </w:r>
          </w:p>
        </w:tc>
        <w:tc>
          <w:tcPr>
            <w:tcW w:w="192" w:type="pct"/>
            <w:tcBorders>
              <w:top w:val="nil"/>
              <w:left w:val="nil"/>
              <w:bottom w:val="single" w:sz="4" w:space="0" w:color="auto"/>
              <w:right w:val="single" w:sz="4" w:space="0" w:color="auto"/>
            </w:tcBorders>
            <w:shd w:val="clear" w:color="auto" w:fill="auto"/>
            <w:noWrap/>
            <w:vAlign w:val="center"/>
            <w:hideMark/>
          </w:tcPr>
          <w:p w14:paraId="722A2DE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0.250</w:t>
            </w:r>
          </w:p>
        </w:tc>
        <w:tc>
          <w:tcPr>
            <w:tcW w:w="163" w:type="pct"/>
            <w:tcBorders>
              <w:top w:val="nil"/>
              <w:left w:val="nil"/>
              <w:bottom w:val="single" w:sz="4" w:space="0" w:color="auto"/>
              <w:right w:val="single" w:sz="4" w:space="0" w:color="auto"/>
            </w:tcBorders>
            <w:shd w:val="clear" w:color="auto" w:fill="auto"/>
            <w:noWrap/>
            <w:vAlign w:val="center"/>
            <w:hideMark/>
          </w:tcPr>
          <w:p w14:paraId="5730D76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1.36</w:t>
            </w:r>
          </w:p>
        </w:tc>
        <w:tc>
          <w:tcPr>
            <w:tcW w:w="241" w:type="pct"/>
            <w:tcBorders>
              <w:top w:val="nil"/>
              <w:left w:val="nil"/>
              <w:bottom w:val="single" w:sz="4" w:space="0" w:color="auto"/>
              <w:right w:val="single" w:sz="4" w:space="0" w:color="auto"/>
            </w:tcBorders>
            <w:shd w:val="clear" w:color="auto" w:fill="auto"/>
            <w:noWrap/>
            <w:vAlign w:val="center"/>
            <w:hideMark/>
          </w:tcPr>
          <w:p w14:paraId="07C38ED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0.04</w:t>
            </w:r>
          </w:p>
        </w:tc>
        <w:tc>
          <w:tcPr>
            <w:tcW w:w="238" w:type="pct"/>
            <w:tcBorders>
              <w:top w:val="nil"/>
              <w:left w:val="nil"/>
              <w:bottom w:val="single" w:sz="4" w:space="0" w:color="auto"/>
              <w:right w:val="single" w:sz="4" w:space="0" w:color="auto"/>
            </w:tcBorders>
            <w:shd w:val="clear" w:color="auto" w:fill="auto"/>
            <w:noWrap/>
            <w:vAlign w:val="center"/>
            <w:hideMark/>
          </w:tcPr>
          <w:p w14:paraId="744C79F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&lt;0.005</w:t>
            </w:r>
          </w:p>
        </w:tc>
        <w:tc>
          <w:tcPr>
            <w:tcW w:w="238" w:type="pct"/>
            <w:tcBorders>
              <w:top w:val="nil"/>
              <w:left w:val="nil"/>
              <w:bottom w:val="single" w:sz="4" w:space="0" w:color="auto"/>
              <w:right w:val="single" w:sz="4" w:space="0" w:color="auto"/>
            </w:tcBorders>
            <w:shd w:val="clear" w:color="auto" w:fill="auto"/>
            <w:noWrap/>
            <w:vAlign w:val="center"/>
            <w:hideMark/>
          </w:tcPr>
          <w:p w14:paraId="34EFF61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&lt;0.005</w:t>
            </w:r>
          </w:p>
        </w:tc>
        <w:tc>
          <w:tcPr>
            <w:tcW w:w="238" w:type="pct"/>
            <w:tcBorders>
              <w:top w:val="nil"/>
              <w:left w:val="nil"/>
              <w:bottom w:val="single" w:sz="4" w:space="0" w:color="auto"/>
              <w:right w:val="single" w:sz="4" w:space="0" w:color="auto"/>
            </w:tcBorders>
            <w:shd w:val="clear" w:color="auto" w:fill="auto"/>
            <w:noWrap/>
            <w:vAlign w:val="center"/>
            <w:hideMark/>
          </w:tcPr>
          <w:p w14:paraId="74C07F7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0.031</w:t>
            </w:r>
          </w:p>
        </w:tc>
        <w:tc>
          <w:tcPr>
            <w:tcW w:w="238" w:type="pct"/>
            <w:tcBorders>
              <w:top w:val="nil"/>
              <w:left w:val="nil"/>
              <w:bottom w:val="single" w:sz="4" w:space="0" w:color="auto"/>
              <w:right w:val="single" w:sz="4" w:space="0" w:color="auto"/>
            </w:tcBorders>
            <w:shd w:val="clear" w:color="auto" w:fill="auto"/>
            <w:noWrap/>
            <w:vAlign w:val="center"/>
            <w:hideMark/>
          </w:tcPr>
          <w:p w14:paraId="17E79B8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0.307</w:t>
            </w:r>
          </w:p>
        </w:tc>
        <w:tc>
          <w:tcPr>
            <w:tcW w:w="238" w:type="pct"/>
            <w:tcBorders>
              <w:top w:val="nil"/>
              <w:left w:val="nil"/>
              <w:bottom w:val="single" w:sz="4" w:space="0" w:color="auto"/>
              <w:right w:val="single" w:sz="4" w:space="0" w:color="auto"/>
            </w:tcBorders>
            <w:shd w:val="clear" w:color="auto" w:fill="auto"/>
            <w:noWrap/>
            <w:vAlign w:val="center"/>
            <w:hideMark/>
          </w:tcPr>
          <w:p w14:paraId="2B47527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0.568</w:t>
            </w:r>
          </w:p>
        </w:tc>
        <w:tc>
          <w:tcPr>
            <w:tcW w:w="234" w:type="pct"/>
            <w:tcBorders>
              <w:top w:val="nil"/>
              <w:left w:val="nil"/>
              <w:bottom w:val="single" w:sz="4" w:space="0" w:color="auto"/>
              <w:right w:val="single" w:sz="4" w:space="0" w:color="auto"/>
            </w:tcBorders>
            <w:shd w:val="clear" w:color="auto" w:fill="auto"/>
            <w:noWrap/>
            <w:vAlign w:val="center"/>
            <w:hideMark/>
          </w:tcPr>
          <w:p w14:paraId="6A330AF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0.730</w:t>
            </w:r>
          </w:p>
        </w:tc>
        <w:tc>
          <w:tcPr>
            <w:tcW w:w="224" w:type="pct"/>
            <w:tcBorders>
              <w:top w:val="nil"/>
              <w:left w:val="nil"/>
              <w:bottom w:val="single" w:sz="4" w:space="0" w:color="auto"/>
              <w:right w:val="single" w:sz="4" w:space="0" w:color="auto"/>
            </w:tcBorders>
            <w:shd w:val="clear" w:color="auto" w:fill="auto"/>
            <w:noWrap/>
            <w:vAlign w:val="center"/>
            <w:hideMark/>
          </w:tcPr>
          <w:p w14:paraId="4339D73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0.799</w:t>
            </w:r>
          </w:p>
        </w:tc>
        <w:tc>
          <w:tcPr>
            <w:tcW w:w="224" w:type="pct"/>
            <w:tcBorders>
              <w:top w:val="nil"/>
              <w:left w:val="nil"/>
              <w:bottom w:val="single" w:sz="4" w:space="0" w:color="auto"/>
              <w:right w:val="single" w:sz="4" w:space="0" w:color="auto"/>
            </w:tcBorders>
            <w:shd w:val="clear" w:color="auto" w:fill="auto"/>
            <w:noWrap/>
            <w:vAlign w:val="center"/>
            <w:hideMark/>
          </w:tcPr>
          <w:p w14:paraId="1D0144A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1.100</w:t>
            </w:r>
          </w:p>
        </w:tc>
        <w:tc>
          <w:tcPr>
            <w:tcW w:w="280" w:type="pct"/>
            <w:tcBorders>
              <w:top w:val="nil"/>
              <w:left w:val="nil"/>
              <w:bottom w:val="single" w:sz="4" w:space="0" w:color="auto"/>
              <w:right w:val="single" w:sz="4" w:space="0" w:color="auto"/>
            </w:tcBorders>
            <w:shd w:val="clear" w:color="auto" w:fill="auto"/>
            <w:noWrap/>
            <w:vAlign w:val="center"/>
            <w:hideMark/>
          </w:tcPr>
          <w:p w14:paraId="54B26F1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w:t>
            </w:r>
          </w:p>
        </w:tc>
        <w:tc>
          <w:tcPr>
            <w:tcW w:w="257" w:type="pct"/>
            <w:tcBorders>
              <w:top w:val="nil"/>
              <w:left w:val="nil"/>
              <w:bottom w:val="single" w:sz="4" w:space="0" w:color="auto"/>
              <w:right w:val="single" w:sz="4" w:space="0" w:color="auto"/>
            </w:tcBorders>
            <w:shd w:val="clear" w:color="auto" w:fill="auto"/>
            <w:noWrap/>
            <w:vAlign w:val="center"/>
            <w:hideMark/>
          </w:tcPr>
          <w:p w14:paraId="5C5C8B5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4.1</w:t>
            </w:r>
          </w:p>
        </w:tc>
      </w:tr>
      <w:tr w:rsidR="00DA1513" w:rsidRPr="0027474C" w14:paraId="4B5C5099" w14:textId="77777777" w:rsidTr="0027474C">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557FD81B" w14:textId="64808A26"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 xml:space="preserve">Total </w:t>
            </w:r>
            <w:proofErr w:type="spellStart"/>
            <w:r w:rsidRPr="0027474C">
              <w:rPr>
                <w:rFonts w:eastAsia="Times New Roman" w:cs="Times New Roman"/>
                <w:b/>
                <w:bCs/>
                <w:sz w:val="15"/>
                <w:szCs w:val="15"/>
              </w:rPr>
              <w:t>phosphorus</w:t>
            </w:r>
            <w:proofErr w:type="spellEnd"/>
            <w:r w:rsidRPr="0027474C">
              <w:rPr>
                <w:rFonts w:eastAsia="Times New Roman" w:cs="Times New Roman"/>
                <w:b/>
                <w:bCs/>
                <w:sz w:val="15"/>
                <w:szCs w:val="15"/>
              </w:rPr>
              <w:t xml:space="preserve"> (P)</w:t>
            </w:r>
            <w:r w:rsidR="00B43C30" w:rsidRPr="0027474C">
              <w:rPr>
                <w:rFonts w:eastAsia="Times New Roman" w:cs="Times New Roman"/>
                <w:b/>
                <w:bCs/>
                <w:sz w:val="15"/>
                <w:szCs w:val="15"/>
                <w:vertAlign w:val="superscript"/>
              </w:rPr>
              <w:t>†</w:t>
            </w:r>
          </w:p>
        </w:tc>
        <w:tc>
          <w:tcPr>
            <w:tcW w:w="1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9261D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3" w:type="pct"/>
            <w:tcBorders>
              <w:top w:val="nil"/>
              <w:left w:val="nil"/>
              <w:bottom w:val="single" w:sz="4" w:space="0" w:color="auto"/>
              <w:right w:val="single" w:sz="4" w:space="0" w:color="auto"/>
            </w:tcBorders>
            <w:shd w:val="clear" w:color="auto" w:fill="auto"/>
            <w:noWrap/>
            <w:vAlign w:val="center"/>
            <w:hideMark/>
          </w:tcPr>
          <w:p w14:paraId="1EC073B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RS</w:t>
            </w:r>
          </w:p>
        </w:tc>
        <w:tc>
          <w:tcPr>
            <w:tcW w:w="181" w:type="pct"/>
            <w:tcBorders>
              <w:top w:val="nil"/>
              <w:left w:val="nil"/>
              <w:bottom w:val="single" w:sz="4" w:space="0" w:color="auto"/>
              <w:right w:val="single" w:sz="4" w:space="0" w:color="auto"/>
            </w:tcBorders>
            <w:shd w:val="clear" w:color="auto" w:fill="auto"/>
            <w:noWrap/>
            <w:vAlign w:val="center"/>
            <w:hideMark/>
          </w:tcPr>
          <w:p w14:paraId="5824CC1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16B64B3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74</w:t>
            </w:r>
          </w:p>
        </w:tc>
        <w:tc>
          <w:tcPr>
            <w:tcW w:w="228" w:type="pct"/>
            <w:tcBorders>
              <w:top w:val="nil"/>
              <w:left w:val="nil"/>
              <w:bottom w:val="single" w:sz="4" w:space="0" w:color="auto"/>
              <w:right w:val="single" w:sz="4" w:space="0" w:color="auto"/>
            </w:tcBorders>
            <w:shd w:val="clear" w:color="auto" w:fill="auto"/>
            <w:noWrap/>
            <w:vAlign w:val="center"/>
            <w:hideMark/>
          </w:tcPr>
          <w:p w14:paraId="6A6FA9E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90.5</w:t>
            </w:r>
          </w:p>
        </w:tc>
        <w:tc>
          <w:tcPr>
            <w:tcW w:w="210" w:type="pct"/>
            <w:tcBorders>
              <w:top w:val="nil"/>
              <w:left w:val="nil"/>
              <w:bottom w:val="single" w:sz="4" w:space="0" w:color="auto"/>
              <w:right w:val="single" w:sz="4" w:space="0" w:color="auto"/>
            </w:tcBorders>
            <w:shd w:val="clear" w:color="auto" w:fill="auto"/>
            <w:noWrap/>
            <w:vAlign w:val="center"/>
            <w:hideMark/>
          </w:tcPr>
          <w:p w14:paraId="58D5327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0.030</w:t>
            </w:r>
          </w:p>
        </w:tc>
        <w:tc>
          <w:tcPr>
            <w:tcW w:w="192" w:type="pct"/>
            <w:tcBorders>
              <w:top w:val="nil"/>
              <w:left w:val="nil"/>
              <w:bottom w:val="single" w:sz="4" w:space="0" w:color="auto"/>
              <w:right w:val="single" w:sz="4" w:space="0" w:color="auto"/>
            </w:tcBorders>
            <w:shd w:val="clear" w:color="auto" w:fill="auto"/>
            <w:noWrap/>
            <w:vAlign w:val="center"/>
            <w:hideMark/>
          </w:tcPr>
          <w:p w14:paraId="05FD161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0.180</w:t>
            </w:r>
          </w:p>
        </w:tc>
        <w:tc>
          <w:tcPr>
            <w:tcW w:w="163" w:type="pct"/>
            <w:tcBorders>
              <w:top w:val="nil"/>
              <w:left w:val="nil"/>
              <w:bottom w:val="single" w:sz="4" w:space="0" w:color="auto"/>
              <w:right w:val="single" w:sz="4" w:space="0" w:color="auto"/>
            </w:tcBorders>
            <w:shd w:val="clear" w:color="auto" w:fill="auto"/>
            <w:noWrap/>
            <w:vAlign w:val="center"/>
            <w:hideMark/>
          </w:tcPr>
          <w:p w14:paraId="5945E9B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5.90</w:t>
            </w:r>
          </w:p>
        </w:tc>
        <w:tc>
          <w:tcPr>
            <w:tcW w:w="241" w:type="pct"/>
            <w:tcBorders>
              <w:top w:val="nil"/>
              <w:left w:val="nil"/>
              <w:bottom w:val="single" w:sz="4" w:space="0" w:color="auto"/>
              <w:right w:val="single" w:sz="4" w:space="0" w:color="auto"/>
            </w:tcBorders>
            <w:shd w:val="clear" w:color="auto" w:fill="auto"/>
            <w:noWrap/>
            <w:vAlign w:val="center"/>
            <w:hideMark/>
          </w:tcPr>
          <w:p w14:paraId="6A23FE8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38" w:type="pct"/>
            <w:tcBorders>
              <w:top w:val="nil"/>
              <w:left w:val="nil"/>
              <w:bottom w:val="single" w:sz="4" w:space="0" w:color="auto"/>
              <w:right w:val="single" w:sz="4" w:space="0" w:color="auto"/>
            </w:tcBorders>
            <w:shd w:val="clear" w:color="auto" w:fill="auto"/>
            <w:noWrap/>
            <w:vAlign w:val="center"/>
            <w:hideMark/>
          </w:tcPr>
          <w:p w14:paraId="01E7595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&lt;0.0075</w:t>
            </w:r>
          </w:p>
        </w:tc>
        <w:tc>
          <w:tcPr>
            <w:tcW w:w="238" w:type="pct"/>
            <w:tcBorders>
              <w:top w:val="nil"/>
              <w:left w:val="nil"/>
              <w:bottom w:val="single" w:sz="4" w:space="0" w:color="auto"/>
              <w:right w:val="single" w:sz="4" w:space="0" w:color="auto"/>
            </w:tcBorders>
            <w:shd w:val="clear" w:color="auto" w:fill="auto"/>
            <w:noWrap/>
            <w:vAlign w:val="center"/>
            <w:hideMark/>
          </w:tcPr>
          <w:p w14:paraId="235BBE4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&lt;0.0075</w:t>
            </w:r>
          </w:p>
        </w:tc>
        <w:tc>
          <w:tcPr>
            <w:tcW w:w="238" w:type="pct"/>
            <w:tcBorders>
              <w:top w:val="nil"/>
              <w:left w:val="nil"/>
              <w:bottom w:val="single" w:sz="4" w:space="0" w:color="auto"/>
              <w:right w:val="single" w:sz="4" w:space="0" w:color="auto"/>
            </w:tcBorders>
            <w:shd w:val="clear" w:color="auto" w:fill="auto"/>
            <w:noWrap/>
            <w:vAlign w:val="center"/>
            <w:hideMark/>
          </w:tcPr>
          <w:p w14:paraId="119F181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&lt;0.0075</w:t>
            </w:r>
          </w:p>
        </w:tc>
        <w:tc>
          <w:tcPr>
            <w:tcW w:w="238" w:type="pct"/>
            <w:tcBorders>
              <w:top w:val="nil"/>
              <w:left w:val="nil"/>
              <w:bottom w:val="single" w:sz="4" w:space="0" w:color="auto"/>
              <w:right w:val="single" w:sz="4" w:space="0" w:color="auto"/>
            </w:tcBorders>
            <w:shd w:val="clear" w:color="auto" w:fill="auto"/>
            <w:noWrap/>
            <w:vAlign w:val="center"/>
            <w:hideMark/>
          </w:tcPr>
          <w:p w14:paraId="1F6CE01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&lt;0.0075</w:t>
            </w:r>
          </w:p>
        </w:tc>
        <w:tc>
          <w:tcPr>
            <w:tcW w:w="238" w:type="pct"/>
            <w:tcBorders>
              <w:top w:val="nil"/>
              <w:left w:val="nil"/>
              <w:bottom w:val="single" w:sz="4" w:space="0" w:color="auto"/>
              <w:right w:val="single" w:sz="4" w:space="0" w:color="auto"/>
            </w:tcBorders>
            <w:shd w:val="clear" w:color="auto" w:fill="auto"/>
            <w:noWrap/>
            <w:vAlign w:val="center"/>
            <w:hideMark/>
          </w:tcPr>
          <w:p w14:paraId="2EDE684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&lt;0.0075</w:t>
            </w:r>
          </w:p>
        </w:tc>
        <w:tc>
          <w:tcPr>
            <w:tcW w:w="234" w:type="pct"/>
            <w:tcBorders>
              <w:top w:val="nil"/>
              <w:left w:val="nil"/>
              <w:bottom w:val="single" w:sz="4" w:space="0" w:color="auto"/>
              <w:right w:val="single" w:sz="4" w:space="0" w:color="auto"/>
            </w:tcBorders>
            <w:shd w:val="clear" w:color="auto" w:fill="auto"/>
            <w:noWrap/>
            <w:vAlign w:val="center"/>
            <w:hideMark/>
          </w:tcPr>
          <w:p w14:paraId="2552C73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0.054</w:t>
            </w:r>
          </w:p>
        </w:tc>
        <w:tc>
          <w:tcPr>
            <w:tcW w:w="224" w:type="pct"/>
            <w:tcBorders>
              <w:top w:val="nil"/>
              <w:left w:val="nil"/>
              <w:bottom w:val="single" w:sz="4" w:space="0" w:color="auto"/>
              <w:right w:val="single" w:sz="4" w:space="0" w:color="auto"/>
            </w:tcBorders>
            <w:shd w:val="clear" w:color="auto" w:fill="auto"/>
            <w:noWrap/>
            <w:vAlign w:val="center"/>
            <w:hideMark/>
          </w:tcPr>
          <w:p w14:paraId="73B1E3B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0.153</w:t>
            </w:r>
          </w:p>
        </w:tc>
        <w:tc>
          <w:tcPr>
            <w:tcW w:w="224" w:type="pct"/>
            <w:tcBorders>
              <w:top w:val="nil"/>
              <w:left w:val="nil"/>
              <w:bottom w:val="single" w:sz="4" w:space="0" w:color="auto"/>
              <w:right w:val="single" w:sz="4" w:space="0" w:color="auto"/>
            </w:tcBorders>
            <w:shd w:val="clear" w:color="auto" w:fill="auto"/>
            <w:noWrap/>
            <w:vAlign w:val="center"/>
            <w:hideMark/>
          </w:tcPr>
          <w:p w14:paraId="0A79058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1.500</w:t>
            </w:r>
          </w:p>
        </w:tc>
        <w:tc>
          <w:tcPr>
            <w:tcW w:w="280" w:type="pct"/>
            <w:tcBorders>
              <w:top w:val="nil"/>
              <w:left w:val="nil"/>
              <w:bottom w:val="single" w:sz="4" w:space="0" w:color="auto"/>
              <w:right w:val="single" w:sz="4" w:space="0" w:color="auto"/>
            </w:tcBorders>
            <w:shd w:val="clear" w:color="auto" w:fill="auto"/>
            <w:noWrap/>
            <w:vAlign w:val="center"/>
            <w:hideMark/>
          </w:tcPr>
          <w:p w14:paraId="5FD5A1D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8.2</w:t>
            </w:r>
          </w:p>
        </w:tc>
        <w:tc>
          <w:tcPr>
            <w:tcW w:w="257" w:type="pct"/>
            <w:tcBorders>
              <w:top w:val="nil"/>
              <w:left w:val="nil"/>
              <w:bottom w:val="single" w:sz="4" w:space="0" w:color="auto"/>
              <w:right w:val="single" w:sz="4" w:space="0" w:color="auto"/>
            </w:tcBorders>
            <w:shd w:val="clear" w:color="auto" w:fill="auto"/>
            <w:noWrap/>
            <w:vAlign w:val="center"/>
            <w:hideMark/>
          </w:tcPr>
          <w:p w14:paraId="21AED63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68.9</w:t>
            </w:r>
          </w:p>
        </w:tc>
      </w:tr>
      <w:tr w:rsidR="00DA1513" w:rsidRPr="0027474C" w14:paraId="76F70FE5" w14:textId="77777777" w:rsidTr="0027474C">
        <w:trPr>
          <w:trHeight w:val="20"/>
        </w:trPr>
        <w:tc>
          <w:tcPr>
            <w:tcW w:w="816" w:type="pct"/>
            <w:vMerge/>
            <w:tcBorders>
              <w:top w:val="nil"/>
              <w:left w:val="single" w:sz="4" w:space="0" w:color="auto"/>
              <w:bottom w:val="single" w:sz="4" w:space="0" w:color="auto"/>
              <w:right w:val="single" w:sz="4" w:space="0" w:color="auto"/>
            </w:tcBorders>
            <w:vAlign w:val="center"/>
            <w:hideMark/>
          </w:tcPr>
          <w:p w14:paraId="2F8CD0E7" w14:textId="77777777" w:rsidR="00DA1513" w:rsidRPr="0027474C" w:rsidRDefault="00DA1513" w:rsidP="00DA1513">
            <w:pPr>
              <w:spacing w:line="240" w:lineRule="auto"/>
              <w:jc w:val="left"/>
              <w:rPr>
                <w:rFonts w:eastAsia="Times New Roman" w:cs="Times New Roman"/>
                <w:b/>
                <w:bCs/>
                <w:sz w:val="15"/>
                <w:szCs w:val="15"/>
              </w:rPr>
            </w:pPr>
          </w:p>
        </w:tc>
        <w:tc>
          <w:tcPr>
            <w:tcW w:w="192" w:type="pct"/>
            <w:vMerge/>
            <w:tcBorders>
              <w:top w:val="nil"/>
              <w:left w:val="single" w:sz="4" w:space="0" w:color="auto"/>
              <w:bottom w:val="single" w:sz="4" w:space="0" w:color="auto"/>
              <w:right w:val="single" w:sz="4" w:space="0" w:color="auto"/>
            </w:tcBorders>
            <w:vAlign w:val="center"/>
            <w:hideMark/>
          </w:tcPr>
          <w:p w14:paraId="48370728" w14:textId="77777777" w:rsidR="00DA1513" w:rsidRPr="0027474C" w:rsidRDefault="00DA1513" w:rsidP="00DA1513">
            <w:pPr>
              <w:spacing w:line="240" w:lineRule="auto"/>
              <w:jc w:val="left"/>
              <w:rPr>
                <w:rFonts w:eastAsia="Times New Roman" w:cs="Times New Roman"/>
                <w:sz w:val="15"/>
                <w:szCs w:val="15"/>
              </w:rPr>
            </w:pPr>
          </w:p>
        </w:tc>
        <w:tc>
          <w:tcPr>
            <w:tcW w:w="233" w:type="pct"/>
            <w:tcBorders>
              <w:top w:val="nil"/>
              <w:left w:val="nil"/>
              <w:bottom w:val="single" w:sz="4" w:space="0" w:color="auto"/>
              <w:right w:val="single" w:sz="4" w:space="0" w:color="auto"/>
            </w:tcBorders>
            <w:shd w:val="clear" w:color="auto" w:fill="auto"/>
            <w:noWrap/>
            <w:vAlign w:val="center"/>
            <w:hideMark/>
          </w:tcPr>
          <w:p w14:paraId="021A703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DS</w:t>
            </w:r>
          </w:p>
        </w:tc>
        <w:tc>
          <w:tcPr>
            <w:tcW w:w="181" w:type="pct"/>
            <w:tcBorders>
              <w:top w:val="nil"/>
              <w:left w:val="nil"/>
              <w:bottom w:val="single" w:sz="4" w:space="0" w:color="auto"/>
              <w:right w:val="single" w:sz="4" w:space="0" w:color="auto"/>
            </w:tcBorders>
            <w:shd w:val="clear" w:color="auto" w:fill="auto"/>
            <w:noWrap/>
            <w:vAlign w:val="center"/>
            <w:hideMark/>
          </w:tcPr>
          <w:p w14:paraId="4B4E8F1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1FD370C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66</w:t>
            </w:r>
          </w:p>
        </w:tc>
        <w:tc>
          <w:tcPr>
            <w:tcW w:w="228" w:type="pct"/>
            <w:tcBorders>
              <w:top w:val="nil"/>
              <w:left w:val="nil"/>
              <w:bottom w:val="single" w:sz="4" w:space="0" w:color="auto"/>
              <w:right w:val="single" w:sz="4" w:space="0" w:color="auto"/>
            </w:tcBorders>
            <w:shd w:val="clear" w:color="auto" w:fill="auto"/>
            <w:noWrap/>
            <w:vAlign w:val="center"/>
            <w:hideMark/>
          </w:tcPr>
          <w:p w14:paraId="0D9A0E2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78.8</w:t>
            </w:r>
          </w:p>
        </w:tc>
        <w:tc>
          <w:tcPr>
            <w:tcW w:w="210" w:type="pct"/>
            <w:tcBorders>
              <w:top w:val="nil"/>
              <w:left w:val="nil"/>
              <w:bottom w:val="single" w:sz="4" w:space="0" w:color="auto"/>
              <w:right w:val="single" w:sz="4" w:space="0" w:color="auto"/>
            </w:tcBorders>
            <w:shd w:val="clear" w:color="auto" w:fill="auto"/>
            <w:noWrap/>
            <w:vAlign w:val="center"/>
            <w:hideMark/>
          </w:tcPr>
          <w:p w14:paraId="6A1CFCA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0.011</w:t>
            </w:r>
          </w:p>
        </w:tc>
        <w:tc>
          <w:tcPr>
            <w:tcW w:w="192" w:type="pct"/>
            <w:tcBorders>
              <w:top w:val="nil"/>
              <w:left w:val="nil"/>
              <w:bottom w:val="single" w:sz="4" w:space="0" w:color="auto"/>
              <w:right w:val="single" w:sz="4" w:space="0" w:color="auto"/>
            </w:tcBorders>
            <w:shd w:val="clear" w:color="auto" w:fill="auto"/>
            <w:noWrap/>
            <w:vAlign w:val="center"/>
            <w:hideMark/>
          </w:tcPr>
          <w:p w14:paraId="7515656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0.020</w:t>
            </w:r>
          </w:p>
        </w:tc>
        <w:tc>
          <w:tcPr>
            <w:tcW w:w="163" w:type="pct"/>
            <w:tcBorders>
              <w:top w:val="nil"/>
              <w:left w:val="nil"/>
              <w:bottom w:val="single" w:sz="4" w:space="0" w:color="auto"/>
              <w:right w:val="single" w:sz="4" w:space="0" w:color="auto"/>
            </w:tcBorders>
            <w:shd w:val="clear" w:color="auto" w:fill="auto"/>
            <w:noWrap/>
            <w:vAlign w:val="center"/>
            <w:hideMark/>
          </w:tcPr>
          <w:p w14:paraId="50DF752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2.02</w:t>
            </w:r>
          </w:p>
        </w:tc>
        <w:tc>
          <w:tcPr>
            <w:tcW w:w="241" w:type="pct"/>
            <w:tcBorders>
              <w:top w:val="nil"/>
              <w:left w:val="nil"/>
              <w:bottom w:val="single" w:sz="4" w:space="0" w:color="auto"/>
              <w:right w:val="single" w:sz="4" w:space="0" w:color="auto"/>
            </w:tcBorders>
            <w:shd w:val="clear" w:color="auto" w:fill="auto"/>
            <w:noWrap/>
            <w:vAlign w:val="center"/>
            <w:hideMark/>
          </w:tcPr>
          <w:p w14:paraId="279F6D6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38" w:type="pct"/>
            <w:tcBorders>
              <w:top w:val="nil"/>
              <w:left w:val="nil"/>
              <w:bottom w:val="single" w:sz="4" w:space="0" w:color="auto"/>
              <w:right w:val="single" w:sz="4" w:space="0" w:color="auto"/>
            </w:tcBorders>
            <w:shd w:val="clear" w:color="auto" w:fill="auto"/>
            <w:noWrap/>
            <w:vAlign w:val="center"/>
            <w:hideMark/>
          </w:tcPr>
          <w:p w14:paraId="2A3506C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&lt;0.0075</w:t>
            </w:r>
          </w:p>
        </w:tc>
        <w:tc>
          <w:tcPr>
            <w:tcW w:w="238" w:type="pct"/>
            <w:tcBorders>
              <w:top w:val="nil"/>
              <w:left w:val="nil"/>
              <w:bottom w:val="single" w:sz="4" w:space="0" w:color="auto"/>
              <w:right w:val="single" w:sz="4" w:space="0" w:color="auto"/>
            </w:tcBorders>
            <w:shd w:val="clear" w:color="auto" w:fill="auto"/>
            <w:noWrap/>
            <w:vAlign w:val="center"/>
            <w:hideMark/>
          </w:tcPr>
          <w:p w14:paraId="4F50B0A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&lt;0.0075</w:t>
            </w:r>
          </w:p>
        </w:tc>
        <w:tc>
          <w:tcPr>
            <w:tcW w:w="238" w:type="pct"/>
            <w:tcBorders>
              <w:top w:val="nil"/>
              <w:left w:val="nil"/>
              <w:bottom w:val="single" w:sz="4" w:space="0" w:color="auto"/>
              <w:right w:val="single" w:sz="4" w:space="0" w:color="auto"/>
            </w:tcBorders>
            <w:shd w:val="clear" w:color="auto" w:fill="auto"/>
            <w:noWrap/>
            <w:vAlign w:val="center"/>
            <w:hideMark/>
          </w:tcPr>
          <w:p w14:paraId="65965D7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&lt;0.0075</w:t>
            </w:r>
          </w:p>
        </w:tc>
        <w:tc>
          <w:tcPr>
            <w:tcW w:w="238" w:type="pct"/>
            <w:tcBorders>
              <w:top w:val="nil"/>
              <w:left w:val="nil"/>
              <w:bottom w:val="single" w:sz="4" w:space="0" w:color="auto"/>
              <w:right w:val="single" w:sz="4" w:space="0" w:color="auto"/>
            </w:tcBorders>
            <w:shd w:val="clear" w:color="auto" w:fill="auto"/>
            <w:noWrap/>
            <w:vAlign w:val="center"/>
            <w:hideMark/>
          </w:tcPr>
          <w:p w14:paraId="548BC9A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&lt;0.0075</w:t>
            </w:r>
          </w:p>
        </w:tc>
        <w:tc>
          <w:tcPr>
            <w:tcW w:w="238" w:type="pct"/>
            <w:tcBorders>
              <w:top w:val="nil"/>
              <w:left w:val="nil"/>
              <w:bottom w:val="single" w:sz="4" w:space="0" w:color="auto"/>
              <w:right w:val="single" w:sz="4" w:space="0" w:color="auto"/>
            </w:tcBorders>
            <w:shd w:val="clear" w:color="auto" w:fill="auto"/>
            <w:noWrap/>
            <w:vAlign w:val="center"/>
            <w:hideMark/>
          </w:tcPr>
          <w:p w14:paraId="11C3494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0.021</w:t>
            </w:r>
          </w:p>
        </w:tc>
        <w:tc>
          <w:tcPr>
            <w:tcW w:w="234" w:type="pct"/>
            <w:tcBorders>
              <w:top w:val="nil"/>
              <w:left w:val="nil"/>
              <w:bottom w:val="single" w:sz="4" w:space="0" w:color="auto"/>
              <w:right w:val="single" w:sz="4" w:space="0" w:color="auto"/>
            </w:tcBorders>
            <w:shd w:val="clear" w:color="auto" w:fill="auto"/>
            <w:noWrap/>
            <w:vAlign w:val="center"/>
            <w:hideMark/>
          </w:tcPr>
          <w:p w14:paraId="0BDF2B8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0.035</w:t>
            </w:r>
          </w:p>
        </w:tc>
        <w:tc>
          <w:tcPr>
            <w:tcW w:w="224" w:type="pct"/>
            <w:tcBorders>
              <w:top w:val="nil"/>
              <w:left w:val="nil"/>
              <w:bottom w:val="single" w:sz="4" w:space="0" w:color="auto"/>
              <w:right w:val="single" w:sz="4" w:space="0" w:color="auto"/>
            </w:tcBorders>
            <w:shd w:val="clear" w:color="auto" w:fill="auto"/>
            <w:noWrap/>
            <w:vAlign w:val="center"/>
            <w:hideMark/>
          </w:tcPr>
          <w:p w14:paraId="0B964BE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0.095</w:t>
            </w:r>
          </w:p>
        </w:tc>
        <w:tc>
          <w:tcPr>
            <w:tcW w:w="224" w:type="pct"/>
            <w:tcBorders>
              <w:top w:val="nil"/>
              <w:left w:val="nil"/>
              <w:bottom w:val="single" w:sz="4" w:space="0" w:color="auto"/>
              <w:right w:val="single" w:sz="4" w:space="0" w:color="auto"/>
            </w:tcBorders>
            <w:shd w:val="clear" w:color="auto" w:fill="auto"/>
            <w:noWrap/>
            <w:vAlign w:val="center"/>
            <w:hideMark/>
          </w:tcPr>
          <w:p w14:paraId="1FEB106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0.133</w:t>
            </w:r>
          </w:p>
        </w:tc>
        <w:tc>
          <w:tcPr>
            <w:tcW w:w="280" w:type="pct"/>
            <w:tcBorders>
              <w:top w:val="nil"/>
              <w:left w:val="nil"/>
              <w:bottom w:val="single" w:sz="4" w:space="0" w:color="auto"/>
              <w:right w:val="single" w:sz="4" w:space="0" w:color="auto"/>
            </w:tcBorders>
            <w:shd w:val="clear" w:color="auto" w:fill="auto"/>
            <w:noWrap/>
            <w:vAlign w:val="center"/>
            <w:hideMark/>
          </w:tcPr>
          <w:p w14:paraId="17DFE77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4.1</w:t>
            </w:r>
          </w:p>
        </w:tc>
        <w:tc>
          <w:tcPr>
            <w:tcW w:w="257" w:type="pct"/>
            <w:tcBorders>
              <w:top w:val="nil"/>
              <w:left w:val="nil"/>
              <w:bottom w:val="single" w:sz="4" w:space="0" w:color="auto"/>
              <w:right w:val="single" w:sz="4" w:space="0" w:color="auto"/>
            </w:tcBorders>
            <w:shd w:val="clear" w:color="auto" w:fill="auto"/>
            <w:noWrap/>
            <w:vAlign w:val="center"/>
            <w:hideMark/>
          </w:tcPr>
          <w:p w14:paraId="03BFFA6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19.9</w:t>
            </w:r>
          </w:p>
        </w:tc>
      </w:tr>
      <w:tr w:rsidR="00DA1513" w:rsidRPr="0027474C" w14:paraId="5E70A64E" w14:textId="77777777" w:rsidTr="0027474C">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7F29BE65" w14:textId="77777777" w:rsidR="00DA1513" w:rsidRPr="0027474C" w:rsidRDefault="00DA1513" w:rsidP="00DA1513">
            <w:pPr>
              <w:spacing w:line="240" w:lineRule="auto"/>
              <w:jc w:val="center"/>
              <w:rPr>
                <w:rFonts w:eastAsia="Times New Roman" w:cs="Times New Roman"/>
                <w:b/>
                <w:bCs/>
                <w:sz w:val="15"/>
                <w:szCs w:val="15"/>
              </w:rPr>
            </w:pPr>
            <w:proofErr w:type="spellStart"/>
            <w:r w:rsidRPr="0027474C">
              <w:rPr>
                <w:rFonts w:eastAsia="Times New Roman" w:cs="Times New Roman"/>
                <w:b/>
                <w:bCs/>
                <w:sz w:val="15"/>
                <w:szCs w:val="15"/>
              </w:rPr>
              <w:t>Chloride</w:t>
            </w:r>
            <w:proofErr w:type="spellEnd"/>
            <w:r w:rsidRPr="0027474C">
              <w:rPr>
                <w:rFonts w:eastAsia="Times New Roman" w:cs="Times New Roman"/>
                <w:b/>
                <w:bCs/>
                <w:sz w:val="15"/>
                <w:szCs w:val="15"/>
              </w:rPr>
              <w:t xml:space="preserve"> (Cl⁻)</w:t>
            </w:r>
            <w:r w:rsidRPr="0027474C">
              <w:rPr>
                <w:rFonts w:eastAsia="Times New Roman" w:cs="Times New Roman"/>
                <w:b/>
                <w:bCs/>
                <w:sz w:val="15"/>
                <w:szCs w:val="15"/>
                <w:vertAlign w:val="superscript"/>
              </w:rPr>
              <w:t>†</w:t>
            </w:r>
          </w:p>
        </w:tc>
        <w:tc>
          <w:tcPr>
            <w:tcW w:w="1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7A32C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3" w:type="pct"/>
            <w:tcBorders>
              <w:top w:val="nil"/>
              <w:left w:val="nil"/>
              <w:bottom w:val="single" w:sz="4" w:space="0" w:color="auto"/>
              <w:right w:val="single" w:sz="4" w:space="0" w:color="auto"/>
            </w:tcBorders>
            <w:shd w:val="clear" w:color="auto" w:fill="auto"/>
            <w:noWrap/>
            <w:vAlign w:val="center"/>
            <w:hideMark/>
          </w:tcPr>
          <w:p w14:paraId="0DFB19D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RS</w:t>
            </w:r>
          </w:p>
        </w:tc>
        <w:tc>
          <w:tcPr>
            <w:tcW w:w="181" w:type="pct"/>
            <w:tcBorders>
              <w:top w:val="nil"/>
              <w:left w:val="nil"/>
              <w:bottom w:val="single" w:sz="4" w:space="0" w:color="auto"/>
              <w:right w:val="single" w:sz="4" w:space="0" w:color="auto"/>
            </w:tcBorders>
            <w:shd w:val="clear" w:color="auto" w:fill="auto"/>
            <w:noWrap/>
            <w:vAlign w:val="center"/>
            <w:hideMark/>
          </w:tcPr>
          <w:p w14:paraId="751C332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55E4949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74</w:t>
            </w:r>
          </w:p>
        </w:tc>
        <w:tc>
          <w:tcPr>
            <w:tcW w:w="228" w:type="pct"/>
            <w:tcBorders>
              <w:top w:val="nil"/>
              <w:left w:val="nil"/>
              <w:bottom w:val="single" w:sz="4" w:space="0" w:color="auto"/>
              <w:right w:val="single" w:sz="4" w:space="0" w:color="auto"/>
            </w:tcBorders>
            <w:shd w:val="clear" w:color="auto" w:fill="auto"/>
            <w:noWrap/>
            <w:vAlign w:val="center"/>
            <w:hideMark/>
          </w:tcPr>
          <w:p w14:paraId="3D259B9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75.7</w:t>
            </w:r>
          </w:p>
        </w:tc>
        <w:tc>
          <w:tcPr>
            <w:tcW w:w="210" w:type="pct"/>
            <w:tcBorders>
              <w:top w:val="nil"/>
              <w:left w:val="nil"/>
              <w:bottom w:val="single" w:sz="4" w:space="0" w:color="auto"/>
              <w:right w:val="single" w:sz="4" w:space="0" w:color="auto"/>
            </w:tcBorders>
            <w:shd w:val="clear" w:color="auto" w:fill="auto"/>
            <w:noWrap/>
            <w:vAlign w:val="center"/>
            <w:hideMark/>
          </w:tcPr>
          <w:p w14:paraId="66CF63F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192" w:type="pct"/>
            <w:tcBorders>
              <w:top w:val="nil"/>
              <w:left w:val="nil"/>
              <w:bottom w:val="single" w:sz="4" w:space="0" w:color="auto"/>
              <w:right w:val="single" w:sz="4" w:space="0" w:color="auto"/>
            </w:tcBorders>
            <w:shd w:val="clear" w:color="auto" w:fill="auto"/>
            <w:noWrap/>
            <w:vAlign w:val="center"/>
            <w:hideMark/>
          </w:tcPr>
          <w:p w14:paraId="3D3B190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0.32</w:t>
            </w:r>
          </w:p>
        </w:tc>
        <w:tc>
          <w:tcPr>
            <w:tcW w:w="163" w:type="pct"/>
            <w:tcBorders>
              <w:top w:val="nil"/>
              <w:left w:val="nil"/>
              <w:bottom w:val="single" w:sz="4" w:space="0" w:color="auto"/>
              <w:right w:val="single" w:sz="4" w:space="0" w:color="auto"/>
            </w:tcBorders>
            <w:shd w:val="clear" w:color="auto" w:fill="auto"/>
            <w:noWrap/>
            <w:vAlign w:val="center"/>
            <w:hideMark/>
          </w:tcPr>
          <w:p w14:paraId="1F3D008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0.79</w:t>
            </w:r>
          </w:p>
        </w:tc>
        <w:tc>
          <w:tcPr>
            <w:tcW w:w="241" w:type="pct"/>
            <w:tcBorders>
              <w:top w:val="nil"/>
              <w:left w:val="nil"/>
              <w:bottom w:val="single" w:sz="4" w:space="0" w:color="auto"/>
              <w:right w:val="single" w:sz="4" w:space="0" w:color="auto"/>
            </w:tcBorders>
            <w:shd w:val="clear" w:color="auto" w:fill="auto"/>
            <w:noWrap/>
            <w:vAlign w:val="center"/>
            <w:hideMark/>
          </w:tcPr>
          <w:p w14:paraId="02494D9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38" w:type="pct"/>
            <w:tcBorders>
              <w:top w:val="nil"/>
              <w:left w:val="nil"/>
              <w:bottom w:val="single" w:sz="4" w:space="0" w:color="auto"/>
              <w:right w:val="single" w:sz="4" w:space="0" w:color="auto"/>
            </w:tcBorders>
            <w:shd w:val="clear" w:color="auto" w:fill="auto"/>
            <w:noWrap/>
            <w:vAlign w:val="center"/>
            <w:hideMark/>
          </w:tcPr>
          <w:p w14:paraId="5131CBC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7E63872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4B44EFA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2EAAF00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6EC7EB6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0.78</w:t>
            </w:r>
          </w:p>
        </w:tc>
        <w:tc>
          <w:tcPr>
            <w:tcW w:w="234" w:type="pct"/>
            <w:tcBorders>
              <w:top w:val="nil"/>
              <w:left w:val="nil"/>
              <w:bottom w:val="single" w:sz="4" w:space="0" w:color="auto"/>
              <w:right w:val="single" w:sz="4" w:space="0" w:color="auto"/>
            </w:tcBorders>
            <w:shd w:val="clear" w:color="auto" w:fill="auto"/>
            <w:noWrap/>
            <w:vAlign w:val="center"/>
            <w:hideMark/>
          </w:tcPr>
          <w:p w14:paraId="069EAF9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1.05</w:t>
            </w:r>
          </w:p>
        </w:tc>
        <w:tc>
          <w:tcPr>
            <w:tcW w:w="224" w:type="pct"/>
            <w:tcBorders>
              <w:top w:val="nil"/>
              <w:left w:val="nil"/>
              <w:bottom w:val="single" w:sz="4" w:space="0" w:color="auto"/>
              <w:right w:val="single" w:sz="4" w:space="0" w:color="auto"/>
            </w:tcBorders>
            <w:shd w:val="clear" w:color="auto" w:fill="auto"/>
            <w:noWrap/>
            <w:vAlign w:val="center"/>
            <w:hideMark/>
          </w:tcPr>
          <w:p w14:paraId="10C3710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1.50</w:t>
            </w:r>
          </w:p>
        </w:tc>
        <w:tc>
          <w:tcPr>
            <w:tcW w:w="224" w:type="pct"/>
            <w:tcBorders>
              <w:top w:val="nil"/>
              <w:left w:val="nil"/>
              <w:bottom w:val="single" w:sz="4" w:space="0" w:color="auto"/>
              <w:right w:val="single" w:sz="4" w:space="0" w:color="auto"/>
            </w:tcBorders>
            <w:shd w:val="clear" w:color="auto" w:fill="auto"/>
            <w:noWrap/>
            <w:vAlign w:val="center"/>
            <w:hideMark/>
          </w:tcPr>
          <w:p w14:paraId="34D4CBD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1.60</w:t>
            </w:r>
          </w:p>
        </w:tc>
        <w:tc>
          <w:tcPr>
            <w:tcW w:w="280" w:type="pct"/>
            <w:tcBorders>
              <w:top w:val="nil"/>
              <w:left w:val="nil"/>
              <w:bottom w:val="single" w:sz="4" w:space="0" w:color="auto"/>
              <w:right w:val="single" w:sz="4" w:space="0" w:color="auto"/>
            </w:tcBorders>
            <w:shd w:val="clear" w:color="auto" w:fill="auto"/>
            <w:noWrap/>
            <w:vAlign w:val="center"/>
            <w:hideMark/>
          </w:tcPr>
          <w:p w14:paraId="629D32A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2.3</w:t>
            </w:r>
          </w:p>
        </w:tc>
        <w:tc>
          <w:tcPr>
            <w:tcW w:w="257" w:type="pct"/>
            <w:tcBorders>
              <w:top w:val="nil"/>
              <w:left w:val="nil"/>
              <w:bottom w:val="single" w:sz="4" w:space="0" w:color="auto"/>
              <w:right w:val="single" w:sz="4" w:space="0" w:color="auto"/>
            </w:tcBorders>
            <w:shd w:val="clear" w:color="auto" w:fill="auto"/>
            <w:noWrap/>
            <w:vAlign w:val="center"/>
            <w:hideMark/>
          </w:tcPr>
          <w:p w14:paraId="43ACFCF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7.9</w:t>
            </w:r>
          </w:p>
        </w:tc>
      </w:tr>
      <w:tr w:rsidR="00DA1513" w:rsidRPr="0027474C" w14:paraId="659D594A" w14:textId="77777777" w:rsidTr="0027474C">
        <w:trPr>
          <w:trHeight w:val="20"/>
        </w:trPr>
        <w:tc>
          <w:tcPr>
            <w:tcW w:w="816" w:type="pct"/>
            <w:vMerge/>
            <w:tcBorders>
              <w:top w:val="nil"/>
              <w:left w:val="single" w:sz="4" w:space="0" w:color="auto"/>
              <w:bottom w:val="single" w:sz="4" w:space="0" w:color="auto"/>
              <w:right w:val="single" w:sz="4" w:space="0" w:color="auto"/>
            </w:tcBorders>
            <w:vAlign w:val="center"/>
            <w:hideMark/>
          </w:tcPr>
          <w:p w14:paraId="22A8E8BC" w14:textId="77777777" w:rsidR="00DA1513" w:rsidRPr="0027474C" w:rsidRDefault="00DA1513" w:rsidP="00DA1513">
            <w:pPr>
              <w:spacing w:line="240" w:lineRule="auto"/>
              <w:jc w:val="left"/>
              <w:rPr>
                <w:rFonts w:eastAsia="Times New Roman" w:cs="Times New Roman"/>
                <w:b/>
                <w:bCs/>
                <w:sz w:val="15"/>
                <w:szCs w:val="15"/>
              </w:rPr>
            </w:pPr>
          </w:p>
        </w:tc>
        <w:tc>
          <w:tcPr>
            <w:tcW w:w="192" w:type="pct"/>
            <w:vMerge/>
            <w:tcBorders>
              <w:top w:val="nil"/>
              <w:left w:val="single" w:sz="4" w:space="0" w:color="auto"/>
              <w:bottom w:val="single" w:sz="4" w:space="0" w:color="auto"/>
              <w:right w:val="single" w:sz="4" w:space="0" w:color="auto"/>
            </w:tcBorders>
            <w:vAlign w:val="center"/>
            <w:hideMark/>
          </w:tcPr>
          <w:p w14:paraId="44F54B70" w14:textId="77777777" w:rsidR="00DA1513" w:rsidRPr="0027474C" w:rsidRDefault="00DA1513" w:rsidP="00DA1513">
            <w:pPr>
              <w:spacing w:line="240" w:lineRule="auto"/>
              <w:jc w:val="left"/>
              <w:rPr>
                <w:rFonts w:eastAsia="Times New Roman" w:cs="Times New Roman"/>
                <w:sz w:val="15"/>
                <w:szCs w:val="15"/>
              </w:rPr>
            </w:pPr>
          </w:p>
        </w:tc>
        <w:tc>
          <w:tcPr>
            <w:tcW w:w="233" w:type="pct"/>
            <w:tcBorders>
              <w:top w:val="nil"/>
              <w:left w:val="nil"/>
              <w:bottom w:val="single" w:sz="4" w:space="0" w:color="auto"/>
              <w:right w:val="single" w:sz="4" w:space="0" w:color="auto"/>
            </w:tcBorders>
            <w:shd w:val="clear" w:color="auto" w:fill="auto"/>
            <w:noWrap/>
            <w:vAlign w:val="center"/>
            <w:hideMark/>
          </w:tcPr>
          <w:p w14:paraId="115BEB0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DS</w:t>
            </w:r>
          </w:p>
        </w:tc>
        <w:tc>
          <w:tcPr>
            <w:tcW w:w="181" w:type="pct"/>
            <w:tcBorders>
              <w:top w:val="nil"/>
              <w:left w:val="nil"/>
              <w:bottom w:val="single" w:sz="4" w:space="0" w:color="auto"/>
              <w:right w:val="single" w:sz="4" w:space="0" w:color="auto"/>
            </w:tcBorders>
            <w:shd w:val="clear" w:color="auto" w:fill="auto"/>
            <w:noWrap/>
            <w:vAlign w:val="center"/>
            <w:hideMark/>
          </w:tcPr>
          <w:p w14:paraId="0E54D94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6820D2F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66</w:t>
            </w:r>
          </w:p>
        </w:tc>
        <w:tc>
          <w:tcPr>
            <w:tcW w:w="228" w:type="pct"/>
            <w:tcBorders>
              <w:top w:val="nil"/>
              <w:left w:val="nil"/>
              <w:bottom w:val="single" w:sz="4" w:space="0" w:color="auto"/>
              <w:right w:val="single" w:sz="4" w:space="0" w:color="auto"/>
            </w:tcBorders>
            <w:shd w:val="clear" w:color="auto" w:fill="auto"/>
            <w:noWrap/>
            <w:vAlign w:val="center"/>
            <w:hideMark/>
          </w:tcPr>
          <w:p w14:paraId="4E4AE4F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90.9</w:t>
            </w:r>
          </w:p>
        </w:tc>
        <w:tc>
          <w:tcPr>
            <w:tcW w:w="210" w:type="pct"/>
            <w:tcBorders>
              <w:top w:val="nil"/>
              <w:left w:val="nil"/>
              <w:bottom w:val="single" w:sz="4" w:space="0" w:color="auto"/>
              <w:right w:val="single" w:sz="4" w:space="0" w:color="auto"/>
            </w:tcBorders>
            <w:shd w:val="clear" w:color="auto" w:fill="auto"/>
            <w:noWrap/>
            <w:vAlign w:val="center"/>
            <w:hideMark/>
          </w:tcPr>
          <w:p w14:paraId="2A3F96C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192" w:type="pct"/>
            <w:tcBorders>
              <w:top w:val="nil"/>
              <w:left w:val="nil"/>
              <w:bottom w:val="single" w:sz="4" w:space="0" w:color="auto"/>
              <w:right w:val="single" w:sz="4" w:space="0" w:color="auto"/>
            </w:tcBorders>
            <w:shd w:val="clear" w:color="auto" w:fill="auto"/>
            <w:noWrap/>
            <w:vAlign w:val="center"/>
            <w:hideMark/>
          </w:tcPr>
          <w:p w14:paraId="6488141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0.12</w:t>
            </w:r>
          </w:p>
        </w:tc>
        <w:tc>
          <w:tcPr>
            <w:tcW w:w="163" w:type="pct"/>
            <w:tcBorders>
              <w:top w:val="nil"/>
              <w:left w:val="nil"/>
              <w:bottom w:val="single" w:sz="4" w:space="0" w:color="auto"/>
              <w:right w:val="single" w:sz="4" w:space="0" w:color="auto"/>
            </w:tcBorders>
            <w:shd w:val="clear" w:color="auto" w:fill="auto"/>
            <w:noWrap/>
            <w:vAlign w:val="center"/>
            <w:hideMark/>
          </w:tcPr>
          <w:p w14:paraId="5378120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0.42</w:t>
            </w:r>
          </w:p>
        </w:tc>
        <w:tc>
          <w:tcPr>
            <w:tcW w:w="241" w:type="pct"/>
            <w:tcBorders>
              <w:top w:val="nil"/>
              <w:left w:val="nil"/>
              <w:bottom w:val="single" w:sz="4" w:space="0" w:color="auto"/>
              <w:right w:val="single" w:sz="4" w:space="0" w:color="auto"/>
            </w:tcBorders>
            <w:shd w:val="clear" w:color="auto" w:fill="auto"/>
            <w:noWrap/>
            <w:vAlign w:val="center"/>
            <w:hideMark/>
          </w:tcPr>
          <w:p w14:paraId="40591FB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38" w:type="pct"/>
            <w:tcBorders>
              <w:top w:val="nil"/>
              <w:left w:val="nil"/>
              <w:bottom w:val="single" w:sz="4" w:space="0" w:color="auto"/>
              <w:right w:val="single" w:sz="4" w:space="0" w:color="auto"/>
            </w:tcBorders>
            <w:shd w:val="clear" w:color="auto" w:fill="auto"/>
            <w:noWrap/>
            <w:vAlign w:val="center"/>
            <w:hideMark/>
          </w:tcPr>
          <w:p w14:paraId="362282A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64FB0BF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0E0717F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4130182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6D1B88C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4" w:type="pct"/>
            <w:tcBorders>
              <w:top w:val="nil"/>
              <w:left w:val="nil"/>
              <w:bottom w:val="single" w:sz="4" w:space="0" w:color="auto"/>
              <w:right w:val="single" w:sz="4" w:space="0" w:color="auto"/>
            </w:tcBorders>
            <w:shd w:val="clear" w:color="auto" w:fill="auto"/>
            <w:noWrap/>
            <w:vAlign w:val="center"/>
            <w:hideMark/>
          </w:tcPr>
          <w:p w14:paraId="545C0B3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0.63</w:t>
            </w:r>
          </w:p>
        </w:tc>
        <w:tc>
          <w:tcPr>
            <w:tcW w:w="224" w:type="pct"/>
            <w:tcBorders>
              <w:top w:val="nil"/>
              <w:left w:val="nil"/>
              <w:bottom w:val="single" w:sz="4" w:space="0" w:color="auto"/>
              <w:right w:val="single" w:sz="4" w:space="0" w:color="auto"/>
            </w:tcBorders>
            <w:shd w:val="clear" w:color="auto" w:fill="auto"/>
            <w:noWrap/>
            <w:vAlign w:val="center"/>
            <w:hideMark/>
          </w:tcPr>
          <w:p w14:paraId="6A28439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0.66</w:t>
            </w:r>
          </w:p>
        </w:tc>
        <w:tc>
          <w:tcPr>
            <w:tcW w:w="224" w:type="pct"/>
            <w:tcBorders>
              <w:top w:val="nil"/>
              <w:left w:val="nil"/>
              <w:bottom w:val="single" w:sz="4" w:space="0" w:color="auto"/>
              <w:right w:val="single" w:sz="4" w:space="0" w:color="auto"/>
            </w:tcBorders>
            <w:shd w:val="clear" w:color="auto" w:fill="auto"/>
            <w:noWrap/>
            <w:vAlign w:val="center"/>
            <w:hideMark/>
          </w:tcPr>
          <w:p w14:paraId="25B580D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0.82</w:t>
            </w:r>
          </w:p>
        </w:tc>
        <w:tc>
          <w:tcPr>
            <w:tcW w:w="280" w:type="pct"/>
            <w:tcBorders>
              <w:top w:val="nil"/>
              <w:left w:val="nil"/>
              <w:bottom w:val="single" w:sz="4" w:space="0" w:color="auto"/>
              <w:right w:val="single" w:sz="4" w:space="0" w:color="auto"/>
            </w:tcBorders>
            <w:shd w:val="clear" w:color="auto" w:fill="auto"/>
            <w:noWrap/>
            <w:vAlign w:val="center"/>
            <w:hideMark/>
          </w:tcPr>
          <w:p w14:paraId="3F1CD6E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3.1</w:t>
            </w:r>
          </w:p>
        </w:tc>
        <w:tc>
          <w:tcPr>
            <w:tcW w:w="257" w:type="pct"/>
            <w:tcBorders>
              <w:top w:val="nil"/>
              <w:left w:val="nil"/>
              <w:bottom w:val="single" w:sz="4" w:space="0" w:color="auto"/>
              <w:right w:val="single" w:sz="4" w:space="0" w:color="auto"/>
            </w:tcBorders>
            <w:shd w:val="clear" w:color="auto" w:fill="auto"/>
            <w:noWrap/>
            <w:vAlign w:val="center"/>
            <w:hideMark/>
          </w:tcPr>
          <w:p w14:paraId="506C4B9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11.3</w:t>
            </w:r>
          </w:p>
        </w:tc>
      </w:tr>
      <w:tr w:rsidR="00DA1513" w:rsidRPr="0027474C" w14:paraId="268ED3E2" w14:textId="77777777" w:rsidTr="0027474C">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60775FDF" w14:textId="77777777" w:rsidR="00DA1513" w:rsidRPr="0027474C" w:rsidRDefault="00DA1513" w:rsidP="00DA1513">
            <w:pPr>
              <w:spacing w:line="240" w:lineRule="auto"/>
              <w:jc w:val="center"/>
              <w:rPr>
                <w:rFonts w:eastAsia="Times New Roman" w:cs="Times New Roman"/>
                <w:b/>
                <w:bCs/>
                <w:sz w:val="15"/>
                <w:szCs w:val="15"/>
              </w:rPr>
            </w:pPr>
            <w:r w:rsidRPr="0027474C">
              <w:rPr>
                <w:rFonts w:eastAsia="Times New Roman" w:cs="Times New Roman"/>
                <w:b/>
                <w:bCs/>
                <w:sz w:val="15"/>
                <w:szCs w:val="15"/>
              </w:rPr>
              <w:t>Sulfate (SO</w:t>
            </w:r>
            <w:r w:rsidRPr="0027474C">
              <w:rPr>
                <w:rFonts w:eastAsia="Times New Roman" w:cs="Times New Roman"/>
                <w:b/>
                <w:bCs/>
                <w:sz w:val="15"/>
                <w:szCs w:val="15"/>
                <w:vertAlign w:val="subscript"/>
              </w:rPr>
              <w:t>4</w:t>
            </w:r>
            <w:r w:rsidRPr="0027474C">
              <w:rPr>
                <w:rFonts w:eastAsia="Times New Roman" w:cs="Times New Roman"/>
                <w:b/>
                <w:bCs/>
                <w:sz w:val="15"/>
                <w:szCs w:val="15"/>
                <w:vertAlign w:val="superscript"/>
              </w:rPr>
              <w:t>2-</w:t>
            </w:r>
            <w:r w:rsidRPr="0027474C">
              <w:rPr>
                <w:rFonts w:eastAsia="Times New Roman" w:cs="Times New Roman"/>
                <w:b/>
                <w:bCs/>
                <w:sz w:val="15"/>
                <w:szCs w:val="15"/>
              </w:rPr>
              <w:t>)</w:t>
            </w:r>
          </w:p>
        </w:tc>
        <w:tc>
          <w:tcPr>
            <w:tcW w:w="1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A5CEB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3" w:type="pct"/>
            <w:tcBorders>
              <w:top w:val="nil"/>
              <w:left w:val="nil"/>
              <w:bottom w:val="single" w:sz="4" w:space="0" w:color="auto"/>
              <w:right w:val="single" w:sz="4" w:space="0" w:color="auto"/>
            </w:tcBorders>
            <w:shd w:val="clear" w:color="auto" w:fill="auto"/>
            <w:noWrap/>
            <w:vAlign w:val="center"/>
            <w:hideMark/>
          </w:tcPr>
          <w:p w14:paraId="19F93BF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RS</w:t>
            </w:r>
          </w:p>
        </w:tc>
        <w:tc>
          <w:tcPr>
            <w:tcW w:w="181" w:type="pct"/>
            <w:tcBorders>
              <w:top w:val="nil"/>
              <w:left w:val="nil"/>
              <w:bottom w:val="single" w:sz="4" w:space="0" w:color="auto"/>
              <w:right w:val="single" w:sz="4" w:space="0" w:color="auto"/>
            </w:tcBorders>
            <w:shd w:val="clear" w:color="auto" w:fill="auto"/>
            <w:noWrap/>
            <w:vAlign w:val="center"/>
            <w:hideMark/>
          </w:tcPr>
          <w:p w14:paraId="097E76F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53A7458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36</w:t>
            </w:r>
          </w:p>
        </w:tc>
        <w:tc>
          <w:tcPr>
            <w:tcW w:w="228" w:type="pct"/>
            <w:tcBorders>
              <w:top w:val="nil"/>
              <w:left w:val="nil"/>
              <w:bottom w:val="single" w:sz="4" w:space="0" w:color="auto"/>
              <w:right w:val="single" w:sz="4" w:space="0" w:color="auto"/>
            </w:tcBorders>
            <w:shd w:val="clear" w:color="auto" w:fill="auto"/>
            <w:noWrap/>
            <w:vAlign w:val="center"/>
            <w:hideMark/>
          </w:tcPr>
          <w:p w14:paraId="5322939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66.7</w:t>
            </w:r>
          </w:p>
        </w:tc>
        <w:tc>
          <w:tcPr>
            <w:tcW w:w="210" w:type="pct"/>
            <w:tcBorders>
              <w:top w:val="nil"/>
              <w:left w:val="nil"/>
              <w:bottom w:val="single" w:sz="4" w:space="0" w:color="auto"/>
              <w:right w:val="single" w:sz="4" w:space="0" w:color="auto"/>
            </w:tcBorders>
            <w:shd w:val="clear" w:color="auto" w:fill="auto"/>
            <w:noWrap/>
            <w:vAlign w:val="center"/>
            <w:hideMark/>
          </w:tcPr>
          <w:p w14:paraId="70861D3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0.22</w:t>
            </w:r>
          </w:p>
        </w:tc>
        <w:tc>
          <w:tcPr>
            <w:tcW w:w="192" w:type="pct"/>
            <w:tcBorders>
              <w:top w:val="nil"/>
              <w:left w:val="nil"/>
              <w:bottom w:val="single" w:sz="4" w:space="0" w:color="auto"/>
              <w:right w:val="single" w:sz="4" w:space="0" w:color="auto"/>
            </w:tcBorders>
            <w:shd w:val="clear" w:color="auto" w:fill="auto"/>
            <w:noWrap/>
            <w:vAlign w:val="center"/>
            <w:hideMark/>
          </w:tcPr>
          <w:p w14:paraId="641BBAB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0.29</w:t>
            </w:r>
          </w:p>
        </w:tc>
        <w:tc>
          <w:tcPr>
            <w:tcW w:w="163" w:type="pct"/>
            <w:tcBorders>
              <w:top w:val="nil"/>
              <w:left w:val="nil"/>
              <w:bottom w:val="single" w:sz="4" w:space="0" w:color="auto"/>
              <w:right w:val="single" w:sz="4" w:space="0" w:color="auto"/>
            </w:tcBorders>
            <w:shd w:val="clear" w:color="auto" w:fill="auto"/>
            <w:noWrap/>
            <w:vAlign w:val="center"/>
            <w:hideMark/>
          </w:tcPr>
          <w:p w14:paraId="16D7FD4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1.32</w:t>
            </w:r>
          </w:p>
        </w:tc>
        <w:tc>
          <w:tcPr>
            <w:tcW w:w="241" w:type="pct"/>
            <w:tcBorders>
              <w:top w:val="nil"/>
              <w:left w:val="nil"/>
              <w:bottom w:val="single" w:sz="4" w:space="0" w:color="auto"/>
              <w:right w:val="single" w:sz="4" w:space="0" w:color="auto"/>
            </w:tcBorders>
            <w:shd w:val="clear" w:color="auto" w:fill="auto"/>
            <w:noWrap/>
            <w:vAlign w:val="center"/>
            <w:hideMark/>
          </w:tcPr>
          <w:p w14:paraId="771CD9C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38" w:type="pct"/>
            <w:tcBorders>
              <w:top w:val="nil"/>
              <w:left w:val="nil"/>
              <w:bottom w:val="single" w:sz="4" w:space="0" w:color="auto"/>
              <w:right w:val="single" w:sz="4" w:space="0" w:color="auto"/>
            </w:tcBorders>
            <w:shd w:val="clear" w:color="auto" w:fill="auto"/>
            <w:noWrap/>
            <w:vAlign w:val="center"/>
            <w:hideMark/>
          </w:tcPr>
          <w:p w14:paraId="28DC3FC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&lt;0.17</w:t>
            </w:r>
          </w:p>
        </w:tc>
        <w:tc>
          <w:tcPr>
            <w:tcW w:w="238" w:type="pct"/>
            <w:tcBorders>
              <w:top w:val="nil"/>
              <w:left w:val="nil"/>
              <w:bottom w:val="single" w:sz="4" w:space="0" w:color="auto"/>
              <w:right w:val="single" w:sz="4" w:space="0" w:color="auto"/>
            </w:tcBorders>
            <w:shd w:val="clear" w:color="auto" w:fill="auto"/>
            <w:noWrap/>
            <w:vAlign w:val="center"/>
            <w:hideMark/>
          </w:tcPr>
          <w:p w14:paraId="24867E1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&lt;0.17</w:t>
            </w:r>
          </w:p>
        </w:tc>
        <w:tc>
          <w:tcPr>
            <w:tcW w:w="238" w:type="pct"/>
            <w:tcBorders>
              <w:top w:val="nil"/>
              <w:left w:val="nil"/>
              <w:bottom w:val="single" w:sz="4" w:space="0" w:color="auto"/>
              <w:right w:val="single" w:sz="4" w:space="0" w:color="auto"/>
            </w:tcBorders>
            <w:shd w:val="clear" w:color="auto" w:fill="auto"/>
            <w:noWrap/>
            <w:vAlign w:val="center"/>
            <w:hideMark/>
          </w:tcPr>
          <w:p w14:paraId="56A0344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&lt;0.17</w:t>
            </w:r>
          </w:p>
        </w:tc>
        <w:tc>
          <w:tcPr>
            <w:tcW w:w="238" w:type="pct"/>
            <w:tcBorders>
              <w:top w:val="nil"/>
              <w:left w:val="nil"/>
              <w:bottom w:val="single" w:sz="4" w:space="0" w:color="auto"/>
              <w:right w:val="single" w:sz="4" w:space="0" w:color="auto"/>
            </w:tcBorders>
            <w:shd w:val="clear" w:color="auto" w:fill="auto"/>
            <w:noWrap/>
            <w:vAlign w:val="center"/>
            <w:hideMark/>
          </w:tcPr>
          <w:p w14:paraId="5B02BEF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0.20</w:t>
            </w:r>
          </w:p>
        </w:tc>
        <w:tc>
          <w:tcPr>
            <w:tcW w:w="238" w:type="pct"/>
            <w:tcBorders>
              <w:top w:val="nil"/>
              <w:left w:val="nil"/>
              <w:bottom w:val="single" w:sz="4" w:space="0" w:color="auto"/>
              <w:right w:val="single" w:sz="4" w:space="0" w:color="auto"/>
            </w:tcBorders>
            <w:shd w:val="clear" w:color="auto" w:fill="auto"/>
            <w:noWrap/>
            <w:vAlign w:val="center"/>
            <w:hideMark/>
          </w:tcPr>
          <w:p w14:paraId="1365F46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0.64</w:t>
            </w:r>
          </w:p>
        </w:tc>
        <w:tc>
          <w:tcPr>
            <w:tcW w:w="234" w:type="pct"/>
            <w:tcBorders>
              <w:top w:val="nil"/>
              <w:left w:val="nil"/>
              <w:bottom w:val="single" w:sz="4" w:space="0" w:color="auto"/>
              <w:right w:val="single" w:sz="4" w:space="0" w:color="auto"/>
            </w:tcBorders>
            <w:shd w:val="clear" w:color="auto" w:fill="auto"/>
            <w:noWrap/>
            <w:vAlign w:val="center"/>
            <w:hideMark/>
          </w:tcPr>
          <w:p w14:paraId="495D32D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0.91</w:t>
            </w:r>
          </w:p>
        </w:tc>
        <w:tc>
          <w:tcPr>
            <w:tcW w:w="224" w:type="pct"/>
            <w:tcBorders>
              <w:top w:val="nil"/>
              <w:left w:val="nil"/>
              <w:bottom w:val="single" w:sz="4" w:space="0" w:color="auto"/>
              <w:right w:val="single" w:sz="4" w:space="0" w:color="auto"/>
            </w:tcBorders>
            <w:shd w:val="clear" w:color="auto" w:fill="auto"/>
            <w:noWrap/>
            <w:vAlign w:val="center"/>
            <w:hideMark/>
          </w:tcPr>
          <w:p w14:paraId="1774106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1.13</w:t>
            </w:r>
          </w:p>
        </w:tc>
        <w:tc>
          <w:tcPr>
            <w:tcW w:w="224" w:type="pct"/>
            <w:tcBorders>
              <w:top w:val="nil"/>
              <w:left w:val="nil"/>
              <w:bottom w:val="single" w:sz="4" w:space="0" w:color="auto"/>
              <w:right w:val="single" w:sz="4" w:space="0" w:color="auto"/>
            </w:tcBorders>
            <w:shd w:val="clear" w:color="auto" w:fill="auto"/>
            <w:noWrap/>
            <w:vAlign w:val="center"/>
            <w:hideMark/>
          </w:tcPr>
          <w:p w14:paraId="5AA66FB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1.20</w:t>
            </w:r>
          </w:p>
        </w:tc>
        <w:tc>
          <w:tcPr>
            <w:tcW w:w="280" w:type="pct"/>
            <w:tcBorders>
              <w:top w:val="nil"/>
              <w:left w:val="nil"/>
              <w:bottom w:val="single" w:sz="4" w:space="0" w:color="auto"/>
              <w:right w:val="single" w:sz="4" w:space="0" w:color="auto"/>
            </w:tcBorders>
            <w:shd w:val="clear" w:color="auto" w:fill="auto"/>
            <w:noWrap/>
            <w:vAlign w:val="center"/>
            <w:hideMark/>
          </w:tcPr>
          <w:p w14:paraId="3E18F56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2.4</w:t>
            </w:r>
          </w:p>
        </w:tc>
        <w:tc>
          <w:tcPr>
            <w:tcW w:w="257" w:type="pct"/>
            <w:tcBorders>
              <w:top w:val="nil"/>
              <w:left w:val="nil"/>
              <w:bottom w:val="single" w:sz="4" w:space="0" w:color="auto"/>
              <w:right w:val="single" w:sz="4" w:space="0" w:color="auto"/>
            </w:tcBorders>
            <w:shd w:val="clear" w:color="auto" w:fill="auto"/>
            <w:noWrap/>
            <w:vAlign w:val="center"/>
            <w:hideMark/>
          </w:tcPr>
          <w:p w14:paraId="5E8B718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7.3</w:t>
            </w:r>
          </w:p>
        </w:tc>
      </w:tr>
      <w:tr w:rsidR="00DA1513" w:rsidRPr="0027474C" w14:paraId="6EDF3A74" w14:textId="77777777" w:rsidTr="0027474C">
        <w:trPr>
          <w:trHeight w:val="20"/>
        </w:trPr>
        <w:tc>
          <w:tcPr>
            <w:tcW w:w="816" w:type="pct"/>
            <w:vMerge/>
            <w:tcBorders>
              <w:top w:val="nil"/>
              <w:left w:val="single" w:sz="4" w:space="0" w:color="auto"/>
              <w:bottom w:val="single" w:sz="4" w:space="0" w:color="auto"/>
              <w:right w:val="single" w:sz="4" w:space="0" w:color="auto"/>
            </w:tcBorders>
            <w:vAlign w:val="center"/>
            <w:hideMark/>
          </w:tcPr>
          <w:p w14:paraId="50635367" w14:textId="77777777" w:rsidR="00DA1513" w:rsidRPr="0027474C" w:rsidRDefault="00DA1513" w:rsidP="00DA1513">
            <w:pPr>
              <w:spacing w:line="240" w:lineRule="auto"/>
              <w:jc w:val="left"/>
              <w:rPr>
                <w:rFonts w:eastAsia="Times New Roman" w:cs="Times New Roman"/>
                <w:b/>
                <w:bCs/>
                <w:sz w:val="15"/>
                <w:szCs w:val="15"/>
              </w:rPr>
            </w:pPr>
          </w:p>
        </w:tc>
        <w:tc>
          <w:tcPr>
            <w:tcW w:w="192" w:type="pct"/>
            <w:vMerge/>
            <w:tcBorders>
              <w:top w:val="nil"/>
              <w:left w:val="single" w:sz="4" w:space="0" w:color="auto"/>
              <w:bottom w:val="single" w:sz="4" w:space="0" w:color="auto"/>
              <w:right w:val="single" w:sz="4" w:space="0" w:color="auto"/>
            </w:tcBorders>
            <w:vAlign w:val="center"/>
            <w:hideMark/>
          </w:tcPr>
          <w:p w14:paraId="0D836924" w14:textId="77777777" w:rsidR="00DA1513" w:rsidRPr="0027474C" w:rsidRDefault="00DA1513" w:rsidP="00DA1513">
            <w:pPr>
              <w:spacing w:line="240" w:lineRule="auto"/>
              <w:jc w:val="left"/>
              <w:rPr>
                <w:rFonts w:eastAsia="Times New Roman" w:cs="Times New Roman"/>
                <w:sz w:val="15"/>
                <w:szCs w:val="15"/>
              </w:rPr>
            </w:pPr>
          </w:p>
        </w:tc>
        <w:tc>
          <w:tcPr>
            <w:tcW w:w="233" w:type="pct"/>
            <w:tcBorders>
              <w:top w:val="nil"/>
              <w:left w:val="nil"/>
              <w:bottom w:val="single" w:sz="4" w:space="0" w:color="auto"/>
              <w:right w:val="single" w:sz="4" w:space="0" w:color="auto"/>
            </w:tcBorders>
            <w:shd w:val="clear" w:color="auto" w:fill="auto"/>
            <w:noWrap/>
            <w:vAlign w:val="center"/>
            <w:hideMark/>
          </w:tcPr>
          <w:p w14:paraId="056551F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DS</w:t>
            </w:r>
          </w:p>
        </w:tc>
        <w:tc>
          <w:tcPr>
            <w:tcW w:w="181" w:type="pct"/>
            <w:tcBorders>
              <w:top w:val="nil"/>
              <w:left w:val="nil"/>
              <w:bottom w:val="single" w:sz="4" w:space="0" w:color="auto"/>
              <w:right w:val="single" w:sz="4" w:space="0" w:color="auto"/>
            </w:tcBorders>
            <w:shd w:val="clear" w:color="auto" w:fill="auto"/>
            <w:noWrap/>
            <w:vAlign w:val="center"/>
            <w:hideMark/>
          </w:tcPr>
          <w:p w14:paraId="1B051F1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2E8639A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40</w:t>
            </w:r>
          </w:p>
        </w:tc>
        <w:tc>
          <w:tcPr>
            <w:tcW w:w="228" w:type="pct"/>
            <w:tcBorders>
              <w:top w:val="nil"/>
              <w:left w:val="nil"/>
              <w:bottom w:val="single" w:sz="4" w:space="0" w:color="auto"/>
              <w:right w:val="single" w:sz="4" w:space="0" w:color="auto"/>
            </w:tcBorders>
            <w:shd w:val="clear" w:color="auto" w:fill="auto"/>
            <w:noWrap/>
            <w:vAlign w:val="center"/>
            <w:hideMark/>
          </w:tcPr>
          <w:p w14:paraId="6E5D968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85.0</w:t>
            </w:r>
          </w:p>
        </w:tc>
        <w:tc>
          <w:tcPr>
            <w:tcW w:w="210" w:type="pct"/>
            <w:tcBorders>
              <w:top w:val="nil"/>
              <w:left w:val="nil"/>
              <w:bottom w:val="single" w:sz="4" w:space="0" w:color="auto"/>
              <w:right w:val="single" w:sz="4" w:space="0" w:color="auto"/>
            </w:tcBorders>
            <w:shd w:val="clear" w:color="auto" w:fill="auto"/>
            <w:noWrap/>
            <w:vAlign w:val="center"/>
            <w:hideMark/>
          </w:tcPr>
          <w:p w14:paraId="176485F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&lt;0.17</w:t>
            </w:r>
          </w:p>
        </w:tc>
        <w:tc>
          <w:tcPr>
            <w:tcW w:w="192" w:type="pct"/>
            <w:tcBorders>
              <w:top w:val="nil"/>
              <w:left w:val="nil"/>
              <w:bottom w:val="single" w:sz="4" w:space="0" w:color="auto"/>
              <w:right w:val="single" w:sz="4" w:space="0" w:color="auto"/>
            </w:tcBorders>
            <w:shd w:val="clear" w:color="auto" w:fill="auto"/>
            <w:noWrap/>
            <w:vAlign w:val="center"/>
            <w:hideMark/>
          </w:tcPr>
          <w:p w14:paraId="0675501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0.08</w:t>
            </w:r>
          </w:p>
        </w:tc>
        <w:tc>
          <w:tcPr>
            <w:tcW w:w="163" w:type="pct"/>
            <w:tcBorders>
              <w:top w:val="nil"/>
              <w:left w:val="nil"/>
              <w:bottom w:val="single" w:sz="4" w:space="0" w:color="auto"/>
              <w:right w:val="single" w:sz="4" w:space="0" w:color="auto"/>
            </w:tcBorders>
            <w:shd w:val="clear" w:color="auto" w:fill="auto"/>
            <w:noWrap/>
            <w:vAlign w:val="center"/>
            <w:hideMark/>
          </w:tcPr>
          <w:p w14:paraId="5D8E74F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0.73</w:t>
            </w:r>
          </w:p>
        </w:tc>
        <w:tc>
          <w:tcPr>
            <w:tcW w:w="241" w:type="pct"/>
            <w:tcBorders>
              <w:top w:val="nil"/>
              <w:left w:val="nil"/>
              <w:bottom w:val="single" w:sz="4" w:space="0" w:color="auto"/>
              <w:right w:val="single" w:sz="4" w:space="0" w:color="auto"/>
            </w:tcBorders>
            <w:shd w:val="clear" w:color="auto" w:fill="auto"/>
            <w:noWrap/>
            <w:vAlign w:val="center"/>
            <w:hideMark/>
          </w:tcPr>
          <w:p w14:paraId="3D2B310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38" w:type="pct"/>
            <w:tcBorders>
              <w:top w:val="nil"/>
              <w:left w:val="nil"/>
              <w:bottom w:val="single" w:sz="4" w:space="0" w:color="auto"/>
              <w:right w:val="single" w:sz="4" w:space="0" w:color="auto"/>
            </w:tcBorders>
            <w:shd w:val="clear" w:color="auto" w:fill="auto"/>
            <w:noWrap/>
            <w:vAlign w:val="center"/>
            <w:hideMark/>
          </w:tcPr>
          <w:p w14:paraId="3D04C3F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&lt;0.17</w:t>
            </w:r>
          </w:p>
        </w:tc>
        <w:tc>
          <w:tcPr>
            <w:tcW w:w="238" w:type="pct"/>
            <w:tcBorders>
              <w:top w:val="nil"/>
              <w:left w:val="nil"/>
              <w:bottom w:val="single" w:sz="4" w:space="0" w:color="auto"/>
              <w:right w:val="single" w:sz="4" w:space="0" w:color="auto"/>
            </w:tcBorders>
            <w:shd w:val="clear" w:color="auto" w:fill="auto"/>
            <w:noWrap/>
            <w:vAlign w:val="center"/>
            <w:hideMark/>
          </w:tcPr>
          <w:p w14:paraId="7ADDCBB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&lt;0.17</w:t>
            </w:r>
          </w:p>
        </w:tc>
        <w:tc>
          <w:tcPr>
            <w:tcW w:w="238" w:type="pct"/>
            <w:tcBorders>
              <w:top w:val="nil"/>
              <w:left w:val="nil"/>
              <w:bottom w:val="single" w:sz="4" w:space="0" w:color="auto"/>
              <w:right w:val="single" w:sz="4" w:space="0" w:color="auto"/>
            </w:tcBorders>
            <w:shd w:val="clear" w:color="auto" w:fill="auto"/>
            <w:noWrap/>
            <w:vAlign w:val="center"/>
            <w:hideMark/>
          </w:tcPr>
          <w:p w14:paraId="29DC28A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&lt;0.17</w:t>
            </w:r>
          </w:p>
        </w:tc>
        <w:tc>
          <w:tcPr>
            <w:tcW w:w="238" w:type="pct"/>
            <w:tcBorders>
              <w:top w:val="nil"/>
              <w:left w:val="nil"/>
              <w:bottom w:val="single" w:sz="4" w:space="0" w:color="auto"/>
              <w:right w:val="single" w:sz="4" w:space="0" w:color="auto"/>
            </w:tcBorders>
            <w:shd w:val="clear" w:color="auto" w:fill="auto"/>
            <w:noWrap/>
            <w:vAlign w:val="center"/>
            <w:hideMark/>
          </w:tcPr>
          <w:p w14:paraId="7E10897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&lt;0.17</w:t>
            </w:r>
          </w:p>
        </w:tc>
        <w:tc>
          <w:tcPr>
            <w:tcW w:w="238" w:type="pct"/>
            <w:tcBorders>
              <w:top w:val="nil"/>
              <w:left w:val="nil"/>
              <w:bottom w:val="single" w:sz="4" w:space="0" w:color="auto"/>
              <w:right w:val="single" w:sz="4" w:space="0" w:color="auto"/>
            </w:tcBorders>
            <w:shd w:val="clear" w:color="auto" w:fill="auto"/>
            <w:noWrap/>
            <w:vAlign w:val="center"/>
            <w:hideMark/>
          </w:tcPr>
          <w:p w14:paraId="5B76DBF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0.18</w:t>
            </w:r>
          </w:p>
        </w:tc>
        <w:tc>
          <w:tcPr>
            <w:tcW w:w="234" w:type="pct"/>
            <w:tcBorders>
              <w:top w:val="nil"/>
              <w:left w:val="nil"/>
              <w:bottom w:val="single" w:sz="4" w:space="0" w:color="auto"/>
              <w:right w:val="single" w:sz="4" w:space="0" w:color="auto"/>
            </w:tcBorders>
            <w:shd w:val="clear" w:color="auto" w:fill="auto"/>
            <w:noWrap/>
            <w:vAlign w:val="center"/>
            <w:hideMark/>
          </w:tcPr>
          <w:p w14:paraId="79E294F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0.22</w:t>
            </w:r>
          </w:p>
        </w:tc>
        <w:tc>
          <w:tcPr>
            <w:tcW w:w="224" w:type="pct"/>
            <w:tcBorders>
              <w:top w:val="nil"/>
              <w:left w:val="nil"/>
              <w:bottom w:val="single" w:sz="4" w:space="0" w:color="auto"/>
              <w:right w:val="single" w:sz="4" w:space="0" w:color="auto"/>
            </w:tcBorders>
            <w:shd w:val="clear" w:color="auto" w:fill="auto"/>
            <w:noWrap/>
            <w:vAlign w:val="center"/>
            <w:hideMark/>
          </w:tcPr>
          <w:p w14:paraId="047A6F1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0.41</w:t>
            </w:r>
          </w:p>
        </w:tc>
        <w:tc>
          <w:tcPr>
            <w:tcW w:w="224" w:type="pct"/>
            <w:tcBorders>
              <w:top w:val="nil"/>
              <w:left w:val="nil"/>
              <w:bottom w:val="single" w:sz="4" w:space="0" w:color="auto"/>
              <w:right w:val="single" w:sz="4" w:space="0" w:color="auto"/>
            </w:tcBorders>
            <w:shd w:val="clear" w:color="auto" w:fill="auto"/>
            <w:noWrap/>
            <w:vAlign w:val="center"/>
            <w:hideMark/>
          </w:tcPr>
          <w:p w14:paraId="6804ED1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0.48</w:t>
            </w:r>
          </w:p>
        </w:tc>
        <w:tc>
          <w:tcPr>
            <w:tcW w:w="280" w:type="pct"/>
            <w:tcBorders>
              <w:top w:val="nil"/>
              <w:left w:val="nil"/>
              <w:bottom w:val="single" w:sz="4" w:space="0" w:color="auto"/>
              <w:right w:val="single" w:sz="4" w:space="0" w:color="auto"/>
            </w:tcBorders>
            <w:shd w:val="clear" w:color="auto" w:fill="auto"/>
            <w:noWrap/>
            <w:vAlign w:val="center"/>
            <w:hideMark/>
          </w:tcPr>
          <w:p w14:paraId="20098C5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3.4</w:t>
            </w:r>
          </w:p>
        </w:tc>
        <w:tc>
          <w:tcPr>
            <w:tcW w:w="257" w:type="pct"/>
            <w:tcBorders>
              <w:top w:val="nil"/>
              <w:left w:val="nil"/>
              <w:bottom w:val="single" w:sz="4" w:space="0" w:color="auto"/>
              <w:right w:val="single" w:sz="4" w:space="0" w:color="auto"/>
            </w:tcBorders>
            <w:shd w:val="clear" w:color="auto" w:fill="auto"/>
            <w:noWrap/>
            <w:vAlign w:val="center"/>
            <w:hideMark/>
          </w:tcPr>
          <w:p w14:paraId="2959A36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14.4</w:t>
            </w:r>
          </w:p>
        </w:tc>
      </w:tr>
      <w:tr w:rsidR="00DA1513" w:rsidRPr="0027474C" w14:paraId="0BE9E775"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04D25447" w14:textId="77777777" w:rsidR="00DA1513" w:rsidRPr="0027474C" w:rsidRDefault="00DA1513" w:rsidP="00DA1513">
            <w:pPr>
              <w:spacing w:line="240" w:lineRule="auto"/>
              <w:jc w:val="center"/>
              <w:rPr>
                <w:rFonts w:eastAsia="Times New Roman" w:cs="Times New Roman"/>
                <w:b/>
                <w:bCs/>
                <w:sz w:val="15"/>
                <w:szCs w:val="15"/>
              </w:rPr>
            </w:pPr>
            <w:proofErr w:type="spellStart"/>
            <w:r w:rsidRPr="0027474C">
              <w:rPr>
                <w:rFonts w:eastAsia="Times New Roman" w:cs="Times New Roman"/>
                <w:b/>
                <w:bCs/>
                <w:sz w:val="15"/>
                <w:szCs w:val="15"/>
              </w:rPr>
              <w:t>Nitrate</w:t>
            </w:r>
            <w:proofErr w:type="spellEnd"/>
            <w:r w:rsidRPr="0027474C">
              <w:rPr>
                <w:rFonts w:eastAsia="Times New Roman" w:cs="Times New Roman"/>
                <w:b/>
                <w:bCs/>
                <w:sz w:val="15"/>
                <w:szCs w:val="15"/>
              </w:rPr>
              <w:t xml:space="preserve"> (N-NO₃⁻)</w:t>
            </w:r>
            <w:r w:rsidRPr="0027474C">
              <w:rPr>
                <w:rFonts w:eastAsia="Times New Roman" w:cs="Times New Roman"/>
                <w:b/>
                <w:bCs/>
                <w:sz w:val="15"/>
                <w:szCs w:val="15"/>
                <w:vertAlign w:val="superscript"/>
              </w:rPr>
              <w:t>†</w:t>
            </w:r>
          </w:p>
        </w:tc>
        <w:tc>
          <w:tcPr>
            <w:tcW w:w="192" w:type="pct"/>
            <w:tcBorders>
              <w:top w:val="nil"/>
              <w:left w:val="nil"/>
              <w:bottom w:val="single" w:sz="4" w:space="0" w:color="auto"/>
              <w:right w:val="single" w:sz="4" w:space="0" w:color="auto"/>
            </w:tcBorders>
            <w:shd w:val="clear" w:color="auto" w:fill="auto"/>
            <w:noWrap/>
            <w:vAlign w:val="center"/>
            <w:hideMark/>
          </w:tcPr>
          <w:p w14:paraId="13F7DD1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0.8</w:t>
            </w:r>
          </w:p>
        </w:tc>
        <w:tc>
          <w:tcPr>
            <w:tcW w:w="233" w:type="pct"/>
            <w:tcBorders>
              <w:top w:val="nil"/>
              <w:left w:val="nil"/>
              <w:bottom w:val="single" w:sz="4" w:space="0" w:color="auto"/>
              <w:right w:val="single" w:sz="4" w:space="0" w:color="auto"/>
            </w:tcBorders>
            <w:shd w:val="clear" w:color="auto" w:fill="auto"/>
            <w:noWrap/>
            <w:vAlign w:val="center"/>
            <w:hideMark/>
          </w:tcPr>
          <w:p w14:paraId="26E8B4A3" w14:textId="6F863837"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4866946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2258F0D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137</w:t>
            </w:r>
          </w:p>
        </w:tc>
        <w:tc>
          <w:tcPr>
            <w:tcW w:w="228" w:type="pct"/>
            <w:tcBorders>
              <w:top w:val="nil"/>
              <w:left w:val="nil"/>
              <w:bottom w:val="single" w:sz="4" w:space="0" w:color="auto"/>
              <w:right w:val="single" w:sz="4" w:space="0" w:color="auto"/>
            </w:tcBorders>
            <w:shd w:val="clear" w:color="auto" w:fill="auto"/>
            <w:noWrap/>
            <w:vAlign w:val="center"/>
            <w:hideMark/>
          </w:tcPr>
          <w:p w14:paraId="491B45E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83.9</w:t>
            </w:r>
          </w:p>
        </w:tc>
        <w:tc>
          <w:tcPr>
            <w:tcW w:w="210" w:type="pct"/>
            <w:tcBorders>
              <w:top w:val="nil"/>
              <w:left w:val="nil"/>
              <w:bottom w:val="single" w:sz="4" w:space="0" w:color="auto"/>
              <w:right w:val="single" w:sz="4" w:space="0" w:color="auto"/>
            </w:tcBorders>
            <w:shd w:val="clear" w:color="auto" w:fill="auto"/>
            <w:noWrap/>
            <w:vAlign w:val="center"/>
            <w:hideMark/>
          </w:tcPr>
          <w:p w14:paraId="3654E5A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&lt;0.11</w:t>
            </w:r>
          </w:p>
        </w:tc>
        <w:tc>
          <w:tcPr>
            <w:tcW w:w="192" w:type="pct"/>
            <w:tcBorders>
              <w:top w:val="nil"/>
              <w:left w:val="nil"/>
              <w:bottom w:val="single" w:sz="4" w:space="0" w:color="auto"/>
              <w:right w:val="single" w:sz="4" w:space="0" w:color="auto"/>
            </w:tcBorders>
            <w:shd w:val="clear" w:color="auto" w:fill="auto"/>
            <w:noWrap/>
            <w:vAlign w:val="center"/>
            <w:hideMark/>
          </w:tcPr>
          <w:p w14:paraId="71FA85B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0.27</w:t>
            </w:r>
          </w:p>
        </w:tc>
        <w:tc>
          <w:tcPr>
            <w:tcW w:w="163" w:type="pct"/>
            <w:tcBorders>
              <w:top w:val="nil"/>
              <w:left w:val="nil"/>
              <w:bottom w:val="single" w:sz="4" w:space="0" w:color="auto"/>
              <w:right w:val="single" w:sz="4" w:space="0" w:color="auto"/>
            </w:tcBorders>
            <w:shd w:val="clear" w:color="auto" w:fill="auto"/>
            <w:noWrap/>
            <w:vAlign w:val="center"/>
            <w:hideMark/>
          </w:tcPr>
          <w:p w14:paraId="32E7AB3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2.75</w:t>
            </w:r>
          </w:p>
        </w:tc>
        <w:tc>
          <w:tcPr>
            <w:tcW w:w="241" w:type="pct"/>
            <w:tcBorders>
              <w:top w:val="nil"/>
              <w:left w:val="nil"/>
              <w:bottom w:val="single" w:sz="4" w:space="0" w:color="auto"/>
              <w:right w:val="single" w:sz="4" w:space="0" w:color="auto"/>
            </w:tcBorders>
            <w:shd w:val="clear" w:color="auto" w:fill="auto"/>
            <w:noWrap/>
            <w:vAlign w:val="center"/>
            <w:hideMark/>
          </w:tcPr>
          <w:p w14:paraId="7CA06DF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38" w:type="pct"/>
            <w:tcBorders>
              <w:top w:val="nil"/>
              <w:left w:val="nil"/>
              <w:bottom w:val="single" w:sz="4" w:space="0" w:color="auto"/>
              <w:right w:val="single" w:sz="4" w:space="0" w:color="auto"/>
            </w:tcBorders>
            <w:shd w:val="clear" w:color="auto" w:fill="auto"/>
            <w:noWrap/>
            <w:vAlign w:val="center"/>
            <w:hideMark/>
          </w:tcPr>
          <w:p w14:paraId="31A788C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&lt;0.11</w:t>
            </w:r>
          </w:p>
        </w:tc>
        <w:tc>
          <w:tcPr>
            <w:tcW w:w="238" w:type="pct"/>
            <w:tcBorders>
              <w:top w:val="nil"/>
              <w:left w:val="nil"/>
              <w:bottom w:val="single" w:sz="4" w:space="0" w:color="auto"/>
              <w:right w:val="single" w:sz="4" w:space="0" w:color="auto"/>
            </w:tcBorders>
            <w:shd w:val="clear" w:color="auto" w:fill="auto"/>
            <w:noWrap/>
            <w:vAlign w:val="center"/>
            <w:hideMark/>
          </w:tcPr>
          <w:p w14:paraId="0337117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&lt;0.11</w:t>
            </w:r>
          </w:p>
        </w:tc>
        <w:tc>
          <w:tcPr>
            <w:tcW w:w="238" w:type="pct"/>
            <w:tcBorders>
              <w:top w:val="nil"/>
              <w:left w:val="nil"/>
              <w:bottom w:val="single" w:sz="4" w:space="0" w:color="auto"/>
              <w:right w:val="single" w:sz="4" w:space="0" w:color="auto"/>
            </w:tcBorders>
            <w:shd w:val="clear" w:color="auto" w:fill="auto"/>
            <w:noWrap/>
            <w:vAlign w:val="center"/>
            <w:hideMark/>
          </w:tcPr>
          <w:p w14:paraId="72A4B2A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&lt;0.11</w:t>
            </w:r>
          </w:p>
        </w:tc>
        <w:tc>
          <w:tcPr>
            <w:tcW w:w="238" w:type="pct"/>
            <w:tcBorders>
              <w:top w:val="nil"/>
              <w:left w:val="nil"/>
              <w:bottom w:val="single" w:sz="4" w:space="0" w:color="auto"/>
              <w:right w:val="single" w:sz="4" w:space="0" w:color="auto"/>
            </w:tcBorders>
            <w:shd w:val="clear" w:color="auto" w:fill="auto"/>
            <w:noWrap/>
            <w:vAlign w:val="center"/>
            <w:hideMark/>
          </w:tcPr>
          <w:p w14:paraId="3367918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&lt;0.11</w:t>
            </w:r>
          </w:p>
        </w:tc>
        <w:tc>
          <w:tcPr>
            <w:tcW w:w="238" w:type="pct"/>
            <w:tcBorders>
              <w:top w:val="nil"/>
              <w:left w:val="nil"/>
              <w:bottom w:val="single" w:sz="4" w:space="0" w:color="auto"/>
              <w:right w:val="single" w:sz="4" w:space="0" w:color="auto"/>
            </w:tcBorders>
            <w:shd w:val="clear" w:color="auto" w:fill="auto"/>
            <w:noWrap/>
            <w:vAlign w:val="center"/>
            <w:hideMark/>
          </w:tcPr>
          <w:p w14:paraId="2745FFF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0.12</w:t>
            </w:r>
          </w:p>
        </w:tc>
        <w:tc>
          <w:tcPr>
            <w:tcW w:w="234" w:type="pct"/>
            <w:tcBorders>
              <w:top w:val="nil"/>
              <w:left w:val="nil"/>
              <w:bottom w:val="single" w:sz="4" w:space="0" w:color="auto"/>
              <w:right w:val="single" w:sz="4" w:space="0" w:color="auto"/>
            </w:tcBorders>
            <w:shd w:val="clear" w:color="auto" w:fill="auto"/>
            <w:noWrap/>
            <w:vAlign w:val="center"/>
            <w:hideMark/>
          </w:tcPr>
          <w:p w14:paraId="43799B7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0.16</w:t>
            </w:r>
          </w:p>
        </w:tc>
        <w:tc>
          <w:tcPr>
            <w:tcW w:w="224" w:type="pct"/>
            <w:tcBorders>
              <w:top w:val="nil"/>
              <w:left w:val="nil"/>
              <w:bottom w:val="single" w:sz="4" w:space="0" w:color="auto"/>
              <w:right w:val="single" w:sz="4" w:space="0" w:color="auto"/>
            </w:tcBorders>
            <w:shd w:val="clear" w:color="auto" w:fill="auto"/>
            <w:noWrap/>
            <w:vAlign w:val="center"/>
            <w:hideMark/>
          </w:tcPr>
          <w:p w14:paraId="2B4E244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0.50</w:t>
            </w:r>
          </w:p>
        </w:tc>
        <w:tc>
          <w:tcPr>
            <w:tcW w:w="224" w:type="pct"/>
            <w:tcBorders>
              <w:top w:val="nil"/>
              <w:left w:val="nil"/>
              <w:bottom w:val="single" w:sz="4" w:space="0" w:color="auto"/>
              <w:right w:val="single" w:sz="4" w:space="0" w:color="auto"/>
            </w:tcBorders>
            <w:shd w:val="clear" w:color="auto" w:fill="auto"/>
            <w:noWrap/>
            <w:vAlign w:val="center"/>
            <w:hideMark/>
          </w:tcPr>
          <w:p w14:paraId="6FD2C84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3.00</w:t>
            </w:r>
          </w:p>
        </w:tc>
        <w:tc>
          <w:tcPr>
            <w:tcW w:w="280" w:type="pct"/>
            <w:tcBorders>
              <w:top w:val="nil"/>
              <w:left w:val="nil"/>
              <w:bottom w:val="single" w:sz="4" w:space="0" w:color="auto"/>
              <w:right w:val="single" w:sz="4" w:space="0" w:color="auto"/>
            </w:tcBorders>
            <w:shd w:val="clear" w:color="auto" w:fill="auto"/>
            <w:noWrap/>
            <w:vAlign w:val="center"/>
            <w:hideMark/>
          </w:tcPr>
          <w:p w14:paraId="0459474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9.4</w:t>
            </w:r>
          </w:p>
        </w:tc>
        <w:tc>
          <w:tcPr>
            <w:tcW w:w="257" w:type="pct"/>
            <w:tcBorders>
              <w:top w:val="nil"/>
              <w:left w:val="nil"/>
              <w:bottom w:val="single" w:sz="4" w:space="0" w:color="auto"/>
              <w:right w:val="single" w:sz="4" w:space="0" w:color="auto"/>
            </w:tcBorders>
            <w:shd w:val="clear" w:color="auto" w:fill="auto"/>
            <w:noWrap/>
            <w:vAlign w:val="center"/>
            <w:hideMark/>
          </w:tcPr>
          <w:p w14:paraId="700F096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98.9</w:t>
            </w:r>
          </w:p>
        </w:tc>
      </w:tr>
      <w:tr w:rsidR="00DA1513" w:rsidRPr="0027474C" w14:paraId="3B0C7BCD" w14:textId="77777777" w:rsidTr="0027474C">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276117FF" w14:textId="77777777" w:rsidR="00DA1513" w:rsidRPr="0027474C" w:rsidRDefault="00DA1513" w:rsidP="00DA1513">
            <w:pPr>
              <w:spacing w:line="240" w:lineRule="auto"/>
              <w:jc w:val="center"/>
              <w:rPr>
                <w:rFonts w:eastAsia="Times New Roman" w:cs="Times New Roman"/>
                <w:b/>
                <w:bCs/>
                <w:sz w:val="15"/>
                <w:szCs w:val="15"/>
              </w:rPr>
            </w:pPr>
            <w:proofErr w:type="spellStart"/>
            <w:r w:rsidRPr="0027474C">
              <w:rPr>
                <w:rFonts w:eastAsia="Times New Roman" w:cs="Times New Roman"/>
                <w:b/>
                <w:bCs/>
                <w:sz w:val="15"/>
                <w:szCs w:val="15"/>
              </w:rPr>
              <w:t>Ammonia</w:t>
            </w:r>
            <w:proofErr w:type="spellEnd"/>
            <w:r w:rsidRPr="0027474C">
              <w:rPr>
                <w:rFonts w:eastAsia="Times New Roman" w:cs="Times New Roman"/>
                <w:b/>
                <w:bCs/>
                <w:sz w:val="15"/>
                <w:szCs w:val="15"/>
              </w:rPr>
              <w:t xml:space="preserve"> </w:t>
            </w:r>
            <w:proofErr w:type="spellStart"/>
            <w:r w:rsidRPr="0027474C">
              <w:rPr>
                <w:rFonts w:eastAsia="Times New Roman" w:cs="Times New Roman"/>
                <w:b/>
                <w:bCs/>
                <w:sz w:val="15"/>
                <w:szCs w:val="15"/>
              </w:rPr>
              <w:t>nitrogen</w:t>
            </w:r>
            <w:proofErr w:type="spellEnd"/>
            <w:r w:rsidRPr="0027474C">
              <w:rPr>
                <w:rFonts w:eastAsia="Times New Roman" w:cs="Times New Roman"/>
                <w:b/>
                <w:bCs/>
                <w:sz w:val="15"/>
                <w:szCs w:val="15"/>
              </w:rPr>
              <w:t xml:space="preserve"> (N-NH</w:t>
            </w:r>
            <w:r w:rsidRPr="0027474C">
              <w:rPr>
                <w:rFonts w:eastAsia="Times New Roman" w:cs="Times New Roman"/>
                <w:b/>
                <w:bCs/>
                <w:sz w:val="15"/>
                <w:szCs w:val="15"/>
                <w:vertAlign w:val="subscript"/>
              </w:rPr>
              <w:t>3</w:t>
            </w:r>
            <w:r w:rsidRPr="0027474C">
              <w:rPr>
                <w:rFonts w:eastAsia="Times New Roman" w:cs="Times New Roman"/>
                <w:b/>
                <w:bCs/>
                <w:sz w:val="15"/>
                <w:szCs w:val="15"/>
                <w:vertAlign w:val="superscript"/>
              </w:rPr>
              <w:t>-</w:t>
            </w:r>
            <w:r w:rsidRPr="0027474C">
              <w:rPr>
                <w:rFonts w:eastAsia="Times New Roman" w:cs="Times New Roman"/>
                <w:b/>
                <w:bCs/>
                <w:sz w:val="15"/>
                <w:szCs w:val="15"/>
              </w:rPr>
              <w:t>)</w:t>
            </w:r>
            <w:r w:rsidRPr="0027474C">
              <w:rPr>
                <w:rFonts w:eastAsia="Times New Roman" w:cs="Times New Roman"/>
                <w:b/>
                <w:bCs/>
                <w:sz w:val="15"/>
                <w:szCs w:val="15"/>
                <w:vertAlign w:val="superscript"/>
              </w:rPr>
              <w:t>†</w:t>
            </w:r>
          </w:p>
        </w:tc>
        <w:tc>
          <w:tcPr>
            <w:tcW w:w="1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E256B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3" w:type="pct"/>
            <w:tcBorders>
              <w:top w:val="nil"/>
              <w:left w:val="nil"/>
              <w:bottom w:val="single" w:sz="4" w:space="0" w:color="auto"/>
              <w:right w:val="single" w:sz="4" w:space="0" w:color="auto"/>
            </w:tcBorders>
            <w:shd w:val="clear" w:color="auto" w:fill="auto"/>
            <w:noWrap/>
            <w:vAlign w:val="center"/>
            <w:hideMark/>
          </w:tcPr>
          <w:p w14:paraId="5025BCD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RS</w:t>
            </w:r>
          </w:p>
        </w:tc>
        <w:tc>
          <w:tcPr>
            <w:tcW w:w="181" w:type="pct"/>
            <w:tcBorders>
              <w:top w:val="nil"/>
              <w:left w:val="nil"/>
              <w:bottom w:val="single" w:sz="4" w:space="0" w:color="auto"/>
              <w:right w:val="single" w:sz="4" w:space="0" w:color="auto"/>
            </w:tcBorders>
            <w:shd w:val="clear" w:color="auto" w:fill="auto"/>
            <w:noWrap/>
            <w:vAlign w:val="center"/>
            <w:hideMark/>
          </w:tcPr>
          <w:p w14:paraId="52C96DF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148BDCD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74</w:t>
            </w:r>
          </w:p>
        </w:tc>
        <w:tc>
          <w:tcPr>
            <w:tcW w:w="228" w:type="pct"/>
            <w:tcBorders>
              <w:top w:val="nil"/>
              <w:left w:val="nil"/>
              <w:bottom w:val="single" w:sz="4" w:space="0" w:color="auto"/>
              <w:right w:val="single" w:sz="4" w:space="0" w:color="auto"/>
            </w:tcBorders>
            <w:shd w:val="clear" w:color="auto" w:fill="auto"/>
            <w:noWrap/>
            <w:vAlign w:val="center"/>
            <w:hideMark/>
          </w:tcPr>
          <w:p w14:paraId="54A31A1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83.8</w:t>
            </w:r>
          </w:p>
        </w:tc>
        <w:tc>
          <w:tcPr>
            <w:tcW w:w="210" w:type="pct"/>
            <w:tcBorders>
              <w:top w:val="nil"/>
              <w:left w:val="nil"/>
              <w:bottom w:val="single" w:sz="4" w:space="0" w:color="auto"/>
              <w:right w:val="single" w:sz="4" w:space="0" w:color="auto"/>
            </w:tcBorders>
            <w:shd w:val="clear" w:color="auto" w:fill="auto"/>
            <w:noWrap/>
            <w:vAlign w:val="center"/>
            <w:hideMark/>
          </w:tcPr>
          <w:p w14:paraId="102CA7D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0.06</w:t>
            </w:r>
          </w:p>
        </w:tc>
        <w:tc>
          <w:tcPr>
            <w:tcW w:w="192" w:type="pct"/>
            <w:tcBorders>
              <w:top w:val="nil"/>
              <w:left w:val="nil"/>
              <w:bottom w:val="single" w:sz="4" w:space="0" w:color="auto"/>
              <w:right w:val="single" w:sz="4" w:space="0" w:color="auto"/>
            </w:tcBorders>
            <w:shd w:val="clear" w:color="auto" w:fill="auto"/>
            <w:noWrap/>
            <w:vAlign w:val="center"/>
            <w:hideMark/>
          </w:tcPr>
          <w:p w14:paraId="1C30BC6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0.12</w:t>
            </w:r>
          </w:p>
        </w:tc>
        <w:tc>
          <w:tcPr>
            <w:tcW w:w="163" w:type="pct"/>
            <w:tcBorders>
              <w:top w:val="nil"/>
              <w:left w:val="nil"/>
              <w:bottom w:val="single" w:sz="4" w:space="0" w:color="auto"/>
              <w:right w:val="single" w:sz="4" w:space="0" w:color="auto"/>
            </w:tcBorders>
            <w:shd w:val="clear" w:color="auto" w:fill="auto"/>
            <w:noWrap/>
            <w:vAlign w:val="center"/>
            <w:hideMark/>
          </w:tcPr>
          <w:p w14:paraId="14B788B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2.01</w:t>
            </w:r>
          </w:p>
        </w:tc>
        <w:tc>
          <w:tcPr>
            <w:tcW w:w="241" w:type="pct"/>
            <w:tcBorders>
              <w:top w:val="nil"/>
              <w:left w:val="nil"/>
              <w:bottom w:val="single" w:sz="4" w:space="0" w:color="auto"/>
              <w:right w:val="single" w:sz="4" w:space="0" w:color="auto"/>
            </w:tcBorders>
            <w:shd w:val="clear" w:color="auto" w:fill="auto"/>
            <w:noWrap/>
            <w:vAlign w:val="center"/>
            <w:hideMark/>
          </w:tcPr>
          <w:p w14:paraId="6004A627"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38" w:type="pct"/>
            <w:tcBorders>
              <w:top w:val="nil"/>
              <w:left w:val="nil"/>
              <w:bottom w:val="single" w:sz="4" w:space="0" w:color="auto"/>
              <w:right w:val="single" w:sz="4" w:space="0" w:color="auto"/>
            </w:tcBorders>
            <w:shd w:val="clear" w:color="auto" w:fill="auto"/>
            <w:noWrap/>
            <w:vAlign w:val="center"/>
            <w:hideMark/>
          </w:tcPr>
          <w:p w14:paraId="2D66FF8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8" w:type="pct"/>
            <w:tcBorders>
              <w:top w:val="nil"/>
              <w:left w:val="nil"/>
              <w:bottom w:val="single" w:sz="4" w:space="0" w:color="auto"/>
              <w:right w:val="single" w:sz="4" w:space="0" w:color="auto"/>
            </w:tcBorders>
            <w:shd w:val="clear" w:color="auto" w:fill="auto"/>
            <w:noWrap/>
            <w:vAlign w:val="center"/>
            <w:hideMark/>
          </w:tcPr>
          <w:p w14:paraId="6366DF2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8" w:type="pct"/>
            <w:tcBorders>
              <w:top w:val="nil"/>
              <w:left w:val="nil"/>
              <w:bottom w:val="single" w:sz="4" w:space="0" w:color="auto"/>
              <w:right w:val="single" w:sz="4" w:space="0" w:color="auto"/>
            </w:tcBorders>
            <w:shd w:val="clear" w:color="auto" w:fill="auto"/>
            <w:noWrap/>
            <w:vAlign w:val="center"/>
            <w:hideMark/>
          </w:tcPr>
          <w:p w14:paraId="7C8C8D1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8" w:type="pct"/>
            <w:tcBorders>
              <w:top w:val="nil"/>
              <w:left w:val="nil"/>
              <w:bottom w:val="single" w:sz="4" w:space="0" w:color="auto"/>
              <w:right w:val="single" w:sz="4" w:space="0" w:color="auto"/>
            </w:tcBorders>
            <w:shd w:val="clear" w:color="auto" w:fill="auto"/>
            <w:noWrap/>
            <w:vAlign w:val="center"/>
            <w:hideMark/>
          </w:tcPr>
          <w:p w14:paraId="370DEA6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8" w:type="pct"/>
            <w:tcBorders>
              <w:top w:val="nil"/>
              <w:left w:val="nil"/>
              <w:bottom w:val="single" w:sz="4" w:space="0" w:color="auto"/>
              <w:right w:val="single" w:sz="4" w:space="0" w:color="auto"/>
            </w:tcBorders>
            <w:shd w:val="clear" w:color="auto" w:fill="auto"/>
            <w:noWrap/>
            <w:vAlign w:val="center"/>
            <w:hideMark/>
          </w:tcPr>
          <w:p w14:paraId="2BE7124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0.13</w:t>
            </w:r>
          </w:p>
        </w:tc>
        <w:tc>
          <w:tcPr>
            <w:tcW w:w="234" w:type="pct"/>
            <w:tcBorders>
              <w:top w:val="nil"/>
              <w:left w:val="nil"/>
              <w:bottom w:val="single" w:sz="4" w:space="0" w:color="auto"/>
              <w:right w:val="single" w:sz="4" w:space="0" w:color="auto"/>
            </w:tcBorders>
            <w:shd w:val="clear" w:color="auto" w:fill="auto"/>
            <w:noWrap/>
            <w:vAlign w:val="center"/>
            <w:hideMark/>
          </w:tcPr>
          <w:p w14:paraId="5AB49D2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0.21</w:t>
            </w:r>
          </w:p>
        </w:tc>
        <w:tc>
          <w:tcPr>
            <w:tcW w:w="224" w:type="pct"/>
            <w:tcBorders>
              <w:top w:val="nil"/>
              <w:left w:val="nil"/>
              <w:bottom w:val="single" w:sz="4" w:space="0" w:color="auto"/>
              <w:right w:val="single" w:sz="4" w:space="0" w:color="auto"/>
            </w:tcBorders>
            <w:shd w:val="clear" w:color="auto" w:fill="auto"/>
            <w:noWrap/>
            <w:vAlign w:val="center"/>
            <w:hideMark/>
          </w:tcPr>
          <w:p w14:paraId="5DFDFB4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0.41</w:t>
            </w:r>
          </w:p>
        </w:tc>
        <w:tc>
          <w:tcPr>
            <w:tcW w:w="224" w:type="pct"/>
            <w:tcBorders>
              <w:top w:val="nil"/>
              <w:left w:val="nil"/>
              <w:bottom w:val="single" w:sz="4" w:space="0" w:color="auto"/>
              <w:right w:val="single" w:sz="4" w:space="0" w:color="auto"/>
            </w:tcBorders>
            <w:shd w:val="clear" w:color="auto" w:fill="auto"/>
            <w:noWrap/>
            <w:vAlign w:val="center"/>
            <w:hideMark/>
          </w:tcPr>
          <w:p w14:paraId="739E5E6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0.86</w:t>
            </w:r>
          </w:p>
        </w:tc>
        <w:tc>
          <w:tcPr>
            <w:tcW w:w="280" w:type="pct"/>
            <w:tcBorders>
              <w:top w:val="nil"/>
              <w:left w:val="nil"/>
              <w:bottom w:val="single" w:sz="4" w:space="0" w:color="auto"/>
              <w:right w:val="single" w:sz="4" w:space="0" w:color="auto"/>
            </w:tcBorders>
            <w:shd w:val="clear" w:color="auto" w:fill="auto"/>
            <w:noWrap/>
            <w:vAlign w:val="center"/>
            <w:hideMark/>
          </w:tcPr>
          <w:p w14:paraId="1D99C1A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5.0</w:t>
            </w:r>
          </w:p>
        </w:tc>
        <w:tc>
          <w:tcPr>
            <w:tcW w:w="257" w:type="pct"/>
            <w:tcBorders>
              <w:top w:val="nil"/>
              <w:left w:val="nil"/>
              <w:bottom w:val="single" w:sz="4" w:space="0" w:color="auto"/>
              <w:right w:val="single" w:sz="4" w:space="0" w:color="auto"/>
            </w:tcBorders>
            <w:shd w:val="clear" w:color="auto" w:fill="auto"/>
            <w:noWrap/>
            <w:vAlign w:val="center"/>
            <w:hideMark/>
          </w:tcPr>
          <w:p w14:paraId="2EA640B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30.4</w:t>
            </w:r>
          </w:p>
        </w:tc>
      </w:tr>
      <w:tr w:rsidR="00DA1513" w:rsidRPr="0027474C" w14:paraId="6301DE7D" w14:textId="77777777" w:rsidTr="0027474C">
        <w:trPr>
          <w:trHeight w:val="20"/>
        </w:trPr>
        <w:tc>
          <w:tcPr>
            <w:tcW w:w="816" w:type="pct"/>
            <w:vMerge/>
            <w:tcBorders>
              <w:top w:val="nil"/>
              <w:left w:val="single" w:sz="4" w:space="0" w:color="auto"/>
              <w:bottom w:val="single" w:sz="4" w:space="0" w:color="auto"/>
              <w:right w:val="single" w:sz="4" w:space="0" w:color="auto"/>
            </w:tcBorders>
            <w:vAlign w:val="center"/>
            <w:hideMark/>
          </w:tcPr>
          <w:p w14:paraId="68F63579" w14:textId="77777777" w:rsidR="00DA1513" w:rsidRPr="0027474C" w:rsidRDefault="00DA1513" w:rsidP="00DA1513">
            <w:pPr>
              <w:spacing w:line="240" w:lineRule="auto"/>
              <w:jc w:val="left"/>
              <w:rPr>
                <w:rFonts w:eastAsia="Times New Roman" w:cs="Times New Roman"/>
                <w:b/>
                <w:bCs/>
                <w:sz w:val="15"/>
                <w:szCs w:val="15"/>
              </w:rPr>
            </w:pPr>
          </w:p>
        </w:tc>
        <w:tc>
          <w:tcPr>
            <w:tcW w:w="192" w:type="pct"/>
            <w:vMerge/>
            <w:tcBorders>
              <w:top w:val="nil"/>
              <w:left w:val="single" w:sz="4" w:space="0" w:color="auto"/>
              <w:bottom w:val="single" w:sz="4" w:space="0" w:color="auto"/>
              <w:right w:val="single" w:sz="4" w:space="0" w:color="auto"/>
            </w:tcBorders>
            <w:vAlign w:val="center"/>
            <w:hideMark/>
          </w:tcPr>
          <w:p w14:paraId="486E402B" w14:textId="77777777" w:rsidR="00DA1513" w:rsidRPr="0027474C" w:rsidRDefault="00DA1513" w:rsidP="00DA1513">
            <w:pPr>
              <w:spacing w:line="240" w:lineRule="auto"/>
              <w:jc w:val="left"/>
              <w:rPr>
                <w:rFonts w:eastAsia="Times New Roman" w:cs="Times New Roman"/>
                <w:sz w:val="15"/>
                <w:szCs w:val="15"/>
              </w:rPr>
            </w:pPr>
          </w:p>
        </w:tc>
        <w:tc>
          <w:tcPr>
            <w:tcW w:w="233" w:type="pct"/>
            <w:tcBorders>
              <w:top w:val="nil"/>
              <w:left w:val="nil"/>
              <w:bottom w:val="single" w:sz="4" w:space="0" w:color="auto"/>
              <w:right w:val="single" w:sz="4" w:space="0" w:color="auto"/>
            </w:tcBorders>
            <w:shd w:val="clear" w:color="auto" w:fill="auto"/>
            <w:noWrap/>
            <w:vAlign w:val="center"/>
            <w:hideMark/>
          </w:tcPr>
          <w:p w14:paraId="48A089F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DS</w:t>
            </w:r>
          </w:p>
        </w:tc>
        <w:tc>
          <w:tcPr>
            <w:tcW w:w="181" w:type="pct"/>
            <w:tcBorders>
              <w:top w:val="nil"/>
              <w:left w:val="nil"/>
              <w:bottom w:val="single" w:sz="4" w:space="0" w:color="auto"/>
              <w:right w:val="single" w:sz="4" w:space="0" w:color="auto"/>
            </w:tcBorders>
            <w:shd w:val="clear" w:color="auto" w:fill="auto"/>
            <w:noWrap/>
            <w:vAlign w:val="center"/>
            <w:hideMark/>
          </w:tcPr>
          <w:p w14:paraId="51D9822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2061E4B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66</w:t>
            </w:r>
          </w:p>
        </w:tc>
        <w:tc>
          <w:tcPr>
            <w:tcW w:w="228" w:type="pct"/>
            <w:tcBorders>
              <w:top w:val="nil"/>
              <w:left w:val="nil"/>
              <w:bottom w:val="single" w:sz="4" w:space="0" w:color="auto"/>
              <w:right w:val="single" w:sz="4" w:space="0" w:color="auto"/>
            </w:tcBorders>
            <w:shd w:val="clear" w:color="auto" w:fill="auto"/>
            <w:noWrap/>
            <w:vAlign w:val="center"/>
            <w:hideMark/>
          </w:tcPr>
          <w:p w14:paraId="668FE0D9"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93.9</w:t>
            </w:r>
          </w:p>
        </w:tc>
        <w:tc>
          <w:tcPr>
            <w:tcW w:w="210" w:type="pct"/>
            <w:tcBorders>
              <w:top w:val="nil"/>
              <w:left w:val="nil"/>
              <w:bottom w:val="single" w:sz="4" w:space="0" w:color="auto"/>
              <w:right w:val="single" w:sz="4" w:space="0" w:color="auto"/>
            </w:tcBorders>
            <w:shd w:val="clear" w:color="auto" w:fill="auto"/>
            <w:noWrap/>
            <w:vAlign w:val="center"/>
            <w:hideMark/>
          </w:tcPr>
          <w:p w14:paraId="38B1D0A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92" w:type="pct"/>
            <w:tcBorders>
              <w:top w:val="nil"/>
              <w:left w:val="nil"/>
              <w:bottom w:val="single" w:sz="4" w:space="0" w:color="auto"/>
              <w:right w:val="single" w:sz="4" w:space="0" w:color="auto"/>
            </w:tcBorders>
            <w:shd w:val="clear" w:color="auto" w:fill="auto"/>
            <w:noWrap/>
            <w:vAlign w:val="center"/>
            <w:hideMark/>
          </w:tcPr>
          <w:p w14:paraId="189E7F1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0.01</w:t>
            </w:r>
          </w:p>
        </w:tc>
        <w:tc>
          <w:tcPr>
            <w:tcW w:w="163" w:type="pct"/>
            <w:tcBorders>
              <w:top w:val="nil"/>
              <w:left w:val="nil"/>
              <w:bottom w:val="single" w:sz="4" w:space="0" w:color="auto"/>
              <w:right w:val="single" w:sz="4" w:space="0" w:color="auto"/>
            </w:tcBorders>
            <w:shd w:val="clear" w:color="auto" w:fill="auto"/>
            <w:noWrap/>
            <w:vAlign w:val="center"/>
            <w:hideMark/>
          </w:tcPr>
          <w:p w14:paraId="137F83AF"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0.53</w:t>
            </w:r>
          </w:p>
        </w:tc>
        <w:tc>
          <w:tcPr>
            <w:tcW w:w="241" w:type="pct"/>
            <w:tcBorders>
              <w:top w:val="nil"/>
              <w:left w:val="nil"/>
              <w:bottom w:val="single" w:sz="4" w:space="0" w:color="auto"/>
              <w:right w:val="single" w:sz="4" w:space="0" w:color="auto"/>
            </w:tcBorders>
            <w:shd w:val="clear" w:color="auto" w:fill="auto"/>
            <w:noWrap/>
            <w:vAlign w:val="center"/>
            <w:hideMark/>
          </w:tcPr>
          <w:p w14:paraId="1DEB85A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38" w:type="pct"/>
            <w:tcBorders>
              <w:top w:val="nil"/>
              <w:left w:val="nil"/>
              <w:bottom w:val="single" w:sz="4" w:space="0" w:color="auto"/>
              <w:right w:val="single" w:sz="4" w:space="0" w:color="auto"/>
            </w:tcBorders>
            <w:shd w:val="clear" w:color="auto" w:fill="auto"/>
            <w:noWrap/>
            <w:vAlign w:val="center"/>
            <w:hideMark/>
          </w:tcPr>
          <w:p w14:paraId="6F7215A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8" w:type="pct"/>
            <w:tcBorders>
              <w:top w:val="nil"/>
              <w:left w:val="nil"/>
              <w:bottom w:val="single" w:sz="4" w:space="0" w:color="auto"/>
              <w:right w:val="single" w:sz="4" w:space="0" w:color="auto"/>
            </w:tcBorders>
            <w:shd w:val="clear" w:color="auto" w:fill="auto"/>
            <w:noWrap/>
            <w:vAlign w:val="center"/>
            <w:hideMark/>
          </w:tcPr>
          <w:p w14:paraId="06B683C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8" w:type="pct"/>
            <w:tcBorders>
              <w:top w:val="nil"/>
              <w:left w:val="nil"/>
              <w:bottom w:val="single" w:sz="4" w:space="0" w:color="auto"/>
              <w:right w:val="single" w:sz="4" w:space="0" w:color="auto"/>
            </w:tcBorders>
            <w:shd w:val="clear" w:color="auto" w:fill="auto"/>
            <w:noWrap/>
            <w:vAlign w:val="center"/>
            <w:hideMark/>
          </w:tcPr>
          <w:p w14:paraId="22EA8C4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8" w:type="pct"/>
            <w:tcBorders>
              <w:top w:val="nil"/>
              <w:left w:val="nil"/>
              <w:bottom w:val="single" w:sz="4" w:space="0" w:color="auto"/>
              <w:right w:val="single" w:sz="4" w:space="0" w:color="auto"/>
            </w:tcBorders>
            <w:shd w:val="clear" w:color="auto" w:fill="auto"/>
            <w:noWrap/>
            <w:vAlign w:val="center"/>
            <w:hideMark/>
          </w:tcPr>
          <w:p w14:paraId="1B13C2C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8" w:type="pct"/>
            <w:tcBorders>
              <w:top w:val="nil"/>
              <w:left w:val="nil"/>
              <w:bottom w:val="single" w:sz="4" w:space="0" w:color="auto"/>
              <w:right w:val="single" w:sz="4" w:space="0" w:color="auto"/>
            </w:tcBorders>
            <w:shd w:val="clear" w:color="auto" w:fill="auto"/>
            <w:noWrap/>
            <w:vAlign w:val="center"/>
            <w:hideMark/>
          </w:tcPr>
          <w:p w14:paraId="602511D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34" w:type="pct"/>
            <w:tcBorders>
              <w:top w:val="nil"/>
              <w:left w:val="nil"/>
              <w:bottom w:val="single" w:sz="4" w:space="0" w:color="auto"/>
              <w:right w:val="single" w:sz="4" w:space="0" w:color="auto"/>
            </w:tcBorders>
            <w:shd w:val="clear" w:color="auto" w:fill="auto"/>
            <w:noWrap/>
            <w:vAlign w:val="center"/>
            <w:hideMark/>
          </w:tcPr>
          <w:p w14:paraId="092AE12B"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224" w:type="pct"/>
            <w:tcBorders>
              <w:top w:val="nil"/>
              <w:left w:val="nil"/>
              <w:bottom w:val="single" w:sz="4" w:space="0" w:color="auto"/>
              <w:right w:val="single" w:sz="4" w:space="0" w:color="auto"/>
            </w:tcBorders>
            <w:shd w:val="clear" w:color="auto" w:fill="auto"/>
            <w:noWrap/>
            <w:vAlign w:val="center"/>
            <w:hideMark/>
          </w:tcPr>
          <w:p w14:paraId="4D0CE398"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0.07</w:t>
            </w:r>
          </w:p>
        </w:tc>
        <w:tc>
          <w:tcPr>
            <w:tcW w:w="224" w:type="pct"/>
            <w:tcBorders>
              <w:top w:val="nil"/>
              <w:left w:val="nil"/>
              <w:bottom w:val="single" w:sz="4" w:space="0" w:color="auto"/>
              <w:right w:val="single" w:sz="4" w:space="0" w:color="auto"/>
            </w:tcBorders>
            <w:shd w:val="clear" w:color="auto" w:fill="auto"/>
            <w:noWrap/>
            <w:vAlign w:val="center"/>
            <w:hideMark/>
          </w:tcPr>
          <w:p w14:paraId="0284282C"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0.13</w:t>
            </w:r>
          </w:p>
        </w:tc>
        <w:tc>
          <w:tcPr>
            <w:tcW w:w="280" w:type="pct"/>
            <w:tcBorders>
              <w:top w:val="nil"/>
              <w:left w:val="nil"/>
              <w:bottom w:val="single" w:sz="4" w:space="0" w:color="auto"/>
              <w:right w:val="single" w:sz="4" w:space="0" w:color="auto"/>
            </w:tcBorders>
            <w:shd w:val="clear" w:color="auto" w:fill="auto"/>
            <w:noWrap/>
            <w:vAlign w:val="center"/>
            <w:hideMark/>
          </w:tcPr>
          <w:p w14:paraId="2305CD5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5.6</w:t>
            </w:r>
          </w:p>
        </w:tc>
        <w:tc>
          <w:tcPr>
            <w:tcW w:w="257" w:type="pct"/>
            <w:tcBorders>
              <w:top w:val="nil"/>
              <w:left w:val="nil"/>
              <w:bottom w:val="single" w:sz="4" w:space="0" w:color="auto"/>
              <w:right w:val="single" w:sz="4" w:space="0" w:color="auto"/>
            </w:tcBorders>
            <w:shd w:val="clear" w:color="auto" w:fill="auto"/>
            <w:noWrap/>
            <w:vAlign w:val="center"/>
            <w:hideMark/>
          </w:tcPr>
          <w:p w14:paraId="30A2722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36.4</w:t>
            </w:r>
          </w:p>
        </w:tc>
      </w:tr>
      <w:tr w:rsidR="00DA1513" w:rsidRPr="0027474C" w14:paraId="32F1859E" w14:textId="77777777" w:rsidTr="0027474C">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59C15493" w14:textId="77777777" w:rsidR="00DA1513" w:rsidRPr="0027474C" w:rsidRDefault="00DA1513" w:rsidP="00DA1513">
            <w:pPr>
              <w:spacing w:line="240" w:lineRule="auto"/>
              <w:jc w:val="center"/>
              <w:rPr>
                <w:rFonts w:eastAsia="Times New Roman" w:cs="Times New Roman"/>
                <w:b/>
                <w:bCs/>
                <w:sz w:val="15"/>
                <w:szCs w:val="15"/>
              </w:rPr>
            </w:pPr>
            <w:proofErr w:type="spellStart"/>
            <w:r w:rsidRPr="0027474C">
              <w:rPr>
                <w:rFonts w:eastAsia="Times New Roman" w:cs="Times New Roman"/>
                <w:b/>
                <w:bCs/>
                <w:sz w:val="15"/>
                <w:szCs w:val="15"/>
              </w:rPr>
              <w:t>Organic</w:t>
            </w:r>
            <w:proofErr w:type="spellEnd"/>
            <w:r w:rsidRPr="0027474C">
              <w:rPr>
                <w:rFonts w:eastAsia="Times New Roman" w:cs="Times New Roman"/>
                <w:b/>
                <w:bCs/>
                <w:sz w:val="15"/>
                <w:szCs w:val="15"/>
              </w:rPr>
              <w:t xml:space="preserve"> </w:t>
            </w:r>
            <w:proofErr w:type="spellStart"/>
            <w:r w:rsidRPr="0027474C">
              <w:rPr>
                <w:rFonts w:eastAsia="Times New Roman" w:cs="Times New Roman"/>
                <w:b/>
                <w:bCs/>
                <w:sz w:val="15"/>
                <w:szCs w:val="15"/>
              </w:rPr>
              <w:t>nitrogen</w:t>
            </w:r>
            <w:proofErr w:type="spellEnd"/>
            <w:r w:rsidRPr="0027474C">
              <w:rPr>
                <w:rFonts w:eastAsia="Times New Roman" w:cs="Times New Roman"/>
                <w:b/>
                <w:bCs/>
                <w:sz w:val="15"/>
                <w:szCs w:val="15"/>
              </w:rPr>
              <w:t xml:space="preserve"> (</w:t>
            </w:r>
            <w:proofErr w:type="spellStart"/>
            <w:r w:rsidRPr="0027474C">
              <w:rPr>
                <w:rFonts w:eastAsia="Times New Roman" w:cs="Times New Roman"/>
                <w:b/>
                <w:bCs/>
                <w:sz w:val="15"/>
                <w:szCs w:val="15"/>
              </w:rPr>
              <w:t>N</w:t>
            </w:r>
            <w:r w:rsidRPr="0027474C">
              <w:rPr>
                <w:rFonts w:eastAsia="Times New Roman" w:cs="Times New Roman"/>
                <w:b/>
                <w:bCs/>
                <w:sz w:val="15"/>
                <w:szCs w:val="15"/>
                <w:vertAlign w:val="subscript"/>
              </w:rPr>
              <w:t>org</w:t>
            </w:r>
            <w:proofErr w:type="spellEnd"/>
            <w:r w:rsidRPr="0027474C">
              <w:rPr>
                <w:rFonts w:eastAsia="Times New Roman" w:cs="Times New Roman"/>
                <w:b/>
                <w:bCs/>
                <w:sz w:val="15"/>
                <w:szCs w:val="15"/>
              </w:rPr>
              <w:t>)</w:t>
            </w:r>
            <w:r w:rsidRPr="0027474C">
              <w:rPr>
                <w:rFonts w:eastAsia="Times New Roman" w:cs="Times New Roman"/>
                <w:b/>
                <w:bCs/>
                <w:sz w:val="15"/>
                <w:szCs w:val="15"/>
                <w:vertAlign w:val="superscript"/>
              </w:rPr>
              <w:t>†</w:t>
            </w:r>
          </w:p>
        </w:tc>
        <w:tc>
          <w:tcPr>
            <w:tcW w:w="192" w:type="pct"/>
            <w:tcBorders>
              <w:top w:val="nil"/>
              <w:left w:val="nil"/>
              <w:bottom w:val="single" w:sz="4" w:space="0" w:color="auto"/>
              <w:right w:val="single" w:sz="4" w:space="0" w:color="auto"/>
            </w:tcBorders>
            <w:shd w:val="clear" w:color="auto" w:fill="auto"/>
            <w:noWrap/>
            <w:vAlign w:val="center"/>
            <w:hideMark/>
          </w:tcPr>
          <w:p w14:paraId="68D66C3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0.61</w:t>
            </w:r>
          </w:p>
        </w:tc>
        <w:tc>
          <w:tcPr>
            <w:tcW w:w="233" w:type="pct"/>
            <w:tcBorders>
              <w:top w:val="nil"/>
              <w:left w:val="nil"/>
              <w:bottom w:val="single" w:sz="4" w:space="0" w:color="auto"/>
              <w:right w:val="single" w:sz="4" w:space="0" w:color="auto"/>
            </w:tcBorders>
            <w:shd w:val="clear" w:color="auto" w:fill="auto"/>
            <w:noWrap/>
            <w:vAlign w:val="center"/>
            <w:hideMark/>
          </w:tcPr>
          <w:p w14:paraId="0502212C" w14:textId="040D90A0" w:rsidR="00DA1513" w:rsidRPr="0027474C" w:rsidRDefault="008D1102" w:rsidP="00DA1513">
            <w:pPr>
              <w:spacing w:line="240" w:lineRule="auto"/>
              <w:jc w:val="center"/>
              <w:rPr>
                <w:rFonts w:eastAsia="Times New Roman" w:cs="Times New Roman"/>
                <w:sz w:val="15"/>
                <w:szCs w:val="15"/>
              </w:rPr>
            </w:pPr>
            <w:r w:rsidRPr="0027474C">
              <w:rPr>
                <w:rFonts w:eastAsia="Times New Roman" w:cs="Times New Roman"/>
                <w:sz w:val="15"/>
                <w:szCs w:val="15"/>
              </w:rPr>
              <w:t>ED</w:t>
            </w:r>
          </w:p>
        </w:tc>
        <w:tc>
          <w:tcPr>
            <w:tcW w:w="181" w:type="pct"/>
            <w:tcBorders>
              <w:top w:val="nil"/>
              <w:left w:val="nil"/>
              <w:bottom w:val="single" w:sz="4" w:space="0" w:color="auto"/>
              <w:right w:val="single" w:sz="4" w:space="0" w:color="auto"/>
            </w:tcBorders>
            <w:shd w:val="clear" w:color="auto" w:fill="auto"/>
            <w:noWrap/>
            <w:vAlign w:val="center"/>
            <w:hideMark/>
          </w:tcPr>
          <w:p w14:paraId="3DBF486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&lt;0.05</w:t>
            </w:r>
          </w:p>
        </w:tc>
        <w:tc>
          <w:tcPr>
            <w:tcW w:w="135" w:type="pct"/>
            <w:tcBorders>
              <w:top w:val="nil"/>
              <w:left w:val="nil"/>
              <w:bottom w:val="single" w:sz="4" w:space="0" w:color="auto"/>
              <w:right w:val="single" w:sz="4" w:space="0" w:color="auto"/>
            </w:tcBorders>
            <w:shd w:val="clear" w:color="auto" w:fill="auto"/>
            <w:noWrap/>
            <w:vAlign w:val="center"/>
            <w:hideMark/>
          </w:tcPr>
          <w:p w14:paraId="6E48C8AA"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140</w:t>
            </w:r>
          </w:p>
        </w:tc>
        <w:tc>
          <w:tcPr>
            <w:tcW w:w="228" w:type="pct"/>
            <w:tcBorders>
              <w:top w:val="nil"/>
              <w:left w:val="nil"/>
              <w:bottom w:val="single" w:sz="4" w:space="0" w:color="auto"/>
              <w:right w:val="single" w:sz="4" w:space="0" w:color="auto"/>
            </w:tcBorders>
            <w:shd w:val="clear" w:color="auto" w:fill="auto"/>
            <w:noWrap/>
            <w:vAlign w:val="center"/>
            <w:hideMark/>
          </w:tcPr>
          <w:p w14:paraId="794725A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83.6</w:t>
            </w:r>
          </w:p>
        </w:tc>
        <w:tc>
          <w:tcPr>
            <w:tcW w:w="210" w:type="pct"/>
            <w:tcBorders>
              <w:top w:val="nil"/>
              <w:left w:val="nil"/>
              <w:bottom w:val="single" w:sz="4" w:space="0" w:color="auto"/>
              <w:right w:val="single" w:sz="4" w:space="0" w:color="auto"/>
            </w:tcBorders>
            <w:shd w:val="clear" w:color="auto" w:fill="auto"/>
            <w:noWrap/>
            <w:vAlign w:val="center"/>
            <w:hideMark/>
          </w:tcPr>
          <w:p w14:paraId="397B85B4"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192" w:type="pct"/>
            <w:tcBorders>
              <w:top w:val="nil"/>
              <w:left w:val="nil"/>
              <w:bottom w:val="single" w:sz="4" w:space="0" w:color="auto"/>
              <w:right w:val="single" w:sz="4" w:space="0" w:color="auto"/>
            </w:tcBorders>
            <w:shd w:val="clear" w:color="auto" w:fill="auto"/>
            <w:noWrap/>
            <w:vAlign w:val="center"/>
            <w:hideMark/>
          </w:tcPr>
          <w:p w14:paraId="52C519B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0.94</w:t>
            </w:r>
          </w:p>
        </w:tc>
        <w:tc>
          <w:tcPr>
            <w:tcW w:w="163" w:type="pct"/>
            <w:tcBorders>
              <w:top w:val="nil"/>
              <w:left w:val="nil"/>
              <w:bottom w:val="single" w:sz="4" w:space="0" w:color="auto"/>
              <w:right w:val="single" w:sz="4" w:space="0" w:color="auto"/>
            </w:tcBorders>
            <w:shd w:val="clear" w:color="auto" w:fill="auto"/>
            <w:noWrap/>
            <w:vAlign w:val="center"/>
            <w:hideMark/>
          </w:tcPr>
          <w:p w14:paraId="6E794F3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2.06</w:t>
            </w:r>
          </w:p>
        </w:tc>
        <w:tc>
          <w:tcPr>
            <w:tcW w:w="241" w:type="pct"/>
            <w:tcBorders>
              <w:top w:val="nil"/>
              <w:left w:val="nil"/>
              <w:bottom w:val="single" w:sz="4" w:space="0" w:color="auto"/>
              <w:right w:val="single" w:sz="4" w:space="0" w:color="auto"/>
            </w:tcBorders>
            <w:shd w:val="clear" w:color="auto" w:fill="auto"/>
            <w:noWrap/>
            <w:vAlign w:val="center"/>
            <w:hideMark/>
          </w:tcPr>
          <w:p w14:paraId="3EE0A58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w:t>
            </w:r>
          </w:p>
        </w:tc>
        <w:tc>
          <w:tcPr>
            <w:tcW w:w="238" w:type="pct"/>
            <w:tcBorders>
              <w:top w:val="nil"/>
              <w:left w:val="nil"/>
              <w:bottom w:val="single" w:sz="4" w:space="0" w:color="auto"/>
              <w:right w:val="single" w:sz="4" w:space="0" w:color="auto"/>
            </w:tcBorders>
            <w:shd w:val="clear" w:color="auto" w:fill="auto"/>
            <w:noWrap/>
            <w:vAlign w:val="center"/>
            <w:hideMark/>
          </w:tcPr>
          <w:p w14:paraId="4B3A2C71"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11C7B81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35EDA69E"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791DBC95"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&lt;0.5</w:t>
            </w:r>
          </w:p>
        </w:tc>
        <w:tc>
          <w:tcPr>
            <w:tcW w:w="238" w:type="pct"/>
            <w:tcBorders>
              <w:top w:val="nil"/>
              <w:left w:val="nil"/>
              <w:bottom w:val="single" w:sz="4" w:space="0" w:color="auto"/>
              <w:right w:val="single" w:sz="4" w:space="0" w:color="auto"/>
            </w:tcBorders>
            <w:shd w:val="clear" w:color="auto" w:fill="auto"/>
            <w:noWrap/>
            <w:vAlign w:val="center"/>
            <w:hideMark/>
          </w:tcPr>
          <w:p w14:paraId="04D8A16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0.67</w:t>
            </w:r>
          </w:p>
        </w:tc>
        <w:tc>
          <w:tcPr>
            <w:tcW w:w="234" w:type="pct"/>
            <w:tcBorders>
              <w:top w:val="nil"/>
              <w:left w:val="nil"/>
              <w:bottom w:val="single" w:sz="4" w:space="0" w:color="auto"/>
              <w:right w:val="single" w:sz="4" w:space="0" w:color="auto"/>
            </w:tcBorders>
            <w:shd w:val="clear" w:color="auto" w:fill="auto"/>
            <w:noWrap/>
            <w:vAlign w:val="center"/>
            <w:hideMark/>
          </w:tcPr>
          <w:p w14:paraId="05B3ECD2"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1.25</w:t>
            </w:r>
          </w:p>
        </w:tc>
        <w:tc>
          <w:tcPr>
            <w:tcW w:w="224" w:type="pct"/>
            <w:tcBorders>
              <w:top w:val="nil"/>
              <w:left w:val="nil"/>
              <w:bottom w:val="single" w:sz="4" w:space="0" w:color="auto"/>
              <w:right w:val="single" w:sz="4" w:space="0" w:color="auto"/>
            </w:tcBorders>
            <w:shd w:val="clear" w:color="auto" w:fill="auto"/>
            <w:noWrap/>
            <w:vAlign w:val="center"/>
            <w:hideMark/>
          </w:tcPr>
          <w:p w14:paraId="6290DAF3"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2.89</w:t>
            </w:r>
          </w:p>
        </w:tc>
        <w:tc>
          <w:tcPr>
            <w:tcW w:w="224" w:type="pct"/>
            <w:tcBorders>
              <w:top w:val="nil"/>
              <w:left w:val="nil"/>
              <w:bottom w:val="single" w:sz="4" w:space="0" w:color="auto"/>
              <w:right w:val="single" w:sz="4" w:space="0" w:color="auto"/>
            </w:tcBorders>
            <w:shd w:val="clear" w:color="auto" w:fill="auto"/>
            <w:noWrap/>
            <w:vAlign w:val="center"/>
            <w:hideMark/>
          </w:tcPr>
          <w:p w14:paraId="6A2C91FD"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10.00</w:t>
            </w:r>
          </w:p>
        </w:tc>
        <w:tc>
          <w:tcPr>
            <w:tcW w:w="280" w:type="pct"/>
            <w:tcBorders>
              <w:top w:val="nil"/>
              <w:left w:val="nil"/>
              <w:bottom w:val="single" w:sz="4" w:space="0" w:color="auto"/>
              <w:right w:val="single" w:sz="4" w:space="0" w:color="auto"/>
            </w:tcBorders>
            <w:shd w:val="clear" w:color="auto" w:fill="auto"/>
            <w:noWrap/>
            <w:vAlign w:val="center"/>
            <w:hideMark/>
          </w:tcPr>
          <w:p w14:paraId="4AE97E76"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8.1</w:t>
            </w:r>
          </w:p>
        </w:tc>
        <w:tc>
          <w:tcPr>
            <w:tcW w:w="257" w:type="pct"/>
            <w:tcBorders>
              <w:top w:val="nil"/>
              <w:left w:val="nil"/>
              <w:bottom w:val="single" w:sz="4" w:space="0" w:color="auto"/>
              <w:right w:val="single" w:sz="4" w:space="0" w:color="auto"/>
            </w:tcBorders>
            <w:shd w:val="clear" w:color="auto" w:fill="auto"/>
            <w:noWrap/>
            <w:vAlign w:val="center"/>
            <w:hideMark/>
          </w:tcPr>
          <w:p w14:paraId="7AA54FC0" w14:textId="77777777" w:rsidR="00DA1513" w:rsidRPr="0027474C" w:rsidRDefault="00DA1513" w:rsidP="00DA1513">
            <w:pPr>
              <w:spacing w:line="240" w:lineRule="auto"/>
              <w:jc w:val="center"/>
              <w:rPr>
                <w:rFonts w:eastAsia="Times New Roman" w:cs="Times New Roman"/>
                <w:sz w:val="15"/>
                <w:szCs w:val="15"/>
              </w:rPr>
            </w:pPr>
            <w:r w:rsidRPr="0027474C">
              <w:rPr>
                <w:rFonts w:eastAsia="Times New Roman" w:cs="Times New Roman"/>
                <w:sz w:val="15"/>
                <w:szCs w:val="15"/>
              </w:rPr>
              <w:t>78.0</w:t>
            </w:r>
          </w:p>
        </w:tc>
      </w:tr>
    </w:tbl>
    <w:p w14:paraId="6A408FF9" w14:textId="6E12B988" w:rsidR="00DA1513" w:rsidRDefault="00BF68A2" w:rsidP="00BF68A2">
      <w:pPr>
        <w:pStyle w:val="Ttulo2"/>
        <w:numPr>
          <w:ilvl w:val="0"/>
          <w:numId w:val="0"/>
        </w:numPr>
        <w:rPr>
          <w:lang w:val="en-US"/>
        </w:rPr>
      </w:pPr>
      <w:r w:rsidRPr="00BF68A2">
        <w:rPr>
          <w:lang w:val="en-US"/>
        </w:rPr>
        <w:lastRenderedPageBreak/>
        <w:t xml:space="preserve">Mining area over </w:t>
      </w:r>
      <w:proofErr w:type="spellStart"/>
      <w:r w:rsidRPr="00BF68A2">
        <w:rPr>
          <w:lang w:val="en-US"/>
        </w:rPr>
        <w:t>metavolcano</w:t>
      </w:r>
      <w:proofErr w:type="spellEnd"/>
      <w:r w:rsidRPr="00BF68A2">
        <w:rPr>
          <w:lang w:val="en-US"/>
        </w:rPr>
        <w:t>-sedimentary terrain (MA-MVS)</w:t>
      </w:r>
    </w:p>
    <w:tbl>
      <w:tblPr>
        <w:tblW w:w="5000" w:type="pct"/>
        <w:tblCellMar>
          <w:left w:w="70" w:type="dxa"/>
          <w:right w:w="70" w:type="dxa"/>
        </w:tblCellMar>
        <w:tblLook w:val="04A0" w:firstRow="1" w:lastRow="0" w:firstColumn="1" w:lastColumn="0" w:noHBand="0" w:noVBand="1"/>
      </w:tblPr>
      <w:tblGrid>
        <w:gridCol w:w="2377"/>
        <w:gridCol w:w="562"/>
        <w:gridCol w:w="684"/>
        <w:gridCol w:w="533"/>
        <w:gridCol w:w="396"/>
        <w:gridCol w:w="690"/>
        <w:gridCol w:w="614"/>
        <w:gridCol w:w="603"/>
        <w:gridCol w:w="521"/>
        <w:gridCol w:w="545"/>
        <w:gridCol w:w="699"/>
        <w:gridCol w:w="699"/>
        <w:gridCol w:w="699"/>
        <w:gridCol w:w="699"/>
        <w:gridCol w:w="658"/>
        <w:gridCol w:w="658"/>
        <w:gridCol w:w="658"/>
        <w:gridCol w:w="687"/>
        <w:gridCol w:w="824"/>
        <w:gridCol w:w="754"/>
      </w:tblGrid>
      <w:tr w:rsidR="00DA1513" w:rsidRPr="00DA1513" w14:paraId="67715E6D" w14:textId="77777777" w:rsidTr="0027474C">
        <w:trPr>
          <w:trHeight w:val="227"/>
        </w:trPr>
        <w:tc>
          <w:tcPr>
            <w:tcW w:w="8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AE57A"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Parameter</w:t>
            </w:r>
            <w:proofErr w:type="spellEnd"/>
          </w:p>
        </w:tc>
        <w:tc>
          <w:tcPr>
            <w:tcW w:w="193" w:type="pct"/>
            <w:tcBorders>
              <w:top w:val="single" w:sz="4" w:space="0" w:color="auto"/>
              <w:left w:val="nil"/>
              <w:bottom w:val="single" w:sz="4" w:space="0" w:color="auto"/>
              <w:right w:val="single" w:sz="4" w:space="0" w:color="auto"/>
            </w:tcBorders>
            <w:shd w:val="clear" w:color="auto" w:fill="auto"/>
            <w:noWrap/>
            <w:vAlign w:val="center"/>
            <w:hideMark/>
          </w:tcPr>
          <w:p w14:paraId="4F523A6F"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pMW</w:t>
            </w:r>
            <w:proofErr w:type="spellEnd"/>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2098883F"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Dataset</w:t>
            </w:r>
            <w:proofErr w:type="spellEnd"/>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16AF9D26"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pSW</w:t>
            </w:r>
            <w:proofErr w:type="spellEnd"/>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A2C807C"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n</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14:paraId="484A1267"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 &lt;LQ</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14:paraId="5CB0CED6"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µ</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05FBC448"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s</w:t>
            </w:r>
          </w:p>
        </w:tc>
        <w:tc>
          <w:tcPr>
            <w:tcW w:w="179" w:type="pct"/>
            <w:tcBorders>
              <w:top w:val="single" w:sz="4" w:space="0" w:color="auto"/>
              <w:left w:val="nil"/>
              <w:bottom w:val="single" w:sz="4" w:space="0" w:color="auto"/>
              <w:right w:val="single" w:sz="4" w:space="0" w:color="auto"/>
            </w:tcBorders>
            <w:shd w:val="clear" w:color="auto" w:fill="auto"/>
            <w:noWrap/>
            <w:vAlign w:val="center"/>
            <w:hideMark/>
          </w:tcPr>
          <w:p w14:paraId="26A5BE26"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CV</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3F7C6FED"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MAD</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14:paraId="23DEB2D0"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Min</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14:paraId="317E95A1"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P25</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14:paraId="603F0094"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P50</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14:paraId="6C06055B"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P75</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3E085ADC"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P90</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61928BDA"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P95</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4E0C138B"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P98</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4056A42C"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Max</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6E4FC4E"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Skewness</w:t>
            </w:r>
            <w:proofErr w:type="spellEnd"/>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29B031C0"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Kurtosis</w:t>
            </w:r>
            <w:proofErr w:type="spellEnd"/>
          </w:p>
        </w:tc>
      </w:tr>
      <w:tr w:rsidR="00DA1513" w:rsidRPr="00DA1513" w14:paraId="2796510A"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034066F9"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Electrical</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conductivity</w:t>
            </w:r>
            <w:proofErr w:type="spellEnd"/>
            <w:r w:rsidRPr="00DA1513">
              <w:rPr>
                <w:rFonts w:eastAsia="Times New Roman" w:cs="Times New Roman"/>
                <w:b/>
                <w:bCs/>
                <w:sz w:val="16"/>
                <w:szCs w:val="16"/>
              </w:rPr>
              <w:t xml:space="preserve"> (EC)</w:t>
            </w:r>
            <w:r w:rsidRPr="00DA1513">
              <w:rPr>
                <w:rFonts w:eastAsia="Times New Roman" w:cs="Times New Roman"/>
                <w:b/>
                <w:bCs/>
                <w:sz w:val="16"/>
                <w:szCs w:val="16"/>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58BB1D1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0.33</w:t>
            </w:r>
          </w:p>
        </w:tc>
        <w:tc>
          <w:tcPr>
            <w:tcW w:w="235" w:type="pct"/>
            <w:tcBorders>
              <w:top w:val="nil"/>
              <w:left w:val="nil"/>
              <w:bottom w:val="single" w:sz="4" w:space="0" w:color="auto"/>
              <w:right w:val="single" w:sz="4" w:space="0" w:color="auto"/>
            </w:tcBorders>
            <w:shd w:val="clear" w:color="auto" w:fill="auto"/>
            <w:noWrap/>
            <w:vAlign w:val="center"/>
            <w:hideMark/>
          </w:tcPr>
          <w:p w14:paraId="1D581C3B" w14:textId="0A48F810"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583FCD3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22B173C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185</w:t>
            </w:r>
          </w:p>
        </w:tc>
        <w:tc>
          <w:tcPr>
            <w:tcW w:w="237" w:type="pct"/>
            <w:tcBorders>
              <w:top w:val="nil"/>
              <w:left w:val="nil"/>
              <w:bottom w:val="single" w:sz="4" w:space="0" w:color="auto"/>
              <w:right w:val="single" w:sz="4" w:space="0" w:color="auto"/>
            </w:tcBorders>
            <w:shd w:val="clear" w:color="auto" w:fill="auto"/>
            <w:noWrap/>
            <w:vAlign w:val="center"/>
            <w:hideMark/>
          </w:tcPr>
          <w:p w14:paraId="0CB3723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11" w:type="pct"/>
            <w:tcBorders>
              <w:top w:val="nil"/>
              <w:left w:val="nil"/>
              <w:bottom w:val="single" w:sz="4" w:space="0" w:color="auto"/>
              <w:right w:val="single" w:sz="4" w:space="0" w:color="auto"/>
            </w:tcBorders>
            <w:shd w:val="clear" w:color="auto" w:fill="auto"/>
            <w:noWrap/>
            <w:vAlign w:val="center"/>
            <w:hideMark/>
          </w:tcPr>
          <w:p w14:paraId="5B32329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57.8</w:t>
            </w:r>
          </w:p>
        </w:tc>
        <w:tc>
          <w:tcPr>
            <w:tcW w:w="207" w:type="pct"/>
            <w:tcBorders>
              <w:top w:val="nil"/>
              <w:left w:val="nil"/>
              <w:bottom w:val="single" w:sz="4" w:space="0" w:color="auto"/>
              <w:right w:val="single" w:sz="4" w:space="0" w:color="auto"/>
            </w:tcBorders>
            <w:shd w:val="clear" w:color="auto" w:fill="auto"/>
            <w:noWrap/>
            <w:vAlign w:val="center"/>
            <w:hideMark/>
          </w:tcPr>
          <w:p w14:paraId="2FCB15E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71.1</w:t>
            </w:r>
          </w:p>
        </w:tc>
        <w:tc>
          <w:tcPr>
            <w:tcW w:w="179" w:type="pct"/>
            <w:tcBorders>
              <w:top w:val="nil"/>
              <w:left w:val="nil"/>
              <w:bottom w:val="single" w:sz="4" w:space="0" w:color="auto"/>
              <w:right w:val="single" w:sz="4" w:space="0" w:color="auto"/>
            </w:tcBorders>
            <w:shd w:val="clear" w:color="auto" w:fill="auto"/>
            <w:noWrap/>
            <w:vAlign w:val="center"/>
            <w:hideMark/>
          </w:tcPr>
          <w:p w14:paraId="1D1348D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w:t>
            </w:r>
          </w:p>
        </w:tc>
        <w:tc>
          <w:tcPr>
            <w:tcW w:w="187" w:type="pct"/>
            <w:tcBorders>
              <w:top w:val="nil"/>
              <w:left w:val="nil"/>
              <w:bottom w:val="single" w:sz="4" w:space="0" w:color="auto"/>
              <w:right w:val="single" w:sz="4" w:space="0" w:color="auto"/>
            </w:tcBorders>
            <w:shd w:val="clear" w:color="auto" w:fill="auto"/>
            <w:noWrap/>
            <w:vAlign w:val="center"/>
            <w:hideMark/>
          </w:tcPr>
          <w:p w14:paraId="07DDE30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29.2</w:t>
            </w:r>
          </w:p>
        </w:tc>
        <w:tc>
          <w:tcPr>
            <w:tcW w:w="240" w:type="pct"/>
            <w:tcBorders>
              <w:top w:val="nil"/>
              <w:left w:val="nil"/>
              <w:bottom w:val="single" w:sz="4" w:space="0" w:color="auto"/>
              <w:right w:val="single" w:sz="4" w:space="0" w:color="auto"/>
            </w:tcBorders>
            <w:shd w:val="clear" w:color="auto" w:fill="auto"/>
            <w:noWrap/>
            <w:vAlign w:val="center"/>
            <w:hideMark/>
          </w:tcPr>
          <w:p w14:paraId="665B609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7.4</w:t>
            </w:r>
          </w:p>
        </w:tc>
        <w:tc>
          <w:tcPr>
            <w:tcW w:w="240" w:type="pct"/>
            <w:tcBorders>
              <w:top w:val="nil"/>
              <w:left w:val="nil"/>
              <w:bottom w:val="single" w:sz="4" w:space="0" w:color="auto"/>
              <w:right w:val="single" w:sz="4" w:space="0" w:color="auto"/>
            </w:tcBorders>
            <w:shd w:val="clear" w:color="auto" w:fill="auto"/>
            <w:noWrap/>
            <w:vAlign w:val="center"/>
            <w:hideMark/>
          </w:tcPr>
          <w:p w14:paraId="5A95E4B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17.8</w:t>
            </w:r>
          </w:p>
        </w:tc>
        <w:tc>
          <w:tcPr>
            <w:tcW w:w="240" w:type="pct"/>
            <w:tcBorders>
              <w:top w:val="nil"/>
              <w:left w:val="nil"/>
              <w:bottom w:val="single" w:sz="4" w:space="0" w:color="auto"/>
              <w:right w:val="single" w:sz="4" w:space="0" w:color="auto"/>
            </w:tcBorders>
            <w:shd w:val="clear" w:color="auto" w:fill="auto"/>
            <w:noWrap/>
            <w:vAlign w:val="center"/>
            <w:hideMark/>
          </w:tcPr>
          <w:p w14:paraId="4374021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34.0</w:t>
            </w:r>
          </w:p>
        </w:tc>
        <w:tc>
          <w:tcPr>
            <w:tcW w:w="240" w:type="pct"/>
            <w:tcBorders>
              <w:top w:val="nil"/>
              <w:left w:val="nil"/>
              <w:bottom w:val="single" w:sz="4" w:space="0" w:color="auto"/>
              <w:right w:val="single" w:sz="4" w:space="0" w:color="auto"/>
            </w:tcBorders>
            <w:shd w:val="clear" w:color="auto" w:fill="auto"/>
            <w:noWrap/>
            <w:vAlign w:val="center"/>
            <w:hideMark/>
          </w:tcPr>
          <w:p w14:paraId="5482173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71.0</w:t>
            </w:r>
          </w:p>
        </w:tc>
        <w:tc>
          <w:tcPr>
            <w:tcW w:w="226" w:type="pct"/>
            <w:tcBorders>
              <w:top w:val="nil"/>
              <w:left w:val="nil"/>
              <w:bottom w:val="single" w:sz="4" w:space="0" w:color="auto"/>
              <w:right w:val="single" w:sz="4" w:space="0" w:color="auto"/>
            </w:tcBorders>
            <w:shd w:val="clear" w:color="auto" w:fill="auto"/>
            <w:noWrap/>
            <w:vAlign w:val="center"/>
            <w:hideMark/>
          </w:tcPr>
          <w:p w14:paraId="1DC2269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111.6</w:t>
            </w:r>
          </w:p>
        </w:tc>
        <w:tc>
          <w:tcPr>
            <w:tcW w:w="226" w:type="pct"/>
            <w:tcBorders>
              <w:top w:val="nil"/>
              <w:left w:val="nil"/>
              <w:bottom w:val="single" w:sz="4" w:space="0" w:color="auto"/>
              <w:right w:val="single" w:sz="4" w:space="0" w:color="auto"/>
            </w:tcBorders>
            <w:shd w:val="clear" w:color="auto" w:fill="auto"/>
            <w:noWrap/>
            <w:vAlign w:val="center"/>
            <w:hideMark/>
          </w:tcPr>
          <w:p w14:paraId="3C4E9DB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200.7</w:t>
            </w:r>
          </w:p>
        </w:tc>
        <w:tc>
          <w:tcPr>
            <w:tcW w:w="226" w:type="pct"/>
            <w:tcBorders>
              <w:top w:val="nil"/>
              <w:left w:val="nil"/>
              <w:bottom w:val="single" w:sz="4" w:space="0" w:color="auto"/>
              <w:right w:val="single" w:sz="4" w:space="0" w:color="auto"/>
            </w:tcBorders>
            <w:shd w:val="clear" w:color="auto" w:fill="auto"/>
            <w:noWrap/>
            <w:vAlign w:val="center"/>
            <w:hideMark/>
          </w:tcPr>
          <w:p w14:paraId="2F050D7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330.8</w:t>
            </w:r>
          </w:p>
        </w:tc>
        <w:tc>
          <w:tcPr>
            <w:tcW w:w="236" w:type="pct"/>
            <w:tcBorders>
              <w:top w:val="nil"/>
              <w:left w:val="nil"/>
              <w:bottom w:val="single" w:sz="4" w:space="0" w:color="auto"/>
              <w:right w:val="single" w:sz="4" w:space="0" w:color="auto"/>
            </w:tcBorders>
            <w:shd w:val="clear" w:color="auto" w:fill="auto"/>
            <w:noWrap/>
            <w:vAlign w:val="center"/>
            <w:hideMark/>
          </w:tcPr>
          <w:p w14:paraId="6FE2202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427.0</w:t>
            </w:r>
          </w:p>
        </w:tc>
        <w:tc>
          <w:tcPr>
            <w:tcW w:w="283" w:type="pct"/>
            <w:tcBorders>
              <w:top w:val="nil"/>
              <w:left w:val="nil"/>
              <w:bottom w:val="single" w:sz="4" w:space="0" w:color="auto"/>
              <w:right w:val="single" w:sz="4" w:space="0" w:color="auto"/>
            </w:tcBorders>
            <w:shd w:val="clear" w:color="auto" w:fill="auto"/>
            <w:noWrap/>
            <w:vAlign w:val="center"/>
            <w:hideMark/>
          </w:tcPr>
          <w:p w14:paraId="50F7C85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3.0</w:t>
            </w:r>
          </w:p>
        </w:tc>
        <w:tc>
          <w:tcPr>
            <w:tcW w:w="259" w:type="pct"/>
            <w:tcBorders>
              <w:top w:val="nil"/>
              <w:left w:val="nil"/>
              <w:bottom w:val="single" w:sz="4" w:space="0" w:color="auto"/>
              <w:right w:val="single" w:sz="4" w:space="0" w:color="auto"/>
            </w:tcBorders>
            <w:shd w:val="clear" w:color="auto" w:fill="auto"/>
            <w:noWrap/>
            <w:vAlign w:val="center"/>
            <w:hideMark/>
          </w:tcPr>
          <w:p w14:paraId="4CCE761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13.0</w:t>
            </w:r>
          </w:p>
        </w:tc>
      </w:tr>
      <w:tr w:rsidR="00DA1513" w:rsidRPr="00DA1513" w14:paraId="4109CC51"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4CAFB4F0"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Dissolved</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oxygen</w:t>
            </w:r>
            <w:proofErr w:type="spellEnd"/>
            <w:r w:rsidRPr="00DA1513">
              <w:rPr>
                <w:rFonts w:eastAsia="Times New Roman" w:cs="Times New Roman"/>
                <w:b/>
                <w:bCs/>
                <w:sz w:val="16"/>
                <w:szCs w:val="16"/>
              </w:rPr>
              <w:t xml:space="preserve"> (DO)</w:t>
            </w:r>
            <w:r w:rsidRPr="00DA1513">
              <w:rPr>
                <w:rFonts w:eastAsia="Times New Roman" w:cs="Times New Roman"/>
                <w:b/>
                <w:bCs/>
                <w:sz w:val="16"/>
                <w:szCs w:val="16"/>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0BBD3FE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0.74</w:t>
            </w:r>
          </w:p>
        </w:tc>
        <w:tc>
          <w:tcPr>
            <w:tcW w:w="235" w:type="pct"/>
            <w:tcBorders>
              <w:top w:val="nil"/>
              <w:left w:val="nil"/>
              <w:bottom w:val="single" w:sz="4" w:space="0" w:color="auto"/>
              <w:right w:val="single" w:sz="4" w:space="0" w:color="auto"/>
            </w:tcBorders>
            <w:shd w:val="clear" w:color="auto" w:fill="auto"/>
            <w:noWrap/>
            <w:vAlign w:val="center"/>
            <w:hideMark/>
          </w:tcPr>
          <w:p w14:paraId="7648EC76" w14:textId="26B2A0CF"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66A4548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494B2A4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327</w:t>
            </w:r>
          </w:p>
        </w:tc>
        <w:tc>
          <w:tcPr>
            <w:tcW w:w="237" w:type="pct"/>
            <w:tcBorders>
              <w:top w:val="nil"/>
              <w:left w:val="nil"/>
              <w:bottom w:val="single" w:sz="4" w:space="0" w:color="auto"/>
              <w:right w:val="single" w:sz="4" w:space="0" w:color="auto"/>
            </w:tcBorders>
            <w:shd w:val="clear" w:color="auto" w:fill="auto"/>
            <w:noWrap/>
            <w:vAlign w:val="center"/>
            <w:hideMark/>
          </w:tcPr>
          <w:p w14:paraId="63A226A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11" w:type="pct"/>
            <w:tcBorders>
              <w:top w:val="nil"/>
              <w:left w:val="nil"/>
              <w:bottom w:val="single" w:sz="4" w:space="0" w:color="auto"/>
              <w:right w:val="single" w:sz="4" w:space="0" w:color="auto"/>
            </w:tcBorders>
            <w:shd w:val="clear" w:color="auto" w:fill="auto"/>
            <w:noWrap/>
            <w:vAlign w:val="center"/>
            <w:hideMark/>
          </w:tcPr>
          <w:p w14:paraId="5EB1E9B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6.66</w:t>
            </w:r>
          </w:p>
        </w:tc>
        <w:tc>
          <w:tcPr>
            <w:tcW w:w="207" w:type="pct"/>
            <w:tcBorders>
              <w:top w:val="nil"/>
              <w:left w:val="nil"/>
              <w:bottom w:val="single" w:sz="4" w:space="0" w:color="auto"/>
              <w:right w:val="single" w:sz="4" w:space="0" w:color="auto"/>
            </w:tcBorders>
            <w:shd w:val="clear" w:color="auto" w:fill="auto"/>
            <w:noWrap/>
            <w:vAlign w:val="center"/>
            <w:hideMark/>
          </w:tcPr>
          <w:p w14:paraId="6A5F5CB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0.75</w:t>
            </w:r>
          </w:p>
        </w:tc>
        <w:tc>
          <w:tcPr>
            <w:tcW w:w="179" w:type="pct"/>
            <w:tcBorders>
              <w:top w:val="nil"/>
              <w:left w:val="nil"/>
              <w:bottom w:val="single" w:sz="4" w:space="0" w:color="auto"/>
              <w:right w:val="single" w:sz="4" w:space="0" w:color="auto"/>
            </w:tcBorders>
            <w:shd w:val="clear" w:color="auto" w:fill="auto"/>
            <w:noWrap/>
            <w:vAlign w:val="center"/>
            <w:hideMark/>
          </w:tcPr>
          <w:p w14:paraId="6775509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0.11</w:t>
            </w:r>
          </w:p>
        </w:tc>
        <w:tc>
          <w:tcPr>
            <w:tcW w:w="187" w:type="pct"/>
            <w:tcBorders>
              <w:top w:val="nil"/>
              <w:left w:val="nil"/>
              <w:bottom w:val="single" w:sz="4" w:space="0" w:color="auto"/>
              <w:right w:val="single" w:sz="4" w:space="0" w:color="auto"/>
            </w:tcBorders>
            <w:shd w:val="clear" w:color="auto" w:fill="auto"/>
            <w:noWrap/>
            <w:vAlign w:val="center"/>
            <w:hideMark/>
          </w:tcPr>
          <w:p w14:paraId="1AA0B45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0.73</w:t>
            </w:r>
          </w:p>
        </w:tc>
        <w:tc>
          <w:tcPr>
            <w:tcW w:w="240" w:type="pct"/>
            <w:tcBorders>
              <w:top w:val="nil"/>
              <w:left w:val="nil"/>
              <w:bottom w:val="single" w:sz="4" w:space="0" w:color="auto"/>
              <w:right w:val="single" w:sz="4" w:space="0" w:color="auto"/>
            </w:tcBorders>
            <w:shd w:val="clear" w:color="auto" w:fill="auto"/>
            <w:noWrap/>
            <w:vAlign w:val="center"/>
            <w:hideMark/>
          </w:tcPr>
          <w:p w14:paraId="2232B25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2.90</w:t>
            </w:r>
          </w:p>
        </w:tc>
        <w:tc>
          <w:tcPr>
            <w:tcW w:w="240" w:type="pct"/>
            <w:tcBorders>
              <w:top w:val="nil"/>
              <w:left w:val="nil"/>
              <w:bottom w:val="single" w:sz="4" w:space="0" w:color="auto"/>
              <w:right w:val="single" w:sz="4" w:space="0" w:color="auto"/>
            </w:tcBorders>
            <w:shd w:val="clear" w:color="auto" w:fill="auto"/>
            <w:noWrap/>
            <w:vAlign w:val="center"/>
            <w:hideMark/>
          </w:tcPr>
          <w:p w14:paraId="0DF0737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6.20</w:t>
            </w:r>
          </w:p>
        </w:tc>
        <w:tc>
          <w:tcPr>
            <w:tcW w:w="240" w:type="pct"/>
            <w:tcBorders>
              <w:top w:val="nil"/>
              <w:left w:val="nil"/>
              <w:bottom w:val="single" w:sz="4" w:space="0" w:color="auto"/>
              <w:right w:val="single" w:sz="4" w:space="0" w:color="auto"/>
            </w:tcBorders>
            <w:shd w:val="clear" w:color="auto" w:fill="auto"/>
            <w:noWrap/>
            <w:vAlign w:val="center"/>
            <w:hideMark/>
          </w:tcPr>
          <w:p w14:paraId="5C89ACF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6.70</w:t>
            </w:r>
          </w:p>
        </w:tc>
        <w:tc>
          <w:tcPr>
            <w:tcW w:w="240" w:type="pct"/>
            <w:tcBorders>
              <w:top w:val="nil"/>
              <w:left w:val="nil"/>
              <w:bottom w:val="single" w:sz="4" w:space="0" w:color="auto"/>
              <w:right w:val="single" w:sz="4" w:space="0" w:color="auto"/>
            </w:tcBorders>
            <w:shd w:val="clear" w:color="auto" w:fill="auto"/>
            <w:noWrap/>
            <w:vAlign w:val="center"/>
            <w:hideMark/>
          </w:tcPr>
          <w:p w14:paraId="28BD3D5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7.14</w:t>
            </w:r>
          </w:p>
        </w:tc>
        <w:tc>
          <w:tcPr>
            <w:tcW w:w="226" w:type="pct"/>
            <w:tcBorders>
              <w:top w:val="nil"/>
              <w:left w:val="nil"/>
              <w:bottom w:val="single" w:sz="4" w:space="0" w:color="auto"/>
              <w:right w:val="single" w:sz="4" w:space="0" w:color="auto"/>
            </w:tcBorders>
            <w:shd w:val="clear" w:color="auto" w:fill="auto"/>
            <w:noWrap/>
            <w:vAlign w:val="center"/>
            <w:hideMark/>
          </w:tcPr>
          <w:p w14:paraId="7EE6587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7.56</w:t>
            </w:r>
          </w:p>
        </w:tc>
        <w:tc>
          <w:tcPr>
            <w:tcW w:w="226" w:type="pct"/>
            <w:tcBorders>
              <w:top w:val="nil"/>
              <w:left w:val="nil"/>
              <w:bottom w:val="single" w:sz="4" w:space="0" w:color="auto"/>
              <w:right w:val="single" w:sz="4" w:space="0" w:color="auto"/>
            </w:tcBorders>
            <w:shd w:val="clear" w:color="auto" w:fill="auto"/>
            <w:noWrap/>
            <w:vAlign w:val="center"/>
            <w:hideMark/>
          </w:tcPr>
          <w:p w14:paraId="65DCB9B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7.80</w:t>
            </w:r>
          </w:p>
        </w:tc>
        <w:tc>
          <w:tcPr>
            <w:tcW w:w="226" w:type="pct"/>
            <w:tcBorders>
              <w:top w:val="nil"/>
              <w:left w:val="nil"/>
              <w:bottom w:val="single" w:sz="4" w:space="0" w:color="auto"/>
              <w:right w:val="single" w:sz="4" w:space="0" w:color="auto"/>
            </w:tcBorders>
            <w:shd w:val="clear" w:color="auto" w:fill="auto"/>
            <w:noWrap/>
            <w:vAlign w:val="center"/>
            <w:hideMark/>
          </w:tcPr>
          <w:p w14:paraId="5FCDEF0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8.00</w:t>
            </w:r>
          </w:p>
        </w:tc>
        <w:tc>
          <w:tcPr>
            <w:tcW w:w="236" w:type="pct"/>
            <w:tcBorders>
              <w:top w:val="nil"/>
              <w:left w:val="nil"/>
              <w:bottom w:val="single" w:sz="4" w:space="0" w:color="auto"/>
              <w:right w:val="single" w:sz="4" w:space="0" w:color="auto"/>
            </w:tcBorders>
            <w:shd w:val="clear" w:color="auto" w:fill="auto"/>
            <w:noWrap/>
            <w:vAlign w:val="center"/>
            <w:hideMark/>
          </w:tcPr>
          <w:p w14:paraId="7A5702C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8.57</w:t>
            </w:r>
          </w:p>
        </w:tc>
        <w:tc>
          <w:tcPr>
            <w:tcW w:w="283" w:type="pct"/>
            <w:tcBorders>
              <w:top w:val="nil"/>
              <w:left w:val="nil"/>
              <w:bottom w:val="single" w:sz="4" w:space="0" w:color="auto"/>
              <w:right w:val="single" w:sz="4" w:space="0" w:color="auto"/>
            </w:tcBorders>
            <w:shd w:val="clear" w:color="auto" w:fill="auto"/>
            <w:noWrap/>
            <w:vAlign w:val="center"/>
            <w:hideMark/>
          </w:tcPr>
          <w:p w14:paraId="7712917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w:t>
            </w:r>
          </w:p>
        </w:tc>
        <w:tc>
          <w:tcPr>
            <w:tcW w:w="259" w:type="pct"/>
            <w:tcBorders>
              <w:top w:val="nil"/>
              <w:left w:val="nil"/>
              <w:bottom w:val="single" w:sz="4" w:space="0" w:color="auto"/>
              <w:right w:val="single" w:sz="4" w:space="0" w:color="auto"/>
            </w:tcBorders>
            <w:shd w:val="clear" w:color="auto" w:fill="auto"/>
            <w:noWrap/>
            <w:vAlign w:val="center"/>
            <w:hideMark/>
          </w:tcPr>
          <w:p w14:paraId="1E626D5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7.5</w:t>
            </w:r>
          </w:p>
        </w:tc>
      </w:tr>
      <w:tr w:rsidR="00DA1513" w:rsidRPr="00DA1513" w14:paraId="1CC26956"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2FF0293A"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pH</w:t>
            </w:r>
            <w:r w:rsidRPr="00DA1513">
              <w:rPr>
                <w:rFonts w:eastAsia="Times New Roman" w:cs="Times New Roman"/>
                <w:b/>
                <w:bCs/>
                <w:sz w:val="16"/>
                <w:szCs w:val="16"/>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2B6A5BD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0.24</w:t>
            </w:r>
          </w:p>
        </w:tc>
        <w:tc>
          <w:tcPr>
            <w:tcW w:w="235" w:type="pct"/>
            <w:tcBorders>
              <w:top w:val="nil"/>
              <w:left w:val="nil"/>
              <w:bottom w:val="single" w:sz="4" w:space="0" w:color="auto"/>
              <w:right w:val="single" w:sz="4" w:space="0" w:color="auto"/>
            </w:tcBorders>
            <w:shd w:val="clear" w:color="auto" w:fill="auto"/>
            <w:noWrap/>
            <w:vAlign w:val="center"/>
            <w:hideMark/>
          </w:tcPr>
          <w:p w14:paraId="2A51B1FA" w14:textId="1BA3C068"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1B25951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BD67CD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355</w:t>
            </w:r>
          </w:p>
        </w:tc>
        <w:tc>
          <w:tcPr>
            <w:tcW w:w="237" w:type="pct"/>
            <w:tcBorders>
              <w:top w:val="nil"/>
              <w:left w:val="nil"/>
              <w:bottom w:val="single" w:sz="4" w:space="0" w:color="auto"/>
              <w:right w:val="single" w:sz="4" w:space="0" w:color="auto"/>
            </w:tcBorders>
            <w:shd w:val="clear" w:color="auto" w:fill="auto"/>
            <w:noWrap/>
            <w:vAlign w:val="center"/>
            <w:hideMark/>
          </w:tcPr>
          <w:p w14:paraId="3E7EF40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11" w:type="pct"/>
            <w:tcBorders>
              <w:top w:val="nil"/>
              <w:left w:val="nil"/>
              <w:bottom w:val="single" w:sz="4" w:space="0" w:color="auto"/>
              <w:right w:val="single" w:sz="4" w:space="0" w:color="auto"/>
            </w:tcBorders>
            <w:shd w:val="clear" w:color="auto" w:fill="auto"/>
            <w:noWrap/>
            <w:vAlign w:val="center"/>
            <w:hideMark/>
          </w:tcPr>
          <w:p w14:paraId="2764A0C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7.22</w:t>
            </w:r>
          </w:p>
        </w:tc>
        <w:tc>
          <w:tcPr>
            <w:tcW w:w="207" w:type="pct"/>
            <w:tcBorders>
              <w:top w:val="nil"/>
              <w:left w:val="nil"/>
              <w:bottom w:val="single" w:sz="4" w:space="0" w:color="auto"/>
              <w:right w:val="single" w:sz="4" w:space="0" w:color="auto"/>
            </w:tcBorders>
            <w:shd w:val="clear" w:color="auto" w:fill="auto"/>
            <w:noWrap/>
            <w:vAlign w:val="center"/>
            <w:hideMark/>
          </w:tcPr>
          <w:p w14:paraId="5A791C9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0.49</w:t>
            </w:r>
          </w:p>
        </w:tc>
        <w:tc>
          <w:tcPr>
            <w:tcW w:w="179" w:type="pct"/>
            <w:tcBorders>
              <w:top w:val="nil"/>
              <w:left w:val="nil"/>
              <w:bottom w:val="single" w:sz="4" w:space="0" w:color="auto"/>
              <w:right w:val="single" w:sz="4" w:space="0" w:color="auto"/>
            </w:tcBorders>
            <w:shd w:val="clear" w:color="auto" w:fill="auto"/>
            <w:noWrap/>
            <w:vAlign w:val="center"/>
            <w:hideMark/>
          </w:tcPr>
          <w:p w14:paraId="734B3B2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0.07</w:t>
            </w:r>
          </w:p>
        </w:tc>
        <w:tc>
          <w:tcPr>
            <w:tcW w:w="187" w:type="pct"/>
            <w:tcBorders>
              <w:top w:val="nil"/>
              <w:left w:val="nil"/>
              <w:bottom w:val="single" w:sz="4" w:space="0" w:color="auto"/>
              <w:right w:val="single" w:sz="4" w:space="0" w:color="auto"/>
            </w:tcBorders>
            <w:shd w:val="clear" w:color="auto" w:fill="auto"/>
            <w:noWrap/>
            <w:vAlign w:val="center"/>
            <w:hideMark/>
          </w:tcPr>
          <w:p w14:paraId="28282C2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0.52</w:t>
            </w:r>
          </w:p>
        </w:tc>
        <w:tc>
          <w:tcPr>
            <w:tcW w:w="240" w:type="pct"/>
            <w:tcBorders>
              <w:top w:val="nil"/>
              <w:left w:val="nil"/>
              <w:bottom w:val="single" w:sz="4" w:space="0" w:color="auto"/>
              <w:right w:val="single" w:sz="4" w:space="0" w:color="auto"/>
            </w:tcBorders>
            <w:shd w:val="clear" w:color="auto" w:fill="auto"/>
            <w:noWrap/>
            <w:vAlign w:val="center"/>
            <w:hideMark/>
          </w:tcPr>
          <w:p w14:paraId="2832421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5.93</w:t>
            </w:r>
          </w:p>
        </w:tc>
        <w:tc>
          <w:tcPr>
            <w:tcW w:w="240" w:type="pct"/>
            <w:tcBorders>
              <w:top w:val="nil"/>
              <w:left w:val="nil"/>
              <w:bottom w:val="single" w:sz="4" w:space="0" w:color="auto"/>
              <w:right w:val="single" w:sz="4" w:space="0" w:color="auto"/>
            </w:tcBorders>
            <w:shd w:val="clear" w:color="auto" w:fill="auto"/>
            <w:noWrap/>
            <w:vAlign w:val="center"/>
            <w:hideMark/>
          </w:tcPr>
          <w:p w14:paraId="2B1F0EA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6.90</w:t>
            </w:r>
          </w:p>
        </w:tc>
        <w:tc>
          <w:tcPr>
            <w:tcW w:w="240" w:type="pct"/>
            <w:tcBorders>
              <w:top w:val="nil"/>
              <w:left w:val="nil"/>
              <w:bottom w:val="single" w:sz="4" w:space="0" w:color="auto"/>
              <w:right w:val="single" w:sz="4" w:space="0" w:color="auto"/>
            </w:tcBorders>
            <w:shd w:val="clear" w:color="auto" w:fill="auto"/>
            <w:noWrap/>
            <w:vAlign w:val="center"/>
            <w:hideMark/>
          </w:tcPr>
          <w:p w14:paraId="618103E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7.23</w:t>
            </w:r>
          </w:p>
        </w:tc>
        <w:tc>
          <w:tcPr>
            <w:tcW w:w="240" w:type="pct"/>
            <w:tcBorders>
              <w:top w:val="nil"/>
              <w:left w:val="nil"/>
              <w:bottom w:val="single" w:sz="4" w:space="0" w:color="auto"/>
              <w:right w:val="single" w:sz="4" w:space="0" w:color="auto"/>
            </w:tcBorders>
            <w:shd w:val="clear" w:color="auto" w:fill="auto"/>
            <w:noWrap/>
            <w:vAlign w:val="center"/>
            <w:hideMark/>
          </w:tcPr>
          <w:p w14:paraId="2D7F0DA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7.59</w:t>
            </w:r>
          </w:p>
        </w:tc>
        <w:tc>
          <w:tcPr>
            <w:tcW w:w="226" w:type="pct"/>
            <w:tcBorders>
              <w:top w:val="nil"/>
              <w:left w:val="nil"/>
              <w:bottom w:val="single" w:sz="4" w:space="0" w:color="auto"/>
              <w:right w:val="single" w:sz="4" w:space="0" w:color="auto"/>
            </w:tcBorders>
            <w:shd w:val="clear" w:color="auto" w:fill="auto"/>
            <w:noWrap/>
            <w:vAlign w:val="center"/>
            <w:hideMark/>
          </w:tcPr>
          <w:p w14:paraId="7E3BB8F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7.85</w:t>
            </w:r>
          </w:p>
        </w:tc>
        <w:tc>
          <w:tcPr>
            <w:tcW w:w="226" w:type="pct"/>
            <w:tcBorders>
              <w:top w:val="nil"/>
              <w:left w:val="nil"/>
              <w:bottom w:val="single" w:sz="4" w:space="0" w:color="auto"/>
              <w:right w:val="single" w:sz="4" w:space="0" w:color="auto"/>
            </w:tcBorders>
            <w:shd w:val="clear" w:color="auto" w:fill="auto"/>
            <w:noWrap/>
            <w:vAlign w:val="center"/>
            <w:hideMark/>
          </w:tcPr>
          <w:p w14:paraId="54342B9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7.94</w:t>
            </w:r>
          </w:p>
        </w:tc>
        <w:tc>
          <w:tcPr>
            <w:tcW w:w="226" w:type="pct"/>
            <w:tcBorders>
              <w:top w:val="nil"/>
              <w:left w:val="nil"/>
              <w:bottom w:val="single" w:sz="4" w:space="0" w:color="auto"/>
              <w:right w:val="single" w:sz="4" w:space="0" w:color="auto"/>
            </w:tcBorders>
            <w:shd w:val="clear" w:color="auto" w:fill="auto"/>
            <w:noWrap/>
            <w:vAlign w:val="center"/>
            <w:hideMark/>
          </w:tcPr>
          <w:p w14:paraId="7078C82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8.03</w:t>
            </w:r>
          </w:p>
        </w:tc>
        <w:tc>
          <w:tcPr>
            <w:tcW w:w="236" w:type="pct"/>
            <w:tcBorders>
              <w:top w:val="nil"/>
              <w:left w:val="nil"/>
              <w:bottom w:val="single" w:sz="4" w:space="0" w:color="auto"/>
              <w:right w:val="single" w:sz="4" w:space="0" w:color="auto"/>
            </w:tcBorders>
            <w:shd w:val="clear" w:color="auto" w:fill="auto"/>
            <w:noWrap/>
            <w:vAlign w:val="center"/>
            <w:hideMark/>
          </w:tcPr>
          <w:p w14:paraId="64A4200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8.36</w:t>
            </w:r>
          </w:p>
        </w:tc>
        <w:tc>
          <w:tcPr>
            <w:tcW w:w="283" w:type="pct"/>
            <w:tcBorders>
              <w:top w:val="nil"/>
              <w:left w:val="nil"/>
              <w:bottom w:val="single" w:sz="4" w:space="0" w:color="auto"/>
              <w:right w:val="single" w:sz="4" w:space="0" w:color="auto"/>
            </w:tcBorders>
            <w:shd w:val="clear" w:color="auto" w:fill="auto"/>
            <w:noWrap/>
            <w:vAlign w:val="center"/>
            <w:hideMark/>
          </w:tcPr>
          <w:p w14:paraId="076E1AB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w:t>
            </w:r>
          </w:p>
        </w:tc>
        <w:tc>
          <w:tcPr>
            <w:tcW w:w="259" w:type="pct"/>
            <w:tcBorders>
              <w:top w:val="nil"/>
              <w:left w:val="nil"/>
              <w:bottom w:val="single" w:sz="4" w:space="0" w:color="auto"/>
              <w:right w:val="single" w:sz="4" w:space="0" w:color="auto"/>
            </w:tcBorders>
            <w:shd w:val="clear" w:color="auto" w:fill="auto"/>
            <w:noWrap/>
            <w:vAlign w:val="center"/>
            <w:hideMark/>
          </w:tcPr>
          <w:p w14:paraId="2604AF3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2.6</w:t>
            </w:r>
          </w:p>
        </w:tc>
      </w:tr>
      <w:tr w:rsidR="00DA1513" w:rsidRPr="00DA1513" w14:paraId="0C481540" w14:textId="77777777" w:rsidTr="0027474C">
        <w:trPr>
          <w:trHeight w:val="227"/>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694FBCFD"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Turbidity</w:t>
            </w:r>
            <w:proofErr w:type="spellEnd"/>
            <w:r w:rsidRPr="00DA1513">
              <w:rPr>
                <w:rFonts w:eastAsia="Times New Roman" w:cs="Times New Roman"/>
                <w:b/>
                <w:bCs/>
                <w:sz w:val="16"/>
                <w:szCs w:val="16"/>
              </w:rPr>
              <w:t xml:space="preserve"> (TB)</w:t>
            </w:r>
            <w:r w:rsidRPr="00DA1513">
              <w:rPr>
                <w:rFonts w:eastAsia="Times New Roman" w:cs="Times New Roman"/>
                <w:b/>
                <w:bCs/>
                <w:sz w:val="16"/>
                <w:szCs w:val="16"/>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12315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5BFAD07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RS</w:t>
            </w:r>
          </w:p>
        </w:tc>
        <w:tc>
          <w:tcPr>
            <w:tcW w:w="183" w:type="pct"/>
            <w:tcBorders>
              <w:top w:val="nil"/>
              <w:left w:val="nil"/>
              <w:bottom w:val="single" w:sz="4" w:space="0" w:color="auto"/>
              <w:right w:val="single" w:sz="4" w:space="0" w:color="auto"/>
            </w:tcBorders>
            <w:shd w:val="clear" w:color="auto" w:fill="auto"/>
            <w:noWrap/>
            <w:vAlign w:val="center"/>
            <w:hideMark/>
          </w:tcPr>
          <w:p w14:paraId="401CF9A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32A1E53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176</w:t>
            </w:r>
          </w:p>
        </w:tc>
        <w:tc>
          <w:tcPr>
            <w:tcW w:w="237" w:type="pct"/>
            <w:tcBorders>
              <w:top w:val="nil"/>
              <w:left w:val="nil"/>
              <w:bottom w:val="single" w:sz="4" w:space="0" w:color="auto"/>
              <w:right w:val="single" w:sz="4" w:space="0" w:color="auto"/>
            </w:tcBorders>
            <w:shd w:val="clear" w:color="auto" w:fill="auto"/>
            <w:noWrap/>
            <w:vAlign w:val="center"/>
            <w:hideMark/>
          </w:tcPr>
          <w:p w14:paraId="07E24FC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11" w:type="pct"/>
            <w:tcBorders>
              <w:top w:val="nil"/>
              <w:left w:val="nil"/>
              <w:bottom w:val="single" w:sz="4" w:space="0" w:color="auto"/>
              <w:right w:val="single" w:sz="4" w:space="0" w:color="auto"/>
            </w:tcBorders>
            <w:shd w:val="clear" w:color="auto" w:fill="auto"/>
            <w:noWrap/>
            <w:vAlign w:val="center"/>
            <w:hideMark/>
          </w:tcPr>
          <w:p w14:paraId="101A9FD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46.64</w:t>
            </w:r>
          </w:p>
        </w:tc>
        <w:tc>
          <w:tcPr>
            <w:tcW w:w="207" w:type="pct"/>
            <w:tcBorders>
              <w:top w:val="nil"/>
              <w:left w:val="nil"/>
              <w:bottom w:val="single" w:sz="4" w:space="0" w:color="auto"/>
              <w:right w:val="single" w:sz="4" w:space="0" w:color="auto"/>
            </w:tcBorders>
            <w:shd w:val="clear" w:color="auto" w:fill="auto"/>
            <w:noWrap/>
            <w:vAlign w:val="center"/>
            <w:hideMark/>
          </w:tcPr>
          <w:p w14:paraId="6872D73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125.77</w:t>
            </w:r>
          </w:p>
        </w:tc>
        <w:tc>
          <w:tcPr>
            <w:tcW w:w="179" w:type="pct"/>
            <w:tcBorders>
              <w:top w:val="nil"/>
              <w:left w:val="nil"/>
              <w:bottom w:val="single" w:sz="4" w:space="0" w:color="auto"/>
              <w:right w:val="single" w:sz="4" w:space="0" w:color="auto"/>
            </w:tcBorders>
            <w:shd w:val="clear" w:color="auto" w:fill="auto"/>
            <w:noWrap/>
            <w:vAlign w:val="center"/>
            <w:hideMark/>
          </w:tcPr>
          <w:p w14:paraId="18B655B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2.70</w:t>
            </w:r>
          </w:p>
        </w:tc>
        <w:tc>
          <w:tcPr>
            <w:tcW w:w="187" w:type="pct"/>
            <w:tcBorders>
              <w:top w:val="nil"/>
              <w:left w:val="nil"/>
              <w:bottom w:val="single" w:sz="4" w:space="0" w:color="auto"/>
              <w:right w:val="single" w:sz="4" w:space="0" w:color="auto"/>
            </w:tcBorders>
            <w:shd w:val="clear" w:color="auto" w:fill="auto"/>
            <w:noWrap/>
            <w:vAlign w:val="center"/>
            <w:hideMark/>
          </w:tcPr>
          <w:p w14:paraId="2602D19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16.34</w:t>
            </w:r>
          </w:p>
        </w:tc>
        <w:tc>
          <w:tcPr>
            <w:tcW w:w="240" w:type="pct"/>
            <w:tcBorders>
              <w:top w:val="nil"/>
              <w:left w:val="nil"/>
              <w:bottom w:val="single" w:sz="4" w:space="0" w:color="auto"/>
              <w:right w:val="single" w:sz="4" w:space="0" w:color="auto"/>
            </w:tcBorders>
            <w:shd w:val="clear" w:color="auto" w:fill="auto"/>
            <w:noWrap/>
            <w:vAlign w:val="center"/>
            <w:hideMark/>
          </w:tcPr>
          <w:p w14:paraId="552FDA6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0.31</w:t>
            </w:r>
          </w:p>
        </w:tc>
        <w:tc>
          <w:tcPr>
            <w:tcW w:w="240" w:type="pct"/>
            <w:tcBorders>
              <w:top w:val="nil"/>
              <w:left w:val="nil"/>
              <w:bottom w:val="single" w:sz="4" w:space="0" w:color="auto"/>
              <w:right w:val="single" w:sz="4" w:space="0" w:color="auto"/>
            </w:tcBorders>
            <w:shd w:val="clear" w:color="auto" w:fill="auto"/>
            <w:noWrap/>
            <w:vAlign w:val="center"/>
            <w:hideMark/>
          </w:tcPr>
          <w:p w14:paraId="27DAC35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4.38</w:t>
            </w:r>
          </w:p>
        </w:tc>
        <w:tc>
          <w:tcPr>
            <w:tcW w:w="240" w:type="pct"/>
            <w:tcBorders>
              <w:top w:val="nil"/>
              <w:left w:val="nil"/>
              <w:bottom w:val="single" w:sz="4" w:space="0" w:color="auto"/>
              <w:right w:val="single" w:sz="4" w:space="0" w:color="auto"/>
            </w:tcBorders>
            <w:shd w:val="clear" w:color="auto" w:fill="auto"/>
            <w:noWrap/>
            <w:vAlign w:val="center"/>
            <w:hideMark/>
          </w:tcPr>
          <w:p w14:paraId="0E84A83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13.15</w:t>
            </w:r>
          </w:p>
        </w:tc>
        <w:tc>
          <w:tcPr>
            <w:tcW w:w="240" w:type="pct"/>
            <w:tcBorders>
              <w:top w:val="nil"/>
              <w:left w:val="nil"/>
              <w:bottom w:val="single" w:sz="4" w:space="0" w:color="auto"/>
              <w:right w:val="single" w:sz="4" w:space="0" w:color="auto"/>
            </w:tcBorders>
            <w:shd w:val="clear" w:color="auto" w:fill="auto"/>
            <w:noWrap/>
            <w:vAlign w:val="center"/>
            <w:hideMark/>
          </w:tcPr>
          <w:p w14:paraId="1236F88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40.75</w:t>
            </w:r>
          </w:p>
        </w:tc>
        <w:tc>
          <w:tcPr>
            <w:tcW w:w="226" w:type="pct"/>
            <w:tcBorders>
              <w:top w:val="nil"/>
              <w:left w:val="nil"/>
              <w:bottom w:val="single" w:sz="4" w:space="0" w:color="auto"/>
              <w:right w:val="single" w:sz="4" w:space="0" w:color="auto"/>
            </w:tcBorders>
            <w:shd w:val="clear" w:color="auto" w:fill="auto"/>
            <w:noWrap/>
            <w:vAlign w:val="center"/>
            <w:hideMark/>
          </w:tcPr>
          <w:p w14:paraId="61E896F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89.80</w:t>
            </w:r>
          </w:p>
        </w:tc>
        <w:tc>
          <w:tcPr>
            <w:tcW w:w="226" w:type="pct"/>
            <w:tcBorders>
              <w:top w:val="nil"/>
              <w:left w:val="nil"/>
              <w:bottom w:val="single" w:sz="4" w:space="0" w:color="auto"/>
              <w:right w:val="single" w:sz="4" w:space="0" w:color="auto"/>
            </w:tcBorders>
            <w:shd w:val="clear" w:color="auto" w:fill="auto"/>
            <w:noWrap/>
            <w:vAlign w:val="center"/>
            <w:hideMark/>
          </w:tcPr>
          <w:p w14:paraId="32F3CE8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188.30</w:t>
            </w:r>
          </w:p>
        </w:tc>
        <w:tc>
          <w:tcPr>
            <w:tcW w:w="226" w:type="pct"/>
            <w:tcBorders>
              <w:top w:val="nil"/>
              <w:left w:val="nil"/>
              <w:bottom w:val="single" w:sz="4" w:space="0" w:color="auto"/>
              <w:right w:val="single" w:sz="4" w:space="0" w:color="auto"/>
            </w:tcBorders>
            <w:shd w:val="clear" w:color="auto" w:fill="auto"/>
            <w:noWrap/>
            <w:vAlign w:val="center"/>
            <w:hideMark/>
          </w:tcPr>
          <w:p w14:paraId="4E47F51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308.00</w:t>
            </w:r>
          </w:p>
        </w:tc>
        <w:tc>
          <w:tcPr>
            <w:tcW w:w="236" w:type="pct"/>
            <w:tcBorders>
              <w:top w:val="nil"/>
              <w:left w:val="nil"/>
              <w:bottom w:val="single" w:sz="4" w:space="0" w:color="auto"/>
              <w:right w:val="single" w:sz="4" w:space="0" w:color="auto"/>
            </w:tcBorders>
            <w:shd w:val="clear" w:color="auto" w:fill="auto"/>
            <w:noWrap/>
            <w:vAlign w:val="center"/>
            <w:hideMark/>
          </w:tcPr>
          <w:p w14:paraId="3992C64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1390.00</w:t>
            </w:r>
          </w:p>
        </w:tc>
        <w:tc>
          <w:tcPr>
            <w:tcW w:w="283" w:type="pct"/>
            <w:tcBorders>
              <w:top w:val="nil"/>
              <w:left w:val="nil"/>
              <w:bottom w:val="single" w:sz="4" w:space="0" w:color="auto"/>
              <w:right w:val="single" w:sz="4" w:space="0" w:color="auto"/>
            </w:tcBorders>
            <w:shd w:val="clear" w:color="auto" w:fill="auto"/>
            <w:noWrap/>
            <w:vAlign w:val="center"/>
            <w:hideMark/>
          </w:tcPr>
          <w:p w14:paraId="4ECD77D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7.8</w:t>
            </w:r>
          </w:p>
        </w:tc>
        <w:tc>
          <w:tcPr>
            <w:tcW w:w="259" w:type="pct"/>
            <w:tcBorders>
              <w:top w:val="nil"/>
              <w:left w:val="nil"/>
              <w:bottom w:val="single" w:sz="4" w:space="0" w:color="auto"/>
              <w:right w:val="single" w:sz="4" w:space="0" w:color="auto"/>
            </w:tcBorders>
            <w:shd w:val="clear" w:color="auto" w:fill="auto"/>
            <w:noWrap/>
            <w:vAlign w:val="center"/>
            <w:hideMark/>
          </w:tcPr>
          <w:p w14:paraId="3B7B827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77.5</w:t>
            </w:r>
          </w:p>
        </w:tc>
      </w:tr>
      <w:tr w:rsidR="00DA1513" w:rsidRPr="00DA1513" w14:paraId="2A4D2102" w14:textId="77777777" w:rsidTr="0027474C">
        <w:trPr>
          <w:trHeight w:val="227"/>
        </w:trPr>
        <w:tc>
          <w:tcPr>
            <w:tcW w:w="816" w:type="pct"/>
            <w:vMerge/>
            <w:tcBorders>
              <w:top w:val="nil"/>
              <w:left w:val="single" w:sz="4" w:space="0" w:color="auto"/>
              <w:bottom w:val="single" w:sz="4" w:space="0" w:color="auto"/>
              <w:right w:val="single" w:sz="4" w:space="0" w:color="auto"/>
            </w:tcBorders>
            <w:vAlign w:val="center"/>
            <w:hideMark/>
          </w:tcPr>
          <w:p w14:paraId="4463F6D1" w14:textId="77777777" w:rsidR="00DA1513" w:rsidRPr="00DA1513" w:rsidRDefault="00DA1513" w:rsidP="00DA1513">
            <w:pPr>
              <w:spacing w:line="240" w:lineRule="auto"/>
              <w:jc w:val="left"/>
              <w:rPr>
                <w:rFonts w:eastAsia="Times New Roman" w:cs="Times New Roman"/>
                <w:b/>
                <w:bCs/>
                <w:sz w:val="16"/>
                <w:szCs w:val="16"/>
              </w:rPr>
            </w:pPr>
          </w:p>
        </w:tc>
        <w:tc>
          <w:tcPr>
            <w:tcW w:w="193" w:type="pct"/>
            <w:vMerge/>
            <w:tcBorders>
              <w:top w:val="nil"/>
              <w:left w:val="single" w:sz="4" w:space="0" w:color="auto"/>
              <w:bottom w:val="single" w:sz="4" w:space="0" w:color="auto"/>
              <w:right w:val="single" w:sz="4" w:space="0" w:color="auto"/>
            </w:tcBorders>
            <w:vAlign w:val="center"/>
            <w:hideMark/>
          </w:tcPr>
          <w:p w14:paraId="4A007D1A" w14:textId="77777777" w:rsidR="00DA1513" w:rsidRPr="00DA1513" w:rsidRDefault="00DA1513" w:rsidP="00DA1513">
            <w:pPr>
              <w:spacing w:line="240" w:lineRule="auto"/>
              <w:jc w:val="left"/>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14:paraId="0FCC2BB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DS</w:t>
            </w:r>
          </w:p>
        </w:tc>
        <w:tc>
          <w:tcPr>
            <w:tcW w:w="183" w:type="pct"/>
            <w:tcBorders>
              <w:top w:val="nil"/>
              <w:left w:val="nil"/>
              <w:bottom w:val="single" w:sz="4" w:space="0" w:color="auto"/>
              <w:right w:val="single" w:sz="4" w:space="0" w:color="auto"/>
            </w:tcBorders>
            <w:shd w:val="clear" w:color="auto" w:fill="auto"/>
            <w:noWrap/>
            <w:vAlign w:val="center"/>
            <w:hideMark/>
          </w:tcPr>
          <w:p w14:paraId="26B6843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42FC1A2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150</w:t>
            </w:r>
          </w:p>
        </w:tc>
        <w:tc>
          <w:tcPr>
            <w:tcW w:w="237" w:type="pct"/>
            <w:tcBorders>
              <w:top w:val="nil"/>
              <w:left w:val="nil"/>
              <w:bottom w:val="single" w:sz="4" w:space="0" w:color="auto"/>
              <w:right w:val="single" w:sz="4" w:space="0" w:color="auto"/>
            </w:tcBorders>
            <w:shd w:val="clear" w:color="auto" w:fill="auto"/>
            <w:noWrap/>
            <w:vAlign w:val="center"/>
            <w:hideMark/>
          </w:tcPr>
          <w:p w14:paraId="5C84765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11" w:type="pct"/>
            <w:tcBorders>
              <w:top w:val="nil"/>
              <w:left w:val="nil"/>
              <w:bottom w:val="single" w:sz="4" w:space="0" w:color="auto"/>
              <w:right w:val="single" w:sz="4" w:space="0" w:color="auto"/>
            </w:tcBorders>
            <w:shd w:val="clear" w:color="auto" w:fill="auto"/>
            <w:noWrap/>
            <w:vAlign w:val="center"/>
            <w:hideMark/>
          </w:tcPr>
          <w:p w14:paraId="60BD444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14.68</w:t>
            </w:r>
          </w:p>
        </w:tc>
        <w:tc>
          <w:tcPr>
            <w:tcW w:w="207" w:type="pct"/>
            <w:tcBorders>
              <w:top w:val="nil"/>
              <w:left w:val="nil"/>
              <w:bottom w:val="single" w:sz="4" w:space="0" w:color="auto"/>
              <w:right w:val="single" w:sz="4" w:space="0" w:color="auto"/>
            </w:tcBorders>
            <w:shd w:val="clear" w:color="auto" w:fill="auto"/>
            <w:noWrap/>
            <w:vAlign w:val="center"/>
            <w:hideMark/>
          </w:tcPr>
          <w:p w14:paraId="57F0E24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20.91</w:t>
            </w:r>
          </w:p>
        </w:tc>
        <w:tc>
          <w:tcPr>
            <w:tcW w:w="179" w:type="pct"/>
            <w:tcBorders>
              <w:top w:val="nil"/>
              <w:left w:val="nil"/>
              <w:bottom w:val="single" w:sz="4" w:space="0" w:color="auto"/>
              <w:right w:val="single" w:sz="4" w:space="0" w:color="auto"/>
            </w:tcBorders>
            <w:shd w:val="clear" w:color="auto" w:fill="auto"/>
            <w:noWrap/>
            <w:vAlign w:val="center"/>
            <w:hideMark/>
          </w:tcPr>
          <w:p w14:paraId="4F25CE7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1.42</w:t>
            </w:r>
          </w:p>
        </w:tc>
        <w:tc>
          <w:tcPr>
            <w:tcW w:w="187" w:type="pct"/>
            <w:tcBorders>
              <w:top w:val="nil"/>
              <w:left w:val="nil"/>
              <w:bottom w:val="single" w:sz="4" w:space="0" w:color="auto"/>
              <w:right w:val="single" w:sz="4" w:space="0" w:color="auto"/>
            </w:tcBorders>
            <w:shd w:val="clear" w:color="auto" w:fill="auto"/>
            <w:noWrap/>
            <w:vAlign w:val="center"/>
            <w:hideMark/>
          </w:tcPr>
          <w:p w14:paraId="786F14D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5.24</w:t>
            </w:r>
          </w:p>
        </w:tc>
        <w:tc>
          <w:tcPr>
            <w:tcW w:w="240" w:type="pct"/>
            <w:tcBorders>
              <w:top w:val="nil"/>
              <w:left w:val="nil"/>
              <w:bottom w:val="single" w:sz="4" w:space="0" w:color="auto"/>
              <w:right w:val="single" w:sz="4" w:space="0" w:color="auto"/>
            </w:tcBorders>
            <w:shd w:val="clear" w:color="auto" w:fill="auto"/>
            <w:noWrap/>
            <w:vAlign w:val="center"/>
            <w:hideMark/>
          </w:tcPr>
          <w:p w14:paraId="587FFD0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0.10</w:t>
            </w:r>
          </w:p>
        </w:tc>
        <w:tc>
          <w:tcPr>
            <w:tcW w:w="240" w:type="pct"/>
            <w:tcBorders>
              <w:top w:val="nil"/>
              <w:left w:val="nil"/>
              <w:bottom w:val="single" w:sz="4" w:space="0" w:color="auto"/>
              <w:right w:val="single" w:sz="4" w:space="0" w:color="auto"/>
            </w:tcBorders>
            <w:shd w:val="clear" w:color="auto" w:fill="auto"/>
            <w:noWrap/>
            <w:vAlign w:val="center"/>
            <w:hideMark/>
          </w:tcPr>
          <w:p w14:paraId="411B164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2.55</w:t>
            </w:r>
          </w:p>
        </w:tc>
        <w:tc>
          <w:tcPr>
            <w:tcW w:w="240" w:type="pct"/>
            <w:tcBorders>
              <w:top w:val="nil"/>
              <w:left w:val="nil"/>
              <w:bottom w:val="single" w:sz="4" w:space="0" w:color="auto"/>
              <w:right w:val="single" w:sz="4" w:space="0" w:color="auto"/>
            </w:tcBorders>
            <w:shd w:val="clear" w:color="auto" w:fill="auto"/>
            <w:noWrap/>
            <w:vAlign w:val="center"/>
            <w:hideMark/>
          </w:tcPr>
          <w:p w14:paraId="4731F9E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5.44</w:t>
            </w:r>
          </w:p>
        </w:tc>
        <w:tc>
          <w:tcPr>
            <w:tcW w:w="240" w:type="pct"/>
            <w:tcBorders>
              <w:top w:val="nil"/>
              <w:left w:val="nil"/>
              <w:bottom w:val="single" w:sz="4" w:space="0" w:color="auto"/>
              <w:right w:val="single" w:sz="4" w:space="0" w:color="auto"/>
            </w:tcBorders>
            <w:shd w:val="clear" w:color="auto" w:fill="auto"/>
            <w:noWrap/>
            <w:vAlign w:val="center"/>
            <w:hideMark/>
          </w:tcPr>
          <w:p w14:paraId="634E076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18.33</w:t>
            </w:r>
          </w:p>
        </w:tc>
        <w:tc>
          <w:tcPr>
            <w:tcW w:w="226" w:type="pct"/>
            <w:tcBorders>
              <w:top w:val="nil"/>
              <w:left w:val="nil"/>
              <w:bottom w:val="single" w:sz="4" w:space="0" w:color="auto"/>
              <w:right w:val="single" w:sz="4" w:space="0" w:color="auto"/>
            </w:tcBorders>
            <w:shd w:val="clear" w:color="auto" w:fill="auto"/>
            <w:noWrap/>
            <w:vAlign w:val="center"/>
            <w:hideMark/>
          </w:tcPr>
          <w:p w14:paraId="437E385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41.95</w:t>
            </w:r>
          </w:p>
        </w:tc>
        <w:tc>
          <w:tcPr>
            <w:tcW w:w="226" w:type="pct"/>
            <w:tcBorders>
              <w:top w:val="nil"/>
              <w:left w:val="nil"/>
              <w:bottom w:val="single" w:sz="4" w:space="0" w:color="auto"/>
              <w:right w:val="single" w:sz="4" w:space="0" w:color="auto"/>
            </w:tcBorders>
            <w:shd w:val="clear" w:color="auto" w:fill="auto"/>
            <w:noWrap/>
            <w:vAlign w:val="center"/>
            <w:hideMark/>
          </w:tcPr>
          <w:p w14:paraId="5C43E6C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58.55</w:t>
            </w:r>
          </w:p>
        </w:tc>
        <w:tc>
          <w:tcPr>
            <w:tcW w:w="226" w:type="pct"/>
            <w:tcBorders>
              <w:top w:val="nil"/>
              <w:left w:val="nil"/>
              <w:bottom w:val="single" w:sz="4" w:space="0" w:color="auto"/>
              <w:right w:val="single" w:sz="4" w:space="0" w:color="auto"/>
            </w:tcBorders>
            <w:shd w:val="clear" w:color="auto" w:fill="auto"/>
            <w:noWrap/>
            <w:vAlign w:val="center"/>
            <w:hideMark/>
          </w:tcPr>
          <w:p w14:paraId="33F9283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86.22</w:t>
            </w:r>
          </w:p>
        </w:tc>
        <w:tc>
          <w:tcPr>
            <w:tcW w:w="236" w:type="pct"/>
            <w:tcBorders>
              <w:top w:val="nil"/>
              <w:left w:val="nil"/>
              <w:bottom w:val="single" w:sz="4" w:space="0" w:color="auto"/>
              <w:right w:val="single" w:sz="4" w:space="0" w:color="auto"/>
            </w:tcBorders>
            <w:shd w:val="clear" w:color="auto" w:fill="auto"/>
            <w:noWrap/>
            <w:vAlign w:val="center"/>
            <w:hideMark/>
          </w:tcPr>
          <w:p w14:paraId="7888FAE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113.00</w:t>
            </w:r>
          </w:p>
        </w:tc>
        <w:tc>
          <w:tcPr>
            <w:tcW w:w="283" w:type="pct"/>
            <w:tcBorders>
              <w:top w:val="nil"/>
              <w:left w:val="nil"/>
              <w:bottom w:val="single" w:sz="4" w:space="0" w:color="auto"/>
              <w:right w:val="single" w:sz="4" w:space="0" w:color="auto"/>
            </w:tcBorders>
            <w:shd w:val="clear" w:color="auto" w:fill="auto"/>
            <w:noWrap/>
            <w:vAlign w:val="center"/>
            <w:hideMark/>
          </w:tcPr>
          <w:p w14:paraId="3A0F6FB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2.6</w:t>
            </w:r>
          </w:p>
        </w:tc>
        <w:tc>
          <w:tcPr>
            <w:tcW w:w="259" w:type="pct"/>
            <w:tcBorders>
              <w:top w:val="nil"/>
              <w:left w:val="nil"/>
              <w:bottom w:val="single" w:sz="4" w:space="0" w:color="auto"/>
              <w:right w:val="single" w:sz="4" w:space="0" w:color="auto"/>
            </w:tcBorders>
            <w:shd w:val="clear" w:color="auto" w:fill="auto"/>
            <w:noWrap/>
            <w:vAlign w:val="center"/>
            <w:hideMark/>
          </w:tcPr>
          <w:p w14:paraId="7D3D0DF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10.0</w:t>
            </w:r>
          </w:p>
        </w:tc>
      </w:tr>
      <w:tr w:rsidR="00DA1513" w:rsidRPr="00DA1513" w14:paraId="51F8537F" w14:textId="77777777" w:rsidTr="0027474C">
        <w:trPr>
          <w:trHeight w:val="227"/>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6BF81BC5"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 xml:space="preserve">Total </w:t>
            </w:r>
            <w:proofErr w:type="spellStart"/>
            <w:r w:rsidRPr="00DA1513">
              <w:rPr>
                <w:rFonts w:eastAsia="Times New Roman" w:cs="Times New Roman"/>
                <w:b/>
                <w:bCs/>
                <w:sz w:val="16"/>
                <w:szCs w:val="16"/>
              </w:rPr>
              <w:t>alkalinity</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Alk</w:t>
            </w:r>
            <w:proofErr w:type="spellEnd"/>
            <w:r w:rsidRPr="00DA1513">
              <w:rPr>
                <w:rFonts w:eastAsia="Times New Roman" w:cs="Times New Roman"/>
                <w:b/>
                <w:bCs/>
                <w:sz w:val="16"/>
                <w:szCs w:val="16"/>
              </w:rPr>
              <w:t>)</w:t>
            </w:r>
            <w:r w:rsidRPr="00DA1513">
              <w:rPr>
                <w:rFonts w:eastAsia="Times New Roman" w:cs="Times New Roman"/>
                <w:b/>
                <w:bCs/>
                <w:sz w:val="16"/>
                <w:szCs w:val="16"/>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4E50C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5F7E823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RS</w:t>
            </w:r>
          </w:p>
        </w:tc>
        <w:tc>
          <w:tcPr>
            <w:tcW w:w="183" w:type="pct"/>
            <w:tcBorders>
              <w:top w:val="nil"/>
              <w:left w:val="nil"/>
              <w:bottom w:val="single" w:sz="4" w:space="0" w:color="auto"/>
              <w:right w:val="single" w:sz="4" w:space="0" w:color="auto"/>
            </w:tcBorders>
            <w:shd w:val="clear" w:color="auto" w:fill="auto"/>
            <w:noWrap/>
            <w:vAlign w:val="center"/>
            <w:hideMark/>
          </w:tcPr>
          <w:p w14:paraId="1357601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1A0E047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177</w:t>
            </w:r>
          </w:p>
        </w:tc>
        <w:tc>
          <w:tcPr>
            <w:tcW w:w="237" w:type="pct"/>
            <w:tcBorders>
              <w:top w:val="nil"/>
              <w:left w:val="nil"/>
              <w:bottom w:val="single" w:sz="4" w:space="0" w:color="auto"/>
              <w:right w:val="single" w:sz="4" w:space="0" w:color="auto"/>
            </w:tcBorders>
            <w:shd w:val="clear" w:color="auto" w:fill="auto"/>
            <w:noWrap/>
            <w:vAlign w:val="center"/>
            <w:hideMark/>
          </w:tcPr>
          <w:p w14:paraId="26CED06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32.8</w:t>
            </w:r>
          </w:p>
        </w:tc>
        <w:tc>
          <w:tcPr>
            <w:tcW w:w="211" w:type="pct"/>
            <w:tcBorders>
              <w:top w:val="nil"/>
              <w:left w:val="nil"/>
              <w:bottom w:val="single" w:sz="4" w:space="0" w:color="auto"/>
              <w:right w:val="single" w:sz="4" w:space="0" w:color="auto"/>
            </w:tcBorders>
            <w:shd w:val="clear" w:color="auto" w:fill="auto"/>
            <w:noWrap/>
            <w:vAlign w:val="center"/>
            <w:hideMark/>
          </w:tcPr>
          <w:p w14:paraId="671CF01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18.94</w:t>
            </w:r>
          </w:p>
        </w:tc>
        <w:tc>
          <w:tcPr>
            <w:tcW w:w="207" w:type="pct"/>
            <w:tcBorders>
              <w:top w:val="nil"/>
              <w:left w:val="nil"/>
              <w:bottom w:val="single" w:sz="4" w:space="0" w:color="auto"/>
              <w:right w:val="single" w:sz="4" w:space="0" w:color="auto"/>
            </w:tcBorders>
            <w:shd w:val="clear" w:color="auto" w:fill="auto"/>
            <w:noWrap/>
            <w:vAlign w:val="center"/>
            <w:hideMark/>
          </w:tcPr>
          <w:p w14:paraId="5C331D1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23.63</w:t>
            </w:r>
          </w:p>
        </w:tc>
        <w:tc>
          <w:tcPr>
            <w:tcW w:w="179" w:type="pct"/>
            <w:tcBorders>
              <w:top w:val="nil"/>
              <w:left w:val="nil"/>
              <w:bottom w:val="single" w:sz="4" w:space="0" w:color="auto"/>
              <w:right w:val="single" w:sz="4" w:space="0" w:color="auto"/>
            </w:tcBorders>
            <w:shd w:val="clear" w:color="auto" w:fill="auto"/>
            <w:noWrap/>
            <w:vAlign w:val="center"/>
            <w:hideMark/>
          </w:tcPr>
          <w:p w14:paraId="2FF09FF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1.25</w:t>
            </w:r>
          </w:p>
        </w:tc>
        <w:tc>
          <w:tcPr>
            <w:tcW w:w="187" w:type="pct"/>
            <w:tcBorders>
              <w:top w:val="nil"/>
              <w:left w:val="nil"/>
              <w:bottom w:val="single" w:sz="4" w:space="0" w:color="auto"/>
              <w:right w:val="single" w:sz="4" w:space="0" w:color="auto"/>
            </w:tcBorders>
            <w:shd w:val="clear" w:color="auto" w:fill="auto"/>
            <w:noWrap/>
            <w:vAlign w:val="center"/>
            <w:hideMark/>
          </w:tcPr>
          <w:p w14:paraId="3D3512E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13.20</w:t>
            </w:r>
          </w:p>
        </w:tc>
        <w:tc>
          <w:tcPr>
            <w:tcW w:w="240" w:type="pct"/>
            <w:tcBorders>
              <w:top w:val="nil"/>
              <w:left w:val="nil"/>
              <w:bottom w:val="single" w:sz="4" w:space="0" w:color="auto"/>
              <w:right w:val="single" w:sz="4" w:space="0" w:color="auto"/>
            </w:tcBorders>
            <w:shd w:val="clear" w:color="auto" w:fill="auto"/>
            <w:noWrap/>
            <w:vAlign w:val="center"/>
            <w:hideMark/>
          </w:tcPr>
          <w:p w14:paraId="3822274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&lt;6</w:t>
            </w:r>
          </w:p>
        </w:tc>
        <w:tc>
          <w:tcPr>
            <w:tcW w:w="240" w:type="pct"/>
            <w:tcBorders>
              <w:top w:val="nil"/>
              <w:left w:val="nil"/>
              <w:bottom w:val="single" w:sz="4" w:space="0" w:color="auto"/>
              <w:right w:val="single" w:sz="4" w:space="0" w:color="auto"/>
            </w:tcBorders>
            <w:shd w:val="clear" w:color="auto" w:fill="auto"/>
            <w:noWrap/>
            <w:vAlign w:val="center"/>
            <w:hideMark/>
          </w:tcPr>
          <w:p w14:paraId="11493A4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&lt;6</w:t>
            </w:r>
          </w:p>
        </w:tc>
        <w:tc>
          <w:tcPr>
            <w:tcW w:w="240" w:type="pct"/>
            <w:tcBorders>
              <w:top w:val="nil"/>
              <w:left w:val="nil"/>
              <w:bottom w:val="single" w:sz="4" w:space="0" w:color="auto"/>
              <w:right w:val="single" w:sz="4" w:space="0" w:color="auto"/>
            </w:tcBorders>
            <w:shd w:val="clear" w:color="auto" w:fill="auto"/>
            <w:noWrap/>
            <w:vAlign w:val="center"/>
            <w:hideMark/>
          </w:tcPr>
          <w:p w14:paraId="414CFF0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11.90</w:t>
            </w:r>
          </w:p>
        </w:tc>
        <w:tc>
          <w:tcPr>
            <w:tcW w:w="240" w:type="pct"/>
            <w:tcBorders>
              <w:top w:val="nil"/>
              <w:left w:val="nil"/>
              <w:bottom w:val="single" w:sz="4" w:space="0" w:color="auto"/>
              <w:right w:val="single" w:sz="4" w:space="0" w:color="auto"/>
            </w:tcBorders>
            <w:shd w:val="clear" w:color="auto" w:fill="auto"/>
            <w:noWrap/>
            <w:vAlign w:val="center"/>
            <w:hideMark/>
          </w:tcPr>
          <w:p w14:paraId="41E0451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27.00</w:t>
            </w:r>
          </w:p>
        </w:tc>
        <w:tc>
          <w:tcPr>
            <w:tcW w:w="226" w:type="pct"/>
            <w:tcBorders>
              <w:top w:val="nil"/>
              <w:left w:val="nil"/>
              <w:bottom w:val="single" w:sz="4" w:space="0" w:color="auto"/>
              <w:right w:val="single" w:sz="4" w:space="0" w:color="auto"/>
            </w:tcBorders>
            <w:shd w:val="clear" w:color="auto" w:fill="auto"/>
            <w:noWrap/>
            <w:vAlign w:val="center"/>
            <w:hideMark/>
          </w:tcPr>
          <w:p w14:paraId="53C89C1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36.13</w:t>
            </w:r>
          </w:p>
        </w:tc>
        <w:tc>
          <w:tcPr>
            <w:tcW w:w="226" w:type="pct"/>
            <w:tcBorders>
              <w:top w:val="nil"/>
              <w:left w:val="nil"/>
              <w:bottom w:val="single" w:sz="4" w:space="0" w:color="auto"/>
              <w:right w:val="single" w:sz="4" w:space="0" w:color="auto"/>
            </w:tcBorders>
            <w:shd w:val="clear" w:color="auto" w:fill="auto"/>
            <w:noWrap/>
            <w:vAlign w:val="center"/>
            <w:hideMark/>
          </w:tcPr>
          <w:p w14:paraId="5218F26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54.23</w:t>
            </w:r>
          </w:p>
        </w:tc>
        <w:tc>
          <w:tcPr>
            <w:tcW w:w="226" w:type="pct"/>
            <w:tcBorders>
              <w:top w:val="nil"/>
              <w:left w:val="nil"/>
              <w:bottom w:val="single" w:sz="4" w:space="0" w:color="auto"/>
              <w:right w:val="single" w:sz="4" w:space="0" w:color="auto"/>
            </w:tcBorders>
            <w:shd w:val="clear" w:color="auto" w:fill="auto"/>
            <w:noWrap/>
            <w:vAlign w:val="center"/>
            <w:hideMark/>
          </w:tcPr>
          <w:p w14:paraId="221911C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73.03</w:t>
            </w:r>
          </w:p>
        </w:tc>
        <w:tc>
          <w:tcPr>
            <w:tcW w:w="236" w:type="pct"/>
            <w:tcBorders>
              <w:top w:val="nil"/>
              <w:left w:val="nil"/>
              <w:bottom w:val="single" w:sz="4" w:space="0" w:color="auto"/>
              <w:right w:val="single" w:sz="4" w:space="0" w:color="auto"/>
            </w:tcBorders>
            <w:shd w:val="clear" w:color="auto" w:fill="auto"/>
            <w:noWrap/>
            <w:vAlign w:val="center"/>
            <w:hideMark/>
          </w:tcPr>
          <w:p w14:paraId="36CC7C8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177.33</w:t>
            </w:r>
          </w:p>
        </w:tc>
        <w:tc>
          <w:tcPr>
            <w:tcW w:w="283" w:type="pct"/>
            <w:tcBorders>
              <w:top w:val="nil"/>
              <w:left w:val="nil"/>
              <w:bottom w:val="single" w:sz="4" w:space="0" w:color="auto"/>
              <w:right w:val="single" w:sz="4" w:space="0" w:color="auto"/>
            </w:tcBorders>
            <w:shd w:val="clear" w:color="auto" w:fill="auto"/>
            <w:noWrap/>
            <w:vAlign w:val="center"/>
            <w:hideMark/>
          </w:tcPr>
          <w:p w14:paraId="5DD304F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3.7</w:t>
            </w:r>
          </w:p>
        </w:tc>
        <w:tc>
          <w:tcPr>
            <w:tcW w:w="259" w:type="pct"/>
            <w:tcBorders>
              <w:top w:val="nil"/>
              <w:left w:val="nil"/>
              <w:bottom w:val="single" w:sz="4" w:space="0" w:color="auto"/>
              <w:right w:val="single" w:sz="4" w:space="0" w:color="auto"/>
            </w:tcBorders>
            <w:shd w:val="clear" w:color="auto" w:fill="auto"/>
            <w:noWrap/>
            <w:vAlign w:val="center"/>
            <w:hideMark/>
          </w:tcPr>
          <w:p w14:paraId="0372461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22.7</w:t>
            </w:r>
          </w:p>
        </w:tc>
      </w:tr>
      <w:tr w:rsidR="00DA1513" w:rsidRPr="00DA1513" w14:paraId="7F95229D" w14:textId="77777777" w:rsidTr="0027474C">
        <w:trPr>
          <w:trHeight w:val="227"/>
        </w:trPr>
        <w:tc>
          <w:tcPr>
            <w:tcW w:w="816" w:type="pct"/>
            <w:vMerge/>
            <w:tcBorders>
              <w:top w:val="nil"/>
              <w:left w:val="single" w:sz="4" w:space="0" w:color="auto"/>
              <w:bottom w:val="single" w:sz="4" w:space="0" w:color="auto"/>
              <w:right w:val="single" w:sz="4" w:space="0" w:color="auto"/>
            </w:tcBorders>
            <w:vAlign w:val="center"/>
            <w:hideMark/>
          </w:tcPr>
          <w:p w14:paraId="3EA8193C" w14:textId="77777777" w:rsidR="00DA1513" w:rsidRPr="00DA1513" w:rsidRDefault="00DA1513" w:rsidP="00DA1513">
            <w:pPr>
              <w:spacing w:line="240" w:lineRule="auto"/>
              <w:jc w:val="left"/>
              <w:rPr>
                <w:rFonts w:eastAsia="Times New Roman" w:cs="Times New Roman"/>
                <w:b/>
                <w:bCs/>
                <w:sz w:val="16"/>
                <w:szCs w:val="16"/>
              </w:rPr>
            </w:pPr>
          </w:p>
        </w:tc>
        <w:tc>
          <w:tcPr>
            <w:tcW w:w="193" w:type="pct"/>
            <w:vMerge/>
            <w:tcBorders>
              <w:top w:val="nil"/>
              <w:left w:val="single" w:sz="4" w:space="0" w:color="auto"/>
              <w:bottom w:val="single" w:sz="4" w:space="0" w:color="auto"/>
              <w:right w:val="single" w:sz="4" w:space="0" w:color="auto"/>
            </w:tcBorders>
            <w:vAlign w:val="center"/>
            <w:hideMark/>
          </w:tcPr>
          <w:p w14:paraId="51DCF46D" w14:textId="77777777" w:rsidR="00DA1513" w:rsidRPr="00DA1513" w:rsidRDefault="00DA1513" w:rsidP="00DA1513">
            <w:pPr>
              <w:spacing w:line="240" w:lineRule="auto"/>
              <w:jc w:val="left"/>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14:paraId="2499ED7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DS</w:t>
            </w:r>
          </w:p>
        </w:tc>
        <w:tc>
          <w:tcPr>
            <w:tcW w:w="183" w:type="pct"/>
            <w:tcBorders>
              <w:top w:val="nil"/>
              <w:left w:val="nil"/>
              <w:bottom w:val="single" w:sz="4" w:space="0" w:color="auto"/>
              <w:right w:val="single" w:sz="4" w:space="0" w:color="auto"/>
            </w:tcBorders>
            <w:shd w:val="clear" w:color="auto" w:fill="auto"/>
            <w:noWrap/>
            <w:vAlign w:val="center"/>
            <w:hideMark/>
          </w:tcPr>
          <w:p w14:paraId="4036B47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DB6C7E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151</w:t>
            </w:r>
          </w:p>
        </w:tc>
        <w:tc>
          <w:tcPr>
            <w:tcW w:w="237" w:type="pct"/>
            <w:tcBorders>
              <w:top w:val="nil"/>
              <w:left w:val="nil"/>
              <w:bottom w:val="single" w:sz="4" w:space="0" w:color="auto"/>
              <w:right w:val="single" w:sz="4" w:space="0" w:color="auto"/>
            </w:tcBorders>
            <w:shd w:val="clear" w:color="auto" w:fill="auto"/>
            <w:noWrap/>
            <w:vAlign w:val="center"/>
            <w:hideMark/>
          </w:tcPr>
          <w:p w14:paraId="381E932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19.9</w:t>
            </w:r>
          </w:p>
        </w:tc>
        <w:tc>
          <w:tcPr>
            <w:tcW w:w="211" w:type="pct"/>
            <w:tcBorders>
              <w:top w:val="nil"/>
              <w:left w:val="nil"/>
              <w:bottom w:val="single" w:sz="4" w:space="0" w:color="auto"/>
              <w:right w:val="single" w:sz="4" w:space="0" w:color="auto"/>
            </w:tcBorders>
            <w:shd w:val="clear" w:color="auto" w:fill="auto"/>
            <w:noWrap/>
            <w:vAlign w:val="center"/>
            <w:hideMark/>
          </w:tcPr>
          <w:p w14:paraId="07FFEA2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31.79</w:t>
            </w:r>
          </w:p>
        </w:tc>
        <w:tc>
          <w:tcPr>
            <w:tcW w:w="207" w:type="pct"/>
            <w:tcBorders>
              <w:top w:val="nil"/>
              <w:left w:val="nil"/>
              <w:bottom w:val="single" w:sz="4" w:space="0" w:color="auto"/>
              <w:right w:val="single" w:sz="4" w:space="0" w:color="auto"/>
            </w:tcBorders>
            <w:shd w:val="clear" w:color="auto" w:fill="auto"/>
            <w:noWrap/>
            <w:vAlign w:val="center"/>
            <w:hideMark/>
          </w:tcPr>
          <w:p w14:paraId="7FC7A43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46.30</w:t>
            </w:r>
          </w:p>
        </w:tc>
        <w:tc>
          <w:tcPr>
            <w:tcW w:w="179" w:type="pct"/>
            <w:tcBorders>
              <w:top w:val="nil"/>
              <w:left w:val="nil"/>
              <w:bottom w:val="single" w:sz="4" w:space="0" w:color="auto"/>
              <w:right w:val="single" w:sz="4" w:space="0" w:color="auto"/>
            </w:tcBorders>
            <w:shd w:val="clear" w:color="auto" w:fill="auto"/>
            <w:noWrap/>
            <w:vAlign w:val="center"/>
            <w:hideMark/>
          </w:tcPr>
          <w:p w14:paraId="28F423C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1.46</w:t>
            </w:r>
          </w:p>
        </w:tc>
        <w:tc>
          <w:tcPr>
            <w:tcW w:w="187" w:type="pct"/>
            <w:tcBorders>
              <w:top w:val="nil"/>
              <w:left w:val="nil"/>
              <w:bottom w:val="single" w:sz="4" w:space="0" w:color="auto"/>
              <w:right w:val="single" w:sz="4" w:space="0" w:color="auto"/>
            </w:tcBorders>
            <w:shd w:val="clear" w:color="auto" w:fill="auto"/>
            <w:noWrap/>
            <w:vAlign w:val="center"/>
            <w:hideMark/>
          </w:tcPr>
          <w:p w14:paraId="390D79E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16.80</w:t>
            </w:r>
          </w:p>
        </w:tc>
        <w:tc>
          <w:tcPr>
            <w:tcW w:w="240" w:type="pct"/>
            <w:tcBorders>
              <w:top w:val="nil"/>
              <w:left w:val="nil"/>
              <w:bottom w:val="single" w:sz="4" w:space="0" w:color="auto"/>
              <w:right w:val="single" w:sz="4" w:space="0" w:color="auto"/>
            </w:tcBorders>
            <w:shd w:val="clear" w:color="auto" w:fill="auto"/>
            <w:noWrap/>
            <w:vAlign w:val="center"/>
            <w:hideMark/>
          </w:tcPr>
          <w:p w14:paraId="550AB9B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&lt;6</w:t>
            </w:r>
          </w:p>
        </w:tc>
        <w:tc>
          <w:tcPr>
            <w:tcW w:w="240" w:type="pct"/>
            <w:tcBorders>
              <w:top w:val="nil"/>
              <w:left w:val="nil"/>
              <w:bottom w:val="single" w:sz="4" w:space="0" w:color="auto"/>
              <w:right w:val="single" w:sz="4" w:space="0" w:color="auto"/>
            </w:tcBorders>
            <w:shd w:val="clear" w:color="auto" w:fill="auto"/>
            <w:noWrap/>
            <w:vAlign w:val="center"/>
            <w:hideMark/>
          </w:tcPr>
          <w:p w14:paraId="17833B5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7.33</w:t>
            </w:r>
          </w:p>
        </w:tc>
        <w:tc>
          <w:tcPr>
            <w:tcW w:w="240" w:type="pct"/>
            <w:tcBorders>
              <w:top w:val="nil"/>
              <w:left w:val="nil"/>
              <w:bottom w:val="single" w:sz="4" w:space="0" w:color="auto"/>
              <w:right w:val="single" w:sz="4" w:space="0" w:color="auto"/>
            </w:tcBorders>
            <w:shd w:val="clear" w:color="auto" w:fill="auto"/>
            <w:noWrap/>
            <w:vAlign w:val="center"/>
            <w:hideMark/>
          </w:tcPr>
          <w:p w14:paraId="2087F8E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14.33</w:t>
            </w:r>
          </w:p>
        </w:tc>
        <w:tc>
          <w:tcPr>
            <w:tcW w:w="240" w:type="pct"/>
            <w:tcBorders>
              <w:top w:val="nil"/>
              <w:left w:val="nil"/>
              <w:bottom w:val="single" w:sz="4" w:space="0" w:color="auto"/>
              <w:right w:val="single" w:sz="4" w:space="0" w:color="auto"/>
            </w:tcBorders>
            <w:shd w:val="clear" w:color="auto" w:fill="auto"/>
            <w:noWrap/>
            <w:vAlign w:val="center"/>
            <w:hideMark/>
          </w:tcPr>
          <w:p w14:paraId="1B64ABA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31.00</w:t>
            </w:r>
          </w:p>
        </w:tc>
        <w:tc>
          <w:tcPr>
            <w:tcW w:w="226" w:type="pct"/>
            <w:tcBorders>
              <w:top w:val="nil"/>
              <w:left w:val="nil"/>
              <w:bottom w:val="single" w:sz="4" w:space="0" w:color="auto"/>
              <w:right w:val="single" w:sz="4" w:space="0" w:color="auto"/>
            </w:tcBorders>
            <w:shd w:val="clear" w:color="auto" w:fill="auto"/>
            <w:noWrap/>
            <w:vAlign w:val="center"/>
            <w:hideMark/>
          </w:tcPr>
          <w:p w14:paraId="0019270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93.63</w:t>
            </w:r>
          </w:p>
        </w:tc>
        <w:tc>
          <w:tcPr>
            <w:tcW w:w="226" w:type="pct"/>
            <w:tcBorders>
              <w:top w:val="nil"/>
              <w:left w:val="nil"/>
              <w:bottom w:val="single" w:sz="4" w:space="0" w:color="auto"/>
              <w:right w:val="single" w:sz="4" w:space="0" w:color="auto"/>
            </w:tcBorders>
            <w:shd w:val="clear" w:color="auto" w:fill="auto"/>
            <w:noWrap/>
            <w:vAlign w:val="center"/>
            <w:hideMark/>
          </w:tcPr>
          <w:p w14:paraId="5FFB858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148.96</w:t>
            </w:r>
          </w:p>
        </w:tc>
        <w:tc>
          <w:tcPr>
            <w:tcW w:w="226" w:type="pct"/>
            <w:tcBorders>
              <w:top w:val="nil"/>
              <w:left w:val="nil"/>
              <w:bottom w:val="single" w:sz="4" w:space="0" w:color="auto"/>
              <w:right w:val="single" w:sz="4" w:space="0" w:color="auto"/>
            </w:tcBorders>
            <w:shd w:val="clear" w:color="auto" w:fill="auto"/>
            <w:noWrap/>
            <w:vAlign w:val="center"/>
            <w:hideMark/>
          </w:tcPr>
          <w:p w14:paraId="4F3E25D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175.39</w:t>
            </w:r>
          </w:p>
        </w:tc>
        <w:tc>
          <w:tcPr>
            <w:tcW w:w="236" w:type="pct"/>
            <w:tcBorders>
              <w:top w:val="nil"/>
              <w:left w:val="nil"/>
              <w:bottom w:val="single" w:sz="4" w:space="0" w:color="auto"/>
              <w:right w:val="single" w:sz="4" w:space="0" w:color="auto"/>
            </w:tcBorders>
            <w:shd w:val="clear" w:color="auto" w:fill="auto"/>
            <w:noWrap/>
            <w:vAlign w:val="center"/>
            <w:hideMark/>
          </w:tcPr>
          <w:p w14:paraId="1E3DBCF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251.83</w:t>
            </w:r>
          </w:p>
        </w:tc>
        <w:tc>
          <w:tcPr>
            <w:tcW w:w="283" w:type="pct"/>
            <w:tcBorders>
              <w:top w:val="nil"/>
              <w:left w:val="nil"/>
              <w:bottom w:val="single" w:sz="4" w:space="0" w:color="auto"/>
              <w:right w:val="single" w:sz="4" w:space="0" w:color="auto"/>
            </w:tcBorders>
            <w:shd w:val="clear" w:color="auto" w:fill="auto"/>
            <w:noWrap/>
            <w:vAlign w:val="center"/>
            <w:hideMark/>
          </w:tcPr>
          <w:p w14:paraId="4187E54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2.7</w:t>
            </w:r>
          </w:p>
        </w:tc>
        <w:tc>
          <w:tcPr>
            <w:tcW w:w="259" w:type="pct"/>
            <w:tcBorders>
              <w:top w:val="nil"/>
              <w:left w:val="nil"/>
              <w:bottom w:val="single" w:sz="4" w:space="0" w:color="auto"/>
              <w:right w:val="single" w:sz="4" w:space="0" w:color="auto"/>
            </w:tcBorders>
            <w:shd w:val="clear" w:color="auto" w:fill="auto"/>
            <w:noWrap/>
            <w:vAlign w:val="center"/>
            <w:hideMark/>
          </w:tcPr>
          <w:p w14:paraId="157333C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10.3</w:t>
            </w:r>
          </w:p>
        </w:tc>
      </w:tr>
      <w:tr w:rsidR="00DA1513" w:rsidRPr="00DA1513" w14:paraId="5C448B6E"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175DE762"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 xml:space="preserve">Total </w:t>
            </w:r>
            <w:proofErr w:type="spellStart"/>
            <w:r w:rsidRPr="00DA1513">
              <w:rPr>
                <w:rFonts w:eastAsia="Times New Roman" w:cs="Times New Roman"/>
                <w:b/>
                <w:bCs/>
                <w:sz w:val="16"/>
                <w:szCs w:val="16"/>
              </w:rPr>
              <w:t>dissolved</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solids</w:t>
            </w:r>
            <w:proofErr w:type="spellEnd"/>
            <w:r w:rsidRPr="00DA1513">
              <w:rPr>
                <w:rFonts w:eastAsia="Times New Roman" w:cs="Times New Roman"/>
                <w:b/>
                <w:bCs/>
                <w:sz w:val="16"/>
                <w:szCs w:val="16"/>
              </w:rPr>
              <w:t xml:space="preserve"> (TDS)</w:t>
            </w:r>
            <w:r w:rsidRPr="00DA1513">
              <w:rPr>
                <w:rFonts w:eastAsia="Times New Roman" w:cs="Times New Roman"/>
                <w:b/>
                <w:bCs/>
                <w:sz w:val="16"/>
                <w:szCs w:val="16"/>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0882684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0.75</w:t>
            </w:r>
          </w:p>
        </w:tc>
        <w:tc>
          <w:tcPr>
            <w:tcW w:w="235" w:type="pct"/>
            <w:tcBorders>
              <w:top w:val="nil"/>
              <w:left w:val="nil"/>
              <w:bottom w:val="single" w:sz="4" w:space="0" w:color="auto"/>
              <w:right w:val="single" w:sz="4" w:space="0" w:color="auto"/>
            </w:tcBorders>
            <w:shd w:val="clear" w:color="auto" w:fill="auto"/>
            <w:noWrap/>
            <w:vAlign w:val="center"/>
            <w:hideMark/>
          </w:tcPr>
          <w:p w14:paraId="0DE839AD" w14:textId="031431A8"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20F9645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1A8A08F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360</w:t>
            </w:r>
          </w:p>
        </w:tc>
        <w:tc>
          <w:tcPr>
            <w:tcW w:w="237" w:type="pct"/>
            <w:tcBorders>
              <w:top w:val="nil"/>
              <w:left w:val="nil"/>
              <w:bottom w:val="single" w:sz="4" w:space="0" w:color="auto"/>
              <w:right w:val="single" w:sz="4" w:space="0" w:color="auto"/>
            </w:tcBorders>
            <w:shd w:val="clear" w:color="auto" w:fill="auto"/>
            <w:noWrap/>
            <w:vAlign w:val="center"/>
            <w:hideMark/>
          </w:tcPr>
          <w:p w14:paraId="3C868C2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2.2</w:t>
            </w:r>
          </w:p>
        </w:tc>
        <w:tc>
          <w:tcPr>
            <w:tcW w:w="211" w:type="pct"/>
            <w:tcBorders>
              <w:top w:val="nil"/>
              <w:left w:val="nil"/>
              <w:bottom w:val="single" w:sz="4" w:space="0" w:color="auto"/>
              <w:right w:val="single" w:sz="4" w:space="0" w:color="auto"/>
            </w:tcBorders>
            <w:shd w:val="clear" w:color="auto" w:fill="auto"/>
            <w:noWrap/>
            <w:vAlign w:val="center"/>
            <w:hideMark/>
          </w:tcPr>
          <w:p w14:paraId="10BC66C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36.72</w:t>
            </w:r>
          </w:p>
        </w:tc>
        <w:tc>
          <w:tcPr>
            <w:tcW w:w="207" w:type="pct"/>
            <w:tcBorders>
              <w:top w:val="nil"/>
              <w:left w:val="nil"/>
              <w:bottom w:val="single" w:sz="4" w:space="0" w:color="auto"/>
              <w:right w:val="single" w:sz="4" w:space="0" w:color="auto"/>
            </w:tcBorders>
            <w:shd w:val="clear" w:color="auto" w:fill="auto"/>
            <w:noWrap/>
            <w:vAlign w:val="center"/>
            <w:hideMark/>
          </w:tcPr>
          <w:p w14:paraId="26BF9E4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45.51</w:t>
            </w:r>
          </w:p>
        </w:tc>
        <w:tc>
          <w:tcPr>
            <w:tcW w:w="179" w:type="pct"/>
            <w:tcBorders>
              <w:top w:val="nil"/>
              <w:left w:val="nil"/>
              <w:bottom w:val="single" w:sz="4" w:space="0" w:color="auto"/>
              <w:right w:val="single" w:sz="4" w:space="0" w:color="auto"/>
            </w:tcBorders>
            <w:shd w:val="clear" w:color="auto" w:fill="auto"/>
            <w:noWrap/>
            <w:vAlign w:val="center"/>
            <w:hideMark/>
          </w:tcPr>
          <w:p w14:paraId="20272C2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1.24</w:t>
            </w:r>
          </w:p>
        </w:tc>
        <w:tc>
          <w:tcPr>
            <w:tcW w:w="187" w:type="pct"/>
            <w:tcBorders>
              <w:top w:val="nil"/>
              <w:left w:val="nil"/>
              <w:bottom w:val="single" w:sz="4" w:space="0" w:color="auto"/>
              <w:right w:val="single" w:sz="4" w:space="0" w:color="auto"/>
            </w:tcBorders>
            <w:shd w:val="clear" w:color="auto" w:fill="auto"/>
            <w:noWrap/>
            <w:vAlign w:val="center"/>
            <w:hideMark/>
          </w:tcPr>
          <w:p w14:paraId="19D4EC3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17.79</w:t>
            </w:r>
          </w:p>
        </w:tc>
        <w:tc>
          <w:tcPr>
            <w:tcW w:w="240" w:type="pct"/>
            <w:tcBorders>
              <w:top w:val="nil"/>
              <w:left w:val="nil"/>
              <w:bottom w:val="single" w:sz="4" w:space="0" w:color="auto"/>
              <w:right w:val="single" w:sz="4" w:space="0" w:color="auto"/>
            </w:tcBorders>
            <w:shd w:val="clear" w:color="auto" w:fill="auto"/>
            <w:noWrap/>
            <w:vAlign w:val="center"/>
            <w:hideMark/>
          </w:tcPr>
          <w:p w14:paraId="1877E2D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&lt;5</w:t>
            </w:r>
          </w:p>
        </w:tc>
        <w:tc>
          <w:tcPr>
            <w:tcW w:w="240" w:type="pct"/>
            <w:tcBorders>
              <w:top w:val="nil"/>
              <w:left w:val="nil"/>
              <w:bottom w:val="single" w:sz="4" w:space="0" w:color="auto"/>
              <w:right w:val="single" w:sz="4" w:space="0" w:color="auto"/>
            </w:tcBorders>
            <w:shd w:val="clear" w:color="auto" w:fill="auto"/>
            <w:noWrap/>
            <w:vAlign w:val="center"/>
            <w:hideMark/>
          </w:tcPr>
          <w:p w14:paraId="4A45FD3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12.00</w:t>
            </w:r>
          </w:p>
        </w:tc>
        <w:tc>
          <w:tcPr>
            <w:tcW w:w="240" w:type="pct"/>
            <w:tcBorders>
              <w:top w:val="nil"/>
              <w:left w:val="nil"/>
              <w:bottom w:val="single" w:sz="4" w:space="0" w:color="auto"/>
              <w:right w:val="single" w:sz="4" w:space="0" w:color="auto"/>
            </w:tcBorders>
            <w:shd w:val="clear" w:color="auto" w:fill="auto"/>
            <w:noWrap/>
            <w:vAlign w:val="center"/>
            <w:hideMark/>
          </w:tcPr>
          <w:p w14:paraId="7A0F054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21.00</w:t>
            </w:r>
          </w:p>
        </w:tc>
        <w:tc>
          <w:tcPr>
            <w:tcW w:w="240" w:type="pct"/>
            <w:tcBorders>
              <w:top w:val="nil"/>
              <w:left w:val="nil"/>
              <w:bottom w:val="single" w:sz="4" w:space="0" w:color="auto"/>
              <w:right w:val="single" w:sz="4" w:space="0" w:color="auto"/>
            </w:tcBorders>
            <w:shd w:val="clear" w:color="auto" w:fill="auto"/>
            <w:noWrap/>
            <w:vAlign w:val="center"/>
            <w:hideMark/>
          </w:tcPr>
          <w:p w14:paraId="2D4A9C1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44.00</w:t>
            </w:r>
          </w:p>
        </w:tc>
        <w:tc>
          <w:tcPr>
            <w:tcW w:w="226" w:type="pct"/>
            <w:tcBorders>
              <w:top w:val="nil"/>
              <w:left w:val="nil"/>
              <w:bottom w:val="single" w:sz="4" w:space="0" w:color="auto"/>
              <w:right w:val="single" w:sz="4" w:space="0" w:color="auto"/>
            </w:tcBorders>
            <w:shd w:val="clear" w:color="auto" w:fill="auto"/>
            <w:noWrap/>
            <w:vAlign w:val="center"/>
            <w:hideMark/>
          </w:tcPr>
          <w:p w14:paraId="2253A8E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72.00</w:t>
            </w:r>
          </w:p>
        </w:tc>
        <w:tc>
          <w:tcPr>
            <w:tcW w:w="226" w:type="pct"/>
            <w:tcBorders>
              <w:top w:val="nil"/>
              <w:left w:val="nil"/>
              <w:bottom w:val="single" w:sz="4" w:space="0" w:color="auto"/>
              <w:right w:val="single" w:sz="4" w:space="0" w:color="auto"/>
            </w:tcBorders>
            <w:shd w:val="clear" w:color="auto" w:fill="auto"/>
            <w:noWrap/>
            <w:vAlign w:val="center"/>
            <w:hideMark/>
          </w:tcPr>
          <w:p w14:paraId="7E8276E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129.05</w:t>
            </w:r>
          </w:p>
        </w:tc>
        <w:tc>
          <w:tcPr>
            <w:tcW w:w="226" w:type="pct"/>
            <w:tcBorders>
              <w:top w:val="nil"/>
              <w:left w:val="nil"/>
              <w:bottom w:val="single" w:sz="4" w:space="0" w:color="auto"/>
              <w:right w:val="single" w:sz="4" w:space="0" w:color="auto"/>
            </w:tcBorders>
            <w:shd w:val="clear" w:color="auto" w:fill="auto"/>
            <w:noWrap/>
            <w:vAlign w:val="center"/>
            <w:hideMark/>
          </w:tcPr>
          <w:p w14:paraId="6E17B05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222.92</w:t>
            </w:r>
          </w:p>
        </w:tc>
        <w:tc>
          <w:tcPr>
            <w:tcW w:w="236" w:type="pct"/>
            <w:tcBorders>
              <w:top w:val="nil"/>
              <w:left w:val="nil"/>
              <w:bottom w:val="single" w:sz="4" w:space="0" w:color="auto"/>
              <w:right w:val="single" w:sz="4" w:space="0" w:color="auto"/>
            </w:tcBorders>
            <w:shd w:val="clear" w:color="auto" w:fill="auto"/>
            <w:noWrap/>
            <w:vAlign w:val="center"/>
            <w:hideMark/>
          </w:tcPr>
          <w:p w14:paraId="1DD3E2C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315.00</w:t>
            </w:r>
          </w:p>
        </w:tc>
        <w:tc>
          <w:tcPr>
            <w:tcW w:w="283" w:type="pct"/>
            <w:tcBorders>
              <w:top w:val="nil"/>
              <w:left w:val="nil"/>
              <w:bottom w:val="single" w:sz="4" w:space="0" w:color="auto"/>
              <w:right w:val="single" w:sz="4" w:space="0" w:color="auto"/>
            </w:tcBorders>
            <w:shd w:val="clear" w:color="auto" w:fill="auto"/>
            <w:noWrap/>
            <w:vAlign w:val="center"/>
            <w:hideMark/>
          </w:tcPr>
          <w:p w14:paraId="64AFAD8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w:t>
            </w:r>
          </w:p>
        </w:tc>
        <w:tc>
          <w:tcPr>
            <w:tcW w:w="259" w:type="pct"/>
            <w:tcBorders>
              <w:top w:val="nil"/>
              <w:left w:val="nil"/>
              <w:bottom w:val="single" w:sz="4" w:space="0" w:color="auto"/>
              <w:right w:val="single" w:sz="4" w:space="0" w:color="auto"/>
            </w:tcBorders>
            <w:shd w:val="clear" w:color="auto" w:fill="auto"/>
            <w:noWrap/>
            <w:vAlign w:val="center"/>
            <w:hideMark/>
          </w:tcPr>
          <w:p w14:paraId="42A2027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14.6</w:t>
            </w:r>
          </w:p>
        </w:tc>
      </w:tr>
      <w:tr w:rsidR="00DA1513" w:rsidRPr="00DA1513" w14:paraId="59C4E4F0" w14:textId="77777777" w:rsidTr="0027474C">
        <w:trPr>
          <w:trHeight w:val="227"/>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4CA5E7C2"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 xml:space="preserve">Total </w:t>
            </w:r>
            <w:proofErr w:type="spellStart"/>
            <w:r w:rsidRPr="00DA1513">
              <w:rPr>
                <w:rFonts w:eastAsia="Times New Roman" w:cs="Times New Roman"/>
                <w:b/>
                <w:bCs/>
                <w:sz w:val="16"/>
                <w:szCs w:val="16"/>
              </w:rPr>
              <w:t>suspended</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solids</w:t>
            </w:r>
            <w:proofErr w:type="spellEnd"/>
            <w:r w:rsidRPr="00DA1513">
              <w:rPr>
                <w:rFonts w:eastAsia="Times New Roman" w:cs="Times New Roman"/>
                <w:b/>
                <w:bCs/>
                <w:sz w:val="16"/>
                <w:szCs w:val="16"/>
              </w:rPr>
              <w:t xml:space="preserve"> (TSS)</w:t>
            </w:r>
            <w:r w:rsidRPr="00DA1513">
              <w:rPr>
                <w:rFonts w:eastAsia="Times New Roman" w:cs="Times New Roman"/>
                <w:b/>
                <w:bCs/>
                <w:sz w:val="16"/>
                <w:szCs w:val="16"/>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B8CD6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33ADA12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RS</w:t>
            </w:r>
          </w:p>
        </w:tc>
        <w:tc>
          <w:tcPr>
            <w:tcW w:w="183" w:type="pct"/>
            <w:tcBorders>
              <w:top w:val="nil"/>
              <w:left w:val="nil"/>
              <w:bottom w:val="single" w:sz="4" w:space="0" w:color="auto"/>
              <w:right w:val="single" w:sz="4" w:space="0" w:color="auto"/>
            </w:tcBorders>
            <w:shd w:val="clear" w:color="auto" w:fill="auto"/>
            <w:noWrap/>
            <w:vAlign w:val="center"/>
            <w:hideMark/>
          </w:tcPr>
          <w:p w14:paraId="270CCEE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316A5D6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176</w:t>
            </w:r>
          </w:p>
        </w:tc>
        <w:tc>
          <w:tcPr>
            <w:tcW w:w="237" w:type="pct"/>
            <w:tcBorders>
              <w:top w:val="nil"/>
              <w:left w:val="nil"/>
              <w:bottom w:val="single" w:sz="4" w:space="0" w:color="auto"/>
              <w:right w:val="single" w:sz="4" w:space="0" w:color="auto"/>
            </w:tcBorders>
            <w:shd w:val="clear" w:color="auto" w:fill="auto"/>
            <w:noWrap/>
            <w:vAlign w:val="center"/>
            <w:hideMark/>
          </w:tcPr>
          <w:p w14:paraId="588EA21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38.6</w:t>
            </w:r>
          </w:p>
        </w:tc>
        <w:tc>
          <w:tcPr>
            <w:tcW w:w="211" w:type="pct"/>
            <w:tcBorders>
              <w:top w:val="nil"/>
              <w:left w:val="nil"/>
              <w:bottom w:val="single" w:sz="4" w:space="0" w:color="auto"/>
              <w:right w:val="single" w:sz="4" w:space="0" w:color="auto"/>
            </w:tcBorders>
            <w:shd w:val="clear" w:color="auto" w:fill="auto"/>
            <w:noWrap/>
            <w:vAlign w:val="center"/>
            <w:hideMark/>
          </w:tcPr>
          <w:p w14:paraId="72EE475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36.14</w:t>
            </w:r>
          </w:p>
        </w:tc>
        <w:tc>
          <w:tcPr>
            <w:tcW w:w="207" w:type="pct"/>
            <w:tcBorders>
              <w:top w:val="nil"/>
              <w:left w:val="nil"/>
              <w:bottom w:val="single" w:sz="4" w:space="0" w:color="auto"/>
              <w:right w:val="single" w:sz="4" w:space="0" w:color="auto"/>
            </w:tcBorders>
            <w:shd w:val="clear" w:color="auto" w:fill="auto"/>
            <w:noWrap/>
            <w:vAlign w:val="center"/>
            <w:hideMark/>
          </w:tcPr>
          <w:p w14:paraId="3A33CAC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95.48</w:t>
            </w:r>
          </w:p>
        </w:tc>
        <w:tc>
          <w:tcPr>
            <w:tcW w:w="179" w:type="pct"/>
            <w:tcBorders>
              <w:top w:val="nil"/>
              <w:left w:val="nil"/>
              <w:bottom w:val="single" w:sz="4" w:space="0" w:color="auto"/>
              <w:right w:val="single" w:sz="4" w:space="0" w:color="auto"/>
            </w:tcBorders>
            <w:shd w:val="clear" w:color="auto" w:fill="auto"/>
            <w:noWrap/>
            <w:vAlign w:val="center"/>
            <w:hideMark/>
          </w:tcPr>
          <w:p w14:paraId="6FF6AC4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2.64</w:t>
            </w:r>
          </w:p>
        </w:tc>
        <w:tc>
          <w:tcPr>
            <w:tcW w:w="187" w:type="pct"/>
            <w:tcBorders>
              <w:top w:val="nil"/>
              <w:left w:val="nil"/>
              <w:bottom w:val="single" w:sz="4" w:space="0" w:color="auto"/>
              <w:right w:val="single" w:sz="4" w:space="0" w:color="auto"/>
            </w:tcBorders>
            <w:shd w:val="clear" w:color="auto" w:fill="auto"/>
            <w:noWrap/>
            <w:vAlign w:val="center"/>
            <w:hideMark/>
          </w:tcPr>
          <w:p w14:paraId="653BE8E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10.38</w:t>
            </w:r>
          </w:p>
        </w:tc>
        <w:tc>
          <w:tcPr>
            <w:tcW w:w="240" w:type="pct"/>
            <w:tcBorders>
              <w:top w:val="nil"/>
              <w:left w:val="nil"/>
              <w:bottom w:val="single" w:sz="4" w:space="0" w:color="auto"/>
              <w:right w:val="single" w:sz="4" w:space="0" w:color="auto"/>
            </w:tcBorders>
            <w:shd w:val="clear" w:color="auto" w:fill="auto"/>
            <w:noWrap/>
            <w:vAlign w:val="center"/>
            <w:hideMark/>
          </w:tcPr>
          <w:p w14:paraId="46638A5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&lt;5</w:t>
            </w:r>
          </w:p>
        </w:tc>
        <w:tc>
          <w:tcPr>
            <w:tcW w:w="240" w:type="pct"/>
            <w:tcBorders>
              <w:top w:val="nil"/>
              <w:left w:val="nil"/>
              <w:bottom w:val="single" w:sz="4" w:space="0" w:color="auto"/>
              <w:right w:val="single" w:sz="4" w:space="0" w:color="auto"/>
            </w:tcBorders>
            <w:shd w:val="clear" w:color="auto" w:fill="auto"/>
            <w:noWrap/>
            <w:vAlign w:val="center"/>
            <w:hideMark/>
          </w:tcPr>
          <w:p w14:paraId="73BFE97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&lt;5</w:t>
            </w:r>
          </w:p>
        </w:tc>
        <w:tc>
          <w:tcPr>
            <w:tcW w:w="240" w:type="pct"/>
            <w:tcBorders>
              <w:top w:val="nil"/>
              <w:left w:val="nil"/>
              <w:bottom w:val="single" w:sz="4" w:space="0" w:color="auto"/>
              <w:right w:val="single" w:sz="4" w:space="0" w:color="auto"/>
            </w:tcBorders>
            <w:shd w:val="clear" w:color="auto" w:fill="auto"/>
            <w:noWrap/>
            <w:vAlign w:val="center"/>
            <w:hideMark/>
          </w:tcPr>
          <w:p w14:paraId="246BCE8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9.50</w:t>
            </w:r>
          </w:p>
        </w:tc>
        <w:tc>
          <w:tcPr>
            <w:tcW w:w="240" w:type="pct"/>
            <w:tcBorders>
              <w:top w:val="nil"/>
              <w:left w:val="nil"/>
              <w:bottom w:val="single" w:sz="4" w:space="0" w:color="auto"/>
              <w:right w:val="single" w:sz="4" w:space="0" w:color="auto"/>
            </w:tcBorders>
            <w:shd w:val="clear" w:color="auto" w:fill="auto"/>
            <w:noWrap/>
            <w:vAlign w:val="center"/>
            <w:hideMark/>
          </w:tcPr>
          <w:p w14:paraId="56DFAEB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27.00</w:t>
            </w:r>
          </w:p>
        </w:tc>
        <w:tc>
          <w:tcPr>
            <w:tcW w:w="226" w:type="pct"/>
            <w:tcBorders>
              <w:top w:val="nil"/>
              <w:left w:val="nil"/>
              <w:bottom w:val="single" w:sz="4" w:space="0" w:color="auto"/>
              <w:right w:val="single" w:sz="4" w:space="0" w:color="auto"/>
            </w:tcBorders>
            <w:shd w:val="clear" w:color="auto" w:fill="auto"/>
            <w:noWrap/>
            <w:vAlign w:val="center"/>
            <w:hideMark/>
          </w:tcPr>
          <w:p w14:paraId="5E3F9FB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72.00</w:t>
            </w:r>
          </w:p>
        </w:tc>
        <w:tc>
          <w:tcPr>
            <w:tcW w:w="226" w:type="pct"/>
            <w:tcBorders>
              <w:top w:val="nil"/>
              <w:left w:val="nil"/>
              <w:bottom w:val="single" w:sz="4" w:space="0" w:color="auto"/>
              <w:right w:val="single" w:sz="4" w:space="0" w:color="auto"/>
            </w:tcBorders>
            <w:shd w:val="clear" w:color="auto" w:fill="auto"/>
            <w:noWrap/>
            <w:vAlign w:val="center"/>
            <w:hideMark/>
          </w:tcPr>
          <w:p w14:paraId="49DF108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126.00</w:t>
            </w:r>
          </w:p>
        </w:tc>
        <w:tc>
          <w:tcPr>
            <w:tcW w:w="226" w:type="pct"/>
            <w:tcBorders>
              <w:top w:val="nil"/>
              <w:left w:val="nil"/>
              <w:bottom w:val="single" w:sz="4" w:space="0" w:color="auto"/>
              <w:right w:val="single" w:sz="4" w:space="0" w:color="auto"/>
            </w:tcBorders>
            <w:shd w:val="clear" w:color="auto" w:fill="auto"/>
            <w:noWrap/>
            <w:vAlign w:val="center"/>
            <w:hideMark/>
          </w:tcPr>
          <w:p w14:paraId="0D89540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405.00</w:t>
            </w:r>
          </w:p>
        </w:tc>
        <w:tc>
          <w:tcPr>
            <w:tcW w:w="236" w:type="pct"/>
            <w:tcBorders>
              <w:top w:val="nil"/>
              <w:left w:val="nil"/>
              <w:bottom w:val="single" w:sz="4" w:space="0" w:color="auto"/>
              <w:right w:val="single" w:sz="4" w:space="0" w:color="auto"/>
            </w:tcBorders>
            <w:shd w:val="clear" w:color="auto" w:fill="auto"/>
            <w:noWrap/>
            <w:vAlign w:val="center"/>
            <w:hideMark/>
          </w:tcPr>
          <w:p w14:paraId="686A1DC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840.00</w:t>
            </w:r>
          </w:p>
        </w:tc>
        <w:tc>
          <w:tcPr>
            <w:tcW w:w="283" w:type="pct"/>
            <w:tcBorders>
              <w:top w:val="nil"/>
              <w:left w:val="nil"/>
              <w:bottom w:val="single" w:sz="4" w:space="0" w:color="auto"/>
              <w:right w:val="single" w:sz="4" w:space="0" w:color="auto"/>
            </w:tcBorders>
            <w:shd w:val="clear" w:color="auto" w:fill="auto"/>
            <w:noWrap/>
            <w:vAlign w:val="center"/>
            <w:hideMark/>
          </w:tcPr>
          <w:p w14:paraId="4A048DA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5.7</w:t>
            </w:r>
          </w:p>
        </w:tc>
        <w:tc>
          <w:tcPr>
            <w:tcW w:w="259" w:type="pct"/>
            <w:tcBorders>
              <w:top w:val="nil"/>
              <w:left w:val="nil"/>
              <w:bottom w:val="single" w:sz="4" w:space="0" w:color="auto"/>
              <w:right w:val="single" w:sz="4" w:space="0" w:color="auto"/>
            </w:tcBorders>
            <w:shd w:val="clear" w:color="auto" w:fill="auto"/>
            <w:noWrap/>
            <w:vAlign w:val="center"/>
            <w:hideMark/>
          </w:tcPr>
          <w:p w14:paraId="2BBBAC1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39.6</w:t>
            </w:r>
          </w:p>
        </w:tc>
      </w:tr>
      <w:tr w:rsidR="00DA1513" w:rsidRPr="00DA1513" w14:paraId="2A0145E3" w14:textId="77777777" w:rsidTr="0027474C">
        <w:trPr>
          <w:trHeight w:val="227"/>
        </w:trPr>
        <w:tc>
          <w:tcPr>
            <w:tcW w:w="816" w:type="pct"/>
            <w:vMerge/>
            <w:tcBorders>
              <w:top w:val="nil"/>
              <w:left w:val="single" w:sz="4" w:space="0" w:color="auto"/>
              <w:bottom w:val="single" w:sz="4" w:space="0" w:color="auto"/>
              <w:right w:val="single" w:sz="4" w:space="0" w:color="auto"/>
            </w:tcBorders>
            <w:vAlign w:val="center"/>
            <w:hideMark/>
          </w:tcPr>
          <w:p w14:paraId="718FA014" w14:textId="77777777" w:rsidR="00DA1513" w:rsidRPr="00DA1513" w:rsidRDefault="00DA1513" w:rsidP="00DA1513">
            <w:pPr>
              <w:spacing w:line="240" w:lineRule="auto"/>
              <w:jc w:val="left"/>
              <w:rPr>
                <w:rFonts w:eastAsia="Times New Roman" w:cs="Times New Roman"/>
                <w:b/>
                <w:bCs/>
                <w:sz w:val="16"/>
                <w:szCs w:val="16"/>
              </w:rPr>
            </w:pPr>
          </w:p>
        </w:tc>
        <w:tc>
          <w:tcPr>
            <w:tcW w:w="193" w:type="pct"/>
            <w:vMerge/>
            <w:tcBorders>
              <w:top w:val="nil"/>
              <w:left w:val="single" w:sz="4" w:space="0" w:color="auto"/>
              <w:bottom w:val="single" w:sz="4" w:space="0" w:color="auto"/>
              <w:right w:val="single" w:sz="4" w:space="0" w:color="auto"/>
            </w:tcBorders>
            <w:vAlign w:val="center"/>
            <w:hideMark/>
          </w:tcPr>
          <w:p w14:paraId="2DFD17C0" w14:textId="77777777" w:rsidR="00DA1513" w:rsidRPr="00DA1513" w:rsidRDefault="00DA1513" w:rsidP="00DA1513">
            <w:pPr>
              <w:spacing w:line="240" w:lineRule="auto"/>
              <w:jc w:val="left"/>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14:paraId="6184FD9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DS</w:t>
            </w:r>
          </w:p>
        </w:tc>
        <w:tc>
          <w:tcPr>
            <w:tcW w:w="183" w:type="pct"/>
            <w:tcBorders>
              <w:top w:val="nil"/>
              <w:left w:val="nil"/>
              <w:bottom w:val="single" w:sz="4" w:space="0" w:color="auto"/>
              <w:right w:val="single" w:sz="4" w:space="0" w:color="auto"/>
            </w:tcBorders>
            <w:shd w:val="clear" w:color="auto" w:fill="auto"/>
            <w:noWrap/>
            <w:vAlign w:val="center"/>
            <w:hideMark/>
          </w:tcPr>
          <w:p w14:paraId="46013F5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38E8540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151</w:t>
            </w:r>
          </w:p>
        </w:tc>
        <w:tc>
          <w:tcPr>
            <w:tcW w:w="237" w:type="pct"/>
            <w:tcBorders>
              <w:top w:val="nil"/>
              <w:left w:val="nil"/>
              <w:bottom w:val="single" w:sz="4" w:space="0" w:color="auto"/>
              <w:right w:val="single" w:sz="4" w:space="0" w:color="auto"/>
            </w:tcBorders>
            <w:shd w:val="clear" w:color="auto" w:fill="auto"/>
            <w:noWrap/>
            <w:vAlign w:val="center"/>
            <w:hideMark/>
          </w:tcPr>
          <w:p w14:paraId="43EDA0A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51.0</w:t>
            </w:r>
          </w:p>
        </w:tc>
        <w:tc>
          <w:tcPr>
            <w:tcW w:w="211" w:type="pct"/>
            <w:tcBorders>
              <w:top w:val="nil"/>
              <w:left w:val="nil"/>
              <w:bottom w:val="single" w:sz="4" w:space="0" w:color="auto"/>
              <w:right w:val="single" w:sz="4" w:space="0" w:color="auto"/>
            </w:tcBorders>
            <w:shd w:val="clear" w:color="auto" w:fill="auto"/>
            <w:noWrap/>
            <w:vAlign w:val="center"/>
            <w:hideMark/>
          </w:tcPr>
          <w:p w14:paraId="0E394BB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17.41</w:t>
            </w:r>
          </w:p>
        </w:tc>
        <w:tc>
          <w:tcPr>
            <w:tcW w:w="207" w:type="pct"/>
            <w:tcBorders>
              <w:top w:val="nil"/>
              <w:left w:val="nil"/>
              <w:bottom w:val="single" w:sz="4" w:space="0" w:color="auto"/>
              <w:right w:val="single" w:sz="4" w:space="0" w:color="auto"/>
            </w:tcBorders>
            <w:shd w:val="clear" w:color="auto" w:fill="auto"/>
            <w:noWrap/>
            <w:vAlign w:val="center"/>
            <w:hideMark/>
          </w:tcPr>
          <w:p w14:paraId="471B4B0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43.77</w:t>
            </w:r>
          </w:p>
        </w:tc>
        <w:tc>
          <w:tcPr>
            <w:tcW w:w="179" w:type="pct"/>
            <w:tcBorders>
              <w:top w:val="nil"/>
              <w:left w:val="nil"/>
              <w:bottom w:val="single" w:sz="4" w:space="0" w:color="auto"/>
              <w:right w:val="single" w:sz="4" w:space="0" w:color="auto"/>
            </w:tcBorders>
            <w:shd w:val="clear" w:color="auto" w:fill="auto"/>
            <w:noWrap/>
            <w:vAlign w:val="center"/>
            <w:hideMark/>
          </w:tcPr>
          <w:p w14:paraId="7D1B372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2.51</w:t>
            </w:r>
          </w:p>
        </w:tc>
        <w:tc>
          <w:tcPr>
            <w:tcW w:w="187" w:type="pct"/>
            <w:tcBorders>
              <w:top w:val="nil"/>
              <w:left w:val="nil"/>
              <w:bottom w:val="single" w:sz="4" w:space="0" w:color="auto"/>
              <w:right w:val="single" w:sz="4" w:space="0" w:color="auto"/>
            </w:tcBorders>
            <w:shd w:val="clear" w:color="auto" w:fill="auto"/>
            <w:noWrap/>
            <w:vAlign w:val="center"/>
            <w:hideMark/>
          </w:tcPr>
          <w:p w14:paraId="182059B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40" w:type="pct"/>
            <w:tcBorders>
              <w:top w:val="nil"/>
              <w:left w:val="nil"/>
              <w:bottom w:val="single" w:sz="4" w:space="0" w:color="auto"/>
              <w:right w:val="single" w:sz="4" w:space="0" w:color="auto"/>
            </w:tcBorders>
            <w:shd w:val="clear" w:color="auto" w:fill="auto"/>
            <w:noWrap/>
            <w:vAlign w:val="center"/>
            <w:hideMark/>
          </w:tcPr>
          <w:p w14:paraId="2C1EAD4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&lt;5</w:t>
            </w:r>
          </w:p>
        </w:tc>
        <w:tc>
          <w:tcPr>
            <w:tcW w:w="240" w:type="pct"/>
            <w:tcBorders>
              <w:top w:val="nil"/>
              <w:left w:val="nil"/>
              <w:bottom w:val="single" w:sz="4" w:space="0" w:color="auto"/>
              <w:right w:val="single" w:sz="4" w:space="0" w:color="auto"/>
            </w:tcBorders>
            <w:shd w:val="clear" w:color="auto" w:fill="auto"/>
            <w:noWrap/>
            <w:vAlign w:val="center"/>
            <w:hideMark/>
          </w:tcPr>
          <w:p w14:paraId="2FEB4B6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&lt;5</w:t>
            </w:r>
          </w:p>
        </w:tc>
        <w:tc>
          <w:tcPr>
            <w:tcW w:w="240" w:type="pct"/>
            <w:tcBorders>
              <w:top w:val="nil"/>
              <w:left w:val="nil"/>
              <w:bottom w:val="single" w:sz="4" w:space="0" w:color="auto"/>
              <w:right w:val="single" w:sz="4" w:space="0" w:color="auto"/>
            </w:tcBorders>
            <w:shd w:val="clear" w:color="auto" w:fill="auto"/>
            <w:noWrap/>
            <w:vAlign w:val="center"/>
            <w:hideMark/>
          </w:tcPr>
          <w:p w14:paraId="70B9500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&lt;5</w:t>
            </w:r>
          </w:p>
        </w:tc>
        <w:tc>
          <w:tcPr>
            <w:tcW w:w="240" w:type="pct"/>
            <w:tcBorders>
              <w:top w:val="nil"/>
              <w:left w:val="nil"/>
              <w:bottom w:val="single" w:sz="4" w:space="0" w:color="auto"/>
              <w:right w:val="single" w:sz="4" w:space="0" w:color="auto"/>
            </w:tcBorders>
            <w:shd w:val="clear" w:color="auto" w:fill="auto"/>
            <w:noWrap/>
            <w:vAlign w:val="center"/>
            <w:hideMark/>
          </w:tcPr>
          <w:p w14:paraId="103F84D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18.00</w:t>
            </w:r>
          </w:p>
        </w:tc>
        <w:tc>
          <w:tcPr>
            <w:tcW w:w="226" w:type="pct"/>
            <w:tcBorders>
              <w:top w:val="nil"/>
              <w:left w:val="nil"/>
              <w:bottom w:val="single" w:sz="4" w:space="0" w:color="auto"/>
              <w:right w:val="single" w:sz="4" w:space="0" w:color="auto"/>
            </w:tcBorders>
            <w:shd w:val="clear" w:color="auto" w:fill="auto"/>
            <w:noWrap/>
            <w:vAlign w:val="center"/>
            <w:hideMark/>
          </w:tcPr>
          <w:p w14:paraId="6FD9033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33.00</w:t>
            </w:r>
          </w:p>
        </w:tc>
        <w:tc>
          <w:tcPr>
            <w:tcW w:w="226" w:type="pct"/>
            <w:tcBorders>
              <w:top w:val="nil"/>
              <w:left w:val="nil"/>
              <w:bottom w:val="single" w:sz="4" w:space="0" w:color="auto"/>
              <w:right w:val="single" w:sz="4" w:space="0" w:color="auto"/>
            </w:tcBorders>
            <w:shd w:val="clear" w:color="auto" w:fill="auto"/>
            <w:noWrap/>
            <w:vAlign w:val="center"/>
            <w:hideMark/>
          </w:tcPr>
          <w:p w14:paraId="735CB17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54.00</w:t>
            </w:r>
          </w:p>
        </w:tc>
        <w:tc>
          <w:tcPr>
            <w:tcW w:w="226" w:type="pct"/>
            <w:tcBorders>
              <w:top w:val="nil"/>
              <w:left w:val="nil"/>
              <w:bottom w:val="single" w:sz="4" w:space="0" w:color="auto"/>
              <w:right w:val="single" w:sz="4" w:space="0" w:color="auto"/>
            </w:tcBorders>
            <w:shd w:val="clear" w:color="auto" w:fill="auto"/>
            <w:noWrap/>
            <w:vAlign w:val="center"/>
            <w:hideMark/>
          </w:tcPr>
          <w:p w14:paraId="4610F87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103.00</w:t>
            </w:r>
          </w:p>
        </w:tc>
        <w:tc>
          <w:tcPr>
            <w:tcW w:w="236" w:type="pct"/>
            <w:tcBorders>
              <w:top w:val="nil"/>
              <w:left w:val="nil"/>
              <w:bottom w:val="single" w:sz="4" w:space="0" w:color="auto"/>
              <w:right w:val="single" w:sz="4" w:space="0" w:color="auto"/>
            </w:tcBorders>
            <w:shd w:val="clear" w:color="auto" w:fill="auto"/>
            <w:noWrap/>
            <w:vAlign w:val="center"/>
            <w:hideMark/>
          </w:tcPr>
          <w:p w14:paraId="1419167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441.00</w:t>
            </w:r>
          </w:p>
        </w:tc>
        <w:tc>
          <w:tcPr>
            <w:tcW w:w="283" w:type="pct"/>
            <w:tcBorders>
              <w:top w:val="nil"/>
              <w:left w:val="nil"/>
              <w:bottom w:val="single" w:sz="4" w:space="0" w:color="auto"/>
              <w:right w:val="single" w:sz="4" w:space="0" w:color="auto"/>
            </w:tcBorders>
            <w:shd w:val="clear" w:color="auto" w:fill="auto"/>
            <w:noWrap/>
            <w:vAlign w:val="center"/>
            <w:hideMark/>
          </w:tcPr>
          <w:p w14:paraId="2180C62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7.1</w:t>
            </w:r>
          </w:p>
        </w:tc>
        <w:tc>
          <w:tcPr>
            <w:tcW w:w="259" w:type="pct"/>
            <w:tcBorders>
              <w:top w:val="nil"/>
              <w:left w:val="nil"/>
              <w:bottom w:val="single" w:sz="4" w:space="0" w:color="auto"/>
              <w:right w:val="single" w:sz="4" w:space="0" w:color="auto"/>
            </w:tcBorders>
            <w:shd w:val="clear" w:color="auto" w:fill="auto"/>
            <w:noWrap/>
            <w:vAlign w:val="center"/>
            <w:hideMark/>
          </w:tcPr>
          <w:p w14:paraId="643D981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63.2</w:t>
            </w:r>
          </w:p>
        </w:tc>
      </w:tr>
      <w:tr w:rsidR="00DA1513" w:rsidRPr="00DA1513" w14:paraId="44BC3FD6"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0DE2D588"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Settleable</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solids</w:t>
            </w:r>
            <w:proofErr w:type="spellEnd"/>
            <w:r w:rsidRPr="00DA1513">
              <w:rPr>
                <w:rFonts w:eastAsia="Times New Roman" w:cs="Times New Roman"/>
                <w:b/>
                <w:bCs/>
                <w:sz w:val="16"/>
                <w:szCs w:val="16"/>
              </w:rPr>
              <w:t xml:space="preserve"> (SS)</w:t>
            </w:r>
            <w:r w:rsidRPr="00DA1513">
              <w:rPr>
                <w:rFonts w:eastAsia="Times New Roman" w:cs="Times New Roman"/>
                <w:b/>
                <w:bCs/>
                <w:sz w:val="16"/>
                <w:szCs w:val="16"/>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5226817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0.58</w:t>
            </w:r>
          </w:p>
        </w:tc>
        <w:tc>
          <w:tcPr>
            <w:tcW w:w="235" w:type="pct"/>
            <w:tcBorders>
              <w:top w:val="nil"/>
              <w:left w:val="nil"/>
              <w:bottom w:val="single" w:sz="4" w:space="0" w:color="auto"/>
              <w:right w:val="single" w:sz="4" w:space="0" w:color="auto"/>
            </w:tcBorders>
            <w:shd w:val="clear" w:color="auto" w:fill="auto"/>
            <w:noWrap/>
            <w:vAlign w:val="center"/>
            <w:hideMark/>
          </w:tcPr>
          <w:p w14:paraId="2A42BCBB" w14:textId="78CE2A09"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5D4F125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3D80A87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327</w:t>
            </w:r>
          </w:p>
        </w:tc>
        <w:tc>
          <w:tcPr>
            <w:tcW w:w="237" w:type="pct"/>
            <w:tcBorders>
              <w:top w:val="nil"/>
              <w:left w:val="nil"/>
              <w:bottom w:val="single" w:sz="4" w:space="0" w:color="auto"/>
              <w:right w:val="single" w:sz="4" w:space="0" w:color="auto"/>
            </w:tcBorders>
            <w:shd w:val="clear" w:color="auto" w:fill="auto"/>
            <w:noWrap/>
            <w:vAlign w:val="center"/>
            <w:hideMark/>
          </w:tcPr>
          <w:p w14:paraId="0BCAE06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85.9</w:t>
            </w:r>
          </w:p>
        </w:tc>
        <w:tc>
          <w:tcPr>
            <w:tcW w:w="211" w:type="pct"/>
            <w:tcBorders>
              <w:top w:val="nil"/>
              <w:left w:val="nil"/>
              <w:bottom w:val="single" w:sz="4" w:space="0" w:color="auto"/>
              <w:right w:val="single" w:sz="4" w:space="0" w:color="auto"/>
            </w:tcBorders>
            <w:shd w:val="clear" w:color="auto" w:fill="auto"/>
            <w:noWrap/>
            <w:vAlign w:val="center"/>
            <w:hideMark/>
          </w:tcPr>
          <w:p w14:paraId="010F91B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w:t>
            </w:r>
          </w:p>
        </w:tc>
        <w:tc>
          <w:tcPr>
            <w:tcW w:w="207" w:type="pct"/>
            <w:tcBorders>
              <w:top w:val="nil"/>
              <w:left w:val="nil"/>
              <w:bottom w:val="single" w:sz="4" w:space="0" w:color="auto"/>
              <w:right w:val="single" w:sz="4" w:space="0" w:color="auto"/>
            </w:tcBorders>
            <w:shd w:val="clear" w:color="auto" w:fill="auto"/>
            <w:noWrap/>
            <w:vAlign w:val="center"/>
            <w:hideMark/>
          </w:tcPr>
          <w:p w14:paraId="4D56834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0.26</w:t>
            </w:r>
          </w:p>
        </w:tc>
        <w:tc>
          <w:tcPr>
            <w:tcW w:w="179" w:type="pct"/>
            <w:tcBorders>
              <w:top w:val="nil"/>
              <w:left w:val="nil"/>
              <w:bottom w:val="single" w:sz="4" w:space="0" w:color="auto"/>
              <w:right w:val="single" w:sz="4" w:space="0" w:color="auto"/>
            </w:tcBorders>
            <w:shd w:val="clear" w:color="auto" w:fill="auto"/>
            <w:noWrap/>
            <w:vAlign w:val="center"/>
            <w:hideMark/>
          </w:tcPr>
          <w:p w14:paraId="0AF64A0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3.03</w:t>
            </w:r>
          </w:p>
        </w:tc>
        <w:tc>
          <w:tcPr>
            <w:tcW w:w="187" w:type="pct"/>
            <w:tcBorders>
              <w:top w:val="nil"/>
              <w:left w:val="nil"/>
              <w:bottom w:val="single" w:sz="4" w:space="0" w:color="auto"/>
              <w:right w:val="single" w:sz="4" w:space="0" w:color="auto"/>
            </w:tcBorders>
            <w:shd w:val="clear" w:color="auto" w:fill="auto"/>
            <w:noWrap/>
            <w:vAlign w:val="center"/>
            <w:hideMark/>
          </w:tcPr>
          <w:p w14:paraId="2582C5B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40" w:type="pct"/>
            <w:tcBorders>
              <w:top w:val="nil"/>
              <w:left w:val="nil"/>
              <w:bottom w:val="single" w:sz="4" w:space="0" w:color="auto"/>
              <w:right w:val="single" w:sz="4" w:space="0" w:color="auto"/>
            </w:tcBorders>
            <w:shd w:val="clear" w:color="auto" w:fill="auto"/>
            <w:noWrap/>
            <w:vAlign w:val="center"/>
            <w:hideMark/>
          </w:tcPr>
          <w:p w14:paraId="24E6ADE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w:t>
            </w:r>
          </w:p>
        </w:tc>
        <w:tc>
          <w:tcPr>
            <w:tcW w:w="240" w:type="pct"/>
            <w:tcBorders>
              <w:top w:val="nil"/>
              <w:left w:val="nil"/>
              <w:bottom w:val="single" w:sz="4" w:space="0" w:color="auto"/>
              <w:right w:val="single" w:sz="4" w:space="0" w:color="auto"/>
            </w:tcBorders>
            <w:shd w:val="clear" w:color="auto" w:fill="auto"/>
            <w:noWrap/>
            <w:vAlign w:val="center"/>
            <w:hideMark/>
          </w:tcPr>
          <w:p w14:paraId="40AB57C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w:t>
            </w:r>
          </w:p>
        </w:tc>
        <w:tc>
          <w:tcPr>
            <w:tcW w:w="240" w:type="pct"/>
            <w:tcBorders>
              <w:top w:val="nil"/>
              <w:left w:val="nil"/>
              <w:bottom w:val="single" w:sz="4" w:space="0" w:color="auto"/>
              <w:right w:val="single" w:sz="4" w:space="0" w:color="auto"/>
            </w:tcBorders>
            <w:shd w:val="clear" w:color="auto" w:fill="auto"/>
            <w:noWrap/>
            <w:vAlign w:val="center"/>
            <w:hideMark/>
          </w:tcPr>
          <w:p w14:paraId="08526E3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w:t>
            </w:r>
          </w:p>
        </w:tc>
        <w:tc>
          <w:tcPr>
            <w:tcW w:w="240" w:type="pct"/>
            <w:tcBorders>
              <w:top w:val="nil"/>
              <w:left w:val="nil"/>
              <w:bottom w:val="single" w:sz="4" w:space="0" w:color="auto"/>
              <w:right w:val="single" w:sz="4" w:space="0" w:color="auto"/>
            </w:tcBorders>
            <w:shd w:val="clear" w:color="auto" w:fill="auto"/>
            <w:noWrap/>
            <w:vAlign w:val="center"/>
            <w:hideMark/>
          </w:tcPr>
          <w:p w14:paraId="5D5B0B6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w:t>
            </w:r>
          </w:p>
        </w:tc>
        <w:tc>
          <w:tcPr>
            <w:tcW w:w="226" w:type="pct"/>
            <w:tcBorders>
              <w:top w:val="nil"/>
              <w:left w:val="nil"/>
              <w:bottom w:val="single" w:sz="4" w:space="0" w:color="auto"/>
              <w:right w:val="single" w:sz="4" w:space="0" w:color="auto"/>
            </w:tcBorders>
            <w:shd w:val="clear" w:color="auto" w:fill="auto"/>
            <w:noWrap/>
            <w:vAlign w:val="center"/>
            <w:hideMark/>
          </w:tcPr>
          <w:p w14:paraId="08D2071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0.10</w:t>
            </w:r>
          </w:p>
        </w:tc>
        <w:tc>
          <w:tcPr>
            <w:tcW w:w="226" w:type="pct"/>
            <w:tcBorders>
              <w:top w:val="nil"/>
              <w:left w:val="nil"/>
              <w:bottom w:val="single" w:sz="4" w:space="0" w:color="auto"/>
              <w:right w:val="single" w:sz="4" w:space="0" w:color="auto"/>
            </w:tcBorders>
            <w:shd w:val="clear" w:color="auto" w:fill="auto"/>
            <w:noWrap/>
            <w:vAlign w:val="center"/>
            <w:hideMark/>
          </w:tcPr>
          <w:p w14:paraId="7C67344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0.20</w:t>
            </w:r>
          </w:p>
        </w:tc>
        <w:tc>
          <w:tcPr>
            <w:tcW w:w="226" w:type="pct"/>
            <w:tcBorders>
              <w:top w:val="nil"/>
              <w:left w:val="nil"/>
              <w:bottom w:val="single" w:sz="4" w:space="0" w:color="auto"/>
              <w:right w:val="single" w:sz="4" w:space="0" w:color="auto"/>
            </w:tcBorders>
            <w:shd w:val="clear" w:color="auto" w:fill="auto"/>
            <w:noWrap/>
            <w:vAlign w:val="center"/>
            <w:hideMark/>
          </w:tcPr>
          <w:p w14:paraId="1E4C8A3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0.50</w:t>
            </w:r>
          </w:p>
        </w:tc>
        <w:tc>
          <w:tcPr>
            <w:tcW w:w="236" w:type="pct"/>
            <w:tcBorders>
              <w:top w:val="nil"/>
              <w:left w:val="nil"/>
              <w:bottom w:val="single" w:sz="4" w:space="0" w:color="auto"/>
              <w:right w:val="single" w:sz="4" w:space="0" w:color="auto"/>
            </w:tcBorders>
            <w:shd w:val="clear" w:color="auto" w:fill="auto"/>
            <w:noWrap/>
            <w:vAlign w:val="center"/>
            <w:hideMark/>
          </w:tcPr>
          <w:p w14:paraId="795F295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4.50</w:t>
            </w:r>
          </w:p>
        </w:tc>
        <w:tc>
          <w:tcPr>
            <w:tcW w:w="283" w:type="pct"/>
            <w:tcBorders>
              <w:top w:val="nil"/>
              <w:left w:val="nil"/>
              <w:bottom w:val="single" w:sz="4" w:space="0" w:color="auto"/>
              <w:right w:val="single" w:sz="4" w:space="0" w:color="auto"/>
            </w:tcBorders>
            <w:shd w:val="clear" w:color="auto" w:fill="auto"/>
            <w:noWrap/>
            <w:vAlign w:val="center"/>
            <w:hideMark/>
          </w:tcPr>
          <w:p w14:paraId="52C19B6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14.9</w:t>
            </w:r>
          </w:p>
        </w:tc>
        <w:tc>
          <w:tcPr>
            <w:tcW w:w="259" w:type="pct"/>
            <w:tcBorders>
              <w:top w:val="nil"/>
              <w:left w:val="nil"/>
              <w:bottom w:val="single" w:sz="4" w:space="0" w:color="auto"/>
              <w:right w:val="single" w:sz="4" w:space="0" w:color="auto"/>
            </w:tcBorders>
            <w:shd w:val="clear" w:color="auto" w:fill="auto"/>
            <w:noWrap/>
            <w:vAlign w:val="center"/>
            <w:hideMark/>
          </w:tcPr>
          <w:p w14:paraId="6873FCF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246.8</w:t>
            </w:r>
          </w:p>
        </w:tc>
      </w:tr>
      <w:tr w:rsidR="00DA1513" w:rsidRPr="00DA1513" w14:paraId="1229FBD2"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04E9BFC0"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 xml:space="preserve">Total </w:t>
            </w:r>
            <w:proofErr w:type="spellStart"/>
            <w:r w:rsidRPr="00DA1513">
              <w:rPr>
                <w:rFonts w:eastAsia="Times New Roman" w:cs="Times New Roman"/>
                <w:b/>
                <w:bCs/>
                <w:sz w:val="16"/>
                <w:szCs w:val="16"/>
              </w:rPr>
              <w:t>solids</w:t>
            </w:r>
            <w:proofErr w:type="spellEnd"/>
            <w:r w:rsidRPr="00DA1513">
              <w:rPr>
                <w:rFonts w:eastAsia="Times New Roman" w:cs="Times New Roman"/>
                <w:b/>
                <w:bCs/>
                <w:sz w:val="16"/>
                <w:szCs w:val="16"/>
              </w:rPr>
              <w:t xml:space="preserve"> (TS)</w:t>
            </w:r>
            <w:r w:rsidRPr="00DA1513">
              <w:rPr>
                <w:rFonts w:eastAsia="Times New Roman" w:cs="Times New Roman"/>
                <w:b/>
                <w:bCs/>
                <w:sz w:val="16"/>
                <w:szCs w:val="16"/>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166DD56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0.22</w:t>
            </w:r>
          </w:p>
        </w:tc>
        <w:tc>
          <w:tcPr>
            <w:tcW w:w="235" w:type="pct"/>
            <w:tcBorders>
              <w:top w:val="nil"/>
              <w:left w:val="nil"/>
              <w:bottom w:val="single" w:sz="4" w:space="0" w:color="auto"/>
              <w:right w:val="single" w:sz="4" w:space="0" w:color="auto"/>
            </w:tcBorders>
            <w:shd w:val="clear" w:color="auto" w:fill="auto"/>
            <w:noWrap/>
            <w:vAlign w:val="center"/>
            <w:hideMark/>
          </w:tcPr>
          <w:p w14:paraId="0EA0DA84" w14:textId="7591A0F2"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4BEBA45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2A0D564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327</w:t>
            </w:r>
          </w:p>
        </w:tc>
        <w:tc>
          <w:tcPr>
            <w:tcW w:w="237" w:type="pct"/>
            <w:tcBorders>
              <w:top w:val="nil"/>
              <w:left w:val="nil"/>
              <w:bottom w:val="single" w:sz="4" w:space="0" w:color="auto"/>
              <w:right w:val="single" w:sz="4" w:space="0" w:color="auto"/>
            </w:tcBorders>
            <w:shd w:val="clear" w:color="auto" w:fill="auto"/>
            <w:noWrap/>
            <w:vAlign w:val="center"/>
            <w:hideMark/>
          </w:tcPr>
          <w:p w14:paraId="5CB3E17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w:t>
            </w:r>
          </w:p>
        </w:tc>
        <w:tc>
          <w:tcPr>
            <w:tcW w:w="211" w:type="pct"/>
            <w:tcBorders>
              <w:top w:val="nil"/>
              <w:left w:val="nil"/>
              <w:bottom w:val="single" w:sz="4" w:space="0" w:color="auto"/>
              <w:right w:val="single" w:sz="4" w:space="0" w:color="auto"/>
            </w:tcBorders>
            <w:shd w:val="clear" w:color="auto" w:fill="auto"/>
            <w:noWrap/>
            <w:vAlign w:val="center"/>
            <w:hideMark/>
          </w:tcPr>
          <w:p w14:paraId="7BDDA63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66.28</w:t>
            </w:r>
          </w:p>
        </w:tc>
        <w:tc>
          <w:tcPr>
            <w:tcW w:w="207" w:type="pct"/>
            <w:tcBorders>
              <w:top w:val="nil"/>
              <w:left w:val="nil"/>
              <w:bottom w:val="single" w:sz="4" w:space="0" w:color="auto"/>
              <w:right w:val="single" w:sz="4" w:space="0" w:color="auto"/>
            </w:tcBorders>
            <w:shd w:val="clear" w:color="auto" w:fill="auto"/>
            <w:noWrap/>
            <w:vAlign w:val="center"/>
            <w:hideMark/>
          </w:tcPr>
          <w:p w14:paraId="013E5BD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97.89</w:t>
            </w:r>
          </w:p>
        </w:tc>
        <w:tc>
          <w:tcPr>
            <w:tcW w:w="179" w:type="pct"/>
            <w:tcBorders>
              <w:top w:val="nil"/>
              <w:left w:val="nil"/>
              <w:bottom w:val="single" w:sz="4" w:space="0" w:color="auto"/>
              <w:right w:val="single" w:sz="4" w:space="0" w:color="auto"/>
            </w:tcBorders>
            <w:shd w:val="clear" w:color="auto" w:fill="auto"/>
            <w:noWrap/>
            <w:vAlign w:val="center"/>
            <w:hideMark/>
          </w:tcPr>
          <w:p w14:paraId="5056AC4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1.48</w:t>
            </w:r>
          </w:p>
        </w:tc>
        <w:tc>
          <w:tcPr>
            <w:tcW w:w="187" w:type="pct"/>
            <w:tcBorders>
              <w:top w:val="nil"/>
              <w:left w:val="nil"/>
              <w:bottom w:val="single" w:sz="4" w:space="0" w:color="auto"/>
              <w:right w:val="single" w:sz="4" w:space="0" w:color="auto"/>
            </w:tcBorders>
            <w:shd w:val="clear" w:color="auto" w:fill="auto"/>
            <w:noWrap/>
            <w:vAlign w:val="center"/>
            <w:hideMark/>
          </w:tcPr>
          <w:p w14:paraId="281D450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32.62</w:t>
            </w:r>
          </w:p>
        </w:tc>
        <w:tc>
          <w:tcPr>
            <w:tcW w:w="240" w:type="pct"/>
            <w:tcBorders>
              <w:top w:val="nil"/>
              <w:left w:val="nil"/>
              <w:bottom w:val="single" w:sz="4" w:space="0" w:color="auto"/>
              <w:right w:val="single" w:sz="4" w:space="0" w:color="auto"/>
            </w:tcBorders>
            <w:shd w:val="clear" w:color="auto" w:fill="auto"/>
            <w:noWrap/>
            <w:vAlign w:val="center"/>
            <w:hideMark/>
          </w:tcPr>
          <w:p w14:paraId="05EE7CF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&lt;5</w:t>
            </w:r>
          </w:p>
        </w:tc>
        <w:tc>
          <w:tcPr>
            <w:tcW w:w="240" w:type="pct"/>
            <w:tcBorders>
              <w:top w:val="nil"/>
              <w:left w:val="nil"/>
              <w:bottom w:val="single" w:sz="4" w:space="0" w:color="auto"/>
              <w:right w:val="single" w:sz="4" w:space="0" w:color="auto"/>
            </w:tcBorders>
            <w:shd w:val="clear" w:color="auto" w:fill="auto"/>
            <w:noWrap/>
            <w:vAlign w:val="center"/>
            <w:hideMark/>
          </w:tcPr>
          <w:p w14:paraId="293D75B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17.00</w:t>
            </w:r>
          </w:p>
        </w:tc>
        <w:tc>
          <w:tcPr>
            <w:tcW w:w="240" w:type="pct"/>
            <w:tcBorders>
              <w:top w:val="nil"/>
              <w:left w:val="nil"/>
              <w:bottom w:val="single" w:sz="4" w:space="0" w:color="auto"/>
              <w:right w:val="single" w:sz="4" w:space="0" w:color="auto"/>
            </w:tcBorders>
            <w:shd w:val="clear" w:color="auto" w:fill="auto"/>
            <w:noWrap/>
            <w:vAlign w:val="center"/>
            <w:hideMark/>
          </w:tcPr>
          <w:p w14:paraId="35D8A5D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38.00</w:t>
            </w:r>
          </w:p>
        </w:tc>
        <w:tc>
          <w:tcPr>
            <w:tcW w:w="240" w:type="pct"/>
            <w:tcBorders>
              <w:top w:val="nil"/>
              <w:left w:val="nil"/>
              <w:bottom w:val="single" w:sz="4" w:space="0" w:color="auto"/>
              <w:right w:val="single" w:sz="4" w:space="0" w:color="auto"/>
            </w:tcBorders>
            <w:shd w:val="clear" w:color="auto" w:fill="auto"/>
            <w:noWrap/>
            <w:vAlign w:val="center"/>
            <w:hideMark/>
          </w:tcPr>
          <w:p w14:paraId="53603A0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67.50</w:t>
            </w:r>
          </w:p>
        </w:tc>
        <w:tc>
          <w:tcPr>
            <w:tcW w:w="226" w:type="pct"/>
            <w:tcBorders>
              <w:top w:val="nil"/>
              <w:left w:val="nil"/>
              <w:bottom w:val="single" w:sz="4" w:space="0" w:color="auto"/>
              <w:right w:val="single" w:sz="4" w:space="0" w:color="auto"/>
            </w:tcBorders>
            <w:shd w:val="clear" w:color="auto" w:fill="auto"/>
            <w:noWrap/>
            <w:vAlign w:val="center"/>
            <w:hideMark/>
          </w:tcPr>
          <w:p w14:paraId="2D9FB6A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149.40</w:t>
            </w:r>
          </w:p>
        </w:tc>
        <w:tc>
          <w:tcPr>
            <w:tcW w:w="226" w:type="pct"/>
            <w:tcBorders>
              <w:top w:val="nil"/>
              <w:left w:val="nil"/>
              <w:bottom w:val="single" w:sz="4" w:space="0" w:color="auto"/>
              <w:right w:val="single" w:sz="4" w:space="0" w:color="auto"/>
            </w:tcBorders>
            <w:shd w:val="clear" w:color="auto" w:fill="auto"/>
            <w:noWrap/>
            <w:vAlign w:val="center"/>
            <w:hideMark/>
          </w:tcPr>
          <w:p w14:paraId="632DF0E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235.10</w:t>
            </w:r>
          </w:p>
        </w:tc>
        <w:tc>
          <w:tcPr>
            <w:tcW w:w="226" w:type="pct"/>
            <w:tcBorders>
              <w:top w:val="nil"/>
              <w:left w:val="nil"/>
              <w:bottom w:val="single" w:sz="4" w:space="0" w:color="auto"/>
              <w:right w:val="single" w:sz="4" w:space="0" w:color="auto"/>
            </w:tcBorders>
            <w:shd w:val="clear" w:color="auto" w:fill="auto"/>
            <w:noWrap/>
            <w:vAlign w:val="center"/>
            <w:hideMark/>
          </w:tcPr>
          <w:p w14:paraId="7480243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323.32</w:t>
            </w:r>
          </w:p>
        </w:tc>
        <w:tc>
          <w:tcPr>
            <w:tcW w:w="236" w:type="pct"/>
            <w:tcBorders>
              <w:top w:val="nil"/>
              <w:left w:val="nil"/>
              <w:bottom w:val="single" w:sz="4" w:space="0" w:color="auto"/>
              <w:right w:val="single" w:sz="4" w:space="0" w:color="auto"/>
            </w:tcBorders>
            <w:shd w:val="clear" w:color="auto" w:fill="auto"/>
            <w:noWrap/>
            <w:vAlign w:val="center"/>
            <w:hideMark/>
          </w:tcPr>
          <w:p w14:paraId="72FA185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961.00</w:t>
            </w:r>
          </w:p>
        </w:tc>
        <w:tc>
          <w:tcPr>
            <w:tcW w:w="283" w:type="pct"/>
            <w:tcBorders>
              <w:top w:val="nil"/>
              <w:left w:val="nil"/>
              <w:bottom w:val="single" w:sz="4" w:space="0" w:color="auto"/>
              <w:right w:val="single" w:sz="4" w:space="0" w:color="auto"/>
            </w:tcBorders>
            <w:shd w:val="clear" w:color="auto" w:fill="auto"/>
            <w:noWrap/>
            <w:vAlign w:val="center"/>
            <w:hideMark/>
          </w:tcPr>
          <w:p w14:paraId="7F848AA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4.6</w:t>
            </w:r>
          </w:p>
        </w:tc>
        <w:tc>
          <w:tcPr>
            <w:tcW w:w="259" w:type="pct"/>
            <w:tcBorders>
              <w:top w:val="nil"/>
              <w:left w:val="nil"/>
              <w:bottom w:val="single" w:sz="4" w:space="0" w:color="auto"/>
              <w:right w:val="single" w:sz="4" w:space="0" w:color="auto"/>
            </w:tcBorders>
            <w:shd w:val="clear" w:color="auto" w:fill="auto"/>
            <w:noWrap/>
            <w:vAlign w:val="center"/>
            <w:hideMark/>
          </w:tcPr>
          <w:p w14:paraId="1AC8532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31.9</w:t>
            </w:r>
          </w:p>
        </w:tc>
      </w:tr>
      <w:tr w:rsidR="00DA1513" w:rsidRPr="00DA1513" w14:paraId="75ED1024" w14:textId="77777777" w:rsidTr="0027474C">
        <w:trPr>
          <w:trHeight w:val="227"/>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6FAE712A"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Thermotolerant</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coliforms</w:t>
            </w:r>
            <w:proofErr w:type="spellEnd"/>
            <w:r w:rsidRPr="00DA1513">
              <w:rPr>
                <w:rFonts w:eastAsia="Times New Roman" w:cs="Times New Roman"/>
                <w:b/>
                <w:bCs/>
                <w:sz w:val="16"/>
                <w:szCs w:val="16"/>
              </w:rPr>
              <w:t xml:space="preserve"> (TC)</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385C3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1736322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RS</w:t>
            </w:r>
          </w:p>
        </w:tc>
        <w:tc>
          <w:tcPr>
            <w:tcW w:w="183" w:type="pct"/>
            <w:tcBorders>
              <w:top w:val="nil"/>
              <w:left w:val="nil"/>
              <w:bottom w:val="single" w:sz="4" w:space="0" w:color="auto"/>
              <w:right w:val="single" w:sz="4" w:space="0" w:color="auto"/>
            </w:tcBorders>
            <w:shd w:val="clear" w:color="auto" w:fill="auto"/>
            <w:noWrap/>
            <w:vAlign w:val="center"/>
            <w:hideMark/>
          </w:tcPr>
          <w:p w14:paraId="152EADE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3AD339E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44</w:t>
            </w:r>
          </w:p>
        </w:tc>
        <w:tc>
          <w:tcPr>
            <w:tcW w:w="237" w:type="pct"/>
            <w:tcBorders>
              <w:top w:val="nil"/>
              <w:left w:val="nil"/>
              <w:bottom w:val="single" w:sz="4" w:space="0" w:color="auto"/>
              <w:right w:val="single" w:sz="4" w:space="0" w:color="auto"/>
            </w:tcBorders>
            <w:shd w:val="clear" w:color="auto" w:fill="auto"/>
            <w:noWrap/>
            <w:vAlign w:val="center"/>
            <w:hideMark/>
          </w:tcPr>
          <w:p w14:paraId="546261A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6.8</w:t>
            </w:r>
          </w:p>
        </w:tc>
        <w:tc>
          <w:tcPr>
            <w:tcW w:w="211" w:type="pct"/>
            <w:tcBorders>
              <w:top w:val="nil"/>
              <w:left w:val="nil"/>
              <w:bottom w:val="single" w:sz="4" w:space="0" w:color="auto"/>
              <w:right w:val="single" w:sz="4" w:space="0" w:color="auto"/>
            </w:tcBorders>
            <w:shd w:val="clear" w:color="auto" w:fill="auto"/>
            <w:noWrap/>
            <w:vAlign w:val="center"/>
            <w:hideMark/>
          </w:tcPr>
          <w:p w14:paraId="5D4A6AF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11133</w:t>
            </w:r>
          </w:p>
        </w:tc>
        <w:tc>
          <w:tcPr>
            <w:tcW w:w="207" w:type="pct"/>
            <w:tcBorders>
              <w:top w:val="nil"/>
              <w:left w:val="nil"/>
              <w:bottom w:val="single" w:sz="4" w:space="0" w:color="auto"/>
              <w:right w:val="single" w:sz="4" w:space="0" w:color="auto"/>
            </w:tcBorders>
            <w:shd w:val="clear" w:color="auto" w:fill="auto"/>
            <w:noWrap/>
            <w:vAlign w:val="center"/>
            <w:hideMark/>
          </w:tcPr>
          <w:p w14:paraId="0AF5566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11352</w:t>
            </w:r>
          </w:p>
        </w:tc>
        <w:tc>
          <w:tcPr>
            <w:tcW w:w="179" w:type="pct"/>
            <w:tcBorders>
              <w:top w:val="nil"/>
              <w:left w:val="nil"/>
              <w:bottom w:val="single" w:sz="4" w:space="0" w:color="auto"/>
              <w:right w:val="single" w:sz="4" w:space="0" w:color="auto"/>
            </w:tcBorders>
            <w:shd w:val="clear" w:color="auto" w:fill="auto"/>
            <w:noWrap/>
            <w:vAlign w:val="center"/>
            <w:hideMark/>
          </w:tcPr>
          <w:p w14:paraId="01005F6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w:t>
            </w:r>
          </w:p>
        </w:tc>
        <w:tc>
          <w:tcPr>
            <w:tcW w:w="187" w:type="pct"/>
            <w:tcBorders>
              <w:top w:val="nil"/>
              <w:left w:val="nil"/>
              <w:bottom w:val="single" w:sz="4" w:space="0" w:color="auto"/>
              <w:right w:val="single" w:sz="4" w:space="0" w:color="auto"/>
            </w:tcBorders>
            <w:shd w:val="clear" w:color="auto" w:fill="auto"/>
            <w:noWrap/>
            <w:vAlign w:val="center"/>
            <w:hideMark/>
          </w:tcPr>
          <w:p w14:paraId="0658857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4138</w:t>
            </w:r>
          </w:p>
        </w:tc>
        <w:tc>
          <w:tcPr>
            <w:tcW w:w="240" w:type="pct"/>
            <w:tcBorders>
              <w:top w:val="nil"/>
              <w:left w:val="nil"/>
              <w:bottom w:val="single" w:sz="4" w:space="0" w:color="auto"/>
              <w:right w:val="single" w:sz="4" w:space="0" w:color="auto"/>
            </w:tcBorders>
            <w:shd w:val="clear" w:color="auto" w:fill="auto"/>
            <w:noWrap/>
            <w:vAlign w:val="center"/>
            <w:hideMark/>
          </w:tcPr>
          <w:p w14:paraId="0D046BD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&lt;18</w:t>
            </w:r>
          </w:p>
        </w:tc>
        <w:tc>
          <w:tcPr>
            <w:tcW w:w="240" w:type="pct"/>
            <w:tcBorders>
              <w:top w:val="nil"/>
              <w:left w:val="nil"/>
              <w:bottom w:val="single" w:sz="4" w:space="0" w:color="auto"/>
              <w:right w:val="single" w:sz="4" w:space="0" w:color="auto"/>
            </w:tcBorders>
            <w:shd w:val="clear" w:color="auto" w:fill="auto"/>
            <w:noWrap/>
            <w:vAlign w:val="center"/>
            <w:hideMark/>
          </w:tcPr>
          <w:p w14:paraId="7DAACF8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350</w:t>
            </w:r>
          </w:p>
        </w:tc>
        <w:tc>
          <w:tcPr>
            <w:tcW w:w="240" w:type="pct"/>
            <w:tcBorders>
              <w:top w:val="nil"/>
              <w:left w:val="nil"/>
              <w:bottom w:val="single" w:sz="4" w:space="0" w:color="auto"/>
              <w:right w:val="single" w:sz="4" w:space="0" w:color="auto"/>
            </w:tcBorders>
            <w:shd w:val="clear" w:color="auto" w:fill="auto"/>
            <w:noWrap/>
            <w:vAlign w:val="center"/>
            <w:hideMark/>
          </w:tcPr>
          <w:p w14:paraId="1CE7C77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2800</w:t>
            </w:r>
          </w:p>
        </w:tc>
        <w:tc>
          <w:tcPr>
            <w:tcW w:w="240" w:type="pct"/>
            <w:tcBorders>
              <w:top w:val="nil"/>
              <w:left w:val="nil"/>
              <w:bottom w:val="single" w:sz="4" w:space="0" w:color="auto"/>
              <w:right w:val="single" w:sz="4" w:space="0" w:color="auto"/>
            </w:tcBorders>
            <w:shd w:val="clear" w:color="auto" w:fill="auto"/>
            <w:noWrap/>
            <w:vAlign w:val="center"/>
            <w:hideMark/>
          </w:tcPr>
          <w:p w14:paraId="02DAE07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26" w:type="pct"/>
            <w:tcBorders>
              <w:top w:val="nil"/>
              <w:left w:val="nil"/>
              <w:bottom w:val="single" w:sz="4" w:space="0" w:color="auto"/>
              <w:right w:val="single" w:sz="4" w:space="0" w:color="auto"/>
            </w:tcBorders>
            <w:shd w:val="clear" w:color="auto" w:fill="auto"/>
            <w:noWrap/>
            <w:vAlign w:val="center"/>
            <w:hideMark/>
          </w:tcPr>
          <w:p w14:paraId="21E2FC3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26" w:type="pct"/>
            <w:tcBorders>
              <w:top w:val="nil"/>
              <w:left w:val="nil"/>
              <w:bottom w:val="single" w:sz="4" w:space="0" w:color="auto"/>
              <w:right w:val="single" w:sz="4" w:space="0" w:color="auto"/>
            </w:tcBorders>
            <w:shd w:val="clear" w:color="auto" w:fill="auto"/>
            <w:noWrap/>
            <w:vAlign w:val="center"/>
            <w:hideMark/>
          </w:tcPr>
          <w:p w14:paraId="1BF2BDE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26" w:type="pct"/>
            <w:tcBorders>
              <w:top w:val="nil"/>
              <w:left w:val="nil"/>
              <w:bottom w:val="single" w:sz="4" w:space="0" w:color="auto"/>
              <w:right w:val="single" w:sz="4" w:space="0" w:color="auto"/>
            </w:tcBorders>
            <w:shd w:val="clear" w:color="auto" w:fill="auto"/>
            <w:noWrap/>
            <w:vAlign w:val="center"/>
            <w:hideMark/>
          </w:tcPr>
          <w:p w14:paraId="4A6BEAF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36" w:type="pct"/>
            <w:tcBorders>
              <w:top w:val="nil"/>
              <w:left w:val="nil"/>
              <w:bottom w:val="single" w:sz="4" w:space="0" w:color="auto"/>
              <w:right w:val="single" w:sz="4" w:space="0" w:color="auto"/>
            </w:tcBorders>
            <w:shd w:val="clear" w:color="auto" w:fill="auto"/>
            <w:noWrap/>
            <w:vAlign w:val="center"/>
            <w:hideMark/>
          </w:tcPr>
          <w:p w14:paraId="2921A10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83" w:type="pct"/>
            <w:tcBorders>
              <w:top w:val="nil"/>
              <w:left w:val="nil"/>
              <w:bottom w:val="single" w:sz="4" w:space="0" w:color="auto"/>
              <w:right w:val="single" w:sz="4" w:space="0" w:color="auto"/>
            </w:tcBorders>
            <w:shd w:val="clear" w:color="auto" w:fill="auto"/>
            <w:noWrap/>
            <w:vAlign w:val="center"/>
            <w:hideMark/>
          </w:tcPr>
          <w:p w14:paraId="0A2A81B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w:t>
            </w:r>
          </w:p>
        </w:tc>
        <w:tc>
          <w:tcPr>
            <w:tcW w:w="259" w:type="pct"/>
            <w:tcBorders>
              <w:top w:val="nil"/>
              <w:left w:val="nil"/>
              <w:bottom w:val="single" w:sz="4" w:space="0" w:color="auto"/>
              <w:right w:val="single" w:sz="4" w:space="0" w:color="auto"/>
            </w:tcBorders>
            <w:shd w:val="clear" w:color="auto" w:fill="auto"/>
            <w:noWrap/>
            <w:vAlign w:val="center"/>
            <w:hideMark/>
          </w:tcPr>
          <w:p w14:paraId="1BBE7DC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w:t>
            </w:r>
          </w:p>
        </w:tc>
      </w:tr>
      <w:tr w:rsidR="00DA1513" w:rsidRPr="00DA1513" w14:paraId="16D1C6DD" w14:textId="77777777" w:rsidTr="0027474C">
        <w:trPr>
          <w:trHeight w:val="227"/>
        </w:trPr>
        <w:tc>
          <w:tcPr>
            <w:tcW w:w="816" w:type="pct"/>
            <w:vMerge/>
            <w:tcBorders>
              <w:top w:val="nil"/>
              <w:left w:val="single" w:sz="4" w:space="0" w:color="auto"/>
              <w:bottom w:val="single" w:sz="4" w:space="0" w:color="auto"/>
              <w:right w:val="single" w:sz="4" w:space="0" w:color="auto"/>
            </w:tcBorders>
            <w:vAlign w:val="center"/>
            <w:hideMark/>
          </w:tcPr>
          <w:p w14:paraId="229119C9" w14:textId="77777777" w:rsidR="00DA1513" w:rsidRPr="00DA1513" w:rsidRDefault="00DA1513" w:rsidP="00DA1513">
            <w:pPr>
              <w:spacing w:line="240" w:lineRule="auto"/>
              <w:jc w:val="left"/>
              <w:rPr>
                <w:rFonts w:eastAsia="Times New Roman" w:cs="Times New Roman"/>
                <w:b/>
                <w:bCs/>
                <w:sz w:val="16"/>
                <w:szCs w:val="16"/>
              </w:rPr>
            </w:pPr>
          </w:p>
        </w:tc>
        <w:tc>
          <w:tcPr>
            <w:tcW w:w="193" w:type="pct"/>
            <w:vMerge/>
            <w:tcBorders>
              <w:top w:val="nil"/>
              <w:left w:val="single" w:sz="4" w:space="0" w:color="auto"/>
              <w:bottom w:val="single" w:sz="4" w:space="0" w:color="auto"/>
              <w:right w:val="single" w:sz="4" w:space="0" w:color="auto"/>
            </w:tcBorders>
            <w:vAlign w:val="center"/>
            <w:hideMark/>
          </w:tcPr>
          <w:p w14:paraId="3396EC4B" w14:textId="77777777" w:rsidR="00DA1513" w:rsidRPr="00DA1513" w:rsidRDefault="00DA1513" w:rsidP="00DA1513">
            <w:pPr>
              <w:spacing w:line="240" w:lineRule="auto"/>
              <w:jc w:val="left"/>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14:paraId="3FF3BC8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DS</w:t>
            </w:r>
          </w:p>
        </w:tc>
        <w:tc>
          <w:tcPr>
            <w:tcW w:w="183" w:type="pct"/>
            <w:tcBorders>
              <w:top w:val="nil"/>
              <w:left w:val="nil"/>
              <w:bottom w:val="single" w:sz="4" w:space="0" w:color="auto"/>
              <w:right w:val="single" w:sz="4" w:space="0" w:color="auto"/>
            </w:tcBorders>
            <w:shd w:val="clear" w:color="auto" w:fill="auto"/>
            <w:noWrap/>
            <w:vAlign w:val="center"/>
            <w:hideMark/>
          </w:tcPr>
          <w:p w14:paraId="04948B9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51BC060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51</w:t>
            </w:r>
          </w:p>
        </w:tc>
        <w:tc>
          <w:tcPr>
            <w:tcW w:w="237" w:type="pct"/>
            <w:tcBorders>
              <w:top w:val="nil"/>
              <w:left w:val="nil"/>
              <w:bottom w:val="single" w:sz="4" w:space="0" w:color="auto"/>
              <w:right w:val="single" w:sz="4" w:space="0" w:color="auto"/>
            </w:tcBorders>
            <w:shd w:val="clear" w:color="auto" w:fill="auto"/>
            <w:noWrap/>
            <w:vAlign w:val="center"/>
            <w:hideMark/>
          </w:tcPr>
          <w:p w14:paraId="35413E0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11.8</w:t>
            </w:r>
          </w:p>
        </w:tc>
        <w:tc>
          <w:tcPr>
            <w:tcW w:w="211" w:type="pct"/>
            <w:tcBorders>
              <w:top w:val="nil"/>
              <w:left w:val="nil"/>
              <w:bottom w:val="single" w:sz="4" w:space="0" w:color="auto"/>
              <w:right w:val="single" w:sz="4" w:space="0" w:color="auto"/>
            </w:tcBorders>
            <w:shd w:val="clear" w:color="auto" w:fill="auto"/>
            <w:noWrap/>
            <w:vAlign w:val="center"/>
            <w:hideMark/>
          </w:tcPr>
          <w:p w14:paraId="22F4439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5047</w:t>
            </w:r>
          </w:p>
        </w:tc>
        <w:tc>
          <w:tcPr>
            <w:tcW w:w="207" w:type="pct"/>
            <w:tcBorders>
              <w:top w:val="nil"/>
              <w:left w:val="nil"/>
              <w:bottom w:val="single" w:sz="4" w:space="0" w:color="auto"/>
              <w:right w:val="single" w:sz="4" w:space="0" w:color="auto"/>
            </w:tcBorders>
            <w:shd w:val="clear" w:color="auto" w:fill="auto"/>
            <w:noWrap/>
            <w:vAlign w:val="center"/>
            <w:hideMark/>
          </w:tcPr>
          <w:p w14:paraId="0FD1DD8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9475</w:t>
            </w:r>
          </w:p>
        </w:tc>
        <w:tc>
          <w:tcPr>
            <w:tcW w:w="179" w:type="pct"/>
            <w:tcBorders>
              <w:top w:val="nil"/>
              <w:left w:val="nil"/>
              <w:bottom w:val="single" w:sz="4" w:space="0" w:color="auto"/>
              <w:right w:val="single" w:sz="4" w:space="0" w:color="auto"/>
            </w:tcBorders>
            <w:shd w:val="clear" w:color="auto" w:fill="auto"/>
            <w:noWrap/>
            <w:vAlign w:val="center"/>
            <w:hideMark/>
          </w:tcPr>
          <w:p w14:paraId="012C96E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w:t>
            </w:r>
          </w:p>
        </w:tc>
        <w:tc>
          <w:tcPr>
            <w:tcW w:w="187" w:type="pct"/>
            <w:tcBorders>
              <w:top w:val="nil"/>
              <w:left w:val="nil"/>
              <w:bottom w:val="single" w:sz="4" w:space="0" w:color="auto"/>
              <w:right w:val="single" w:sz="4" w:space="0" w:color="auto"/>
            </w:tcBorders>
            <w:shd w:val="clear" w:color="auto" w:fill="auto"/>
            <w:noWrap/>
            <w:vAlign w:val="center"/>
            <w:hideMark/>
          </w:tcPr>
          <w:p w14:paraId="26A5F65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297</w:t>
            </w:r>
          </w:p>
        </w:tc>
        <w:tc>
          <w:tcPr>
            <w:tcW w:w="240" w:type="pct"/>
            <w:tcBorders>
              <w:top w:val="nil"/>
              <w:left w:val="nil"/>
              <w:bottom w:val="single" w:sz="4" w:space="0" w:color="auto"/>
              <w:right w:val="single" w:sz="4" w:space="0" w:color="auto"/>
            </w:tcBorders>
            <w:shd w:val="clear" w:color="auto" w:fill="auto"/>
            <w:noWrap/>
            <w:vAlign w:val="center"/>
            <w:hideMark/>
          </w:tcPr>
          <w:p w14:paraId="47E8E41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&lt;18</w:t>
            </w:r>
          </w:p>
        </w:tc>
        <w:tc>
          <w:tcPr>
            <w:tcW w:w="240" w:type="pct"/>
            <w:tcBorders>
              <w:top w:val="nil"/>
              <w:left w:val="nil"/>
              <w:bottom w:val="single" w:sz="4" w:space="0" w:color="auto"/>
              <w:right w:val="single" w:sz="4" w:space="0" w:color="auto"/>
            </w:tcBorders>
            <w:shd w:val="clear" w:color="auto" w:fill="auto"/>
            <w:noWrap/>
            <w:vAlign w:val="center"/>
            <w:hideMark/>
          </w:tcPr>
          <w:p w14:paraId="4C8416D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45</w:t>
            </w:r>
          </w:p>
        </w:tc>
        <w:tc>
          <w:tcPr>
            <w:tcW w:w="240" w:type="pct"/>
            <w:tcBorders>
              <w:top w:val="nil"/>
              <w:left w:val="nil"/>
              <w:bottom w:val="single" w:sz="4" w:space="0" w:color="auto"/>
              <w:right w:val="single" w:sz="4" w:space="0" w:color="auto"/>
            </w:tcBorders>
            <w:shd w:val="clear" w:color="auto" w:fill="auto"/>
            <w:noWrap/>
            <w:vAlign w:val="center"/>
            <w:hideMark/>
          </w:tcPr>
          <w:p w14:paraId="026C563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220</w:t>
            </w:r>
          </w:p>
        </w:tc>
        <w:tc>
          <w:tcPr>
            <w:tcW w:w="240" w:type="pct"/>
            <w:tcBorders>
              <w:top w:val="nil"/>
              <w:left w:val="nil"/>
              <w:bottom w:val="single" w:sz="4" w:space="0" w:color="auto"/>
              <w:right w:val="single" w:sz="4" w:space="0" w:color="auto"/>
            </w:tcBorders>
            <w:shd w:val="clear" w:color="auto" w:fill="auto"/>
            <w:noWrap/>
            <w:vAlign w:val="center"/>
            <w:hideMark/>
          </w:tcPr>
          <w:p w14:paraId="1133A93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26" w:type="pct"/>
            <w:tcBorders>
              <w:top w:val="nil"/>
              <w:left w:val="nil"/>
              <w:bottom w:val="single" w:sz="4" w:space="0" w:color="auto"/>
              <w:right w:val="single" w:sz="4" w:space="0" w:color="auto"/>
            </w:tcBorders>
            <w:shd w:val="clear" w:color="auto" w:fill="auto"/>
            <w:noWrap/>
            <w:vAlign w:val="center"/>
            <w:hideMark/>
          </w:tcPr>
          <w:p w14:paraId="05EE54E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26" w:type="pct"/>
            <w:tcBorders>
              <w:top w:val="nil"/>
              <w:left w:val="nil"/>
              <w:bottom w:val="single" w:sz="4" w:space="0" w:color="auto"/>
              <w:right w:val="single" w:sz="4" w:space="0" w:color="auto"/>
            </w:tcBorders>
            <w:shd w:val="clear" w:color="auto" w:fill="auto"/>
            <w:noWrap/>
            <w:vAlign w:val="center"/>
            <w:hideMark/>
          </w:tcPr>
          <w:p w14:paraId="233D0BA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26" w:type="pct"/>
            <w:tcBorders>
              <w:top w:val="nil"/>
              <w:left w:val="nil"/>
              <w:bottom w:val="single" w:sz="4" w:space="0" w:color="auto"/>
              <w:right w:val="single" w:sz="4" w:space="0" w:color="auto"/>
            </w:tcBorders>
            <w:shd w:val="clear" w:color="auto" w:fill="auto"/>
            <w:noWrap/>
            <w:vAlign w:val="center"/>
            <w:hideMark/>
          </w:tcPr>
          <w:p w14:paraId="77F59DD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36" w:type="pct"/>
            <w:tcBorders>
              <w:top w:val="nil"/>
              <w:left w:val="nil"/>
              <w:bottom w:val="single" w:sz="4" w:space="0" w:color="auto"/>
              <w:right w:val="single" w:sz="4" w:space="0" w:color="auto"/>
            </w:tcBorders>
            <w:shd w:val="clear" w:color="auto" w:fill="auto"/>
            <w:noWrap/>
            <w:vAlign w:val="center"/>
            <w:hideMark/>
          </w:tcPr>
          <w:p w14:paraId="24B4876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83" w:type="pct"/>
            <w:tcBorders>
              <w:top w:val="nil"/>
              <w:left w:val="nil"/>
              <w:bottom w:val="single" w:sz="4" w:space="0" w:color="auto"/>
              <w:right w:val="single" w:sz="4" w:space="0" w:color="auto"/>
            </w:tcBorders>
            <w:shd w:val="clear" w:color="auto" w:fill="auto"/>
            <w:noWrap/>
            <w:vAlign w:val="center"/>
            <w:hideMark/>
          </w:tcPr>
          <w:p w14:paraId="3CBBA66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w:t>
            </w:r>
          </w:p>
        </w:tc>
        <w:tc>
          <w:tcPr>
            <w:tcW w:w="259" w:type="pct"/>
            <w:tcBorders>
              <w:top w:val="nil"/>
              <w:left w:val="nil"/>
              <w:bottom w:val="single" w:sz="4" w:space="0" w:color="auto"/>
              <w:right w:val="single" w:sz="4" w:space="0" w:color="auto"/>
            </w:tcBorders>
            <w:shd w:val="clear" w:color="auto" w:fill="auto"/>
            <w:noWrap/>
            <w:vAlign w:val="center"/>
            <w:hideMark/>
          </w:tcPr>
          <w:p w14:paraId="05EAABE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3.3</w:t>
            </w:r>
          </w:p>
        </w:tc>
      </w:tr>
      <w:tr w:rsidR="00DA1513" w:rsidRPr="00DA1513" w14:paraId="2CD7BFF6"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08C6CF20" w14:textId="5872355E"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Ca</w:t>
            </w:r>
            <w:r w:rsidR="00B51AD4" w:rsidRPr="00B51AD4">
              <w:rPr>
                <w:rFonts w:eastAsia="Times New Roman" w:cs="Times New Roman"/>
                <w:b/>
                <w:bCs/>
                <w:sz w:val="16"/>
                <w:szCs w:val="16"/>
                <w:vertAlign w:val="subscript"/>
              </w:rPr>
              <w:t xml:space="preserve"> T</w:t>
            </w:r>
          </w:p>
        </w:tc>
        <w:tc>
          <w:tcPr>
            <w:tcW w:w="193" w:type="pct"/>
            <w:tcBorders>
              <w:top w:val="nil"/>
              <w:left w:val="nil"/>
              <w:bottom w:val="single" w:sz="4" w:space="0" w:color="auto"/>
              <w:right w:val="single" w:sz="4" w:space="0" w:color="auto"/>
            </w:tcBorders>
            <w:shd w:val="clear" w:color="auto" w:fill="auto"/>
            <w:noWrap/>
            <w:vAlign w:val="center"/>
            <w:hideMark/>
          </w:tcPr>
          <w:p w14:paraId="4E04B30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0.85</w:t>
            </w:r>
          </w:p>
        </w:tc>
        <w:tc>
          <w:tcPr>
            <w:tcW w:w="235" w:type="pct"/>
            <w:tcBorders>
              <w:top w:val="nil"/>
              <w:left w:val="nil"/>
              <w:bottom w:val="single" w:sz="4" w:space="0" w:color="auto"/>
              <w:right w:val="single" w:sz="4" w:space="0" w:color="auto"/>
            </w:tcBorders>
            <w:shd w:val="clear" w:color="auto" w:fill="auto"/>
            <w:noWrap/>
            <w:vAlign w:val="center"/>
            <w:hideMark/>
          </w:tcPr>
          <w:p w14:paraId="2553DF91" w14:textId="7C2CDFBF"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1DB48BF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326AC88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97</w:t>
            </w:r>
          </w:p>
        </w:tc>
        <w:tc>
          <w:tcPr>
            <w:tcW w:w="237" w:type="pct"/>
            <w:tcBorders>
              <w:top w:val="nil"/>
              <w:left w:val="nil"/>
              <w:bottom w:val="single" w:sz="4" w:space="0" w:color="auto"/>
              <w:right w:val="single" w:sz="4" w:space="0" w:color="auto"/>
            </w:tcBorders>
            <w:shd w:val="clear" w:color="auto" w:fill="auto"/>
            <w:noWrap/>
            <w:vAlign w:val="center"/>
            <w:hideMark/>
          </w:tcPr>
          <w:p w14:paraId="459C445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5.2</w:t>
            </w:r>
          </w:p>
        </w:tc>
        <w:tc>
          <w:tcPr>
            <w:tcW w:w="211" w:type="pct"/>
            <w:tcBorders>
              <w:top w:val="nil"/>
              <w:left w:val="nil"/>
              <w:bottom w:val="single" w:sz="4" w:space="0" w:color="auto"/>
              <w:right w:val="single" w:sz="4" w:space="0" w:color="auto"/>
            </w:tcBorders>
            <w:shd w:val="clear" w:color="auto" w:fill="auto"/>
            <w:noWrap/>
            <w:vAlign w:val="center"/>
            <w:hideMark/>
          </w:tcPr>
          <w:p w14:paraId="16F711F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4.119</w:t>
            </w:r>
          </w:p>
        </w:tc>
        <w:tc>
          <w:tcPr>
            <w:tcW w:w="207" w:type="pct"/>
            <w:tcBorders>
              <w:top w:val="nil"/>
              <w:left w:val="nil"/>
              <w:bottom w:val="single" w:sz="4" w:space="0" w:color="auto"/>
              <w:right w:val="single" w:sz="4" w:space="0" w:color="auto"/>
            </w:tcBorders>
            <w:shd w:val="clear" w:color="auto" w:fill="auto"/>
            <w:noWrap/>
            <w:vAlign w:val="center"/>
            <w:hideMark/>
          </w:tcPr>
          <w:p w14:paraId="1F788EA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6.300</w:t>
            </w:r>
          </w:p>
        </w:tc>
        <w:tc>
          <w:tcPr>
            <w:tcW w:w="179" w:type="pct"/>
            <w:tcBorders>
              <w:top w:val="nil"/>
              <w:left w:val="nil"/>
              <w:bottom w:val="single" w:sz="4" w:space="0" w:color="auto"/>
              <w:right w:val="single" w:sz="4" w:space="0" w:color="auto"/>
            </w:tcBorders>
            <w:shd w:val="clear" w:color="auto" w:fill="auto"/>
            <w:noWrap/>
            <w:vAlign w:val="center"/>
            <w:hideMark/>
          </w:tcPr>
          <w:p w14:paraId="6F04EA9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1.530</w:t>
            </w:r>
          </w:p>
        </w:tc>
        <w:tc>
          <w:tcPr>
            <w:tcW w:w="187" w:type="pct"/>
            <w:tcBorders>
              <w:top w:val="nil"/>
              <w:left w:val="nil"/>
              <w:bottom w:val="single" w:sz="4" w:space="0" w:color="auto"/>
              <w:right w:val="single" w:sz="4" w:space="0" w:color="auto"/>
            </w:tcBorders>
            <w:shd w:val="clear" w:color="auto" w:fill="auto"/>
            <w:noWrap/>
            <w:vAlign w:val="center"/>
            <w:hideMark/>
          </w:tcPr>
          <w:p w14:paraId="2AA97C5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1.379</w:t>
            </w:r>
          </w:p>
        </w:tc>
        <w:tc>
          <w:tcPr>
            <w:tcW w:w="240" w:type="pct"/>
            <w:tcBorders>
              <w:top w:val="nil"/>
              <w:left w:val="nil"/>
              <w:bottom w:val="single" w:sz="4" w:space="0" w:color="auto"/>
              <w:right w:val="single" w:sz="4" w:space="0" w:color="auto"/>
            </w:tcBorders>
            <w:shd w:val="clear" w:color="auto" w:fill="auto"/>
            <w:noWrap/>
            <w:vAlign w:val="center"/>
            <w:hideMark/>
          </w:tcPr>
          <w:p w14:paraId="4314512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7D7A117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1.100</w:t>
            </w:r>
          </w:p>
        </w:tc>
        <w:tc>
          <w:tcPr>
            <w:tcW w:w="240" w:type="pct"/>
            <w:tcBorders>
              <w:top w:val="nil"/>
              <w:left w:val="nil"/>
              <w:bottom w:val="single" w:sz="4" w:space="0" w:color="auto"/>
              <w:right w:val="single" w:sz="4" w:space="0" w:color="auto"/>
            </w:tcBorders>
            <w:shd w:val="clear" w:color="auto" w:fill="auto"/>
            <w:noWrap/>
            <w:vAlign w:val="center"/>
            <w:hideMark/>
          </w:tcPr>
          <w:p w14:paraId="4EFC18C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1.800</w:t>
            </w:r>
          </w:p>
        </w:tc>
        <w:tc>
          <w:tcPr>
            <w:tcW w:w="240" w:type="pct"/>
            <w:tcBorders>
              <w:top w:val="nil"/>
              <w:left w:val="nil"/>
              <w:bottom w:val="single" w:sz="4" w:space="0" w:color="auto"/>
              <w:right w:val="single" w:sz="4" w:space="0" w:color="auto"/>
            </w:tcBorders>
            <w:shd w:val="clear" w:color="auto" w:fill="auto"/>
            <w:noWrap/>
            <w:vAlign w:val="center"/>
            <w:hideMark/>
          </w:tcPr>
          <w:p w14:paraId="3850814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5.400</w:t>
            </w:r>
          </w:p>
        </w:tc>
        <w:tc>
          <w:tcPr>
            <w:tcW w:w="226" w:type="pct"/>
            <w:tcBorders>
              <w:top w:val="nil"/>
              <w:left w:val="nil"/>
              <w:bottom w:val="single" w:sz="4" w:space="0" w:color="auto"/>
              <w:right w:val="single" w:sz="4" w:space="0" w:color="auto"/>
            </w:tcBorders>
            <w:shd w:val="clear" w:color="auto" w:fill="auto"/>
            <w:noWrap/>
            <w:vAlign w:val="center"/>
            <w:hideMark/>
          </w:tcPr>
          <w:p w14:paraId="037D91D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8.700</w:t>
            </w:r>
          </w:p>
        </w:tc>
        <w:tc>
          <w:tcPr>
            <w:tcW w:w="226" w:type="pct"/>
            <w:tcBorders>
              <w:top w:val="nil"/>
              <w:left w:val="nil"/>
              <w:bottom w:val="single" w:sz="4" w:space="0" w:color="auto"/>
              <w:right w:val="single" w:sz="4" w:space="0" w:color="auto"/>
            </w:tcBorders>
            <w:shd w:val="clear" w:color="auto" w:fill="auto"/>
            <w:noWrap/>
            <w:vAlign w:val="center"/>
            <w:hideMark/>
          </w:tcPr>
          <w:p w14:paraId="034F917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10.600</w:t>
            </w:r>
          </w:p>
        </w:tc>
        <w:tc>
          <w:tcPr>
            <w:tcW w:w="226" w:type="pct"/>
            <w:tcBorders>
              <w:top w:val="nil"/>
              <w:left w:val="nil"/>
              <w:bottom w:val="single" w:sz="4" w:space="0" w:color="auto"/>
              <w:right w:val="single" w:sz="4" w:space="0" w:color="auto"/>
            </w:tcBorders>
            <w:shd w:val="clear" w:color="auto" w:fill="auto"/>
            <w:noWrap/>
            <w:vAlign w:val="center"/>
            <w:hideMark/>
          </w:tcPr>
          <w:p w14:paraId="1E8B23F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23.080</w:t>
            </w:r>
          </w:p>
        </w:tc>
        <w:tc>
          <w:tcPr>
            <w:tcW w:w="236" w:type="pct"/>
            <w:tcBorders>
              <w:top w:val="nil"/>
              <w:left w:val="nil"/>
              <w:bottom w:val="single" w:sz="4" w:space="0" w:color="auto"/>
              <w:right w:val="single" w:sz="4" w:space="0" w:color="auto"/>
            </w:tcBorders>
            <w:shd w:val="clear" w:color="auto" w:fill="auto"/>
            <w:noWrap/>
            <w:vAlign w:val="center"/>
            <w:hideMark/>
          </w:tcPr>
          <w:p w14:paraId="5AF0AAD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49.000</w:t>
            </w:r>
          </w:p>
        </w:tc>
        <w:tc>
          <w:tcPr>
            <w:tcW w:w="283" w:type="pct"/>
            <w:tcBorders>
              <w:top w:val="nil"/>
              <w:left w:val="nil"/>
              <w:bottom w:val="single" w:sz="4" w:space="0" w:color="auto"/>
              <w:right w:val="single" w:sz="4" w:space="0" w:color="auto"/>
            </w:tcBorders>
            <w:shd w:val="clear" w:color="auto" w:fill="auto"/>
            <w:noWrap/>
            <w:vAlign w:val="center"/>
            <w:hideMark/>
          </w:tcPr>
          <w:p w14:paraId="5DD76D6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4.5</w:t>
            </w:r>
          </w:p>
        </w:tc>
        <w:tc>
          <w:tcPr>
            <w:tcW w:w="259" w:type="pct"/>
            <w:tcBorders>
              <w:top w:val="nil"/>
              <w:left w:val="nil"/>
              <w:bottom w:val="single" w:sz="4" w:space="0" w:color="auto"/>
              <w:right w:val="single" w:sz="4" w:space="0" w:color="auto"/>
            </w:tcBorders>
            <w:shd w:val="clear" w:color="auto" w:fill="auto"/>
            <w:noWrap/>
            <w:vAlign w:val="center"/>
            <w:hideMark/>
          </w:tcPr>
          <w:p w14:paraId="2C8CB3B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29.4</w:t>
            </w:r>
          </w:p>
        </w:tc>
      </w:tr>
      <w:tr w:rsidR="00DA1513" w:rsidRPr="00DA1513" w14:paraId="17E374CB"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6BEC0E97" w14:textId="07EEBBF9"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Ca</w:t>
            </w:r>
            <w:r w:rsidR="00B51AD4" w:rsidRPr="00B51AD4">
              <w:rPr>
                <w:rFonts w:eastAsia="Times New Roman" w:cs="Times New Roman"/>
                <w:b/>
                <w:bCs/>
                <w:sz w:val="16"/>
                <w:szCs w:val="16"/>
                <w:vertAlign w:val="subscript"/>
              </w:rPr>
              <w:t xml:space="preserve"> D</w:t>
            </w:r>
          </w:p>
        </w:tc>
        <w:tc>
          <w:tcPr>
            <w:tcW w:w="193" w:type="pct"/>
            <w:tcBorders>
              <w:top w:val="nil"/>
              <w:left w:val="nil"/>
              <w:bottom w:val="single" w:sz="4" w:space="0" w:color="auto"/>
              <w:right w:val="single" w:sz="4" w:space="0" w:color="auto"/>
            </w:tcBorders>
            <w:shd w:val="clear" w:color="auto" w:fill="auto"/>
            <w:noWrap/>
            <w:vAlign w:val="center"/>
            <w:hideMark/>
          </w:tcPr>
          <w:p w14:paraId="59F8A8F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0.56</w:t>
            </w:r>
          </w:p>
        </w:tc>
        <w:tc>
          <w:tcPr>
            <w:tcW w:w="235" w:type="pct"/>
            <w:tcBorders>
              <w:top w:val="nil"/>
              <w:left w:val="nil"/>
              <w:bottom w:val="single" w:sz="4" w:space="0" w:color="auto"/>
              <w:right w:val="single" w:sz="4" w:space="0" w:color="auto"/>
            </w:tcBorders>
            <w:shd w:val="clear" w:color="auto" w:fill="auto"/>
            <w:noWrap/>
            <w:vAlign w:val="center"/>
            <w:hideMark/>
          </w:tcPr>
          <w:p w14:paraId="33772483" w14:textId="269AD989"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7CC0771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7EA50AA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96</w:t>
            </w:r>
          </w:p>
        </w:tc>
        <w:tc>
          <w:tcPr>
            <w:tcW w:w="237" w:type="pct"/>
            <w:tcBorders>
              <w:top w:val="nil"/>
              <w:left w:val="nil"/>
              <w:bottom w:val="single" w:sz="4" w:space="0" w:color="auto"/>
              <w:right w:val="single" w:sz="4" w:space="0" w:color="auto"/>
            </w:tcBorders>
            <w:shd w:val="clear" w:color="auto" w:fill="auto"/>
            <w:noWrap/>
            <w:vAlign w:val="center"/>
            <w:hideMark/>
          </w:tcPr>
          <w:p w14:paraId="1C96F1D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10.4</w:t>
            </w:r>
          </w:p>
        </w:tc>
        <w:tc>
          <w:tcPr>
            <w:tcW w:w="211" w:type="pct"/>
            <w:tcBorders>
              <w:top w:val="nil"/>
              <w:left w:val="nil"/>
              <w:bottom w:val="single" w:sz="4" w:space="0" w:color="auto"/>
              <w:right w:val="single" w:sz="4" w:space="0" w:color="auto"/>
            </w:tcBorders>
            <w:shd w:val="clear" w:color="auto" w:fill="auto"/>
            <w:noWrap/>
            <w:vAlign w:val="center"/>
            <w:hideMark/>
          </w:tcPr>
          <w:p w14:paraId="65C906C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3.668</w:t>
            </w:r>
          </w:p>
        </w:tc>
        <w:tc>
          <w:tcPr>
            <w:tcW w:w="207" w:type="pct"/>
            <w:tcBorders>
              <w:top w:val="nil"/>
              <w:left w:val="nil"/>
              <w:bottom w:val="single" w:sz="4" w:space="0" w:color="auto"/>
              <w:right w:val="single" w:sz="4" w:space="0" w:color="auto"/>
            </w:tcBorders>
            <w:shd w:val="clear" w:color="auto" w:fill="auto"/>
            <w:noWrap/>
            <w:vAlign w:val="center"/>
            <w:hideMark/>
          </w:tcPr>
          <w:p w14:paraId="6C16885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5.890</w:t>
            </w:r>
          </w:p>
        </w:tc>
        <w:tc>
          <w:tcPr>
            <w:tcW w:w="179" w:type="pct"/>
            <w:tcBorders>
              <w:top w:val="nil"/>
              <w:left w:val="nil"/>
              <w:bottom w:val="single" w:sz="4" w:space="0" w:color="auto"/>
              <w:right w:val="single" w:sz="4" w:space="0" w:color="auto"/>
            </w:tcBorders>
            <w:shd w:val="clear" w:color="auto" w:fill="auto"/>
            <w:noWrap/>
            <w:vAlign w:val="center"/>
            <w:hideMark/>
          </w:tcPr>
          <w:p w14:paraId="37794F5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1.610</w:t>
            </w:r>
          </w:p>
        </w:tc>
        <w:tc>
          <w:tcPr>
            <w:tcW w:w="187" w:type="pct"/>
            <w:tcBorders>
              <w:top w:val="nil"/>
              <w:left w:val="nil"/>
              <w:bottom w:val="single" w:sz="4" w:space="0" w:color="auto"/>
              <w:right w:val="single" w:sz="4" w:space="0" w:color="auto"/>
            </w:tcBorders>
            <w:shd w:val="clear" w:color="auto" w:fill="auto"/>
            <w:noWrap/>
            <w:vAlign w:val="center"/>
            <w:hideMark/>
          </w:tcPr>
          <w:p w14:paraId="43E59F7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1.443</w:t>
            </w:r>
          </w:p>
        </w:tc>
        <w:tc>
          <w:tcPr>
            <w:tcW w:w="240" w:type="pct"/>
            <w:tcBorders>
              <w:top w:val="nil"/>
              <w:left w:val="nil"/>
              <w:bottom w:val="single" w:sz="4" w:space="0" w:color="auto"/>
              <w:right w:val="single" w:sz="4" w:space="0" w:color="auto"/>
            </w:tcBorders>
            <w:shd w:val="clear" w:color="auto" w:fill="auto"/>
            <w:noWrap/>
            <w:vAlign w:val="center"/>
            <w:hideMark/>
          </w:tcPr>
          <w:p w14:paraId="5B22559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4F39794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0.813</w:t>
            </w:r>
          </w:p>
        </w:tc>
        <w:tc>
          <w:tcPr>
            <w:tcW w:w="240" w:type="pct"/>
            <w:tcBorders>
              <w:top w:val="nil"/>
              <w:left w:val="nil"/>
              <w:bottom w:val="single" w:sz="4" w:space="0" w:color="auto"/>
              <w:right w:val="single" w:sz="4" w:space="0" w:color="auto"/>
            </w:tcBorders>
            <w:shd w:val="clear" w:color="auto" w:fill="auto"/>
            <w:noWrap/>
            <w:vAlign w:val="center"/>
            <w:hideMark/>
          </w:tcPr>
          <w:p w14:paraId="6AEDD42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1.500</w:t>
            </w:r>
          </w:p>
        </w:tc>
        <w:tc>
          <w:tcPr>
            <w:tcW w:w="240" w:type="pct"/>
            <w:tcBorders>
              <w:top w:val="nil"/>
              <w:left w:val="nil"/>
              <w:bottom w:val="single" w:sz="4" w:space="0" w:color="auto"/>
              <w:right w:val="single" w:sz="4" w:space="0" w:color="auto"/>
            </w:tcBorders>
            <w:shd w:val="clear" w:color="auto" w:fill="auto"/>
            <w:noWrap/>
            <w:vAlign w:val="center"/>
            <w:hideMark/>
          </w:tcPr>
          <w:p w14:paraId="40F0F40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4.875</w:t>
            </w:r>
          </w:p>
        </w:tc>
        <w:tc>
          <w:tcPr>
            <w:tcW w:w="226" w:type="pct"/>
            <w:tcBorders>
              <w:top w:val="nil"/>
              <w:left w:val="nil"/>
              <w:bottom w:val="single" w:sz="4" w:space="0" w:color="auto"/>
              <w:right w:val="single" w:sz="4" w:space="0" w:color="auto"/>
            </w:tcBorders>
            <w:shd w:val="clear" w:color="auto" w:fill="auto"/>
            <w:noWrap/>
            <w:vAlign w:val="center"/>
            <w:hideMark/>
          </w:tcPr>
          <w:p w14:paraId="76CF516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7.750</w:t>
            </w:r>
          </w:p>
        </w:tc>
        <w:tc>
          <w:tcPr>
            <w:tcW w:w="226" w:type="pct"/>
            <w:tcBorders>
              <w:top w:val="nil"/>
              <w:left w:val="nil"/>
              <w:bottom w:val="single" w:sz="4" w:space="0" w:color="auto"/>
              <w:right w:val="single" w:sz="4" w:space="0" w:color="auto"/>
            </w:tcBorders>
            <w:shd w:val="clear" w:color="auto" w:fill="auto"/>
            <w:noWrap/>
            <w:vAlign w:val="center"/>
            <w:hideMark/>
          </w:tcPr>
          <w:p w14:paraId="0A724BC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10.500</w:t>
            </w:r>
          </w:p>
        </w:tc>
        <w:tc>
          <w:tcPr>
            <w:tcW w:w="226" w:type="pct"/>
            <w:tcBorders>
              <w:top w:val="nil"/>
              <w:left w:val="nil"/>
              <w:bottom w:val="single" w:sz="4" w:space="0" w:color="auto"/>
              <w:right w:val="single" w:sz="4" w:space="0" w:color="auto"/>
            </w:tcBorders>
            <w:shd w:val="clear" w:color="auto" w:fill="auto"/>
            <w:noWrap/>
            <w:vAlign w:val="center"/>
            <w:hideMark/>
          </w:tcPr>
          <w:p w14:paraId="5DD22B9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18.200</w:t>
            </w:r>
          </w:p>
        </w:tc>
        <w:tc>
          <w:tcPr>
            <w:tcW w:w="236" w:type="pct"/>
            <w:tcBorders>
              <w:top w:val="nil"/>
              <w:left w:val="nil"/>
              <w:bottom w:val="single" w:sz="4" w:space="0" w:color="auto"/>
              <w:right w:val="single" w:sz="4" w:space="0" w:color="auto"/>
            </w:tcBorders>
            <w:shd w:val="clear" w:color="auto" w:fill="auto"/>
            <w:noWrap/>
            <w:vAlign w:val="center"/>
            <w:hideMark/>
          </w:tcPr>
          <w:p w14:paraId="62DE59C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47.000</w:t>
            </w:r>
          </w:p>
        </w:tc>
        <w:tc>
          <w:tcPr>
            <w:tcW w:w="283" w:type="pct"/>
            <w:tcBorders>
              <w:top w:val="nil"/>
              <w:left w:val="nil"/>
              <w:bottom w:val="single" w:sz="4" w:space="0" w:color="auto"/>
              <w:right w:val="single" w:sz="4" w:space="0" w:color="auto"/>
            </w:tcBorders>
            <w:shd w:val="clear" w:color="auto" w:fill="auto"/>
            <w:noWrap/>
            <w:vAlign w:val="center"/>
            <w:hideMark/>
          </w:tcPr>
          <w:p w14:paraId="0727FE8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4.8</w:t>
            </w:r>
          </w:p>
        </w:tc>
        <w:tc>
          <w:tcPr>
            <w:tcW w:w="259" w:type="pct"/>
            <w:tcBorders>
              <w:top w:val="nil"/>
              <w:left w:val="nil"/>
              <w:bottom w:val="single" w:sz="4" w:space="0" w:color="auto"/>
              <w:right w:val="single" w:sz="4" w:space="0" w:color="auto"/>
            </w:tcBorders>
            <w:shd w:val="clear" w:color="auto" w:fill="auto"/>
            <w:noWrap/>
            <w:vAlign w:val="center"/>
            <w:hideMark/>
          </w:tcPr>
          <w:p w14:paraId="245CD1A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32.7</w:t>
            </w:r>
          </w:p>
        </w:tc>
      </w:tr>
      <w:tr w:rsidR="00DA1513" w:rsidRPr="00DA1513" w14:paraId="7F8A7D1F"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0C045F06" w14:textId="4258FF0A"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Mg</w:t>
            </w:r>
            <w:r w:rsidR="00B51AD4" w:rsidRPr="00B51AD4">
              <w:rPr>
                <w:rFonts w:eastAsia="Times New Roman" w:cs="Times New Roman"/>
                <w:b/>
                <w:bCs/>
                <w:sz w:val="16"/>
                <w:szCs w:val="16"/>
                <w:vertAlign w:val="subscript"/>
              </w:rPr>
              <w:t xml:space="preserve"> T</w:t>
            </w:r>
          </w:p>
        </w:tc>
        <w:tc>
          <w:tcPr>
            <w:tcW w:w="193" w:type="pct"/>
            <w:tcBorders>
              <w:top w:val="nil"/>
              <w:left w:val="nil"/>
              <w:bottom w:val="single" w:sz="4" w:space="0" w:color="auto"/>
              <w:right w:val="single" w:sz="4" w:space="0" w:color="auto"/>
            </w:tcBorders>
            <w:shd w:val="clear" w:color="auto" w:fill="auto"/>
            <w:noWrap/>
            <w:vAlign w:val="center"/>
            <w:hideMark/>
          </w:tcPr>
          <w:p w14:paraId="1EBE236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0.32</w:t>
            </w:r>
          </w:p>
        </w:tc>
        <w:tc>
          <w:tcPr>
            <w:tcW w:w="235" w:type="pct"/>
            <w:tcBorders>
              <w:top w:val="nil"/>
              <w:left w:val="nil"/>
              <w:bottom w:val="single" w:sz="4" w:space="0" w:color="auto"/>
              <w:right w:val="single" w:sz="4" w:space="0" w:color="auto"/>
            </w:tcBorders>
            <w:shd w:val="clear" w:color="auto" w:fill="auto"/>
            <w:noWrap/>
            <w:vAlign w:val="center"/>
            <w:hideMark/>
          </w:tcPr>
          <w:p w14:paraId="7F60DF0F" w14:textId="72F27629"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425A4EF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1D933D3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97</w:t>
            </w:r>
          </w:p>
        </w:tc>
        <w:tc>
          <w:tcPr>
            <w:tcW w:w="237" w:type="pct"/>
            <w:tcBorders>
              <w:top w:val="nil"/>
              <w:left w:val="nil"/>
              <w:bottom w:val="single" w:sz="4" w:space="0" w:color="auto"/>
              <w:right w:val="single" w:sz="4" w:space="0" w:color="auto"/>
            </w:tcBorders>
            <w:shd w:val="clear" w:color="auto" w:fill="auto"/>
            <w:noWrap/>
            <w:vAlign w:val="center"/>
            <w:hideMark/>
          </w:tcPr>
          <w:p w14:paraId="349FE2E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11" w:type="pct"/>
            <w:tcBorders>
              <w:top w:val="nil"/>
              <w:left w:val="nil"/>
              <w:bottom w:val="single" w:sz="4" w:space="0" w:color="auto"/>
              <w:right w:val="single" w:sz="4" w:space="0" w:color="auto"/>
            </w:tcBorders>
            <w:shd w:val="clear" w:color="auto" w:fill="auto"/>
            <w:noWrap/>
            <w:vAlign w:val="center"/>
            <w:hideMark/>
          </w:tcPr>
          <w:p w14:paraId="74D1CC0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1.689</w:t>
            </w:r>
          </w:p>
        </w:tc>
        <w:tc>
          <w:tcPr>
            <w:tcW w:w="207" w:type="pct"/>
            <w:tcBorders>
              <w:top w:val="nil"/>
              <w:left w:val="nil"/>
              <w:bottom w:val="single" w:sz="4" w:space="0" w:color="auto"/>
              <w:right w:val="single" w:sz="4" w:space="0" w:color="auto"/>
            </w:tcBorders>
            <w:shd w:val="clear" w:color="auto" w:fill="auto"/>
            <w:noWrap/>
            <w:vAlign w:val="center"/>
            <w:hideMark/>
          </w:tcPr>
          <w:p w14:paraId="2F8C32C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1.380</w:t>
            </w:r>
          </w:p>
        </w:tc>
        <w:tc>
          <w:tcPr>
            <w:tcW w:w="179" w:type="pct"/>
            <w:tcBorders>
              <w:top w:val="nil"/>
              <w:left w:val="nil"/>
              <w:bottom w:val="single" w:sz="4" w:space="0" w:color="auto"/>
              <w:right w:val="single" w:sz="4" w:space="0" w:color="auto"/>
            </w:tcBorders>
            <w:shd w:val="clear" w:color="auto" w:fill="auto"/>
            <w:noWrap/>
            <w:vAlign w:val="center"/>
            <w:hideMark/>
          </w:tcPr>
          <w:p w14:paraId="308401A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0.820</w:t>
            </w:r>
          </w:p>
        </w:tc>
        <w:tc>
          <w:tcPr>
            <w:tcW w:w="187" w:type="pct"/>
            <w:tcBorders>
              <w:top w:val="nil"/>
              <w:left w:val="nil"/>
              <w:bottom w:val="single" w:sz="4" w:space="0" w:color="auto"/>
              <w:right w:val="single" w:sz="4" w:space="0" w:color="auto"/>
            </w:tcBorders>
            <w:shd w:val="clear" w:color="auto" w:fill="auto"/>
            <w:noWrap/>
            <w:vAlign w:val="center"/>
            <w:hideMark/>
          </w:tcPr>
          <w:p w14:paraId="533F96C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0.861</w:t>
            </w:r>
          </w:p>
        </w:tc>
        <w:tc>
          <w:tcPr>
            <w:tcW w:w="240" w:type="pct"/>
            <w:tcBorders>
              <w:top w:val="nil"/>
              <w:left w:val="nil"/>
              <w:bottom w:val="single" w:sz="4" w:space="0" w:color="auto"/>
              <w:right w:val="single" w:sz="4" w:space="0" w:color="auto"/>
            </w:tcBorders>
            <w:shd w:val="clear" w:color="auto" w:fill="auto"/>
            <w:noWrap/>
            <w:vAlign w:val="center"/>
            <w:hideMark/>
          </w:tcPr>
          <w:p w14:paraId="4988B5A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0.390</w:t>
            </w:r>
          </w:p>
        </w:tc>
        <w:tc>
          <w:tcPr>
            <w:tcW w:w="240" w:type="pct"/>
            <w:tcBorders>
              <w:top w:val="nil"/>
              <w:left w:val="nil"/>
              <w:bottom w:val="single" w:sz="4" w:space="0" w:color="auto"/>
              <w:right w:val="single" w:sz="4" w:space="0" w:color="auto"/>
            </w:tcBorders>
            <w:shd w:val="clear" w:color="auto" w:fill="auto"/>
            <w:noWrap/>
            <w:vAlign w:val="center"/>
            <w:hideMark/>
          </w:tcPr>
          <w:p w14:paraId="1CAD7B3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0.593</w:t>
            </w:r>
          </w:p>
        </w:tc>
        <w:tc>
          <w:tcPr>
            <w:tcW w:w="240" w:type="pct"/>
            <w:tcBorders>
              <w:top w:val="nil"/>
              <w:left w:val="nil"/>
              <w:bottom w:val="single" w:sz="4" w:space="0" w:color="auto"/>
              <w:right w:val="single" w:sz="4" w:space="0" w:color="auto"/>
            </w:tcBorders>
            <w:shd w:val="clear" w:color="auto" w:fill="auto"/>
            <w:noWrap/>
            <w:vAlign w:val="center"/>
            <w:hideMark/>
          </w:tcPr>
          <w:p w14:paraId="465CEBF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1.100</w:t>
            </w:r>
          </w:p>
        </w:tc>
        <w:tc>
          <w:tcPr>
            <w:tcW w:w="240" w:type="pct"/>
            <w:tcBorders>
              <w:top w:val="nil"/>
              <w:left w:val="nil"/>
              <w:bottom w:val="single" w:sz="4" w:space="0" w:color="auto"/>
              <w:right w:val="single" w:sz="4" w:space="0" w:color="auto"/>
            </w:tcBorders>
            <w:shd w:val="clear" w:color="auto" w:fill="auto"/>
            <w:noWrap/>
            <w:vAlign w:val="center"/>
            <w:hideMark/>
          </w:tcPr>
          <w:p w14:paraId="75D5F7D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2.500</w:t>
            </w:r>
          </w:p>
        </w:tc>
        <w:tc>
          <w:tcPr>
            <w:tcW w:w="226" w:type="pct"/>
            <w:tcBorders>
              <w:top w:val="nil"/>
              <w:left w:val="nil"/>
              <w:bottom w:val="single" w:sz="4" w:space="0" w:color="auto"/>
              <w:right w:val="single" w:sz="4" w:space="0" w:color="auto"/>
            </w:tcBorders>
            <w:shd w:val="clear" w:color="auto" w:fill="auto"/>
            <w:noWrap/>
            <w:vAlign w:val="center"/>
            <w:hideMark/>
          </w:tcPr>
          <w:p w14:paraId="2C90DB8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3.900</w:t>
            </w:r>
          </w:p>
        </w:tc>
        <w:tc>
          <w:tcPr>
            <w:tcW w:w="226" w:type="pct"/>
            <w:tcBorders>
              <w:top w:val="nil"/>
              <w:left w:val="nil"/>
              <w:bottom w:val="single" w:sz="4" w:space="0" w:color="auto"/>
              <w:right w:val="single" w:sz="4" w:space="0" w:color="auto"/>
            </w:tcBorders>
            <w:shd w:val="clear" w:color="auto" w:fill="auto"/>
            <w:noWrap/>
            <w:vAlign w:val="center"/>
            <w:hideMark/>
          </w:tcPr>
          <w:p w14:paraId="4C42925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4.420</w:t>
            </w:r>
          </w:p>
        </w:tc>
        <w:tc>
          <w:tcPr>
            <w:tcW w:w="226" w:type="pct"/>
            <w:tcBorders>
              <w:top w:val="nil"/>
              <w:left w:val="nil"/>
              <w:bottom w:val="single" w:sz="4" w:space="0" w:color="auto"/>
              <w:right w:val="single" w:sz="4" w:space="0" w:color="auto"/>
            </w:tcBorders>
            <w:shd w:val="clear" w:color="auto" w:fill="auto"/>
            <w:noWrap/>
            <w:vAlign w:val="center"/>
            <w:hideMark/>
          </w:tcPr>
          <w:p w14:paraId="30F5450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5.300</w:t>
            </w:r>
          </w:p>
        </w:tc>
        <w:tc>
          <w:tcPr>
            <w:tcW w:w="236" w:type="pct"/>
            <w:tcBorders>
              <w:top w:val="nil"/>
              <w:left w:val="nil"/>
              <w:bottom w:val="single" w:sz="4" w:space="0" w:color="auto"/>
              <w:right w:val="single" w:sz="4" w:space="0" w:color="auto"/>
            </w:tcBorders>
            <w:shd w:val="clear" w:color="auto" w:fill="auto"/>
            <w:noWrap/>
            <w:vAlign w:val="center"/>
            <w:hideMark/>
          </w:tcPr>
          <w:p w14:paraId="4C6648E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5.500</w:t>
            </w:r>
          </w:p>
        </w:tc>
        <w:tc>
          <w:tcPr>
            <w:tcW w:w="283" w:type="pct"/>
            <w:tcBorders>
              <w:top w:val="nil"/>
              <w:left w:val="nil"/>
              <w:bottom w:val="single" w:sz="4" w:space="0" w:color="auto"/>
              <w:right w:val="single" w:sz="4" w:space="0" w:color="auto"/>
            </w:tcBorders>
            <w:shd w:val="clear" w:color="auto" w:fill="auto"/>
            <w:noWrap/>
            <w:vAlign w:val="center"/>
            <w:hideMark/>
          </w:tcPr>
          <w:p w14:paraId="0B07AF9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w:t>
            </w:r>
          </w:p>
        </w:tc>
        <w:tc>
          <w:tcPr>
            <w:tcW w:w="259" w:type="pct"/>
            <w:tcBorders>
              <w:top w:val="nil"/>
              <w:left w:val="nil"/>
              <w:bottom w:val="single" w:sz="4" w:space="0" w:color="auto"/>
              <w:right w:val="single" w:sz="4" w:space="0" w:color="auto"/>
            </w:tcBorders>
            <w:shd w:val="clear" w:color="auto" w:fill="auto"/>
            <w:noWrap/>
            <w:vAlign w:val="center"/>
            <w:hideMark/>
          </w:tcPr>
          <w:p w14:paraId="40E72BD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3.1</w:t>
            </w:r>
          </w:p>
        </w:tc>
      </w:tr>
      <w:tr w:rsidR="00DA1513" w:rsidRPr="00DA1513" w14:paraId="0016F78B"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7EEF052B" w14:textId="6B418A7B"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Mg</w:t>
            </w:r>
            <w:r w:rsidR="00B51AD4" w:rsidRPr="00B51AD4">
              <w:rPr>
                <w:rFonts w:eastAsia="Times New Roman" w:cs="Times New Roman"/>
                <w:b/>
                <w:bCs/>
                <w:sz w:val="16"/>
                <w:szCs w:val="16"/>
                <w:vertAlign w:val="subscript"/>
              </w:rPr>
              <w:t xml:space="preserve"> D</w:t>
            </w:r>
          </w:p>
        </w:tc>
        <w:tc>
          <w:tcPr>
            <w:tcW w:w="193" w:type="pct"/>
            <w:tcBorders>
              <w:top w:val="nil"/>
              <w:left w:val="nil"/>
              <w:bottom w:val="single" w:sz="4" w:space="0" w:color="auto"/>
              <w:right w:val="single" w:sz="4" w:space="0" w:color="auto"/>
            </w:tcBorders>
            <w:shd w:val="clear" w:color="auto" w:fill="auto"/>
            <w:noWrap/>
            <w:vAlign w:val="center"/>
            <w:hideMark/>
          </w:tcPr>
          <w:p w14:paraId="32A64D0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0.41</w:t>
            </w:r>
          </w:p>
        </w:tc>
        <w:tc>
          <w:tcPr>
            <w:tcW w:w="235" w:type="pct"/>
            <w:tcBorders>
              <w:top w:val="nil"/>
              <w:left w:val="nil"/>
              <w:bottom w:val="single" w:sz="4" w:space="0" w:color="auto"/>
              <w:right w:val="single" w:sz="4" w:space="0" w:color="auto"/>
            </w:tcBorders>
            <w:shd w:val="clear" w:color="auto" w:fill="auto"/>
            <w:noWrap/>
            <w:vAlign w:val="center"/>
            <w:hideMark/>
          </w:tcPr>
          <w:p w14:paraId="30E558D0" w14:textId="12FA1387"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698CEC8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5E5B673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96</w:t>
            </w:r>
          </w:p>
        </w:tc>
        <w:tc>
          <w:tcPr>
            <w:tcW w:w="237" w:type="pct"/>
            <w:tcBorders>
              <w:top w:val="nil"/>
              <w:left w:val="nil"/>
              <w:bottom w:val="single" w:sz="4" w:space="0" w:color="auto"/>
              <w:right w:val="single" w:sz="4" w:space="0" w:color="auto"/>
            </w:tcBorders>
            <w:shd w:val="clear" w:color="auto" w:fill="auto"/>
            <w:noWrap/>
            <w:vAlign w:val="center"/>
            <w:hideMark/>
          </w:tcPr>
          <w:p w14:paraId="73927C5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11" w:type="pct"/>
            <w:tcBorders>
              <w:top w:val="nil"/>
              <w:left w:val="nil"/>
              <w:bottom w:val="single" w:sz="4" w:space="0" w:color="auto"/>
              <w:right w:val="single" w:sz="4" w:space="0" w:color="auto"/>
            </w:tcBorders>
            <w:shd w:val="clear" w:color="auto" w:fill="auto"/>
            <w:noWrap/>
            <w:vAlign w:val="center"/>
            <w:hideMark/>
          </w:tcPr>
          <w:p w14:paraId="55B928F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1.508</w:t>
            </w:r>
          </w:p>
        </w:tc>
        <w:tc>
          <w:tcPr>
            <w:tcW w:w="207" w:type="pct"/>
            <w:tcBorders>
              <w:top w:val="nil"/>
              <w:left w:val="nil"/>
              <w:bottom w:val="single" w:sz="4" w:space="0" w:color="auto"/>
              <w:right w:val="single" w:sz="4" w:space="0" w:color="auto"/>
            </w:tcBorders>
            <w:shd w:val="clear" w:color="auto" w:fill="auto"/>
            <w:noWrap/>
            <w:vAlign w:val="center"/>
            <w:hideMark/>
          </w:tcPr>
          <w:p w14:paraId="3B6656D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1.290</w:t>
            </w:r>
          </w:p>
        </w:tc>
        <w:tc>
          <w:tcPr>
            <w:tcW w:w="179" w:type="pct"/>
            <w:tcBorders>
              <w:top w:val="nil"/>
              <w:left w:val="nil"/>
              <w:bottom w:val="single" w:sz="4" w:space="0" w:color="auto"/>
              <w:right w:val="single" w:sz="4" w:space="0" w:color="auto"/>
            </w:tcBorders>
            <w:shd w:val="clear" w:color="auto" w:fill="auto"/>
            <w:noWrap/>
            <w:vAlign w:val="center"/>
            <w:hideMark/>
          </w:tcPr>
          <w:p w14:paraId="601E434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0.850</w:t>
            </w:r>
          </w:p>
        </w:tc>
        <w:tc>
          <w:tcPr>
            <w:tcW w:w="187" w:type="pct"/>
            <w:tcBorders>
              <w:top w:val="nil"/>
              <w:left w:val="nil"/>
              <w:bottom w:val="single" w:sz="4" w:space="0" w:color="auto"/>
              <w:right w:val="single" w:sz="4" w:space="0" w:color="auto"/>
            </w:tcBorders>
            <w:shd w:val="clear" w:color="auto" w:fill="auto"/>
            <w:noWrap/>
            <w:vAlign w:val="center"/>
            <w:hideMark/>
          </w:tcPr>
          <w:p w14:paraId="0407FE7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0.780</w:t>
            </w:r>
          </w:p>
        </w:tc>
        <w:tc>
          <w:tcPr>
            <w:tcW w:w="240" w:type="pct"/>
            <w:tcBorders>
              <w:top w:val="nil"/>
              <w:left w:val="nil"/>
              <w:bottom w:val="single" w:sz="4" w:space="0" w:color="auto"/>
              <w:right w:val="single" w:sz="4" w:space="0" w:color="auto"/>
            </w:tcBorders>
            <w:shd w:val="clear" w:color="auto" w:fill="auto"/>
            <w:noWrap/>
            <w:vAlign w:val="center"/>
            <w:hideMark/>
          </w:tcPr>
          <w:p w14:paraId="41B9145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0.285</w:t>
            </w:r>
          </w:p>
        </w:tc>
        <w:tc>
          <w:tcPr>
            <w:tcW w:w="240" w:type="pct"/>
            <w:tcBorders>
              <w:top w:val="nil"/>
              <w:left w:val="nil"/>
              <w:bottom w:val="single" w:sz="4" w:space="0" w:color="auto"/>
              <w:right w:val="single" w:sz="4" w:space="0" w:color="auto"/>
            </w:tcBorders>
            <w:shd w:val="clear" w:color="auto" w:fill="auto"/>
            <w:noWrap/>
            <w:vAlign w:val="center"/>
            <w:hideMark/>
          </w:tcPr>
          <w:p w14:paraId="744EE90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0.526</w:t>
            </w:r>
          </w:p>
        </w:tc>
        <w:tc>
          <w:tcPr>
            <w:tcW w:w="240" w:type="pct"/>
            <w:tcBorders>
              <w:top w:val="nil"/>
              <w:left w:val="nil"/>
              <w:bottom w:val="single" w:sz="4" w:space="0" w:color="auto"/>
              <w:right w:val="single" w:sz="4" w:space="0" w:color="auto"/>
            </w:tcBorders>
            <w:shd w:val="clear" w:color="auto" w:fill="auto"/>
            <w:noWrap/>
            <w:vAlign w:val="center"/>
            <w:hideMark/>
          </w:tcPr>
          <w:p w14:paraId="124FC3E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1.000</w:t>
            </w:r>
          </w:p>
        </w:tc>
        <w:tc>
          <w:tcPr>
            <w:tcW w:w="240" w:type="pct"/>
            <w:tcBorders>
              <w:top w:val="nil"/>
              <w:left w:val="nil"/>
              <w:bottom w:val="single" w:sz="4" w:space="0" w:color="auto"/>
              <w:right w:val="single" w:sz="4" w:space="0" w:color="auto"/>
            </w:tcBorders>
            <w:shd w:val="clear" w:color="auto" w:fill="auto"/>
            <w:noWrap/>
            <w:vAlign w:val="center"/>
            <w:hideMark/>
          </w:tcPr>
          <w:p w14:paraId="191B850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2.400</w:t>
            </w:r>
          </w:p>
        </w:tc>
        <w:tc>
          <w:tcPr>
            <w:tcW w:w="226" w:type="pct"/>
            <w:tcBorders>
              <w:top w:val="nil"/>
              <w:left w:val="nil"/>
              <w:bottom w:val="single" w:sz="4" w:space="0" w:color="auto"/>
              <w:right w:val="single" w:sz="4" w:space="0" w:color="auto"/>
            </w:tcBorders>
            <w:shd w:val="clear" w:color="auto" w:fill="auto"/>
            <w:noWrap/>
            <w:vAlign w:val="center"/>
            <w:hideMark/>
          </w:tcPr>
          <w:p w14:paraId="4FCA5C8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3.450</w:t>
            </w:r>
          </w:p>
        </w:tc>
        <w:tc>
          <w:tcPr>
            <w:tcW w:w="226" w:type="pct"/>
            <w:tcBorders>
              <w:top w:val="nil"/>
              <w:left w:val="nil"/>
              <w:bottom w:val="single" w:sz="4" w:space="0" w:color="auto"/>
              <w:right w:val="single" w:sz="4" w:space="0" w:color="auto"/>
            </w:tcBorders>
            <w:shd w:val="clear" w:color="auto" w:fill="auto"/>
            <w:noWrap/>
            <w:vAlign w:val="center"/>
            <w:hideMark/>
          </w:tcPr>
          <w:p w14:paraId="214C160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4.000</w:t>
            </w:r>
          </w:p>
        </w:tc>
        <w:tc>
          <w:tcPr>
            <w:tcW w:w="226" w:type="pct"/>
            <w:tcBorders>
              <w:top w:val="nil"/>
              <w:left w:val="nil"/>
              <w:bottom w:val="single" w:sz="4" w:space="0" w:color="auto"/>
              <w:right w:val="single" w:sz="4" w:space="0" w:color="auto"/>
            </w:tcBorders>
            <w:shd w:val="clear" w:color="auto" w:fill="auto"/>
            <w:noWrap/>
            <w:vAlign w:val="center"/>
            <w:hideMark/>
          </w:tcPr>
          <w:p w14:paraId="7EF6283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5.300</w:t>
            </w:r>
          </w:p>
        </w:tc>
        <w:tc>
          <w:tcPr>
            <w:tcW w:w="236" w:type="pct"/>
            <w:tcBorders>
              <w:top w:val="nil"/>
              <w:left w:val="nil"/>
              <w:bottom w:val="single" w:sz="4" w:space="0" w:color="auto"/>
              <w:right w:val="single" w:sz="4" w:space="0" w:color="auto"/>
            </w:tcBorders>
            <w:shd w:val="clear" w:color="auto" w:fill="auto"/>
            <w:noWrap/>
            <w:vAlign w:val="center"/>
            <w:hideMark/>
          </w:tcPr>
          <w:p w14:paraId="4470C03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5.400</w:t>
            </w:r>
          </w:p>
        </w:tc>
        <w:tc>
          <w:tcPr>
            <w:tcW w:w="283" w:type="pct"/>
            <w:tcBorders>
              <w:top w:val="nil"/>
              <w:left w:val="nil"/>
              <w:bottom w:val="single" w:sz="4" w:space="0" w:color="auto"/>
              <w:right w:val="single" w:sz="4" w:space="0" w:color="auto"/>
            </w:tcBorders>
            <w:shd w:val="clear" w:color="auto" w:fill="auto"/>
            <w:noWrap/>
            <w:vAlign w:val="center"/>
            <w:hideMark/>
          </w:tcPr>
          <w:p w14:paraId="348B8EF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w:t>
            </w:r>
          </w:p>
        </w:tc>
        <w:tc>
          <w:tcPr>
            <w:tcW w:w="259" w:type="pct"/>
            <w:tcBorders>
              <w:top w:val="nil"/>
              <w:left w:val="nil"/>
              <w:bottom w:val="single" w:sz="4" w:space="0" w:color="auto"/>
              <w:right w:val="single" w:sz="4" w:space="0" w:color="auto"/>
            </w:tcBorders>
            <w:shd w:val="clear" w:color="auto" w:fill="auto"/>
            <w:noWrap/>
            <w:vAlign w:val="center"/>
            <w:hideMark/>
          </w:tcPr>
          <w:p w14:paraId="68F7A8E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3.7</w:t>
            </w:r>
          </w:p>
        </w:tc>
      </w:tr>
      <w:tr w:rsidR="00DA1513" w:rsidRPr="00DA1513" w14:paraId="28DE7EB2"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0C233244" w14:textId="1B333C36"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K</w:t>
            </w:r>
            <w:r w:rsidR="00B51AD4" w:rsidRPr="00B51AD4">
              <w:rPr>
                <w:rFonts w:eastAsia="Times New Roman" w:cs="Times New Roman"/>
                <w:b/>
                <w:bCs/>
                <w:sz w:val="16"/>
                <w:szCs w:val="16"/>
                <w:vertAlign w:val="subscript"/>
              </w:rPr>
              <w:t xml:space="preserve"> T</w:t>
            </w:r>
          </w:p>
        </w:tc>
        <w:tc>
          <w:tcPr>
            <w:tcW w:w="193" w:type="pct"/>
            <w:tcBorders>
              <w:top w:val="nil"/>
              <w:left w:val="nil"/>
              <w:bottom w:val="single" w:sz="4" w:space="0" w:color="auto"/>
              <w:right w:val="single" w:sz="4" w:space="0" w:color="auto"/>
            </w:tcBorders>
            <w:shd w:val="clear" w:color="auto" w:fill="auto"/>
            <w:noWrap/>
            <w:vAlign w:val="center"/>
            <w:hideMark/>
          </w:tcPr>
          <w:p w14:paraId="3D4C18F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0.20</w:t>
            </w:r>
          </w:p>
        </w:tc>
        <w:tc>
          <w:tcPr>
            <w:tcW w:w="235" w:type="pct"/>
            <w:tcBorders>
              <w:top w:val="nil"/>
              <w:left w:val="nil"/>
              <w:bottom w:val="single" w:sz="4" w:space="0" w:color="auto"/>
              <w:right w:val="single" w:sz="4" w:space="0" w:color="auto"/>
            </w:tcBorders>
            <w:shd w:val="clear" w:color="auto" w:fill="auto"/>
            <w:noWrap/>
            <w:vAlign w:val="center"/>
            <w:hideMark/>
          </w:tcPr>
          <w:p w14:paraId="2B66C76B" w14:textId="0B6F50A4"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20FD15A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2834BA4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97</w:t>
            </w:r>
          </w:p>
        </w:tc>
        <w:tc>
          <w:tcPr>
            <w:tcW w:w="237" w:type="pct"/>
            <w:tcBorders>
              <w:top w:val="nil"/>
              <w:left w:val="nil"/>
              <w:bottom w:val="single" w:sz="4" w:space="0" w:color="auto"/>
              <w:right w:val="single" w:sz="4" w:space="0" w:color="auto"/>
            </w:tcBorders>
            <w:shd w:val="clear" w:color="auto" w:fill="auto"/>
            <w:noWrap/>
            <w:vAlign w:val="center"/>
            <w:hideMark/>
          </w:tcPr>
          <w:p w14:paraId="09DC07D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4.1</w:t>
            </w:r>
          </w:p>
        </w:tc>
        <w:tc>
          <w:tcPr>
            <w:tcW w:w="211" w:type="pct"/>
            <w:tcBorders>
              <w:top w:val="nil"/>
              <w:left w:val="nil"/>
              <w:bottom w:val="single" w:sz="4" w:space="0" w:color="auto"/>
              <w:right w:val="single" w:sz="4" w:space="0" w:color="auto"/>
            </w:tcBorders>
            <w:shd w:val="clear" w:color="auto" w:fill="auto"/>
            <w:noWrap/>
            <w:vAlign w:val="center"/>
            <w:hideMark/>
          </w:tcPr>
          <w:p w14:paraId="5926BF1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0.585</w:t>
            </w:r>
          </w:p>
        </w:tc>
        <w:tc>
          <w:tcPr>
            <w:tcW w:w="207" w:type="pct"/>
            <w:tcBorders>
              <w:top w:val="nil"/>
              <w:left w:val="nil"/>
              <w:bottom w:val="single" w:sz="4" w:space="0" w:color="auto"/>
              <w:right w:val="single" w:sz="4" w:space="0" w:color="auto"/>
            </w:tcBorders>
            <w:shd w:val="clear" w:color="auto" w:fill="auto"/>
            <w:noWrap/>
            <w:vAlign w:val="center"/>
            <w:hideMark/>
          </w:tcPr>
          <w:p w14:paraId="3E7CCCD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0.580</w:t>
            </w:r>
          </w:p>
        </w:tc>
        <w:tc>
          <w:tcPr>
            <w:tcW w:w="179" w:type="pct"/>
            <w:tcBorders>
              <w:top w:val="nil"/>
              <w:left w:val="nil"/>
              <w:bottom w:val="single" w:sz="4" w:space="0" w:color="auto"/>
              <w:right w:val="single" w:sz="4" w:space="0" w:color="auto"/>
            </w:tcBorders>
            <w:shd w:val="clear" w:color="auto" w:fill="auto"/>
            <w:noWrap/>
            <w:vAlign w:val="center"/>
            <w:hideMark/>
          </w:tcPr>
          <w:p w14:paraId="54CB098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1.000</w:t>
            </w:r>
          </w:p>
        </w:tc>
        <w:tc>
          <w:tcPr>
            <w:tcW w:w="187" w:type="pct"/>
            <w:tcBorders>
              <w:top w:val="nil"/>
              <w:left w:val="nil"/>
              <w:bottom w:val="single" w:sz="4" w:space="0" w:color="auto"/>
              <w:right w:val="single" w:sz="4" w:space="0" w:color="auto"/>
            </w:tcBorders>
            <w:shd w:val="clear" w:color="auto" w:fill="auto"/>
            <w:noWrap/>
            <w:vAlign w:val="center"/>
            <w:hideMark/>
          </w:tcPr>
          <w:p w14:paraId="0C396D7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0.259</w:t>
            </w:r>
          </w:p>
        </w:tc>
        <w:tc>
          <w:tcPr>
            <w:tcW w:w="240" w:type="pct"/>
            <w:tcBorders>
              <w:top w:val="nil"/>
              <w:left w:val="nil"/>
              <w:bottom w:val="single" w:sz="4" w:space="0" w:color="auto"/>
              <w:right w:val="single" w:sz="4" w:space="0" w:color="auto"/>
            </w:tcBorders>
            <w:shd w:val="clear" w:color="auto" w:fill="auto"/>
            <w:noWrap/>
            <w:vAlign w:val="center"/>
            <w:hideMark/>
          </w:tcPr>
          <w:p w14:paraId="1228430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40" w:type="pct"/>
            <w:tcBorders>
              <w:top w:val="nil"/>
              <w:left w:val="nil"/>
              <w:bottom w:val="single" w:sz="4" w:space="0" w:color="auto"/>
              <w:right w:val="single" w:sz="4" w:space="0" w:color="auto"/>
            </w:tcBorders>
            <w:shd w:val="clear" w:color="auto" w:fill="auto"/>
            <w:noWrap/>
            <w:vAlign w:val="center"/>
            <w:hideMark/>
          </w:tcPr>
          <w:p w14:paraId="2D9FEEC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0.263</w:t>
            </w:r>
          </w:p>
        </w:tc>
        <w:tc>
          <w:tcPr>
            <w:tcW w:w="240" w:type="pct"/>
            <w:tcBorders>
              <w:top w:val="nil"/>
              <w:left w:val="nil"/>
              <w:bottom w:val="single" w:sz="4" w:space="0" w:color="auto"/>
              <w:right w:val="single" w:sz="4" w:space="0" w:color="auto"/>
            </w:tcBorders>
            <w:shd w:val="clear" w:color="auto" w:fill="auto"/>
            <w:noWrap/>
            <w:vAlign w:val="center"/>
            <w:hideMark/>
          </w:tcPr>
          <w:p w14:paraId="6B9851E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0.434</w:t>
            </w:r>
          </w:p>
        </w:tc>
        <w:tc>
          <w:tcPr>
            <w:tcW w:w="240" w:type="pct"/>
            <w:tcBorders>
              <w:top w:val="nil"/>
              <w:left w:val="nil"/>
              <w:bottom w:val="single" w:sz="4" w:space="0" w:color="auto"/>
              <w:right w:val="single" w:sz="4" w:space="0" w:color="auto"/>
            </w:tcBorders>
            <w:shd w:val="clear" w:color="auto" w:fill="auto"/>
            <w:noWrap/>
            <w:vAlign w:val="center"/>
            <w:hideMark/>
          </w:tcPr>
          <w:p w14:paraId="4D8C318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0.641</w:t>
            </w:r>
          </w:p>
        </w:tc>
        <w:tc>
          <w:tcPr>
            <w:tcW w:w="226" w:type="pct"/>
            <w:tcBorders>
              <w:top w:val="nil"/>
              <w:left w:val="nil"/>
              <w:bottom w:val="single" w:sz="4" w:space="0" w:color="auto"/>
              <w:right w:val="single" w:sz="4" w:space="0" w:color="auto"/>
            </w:tcBorders>
            <w:shd w:val="clear" w:color="auto" w:fill="auto"/>
            <w:noWrap/>
            <w:vAlign w:val="center"/>
            <w:hideMark/>
          </w:tcPr>
          <w:p w14:paraId="165459D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0.984</w:t>
            </w:r>
          </w:p>
        </w:tc>
        <w:tc>
          <w:tcPr>
            <w:tcW w:w="226" w:type="pct"/>
            <w:tcBorders>
              <w:top w:val="nil"/>
              <w:left w:val="nil"/>
              <w:bottom w:val="single" w:sz="4" w:space="0" w:color="auto"/>
              <w:right w:val="single" w:sz="4" w:space="0" w:color="auto"/>
            </w:tcBorders>
            <w:shd w:val="clear" w:color="auto" w:fill="auto"/>
            <w:noWrap/>
            <w:vAlign w:val="center"/>
            <w:hideMark/>
          </w:tcPr>
          <w:p w14:paraId="3D0657A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1.820</w:t>
            </w:r>
          </w:p>
        </w:tc>
        <w:tc>
          <w:tcPr>
            <w:tcW w:w="226" w:type="pct"/>
            <w:tcBorders>
              <w:top w:val="nil"/>
              <w:left w:val="nil"/>
              <w:bottom w:val="single" w:sz="4" w:space="0" w:color="auto"/>
              <w:right w:val="single" w:sz="4" w:space="0" w:color="auto"/>
            </w:tcBorders>
            <w:shd w:val="clear" w:color="auto" w:fill="auto"/>
            <w:noWrap/>
            <w:vAlign w:val="center"/>
            <w:hideMark/>
          </w:tcPr>
          <w:p w14:paraId="375C97E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2.524</w:t>
            </w:r>
          </w:p>
        </w:tc>
        <w:tc>
          <w:tcPr>
            <w:tcW w:w="236" w:type="pct"/>
            <w:tcBorders>
              <w:top w:val="nil"/>
              <w:left w:val="nil"/>
              <w:bottom w:val="single" w:sz="4" w:space="0" w:color="auto"/>
              <w:right w:val="single" w:sz="4" w:space="0" w:color="auto"/>
            </w:tcBorders>
            <w:shd w:val="clear" w:color="auto" w:fill="auto"/>
            <w:noWrap/>
            <w:vAlign w:val="center"/>
            <w:hideMark/>
          </w:tcPr>
          <w:p w14:paraId="763B44C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3.600</w:t>
            </w:r>
          </w:p>
        </w:tc>
        <w:tc>
          <w:tcPr>
            <w:tcW w:w="283" w:type="pct"/>
            <w:tcBorders>
              <w:top w:val="nil"/>
              <w:left w:val="nil"/>
              <w:bottom w:val="single" w:sz="4" w:space="0" w:color="auto"/>
              <w:right w:val="single" w:sz="4" w:space="0" w:color="auto"/>
            </w:tcBorders>
            <w:shd w:val="clear" w:color="auto" w:fill="auto"/>
            <w:noWrap/>
            <w:vAlign w:val="center"/>
            <w:hideMark/>
          </w:tcPr>
          <w:p w14:paraId="5ACAE01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2.9</w:t>
            </w:r>
          </w:p>
        </w:tc>
        <w:tc>
          <w:tcPr>
            <w:tcW w:w="259" w:type="pct"/>
            <w:tcBorders>
              <w:top w:val="nil"/>
              <w:left w:val="nil"/>
              <w:bottom w:val="single" w:sz="4" w:space="0" w:color="auto"/>
              <w:right w:val="single" w:sz="4" w:space="0" w:color="auto"/>
            </w:tcBorders>
            <w:shd w:val="clear" w:color="auto" w:fill="auto"/>
            <w:noWrap/>
            <w:vAlign w:val="center"/>
            <w:hideMark/>
          </w:tcPr>
          <w:p w14:paraId="34046D3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12.3</w:t>
            </w:r>
          </w:p>
        </w:tc>
      </w:tr>
      <w:tr w:rsidR="00DA1513" w:rsidRPr="00DA1513" w14:paraId="6F2A2443"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7AAF307A" w14:textId="2DC3F78B"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K</w:t>
            </w:r>
            <w:r w:rsidR="00B51AD4" w:rsidRPr="00B51AD4">
              <w:rPr>
                <w:rFonts w:eastAsia="Times New Roman" w:cs="Times New Roman"/>
                <w:b/>
                <w:bCs/>
                <w:sz w:val="16"/>
                <w:szCs w:val="16"/>
                <w:vertAlign w:val="subscript"/>
              </w:rPr>
              <w:t xml:space="preserve"> D</w:t>
            </w:r>
          </w:p>
        </w:tc>
        <w:tc>
          <w:tcPr>
            <w:tcW w:w="193" w:type="pct"/>
            <w:tcBorders>
              <w:top w:val="nil"/>
              <w:left w:val="nil"/>
              <w:bottom w:val="single" w:sz="4" w:space="0" w:color="auto"/>
              <w:right w:val="single" w:sz="4" w:space="0" w:color="auto"/>
            </w:tcBorders>
            <w:shd w:val="clear" w:color="auto" w:fill="auto"/>
            <w:noWrap/>
            <w:vAlign w:val="center"/>
            <w:hideMark/>
          </w:tcPr>
          <w:p w14:paraId="2DE3B2E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0.13</w:t>
            </w:r>
          </w:p>
        </w:tc>
        <w:tc>
          <w:tcPr>
            <w:tcW w:w="235" w:type="pct"/>
            <w:tcBorders>
              <w:top w:val="nil"/>
              <w:left w:val="nil"/>
              <w:bottom w:val="single" w:sz="4" w:space="0" w:color="auto"/>
              <w:right w:val="single" w:sz="4" w:space="0" w:color="auto"/>
            </w:tcBorders>
            <w:shd w:val="clear" w:color="auto" w:fill="auto"/>
            <w:noWrap/>
            <w:vAlign w:val="center"/>
            <w:hideMark/>
          </w:tcPr>
          <w:p w14:paraId="1353280E" w14:textId="588566A9"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7834564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ADF070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96</w:t>
            </w:r>
          </w:p>
        </w:tc>
        <w:tc>
          <w:tcPr>
            <w:tcW w:w="237" w:type="pct"/>
            <w:tcBorders>
              <w:top w:val="nil"/>
              <w:left w:val="nil"/>
              <w:bottom w:val="single" w:sz="4" w:space="0" w:color="auto"/>
              <w:right w:val="single" w:sz="4" w:space="0" w:color="auto"/>
            </w:tcBorders>
            <w:shd w:val="clear" w:color="auto" w:fill="auto"/>
            <w:noWrap/>
            <w:vAlign w:val="center"/>
            <w:hideMark/>
          </w:tcPr>
          <w:p w14:paraId="291CC58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3.1</w:t>
            </w:r>
          </w:p>
        </w:tc>
        <w:tc>
          <w:tcPr>
            <w:tcW w:w="211" w:type="pct"/>
            <w:tcBorders>
              <w:top w:val="nil"/>
              <w:left w:val="nil"/>
              <w:bottom w:val="single" w:sz="4" w:space="0" w:color="auto"/>
              <w:right w:val="single" w:sz="4" w:space="0" w:color="auto"/>
            </w:tcBorders>
            <w:shd w:val="clear" w:color="auto" w:fill="auto"/>
            <w:noWrap/>
            <w:vAlign w:val="center"/>
            <w:hideMark/>
          </w:tcPr>
          <w:p w14:paraId="4FD176F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0.554</w:t>
            </w:r>
          </w:p>
        </w:tc>
        <w:tc>
          <w:tcPr>
            <w:tcW w:w="207" w:type="pct"/>
            <w:tcBorders>
              <w:top w:val="nil"/>
              <w:left w:val="nil"/>
              <w:bottom w:val="single" w:sz="4" w:space="0" w:color="auto"/>
              <w:right w:val="single" w:sz="4" w:space="0" w:color="auto"/>
            </w:tcBorders>
            <w:shd w:val="clear" w:color="auto" w:fill="auto"/>
            <w:noWrap/>
            <w:vAlign w:val="center"/>
            <w:hideMark/>
          </w:tcPr>
          <w:p w14:paraId="31CD0BA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1.190</w:t>
            </w:r>
          </w:p>
        </w:tc>
        <w:tc>
          <w:tcPr>
            <w:tcW w:w="179" w:type="pct"/>
            <w:tcBorders>
              <w:top w:val="nil"/>
              <w:left w:val="nil"/>
              <w:bottom w:val="single" w:sz="4" w:space="0" w:color="auto"/>
              <w:right w:val="single" w:sz="4" w:space="0" w:color="auto"/>
            </w:tcBorders>
            <w:shd w:val="clear" w:color="auto" w:fill="auto"/>
            <w:noWrap/>
            <w:vAlign w:val="center"/>
            <w:hideMark/>
          </w:tcPr>
          <w:p w14:paraId="2244515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2.150</w:t>
            </w:r>
          </w:p>
        </w:tc>
        <w:tc>
          <w:tcPr>
            <w:tcW w:w="187" w:type="pct"/>
            <w:tcBorders>
              <w:top w:val="nil"/>
              <w:left w:val="nil"/>
              <w:bottom w:val="single" w:sz="4" w:space="0" w:color="auto"/>
              <w:right w:val="single" w:sz="4" w:space="0" w:color="auto"/>
            </w:tcBorders>
            <w:shd w:val="clear" w:color="auto" w:fill="auto"/>
            <w:noWrap/>
            <w:vAlign w:val="center"/>
            <w:hideMark/>
          </w:tcPr>
          <w:p w14:paraId="31F2653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0.222</w:t>
            </w:r>
          </w:p>
        </w:tc>
        <w:tc>
          <w:tcPr>
            <w:tcW w:w="240" w:type="pct"/>
            <w:tcBorders>
              <w:top w:val="nil"/>
              <w:left w:val="nil"/>
              <w:bottom w:val="single" w:sz="4" w:space="0" w:color="auto"/>
              <w:right w:val="single" w:sz="4" w:space="0" w:color="auto"/>
            </w:tcBorders>
            <w:shd w:val="clear" w:color="auto" w:fill="auto"/>
            <w:noWrap/>
            <w:vAlign w:val="center"/>
            <w:hideMark/>
          </w:tcPr>
          <w:p w14:paraId="3B22595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40" w:type="pct"/>
            <w:tcBorders>
              <w:top w:val="nil"/>
              <w:left w:val="nil"/>
              <w:bottom w:val="single" w:sz="4" w:space="0" w:color="auto"/>
              <w:right w:val="single" w:sz="4" w:space="0" w:color="auto"/>
            </w:tcBorders>
            <w:shd w:val="clear" w:color="auto" w:fill="auto"/>
            <w:noWrap/>
            <w:vAlign w:val="center"/>
            <w:hideMark/>
          </w:tcPr>
          <w:p w14:paraId="2FCAD87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0.183</w:t>
            </w:r>
          </w:p>
        </w:tc>
        <w:tc>
          <w:tcPr>
            <w:tcW w:w="240" w:type="pct"/>
            <w:tcBorders>
              <w:top w:val="nil"/>
              <w:left w:val="nil"/>
              <w:bottom w:val="single" w:sz="4" w:space="0" w:color="auto"/>
              <w:right w:val="single" w:sz="4" w:space="0" w:color="auto"/>
            </w:tcBorders>
            <w:shd w:val="clear" w:color="auto" w:fill="auto"/>
            <w:noWrap/>
            <w:vAlign w:val="center"/>
            <w:hideMark/>
          </w:tcPr>
          <w:p w14:paraId="13E02AD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0.304</w:t>
            </w:r>
          </w:p>
        </w:tc>
        <w:tc>
          <w:tcPr>
            <w:tcW w:w="240" w:type="pct"/>
            <w:tcBorders>
              <w:top w:val="nil"/>
              <w:left w:val="nil"/>
              <w:bottom w:val="single" w:sz="4" w:space="0" w:color="auto"/>
              <w:right w:val="single" w:sz="4" w:space="0" w:color="auto"/>
            </w:tcBorders>
            <w:shd w:val="clear" w:color="auto" w:fill="auto"/>
            <w:noWrap/>
            <w:vAlign w:val="center"/>
            <w:hideMark/>
          </w:tcPr>
          <w:p w14:paraId="19D88ED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0.524</w:t>
            </w:r>
          </w:p>
        </w:tc>
        <w:tc>
          <w:tcPr>
            <w:tcW w:w="226" w:type="pct"/>
            <w:tcBorders>
              <w:top w:val="nil"/>
              <w:left w:val="nil"/>
              <w:bottom w:val="single" w:sz="4" w:space="0" w:color="auto"/>
              <w:right w:val="single" w:sz="4" w:space="0" w:color="auto"/>
            </w:tcBorders>
            <w:shd w:val="clear" w:color="auto" w:fill="auto"/>
            <w:noWrap/>
            <w:vAlign w:val="center"/>
            <w:hideMark/>
          </w:tcPr>
          <w:p w14:paraId="23EC96F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0.739</w:t>
            </w:r>
          </w:p>
        </w:tc>
        <w:tc>
          <w:tcPr>
            <w:tcW w:w="226" w:type="pct"/>
            <w:tcBorders>
              <w:top w:val="nil"/>
              <w:left w:val="nil"/>
              <w:bottom w:val="single" w:sz="4" w:space="0" w:color="auto"/>
              <w:right w:val="single" w:sz="4" w:space="0" w:color="auto"/>
            </w:tcBorders>
            <w:shd w:val="clear" w:color="auto" w:fill="auto"/>
            <w:noWrap/>
            <w:vAlign w:val="center"/>
            <w:hideMark/>
          </w:tcPr>
          <w:p w14:paraId="46673DF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1.650</w:t>
            </w:r>
          </w:p>
        </w:tc>
        <w:tc>
          <w:tcPr>
            <w:tcW w:w="226" w:type="pct"/>
            <w:tcBorders>
              <w:top w:val="nil"/>
              <w:left w:val="nil"/>
              <w:bottom w:val="single" w:sz="4" w:space="0" w:color="auto"/>
              <w:right w:val="single" w:sz="4" w:space="0" w:color="auto"/>
            </w:tcBorders>
            <w:shd w:val="clear" w:color="auto" w:fill="auto"/>
            <w:noWrap/>
            <w:vAlign w:val="center"/>
            <w:hideMark/>
          </w:tcPr>
          <w:p w14:paraId="01C02EB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2.600</w:t>
            </w:r>
          </w:p>
        </w:tc>
        <w:tc>
          <w:tcPr>
            <w:tcW w:w="236" w:type="pct"/>
            <w:tcBorders>
              <w:top w:val="nil"/>
              <w:left w:val="nil"/>
              <w:bottom w:val="single" w:sz="4" w:space="0" w:color="auto"/>
              <w:right w:val="single" w:sz="4" w:space="0" w:color="auto"/>
            </w:tcBorders>
            <w:shd w:val="clear" w:color="auto" w:fill="auto"/>
            <w:noWrap/>
            <w:vAlign w:val="center"/>
            <w:hideMark/>
          </w:tcPr>
          <w:p w14:paraId="44CC754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11.000</w:t>
            </w:r>
          </w:p>
        </w:tc>
        <w:tc>
          <w:tcPr>
            <w:tcW w:w="283" w:type="pct"/>
            <w:tcBorders>
              <w:top w:val="nil"/>
              <w:left w:val="nil"/>
              <w:bottom w:val="single" w:sz="4" w:space="0" w:color="auto"/>
              <w:right w:val="single" w:sz="4" w:space="0" w:color="auto"/>
            </w:tcBorders>
            <w:shd w:val="clear" w:color="auto" w:fill="auto"/>
            <w:noWrap/>
            <w:vAlign w:val="center"/>
            <w:hideMark/>
          </w:tcPr>
          <w:p w14:paraId="72BCD08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7.4</w:t>
            </w:r>
          </w:p>
        </w:tc>
        <w:tc>
          <w:tcPr>
            <w:tcW w:w="259" w:type="pct"/>
            <w:tcBorders>
              <w:top w:val="nil"/>
              <w:left w:val="nil"/>
              <w:bottom w:val="single" w:sz="4" w:space="0" w:color="auto"/>
              <w:right w:val="single" w:sz="4" w:space="0" w:color="auto"/>
            </w:tcBorders>
            <w:shd w:val="clear" w:color="auto" w:fill="auto"/>
            <w:noWrap/>
            <w:vAlign w:val="center"/>
            <w:hideMark/>
          </w:tcPr>
          <w:p w14:paraId="5097EB4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63.5</w:t>
            </w:r>
          </w:p>
        </w:tc>
      </w:tr>
      <w:tr w:rsidR="00DA1513" w:rsidRPr="00DA1513" w14:paraId="44F5F08B"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3EBE08E3" w14:textId="7E795505"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Na</w:t>
            </w:r>
            <w:r w:rsidR="00B51AD4" w:rsidRPr="00B51AD4">
              <w:rPr>
                <w:rFonts w:eastAsia="Times New Roman" w:cs="Times New Roman"/>
                <w:b/>
                <w:bCs/>
                <w:sz w:val="16"/>
                <w:szCs w:val="16"/>
                <w:vertAlign w:val="subscript"/>
              </w:rPr>
              <w:t xml:space="preserve"> T</w:t>
            </w:r>
          </w:p>
        </w:tc>
        <w:tc>
          <w:tcPr>
            <w:tcW w:w="193" w:type="pct"/>
            <w:tcBorders>
              <w:top w:val="nil"/>
              <w:left w:val="nil"/>
              <w:bottom w:val="single" w:sz="4" w:space="0" w:color="auto"/>
              <w:right w:val="single" w:sz="4" w:space="0" w:color="auto"/>
            </w:tcBorders>
            <w:shd w:val="clear" w:color="auto" w:fill="auto"/>
            <w:noWrap/>
            <w:vAlign w:val="center"/>
            <w:hideMark/>
          </w:tcPr>
          <w:p w14:paraId="1B67D1B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0.59</w:t>
            </w:r>
          </w:p>
        </w:tc>
        <w:tc>
          <w:tcPr>
            <w:tcW w:w="235" w:type="pct"/>
            <w:tcBorders>
              <w:top w:val="nil"/>
              <w:left w:val="nil"/>
              <w:bottom w:val="single" w:sz="4" w:space="0" w:color="auto"/>
              <w:right w:val="single" w:sz="4" w:space="0" w:color="auto"/>
            </w:tcBorders>
            <w:shd w:val="clear" w:color="auto" w:fill="auto"/>
            <w:noWrap/>
            <w:vAlign w:val="center"/>
            <w:hideMark/>
          </w:tcPr>
          <w:p w14:paraId="78E45C59" w14:textId="3DEEAD74"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6BB7B57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1BAAA0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96</w:t>
            </w:r>
          </w:p>
        </w:tc>
        <w:tc>
          <w:tcPr>
            <w:tcW w:w="237" w:type="pct"/>
            <w:tcBorders>
              <w:top w:val="nil"/>
              <w:left w:val="nil"/>
              <w:bottom w:val="single" w:sz="4" w:space="0" w:color="auto"/>
              <w:right w:val="single" w:sz="4" w:space="0" w:color="auto"/>
            </w:tcBorders>
            <w:shd w:val="clear" w:color="auto" w:fill="auto"/>
            <w:noWrap/>
            <w:vAlign w:val="center"/>
            <w:hideMark/>
          </w:tcPr>
          <w:p w14:paraId="7119566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17.7</w:t>
            </w:r>
          </w:p>
        </w:tc>
        <w:tc>
          <w:tcPr>
            <w:tcW w:w="211" w:type="pct"/>
            <w:tcBorders>
              <w:top w:val="nil"/>
              <w:left w:val="nil"/>
              <w:bottom w:val="single" w:sz="4" w:space="0" w:color="auto"/>
              <w:right w:val="single" w:sz="4" w:space="0" w:color="auto"/>
            </w:tcBorders>
            <w:shd w:val="clear" w:color="auto" w:fill="auto"/>
            <w:noWrap/>
            <w:vAlign w:val="center"/>
            <w:hideMark/>
          </w:tcPr>
          <w:p w14:paraId="7414D6C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1.325</w:t>
            </w:r>
          </w:p>
        </w:tc>
        <w:tc>
          <w:tcPr>
            <w:tcW w:w="207" w:type="pct"/>
            <w:tcBorders>
              <w:top w:val="nil"/>
              <w:left w:val="nil"/>
              <w:bottom w:val="single" w:sz="4" w:space="0" w:color="auto"/>
              <w:right w:val="single" w:sz="4" w:space="0" w:color="auto"/>
            </w:tcBorders>
            <w:shd w:val="clear" w:color="auto" w:fill="auto"/>
            <w:noWrap/>
            <w:vAlign w:val="center"/>
            <w:hideMark/>
          </w:tcPr>
          <w:p w14:paraId="5E7FAE8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1.990</w:t>
            </w:r>
          </w:p>
        </w:tc>
        <w:tc>
          <w:tcPr>
            <w:tcW w:w="179" w:type="pct"/>
            <w:tcBorders>
              <w:top w:val="nil"/>
              <w:left w:val="nil"/>
              <w:bottom w:val="single" w:sz="4" w:space="0" w:color="auto"/>
              <w:right w:val="single" w:sz="4" w:space="0" w:color="auto"/>
            </w:tcBorders>
            <w:shd w:val="clear" w:color="auto" w:fill="auto"/>
            <w:noWrap/>
            <w:vAlign w:val="center"/>
            <w:hideMark/>
          </w:tcPr>
          <w:p w14:paraId="6356AFE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1.500</w:t>
            </w:r>
          </w:p>
        </w:tc>
        <w:tc>
          <w:tcPr>
            <w:tcW w:w="187" w:type="pct"/>
            <w:tcBorders>
              <w:top w:val="nil"/>
              <w:left w:val="nil"/>
              <w:bottom w:val="single" w:sz="4" w:space="0" w:color="auto"/>
              <w:right w:val="single" w:sz="4" w:space="0" w:color="auto"/>
            </w:tcBorders>
            <w:shd w:val="clear" w:color="auto" w:fill="auto"/>
            <w:noWrap/>
            <w:vAlign w:val="center"/>
            <w:hideMark/>
          </w:tcPr>
          <w:p w14:paraId="0FA81D3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0.492</w:t>
            </w:r>
          </w:p>
        </w:tc>
        <w:tc>
          <w:tcPr>
            <w:tcW w:w="240" w:type="pct"/>
            <w:tcBorders>
              <w:top w:val="nil"/>
              <w:left w:val="nil"/>
              <w:bottom w:val="single" w:sz="4" w:space="0" w:color="auto"/>
              <w:right w:val="single" w:sz="4" w:space="0" w:color="auto"/>
            </w:tcBorders>
            <w:shd w:val="clear" w:color="auto" w:fill="auto"/>
            <w:noWrap/>
            <w:vAlign w:val="center"/>
            <w:hideMark/>
          </w:tcPr>
          <w:p w14:paraId="3F75CC6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25305EB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0.661</w:t>
            </w:r>
          </w:p>
        </w:tc>
        <w:tc>
          <w:tcPr>
            <w:tcW w:w="240" w:type="pct"/>
            <w:tcBorders>
              <w:top w:val="nil"/>
              <w:left w:val="nil"/>
              <w:bottom w:val="single" w:sz="4" w:space="0" w:color="auto"/>
              <w:right w:val="single" w:sz="4" w:space="0" w:color="auto"/>
            </w:tcBorders>
            <w:shd w:val="clear" w:color="auto" w:fill="auto"/>
            <w:noWrap/>
            <w:vAlign w:val="center"/>
            <w:hideMark/>
          </w:tcPr>
          <w:p w14:paraId="4BAD981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0.976</w:t>
            </w:r>
          </w:p>
        </w:tc>
        <w:tc>
          <w:tcPr>
            <w:tcW w:w="240" w:type="pct"/>
            <w:tcBorders>
              <w:top w:val="nil"/>
              <w:left w:val="nil"/>
              <w:bottom w:val="single" w:sz="4" w:space="0" w:color="auto"/>
              <w:right w:val="single" w:sz="4" w:space="0" w:color="auto"/>
            </w:tcBorders>
            <w:shd w:val="clear" w:color="auto" w:fill="auto"/>
            <w:noWrap/>
            <w:vAlign w:val="center"/>
            <w:hideMark/>
          </w:tcPr>
          <w:p w14:paraId="5DB1C5B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1.400</w:t>
            </w:r>
          </w:p>
        </w:tc>
        <w:tc>
          <w:tcPr>
            <w:tcW w:w="226" w:type="pct"/>
            <w:tcBorders>
              <w:top w:val="nil"/>
              <w:left w:val="nil"/>
              <w:bottom w:val="single" w:sz="4" w:space="0" w:color="auto"/>
              <w:right w:val="single" w:sz="4" w:space="0" w:color="auto"/>
            </w:tcBorders>
            <w:shd w:val="clear" w:color="auto" w:fill="auto"/>
            <w:noWrap/>
            <w:vAlign w:val="center"/>
            <w:hideMark/>
          </w:tcPr>
          <w:p w14:paraId="07FAB8E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1.850</w:t>
            </w:r>
          </w:p>
        </w:tc>
        <w:tc>
          <w:tcPr>
            <w:tcW w:w="226" w:type="pct"/>
            <w:tcBorders>
              <w:top w:val="nil"/>
              <w:left w:val="nil"/>
              <w:bottom w:val="single" w:sz="4" w:space="0" w:color="auto"/>
              <w:right w:val="single" w:sz="4" w:space="0" w:color="auto"/>
            </w:tcBorders>
            <w:shd w:val="clear" w:color="auto" w:fill="auto"/>
            <w:noWrap/>
            <w:vAlign w:val="center"/>
            <w:hideMark/>
          </w:tcPr>
          <w:p w14:paraId="38942AF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2.875</w:t>
            </w:r>
          </w:p>
        </w:tc>
        <w:tc>
          <w:tcPr>
            <w:tcW w:w="226" w:type="pct"/>
            <w:tcBorders>
              <w:top w:val="nil"/>
              <w:left w:val="nil"/>
              <w:bottom w:val="single" w:sz="4" w:space="0" w:color="auto"/>
              <w:right w:val="single" w:sz="4" w:space="0" w:color="auto"/>
            </w:tcBorders>
            <w:shd w:val="clear" w:color="auto" w:fill="auto"/>
            <w:noWrap/>
            <w:vAlign w:val="center"/>
            <w:hideMark/>
          </w:tcPr>
          <w:p w14:paraId="274136A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5.710</w:t>
            </w:r>
          </w:p>
        </w:tc>
        <w:tc>
          <w:tcPr>
            <w:tcW w:w="236" w:type="pct"/>
            <w:tcBorders>
              <w:top w:val="nil"/>
              <w:left w:val="nil"/>
              <w:bottom w:val="single" w:sz="4" w:space="0" w:color="auto"/>
              <w:right w:val="single" w:sz="4" w:space="0" w:color="auto"/>
            </w:tcBorders>
            <w:shd w:val="clear" w:color="auto" w:fill="auto"/>
            <w:noWrap/>
            <w:vAlign w:val="center"/>
            <w:hideMark/>
          </w:tcPr>
          <w:p w14:paraId="0BDA4DE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18.000</w:t>
            </w:r>
          </w:p>
        </w:tc>
        <w:tc>
          <w:tcPr>
            <w:tcW w:w="283" w:type="pct"/>
            <w:tcBorders>
              <w:top w:val="nil"/>
              <w:left w:val="nil"/>
              <w:bottom w:val="single" w:sz="4" w:space="0" w:color="auto"/>
              <w:right w:val="single" w:sz="4" w:space="0" w:color="auto"/>
            </w:tcBorders>
            <w:shd w:val="clear" w:color="auto" w:fill="auto"/>
            <w:noWrap/>
            <w:vAlign w:val="center"/>
            <w:hideMark/>
          </w:tcPr>
          <w:p w14:paraId="50EA86D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6.6</w:t>
            </w:r>
          </w:p>
        </w:tc>
        <w:tc>
          <w:tcPr>
            <w:tcW w:w="259" w:type="pct"/>
            <w:tcBorders>
              <w:top w:val="nil"/>
              <w:left w:val="nil"/>
              <w:bottom w:val="single" w:sz="4" w:space="0" w:color="auto"/>
              <w:right w:val="single" w:sz="4" w:space="0" w:color="auto"/>
            </w:tcBorders>
            <w:shd w:val="clear" w:color="auto" w:fill="auto"/>
            <w:noWrap/>
            <w:vAlign w:val="center"/>
            <w:hideMark/>
          </w:tcPr>
          <w:p w14:paraId="504367E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53.4</w:t>
            </w:r>
          </w:p>
        </w:tc>
      </w:tr>
      <w:tr w:rsidR="00DA1513" w:rsidRPr="00DA1513" w14:paraId="02597D4E"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2A19E65B" w14:textId="58E0D6C1"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Na</w:t>
            </w:r>
            <w:r w:rsidR="00B51AD4" w:rsidRPr="00B51AD4">
              <w:rPr>
                <w:rFonts w:eastAsia="Times New Roman" w:cs="Times New Roman"/>
                <w:b/>
                <w:bCs/>
                <w:sz w:val="16"/>
                <w:szCs w:val="16"/>
                <w:vertAlign w:val="subscript"/>
              </w:rPr>
              <w:t xml:space="preserve"> D</w:t>
            </w:r>
          </w:p>
        </w:tc>
        <w:tc>
          <w:tcPr>
            <w:tcW w:w="193" w:type="pct"/>
            <w:tcBorders>
              <w:top w:val="nil"/>
              <w:left w:val="nil"/>
              <w:bottom w:val="single" w:sz="4" w:space="0" w:color="auto"/>
              <w:right w:val="single" w:sz="4" w:space="0" w:color="auto"/>
            </w:tcBorders>
            <w:shd w:val="clear" w:color="auto" w:fill="auto"/>
            <w:noWrap/>
            <w:vAlign w:val="center"/>
            <w:hideMark/>
          </w:tcPr>
          <w:p w14:paraId="3EA6ED1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0.26</w:t>
            </w:r>
          </w:p>
        </w:tc>
        <w:tc>
          <w:tcPr>
            <w:tcW w:w="235" w:type="pct"/>
            <w:tcBorders>
              <w:top w:val="nil"/>
              <w:left w:val="nil"/>
              <w:bottom w:val="single" w:sz="4" w:space="0" w:color="auto"/>
              <w:right w:val="single" w:sz="4" w:space="0" w:color="auto"/>
            </w:tcBorders>
            <w:shd w:val="clear" w:color="auto" w:fill="auto"/>
            <w:noWrap/>
            <w:vAlign w:val="center"/>
            <w:hideMark/>
          </w:tcPr>
          <w:p w14:paraId="24E1DEB3" w14:textId="5CA4009E"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082948F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32E1716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96</w:t>
            </w:r>
          </w:p>
        </w:tc>
        <w:tc>
          <w:tcPr>
            <w:tcW w:w="237" w:type="pct"/>
            <w:tcBorders>
              <w:top w:val="nil"/>
              <w:left w:val="nil"/>
              <w:bottom w:val="single" w:sz="4" w:space="0" w:color="auto"/>
              <w:right w:val="single" w:sz="4" w:space="0" w:color="auto"/>
            </w:tcBorders>
            <w:shd w:val="clear" w:color="auto" w:fill="auto"/>
            <w:noWrap/>
            <w:vAlign w:val="center"/>
            <w:hideMark/>
          </w:tcPr>
          <w:p w14:paraId="0DC7E99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36.5</w:t>
            </w:r>
          </w:p>
        </w:tc>
        <w:tc>
          <w:tcPr>
            <w:tcW w:w="211" w:type="pct"/>
            <w:tcBorders>
              <w:top w:val="nil"/>
              <w:left w:val="nil"/>
              <w:bottom w:val="single" w:sz="4" w:space="0" w:color="auto"/>
              <w:right w:val="single" w:sz="4" w:space="0" w:color="auto"/>
            </w:tcBorders>
            <w:shd w:val="clear" w:color="auto" w:fill="auto"/>
            <w:noWrap/>
            <w:vAlign w:val="center"/>
            <w:hideMark/>
          </w:tcPr>
          <w:p w14:paraId="4959EF2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0.974</w:t>
            </w:r>
          </w:p>
        </w:tc>
        <w:tc>
          <w:tcPr>
            <w:tcW w:w="207" w:type="pct"/>
            <w:tcBorders>
              <w:top w:val="nil"/>
              <w:left w:val="nil"/>
              <w:bottom w:val="single" w:sz="4" w:space="0" w:color="auto"/>
              <w:right w:val="single" w:sz="4" w:space="0" w:color="auto"/>
            </w:tcBorders>
            <w:shd w:val="clear" w:color="auto" w:fill="auto"/>
            <w:noWrap/>
            <w:vAlign w:val="center"/>
            <w:hideMark/>
          </w:tcPr>
          <w:p w14:paraId="1A393B3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1.930</w:t>
            </w:r>
          </w:p>
        </w:tc>
        <w:tc>
          <w:tcPr>
            <w:tcW w:w="179" w:type="pct"/>
            <w:tcBorders>
              <w:top w:val="nil"/>
              <w:left w:val="nil"/>
              <w:bottom w:val="single" w:sz="4" w:space="0" w:color="auto"/>
              <w:right w:val="single" w:sz="4" w:space="0" w:color="auto"/>
            </w:tcBorders>
            <w:shd w:val="clear" w:color="auto" w:fill="auto"/>
            <w:noWrap/>
            <w:vAlign w:val="center"/>
            <w:hideMark/>
          </w:tcPr>
          <w:p w14:paraId="20A234E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1.990</w:t>
            </w:r>
          </w:p>
        </w:tc>
        <w:tc>
          <w:tcPr>
            <w:tcW w:w="187" w:type="pct"/>
            <w:tcBorders>
              <w:top w:val="nil"/>
              <w:left w:val="nil"/>
              <w:bottom w:val="single" w:sz="4" w:space="0" w:color="auto"/>
              <w:right w:val="single" w:sz="4" w:space="0" w:color="auto"/>
            </w:tcBorders>
            <w:shd w:val="clear" w:color="auto" w:fill="auto"/>
            <w:noWrap/>
            <w:vAlign w:val="center"/>
            <w:hideMark/>
          </w:tcPr>
          <w:p w14:paraId="09D36B8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0.658</w:t>
            </w:r>
          </w:p>
        </w:tc>
        <w:tc>
          <w:tcPr>
            <w:tcW w:w="240" w:type="pct"/>
            <w:tcBorders>
              <w:top w:val="nil"/>
              <w:left w:val="nil"/>
              <w:bottom w:val="single" w:sz="4" w:space="0" w:color="auto"/>
              <w:right w:val="single" w:sz="4" w:space="0" w:color="auto"/>
            </w:tcBorders>
            <w:shd w:val="clear" w:color="auto" w:fill="auto"/>
            <w:noWrap/>
            <w:vAlign w:val="center"/>
            <w:hideMark/>
          </w:tcPr>
          <w:p w14:paraId="0ED151C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0F3AB4B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5A342C5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0.694</w:t>
            </w:r>
          </w:p>
        </w:tc>
        <w:tc>
          <w:tcPr>
            <w:tcW w:w="240" w:type="pct"/>
            <w:tcBorders>
              <w:top w:val="nil"/>
              <w:left w:val="nil"/>
              <w:bottom w:val="single" w:sz="4" w:space="0" w:color="auto"/>
              <w:right w:val="single" w:sz="4" w:space="0" w:color="auto"/>
            </w:tcBorders>
            <w:shd w:val="clear" w:color="auto" w:fill="auto"/>
            <w:noWrap/>
            <w:vAlign w:val="center"/>
            <w:hideMark/>
          </w:tcPr>
          <w:p w14:paraId="1E951D1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0.970</w:t>
            </w:r>
          </w:p>
        </w:tc>
        <w:tc>
          <w:tcPr>
            <w:tcW w:w="226" w:type="pct"/>
            <w:tcBorders>
              <w:top w:val="nil"/>
              <w:left w:val="nil"/>
              <w:bottom w:val="single" w:sz="4" w:space="0" w:color="auto"/>
              <w:right w:val="single" w:sz="4" w:space="0" w:color="auto"/>
            </w:tcBorders>
            <w:shd w:val="clear" w:color="auto" w:fill="auto"/>
            <w:noWrap/>
            <w:vAlign w:val="center"/>
            <w:hideMark/>
          </w:tcPr>
          <w:p w14:paraId="5989798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1.400</w:t>
            </w:r>
          </w:p>
        </w:tc>
        <w:tc>
          <w:tcPr>
            <w:tcW w:w="226" w:type="pct"/>
            <w:tcBorders>
              <w:top w:val="nil"/>
              <w:left w:val="nil"/>
              <w:bottom w:val="single" w:sz="4" w:space="0" w:color="auto"/>
              <w:right w:val="single" w:sz="4" w:space="0" w:color="auto"/>
            </w:tcBorders>
            <w:shd w:val="clear" w:color="auto" w:fill="auto"/>
            <w:noWrap/>
            <w:vAlign w:val="center"/>
            <w:hideMark/>
          </w:tcPr>
          <w:p w14:paraId="0A092F0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1.775</w:t>
            </w:r>
          </w:p>
        </w:tc>
        <w:tc>
          <w:tcPr>
            <w:tcW w:w="226" w:type="pct"/>
            <w:tcBorders>
              <w:top w:val="nil"/>
              <w:left w:val="nil"/>
              <w:bottom w:val="single" w:sz="4" w:space="0" w:color="auto"/>
              <w:right w:val="single" w:sz="4" w:space="0" w:color="auto"/>
            </w:tcBorders>
            <w:shd w:val="clear" w:color="auto" w:fill="auto"/>
            <w:noWrap/>
            <w:vAlign w:val="center"/>
            <w:hideMark/>
          </w:tcPr>
          <w:p w14:paraId="1D5CFAD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4.320</w:t>
            </w:r>
          </w:p>
        </w:tc>
        <w:tc>
          <w:tcPr>
            <w:tcW w:w="236" w:type="pct"/>
            <w:tcBorders>
              <w:top w:val="nil"/>
              <w:left w:val="nil"/>
              <w:bottom w:val="single" w:sz="4" w:space="0" w:color="auto"/>
              <w:right w:val="single" w:sz="4" w:space="0" w:color="auto"/>
            </w:tcBorders>
            <w:shd w:val="clear" w:color="auto" w:fill="auto"/>
            <w:noWrap/>
            <w:vAlign w:val="center"/>
            <w:hideMark/>
          </w:tcPr>
          <w:p w14:paraId="13104D9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18.000</w:t>
            </w:r>
          </w:p>
        </w:tc>
        <w:tc>
          <w:tcPr>
            <w:tcW w:w="283" w:type="pct"/>
            <w:tcBorders>
              <w:top w:val="nil"/>
              <w:left w:val="nil"/>
              <w:bottom w:val="single" w:sz="4" w:space="0" w:color="auto"/>
              <w:right w:val="single" w:sz="4" w:space="0" w:color="auto"/>
            </w:tcBorders>
            <w:shd w:val="clear" w:color="auto" w:fill="auto"/>
            <w:noWrap/>
            <w:vAlign w:val="center"/>
            <w:hideMark/>
          </w:tcPr>
          <w:p w14:paraId="737D963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7.5</w:t>
            </w:r>
          </w:p>
        </w:tc>
        <w:tc>
          <w:tcPr>
            <w:tcW w:w="259" w:type="pct"/>
            <w:tcBorders>
              <w:top w:val="nil"/>
              <w:left w:val="nil"/>
              <w:bottom w:val="single" w:sz="4" w:space="0" w:color="auto"/>
              <w:right w:val="single" w:sz="4" w:space="0" w:color="auto"/>
            </w:tcBorders>
            <w:shd w:val="clear" w:color="auto" w:fill="auto"/>
            <w:noWrap/>
            <w:vAlign w:val="center"/>
            <w:hideMark/>
          </w:tcPr>
          <w:p w14:paraId="33F969B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64.7</w:t>
            </w:r>
          </w:p>
        </w:tc>
      </w:tr>
      <w:tr w:rsidR="0027474C" w:rsidRPr="00DA1513" w14:paraId="024699B5" w14:textId="77777777" w:rsidTr="0027474C">
        <w:trPr>
          <w:trHeight w:val="227"/>
        </w:trPr>
        <w:tc>
          <w:tcPr>
            <w:tcW w:w="816" w:type="pct"/>
            <w:vMerge w:val="restart"/>
            <w:tcBorders>
              <w:top w:val="nil"/>
              <w:left w:val="single" w:sz="4" w:space="0" w:color="auto"/>
              <w:right w:val="single" w:sz="4" w:space="0" w:color="auto"/>
            </w:tcBorders>
            <w:shd w:val="clear" w:color="auto" w:fill="auto"/>
            <w:vAlign w:val="center"/>
          </w:tcPr>
          <w:p w14:paraId="573B31E7" w14:textId="564D6FA7" w:rsidR="0027474C" w:rsidRPr="00DA1513" w:rsidRDefault="0027474C" w:rsidP="0027474C">
            <w:pPr>
              <w:spacing w:line="240" w:lineRule="auto"/>
              <w:jc w:val="center"/>
              <w:rPr>
                <w:rFonts w:eastAsia="Times New Roman" w:cs="Times New Roman"/>
                <w:b/>
                <w:bCs/>
                <w:sz w:val="16"/>
                <w:szCs w:val="16"/>
              </w:rPr>
            </w:pPr>
            <w:r>
              <w:rPr>
                <w:b/>
                <w:bCs/>
                <w:sz w:val="16"/>
                <w:szCs w:val="16"/>
              </w:rPr>
              <w:t>Al</w:t>
            </w:r>
            <w:r w:rsidRPr="0027474C">
              <w:rPr>
                <w:b/>
                <w:bCs/>
                <w:sz w:val="16"/>
                <w:szCs w:val="16"/>
                <w:vertAlign w:val="subscript"/>
              </w:rPr>
              <w:t xml:space="preserve"> T</w:t>
            </w:r>
          </w:p>
        </w:tc>
        <w:tc>
          <w:tcPr>
            <w:tcW w:w="193" w:type="pct"/>
            <w:vMerge w:val="restart"/>
            <w:tcBorders>
              <w:top w:val="nil"/>
              <w:left w:val="nil"/>
              <w:right w:val="single" w:sz="4" w:space="0" w:color="auto"/>
            </w:tcBorders>
            <w:shd w:val="clear" w:color="auto" w:fill="auto"/>
            <w:noWrap/>
            <w:vAlign w:val="center"/>
          </w:tcPr>
          <w:p w14:paraId="14F64E33" w14:textId="73C14676" w:rsidR="0027474C" w:rsidRPr="00DA1513" w:rsidRDefault="0027474C" w:rsidP="0027474C">
            <w:pPr>
              <w:spacing w:line="240" w:lineRule="auto"/>
              <w:jc w:val="center"/>
              <w:rPr>
                <w:rFonts w:eastAsia="Times New Roman" w:cs="Times New Roman"/>
                <w:sz w:val="16"/>
                <w:szCs w:val="16"/>
              </w:rPr>
            </w:pPr>
            <w:r>
              <w:rPr>
                <w:sz w:val="16"/>
                <w:szCs w:val="16"/>
              </w:rPr>
              <w:t>&lt;0.05</w:t>
            </w:r>
          </w:p>
        </w:tc>
        <w:tc>
          <w:tcPr>
            <w:tcW w:w="235" w:type="pct"/>
            <w:tcBorders>
              <w:top w:val="nil"/>
              <w:left w:val="nil"/>
              <w:bottom w:val="single" w:sz="4" w:space="0" w:color="auto"/>
              <w:right w:val="single" w:sz="4" w:space="0" w:color="auto"/>
            </w:tcBorders>
            <w:shd w:val="clear" w:color="auto" w:fill="auto"/>
            <w:noWrap/>
            <w:vAlign w:val="center"/>
          </w:tcPr>
          <w:p w14:paraId="4822C7DA" w14:textId="58B9132E" w:rsidR="0027474C" w:rsidRDefault="0027474C" w:rsidP="0027474C">
            <w:pPr>
              <w:spacing w:line="240" w:lineRule="auto"/>
              <w:jc w:val="center"/>
              <w:rPr>
                <w:rFonts w:eastAsia="Times New Roman" w:cs="Times New Roman"/>
                <w:sz w:val="16"/>
                <w:szCs w:val="16"/>
              </w:rPr>
            </w:pPr>
            <w:r>
              <w:rPr>
                <w:sz w:val="16"/>
                <w:szCs w:val="16"/>
              </w:rPr>
              <w:t>RS</w:t>
            </w:r>
          </w:p>
        </w:tc>
        <w:tc>
          <w:tcPr>
            <w:tcW w:w="183" w:type="pct"/>
            <w:tcBorders>
              <w:top w:val="nil"/>
              <w:left w:val="nil"/>
              <w:bottom w:val="single" w:sz="4" w:space="0" w:color="auto"/>
              <w:right w:val="single" w:sz="4" w:space="0" w:color="auto"/>
            </w:tcBorders>
            <w:shd w:val="clear" w:color="auto" w:fill="auto"/>
            <w:noWrap/>
            <w:vAlign w:val="center"/>
          </w:tcPr>
          <w:p w14:paraId="7959E16A" w14:textId="4F219E5B" w:rsidR="0027474C" w:rsidRPr="00DA1513" w:rsidRDefault="0027474C" w:rsidP="0027474C">
            <w:pPr>
              <w:spacing w:line="240" w:lineRule="auto"/>
              <w:jc w:val="center"/>
              <w:rPr>
                <w:rFonts w:eastAsia="Times New Roman" w:cs="Times New Roman"/>
                <w:sz w:val="16"/>
                <w:szCs w:val="16"/>
              </w:rPr>
            </w:pPr>
            <w:r>
              <w:rPr>
                <w:sz w:val="16"/>
                <w:szCs w:val="16"/>
              </w:rPr>
              <w:t>&lt;0.05</w:t>
            </w:r>
          </w:p>
        </w:tc>
        <w:tc>
          <w:tcPr>
            <w:tcW w:w="136" w:type="pct"/>
            <w:tcBorders>
              <w:top w:val="nil"/>
              <w:left w:val="nil"/>
              <w:bottom w:val="single" w:sz="4" w:space="0" w:color="auto"/>
              <w:right w:val="single" w:sz="4" w:space="0" w:color="auto"/>
            </w:tcBorders>
            <w:shd w:val="clear" w:color="auto" w:fill="auto"/>
            <w:noWrap/>
            <w:vAlign w:val="center"/>
          </w:tcPr>
          <w:p w14:paraId="08299CF1" w14:textId="57C4F04F" w:rsidR="0027474C" w:rsidRPr="00DA1513" w:rsidRDefault="0027474C" w:rsidP="0027474C">
            <w:pPr>
              <w:spacing w:line="240" w:lineRule="auto"/>
              <w:jc w:val="center"/>
              <w:rPr>
                <w:rFonts w:eastAsia="Times New Roman" w:cs="Times New Roman"/>
                <w:sz w:val="16"/>
                <w:szCs w:val="16"/>
              </w:rPr>
            </w:pPr>
            <w:r>
              <w:rPr>
                <w:sz w:val="16"/>
                <w:szCs w:val="16"/>
              </w:rPr>
              <w:t>46</w:t>
            </w:r>
          </w:p>
        </w:tc>
        <w:tc>
          <w:tcPr>
            <w:tcW w:w="237" w:type="pct"/>
            <w:tcBorders>
              <w:top w:val="nil"/>
              <w:left w:val="nil"/>
              <w:bottom w:val="single" w:sz="4" w:space="0" w:color="auto"/>
              <w:right w:val="single" w:sz="4" w:space="0" w:color="auto"/>
            </w:tcBorders>
            <w:shd w:val="clear" w:color="auto" w:fill="auto"/>
            <w:noWrap/>
            <w:vAlign w:val="center"/>
          </w:tcPr>
          <w:p w14:paraId="3F767FB9" w14:textId="3943EC14" w:rsidR="0027474C" w:rsidRPr="00DA1513" w:rsidRDefault="0027474C" w:rsidP="0027474C">
            <w:pPr>
              <w:spacing w:line="240" w:lineRule="auto"/>
              <w:jc w:val="center"/>
              <w:rPr>
                <w:rFonts w:eastAsia="Times New Roman" w:cs="Times New Roman"/>
                <w:sz w:val="16"/>
                <w:szCs w:val="16"/>
              </w:rPr>
            </w:pPr>
            <w:r>
              <w:rPr>
                <w:sz w:val="16"/>
                <w:szCs w:val="16"/>
              </w:rPr>
              <w:t>10.9</w:t>
            </w:r>
          </w:p>
        </w:tc>
        <w:tc>
          <w:tcPr>
            <w:tcW w:w="211" w:type="pct"/>
            <w:tcBorders>
              <w:top w:val="nil"/>
              <w:left w:val="nil"/>
              <w:bottom w:val="single" w:sz="4" w:space="0" w:color="auto"/>
              <w:right w:val="single" w:sz="4" w:space="0" w:color="auto"/>
            </w:tcBorders>
            <w:shd w:val="clear" w:color="auto" w:fill="auto"/>
            <w:noWrap/>
            <w:vAlign w:val="center"/>
          </w:tcPr>
          <w:p w14:paraId="400EC28F" w14:textId="7DC48BE3" w:rsidR="0027474C" w:rsidRPr="00DA1513" w:rsidRDefault="0027474C" w:rsidP="0027474C">
            <w:pPr>
              <w:spacing w:line="240" w:lineRule="auto"/>
              <w:jc w:val="center"/>
              <w:rPr>
                <w:rFonts w:eastAsia="Times New Roman" w:cs="Times New Roman"/>
                <w:sz w:val="16"/>
                <w:szCs w:val="16"/>
              </w:rPr>
            </w:pPr>
            <w:r>
              <w:rPr>
                <w:sz w:val="16"/>
                <w:szCs w:val="16"/>
              </w:rPr>
              <w:t>0.105</w:t>
            </w:r>
          </w:p>
        </w:tc>
        <w:tc>
          <w:tcPr>
            <w:tcW w:w="207" w:type="pct"/>
            <w:tcBorders>
              <w:top w:val="nil"/>
              <w:left w:val="nil"/>
              <w:bottom w:val="single" w:sz="4" w:space="0" w:color="auto"/>
              <w:right w:val="single" w:sz="4" w:space="0" w:color="auto"/>
            </w:tcBorders>
            <w:shd w:val="clear" w:color="auto" w:fill="auto"/>
            <w:noWrap/>
            <w:vAlign w:val="center"/>
          </w:tcPr>
          <w:p w14:paraId="114AC670" w14:textId="78376E62" w:rsidR="0027474C" w:rsidRPr="00DA1513" w:rsidRDefault="0027474C" w:rsidP="0027474C">
            <w:pPr>
              <w:spacing w:line="240" w:lineRule="auto"/>
              <w:jc w:val="center"/>
              <w:rPr>
                <w:rFonts w:eastAsia="Times New Roman" w:cs="Times New Roman"/>
                <w:sz w:val="16"/>
                <w:szCs w:val="16"/>
              </w:rPr>
            </w:pPr>
            <w:r>
              <w:rPr>
                <w:sz w:val="16"/>
                <w:szCs w:val="16"/>
              </w:rPr>
              <w:t>0.160</w:t>
            </w:r>
          </w:p>
        </w:tc>
        <w:tc>
          <w:tcPr>
            <w:tcW w:w="179" w:type="pct"/>
            <w:tcBorders>
              <w:top w:val="nil"/>
              <w:left w:val="nil"/>
              <w:bottom w:val="single" w:sz="4" w:space="0" w:color="auto"/>
              <w:right w:val="single" w:sz="4" w:space="0" w:color="auto"/>
            </w:tcBorders>
            <w:shd w:val="clear" w:color="auto" w:fill="auto"/>
            <w:noWrap/>
            <w:vAlign w:val="center"/>
          </w:tcPr>
          <w:p w14:paraId="7CAB6C08" w14:textId="0192AD9A" w:rsidR="0027474C" w:rsidRPr="00DA1513" w:rsidRDefault="0027474C" w:rsidP="0027474C">
            <w:pPr>
              <w:spacing w:line="240" w:lineRule="auto"/>
              <w:jc w:val="center"/>
              <w:rPr>
                <w:rFonts w:eastAsia="Times New Roman" w:cs="Times New Roman"/>
                <w:sz w:val="16"/>
                <w:szCs w:val="16"/>
              </w:rPr>
            </w:pPr>
            <w:r>
              <w:rPr>
                <w:sz w:val="16"/>
                <w:szCs w:val="16"/>
              </w:rPr>
              <w:t>1.500</w:t>
            </w:r>
          </w:p>
        </w:tc>
        <w:tc>
          <w:tcPr>
            <w:tcW w:w="187" w:type="pct"/>
            <w:tcBorders>
              <w:top w:val="nil"/>
              <w:left w:val="nil"/>
              <w:bottom w:val="single" w:sz="4" w:space="0" w:color="auto"/>
              <w:right w:val="single" w:sz="4" w:space="0" w:color="auto"/>
            </w:tcBorders>
            <w:shd w:val="clear" w:color="auto" w:fill="auto"/>
            <w:noWrap/>
            <w:vAlign w:val="center"/>
          </w:tcPr>
          <w:p w14:paraId="575C7BB2" w14:textId="731A9421" w:rsidR="0027474C" w:rsidRPr="00DA1513" w:rsidRDefault="0027474C" w:rsidP="0027474C">
            <w:pPr>
              <w:spacing w:line="240" w:lineRule="auto"/>
              <w:jc w:val="center"/>
              <w:rPr>
                <w:rFonts w:eastAsia="Times New Roman" w:cs="Times New Roman"/>
                <w:sz w:val="16"/>
                <w:szCs w:val="16"/>
              </w:rPr>
            </w:pPr>
            <w:r>
              <w:rPr>
                <w:sz w:val="16"/>
                <w:szCs w:val="16"/>
              </w:rPr>
              <w:t>0.032</w:t>
            </w:r>
          </w:p>
        </w:tc>
        <w:tc>
          <w:tcPr>
            <w:tcW w:w="240" w:type="pct"/>
            <w:tcBorders>
              <w:top w:val="nil"/>
              <w:left w:val="nil"/>
              <w:bottom w:val="single" w:sz="4" w:space="0" w:color="auto"/>
              <w:right w:val="single" w:sz="4" w:space="0" w:color="auto"/>
            </w:tcBorders>
            <w:shd w:val="clear" w:color="auto" w:fill="auto"/>
            <w:noWrap/>
            <w:vAlign w:val="center"/>
          </w:tcPr>
          <w:p w14:paraId="12024132" w14:textId="5DB1B61E" w:rsidR="0027474C" w:rsidRPr="00DA1513" w:rsidRDefault="0027474C" w:rsidP="0027474C">
            <w:pPr>
              <w:spacing w:line="240" w:lineRule="auto"/>
              <w:jc w:val="center"/>
              <w:rPr>
                <w:rFonts w:eastAsia="Times New Roman" w:cs="Times New Roman"/>
                <w:sz w:val="16"/>
                <w:szCs w:val="16"/>
              </w:rPr>
            </w:pPr>
            <w:r>
              <w:rPr>
                <w:sz w:val="16"/>
                <w:szCs w:val="16"/>
              </w:rPr>
              <w:t>&lt;0.025</w:t>
            </w:r>
          </w:p>
        </w:tc>
        <w:tc>
          <w:tcPr>
            <w:tcW w:w="240" w:type="pct"/>
            <w:tcBorders>
              <w:top w:val="nil"/>
              <w:left w:val="nil"/>
              <w:bottom w:val="single" w:sz="4" w:space="0" w:color="auto"/>
              <w:right w:val="single" w:sz="4" w:space="0" w:color="auto"/>
            </w:tcBorders>
            <w:shd w:val="clear" w:color="auto" w:fill="auto"/>
            <w:noWrap/>
            <w:vAlign w:val="center"/>
          </w:tcPr>
          <w:p w14:paraId="7B8BD35B" w14:textId="05A47325" w:rsidR="0027474C" w:rsidRPr="00DA1513" w:rsidRDefault="0027474C" w:rsidP="0027474C">
            <w:pPr>
              <w:spacing w:line="240" w:lineRule="auto"/>
              <w:jc w:val="center"/>
              <w:rPr>
                <w:rFonts w:eastAsia="Times New Roman" w:cs="Times New Roman"/>
                <w:sz w:val="16"/>
                <w:szCs w:val="16"/>
              </w:rPr>
            </w:pPr>
            <w:r>
              <w:rPr>
                <w:sz w:val="16"/>
                <w:szCs w:val="16"/>
              </w:rPr>
              <w:t>0.050</w:t>
            </w:r>
          </w:p>
        </w:tc>
        <w:tc>
          <w:tcPr>
            <w:tcW w:w="240" w:type="pct"/>
            <w:tcBorders>
              <w:top w:val="nil"/>
              <w:left w:val="nil"/>
              <w:bottom w:val="single" w:sz="4" w:space="0" w:color="auto"/>
              <w:right w:val="single" w:sz="4" w:space="0" w:color="auto"/>
            </w:tcBorders>
            <w:shd w:val="clear" w:color="auto" w:fill="auto"/>
            <w:noWrap/>
            <w:vAlign w:val="center"/>
          </w:tcPr>
          <w:p w14:paraId="3E38531A" w14:textId="10E2088B" w:rsidR="0027474C" w:rsidRPr="00DA1513" w:rsidRDefault="0027474C" w:rsidP="0027474C">
            <w:pPr>
              <w:spacing w:line="240" w:lineRule="auto"/>
              <w:jc w:val="center"/>
              <w:rPr>
                <w:rFonts w:eastAsia="Times New Roman" w:cs="Times New Roman"/>
                <w:sz w:val="16"/>
                <w:szCs w:val="16"/>
              </w:rPr>
            </w:pPr>
            <w:r>
              <w:rPr>
                <w:sz w:val="16"/>
                <w:szCs w:val="16"/>
              </w:rPr>
              <w:t>0.065</w:t>
            </w:r>
          </w:p>
        </w:tc>
        <w:tc>
          <w:tcPr>
            <w:tcW w:w="240" w:type="pct"/>
            <w:tcBorders>
              <w:top w:val="nil"/>
              <w:left w:val="nil"/>
              <w:bottom w:val="single" w:sz="4" w:space="0" w:color="auto"/>
              <w:right w:val="single" w:sz="4" w:space="0" w:color="auto"/>
            </w:tcBorders>
            <w:shd w:val="clear" w:color="auto" w:fill="auto"/>
            <w:noWrap/>
            <w:vAlign w:val="center"/>
          </w:tcPr>
          <w:p w14:paraId="11D8EED4" w14:textId="4A6E7584" w:rsidR="0027474C" w:rsidRPr="00DA1513" w:rsidRDefault="0027474C" w:rsidP="0027474C">
            <w:pPr>
              <w:spacing w:line="240" w:lineRule="auto"/>
              <w:jc w:val="center"/>
              <w:rPr>
                <w:rFonts w:eastAsia="Times New Roman" w:cs="Times New Roman"/>
                <w:sz w:val="16"/>
                <w:szCs w:val="16"/>
              </w:rPr>
            </w:pPr>
            <w:r>
              <w:rPr>
                <w:sz w:val="16"/>
                <w:szCs w:val="16"/>
              </w:rPr>
              <w:t>0.089</w:t>
            </w:r>
          </w:p>
        </w:tc>
        <w:tc>
          <w:tcPr>
            <w:tcW w:w="226" w:type="pct"/>
            <w:tcBorders>
              <w:top w:val="nil"/>
              <w:left w:val="nil"/>
              <w:bottom w:val="single" w:sz="4" w:space="0" w:color="auto"/>
              <w:right w:val="single" w:sz="4" w:space="0" w:color="auto"/>
            </w:tcBorders>
            <w:shd w:val="clear" w:color="auto" w:fill="auto"/>
            <w:noWrap/>
            <w:vAlign w:val="center"/>
          </w:tcPr>
          <w:p w14:paraId="4A4F0173" w14:textId="0A9F2B90" w:rsidR="0027474C" w:rsidRPr="00DA1513" w:rsidRDefault="0027474C" w:rsidP="0027474C">
            <w:pPr>
              <w:spacing w:line="240" w:lineRule="auto"/>
              <w:jc w:val="center"/>
              <w:rPr>
                <w:rFonts w:eastAsia="Times New Roman" w:cs="Times New Roman"/>
                <w:sz w:val="16"/>
                <w:szCs w:val="16"/>
              </w:rPr>
            </w:pPr>
            <w:r>
              <w:rPr>
                <w:sz w:val="16"/>
                <w:szCs w:val="16"/>
              </w:rPr>
              <w:t>0.140</w:t>
            </w:r>
          </w:p>
        </w:tc>
        <w:tc>
          <w:tcPr>
            <w:tcW w:w="226" w:type="pct"/>
            <w:tcBorders>
              <w:top w:val="nil"/>
              <w:left w:val="nil"/>
              <w:bottom w:val="single" w:sz="4" w:space="0" w:color="auto"/>
              <w:right w:val="single" w:sz="4" w:space="0" w:color="auto"/>
            </w:tcBorders>
            <w:shd w:val="clear" w:color="auto" w:fill="auto"/>
            <w:noWrap/>
            <w:vAlign w:val="center"/>
          </w:tcPr>
          <w:p w14:paraId="53F768BA" w14:textId="1756E84A" w:rsidR="0027474C" w:rsidRPr="00DA1513" w:rsidRDefault="0027474C" w:rsidP="0027474C">
            <w:pPr>
              <w:spacing w:line="240" w:lineRule="auto"/>
              <w:jc w:val="center"/>
              <w:rPr>
                <w:rFonts w:eastAsia="Times New Roman" w:cs="Times New Roman"/>
                <w:sz w:val="16"/>
                <w:szCs w:val="16"/>
              </w:rPr>
            </w:pPr>
            <w:r>
              <w:rPr>
                <w:sz w:val="16"/>
                <w:szCs w:val="16"/>
              </w:rPr>
              <w:t>0.424</w:t>
            </w:r>
          </w:p>
        </w:tc>
        <w:tc>
          <w:tcPr>
            <w:tcW w:w="226" w:type="pct"/>
            <w:tcBorders>
              <w:top w:val="nil"/>
              <w:left w:val="nil"/>
              <w:bottom w:val="single" w:sz="4" w:space="0" w:color="auto"/>
              <w:right w:val="single" w:sz="4" w:space="0" w:color="auto"/>
            </w:tcBorders>
            <w:shd w:val="clear" w:color="auto" w:fill="auto"/>
            <w:noWrap/>
            <w:vAlign w:val="center"/>
          </w:tcPr>
          <w:p w14:paraId="55797A24" w14:textId="7C1A2277" w:rsidR="0027474C" w:rsidRPr="00DA1513" w:rsidRDefault="0027474C" w:rsidP="0027474C">
            <w:pPr>
              <w:spacing w:line="240" w:lineRule="auto"/>
              <w:jc w:val="center"/>
              <w:rPr>
                <w:rFonts w:eastAsia="Times New Roman" w:cs="Times New Roman"/>
                <w:sz w:val="16"/>
                <w:szCs w:val="16"/>
              </w:rPr>
            </w:pPr>
            <w:r>
              <w:rPr>
                <w:sz w:val="16"/>
                <w:szCs w:val="16"/>
              </w:rPr>
              <w:t>0.573</w:t>
            </w:r>
          </w:p>
        </w:tc>
        <w:tc>
          <w:tcPr>
            <w:tcW w:w="236" w:type="pct"/>
            <w:tcBorders>
              <w:top w:val="nil"/>
              <w:left w:val="nil"/>
              <w:bottom w:val="single" w:sz="4" w:space="0" w:color="auto"/>
              <w:right w:val="single" w:sz="4" w:space="0" w:color="auto"/>
            </w:tcBorders>
            <w:shd w:val="clear" w:color="auto" w:fill="auto"/>
            <w:noWrap/>
            <w:vAlign w:val="center"/>
          </w:tcPr>
          <w:p w14:paraId="304F975D" w14:textId="11A9294B" w:rsidR="0027474C" w:rsidRPr="00DA1513" w:rsidRDefault="0027474C" w:rsidP="0027474C">
            <w:pPr>
              <w:spacing w:line="240" w:lineRule="auto"/>
              <w:jc w:val="center"/>
              <w:rPr>
                <w:rFonts w:eastAsia="Times New Roman" w:cs="Times New Roman"/>
                <w:sz w:val="16"/>
                <w:szCs w:val="16"/>
              </w:rPr>
            </w:pPr>
            <w:r>
              <w:rPr>
                <w:sz w:val="16"/>
                <w:szCs w:val="16"/>
              </w:rPr>
              <w:t>0.915</w:t>
            </w:r>
          </w:p>
        </w:tc>
        <w:tc>
          <w:tcPr>
            <w:tcW w:w="283" w:type="pct"/>
            <w:tcBorders>
              <w:top w:val="nil"/>
              <w:left w:val="nil"/>
              <w:bottom w:val="single" w:sz="4" w:space="0" w:color="auto"/>
              <w:right w:val="single" w:sz="4" w:space="0" w:color="auto"/>
            </w:tcBorders>
            <w:shd w:val="clear" w:color="auto" w:fill="auto"/>
            <w:noWrap/>
            <w:vAlign w:val="center"/>
          </w:tcPr>
          <w:p w14:paraId="786E8DEB" w14:textId="21A1D1AE" w:rsidR="0027474C" w:rsidRPr="00DA1513" w:rsidRDefault="0027474C" w:rsidP="0027474C">
            <w:pPr>
              <w:spacing w:line="240" w:lineRule="auto"/>
              <w:jc w:val="center"/>
              <w:rPr>
                <w:rFonts w:eastAsia="Times New Roman" w:cs="Times New Roman"/>
                <w:sz w:val="16"/>
                <w:szCs w:val="16"/>
              </w:rPr>
            </w:pPr>
            <w:r>
              <w:rPr>
                <w:sz w:val="16"/>
                <w:szCs w:val="16"/>
              </w:rPr>
              <w:t>3.9</w:t>
            </w:r>
          </w:p>
        </w:tc>
        <w:tc>
          <w:tcPr>
            <w:tcW w:w="259" w:type="pct"/>
            <w:tcBorders>
              <w:top w:val="nil"/>
              <w:left w:val="nil"/>
              <w:bottom w:val="single" w:sz="4" w:space="0" w:color="auto"/>
              <w:right w:val="single" w:sz="4" w:space="0" w:color="auto"/>
            </w:tcBorders>
            <w:shd w:val="clear" w:color="auto" w:fill="auto"/>
            <w:noWrap/>
            <w:vAlign w:val="center"/>
          </w:tcPr>
          <w:p w14:paraId="444766FC" w14:textId="57F5B2DD" w:rsidR="0027474C" w:rsidRPr="00DA1513" w:rsidRDefault="0027474C" w:rsidP="0027474C">
            <w:pPr>
              <w:spacing w:line="240" w:lineRule="auto"/>
              <w:jc w:val="center"/>
              <w:rPr>
                <w:rFonts w:eastAsia="Times New Roman" w:cs="Times New Roman"/>
                <w:sz w:val="16"/>
                <w:szCs w:val="16"/>
              </w:rPr>
            </w:pPr>
            <w:r>
              <w:rPr>
                <w:sz w:val="16"/>
                <w:szCs w:val="16"/>
              </w:rPr>
              <w:t>18.1</w:t>
            </w:r>
          </w:p>
        </w:tc>
      </w:tr>
      <w:tr w:rsidR="0027474C" w:rsidRPr="00DA1513" w14:paraId="7A6151E9" w14:textId="77777777" w:rsidTr="0027474C">
        <w:trPr>
          <w:trHeight w:val="227"/>
        </w:trPr>
        <w:tc>
          <w:tcPr>
            <w:tcW w:w="816" w:type="pct"/>
            <w:vMerge/>
            <w:tcBorders>
              <w:left w:val="single" w:sz="4" w:space="0" w:color="auto"/>
              <w:bottom w:val="single" w:sz="4" w:space="0" w:color="auto"/>
              <w:right w:val="single" w:sz="4" w:space="0" w:color="auto"/>
            </w:tcBorders>
            <w:shd w:val="clear" w:color="auto" w:fill="auto"/>
            <w:vAlign w:val="center"/>
          </w:tcPr>
          <w:p w14:paraId="6B8DFFF7" w14:textId="77777777" w:rsidR="0027474C" w:rsidRPr="00DA1513" w:rsidRDefault="0027474C" w:rsidP="0027474C">
            <w:pPr>
              <w:spacing w:line="240" w:lineRule="auto"/>
              <w:jc w:val="center"/>
              <w:rPr>
                <w:rFonts w:eastAsia="Times New Roman" w:cs="Times New Roman"/>
                <w:b/>
                <w:bCs/>
                <w:sz w:val="16"/>
                <w:szCs w:val="16"/>
              </w:rPr>
            </w:pPr>
          </w:p>
        </w:tc>
        <w:tc>
          <w:tcPr>
            <w:tcW w:w="193" w:type="pct"/>
            <w:vMerge/>
            <w:tcBorders>
              <w:left w:val="nil"/>
              <w:bottom w:val="single" w:sz="4" w:space="0" w:color="auto"/>
              <w:right w:val="single" w:sz="4" w:space="0" w:color="auto"/>
            </w:tcBorders>
            <w:shd w:val="clear" w:color="auto" w:fill="auto"/>
            <w:noWrap/>
            <w:vAlign w:val="center"/>
          </w:tcPr>
          <w:p w14:paraId="41A19FE4" w14:textId="77777777" w:rsidR="0027474C" w:rsidRPr="00DA1513" w:rsidRDefault="0027474C" w:rsidP="0027474C">
            <w:pPr>
              <w:spacing w:line="240" w:lineRule="auto"/>
              <w:jc w:val="center"/>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tcPr>
          <w:p w14:paraId="707FBCBA" w14:textId="07DB9A09" w:rsidR="0027474C" w:rsidRDefault="0027474C" w:rsidP="0027474C">
            <w:pPr>
              <w:spacing w:line="240" w:lineRule="auto"/>
              <w:jc w:val="center"/>
              <w:rPr>
                <w:rFonts w:eastAsia="Times New Roman" w:cs="Times New Roman"/>
                <w:sz w:val="16"/>
                <w:szCs w:val="16"/>
              </w:rPr>
            </w:pPr>
            <w:r>
              <w:rPr>
                <w:sz w:val="16"/>
                <w:szCs w:val="16"/>
              </w:rPr>
              <w:t>DS</w:t>
            </w:r>
          </w:p>
        </w:tc>
        <w:tc>
          <w:tcPr>
            <w:tcW w:w="183" w:type="pct"/>
            <w:tcBorders>
              <w:top w:val="nil"/>
              <w:left w:val="nil"/>
              <w:bottom w:val="single" w:sz="4" w:space="0" w:color="auto"/>
              <w:right w:val="single" w:sz="4" w:space="0" w:color="auto"/>
            </w:tcBorders>
            <w:shd w:val="clear" w:color="auto" w:fill="auto"/>
            <w:noWrap/>
            <w:vAlign w:val="center"/>
          </w:tcPr>
          <w:p w14:paraId="6F780FAC" w14:textId="0EB10544" w:rsidR="0027474C" w:rsidRPr="00DA1513" w:rsidRDefault="0027474C" w:rsidP="0027474C">
            <w:pPr>
              <w:spacing w:line="240" w:lineRule="auto"/>
              <w:jc w:val="center"/>
              <w:rPr>
                <w:rFonts w:eastAsia="Times New Roman" w:cs="Times New Roman"/>
                <w:sz w:val="16"/>
                <w:szCs w:val="16"/>
              </w:rPr>
            </w:pPr>
            <w:r>
              <w:rPr>
                <w:sz w:val="16"/>
                <w:szCs w:val="16"/>
              </w:rPr>
              <w:t>&lt;0.05</w:t>
            </w:r>
          </w:p>
        </w:tc>
        <w:tc>
          <w:tcPr>
            <w:tcW w:w="136" w:type="pct"/>
            <w:tcBorders>
              <w:top w:val="nil"/>
              <w:left w:val="nil"/>
              <w:bottom w:val="single" w:sz="4" w:space="0" w:color="auto"/>
              <w:right w:val="single" w:sz="4" w:space="0" w:color="auto"/>
            </w:tcBorders>
            <w:shd w:val="clear" w:color="auto" w:fill="auto"/>
            <w:noWrap/>
            <w:vAlign w:val="center"/>
          </w:tcPr>
          <w:p w14:paraId="6BFE2D19" w14:textId="3823CBCF" w:rsidR="0027474C" w:rsidRPr="00DA1513" w:rsidRDefault="0027474C" w:rsidP="0027474C">
            <w:pPr>
              <w:spacing w:line="240" w:lineRule="auto"/>
              <w:jc w:val="center"/>
              <w:rPr>
                <w:rFonts w:eastAsia="Times New Roman" w:cs="Times New Roman"/>
                <w:sz w:val="16"/>
                <w:szCs w:val="16"/>
              </w:rPr>
            </w:pPr>
            <w:r>
              <w:rPr>
                <w:sz w:val="16"/>
                <w:szCs w:val="16"/>
              </w:rPr>
              <w:t>51</w:t>
            </w:r>
          </w:p>
        </w:tc>
        <w:tc>
          <w:tcPr>
            <w:tcW w:w="237" w:type="pct"/>
            <w:tcBorders>
              <w:top w:val="nil"/>
              <w:left w:val="nil"/>
              <w:bottom w:val="single" w:sz="4" w:space="0" w:color="auto"/>
              <w:right w:val="single" w:sz="4" w:space="0" w:color="auto"/>
            </w:tcBorders>
            <w:shd w:val="clear" w:color="auto" w:fill="auto"/>
            <w:noWrap/>
            <w:vAlign w:val="center"/>
          </w:tcPr>
          <w:p w14:paraId="1114FC6A" w14:textId="504E9053" w:rsidR="0027474C" w:rsidRPr="00DA1513" w:rsidRDefault="0027474C" w:rsidP="0027474C">
            <w:pPr>
              <w:spacing w:line="240" w:lineRule="auto"/>
              <w:jc w:val="center"/>
              <w:rPr>
                <w:rFonts w:eastAsia="Times New Roman" w:cs="Times New Roman"/>
                <w:sz w:val="16"/>
                <w:szCs w:val="16"/>
              </w:rPr>
            </w:pPr>
            <w:r>
              <w:rPr>
                <w:sz w:val="16"/>
                <w:szCs w:val="16"/>
              </w:rPr>
              <w:t>31.4</w:t>
            </w:r>
          </w:p>
        </w:tc>
        <w:tc>
          <w:tcPr>
            <w:tcW w:w="211" w:type="pct"/>
            <w:tcBorders>
              <w:top w:val="nil"/>
              <w:left w:val="nil"/>
              <w:bottom w:val="single" w:sz="4" w:space="0" w:color="auto"/>
              <w:right w:val="single" w:sz="4" w:space="0" w:color="auto"/>
            </w:tcBorders>
            <w:shd w:val="clear" w:color="auto" w:fill="auto"/>
            <w:noWrap/>
            <w:vAlign w:val="center"/>
          </w:tcPr>
          <w:p w14:paraId="6D242A60" w14:textId="7103AEF8" w:rsidR="0027474C" w:rsidRPr="00DA1513" w:rsidRDefault="0027474C" w:rsidP="0027474C">
            <w:pPr>
              <w:spacing w:line="240" w:lineRule="auto"/>
              <w:jc w:val="center"/>
              <w:rPr>
                <w:rFonts w:eastAsia="Times New Roman" w:cs="Times New Roman"/>
                <w:sz w:val="16"/>
                <w:szCs w:val="16"/>
              </w:rPr>
            </w:pPr>
            <w:r>
              <w:rPr>
                <w:sz w:val="16"/>
                <w:szCs w:val="16"/>
              </w:rPr>
              <w:t>0.055</w:t>
            </w:r>
          </w:p>
        </w:tc>
        <w:tc>
          <w:tcPr>
            <w:tcW w:w="207" w:type="pct"/>
            <w:tcBorders>
              <w:top w:val="nil"/>
              <w:left w:val="nil"/>
              <w:bottom w:val="single" w:sz="4" w:space="0" w:color="auto"/>
              <w:right w:val="single" w:sz="4" w:space="0" w:color="auto"/>
            </w:tcBorders>
            <w:shd w:val="clear" w:color="auto" w:fill="auto"/>
            <w:noWrap/>
            <w:vAlign w:val="center"/>
          </w:tcPr>
          <w:p w14:paraId="1F7A83BD" w14:textId="355C52BC" w:rsidR="0027474C" w:rsidRPr="00DA1513" w:rsidRDefault="0027474C" w:rsidP="0027474C">
            <w:pPr>
              <w:spacing w:line="240" w:lineRule="auto"/>
              <w:jc w:val="center"/>
              <w:rPr>
                <w:rFonts w:eastAsia="Times New Roman" w:cs="Times New Roman"/>
                <w:sz w:val="16"/>
                <w:szCs w:val="16"/>
              </w:rPr>
            </w:pPr>
            <w:r>
              <w:rPr>
                <w:sz w:val="16"/>
                <w:szCs w:val="16"/>
              </w:rPr>
              <w:t>0.050</w:t>
            </w:r>
          </w:p>
        </w:tc>
        <w:tc>
          <w:tcPr>
            <w:tcW w:w="179" w:type="pct"/>
            <w:tcBorders>
              <w:top w:val="nil"/>
              <w:left w:val="nil"/>
              <w:bottom w:val="single" w:sz="4" w:space="0" w:color="auto"/>
              <w:right w:val="single" w:sz="4" w:space="0" w:color="auto"/>
            </w:tcBorders>
            <w:shd w:val="clear" w:color="auto" w:fill="auto"/>
            <w:noWrap/>
            <w:vAlign w:val="center"/>
          </w:tcPr>
          <w:p w14:paraId="3A1C9BA3" w14:textId="31DECCD7" w:rsidR="0027474C" w:rsidRPr="00DA1513" w:rsidRDefault="0027474C" w:rsidP="0027474C">
            <w:pPr>
              <w:spacing w:line="240" w:lineRule="auto"/>
              <w:jc w:val="center"/>
              <w:rPr>
                <w:rFonts w:eastAsia="Times New Roman" w:cs="Times New Roman"/>
                <w:sz w:val="16"/>
                <w:szCs w:val="16"/>
              </w:rPr>
            </w:pPr>
            <w:r>
              <w:rPr>
                <w:sz w:val="16"/>
                <w:szCs w:val="16"/>
              </w:rPr>
              <w:t>0.830</w:t>
            </w:r>
          </w:p>
        </w:tc>
        <w:tc>
          <w:tcPr>
            <w:tcW w:w="187" w:type="pct"/>
            <w:tcBorders>
              <w:top w:val="nil"/>
              <w:left w:val="nil"/>
              <w:bottom w:val="single" w:sz="4" w:space="0" w:color="auto"/>
              <w:right w:val="single" w:sz="4" w:space="0" w:color="auto"/>
            </w:tcBorders>
            <w:shd w:val="clear" w:color="auto" w:fill="auto"/>
            <w:noWrap/>
            <w:vAlign w:val="center"/>
          </w:tcPr>
          <w:p w14:paraId="768B9BF8" w14:textId="4B652614" w:rsidR="0027474C" w:rsidRPr="00DA1513" w:rsidRDefault="0027474C" w:rsidP="0027474C">
            <w:pPr>
              <w:spacing w:line="240" w:lineRule="auto"/>
              <w:jc w:val="center"/>
              <w:rPr>
                <w:rFonts w:eastAsia="Times New Roman" w:cs="Times New Roman"/>
                <w:sz w:val="16"/>
                <w:szCs w:val="16"/>
              </w:rPr>
            </w:pPr>
            <w:r>
              <w:rPr>
                <w:sz w:val="16"/>
                <w:szCs w:val="16"/>
              </w:rPr>
              <w:t>0.057</w:t>
            </w:r>
          </w:p>
        </w:tc>
        <w:tc>
          <w:tcPr>
            <w:tcW w:w="240" w:type="pct"/>
            <w:tcBorders>
              <w:top w:val="nil"/>
              <w:left w:val="nil"/>
              <w:bottom w:val="single" w:sz="4" w:space="0" w:color="auto"/>
              <w:right w:val="single" w:sz="4" w:space="0" w:color="auto"/>
            </w:tcBorders>
            <w:shd w:val="clear" w:color="auto" w:fill="auto"/>
            <w:noWrap/>
            <w:vAlign w:val="center"/>
          </w:tcPr>
          <w:p w14:paraId="64EB7E8A" w14:textId="02729C2B" w:rsidR="0027474C" w:rsidRPr="00DA1513" w:rsidRDefault="0027474C" w:rsidP="0027474C">
            <w:pPr>
              <w:spacing w:line="240" w:lineRule="auto"/>
              <w:jc w:val="center"/>
              <w:rPr>
                <w:rFonts w:eastAsia="Times New Roman" w:cs="Times New Roman"/>
                <w:sz w:val="16"/>
                <w:szCs w:val="16"/>
              </w:rPr>
            </w:pPr>
            <w:r>
              <w:rPr>
                <w:sz w:val="16"/>
                <w:szCs w:val="16"/>
              </w:rPr>
              <w:t>&lt;0.025</w:t>
            </w:r>
          </w:p>
        </w:tc>
        <w:tc>
          <w:tcPr>
            <w:tcW w:w="240" w:type="pct"/>
            <w:tcBorders>
              <w:top w:val="nil"/>
              <w:left w:val="nil"/>
              <w:bottom w:val="single" w:sz="4" w:space="0" w:color="auto"/>
              <w:right w:val="single" w:sz="4" w:space="0" w:color="auto"/>
            </w:tcBorders>
            <w:shd w:val="clear" w:color="auto" w:fill="auto"/>
            <w:noWrap/>
            <w:vAlign w:val="center"/>
          </w:tcPr>
          <w:p w14:paraId="3962614E" w14:textId="01DDDB5E" w:rsidR="0027474C" w:rsidRPr="00DA1513" w:rsidRDefault="0027474C" w:rsidP="0027474C">
            <w:pPr>
              <w:spacing w:line="240" w:lineRule="auto"/>
              <w:jc w:val="center"/>
              <w:rPr>
                <w:rFonts w:eastAsia="Times New Roman" w:cs="Times New Roman"/>
                <w:sz w:val="16"/>
                <w:szCs w:val="16"/>
              </w:rPr>
            </w:pPr>
            <w:r>
              <w:rPr>
                <w:sz w:val="16"/>
                <w:szCs w:val="16"/>
              </w:rPr>
              <w:t>&lt;0.025</w:t>
            </w:r>
          </w:p>
        </w:tc>
        <w:tc>
          <w:tcPr>
            <w:tcW w:w="240" w:type="pct"/>
            <w:tcBorders>
              <w:top w:val="nil"/>
              <w:left w:val="nil"/>
              <w:bottom w:val="single" w:sz="4" w:space="0" w:color="auto"/>
              <w:right w:val="single" w:sz="4" w:space="0" w:color="auto"/>
            </w:tcBorders>
            <w:shd w:val="clear" w:color="auto" w:fill="auto"/>
            <w:noWrap/>
            <w:vAlign w:val="center"/>
          </w:tcPr>
          <w:p w14:paraId="0E3BB9C4" w14:textId="37354C0A" w:rsidR="0027474C" w:rsidRPr="00DA1513" w:rsidRDefault="0027474C" w:rsidP="0027474C">
            <w:pPr>
              <w:spacing w:line="240" w:lineRule="auto"/>
              <w:jc w:val="center"/>
              <w:rPr>
                <w:rFonts w:eastAsia="Times New Roman" w:cs="Times New Roman"/>
                <w:sz w:val="16"/>
                <w:szCs w:val="16"/>
              </w:rPr>
            </w:pPr>
            <w:r>
              <w:rPr>
                <w:sz w:val="16"/>
                <w:szCs w:val="16"/>
              </w:rPr>
              <w:t>0.051</w:t>
            </w:r>
          </w:p>
        </w:tc>
        <w:tc>
          <w:tcPr>
            <w:tcW w:w="240" w:type="pct"/>
            <w:tcBorders>
              <w:top w:val="nil"/>
              <w:left w:val="nil"/>
              <w:bottom w:val="single" w:sz="4" w:space="0" w:color="auto"/>
              <w:right w:val="single" w:sz="4" w:space="0" w:color="auto"/>
            </w:tcBorders>
            <w:shd w:val="clear" w:color="auto" w:fill="auto"/>
            <w:noWrap/>
            <w:vAlign w:val="center"/>
          </w:tcPr>
          <w:p w14:paraId="2452522C" w14:textId="12B2F086" w:rsidR="0027474C" w:rsidRPr="00DA1513" w:rsidRDefault="0027474C" w:rsidP="0027474C">
            <w:pPr>
              <w:spacing w:line="240" w:lineRule="auto"/>
              <w:jc w:val="center"/>
              <w:rPr>
                <w:rFonts w:eastAsia="Times New Roman" w:cs="Times New Roman"/>
                <w:sz w:val="16"/>
                <w:szCs w:val="16"/>
              </w:rPr>
            </w:pPr>
            <w:r>
              <w:rPr>
                <w:sz w:val="16"/>
                <w:szCs w:val="16"/>
              </w:rPr>
              <w:t>0.077</w:t>
            </w:r>
          </w:p>
        </w:tc>
        <w:tc>
          <w:tcPr>
            <w:tcW w:w="226" w:type="pct"/>
            <w:tcBorders>
              <w:top w:val="nil"/>
              <w:left w:val="nil"/>
              <w:bottom w:val="single" w:sz="4" w:space="0" w:color="auto"/>
              <w:right w:val="single" w:sz="4" w:space="0" w:color="auto"/>
            </w:tcBorders>
            <w:shd w:val="clear" w:color="auto" w:fill="auto"/>
            <w:noWrap/>
            <w:vAlign w:val="center"/>
          </w:tcPr>
          <w:p w14:paraId="05271DC8" w14:textId="75C20F28" w:rsidR="0027474C" w:rsidRPr="00DA1513" w:rsidRDefault="0027474C" w:rsidP="0027474C">
            <w:pPr>
              <w:spacing w:line="240" w:lineRule="auto"/>
              <w:jc w:val="center"/>
              <w:rPr>
                <w:rFonts w:eastAsia="Times New Roman" w:cs="Times New Roman"/>
                <w:sz w:val="16"/>
                <w:szCs w:val="16"/>
              </w:rPr>
            </w:pPr>
            <w:r>
              <w:rPr>
                <w:sz w:val="16"/>
                <w:szCs w:val="16"/>
              </w:rPr>
              <w:t>0.096</w:t>
            </w:r>
          </w:p>
        </w:tc>
        <w:tc>
          <w:tcPr>
            <w:tcW w:w="226" w:type="pct"/>
            <w:tcBorders>
              <w:top w:val="nil"/>
              <w:left w:val="nil"/>
              <w:bottom w:val="single" w:sz="4" w:space="0" w:color="auto"/>
              <w:right w:val="single" w:sz="4" w:space="0" w:color="auto"/>
            </w:tcBorders>
            <w:shd w:val="clear" w:color="auto" w:fill="auto"/>
            <w:noWrap/>
            <w:vAlign w:val="center"/>
          </w:tcPr>
          <w:p w14:paraId="48AE332F" w14:textId="30CC6080" w:rsidR="0027474C" w:rsidRPr="00DA1513" w:rsidRDefault="0027474C" w:rsidP="0027474C">
            <w:pPr>
              <w:spacing w:line="240" w:lineRule="auto"/>
              <w:jc w:val="center"/>
              <w:rPr>
                <w:rFonts w:eastAsia="Times New Roman" w:cs="Times New Roman"/>
                <w:sz w:val="16"/>
                <w:szCs w:val="16"/>
              </w:rPr>
            </w:pPr>
            <w:r>
              <w:rPr>
                <w:sz w:val="16"/>
                <w:szCs w:val="16"/>
              </w:rPr>
              <w:t>0.107</w:t>
            </w:r>
          </w:p>
        </w:tc>
        <w:tc>
          <w:tcPr>
            <w:tcW w:w="226" w:type="pct"/>
            <w:tcBorders>
              <w:top w:val="nil"/>
              <w:left w:val="nil"/>
              <w:bottom w:val="single" w:sz="4" w:space="0" w:color="auto"/>
              <w:right w:val="single" w:sz="4" w:space="0" w:color="auto"/>
            </w:tcBorders>
            <w:shd w:val="clear" w:color="auto" w:fill="auto"/>
            <w:noWrap/>
            <w:vAlign w:val="center"/>
          </w:tcPr>
          <w:p w14:paraId="5DEE6E62" w14:textId="2B9EE8CA" w:rsidR="0027474C" w:rsidRPr="00DA1513" w:rsidRDefault="0027474C" w:rsidP="0027474C">
            <w:pPr>
              <w:spacing w:line="240" w:lineRule="auto"/>
              <w:jc w:val="center"/>
              <w:rPr>
                <w:rFonts w:eastAsia="Times New Roman" w:cs="Times New Roman"/>
                <w:sz w:val="16"/>
                <w:szCs w:val="16"/>
              </w:rPr>
            </w:pPr>
            <w:r>
              <w:rPr>
                <w:sz w:val="16"/>
                <w:szCs w:val="16"/>
              </w:rPr>
              <w:t>0.155</w:t>
            </w:r>
          </w:p>
        </w:tc>
        <w:tc>
          <w:tcPr>
            <w:tcW w:w="236" w:type="pct"/>
            <w:tcBorders>
              <w:top w:val="nil"/>
              <w:left w:val="nil"/>
              <w:bottom w:val="single" w:sz="4" w:space="0" w:color="auto"/>
              <w:right w:val="single" w:sz="4" w:space="0" w:color="auto"/>
            </w:tcBorders>
            <w:shd w:val="clear" w:color="auto" w:fill="auto"/>
            <w:noWrap/>
            <w:vAlign w:val="center"/>
          </w:tcPr>
          <w:p w14:paraId="1F0D9D6A" w14:textId="0A556281" w:rsidR="0027474C" w:rsidRPr="00DA1513" w:rsidRDefault="0027474C" w:rsidP="0027474C">
            <w:pPr>
              <w:spacing w:line="240" w:lineRule="auto"/>
              <w:jc w:val="center"/>
              <w:rPr>
                <w:rFonts w:eastAsia="Times New Roman" w:cs="Times New Roman"/>
                <w:sz w:val="16"/>
                <w:szCs w:val="16"/>
              </w:rPr>
            </w:pPr>
            <w:r>
              <w:rPr>
                <w:sz w:val="16"/>
                <w:szCs w:val="16"/>
              </w:rPr>
              <w:t>0.266</w:t>
            </w:r>
          </w:p>
        </w:tc>
        <w:tc>
          <w:tcPr>
            <w:tcW w:w="283" w:type="pct"/>
            <w:tcBorders>
              <w:top w:val="nil"/>
              <w:left w:val="nil"/>
              <w:bottom w:val="single" w:sz="4" w:space="0" w:color="auto"/>
              <w:right w:val="single" w:sz="4" w:space="0" w:color="auto"/>
            </w:tcBorders>
            <w:shd w:val="clear" w:color="auto" w:fill="auto"/>
            <w:noWrap/>
            <w:vAlign w:val="center"/>
          </w:tcPr>
          <w:p w14:paraId="685CAFFD" w14:textId="08B0AF88" w:rsidR="0027474C" w:rsidRPr="00DA1513" w:rsidRDefault="0027474C" w:rsidP="0027474C">
            <w:pPr>
              <w:spacing w:line="240" w:lineRule="auto"/>
              <w:jc w:val="center"/>
              <w:rPr>
                <w:rFonts w:eastAsia="Times New Roman" w:cs="Times New Roman"/>
                <w:sz w:val="16"/>
                <w:szCs w:val="16"/>
              </w:rPr>
            </w:pPr>
            <w:r>
              <w:rPr>
                <w:sz w:val="16"/>
                <w:szCs w:val="16"/>
              </w:rPr>
              <w:t>2.1</w:t>
            </w:r>
          </w:p>
        </w:tc>
        <w:tc>
          <w:tcPr>
            <w:tcW w:w="259" w:type="pct"/>
            <w:tcBorders>
              <w:top w:val="nil"/>
              <w:left w:val="nil"/>
              <w:bottom w:val="single" w:sz="4" w:space="0" w:color="auto"/>
              <w:right w:val="single" w:sz="4" w:space="0" w:color="auto"/>
            </w:tcBorders>
            <w:shd w:val="clear" w:color="auto" w:fill="auto"/>
            <w:noWrap/>
            <w:vAlign w:val="center"/>
          </w:tcPr>
          <w:p w14:paraId="46D87DDD" w14:textId="7D4A9E83" w:rsidR="0027474C" w:rsidRPr="00DA1513" w:rsidRDefault="0027474C" w:rsidP="0027474C">
            <w:pPr>
              <w:spacing w:line="240" w:lineRule="auto"/>
              <w:jc w:val="center"/>
              <w:rPr>
                <w:rFonts w:eastAsia="Times New Roman" w:cs="Times New Roman"/>
                <w:sz w:val="16"/>
                <w:szCs w:val="16"/>
              </w:rPr>
            </w:pPr>
            <w:r>
              <w:rPr>
                <w:sz w:val="16"/>
                <w:szCs w:val="16"/>
              </w:rPr>
              <w:t>10.3</w:t>
            </w:r>
          </w:p>
        </w:tc>
      </w:tr>
      <w:tr w:rsidR="0027474C" w:rsidRPr="00DA1513" w14:paraId="60683A6F"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tcPr>
          <w:p w14:paraId="6AE8DEC6" w14:textId="32B00AF1" w:rsidR="0027474C" w:rsidRPr="00DA1513" w:rsidRDefault="0027474C" w:rsidP="0027474C">
            <w:pPr>
              <w:spacing w:line="240" w:lineRule="auto"/>
              <w:jc w:val="center"/>
              <w:rPr>
                <w:rFonts w:eastAsia="Times New Roman" w:cs="Times New Roman"/>
                <w:b/>
                <w:bCs/>
                <w:sz w:val="16"/>
                <w:szCs w:val="16"/>
              </w:rPr>
            </w:pPr>
            <w:r>
              <w:rPr>
                <w:b/>
                <w:bCs/>
                <w:sz w:val="16"/>
                <w:szCs w:val="16"/>
              </w:rPr>
              <w:t>Al</w:t>
            </w:r>
            <w:r w:rsidRPr="0027474C">
              <w:rPr>
                <w:b/>
                <w:bCs/>
                <w:sz w:val="16"/>
                <w:szCs w:val="16"/>
                <w:vertAlign w:val="subscript"/>
              </w:rPr>
              <w:t xml:space="preserve"> D</w:t>
            </w:r>
          </w:p>
        </w:tc>
        <w:tc>
          <w:tcPr>
            <w:tcW w:w="193" w:type="pct"/>
            <w:tcBorders>
              <w:top w:val="nil"/>
              <w:left w:val="nil"/>
              <w:bottom w:val="single" w:sz="4" w:space="0" w:color="auto"/>
              <w:right w:val="single" w:sz="4" w:space="0" w:color="auto"/>
            </w:tcBorders>
            <w:shd w:val="clear" w:color="auto" w:fill="auto"/>
            <w:noWrap/>
            <w:vAlign w:val="center"/>
          </w:tcPr>
          <w:p w14:paraId="02B74D57" w14:textId="26A08310" w:rsidR="0027474C" w:rsidRPr="00DA1513" w:rsidRDefault="0027474C" w:rsidP="0027474C">
            <w:pPr>
              <w:spacing w:line="240" w:lineRule="auto"/>
              <w:jc w:val="center"/>
              <w:rPr>
                <w:rFonts w:eastAsia="Times New Roman" w:cs="Times New Roman"/>
                <w:sz w:val="16"/>
                <w:szCs w:val="16"/>
              </w:rPr>
            </w:pPr>
            <w:r>
              <w:rPr>
                <w:sz w:val="16"/>
                <w:szCs w:val="16"/>
              </w:rPr>
              <w:t>0.10</w:t>
            </w:r>
          </w:p>
        </w:tc>
        <w:tc>
          <w:tcPr>
            <w:tcW w:w="235" w:type="pct"/>
            <w:tcBorders>
              <w:top w:val="nil"/>
              <w:left w:val="nil"/>
              <w:bottom w:val="single" w:sz="4" w:space="0" w:color="auto"/>
              <w:right w:val="single" w:sz="4" w:space="0" w:color="auto"/>
            </w:tcBorders>
            <w:shd w:val="clear" w:color="auto" w:fill="auto"/>
            <w:noWrap/>
            <w:vAlign w:val="center"/>
          </w:tcPr>
          <w:p w14:paraId="4D1EBC60" w14:textId="76D0C989" w:rsidR="0027474C" w:rsidRDefault="0027474C" w:rsidP="0027474C">
            <w:pPr>
              <w:spacing w:line="240" w:lineRule="auto"/>
              <w:jc w:val="center"/>
              <w:rPr>
                <w:rFonts w:eastAsia="Times New Roman" w:cs="Times New Roman"/>
                <w:sz w:val="16"/>
                <w:szCs w:val="16"/>
              </w:rPr>
            </w:pPr>
            <w:r>
              <w:rPr>
                <w:sz w:val="16"/>
                <w:szCs w:val="16"/>
              </w:rPr>
              <w:t>WD</w:t>
            </w:r>
          </w:p>
        </w:tc>
        <w:tc>
          <w:tcPr>
            <w:tcW w:w="183" w:type="pct"/>
            <w:tcBorders>
              <w:top w:val="nil"/>
              <w:left w:val="nil"/>
              <w:bottom w:val="single" w:sz="4" w:space="0" w:color="auto"/>
              <w:right w:val="single" w:sz="4" w:space="0" w:color="auto"/>
            </w:tcBorders>
            <w:shd w:val="clear" w:color="auto" w:fill="auto"/>
            <w:noWrap/>
            <w:vAlign w:val="center"/>
          </w:tcPr>
          <w:p w14:paraId="2F2D8A71" w14:textId="42D08CF9" w:rsidR="0027474C" w:rsidRPr="00DA1513" w:rsidRDefault="0027474C" w:rsidP="0027474C">
            <w:pPr>
              <w:spacing w:line="240" w:lineRule="auto"/>
              <w:jc w:val="center"/>
              <w:rPr>
                <w:rFonts w:eastAsia="Times New Roman" w:cs="Times New Roman"/>
                <w:sz w:val="16"/>
                <w:szCs w:val="16"/>
              </w:rPr>
            </w:pPr>
            <w:r>
              <w:rPr>
                <w:sz w:val="16"/>
                <w:szCs w:val="16"/>
              </w:rPr>
              <w:t>&lt;0.05</w:t>
            </w:r>
          </w:p>
        </w:tc>
        <w:tc>
          <w:tcPr>
            <w:tcW w:w="136" w:type="pct"/>
            <w:tcBorders>
              <w:top w:val="nil"/>
              <w:left w:val="nil"/>
              <w:bottom w:val="single" w:sz="4" w:space="0" w:color="auto"/>
              <w:right w:val="single" w:sz="4" w:space="0" w:color="auto"/>
            </w:tcBorders>
            <w:shd w:val="clear" w:color="auto" w:fill="auto"/>
            <w:noWrap/>
            <w:vAlign w:val="center"/>
          </w:tcPr>
          <w:p w14:paraId="0124DA2F" w14:textId="55BCFE34" w:rsidR="0027474C" w:rsidRPr="00DA1513" w:rsidRDefault="0027474C" w:rsidP="0027474C">
            <w:pPr>
              <w:spacing w:line="240" w:lineRule="auto"/>
              <w:jc w:val="center"/>
              <w:rPr>
                <w:rFonts w:eastAsia="Times New Roman" w:cs="Times New Roman"/>
                <w:sz w:val="16"/>
                <w:szCs w:val="16"/>
              </w:rPr>
            </w:pPr>
            <w:r>
              <w:rPr>
                <w:sz w:val="16"/>
                <w:szCs w:val="16"/>
              </w:rPr>
              <w:t>96</w:t>
            </w:r>
          </w:p>
        </w:tc>
        <w:tc>
          <w:tcPr>
            <w:tcW w:w="237" w:type="pct"/>
            <w:tcBorders>
              <w:top w:val="nil"/>
              <w:left w:val="nil"/>
              <w:bottom w:val="single" w:sz="4" w:space="0" w:color="auto"/>
              <w:right w:val="single" w:sz="4" w:space="0" w:color="auto"/>
            </w:tcBorders>
            <w:shd w:val="clear" w:color="auto" w:fill="auto"/>
            <w:noWrap/>
            <w:vAlign w:val="center"/>
          </w:tcPr>
          <w:p w14:paraId="7DD2FB56" w14:textId="4E70F13F" w:rsidR="0027474C" w:rsidRPr="00DA1513" w:rsidRDefault="0027474C" w:rsidP="0027474C">
            <w:pPr>
              <w:spacing w:line="240" w:lineRule="auto"/>
              <w:jc w:val="center"/>
              <w:rPr>
                <w:rFonts w:eastAsia="Times New Roman" w:cs="Times New Roman"/>
                <w:sz w:val="16"/>
                <w:szCs w:val="16"/>
              </w:rPr>
            </w:pPr>
            <w:r>
              <w:rPr>
                <w:sz w:val="16"/>
                <w:szCs w:val="16"/>
              </w:rPr>
              <w:t>78.1</w:t>
            </w:r>
          </w:p>
        </w:tc>
        <w:tc>
          <w:tcPr>
            <w:tcW w:w="211" w:type="pct"/>
            <w:tcBorders>
              <w:top w:val="nil"/>
              <w:left w:val="nil"/>
              <w:bottom w:val="single" w:sz="4" w:space="0" w:color="auto"/>
              <w:right w:val="single" w:sz="4" w:space="0" w:color="auto"/>
            </w:tcBorders>
            <w:shd w:val="clear" w:color="auto" w:fill="auto"/>
            <w:noWrap/>
            <w:vAlign w:val="center"/>
          </w:tcPr>
          <w:p w14:paraId="22011046" w14:textId="5DE3EE5A" w:rsidR="0027474C" w:rsidRPr="00DA1513" w:rsidRDefault="0027474C" w:rsidP="0027474C">
            <w:pPr>
              <w:spacing w:line="240" w:lineRule="auto"/>
              <w:jc w:val="center"/>
              <w:rPr>
                <w:rFonts w:eastAsia="Times New Roman" w:cs="Times New Roman"/>
                <w:sz w:val="16"/>
                <w:szCs w:val="16"/>
              </w:rPr>
            </w:pPr>
            <w:r>
              <w:rPr>
                <w:sz w:val="16"/>
                <w:szCs w:val="16"/>
              </w:rPr>
              <w:t>&lt;0.025</w:t>
            </w:r>
          </w:p>
        </w:tc>
        <w:tc>
          <w:tcPr>
            <w:tcW w:w="207" w:type="pct"/>
            <w:tcBorders>
              <w:top w:val="nil"/>
              <w:left w:val="nil"/>
              <w:bottom w:val="single" w:sz="4" w:space="0" w:color="auto"/>
              <w:right w:val="single" w:sz="4" w:space="0" w:color="auto"/>
            </w:tcBorders>
            <w:shd w:val="clear" w:color="auto" w:fill="auto"/>
            <w:noWrap/>
            <w:vAlign w:val="center"/>
          </w:tcPr>
          <w:p w14:paraId="1DDA2061" w14:textId="0C3BE530" w:rsidR="0027474C" w:rsidRPr="00DA1513" w:rsidRDefault="0027474C" w:rsidP="0027474C">
            <w:pPr>
              <w:spacing w:line="240" w:lineRule="auto"/>
              <w:jc w:val="center"/>
              <w:rPr>
                <w:rFonts w:eastAsia="Times New Roman" w:cs="Times New Roman"/>
                <w:sz w:val="16"/>
                <w:szCs w:val="16"/>
              </w:rPr>
            </w:pPr>
            <w:r>
              <w:rPr>
                <w:sz w:val="16"/>
                <w:szCs w:val="16"/>
              </w:rPr>
              <w:t>0.020</w:t>
            </w:r>
          </w:p>
        </w:tc>
        <w:tc>
          <w:tcPr>
            <w:tcW w:w="179" w:type="pct"/>
            <w:tcBorders>
              <w:top w:val="nil"/>
              <w:left w:val="nil"/>
              <w:bottom w:val="single" w:sz="4" w:space="0" w:color="auto"/>
              <w:right w:val="single" w:sz="4" w:space="0" w:color="auto"/>
            </w:tcBorders>
            <w:shd w:val="clear" w:color="auto" w:fill="auto"/>
            <w:noWrap/>
            <w:vAlign w:val="center"/>
          </w:tcPr>
          <w:p w14:paraId="5418DFA3" w14:textId="70D42AE4" w:rsidR="0027474C" w:rsidRPr="00DA1513" w:rsidRDefault="0027474C" w:rsidP="0027474C">
            <w:pPr>
              <w:spacing w:line="240" w:lineRule="auto"/>
              <w:jc w:val="center"/>
              <w:rPr>
                <w:rFonts w:eastAsia="Times New Roman" w:cs="Times New Roman"/>
                <w:sz w:val="16"/>
                <w:szCs w:val="16"/>
              </w:rPr>
            </w:pPr>
            <w:r>
              <w:rPr>
                <w:sz w:val="16"/>
                <w:szCs w:val="16"/>
              </w:rPr>
              <w:t>0.820</w:t>
            </w:r>
          </w:p>
        </w:tc>
        <w:tc>
          <w:tcPr>
            <w:tcW w:w="187" w:type="pct"/>
            <w:tcBorders>
              <w:top w:val="nil"/>
              <w:left w:val="nil"/>
              <w:bottom w:val="single" w:sz="4" w:space="0" w:color="auto"/>
              <w:right w:val="single" w:sz="4" w:space="0" w:color="auto"/>
            </w:tcBorders>
            <w:shd w:val="clear" w:color="auto" w:fill="auto"/>
            <w:noWrap/>
            <w:vAlign w:val="center"/>
          </w:tcPr>
          <w:p w14:paraId="5948451B" w14:textId="167E5F79" w:rsidR="0027474C" w:rsidRPr="00DA1513" w:rsidRDefault="0027474C" w:rsidP="0027474C">
            <w:pPr>
              <w:spacing w:line="240" w:lineRule="auto"/>
              <w:jc w:val="center"/>
              <w:rPr>
                <w:rFonts w:eastAsia="Times New Roman" w:cs="Times New Roman"/>
                <w:sz w:val="16"/>
                <w:szCs w:val="16"/>
              </w:rPr>
            </w:pPr>
            <w:r>
              <w:rPr>
                <w:sz w:val="16"/>
                <w:szCs w:val="16"/>
              </w:rPr>
              <w:t>0</w:t>
            </w:r>
          </w:p>
        </w:tc>
        <w:tc>
          <w:tcPr>
            <w:tcW w:w="240" w:type="pct"/>
            <w:tcBorders>
              <w:top w:val="nil"/>
              <w:left w:val="nil"/>
              <w:bottom w:val="single" w:sz="4" w:space="0" w:color="auto"/>
              <w:right w:val="single" w:sz="4" w:space="0" w:color="auto"/>
            </w:tcBorders>
            <w:shd w:val="clear" w:color="auto" w:fill="auto"/>
            <w:noWrap/>
            <w:vAlign w:val="center"/>
          </w:tcPr>
          <w:p w14:paraId="4490154B" w14:textId="09215524" w:rsidR="0027474C" w:rsidRPr="00DA1513" w:rsidRDefault="0027474C" w:rsidP="0027474C">
            <w:pPr>
              <w:spacing w:line="240" w:lineRule="auto"/>
              <w:jc w:val="center"/>
              <w:rPr>
                <w:rFonts w:eastAsia="Times New Roman" w:cs="Times New Roman"/>
                <w:sz w:val="16"/>
                <w:szCs w:val="16"/>
              </w:rPr>
            </w:pPr>
            <w:r>
              <w:rPr>
                <w:sz w:val="16"/>
                <w:szCs w:val="16"/>
              </w:rPr>
              <w:t>&lt;0.025</w:t>
            </w:r>
          </w:p>
        </w:tc>
        <w:tc>
          <w:tcPr>
            <w:tcW w:w="240" w:type="pct"/>
            <w:tcBorders>
              <w:top w:val="nil"/>
              <w:left w:val="nil"/>
              <w:bottom w:val="single" w:sz="4" w:space="0" w:color="auto"/>
              <w:right w:val="single" w:sz="4" w:space="0" w:color="auto"/>
            </w:tcBorders>
            <w:shd w:val="clear" w:color="auto" w:fill="auto"/>
            <w:noWrap/>
            <w:vAlign w:val="center"/>
          </w:tcPr>
          <w:p w14:paraId="668DBB15" w14:textId="5ECBF1AF" w:rsidR="0027474C" w:rsidRPr="00DA1513" w:rsidRDefault="0027474C" w:rsidP="0027474C">
            <w:pPr>
              <w:spacing w:line="240" w:lineRule="auto"/>
              <w:jc w:val="center"/>
              <w:rPr>
                <w:rFonts w:eastAsia="Times New Roman" w:cs="Times New Roman"/>
                <w:sz w:val="16"/>
                <w:szCs w:val="16"/>
              </w:rPr>
            </w:pPr>
            <w:r>
              <w:rPr>
                <w:sz w:val="16"/>
                <w:szCs w:val="16"/>
              </w:rPr>
              <w:t>&lt;0.025</w:t>
            </w:r>
          </w:p>
        </w:tc>
        <w:tc>
          <w:tcPr>
            <w:tcW w:w="240" w:type="pct"/>
            <w:tcBorders>
              <w:top w:val="nil"/>
              <w:left w:val="nil"/>
              <w:bottom w:val="single" w:sz="4" w:space="0" w:color="auto"/>
              <w:right w:val="single" w:sz="4" w:space="0" w:color="auto"/>
            </w:tcBorders>
            <w:shd w:val="clear" w:color="auto" w:fill="auto"/>
            <w:noWrap/>
            <w:vAlign w:val="center"/>
          </w:tcPr>
          <w:p w14:paraId="664EF07D" w14:textId="5103BBD6" w:rsidR="0027474C" w:rsidRPr="00DA1513" w:rsidRDefault="0027474C" w:rsidP="0027474C">
            <w:pPr>
              <w:spacing w:line="240" w:lineRule="auto"/>
              <w:jc w:val="center"/>
              <w:rPr>
                <w:rFonts w:eastAsia="Times New Roman" w:cs="Times New Roman"/>
                <w:sz w:val="16"/>
                <w:szCs w:val="16"/>
              </w:rPr>
            </w:pPr>
            <w:r>
              <w:rPr>
                <w:sz w:val="16"/>
                <w:szCs w:val="16"/>
              </w:rPr>
              <w:t>&lt;0.025</w:t>
            </w:r>
          </w:p>
        </w:tc>
        <w:tc>
          <w:tcPr>
            <w:tcW w:w="240" w:type="pct"/>
            <w:tcBorders>
              <w:top w:val="nil"/>
              <w:left w:val="nil"/>
              <w:bottom w:val="single" w:sz="4" w:space="0" w:color="auto"/>
              <w:right w:val="single" w:sz="4" w:space="0" w:color="auto"/>
            </w:tcBorders>
            <w:shd w:val="clear" w:color="auto" w:fill="auto"/>
            <w:noWrap/>
            <w:vAlign w:val="center"/>
          </w:tcPr>
          <w:p w14:paraId="7D6CDFC5" w14:textId="1749E4D9" w:rsidR="0027474C" w:rsidRPr="00DA1513" w:rsidRDefault="0027474C" w:rsidP="0027474C">
            <w:pPr>
              <w:spacing w:line="240" w:lineRule="auto"/>
              <w:jc w:val="center"/>
              <w:rPr>
                <w:rFonts w:eastAsia="Times New Roman" w:cs="Times New Roman"/>
                <w:sz w:val="16"/>
                <w:szCs w:val="16"/>
              </w:rPr>
            </w:pPr>
            <w:r>
              <w:rPr>
                <w:sz w:val="16"/>
                <w:szCs w:val="16"/>
              </w:rPr>
              <w:t>&lt;0.025</w:t>
            </w:r>
          </w:p>
        </w:tc>
        <w:tc>
          <w:tcPr>
            <w:tcW w:w="226" w:type="pct"/>
            <w:tcBorders>
              <w:top w:val="nil"/>
              <w:left w:val="nil"/>
              <w:bottom w:val="single" w:sz="4" w:space="0" w:color="auto"/>
              <w:right w:val="single" w:sz="4" w:space="0" w:color="auto"/>
            </w:tcBorders>
            <w:shd w:val="clear" w:color="auto" w:fill="auto"/>
            <w:noWrap/>
            <w:vAlign w:val="center"/>
          </w:tcPr>
          <w:p w14:paraId="54D18C24" w14:textId="08DD2616" w:rsidR="0027474C" w:rsidRPr="00DA1513" w:rsidRDefault="0027474C" w:rsidP="0027474C">
            <w:pPr>
              <w:spacing w:line="240" w:lineRule="auto"/>
              <w:jc w:val="center"/>
              <w:rPr>
                <w:rFonts w:eastAsia="Times New Roman" w:cs="Times New Roman"/>
                <w:sz w:val="16"/>
                <w:szCs w:val="16"/>
              </w:rPr>
            </w:pPr>
            <w:r>
              <w:rPr>
                <w:sz w:val="16"/>
                <w:szCs w:val="16"/>
              </w:rPr>
              <w:t>0.040</w:t>
            </w:r>
          </w:p>
        </w:tc>
        <w:tc>
          <w:tcPr>
            <w:tcW w:w="226" w:type="pct"/>
            <w:tcBorders>
              <w:top w:val="nil"/>
              <w:left w:val="nil"/>
              <w:bottom w:val="single" w:sz="4" w:space="0" w:color="auto"/>
              <w:right w:val="single" w:sz="4" w:space="0" w:color="auto"/>
            </w:tcBorders>
            <w:shd w:val="clear" w:color="auto" w:fill="auto"/>
            <w:noWrap/>
            <w:vAlign w:val="center"/>
          </w:tcPr>
          <w:p w14:paraId="05FA196C" w14:textId="270AD7E3" w:rsidR="0027474C" w:rsidRPr="00DA1513" w:rsidRDefault="0027474C" w:rsidP="0027474C">
            <w:pPr>
              <w:spacing w:line="240" w:lineRule="auto"/>
              <w:jc w:val="center"/>
              <w:rPr>
                <w:rFonts w:eastAsia="Times New Roman" w:cs="Times New Roman"/>
                <w:sz w:val="16"/>
                <w:szCs w:val="16"/>
              </w:rPr>
            </w:pPr>
            <w:r>
              <w:rPr>
                <w:sz w:val="16"/>
                <w:szCs w:val="16"/>
              </w:rPr>
              <w:t>0.066</w:t>
            </w:r>
          </w:p>
        </w:tc>
        <w:tc>
          <w:tcPr>
            <w:tcW w:w="226" w:type="pct"/>
            <w:tcBorders>
              <w:top w:val="nil"/>
              <w:left w:val="nil"/>
              <w:bottom w:val="single" w:sz="4" w:space="0" w:color="auto"/>
              <w:right w:val="single" w:sz="4" w:space="0" w:color="auto"/>
            </w:tcBorders>
            <w:shd w:val="clear" w:color="auto" w:fill="auto"/>
            <w:noWrap/>
            <w:vAlign w:val="center"/>
          </w:tcPr>
          <w:p w14:paraId="66ADFDA1" w14:textId="6608D44A" w:rsidR="0027474C" w:rsidRPr="00DA1513" w:rsidRDefault="0027474C" w:rsidP="0027474C">
            <w:pPr>
              <w:spacing w:line="240" w:lineRule="auto"/>
              <w:jc w:val="center"/>
              <w:rPr>
                <w:rFonts w:eastAsia="Times New Roman" w:cs="Times New Roman"/>
                <w:sz w:val="16"/>
                <w:szCs w:val="16"/>
              </w:rPr>
            </w:pPr>
            <w:r>
              <w:rPr>
                <w:sz w:val="16"/>
                <w:szCs w:val="16"/>
              </w:rPr>
              <w:t>0.074</w:t>
            </w:r>
          </w:p>
        </w:tc>
        <w:tc>
          <w:tcPr>
            <w:tcW w:w="236" w:type="pct"/>
            <w:tcBorders>
              <w:top w:val="nil"/>
              <w:left w:val="nil"/>
              <w:bottom w:val="single" w:sz="4" w:space="0" w:color="auto"/>
              <w:right w:val="single" w:sz="4" w:space="0" w:color="auto"/>
            </w:tcBorders>
            <w:shd w:val="clear" w:color="auto" w:fill="auto"/>
            <w:noWrap/>
            <w:vAlign w:val="center"/>
          </w:tcPr>
          <w:p w14:paraId="3BE7E893" w14:textId="7BC4F6E4" w:rsidR="0027474C" w:rsidRPr="00DA1513" w:rsidRDefault="0027474C" w:rsidP="0027474C">
            <w:pPr>
              <w:spacing w:line="240" w:lineRule="auto"/>
              <w:jc w:val="center"/>
              <w:rPr>
                <w:rFonts w:eastAsia="Times New Roman" w:cs="Times New Roman"/>
                <w:sz w:val="16"/>
                <w:szCs w:val="16"/>
              </w:rPr>
            </w:pPr>
            <w:r>
              <w:rPr>
                <w:sz w:val="16"/>
                <w:szCs w:val="16"/>
              </w:rPr>
              <w:t>0.080</w:t>
            </w:r>
          </w:p>
        </w:tc>
        <w:tc>
          <w:tcPr>
            <w:tcW w:w="283" w:type="pct"/>
            <w:tcBorders>
              <w:top w:val="nil"/>
              <w:left w:val="nil"/>
              <w:bottom w:val="single" w:sz="4" w:space="0" w:color="auto"/>
              <w:right w:val="single" w:sz="4" w:space="0" w:color="auto"/>
            </w:tcBorders>
            <w:shd w:val="clear" w:color="auto" w:fill="auto"/>
            <w:noWrap/>
            <w:vAlign w:val="center"/>
          </w:tcPr>
          <w:p w14:paraId="4AD21622" w14:textId="4E408B21" w:rsidR="0027474C" w:rsidRPr="00DA1513" w:rsidRDefault="0027474C" w:rsidP="0027474C">
            <w:pPr>
              <w:spacing w:line="240" w:lineRule="auto"/>
              <w:jc w:val="center"/>
              <w:rPr>
                <w:rFonts w:eastAsia="Times New Roman" w:cs="Times New Roman"/>
                <w:sz w:val="16"/>
                <w:szCs w:val="16"/>
              </w:rPr>
            </w:pPr>
            <w:r>
              <w:rPr>
                <w:sz w:val="16"/>
                <w:szCs w:val="16"/>
              </w:rPr>
              <w:t>2.2</w:t>
            </w:r>
          </w:p>
        </w:tc>
        <w:tc>
          <w:tcPr>
            <w:tcW w:w="259" w:type="pct"/>
            <w:tcBorders>
              <w:top w:val="nil"/>
              <w:left w:val="nil"/>
              <w:bottom w:val="single" w:sz="4" w:space="0" w:color="auto"/>
              <w:right w:val="single" w:sz="4" w:space="0" w:color="auto"/>
            </w:tcBorders>
            <w:shd w:val="clear" w:color="auto" w:fill="auto"/>
            <w:noWrap/>
            <w:vAlign w:val="center"/>
          </w:tcPr>
          <w:p w14:paraId="78A8022C" w14:textId="1D264609" w:rsidR="0027474C" w:rsidRPr="00DA1513" w:rsidRDefault="0027474C" w:rsidP="0027474C">
            <w:pPr>
              <w:spacing w:line="240" w:lineRule="auto"/>
              <w:jc w:val="center"/>
              <w:rPr>
                <w:rFonts w:eastAsia="Times New Roman" w:cs="Times New Roman"/>
                <w:sz w:val="16"/>
                <w:szCs w:val="16"/>
              </w:rPr>
            </w:pPr>
            <w:r>
              <w:rPr>
                <w:sz w:val="16"/>
                <w:szCs w:val="16"/>
              </w:rPr>
              <w:t>6.8</w:t>
            </w:r>
          </w:p>
        </w:tc>
      </w:tr>
      <w:tr w:rsidR="00DA1513" w:rsidRPr="00DA1513" w14:paraId="46A3D95D"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5D4A7624" w14:textId="68992DA4"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Fe</w:t>
            </w:r>
            <w:r w:rsidR="00B51AD4" w:rsidRPr="00B51AD4">
              <w:rPr>
                <w:rFonts w:eastAsia="Times New Roman" w:cs="Times New Roman"/>
                <w:b/>
                <w:bCs/>
                <w:sz w:val="16"/>
                <w:szCs w:val="16"/>
                <w:vertAlign w:val="subscript"/>
              </w:rPr>
              <w:t xml:space="preserve"> T</w:t>
            </w:r>
            <w:r w:rsidR="00B43C30" w:rsidRPr="00DA1513">
              <w:rPr>
                <w:rFonts w:eastAsia="Times New Roman" w:cs="Times New Roman"/>
                <w:b/>
                <w:bCs/>
                <w:sz w:val="16"/>
                <w:szCs w:val="16"/>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0CA332C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0.08</w:t>
            </w:r>
          </w:p>
        </w:tc>
        <w:tc>
          <w:tcPr>
            <w:tcW w:w="235" w:type="pct"/>
            <w:tcBorders>
              <w:top w:val="nil"/>
              <w:left w:val="nil"/>
              <w:bottom w:val="single" w:sz="4" w:space="0" w:color="auto"/>
              <w:right w:val="single" w:sz="4" w:space="0" w:color="auto"/>
            </w:tcBorders>
            <w:shd w:val="clear" w:color="auto" w:fill="auto"/>
            <w:noWrap/>
            <w:vAlign w:val="center"/>
            <w:hideMark/>
          </w:tcPr>
          <w:p w14:paraId="6BE09DAA" w14:textId="38FFE918"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230D6FA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55804A7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324</w:t>
            </w:r>
          </w:p>
        </w:tc>
        <w:tc>
          <w:tcPr>
            <w:tcW w:w="237" w:type="pct"/>
            <w:tcBorders>
              <w:top w:val="nil"/>
              <w:left w:val="nil"/>
              <w:bottom w:val="single" w:sz="4" w:space="0" w:color="auto"/>
              <w:right w:val="single" w:sz="4" w:space="0" w:color="auto"/>
            </w:tcBorders>
            <w:shd w:val="clear" w:color="auto" w:fill="auto"/>
            <w:noWrap/>
            <w:vAlign w:val="center"/>
            <w:hideMark/>
          </w:tcPr>
          <w:p w14:paraId="35B6261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5.6</w:t>
            </w:r>
          </w:p>
        </w:tc>
        <w:tc>
          <w:tcPr>
            <w:tcW w:w="211" w:type="pct"/>
            <w:tcBorders>
              <w:top w:val="nil"/>
              <w:left w:val="nil"/>
              <w:bottom w:val="single" w:sz="4" w:space="0" w:color="auto"/>
              <w:right w:val="single" w:sz="4" w:space="0" w:color="auto"/>
            </w:tcBorders>
            <w:shd w:val="clear" w:color="auto" w:fill="auto"/>
            <w:noWrap/>
            <w:vAlign w:val="center"/>
            <w:hideMark/>
          </w:tcPr>
          <w:p w14:paraId="27E08FF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1.472</w:t>
            </w:r>
          </w:p>
        </w:tc>
        <w:tc>
          <w:tcPr>
            <w:tcW w:w="207" w:type="pct"/>
            <w:tcBorders>
              <w:top w:val="nil"/>
              <w:left w:val="nil"/>
              <w:bottom w:val="single" w:sz="4" w:space="0" w:color="auto"/>
              <w:right w:val="single" w:sz="4" w:space="0" w:color="auto"/>
            </w:tcBorders>
            <w:shd w:val="clear" w:color="auto" w:fill="auto"/>
            <w:noWrap/>
            <w:vAlign w:val="center"/>
            <w:hideMark/>
          </w:tcPr>
          <w:p w14:paraId="6D00768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5.400</w:t>
            </w:r>
          </w:p>
        </w:tc>
        <w:tc>
          <w:tcPr>
            <w:tcW w:w="179" w:type="pct"/>
            <w:tcBorders>
              <w:top w:val="nil"/>
              <w:left w:val="nil"/>
              <w:bottom w:val="single" w:sz="4" w:space="0" w:color="auto"/>
              <w:right w:val="single" w:sz="4" w:space="0" w:color="auto"/>
            </w:tcBorders>
            <w:shd w:val="clear" w:color="auto" w:fill="auto"/>
            <w:noWrap/>
            <w:vAlign w:val="center"/>
            <w:hideMark/>
          </w:tcPr>
          <w:p w14:paraId="45D0444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3.670</w:t>
            </w:r>
          </w:p>
        </w:tc>
        <w:tc>
          <w:tcPr>
            <w:tcW w:w="187" w:type="pct"/>
            <w:tcBorders>
              <w:top w:val="nil"/>
              <w:left w:val="nil"/>
              <w:bottom w:val="single" w:sz="4" w:space="0" w:color="auto"/>
              <w:right w:val="single" w:sz="4" w:space="0" w:color="auto"/>
            </w:tcBorders>
            <w:shd w:val="clear" w:color="auto" w:fill="auto"/>
            <w:noWrap/>
            <w:vAlign w:val="center"/>
            <w:hideMark/>
          </w:tcPr>
          <w:p w14:paraId="61D74D6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0.432</w:t>
            </w:r>
          </w:p>
        </w:tc>
        <w:tc>
          <w:tcPr>
            <w:tcW w:w="240" w:type="pct"/>
            <w:tcBorders>
              <w:top w:val="nil"/>
              <w:left w:val="nil"/>
              <w:bottom w:val="single" w:sz="4" w:space="0" w:color="auto"/>
              <w:right w:val="single" w:sz="4" w:space="0" w:color="auto"/>
            </w:tcBorders>
            <w:shd w:val="clear" w:color="auto" w:fill="auto"/>
            <w:noWrap/>
            <w:vAlign w:val="center"/>
            <w:hideMark/>
          </w:tcPr>
          <w:p w14:paraId="1BC12F7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40" w:type="pct"/>
            <w:tcBorders>
              <w:top w:val="nil"/>
              <w:left w:val="nil"/>
              <w:bottom w:val="single" w:sz="4" w:space="0" w:color="auto"/>
              <w:right w:val="single" w:sz="4" w:space="0" w:color="auto"/>
            </w:tcBorders>
            <w:shd w:val="clear" w:color="auto" w:fill="auto"/>
            <w:noWrap/>
            <w:vAlign w:val="center"/>
            <w:hideMark/>
          </w:tcPr>
          <w:p w14:paraId="5D46301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0.185</w:t>
            </w:r>
          </w:p>
        </w:tc>
        <w:tc>
          <w:tcPr>
            <w:tcW w:w="240" w:type="pct"/>
            <w:tcBorders>
              <w:top w:val="nil"/>
              <w:left w:val="nil"/>
              <w:bottom w:val="single" w:sz="4" w:space="0" w:color="auto"/>
              <w:right w:val="single" w:sz="4" w:space="0" w:color="auto"/>
            </w:tcBorders>
            <w:shd w:val="clear" w:color="auto" w:fill="auto"/>
            <w:noWrap/>
            <w:vAlign w:val="center"/>
            <w:hideMark/>
          </w:tcPr>
          <w:p w14:paraId="68B07A2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0.418</w:t>
            </w:r>
          </w:p>
        </w:tc>
        <w:tc>
          <w:tcPr>
            <w:tcW w:w="240" w:type="pct"/>
            <w:tcBorders>
              <w:top w:val="nil"/>
              <w:left w:val="nil"/>
              <w:bottom w:val="single" w:sz="4" w:space="0" w:color="auto"/>
              <w:right w:val="single" w:sz="4" w:space="0" w:color="auto"/>
            </w:tcBorders>
            <w:shd w:val="clear" w:color="auto" w:fill="auto"/>
            <w:noWrap/>
            <w:vAlign w:val="center"/>
            <w:hideMark/>
          </w:tcPr>
          <w:p w14:paraId="554A73F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0.795</w:t>
            </w:r>
          </w:p>
        </w:tc>
        <w:tc>
          <w:tcPr>
            <w:tcW w:w="226" w:type="pct"/>
            <w:tcBorders>
              <w:top w:val="nil"/>
              <w:left w:val="nil"/>
              <w:bottom w:val="single" w:sz="4" w:space="0" w:color="auto"/>
              <w:right w:val="single" w:sz="4" w:space="0" w:color="auto"/>
            </w:tcBorders>
            <w:shd w:val="clear" w:color="auto" w:fill="auto"/>
            <w:noWrap/>
            <w:vAlign w:val="center"/>
            <w:hideMark/>
          </w:tcPr>
          <w:p w14:paraId="2450CAF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1.970</w:t>
            </w:r>
          </w:p>
        </w:tc>
        <w:tc>
          <w:tcPr>
            <w:tcW w:w="226" w:type="pct"/>
            <w:tcBorders>
              <w:top w:val="nil"/>
              <w:left w:val="nil"/>
              <w:bottom w:val="single" w:sz="4" w:space="0" w:color="auto"/>
              <w:right w:val="single" w:sz="4" w:space="0" w:color="auto"/>
            </w:tcBorders>
            <w:shd w:val="clear" w:color="auto" w:fill="auto"/>
            <w:noWrap/>
            <w:vAlign w:val="center"/>
            <w:hideMark/>
          </w:tcPr>
          <w:p w14:paraId="4A872A9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5.225</w:t>
            </w:r>
          </w:p>
        </w:tc>
        <w:tc>
          <w:tcPr>
            <w:tcW w:w="226" w:type="pct"/>
            <w:tcBorders>
              <w:top w:val="nil"/>
              <w:left w:val="nil"/>
              <w:bottom w:val="single" w:sz="4" w:space="0" w:color="auto"/>
              <w:right w:val="single" w:sz="4" w:space="0" w:color="auto"/>
            </w:tcBorders>
            <w:shd w:val="clear" w:color="auto" w:fill="auto"/>
            <w:noWrap/>
            <w:vAlign w:val="center"/>
            <w:hideMark/>
          </w:tcPr>
          <w:p w14:paraId="3E79B9E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16.540</w:t>
            </w:r>
          </w:p>
        </w:tc>
        <w:tc>
          <w:tcPr>
            <w:tcW w:w="236" w:type="pct"/>
            <w:tcBorders>
              <w:top w:val="nil"/>
              <w:left w:val="nil"/>
              <w:bottom w:val="single" w:sz="4" w:space="0" w:color="auto"/>
              <w:right w:val="single" w:sz="4" w:space="0" w:color="auto"/>
            </w:tcBorders>
            <w:shd w:val="clear" w:color="auto" w:fill="auto"/>
            <w:noWrap/>
            <w:vAlign w:val="center"/>
            <w:hideMark/>
          </w:tcPr>
          <w:p w14:paraId="5EDE6F1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79.000</w:t>
            </w:r>
          </w:p>
        </w:tc>
        <w:tc>
          <w:tcPr>
            <w:tcW w:w="283" w:type="pct"/>
            <w:tcBorders>
              <w:top w:val="nil"/>
              <w:left w:val="nil"/>
              <w:bottom w:val="single" w:sz="4" w:space="0" w:color="auto"/>
              <w:right w:val="single" w:sz="4" w:space="0" w:color="auto"/>
            </w:tcBorders>
            <w:shd w:val="clear" w:color="auto" w:fill="auto"/>
            <w:noWrap/>
            <w:vAlign w:val="center"/>
            <w:hideMark/>
          </w:tcPr>
          <w:p w14:paraId="1659D0A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10.2</w:t>
            </w:r>
          </w:p>
        </w:tc>
        <w:tc>
          <w:tcPr>
            <w:tcW w:w="259" w:type="pct"/>
            <w:tcBorders>
              <w:top w:val="nil"/>
              <w:left w:val="nil"/>
              <w:bottom w:val="single" w:sz="4" w:space="0" w:color="auto"/>
              <w:right w:val="single" w:sz="4" w:space="0" w:color="auto"/>
            </w:tcBorders>
            <w:shd w:val="clear" w:color="auto" w:fill="auto"/>
            <w:noWrap/>
            <w:vAlign w:val="center"/>
            <w:hideMark/>
          </w:tcPr>
          <w:p w14:paraId="0EA7639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135.8</w:t>
            </w:r>
          </w:p>
        </w:tc>
      </w:tr>
      <w:tr w:rsidR="00DA1513" w:rsidRPr="00DA1513" w14:paraId="4B4E727B"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16D6B242" w14:textId="5778DEFE"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Fe</w:t>
            </w:r>
            <w:r w:rsidR="00B51AD4" w:rsidRPr="00B51AD4">
              <w:rPr>
                <w:rFonts w:eastAsia="Times New Roman" w:cs="Times New Roman"/>
                <w:b/>
                <w:bCs/>
                <w:sz w:val="16"/>
                <w:szCs w:val="16"/>
                <w:vertAlign w:val="subscript"/>
              </w:rPr>
              <w:t xml:space="preserve"> D</w:t>
            </w:r>
            <w:r w:rsidR="00B43C30" w:rsidRPr="00DA1513">
              <w:rPr>
                <w:rFonts w:eastAsia="Times New Roman" w:cs="Times New Roman"/>
                <w:b/>
                <w:bCs/>
                <w:sz w:val="16"/>
                <w:szCs w:val="16"/>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45814FE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0.32</w:t>
            </w:r>
          </w:p>
        </w:tc>
        <w:tc>
          <w:tcPr>
            <w:tcW w:w="235" w:type="pct"/>
            <w:tcBorders>
              <w:top w:val="nil"/>
              <w:left w:val="nil"/>
              <w:bottom w:val="single" w:sz="4" w:space="0" w:color="auto"/>
              <w:right w:val="single" w:sz="4" w:space="0" w:color="auto"/>
            </w:tcBorders>
            <w:shd w:val="clear" w:color="auto" w:fill="auto"/>
            <w:noWrap/>
            <w:vAlign w:val="center"/>
            <w:hideMark/>
          </w:tcPr>
          <w:p w14:paraId="0CE397DB" w14:textId="66318F2F"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124569D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BFA9A0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329</w:t>
            </w:r>
          </w:p>
        </w:tc>
        <w:tc>
          <w:tcPr>
            <w:tcW w:w="237" w:type="pct"/>
            <w:tcBorders>
              <w:top w:val="nil"/>
              <w:left w:val="nil"/>
              <w:bottom w:val="single" w:sz="4" w:space="0" w:color="auto"/>
              <w:right w:val="single" w:sz="4" w:space="0" w:color="auto"/>
            </w:tcBorders>
            <w:shd w:val="clear" w:color="auto" w:fill="auto"/>
            <w:noWrap/>
            <w:vAlign w:val="center"/>
            <w:hideMark/>
          </w:tcPr>
          <w:p w14:paraId="27F2C89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47.1</w:t>
            </w:r>
          </w:p>
        </w:tc>
        <w:tc>
          <w:tcPr>
            <w:tcW w:w="211" w:type="pct"/>
            <w:tcBorders>
              <w:top w:val="nil"/>
              <w:left w:val="nil"/>
              <w:bottom w:val="single" w:sz="4" w:space="0" w:color="auto"/>
              <w:right w:val="single" w:sz="4" w:space="0" w:color="auto"/>
            </w:tcBorders>
            <w:shd w:val="clear" w:color="auto" w:fill="auto"/>
            <w:noWrap/>
            <w:vAlign w:val="center"/>
            <w:hideMark/>
          </w:tcPr>
          <w:p w14:paraId="28072E5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0.498</w:t>
            </w:r>
          </w:p>
        </w:tc>
        <w:tc>
          <w:tcPr>
            <w:tcW w:w="207" w:type="pct"/>
            <w:tcBorders>
              <w:top w:val="nil"/>
              <w:left w:val="nil"/>
              <w:bottom w:val="single" w:sz="4" w:space="0" w:color="auto"/>
              <w:right w:val="single" w:sz="4" w:space="0" w:color="auto"/>
            </w:tcBorders>
            <w:shd w:val="clear" w:color="auto" w:fill="auto"/>
            <w:noWrap/>
            <w:vAlign w:val="center"/>
            <w:hideMark/>
          </w:tcPr>
          <w:p w14:paraId="36898A6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2.320</w:t>
            </w:r>
          </w:p>
        </w:tc>
        <w:tc>
          <w:tcPr>
            <w:tcW w:w="179" w:type="pct"/>
            <w:tcBorders>
              <w:top w:val="nil"/>
              <w:left w:val="nil"/>
              <w:bottom w:val="single" w:sz="4" w:space="0" w:color="auto"/>
              <w:right w:val="single" w:sz="4" w:space="0" w:color="auto"/>
            </w:tcBorders>
            <w:shd w:val="clear" w:color="auto" w:fill="auto"/>
            <w:noWrap/>
            <w:vAlign w:val="center"/>
            <w:hideMark/>
          </w:tcPr>
          <w:p w14:paraId="558EB61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4.650</w:t>
            </w:r>
          </w:p>
        </w:tc>
        <w:tc>
          <w:tcPr>
            <w:tcW w:w="187" w:type="pct"/>
            <w:tcBorders>
              <w:top w:val="nil"/>
              <w:left w:val="nil"/>
              <w:bottom w:val="single" w:sz="4" w:space="0" w:color="auto"/>
              <w:right w:val="single" w:sz="4" w:space="0" w:color="auto"/>
            </w:tcBorders>
            <w:shd w:val="clear" w:color="auto" w:fill="auto"/>
            <w:noWrap/>
            <w:vAlign w:val="center"/>
            <w:hideMark/>
          </w:tcPr>
          <w:p w14:paraId="5EEC0D5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0.059</w:t>
            </w:r>
          </w:p>
        </w:tc>
        <w:tc>
          <w:tcPr>
            <w:tcW w:w="240" w:type="pct"/>
            <w:tcBorders>
              <w:top w:val="nil"/>
              <w:left w:val="nil"/>
              <w:bottom w:val="single" w:sz="4" w:space="0" w:color="auto"/>
              <w:right w:val="single" w:sz="4" w:space="0" w:color="auto"/>
            </w:tcBorders>
            <w:shd w:val="clear" w:color="auto" w:fill="auto"/>
            <w:noWrap/>
            <w:vAlign w:val="center"/>
            <w:hideMark/>
          </w:tcPr>
          <w:p w14:paraId="20C9521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40" w:type="pct"/>
            <w:tcBorders>
              <w:top w:val="nil"/>
              <w:left w:val="nil"/>
              <w:bottom w:val="single" w:sz="4" w:space="0" w:color="auto"/>
              <w:right w:val="single" w:sz="4" w:space="0" w:color="auto"/>
            </w:tcBorders>
            <w:shd w:val="clear" w:color="auto" w:fill="auto"/>
            <w:noWrap/>
            <w:vAlign w:val="center"/>
            <w:hideMark/>
          </w:tcPr>
          <w:p w14:paraId="665E599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40" w:type="pct"/>
            <w:tcBorders>
              <w:top w:val="nil"/>
              <w:left w:val="nil"/>
              <w:bottom w:val="single" w:sz="4" w:space="0" w:color="auto"/>
              <w:right w:val="single" w:sz="4" w:space="0" w:color="auto"/>
            </w:tcBorders>
            <w:shd w:val="clear" w:color="auto" w:fill="auto"/>
            <w:noWrap/>
            <w:vAlign w:val="center"/>
            <w:hideMark/>
          </w:tcPr>
          <w:p w14:paraId="4CA0335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0.065</w:t>
            </w:r>
          </w:p>
        </w:tc>
        <w:tc>
          <w:tcPr>
            <w:tcW w:w="240" w:type="pct"/>
            <w:tcBorders>
              <w:top w:val="nil"/>
              <w:left w:val="nil"/>
              <w:bottom w:val="single" w:sz="4" w:space="0" w:color="auto"/>
              <w:right w:val="single" w:sz="4" w:space="0" w:color="auto"/>
            </w:tcBorders>
            <w:shd w:val="clear" w:color="auto" w:fill="auto"/>
            <w:noWrap/>
            <w:vAlign w:val="center"/>
            <w:hideMark/>
          </w:tcPr>
          <w:p w14:paraId="38DEC55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0.193</w:t>
            </w:r>
          </w:p>
        </w:tc>
        <w:tc>
          <w:tcPr>
            <w:tcW w:w="226" w:type="pct"/>
            <w:tcBorders>
              <w:top w:val="nil"/>
              <w:left w:val="nil"/>
              <w:bottom w:val="single" w:sz="4" w:space="0" w:color="auto"/>
              <w:right w:val="single" w:sz="4" w:space="0" w:color="auto"/>
            </w:tcBorders>
            <w:shd w:val="clear" w:color="auto" w:fill="auto"/>
            <w:noWrap/>
            <w:vAlign w:val="center"/>
            <w:hideMark/>
          </w:tcPr>
          <w:p w14:paraId="55452C3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0.473</w:t>
            </w:r>
          </w:p>
        </w:tc>
        <w:tc>
          <w:tcPr>
            <w:tcW w:w="226" w:type="pct"/>
            <w:tcBorders>
              <w:top w:val="nil"/>
              <w:left w:val="nil"/>
              <w:bottom w:val="single" w:sz="4" w:space="0" w:color="auto"/>
              <w:right w:val="single" w:sz="4" w:space="0" w:color="auto"/>
            </w:tcBorders>
            <w:shd w:val="clear" w:color="auto" w:fill="auto"/>
            <w:noWrap/>
            <w:vAlign w:val="center"/>
            <w:hideMark/>
          </w:tcPr>
          <w:p w14:paraId="59BE07C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0.642</w:t>
            </w:r>
          </w:p>
        </w:tc>
        <w:tc>
          <w:tcPr>
            <w:tcW w:w="226" w:type="pct"/>
            <w:tcBorders>
              <w:top w:val="nil"/>
              <w:left w:val="nil"/>
              <w:bottom w:val="single" w:sz="4" w:space="0" w:color="auto"/>
              <w:right w:val="single" w:sz="4" w:space="0" w:color="auto"/>
            </w:tcBorders>
            <w:shd w:val="clear" w:color="auto" w:fill="auto"/>
            <w:noWrap/>
            <w:vAlign w:val="center"/>
            <w:hideMark/>
          </w:tcPr>
          <w:p w14:paraId="6A3C65C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5.784</w:t>
            </w:r>
          </w:p>
        </w:tc>
        <w:tc>
          <w:tcPr>
            <w:tcW w:w="236" w:type="pct"/>
            <w:tcBorders>
              <w:top w:val="nil"/>
              <w:left w:val="nil"/>
              <w:bottom w:val="single" w:sz="4" w:space="0" w:color="auto"/>
              <w:right w:val="single" w:sz="4" w:space="0" w:color="auto"/>
            </w:tcBorders>
            <w:shd w:val="clear" w:color="auto" w:fill="auto"/>
            <w:noWrap/>
            <w:vAlign w:val="center"/>
            <w:hideMark/>
          </w:tcPr>
          <w:p w14:paraId="2A198E5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19.000</w:t>
            </w:r>
          </w:p>
        </w:tc>
        <w:tc>
          <w:tcPr>
            <w:tcW w:w="283" w:type="pct"/>
            <w:tcBorders>
              <w:top w:val="nil"/>
              <w:left w:val="nil"/>
              <w:bottom w:val="single" w:sz="4" w:space="0" w:color="auto"/>
              <w:right w:val="single" w:sz="4" w:space="0" w:color="auto"/>
            </w:tcBorders>
            <w:shd w:val="clear" w:color="auto" w:fill="auto"/>
            <w:noWrap/>
            <w:vAlign w:val="center"/>
            <w:hideMark/>
          </w:tcPr>
          <w:p w14:paraId="31773E0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6.8</w:t>
            </w:r>
          </w:p>
        </w:tc>
        <w:tc>
          <w:tcPr>
            <w:tcW w:w="259" w:type="pct"/>
            <w:tcBorders>
              <w:top w:val="nil"/>
              <w:left w:val="nil"/>
              <w:bottom w:val="single" w:sz="4" w:space="0" w:color="auto"/>
              <w:right w:val="single" w:sz="4" w:space="0" w:color="auto"/>
            </w:tcBorders>
            <w:shd w:val="clear" w:color="auto" w:fill="auto"/>
            <w:noWrap/>
            <w:vAlign w:val="center"/>
            <w:hideMark/>
          </w:tcPr>
          <w:p w14:paraId="469488B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49.7</w:t>
            </w:r>
          </w:p>
        </w:tc>
      </w:tr>
      <w:tr w:rsidR="00DA1513" w:rsidRPr="00DA1513" w14:paraId="7EC807E2"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1B8ABEE3" w14:textId="530FAC82"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Mn</w:t>
            </w:r>
            <w:r w:rsidR="00B51AD4" w:rsidRPr="00B51AD4">
              <w:rPr>
                <w:rFonts w:eastAsia="Times New Roman" w:cs="Times New Roman"/>
                <w:b/>
                <w:bCs/>
                <w:sz w:val="16"/>
                <w:szCs w:val="16"/>
                <w:vertAlign w:val="subscript"/>
              </w:rPr>
              <w:t xml:space="preserve"> T</w:t>
            </w:r>
            <w:r w:rsidR="00B43C30" w:rsidRPr="00DA1513">
              <w:rPr>
                <w:rFonts w:eastAsia="Times New Roman" w:cs="Times New Roman"/>
                <w:b/>
                <w:bCs/>
                <w:sz w:val="16"/>
                <w:szCs w:val="16"/>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34C9DB0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0.21</w:t>
            </w:r>
          </w:p>
        </w:tc>
        <w:tc>
          <w:tcPr>
            <w:tcW w:w="235" w:type="pct"/>
            <w:tcBorders>
              <w:top w:val="nil"/>
              <w:left w:val="nil"/>
              <w:bottom w:val="single" w:sz="4" w:space="0" w:color="auto"/>
              <w:right w:val="single" w:sz="4" w:space="0" w:color="auto"/>
            </w:tcBorders>
            <w:shd w:val="clear" w:color="auto" w:fill="auto"/>
            <w:noWrap/>
            <w:vAlign w:val="center"/>
            <w:hideMark/>
          </w:tcPr>
          <w:p w14:paraId="3EE3E60B" w14:textId="6A229927"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47FD19A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53CEC7F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329</w:t>
            </w:r>
          </w:p>
        </w:tc>
        <w:tc>
          <w:tcPr>
            <w:tcW w:w="237" w:type="pct"/>
            <w:tcBorders>
              <w:top w:val="nil"/>
              <w:left w:val="nil"/>
              <w:bottom w:val="single" w:sz="4" w:space="0" w:color="auto"/>
              <w:right w:val="single" w:sz="4" w:space="0" w:color="auto"/>
            </w:tcBorders>
            <w:shd w:val="clear" w:color="auto" w:fill="auto"/>
            <w:noWrap/>
            <w:vAlign w:val="center"/>
            <w:hideMark/>
          </w:tcPr>
          <w:p w14:paraId="3EDAC29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w:t>
            </w:r>
          </w:p>
        </w:tc>
        <w:tc>
          <w:tcPr>
            <w:tcW w:w="211" w:type="pct"/>
            <w:tcBorders>
              <w:top w:val="nil"/>
              <w:left w:val="nil"/>
              <w:bottom w:val="single" w:sz="4" w:space="0" w:color="auto"/>
              <w:right w:val="single" w:sz="4" w:space="0" w:color="auto"/>
            </w:tcBorders>
            <w:shd w:val="clear" w:color="auto" w:fill="auto"/>
            <w:noWrap/>
            <w:vAlign w:val="center"/>
            <w:hideMark/>
          </w:tcPr>
          <w:p w14:paraId="696930D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0.584</w:t>
            </w:r>
          </w:p>
        </w:tc>
        <w:tc>
          <w:tcPr>
            <w:tcW w:w="207" w:type="pct"/>
            <w:tcBorders>
              <w:top w:val="nil"/>
              <w:left w:val="nil"/>
              <w:bottom w:val="single" w:sz="4" w:space="0" w:color="auto"/>
              <w:right w:val="single" w:sz="4" w:space="0" w:color="auto"/>
            </w:tcBorders>
            <w:shd w:val="clear" w:color="auto" w:fill="auto"/>
            <w:noWrap/>
            <w:vAlign w:val="center"/>
            <w:hideMark/>
          </w:tcPr>
          <w:p w14:paraId="0382A0B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0.700</w:t>
            </w:r>
          </w:p>
        </w:tc>
        <w:tc>
          <w:tcPr>
            <w:tcW w:w="179" w:type="pct"/>
            <w:tcBorders>
              <w:top w:val="nil"/>
              <w:left w:val="nil"/>
              <w:bottom w:val="single" w:sz="4" w:space="0" w:color="auto"/>
              <w:right w:val="single" w:sz="4" w:space="0" w:color="auto"/>
            </w:tcBorders>
            <w:shd w:val="clear" w:color="auto" w:fill="auto"/>
            <w:noWrap/>
            <w:vAlign w:val="center"/>
            <w:hideMark/>
          </w:tcPr>
          <w:p w14:paraId="455C375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1.190</w:t>
            </w:r>
          </w:p>
        </w:tc>
        <w:tc>
          <w:tcPr>
            <w:tcW w:w="187" w:type="pct"/>
            <w:tcBorders>
              <w:top w:val="nil"/>
              <w:left w:val="nil"/>
              <w:bottom w:val="single" w:sz="4" w:space="0" w:color="auto"/>
              <w:right w:val="single" w:sz="4" w:space="0" w:color="auto"/>
            </w:tcBorders>
            <w:shd w:val="clear" w:color="auto" w:fill="auto"/>
            <w:noWrap/>
            <w:vAlign w:val="center"/>
            <w:hideMark/>
          </w:tcPr>
          <w:p w14:paraId="7DC3DA8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0.479</w:t>
            </w:r>
          </w:p>
        </w:tc>
        <w:tc>
          <w:tcPr>
            <w:tcW w:w="240" w:type="pct"/>
            <w:tcBorders>
              <w:top w:val="nil"/>
              <w:left w:val="nil"/>
              <w:bottom w:val="single" w:sz="4" w:space="0" w:color="auto"/>
              <w:right w:val="single" w:sz="4" w:space="0" w:color="auto"/>
            </w:tcBorders>
            <w:shd w:val="clear" w:color="auto" w:fill="auto"/>
            <w:noWrap/>
            <w:vAlign w:val="center"/>
            <w:hideMark/>
          </w:tcPr>
          <w:p w14:paraId="5DA413C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&lt;0.005</w:t>
            </w:r>
          </w:p>
        </w:tc>
        <w:tc>
          <w:tcPr>
            <w:tcW w:w="240" w:type="pct"/>
            <w:tcBorders>
              <w:top w:val="nil"/>
              <w:left w:val="nil"/>
              <w:bottom w:val="single" w:sz="4" w:space="0" w:color="auto"/>
              <w:right w:val="single" w:sz="4" w:space="0" w:color="auto"/>
            </w:tcBorders>
            <w:shd w:val="clear" w:color="auto" w:fill="auto"/>
            <w:noWrap/>
            <w:vAlign w:val="center"/>
            <w:hideMark/>
          </w:tcPr>
          <w:p w14:paraId="7A98DC3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0.116</w:t>
            </w:r>
          </w:p>
        </w:tc>
        <w:tc>
          <w:tcPr>
            <w:tcW w:w="240" w:type="pct"/>
            <w:tcBorders>
              <w:top w:val="nil"/>
              <w:left w:val="nil"/>
              <w:bottom w:val="single" w:sz="4" w:space="0" w:color="auto"/>
              <w:right w:val="single" w:sz="4" w:space="0" w:color="auto"/>
            </w:tcBorders>
            <w:shd w:val="clear" w:color="auto" w:fill="auto"/>
            <w:noWrap/>
            <w:vAlign w:val="center"/>
            <w:hideMark/>
          </w:tcPr>
          <w:p w14:paraId="5545190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0.370</w:t>
            </w:r>
          </w:p>
        </w:tc>
        <w:tc>
          <w:tcPr>
            <w:tcW w:w="240" w:type="pct"/>
            <w:tcBorders>
              <w:top w:val="nil"/>
              <w:left w:val="nil"/>
              <w:bottom w:val="single" w:sz="4" w:space="0" w:color="auto"/>
              <w:right w:val="single" w:sz="4" w:space="0" w:color="auto"/>
            </w:tcBorders>
            <w:shd w:val="clear" w:color="auto" w:fill="auto"/>
            <w:noWrap/>
            <w:vAlign w:val="center"/>
            <w:hideMark/>
          </w:tcPr>
          <w:p w14:paraId="56DDDC8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0.770</w:t>
            </w:r>
          </w:p>
        </w:tc>
        <w:tc>
          <w:tcPr>
            <w:tcW w:w="226" w:type="pct"/>
            <w:tcBorders>
              <w:top w:val="nil"/>
              <w:left w:val="nil"/>
              <w:bottom w:val="single" w:sz="4" w:space="0" w:color="auto"/>
              <w:right w:val="single" w:sz="4" w:space="0" w:color="auto"/>
            </w:tcBorders>
            <w:shd w:val="clear" w:color="auto" w:fill="auto"/>
            <w:noWrap/>
            <w:vAlign w:val="center"/>
            <w:hideMark/>
          </w:tcPr>
          <w:p w14:paraId="1861658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1.300</w:t>
            </w:r>
          </w:p>
        </w:tc>
        <w:tc>
          <w:tcPr>
            <w:tcW w:w="226" w:type="pct"/>
            <w:tcBorders>
              <w:top w:val="nil"/>
              <w:left w:val="nil"/>
              <w:bottom w:val="single" w:sz="4" w:space="0" w:color="auto"/>
              <w:right w:val="single" w:sz="4" w:space="0" w:color="auto"/>
            </w:tcBorders>
            <w:shd w:val="clear" w:color="auto" w:fill="auto"/>
            <w:noWrap/>
            <w:vAlign w:val="center"/>
            <w:hideMark/>
          </w:tcPr>
          <w:p w14:paraId="6B81DBD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1.860</w:t>
            </w:r>
          </w:p>
        </w:tc>
        <w:tc>
          <w:tcPr>
            <w:tcW w:w="226" w:type="pct"/>
            <w:tcBorders>
              <w:top w:val="nil"/>
              <w:left w:val="nil"/>
              <w:bottom w:val="single" w:sz="4" w:space="0" w:color="auto"/>
              <w:right w:val="single" w:sz="4" w:space="0" w:color="auto"/>
            </w:tcBorders>
            <w:shd w:val="clear" w:color="auto" w:fill="auto"/>
            <w:noWrap/>
            <w:vAlign w:val="center"/>
            <w:hideMark/>
          </w:tcPr>
          <w:p w14:paraId="6FDCA0F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2.344</w:t>
            </w:r>
          </w:p>
        </w:tc>
        <w:tc>
          <w:tcPr>
            <w:tcW w:w="236" w:type="pct"/>
            <w:tcBorders>
              <w:top w:val="nil"/>
              <w:left w:val="nil"/>
              <w:bottom w:val="single" w:sz="4" w:space="0" w:color="auto"/>
              <w:right w:val="single" w:sz="4" w:space="0" w:color="auto"/>
            </w:tcBorders>
            <w:shd w:val="clear" w:color="auto" w:fill="auto"/>
            <w:noWrap/>
            <w:vAlign w:val="center"/>
            <w:hideMark/>
          </w:tcPr>
          <w:p w14:paraId="7E185BA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6.100</w:t>
            </w:r>
          </w:p>
        </w:tc>
        <w:tc>
          <w:tcPr>
            <w:tcW w:w="283" w:type="pct"/>
            <w:tcBorders>
              <w:top w:val="nil"/>
              <w:left w:val="nil"/>
              <w:bottom w:val="single" w:sz="4" w:space="0" w:color="auto"/>
              <w:right w:val="single" w:sz="4" w:space="0" w:color="auto"/>
            </w:tcBorders>
            <w:shd w:val="clear" w:color="auto" w:fill="auto"/>
            <w:noWrap/>
            <w:vAlign w:val="center"/>
            <w:hideMark/>
          </w:tcPr>
          <w:p w14:paraId="0781F95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3.1</w:t>
            </w:r>
          </w:p>
        </w:tc>
        <w:tc>
          <w:tcPr>
            <w:tcW w:w="259" w:type="pct"/>
            <w:tcBorders>
              <w:top w:val="nil"/>
              <w:left w:val="nil"/>
              <w:bottom w:val="single" w:sz="4" w:space="0" w:color="auto"/>
              <w:right w:val="single" w:sz="4" w:space="0" w:color="auto"/>
            </w:tcBorders>
            <w:shd w:val="clear" w:color="auto" w:fill="auto"/>
            <w:noWrap/>
            <w:vAlign w:val="center"/>
            <w:hideMark/>
          </w:tcPr>
          <w:p w14:paraId="2047D52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19.2</w:t>
            </w:r>
          </w:p>
        </w:tc>
      </w:tr>
      <w:tr w:rsidR="00DA1513" w:rsidRPr="00DA1513" w14:paraId="7A9A0789"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5AE37272" w14:textId="1B59E932"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Mn</w:t>
            </w:r>
            <w:r w:rsidR="00B51AD4" w:rsidRPr="00B51AD4">
              <w:rPr>
                <w:rFonts w:eastAsia="Times New Roman" w:cs="Times New Roman"/>
                <w:b/>
                <w:bCs/>
                <w:sz w:val="16"/>
                <w:szCs w:val="16"/>
                <w:vertAlign w:val="subscript"/>
              </w:rPr>
              <w:t xml:space="preserve"> D</w:t>
            </w:r>
            <w:r w:rsidR="00B43C30" w:rsidRPr="00DA1513">
              <w:rPr>
                <w:rFonts w:eastAsia="Times New Roman" w:cs="Times New Roman"/>
                <w:b/>
                <w:bCs/>
                <w:sz w:val="16"/>
                <w:szCs w:val="16"/>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62AA574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0.50</w:t>
            </w:r>
          </w:p>
        </w:tc>
        <w:tc>
          <w:tcPr>
            <w:tcW w:w="235" w:type="pct"/>
            <w:tcBorders>
              <w:top w:val="nil"/>
              <w:left w:val="nil"/>
              <w:bottom w:val="single" w:sz="4" w:space="0" w:color="auto"/>
              <w:right w:val="single" w:sz="4" w:space="0" w:color="auto"/>
            </w:tcBorders>
            <w:shd w:val="clear" w:color="auto" w:fill="auto"/>
            <w:noWrap/>
            <w:vAlign w:val="center"/>
            <w:hideMark/>
          </w:tcPr>
          <w:p w14:paraId="3BE427A6" w14:textId="3FB33A45"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3AD1DCC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200E9C9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328</w:t>
            </w:r>
          </w:p>
        </w:tc>
        <w:tc>
          <w:tcPr>
            <w:tcW w:w="237" w:type="pct"/>
            <w:tcBorders>
              <w:top w:val="nil"/>
              <w:left w:val="nil"/>
              <w:bottom w:val="single" w:sz="4" w:space="0" w:color="auto"/>
              <w:right w:val="single" w:sz="4" w:space="0" w:color="auto"/>
            </w:tcBorders>
            <w:shd w:val="clear" w:color="auto" w:fill="auto"/>
            <w:noWrap/>
            <w:vAlign w:val="center"/>
            <w:hideMark/>
          </w:tcPr>
          <w:p w14:paraId="6B9A742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2.4</w:t>
            </w:r>
          </w:p>
        </w:tc>
        <w:tc>
          <w:tcPr>
            <w:tcW w:w="211" w:type="pct"/>
            <w:tcBorders>
              <w:top w:val="nil"/>
              <w:left w:val="nil"/>
              <w:bottom w:val="single" w:sz="4" w:space="0" w:color="auto"/>
              <w:right w:val="single" w:sz="4" w:space="0" w:color="auto"/>
            </w:tcBorders>
            <w:shd w:val="clear" w:color="auto" w:fill="auto"/>
            <w:noWrap/>
            <w:vAlign w:val="center"/>
            <w:hideMark/>
          </w:tcPr>
          <w:p w14:paraId="1F67869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0.429</w:t>
            </w:r>
          </w:p>
        </w:tc>
        <w:tc>
          <w:tcPr>
            <w:tcW w:w="207" w:type="pct"/>
            <w:tcBorders>
              <w:top w:val="nil"/>
              <w:left w:val="nil"/>
              <w:bottom w:val="single" w:sz="4" w:space="0" w:color="auto"/>
              <w:right w:val="single" w:sz="4" w:space="0" w:color="auto"/>
            </w:tcBorders>
            <w:shd w:val="clear" w:color="auto" w:fill="auto"/>
            <w:noWrap/>
            <w:vAlign w:val="center"/>
            <w:hideMark/>
          </w:tcPr>
          <w:p w14:paraId="61A40B9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0.490</w:t>
            </w:r>
          </w:p>
        </w:tc>
        <w:tc>
          <w:tcPr>
            <w:tcW w:w="179" w:type="pct"/>
            <w:tcBorders>
              <w:top w:val="nil"/>
              <w:left w:val="nil"/>
              <w:bottom w:val="single" w:sz="4" w:space="0" w:color="auto"/>
              <w:right w:val="single" w:sz="4" w:space="0" w:color="auto"/>
            </w:tcBorders>
            <w:shd w:val="clear" w:color="auto" w:fill="auto"/>
            <w:noWrap/>
            <w:vAlign w:val="center"/>
            <w:hideMark/>
          </w:tcPr>
          <w:p w14:paraId="6D5CFEB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1.150</w:t>
            </w:r>
          </w:p>
        </w:tc>
        <w:tc>
          <w:tcPr>
            <w:tcW w:w="187" w:type="pct"/>
            <w:tcBorders>
              <w:top w:val="nil"/>
              <w:left w:val="nil"/>
              <w:bottom w:val="single" w:sz="4" w:space="0" w:color="auto"/>
              <w:right w:val="single" w:sz="4" w:space="0" w:color="auto"/>
            </w:tcBorders>
            <w:shd w:val="clear" w:color="auto" w:fill="auto"/>
            <w:noWrap/>
            <w:vAlign w:val="center"/>
            <w:hideMark/>
          </w:tcPr>
          <w:p w14:paraId="23A5679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0.372</w:t>
            </w:r>
          </w:p>
        </w:tc>
        <w:tc>
          <w:tcPr>
            <w:tcW w:w="240" w:type="pct"/>
            <w:tcBorders>
              <w:top w:val="nil"/>
              <w:left w:val="nil"/>
              <w:bottom w:val="single" w:sz="4" w:space="0" w:color="auto"/>
              <w:right w:val="single" w:sz="4" w:space="0" w:color="auto"/>
            </w:tcBorders>
            <w:shd w:val="clear" w:color="auto" w:fill="auto"/>
            <w:noWrap/>
            <w:vAlign w:val="center"/>
            <w:hideMark/>
          </w:tcPr>
          <w:p w14:paraId="1B82BD2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&lt;0.005</w:t>
            </w:r>
          </w:p>
        </w:tc>
        <w:tc>
          <w:tcPr>
            <w:tcW w:w="240" w:type="pct"/>
            <w:tcBorders>
              <w:top w:val="nil"/>
              <w:left w:val="nil"/>
              <w:bottom w:val="single" w:sz="4" w:space="0" w:color="auto"/>
              <w:right w:val="single" w:sz="4" w:space="0" w:color="auto"/>
            </w:tcBorders>
            <w:shd w:val="clear" w:color="auto" w:fill="auto"/>
            <w:noWrap/>
            <w:vAlign w:val="center"/>
            <w:hideMark/>
          </w:tcPr>
          <w:p w14:paraId="019E6F3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0.062</w:t>
            </w:r>
          </w:p>
        </w:tc>
        <w:tc>
          <w:tcPr>
            <w:tcW w:w="240" w:type="pct"/>
            <w:tcBorders>
              <w:top w:val="nil"/>
              <w:left w:val="nil"/>
              <w:bottom w:val="single" w:sz="4" w:space="0" w:color="auto"/>
              <w:right w:val="single" w:sz="4" w:space="0" w:color="auto"/>
            </w:tcBorders>
            <w:shd w:val="clear" w:color="auto" w:fill="auto"/>
            <w:noWrap/>
            <w:vAlign w:val="center"/>
            <w:hideMark/>
          </w:tcPr>
          <w:p w14:paraId="361D246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0.286</w:t>
            </w:r>
          </w:p>
        </w:tc>
        <w:tc>
          <w:tcPr>
            <w:tcW w:w="240" w:type="pct"/>
            <w:tcBorders>
              <w:top w:val="nil"/>
              <w:left w:val="nil"/>
              <w:bottom w:val="single" w:sz="4" w:space="0" w:color="auto"/>
              <w:right w:val="single" w:sz="4" w:space="0" w:color="auto"/>
            </w:tcBorders>
            <w:shd w:val="clear" w:color="auto" w:fill="auto"/>
            <w:noWrap/>
            <w:vAlign w:val="center"/>
            <w:hideMark/>
          </w:tcPr>
          <w:p w14:paraId="1709C58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0.597</w:t>
            </w:r>
          </w:p>
        </w:tc>
        <w:tc>
          <w:tcPr>
            <w:tcW w:w="226" w:type="pct"/>
            <w:tcBorders>
              <w:top w:val="nil"/>
              <w:left w:val="nil"/>
              <w:bottom w:val="single" w:sz="4" w:space="0" w:color="auto"/>
              <w:right w:val="single" w:sz="4" w:space="0" w:color="auto"/>
            </w:tcBorders>
            <w:shd w:val="clear" w:color="auto" w:fill="auto"/>
            <w:noWrap/>
            <w:vAlign w:val="center"/>
            <w:hideMark/>
          </w:tcPr>
          <w:p w14:paraId="6CEBAFF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1.100</w:t>
            </w:r>
          </w:p>
        </w:tc>
        <w:tc>
          <w:tcPr>
            <w:tcW w:w="226" w:type="pct"/>
            <w:tcBorders>
              <w:top w:val="nil"/>
              <w:left w:val="nil"/>
              <w:bottom w:val="single" w:sz="4" w:space="0" w:color="auto"/>
              <w:right w:val="single" w:sz="4" w:space="0" w:color="auto"/>
            </w:tcBorders>
            <w:shd w:val="clear" w:color="auto" w:fill="auto"/>
            <w:noWrap/>
            <w:vAlign w:val="center"/>
            <w:hideMark/>
          </w:tcPr>
          <w:p w14:paraId="28CBAF5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1.365</w:t>
            </w:r>
          </w:p>
        </w:tc>
        <w:tc>
          <w:tcPr>
            <w:tcW w:w="226" w:type="pct"/>
            <w:tcBorders>
              <w:top w:val="nil"/>
              <w:left w:val="nil"/>
              <w:bottom w:val="single" w:sz="4" w:space="0" w:color="auto"/>
              <w:right w:val="single" w:sz="4" w:space="0" w:color="auto"/>
            </w:tcBorders>
            <w:shd w:val="clear" w:color="auto" w:fill="auto"/>
            <w:noWrap/>
            <w:vAlign w:val="center"/>
            <w:hideMark/>
          </w:tcPr>
          <w:p w14:paraId="29117CA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1.900</w:t>
            </w:r>
          </w:p>
        </w:tc>
        <w:tc>
          <w:tcPr>
            <w:tcW w:w="236" w:type="pct"/>
            <w:tcBorders>
              <w:top w:val="nil"/>
              <w:left w:val="nil"/>
              <w:bottom w:val="single" w:sz="4" w:space="0" w:color="auto"/>
              <w:right w:val="single" w:sz="4" w:space="0" w:color="auto"/>
            </w:tcBorders>
            <w:shd w:val="clear" w:color="auto" w:fill="auto"/>
            <w:noWrap/>
            <w:vAlign w:val="center"/>
            <w:hideMark/>
          </w:tcPr>
          <w:p w14:paraId="1EE7344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3.700</w:t>
            </w:r>
          </w:p>
        </w:tc>
        <w:tc>
          <w:tcPr>
            <w:tcW w:w="283" w:type="pct"/>
            <w:tcBorders>
              <w:top w:val="nil"/>
              <w:left w:val="nil"/>
              <w:bottom w:val="single" w:sz="4" w:space="0" w:color="auto"/>
              <w:right w:val="single" w:sz="4" w:space="0" w:color="auto"/>
            </w:tcBorders>
            <w:shd w:val="clear" w:color="auto" w:fill="auto"/>
            <w:noWrap/>
            <w:vAlign w:val="center"/>
            <w:hideMark/>
          </w:tcPr>
          <w:p w14:paraId="26CCA6E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2.2</w:t>
            </w:r>
          </w:p>
        </w:tc>
        <w:tc>
          <w:tcPr>
            <w:tcW w:w="259" w:type="pct"/>
            <w:tcBorders>
              <w:top w:val="nil"/>
              <w:left w:val="nil"/>
              <w:bottom w:val="single" w:sz="4" w:space="0" w:color="auto"/>
              <w:right w:val="single" w:sz="4" w:space="0" w:color="auto"/>
            </w:tcBorders>
            <w:shd w:val="clear" w:color="auto" w:fill="auto"/>
            <w:noWrap/>
            <w:vAlign w:val="center"/>
            <w:hideMark/>
          </w:tcPr>
          <w:p w14:paraId="142C17C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10.6</w:t>
            </w:r>
          </w:p>
        </w:tc>
      </w:tr>
      <w:tr w:rsidR="00DA1513" w:rsidRPr="00DA1513" w14:paraId="22D769DC" w14:textId="77777777" w:rsidTr="0027474C">
        <w:trPr>
          <w:trHeight w:val="227"/>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021FFA79" w14:textId="6353E134"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 xml:space="preserve">Total </w:t>
            </w:r>
            <w:proofErr w:type="spellStart"/>
            <w:r w:rsidRPr="00DA1513">
              <w:rPr>
                <w:rFonts w:eastAsia="Times New Roman" w:cs="Times New Roman"/>
                <w:b/>
                <w:bCs/>
                <w:sz w:val="16"/>
                <w:szCs w:val="16"/>
              </w:rPr>
              <w:t>phosphorus</w:t>
            </w:r>
            <w:proofErr w:type="spellEnd"/>
            <w:r w:rsidRPr="00DA1513">
              <w:rPr>
                <w:rFonts w:eastAsia="Times New Roman" w:cs="Times New Roman"/>
                <w:b/>
                <w:bCs/>
                <w:sz w:val="16"/>
                <w:szCs w:val="16"/>
              </w:rPr>
              <w:t xml:space="preserve"> (P)</w:t>
            </w:r>
            <w:r w:rsidR="00B43C30" w:rsidRPr="00DA1513">
              <w:rPr>
                <w:rFonts w:eastAsia="Times New Roman" w:cs="Times New Roman"/>
                <w:b/>
                <w:bCs/>
                <w:sz w:val="16"/>
                <w:szCs w:val="16"/>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D8B66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57DB052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RS</w:t>
            </w:r>
          </w:p>
        </w:tc>
        <w:tc>
          <w:tcPr>
            <w:tcW w:w="183" w:type="pct"/>
            <w:tcBorders>
              <w:top w:val="nil"/>
              <w:left w:val="nil"/>
              <w:bottom w:val="single" w:sz="4" w:space="0" w:color="auto"/>
              <w:right w:val="single" w:sz="4" w:space="0" w:color="auto"/>
            </w:tcBorders>
            <w:shd w:val="clear" w:color="auto" w:fill="auto"/>
            <w:noWrap/>
            <w:vAlign w:val="center"/>
            <w:hideMark/>
          </w:tcPr>
          <w:p w14:paraId="0860C72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3C5599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178</w:t>
            </w:r>
          </w:p>
        </w:tc>
        <w:tc>
          <w:tcPr>
            <w:tcW w:w="237" w:type="pct"/>
            <w:tcBorders>
              <w:top w:val="nil"/>
              <w:left w:val="nil"/>
              <w:bottom w:val="single" w:sz="4" w:space="0" w:color="auto"/>
              <w:right w:val="single" w:sz="4" w:space="0" w:color="auto"/>
            </w:tcBorders>
            <w:shd w:val="clear" w:color="auto" w:fill="auto"/>
            <w:noWrap/>
            <w:vAlign w:val="center"/>
            <w:hideMark/>
          </w:tcPr>
          <w:p w14:paraId="450BE78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84.3</w:t>
            </w:r>
          </w:p>
        </w:tc>
        <w:tc>
          <w:tcPr>
            <w:tcW w:w="211" w:type="pct"/>
            <w:tcBorders>
              <w:top w:val="nil"/>
              <w:left w:val="nil"/>
              <w:bottom w:val="single" w:sz="4" w:space="0" w:color="auto"/>
              <w:right w:val="single" w:sz="4" w:space="0" w:color="auto"/>
            </w:tcBorders>
            <w:shd w:val="clear" w:color="auto" w:fill="auto"/>
            <w:noWrap/>
            <w:vAlign w:val="center"/>
            <w:hideMark/>
          </w:tcPr>
          <w:p w14:paraId="74BEEE4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0.015</w:t>
            </w:r>
          </w:p>
        </w:tc>
        <w:tc>
          <w:tcPr>
            <w:tcW w:w="207" w:type="pct"/>
            <w:tcBorders>
              <w:top w:val="nil"/>
              <w:left w:val="nil"/>
              <w:bottom w:val="single" w:sz="4" w:space="0" w:color="auto"/>
              <w:right w:val="single" w:sz="4" w:space="0" w:color="auto"/>
            </w:tcBorders>
            <w:shd w:val="clear" w:color="auto" w:fill="auto"/>
            <w:noWrap/>
            <w:vAlign w:val="center"/>
            <w:hideMark/>
          </w:tcPr>
          <w:p w14:paraId="5BC8F74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0.030</w:t>
            </w:r>
          </w:p>
        </w:tc>
        <w:tc>
          <w:tcPr>
            <w:tcW w:w="179" w:type="pct"/>
            <w:tcBorders>
              <w:top w:val="nil"/>
              <w:left w:val="nil"/>
              <w:bottom w:val="single" w:sz="4" w:space="0" w:color="auto"/>
              <w:right w:val="single" w:sz="4" w:space="0" w:color="auto"/>
            </w:tcBorders>
            <w:shd w:val="clear" w:color="auto" w:fill="auto"/>
            <w:noWrap/>
            <w:vAlign w:val="center"/>
            <w:hideMark/>
          </w:tcPr>
          <w:p w14:paraId="47C27F6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2.310</w:t>
            </w:r>
          </w:p>
        </w:tc>
        <w:tc>
          <w:tcPr>
            <w:tcW w:w="187" w:type="pct"/>
            <w:tcBorders>
              <w:top w:val="nil"/>
              <w:left w:val="nil"/>
              <w:bottom w:val="single" w:sz="4" w:space="0" w:color="auto"/>
              <w:right w:val="single" w:sz="4" w:space="0" w:color="auto"/>
            </w:tcBorders>
            <w:shd w:val="clear" w:color="auto" w:fill="auto"/>
            <w:noWrap/>
            <w:vAlign w:val="center"/>
            <w:hideMark/>
          </w:tcPr>
          <w:p w14:paraId="0B9EB03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40" w:type="pct"/>
            <w:tcBorders>
              <w:top w:val="nil"/>
              <w:left w:val="nil"/>
              <w:bottom w:val="single" w:sz="4" w:space="0" w:color="auto"/>
              <w:right w:val="single" w:sz="4" w:space="0" w:color="auto"/>
            </w:tcBorders>
            <w:shd w:val="clear" w:color="auto" w:fill="auto"/>
            <w:noWrap/>
            <w:vAlign w:val="center"/>
            <w:hideMark/>
          </w:tcPr>
          <w:p w14:paraId="61DB1C5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&lt;0.0075</w:t>
            </w:r>
          </w:p>
        </w:tc>
        <w:tc>
          <w:tcPr>
            <w:tcW w:w="240" w:type="pct"/>
            <w:tcBorders>
              <w:top w:val="nil"/>
              <w:left w:val="nil"/>
              <w:bottom w:val="single" w:sz="4" w:space="0" w:color="auto"/>
              <w:right w:val="single" w:sz="4" w:space="0" w:color="auto"/>
            </w:tcBorders>
            <w:shd w:val="clear" w:color="auto" w:fill="auto"/>
            <w:noWrap/>
            <w:vAlign w:val="center"/>
            <w:hideMark/>
          </w:tcPr>
          <w:p w14:paraId="2DDB718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&lt;0.0075</w:t>
            </w:r>
          </w:p>
        </w:tc>
        <w:tc>
          <w:tcPr>
            <w:tcW w:w="240" w:type="pct"/>
            <w:tcBorders>
              <w:top w:val="nil"/>
              <w:left w:val="nil"/>
              <w:bottom w:val="single" w:sz="4" w:space="0" w:color="auto"/>
              <w:right w:val="single" w:sz="4" w:space="0" w:color="auto"/>
            </w:tcBorders>
            <w:shd w:val="clear" w:color="auto" w:fill="auto"/>
            <w:noWrap/>
            <w:vAlign w:val="center"/>
            <w:hideMark/>
          </w:tcPr>
          <w:p w14:paraId="569F10C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&lt;0.0075</w:t>
            </w:r>
          </w:p>
        </w:tc>
        <w:tc>
          <w:tcPr>
            <w:tcW w:w="240" w:type="pct"/>
            <w:tcBorders>
              <w:top w:val="nil"/>
              <w:left w:val="nil"/>
              <w:bottom w:val="single" w:sz="4" w:space="0" w:color="auto"/>
              <w:right w:val="single" w:sz="4" w:space="0" w:color="auto"/>
            </w:tcBorders>
            <w:shd w:val="clear" w:color="auto" w:fill="auto"/>
            <w:noWrap/>
            <w:vAlign w:val="center"/>
            <w:hideMark/>
          </w:tcPr>
          <w:p w14:paraId="2F544A4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&lt;0.0075</w:t>
            </w:r>
          </w:p>
        </w:tc>
        <w:tc>
          <w:tcPr>
            <w:tcW w:w="226" w:type="pct"/>
            <w:tcBorders>
              <w:top w:val="nil"/>
              <w:left w:val="nil"/>
              <w:bottom w:val="single" w:sz="4" w:space="0" w:color="auto"/>
              <w:right w:val="single" w:sz="4" w:space="0" w:color="auto"/>
            </w:tcBorders>
            <w:shd w:val="clear" w:color="auto" w:fill="auto"/>
            <w:noWrap/>
            <w:vAlign w:val="center"/>
            <w:hideMark/>
          </w:tcPr>
          <w:p w14:paraId="4FB1B23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0.045</w:t>
            </w:r>
          </w:p>
        </w:tc>
        <w:tc>
          <w:tcPr>
            <w:tcW w:w="226" w:type="pct"/>
            <w:tcBorders>
              <w:top w:val="nil"/>
              <w:left w:val="nil"/>
              <w:bottom w:val="single" w:sz="4" w:space="0" w:color="auto"/>
              <w:right w:val="single" w:sz="4" w:space="0" w:color="auto"/>
            </w:tcBorders>
            <w:shd w:val="clear" w:color="auto" w:fill="auto"/>
            <w:noWrap/>
            <w:vAlign w:val="center"/>
            <w:hideMark/>
          </w:tcPr>
          <w:p w14:paraId="6F1006C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0.092</w:t>
            </w:r>
          </w:p>
        </w:tc>
        <w:tc>
          <w:tcPr>
            <w:tcW w:w="226" w:type="pct"/>
            <w:tcBorders>
              <w:top w:val="nil"/>
              <w:left w:val="nil"/>
              <w:bottom w:val="single" w:sz="4" w:space="0" w:color="auto"/>
              <w:right w:val="single" w:sz="4" w:space="0" w:color="auto"/>
            </w:tcBorders>
            <w:shd w:val="clear" w:color="auto" w:fill="auto"/>
            <w:noWrap/>
            <w:vAlign w:val="center"/>
            <w:hideMark/>
          </w:tcPr>
          <w:p w14:paraId="54E1161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0.149</w:t>
            </w:r>
          </w:p>
        </w:tc>
        <w:tc>
          <w:tcPr>
            <w:tcW w:w="236" w:type="pct"/>
            <w:tcBorders>
              <w:top w:val="nil"/>
              <w:left w:val="nil"/>
              <w:bottom w:val="single" w:sz="4" w:space="0" w:color="auto"/>
              <w:right w:val="single" w:sz="4" w:space="0" w:color="auto"/>
            </w:tcBorders>
            <w:shd w:val="clear" w:color="auto" w:fill="auto"/>
            <w:noWrap/>
            <w:vAlign w:val="center"/>
            <w:hideMark/>
          </w:tcPr>
          <w:p w14:paraId="5A18B4A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0.205</w:t>
            </w:r>
          </w:p>
        </w:tc>
        <w:tc>
          <w:tcPr>
            <w:tcW w:w="283" w:type="pct"/>
            <w:tcBorders>
              <w:top w:val="nil"/>
              <w:left w:val="nil"/>
              <w:bottom w:val="single" w:sz="4" w:space="0" w:color="auto"/>
              <w:right w:val="single" w:sz="4" w:space="0" w:color="auto"/>
            </w:tcBorders>
            <w:shd w:val="clear" w:color="auto" w:fill="auto"/>
            <w:noWrap/>
            <w:vAlign w:val="center"/>
            <w:hideMark/>
          </w:tcPr>
          <w:p w14:paraId="00D6B3F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3.6</w:t>
            </w:r>
          </w:p>
        </w:tc>
        <w:tc>
          <w:tcPr>
            <w:tcW w:w="259" w:type="pct"/>
            <w:tcBorders>
              <w:top w:val="nil"/>
              <w:left w:val="nil"/>
              <w:bottom w:val="single" w:sz="4" w:space="0" w:color="auto"/>
              <w:right w:val="single" w:sz="4" w:space="0" w:color="auto"/>
            </w:tcBorders>
            <w:shd w:val="clear" w:color="auto" w:fill="auto"/>
            <w:noWrap/>
            <w:vAlign w:val="center"/>
            <w:hideMark/>
          </w:tcPr>
          <w:p w14:paraId="47C31A5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16.2</w:t>
            </w:r>
          </w:p>
        </w:tc>
      </w:tr>
      <w:tr w:rsidR="00DA1513" w:rsidRPr="00DA1513" w14:paraId="3BBCE84C" w14:textId="77777777" w:rsidTr="0027474C">
        <w:trPr>
          <w:trHeight w:val="227"/>
        </w:trPr>
        <w:tc>
          <w:tcPr>
            <w:tcW w:w="816" w:type="pct"/>
            <w:vMerge/>
            <w:tcBorders>
              <w:top w:val="nil"/>
              <w:left w:val="single" w:sz="4" w:space="0" w:color="auto"/>
              <w:bottom w:val="single" w:sz="4" w:space="0" w:color="auto"/>
              <w:right w:val="single" w:sz="4" w:space="0" w:color="auto"/>
            </w:tcBorders>
            <w:vAlign w:val="center"/>
            <w:hideMark/>
          </w:tcPr>
          <w:p w14:paraId="3D04D678" w14:textId="77777777" w:rsidR="00DA1513" w:rsidRPr="00DA1513" w:rsidRDefault="00DA1513" w:rsidP="00DA1513">
            <w:pPr>
              <w:spacing w:line="240" w:lineRule="auto"/>
              <w:jc w:val="left"/>
              <w:rPr>
                <w:rFonts w:eastAsia="Times New Roman" w:cs="Times New Roman"/>
                <w:b/>
                <w:bCs/>
                <w:sz w:val="16"/>
                <w:szCs w:val="16"/>
              </w:rPr>
            </w:pPr>
          </w:p>
        </w:tc>
        <w:tc>
          <w:tcPr>
            <w:tcW w:w="193" w:type="pct"/>
            <w:vMerge/>
            <w:tcBorders>
              <w:top w:val="nil"/>
              <w:left w:val="single" w:sz="4" w:space="0" w:color="auto"/>
              <w:bottom w:val="single" w:sz="4" w:space="0" w:color="auto"/>
              <w:right w:val="single" w:sz="4" w:space="0" w:color="auto"/>
            </w:tcBorders>
            <w:vAlign w:val="center"/>
            <w:hideMark/>
          </w:tcPr>
          <w:p w14:paraId="7DA4803F" w14:textId="77777777" w:rsidR="00DA1513" w:rsidRPr="00DA1513" w:rsidRDefault="00DA1513" w:rsidP="00DA1513">
            <w:pPr>
              <w:spacing w:line="240" w:lineRule="auto"/>
              <w:jc w:val="left"/>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14:paraId="2AD8FC1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DS</w:t>
            </w:r>
          </w:p>
        </w:tc>
        <w:tc>
          <w:tcPr>
            <w:tcW w:w="183" w:type="pct"/>
            <w:tcBorders>
              <w:top w:val="nil"/>
              <w:left w:val="nil"/>
              <w:bottom w:val="single" w:sz="4" w:space="0" w:color="auto"/>
              <w:right w:val="single" w:sz="4" w:space="0" w:color="auto"/>
            </w:tcBorders>
            <w:shd w:val="clear" w:color="auto" w:fill="auto"/>
            <w:noWrap/>
            <w:vAlign w:val="center"/>
            <w:hideMark/>
          </w:tcPr>
          <w:p w14:paraId="614C5E2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49C5609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151</w:t>
            </w:r>
          </w:p>
        </w:tc>
        <w:tc>
          <w:tcPr>
            <w:tcW w:w="237" w:type="pct"/>
            <w:tcBorders>
              <w:top w:val="nil"/>
              <w:left w:val="nil"/>
              <w:bottom w:val="single" w:sz="4" w:space="0" w:color="auto"/>
              <w:right w:val="single" w:sz="4" w:space="0" w:color="auto"/>
            </w:tcBorders>
            <w:shd w:val="clear" w:color="auto" w:fill="auto"/>
            <w:noWrap/>
            <w:vAlign w:val="center"/>
            <w:hideMark/>
          </w:tcPr>
          <w:p w14:paraId="3417CAA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84.8</w:t>
            </w:r>
          </w:p>
        </w:tc>
        <w:tc>
          <w:tcPr>
            <w:tcW w:w="211" w:type="pct"/>
            <w:tcBorders>
              <w:top w:val="nil"/>
              <w:left w:val="nil"/>
              <w:bottom w:val="single" w:sz="4" w:space="0" w:color="auto"/>
              <w:right w:val="single" w:sz="4" w:space="0" w:color="auto"/>
            </w:tcBorders>
            <w:shd w:val="clear" w:color="auto" w:fill="auto"/>
            <w:noWrap/>
            <w:vAlign w:val="center"/>
            <w:hideMark/>
          </w:tcPr>
          <w:p w14:paraId="0FC5AF2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0.014</w:t>
            </w:r>
          </w:p>
        </w:tc>
        <w:tc>
          <w:tcPr>
            <w:tcW w:w="207" w:type="pct"/>
            <w:tcBorders>
              <w:top w:val="nil"/>
              <w:left w:val="nil"/>
              <w:bottom w:val="single" w:sz="4" w:space="0" w:color="auto"/>
              <w:right w:val="single" w:sz="4" w:space="0" w:color="auto"/>
            </w:tcBorders>
            <w:shd w:val="clear" w:color="auto" w:fill="auto"/>
            <w:noWrap/>
            <w:vAlign w:val="center"/>
            <w:hideMark/>
          </w:tcPr>
          <w:p w14:paraId="2DDC254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0.040</w:t>
            </w:r>
          </w:p>
        </w:tc>
        <w:tc>
          <w:tcPr>
            <w:tcW w:w="179" w:type="pct"/>
            <w:tcBorders>
              <w:top w:val="nil"/>
              <w:left w:val="nil"/>
              <w:bottom w:val="single" w:sz="4" w:space="0" w:color="auto"/>
              <w:right w:val="single" w:sz="4" w:space="0" w:color="auto"/>
            </w:tcBorders>
            <w:shd w:val="clear" w:color="auto" w:fill="auto"/>
            <w:noWrap/>
            <w:vAlign w:val="center"/>
            <w:hideMark/>
          </w:tcPr>
          <w:p w14:paraId="718F200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2.770</w:t>
            </w:r>
          </w:p>
        </w:tc>
        <w:tc>
          <w:tcPr>
            <w:tcW w:w="187" w:type="pct"/>
            <w:tcBorders>
              <w:top w:val="nil"/>
              <w:left w:val="nil"/>
              <w:bottom w:val="single" w:sz="4" w:space="0" w:color="auto"/>
              <w:right w:val="single" w:sz="4" w:space="0" w:color="auto"/>
            </w:tcBorders>
            <w:shd w:val="clear" w:color="auto" w:fill="auto"/>
            <w:noWrap/>
            <w:vAlign w:val="center"/>
            <w:hideMark/>
          </w:tcPr>
          <w:p w14:paraId="1ACBD94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40" w:type="pct"/>
            <w:tcBorders>
              <w:top w:val="nil"/>
              <w:left w:val="nil"/>
              <w:bottom w:val="single" w:sz="4" w:space="0" w:color="auto"/>
              <w:right w:val="single" w:sz="4" w:space="0" w:color="auto"/>
            </w:tcBorders>
            <w:shd w:val="clear" w:color="auto" w:fill="auto"/>
            <w:noWrap/>
            <w:vAlign w:val="center"/>
            <w:hideMark/>
          </w:tcPr>
          <w:p w14:paraId="195C1A1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&lt;0.0075</w:t>
            </w:r>
          </w:p>
        </w:tc>
        <w:tc>
          <w:tcPr>
            <w:tcW w:w="240" w:type="pct"/>
            <w:tcBorders>
              <w:top w:val="nil"/>
              <w:left w:val="nil"/>
              <w:bottom w:val="single" w:sz="4" w:space="0" w:color="auto"/>
              <w:right w:val="single" w:sz="4" w:space="0" w:color="auto"/>
            </w:tcBorders>
            <w:shd w:val="clear" w:color="auto" w:fill="auto"/>
            <w:noWrap/>
            <w:vAlign w:val="center"/>
            <w:hideMark/>
          </w:tcPr>
          <w:p w14:paraId="7D61CA4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&lt;0.0075</w:t>
            </w:r>
          </w:p>
        </w:tc>
        <w:tc>
          <w:tcPr>
            <w:tcW w:w="240" w:type="pct"/>
            <w:tcBorders>
              <w:top w:val="nil"/>
              <w:left w:val="nil"/>
              <w:bottom w:val="single" w:sz="4" w:space="0" w:color="auto"/>
              <w:right w:val="single" w:sz="4" w:space="0" w:color="auto"/>
            </w:tcBorders>
            <w:shd w:val="clear" w:color="auto" w:fill="auto"/>
            <w:noWrap/>
            <w:vAlign w:val="center"/>
            <w:hideMark/>
          </w:tcPr>
          <w:p w14:paraId="2B99210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&lt;0.0075</w:t>
            </w:r>
          </w:p>
        </w:tc>
        <w:tc>
          <w:tcPr>
            <w:tcW w:w="240" w:type="pct"/>
            <w:tcBorders>
              <w:top w:val="nil"/>
              <w:left w:val="nil"/>
              <w:bottom w:val="single" w:sz="4" w:space="0" w:color="auto"/>
              <w:right w:val="single" w:sz="4" w:space="0" w:color="auto"/>
            </w:tcBorders>
            <w:shd w:val="clear" w:color="auto" w:fill="auto"/>
            <w:noWrap/>
            <w:vAlign w:val="center"/>
            <w:hideMark/>
          </w:tcPr>
          <w:p w14:paraId="2C94649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&lt;0.0075</w:t>
            </w:r>
          </w:p>
        </w:tc>
        <w:tc>
          <w:tcPr>
            <w:tcW w:w="226" w:type="pct"/>
            <w:tcBorders>
              <w:top w:val="nil"/>
              <w:left w:val="nil"/>
              <w:bottom w:val="single" w:sz="4" w:space="0" w:color="auto"/>
              <w:right w:val="single" w:sz="4" w:space="0" w:color="auto"/>
            </w:tcBorders>
            <w:shd w:val="clear" w:color="auto" w:fill="auto"/>
            <w:noWrap/>
            <w:vAlign w:val="center"/>
            <w:hideMark/>
          </w:tcPr>
          <w:p w14:paraId="53E4531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0.024</w:t>
            </w:r>
          </w:p>
        </w:tc>
        <w:tc>
          <w:tcPr>
            <w:tcW w:w="226" w:type="pct"/>
            <w:tcBorders>
              <w:top w:val="nil"/>
              <w:left w:val="nil"/>
              <w:bottom w:val="single" w:sz="4" w:space="0" w:color="auto"/>
              <w:right w:val="single" w:sz="4" w:space="0" w:color="auto"/>
            </w:tcBorders>
            <w:shd w:val="clear" w:color="auto" w:fill="auto"/>
            <w:noWrap/>
            <w:vAlign w:val="center"/>
            <w:hideMark/>
          </w:tcPr>
          <w:p w14:paraId="79548FD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0.057</w:t>
            </w:r>
          </w:p>
        </w:tc>
        <w:tc>
          <w:tcPr>
            <w:tcW w:w="226" w:type="pct"/>
            <w:tcBorders>
              <w:top w:val="nil"/>
              <w:left w:val="nil"/>
              <w:bottom w:val="single" w:sz="4" w:space="0" w:color="auto"/>
              <w:right w:val="single" w:sz="4" w:space="0" w:color="auto"/>
            </w:tcBorders>
            <w:shd w:val="clear" w:color="auto" w:fill="auto"/>
            <w:noWrap/>
            <w:vAlign w:val="center"/>
            <w:hideMark/>
          </w:tcPr>
          <w:p w14:paraId="3C1E256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0.152</w:t>
            </w:r>
          </w:p>
        </w:tc>
        <w:tc>
          <w:tcPr>
            <w:tcW w:w="236" w:type="pct"/>
            <w:tcBorders>
              <w:top w:val="nil"/>
              <w:left w:val="nil"/>
              <w:bottom w:val="single" w:sz="4" w:space="0" w:color="auto"/>
              <w:right w:val="single" w:sz="4" w:space="0" w:color="auto"/>
            </w:tcBorders>
            <w:shd w:val="clear" w:color="auto" w:fill="auto"/>
            <w:noWrap/>
            <w:vAlign w:val="center"/>
            <w:hideMark/>
          </w:tcPr>
          <w:p w14:paraId="6B8EEB5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0.299</w:t>
            </w:r>
          </w:p>
        </w:tc>
        <w:tc>
          <w:tcPr>
            <w:tcW w:w="283" w:type="pct"/>
            <w:tcBorders>
              <w:top w:val="nil"/>
              <w:left w:val="nil"/>
              <w:bottom w:val="single" w:sz="4" w:space="0" w:color="auto"/>
              <w:right w:val="single" w:sz="4" w:space="0" w:color="auto"/>
            </w:tcBorders>
            <w:shd w:val="clear" w:color="auto" w:fill="auto"/>
            <w:noWrap/>
            <w:vAlign w:val="center"/>
            <w:hideMark/>
          </w:tcPr>
          <w:p w14:paraId="64E8390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5.1</w:t>
            </w:r>
          </w:p>
        </w:tc>
        <w:tc>
          <w:tcPr>
            <w:tcW w:w="259" w:type="pct"/>
            <w:tcBorders>
              <w:top w:val="nil"/>
              <w:left w:val="nil"/>
              <w:bottom w:val="single" w:sz="4" w:space="0" w:color="auto"/>
              <w:right w:val="single" w:sz="4" w:space="0" w:color="auto"/>
            </w:tcBorders>
            <w:shd w:val="clear" w:color="auto" w:fill="auto"/>
            <w:noWrap/>
            <w:vAlign w:val="center"/>
            <w:hideMark/>
          </w:tcPr>
          <w:p w14:paraId="3BE0D7A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30.7</w:t>
            </w:r>
          </w:p>
        </w:tc>
      </w:tr>
      <w:tr w:rsidR="00DA1513" w:rsidRPr="00DA1513" w14:paraId="1C4EC8FE"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592876E9"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Chloride</w:t>
            </w:r>
            <w:proofErr w:type="spellEnd"/>
            <w:r w:rsidRPr="00DA1513">
              <w:rPr>
                <w:rFonts w:eastAsia="Times New Roman" w:cs="Times New Roman"/>
                <w:b/>
                <w:bCs/>
                <w:sz w:val="16"/>
                <w:szCs w:val="16"/>
              </w:rPr>
              <w:t xml:space="preserve"> (Cl⁻)</w:t>
            </w:r>
            <w:r w:rsidRPr="00DA1513">
              <w:rPr>
                <w:rFonts w:eastAsia="Times New Roman" w:cs="Times New Roman"/>
                <w:b/>
                <w:bCs/>
                <w:sz w:val="16"/>
                <w:szCs w:val="16"/>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0066B78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0.63</w:t>
            </w:r>
          </w:p>
        </w:tc>
        <w:tc>
          <w:tcPr>
            <w:tcW w:w="235" w:type="pct"/>
            <w:tcBorders>
              <w:top w:val="nil"/>
              <w:left w:val="nil"/>
              <w:bottom w:val="single" w:sz="4" w:space="0" w:color="auto"/>
              <w:right w:val="single" w:sz="4" w:space="0" w:color="auto"/>
            </w:tcBorders>
            <w:shd w:val="clear" w:color="auto" w:fill="auto"/>
            <w:noWrap/>
            <w:vAlign w:val="center"/>
            <w:hideMark/>
          </w:tcPr>
          <w:p w14:paraId="7F9BFC60" w14:textId="7BF0D65C"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1E2DE78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62175F6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327</w:t>
            </w:r>
          </w:p>
        </w:tc>
        <w:tc>
          <w:tcPr>
            <w:tcW w:w="237" w:type="pct"/>
            <w:tcBorders>
              <w:top w:val="nil"/>
              <w:left w:val="nil"/>
              <w:bottom w:val="single" w:sz="4" w:space="0" w:color="auto"/>
              <w:right w:val="single" w:sz="4" w:space="0" w:color="auto"/>
            </w:tcBorders>
            <w:shd w:val="clear" w:color="auto" w:fill="auto"/>
            <w:noWrap/>
            <w:vAlign w:val="center"/>
            <w:hideMark/>
          </w:tcPr>
          <w:p w14:paraId="35B327C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66.7</w:t>
            </w:r>
          </w:p>
        </w:tc>
        <w:tc>
          <w:tcPr>
            <w:tcW w:w="211" w:type="pct"/>
            <w:tcBorders>
              <w:top w:val="nil"/>
              <w:left w:val="nil"/>
              <w:bottom w:val="single" w:sz="4" w:space="0" w:color="auto"/>
              <w:right w:val="single" w:sz="4" w:space="0" w:color="auto"/>
            </w:tcBorders>
            <w:shd w:val="clear" w:color="auto" w:fill="auto"/>
            <w:noWrap/>
            <w:vAlign w:val="center"/>
            <w:hideMark/>
          </w:tcPr>
          <w:p w14:paraId="350A4D8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0.62</w:t>
            </w:r>
          </w:p>
        </w:tc>
        <w:tc>
          <w:tcPr>
            <w:tcW w:w="207" w:type="pct"/>
            <w:tcBorders>
              <w:top w:val="nil"/>
              <w:left w:val="nil"/>
              <w:bottom w:val="single" w:sz="4" w:space="0" w:color="auto"/>
              <w:right w:val="single" w:sz="4" w:space="0" w:color="auto"/>
            </w:tcBorders>
            <w:shd w:val="clear" w:color="auto" w:fill="auto"/>
            <w:noWrap/>
            <w:vAlign w:val="center"/>
            <w:hideMark/>
          </w:tcPr>
          <w:p w14:paraId="674CB8B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0.77</w:t>
            </w:r>
          </w:p>
        </w:tc>
        <w:tc>
          <w:tcPr>
            <w:tcW w:w="179" w:type="pct"/>
            <w:tcBorders>
              <w:top w:val="nil"/>
              <w:left w:val="nil"/>
              <w:bottom w:val="single" w:sz="4" w:space="0" w:color="auto"/>
              <w:right w:val="single" w:sz="4" w:space="0" w:color="auto"/>
            </w:tcBorders>
            <w:shd w:val="clear" w:color="auto" w:fill="auto"/>
            <w:noWrap/>
            <w:vAlign w:val="center"/>
            <w:hideMark/>
          </w:tcPr>
          <w:p w14:paraId="05561BD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1.25</w:t>
            </w:r>
          </w:p>
        </w:tc>
        <w:tc>
          <w:tcPr>
            <w:tcW w:w="187" w:type="pct"/>
            <w:tcBorders>
              <w:top w:val="nil"/>
              <w:left w:val="nil"/>
              <w:bottom w:val="single" w:sz="4" w:space="0" w:color="auto"/>
              <w:right w:val="single" w:sz="4" w:space="0" w:color="auto"/>
            </w:tcBorders>
            <w:shd w:val="clear" w:color="auto" w:fill="auto"/>
            <w:noWrap/>
            <w:vAlign w:val="center"/>
            <w:hideMark/>
          </w:tcPr>
          <w:p w14:paraId="5375FFA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40" w:type="pct"/>
            <w:tcBorders>
              <w:top w:val="nil"/>
              <w:left w:val="nil"/>
              <w:bottom w:val="single" w:sz="4" w:space="0" w:color="auto"/>
              <w:right w:val="single" w:sz="4" w:space="0" w:color="auto"/>
            </w:tcBorders>
            <w:shd w:val="clear" w:color="auto" w:fill="auto"/>
            <w:noWrap/>
            <w:vAlign w:val="center"/>
            <w:hideMark/>
          </w:tcPr>
          <w:p w14:paraId="70DCDA7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63B607A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59509EC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04E7537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0.67</w:t>
            </w:r>
          </w:p>
        </w:tc>
        <w:tc>
          <w:tcPr>
            <w:tcW w:w="226" w:type="pct"/>
            <w:tcBorders>
              <w:top w:val="nil"/>
              <w:left w:val="nil"/>
              <w:bottom w:val="single" w:sz="4" w:space="0" w:color="auto"/>
              <w:right w:val="single" w:sz="4" w:space="0" w:color="auto"/>
            </w:tcBorders>
            <w:shd w:val="clear" w:color="auto" w:fill="auto"/>
            <w:noWrap/>
            <w:vAlign w:val="center"/>
            <w:hideMark/>
          </w:tcPr>
          <w:p w14:paraId="3978DD2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1.54</w:t>
            </w:r>
          </w:p>
        </w:tc>
        <w:tc>
          <w:tcPr>
            <w:tcW w:w="226" w:type="pct"/>
            <w:tcBorders>
              <w:top w:val="nil"/>
              <w:left w:val="nil"/>
              <w:bottom w:val="single" w:sz="4" w:space="0" w:color="auto"/>
              <w:right w:val="single" w:sz="4" w:space="0" w:color="auto"/>
            </w:tcBorders>
            <w:shd w:val="clear" w:color="auto" w:fill="auto"/>
            <w:noWrap/>
            <w:vAlign w:val="center"/>
            <w:hideMark/>
          </w:tcPr>
          <w:p w14:paraId="6CC92FD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2.07</w:t>
            </w:r>
          </w:p>
        </w:tc>
        <w:tc>
          <w:tcPr>
            <w:tcW w:w="226" w:type="pct"/>
            <w:tcBorders>
              <w:top w:val="nil"/>
              <w:left w:val="nil"/>
              <w:bottom w:val="single" w:sz="4" w:space="0" w:color="auto"/>
              <w:right w:val="single" w:sz="4" w:space="0" w:color="auto"/>
            </w:tcBorders>
            <w:shd w:val="clear" w:color="auto" w:fill="auto"/>
            <w:noWrap/>
            <w:vAlign w:val="center"/>
            <w:hideMark/>
          </w:tcPr>
          <w:p w14:paraId="7D3CD23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3.65</w:t>
            </w:r>
          </w:p>
        </w:tc>
        <w:tc>
          <w:tcPr>
            <w:tcW w:w="236" w:type="pct"/>
            <w:tcBorders>
              <w:top w:val="nil"/>
              <w:left w:val="nil"/>
              <w:bottom w:val="single" w:sz="4" w:space="0" w:color="auto"/>
              <w:right w:val="single" w:sz="4" w:space="0" w:color="auto"/>
            </w:tcBorders>
            <w:shd w:val="clear" w:color="auto" w:fill="auto"/>
            <w:noWrap/>
            <w:vAlign w:val="center"/>
            <w:hideMark/>
          </w:tcPr>
          <w:p w14:paraId="2159B87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4.70</w:t>
            </w:r>
          </w:p>
        </w:tc>
        <w:tc>
          <w:tcPr>
            <w:tcW w:w="283" w:type="pct"/>
            <w:tcBorders>
              <w:top w:val="nil"/>
              <w:left w:val="nil"/>
              <w:bottom w:val="single" w:sz="4" w:space="0" w:color="auto"/>
              <w:right w:val="single" w:sz="4" w:space="0" w:color="auto"/>
            </w:tcBorders>
            <w:shd w:val="clear" w:color="auto" w:fill="auto"/>
            <w:noWrap/>
            <w:vAlign w:val="center"/>
            <w:hideMark/>
          </w:tcPr>
          <w:p w14:paraId="0A05718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2.9</w:t>
            </w:r>
          </w:p>
        </w:tc>
        <w:tc>
          <w:tcPr>
            <w:tcW w:w="259" w:type="pct"/>
            <w:tcBorders>
              <w:top w:val="nil"/>
              <w:left w:val="nil"/>
              <w:bottom w:val="single" w:sz="4" w:space="0" w:color="auto"/>
              <w:right w:val="single" w:sz="4" w:space="0" w:color="auto"/>
            </w:tcBorders>
            <w:shd w:val="clear" w:color="auto" w:fill="auto"/>
            <w:noWrap/>
            <w:vAlign w:val="center"/>
            <w:hideMark/>
          </w:tcPr>
          <w:p w14:paraId="0DE16E3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11.7</w:t>
            </w:r>
          </w:p>
        </w:tc>
      </w:tr>
      <w:tr w:rsidR="00DA1513" w:rsidRPr="00DA1513" w14:paraId="3C45FB0E" w14:textId="77777777" w:rsidTr="0027474C">
        <w:trPr>
          <w:trHeight w:val="227"/>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15817FE8"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Sulfate (SO</w:t>
            </w:r>
            <w:r w:rsidRPr="00DA1513">
              <w:rPr>
                <w:rFonts w:eastAsia="Times New Roman" w:cs="Times New Roman"/>
                <w:b/>
                <w:bCs/>
                <w:sz w:val="16"/>
                <w:szCs w:val="16"/>
                <w:vertAlign w:val="subscript"/>
              </w:rPr>
              <w:t>4</w:t>
            </w:r>
            <w:r w:rsidRPr="00DA1513">
              <w:rPr>
                <w:rFonts w:eastAsia="Times New Roman" w:cs="Times New Roman"/>
                <w:b/>
                <w:bCs/>
                <w:sz w:val="16"/>
                <w:szCs w:val="16"/>
                <w:vertAlign w:val="superscript"/>
              </w:rPr>
              <w:t>2-</w:t>
            </w:r>
            <w:r w:rsidRPr="00DA1513">
              <w:rPr>
                <w:rFonts w:eastAsia="Times New Roman" w:cs="Times New Roman"/>
                <w:b/>
                <w:bCs/>
                <w:sz w:val="16"/>
                <w:szCs w:val="16"/>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14B3A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493C2B3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RS</w:t>
            </w:r>
          </w:p>
        </w:tc>
        <w:tc>
          <w:tcPr>
            <w:tcW w:w="183" w:type="pct"/>
            <w:tcBorders>
              <w:top w:val="nil"/>
              <w:left w:val="nil"/>
              <w:bottom w:val="single" w:sz="4" w:space="0" w:color="auto"/>
              <w:right w:val="single" w:sz="4" w:space="0" w:color="auto"/>
            </w:tcBorders>
            <w:shd w:val="clear" w:color="auto" w:fill="auto"/>
            <w:noWrap/>
            <w:vAlign w:val="center"/>
            <w:hideMark/>
          </w:tcPr>
          <w:p w14:paraId="24529CE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1059D4B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46</w:t>
            </w:r>
          </w:p>
        </w:tc>
        <w:tc>
          <w:tcPr>
            <w:tcW w:w="237" w:type="pct"/>
            <w:tcBorders>
              <w:top w:val="nil"/>
              <w:left w:val="nil"/>
              <w:bottom w:val="single" w:sz="4" w:space="0" w:color="auto"/>
              <w:right w:val="single" w:sz="4" w:space="0" w:color="auto"/>
            </w:tcBorders>
            <w:shd w:val="clear" w:color="auto" w:fill="auto"/>
            <w:noWrap/>
            <w:vAlign w:val="center"/>
            <w:hideMark/>
          </w:tcPr>
          <w:p w14:paraId="6142039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2.2</w:t>
            </w:r>
          </w:p>
        </w:tc>
        <w:tc>
          <w:tcPr>
            <w:tcW w:w="211" w:type="pct"/>
            <w:tcBorders>
              <w:top w:val="nil"/>
              <w:left w:val="nil"/>
              <w:bottom w:val="single" w:sz="4" w:space="0" w:color="auto"/>
              <w:right w:val="single" w:sz="4" w:space="0" w:color="auto"/>
            </w:tcBorders>
            <w:shd w:val="clear" w:color="auto" w:fill="auto"/>
            <w:noWrap/>
            <w:vAlign w:val="center"/>
            <w:hideMark/>
          </w:tcPr>
          <w:p w14:paraId="3C90778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0.61</w:t>
            </w:r>
          </w:p>
        </w:tc>
        <w:tc>
          <w:tcPr>
            <w:tcW w:w="207" w:type="pct"/>
            <w:tcBorders>
              <w:top w:val="nil"/>
              <w:left w:val="nil"/>
              <w:bottom w:val="single" w:sz="4" w:space="0" w:color="auto"/>
              <w:right w:val="single" w:sz="4" w:space="0" w:color="auto"/>
            </w:tcBorders>
            <w:shd w:val="clear" w:color="auto" w:fill="auto"/>
            <w:noWrap/>
            <w:vAlign w:val="center"/>
            <w:hideMark/>
          </w:tcPr>
          <w:p w14:paraId="0D46F87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0.44</w:t>
            </w:r>
          </w:p>
        </w:tc>
        <w:tc>
          <w:tcPr>
            <w:tcW w:w="179" w:type="pct"/>
            <w:tcBorders>
              <w:top w:val="nil"/>
              <w:left w:val="nil"/>
              <w:bottom w:val="single" w:sz="4" w:space="0" w:color="auto"/>
              <w:right w:val="single" w:sz="4" w:space="0" w:color="auto"/>
            </w:tcBorders>
            <w:shd w:val="clear" w:color="auto" w:fill="auto"/>
            <w:noWrap/>
            <w:vAlign w:val="center"/>
            <w:hideMark/>
          </w:tcPr>
          <w:p w14:paraId="76B6FFC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0.72</w:t>
            </w:r>
          </w:p>
        </w:tc>
        <w:tc>
          <w:tcPr>
            <w:tcW w:w="187" w:type="pct"/>
            <w:tcBorders>
              <w:top w:val="nil"/>
              <w:left w:val="nil"/>
              <w:bottom w:val="single" w:sz="4" w:space="0" w:color="auto"/>
              <w:right w:val="single" w:sz="4" w:space="0" w:color="auto"/>
            </w:tcBorders>
            <w:shd w:val="clear" w:color="auto" w:fill="auto"/>
            <w:noWrap/>
            <w:vAlign w:val="center"/>
            <w:hideMark/>
          </w:tcPr>
          <w:p w14:paraId="657FCD4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0.27</w:t>
            </w:r>
          </w:p>
        </w:tc>
        <w:tc>
          <w:tcPr>
            <w:tcW w:w="240" w:type="pct"/>
            <w:tcBorders>
              <w:top w:val="nil"/>
              <w:left w:val="nil"/>
              <w:bottom w:val="single" w:sz="4" w:space="0" w:color="auto"/>
              <w:right w:val="single" w:sz="4" w:space="0" w:color="auto"/>
            </w:tcBorders>
            <w:shd w:val="clear" w:color="auto" w:fill="auto"/>
            <w:noWrap/>
            <w:vAlign w:val="center"/>
            <w:hideMark/>
          </w:tcPr>
          <w:p w14:paraId="72F4435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&lt;0.17</w:t>
            </w:r>
          </w:p>
        </w:tc>
        <w:tc>
          <w:tcPr>
            <w:tcW w:w="240" w:type="pct"/>
            <w:tcBorders>
              <w:top w:val="nil"/>
              <w:left w:val="nil"/>
              <w:bottom w:val="single" w:sz="4" w:space="0" w:color="auto"/>
              <w:right w:val="single" w:sz="4" w:space="0" w:color="auto"/>
            </w:tcBorders>
            <w:shd w:val="clear" w:color="auto" w:fill="auto"/>
            <w:noWrap/>
            <w:vAlign w:val="center"/>
            <w:hideMark/>
          </w:tcPr>
          <w:p w14:paraId="1FC7385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0.28</w:t>
            </w:r>
          </w:p>
        </w:tc>
        <w:tc>
          <w:tcPr>
            <w:tcW w:w="240" w:type="pct"/>
            <w:tcBorders>
              <w:top w:val="nil"/>
              <w:left w:val="nil"/>
              <w:bottom w:val="single" w:sz="4" w:space="0" w:color="auto"/>
              <w:right w:val="single" w:sz="4" w:space="0" w:color="auto"/>
            </w:tcBorders>
            <w:shd w:val="clear" w:color="auto" w:fill="auto"/>
            <w:noWrap/>
            <w:vAlign w:val="center"/>
            <w:hideMark/>
          </w:tcPr>
          <w:p w14:paraId="38C856C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0.44</w:t>
            </w:r>
          </w:p>
        </w:tc>
        <w:tc>
          <w:tcPr>
            <w:tcW w:w="240" w:type="pct"/>
            <w:tcBorders>
              <w:top w:val="nil"/>
              <w:left w:val="nil"/>
              <w:bottom w:val="single" w:sz="4" w:space="0" w:color="auto"/>
              <w:right w:val="single" w:sz="4" w:space="0" w:color="auto"/>
            </w:tcBorders>
            <w:shd w:val="clear" w:color="auto" w:fill="auto"/>
            <w:noWrap/>
            <w:vAlign w:val="center"/>
            <w:hideMark/>
          </w:tcPr>
          <w:p w14:paraId="78B560C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0.77</w:t>
            </w:r>
          </w:p>
        </w:tc>
        <w:tc>
          <w:tcPr>
            <w:tcW w:w="226" w:type="pct"/>
            <w:tcBorders>
              <w:top w:val="nil"/>
              <w:left w:val="nil"/>
              <w:bottom w:val="single" w:sz="4" w:space="0" w:color="auto"/>
              <w:right w:val="single" w:sz="4" w:space="0" w:color="auto"/>
            </w:tcBorders>
            <w:shd w:val="clear" w:color="auto" w:fill="auto"/>
            <w:noWrap/>
            <w:vAlign w:val="center"/>
            <w:hideMark/>
          </w:tcPr>
          <w:p w14:paraId="614EF91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1.25</w:t>
            </w:r>
          </w:p>
        </w:tc>
        <w:tc>
          <w:tcPr>
            <w:tcW w:w="226" w:type="pct"/>
            <w:tcBorders>
              <w:top w:val="nil"/>
              <w:left w:val="nil"/>
              <w:bottom w:val="single" w:sz="4" w:space="0" w:color="auto"/>
              <w:right w:val="single" w:sz="4" w:space="0" w:color="auto"/>
            </w:tcBorders>
            <w:shd w:val="clear" w:color="auto" w:fill="auto"/>
            <w:noWrap/>
            <w:vAlign w:val="center"/>
            <w:hideMark/>
          </w:tcPr>
          <w:p w14:paraId="2DB64A0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1.45</w:t>
            </w:r>
          </w:p>
        </w:tc>
        <w:tc>
          <w:tcPr>
            <w:tcW w:w="226" w:type="pct"/>
            <w:tcBorders>
              <w:top w:val="nil"/>
              <w:left w:val="nil"/>
              <w:bottom w:val="single" w:sz="4" w:space="0" w:color="auto"/>
              <w:right w:val="single" w:sz="4" w:space="0" w:color="auto"/>
            </w:tcBorders>
            <w:shd w:val="clear" w:color="auto" w:fill="auto"/>
            <w:noWrap/>
            <w:vAlign w:val="center"/>
            <w:hideMark/>
          </w:tcPr>
          <w:p w14:paraId="4543FA7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1.90</w:t>
            </w:r>
          </w:p>
        </w:tc>
        <w:tc>
          <w:tcPr>
            <w:tcW w:w="236" w:type="pct"/>
            <w:tcBorders>
              <w:top w:val="nil"/>
              <w:left w:val="nil"/>
              <w:bottom w:val="single" w:sz="4" w:space="0" w:color="auto"/>
              <w:right w:val="single" w:sz="4" w:space="0" w:color="auto"/>
            </w:tcBorders>
            <w:shd w:val="clear" w:color="auto" w:fill="auto"/>
            <w:noWrap/>
            <w:vAlign w:val="center"/>
            <w:hideMark/>
          </w:tcPr>
          <w:p w14:paraId="5BEC78F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1.90</w:t>
            </w:r>
          </w:p>
        </w:tc>
        <w:tc>
          <w:tcPr>
            <w:tcW w:w="283" w:type="pct"/>
            <w:tcBorders>
              <w:top w:val="nil"/>
              <w:left w:val="nil"/>
              <w:bottom w:val="single" w:sz="4" w:space="0" w:color="auto"/>
              <w:right w:val="single" w:sz="4" w:space="0" w:color="auto"/>
            </w:tcBorders>
            <w:shd w:val="clear" w:color="auto" w:fill="auto"/>
            <w:noWrap/>
            <w:vAlign w:val="center"/>
            <w:hideMark/>
          </w:tcPr>
          <w:p w14:paraId="19E9EF2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w:t>
            </w:r>
          </w:p>
        </w:tc>
        <w:tc>
          <w:tcPr>
            <w:tcW w:w="259" w:type="pct"/>
            <w:tcBorders>
              <w:top w:val="nil"/>
              <w:left w:val="nil"/>
              <w:bottom w:val="single" w:sz="4" w:space="0" w:color="auto"/>
              <w:right w:val="single" w:sz="4" w:space="0" w:color="auto"/>
            </w:tcBorders>
            <w:shd w:val="clear" w:color="auto" w:fill="auto"/>
            <w:noWrap/>
            <w:vAlign w:val="center"/>
            <w:hideMark/>
          </w:tcPr>
          <w:p w14:paraId="3E8981D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4.2</w:t>
            </w:r>
          </w:p>
        </w:tc>
      </w:tr>
      <w:tr w:rsidR="00DA1513" w:rsidRPr="00DA1513" w14:paraId="55B6CA7A" w14:textId="77777777" w:rsidTr="0027474C">
        <w:trPr>
          <w:trHeight w:val="227"/>
        </w:trPr>
        <w:tc>
          <w:tcPr>
            <w:tcW w:w="816" w:type="pct"/>
            <w:vMerge/>
            <w:tcBorders>
              <w:top w:val="nil"/>
              <w:left w:val="single" w:sz="4" w:space="0" w:color="auto"/>
              <w:bottom w:val="single" w:sz="4" w:space="0" w:color="auto"/>
              <w:right w:val="single" w:sz="4" w:space="0" w:color="auto"/>
            </w:tcBorders>
            <w:vAlign w:val="center"/>
            <w:hideMark/>
          </w:tcPr>
          <w:p w14:paraId="63BD108A" w14:textId="77777777" w:rsidR="00DA1513" w:rsidRPr="00DA1513" w:rsidRDefault="00DA1513" w:rsidP="00DA1513">
            <w:pPr>
              <w:spacing w:line="240" w:lineRule="auto"/>
              <w:jc w:val="left"/>
              <w:rPr>
                <w:rFonts w:eastAsia="Times New Roman" w:cs="Times New Roman"/>
                <w:b/>
                <w:bCs/>
                <w:sz w:val="16"/>
                <w:szCs w:val="16"/>
              </w:rPr>
            </w:pPr>
          </w:p>
        </w:tc>
        <w:tc>
          <w:tcPr>
            <w:tcW w:w="193" w:type="pct"/>
            <w:vMerge/>
            <w:tcBorders>
              <w:top w:val="nil"/>
              <w:left w:val="single" w:sz="4" w:space="0" w:color="auto"/>
              <w:bottom w:val="single" w:sz="4" w:space="0" w:color="auto"/>
              <w:right w:val="single" w:sz="4" w:space="0" w:color="auto"/>
            </w:tcBorders>
            <w:vAlign w:val="center"/>
            <w:hideMark/>
          </w:tcPr>
          <w:p w14:paraId="673070C5" w14:textId="77777777" w:rsidR="00DA1513" w:rsidRPr="00DA1513" w:rsidRDefault="00DA1513" w:rsidP="00DA1513">
            <w:pPr>
              <w:spacing w:line="240" w:lineRule="auto"/>
              <w:jc w:val="left"/>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14:paraId="4863325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DS</w:t>
            </w:r>
          </w:p>
        </w:tc>
        <w:tc>
          <w:tcPr>
            <w:tcW w:w="183" w:type="pct"/>
            <w:tcBorders>
              <w:top w:val="nil"/>
              <w:left w:val="nil"/>
              <w:bottom w:val="single" w:sz="4" w:space="0" w:color="auto"/>
              <w:right w:val="single" w:sz="4" w:space="0" w:color="auto"/>
            </w:tcBorders>
            <w:shd w:val="clear" w:color="auto" w:fill="auto"/>
            <w:noWrap/>
            <w:vAlign w:val="center"/>
            <w:hideMark/>
          </w:tcPr>
          <w:p w14:paraId="208E5E3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10C02E9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51</w:t>
            </w:r>
          </w:p>
        </w:tc>
        <w:tc>
          <w:tcPr>
            <w:tcW w:w="237" w:type="pct"/>
            <w:tcBorders>
              <w:top w:val="nil"/>
              <w:left w:val="nil"/>
              <w:bottom w:val="single" w:sz="4" w:space="0" w:color="auto"/>
              <w:right w:val="single" w:sz="4" w:space="0" w:color="auto"/>
            </w:tcBorders>
            <w:shd w:val="clear" w:color="auto" w:fill="auto"/>
            <w:noWrap/>
            <w:vAlign w:val="center"/>
            <w:hideMark/>
          </w:tcPr>
          <w:p w14:paraId="37C7C71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17.7</w:t>
            </w:r>
          </w:p>
        </w:tc>
        <w:tc>
          <w:tcPr>
            <w:tcW w:w="211" w:type="pct"/>
            <w:tcBorders>
              <w:top w:val="nil"/>
              <w:left w:val="nil"/>
              <w:bottom w:val="single" w:sz="4" w:space="0" w:color="auto"/>
              <w:right w:val="single" w:sz="4" w:space="0" w:color="auto"/>
            </w:tcBorders>
            <w:shd w:val="clear" w:color="auto" w:fill="auto"/>
            <w:noWrap/>
            <w:vAlign w:val="center"/>
            <w:hideMark/>
          </w:tcPr>
          <w:p w14:paraId="062EC48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0.41</w:t>
            </w:r>
          </w:p>
        </w:tc>
        <w:tc>
          <w:tcPr>
            <w:tcW w:w="207" w:type="pct"/>
            <w:tcBorders>
              <w:top w:val="nil"/>
              <w:left w:val="nil"/>
              <w:bottom w:val="single" w:sz="4" w:space="0" w:color="auto"/>
              <w:right w:val="single" w:sz="4" w:space="0" w:color="auto"/>
            </w:tcBorders>
            <w:shd w:val="clear" w:color="auto" w:fill="auto"/>
            <w:noWrap/>
            <w:vAlign w:val="center"/>
            <w:hideMark/>
          </w:tcPr>
          <w:p w14:paraId="4B3762B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0.40</w:t>
            </w:r>
          </w:p>
        </w:tc>
        <w:tc>
          <w:tcPr>
            <w:tcW w:w="179" w:type="pct"/>
            <w:tcBorders>
              <w:top w:val="nil"/>
              <w:left w:val="nil"/>
              <w:bottom w:val="single" w:sz="4" w:space="0" w:color="auto"/>
              <w:right w:val="single" w:sz="4" w:space="0" w:color="auto"/>
            </w:tcBorders>
            <w:shd w:val="clear" w:color="auto" w:fill="auto"/>
            <w:noWrap/>
            <w:vAlign w:val="center"/>
            <w:hideMark/>
          </w:tcPr>
          <w:p w14:paraId="26D1D16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0.98</w:t>
            </w:r>
          </w:p>
        </w:tc>
        <w:tc>
          <w:tcPr>
            <w:tcW w:w="187" w:type="pct"/>
            <w:tcBorders>
              <w:top w:val="nil"/>
              <w:left w:val="nil"/>
              <w:bottom w:val="single" w:sz="4" w:space="0" w:color="auto"/>
              <w:right w:val="single" w:sz="4" w:space="0" w:color="auto"/>
            </w:tcBorders>
            <w:shd w:val="clear" w:color="auto" w:fill="auto"/>
            <w:noWrap/>
            <w:vAlign w:val="center"/>
            <w:hideMark/>
          </w:tcPr>
          <w:p w14:paraId="5A5A4F1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0.13</w:t>
            </w:r>
          </w:p>
        </w:tc>
        <w:tc>
          <w:tcPr>
            <w:tcW w:w="240" w:type="pct"/>
            <w:tcBorders>
              <w:top w:val="nil"/>
              <w:left w:val="nil"/>
              <w:bottom w:val="single" w:sz="4" w:space="0" w:color="auto"/>
              <w:right w:val="single" w:sz="4" w:space="0" w:color="auto"/>
            </w:tcBorders>
            <w:shd w:val="clear" w:color="auto" w:fill="auto"/>
            <w:noWrap/>
            <w:vAlign w:val="center"/>
            <w:hideMark/>
          </w:tcPr>
          <w:p w14:paraId="5599829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&lt;0.17</w:t>
            </w:r>
          </w:p>
        </w:tc>
        <w:tc>
          <w:tcPr>
            <w:tcW w:w="240" w:type="pct"/>
            <w:tcBorders>
              <w:top w:val="nil"/>
              <w:left w:val="nil"/>
              <w:bottom w:val="single" w:sz="4" w:space="0" w:color="auto"/>
              <w:right w:val="single" w:sz="4" w:space="0" w:color="auto"/>
            </w:tcBorders>
            <w:shd w:val="clear" w:color="auto" w:fill="auto"/>
            <w:noWrap/>
            <w:vAlign w:val="center"/>
            <w:hideMark/>
          </w:tcPr>
          <w:p w14:paraId="7D34CFF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0.21</w:t>
            </w:r>
          </w:p>
        </w:tc>
        <w:tc>
          <w:tcPr>
            <w:tcW w:w="240" w:type="pct"/>
            <w:tcBorders>
              <w:top w:val="nil"/>
              <w:left w:val="nil"/>
              <w:bottom w:val="single" w:sz="4" w:space="0" w:color="auto"/>
              <w:right w:val="single" w:sz="4" w:space="0" w:color="auto"/>
            </w:tcBorders>
            <w:shd w:val="clear" w:color="auto" w:fill="auto"/>
            <w:noWrap/>
            <w:vAlign w:val="center"/>
            <w:hideMark/>
          </w:tcPr>
          <w:p w14:paraId="6E1C595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0.27</w:t>
            </w:r>
          </w:p>
        </w:tc>
        <w:tc>
          <w:tcPr>
            <w:tcW w:w="240" w:type="pct"/>
            <w:tcBorders>
              <w:top w:val="nil"/>
              <w:left w:val="nil"/>
              <w:bottom w:val="single" w:sz="4" w:space="0" w:color="auto"/>
              <w:right w:val="single" w:sz="4" w:space="0" w:color="auto"/>
            </w:tcBorders>
            <w:shd w:val="clear" w:color="auto" w:fill="auto"/>
            <w:noWrap/>
            <w:vAlign w:val="center"/>
            <w:hideMark/>
          </w:tcPr>
          <w:p w14:paraId="509CCB4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0.52</w:t>
            </w:r>
          </w:p>
        </w:tc>
        <w:tc>
          <w:tcPr>
            <w:tcW w:w="226" w:type="pct"/>
            <w:tcBorders>
              <w:top w:val="nil"/>
              <w:left w:val="nil"/>
              <w:bottom w:val="single" w:sz="4" w:space="0" w:color="auto"/>
              <w:right w:val="single" w:sz="4" w:space="0" w:color="auto"/>
            </w:tcBorders>
            <w:shd w:val="clear" w:color="auto" w:fill="auto"/>
            <w:noWrap/>
            <w:vAlign w:val="center"/>
            <w:hideMark/>
          </w:tcPr>
          <w:p w14:paraId="2A3041A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0.91</w:t>
            </w:r>
          </w:p>
        </w:tc>
        <w:tc>
          <w:tcPr>
            <w:tcW w:w="226" w:type="pct"/>
            <w:tcBorders>
              <w:top w:val="nil"/>
              <w:left w:val="nil"/>
              <w:bottom w:val="single" w:sz="4" w:space="0" w:color="auto"/>
              <w:right w:val="single" w:sz="4" w:space="0" w:color="auto"/>
            </w:tcBorders>
            <w:shd w:val="clear" w:color="auto" w:fill="auto"/>
            <w:noWrap/>
            <w:vAlign w:val="center"/>
            <w:hideMark/>
          </w:tcPr>
          <w:p w14:paraId="1854A1F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0.96</w:t>
            </w:r>
          </w:p>
        </w:tc>
        <w:tc>
          <w:tcPr>
            <w:tcW w:w="226" w:type="pct"/>
            <w:tcBorders>
              <w:top w:val="nil"/>
              <w:left w:val="nil"/>
              <w:bottom w:val="single" w:sz="4" w:space="0" w:color="auto"/>
              <w:right w:val="single" w:sz="4" w:space="0" w:color="auto"/>
            </w:tcBorders>
            <w:shd w:val="clear" w:color="auto" w:fill="auto"/>
            <w:noWrap/>
            <w:vAlign w:val="center"/>
            <w:hideMark/>
          </w:tcPr>
          <w:p w14:paraId="01D5DD2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1.00</w:t>
            </w:r>
          </w:p>
        </w:tc>
        <w:tc>
          <w:tcPr>
            <w:tcW w:w="236" w:type="pct"/>
            <w:tcBorders>
              <w:top w:val="nil"/>
              <w:left w:val="nil"/>
              <w:bottom w:val="single" w:sz="4" w:space="0" w:color="auto"/>
              <w:right w:val="single" w:sz="4" w:space="0" w:color="auto"/>
            </w:tcBorders>
            <w:shd w:val="clear" w:color="auto" w:fill="auto"/>
            <w:noWrap/>
            <w:vAlign w:val="center"/>
            <w:hideMark/>
          </w:tcPr>
          <w:p w14:paraId="04917D3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2.50</w:t>
            </w:r>
          </w:p>
        </w:tc>
        <w:tc>
          <w:tcPr>
            <w:tcW w:w="283" w:type="pct"/>
            <w:tcBorders>
              <w:top w:val="nil"/>
              <w:left w:val="nil"/>
              <w:bottom w:val="single" w:sz="4" w:space="0" w:color="auto"/>
              <w:right w:val="single" w:sz="4" w:space="0" w:color="auto"/>
            </w:tcBorders>
            <w:shd w:val="clear" w:color="auto" w:fill="auto"/>
            <w:noWrap/>
            <w:vAlign w:val="center"/>
            <w:hideMark/>
          </w:tcPr>
          <w:p w14:paraId="5C7D068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3.1</w:t>
            </w:r>
          </w:p>
        </w:tc>
        <w:tc>
          <w:tcPr>
            <w:tcW w:w="259" w:type="pct"/>
            <w:tcBorders>
              <w:top w:val="nil"/>
              <w:left w:val="nil"/>
              <w:bottom w:val="single" w:sz="4" w:space="0" w:color="auto"/>
              <w:right w:val="single" w:sz="4" w:space="0" w:color="auto"/>
            </w:tcBorders>
            <w:shd w:val="clear" w:color="auto" w:fill="auto"/>
            <w:noWrap/>
            <w:vAlign w:val="center"/>
            <w:hideMark/>
          </w:tcPr>
          <w:p w14:paraId="4370B40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16.3</w:t>
            </w:r>
          </w:p>
        </w:tc>
      </w:tr>
      <w:tr w:rsidR="00DA1513" w:rsidRPr="00DA1513" w14:paraId="4AD64847"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6082A008"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Nitrate</w:t>
            </w:r>
            <w:proofErr w:type="spellEnd"/>
            <w:r w:rsidRPr="00DA1513">
              <w:rPr>
                <w:rFonts w:eastAsia="Times New Roman" w:cs="Times New Roman"/>
                <w:b/>
                <w:bCs/>
                <w:sz w:val="16"/>
                <w:szCs w:val="16"/>
              </w:rPr>
              <w:t xml:space="preserve"> (N-NO₃⁻)</w:t>
            </w:r>
            <w:r w:rsidRPr="00DA1513">
              <w:rPr>
                <w:rFonts w:eastAsia="Times New Roman" w:cs="Times New Roman"/>
                <w:b/>
                <w:bCs/>
                <w:sz w:val="16"/>
                <w:szCs w:val="16"/>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0E423A7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0.11</w:t>
            </w:r>
          </w:p>
        </w:tc>
        <w:tc>
          <w:tcPr>
            <w:tcW w:w="235" w:type="pct"/>
            <w:tcBorders>
              <w:top w:val="nil"/>
              <w:left w:val="nil"/>
              <w:bottom w:val="single" w:sz="4" w:space="0" w:color="auto"/>
              <w:right w:val="single" w:sz="4" w:space="0" w:color="auto"/>
            </w:tcBorders>
            <w:shd w:val="clear" w:color="auto" w:fill="auto"/>
            <w:noWrap/>
            <w:vAlign w:val="center"/>
            <w:hideMark/>
          </w:tcPr>
          <w:p w14:paraId="1DC97565" w14:textId="352DBDE9"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54A963D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167A87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328</w:t>
            </w:r>
          </w:p>
        </w:tc>
        <w:tc>
          <w:tcPr>
            <w:tcW w:w="237" w:type="pct"/>
            <w:tcBorders>
              <w:top w:val="nil"/>
              <w:left w:val="nil"/>
              <w:bottom w:val="single" w:sz="4" w:space="0" w:color="auto"/>
              <w:right w:val="single" w:sz="4" w:space="0" w:color="auto"/>
            </w:tcBorders>
            <w:shd w:val="clear" w:color="auto" w:fill="auto"/>
            <w:noWrap/>
            <w:vAlign w:val="center"/>
            <w:hideMark/>
          </w:tcPr>
          <w:p w14:paraId="00B5A42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54.3</w:t>
            </w:r>
          </w:p>
        </w:tc>
        <w:tc>
          <w:tcPr>
            <w:tcW w:w="211" w:type="pct"/>
            <w:tcBorders>
              <w:top w:val="nil"/>
              <w:left w:val="nil"/>
              <w:bottom w:val="single" w:sz="4" w:space="0" w:color="auto"/>
              <w:right w:val="single" w:sz="4" w:space="0" w:color="auto"/>
            </w:tcBorders>
            <w:shd w:val="clear" w:color="auto" w:fill="auto"/>
            <w:noWrap/>
            <w:vAlign w:val="center"/>
            <w:hideMark/>
          </w:tcPr>
          <w:p w14:paraId="536779B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0.17</w:t>
            </w:r>
          </w:p>
        </w:tc>
        <w:tc>
          <w:tcPr>
            <w:tcW w:w="207" w:type="pct"/>
            <w:tcBorders>
              <w:top w:val="nil"/>
              <w:left w:val="nil"/>
              <w:bottom w:val="single" w:sz="4" w:space="0" w:color="auto"/>
              <w:right w:val="single" w:sz="4" w:space="0" w:color="auto"/>
            </w:tcBorders>
            <w:shd w:val="clear" w:color="auto" w:fill="auto"/>
            <w:noWrap/>
            <w:vAlign w:val="center"/>
            <w:hideMark/>
          </w:tcPr>
          <w:p w14:paraId="43B4FEA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0.41</w:t>
            </w:r>
          </w:p>
        </w:tc>
        <w:tc>
          <w:tcPr>
            <w:tcW w:w="179" w:type="pct"/>
            <w:tcBorders>
              <w:top w:val="nil"/>
              <w:left w:val="nil"/>
              <w:bottom w:val="single" w:sz="4" w:space="0" w:color="auto"/>
              <w:right w:val="single" w:sz="4" w:space="0" w:color="auto"/>
            </w:tcBorders>
            <w:shd w:val="clear" w:color="auto" w:fill="auto"/>
            <w:noWrap/>
            <w:vAlign w:val="center"/>
            <w:hideMark/>
          </w:tcPr>
          <w:p w14:paraId="119A8C3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2.39</w:t>
            </w:r>
          </w:p>
        </w:tc>
        <w:tc>
          <w:tcPr>
            <w:tcW w:w="187" w:type="pct"/>
            <w:tcBorders>
              <w:top w:val="nil"/>
              <w:left w:val="nil"/>
              <w:bottom w:val="single" w:sz="4" w:space="0" w:color="auto"/>
              <w:right w:val="single" w:sz="4" w:space="0" w:color="auto"/>
            </w:tcBorders>
            <w:shd w:val="clear" w:color="auto" w:fill="auto"/>
            <w:noWrap/>
            <w:vAlign w:val="center"/>
            <w:hideMark/>
          </w:tcPr>
          <w:p w14:paraId="7100CB6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0.04</w:t>
            </w:r>
          </w:p>
        </w:tc>
        <w:tc>
          <w:tcPr>
            <w:tcW w:w="240" w:type="pct"/>
            <w:tcBorders>
              <w:top w:val="nil"/>
              <w:left w:val="nil"/>
              <w:bottom w:val="single" w:sz="4" w:space="0" w:color="auto"/>
              <w:right w:val="single" w:sz="4" w:space="0" w:color="auto"/>
            </w:tcBorders>
            <w:shd w:val="clear" w:color="auto" w:fill="auto"/>
            <w:noWrap/>
            <w:vAlign w:val="center"/>
            <w:hideMark/>
          </w:tcPr>
          <w:p w14:paraId="4688109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&lt;0.11</w:t>
            </w:r>
          </w:p>
        </w:tc>
        <w:tc>
          <w:tcPr>
            <w:tcW w:w="240" w:type="pct"/>
            <w:tcBorders>
              <w:top w:val="nil"/>
              <w:left w:val="nil"/>
              <w:bottom w:val="single" w:sz="4" w:space="0" w:color="auto"/>
              <w:right w:val="single" w:sz="4" w:space="0" w:color="auto"/>
            </w:tcBorders>
            <w:shd w:val="clear" w:color="auto" w:fill="auto"/>
            <w:noWrap/>
            <w:vAlign w:val="center"/>
            <w:hideMark/>
          </w:tcPr>
          <w:p w14:paraId="6CF0AF7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&lt;0.11</w:t>
            </w:r>
          </w:p>
        </w:tc>
        <w:tc>
          <w:tcPr>
            <w:tcW w:w="240" w:type="pct"/>
            <w:tcBorders>
              <w:top w:val="nil"/>
              <w:left w:val="nil"/>
              <w:bottom w:val="single" w:sz="4" w:space="0" w:color="auto"/>
              <w:right w:val="single" w:sz="4" w:space="0" w:color="auto"/>
            </w:tcBorders>
            <w:shd w:val="clear" w:color="auto" w:fill="auto"/>
            <w:noWrap/>
            <w:vAlign w:val="center"/>
            <w:hideMark/>
          </w:tcPr>
          <w:p w14:paraId="68876C4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&lt;0.11</w:t>
            </w:r>
          </w:p>
        </w:tc>
        <w:tc>
          <w:tcPr>
            <w:tcW w:w="240" w:type="pct"/>
            <w:tcBorders>
              <w:top w:val="nil"/>
              <w:left w:val="nil"/>
              <w:bottom w:val="single" w:sz="4" w:space="0" w:color="auto"/>
              <w:right w:val="single" w:sz="4" w:space="0" w:color="auto"/>
            </w:tcBorders>
            <w:shd w:val="clear" w:color="auto" w:fill="auto"/>
            <w:noWrap/>
            <w:vAlign w:val="center"/>
            <w:hideMark/>
          </w:tcPr>
          <w:p w14:paraId="2E528F5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0.17</w:t>
            </w:r>
          </w:p>
        </w:tc>
        <w:tc>
          <w:tcPr>
            <w:tcW w:w="226" w:type="pct"/>
            <w:tcBorders>
              <w:top w:val="nil"/>
              <w:left w:val="nil"/>
              <w:bottom w:val="single" w:sz="4" w:space="0" w:color="auto"/>
              <w:right w:val="single" w:sz="4" w:space="0" w:color="auto"/>
            </w:tcBorders>
            <w:shd w:val="clear" w:color="auto" w:fill="auto"/>
            <w:noWrap/>
            <w:vAlign w:val="center"/>
            <w:hideMark/>
          </w:tcPr>
          <w:p w14:paraId="30515CB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0.27</w:t>
            </w:r>
          </w:p>
        </w:tc>
        <w:tc>
          <w:tcPr>
            <w:tcW w:w="226" w:type="pct"/>
            <w:tcBorders>
              <w:top w:val="nil"/>
              <w:left w:val="nil"/>
              <w:bottom w:val="single" w:sz="4" w:space="0" w:color="auto"/>
              <w:right w:val="single" w:sz="4" w:space="0" w:color="auto"/>
            </w:tcBorders>
            <w:shd w:val="clear" w:color="auto" w:fill="auto"/>
            <w:noWrap/>
            <w:vAlign w:val="center"/>
            <w:hideMark/>
          </w:tcPr>
          <w:p w14:paraId="3C5D973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0.43</w:t>
            </w:r>
          </w:p>
        </w:tc>
        <w:tc>
          <w:tcPr>
            <w:tcW w:w="226" w:type="pct"/>
            <w:tcBorders>
              <w:top w:val="nil"/>
              <w:left w:val="nil"/>
              <w:bottom w:val="single" w:sz="4" w:space="0" w:color="auto"/>
              <w:right w:val="single" w:sz="4" w:space="0" w:color="auto"/>
            </w:tcBorders>
            <w:shd w:val="clear" w:color="auto" w:fill="auto"/>
            <w:noWrap/>
            <w:vAlign w:val="center"/>
            <w:hideMark/>
          </w:tcPr>
          <w:p w14:paraId="6D7FEE0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0.88</w:t>
            </w:r>
          </w:p>
        </w:tc>
        <w:tc>
          <w:tcPr>
            <w:tcW w:w="236" w:type="pct"/>
            <w:tcBorders>
              <w:top w:val="nil"/>
              <w:left w:val="nil"/>
              <w:bottom w:val="single" w:sz="4" w:space="0" w:color="auto"/>
              <w:right w:val="single" w:sz="4" w:space="0" w:color="auto"/>
            </w:tcBorders>
            <w:shd w:val="clear" w:color="auto" w:fill="auto"/>
            <w:noWrap/>
            <w:vAlign w:val="center"/>
            <w:hideMark/>
          </w:tcPr>
          <w:p w14:paraId="5FDC625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5.00</w:t>
            </w:r>
          </w:p>
        </w:tc>
        <w:tc>
          <w:tcPr>
            <w:tcW w:w="283" w:type="pct"/>
            <w:tcBorders>
              <w:top w:val="nil"/>
              <w:left w:val="nil"/>
              <w:bottom w:val="single" w:sz="4" w:space="0" w:color="auto"/>
              <w:right w:val="single" w:sz="4" w:space="0" w:color="auto"/>
            </w:tcBorders>
            <w:shd w:val="clear" w:color="auto" w:fill="auto"/>
            <w:noWrap/>
            <w:vAlign w:val="center"/>
            <w:hideMark/>
          </w:tcPr>
          <w:p w14:paraId="24B5293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9.0</w:t>
            </w:r>
          </w:p>
        </w:tc>
        <w:tc>
          <w:tcPr>
            <w:tcW w:w="259" w:type="pct"/>
            <w:tcBorders>
              <w:top w:val="nil"/>
              <w:left w:val="nil"/>
              <w:bottom w:val="single" w:sz="4" w:space="0" w:color="auto"/>
              <w:right w:val="single" w:sz="4" w:space="0" w:color="auto"/>
            </w:tcBorders>
            <w:shd w:val="clear" w:color="auto" w:fill="auto"/>
            <w:noWrap/>
            <w:vAlign w:val="center"/>
            <w:hideMark/>
          </w:tcPr>
          <w:p w14:paraId="54FB617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98.3</w:t>
            </w:r>
          </w:p>
        </w:tc>
      </w:tr>
      <w:tr w:rsidR="00DA1513" w:rsidRPr="00DA1513" w14:paraId="41D1F909" w14:textId="77777777" w:rsidTr="0027474C">
        <w:trPr>
          <w:trHeight w:val="227"/>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199F9AEB"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Ammonia</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nitrogen</w:t>
            </w:r>
            <w:proofErr w:type="spellEnd"/>
            <w:r w:rsidRPr="00DA1513">
              <w:rPr>
                <w:rFonts w:eastAsia="Times New Roman" w:cs="Times New Roman"/>
                <w:b/>
                <w:bCs/>
                <w:sz w:val="16"/>
                <w:szCs w:val="16"/>
              </w:rPr>
              <w:t xml:space="preserve"> (N-NH</w:t>
            </w:r>
            <w:r w:rsidRPr="00DA1513">
              <w:rPr>
                <w:rFonts w:eastAsia="Times New Roman" w:cs="Times New Roman"/>
                <w:b/>
                <w:bCs/>
                <w:sz w:val="16"/>
                <w:szCs w:val="16"/>
                <w:vertAlign w:val="subscript"/>
              </w:rPr>
              <w:t>3</w:t>
            </w:r>
            <w:r w:rsidRPr="00DA1513">
              <w:rPr>
                <w:rFonts w:eastAsia="Times New Roman" w:cs="Times New Roman"/>
                <w:b/>
                <w:bCs/>
                <w:sz w:val="16"/>
                <w:szCs w:val="16"/>
                <w:vertAlign w:val="superscript"/>
              </w:rPr>
              <w:t>-</w:t>
            </w:r>
            <w:r w:rsidRPr="00DA1513">
              <w:rPr>
                <w:rFonts w:eastAsia="Times New Roman" w:cs="Times New Roman"/>
                <w:b/>
                <w:bCs/>
                <w:sz w:val="16"/>
                <w:szCs w:val="16"/>
              </w:rPr>
              <w:t>)</w:t>
            </w:r>
            <w:r w:rsidRPr="00DA1513">
              <w:rPr>
                <w:rFonts w:eastAsia="Times New Roman" w:cs="Times New Roman"/>
                <w:b/>
                <w:bCs/>
                <w:sz w:val="16"/>
                <w:szCs w:val="16"/>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1B06FC0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0.74</w:t>
            </w:r>
          </w:p>
        </w:tc>
        <w:tc>
          <w:tcPr>
            <w:tcW w:w="235" w:type="pct"/>
            <w:tcBorders>
              <w:top w:val="nil"/>
              <w:left w:val="nil"/>
              <w:bottom w:val="single" w:sz="4" w:space="0" w:color="auto"/>
              <w:right w:val="single" w:sz="4" w:space="0" w:color="auto"/>
            </w:tcBorders>
            <w:shd w:val="clear" w:color="auto" w:fill="auto"/>
            <w:noWrap/>
            <w:vAlign w:val="center"/>
            <w:hideMark/>
          </w:tcPr>
          <w:p w14:paraId="75FF0CB4" w14:textId="1A6BA693"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54973AC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48B6684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327</w:t>
            </w:r>
          </w:p>
        </w:tc>
        <w:tc>
          <w:tcPr>
            <w:tcW w:w="237" w:type="pct"/>
            <w:tcBorders>
              <w:top w:val="nil"/>
              <w:left w:val="nil"/>
              <w:bottom w:val="single" w:sz="4" w:space="0" w:color="auto"/>
              <w:right w:val="single" w:sz="4" w:space="0" w:color="auto"/>
            </w:tcBorders>
            <w:shd w:val="clear" w:color="auto" w:fill="auto"/>
            <w:noWrap/>
            <w:vAlign w:val="center"/>
            <w:hideMark/>
          </w:tcPr>
          <w:p w14:paraId="18CAC43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80.4</w:t>
            </w:r>
          </w:p>
        </w:tc>
        <w:tc>
          <w:tcPr>
            <w:tcW w:w="211" w:type="pct"/>
            <w:tcBorders>
              <w:top w:val="nil"/>
              <w:left w:val="nil"/>
              <w:bottom w:val="single" w:sz="4" w:space="0" w:color="auto"/>
              <w:right w:val="single" w:sz="4" w:space="0" w:color="auto"/>
            </w:tcBorders>
            <w:shd w:val="clear" w:color="auto" w:fill="auto"/>
            <w:noWrap/>
            <w:vAlign w:val="center"/>
            <w:hideMark/>
          </w:tcPr>
          <w:p w14:paraId="35D6E8D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0.10</w:t>
            </w:r>
          </w:p>
        </w:tc>
        <w:tc>
          <w:tcPr>
            <w:tcW w:w="207" w:type="pct"/>
            <w:tcBorders>
              <w:top w:val="nil"/>
              <w:left w:val="nil"/>
              <w:bottom w:val="single" w:sz="4" w:space="0" w:color="auto"/>
              <w:right w:val="single" w:sz="4" w:space="0" w:color="auto"/>
            </w:tcBorders>
            <w:shd w:val="clear" w:color="auto" w:fill="auto"/>
            <w:noWrap/>
            <w:vAlign w:val="center"/>
            <w:hideMark/>
          </w:tcPr>
          <w:p w14:paraId="10B079E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0.38</w:t>
            </w:r>
          </w:p>
        </w:tc>
        <w:tc>
          <w:tcPr>
            <w:tcW w:w="179" w:type="pct"/>
            <w:tcBorders>
              <w:top w:val="nil"/>
              <w:left w:val="nil"/>
              <w:bottom w:val="single" w:sz="4" w:space="0" w:color="auto"/>
              <w:right w:val="single" w:sz="4" w:space="0" w:color="auto"/>
            </w:tcBorders>
            <w:shd w:val="clear" w:color="auto" w:fill="auto"/>
            <w:noWrap/>
            <w:vAlign w:val="center"/>
            <w:hideMark/>
          </w:tcPr>
          <w:p w14:paraId="5D41199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3.66</w:t>
            </w:r>
          </w:p>
        </w:tc>
        <w:tc>
          <w:tcPr>
            <w:tcW w:w="187" w:type="pct"/>
            <w:tcBorders>
              <w:top w:val="nil"/>
              <w:left w:val="nil"/>
              <w:bottom w:val="single" w:sz="4" w:space="0" w:color="auto"/>
              <w:right w:val="single" w:sz="4" w:space="0" w:color="auto"/>
            </w:tcBorders>
            <w:shd w:val="clear" w:color="auto" w:fill="auto"/>
            <w:noWrap/>
            <w:vAlign w:val="center"/>
            <w:hideMark/>
          </w:tcPr>
          <w:p w14:paraId="257F6FB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40" w:type="pct"/>
            <w:tcBorders>
              <w:top w:val="nil"/>
              <w:left w:val="nil"/>
              <w:bottom w:val="single" w:sz="4" w:space="0" w:color="auto"/>
              <w:right w:val="single" w:sz="4" w:space="0" w:color="auto"/>
            </w:tcBorders>
            <w:shd w:val="clear" w:color="auto" w:fill="auto"/>
            <w:noWrap/>
            <w:vAlign w:val="center"/>
            <w:hideMark/>
          </w:tcPr>
          <w:p w14:paraId="24ED088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40" w:type="pct"/>
            <w:tcBorders>
              <w:top w:val="nil"/>
              <w:left w:val="nil"/>
              <w:bottom w:val="single" w:sz="4" w:space="0" w:color="auto"/>
              <w:right w:val="single" w:sz="4" w:space="0" w:color="auto"/>
            </w:tcBorders>
            <w:shd w:val="clear" w:color="auto" w:fill="auto"/>
            <w:noWrap/>
            <w:vAlign w:val="center"/>
            <w:hideMark/>
          </w:tcPr>
          <w:p w14:paraId="346E2A5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40" w:type="pct"/>
            <w:tcBorders>
              <w:top w:val="nil"/>
              <w:left w:val="nil"/>
              <w:bottom w:val="single" w:sz="4" w:space="0" w:color="auto"/>
              <w:right w:val="single" w:sz="4" w:space="0" w:color="auto"/>
            </w:tcBorders>
            <w:shd w:val="clear" w:color="auto" w:fill="auto"/>
            <w:noWrap/>
            <w:vAlign w:val="center"/>
            <w:hideMark/>
          </w:tcPr>
          <w:p w14:paraId="015A538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40" w:type="pct"/>
            <w:tcBorders>
              <w:top w:val="nil"/>
              <w:left w:val="nil"/>
              <w:bottom w:val="single" w:sz="4" w:space="0" w:color="auto"/>
              <w:right w:val="single" w:sz="4" w:space="0" w:color="auto"/>
            </w:tcBorders>
            <w:shd w:val="clear" w:color="auto" w:fill="auto"/>
            <w:noWrap/>
            <w:vAlign w:val="center"/>
            <w:hideMark/>
          </w:tcPr>
          <w:p w14:paraId="0142027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26" w:type="pct"/>
            <w:tcBorders>
              <w:top w:val="nil"/>
              <w:left w:val="nil"/>
              <w:bottom w:val="single" w:sz="4" w:space="0" w:color="auto"/>
              <w:right w:val="single" w:sz="4" w:space="0" w:color="auto"/>
            </w:tcBorders>
            <w:shd w:val="clear" w:color="auto" w:fill="auto"/>
            <w:noWrap/>
            <w:vAlign w:val="center"/>
            <w:hideMark/>
          </w:tcPr>
          <w:p w14:paraId="5C651BB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0.17</w:t>
            </w:r>
          </w:p>
        </w:tc>
        <w:tc>
          <w:tcPr>
            <w:tcW w:w="226" w:type="pct"/>
            <w:tcBorders>
              <w:top w:val="nil"/>
              <w:left w:val="nil"/>
              <w:bottom w:val="single" w:sz="4" w:space="0" w:color="auto"/>
              <w:right w:val="single" w:sz="4" w:space="0" w:color="auto"/>
            </w:tcBorders>
            <w:shd w:val="clear" w:color="auto" w:fill="auto"/>
            <w:noWrap/>
            <w:vAlign w:val="center"/>
            <w:hideMark/>
          </w:tcPr>
          <w:p w14:paraId="2DE63A2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0.41</w:t>
            </w:r>
          </w:p>
        </w:tc>
        <w:tc>
          <w:tcPr>
            <w:tcW w:w="226" w:type="pct"/>
            <w:tcBorders>
              <w:top w:val="nil"/>
              <w:left w:val="nil"/>
              <w:bottom w:val="single" w:sz="4" w:space="0" w:color="auto"/>
              <w:right w:val="single" w:sz="4" w:space="0" w:color="auto"/>
            </w:tcBorders>
            <w:shd w:val="clear" w:color="auto" w:fill="auto"/>
            <w:noWrap/>
            <w:vAlign w:val="center"/>
            <w:hideMark/>
          </w:tcPr>
          <w:p w14:paraId="74529C0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0.77</w:t>
            </w:r>
          </w:p>
        </w:tc>
        <w:tc>
          <w:tcPr>
            <w:tcW w:w="236" w:type="pct"/>
            <w:tcBorders>
              <w:top w:val="nil"/>
              <w:left w:val="nil"/>
              <w:bottom w:val="single" w:sz="4" w:space="0" w:color="auto"/>
              <w:right w:val="single" w:sz="4" w:space="0" w:color="auto"/>
            </w:tcBorders>
            <w:shd w:val="clear" w:color="auto" w:fill="auto"/>
            <w:noWrap/>
            <w:vAlign w:val="center"/>
            <w:hideMark/>
          </w:tcPr>
          <w:p w14:paraId="20387D8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5.29</w:t>
            </w:r>
          </w:p>
        </w:tc>
        <w:tc>
          <w:tcPr>
            <w:tcW w:w="283" w:type="pct"/>
            <w:tcBorders>
              <w:top w:val="nil"/>
              <w:left w:val="nil"/>
              <w:bottom w:val="single" w:sz="4" w:space="0" w:color="auto"/>
              <w:right w:val="single" w:sz="4" w:space="0" w:color="auto"/>
            </w:tcBorders>
            <w:shd w:val="clear" w:color="auto" w:fill="auto"/>
            <w:noWrap/>
            <w:vAlign w:val="center"/>
            <w:hideMark/>
          </w:tcPr>
          <w:p w14:paraId="32356F4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10.0</w:t>
            </w:r>
          </w:p>
        </w:tc>
        <w:tc>
          <w:tcPr>
            <w:tcW w:w="259" w:type="pct"/>
            <w:tcBorders>
              <w:top w:val="nil"/>
              <w:left w:val="nil"/>
              <w:bottom w:val="single" w:sz="4" w:space="0" w:color="auto"/>
              <w:right w:val="single" w:sz="4" w:space="0" w:color="auto"/>
            </w:tcBorders>
            <w:shd w:val="clear" w:color="auto" w:fill="auto"/>
            <w:noWrap/>
            <w:vAlign w:val="center"/>
            <w:hideMark/>
          </w:tcPr>
          <w:p w14:paraId="46FBB81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123.1</w:t>
            </w:r>
          </w:p>
        </w:tc>
      </w:tr>
      <w:tr w:rsidR="00DA1513" w:rsidRPr="00DA1513" w14:paraId="3D87EA52" w14:textId="77777777" w:rsidTr="0027474C">
        <w:trPr>
          <w:trHeight w:val="227"/>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2F4BAE54"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Organic</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nitrogen</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N</w:t>
            </w:r>
            <w:r w:rsidRPr="00DA1513">
              <w:rPr>
                <w:rFonts w:eastAsia="Times New Roman" w:cs="Times New Roman"/>
                <w:b/>
                <w:bCs/>
                <w:sz w:val="16"/>
                <w:szCs w:val="16"/>
                <w:vertAlign w:val="subscript"/>
              </w:rPr>
              <w:t>org</w:t>
            </w:r>
            <w:proofErr w:type="spellEnd"/>
            <w:r w:rsidRPr="00DA1513">
              <w:rPr>
                <w:rFonts w:eastAsia="Times New Roman" w:cs="Times New Roman"/>
                <w:b/>
                <w:bCs/>
                <w:sz w:val="16"/>
                <w:szCs w:val="16"/>
              </w:rPr>
              <w:t>)</w:t>
            </w:r>
            <w:r w:rsidRPr="00DA1513">
              <w:rPr>
                <w:rFonts w:eastAsia="Times New Roman" w:cs="Times New Roman"/>
                <w:b/>
                <w:bCs/>
                <w:sz w:val="16"/>
                <w:szCs w:val="16"/>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6BA11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0D108BC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RS</w:t>
            </w:r>
          </w:p>
        </w:tc>
        <w:tc>
          <w:tcPr>
            <w:tcW w:w="183" w:type="pct"/>
            <w:tcBorders>
              <w:top w:val="nil"/>
              <w:left w:val="nil"/>
              <w:bottom w:val="single" w:sz="4" w:space="0" w:color="auto"/>
              <w:right w:val="single" w:sz="4" w:space="0" w:color="auto"/>
            </w:tcBorders>
            <w:shd w:val="clear" w:color="auto" w:fill="auto"/>
            <w:noWrap/>
            <w:vAlign w:val="center"/>
            <w:hideMark/>
          </w:tcPr>
          <w:p w14:paraId="4ECF64F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561A53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176</w:t>
            </w:r>
          </w:p>
        </w:tc>
        <w:tc>
          <w:tcPr>
            <w:tcW w:w="237" w:type="pct"/>
            <w:tcBorders>
              <w:top w:val="nil"/>
              <w:left w:val="nil"/>
              <w:bottom w:val="single" w:sz="4" w:space="0" w:color="auto"/>
              <w:right w:val="single" w:sz="4" w:space="0" w:color="auto"/>
            </w:tcBorders>
            <w:shd w:val="clear" w:color="auto" w:fill="auto"/>
            <w:noWrap/>
            <w:vAlign w:val="center"/>
            <w:hideMark/>
          </w:tcPr>
          <w:p w14:paraId="0E0AD82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68.8</w:t>
            </w:r>
          </w:p>
        </w:tc>
        <w:tc>
          <w:tcPr>
            <w:tcW w:w="211" w:type="pct"/>
            <w:tcBorders>
              <w:top w:val="nil"/>
              <w:left w:val="nil"/>
              <w:bottom w:val="single" w:sz="4" w:space="0" w:color="auto"/>
              <w:right w:val="single" w:sz="4" w:space="0" w:color="auto"/>
            </w:tcBorders>
            <w:shd w:val="clear" w:color="auto" w:fill="auto"/>
            <w:noWrap/>
            <w:vAlign w:val="center"/>
            <w:hideMark/>
          </w:tcPr>
          <w:p w14:paraId="51137FC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07" w:type="pct"/>
            <w:tcBorders>
              <w:top w:val="nil"/>
              <w:left w:val="nil"/>
              <w:bottom w:val="single" w:sz="4" w:space="0" w:color="auto"/>
              <w:right w:val="single" w:sz="4" w:space="0" w:color="auto"/>
            </w:tcBorders>
            <w:shd w:val="clear" w:color="auto" w:fill="auto"/>
            <w:noWrap/>
            <w:vAlign w:val="center"/>
            <w:hideMark/>
          </w:tcPr>
          <w:p w14:paraId="741AAC5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0.78</w:t>
            </w:r>
          </w:p>
        </w:tc>
        <w:tc>
          <w:tcPr>
            <w:tcW w:w="179" w:type="pct"/>
            <w:tcBorders>
              <w:top w:val="nil"/>
              <w:left w:val="nil"/>
              <w:bottom w:val="single" w:sz="4" w:space="0" w:color="auto"/>
              <w:right w:val="single" w:sz="4" w:space="0" w:color="auto"/>
            </w:tcBorders>
            <w:shd w:val="clear" w:color="auto" w:fill="auto"/>
            <w:noWrap/>
            <w:vAlign w:val="center"/>
            <w:hideMark/>
          </w:tcPr>
          <w:p w14:paraId="3E519F4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1.68</w:t>
            </w:r>
          </w:p>
        </w:tc>
        <w:tc>
          <w:tcPr>
            <w:tcW w:w="187" w:type="pct"/>
            <w:tcBorders>
              <w:top w:val="nil"/>
              <w:left w:val="nil"/>
              <w:bottom w:val="single" w:sz="4" w:space="0" w:color="auto"/>
              <w:right w:val="single" w:sz="4" w:space="0" w:color="auto"/>
            </w:tcBorders>
            <w:shd w:val="clear" w:color="auto" w:fill="auto"/>
            <w:noWrap/>
            <w:vAlign w:val="center"/>
            <w:hideMark/>
          </w:tcPr>
          <w:p w14:paraId="5C5755F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40" w:type="pct"/>
            <w:tcBorders>
              <w:top w:val="nil"/>
              <w:left w:val="nil"/>
              <w:bottom w:val="single" w:sz="4" w:space="0" w:color="auto"/>
              <w:right w:val="single" w:sz="4" w:space="0" w:color="auto"/>
            </w:tcBorders>
            <w:shd w:val="clear" w:color="auto" w:fill="auto"/>
            <w:noWrap/>
            <w:vAlign w:val="center"/>
            <w:hideMark/>
          </w:tcPr>
          <w:p w14:paraId="1D896D9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3C3D648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1A45D3B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03D7594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0.58</w:t>
            </w:r>
          </w:p>
        </w:tc>
        <w:tc>
          <w:tcPr>
            <w:tcW w:w="226" w:type="pct"/>
            <w:tcBorders>
              <w:top w:val="nil"/>
              <w:left w:val="nil"/>
              <w:bottom w:val="single" w:sz="4" w:space="0" w:color="auto"/>
              <w:right w:val="single" w:sz="4" w:space="0" w:color="auto"/>
            </w:tcBorders>
            <w:shd w:val="clear" w:color="auto" w:fill="auto"/>
            <w:noWrap/>
            <w:vAlign w:val="center"/>
            <w:hideMark/>
          </w:tcPr>
          <w:p w14:paraId="7788340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0.82</w:t>
            </w:r>
          </w:p>
        </w:tc>
        <w:tc>
          <w:tcPr>
            <w:tcW w:w="226" w:type="pct"/>
            <w:tcBorders>
              <w:top w:val="nil"/>
              <w:left w:val="nil"/>
              <w:bottom w:val="single" w:sz="4" w:space="0" w:color="auto"/>
              <w:right w:val="single" w:sz="4" w:space="0" w:color="auto"/>
            </w:tcBorders>
            <w:shd w:val="clear" w:color="auto" w:fill="auto"/>
            <w:noWrap/>
            <w:vAlign w:val="center"/>
            <w:hideMark/>
          </w:tcPr>
          <w:p w14:paraId="3F40144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1.06</w:t>
            </w:r>
          </w:p>
        </w:tc>
        <w:tc>
          <w:tcPr>
            <w:tcW w:w="226" w:type="pct"/>
            <w:tcBorders>
              <w:top w:val="nil"/>
              <w:left w:val="nil"/>
              <w:bottom w:val="single" w:sz="4" w:space="0" w:color="auto"/>
              <w:right w:val="single" w:sz="4" w:space="0" w:color="auto"/>
            </w:tcBorders>
            <w:shd w:val="clear" w:color="auto" w:fill="auto"/>
            <w:noWrap/>
            <w:vAlign w:val="center"/>
            <w:hideMark/>
          </w:tcPr>
          <w:p w14:paraId="1857DD9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1.37</w:t>
            </w:r>
          </w:p>
        </w:tc>
        <w:tc>
          <w:tcPr>
            <w:tcW w:w="236" w:type="pct"/>
            <w:tcBorders>
              <w:top w:val="nil"/>
              <w:left w:val="nil"/>
              <w:bottom w:val="single" w:sz="4" w:space="0" w:color="auto"/>
              <w:right w:val="single" w:sz="4" w:space="0" w:color="auto"/>
            </w:tcBorders>
            <w:shd w:val="clear" w:color="auto" w:fill="auto"/>
            <w:noWrap/>
            <w:vAlign w:val="center"/>
            <w:hideMark/>
          </w:tcPr>
          <w:p w14:paraId="7DDD8B6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9.91</w:t>
            </w:r>
          </w:p>
        </w:tc>
        <w:tc>
          <w:tcPr>
            <w:tcW w:w="283" w:type="pct"/>
            <w:tcBorders>
              <w:top w:val="nil"/>
              <w:left w:val="nil"/>
              <w:bottom w:val="single" w:sz="4" w:space="0" w:color="auto"/>
              <w:right w:val="single" w:sz="4" w:space="0" w:color="auto"/>
            </w:tcBorders>
            <w:shd w:val="clear" w:color="auto" w:fill="auto"/>
            <w:noWrap/>
            <w:vAlign w:val="center"/>
            <w:hideMark/>
          </w:tcPr>
          <w:p w14:paraId="3738DCA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10.3</w:t>
            </w:r>
          </w:p>
        </w:tc>
        <w:tc>
          <w:tcPr>
            <w:tcW w:w="259" w:type="pct"/>
            <w:tcBorders>
              <w:top w:val="nil"/>
              <w:left w:val="nil"/>
              <w:bottom w:val="single" w:sz="4" w:space="0" w:color="auto"/>
              <w:right w:val="single" w:sz="4" w:space="0" w:color="auto"/>
            </w:tcBorders>
            <w:shd w:val="clear" w:color="auto" w:fill="auto"/>
            <w:noWrap/>
            <w:vAlign w:val="center"/>
            <w:hideMark/>
          </w:tcPr>
          <w:p w14:paraId="1B76F45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124.9</w:t>
            </w:r>
          </w:p>
        </w:tc>
      </w:tr>
      <w:tr w:rsidR="00DA1513" w:rsidRPr="00DA1513" w14:paraId="2D2F2C00" w14:textId="77777777" w:rsidTr="0027474C">
        <w:trPr>
          <w:trHeight w:val="227"/>
        </w:trPr>
        <w:tc>
          <w:tcPr>
            <w:tcW w:w="816" w:type="pct"/>
            <w:vMerge/>
            <w:tcBorders>
              <w:top w:val="nil"/>
              <w:left w:val="single" w:sz="4" w:space="0" w:color="auto"/>
              <w:bottom w:val="single" w:sz="4" w:space="0" w:color="auto"/>
              <w:right w:val="single" w:sz="4" w:space="0" w:color="auto"/>
            </w:tcBorders>
            <w:vAlign w:val="center"/>
            <w:hideMark/>
          </w:tcPr>
          <w:p w14:paraId="22352149" w14:textId="77777777" w:rsidR="00DA1513" w:rsidRPr="00DA1513" w:rsidRDefault="00DA1513" w:rsidP="00DA1513">
            <w:pPr>
              <w:spacing w:line="240" w:lineRule="auto"/>
              <w:jc w:val="left"/>
              <w:rPr>
                <w:rFonts w:eastAsia="Times New Roman" w:cs="Times New Roman"/>
                <w:b/>
                <w:bCs/>
                <w:sz w:val="16"/>
                <w:szCs w:val="16"/>
              </w:rPr>
            </w:pPr>
          </w:p>
        </w:tc>
        <w:tc>
          <w:tcPr>
            <w:tcW w:w="193" w:type="pct"/>
            <w:vMerge/>
            <w:tcBorders>
              <w:top w:val="nil"/>
              <w:left w:val="single" w:sz="4" w:space="0" w:color="auto"/>
              <w:bottom w:val="single" w:sz="4" w:space="0" w:color="auto"/>
              <w:right w:val="single" w:sz="4" w:space="0" w:color="auto"/>
            </w:tcBorders>
            <w:vAlign w:val="center"/>
            <w:hideMark/>
          </w:tcPr>
          <w:p w14:paraId="6B4AAAA9" w14:textId="77777777" w:rsidR="00DA1513" w:rsidRPr="00DA1513" w:rsidRDefault="00DA1513" w:rsidP="00DA1513">
            <w:pPr>
              <w:spacing w:line="240" w:lineRule="auto"/>
              <w:jc w:val="left"/>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14:paraId="2A81F7A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DS</w:t>
            </w:r>
          </w:p>
        </w:tc>
        <w:tc>
          <w:tcPr>
            <w:tcW w:w="183" w:type="pct"/>
            <w:tcBorders>
              <w:top w:val="nil"/>
              <w:left w:val="nil"/>
              <w:bottom w:val="single" w:sz="4" w:space="0" w:color="auto"/>
              <w:right w:val="single" w:sz="4" w:space="0" w:color="auto"/>
            </w:tcBorders>
            <w:shd w:val="clear" w:color="auto" w:fill="auto"/>
            <w:noWrap/>
            <w:vAlign w:val="center"/>
            <w:hideMark/>
          </w:tcPr>
          <w:p w14:paraId="5705940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C0DE29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151</w:t>
            </w:r>
          </w:p>
        </w:tc>
        <w:tc>
          <w:tcPr>
            <w:tcW w:w="237" w:type="pct"/>
            <w:tcBorders>
              <w:top w:val="nil"/>
              <w:left w:val="nil"/>
              <w:bottom w:val="single" w:sz="4" w:space="0" w:color="auto"/>
              <w:right w:val="single" w:sz="4" w:space="0" w:color="auto"/>
            </w:tcBorders>
            <w:shd w:val="clear" w:color="auto" w:fill="auto"/>
            <w:noWrap/>
            <w:vAlign w:val="center"/>
            <w:hideMark/>
          </w:tcPr>
          <w:p w14:paraId="0BBB486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60.3</w:t>
            </w:r>
          </w:p>
        </w:tc>
        <w:tc>
          <w:tcPr>
            <w:tcW w:w="211" w:type="pct"/>
            <w:tcBorders>
              <w:top w:val="nil"/>
              <w:left w:val="nil"/>
              <w:bottom w:val="single" w:sz="4" w:space="0" w:color="auto"/>
              <w:right w:val="single" w:sz="4" w:space="0" w:color="auto"/>
            </w:tcBorders>
            <w:shd w:val="clear" w:color="auto" w:fill="auto"/>
            <w:noWrap/>
            <w:vAlign w:val="center"/>
            <w:hideMark/>
          </w:tcPr>
          <w:p w14:paraId="2AD44C3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0.74</w:t>
            </w:r>
          </w:p>
        </w:tc>
        <w:tc>
          <w:tcPr>
            <w:tcW w:w="207" w:type="pct"/>
            <w:tcBorders>
              <w:top w:val="nil"/>
              <w:left w:val="nil"/>
              <w:bottom w:val="single" w:sz="4" w:space="0" w:color="auto"/>
              <w:right w:val="single" w:sz="4" w:space="0" w:color="auto"/>
            </w:tcBorders>
            <w:shd w:val="clear" w:color="auto" w:fill="auto"/>
            <w:noWrap/>
            <w:vAlign w:val="center"/>
            <w:hideMark/>
          </w:tcPr>
          <w:p w14:paraId="2D7C9C7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1.21</w:t>
            </w:r>
          </w:p>
        </w:tc>
        <w:tc>
          <w:tcPr>
            <w:tcW w:w="179" w:type="pct"/>
            <w:tcBorders>
              <w:top w:val="nil"/>
              <w:left w:val="nil"/>
              <w:bottom w:val="single" w:sz="4" w:space="0" w:color="auto"/>
              <w:right w:val="single" w:sz="4" w:space="0" w:color="auto"/>
            </w:tcBorders>
            <w:shd w:val="clear" w:color="auto" w:fill="auto"/>
            <w:noWrap/>
            <w:vAlign w:val="center"/>
            <w:hideMark/>
          </w:tcPr>
          <w:p w14:paraId="208A795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1.63</w:t>
            </w:r>
          </w:p>
        </w:tc>
        <w:tc>
          <w:tcPr>
            <w:tcW w:w="187" w:type="pct"/>
            <w:tcBorders>
              <w:top w:val="nil"/>
              <w:left w:val="nil"/>
              <w:bottom w:val="single" w:sz="4" w:space="0" w:color="auto"/>
              <w:right w:val="single" w:sz="4" w:space="0" w:color="auto"/>
            </w:tcBorders>
            <w:shd w:val="clear" w:color="auto" w:fill="auto"/>
            <w:noWrap/>
            <w:vAlign w:val="center"/>
            <w:hideMark/>
          </w:tcPr>
          <w:p w14:paraId="7B5CB8D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0.07</w:t>
            </w:r>
          </w:p>
        </w:tc>
        <w:tc>
          <w:tcPr>
            <w:tcW w:w="240" w:type="pct"/>
            <w:tcBorders>
              <w:top w:val="nil"/>
              <w:left w:val="nil"/>
              <w:bottom w:val="single" w:sz="4" w:space="0" w:color="auto"/>
              <w:right w:val="single" w:sz="4" w:space="0" w:color="auto"/>
            </w:tcBorders>
            <w:shd w:val="clear" w:color="auto" w:fill="auto"/>
            <w:noWrap/>
            <w:vAlign w:val="center"/>
            <w:hideMark/>
          </w:tcPr>
          <w:p w14:paraId="2F2D0F7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6EB6200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5BF71B9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31EB07B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0.67</w:t>
            </w:r>
          </w:p>
        </w:tc>
        <w:tc>
          <w:tcPr>
            <w:tcW w:w="226" w:type="pct"/>
            <w:tcBorders>
              <w:top w:val="nil"/>
              <w:left w:val="nil"/>
              <w:bottom w:val="single" w:sz="4" w:space="0" w:color="auto"/>
              <w:right w:val="single" w:sz="4" w:space="0" w:color="auto"/>
            </w:tcBorders>
            <w:shd w:val="clear" w:color="auto" w:fill="auto"/>
            <w:noWrap/>
            <w:vAlign w:val="center"/>
            <w:hideMark/>
          </w:tcPr>
          <w:p w14:paraId="2093BB5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1.43</w:t>
            </w:r>
          </w:p>
        </w:tc>
        <w:tc>
          <w:tcPr>
            <w:tcW w:w="226" w:type="pct"/>
            <w:tcBorders>
              <w:top w:val="nil"/>
              <w:left w:val="nil"/>
              <w:bottom w:val="single" w:sz="4" w:space="0" w:color="auto"/>
              <w:right w:val="single" w:sz="4" w:space="0" w:color="auto"/>
            </w:tcBorders>
            <w:shd w:val="clear" w:color="auto" w:fill="auto"/>
            <w:noWrap/>
            <w:vAlign w:val="center"/>
            <w:hideMark/>
          </w:tcPr>
          <w:p w14:paraId="5E87CE5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2.45</w:t>
            </w:r>
          </w:p>
        </w:tc>
        <w:tc>
          <w:tcPr>
            <w:tcW w:w="226" w:type="pct"/>
            <w:tcBorders>
              <w:top w:val="nil"/>
              <w:left w:val="nil"/>
              <w:bottom w:val="single" w:sz="4" w:space="0" w:color="auto"/>
              <w:right w:val="single" w:sz="4" w:space="0" w:color="auto"/>
            </w:tcBorders>
            <w:shd w:val="clear" w:color="auto" w:fill="auto"/>
            <w:noWrap/>
            <w:vAlign w:val="center"/>
            <w:hideMark/>
          </w:tcPr>
          <w:p w14:paraId="1B043E4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5.47</w:t>
            </w:r>
          </w:p>
        </w:tc>
        <w:tc>
          <w:tcPr>
            <w:tcW w:w="236" w:type="pct"/>
            <w:tcBorders>
              <w:top w:val="nil"/>
              <w:left w:val="nil"/>
              <w:bottom w:val="single" w:sz="4" w:space="0" w:color="auto"/>
              <w:right w:val="single" w:sz="4" w:space="0" w:color="auto"/>
            </w:tcBorders>
            <w:shd w:val="clear" w:color="auto" w:fill="auto"/>
            <w:noWrap/>
            <w:vAlign w:val="center"/>
            <w:hideMark/>
          </w:tcPr>
          <w:p w14:paraId="0CD696C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8.24</w:t>
            </w:r>
          </w:p>
        </w:tc>
        <w:tc>
          <w:tcPr>
            <w:tcW w:w="283" w:type="pct"/>
            <w:tcBorders>
              <w:top w:val="nil"/>
              <w:left w:val="nil"/>
              <w:bottom w:val="single" w:sz="4" w:space="0" w:color="auto"/>
              <w:right w:val="single" w:sz="4" w:space="0" w:color="auto"/>
            </w:tcBorders>
            <w:shd w:val="clear" w:color="auto" w:fill="auto"/>
            <w:noWrap/>
            <w:vAlign w:val="center"/>
            <w:hideMark/>
          </w:tcPr>
          <w:p w14:paraId="1F63B18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3.9</w:t>
            </w:r>
          </w:p>
        </w:tc>
        <w:tc>
          <w:tcPr>
            <w:tcW w:w="259" w:type="pct"/>
            <w:tcBorders>
              <w:top w:val="nil"/>
              <w:left w:val="nil"/>
              <w:bottom w:val="single" w:sz="4" w:space="0" w:color="auto"/>
              <w:right w:val="single" w:sz="4" w:space="0" w:color="auto"/>
            </w:tcBorders>
            <w:shd w:val="clear" w:color="auto" w:fill="auto"/>
            <w:noWrap/>
            <w:vAlign w:val="center"/>
            <w:hideMark/>
          </w:tcPr>
          <w:p w14:paraId="4E9E625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19.6</w:t>
            </w:r>
          </w:p>
        </w:tc>
      </w:tr>
    </w:tbl>
    <w:p w14:paraId="08CEFB21" w14:textId="5CA4D374" w:rsidR="00DA1513" w:rsidRDefault="00BF68A2" w:rsidP="00BF68A2">
      <w:pPr>
        <w:pStyle w:val="Ttulo2"/>
        <w:numPr>
          <w:ilvl w:val="0"/>
          <w:numId w:val="0"/>
        </w:numPr>
        <w:rPr>
          <w:lang w:val="en-US"/>
        </w:rPr>
      </w:pPr>
      <w:r w:rsidRPr="00BF68A2">
        <w:rPr>
          <w:lang w:val="en-US"/>
        </w:rPr>
        <w:lastRenderedPageBreak/>
        <w:t>Mixed use over granitic terrain (MU-Gr)</w:t>
      </w:r>
    </w:p>
    <w:tbl>
      <w:tblPr>
        <w:tblW w:w="5000" w:type="pct"/>
        <w:tblCellMar>
          <w:left w:w="70" w:type="dxa"/>
          <w:right w:w="70" w:type="dxa"/>
        </w:tblCellMar>
        <w:tblLook w:val="04A0" w:firstRow="1" w:lastRow="0" w:firstColumn="1" w:lastColumn="0" w:noHBand="0" w:noVBand="1"/>
      </w:tblPr>
      <w:tblGrid>
        <w:gridCol w:w="2385"/>
        <w:gridCol w:w="565"/>
        <w:gridCol w:w="684"/>
        <w:gridCol w:w="533"/>
        <w:gridCol w:w="396"/>
        <w:gridCol w:w="693"/>
        <w:gridCol w:w="606"/>
        <w:gridCol w:w="606"/>
        <w:gridCol w:w="521"/>
        <w:gridCol w:w="547"/>
        <w:gridCol w:w="702"/>
        <w:gridCol w:w="702"/>
        <w:gridCol w:w="702"/>
        <w:gridCol w:w="661"/>
        <w:gridCol w:w="661"/>
        <w:gridCol w:w="661"/>
        <w:gridCol w:w="661"/>
        <w:gridCol w:w="690"/>
        <w:gridCol w:w="827"/>
        <w:gridCol w:w="757"/>
      </w:tblGrid>
      <w:tr w:rsidR="00DA1513" w:rsidRPr="00DA1513" w14:paraId="6344E009" w14:textId="77777777" w:rsidTr="0027474C">
        <w:trPr>
          <w:trHeight w:val="227"/>
        </w:trPr>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B1ED4"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Parameter</w:t>
            </w:r>
            <w:proofErr w:type="spellEnd"/>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5B7A999C"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pMW</w:t>
            </w:r>
            <w:proofErr w:type="spellEnd"/>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0963D369"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Dataset</w:t>
            </w:r>
            <w:proofErr w:type="spellEnd"/>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55B21F89"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pSW</w:t>
            </w:r>
            <w:proofErr w:type="spellEnd"/>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D70B40C"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n</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7B7EBB4"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 &lt;LQ</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45DA2CD6"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µ</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5DF6DC6A"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s</w:t>
            </w:r>
          </w:p>
        </w:tc>
        <w:tc>
          <w:tcPr>
            <w:tcW w:w="179" w:type="pct"/>
            <w:tcBorders>
              <w:top w:val="single" w:sz="4" w:space="0" w:color="auto"/>
              <w:left w:val="nil"/>
              <w:bottom w:val="single" w:sz="4" w:space="0" w:color="auto"/>
              <w:right w:val="single" w:sz="4" w:space="0" w:color="auto"/>
            </w:tcBorders>
            <w:shd w:val="clear" w:color="auto" w:fill="auto"/>
            <w:noWrap/>
            <w:vAlign w:val="center"/>
            <w:hideMark/>
          </w:tcPr>
          <w:p w14:paraId="6272C412"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CV</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14:paraId="67D8C027"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MAD</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14:paraId="01507B4D"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Min</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14:paraId="0796F85E"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P25</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14:paraId="45C2D4E3"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P50</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5E6DEA48"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P75</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39C1BE33"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P90</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58AA6F89"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P95</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1D85BFC6"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P98</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14:paraId="2F1AE313"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Max</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35862911"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Skewness</w:t>
            </w:r>
            <w:proofErr w:type="spellEnd"/>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76E250DB"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Kurtosis</w:t>
            </w:r>
            <w:proofErr w:type="spellEnd"/>
          </w:p>
        </w:tc>
      </w:tr>
      <w:tr w:rsidR="00DA1513" w:rsidRPr="00DA1513" w14:paraId="7A7CF18C"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6453AA7C"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Electrical</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conductivity</w:t>
            </w:r>
            <w:proofErr w:type="spellEnd"/>
            <w:r w:rsidRPr="00DA1513">
              <w:rPr>
                <w:rFonts w:eastAsia="Times New Roman" w:cs="Times New Roman"/>
                <w:b/>
                <w:bCs/>
                <w:sz w:val="16"/>
                <w:szCs w:val="16"/>
              </w:rPr>
              <w:t xml:space="preserve"> (EC)</w:t>
            </w:r>
            <w:r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78C0427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0.44</w:t>
            </w:r>
          </w:p>
        </w:tc>
        <w:tc>
          <w:tcPr>
            <w:tcW w:w="235" w:type="pct"/>
            <w:tcBorders>
              <w:top w:val="nil"/>
              <w:left w:val="nil"/>
              <w:bottom w:val="single" w:sz="4" w:space="0" w:color="auto"/>
              <w:right w:val="single" w:sz="4" w:space="0" w:color="auto"/>
            </w:tcBorders>
            <w:shd w:val="clear" w:color="auto" w:fill="auto"/>
            <w:noWrap/>
            <w:vAlign w:val="center"/>
            <w:hideMark/>
          </w:tcPr>
          <w:p w14:paraId="02C3C7C0" w14:textId="3466A447"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2BD2BA7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4E49078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67</w:t>
            </w:r>
          </w:p>
        </w:tc>
        <w:tc>
          <w:tcPr>
            <w:tcW w:w="238" w:type="pct"/>
            <w:tcBorders>
              <w:top w:val="nil"/>
              <w:left w:val="nil"/>
              <w:bottom w:val="single" w:sz="4" w:space="0" w:color="auto"/>
              <w:right w:val="single" w:sz="4" w:space="0" w:color="auto"/>
            </w:tcBorders>
            <w:shd w:val="clear" w:color="auto" w:fill="auto"/>
            <w:noWrap/>
            <w:vAlign w:val="center"/>
            <w:hideMark/>
          </w:tcPr>
          <w:p w14:paraId="62B3C1A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25181EA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56.4</w:t>
            </w:r>
          </w:p>
        </w:tc>
        <w:tc>
          <w:tcPr>
            <w:tcW w:w="208" w:type="pct"/>
            <w:tcBorders>
              <w:top w:val="nil"/>
              <w:left w:val="nil"/>
              <w:bottom w:val="single" w:sz="4" w:space="0" w:color="auto"/>
              <w:right w:val="single" w:sz="4" w:space="0" w:color="auto"/>
            </w:tcBorders>
            <w:shd w:val="clear" w:color="auto" w:fill="auto"/>
            <w:noWrap/>
            <w:vAlign w:val="center"/>
            <w:hideMark/>
          </w:tcPr>
          <w:p w14:paraId="295D768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20.6</w:t>
            </w:r>
          </w:p>
        </w:tc>
        <w:tc>
          <w:tcPr>
            <w:tcW w:w="179" w:type="pct"/>
            <w:tcBorders>
              <w:top w:val="nil"/>
              <w:left w:val="nil"/>
              <w:bottom w:val="single" w:sz="4" w:space="0" w:color="auto"/>
              <w:right w:val="single" w:sz="4" w:space="0" w:color="auto"/>
            </w:tcBorders>
            <w:shd w:val="clear" w:color="auto" w:fill="auto"/>
            <w:noWrap/>
            <w:vAlign w:val="center"/>
            <w:hideMark/>
          </w:tcPr>
          <w:p w14:paraId="01986B1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w:t>
            </w:r>
          </w:p>
        </w:tc>
        <w:tc>
          <w:tcPr>
            <w:tcW w:w="188" w:type="pct"/>
            <w:tcBorders>
              <w:top w:val="nil"/>
              <w:left w:val="nil"/>
              <w:bottom w:val="single" w:sz="4" w:space="0" w:color="auto"/>
              <w:right w:val="single" w:sz="4" w:space="0" w:color="auto"/>
            </w:tcBorders>
            <w:shd w:val="clear" w:color="auto" w:fill="auto"/>
            <w:noWrap/>
            <w:vAlign w:val="center"/>
            <w:hideMark/>
          </w:tcPr>
          <w:p w14:paraId="4F52041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18.1</w:t>
            </w:r>
          </w:p>
        </w:tc>
        <w:tc>
          <w:tcPr>
            <w:tcW w:w="241" w:type="pct"/>
            <w:tcBorders>
              <w:top w:val="nil"/>
              <w:left w:val="nil"/>
              <w:bottom w:val="single" w:sz="4" w:space="0" w:color="auto"/>
              <w:right w:val="single" w:sz="4" w:space="0" w:color="auto"/>
            </w:tcBorders>
            <w:shd w:val="clear" w:color="auto" w:fill="auto"/>
            <w:noWrap/>
            <w:vAlign w:val="center"/>
            <w:hideMark/>
          </w:tcPr>
          <w:p w14:paraId="1874987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15.2</w:t>
            </w:r>
          </w:p>
        </w:tc>
        <w:tc>
          <w:tcPr>
            <w:tcW w:w="241" w:type="pct"/>
            <w:tcBorders>
              <w:top w:val="nil"/>
              <w:left w:val="nil"/>
              <w:bottom w:val="single" w:sz="4" w:space="0" w:color="auto"/>
              <w:right w:val="single" w:sz="4" w:space="0" w:color="auto"/>
            </w:tcBorders>
            <w:shd w:val="clear" w:color="auto" w:fill="auto"/>
            <w:noWrap/>
            <w:vAlign w:val="center"/>
            <w:hideMark/>
          </w:tcPr>
          <w:p w14:paraId="4C08E61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42.9</w:t>
            </w:r>
          </w:p>
        </w:tc>
        <w:tc>
          <w:tcPr>
            <w:tcW w:w="241" w:type="pct"/>
            <w:tcBorders>
              <w:top w:val="nil"/>
              <w:left w:val="nil"/>
              <w:bottom w:val="single" w:sz="4" w:space="0" w:color="auto"/>
              <w:right w:val="single" w:sz="4" w:space="0" w:color="auto"/>
            </w:tcBorders>
            <w:shd w:val="clear" w:color="auto" w:fill="auto"/>
            <w:noWrap/>
            <w:vAlign w:val="center"/>
            <w:hideMark/>
          </w:tcPr>
          <w:p w14:paraId="0C6EEAC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52.9</w:t>
            </w:r>
          </w:p>
        </w:tc>
        <w:tc>
          <w:tcPr>
            <w:tcW w:w="227" w:type="pct"/>
            <w:tcBorders>
              <w:top w:val="nil"/>
              <w:left w:val="nil"/>
              <w:bottom w:val="single" w:sz="4" w:space="0" w:color="auto"/>
              <w:right w:val="single" w:sz="4" w:space="0" w:color="auto"/>
            </w:tcBorders>
            <w:shd w:val="clear" w:color="auto" w:fill="auto"/>
            <w:noWrap/>
            <w:vAlign w:val="center"/>
            <w:hideMark/>
          </w:tcPr>
          <w:p w14:paraId="16327F0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67.0</w:t>
            </w:r>
          </w:p>
        </w:tc>
        <w:tc>
          <w:tcPr>
            <w:tcW w:w="227" w:type="pct"/>
            <w:tcBorders>
              <w:top w:val="nil"/>
              <w:left w:val="nil"/>
              <w:bottom w:val="single" w:sz="4" w:space="0" w:color="auto"/>
              <w:right w:val="single" w:sz="4" w:space="0" w:color="auto"/>
            </w:tcBorders>
            <w:shd w:val="clear" w:color="auto" w:fill="auto"/>
            <w:noWrap/>
            <w:vAlign w:val="center"/>
            <w:hideMark/>
          </w:tcPr>
          <w:p w14:paraId="2A40377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78.8</w:t>
            </w:r>
          </w:p>
        </w:tc>
        <w:tc>
          <w:tcPr>
            <w:tcW w:w="227" w:type="pct"/>
            <w:tcBorders>
              <w:top w:val="nil"/>
              <w:left w:val="nil"/>
              <w:bottom w:val="single" w:sz="4" w:space="0" w:color="auto"/>
              <w:right w:val="single" w:sz="4" w:space="0" w:color="auto"/>
            </w:tcBorders>
            <w:shd w:val="clear" w:color="auto" w:fill="auto"/>
            <w:noWrap/>
            <w:vAlign w:val="center"/>
            <w:hideMark/>
          </w:tcPr>
          <w:p w14:paraId="7C9C96B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86.5</w:t>
            </w:r>
          </w:p>
        </w:tc>
        <w:tc>
          <w:tcPr>
            <w:tcW w:w="227" w:type="pct"/>
            <w:tcBorders>
              <w:top w:val="nil"/>
              <w:left w:val="nil"/>
              <w:bottom w:val="single" w:sz="4" w:space="0" w:color="auto"/>
              <w:right w:val="single" w:sz="4" w:space="0" w:color="auto"/>
            </w:tcBorders>
            <w:shd w:val="clear" w:color="auto" w:fill="auto"/>
            <w:noWrap/>
            <w:vAlign w:val="center"/>
            <w:hideMark/>
          </w:tcPr>
          <w:p w14:paraId="1E4FA79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90.8</w:t>
            </w:r>
          </w:p>
        </w:tc>
        <w:tc>
          <w:tcPr>
            <w:tcW w:w="237" w:type="pct"/>
            <w:tcBorders>
              <w:top w:val="nil"/>
              <w:left w:val="nil"/>
              <w:bottom w:val="single" w:sz="4" w:space="0" w:color="auto"/>
              <w:right w:val="single" w:sz="4" w:space="0" w:color="auto"/>
            </w:tcBorders>
            <w:shd w:val="clear" w:color="auto" w:fill="auto"/>
            <w:noWrap/>
            <w:vAlign w:val="center"/>
            <w:hideMark/>
          </w:tcPr>
          <w:p w14:paraId="70DCA73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151.0</w:t>
            </w:r>
          </w:p>
        </w:tc>
        <w:tc>
          <w:tcPr>
            <w:tcW w:w="284" w:type="pct"/>
            <w:tcBorders>
              <w:top w:val="nil"/>
              <w:left w:val="nil"/>
              <w:bottom w:val="single" w:sz="4" w:space="0" w:color="auto"/>
              <w:right w:val="single" w:sz="4" w:space="0" w:color="auto"/>
            </w:tcBorders>
            <w:shd w:val="clear" w:color="auto" w:fill="auto"/>
            <w:noWrap/>
            <w:vAlign w:val="center"/>
            <w:hideMark/>
          </w:tcPr>
          <w:p w14:paraId="5C07C9A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w:t>
            </w:r>
          </w:p>
        </w:tc>
        <w:tc>
          <w:tcPr>
            <w:tcW w:w="260" w:type="pct"/>
            <w:tcBorders>
              <w:top w:val="nil"/>
              <w:left w:val="nil"/>
              <w:bottom w:val="single" w:sz="4" w:space="0" w:color="auto"/>
              <w:right w:val="single" w:sz="4" w:space="0" w:color="auto"/>
            </w:tcBorders>
            <w:shd w:val="clear" w:color="auto" w:fill="auto"/>
            <w:noWrap/>
            <w:vAlign w:val="center"/>
            <w:hideMark/>
          </w:tcPr>
          <w:p w14:paraId="31CF585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8.0</w:t>
            </w:r>
          </w:p>
        </w:tc>
      </w:tr>
      <w:tr w:rsidR="00DA1513" w:rsidRPr="00DA1513" w14:paraId="59D916CA"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264B6FF0"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Dissolved</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oxygen</w:t>
            </w:r>
            <w:proofErr w:type="spellEnd"/>
            <w:r w:rsidRPr="00DA1513">
              <w:rPr>
                <w:rFonts w:eastAsia="Times New Roman" w:cs="Times New Roman"/>
                <w:b/>
                <w:bCs/>
                <w:sz w:val="16"/>
                <w:szCs w:val="16"/>
              </w:rPr>
              <w:t xml:space="preserve"> (DO)</w:t>
            </w:r>
            <w:r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3712093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0.10</w:t>
            </w:r>
          </w:p>
        </w:tc>
        <w:tc>
          <w:tcPr>
            <w:tcW w:w="235" w:type="pct"/>
            <w:tcBorders>
              <w:top w:val="nil"/>
              <w:left w:val="nil"/>
              <w:bottom w:val="single" w:sz="4" w:space="0" w:color="auto"/>
              <w:right w:val="single" w:sz="4" w:space="0" w:color="auto"/>
            </w:tcBorders>
            <w:shd w:val="clear" w:color="auto" w:fill="auto"/>
            <w:noWrap/>
            <w:vAlign w:val="center"/>
            <w:hideMark/>
          </w:tcPr>
          <w:p w14:paraId="49F7E083" w14:textId="340386C3"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456CEC8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7EBA3F2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107</w:t>
            </w:r>
          </w:p>
        </w:tc>
        <w:tc>
          <w:tcPr>
            <w:tcW w:w="238" w:type="pct"/>
            <w:tcBorders>
              <w:top w:val="nil"/>
              <w:left w:val="nil"/>
              <w:bottom w:val="single" w:sz="4" w:space="0" w:color="auto"/>
              <w:right w:val="single" w:sz="4" w:space="0" w:color="auto"/>
            </w:tcBorders>
            <w:shd w:val="clear" w:color="auto" w:fill="auto"/>
            <w:noWrap/>
            <w:vAlign w:val="center"/>
            <w:hideMark/>
          </w:tcPr>
          <w:p w14:paraId="4A155B5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305CE30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6.57</w:t>
            </w:r>
          </w:p>
        </w:tc>
        <w:tc>
          <w:tcPr>
            <w:tcW w:w="208" w:type="pct"/>
            <w:tcBorders>
              <w:top w:val="nil"/>
              <w:left w:val="nil"/>
              <w:bottom w:val="single" w:sz="4" w:space="0" w:color="auto"/>
              <w:right w:val="single" w:sz="4" w:space="0" w:color="auto"/>
            </w:tcBorders>
            <w:shd w:val="clear" w:color="auto" w:fill="auto"/>
            <w:noWrap/>
            <w:vAlign w:val="center"/>
            <w:hideMark/>
          </w:tcPr>
          <w:p w14:paraId="767F658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0.49</w:t>
            </w:r>
          </w:p>
        </w:tc>
        <w:tc>
          <w:tcPr>
            <w:tcW w:w="179" w:type="pct"/>
            <w:tcBorders>
              <w:top w:val="nil"/>
              <w:left w:val="nil"/>
              <w:bottom w:val="single" w:sz="4" w:space="0" w:color="auto"/>
              <w:right w:val="single" w:sz="4" w:space="0" w:color="auto"/>
            </w:tcBorders>
            <w:shd w:val="clear" w:color="auto" w:fill="auto"/>
            <w:noWrap/>
            <w:vAlign w:val="center"/>
            <w:hideMark/>
          </w:tcPr>
          <w:p w14:paraId="1065E26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0.07</w:t>
            </w:r>
          </w:p>
        </w:tc>
        <w:tc>
          <w:tcPr>
            <w:tcW w:w="188" w:type="pct"/>
            <w:tcBorders>
              <w:top w:val="nil"/>
              <w:left w:val="nil"/>
              <w:bottom w:val="single" w:sz="4" w:space="0" w:color="auto"/>
              <w:right w:val="single" w:sz="4" w:space="0" w:color="auto"/>
            </w:tcBorders>
            <w:shd w:val="clear" w:color="auto" w:fill="auto"/>
            <w:noWrap/>
            <w:vAlign w:val="center"/>
            <w:hideMark/>
          </w:tcPr>
          <w:p w14:paraId="2FAB497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0.47</w:t>
            </w:r>
          </w:p>
        </w:tc>
        <w:tc>
          <w:tcPr>
            <w:tcW w:w="241" w:type="pct"/>
            <w:tcBorders>
              <w:top w:val="nil"/>
              <w:left w:val="nil"/>
              <w:bottom w:val="single" w:sz="4" w:space="0" w:color="auto"/>
              <w:right w:val="single" w:sz="4" w:space="0" w:color="auto"/>
            </w:tcBorders>
            <w:shd w:val="clear" w:color="auto" w:fill="auto"/>
            <w:noWrap/>
            <w:vAlign w:val="center"/>
            <w:hideMark/>
          </w:tcPr>
          <w:p w14:paraId="592ED92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5.07</w:t>
            </w:r>
          </w:p>
        </w:tc>
        <w:tc>
          <w:tcPr>
            <w:tcW w:w="241" w:type="pct"/>
            <w:tcBorders>
              <w:top w:val="nil"/>
              <w:left w:val="nil"/>
              <w:bottom w:val="single" w:sz="4" w:space="0" w:color="auto"/>
              <w:right w:val="single" w:sz="4" w:space="0" w:color="auto"/>
            </w:tcBorders>
            <w:shd w:val="clear" w:color="auto" w:fill="auto"/>
            <w:noWrap/>
            <w:vAlign w:val="center"/>
            <w:hideMark/>
          </w:tcPr>
          <w:p w14:paraId="754CEB4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6.20</w:t>
            </w:r>
          </w:p>
        </w:tc>
        <w:tc>
          <w:tcPr>
            <w:tcW w:w="241" w:type="pct"/>
            <w:tcBorders>
              <w:top w:val="nil"/>
              <w:left w:val="nil"/>
              <w:bottom w:val="single" w:sz="4" w:space="0" w:color="auto"/>
              <w:right w:val="single" w:sz="4" w:space="0" w:color="auto"/>
            </w:tcBorders>
            <w:shd w:val="clear" w:color="auto" w:fill="auto"/>
            <w:noWrap/>
            <w:vAlign w:val="center"/>
            <w:hideMark/>
          </w:tcPr>
          <w:p w14:paraId="22EBF62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6.50</w:t>
            </w:r>
          </w:p>
        </w:tc>
        <w:tc>
          <w:tcPr>
            <w:tcW w:w="227" w:type="pct"/>
            <w:tcBorders>
              <w:top w:val="nil"/>
              <w:left w:val="nil"/>
              <w:bottom w:val="single" w:sz="4" w:space="0" w:color="auto"/>
              <w:right w:val="single" w:sz="4" w:space="0" w:color="auto"/>
            </w:tcBorders>
            <w:shd w:val="clear" w:color="auto" w:fill="auto"/>
            <w:noWrap/>
            <w:vAlign w:val="center"/>
            <w:hideMark/>
          </w:tcPr>
          <w:p w14:paraId="514E7EA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6.90</w:t>
            </w:r>
          </w:p>
        </w:tc>
        <w:tc>
          <w:tcPr>
            <w:tcW w:w="227" w:type="pct"/>
            <w:tcBorders>
              <w:top w:val="nil"/>
              <w:left w:val="nil"/>
              <w:bottom w:val="single" w:sz="4" w:space="0" w:color="auto"/>
              <w:right w:val="single" w:sz="4" w:space="0" w:color="auto"/>
            </w:tcBorders>
            <w:shd w:val="clear" w:color="auto" w:fill="auto"/>
            <w:noWrap/>
            <w:vAlign w:val="center"/>
            <w:hideMark/>
          </w:tcPr>
          <w:p w14:paraId="4B5D694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7.22</w:t>
            </w:r>
          </w:p>
        </w:tc>
        <w:tc>
          <w:tcPr>
            <w:tcW w:w="227" w:type="pct"/>
            <w:tcBorders>
              <w:top w:val="nil"/>
              <w:left w:val="nil"/>
              <w:bottom w:val="single" w:sz="4" w:space="0" w:color="auto"/>
              <w:right w:val="single" w:sz="4" w:space="0" w:color="auto"/>
            </w:tcBorders>
            <w:shd w:val="clear" w:color="auto" w:fill="auto"/>
            <w:noWrap/>
            <w:vAlign w:val="center"/>
            <w:hideMark/>
          </w:tcPr>
          <w:p w14:paraId="599D248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7.39</w:t>
            </w:r>
          </w:p>
        </w:tc>
        <w:tc>
          <w:tcPr>
            <w:tcW w:w="227" w:type="pct"/>
            <w:tcBorders>
              <w:top w:val="nil"/>
              <w:left w:val="nil"/>
              <w:bottom w:val="single" w:sz="4" w:space="0" w:color="auto"/>
              <w:right w:val="single" w:sz="4" w:space="0" w:color="auto"/>
            </w:tcBorders>
            <w:shd w:val="clear" w:color="auto" w:fill="auto"/>
            <w:noWrap/>
            <w:vAlign w:val="center"/>
            <w:hideMark/>
          </w:tcPr>
          <w:p w14:paraId="7C90524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7.49</w:t>
            </w:r>
          </w:p>
        </w:tc>
        <w:tc>
          <w:tcPr>
            <w:tcW w:w="237" w:type="pct"/>
            <w:tcBorders>
              <w:top w:val="nil"/>
              <w:left w:val="nil"/>
              <w:bottom w:val="single" w:sz="4" w:space="0" w:color="auto"/>
              <w:right w:val="single" w:sz="4" w:space="0" w:color="auto"/>
            </w:tcBorders>
            <w:shd w:val="clear" w:color="auto" w:fill="auto"/>
            <w:noWrap/>
            <w:vAlign w:val="center"/>
            <w:hideMark/>
          </w:tcPr>
          <w:p w14:paraId="47B1167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8.10</w:t>
            </w:r>
          </w:p>
        </w:tc>
        <w:tc>
          <w:tcPr>
            <w:tcW w:w="284" w:type="pct"/>
            <w:tcBorders>
              <w:top w:val="nil"/>
              <w:left w:val="nil"/>
              <w:bottom w:val="single" w:sz="4" w:space="0" w:color="auto"/>
              <w:right w:val="single" w:sz="4" w:space="0" w:color="auto"/>
            </w:tcBorders>
            <w:shd w:val="clear" w:color="auto" w:fill="auto"/>
            <w:noWrap/>
            <w:vAlign w:val="center"/>
            <w:hideMark/>
          </w:tcPr>
          <w:p w14:paraId="6FB8386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w:t>
            </w:r>
          </w:p>
        </w:tc>
        <w:tc>
          <w:tcPr>
            <w:tcW w:w="260" w:type="pct"/>
            <w:tcBorders>
              <w:top w:val="nil"/>
              <w:left w:val="nil"/>
              <w:bottom w:val="single" w:sz="4" w:space="0" w:color="auto"/>
              <w:right w:val="single" w:sz="4" w:space="0" w:color="auto"/>
            </w:tcBorders>
            <w:shd w:val="clear" w:color="auto" w:fill="auto"/>
            <w:noWrap/>
            <w:vAlign w:val="center"/>
            <w:hideMark/>
          </w:tcPr>
          <w:p w14:paraId="0959ECA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3.5</w:t>
            </w:r>
          </w:p>
        </w:tc>
      </w:tr>
      <w:tr w:rsidR="00DA1513" w:rsidRPr="00DA1513" w14:paraId="6703FBC0"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784C25D6"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pH</w:t>
            </w:r>
            <w:r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1C54768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0.61</w:t>
            </w:r>
          </w:p>
        </w:tc>
        <w:tc>
          <w:tcPr>
            <w:tcW w:w="235" w:type="pct"/>
            <w:tcBorders>
              <w:top w:val="nil"/>
              <w:left w:val="nil"/>
              <w:bottom w:val="single" w:sz="4" w:space="0" w:color="auto"/>
              <w:right w:val="single" w:sz="4" w:space="0" w:color="auto"/>
            </w:tcBorders>
            <w:shd w:val="clear" w:color="auto" w:fill="auto"/>
            <w:noWrap/>
            <w:vAlign w:val="center"/>
            <w:hideMark/>
          </w:tcPr>
          <w:p w14:paraId="6F532520" w14:textId="207A9FA8"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63C43CE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7A61428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107</w:t>
            </w:r>
          </w:p>
        </w:tc>
        <w:tc>
          <w:tcPr>
            <w:tcW w:w="238" w:type="pct"/>
            <w:tcBorders>
              <w:top w:val="nil"/>
              <w:left w:val="nil"/>
              <w:bottom w:val="single" w:sz="4" w:space="0" w:color="auto"/>
              <w:right w:val="single" w:sz="4" w:space="0" w:color="auto"/>
            </w:tcBorders>
            <w:shd w:val="clear" w:color="auto" w:fill="auto"/>
            <w:noWrap/>
            <w:vAlign w:val="center"/>
            <w:hideMark/>
          </w:tcPr>
          <w:p w14:paraId="00433D3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2E905C1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7.10</w:t>
            </w:r>
          </w:p>
        </w:tc>
        <w:tc>
          <w:tcPr>
            <w:tcW w:w="208" w:type="pct"/>
            <w:tcBorders>
              <w:top w:val="nil"/>
              <w:left w:val="nil"/>
              <w:bottom w:val="single" w:sz="4" w:space="0" w:color="auto"/>
              <w:right w:val="single" w:sz="4" w:space="0" w:color="auto"/>
            </w:tcBorders>
            <w:shd w:val="clear" w:color="auto" w:fill="auto"/>
            <w:noWrap/>
            <w:vAlign w:val="center"/>
            <w:hideMark/>
          </w:tcPr>
          <w:p w14:paraId="7329DAE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0.43</w:t>
            </w:r>
          </w:p>
        </w:tc>
        <w:tc>
          <w:tcPr>
            <w:tcW w:w="179" w:type="pct"/>
            <w:tcBorders>
              <w:top w:val="nil"/>
              <w:left w:val="nil"/>
              <w:bottom w:val="single" w:sz="4" w:space="0" w:color="auto"/>
              <w:right w:val="single" w:sz="4" w:space="0" w:color="auto"/>
            </w:tcBorders>
            <w:shd w:val="clear" w:color="auto" w:fill="auto"/>
            <w:noWrap/>
            <w:vAlign w:val="center"/>
            <w:hideMark/>
          </w:tcPr>
          <w:p w14:paraId="27BF1A5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0.06</w:t>
            </w:r>
          </w:p>
        </w:tc>
        <w:tc>
          <w:tcPr>
            <w:tcW w:w="188" w:type="pct"/>
            <w:tcBorders>
              <w:top w:val="nil"/>
              <w:left w:val="nil"/>
              <w:bottom w:val="single" w:sz="4" w:space="0" w:color="auto"/>
              <w:right w:val="single" w:sz="4" w:space="0" w:color="auto"/>
            </w:tcBorders>
            <w:shd w:val="clear" w:color="auto" w:fill="auto"/>
            <w:noWrap/>
            <w:vAlign w:val="center"/>
            <w:hideMark/>
          </w:tcPr>
          <w:p w14:paraId="696280C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0.43</w:t>
            </w:r>
          </w:p>
        </w:tc>
        <w:tc>
          <w:tcPr>
            <w:tcW w:w="241" w:type="pct"/>
            <w:tcBorders>
              <w:top w:val="nil"/>
              <w:left w:val="nil"/>
              <w:bottom w:val="single" w:sz="4" w:space="0" w:color="auto"/>
              <w:right w:val="single" w:sz="4" w:space="0" w:color="auto"/>
            </w:tcBorders>
            <w:shd w:val="clear" w:color="auto" w:fill="auto"/>
            <w:noWrap/>
            <w:vAlign w:val="center"/>
            <w:hideMark/>
          </w:tcPr>
          <w:p w14:paraId="02F23D5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6.00</w:t>
            </w:r>
          </w:p>
        </w:tc>
        <w:tc>
          <w:tcPr>
            <w:tcW w:w="241" w:type="pct"/>
            <w:tcBorders>
              <w:top w:val="nil"/>
              <w:left w:val="nil"/>
              <w:bottom w:val="single" w:sz="4" w:space="0" w:color="auto"/>
              <w:right w:val="single" w:sz="4" w:space="0" w:color="auto"/>
            </w:tcBorders>
            <w:shd w:val="clear" w:color="auto" w:fill="auto"/>
            <w:noWrap/>
            <w:vAlign w:val="center"/>
            <w:hideMark/>
          </w:tcPr>
          <w:p w14:paraId="2227E23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6.85</w:t>
            </w:r>
          </w:p>
        </w:tc>
        <w:tc>
          <w:tcPr>
            <w:tcW w:w="241" w:type="pct"/>
            <w:tcBorders>
              <w:top w:val="nil"/>
              <w:left w:val="nil"/>
              <w:bottom w:val="single" w:sz="4" w:space="0" w:color="auto"/>
              <w:right w:val="single" w:sz="4" w:space="0" w:color="auto"/>
            </w:tcBorders>
            <w:shd w:val="clear" w:color="auto" w:fill="auto"/>
            <w:noWrap/>
            <w:vAlign w:val="center"/>
            <w:hideMark/>
          </w:tcPr>
          <w:p w14:paraId="6F1D0C0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7.19</w:t>
            </w:r>
          </w:p>
        </w:tc>
        <w:tc>
          <w:tcPr>
            <w:tcW w:w="227" w:type="pct"/>
            <w:tcBorders>
              <w:top w:val="nil"/>
              <w:left w:val="nil"/>
              <w:bottom w:val="single" w:sz="4" w:space="0" w:color="auto"/>
              <w:right w:val="single" w:sz="4" w:space="0" w:color="auto"/>
            </w:tcBorders>
            <w:shd w:val="clear" w:color="auto" w:fill="auto"/>
            <w:noWrap/>
            <w:vAlign w:val="center"/>
            <w:hideMark/>
          </w:tcPr>
          <w:p w14:paraId="4863490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7.39</w:t>
            </w:r>
          </w:p>
        </w:tc>
        <w:tc>
          <w:tcPr>
            <w:tcW w:w="227" w:type="pct"/>
            <w:tcBorders>
              <w:top w:val="nil"/>
              <w:left w:val="nil"/>
              <w:bottom w:val="single" w:sz="4" w:space="0" w:color="auto"/>
              <w:right w:val="single" w:sz="4" w:space="0" w:color="auto"/>
            </w:tcBorders>
            <w:shd w:val="clear" w:color="auto" w:fill="auto"/>
            <w:noWrap/>
            <w:vAlign w:val="center"/>
            <w:hideMark/>
          </w:tcPr>
          <w:p w14:paraId="23F64FC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7.62</w:t>
            </w:r>
          </w:p>
        </w:tc>
        <w:tc>
          <w:tcPr>
            <w:tcW w:w="227" w:type="pct"/>
            <w:tcBorders>
              <w:top w:val="nil"/>
              <w:left w:val="nil"/>
              <w:bottom w:val="single" w:sz="4" w:space="0" w:color="auto"/>
              <w:right w:val="single" w:sz="4" w:space="0" w:color="auto"/>
            </w:tcBorders>
            <w:shd w:val="clear" w:color="auto" w:fill="auto"/>
            <w:noWrap/>
            <w:vAlign w:val="center"/>
            <w:hideMark/>
          </w:tcPr>
          <w:p w14:paraId="3B5ED61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7.74</w:t>
            </w:r>
          </w:p>
        </w:tc>
        <w:tc>
          <w:tcPr>
            <w:tcW w:w="227" w:type="pct"/>
            <w:tcBorders>
              <w:top w:val="nil"/>
              <w:left w:val="nil"/>
              <w:bottom w:val="single" w:sz="4" w:space="0" w:color="auto"/>
              <w:right w:val="single" w:sz="4" w:space="0" w:color="auto"/>
            </w:tcBorders>
            <w:shd w:val="clear" w:color="auto" w:fill="auto"/>
            <w:noWrap/>
            <w:vAlign w:val="center"/>
            <w:hideMark/>
          </w:tcPr>
          <w:p w14:paraId="4047F99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7.86</w:t>
            </w:r>
          </w:p>
        </w:tc>
        <w:tc>
          <w:tcPr>
            <w:tcW w:w="237" w:type="pct"/>
            <w:tcBorders>
              <w:top w:val="nil"/>
              <w:left w:val="nil"/>
              <w:bottom w:val="single" w:sz="4" w:space="0" w:color="auto"/>
              <w:right w:val="single" w:sz="4" w:space="0" w:color="auto"/>
            </w:tcBorders>
            <w:shd w:val="clear" w:color="auto" w:fill="auto"/>
            <w:noWrap/>
            <w:vAlign w:val="center"/>
            <w:hideMark/>
          </w:tcPr>
          <w:p w14:paraId="243DCE8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7.90</w:t>
            </w:r>
          </w:p>
        </w:tc>
        <w:tc>
          <w:tcPr>
            <w:tcW w:w="284" w:type="pct"/>
            <w:tcBorders>
              <w:top w:val="nil"/>
              <w:left w:val="nil"/>
              <w:bottom w:val="single" w:sz="4" w:space="0" w:color="auto"/>
              <w:right w:val="single" w:sz="4" w:space="0" w:color="auto"/>
            </w:tcBorders>
            <w:shd w:val="clear" w:color="auto" w:fill="auto"/>
            <w:noWrap/>
            <w:vAlign w:val="center"/>
            <w:hideMark/>
          </w:tcPr>
          <w:p w14:paraId="7229A46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w:t>
            </w:r>
          </w:p>
        </w:tc>
        <w:tc>
          <w:tcPr>
            <w:tcW w:w="260" w:type="pct"/>
            <w:tcBorders>
              <w:top w:val="nil"/>
              <w:left w:val="nil"/>
              <w:bottom w:val="single" w:sz="4" w:space="0" w:color="auto"/>
              <w:right w:val="single" w:sz="4" w:space="0" w:color="auto"/>
            </w:tcBorders>
            <w:shd w:val="clear" w:color="auto" w:fill="auto"/>
            <w:noWrap/>
            <w:vAlign w:val="center"/>
            <w:hideMark/>
          </w:tcPr>
          <w:p w14:paraId="4294F19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3.0</w:t>
            </w:r>
          </w:p>
        </w:tc>
      </w:tr>
      <w:tr w:rsidR="00DA1513" w:rsidRPr="00DA1513" w14:paraId="7C42F3FC" w14:textId="77777777" w:rsidTr="0027474C">
        <w:trPr>
          <w:trHeight w:val="227"/>
        </w:trPr>
        <w:tc>
          <w:tcPr>
            <w:tcW w:w="819" w:type="pct"/>
            <w:vMerge w:val="restart"/>
            <w:tcBorders>
              <w:top w:val="nil"/>
              <w:left w:val="single" w:sz="4" w:space="0" w:color="auto"/>
              <w:bottom w:val="single" w:sz="4" w:space="0" w:color="auto"/>
              <w:right w:val="single" w:sz="4" w:space="0" w:color="auto"/>
            </w:tcBorders>
            <w:shd w:val="clear" w:color="auto" w:fill="auto"/>
            <w:vAlign w:val="center"/>
            <w:hideMark/>
          </w:tcPr>
          <w:p w14:paraId="1EDDD7CF"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Turbidity</w:t>
            </w:r>
            <w:proofErr w:type="spellEnd"/>
            <w:r w:rsidRPr="00DA1513">
              <w:rPr>
                <w:rFonts w:eastAsia="Times New Roman" w:cs="Times New Roman"/>
                <w:b/>
                <w:bCs/>
                <w:sz w:val="16"/>
                <w:szCs w:val="16"/>
              </w:rPr>
              <w:t xml:space="preserve"> (TB)</w:t>
            </w:r>
            <w:r w:rsidRPr="00DA1513">
              <w:rPr>
                <w:rFonts w:eastAsia="Times New Roman" w:cs="Times New Roman"/>
                <w:b/>
                <w:bCs/>
                <w:sz w:val="16"/>
                <w:szCs w:val="16"/>
                <w:vertAlign w:val="superscript"/>
              </w:rPr>
              <w:t>†</w:t>
            </w:r>
          </w:p>
        </w:tc>
        <w:tc>
          <w:tcPr>
            <w:tcW w:w="1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ACD89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64FF1CF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RS</w:t>
            </w:r>
          </w:p>
        </w:tc>
        <w:tc>
          <w:tcPr>
            <w:tcW w:w="183" w:type="pct"/>
            <w:tcBorders>
              <w:top w:val="nil"/>
              <w:left w:val="nil"/>
              <w:bottom w:val="single" w:sz="4" w:space="0" w:color="auto"/>
              <w:right w:val="single" w:sz="4" w:space="0" w:color="auto"/>
            </w:tcBorders>
            <w:shd w:val="clear" w:color="auto" w:fill="auto"/>
            <w:noWrap/>
            <w:vAlign w:val="center"/>
            <w:hideMark/>
          </w:tcPr>
          <w:p w14:paraId="2A07C57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730335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56</w:t>
            </w:r>
          </w:p>
        </w:tc>
        <w:tc>
          <w:tcPr>
            <w:tcW w:w="238" w:type="pct"/>
            <w:tcBorders>
              <w:top w:val="nil"/>
              <w:left w:val="nil"/>
              <w:bottom w:val="single" w:sz="4" w:space="0" w:color="auto"/>
              <w:right w:val="single" w:sz="4" w:space="0" w:color="auto"/>
            </w:tcBorders>
            <w:shd w:val="clear" w:color="auto" w:fill="auto"/>
            <w:noWrap/>
            <w:vAlign w:val="center"/>
            <w:hideMark/>
          </w:tcPr>
          <w:p w14:paraId="5F2F404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32C237F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44.53</w:t>
            </w:r>
          </w:p>
        </w:tc>
        <w:tc>
          <w:tcPr>
            <w:tcW w:w="208" w:type="pct"/>
            <w:tcBorders>
              <w:top w:val="nil"/>
              <w:left w:val="nil"/>
              <w:bottom w:val="single" w:sz="4" w:space="0" w:color="auto"/>
              <w:right w:val="single" w:sz="4" w:space="0" w:color="auto"/>
            </w:tcBorders>
            <w:shd w:val="clear" w:color="auto" w:fill="auto"/>
            <w:noWrap/>
            <w:vAlign w:val="center"/>
            <w:hideMark/>
          </w:tcPr>
          <w:p w14:paraId="5FEACE5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94.81</w:t>
            </w:r>
          </w:p>
        </w:tc>
        <w:tc>
          <w:tcPr>
            <w:tcW w:w="179" w:type="pct"/>
            <w:tcBorders>
              <w:top w:val="nil"/>
              <w:left w:val="nil"/>
              <w:bottom w:val="single" w:sz="4" w:space="0" w:color="auto"/>
              <w:right w:val="single" w:sz="4" w:space="0" w:color="auto"/>
            </w:tcBorders>
            <w:shd w:val="clear" w:color="auto" w:fill="auto"/>
            <w:noWrap/>
            <w:vAlign w:val="center"/>
            <w:hideMark/>
          </w:tcPr>
          <w:p w14:paraId="4DFA828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2.13</w:t>
            </w:r>
          </w:p>
        </w:tc>
        <w:tc>
          <w:tcPr>
            <w:tcW w:w="188" w:type="pct"/>
            <w:tcBorders>
              <w:top w:val="nil"/>
              <w:left w:val="nil"/>
              <w:bottom w:val="single" w:sz="4" w:space="0" w:color="auto"/>
              <w:right w:val="single" w:sz="4" w:space="0" w:color="auto"/>
            </w:tcBorders>
            <w:shd w:val="clear" w:color="auto" w:fill="auto"/>
            <w:noWrap/>
            <w:vAlign w:val="center"/>
            <w:hideMark/>
          </w:tcPr>
          <w:p w14:paraId="1E6E1AE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17.07</w:t>
            </w:r>
          </w:p>
        </w:tc>
        <w:tc>
          <w:tcPr>
            <w:tcW w:w="241" w:type="pct"/>
            <w:tcBorders>
              <w:top w:val="nil"/>
              <w:left w:val="nil"/>
              <w:bottom w:val="single" w:sz="4" w:space="0" w:color="auto"/>
              <w:right w:val="single" w:sz="4" w:space="0" w:color="auto"/>
            </w:tcBorders>
            <w:shd w:val="clear" w:color="auto" w:fill="auto"/>
            <w:noWrap/>
            <w:vAlign w:val="center"/>
            <w:hideMark/>
          </w:tcPr>
          <w:p w14:paraId="010A1F8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2.10</w:t>
            </w:r>
          </w:p>
        </w:tc>
        <w:tc>
          <w:tcPr>
            <w:tcW w:w="241" w:type="pct"/>
            <w:tcBorders>
              <w:top w:val="nil"/>
              <w:left w:val="nil"/>
              <w:bottom w:val="single" w:sz="4" w:space="0" w:color="auto"/>
              <w:right w:val="single" w:sz="4" w:space="0" w:color="auto"/>
            </w:tcBorders>
            <w:shd w:val="clear" w:color="auto" w:fill="auto"/>
            <w:noWrap/>
            <w:vAlign w:val="center"/>
            <w:hideMark/>
          </w:tcPr>
          <w:p w14:paraId="7C68463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9.05</w:t>
            </w:r>
          </w:p>
        </w:tc>
        <w:tc>
          <w:tcPr>
            <w:tcW w:w="241" w:type="pct"/>
            <w:tcBorders>
              <w:top w:val="nil"/>
              <w:left w:val="nil"/>
              <w:bottom w:val="single" w:sz="4" w:space="0" w:color="auto"/>
              <w:right w:val="single" w:sz="4" w:space="0" w:color="auto"/>
            </w:tcBorders>
            <w:shd w:val="clear" w:color="auto" w:fill="auto"/>
            <w:noWrap/>
            <w:vAlign w:val="center"/>
            <w:hideMark/>
          </w:tcPr>
          <w:p w14:paraId="4759E94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17.35</w:t>
            </w:r>
          </w:p>
        </w:tc>
        <w:tc>
          <w:tcPr>
            <w:tcW w:w="227" w:type="pct"/>
            <w:tcBorders>
              <w:top w:val="nil"/>
              <w:left w:val="nil"/>
              <w:bottom w:val="single" w:sz="4" w:space="0" w:color="auto"/>
              <w:right w:val="single" w:sz="4" w:space="0" w:color="auto"/>
            </w:tcBorders>
            <w:shd w:val="clear" w:color="auto" w:fill="auto"/>
            <w:noWrap/>
            <w:vAlign w:val="center"/>
            <w:hideMark/>
          </w:tcPr>
          <w:p w14:paraId="5F57D4A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33.30</w:t>
            </w:r>
          </w:p>
        </w:tc>
        <w:tc>
          <w:tcPr>
            <w:tcW w:w="227" w:type="pct"/>
            <w:tcBorders>
              <w:top w:val="nil"/>
              <w:left w:val="nil"/>
              <w:bottom w:val="single" w:sz="4" w:space="0" w:color="auto"/>
              <w:right w:val="single" w:sz="4" w:space="0" w:color="auto"/>
            </w:tcBorders>
            <w:shd w:val="clear" w:color="auto" w:fill="auto"/>
            <w:noWrap/>
            <w:vAlign w:val="center"/>
            <w:hideMark/>
          </w:tcPr>
          <w:p w14:paraId="47863F3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72.45</w:t>
            </w:r>
          </w:p>
        </w:tc>
        <w:tc>
          <w:tcPr>
            <w:tcW w:w="227" w:type="pct"/>
            <w:tcBorders>
              <w:top w:val="nil"/>
              <w:left w:val="nil"/>
              <w:bottom w:val="single" w:sz="4" w:space="0" w:color="auto"/>
              <w:right w:val="single" w:sz="4" w:space="0" w:color="auto"/>
            </w:tcBorders>
            <w:shd w:val="clear" w:color="auto" w:fill="auto"/>
            <w:noWrap/>
            <w:vAlign w:val="center"/>
            <w:hideMark/>
          </w:tcPr>
          <w:p w14:paraId="0435244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156.03</w:t>
            </w:r>
          </w:p>
        </w:tc>
        <w:tc>
          <w:tcPr>
            <w:tcW w:w="227" w:type="pct"/>
            <w:tcBorders>
              <w:top w:val="nil"/>
              <w:left w:val="nil"/>
              <w:bottom w:val="single" w:sz="4" w:space="0" w:color="auto"/>
              <w:right w:val="single" w:sz="4" w:space="0" w:color="auto"/>
            </w:tcBorders>
            <w:shd w:val="clear" w:color="auto" w:fill="auto"/>
            <w:noWrap/>
            <w:vAlign w:val="center"/>
            <w:hideMark/>
          </w:tcPr>
          <w:p w14:paraId="05BDDA8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404.80</w:t>
            </w:r>
          </w:p>
        </w:tc>
        <w:tc>
          <w:tcPr>
            <w:tcW w:w="237" w:type="pct"/>
            <w:tcBorders>
              <w:top w:val="nil"/>
              <w:left w:val="nil"/>
              <w:bottom w:val="single" w:sz="4" w:space="0" w:color="auto"/>
              <w:right w:val="single" w:sz="4" w:space="0" w:color="auto"/>
            </w:tcBorders>
            <w:shd w:val="clear" w:color="auto" w:fill="auto"/>
            <w:noWrap/>
            <w:vAlign w:val="center"/>
            <w:hideMark/>
          </w:tcPr>
          <w:p w14:paraId="5F75A7B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518.00</w:t>
            </w:r>
          </w:p>
        </w:tc>
        <w:tc>
          <w:tcPr>
            <w:tcW w:w="284" w:type="pct"/>
            <w:tcBorders>
              <w:top w:val="nil"/>
              <w:left w:val="nil"/>
              <w:bottom w:val="single" w:sz="4" w:space="0" w:color="auto"/>
              <w:right w:val="single" w:sz="4" w:space="0" w:color="auto"/>
            </w:tcBorders>
            <w:shd w:val="clear" w:color="auto" w:fill="auto"/>
            <w:noWrap/>
            <w:vAlign w:val="center"/>
            <w:hideMark/>
          </w:tcPr>
          <w:p w14:paraId="3FAEF6A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3.9</w:t>
            </w:r>
          </w:p>
        </w:tc>
        <w:tc>
          <w:tcPr>
            <w:tcW w:w="260" w:type="pct"/>
            <w:tcBorders>
              <w:top w:val="nil"/>
              <w:left w:val="nil"/>
              <w:bottom w:val="single" w:sz="4" w:space="0" w:color="auto"/>
              <w:right w:val="single" w:sz="4" w:space="0" w:color="auto"/>
            </w:tcBorders>
            <w:shd w:val="clear" w:color="auto" w:fill="auto"/>
            <w:noWrap/>
            <w:vAlign w:val="center"/>
            <w:hideMark/>
          </w:tcPr>
          <w:p w14:paraId="363A790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17.5</w:t>
            </w:r>
          </w:p>
        </w:tc>
      </w:tr>
      <w:tr w:rsidR="00DA1513" w:rsidRPr="00DA1513" w14:paraId="7A83EF10" w14:textId="77777777" w:rsidTr="0027474C">
        <w:trPr>
          <w:trHeight w:val="227"/>
        </w:trPr>
        <w:tc>
          <w:tcPr>
            <w:tcW w:w="819" w:type="pct"/>
            <w:vMerge/>
            <w:tcBorders>
              <w:top w:val="nil"/>
              <w:left w:val="single" w:sz="4" w:space="0" w:color="auto"/>
              <w:bottom w:val="single" w:sz="4" w:space="0" w:color="auto"/>
              <w:right w:val="single" w:sz="4" w:space="0" w:color="auto"/>
            </w:tcBorders>
            <w:vAlign w:val="center"/>
            <w:hideMark/>
          </w:tcPr>
          <w:p w14:paraId="2F970BF3" w14:textId="77777777" w:rsidR="00DA1513" w:rsidRPr="00DA1513" w:rsidRDefault="00DA1513" w:rsidP="00DA1513">
            <w:pPr>
              <w:spacing w:line="240" w:lineRule="auto"/>
              <w:jc w:val="left"/>
              <w:rPr>
                <w:rFonts w:eastAsia="Times New Roman" w:cs="Times New Roman"/>
                <w:b/>
                <w:bCs/>
                <w:sz w:val="16"/>
                <w:szCs w:val="16"/>
              </w:rPr>
            </w:pPr>
          </w:p>
        </w:tc>
        <w:tc>
          <w:tcPr>
            <w:tcW w:w="194" w:type="pct"/>
            <w:vMerge/>
            <w:tcBorders>
              <w:top w:val="nil"/>
              <w:left w:val="single" w:sz="4" w:space="0" w:color="auto"/>
              <w:bottom w:val="single" w:sz="4" w:space="0" w:color="auto"/>
              <w:right w:val="single" w:sz="4" w:space="0" w:color="auto"/>
            </w:tcBorders>
            <w:vAlign w:val="center"/>
            <w:hideMark/>
          </w:tcPr>
          <w:p w14:paraId="50B2376D" w14:textId="77777777" w:rsidR="00DA1513" w:rsidRPr="00DA1513" w:rsidRDefault="00DA1513" w:rsidP="00DA1513">
            <w:pPr>
              <w:spacing w:line="240" w:lineRule="auto"/>
              <w:jc w:val="left"/>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14:paraId="60053BB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DS</w:t>
            </w:r>
          </w:p>
        </w:tc>
        <w:tc>
          <w:tcPr>
            <w:tcW w:w="183" w:type="pct"/>
            <w:tcBorders>
              <w:top w:val="nil"/>
              <w:left w:val="nil"/>
              <w:bottom w:val="single" w:sz="4" w:space="0" w:color="auto"/>
              <w:right w:val="single" w:sz="4" w:space="0" w:color="auto"/>
            </w:tcBorders>
            <w:shd w:val="clear" w:color="auto" w:fill="auto"/>
            <w:noWrap/>
            <w:vAlign w:val="center"/>
            <w:hideMark/>
          </w:tcPr>
          <w:p w14:paraId="43D1DE7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65511B8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51</w:t>
            </w:r>
          </w:p>
        </w:tc>
        <w:tc>
          <w:tcPr>
            <w:tcW w:w="238" w:type="pct"/>
            <w:tcBorders>
              <w:top w:val="nil"/>
              <w:left w:val="nil"/>
              <w:bottom w:val="single" w:sz="4" w:space="0" w:color="auto"/>
              <w:right w:val="single" w:sz="4" w:space="0" w:color="auto"/>
            </w:tcBorders>
            <w:shd w:val="clear" w:color="auto" w:fill="auto"/>
            <w:noWrap/>
            <w:vAlign w:val="center"/>
            <w:hideMark/>
          </w:tcPr>
          <w:p w14:paraId="739AEEA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19C15A6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13.49</w:t>
            </w:r>
          </w:p>
        </w:tc>
        <w:tc>
          <w:tcPr>
            <w:tcW w:w="208" w:type="pct"/>
            <w:tcBorders>
              <w:top w:val="nil"/>
              <w:left w:val="nil"/>
              <w:bottom w:val="single" w:sz="4" w:space="0" w:color="auto"/>
              <w:right w:val="single" w:sz="4" w:space="0" w:color="auto"/>
            </w:tcBorders>
            <w:shd w:val="clear" w:color="auto" w:fill="auto"/>
            <w:noWrap/>
            <w:vAlign w:val="center"/>
            <w:hideMark/>
          </w:tcPr>
          <w:p w14:paraId="29B4DE3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15.53</w:t>
            </w:r>
          </w:p>
        </w:tc>
        <w:tc>
          <w:tcPr>
            <w:tcW w:w="179" w:type="pct"/>
            <w:tcBorders>
              <w:top w:val="nil"/>
              <w:left w:val="nil"/>
              <w:bottom w:val="single" w:sz="4" w:space="0" w:color="auto"/>
              <w:right w:val="single" w:sz="4" w:space="0" w:color="auto"/>
            </w:tcBorders>
            <w:shd w:val="clear" w:color="auto" w:fill="auto"/>
            <w:noWrap/>
            <w:vAlign w:val="center"/>
            <w:hideMark/>
          </w:tcPr>
          <w:p w14:paraId="1ABE509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1.15</w:t>
            </w:r>
          </w:p>
        </w:tc>
        <w:tc>
          <w:tcPr>
            <w:tcW w:w="188" w:type="pct"/>
            <w:tcBorders>
              <w:top w:val="nil"/>
              <w:left w:val="nil"/>
              <w:bottom w:val="single" w:sz="4" w:space="0" w:color="auto"/>
              <w:right w:val="single" w:sz="4" w:space="0" w:color="auto"/>
            </w:tcBorders>
            <w:shd w:val="clear" w:color="auto" w:fill="auto"/>
            <w:noWrap/>
            <w:vAlign w:val="center"/>
            <w:hideMark/>
          </w:tcPr>
          <w:p w14:paraId="1227159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7.68</w:t>
            </w:r>
          </w:p>
        </w:tc>
        <w:tc>
          <w:tcPr>
            <w:tcW w:w="241" w:type="pct"/>
            <w:tcBorders>
              <w:top w:val="nil"/>
              <w:left w:val="nil"/>
              <w:bottom w:val="single" w:sz="4" w:space="0" w:color="auto"/>
              <w:right w:val="single" w:sz="4" w:space="0" w:color="auto"/>
            </w:tcBorders>
            <w:shd w:val="clear" w:color="auto" w:fill="auto"/>
            <w:noWrap/>
            <w:vAlign w:val="center"/>
            <w:hideMark/>
          </w:tcPr>
          <w:p w14:paraId="0074F09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1.80</w:t>
            </w:r>
          </w:p>
        </w:tc>
        <w:tc>
          <w:tcPr>
            <w:tcW w:w="241" w:type="pct"/>
            <w:tcBorders>
              <w:top w:val="nil"/>
              <w:left w:val="nil"/>
              <w:bottom w:val="single" w:sz="4" w:space="0" w:color="auto"/>
              <w:right w:val="single" w:sz="4" w:space="0" w:color="auto"/>
            </w:tcBorders>
            <w:shd w:val="clear" w:color="auto" w:fill="auto"/>
            <w:noWrap/>
            <w:vAlign w:val="center"/>
            <w:hideMark/>
          </w:tcPr>
          <w:p w14:paraId="213DBDE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5.09</w:t>
            </w:r>
          </w:p>
        </w:tc>
        <w:tc>
          <w:tcPr>
            <w:tcW w:w="241" w:type="pct"/>
            <w:tcBorders>
              <w:top w:val="nil"/>
              <w:left w:val="nil"/>
              <w:bottom w:val="single" w:sz="4" w:space="0" w:color="auto"/>
              <w:right w:val="single" w:sz="4" w:space="0" w:color="auto"/>
            </w:tcBorders>
            <w:shd w:val="clear" w:color="auto" w:fill="auto"/>
            <w:noWrap/>
            <w:vAlign w:val="center"/>
            <w:hideMark/>
          </w:tcPr>
          <w:p w14:paraId="58ABD90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10.30</w:t>
            </w:r>
          </w:p>
        </w:tc>
        <w:tc>
          <w:tcPr>
            <w:tcW w:w="227" w:type="pct"/>
            <w:tcBorders>
              <w:top w:val="nil"/>
              <w:left w:val="nil"/>
              <w:bottom w:val="single" w:sz="4" w:space="0" w:color="auto"/>
              <w:right w:val="single" w:sz="4" w:space="0" w:color="auto"/>
            </w:tcBorders>
            <w:shd w:val="clear" w:color="auto" w:fill="auto"/>
            <w:noWrap/>
            <w:vAlign w:val="center"/>
            <w:hideMark/>
          </w:tcPr>
          <w:p w14:paraId="53B0F1A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14.15</w:t>
            </w:r>
          </w:p>
        </w:tc>
        <w:tc>
          <w:tcPr>
            <w:tcW w:w="227" w:type="pct"/>
            <w:tcBorders>
              <w:top w:val="nil"/>
              <w:left w:val="nil"/>
              <w:bottom w:val="single" w:sz="4" w:space="0" w:color="auto"/>
              <w:right w:val="single" w:sz="4" w:space="0" w:color="auto"/>
            </w:tcBorders>
            <w:shd w:val="clear" w:color="auto" w:fill="auto"/>
            <w:noWrap/>
            <w:vAlign w:val="center"/>
            <w:hideMark/>
          </w:tcPr>
          <w:p w14:paraId="4632DC8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21.15</w:t>
            </w:r>
          </w:p>
        </w:tc>
        <w:tc>
          <w:tcPr>
            <w:tcW w:w="227" w:type="pct"/>
            <w:tcBorders>
              <w:top w:val="nil"/>
              <w:left w:val="nil"/>
              <w:bottom w:val="single" w:sz="4" w:space="0" w:color="auto"/>
              <w:right w:val="single" w:sz="4" w:space="0" w:color="auto"/>
            </w:tcBorders>
            <w:shd w:val="clear" w:color="auto" w:fill="auto"/>
            <w:noWrap/>
            <w:vAlign w:val="center"/>
            <w:hideMark/>
          </w:tcPr>
          <w:p w14:paraId="2842C02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40.00</w:t>
            </w:r>
          </w:p>
        </w:tc>
        <w:tc>
          <w:tcPr>
            <w:tcW w:w="227" w:type="pct"/>
            <w:tcBorders>
              <w:top w:val="nil"/>
              <w:left w:val="nil"/>
              <w:bottom w:val="single" w:sz="4" w:space="0" w:color="auto"/>
              <w:right w:val="single" w:sz="4" w:space="0" w:color="auto"/>
            </w:tcBorders>
            <w:shd w:val="clear" w:color="auto" w:fill="auto"/>
            <w:noWrap/>
            <w:vAlign w:val="center"/>
            <w:hideMark/>
          </w:tcPr>
          <w:p w14:paraId="23D21F8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59.80</w:t>
            </w:r>
          </w:p>
        </w:tc>
        <w:tc>
          <w:tcPr>
            <w:tcW w:w="237" w:type="pct"/>
            <w:tcBorders>
              <w:top w:val="nil"/>
              <w:left w:val="nil"/>
              <w:bottom w:val="single" w:sz="4" w:space="0" w:color="auto"/>
              <w:right w:val="single" w:sz="4" w:space="0" w:color="auto"/>
            </w:tcBorders>
            <w:shd w:val="clear" w:color="auto" w:fill="auto"/>
            <w:noWrap/>
            <w:vAlign w:val="center"/>
            <w:hideMark/>
          </w:tcPr>
          <w:p w14:paraId="4F0FB6C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89.70</w:t>
            </w:r>
          </w:p>
        </w:tc>
        <w:tc>
          <w:tcPr>
            <w:tcW w:w="284" w:type="pct"/>
            <w:tcBorders>
              <w:top w:val="nil"/>
              <w:left w:val="nil"/>
              <w:bottom w:val="single" w:sz="4" w:space="0" w:color="auto"/>
              <w:right w:val="single" w:sz="4" w:space="0" w:color="auto"/>
            </w:tcBorders>
            <w:shd w:val="clear" w:color="auto" w:fill="auto"/>
            <w:noWrap/>
            <w:vAlign w:val="center"/>
            <w:hideMark/>
          </w:tcPr>
          <w:p w14:paraId="28E420D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3.3</w:t>
            </w:r>
          </w:p>
        </w:tc>
        <w:tc>
          <w:tcPr>
            <w:tcW w:w="260" w:type="pct"/>
            <w:tcBorders>
              <w:top w:val="nil"/>
              <w:left w:val="nil"/>
              <w:bottom w:val="single" w:sz="4" w:space="0" w:color="auto"/>
              <w:right w:val="single" w:sz="4" w:space="0" w:color="auto"/>
            </w:tcBorders>
            <w:shd w:val="clear" w:color="auto" w:fill="auto"/>
            <w:noWrap/>
            <w:vAlign w:val="center"/>
            <w:hideMark/>
          </w:tcPr>
          <w:p w14:paraId="52CC166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14.7</w:t>
            </w:r>
          </w:p>
        </w:tc>
      </w:tr>
      <w:tr w:rsidR="00DA1513" w:rsidRPr="00DA1513" w14:paraId="1C43554D"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327738DE"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 xml:space="preserve">Total </w:t>
            </w:r>
            <w:proofErr w:type="spellStart"/>
            <w:r w:rsidRPr="00DA1513">
              <w:rPr>
                <w:rFonts w:eastAsia="Times New Roman" w:cs="Times New Roman"/>
                <w:b/>
                <w:bCs/>
                <w:sz w:val="16"/>
                <w:szCs w:val="16"/>
              </w:rPr>
              <w:t>alkalinity</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Alk</w:t>
            </w:r>
            <w:proofErr w:type="spellEnd"/>
            <w:r w:rsidRPr="00DA1513">
              <w:rPr>
                <w:rFonts w:eastAsia="Times New Roman" w:cs="Times New Roman"/>
                <w:b/>
                <w:bCs/>
                <w:sz w:val="16"/>
                <w:szCs w:val="16"/>
              </w:rPr>
              <w:t>)</w:t>
            </w:r>
            <w:r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22CD607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0.05</w:t>
            </w:r>
          </w:p>
        </w:tc>
        <w:tc>
          <w:tcPr>
            <w:tcW w:w="235" w:type="pct"/>
            <w:tcBorders>
              <w:top w:val="nil"/>
              <w:left w:val="nil"/>
              <w:bottom w:val="single" w:sz="4" w:space="0" w:color="auto"/>
              <w:right w:val="single" w:sz="4" w:space="0" w:color="auto"/>
            </w:tcBorders>
            <w:shd w:val="clear" w:color="auto" w:fill="auto"/>
            <w:noWrap/>
            <w:vAlign w:val="center"/>
            <w:hideMark/>
          </w:tcPr>
          <w:p w14:paraId="3BFA511B" w14:textId="41171507"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0D06422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4425186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107</w:t>
            </w:r>
          </w:p>
        </w:tc>
        <w:tc>
          <w:tcPr>
            <w:tcW w:w="238" w:type="pct"/>
            <w:tcBorders>
              <w:top w:val="nil"/>
              <w:left w:val="nil"/>
              <w:bottom w:val="single" w:sz="4" w:space="0" w:color="auto"/>
              <w:right w:val="single" w:sz="4" w:space="0" w:color="auto"/>
            </w:tcBorders>
            <w:shd w:val="clear" w:color="auto" w:fill="auto"/>
            <w:noWrap/>
            <w:vAlign w:val="center"/>
            <w:hideMark/>
          </w:tcPr>
          <w:p w14:paraId="5E26FF4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w:t>
            </w:r>
          </w:p>
        </w:tc>
        <w:tc>
          <w:tcPr>
            <w:tcW w:w="208" w:type="pct"/>
            <w:tcBorders>
              <w:top w:val="nil"/>
              <w:left w:val="nil"/>
              <w:bottom w:val="single" w:sz="4" w:space="0" w:color="auto"/>
              <w:right w:val="single" w:sz="4" w:space="0" w:color="auto"/>
            </w:tcBorders>
            <w:shd w:val="clear" w:color="auto" w:fill="auto"/>
            <w:noWrap/>
            <w:vAlign w:val="center"/>
            <w:hideMark/>
          </w:tcPr>
          <w:p w14:paraId="191B9C3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30.24</w:t>
            </w:r>
          </w:p>
        </w:tc>
        <w:tc>
          <w:tcPr>
            <w:tcW w:w="208" w:type="pct"/>
            <w:tcBorders>
              <w:top w:val="nil"/>
              <w:left w:val="nil"/>
              <w:bottom w:val="single" w:sz="4" w:space="0" w:color="auto"/>
              <w:right w:val="single" w:sz="4" w:space="0" w:color="auto"/>
            </w:tcBorders>
            <w:shd w:val="clear" w:color="auto" w:fill="auto"/>
            <w:noWrap/>
            <w:vAlign w:val="center"/>
            <w:hideMark/>
          </w:tcPr>
          <w:p w14:paraId="53457D0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8.63</w:t>
            </w:r>
          </w:p>
        </w:tc>
        <w:tc>
          <w:tcPr>
            <w:tcW w:w="179" w:type="pct"/>
            <w:tcBorders>
              <w:top w:val="nil"/>
              <w:left w:val="nil"/>
              <w:bottom w:val="single" w:sz="4" w:space="0" w:color="auto"/>
              <w:right w:val="single" w:sz="4" w:space="0" w:color="auto"/>
            </w:tcBorders>
            <w:shd w:val="clear" w:color="auto" w:fill="auto"/>
            <w:noWrap/>
            <w:vAlign w:val="center"/>
            <w:hideMark/>
          </w:tcPr>
          <w:p w14:paraId="2BDAE14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0.29</w:t>
            </w:r>
          </w:p>
        </w:tc>
        <w:tc>
          <w:tcPr>
            <w:tcW w:w="188" w:type="pct"/>
            <w:tcBorders>
              <w:top w:val="nil"/>
              <w:left w:val="nil"/>
              <w:bottom w:val="single" w:sz="4" w:space="0" w:color="auto"/>
              <w:right w:val="single" w:sz="4" w:space="0" w:color="auto"/>
            </w:tcBorders>
            <w:shd w:val="clear" w:color="auto" w:fill="auto"/>
            <w:noWrap/>
            <w:vAlign w:val="center"/>
            <w:hideMark/>
          </w:tcPr>
          <w:p w14:paraId="0700D87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7.41</w:t>
            </w:r>
          </w:p>
        </w:tc>
        <w:tc>
          <w:tcPr>
            <w:tcW w:w="241" w:type="pct"/>
            <w:tcBorders>
              <w:top w:val="nil"/>
              <w:left w:val="nil"/>
              <w:bottom w:val="single" w:sz="4" w:space="0" w:color="auto"/>
              <w:right w:val="single" w:sz="4" w:space="0" w:color="auto"/>
            </w:tcBorders>
            <w:shd w:val="clear" w:color="auto" w:fill="auto"/>
            <w:noWrap/>
            <w:vAlign w:val="center"/>
            <w:hideMark/>
          </w:tcPr>
          <w:p w14:paraId="467D93F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&lt;6</w:t>
            </w:r>
          </w:p>
        </w:tc>
        <w:tc>
          <w:tcPr>
            <w:tcW w:w="241" w:type="pct"/>
            <w:tcBorders>
              <w:top w:val="nil"/>
              <w:left w:val="nil"/>
              <w:bottom w:val="single" w:sz="4" w:space="0" w:color="auto"/>
              <w:right w:val="single" w:sz="4" w:space="0" w:color="auto"/>
            </w:tcBorders>
            <w:shd w:val="clear" w:color="auto" w:fill="auto"/>
            <w:noWrap/>
            <w:vAlign w:val="center"/>
            <w:hideMark/>
          </w:tcPr>
          <w:p w14:paraId="5AA1534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24.42</w:t>
            </w:r>
          </w:p>
        </w:tc>
        <w:tc>
          <w:tcPr>
            <w:tcW w:w="241" w:type="pct"/>
            <w:tcBorders>
              <w:top w:val="nil"/>
              <w:left w:val="nil"/>
              <w:bottom w:val="single" w:sz="4" w:space="0" w:color="auto"/>
              <w:right w:val="single" w:sz="4" w:space="0" w:color="auto"/>
            </w:tcBorders>
            <w:shd w:val="clear" w:color="auto" w:fill="auto"/>
            <w:noWrap/>
            <w:vAlign w:val="center"/>
            <w:hideMark/>
          </w:tcPr>
          <w:p w14:paraId="7A05872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28.33</w:t>
            </w:r>
          </w:p>
        </w:tc>
        <w:tc>
          <w:tcPr>
            <w:tcW w:w="227" w:type="pct"/>
            <w:tcBorders>
              <w:top w:val="nil"/>
              <w:left w:val="nil"/>
              <w:bottom w:val="single" w:sz="4" w:space="0" w:color="auto"/>
              <w:right w:val="single" w:sz="4" w:space="0" w:color="auto"/>
            </w:tcBorders>
            <w:shd w:val="clear" w:color="auto" w:fill="auto"/>
            <w:noWrap/>
            <w:vAlign w:val="center"/>
            <w:hideMark/>
          </w:tcPr>
          <w:p w14:paraId="411E459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36.00</w:t>
            </w:r>
          </w:p>
        </w:tc>
        <w:tc>
          <w:tcPr>
            <w:tcW w:w="227" w:type="pct"/>
            <w:tcBorders>
              <w:top w:val="nil"/>
              <w:left w:val="nil"/>
              <w:bottom w:val="single" w:sz="4" w:space="0" w:color="auto"/>
              <w:right w:val="single" w:sz="4" w:space="0" w:color="auto"/>
            </w:tcBorders>
            <w:shd w:val="clear" w:color="auto" w:fill="auto"/>
            <w:noWrap/>
            <w:vAlign w:val="center"/>
            <w:hideMark/>
          </w:tcPr>
          <w:p w14:paraId="415FD59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42.60</w:t>
            </w:r>
          </w:p>
        </w:tc>
        <w:tc>
          <w:tcPr>
            <w:tcW w:w="227" w:type="pct"/>
            <w:tcBorders>
              <w:top w:val="nil"/>
              <w:left w:val="nil"/>
              <w:bottom w:val="single" w:sz="4" w:space="0" w:color="auto"/>
              <w:right w:val="single" w:sz="4" w:space="0" w:color="auto"/>
            </w:tcBorders>
            <w:shd w:val="clear" w:color="auto" w:fill="auto"/>
            <w:noWrap/>
            <w:vAlign w:val="center"/>
            <w:hideMark/>
          </w:tcPr>
          <w:p w14:paraId="1492F79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46.33</w:t>
            </w:r>
          </w:p>
        </w:tc>
        <w:tc>
          <w:tcPr>
            <w:tcW w:w="227" w:type="pct"/>
            <w:tcBorders>
              <w:top w:val="nil"/>
              <w:left w:val="nil"/>
              <w:bottom w:val="single" w:sz="4" w:space="0" w:color="auto"/>
              <w:right w:val="single" w:sz="4" w:space="0" w:color="auto"/>
            </w:tcBorders>
            <w:shd w:val="clear" w:color="auto" w:fill="auto"/>
            <w:noWrap/>
            <w:vAlign w:val="center"/>
            <w:hideMark/>
          </w:tcPr>
          <w:p w14:paraId="6531835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47.46</w:t>
            </w:r>
          </w:p>
        </w:tc>
        <w:tc>
          <w:tcPr>
            <w:tcW w:w="237" w:type="pct"/>
            <w:tcBorders>
              <w:top w:val="nil"/>
              <w:left w:val="nil"/>
              <w:bottom w:val="single" w:sz="4" w:space="0" w:color="auto"/>
              <w:right w:val="single" w:sz="4" w:space="0" w:color="auto"/>
            </w:tcBorders>
            <w:shd w:val="clear" w:color="auto" w:fill="auto"/>
            <w:noWrap/>
            <w:vAlign w:val="center"/>
            <w:hideMark/>
          </w:tcPr>
          <w:p w14:paraId="3787B95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51.83</w:t>
            </w:r>
          </w:p>
        </w:tc>
        <w:tc>
          <w:tcPr>
            <w:tcW w:w="284" w:type="pct"/>
            <w:tcBorders>
              <w:top w:val="nil"/>
              <w:left w:val="nil"/>
              <w:bottom w:val="single" w:sz="4" w:space="0" w:color="auto"/>
              <w:right w:val="single" w:sz="4" w:space="0" w:color="auto"/>
            </w:tcBorders>
            <w:shd w:val="clear" w:color="auto" w:fill="auto"/>
            <w:noWrap/>
            <w:vAlign w:val="center"/>
            <w:hideMark/>
          </w:tcPr>
          <w:p w14:paraId="6CDEA65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w:t>
            </w:r>
          </w:p>
        </w:tc>
        <w:tc>
          <w:tcPr>
            <w:tcW w:w="260" w:type="pct"/>
            <w:tcBorders>
              <w:top w:val="nil"/>
              <w:left w:val="nil"/>
              <w:bottom w:val="single" w:sz="4" w:space="0" w:color="auto"/>
              <w:right w:val="single" w:sz="4" w:space="0" w:color="auto"/>
            </w:tcBorders>
            <w:shd w:val="clear" w:color="auto" w:fill="auto"/>
            <w:noWrap/>
            <w:vAlign w:val="center"/>
            <w:hideMark/>
          </w:tcPr>
          <w:p w14:paraId="34A0EA2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3.3</w:t>
            </w:r>
          </w:p>
        </w:tc>
      </w:tr>
      <w:tr w:rsidR="00DA1513" w:rsidRPr="00DA1513" w14:paraId="4CBE9332"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5E2C25DD"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 xml:space="preserve">Total </w:t>
            </w:r>
            <w:proofErr w:type="spellStart"/>
            <w:r w:rsidRPr="00DA1513">
              <w:rPr>
                <w:rFonts w:eastAsia="Times New Roman" w:cs="Times New Roman"/>
                <w:b/>
                <w:bCs/>
                <w:sz w:val="16"/>
                <w:szCs w:val="16"/>
              </w:rPr>
              <w:t>dissolved</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solids</w:t>
            </w:r>
            <w:proofErr w:type="spellEnd"/>
            <w:r w:rsidRPr="00DA1513">
              <w:rPr>
                <w:rFonts w:eastAsia="Times New Roman" w:cs="Times New Roman"/>
                <w:b/>
                <w:bCs/>
                <w:sz w:val="16"/>
                <w:szCs w:val="16"/>
              </w:rPr>
              <w:t xml:space="preserve"> (TDS)</w:t>
            </w:r>
            <w:r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5EB586A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0.81</w:t>
            </w:r>
          </w:p>
        </w:tc>
        <w:tc>
          <w:tcPr>
            <w:tcW w:w="235" w:type="pct"/>
            <w:tcBorders>
              <w:top w:val="nil"/>
              <w:left w:val="nil"/>
              <w:bottom w:val="single" w:sz="4" w:space="0" w:color="auto"/>
              <w:right w:val="single" w:sz="4" w:space="0" w:color="auto"/>
            </w:tcBorders>
            <w:shd w:val="clear" w:color="auto" w:fill="auto"/>
            <w:noWrap/>
            <w:vAlign w:val="center"/>
            <w:hideMark/>
          </w:tcPr>
          <w:p w14:paraId="74FB4F57" w14:textId="4DD30475"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681FAFE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22ACB93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107</w:t>
            </w:r>
          </w:p>
        </w:tc>
        <w:tc>
          <w:tcPr>
            <w:tcW w:w="238" w:type="pct"/>
            <w:tcBorders>
              <w:top w:val="nil"/>
              <w:left w:val="nil"/>
              <w:bottom w:val="single" w:sz="4" w:space="0" w:color="auto"/>
              <w:right w:val="single" w:sz="4" w:space="0" w:color="auto"/>
            </w:tcBorders>
            <w:shd w:val="clear" w:color="auto" w:fill="auto"/>
            <w:noWrap/>
            <w:vAlign w:val="center"/>
            <w:hideMark/>
          </w:tcPr>
          <w:p w14:paraId="5749591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33EB2AA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39.16</w:t>
            </w:r>
          </w:p>
        </w:tc>
        <w:tc>
          <w:tcPr>
            <w:tcW w:w="208" w:type="pct"/>
            <w:tcBorders>
              <w:top w:val="nil"/>
              <w:left w:val="nil"/>
              <w:bottom w:val="single" w:sz="4" w:space="0" w:color="auto"/>
              <w:right w:val="single" w:sz="4" w:space="0" w:color="auto"/>
            </w:tcBorders>
            <w:shd w:val="clear" w:color="auto" w:fill="auto"/>
            <w:noWrap/>
            <w:vAlign w:val="center"/>
            <w:hideMark/>
          </w:tcPr>
          <w:p w14:paraId="5FD0596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12.38</w:t>
            </w:r>
          </w:p>
        </w:tc>
        <w:tc>
          <w:tcPr>
            <w:tcW w:w="179" w:type="pct"/>
            <w:tcBorders>
              <w:top w:val="nil"/>
              <w:left w:val="nil"/>
              <w:bottom w:val="single" w:sz="4" w:space="0" w:color="auto"/>
              <w:right w:val="single" w:sz="4" w:space="0" w:color="auto"/>
            </w:tcBorders>
            <w:shd w:val="clear" w:color="auto" w:fill="auto"/>
            <w:noWrap/>
            <w:vAlign w:val="center"/>
            <w:hideMark/>
          </w:tcPr>
          <w:p w14:paraId="5703A81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0.32</w:t>
            </w:r>
          </w:p>
        </w:tc>
        <w:tc>
          <w:tcPr>
            <w:tcW w:w="188" w:type="pct"/>
            <w:tcBorders>
              <w:top w:val="nil"/>
              <w:left w:val="nil"/>
              <w:bottom w:val="single" w:sz="4" w:space="0" w:color="auto"/>
              <w:right w:val="single" w:sz="4" w:space="0" w:color="auto"/>
            </w:tcBorders>
            <w:shd w:val="clear" w:color="auto" w:fill="auto"/>
            <w:noWrap/>
            <w:vAlign w:val="center"/>
            <w:hideMark/>
          </w:tcPr>
          <w:p w14:paraId="4254D0C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10.38</w:t>
            </w:r>
          </w:p>
        </w:tc>
        <w:tc>
          <w:tcPr>
            <w:tcW w:w="241" w:type="pct"/>
            <w:tcBorders>
              <w:top w:val="nil"/>
              <w:left w:val="nil"/>
              <w:bottom w:val="single" w:sz="4" w:space="0" w:color="auto"/>
              <w:right w:val="single" w:sz="4" w:space="0" w:color="auto"/>
            </w:tcBorders>
            <w:shd w:val="clear" w:color="auto" w:fill="auto"/>
            <w:noWrap/>
            <w:vAlign w:val="center"/>
            <w:hideMark/>
          </w:tcPr>
          <w:p w14:paraId="4ADB1CC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12.00</w:t>
            </w:r>
          </w:p>
        </w:tc>
        <w:tc>
          <w:tcPr>
            <w:tcW w:w="241" w:type="pct"/>
            <w:tcBorders>
              <w:top w:val="nil"/>
              <w:left w:val="nil"/>
              <w:bottom w:val="single" w:sz="4" w:space="0" w:color="auto"/>
              <w:right w:val="single" w:sz="4" w:space="0" w:color="auto"/>
            </w:tcBorders>
            <w:shd w:val="clear" w:color="auto" w:fill="auto"/>
            <w:noWrap/>
            <w:vAlign w:val="center"/>
            <w:hideMark/>
          </w:tcPr>
          <w:p w14:paraId="52EB724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31.00</w:t>
            </w:r>
          </w:p>
        </w:tc>
        <w:tc>
          <w:tcPr>
            <w:tcW w:w="241" w:type="pct"/>
            <w:tcBorders>
              <w:top w:val="nil"/>
              <w:left w:val="nil"/>
              <w:bottom w:val="single" w:sz="4" w:space="0" w:color="auto"/>
              <w:right w:val="single" w:sz="4" w:space="0" w:color="auto"/>
            </w:tcBorders>
            <w:shd w:val="clear" w:color="auto" w:fill="auto"/>
            <w:noWrap/>
            <w:vAlign w:val="center"/>
            <w:hideMark/>
          </w:tcPr>
          <w:p w14:paraId="2D8CF1C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38.00</w:t>
            </w:r>
          </w:p>
        </w:tc>
        <w:tc>
          <w:tcPr>
            <w:tcW w:w="227" w:type="pct"/>
            <w:tcBorders>
              <w:top w:val="nil"/>
              <w:left w:val="nil"/>
              <w:bottom w:val="single" w:sz="4" w:space="0" w:color="auto"/>
              <w:right w:val="single" w:sz="4" w:space="0" w:color="auto"/>
            </w:tcBorders>
            <w:shd w:val="clear" w:color="auto" w:fill="auto"/>
            <w:noWrap/>
            <w:vAlign w:val="center"/>
            <w:hideMark/>
          </w:tcPr>
          <w:p w14:paraId="1324382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44.00</w:t>
            </w:r>
          </w:p>
        </w:tc>
        <w:tc>
          <w:tcPr>
            <w:tcW w:w="227" w:type="pct"/>
            <w:tcBorders>
              <w:top w:val="nil"/>
              <w:left w:val="nil"/>
              <w:bottom w:val="single" w:sz="4" w:space="0" w:color="auto"/>
              <w:right w:val="single" w:sz="4" w:space="0" w:color="auto"/>
            </w:tcBorders>
            <w:shd w:val="clear" w:color="auto" w:fill="auto"/>
            <w:noWrap/>
            <w:vAlign w:val="center"/>
            <w:hideMark/>
          </w:tcPr>
          <w:p w14:paraId="6F8B40B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54.40</w:t>
            </w:r>
          </w:p>
        </w:tc>
        <w:tc>
          <w:tcPr>
            <w:tcW w:w="227" w:type="pct"/>
            <w:tcBorders>
              <w:top w:val="nil"/>
              <w:left w:val="nil"/>
              <w:bottom w:val="single" w:sz="4" w:space="0" w:color="auto"/>
              <w:right w:val="single" w:sz="4" w:space="0" w:color="auto"/>
            </w:tcBorders>
            <w:shd w:val="clear" w:color="auto" w:fill="auto"/>
            <w:noWrap/>
            <w:vAlign w:val="center"/>
            <w:hideMark/>
          </w:tcPr>
          <w:p w14:paraId="4C3E21F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57.70</w:t>
            </w:r>
          </w:p>
        </w:tc>
        <w:tc>
          <w:tcPr>
            <w:tcW w:w="227" w:type="pct"/>
            <w:tcBorders>
              <w:top w:val="nil"/>
              <w:left w:val="nil"/>
              <w:bottom w:val="single" w:sz="4" w:space="0" w:color="auto"/>
              <w:right w:val="single" w:sz="4" w:space="0" w:color="auto"/>
            </w:tcBorders>
            <w:shd w:val="clear" w:color="auto" w:fill="auto"/>
            <w:noWrap/>
            <w:vAlign w:val="center"/>
            <w:hideMark/>
          </w:tcPr>
          <w:p w14:paraId="06AAD6A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68.16</w:t>
            </w:r>
          </w:p>
        </w:tc>
        <w:tc>
          <w:tcPr>
            <w:tcW w:w="237" w:type="pct"/>
            <w:tcBorders>
              <w:top w:val="nil"/>
              <w:left w:val="nil"/>
              <w:bottom w:val="single" w:sz="4" w:space="0" w:color="auto"/>
              <w:right w:val="single" w:sz="4" w:space="0" w:color="auto"/>
            </w:tcBorders>
            <w:shd w:val="clear" w:color="auto" w:fill="auto"/>
            <w:noWrap/>
            <w:vAlign w:val="center"/>
            <w:hideMark/>
          </w:tcPr>
          <w:p w14:paraId="62F8B1A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94.00</w:t>
            </w:r>
          </w:p>
        </w:tc>
        <w:tc>
          <w:tcPr>
            <w:tcW w:w="284" w:type="pct"/>
            <w:tcBorders>
              <w:top w:val="nil"/>
              <w:left w:val="nil"/>
              <w:bottom w:val="single" w:sz="4" w:space="0" w:color="auto"/>
              <w:right w:val="single" w:sz="4" w:space="0" w:color="auto"/>
            </w:tcBorders>
            <w:shd w:val="clear" w:color="auto" w:fill="auto"/>
            <w:noWrap/>
            <w:vAlign w:val="center"/>
            <w:hideMark/>
          </w:tcPr>
          <w:p w14:paraId="79C46BB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w:t>
            </w:r>
          </w:p>
        </w:tc>
        <w:tc>
          <w:tcPr>
            <w:tcW w:w="260" w:type="pct"/>
            <w:tcBorders>
              <w:top w:val="nil"/>
              <w:left w:val="nil"/>
              <w:bottom w:val="single" w:sz="4" w:space="0" w:color="auto"/>
              <w:right w:val="single" w:sz="4" w:space="0" w:color="auto"/>
            </w:tcBorders>
            <w:shd w:val="clear" w:color="auto" w:fill="auto"/>
            <w:noWrap/>
            <w:vAlign w:val="center"/>
            <w:hideMark/>
          </w:tcPr>
          <w:p w14:paraId="7F647A8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6.0</w:t>
            </w:r>
          </w:p>
        </w:tc>
      </w:tr>
      <w:tr w:rsidR="00DA1513" w:rsidRPr="00DA1513" w14:paraId="2695397C" w14:textId="77777777" w:rsidTr="0027474C">
        <w:trPr>
          <w:trHeight w:val="227"/>
        </w:trPr>
        <w:tc>
          <w:tcPr>
            <w:tcW w:w="819" w:type="pct"/>
            <w:vMerge w:val="restart"/>
            <w:tcBorders>
              <w:top w:val="nil"/>
              <w:left w:val="single" w:sz="4" w:space="0" w:color="auto"/>
              <w:bottom w:val="single" w:sz="4" w:space="0" w:color="auto"/>
              <w:right w:val="single" w:sz="4" w:space="0" w:color="auto"/>
            </w:tcBorders>
            <w:shd w:val="clear" w:color="auto" w:fill="auto"/>
            <w:vAlign w:val="center"/>
            <w:hideMark/>
          </w:tcPr>
          <w:p w14:paraId="4621B783"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 xml:space="preserve">Total </w:t>
            </w:r>
            <w:proofErr w:type="spellStart"/>
            <w:r w:rsidRPr="00DA1513">
              <w:rPr>
                <w:rFonts w:eastAsia="Times New Roman" w:cs="Times New Roman"/>
                <w:b/>
                <w:bCs/>
                <w:sz w:val="16"/>
                <w:szCs w:val="16"/>
              </w:rPr>
              <w:t>suspended</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solids</w:t>
            </w:r>
            <w:proofErr w:type="spellEnd"/>
            <w:r w:rsidRPr="00DA1513">
              <w:rPr>
                <w:rFonts w:eastAsia="Times New Roman" w:cs="Times New Roman"/>
                <w:b/>
                <w:bCs/>
                <w:sz w:val="16"/>
                <w:szCs w:val="16"/>
              </w:rPr>
              <w:t xml:space="preserve"> (TSS)</w:t>
            </w:r>
            <w:r w:rsidRPr="00DA1513">
              <w:rPr>
                <w:rFonts w:eastAsia="Times New Roman" w:cs="Times New Roman"/>
                <w:b/>
                <w:bCs/>
                <w:sz w:val="16"/>
                <w:szCs w:val="16"/>
                <w:vertAlign w:val="superscript"/>
              </w:rPr>
              <w:t>†</w:t>
            </w:r>
          </w:p>
        </w:tc>
        <w:tc>
          <w:tcPr>
            <w:tcW w:w="1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89E7F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4394E49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RS</w:t>
            </w:r>
          </w:p>
        </w:tc>
        <w:tc>
          <w:tcPr>
            <w:tcW w:w="183" w:type="pct"/>
            <w:tcBorders>
              <w:top w:val="nil"/>
              <w:left w:val="nil"/>
              <w:bottom w:val="single" w:sz="4" w:space="0" w:color="auto"/>
              <w:right w:val="single" w:sz="4" w:space="0" w:color="auto"/>
            </w:tcBorders>
            <w:shd w:val="clear" w:color="auto" w:fill="auto"/>
            <w:noWrap/>
            <w:vAlign w:val="center"/>
            <w:hideMark/>
          </w:tcPr>
          <w:p w14:paraId="42126A5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5786849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56</w:t>
            </w:r>
          </w:p>
        </w:tc>
        <w:tc>
          <w:tcPr>
            <w:tcW w:w="238" w:type="pct"/>
            <w:tcBorders>
              <w:top w:val="nil"/>
              <w:left w:val="nil"/>
              <w:bottom w:val="single" w:sz="4" w:space="0" w:color="auto"/>
              <w:right w:val="single" w:sz="4" w:space="0" w:color="auto"/>
            </w:tcBorders>
            <w:shd w:val="clear" w:color="auto" w:fill="auto"/>
            <w:noWrap/>
            <w:vAlign w:val="center"/>
            <w:hideMark/>
          </w:tcPr>
          <w:p w14:paraId="5E9A624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10.7</w:t>
            </w:r>
          </w:p>
        </w:tc>
        <w:tc>
          <w:tcPr>
            <w:tcW w:w="208" w:type="pct"/>
            <w:tcBorders>
              <w:top w:val="nil"/>
              <w:left w:val="nil"/>
              <w:bottom w:val="single" w:sz="4" w:space="0" w:color="auto"/>
              <w:right w:val="single" w:sz="4" w:space="0" w:color="auto"/>
            </w:tcBorders>
            <w:shd w:val="clear" w:color="auto" w:fill="auto"/>
            <w:noWrap/>
            <w:vAlign w:val="center"/>
            <w:hideMark/>
          </w:tcPr>
          <w:p w14:paraId="63B96FE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45.21</w:t>
            </w:r>
          </w:p>
        </w:tc>
        <w:tc>
          <w:tcPr>
            <w:tcW w:w="208" w:type="pct"/>
            <w:tcBorders>
              <w:top w:val="nil"/>
              <w:left w:val="nil"/>
              <w:bottom w:val="single" w:sz="4" w:space="0" w:color="auto"/>
              <w:right w:val="single" w:sz="4" w:space="0" w:color="auto"/>
            </w:tcBorders>
            <w:shd w:val="clear" w:color="auto" w:fill="auto"/>
            <w:noWrap/>
            <w:vAlign w:val="center"/>
            <w:hideMark/>
          </w:tcPr>
          <w:p w14:paraId="5C069B2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98.82</w:t>
            </w:r>
          </w:p>
        </w:tc>
        <w:tc>
          <w:tcPr>
            <w:tcW w:w="179" w:type="pct"/>
            <w:tcBorders>
              <w:top w:val="nil"/>
              <w:left w:val="nil"/>
              <w:bottom w:val="single" w:sz="4" w:space="0" w:color="auto"/>
              <w:right w:val="single" w:sz="4" w:space="0" w:color="auto"/>
            </w:tcBorders>
            <w:shd w:val="clear" w:color="auto" w:fill="auto"/>
            <w:noWrap/>
            <w:vAlign w:val="center"/>
            <w:hideMark/>
          </w:tcPr>
          <w:p w14:paraId="047BF84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2.19</w:t>
            </w:r>
          </w:p>
        </w:tc>
        <w:tc>
          <w:tcPr>
            <w:tcW w:w="188" w:type="pct"/>
            <w:tcBorders>
              <w:top w:val="nil"/>
              <w:left w:val="nil"/>
              <w:bottom w:val="single" w:sz="4" w:space="0" w:color="auto"/>
              <w:right w:val="single" w:sz="4" w:space="0" w:color="auto"/>
            </w:tcBorders>
            <w:shd w:val="clear" w:color="auto" w:fill="auto"/>
            <w:noWrap/>
            <w:vAlign w:val="center"/>
            <w:hideMark/>
          </w:tcPr>
          <w:p w14:paraId="22F050A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15.57</w:t>
            </w:r>
          </w:p>
        </w:tc>
        <w:tc>
          <w:tcPr>
            <w:tcW w:w="241" w:type="pct"/>
            <w:tcBorders>
              <w:top w:val="nil"/>
              <w:left w:val="nil"/>
              <w:bottom w:val="single" w:sz="4" w:space="0" w:color="auto"/>
              <w:right w:val="single" w:sz="4" w:space="0" w:color="auto"/>
            </w:tcBorders>
            <w:shd w:val="clear" w:color="auto" w:fill="auto"/>
            <w:noWrap/>
            <w:vAlign w:val="center"/>
            <w:hideMark/>
          </w:tcPr>
          <w:p w14:paraId="7851D0A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&lt;5</w:t>
            </w:r>
          </w:p>
        </w:tc>
        <w:tc>
          <w:tcPr>
            <w:tcW w:w="241" w:type="pct"/>
            <w:tcBorders>
              <w:top w:val="nil"/>
              <w:left w:val="nil"/>
              <w:bottom w:val="single" w:sz="4" w:space="0" w:color="auto"/>
              <w:right w:val="single" w:sz="4" w:space="0" w:color="auto"/>
            </w:tcBorders>
            <w:shd w:val="clear" w:color="auto" w:fill="auto"/>
            <w:noWrap/>
            <w:vAlign w:val="center"/>
            <w:hideMark/>
          </w:tcPr>
          <w:p w14:paraId="75BDADC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9.50</w:t>
            </w:r>
          </w:p>
        </w:tc>
        <w:tc>
          <w:tcPr>
            <w:tcW w:w="241" w:type="pct"/>
            <w:tcBorders>
              <w:top w:val="nil"/>
              <w:left w:val="nil"/>
              <w:bottom w:val="single" w:sz="4" w:space="0" w:color="auto"/>
              <w:right w:val="single" w:sz="4" w:space="0" w:color="auto"/>
            </w:tcBorders>
            <w:shd w:val="clear" w:color="auto" w:fill="auto"/>
            <w:noWrap/>
            <w:vAlign w:val="center"/>
            <w:hideMark/>
          </w:tcPr>
          <w:p w14:paraId="08C02D0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17.00</w:t>
            </w:r>
          </w:p>
        </w:tc>
        <w:tc>
          <w:tcPr>
            <w:tcW w:w="227" w:type="pct"/>
            <w:tcBorders>
              <w:top w:val="nil"/>
              <w:left w:val="nil"/>
              <w:bottom w:val="single" w:sz="4" w:space="0" w:color="auto"/>
              <w:right w:val="single" w:sz="4" w:space="0" w:color="auto"/>
            </w:tcBorders>
            <w:shd w:val="clear" w:color="auto" w:fill="auto"/>
            <w:noWrap/>
            <w:vAlign w:val="center"/>
            <w:hideMark/>
          </w:tcPr>
          <w:p w14:paraId="4F8BD32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32.00</w:t>
            </w:r>
          </w:p>
        </w:tc>
        <w:tc>
          <w:tcPr>
            <w:tcW w:w="227" w:type="pct"/>
            <w:tcBorders>
              <w:top w:val="nil"/>
              <w:left w:val="nil"/>
              <w:bottom w:val="single" w:sz="4" w:space="0" w:color="auto"/>
              <w:right w:val="single" w:sz="4" w:space="0" w:color="auto"/>
            </w:tcBorders>
            <w:shd w:val="clear" w:color="auto" w:fill="auto"/>
            <w:noWrap/>
            <w:vAlign w:val="center"/>
            <w:hideMark/>
          </w:tcPr>
          <w:p w14:paraId="42319F0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69.50</w:t>
            </w:r>
          </w:p>
        </w:tc>
        <w:tc>
          <w:tcPr>
            <w:tcW w:w="227" w:type="pct"/>
            <w:tcBorders>
              <w:top w:val="nil"/>
              <w:left w:val="nil"/>
              <w:bottom w:val="single" w:sz="4" w:space="0" w:color="auto"/>
              <w:right w:val="single" w:sz="4" w:space="0" w:color="auto"/>
            </w:tcBorders>
            <w:shd w:val="clear" w:color="auto" w:fill="auto"/>
            <w:noWrap/>
            <w:vAlign w:val="center"/>
            <w:hideMark/>
          </w:tcPr>
          <w:p w14:paraId="04AE60B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175.50</w:t>
            </w:r>
          </w:p>
        </w:tc>
        <w:tc>
          <w:tcPr>
            <w:tcW w:w="227" w:type="pct"/>
            <w:tcBorders>
              <w:top w:val="nil"/>
              <w:left w:val="nil"/>
              <w:bottom w:val="single" w:sz="4" w:space="0" w:color="auto"/>
              <w:right w:val="single" w:sz="4" w:space="0" w:color="auto"/>
            </w:tcBorders>
            <w:shd w:val="clear" w:color="auto" w:fill="auto"/>
            <w:noWrap/>
            <w:vAlign w:val="center"/>
            <w:hideMark/>
          </w:tcPr>
          <w:p w14:paraId="30C0A3B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431.40</w:t>
            </w:r>
          </w:p>
        </w:tc>
        <w:tc>
          <w:tcPr>
            <w:tcW w:w="237" w:type="pct"/>
            <w:tcBorders>
              <w:top w:val="nil"/>
              <w:left w:val="nil"/>
              <w:bottom w:val="single" w:sz="4" w:space="0" w:color="auto"/>
              <w:right w:val="single" w:sz="4" w:space="0" w:color="auto"/>
            </w:tcBorders>
            <w:shd w:val="clear" w:color="auto" w:fill="auto"/>
            <w:noWrap/>
            <w:vAlign w:val="center"/>
            <w:hideMark/>
          </w:tcPr>
          <w:p w14:paraId="6955AAE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564.00</w:t>
            </w:r>
          </w:p>
        </w:tc>
        <w:tc>
          <w:tcPr>
            <w:tcW w:w="284" w:type="pct"/>
            <w:tcBorders>
              <w:top w:val="nil"/>
              <w:left w:val="nil"/>
              <w:bottom w:val="single" w:sz="4" w:space="0" w:color="auto"/>
              <w:right w:val="single" w:sz="4" w:space="0" w:color="auto"/>
            </w:tcBorders>
            <w:shd w:val="clear" w:color="auto" w:fill="auto"/>
            <w:noWrap/>
            <w:vAlign w:val="center"/>
            <w:hideMark/>
          </w:tcPr>
          <w:p w14:paraId="168935D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4.1</w:t>
            </w:r>
          </w:p>
        </w:tc>
        <w:tc>
          <w:tcPr>
            <w:tcW w:w="260" w:type="pct"/>
            <w:tcBorders>
              <w:top w:val="nil"/>
              <w:left w:val="nil"/>
              <w:bottom w:val="single" w:sz="4" w:space="0" w:color="auto"/>
              <w:right w:val="single" w:sz="4" w:space="0" w:color="auto"/>
            </w:tcBorders>
            <w:shd w:val="clear" w:color="auto" w:fill="auto"/>
            <w:noWrap/>
            <w:vAlign w:val="center"/>
            <w:hideMark/>
          </w:tcPr>
          <w:p w14:paraId="28E2F9C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19.7</w:t>
            </w:r>
          </w:p>
        </w:tc>
      </w:tr>
      <w:tr w:rsidR="00DA1513" w:rsidRPr="00DA1513" w14:paraId="320AF716" w14:textId="77777777" w:rsidTr="0027474C">
        <w:trPr>
          <w:trHeight w:val="227"/>
        </w:trPr>
        <w:tc>
          <w:tcPr>
            <w:tcW w:w="819" w:type="pct"/>
            <w:vMerge/>
            <w:tcBorders>
              <w:top w:val="nil"/>
              <w:left w:val="single" w:sz="4" w:space="0" w:color="auto"/>
              <w:bottom w:val="single" w:sz="4" w:space="0" w:color="auto"/>
              <w:right w:val="single" w:sz="4" w:space="0" w:color="auto"/>
            </w:tcBorders>
            <w:vAlign w:val="center"/>
            <w:hideMark/>
          </w:tcPr>
          <w:p w14:paraId="45CB1CFE" w14:textId="77777777" w:rsidR="00DA1513" w:rsidRPr="00DA1513" w:rsidRDefault="00DA1513" w:rsidP="00DA1513">
            <w:pPr>
              <w:spacing w:line="240" w:lineRule="auto"/>
              <w:jc w:val="left"/>
              <w:rPr>
                <w:rFonts w:eastAsia="Times New Roman" w:cs="Times New Roman"/>
                <w:b/>
                <w:bCs/>
                <w:sz w:val="16"/>
                <w:szCs w:val="16"/>
              </w:rPr>
            </w:pPr>
          </w:p>
        </w:tc>
        <w:tc>
          <w:tcPr>
            <w:tcW w:w="194" w:type="pct"/>
            <w:vMerge/>
            <w:tcBorders>
              <w:top w:val="nil"/>
              <w:left w:val="single" w:sz="4" w:space="0" w:color="auto"/>
              <w:bottom w:val="single" w:sz="4" w:space="0" w:color="auto"/>
              <w:right w:val="single" w:sz="4" w:space="0" w:color="auto"/>
            </w:tcBorders>
            <w:vAlign w:val="center"/>
            <w:hideMark/>
          </w:tcPr>
          <w:p w14:paraId="1C24190A" w14:textId="77777777" w:rsidR="00DA1513" w:rsidRPr="00DA1513" w:rsidRDefault="00DA1513" w:rsidP="00DA1513">
            <w:pPr>
              <w:spacing w:line="240" w:lineRule="auto"/>
              <w:jc w:val="left"/>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14:paraId="2FE1432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DS</w:t>
            </w:r>
          </w:p>
        </w:tc>
        <w:tc>
          <w:tcPr>
            <w:tcW w:w="183" w:type="pct"/>
            <w:tcBorders>
              <w:top w:val="nil"/>
              <w:left w:val="nil"/>
              <w:bottom w:val="single" w:sz="4" w:space="0" w:color="auto"/>
              <w:right w:val="single" w:sz="4" w:space="0" w:color="auto"/>
            </w:tcBorders>
            <w:shd w:val="clear" w:color="auto" w:fill="auto"/>
            <w:noWrap/>
            <w:vAlign w:val="center"/>
            <w:hideMark/>
          </w:tcPr>
          <w:p w14:paraId="6FDA746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2AAF8A1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51</w:t>
            </w:r>
          </w:p>
        </w:tc>
        <w:tc>
          <w:tcPr>
            <w:tcW w:w="238" w:type="pct"/>
            <w:tcBorders>
              <w:top w:val="nil"/>
              <w:left w:val="nil"/>
              <w:bottom w:val="single" w:sz="4" w:space="0" w:color="auto"/>
              <w:right w:val="single" w:sz="4" w:space="0" w:color="auto"/>
            </w:tcBorders>
            <w:shd w:val="clear" w:color="auto" w:fill="auto"/>
            <w:noWrap/>
            <w:vAlign w:val="center"/>
            <w:hideMark/>
          </w:tcPr>
          <w:p w14:paraId="2B50D6D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25.5</w:t>
            </w:r>
          </w:p>
        </w:tc>
        <w:tc>
          <w:tcPr>
            <w:tcW w:w="208" w:type="pct"/>
            <w:tcBorders>
              <w:top w:val="nil"/>
              <w:left w:val="nil"/>
              <w:bottom w:val="single" w:sz="4" w:space="0" w:color="auto"/>
              <w:right w:val="single" w:sz="4" w:space="0" w:color="auto"/>
            </w:tcBorders>
            <w:shd w:val="clear" w:color="auto" w:fill="auto"/>
            <w:noWrap/>
            <w:vAlign w:val="center"/>
            <w:hideMark/>
          </w:tcPr>
          <w:p w14:paraId="574ECB1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15.01</w:t>
            </w:r>
          </w:p>
        </w:tc>
        <w:tc>
          <w:tcPr>
            <w:tcW w:w="208" w:type="pct"/>
            <w:tcBorders>
              <w:top w:val="nil"/>
              <w:left w:val="nil"/>
              <w:bottom w:val="single" w:sz="4" w:space="0" w:color="auto"/>
              <w:right w:val="single" w:sz="4" w:space="0" w:color="auto"/>
            </w:tcBorders>
            <w:shd w:val="clear" w:color="auto" w:fill="auto"/>
            <w:noWrap/>
            <w:vAlign w:val="center"/>
            <w:hideMark/>
          </w:tcPr>
          <w:p w14:paraId="04D170F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14.46</w:t>
            </w:r>
          </w:p>
        </w:tc>
        <w:tc>
          <w:tcPr>
            <w:tcW w:w="179" w:type="pct"/>
            <w:tcBorders>
              <w:top w:val="nil"/>
              <w:left w:val="nil"/>
              <w:bottom w:val="single" w:sz="4" w:space="0" w:color="auto"/>
              <w:right w:val="single" w:sz="4" w:space="0" w:color="auto"/>
            </w:tcBorders>
            <w:shd w:val="clear" w:color="auto" w:fill="auto"/>
            <w:noWrap/>
            <w:vAlign w:val="center"/>
            <w:hideMark/>
          </w:tcPr>
          <w:p w14:paraId="71E898F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0.96</w:t>
            </w:r>
          </w:p>
        </w:tc>
        <w:tc>
          <w:tcPr>
            <w:tcW w:w="188" w:type="pct"/>
            <w:tcBorders>
              <w:top w:val="nil"/>
              <w:left w:val="nil"/>
              <w:bottom w:val="single" w:sz="4" w:space="0" w:color="auto"/>
              <w:right w:val="single" w:sz="4" w:space="0" w:color="auto"/>
            </w:tcBorders>
            <w:shd w:val="clear" w:color="auto" w:fill="auto"/>
            <w:noWrap/>
            <w:vAlign w:val="center"/>
            <w:hideMark/>
          </w:tcPr>
          <w:p w14:paraId="0341FE2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13.34</w:t>
            </w:r>
          </w:p>
        </w:tc>
        <w:tc>
          <w:tcPr>
            <w:tcW w:w="241" w:type="pct"/>
            <w:tcBorders>
              <w:top w:val="nil"/>
              <w:left w:val="nil"/>
              <w:bottom w:val="single" w:sz="4" w:space="0" w:color="auto"/>
              <w:right w:val="single" w:sz="4" w:space="0" w:color="auto"/>
            </w:tcBorders>
            <w:shd w:val="clear" w:color="auto" w:fill="auto"/>
            <w:noWrap/>
            <w:vAlign w:val="center"/>
            <w:hideMark/>
          </w:tcPr>
          <w:p w14:paraId="15BFC25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&lt;5</w:t>
            </w:r>
          </w:p>
        </w:tc>
        <w:tc>
          <w:tcPr>
            <w:tcW w:w="241" w:type="pct"/>
            <w:tcBorders>
              <w:top w:val="nil"/>
              <w:left w:val="nil"/>
              <w:bottom w:val="single" w:sz="4" w:space="0" w:color="auto"/>
              <w:right w:val="single" w:sz="4" w:space="0" w:color="auto"/>
            </w:tcBorders>
            <w:shd w:val="clear" w:color="auto" w:fill="auto"/>
            <w:noWrap/>
            <w:vAlign w:val="center"/>
            <w:hideMark/>
          </w:tcPr>
          <w:p w14:paraId="789012F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&lt;5</w:t>
            </w:r>
          </w:p>
        </w:tc>
        <w:tc>
          <w:tcPr>
            <w:tcW w:w="241" w:type="pct"/>
            <w:tcBorders>
              <w:top w:val="nil"/>
              <w:left w:val="nil"/>
              <w:bottom w:val="single" w:sz="4" w:space="0" w:color="auto"/>
              <w:right w:val="single" w:sz="4" w:space="0" w:color="auto"/>
            </w:tcBorders>
            <w:shd w:val="clear" w:color="auto" w:fill="auto"/>
            <w:noWrap/>
            <w:vAlign w:val="center"/>
            <w:hideMark/>
          </w:tcPr>
          <w:p w14:paraId="4A35ADB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12.00</w:t>
            </w:r>
          </w:p>
        </w:tc>
        <w:tc>
          <w:tcPr>
            <w:tcW w:w="227" w:type="pct"/>
            <w:tcBorders>
              <w:top w:val="nil"/>
              <w:left w:val="nil"/>
              <w:bottom w:val="single" w:sz="4" w:space="0" w:color="auto"/>
              <w:right w:val="single" w:sz="4" w:space="0" w:color="auto"/>
            </w:tcBorders>
            <w:shd w:val="clear" w:color="auto" w:fill="auto"/>
            <w:noWrap/>
            <w:vAlign w:val="center"/>
            <w:hideMark/>
          </w:tcPr>
          <w:p w14:paraId="0856CAC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20.50</w:t>
            </w:r>
          </w:p>
        </w:tc>
        <w:tc>
          <w:tcPr>
            <w:tcW w:w="227" w:type="pct"/>
            <w:tcBorders>
              <w:top w:val="nil"/>
              <w:left w:val="nil"/>
              <w:bottom w:val="single" w:sz="4" w:space="0" w:color="auto"/>
              <w:right w:val="single" w:sz="4" w:space="0" w:color="auto"/>
            </w:tcBorders>
            <w:shd w:val="clear" w:color="auto" w:fill="auto"/>
            <w:noWrap/>
            <w:vAlign w:val="center"/>
            <w:hideMark/>
          </w:tcPr>
          <w:p w14:paraId="04AD369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28.00</w:t>
            </w:r>
          </w:p>
        </w:tc>
        <w:tc>
          <w:tcPr>
            <w:tcW w:w="227" w:type="pct"/>
            <w:tcBorders>
              <w:top w:val="nil"/>
              <w:left w:val="nil"/>
              <w:bottom w:val="single" w:sz="4" w:space="0" w:color="auto"/>
              <w:right w:val="single" w:sz="4" w:space="0" w:color="auto"/>
            </w:tcBorders>
            <w:shd w:val="clear" w:color="auto" w:fill="auto"/>
            <w:noWrap/>
            <w:vAlign w:val="center"/>
            <w:hideMark/>
          </w:tcPr>
          <w:p w14:paraId="0413141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38.00</w:t>
            </w:r>
          </w:p>
        </w:tc>
        <w:tc>
          <w:tcPr>
            <w:tcW w:w="227" w:type="pct"/>
            <w:tcBorders>
              <w:top w:val="nil"/>
              <w:left w:val="nil"/>
              <w:bottom w:val="single" w:sz="4" w:space="0" w:color="auto"/>
              <w:right w:val="single" w:sz="4" w:space="0" w:color="auto"/>
            </w:tcBorders>
            <w:shd w:val="clear" w:color="auto" w:fill="auto"/>
            <w:noWrap/>
            <w:vAlign w:val="center"/>
            <w:hideMark/>
          </w:tcPr>
          <w:p w14:paraId="6AF6B82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55.00</w:t>
            </w:r>
          </w:p>
        </w:tc>
        <w:tc>
          <w:tcPr>
            <w:tcW w:w="237" w:type="pct"/>
            <w:tcBorders>
              <w:top w:val="nil"/>
              <w:left w:val="nil"/>
              <w:bottom w:val="single" w:sz="4" w:space="0" w:color="auto"/>
              <w:right w:val="single" w:sz="4" w:space="0" w:color="auto"/>
            </w:tcBorders>
            <w:shd w:val="clear" w:color="auto" w:fill="auto"/>
            <w:noWrap/>
            <w:vAlign w:val="center"/>
            <w:hideMark/>
          </w:tcPr>
          <w:p w14:paraId="1602BAE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76.00</w:t>
            </w:r>
          </w:p>
        </w:tc>
        <w:tc>
          <w:tcPr>
            <w:tcW w:w="284" w:type="pct"/>
            <w:tcBorders>
              <w:top w:val="nil"/>
              <w:left w:val="nil"/>
              <w:bottom w:val="single" w:sz="4" w:space="0" w:color="auto"/>
              <w:right w:val="single" w:sz="4" w:space="0" w:color="auto"/>
            </w:tcBorders>
            <w:shd w:val="clear" w:color="auto" w:fill="auto"/>
            <w:noWrap/>
            <w:vAlign w:val="center"/>
            <w:hideMark/>
          </w:tcPr>
          <w:p w14:paraId="01C925E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2.0</w:t>
            </w:r>
          </w:p>
        </w:tc>
        <w:tc>
          <w:tcPr>
            <w:tcW w:w="260" w:type="pct"/>
            <w:tcBorders>
              <w:top w:val="nil"/>
              <w:left w:val="nil"/>
              <w:bottom w:val="single" w:sz="4" w:space="0" w:color="auto"/>
              <w:right w:val="single" w:sz="4" w:space="0" w:color="auto"/>
            </w:tcBorders>
            <w:shd w:val="clear" w:color="auto" w:fill="auto"/>
            <w:noWrap/>
            <w:vAlign w:val="center"/>
            <w:hideMark/>
          </w:tcPr>
          <w:p w14:paraId="1CC0F88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8.2</w:t>
            </w:r>
          </w:p>
        </w:tc>
      </w:tr>
      <w:tr w:rsidR="00DA1513" w:rsidRPr="00DA1513" w14:paraId="25EF71B8"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69B5DFA1"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Settleable</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solids</w:t>
            </w:r>
            <w:proofErr w:type="spellEnd"/>
            <w:r w:rsidRPr="00DA1513">
              <w:rPr>
                <w:rFonts w:eastAsia="Times New Roman" w:cs="Times New Roman"/>
                <w:b/>
                <w:bCs/>
                <w:sz w:val="16"/>
                <w:szCs w:val="16"/>
              </w:rPr>
              <w:t xml:space="preserve"> (SS)</w:t>
            </w:r>
            <w:r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01511F2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0.60</w:t>
            </w:r>
          </w:p>
        </w:tc>
        <w:tc>
          <w:tcPr>
            <w:tcW w:w="235" w:type="pct"/>
            <w:tcBorders>
              <w:top w:val="nil"/>
              <w:left w:val="nil"/>
              <w:bottom w:val="single" w:sz="4" w:space="0" w:color="auto"/>
              <w:right w:val="single" w:sz="4" w:space="0" w:color="auto"/>
            </w:tcBorders>
            <w:shd w:val="clear" w:color="auto" w:fill="auto"/>
            <w:noWrap/>
            <w:vAlign w:val="center"/>
            <w:hideMark/>
          </w:tcPr>
          <w:p w14:paraId="2023B6DD" w14:textId="58C1DA98"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152B048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2E59253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107</w:t>
            </w:r>
          </w:p>
        </w:tc>
        <w:tc>
          <w:tcPr>
            <w:tcW w:w="238" w:type="pct"/>
            <w:tcBorders>
              <w:top w:val="nil"/>
              <w:left w:val="nil"/>
              <w:bottom w:val="single" w:sz="4" w:space="0" w:color="auto"/>
              <w:right w:val="single" w:sz="4" w:space="0" w:color="auto"/>
            </w:tcBorders>
            <w:shd w:val="clear" w:color="auto" w:fill="auto"/>
            <w:noWrap/>
            <w:vAlign w:val="center"/>
            <w:hideMark/>
          </w:tcPr>
          <w:p w14:paraId="2CF493D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73.8</w:t>
            </w:r>
          </w:p>
        </w:tc>
        <w:tc>
          <w:tcPr>
            <w:tcW w:w="208" w:type="pct"/>
            <w:tcBorders>
              <w:top w:val="nil"/>
              <w:left w:val="nil"/>
              <w:bottom w:val="single" w:sz="4" w:space="0" w:color="auto"/>
              <w:right w:val="single" w:sz="4" w:space="0" w:color="auto"/>
            </w:tcBorders>
            <w:shd w:val="clear" w:color="auto" w:fill="auto"/>
            <w:noWrap/>
            <w:vAlign w:val="center"/>
            <w:hideMark/>
          </w:tcPr>
          <w:p w14:paraId="3DD888C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0.13</w:t>
            </w:r>
          </w:p>
        </w:tc>
        <w:tc>
          <w:tcPr>
            <w:tcW w:w="208" w:type="pct"/>
            <w:tcBorders>
              <w:top w:val="nil"/>
              <w:left w:val="nil"/>
              <w:bottom w:val="single" w:sz="4" w:space="0" w:color="auto"/>
              <w:right w:val="single" w:sz="4" w:space="0" w:color="auto"/>
            </w:tcBorders>
            <w:shd w:val="clear" w:color="auto" w:fill="auto"/>
            <w:noWrap/>
            <w:vAlign w:val="center"/>
            <w:hideMark/>
          </w:tcPr>
          <w:p w14:paraId="3704A23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0.29</w:t>
            </w:r>
          </w:p>
        </w:tc>
        <w:tc>
          <w:tcPr>
            <w:tcW w:w="179" w:type="pct"/>
            <w:tcBorders>
              <w:top w:val="nil"/>
              <w:left w:val="nil"/>
              <w:bottom w:val="single" w:sz="4" w:space="0" w:color="auto"/>
              <w:right w:val="single" w:sz="4" w:space="0" w:color="auto"/>
            </w:tcBorders>
            <w:shd w:val="clear" w:color="auto" w:fill="auto"/>
            <w:noWrap/>
            <w:vAlign w:val="center"/>
            <w:hideMark/>
          </w:tcPr>
          <w:p w14:paraId="47D0A8B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2.27</w:t>
            </w:r>
          </w:p>
        </w:tc>
        <w:tc>
          <w:tcPr>
            <w:tcW w:w="188" w:type="pct"/>
            <w:tcBorders>
              <w:top w:val="nil"/>
              <w:left w:val="nil"/>
              <w:bottom w:val="single" w:sz="4" w:space="0" w:color="auto"/>
              <w:right w:val="single" w:sz="4" w:space="0" w:color="auto"/>
            </w:tcBorders>
            <w:shd w:val="clear" w:color="auto" w:fill="auto"/>
            <w:noWrap/>
            <w:vAlign w:val="center"/>
            <w:hideMark/>
          </w:tcPr>
          <w:p w14:paraId="2AE57B4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41" w:type="pct"/>
            <w:tcBorders>
              <w:top w:val="nil"/>
              <w:left w:val="nil"/>
              <w:bottom w:val="single" w:sz="4" w:space="0" w:color="auto"/>
              <w:right w:val="single" w:sz="4" w:space="0" w:color="auto"/>
            </w:tcBorders>
            <w:shd w:val="clear" w:color="auto" w:fill="auto"/>
            <w:noWrap/>
            <w:vAlign w:val="center"/>
            <w:hideMark/>
          </w:tcPr>
          <w:p w14:paraId="40B723D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w:t>
            </w:r>
          </w:p>
        </w:tc>
        <w:tc>
          <w:tcPr>
            <w:tcW w:w="241" w:type="pct"/>
            <w:tcBorders>
              <w:top w:val="nil"/>
              <w:left w:val="nil"/>
              <w:bottom w:val="single" w:sz="4" w:space="0" w:color="auto"/>
              <w:right w:val="single" w:sz="4" w:space="0" w:color="auto"/>
            </w:tcBorders>
            <w:shd w:val="clear" w:color="auto" w:fill="auto"/>
            <w:noWrap/>
            <w:vAlign w:val="center"/>
            <w:hideMark/>
          </w:tcPr>
          <w:p w14:paraId="4CE7C3A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w:t>
            </w:r>
          </w:p>
        </w:tc>
        <w:tc>
          <w:tcPr>
            <w:tcW w:w="241" w:type="pct"/>
            <w:tcBorders>
              <w:top w:val="nil"/>
              <w:left w:val="nil"/>
              <w:bottom w:val="single" w:sz="4" w:space="0" w:color="auto"/>
              <w:right w:val="single" w:sz="4" w:space="0" w:color="auto"/>
            </w:tcBorders>
            <w:shd w:val="clear" w:color="auto" w:fill="auto"/>
            <w:noWrap/>
            <w:vAlign w:val="center"/>
            <w:hideMark/>
          </w:tcPr>
          <w:p w14:paraId="7249CCD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w:t>
            </w:r>
          </w:p>
        </w:tc>
        <w:tc>
          <w:tcPr>
            <w:tcW w:w="227" w:type="pct"/>
            <w:tcBorders>
              <w:top w:val="nil"/>
              <w:left w:val="nil"/>
              <w:bottom w:val="single" w:sz="4" w:space="0" w:color="auto"/>
              <w:right w:val="single" w:sz="4" w:space="0" w:color="auto"/>
            </w:tcBorders>
            <w:shd w:val="clear" w:color="auto" w:fill="auto"/>
            <w:noWrap/>
            <w:vAlign w:val="center"/>
            <w:hideMark/>
          </w:tcPr>
          <w:p w14:paraId="1445030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0.10</w:t>
            </w:r>
          </w:p>
        </w:tc>
        <w:tc>
          <w:tcPr>
            <w:tcW w:w="227" w:type="pct"/>
            <w:tcBorders>
              <w:top w:val="nil"/>
              <w:left w:val="nil"/>
              <w:bottom w:val="single" w:sz="4" w:space="0" w:color="auto"/>
              <w:right w:val="single" w:sz="4" w:space="0" w:color="auto"/>
            </w:tcBorders>
            <w:shd w:val="clear" w:color="auto" w:fill="auto"/>
            <w:noWrap/>
            <w:vAlign w:val="center"/>
            <w:hideMark/>
          </w:tcPr>
          <w:p w14:paraId="36927ED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0.20</w:t>
            </w:r>
          </w:p>
        </w:tc>
        <w:tc>
          <w:tcPr>
            <w:tcW w:w="227" w:type="pct"/>
            <w:tcBorders>
              <w:top w:val="nil"/>
              <w:left w:val="nil"/>
              <w:bottom w:val="single" w:sz="4" w:space="0" w:color="auto"/>
              <w:right w:val="single" w:sz="4" w:space="0" w:color="auto"/>
            </w:tcBorders>
            <w:shd w:val="clear" w:color="auto" w:fill="auto"/>
            <w:noWrap/>
            <w:vAlign w:val="center"/>
            <w:hideMark/>
          </w:tcPr>
          <w:p w14:paraId="2D198AC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0.30</w:t>
            </w:r>
          </w:p>
        </w:tc>
        <w:tc>
          <w:tcPr>
            <w:tcW w:w="227" w:type="pct"/>
            <w:tcBorders>
              <w:top w:val="nil"/>
              <w:left w:val="nil"/>
              <w:bottom w:val="single" w:sz="4" w:space="0" w:color="auto"/>
              <w:right w:val="single" w:sz="4" w:space="0" w:color="auto"/>
            </w:tcBorders>
            <w:shd w:val="clear" w:color="auto" w:fill="auto"/>
            <w:noWrap/>
            <w:vAlign w:val="center"/>
            <w:hideMark/>
          </w:tcPr>
          <w:p w14:paraId="47EE9BE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0.98</w:t>
            </w:r>
          </w:p>
        </w:tc>
        <w:tc>
          <w:tcPr>
            <w:tcW w:w="237" w:type="pct"/>
            <w:tcBorders>
              <w:top w:val="nil"/>
              <w:left w:val="nil"/>
              <w:bottom w:val="single" w:sz="4" w:space="0" w:color="auto"/>
              <w:right w:val="single" w:sz="4" w:space="0" w:color="auto"/>
            </w:tcBorders>
            <w:shd w:val="clear" w:color="auto" w:fill="auto"/>
            <w:noWrap/>
            <w:vAlign w:val="center"/>
            <w:hideMark/>
          </w:tcPr>
          <w:p w14:paraId="27DF1CE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2.00</w:t>
            </w:r>
          </w:p>
        </w:tc>
        <w:tc>
          <w:tcPr>
            <w:tcW w:w="284" w:type="pct"/>
            <w:tcBorders>
              <w:top w:val="nil"/>
              <w:left w:val="nil"/>
              <w:bottom w:val="single" w:sz="4" w:space="0" w:color="auto"/>
              <w:right w:val="single" w:sz="4" w:space="0" w:color="auto"/>
            </w:tcBorders>
            <w:shd w:val="clear" w:color="auto" w:fill="auto"/>
            <w:noWrap/>
            <w:vAlign w:val="center"/>
            <w:hideMark/>
          </w:tcPr>
          <w:p w14:paraId="3564575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5.4</w:t>
            </w:r>
          </w:p>
        </w:tc>
        <w:tc>
          <w:tcPr>
            <w:tcW w:w="260" w:type="pct"/>
            <w:tcBorders>
              <w:top w:val="nil"/>
              <w:left w:val="nil"/>
              <w:bottom w:val="single" w:sz="4" w:space="0" w:color="auto"/>
              <w:right w:val="single" w:sz="4" w:space="0" w:color="auto"/>
            </w:tcBorders>
            <w:shd w:val="clear" w:color="auto" w:fill="auto"/>
            <w:noWrap/>
            <w:vAlign w:val="center"/>
            <w:hideMark/>
          </w:tcPr>
          <w:p w14:paraId="65771F0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33.4</w:t>
            </w:r>
          </w:p>
        </w:tc>
      </w:tr>
      <w:tr w:rsidR="00DA1513" w:rsidRPr="00DA1513" w14:paraId="359D7D75"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6DEA6F91"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 xml:space="preserve">Total </w:t>
            </w:r>
            <w:proofErr w:type="spellStart"/>
            <w:r w:rsidRPr="00DA1513">
              <w:rPr>
                <w:rFonts w:eastAsia="Times New Roman" w:cs="Times New Roman"/>
                <w:b/>
                <w:bCs/>
                <w:sz w:val="16"/>
                <w:szCs w:val="16"/>
              </w:rPr>
              <w:t>solids</w:t>
            </w:r>
            <w:proofErr w:type="spellEnd"/>
            <w:r w:rsidRPr="00DA1513">
              <w:rPr>
                <w:rFonts w:eastAsia="Times New Roman" w:cs="Times New Roman"/>
                <w:b/>
                <w:bCs/>
                <w:sz w:val="16"/>
                <w:szCs w:val="16"/>
              </w:rPr>
              <w:t xml:space="preserve"> (TS)</w:t>
            </w:r>
            <w:r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55C6F1B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0.10</w:t>
            </w:r>
          </w:p>
        </w:tc>
        <w:tc>
          <w:tcPr>
            <w:tcW w:w="235" w:type="pct"/>
            <w:tcBorders>
              <w:top w:val="nil"/>
              <w:left w:val="nil"/>
              <w:bottom w:val="single" w:sz="4" w:space="0" w:color="auto"/>
              <w:right w:val="single" w:sz="4" w:space="0" w:color="auto"/>
            </w:tcBorders>
            <w:shd w:val="clear" w:color="auto" w:fill="auto"/>
            <w:noWrap/>
            <w:vAlign w:val="center"/>
            <w:hideMark/>
          </w:tcPr>
          <w:p w14:paraId="4C33731C" w14:textId="39A4633A"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6CD3E88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188BE6A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107</w:t>
            </w:r>
          </w:p>
        </w:tc>
        <w:tc>
          <w:tcPr>
            <w:tcW w:w="238" w:type="pct"/>
            <w:tcBorders>
              <w:top w:val="nil"/>
              <w:left w:val="nil"/>
              <w:bottom w:val="single" w:sz="4" w:space="0" w:color="auto"/>
              <w:right w:val="single" w:sz="4" w:space="0" w:color="auto"/>
            </w:tcBorders>
            <w:shd w:val="clear" w:color="auto" w:fill="auto"/>
            <w:noWrap/>
            <w:vAlign w:val="center"/>
            <w:hideMark/>
          </w:tcPr>
          <w:p w14:paraId="4A1C27E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35347CB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70.90</w:t>
            </w:r>
          </w:p>
        </w:tc>
        <w:tc>
          <w:tcPr>
            <w:tcW w:w="208" w:type="pct"/>
            <w:tcBorders>
              <w:top w:val="nil"/>
              <w:left w:val="nil"/>
              <w:bottom w:val="single" w:sz="4" w:space="0" w:color="auto"/>
              <w:right w:val="single" w:sz="4" w:space="0" w:color="auto"/>
            </w:tcBorders>
            <w:shd w:val="clear" w:color="auto" w:fill="auto"/>
            <w:noWrap/>
            <w:vAlign w:val="center"/>
            <w:hideMark/>
          </w:tcPr>
          <w:p w14:paraId="39A1A5F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73.23</w:t>
            </w:r>
          </w:p>
        </w:tc>
        <w:tc>
          <w:tcPr>
            <w:tcW w:w="179" w:type="pct"/>
            <w:tcBorders>
              <w:top w:val="nil"/>
              <w:left w:val="nil"/>
              <w:bottom w:val="single" w:sz="4" w:space="0" w:color="auto"/>
              <w:right w:val="single" w:sz="4" w:space="0" w:color="auto"/>
            </w:tcBorders>
            <w:shd w:val="clear" w:color="auto" w:fill="auto"/>
            <w:noWrap/>
            <w:vAlign w:val="center"/>
            <w:hideMark/>
          </w:tcPr>
          <w:p w14:paraId="0967D52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1.03</w:t>
            </w:r>
          </w:p>
        </w:tc>
        <w:tc>
          <w:tcPr>
            <w:tcW w:w="188" w:type="pct"/>
            <w:tcBorders>
              <w:top w:val="nil"/>
              <w:left w:val="nil"/>
              <w:bottom w:val="single" w:sz="4" w:space="0" w:color="auto"/>
              <w:right w:val="single" w:sz="4" w:space="0" w:color="auto"/>
            </w:tcBorders>
            <w:shd w:val="clear" w:color="auto" w:fill="auto"/>
            <w:noWrap/>
            <w:vAlign w:val="center"/>
            <w:hideMark/>
          </w:tcPr>
          <w:p w14:paraId="6F68573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17.79</w:t>
            </w:r>
          </w:p>
        </w:tc>
        <w:tc>
          <w:tcPr>
            <w:tcW w:w="241" w:type="pct"/>
            <w:tcBorders>
              <w:top w:val="nil"/>
              <w:left w:val="nil"/>
              <w:bottom w:val="single" w:sz="4" w:space="0" w:color="auto"/>
              <w:right w:val="single" w:sz="4" w:space="0" w:color="auto"/>
            </w:tcBorders>
            <w:shd w:val="clear" w:color="auto" w:fill="auto"/>
            <w:noWrap/>
            <w:vAlign w:val="center"/>
            <w:hideMark/>
          </w:tcPr>
          <w:p w14:paraId="10E7897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24.00</w:t>
            </w:r>
          </w:p>
        </w:tc>
        <w:tc>
          <w:tcPr>
            <w:tcW w:w="241" w:type="pct"/>
            <w:tcBorders>
              <w:top w:val="nil"/>
              <w:left w:val="nil"/>
              <w:bottom w:val="single" w:sz="4" w:space="0" w:color="auto"/>
              <w:right w:val="single" w:sz="4" w:space="0" w:color="auto"/>
            </w:tcBorders>
            <w:shd w:val="clear" w:color="auto" w:fill="auto"/>
            <w:noWrap/>
            <w:vAlign w:val="center"/>
            <w:hideMark/>
          </w:tcPr>
          <w:p w14:paraId="1D92617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45.50</w:t>
            </w:r>
          </w:p>
        </w:tc>
        <w:tc>
          <w:tcPr>
            <w:tcW w:w="241" w:type="pct"/>
            <w:tcBorders>
              <w:top w:val="nil"/>
              <w:left w:val="nil"/>
              <w:bottom w:val="single" w:sz="4" w:space="0" w:color="auto"/>
              <w:right w:val="single" w:sz="4" w:space="0" w:color="auto"/>
            </w:tcBorders>
            <w:shd w:val="clear" w:color="auto" w:fill="auto"/>
            <w:noWrap/>
            <w:vAlign w:val="center"/>
            <w:hideMark/>
          </w:tcPr>
          <w:p w14:paraId="13B10E8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56.00</w:t>
            </w:r>
          </w:p>
        </w:tc>
        <w:tc>
          <w:tcPr>
            <w:tcW w:w="227" w:type="pct"/>
            <w:tcBorders>
              <w:top w:val="nil"/>
              <w:left w:val="nil"/>
              <w:bottom w:val="single" w:sz="4" w:space="0" w:color="auto"/>
              <w:right w:val="single" w:sz="4" w:space="0" w:color="auto"/>
            </w:tcBorders>
            <w:shd w:val="clear" w:color="auto" w:fill="auto"/>
            <w:noWrap/>
            <w:vAlign w:val="center"/>
            <w:hideMark/>
          </w:tcPr>
          <w:p w14:paraId="0A865EA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70.50</w:t>
            </w:r>
          </w:p>
        </w:tc>
        <w:tc>
          <w:tcPr>
            <w:tcW w:w="227" w:type="pct"/>
            <w:tcBorders>
              <w:top w:val="nil"/>
              <w:left w:val="nil"/>
              <w:bottom w:val="single" w:sz="4" w:space="0" w:color="auto"/>
              <w:right w:val="single" w:sz="4" w:space="0" w:color="auto"/>
            </w:tcBorders>
            <w:shd w:val="clear" w:color="auto" w:fill="auto"/>
            <w:noWrap/>
            <w:vAlign w:val="center"/>
            <w:hideMark/>
          </w:tcPr>
          <w:p w14:paraId="5FE9125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91.00</w:t>
            </w:r>
          </w:p>
        </w:tc>
        <w:tc>
          <w:tcPr>
            <w:tcW w:w="227" w:type="pct"/>
            <w:tcBorders>
              <w:top w:val="nil"/>
              <w:left w:val="nil"/>
              <w:bottom w:val="single" w:sz="4" w:space="0" w:color="auto"/>
              <w:right w:val="single" w:sz="4" w:space="0" w:color="auto"/>
            </w:tcBorders>
            <w:shd w:val="clear" w:color="auto" w:fill="auto"/>
            <w:noWrap/>
            <w:vAlign w:val="center"/>
            <w:hideMark/>
          </w:tcPr>
          <w:p w14:paraId="0B70806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122.70</w:t>
            </w:r>
          </w:p>
        </w:tc>
        <w:tc>
          <w:tcPr>
            <w:tcW w:w="227" w:type="pct"/>
            <w:tcBorders>
              <w:top w:val="nil"/>
              <w:left w:val="nil"/>
              <w:bottom w:val="single" w:sz="4" w:space="0" w:color="auto"/>
              <w:right w:val="single" w:sz="4" w:space="0" w:color="auto"/>
            </w:tcBorders>
            <w:shd w:val="clear" w:color="auto" w:fill="auto"/>
            <w:noWrap/>
            <w:vAlign w:val="center"/>
            <w:hideMark/>
          </w:tcPr>
          <w:p w14:paraId="75F9994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274.12</w:t>
            </w:r>
          </w:p>
        </w:tc>
        <w:tc>
          <w:tcPr>
            <w:tcW w:w="237" w:type="pct"/>
            <w:tcBorders>
              <w:top w:val="nil"/>
              <w:left w:val="nil"/>
              <w:bottom w:val="single" w:sz="4" w:space="0" w:color="auto"/>
              <w:right w:val="single" w:sz="4" w:space="0" w:color="auto"/>
            </w:tcBorders>
            <w:shd w:val="clear" w:color="auto" w:fill="auto"/>
            <w:noWrap/>
            <w:vAlign w:val="center"/>
            <w:hideMark/>
          </w:tcPr>
          <w:p w14:paraId="0379E75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596.00</w:t>
            </w:r>
          </w:p>
        </w:tc>
        <w:tc>
          <w:tcPr>
            <w:tcW w:w="284" w:type="pct"/>
            <w:tcBorders>
              <w:top w:val="nil"/>
              <w:left w:val="nil"/>
              <w:bottom w:val="single" w:sz="4" w:space="0" w:color="auto"/>
              <w:right w:val="single" w:sz="4" w:space="0" w:color="auto"/>
            </w:tcBorders>
            <w:shd w:val="clear" w:color="auto" w:fill="auto"/>
            <w:noWrap/>
            <w:vAlign w:val="center"/>
            <w:hideMark/>
          </w:tcPr>
          <w:p w14:paraId="76AC2D5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5.4</w:t>
            </w:r>
          </w:p>
        </w:tc>
        <w:tc>
          <w:tcPr>
            <w:tcW w:w="260" w:type="pct"/>
            <w:tcBorders>
              <w:top w:val="nil"/>
              <w:left w:val="nil"/>
              <w:bottom w:val="single" w:sz="4" w:space="0" w:color="auto"/>
              <w:right w:val="single" w:sz="4" w:space="0" w:color="auto"/>
            </w:tcBorders>
            <w:shd w:val="clear" w:color="auto" w:fill="auto"/>
            <w:noWrap/>
            <w:vAlign w:val="center"/>
            <w:hideMark/>
          </w:tcPr>
          <w:p w14:paraId="4654932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35.5</w:t>
            </w:r>
          </w:p>
        </w:tc>
      </w:tr>
      <w:tr w:rsidR="00DA1513" w:rsidRPr="00DA1513" w14:paraId="70250DA6" w14:textId="77777777" w:rsidTr="0027474C">
        <w:trPr>
          <w:trHeight w:val="227"/>
        </w:trPr>
        <w:tc>
          <w:tcPr>
            <w:tcW w:w="819" w:type="pct"/>
            <w:vMerge w:val="restart"/>
            <w:tcBorders>
              <w:top w:val="nil"/>
              <w:left w:val="single" w:sz="4" w:space="0" w:color="auto"/>
              <w:bottom w:val="single" w:sz="4" w:space="0" w:color="auto"/>
              <w:right w:val="single" w:sz="4" w:space="0" w:color="auto"/>
            </w:tcBorders>
            <w:shd w:val="clear" w:color="auto" w:fill="auto"/>
            <w:vAlign w:val="center"/>
            <w:hideMark/>
          </w:tcPr>
          <w:p w14:paraId="75E2BFE0"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Thermotolerant</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coliforms</w:t>
            </w:r>
            <w:proofErr w:type="spellEnd"/>
            <w:r w:rsidRPr="00DA1513">
              <w:rPr>
                <w:rFonts w:eastAsia="Times New Roman" w:cs="Times New Roman"/>
                <w:b/>
                <w:bCs/>
                <w:sz w:val="16"/>
                <w:szCs w:val="16"/>
              </w:rPr>
              <w:t xml:space="preserve"> (TC)</w:t>
            </w:r>
          </w:p>
        </w:tc>
        <w:tc>
          <w:tcPr>
            <w:tcW w:w="1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E7F46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5B98E3C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RS</w:t>
            </w:r>
          </w:p>
        </w:tc>
        <w:tc>
          <w:tcPr>
            <w:tcW w:w="183" w:type="pct"/>
            <w:tcBorders>
              <w:top w:val="nil"/>
              <w:left w:val="nil"/>
              <w:bottom w:val="single" w:sz="4" w:space="0" w:color="auto"/>
              <w:right w:val="single" w:sz="4" w:space="0" w:color="auto"/>
            </w:tcBorders>
            <w:shd w:val="clear" w:color="auto" w:fill="auto"/>
            <w:noWrap/>
            <w:vAlign w:val="center"/>
            <w:hideMark/>
          </w:tcPr>
          <w:p w14:paraId="1366E52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6D726BF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23</w:t>
            </w:r>
          </w:p>
        </w:tc>
        <w:tc>
          <w:tcPr>
            <w:tcW w:w="238" w:type="pct"/>
            <w:tcBorders>
              <w:top w:val="nil"/>
              <w:left w:val="nil"/>
              <w:bottom w:val="single" w:sz="4" w:space="0" w:color="auto"/>
              <w:right w:val="single" w:sz="4" w:space="0" w:color="auto"/>
            </w:tcBorders>
            <w:shd w:val="clear" w:color="auto" w:fill="auto"/>
            <w:noWrap/>
            <w:vAlign w:val="center"/>
            <w:hideMark/>
          </w:tcPr>
          <w:p w14:paraId="59A528F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302263B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17468</w:t>
            </w:r>
          </w:p>
        </w:tc>
        <w:tc>
          <w:tcPr>
            <w:tcW w:w="208" w:type="pct"/>
            <w:tcBorders>
              <w:top w:val="nil"/>
              <w:left w:val="nil"/>
              <w:bottom w:val="single" w:sz="4" w:space="0" w:color="auto"/>
              <w:right w:val="single" w:sz="4" w:space="0" w:color="auto"/>
            </w:tcBorders>
            <w:shd w:val="clear" w:color="auto" w:fill="auto"/>
            <w:noWrap/>
            <w:vAlign w:val="center"/>
            <w:hideMark/>
          </w:tcPr>
          <w:p w14:paraId="3258AD0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10564</w:t>
            </w:r>
          </w:p>
        </w:tc>
        <w:tc>
          <w:tcPr>
            <w:tcW w:w="179" w:type="pct"/>
            <w:tcBorders>
              <w:top w:val="nil"/>
              <w:left w:val="nil"/>
              <w:bottom w:val="single" w:sz="4" w:space="0" w:color="auto"/>
              <w:right w:val="single" w:sz="4" w:space="0" w:color="auto"/>
            </w:tcBorders>
            <w:shd w:val="clear" w:color="auto" w:fill="auto"/>
            <w:noWrap/>
            <w:vAlign w:val="center"/>
            <w:hideMark/>
          </w:tcPr>
          <w:p w14:paraId="0EF323A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w:t>
            </w:r>
          </w:p>
        </w:tc>
        <w:tc>
          <w:tcPr>
            <w:tcW w:w="188" w:type="pct"/>
            <w:tcBorders>
              <w:top w:val="nil"/>
              <w:left w:val="nil"/>
              <w:bottom w:val="single" w:sz="4" w:space="0" w:color="auto"/>
              <w:right w:val="single" w:sz="4" w:space="0" w:color="auto"/>
            </w:tcBorders>
            <w:shd w:val="clear" w:color="auto" w:fill="auto"/>
            <w:noWrap/>
            <w:vAlign w:val="center"/>
            <w:hideMark/>
          </w:tcPr>
          <w:p w14:paraId="20AAF73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41" w:type="pct"/>
            <w:tcBorders>
              <w:top w:val="nil"/>
              <w:left w:val="nil"/>
              <w:bottom w:val="single" w:sz="4" w:space="0" w:color="auto"/>
              <w:right w:val="single" w:sz="4" w:space="0" w:color="auto"/>
            </w:tcBorders>
            <w:shd w:val="clear" w:color="auto" w:fill="auto"/>
            <w:noWrap/>
            <w:vAlign w:val="center"/>
            <w:hideMark/>
          </w:tcPr>
          <w:p w14:paraId="59DB9C8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55</w:t>
            </w:r>
          </w:p>
        </w:tc>
        <w:tc>
          <w:tcPr>
            <w:tcW w:w="241" w:type="pct"/>
            <w:tcBorders>
              <w:top w:val="nil"/>
              <w:left w:val="nil"/>
              <w:bottom w:val="single" w:sz="4" w:space="0" w:color="auto"/>
              <w:right w:val="single" w:sz="4" w:space="0" w:color="auto"/>
            </w:tcBorders>
            <w:shd w:val="clear" w:color="auto" w:fill="auto"/>
            <w:noWrap/>
            <w:vAlign w:val="center"/>
            <w:hideMark/>
          </w:tcPr>
          <w:p w14:paraId="5910B7D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8550</w:t>
            </w:r>
          </w:p>
        </w:tc>
        <w:tc>
          <w:tcPr>
            <w:tcW w:w="241" w:type="pct"/>
            <w:tcBorders>
              <w:top w:val="nil"/>
              <w:left w:val="nil"/>
              <w:bottom w:val="single" w:sz="4" w:space="0" w:color="auto"/>
              <w:right w:val="single" w:sz="4" w:space="0" w:color="auto"/>
            </w:tcBorders>
            <w:shd w:val="clear" w:color="auto" w:fill="auto"/>
            <w:noWrap/>
            <w:vAlign w:val="center"/>
            <w:hideMark/>
          </w:tcPr>
          <w:p w14:paraId="71689F6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27" w:type="pct"/>
            <w:tcBorders>
              <w:top w:val="nil"/>
              <w:left w:val="nil"/>
              <w:bottom w:val="single" w:sz="4" w:space="0" w:color="auto"/>
              <w:right w:val="single" w:sz="4" w:space="0" w:color="auto"/>
            </w:tcBorders>
            <w:shd w:val="clear" w:color="auto" w:fill="auto"/>
            <w:noWrap/>
            <w:vAlign w:val="center"/>
            <w:hideMark/>
          </w:tcPr>
          <w:p w14:paraId="55B8CB8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27" w:type="pct"/>
            <w:tcBorders>
              <w:top w:val="nil"/>
              <w:left w:val="nil"/>
              <w:bottom w:val="single" w:sz="4" w:space="0" w:color="auto"/>
              <w:right w:val="single" w:sz="4" w:space="0" w:color="auto"/>
            </w:tcBorders>
            <w:shd w:val="clear" w:color="auto" w:fill="auto"/>
            <w:noWrap/>
            <w:vAlign w:val="center"/>
            <w:hideMark/>
          </w:tcPr>
          <w:p w14:paraId="2D65A77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27" w:type="pct"/>
            <w:tcBorders>
              <w:top w:val="nil"/>
              <w:left w:val="nil"/>
              <w:bottom w:val="single" w:sz="4" w:space="0" w:color="auto"/>
              <w:right w:val="single" w:sz="4" w:space="0" w:color="auto"/>
            </w:tcBorders>
            <w:shd w:val="clear" w:color="auto" w:fill="auto"/>
            <w:noWrap/>
            <w:vAlign w:val="center"/>
            <w:hideMark/>
          </w:tcPr>
          <w:p w14:paraId="2FD6E98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27" w:type="pct"/>
            <w:tcBorders>
              <w:top w:val="nil"/>
              <w:left w:val="nil"/>
              <w:bottom w:val="single" w:sz="4" w:space="0" w:color="auto"/>
              <w:right w:val="single" w:sz="4" w:space="0" w:color="auto"/>
            </w:tcBorders>
            <w:shd w:val="clear" w:color="auto" w:fill="auto"/>
            <w:noWrap/>
            <w:vAlign w:val="center"/>
            <w:hideMark/>
          </w:tcPr>
          <w:p w14:paraId="62CADE8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37" w:type="pct"/>
            <w:tcBorders>
              <w:top w:val="nil"/>
              <w:left w:val="nil"/>
              <w:bottom w:val="single" w:sz="4" w:space="0" w:color="auto"/>
              <w:right w:val="single" w:sz="4" w:space="0" w:color="auto"/>
            </w:tcBorders>
            <w:shd w:val="clear" w:color="auto" w:fill="auto"/>
            <w:noWrap/>
            <w:vAlign w:val="center"/>
            <w:hideMark/>
          </w:tcPr>
          <w:p w14:paraId="1BC8ABA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84" w:type="pct"/>
            <w:tcBorders>
              <w:top w:val="nil"/>
              <w:left w:val="nil"/>
              <w:bottom w:val="single" w:sz="4" w:space="0" w:color="auto"/>
              <w:right w:val="single" w:sz="4" w:space="0" w:color="auto"/>
            </w:tcBorders>
            <w:shd w:val="clear" w:color="auto" w:fill="auto"/>
            <w:noWrap/>
            <w:vAlign w:val="center"/>
            <w:hideMark/>
          </w:tcPr>
          <w:p w14:paraId="7C6D023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w:t>
            </w:r>
          </w:p>
        </w:tc>
        <w:tc>
          <w:tcPr>
            <w:tcW w:w="260" w:type="pct"/>
            <w:tcBorders>
              <w:top w:val="nil"/>
              <w:left w:val="nil"/>
              <w:bottom w:val="single" w:sz="4" w:space="0" w:color="auto"/>
              <w:right w:val="single" w:sz="4" w:space="0" w:color="auto"/>
            </w:tcBorders>
            <w:shd w:val="clear" w:color="auto" w:fill="auto"/>
            <w:noWrap/>
            <w:vAlign w:val="center"/>
            <w:hideMark/>
          </w:tcPr>
          <w:p w14:paraId="7CFC250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2.1</w:t>
            </w:r>
          </w:p>
        </w:tc>
      </w:tr>
      <w:tr w:rsidR="00DA1513" w:rsidRPr="00DA1513" w14:paraId="75F2BA69" w14:textId="77777777" w:rsidTr="0027474C">
        <w:trPr>
          <w:trHeight w:val="227"/>
        </w:trPr>
        <w:tc>
          <w:tcPr>
            <w:tcW w:w="819" w:type="pct"/>
            <w:vMerge/>
            <w:tcBorders>
              <w:top w:val="nil"/>
              <w:left w:val="single" w:sz="4" w:space="0" w:color="auto"/>
              <w:bottom w:val="single" w:sz="4" w:space="0" w:color="auto"/>
              <w:right w:val="single" w:sz="4" w:space="0" w:color="auto"/>
            </w:tcBorders>
            <w:vAlign w:val="center"/>
            <w:hideMark/>
          </w:tcPr>
          <w:p w14:paraId="58899B9B" w14:textId="77777777" w:rsidR="00DA1513" w:rsidRPr="00DA1513" w:rsidRDefault="00DA1513" w:rsidP="00DA1513">
            <w:pPr>
              <w:spacing w:line="240" w:lineRule="auto"/>
              <w:jc w:val="left"/>
              <w:rPr>
                <w:rFonts w:eastAsia="Times New Roman" w:cs="Times New Roman"/>
                <w:b/>
                <w:bCs/>
                <w:sz w:val="16"/>
                <w:szCs w:val="16"/>
              </w:rPr>
            </w:pPr>
          </w:p>
        </w:tc>
        <w:tc>
          <w:tcPr>
            <w:tcW w:w="194" w:type="pct"/>
            <w:vMerge/>
            <w:tcBorders>
              <w:top w:val="nil"/>
              <w:left w:val="single" w:sz="4" w:space="0" w:color="auto"/>
              <w:bottom w:val="single" w:sz="4" w:space="0" w:color="auto"/>
              <w:right w:val="single" w:sz="4" w:space="0" w:color="auto"/>
            </w:tcBorders>
            <w:vAlign w:val="center"/>
            <w:hideMark/>
          </w:tcPr>
          <w:p w14:paraId="32235E5A" w14:textId="77777777" w:rsidR="00DA1513" w:rsidRPr="00DA1513" w:rsidRDefault="00DA1513" w:rsidP="00DA1513">
            <w:pPr>
              <w:spacing w:line="240" w:lineRule="auto"/>
              <w:jc w:val="left"/>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14:paraId="11E782C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DS</w:t>
            </w:r>
          </w:p>
        </w:tc>
        <w:tc>
          <w:tcPr>
            <w:tcW w:w="183" w:type="pct"/>
            <w:tcBorders>
              <w:top w:val="nil"/>
              <w:left w:val="nil"/>
              <w:bottom w:val="single" w:sz="4" w:space="0" w:color="auto"/>
              <w:right w:val="single" w:sz="4" w:space="0" w:color="auto"/>
            </w:tcBorders>
            <w:shd w:val="clear" w:color="auto" w:fill="auto"/>
            <w:noWrap/>
            <w:vAlign w:val="center"/>
            <w:hideMark/>
          </w:tcPr>
          <w:p w14:paraId="798FFAB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2391CE5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24</w:t>
            </w:r>
          </w:p>
        </w:tc>
        <w:tc>
          <w:tcPr>
            <w:tcW w:w="238" w:type="pct"/>
            <w:tcBorders>
              <w:top w:val="nil"/>
              <w:left w:val="nil"/>
              <w:bottom w:val="single" w:sz="4" w:space="0" w:color="auto"/>
              <w:right w:val="single" w:sz="4" w:space="0" w:color="auto"/>
            </w:tcBorders>
            <w:shd w:val="clear" w:color="auto" w:fill="auto"/>
            <w:noWrap/>
            <w:vAlign w:val="center"/>
            <w:hideMark/>
          </w:tcPr>
          <w:p w14:paraId="2BA6B31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3531ED2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6690</w:t>
            </w:r>
          </w:p>
        </w:tc>
        <w:tc>
          <w:tcPr>
            <w:tcW w:w="208" w:type="pct"/>
            <w:tcBorders>
              <w:top w:val="nil"/>
              <w:left w:val="nil"/>
              <w:bottom w:val="single" w:sz="4" w:space="0" w:color="auto"/>
              <w:right w:val="single" w:sz="4" w:space="0" w:color="auto"/>
            </w:tcBorders>
            <w:shd w:val="clear" w:color="auto" w:fill="auto"/>
            <w:noWrap/>
            <w:vAlign w:val="center"/>
            <w:hideMark/>
          </w:tcPr>
          <w:p w14:paraId="57648D1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10264</w:t>
            </w:r>
          </w:p>
        </w:tc>
        <w:tc>
          <w:tcPr>
            <w:tcW w:w="179" w:type="pct"/>
            <w:tcBorders>
              <w:top w:val="nil"/>
              <w:left w:val="nil"/>
              <w:bottom w:val="single" w:sz="4" w:space="0" w:color="auto"/>
              <w:right w:val="single" w:sz="4" w:space="0" w:color="auto"/>
            </w:tcBorders>
            <w:shd w:val="clear" w:color="auto" w:fill="auto"/>
            <w:noWrap/>
            <w:vAlign w:val="center"/>
            <w:hideMark/>
          </w:tcPr>
          <w:p w14:paraId="4784CE7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w:t>
            </w:r>
          </w:p>
        </w:tc>
        <w:tc>
          <w:tcPr>
            <w:tcW w:w="188" w:type="pct"/>
            <w:tcBorders>
              <w:top w:val="nil"/>
              <w:left w:val="nil"/>
              <w:bottom w:val="single" w:sz="4" w:space="0" w:color="auto"/>
              <w:right w:val="single" w:sz="4" w:space="0" w:color="auto"/>
            </w:tcBorders>
            <w:shd w:val="clear" w:color="auto" w:fill="auto"/>
            <w:noWrap/>
            <w:vAlign w:val="center"/>
            <w:hideMark/>
          </w:tcPr>
          <w:p w14:paraId="4CF0BC4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526</w:t>
            </w:r>
          </w:p>
        </w:tc>
        <w:tc>
          <w:tcPr>
            <w:tcW w:w="241" w:type="pct"/>
            <w:tcBorders>
              <w:top w:val="nil"/>
              <w:left w:val="nil"/>
              <w:bottom w:val="single" w:sz="4" w:space="0" w:color="auto"/>
              <w:right w:val="single" w:sz="4" w:space="0" w:color="auto"/>
            </w:tcBorders>
            <w:shd w:val="clear" w:color="auto" w:fill="auto"/>
            <w:noWrap/>
            <w:vAlign w:val="center"/>
            <w:hideMark/>
          </w:tcPr>
          <w:p w14:paraId="4A732FC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45</w:t>
            </w:r>
          </w:p>
        </w:tc>
        <w:tc>
          <w:tcPr>
            <w:tcW w:w="241" w:type="pct"/>
            <w:tcBorders>
              <w:top w:val="nil"/>
              <w:left w:val="nil"/>
              <w:bottom w:val="single" w:sz="4" w:space="0" w:color="auto"/>
              <w:right w:val="single" w:sz="4" w:space="0" w:color="auto"/>
            </w:tcBorders>
            <w:shd w:val="clear" w:color="auto" w:fill="auto"/>
            <w:noWrap/>
            <w:vAlign w:val="center"/>
            <w:hideMark/>
          </w:tcPr>
          <w:p w14:paraId="3FFDC70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193</w:t>
            </w:r>
          </w:p>
        </w:tc>
        <w:tc>
          <w:tcPr>
            <w:tcW w:w="241" w:type="pct"/>
            <w:tcBorders>
              <w:top w:val="nil"/>
              <w:left w:val="nil"/>
              <w:bottom w:val="single" w:sz="4" w:space="0" w:color="auto"/>
              <w:right w:val="single" w:sz="4" w:space="0" w:color="auto"/>
            </w:tcBorders>
            <w:shd w:val="clear" w:color="auto" w:fill="auto"/>
            <w:noWrap/>
            <w:vAlign w:val="center"/>
            <w:hideMark/>
          </w:tcPr>
          <w:p w14:paraId="05C9458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400</w:t>
            </w:r>
          </w:p>
        </w:tc>
        <w:tc>
          <w:tcPr>
            <w:tcW w:w="227" w:type="pct"/>
            <w:tcBorders>
              <w:top w:val="nil"/>
              <w:left w:val="nil"/>
              <w:bottom w:val="single" w:sz="4" w:space="0" w:color="auto"/>
              <w:right w:val="single" w:sz="4" w:space="0" w:color="auto"/>
            </w:tcBorders>
            <w:shd w:val="clear" w:color="auto" w:fill="auto"/>
            <w:noWrap/>
            <w:vAlign w:val="center"/>
            <w:hideMark/>
          </w:tcPr>
          <w:p w14:paraId="157D8B7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8625</w:t>
            </w:r>
          </w:p>
        </w:tc>
        <w:tc>
          <w:tcPr>
            <w:tcW w:w="227" w:type="pct"/>
            <w:tcBorders>
              <w:top w:val="nil"/>
              <w:left w:val="nil"/>
              <w:bottom w:val="single" w:sz="4" w:space="0" w:color="auto"/>
              <w:right w:val="single" w:sz="4" w:space="0" w:color="auto"/>
            </w:tcBorders>
            <w:shd w:val="clear" w:color="auto" w:fill="auto"/>
            <w:noWrap/>
            <w:vAlign w:val="center"/>
            <w:hideMark/>
          </w:tcPr>
          <w:p w14:paraId="0C5CF16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27" w:type="pct"/>
            <w:tcBorders>
              <w:top w:val="nil"/>
              <w:left w:val="nil"/>
              <w:bottom w:val="single" w:sz="4" w:space="0" w:color="auto"/>
              <w:right w:val="single" w:sz="4" w:space="0" w:color="auto"/>
            </w:tcBorders>
            <w:shd w:val="clear" w:color="auto" w:fill="auto"/>
            <w:noWrap/>
            <w:vAlign w:val="center"/>
            <w:hideMark/>
          </w:tcPr>
          <w:p w14:paraId="64A6090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27" w:type="pct"/>
            <w:tcBorders>
              <w:top w:val="nil"/>
              <w:left w:val="nil"/>
              <w:bottom w:val="single" w:sz="4" w:space="0" w:color="auto"/>
              <w:right w:val="single" w:sz="4" w:space="0" w:color="auto"/>
            </w:tcBorders>
            <w:shd w:val="clear" w:color="auto" w:fill="auto"/>
            <w:noWrap/>
            <w:vAlign w:val="center"/>
            <w:hideMark/>
          </w:tcPr>
          <w:p w14:paraId="50B65BF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37" w:type="pct"/>
            <w:tcBorders>
              <w:top w:val="nil"/>
              <w:left w:val="nil"/>
              <w:bottom w:val="single" w:sz="4" w:space="0" w:color="auto"/>
              <w:right w:val="single" w:sz="4" w:space="0" w:color="auto"/>
            </w:tcBorders>
            <w:shd w:val="clear" w:color="auto" w:fill="auto"/>
            <w:noWrap/>
            <w:vAlign w:val="center"/>
            <w:hideMark/>
          </w:tcPr>
          <w:p w14:paraId="7EF2F28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&gt;16000</w:t>
            </w:r>
          </w:p>
        </w:tc>
        <w:tc>
          <w:tcPr>
            <w:tcW w:w="284" w:type="pct"/>
            <w:tcBorders>
              <w:top w:val="nil"/>
              <w:left w:val="nil"/>
              <w:bottom w:val="single" w:sz="4" w:space="0" w:color="auto"/>
              <w:right w:val="single" w:sz="4" w:space="0" w:color="auto"/>
            </w:tcBorders>
            <w:shd w:val="clear" w:color="auto" w:fill="auto"/>
            <w:noWrap/>
            <w:vAlign w:val="center"/>
            <w:hideMark/>
          </w:tcPr>
          <w:p w14:paraId="4950645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w:t>
            </w:r>
          </w:p>
        </w:tc>
        <w:tc>
          <w:tcPr>
            <w:tcW w:w="260" w:type="pct"/>
            <w:tcBorders>
              <w:top w:val="nil"/>
              <w:left w:val="nil"/>
              <w:bottom w:val="single" w:sz="4" w:space="0" w:color="auto"/>
              <w:right w:val="single" w:sz="4" w:space="0" w:color="auto"/>
            </w:tcBorders>
            <w:shd w:val="clear" w:color="auto" w:fill="auto"/>
            <w:noWrap/>
            <w:vAlign w:val="center"/>
            <w:hideMark/>
          </w:tcPr>
          <w:p w14:paraId="2C272CE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2.3</w:t>
            </w:r>
          </w:p>
        </w:tc>
      </w:tr>
      <w:tr w:rsidR="00DA1513" w:rsidRPr="00DA1513" w14:paraId="6A4C0AF4"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7BE65131" w14:textId="6C0CD55A"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Ca</w:t>
            </w:r>
            <w:r w:rsidR="00B51AD4" w:rsidRPr="00B51AD4">
              <w:rPr>
                <w:rFonts w:eastAsia="Times New Roman" w:cs="Times New Roman"/>
                <w:b/>
                <w:bCs/>
                <w:sz w:val="16"/>
                <w:szCs w:val="16"/>
                <w:vertAlign w:val="subscript"/>
              </w:rPr>
              <w:t xml:space="preserve"> T</w:t>
            </w:r>
          </w:p>
        </w:tc>
        <w:tc>
          <w:tcPr>
            <w:tcW w:w="194" w:type="pct"/>
            <w:tcBorders>
              <w:top w:val="nil"/>
              <w:left w:val="nil"/>
              <w:bottom w:val="single" w:sz="4" w:space="0" w:color="auto"/>
              <w:right w:val="single" w:sz="4" w:space="0" w:color="auto"/>
            </w:tcBorders>
            <w:shd w:val="clear" w:color="auto" w:fill="auto"/>
            <w:noWrap/>
            <w:vAlign w:val="center"/>
            <w:hideMark/>
          </w:tcPr>
          <w:p w14:paraId="4DC5B92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0.61</w:t>
            </w:r>
          </w:p>
        </w:tc>
        <w:tc>
          <w:tcPr>
            <w:tcW w:w="235" w:type="pct"/>
            <w:tcBorders>
              <w:top w:val="nil"/>
              <w:left w:val="nil"/>
              <w:bottom w:val="single" w:sz="4" w:space="0" w:color="auto"/>
              <w:right w:val="single" w:sz="4" w:space="0" w:color="auto"/>
            </w:tcBorders>
            <w:shd w:val="clear" w:color="auto" w:fill="auto"/>
            <w:noWrap/>
            <w:vAlign w:val="center"/>
            <w:hideMark/>
          </w:tcPr>
          <w:p w14:paraId="355D5D8B" w14:textId="20F535D4"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59DA7CC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2DF2C67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47</w:t>
            </w:r>
          </w:p>
        </w:tc>
        <w:tc>
          <w:tcPr>
            <w:tcW w:w="238" w:type="pct"/>
            <w:tcBorders>
              <w:top w:val="nil"/>
              <w:left w:val="nil"/>
              <w:bottom w:val="single" w:sz="4" w:space="0" w:color="auto"/>
              <w:right w:val="single" w:sz="4" w:space="0" w:color="auto"/>
            </w:tcBorders>
            <w:shd w:val="clear" w:color="auto" w:fill="auto"/>
            <w:noWrap/>
            <w:vAlign w:val="center"/>
            <w:hideMark/>
          </w:tcPr>
          <w:p w14:paraId="55B4EF6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19519F1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4.770</w:t>
            </w:r>
          </w:p>
        </w:tc>
        <w:tc>
          <w:tcPr>
            <w:tcW w:w="208" w:type="pct"/>
            <w:tcBorders>
              <w:top w:val="nil"/>
              <w:left w:val="nil"/>
              <w:bottom w:val="single" w:sz="4" w:space="0" w:color="auto"/>
              <w:right w:val="single" w:sz="4" w:space="0" w:color="auto"/>
            </w:tcBorders>
            <w:shd w:val="clear" w:color="auto" w:fill="auto"/>
            <w:noWrap/>
            <w:vAlign w:val="center"/>
            <w:hideMark/>
          </w:tcPr>
          <w:p w14:paraId="6B50BFD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1.650</w:t>
            </w:r>
          </w:p>
        </w:tc>
        <w:tc>
          <w:tcPr>
            <w:tcW w:w="179" w:type="pct"/>
            <w:tcBorders>
              <w:top w:val="nil"/>
              <w:left w:val="nil"/>
              <w:bottom w:val="single" w:sz="4" w:space="0" w:color="auto"/>
              <w:right w:val="single" w:sz="4" w:space="0" w:color="auto"/>
            </w:tcBorders>
            <w:shd w:val="clear" w:color="auto" w:fill="auto"/>
            <w:noWrap/>
            <w:vAlign w:val="center"/>
            <w:hideMark/>
          </w:tcPr>
          <w:p w14:paraId="13DCABC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0.350</w:t>
            </w:r>
          </w:p>
        </w:tc>
        <w:tc>
          <w:tcPr>
            <w:tcW w:w="188" w:type="pct"/>
            <w:tcBorders>
              <w:top w:val="nil"/>
              <w:left w:val="nil"/>
              <w:bottom w:val="single" w:sz="4" w:space="0" w:color="auto"/>
              <w:right w:val="single" w:sz="4" w:space="0" w:color="auto"/>
            </w:tcBorders>
            <w:shd w:val="clear" w:color="auto" w:fill="auto"/>
            <w:noWrap/>
            <w:vAlign w:val="center"/>
            <w:hideMark/>
          </w:tcPr>
          <w:p w14:paraId="13B75AF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1.186</w:t>
            </w:r>
          </w:p>
        </w:tc>
        <w:tc>
          <w:tcPr>
            <w:tcW w:w="241" w:type="pct"/>
            <w:tcBorders>
              <w:top w:val="nil"/>
              <w:left w:val="nil"/>
              <w:bottom w:val="single" w:sz="4" w:space="0" w:color="auto"/>
              <w:right w:val="single" w:sz="4" w:space="0" w:color="auto"/>
            </w:tcBorders>
            <w:shd w:val="clear" w:color="auto" w:fill="auto"/>
            <w:noWrap/>
            <w:vAlign w:val="center"/>
            <w:hideMark/>
          </w:tcPr>
          <w:p w14:paraId="7C2AB0B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2.600</w:t>
            </w:r>
          </w:p>
        </w:tc>
        <w:tc>
          <w:tcPr>
            <w:tcW w:w="241" w:type="pct"/>
            <w:tcBorders>
              <w:top w:val="nil"/>
              <w:left w:val="nil"/>
              <w:bottom w:val="single" w:sz="4" w:space="0" w:color="auto"/>
              <w:right w:val="single" w:sz="4" w:space="0" w:color="auto"/>
            </w:tcBorders>
            <w:shd w:val="clear" w:color="auto" w:fill="auto"/>
            <w:noWrap/>
            <w:vAlign w:val="center"/>
            <w:hideMark/>
          </w:tcPr>
          <w:p w14:paraId="0CCA52A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3.700</w:t>
            </w:r>
          </w:p>
        </w:tc>
        <w:tc>
          <w:tcPr>
            <w:tcW w:w="241" w:type="pct"/>
            <w:tcBorders>
              <w:top w:val="nil"/>
              <w:left w:val="nil"/>
              <w:bottom w:val="single" w:sz="4" w:space="0" w:color="auto"/>
              <w:right w:val="single" w:sz="4" w:space="0" w:color="auto"/>
            </w:tcBorders>
            <w:shd w:val="clear" w:color="auto" w:fill="auto"/>
            <w:noWrap/>
            <w:vAlign w:val="center"/>
            <w:hideMark/>
          </w:tcPr>
          <w:p w14:paraId="48D148A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4.500</w:t>
            </w:r>
          </w:p>
        </w:tc>
        <w:tc>
          <w:tcPr>
            <w:tcW w:w="227" w:type="pct"/>
            <w:tcBorders>
              <w:top w:val="nil"/>
              <w:left w:val="nil"/>
              <w:bottom w:val="single" w:sz="4" w:space="0" w:color="auto"/>
              <w:right w:val="single" w:sz="4" w:space="0" w:color="auto"/>
            </w:tcBorders>
            <w:shd w:val="clear" w:color="auto" w:fill="auto"/>
            <w:noWrap/>
            <w:vAlign w:val="center"/>
            <w:hideMark/>
          </w:tcPr>
          <w:p w14:paraId="1FDCF7C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5.450</w:t>
            </w:r>
          </w:p>
        </w:tc>
        <w:tc>
          <w:tcPr>
            <w:tcW w:w="227" w:type="pct"/>
            <w:tcBorders>
              <w:top w:val="nil"/>
              <w:left w:val="nil"/>
              <w:bottom w:val="single" w:sz="4" w:space="0" w:color="auto"/>
              <w:right w:val="single" w:sz="4" w:space="0" w:color="auto"/>
            </w:tcBorders>
            <w:shd w:val="clear" w:color="auto" w:fill="auto"/>
            <w:noWrap/>
            <w:vAlign w:val="center"/>
            <w:hideMark/>
          </w:tcPr>
          <w:p w14:paraId="7B1B31B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6.800</w:t>
            </w:r>
          </w:p>
        </w:tc>
        <w:tc>
          <w:tcPr>
            <w:tcW w:w="227" w:type="pct"/>
            <w:tcBorders>
              <w:top w:val="nil"/>
              <w:left w:val="nil"/>
              <w:bottom w:val="single" w:sz="4" w:space="0" w:color="auto"/>
              <w:right w:val="single" w:sz="4" w:space="0" w:color="auto"/>
            </w:tcBorders>
            <w:shd w:val="clear" w:color="auto" w:fill="auto"/>
            <w:noWrap/>
            <w:vAlign w:val="center"/>
            <w:hideMark/>
          </w:tcPr>
          <w:p w14:paraId="5D4FF75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7.500</w:t>
            </w:r>
          </w:p>
        </w:tc>
        <w:tc>
          <w:tcPr>
            <w:tcW w:w="227" w:type="pct"/>
            <w:tcBorders>
              <w:top w:val="nil"/>
              <w:left w:val="nil"/>
              <w:bottom w:val="single" w:sz="4" w:space="0" w:color="auto"/>
              <w:right w:val="single" w:sz="4" w:space="0" w:color="auto"/>
            </w:tcBorders>
            <w:shd w:val="clear" w:color="auto" w:fill="auto"/>
            <w:noWrap/>
            <w:vAlign w:val="center"/>
            <w:hideMark/>
          </w:tcPr>
          <w:p w14:paraId="5FD0191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8.516</w:t>
            </w:r>
          </w:p>
        </w:tc>
        <w:tc>
          <w:tcPr>
            <w:tcW w:w="237" w:type="pct"/>
            <w:tcBorders>
              <w:top w:val="nil"/>
              <w:left w:val="nil"/>
              <w:bottom w:val="single" w:sz="4" w:space="0" w:color="auto"/>
              <w:right w:val="single" w:sz="4" w:space="0" w:color="auto"/>
            </w:tcBorders>
            <w:shd w:val="clear" w:color="auto" w:fill="auto"/>
            <w:noWrap/>
            <w:vAlign w:val="center"/>
            <w:hideMark/>
          </w:tcPr>
          <w:p w14:paraId="4D5EB34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11.000</w:t>
            </w:r>
          </w:p>
        </w:tc>
        <w:tc>
          <w:tcPr>
            <w:tcW w:w="284" w:type="pct"/>
            <w:tcBorders>
              <w:top w:val="nil"/>
              <w:left w:val="nil"/>
              <w:bottom w:val="single" w:sz="4" w:space="0" w:color="auto"/>
              <w:right w:val="single" w:sz="4" w:space="0" w:color="auto"/>
            </w:tcBorders>
            <w:shd w:val="clear" w:color="auto" w:fill="auto"/>
            <w:noWrap/>
            <w:vAlign w:val="center"/>
            <w:hideMark/>
          </w:tcPr>
          <w:p w14:paraId="4510D90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w:t>
            </w:r>
          </w:p>
        </w:tc>
        <w:tc>
          <w:tcPr>
            <w:tcW w:w="260" w:type="pct"/>
            <w:tcBorders>
              <w:top w:val="nil"/>
              <w:left w:val="nil"/>
              <w:bottom w:val="single" w:sz="4" w:space="0" w:color="auto"/>
              <w:right w:val="single" w:sz="4" w:space="0" w:color="auto"/>
            </w:tcBorders>
            <w:shd w:val="clear" w:color="auto" w:fill="auto"/>
            <w:noWrap/>
            <w:vAlign w:val="center"/>
            <w:hideMark/>
          </w:tcPr>
          <w:p w14:paraId="3261BAE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5.9</w:t>
            </w:r>
          </w:p>
        </w:tc>
      </w:tr>
      <w:tr w:rsidR="00DA1513" w:rsidRPr="00DA1513" w14:paraId="256C8CF5"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024D2715" w14:textId="6230896E"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Ca</w:t>
            </w:r>
            <w:r w:rsidR="00B51AD4" w:rsidRPr="00B51AD4">
              <w:rPr>
                <w:rFonts w:eastAsia="Times New Roman" w:cs="Times New Roman"/>
                <w:b/>
                <w:bCs/>
                <w:sz w:val="16"/>
                <w:szCs w:val="16"/>
                <w:vertAlign w:val="subscript"/>
              </w:rPr>
              <w:t xml:space="preserve"> D</w:t>
            </w:r>
          </w:p>
        </w:tc>
        <w:tc>
          <w:tcPr>
            <w:tcW w:w="194" w:type="pct"/>
            <w:tcBorders>
              <w:top w:val="nil"/>
              <w:left w:val="nil"/>
              <w:bottom w:val="single" w:sz="4" w:space="0" w:color="auto"/>
              <w:right w:val="single" w:sz="4" w:space="0" w:color="auto"/>
            </w:tcBorders>
            <w:shd w:val="clear" w:color="auto" w:fill="auto"/>
            <w:noWrap/>
            <w:vAlign w:val="center"/>
            <w:hideMark/>
          </w:tcPr>
          <w:p w14:paraId="64E10E7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0.96</w:t>
            </w:r>
          </w:p>
        </w:tc>
        <w:tc>
          <w:tcPr>
            <w:tcW w:w="235" w:type="pct"/>
            <w:tcBorders>
              <w:top w:val="nil"/>
              <w:left w:val="nil"/>
              <w:bottom w:val="single" w:sz="4" w:space="0" w:color="auto"/>
              <w:right w:val="single" w:sz="4" w:space="0" w:color="auto"/>
            </w:tcBorders>
            <w:shd w:val="clear" w:color="auto" w:fill="auto"/>
            <w:noWrap/>
            <w:vAlign w:val="center"/>
            <w:hideMark/>
          </w:tcPr>
          <w:p w14:paraId="28F3FFA3" w14:textId="08432280"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33A2E0F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A9E1C6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47</w:t>
            </w:r>
          </w:p>
        </w:tc>
        <w:tc>
          <w:tcPr>
            <w:tcW w:w="238" w:type="pct"/>
            <w:tcBorders>
              <w:top w:val="nil"/>
              <w:left w:val="nil"/>
              <w:bottom w:val="single" w:sz="4" w:space="0" w:color="auto"/>
              <w:right w:val="single" w:sz="4" w:space="0" w:color="auto"/>
            </w:tcBorders>
            <w:shd w:val="clear" w:color="auto" w:fill="auto"/>
            <w:noWrap/>
            <w:vAlign w:val="center"/>
            <w:hideMark/>
          </w:tcPr>
          <w:p w14:paraId="6EB49B1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21AED55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4.234</w:t>
            </w:r>
          </w:p>
        </w:tc>
        <w:tc>
          <w:tcPr>
            <w:tcW w:w="208" w:type="pct"/>
            <w:tcBorders>
              <w:top w:val="nil"/>
              <w:left w:val="nil"/>
              <w:bottom w:val="single" w:sz="4" w:space="0" w:color="auto"/>
              <w:right w:val="single" w:sz="4" w:space="0" w:color="auto"/>
            </w:tcBorders>
            <w:shd w:val="clear" w:color="auto" w:fill="auto"/>
            <w:noWrap/>
            <w:vAlign w:val="center"/>
            <w:hideMark/>
          </w:tcPr>
          <w:p w14:paraId="4B3B3A8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1.400</w:t>
            </w:r>
          </w:p>
        </w:tc>
        <w:tc>
          <w:tcPr>
            <w:tcW w:w="179" w:type="pct"/>
            <w:tcBorders>
              <w:top w:val="nil"/>
              <w:left w:val="nil"/>
              <w:bottom w:val="single" w:sz="4" w:space="0" w:color="auto"/>
              <w:right w:val="single" w:sz="4" w:space="0" w:color="auto"/>
            </w:tcBorders>
            <w:shd w:val="clear" w:color="auto" w:fill="auto"/>
            <w:noWrap/>
            <w:vAlign w:val="center"/>
            <w:hideMark/>
          </w:tcPr>
          <w:p w14:paraId="3A422C2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0.330</w:t>
            </w:r>
          </w:p>
        </w:tc>
        <w:tc>
          <w:tcPr>
            <w:tcW w:w="188" w:type="pct"/>
            <w:tcBorders>
              <w:top w:val="nil"/>
              <w:left w:val="nil"/>
              <w:bottom w:val="single" w:sz="4" w:space="0" w:color="auto"/>
              <w:right w:val="single" w:sz="4" w:space="0" w:color="auto"/>
            </w:tcBorders>
            <w:shd w:val="clear" w:color="auto" w:fill="auto"/>
            <w:noWrap/>
            <w:vAlign w:val="center"/>
            <w:hideMark/>
          </w:tcPr>
          <w:p w14:paraId="17A4DAD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1.038</w:t>
            </w:r>
          </w:p>
        </w:tc>
        <w:tc>
          <w:tcPr>
            <w:tcW w:w="241" w:type="pct"/>
            <w:tcBorders>
              <w:top w:val="nil"/>
              <w:left w:val="nil"/>
              <w:bottom w:val="single" w:sz="4" w:space="0" w:color="auto"/>
              <w:right w:val="single" w:sz="4" w:space="0" w:color="auto"/>
            </w:tcBorders>
            <w:shd w:val="clear" w:color="auto" w:fill="auto"/>
            <w:noWrap/>
            <w:vAlign w:val="center"/>
            <w:hideMark/>
          </w:tcPr>
          <w:p w14:paraId="2A6B471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2.400</w:t>
            </w:r>
          </w:p>
        </w:tc>
        <w:tc>
          <w:tcPr>
            <w:tcW w:w="241" w:type="pct"/>
            <w:tcBorders>
              <w:top w:val="nil"/>
              <w:left w:val="nil"/>
              <w:bottom w:val="single" w:sz="4" w:space="0" w:color="auto"/>
              <w:right w:val="single" w:sz="4" w:space="0" w:color="auto"/>
            </w:tcBorders>
            <w:shd w:val="clear" w:color="auto" w:fill="auto"/>
            <w:noWrap/>
            <w:vAlign w:val="center"/>
            <w:hideMark/>
          </w:tcPr>
          <w:p w14:paraId="7092010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3.400</w:t>
            </w:r>
          </w:p>
        </w:tc>
        <w:tc>
          <w:tcPr>
            <w:tcW w:w="241" w:type="pct"/>
            <w:tcBorders>
              <w:top w:val="nil"/>
              <w:left w:val="nil"/>
              <w:bottom w:val="single" w:sz="4" w:space="0" w:color="auto"/>
              <w:right w:val="single" w:sz="4" w:space="0" w:color="auto"/>
            </w:tcBorders>
            <w:shd w:val="clear" w:color="auto" w:fill="auto"/>
            <w:noWrap/>
            <w:vAlign w:val="center"/>
            <w:hideMark/>
          </w:tcPr>
          <w:p w14:paraId="2C3F8AE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3.700</w:t>
            </w:r>
          </w:p>
        </w:tc>
        <w:tc>
          <w:tcPr>
            <w:tcW w:w="227" w:type="pct"/>
            <w:tcBorders>
              <w:top w:val="nil"/>
              <w:left w:val="nil"/>
              <w:bottom w:val="single" w:sz="4" w:space="0" w:color="auto"/>
              <w:right w:val="single" w:sz="4" w:space="0" w:color="auto"/>
            </w:tcBorders>
            <w:shd w:val="clear" w:color="auto" w:fill="auto"/>
            <w:noWrap/>
            <w:vAlign w:val="center"/>
            <w:hideMark/>
          </w:tcPr>
          <w:p w14:paraId="1CC0432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4.950</w:t>
            </w:r>
          </w:p>
        </w:tc>
        <w:tc>
          <w:tcPr>
            <w:tcW w:w="227" w:type="pct"/>
            <w:tcBorders>
              <w:top w:val="nil"/>
              <w:left w:val="nil"/>
              <w:bottom w:val="single" w:sz="4" w:space="0" w:color="auto"/>
              <w:right w:val="single" w:sz="4" w:space="0" w:color="auto"/>
            </w:tcBorders>
            <w:shd w:val="clear" w:color="auto" w:fill="auto"/>
            <w:noWrap/>
            <w:vAlign w:val="center"/>
            <w:hideMark/>
          </w:tcPr>
          <w:p w14:paraId="16DC8EA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6.040</w:t>
            </w:r>
          </w:p>
        </w:tc>
        <w:tc>
          <w:tcPr>
            <w:tcW w:w="227" w:type="pct"/>
            <w:tcBorders>
              <w:top w:val="nil"/>
              <w:left w:val="nil"/>
              <w:bottom w:val="single" w:sz="4" w:space="0" w:color="auto"/>
              <w:right w:val="single" w:sz="4" w:space="0" w:color="auto"/>
            </w:tcBorders>
            <w:shd w:val="clear" w:color="auto" w:fill="auto"/>
            <w:noWrap/>
            <w:vAlign w:val="center"/>
            <w:hideMark/>
          </w:tcPr>
          <w:p w14:paraId="2659569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7.240</w:t>
            </w:r>
          </w:p>
        </w:tc>
        <w:tc>
          <w:tcPr>
            <w:tcW w:w="227" w:type="pct"/>
            <w:tcBorders>
              <w:top w:val="nil"/>
              <w:left w:val="nil"/>
              <w:bottom w:val="single" w:sz="4" w:space="0" w:color="auto"/>
              <w:right w:val="single" w:sz="4" w:space="0" w:color="auto"/>
            </w:tcBorders>
            <w:shd w:val="clear" w:color="auto" w:fill="auto"/>
            <w:noWrap/>
            <w:vAlign w:val="center"/>
            <w:hideMark/>
          </w:tcPr>
          <w:p w14:paraId="4C5BA1F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7.596</w:t>
            </w:r>
          </w:p>
        </w:tc>
        <w:tc>
          <w:tcPr>
            <w:tcW w:w="237" w:type="pct"/>
            <w:tcBorders>
              <w:top w:val="nil"/>
              <w:left w:val="nil"/>
              <w:bottom w:val="single" w:sz="4" w:space="0" w:color="auto"/>
              <w:right w:val="single" w:sz="4" w:space="0" w:color="auto"/>
            </w:tcBorders>
            <w:shd w:val="clear" w:color="auto" w:fill="auto"/>
            <w:noWrap/>
            <w:vAlign w:val="center"/>
            <w:hideMark/>
          </w:tcPr>
          <w:p w14:paraId="72625D8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8.700</w:t>
            </w:r>
          </w:p>
        </w:tc>
        <w:tc>
          <w:tcPr>
            <w:tcW w:w="284" w:type="pct"/>
            <w:tcBorders>
              <w:top w:val="nil"/>
              <w:left w:val="nil"/>
              <w:bottom w:val="single" w:sz="4" w:space="0" w:color="auto"/>
              <w:right w:val="single" w:sz="4" w:space="0" w:color="auto"/>
            </w:tcBorders>
            <w:shd w:val="clear" w:color="auto" w:fill="auto"/>
            <w:noWrap/>
            <w:vAlign w:val="center"/>
            <w:hideMark/>
          </w:tcPr>
          <w:p w14:paraId="42AAA5C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1.3</w:t>
            </w:r>
          </w:p>
        </w:tc>
        <w:tc>
          <w:tcPr>
            <w:tcW w:w="260" w:type="pct"/>
            <w:tcBorders>
              <w:top w:val="nil"/>
              <w:left w:val="nil"/>
              <w:bottom w:val="single" w:sz="4" w:space="0" w:color="auto"/>
              <w:right w:val="single" w:sz="4" w:space="0" w:color="auto"/>
            </w:tcBorders>
            <w:shd w:val="clear" w:color="auto" w:fill="auto"/>
            <w:noWrap/>
            <w:vAlign w:val="center"/>
            <w:hideMark/>
          </w:tcPr>
          <w:p w14:paraId="27A5F9C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4.3</w:t>
            </w:r>
          </w:p>
        </w:tc>
      </w:tr>
      <w:tr w:rsidR="00DA1513" w:rsidRPr="00DA1513" w14:paraId="3EA5F01C"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50684CEC" w14:textId="1832244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Mg</w:t>
            </w:r>
            <w:r w:rsidR="00B51AD4" w:rsidRPr="00B51AD4">
              <w:rPr>
                <w:rFonts w:eastAsia="Times New Roman" w:cs="Times New Roman"/>
                <w:b/>
                <w:bCs/>
                <w:sz w:val="16"/>
                <w:szCs w:val="16"/>
                <w:vertAlign w:val="subscript"/>
              </w:rPr>
              <w:t xml:space="preserve"> T</w:t>
            </w:r>
          </w:p>
        </w:tc>
        <w:tc>
          <w:tcPr>
            <w:tcW w:w="194" w:type="pct"/>
            <w:tcBorders>
              <w:top w:val="nil"/>
              <w:left w:val="nil"/>
              <w:bottom w:val="single" w:sz="4" w:space="0" w:color="auto"/>
              <w:right w:val="single" w:sz="4" w:space="0" w:color="auto"/>
            </w:tcBorders>
            <w:shd w:val="clear" w:color="auto" w:fill="auto"/>
            <w:noWrap/>
            <w:vAlign w:val="center"/>
            <w:hideMark/>
          </w:tcPr>
          <w:p w14:paraId="4C5BE33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0.62</w:t>
            </w:r>
          </w:p>
        </w:tc>
        <w:tc>
          <w:tcPr>
            <w:tcW w:w="235" w:type="pct"/>
            <w:tcBorders>
              <w:top w:val="nil"/>
              <w:left w:val="nil"/>
              <w:bottom w:val="single" w:sz="4" w:space="0" w:color="auto"/>
              <w:right w:val="single" w:sz="4" w:space="0" w:color="auto"/>
            </w:tcBorders>
            <w:shd w:val="clear" w:color="auto" w:fill="auto"/>
            <w:noWrap/>
            <w:vAlign w:val="center"/>
            <w:hideMark/>
          </w:tcPr>
          <w:p w14:paraId="7C29450B" w14:textId="1C41B464"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564AA57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8B9B00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47</w:t>
            </w:r>
          </w:p>
        </w:tc>
        <w:tc>
          <w:tcPr>
            <w:tcW w:w="238" w:type="pct"/>
            <w:tcBorders>
              <w:top w:val="nil"/>
              <w:left w:val="nil"/>
              <w:bottom w:val="single" w:sz="4" w:space="0" w:color="auto"/>
              <w:right w:val="single" w:sz="4" w:space="0" w:color="auto"/>
            </w:tcBorders>
            <w:shd w:val="clear" w:color="auto" w:fill="auto"/>
            <w:noWrap/>
            <w:vAlign w:val="center"/>
            <w:hideMark/>
          </w:tcPr>
          <w:p w14:paraId="56A1C29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16B23B5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2.957</w:t>
            </w:r>
          </w:p>
        </w:tc>
        <w:tc>
          <w:tcPr>
            <w:tcW w:w="208" w:type="pct"/>
            <w:tcBorders>
              <w:top w:val="nil"/>
              <w:left w:val="nil"/>
              <w:bottom w:val="single" w:sz="4" w:space="0" w:color="auto"/>
              <w:right w:val="single" w:sz="4" w:space="0" w:color="auto"/>
            </w:tcBorders>
            <w:shd w:val="clear" w:color="auto" w:fill="auto"/>
            <w:noWrap/>
            <w:vAlign w:val="center"/>
            <w:hideMark/>
          </w:tcPr>
          <w:p w14:paraId="4E9AA24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1.180</w:t>
            </w:r>
          </w:p>
        </w:tc>
        <w:tc>
          <w:tcPr>
            <w:tcW w:w="179" w:type="pct"/>
            <w:tcBorders>
              <w:top w:val="nil"/>
              <w:left w:val="nil"/>
              <w:bottom w:val="single" w:sz="4" w:space="0" w:color="auto"/>
              <w:right w:val="single" w:sz="4" w:space="0" w:color="auto"/>
            </w:tcBorders>
            <w:shd w:val="clear" w:color="auto" w:fill="auto"/>
            <w:noWrap/>
            <w:vAlign w:val="center"/>
            <w:hideMark/>
          </w:tcPr>
          <w:p w14:paraId="1D50C12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0.400</w:t>
            </w:r>
          </w:p>
        </w:tc>
        <w:tc>
          <w:tcPr>
            <w:tcW w:w="188" w:type="pct"/>
            <w:tcBorders>
              <w:top w:val="nil"/>
              <w:left w:val="nil"/>
              <w:bottom w:val="single" w:sz="4" w:space="0" w:color="auto"/>
              <w:right w:val="single" w:sz="4" w:space="0" w:color="auto"/>
            </w:tcBorders>
            <w:shd w:val="clear" w:color="auto" w:fill="auto"/>
            <w:noWrap/>
            <w:vAlign w:val="center"/>
            <w:hideMark/>
          </w:tcPr>
          <w:p w14:paraId="3E0DFD6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0.890</w:t>
            </w:r>
          </w:p>
        </w:tc>
        <w:tc>
          <w:tcPr>
            <w:tcW w:w="241" w:type="pct"/>
            <w:tcBorders>
              <w:top w:val="nil"/>
              <w:left w:val="nil"/>
              <w:bottom w:val="single" w:sz="4" w:space="0" w:color="auto"/>
              <w:right w:val="single" w:sz="4" w:space="0" w:color="auto"/>
            </w:tcBorders>
            <w:shd w:val="clear" w:color="auto" w:fill="auto"/>
            <w:noWrap/>
            <w:vAlign w:val="center"/>
            <w:hideMark/>
          </w:tcPr>
          <w:p w14:paraId="39C05B2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1.500</w:t>
            </w:r>
          </w:p>
        </w:tc>
        <w:tc>
          <w:tcPr>
            <w:tcW w:w="241" w:type="pct"/>
            <w:tcBorders>
              <w:top w:val="nil"/>
              <w:left w:val="nil"/>
              <w:bottom w:val="single" w:sz="4" w:space="0" w:color="auto"/>
              <w:right w:val="single" w:sz="4" w:space="0" w:color="auto"/>
            </w:tcBorders>
            <w:shd w:val="clear" w:color="auto" w:fill="auto"/>
            <w:noWrap/>
            <w:vAlign w:val="center"/>
            <w:hideMark/>
          </w:tcPr>
          <w:p w14:paraId="23749F4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2.050</w:t>
            </w:r>
          </w:p>
        </w:tc>
        <w:tc>
          <w:tcPr>
            <w:tcW w:w="241" w:type="pct"/>
            <w:tcBorders>
              <w:top w:val="nil"/>
              <w:left w:val="nil"/>
              <w:bottom w:val="single" w:sz="4" w:space="0" w:color="auto"/>
              <w:right w:val="single" w:sz="4" w:space="0" w:color="auto"/>
            </w:tcBorders>
            <w:shd w:val="clear" w:color="auto" w:fill="auto"/>
            <w:noWrap/>
            <w:vAlign w:val="center"/>
            <w:hideMark/>
          </w:tcPr>
          <w:p w14:paraId="4C0E8F8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2.400</w:t>
            </w:r>
          </w:p>
        </w:tc>
        <w:tc>
          <w:tcPr>
            <w:tcW w:w="227" w:type="pct"/>
            <w:tcBorders>
              <w:top w:val="nil"/>
              <w:left w:val="nil"/>
              <w:bottom w:val="single" w:sz="4" w:space="0" w:color="auto"/>
              <w:right w:val="single" w:sz="4" w:space="0" w:color="auto"/>
            </w:tcBorders>
            <w:shd w:val="clear" w:color="auto" w:fill="auto"/>
            <w:noWrap/>
            <w:vAlign w:val="center"/>
            <w:hideMark/>
          </w:tcPr>
          <w:p w14:paraId="65A40A3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3.850</w:t>
            </w:r>
          </w:p>
        </w:tc>
        <w:tc>
          <w:tcPr>
            <w:tcW w:w="227" w:type="pct"/>
            <w:tcBorders>
              <w:top w:val="nil"/>
              <w:left w:val="nil"/>
              <w:bottom w:val="single" w:sz="4" w:space="0" w:color="auto"/>
              <w:right w:val="single" w:sz="4" w:space="0" w:color="auto"/>
            </w:tcBorders>
            <w:shd w:val="clear" w:color="auto" w:fill="auto"/>
            <w:noWrap/>
            <w:vAlign w:val="center"/>
            <w:hideMark/>
          </w:tcPr>
          <w:p w14:paraId="612A108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4.540</w:t>
            </w:r>
          </w:p>
        </w:tc>
        <w:tc>
          <w:tcPr>
            <w:tcW w:w="227" w:type="pct"/>
            <w:tcBorders>
              <w:top w:val="nil"/>
              <w:left w:val="nil"/>
              <w:bottom w:val="single" w:sz="4" w:space="0" w:color="auto"/>
              <w:right w:val="single" w:sz="4" w:space="0" w:color="auto"/>
            </w:tcBorders>
            <w:shd w:val="clear" w:color="auto" w:fill="auto"/>
            <w:noWrap/>
            <w:vAlign w:val="center"/>
            <w:hideMark/>
          </w:tcPr>
          <w:p w14:paraId="25C96F6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5.300</w:t>
            </w:r>
          </w:p>
        </w:tc>
        <w:tc>
          <w:tcPr>
            <w:tcW w:w="227" w:type="pct"/>
            <w:tcBorders>
              <w:top w:val="nil"/>
              <w:left w:val="nil"/>
              <w:bottom w:val="single" w:sz="4" w:space="0" w:color="auto"/>
              <w:right w:val="single" w:sz="4" w:space="0" w:color="auto"/>
            </w:tcBorders>
            <w:shd w:val="clear" w:color="auto" w:fill="auto"/>
            <w:noWrap/>
            <w:vAlign w:val="center"/>
            <w:hideMark/>
          </w:tcPr>
          <w:p w14:paraId="3BC474A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5.624</w:t>
            </w:r>
          </w:p>
        </w:tc>
        <w:tc>
          <w:tcPr>
            <w:tcW w:w="237" w:type="pct"/>
            <w:tcBorders>
              <w:top w:val="nil"/>
              <w:left w:val="nil"/>
              <w:bottom w:val="single" w:sz="4" w:space="0" w:color="auto"/>
              <w:right w:val="single" w:sz="4" w:space="0" w:color="auto"/>
            </w:tcBorders>
            <w:shd w:val="clear" w:color="auto" w:fill="auto"/>
            <w:noWrap/>
            <w:vAlign w:val="center"/>
            <w:hideMark/>
          </w:tcPr>
          <w:p w14:paraId="7ABBEC2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5.900</w:t>
            </w:r>
          </w:p>
        </w:tc>
        <w:tc>
          <w:tcPr>
            <w:tcW w:w="284" w:type="pct"/>
            <w:tcBorders>
              <w:top w:val="nil"/>
              <w:left w:val="nil"/>
              <w:bottom w:val="single" w:sz="4" w:space="0" w:color="auto"/>
              <w:right w:val="single" w:sz="4" w:space="0" w:color="auto"/>
            </w:tcBorders>
            <w:shd w:val="clear" w:color="auto" w:fill="auto"/>
            <w:noWrap/>
            <w:vAlign w:val="center"/>
            <w:hideMark/>
          </w:tcPr>
          <w:p w14:paraId="165F8AE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w:t>
            </w:r>
          </w:p>
        </w:tc>
        <w:tc>
          <w:tcPr>
            <w:tcW w:w="260" w:type="pct"/>
            <w:tcBorders>
              <w:top w:val="nil"/>
              <w:left w:val="nil"/>
              <w:bottom w:val="single" w:sz="4" w:space="0" w:color="auto"/>
              <w:right w:val="single" w:sz="4" w:space="0" w:color="auto"/>
            </w:tcBorders>
            <w:shd w:val="clear" w:color="auto" w:fill="auto"/>
            <w:noWrap/>
            <w:vAlign w:val="center"/>
            <w:hideMark/>
          </w:tcPr>
          <w:p w14:paraId="6A61A28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2.7</w:t>
            </w:r>
          </w:p>
        </w:tc>
      </w:tr>
      <w:tr w:rsidR="00DA1513" w:rsidRPr="00DA1513" w14:paraId="51698BA4"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7EF949CB" w14:textId="783E27C4"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Mg</w:t>
            </w:r>
            <w:r w:rsidR="00B51AD4" w:rsidRPr="00B51AD4">
              <w:rPr>
                <w:rFonts w:eastAsia="Times New Roman" w:cs="Times New Roman"/>
                <w:b/>
                <w:bCs/>
                <w:sz w:val="16"/>
                <w:szCs w:val="16"/>
                <w:vertAlign w:val="subscript"/>
              </w:rPr>
              <w:t xml:space="preserve"> D</w:t>
            </w:r>
          </w:p>
        </w:tc>
        <w:tc>
          <w:tcPr>
            <w:tcW w:w="194" w:type="pct"/>
            <w:tcBorders>
              <w:top w:val="nil"/>
              <w:left w:val="nil"/>
              <w:bottom w:val="single" w:sz="4" w:space="0" w:color="auto"/>
              <w:right w:val="single" w:sz="4" w:space="0" w:color="auto"/>
            </w:tcBorders>
            <w:shd w:val="clear" w:color="auto" w:fill="auto"/>
            <w:noWrap/>
            <w:vAlign w:val="center"/>
            <w:hideMark/>
          </w:tcPr>
          <w:p w14:paraId="3C90F8F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0.14</w:t>
            </w:r>
          </w:p>
        </w:tc>
        <w:tc>
          <w:tcPr>
            <w:tcW w:w="235" w:type="pct"/>
            <w:tcBorders>
              <w:top w:val="nil"/>
              <w:left w:val="nil"/>
              <w:bottom w:val="single" w:sz="4" w:space="0" w:color="auto"/>
              <w:right w:val="single" w:sz="4" w:space="0" w:color="auto"/>
            </w:tcBorders>
            <w:shd w:val="clear" w:color="auto" w:fill="auto"/>
            <w:noWrap/>
            <w:vAlign w:val="center"/>
            <w:hideMark/>
          </w:tcPr>
          <w:p w14:paraId="20ABFE43" w14:textId="100A3C5A"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014624B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7AFB21D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47</w:t>
            </w:r>
          </w:p>
        </w:tc>
        <w:tc>
          <w:tcPr>
            <w:tcW w:w="238" w:type="pct"/>
            <w:tcBorders>
              <w:top w:val="nil"/>
              <w:left w:val="nil"/>
              <w:bottom w:val="single" w:sz="4" w:space="0" w:color="auto"/>
              <w:right w:val="single" w:sz="4" w:space="0" w:color="auto"/>
            </w:tcBorders>
            <w:shd w:val="clear" w:color="auto" w:fill="auto"/>
            <w:noWrap/>
            <w:vAlign w:val="center"/>
            <w:hideMark/>
          </w:tcPr>
          <w:p w14:paraId="0F4D6EF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28A72B3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2.617</w:t>
            </w:r>
          </w:p>
        </w:tc>
        <w:tc>
          <w:tcPr>
            <w:tcW w:w="208" w:type="pct"/>
            <w:tcBorders>
              <w:top w:val="nil"/>
              <w:left w:val="nil"/>
              <w:bottom w:val="single" w:sz="4" w:space="0" w:color="auto"/>
              <w:right w:val="single" w:sz="4" w:space="0" w:color="auto"/>
            </w:tcBorders>
            <w:shd w:val="clear" w:color="auto" w:fill="auto"/>
            <w:noWrap/>
            <w:vAlign w:val="center"/>
            <w:hideMark/>
          </w:tcPr>
          <w:p w14:paraId="3032826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1.100</w:t>
            </w:r>
          </w:p>
        </w:tc>
        <w:tc>
          <w:tcPr>
            <w:tcW w:w="179" w:type="pct"/>
            <w:tcBorders>
              <w:top w:val="nil"/>
              <w:left w:val="nil"/>
              <w:bottom w:val="single" w:sz="4" w:space="0" w:color="auto"/>
              <w:right w:val="single" w:sz="4" w:space="0" w:color="auto"/>
            </w:tcBorders>
            <w:shd w:val="clear" w:color="auto" w:fill="auto"/>
            <w:noWrap/>
            <w:vAlign w:val="center"/>
            <w:hideMark/>
          </w:tcPr>
          <w:p w14:paraId="1CC1689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0.420</w:t>
            </w:r>
          </w:p>
        </w:tc>
        <w:tc>
          <w:tcPr>
            <w:tcW w:w="188" w:type="pct"/>
            <w:tcBorders>
              <w:top w:val="nil"/>
              <w:left w:val="nil"/>
              <w:bottom w:val="single" w:sz="4" w:space="0" w:color="auto"/>
              <w:right w:val="single" w:sz="4" w:space="0" w:color="auto"/>
            </w:tcBorders>
            <w:shd w:val="clear" w:color="auto" w:fill="auto"/>
            <w:noWrap/>
            <w:vAlign w:val="center"/>
            <w:hideMark/>
          </w:tcPr>
          <w:p w14:paraId="42D5FAB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0.741</w:t>
            </w:r>
          </w:p>
        </w:tc>
        <w:tc>
          <w:tcPr>
            <w:tcW w:w="241" w:type="pct"/>
            <w:tcBorders>
              <w:top w:val="nil"/>
              <w:left w:val="nil"/>
              <w:bottom w:val="single" w:sz="4" w:space="0" w:color="auto"/>
              <w:right w:val="single" w:sz="4" w:space="0" w:color="auto"/>
            </w:tcBorders>
            <w:shd w:val="clear" w:color="auto" w:fill="auto"/>
            <w:noWrap/>
            <w:vAlign w:val="center"/>
            <w:hideMark/>
          </w:tcPr>
          <w:p w14:paraId="25FF149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1.300</w:t>
            </w:r>
          </w:p>
        </w:tc>
        <w:tc>
          <w:tcPr>
            <w:tcW w:w="241" w:type="pct"/>
            <w:tcBorders>
              <w:top w:val="nil"/>
              <w:left w:val="nil"/>
              <w:bottom w:val="single" w:sz="4" w:space="0" w:color="auto"/>
              <w:right w:val="single" w:sz="4" w:space="0" w:color="auto"/>
            </w:tcBorders>
            <w:shd w:val="clear" w:color="auto" w:fill="auto"/>
            <w:noWrap/>
            <w:vAlign w:val="center"/>
            <w:hideMark/>
          </w:tcPr>
          <w:p w14:paraId="45C6D3B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1.800</w:t>
            </w:r>
          </w:p>
        </w:tc>
        <w:tc>
          <w:tcPr>
            <w:tcW w:w="241" w:type="pct"/>
            <w:tcBorders>
              <w:top w:val="nil"/>
              <w:left w:val="nil"/>
              <w:bottom w:val="single" w:sz="4" w:space="0" w:color="auto"/>
              <w:right w:val="single" w:sz="4" w:space="0" w:color="auto"/>
            </w:tcBorders>
            <w:shd w:val="clear" w:color="auto" w:fill="auto"/>
            <w:noWrap/>
            <w:vAlign w:val="center"/>
            <w:hideMark/>
          </w:tcPr>
          <w:p w14:paraId="77B4863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2.100</w:t>
            </w:r>
          </w:p>
        </w:tc>
        <w:tc>
          <w:tcPr>
            <w:tcW w:w="227" w:type="pct"/>
            <w:tcBorders>
              <w:top w:val="nil"/>
              <w:left w:val="nil"/>
              <w:bottom w:val="single" w:sz="4" w:space="0" w:color="auto"/>
              <w:right w:val="single" w:sz="4" w:space="0" w:color="auto"/>
            </w:tcBorders>
            <w:shd w:val="clear" w:color="auto" w:fill="auto"/>
            <w:noWrap/>
            <w:vAlign w:val="center"/>
            <w:hideMark/>
          </w:tcPr>
          <w:p w14:paraId="638DE66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3.450</w:t>
            </w:r>
          </w:p>
        </w:tc>
        <w:tc>
          <w:tcPr>
            <w:tcW w:w="227" w:type="pct"/>
            <w:tcBorders>
              <w:top w:val="nil"/>
              <w:left w:val="nil"/>
              <w:bottom w:val="single" w:sz="4" w:space="0" w:color="auto"/>
              <w:right w:val="single" w:sz="4" w:space="0" w:color="auto"/>
            </w:tcBorders>
            <w:shd w:val="clear" w:color="auto" w:fill="auto"/>
            <w:noWrap/>
            <w:vAlign w:val="center"/>
            <w:hideMark/>
          </w:tcPr>
          <w:p w14:paraId="55CD42D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4.180</w:t>
            </w:r>
          </w:p>
        </w:tc>
        <w:tc>
          <w:tcPr>
            <w:tcW w:w="227" w:type="pct"/>
            <w:tcBorders>
              <w:top w:val="nil"/>
              <w:left w:val="nil"/>
              <w:bottom w:val="single" w:sz="4" w:space="0" w:color="auto"/>
              <w:right w:val="single" w:sz="4" w:space="0" w:color="auto"/>
            </w:tcBorders>
            <w:shd w:val="clear" w:color="auto" w:fill="auto"/>
            <w:noWrap/>
            <w:vAlign w:val="center"/>
            <w:hideMark/>
          </w:tcPr>
          <w:p w14:paraId="3E8A96F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4.570</w:t>
            </w:r>
          </w:p>
        </w:tc>
        <w:tc>
          <w:tcPr>
            <w:tcW w:w="227" w:type="pct"/>
            <w:tcBorders>
              <w:top w:val="nil"/>
              <w:left w:val="nil"/>
              <w:bottom w:val="single" w:sz="4" w:space="0" w:color="auto"/>
              <w:right w:val="single" w:sz="4" w:space="0" w:color="auto"/>
            </w:tcBorders>
            <w:shd w:val="clear" w:color="auto" w:fill="auto"/>
            <w:noWrap/>
            <w:vAlign w:val="center"/>
            <w:hideMark/>
          </w:tcPr>
          <w:p w14:paraId="65CD44A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5.200</w:t>
            </w:r>
          </w:p>
        </w:tc>
        <w:tc>
          <w:tcPr>
            <w:tcW w:w="237" w:type="pct"/>
            <w:tcBorders>
              <w:top w:val="nil"/>
              <w:left w:val="nil"/>
              <w:bottom w:val="single" w:sz="4" w:space="0" w:color="auto"/>
              <w:right w:val="single" w:sz="4" w:space="0" w:color="auto"/>
            </w:tcBorders>
            <w:shd w:val="clear" w:color="auto" w:fill="auto"/>
            <w:noWrap/>
            <w:vAlign w:val="center"/>
            <w:hideMark/>
          </w:tcPr>
          <w:p w14:paraId="0ED0E31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5.200</w:t>
            </w:r>
          </w:p>
        </w:tc>
        <w:tc>
          <w:tcPr>
            <w:tcW w:w="284" w:type="pct"/>
            <w:tcBorders>
              <w:top w:val="nil"/>
              <w:left w:val="nil"/>
              <w:bottom w:val="single" w:sz="4" w:space="0" w:color="auto"/>
              <w:right w:val="single" w:sz="4" w:space="0" w:color="auto"/>
            </w:tcBorders>
            <w:shd w:val="clear" w:color="auto" w:fill="auto"/>
            <w:noWrap/>
            <w:vAlign w:val="center"/>
            <w:hideMark/>
          </w:tcPr>
          <w:p w14:paraId="7EA3AF7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w:t>
            </w:r>
          </w:p>
        </w:tc>
        <w:tc>
          <w:tcPr>
            <w:tcW w:w="260" w:type="pct"/>
            <w:tcBorders>
              <w:top w:val="nil"/>
              <w:left w:val="nil"/>
              <w:bottom w:val="single" w:sz="4" w:space="0" w:color="auto"/>
              <w:right w:val="single" w:sz="4" w:space="0" w:color="auto"/>
            </w:tcBorders>
            <w:shd w:val="clear" w:color="auto" w:fill="auto"/>
            <w:noWrap/>
            <w:vAlign w:val="center"/>
            <w:hideMark/>
          </w:tcPr>
          <w:p w14:paraId="688F02C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2.5</w:t>
            </w:r>
          </w:p>
        </w:tc>
      </w:tr>
      <w:tr w:rsidR="00DA1513" w:rsidRPr="00DA1513" w14:paraId="2A283DB8" w14:textId="77777777" w:rsidTr="0027474C">
        <w:trPr>
          <w:trHeight w:val="227"/>
        </w:trPr>
        <w:tc>
          <w:tcPr>
            <w:tcW w:w="819" w:type="pct"/>
            <w:vMerge w:val="restart"/>
            <w:tcBorders>
              <w:top w:val="nil"/>
              <w:left w:val="single" w:sz="4" w:space="0" w:color="auto"/>
              <w:bottom w:val="single" w:sz="4" w:space="0" w:color="auto"/>
              <w:right w:val="single" w:sz="4" w:space="0" w:color="auto"/>
            </w:tcBorders>
            <w:shd w:val="clear" w:color="auto" w:fill="auto"/>
            <w:vAlign w:val="center"/>
            <w:hideMark/>
          </w:tcPr>
          <w:p w14:paraId="591EF123" w14:textId="4CA7029F"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K</w:t>
            </w:r>
            <w:r w:rsidR="00B51AD4" w:rsidRPr="00B51AD4">
              <w:rPr>
                <w:rFonts w:eastAsia="Times New Roman" w:cs="Times New Roman"/>
                <w:b/>
                <w:bCs/>
                <w:sz w:val="16"/>
                <w:szCs w:val="16"/>
                <w:vertAlign w:val="subscript"/>
              </w:rPr>
              <w:t xml:space="preserve"> T</w:t>
            </w:r>
          </w:p>
        </w:tc>
        <w:tc>
          <w:tcPr>
            <w:tcW w:w="1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15AE6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41D03AF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RS</w:t>
            </w:r>
          </w:p>
        </w:tc>
        <w:tc>
          <w:tcPr>
            <w:tcW w:w="183" w:type="pct"/>
            <w:tcBorders>
              <w:top w:val="nil"/>
              <w:left w:val="nil"/>
              <w:bottom w:val="single" w:sz="4" w:space="0" w:color="auto"/>
              <w:right w:val="single" w:sz="4" w:space="0" w:color="auto"/>
            </w:tcBorders>
            <w:shd w:val="clear" w:color="auto" w:fill="auto"/>
            <w:noWrap/>
            <w:vAlign w:val="center"/>
            <w:hideMark/>
          </w:tcPr>
          <w:p w14:paraId="6C742E7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0.31</w:t>
            </w:r>
          </w:p>
        </w:tc>
        <w:tc>
          <w:tcPr>
            <w:tcW w:w="136" w:type="pct"/>
            <w:tcBorders>
              <w:top w:val="nil"/>
              <w:left w:val="nil"/>
              <w:bottom w:val="single" w:sz="4" w:space="0" w:color="auto"/>
              <w:right w:val="single" w:sz="4" w:space="0" w:color="auto"/>
            </w:tcBorders>
            <w:shd w:val="clear" w:color="auto" w:fill="auto"/>
            <w:noWrap/>
            <w:vAlign w:val="center"/>
            <w:hideMark/>
          </w:tcPr>
          <w:p w14:paraId="40275F4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23</w:t>
            </w:r>
          </w:p>
        </w:tc>
        <w:tc>
          <w:tcPr>
            <w:tcW w:w="238" w:type="pct"/>
            <w:tcBorders>
              <w:top w:val="nil"/>
              <w:left w:val="nil"/>
              <w:bottom w:val="single" w:sz="4" w:space="0" w:color="auto"/>
              <w:right w:val="single" w:sz="4" w:space="0" w:color="auto"/>
            </w:tcBorders>
            <w:shd w:val="clear" w:color="auto" w:fill="auto"/>
            <w:noWrap/>
            <w:vAlign w:val="center"/>
            <w:hideMark/>
          </w:tcPr>
          <w:p w14:paraId="417FDF5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4.4</w:t>
            </w:r>
          </w:p>
        </w:tc>
        <w:tc>
          <w:tcPr>
            <w:tcW w:w="208" w:type="pct"/>
            <w:tcBorders>
              <w:top w:val="nil"/>
              <w:left w:val="nil"/>
              <w:bottom w:val="single" w:sz="4" w:space="0" w:color="auto"/>
              <w:right w:val="single" w:sz="4" w:space="0" w:color="auto"/>
            </w:tcBorders>
            <w:shd w:val="clear" w:color="auto" w:fill="auto"/>
            <w:noWrap/>
            <w:vAlign w:val="center"/>
            <w:hideMark/>
          </w:tcPr>
          <w:p w14:paraId="61A7182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1.411</w:t>
            </w:r>
          </w:p>
        </w:tc>
        <w:tc>
          <w:tcPr>
            <w:tcW w:w="208" w:type="pct"/>
            <w:tcBorders>
              <w:top w:val="nil"/>
              <w:left w:val="nil"/>
              <w:bottom w:val="single" w:sz="4" w:space="0" w:color="auto"/>
              <w:right w:val="single" w:sz="4" w:space="0" w:color="auto"/>
            </w:tcBorders>
            <w:shd w:val="clear" w:color="auto" w:fill="auto"/>
            <w:noWrap/>
            <w:vAlign w:val="center"/>
            <w:hideMark/>
          </w:tcPr>
          <w:p w14:paraId="6256F91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0.700</w:t>
            </w:r>
          </w:p>
        </w:tc>
        <w:tc>
          <w:tcPr>
            <w:tcW w:w="179" w:type="pct"/>
            <w:tcBorders>
              <w:top w:val="nil"/>
              <w:left w:val="nil"/>
              <w:bottom w:val="single" w:sz="4" w:space="0" w:color="auto"/>
              <w:right w:val="single" w:sz="4" w:space="0" w:color="auto"/>
            </w:tcBorders>
            <w:shd w:val="clear" w:color="auto" w:fill="auto"/>
            <w:noWrap/>
            <w:vAlign w:val="center"/>
            <w:hideMark/>
          </w:tcPr>
          <w:p w14:paraId="3D9FE96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0.490</w:t>
            </w:r>
          </w:p>
        </w:tc>
        <w:tc>
          <w:tcPr>
            <w:tcW w:w="188" w:type="pct"/>
            <w:tcBorders>
              <w:top w:val="nil"/>
              <w:left w:val="nil"/>
              <w:bottom w:val="single" w:sz="4" w:space="0" w:color="auto"/>
              <w:right w:val="single" w:sz="4" w:space="0" w:color="auto"/>
            </w:tcBorders>
            <w:shd w:val="clear" w:color="auto" w:fill="auto"/>
            <w:noWrap/>
            <w:vAlign w:val="center"/>
            <w:hideMark/>
          </w:tcPr>
          <w:p w14:paraId="3AC94D9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0.363</w:t>
            </w:r>
          </w:p>
        </w:tc>
        <w:tc>
          <w:tcPr>
            <w:tcW w:w="241" w:type="pct"/>
            <w:tcBorders>
              <w:top w:val="nil"/>
              <w:left w:val="nil"/>
              <w:bottom w:val="single" w:sz="4" w:space="0" w:color="auto"/>
              <w:right w:val="single" w:sz="4" w:space="0" w:color="auto"/>
            </w:tcBorders>
            <w:shd w:val="clear" w:color="auto" w:fill="auto"/>
            <w:noWrap/>
            <w:vAlign w:val="center"/>
            <w:hideMark/>
          </w:tcPr>
          <w:p w14:paraId="57B340E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41" w:type="pct"/>
            <w:tcBorders>
              <w:top w:val="nil"/>
              <w:left w:val="nil"/>
              <w:bottom w:val="single" w:sz="4" w:space="0" w:color="auto"/>
              <w:right w:val="single" w:sz="4" w:space="0" w:color="auto"/>
            </w:tcBorders>
            <w:shd w:val="clear" w:color="auto" w:fill="auto"/>
            <w:noWrap/>
            <w:vAlign w:val="center"/>
            <w:hideMark/>
          </w:tcPr>
          <w:p w14:paraId="12CE831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1.000</w:t>
            </w:r>
          </w:p>
        </w:tc>
        <w:tc>
          <w:tcPr>
            <w:tcW w:w="241" w:type="pct"/>
            <w:tcBorders>
              <w:top w:val="nil"/>
              <w:left w:val="nil"/>
              <w:bottom w:val="single" w:sz="4" w:space="0" w:color="auto"/>
              <w:right w:val="single" w:sz="4" w:space="0" w:color="auto"/>
            </w:tcBorders>
            <w:shd w:val="clear" w:color="auto" w:fill="auto"/>
            <w:noWrap/>
            <w:vAlign w:val="center"/>
            <w:hideMark/>
          </w:tcPr>
          <w:p w14:paraId="1788C02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1.200</w:t>
            </w:r>
          </w:p>
        </w:tc>
        <w:tc>
          <w:tcPr>
            <w:tcW w:w="227" w:type="pct"/>
            <w:tcBorders>
              <w:top w:val="nil"/>
              <w:left w:val="nil"/>
              <w:bottom w:val="single" w:sz="4" w:space="0" w:color="auto"/>
              <w:right w:val="single" w:sz="4" w:space="0" w:color="auto"/>
            </w:tcBorders>
            <w:shd w:val="clear" w:color="auto" w:fill="auto"/>
            <w:noWrap/>
            <w:vAlign w:val="center"/>
            <w:hideMark/>
          </w:tcPr>
          <w:p w14:paraId="7440A97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2.100</w:t>
            </w:r>
          </w:p>
        </w:tc>
        <w:tc>
          <w:tcPr>
            <w:tcW w:w="227" w:type="pct"/>
            <w:tcBorders>
              <w:top w:val="nil"/>
              <w:left w:val="nil"/>
              <w:bottom w:val="single" w:sz="4" w:space="0" w:color="auto"/>
              <w:right w:val="single" w:sz="4" w:space="0" w:color="auto"/>
            </w:tcBorders>
            <w:shd w:val="clear" w:color="auto" w:fill="auto"/>
            <w:noWrap/>
            <w:vAlign w:val="center"/>
            <w:hideMark/>
          </w:tcPr>
          <w:p w14:paraId="6FB1A8B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2.280</w:t>
            </w:r>
          </w:p>
        </w:tc>
        <w:tc>
          <w:tcPr>
            <w:tcW w:w="227" w:type="pct"/>
            <w:tcBorders>
              <w:top w:val="nil"/>
              <w:left w:val="nil"/>
              <w:bottom w:val="single" w:sz="4" w:space="0" w:color="auto"/>
              <w:right w:val="single" w:sz="4" w:space="0" w:color="auto"/>
            </w:tcBorders>
            <w:shd w:val="clear" w:color="auto" w:fill="auto"/>
            <w:noWrap/>
            <w:vAlign w:val="center"/>
            <w:hideMark/>
          </w:tcPr>
          <w:p w14:paraId="0DA1A1B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2.390</w:t>
            </w:r>
          </w:p>
        </w:tc>
        <w:tc>
          <w:tcPr>
            <w:tcW w:w="227" w:type="pct"/>
            <w:tcBorders>
              <w:top w:val="nil"/>
              <w:left w:val="nil"/>
              <w:bottom w:val="single" w:sz="4" w:space="0" w:color="auto"/>
              <w:right w:val="single" w:sz="4" w:space="0" w:color="auto"/>
            </w:tcBorders>
            <w:shd w:val="clear" w:color="auto" w:fill="auto"/>
            <w:noWrap/>
            <w:vAlign w:val="center"/>
            <w:hideMark/>
          </w:tcPr>
          <w:p w14:paraId="0CC49B8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2.624</w:t>
            </w:r>
          </w:p>
        </w:tc>
        <w:tc>
          <w:tcPr>
            <w:tcW w:w="237" w:type="pct"/>
            <w:tcBorders>
              <w:top w:val="nil"/>
              <w:left w:val="nil"/>
              <w:bottom w:val="single" w:sz="4" w:space="0" w:color="auto"/>
              <w:right w:val="single" w:sz="4" w:space="0" w:color="auto"/>
            </w:tcBorders>
            <w:shd w:val="clear" w:color="auto" w:fill="auto"/>
            <w:noWrap/>
            <w:vAlign w:val="center"/>
            <w:hideMark/>
          </w:tcPr>
          <w:p w14:paraId="6D8E710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2.800</w:t>
            </w:r>
          </w:p>
        </w:tc>
        <w:tc>
          <w:tcPr>
            <w:tcW w:w="284" w:type="pct"/>
            <w:tcBorders>
              <w:top w:val="nil"/>
              <w:left w:val="nil"/>
              <w:bottom w:val="single" w:sz="4" w:space="0" w:color="auto"/>
              <w:right w:val="single" w:sz="4" w:space="0" w:color="auto"/>
            </w:tcBorders>
            <w:shd w:val="clear" w:color="auto" w:fill="auto"/>
            <w:noWrap/>
            <w:vAlign w:val="center"/>
            <w:hideMark/>
          </w:tcPr>
          <w:p w14:paraId="0C9369E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w:t>
            </w:r>
          </w:p>
        </w:tc>
        <w:tc>
          <w:tcPr>
            <w:tcW w:w="260" w:type="pct"/>
            <w:tcBorders>
              <w:top w:val="nil"/>
              <w:left w:val="nil"/>
              <w:bottom w:val="single" w:sz="4" w:space="0" w:color="auto"/>
              <w:right w:val="single" w:sz="4" w:space="0" w:color="auto"/>
            </w:tcBorders>
            <w:shd w:val="clear" w:color="auto" w:fill="auto"/>
            <w:noWrap/>
            <w:vAlign w:val="center"/>
            <w:hideMark/>
          </w:tcPr>
          <w:p w14:paraId="0E533BC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2.4</w:t>
            </w:r>
          </w:p>
        </w:tc>
      </w:tr>
      <w:tr w:rsidR="00DA1513" w:rsidRPr="00DA1513" w14:paraId="46D199E8" w14:textId="77777777" w:rsidTr="0027474C">
        <w:trPr>
          <w:trHeight w:val="227"/>
        </w:trPr>
        <w:tc>
          <w:tcPr>
            <w:tcW w:w="819" w:type="pct"/>
            <w:vMerge/>
            <w:tcBorders>
              <w:top w:val="nil"/>
              <w:left w:val="single" w:sz="4" w:space="0" w:color="auto"/>
              <w:bottom w:val="single" w:sz="4" w:space="0" w:color="auto"/>
              <w:right w:val="single" w:sz="4" w:space="0" w:color="auto"/>
            </w:tcBorders>
            <w:vAlign w:val="center"/>
            <w:hideMark/>
          </w:tcPr>
          <w:p w14:paraId="64D4972E" w14:textId="77777777" w:rsidR="00DA1513" w:rsidRPr="00DA1513" w:rsidRDefault="00DA1513" w:rsidP="00DA1513">
            <w:pPr>
              <w:spacing w:line="240" w:lineRule="auto"/>
              <w:jc w:val="left"/>
              <w:rPr>
                <w:rFonts w:eastAsia="Times New Roman" w:cs="Times New Roman"/>
                <w:b/>
                <w:bCs/>
                <w:sz w:val="16"/>
                <w:szCs w:val="16"/>
              </w:rPr>
            </w:pPr>
          </w:p>
        </w:tc>
        <w:tc>
          <w:tcPr>
            <w:tcW w:w="194" w:type="pct"/>
            <w:vMerge/>
            <w:tcBorders>
              <w:top w:val="nil"/>
              <w:left w:val="single" w:sz="4" w:space="0" w:color="auto"/>
              <w:bottom w:val="single" w:sz="4" w:space="0" w:color="auto"/>
              <w:right w:val="single" w:sz="4" w:space="0" w:color="auto"/>
            </w:tcBorders>
            <w:vAlign w:val="center"/>
            <w:hideMark/>
          </w:tcPr>
          <w:p w14:paraId="4AB8A9A9" w14:textId="77777777" w:rsidR="00DA1513" w:rsidRPr="00DA1513" w:rsidRDefault="00DA1513" w:rsidP="00DA1513">
            <w:pPr>
              <w:spacing w:line="240" w:lineRule="auto"/>
              <w:jc w:val="left"/>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14:paraId="29518C1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DS</w:t>
            </w:r>
          </w:p>
        </w:tc>
        <w:tc>
          <w:tcPr>
            <w:tcW w:w="183" w:type="pct"/>
            <w:tcBorders>
              <w:top w:val="nil"/>
              <w:left w:val="nil"/>
              <w:bottom w:val="single" w:sz="4" w:space="0" w:color="auto"/>
              <w:right w:val="single" w:sz="4" w:space="0" w:color="auto"/>
            </w:tcBorders>
            <w:shd w:val="clear" w:color="auto" w:fill="auto"/>
            <w:noWrap/>
            <w:vAlign w:val="center"/>
            <w:hideMark/>
          </w:tcPr>
          <w:p w14:paraId="3878241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740CBEF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24</w:t>
            </w:r>
          </w:p>
        </w:tc>
        <w:tc>
          <w:tcPr>
            <w:tcW w:w="238" w:type="pct"/>
            <w:tcBorders>
              <w:top w:val="nil"/>
              <w:left w:val="nil"/>
              <w:bottom w:val="single" w:sz="4" w:space="0" w:color="auto"/>
              <w:right w:val="single" w:sz="4" w:space="0" w:color="auto"/>
            </w:tcBorders>
            <w:shd w:val="clear" w:color="auto" w:fill="auto"/>
            <w:noWrap/>
            <w:vAlign w:val="center"/>
            <w:hideMark/>
          </w:tcPr>
          <w:p w14:paraId="2806462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13BDD99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1.083</w:t>
            </w:r>
          </w:p>
        </w:tc>
        <w:tc>
          <w:tcPr>
            <w:tcW w:w="208" w:type="pct"/>
            <w:tcBorders>
              <w:top w:val="nil"/>
              <w:left w:val="nil"/>
              <w:bottom w:val="single" w:sz="4" w:space="0" w:color="auto"/>
              <w:right w:val="single" w:sz="4" w:space="0" w:color="auto"/>
            </w:tcBorders>
            <w:shd w:val="clear" w:color="auto" w:fill="auto"/>
            <w:noWrap/>
            <w:vAlign w:val="center"/>
            <w:hideMark/>
          </w:tcPr>
          <w:p w14:paraId="7550B7F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0.620</w:t>
            </w:r>
          </w:p>
        </w:tc>
        <w:tc>
          <w:tcPr>
            <w:tcW w:w="179" w:type="pct"/>
            <w:tcBorders>
              <w:top w:val="nil"/>
              <w:left w:val="nil"/>
              <w:bottom w:val="single" w:sz="4" w:space="0" w:color="auto"/>
              <w:right w:val="single" w:sz="4" w:space="0" w:color="auto"/>
            </w:tcBorders>
            <w:shd w:val="clear" w:color="auto" w:fill="auto"/>
            <w:noWrap/>
            <w:vAlign w:val="center"/>
            <w:hideMark/>
          </w:tcPr>
          <w:p w14:paraId="34AE573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0.570</w:t>
            </w:r>
          </w:p>
        </w:tc>
        <w:tc>
          <w:tcPr>
            <w:tcW w:w="188" w:type="pct"/>
            <w:tcBorders>
              <w:top w:val="nil"/>
              <w:left w:val="nil"/>
              <w:bottom w:val="single" w:sz="4" w:space="0" w:color="auto"/>
              <w:right w:val="single" w:sz="4" w:space="0" w:color="auto"/>
            </w:tcBorders>
            <w:shd w:val="clear" w:color="auto" w:fill="auto"/>
            <w:noWrap/>
            <w:vAlign w:val="center"/>
            <w:hideMark/>
          </w:tcPr>
          <w:p w14:paraId="1F54ED1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0.302</w:t>
            </w:r>
          </w:p>
        </w:tc>
        <w:tc>
          <w:tcPr>
            <w:tcW w:w="241" w:type="pct"/>
            <w:tcBorders>
              <w:top w:val="nil"/>
              <w:left w:val="nil"/>
              <w:bottom w:val="single" w:sz="4" w:space="0" w:color="auto"/>
              <w:right w:val="single" w:sz="4" w:space="0" w:color="auto"/>
            </w:tcBorders>
            <w:shd w:val="clear" w:color="auto" w:fill="auto"/>
            <w:noWrap/>
            <w:vAlign w:val="center"/>
            <w:hideMark/>
          </w:tcPr>
          <w:p w14:paraId="18194F5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0.169</w:t>
            </w:r>
          </w:p>
        </w:tc>
        <w:tc>
          <w:tcPr>
            <w:tcW w:w="241" w:type="pct"/>
            <w:tcBorders>
              <w:top w:val="nil"/>
              <w:left w:val="nil"/>
              <w:bottom w:val="single" w:sz="4" w:space="0" w:color="auto"/>
              <w:right w:val="single" w:sz="4" w:space="0" w:color="auto"/>
            </w:tcBorders>
            <w:shd w:val="clear" w:color="auto" w:fill="auto"/>
            <w:noWrap/>
            <w:vAlign w:val="center"/>
            <w:hideMark/>
          </w:tcPr>
          <w:p w14:paraId="1E05CCB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0.823</w:t>
            </w:r>
          </w:p>
        </w:tc>
        <w:tc>
          <w:tcPr>
            <w:tcW w:w="241" w:type="pct"/>
            <w:tcBorders>
              <w:top w:val="nil"/>
              <w:left w:val="nil"/>
              <w:bottom w:val="single" w:sz="4" w:space="0" w:color="auto"/>
              <w:right w:val="single" w:sz="4" w:space="0" w:color="auto"/>
            </w:tcBorders>
            <w:shd w:val="clear" w:color="auto" w:fill="auto"/>
            <w:noWrap/>
            <w:vAlign w:val="center"/>
            <w:hideMark/>
          </w:tcPr>
          <w:p w14:paraId="5F8A877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0.886</w:t>
            </w:r>
          </w:p>
        </w:tc>
        <w:tc>
          <w:tcPr>
            <w:tcW w:w="227" w:type="pct"/>
            <w:tcBorders>
              <w:top w:val="nil"/>
              <w:left w:val="nil"/>
              <w:bottom w:val="single" w:sz="4" w:space="0" w:color="auto"/>
              <w:right w:val="single" w:sz="4" w:space="0" w:color="auto"/>
            </w:tcBorders>
            <w:shd w:val="clear" w:color="auto" w:fill="auto"/>
            <w:noWrap/>
            <w:vAlign w:val="center"/>
            <w:hideMark/>
          </w:tcPr>
          <w:p w14:paraId="607B4F3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1.200</w:t>
            </w:r>
          </w:p>
        </w:tc>
        <w:tc>
          <w:tcPr>
            <w:tcW w:w="227" w:type="pct"/>
            <w:tcBorders>
              <w:top w:val="nil"/>
              <w:left w:val="nil"/>
              <w:bottom w:val="single" w:sz="4" w:space="0" w:color="auto"/>
              <w:right w:val="single" w:sz="4" w:space="0" w:color="auto"/>
            </w:tcBorders>
            <w:shd w:val="clear" w:color="auto" w:fill="auto"/>
            <w:noWrap/>
            <w:vAlign w:val="center"/>
            <w:hideMark/>
          </w:tcPr>
          <w:p w14:paraId="759B0EA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1.800</w:t>
            </w:r>
          </w:p>
        </w:tc>
        <w:tc>
          <w:tcPr>
            <w:tcW w:w="227" w:type="pct"/>
            <w:tcBorders>
              <w:top w:val="nil"/>
              <w:left w:val="nil"/>
              <w:bottom w:val="single" w:sz="4" w:space="0" w:color="auto"/>
              <w:right w:val="single" w:sz="4" w:space="0" w:color="auto"/>
            </w:tcBorders>
            <w:shd w:val="clear" w:color="auto" w:fill="auto"/>
            <w:noWrap/>
            <w:vAlign w:val="center"/>
            <w:hideMark/>
          </w:tcPr>
          <w:p w14:paraId="588D16E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1.800</w:t>
            </w:r>
          </w:p>
        </w:tc>
        <w:tc>
          <w:tcPr>
            <w:tcW w:w="227" w:type="pct"/>
            <w:tcBorders>
              <w:top w:val="nil"/>
              <w:left w:val="nil"/>
              <w:bottom w:val="single" w:sz="4" w:space="0" w:color="auto"/>
              <w:right w:val="single" w:sz="4" w:space="0" w:color="auto"/>
            </w:tcBorders>
            <w:shd w:val="clear" w:color="auto" w:fill="auto"/>
            <w:noWrap/>
            <w:vAlign w:val="center"/>
            <w:hideMark/>
          </w:tcPr>
          <w:p w14:paraId="37B52CE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2.556</w:t>
            </w:r>
          </w:p>
        </w:tc>
        <w:tc>
          <w:tcPr>
            <w:tcW w:w="237" w:type="pct"/>
            <w:tcBorders>
              <w:top w:val="nil"/>
              <w:left w:val="nil"/>
              <w:bottom w:val="single" w:sz="4" w:space="0" w:color="auto"/>
              <w:right w:val="single" w:sz="4" w:space="0" w:color="auto"/>
            </w:tcBorders>
            <w:shd w:val="clear" w:color="auto" w:fill="auto"/>
            <w:noWrap/>
            <w:vAlign w:val="center"/>
            <w:hideMark/>
          </w:tcPr>
          <w:p w14:paraId="3C87A91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3.200</w:t>
            </w:r>
          </w:p>
        </w:tc>
        <w:tc>
          <w:tcPr>
            <w:tcW w:w="284" w:type="pct"/>
            <w:tcBorders>
              <w:top w:val="nil"/>
              <w:left w:val="nil"/>
              <w:bottom w:val="single" w:sz="4" w:space="0" w:color="auto"/>
              <w:right w:val="single" w:sz="4" w:space="0" w:color="auto"/>
            </w:tcBorders>
            <w:shd w:val="clear" w:color="auto" w:fill="auto"/>
            <w:noWrap/>
            <w:vAlign w:val="center"/>
            <w:hideMark/>
          </w:tcPr>
          <w:p w14:paraId="3B6E28F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w:t>
            </w:r>
          </w:p>
        </w:tc>
        <w:tc>
          <w:tcPr>
            <w:tcW w:w="260" w:type="pct"/>
            <w:tcBorders>
              <w:top w:val="nil"/>
              <w:left w:val="nil"/>
              <w:bottom w:val="single" w:sz="4" w:space="0" w:color="auto"/>
              <w:right w:val="single" w:sz="4" w:space="0" w:color="auto"/>
            </w:tcBorders>
            <w:shd w:val="clear" w:color="auto" w:fill="auto"/>
            <w:noWrap/>
            <w:vAlign w:val="center"/>
            <w:hideMark/>
          </w:tcPr>
          <w:p w14:paraId="0C26C7F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6.7</w:t>
            </w:r>
          </w:p>
        </w:tc>
      </w:tr>
      <w:tr w:rsidR="00DA1513" w:rsidRPr="00DA1513" w14:paraId="6FD43C84"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720A30F2" w14:textId="253BABAC"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K</w:t>
            </w:r>
            <w:r w:rsidR="00B51AD4" w:rsidRPr="00B51AD4">
              <w:rPr>
                <w:rFonts w:eastAsia="Times New Roman" w:cs="Times New Roman"/>
                <w:b/>
                <w:bCs/>
                <w:sz w:val="16"/>
                <w:szCs w:val="16"/>
                <w:vertAlign w:val="subscript"/>
              </w:rPr>
              <w:t xml:space="preserve"> D</w:t>
            </w:r>
          </w:p>
        </w:tc>
        <w:tc>
          <w:tcPr>
            <w:tcW w:w="194" w:type="pct"/>
            <w:tcBorders>
              <w:top w:val="nil"/>
              <w:left w:val="nil"/>
              <w:bottom w:val="single" w:sz="4" w:space="0" w:color="auto"/>
              <w:right w:val="single" w:sz="4" w:space="0" w:color="auto"/>
            </w:tcBorders>
            <w:shd w:val="clear" w:color="auto" w:fill="auto"/>
            <w:noWrap/>
            <w:vAlign w:val="center"/>
            <w:hideMark/>
          </w:tcPr>
          <w:p w14:paraId="0C04A1B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0.16</w:t>
            </w:r>
          </w:p>
        </w:tc>
        <w:tc>
          <w:tcPr>
            <w:tcW w:w="235" w:type="pct"/>
            <w:tcBorders>
              <w:top w:val="nil"/>
              <w:left w:val="nil"/>
              <w:bottom w:val="single" w:sz="4" w:space="0" w:color="auto"/>
              <w:right w:val="single" w:sz="4" w:space="0" w:color="auto"/>
            </w:tcBorders>
            <w:shd w:val="clear" w:color="auto" w:fill="auto"/>
            <w:noWrap/>
            <w:vAlign w:val="center"/>
            <w:hideMark/>
          </w:tcPr>
          <w:p w14:paraId="28BB9476" w14:textId="43845934"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3F3B3D3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5EA7883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47</w:t>
            </w:r>
          </w:p>
        </w:tc>
        <w:tc>
          <w:tcPr>
            <w:tcW w:w="238" w:type="pct"/>
            <w:tcBorders>
              <w:top w:val="nil"/>
              <w:left w:val="nil"/>
              <w:bottom w:val="single" w:sz="4" w:space="0" w:color="auto"/>
              <w:right w:val="single" w:sz="4" w:space="0" w:color="auto"/>
            </w:tcBorders>
            <w:shd w:val="clear" w:color="auto" w:fill="auto"/>
            <w:noWrap/>
            <w:vAlign w:val="center"/>
            <w:hideMark/>
          </w:tcPr>
          <w:p w14:paraId="5C20C89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2.1</w:t>
            </w:r>
          </w:p>
        </w:tc>
        <w:tc>
          <w:tcPr>
            <w:tcW w:w="208" w:type="pct"/>
            <w:tcBorders>
              <w:top w:val="nil"/>
              <w:left w:val="nil"/>
              <w:bottom w:val="single" w:sz="4" w:space="0" w:color="auto"/>
              <w:right w:val="single" w:sz="4" w:space="0" w:color="auto"/>
            </w:tcBorders>
            <w:shd w:val="clear" w:color="auto" w:fill="auto"/>
            <w:noWrap/>
            <w:vAlign w:val="center"/>
            <w:hideMark/>
          </w:tcPr>
          <w:p w14:paraId="70BD492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0.955</w:t>
            </w:r>
          </w:p>
        </w:tc>
        <w:tc>
          <w:tcPr>
            <w:tcW w:w="208" w:type="pct"/>
            <w:tcBorders>
              <w:top w:val="nil"/>
              <w:left w:val="nil"/>
              <w:bottom w:val="single" w:sz="4" w:space="0" w:color="auto"/>
              <w:right w:val="single" w:sz="4" w:space="0" w:color="auto"/>
            </w:tcBorders>
            <w:shd w:val="clear" w:color="auto" w:fill="auto"/>
            <w:noWrap/>
            <w:vAlign w:val="center"/>
            <w:hideMark/>
          </w:tcPr>
          <w:p w14:paraId="28AC9C1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0.540</w:t>
            </w:r>
          </w:p>
        </w:tc>
        <w:tc>
          <w:tcPr>
            <w:tcW w:w="179" w:type="pct"/>
            <w:tcBorders>
              <w:top w:val="nil"/>
              <w:left w:val="nil"/>
              <w:bottom w:val="single" w:sz="4" w:space="0" w:color="auto"/>
              <w:right w:val="single" w:sz="4" w:space="0" w:color="auto"/>
            </w:tcBorders>
            <w:shd w:val="clear" w:color="auto" w:fill="auto"/>
            <w:noWrap/>
            <w:vAlign w:val="center"/>
            <w:hideMark/>
          </w:tcPr>
          <w:p w14:paraId="00ECCAF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0.560</w:t>
            </w:r>
          </w:p>
        </w:tc>
        <w:tc>
          <w:tcPr>
            <w:tcW w:w="188" w:type="pct"/>
            <w:tcBorders>
              <w:top w:val="nil"/>
              <w:left w:val="nil"/>
              <w:bottom w:val="single" w:sz="4" w:space="0" w:color="auto"/>
              <w:right w:val="single" w:sz="4" w:space="0" w:color="auto"/>
            </w:tcBorders>
            <w:shd w:val="clear" w:color="auto" w:fill="auto"/>
            <w:noWrap/>
            <w:vAlign w:val="center"/>
            <w:hideMark/>
          </w:tcPr>
          <w:p w14:paraId="173235F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0.273</w:t>
            </w:r>
          </w:p>
        </w:tc>
        <w:tc>
          <w:tcPr>
            <w:tcW w:w="241" w:type="pct"/>
            <w:tcBorders>
              <w:top w:val="nil"/>
              <w:left w:val="nil"/>
              <w:bottom w:val="single" w:sz="4" w:space="0" w:color="auto"/>
              <w:right w:val="single" w:sz="4" w:space="0" w:color="auto"/>
            </w:tcBorders>
            <w:shd w:val="clear" w:color="auto" w:fill="auto"/>
            <w:noWrap/>
            <w:vAlign w:val="center"/>
            <w:hideMark/>
          </w:tcPr>
          <w:p w14:paraId="7C4C802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41" w:type="pct"/>
            <w:tcBorders>
              <w:top w:val="nil"/>
              <w:left w:val="nil"/>
              <w:bottom w:val="single" w:sz="4" w:space="0" w:color="auto"/>
              <w:right w:val="single" w:sz="4" w:space="0" w:color="auto"/>
            </w:tcBorders>
            <w:shd w:val="clear" w:color="auto" w:fill="auto"/>
            <w:noWrap/>
            <w:vAlign w:val="center"/>
            <w:hideMark/>
          </w:tcPr>
          <w:p w14:paraId="1DDDF59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0.686</w:t>
            </w:r>
          </w:p>
        </w:tc>
        <w:tc>
          <w:tcPr>
            <w:tcW w:w="241" w:type="pct"/>
            <w:tcBorders>
              <w:top w:val="nil"/>
              <w:left w:val="nil"/>
              <w:bottom w:val="single" w:sz="4" w:space="0" w:color="auto"/>
              <w:right w:val="single" w:sz="4" w:space="0" w:color="auto"/>
            </w:tcBorders>
            <w:shd w:val="clear" w:color="auto" w:fill="auto"/>
            <w:noWrap/>
            <w:vAlign w:val="center"/>
            <w:hideMark/>
          </w:tcPr>
          <w:p w14:paraId="672426D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0.816</w:t>
            </w:r>
          </w:p>
        </w:tc>
        <w:tc>
          <w:tcPr>
            <w:tcW w:w="227" w:type="pct"/>
            <w:tcBorders>
              <w:top w:val="nil"/>
              <w:left w:val="nil"/>
              <w:bottom w:val="single" w:sz="4" w:space="0" w:color="auto"/>
              <w:right w:val="single" w:sz="4" w:space="0" w:color="auto"/>
            </w:tcBorders>
            <w:shd w:val="clear" w:color="auto" w:fill="auto"/>
            <w:noWrap/>
            <w:vAlign w:val="center"/>
            <w:hideMark/>
          </w:tcPr>
          <w:p w14:paraId="70F285F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1.250</w:t>
            </w:r>
          </w:p>
        </w:tc>
        <w:tc>
          <w:tcPr>
            <w:tcW w:w="227" w:type="pct"/>
            <w:tcBorders>
              <w:top w:val="nil"/>
              <w:left w:val="nil"/>
              <w:bottom w:val="single" w:sz="4" w:space="0" w:color="auto"/>
              <w:right w:val="single" w:sz="4" w:space="0" w:color="auto"/>
            </w:tcBorders>
            <w:shd w:val="clear" w:color="auto" w:fill="auto"/>
            <w:noWrap/>
            <w:vAlign w:val="center"/>
            <w:hideMark/>
          </w:tcPr>
          <w:p w14:paraId="2309D3E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1.680</w:t>
            </w:r>
          </w:p>
        </w:tc>
        <w:tc>
          <w:tcPr>
            <w:tcW w:w="227" w:type="pct"/>
            <w:tcBorders>
              <w:top w:val="nil"/>
              <w:left w:val="nil"/>
              <w:bottom w:val="single" w:sz="4" w:space="0" w:color="auto"/>
              <w:right w:val="single" w:sz="4" w:space="0" w:color="auto"/>
            </w:tcBorders>
            <w:shd w:val="clear" w:color="auto" w:fill="auto"/>
            <w:noWrap/>
            <w:vAlign w:val="center"/>
            <w:hideMark/>
          </w:tcPr>
          <w:p w14:paraId="4B13454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1.900</w:t>
            </w:r>
          </w:p>
        </w:tc>
        <w:tc>
          <w:tcPr>
            <w:tcW w:w="227" w:type="pct"/>
            <w:tcBorders>
              <w:top w:val="nil"/>
              <w:left w:val="nil"/>
              <w:bottom w:val="single" w:sz="4" w:space="0" w:color="auto"/>
              <w:right w:val="single" w:sz="4" w:space="0" w:color="auto"/>
            </w:tcBorders>
            <w:shd w:val="clear" w:color="auto" w:fill="auto"/>
            <w:noWrap/>
            <w:vAlign w:val="center"/>
            <w:hideMark/>
          </w:tcPr>
          <w:p w14:paraId="3D5547A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2.300</w:t>
            </w:r>
          </w:p>
        </w:tc>
        <w:tc>
          <w:tcPr>
            <w:tcW w:w="237" w:type="pct"/>
            <w:tcBorders>
              <w:top w:val="nil"/>
              <w:left w:val="nil"/>
              <w:bottom w:val="single" w:sz="4" w:space="0" w:color="auto"/>
              <w:right w:val="single" w:sz="4" w:space="0" w:color="auto"/>
            </w:tcBorders>
            <w:shd w:val="clear" w:color="auto" w:fill="auto"/>
            <w:noWrap/>
            <w:vAlign w:val="center"/>
            <w:hideMark/>
          </w:tcPr>
          <w:p w14:paraId="0BAB890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2.300</w:t>
            </w:r>
          </w:p>
        </w:tc>
        <w:tc>
          <w:tcPr>
            <w:tcW w:w="284" w:type="pct"/>
            <w:tcBorders>
              <w:top w:val="nil"/>
              <w:left w:val="nil"/>
              <w:bottom w:val="single" w:sz="4" w:space="0" w:color="auto"/>
              <w:right w:val="single" w:sz="4" w:space="0" w:color="auto"/>
            </w:tcBorders>
            <w:shd w:val="clear" w:color="auto" w:fill="auto"/>
            <w:noWrap/>
            <w:vAlign w:val="center"/>
            <w:hideMark/>
          </w:tcPr>
          <w:p w14:paraId="4EB36D9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w:t>
            </w:r>
          </w:p>
        </w:tc>
        <w:tc>
          <w:tcPr>
            <w:tcW w:w="260" w:type="pct"/>
            <w:tcBorders>
              <w:top w:val="nil"/>
              <w:left w:val="nil"/>
              <w:bottom w:val="single" w:sz="4" w:space="0" w:color="auto"/>
              <w:right w:val="single" w:sz="4" w:space="0" w:color="auto"/>
            </w:tcBorders>
            <w:shd w:val="clear" w:color="auto" w:fill="auto"/>
            <w:noWrap/>
            <w:vAlign w:val="center"/>
            <w:hideMark/>
          </w:tcPr>
          <w:p w14:paraId="5480E4B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w:t>
            </w:r>
          </w:p>
        </w:tc>
      </w:tr>
      <w:tr w:rsidR="00DA1513" w:rsidRPr="00DA1513" w14:paraId="02B67381"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3C227895" w14:textId="63A82624"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Na</w:t>
            </w:r>
            <w:r w:rsidR="00B51AD4" w:rsidRPr="00B51AD4">
              <w:rPr>
                <w:rFonts w:eastAsia="Times New Roman" w:cs="Times New Roman"/>
                <w:b/>
                <w:bCs/>
                <w:sz w:val="16"/>
                <w:szCs w:val="16"/>
                <w:vertAlign w:val="subscript"/>
              </w:rPr>
              <w:t xml:space="preserve"> T</w:t>
            </w:r>
          </w:p>
        </w:tc>
        <w:tc>
          <w:tcPr>
            <w:tcW w:w="194" w:type="pct"/>
            <w:tcBorders>
              <w:top w:val="nil"/>
              <w:left w:val="nil"/>
              <w:bottom w:val="single" w:sz="4" w:space="0" w:color="auto"/>
              <w:right w:val="single" w:sz="4" w:space="0" w:color="auto"/>
            </w:tcBorders>
            <w:shd w:val="clear" w:color="auto" w:fill="auto"/>
            <w:noWrap/>
            <w:vAlign w:val="center"/>
            <w:hideMark/>
          </w:tcPr>
          <w:p w14:paraId="1178C3E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0.11</w:t>
            </w:r>
          </w:p>
        </w:tc>
        <w:tc>
          <w:tcPr>
            <w:tcW w:w="235" w:type="pct"/>
            <w:tcBorders>
              <w:top w:val="nil"/>
              <w:left w:val="nil"/>
              <w:bottom w:val="single" w:sz="4" w:space="0" w:color="auto"/>
              <w:right w:val="single" w:sz="4" w:space="0" w:color="auto"/>
            </w:tcBorders>
            <w:shd w:val="clear" w:color="auto" w:fill="auto"/>
            <w:noWrap/>
            <w:vAlign w:val="center"/>
            <w:hideMark/>
          </w:tcPr>
          <w:p w14:paraId="60FF1063" w14:textId="23B034D0"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34247FA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774213C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47</w:t>
            </w:r>
          </w:p>
        </w:tc>
        <w:tc>
          <w:tcPr>
            <w:tcW w:w="238" w:type="pct"/>
            <w:tcBorders>
              <w:top w:val="nil"/>
              <w:left w:val="nil"/>
              <w:bottom w:val="single" w:sz="4" w:space="0" w:color="auto"/>
              <w:right w:val="single" w:sz="4" w:space="0" w:color="auto"/>
            </w:tcBorders>
            <w:shd w:val="clear" w:color="auto" w:fill="auto"/>
            <w:noWrap/>
            <w:vAlign w:val="center"/>
            <w:hideMark/>
          </w:tcPr>
          <w:p w14:paraId="3CFD27D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56EE0A4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12.134</w:t>
            </w:r>
          </w:p>
        </w:tc>
        <w:tc>
          <w:tcPr>
            <w:tcW w:w="208" w:type="pct"/>
            <w:tcBorders>
              <w:top w:val="nil"/>
              <w:left w:val="nil"/>
              <w:bottom w:val="single" w:sz="4" w:space="0" w:color="auto"/>
              <w:right w:val="single" w:sz="4" w:space="0" w:color="auto"/>
            </w:tcBorders>
            <w:shd w:val="clear" w:color="auto" w:fill="auto"/>
            <w:noWrap/>
            <w:vAlign w:val="center"/>
            <w:hideMark/>
          </w:tcPr>
          <w:p w14:paraId="050DB90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55.610</w:t>
            </w:r>
          </w:p>
        </w:tc>
        <w:tc>
          <w:tcPr>
            <w:tcW w:w="179" w:type="pct"/>
            <w:tcBorders>
              <w:top w:val="nil"/>
              <w:left w:val="nil"/>
              <w:bottom w:val="single" w:sz="4" w:space="0" w:color="auto"/>
              <w:right w:val="single" w:sz="4" w:space="0" w:color="auto"/>
            </w:tcBorders>
            <w:shd w:val="clear" w:color="auto" w:fill="auto"/>
            <w:noWrap/>
            <w:vAlign w:val="center"/>
            <w:hideMark/>
          </w:tcPr>
          <w:p w14:paraId="7A7F72C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4.580</w:t>
            </w:r>
          </w:p>
        </w:tc>
        <w:tc>
          <w:tcPr>
            <w:tcW w:w="188" w:type="pct"/>
            <w:tcBorders>
              <w:top w:val="nil"/>
              <w:left w:val="nil"/>
              <w:bottom w:val="single" w:sz="4" w:space="0" w:color="auto"/>
              <w:right w:val="single" w:sz="4" w:space="0" w:color="auto"/>
            </w:tcBorders>
            <w:shd w:val="clear" w:color="auto" w:fill="auto"/>
            <w:noWrap/>
            <w:vAlign w:val="center"/>
            <w:hideMark/>
          </w:tcPr>
          <w:p w14:paraId="0663B34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0.593</w:t>
            </w:r>
          </w:p>
        </w:tc>
        <w:tc>
          <w:tcPr>
            <w:tcW w:w="241" w:type="pct"/>
            <w:tcBorders>
              <w:top w:val="nil"/>
              <w:left w:val="nil"/>
              <w:bottom w:val="single" w:sz="4" w:space="0" w:color="auto"/>
              <w:right w:val="single" w:sz="4" w:space="0" w:color="auto"/>
            </w:tcBorders>
            <w:shd w:val="clear" w:color="auto" w:fill="auto"/>
            <w:noWrap/>
            <w:vAlign w:val="center"/>
            <w:hideMark/>
          </w:tcPr>
          <w:p w14:paraId="39E0B8D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2.000</w:t>
            </w:r>
          </w:p>
        </w:tc>
        <w:tc>
          <w:tcPr>
            <w:tcW w:w="241" w:type="pct"/>
            <w:tcBorders>
              <w:top w:val="nil"/>
              <w:left w:val="nil"/>
              <w:bottom w:val="single" w:sz="4" w:space="0" w:color="auto"/>
              <w:right w:val="single" w:sz="4" w:space="0" w:color="auto"/>
            </w:tcBorders>
            <w:shd w:val="clear" w:color="auto" w:fill="auto"/>
            <w:noWrap/>
            <w:vAlign w:val="center"/>
            <w:hideMark/>
          </w:tcPr>
          <w:p w14:paraId="7D1F6C4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3.150</w:t>
            </w:r>
          </w:p>
        </w:tc>
        <w:tc>
          <w:tcPr>
            <w:tcW w:w="241" w:type="pct"/>
            <w:tcBorders>
              <w:top w:val="nil"/>
              <w:left w:val="nil"/>
              <w:bottom w:val="single" w:sz="4" w:space="0" w:color="auto"/>
              <w:right w:val="single" w:sz="4" w:space="0" w:color="auto"/>
            </w:tcBorders>
            <w:shd w:val="clear" w:color="auto" w:fill="auto"/>
            <w:noWrap/>
            <w:vAlign w:val="center"/>
            <w:hideMark/>
          </w:tcPr>
          <w:p w14:paraId="398A337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3.500</w:t>
            </w:r>
          </w:p>
        </w:tc>
        <w:tc>
          <w:tcPr>
            <w:tcW w:w="227" w:type="pct"/>
            <w:tcBorders>
              <w:top w:val="nil"/>
              <w:left w:val="nil"/>
              <w:bottom w:val="single" w:sz="4" w:space="0" w:color="auto"/>
              <w:right w:val="single" w:sz="4" w:space="0" w:color="auto"/>
            </w:tcBorders>
            <w:shd w:val="clear" w:color="auto" w:fill="auto"/>
            <w:noWrap/>
            <w:vAlign w:val="center"/>
            <w:hideMark/>
          </w:tcPr>
          <w:p w14:paraId="05E53B5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4.350</w:t>
            </w:r>
          </w:p>
        </w:tc>
        <w:tc>
          <w:tcPr>
            <w:tcW w:w="227" w:type="pct"/>
            <w:tcBorders>
              <w:top w:val="nil"/>
              <w:left w:val="nil"/>
              <w:bottom w:val="single" w:sz="4" w:space="0" w:color="auto"/>
              <w:right w:val="single" w:sz="4" w:space="0" w:color="auto"/>
            </w:tcBorders>
            <w:shd w:val="clear" w:color="auto" w:fill="auto"/>
            <w:noWrap/>
            <w:vAlign w:val="center"/>
            <w:hideMark/>
          </w:tcPr>
          <w:p w14:paraId="4621592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5.140</w:t>
            </w:r>
          </w:p>
        </w:tc>
        <w:tc>
          <w:tcPr>
            <w:tcW w:w="227" w:type="pct"/>
            <w:tcBorders>
              <w:top w:val="nil"/>
              <w:left w:val="nil"/>
              <w:bottom w:val="single" w:sz="4" w:space="0" w:color="auto"/>
              <w:right w:val="single" w:sz="4" w:space="0" w:color="auto"/>
            </w:tcBorders>
            <w:shd w:val="clear" w:color="auto" w:fill="auto"/>
            <w:noWrap/>
            <w:vAlign w:val="center"/>
            <w:hideMark/>
          </w:tcPr>
          <w:p w14:paraId="08663F5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8.700</w:t>
            </w:r>
          </w:p>
        </w:tc>
        <w:tc>
          <w:tcPr>
            <w:tcW w:w="227" w:type="pct"/>
            <w:tcBorders>
              <w:top w:val="nil"/>
              <w:left w:val="nil"/>
              <w:bottom w:val="single" w:sz="4" w:space="0" w:color="auto"/>
              <w:right w:val="single" w:sz="4" w:space="0" w:color="auto"/>
            </w:tcBorders>
            <w:shd w:val="clear" w:color="auto" w:fill="auto"/>
            <w:noWrap/>
            <w:vAlign w:val="center"/>
            <w:hideMark/>
          </w:tcPr>
          <w:p w14:paraId="5599482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44.600</w:t>
            </w:r>
          </w:p>
        </w:tc>
        <w:tc>
          <w:tcPr>
            <w:tcW w:w="237" w:type="pct"/>
            <w:tcBorders>
              <w:top w:val="nil"/>
              <w:left w:val="nil"/>
              <w:bottom w:val="single" w:sz="4" w:space="0" w:color="auto"/>
              <w:right w:val="single" w:sz="4" w:space="0" w:color="auto"/>
            </w:tcBorders>
            <w:shd w:val="clear" w:color="auto" w:fill="auto"/>
            <w:noWrap/>
            <w:vAlign w:val="center"/>
            <w:hideMark/>
          </w:tcPr>
          <w:p w14:paraId="7471953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385.000</w:t>
            </w:r>
          </w:p>
        </w:tc>
        <w:tc>
          <w:tcPr>
            <w:tcW w:w="284" w:type="pct"/>
            <w:tcBorders>
              <w:top w:val="nil"/>
              <w:left w:val="nil"/>
              <w:bottom w:val="single" w:sz="4" w:space="0" w:color="auto"/>
              <w:right w:val="single" w:sz="4" w:space="0" w:color="auto"/>
            </w:tcBorders>
            <w:shd w:val="clear" w:color="auto" w:fill="auto"/>
            <w:noWrap/>
            <w:vAlign w:val="center"/>
            <w:hideMark/>
          </w:tcPr>
          <w:p w14:paraId="4476871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6.6</w:t>
            </w:r>
          </w:p>
        </w:tc>
        <w:tc>
          <w:tcPr>
            <w:tcW w:w="260" w:type="pct"/>
            <w:tcBorders>
              <w:top w:val="nil"/>
              <w:left w:val="nil"/>
              <w:bottom w:val="single" w:sz="4" w:space="0" w:color="auto"/>
              <w:right w:val="single" w:sz="4" w:space="0" w:color="auto"/>
            </w:tcBorders>
            <w:shd w:val="clear" w:color="auto" w:fill="auto"/>
            <w:noWrap/>
            <w:vAlign w:val="center"/>
            <w:hideMark/>
          </w:tcPr>
          <w:p w14:paraId="122A7AD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44.9</w:t>
            </w:r>
          </w:p>
        </w:tc>
      </w:tr>
      <w:tr w:rsidR="00DA1513" w:rsidRPr="00DA1513" w14:paraId="62D46FD6" w14:textId="77777777" w:rsidTr="0027474C">
        <w:trPr>
          <w:trHeight w:val="227"/>
        </w:trPr>
        <w:tc>
          <w:tcPr>
            <w:tcW w:w="819" w:type="pct"/>
            <w:vMerge w:val="restart"/>
            <w:tcBorders>
              <w:top w:val="nil"/>
              <w:left w:val="single" w:sz="4" w:space="0" w:color="auto"/>
              <w:bottom w:val="single" w:sz="4" w:space="0" w:color="auto"/>
              <w:right w:val="single" w:sz="4" w:space="0" w:color="auto"/>
            </w:tcBorders>
            <w:shd w:val="clear" w:color="auto" w:fill="auto"/>
            <w:vAlign w:val="center"/>
            <w:hideMark/>
          </w:tcPr>
          <w:p w14:paraId="2C79CB98" w14:textId="0F44E3FF"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Na</w:t>
            </w:r>
            <w:r w:rsidR="00B51AD4" w:rsidRPr="00B51AD4">
              <w:rPr>
                <w:rFonts w:eastAsia="Times New Roman" w:cs="Times New Roman"/>
                <w:b/>
                <w:bCs/>
                <w:sz w:val="16"/>
                <w:szCs w:val="16"/>
                <w:vertAlign w:val="subscript"/>
              </w:rPr>
              <w:t xml:space="preserve"> D</w:t>
            </w:r>
          </w:p>
        </w:tc>
        <w:tc>
          <w:tcPr>
            <w:tcW w:w="1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8454B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0AB3FBA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RS</w:t>
            </w:r>
          </w:p>
        </w:tc>
        <w:tc>
          <w:tcPr>
            <w:tcW w:w="183" w:type="pct"/>
            <w:tcBorders>
              <w:top w:val="nil"/>
              <w:left w:val="nil"/>
              <w:bottom w:val="single" w:sz="4" w:space="0" w:color="auto"/>
              <w:right w:val="single" w:sz="4" w:space="0" w:color="auto"/>
            </w:tcBorders>
            <w:shd w:val="clear" w:color="auto" w:fill="auto"/>
            <w:noWrap/>
            <w:vAlign w:val="center"/>
            <w:hideMark/>
          </w:tcPr>
          <w:p w14:paraId="35CA0E7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0.44</w:t>
            </w:r>
          </w:p>
        </w:tc>
        <w:tc>
          <w:tcPr>
            <w:tcW w:w="136" w:type="pct"/>
            <w:tcBorders>
              <w:top w:val="nil"/>
              <w:left w:val="nil"/>
              <w:bottom w:val="single" w:sz="4" w:space="0" w:color="auto"/>
              <w:right w:val="single" w:sz="4" w:space="0" w:color="auto"/>
            </w:tcBorders>
            <w:shd w:val="clear" w:color="auto" w:fill="auto"/>
            <w:noWrap/>
            <w:vAlign w:val="center"/>
            <w:hideMark/>
          </w:tcPr>
          <w:p w14:paraId="239981B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23</w:t>
            </w:r>
          </w:p>
        </w:tc>
        <w:tc>
          <w:tcPr>
            <w:tcW w:w="238" w:type="pct"/>
            <w:tcBorders>
              <w:top w:val="nil"/>
              <w:left w:val="nil"/>
              <w:bottom w:val="single" w:sz="4" w:space="0" w:color="auto"/>
              <w:right w:val="single" w:sz="4" w:space="0" w:color="auto"/>
            </w:tcBorders>
            <w:shd w:val="clear" w:color="auto" w:fill="auto"/>
            <w:noWrap/>
            <w:vAlign w:val="center"/>
            <w:hideMark/>
          </w:tcPr>
          <w:p w14:paraId="5311E97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7136B64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2.896</w:t>
            </w:r>
          </w:p>
        </w:tc>
        <w:tc>
          <w:tcPr>
            <w:tcW w:w="208" w:type="pct"/>
            <w:tcBorders>
              <w:top w:val="nil"/>
              <w:left w:val="nil"/>
              <w:bottom w:val="single" w:sz="4" w:space="0" w:color="auto"/>
              <w:right w:val="single" w:sz="4" w:space="0" w:color="auto"/>
            </w:tcBorders>
            <w:shd w:val="clear" w:color="auto" w:fill="auto"/>
            <w:noWrap/>
            <w:vAlign w:val="center"/>
            <w:hideMark/>
          </w:tcPr>
          <w:p w14:paraId="5AFC7EA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0.760</w:t>
            </w:r>
          </w:p>
        </w:tc>
        <w:tc>
          <w:tcPr>
            <w:tcW w:w="179" w:type="pct"/>
            <w:tcBorders>
              <w:top w:val="nil"/>
              <w:left w:val="nil"/>
              <w:bottom w:val="single" w:sz="4" w:space="0" w:color="auto"/>
              <w:right w:val="single" w:sz="4" w:space="0" w:color="auto"/>
            </w:tcBorders>
            <w:shd w:val="clear" w:color="auto" w:fill="auto"/>
            <w:noWrap/>
            <w:vAlign w:val="center"/>
            <w:hideMark/>
          </w:tcPr>
          <w:p w14:paraId="23941FB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0.260</w:t>
            </w:r>
          </w:p>
        </w:tc>
        <w:tc>
          <w:tcPr>
            <w:tcW w:w="188" w:type="pct"/>
            <w:tcBorders>
              <w:top w:val="nil"/>
              <w:left w:val="nil"/>
              <w:bottom w:val="single" w:sz="4" w:space="0" w:color="auto"/>
              <w:right w:val="single" w:sz="4" w:space="0" w:color="auto"/>
            </w:tcBorders>
            <w:shd w:val="clear" w:color="auto" w:fill="auto"/>
            <w:noWrap/>
            <w:vAlign w:val="center"/>
            <w:hideMark/>
          </w:tcPr>
          <w:p w14:paraId="049289A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0.741</w:t>
            </w:r>
          </w:p>
        </w:tc>
        <w:tc>
          <w:tcPr>
            <w:tcW w:w="241" w:type="pct"/>
            <w:tcBorders>
              <w:top w:val="nil"/>
              <w:left w:val="nil"/>
              <w:bottom w:val="single" w:sz="4" w:space="0" w:color="auto"/>
              <w:right w:val="single" w:sz="4" w:space="0" w:color="auto"/>
            </w:tcBorders>
            <w:shd w:val="clear" w:color="auto" w:fill="auto"/>
            <w:noWrap/>
            <w:vAlign w:val="center"/>
            <w:hideMark/>
          </w:tcPr>
          <w:p w14:paraId="04B7860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1.700</w:t>
            </w:r>
          </w:p>
        </w:tc>
        <w:tc>
          <w:tcPr>
            <w:tcW w:w="241" w:type="pct"/>
            <w:tcBorders>
              <w:top w:val="nil"/>
              <w:left w:val="nil"/>
              <w:bottom w:val="single" w:sz="4" w:space="0" w:color="auto"/>
              <w:right w:val="single" w:sz="4" w:space="0" w:color="auto"/>
            </w:tcBorders>
            <w:shd w:val="clear" w:color="auto" w:fill="auto"/>
            <w:noWrap/>
            <w:vAlign w:val="center"/>
            <w:hideMark/>
          </w:tcPr>
          <w:p w14:paraId="0F9DF43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2.400</w:t>
            </w:r>
          </w:p>
        </w:tc>
        <w:tc>
          <w:tcPr>
            <w:tcW w:w="241" w:type="pct"/>
            <w:tcBorders>
              <w:top w:val="nil"/>
              <w:left w:val="nil"/>
              <w:bottom w:val="single" w:sz="4" w:space="0" w:color="auto"/>
              <w:right w:val="single" w:sz="4" w:space="0" w:color="auto"/>
            </w:tcBorders>
            <w:shd w:val="clear" w:color="auto" w:fill="auto"/>
            <w:noWrap/>
            <w:vAlign w:val="center"/>
            <w:hideMark/>
          </w:tcPr>
          <w:p w14:paraId="39AEBFD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2.800</w:t>
            </w:r>
          </w:p>
        </w:tc>
        <w:tc>
          <w:tcPr>
            <w:tcW w:w="227" w:type="pct"/>
            <w:tcBorders>
              <w:top w:val="nil"/>
              <w:left w:val="nil"/>
              <w:bottom w:val="single" w:sz="4" w:space="0" w:color="auto"/>
              <w:right w:val="single" w:sz="4" w:space="0" w:color="auto"/>
            </w:tcBorders>
            <w:shd w:val="clear" w:color="auto" w:fill="auto"/>
            <w:noWrap/>
            <w:vAlign w:val="center"/>
            <w:hideMark/>
          </w:tcPr>
          <w:p w14:paraId="000371F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3.300</w:t>
            </w:r>
          </w:p>
        </w:tc>
        <w:tc>
          <w:tcPr>
            <w:tcW w:w="227" w:type="pct"/>
            <w:tcBorders>
              <w:top w:val="nil"/>
              <w:left w:val="nil"/>
              <w:bottom w:val="single" w:sz="4" w:space="0" w:color="auto"/>
              <w:right w:val="single" w:sz="4" w:space="0" w:color="auto"/>
            </w:tcBorders>
            <w:shd w:val="clear" w:color="auto" w:fill="auto"/>
            <w:noWrap/>
            <w:vAlign w:val="center"/>
            <w:hideMark/>
          </w:tcPr>
          <w:p w14:paraId="1F3864D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3.860</w:t>
            </w:r>
          </w:p>
        </w:tc>
        <w:tc>
          <w:tcPr>
            <w:tcW w:w="227" w:type="pct"/>
            <w:tcBorders>
              <w:top w:val="nil"/>
              <w:left w:val="nil"/>
              <w:bottom w:val="single" w:sz="4" w:space="0" w:color="auto"/>
              <w:right w:val="single" w:sz="4" w:space="0" w:color="auto"/>
            </w:tcBorders>
            <w:shd w:val="clear" w:color="auto" w:fill="auto"/>
            <w:noWrap/>
            <w:vAlign w:val="center"/>
            <w:hideMark/>
          </w:tcPr>
          <w:p w14:paraId="5181E1A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3.900</w:t>
            </w:r>
          </w:p>
        </w:tc>
        <w:tc>
          <w:tcPr>
            <w:tcW w:w="227" w:type="pct"/>
            <w:tcBorders>
              <w:top w:val="nil"/>
              <w:left w:val="nil"/>
              <w:bottom w:val="single" w:sz="4" w:space="0" w:color="auto"/>
              <w:right w:val="single" w:sz="4" w:space="0" w:color="auto"/>
            </w:tcBorders>
            <w:shd w:val="clear" w:color="auto" w:fill="auto"/>
            <w:noWrap/>
            <w:vAlign w:val="center"/>
            <w:hideMark/>
          </w:tcPr>
          <w:p w14:paraId="7EBA9EE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4.460</w:t>
            </w:r>
          </w:p>
        </w:tc>
        <w:tc>
          <w:tcPr>
            <w:tcW w:w="237" w:type="pct"/>
            <w:tcBorders>
              <w:top w:val="nil"/>
              <w:left w:val="nil"/>
              <w:bottom w:val="single" w:sz="4" w:space="0" w:color="auto"/>
              <w:right w:val="single" w:sz="4" w:space="0" w:color="auto"/>
            </w:tcBorders>
            <w:shd w:val="clear" w:color="auto" w:fill="auto"/>
            <w:noWrap/>
            <w:vAlign w:val="center"/>
            <w:hideMark/>
          </w:tcPr>
          <w:p w14:paraId="586E837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4.900</w:t>
            </w:r>
          </w:p>
        </w:tc>
        <w:tc>
          <w:tcPr>
            <w:tcW w:w="284" w:type="pct"/>
            <w:tcBorders>
              <w:top w:val="nil"/>
              <w:left w:val="nil"/>
              <w:bottom w:val="single" w:sz="4" w:space="0" w:color="auto"/>
              <w:right w:val="single" w:sz="4" w:space="0" w:color="auto"/>
            </w:tcBorders>
            <w:shd w:val="clear" w:color="auto" w:fill="auto"/>
            <w:noWrap/>
            <w:vAlign w:val="center"/>
            <w:hideMark/>
          </w:tcPr>
          <w:p w14:paraId="22B6692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w:t>
            </w:r>
          </w:p>
        </w:tc>
        <w:tc>
          <w:tcPr>
            <w:tcW w:w="260" w:type="pct"/>
            <w:tcBorders>
              <w:top w:val="nil"/>
              <w:left w:val="nil"/>
              <w:bottom w:val="single" w:sz="4" w:space="0" w:color="auto"/>
              <w:right w:val="single" w:sz="4" w:space="0" w:color="auto"/>
            </w:tcBorders>
            <w:shd w:val="clear" w:color="auto" w:fill="auto"/>
            <w:noWrap/>
            <w:vAlign w:val="center"/>
            <w:hideMark/>
          </w:tcPr>
          <w:p w14:paraId="4AEC35B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3.4</w:t>
            </w:r>
          </w:p>
        </w:tc>
      </w:tr>
      <w:tr w:rsidR="00DA1513" w:rsidRPr="00DA1513" w14:paraId="108B48BF" w14:textId="77777777" w:rsidTr="0027474C">
        <w:trPr>
          <w:trHeight w:val="227"/>
        </w:trPr>
        <w:tc>
          <w:tcPr>
            <w:tcW w:w="819" w:type="pct"/>
            <w:vMerge/>
            <w:tcBorders>
              <w:top w:val="nil"/>
              <w:left w:val="single" w:sz="4" w:space="0" w:color="auto"/>
              <w:bottom w:val="single" w:sz="4" w:space="0" w:color="auto"/>
              <w:right w:val="single" w:sz="4" w:space="0" w:color="auto"/>
            </w:tcBorders>
            <w:vAlign w:val="center"/>
            <w:hideMark/>
          </w:tcPr>
          <w:p w14:paraId="0AD348DA" w14:textId="77777777" w:rsidR="00DA1513" w:rsidRPr="00DA1513" w:rsidRDefault="00DA1513" w:rsidP="00DA1513">
            <w:pPr>
              <w:spacing w:line="240" w:lineRule="auto"/>
              <w:jc w:val="left"/>
              <w:rPr>
                <w:rFonts w:eastAsia="Times New Roman" w:cs="Times New Roman"/>
                <w:b/>
                <w:bCs/>
                <w:sz w:val="16"/>
                <w:szCs w:val="16"/>
              </w:rPr>
            </w:pPr>
          </w:p>
        </w:tc>
        <w:tc>
          <w:tcPr>
            <w:tcW w:w="194" w:type="pct"/>
            <w:vMerge/>
            <w:tcBorders>
              <w:top w:val="nil"/>
              <w:left w:val="single" w:sz="4" w:space="0" w:color="auto"/>
              <w:bottom w:val="single" w:sz="4" w:space="0" w:color="auto"/>
              <w:right w:val="single" w:sz="4" w:space="0" w:color="auto"/>
            </w:tcBorders>
            <w:vAlign w:val="center"/>
            <w:hideMark/>
          </w:tcPr>
          <w:p w14:paraId="669E7A15" w14:textId="77777777" w:rsidR="00DA1513" w:rsidRPr="00DA1513" w:rsidRDefault="00DA1513" w:rsidP="00DA1513">
            <w:pPr>
              <w:spacing w:line="240" w:lineRule="auto"/>
              <w:jc w:val="left"/>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14:paraId="68BE5BE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DS</w:t>
            </w:r>
          </w:p>
        </w:tc>
        <w:tc>
          <w:tcPr>
            <w:tcW w:w="183" w:type="pct"/>
            <w:tcBorders>
              <w:top w:val="nil"/>
              <w:left w:val="nil"/>
              <w:bottom w:val="single" w:sz="4" w:space="0" w:color="auto"/>
              <w:right w:val="single" w:sz="4" w:space="0" w:color="auto"/>
            </w:tcBorders>
            <w:shd w:val="clear" w:color="auto" w:fill="auto"/>
            <w:noWrap/>
            <w:vAlign w:val="center"/>
            <w:hideMark/>
          </w:tcPr>
          <w:p w14:paraId="69D7C84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162B9AE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24</w:t>
            </w:r>
          </w:p>
        </w:tc>
        <w:tc>
          <w:tcPr>
            <w:tcW w:w="238" w:type="pct"/>
            <w:tcBorders>
              <w:top w:val="nil"/>
              <w:left w:val="nil"/>
              <w:bottom w:val="single" w:sz="4" w:space="0" w:color="auto"/>
              <w:right w:val="single" w:sz="4" w:space="0" w:color="auto"/>
            </w:tcBorders>
            <w:shd w:val="clear" w:color="auto" w:fill="auto"/>
            <w:noWrap/>
            <w:vAlign w:val="center"/>
            <w:hideMark/>
          </w:tcPr>
          <w:p w14:paraId="21E21F2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7AD109F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3.613</w:t>
            </w:r>
          </w:p>
        </w:tc>
        <w:tc>
          <w:tcPr>
            <w:tcW w:w="208" w:type="pct"/>
            <w:tcBorders>
              <w:top w:val="nil"/>
              <w:left w:val="nil"/>
              <w:bottom w:val="single" w:sz="4" w:space="0" w:color="auto"/>
              <w:right w:val="single" w:sz="4" w:space="0" w:color="auto"/>
            </w:tcBorders>
            <w:shd w:val="clear" w:color="auto" w:fill="auto"/>
            <w:noWrap/>
            <w:vAlign w:val="center"/>
            <w:hideMark/>
          </w:tcPr>
          <w:p w14:paraId="4077D51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1.680</w:t>
            </w:r>
          </w:p>
        </w:tc>
        <w:tc>
          <w:tcPr>
            <w:tcW w:w="179" w:type="pct"/>
            <w:tcBorders>
              <w:top w:val="nil"/>
              <w:left w:val="nil"/>
              <w:bottom w:val="single" w:sz="4" w:space="0" w:color="auto"/>
              <w:right w:val="single" w:sz="4" w:space="0" w:color="auto"/>
            </w:tcBorders>
            <w:shd w:val="clear" w:color="auto" w:fill="auto"/>
            <w:noWrap/>
            <w:vAlign w:val="center"/>
            <w:hideMark/>
          </w:tcPr>
          <w:p w14:paraId="5036D28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0.470</w:t>
            </w:r>
          </w:p>
        </w:tc>
        <w:tc>
          <w:tcPr>
            <w:tcW w:w="188" w:type="pct"/>
            <w:tcBorders>
              <w:top w:val="nil"/>
              <w:left w:val="nil"/>
              <w:bottom w:val="single" w:sz="4" w:space="0" w:color="auto"/>
              <w:right w:val="single" w:sz="4" w:space="0" w:color="auto"/>
            </w:tcBorders>
            <w:shd w:val="clear" w:color="auto" w:fill="auto"/>
            <w:noWrap/>
            <w:vAlign w:val="center"/>
            <w:hideMark/>
          </w:tcPr>
          <w:p w14:paraId="6236A86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0.667</w:t>
            </w:r>
          </w:p>
        </w:tc>
        <w:tc>
          <w:tcPr>
            <w:tcW w:w="241" w:type="pct"/>
            <w:tcBorders>
              <w:top w:val="nil"/>
              <w:left w:val="nil"/>
              <w:bottom w:val="single" w:sz="4" w:space="0" w:color="auto"/>
              <w:right w:val="single" w:sz="4" w:space="0" w:color="auto"/>
            </w:tcBorders>
            <w:shd w:val="clear" w:color="auto" w:fill="auto"/>
            <w:noWrap/>
            <w:vAlign w:val="center"/>
            <w:hideMark/>
          </w:tcPr>
          <w:p w14:paraId="65E870A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2.600</w:t>
            </w:r>
          </w:p>
        </w:tc>
        <w:tc>
          <w:tcPr>
            <w:tcW w:w="241" w:type="pct"/>
            <w:tcBorders>
              <w:top w:val="nil"/>
              <w:left w:val="nil"/>
              <w:bottom w:val="single" w:sz="4" w:space="0" w:color="auto"/>
              <w:right w:val="single" w:sz="4" w:space="0" w:color="auto"/>
            </w:tcBorders>
            <w:shd w:val="clear" w:color="auto" w:fill="auto"/>
            <w:noWrap/>
            <w:vAlign w:val="center"/>
            <w:hideMark/>
          </w:tcPr>
          <w:p w14:paraId="2137B28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2.900</w:t>
            </w:r>
          </w:p>
        </w:tc>
        <w:tc>
          <w:tcPr>
            <w:tcW w:w="241" w:type="pct"/>
            <w:tcBorders>
              <w:top w:val="nil"/>
              <w:left w:val="nil"/>
              <w:bottom w:val="single" w:sz="4" w:space="0" w:color="auto"/>
              <w:right w:val="single" w:sz="4" w:space="0" w:color="auto"/>
            </w:tcBorders>
            <w:shd w:val="clear" w:color="auto" w:fill="auto"/>
            <w:noWrap/>
            <w:vAlign w:val="center"/>
            <w:hideMark/>
          </w:tcPr>
          <w:p w14:paraId="70C9C84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3.150</w:t>
            </w:r>
          </w:p>
        </w:tc>
        <w:tc>
          <w:tcPr>
            <w:tcW w:w="227" w:type="pct"/>
            <w:tcBorders>
              <w:top w:val="nil"/>
              <w:left w:val="nil"/>
              <w:bottom w:val="single" w:sz="4" w:space="0" w:color="auto"/>
              <w:right w:val="single" w:sz="4" w:space="0" w:color="auto"/>
            </w:tcBorders>
            <w:shd w:val="clear" w:color="auto" w:fill="auto"/>
            <w:noWrap/>
            <w:vAlign w:val="center"/>
            <w:hideMark/>
          </w:tcPr>
          <w:p w14:paraId="08152BB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3.725</w:t>
            </w:r>
          </w:p>
        </w:tc>
        <w:tc>
          <w:tcPr>
            <w:tcW w:w="227" w:type="pct"/>
            <w:tcBorders>
              <w:top w:val="nil"/>
              <w:left w:val="nil"/>
              <w:bottom w:val="single" w:sz="4" w:space="0" w:color="auto"/>
              <w:right w:val="single" w:sz="4" w:space="0" w:color="auto"/>
            </w:tcBorders>
            <w:shd w:val="clear" w:color="auto" w:fill="auto"/>
            <w:noWrap/>
            <w:vAlign w:val="center"/>
            <w:hideMark/>
          </w:tcPr>
          <w:p w14:paraId="2F3A5F0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4.480</w:t>
            </w:r>
          </w:p>
        </w:tc>
        <w:tc>
          <w:tcPr>
            <w:tcW w:w="227" w:type="pct"/>
            <w:tcBorders>
              <w:top w:val="nil"/>
              <w:left w:val="nil"/>
              <w:bottom w:val="single" w:sz="4" w:space="0" w:color="auto"/>
              <w:right w:val="single" w:sz="4" w:space="0" w:color="auto"/>
            </w:tcBorders>
            <w:shd w:val="clear" w:color="auto" w:fill="auto"/>
            <w:noWrap/>
            <w:vAlign w:val="center"/>
            <w:hideMark/>
          </w:tcPr>
          <w:p w14:paraId="6D5D343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4.685</w:t>
            </w:r>
          </w:p>
        </w:tc>
        <w:tc>
          <w:tcPr>
            <w:tcW w:w="227" w:type="pct"/>
            <w:tcBorders>
              <w:top w:val="nil"/>
              <w:left w:val="nil"/>
              <w:bottom w:val="single" w:sz="4" w:space="0" w:color="auto"/>
              <w:right w:val="single" w:sz="4" w:space="0" w:color="auto"/>
            </w:tcBorders>
            <w:shd w:val="clear" w:color="auto" w:fill="auto"/>
            <w:noWrap/>
            <w:vAlign w:val="center"/>
            <w:hideMark/>
          </w:tcPr>
          <w:p w14:paraId="2BA8E83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8.102</w:t>
            </w:r>
          </w:p>
        </w:tc>
        <w:tc>
          <w:tcPr>
            <w:tcW w:w="237" w:type="pct"/>
            <w:tcBorders>
              <w:top w:val="nil"/>
              <w:left w:val="nil"/>
              <w:bottom w:val="single" w:sz="4" w:space="0" w:color="auto"/>
              <w:right w:val="single" w:sz="4" w:space="0" w:color="auto"/>
            </w:tcBorders>
            <w:shd w:val="clear" w:color="auto" w:fill="auto"/>
            <w:noWrap/>
            <w:vAlign w:val="center"/>
            <w:hideMark/>
          </w:tcPr>
          <w:p w14:paraId="09E05AE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11.000</w:t>
            </w:r>
          </w:p>
        </w:tc>
        <w:tc>
          <w:tcPr>
            <w:tcW w:w="284" w:type="pct"/>
            <w:tcBorders>
              <w:top w:val="nil"/>
              <w:left w:val="nil"/>
              <w:bottom w:val="single" w:sz="4" w:space="0" w:color="auto"/>
              <w:right w:val="single" w:sz="4" w:space="0" w:color="auto"/>
            </w:tcBorders>
            <w:shd w:val="clear" w:color="auto" w:fill="auto"/>
            <w:noWrap/>
            <w:vAlign w:val="center"/>
            <w:hideMark/>
          </w:tcPr>
          <w:p w14:paraId="7F0CCF4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3.7</w:t>
            </w:r>
          </w:p>
        </w:tc>
        <w:tc>
          <w:tcPr>
            <w:tcW w:w="260" w:type="pct"/>
            <w:tcBorders>
              <w:top w:val="nil"/>
              <w:left w:val="nil"/>
              <w:bottom w:val="single" w:sz="4" w:space="0" w:color="auto"/>
              <w:right w:val="single" w:sz="4" w:space="0" w:color="auto"/>
            </w:tcBorders>
            <w:shd w:val="clear" w:color="auto" w:fill="auto"/>
            <w:noWrap/>
            <w:vAlign w:val="center"/>
            <w:hideMark/>
          </w:tcPr>
          <w:p w14:paraId="29788B7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16.9</w:t>
            </w:r>
          </w:p>
        </w:tc>
      </w:tr>
      <w:tr w:rsidR="0027474C" w:rsidRPr="00DA1513" w14:paraId="05579400" w14:textId="77777777" w:rsidTr="0027474C">
        <w:trPr>
          <w:trHeight w:val="227"/>
        </w:trPr>
        <w:tc>
          <w:tcPr>
            <w:tcW w:w="819" w:type="pct"/>
            <w:tcBorders>
              <w:top w:val="nil"/>
              <w:left w:val="single" w:sz="4" w:space="0" w:color="auto"/>
              <w:bottom w:val="single" w:sz="4" w:space="0" w:color="auto"/>
              <w:right w:val="single" w:sz="4" w:space="0" w:color="auto"/>
            </w:tcBorders>
            <w:vAlign w:val="center"/>
          </w:tcPr>
          <w:p w14:paraId="0616DA32" w14:textId="4808F3C7" w:rsidR="0027474C" w:rsidRPr="00DA1513" w:rsidRDefault="0027474C" w:rsidP="0027474C">
            <w:pPr>
              <w:spacing w:line="240" w:lineRule="auto"/>
              <w:jc w:val="center"/>
              <w:rPr>
                <w:rFonts w:eastAsia="Times New Roman" w:cs="Times New Roman"/>
                <w:b/>
                <w:bCs/>
                <w:sz w:val="16"/>
                <w:szCs w:val="16"/>
              </w:rPr>
            </w:pPr>
            <w:r>
              <w:rPr>
                <w:b/>
                <w:bCs/>
                <w:sz w:val="16"/>
                <w:szCs w:val="16"/>
              </w:rPr>
              <w:t>Al</w:t>
            </w:r>
            <w:r w:rsidRPr="0027474C">
              <w:rPr>
                <w:b/>
                <w:bCs/>
                <w:sz w:val="16"/>
                <w:szCs w:val="16"/>
                <w:vertAlign w:val="subscript"/>
              </w:rPr>
              <w:t xml:space="preserve"> T</w:t>
            </w:r>
          </w:p>
        </w:tc>
        <w:tc>
          <w:tcPr>
            <w:tcW w:w="194" w:type="pct"/>
            <w:tcBorders>
              <w:top w:val="nil"/>
              <w:left w:val="single" w:sz="4" w:space="0" w:color="auto"/>
              <w:bottom w:val="single" w:sz="4" w:space="0" w:color="auto"/>
              <w:right w:val="single" w:sz="4" w:space="0" w:color="auto"/>
            </w:tcBorders>
            <w:vAlign w:val="center"/>
          </w:tcPr>
          <w:p w14:paraId="35BD5A93" w14:textId="1A7D0292" w:rsidR="0027474C" w:rsidRPr="00DA1513" w:rsidRDefault="0027474C" w:rsidP="0027474C">
            <w:pPr>
              <w:spacing w:line="240" w:lineRule="auto"/>
              <w:jc w:val="center"/>
              <w:rPr>
                <w:rFonts w:eastAsia="Times New Roman" w:cs="Times New Roman"/>
                <w:sz w:val="16"/>
                <w:szCs w:val="16"/>
              </w:rPr>
            </w:pPr>
            <w:r>
              <w:rPr>
                <w:sz w:val="16"/>
                <w:szCs w:val="16"/>
              </w:rPr>
              <w:t>0.14</w:t>
            </w:r>
          </w:p>
        </w:tc>
        <w:tc>
          <w:tcPr>
            <w:tcW w:w="235" w:type="pct"/>
            <w:tcBorders>
              <w:top w:val="nil"/>
              <w:left w:val="nil"/>
              <w:bottom w:val="single" w:sz="4" w:space="0" w:color="auto"/>
              <w:right w:val="single" w:sz="4" w:space="0" w:color="auto"/>
            </w:tcBorders>
            <w:shd w:val="clear" w:color="auto" w:fill="auto"/>
            <w:noWrap/>
            <w:vAlign w:val="center"/>
          </w:tcPr>
          <w:p w14:paraId="3C488BE6" w14:textId="48D85662" w:rsidR="0027474C" w:rsidRPr="00DA1513" w:rsidRDefault="0027474C" w:rsidP="0027474C">
            <w:pPr>
              <w:spacing w:line="240" w:lineRule="auto"/>
              <w:jc w:val="center"/>
              <w:rPr>
                <w:rFonts w:eastAsia="Times New Roman" w:cs="Times New Roman"/>
                <w:sz w:val="16"/>
                <w:szCs w:val="16"/>
              </w:rPr>
            </w:pPr>
            <w:r>
              <w:rPr>
                <w:sz w:val="16"/>
                <w:szCs w:val="16"/>
              </w:rPr>
              <w:t>WD</w:t>
            </w:r>
          </w:p>
        </w:tc>
        <w:tc>
          <w:tcPr>
            <w:tcW w:w="183" w:type="pct"/>
            <w:tcBorders>
              <w:top w:val="nil"/>
              <w:left w:val="nil"/>
              <w:bottom w:val="single" w:sz="4" w:space="0" w:color="auto"/>
              <w:right w:val="single" w:sz="4" w:space="0" w:color="auto"/>
            </w:tcBorders>
            <w:shd w:val="clear" w:color="auto" w:fill="auto"/>
            <w:noWrap/>
            <w:vAlign w:val="center"/>
          </w:tcPr>
          <w:p w14:paraId="462BCFDF" w14:textId="2E76C20C" w:rsidR="0027474C" w:rsidRPr="00DA1513" w:rsidRDefault="0027474C" w:rsidP="0027474C">
            <w:pPr>
              <w:spacing w:line="240" w:lineRule="auto"/>
              <w:jc w:val="center"/>
              <w:rPr>
                <w:rFonts w:eastAsia="Times New Roman" w:cs="Times New Roman"/>
                <w:sz w:val="16"/>
                <w:szCs w:val="16"/>
              </w:rPr>
            </w:pPr>
            <w:r>
              <w:rPr>
                <w:sz w:val="16"/>
                <w:szCs w:val="16"/>
              </w:rPr>
              <w:t>&lt;0.05</w:t>
            </w:r>
          </w:p>
        </w:tc>
        <w:tc>
          <w:tcPr>
            <w:tcW w:w="136" w:type="pct"/>
            <w:tcBorders>
              <w:top w:val="nil"/>
              <w:left w:val="nil"/>
              <w:bottom w:val="single" w:sz="4" w:space="0" w:color="auto"/>
              <w:right w:val="single" w:sz="4" w:space="0" w:color="auto"/>
            </w:tcBorders>
            <w:shd w:val="clear" w:color="auto" w:fill="auto"/>
            <w:noWrap/>
            <w:vAlign w:val="center"/>
          </w:tcPr>
          <w:p w14:paraId="19D26545" w14:textId="1CFF1509" w:rsidR="0027474C" w:rsidRPr="00DA1513" w:rsidRDefault="0027474C" w:rsidP="0027474C">
            <w:pPr>
              <w:spacing w:line="240" w:lineRule="auto"/>
              <w:jc w:val="center"/>
              <w:rPr>
                <w:rFonts w:eastAsia="Times New Roman" w:cs="Times New Roman"/>
                <w:sz w:val="16"/>
                <w:szCs w:val="16"/>
              </w:rPr>
            </w:pPr>
            <w:r>
              <w:rPr>
                <w:sz w:val="16"/>
                <w:szCs w:val="16"/>
              </w:rPr>
              <w:t>47</w:t>
            </w:r>
          </w:p>
        </w:tc>
        <w:tc>
          <w:tcPr>
            <w:tcW w:w="238" w:type="pct"/>
            <w:tcBorders>
              <w:top w:val="nil"/>
              <w:left w:val="nil"/>
              <w:bottom w:val="single" w:sz="4" w:space="0" w:color="auto"/>
              <w:right w:val="single" w:sz="4" w:space="0" w:color="auto"/>
            </w:tcBorders>
            <w:shd w:val="clear" w:color="auto" w:fill="auto"/>
            <w:noWrap/>
            <w:vAlign w:val="center"/>
          </w:tcPr>
          <w:p w14:paraId="3783D7F1" w14:textId="00D6C979" w:rsidR="0027474C" w:rsidRPr="00DA1513" w:rsidRDefault="0027474C" w:rsidP="0027474C">
            <w:pPr>
              <w:spacing w:line="240" w:lineRule="auto"/>
              <w:jc w:val="center"/>
              <w:rPr>
                <w:rFonts w:eastAsia="Times New Roman" w:cs="Times New Roman"/>
                <w:sz w:val="16"/>
                <w:szCs w:val="16"/>
              </w:rPr>
            </w:pPr>
            <w:r>
              <w:rPr>
                <w:sz w:val="16"/>
                <w:szCs w:val="16"/>
              </w:rPr>
              <w:t>4.3</w:t>
            </w:r>
          </w:p>
        </w:tc>
        <w:tc>
          <w:tcPr>
            <w:tcW w:w="208" w:type="pct"/>
            <w:tcBorders>
              <w:top w:val="nil"/>
              <w:left w:val="nil"/>
              <w:bottom w:val="single" w:sz="4" w:space="0" w:color="auto"/>
              <w:right w:val="single" w:sz="4" w:space="0" w:color="auto"/>
            </w:tcBorders>
            <w:shd w:val="clear" w:color="auto" w:fill="auto"/>
            <w:noWrap/>
            <w:vAlign w:val="center"/>
          </w:tcPr>
          <w:p w14:paraId="58000427" w14:textId="4AFBDA35" w:rsidR="0027474C" w:rsidRPr="00DA1513" w:rsidRDefault="0027474C" w:rsidP="0027474C">
            <w:pPr>
              <w:spacing w:line="240" w:lineRule="auto"/>
              <w:jc w:val="center"/>
              <w:rPr>
                <w:rFonts w:eastAsia="Times New Roman" w:cs="Times New Roman"/>
                <w:sz w:val="16"/>
                <w:szCs w:val="16"/>
              </w:rPr>
            </w:pPr>
            <w:r>
              <w:rPr>
                <w:sz w:val="16"/>
                <w:szCs w:val="16"/>
              </w:rPr>
              <w:t>0.740</w:t>
            </w:r>
          </w:p>
        </w:tc>
        <w:tc>
          <w:tcPr>
            <w:tcW w:w="208" w:type="pct"/>
            <w:tcBorders>
              <w:top w:val="nil"/>
              <w:left w:val="nil"/>
              <w:bottom w:val="single" w:sz="4" w:space="0" w:color="auto"/>
              <w:right w:val="single" w:sz="4" w:space="0" w:color="auto"/>
            </w:tcBorders>
            <w:shd w:val="clear" w:color="auto" w:fill="auto"/>
            <w:noWrap/>
            <w:vAlign w:val="center"/>
          </w:tcPr>
          <w:p w14:paraId="13AC3093" w14:textId="3AEF0663" w:rsidR="0027474C" w:rsidRPr="00DA1513" w:rsidRDefault="0027474C" w:rsidP="0027474C">
            <w:pPr>
              <w:spacing w:line="240" w:lineRule="auto"/>
              <w:jc w:val="center"/>
              <w:rPr>
                <w:rFonts w:eastAsia="Times New Roman" w:cs="Times New Roman"/>
                <w:sz w:val="16"/>
                <w:szCs w:val="16"/>
              </w:rPr>
            </w:pPr>
            <w:r>
              <w:rPr>
                <w:sz w:val="16"/>
                <w:szCs w:val="16"/>
              </w:rPr>
              <w:t>1.760</w:t>
            </w:r>
          </w:p>
        </w:tc>
        <w:tc>
          <w:tcPr>
            <w:tcW w:w="179" w:type="pct"/>
            <w:tcBorders>
              <w:top w:val="nil"/>
              <w:left w:val="nil"/>
              <w:bottom w:val="single" w:sz="4" w:space="0" w:color="auto"/>
              <w:right w:val="single" w:sz="4" w:space="0" w:color="auto"/>
            </w:tcBorders>
            <w:shd w:val="clear" w:color="auto" w:fill="auto"/>
            <w:noWrap/>
            <w:vAlign w:val="center"/>
          </w:tcPr>
          <w:p w14:paraId="4FD03A2A" w14:textId="7ED4CED1" w:rsidR="0027474C" w:rsidRPr="00DA1513" w:rsidRDefault="0027474C" w:rsidP="0027474C">
            <w:pPr>
              <w:spacing w:line="240" w:lineRule="auto"/>
              <w:jc w:val="center"/>
              <w:rPr>
                <w:rFonts w:eastAsia="Times New Roman" w:cs="Times New Roman"/>
                <w:sz w:val="16"/>
                <w:szCs w:val="16"/>
              </w:rPr>
            </w:pPr>
            <w:r>
              <w:rPr>
                <w:sz w:val="16"/>
                <w:szCs w:val="16"/>
              </w:rPr>
              <w:t>2.380</w:t>
            </w:r>
          </w:p>
        </w:tc>
        <w:tc>
          <w:tcPr>
            <w:tcW w:w="188" w:type="pct"/>
            <w:tcBorders>
              <w:top w:val="nil"/>
              <w:left w:val="nil"/>
              <w:bottom w:val="single" w:sz="4" w:space="0" w:color="auto"/>
              <w:right w:val="single" w:sz="4" w:space="0" w:color="auto"/>
            </w:tcBorders>
            <w:shd w:val="clear" w:color="auto" w:fill="auto"/>
            <w:noWrap/>
            <w:vAlign w:val="center"/>
          </w:tcPr>
          <w:p w14:paraId="02543108" w14:textId="450F135F" w:rsidR="0027474C" w:rsidRPr="00DA1513" w:rsidRDefault="0027474C" w:rsidP="0027474C">
            <w:pPr>
              <w:spacing w:line="240" w:lineRule="auto"/>
              <w:jc w:val="center"/>
              <w:rPr>
                <w:rFonts w:eastAsia="Times New Roman" w:cs="Times New Roman"/>
                <w:sz w:val="16"/>
                <w:szCs w:val="16"/>
              </w:rPr>
            </w:pPr>
            <w:r>
              <w:rPr>
                <w:sz w:val="16"/>
                <w:szCs w:val="16"/>
              </w:rPr>
              <w:t>0.077</w:t>
            </w:r>
          </w:p>
        </w:tc>
        <w:tc>
          <w:tcPr>
            <w:tcW w:w="241" w:type="pct"/>
            <w:tcBorders>
              <w:top w:val="nil"/>
              <w:left w:val="nil"/>
              <w:bottom w:val="single" w:sz="4" w:space="0" w:color="auto"/>
              <w:right w:val="single" w:sz="4" w:space="0" w:color="auto"/>
            </w:tcBorders>
            <w:shd w:val="clear" w:color="auto" w:fill="auto"/>
            <w:noWrap/>
            <w:vAlign w:val="center"/>
          </w:tcPr>
          <w:p w14:paraId="72E9B63A" w14:textId="6E670FA1" w:rsidR="0027474C" w:rsidRPr="00DA1513" w:rsidRDefault="0027474C" w:rsidP="0027474C">
            <w:pPr>
              <w:spacing w:line="240" w:lineRule="auto"/>
              <w:jc w:val="center"/>
              <w:rPr>
                <w:rFonts w:eastAsia="Times New Roman" w:cs="Times New Roman"/>
                <w:sz w:val="16"/>
                <w:szCs w:val="16"/>
              </w:rPr>
            </w:pPr>
            <w:r>
              <w:rPr>
                <w:sz w:val="16"/>
                <w:szCs w:val="16"/>
              </w:rPr>
              <w:t>&lt;0.025</w:t>
            </w:r>
          </w:p>
        </w:tc>
        <w:tc>
          <w:tcPr>
            <w:tcW w:w="241" w:type="pct"/>
            <w:tcBorders>
              <w:top w:val="nil"/>
              <w:left w:val="nil"/>
              <w:bottom w:val="single" w:sz="4" w:space="0" w:color="auto"/>
              <w:right w:val="single" w:sz="4" w:space="0" w:color="auto"/>
            </w:tcBorders>
            <w:shd w:val="clear" w:color="auto" w:fill="auto"/>
            <w:noWrap/>
            <w:vAlign w:val="center"/>
          </w:tcPr>
          <w:p w14:paraId="0B00C35D" w14:textId="02CF97D1" w:rsidR="0027474C" w:rsidRPr="00DA1513" w:rsidRDefault="0027474C" w:rsidP="0027474C">
            <w:pPr>
              <w:spacing w:line="240" w:lineRule="auto"/>
              <w:jc w:val="center"/>
              <w:rPr>
                <w:rFonts w:eastAsia="Times New Roman" w:cs="Times New Roman"/>
                <w:sz w:val="16"/>
                <w:szCs w:val="16"/>
              </w:rPr>
            </w:pPr>
            <w:r>
              <w:rPr>
                <w:sz w:val="16"/>
                <w:szCs w:val="16"/>
              </w:rPr>
              <w:t>0.066</w:t>
            </w:r>
          </w:p>
        </w:tc>
        <w:tc>
          <w:tcPr>
            <w:tcW w:w="241" w:type="pct"/>
            <w:tcBorders>
              <w:top w:val="nil"/>
              <w:left w:val="nil"/>
              <w:bottom w:val="single" w:sz="4" w:space="0" w:color="auto"/>
              <w:right w:val="single" w:sz="4" w:space="0" w:color="auto"/>
            </w:tcBorders>
            <w:shd w:val="clear" w:color="auto" w:fill="auto"/>
            <w:noWrap/>
            <w:vAlign w:val="center"/>
          </w:tcPr>
          <w:p w14:paraId="37538DBE" w14:textId="70FFD802" w:rsidR="0027474C" w:rsidRPr="00DA1513" w:rsidRDefault="0027474C" w:rsidP="0027474C">
            <w:pPr>
              <w:spacing w:line="240" w:lineRule="auto"/>
              <w:jc w:val="center"/>
              <w:rPr>
                <w:rFonts w:eastAsia="Times New Roman" w:cs="Times New Roman"/>
                <w:sz w:val="16"/>
                <w:szCs w:val="16"/>
              </w:rPr>
            </w:pPr>
            <w:r>
              <w:rPr>
                <w:sz w:val="16"/>
                <w:szCs w:val="16"/>
              </w:rPr>
              <w:t>0.099</w:t>
            </w:r>
          </w:p>
        </w:tc>
        <w:tc>
          <w:tcPr>
            <w:tcW w:w="227" w:type="pct"/>
            <w:tcBorders>
              <w:top w:val="nil"/>
              <w:left w:val="nil"/>
              <w:bottom w:val="single" w:sz="4" w:space="0" w:color="auto"/>
              <w:right w:val="single" w:sz="4" w:space="0" w:color="auto"/>
            </w:tcBorders>
            <w:shd w:val="clear" w:color="auto" w:fill="auto"/>
            <w:noWrap/>
            <w:vAlign w:val="center"/>
          </w:tcPr>
          <w:p w14:paraId="1B718C64" w14:textId="220EAF94" w:rsidR="0027474C" w:rsidRPr="00DA1513" w:rsidRDefault="0027474C" w:rsidP="0027474C">
            <w:pPr>
              <w:spacing w:line="240" w:lineRule="auto"/>
              <w:jc w:val="center"/>
              <w:rPr>
                <w:rFonts w:eastAsia="Times New Roman" w:cs="Times New Roman"/>
                <w:sz w:val="16"/>
                <w:szCs w:val="16"/>
              </w:rPr>
            </w:pPr>
            <w:r>
              <w:rPr>
                <w:sz w:val="16"/>
                <w:szCs w:val="16"/>
              </w:rPr>
              <w:t>0.234</w:t>
            </w:r>
          </w:p>
        </w:tc>
        <w:tc>
          <w:tcPr>
            <w:tcW w:w="227" w:type="pct"/>
            <w:tcBorders>
              <w:top w:val="nil"/>
              <w:left w:val="nil"/>
              <w:bottom w:val="single" w:sz="4" w:space="0" w:color="auto"/>
              <w:right w:val="single" w:sz="4" w:space="0" w:color="auto"/>
            </w:tcBorders>
            <w:shd w:val="clear" w:color="auto" w:fill="auto"/>
            <w:noWrap/>
            <w:vAlign w:val="center"/>
          </w:tcPr>
          <w:p w14:paraId="6E238E0D" w14:textId="28728C12" w:rsidR="0027474C" w:rsidRPr="00DA1513" w:rsidRDefault="0027474C" w:rsidP="0027474C">
            <w:pPr>
              <w:spacing w:line="240" w:lineRule="auto"/>
              <w:jc w:val="center"/>
              <w:rPr>
                <w:rFonts w:eastAsia="Times New Roman" w:cs="Times New Roman"/>
                <w:sz w:val="16"/>
                <w:szCs w:val="16"/>
              </w:rPr>
            </w:pPr>
            <w:r>
              <w:rPr>
                <w:sz w:val="16"/>
                <w:szCs w:val="16"/>
              </w:rPr>
              <w:t>1.800</w:t>
            </w:r>
          </w:p>
        </w:tc>
        <w:tc>
          <w:tcPr>
            <w:tcW w:w="227" w:type="pct"/>
            <w:tcBorders>
              <w:top w:val="nil"/>
              <w:left w:val="nil"/>
              <w:bottom w:val="single" w:sz="4" w:space="0" w:color="auto"/>
              <w:right w:val="single" w:sz="4" w:space="0" w:color="auto"/>
            </w:tcBorders>
            <w:shd w:val="clear" w:color="auto" w:fill="auto"/>
            <w:noWrap/>
            <w:vAlign w:val="center"/>
          </w:tcPr>
          <w:p w14:paraId="650D6BA0" w14:textId="4D745712" w:rsidR="0027474C" w:rsidRPr="00DA1513" w:rsidRDefault="0027474C" w:rsidP="0027474C">
            <w:pPr>
              <w:spacing w:line="240" w:lineRule="auto"/>
              <w:jc w:val="center"/>
              <w:rPr>
                <w:rFonts w:eastAsia="Times New Roman" w:cs="Times New Roman"/>
                <w:sz w:val="16"/>
                <w:szCs w:val="16"/>
              </w:rPr>
            </w:pPr>
            <w:r>
              <w:rPr>
                <w:sz w:val="16"/>
                <w:szCs w:val="16"/>
              </w:rPr>
              <w:t>4.130</w:t>
            </w:r>
          </w:p>
        </w:tc>
        <w:tc>
          <w:tcPr>
            <w:tcW w:w="227" w:type="pct"/>
            <w:tcBorders>
              <w:top w:val="nil"/>
              <w:left w:val="nil"/>
              <w:bottom w:val="single" w:sz="4" w:space="0" w:color="auto"/>
              <w:right w:val="single" w:sz="4" w:space="0" w:color="auto"/>
            </w:tcBorders>
            <w:shd w:val="clear" w:color="auto" w:fill="auto"/>
            <w:noWrap/>
            <w:vAlign w:val="center"/>
          </w:tcPr>
          <w:p w14:paraId="4EE6D056" w14:textId="033D20CA" w:rsidR="0027474C" w:rsidRPr="00DA1513" w:rsidRDefault="0027474C" w:rsidP="0027474C">
            <w:pPr>
              <w:spacing w:line="240" w:lineRule="auto"/>
              <w:jc w:val="center"/>
              <w:rPr>
                <w:rFonts w:eastAsia="Times New Roman" w:cs="Times New Roman"/>
                <w:sz w:val="16"/>
                <w:szCs w:val="16"/>
              </w:rPr>
            </w:pPr>
            <w:r>
              <w:rPr>
                <w:sz w:val="16"/>
                <w:szCs w:val="16"/>
              </w:rPr>
              <w:t>7.396</w:t>
            </w:r>
          </w:p>
        </w:tc>
        <w:tc>
          <w:tcPr>
            <w:tcW w:w="237" w:type="pct"/>
            <w:tcBorders>
              <w:top w:val="nil"/>
              <w:left w:val="nil"/>
              <w:bottom w:val="single" w:sz="4" w:space="0" w:color="auto"/>
              <w:right w:val="single" w:sz="4" w:space="0" w:color="auto"/>
            </w:tcBorders>
            <w:shd w:val="clear" w:color="auto" w:fill="auto"/>
            <w:noWrap/>
            <w:vAlign w:val="center"/>
          </w:tcPr>
          <w:p w14:paraId="07D34CB6" w14:textId="5B1F914A" w:rsidR="0027474C" w:rsidRPr="00DA1513" w:rsidRDefault="0027474C" w:rsidP="0027474C">
            <w:pPr>
              <w:spacing w:line="240" w:lineRule="auto"/>
              <w:jc w:val="center"/>
              <w:rPr>
                <w:rFonts w:eastAsia="Times New Roman" w:cs="Times New Roman"/>
                <w:sz w:val="16"/>
                <w:szCs w:val="16"/>
              </w:rPr>
            </w:pPr>
            <w:r>
              <w:rPr>
                <w:sz w:val="16"/>
                <w:szCs w:val="16"/>
              </w:rPr>
              <w:t>8.500</w:t>
            </w:r>
          </w:p>
        </w:tc>
        <w:tc>
          <w:tcPr>
            <w:tcW w:w="284" w:type="pct"/>
            <w:tcBorders>
              <w:top w:val="nil"/>
              <w:left w:val="nil"/>
              <w:bottom w:val="single" w:sz="4" w:space="0" w:color="auto"/>
              <w:right w:val="single" w:sz="4" w:space="0" w:color="auto"/>
            </w:tcBorders>
            <w:shd w:val="clear" w:color="auto" w:fill="auto"/>
            <w:noWrap/>
            <w:vAlign w:val="center"/>
          </w:tcPr>
          <w:p w14:paraId="503290F2" w14:textId="6515AEA8" w:rsidR="0027474C" w:rsidRPr="00DA1513" w:rsidRDefault="0027474C" w:rsidP="0027474C">
            <w:pPr>
              <w:spacing w:line="240" w:lineRule="auto"/>
              <w:jc w:val="center"/>
              <w:rPr>
                <w:rFonts w:eastAsia="Times New Roman" w:cs="Times New Roman"/>
                <w:sz w:val="16"/>
                <w:szCs w:val="16"/>
              </w:rPr>
            </w:pPr>
            <w:r>
              <w:rPr>
                <w:sz w:val="16"/>
                <w:szCs w:val="16"/>
              </w:rPr>
              <w:t>3.3</w:t>
            </w:r>
          </w:p>
        </w:tc>
        <w:tc>
          <w:tcPr>
            <w:tcW w:w="260" w:type="pct"/>
            <w:tcBorders>
              <w:top w:val="nil"/>
              <w:left w:val="nil"/>
              <w:bottom w:val="single" w:sz="4" w:space="0" w:color="auto"/>
              <w:right w:val="single" w:sz="4" w:space="0" w:color="auto"/>
            </w:tcBorders>
            <w:shd w:val="clear" w:color="auto" w:fill="auto"/>
            <w:noWrap/>
            <w:vAlign w:val="center"/>
          </w:tcPr>
          <w:p w14:paraId="3EEF81E9" w14:textId="0BDA4DA8" w:rsidR="0027474C" w:rsidRPr="00DA1513" w:rsidRDefault="0027474C" w:rsidP="0027474C">
            <w:pPr>
              <w:spacing w:line="240" w:lineRule="auto"/>
              <w:jc w:val="center"/>
              <w:rPr>
                <w:rFonts w:eastAsia="Times New Roman" w:cs="Times New Roman"/>
                <w:sz w:val="16"/>
                <w:szCs w:val="16"/>
              </w:rPr>
            </w:pPr>
            <w:r>
              <w:rPr>
                <w:sz w:val="16"/>
                <w:szCs w:val="16"/>
              </w:rPr>
              <w:t>13.2</w:t>
            </w:r>
          </w:p>
        </w:tc>
      </w:tr>
      <w:tr w:rsidR="0027474C" w:rsidRPr="00DA1513" w14:paraId="01AB37BC" w14:textId="77777777" w:rsidTr="0027474C">
        <w:trPr>
          <w:trHeight w:val="227"/>
        </w:trPr>
        <w:tc>
          <w:tcPr>
            <w:tcW w:w="819" w:type="pct"/>
            <w:tcBorders>
              <w:top w:val="nil"/>
              <w:left w:val="single" w:sz="4" w:space="0" w:color="auto"/>
              <w:bottom w:val="single" w:sz="4" w:space="0" w:color="auto"/>
              <w:right w:val="single" w:sz="4" w:space="0" w:color="auto"/>
            </w:tcBorders>
            <w:vAlign w:val="center"/>
          </w:tcPr>
          <w:p w14:paraId="1B319095" w14:textId="50E1EBB7" w:rsidR="0027474C" w:rsidRPr="00DA1513" w:rsidRDefault="0027474C" w:rsidP="0027474C">
            <w:pPr>
              <w:spacing w:line="240" w:lineRule="auto"/>
              <w:jc w:val="center"/>
              <w:rPr>
                <w:rFonts w:eastAsia="Times New Roman" w:cs="Times New Roman"/>
                <w:b/>
                <w:bCs/>
                <w:sz w:val="16"/>
                <w:szCs w:val="16"/>
              </w:rPr>
            </w:pPr>
            <w:r>
              <w:rPr>
                <w:b/>
                <w:bCs/>
                <w:sz w:val="16"/>
                <w:szCs w:val="16"/>
              </w:rPr>
              <w:t>Al</w:t>
            </w:r>
            <w:r w:rsidRPr="0027474C">
              <w:rPr>
                <w:b/>
                <w:bCs/>
                <w:sz w:val="16"/>
                <w:szCs w:val="16"/>
                <w:vertAlign w:val="subscript"/>
              </w:rPr>
              <w:t xml:space="preserve"> D</w:t>
            </w:r>
          </w:p>
        </w:tc>
        <w:tc>
          <w:tcPr>
            <w:tcW w:w="194" w:type="pct"/>
            <w:tcBorders>
              <w:top w:val="nil"/>
              <w:left w:val="single" w:sz="4" w:space="0" w:color="auto"/>
              <w:bottom w:val="single" w:sz="4" w:space="0" w:color="auto"/>
              <w:right w:val="single" w:sz="4" w:space="0" w:color="auto"/>
            </w:tcBorders>
            <w:vAlign w:val="center"/>
          </w:tcPr>
          <w:p w14:paraId="578452A9" w14:textId="061CA27A" w:rsidR="0027474C" w:rsidRPr="00DA1513" w:rsidRDefault="0027474C" w:rsidP="0027474C">
            <w:pPr>
              <w:spacing w:line="240" w:lineRule="auto"/>
              <w:jc w:val="center"/>
              <w:rPr>
                <w:rFonts w:eastAsia="Times New Roman" w:cs="Times New Roman"/>
                <w:sz w:val="16"/>
                <w:szCs w:val="16"/>
              </w:rPr>
            </w:pPr>
            <w:r>
              <w:rPr>
                <w:sz w:val="16"/>
                <w:szCs w:val="16"/>
              </w:rPr>
              <w:t>0.34</w:t>
            </w:r>
          </w:p>
        </w:tc>
        <w:tc>
          <w:tcPr>
            <w:tcW w:w="235" w:type="pct"/>
            <w:tcBorders>
              <w:top w:val="nil"/>
              <w:left w:val="nil"/>
              <w:bottom w:val="single" w:sz="4" w:space="0" w:color="auto"/>
              <w:right w:val="single" w:sz="4" w:space="0" w:color="auto"/>
            </w:tcBorders>
            <w:shd w:val="clear" w:color="auto" w:fill="auto"/>
            <w:noWrap/>
            <w:vAlign w:val="center"/>
          </w:tcPr>
          <w:p w14:paraId="0A63EF85" w14:textId="1391D161" w:rsidR="0027474C" w:rsidRPr="00DA1513" w:rsidRDefault="0027474C" w:rsidP="0027474C">
            <w:pPr>
              <w:spacing w:line="240" w:lineRule="auto"/>
              <w:jc w:val="center"/>
              <w:rPr>
                <w:rFonts w:eastAsia="Times New Roman" w:cs="Times New Roman"/>
                <w:sz w:val="16"/>
                <w:szCs w:val="16"/>
              </w:rPr>
            </w:pPr>
            <w:r>
              <w:rPr>
                <w:sz w:val="16"/>
                <w:szCs w:val="16"/>
              </w:rPr>
              <w:t>WD</w:t>
            </w:r>
          </w:p>
        </w:tc>
        <w:tc>
          <w:tcPr>
            <w:tcW w:w="183" w:type="pct"/>
            <w:tcBorders>
              <w:top w:val="nil"/>
              <w:left w:val="nil"/>
              <w:bottom w:val="single" w:sz="4" w:space="0" w:color="auto"/>
              <w:right w:val="single" w:sz="4" w:space="0" w:color="auto"/>
            </w:tcBorders>
            <w:shd w:val="clear" w:color="auto" w:fill="auto"/>
            <w:noWrap/>
            <w:vAlign w:val="center"/>
          </w:tcPr>
          <w:p w14:paraId="36E877CA" w14:textId="5C1A2C69" w:rsidR="0027474C" w:rsidRPr="00DA1513" w:rsidRDefault="0027474C" w:rsidP="0027474C">
            <w:pPr>
              <w:spacing w:line="240" w:lineRule="auto"/>
              <w:jc w:val="center"/>
              <w:rPr>
                <w:rFonts w:eastAsia="Times New Roman" w:cs="Times New Roman"/>
                <w:sz w:val="16"/>
                <w:szCs w:val="16"/>
              </w:rPr>
            </w:pPr>
            <w:r>
              <w:rPr>
                <w:sz w:val="16"/>
                <w:szCs w:val="16"/>
              </w:rPr>
              <w:t>&lt;0.05</w:t>
            </w:r>
          </w:p>
        </w:tc>
        <w:tc>
          <w:tcPr>
            <w:tcW w:w="136" w:type="pct"/>
            <w:tcBorders>
              <w:top w:val="nil"/>
              <w:left w:val="nil"/>
              <w:bottom w:val="single" w:sz="4" w:space="0" w:color="auto"/>
              <w:right w:val="single" w:sz="4" w:space="0" w:color="auto"/>
            </w:tcBorders>
            <w:shd w:val="clear" w:color="auto" w:fill="auto"/>
            <w:noWrap/>
            <w:vAlign w:val="center"/>
          </w:tcPr>
          <w:p w14:paraId="0F485C40" w14:textId="73269E7E" w:rsidR="0027474C" w:rsidRPr="00DA1513" w:rsidRDefault="0027474C" w:rsidP="0027474C">
            <w:pPr>
              <w:spacing w:line="240" w:lineRule="auto"/>
              <w:jc w:val="center"/>
              <w:rPr>
                <w:rFonts w:eastAsia="Times New Roman" w:cs="Times New Roman"/>
                <w:sz w:val="16"/>
                <w:szCs w:val="16"/>
              </w:rPr>
            </w:pPr>
            <w:r>
              <w:rPr>
                <w:sz w:val="16"/>
                <w:szCs w:val="16"/>
              </w:rPr>
              <w:t>47</w:t>
            </w:r>
          </w:p>
        </w:tc>
        <w:tc>
          <w:tcPr>
            <w:tcW w:w="238" w:type="pct"/>
            <w:tcBorders>
              <w:top w:val="nil"/>
              <w:left w:val="nil"/>
              <w:bottom w:val="single" w:sz="4" w:space="0" w:color="auto"/>
              <w:right w:val="single" w:sz="4" w:space="0" w:color="auto"/>
            </w:tcBorders>
            <w:shd w:val="clear" w:color="auto" w:fill="auto"/>
            <w:noWrap/>
            <w:vAlign w:val="center"/>
          </w:tcPr>
          <w:p w14:paraId="6607AAE3" w14:textId="2B9B4C9F" w:rsidR="0027474C" w:rsidRPr="00DA1513" w:rsidRDefault="0027474C" w:rsidP="0027474C">
            <w:pPr>
              <w:spacing w:line="240" w:lineRule="auto"/>
              <w:jc w:val="center"/>
              <w:rPr>
                <w:rFonts w:eastAsia="Times New Roman" w:cs="Times New Roman"/>
                <w:sz w:val="16"/>
                <w:szCs w:val="16"/>
              </w:rPr>
            </w:pPr>
            <w:r>
              <w:rPr>
                <w:sz w:val="16"/>
                <w:szCs w:val="16"/>
              </w:rPr>
              <w:t>57.5</w:t>
            </w:r>
          </w:p>
        </w:tc>
        <w:tc>
          <w:tcPr>
            <w:tcW w:w="208" w:type="pct"/>
            <w:tcBorders>
              <w:top w:val="nil"/>
              <w:left w:val="nil"/>
              <w:bottom w:val="single" w:sz="4" w:space="0" w:color="auto"/>
              <w:right w:val="single" w:sz="4" w:space="0" w:color="auto"/>
            </w:tcBorders>
            <w:shd w:val="clear" w:color="auto" w:fill="auto"/>
            <w:noWrap/>
            <w:vAlign w:val="center"/>
          </w:tcPr>
          <w:p w14:paraId="4F33A3AD" w14:textId="7FD74B8C" w:rsidR="0027474C" w:rsidRPr="00DA1513" w:rsidRDefault="0027474C" w:rsidP="0027474C">
            <w:pPr>
              <w:spacing w:line="240" w:lineRule="auto"/>
              <w:jc w:val="center"/>
              <w:rPr>
                <w:rFonts w:eastAsia="Times New Roman" w:cs="Times New Roman"/>
                <w:sz w:val="16"/>
                <w:szCs w:val="16"/>
              </w:rPr>
            </w:pPr>
            <w:r>
              <w:rPr>
                <w:sz w:val="16"/>
                <w:szCs w:val="16"/>
              </w:rPr>
              <w:t>0.034</w:t>
            </w:r>
          </w:p>
        </w:tc>
        <w:tc>
          <w:tcPr>
            <w:tcW w:w="208" w:type="pct"/>
            <w:tcBorders>
              <w:top w:val="nil"/>
              <w:left w:val="nil"/>
              <w:bottom w:val="single" w:sz="4" w:space="0" w:color="auto"/>
              <w:right w:val="single" w:sz="4" w:space="0" w:color="auto"/>
            </w:tcBorders>
            <w:shd w:val="clear" w:color="auto" w:fill="auto"/>
            <w:noWrap/>
            <w:vAlign w:val="center"/>
          </w:tcPr>
          <w:p w14:paraId="0B1AFC31" w14:textId="017A2742" w:rsidR="0027474C" w:rsidRPr="00DA1513" w:rsidRDefault="0027474C" w:rsidP="0027474C">
            <w:pPr>
              <w:spacing w:line="240" w:lineRule="auto"/>
              <w:jc w:val="center"/>
              <w:rPr>
                <w:rFonts w:eastAsia="Times New Roman" w:cs="Times New Roman"/>
                <w:sz w:val="16"/>
                <w:szCs w:val="16"/>
              </w:rPr>
            </w:pPr>
            <w:r>
              <w:rPr>
                <w:sz w:val="16"/>
                <w:szCs w:val="16"/>
              </w:rPr>
              <w:t>0.040</w:t>
            </w:r>
          </w:p>
        </w:tc>
        <w:tc>
          <w:tcPr>
            <w:tcW w:w="179" w:type="pct"/>
            <w:tcBorders>
              <w:top w:val="nil"/>
              <w:left w:val="nil"/>
              <w:bottom w:val="single" w:sz="4" w:space="0" w:color="auto"/>
              <w:right w:val="single" w:sz="4" w:space="0" w:color="auto"/>
            </w:tcBorders>
            <w:shd w:val="clear" w:color="auto" w:fill="auto"/>
            <w:noWrap/>
            <w:vAlign w:val="center"/>
          </w:tcPr>
          <w:p w14:paraId="25499D33" w14:textId="4640C9F2" w:rsidR="0027474C" w:rsidRPr="00DA1513" w:rsidRDefault="0027474C" w:rsidP="0027474C">
            <w:pPr>
              <w:spacing w:line="240" w:lineRule="auto"/>
              <w:jc w:val="center"/>
              <w:rPr>
                <w:rFonts w:eastAsia="Times New Roman" w:cs="Times New Roman"/>
                <w:sz w:val="16"/>
                <w:szCs w:val="16"/>
              </w:rPr>
            </w:pPr>
            <w:r>
              <w:rPr>
                <w:sz w:val="16"/>
                <w:szCs w:val="16"/>
              </w:rPr>
              <w:t>1.040</w:t>
            </w:r>
          </w:p>
        </w:tc>
        <w:tc>
          <w:tcPr>
            <w:tcW w:w="188" w:type="pct"/>
            <w:tcBorders>
              <w:top w:val="nil"/>
              <w:left w:val="nil"/>
              <w:bottom w:val="single" w:sz="4" w:space="0" w:color="auto"/>
              <w:right w:val="single" w:sz="4" w:space="0" w:color="auto"/>
            </w:tcBorders>
            <w:shd w:val="clear" w:color="auto" w:fill="auto"/>
            <w:noWrap/>
            <w:vAlign w:val="center"/>
          </w:tcPr>
          <w:p w14:paraId="14206640" w14:textId="3E9020E2" w:rsidR="0027474C" w:rsidRPr="00DA1513" w:rsidRDefault="0027474C" w:rsidP="0027474C">
            <w:pPr>
              <w:spacing w:line="240" w:lineRule="auto"/>
              <w:jc w:val="center"/>
              <w:rPr>
                <w:rFonts w:eastAsia="Times New Roman" w:cs="Times New Roman"/>
                <w:sz w:val="16"/>
                <w:szCs w:val="16"/>
              </w:rPr>
            </w:pPr>
            <w:r>
              <w:rPr>
                <w:sz w:val="16"/>
                <w:szCs w:val="16"/>
              </w:rPr>
              <w:t>0</w:t>
            </w:r>
          </w:p>
        </w:tc>
        <w:tc>
          <w:tcPr>
            <w:tcW w:w="241" w:type="pct"/>
            <w:tcBorders>
              <w:top w:val="nil"/>
              <w:left w:val="nil"/>
              <w:bottom w:val="single" w:sz="4" w:space="0" w:color="auto"/>
              <w:right w:val="single" w:sz="4" w:space="0" w:color="auto"/>
            </w:tcBorders>
            <w:shd w:val="clear" w:color="auto" w:fill="auto"/>
            <w:noWrap/>
            <w:vAlign w:val="center"/>
          </w:tcPr>
          <w:p w14:paraId="39FF6BFC" w14:textId="3A4A467C" w:rsidR="0027474C" w:rsidRPr="00DA1513" w:rsidRDefault="0027474C" w:rsidP="0027474C">
            <w:pPr>
              <w:spacing w:line="240" w:lineRule="auto"/>
              <w:jc w:val="center"/>
              <w:rPr>
                <w:rFonts w:eastAsia="Times New Roman" w:cs="Times New Roman"/>
                <w:sz w:val="16"/>
                <w:szCs w:val="16"/>
              </w:rPr>
            </w:pPr>
            <w:r>
              <w:rPr>
                <w:sz w:val="16"/>
                <w:szCs w:val="16"/>
              </w:rPr>
              <w:t>&lt;0.025</w:t>
            </w:r>
          </w:p>
        </w:tc>
        <w:tc>
          <w:tcPr>
            <w:tcW w:w="241" w:type="pct"/>
            <w:tcBorders>
              <w:top w:val="nil"/>
              <w:left w:val="nil"/>
              <w:bottom w:val="single" w:sz="4" w:space="0" w:color="auto"/>
              <w:right w:val="single" w:sz="4" w:space="0" w:color="auto"/>
            </w:tcBorders>
            <w:shd w:val="clear" w:color="auto" w:fill="auto"/>
            <w:noWrap/>
            <w:vAlign w:val="center"/>
          </w:tcPr>
          <w:p w14:paraId="16DE6802" w14:textId="4E7EC85B" w:rsidR="0027474C" w:rsidRPr="00DA1513" w:rsidRDefault="0027474C" w:rsidP="0027474C">
            <w:pPr>
              <w:spacing w:line="240" w:lineRule="auto"/>
              <w:jc w:val="center"/>
              <w:rPr>
                <w:rFonts w:eastAsia="Times New Roman" w:cs="Times New Roman"/>
                <w:sz w:val="16"/>
                <w:szCs w:val="16"/>
              </w:rPr>
            </w:pPr>
            <w:r>
              <w:rPr>
                <w:sz w:val="16"/>
                <w:szCs w:val="16"/>
              </w:rPr>
              <w:t>&lt;0.025</w:t>
            </w:r>
          </w:p>
        </w:tc>
        <w:tc>
          <w:tcPr>
            <w:tcW w:w="241" w:type="pct"/>
            <w:tcBorders>
              <w:top w:val="nil"/>
              <w:left w:val="nil"/>
              <w:bottom w:val="single" w:sz="4" w:space="0" w:color="auto"/>
              <w:right w:val="single" w:sz="4" w:space="0" w:color="auto"/>
            </w:tcBorders>
            <w:shd w:val="clear" w:color="auto" w:fill="auto"/>
            <w:noWrap/>
            <w:vAlign w:val="center"/>
          </w:tcPr>
          <w:p w14:paraId="6D48D6D0" w14:textId="70D92592" w:rsidR="0027474C" w:rsidRPr="00DA1513" w:rsidRDefault="0027474C" w:rsidP="0027474C">
            <w:pPr>
              <w:spacing w:line="240" w:lineRule="auto"/>
              <w:jc w:val="center"/>
              <w:rPr>
                <w:rFonts w:eastAsia="Times New Roman" w:cs="Times New Roman"/>
                <w:sz w:val="16"/>
                <w:szCs w:val="16"/>
              </w:rPr>
            </w:pPr>
            <w:r>
              <w:rPr>
                <w:sz w:val="16"/>
                <w:szCs w:val="16"/>
              </w:rPr>
              <w:t>&lt;0.025</w:t>
            </w:r>
          </w:p>
        </w:tc>
        <w:tc>
          <w:tcPr>
            <w:tcW w:w="227" w:type="pct"/>
            <w:tcBorders>
              <w:top w:val="nil"/>
              <w:left w:val="nil"/>
              <w:bottom w:val="single" w:sz="4" w:space="0" w:color="auto"/>
              <w:right w:val="single" w:sz="4" w:space="0" w:color="auto"/>
            </w:tcBorders>
            <w:shd w:val="clear" w:color="auto" w:fill="auto"/>
            <w:noWrap/>
            <w:vAlign w:val="center"/>
          </w:tcPr>
          <w:p w14:paraId="1E65CB59" w14:textId="55833C10" w:rsidR="0027474C" w:rsidRPr="00DA1513" w:rsidRDefault="0027474C" w:rsidP="0027474C">
            <w:pPr>
              <w:spacing w:line="240" w:lineRule="auto"/>
              <w:jc w:val="center"/>
              <w:rPr>
                <w:rFonts w:eastAsia="Times New Roman" w:cs="Times New Roman"/>
                <w:sz w:val="16"/>
                <w:szCs w:val="16"/>
              </w:rPr>
            </w:pPr>
            <w:r>
              <w:rPr>
                <w:sz w:val="16"/>
                <w:szCs w:val="16"/>
              </w:rPr>
              <w:t>0.044</w:t>
            </w:r>
          </w:p>
        </w:tc>
        <w:tc>
          <w:tcPr>
            <w:tcW w:w="227" w:type="pct"/>
            <w:tcBorders>
              <w:top w:val="nil"/>
              <w:left w:val="nil"/>
              <w:bottom w:val="single" w:sz="4" w:space="0" w:color="auto"/>
              <w:right w:val="single" w:sz="4" w:space="0" w:color="auto"/>
            </w:tcBorders>
            <w:shd w:val="clear" w:color="auto" w:fill="auto"/>
            <w:noWrap/>
            <w:vAlign w:val="center"/>
          </w:tcPr>
          <w:p w14:paraId="4236CA75" w14:textId="26A40C8D" w:rsidR="0027474C" w:rsidRPr="00DA1513" w:rsidRDefault="0027474C" w:rsidP="0027474C">
            <w:pPr>
              <w:spacing w:line="240" w:lineRule="auto"/>
              <w:jc w:val="center"/>
              <w:rPr>
                <w:rFonts w:eastAsia="Times New Roman" w:cs="Times New Roman"/>
                <w:sz w:val="16"/>
                <w:szCs w:val="16"/>
              </w:rPr>
            </w:pPr>
            <w:r>
              <w:rPr>
                <w:sz w:val="16"/>
                <w:szCs w:val="16"/>
              </w:rPr>
              <w:t>0.071</w:t>
            </w:r>
          </w:p>
        </w:tc>
        <w:tc>
          <w:tcPr>
            <w:tcW w:w="227" w:type="pct"/>
            <w:tcBorders>
              <w:top w:val="nil"/>
              <w:left w:val="nil"/>
              <w:bottom w:val="single" w:sz="4" w:space="0" w:color="auto"/>
              <w:right w:val="single" w:sz="4" w:space="0" w:color="auto"/>
            </w:tcBorders>
            <w:shd w:val="clear" w:color="auto" w:fill="auto"/>
            <w:noWrap/>
            <w:vAlign w:val="center"/>
          </w:tcPr>
          <w:p w14:paraId="4B01BC07" w14:textId="7E8255C9" w:rsidR="0027474C" w:rsidRPr="00DA1513" w:rsidRDefault="0027474C" w:rsidP="0027474C">
            <w:pPr>
              <w:spacing w:line="240" w:lineRule="auto"/>
              <w:jc w:val="center"/>
              <w:rPr>
                <w:rFonts w:eastAsia="Times New Roman" w:cs="Times New Roman"/>
                <w:sz w:val="16"/>
                <w:szCs w:val="16"/>
              </w:rPr>
            </w:pPr>
            <w:r>
              <w:rPr>
                <w:sz w:val="16"/>
                <w:szCs w:val="16"/>
              </w:rPr>
              <w:t>0.079</w:t>
            </w:r>
          </w:p>
        </w:tc>
        <w:tc>
          <w:tcPr>
            <w:tcW w:w="227" w:type="pct"/>
            <w:tcBorders>
              <w:top w:val="nil"/>
              <w:left w:val="nil"/>
              <w:bottom w:val="single" w:sz="4" w:space="0" w:color="auto"/>
              <w:right w:val="single" w:sz="4" w:space="0" w:color="auto"/>
            </w:tcBorders>
            <w:shd w:val="clear" w:color="auto" w:fill="auto"/>
            <w:noWrap/>
            <w:vAlign w:val="center"/>
          </w:tcPr>
          <w:p w14:paraId="1C972400" w14:textId="6921F4AE" w:rsidR="0027474C" w:rsidRPr="00DA1513" w:rsidRDefault="0027474C" w:rsidP="0027474C">
            <w:pPr>
              <w:spacing w:line="240" w:lineRule="auto"/>
              <w:jc w:val="center"/>
              <w:rPr>
                <w:rFonts w:eastAsia="Times New Roman" w:cs="Times New Roman"/>
                <w:sz w:val="16"/>
                <w:szCs w:val="16"/>
              </w:rPr>
            </w:pPr>
            <w:r>
              <w:rPr>
                <w:sz w:val="16"/>
                <w:szCs w:val="16"/>
              </w:rPr>
              <w:t>0.109</w:t>
            </w:r>
          </w:p>
        </w:tc>
        <w:tc>
          <w:tcPr>
            <w:tcW w:w="237" w:type="pct"/>
            <w:tcBorders>
              <w:top w:val="nil"/>
              <w:left w:val="nil"/>
              <w:bottom w:val="single" w:sz="4" w:space="0" w:color="auto"/>
              <w:right w:val="single" w:sz="4" w:space="0" w:color="auto"/>
            </w:tcBorders>
            <w:shd w:val="clear" w:color="auto" w:fill="auto"/>
            <w:noWrap/>
            <w:vAlign w:val="center"/>
          </w:tcPr>
          <w:p w14:paraId="6D4CC41A" w14:textId="56B4B05E" w:rsidR="0027474C" w:rsidRPr="00DA1513" w:rsidRDefault="0027474C" w:rsidP="0027474C">
            <w:pPr>
              <w:spacing w:line="240" w:lineRule="auto"/>
              <w:jc w:val="center"/>
              <w:rPr>
                <w:rFonts w:eastAsia="Times New Roman" w:cs="Times New Roman"/>
                <w:sz w:val="16"/>
                <w:szCs w:val="16"/>
              </w:rPr>
            </w:pPr>
            <w:r>
              <w:rPr>
                <w:sz w:val="16"/>
                <w:szCs w:val="16"/>
              </w:rPr>
              <w:t>0.204</w:t>
            </w:r>
          </w:p>
        </w:tc>
        <w:tc>
          <w:tcPr>
            <w:tcW w:w="284" w:type="pct"/>
            <w:tcBorders>
              <w:top w:val="nil"/>
              <w:left w:val="nil"/>
              <w:bottom w:val="single" w:sz="4" w:space="0" w:color="auto"/>
              <w:right w:val="single" w:sz="4" w:space="0" w:color="auto"/>
            </w:tcBorders>
            <w:shd w:val="clear" w:color="auto" w:fill="auto"/>
            <w:noWrap/>
            <w:vAlign w:val="center"/>
          </w:tcPr>
          <w:p w14:paraId="350C0AD0" w14:textId="6CDEFB55" w:rsidR="0027474C" w:rsidRPr="00DA1513" w:rsidRDefault="0027474C" w:rsidP="0027474C">
            <w:pPr>
              <w:spacing w:line="240" w:lineRule="auto"/>
              <w:jc w:val="center"/>
              <w:rPr>
                <w:rFonts w:eastAsia="Times New Roman" w:cs="Times New Roman"/>
                <w:sz w:val="16"/>
                <w:szCs w:val="16"/>
              </w:rPr>
            </w:pPr>
            <w:r>
              <w:rPr>
                <w:sz w:val="16"/>
                <w:szCs w:val="16"/>
              </w:rPr>
              <w:t>2.8</w:t>
            </w:r>
          </w:p>
        </w:tc>
        <w:tc>
          <w:tcPr>
            <w:tcW w:w="260" w:type="pct"/>
            <w:tcBorders>
              <w:top w:val="nil"/>
              <w:left w:val="nil"/>
              <w:bottom w:val="single" w:sz="4" w:space="0" w:color="auto"/>
              <w:right w:val="single" w:sz="4" w:space="0" w:color="auto"/>
            </w:tcBorders>
            <w:shd w:val="clear" w:color="auto" w:fill="auto"/>
            <w:noWrap/>
            <w:vAlign w:val="center"/>
          </w:tcPr>
          <w:p w14:paraId="2A07A0A9" w14:textId="415CEF61" w:rsidR="0027474C" w:rsidRPr="00DA1513" w:rsidRDefault="0027474C" w:rsidP="0027474C">
            <w:pPr>
              <w:spacing w:line="240" w:lineRule="auto"/>
              <w:jc w:val="center"/>
              <w:rPr>
                <w:rFonts w:eastAsia="Times New Roman" w:cs="Times New Roman"/>
                <w:sz w:val="16"/>
                <w:szCs w:val="16"/>
              </w:rPr>
            </w:pPr>
            <w:r>
              <w:rPr>
                <w:sz w:val="16"/>
                <w:szCs w:val="16"/>
              </w:rPr>
              <w:t>13.0</w:t>
            </w:r>
          </w:p>
        </w:tc>
      </w:tr>
      <w:tr w:rsidR="00DA1513" w:rsidRPr="00DA1513" w14:paraId="6812C7EC" w14:textId="77777777" w:rsidTr="0027474C">
        <w:trPr>
          <w:trHeight w:val="227"/>
        </w:trPr>
        <w:tc>
          <w:tcPr>
            <w:tcW w:w="819" w:type="pct"/>
            <w:vMerge w:val="restart"/>
            <w:tcBorders>
              <w:top w:val="nil"/>
              <w:left w:val="single" w:sz="4" w:space="0" w:color="auto"/>
              <w:bottom w:val="single" w:sz="4" w:space="0" w:color="auto"/>
              <w:right w:val="single" w:sz="4" w:space="0" w:color="auto"/>
            </w:tcBorders>
            <w:shd w:val="clear" w:color="auto" w:fill="auto"/>
            <w:vAlign w:val="center"/>
            <w:hideMark/>
          </w:tcPr>
          <w:p w14:paraId="2CAF3046" w14:textId="4B64F4A4"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Fe</w:t>
            </w:r>
            <w:r w:rsidR="00B51AD4" w:rsidRPr="00B51AD4">
              <w:rPr>
                <w:rFonts w:eastAsia="Times New Roman" w:cs="Times New Roman"/>
                <w:b/>
                <w:bCs/>
                <w:sz w:val="16"/>
                <w:szCs w:val="16"/>
                <w:vertAlign w:val="subscript"/>
              </w:rPr>
              <w:t xml:space="preserve"> T</w:t>
            </w:r>
            <w:r w:rsidR="00B43C30" w:rsidRPr="00DA1513">
              <w:rPr>
                <w:rFonts w:eastAsia="Times New Roman" w:cs="Times New Roman"/>
                <w:b/>
                <w:bCs/>
                <w:sz w:val="16"/>
                <w:szCs w:val="16"/>
                <w:vertAlign w:val="superscript"/>
              </w:rPr>
              <w:t>†</w:t>
            </w:r>
          </w:p>
        </w:tc>
        <w:tc>
          <w:tcPr>
            <w:tcW w:w="1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DBB90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23564C5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RS</w:t>
            </w:r>
          </w:p>
        </w:tc>
        <w:tc>
          <w:tcPr>
            <w:tcW w:w="183" w:type="pct"/>
            <w:tcBorders>
              <w:top w:val="nil"/>
              <w:left w:val="nil"/>
              <w:bottom w:val="single" w:sz="4" w:space="0" w:color="auto"/>
              <w:right w:val="single" w:sz="4" w:space="0" w:color="auto"/>
            </w:tcBorders>
            <w:shd w:val="clear" w:color="auto" w:fill="auto"/>
            <w:noWrap/>
            <w:vAlign w:val="center"/>
            <w:hideMark/>
          </w:tcPr>
          <w:p w14:paraId="40BA5BD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4861816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56</w:t>
            </w:r>
          </w:p>
        </w:tc>
        <w:tc>
          <w:tcPr>
            <w:tcW w:w="238" w:type="pct"/>
            <w:tcBorders>
              <w:top w:val="nil"/>
              <w:left w:val="nil"/>
              <w:bottom w:val="single" w:sz="4" w:space="0" w:color="auto"/>
              <w:right w:val="single" w:sz="4" w:space="0" w:color="auto"/>
            </w:tcBorders>
            <w:shd w:val="clear" w:color="auto" w:fill="auto"/>
            <w:noWrap/>
            <w:vAlign w:val="center"/>
            <w:hideMark/>
          </w:tcPr>
          <w:p w14:paraId="5FAEE8E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542A73A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2.926</w:t>
            </w:r>
          </w:p>
        </w:tc>
        <w:tc>
          <w:tcPr>
            <w:tcW w:w="208" w:type="pct"/>
            <w:tcBorders>
              <w:top w:val="nil"/>
              <w:left w:val="nil"/>
              <w:bottom w:val="single" w:sz="4" w:space="0" w:color="auto"/>
              <w:right w:val="single" w:sz="4" w:space="0" w:color="auto"/>
            </w:tcBorders>
            <w:shd w:val="clear" w:color="auto" w:fill="auto"/>
            <w:noWrap/>
            <w:vAlign w:val="center"/>
            <w:hideMark/>
          </w:tcPr>
          <w:p w14:paraId="7BA3F0A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3.190</w:t>
            </w:r>
          </w:p>
        </w:tc>
        <w:tc>
          <w:tcPr>
            <w:tcW w:w="179" w:type="pct"/>
            <w:tcBorders>
              <w:top w:val="nil"/>
              <w:left w:val="nil"/>
              <w:bottom w:val="single" w:sz="4" w:space="0" w:color="auto"/>
              <w:right w:val="single" w:sz="4" w:space="0" w:color="auto"/>
            </w:tcBorders>
            <w:shd w:val="clear" w:color="auto" w:fill="auto"/>
            <w:noWrap/>
            <w:vAlign w:val="center"/>
            <w:hideMark/>
          </w:tcPr>
          <w:p w14:paraId="5B5379A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1.090</w:t>
            </w:r>
          </w:p>
        </w:tc>
        <w:tc>
          <w:tcPr>
            <w:tcW w:w="188" w:type="pct"/>
            <w:tcBorders>
              <w:top w:val="nil"/>
              <w:left w:val="nil"/>
              <w:bottom w:val="single" w:sz="4" w:space="0" w:color="auto"/>
              <w:right w:val="single" w:sz="4" w:space="0" w:color="auto"/>
            </w:tcBorders>
            <w:shd w:val="clear" w:color="auto" w:fill="auto"/>
            <w:noWrap/>
            <w:vAlign w:val="center"/>
            <w:hideMark/>
          </w:tcPr>
          <w:p w14:paraId="2C6FC16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1.112</w:t>
            </w:r>
          </w:p>
        </w:tc>
        <w:tc>
          <w:tcPr>
            <w:tcW w:w="241" w:type="pct"/>
            <w:tcBorders>
              <w:top w:val="nil"/>
              <w:left w:val="nil"/>
              <w:bottom w:val="single" w:sz="4" w:space="0" w:color="auto"/>
              <w:right w:val="single" w:sz="4" w:space="0" w:color="auto"/>
            </w:tcBorders>
            <w:shd w:val="clear" w:color="auto" w:fill="auto"/>
            <w:noWrap/>
            <w:vAlign w:val="center"/>
            <w:hideMark/>
          </w:tcPr>
          <w:p w14:paraId="565A96C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0.327</w:t>
            </w:r>
          </w:p>
        </w:tc>
        <w:tc>
          <w:tcPr>
            <w:tcW w:w="241" w:type="pct"/>
            <w:tcBorders>
              <w:top w:val="nil"/>
              <w:left w:val="nil"/>
              <w:bottom w:val="single" w:sz="4" w:space="0" w:color="auto"/>
              <w:right w:val="single" w:sz="4" w:space="0" w:color="auto"/>
            </w:tcBorders>
            <w:shd w:val="clear" w:color="auto" w:fill="auto"/>
            <w:noWrap/>
            <w:vAlign w:val="center"/>
            <w:hideMark/>
          </w:tcPr>
          <w:p w14:paraId="6C5749C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1.175</w:t>
            </w:r>
          </w:p>
        </w:tc>
        <w:tc>
          <w:tcPr>
            <w:tcW w:w="241" w:type="pct"/>
            <w:tcBorders>
              <w:top w:val="nil"/>
              <w:left w:val="nil"/>
              <w:bottom w:val="single" w:sz="4" w:space="0" w:color="auto"/>
              <w:right w:val="single" w:sz="4" w:space="0" w:color="auto"/>
            </w:tcBorders>
            <w:shd w:val="clear" w:color="auto" w:fill="auto"/>
            <w:noWrap/>
            <w:vAlign w:val="center"/>
            <w:hideMark/>
          </w:tcPr>
          <w:p w14:paraId="6BB5357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1.850</w:t>
            </w:r>
          </w:p>
        </w:tc>
        <w:tc>
          <w:tcPr>
            <w:tcW w:w="227" w:type="pct"/>
            <w:tcBorders>
              <w:top w:val="nil"/>
              <w:left w:val="nil"/>
              <w:bottom w:val="single" w:sz="4" w:space="0" w:color="auto"/>
              <w:right w:val="single" w:sz="4" w:space="0" w:color="auto"/>
            </w:tcBorders>
            <w:shd w:val="clear" w:color="auto" w:fill="auto"/>
            <w:noWrap/>
            <w:vAlign w:val="center"/>
            <w:hideMark/>
          </w:tcPr>
          <w:p w14:paraId="21D0496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3.075</w:t>
            </w:r>
          </w:p>
        </w:tc>
        <w:tc>
          <w:tcPr>
            <w:tcW w:w="227" w:type="pct"/>
            <w:tcBorders>
              <w:top w:val="nil"/>
              <w:left w:val="nil"/>
              <w:bottom w:val="single" w:sz="4" w:space="0" w:color="auto"/>
              <w:right w:val="single" w:sz="4" w:space="0" w:color="auto"/>
            </w:tcBorders>
            <w:shd w:val="clear" w:color="auto" w:fill="auto"/>
            <w:noWrap/>
            <w:vAlign w:val="center"/>
            <w:hideMark/>
          </w:tcPr>
          <w:p w14:paraId="4E9DD3E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5.700</w:t>
            </w:r>
          </w:p>
        </w:tc>
        <w:tc>
          <w:tcPr>
            <w:tcW w:w="227" w:type="pct"/>
            <w:tcBorders>
              <w:top w:val="nil"/>
              <w:left w:val="nil"/>
              <w:bottom w:val="single" w:sz="4" w:space="0" w:color="auto"/>
              <w:right w:val="single" w:sz="4" w:space="0" w:color="auto"/>
            </w:tcBorders>
            <w:shd w:val="clear" w:color="auto" w:fill="auto"/>
            <w:noWrap/>
            <w:vAlign w:val="center"/>
            <w:hideMark/>
          </w:tcPr>
          <w:p w14:paraId="17D7480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10.350</w:t>
            </w:r>
          </w:p>
        </w:tc>
        <w:tc>
          <w:tcPr>
            <w:tcW w:w="227" w:type="pct"/>
            <w:tcBorders>
              <w:top w:val="nil"/>
              <w:left w:val="nil"/>
              <w:bottom w:val="single" w:sz="4" w:space="0" w:color="auto"/>
              <w:right w:val="single" w:sz="4" w:space="0" w:color="auto"/>
            </w:tcBorders>
            <w:shd w:val="clear" w:color="auto" w:fill="auto"/>
            <w:noWrap/>
            <w:vAlign w:val="center"/>
            <w:hideMark/>
          </w:tcPr>
          <w:p w14:paraId="38F3A2E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13.800</w:t>
            </w:r>
          </w:p>
        </w:tc>
        <w:tc>
          <w:tcPr>
            <w:tcW w:w="237" w:type="pct"/>
            <w:tcBorders>
              <w:top w:val="nil"/>
              <w:left w:val="nil"/>
              <w:bottom w:val="single" w:sz="4" w:space="0" w:color="auto"/>
              <w:right w:val="single" w:sz="4" w:space="0" w:color="auto"/>
            </w:tcBorders>
            <w:shd w:val="clear" w:color="auto" w:fill="auto"/>
            <w:noWrap/>
            <w:vAlign w:val="center"/>
            <w:hideMark/>
          </w:tcPr>
          <w:p w14:paraId="75BCD6F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15.000</w:t>
            </w:r>
          </w:p>
        </w:tc>
        <w:tc>
          <w:tcPr>
            <w:tcW w:w="284" w:type="pct"/>
            <w:tcBorders>
              <w:top w:val="nil"/>
              <w:left w:val="nil"/>
              <w:bottom w:val="single" w:sz="4" w:space="0" w:color="auto"/>
              <w:right w:val="single" w:sz="4" w:space="0" w:color="auto"/>
            </w:tcBorders>
            <w:shd w:val="clear" w:color="auto" w:fill="auto"/>
            <w:noWrap/>
            <w:vAlign w:val="center"/>
            <w:hideMark/>
          </w:tcPr>
          <w:p w14:paraId="688F051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2.4</w:t>
            </w:r>
          </w:p>
        </w:tc>
        <w:tc>
          <w:tcPr>
            <w:tcW w:w="260" w:type="pct"/>
            <w:tcBorders>
              <w:top w:val="nil"/>
              <w:left w:val="nil"/>
              <w:bottom w:val="single" w:sz="4" w:space="0" w:color="auto"/>
              <w:right w:val="single" w:sz="4" w:space="0" w:color="auto"/>
            </w:tcBorders>
            <w:shd w:val="clear" w:color="auto" w:fill="auto"/>
            <w:noWrap/>
            <w:vAlign w:val="center"/>
            <w:hideMark/>
          </w:tcPr>
          <w:p w14:paraId="51C4057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8.4</w:t>
            </w:r>
          </w:p>
        </w:tc>
      </w:tr>
      <w:tr w:rsidR="00DA1513" w:rsidRPr="00DA1513" w14:paraId="4D067BB2" w14:textId="77777777" w:rsidTr="0027474C">
        <w:trPr>
          <w:trHeight w:val="227"/>
        </w:trPr>
        <w:tc>
          <w:tcPr>
            <w:tcW w:w="819" w:type="pct"/>
            <w:vMerge/>
            <w:tcBorders>
              <w:top w:val="nil"/>
              <w:left w:val="single" w:sz="4" w:space="0" w:color="auto"/>
              <w:bottom w:val="single" w:sz="4" w:space="0" w:color="auto"/>
              <w:right w:val="single" w:sz="4" w:space="0" w:color="auto"/>
            </w:tcBorders>
            <w:vAlign w:val="center"/>
            <w:hideMark/>
          </w:tcPr>
          <w:p w14:paraId="338CA830" w14:textId="77777777" w:rsidR="00DA1513" w:rsidRPr="00DA1513" w:rsidRDefault="00DA1513" w:rsidP="00DA1513">
            <w:pPr>
              <w:spacing w:line="240" w:lineRule="auto"/>
              <w:jc w:val="left"/>
              <w:rPr>
                <w:rFonts w:eastAsia="Times New Roman" w:cs="Times New Roman"/>
                <w:b/>
                <w:bCs/>
                <w:sz w:val="16"/>
                <w:szCs w:val="16"/>
              </w:rPr>
            </w:pPr>
          </w:p>
        </w:tc>
        <w:tc>
          <w:tcPr>
            <w:tcW w:w="194" w:type="pct"/>
            <w:vMerge/>
            <w:tcBorders>
              <w:top w:val="nil"/>
              <w:left w:val="single" w:sz="4" w:space="0" w:color="auto"/>
              <w:bottom w:val="single" w:sz="4" w:space="0" w:color="auto"/>
              <w:right w:val="single" w:sz="4" w:space="0" w:color="auto"/>
            </w:tcBorders>
            <w:vAlign w:val="center"/>
            <w:hideMark/>
          </w:tcPr>
          <w:p w14:paraId="361D1227" w14:textId="77777777" w:rsidR="00DA1513" w:rsidRPr="00DA1513" w:rsidRDefault="00DA1513" w:rsidP="00DA1513">
            <w:pPr>
              <w:spacing w:line="240" w:lineRule="auto"/>
              <w:jc w:val="left"/>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14:paraId="144E3E6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DS</w:t>
            </w:r>
          </w:p>
        </w:tc>
        <w:tc>
          <w:tcPr>
            <w:tcW w:w="183" w:type="pct"/>
            <w:tcBorders>
              <w:top w:val="nil"/>
              <w:left w:val="nil"/>
              <w:bottom w:val="single" w:sz="4" w:space="0" w:color="auto"/>
              <w:right w:val="single" w:sz="4" w:space="0" w:color="auto"/>
            </w:tcBorders>
            <w:shd w:val="clear" w:color="auto" w:fill="auto"/>
            <w:noWrap/>
            <w:vAlign w:val="center"/>
            <w:hideMark/>
          </w:tcPr>
          <w:p w14:paraId="18BCE64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21DA60F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47</w:t>
            </w:r>
          </w:p>
        </w:tc>
        <w:tc>
          <w:tcPr>
            <w:tcW w:w="238" w:type="pct"/>
            <w:tcBorders>
              <w:top w:val="nil"/>
              <w:left w:val="nil"/>
              <w:bottom w:val="single" w:sz="4" w:space="0" w:color="auto"/>
              <w:right w:val="single" w:sz="4" w:space="0" w:color="auto"/>
            </w:tcBorders>
            <w:shd w:val="clear" w:color="auto" w:fill="auto"/>
            <w:noWrap/>
            <w:vAlign w:val="center"/>
            <w:hideMark/>
          </w:tcPr>
          <w:p w14:paraId="51C5FE2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33B3062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1.642</w:t>
            </w:r>
          </w:p>
        </w:tc>
        <w:tc>
          <w:tcPr>
            <w:tcW w:w="208" w:type="pct"/>
            <w:tcBorders>
              <w:top w:val="nil"/>
              <w:left w:val="nil"/>
              <w:bottom w:val="single" w:sz="4" w:space="0" w:color="auto"/>
              <w:right w:val="single" w:sz="4" w:space="0" w:color="auto"/>
            </w:tcBorders>
            <w:shd w:val="clear" w:color="auto" w:fill="auto"/>
            <w:noWrap/>
            <w:vAlign w:val="center"/>
            <w:hideMark/>
          </w:tcPr>
          <w:p w14:paraId="75FF57D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1.420</w:t>
            </w:r>
          </w:p>
        </w:tc>
        <w:tc>
          <w:tcPr>
            <w:tcW w:w="179" w:type="pct"/>
            <w:tcBorders>
              <w:top w:val="nil"/>
              <w:left w:val="nil"/>
              <w:bottom w:val="single" w:sz="4" w:space="0" w:color="auto"/>
              <w:right w:val="single" w:sz="4" w:space="0" w:color="auto"/>
            </w:tcBorders>
            <w:shd w:val="clear" w:color="auto" w:fill="auto"/>
            <w:noWrap/>
            <w:vAlign w:val="center"/>
            <w:hideMark/>
          </w:tcPr>
          <w:p w14:paraId="5FDA896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0.870</w:t>
            </w:r>
          </w:p>
        </w:tc>
        <w:tc>
          <w:tcPr>
            <w:tcW w:w="188" w:type="pct"/>
            <w:tcBorders>
              <w:top w:val="nil"/>
              <w:left w:val="nil"/>
              <w:bottom w:val="single" w:sz="4" w:space="0" w:color="auto"/>
              <w:right w:val="single" w:sz="4" w:space="0" w:color="auto"/>
            </w:tcBorders>
            <w:shd w:val="clear" w:color="auto" w:fill="auto"/>
            <w:noWrap/>
            <w:vAlign w:val="center"/>
            <w:hideMark/>
          </w:tcPr>
          <w:p w14:paraId="5DD5552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0.673</w:t>
            </w:r>
          </w:p>
        </w:tc>
        <w:tc>
          <w:tcPr>
            <w:tcW w:w="241" w:type="pct"/>
            <w:tcBorders>
              <w:top w:val="nil"/>
              <w:left w:val="nil"/>
              <w:bottom w:val="single" w:sz="4" w:space="0" w:color="auto"/>
              <w:right w:val="single" w:sz="4" w:space="0" w:color="auto"/>
            </w:tcBorders>
            <w:shd w:val="clear" w:color="auto" w:fill="auto"/>
            <w:noWrap/>
            <w:vAlign w:val="center"/>
            <w:hideMark/>
          </w:tcPr>
          <w:p w14:paraId="5C31CB1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0.200</w:t>
            </w:r>
          </w:p>
        </w:tc>
        <w:tc>
          <w:tcPr>
            <w:tcW w:w="241" w:type="pct"/>
            <w:tcBorders>
              <w:top w:val="nil"/>
              <w:left w:val="nil"/>
              <w:bottom w:val="single" w:sz="4" w:space="0" w:color="auto"/>
              <w:right w:val="single" w:sz="4" w:space="0" w:color="auto"/>
            </w:tcBorders>
            <w:shd w:val="clear" w:color="auto" w:fill="auto"/>
            <w:noWrap/>
            <w:vAlign w:val="center"/>
            <w:hideMark/>
          </w:tcPr>
          <w:p w14:paraId="7D48CAC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0.824</w:t>
            </w:r>
          </w:p>
        </w:tc>
        <w:tc>
          <w:tcPr>
            <w:tcW w:w="241" w:type="pct"/>
            <w:tcBorders>
              <w:top w:val="nil"/>
              <w:left w:val="nil"/>
              <w:bottom w:val="single" w:sz="4" w:space="0" w:color="auto"/>
              <w:right w:val="single" w:sz="4" w:space="0" w:color="auto"/>
            </w:tcBorders>
            <w:shd w:val="clear" w:color="auto" w:fill="auto"/>
            <w:noWrap/>
            <w:vAlign w:val="center"/>
            <w:hideMark/>
          </w:tcPr>
          <w:p w14:paraId="6C973E0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1.200</w:t>
            </w:r>
          </w:p>
        </w:tc>
        <w:tc>
          <w:tcPr>
            <w:tcW w:w="227" w:type="pct"/>
            <w:tcBorders>
              <w:top w:val="nil"/>
              <w:left w:val="nil"/>
              <w:bottom w:val="single" w:sz="4" w:space="0" w:color="auto"/>
              <w:right w:val="single" w:sz="4" w:space="0" w:color="auto"/>
            </w:tcBorders>
            <w:shd w:val="clear" w:color="auto" w:fill="auto"/>
            <w:noWrap/>
            <w:vAlign w:val="center"/>
            <w:hideMark/>
          </w:tcPr>
          <w:p w14:paraId="0134875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2.000</w:t>
            </w:r>
          </w:p>
        </w:tc>
        <w:tc>
          <w:tcPr>
            <w:tcW w:w="227" w:type="pct"/>
            <w:tcBorders>
              <w:top w:val="nil"/>
              <w:left w:val="nil"/>
              <w:bottom w:val="single" w:sz="4" w:space="0" w:color="auto"/>
              <w:right w:val="single" w:sz="4" w:space="0" w:color="auto"/>
            </w:tcBorders>
            <w:shd w:val="clear" w:color="auto" w:fill="auto"/>
            <w:noWrap/>
            <w:vAlign w:val="center"/>
            <w:hideMark/>
          </w:tcPr>
          <w:p w14:paraId="5737D50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3.680</w:t>
            </w:r>
          </w:p>
        </w:tc>
        <w:tc>
          <w:tcPr>
            <w:tcW w:w="227" w:type="pct"/>
            <w:tcBorders>
              <w:top w:val="nil"/>
              <w:left w:val="nil"/>
              <w:bottom w:val="single" w:sz="4" w:space="0" w:color="auto"/>
              <w:right w:val="single" w:sz="4" w:space="0" w:color="auto"/>
            </w:tcBorders>
            <w:shd w:val="clear" w:color="auto" w:fill="auto"/>
            <w:noWrap/>
            <w:vAlign w:val="center"/>
            <w:hideMark/>
          </w:tcPr>
          <w:p w14:paraId="13F3C2D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4.670</w:t>
            </w:r>
          </w:p>
        </w:tc>
        <w:tc>
          <w:tcPr>
            <w:tcW w:w="227" w:type="pct"/>
            <w:tcBorders>
              <w:top w:val="nil"/>
              <w:left w:val="nil"/>
              <w:bottom w:val="single" w:sz="4" w:space="0" w:color="auto"/>
              <w:right w:val="single" w:sz="4" w:space="0" w:color="auto"/>
            </w:tcBorders>
            <w:shd w:val="clear" w:color="auto" w:fill="auto"/>
            <w:noWrap/>
            <w:vAlign w:val="center"/>
            <w:hideMark/>
          </w:tcPr>
          <w:p w14:paraId="09865C8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6.032</w:t>
            </w:r>
          </w:p>
        </w:tc>
        <w:tc>
          <w:tcPr>
            <w:tcW w:w="237" w:type="pct"/>
            <w:tcBorders>
              <w:top w:val="nil"/>
              <w:left w:val="nil"/>
              <w:bottom w:val="single" w:sz="4" w:space="0" w:color="auto"/>
              <w:right w:val="single" w:sz="4" w:space="0" w:color="auto"/>
            </w:tcBorders>
            <w:shd w:val="clear" w:color="auto" w:fill="auto"/>
            <w:noWrap/>
            <w:vAlign w:val="center"/>
            <w:hideMark/>
          </w:tcPr>
          <w:p w14:paraId="0298067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6.400</w:t>
            </w:r>
          </w:p>
        </w:tc>
        <w:tc>
          <w:tcPr>
            <w:tcW w:w="284" w:type="pct"/>
            <w:tcBorders>
              <w:top w:val="nil"/>
              <w:left w:val="nil"/>
              <w:bottom w:val="single" w:sz="4" w:space="0" w:color="auto"/>
              <w:right w:val="single" w:sz="4" w:space="0" w:color="auto"/>
            </w:tcBorders>
            <w:shd w:val="clear" w:color="auto" w:fill="auto"/>
            <w:noWrap/>
            <w:vAlign w:val="center"/>
            <w:hideMark/>
          </w:tcPr>
          <w:p w14:paraId="1D3C431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w:t>
            </w:r>
          </w:p>
        </w:tc>
        <w:tc>
          <w:tcPr>
            <w:tcW w:w="260" w:type="pct"/>
            <w:tcBorders>
              <w:top w:val="nil"/>
              <w:left w:val="nil"/>
              <w:bottom w:val="single" w:sz="4" w:space="0" w:color="auto"/>
              <w:right w:val="single" w:sz="4" w:space="0" w:color="auto"/>
            </w:tcBorders>
            <w:shd w:val="clear" w:color="auto" w:fill="auto"/>
            <w:noWrap/>
            <w:vAlign w:val="center"/>
            <w:hideMark/>
          </w:tcPr>
          <w:p w14:paraId="2BE6B6F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6.0</w:t>
            </w:r>
          </w:p>
        </w:tc>
      </w:tr>
      <w:tr w:rsidR="00DA1513" w:rsidRPr="00DA1513" w14:paraId="5BC296EB"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0CC44491" w14:textId="2039259E"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Fe</w:t>
            </w:r>
            <w:r w:rsidR="00B51AD4" w:rsidRPr="00B51AD4">
              <w:rPr>
                <w:rFonts w:eastAsia="Times New Roman" w:cs="Times New Roman"/>
                <w:b/>
                <w:bCs/>
                <w:sz w:val="16"/>
                <w:szCs w:val="16"/>
                <w:vertAlign w:val="subscript"/>
              </w:rPr>
              <w:t xml:space="preserve"> D</w:t>
            </w:r>
            <w:r w:rsidR="00B43C30"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60872D8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0.14</w:t>
            </w:r>
          </w:p>
        </w:tc>
        <w:tc>
          <w:tcPr>
            <w:tcW w:w="235" w:type="pct"/>
            <w:tcBorders>
              <w:top w:val="nil"/>
              <w:left w:val="nil"/>
              <w:bottom w:val="single" w:sz="4" w:space="0" w:color="auto"/>
              <w:right w:val="single" w:sz="4" w:space="0" w:color="auto"/>
            </w:tcBorders>
            <w:shd w:val="clear" w:color="auto" w:fill="auto"/>
            <w:noWrap/>
            <w:vAlign w:val="center"/>
            <w:hideMark/>
          </w:tcPr>
          <w:p w14:paraId="3CEAF02F" w14:textId="661CD98F"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1C0D07E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3AF3FD2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107</w:t>
            </w:r>
          </w:p>
        </w:tc>
        <w:tc>
          <w:tcPr>
            <w:tcW w:w="238" w:type="pct"/>
            <w:tcBorders>
              <w:top w:val="nil"/>
              <w:left w:val="nil"/>
              <w:bottom w:val="single" w:sz="4" w:space="0" w:color="auto"/>
              <w:right w:val="single" w:sz="4" w:space="0" w:color="auto"/>
            </w:tcBorders>
            <w:shd w:val="clear" w:color="auto" w:fill="auto"/>
            <w:noWrap/>
            <w:vAlign w:val="center"/>
            <w:hideMark/>
          </w:tcPr>
          <w:p w14:paraId="3D44C1A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3.7</w:t>
            </w:r>
          </w:p>
        </w:tc>
        <w:tc>
          <w:tcPr>
            <w:tcW w:w="208" w:type="pct"/>
            <w:tcBorders>
              <w:top w:val="nil"/>
              <w:left w:val="nil"/>
              <w:bottom w:val="single" w:sz="4" w:space="0" w:color="auto"/>
              <w:right w:val="single" w:sz="4" w:space="0" w:color="auto"/>
            </w:tcBorders>
            <w:shd w:val="clear" w:color="auto" w:fill="auto"/>
            <w:noWrap/>
            <w:vAlign w:val="center"/>
            <w:hideMark/>
          </w:tcPr>
          <w:p w14:paraId="11C4F0E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0.643</w:t>
            </w:r>
          </w:p>
        </w:tc>
        <w:tc>
          <w:tcPr>
            <w:tcW w:w="208" w:type="pct"/>
            <w:tcBorders>
              <w:top w:val="nil"/>
              <w:left w:val="nil"/>
              <w:bottom w:val="single" w:sz="4" w:space="0" w:color="auto"/>
              <w:right w:val="single" w:sz="4" w:space="0" w:color="auto"/>
            </w:tcBorders>
            <w:shd w:val="clear" w:color="auto" w:fill="auto"/>
            <w:noWrap/>
            <w:vAlign w:val="center"/>
            <w:hideMark/>
          </w:tcPr>
          <w:p w14:paraId="4B5A258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0.940</w:t>
            </w:r>
          </w:p>
        </w:tc>
        <w:tc>
          <w:tcPr>
            <w:tcW w:w="179" w:type="pct"/>
            <w:tcBorders>
              <w:top w:val="nil"/>
              <w:left w:val="nil"/>
              <w:bottom w:val="single" w:sz="4" w:space="0" w:color="auto"/>
              <w:right w:val="single" w:sz="4" w:space="0" w:color="auto"/>
            </w:tcBorders>
            <w:shd w:val="clear" w:color="auto" w:fill="auto"/>
            <w:noWrap/>
            <w:vAlign w:val="center"/>
            <w:hideMark/>
          </w:tcPr>
          <w:p w14:paraId="5C5EAFE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1.460</w:t>
            </w:r>
          </w:p>
        </w:tc>
        <w:tc>
          <w:tcPr>
            <w:tcW w:w="188" w:type="pct"/>
            <w:tcBorders>
              <w:top w:val="nil"/>
              <w:left w:val="nil"/>
              <w:bottom w:val="single" w:sz="4" w:space="0" w:color="auto"/>
              <w:right w:val="single" w:sz="4" w:space="0" w:color="auto"/>
            </w:tcBorders>
            <w:shd w:val="clear" w:color="auto" w:fill="auto"/>
            <w:noWrap/>
            <w:vAlign w:val="center"/>
            <w:hideMark/>
          </w:tcPr>
          <w:p w14:paraId="378F983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0.280</w:t>
            </w:r>
          </w:p>
        </w:tc>
        <w:tc>
          <w:tcPr>
            <w:tcW w:w="241" w:type="pct"/>
            <w:tcBorders>
              <w:top w:val="nil"/>
              <w:left w:val="nil"/>
              <w:bottom w:val="single" w:sz="4" w:space="0" w:color="auto"/>
              <w:right w:val="single" w:sz="4" w:space="0" w:color="auto"/>
            </w:tcBorders>
            <w:shd w:val="clear" w:color="auto" w:fill="auto"/>
            <w:noWrap/>
            <w:vAlign w:val="center"/>
            <w:hideMark/>
          </w:tcPr>
          <w:p w14:paraId="1ACF91F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41" w:type="pct"/>
            <w:tcBorders>
              <w:top w:val="nil"/>
              <w:left w:val="nil"/>
              <w:bottom w:val="single" w:sz="4" w:space="0" w:color="auto"/>
              <w:right w:val="single" w:sz="4" w:space="0" w:color="auto"/>
            </w:tcBorders>
            <w:shd w:val="clear" w:color="auto" w:fill="auto"/>
            <w:noWrap/>
            <w:vAlign w:val="center"/>
            <w:hideMark/>
          </w:tcPr>
          <w:p w14:paraId="28202AC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0.170</w:t>
            </w:r>
          </w:p>
        </w:tc>
        <w:tc>
          <w:tcPr>
            <w:tcW w:w="241" w:type="pct"/>
            <w:tcBorders>
              <w:top w:val="nil"/>
              <w:left w:val="nil"/>
              <w:bottom w:val="single" w:sz="4" w:space="0" w:color="auto"/>
              <w:right w:val="single" w:sz="4" w:space="0" w:color="auto"/>
            </w:tcBorders>
            <w:shd w:val="clear" w:color="auto" w:fill="auto"/>
            <w:noWrap/>
            <w:vAlign w:val="center"/>
            <w:hideMark/>
          </w:tcPr>
          <w:p w14:paraId="7515803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0.301</w:t>
            </w:r>
          </w:p>
        </w:tc>
        <w:tc>
          <w:tcPr>
            <w:tcW w:w="227" w:type="pct"/>
            <w:tcBorders>
              <w:top w:val="nil"/>
              <w:left w:val="nil"/>
              <w:bottom w:val="single" w:sz="4" w:space="0" w:color="auto"/>
              <w:right w:val="single" w:sz="4" w:space="0" w:color="auto"/>
            </w:tcBorders>
            <w:shd w:val="clear" w:color="auto" w:fill="auto"/>
            <w:noWrap/>
            <w:vAlign w:val="center"/>
            <w:hideMark/>
          </w:tcPr>
          <w:p w14:paraId="54E47DB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0.694</w:t>
            </w:r>
          </w:p>
        </w:tc>
        <w:tc>
          <w:tcPr>
            <w:tcW w:w="227" w:type="pct"/>
            <w:tcBorders>
              <w:top w:val="nil"/>
              <w:left w:val="nil"/>
              <w:bottom w:val="single" w:sz="4" w:space="0" w:color="auto"/>
              <w:right w:val="single" w:sz="4" w:space="0" w:color="auto"/>
            </w:tcBorders>
            <w:shd w:val="clear" w:color="auto" w:fill="auto"/>
            <w:noWrap/>
            <w:vAlign w:val="center"/>
            <w:hideMark/>
          </w:tcPr>
          <w:p w14:paraId="5CB8D20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1.440</w:t>
            </w:r>
          </w:p>
        </w:tc>
        <w:tc>
          <w:tcPr>
            <w:tcW w:w="227" w:type="pct"/>
            <w:tcBorders>
              <w:top w:val="nil"/>
              <w:left w:val="nil"/>
              <w:bottom w:val="single" w:sz="4" w:space="0" w:color="auto"/>
              <w:right w:val="single" w:sz="4" w:space="0" w:color="auto"/>
            </w:tcBorders>
            <w:shd w:val="clear" w:color="auto" w:fill="auto"/>
            <w:noWrap/>
            <w:vAlign w:val="center"/>
            <w:hideMark/>
          </w:tcPr>
          <w:p w14:paraId="395EB8A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2.450</w:t>
            </w:r>
          </w:p>
        </w:tc>
        <w:tc>
          <w:tcPr>
            <w:tcW w:w="227" w:type="pct"/>
            <w:tcBorders>
              <w:top w:val="nil"/>
              <w:left w:val="nil"/>
              <w:bottom w:val="single" w:sz="4" w:space="0" w:color="auto"/>
              <w:right w:val="single" w:sz="4" w:space="0" w:color="auto"/>
            </w:tcBorders>
            <w:shd w:val="clear" w:color="auto" w:fill="auto"/>
            <w:noWrap/>
            <w:vAlign w:val="center"/>
            <w:hideMark/>
          </w:tcPr>
          <w:p w14:paraId="01DFA60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3.216</w:t>
            </w:r>
          </w:p>
        </w:tc>
        <w:tc>
          <w:tcPr>
            <w:tcW w:w="237" w:type="pct"/>
            <w:tcBorders>
              <w:top w:val="nil"/>
              <w:left w:val="nil"/>
              <w:bottom w:val="single" w:sz="4" w:space="0" w:color="auto"/>
              <w:right w:val="single" w:sz="4" w:space="0" w:color="auto"/>
            </w:tcBorders>
            <w:shd w:val="clear" w:color="auto" w:fill="auto"/>
            <w:noWrap/>
            <w:vAlign w:val="center"/>
            <w:hideMark/>
          </w:tcPr>
          <w:p w14:paraId="7BF14AE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7.000</w:t>
            </w:r>
          </w:p>
        </w:tc>
        <w:tc>
          <w:tcPr>
            <w:tcW w:w="284" w:type="pct"/>
            <w:tcBorders>
              <w:top w:val="nil"/>
              <w:left w:val="nil"/>
              <w:bottom w:val="single" w:sz="4" w:space="0" w:color="auto"/>
              <w:right w:val="single" w:sz="4" w:space="0" w:color="auto"/>
            </w:tcBorders>
            <w:shd w:val="clear" w:color="auto" w:fill="auto"/>
            <w:noWrap/>
            <w:vAlign w:val="center"/>
            <w:hideMark/>
          </w:tcPr>
          <w:p w14:paraId="72D49E5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3.8</w:t>
            </w:r>
          </w:p>
        </w:tc>
        <w:tc>
          <w:tcPr>
            <w:tcW w:w="260" w:type="pct"/>
            <w:tcBorders>
              <w:top w:val="nil"/>
              <w:left w:val="nil"/>
              <w:bottom w:val="single" w:sz="4" w:space="0" w:color="auto"/>
              <w:right w:val="single" w:sz="4" w:space="0" w:color="auto"/>
            </w:tcBorders>
            <w:shd w:val="clear" w:color="auto" w:fill="auto"/>
            <w:noWrap/>
            <w:vAlign w:val="center"/>
            <w:hideMark/>
          </w:tcPr>
          <w:p w14:paraId="61CB9FE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22.7</w:t>
            </w:r>
          </w:p>
        </w:tc>
      </w:tr>
      <w:tr w:rsidR="00DA1513" w:rsidRPr="00DA1513" w14:paraId="561E5AE9" w14:textId="77777777" w:rsidTr="0027474C">
        <w:trPr>
          <w:trHeight w:val="227"/>
        </w:trPr>
        <w:tc>
          <w:tcPr>
            <w:tcW w:w="819" w:type="pct"/>
            <w:vMerge w:val="restart"/>
            <w:tcBorders>
              <w:top w:val="nil"/>
              <w:left w:val="single" w:sz="4" w:space="0" w:color="auto"/>
              <w:bottom w:val="single" w:sz="4" w:space="0" w:color="auto"/>
              <w:right w:val="single" w:sz="4" w:space="0" w:color="auto"/>
            </w:tcBorders>
            <w:shd w:val="clear" w:color="auto" w:fill="auto"/>
            <w:vAlign w:val="center"/>
            <w:hideMark/>
          </w:tcPr>
          <w:p w14:paraId="53249714" w14:textId="30B4B965"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Mn</w:t>
            </w:r>
            <w:r w:rsidR="00B51AD4" w:rsidRPr="00B51AD4">
              <w:rPr>
                <w:rFonts w:eastAsia="Times New Roman" w:cs="Times New Roman"/>
                <w:b/>
                <w:bCs/>
                <w:sz w:val="16"/>
                <w:szCs w:val="16"/>
                <w:vertAlign w:val="subscript"/>
              </w:rPr>
              <w:t xml:space="preserve"> T</w:t>
            </w:r>
            <w:r w:rsidR="00B43C30" w:rsidRPr="00DA1513">
              <w:rPr>
                <w:rFonts w:eastAsia="Times New Roman" w:cs="Times New Roman"/>
                <w:b/>
                <w:bCs/>
                <w:sz w:val="16"/>
                <w:szCs w:val="16"/>
                <w:vertAlign w:val="superscript"/>
              </w:rPr>
              <w:t>†</w:t>
            </w:r>
          </w:p>
        </w:tc>
        <w:tc>
          <w:tcPr>
            <w:tcW w:w="1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C4AEB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3D6F4AC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RS</w:t>
            </w:r>
          </w:p>
        </w:tc>
        <w:tc>
          <w:tcPr>
            <w:tcW w:w="183" w:type="pct"/>
            <w:tcBorders>
              <w:top w:val="nil"/>
              <w:left w:val="nil"/>
              <w:bottom w:val="single" w:sz="4" w:space="0" w:color="auto"/>
              <w:right w:val="single" w:sz="4" w:space="0" w:color="auto"/>
            </w:tcBorders>
            <w:shd w:val="clear" w:color="auto" w:fill="auto"/>
            <w:noWrap/>
            <w:vAlign w:val="center"/>
            <w:hideMark/>
          </w:tcPr>
          <w:p w14:paraId="71951CF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084498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56</w:t>
            </w:r>
          </w:p>
        </w:tc>
        <w:tc>
          <w:tcPr>
            <w:tcW w:w="238" w:type="pct"/>
            <w:tcBorders>
              <w:top w:val="nil"/>
              <w:left w:val="nil"/>
              <w:bottom w:val="single" w:sz="4" w:space="0" w:color="auto"/>
              <w:right w:val="single" w:sz="4" w:space="0" w:color="auto"/>
            </w:tcBorders>
            <w:shd w:val="clear" w:color="auto" w:fill="auto"/>
            <w:noWrap/>
            <w:vAlign w:val="center"/>
            <w:hideMark/>
          </w:tcPr>
          <w:p w14:paraId="6E05A32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6951B4B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0.347</w:t>
            </w:r>
          </w:p>
        </w:tc>
        <w:tc>
          <w:tcPr>
            <w:tcW w:w="208" w:type="pct"/>
            <w:tcBorders>
              <w:top w:val="nil"/>
              <w:left w:val="nil"/>
              <w:bottom w:val="single" w:sz="4" w:space="0" w:color="auto"/>
              <w:right w:val="single" w:sz="4" w:space="0" w:color="auto"/>
            </w:tcBorders>
            <w:shd w:val="clear" w:color="auto" w:fill="auto"/>
            <w:noWrap/>
            <w:vAlign w:val="center"/>
            <w:hideMark/>
          </w:tcPr>
          <w:p w14:paraId="7E8F8F4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0.280</w:t>
            </w:r>
          </w:p>
        </w:tc>
        <w:tc>
          <w:tcPr>
            <w:tcW w:w="179" w:type="pct"/>
            <w:tcBorders>
              <w:top w:val="nil"/>
              <w:left w:val="nil"/>
              <w:bottom w:val="single" w:sz="4" w:space="0" w:color="auto"/>
              <w:right w:val="single" w:sz="4" w:space="0" w:color="auto"/>
            </w:tcBorders>
            <w:shd w:val="clear" w:color="auto" w:fill="auto"/>
            <w:noWrap/>
            <w:vAlign w:val="center"/>
            <w:hideMark/>
          </w:tcPr>
          <w:p w14:paraId="6479523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0.820</w:t>
            </w:r>
          </w:p>
        </w:tc>
        <w:tc>
          <w:tcPr>
            <w:tcW w:w="188" w:type="pct"/>
            <w:tcBorders>
              <w:top w:val="nil"/>
              <w:left w:val="nil"/>
              <w:bottom w:val="single" w:sz="4" w:space="0" w:color="auto"/>
              <w:right w:val="single" w:sz="4" w:space="0" w:color="auto"/>
            </w:tcBorders>
            <w:shd w:val="clear" w:color="auto" w:fill="auto"/>
            <w:noWrap/>
            <w:vAlign w:val="center"/>
            <w:hideMark/>
          </w:tcPr>
          <w:p w14:paraId="1D54E34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0.137</w:t>
            </w:r>
          </w:p>
        </w:tc>
        <w:tc>
          <w:tcPr>
            <w:tcW w:w="241" w:type="pct"/>
            <w:tcBorders>
              <w:top w:val="nil"/>
              <w:left w:val="nil"/>
              <w:bottom w:val="single" w:sz="4" w:space="0" w:color="auto"/>
              <w:right w:val="single" w:sz="4" w:space="0" w:color="auto"/>
            </w:tcBorders>
            <w:shd w:val="clear" w:color="auto" w:fill="auto"/>
            <w:noWrap/>
            <w:vAlign w:val="center"/>
            <w:hideMark/>
          </w:tcPr>
          <w:p w14:paraId="5C9FCA9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0.071</w:t>
            </w:r>
          </w:p>
        </w:tc>
        <w:tc>
          <w:tcPr>
            <w:tcW w:w="241" w:type="pct"/>
            <w:tcBorders>
              <w:top w:val="nil"/>
              <w:left w:val="nil"/>
              <w:bottom w:val="single" w:sz="4" w:space="0" w:color="auto"/>
              <w:right w:val="single" w:sz="4" w:space="0" w:color="auto"/>
            </w:tcBorders>
            <w:shd w:val="clear" w:color="auto" w:fill="auto"/>
            <w:noWrap/>
            <w:vAlign w:val="center"/>
            <w:hideMark/>
          </w:tcPr>
          <w:p w14:paraId="792C251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0.149</w:t>
            </w:r>
          </w:p>
        </w:tc>
        <w:tc>
          <w:tcPr>
            <w:tcW w:w="241" w:type="pct"/>
            <w:tcBorders>
              <w:top w:val="nil"/>
              <w:left w:val="nil"/>
              <w:bottom w:val="single" w:sz="4" w:space="0" w:color="auto"/>
              <w:right w:val="single" w:sz="4" w:space="0" w:color="auto"/>
            </w:tcBorders>
            <w:shd w:val="clear" w:color="auto" w:fill="auto"/>
            <w:noWrap/>
            <w:vAlign w:val="center"/>
            <w:hideMark/>
          </w:tcPr>
          <w:p w14:paraId="2D972D6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0.223</w:t>
            </w:r>
          </w:p>
        </w:tc>
        <w:tc>
          <w:tcPr>
            <w:tcW w:w="227" w:type="pct"/>
            <w:tcBorders>
              <w:top w:val="nil"/>
              <w:left w:val="nil"/>
              <w:bottom w:val="single" w:sz="4" w:space="0" w:color="auto"/>
              <w:right w:val="single" w:sz="4" w:space="0" w:color="auto"/>
            </w:tcBorders>
            <w:shd w:val="clear" w:color="auto" w:fill="auto"/>
            <w:noWrap/>
            <w:vAlign w:val="center"/>
            <w:hideMark/>
          </w:tcPr>
          <w:p w14:paraId="1BB5D10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0.465</w:t>
            </w:r>
          </w:p>
        </w:tc>
        <w:tc>
          <w:tcPr>
            <w:tcW w:w="227" w:type="pct"/>
            <w:tcBorders>
              <w:top w:val="nil"/>
              <w:left w:val="nil"/>
              <w:bottom w:val="single" w:sz="4" w:space="0" w:color="auto"/>
              <w:right w:val="single" w:sz="4" w:space="0" w:color="auto"/>
            </w:tcBorders>
            <w:shd w:val="clear" w:color="auto" w:fill="auto"/>
            <w:noWrap/>
            <w:vAlign w:val="center"/>
            <w:hideMark/>
          </w:tcPr>
          <w:p w14:paraId="29203EF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0.761</w:t>
            </w:r>
          </w:p>
        </w:tc>
        <w:tc>
          <w:tcPr>
            <w:tcW w:w="227" w:type="pct"/>
            <w:tcBorders>
              <w:top w:val="nil"/>
              <w:left w:val="nil"/>
              <w:bottom w:val="single" w:sz="4" w:space="0" w:color="auto"/>
              <w:right w:val="single" w:sz="4" w:space="0" w:color="auto"/>
            </w:tcBorders>
            <w:shd w:val="clear" w:color="auto" w:fill="auto"/>
            <w:noWrap/>
            <w:vAlign w:val="center"/>
            <w:hideMark/>
          </w:tcPr>
          <w:p w14:paraId="551BC87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0.971</w:t>
            </w:r>
          </w:p>
        </w:tc>
        <w:tc>
          <w:tcPr>
            <w:tcW w:w="227" w:type="pct"/>
            <w:tcBorders>
              <w:top w:val="nil"/>
              <w:left w:val="nil"/>
              <w:bottom w:val="single" w:sz="4" w:space="0" w:color="auto"/>
              <w:right w:val="single" w:sz="4" w:space="0" w:color="auto"/>
            </w:tcBorders>
            <w:shd w:val="clear" w:color="auto" w:fill="auto"/>
            <w:noWrap/>
            <w:vAlign w:val="center"/>
            <w:hideMark/>
          </w:tcPr>
          <w:p w14:paraId="25E6756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1.100</w:t>
            </w:r>
          </w:p>
        </w:tc>
        <w:tc>
          <w:tcPr>
            <w:tcW w:w="237" w:type="pct"/>
            <w:tcBorders>
              <w:top w:val="nil"/>
              <w:left w:val="nil"/>
              <w:bottom w:val="single" w:sz="4" w:space="0" w:color="auto"/>
              <w:right w:val="single" w:sz="4" w:space="0" w:color="auto"/>
            </w:tcBorders>
            <w:shd w:val="clear" w:color="auto" w:fill="auto"/>
            <w:noWrap/>
            <w:vAlign w:val="center"/>
            <w:hideMark/>
          </w:tcPr>
          <w:p w14:paraId="15334AD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1.200</w:t>
            </w:r>
          </w:p>
        </w:tc>
        <w:tc>
          <w:tcPr>
            <w:tcW w:w="284" w:type="pct"/>
            <w:tcBorders>
              <w:top w:val="nil"/>
              <w:left w:val="nil"/>
              <w:bottom w:val="single" w:sz="4" w:space="0" w:color="auto"/>
              <w:right w:val="single" w:sz="4" w:space="0" w:color="auto"/>
            </w:tcBorders>
            <w:shd w:val="clear" w:color="auto" w:fill="auto"/>
            <w:noWrap/>
            <w:vAlign w:val="center"/>
            <w:hideMark/>
          </w:tcPr>
          <w:p w14:paraId="6BCAB9B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w:t>
            </w:r>
          </w:p>
        </w:tc>
        <w:tc>
          <w:tcPr>
            <w:tcW w:w="260" w:type="pct"/>
            <w:tcBorders>
              <w:top w:val="nil"/>
              <w:left w:val="nil"/>
              <w:bottom w:val="single" w:sz="4" w:space="0" w:color="auto"/>
              <w:right w:val="single" w:sz="4" w:space="0" w:color="auto"/>
            </w:tcBorders>
            <w:shd w:val="clear" w:color="auto" w:fill="auto"/>
            <w:noWrap/>
            <w:vAlign w:val="center"/>
            <w:hideMark/>
          </w:tcPr>
          <w:p w14:paraId="5B43E11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4.3</w:t>
            </w:r>
          </w:p>
        </w:tc>
      </w:tr>
      <w:tr w:rsidR="00DA1513" w:rsidRPr="00DA1513" w14:paraId="1D03E0C0" w14:textId="77777777" w:rsidTr="0027474C">
        <w:trPr>
          <w:trHeight w:val="227"/>
        </w:trPr>
        <w:tc>
          <w:tcPr>
            <w:tcW w:w="819" w:type="pct"/>
            <w:vMerge/>
            <w:tcBorders>
              <w:top w:val="nil"/>
              <w:left w:val="single" w:sz="4" w:space="0" w:color="auto"/>
              <w:bottom w:val="single" w:sz="4" w:space="0" w:color="auto"/>
              <w:right w:val="single" w:sz="4" w:space="0" w:color="auto"/>
            </w:tcBorders>
            <w:vAlign w:val="center"/>
            <w:hideMark/>
          </w:tcPr>
          <w:p w14:paraId="659281A5" w14:textId="77777777" w:rsidR="00DA1513" w:rsidRPr="00DA1513" w:rsidRDefault="00DA1513" w:rsidP="00DA1513">
            <w:pPr>
              <w:spacing w:line="240" w:lineRule="auto"/>
              <w:jc w:val="left"/>
              <w:rPr>
                <w:rFonts w:eastAsia="Times New Roman" w:cs="Times New Roman"/>
                <w:b/>
                <w:bCs/>
                <w:sz w:val="16"/>
                <w:szCs w:val="16"/>
              </w:rPr>
            </w:pPr>
          </w:p>
        </w:tc>
        <w:tc>
          <w:tcPr>
            <w:tcW w:w="194" w:type="pct"/>
            <w:vMerge/>
            <w:tcBorders>
              <w:top w:val="nil"/>
              <w:left w:val="single" w:sz="4" w:space="0" w:color="auto"/>
              <w:bottom w:val="single" w:sz="4" w:space="0" w:color="auto"/>
              <w:right w:val="single" w:sz="4" w:space="0" w:color="auto"/>
            </w:tcBorders>
            <w:vAlign w:val="center"/>
            <w:hideMark/>
          </w:tcPr>
          <w:p w14:paraId="40849173" w14:textId="77777777" w:rsidR="00DA1513" w:rsidRPr="00DA1513" w:rsidRDefault="00DA1513" w:rsidP="00DA1513">
            <w:pPr>
              <w:spacing w:line="240" w:lineRule="auto"/>
              <w:jc w:val="left"/>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14:paraId="38CCC1F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DS</w:t>
            </w:r>
          </w:p>
        </w:tc>
        <w:tc>
          <w:tcPr>
            <w:tcW w:w="183" w:type="pct"/>
            <w:tcBorders>
              <w:top w:val="nil"/>
              <w:left w:val="nil"/>
              <w:bottom w:val="single" w:sz="4" w:space="0" w:color="auto"/>
              <w:right w:val="single" w:sz="4" w:space="0" w:color="auto"/>
            </w:tcBorders>
            <w:shd w:val="clear" w:color="auto" w:fill="auto"/>
            <w:noWrap/>
            <w:vAlign w:val="center"/>
            <w:hideMark/>
          </w:tcPr>
          <w:p w14:paraId="22391A3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3B047E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51</w:t>
            </w:r>
          </w:p>
        </w:tc>
        <w:tc>
          <w:tcPr>
            <w:tcW w:w="238" w:type="pct"/>
            <w:tcBorders>
              <w:top w:val="nil"/>
              <w:left w:val="nil"/>
              <w:bottom w:val="single" w:sz="4" w:space="0" w:color="auto"/>
              <w:right w:val="single" w:sz="4" w:space="0" w:color="auto"/>
            </w:tcBorders>
            <w:shd w:val="clear" w:color="auto" w:fill="auto"/>
            <w:noWrap/>
            <w:vAlign w:val="center"/>
            <w:hideMark/>
          </w:tcPr>
          <w:p w14:paraId="1CC3A6D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18E5315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0.224</w:t>
            </w:r>
          </w:p>
        </w:tc>
        <w:tc>
          <w:tcPr>
            <w:tcW w:w="208" w:type="pct"/>
            <w:tcBorders>
              <w:top w:val="nil"/>
              <w:left w:val="nil"/>
              <w:bottom w:val="single" w:sz="4" w:space="0" w:color="auto"/>
              <w:right w:val="single" w:sz="4" w:space="0" w:color="auto"/>
            </w:tcBorders>
            <w:shd w:val="clear" w:color="auto" w:fill="auto"/>
            <w:noWrap/>
            <w:vAlign w:val="center"/>
            <w:hideMark/>
          </w:tcPr>
          <w:p w14:paraId="2BA3CF1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0.200</w:t>
            </w:r>
          </w:p>
        </w:tc>
        <w:tc>
          <w:tcPr>
            <w:tcW w:w="179" w:type="pct"/>
            <w:tcBorders>
              <w:top w:val="nil"/>
              <w:left w:val="nil"/>
              <w:bottom w:val="single" w:sz="4" w:space="0" w:color="auto"/>
              <w:right w:val="single" w:sz="4" w:space="0" w:color="auto"/>
            </w:tcBorders>
            <w:shd w:val="clear" w:color="auto" w:fill="auto"/>
            <w:noWrap/>
            <w:vAlign w:val="center"/>
            <w:hideMark/>
          </w:tcPr>
          <w:p w14:paraId="464DA84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0.870</w:t>
            </w:r>
          </w:p>
        </w:tc>
        <w:tc>
          <w:tcPr>
            <w:tcW w:w="188" w:type="pct"/>
            <w:tcBorders>
              <w:top w:val="nil"/>
              <w:left w:val="nil"/>
              <w:bottom w:val="single" w:sz="4" w:space="0" w:color="auto"/>
              <w:right w:val="single" w:sz="4" w:space="0" w:color="auto"/>
            </w:tcBorders>
            <w:shd w:val="clear" w:color="auto" w:fill="auto"/>
            <w:noWrap/>
            <w:vAlign w:val="center"/>
            <w:hideMark/>
          </w:tcPr>
          <w:p w14:paraId="2C3DD20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0.087</w:t>
            </w:r>
          </w:p>
        </w:tc>
        <w:tc>
          <w:tcPr>
            <w:tcW w:w="241" w:type="pct"/>
            <w:tcBorders>
              <w:top w:val="nil"/>
              <w:left w:val="nil"/>
              <w:bottom w:val="single" w:sz="4" w:space="0" w:color="auto"/>
              <w:right w:val="single" w:sz="4" w:space="0" w:color="auto"/>
            </w:tcBorders>
            <w:shd w:val="clear" w:color="auto" w:fill="auto"/>
            <w:noWrap/>
            <w:vAlign w:val="center"/>
            <w:hideMark/>
          </w:tcPr>
          <w:p w14:paraId="5AB0659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0.036</w:t>
            </w:r>
          </w:p>
        </w:tc>
        <w:tc>
          <w:tcPr>
            <w:tcW w:w="241" w:type="pct"/>
            <w:tcBorders>
              <w:top w:val="nil"/>
              <w:left w:val="nil"/>
              <w:bottom w:val="single" w:sz="4" w:space="0" w:color="auto"/>
              <w:right w:val="single" w:sz="4" w:space="0" w:color="auto"/>
            </w:tcBorders>
            <w:shd w:val="clear" w:color="auto" w:fill="auto"/>
            <w:noWrap/>
            <w:vAlign w:val="center"/>
            <w:hideMark/>
          </w:tcPr>
          <w:p w14:paraId="3C36FB8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0.104</w:t>
            </w:r>
          </w:p>
        </w:tc>
        <w:tc>
          <w:tcPr>
            <w:tcW w:w="241" w:type="pct"/>
            <w:tcBorders>
              <w:top w:val="nil"/>
              <w:left w:val="nil"/>
              <w:bottom w:val="single" w:sz="4" w:space="0" w:color="auto"/>
              <w:right w:val="single" w:sz="4" w:space="0" w:color="auto"/>
            </w:tcBorders>
            <w:shd w:val="clear" w:color="auto" w:fill="auto"/>
            <w:noWrap/>
            <w:vAlign w:val="center"/>
            <w:hideMark/>
          </w:tcPr>
          <w:p w14:paraId="245CF69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0.161</w:t>
            </w:r>
          </w:p>
        </w:tc>
        <w:tc>
          <w:tcPr>
            <w:tcW w:w="227" w:type="pct"/>
            <w:tcBorders>
              <w:top w:val="nil"/>
              <w:left w:val="nil"/>
              <w:bottom w:val="single" w:sz="4" w:space="0" w:color="auto"/>
              <w:right w:val="single" w:sz="4" w:space="0" w:color="auto"/>
            </w:tcBorders>
            <w:shd w:val="clear" w:color="auto" w:fill="auto"/>
            <w:noWrap/>
            <w:vAlign w:val="center"/>
            <w:hideMark/>
          </w:tcPr>
          <w:p w14:paraId="1D6CB25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0.225</w:t>
            </w:r>
          </w:p>
        </w:tc>
        <w:tc>
          <w:tcPr>
            <w:tcW w:w="227" w:type="pct"/>
            <w:tcBorders>
              <w:top w:val="nil"/>
              <w:left w:val="nil"/>
              <w:bottom w:val="single" w:sz="4" w:space="0" w:color="auto"/>
              <w:right w:val="single" w:sz="4" w:space="0" w:color="auto"/>
            </w:tcBorders>
            <w:shd w:val="clear" w:color="auto" w:fill="auto"/>
            <w:noWrap/>
            <w:vAlign w:val="center"/>
            <w:hideMark/>
          </w:tcPr>
          <w:p w14:paraId="6E02388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0.519</w:t>
            </w:r>
          </w:p>
        </w:tc>
        <w:tc>
          <w:tcPr>
            <w:tcW w:w="227" w:type="pct"/>
            <w:tcBorders>
              <w:top w:val="nil"/>
              <w:left w:val="nil"/>
              <w:bottom w:val="single" w:sz="4" w:space="0" w:color="auto"/>
              <w:right w:val="single" w:sz="4" w:space="0" w:color="auto"/>
            </w:tcBorders>
            <w:shd w:val="clear" w:color="auto" w:fill="auto"/>
            <w:noWrap/>
            <w:vAlign w:val="center"/>
            <w:hideMark/>
          </w:tcPr>
          <w:p w14:paraId="6640529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0.673</w:t>
            </w:r>
          </w:p>
        </w:tc>
        <w:tc>
          <w:tcPr>
            <w:tcW w:w="227" w:type="pct"/>
            <w:tcBorders>
              <w:top w:val="nil"/>
              <w:left w:val="nil"/>
              <w:bottom w:val="single" w:sz="4" w:space="0" w:color="auto"/>
              <w:right w:val="single" w:sz="4" w:space="0" w:color="auto"/>
            </w:tcBorders>
            <w:shd w:val="clear" w:color="auto" w:fill="auto"/>
            <w:noWrap/>
            <w:vAlign w:val="center"/>
            <w:hideMark/>
          </w:tcPr>
          <w:p w14:paraId="4CAE1F5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0.785</w:t>
            </w:r>
          </w:p>
        </w:tc>
        <w:tc>
          <w:tcPr>
            <w:tcW w:w="237" w:type="pct"/>
            <w:tcBorders>
              <w:top w:val="nil"/>
              <w:left w:val="nil"/>
              <w:bottom w:val="single" w:sz="4" w:space="0" w:color="auto"/>
              <w:right w:val="single" w:sz="4" w:space="0" w:color="auto"/>
            </w:tcBorders>
            <w:shd w:val="clear" w:color="auto" w:fill="auto"/>
            <w:noWrap/>
            <w:vAlign w:val="center"/>
            <w:hideMark/>
          </w:tcPr>
          <w:p w14:paraId="4EF4F8F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0.899</w:t>
            </w:r>
          </w:p>
        </w:tc>
        <w:tc>
          <w:tcPr>
            <w:tcW w:w="284" w:type="pct"/>
            <w:tcBorders>
              <w:top w:val="nil"/>
              <w:left w:val="nil"/>
              <w:bottom w:val="single" w:sz="4" w:space="0" w:color="auto"/>
              <w:right w:val="single" w:sz="4" w:space="0" w:color="auto"/>
            </w:tcBorders>
            <w:shd w:val="clear" w:color="auto" w:fill="auto"/>
            <w:noWrap/>
            <w:vAlign w:val="center"/>
            <w:hideMark/>
          </w:tcPr>
          <w:p w14:paraId="26FFE39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w:t>
            </w:r>
          </w:p>
        </w:tc>
        <w:tc>
          <w:tcPr>
            <w:tcW w:w="260" w:type="pct"/>
            <w:tcBorders>
              <w:top w:val="nil"/>
              <w:left w:val="nil"/>
              <w:bottom w:val="single" w:sz="4" w:space="0" w:color="auto"/>
              <w:right w:val="single" w:sz="4" w:space="0" w:color="auto"/>
            </w:tcBorders>
            <w:shd w:val="clear" w:color="auto" w:fill="auto"/>
            <w:noWrap/>
            <w:vAlign w:val="center"/>
            <w:hideMark/>
          </w:tcPr>
          <w:p w14:paraId="41CAD2C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5.8</w:t>
            </w:r>
          </w:p>
        </w:tc>
      </w:tr>
      <w:tr w:rsidR="00DA1513" w:rsidRPr="00DA1513" w14:paraId="2AECD280"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38D1E6CA" w14:textId="4D437A39"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Mn</w:t>
            </w:r>
            <w:r w:rsidR="00B51AD4" w:rsidRPr="00B51AD4">
              <w:rPr>
                <w:rFonts w:eastAsia="Times New Roman" w:cs="Times New Roman"/>
                <w:b/>
                <w:bCs/>
                <w:sz w:val="16"/>
                <w:szCs w:val="16"/>
                <w:vertAlign w:val="subscript"/>
              </w:rPr>
              <w:t xml:space="preserve"> D</w:t>
            </w:r>
            <w:r w:rsidR="00B43C30"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678FA05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0.06</w:t>
            </w:r>
          </w:p>
        </w:tc>
        <w:tc>
          <w:tcPr>
            <w:tcW w:w="235" w:type="pct"/>
            <w:tcBorders>
              <w:top w:val="nil"/>
              <w:left w:val="nil"/>
              <w:bottom w:val="single" w:sz="4" w:space="0" w:color="auto"/>
              <w:right w:val="single" w:sz="4" w:space="0" w:color="auto"/>
            </w:tcBorders>
            <w:shd w:val="clear" w:color="auto" w:fill="auto"/>
            <w:noWrap/>
            <w:vAlign w:val="center"/>
            <w:hideMark/>
          </w:tcPr>
          <w:p w14:paraId="0C06CBA0" w14:textId="714891E8"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7BBE7E6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560542D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107</w:t>
            </w:r>
          </w:p>
        </w:tc>
        <w:tc>
          <w:tcPr>
            <w:tcW w:w="238" w:type="pct"/>
            <w:tcBorders>
              <w:top w:val="nil"/>
              <w:left w:val="nil"/>
              <w:bottom w:val="single" w:sz="4" w:space="0" w:color="auto"/>
              <w:right w:val="single" w:sz="4" w:space="0" w:color="auto"/>
            </w:tcBorders>
            <w:shd w:val="clear" w:color="auto" w:fill="auto"/>
            <w:noWrap/>
            <w:vAlign w:val="center"/>
            <w:hideMark/>
          </w:tcPr>
          <w:p w14:paraId="22E1F5C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w:t>
            </w:r>
          </w:p>
        </w:tc>
        <w:tc>
          <w:tcPr>
            <w:tcW w:w="208" w:type="pct"/>
            <w:tcBorders>
              <w:top w:val="nil"/>
              <w:left w:val="nil"/>
              <w:bottom w:val="single" w:sz="4" w:space="0" w:color="auto"/>
              <w:right w:val="single" w:sz="4" w:space="0" w:color="auto"/>
            </w:tcBorders>
            <w:shd w:val="clear" w:color="auto" w:fill="auto"/>
            <w:noWrap/>
            <w:vAlign w:val="center"/>
            <w:hideMark/>
          </w:tcPr>
          <w:p w14:paraId="519E3AD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0.220</w:t>
            </w:r>
          </w:p>
        </w:tc>
        <w:tc>
          <w:tcPr>
            <w:tcW w:w="208" w:type="pct"/>
            <w:tcBorders>
              <w:top w:val="nil"/>
              <w:left w:val="nil"/>
              <w:bottom w:val="single" w:sz="4" w:space="0" w:color="auto"/>
              <w:right w:val="single" w:sz="4" w:space="0" w:color="auto"/>
            </w:tcBorders>
            <w:shd w:val="clear" w:color="auto" w:fill="auto"/>
            <w:noWrap/>
            <w:vAlign w:val="center"/>
            <w:hideMark/>
          </w:tcPr>
          <w:p w14:paraId="3E45283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0.220</w:t>
            </w:r>
          </w:p>
        </w:tc>
        <w:tc>
          <w:tcPr>
            <w:tcW w:w="179" w:type="pct"/>
            <w:tcBorders>
              <w:top w:val="nil"/>
              <w:left w:val="nil"/>
              <w:bottom w:val="single" w:sz="4" w:space="0" w:color="auto"/>
              <w:right w:val="single" w:sz="4" w:space="0" w:color="auto"/>
            </w:tcBorders>
            <w:shd w:val="clear" w:color="auto" w:fill="auto"/>
            <w:noWrap/>
            <w:vAlign w:val="center"/>
            <w:hideMark/>
          </w:tcPr>
          <w:p w14:paraId="7E25CB4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1.000</w:t>
            </w:r>
          </w:p>
        </w:tc>
        <w:tc>
          <w:tcPr>
            <w:tcW w:w="188" w:type="pct"/>
            <w:tcBorders>
              <w:top w:val="nil"/>
              <w:left w:val="nil"/>
              <w:bottom w:val="single" w:sz="4" w:space="0" w:color="auto"/>
              <w:right w:val="single" w:sz="4" w:space="0" w:color="auto"/>
            </w:tcBorders>
            <w:shd w:val="clear" w:color="auto" w:fill="auto"/>
            <w:noWrap/>
            <w:vAlign w:val="center"/>
            <w:hideMark/>
          </w:tcPr>
          <w:p w14:paraId="0AF5680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0.114</w:t>
            </w:r>
          </w:p>
        </w:tc>
        <w:tc>
          <w:tcPr>
            <w:tcW w:w="241" w:type="pct"/>
            <w:tcBorders>
              <w:top w:val="nil"/>
              <w:left w:val="nil"/>
              <w:bottom w:val="single" w:sz="4" w:space="0" w:color="auto"/>
              <w:right w:val="single" w:sz="4" w:space="0" w:color="auto"/>
            </w:tcBorders>
            <w:shd w:val="clear" w:color="auto" w:fill="auto"/>
            <w:noWrap/>
            <w:vAlign w:val="center"/>
            <w:hideMark/>
          </w:tcPr>
          <w:p w14:paraId="03A55FD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&lt;0.005</w:t>
            </w:r>
          </w:p>
        </w:tc>
        <w:tc>
          <w:tcPr>
            <w:tcW w:w="241" w:type="pct"/>
            <w:tcBorders>
              <w:top w:val="nil"/>
              <w:left w:val="nil"/>
              <w:bottom w:val="single" w:sz="4" w:space="0" w:color="auto"/>
              <w:right w:val="single" w:sz="4" w:space="0" w:color="auto"/>
            </w:tcBorders>
            <w:shd w:val="clear" w:color="auto" w:fill="auto"/>
            <w:noWrap/>
            <w:vAlign w:val="center"/>
            <w:hideMark/>
          </w:tcPr>
          <w:p w14:paraId="7A59850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0.084</w:t>
            </w:r>
          </w:p>
        </w:tc>
        <w:tc>
          <w:tcPr>
            <w:tcW w:w="241" w:type="pct"/>
            <w:tcBorders>
              <w:top w:val="nil"/>
              <w:left w:val="nil"/>
              <w:bottom w:val="single" w:sz="4" w:space="0" w:color="auto"/>
              <w:right w:val="single" w:sz="4" w:space="0" w:color="auto"/>
            </w:tcBorders>
            <w:shd w:val="clear" w:color="auto" w:fill="auto"/>
            <w:noWrap/>
            <w:vAlign w:val="center"/>
            <w:hideMark/>
          </w:tcPr>
          <w:p w14:paraId="57514EE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0.141</w:t>
            </w:r>
          </w:p>
        </w:tc>
        <w:tc>
          <w:tcPr>
            <w:tcW w:w="227" w:type="pct"/>
            <w:tcBorders>
              <w:top w:val="nil"/>
              <w:left w:val="nil"/>
              <w:bottom w:val="single" w:sz="4" w:space="0" w:color="auto"/>
              <w:right w:val="single" w:sz="4" w:space="0" w:color="auto"/>
            </w:tcBorders>
            <w:shd w:val="clear" w:color="auto" w:fill="auto"/>
            <w:noWrap/>
            <w:vAlign w:val="center"/>
            <w:hideMark/>
          </w:tcPr>
          <w:p w14:paraId="654D13B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0.282</w:t>
            </w:r>
          </w:p>
        </w:tc>
        <w:tc>
          <w:tcPr>
            <w:tcW w:w="227" w:type="pct"/>
            <w:tcBorders>
              <w:top w:val="nil"/>
              <w:left w:val="nil"/>
              <w:bottom w:val="single" w:sz="4" w:space="0" w:color="auto"/>
              <w:right w:val="single" w:sz="4" w:space="0" w:color="auto"/>
            </w:tcBorders>
            <w:shd w:val="clear" w:color="auto" w:fill="auto"/>
            <w:noWrap/>
            <w:vAlign w:val="center"/>
            <w:hideMark/>
          </w:tcPr>
          <w:p w14:paraId="58FB245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0.537</w:t>
            </w:r>
          </w:p>
        </w:tc>
        <w:tc>
          <w:tcPr>
            <w:tcW w:w="227" w:type="pct"/>
            <w:tcBorders>
              <w:top w:val="nil"/>
              <w:left w:val="nil"/>
              <w:bottom w:val="single" w:sz="4" w:space="0" w:color="auto"/>
              <w:right w:val="single" w:sz="4" w:space="0" w:color="auto"/>
            </w:tcBorders>
            <w:shd w:val="clear" w:color="auto" w:fill="auto"/>
            <w:noWrap/>
            <w:vAlign w:val="center"/>
            <w:hideMark/>
          </w:tcPr>
          <w:p w14:paraId="35AEAA1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0.750</w:t>
            </w:r>
          </w:p>
        </w:tc>
        <w:tc>
          <w:tcPr>
            <w:tcW w:w="227" w:type="pct"/>
            <w:tcBorders>
              <w:top w:val="nil"/>
              <w:left w:val="nil"/>
              <w:bottom w:val="single" w:sz="4" w:space="0" w:color="auto"/>
              <w:right w:val="single" w:sz="4" w:space="0" w:color="auto"/>
            </w:tcBorders>
            <w:shd w:val="clear" w:color="auto" w:fill="auto"/>
            <w:noWrap/>
            <w:vAlign w:val="center"/>
            <w:hideMark/>
          </w:tcPr>
          <w:p w14:paraId="08BF6DC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0.888</w:t>
            </w:r>
          </w:p>
        </w:tc>
        <w:tc>
          <w:tcPr>
            <w:tcW w:w="237" w:type="pct"/>
            <w:tcBorders>
              <w:top w:val="nil"/>
              <w:left w:val="nil"/>
              <w:bottom w:val="single" w:sz="4" w:space="0" w:color="auto"/>
              <w:right w:val="single" w:sz="4" w:space="0" w:color="auto"/>
            </w:tcBorders>
            <w:shd w:val="clear" w:color="auto" w:fill="auto"/>
            <w:noWrap/>
            <w:vAlign w:val="center"/>
            <w:hideMark/>
          </w:tcPr>
          <w:p w14:paraId="32E31AB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1.000</w:t>
            </w:r>
          </w:p>
        </w:tc>
        <w:tc>
          <w:tcPr>
            <w:tcW w:w="284" w:type="pct"/>
            <w:tcBorders>
              <w:top w:val="nil"/>
              <w:left w:val="nil"/>
              <w:bottom w:val="single" w:sz="4" w:space="0" w:color="auto"/>
              <w:right w:val="single" w:sz="4" w:space="0" w:color="auto"/>
            </w:tcBorders>
            <w:shd w:val="clear" w:color="auto" w:fill="auto"/>
            <w:noWrap/>
            <w:vAlign w:val="center"/>
            <w:hideMark/>
          </w:tcPr>
          <w:p w14:paraId="4D85043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w:t>
            </w:r>
          </w:p>
        </w:tc>
        <w:tc>
          <w:tcPr>
            <w:tcW w:w="260" w:type="pct"/>
            <w:tcBorders>
              <w:top w:val="nil"/>
              <w:left w:val="nil"/>
              <w:bottom w:val="single" w:sz="4" w:space="0" w:color="auto"/>
              <w:right w:val="single" w:sz="4" w:space="0" w:color="auto"/>
            </w:tcBorders>
            <w:shd w:val="clear" w:color="auto" w:fill="auto"/>
            <w:noWrap/>
            <w:vAlign w:val="center"/>
            <w:hideMark/>
          </w:tcPr>
          <w:p w14:paraId="02FFD07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5.7</w:t>
            </w:r>
          </w:p>
        </w:tc>
      </w:tr>
      <w:tr w:rsidR="00DA1513" w:rsidRPr="00DA1513" w14:paraId="04163CC1"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5A54429B" w14:textId="23F37104"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 xml:space="preserve">Total </w:t>
            </w:r>
            <w:proofErr w:type="spellStart"/>
            <w:r w:rsidRPr="00DA1513">
              <w:rPr>
                <w:rFonts w:eastAsia="Times New Roman" w:cs="Times New Roman"/>
                <w:b/>
                <w:bCs/>
                <w:sz w:val="16"/>
                <w:szCs w:val="16"/>
              </w:rPr>
              <w:t>phosphorus</w:t>
            </w:r>
            <w:proofErr w:type="spellEnd"/>
            <w:r w:rsidRPr="00DA1513">
              <w:rPr>
                <w:rFonts w:eastAsia="Times New Roman" w:cs="Times New Roman"/>
                <w:b/>
                <w:bCs/>
                <w:sz w:val="16"/>
                <w:szCs w:val="16"/>
              </w:rPr>
              <w:t xml:space="preserve"> (P)</w:t>
            </w:r>
            <w:r w:rsidR="00B43C30"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6D8C177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0.58</w:t>
            </w:r>
          </w:p>
        </w:tc>
        <w:tc>
          <w:tcPr>
            <w:tcW w:w="235" w:type="pct"/>
            <w:tcBorders>
              <w:top w:val="nil"/>
              <w:left w:val="nil"/>
              <w:bottom w:val="single" w:sz="4" w:space="0" w:color="auto"/>
              <w:right w:val="single" w:sz="4" w:space="0" w:color="auto"/>
            </w:tcBorders>
            <w:shd w:val="clear" w:color="auto" w:fill="auto"/>
            <w:noWrap/>
            <w:vAlign w:val="center"/>
            <w:hideMark/>
          </w:tcPr>
          <w:p w14:paraId="326C0971" w14:textId="4795686A"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75B3014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6F45CB3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107</w:t>
            </w:r>
          </w:p>
        </w:tc>
        <w:tc>
          <w:tcPr>
            <w:tcW w:w="238" w:type="pct"/>
            <w:tcBorders>
              <w:top w:val="nil"/>
              <w:left w:val="nil"/>
              <w:bottom w:val="single" w:sz="4" w:space="0" w:color="auto"/>
              <w:right w:val="single" w:sz="4" w:space="0" w:color="auto"/>
            </w:tcBorders>
            <w:shd w:val="clear" w:color="auto" w:fill="auto"/>
            <w:noWrap/>
            <w:vAlign w:val="center"/>
            <w:hideMark/>
          </w:tcPr>
          <w:p w14:paraId="63924B6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73.8</w:t>
            </w:r>
          </w:p>
        </w:tc>
        <w:tc>
          <w:tcPr>
            <w:tcW w:w="208" w:type="pct"/>
            <w:tcBorders>
              <w:top w:val="nil"/>
              <w:left w:val="nil"/>
              <w:bottom w:val="single" w:sz="4" w:space="0" w:color="auto"/>
              <w:right w:val="single" w:sz="4" w:space="0" w:color="auto"/>
            </w:tcBorders>
            <w:shd w:val="clear" w:color="auto" w:fill="auto"/>
            <w:noWrap/>
            <w:vAlign w:val="center"/>
            <w:hideMark/>
          </w:tcPr>
          <w:p w14:paraId="7E63BEC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0.019</w:t>
            </w:r>
          </w:p>
        </w:tc>
        <w:tc>
          <w:tcPr>
            <w:tcW w:w="208" w:type="pct"/>
            <w:tcBorders>
              <w:top w:val="nil"/>
              <w:left w:val="nil"/>
              <w:bottom w:val="single" w:sz="4" w:space="0" w:color="auto"/>
              <w:right w:val="single" w:sz="4" w:space="0" w:color="auto"/>
            </w:tcBorders>
            <w:shd w:val="clear" w:color="auto" w:fill="auto"/>
            <w:noWrap/>
            <w:vAlign w:val="center"/>
            <w:hideMark/>
          </w:tcPr>
          <w:p w14:paraId="539BBF8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0.030</w:t>
            </w:r>
          </w:p>
        </w:tc>
        <w:tc>
          <w:tcPr>
            <w:tcW w:w="179" w:type="pct"/>
            <w:tcBorders>
              <w:top w:val="nil"/>
              <w:left w:val="nil"/>
              <w:bottom w:val="single" w:sz="4" w:space="0" w:color="auto"/>
              <w:right w:val="single" w:sz="4" w:space="0" w:color="auto"/>
            </w:tcBorders>
            <w:shd w:val="clear" w:color="auto" w:fill="auto"/>
            <w:noWrap/>
            <w:vAlign w:val="center"/>
            <w:hideMark/>
          </w:tcPr>
          <w:p w14:paraId="190E634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1.860</w:t>
            </w:r>
          </w:p>
        </w:tc>
        <w:tc>
          <w:tcPr>
            <w:tcW w:w="188" w:type="pct"/>
            <w:tcBorders>
              <w:top w:val="nil"/>
              <w:left w:val="nil"/>
              <w:bottom w:val="single" w:sz="4" w:space="0" w:color="auto"/>
              <w:right w:val="single" w:sz="4" w:space="0" w:color="auto"/>
            </w:tcBorders>
            <w:shd w:val="clear" w:color="auto" w:fill="auto"/>
            <w:noWrap/>
            <w:vAlign w:val="center"/>
            <w:hideMark/>
          </w:tcPr>
          <w:p w14:paraId="5802483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41" w:type="pct"/>
            <w:tcBorders>
              <w:top w:val="nil"/>
              <w:left w:val="nil"/>
              <w:bottom w:val="single" w:sz="4" w:space="0" w:color="auto"/>
              <w:right w:val="single" w:sz="4" w:space="0" w:color="auto"/>
            </w:tcBorders>
            <w:shd w:val="clear" w:color="auto" w:fill="auto"/>
            <w:noWrap/>
            <w:vAlign w:val="center"/>
            <w:hideMark/>
          </w:tcPr>
          <w:p w14:paraId="6A9A62F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&lt;0.0075</w:t>
            </w:r>
          </w:p>
        </w:tc>
        <w:tc>
          <w:tcPr>
            <w:tcW w:w="241" w:type="pct"/>
            <w:tcBorders>
              <w:top w:val="nil"/>
              <w:left w:val="nil"/>
              <w:bottom w:val="single" w:sz="4" w:space="0" w:color="auto"/>
              <w:right w:val="single" w:sz="4" w:space="0" w:color="auto"/>
            </w:tcBorders>
            <w:shd w:val="clear" w:color="auto" w:fill="auto"/>
            <w:noWrap/>
            <w:vAlign w:val="center"/>
            <w:hideMark/>
          </w:tcPr>
          <w:p w14:paraId="3FD4766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&lt;0.0075</w:t>
            </w:r>
          </w:p>
        </w:tc>
        <w:tc>
          <w:tcPr>
            <w:tcW w:w="241" w:type="pct"/>
            <w:tcBorders>
              <w:top w:val="nil"/>
              <w:left w:val="nil"/>
              <w:bottom w:val="single" w:sz="4" w:space="0" w:color="auto"/>
              <w:right w:val="single" w:sz="4" w:space="0" w:color="auto"/>
            </w:tcBorders>
            <w:shd w:val="clear" w:color="auto" w:fill="auto"/>
            <w:noWrap/>
            <w:vAlign w:val="center"/>
            <w:hideMark/>
          </w:tcPr>
          <w:p w14:paraId="54CF15D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&lt;0.0075</w:t>
            </w:r>
          </w:p>
        </w:tc>
        <w:tc>
          <w:tcPr>
            <w:tcW w:w="227" w:type="pct"/>
            <w:tcBorders>
              <w:top w:val="nil"/>
              <w:left w:val="nil"/>
              <w:bottom w:val="single" w:sz="4" w:space="0" w:color="auto"/>
              <w:right w:val="single" w:sz="4" w:space="0" w:color="auto"/>
            </w:tcBorders>
            <w:shd w:val="clear" w:color="auto" w:fill="auto"/>
            <w:noWrap/>
            <w:vAlign w:val="center"/>
            <w:hideMark/>
          </w:tcPr>
          <w:p w14:paraId="2786FEA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0.014</w:t>
            </w:r>
          </w:p>
        </w:tc>
        <w:tc>
          <w:tcPr>
            <w:tcW w:w="227" w:type="pct"/>
            <w:tcBorders>
              <w:top w:val="nil"/>
              <w:left w:val="nil"/>
              <w:bottom w:val="single" w:sz="4" w:space="0" w:color="auto"/>
              <w:right w:val="single" w:sz="4" w:space="0" w:color="auto"/>
            </w:tcBorders>
            <w:shd w:val="clear" w:color="auto" w:fill="auto"/>
            <w:noWrap/>
            <w:vAlign w:val="center"/>
            <w:hideMark/>
          </w:tcPr>
          <w:p w14:paraId="00E4231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0.056</w:t>
            </w:r>
          </w:p>
        </w:tc>
        <w:tc>
          <w:tcPr>
            <w:tcW w:w="227" w:type="pct"/>
            <w:tcBorders>
              <w:top w:val="nil"/>
              <w:left w:val="nil"/>
              <w:bottom w:val="single" w:sz="4" w:space="0" w:color="auto"/>
              <w:right w:val="single" w:sz="4" w:space="0" w:color="auto"/>
            </w:tcBorders>
            <w:shd w:val="clear" w:color="auto" w:fill="auto"/>
            <w:noWrap/>
            <w:vAlign w:val="center"/>
            <w:hideMark/>
          </w:tcPr>
          <w:p w14:paraId="4B21E0D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0.098</w:t>
            </w:r>
          </w:p>
        </w:tc>
        <w:tc>
          <w:tcPr>
            <w:tcW w:w="227" w:type="pct"/>
            <w:tcBorders>
              <w:top w:val="nil"/>
              <w:left w:val="nil"/>
              <w:bottom w:val="single" w:sz="4" w:space="0" w:color="auto"/>
              <w:right w:val="single" w:sz="4" w:space="0" w:color="auto"/>
            </w:tcBorders>
            <w:shd w:val="clear" w:color="auto" w:fill="auto"/>
            <w:noWrap/>
            <w:vAlign w:val="center"/>
            <w:hideMark/>
          </w:tcPr>
          <w:p w14:paraId="6DBBBBF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0.137</w:t>
            </w:r>
          </w:p>
        </w:tc>
        <w:tc>
          <w:tcPr>
            <w:tcW w:w="237" w:type="pct"/>
            <w:tcBorders>
              <w:top w:val="nil"/>
              <w:left w:val="nil"/>
              <w:bottom w:val="single" w:sz="4" w:space="0" w:color="auto"/>
              <w:right w:val="single" w:sz="4" w:space="0" w:color="auto"/>
            </w:tcBorders>
            <w:shd w:val="clear" w:color="auto" w:fill="auto"/>
            <w:noWrap/>
            <w:vAlign w:val="center"/>
            <w:hideMark/>
          </w:tcPr>
          <w:p w14:paraId="56272E4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0.190</w:t>
            </w:r>
          </w:p>
        </w:tc>
        <w:tc>
          <w:tcPr>
            <w:tcW w:w="284" w:type="pct"/>
            <w:tcBorders>
              <w:top w:val="nil"/>
              <w:left w:val="nil"/>
              <w:bottom w:val="single" w:sz="4" w:space="0" w:color="auto"/>
              <w:right w:val="single" w:sz="4" w:space="0" w:color="auto"/>
            </w:tcBorders>
            <w:shd w:val="clear" w:color="auto" w:fill="auto"/>
            <w:noWrap/>
            <w:vAlign w:val="center"/>
            <w:hideMark/>
          </w:tcPr>
          <w:p w14:paraId="3827262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2.9</w:t>
            </w:r>
          </w:p>
        </w:tc>
        <w:tc>
          <w:tcPr>
            <w:tcW w:w="260" w:type="pct"/>
            <w:tcBorders>
              <w:top w:val="nil"/>
              <w:left w:val="nil"/>
              <w:bottom w:val="single" w:sz="4" w:space="0" w:color="auto"/>
              <w:right w:val="single" w:sz="4" w:space="0" w:color="auto"/>
            </w:tcBorders>
            <w:shd w:val="clear" w:color="auto" w:fill="auto"/>
            <w:noWrap/>
            <w:vAlign w:val="center"/>
            <w:hideMark/>
          </w:tcPr>
          <w:p w14:paraId="50EF36C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11.4</w:t>
            </w:r>
          </w:p>
        </w:tc>
      </w:tr>
      <w:tr w:rsidR="00DA1513" w:rsidRPr="00DA1513" w14:paraId="20731521"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64256944"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Chloride</w:t>
            </w:r>
            <w:proofErr w:type="spellEnd"/>
            <w:r w:rsidRPr="00DA1513">
              <w:rPr>
                <w:rFonts w:eastAsia="Times New Roman" w:cs="Times New Roman"/>
                <w:b/>
                <w:bCs/>
                <w:sz w:val="16"/>
                <w:szCs w:val="16"/>
              </w:rPr>
              <w:t xml:space="preserve"> (Cl⁻)</w:t>
            </w:r>
            <w:r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0A44358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0.99</w:t>
            </w:r>
          </w:p>
        </w:tc>
        <w:tc>
          <w:tcPr>
            <w:tcW w:w="235" w:type="pct"/>
            <w:tcBorders>
              <w:top w:val="nil"/>
              <w:left w:val="nil"/>
              <w:bottom w:val="single" w:sz="4" w:space="0" w:color="auto"/>
              <w:right w:val="single" w:sz="4" w:space="0" w:color="auto"/>
            </w:tcBorders>
            <w:shd w:val="clear" w:color="auto" w:fill="auto"/>
            <w:noWrap/>
            <w:vAlign w:val="center"/>
            <w:hideMark/>
          </w:tcPr>
          <w:p w14:paraId="75C6AED2" w14:textId="50E84EC1"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622D974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A10D19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107</w:t>
            </w:r>
          </w:p>
        </w:tc>
        <w:tc>
          <w:tcPr>
            <w:tcW w:w="238" w:type="pct"/>
            <w:tcBorders>
              <w:top w:val="nil"/>
              <w:left w:val="nil"/>
              <w:bottom w:val="single" w:sz="4" w:space="0" w:color="auto"/>
              <w:right w:val="single" w:sz="4" w:space="0" w:color="auto"/>
            </w:tcBorders>
            <w:shd w:val="clear" w:color="auto" w:fill="auto"/>
            <w:noWrap/>
            <w:vAlign w:val="center"/>
            <w:hideMark/>
          </w:tcPr>
          <w:p w14:paraId="4246399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73.8</w:t>
            </w:r>
          </w:p>
        </w:tc>
        <w:tc>
          <w:tcPr>
            <w:tcW w:w="208" w:type="pct"/>
            <w:tcBorders>
              <w:top w:val="nil"/>
              <w:left w:val="nil"/>
              <w:bottom w:val="single" w:sz="4" w:space="0" w:color="auto"/>
              <w:right w:val="single" w:sz="4" w:space="0" w:color="auto"/>
            </w:tcBorders>
            <w:shd w:val="clear" w:color="auto" w:fill="auto"/>
            <w:noWrap/>
            <w:vAlign w:val="center"/>
            <w:hideMark/>
          </w:tcPr>
          <w:p w14:paraId="1B1B5F1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0.52</w:t>
            </w:r>
          </w:p>
        </w:tc>
        <w:tc>
          <w:tcPr>
            <w:tcW w:w="208" w:type="pct"/>
            <w:tcBorders>
              <w:top w:val="nil"/>
              <w:left w:val="nil"/>
              <w:bottom w:val="single" w:sz="4" w:space="0" w:color="auto"/>
              <w:right w:val="single" w:sz="4" w:space="0" w:color="auto"/>
            </w:tcBorders>
            <w:shd w:val="clear" w:color="auto" w:fill="auto"/>
            <w:noWrap/>
            <w:vAlign w:val="center"/>
            <w:hideMark/>
          </w:tcPr>
          <w:p w14:paraId="041BF96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0.77</w:t>
            </w:r>
          </w:p>
        </w:tc>
        <w:tc>
          <w:tcPr>
            <w:tcW w:w="179" w:type="pct"/>
            <w:tcBorders>
              <w:top w:val="nil"/>
              <w:left w:val="nil"/>
              <w:bottom w:val="single" w:sz="4" w:space="0" w:color="auto"/>
              <w:right w:val="single" w:sz="4" w:space="0" w:color="auto"/>
            </w:tcBorders>
            <w:shd w:val="clear" w:color="auto" w:fill="auto"/>
            <w:noWrap/>
            <w:vAlign w:val="center"/>
            <w:hideMark/>
          </w:tcPr>
          <w:p w14:paraId="403ADA0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1.48</w:t>
            </w:r>
          </w:p>
        </w:tc>
        <w:tc>
          <w:tcPr>
            <w:tcW w:w="188" w:type="pct"/>
            <w:tcBorders>
              <w:top w:val="nil"/>
              <w:left w:val="nil"/>
              <w:bottom w:val="single" w:sz="4" w:space="0" w:color="auto"/>
              <w:right w:val="single" w:sz="4" w:space="0" w:color="auto"/>
            </w:tcBorders>
            <w:shd w:val="clear" w:color="auto" w:fill="auto"/>
            <w:noWrap/>
            <w:vAlign w:val="center"/>
            <w:hideMark/>
          </w:tcPr>
          <w:p w14:paraId="2CCB059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41" w:type="pct"/>
            <w:tcBorders>
              <w:top w:val="nil"/>
              <w:left w:val="nil"/>
              <w:bottom w:val="single" w:sz="4" w:space="0" w:color="auto"/>
              <w:right w:val="single" w:sz="4" w:space="0" w:color="auto"/>
            </w:tcBorders>
            <w:shd w:val="clear" w:color="auto" w:fill="auto"/>
            <w:noWrap/>
            <w:vAlign w:val="center"/>
            <w:hideMark/>
          </w:tcPr>
          <w:p w14:paraId="03A1B9B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1" w:type="pct"/>
            <w:tcBorders>
              <w:top w:val="nil"/>
              <w:left w:val="nil"/>
              <w:bottom w:val="single" w:sz="4" w:space="0" w:color="auto"/>
              <w:right w:val="single" w:sz="4" w:space="0" w:color="auto"/>
            </w:tcBorders>
            <w:shd w:val="clear" w:color="auto" w:fill="auto"/>
            <w:noWrap/>
            <w:vAlign w:val="center"/>
            <w:hideMark/>
          </w:tcPr>
          <w:p w14:paraId="6E5F394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1" w:type="pct"/>
            <w:tcBorders>
              <w:top w:val="nil"/>
              <w:left w:val="nil"/>
              <w:bottom w:val="single" w:sz="4" w:space="0" w:color="auto"/>
              <w:right w:val="single" w:sz="4" w:space="0" w:color="auto"/>
            </w:tcBorders>
            <w:shd w:val="clear" w:color="auto" w:fill="auto"/>
            <w:noWrap/>
            <w:vAlign w:val="center"/>
            <w:hideMark/>
          </w:tcPr>
          <w:p w14:paraId="5624A29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27" w:type="pct"/>
            <w:tcBorders>
              <w:top w:val="nil"/>
              <w:left w:val="nil"/>
              <w:bottom w:val="single" w:sz="4" w:space="0" w:color="auto"/>
              <w:right w:val="single" w:sz="4" w:space="0" w:color="auto"/>
            </w:tcBorders>
            <w:shd w:val="clear" w:color="auto" w:fill="auto"/>
            <w:noWrap/>
            <w:vAlign w:val="center"/>
            <w:hideMark/>
          </w:tcPr>
          <w:p w14:paraId="567F7B2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0.52</w:t>
            </w:r>
          </w:p>
        </w:tc>
        <w:tc>
          <w:tcPr>
            <w:tcW w:w="227" w:type="pct"/>
            <w:tcBorders>
              <w:top w:val="nil"/>
              <w:left w:val="nil"/>
              <w:bottom w:val="single" w:sz="4" w:space="0" w:color="auto"/>
              <w:right w:val="single" w:sz="4" w:space="0" w:color="auto"/>
            </w:tcBorders>
            <w:shd w:val="clear" w:color="auto" w:fill="auto"/>
            <w:noWrap/>
            <w:vAlign w:val="center"/>
            <w:hideMark/>
          </w:tcPr>
          <w:p w14:paraId="73A4C61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1.10</w:t>
            </w:r>
          </w:p>
        </w:tc>
        <w:tc>
          <w:tcPr>
            <w:tcW w:w="227" w:type="pct"/>
            <w:tcBorders>
              <w:top w:val="nil"/>
              <w:left w:val="nil"/>
              <w:bottom w:val="single" w:sz="4" w:space="0" w:color="auto"/>
              <w:right w:val="single" w:sz="4" w:space="0" w:color="auto"/>
            </w:tcBorders>
            <w:shd w:val="clear" w:color="auto" w:fill="auto"/>
            <w:noWrap/>
            <w:vAlign w:val="center"/>
            <w:hideMark/>
          </w:tcPr>
          <w:p w14:paraId="13500CF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1.54</w:t>
            </w:r>
          </w:p>
        </w:tc>
        <w:tc>
          <w:tcPr>
            <w:tcW w:w="227" w:type="pct"/>
            <w:tcBorders>
              <w:top w:val="nil"/>
              <w:left w:val="nil"/>
              <w:bottom w:val="single" w:sz="4" w:space="0" w:color="auto"/>
              <w:right w:val="single" w:sz="4" w:space="0" w:color="auto"/>
            </w:tcBorders>
            <w:shd w:val="clear" w:color="auto" w:fill="auto"/>
            <w:noWrap/>
            <w:vAlign w:val="center"/>
            <w:hideMark/>
          </w:tcPr>
          <w:p w14:paraId="010D300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2.09</w:t>
            </w:r>
          </w:p>
        </w:tc>
        <w:tc>
          <w:tcPr>
            <w:tcW w:w="237" w:type="pct"/>
            <w:tcBorders>
              <w:top w:val="nil"/>
              <w:left w:val="nil"/>
              <w:bottom w:val="single" w:sz="4" w:space="0" w:color="auto"/>
              <w:right w:val="single" w:sz="4" w:space="0" w:color="auto"/>
            </w:tcBorders>
            <w:shd w:val="clear" w:color="auto" w:fill="auto"/>
            <w:noWrap/>
            <w:vAlign w:val="center"/>
            <w:hideMark/>
          </w:tcPr>
          <w:p w14:paraId="71F8320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7.00</w:t>
            </w:r>
          </w:p>
        </w:tc>
        <w:tc>
          <w:tcPr>
            <w:tcW w:w="284" w:type="pct"/>
            <w:tcBorders>
              <w:top w:val="nil"/>
              <w:left w:val="nil"/>
              <w:bottom w:val="single" w:sz="4" w:space="0" w:color="auto"/>
              <w:right w:val="single" w:sz="4" w:space="0" w:color="auto"/>
            </w:tcBorders>
            <w:shd w:val="clear" w:color="auto" w:fill="auto"/>
            <w:noWrap/>
            <w:vAlign w:val="center"/>
            <w:hideMark/>
          </w:tcPr>
          <w:p w14:paraId="59A49DF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6.0</w:t>
            </w:r>
          </w:p>
        </w:tc>
        <w:tc>
          <w:tcPr>
            <w:tcW w:w="260" w:type="pct"/>
            <w:tcBorders>
              <w:top w:val="nil"/>
              <w:left w:val="nil"/>
              <w:bottom w:val="single" w:sz="4" w:space="0" w:color="auto"/>
              <w:right w:val="single" w:sz="4" w:space="0" w:color="auto"/>
            </w:tcBorders>
            <w:shd w:val="clear" w:color="auto" w:fill="auto"/>
            <w:noWrap/>
            <w:vAlign w:val="center"/>
            <w:hideMark/>
          </w:tcPr>
          <w:p w14:paraId="1B4E287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48.3</w:t>
            </w:r>
          </w:p>
        </w:tc>
      </w:tr>
      <w:tr w:rsidR="00DA1513" w:rsidRPr="00DA1513" w14:paraId="1C7C8270"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79FE59CB" w14:textId="77777777" w:rsidR="00DA1513" w:rsidRPr="00DA1513" w:rsidRDefault="00DA1513" w:rsidP="00DA1513">
            <w:pPr>
              <w:spacing w:line="240" w:lineRule="auto"/>
              <w:jc w:val="center"/>
              <w:rPr>
                <w:rFonts w:eastAsia="Times New Roman" w:cs="Times New Roman"/>
                <w:b/>
                <w:bCs/>
                <w:sz w:val="16"/>
                <w:szCs w:val="16"/>
              </w:rPr>
            </w:pPr>
            <w:r w:rsidRPr="00DA1513">
              <w:rPr>
                <w:rFonts w:eastAsia="Times New Roman" w:cs="Times New Roman"/>
                <w:b/>
                <w:bCs/>
                <w:sz w:val="16"/>
                <w:szCs w:val="16"/>
              </w:rPr>
              <w:t>Sulfate (SO</w:t>
            </w:r>
            <w:r w:rsidRPr="00DA1513">
              <w:rPr>
                <w:rFonts w:eastAsia="Times New Roman" w:cs="Times New Roman"/>
                <w:b/>
                <w:bCs/>
                <w:sz w:val="16"/>
                <w:szCs w:val="16"/>
                <w:vertAlign w:val="subscript"/>
              </w:rPr>
              <w:t>4</w:t>
            </w:r>
            <w:r w:rsidRPr="00DA1513">
              <w:rPr>
                <w:rFonts w:eastAsia="Times New Roman" w:cs="Times New Roman"/>
                <w:b/>
                <w:bCs/>
                <w:sz w:val="16"/>
                <w:szCs w:val="16"/>
                <w:vertAlign w:val="superscript"/>
              </w:rPr>
              <w:t>2-</w:t>
            </w:r>
            <w:r w:rsidRPr="00DA1513">
              <w:rPr>
                <w:rFonts w:eastAsia="Times New Roman" w:cs="Times New Roman"/>
                <w:b/>
                <w:bCs/>
                <w:sz w:val="16"/>
                <w:szCs w:val="16"/>
              </w:rPr>
              <w:t>)</w:t>
            </w:r>
          </w:p>
        </w:tc>
        <w:tc>
          <w:tcPr>
            <w:tcW w:w="194" w:type="pct"/>
            <w:tcBorders>
              <w:top w:val="nil"/>
              <w:left w:val="nil"/>
              <w:bottom w:val="single" w:sz="4" w:space="0" w:color="auto"/>
              <w:right w:val="single" w:sz="4" w:space="0" w:color="auto"/>
            </w:tcBorders>
            <w:shd w:val="clear" w:color="auto" w:fill="auto"/>
            <w:noWrap/>
            <w:vAlign w:val="center"/>
            <w:hideMark/>
          </w:tcPr>
          <w:p w14:paraId="2DC7B38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0.74</w:t>
            </w:r>
          </w:p>
        </w:tc>
        <w:tc>
          <w:tcPr>
            <w:tcW w:w="235" w:type="pct"/>
            <w:tcBorders>
              <w:top w:val="nil"/>
              <w:left w:val="nil"/>
              <w:bottom w:val="single" w:sz="4" w:space="0" w:color="auto"/>
              <w:right w:val="single" w:sz="4" w:space="0" w:color="auto"/>
            </w:tcBorders>
            <w:shd w:val="clear" w:color="auto" w:fill="auto"/>
            <w:noWrap/>
            <w:vAlign w:val="center"/>
            <w:hideMark/>
          </w:tcPr>
          <w:p w14:paraId="613F7319" w14:textId="69D5EBEF"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5A2F683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67BEC40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47</w:t>
            </w:r>
          </w:p>
        </w:tc>
        <w:tc>
          <w:tcPr>
            <w:tcW w:w="238" w:type="pct"/>
            <w:tcBorders>
              <w:top w:val="nil"/>
              <w:left w:val="nil"/>
              <w:bottom w:val="single" w:sz="4" w:space="0" w:color="auto"/>
              <w:right w:val="single" w:sz="4" w:space="0" w:color="auto"/>
            </w:tcBorders>
            <w:shd w:val="clear" w:color="auto" w:fill="auto"/>
            <w:noWrap/>
            <w:vAlign w:val="center"/>
            <w:hideMark/>
          </w:tcPr>
          <w:p w14:paraId="1C74030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80.9</w:t>
            </w:r>
          </w:p>
        </w:tc>
        <w:tc>
          <w:tcPr>
            <w:tcW w:w="208" w:type="pct"/>
            <w:tcBorders>
              <w:top w:val="nil"/>
              <w:left w:val="nil"/>
              <w:bottom w:val="single" w:sz="4" w:space="0" w:color="auto"/>
              <w:right w:val="single" w:sz="4" w:space="0" w:color="auto"/>
            </w:tcBorders>
            <w:shd w:val="clear" w:color="auto" w:fill="auto"/>
            <w:noWrap/>
            <w:vAlign w:val="center"/>
            <w:hideMark/>
          </w:tcPr>
          <w:p w14:paraId="29A541B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0.23</w:t>
            </w:r>
          </w:p>
        </w:tc>
        <w:tc>
          <w:tcPr>
            <w:tcW w:w="208" w:type="pct"/>
            <w:tcBorders>
              <w:top w:val="nil"/>
              <w:left w:val="nil"/>
              <w:bottom w:val="single" w:sz="4" w:space="0" w:color="auto"/>
              <w:right w:val="single" w:sz="4" w:space="0" w:color="auto"/>
            </w:tcBorders>
            <w:shd w:val="clear" w:color="auto" w:fill="auto"/>
            <w:noWrap/>
            <w:vAlign w:val="center"/>
            <w:hideMark/>
          </w:tcPr>
          <w:p w14:paraId="43D6F45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0.69</w:t>
            </w:r>
          </w:p>
        </w:tc>
        <w:tc>
          <w:tcPr>
            <w:tcW w:w="179" w:type="pct"/>
            <w:tcBorders>
              <w:top w:val="nil"/>
              <w:left w:val="nil"/>
              <w:bottom w:val="single" w:sz="4" w:space="0" w:color="auto"/>
              <w:right w:val="single" w:sz="4" w:space="0" w:color="auto"/>
            </w:tcBorders>
            <w:shd w:val="clear" w:color="auto" w:fill="auto"/>
            <w:noWrap/>
            <w:vAlign w:val="center"/>
            <w:hideMark/>
          </w:tcPr>
          <w:p w14:paraId="2868151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3.08</w:t>
            </w:r>
          </w:p>
        </w:tc>
        <w:tc>
          <w:tcPr>
            <w:tcW w:w="188" w:type="pct"/>
            <w:tcBorders>
              <w:top w:val="nil"/>
              <w:left w:val="nil"/>
              <w:bottom w:val="single" w:sz="4" w:space="0" w:color="auto"/>
              <w:right w:val="single" w:sz="4" w:space="0" w:color="auto"/>
            </w:tcBorders>
            <w:shd w:val="clear" w:color="auto" w:fill="auto"/>
            <w:noWrap/>
            <w:vAlign w:val="center"/>
            <w:hideMark/>
          </w:tcPr>
          <w:p w14:paraId="3BFE777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41" w:type="pct"/>
            <w:tcBorders>
              <w:top w:val="nil"/>
              <w:left w:val="nil"/>
              <w:bottom w:val="single" w:sz="4" w:space="0" w:color="auto"/>
              <w:right w:val="single" w:sz="4" w:space="0" w:color="auto"/>
            </w:tcBorders>
            <w:shd w:val="clear" w:color="auto" w:fill="auto"/>
            <w:noWrap/>
            <w:vAlign w:val="center"/>
            <w:hideMark/>
          </w:tcPr>
          <w:p w14:paraId="2C38DA3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&lt;0.17</w:t>
            </w:r>
          </w:p>
        </w:tc>
        <w:tc>
          <w:tcPr>
            <w:tcW w:w="241" w:type="pct"/>
            <w:tcBorders>
              <w:top w:val="nil"/>
              <w:left w:val="nil"/>
              <w:bottom w:val="single" w:sz="4" w:space="0" w:color="auto"/>
              <w:right w:val="single" w:sz="4" w:space="0" w:color="auto"/>
            </w:tcBorders>
            <w:shd w:val="clear" w:color="auto" w:fill="auto"/>
            <w:noWrap/>
            <w:vAlign w:val="center"/>
            <w:hideMark/>
          </w:tcPr>
          <w:p w14:paraId="1C18DB6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&lt;0.17</w:t>
            </w:r>
          </w:p>
        </w:tc>
        <w:tc>
          <w:tcPr>
            <w:tcW w:w="241" w:type="pct"/>
            <w:tcBorders>
              <w:top w:val="nil"/>
              <w:left w:val="nil"/>
              <w:bottom w:val="single" w:sz="4" w:space="0" w:color="auto"/>
              <w:right w:val="single" w:sz="4" w:space="0" w:color="auto"/>
            </w:tcBorders>
            <w:shd w:val="clear" w:color="auto" w:fill="auto"/>
            <w:noWrap/>
            <w:vAlign w:val="center"/>
            <w:hideMark/>
          </w:tcPr>
          <w:p w14:paraId="00A5F3A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&lt;0.17</w:t>
            </w:r>
          </w:p>
        </w:tc>
        <w:tc>
          <w:tcPr>
            <w:tcW w:w="227" w:type="pct"/>
            <w:tcBorders>
              <w:top w:val="nil"/>
              <w:left w:val="nil"/>
              <w:bottom w:val="single" w:sz="4" w:space="0" w:color="auto"/>
              <w:right w:val="single" w:sz="4" w:space="0" w:color="auto"/>
            </w:tcBorders>
            <w:shd w:val="clear" w:color="auto" w:fill="auto"/>
            <w:noWrap/>
            <w:vAlign w:val="center"/>
            <w:hideMark/>
          </w:tcPr>
          <w:p w14:paraId="79823E5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&lt;0.17</w:t>
            </w:r>
          </w:p>
        </w:tc>
        <w:tc>
          <w:tcPr>
            <w:tcW w:w="227" w:type="pct"/>
            <w:tcBorders>
              <w:top w:val="nil"/>
              <w:left w:val="nil"/>
              <w:bottom w:val="single" w:sz="4" w:space="0" w:color="auto"/>
              <w:right w:val="single" w:sz="4" w:space="0" w:color="auto"/>
            </w:tcBorders>
            <w:shd w:val="clear" w:color="auto" w:fill="auto"/>
            <w:noWrap/>
            <w:vAlign w:val="center"/>
            <w:hideMark/>
          </w:tcPr>
          <w:p w14:paraId="149D76A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0.21</w:t>
            </w:r>
          </w:p>
        </w:tc>
        <w:tc>
          <w:tcPr>
            <w:tcW w:w="227" w:type="pct"/>
            <w:tcBorders>
              <w:top w:val="nil"/>
              <w:left w:val="nil"/>
              <w:bottom w:val="single" w:sz="4" w:space="0" w:color="auto"/>
              <w:right w:val="single" w:sz="4" w:space="0" w:color="auto"/>
            </w:tcBorders>
            <w:shd w:val="clear" w:color="auto" w:fill="auto"/>
            <w:noWrap/>
            <w:vAlign w:val="center"/>
            <w:hideMark/>
          </w:tcPr>
          <w:p w14:paraId="77DEBAB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0.39</w:t>
            </w:r>
          </w:p>
        </w:tc>
        <w:tc>
          <w:tcPr>
            <w:tcW w:w="227" w:type="pct"/>
            <w:tcBorders>
              <w:top w:val="nil"/>
              <w:left w:val="nil"/>
              <w:bottom w:val="single" w:sz="4" w:space="0" w:color="auto"/>
              <w:right w:val="single" w:sz="4" w:space="0" w:color="auto"/>
            </w:tcBorders>
            <w:shd w:val="clear" w:color="auto" w:fill="auto"/>
            <w:noWrap/>
            <w:vAlign w:val="center"/>
            <w:hideMark/>
          </w:tcPr>
          <w:p w14:paraId="36ADDF9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1.19</w:t>
            </w:r>
          </w:p>
        </w:tc>
        <w:tc>
          <w:tcPr>
            <w:tcW w:w="237" w:type="pct"/>
            <w:tcBorders>
              <w:top w:val="nil"/>
              <w:left w:val="nil"/>
              <w:bottom w:val="single" w:sz="4" w:space="0" w:color="auto"/>
              <w:right w:val="single" w:sz="4" w:space="0" w:color="auto"/>
            </w:tcBorders>
            <w:shd w:val="clear" w:color="auto" w:fill="auto"/>
            <w:noWrap/>
            <w:vAlign w:val="center"/>
            <w:hideMark/>
          </w:tcPr>
          <w:p w14:paraId="476766E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4.80</w:t>
            </w:r>
          </w:p>
        </w:tc>
        <w:tc>
          <w:tcPr>
            <w:tcW w:w="284" w:type="pct"/>
            <w:tcBorders>
              <w:top w:val="nil"/>
              <w:left w:val="nil"/>
              <w:bottom w:val="single" w:sz="4" w:space="0" w:color="auto"/>
              <w:right w:val="single" w:sz="4" w:space="0" w:color="auto"/>
            </w:tcBorders>
            <w:shd w:val="clear" w:color="auto" w:fill="auto"/>
            <w:noWrap/>
            <w:vAlign w:val="center"/>
            <w:hideMark/>
          </w:tcPr>
          <w:p w14:paraId="64E40EA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6.3</w:t>
            </w:r>
          </w:p>
        </w:tc>
        <w:tc>
          <w:tcPr>
            <w:tcW w:w="260" w:type="pct"/>
            <w:tcBorders>
              <w:top w:val="nil"/>
              <w:left w:val="nil"/>
              <w:bottom w:val="single" w:sz="4" w:space="0" w:color="auto"/>
              <w:right w:val="single" w:sz="4" w:space="0" w:color="auto"/>
            </w:tcBorders>
            <w:shd w:val="clear" w:color="auto" w:fill="auto"/>
            <w:noWrap/>
            <w:vAlign w:val="center"/>
            <w:hideMark/>
          </w:tcPr>
          <w:p w14:paraId="1C12E8D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42.0</w:t>
            </w:r>
          </w:p>
        </w:tc>
      </w:tr>
      <w:tr w:rsidR="00DA1513" w:rsidRPr="00DA1513" w14:paraId="7B54C8B7"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6FA4CAD7"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Nitrate</w:t>
            </w:r>
            <w:proofErr w:type="spellEnd"/>
            <w:r w:rsidRPr="00DA1513">
              <w:rPr>
                <w:rFonts w:eastAsia="Times New Roman" w:cs="Times New Roman"/>
                <w:b/>
                <w:bCs/>
                <w:sz w:val="16"/>
                <w:szCs w:val="16"/>
              </w:rPr>
              <w:t xml:space="preserve"> (N-NO₃⁻)</w:t>
            </w:r>
            <w:r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2006973D"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0.49</w:t>
            </w:r>
          </w:p>
        </w:tc>
        <w:tc>
          <w:tcPr>
            <w:tcW w:w="235" w:type="pct"/>
            <w:tcBorders>
              <w:top w:val="nil"/>
              <w:left w:val="nil"/>
              <w:bottom w:val="single" w:sz="4" w:space="0" w:color="auto"/>
              <w:right w:val="single" w:sz="4" w:space="0" w:color="auto"/>
            </w:tcBorders>
            <w:shd w:val="clear" w:color="auto" w:fill="auto"/>
            <w:noWrap/>
            <w:vAlign w:val="center"/>
            <w:hideMark/>
          </w:tcPr>
          <w:p w14:paraId="37E4BFD3" w14:textId="16F3D1D7"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5D9FD22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574CF29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107</w:t>
            </w:r>
          </w:p>
        </w:tc>
        <w:tc>
          <w:tcPr>
            <w:tcW w:w="238" w:type="pct"/>
            <w:tcBorders>
              <w:top w:val="nil"/>
              <w:left w:val="nil"/>
              <w:bottom w:val="single" w:sz="4" w:space="0" w:color="auto"/>
              <w:right w:val="single" w:sz="4" w:space="0" w:color="auto"/>
            </w:tcBorders>
            <w:shd w:val="clear" w:color="auto" w:fill="auto"/>
            <w:noWrap/>
            <w:vAlign w:val="center"/>
            <w:hideMark/>
          </w:tcPr>
          <w:p w14:paraId="3E04347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77.6</w:t>
            </w:r>
          </w:p>
        </w:tc>
        <w:tc>
          <w:tcPr>
            <w:tcW w:w="208" w:type="pct"/>
            <w:tcBorders>
              <w:top w:val="nil"/>
              <w:left w:val="nil"/>
              <w:bottom w:val="single" w:sz="4" w:space="0" w:color="auto"/>
              <w:right w:val="single" w:sz="4" w:space="0" w:color="auto"/>
            </w:tcBorders>
            <w:shd w:val="clear" w:color="auto" w:fill="auto"/>
            <w:noWrap/>
            <w:vAlign w:val="center"/>
            <w:hideMark/>
          </w:tcPr>
          <w:p w14:paraId="425DCBB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0.12</w:t>
            </w:r>
          </w:p>
        </w:tc>
        <w:tc>
          <w:tcPr>
            <w:tcW w:w="208" w:type="pct"/>
            <w:tcBorders>
              <w:top w:val="nil"/>
              <w:left w:val="nil"/>
              <w:bottom w:val="single" w:sz="4" w:space="0" w:color="auto"/>
              <w:right w:val="single" w:sz="4" w:space="0" w:color="auto"/>
            </w:tcBorders>
            <w:shd w:val="clear" w:color="auto" w:fill="auto"/>
            <w:noWrap/>
            <w:vAlign w:val="center"/>
            <w:hideMark/>
          </w:tcPr>
          <w:p w14:paraId="235D097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0.29</w:t>
            </w:r>
          </w:p>
        </w:tc>
        <w:tc>
          <w:tcPr>
            <w:tcW w:w="179" w:type="pct"/>
            <w:tcBorders>
              <w:top w:val="nil"/>
              <w:left w:val="nil"/>
              <w:bottom w:val="single" w:sz="4" w:space="0" w:color="auto"/>
              <w:right w:val="single" w:sz="4" w:space="0" w:color="auto"/>
            </w:tcBorders>
            <w:shd w:val="clear" w:color="auto" w:fill="auto"/>
            <w:noWrap/>
            <w:vAlign w:val="center"/>
            <w:hideMark/>
          </w:tcPr>
          <w:p w14:paraId="43400559"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2.32</w:t>
            </w:r>
          </w:p>
        </w:tc>
        <w:tc>
          <w:tcPr>
            <w:tcW w:w="188" w:type="pct"/>
            <w:tcBorders>
              <w:top w:val="nil"/>
              <w:left w:val="nil"/>
              <w:bottom w:val="single" w:sz="4" w:space="0" w:color="auto"/>
              <w:right w:val="single" w:sz="4" w:space="0" w:color="auto"/>
            </w:tcBorders>
            <w:shd w:val="clear" w:color="auto" w:fill="auto"/>
            <w:noWrap/>
            <w:vAlign w:val="center"/>
            <w:hideMark/>
          </w:tcPr>
          <w:p w14:paraId="0A1A043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41" w:type="pct"/>
            <w:tcBorders>
              <w:top w:val="nil"/>
              <w:left w:val="nil"/>
              <w:bottom w:val="single" w:sz="4" w:space="0" w:color="auto"/>
              <w:right w:val="single" w:sz="4" w:space="0" w:color="auto"/>
            </w:tcBorders>
            <w:shd w:val="clear" w:color="auto" w:fill="auto"/>
            <w:noWrap/>
            <w:vAlign w:val="center"/>
            <w:hideMark/>
          </w:tcPr>
          <w:p w14:paraId="2321A15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&lt;0.11</w:t>
            </w:r>
          </w:p>
        </w:tc>
        <w:tc>
          <w:tcPr>
            <w:tcW w:w="241" w:type="pct"/>
            <w:tcBorders>
              <w:top w:val="nil"/>
              <w:left w:val="nil"/>
              <w:bottom w:val="single" w:sz="4" w:space="0" w:color="auto"/>
              <w:right w:val="single" w:sz="4" w:space="0" w:color="auto"/>
            </w:tcBorders>
            <w:shd w:val="clear" w:color="auto" w:fill="auto"/>
            <w:noWrap/>
            <w:vAlign w:val="center"/>
            <w:hideMark/>
          </w:tcPr>
          <w:p w14:paraId="5C37E9F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&lt;0.11</w:t>
            </w:r>
          </w:p>
        </w:tc>
        <w:tc>
          <w:tcPr>
            <w:tcW w:w="241" w:type="pct"/>
            <w:tcBorders>
              <w:top w:val="nil"/>
              <w:left w:val="nil"/>
              <w:bottom w:val="single" w:sz="4" w:space="0" w:color="auto"/>
              <w:right w:val="single" w:sz="4" w:space="0" w:color="auto"/>
            </w:tcBorders>
            <w:shd w:val="clear" w:color="auto" w:fill="auto"/>
            <w:noWrap/>
            <w:vAlign w:val="center"/>
            <w:hideMark/>
          </w:tcPr>
          <w:p w14:paraId="681679C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&lt;0.11</w:t>
            </w:r>
          </w:p>
        </w:tc>
        <w:tc>
          <w:tcPr>
            <w:tcW w:w="227" w:type="pct"/>
            <w:tcBorders>
              <w:top w:val="nil"/>
              <w:left w:val="nil"/>
              <w:bottom w:val="single" w:sz="4" w:space="0" w:color="auto"/>
              <w:right w:val="single" w:sz="4" w:space="0" w:color="auto"/>
            </w:tcBorders>
            <w:shd w:val="clear" w:color="auto" w:fill="auto"/>
            <w:noWrap/>
            <w:vAlign w:val="center"/>
            <w:hideMark/>
          </w:tcPr>
          <w:p w14:paraId="414A75C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&lt;0.11</w:t>
            </w:r>
          </w:p>
        </w:tc>
        <w:tc>
          <w:tcPr>
            <w:tcW w:w="227" w:type="pct"/>
            <w:tcBorders>
              <w:top w:val="nil"/>
              <w:left w:val="nil"/>
              <w:bottom w:val="single" w:sz="4" w:space="0" w:color="auto"/>
              <w:right w:val="single" w:sz="4" w:space="0" w:color="auto"/>
            </w:tcBorders>
            <w:shd w:val="clear" w:color="auto" w:fill="auto"/>
            <w:noWrap/>
            <w:vAlign w:val="center"/>
            <w:hideMark/>
          </w:tcPr>
          <w:p w14:paraId="609411E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0.23</w:t>
            </w:r>
          </w:p>
        </w:tc>
        <w:tc>
          <w:tcPr>
            <w:tcW w:w="227" w:type="pct"/>
            <w:tcBorders>
              <w:top w:val="nil"/>
              <w:left w:val="nil"/>
              <w:bottom w:val="single" w:sz="4" w:space="0" w:color="auto"/>
              <w:right w:val="single" w:sz="4" w:space="0" w:color="auto"/>
            </w:tcBorders>
            <w:shd w:val="clear" w:color="auto" w:fill="auto"/>
            <w:noWrap/>
            <w:vAlign w:val="center"/>
            <w:hideMark/>
          </w:tcPr>
          <w:p w14:paraId="2B7FABE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0.33</w:t>
            </w:r>
          </w:p>
        </w:tc>
        <w:tc>
          <w:tcPr>
            <w:tcW w:w="227" w:type="pct"/>
            <w:tcBorders>
              <w:top w:val="nil"/>
              <w:left w:val="nil"/>
              <w:bottom w:val="single" w:sz="4" w:space="0" w:color="auto"/>
              <w:right w:val="single" w:sz="4" w:space="0" w:color="auto"/>
            </w:tcBorders>
            <w:shd w:val="clear" w:color="auto" w:fill="auto"/>
            <w:noWrap/>
            <w:vAlign w:val="center"/>
            <w:hideMark/>
          </w:tcPr>
          <w:p w14:paraId="5BF18BD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0.62</w:t>
            </w:r>
          </w:p>
        </w:tc>
        <w:tc>
          <w:tcPr>
            <w:tcW w:w="237" w:type="pct"/>
            <w:tcBorders>
              <w:top w:val="nil"/>
              <w:left w:val="nil"/>
              <w:bottom w:val="single" w:sz="4" w:space="0" w:color="auto"/>
              <w:right w:val="single" w:sz="4" w:space="0" w:color="auto"/>
            </w:tcBorders>
            <w:shd w:val="clear" w:color="auto" w:fill="auto"/>
            <w:noWrap/>
            <w:vAlign w:val="center"/>
            <w:hideMark/>
          </w:tcPr>
          <w:p w14:paraId="5C8F6EC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2.40</w:t>
            </w:r>
          </w:p>
        </w:tc>
        <w:tc>
          <w:tcPr>
            <w:tcW w:w="284" w:type="pct"/>
            <w:tcBorders>
              <w:top w:val="nil"/>
              <w:left w:val="nil"/>
              <w:bottom w:val="single" w:sz="4" w:space="0" w:color="auto"/>
              <w:right w:val="single" w:sz="4" w:space="0" w:color="auto"/>
            </w:tcBorders>
            <w:shd w:val="clear" w:color="auto" w:fill="auto"/>
            <w:noWrap/>
            <w:vAlign w:val="center"/>
            <w:hideMark/>
          </w:tcPr>
          <w:p w14:paraId="059AC6A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6.2</w:t>
            </w:r>
          </w:p>
        </w:tc>
        <w:tc>
          <w:tcPr>
            <w:tcW w:w="260" w:type="pct"/>
            <w:tcBorders>
              <w:top w:val="nil"/>
              <w:left w:val="nil"/>
              <w:bottom w:val="single" w:sz="4" w:space="0" w:color="auto"/>
              <w:right w:val="single" w:sz="4" w:space="0" w:color="auto"/>
            </w:tcBorders>
            <w:shd w:val="clear" w:color="auto" w:fill="auto"/>
            <w:noWrap/>
            <w:vAlign w:val="center"/>
            <w:hideMark/>
          </w:tcPr>
          <w:p w14:paraId="1DC3CB2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45.2</w:t>
            </w:r>
          </w:p>
        </w:tc>
      </w:tr>
      <w:tr w:rsidR="00DA1513" w:rsidRPr="00DA1513" w14:paraId="332C26E3"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7EA50DDC"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Ammonia</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nitrogen</w:t>
            </w:r>
            <w:proofErr w:type="spellEnd"/>
            <w:r w:rsidRPr="00DA1513">
              <w:rPr>
                <w:rFonts w:eastAsia="Times New Roman" w:cs="Times New Roman"/>
                <w:b/>
                <w:bCs/>
                <w:sz w:val="16"/>
                <w:szCs w:val="16"/>
              </w:rPr>
              <w:t xml:space="preserve"> (N-NH</w:t>
            </w:r>
            <w:r w:rsidRPr="00DA1513">
              <w:rPr>
                <w:rFonts w:eastAsia="Times New Roman" w:cs="Times New Roman"/>
                <w:b/>
                <w:bCs/>
                <w:sz w:val="16"/>
                <w:szCs w:val="16"/>
                <w:vertAlign w:val="subscript"/>
              </w:rPr>
              <w:t>3</w:t>
            </w:r>
            <w:r w:rsidRPr="00DA1513">
              <w:rPr>
                <w:rFonts w:eastAsia="Times New Roman" w:cs="Times New Roman"/>
                <w:b/>
                <w:bCs/>
                <w:sz w:val="16"/>
                <w:szCs w:val="16"/>
                <w:vertAlign w:val="superscript"/>
              </w:rPr>
              <w:t>-</w:t>
            </w:r>
            <w:r w:rsidRPr="00DA1513">
              <w:rPr>
                <w:rFonts w:eastAsia="Times New Roman" w:cs="Times New Roman"/>
                <w:b/>
                <w:bCs/>
                <w:sz w:val="16"/>
                <w:szCs w:val="16"/>
              </w:rPr>
              <w:t>)</w:t>
            </w:r>
            <w:r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1D11BB04"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0.40</w:t>
            </w:r>
          </w:p>
        </w:tc>
        <w:tc>
          <w:tcPr>
            <w:tcW w:w="235" w:type="pct"/>
            <w:tcBorders>
              <w:top w:val="nil"/>
              <w:left w:val="nil"/>
              <w:bottom w:val="single" w:sz="4" w:space="0" w:color="auto"/>
              <w:right w:val="single" w:sz="4" w:space="0" w:color="auto"/>
            </w:tcBorders>
            <w:shd w:val="clear" w:color="auto" w:fill="auto"/>
            <w:noWrap/>
            <w:vAlign w:val="center"/>
            <w:hideMark/>
          </w:tcPr>
          <w:p w14:paraId="4C40594D" w14:textId="1B0CDE10"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5BAEB87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58E675E1"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107</w:t>
            </w:r>
          </w:p>
        </w:tc>
        <w:tc>
          <w:tcPr>
            <w:tcW w:w="238" w:type="pct"/>
            <w:tcBorders>
              <w:top w:val="nil"/>
              <w:left w:val="nil"/>
              <w:bottom w:val="single" w:sz="4" w:space="0" w:color="auto"/>
              <w:right w:val="single" w:sz="4" w:space="0" w:color="auto"/>
            </w:tcBorders>
            <w:shd w:val="clear" w:color="auto" w:fill="auto"/>
            <w:noWrap/>
            <w:vAlign w:val="center"/>
            <w:hideMark/>
          </w:tcPr>
          <w:p w14:paraId="1C4526B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89.7</w:t>
            </w:r>
          </w:p>
        </w:tc>
        <w:tc>
          <w:tcPr>
            <w:tcW w:w="208" w:type="pct"/>
            <w:tcBorders>
              <w:top w:val="nil"/>
              <w:left w:val="nil"/>
              <w:bottom w:val="single" w:sz="4" w:space="0" w:color="auto"/>
              <w:right w:val="single" w:sz="4" w:space="0" w:color="auto"/>
            </w:tcBorders>
            <w:shd w:val="clear" w:color="auto" w:fill="auto"/>
            <w:noWrap/>
            <w:vAlign w:val="center"/>
            <w:hideMark/>
          </w:tcPr>
          <w:p w14:paraId="23EBC6A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0.08</w:t>
            </w:r>
          </w:p>
        </w:tc>
        <w:tc>
          <w:tcPr>
            <w:tcW w:w="208" w:type="pct"/>
            <w:tcBorders>
              <w:top w:val="nil"/>
              <w:left w:val="nil"/>
              <w:bottom w:val="single" w:sz="4" w:space="0" w:color="auto"/>
              <w:right w:val="single" w:sz="4" w:space="0" w:color="auto"/>
            </w:tcBorders>
            <w:shd w:val="clear" w:color="auto" w:fill="auto"/>
            <w:noWrap/>
            <w:vAlign w:val="center"/>
            <w:hideMark/>
          </w:tcPr>
          <w:p w14:paraId="2730ABA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0.27</w:t>
            </w:r>
          </w:p>
        </w:tc>
        <w:tc>
          <w:tcPr>
            <w:tcW w:w="179" w:type="pct"/>
            <w:tcBorders>
              <w:top w:val="nil"/>
              <w:left w:val="nil"/>
              <w:bottom w:val="single" w:sz="4" w:space="0" w:color="auto"/>
              <w:right w:val="single" w:sz="4" w:space="0" w:color="auto"/>
            </w:tcBorders>
            <w:shd w:val="clear" w:color="auto" w:fill="auto"/>
            <w:noWrap/>
            <w:vAlign w:val="center"/>
            <w:hideMark/>
          </w:tcPr>
          <w:p w14:paraId="11367F0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3.50</w:t>
            </w:r>
          </w:p>
        </w:tc>
        <w:tc>
          <w:tcPr>
            <w:tcW w:w="188" w:type="pct"/>
            <w:tcBorders>
              <w:top w:val="nil"/>
              <w:left w:val="nil"/>
              <w:bottom w:val="single" w:sz="4" w:space="0" w:color="auto"/>
              <w:right w:val="single" w:sz="4" w:space="0" w:color="auto"/>
            </w:tcBorders>
            <w:shd w:val="clear" w:color="auto" w:fill="auto"/>
            <w:noWrap/>
            <w:vAlign w:val="center"/>
            <w:hideMark/>
          </w:tcPr>
          <w:p w14:paraId="72B453C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41" w:type="pct"/>
            <w:tcBorders>
              <w:top w:val="nil"/>
              <w:left w:val="nil"/>
              <w:bottom w:val="single" w:sz="4" w:space="0" w:color="auto"/>
              <w:right w:val="single" w:sz="4" w:space="0" w:color="auto"/>
            </w:tcBorders>
            <w:shd w:val="clear" w:color="auto" w:fill="auto"/>
            <w:noWrap/>
            <w:vAlign w:val="center"/>
            <w:hideMark/>
          </w:tcPr>
          <w:p w14:paraId="0AFF25D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41" w:type="pct"/>
            <w:tcBorders>
              <w:top w:val="nil"/>
              <w:left w:val="nil"/>
              <w:bottom w:val="single" w:sz="4" w:space="0" w:color="auto"/>
              <w:right w:val="single" w:sz="4" w:space="0" w:color="auto"/>
            </w:tcBorders>
            <w:shd w:val="clear" w:color="auto" w:fill="auto"/>
            <w:noWrap/>
            <w:vAlign w:val="center"/>
            <w:hideMark/>
          </w:tcPr>
          <w:p w14:paraId="795C025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41" w:type="pct"/>
            <w:tcBorders>
              <w:top w:val="nil"/>
              <w:left w:val="nil"/>
              <w:bottom w:val="single" w:sz="4" w:space="0" w:color="auto"/>
              <w:right w:val="single" w:sz="4" w:space="0" w:color="auto"/>
            </w:tcBorders>
            <w:shd w:val="clear" w:color="auto" w:fill="auto"/>
            <w:noWrap/>
            <w:vAlign w:val="center"/>
            <w:hideMark/>
          </w:tcPr>
          <w:p w14:paraId="59D1F3BB"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27" w:type="pct"/>
            <w:tcBorders>
              <w:top w:val="nil"/>
              <w:left w:val="nil"/>
              <w:bottom w:val="single" w:sz="4" w:space="0" w:color="auto"/>
              <w:right w:val="single" w:sz="4" w:space="0" w:color="auto"/>
            </w:tcBorders>
            <w:shd w:val="clear" w:color="auto" w:fill="auto"/>
            <w:noWrap/>
            <w:vAlign w:val="center"/>
            <w:hideMark/>
          </w:tcPr>
          <w:p w14:paraId="6680352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27" w:type="pct"/>
            <w:tcBorders>
              <w:top w:val="nil"/>
              <w:left w:val="nil"/>
              <w:bottom w:val="single" w:sz="4" w:space="0" w:color="auto"/>
              <w:right w:val="single" w:sz="4" w:space="0" w:color="auto"/>
            </w:tcBorders>
            <w:shd w:val="clear" w:color="auto" w:fill="auto"/>
            <w:noWrap/>
            <w:vAlign w:val="center"/>
            <w:hideMark/>
          </w:tcPr>
          <w:p w14:paraId="5F8432C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227" w:type="pct"/>
            <w:tcBorders>
              <w:top w:val="nil"/>
              <w:left w:val="nil"/>
              <w:bottom w:val="single" w:sz="4" w:space="0" w:color="auto"/>
              <w:right w:val="single" w:sz="4" w:space="0" w:color="auto"/>
            </w:tcBorders>
            <w:shd w:val="clear" w:color="auto" w:fill="auto"/>
            <w:noWrap/>
            <w:vAlign w:val="center"/>
            <w:hideMark/>
          </w:tcPr>
          <w:p w14:paraId="6D9C9757"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0.16</w:t>
            </w:r>
          </w:p>
        </w:tc>
        <w:tc>
          <w:tcPr>
            <w:tcW w:w="227" w:type="pct"/>
            <w:tcBorders>
              <w:top w:val="nil"/>
              <w:left w:val="nil"/>
              <w:bottom w:val="single" w:sz="4" w:space="0" w:color="auto"/>
              <w:right w:val="single" w:sz="4" w:space="0" w:color="auto"/>
            </w:tcBorders>
            <w:shd w:val="clear" w:color="auto" w:fill="auto"/>
            <w:noWrap/>
            <w:vAlign w:val="center"/>
            <w:hideMark/>
          </w:tcPr>
          <w:p w14:paraId="2B66D46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0.94</w:t>
            </w:r>
          </w:p>
        </w:tc>
        <w:tc>
          <w:tcPr>
            <w:tcW w:w="237" w:type="pct"/>
            <w:tcBorders>
              <w:top w:val="nil"/>
              <w:left w:val="nil"/>
              <w:bottom w:val="single" w:sz="4" w:space="0" w:color="auto"/>
              <w:right w:val="single" w:sz="4" w:space="0" w:color="auto"/>
            </w:tcBorders>
            <w:shd w:val="clear" w:color="auto" w:fill="auto"/>
            <w:noWrap/>
            <w:vAlign w:val="center"/>
            <w:hideMark/>
          </w:tcPr>
          <w:p w14:paraId="22EF273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1.98</w:t>
            </w:r>
          </w:p>
        </w:tc>
        <w:tc>
          <w:tcPr>
            <w:tcW w:w="284" w:type="pct"/>
            <w:tcBorders>
              <w:top w:val="nil"/>
              <w:left w:val="nil"/>
              <w:bottom w:val="single" w:sz="4" w:space="0" w:color="auto"/>
              <w:right w:val="single" w:sz="4" w:space="0" w:color="auto"/>
            </w:tcBorders>
            <w:shd w:val="clear" w:color="auto" w:fill="auto"/>
            <w:noWrap/>
            <w:vAlign w:val="center"/>
            <w:hideMark/>
          </w:tcPr>
          <w:p w14:paraId="4BBF705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6.1</w:t>
            </w:r>
          </w:p>
        </w:tc>
        <w:tc>
          <w:tcPr>
            <w:tcW w:w="260" w:type="pct"/>
            <w:tcBorders>
              <w:top w:val="nil"/>
              <w:left w:val="nil"/>
              <w:bottom w:val="single" w:sz="4" w:space="0" w:color="auto"/>
              <w:right w:val="single" w:sz="4" w:space="0" w:color="auto"/>
            </w:tcBorders>
            <w:shd w:val="clear" w:color="auto" w:fill="auto"/>
            <w:noWrap/>
            <w:vAlign w:val="center"/>
            <w:hideMark/>
          </w:tcPr>
          <w:p w14:paraId="0A45CF3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39.6</w:t>
            </w:r>
          </w:p>
        </w:tc>
      </w:tr>
      <w:tr w:rsidR="00DA1513" w:rsidRPr="00DA1513" w14:paraId="532CDCB9" w14:textId="77777777" w:rsidTr="0027474C">
        <w:trPr>
          <w:trHeight w:val="227"/>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3FDC9022" w14:textId="77777777" w:rsidR="00DA1513" w:rsidRPr="00DA1513" w:rsidRDefault="00DA1513" w:rsidP="00DA1513">
            <w:pPr>
              <w:spacing w:line="240" w:lineRule="auto"/>
              <w:jc w:val="center"/>
              <w:rPr>
                <w:rFonts w:eastAsia="Times New Roman" w:cs="Times New Roman"/>
                <w:b/>
                <w:bCs/>
                <w:sz w:val="16"/>
                <w:szCs w:val="16"/>
              </w:rPr>
            </w:pPr>
            <w:proofErr w:type="spellStart"/>
            <w:r w:rsidRPr="00DA1513">
              <w:rPr>
                <w:rFonts w:eastAsia="Times New Roman" w:cs="Times New Roman"/>
                <w:b/>
                <w:bCs/>
                <w:sz w:val="16"/>
                <w:szCs w:val="16"/>
              </w:rPr>
              <w:t>Organic</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nitrogen</w:t>
            </w:r>
            <w:proofErr w:type="spellEnd"/>
            <w:r w:rsidRPr="00DA1513">
              <w:rPr>
                <w:rFonts w:eastAsia="Times New Roman" w:cs="Times New Roman"/>
                <w:b/>
                <w:bCs/>
                <w:sz w:val="16"/>
                <w:szCs w:val="16"/>
              </w:rPr>
              <w:t xml:space="preserve"> (</w:t>
            </w:r>
            <w:proofErr w:type="spellStart"/>
            <w:r w:rsidRPr="00DA1513">
              <w:rPr>
                <w:rFonts w:eastAsia="Times New Roman" w:cs="Times New Roman"/>
                <w:b/>
                <w:bCs/>
                <w:sz w:val="16"/>
                <w:szCs w:val="16"/>
              </w:rPr>
              <w:t>N</w:t>
            </w:r>
            <w:r w:rsidRPr="00DA1513">
              <w:rPr>
                <w:rFonts w:eastAsia="Times New Roman" w:cs="Times New Roman"/>
                <w:b/>
                <w:bCs/>
                <w:sz w:val="16"/>
                <w:szCs w:val="16"/>
                <w:vertAlign w:val="subscript"/>
              </w:rPr>
              <w:t>org</w:t>
            </w:r>
            <w:proofErr w:type="spellEnd"/>
            <w:r w:rsidRPr="00DA1513">
              <w:rPr>
                <w:rFonts w:eastAsia="Times New Roman" w:cs="Times New Roman"/>
                <w:b/>
                <w:bCs/>
                <w:sz w:val="16"/>
                <w:szCs w:val="16"/>
              </w:rPr>
              <w:t>)</w:t>
            </w:r>
            <w:r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0B922EA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0.29</w:t>
            </w:r>
          </w:p>
        </w:tc>
        <w:tc>
          <w:tcPr>
            <w:tcW w:w="235" w:type="pct"/>
            <w:tcBorders>
              <w:top w:val="nil"/>
              <w:left w:val="nil"/>
              <w:bottom w:val="single" w:sz="4" w:space="0" w:color="auto"/>
              <w:right w:val="single" w:sz="4" w:space="0" w:color="auto"/>
            </w:tcBorders>
            <w:shd w:val="clear" w:color="auto" w:fill="auto"/>
            <w:noWrap/>
            <w:vAlign w:val="center"/>
            <w:hideMark/>
          </w:tcPr>
          <w:p w14:paraId="0213E53B" w14:textId="0D753E1C" w:rsidR="00DA1513" w:rsidRPr="00DA1513" w:rsidRDefault="008D1102" w:rsidP="00DA1513">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504DBCE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515409A3"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107</w:t>
            </w:r>
          </w:p>
        </w:tc>
        <w:tc>
          <w:tcPr>
            <w:tcW w:w="238" w:type="pct"/>
            <w:tcBorders>
              <w:top w:val="nil"/>
              <w:left w:val="nil"/>
              <w:bottom w:val="single" w:sz="4" w:space="0" w:color="auto"/>
              <w:right w:val="single" w:sz="4" w:space="0" w:color="auto"/>
            </w:tcBorders>
            <w:shd w:val="clear" w:color="auto" w:fill="auto"/>
            <w:noWrap/>
            <w:vAlign w:val="center"/>
            <w:hideMark/>
          </w:tcPr>
          <w:p w14:paraId="2002936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72.0</w:t>
            </w:r>
          </w:p>
        </w:tc>
        <w:tc>
          <w:tcPr>
            <w:tcW w:w="208" w:type="pct"/>
            <w:tcBorders>
              <w:top w:val="nil"/>
              <w:left w:val="nil"/>
              <w:bottom w:val="single" w:sz="4" w:space="0" w:color="auto"/>
              <w:right w:val="single" w:sz="4" w:space="0" w:color="auto"/>
            </w:tcBorders>
            <w:shd w:val="clear" w:color="auto" w:fill="auto"/>
            <w:noWrap/>
            <w:vAlign w:val="center"/>
            <w:hideMark/>
          </w:tcPr>
          <w:p w14:paraId="1DDD7A1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0.52</w:t>
            </w:r>
          </w:p>
        </w:tc>
        <w:tc>
          <w:tcPr>
            <w:tcW w:w="208" w:type="pct"/>
            <w:tcBorders>
              <w:top w:val="nil"/>
              <w:left w:val="nil"/>
              <w:bottom w:val="single" w:sz="4" w:space="0" w:color="auto"/>
              <w:right w:val="single" w:sz="4" w:space="0" w:color="auto"/>
            </w:tcBorders>
            <w:shd w:val="clear" w:color="auto" w:fill="auto"/>
            <w:noWrap/>
            <w:vAlign w:val="center"/>
            <w:hideMark/>
          </w:tcPr>
          <w:p w14:paraId="54A16326"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0.86</w:t>
            </w:r>
          </w:p>
        </w:tc>
        <w:tc>
          <w:tcPr>
            <w:tcW w:w="179" w:type="pct"/>
            <w:tcBorders>
              <w:top w:val="nil"/>
              <w:left w:val="nil"/>
              <w:bottom w:val="single" w:sz="4" w:space="0" w:color="auto"/>
              <w:right w:val="single" w:sz="4" w:space="0" w:color="auto"/>
            </w:tcBorders>
            <w:shd w:val="clear" w:color="auto" w:fill="auto"/>
            <w:noWrap/>
            <w:vAlign w:val="center"/>
            <w:hideMark/>
          </w:tcPr>
          <w:p w14:paraId="4E659BBE"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1.65</w:t>
            </w:r>
          </w:p>
        </w:tc>
        <w:tc>
          <w:tcPr>
            <w:tcW w:w="188" w:type="pct"/>
            <w:tcBorders>
              <w:top w:val="nil"/>
              <w:left w:val="nil"/>
              <w:bottom w:val="single" w:sz="4" w:space="0" w:color="auto"/>
              <w:right w:val="single" w:sz="4" w:space="0" w:color="auto"/>
            </w:tcBorders>
            <w:shd w:val="clear" w:color="auto" w:fill="auto"/>
            <w:noWrap/>
            <w:vAlign w:val="center"/>
            <w:hideMark/>
          </w:tcPr>
          <w:p w14:paraId="2B14BA4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w:t>
            </w:r>
          </w:p>
        </w:tc>
        <w:tc>
          <w:tcPr>
            <w:tcW w:w="241" w:type="pct"/>
            <w:tcBorders>
              <w:top w:val="nil"/>
              <w:left w:val="nil"/>
              <w:bottom w:val="single" w:sz="4" w:space="0" w:color="auto"/>
              <w:right w:val="single" w:sz="4" w:space="0" w:color="auto"/>
            </w:tcBorders>
            <w:shd w:val="clear" w:color="auto" w:fill="auto"/>
            <w:noWrap/>
            <w:vAlign w:val="center"/>
            <w:hideMark/>
          </w:tcPr>
          <w:p w14:paraId="553B82C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1" w:type="pct"/>
            <w:tcBorders>
              <w:top w:val="nil"/>
              <w:left w:val="nil"/>
              <w:bottom w:val="single" w:sz="4" w:space="0" w:color="auto"/>
              <w:right w:val="single" w:sz="4" w:space="0" w:color="auto"/>
            </w:tcBorders>
            <w:shd w:val="clear" w:color="auto" w:fill="auto"/>
            <w:noWrap/>
            <w:vAlign w:val="center"/>
            <w:hideMark/>
          </w:tcPr>
          <w:p w14:paraId="6715A4B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41" w:type="pct"/>
            <w:tcBorders>
              <w:top w:val="nil"/>
              <w:left w:val="nil"/>
              <w:bottom w:val="single" w:sz="4" w:space="0" w:color="auto"/>
              <w:right w:val="single" w:sz="4" w:space="0" w:color="auto"/>
            </w:tcBorders>
            <w:shd w:val="clear" w:color="auto" w:fill="auto"/>
            <w:noWrap/>
            <w:vAlign w:val="center"/>
            <w:hideMark/>
          </w:tcPr>
          <w:p w14:paraId="445E2F05"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&lt;0.5</w:t>
            </w:r>
          </w:p>
        </w:tc>
        <w:tc>
          <w:tcPr>
            <w:tcW w:w="227" w:type="pct"/>
            <w:tcBorders>
              <w:top w:val="nil"/>
              <w:left w:val="nil"/>
              <w:bottom w:val="single" w:sz="4" w:space="0" w:color="auto"/>
              <w:right w:val="single" w:sz="4" w:space="0" w:color="auto"/>
            </w:tcBorders>
            <w:shd w:val="clear" w:color="auto" w:fill="auto"/>
            <w:noWrap/>
            <w:vAlign w:val="center"/>
            <w:hideMark/>
          </w:tcPr>
          <w:p w14:paraId="6C3EA16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0.55</w:t>
            </w:r>
          </w:p>
        </w:tc>
        <w:tc>
          <w:tcPr>
            <w:tcW w:w="227" w:type="pct"/>
            <w:tcBorders>
              <w:top w:val="nil"/>
              <w:left w:val="nil"/>
              <w:bottom w:val="single" w:sz="4" w:space="0" w:color="auto"/>
              <w:right w:val="single" w:sz="4" w:space="0" w:color="auto"/>
            </w:tcBorders>
            <w:shd w:val="clear" w:color="auto" w:fill="auto"/>
            <w:noWrap/>
            <w:vAlign w:val="center"/>
            <w:hideMark/>
          </w:tcPr>
          <w:p w14:paraId="39C34E1A"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0.97</w:t>
            </w:r>
          </w:p>
        </w:tc>
        <w:tc>
          <w:tcPr>
            <w:tcW w:w="227" w:type="pct"/>
            <w:tcBorders>
              <w:top w:val="nil"/>
              <w:left w:val="nil"/>
              <w:bottom w:val="single" w:sz="4" w:space="0" w:color="auto"/>
              <w:right w:val="single" w:sz="4" w:space="0" w:color="auto"/>
            </w:tcBorders>
            <w:shd w:val="clear" w:color="auto" w:fill="auto"/>
            <w:noWrap/>
            <w:vAlign w:val="center"/>
            <w:hideMark/>
          </w:tcPr>
          <w:p w14:paraId="1498192F"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1.51</w:t>
            </w:r>
          </w:p>
        </w:tc>
        <w:tc>
          <w:tcPr>
            <w:tcW w:w="227" w:type="pct"/>
            <w:tcBorders>
              <w:top w:val="nil"/>
              <w:left w:val="nil"/>
              <w:bottom w:val="single" w:sz="4" w:space="0" w:color="auto"/>
              <w:right w:val="single" w:sz="4" w:space="0" w:color="auto"/>
            </w:tcBorders>
            <w:shd w:val="clear" w:color="auto" w:fill="auto"/>
            <w:noWrap/>
            <w:vAlign w:val="center"/>
            <w:hideMark/>
          </w:tcPr>
          <w:p w14:paraId="2A0ADC78"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1.95</w:t>
            </w:r>
          </w:p>
        </w:tc>
        <w:tc>
          <w:tcPr>
            <w:tcW w:w="237" w:type="pct"/>
            <w:tcBorders>
              <w:top w:val="nil"/>
              <w:left w:val="nil"/>
              <w:bottom w:val="single" w:sz="4" w:space="0" w:color="auto"/>
              <w:right w:val="single" w:sz="4" w:space="0" w:color="auto"/>
            </w:tcBorders>
            <w:shd w:val="clear" w:color="auto" w:fill="auto"/>
            <w:noWrap/>
            <w:vAlign w:val="center"/>
            <w:hideMark/>
          </w:tcPr>
          <w:p w14:paraId="7DB8AA80"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8.22</w:t>
            </w:r>
          </w:p>
        </w:tc>
        <w:tc>
          <w:tcPr>
            <w:tcW w:w="284" w:type="pct"/>
            <w:tcBorders>
              <w:top w:val="nil"/>
              <w:left w:val="nil"/>
              <w:bottom w:val="single" w:sz="4" w:space="0" w:color="auto"/>
              <w:right w:val="single" w:sz="4" w:space="0" w:color="auto"/>
            </w:tcBorders>
            <w:shd w:val="clear" w:color="auto" w:fill="auto"/>
            <w:noWrap/>
            <w:vAlign w:val="center"/>
            <w:hideMark/>
          </w:tcPr>
          <w:p w14:paraId="3071F892"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7.0</w:t>
            </w:r>
          </w:p>
        </w:tc>
        <w:tc>
          <w:tcPr>
            <w:tcW w:w="260" w:type="pct"/>
            <w:tcBorders>
              <w:top w:val="nil"/>
              <w:left w:val="nil"/>
              <w:bottom w:val="single" w:sz="4" w:space="0" w:color="auto"/>
              <w:right w:val="single" w:sz="4" w:space="0" w:color="auto"/>
            </w:tcBorders>
            <w:shd w:val="clear" w:color="auto" w:fill="auto"/>
            <w:noWrap/>
            <w:vAlign w:val="center"/>
            <w:hideMark/>
          </w:tcPr>
          <w:p w14:paraId="1F59CD7C" w14:textId="77777777" w:rsidR="00DA1513" w:rsidRPr="00DA1513" w:rsidRDefault="00DA1513" w:rsidP="00DA1513">
            <w:pPr>
              <w:spacing w:line="240" w:lineRule="auto"/>
              <w:jc w:val="center"/>
              <w:rPr>
                <w:rFonts w:eastAsia="Times New Roman" w:cs="Times New Roman"/>
                <w:sz w:val="16"/>
                <w:szCs w:val="16"/>
              </w:rPr>
            </w:pPr>
            <w:r w:rsidRPr="00DA1513">
              <w:rPr>
                <w:rFonts w:eastAsia="Times New Roman" w:cs="Times New Roman"/>
                <w:sz w:val="16"/>
                <w:szCs w:val="16"/>
              </w:rPr>
              <w:t>60.8</w:t>
            </w:r>
          </w:p>
        </w:tc>
      </w:tr>
    </w:tbl>
    <w:p w14:paraId="7B692846" w14:textId="55AAB011" w:rsidR="00B51AD4" w:rsidRDefault="00BF68A2" w:rsidP="00BF68A2">
      <w:pPr>
        <w:pStyle w:val="Ttulo2"/>
        <w:numPr>
          <w:ilvl w:val="0"/>
          <w:numId w:val="0"/>
        </w:numPr>
        <w:rPr>
          <w:lang w:val="en-US"/>
        </w:rPr>
      </w:pPr>
      <w:r w:rsidRPr="00BF68A2">
        <w:rPr>
          <w:lang w:val="en-US"/>
        </w:rPr>
        <w:lastRenderedPageBreak/>
        <w:t>Industrial and dam area over granitic terrain (IAD-Gr)</w:t>
      </w:r>
    </w:p>
    <w:tbl>
      <w:tblPr>
        <w:tblW w:w="5000" w:type="pct"/>
        <w:tblCellMar>
          <w:left w:w="70" w:type="dxa"/>
          <w:right w:w="70" w:type="dxa"/>
        </w:tblCellMar>
        <w:tblLook w:val="04A0" w:firstRow="1" w:lastRow="0" w:firstColumn="1" w:lastColumn="0" w:noHBand="0" w:noVBand="1"/>
      </w:tblPr>
      <w:tblGrid>
        <w:gridCol w:w="2385"/>
        <w:gridCol w:w="565"/>
        <w:gridCol w:w="684"/>
        <w:gridCol w:w="533"/>
        <w:gridCol w:w="314"/>
        <w:gridCol w:w="693"/>
        <w:gridCol w:w="617"/>
        <w:gridCol w:w="606"/>
        <w:gridCol w:w="521"/>
        <w:gridCol w:w="606"/>
        <w:gridCol w:w="702"/>
        <w:gridCol w:w="702"/>
        <w:gridCol w:w="702"/>
        <w:gridCol w:w="702"/>
        <w:gridCol w:w="661"/>
        <w:gridCol w:w="661"/>
        <w:gridCol w:w="661"/>
        <w:gridCol w:w="661"/>
        <w:gridCol w:w="827"/>
        <w:gridCol w:w="757"/>
      </w:tblGrid>
      <w:tr w:rsidR="00B51AD4" w:rsidRPr="00B51AD4" w14:paraId="025F3CBD" w14:textId="77777777" w:rsidTr="0027474C">
        <w:trPr>
          <w:trHeight w:val="272"/>
        </w:trPr>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91FE1" w14:textId="77777777" w:rsidR="00B51AD4" w:rsidRPr="00B51AD4" w:rsidRDefault="00B51AD4" w:rsidP="00B51AD4">
            <w:pPr>
              <w:spacing w:line="240" w:lineRule="auto"/>
              <w:jc w:val="center"/>
              <w:rPr>
                <w:rFonts w:eastAsia="Times New Roman" w:cs="Times New Roman"/>
                <w:b/>
                <w:bCs/>
                <w:sz w:val="16"/>
                <w:szCs w:val="16"/>
              </w:rPr>
            </w:pPr>
            <w:proofErr w:type="spellStart"/>
            <w:r w:rsidRPr="00B51AD4">
              <w:rPr>
                <w:rFonts w:eastAsia="Times New Roman" w:cs="Times New Roman"/>
                <w:b/>
                <w:bCs/>
                <w:sz w:val="16"/>
                <w:szCs w:val="16"/>
              </w:rPr>
              <w:t>Parameter</w:t>
            </w:r>
            <w:proofErr w:type="spellEnd"/>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2928CD76" w14:textId="77777777" w:rsidR="00B51AD4" w:rsidRPr="00B51AD4" w:rsidRDefault="00B51AD4" w:rsidP="00B51AD4">
            <w:pPr>
              <w:spacing w:line="240" w:lineRule="auto"/>
              <w:jc w:val="center"/>
              <w:rPr>
                <w:rFonts w:eastAsia="Times New Roman" w:cs="Times New Roman"/>
                <w:b/>
                <w:bCs/>
                <w:sz w:val="16"/>
                <w:szCs w:val="16"/>
              </w:rPr>
            </w:pPr>
            <w:proofErr w:type="spellStart"/>
            <w:r w:rsidRPr="00B51AD4">
              <w:rPr>
                <w:rFonts w:eastAsia="Times New Roman" w:cs="Times New Roman"/>
                <w:b/>
                <w:bCs/>
                <w:sz w:val="16"/>
                <w:szCs w:val="16"/>
              </w:rPr>
              <w:t>pMW</w:t>
            </w:r>
            <w:proofErr w:type="spellEnd"/>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1D5EEFBA" w14:textId="77777777" w:rsidR="00B51AD4" w:rsidRPr="00B51AD4" w:rsidRDefault="00B51AD4" w:rsidP="00B51AD4">
            <w:pPr>
              <w:spacing w:line="240" w:lineRule="auto"/>
              <w:jc w:val="center"/>
              <w:rPr>
                <w:rFonts w:eastAsia="Times New Roman" w:cs="Times New Roman"/>
                <w:b/>
                <w:bCs/>
                <w:sz w:val="16"/>
                <w:szCs w:val="16"/>
              </w:rPr>
            </w:pPr>
            <w:proofErr w:type="spellStart"/>
            <w:r w:rsidRPr="00B51AD4">
              <w:rPr>
                <w:rFonts w:eastAsia="Times New Roman" w:cs="Times New Roman"/>
                <w:b/>
                <w:bCs/>
                <w:sz w:val="16"/>
                <w:szCs w:val="16"/>
              </w:rPr>
              <w:t>Dataset</w:t>
            </w:r>
            <w:proofErr w:type="spellEnd"/>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5E1F6D76" w14:textId="77777777" w:rsidR="00B51AD4" w:rsidRPr="00B51AD4" w:rsidRDefault="00B51AD4" w:rsidP="00B51AD4">
            <w:pPr>
              <w:spacing w:line="240" w:lineRule="auto"/>
              <w:jc w:val="center"/>
              <w:rPr>
                <w:rFonts w:eastAsia="Times New Roman" w:cs="Times New Roman"/>
                <w:b/>
                <w:bCs/>
                <w:sz w:val="16"/>
                <w:szCs w:val="16"/>
              </w:rPr>
            </w:pPr>
            <w:proofErr w:type="spellStart"/>
            <w:r w:rsidRPr="00B51AD4">
              <w:rPr>
                <w:rFonts w:eastAsia="Times New Roman" w:cs="Times New Roman"/>
                <w:b/>
                <w:bCs/>
                <w:sz w:val="16"/>
                <w:szCs w:val="16"/>
              </w:rPr>
              <w:t>pSW</w:t>
            </w:r>
            <w:proofErr w:type="spellEnd"/>
          </w:p>
        </w:tc>
        <w:tc>
          <w:tcPr>
            <w:tcW w:w="108" w:type="pct"/>
            <w:tcBorders>
              <w:top w:val="single" w:sz="4" w:space="0" w:color="auto"/>
              <w:left w:val="nil"/>
              <w:bottom w:val="single" w:sz="4" w:space="0" w:color="auto"/>
              <w:right w:val="single" w:sz="4" w:space="0" w:color="auto"/>
            </w:tcBorders>
            <w:shd w:val="clear" w:color="auto" w:fill="auto"/>
            <w:noWrap/>
            <w:vAlign w:val="center"/>
            <w:hideMark/>
          </w:tcPr>
          <w:p w14:paraId="76B73F3A"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n</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F017B78"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 &lt;LQ</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26EA9DE9"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µ</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11B8BC1A"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s</w:t>
            </w:r>
          </w:p>
        </w:tc>
        <w:tc>
          <w:tcPr>
            <w:tcW w:w="179" w:type="pct"/>
            <w:tcBorders>
              <w:top w:val="single" w:sz="4" w:space="0" w:color="auto"/>
              <w:left w:val="nil"/>
              <w:bottom w:val="single" w:sz="4" w:space="0" w:color="auto"/>
              <w:right w:val="single" w:sz="4" w:space="0" w:color="auto"/>
            </w:tcBorders>
            <w:shd w:val="clear" w:color="auto" w:fill="auto"/>
            <w:noWrap/>
            <w:vAlign w:val="center"/>
            <w:hideMark/>
          </w:tcPr>
          <w:p w14:paraId="7714FDB8"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CV</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7B567899"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MAD</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14:paraId="3F5D700E"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Min</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14:paraId="7EA0A744"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P25</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14:paraId="743DE844"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P50</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14:paraId="06046F9E"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P75</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733ABE10"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P90</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2F9A5876"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P95</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4F406907"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P98</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750A1A4A"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Max</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1F9F868A" w14:textId="77777777" w:rsidR="00B51AD4" w:rsidRPr="00B51AD4" w:rsidRDefault="00B51AD4" w:rsidP="00B51AD4">
            <w:pPr>
              <w:spacing w:line="240" w:lineRule="auto"/>
              <w:jc w:val="center"/>
              <w:rPr>
                <w:rFonts w:eastAsia="Times New Roman" w:cs="Times New Roman"/>
                <w:b/>
                <w:bCs/>
                <w:sz w:val="16"/>
                <w:szCs w:val="16"/>
              </w:rPr>
            </w:pPr>
            <w:proofErr w:type="spellStart"/>
            <w:r w:rsidRPr="00B51AD4">
              <w:rPr>
                <w:rFonts w:eastAsia="Times New Roman" w:cs="Times New Roman"/>
                <w:b/>
                <w:bCs/>
                <w:sz w:val="16"/>
                <w:szCs w:val="16"/>
              </w:rPr>
              <w:t>Skewness</w:t>
            </w:r>
            <w:proofErr w:type="spellEnd"/>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45F92723" w14:textId="77777777" w:rsidR="00B51AD4" w:rsidRPr="00B51AD4" w:rsidRDefault="00B51AD4" w:rsidP="00B51AD4">
            <w:pPr>
              <w:spacing w:line="240" w:lineRule="auto"/>
              <w:jc w:val="center"/>
              <w:rPr>
                <w:rFonts w:eastAsia="Times New Roman" w:cs="Times New Roman"/>
                <w:b/>
                <w:bCs/>
                <w:sz w:val="16"/>
                <w:szCs w:val="16"/>
              </w:rPr>
            </w:pPr>
            <w:proofErr w:type="spellStart"/>
            <w:r w:rsidRPr="00B51AD4">
              <w:rPr>
                <w:rFonts w:eastAsia="Times New Roman" w:cs="Times New Roman"/>
                <w:b/>
                <w:bCs/>
                <w:sz w:val="16"/>
                <w:szCs w:val="16"/>
              </w:rPr>
              <w:t>Kurtosis</w:t>
            </w:r>
            <w:proofErr w:type="spellEnd"/>
          </w:p>
        </w:tc>
      </w:tr>
      <w:tr w:rsidR="00B51AD4" w:rsidRPr="00B51AD4" w14:paraId="45FA8B8F"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1AA9DC07" w14:textId="77777777" w:rsidR="00B51AD4" w:rsidRPr="00B51AD4" w:rsidRDefault="00B51AD4" w:rsidP="00B51AD4">
            <w:pPr>
              <w:spacing w:line="240" w:lineRule="auto"/>
              <w:jc w:val="center"/>
              <w:rPr>
                <w:rFonts w:eastAsia="Times New Roman" w:cs="Times New Roman"/>
                <w:b/>
                <w:bCs/>
                <w:sz w:val="16"/>
                <w:szCs w:val="16"/>
              </w:rPr>
            </w:pPr>
            <w:proofErr w:type="spellStart"/>
            <w:r w:rsidRPr="00B51AD4">
              <w:rPr>
                <w:rFonts w:eastAsia="Times New Roman" w:cs="Times New Roman"/>
                <w:b/>
                <w:bCs/>
                <w:sz w:val="16"/>
                <w:szCs w:val="16"/>
              </w:rPr>
              <w:t>Electrical</w:t>
            </w:r>
            <w:proofErr w:type="spellEnd"/>
            <w:r w:rsidRPr="00B51AD4">
              <w:rPr>
                <w:rFonts w:eastAsia="Times New Roman" w:cs="Times New Roman"/>
                <w:b/>
                <w:bCs/>
                <w:sz w:val="16"/>
                <w:szCs w:val="16"/>
              </w:rPr>
              <w:t xml:space="preserve"> </w:t>
            </w:r>
            <w:proofErr w:type="spellStart"/>
            <w:r w:rsidRPr="00B51AD4">
              <w:rPr>
                <w:rFonts w:eastAsia="Times New Roman" w:cs="Times New Roman"/>
                <w:b/>
                <w:bCs/>
                <w:sz w:val="16"/>
                <w:szCs w:val="16"/>
              </w:rPr>
              <w:t>conductivity</w:t>
            </w:r>
            <w:proofErr w:type="spellEnd"/>
            <w:r w:rsidRPr="00B51AD4">
              <w:rPr>
                <w:rFonts w:eastAsia="Times New Roman" w:cs="Times New Roman"/>
                <w:b/>
                <w:bCs/>
                <w:sz w:val="16"/>
                <w:szCs w:val="16"/>
              </w:rPr>
              <w:t xml:space="preserve"> (EC)</w:t>
            </w:r>
            <w:r w:rsidRPr="00B51AD4">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016AC95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0.78</w:t>
            </w:r>
          </w:p>
        </w:tc>
        <w:tc>
          <w:tcPr>
            <w:tcW w:w="235" w:type="pct"/>
            <w:tcBorders>
              <w:top w:val="nil"/>
              <w:left w:val="nil"/>
              <w:bottom w:val="single" w:sz="4" w:space="0" w:color="auto"/>
              <w:right w:val="single" w:sz="4" w:space="0" w:color="auto"/>
            </w:tcBorders>
            <w:shd w:val="clear" w:color="auto" w:fill="auto"/>
            <w:noWrap/>
            <w:vAlign w:val="center"/>
            <w:hideMark/>
          </w:tcPr>
          <w:p w14:paraId="78BA11EC" w14:textId="530C5D22"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154E815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0.11</w:t>
            </w:r>
          </w:p>
        </w:tc>
        <w:tc>
          <w:tcPr>
            <w:tcW w:w="108" w:type="pct"/>
            <w:tcBorders>
              <w:top w:val="nil"/>
              <w:left w:val="nil"/>
              <w:bottom w:val="single" w:sz="4" w:space="0" w:color="auto"/>
              <w:right w:val="single" w:sz="4" w:space="0" w:color="auto"/>
            </w:tcBorders>
            <w:shd w:val="clear" w:color="auto" w:fill="auto"/>
            <w:noWrap/>
            <w:vAlign w:val="center"/>
            <w:hideMark/>
          </w:tcPr>
          <w:p w14:paraId="7FC5070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34</w:t>
            </w:r>
          </w:p>
        </w:tc>
        <w:tc>
          <w:tcPr>
            <w:tcW w:w="238" w:type="pct"/>
            <w:tcBorders>
              <w:top w:val="nil"/>
              <w:left w:val="nil"/>
              <w:bottom w:val="single" w:sz="4" w:space="0" w:color="auto"/>
              <w:right w:val="single" w:sz="4" w:space="0" w:color="auto"/>
            </w:tcBorders>
            <w:shd w:val="clear" w:color="auto" w:fill="auto"/>
            <w:noWrap/>
            <w:vAlign w:val="center"/>
            <w:hideMark/>
          </w:tcPr>
          <w:p w14:paraId="44AB6D4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7F8B756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108.7</w:t>
            </w:r>
          </w:p>
        </w:tc>
        <w:tc>
          <w:tcPr>
            <w:tcW w:w="208" w:type="pct"/>
            <w:tcBorders>
              <w:top w:val="nil"/>
              <w:left w:val="nil"/>
              <w:bottom w:val="single" w:sz="4" w:space="0" w:color="auto"/>
              <w:right w:val="single" w:sz="4" w:space="0" w:color="auto"/>
            </w:tcBorders>
            <w:shd w:val="clear" w:color="auto" w:fill="auto"/>
            <w:noWrap/>
            <w:vAlign w:val="center"/>
            <w:hideMark/>
          </w:tcPr>
          <w:p w14:paraId="24232CD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45.3</w:t>
            </w:r>
          </w:p>
        </w:tc>
        <w:tc>
          <w:tcPr>
            <w:tcW w:w="179" w:type="pct"/>
            <w:tcBorders>
              <w:top w:val="nil"/>
              <w:left w:val="nil"/>
              <w:bottom w:val="single" w:sz="4" w:space="0" w:color="auto"/>
              <w:right w:val="single" w:sz="4" w:space="0" w:color="auto"/>
            </w:tcBorders>
            <w:shd w:val="clear" w:color="auto" w:fill="auto"/>
            <w:noWrap/>
            <w:vAlign w:val="center"/>
            <w:hideMark/>
          </w:tcPr>
          <w:p w14:paraId="747BC78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0.4</w:t>
            </w:r>
          </w:p>
        </w:tc>
        <w:tc>
          <w:tcPr>
            <w:tcW w:w="208" w:type="pct"/>
            <w:tcBorders>
              <w:top w:val="nil"/>
              <w:left w:val="nil"/>
              <w:bottom w:val="single" w:sz="4" w:space="0" w:color="auto"/>
              <w:right w:val="single" w:sz="4" w:space="0" w:color="auto"/>
            </w:tcBorders>
            <w:shd w:val="clear" w:color="auto" w:fill="auto"/>
            <w:noWrap/>
            <w:vAlign w:val="center"/>
            <w:hideMark/>
          </w:tcPr>
          <w:p w14:paraId="4BA1C82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44.0</w:t>
            </w:r>
          </w:p>
        </w:tc>
        <w:tc>
          <w:tcPr>
            <w:tcW w:w="241" w:type="pct"/>
            <w:tcBorders>
              <w:top w:val="nil"/>
              <w:left w:val="nil"/>
              <w:bottom w:val="single" w:sz="4" w:space="0" w:color="auto"/>
              <w:right w:val="single" w:sz="4" w:space="0" w:color="auto"/>
            </w:tcBorders>
            <w:shd w:val="clear" w:color="auto" w:fill="auto"/>
            <w:noWrap/>
            <w:vAlign w:val="center"/>
            <w:hideMark/>
          </w:tcPr>
          <w:p w14:paraId="188858D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40.0</w:t>
            </w:r>
          </w:p>
        </w:tc>
        <w:tc>
          <w:tcPr>
            <w:tcW w:w="241" w:type="pct"/>
            <w:tcBorders>
              <w:top w:val="nil"/>
              <w:left w:val="nil"/>
              <w:bottom w:val="single" w:sz="4" w:space="0" w:color="auto"/>
              <w:right w:val="single" w:sz="4" w:space="0" w:color="auto"/>
            </w:tcBorders>
            <w:shd w:val="clear" w:color="auto" w:fill="auto"/>
            <w:noWrap/>
            <w:vAlign w:val="center"/>
            <w:hideMark/>
          </w:tcPr>
          <w:p w14:paraId="41C3D27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76.4</w:t>
            </w:r>
          </w:p>
        </w:tc>
        <w:tc>
          <w:tcPr>
            <w:tcW w:w="241" w:type="pct"/>
            <w:tcBorders>
              <w:top w:val="nil"/>
              <w:left w:val="nil"/>
              <w:bottom w:val="single" w:sz="4" w:space="0" w:color="auto"/>
              <w:right w:val="single" w:sz="4" w:space="0" w:color="auto"/>
            </w:tcBorders>
            <w:shd w:val="clear" w:color="auto" w:fill="auto"/>
            <w:noWrap/>
            <w:vAlign w:val="center"/>
            <w:hideMark/>
          </w:tcPr>
          <w:p w14:paraId="106E143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104.3</w:t>
            </w:r>
          </w:p>
        </w:tc>
        <w:tc>
          <w:tcPr>
            <w:tcW w:w="241" w:type="pct"/>
            <w:tcBorders>
              <w:top w:val="nil"/>
              <w:left w:val="nil"/>
              <w:bottom w:val="single" w:sz="4" w:space="0" w:color="auto"/>
              <w:right w:val="single" w:sz="4" w:space="0" w:color="auto"/>
            </w:tcBorders>
            <w:shd w:val="clear" w:color="auto" w:fill="auto"/>
            <w:noWrap/>
            <w:vAlign w:val="center"/>
            <w:hideMark/>
          </w:tcPr>
          <w:p w14:paraId="6A098A6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140.0</w:t>
            </w:r>
          </w:p>
        </w:tc>
        <w:tc>
          <w:tcPr>
            <w:tcW w:w="227" w:type="pct"/>
            <w:tcBorders>
              <w:top w:val="nil"/>
              <w:left w:val="nil"/>
              <w:bottom w:val="single" w:sz="4" w:space="0" w:color="auto"/>
              <w:right w:val="single" w:sz="4" w:space="0" w:color="auto"/>
            </w:tcBorders>
            <w:shd w:val="clear" w:color="auto" w:fill="auto"/>
            <w:noWrap/>
            <w:vAlign w:val="center"/>
            <w:hideMark/>
          </w:tcPr>
          <w:p w14:paraId="0B0F226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170.1</w:t>
            </w:r>
          </w:p>
        </w:tc>
        <w:tc>
          <w:tcPr>
            <w:tcW w:w="227" w:type="pct"/>
            <w:tcBorders>
              <w:top w:val="nil"/>
              <w:left w:val="nil"/>
              <w:bottom w:val="single" w:sz="4" w:space="0" w:color="auto"/>
              <w:right w:val="single" w:sz="4" w:space="0" w:color="auto"/>
            </w:tcBorders>
            <w:shd w:val="clear" w:color="auto" w:fill="auto"/>
            <w:noWrap/>
            <w:vAlign w:val="center"/>
            <w:hideMark/>
          </w:tcPr>
          <w:p w14:paraId="5EA8925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190.2</w:t>
            </w:r>
          </w:p>
        </w:tc>
        <w:tc>
          <w:tcPr>
            <w:tcW w:w="227" w:type="pct"/>
            <w:tcBorders>
              <w:top w:val="nil"/>
              <w:left w:val="nil"/>
              <w:bottom w:val="single" w:sz="4" w:space="0" w:color="auto"/>
              <w:right w:val="single" w:sz="4" w:space="0" w:color="auto"/>
            </w:tcBorders>
            <w:shd w:val="clear" w:color="auto" w:fill="auto"/>
            <w:noWrap/>
            <w:vAlign w:val="center"/>
            <w:hideMark/>
          </w:tcPr>
          <w:p w14:paraId="04036FF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209.5</w:t>
            </w:r>
          </w:p>
        </w:tc>
        <w:tc>
          <w:tcPr>
            <w:tcW w:w="227" w:type="pct"/>
            <w:tcBorders>
              <w:top w:val="nil"/>
              <w:left w:val="nil"/>
              <w:bottom w:val="single" w:sz="4" w:space="0" w:color="auto"/>
              <w:right w:val="single" w:sz="4" w:space="0" w:color="auto"/>
            </w:tcBorders>
            <w:shd w:val="clear" w:color="auto" w:fill="auto"/>
            <w:noWrap/>
            <w:vAlign w:val="center"/>
            <w:hideMark/>
          </w:tcPr>
          <w:p w14:paraId="12EB5EC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214.3</w:t>
            </w:r>
          </w:p>
        </w:tc>
        <w:tc>
          <w:tcPr>
            <w:tcW w:w="284" w:type="pct"/>
            <w:tcBorders>
              <w:top w:val="nil"/>
              <w:left w:val="nil"/>
              <w:bottom w:val="single" w:sz="4" w:space="0" w:color="auto"/>
              <w:right w:val="single" w:sz="4" w:space="0" w:color="auto"/>
            </w:tcBorders>
            <w:shd w:val="clear" w:color="auto" w:fill="auto"/>
            <w:noWrap/>
            <w:vAlign w:val="center"/>
            <w:hideMark/>
          </w:tcPr>
          <w:p w14:paraId="6AA0B2E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0.6</w:t>
            </w:r>
          </w:p>
        </w:tc>
        <w:tc>
          <w:tcPr>
            <w:tcW w:w="260" w:type="pct"/>
            <w:tcBorders>
              <w:top w:val="nil"/>
              <w:left w:val="nil"/>
              <w:bottom w:val="single" w:sz="4" w:space="0" w:color="auto"/>
              <w:right w:val="single" w:sz="4" w:space="0" w:color="auto"/>
            </w:tcBorders>
            <w:shd w:val="clear" w:color="auto" w:fill="auto"/>
            <w:noWrap/>
            <w:vAlign w:val="center"/>
            <w:hideMark/>
          </w:tcPr>
          <w:p w14:paraId="31FCB00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2.7</w:t>
            </w:r>
          </w:p>
        </w:tc>
      </w:tr>
      <w:tr w:rsidR="00B51AD4" w:rsidRPr="00B51AD4" w14:paraId="3B1D004F"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37C8C690" w14:textId="77777777" w:rsidR="00B51AD4" w:rsidRPr="00B51AD4" w:rsidRDefault="00B51AD4" w:rsidP="00B51AD4">
            <w:pPr>
              <w:spacing w:line="240" w:lineRule="auto"/>
              <w:jc w:val="center"/>
              <w:rPr>
                <w:rFonts w:eastAsia="Times New Roman" w:cs="Times New Roman"/>
                <w:b/>
                <w:bCs/>
                <w:sz w:val="16"/>
                <w:szCs w:val="16"/>
              </w:rPr>
            </w:pPr>
            <w:proofErr w:type="spellStart"/>
            <w:r w:rsidRPr="00B51AD4">
              <w:rPr>
                <w:rFonts w:eastAsia="Times New Roman" w:cs="Times New Roman"/>
                <w:b/>
                <w:bCs/>
                <w:sz w:val="16"/>
                <w:szCs w:val="16"/>
              </w:rPr>
              <w:t>Dissolved</w:t>
            </w:r>
            <w:proofErr w:type="spellEnd"/>
            <w:r w:rsidRPr="00B51AD4">
              <w:rPr>
                <w:rFonts w:eastAsia="Times New Roman" w:cs="Times New Roman"/>
                <w:b/>
                <w:bCs/>
                <w:sz w:val="16"/>
                <w:szCs w:val="16"/>
              </w:rPr>
              <w:t xml:space="preserve"> </w:t>
            </w:r>
            <w:proofErr w:type="spellStart"/>
            <w:r w:rsidRPr="00B51AD4">
              <w:rPr>
                <w:rFonts w:eastAsia="Times New Roman" w:cs="Times New Roman"/>
                <w:b/>
                <w:bCs/>
                <w:sz w:val="16"/>
                <w:szCs w:val="16"/>
              </w:rPr>
              <w:t>oxygen</w:t>
            </w:r>
            <w:proofErr w:type="spellEnd"/>
            <w:r w:rsidRPr="00B51AD4">
              <w:rPr>
                <w:rFonts w:eastAsia="Times New Roman" w:cs="Times New Roman"/>
                <w:b/>
                <w:bCs/>
                <w:sz w:val="16"/>
                <w:szCs w:val="16"/>
              </w:rPr>
              <w:t xml:space="preserve"> (DO)</w:t>
            </w:r>
            <w:r w:rsidRPr="00B51AD4">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2C76657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0.71</w:t>
            </w:r>
          </w:p>
        </w:tc>
        <w:tc>
          <w:tcPr>
            <w:tcW w:w="235" w:type="pct"/>
            <w:tcBorders>
              <w:top w:val="nil"/>
              <w:left w:val="nil"/>
              <w:bottom w:val="single" w:sz="4" w:space="0" w:color="auto"/>
              <w:right w:val="single" w:sz="4" w:space="0" w:color="auto"/>
            </w:tcBorders>
            <w:shd w:val="clear" w:color="auto" w:fill="auto"/>
            <w:noWrap/>
            <w:vAlign w:val="center"/>
            <w:hideMark/>
          </w:tcPr>
          <w:p w14:paraId="551E85CD" w14:textId="536192C8"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0EFFFCF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0D97598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c>
          <w:tcPr>
            <w:tcW w:w="238" w:type="pct"/>
            <w:tcBorders>
              <w:top w:val="nil"/>
              <w:left w:val="nil"/>
              <w:bottom w:val="single" w:sz="4" w:space="0" w:color="auto"/>
              <w:right w:val="single" w:sz="4" w:space="0" w:color="auto"/>
            </w:tcBorders>
            <w:shd w:val="clear" w:color="auto" w:fill="auto"/>
            <w:noWrap/>
            <w:vAlign w:val="center"/>
            <w:hideMark/>
          </w:tcPr>
          <w:p w14:paraId="02518D4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0DA6518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6.72</w:t>
            </w:r>
          </w:p>
        </w:tc>
        <w:tc>
          <w:tcPr>
            <w:tcW w:w="208" w:type="pct"/>
            <w:tcBorders>
              <w:top w:val="nil"/>
              <w:left w:val="nil"/>
              <w:bottom w:val="single" w:sz="4" w:space="0" w:color="auto"/>
              <w:right w:val="single" w:sz="4" w:space="0" w:color="auto"/>
            </w:tcBorders>
            <w:shd w:val="clear" w:color="auto" w:fill="auto"/>
            <w:noWrap/>
            <w:vAlign w:val="center"/>
            <w:hideMark/>
          </w:tcPr>
          <w:p w14:paraId="4091CB3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0.85</w:t>
            </w:r>
          </w:p>
        </w:tc>
        <w:tc>
          <w:tcPr>
            <w:tcW w:w="179" w:type="pct"/>
            <w:tcBorders>
              <w:top w:val="nil"/>
              <w:left w:val="nil"/>
              <w:bottom w:val="single" w:sz="4" w:space="0" w:color="auto"/>
              <w:right w:val="single" w:sz="4" w:space="0" w:color="auto"/>
            </w:tcBorders>
            <w:shd w:val="clear" w:color="auto" w:fill="auto"/>
            <w:noWrap/>
            <w:vAlign w:val="center"/>
            <w:hideMark/>
          </w:tcPr>
          <w:p w14:paraId="342D9F1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0.13</w:t>
            </w:r>
          </w:p>
        </w:tc>
        <w:tc>
          <w:tcPr>
            <w:tcW w:w="208" w:type="pct"/>
            <w:tcBorders>
              <w:top w:val="nil"/>
              <w:left w:val="nil"/>
              <w:bottom w:val="single" w:sz="4" w:space="0" w:color="auto"/>
              <w:right w:val="single" w:sz="4" w:space="0" w:color="auto"/>
            </w:tcBorders>
            <w:shd w:val="clear" w:color="auto" w:fill="auto"/>
            <w:noWrap/>
            <w:vAlign w:val="center"/>
            <w:hideMark/>
          </w:tcPr>
          <w:p w14:paraId="553C682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0.63</w:t>
            </w:r>
          </w:p>
        </w:tc>
        <w:tc>
          <w:tcPr>
            <w:tcW w:w="241" w:type="pct"/>
            <w:tcBorders>
              <w:top w:val="nil"/>
              <w:left w:val="nil"/>
              <w:bottom w:val="single" w:sz="4" w:space="0" w:color="auto"/>
              <w:right w:val="single" w:sz="4" w:space="0" w:color="auto"/>
            </w:tcBorders>
            <w:shd w:val="clear" w:color="auto" w:fill="auto"/>
            <w:noWrap/>
            <w:vAlign w:val="center"/>
            <w:hideMark/>
          </w:tcPr>
          <w:p w14:paraId="0975831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3.31</w:t>
            </w:r>
          </w:p>
        </w:tc>
        <w:tc>
          <w:tcPr>
            <w:tcW w:w="241" w:type="pct"/>
            <w:tcBorders>
              <w:top w:val="nil"/>
              <w:left w:val="nil"/>
              <w:bottom w:val="single" w:sz="4" w:space="0" w:color="auto"/>
              <w:right w:val="single" w:sz="4" w:space="0" w:color="auto"/>
            </w:tcBorders>
            <w:shd w:val="clear" w:color="auto" w:fill="auto"/>
            <w:noWrap/>
            <w:vAlign w:val="center"/>
            <w:hideMark/>
          </w:tcPr>
          <w:p w14:paraId="7C3366D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6.33</w:t>
            </w:r>
          </w:p>
        </w:tc>
        <w:tc>
          <w:tcPr>
            <w:tcW w:w="241" w:type="pct"/>
            <w:tcBorders>
              <w:top w:val="nil"/>
              <w:left w:val="nil"/>
              <w:bottom w:val="single" w:sz="4" w:space="0" w:color="auto"/>
              <w:right w:val="single" w:sz="4" w:space="0" w:color="auto"/>
            </w:tcBorders>
            <w:shd w:val="clear" w:color="auto" w:fill="auto"/>
            <w:noWrap/>
            <w:vAlign w:val="center"/>
            <w:hideMark/>
          </w:tcPr>
          <w:p w14:paraId="5AFD439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6.77</w:t>
            </w:r>
          </w:p>
        </w:tc>
        <w:tc>
          <w:tcPr>
            <w:tcW w:w="241" w:type="pct"/>
            <w:tcBorders>
              <w:top w:val="nil"/>
              <w:left w:val="nil"/>
              <w:bottom w:val="single" w:sz="4" w:space="0" w:color="auto"/>
              <w:right w:val="single" w:sz="4" w:space="0" w:color="auto"/>
            </w:tcBorders>
            <w:shd w:val="clear" w:color="auto" w:fill="auto"/>
            <w:noWrap/>
            <w:vAlign w:val="center"/>
            <w:hideMark/>
          </w:tcPr>
          <w:p w14:paraId="41179B1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7.11</w:t>
            </w:r>
          </w:p>
        </w:tc>
        <w:tc>
          <w:tcPr>
            <w:tcW w:w="227" w:type="pct"/>
            <w:tcBorders>
              <w:top w:val="nil"/>
              <w:left w:val="nil"/>
              <w:bottom w:val="single" w:sz="4" w:space="0" w:color="auto"/>
              <w:right w:val="single" w:sz="4" w:space="0" w:color="auto"/>
            </w:tcBorders>
            <w:shd w:val="clear" w:color="auto" w:fill="auto"/>
            <w:noWrap/>
            <w:vAlign w:val="center"/>
            <w:hideMark/>
          </w:tcPr>
          <w:p w14:paraId="41A60FB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7.51</w:t>
            </w:r>
          </w:p>
        </w:tc>
        <w:tc>
          <w:tcPr>
            <w:tcW w:w="227" w:type="pct"/>
            <w:tcBorders>
              <w:top w:val="nil"/>
              <w:left w:val="nil"/>
              <w:bottom w:val="single" w:sz="4" w:space="0" w:color="auto"/>
              <w:right w:val="single" w:sz="4" w:space="0" w:color="auto"/>
            </w:tcBorders>
            <w:shd w:val="clear" w:color="auto" w:fill="auto"/>
            <w:noWrap/>
            <w:vAlign w:val="center"/>
            <w:hideMark/>
          </w:tcPr>
          <w:p w14:paraId="1AB575B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7.93</w:t>
            </w:r>
          </w:p>
        </w:tc>
        <w:tc>
          <w:tcPr>
            <w:tcW w:w="227" w:type="pct"/>
            <w:tcBorders>
              <w:top w:val="nil"/>
              <w:left w:val="nil"/>
              <w:bottom w:val="single" w:sz="4" w:space="0" w:color="auto"/>
              <w:right w:val="single" w:sz="4" w:space="0" w:color="auto"/>
            </w:tcBorders>
            <w:shd w:val="clear" w:color="auto" w:fill="auto"/>
            <w:noWrap/>
            <w:vAlign w:val="center"/>
            <w:hideMark/>
          </w:tcPr>
          <w:p w14:paraId="3E72851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8.42</w:t>
            </w:r>
          </w:p>
        </w:tc>
        <w:tc>
          <w:tcPr>
            <w:tcW w:w="227" w:type="pct"/>
            <w:tcBorders>
              <w:top w:val="nil"/>
              <w:left w:val="nil"/>
              <w:bottom w:val="single" w:sz="4" w:space="0" w:color="auto"/>
              <w:right w:val="single" w:sz="4" w:space="0" w:color="auto"/>
            </w:tcBorders>
            <w:shd w:val="clear" w:color="auto" w:fill="auto"/>
            <w:noWrap/>
            <w:vAlign w:val="center"/>
            <w:hideMark/>
          </w:tcPr>
          <w:p w14:paraId="4A697EE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8.78</w:t>
            </w:r>
          </w:p>
        </w:tc>
        <w:tc>
          <w:tcPr>
            <w:tcW w:w="284" w:type="pct"/>
            <w:tcBorders>
              <w:top w:val="nil"/>
              <w:left w:val="nil"/>
              <w:bottom w:val="single" w:sz="4" w:space="0" w:color="auto"/>
              <w:right w:val="single" w:sz="4" w:space="0" w:color="auto"/>
            </w:tcBorders>
            <w:shd w:val="clear" w:color="auto" w:fill="auto"/>
            <w:noWrap/>
            <w:vAlign w:val="center"/>
            <w:hideMark/>
          </w:tcPr>
          <w:p w14:paraId="4C35534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-1.1</w:t>
            </w:r>
          </w:p>
        </w:tc>
        <w:tc>
          <w:tcPr>
            <w:tcW w:w="260" w:type="pct"/>
            <w:tcBorders>
              <w:top w:val="nil"/>
              <w:left w:val="nil"/>
              <w:bottom w:val="single" w:sz="4" w:space="0" w:color="auto"/>
              <w:right w:val="single" w:sz="4" w:space="0" w:color="auto"/>
            </w:tcBorders>
            <w:shd w:val="clear" w:color="auto" w:fill="auto"/>
            <w:noWrap/>
            <w:vAlign w:val="center"/>
            <w:hideMark/>
          </w:tcPr>
          <w:p w14:paraId="34C9C1C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8.2</w:t>
            </w:r>
          </w:p>
        </w:tc>
      </w:tr>
      <w:tr w:rsidR="00B51AD4" w:rsidRPr="00B51AD4" w14:paraId="2D3DED82"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62A1B5EE"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pH</w:t>
            </w:r>
            <w:r w:rsidRPr="00B51AD4">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70CD667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0.79</w:t>
            </w:r>
          </w:p>
        </w:tc>
        <w:tc>
          <w:tcPr>
            <w:tcW w:w="235" w:type="pct"/>
            <w:tcBorders>
              <w:top w:val="nil"/>
              <w:left w:val="nil"/>
              <w:bottom w:val="single" w:sz="4" w:space="0" w:color="auto"/>
              <w:right w:val="single" w:sz="4" w:space="0" w:color="auto"/>
            </w:tcBorders>
            <w:shd w:val="clear" w:color="auto" w:fill="auto"/>
            <w:noWrap/>
            <w:vAlign w:val="center"/>
            <w:hideMark/>
          </w:tcPr>
          <w:p w14:paraId="12E1D35B" w14:textId="44C0F47B"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7C760CF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57DC67C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c>
          <w:tcPr>
            <w:tcW w:w="238" w:type="pct"/>
            <w:tcBorders>
              <w:top w:val="nil"/>
              <w:left w:val="nil"/>
              <w:bottom w:val="single" w:sz="4" w:space="0" w:color="auto"/>
              <w:right w:val="single" w:sz="4" w:space="0" w:color="auto"/>
            </w:tcBorders>
            <w:shd w:val="clear" w:color="auto" w:fill="auto"/>
            <w:noWrap/>
            <w:vAlign w:val="center"/>
            <w:hideMark/>
          </w:tcPr>
          <w:p w14:paraId="3D86F7E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7DE1C10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7.30</w:t>
            </w:r>
          </w:p>
        </w:tc>
        <w:tc>
          <w:tcPr>
            <w:tcW w:w="208" w:type="pct"/>
            <w:tcBorders>
              <w:top w:val="nil"/>
              <w:left w:val="nil"/>
              <w:bottom w:val="single" w:sz="4" w:space="0" w:color="auto"/>
              <w:right w:val="single" w:sz="4" w:space="0" w:color="auto"/>
            </w:tcBorders>
            <w:shd w:val="clear" w:color="auto" w:fill="auto"/>
            <w:noWrap/>
            <w:vAlign w:val="center"/>
            <w:hideMark/>
          </w:tcPr>
          <w:p w14:paraId="58B7B88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0.42</w:t>
            </w:r>
          </w:p>
        </w:tc>
        <w:tc>
          <w:tcPr>
            <w:tcW w:w="179" w:type="pct"/>
            <w:tcBorders>
              <w:top w:val="nil"/>
              <w:left w:val="nil"/>
              <w:bottom w:val="single" w:sz="4" w:space="0" w:color="auto"/>
              <w:right w:val="single" w:sz="4" w:space="0" w:color="auto"/>
            </w:tcBorders>
            <w:shd w:val="clear" w:color="auto" w:fill="auto"/>
            <w:noWrap/>
            <w:vAlign w:val="center"/>
            <w:hideMark/>
          </w:tcPr>
          <w:p w14:paraId="1B301FA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0.06</w:t>
            </w:r>
          </w:p>
        </w:tc>
        <w:tc>
          <w:tcPr>
            <w:tcW w:w="208" w:type="pct"/>
            <w:tcBorders>
              <w:top w:val="nil"/>
              <w:left w:val="nil"/>
              <w:bottom w:val="single" w:sz="4" w:space="0" w:color="auto"/>
              <w:right w:val="single" w:sz="4" w:space="0" w:color="auto"/>
            </w:tcBorders>
            <w:shd w:val="clear" w:color="auto" w:fill="auto"/>
            <w:noWrap/>
            <w:vAlign w:val="center"/>
            <w:hideMark/>
          </w:tcPr>
          <w:p w14:paraId="203A9A5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0.36</w:t>
            </w:r>
          </w:p>
        </w:tc>
        <w:tc>
          <w:tcPr>
            <w:tcW w:w="241" w:type="pct"/>
            <w:tcBorders>
              <w:top w:val="nil"/>
              <w:left w:val="nil"/>
              <w:bottom w:val="single" w:sz="4" w:space="0" w:color="auto"/>
              <w:right w:val="single" w:sz="4" w:space="0" w:color="auto"/>
            </w:tcBorders>
            <w:shd w:val="clear" w:color="auto" w:fill="auto"/>
            <w:noWrap/>
            <w:vAlign w:val="center"/>
            <w:hideMark/>
          </w:tcPr>
          <w:p w14:paraId="033ED0B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6.07</w:t>
            </w:r>
          </w:p>
        </w:tc>
        <w:tc>
          <w:tcPr>
            <w:tcW w:w="241" w:type="pct"/>
            <w:tcBorders>
              <w:top w:val="nil"/>
              <w:left w:val="nil"/>
              <w:bottom w:val="single" w:sz="4" w:space="0" w:color="auto"/>
              <w:right w:val="single" w:sz="4" w:space="0" w:color="auto"/>
            </w:tcBorders>
            <w:shd w:val="clear" w:color="auto" w:fill="auto"/>
            <w:noWrap/>
            <w:vAlign w:val="center"/>
            <w:hideMark/>
          </w:tcPr>
          <w:p w14:paraId="1BD90A2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7.15</w:t>
            </w:r>
          </w:p>
        </w:tc>
        <w:tc>
          <w:tcPr>
            <w:tcW w:w="241" w:type="pct"/>
            <w:tcBorders>
              <w:top w:val="nil"/>
              <w:left w:val="nil"/>
              <w:bottom w:val="single" w:sz="4" w:space="0" w:color="auto"/>
              <w:right w:val="single" w:sz="4" w:space="0" w:color="auto"/>
            </w:tcBorders>
            <w:shd w:val="clear" w:color="auto" w:fill="auto"/>
            <w:noWrap/>
            <w:vAlign w:val="center"/>
            <w:hideMark/>
          </w:tcPr>
          <w:p w14:paraId="7066D9E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7.34</w:t>
            </w:r>
          </w:p>
        </w:tc>
        <w:tc>
          <w:tcPr>
            <w:tcW w:w="241" w:type="pct"/>
            <w:tcBorders>
              <w:top w:val="nil"/>
              <w:left w:val="nil"/>
              <w:bottom w:val="single" w:sz="4" w:space="0" w:color="auto"/>
              <w:right w:val="single" w:sz="4" w:space="0" w:color="auto"/>
            </w:tcBorders>
            <w:shd w:val="clear" w:color="auto" w:fill="auto"/>
            <w:noWrap/>
            <w:vAlign w:val="center"/>
            <w:hideMark/>
          </w:tcPr>
          <w:p w14:paraId="34C14C3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7.62</w:t>
            </w:r>
          </w:p>
        </w:tc>
        <w:tc>
          <w:tcPr>
            <w:tcW w:w="227" w:type="pct"/>
            <w:tcBorders>
              <w:top w:val="nil"/>
              <w:left w:val="nil"/>
              <w:bottom w:val="single" w:sz="4" w:space="0" w:color="auto"/>
              <w:right w:val="single" w:sz="4" w:space="0" w:color="auto"/>
            </w:tcBorders>
            <w:shd w:val="clear" w:color="auto" w:fill="auto"/>
            <w:noWrap/>
            <w:vAlign w:val="center"/>
            <w:hideMark/>
          </w:tcPr>
          <w:p w14:paraId="76953B0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7.77</w:t>
            </w:r>
          </w:p>
        </w:tc>
        <w:tc>
          <w:tcPr>
            <w:tcW w:w="227" w:type="pct"/>
            <w:tcBorders>
              <w:top w:val="nil"/>
              <w:left w:val="nil"/>
              <w:bottom w:val="single" w:sz="4" w:space="0" w:color="auto"/>
              <w:right w:val="single" w:sz="4" w:space="0" w:color="auto"/>
            </w:tcBorders>
            <w:shd w:val="clear" w:color="auto" w:fill="auto"/>
            <w:noWrap/>
            <w:vAlign w:val="center"/>
            <w:hideMark/>
          </w:tcPr>
          <w:p w14:paraId="5606A16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7.81</w:t>
            </w:r>
          </w:p>
        </w:tc>
        <w:tc>
          <w:tcPr>
            <w:tcW w:w="227" w:type="pct"/>
            <w:tcBorders>
              <w:top w:val="nil"/>
              <w:left w:val="nil"/>
              <w:bottom w:val="single" w:sz="4" w:space="0" w:color="auto"/>
              <w:right w:val="single" w:sz="4" w:space="0" w:color="auto"/>
            </w:tcBorders>
            <w:shd w:val="clear" w:color="auto" w:fill="auto"/>
            <w:noWrap/>
            <w:vAlign w:val="center"/>
            <w:hideMark/>
          </w:tcPr>
          <w:p w14:paraId="576BFF2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7.90</w:t>
            </w:r>
          </w:p>
        </w:tc>
        <w:tc>
          <w:tcPr>
            <w:tcW w:w="227" w:type="pct"/>
            <w:tcBorders>
              <w:top w:val="nil"/>
              <w:left w:val="nil"/>
              <w:bottom w:val="single" w:sz="4" w:space="0" w:color="auto"/>
              <w:right w:val="single" w:sz="4" w:space="0" w:color="auto"/>
            </w:tcBorders>
            <w:shd w:val="clear" w:color="auto" w:fill="auto"/>
            <w:noWrap/>
            <w:vAlign w:val="center"/>
            <w:hideMark/>
          </w:tcPr>
          <w:p w14:paraId="6528879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7.90</w:t>
            </w:r>
          </w:p>
        </w:tc>
        <w:tc>
          <w:tcPr>
            <w:tcW w:w="284" w:type="pct"/>
            <w:tcBorders>
              <w:top w:val="nil"/>
              <w:left w:val="nil"/>
              <w:bottom w:val="single" w:sz="4" w:space="0" w:color="auto"/>
              <w:right w:val="single" w:sz="4" w:space="0" w:color="auto"/>
            </w:tcBorders>
            <w:shd w:val="clear" w:color="auto" w:fill="auto"/>
            <w:noWrap/>
            <w:vAlign w:val="center"/>
            <w:hideMark/>
          </w:tcPr>
          <w:p w14:paraId="5EE6481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-1.0</w:t>
            </w:r>
          </w:p>
        </w:tc>
        <w:tc>
          <w:tcPr>
            <w:tcW w:w="260" w:type="pct"/>
            <w:tcBorders>
              <w:top w:val="nil"/>
              <w:left w:val="nil"/>
              <w:bottom w:val="single" w:sz="4" w:space="0" w:color="auto"/>
              <w:right w:val="single" w:sz="4" w:space="0" w:color="auto"/>
            </w:tcBorders>
            <w:shd w:val="clear" w:color="auto" w:fill="auto"/>
            <w:noWrap/>
            <w:vAlign w:val="center"/>
            <w:hideMark/>
          </w:tcPr>
          <w:p w14:paraId="4368F9A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r>
      <w:tr w:rsidR="00B51AD4" w:rsidRPr="00B51AD4" w14:paraId="301EBC52"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3BCD6167" w14:textId="77777777" w:rsidR="00B51AD4" w:rsidRPr="00B51AD4" w:rsidRDefault="00B51AD4" w:rsidP="00B51AD4">
            <w:pPr>
              <w:spacing w:line="240" w:lineRule="auto"/>
              <w:jc w:val="center"/>
              <w:rPr>
                <w:rFonts w:eastAsia="Times New Roman" w:cs="Times New Roman"/>
                <w:b/>
                <w:bCs/>
                <w:sz w:val="16"/>
                <w:szCs w:val="16"/>
              </w:rPr>
            </w:pPr>
            <w:proofErr w:type="spellStart"/>
            <w:r w:rsidRPr="00B51AD4">
              <w:rPr>
                <w:rFonts w:eastAsia="Times New Roman" w:cs="Times New Roman"/>
                <w:b/>
                <w:bCs/>
                <w:sz w:val="16"/>
                <w:szCs w:val="16"/>
              </w:rPr>
              <w:t>Turbidity</w:t>
            </w:r>
            <w:proofErr w:type="spellEnd"/>
            <w:r w:rsidRPr="00B51AD4">
              <w:rPr>
                <w:rFonts w:eastAsia="Times New Roman" w:cs="Times New Roman"/>
                <w:b/>
                <w:bCs/>
                <w:sz w:val="16"/>
                <w:szCs w:val="16"/>
              </w:rPr>
              <w:t xml:space="preserve"> (TB)</w:t>
            </w:r>
            <w:r w:rsidRPr="00B51AD4">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511E89B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0.59</w:t>
            </w:r>
          </w:p>
        </w:tc>
        <w:tc>
          <w:tcPr>
            <w:tcW w:w="235" w:type="pct"/>
            <w:tcBorders>
              <w:top w:val="nil"/>
              <w:left w:val="nil"/>
              <w:bottom w:val="single" w:sz="4" w:space="0" w:color="auto"/>
              <w:right w:val="single" w:sz="4" w:space="0" w:color="auto"/>
            </w:tcBorders>
            <w:shd w:val="clear" w:color="auto" w:fill="auto"/>
            <w:noWrap/>
            <w:vAlign w:val="center"/>
            <w:hideMark/>
          </w:tcPr>
          <w:p w14:paraId="1B959DB4" w14:textId="137BBD41"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55CFB7A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1CC5D43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c>
          <w:tcPr>
            <w:tcW w:w="238" w:type="pct"/>
            <w:tcBorders>
              <w:top w:val="nil"/>
              <w:left w:val="nil"/>
              <w:bottom w:val="single" w:sz="4" w:space="0" w:color="auto"/>
              <w:right w:val="single" w:sz="4" w:space="0" w:color="auto"/>
            </w:tcBorders>
            <w:shd w:val="clear" w:color="auto" w:fill="auto"/>
            <w:noWrap/>
            <w:vAlign w:val="center"/>
            <w:hideMark/>
          </w:tcPr>
          <w:p w14:paraId="6C6B2B8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6672BDC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35.40</w:t>
            </w:r>
          </w:p>
        </w:tc>
        <w:tc>
          <w:tcPr>
            <w:tcW w:w="208" w:type="pct"/>
            <w:tcBorders>
              <w:top w:val="nil"/>
              <w:left w:val="nil"/>
              <w:bottom w:val="single" w:sz="4" w:space="0" w:color="auto"/>
              <w:right w:val="single" w:sz="4" w:space="0" w:color="auto"/>
            </w:tcBorders>
            <w:shd w:val="clear" w:color="auto" w:fill="auto"/>
            <w:noWrap/>
            <w:vAlign w:val="center"/>
            <w:hideMark/>
          </w:tcPr>
          <w:p w14:paraId="5AE84BC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73.57</w:t>
            </w:r>
          </w:p>
        </w:tc>
        <w:tc>
          <w:tcPr>
            <w:tcW w:w="179" w:type="pct"/>
            <w:tcBorders>
              <w:top w:val="nil"/>
              <w:left w:val="nil"/>
              <w:bottom w:val="single" w:sz="4" w:space="0" w:color="auto"/>
              <w:right w:val="single" w:sz="4" w:space="0" w:color="auto"/>
            </w:tcBorders>
            <w:shd w:val="clear" w:color="auto" w:fill="auto"/>
            <w:noWrap/>
            <w:vAlign w:val="center"/>
            <w:hideMark/>
          </w:tcPr>
          <w:p w14:paraId="1CB0A14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2.08</w:t>
            </w:r>
          </w:p>
        </w:tc>
        <w:tc>
          <w:tcPr>
            <w:tcW w:w="208" w:type="pct"/>
            <w:tcBorders>
              <w:top w:val="nil"/>
              <w:left w:val="nil"/>
              <w:bottom w:val="single" w:sz="4" w:space="0" w:color="auto"/>
              <w:right w:val="single" w:sz="4" w:space="0" w:color="auto"/>
            </w:tcBorders>
            <w:shd w:val="clear" w:color="auto" w:fill="auto"/>
            <w:noWrap/>
            <w:vAlign w:val="center"/>
            <w:hideMark/>
          </w:tcPr>
          <w:p w14:paraId="3F282EA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17.96</w:t>
            </w:r>
          </w:p>
        </w:tc>
        <w:tc>
          <w:tcPr>
            <w:tcW w:w="241" w:type="pct"/>
            <w:tcBorders>
              <w:top w:val="nil"/>
              <w:left w:val="nil"/>
              <w:bottom w:val="single" w:sz="4" w:space="0" w:color="auto"/>
              <w:right w:val="single" w:sz="4" w:space="0" w:color="auto"/>
            </w:tcBorders>
            <w:shd w:val="clear" w:color="auto" w:fill="auto"/>
            <w:noWrap/>
            <w:vAlign w:val="center"/>
            <w:hideMark/>
          </w:tcPr>
          <w:p w14:paraId="0391D0C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1.75</w:t>
            </w:r>
          </w:p>
        </w:tc>
        <w:tc>
          <w:tcPr>
            <w:tcW w:w="241" w:type="pct"/>
            <w:tcBorders>
              <w:top w:val="nil"/>
              <w:left w:val="nil"/>
              <w:bottom w:val="single" w:sz="4" w:space="0" w:color="auto"/>
              <w:right w:val="single" w:sz="4" w:space="0" w:color="auto"/>
            </w:tcBorders>
            <w:shd w:val="clear" w:color="auto" w:fill="auto"/>
            <w:noWrap/>
            <w:vAlign w:val="center"/>
            <w:hideMark/>
          </w:tcPr>
          <w:p w14:paraId="0C03003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8.10</w:t>
            </w:r>
          </w:p>
        </w:tc>
        <w:tc>
          <w:tcPr>
            <w:tcW w:w="241" w:type="pct"/>
            <w:tcBorders>
              <w:top w:val="nil"/>
              <w:left w:val="nil"/>
              <w:bottom w:val="single" w:sz="4" w:space="0" w:color="auto"/>
              <w:right w:val="single" w:sz="4" w:space="0" w:color="auto"/>
            </w:tcBorders>
            <w:shd w:val="clear" w:color="auto" w:fill="auto"/>
            <w:noWrap/>
            <w:vAlign w:val="center"/>
            <w:hideMark/>
          </w:tcPr>
          <w:p w14:paraId="6A2B1D7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20.15</w:t>
            </w:r>
          </w:p>
        </w:tc>
        <w:tc>
          <w:tcPr>
            <w:tcW w:w="241" w:type="pct"/>
            <w:tcBorders>
              <w:top w:val="nil"/>
              <w:left w:val="nil"/>
              <w:bottom w:val="single" w:sz="4" w:space="0" w:color="auto"/>
              <w:right w:val="single" w:sz="4" w:space="0" w:color="auto"/>
            </w:tcBorders>
            <w:shd w:val="clear" w:color="auto" w:fill="auto"/>
            <w:noWrap/>
            <w:vAlign w:val="center"/>
            <w:hideMark/>
          </w:tcPr>
          <w:p w14:paraId="1316F50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31.18</w:t>
            </w:r>
          </w:p>
        </w:tc>
        <w:tc>
          <w:tcPr>
            <w:tcW w:w="227" w:type="pct"/>
            <w:tcBorders>
              <w:top w:val="nil"/>
              <w:left w:val="nil"/>
              <w:bottom w:val="single" w:sz="4" w:space="0" w:color="auto"/>
              <w:right w:val="single" w:sz="4" w:space="0" w:color="auto"/>
            </w:tcBorders>
            <w:shd w:val="clear" w:color="auto" w:fill="auto"/>
            <w:noWrap/>
            <w:vAlign w:val="center"/>
            <w:hideMark/>
          </w:tcPr>
          <w:p w14:paraId="72C3560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45.75</w:t>
            </w:r>
          </w:p>
        </w:tc>
        <w:tc>
          <w:tcPr>
            <w:tcW w:w="227" w:type="pct"/>
            <w:tcBorders>
              <w:top w:val="nil"/>
              <w:left w:val="nil"/>
              <w:bottom w:val="single" w:sz="4" w:space="0" w:color="auto"/>
              <w:right w:val="single" w:sz="4" w:space="0" w:color="auto"/>
            </w:tcBorders>
            <w:shd w:val="clear" w:color="auto" w:fill="auto"/>
            <w:noWrap/>
            <w:vAlign w:val="center"/>
            <w:hideMark/>
          </w:tcPr>
          <w:p w14:paraId="4AC90D4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86.54</w:t>
            </w:r>
          </w:p>
        </w:tc>
        <w:tc>
          <w:tcPr>
            <w:tcW w:w="227" w:type="pct"/>
            <w:tcBorders>
              <w:top w:val="nil"/>
              <w:left w:val="nil"/>
              <w:bottom w:val="single" w:sz="4" w:space="0" w:color="auto"/>
              <w:right w:val="single" w:sz="4" w:space="0" w:color="auto"/>
            </w:tcBorders>
            <w:shd w:val="clear" w:color="auto" w:fill="auto"/>
            <w:noWrap/>
            <w:vAlign w:val="center"/>
            <w:hideMark/>
          </w:tcPr>
          <w:p w14:paraId="1E0E836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216.64</w:t>
            </w:r>
          </w:p>
        </w:tc>
        <w:tc>
          <w:tcPr>
            <w:tcW w:w="227" w:type="pct"/>
            <w:tcBorders>
              <w:top w:val="nil"/>
              <w:left w:val="nil"/>
              <w:bottom w:val="single" w:sz="4" w:space="0" w:color="auto"/>
              <w:right w:val="single" w:sz="4" w:space="0" w:color="auto"/>
            </w:tcBorders>
            <w:shd w:val="clear" w:color="auto" w:fill="auto"/>
            <w:noWrap/>
            <w:vAlign w:val="center"/>
            <w:hideMark/>
          </w:tcPr>
          <w:p w14:paraId="2DD3EBD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460.00</w:t>
            </w:r>
          </w:p>
        </w:tc>
        <w:tc>
          <w:tcPr>
            <w:tcW w:w="284" w:type="pct"/>
            <w:tcBorders>
              <w:top w:val="nil"/>
              <w:left w:val="nil"/>
              <w:bottom w:val="single" w:sz="4" w:space="0" w:color="auto"/>
              <w:right w:val="single" w:sz="4" w:space="0" w:color="auto"/>
            </w:tcBorders>
            <w:shd w:val="clear" w:color="auto" w:fill="auto"/>
            <w:noWrap/>
            <w:vAlign w:val="center"/>
            <w:hideMark/>
          </w:tcPr>
          <w:p w14:paraId="360CA19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5.1</w:t>
            </w:r>
          </w:p>
        </w:tc>
        <w:tc>
          <w:tcPr>
            <w:tcW w:w="260" w:type="pct"/>
            <w:tcBorders>
              <w:top w:val="nil"/>
              <w:left w:val="nil"/>
              <w:bottom w:val="single" w:sz="4" w:space="0" w:color="auto"/>
              <w:right w:val="single" w:sz="4" w:space="0" w:color="auto"/>
            </w:tcBorders>
            <w:shd w:val="clear" w:color="auto" w:fill="auto"/>
            <w:noWrap/>
            <w:vAlign w:val="center"/>
            <w:hideMark/>
          </w:tcPr>
          <w:p w14:paraId="1DA077C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29.3</w:t>
            </w:r>
          </w:p>
        </w:tc>
      </w:tr>
      <w:tr w:rsidR="00B51AD4" w:rsidRPr="00B51AD4" w14:paraId="01641F00"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262B58C7"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 xml:space="preserve">Total </w:t>
            </w:r>
            <w:proofErr w:type="spellStart"/>
            <w:r w:rsidRPr="00B51AD4">
              <w:rPr>
                <w:rFonts w:eastAsia="Times New Roman" w:cs="Times New Roman"/>
                <w:b/>
                <w:bCs/>
                <w:sz w:val="16"/>
                <w:szCs w:val="16"/>
              </w:rPr>
              <w:t>alkalinity</w:t>
            </w:r>
            <w:proofErr w:type="spellEnd"/>
            <w:r w:rsidRPr="00B51AD4">
              <w:rPr>
                <w:rFonts w:eastAsia="Times New Roman" w:cs="Times New Roman"/>
                <w:b/>
                <w:bCs/>
                <w:sz w:val="16"/>
                <w:szCs w:val="16"/>
              </w:rPr>
              <w:t xml:space="preserve"> (</w:t>
            </w:r>
            <w:proofErr w:type="spellStart"/>
            <w:r w:rsidRPr="00B51AD4">
              <w:rPr>
                <w:rFonts w:eastAsia="Times New Roman" w:cs="Times New Roman"/>
                <w:b/>
                <w:bCs/>
                <w:sz w:val="16"/>
                <w:szCs w:val="16"/>
              </w:rPr>
              <w:t>Alk</w:t>
            </w:r>
            <w:proofErr w:type="spellEnd"/>
            <w:r w:rsidRPr="00B51AD4">
              <w:rPr>
                <w:rFonts w:eastAsia="Times New Roman" w:cs="Times New Roman"/>
                <w:b/>
                <w:bCs/>
                <w:sz w:val="16"/>
                <w:szCs w:val="16"/>
              </w:rPr>
              <w:t>)</w:t>
            </w:r>
            <w:r w:rsidRPr="00B51AD4">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67F98C9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0.18</w:t>
            </w:r>
          </w:p>
        </w:tc>
        <w:tc>
          <w:tcPr>
            <w:tcW w:w="235" w:type="pct"/>
            <w:tcBorders>
              <w:top w:val="nil"/>
              <w:left w:val="nil"/>
              <w:bottom w:val="single" w:sz="4" w:space="0" w:color="auto"/>
              <w:right w:val="single" w:sz="4" w:space="0" w:color="auto"/>
            </w:tcBorders>
            <w:shd w:val="clear" w:color="auto" w:fill="auto"/>
            <w:noWrap/>
            <w:vAlign w:val="center"/>
            <w:hideMark/>
          </w:tcPr>
          <w:p w14:paraId="6B93E6A1" w14:textId="7296600A"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2403A3E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3AB3A0A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c>
          <w:tcPr>
            <w:tcW w:w="238" w:type="pct"/>
            <w:tcBorders>
              <w:top w:val="nil"/>
              <w:left w:val="nil"/>
              <w:bottom w:val="single" w:sz="4" w:space="0" w:color="auto"/>
              <w:right w:val="single" w:sz="4" w:space="0" w:color="auto"/>
            </w:tcBorders>
            <w:shd w:val="clear" w:color="auto" w:fill="auto"/>
            <w:noWrap/>
            <w:vAlign w:val="center"/>
            <w:hideMark/>
          </w:tcPr>
          <w:p w14:paraId="1827B27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45F639C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75.02</w:t>
            </w:r>
          </w:p>
        </w:tc>
        <w:tc>
          <w:tcPr>
            <w:tcW w:w="208" w:type="pct"/>
            <w:tcBorders>
              <w:top w:val="nil"/>
              <w:left w:val="nil"/>
              <w:bottom w:val="single" w:sz="4" w:space="0" w:color="auto"/>
              <w:right w:val="single" w:sz="4" w:space="0" w:color="auto"/>
            </w:tcBorders>
            <w:shd w:val="clear" w:color="auto" w:fill="auto"/>
            <w:noWrap/>
            <w:vAlign w:val="center"/>
            <w:hideMark/>
          </w:tcPr>
          <w:p w14:paraId="12124F4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38.82</w:t>
            </w:r>
          </w:p>
        </w:tc>
        <w:tc>
          <w:tcPr>
            <w:tcW w:w="179" w:type="pct"/>
            <w:tcBorders>
              <w:top w:val="nil"/>
              <w:left w:val="nil"/>
              <w:bottom w:val="single" w:sz="4" w:space="0" w:color="auto"/>
              <w:right w:val="single" w:sz="4" w:space="0" w:color="auto"/>
            </w:tcBorders>
            <w:shd w:val="clear" w:color="auto" w:fill="auto"/>
            <w:noWrap/>
            <w:vAlign w:val="center"/>
            <w:hideMark/>
          </w:tcPr>
          <w:p w14:paraId="6377DFB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0.52</w:t>
            </w:r>
          </w:p>
        </w:tc>
        <w:tc>
          <w:tcPr>
            <w:tcW w:w="208" w:type="pct"/>
            <w:tcBorders>
              <w:top w:val="nil"/>
              <w:left w:val="nil"/>
              <w:bottom w:val="single" w:sz="4" w:space="0" w:color="auto"/>
              <w:right w:val="single" w:sz="4" w:space="0" w:color="auto"/>
            </w:tcBorders>
            <w:shd w:val="clear" w:color="auto" w:fill="auto"/>
            <w:noWrap/>
            <w:vAlign w:val="center"/>
            <w:hideMark/>
          </w:tcPr>
          <w:p w14:paraId="08CE143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26.32</w:t>
            </w:r>
          </w:p>
        </w:tc>
        <w:tc>
          <w:tcPr>
            <w:tcW w:w="241" w:type="pct"/>
            <w:tcBorders>
              <w:top w:val="nil"/>
              <w:left w:val="nil"/>
              <w:bottom w:val="single" w:sz="4" w:space="0" w:color="auto"/>
              <w:right w:val="single" w:sz="4" w:space="0" w:color="auto"/>
            </w:tcBorders>
            <w:shd w:val="clear" w:color="auto" w:fill="auto"/>
            <w:noWrap/>
            <w:vAlign w:val="center"/>
            <w:hideMark/>
          </w:tcPr>
          <w:p w14:paraId="64E99C2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16.91</w:t>
            </w:r>
          </w:p>
        </w:tc>
        <w:tc>
          <w:tcPr>
            <w:tcW w:w="241" w:type="pct"/>
            <w:tcBorders>
              <w:top w:val="nil"/>
              <w:left w:val="nil"/>
              <w:bottom w:val="single" w:sz="4" w:space="0" w:color="auto"/>
              <w:right w:val="single" w:sz="4" w:space="0" w:color="auto"/>
            </w:tcBorders>
            <w:shd w:val="clear" w:color="auto" w:fill="auto"/>
            <w:noWrap/>
            <w:vAlign w:val="center"/>
            <w:hideMark/>
          </w:tcPr>
          <w:p w14:paraId="711863C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53.79</w:t>
            </w:r>
          </w:p>
        </w:tc>
        <w:tc>
          <w:tcPr>
            <w:tcW w:w="241" w:type="pct"/>
            <w:tcBorders>
              <w:top w:val="nil"/>
              <w:left w:val="nil"/>
              <w:bottom w:val="single" w:sz="4" w:space="0" w:color="auto"/>
              <w:right w:val="single" w:sz="4" w:space="0" w:color="auto"/>
            </w:tcBorders>
            <w:shd w:val="clear" w:color="auto" w:fill="auto"/>
            <w:noWrap/>
            <w:vAlign w:val="center"/>
            <w:hideMark/>
          </w:tcPr>
          <w:p w14:paraId="4FB89A7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62.92</w:t>
            </w:r>
          </w:p>
        </w:tc>
        <w:tc>
          <w:tcPr>
            <w:tcW w:w="241" w:type="pct"/>
            <w:tcBorders>
              <w:top w:val="nil"/>
              <w:left w:val="nil"/>
              <w:bottom w:val="single" w:sz="4" w:space="0" w:color="auto"/>
              <w:right w:val="single" w:sz="4" w:space="0" w:color="auto"/>
            </w:tcBorders>
            <w:shd w:val="clear" w:color="auto" w:fill="auto"/>
            <w:noWrap/>
            <w:vAlign w:val="center"/>
            <w:hideMark/>
          </w:tcPr>
          <w:p w14:paraId="7809B01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87.71</w:t>
            </w:r>
          </w:p>
        </w:tc>
        <w:tc>
          <w:tcPr>
            <w:tcW w:w="227" w:type="pct"/>
            <w:tcBorders>
              <w:top w:val="nil"/>
              <w:left w:val="nil"/>
              <w:bottom w:val="single" w:sz="4" w:space="0" w:color="auto"/>
              <w:right w:val="single" w:sz="4" w:space="0" w:color="auto"/>
            </w:tcBorders>
            <w:shd w:val="clear" w:color="auto" w:fill="auto"/>
            <w:noWrap/>
            <w:vAlign w:val="center"/>
            <w:hideMark/>
          </w:tcPr>
          <w:p w14:paraId="26B5A12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114.30</w:t>
            </w:r>
          </w:p>
        </w:tc>
        <w:tc>
          <w:tcPr>
            <w:tcW w:w="227" w:type="pct"/>
            <w:tcBorders>
              <w:top w:val="nil"/>
              <w:left w:val="nil"/>
              <w:bottom w:val="single" w:sz="4" w:space="0" w:color="auto"/>
              <w:right w:val="single" w:sz="4" w:space="0" w:color="auto"/>
            </w:tcBorders>
            <w:shd w:val="clear" w:color="auto" w:fill="auto"/>
            <w:noWrap/>
            <w:vAlign w:val="center"/>
            <w:hideMark/>
          </w:tcPr>
          <w:p w14:paraId="20F30DC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126.01</w:t>
            </w:r>
          </w:p>
        </w:tc>
        <w:tc>
          <w:tcPr>
            <w:tcW w:w="227" w:type="pct"/>
            <w:tcBorders>
              <w:top w:val="nil"/>
              <w:left w:val="nil"/>
              <w:bottom w:val="single" w:sz="4" w:space="0" w:color="auto"/>
              <w:right w:val="single" w:sz="4" w:space="0" w:color="auto"/>
            </w:tcBorders>
            <w:shd w:val="clear" w:color="auto" w:fill="auto"/>
            <w:noWrap/>
            <w:vAlign w:val="center"/>
            <w:hideMark/>
          </w:tcPr>
          <w:p w14:paraId="2764A49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162.96</w:t>
            </w:r>
          </w:p>
        </w:tc>
        <w:tc>
          <w:tcPr>
            <w:tcW w:w="227" w:type="pct"/>
            <w:tcBorders>
              <w:top w:val="nil"/>
              <w:left w:val="nil"/>
              <w:bottom w:val="single" w:sz="4" w:space="0" w:color="auto"/>
              <w:right w:val="single" w:sz="4" w:space="0" w:color="auto"/>
            </w:tcBorders>
            <w:shd w:val="clear" w:color="auto" w:fill="auto"/>
            <w:noWrap/>
            <w:vAlign w:val="center"/>
            <w:hideMark/>
          </w:tcPr>
          <w:p w14:paraId="5B0B4D7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247.92</w:t>
            </w:r>
          </w:p>
        </w:tc>
        <w:tc>
          <w:tcPr>
            <w:tcW w:w="284" w:type="pct"/>
            <w:tcBorders>
              <w:top w:val="nil"/>
              <w:left w:val="nil"/>
              <w:bottom w:val="single" w:sz="4" w:space="0" w:color="auto"/>
              <w:right w:val="single" w:sz="4" w:space="0" w:color="auto"/>
            </w:tcBorders>
            <w:shd w:val="clear" w:color="auto" w:fill="auto"/>
            <w:noWrap/>
            <w:vAlign w:val="center"/>
            <w:hideMark/>
          </w:tcPr>
          <w:p w14:paraId="5BA867F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2.3</w:t>
            </w:r>
          </w:p>
        </w:tc>
        <w:tc>
          <w:tcPr>
            <w:tcW w:w="260" w:type="pct"/>
            <w:tcBorders>
              <w:top w:val="nil"/>
              <w:left w:val="nil"/>
              <w:bottom w:val="single" w:sz="4" w:space="0" w:color="auto"/>
              <w:right w:val="single" w:sz="4" w:space="0" w:color="auto"/>
            </w:tcBorders>
            <w:shd w:val="clear" w:color="auto" w:fill="auto"/>
            <w:noWrap/>
            <w:vAlign w:val="center"/>
            <w:hideMark/>
          </w:tcPr>
          <w:p w14:paraId="66A9210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11.0</w:t>
            </w:r>
          </w:p>
        </w:tc>
      </w:tr>
      <w:tr w:rsidR="00B51AD4" w:rsidRPr="00B51AD4" w14:paraId="08893F24"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7905EB3C"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 xml:space="preserve">Total </w:t>
            </w:r>
            <w:proofErr w:type="spellStart"/>
            <w:r w:rsidRPr="00B51AD4">
              <w:rPr>
                <w:rFonts w:eastAsia="Times New Roman" w:cs="Times New Roman"/>
                <w:b/>
                <w:bCs/>
                <w:sz w:val="16"/>
                <w:szCs w:val="16"/>
              </w:rPr>
              <w:t>dissolved</w:t>
            </w:r>
            <w:proofErr w:type="spellEnd"/>
            <w:r w:rsidRPr="00B51AD4">
              <w:rPr>
                <w:rFonts w:eastAsia="Times New Roman" w:cs="Times New Roman"/>
                <w:b/>
                <w:bCs/>
                <w:sz w:val="16"/>
                <w:szCs w:val="16"/>
              </w:rPr>
              <w:t xml:space="preserve"> </w:t>
            </w:r>
            <w:proofErr w:type="spellStart"/>
            <w:r w:rsidRPr="00B51AD4">
              <w:rPr>
                <w:rFonts w:eastAsia="Times New Roman" w:cs="Times New Roman"/>
                <w:b/>
                <w:bCs/>
                <w:sz w:val="16"/>
                <w:szCs w:val="16"/>
              </w:rPr>
              <w:t>solids</w:t>
            </w:r>
            <w:proofErr w:type="spellEnd"/>
            <w:r w:rsidRPr="00B51AD4">
              <w:rPr>
                <w:rFonts w:eastAsia="Times New Roman" w:cs="Times New Roman"/>
                <w:b/>
                <w:bCs/>
                <w:sz w:val="16"/>
                <w:szCs w:val="16"/>
              </w:rPr>
              <w:t xml:space="preserve"> (TDS)</w:t>
            </w:r>
            <w:r w:rsidRPr="00B51AD4">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731E4B6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0.47</w:t>
            </w:r>
          </w:p>
        </w:tc>
        <w:tc>
          <w:tcPr>
            <w:tcW w:w="235" w:type="pct"/>
            <w:tcBorders>
              <w:top w:val="nil"/>
              <w:left w:val="nil"/>
              <w:bottom w:val="single" w:sz="4" w:space="0" w:color="auto"/>
              <w:right w:val="single" w:sz="4" w:space="0" w:color="auto"/>
            </w:tcBorders>
            <w:shd w:val="clear" w:color="auto" w:fill="auto"/>
            <w:noWrap/>
            <w:vAlign w:val="center"/>
            <w:hideMark/>
          </w:tcPr>
          <w:p w14:paraId="6C3F249A" w14:textId="31A9F899"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4D6C09B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44BE000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c>
          <w:tcPr>
            <w:tcW w:w="238" w:type="pct"/>
            <w:tcBorders>
              <w:top w:val="nil"/>
              <w:left w:val="nil"/>
              <w:bottom w:val="single" w:sz="4" w:space="0" w:color="auto"/>
              <w:right w:val="single" w:sz="4" w:space="0" w:color="auto"/>
            </w:tcBorders>
            <w:shd w:val="clear" w:color="auto" w:fill="auto"/>
            <w:noWrap/>
            <w:vAlign w:val="center"/>
            <w:hideMark/>
          </w:tcPr>
          <w:p w14:paraId="481510F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2.5</w:t>
            </w:r>
          </w:p>
        </w:tc>
        <w:tc>
          <w:tcPr>
            <w:tcW w:w="212" w:type="pct"/>
            <w:tcBorders>
              <w:top w:val="nil"/>
              <w:left w:val="nil"/>
              <w:bottom w:val="single" w:sz="4" w:space="0" w:color="auto"/>
              <w:right w:val="single" w:sz="4" w:space="0" w:color="auto"/>
            </w:tcBorders>
            <w:shd w:val="clear" w:color="auto" w:fill="auto"/>
            <w:noWrap/>
            <w:vAlign w:val="center"/>
            <w:hideMark/>
          </w:tcPr>
          <w:p w14:paraId="6B38EBE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92.99</w:t>
            </w:r>
          </w:p>
        </w:tc>
        <w:tc>
          <w:tcPr>
            <w:tcW w:w="208" w:type="pct"/>
            <w:tcBorders>
              <w:top w:val="nil"/>
              <w:left w:val="nil"/>
              <w:bottom w:val="single" w:sz="4" w:space="0" w:color="auto"/>
              <w:right w:val="single" w:sz="4" w:space="0" w:color="auto"/>
            </w:tcBorders>
            <w:shd w:val="clear" w:color="auto" w:fill="auto"/>
            <w:noWrap/>
            <w:vAlign w:val="center"/>
            <w:hideMark/>
          </w:tcPr>
          <w:p w14:paraId="01BF201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46.57</w:t>
            </w:r>
          </w:p>
        </w:tc>
        <w:tc>
          <w:tcPr>
            <w:tcW w:w="179" w:type="pct"/>
            <w:tcBorders>
              <w:top w:val="nil"/>
              <w:left w:val="nil"/>
              <w:bottom w:val="single" w:sz="4" w:space="0" w:color="auto"/>
              <w:right w:val="single" w:sz="4" w:space="0" w:color="auto"/>
            </w:tcBorders>
            <w:shd w:val="clear" w:color="auto" w:fill="auto"/>
            <w:noWrap/>
            <w:vAlign w:val="center"/>
            <w:hideMark/>
          </w:tcPr>
          <w:p w14:paraId="1C3FC3B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0.50</w:t>
            </w:r>
          </w:p>
        </w:tc>
        <w:tc>
          <w:tcPr>
            <w:tcW w:w="208" w:type="pct"/>
            <w:tcBorders>
              <w:top w:val="nil"/>
              <w:left w:val="nil"/>
              <w:bottom w:val="single" w:sz="4" w:space="0" w:color="auto"/>
              <w:right w:val="single" w:sz="4" w:space="0" w:color="auto"/>
            </w:tcBorders>
            <w:shd w:val="clear" w:color="auto" w:fill="auto"/>
            <w:noWrap/>
            <w:vAlign w:val="center"/>
            <w:hideMark/>
          </w:tcPr>
          <w:p w14:paraId="554317E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34.10</w:t>
            </w:r>
          </w:p>
        </w:tc>
        <w:tc>
          <w:tcPr>
            <w:tcW w:w="241" w:type="pct"/>
            <w:tcBorders>
              <w:top w:val="nil"/>
              <w:left w:val="nil"/>
              <w:bottom w:val="single" w:sz="4" w:space="0" w:color="auto"/>
              <w:right w:val="single" w:sz="4" w:space="0" w:color="auto"/>
            </w:tcBorders>
            <w:shd w:val="clear" w:color="auto" w:fill="auto"/>
            <w:noWrap/>
            <w:vAlign w:val="center"/>
            <w:hideMark/>
          </w:tcPr>
          <w:p w14:paraId="09F89EA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&lt;5</w:t>
            </w:r>
          </w:p>
        </w:tc>
        <w:tc>
          <w:tcPr>
            <w:tcW w:w="241" w:type="pct"/>
            <w:tcBorders>
              <w:top w:val="nil"/>
              <w:left w:val="nil"/>
              <w:bottom w:val="single" w:sz="4" w:space="0" w:color="auto"/>
              <w:right w:val="single" w:sz="4" w:space="0" w:color="auto"/>
            </w:tcBorders>
            <w:shd w:val="clear" w:color="auto" w:fill="auto"/>
            <w:noWrap/>
            <w:vAlign w:val="center"/>
            <w:hideMark/>
          </w:tcPr>
          <w:p w14:paraId="21EC680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65.75</w:t>
            </w:r>
          </w:p>
        </w:tc>
        <w:tc>
          <w:tcPr>
            <w:tcW w:w="241" w:type="pct"/>
            <w:tcBorders>
              <w:top w:val="nil"/>
              <w:left w:val="nil"/>
              <w:bottom w:val="single" w:sz="4" w:space="0" w:color="auto"/>
              <w:right w:val="single" w:sz="4" w:space="0" w:color="auto"/>
            </w:tcBorders>
            <w:shd w:val="clear" w:color="auto" w:fill="auto"/>
            <w:noWrap/>
            <w:vAlign w:val="center"/>
            <w:hideMark/>
          </w:tcPr>
          <w:p w14:paraId="055FC73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79.00</w:t>
            </w:r>
          </w:p>
        </w:tc>
        <w:tc>
          <w:tcPr>
            <w:tcW w:w="241" w:type="pct"/>
            <w:tcBorders>
              <w:top w:val="nil"/>
              <w:left w:val="nil"/>
              <w:bottom w:val="single" w:sz="4" w:space="0" w:color="auto"/>
              <w:right w:val="single" w:sz="4" w:space="0" w:color="auto"/>
            </w:tcBorders>
            <w:shd w:val="clear" w:color="auto" w:fill="auto"/>
            <w:noWrap/>
            <w:vAlign w:val="center"/>
            <w:hideMark/>
          </w:tcPr>
          <w:p w14:paraId="46692C7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119.50</w:t>
            </w:r>
          </w:p>
        </w:tc>
        <w:tc>
          <w:tcPr>
            <w:tcW w:w="227" w:type="pct"/>
            <w:tcBorders>
              <w:top w:val="nil"/>
              <w:left w:val="nil"/>
              <w:bottom w:val="single" w:sz="4" w:space="0" w:color="auto"/>
              <w:right w:val="single" w:sz="4" w:space="0" w:color="auto"/>
            </w:tcBorders>
            <w:shd w:val="clear" w:color="auto" w:fill="auto"/>
            <w:noWrap/>
            <w:vAlign w:val="center"/>
            <w:hideMark/>
          </w:tcPr>
          <w:p w14:paraId="4BDBBBA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147.30</w:t>
            </w:r>
          </w:p>
        </w:tc>
        <w:tc>
          <w:tcPr>
            <w:tcW w:w="227" w:type="pct"/>
            <w:tcBorders>
              <w:top w:val="nil"/>
              <w:left w:val="nil"/>
              <w:bottom w:val="single" w:sz="4" w:space="0" w:color="auto"/>
              <w:right w:val="single" w:sz="4" w:space="0" w:color="auto"/>
            </w:tcBorders>
            <w:shd w:val="clear" w:color="auto" w:fill="auto"/>
            <w:noWrap/>
            <w:vAlign w:val="center"/>
            <w:hideMark/>
          </w:tcPr>
          <w:p w14:paraId="47B9E6A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170.00</w:t>
            </w:r>
          </w:p>
        </w:tc>
        <w:tc>
          <w:tcPr>
            <w:tcW w:w="227" w:type="pct"/>
            <w:tcBorders>
              <w:top w:val="nil"/>
              <w:left w:val="nil"/>
              <w:bottom w:val="single" w:sz="4" w:space="0" w:color="auto"/>
              <w:right w:val="single" w:sz="4" w:space="0" w:color="auto"/>
            </w:tcBorders>
            <w:shd w:val="clear" w:color="auto" w:fill="auto"/>
            <w:noWrap/>
            <w:vAlign w:val="center"/>
            <w:hideMark/>
          </w:tcPr>
          <w:p w14:paraId="41D191D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188.70</w:t>
            </w:r>
          </w:p>
        </w:tc>
        <w:tc>
          <w:tcPr>
            <w:tcW w:w="227" w:type="pct"/>
            <w:tcBorders>
              <w:top w:val="nil"/>
              <w:left w:val="nil"/>
              <w:bottom w:val="single" w:sz="4" w:space="0" w:color="auto"/>
              <w:right w:val="single" w:sz="4" w:space="0" w:color="auto"/>
            </w:tcBorders>
            <w:shd w:val="clear" w:color="auto" w:fill="auto"/>
            <w:noWrap/>
            <w:vAlign w:val="center"/>
            <w:hideMark/>
          </w:tcPr>
          <w:p w14:paraId="1FD4DFC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255.00</w:t>
            </w:r>
          </w:p>
        </w:tc>
        <w:tc>
          <w:tcPr>
            <w:tcW w:w="284" w:type="pct"/>
            <w:tcBorders>
              <w:top w:val="nil"/>
              <w:left w:val="nil"/>
              <w:bottom w:val="single" w:sz="4" w:space="0" w:color="auto"/>
              <w:right w:val="single" w:sz="4" w:space="0" w:color="auto"/>
            </w:tcBorders>
            <w:shd w:val="clear" w:color="auto" w:fill="auto"/>
            <w:noWrap/>
            <w:vAlign w:val="center"/>
            <w:hideMark/>
          </w:tcPr>
          <w:p w14:paraId="449922F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1.0</w:t>
            </w:r>
          </w:p>
        </w:tc>
        <w:tc>
          <w:tcPr>
            <w:tcW w:w="260" w:type="pct"/>
            <w:tcBorders>
              <w:top w:val="nil"/>
              <w:left w:val="nil"/>
              <w:bottom w:val="single" w:sz="4" w:space="0" w:color="auto"/>
              <w:right w:val="single" w:sz="4" w:space="0" w:color="auto"/>
            </w:tcBorders>
            <w:shd w:val="clear" w:color="auto" w:fill="auto"/>
            <w:noWrap/>
            <w:vAlign w:val="center"/>
            <w:hideMark/>
          </w:tcPr>
          <w:p w14:paraId="41DE4EF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5.1</w:t>
            </w:r>
          </w:p>
        </w:tc>
      </w:tr>
      <w:tr w:rsidR="00B51AD4" w:rsidRPr="00B51AD4" w14:paraId="3A4015B9"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14480BE4"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 xml:space="preserve">Total </w:t>
            </w:r>
            <w:proofErr w:type="spellStart"/>
            <w:r w:rsidRPr="00B51AD4">
              <w:rPr>
                <w:rFonts w:eastAsia="Times New Roman" w:cs="Times New Roman"/>
                <w:b/>
                <w:bCs/>
                <w:sz w:val="16"/>
                <w:szCs w:val="16"/>
              </w:rPr>
              <w:t>suspended</w:t>
            </w:r>
            <w:proofErr w:type="spellEnd"/>
            <w:r w:rsidRPr="00B51AD4">
              <w:rPr>
                <w:rFonts w:eastAsia="Times New Roman" w:cs="Times New Roman"/>
                <w:b/>
                <w:bCs/>
                <w:sz w:val="16"/>
                <w:szCs w:val="16"/>
              </w:rPr>
              <w:t xml:space="preserve"> </w:t>
            </w:r>
            <w:proofErr w:type="spellStart"/>
            <w:r w:rsidRPr="00B51AD4">
              <w:rPr>
                <w:rFonts w:eastAsia="Times New Roman" w:cs="Times New Roman"/>
                <w:b/>
                <w:bCs/>
                <w:sz w:val="16"/>
                <w:szCs w:val="16"/>
              </w:rPr>
              <w:t>solids</w:t>
            </w:r>
            <w:proofErr w:type="spellEnd"/>
            <w:r w:rsidRPr="00B51AD4">
              <w:rPr>
                <w:rFonts w:eastAsia="Times New Roman" w:cs="Times New Roman"/>
                <w:b/>
                <w:bCs/>
                <w:sz w:val="16"/>
                <w:szCs w:val="16"/>
              </w:rPr>
              <w:t xml:space="preserve"> (TSS)</w:t>
            </w:r>
            <w:r w:rsidRPr="00B51AD4">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2AFCEC1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0.39</w:t>
            </w:r>
          </w:p>
        </w:tc>
        <w:tc>
          <w:tcPr>
            <w:tcW w:w="235" w:type="pct"/>
            <w:tcBorders>
              <w:top w:val="nil"/>
              <w:left w:val="nil"/>
              <w:bottom w:val="single" w:sz="4" w:space="0" w:color="auto"/>
              <w:right w:val="single" w:sz="4" w:space="0" w:color="auto"/>
            </w:tcBorders>
            <w:shd w:val="clear" w:color="auto" w:fill="auto"/>
            <w:noWrap/>
            <w:vAlign w:val="center"/>
            <w:hideMark/>
          </w:tcPr>
          <w:p w14:paraId="43F91188" w14:textId="44A5D849"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4522619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5306361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c>
          <w:tcPr>
            <w:tcW w:w="238" w:type="pct"/>
            <w:tcBorders>
              <w:top w:val="nil"/>
              <w:left w:val="nil"/>
              <w:bottom w:val="single" w:sz="4" w:space="0" w:color="auto"/>
              <w:right w:val="single" w:sz="4" w:space="0" w:color="auto"/>
            </w:tcBorders>
            <w:shd w:val="clear" w:color="auto" w:fill="auto"/>
            <w:noWrap/>
            <w:vAlign w:val="center"/>
            <w:hideMark/>
          </w:tcPr>
          <w:p w14:paraId="3055191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15.0</w:t>
            </w:r>
          </w:p>
        </w:tc>
        <w:tc>
          <w:tcPr>
            <w:tcW w:w="212" w:type="pct"/>
            <w:tcBorders>
              <w:top w:val="nil"/>
              <w:left w:val="nil"/>
              <w:bottom w:val="single" w:sz="4" w:space="0" w:color="auto"/>
              <w:right w:val="single" w:sz="4" w:space="0" w:color="auto"/>
            </w:tcBorders>
            <w:shd w:val="clear" w:color="auto" w:fill="auto"/>
            <w:noWrap/>
            <w:vAlign w:val="center"/>
            <w:hideMark/>
          </w:tcPr>
          <w:p w14:paraId="4BAF9AC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38.60</w:t>
            </w:r>
          </w:p>
        </w:tc>
        <w:tc>
          <w:tcPr>
            <w:tcW w:w="208" w:type="pct"/>
            <w:tcBorders>
              <w:top w:val="nil"/>
              <w:left w:val="nil"/>
              <w:bottom w:val="single" w:sz="4" w:space="0" w:color="auto"/>
              <w:right w:val="single" w:sz="4" w:space="0" w:color="auto"/>
            </w:tcBorders>
            <w:shd w:val="clear" w:color="auto" w:fill="auto"/>
            <w:noWrap/>
            <w:vAlign w:val="center"/>
            <w:hideMark/>
          </w:tcPr>
          <w:p w14:paraId="2AD1E34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111.88</w:t>
            </w:r>
          </w:p>
        </w:tc>
        <w:tc>
          <w:tcPr>
            <w:tcW w:w="179" w:type="pct"/>
            <w:tcBorders>
              <w:top w:val="nil"/>
              <w:left w:val="nil"/>
              <w:bottom w:val="single" w:sz="4" w:space="0" w:color="auto"/>
              <w:right w:val="single" w:sz="4" w:space="0" w:color="auto"/>
            </w:tcBorders>
            <w:shd w:val="clear" w:color="auto" w:fill="auto"/>
            <w:noWrap/>
            <w:vAlign w:val="center"/>
            <w:hideMark/>
          </w:tcPr>
          <w:p w14:paraId="510978A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2.90</w:t>
            </w:r>
          </w:p>
        </w:tc>
        <w:tc>
          <w:tcPr>
            <w:tcW w:w="208" w:type="pct"/>
            <w:tcBorders>
              <w:top w:val="nil"/>
              <w:left w:val="nil"/>
              <w:bottom w:val="single" w:sz="4" w:space="0" w:color="auto"/>
              <w:right w:val="single" w:sz="4" w:space="0" w:color="auto"/>
            </w:tcBorders>
            <w:shd w:val="clear" w:color="auto" w:fill="auto"/>
            <w:noWrap/>
            <w:vAlign w:val="center"/>
            <w:hideMark/>
          </w:tcPr>
          <w:p w14:paraId="736698A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10.38</w:t>
            </w:r>
          </w:p>
        </w:tc>
        <w:tc>
          <w:tcPr>
            <w:tcW w:w="241" w:type="pct"/>
            <w:tcBorders>
              <w:top w:val="nil"/>
              <w:left w:val="nil"/>
              <w:bottom w:val="single" w:sz="4" w:space="0" w:color="auto"/>
              <w:right w:val="single" w:sz="4" w:space="0" w:color="auto"/>
            </w:tcBorders>
            <w:shd w:val="clear" w:color="auto" w:fill="auto"/>
            <w:noWrap/>
            <w:vAlign w:val="center"/>
            <w:hideMark/>
          </w:tcPr>
          <w:p w14:paraId="41FB0D6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&lt;5</w:t>
            </w:r>
          </w:p>
        </w:tc>
        <w:tc>
          <w:tcPr>
            <w:tcW w:w="241" w:type="pct"/>
            <w:tcBorders>
              <w:top w:val="nil"/>
              <w:left w:val="nil"/>
              <w:bottom w:val="single" w:sz="4" w:space="0" w:color="auto"/>
              <w:right w:val="single" w:sz="4" w:space="0" w:color="auto"/>
            </w:tcBorders>
            <w:shd w:val="clear" w:color="auto" w:fill="auto"/>
            <w:noWrap/>
            <w:vAlign w:val="center"/>
            <w:hideMark/>
          </w:tcPr>
          <w:p w14:paraId="573E981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6.00</w:t>
            </w:r>
          </w:p>
        </w:tc>
        <w:tc>
          <w:tcPr>
            <w:tcW w:w="241" w:type="pct"/>
            <w:tcBorders>
              <w:top w:val="nil"/>
              <w:left w:val="nil"/>
              <w:bottom w:val="single" w:sz="4" w:space="0" w:color="auto"/>
              <w:right w:val="single" w:sz="4" w:space="0" w:color="auto"/>
            </w:tcBorders>
            <w:shd w:val="clear" w:color="auto" w:fill="auto"/>
            <w:noWrap/>
            <w:vAlign w:val="center"/>
            <w:hideMark/>
          </w:tcPr>
          <w:p w14:paraId="175E6D0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9.50</w:t>
            </w:r>
          </w:p>
        </w:tc>
        <w:tc>
          <w:tcPr>
            <w:tcW w:w="241" w:type="pct"/>
            <w:tcBorders>
              <w:top w:val="nil"/>
              <w:left w:val="nil"/>
              <w:bottom w:val="single" w:sz="4" w:space="0" w:color="auto"/>
              <w:right w:val="single" w:sz="4" w:space="0" w:color="auto"/>
            </w:tcBorders>
            <w:shd w:val="clear" w:color="auto" w:fill="auto"/>
            <w:noWrap/>
            <w:vAlign w:val="center"/>
            <w:hideMark/>
          </w:tcPr>
          <w:p w14:paraId="1C88520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21.00</w:t>
            </w:r>
          </w:p>
        </w:tc>
        <w:tc>
          <w:tcPr>
            <w:tcW w:w="227" w:type="pct"/>
            <w:tcBorders>
              <w:top w:val="nil"/>
              <w:left w:val="nil"/>
              <w:bottom w:val="single" w:sz="4" w:space="0" w:color="auto"/>
              <w:right w:val="single" w:sz="4" w:space="0" w:color="auto"/>
            </w:tcBorders>
            <w:shd w:val="clear" w:color="auto" w:fill="auto"/>
            <w:noWrap/>
            <w:vAlign w:val="center"/>
            <w:hideMark/>
          </w:tcPr>
          <w:p w14:paraId="34BF6C6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41.20</w:t>
            </w:r>
          </w:p>
        </w:tc>
        <w:tc>
          <w:tcPr>
            <w:tcW w:w="227" w:type="pct"/>
            <w:tcBorders>
              <w:top w:val="nil"/>
              <w:left w:val="nil"/>
              <w:bottom w:val="single" w:sz="4" w:space="0" w:color="auto"/>
              <w:right w:val="single" w:sz="4" w:space="0" w:color="auto"/>
            </w:tcBorders>
            <w:shd w:val="clear" w:color="auto" w:fill="auto"/>
            <w:noWrap/>
            <w:vAlign w:val="center"/>
            <w:hideMark/>
          </w:tcPr>
          <w:p w14:paraId="2EAF469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106.40</w:t>
            </w:r>
          </w:p>
        </w:tc>
        <w:tc>
          <w:tcPr>
            <w:tcW w:w="227" w:type="pct"/>
            <w:tcBorders>
              <w:top w:val="nil"/>
              <w:left w:val="nil"/>
              <w:bottom w:val="single" w:sz="4" w:space="0" w:color="auto"/>
              <w:right w:val="single" w:sz="4" w:space="0" w:color="auto"/>
            </w:tcBorders>
            <w:shd w:val="clear" w:color="auto" w:fill="auto"/>
            <w:noWrap/>
            <w:vAlign w:val="center"/>
            <w:hideMark/>
          </w:tcPr>
          <w:p w14:paraId="153338F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355.98</w:t>
            </w:r>
          </w:p>
        </w:tc>
        <w:tc>
          <w:tcPr>
            <w:tcW w:w="227" w:type="pct"/>
            <w:tcBorders>
              <w:top w:val="nil"/>
              <w:left w:val="nil"/>
              <w:bottom w:val="single" w:sz="4" w:space="0" w:color="auto"/>
              <w:right w:val="single" w:sz="4" w:space="0" w:color="auto"/>
            </w:tcBorders>
            <w:shd w:val="clear" w:color="auto" w:fill="auto"/>
            <w:noWrap/>
            <w:vAlign w:val="center"/>
            <w:hideMark/>
          </w:tcPr>
          <w:p w14:paraId="691E159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675.00</w:t>
            </w:r>
          </w:p>
        </w:tc>
        <w:tc>
          <w:tcPr>
            <w:tcW w:w="284" w:type="pct"/>
            <w:tcBorders>
              <w:top w:val="nil"/>
              <w:left w:val="nil"/>
              <w:bottom w:val="single" w:sz="4" w:space="0" w:color="auto"/>
              <w:right w:val="single" w:sz="4" w:space="0" w:color="auto"/>
            </w:tcBorders>
            <w:shd w:val="clear" w:color="auto" w:fill="auto"/>
            <w:noWrap/>
            <w:vAlign w:val="center"/>
            <w:hideMark/>
          </w:tcPr>
          <w:p w14:paraId="422FB10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5.0</w:t>
            </w:r>
          </w:p>
        </w:tc>
        <w:tc>
          <w:tcPr>
            <w:tcW w:w="260" w:type="pct"/>
            <w:tcBorders>
              <w:top w:val="nil"/>
              <w:left w:val="nil"/>
              <w:bottom w:val="single" w:sz="4" w:space="0" w:color="auto"/>
              <w:right w:val="single" w:sz="4" w:space="0" w:color="auto"/>
            </w:tcBorders>
            <w:shd w:val="clear" w:color="auto" w:fill="auto"/>
            <w:noWrap/>
            <w:vAlign w:val="center"/>
            <w:hideMark/>
          </w:tcPr>
          <w:p w14:paraId="3AA72B9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28.0</w:t>
            </w:r>
          </w:p>
        </w:tc>
      </w:tr>
      <w:tr w:rsidR="00B51AD4" w:rsidRPr="00B51AD4" w14:paraId="3ED83C8F"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478E3A31" w14:textId="77777777" w:rsidR="00B51AD4" w:rsidRPr="00B51AD4" w:rsidRDefault="00B51AD4" w:rsidP="00B51AD4">
            <w:pPr>
              <w:spacing w:line="240" w:lineRule="auto"/>
              <w:jc w:val="center"/>
              <w:rPr>
                <w:rFonts w:eastAsia="Times New Roman" w:cs="Times New Roman"/>
                <w:b/>
                <w:bCs/>
                <w:sz w:val="16"/>
                <w:szCs w:val="16"/>
              </w:rPr>
            </w:pPr>
            <w:proofErr w:type="spellStart"/>
            <w:r w:rsidRPr="00B51AD4">
              <w:rPr>
                <w:rFonts w:eastAsia="Times New Roman" w:cs="Times New Roman"/>
                <w:b/>
                <w:bCs/>
                <w:sz w:val="16"/>
                <w:szCs w:val="16"/>
              </w:rPr>
              <w:t>Settleable</w:t>
            </w:r>
            <w:proofErr w:type="spellEnd"/>
            <w:r w:rsidRPr="00B51AD4">
              <w:rPr>
                <w:rFonts w:eastAsia="Times New Roman" w:cs="Times New Roman"/>
                <w:b/>
                <w:bCs/>
                <w:sz w:val="16"/>
                <w:szCs w:val="16"/>
              </w:rPr>
              <w:t xml:space="preserve"> </w:t>
            </w:r>
            <w:proofErr w:type="spellStart"/>
            <w:r w:rsidRPr="00B51AD4">
              <w:rPr>
                <w:rFonts w:eastAsia="Times New Roman" w:cs="Times New Roman"/>
                <w:b/>
                <w:bCs/>
                <w:sz w:val="16"/>
                <w:szCs w:val="16"/>
              </w:rPr>
              <w:t>solids</w:t>
            </w:r>
            <w:proofErr w:type="spellEnd"/>
            <w:r w:rsidRPr="00B51AD4">
              <w:rPr>
                <w:rFonts w:eastAsia="Times New Roman" w:cs="Times New Roman"/>
                <w:b/>
                <w:bCs/>
                <w:sz w:val="16"/>
                <w:szCs w:val="16"/>
              </w:rPr>
              <w:t xml:space="preserve"> (SS)</w:t>
            </w:r>
            <w:r w:rsidRPr="00B51AD4">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365B376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0.70</w:t>
            </w:r>
          </w:p>
        </w:tc>
        <w:tc>
          <w:tcPr>
            <w:tcW w:w="235" w:type="pct"/>
            <w:tcBorders>
              <w:top w:val="nil"/>
              <w:left w:val="nil"/>
              <w:bottom w:val="single" w:sz="4" w:space="0" w:color="auto"/>
              <w:right w:val="single" w:sz="4" w:space="0" w:color="auto"/>
            </w:tcBorders>
            <w:shd w:val="clear" w:color="auto" w:fill="auto"/>
            <w:noWrap/>
            <w:vAlign w:val="center"/>
            <w:hideMark/>
          </w:tcPr>
          <w:p w14:paraId="646A3154" w14:textId="76811696"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58F3507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09629CC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c>
          <w:tcPr>
            <w:tcW w:w="238" w:type="pct"/>
            <w:tcBorders>
              <w:top w:val="nil"/>
              <w:left w:val="nil"/>
              <w:bottom w:val="single" w:sz="4" w:space="0" w:color="auto"/>
              <w:right w:val="single" w:sz="4" w:space="0" w:color="auto"/>
            </w:tcBorders>
            <w:shd w:val="clear" w:color="auto" w:fill="auto"/>
            <w:noWrap/>
            <w:vAlign w:val="center"/>
            <w:hideMark/>
          </w:tcPr>
          <w:p w14:paraId="2724627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92.5</w:t>
            </w:r>
          </w:p>
        </w:tc>
        <w:tc>
          <w:tcPr>
            <w:tcW w:w="212" w:type="pct"/>
            <w:tcBorders>
              <w:top w:val="nil"/>
              <w:left w:val="nil"/>
              <w:bottom w:val="single" w:sz="4" w:space="0" w:color="auto"/>
              <w:right w:val="single" w:sz="4" w:space="0" w:color="auto"/>
            </w:tcBorders>
            <w:shd w:val="clear" w:color="auto" w:fill="auto"/>
            <w:noWrap/>
            <w:vAlign w:val="center"/>
            <w:hideMark/>
          </w:tcPr>
          <w:p w14:paraId="39E16A1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&lt;0.1</w:t>
            </w:r>
          </w:p>
        </w:tc>
        <w:tc>
          <w:tcPr>
            <w:tcW w:w="208" w:type="pct"/>
            <w:tcBorders>
              <w:top w:val="nil"/>
              <w:left w:val="nil"/>
              <w:bottom w:val="single" w:sz="4" w:space="0" w:color="auto"/>
              <w:right w:val="single" w:sz="4" w:space="0" w:color="auto"/>
            </w:tcBorders>
            <w:shd w:val="clear" w:color="auto" w:fill="auto"/>
            <w:noWrap/>
            <w:vAlign w:val="center"/>
            <w:hideMark/>
          </w:tcPr>
          <w:p w14:paraId="17AF8A1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0.01</w:t>
            </w:r>
          </w:p>
        </w:tc>
        <w:tc>
          <w:tcPr>
            <w:tcW w:w="179" w:type="pct"/>
            <w:tcBorders>
              <w:top w:val="nil"/>
              <w:left w:val="nil"/>
              <w:bottom w:val="single" w:sz="4" w:space="0" w:color="auto"/>
              <w:right w:val="single" w:sz="4" w:space="0" w:color="auto"/>
            </w:tcBorders>
            <w:shd w:val="clear" w:color="auto" w:fill="auto"/>
            <w:noWrap/>
            <w:vAlign w:val="center"/>
            <w:hideMark/>
          </w:tcPr>
          <w:p w14:paraId="44513B6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0.25</w:t>
            </w:r>
          </w:p>
        </w:tc>
        <w:tc>
          <w:tcPr>
            <w:tcW w:w="208" w:type="pct"/>
            <w:tcBorders>
              <w:top w:val="nil"/>
              <w:left w:val="nil"/>
              <w:bottom w:val="single" w:sz="4" w:space="0" w:color="auto"/>
              <w:right w:val="single" w:sz="4" w:space="0" w:color="auto"/>
            </w:tcBorders>
            <w:shd w:val="clear" w:color="auto" w:fill="auto"/>
            <w:noWrap/>
            <w:vAlign w:val="center"/>
            <w:hideMark/>
          </w:tcPr>
          <w:p w14:paraId="7B605D8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41" w:type="pct"/>
            <w:tcBorders>
              <w:top w:val="nil"/>
              <w:left w:val="nil"/>
              <w:bottom w:val="single" w:sz="4" w:space="0" w:color="auto"/>
              <w:right w:val="single" w:sz="4" w:space="0" w:color="auto"/>
            </w:tcBorders>
            <w:shd w:val="clear" w:color="auto" w:fill="auto"/>
            <w:noWrap/>
            <w:vAlign w:val="center"/>
            <w:hideMark/>
          </w:tcPr>
          <w:p w14:paraId="3AF08A4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&lt;0.1</w:t>
            </w:r>
          </w:p>
        </w:tc>
        <w:tc>
          <w:tcPr>
            <w:tcW w:w="241" w:type="pct"/>
            <w:tcBorders>
              <w:top w:val="nil"/>
              <w:left w:val="nil"/>
              <w:bottom w:val="single" w:sz="4" w:space="0" w:color="auto"/>
              <w:right w:val="single" w:sz="4" w:space="0" w:color="auto"/>
            </w:tcBorders>
            <w:shd w:val="clear" w:color="auto" w:fill="auto"/>
            <w:noWrap/>
            <w:vAlign w:val="center"/>
            <w:hideMark/>
          </w:tcPr>
          <w:p w14:paraId="38F5092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&lt;0.1</w:t>
            </w:r>
          </w:p>
        </w:tc>
        <w:tc>
          <w:tcPr>
            <w:tcW w:w="241" w:type="pct"/>
            <w:tcBorders>
              <w:top w:val="nil"/>
              <w:left w:val="nil"/>
              <w:bottom w:val="single" w:sz="4" w:space="0" w:color="auto"/>
              <w:right w:val="single" w:sz="4" w:space="0" w:color="auto"/>
            </w:tcBorders>
            <w:shd w:val="clear" w:color="auto" w:fill="auto"/>
            <w:noWrap/>
            <w:vAlign w:val="center"/>
            <w:hideMark/>
          </w:tcPr>
          <w:p w14:paraId="2B6DDF3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&lt;0.1</w:t>
            </w:r>
          </w:p>
        </w:tc>
        <w:tc>
          <w:tcPr>
            <w:tcW w:w="241" w:type="pct"/>
            <w:tcBorders>
              <w:top w:val="nil"/>
              <w:left w:val="nil"/>
              <w:bottom w:val="single" w:sz="4" w:space="0" w:color="auto"/>
              <w:right w:val="single" w:sz="4" w:space="0" w:color="auto"/>
            </w:tcBorders>
            <w:shd w:val="clear" w:color="auto" w:fill="auto"/>
            <w:noWrap/>
            <w:vAlign w:val="center"/>
            <w:hideMark/>
          </w:tcPr>
          <w:p w14:paraId="3118E89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&lt;0.1</w:t>
            </w:r>
          </w:p>
        </w:tc>
        <w:tc>
          <w:tcPr>
            <w:tcW w:w="227" w:type="pct"/>
            <w:tcBorders>
              <w:top w:val="nil"/>
              <w:left w:val="nil"/>
              <w:bottom w:val="single" w:sz="4" w:space="0" w:color="auto"/>
              <w:right w:val="single" w:sz="4" w:space="0" w:color="auto"/>
            </w:tcBorders>
            <w:shd w:val="clear" w:color="auto" w:fill="auto"/>
            <w:noWrap/>
            <w:vAlign w:val="center"/>
            <w:hideMark/>
          </w:tcPr>
          <w:p w14:paraId="23A0D29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&lt;0.1</w:t>
            </w:r>
          </w:p>
        </w:tc>
        <w:tc>
          <w:tcPr>
            <w:tcW w:w="227" w:type="pct"/>
            <w:tcBorders>
              <w:top w:val="nil"/>
              <w:left w:val="nil"/>
              <w:bottom w:val="single" w:sz="4" w:space="0" w:color="auto"/>
              <w:right w:val="single" w:sz="4" w:space="0" w:color="auto"/>
            </w:tcBorders>
            <w:shd w:val="clear" w:color="auto" w:fill="auto"/>
            <w:noWrap/>
            <w:vAlign w:val="center"/>
            <w:hideMark/>
          </w:tcPr>
          <w:p w14:paraId="6BBC830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0.10</w:t>
            </w:r>
          </w:p>
        </w:tc>
        <w:tc>
          <w:tcPr>
            <w:tcW w:w="227" w:type="pct"/>
            <w:tcBorders>
              <w:top w:val="nil"/>
              <w:left w:val="nil"/>
              <w:bottom w:val="single" w:sz="4" w:space="0" w:color="auto"/>
              <w:right w:val="single" w:sz="4" w:space="0" w:color="auto"/>
            </w:tcBorders>
            <w:shd w:val="clear" w:color="auto" w:fill="auto"/>
            <w:noWrap/>
            <w:vAlign w:val="center"/>
            <w:hideMark/>
          </w:tcPr>
          <w:p w14:paraId="39FAE9D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0.10</w:t>
            </w:r>
          </w:p>
        </w:tc>
        <w:tc>
          <w:tcPr>
            <w:tcW w:w="227" w:type="pct"/>
            <w:tcBorders>
              <w:top w:val="nil"/>
              <w:left w:val="nil"/>
              <w:bottom w:val="single" w:sz="4" w:space="0" w:color="auto"/>
              <w:right w:val="single" w:sz="4" w:space="0" w:color="auto"/>
            </w:tcBorders>
            <w:shd w:val="clear" w:color="auto" w:fill="auto"/>
            <w:noWrap/>
            <w:vAlign w:val="center"/>
            <w:hideMark/>
          </w:tcPr>
          <w:p w14:paraId="69EA091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0.10</w:t>
            </w:r>
          </w:p>
        </w:tc>
        <w:tc>
          <w:tcPr>
            <w:tcW w:w="284" w:type="pct"/>
            <w:tcBorders>
              <w:top w:val="nil"/>
              <w:left w:val="nil"/>
              <w:bottom w:val="single" w:sz="4" w:space="0" w:color="auto"/>
              <w:right w:val="single" w:sz="4" w:space="0" w:color="auto"/>
            </w:tcBorders>
            <w:shd w:val="clear" w:color="auto" w:fill="auto"/>
            <w:noWrap/>
            <w:vAlign w:val="center"/>
            <w:hideMark/>
          </w:tcPr>
          <w:p w14:paraId="526AA5D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3.2</w:t>
            </w:r>
          </w:p>
        </w:tc>
        <w:tc>
          <w:tcPr>
            <w:tcW w:w="260" w:type="pct"/>
            <w:tcBorders>
              <w:top w:val="nil"/>
              <w:left w:val="nil"/>
              <w:bottom w:val="single" w:sz="4" w:space="0" w:color="auto"/>
              <w:right w:val="single" w:sz="4" w:space="0" w:color="auto"/>
            </w:tcBorders>
            <w:shd w:val="clear" w:color="auto" w:fill="auto"/>
            <w:noWrap/>
            <w:vAlign w:val="center"/>
            <w:hideMark/>
          </w:tcPr>
          <w:p w14:paraId="6069330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11.4</w:t>
            </w:r>
          </w:p>
        </w:tc>
      </w:tr>
      <w:tr w:rsidR="00B51AD4" w:rsidRPr="00B51AD4" w14:paraId="106AB734"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089814B1"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 xml:space="preserve">Total </w:t>
            </w:r>
            <w:proofErr w:type="spellStart"/>
            <w:r w:rsidRPr="00B51AD4">
              <w:rPr>
                <w:rFonts w:eastAsia="Times New Roman" w:cs="Times New Roman"/>
                <w:b/>
                <w:bCs/>
                <w:sz w:val="16"/>
                <w:szCs w:val="16"/>
              </w:rPr>
              <w:t>solids</w:t>
            </w:r>
            <w:proofErr w:type="spellEnd"/>
            <w:r w:rsidRPr="00B51AD4">
              <w:rPr>
                <w:rFonts w:eastAsia="Times New Roman" w:cs="Times New Roman"/>
                <w:b/>
                <w:bCs/>
                <w:sz w:val="16"/>
                <w:szCs w:val="16"/>
              </w:rPr>
              <w:t xml:space="preserve"> (TS)</w:t>
            </w:r>
            <w:r w:rsidRPr="00B51AD4">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4D5E7C8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0.79</w:t>
            </w:r>
          </w:p>
        </w:tc>
        <w:tc>
          <w:tcPr>
            <w:tcW w:w="235" w:type="pct"/>
            <w:tcBorders>
              <w:top w:val="nil"/>
              <w:left w:val="nil"/>
              <w:bottom w:val="single" w:sz="4" w:space="0" w:color="auto"/>
              <w:right w:val="single" w:sz="4" w:space="0" w:color="auto"/>
            </w:tcBorders>
            <w:shd w:val="clear" w:color="auto" w:fill="auto"/>
            <w:noWrap/>
            <w:vAlign w:val="center"/>
            <w:hideMark/>
          </w:tcPr>
          <w:p w14:paraId="3CDB2F2A" w14:textId="7CA84307"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3FAD30F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723CD50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c>
          <w:tcPr>
            <w:tcW w:w="238" w:type="pct"/>
            <w:tcBorders>
              <w:top w:val="nil"/>
              <w:left w:val="nil"/>
              <w:bottom w:val="single" w:sz="4" w:space="0" w:color="auto"/>
              <w:right w:val="single" w:sz="4" w:space="0" w:color="auto"/>
            </w:tcBorders>
            <w:shd w:val="clear" w:color="auto" w:fill="auto"/>
            <w:noWrap/>
            <w:vAlign w:val="center"/>
            <w:hideMark/>
          </w:tcPr>
          <w:p w14:paraId="22C5C1E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17AC18F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132.15</w:t>
            </w:r>
          </w:p>
        </w:tc>
        <w:tc>
          <w:tcPr>
            <w:tcW w:w="208" w:type="pct"/>
            <w:tcBorders>
              <w:top w:val="nil"/>
              <w:left w:val="nil"/>
              <w:bottom w:val="single" w:sz="4" w:space="0" w:color="auto"/>
              <w:right w:val="single" w:sz="4" w:space="0" w:color="auto"/>
            </w:tcBorders>
            <w:shd w:val="clear" w:color="auto" w:fill="auto"/>
            <w:noWrap/>
            <w:vAlign w:val="center"/>
            <w:hideMark/>
          </w:tcPr>
          <w:p w14:paraId="4046FDC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125.06</w:t>
            </w:r>
          </w:p>
        </w:tc>
        <w:tc>
          <w:tcPr>
            <w:tcW w:w="179" w:type="pct"/>
            <w:tcBorders>
              <w:top w:val="nil"/>
              <w:left w:val="nil"/>
              <w:bottom w:val="single" w:sz="4" w:space="0" w:color="auto"/>
              <w:right w:val="single" w:sz="4" w:space="0" w:color="auto"/>
            </w:tcBorders>
            <w:shd w:val="clear" w:color="auto" w:fill="auto"/>
            <w:noWrap/>
            <w:vAlign w:val="center"/>
            <w:hideMark/>
          </w:tcPr>
          <w:p w14:paraId="7E833FD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0.95</w:t>
            </w:r>
          </w:p>
        </w:tc>
        <w:tc>
          <w:tcPr>
            <w:tcW w:w="208" w:type="pct"/>
            <w:tcBorders>
              <w:top w:val="nil"/>
              <w:left w:val="nil"/>
              <w:bottom w:val="single" w:sz="4" w:space="0" w:color="auto"/>
              <w:right w:val="single" w:sz="4" w:space="0" w:color="auto"/>
            </w:tcBorders>
            <w:shd w:val="clear" w:color="auto" w:fill="auto"/>
            <w:noWrap/>
            <w:vAlign w:val="center"/>
            <w:hideMark/>
          </w:tcPr>
          <w:p w14:paraId="0C34246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37.07</w:t>
            </w:r>
          </w:p>
        </w:tc>
        <w:tc>
          <w:tcPr>
            <w:tcW w:w="241" w:type="pct"/>
            <w:tcBorders>
              <w:top w:val="nil"/>
              <w:left w:val="nil"/>
              <w:bottom w:val="single" w:sz="4" w:space="0" w:color="auto"/>
              <w:right w:val="single" w:sz="4" w:space="0" w:color="auto"/>
            </w:tcBorders>
            <w:shd w:val="clear" w:color="auto" w:fill="auto"/>
            <w:noWrap/>
            <w:vAlign w:val="center"/>
            <w:hideMark/>
          </w:tcPr>
          <w:p w14:paraId="4766018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10.00</w:t>
            </w:r>
          </w:p>
        </w:tc>
        <w:tc>
          <w:tcPr>
            <w:tcW w:w="241" w:type="pct"/>
            <w:tcBorders>
              <w:top w:val="nil"/>
              <w:left w:val="nil"/>
              <w:bottom w:val="single" w:sz="4" w:space="0" w:color="auto"/>
              <w:right w:val="single" w:sz="4" w:space="0" w:color="auto"/>
            </w:tcBorders>
            <w:shd w:val="clear" w:color="auto" w:fill="auto"/>
            <w:noWrap/>
            <w:vAlign w:val="center"/>
            <w:hideMark/>
          </w:tcPr>
          <w:p w14:paraId="2F54632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80.00</w:t>
            </w:r>
          </w:p>
        </w:tc>
        <w:tc>
          <w:tcPr>
            <w:tcW w:w="241" w:type="pct"/>
            <w:tcBorders>
              <w:top w:val="nil"/>
              <w:left w:val="nil"/>
              <w:bottom w:val="single" w:sz="4" w:space="0" w:color="auto"/>
              <w:right w:val="single" w:sz="4" w:space="0" w:color="auto"/>
            </w:tcBorders>
            <w:shd w:val="clear" w:color="auto" w:fill="auto"/>
            <w:noWrap/>
            <w:vAlign w:val="center"/>
            <w:hideMark/>
          </w:tcPr>
          <w:p w14:paraId="536D300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104.00</w:t>
            </w:r>
          </w:p>
        </w:tc>
        <w:tc>
          <w:tcPr>
            <w:tcW w:w="241" w:type="pct"/>
            <w:tcBorders>
              <w:top w:val="nil"/>
              <w:left w:val="nil"/>
              <w:bottom w:val="single" w:sz="4" w:space="0" w:color="auto"/>
              <w:right w:val="single" w:sz="4" w:space="0" w:color="auto"/>
            </w:tcBorders>
            <w:shd w:val="clear" w:color="auto" w:fill="auto"/>
            <w:noWrap/>
            <w:vAlign w:val="center"/>
            <w:hideMark/>
          </w:tcPr>
          <w:p w14:paraId="1ED85A5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146.50</w:t>
            </w:r>
          </w:p>
        </w:tc>
        <w:tc>
          <w:tcPr>
            <w:tcW w:w="227" w:type="pct"/>
            <w:tcBorders>
              <w:top w:val="nil"/>
              <w:left w:val="nil"/>
              <w:bottom w:val="single" w:sz="4" w:space="0" w:color="auto"/>
              <w:right w:val="single" w:sz="4" w:space="0" w:color="auto"/>
            </w:tcBorders>
            <w:shd w:val="clear" w:color="auto" w:fill="auto"/>
            <w:noWrap/>
            <w:vAlign w:val="center"/>
            <w:hideMark/>
          </w:tcPr>
          <w:p w14:paraId="6D0F186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175.00</w:t>
            </w:r>
          </w:p>
        </w:tc>
        <w:tc>
          <w:tcPr>
            <w:tcW w:w="227" w:type="pct"/>
            <w:tcBorders>
              <w:top w:val="nil"/>
              <w:left w:val="nil"/>
              <w:bottom w:val="single" w:sz="4" w:space="0" w:color="auto"/>
              <w:right w:val="single" w:sz="4" w:space="0" w:color="auto"/>
            </w:tcBorders>
            <w:shd w:val="clear" w:color="auto" w:fill="auto"/>
            <w:noWrap/>
            <w:vAlign w:val="center"/>
            <w:hideMark/>
          </w:tcPr>
          <w:p w14:paraId="7728A60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279.85</w:t>
            </w:r>
          </w:p>
        </w:tc>
        <w:tc>
          <w:tcPr>
            <w:tcW w:w="227" w:type="pct"/>
            <w:tcBorders>
              <w:top w:val="nil"/>
              <w:left w:val="nil"/>
              <w:bottom w:val="single" w:sz="4" w:space="0" w:color="auto"/>
              <w:right w:val="single" w:sz="4" w:space="0" w:color="auto"/>
            </w:tcBorders>
            <w:shd w:val="clear" w:color="auto" w:fill="auto"/>
            <w:noWrap/>
            <w:vAlign w:val="center"/>
            <w:hideMark/>
          </w:tcPr>
          <w:p w14:paraId="6D76166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452.88</w:t>
            </w:r>
          </w:p>
        </w:tc>
        <w:tc>
          <w:tcPr>
            <w:tcW w:w="227" w:type="pct"/>
            <w:tcBorders>
              <w:top w:val="nil"/>
              <w:left w:val="nil"/>
              <w:bottom w:val="single" w:sz="4" w:space="0" w:color="auto"/>
              <w:right w:val="single" w:sz="4" w:space="0" w:color="auto"/>
            </w:tcBorders>
            <w:shd w:val="clear" w:color="auto" w:fill="auto"/>
            <w:noWrap/>
            <w:vAlign w:val="center"/>
            <w:hideMark/>
          </w:tcPr>
          <w:p w14:paraId="6646991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807.00</w:t>
            </w:r>
          </w:p>
        </w:tc>
        <w:tc>
          <w:tcPr>
            <w:tcW w:w="284" w:type="pct"/>
            <w:tcBorders>
              <w:top w:val="nil"/>
              <w:left w:val="nil"/>
              <w:bottom w:val="single" w:sz="4" w:space="0" w:color="auto"/>
              <w:right w:val="single" w:sz="4" w:space="0" w:color="auto"/>
            </w:tcBorders>
            <w:shd w:val="clear" w:color="auto" w:fill="auto"/>
            <w:noWrap/>
            <w:vAlign w:val="center"/>
            <w:hideMark/>
          </w:tcPr>
          <w:p w14:paraId="3D6B738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4.2</w:t>
            </w:r>
          </w:p>
        </w:tc>
        <w:tc>
          <w:tcPr>
            <w:tcW w:w="260" w:type="pct"/>
            <w:tcBorders>
              <w:top w:val="nil"/>
              <w:left w:val="nil"/>
              <w:bottom w:val="single" w:sz="4" w:space="0" w:color="auto"/>
              <w:right w:val="single" w:sz="4" w:space="0" w:color="auto"/>
            </w:tcBorders>
            <w:shd w:val="clear" w:color="auto" w:fill="auto"/>
            <w:noWrap/>
            <w:vAlign w:val="center"/>
            <w:hideMark/>
          </w:tcPr>
          <w:p w14:paraId="5E3ACA2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22.7</w:t>
            </w:r>
          </w:p>
        </w:tc>
      </w:tr>
      <w:tr w:rsidR="00B51AD4" w:rsidRPr="00B51AD4" w14:paraId="635731B3"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690308B9" w14:textId="77777777" w:rsidR="00B51AD4" w:rsidRPr="00B51AD4" w:rsidRDefault="00B51AD4" w:rsidP="00B51AD4">
            <w:pPr>
              <w:spacing w:line="240" w:lineRule="auto"/>
              <w:jc w:val="center"/>
              <w:rPr>
                <w:rFonts w:eastAsia="Times New Roman" w:cs="Times New Roman"/>
                <w:b/>
                <w:bCs/>
                <w:sz w:val="16"/>
                <w:szCs w:val="16"/>
              </w:rPr>
            </w:pPr>
            <w:proofErr w:type="spellStart"/>
            <w:r w:rsidRPr="00B51AD4">
              <w:rPr>
                <w:rFonts w:eastAsia="Times New Roman" w:cs="Times New Roman"/>
                <w:b/>
                <w:bCs/>
                <w:sz w:val="16"/>
                <w:szCs w:val="16"/>
              </w:rPr>
              <w:t>Thermotolerant</w:t>
            </w:r>
            <w:proofErr w:type="spellEnd"/>
            <w:r w:rsidRPr="00B51AD4">
              <w:rPr>
                <w:rFonts w:eastAsia="Times New Roman" w:cs="Times New Roman"/>
                <w:b/>
                <w:bCs/>
                <w:sz w:val="16"/>
                <w:szCs w:val="16"/>
              </w:rPr>
              <w:t xml:space="preserve"> </w:t>
            </w:r>
            <w:proofErr w:type="spellStart"/>
            <w:r w:rsidRPr="00B51AD4">
              <w:rPr>
                <w:rFonts w:eastAsia="Times New Roman" w:cs="Times New Roman"/>
                <w:b/>
                <w:bCs/>
                <w:sz w:val="16"/>
                <w:szCs w:val="16"/>
              </w:rPr>
              <w:t>coliforms</w:t>
            </w:r>
            <w:proofErr w:type="spellEnd"/>
            <w:r w:rsidRPr="00B51AD4">
              <w:rPr>
                <w:rFonts w:eastAsia="Times New Roman" w:cs="Times New Roman"/>
                <w:b/>
                <w:bCs/>
                <w:sz w:val="16"/>
                <w:szCs w:val="16"/>
              </w:rPr>
              <w:t xml:space="preserve"> (TC)</w:t>
            </w:r>
          </w:p>
        </w:tc>
        <w:tc>
          <w:tcPr>
            <w:tcW w:w="194" w:type="pct"/>
            <w:tcBorders>
              <w:top w:val="nil"/>
              <w:left w:val="nil"/>
              <w:bottom w:val="single" w:sz="4" w:space="0" w:color="auto"/>
              <w:right w:val="single" w:sz="4" w:space="0" w:color="auto"/>
            </w:tcBorders>
            <w:shd w:val="clear" w:color="auto" w:fill="auto"/>
            <w:noWrap/>
            <w:vAlign w:val="center"/>
            <w:hideMark/>
          </w:tcPr>
          <w:p w14:paraId="3472A24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0.60</w:t>
            </w:r>
          </w:p>
        </w:tc>
        <w:tc>
          <w:tcPr>
            <w:tcW w:w="235" w:type="pct"/>
            <w:tcBorders>
              <w:top w:val="nil"/>
              <w:left w:val="nil"/>
              <w:bottom w:val="single" w:sz="4" w:space="0" w:color="auto"/>
              <w:right w:val="single" w:sz="4" w:space="0" w:color="auto"/>
            </w:tcBorders>
            <w:shd w:val="clear" w:color="auto" w:fill="auto"/>
            <w:noWrap/>
            <w:vAlign w:val="center"/>
            <w:hideMark/>
          </w:tcPr>
          <w:p w14:paraId="2CC98944" w14:textId="1A4F1758"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4AA3C40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07A32D1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22</w:t>
            </w:r>
          </w:p>
        </w:tc>
        <w:tc>
          <w:tcPr>
            <w:tcW w:w="238" w:type="pct"/>
            <w:tcBorders>
              <w:top w:val="nil"/>
              <w:left w:val="nil"/>
              <w:bottom w:val="single" w:sz="4" w:space="0" w:color="auto"/>
              <w:right w:val="single" w:sz="4" w:space="0" w:color="auto"/>
            </w:tcBorders>
            <w:shd w:val="clear" w:color="auto" w:fill="auto"/>
            <w:noWrap/>
            <w:vAlign w:val="center"/>
            <w:hideMark/>
          </w:tcPr>
          <w:p w14:paraId="1A056CD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5D2DA21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17310</w:t>
            </w:r>
          </w:p>
        </w:tc>
        <w:tc>
          <w:tcPr>
            <w:tcW w:w="208" w:type="pct"/>
            <w:tcBorders>
              <w:top w:val="nil"/>
              <w:left w:val="nil"/>
              <w:bottom w:val="single" w:sz="4" w:space="0" w:color="auto"/>
              <w:right w:val="single" w:sz="4" w:space="0" w:color="auto"/>
            </w:tcBorders>
            <w:shd w:val="clear" w:color="auto" w:fill="auto"/>
            <w:noWrap/>
            <w:vAlign w:val="center"/>
            <w:hideMark/>
          </w:tcPr>
          <w:p w14:paraId="3AB01D5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10493</w:t>
            </w:r>
          </w:p>
        </w:tc>
        <w:tc>
          <w:tcPr>
            <w:tcW w:w="179" w:type="pct"/>
            <w:tcBorders>
              <w:top w:val="nil"/>
              <w:left w:val="nil"/>
              <w:bottom w:val="single" w:sz="4" w:space="0" w:color="auto"/>
              <w:right w:val="single" w:sz="4" w:space="0" w:color="auto"/>
            </w:tcBorders>
            <w:shd w:val="clear" w:color="auto" w:fill="auto"/>
            <w:noWrap/>
            <w:vAlign w:val="center"/>
            <w:hideMark/>
          </w:tcPr>
          <w:p w14:paraId="1162ED1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w:t>
            </w:r>
          </w:p>
        </w:tc>
        <w:tc>
          <w:tcPr>
            <w:tcW w:w="208" w:type="pct"/>
            <w:tcBorders>
              <w:top w:val="nil"/>
              <w:left w:val="nil"/>
              <w:bottom w:val="single" w:sz="4" w:space="0" w:color="auto"/>
              <w:right w:val="single" w:sz="4" w:space="0" w:color="auto"/>
            </w:tcBorders>
            <w:shd w:val="clear" w:color="auto" w:fill="auto"/>
            <w:noWrap/>
            <w:vAlign w:val="center"/>
            <w:hideMark/>
          </w:tcPr>
          <w:p w14:paraId="1B2EA50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41" w:type="pct"/>
            <w:tcBorders>
              <w:top w:val="nil"/>
              <w:left w:val="nil"/>
              <w:bottom w:val="single" w:sz="4" w:space="0" w:color="auto"/>
              <w:right w:val="single" w:sz="4" w:space="0" w:color="auto"/>
            </w:tcBorders>
            <w:shd w:val="clear" w:color="auto" w:fill="auto"/>
            <w:noWrap/>
            <w:vAlign w:val="center"/>
            <w:hideMark/>
          </w:tcPr>
          <w:p w14:paraId="677E12A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230</w:t>
            </w:r>
          </w:p>
        </w:tc>
        <w:tc>
          <w:tcPr>
            <w:tcW w:w="241" w:type="pct"/>
            <w:tcBorders>
              <w:top w:val="nil"/>
              <w:left w:val="nil"/>
              <w:bottom w:val="single" w:sz="4" w:space="0" w:color="auto"/>
              <w:right w:val="single" w:sz="4" w:space="0" w:color="auto"/>
            </w:tcBorders>
            <w:shd w:val="clear" w:color="auto" w:fill="auto"/>
            <w:noWrap/>
            <w:vAlign w:val="center"/>
            <w:hideMark/>
          </w:tcPr>
          <w:p w14:paraId="6A9E55F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6100</w:t>
            </w:r>
          </w:p>
        </w:tc>
        <w:tc>
          <w:tcPr>
            <w:tcW w:w="241" w:type="pct"/>
            <w:tcBorders>
              <w:top w:val="nil"/>
              <w:left w:val="nil"/>
              <w:bottom w:val="single" w:sz="4" w:space="0" w:color="auto"/>
              <w:right w:val="single" w:sz="4" w:space="0" w:color="auto"/>
            </w:tcBorders>
            <w:shd w:val="clear" w:color="auto" w:fill="auto"/>
            <w:noWrap/>
            <w:vAlign w:val="center"/>
            <w:hideMark/>
          </w:tcPr>
          <w:p w14:paraId="5755325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&gt;16000</w:t>
            </w:r>
          </w:p>
        </w:tc>
        <w:tc>
          <w:tcPr>
            <w:tcW w:w="241" w:type="pct"/>
            <w:tcBorders>
              <w:top w:val="nil"/>
              <w:left w:val="nil"/>
              <w:bottom w:val="single" w:sz="4" w:space="0" w:color="auto"/>
              <w:right w:val="single" w:sz="4" w:space="0" w:color="auto"/>
            </w:tcBorders>
            <w:shd w:val="clear" w:color="auto" w:fill="auto"/>
            <w:noWrap/>
            <w:vAlign w:val="center"/>
            <w:hideMark/>
          </w:tcPr>
          <w:p w14:paraId="7A78D0E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&gt;16000</w:t>
            </w:r>
          </w:p>
        </w:tc>
        <w:tc>
          <w:tcPr>
            <w:tcW w:w="227" w:type="pct"/>
            <w:tcBorders>
              <w:top w:val="nil"/>
              <w:left w:val="nil"/>
              <w:bottom w:val="single" w:sz="4" w:space="0" w:color="auto"/>
              <w:right w:val="single" w:sz="4" w:space="0" w:color="auto"/>
            </w:tcBorders>
            <w:shd w:val="clear" w:color="auto" w:fill="auto"/>
            <w:noWrap/>
            <w:vAlign w:val="center"/>
            <w:hideMark/>
          </w:tcPr>
          <w:p w14:paraId="07F3089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&gt;16000</w:t>
            </w:r>
          </w:p>
        </w:tc>
        <w:tc>
          <w:tcPr>
            <w:tcW w:w="227" w:type="pct"/>
            <w:tcBorders>
              <w:top w:val="nil"/>
              <w:left w:val="nil"/>
              <w:bottom w:val="single" w:sz="4" w:space="0" w:color="auto"/>
              <w:right w:val="single" w:sz="4" w:space="0" w:color="auto"/>
            </w:tcBorders>
            <w:shd w:val="clear" w:color="auto" w:fill="auto"/>
            <w:noWrap/>
            <w:vAlign w:val="center"/>
            <w:hideMark/>
          </w:tcPr>
          <w:p w14:paraId="119D0DE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&gt;16000</w:t>
            </w:r>
          </w:p>
        </w:tc>
        <w:tc>
          <w:tcPr>
            <w:tcW w:w="227" w:type="pct"/>
            <w:tcBorders>
              <w:top w:val="nil"/>
              <w:left w:val="nil"/>
              <w:bottom w:val="single" w:sz="4" w:space="0" w:color="auto"/>
              <w:right w:val="single" w:sz="4" w:space="0" w:color="auto"/>
            </w:tcBorders>
            <w:shd w:val="clear" w:color="auto" w:fill="auto"/>
            <w:noWrap/>
            <w:vAlign w:val="center"/>
            <w:hideMark/>
          </w:tcPr>
          <w:p w14:paraId="512A2AB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&gt;16000</w:t>
            </w:r>
          </w:p>
        </w:tc>
        <w:tc>
          <w:tcPr>
            <w:tcW w:w="227" w:type="pct"/>
            <w:tcBorders>
              <w:top w:val="nil"/>
              <w:left w:val="nil"/>
              <w:bottom w:val="single" w:sz="4" w:space="0" w:color="auto"/>
              <w:right w:val="single" w:sz="4" w:space="0" w:color="auto"/>
            </w:tcBorders>
            <w:shd w:val="clear" w:color="auto" w:fill="auto"/>
            <w:noWrap/>
            <w:vAlign w:val="center"/>
            <w:hideMark/>
          </w:tcPr>
          <w:p w14:paraId="59B6386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&gt;16000</w:t>
            </w:r>
          </w:p>
        </w:tc>
        <w:tc>
          <w:tcPr>
            <w:tcW w:w="284" w:type="pct"/>
            <w:tcBorders>
              <w:top w:val="nil"/>
              <w:left w:val="nil"/>
              <w:bottom w:val="single" w:sz="4" w:space="0" w:color="auto"/>
              <w:right w:val="single" w:sz="4" w:space="0" w:color="auto"/>
            </w:tcBorders>
            <w:shd w:val="clear" w:color="auto" w:fill="auto"/>
            <w:noWrap/>
            <w:vAlign w:val="center"/>
            <w:hideMark/>
          </w:tcPr>
          <w:p w14:paraId="3E9E938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-1.0</w:t>
            </w:r>
          </w:p>
        </w:tc>
        <w:tc>
          <w:tcPr>
            <w:tcW w:w="260" w:type="pct"/>
            <w:tcBorders>
              <w:top w:val="nil"/>
              <w:left w:val="nil"/>
              <w:bottom w:val="single" w:sz="4" w:space="0" w:color="auto"/>
              <w:right w:val="single" w:sz="4" w:space="0" w:color="auto"/>
            </w:tcBorders>
            <w:shd w:val="clear" w:color="auto" w:fill="auto"/>
            <w:noWrap/>
            <w:vAlign w:val="center"/>
            <w:hideMark/>
          </w:tcPr>
          <w:p w14:paraId="648F2A5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2.0</w:t>
            </w:r>
          </w:p>
        </w:tc>
      </w:tr>
      <w:tr w:rsidR="00B51AD4" w:rsidRPr="00B51AD4" w14:paraId="4684E207"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231A9CC9" w14:textId="292A0D62"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Ca</w:t>
            </w:r>
            <w:r w:rsidRPr="00B51AD4">
              <w:rPr>
                <w:rFonts w:eastAsia="Times New Roman" w:cs="Times New Roman"/>
                <w:b/>
                <w:bCs/>
                <w:sz w:val="16"/>
                <w:szCs w:val="16"/>
                <w:vertAlign w:val="subscript"/>
              </w:rPr>
              <w:t xml:space="preserve"> T</w:t>
            </w:r>
          </w:p>
        </w:tc>
        <w:tc>
          <w:tcPr>
            <w:tcW w:w="194" w:type="pct"/>
            <w:tcBorders>
              <w:top w:val="nil"/>
              <w:left w:val="nil"/>
              <w:bottom w:val="single" w:sz="4" w:space="0" w:color="auto"/>
              <w:right w:val="single" w:sz="4" w:space="0" w:color="auto"/>
            </w:tcBorders>
            <w:shd w:val="clear" w:color="auto" w:fill="auto"/>
            <w:noWrap/>
            <w:vAlign w:val="center"/>
            <w:hideMark/>
          </w:tcPr>
          <w:p w14:paraId="4EFD8F0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0.16</w:t>
            </w:r>
          </w:p>
        </w:tc>
        <w:tc>
          <w:tcPr>
            <w:tcW w:w="235" w:type="pct"/>
            <w:tcBorders>
              <w:top w:val="nil"/>
              <w:left w:val="nil"/>
              <w:bottom w:val="single" w:sz="4" w:space="0" w:color="auto"/>
              <w:right w:val="single" w:sz="4" w:space="0" w:color="auto"/>
            </w:tcBorders>
            <w:shd w:val="clear" w:color="auto" w:fill="auto"/>
            <w:noWrap/>
            <w:vAlign w:val="center"/>
            <w:hideMark/>
          </w:tcPr>
          <w:p w14:paraId="7065E33A" w14:textId="7FD59262"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0FCB0B6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7B82290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23</w:t>
            </w:r>
          </w:p>
        </w:tc>
        <w:tc>
          <w:tcPr>
            <w:tcW w:w="238" w:type="pct"/>
            <w:tcBorders>
              <w:top w:val="nil"/>
              <w:left w:val="nil"/>
              <w:bottom w:val="single" w:sz="4" w:space="0" w:color="auto"/>
              <w:right w:val="single" w:sz="4" w:space="0" w:color="auto"/>
            </w:tcBorders>
            <w:shd w:val="clear" w:color="auto" w:fill="auto"/>
            <w:noWrap/>
            <w:vAlign w:val="center"/>
            <w:hideMark/>
          </w:tcPr>
          <w:p w14:paraId="4B6D59A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3D15EAD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14.083</w:t>
            </w:r>
          </w:p>
        </w:tc>
        <w:tc>
          <w:tcPr>
            <w:tcW w:w="208" w:type="pct"/>
            <w:tcBorders>
              <w:top w:val="nil"/>
              <w:left w:val="nil"/>
              <w:bottom w:val="single" w:sz="4" w:space="0" w:color="auto"/>
              <w:right w:val="single" w:sz="4" w:space="0" w:color="auto"/>
            </w:tcBorders>
            <w:shd w:val="clear" w:color="auto" w:fill="auto"/>
            <w:noWrap/>
            <w:vAlign w:val="center"/>
            <w:hideMark/>
          </w:tcPr>
          <w:p w14:paraId="0CDED4E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8.210</w:t>
            </w:r>
          </w:p>
        </w:tc>
        <w:tc>
          <w:tcPr>
            <w:tcW w:w="179" w:type="pct"/>
            <w:tcBorders>
              <w:top w:val="nil"/>
              <w:left w:val="nil"/>
              <w:bottom w:val="single" w:sz="4" w:space="0" w:color="auto"/>
              <w:right w:val="single" w:sz="4" w:space="0" w:color="auto"/>
            </w:tcBorders>
            <w:shd w:val="clear" w:color="auto" w:fill="auto"/>
            <w:noWrap/>
            <w:vAlign w:val="center"/>
            <w:hideMark/>
          </w:tcPr>
          <w:p w14:paraId="5B9B895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0.580</w:t>
            </w:r>
          </w:p>
        </w:tc>
        <w:tc>
          <w:tcPr>
            <w:tcW w:w="208" w:type="pct"/>
            <w:tcBorders>
              <w:top w:val="nil"/>
              <w:left w:val="nil"/>
              <w:bottom w:val="single" w:sz="4" w:space="0" w:color="auto"/>
              <w:right w:val="single" w:sz="4" w:space="0" w:color="auto"/>
            </w:tcBorders>
            <w:shd w:val="clear" w:color="auto" w:fill="auto"/>
            <w:noWrap/>
            <w:vAlign w:val="center"/>
            <w:hideMark/>
          </w:tcPr>
          <w:p w14:paraId="78F101D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12.750</w:t>
            </w:r>
          </w:p>
        </w:tc>
        <w:tc>
          <w:tcPr>
            <w:tcW w:w="241" w:type="pct"/>
            <w:tcBorders>
              <w:top w:val="nil"/>
              <w:left w:val="nil"/>
              <w:bottom w:val="single" w:sz="4" w:space="0" w:color="auto"/>
              <w:right w:val="single" w:sz="4" w:space="0" w:color="auto"/>
            </w:tcBorders>
            <w:shd w:val="clear" w:color="auto" w:fill="auto"/>
            <w:noWrap/>
            <w:vAlign w:val="center"/>
            <w:hideMark/>
          </w:tcPr>
          <w:p w14:paraId="50E034C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3.700</w:t>
            </w:r>
          </w:p>
        </w:tc>
        <w:tc>
          <w:tcPr>
            <w:tcW w:w="241" w:type="pct"/>
            <w:tcBorders>
              <w:top w:val="nil"/>
              <w:left w:val="nil"/>
              <w:bottom w:val="single" w:sz="4" w:space="0" w:color="auto"/>
              <w:right w:val="single" w:sz="4" w:space="0" w:color="auto"/>
            </w:tcBorders>
            <w:shd w:val="clear" w:color="auto" w:fill="auto"/>
            <w:noWrap/>
            <w:vAlign w:val="center"/>
            <w:hideMark/>
          </w:tcPr>
          <w:p w14:paraId="4456700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6.450</w:t>
            </w:r>
          </w:p>
        </w:tc>
        <w:tc>
          <w:tcPr>
            <w:tcW w:w="241" w:type="pct"/>
            <w:tcBorders>
              <w:top w:val="nil"/>
              <w:left w:val="nil"/>
              <w:bottom w:val="single" w:sz="4" w:space="0" w:color="auto"/>
              <w:right w:val="single" w:sz="4" w:space="0" w:color="auto"/>
            </w:tcBorders>
            <w:shd w:val="clear" w:color="auto" w:fill="auto"/>
            <w:noWrap/>
            <w:vAlign w:val="center"/>
            <w:hideMark/>
          </w:tcPr>
          <w:p w14:paraId="4314379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15.000</w:t>
            </w:r>
          </w:p>
        </w:tc>
        <w:tc>
          <w:tcPr>
            <w:tcW w:w="241" w:type="pct"/>
            <w:tcBorders>
              <w:top w:val="nil"/>
              <w:left w:val="nil"/>
              <w:bottom w:val="single" w:sz="4" w:space="0" w:color="auto"/>
              <w:right w:val="single" w:sz="4" w:space="0" w:color="auto"/>
            </w:tcBorders>
            <w:shd w:val="clear" w:color="auto" w:fill="auto"/>
            <w:noWrap/>
            <w:vAlign w:val="center"/>
            <w:hideMark/>
          </w:tcPr>
          <w:p w14:paraId="79A5C2D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23.000</w:t>
            </w:r>
          </w:p>
        </w:tc>
        <w:tc>
          <w:tcPr>
            <w:tcW w:w="227" w:type="pct"/>
            <w:tcBorders>
              <w:top w:val="nil"/>
              <w:left w:val="nil"/>
              <w:bottom w:val="single" w:sz="4" w:space="0" w:color="auto"/>
              <w:right w:val="single" w:sz="4" w:space="0" w:color="auto"/>
            </w:tcBorders>
            <w:shd w:val="clear" w:color="auto" w:fill="auto"/>
            <w:noWrap/>
            <w:vAlign w:val="center"/>
            <w:hideMark/>
          </w:tcPr>
          <w:p w14:paraId="6731BA2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25.600</w:t>
            </w:r>
          </w:p>
        </w:tc>
        <w:tc>
          <w:tcPr>
            <w:tcW w:w="227" w:type="pct"/>
            <w:tcBorders>
              <w:top w:val="nil"/>
              <w:left w:val="nil"/>
              <w:bottom w:val="single" w:sz="4" w:space="0" w:color="auto"/>
              <w:right w:val="single" w:sz="4" w:space="0" w:color="auto"/>
            </w:tcBorders>
            <w:shd w:val="clear" w:color="auto" w:fill="auto"/>
            <w:noWrap/>
            <w:vAlign w:val="center"/>
            <w:hideMark/>
          </w:tcPr>
          <w:p w14:paraId="79BE6B0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26.000</w:t>
            </w:r>
          </w:p>
        </w:tc>
        <w:tc>
          <w:tcPr>
            <w:tcW w:w="227" w:type="pct"/>
            <w:tcBorders>
              <w:top w:val="nil"/>
              <w:left w:val="nil"/>
              <w:bottom w:val="single" w:sz="4" w:space="0" w:color="auto"/>
              <w:right w:val="single" w:sz="4" w:space="0" w:color="auto"/>
            </w:tcBorders>
            <w:shd w:val="clear" w:color="auto" w:fill="auto"/>
            <w:noWrap/>
            <w:vAlign w:val="center"/>
            <w:hideMark/>
          </w:tcPr>
          <w:p w14:paraId="191C48E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26.000</w:t>
            </w:r>
          </w:p>
        </w:tc>
        <w:tc>
          <w:tcPr>
            <w:tcW w:w="227" w:type="pct"/>
            <w:tcBorders>
              <w:top w:val="nil"/>
              <w:left w:val="nil"/>
              <w:bottom w:val="single" w:sz="4" w:space="0" w:color="auto"/>
              <w:right w:val="single" w:sz="4" w:space="0" w:color="auto"/>
            </w:tcBorders>
            <w:shd w:val="clear" w:color="auto" w:fill="auto"/>
            <w:noWrap/>
            <w:vAlign w:val="center"/>
            <w:hideMark/>
          </w:tcPr>
          <w:p w14:paraId="6D26893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26.000</w:t>
            </w:r>
          </w:p>
        </w:tc>
        <w:tc>
          <w:tcPr>
            <w:tcW w:w="284" w:type="pct"/>
            <w:tcBorders>
              <w:top w:val="nil"/>
              <w:left w:val="nil"/>
              <w:bottom w:val="single" w:sz="4" w:space="0" w:color="auto"/>
              <w:right w:val="single" w:sz="4" w:space="0" w:color="auto"/>
            </w:tcBorders>
            <w:shd w:val="clear" w:color="auto" w:fill="auto"/>
            <w:noWrap/>
            <w:vAlign w:val="center"/>
            <w:hideMark/>
          </w:tcPr>
          <w:p w14:paraId="7A6B942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0.3</w:t>
            </w:r>
          </w:p>
        </w:tc>
        <w:tc>
          <w:tcPr>
            <w:tcW w:w="260" w:type="pct"/>
            <w:tcBorders>
              <w:top w:val="nil"/>
              <w:left w:val="nil"/>
              <w:bottom w:val="single" w:sz="4" w:space="0" w:color="auto"/>
              <w:right w:val="single" w:sz="4" w:space="0" w:color="auto"/>
            </w:tcBorders>
            <w:shd w:val="clear" w:color="auto" w:fill="auto"/>
            <w:noWrap/>
            <w:vAlign w:val="center"/>
            <w:hideMark/>
          </w:tcPr>
          <w:p w14:paraId="0C2019A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1.5</w:t>
            </w:r>
          </w:p>
        </w:tc>
      </w:tr>
      <w:tr w:rsidR="00B51AD4" w:rsidRPr="00B51AD4" w14:paraId="11136A34"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72DFEF85" w14:textId="75EB368D"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Ca</w:t>
            </w:r>
            <w:r w:rsidRPr="00B51AD4">
              <w:rPr>
                <w:rFonts w:eastAsia="Times New Roman" w:cs="Times New Roman"/>
                <w:b/>
                <w:bCs/>
                <w:sz w:val="16"/>
                <w:szCs w:val="16"/>
                <w:vertAlign w:val="subscript"/>
              </w:rPr>
              <w:t xml:space="preserve"> D</w:t>
            </w:r>
          </w:p>
        </w:tc>
        <w:tc>
          <w:tcPr>
            <w:tcW w:w="194" w:type="pct"/>
            <w:tcBorders>
              <w:top w:val="nil"/>
              <w:left w:val="nil"/>
              <w:bottom w:val="single" w:sz="4" w:space="0" w:color="auto"/>
              <w:right w:val="single" w:sz="4" w:space="0" w:color="auto"/>
            </w:tcBorders>
            <w:shd w:val="clear" w:color="auto" w:fill="auto"/>
            <w:noWrap/>
            <w:vAlign w:val="center"/>
            <w:hideMark/>
          </w:tcPr>
          <w:p w14:paraId="13F4BE6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0.17</w:t>
            </w:r>
          </w:p>
        </w:tc>
        <w:tc>
          <w:tcPr>
            <w:tcW w:w="235" w:type="pct"/>
            <w:tcBorders>
              <w:top w:val="nil"/>
              <w:left w:val="nil"/>
              <w:bottom w:val="single" w:sz="4" w:space="0" w:color="auto"/>
              <w:right w:val="single" w:sz="4" w:space="0" w:color="auto"/>
            </w:tcBorders>
            <w:shd w:val="clear" w:color="auto" w:fill="auto"/>
            <w:noWrap/>
            <w:vAlign w:val="center"/>
            <w:hideMark/>
          </w:tcPr>
          <w:p w14:paraId="2F38227F" w14:textId="0BEFAB84"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17902FC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11852C9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23</w:t>
            </w:r>
          </w:p>
        </w:tc>
        <w:tc>
          <w:tcPr>
            <w:tcW w:w="238" w:type="pct"/>
            <w:tcBorders>
              <w:top w:val="nil"/>
              <w:left w:val="nil"/>
              <w:bottom w:val="single" w:sz="4" w:space="0" w:color="auto"/>
              <w:right w:val="single" w:sz="4" w:space="0" w:color="auto"/>
            </w:tcBorders>
            <w:shd w:val="clear" w:color="auto" w:fill="auto"/>
            <w:noWrap/>
            <w:vAlign w:val="center"/>
            <w:hideMark/>
          </w:tcPr>
          <w:p w14:paraId="3D0BC9F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0850A67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12.060</w:t>
            </w:r>
          </w:p>
        </w:tc>
        <w:tc>
          <w:tcPr>
            <w:tcW w:w="208" w:type="pct"/>
            <w:tcBorders>
              <w:top w:val="nil"/>
              <w:left w:val="nil"/>
              <w:bottom w:val="single" w:sz="4" w:space="0" w:color="auto"/>
              <w:right w:val="single" w:sz="4" w:space="0" w:color="auto"/>
            </w:tcBorders>
            <w:shd w:val="clear" w:color="auto" w:fill="auto"/>
            <w:noWrap/>
            <w:vAlign w:val="center"/>
            <w:hideMark/>
          </w:tcPr>
          <w:p w14:paraId="190DBAA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7.280</w:t>
            </w:r>
          </w:p>
        </w:tc>
        <w:tc>
          <w:tcPr>
            <w:tcW w:w="179" w:type="pct"/>
            <w:tcBorders>
              <w:top w:val="nil"/>
              <w:left w:val="nil"/>
              <w:bottom w:val="single" w:sz="4" w:space="0" w:color="auto"/>
              <w:right w:val="single" w:sz="4" w:space="0" w:color="auto"/>
            </w:tcBorders>
            <w:shd w:val="clear" w:color="auto" w:fill="auto"/>
            <w:noWrap/>
            <w:vAlign w:val="center"/>
            <w:hideMark/>
          </w:tcPr>
          <w:p w14:paraId="3EBE79B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0.600</w:t>
            </w:r>
          </w:p>
        </w:tc>
        <w:tc>
          <w:tcPr>
            <w:tcW w:w="208" w:type="pct"/>
            <w:tcBorders>
              <w:top w:val="nil"/>
              <w:left w:val="nil"/>
              <w:bottom w:val="single" w:sz="4" w:space="0" w:color="auto"/>
              <w:right w:val="single" w:sz="4" w:space="0" w:color="auto"/>
            </w:tcBorders>
            <w:shd w:val="clear" w:color="auto" w:fill="auto"/>
            <w:noWrap/>
            <w:vAlign w:val="center"/>
            <w:hideMark/>
          </w:tcPr>
          <w:p w14:paraId="2C4FAA7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10.675</w:t>
            </w:r>
          </w:p>
        </w:tc>
        <w:tc>
          <w:tcPr>
            <w:tcW w:w="241" w:type="pct"/>
            <w:tcBorders>
              <w:top w:val="nil"/>
              <w:left w:val="nil"/>
              <w:bottom w:val="single" w:sz="4" w:space="0" w:color="auto"/>
              <w:right w:val="single" w:sz="4" w:space="0" w:color="auto"/>
            </w:tcBorders>
            <w:shd w:val="clear" w:color="auto" w:fill="auto"/>
            <w:noWrap/>
            <w:vAlign w:val="center"/>
            <w:hideMark/>
          </w:tcPr>
          <w:p w14:paraId="074C247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0.784</w:t>
            </w:r>
          </w:p>
        </w:tc>
        <w:tc>
          <w:tcPr>
            <w:tcW w:w="241" w:type="pct"/>
            <w:tcBorders>
              <w:top w:val="nil"/>
              <w:left w:val="nil"/>
              <w:bottom w:val="single" w:sz="4" w:space="0" w:color="auto"/>
              <w:right w:val="single" w:sz="4" w:space="0" w:color="auto"/>
            </w:tcBorders>
            <w:shd w:val="clear" w:color="auto" w:fill="auto"/>
            <w:noWrap/>
            <w:vAlign w:val="center"/>
            <w:hideMark/>
          </w:tcPr>
          <w:p w14:paraId="0F1F1B9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5.450</w:t>
            </w:r>
          </w:p>
        </w:tc>
        <w:tc>
          <w:tcPr>
            <w:tcW w:w="241" w:type="pct"/>
            <w:tcBorders>
              <w:top w:val="nil"/>
              <w:left w:val="nil"/>
              <w:bottom w:val="single" w:sz="4" w:space="0" w:color="auto"/>
              <w:right w:val="single" w:sz="4" w:space="0" w:color="auto"/>
            </w:tcBorders>
            <w:shd w:val="clear" w:color="auto" w:fill="auto"/>
            <w:noWrap/>
            <w:vAlign w:val="center"/>
            <w:hideMark/>
          </w:tcPr>
          <w:p w14:paraId="3772DC4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13.000</w:t>
            </w:r>
          </w:p>
        </w:tc>
        <w:tc>
          <w:tcPr>
            <w:tcW w:w="241" w:type="pct"/>
            <w:tcBorders>
              <w:top w:val="nil"/>
              <w:left w:val="nil"/>
              <w:bottom w:val="single" w:sz="4" w:space="0" w:color="auto"/>
              <w:right w:val="single" w:sz="4" w:space="0" w:color="auto"/>
            </w:tcBorders>
            <w:shd w:val="clear" w:color="auto" w:fill="auto"/>
            <w:noWrap/>
            <w:vAlign w:val="center"/>
            <w:hideMark/>
          </w:tcPr>
          <w:p w14:paraId="4C78866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16.500</w:t>
            </w:r>
          </w:p>
        </w:tc>
        <w:tc>
          <w:tcPr>
            <w:tcW w:w="227" w:type="pct"/>
            <w:tcBorders>
              <w:top w:val="nil"/>
              <w:left w:val="nil"/>
              <w:bottom w:val="single" w:sz="4" w:space="0" w:color="auto"/>
              <w:right w:val="single" w:sz="4" w:space="0" w:color="auto"/>
            </w:tcBorders>
            <w:shd w:val="clear" w:color="auto" w:fill="auto"/>
            <w:noWrap/>
            <w:vAlign w:val="center"/>
            <w:hideMark/>
          </w:tcPr>
          <w:p w14:paraId="46C7E5C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23.000</w:t>
            </w:r>
          </w:p>
        </w:tc>
        <w:tc>
          <w:tcPr>
            <w:tcW w:w="227" w:type="pct"/>
            <w:tcBorders>
              <w:top w:val="nil"/>
              <w:left w:val="nil"/>
              <w:bottom w:val="single" w:sz="4" w:space="0" w:color="auto"/>
              <w:right w:val="single" w:sz="4" w:space="0" w:color="auto"/>
            </w:tcBorders>
            <w:shd w:val="clear" w:color="auto" w:fill="auto"/>
            <w:noWrap/>
            <w:vAlign w:val="center"/>
            <w:hideMark/>
          </w:tcPr>
          <w:p w14:paraId="7DC688A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23.000</w:t>
            </w:r>
          </w:p>
        </w:tc>
        <w:tc>
          <w:tcPr>
            <w:tcW w:w="227" w:type="pct"/>
            <w:tcBorders>
              <w:top w:val="nil"/>
              <w:left w:val="nil"/>
              <w:bottom w:val="single" w:sz="4" w:space="0" w:color="auto"/>
              <w:right w:val="single" w:sz="4" w:space="0" w:color="auto"/>
            </w:tcBorders>
            <w:shd w:val="clear" w:color="auto" w:fill="auto"/>
            <w:noWrap/>
            <w:vAlign w:val="center"/>
            <w:hideMark/>
          </w:tcPr>
          <w:p w14:paraId="4476A4C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23.560</w:t>
            </w:r>
          </w:p>
        </w:tc>
        <w:tc>
          <w:tcPr>
            <w:tcW w:w="227" w:type="pct"/>
            <w:tcBorders>
              <w:top w:val="nil"/>
              <w:left w:val="nil"/>
              <w:bottom w:val="single" w:sz="4" w:space="0" w:color="auto"/>
              <w:right w:val="single" w:sz="4" w:space="0" w:color="auto"/>
            </w:tcBorders>
            <w:shd w:val="clear" w:color="auto" w:fill="auto"/>
            <w:noWrap/>
            <w:vAlign w:val="center"/>
            <w:hideMark/>
          </w:tcPr>
          <w:p w14:paraId="169C1BD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24.000</w:t>
            </w:r>
          </w:p>
        </w:tc>
        <w:tc>
          <w:tcPr>
            <w:tcW w:w="284" w:type="pct"/>
            <w:tcBorders>
              <w:top w:val="nil"/>
              <w:left w:val="nil"/>
              <w:bottom w:val="single" w:sz="4" w:space="0" w:color="auto"/>
              <w:right w:val="single" w:sz="4" w:space="0" w:color="auto"/>
            </w:tcBorders>
            <w:shd w:val="clear" w:color="auto" w:fill="auto"/>
            <w:noWrap/>
            <w:vAlign w:val="center"/>
            <w:hideMark/>
          </w:tcPr>
          <w:p w14:paraId="7DE5E89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0.3</w:t>
            </w:r>
          </w:p>
        </w:tc>
        <w:tc>
          <w:tcPr>
            <w:tcW w:w="260" w:type="pct"/>
            <w:tcBorders>
              <w:top w:val="nil"/>
              <w:left w:val="nil"/>
              <w:bottom w:val="single" w:sz="4" w:space="0" w:color="auto"/>
              <w:right w:val="single" w:sz="4" w:space="0" w:color="auto"/>
            </w:tcBorders>
            <w:shd w:val="clear" w:color="auto" w:fill="auto"/>
            <w:noWrap/>
            <w:vAlign w:val="center"/>
            <w:hideMark/>
          </w:tcPr>
          <w:p w14:paraId="7819CE7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1.8</w:t>
            </w:r>
          </w:p>
        </w:tc>
      </w:tr>
      <w:tr w:rsidR="00B51AD4" w:rsidRPr="00B51AD4" w14:paraId="775554E9"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30DE09CF" w14:textId="15FB954F"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Mg</w:t>
            </w:r>
            <w:r w:rsidRPr="00B51AD4">
              <w:rPr>
                <w:rFonts w:eastAsia="Times New Roman" w:cs="Times New Roman"/>
                <w:b/>
                <w:bCs/>
                <w:sz w:val="16"/>
                <w:szCs w:val="16"/>
                <w:vertAlign w:val="subscript"/>
              </w:rPr>
              <w:t xml:space="preserve"> T</w:t>
            </w:r>
          </w:p>
        </w:tc>
        <w:tc>
          <w:tcPr>
            <w:tcW w:w="194" w:type="pct"/>
            <w:tcBorders>
              <w:top w:val="nil"/>
              <w:left w:val="nil"/>
              <w:bottom w:val="single" w:sz="4" w:space="0" w:color="auto"/>
              <w:right w:val="single" w:sz="4" w:space="0" w:color="auto"/>
            </w:tcBorders>
            <w:shd w:val="clear" w:color="auto" w:fill="auto"/>
            <w:noWrap/>
            <w:vAlign w:val="center"/>
            <w:hideMark/>
          </w:tcPr>
          <w:p w14:paraId="512B178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0.81</w:t>
            </w:r>
          </w:p>
        </w:tc>
        <w:tc>
          <w:tcPr>
            <w:tcW w:w="235" w:type="pct"/>
            <w:tcBorders>
              <w:top w:val="nil"/>
              <w:left w:val="nil"/>
              <w:bottom w:val="single" w:sz="4" w:space="0" w:color="auto"/>
              <w:right w:val="single" w:sz="4" w:space="0" w:color="auto"/>
            </w:tcBorders>
            <w:shd w:val="clear" w:color="auto" w:fill="auto"/>
            <w:noWrap/>
            <w:vAlign w:val="center"/>
            <w:hideMark/>
          </w:tcPr>
          <w:p w14:paraId="7D325AE6" w14:textId="2FDFC562"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0FD626F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0.13</w:t>
            </w:r>
          </w:p>
        </w:tc>
        <w:tc>
          <w:tcPr>
            <w:tcW w:w="108" w:type="pct"/>
            <w:tcBorders>
              <w:top w:val="nil"/>
              <w:left w:val="nil"/>
              <w:bottom w:val="single" w:sz="4" w:space="0" w:color="auto"/>
              <w:right w:val="single" w:sz="4" w:space="0" w:color="auto"/>
            </w:tcBorders>
            <w:shd w:val="clear" w:color="auto" w:fill="auto"/>
            <w:noWrap/>
            <w:vAlign w:val="center"/>
            <w:hideMark/>
          </w:tcPr>
          <w:p w14:paraId="25A26E1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23</w:t>
            </w:r>
          </w:p>
        </w:tc>
        <w:tc>
          <w:tcPr>
            <w:tcW w:w="238" w:type="pct"/>
            <w:tcBorders>
              <w:top w:val="nil"/>
              <w:left w:val="nil"/>
              <w:bottom w:val="single" w:sz="4" w:space="0" w:color="auto"/>
              <w:right w:val="single" w:sz="4" w:space="0" w:color="auto"/>
            </w:tcBorders>
            <w:shd w:val="clear" w:color="auto" w:fill="auto"/>
            <w:noWrap/>
            <w:vAlign w:val="center"/>
            <w:hideMark/>
          </w:tcPr>
          <w:p w14:paraId="636601F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5B66D8A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4.274</w:t>
            </w:r>
          </w:p>
        </w:tc>
        <w:tc>
          <w:tcPr>
            <w:tcW w:w="208" w:type="pct"/>
            <w:tcBorders>
              <w:top w:val="nil"/>
              <w:left w:val="nil"/>
              <w:bottom w:val="single" w:sz="4" w:space="0" w:color="auto"/>
              <w:right w:val="single" w:sz="4" w:space="0" w:color="auto"/>
            </w:tcBorders>
            <w:shd w:val="clear" w:color="auto" w:fill="auto"/>
            <w:noWrap/>
            <w:vAlign w:val="center"/>
            <w:hideMark/>
          </w:tcPr>
          <w:p w14:paraId="1392F3D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1.060</w:t>
            </w:r>
          </w:p>
        </w:tc>
        <w:tc>
          <w:tcPr>
            <w:tcW w:w="179" w:type="pct"/>
            <w:tcBorders>
              <w:top w:val="nil"/>
              <w:left w:val="nil"/>
              <w:bottom w:val="single" w:sz="4" w:space="0" w:color="auto"/>
              <w:right w:val="single" w:sz="4" w:space="0" w:color="auto"/>
            </w:tcBorders>
            <w:shd w:val="clear" w:color="auto" w:fill="auto"/>
            <w:noWrap/>
            <w:vAlign w:val="center"/>
            <w:hideMark/>
          </w:tcPr>
          <w:p w14:paraId="07A118C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0.250</w:t>
            </w:r>
          </w:p>
        </w:tc>
        <w:tc>
          <w:tcPr>
            <w:tcW w:w="208" w:type="pct"/>
            <w:tcBorders>
              <w:top w:val="nil"/>
              <w:left w:val="nil"/>
              <w:bottom w:val="single" w:sz="4" w:space="0" w:color="auto"/>
              <w:right w:val="single" w:sz="4" w:space="0" w:color="auto"/>
            </w:tcBorders>
            <w:shd w:val="clear" w:color="auto" w:fill="auto"/>
            <w:noWrap/>
            <w:vAlign w:val="center"/>
            <w:hideMark/>
          </w:tcPr>
          <w:p w14:paraId="4A417C4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1.483</w:t>
            </w:r>
          </w:p>
        </w:tc>
        <w:tc>
          <w:tcPr>
            <w:tcW w:w="241" w:type="pct"/>
            <w:tcBorders>
              <w:top w:val="nil"/>
              <w:left w:val="nil"/>
              <w:bottom w:val="single" w:sz="4" w:space="0" w:color="auto"/>
              <w:right w:val="single" w:sz="4" w:space="0" w:color="auto"/>
            </w:tcBorders>
            <w:shd w:val="clear" w:color="auto" w:fill="auto"/>
            <w:noWrap/>
            <w:vAlign w:val="center"/>
            <w:hideMark/>
          </w:tcPr>
          <w:p w14:paraId="4D49FA7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2.600</w:t>
            </w:r>
          </w:p>
        </w:tc>
        <w:tc>
          <w:tcPr>
            <w:tcW w:w="241" w:type="pct"/>
            <w:tcBorders>
              <w:top w:val="nil"/>
              <w:left w:val="nil"/>
              <w:bottom w:val="single" w:sz="4" w:space="0" w:color="auto"/>
              <w:right w:val="single" w:sz="4" w:space="0" w:color="auto"/>
            </w:tcBorders>
            <w:shd w:val="clear" w:color="auto" w:fill="auto"/>
            <w:noWrap/>
            <w:vAlign w:val="center"/>
            <w:hideMark/>
          </w:tcPr>
          <w:p w14:paraId="2A1ADAC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3.250</w:t>
            </w:r>
          </w:p>
        </w:tc>
        <w:tc>
          <w:tcPr>
            <w:tcW w:w="241" w:type="pct"/>
            <w:tcBorders>
              <w:top w:val="nil"/>
              <w:left w:val="nil"/>
              <w:bottom w:val="single" w:sz="4" w:space="0" w:color="auto"/>
              <w:right w:val="single" w:sz="4" w:space="0" w:color="auto"/>
            </w:tcBorders>
            <w:shd w:val="clear" w:color="auto" w:fill="auto"/>
            <w:noWrap/>
            <w:vAlign w:val="center"/>
            <w:hideMark/>
          </w:tcPr>
          <w:p w14:paraId="6347266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4.400</w:t>
            </w:r>
          </w:p>
        </w:tc>
        <w:tc>
          <w:tcPr>
            <w:tcW w:w="241" w:type="pct"/>
            <w:tcBorders>
              <w:top w:val="nil"/>
              <w:left w:val="nil"/>
              <w:bottom w:val="single" w:sz="4" w:space="0" w:color="auto"/>
              <w:right w:val="single" w:sz="4" w:space="0" w:color="auto"/>
            </w:tcBorders>
            <w:shd w:val="clear" w:color="auto" w:fill="auto"/>
            <w:noWrap/>
            <w:vAlign w:val="center"/>
            <w:hideMark/>
          </w:tcPr>
          <w:p w14:paraId="3B994D2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5.050</w:t>
            </w:r>
          </w:p>
        </w:tc>
        <w:tc>
          <w:tcPr>
            <w:tcW w:w="227" w:type="pct"/>
            <w:tcBorders>
              <w:top w:val="nil"/>
              <w:left w:val="nil"/>
              <w:bottom w:val="single" w:sz="4" w:space="0" w:color="auto"/>
              <w:right w:val="single" w:sz="4" w:space="0" w:color="auto"/>
            </w:tcBorders>
            <w:shd w:val="clear" w:color="auto" w:fill="auto"/>
            <w:noWrap/>
            <w:vAlign w:val="center"/>
            <w:hideMark/>
          </w:tcPr>
          <w:p w14:paraId="0330D3A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5.640</w:t>
            </w:r>
          </w:p>
        </w:tc>
        <w:tc>
          <w:tcPr>
            <w:tcW w:w="227" w:type="pct"/>
            <w:tcBorders>
              <w:top w:val="nil"/>
              <w:left w:val="nil"/>
              <w:bottom w:val="single" w:sz="4" w:space="0" w:color="auto"/>
              <w:right w:val="single" w:sz="4" w:space="0" w:color="auto"/>
            </w:tcBorders>
            <w:shd w:val="clear" w:color="auto" w:fill="auto"/>
            <w:noWrap/>
            <w:vAlign w:val="center"/>
            <w:hideMark/>
          </w:tcPr>
          <w:p w14:paraId="0334F11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5.880</w:t>
            </w:r>
          </w:p>
        </w:tc>
        <w:tc>
          <w:tcPr>
            <w:tcW w:w="227" w:type="pct"/>
            <w:tcBorders>
              <w:top w:val="nil"/>
              <w:left w:val="nil"/>
              <w:bottom w:val="single" w:sz="4" w:space="0" w:color="auto"/>
              <w:right w:val="single" w:sz="4" w:space="0" w:color="auto"/>
            </w:tcBorders>
            <w:shd w:val="clear" w:color="auto" w:fill="auto"/>
            <w:noWrap/>
            <w:vAlign w:val="center"/>
            <w:hideMark/>
          </w:tcPr>
          <w:p w14:paraId="211181A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6.068</w:t>
            </w:r>
          </w:p>
        </w:tc>
        <w:tc>
          <w:tcPr>
            <w:tcW w:w="227" w:type="pct"/>
            <w:tcBorders>
              <w:top w:val="nil"/>
              <w:left w:val="nil"/>
              <w:bottom w:val="single" w:sz="4" w:space="0" w:color="auto"/>
              <w:right w:val="single" w:sz="4" w:space="0" w:color="auto"/>
            </w:tcBorders>
            <w:shd w:val="clear" w:color="auto" w:fill="auto"/>
            <w:noWrap/>
            <w:vAlign w:val="center"/>
            <w:hideMark/>
          </w:tcPr>
          <w:p w14:paraId="37A8D2E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6.200</w:t>
            </w:r>
          </w:p>
        </w:tc>
        <w:tc>
          <w:tcPr>
            <w:tcW w:w="284" w:type="pct"/>
            <w:tcBorders>
              <w:top w:val="nil"/>
              <w:left w:val="nil"/>
              <w:bottom w:val="single" w:sz="4" w:space="0" w:color="auto"/>
              <w:right w:val="single" w:sz="4" w:space="0" w:color="auto"/>
            </w:tcBorders>
            <w:shd w:val="clear" w:color="auto" w:fill="auto"/>
            <w:noWrap/>
            <w:vAlign w:val="center"/>
            <w:hideMark/>
          </w:tcPr>
          <w:p w14:paraId="62AF292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0.2</w:t>
            </w:r>
          </w:p>
        </w:tc>
        <w:tc>
          <w:tcPr>
            <w:tcW w:w="260" w:type="pct"/>
            <w:tcBorders>
              <w:top w:val="nil"/>
              <w:left w:val="nil"/>
              <w:bottom w:val="single" w:sz="4" w:space="0" w:color="auto"/>
              <w:right w:val="single" w:sz="4" w:space="0" w:color="auto"/>
            </w:tcBorders>
            <w:shd w:val="clear" w:color="auto" w:fill="auto"/>
            <w:noWrap/>
            <w:vAlign w:val="center"/>
            <w:hideMark/>
          </w:tcPr>
          <w:p w14:paraId="74C9A89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1.8</w:t>
            </w:r>
          </w:p>
        </w:tc>
      </w:tr>
      <w:tr w:rsidR="00B51AD4" w:rsidRPr="00B51AD4" w14:paraId="6F81E0CE"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1FA7675B" w14:textId="0A797270"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Mg</w:t>
            </w:r>
            <w:r w:rsidRPr="00B51AD4">
              <w:rPr>
                <w:rFonts w:eastAsia="Times New Roman" w:cs="Times New Roman"/>
                <w:b/>
                <w:bCs/>
                <w:sz w:val="16"/>
                <w:szCs w:val="16"/>
                <w:vertAlign w:val="subscript"/>
              </w:rPr>
              <w:t xml:space="preserve"> D</w:t>
            </w:r>
          </w:p>
        </w:tc>
        <w:tc>
          <w:tcPr>
            <w:tcW w:w="194" w:type="pct"/>
            <w:tcBorders>
              <w:top w:val="nil"/>
              <w:left w:val="nil"/>
              <w:bottom w:val="single" w:sz="4" w:space="0" w:color="auto"/>
              <w:right w:val="single" w:sz="4" w:space="0" w:color="auto"/>
            </w:tcBorders>
            <w:shd w:val="clear" w:color="auto" w:fill="auto"/>
            <w:noWrap/>
            <w:vAlign w:val="center"/>
            <w:hideMark/>
          </w:tcPr>
          <w:p w14:paraId="7434D98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0.60</w:t>
            </w:r>
          </w:p>
        </w:tc>
        <w:tc>
          <w:tcPr>
            <w:tcW w:w="235" w:type="pct"/>
            <w:tcBorders>
              <w:top w:val="nil"/>
              <w:left w:val="nil"/>
              <w:bottom w:val="single" w:sz="4" w:space="0" w:color="auto"/>
              <w:right w:val="single" w:sz="4" w:space="0" w:color="auto"/>
            </w:tcBorders>
            <w:shd w:val="clear" w:color="auto" w:fill="auto"/>
            <w:noWrap/>
            <w:vAlign w:val="center"/>
            <w:hideMark/>
          </w:tcPr>
          <w:p w14:paraId="2A894D0F" w14:textId="4BE2C8E9"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705E039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0.24</w:t>
            </w:r>
          </w:p>
        </w:tc>
        <w:tc>
          <w:tcPr>
            <w:tcW w:w="108" w:type="pct"/>
            <w:tcBorders>
              <w:top w:val="nil"/>
              <w:left w:val="nil"/>
              <w:bottom w:val="single" w:sz="4" w:space="0" w:color="auto"/>
              <w:right w:val="single" w:sz="4" w:space="0" w:color="auto"/>
            </w:tcBorders>
            <w:shd w:val="clear" w:color="auto" w:fill="auto"/>
            <w:noWrap/>
            <w:vAlign w:val="center"/>
            <w:hideMark/>
          </w:tcPr>
          <w:p w14:paraId="61BD0BE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23</w:t>
            </w:r>
          </w:p>
        </w:tc>
        <w:tc>
          <w:tcPr>
            <w:tcW w:w="238" w:type="pct"/>
            <w:tcBorders>
              <w:top w:val="nil"/>
              <w:left w:val="nil"/>
              <w:bottom w:val="single" w:sz="4" w:space="0" w:color="auto"/>
              <w:right w:val="single" w:sz="4" w:space="0" w:color="auto"/>
            </w:tcBorders>
            <w:shd w:val="clear" w:color="auto" w:fill="auto"/>
            <w:noWrap/>
            <w:vAlign w:val="center"/>
            <w:hideMark/>
          </w:tcPr>
          <w:p w14:paraId="2C7E788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0AE3BF0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3.896</w:t>
            </w:r>
          </w:p>
        </w:tc>
        <w:tc>
          <w:tcPr>
            <w:tcW w:w="208" w:type="pct"/>
            <w:tcBorders>
              <w:top w:val="nil"/>
              <w:left w:val="nil"/>
              <w:bottom w:val="single" w:sz="4" w:space="0" w:color="auto"/>
              <w:right w:val="single" w:sz="4" w:space="0" w:color="auto"/>
            </w:tcBorders>
            <w:shd w:val="clear" w:color="auto" w:fill="auto"/>
            <w:noWrap/>
            <w:vAlign w:val="center"/>
            <w:hideMark/>
          </w:tcPr>
          <w:p w14:paraId="5E24F29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0.860</w:t>
            </w:r>
          </w:p>
        </w:tc>
        <w:tc>
          <w:tcPr>
            <w:tcW w:w="179" w:type="pct"/>
            <w:tcBorders>
              <w:top w:val="nil"/>
              <w:left w:val="nil"/>
              <w:bottom w:val="single" w:sz="4" w:space="0" w:color="auto"/>
              <w:right w:val="single" w:sz="4" w:space="0" w:color="auto"/>
            </w:tcBorders>
            <w:shd w:val="clear" w:color="auto" w:fill="auto"/>
            <w:noWrap/>
            <w:vAlign w:val="center"/>
            <w:hideMark/>
          </w:tcPr>
          <w:p w14:paraId="4A7AA24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0.220</w:t>
            </w:r>
          </w:p>
        </w:tc>
        <w:tc>
          <w:tcPr>
            <w:tcW w:w="208" w:type="pct"/>
            <w:tcBorders>
              <w:top w:val="nil"/>
              <w:left w:val="nil"/>
              <w:bottom w:val="single" w:sz="4" w:space="0" w:color="auto"/>
              <w:right w:val="single" w:sz="4" w:space="0" w:color="auto"/>
            </w:tcBorders>
            <w:shd w:val="clear" w:color="auto" w:fill="auto"/>
            <w:noWrap/>
            <w:vAlign w:val="center"/>
            <w:hideMark/>
          </w:tcPr>
          <w:p w14:paraId="5DAF81E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1.038</w:t>
            </w:r>
          </w:p>
        </w:tc>
        <w:tc>
          <w:tcPr>
            <w:tcW w:w="241" w:type="pct"/>
            <w:tcBorders>
              <w:top w:val="nil"/>
              <w:left w:val="nil"/>
              <w:bottom w:val="single" w:sz="4" w:space="0" w:color="auto"/>
              <w:right w:val="single" w:sz="4" w:space="0" w:color="auto"/>
            </w:tcBorders>
            <w:shd w:val="clear" w:color="auto" w:fill="auto"/>
            <w:noWrap/>
            <w:vAlign w:val="center"/>
            <w:hideMark/>
          </w:tcPr>
          <w:p w14:paraId="3118A45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2.500</w:t>
            </w:r>
          </w:p>
        </w:tc>
        <w:tc>
          <w:tcPr>
            <w:tcW w:w="241" w:type="pct"/>
            <w:tcBorders>
              <w:top w:val="nil"/>
              <w:left w:val="nil"/>
              <w:bottom w:val="single" w:sz="4" w:space="0" w:color="auto"/>
              <w:right w:val="single" w:sz="4" w:space="0" w:color="auto"/>
            </w:tcBorders>
            <w:shd w:val="clear" w:color="auto" w:fill="auto"/>
            <w:noWrap/>
            <w:vAlign w:val="center"/>
            <w:hideMark/>
          </w:tcPr>
          <w:p w14:paraId="196644E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3.100</w:t>
            </w:r>
          </w:p>
        </w:tc>
        <w:tc>
          <w:tcPr>
            <w:tcW w:w="241" w:type="pct"/>
            <w:tcBorders>
              <w:top w:val="nil"/>
              <w:left w:val="nil"/>
              <w:bottom w:val="single" w:sz="4" w:space="0" w:color="auto"/>
              <w:right w:val="single" w:sz="4" w:space="0" w:color="auto"/>
            </w:tcBorders>
            <w:shd w:val="clear" w:color="auto" w:fill="auto"/>
            <w:noWrap/>
            <w:vAlign w:val="center"/>
            <w:hideMark/>
          </w:tcPr>
          <w:p w14:paraId="036DFF7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4.000</w:t>
            </w:r>
          </w:p>
        </w:tc>
        <w:tc>
          <w:tcPr>
            <w:tcW w:w="241" w:type="pct"/>
            <w:tcBorders>
              <w:top w:val="nil"/>
              <w:left w:val="nil"/>
              <w:bottom w:val="single" w:sz="4" w:space="0" w:color="auto"/>
              <w:right w:val="single" w:sz="4" w:space="0" w:color="auto"/>
            </w:tcBorders>
            <w:shd w:val="clear" w:color="auto" w:fill="auto"/>
            <w:noWrap/>
            <w:vAlign w:val="center"/>
            <w:hideMark/>
          </w:tcPr>
          <w:p w14:paraId="2DEEAF9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4.400</w:t>
            </w:r>
          </w:p>
        </w:tc>
        <w:tc>
          <w:tcPr>
            <w:tcW w:w="227" w:type="pct"/>
            <w:tcBorders>
              <w:top w:val="nil"/>
              <w:left w:val="nil"/>
              <w:bottom w:val="single" w:sz="4" w:space="0" w:color="auto"/>
              <w:right w:val="single" w:sz="4" w:space="0" w:color="auto"/>
            </w:tcBorders>
            <w:shd w:val="clear" w:color="auto" w:fill="auto"/>
            <w:noWrap/>
            <w:vAlign w:val="center"/>
            <w:hideMark/>
          </w:tcPr>
          <w:p w14:paraId="38D2ACD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5.160</w:t>
            </w:r>
          </w:p>
        </w:tc>
        <w:tc>
          <w:tcPr>
            <w:tcW w:w="227" w:type="pct"/>
            <w:tcBorders>
              <w:top w:val="nil"/>
              <w:left w:val="nil"/>
              <w:bottom w:val="single" w:sz="4" w:space="0" w:color="auto"/>
              <w:right w:val="single" w:sz="4" w:space="0" w:color="auto"/>
            </w:tcBorders>
            <w:shd w:val="clear" w:color="auto" w:fill="auto"/>
            <w:noWrap/>
            <w:vAlign w:val="center"/>
            <w:hideMark/>
          </w:tcPr>
          <w:p w14:paraId="053C7E8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5.200</w:t>
            </w:r>
          </w:p>
        </w:tc>
        <w:tc>
          <w:tcPr>
            <w:tcW w:w="227" w:type="pct"/>
            <w:tcBorders>
              <w:top w:val="nil"/>
              <w:left w:val="nil"/>
              <w:bottom w:val="single" w:sz="4" w:space="0" w:color="auto"/>
              <w:right w:val="single" w:sz="4" w:space="0" w:color="auto"/>
            </w:tcBorders>
            <w:shd w:val="clear" w:color="auto" w:fill="auto"/>
            <w:noWrap/>
            <w:vAlign w:val="center"/>
            <w:hideMark/>
          </w:tcPr>
          <w:p w14:paraId="7CCFE30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5.256</w:t>
            </w:r>
          </w:p>
        </w:tc>
        <w:tc>
          <w:tcPr>
            <w:tcW w:w="227" w:type="pct"/>
            <w:tcBorders>
              <w:top w:val="nil"/>
              <w:left w:val="nil"/>
              <w:bottom w:val="single" w:sz="4" w:space="0" w:color="auto"/>
              <w:right w:val="single" w:sz="4" w:space="0" w:color="auto"/>
            </w:tcBorders>
            <w:shd w:val="clear" w:color="auto" w:fill="auto"/>
            <w:noWrap/>
            <w:vAlign w:val="center"/>
            <w:hideMark/>
          </w:tcPr>
          <w:p w14:paraId="4E4479E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5.300</w:t>
            </w:r>
          </w:p>
        </w:tc>
        <w:tc>
          <w:tcPr>
            <w:tcW w:w="284" w:type="pct"/>
            <w:tcBorders>
              <w:top w:val="nil"/>
              <w:left w:val="nil"/>
              <w:bottom w:val="single" w:sz="4" w:space="0" w:color="auto"/>
              <w:right w:val="single" w:sz="4" w:space="0" w:color="auto"/>
            </w:tcBorders>
            <w:shd w:val="clear" w:color="auto" w:fill="auto"/>
            <w:noWrap/>
            <w:vAlign w:val="center"/>
            <w:hideMark/>
          </w:tcPr>
          <w:p w14:paraId="340552F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w:t>
            </w:r>
          </w:p>
        </w:tc>
        <w:tc>
          <w:tcPr>
            <w:tcW w:w="260" w:type="pct"/>
            <w:tcBorders>
              <w:top w:val="nil"/>
              <w:left w:val="nil"/>
              <w:bottom w:val="single" w:sz="4" w:space="0" w:color="auto"/>
              <w:right w:val="single" w:sz="4" w:space="0" w:color="auto"/>
            </w:tcBorders>
            <w:shd w:val="clear" w:color="auto" w:fill="auto"/>
            <w:noWrap/>
            <w:vAlign w:val="center"/>
            <w:hideMark/>
          </w:tcPr>
          <w:p w14:paraId="4B4D4CA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1.9</w:t>
            </w:r>
          </w:p>
        </w:tc>
      </w:tr>
      <w:tr w:rsidR="00B51AD4" w:rsidRPr="00B51AD4" w14:paraId="2FAB1891"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649A25A3" w14:textId="45BFE3F4"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K</w:t>
            </w:r>
            <w:r w:rsidRPr="00B51AD4">
              <w:rPr>
                <w:rFonts w:eastAsia="Times New Roman" w:cs="Times New Roman"/>
                <w:b/>
                <w:bCs/>
                <w:sz w:val="16"/>
                <w:szCs w:val="16"/>
                <w:vertAlign w:val="subscript"/>
              </w:rPr>
              <w:t xml:space="preserve"> T</w:t>
            </w:r>
          </w:p>
        </w:tc>
        <w:tc>
          <w:tcPr>
            <w:tcW w:w="194" w:type="pct"/>
            <w:tcBorders>
              <w:top w:val="nil"/>
              <w:left w:val="nil"/>
              <w:bottom w:val="single" w:sz="4" w:space="0" w:color="auto"/>
              <w:right w:val="single" w:sz="4" w:space="0" w:color="auto"/>
            </w:tcBorders>
            <w:shd w:val="clear" w:color="auto" w:fill="auto"/>
            <w:noWrap/>
            <w:vAlign w:val="center"/>
            <w:hideMark/>
          </w:tcPr>
          <w:p w14:paraId="08A2C02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0.10</w:t>
            </w:r>
          </w:p>
        </w:tc>
        <w:tc>
          <w:tcPr>
            <w:tcW w:w="235" w:type="pct"/>
            <w:tcBorders>
              <w:top w:val="nil"/>
              <w:left w:val="nil"/>
              <w:bottom w:val="single" w:sz="4" w:space="0" w:color="auto"/>
              <w:right w:val="single" w:sz="4" w:space="0" w:color="auto"/>
            </w:tcBorders>
            <w:shd w:val="clear" w:color="auto" w:fill="auto"/>
            <w:noWrap/>
            <w:vAlign w:val="center"/>
            <w:hideMark/>
          </w:tcPr>
          <w:p w14:paraId="66B234CA" w14:textId="4D45C2D9"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5DA0120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60E199C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23</w:t>
            </w:r>
          </w:p>
        </w:tc>
        <w:tc>
          <w:tcPr>
            <w:tcW w:w="238" w:type="pct"/>
            <w:tcBorders>
              <w:top w:val="nil"/>
              <w:left w:val="nil"/>
              <w:bottom w:val="single" w:sz="4" w:space="0" w:color="auto"/>
              <w:right w:val="single" w:sz="4" w:space="0" w:color="auto"/>
            </w:tcBorders>
            <w:shd w:val="clear" w:color="auto" w:fill="auto"/>
            <w:noWrap/>
            <w:vAlign w:val="center"/>
            <w:hideMark/>
          </w:tcPr>
          <w:p w14:paraId="49D50FF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0DD2DBD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2.496</w:t>
            </w:r>
          </w:p>
        </w:tc>
        <w:tc>
          <w:tcPr>
            <w:tcW w:w="208" w:type="pct"/>
            <w:tcBorders>
              <w:top w:val="nil"/>
              <w:left w:val="nil"/>
              <w:bottom w:val="single" w:sz="4" w:space="0" w:color="auto"/>
              <w:right w:val="single" w:sz="4" w:space="0" w:color="auto"/>
            </w:tcBorders>
            <w:shd w:val="clear" w:color="auto" w:fill="auto"/>
            <w:noWrap/>
            <w:vAlign w:val="center"/>
            <w:hideMark/>
          </w:tcPr>
          <w:p w14:paraId="6D49724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2.190</w:t>
            </w:r>
          </w:p>
        </w:tc>
        <w:tc>
          <w:tcPr>
            <w:tcW w:w="179" w:type="pct"/>
            <w:tcBorders>
              <w:top w:val="nil"/>
              <w:left w:val="nil"/>
              <w:bottom w:val="single" w:sz="4" w:space="0" w:color="auto"/>
              <w:right w:val="single" w:sz="4" w:space="0" w:color="auto"/>
            </w:tcBorders>
            <w:shd w:val="clear" w:color="auto" w:fill="auto"/>
            <w:noWrap/>
            <w:vAlign w:val="center"/>
            <w:hideMark/>
          </w:tcPr>
          <w:p w14:paraId="35B28C4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0.880</w:t>
            </w:r>
          </w:p>
        </w:tc>
        <w:tc>
          <w:tcPr>
            <w:tcW w:w="208" w:type="pct"/>
            <w:tcBorders>
              <w:top w:val="nil"/>
              <w:left w:val="nil"/>
              <w:bottom w:val="single" w:sz="4" w:space="0" w:color="auto"/>
              <w:right w:val="single" w:sz="4" w:space="0" w:color="auto"/>
            </w:tcBorders>
            <w:shd w:val="clear" w:color="auto" w:fill="auto"/>
            <w:noWrap/>
            <w:vAlign w:val="center"/>
            <w:hideMark/>
          </w:tcPr>
          <w:p w14:paraId="1DBB476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0.890</w:t>
            </w:r>
          </w:p>
        </w:tc>
        <w:tc>
          <w:tcPr>
            <w:tcW w:w="241" w:type="pct"/>
            <w:tcBorders>
              <w:top w:val="nil"/>
              <w:left w:val="nil"/>
              <w:bottom w:val="single" w:sz="4" w:space="0" w:color="auto"/>
              <w:right w:val="single" w:sz="4" w:space="0" w:color="auto"/>
            </w:tcBorders>
            <w:shd w:val="clear" w:color="auto" w:fill="auto"/>
            <w:noWrap/>
            <w:vAlign w:val="center"/>
            <w:hideMark/>
          </w:tcPr>
          <w:p w14:paraId="34AEC6D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1.100</w:t>
            </w:r>
          </w:p>
        </w:tc>
        <w:tc>
          <w:tcPr>
            <w:tcW w:w="241" w:type="pct"/>
            <w:tcBorders>
              <w:top w:val="nil"/>
              <w:left w:val="nil"/>
              <w:bottom w:val="single" w:sz="4" w:space="0" w:color="auto"/>
              <w:right w:val="single" w:sz="4" w:space="0" w:color="auto"/>
            </w:tcBorders>
            <w:shd w:val="clear" w:color="auto" w:fill="auto"/>
            <w:noWrap/>
            <w:vAlign w:val="center"/>
            <w:hideMark/>
          </w:tcPr>
          <w:p w14:paraId="300F9F3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1.550</w:t>
            </w:r>
          </w:p>
        </w:tc>
        <w:tc>
          <w:tcPr>
            <w:tcW w:w="241" w:type="pct"/>
            <w:tcBorders>
              <w:top w:val="nil"/>
              <w:left w:val="nil"/>
              <w:bottom w:val="single" w:sz="4" w:space="0" w:color="auto"/>
              <w:right w:val="single" w:sz="4" w:space="0" w:color="auto"/>
            </w:tcBorders>
            <w:shd w:val="clear" w:color="auto" w:fill="auto"/>
            <w:noWrap/>
            <w:vAlign w:val="center"/>
            <w:hideMark/>
          </w:tcPr>
          <w:p w14:paraId="625CE5A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2.000</w:t>
            </w:r>
          </w:p>
        </w:tc>
        <w:tc>
          <w:tcPr>
            <w:tcW w:w="241" w:type="pct"/>
            <w:tcBorders>
              <w:top w:val="nil"/>
              <w:left w:val="nil"/>
              <w:bottom w:val="single" w:sz="4" w:space="0" w:color="auto"/>
              <w:right w:val="single" w:sz="4" w:space="0" w:color="auto"/>
            </w:tcBorders>
            <w:shd w:val="clear" w:color="auto" w:fill="auto"/>
            <w:noWrap/>
            <w:vAlign w:val="center"/>
            <w:hideMark/>
          </w:tcPr>
          <w:p w14:paraId="20E28F6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2.700</w:t>
            </w:r>
          </w:p>
        </w:tc>
        <w:tc>
          <w:tcPr>
            <w:tcW w:w="227" w:type="pct"/>
            <w:tcBorders>
              <w:top w:val="nil"/>
              <w:left w:val="nil"/>
              <w:bottom w:val="single" w:sz="4" w:space="0" w:color="auto"/>
              <w:right w:val="single" w:sz="4" w:space="0" w:color="auto"/>
            </w:tcBorders>
            <w:shd w:val="clear" w:color="auto" w:fill="auto"/>
            <w:noWrap/>
            <w:vAlign w:val="center"/>
            <w:hideMark/>
          </w:tcPr>
          <w:p w14:paraId="2EA55A6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3.280</w:t>
            </w:r>
          </w:p>
        </w:tc>
        <w:tc>
          <w:tcPr>
            <w:tcW w:w="227" w:type="pct"/>
            <w:tcBorders>
              <w:top w:val="nil"/>
              <w:left w:val="nil"/>
              <w:bottom w:val="single" w:sz="4" w:space="0" w:color="auto"/>
              <w:right w:val="single" w:sz="4" w:space="0" w:color="auto"/>
            </w:tcBorders>
            <w:shd w:val="clear" w:color="auto" w:fill="auto"/>
            <w:noWrap/>
            <w:vAlign w:val="center"/>
            <w:hideMark/>
          </w:tcPr>
          <w:p w14:paraId="188A33C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3.390</w:t>
            </w:r>
          </w:p>
        </w:tc>
        <w:tc>
          <w:tcPr>
            <w:tcW w:w="227" w:type="pct"/>
            <w:tcBorders>
              <w:top w:val="nil"/>
              <w:left w:val="nil"/>
              <w:bottom w:val="single" w:sz="4" w:space="0" w:color="auto"/>
              <w:right w:val="single" w:sz="4" w:space="0" w:color="auto"/>
            </w:tcBorders>
            <w:shd w:val="clear" w:color="auto" w:fill="auto"/>
            <w:noWrap/>
            <w:vAlign w:val="center"/>
            <w:hideMark/>
          </w:tcPr>
          <w:p w14:paraId="08F0432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8.216</w:t>
            </w:r>
          </w:p>
        </w:tc>
        <w:tc>
          <w:tcPr>
            <w:tcW w:w="227" w:type="pct"/>
            <w:tcBorders>
              <w:top w:val="nil"/>
              <w:left w:val="nil"/>
              <w:bottom w:val="single" w:sz="4" w:space="0" w:color="auto"/>
              <w:right w:val="single" w:sz="4" w:space="0" w:color="auto"/>
            </w:tcBorders>
            <w:shd w:val="clear" w:color="auto" w:fill="auto"/>
            <w:noWrap/>
            <w:vAlign w:val="center"/>
            <w:hideMark/>
          </w:tcPr>
          <w:p w14:paraId="044C6F4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12.000</w:t>
            </w:r>
          </w:p>
        </w:tc>
        <w:tc>
          <w:tcPr>
            <w:tcW w:w="284" w:type="pct"/>
            <w:tcBorders>
              <w:top w:val="nil"/>
              <w:left w:val="nil"/>
              <w:bottom w:val="single" w:sz="4" w:space="0" w:color="auto"/>
              <w:right w:val="single" w:sz="4" w:space="0" w:color="auto"/>
            </w:tcBorders>
            <w:shd w:val="clear" w:color="auto" w:fill="auto"/>
            <w:noWrap/>
            <w:vAlign w:val="center"/>
            <w:hideMark/>
          </w:tcPr>
          <w:p w14:paraId="0354ECC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3.8</w:t>
            </w:r>
          </w:p>
        </w:tc>
        <w:tc>
          <w:tcPr>
            <w:tcW w:w="260" w:type="pct"/>
            <w:tcBorders>
              <w:top w:val="nil"/>
              <w:left w:val="nil"/>
              <w:bottom w:val="single" w:sz="4" w:space="0" w:color="auto"/>
              <w:right w:val="single" w:sz="4" w:space="0" w:color="auto"/>
            </w:tcBorders>
            <w:shd w:val="clear" w:color="auto" w:fill="auto"/>
            <w:noWrap/>
            <w:vAlign w:val="center"/>
            <w:hideMark/>
          </w:tcPr>
          <w:p w14:paraId="6C0C51C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17.0</w:t>
            </w:r>
          </w:p>
        </w:tc>
      </w:tr>
      <w:tr w:rsidR="00B51AD4" w:rsidRPr="00B51AD4" w14:paraId="3D4D3435"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51DA3D3B" w14:textId="486A6BC3"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K</w:t>
            </w:r>
            <w:r w:rsidRPr="00B51AD4">
              <w:rPr>
                <w:rFonts w:eastAsia="Times New Roman" w:cs="Times New Roman"/>
                <w:b/>
                <w:bCs/>
                <w:sz w:val="16"/>
                <w:szCs w:val="16"/>
                <w:vertAlign w:val="subscript"/>
              </w:rPr>
              <w:t xml:space="preserve"> D</w:t>
            </w:r>
          </w:p>
        </w:tc>
        <w:tc>
          <w:tcPr>
            <w:tcW w:w="194" w:type="pct"/>
            <w:tcBorders>
              <w:top w:val="nil"/>
              <w:left w:val="nil"/>
              <w:bottom w:val="single" w:sz="4" w:space="0" w:color="auto"/>
              <w:right w:val="single" w:sz="4" w:space="0" w:color="auto"/>
            </w:tcBorders>
            <w:shd w:val="clear" w:color="auto" w:fill="auto"/>
            <w:noWrap/>
            <w:vAlign w:val="center"/>
            <w:hideMark/>
          </w:tcPr>
          <w:p w14:paraId="3C6BD00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0.07</w:t>
            </w:r>
          </w:p>
        </w:tc>
        <w:tc>
          <w:tcPr>
            <w:tcW w:w="235" w:type="pct"/>
            <w:tcBorders>
              <w:top w:val="nil"/>
              <w:left w:val="nil"/>
              <w:bottom w:val="single" w:sz="4" w:space="0" w:color="auto"/>
              <w:right w:val="single" w:sz="4" w:space="0" w:color="auto"/>
            </w:tcBorders>
            <w:shd w:val="clear" w:color="auto" w:fill="auto"/>
            <w:noWrap/>
            <w:vAlign w:val="center"/>
            <w:hideMark/>
          </w:tcPr>
          <w:p w14:paraId="0F17B2D3" w14:textId="2121E9D2"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1B33F0D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32AA433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23</w:t>
            </w:r>
          </w:p>
        </w:tc>
        <w:tc>
          <w:tcPr>
            <w:tcW w:w="238" w:type="pct"/>
            <w:tcBorders>
              <w:top w:val="nil"/>
              <w:left w:val="nil"/>
              <w:bottom w:val="single" w:sz="4" w:space="0" w:color="auto"/>
              <w:right w:val="single" w:sz="4" w:space="0" w:color="auto"/>
            </w:tcBorders>
            <w:shd w:val="clear" w:color="auto" w:fill="auto"/>
            <w:noWrap/>
            <w:vAlign w:val="center"/>
            <w:hideMark/>
          </w:tcPr>
          <w:p w14:paraId="48E06A4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645AA1A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1.747</w:t>
            </w:r>
          </w:p>
        </w:tc>
        <w:tc>
          <w:tcPr>
            <w:tcW w:w="208" w:type="pct"/>
            <w:tcBorders>
              <w:top w:val="nil"/>
              <w:left w:val="nil"/>
              <w:bottom w:val="single" w:sz="4" w:space="0" w:color="auto"/>
              <w:right w:val="single" w:sz="4" w:space="0" w:color="auto"/>
            </w:tcBorders>
            <w:shd w:val="clear" w:color="auto" w:fill="auto"/>
            <w:noWrap/>
            <w:vAlign w:val="center"/>
            <w:hideMark/>
          </w:tcPr>
          <w:p w14:paraId="03F763E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0.610</w:t>
            </w:r>
          </w:p>
        </w:tc>
        <w:tc>
          <w:tcPr>
            <w:tcW w:w="179" w:type="pct"/>
            <w:tcBorders>
              <w:top w:val="nil"/>
              <w:left w:val="nil"/>
              <w:bottom w:val="single" w:sz="4" w:space="0" w:color="auto"/>
              <w:right w:val="single" w:sz="4" w:space="0" w:color="auto"/>
            </w:tcBorders>
            <w:shd w:val="clear" w:color="auto" w:fill="auto"/>
            <w:noWrap/>
            <w:vAlign w:val="center"/>
            <w:hideMark/>
          </w:tcPr>
          <w:p w14:paraId="44C124A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0.350</w:t>
            </w:r>
          </w:p>
        </w:tc>
        <w:tc>
          <w:tcPr>
            <w:tcW w:w="208" w:type="pct"/>
            <w:tcBorders>
              <w:top w:val="nil"/>
              <w:left w:val="nil"/>
              <w:bottom w:val="single" w:sz="4" w:space="0" w:color="auto"/>
              <w:right w:val="single" w:sz="4" w:space="0" w:color="auto"/>
            </w:tcBorders>
            <w:shd w:val="clear" w:color="auto" w:fill="auto"/>
            <w:noWrap/>
            <w:vAlign w:val="center"/>
            <w:hideMark/>
          </w:tcPr>
          <w:p w14:paraId="40A9202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0.445</w:t>
            </w:r>
          </w:p>
        </w:tc>
        <w:tc>
          <w:tcPr>
            <w:tcW w:w="241" w:type="pct"/>
            <w:tcBorders>
              <w:top w:val="nil"/>
              <w:left w:val="nil"/>
              <w:bottom w:val="single" w:sz="4" w:space="0" w:color="auto"/>
              <w:right w:val="single" w:sz="4" w:space="0" w:color="auto"/>
            </w:tcBorders>
            <w:shd w:val="clear" w:color="auto" w:fill="auto"/>
            <w:noWrap/>
            <w:vAlign w:val="center"/>
            <w:hideMark/>
          </w:tcPr>
          <w:p w14:paraId="33430BB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0.972</w:t>
            </w:r>
          </w:p>
        </w:tc>
        <w:tc>
          <w:tcPr>
            <w:tcW w:w="241" w:type="pct"/>
            <w:tcBorders>
              <w:top w:val="nil"/>
              <w:left w:val="nil"/>
              <w:bottom w:val="single" w:sz="4" w:space="0" w:color="auto"/>
              <w:right w:val="single" w:sz="4" w:space="0" w:color="auto"/>
            </w:tcBorders>
            <w:shd w:val="clear" w:color="auto" w:fill="auto"/>
            <w:noWrap/>
            <w:vAlign w:val="center"/>
            <w:hideMark/>
          </w:tcPr>
          <w:p w14:paraId="2E25A1B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1.200</w:t>
            </w:r>
          </w:p>
        </w:tc>
        <w:tc>
          <w:tcPr>
            <w:tcW w:w="241" w:type="pct"/>
            <w:tcBorders>
              <w:top w:val="nil"/>
              <w:left w:val="nil"/>
              <w:bottom w:val="single" w:sz="4" w:space="0" w:color="auto"/>
              <w:right w:val="single" w:sz="4" w:space="0" w:color="auto"/>
            </w:tcBorders>
            <w:shd w:val="clear" w:color="auto" w:fill="auto"/>
            <w:noWrap/>
            <w:vAlign w:val="center"/>
            <w:hideMark/>
          </w:tcPr>
          <w:p w14:paraId="74B96D0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1.700</w:t>
            </w:r>
          </w:p>
        </w:tc>
        <w:tc>
          <w:tcPr>
            <w:tcW w:w="241" w:type="pct"/>
            <w:tcBorders>
              <w:top w:val="nil"/>
              <w:left w:val="nil"/>
              <w:bottom w:val="single" w:sz="4" w:space="0" w:color="auto"/>
              <w:right w:val="single" w:sz="4" w:space="0" w:color="auto"/>
            </w:tcBorders>
            <w:shd w:val="clear" w:color="auto" w:fill="auto"/>
            <w:noWrap/>
            <w:vAlign w:val="center"/>
            <w:hideMark/>
          </w:tcPr>
          <w:p w14:paraId="0897877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1.950</w:t>
            </w:r>
          </w:p>
        </w:tc>
        <w:tc>
          <w:tcPr>
            <w:tcW w:w="227" w:type="pct"/>
            <w:tcBorders>
              <w:top w:val="nil"/>
              <w:left w:val="nil"/>
              <w:bottom w:val="single" w:sz="4" w:space="0" w:color="auto"/>
              <w:right w:val="single" w:sz="4" w:space="0" w:color="auto"/>
            </w:tcBorders>
            <w:shd w:val="clear" w:color="auto" w:fill="auto"/>
            <w:noWrap/>
            <w:vAlign w:val="center"/>
            <w:hideMark/>
          </w:tcPr>
          <w:p w14:paraId="3833F05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2.860</w:t>
            </w:r>
          </w:p>
        </w:tc>
        <w:tc>
          <w:tcPr>
            <w:tcW w:w="227" w:type="pct"/>
            <w:tcBorders>
              <w:top w:val="nil"/>
              <w:left w:val="nil"/>
              <w:bottom w:val="single" w:sz="4" w:space="0" w:color="auto"/>
              <w:right w:val="single" w:sz="4" w:space="0" w:color="auto"/>
            </w:tcBorders>
            <w:shd w:val="clear" w:color="auto" w:fill="auto"/>
            <w:noWrap/>
            <w:vAlign w:val="center"/>
            <w:hideMark/>
          </w:tcPr>
          <w:p w14:paraId="3B98F25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2.900</w:t>
            </w:r>
          </w:p>
        </w:tc>
        <w:tc>
          <w:tcPr>
            <w:tcW w:w="227" w:type="pct"/>
            <w:tcBorders>
              <w:top w:val="nil"/>
              <w:left w:val="nil"/>
              <w:bottom w:val="single" w:sz="4" w:space="0" w:color="auto"/>
              <w:right w:val="single" w:sz="4" w:space="0" w:color="auto"/>
            </w:tcBorders>
            <w:shd w:val="clear" w:color="auto" w:fill="auto"/>
            <w:noWrap/>
            <w:vAlign w:val="center"/>
            <w:hideMark/>
          </w:tcPr>
          <w:p w14:paraId="75966D5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2.956</w:t>
            </w:r>
          </w:p>
        </w:tc>
        <w:tc>
          <w:tcPr>
            <w:tcW w:w="227" w:type="pct"/>
            <w:tcBorders>
              <w:top w:val="nil"/>
              <w:left w:val="nil"/>
              <w:bottom w:val="single" w:sz="4" w:space="0" w:color="auto"/>
              <w:right w:val="single" w:sz="4" w:space="0" w:color="auto"/>
            </w:tcBorders>
            <w:shd w:val="clear" w:color="auto" w:fill="auto"/>
            <w:noWrap/>
            <w:vAlign w:val="center"/>
            <w:hideMark/>
          </w:tcPr>
          <w:p w14:paraId="26ED8C1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3.000</w:t>
            </w:r>
          </w:p>
        </w:tc>
        <w:tc>
          <w:tcPr>
            <w:tcW w:w="284" w:type="pct"/>
            <w:tcBorders>
              <w:top w:val="nil"/>
              <w:left w:val="nil"/>
              <w:bottom w:val="single" w:sz="4" w:space="0" w:color="auto"/>
              <w:right w:val="single" w:sz="4" w:space="0" w:color="auto"/>
            </w:tcBorders>
            <w:shd w:val="clear" w:color="auto" w:fill="auto"/>
            <w:noWrap/>
            <w:vAlign w:val="center"/>
            <w:hideMark/>
          </w:tcPr>
          <w:p w14:paraId="0224B81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0.8</w:t>
            </w:r>
          </w:p>
        </w:tc>
        <w:tc>
          <w:tcPr>
            <w:tcW w:w="260" w:type="pct"/>
            <w:tcBorders>
              <w:top w:val="nil"/>
              <w:left w:val="nil"/>
              <w:bottom w:val="single" w:sz="4" w:space="0" w:color="auto"/>
              <w:right w:val="single" w:sz="4" w:space="0" w:color="auto"/>
            </w:tcBorders>
            <w:shd w:val="clear" w:color="auto" w:fill="auto"/>
            <w:noWrap/>
            <w:vAlign w:val="center"/>
            <w:hideMark/>
          </w:tcPr>
          <w:p w14:paraId="55B5DF8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2.7</w:t>
            </w:r>
          </w:p>
        </w:tc>
      </w:tr>
      <w:tr w:rsidR="00B51AD4" w:rsidRPr="00B51AD4" w14:paraId="79E089E5" w14:textId="77777777" w:rsidTr="0027474C">
        <w:trPr>
          <w:trHeight w:val="272"/>
        </w:trPr>
        <w:tc>
          <w:tcPr>
            <w:tcW w:w="819" w:type="pct"/>
            <w:vMerge w:val="restart"/>
            <w:tcBorders>
              <w:top w:val="nil"/>
              <w:left w:val="single" w:sz="4" w:space="0" w:color="auto"/>
              <w:bottom w:val="single" w:sz="4" w:space="0" w:color="auto"/>
              <w:right w:val="single" w:sz="4" w:space="0" w:color="auto"/>
            </w:tcBorders>
            <w:shd w:val="clear" w:color="auto" w:fill="auto"/>
            <w:vAlign w:val="center"/>
            <w:hideMark/>
          </w:tcPr>
          <w:p w14:paraId="55D8B0E4" w14:textId="1E50EEE0"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Na</w:t>
            </w:r>
            <w:r w:rsidRPr="00B51AD4">
              <w:rPr>
                <w:rFonts w:eastAsia="Times New Roman" w:cs="Times New Roman"/>
                <w:b/>
                <w:bCs/>
                <w:sz w:val="16"/>
                <w:szCs w:val="16"/>
                <w:vertAlign w:val="subscript"/>
              </w:rPr>
              <w:t xml:space="preserve"> T</w:t>
            </w:r>
          </w:p>
        </w:tc>
        <w:tc>
          <w:tcPr>
            <w:tcW w:w="1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06FA4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27BCAC1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RS</w:t>
            </w:r>
          </w:p>
        </w:tc>
        <w:tc>
          <w:tcPr>
            <w:tcW w:w="183" w:type="pct"/>
            <w:tcBorders>
              <w:top w:val="nil"/>
              <w:left w:val="nil"/>
              <w:bottom w:val="single" w:sz="4" w:space="0" w:color="auto"/>
              <w:right w:val="single" w:sz="4" w:space="0" w:color="auto"/>
            </w:tcBorders>
            <w:shd w:val="clear" w:color="auto" w:fill="auto"/>
            <w:noWrap/>
            <w:vAlign w:val="center"/>
            <w:hideMark/>
          </w:tcPr>
          <w:p w14:paraId="0C22EC0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0.57</w:t>
            </w:r>
          </w:p>
        </w:tc>
        <w:tc>
          <w:tcPr>
            <w:tcW w:w="108" w:type="pct"/>
            <w:tcBorders>
              <w:top w:val="nil"/>
              <w:left w:val="nil"/>
              <w:bottom w:val="single" w:sz="4" w:space="0" w:color="auto"/>
              <w:right w:val="single" w:sz="4" w:space="0" w:color="auto"/>
            </w:tcBorders>
            <w:shd w:val="clear" w:color="auto" w:fill="auto"/>
            <w:noWrap/>
            <w:vAlign w:val="center"/>
            <w:hideMark/>
          </w:tcPr>
          <w:p w14:paraId="32C4FA0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11</w:t>
            </w:r>
          </w:p>
        </w:tc>
        <w:tc>
          <w:tcPr>
            <w:tcW w:w="238" w:type="pct"/>
            <w:tcBorders>
              <w:top w:val="nil"/>
              <w:left w:val="nil"/>
              <w:bottom w:val="single" w:sz="4" w:space="0" w:color="auto"/>
              <w:right w:val="single" w:sz="4" w:space="0" w:color="auto"/>
            </w:tcBorders>
            <w:shd w:val="clear" w:color="auto" w:fill="auto"/>
            <w:noWrap/>
            <w:vAlign w:val="center"/>
            <w:hideMark/>
          </w:tcPr>
          <w:p w14:paraId="49B85DD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40F5F58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10.700</w:t>
            </w:r>
          </w:p>
        </w:tc>
        <w:tc>
          <w:tcPr>
            <w:tcW w:w="208" w:type="pct"/>
            <w:tcBorders>
              <w:top w:val="nil"/>
              <w:left w:val="nil"/>
              <w:bottom w:val="single" w:sz="4" w:space="0" w:color="auto"/>
              <w:right w:val="single" w:sz="4" w:space="0" w:color="auto"/>
            </w:tcBorders>
            <w:shd w:val="clear" w:color="auto" w:fill="auto"/>
            <w:noWrap/>
            <w:vAlign w:val="center"/>
            <w:hideMark/>
          </w:tcPr>
          <w:p w14:paraId="36D7FFE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5.430</w:t>
            </w:r>
          </w:p>
        </w:tc>
        <w:tc>
          <w:tcPr>
            <w:tcW w:w="179" w:type="pct"/>
            <w:tcBorders>
              <w:top w:val="nil"/>
              <w:left w:val="nil"/>
              <w:bottom w:val="single" w:sz="4" w:space="0" w:color="auto"/>
              <w:right w:val="single" w:sz="4" w:space="0" w:color="auto"/>
            </w:tcBorders>
            <w:shd w:val="clear" w:color="auto" w:fill="auto"/>
            <w:noWrap/>
            <w:vAlign w:val="center"/>
            <w:hideMark/>
          </w:tcPr>
          <w:p w14:paraId="1780F09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0.510</w:t>
            </w:r>
          </w:p>
        </w:tc>
        <w:tc>
          <w:tcPr>
            <w:tcW w:w="208" w:type="pct"/>
            <w:tcBorders>
              <w:top w:val="nil"/>
              <w:left w:val="nil"/>
              <w:bottom w:val="single" w:sz="4" w:space="0" w:color="auto"/>
              <w:right w:val="single" w:sz="4" w:space="0" w:color="auto"/>
            </w:tcBorders>
            <w:shd w:val="clear" w:color="auto" w:fill="auto"/>
            <w:noWrap/>
            <w:vAlign w:val="center"/>
            <w:hideMark/>
          </w:tcPr>
          <w:p w14:paraId="4899FEF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6.968</w:t>
            </w:r>
          </w:p>
        </w:tc>
        <w:tc>
          <w:tcPr>
            <w:tcW w:w="241" w:type="pct"/>
            <w:tcBorders>
              <w:top w:val="nil"/>
              <w:left w:val="nil"/>
              <w:bottom w:val="single" w:sz="4" w:space="0" w:color="auto"/>
              <w:right w:val="single" w:sz="4" w:space="0" w:color="auto"/>
            </w:tcBorders>
            <w:shd w:val="clear" w:color="auto" w:fill="auto"/>
            <w:noWrap/>
            <w:vAlign w:val="center"/>
            <w:hideMark/>
          </w:tcPr>
          <w:p w14:paraId="56D6E8C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3.800</w:t>
            </w:r>
          </w:p>
        </w:tc>
        <w:tc>
          <w:tcPr>
            <w:tcW w:w="241" w:type="pct"/>
            <w:tcBorders>
              <w:top w:val="nil"/>
              <w:left w:val="nil"/>
              <w:bottom w:val="single" w:sz="4" w:space="0" w:color="auto"/>
              <w:right w:val="single" w:sz="4" w:space="0" w:color="auto"/>
            </w:tcBorders>
            <w:shd w:val="clear" w:color="auto" w:fill="auto"/>
            <w:noWrap/>
            <w:vAlign w:val="center"/>
            <w:hideMark/>
          </w:tcPr>
          <w:p w14:paraId="0DABEF3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6.450</w:t>
            </w:r>
          </w:p>
        </w:tc>
        <w:tc>
          <w:tcPr>
            <w:tcW w:w="241" w:type="pct"/>
            <w:tcBorders>
              <w:top w:val="nil"/>
              <w:left w:val="nil"/>
              <w:bottom w:val="single" w:sz="4" w:space="0" w:color="auto"/>
              <w:right w:val="single" w:sz="4" w:space="0" w:color="auto"/>
            </w:tcBorders>
            <w:shd w:val="clear" w:color="auto" w:fill="auto"/>
            <w:noWrap/>
            <w:vAlign w:val="center"/>
            <w:hideMark/>
          </w:tcPr>
          <w:p w14:paraId="1805905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9.700</w:t>
            </w:r>
          </w:p>
        </w:tc>
        <w:tc>
          <w:tcPr>
            <w:tcW w:w="241" w:type="pct"/>
            <w:tcBorders>
              <w:top w:val="nil"/>
              <w:left w:val="nil"/>
              <w:bottom w:val="single" w:sz="4" w:space="0" w:color="auto"/>
              <w:right w:val="single" w:sz="4" w:space="0" w:color="auto"/>
            </w:tcBorders>
            <w:shd w:val="clear" w:color="auto" w:fill="auto"/>
            <w:noWrap/>
            <w:vAlign w:val="center"/>
            <w:hideMark/>
          </w:tcPr>
          <w:p w14:paraId="287F0E4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14.000</w:t>
            </w:r>
          </w:p>
        </w:tc>
        <w:tc>
          <w:tcPr>
            <w:tcW w:w="227" w:type="pct"/>
            <w:tcBorders>
              <w:top w:val="nil"/>
              <w:left w:val="nil"/>
              <w:bottom w:val="single" w:sz="4" w:space="0" w:color="auto"/>
              <w:right w:val="single" w:sz="4" w:space="0" w:color="auto"/>
            </w:tcBorders>
            <w:shd w:val="clear" w:color="auto" w:fill="auto"/>
            <w:noWrap/>
            <w:vAlign w:val="center"/>
            <w:hideMark/>
          </w:tcPr>
          <w:p w14:paraId="2D53AE3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15.000</w:t>
            </w:r>
          </w:p>
        </w:tc>
        <w:tc>
          <w:tcPr>
            <w:tcW w:w="227" w:type="pct"/>
            <w:tcBorders>
              <w:top w:val="nil"/>
              <w:left w:val="nil"/>
              <w:bottom w:val="single" w:sz="4" w:space="0" w:color="auto"/>
              <w:right w:val="single" w:sz="4" w:space="0" w:color="auto"/>
            </w:tcBorders>
            <w:shd w:val="clear" w:color="auto" w:fill="auto"/>
            <w:noWrap/>
            <w:vAlign w:val="center"/>
            <w:hideMark/>
          </w:tcPr>
          <w:p w14:paraId="7E4FF19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18.500</w:t>
            </w:r>
          </w:p>
        </w:tc>
        <w:tc>
          <w:tcPr>
            <w:tcW w:w="227" w:type="pct"/>
            <w:tcBorders>
              <w:top w:val="nil"/>
              <w:left w:val="nil"/>
              <w:bottom w:val="single" w:sz="4" w:space="0" w:color="auto"/>
              <w:right w:val="single" w:sz="4" w:space="0" w:color="auto"/>
            </w:tcBorders>
            <w:shd w:val="clear" w:color="auto" w:fill="auto"/>
            <w:noWrap/>
            <w:vAlign w:val="center"/>
            <w:hideMark/>
          </w:tcPr>
          <w:p w14:paraId="5BF4E84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20.600</w:t>
            </w:r>
          </w:p>
        </w:tc>
        <w:tc>
          <w:tcPr>
            <w:tcW w:w="227" w:type="pct"/>
            <w:tcBorders>
              <w:top w:val="nil"/>
              <w:left w:val="nil"/>
              <w:bottom w:val="single" w:sz="4" w:space="0" w:color="auto"/>
              <w:right w:val="single" w:sz="4" w:space="0" w:color="auto"/>
            </w:tcBorders>
            <w:shd w:val="clear" w:color="auto" w:fill="auto"/>
            <w:noWrap/>
            <w:vAlign w:val="center"/>
            <w:hideMark/>
          </w:tcPr>
          <w:p w14:paraId="5D7EE5B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22.000</w:t>
            </w:r>
          </w:p>
        </w:tc>
        <w:tc>
          <w:tcPr>
            <w:tcW w:w="284" w:type="pct"/>
            <w:tcBorders>
              <w:top w:val="nil"/>
              <w:left w:val="nil"/>
              <w:bottom w:val="single" w:sz="4" w:space="0" w:color="auto"/>
              <w:right w:val="single" w:sz="4" w:space="0" w:color="auto"/>
            </w:tcBorders>
            <w:shd w:val="clear" w:color="auto" w:fill="auto"/>
            <w:noWrap/>
            <w:vAlign w:val="center"/>
            <w:hideMark/>
          </w:tcPr>
          <w:p w14:paraId="6840ABF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0.6</w:t>
            </w:r>
          </w:p>
        </w:tc>
        <w:tc>
          <w:tcPr>
            <w:tcW w:w="260" w:type="pct"/>
            <w:tcBorders>
              <w:top w:val="nil"/>
              <w:left w:val="nil"/>
              <w:bottom w:val="single" w:sz="4" w:space="0" w:color="auto"/>
              <w:right w:val="single" w:sz="4" w:space="0" w:color="auto"/>
            </w:tcBorders>
            <w:shd w:val="clear" w:color="auto" w:fill="auto"/>
            <w:noWrap/>
            <w:vAlign w:val="center"/>
            <w:hideMark/>
          </w:tcPr>
          <w:p w14:paraId="141161C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2.7</w:t>
            </w:r>
          </w:p>
        </w:tc>
      </w:tr>
      <w:tr w:rsidR="00B51AD4" w:rsidRPr="00B51AD4" w14:paraId="72576788" w14:textId="77777777" w:rsidTr="0027474C">
        <w:trPr>
          <w:trHeight w:val="272"/>
        </w:trPr>
        <w:tc>
          <w:tcPr>
            <w:tcW w:w="819" w:type="pct"/>
            <w:vMerge/>
            <w:tcBorders>
              <w:top w:val="nil"/>
              <w:left w:val="single" w:sz="4" w:space="0" w:color="auto"/>
              <w:bottom w:val="single" w:sz="4" w:space="0" w:color="auto"/>
              <w:right w:val="single" w:sz="4" w:space="0" w:color="auto"/>
            </w:tcBorders>
            <w:vAlign w:val="center"/>
            <w:hideMark/>
          </w:tcPr>
          <w:p w14:paraId="36171366" w14:textId="77777777" w:rsidR="00B51AD4" w:rsidRPr="00B51AD4" w:rsidRDefault="00B51AD4" w:rsidP="00B51AD4">
            <w:pPr>
              <w:spacing w:line="240" w:lineRule="auto"/>
              <w:jc w:val="left"/>
              <w:rPr>
                <w:rFonts w:eastAsia="Times New Roman" w:cs="Times New Roman"/>
                <w:b/>
                <w:bCs/>
                <w:sz w:val="16"/>
                <w:szCs w:val="16"/>
              </w:rPr>
            </w:pPr>
          </w:p>
        </w:tc>
        <w:tc>
          <w:tcPr>
            <w:tcW w:w="194" w:type="pct"/>
            <w:vMerge/>
            <w:tcBorders>
              <w:top w:val="nil"/>
              <w:left w:val="single" w:sz="4" w:space="0" w:color="auto"/>
              <w:bottom w:val="single" w:sz="4" w:space="0" w:color="auto"/>
              <w:right w:val="single" w:sz="4" w:space="0" w:color="auto"/>
            </w:tcBorders>
            <w:vAlign w:val="center"/>
            <w:hideMark/>
          </w:tcPr>
          <w:p w14:paraId="2E4FF79D" w14:textId="77777777" w:rsidR="00B51AD4" w:rsidRPr="00B51AD4" w:rsidRDefault="00B51AD4" w:rsidP="00B51AD4">
            <w:pPr>
              <w:spacing w:line="240" w:lineRule="auto"/>
              <w:jc w:val="left"/>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14:paraId="4CDB076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DS</w:t>
            </w:r>
          </w:p>
        </w:tc>
        <w:tc>
          <w:tcPr>
            <w:tcW w:w="183" w:type="pct"/>
            <w:tcBorders>
              <w:top w:val="nil"/>
              <w:left w:val="nil"/>
              <w:bottom w:val="single" w:sz="4" w:space="0" w:color="auto"/>
              <w:right w:val="single" w:sz="4" w:space="0" w:color="auto"/>
            </w:tcBorders>
            <w:shd w:val="clear" w:color="auto" w:fill="auto"/>
            <w:noWrap/>
            <w:vAlign w:val="center"/>
            <w:hideMark/>
          </w:tcPr>
          <w:p w14:paraId="09B8755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0.98</w:t>
            </w:r>
          </w:p>
        </w:tc>
        <w:tc>
          <w:tcPr>
            <w:tcW w:w="108" w:type="pct"/>
            <w:tcBorders>
              <w:top w:val="nil"/>
              <w:left w:val="nil"/>
              <w:bottom w:val="single" w:sz="4" w:space="0" w:color="auto"/>
              <w:right w:val="single" w:sz="4" w:space="0" w:color="auto"/>
            </w:tcBorders>
            <w:shd w:val="clear" w:color="auto" w:fill="auto"/>
            <w:noWrap/>
            <w:vAlign w:val="center"/>
            <w:hideMark/>
          </w:tcPr>
          <w:p w14:paraId="047AE39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12</w:t>
            </w:r>
          </w:p>
        </w:tc>
        <w:tc>
          <w:tcPr>
            <w:tcW w:w="238" w:type="pct"/>
            <w:tcBorders>
              <w:top w:val="nil"/>
              <w:left w:val="nil"/>
              <w:bottom w:val="single" w:sz="4" w:space="0" w:color="auto"/>
              <w:right w:val="single" w:sz="4" w:space="0" w:color="auto"/>
            </w:tcBorders>
            <w:shd w:val="clear" w:color="auto" w:fill="auto"/>
            <w:noWrap/>
            <w:vAlign w:val="center"/>
            <w:hideMark/>
          </w:tcPr>
          <w:p w14:paraId="797A3F9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61E784D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19.333</w:t>
            </w:r>
          </w:p>
        </w:tc>
        <w:tc>
          <w:tcPr>
            <w:tcW w:w="208" w:type="pct"/>
            <w:tcBorders>
              <w:top w:val="nil"/>
              <w:left w:val="nil"/>
              <w:bottom w:val="single" w:sz="4" w:space="0" w:color="auto"/>
              <w:right w:val="single" w:sz="4" w:space="0" w:color="auto"/>
            </w:tcBorders>
            <w:shd w:val="clear" w:color="auto" w:fill="auto"/>
            <w:noWrap/>
            <w:vAlign w:val="center"/>
            <w:hideMark/>
          </w:tcPr>
          <w:p w14:paraId="09DFEA1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7.940</w:t>
            </w:r>
          </w:p>
        </w:tc>
        <w:tc>
          <w:tcPr>
            <w:tcW w:w="179" w:type="pct"/>
            <w:tcBorders>
              <w:top w:val="nil"/>
              <w:left w:val="nil"/>
              <w:bottom w:val="single" w:sz="4" w:space="0" w:color="auto"/>
              <w:right w:val="single" w:sz="4" w:space="0" w:color="auto"/>
            </w:tcBorders>
            <w:shd w:val="clear" w:color="auto" w:fill="auto"/>
            <w:noWrap/>
            <w:vAlign w:val="center"/>
            <w:hideMark/>
          </w:tcPr>
          <w:p w14:paraId="6E2396B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0.410</w:t>
            </w:r>
          </w:p>
        </w:tc>
        <w:tc>
          <w:tcPr>
            <w:tcW w:w="208" w:type="pct"/>
            <w:tcBorders>
              <w:top w:val="nil"/>
              <w:left w:val="nil"/>
              <w:bottom w:val="single" w:sz="4" w:space="0" w:color="auto"/>
              <w:right w:val="single" w:sz="4" w:space="0" w:color="auto"/>
            </w:tcBorders>
            <w:shd w:val="clear" w:color="auto" w:fill="auto"/>
            <w:noWrap/>
            <w:vAlign w:val="center"/>
            <w:hideMark/>
          </w:tcPr>
          <w:p w14:paraId="6659028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8.154</w:t>
            </w:r>
          </w:p>
        </w:tc>
        <w:tc>
          <w:tcPr>
            <w:tcW w:w="241" w:type="pct"/>
            <w:tcBorders>
              <w:top w:val="nil"/>
              <w:left w:val="nil"/>
              <w:bottom w:val="single" w:sz="4" w:space="0" w:color="auto"/>
              <w:right w:val="single" w:sz="4" w:space="0" w:color="auto"/>
            </w:tcBorders>
            <w:shd w:val="clear" w:color="auto" w:fill="auto"/>
            <w:noWrap/>
            <w:vAlign w:val="center"/>
            <w:hideMark/>
          </w:tcPr>
          <w:p w14:paraId="7FC3DDF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6.000</w:t>
            </w:r>
          </w:p>
        </w:tc>
        <w:tc>
          <w:tcPr>
            <w:tcW w:w="241" w:type="pct"/>
            <w:tcBorders>
              <w:top w:val="nil"/>
              <w:left w:val="nil"/>
              <w:bottom w:val="single" w:sz="4" w:space="0" w:color="auto"/>
              <w:right w:val="single" w:sz="4" w:space="0" w:color="auto"/>
            </w:tcBorders>
            <w:shd w:val="clear" w:color="auto" w:fill="auto"/>
            <w:noWrap/>
            <w:vAlign w:val="center"/>
            <w:hideMark/>
          </w:tcPr>
          <w:p w14:paraId="182771E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13.750</w:t>
            </w:r>
          </w:p>
        </w:tc>
        <w:tc>
          <w:tcPr>
            <w:tcW w:w="241" w:type="pct"/>
            <w:tcBorders>
              <w:top w:val="nil"/>
              <w:left w:val="nil"/>
              <w:bottom w:val="single" w:sz="4" w:space="0" w:color="auto"/>
              <w:right w:val="single" w:sz="4" w:space="0" w:color="auto"/>
            </w:tcBorders>
            <w:shd w:val="clear" w:color="auto" w:fill="auto"/>
            <w:noWrap/>
            <w:vAlign w:val="center"/>
            <w:hideMark/>
          </w:tcPr>
          <w:p w14:paraId="3C485EB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20.000</w:t>
            </w:r>
          </w:p>
        </w:tc>
        <w:tc>
          <w:tcPr>
            <w:tcW w:w="241" w:type="pct"/>
            <w:tcBorders>
              <w:top w:val="nil"/>
              <w:left w:val="nil"/>
              <w:bottom w:val="single" w:sz="4" w:space="0" w:color="auto"/>
              <w:right w:val="single" w:sz="4" w:space="0" w:color="auto"/>
            </w:tcBorders>
            <w:shd w:val="clear" w:color="auto" w:fill="auto"/>
            <w:noWrap/>
            <w:vAlign w:val="center"/>
            <w:hideMark/>
          </w:tcPr>
          <w:p w14:paraId="3F6753A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24.250</w:t>
            </w:r>
          </w:p>
        </w:tc>
        <w:tc>
          <w:tcPr>
            <w:tcW w:w="227" w:type="pct"/>
            <w:tcBorders>
              <w:top w:val="nil"/>
              <w:left w:val="nil"/>
              <w:bottom w:val="single" w:sz="4" w:space="0" w:color="auto"/>
              <w:right w:val="single" w:sz="4" w:space="0" w:color="auto"/>
            </w:tcBorders>
            <w:shd w:val="clear" w:color="auto" w:fill="auto"/>
            <w:noWrap/>
            <w:vAlign w:val="center"/>
            <w:hideMark/>
          </w:tcPr>
          <w:p w14:paraId="79FFE83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29.500</w:t>
            </w:r>
          </w:p>
        </w:tc>
        <w:tc>
          <w:tcPr>
            <w:tcW w:w="227" w:type="pct"/>
            <w:tcBorders>
              <w:top w:val="nil"/>
              <w:left w:val="nil"/>
              <w:bottom w:val="single" w:sz="4" w:space="0" w:color="auto"/>
              <w:right w:val="single" w:sz="4" w:space="0" w:color="auto"/>
            </w:tcBorders>
            <w:shd w:val="clear" w:color="auto" w:fill="auto"/>
            <w:noWrap/>
            <w:vAlign w:val="center"/>
            <w:hideMark/>
          </w:tcPr>
          <w:p w14:paraId="697D07B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31.350</w:t>
            </w:r>
          </w:p>
        </w:tc>
        <w:tc>
          <w:tcPr>
            <w:tcW w:w="227" w:type="pct"/>
            <w:tcBorders>
              <w:top w:val="nil"/>
              <w:left w:val="nil"/>
              <w:bottom w:val="single" w:sz="4" w:space="0" w:color="auto"/>
              <w:right w:val="single" w:sz="4" w:space="0" w:color="auto"/>
            </w:tcBorders>
            <w:shd w:val="clear" w:color="auto" w:fill="auto"/>
            <w:noWrap/>
            <w:vAlign w:val="center"/>
            <w:hideMark/>
          </w:tcPr>
          <w:p w14:paraId="7C9E8B2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32.340</w:t>
            </w:r>
          </w:p>
        </w:tc>
        <w:tc>
          <w:tcPr>
            <w:tcW w:w="227" w:type="pct"/>
            <w:tcBorders>
              <w:top w:val="nil"/>
              <w:left w:val="nil"/>
              <w:bottom w:val="single" w:sz="4" w:space="0" w:color="auto"/>
              <w:right w:val="single" w:sz="4" w:space="0" w:color="auto"/>
            </w:tcBorders>
            <w:shd w:val="clear" w:color="auto" w:fill="auto"/>
            <w:noWrap/>
            <w:vAlign w:val="center"/>
            <w:hideMark/>
          </w:tcPr>
          <w:p w14:paraId="694CC7B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33.000</w:t>
            </w:r>
          </w:p>
        </w:tc>
        <w:tc>
          <w:tcPr>
            <w:tcW w:w="284" w:type="pct"/>
            <w:tcBorders>
              <w:top w:val="nil"/>
              <w:left w:val="nil"/>
              <w:bottom w:val="single" w:sz="4" w:space="0" w:color="auto"/>
              <w:right w:val="single" w:sz="4" w:space="0" w:color="auto"/>
            </w:tcBorders>
            <w:shd w:val="clear" w:color="auto" w:fill="auto"/>
            <w:noWrap/>
            <w:vAlign w:val="center"/>
            <w:hideMark/>
          </w:tcPr>
          <w:p w14:paraId="4197414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w:t>
            </w:r>
          </w:p>
        </w:tc>
        <w:tc>
          <w:tcPr>
            <w:tcW w:w="260" w:type="pct"/>
            <w:tcBorders>
              <w:top w:val="nil"/>
              <w:left w:val="nil"/>
              <w:bottom w:val="single" w:sz="4" w:space="0" w:color="auto"/>
              <w:right w:val="single" w:sz="4" w:space="0" w:color="auto"/>
            </w:tcBorders>
            <w:shd w:val="clear" w:color="auto" w:fill="auto"/>
            <w:noWrap/>
            <w:vAlign w:val="center"/>
            <w:hideMark/>
          </w:tcPr>
          <w:p w14:paraId="62AF18C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2.2</w:t>
            </w:r>
          </w:p>
        </w:tc>
      </w:tr>
      <w:tr w:rsidR="00B51AD4" w:rsidRPr="00B51AD4" w14:paraId="743FAF7B" w14:textId="77777777" w:rsidTr="0027474C">
        <w:trPr>
          <w:trHeight w:val="272"/>
        </w:trPr>
        <w:tc>
          <w:tcPr>
            <w:tcW w:w="819" w:type="pct"/>
            <w:vMerge w:val="restart"/>
            <w:tcBorders>
              <w:top w:val="nil"/>
              <w:left w:val="single" w:sz="4" w:space="0" w:color="auto"/>
              <w:bottom w:val="single" w:sz="4" w:space="0" w:color="auto"/>
              <w:right w:val="single" w:sz="4" w:space="0" w:color="auto"/>
            </w:tcBorders>
            <w:shd w:val="clear" w:color="auto" w:fill="auto"/>
            <w:vAlign w:val="center"/>
            <w:hideMark/>
          </w:tcPr>
          <w:p w14:paraId="1E2BBE4D" w14:textId="7A3DEB28"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Na</w:t>
            </w:r>
            <w:r w:rsidRPr="00B51AD4">
              <w:rPr>
                <w:rFonts w:eastAsia="Times New Roman" w:cs="Times New Roman"/>
                <w:b/>
                <w:bCs/>
                <w:sz w:val="16"/>
                <w:szCs w:val="16"/>
                <w:vertAlign w:val="subscript"/>
              </w:rPr>
              <w:t xml:space="preserve"> D</w:t>
            </w:r>
          </w:p>
        </w:tc>
        <w:tc>
          <w:tcPr>
            <w:tcW w:w="1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30470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4A225E3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RS</w:t>
            </w:r>
          </w:p>
        </w:tc>
        <w:tc>
          <w:tcPr>
            <w:tcW w:w="183" w:type="pct"/>
            <w:tcBorders>
              <w:top w:val="nil"/>
              <w:left w:val="nil"/>
              <w:bottom w:val="single" w:sz="4" w:space="0" w:color="auto"/>
              <w:right w:val="single" w:sz="4" w:space="0" w:color="auto"/>
            </w:tcBorders>
            <w:shd w:val="clear" w:color="auto" w:fill="auto"/>
            <w:noWrap/>
            <w:vAlign w:val="center"/>
            <w:hideMark/>
          </w:tcPr>
          <w:p w14:paraId="238643E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0.59</w:t>
            </w:r>
          </w:p>
        </w:tc>
        <w:tc>
          <w:tcPr>
            <w:tcW w:w="108" w:type="pct"/>
            <w:tcBorders>
              <w:top w:val="nil"/>
              <w:left w:val="nil"/>
              <w:bottom w:val="single" w:sz="4" w:space="0" w:color="auto"/>
              <w:right w:val="single" w:sz="4" w:space="0" w:color="auto"/>
            </w:tcBorders>
            <w:shd w:val="clear" w:color="auto" w:fill="auto"/>
            <w:noWrap/>
            <w:vAlign w:val="center"/>
            <w:hideMark/>
          </w:tcPr>
          <w:p w14:paraId="70E86E9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11</w:t>
            </w:r>
          </w:p>
        </w:tc>
        <w:tc>
          <w:tcPr>
            <w:tcW w:w="238" w:type="pct"/>
            <w:tcBorders>
              <w:top w:val="nil"/>
              <w:left w:val="nil"/>
              <w:bottom w:val="single" w:sz="4" w:space="0" w:color="auto"/>
              <w:right w:val="single" w:sz="4" w:space="0" w:color="auto"/>
            </w:tcBorders>
            <w:shd w:val="clear" w:color="auto" w:fill="auto"/>
            <w:noWrap/>
            <w:vAlign w:val="center"/>
            <w:hideMark/>
          </w:tcPr>
          <w:p w14:paraId="1FE7064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7CE9660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9.582</w:t>
            </w:r>
          </w:p>
        </w:tc>
        <w:tc>
          <w:tcPr>
            <w:tcW w:w="208" w:type="pct"/>
            <w:tcBorders>
              <w:top w:val="nil"/>
              <w:left w:val="nil"/>
              <w:bottom w:val="single" w:sz="4" w:space="0" w:color="auto"/>
              <w:right w:val="single" w:sz="4" w:space="0" w:color="auto"/>
            </w:tcBorders>
            <w:shd w:val="clear" w:color="auto" w:fill="auto"/>
            <w:noWrap/>
            <w:vAlign w:val="center"/>
            <w:hideMark/>
          </w:tcPr>
          <w:p w14:paraId="20FCF5C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4.680</w:t>
            </w:r>
          </w:p>
        </w:tc>
        <w:tc>
          <w:tcPr>
            <w:tcW w:w="179" w:type="pct"/>
            <w:tcBorders>
              <w:top w:val="nil"/>
              <w:left w:val="nil"/>
              <w:bottom w:val="single" w:sz="4" w:space="0" w:color="auto"/>
              <w:right w:val="single" w:sz="4" w:space="0" w:color="auto"/>
            </w:tcBorders>
            <w:shd w:val="clear" w:color="auto" w:fill="auto"/>
            <w:noWrap/>
            <w:vAlign w:val="center"/>
            <w:hideMark/>
          </w:tcPr>
          <w:p w14:paraId="236D093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0.490</w:t>
            </w:r>
          </w:p>
        </w:tc>
        <w:tc>
          <w:tcPr>
            <w:tcW w:w="208" w:type="pct"/>
            <w:tcBorders>
              <w:top w:val="nil"/>
              <w:left w:val="nil"/>
              <w:bottom w:val="single" w:sz="4" w:space="0" w:color="auto"/>
              <w:right w:val="single" w:sz="4" w:space="0" w:color="auto"/>
            </w:tcBorders>
            <w:shd w:val="clear" w:color="auto" w:fill="auto"/>
            <w:noWrap/>
            <w:vAlign w:val="center"/>
            <w:hideMark/>
          </w:tcPr>
          <w:p w14:paraId="29065DF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5.189</w:t>
            </w:r>
          </w:p>
        </w:tc>
        <w:tc>
          <w:tcPr>
            <w:tcW w:w="241" w:type="pct"/>
            <w:tcBorders>
              <w:top w:val="nil"/>
              <w:left w:val="nil"/>
              <w:bottom w:val="single" w:sz="4" w:space="0" w:color="auto"/>
              <w:right w:val="single" w:sz="4" w:space="0" w:color="auto"/>
            </w:tcBorders>
            <w:shd w:val="clear" w:color="auto" w:fill="auto"/>
            <w:noWrap/>
            <w:vAlign w:val="center"/>
            <w:hideMark/>
          </w:tcPr>
          <w:p w14:paraId="74508DC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3.700</w:t>
            </w:r>
          </w:p>
        </w:tc>
        <w:tc>
          <w:tcPr>
            <w:tcW w:w="241" w:type="pct"/>
            <w:tcBorders>
              <w:top w:val="nil"/>
              <w:left w:val="nil"/>
              <w:bottom w:val="single" w:sz="4" w:space="0" w:color="auto"/>
              <w:right w:val="single" w:sz="4" w:space="0" w:color="auto"/>
            </w:tcBorders>
            <w:shd w:val="clear" w:color="auto" w:fill="auto"/>
            <w:noWrap/>
            <w:vAlign w:val="center"/>
            <w:hideMark/>
          </w:tcPr>
          <w:p w14:paraId="515CB19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6.050</w:t>
            </w:r>
          </w:p>
        </w:tc>
        <w:tc>
          <w:tcPr>
            <w:tcW w:w="241" w:type="pct"/>
            <w:tcBorders>
              <w:top w:val="nil"/>
              <w:left w:val="nil"/>
              <w:bottom w:val="single" w:sz="4" w:space="0" w:color="auto"/>
              <w:right w:val="single" w:sz="4" w:space="0" w:color="auto"/>
            </w:tcBorders>
            <w:shd w:val="clear" w:color="auto" w:fill="auto"/>
            <w:noWrap/>
            <w:vAlign w:val="center"/>
            <w:hideMark/>
          </w:tcPr>
          <w:p w14:paraId="6C169A1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8.300</w:t>
            </w:r>
          </w:p>
        </w:tc>
        <w:tc>
          <w:tcPr>
            <w:tcW w:w="241" w:type="pct"/>
            <w:tcBorders>
              <w:top w:val="nil"/>
              <w:left w:val="nil"/>
              <w:bottom w:val="single" w:sz="4" w:space="0" w:color="auto"/>
              <w:right w:val="single" w:sz="4" w:space="0" w:color="auto"/>
            </w:tcBorders>
            <w:shd w:val="clear" w:color="auto" w:fill="auto"/>
            <w:noWrap/>
            <w:vAlign w:val="center"/>
            <w:hideMark/>
          </w:tcPr>
          <w:p w14:paraId="3A225E3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12.500</w:t>
            </w:r>
          </w:p>
        </w:tc>
        <w:tc>
          <w:tcPr>
            <w:tcW w:w="227" w:type="pct"/>
            <w:tcBorders>
              <w:top w:val="nil"/>
              <w:left w:val="nil"/>
              <w:bottom w:val="single" w:sz="4" w:space="0" w:color="auto"/>
              <w:right w:val="single" w:sz="4" w:space="0" w:color="auto"/>
            </w:tcBorders>
            <w:shd w:val="clear" w:color="auto" w:fill="auto"/>
            <w:noWrap/>
            <w:vAlign w:val="center"/>
            <w:hideMark/>
          </w:tcPr>
          <w:p w14:paraId="53843EC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15.000</w:t>
            </w:r>
          </w:p>
        </w:tc>
        <w:tc>
          <w:tcPr>
            <w:tcW w:w="227" w:type="pct"/>
            <w:tcBorders>
              <w:top w:val="nil"/>
              <w:left w:val="nil"/>
              <w:bottom w:val="single" w:sz="4" w:space="0" w:color="auto"/>
              <w:right w:val="single" w:sz="4" w:space="0" w:color="auto"/>
            </w:tcBorders>
            <w:shd w:val="clear" w:color="auto" w:fill="auto"/>
            <w:noWrap/>
            <w:vAlign w:val="center"/>
            <w:hideMark/>
          </w:tcPr>
          <w:p w14:paraId="1368AB3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16.500</w:t>
            </w:r>
          </w:p>
        </w:tc>
        <w:tc>
          <w:tcPr>
            <w:tcW w:w="227" w:type="pct"/>
            <w:tcBorders>
              <w:top w:val="nil"/>
              <w:left w:val="nil"/>
              <w:bottom w:val="single" w:sz="4" w:space="0" w:color="auto"/>
              <w:right w:val="single" w:sz="4" w:space="0" w:color="auto"/>
            </w:tcBorders>
            <w:shd w:val="clear" w:color="auto" w:fill="auto"/>
            <w:noWrap/>
            <w:vAlign w:val="center"/>
            <w:hideMark/>
          </w:tcPr>
          <w:p w14:paraId="317C1CF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17.400</w:t>
            </w:r>
          </w:p>
        </w:tc>
        <w:tc>
          <w:tcPr>
            <w:tcW w:w="227" w:type="pct"/>
            <w:tcBorders>
              <w:top w:val="nil"/>
              <w:left w:val="nil"/>
              <w:bottom w:val="single" w:sz="4" w:space="0" w:color="auto"/>
              <w:right w:val="single" w:sz="4" w:space="0" w:color="auto"/>
            </w:tcBorders>
            <w:shd w:val="clear" w:color="auto" w:fill="auto"/>
            <w:noWrap/>
            <w:vAlign w:val="center"/>
            <w:hideMark/>
          </w:tcPr>
          <w:p w14:paraId="016F0E7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18.000</w:t>
            </w:r>
          </w:p>
        </w:tc>
        <w:tc>
          <w:tcPr>
            <w:tcW w:w="284" w:type="pct"/>
            <w:tcBorders>
              <w:top w:val="nil"/>
              <w:left w:val="nil"/>
              <w:bottom w:val="single" w:sz="4" w:space="0" w:color="auto"/>
              <w:right w:val="single" w:sz="4" w:space="0" w:color="auto"/>
            </w:tcBorders>
            <w:shd w:val="clear" w:color="auto" w:fill="auto"/>
            <w:noWrap/>
            <w:vAlign w:val="center"/>
            <w:hideMark/>
          </w:tcPr>
          <w:p w14:paraId="1C8B891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0.4</w:t>
            </w:r>
          </w:p>
        </w:tc>
        <w:tc>
          <w:tcPr>
            <w:tcW w:w="260" w:type="pct"/>
            <w:tcBorders>
              <w:top w:val="nil"/>
              <w:left w:val="nil"/>
              <w:bottom w:val="single" w:sz="4" w:space="0" w:color="auto"/>
              <w:right w:val="single" w:sz="4" w:space="0" w:color="auto"/>
            </w:tcBorders>
            <w:shd w:val="clear" w:color="auto" w:fill="auto"/>
            <w:noWrap/>
            <w:vAlign w:val="center"/>
            <w:hideMark/>
          </w:tcPr>
          <w:p w14:paraId="3016C2E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2.0</w:t>
            </w:r>
          </w:p>
        </w:tc>
      </w:tr>
      <w:tr w:rsidR="00B51AD4" w:rsidRPr="00B51AD4" w14:paraId="4CDB0804" w14:textId="77777777" w:rsidTr="0027474C">
        <w:trPr>
          <w:trHeight w:val="272"/>
        </w:trPr>
        <w:tc>
          <w:tcPr>
            <w:tcW w:w="819" w:type="pct"/>
            <w:vMerge/>
            <w:tcBorders>
              <w:top w:val="nil"/>
              <w:left w:val="single" w:sz="4" w:space="0" w:color="auto"/>
              <w:bottom w:val="single" w:sz="4" w:space="0" w:color="auto"/>
              <w:right w:val="single" w:sz="4" w:space="0" w:color="auto"/>
            </w:tcBorders>
            <w:vAlign w:val="center"/>
            <w:hideMark/>
          </w:tcPr>
          <w:p w14:paraId="4A3BF389" w14:textId="77777777" w:rsidR="00B51AD4" w:rsidRPr="00B51AD4" w:rsidRDefault="00B51AD4" w:rsidP="00B51AD4">
            <w:pPr>
              <w:spacing w:line="240" w:lineRule="auto"/>
              <w:jc w:val="left"/>
              <w:rPr>
                <w:rFonts w:eastAsia="Times New Roman" w:cs="Times New Roman"/>
                <w:b/>
                <w:bCs/>
                <w:sz w:val="16"/>
                <w:szCs w:val="16"/>
              </w:rPr>
            </w:pPr>
          </w:p>
        </w:tc>
        <w:tc>
          <w:tcPr>
            <w:tcW w:w="194" w:type="pct"/>
            <w:vMerge/>
            <w:tcBorders>
              <w:top w:val="nil"/>
              <w:left w:val="single" w:sz="4" w:space="0" w:color="auto"/>
              <w:bottom w:val="single" w:sz="4" w:space="0" w:color="auto"/>
              <w:right w:val="single" w:sz="4" w:space="0" w:color="auto"/>
            </w:tcBorders>
            <w:vAlign w:val="center"/>
            <w:hideMark/>
          </w:tcPr>
          <w:p w14:paraId="78FABBF0" w14:textId="77777777" w:rsidR="00B51AD4" w:rsidRPr="00B51AD4" w:rsidRDefault="00B51AD4" w:rsidP="00B51AD4">
            <w:pPr>
              <w:spacing w:line="240" w:lineRule="auto"/>
              <w:jc w:val="left"/>
              <w:rPr>
                <w:rFonts w:eastAsia="Times New Roman" w:cs="Times New Roman"/>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14:paraId="4608D8F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DS</w:t>
            </w:r>
          </w:p>
        </w:tc>
        <w:tc>
          <w:tcPr>
            <w:tcW w:w="183" w:type="pct"/>
            <w:tcBorders>
              <w:top w:val="nil"/>
              <w:left w:val="nil"/>
              <w:bottom w:val="single" w:sz="4" w:space="0" w:color="auto"/>
              <w:right w:val="single" w:sz="4" w:space="0" w:color="auto"/>
            </w:tcBorders>
            <w:shd w:val="clear" w:color="auto" w:fill="auto"/>
            <w:noWrap/>
            <w:vAlign w:val="center"/>
            <w:hideMark/>
          </w:tcPr>
          <w:p w14:paraId="5C78D32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0.70</w:t>
            </w:r>
          </w:p>
        </w:tc>
        <w:tc>
          <w:tcPr>
            <w:tcW w:w="108" w:type="pct"/>
            <w:tcBorders>
              <w:top w:val="nil"/>
              <w:left w:val="nil"/>
              <w:bottom w:val="single" w:sz="4" w:space="0" w:color="auto"/>
              <w:right w:val="single" w:sz="4" w:space="0" w:color="auto"/>
            </w:tcBorders>
            <w:shd w:val="clear" w:color="auto" w:fill="auto"/>
            <w:noWrap/>
            <w:vAlign w:val="center"/>
            <w:hideMark/>
          </w:tcPr>
          <w:p w14:paraId="22493AF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12</w:t>
            </w:r>
          </w:p>
        </w:tc>
        <w:tc>
          <w:tcPr>
            <w:tcW w:w="238" w:type="pct"/>
            <w:tcBorders>
              <w:top w:val="nil"/>
              <w:left w:val="nil"/>
              <w:bottom w:val="single" w:sz="4" w:space="0" w:color="auto"/>
              <w:right w:val="single" w:sz="4" w:space="0" w:color="auto"/>
            </w:tcBorders>
            <w:shd w:val="clear" w:color="auto" w:fill="auto"/>
            <w:noWrap/>
            <w:vAlign w:val="center"/>
            <w:hideMark/>
          </w:tcPr>
          <w:p w14:paraId="6E67C74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1E540B4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16.425</w:t>
            </w:r>
          </w:p>
        </w:tc>
        <w:tc>
          <w:tcPr>
            <w:tcW w:w="208" w:type="pct"/>
            <w:tcBorders>
              <w:top w:val="nil"/>
              <w:left w:val="nil"/>
              <w:bottom w:val="single" w:sz="4" w:space="0" w:color="auto"/>
              <w:right w:val="single" w:sz="4" w:space="0" w:color="auto"/>
            </w:tcBorders>
            <w:shd w:val="clear" w:color="auto" w:fill="auto"/>
            <w:noWrap/>
            <w:vAlign w:val="center"/>
            <w:hideMark/>
          </w:tcPr>
          <w:p w14:paraId="1941E75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6.970</w:t>
            </w:r>
          </w:p>
        </w:tc>
        <w:tc>
          <w:tcPr>
            <w:tcW w:w="179" w:type="pct"/>
            <w:tcBorders>
              <w:top w:val="nil"/>
              <w:left w:val="nil"/>
              <w:bottom w:val="single" w:sz="4" w:space="0" w:color="auto"/>
              <w:right w:val="single" w:sz="4" w:space="0" w:color="auto"/>
            </w:tcBorders>
            <w:shd w:val="clear" w:color="auto" w:fill="auto"/>
            <w:noWrap/>
            <w:vAlign w:val="center"/>
            <w:hideMark/>
          </w:tcPr>
          <w:p w14:paraId="10546C5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0.420</w:t>
            </w:r>
          </w:p>
        </w:tc>
        <w:tc>
          <w:tcPr>
            <w:tcW w:w="208" w:type="pct"/>
            <w:tcBorders>
              <w:top w:val="nil"/>
              <w:left w:val="nil"/>
              <w:bottom w:val="single" w:sz="4" w:space="0" w:color="auto"/>
              <w:right w:val="single" w:sz="4" w:space="0" w:color="auto"/>
            </w:tcBorders>
            <w:shd w:val="clear" w:color="auto" w:fill="auto"/>
            <w:noWrap/>
            <w:vAlign w:val="center"/>
            <w:hideMark/>
          </w:tcPr>
          <w:p w14:paraId="11CE066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8.154</w:t>
            </w:r>
          </w:p>
        </w:tc>
        <w:tc>
          <w:tcPr>
            <w:tcW w:w="241" w:type="pct"/>
            <w:tcBorders>
              <w:top w:val="nil"/>
              <w:left w:val="nil"/>
              <w:bottom w:val="single" w:sz="4" w:space="0" w:color="auto"/>
              <w:right w:val="single" w:sz="4" w:space="0" w:color="auto"/>
            </w:tcBorders>
            <w:shd w:val="clear" w:color="auto" w:fill="auto"/>
            <w:noWrap/>
            <w:vAlign w:val="center"/>
            <w:hideMark/>
          </w:tcPr>
          <w:p w14:paraId="27D75B8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5.200</w:t>
            </w:r>
          </w:p>
        </w:tc>
        <w:tc>
          <w:tcPr>
            <w:tcW w:w="241" w:type="pct"/>
            <w:tcBorders>
              <w:top w:val="nil"/>
              <w:left w:val="nil"/>
              <w:bottom w:val="single" w:sz="4" w:space="0" w:color="auto"/>
              <w:right w:val="single" w:sz="4" w:space="0" w:color="auto"/>
            </w:tcBorders>
            <w:shd w:val="clear" w:color="auto" w:fill="auto"/>
            <w:noWrap/>
            <w:vAlign w:val="center"/>
            <w:hideMark/>
          </w:tcPr>
          <w:p w14:paraId="0BDE3A6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11.250</w:t>
            </w:r>
          </w:p>
        </w:tc>
        <w:tc>
          <w:tcPr>
            <w:tcW w:w="241" w:type="pct"/>
            <w:tcBorders>
              <w:top w:val="nil"/>
              <w:left w:val="nil"/>
              <w:bottom w:val="single" w:sz="4" w:space="0" w:color="auto"/>
              <w:right w:val="single" w:sz="4" w:space="0" w:color="auto"/>
            </w:tcBorders>
            <w:shd w:val="clear" w:color="auto" w:fill="auto"/>
            <w:noWrap/>
            <w:vAlign w:val="center"/>
            <w:hideMark/>
          </w:tcPr>
          <w:p w14:paraId="677379C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18.500</w:t>
            </w:r>
          </w:p>
        </w:tc>
        <w:tc>
          <w:tcPr>
            <w:tcW w:w="241" w:type="pct"/>
            <w:tcBorders>
              <w:top w:val="nil"/>
              <w:left w:val="nil"/>
              <w:bottom w:val="single" w:sz="4" w:space="0" w:color="auto"/>
              <w:right w:val="single" w:sz="4" w:space="0" w:color="auto"/>
            </w:tcBorders>
            <w:shd w:val="clear" w:color="auto" w:fill="auto"/>
            <w:noWrap/>
            <w:vAlign w:val="center"/>
            <w:hideMark/>
          </w:tcPr>
          <w:p w14:paraId="5412B00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20.250</w:t>
            </w:r>
          </w:p>
        </w:tc>
        <w:tc>
          <w:tcPr>
            <w:tcW w:w="227" w:type="pct"/>
            <w:tcBorders>
              <w:top w:val="nil"/>
              <w:left w:val="nil"/>
              <w:bottom w:val="single" w:sz="4" w:space="0" w:color="auto"/>
              <w:right w:val="single" w:sz="4" w:space="0" w:color="auto"/>
            </w:tcBorders>
            <w:shd w:val="clear" w:color="auto" w:fill="auto"/>
            <w:noWrap/>
            <w:vAlign w:val="center"/>
            <w:hideMark/>
          </w:tcPr>
          <w:p w14:paraId="6BF7473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22.800</w:t>
            </w:r>
          </w:p>
        </w:tc>
        <w:tc>
          <w:tcPr>
            <w:tcW w:w="227" w:type="pct"/>
            <w:tcBorders>
              <w:top w:val="nil"/>
              <w:left w:val="nil"/>
              <w:bottom w:val="single" w:sz="4" w:space="0" w:color="auto"/>
              <w:right w:val="single" w:sz="4" w:space="0" w:color="auto"/>
            </w:tcBorders>
            <w:shd w:val="clear" w:color="auto" w:fill="auto"/>
            <w:noWrap/>
            <w:vAlign w:val="center"/>
            <w:hideMark/>
          </w:tcPr>
          <w:p w14:paraId="0873166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25.700</w:t>
            </w:r>
          </w:p>
        </w:tc>
        <w:tc>
          <w:tcPr>
            <w:tcW w:w="227" w:type="pct"/>
            <w:tcBorders>
              <w:top w:val="nil"/>
              <w:left w:val="nil"/>
              <w:bottom w:val="single" w:sz="4" w:space="0" w:color="auto"/>
              <w:right w:val="single" w:sz="4" w:space="0" w:color="auto"/>
            </w:tcBorders>
            <w:shd w:val="clear" w:color="auto" w:fill="auto"/>
            <w:noWrap/>
            <w:vAlign w:val="center"/>
            <w:hideMark/>
          </w:tcPr>
          <w:p w14:paraId="422FC4D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27.680</w:t>
            </w:r>
          </w:p>
        </w:tc>
        <w:tc>
          <w:tcPr>
            <w:tcW w:w="227" w:type="pct"/>
            <w:tcBorders>
              <w:top w:val="nil"/>
              <w:left w:val="nil"/>
              <w:bottom w:val="single" w:sz="4" w:space="0" w:color="auto"/>
              <w:right w:val="single" w:sz="4" w:space="0" w:color="auto"/>
            </w:tcBorders>
            <w:shd w:val="clear" w:color="auto" w:fill="auto"/>
            <w:noWrap/>
            <w:vAlign w:val="center"/>
            <w:hideMark/>
          </w:tcPr>
          <w:p w14:paraId="3D9F27E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29.000</w:t>
            </w:r>
          </w:p>
        </w:tc>
        <w:tc>
          <w:tcPr>
            <w:tcW w:w="284" w:type="pct"/>
            <w:tcBorders>
              <w:top w:val="nil"/>
              <w:left w:val="nil"/>
              <w:bottom w:val="single" w:sz="4" w:space="0" w:color="auto"/>
              <w:right w:val="single" w:sz="4" w:space="0" w:color="auto"/>
            </w:tcBorders>
            <w:shd w:val="clear" w:color="auto" w:fill="auto"/>
            <w:noWrap/>
            <w:vAlign w:val="center"/>
            <w:hideMark/>
          </w:tcPr>
          <w:p w14:paraId="1DCA7A7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0.0</w:t>
            </w:r>
          </w:p>
        </w:tc>
        <w:tc>
          <w:tcPr>
            <w:tcW w:w="260" w:type="pct"/>
            <w:tcBorders>
              <w:top w:val="nil"/>
              <w:left w:val="nil"/>
              <w:bottom w:val="single" w:sz="4" w:space="0" w:color="auto"/>
              <w:right w:val="single" w:sz="4" w:space="0" w:color="auto"/>
            </w:tcBorders>
            <w:shd w:val="clear" w:color="auto" w:fill="auto"/>
            <w:noWrap/>
            <w:vAlign w:val="center"/>
            <w:hideMark/>
          </w:tcPr>
          <w:p w14:paraId="7BC843B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2.1</w:t>
            </w:r>
          </w:p>
        </w:tc>
      </w:tr>
      <w:tr w:rsidR="0027474C" w:rsidRPr="00B51AD4" w14:paraId="6B2E932D" w14:textId="77777777" w:rsidTr="0027474C">
        <w:trPr>
          <w:trHeight w:val="272"/>
        </w:trPr>
        <w:tc>
          <w:tcPr>
            <w:tcW w:w="819" w:type="pct"/>
            <w:tcBorders>
              <w:top w:val="nil"/>
              <w:left w:val="single" w:sz="4" w:space="0" w:color="auto"/>
              <w:bottom w:val="single" w:sz="4" w:space="0" w:color="auto"/>
              <w:right w:val="single" w:sz="4" w:space="0" w:color="auto"/>
            </w:tcBorders>
            <w:vAlign w:val="center"/>
          </w:tcPr>
          <w:p w14:paraId="32970DDE" w14:textId="02E6E99C" w:rsidR="0027474C" w:rsidRPr="00B51AD4" w:rsidRDefault="0027474C" w:rsidP="0027474C">
            <w:pPr>
              <w:spacing w:line="240" w:lineRule="auto"/>
              <w:jc w:val="center"/>
              <w:rPr>
                <w:rFonts w:eastAsia="Times New Roman" w:cs="Times New Roman"/>
                <w:b/>
                <w:bCs/>
                <w:sz w:val="16"/>
                <w:szCs w:val="16"/>
              </w:rPr>
            </w:pPr>
            <w:r>
              <w:rPr>
                <w:b/>
                <w:bCs/>
                <w:sz w:val="16"/>
                <w:szCs w:val="16"/>
              </w:rPr>
              <w:t>Al</w:t>
            </w:r>
            <w:r w:rsidRPr="0027474C">
              <w:rPr>
                <w:b/>
                <w:bCs/>
                <w:sz w:val="16"/>
                <w:szCs w:val="16"/>
                <w:vertAlign w:val="subscript"/>
              </w:rPr>
              <w:t xml:space="preserve"> T</w:t>
            </w:r>
          </w:p>
        </w:tc>
        <w:tc>
          <w:tcPr>
            <w:tcW w:w="194" w:type="pct"/>
            <w:tcBorders>
              <w:top w:val="nil"/>
              <w:left w:val="single" w:sz="4" w:space="0" w:color="auto"/>
              <w:bottom w:val="single" w:sz="4" w:space="0" w:color="auto"/>
              <w:right w:val="single" w:sz="4" w:space="0" w:color="auto"/>
            </w:tcBorders>
            <w:vAlign w:val="center"/>
          </w:tcPr>
          <w:p w14:paraId="67FBCFC5" w14:textId="6F9CC608" w:rsidR="0027474C" w:rsidRPr="00B51AD4" w:rsidRDefault="0027474C" w:rsidP="0027474C">
            <w:pPr>
              <w:spacing w:line="240" w:lineRule="auto"/>
              <w:jc w:val="center"/>
              <w:rPr>
                <w:rFonts w:eastAsia="Times New Roman" w:cs="Times New Roman"/>
                <w:sz w:val="16"/>
                <w:szCs w:val="16"/>
              </w:rPr>
            </w:pPr>
            <w:r>
              <w:rPr>
                <w:sz w:val="16"/>
                <w:szCs w:val="16"/>
              </w:rPr>
              <w:t>0.07</w:t>
            </w:r>
          </w:p>
        </w:tc>
        <w:tc>
          <w:tcPr>
            <w:tcW w:w="235" w:type="pct"/>
            <w:tcBorders>
              <w:top w:val="nil"/>
              <w:left w:val="nil"/>
              <w:bottom w:val="single" w:sz="4" w:space="0" w:color="auto"/>
              <w:right w:val="single" w:sz="4" w:space="0" w:color="auto"/>
            </w:tcBorders>
            <w:shd w:val="clear" w:color="auto" w:fill="auto"/>
            <w:noWrap/>
            <w:vAlign w:val="center"/>
          </w:tcPr>
          <w:p w14:paraId="425E9567" w14:textId="6C66223C" w:rsidR="0027474C" w:rsidRPr="00B51AD4" w:rsidRDefault="0027474C" w:rsidP="0027474C">
            <w:pPr>
              <w:spacing w:line="240" w:lineRule="auto"/>
              <w:jc w:val="center"/>
              <w:rPr>
                <w:rFonts w:eastAsia="Times New Roman" w:cs="Times New Roman"/>
                <w:sz w:val="16"/>
                <w:szCs w:val="16"/>
              </w:rPr>
            </w:pPr>
            <w:r>
              <w:rPr>
                <w:sz w:val="16"/>
                <w:szCs w:val="16"/>
              </w:rPr>
              <w:t>WD</w:t>
            </w:r>
          </w:p>
        </w:tc>
        <w:tc>
          <w:tcPr>
            <w:tcW w:w="183" w:type="pct"/>
            <w:tcBorders>
              <w:top w:val="nil"/>
              <w:left w:val="nil"/>
              <w:bottom w:val="single" w:sz="4" w:space="0" w:color="auto"/>
              <w:right w:val="single" w:sz="4" w:space="0" w:color="auto"/>
            </w:tcBorders>
            <w:shd w:val="clear" w:color="auto" w:fill="auto"/>
            <w:noWrap/>
            <w:vAlign w:val="center"/>
          </w:tcPr>
          <w:p w14:paraId="41966C48" w14:textId="253C35FC" w:rsidR="0027474C" w:rsidRPr="00B51AD4" w:rsidRDefault="0027474C" w:rsidP="0027474C">
            <w:pPr>
              <w:spacing w:line="240" w:lineRule="auto"/>
              <w:jc w:val="center"/>
              <w:rPr>
                <w:rFonts w:eastAsia="Times New Roman" w:cs="Times New Roman"/>
                <w:sz w:val="16"/>
                <w:szCs w:val="16"/>
              </w:rPr>
            </w:pPr>
            <w:r>
              <w:rPr>
                <w:sz w:val="16"/>
                <w:szCs w:val="16"/>
              </w:rPr>
              <w:t>&lt;0.05</w:t>
            </w:r>
          </w:p>
        </w:tc>
        <w:tc>
          <w:tcPr>
            <w:tcW w:w="108" w:type="pct"/>
            <w:tcBorders>
              <w:top w:val="nil"/>
              <w:left w:val="nil"/>
              <w:bottom w:val="single" w:sz="4" w:space="0" w:color="auto"/>
              <w:right w:val="single" w:sz="4" w:space="0" w:color="auto"/>
            </w:tcBorders>
            <w:shd w:val="clear" w:color="auto" w:fill="auto"/>
            <w:noWrap/>
            <w:vAlign w:val="center"/>
          </w:tcPr>
          <w:p w14:paraId="42C4D428" w14:textId="11EFC477" w:rsidR="0027474C" w:rsidRPr="00B51AD4" w:rsidRDefault="0027474C" w:rsidP="0027474C">
            <w:pPr>
              <w:spacing w:line="240" w:lineRule="auto"/>
              <w:jc w:val="center"/>
              <w:rPr>
                <w:rFonts w:eastAsia="Times New Roman" w:cs="Times New Roman"/>
                <w:sz w:val="16"/>
                <w:szCs w:val="16"/>
              </w:rPr>
            </w:pPr>
            <w:r>
              <w:rPr>
                <w:sz w:val="16"/>
                <w:szCs w:val="16"/>
              </w:rPr>
              <w:t>23</w:t>
            </w:r>
          </w:p>
        </w:tc>
        <w:tc>
          <w:tcPr>
            <w:tcW w:w="238" w:type="pct"/>
            <w:tcBorders>
              <w:top w:val="nil"/>
              <w:left w:val="nil"/>
              <w:bottom w:val="single" w:sz="4" w:space="0" w:color="auto"/>
              <w:right w:val="single" w:sz="4" w:space="0" w:color="auto"/>
            </w:tcBorders>
            <w:shd w:val="clear" w:color="auto" w:fill="auto"/>
            <w:noWrap/>
            <w:vAlign w:val="center"/>
          </w:tcPr>
          <w:p w14:paraId="140BDFBF" w14:textId="3650BA62" w:rsidR="0027474C" w:rsidRPr="00B51AD4" w:rsidRDefault="0027474C" w:rsidP="0027474C">
            <w:pPr>
              <w:spacing w:line="240" w:lineRule="auto"/>
              <w:jc w:val="center"/>
              <w:rPr>
                <w:rFonts w:eastAsia="Times New Roman" w:cs="Times New Roman"/>
                <w:sz w:val="16"/>
                <w:szCs w:val="16"/>
              </w:rPr>
            </w:pPr>
            <w:r>
              <w:rPr>
                <w:sz w:val="16"/>
                <w:szCs w:val="16"/>
              </w:rPr>
              <w:t>8.7</w:t>
            </w:r>
          </w:p>
        </w:tc>
        <w:tc>
          <w:tcPr>
            <w:tcW w:w="212" w:type="pct"/>
            <w:tcBorders>
              <w:top w:val="nil"/>
              <w:left w:val="nil"/>
              <w:bottom w:val="single" w:sz="4" w:space="0" w:color="auto"/>
              <w:right w:val="single" w:sz="4" w:space="0" w:color="auto"/>
            </w:tcBorders>
            <w:shd w:val="clear" w:color="auto" w:fill="auto"/>
            <w:noWrap/>
            <w:vAlign w:val="center"/>
          </w:tcPr>
          <w:p w14:paraId="2693545E" w14:textId="520B216F" w:rsidR="0027474C" w:rsidRPr="00B51AD4" w:rsidRDefault="0027474C" w:rsidP="0027474C">
            <w:pPr>
              <w:spacing w:line="240" w:lineRule="auto"/>
              <w:jc w:val="center"/>
              <w:rPr>
                <w:rFonts w:eastAsia="Times New Roman" w:cs="Times New Roman"/>
                <w:sz w:val="16"/>
                <w:szCs w:val="16"/>
              </w:rPr>
            </w:pPr>
            <w:r>
              <w:rPr>
                <w:sz w:val="16"/>
                <w:szCs w:val="16"/>
              </w:rPr>
              <w:t>0.278</w:t>
            </w:r>
          </w:p>
        </w:tc>
        <w:tc>
          <w:tcPr>
            <w:tcW w:w="208" w:type="pct"/>
            <w:tcBorders>
              <w:top w:val="nil"/>
              <w:left w:val="nil"/>
              <w:bottom w:val="single" w:sz="4" w:space="0" w:color="auto"/>
              <w:right w:val="single" w:sz="4" w:space="0" w:color="auto"/>
            </w:tcBorders>
            <w:shd w:val="clear" w:color="auto" w:fill="auto"/>
            <w:noWrap/>
            <w:vAlign w:val="center"/>
          </w:tcPr>
          <w:p w14:paraId="7D18538A" w14:textId="100E8561" w:rsidR="0027474C" w:rsidRPr="00B51AD4" w:rsidRDefault="0027474C" w:rsidP="0027474C">
            <w:pPr>
              <w:spacing w:line="240" w:lineRule="auto"/>
              <w:jc w:val="center"/>
              <w:rPr>
                <w:rFonts w:eastAsia="Times New Roman" w:cs="Times New Roman"/>
                <w:sz w:val="16"/>
                <w:szCs w:val="16"/>
              </w:rPr>
            </w:pPr>
            <w:r>
              <w:rPr>
                <w:sz w:val="16"/>
                <w:szCs w:val="16"/>
              </w:rPr>
              <w:t>0.660</w:t>
            </w:r>
          </w:p>
        </w:tc>
        <w:tc>
          <w:tcPr>
            <w:tcW w:w="179" w:type="pct"/>
            <w:tcBorders>
              <w:top w:val="nil"/>
              <w:left w:val="nil"/>
              <w:bottom w:val="single" w:sz="4" w:space="0" w:color="auto"/>
              <w:right w:val="single" w:sz="4" w:space="0" w:color="auto"/>
            </w:tcBorders>
            <w:shd w:val="clear" w:color="auto" w:fill="auto"/>
            <w:noWrap/>
            <w:vAlign w:val="center"/>
          </w:tcPr>
          <w:p w14:paraId="2949DA95" w14:textId="181F9CDA" w:rsidR="0027474C" w:rsidRPr="00B51AD4" w:rsidRDefault="0027474C" w:rsidP="0027474C">
            <w:pPr>
              <w:spacing w:line="240" w:lineRule="auto"/>
              <w:jc w:val="center"/>
              <w:rPr>
                <w:rFonts w:eastAsia="Times New Roman" w:cs="Times New Roman"/>
                <w:sz w:val="16"/>
                <w:szCs w:val="16"/>
              </w:rPr>
            </w:pPr>
            <w:r>
              <w:rPr>
                <w:sz w:val="16"/>
                <w:szCs w:val="16"/>
              </w:rPr>
              <w:t>2.360</w:t>
            </w:r>
          </w:p>
        </w:tc>
        <w:tc>
          <w:tcPr>
            <w:tcW w:w="208" w:type="pct"/>
            <w:tcBorders>
              <w:top w:val="nil"/>
              <w:left w:val="nil"/>
              <w:bottom w:val="single" w:sz="4" w:space="0" w:color="auto"/>
              <w:right w:val="single" w:sz="4" w:space="0" w:color="auto"/>
            </w:tcBorders>
            <w:shd w:val="clear" w:color="auto" w:fill="auto"/>
            <w:noWrap/>
            <w:vAlign w:val="center"/>
          </w:tcPr>
          <w:p w14:paraId="11534CF0" w14:textId="0FD11D08" w:rsidR="0027474C" w:rsidRPr="00B51AD4" w:rsidRDefault="0027474C" w:rsidP="0027474C">
            <w:pPr>
              <w:spacing w:line="240" w:lineRule="auto"/>
              <w:jc w:val="center"/>
              <w:rPr>
                <w:rFonts w:eastAsia="Times New Roman" w:cs="Times New Roman"/>
                <w:sz w:val="16"/>
                <w:szCs w:val="16"/>
              </w:rPr>
            </w:pPr>
            <w:r>
              <w:rPr>
                <w:sz w:val="16"/>
                <w:szCs w:val="16"/>
              </w:rPr>
              <w:t>0.058</w:t>
            </w:r>
          </w:p>
        </w:tc>
        <w:tc>
          <w:tcPr>
            <w:tcW w:w="241" w:type="pct"/>
            <w:tcBorders>
              <w:top w:val="nil"/>
              <w:left w:val="nil"/>
              <w:bottom w:val="single" w:sz="4" w:space="0" w:color="auto"/>
              <w:right w:val="single" w:sz="4" w:space="0" w:color="auto"/>
            </w:tcBorders>
            <w:shd w:val="clear" w:color="auto" w:fill="auto"/>
            <w:noWrap/>
            <w:vAlign w:val="center"/>
          </w:tcPr>
          <w:p w14:paraId="43BB5F9D" w14:textId="64537A78" w:rsidR="0027474C" w:rsidRPr="00B51AD4" w:rsidRDefault="0027474C" w:rsidP="0027474C">
            <w:pPr>
              <w:spacing w:line="240" w:lineRule="auto"/>
              <w:jc w:val="center"/>
              <w:rPr>
                <w:rFonts w:eastAsia="Times New Roman" w:cs="Times New Roman"/>
                <w:sz w:val="16"/>
                <w:szCs w:val="16"/>
              </w:rPr>
            </w:pPr>
            <w:r>
              <w:rPr>
                <w:sz w:val="16"/>
                <w:szCs w:val="16"/>
              </w:rPr>
              <w:t>&lt;0.025</w:t>
            </w:r>
          </w:p>
        </w:tc>
        <w:tc>
          <w:tcPr>
            <w:tcW w:w="241" w:type="pct"/>
            <w:tcBorders>
              <w:top w:val="nil"/>
              <w:left w:val="nil"/>
              <w:bottom w:val="single" w:sz="4" w:space="0" w:color="auto"/>
              <w:right w:val="single" w:sz="4" w:space="0" w:color="auto"/>
            </w:tcBorders>
            <w:shd w:val="clear" w:color="auto" w:fill="auto"/>
            <w:noWrap/>
            <w:vAlign w:val="center"/>
          </w:tcPr>
          <w:p w14:paraId="064FEE5E" w14:textId="718E4121" w:rsidR="0027474C" w:rsidRPr="00B51AD4" w:rsidRDefault="0027474C" w:rsidP="0027474C">
            <w:pPr>
              <w:spacing w:line="240" w:lineRule="auto"/>
              <w:jc w:val="center"/>
              <w:rPr>
                <w:rFonts w:eastAsia="Times New Roman" w:cs="Times New Roman"/>
                <w:sz w:val="16"/>
                <w:szCs w:val="16"/>
              </w:rPr>
            </w:pPr>
            <w:r>
              <w:rPr>
                <w:sz w:val="16"/>
                <w:szCs w:val="16"/>
              </w:rPr>
              <w:t>0.059</w:t>
            </w:r>
          </w:p>
        </w:tc>
        <w:tc>
          <w:tcPr>
            <w:tcW w:w="241" w:type="pct"/>
            <w:tcBorders>
              <w:top w:val="nil"/>
              <w:left w:val="nil"/>
              <w:bottom w:val="single" w:sz="4" w:space="0" w:color="auto"/>
              <w:right w:val="single" w:sz="4" w:space="0" w:color="auto"/>
            </w:tcBorders>
            <w:shd w:val="clear" w:color="auto" w:fill="auto"/>
            <w:noWrap/>
            <w:vAlign w:val="center"/>
          </w:tcPr>
          <w:p w14:paraId="437847F1" w14:textId="796592A2" w:rsidR="0027474C" w:rsidRPr="00B51AD4" w:rsidRDefault="0027474C" w:rsidP="0027474C">
            <w:pPr>
              <w:spacing w:line="240" w:lineRule="auto"/>
              <w:jc w:val="center"/>
              <w:rPr>
                <w:rFonts w:eastAsia="Times New Roman" w:cs="Times New Roman"/>
                <w:sz w:val="16"/>
                <w:szCs w:val="16"/>
              </w:rPr>
            </w:pPr>
            <w:r>
              <w:rPr>
                <w:sz w:val="16"/>
                <w:szCs w:val="16"/>
              </w:rPr>
              <w:t>0.078</w:t>
            </w:r>
          </w:p>
        </w:tc>
        <w:tc>
          <w:tcPr>
            <w:tcW w:w="241" w:type="pct"/>
            <w:tcBorders>
              <w:top w:val="nil"/>
              <w:left w:val="nil"/>
              <w:bottom w:val="single" w:sz="4" w:space="0" w:color="auto"/>
              <w:right w:val="single" w:sz="4" w:space="0" w:color="auto"/>
            </w:tcBorders>
            <w:shd w:val="clear" w:color="auto" w:fill="auto"/>
            <w:noWrap/>
            <w:vAlign w:val="center"/>
          </w:tcPr>
          <w:p w14:paraId="786CC070" w14:textId="48B75699" w:rsidR="0027474C" w:rsidRPr="00B51AD4" w:rsidRDefault="0027474C" w:rsidP="0027474C">
            <w:pPr>
              <w:spacing w:line="240" w:lineRule="auto"/>
              <w:jc w:val="center"/>
              <w:rPr>
                <w:rFonts w:eastAsia="Times New Roman" w:cs="Times New Roman"/>
                <w:sz w:val="16"/>
                <w:szCs w:val="16"/>
              </w:rPr>
            </w:pPr>
            <w:r>
              <w:rPr>
                <w:sz w:val="16"/>
                <w:szCs w:val="16"/>
              </w:rPr>
              <w:t>0.197</w:t>
            </w:r>
          </w:p>
        </w:tc>
        <w:tc>
          <w:tcPr>
            <w:tcW w:w="227" w:type="pct"/>
            <w:tcBorders>
              <w:top w:val="nil"/>
              <w:left w:val="nil"/>
              <w:bottom w:val="single" w:sz="4" w:space="0" w:color="auto"/>
              <w:right w:val="single" w:sz="4" w:space="0" w:color="auto"/>
            </w:tcBorders>
            <w:shd w:val="clear" w:color="auto" w:fill="auto"/>
            <w:noWrap/>
            <w:vAlign w:val="center"/>
          </w:tcPr>
          <w:p w14:paraId="7F1F8B5C" w14:textId="3C820E43" w:rsidR="0027474C" w:rsidRPr="00B51AD4" w:rsidRDefault="0027474C" w:rsidP="0027474C">
            <w:pPr>
              <w:spacing w:line="240" w:lineRule="auto"/>
              <w:jc w:val="center"/>
              <w:rPr>
                <w:rFonts w:eastAsia="Times New Roman" w:cs="Times New Roman"/>
                <w:sz w:val="16"/>
                <w:szCs w:val="16"/>
              </w:rPr>
            </w:pPr>
            <w:r>
              <w:rPr>
                <w:sz w:val="16"/>
                <w:szCs w:val="16"/>
              </w:rPr>
              <w:t>0.423</w:t>
            </w:r>
          </w:p>
        </w:tc>
        <w:tc>
          <w:tcPr>
            <w:tcW w:w="227" w:type="pct"/>
            <w:tcBorders>
              <w:top w:val="nil"/>
              <w:left w:val="nil"/>
              <w:bottom w:val="single" w:sz="4" w:space="0" w:color="auto"/>
              <w:right w:val="single" w:sz="4" w:space="0" w:color="auto"/>
            </w:tcBorders>
            <w:shd w:val="clear" w:color="auto" w:fill="auto"/>
            <w:noWrap/>
            <w:vAlign w:val="center"/>
          </w:tcPr>
          <w:p w14:paraId="7832403B" w14:textId="646A02A5" w:rsidR="0027474C" w:rsidRPr="00B51AD4" w:rsidRDefault="0027474C" w:rsidP="0027474C">
            <w:pPr>
              <w:spacing w:line="240" w:lineRule="auto"/>
              <w:jc w:val="center"/>
              <w:rPr>
                <w:rFonts w:eastAsia="Times New Roman" w:cs="Times New Roman"/>
                <w:sz w:val="16"/>
                <w:szCs w:val="16"/>
              </w:rPr>
            </w:pPr>
            <w:r>
              <w:rPr>
                <w:sz w:val="16"/>
                <w:szCs w:val="16"/>
              </w:rPr>
              <w:t>0.704</w:t>
            </w:r>
          </w:p>
        </w:tc>
        <w:tc>
          <w:tcPr>
            <w:tcW w:w="227" w:type="pct"/>
            <w:tcBorders>
              <w:top w:val="nil"/>
              <w:left w:val="nil"/>
              <w:bottom w:val="single" w:sz="4" w:space="0" w:color="auto"/>
              <w:right w:val="single" w:sz="4" w:space="0" w:color="auto"/>
            </w:tcBorders>
            <w:shd w:val="clear" w:color="auto" w:fill="auto"/>
            <w:noWrap/>
            <w:vAlign w:val="center"/>
          </w:tcPr>
          <w:p w14:paraId="3AD7025B" w14:textId="51F459C5" w:rsidR="0027474C" w:rsidRPr="00B51AD4" w:rsidRDefault="0027474C" w:rsidP="0027474C">
            <w:pPr>
              <w:spacing w:line="240" w:lineRule="auto"/>
              <w:jc w:val="center"/>
              <w:rPr>
                <w:rFonts w:eastAsia="Times New Roman" w:cs="Times New Roman"/>
                <w:sz w:val="16"/>
                <w:szCs w:val="16"/>
              </w:rPr>
            </w:pPr>
            <w:r>
              <w:rPr>
                <w:sz w:val="16"/>
                <w:szCs w:val="16"/>
              </w:rPr>
              <w:t>2.114</w:t>
            </w:r>
          </w:p>
        </w:tc>
        <w:tc>
          <w:tcPr>
            <w:tcW w:w="227" w:type="pct"/>
            <w:tcBorders>
              <w:top w:val="nil"/>
              <w:left w:val="nil"/>
              <w:bottom w:val="single" w:sz="4" w:space="0" w:color="auto"/>
              <w:right w:val="single" w:sz="4" w:space="0" w:color="auto"/>
            </w:tcBorders>
            <w:shd w:val="clear" w:color="auto" w:fill="auto"/>
            <w:noWrap/>
            <w:vAlign w:val="center"/>
          </w:tcPr>
          <w:p w14:paraId="65823EB0" w14:textId="2624AEA3" w:rsidR="0027474C" w:rsidRPr="00B51AD4" w:rsidRDefault="0027474C" w:rsidP="0027474C">
            <w:pPr>
              <w:spacing w:line="240" w:lineRule="auto"/>
              <w:jc w:val="center"/>
              <w:rPr>
                <w:rFonts w:eastAsia="Times New Roman" w:cs="Times New Roman"/>
                <w:sz w:val="16"/>
                <w:szCs w:val="16"/>
              </w:rPr>
            </w:pPr>
            <w:r>
              <w:rPr>
                <w:sz w:val="16"/>
                <w:szCs w:val="16"/>
              </w:rPr>
              <w:t>3.200</w:t>
            </w:r>
          </w:p>
        </w:tc>
        <w:tc>
          <w:tcPr>
            <w:tcW w:w="284" w:type="pct"/>
            <w:tcBorders>
              <w:top w:val="nil"/>
              <w:left w:val="nil"/>
              <w:bottom w:val="single" w:sz="4" w:space="0" w:color="auto"/>
              <w:right w:val="single" w:sz="4" w:space="0" w:color="auto"/>
            </w:tcBorders>
            <w:shd w:val="clear" w:color="auto" w:fill="auto"/>
            <w:noWrap/>
            <w:vAlign w:val="center"/>
          </w:tcPr>
          <w:p w14:paraId="50ABD9C7" w14:textId="684C7569" w:rsidR="0027474C" w:rsidRPr="00B51AD4" w:rsidRDefault="0027474C" w:rsidP="0027474C">
            <w:pPr>
              <w:spacing w:line="240" w:lineRule="auto"/>
              <w:jc w:val="center"/>
              <w:rPr>
                <w:rFonts w:eastAsia="Times New Roman" w:cs="Times New Roman"/>
                <w:sz w:val="16"/>
                <w:szCs w:val="16"/>
              </w:rPr>
            </w:pPr>
            <w:r>
              <w:rPr>
                <w:sz w:val="16"/>
                <w:szCs w:val="16"/>
              </w:rPr>
              <w:t>4.1</w:t>
            </w:r>
          </w:p>
        </w:tc>
        <w:tc>
          <w:tcPr>
            <w:tcW w:w="260" w:type="pct"/>
            <w:tcBorders>
              <w:top w:val="nil"/>
              <w:left w:val="nil"/>
              <w:bottom w:val="single" w:sz="4" w:space="0" w:color="auto"/>
              <w:right w:val="single" w:sz="4" w:space="0" w:color="auto"/>
            </w:tcBorders>
            <w:shd w:val="clear" w:color="auto" w:fill="auto"/>
            <w:noWrap/>
            <w:vAlign w:val="center"/>
          </w:tcPr>
          <w:p w14:paraId="6BCE7A16" w14:textId="584120F3" w:rsidR="0027474C" w:rsidRPr="00B51AD4" w:rsidRDefault="0027474C" w:rsidP="0027474C">
            <w:pPr>
              <w:spacing w:line="240" w:lineRule="auto"/>
              <w:jc w:val="center"/>
              <w:rPr>
                <w:rFonts w:eastAsia="Times New Roman" w:cs="Times New Roman"/>
                <w:sz w:val="16"/>
                <w:szCs w:val="16"/>
              </w:rPr>
            </w:pPr>
            <w:r>
              <w:rPr>
                <w:sz w:val="16"/>
                <w:szCs w:val="16"/>
              </w:rPr>
              <w:t>18.6</w:t>
            </w:r>
          </w:p>
        </w:tc>
      </w:tr>
      <w:tr w:rsidR="0027474C" w:rsidRPr="00B51AD4" w14:paraId="6C3FCACA" w14:textId="77777777" w:rsidTr="0027474C">
        <w:trPr>
          <w:trHeight w:val="272"/>
        </w:trPr>
        <w:tc>
          <w:tcPr>
            <w:tcW w:w="819" w:type="pct"/>
            <w:tcBorders>
              <w:top w:val="nil"/>
              <w:left w:val="single" w:sz="4" w:space="0" w:color="auto"/>
              <w:bottom w:val="single" w:sz="4" w:space="0" w:color="auto"/>
              <w:right w:val="single" w:sz="4" w:space="0" w:color="auto"/>
            </w:tcBorders>
            <w:vAlign w:val="center"/>
          </w:tcPr>
          <w:p w14:paraId="5EA5341C" w14:textId="5599E204" w:rsidR="0027474C" w:rsidRPr="00B51AD4" w:rsidRDefault="0027474C" w:rsidP="0027474C">
            <w:pPr>
              <w:spacing w:line="240" w:lineRule="auto"/>
              <w:jc w:val="center"/>
              <w:rPr>
                <w:rFonts w:eastAsia="Times New Roman" w:cs="Times New Roman"/>
                <w:b/>
                <w:bCs/>
                <w:sz w:val="16"/>
                <w:szCs w:val="16"/>
              </w:rPr>
            </w:pPr>
            <w:r>
              <w:rPr>
                <w:b/>
                <w:bCs/>
                <w:sz w:val="16"/>
                <w:szCs w:val="16"/>
              </w:rPr>
              <w:t>Al</w:t>
            </w:r>
            <w:r w:rsidRPr="0027474C">
              <w:rPr>
                <w:b/>
                <w:bCs/>
                <w:sz w:val="16"/>
                <w:szCs w:val="16"/>
                <w:vertAlign w:val="subscript"/>
              </w:rPr>
              <w:t xml:space="preserve"> D</w:t>
            </w:r>
          </w:p>
        </w:tc>
        <w:tc>
          <w:tcPr>
            <w:tcW w:w="194" w:type="pct"/>
            <w:tcBorders>
              <w:top w:val="nil"/>
              <w:left w:val="single" w:sz="4" w:space="0" w:color="auto"/>
              <w:bottom w:val="single" w:sz="4" w:space="0" w:color="auto"/>
              <w:right w:val="single" w:sz="4" w:space="0" w:color="auto"/>
            </w:tcBorders>
            <w:vAlign w:val="center"/>
          </w:tcPr>
          <w:p w14:paraId="02CD07EB" w14:textId="0B80A832" w:rsidR="0027474C" w:rsidRPr="00B51AD4" w:rsidRDefault="0027474C" w:rsidP="0027474C">
            <w:pPr>
              <w:spacing w:line="240" w:lineRule="auto"/>
              <w:jc w:val="center"/>
              <w:rPr>
                <w:rFonts w:eastAsia="Times New Roman" w:cs="Times New Roman"/>
                <w:sz w:val="16"/>
                <w:szCs w:val="16"/>
              </w:rPr>
            </w:pPr>
            <w:r>
              <w:rPr>
                <w:sz w:val="16"/>
                <w:szCs w:val="16"/>
              </w:rPr>
              <w:t>0.08</w:t>
            </w:r>
          </w:p>
        </w:tc>
        <w:tc>
          <w:tcPr>
            <w:tcW w:w="235" w:type="pct"/>
            <w:tcBorders>
              <w:top w:val="nil"/>
              <w:left w:val="nil"/>
              <w:bottom w:val="single" w:sz="4" w:space="0" w:color="auto"/>
              <w:right w:val="single" w:sz="4" w:space="0" w:color="auto"/>
            </w:tcBorders>
            <w:shd w:val="clear" w:color="auto" w:fill="auto"/>
            <w:noWrap/>
            <w:vAlign w:val="center"/>
          </w:tcPr>
          <w:p w14:paraId="0EB56B83" w14:textId="61C1397D" w:rsidR="0027474C" w:rsidRPr="00B51AD4" w:rsidRDefault="0027474C" w:rsidP="0027474C">
            <w:pPr>
              <w:spacing w:line="240" w:lineRule="auto"/>
              <w:jc w:val="center"/>
              <w:rPr>
                <w:rFonts w:eastAsia="Times New Roman" w:cs="Times New Roman"/>
                <w:sz w:val="16"/>
                <w:szCs w:val="16"/>
              </w:rPr>
            </w:pPr>
            <w:r>
              <w:rPr>
                <w:sz w:val="16"/>
                <w:szCs w:val="16"/>
              </w:rPr>
              <w:t>WD</w:t>
            </w:r>
          </w:p>
        </w:tc>
        <w:tc>
          <w:tcPr>
            <w:tcW w:w="183" w:type="pct"/>
            <w:tcBorders>
              <w:top w:val="nil"/>
              <w:left w:val="nil"/>
              <w:bottom w:val="single" w:sz="4" w:space="0" w:color="auto"/>
              <w:right w:val="single" w:sz="4" w:space="0" w:color="auto"/>
            </w:tcBorders>
            <w:shd w:val="clear" w:color="auto" w:fill="auto"/>
            <w:noWrap/>
            <w:vAlign w:val="center"/>
          </w:tcPr>
          <w:p w14:paraId="60EA295A" w14:textId="4CC75A82" w:rsidR="0027474C" w:rsidRPr="00B51AD4" w:rsidRDefault="0027474C" w:rsidP="0027474C">
            <w:pPr>
              <w:spacing w:line="240" w:lineRule="auto"/>
              <w:jc w:val="center"/>
              <w:rPr>
                <w:rFonts w:eastAsia="Times New Roman" w:cs="Times New Roman"/>
                <w:sz w:val="16"/>
                <w:szCs w:val="16"/>
              </w:rPr>
            </w:pPr>
            <w:r>
              <w:rPr>
                <w:sz w:val="16"/>
                <w:szCs w:val="16"/>
              </w:rPr>
              <w:t>&lt;0.05</w:t>
            </w:r>
          </w:p>
        </w:tc>
        <w:tc>
          <w:tcPr>
            <w:tcW w:w="108" w:type="pct"/>
            <w:tcBorders>
              <w:top w:val="nil"/>
              <w:left w:val="nil"/>
              <w:bottom w:val="single" w:sz="4" w:space="0" w:color="auto"/>
              <w:right w:val="single" w:sz="4" w:space="0" w:color="auto"/>
            </w:tcBorders>
            <w:shd w:val="clear" w:color="auto" w:fill="auto"/>
            <w:noWrap/>
            <w:vAlign w:val="center"/>
          </w:tcPr>
          <w:p w14:paraId="12414B59" w14:textId="16E80EDC" w:rsidR="0027474C" w:rsidRPr="00B51AD4" w:rsidRDefault="0027474C" w:rsidP="0027474C">
            <w:pPr>
              <w:spacing w:line="240" w:lineRule="auto"/>
              <w:jc w:val="center"/>
              <w:rPr>
                <w:rFonts w:eastAsia="Times New Roman" w:cs="Times New Roman"/>
                <w:sz w:val="16"/>
                <w:szCs w:val="16"/>
              </w:rPr>
            </w:pPr>
            <w:r>
              <w:rPr>
                <w:sz w:val="16"/>
                <w:szCs w:val="16"/>
              </w:rPr>
              <w:t>23</w:t>
            </w:r>
          </w:p>
        </w:tc>
        <w:tc>
          <w:tcPr>
            <w:tcW w:w="238" w:type="pct"/>
            <w:tcBorders>
              <w:top w:val="nil"/>
              <w:left w:val="nil"/>
              <w:bottom w:val="single" w:sz="4" w:space="0" w:color="auto"/>
              <w:right w:val="single" w:sz="4" w:space="0" w:color="auto"/>
            </w:tcBorders>
            <w:shd w:val="clear" w:color="auto" w:fill="auto"/>
            <w:noWrap/>
            <w:vAlign w:val="center"/>
          </w:tcPr>
          <w:p w14:paraId="6DF44D27" w14:textId="5F8EDB65" w:rsidR="0027474C" w:rsidRPr="00B51AD4" w:rsidRDefault="0027474C" w:rsidP="0027474C">
            <w:pPr>
              <w:spacing w:line="240" w:lineRule="auto"/>
              <w:jc w:val="center"/>
              <w:rPr>
                <w:rFonts w:eastAsia="Times New Roman" w:cs="Times New Roman"/>
                <w:sz w:val="16"/>
                <w:szCs w:val="16"/>
              </w:rPr>
            </w:pPr>
            <w:r>
              <w:rPr>
                <w:sz w:val="16"/>
                <w:szCs w:val="16"/>
              </w:rPr>
              <w:t>65.2</w:t>
            </w:r>
          </w:p>
        </w:tc>
        <w:tc>
          <w:tcPr>
            <w:tcW w:w="212" w:type="pct"/>
            <w:tcBorders>
              <w:top w:val="nil"/>
              <w:left w:val="nil"/>
              <w:bottom w:val="single" w:sz="4" w:space="0" w:color="auto"/>
              <w:right w:val="single" w:sz="4" w:space="0" w:color="auto"/>
            </w:tcBorders>
            <w:shd w:val="clear" w:color="auto" w:fill="auto"/>
            <w:noWrap/>
            <w:vAlign w:val="center"/>
          </w:tcPr>
          <w:p w14:paraId="5040B75F" w14:textId="0683AADB" w:rsidR="0027474C" w:rsidRPr="00B51AD4" w:rsidRDefault="0027474C" w:rsidP="0027474C">
            <w:pPr>
              <w:spacing w:line="240" w:lineRule="auto"/>
              <w:jc w:val="center"/>
              <w:rPr>
                <w:rFonts w:eastAsia="Times New Roman" w:cs="Times New Roman"/>
                <w:sz w:val="16"/>
                <w:szCs w:val="16"/>
              </w:rPr>
            </w:pPr>
            <w:r>
              <w:rPr>
                <w:sz w:val="16"/>
                <w:szCs w:val="16"/>
              </w:rPr>
              <w:t>&lt;0.025</w:t>
            </w:r>
          </w:p>
        </w:tc>
        <w:tc>
          <w:tcPr>
            <w:tcW w:w="208" w:type="pct"/>
            <w:tcBorders>
              <w:top w:val="nil"/>
              <w:left w:val="nil"/>
              <w:bottom w:val="single" w:sz="4" w:space="0" w:color="auto"/>
              <w:right w:val="single" w:sz="4" w:space="0" w:color="auto"/>
            </w:tcBorders>
            <w:shd w:val="clear" w:color="auto" w:fill="auto"/>
            <w:noWrap/>
            <w:vAlign w:val="center"/>
          </w:tcPr>
          <w:p w14:paraId="5DC7880F" w14:textId="043E3C06" w:rsidR="0027474C" w:rsidRPr="00B51AD4" w:rsidRDefault="0027474C" w:rsidP="0027474C">
            <w:pPr>
              <w:spacing w:line="240" w:lineRule="auto"/>
              <w:jc w:val="center"/>
              <w:rPr>
                <w:rFonts w:eastAsia="Times New Roman" w:cs="Times New Roman"/>
                <w:sz w:val="16"/>
                <w:szCs w:val="16"/>
              </w:rPr>
            </w:pPr>
            <w:r>
              <w:rPr>
                <w:sz w:val="16"/>
                <w:szCs w:val="16"/>
              </w:rPr>
              <w:t>0.020</w:t>
            </w:r>
          </w:p>
        </w:tc>
        <w:tc>
          <w:tcPr>
            <w:tcW w:w="179" w:type="pct"/>
            <w:tcBorders>
              <w:top w:val="nil"/>
              <w:left w:val="nil"/>
              <w:bottom w:val="single" w:sz="4" w:space="0" w:color="auto"/>
              <w:right w:val="single" w:sz="4" w:space="0" w:color="auto"/>
            </w:tcBorders>
            <w:shd w:val="clear" w:color="auto" w:fill="auto"/>
            <w:noWrap/>
            <w:vAlign w:val="center"/>
          </w:tcPr>
          <w:p w14:paraId="4ABB8B67" w14:textId="629168F3" w:rsidR="0027474C" w:rsidRPr="00B51AD4" w:rsidRDefault="0027474C" w:rsidP="0027474C">
            <w:pPr>
              <w:spacing w:line="240" w:lineRule="auto"/>
              <w:jc w:val="center"/>
              <w:rPr>
                <w:rFonts w:eastAsia="Times New Roman" w:cs="Times New Roman"/>
                <w:sz w:val="16"/>
                <w:szCs w:val="16"/>
              </w:rPr>
            </w:pPr>
            <w:r>
              <w:rPr>
                <w:sz w:val="16"/>
                <w:szCs w:val="16"/>
              </w:rPr>
              <w:t>0.930</w:t>
            </w:r>
          </w:p>
        </w:tc>
        <w:tc>
          <w:tcPr>
            <w:tcW w:w="208" w:type="pct"/>
            <w:tcBorders>
              <w:top w:val="nil"/>
              <w:left w:val="nil"/>
              <w:bottom w:val="single" w:sz="4" w:space="0" w:color="auto"/>
              <w:right w:val="single" w:sz="4" w:space="0" w:color="auto"/>
            </w:tcBorders>
            <w:shd w:val="clear" w:color="auto" w:fill="auto"/>
            <w:noWrap/>
            <w:vAlign w:val="center"/>
          </w:tcPr>
          <w:p w14:paraId="17DFD419" w14:textId="7F742A02" w:rsidR="0027474C" w:rsidRPr="00B51AD4" w:rsidRDefault="0027474C" w:rsidP="0027474C">
            <w:pPr>
              <w:spacing w:line="240" w:lineRule="auto"/>
              <w:jc w:val="center"/>
              <w:rPr>
                <w:rFonts w:eastAsia="Times New Roman" w:cs="Times New Roman"/>
                <w:sz w:val="16"/>
                <w:szCs w:val="16"/>
              </w:rPr>
            </w:pPr>
            <w:r>
              <w:rPr>
                <w:sz w:val="16"/>
                <w:szCs w:val="16"/>
              </w:rPr>
              <w:t>0</w:t>
            </w:r>
          </w:p>
        </w:tc>
        <w:tc>
          <w:tcPr>
            <w:tcW w:w="241" w:type="pct"/>
            <w:tcBorders>
              <w:top w:val="nil"/>
              <w:left w:val="nil"/>
              <w:bottom w:val="single" w:sz="4" w:space="0" w:color="auto"/>
              <w:right w:val="single" w:sz="4" w:space="0" w:color="auto"/>
            </w:tcBorders>
            <w:shd w:val="clear" w:color="auto" w:fill="auto"/>
            <w:noWrap/>
            <w:vAlign w:val="center"/>
          </w:tcPr>
          <w:p w14:paraId="00D88938" w14:textId="267C98F9" w:rsidR="0027474C" w:rsidRPr="00B51AD4" w:rsidRDefault="0027474C" w:rsidP="0027474C">
            <w:pPr>
              <w:spacing w:line="240" w:lineRule="auto"/>
              <w:jc w:val="center"/>
              <w:rPr>
                <w:rFonts w:eastAsia="Times New Roman" w:cs="Times New Roman"/>
                <w:sz w:val="16"/>
                <w:szCs w:val="16"/>
              </w:rPr>
            </w:pPr>
            <w:r>
              <w:rPr>
                <w:sz w:val="16"/>
                <w:szCs w:val="16"/>
              </w:rPr>
              <w:t>&lt;0.025</w:t>
            </w:r>
          </w:p>
        </w:tc>
        <w:tc>
          <w:tcPr>
            <w:tcW w:w="241" w:type="pct"/>
            <w:tcBorders>
              <w:top w:val="nil"/>
              <w:left w:val="nil"/>
              <w:bottom w:val="single" w:sz="4" w:space="0" w:color="auto"/>
              <w:right w:val="single" w:sz="4" w:space="0" w:color="auto"/>
            </w:tcBorders>
            <w:shd w:val="clear" w:color="auto" w:fill="auto"/>
            <w:noWrap/>
            <w:vAlign w:val="center"/>
          </w:tcPr>
          <w:p w14:paraId="0E14DD6C" w14:textId="150540E2" w:rsidR="0027474C" w:rsidRPr="00B51AD4" w:rsidRDefault="0027474C" w:rsidP="0027474C">
            <w:pPr>
              <w:spacing w:line="240" w:lineRule="auto"/>
              <w:jc w:val="center"/>
              <w:rPr>
                <w:rFonts w:eastAsia="Times New Roman" w:cs="Times New Roman"/>
                <w:sz w:val="16"/>
                <w:szCs w:val="16"/>
              </w:rPr>
            </w:pPr>
            <w:r>
              <w:rPr>
                <w:sz w:val="16"/>
                <w:szCs w:val="16"/>
              </w:rPr>
              <w:t>&lt;0.025</w:t>
            </w:r>
          </w:p>
        </w:tc>
        <w:tc>
          <w:tcPr>
            <w:tcW w:w="241" w:type="pct"/>
            <w:tcBorders>
              <w:top w:val="nil"/>
              <w:left w:val="nil"/>
              <w:bottom w:val="single" w:sz="4" w:space="0" w:color="auto"/>
              <w:right w:val="single" w:sz="4" w:space="0" w:color="auto"/>
            </w:tcBorders>
            <w:shd w:val="clear" w:color="auto" w:fill="auto"/>
            <w:noWrap/>
            <w:vAlign w:val="center"/>
          </w:tcPr>
          <w:p w14:paraId="517F34ED" w14:textId="0596C8F7" w:rsidR="0027474C" w:rsidRPr="00B51AD4" w:rsidRDefault="0027474C" w:rsidP="0027474C">
            <w:pPr>
              <w:spacing w:line="240" w:lineRule="auto"/>
              <w:jc w:val="center"/>
              <w:rPr>
                <w:rFonts w:eastAsia="Times New Roman" w:cs="Times New Roman"/>
                <w:sz w:val="16"/>
                <w:szCs w:val="16"/>
              </w:rPr>
            </w:pPr>
            <w:r>
              <w:rPr>
                <w:sz w:val="16"/>
                <w:szCs w:val="16"/>
              </w:rPr>
              <w:t>&lt;0.025</w:t>
            </w:r>
          </w:p>
        </w:tc>
        <w:tc>
          <w:tcPr>
            <w:tcW w:w="241" w:type="pct"/>
            <w:tcBorders>
              <w:top w:val="nil"/>
              <w:left w:val="nil"/>
              <w:bottom w:val="single" w:sz="4" w:space="0" w:color="auto"/>
              <w:right w:val="single" w:sz="4" w:space="0" w:color="auto"/>
            </w:tcBorders>
            <w:shd w:val="clear" w:color="auto" w:fill="auto"/>
            <w:noWrap/>
            <w:vAlign w:val="center"/>
          </w:tcPr>
          <w:p w14:paraId="181E5263" w14:textId="04A85B50" w:rsidR="0027474C" w:rsidRPr="00B51AD4" w:rsidRDefault="0027474C" w:rsidP="0027474C">
            <w:pPr>
              <w:spacing w:line="240" w:lineRule="auto"/>
              <w:jc w:val="center"/>
              <w:rPr>
                <w:rFonts w:eastAsia="Times New Roman" w:cs="Times New Roman"/>
                <w:sz w:val="16"/>
                <w:szCs w:val="16"/>
              </w:rPr>
            </w:pPr>
            <w:r>
              <w:rPr>
                <w:sz w:val="16"/>
                <w:szCs w:val="16"/>
              </w:rPr>
              <w:t>0.035</w:t>
            </w:r>
          </w:p>
        </w:tc>
        <w:tc>
          <w:tcPr>
            <w:tcW w:w="227" w:type="pct"/>
            <w:tcBorders>
              <w:top w:val="nil"/>
              <w:left w:val="nil"/>
              <w:bottom w:val="single" w:sz="4" w:space="0" w:color="auto"/>
              <w:right w:val="single" w:sz="4" w:space="0" w:color="auto"/>
            </w:tcBorders>
            <w:shd w:val="clear" w:color="auto" w:fill="auto"/>
            <w:noWrap/>
            <w:vAlign w:val="center"/>
          </w:tcPr>
          <w:p w14:paraId="5E4B5982" w14:textId="49C3CCA7" w:rsidR="0027474C" w:rsidRPr="00B51AD4" w:rsidRDefault="0027474C" w:rsidP="0027474C">
            <w:pPr>
              <w:spacing w:line="240" w:lineRule="auto"/>
              <w:jc w:val="center"/>
              <w:rPr>
                <w:rFonts w:eastAsia="Times New Roman" w:cs="Times New Roman"/>
                <w:sz w:val="16"/>
                <w:szCs w:val="16"/>
              </w:rPr>
            </w:pPr>
            <w:r>
              <w:rPr>
                <w:sz w:val="16"/>
                <w:szCs w:val="16"/>
              </w:rPr>
              <w:t>0.046</w:t>
            </w:r>
          </w:p>
        </w:tc>
        <w:tc>
          <w:tcPr>
            <w:tcW w:w="227" w:type="pct"/>
            <w:tcBorders>
              <w:top w:val="nil"/>
              <w:left w:val="nil"/>
              <w:bottom w:val="single" w:sz="4" w:space="0" w:color="auto"/>
              <w:right w:val="single" w:sz="4" w:space="0" w:color="auto"/>
            </w:tcBorders>
            <w:shd w:val="clear" w:color="auto" w:fill="auto"/>
            <w:noWrap/>
            <w:vAlign w:val="center"/>
          </w:tcPr>
          <w:p w14:paraId="0BB5BD40" w14:textId="778EEC2B" w:rsidR="0027474C" w:rsidRPr="00B51AD4" w:rsidRDefault="0027474C" w:rsidP="0027474C">
            <w:pPr>
              <w:spacing w:line="240" w:lineRule="auto"/>
              <w:jc w:val="center"/>
              <w:rPr>
                <w:rFonts w:eastAsia="Times New Roman" w:cs="Times New Roman"/>
                <w:sz w:val="16"/>
                <w:szCs w:val="16"/>
              </w:rPr>
            </w:pPr>
            <w:r>
              <w:rPr>
                <w:sz w:val="16"/>
                <w:szCs w:val="16"/>
              </w:rPr>
              <w:t>0.057</w:t>
            </w:r>
          </w:p>
        </w:tc>
        <w:tc>
          <w:tcPr>
            <w:tcW w:w="227" w:type="pct"/>
            <w:tcBorders>
              <w:top w:val="nil"/>
              <w:left w:val="nil"/>
              <w:bottom w:val="single" w:sz="4" w:space="0" w:color="auto"/>
              <w:right w:val="single" w:sz="4" w:space="0" w:color="auto"/>
            </w:tcBorders>
            <w:shd w:val="clear" w:color="auto" w:fill="auto"/>
            <w:noWrap/>
            <w:vAlign w:val="center"/>
          </w:tcPr>
          <w:p w14:paraId="5629FEBD" w14:textId="41073517" w:rsidR="0027474C" w:rsidRPr="00B51AD4" w:rsidRDefault="0027474C" w:rsidP="0027474C">
            <w:pPr>
              <w:spacing w:line="240" w:lineRule="auto"/>
              <w:jc w:val="center"/>
              <w:rPr>
                <w:rFonts w:eastAsia="Times New Roman" w:cs="Times New Roman"/>
                <w:sz w:val="16"/>
                <w:szCs w:val="16"/>
              </w:rPr>
            </w:pPr>
            <w:r>
              <w:rPr>
                <w:sz w:val="16"/>
                <w:szCs w:val="16"/>
              </w:rPr>
              <w:t>0.087</w:t>
            </w:r>
          </w:p>
        </w:tc>
        <w:tc>
          <w:tcPr>
            <w:tcW w:w="227" w:type="pct"/>
            <w:tcBorders>
              <w:top w:val="nil"/>
              <w:left w:val="nil"/>
              <w:bottom w:val="single" w:sz="4" w:space="0" w:color="auto"/>
              <w:right w:val="single" w:sz="4" w:space="0" w:color="auto"/>
            </w:tcBorders>
            <w:shd w:val="clear" w:color="auto" w:fill="auto"/>
            <w:noWrap/>
            <w:vAlign w:val="center"/>
          </w:tcPr>
          <w:p w14:paraId="241E853C" w14:textId="4C8C9CC7" w:rsidR="0027474C" w:rsidRPr="00B51AD4" w:rsidRDefault="0027474C" w:rsidP="0027474C">
            <w:pPr>
              <w:spacing w:line="240" w:lineRule="auto"/>
              <w:jc w:val="center"/>
              <w:rPr>
                <w:rFonts w:eastAsia="Times New Roman" w:cs="Times New Roman"/>
                <w:sz w:val="16"/>
                <w:szCs w:val="16"/>
              </w:rPr>
            </w:pPr>
            <w:r>
              <w:rPr>
                <w:sz w:val="16"/>
                <w:szCs w:val="16"/>
              </w:rPr>
              <w:t>0.110</w:t>
            </w:r>
          </w:p>
        </w:tc>
        <w:tc>
          <w:tcPr>
            <w:tcW w:w="284" w:type="pct"/>
            <w:tcBorders>
              <w:top w:val="nil"/>
              <w:left w:val="nil"/>
              <w:bottom w:val="single" w:sz="4" w:space="0" w:color="auto"/>
              <w:right w:val="single" w:sz="4" w:space="0" w:color="auto"/>
            </w:tcBorders>
            <w:shd w:val="clear" w:color="auto" w:fill="auto"/>
            <w:noWrap/>
            <w:vAlign w:val="center"/>
          </w:tcPr>
          <w:p w14:paraId="41EA09D7" w14:textId="49676DF0" w:rsidR="0027474C" w:rsidRPr="00B51AD4" w:rsidRDefault="0027474C" w:rsidP="0027474C">
            <w:pPr>
              <w:spacing w:line="240" w:lineRule="auto"/>
              <w:jc w:val="center"/>
              <w:rPr>
                <w:rFonts w:eastAsia="Times New Roman" w:cs="Times New Roman"/>
                <w:sz w:val="16"/>
                <w:szCs w:val="16"/>
              </w:rPr>
            </w:pPr>
            <w:r>
              <w:rPr>
                <w:sz w:val="16"/>
                <w:szCs w:val="16"/>
              </w:rPr>
              <w:t>2.5</w:t>
            </w:r>
          </w:p>
        </w:tc>
        <w:tc>
          <w:tcPr>
            <w:tcW w:w="260" w:type="pct"/>
            <w:tcBorders>
              <w:top w:val="nil"/>
              <w:left w:val="nil"/>
              <w:bottom w:val="single" w:sz="4" w:space="0" w:color="auto"/>
              <w:right w:val="single" w:sz="4" w:space="0" w:color="auto"/>
            </w:tcBorders>
            <w:shd w:val="clear" w:color="auto" w:fill="auto"/>
            <w:noWrap/>
            <w:vAlign w:val="center"/>
          </w:tcPr>
          <w:p w14:paraId="4A885C0A" w14:textId="1FF15C64" w:rsidR="0027474C" w:rsidRPr="00B51AD4" w:rsidRDefault="0027474C" w:rsidP="0027474C">
            <w:pPr>
              <w:spacing w:line="240" w:lineRule="auto"/>
              <w:jc w:val="center"/>
              <w:rPr>
                <w:rFonts w:eastAsia="Times New Roman" w:cs="Times New Roman"/>
                <w:sz w:val="16"/>
                <w:szCs w:val="16"/>
              </w:rPr>
            </w:pPr>
            <w:r>
              <w:rPr>
                <w:sz w:val="16"/>
                <w:szCs w:val="16"/>
              </w:rPr>
              <w:t>9.3</w:t>
            </w:r>
          </w:p>
        </w:tc>
      </w:tr>
      <w:tr w:rsidR="00B51AD4" w:rsidRPr="00B51AD4" w14:paraId="6A3C2642"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0A5642F9" w14:textId="61B26FDB"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Fe</w:t>
            </w:r>
            <w:r w:rsidRPr="00B51AD4">
              <w:rPr>
                <w:rFonts w:eastAsia="Times New Roman" w:cs="Times New Roman"/>
                <w:b/>
                <w:bCs/>
                <w:sz w:val="16"/>
                <w:szCs w:val="16"/>
                <w:vertAlign w:val="subscript"/>
              </w:rPr>
              <w:t xml:space="preserve"> T</w:t>
            </w:r>
            <w:r w:rsidR="00B43C30"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2A5410D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0.63</w:t>
            </w:r>
          </w:p>
        </w:tc>
        <w:tc>
          <w:tcPr>
            <w:tcW w:w="235" w:type="pct"/>
            <w:tcBorders>
              <w:top w:val="nil"/>
              <w:left w:val="nil"/>
              <w:bottom w:val="single" w:sz="4" w:space="0" w:color="auto"/>
              <w:right w:val="single" w:sz="4" w:space="0" w:color="auto"/>
            </w:tcBorders>
            <w:shd w:val="clear" w:color="auto" w:fill="auto"/>
            <w:noWrap/>
            <w:vAlign w:val="center"/>
            <w:hideMark/>
          </w:tcPr>
          <w:p w14:paraId="7615EAE7" w14:textId="706730E4"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41E19CF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074FDC7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38</w:t>
            </w:r>
          </w:p>
        </w:tc>
        <w:tc>
          <w:tcPr>
            <w:tcW w:w="238" w:type="pct"/>
            <w:tcBorders>
              <w:top w:val="nil"/>
              <w:left w:val="nil"/>
              <w:bottom w:val="single" w:sz="4" w:space="0" w:color="auto"/>
              <w:right w:val="single" w:sz="4" w:space="0" w:color="auto"/>
            </w:tcBorders>
            <w:shd w:val="clear" w:color="auto" w:fill="auto"/>
            <w:noWrap/>
            <w:vAlign w:val="center"/>
            <w:hideMark/>
          </w:tcPr>
          <w:p w14:paraId="1DC8A8A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35FBD59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2.386</w:t>
            </w:r>
          </w:p>
        </w:tc>
        <w:tc>
          <w:tcPr>
            <w:tcW w:w="208" w:type="pct"/>
            <w:tcBorders>
              <w:top w:val="nil"/>
              <w:left w:val="nil"/>
              <w:bottom w:val="single" w:sz="4" w:space="0" w:color="auto"/>
              <w:right w:val="single" w:sz="4" w:space="0" w:color="auto"/>
            </w:tcBorders>
            <w:shd w:val="clear" w:color="auto" w:fill="auto"/>
            <w:noWrap/>
            <w:vAlign w:val="center"/>
            <w:hideMark/>
          </w:tcPr>
          <w:p w14:paraId="193D7BB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3.350</w:t>
            </w:r>
          </w:p>
        </w:tc>
        <w:tc>
          <w:tcPr>
            <w:tcW w:w="179" w:type="pct"/>
            <w:tcBorders>
              <w:top w:val="nil"/>
              <w:left w:val="nil"/>
              <w:bottom w:val="single" w:sz="4" w:space="0" w:color="auto"/>
              <w:right w:val="single" w:sz="4" w:space="0" w:color="auto"/>
            </w:tcBorders>
            <w:shd w:val="clear" w:color="auto" w:fill="auto"/>
            <w:noWrap/>
            <w:vAlign w:val="center"/>
            <w:hideMark/>
          </w:tcPr>
          <w:p w14:paraId="66BFD30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1.400</w:t>
            </w:r>
          </w:p>
        </w:tc>
        <w:tc>
          <w:tcPr>
            <w:tcW w:w="208" w:type="pct"/>
            <w:tcBorders>
              <w:top w:val="nil"/>
              <w:left w:val="nil"/>
              <w:bottom w:val="single" w:sz="4" w:space="0" w:color="auto"/>
              <w:right w:val="single" w:sz="4" w:space="0" w:color="auto"/>
            </w:tcBorders>
            <w:shd w:val="clear" w:color="auto" w:fill="auto"/>
            <w:noWrap/>
            <w:vAlign w:val="center"/>
            <w:hideMark/>
          </w:tcPr>
          <w:p w14:paraId="680E97B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0.593</w:t>
            </w:r>
          </w:p>
        </w:tc>
        <w:tc>
          <w:tcPr>
            <w:tcW w:w="241" w:type="pct"/>
            <w:tcBorders>
              <w:top w:val="nil"/>
              <w:left w:val="nil"/>
              <w:bottom w:val="single" w:sz="4" w:space="0" w:color="auto"/>
              <w:right w:val="single" w:sz="4" w:space="0" w:color="auto"/>
            </w:tcBorders>
            <w:shd w:val="clear" w:color="auto" w:fill="auto"/>
            <w:noWrap/>
            <w:vAlign w:val="center"/>
            <w:hideMark/>
          </w:tcPr>
          <w:p w14:paraId="12DE425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0.267</w:t>
            </w:r>
          </w:p>
        </w:tc>
        <w:tc>
          <w:tcPr>
            <w:tcW w:w="241" w:type="pct"/>
            <w:tcBorders>
              <w:top w:val="nil"/>
              <w:left w:val="nil"/>
              <w:bottom w:val="single" w:sz="4" w:space="0" w:color="auto"/>
              <w:right w:val="single" w:sz="4" w:space="0" w:color="auto"/>
            </w:tcBorders>
            <w:shd w:val="clear" w:color="auto" w:fill="auto"/>
            <w:noWrap/>
            <w:vAlign w:val="center"/>
            <w:hideMark/>
          </w:tcPr>
          <w:p w14:paraId="73A3995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1.100</w:t>
            </w:r>
          </w:p>
        </w:tc>
        <w:tc>
          <w:tcPr>
            <w:tcW w:w="241" w:type="pct"/>
            <w:tcBorders>
              <w:top w:val="nil"/>
              <w:left w:val="nil"/>
              <w:bottom w:val="single" w:sz="4" w:space="0" w:color="auto"/>
              <w:right w:val="single" w:sz="4" w:space="0" w:color="auto"/>
            </w:tcBorders>
            <w:shd w:val="clear" w:color="auto" w:fill="auto"/>
            <w:noWrap/>
            <w:vAlign w:val="center"/>
            <w:hideMark/>
          </w:tcPr>
          <w:p w14:paraId="663E45A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1.500</w:t>
            </w:r>
          </w:p>
        </w:tc>
        <w:tc>
          <w:tcPr>
            <w:tcW w:w="241" w:type="pct"/>
            <w:tcBorders>
              <w:top w:val="nil"/>
              <w:left w:val="nil"/>
              <w:bottom w:val="single" w:sz="4" w:space="0" w:color="auto"/>
              <w:right w:val="single" w:sz="4" w:space="0" w:color="auto"/>
            </w:tcBorders>
            <w:shd w:val="clear" w:color="auto" w:fill="auto"/>
            <w:noWrap/>
            <w:vAlign w:val="center"/>
            <w:hideMark/>
          </w:tcPr>
          <w:p w14:paraId="7E0296D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1.875</w:t>
            </w:r>
          </w:p>
        </w:tc>
        <w:tc>
          <w:tcPr>
            <w:tcW w:w="227" w:type="pct"/>
            <w:tcBorders>
              <w:top w:val="nil"/>
              <w:left w:val="nil"/>
              <w:bottom w:val="single" w:sz="4" w:space="0" w:color="auto"/>
              <w:right w:val="single" w:sz="4" w:space="0" w:color="auto"/>
            </w:tcBorders>
            <w:shd w:val="clear" w:color="auto" w:fill="auto"/>
            <w:noWrap/>
            <w:vAlign w:val="center"/>
            <w:hideMark/>
          </w:tcPr>
          <w:p w14:paraId="4461B66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3.030</w:t>
            </w:r>
          </w:p>
        </w:tc>
        <w:tc>
          <w:tcPr>
            <w:tcW w:w="227" w:type="pct"/>
            <w:tcBorders>
              <w:top w:val="nil"/>
              <w:left w:val="nil"/>
              <w:bottom w:val="single" w:sz="4" w:space="0" w:color="auto"/>
              <w:right w:val="single" w:sz="4" w:space="0" w:color="auto"/>
            </w:tcBorders>
            <w:shd w:val="clear" w:color="auto" w:fill="auto"/>
            <w:noWrap/>
            <w:vAlign w:val="center"/>
            <w:hideMark/>
          </w:tcPr>
          <w:p w14:paraId="739EA63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8.940</w:t>
            </w:r>
          </w:p>
        </w:tc>
        <w:tc>
          <w:tcPr>
            <w:tcW w:w="227" w:type="pct"/>
            <w:tcBorders>
              <w:top w:val="nil"/>
              <w:left w:val="nil"/>
              <w:bottom w:val="single" w:sz="4" w:space="0" w:color="auto"/>
              <w:right w:val="single" w:sz="4" w:space="0" w:color="auto"/>
            </w:tcBorders>
            <w:shd w:val="clear" w:color="auto" w:fill="auto"/>
            <w:noWrap/>
            <w:vAlign w:val="center"/>
            <w:hideMark/>
          </w:tcPr>
          <w:p w14:paraId="285C6DC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13.560</w:t>
            </w:r>
          </w:p>
        </w:tc>
        <w:tc>
          <w:tcPr>
            <w:tcW w:w="227" w:type="pct"/>
            <w:tcBorders>
              <w:top w:val="nil"/>
              <w:left w:val="nil"/>
              <w:bottom w:val="single" w:sz="4" w:space="0" w:color="auto"/>
              <w:right w:val="single" w:sz="4" w:space="0" w:color="auto"/>
            </w:tcBorders>
            <w:shd w:val="clear" w:color="auto" w:fill="auto"/>
            <w:noWrap/>
            <w:vAlign w:val="center"/>
            <w:hideMark/>
          </w:tcPr>
          <w:p w14:paraId="7CECD37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18.000</w:t>
            </w:r>
          </w:p>
        </w:tc>
        <w:tc>
          <w:tcPr>
            <w:tcW w:w="284" w:type="pct"/>
            <w:tcBorders>
              <w:top w:val="nil"/>
              <w:left w:val="nil"/>
              <w:bottom w:val="single" w:sz="4" w:space="0" w:color="auto"/>
              <w:right w:val="single" w:sz="4" w:space="0" w:color="auto"/>
            </w:tcBorders>
            <w:shd w:val="clear" w:color="auto" w:fill="auto"/>
            <w:noWrap/>
            <w:vAlign w:val="center"/>
            <w:hideMark/>
          </w:tcPr>
          <w:p w14:paraId="247A854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3.5</w:t>
            </w:r>
          </w:p>
        </w:tc>
        <w:tc>
          <w:tcPr>
            <w:tcW w:w="260" w:type="pct"/>
            <w:tcBorders>
              <w:top w:val="nil"/>
              <w:left w:val="nil"/>
              <w:bottom w:val="single" w:sz="4" w:space="0" w:color="auto"/>
              <w:right w:val="single" w:sz="4" w:space="0" w:color="auto"/>
            </w:tcBorders>
            <w:shd w:val="clear" w:color="auto" w:fill="auto"/>
            <w:noWrap/>
            <w:vAlign w:val="center"/>
            <w:hideMark/>
          </w:tcPr>
          <w:p w14:paraId="0B58D6F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15.3</w:t>
            </w:r>
          </w:p>
        </w:tc>
      </w:tr>
      <w:tr w:rsidR="00B51AD4" w:rsidRPr="00B51AD4" w14:paraId="20183AE5"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2094B255" w14:textId="6D9E01A8"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Fe</w:t>
            </w:r>
            <w:r w:rsidRPr="00B51AD4">
              <w:rPr>
                <w:rFonts w:eastAsia="Times New Roman" w:cs="Times New Roman"/>
                <w:b/>
                <w:bCs/>
                <w:sz w:val="16"/>
                <w:szCs w:val="16"/>
                <w:vertAlign w:val="subscript"/>
              </w:rPr>
              <w:t xml:space="preserve"> D</w:t>
            </w:r>
            <w:r w:rsidR="00B43C30"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038A202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0.85</w:t>
            </w:r>
          </w:p>
        </w:tc>
        <w:tc>
          <w:tcPr>
            <w:tcW w:w="235" w:type="pct"/>
            <w:tcBorders>
              <w:top w:val="nil"/>
              <w:left w:val="nil"/>
              <w:bottom w:val="single" w:sz="4" w:space="0" w:color="auto"/>
              <w:right w:val="single" w:sz="4" w:space="0" w:color="auto"/>
            </w:tcBorders>
            <w:shd w:val="clear" w:color="auto" w:fill="auto"/>
            <w:noWrap/>
            <w:vAlign w:val="center"/>
            <w:hideMark/>
          </w:tcPr>
          <w:p w14:paraId="64FF3CC5" w14:textId="3BCDAAA8"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2ECB46E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476BF6F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c>
          <w:tcPr>
            <w:tcW w:w="238" w:type="pct"/>
            <w:tcBorders>
              <w:top w:val="nil"/>
              <w:left w:val="nil"/>
              <w:bottom w:val="single" w:sz="4" w:space="0" w:color="auto"/>
              <w:right w:val="single" w:sz="4" w:space="0" w:color="auto"/>
            </w:tcBorders>
            <w:shd w:val="clear" w:color="auto" w:fill="auto"/>
            <w:noWrap/>
            <w:vAlign w:val="center"/>
            <w:hideMark/>
          </w:tcPr>
          <w:p w14:paraId="13EF376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17.5</w:t>
            </w:r>
          </w:p>
        </w:tc>
        <w:tc>
          <w:tcPr>
            <w:tcW w:w="212" w:type="pct"/>
            <w:tcBorders>
              <w:top w:val="nil"/>
              <w:left w:val="nil"/>
              <w:bottom w:val="single" w:sz="4" w:space="0" w:color="auto"/>
              <w:right w:val="single" w:sz="4" w:space="0" w:color="auto"/>
            </w:tcBorders>
            <w:shd w:val="clear" w:color="auto" w:fill="auto"/>
            <w:noWrap/>
            <w:vAlign w:val="center"/>
            <w:hideMark/>
          </w:tcPr>
          <w:p w14:paraId="5B2D4F0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0.270</w:t>
            </w:r>
          </w:p>
        </w:tc>
        <w:tc>
          <w:tcPr>
            <w:tcW w:w="208" w:type="pct"/>
            <w:tcBorders>
              <w:top w:val="nil"/>
              <w:left w:val="nil"/>
              <w:bottom w:val="single" w:sz="4" w:space="0" w:color="auto"/>
              <w:right w:val="single" w:sz="4" w:space="0" w:color="auto"/>
            </w:tcBorders>
            <w:shd w:val="clear" w:color="auto" w:fill="auto"/>
            <w:noWrap/>
            <w:vAlign w:val="center"/>
            <w:hideMark/>
          </w:tcPr>
          <w:p w14:paraId="743E570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0.340</w:t>
            </w:r>
          </w:p>
        </w:tc>
        <w:tc>
          <w:tcPr>
            <w:tcW w:w="179" w:type="pct"/>
            <w:tcBorders>
              <w:top w:val="nil"/>
              <w:left w:val="nil"/>
              <w:bottom w:val="single" w:sz="4" w:space="0" w:color="auto"/>
              <w:right w:val="single" w:sz="4" w:space="0" w:color="auto"/>
            </w:tcBorders>
            <w:shd w:val="clear" w:color="auto" w:fill="auto"/>
            <w:noWrap/>
            <w:vAlign w:val="center"/>
            <w:hideMark/>
          </w:tcPr>
          <w:p w14:paraId="169D6EF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1.260</w:t>
            </w:r>
          </w:p>
        </w:tc>
        <w:tc>
          <w:tcPr>
            <w:tcW w:w="208" w:type="pct"/>
            <w:tcBorders>
              <w:top w:val="nil"/>
              <w:left w:val="nil"/>
              <w:bottom w:val="single" w:sz="4" w:space="0" w:color="auto"/>
              <w:right w:val="single" w:sz="4" w:space="0" w:color="auto"/>
            </w:tcBorders>
            <w:shd w:val="clear" w:color="auto" w:fill="auto"/>
            <w:noWrap/>
            <w:vAlign w:val="center"/>
            <w:hideMark/>
          </w:tcPr>
          <w:p w14:paraId="30B63E2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0.176</w:t>
            </w:r>
          </w:p>
        </w:tc>
        <w:tc>
          <w:tcPr>
            <w:tcW w:w="241" w:type="pct"/>
            <w:tcBorders>
              <w:top w:val="nil"/>
              <w:left w:val="nil"/>
              <w:bottom w:val="single" w:sz="4" w:space="0" w:color="auto"/>
              <w:right w:val="single" w:sz="4" w:space="0" w:color="auto"/>
            </w:tcBorders>
            <w:shd w:val="clear" w:color="auto" w:fill="auto"/>
            <w:noWrap/>
            <w:vAlign w:val="center"/>
            <w:hideMark/>
          </w:tcPr>
          <w:p w14:paraId="5A7B9B9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241" w:type="pct"/>
            <w:tcBorders>
              <w:top w:val="nil"/>
              <w:left w:val="nil"/>
              <w:bottom w:val="single" w:sz="4" w:space="0" w:color="auto"/>
              <w:right w:val="single" w:sz="4" w:space="0" w:color="auto"/>
            </w:tcBorders>
            <w:shd w:val="clear" w:color="auto" w:fill="auto"/>
            <w:noWrap/>
            <w:vAlign w:val="center"/>
            <w:hideMark/>
          </w:tcPr>
          <w:p w14:paraId="530CAA8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0.081</w:t>
            </w:r>
          </w:p>
        </w:tc>
        <w:tc>
          <w:tcPr>
            <w:tcW w:w="241" w:type="pct"/>
            <w:tcBorders>
              <w:top w:val="nil"/>
              <w:left w:val="nil"/>
              <w:bottom w:val="single" w:sz="4" w:space="0" w:color="auto"/>
              <w:right w:val="single" w:sz="4" w:space="0" w:color="auto"/>
            </w:tcBorders>
            <w:shd w:val="clear" w:color="auto" w:fill="auto"/>
            <w:noWrap/>
            <w:vAlign w:val="center"/>
            <w:hideMark/>
          </w:tcPr>
          <w:p w14:paraId="27F6B92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0.202</w:t>
            </w:r>
          </w:p>
        </w:tc>
        <w:tc>
          <w:tcPr>
            <w:tcW w:w="241" w:type="pct"/>
            <w:tcBorders>
              <w:top w:val="nil"/>
              <w:left w:val="nil"/>
              <w:bottom w:val="single" w:sz="4" w:space="0" w:color="auto"/>
              <w:right w:val="single" w:sz="4" w:space="0" w:color="auto"/>
            </w:tcBorders>
            <w:shd w:val="clear" w:color="auto" w:fill="auto"/>
            <w:noWrap/>
            <w:vAlign w:val="center"/>
            <w:hideMark/>
          </w:tcPr>
          <w:p w14:paraId="3F29411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0.318</w:t>
            </w:r>
          </w:p>
        </w:tc>
        <w:tc>
          <w:tcPr>
            <w:tcW w:w="227" w:type="pct"/>
            <w:tcBorders>
              <w:top w:val="nil"/>
              <w:left w:val="nil"/>
              <w:bottom w:val="single" w:sz="4" w:space="0" w:color="auto"/>
              <w:right w:val="single" w:sz="4" w:space="0" w:color="auto"/>
            </w:tcBorders>
            <w:shd w:val="clear" w:color="auto" w:fill="auto"/>
            <w:noWrap/>
            <w:vAlign w:val="center"/>
            <w:hideMark/>
          </w:tcPr>
          <w:p w14:paraId="2CB3E7B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0.525</w:t>
            </w:r>
          </w:p>
        </w:tc>
        <w:tc>
          <w:tcPr>
            <w:tcW w:w="227" w:type="pct"/>
            <w:tcBorders>
              <w:top w:val="nil"/>
              <w:left w:val="nil"/>
              <w:bottom w:val="single" w:sz="4" w:space="0" w:color="auto"/>
              <w:right w:val="single" w:sz="4" w:space="0" w:color="auto"/>
            </w:tcBorders>
            <w:shd w:val="clear" w:color="auto" w:fill="auto"/>
            <w:noWrap/>
            <w:vAlign w:val="center"/>
            <w:hideMark/>
          </w:tcPr>
          <w:p w14:paraId="0CCD9D8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0.563</w:t>
            </w:r>
          </w:p>
        </w:tc>
        <w:tc>
          <w:tcPr>
            <w:tcW w:w="227" w:type="pct"/>
            <w:tcBorders>
              <w:top w:val="nil"/>
              <w:left w:val="nil"/>
              <w:bottom w:val="single" w:sz="4" w:space="0" w:color="auto"/>
              <w:right w:val="single" w:sz="4" w:space="0" w:color="auto"/>
            </w:tcBorders>
            <w:shd w:val="clear" w:color="auto" w:fill="auto"/>
            <w:noWrap/>
            <w:vAlign w:val="center"/>
            <w:hideMark/>
          </w:tcPr>
          <w:p w14:paraId="4720ADB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0.903</w:t>
            </w:r>
          </w:p>
        </w:tc>
        <w:tc>
          <w:tcPr>
            <w:tcW w:w="227" w:type="pct"/>
            <w:tcBorders>
              <w:top w:val="nil"/>
              <w:left w:val="nil"/>
              <w:bottom w:val="single" w:sz="4" w:space="0" w:color="auto"/>
              <w:right w:val="single" w:sz="4" w:space="0" w:color="auto"/>
            </w:tcBorders>
            <w:shd w:val="clear" w:color="auto" w:fill="auto"/>
            <w:noWrap/>
            <w:vAlign w:val="center"/>
            <w:hideMark/>
          </w:tcPr>
          <w:p w14:paraId="4BB51A6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2.100</w:t>
            </w:r>
          </w:p>
        </w:tc>
        <w:tc>
          <w:tcPr>
            <w:tcW w:w="284" w:type="pct"/>
            <w:tcBorders>
              <w:top w:val="nil"/>
              <w:left w:val="nil"/>
              <w:bottom w:val="single" w:sz="4" w:space="0" w:color="auto"/>
              <w:right w:val="single" w:sz="4" w:space="0" w:color="auto"/>
            </w:tcBorders>
            <w:shd w:val="clear" w:color="auto" w:fill="auto"/>
            <w:noWrap/>
            <w:vAlign w:val="center"/>
            <w:hideMark/>
          </w:tcPr>
          <w:p w14:paraId="7DC1A6F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c>
          <w:tcPr>
            <w:tcW w:w="260" w:type="pct"/>
            <w:tcBorders>
              <w:top w:val="nil"/>
              <w:left w:val="nil"/>
              <w:bottom w:val="single" w:sz="4" w:space="0" w:color="auto"/>
              <w:right w:val="single" w:sz="4" w:space="0" w:color="auto"/>
            </w:tcBorders>
            <w:shd w:val="clear" w:color="auto" w:fill="auto"/>
            <w:noWrap/>
            <w:vAlign w:val="center"/>
            <w:hideMark/>
          </w:tcPr>
          <w:p w14:paraId="0930617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22.3</w:t>
            </w:r>
          </w:p>
        </w:tc>
      </w:tr>
      <w:tr w:rsidR="00B51AD4" w:rsidRPr="00B51AD4" w14:paraId="32C79DCD"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5C983829" w14:textId="090DB323"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Mn</w:t>
            </w:r>
            <w:r w:rsidRPr="00B51AD4">
              <w:rPr>
                <w:rFonts w:eastAsia="Times New Roman" w:cs="Times New Roman"/>
                <w:b/>
                <w:bCs/>
                <w:sz w:val="16"/>
                <w:szCs w:val="16"/>
                <w:vertAlign w:val="subscript"/>
              </w:rPr>
              <w:t xml:space="preserve"> T</w:t>
            </w:r>
            <w:r w:rsidR="00B43C30"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56AF55F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0.90</w:t>
            </w:r>
          </w:p>
        </w:tc>
        <w:tc>
          <w:tcPr>
            <w:tcW w:w="235" w:type="pct"/>
            <w:tcBorders>
              <w:top w:val="nil"/>
              <w:left w:val="nil"/>
              <w:bottom w:val="single" w:sz="4" w:space="0" w:color="auto"/>
              <w:right w:val="single" w:sz="4" w:space="0" w:color="auto"/>
            </w:tcBorders>
            <w:shd w:val="clear" w:color="auto" w:fill="auto"/>
            <w:noWrap/>
            <w:vAlign w:val="center"/>
            <w:hideMark/>
          </w:tcPr>
          <w:p w14:paraId="1F827D44" w14:textId="3B6F20BF"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6C0C4F9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2F55AB3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c>
          <w:tcPr>
            <w:tcW w:w="238" w:type="pct"/>
            <w:tcBorders>
              <w:top w:val="nil"/>
              <w:left w:val="nil"/>
              <w:bottom w:val="single" w:sz="4" w:space="0" w:color="auto"/>
              <w:right w:val="single" w:sz="4" w:space="0" w:color="auto"/>
            </w:tcBorders>
            <w:shd w:val="clear" w:color="auto" w:fill="auto"/>
            <w:noWrap/>
            <w:vAlign w:val="center"/>
            <w:hideMark/>
          </w:tcPr>
          <w:p w14:paraId="049758A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3D3073B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0.438</w:t>
            </w:r>
          </w:p>
        </w:tc>
        <w:tc>
          <w:tcPr>
            <w:tcW w:w="208" w:type="pct"/>
            <w:tcBorders>
              <w:top w:val="nil"/>
              <w:left w:val="nil"/>
              <w:bottom w:val="single" w:sz="4" w:space="0" w:color="auto"/>
              <w:right w:val="single" w:sz="4" w:space="0" w:color="auto"/>
            </w:tcBorders>
            <w:shd w:val="clear" w:color="auto" w:fill="auto"/>
            <w:noWrap/>
            <w:vAlign w:val="center"/>
            <w:hideMark/>
          </w:tcPr>
          <w:p w14:paraId="06D492D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0.340</w:t>
            </w:r>
          </w:p>
        </w:tc>
        <w:tc>
          <w:tcPr>
            <w:tcW w:w="179" w:type="pct"/>
            <w:tcBorders>
              <w:top w:val="nil"/>
              <w:left w:val="nil"/>
              <w:bottom w:val="single" w:sz="4" w:space="0" w:color="auto"/>
              <w:right w:val="single" w:sz="4" w:space="0" w:color="auto"/>
            </w:tcBorders>
            <w:shd w:val="clear" w:color="auto" w:fill="auto"/>
            <w:noWrap/>
            <w:vAlign w:val="center"/>
            <w:hideMark/>
          </w:tcPr>
          <w:p w14:paraId="24122E0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0.770</w:t>
            </w:r>
          </w:p>
        </w:tc>
        <w:tc>
          <w:tcPr>
            <w:tcW w:w="208" w:type="pct"/>
            <w:tcBorders>
              <w:top w:val="nil"/>
              <w:left w:val="nil"/>
              <w:bottom w:val="single" w:sz="4" w:space="0" w:color="auto"/>
              <w:right w:val="single" w:sz="4" w:space="0" w:color="auto"/>
            </w:tcBorders>
            <w:shd w:val="clear" w:color="auto" w:fill="auto"/>
            <w:noWrap/>
            <w:vAlign w:val="center"/>
            <w:hideMark/>
          </w:tcPr>
          <w:p w14:paraId="687BA56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0.176</w:t>
            </w:r>
          </w:p>
        </w:tc>
        <w:tc>
          <w:tcPr>
            <w:tcW w:w="241" w:type="pct"/>
            <w:tcBorders>
              <w:top w:val="nil"/>
              <w:left w:val="nil"/>
              <w:bottom w:val="single" w:sz="4" w:space="0" w:color="auto"/>
              <w:right w:val="single" w:sz="4" w:space="0" w:color="auto"/>
            </w:tcBorders>
            <w:shd w:val="clear" w:color="auto" w:fill="auto"/>
            <w:noWrap/>
            <w:vAlign w:val="center"/>
            <w:hideMark/>
          </w:tcPr>
          <w:p w14:paraId="6A85D78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0.089</w:t>
            </w:r>
          </w:p>
        </w:tc>
        <w:tc>
          <w:tcPr>
            <w:tcW w:w="241" w:type="pct"/>
            <w:tcBorders>
              <w:top w:val="nil"/>
              <w:left w:val="nil"/>
              <w:bottom w:val="single" w:sz="4" w:space="0" w:color="auto"/>
              <w:right w:val="single" w:sz="4" w:space="0" w:color="auto"/>
            </w:tcBorders>
            <w:shd w:val="clear" w:color="auto" w:fill="auto"/>
            <w:noWrap/>
            <w:vAlign w:val="center"/>
            <w:hideMark/>
          </w:tcPr>
          <w:p w14:paraId="2BAA583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0.257</w:t>
            </w:r>
          </w:p>
        </w:tc>
        <w:tc>
          <w:tcPr>
            <w:tcW w:w="241" w:type="pct"/>
            <w:tcBorders>
              <w:top w:val="nil"/>
              <w:left w:val="nil"/>
              <w:bottom w:val="single" w:sz="4" w:space="0" w:color="auto"/>
              <w:right w:val="single" w:sz="4" w:space="0" w:color="auto"/>
            </w:tcBorders>
            <w:shd w:val="clear" w:color="auto" w:fill="auto"/>
            <w:noWrap/>
            <w:vAlign w:val="center"/>
            <w:hideMark/>
          </w:tcPr>
          <w:p w14:paraId="41063D3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0.333</w:t>
            </w:r>
          </w:p>
        </w:tc>
        <w:tc>
          <w:tcPr>
            <w:tcW w:w="241" w:type="pct"/>
            <w:tcBorders>
              <w:top w:val="nil"/>
              <w:left w:val="nil"/>
              <w:bottom w:val="single" w:sz="4" w:space="0" w:color="auto"/>
              <w:right w:val="single" w:sz="4" w:space="0" w:color="auto"/>
            </w:tcBorders>
            <w:shd w:val="clear" w:color="auto" w:fill="auto"/>
            <w:noWrap/>
            <w:vAlign w:val="center"/>
            <w:hideMark/>
          </w:tcPr>
          <w:p w14:paraId="2766887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0.498</w:t>
            </w:r>
          </w:p>
        </w:tc>
        <w:tc>
          <w:tcPr>
            <w:tcW w:w="227" w:type="pct"/>
            <w:tcBorders>
              <w:top w:val="nil"/>
              <w:left w:val="nil"/>
              <w:bottom w:val="single" w:sz="4" w:space="0" w:color="auto"/>
              <w:right w:val="single" w:sz="4" w:space="0" w:color="auto"/>
            </w:tcBorders>
            <w:shd w:val="clear" w:color="auto" w:fill="auto"/>
            <w:noWrap/>
            <w:vAlign w:val="center"/>
            <w:hideMark/>
          </w:tcPr>
          <w:p w14:paraId="238F481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0.912</w:t>
            </w:r>
          </w:p>
        </w:tc>
        <w:tc>
          <w:tcPr>
            <w:tcW w:w="227" w:type="pct"/>
            <w:tcBorders>
              <w:top w:val="nil"/>
              <w:left w:val="nil"/>
              <w:bottom w:val="single" w:sz="4" w:space="0" w:color="auto"/>
              <w:right w:val="single" w:sz="4" w:space="0" w:color="auto"/>
            </w:tcBorders>
            <w:shd w:val="clear" w:color="auto" w:fill="auto"/>
            <w:noWrap/>
            <w:vAlign w:val="center"/>
            <w:hideMark/>
          </w:tcPr>
          <w:p w14:paraId="4ACDF0B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0.998</w:t>
            </w:r>
          </w:p>
        </w:tc>
        <w:tc>
          <w:tcPr>
            <w:tcW w:w="227" w:type="pct"/>
            <w:tcBorders>
              <w:top w:val="nil"/>
              <w:left w:val="nil"/>
              <w:bottom w:val="single" w:sz="4" w:space="0" w:color="auto"/>
              <w:right w:val="single" w:sz="4" w:space="0" w:color="auto"/>
            </w:tcBorders>
            <w:shd w:val="clear" w:color="auto" w:fill="auto"/>
            <w:noWrap/>
            <w:vAlign w:val="center"/>
            <w:hideMark/>
          </w:tcPr>
          <w:p w14:paraId="5998DCE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1.332</w:t>
            </w:r>
          </w:p>
        </w:tc>
        <w:tc>
          <w:tcPr>
            <w:tcW w:w="227" w:type="pct"/>
            <w:tcBorders>
              <w:top w:val="nil"/>
              <w:left w:val="nil"/>
              <w:bottom w:val="single" w:sz="4" w:space="0" w:color="auto"/>
              <w:right w:val="single" w:sz="4" w:space="0" w:color="auto"/>
            </w:tcBorders>
            <w:shd w:val="clear" w:color="auto" w:fill="auto"/>
            <w:noWrap/>
            <w:vAlign w:val="center"/>
            <w:hideMark/>
          </w:tcPr>
          <w:p w14:paraId="585F286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1.800</w:t>
            </w:r>
          </w:p>
        </w:tc>
        <w:tc>
          <w:tcPr>
            <w:tcW w:w="284" w:type="pct"/>
            <w:tcBorders>
              <w:top w:val="nil"/>
              <w:left w:val="nil"/>
              <w:bottom w:val="single" w:sz="4" w:space="0" w:color="auto"/>
              <w:right w:val="single" w:sz="4" w:space="0" w:color="auto"/>
            </w:tcBorders>
            <w:shd w:val="clear" w:color="auto" w:fill="auto"/>
            <w:noWrap/>
            <w:vAlign w:val="center"/>
            <w:hideMark/>
          </w:tcPr>
          <w:p w14:paraId="559E419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2.1</w:t>
            </w:r>
          </w:p>
        </w:tc>
        <w:tc>
          <w:tcPr>
            <w:tcW w:w="260" w:type="pct"/>
            <w:tcBorders>
              <w:top w:val="nil"/>
              <w:left w:val="nil"/>
              <w:bottom w:val="single" w:sz="4" w:space="0" w:color="auto"/>
              <w:right w:val="single" w:sz="4" w:space="0" w:color="auto"/>
            </w:tcBorders>
            <w:shd w:val="clear" w:color="auto" w:fill="auto"/>
            <w:noWrap/>
            <w:vAlign w:val="center"/>
            <w:hideMark/>
          </w:tcPr>
          <w:p w14:paraId="334680C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8.3</w:t>
            </w:r>
          </w:p>
        </w:tc>
      </w:tr>
      <w:tr w:rsidR="00B51AD4" w:rsidRPr="00B51AD4" w14:paraId="3AD1E360"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2EFD81D6" w14:textId="4CAFA304"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Mn</w:t>
            </w:r>
            <w:r w:rsidRPr="00B51AD4">
              <w:rPr>
                <w:rFonts w:eastAsia="Times New Roman" w:cs="Times New Roman"/>
                <w:b/>
                <w:bCs/>
                <w:sz w:val="16"/>
                <w:szCs w:val="16"/>
                <w:vertAlign w:val="subscript"/>
              </w:rPr>
              <w:t xml:space="preserve"> D</w:t>
            </w:r>
            <w:r w:rsidR="00B43C30"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4E6AC9B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0.65</w:t>
            </w:r>
          </w:p>
        </w:tc>
        <w:tc>
          <w:tcPr>
            <w:tcW w:w="235" w:type="pct"/>
            <w:tcBorders>
              <w:top w:val="nil"/>
              <w:left w:val="nil"/>
              <w:bottom w:val="single" w:sz="4" w:space="0" w:color="auto"/>
              <w:right w:val="single" w:sz="4" w:space="0" w:color="auto"/>
            </w:tcBorders>
            <w:shd w:val="clear" w:color="auto" w:fill="auto"/>
            <w:noWrap/>
            <w:vAlign w:val="center"/>
            <w:hideMark/>
          </w:tcPr>
          <w:p w14:paraId="71C8EBDC" w14:textId="37B463F5"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440D3F3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4B3F418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c>
          <w:tcPr>
            <w:tcW w:w="238" w:type="pct"/>
            <w:tcBorders>
              <w:top w:val="nil"/>
              <w:left w:val="nil"/>
              <w:bottom w:val="single" w:sz="4" w:space="0" w:color="auto"/>
              <w:right w:val="single" w:sz="4" w:space="0" w:color="auto"/>
            </w:tcBorders>
            <w:shd w:val="clear" w:color="auto" w:fill="auto"/>
            <w:noWrap/>
            <w:vAlign w:val="center"/>
            <w:hideMark/>
          </w:tcPr>
          <w:p w14:paraId="54C2A1E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49C8FE8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0.334</w:t>
            </w:r>
          </w:p>
        </w:tc>
        <w:tc>
          <w:tcPr>
            <w:tcW w:w="208" w:type="pct"/>
            <w:tcBorders>
              <w:top w:val="nil"/>
              <w:left w:val="nil"/>
              <w:bottom w:val="single" w:sz="4" w:space="0" w:color="auto"/>
              <w:right w:val="single" w:sz="4" w:space="0" w:color="auto"/>
            </w:tcBorders>
            <w:shd w:val="clear" w:color="auto" w:fill="auto"/>
            <w:noWrap/>
            <w:vAlign w:val="center"/>
            <w:hideMark/>
          </w:tcPr>
          <w:p w14:paraId="3ED9F11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0.290</w:t>
            </w:r>
          </w:p>
        </w:tc>
        <w:tc>
          <w:tcPr>
            <w:tcW w:w="179" w:type="pct"/>
            <w:tcBorders>
              <w:top w:val="nil"/>
              <w:left w:val="nil"/>
              <w:bottom w:val="single" w:sz="4" w:space="0" w:color="auto"/>
              <w:right w:val="single" w:sz="4" w:space="0" w:color="auto"/>
            </w:tcBorders>
            <w:shd w:val="clear" w:color="auto" w:fill="auto"/>
            <w:noWrap/>
            <w:vAlign w:val="center"/>
            <w:hideMark/>
          </w:tcPr>
          <w:p w14:paraId="4A03BE7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0.850</w:t>
            </w:r>
          </w:p>
        </w:tc>
        <w:tc>
          <w:tcPr>
            <w:tcW w:w="208" w:type="pct"/>
            <w:tcBorders>
              <w:top w:val="nil"/>
              <w:left w:val="nil"/>
              <w:bottom w:val="single" w:sz="4" w:space="0" w:color="auto"/>
              <w:right w:val="single" w:sz="4" w:space="0" w:color="auto"/>
            </w:tcBorders>
            <w:shd w:val="clear" w:color="auto" w:fill="auto"/>
            <w:noWrap/>
            <w:vAlign w:val="center"/>
            <w:hideMark/>
          </w:tcPr>
          <w:p w14:paraId="0CAF191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0.173</w:t>
            </w:r>
          </w:p>
        </w:tc>
        <w:tc>
          <w:tcPr>
            <w:tcW w:w="241" w:type="pct"/>
            <w:tcBorders>
              <w:top w:val="nil"/>
              <w:left w:val="nil"/>
              <w:bottom w:val="single" w:sz="4" w:space="0" w:color="auto"/>
              <w:right w:val="single" w:sz="4" w:space="0" w:color="auto"/>
            </w:tcBorders>
            <w:shd w:val="clear" w:color="auto" w:fill="auto"/>
            <w:noWrap/>
            <w:vAlign w:val="center"/>
            <w:hideMark/>
          </w:tcPr>
          <w:p w14:paraId="3462B89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0.011</w:t>
            </w:r>
          </w:p>
        </w:tc>
        <w:tc>
          <w:tcPr>
            <w:tcW w:w="241" w:type="pct"/>
            <w:tcBorders>
              <w:top w:val="nil"/>
              <w:left w:val="nil"/>
              <w:bottom w:val="single" w:sz="4" w:space="0" w:color="auto"/>
              <w:right w:val="single" w:sz="4" w:space="0" w:color="auto"/>
            </w:tcBorders>
            <w:shd w:val="clear" w:color="auto" w:fill="auto"/>
            <w:noWrap/>
            <w:vAlign w:val="center"/>
            <w:hideMark/>
          </w:tcPr>
          <w:p w14:paraId="4A4F360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0.162</w:t>
            </w:r>
          </w:p>
        </w:tc>
        <w:tc>
          <w:tcPr>
            <w:tcW w:w="241" w:type="pct"/>
            <w:tcBorders>
              <w:top w:val="nil"/>
              <w:left w:val="nil"/>
              <w:bottom w:val="single" w:sz="4" w:space="0" w:color="auto"/>
              <w:right w:val="single" w:sz="4" w:space="0" w:color="auto"/>
            </w:tcBorders>
            <w:shd w:val="clear" w:color="auto" w:fill="auto"/>
            <w:noWrap/>
            <w:vAlign w:val="center"/>
            <w:hideMark/>
          </w:tcPr>
          <w:p w14:paraId="5BD913A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0.268</w:t>
            </w:r>
          </w:p>
        </w:tc>
        <w:tc>
          <w:tcPr>
            <w:tcW w:w="241" w:type="pct"/>
            <w:tcBorders>
              <w:top w:val="nil"/>
              <w:left w:val="nil"/>
              <w:bottom w:val="single" w:sz="4" w:space="0" w:color="auto"/>
              <w:right w:val="single" w:sz="4" w:space="0" w:color="auto"/>
            </w:tcBorders>
            <w:shd w:val="clear" w:color="auto" w:fill="auto"/>
            <w:noWrap/>
            <w:vAlign w:val="center"/>
            <w:hideMark/>
          </w:tcPr>
          <w:p w14:paraId="31D37E0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0.387</w:t>
            </w:r>
          </w:p>
        </w:tc>
        <w:tc>
          <w:tcPr>
            <w:tcW w:w="227" w:type="pct"/>
            <w:tcBorders>
              <w:top w:val="nil"/>
              <w:left w:val="nil"/>
              <w:bottom w:val="single" w:sz="4" w:space="0" w:color="auto"/>
              <w:right w:val="single" w:sz="4" w:space="0" w:color="auto"/>
            </w:tcBorders>
            <w:shd w:val="clear" w:color="auto" w:fill="auto"/>
            <w:noWrap/>
            <w:vAlign w:val="center"/>
            <w:hideMark/>
          </w:tcPr>
          <w:p w14:paraId="1995B6C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0.568</w:t>
            </w:r>
          </w:p>
        </w:tc>
        <w:tc>
          <w:tcPr>
            <w:tcW w:w="227" w:type="pct"/>
            <w:tcBorders>
              <w:top w:val="nil"/>
              <w:left w:val="nil"/>
              <w:bottom w:val="single" w:sz="4" w:space="0" w:color="auto"/>
              <w:right w:val="single" w:sz="4" w:space="0" w:color="auto"/>
            </w:tcBorders>
            <w:shd w:val="clear" w:color="auto" w:fill="auto"/>
            <w:noWrap/>
            <w:vAlign w:val="center"/>
            <w:hideMark/>
          </w:tcPr>
          <w:p w14:paraId="1F91653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0.691</w:t>
            </w:r>
          </w:p>
        </w:tc>
        <w:tc>
          <w:tcPr>
            <w:tcW w:w="227" w:type="pct"/>
            <w:tcBorders>
              <w:top w:val="nil"/>
              <w:left w:val="nil"/>
              <w:bottom w:val="single" w:sz="4" w:space="0" w:color="auto"/>
              <w:right w:val="single" w:sz="4" w:space="0" w:color="auto"/>
            </w:tcBorders>
            <w:shd w:val="clear" w:color="auto" w:fill="auto"/>
            <w:noWrap/>
            <w:vAlign w:val="center"/>
            <w:hideMark/>
          </w:tcPr>
          <w:p w14:paraId="27E45A3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1.072</w:t>
            </w:r>
          </w:p>
        </w:tc>
        <w:tc>
          <w:tcPr>
            <w:tcW w:w="227" w:type="pct"/>
            <w:tcBorders>
              <w:top w:val="nil"/>
              <w:left w:val="nil"/>
              <w:bottom w:val="single" w:sz="4" w:space="0" w:color="auto"/>
              <w:right w:val="single" w:sz="4" w:space="0" w:color="auto"/>
            </w:tcBorders>
            <w:shd w:val="clear" w:color="auto" w:fill="auto"/>
            <w:noWrap/>
            <w:vAlign w:val="center"/>
            <w:hideMark/>
          </w:tcPr>
          <w:p w14:paraId="7E6630D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1.700</w:t>
            </w:r>
          </w:p>
        </w:tc>
        <w:tc>
          <w:tcPr>
            <w:tcW w:w="284" w:type="pct"/>
            <w:tcBorders>
              <w:top w:val="nil"/>
              <w:left w:val="nil"/>
              <w:bottom w:val="single" w:sz="4" w:space="0" w:color="auto"/>
              <w:right w:val="single" w:sz="4" w:space="0" w:color="auto"/>
            </w:tcBorders>
            <w:shd w:val="clear" w:color="auto" w:fill="auto"/>
            <w:noWrap/>
            <w:vAlign w:val="center"/>
            <w:hideMark/>
          </w:tcPr>
          <w:p w14:paraId="316CBD2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3.0</w:t>
            </w:r>
          </w:p>
        </w:tc>
        <w:tc>
          <w:tcPr>
            <w:tcW w:w="260" w:type="pct"/>
            <w:tcBorders>
              <w:top w:val="nil"/>
              <w:left w:val="nil"/>
              <w:bottom w:val="single" w:sz="4" w:space="0" w:color="auto"/>
              <w:right w:val="single" w:sz="4" w:space="0" w:color="auto"/>
            </w:tcBorders>
            <w:shd w:val="clear" w:color="auto" w:fill="auto"/>
            <w:noWrap/>
            <w:vAlign w:val="center"/>
            <w:hideMark/>
          </w:tcPr>
          <w:p w14:paraId="33A0CC7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14.3</w:t>
            </w:r>
          </w:p>
        </w:tc>
      </w:tr>
      <w:tr w:rsidR="00B51AD4" w:rsidRPr="00B51AD4" w14:paraId="668A2F76"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210CBF68" w14:textId="7B0A1409"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 xml:space="preserve">Total </w:t>
            </w:r>
            <w:proofErr w:type="spellStart"/>
            <w:r w:rsidRPr="00B51AD4">
              <w:rPr>
                <w:rFonts w:eastAsia="Times New Roman" w:cs="Times New Roman"/>
                <w:b/>
                <w:bCs/>
                <w:sz w:val="16"/>
                <w:szCs w:val="16"/>
              </w:rPr>
              <w:t>phosphorus</w:t>
            </w:r>
            <w:proofErr w:type="spellEnd"/>
            <w:r w:rsidRPr="00B51AD4">
              <w:rPr>
                <w:rFonts w:eastAsia="Times New Roman" w:cs="Times New Roman"/>
                <w:b/>
                <w:bCs/>
                <w:sz w:val="16"/>
                <w:szCs w:val="16"/>
              </w:rPr>
              <w:t xml:space="preserve"> (P)</w:t>
            </w:r>
            <w:r w:rsidR="00B43C30" w:rsidRPr="00DA1513">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0117B0F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0.16</w:t>
            </w:r>
          </w:p>
        </w:tc>
        <w:tc>
          <w:tcPr>
            <w:tcW w:w="235" w:type="pct"/>
            <w:tcBorders>
              <w:top w:val="nil"/>
              <w:left w:val="nil"/>
              <w:bottom w:val="single" w:sz="4" w:space="0" w:color="auto"/>
              <w:right w:val="single" w:sz="4" w:space="0" w:color="auto"/>
            </w:tcBorders>
            <w:shd w:val="clear" w:color="auto" w:fill="auto"/>
            <w:noWrap/>
            <w:vAlign w:val="center"/>
            <w:hideMark/>
          </w:tcPr>
          <w:p w14:paraId="04ED4981" w14:textId="1BB4F8C2"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1E2995C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3C64F12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c>
          <w:tcPr>
            <w:tcW w:w="238" w:type="pct"/>
            <w:tcBorders>
              <w:top w:val="nil"/>
              <w:left w:val="nil"/>
              <w:bottom w:val="single" w:sz="4" w:space="0" w:color="auto"/>
              <w:right w:val="single" w:sz="4" w:space="0" w:color="auto"/>
            </w:tcBorders>
            <w:shd w:val="clear" w:color="auto" w:fill="auto"/>
            <w:noWrap/>
            <w:vAlign w:val="center"/>
            <w:hideMark/>
          </w:tcPr>
          <w:p w14:paraId="07848CF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75.0</w:t>
            </w:r>
          </w:p>
        </w:tc>
        <w:tc>
          <w:tcPr>
            <w:tcW w:w="212" w:type="pct"/>
            <w:tcBorders>
              <w:top w:val="nil"/>
              <w:left w:val="nil"/>
              <w:bottom w:val="single" w:sz="4" w:space="0" w:color="auto"/>
              <w:right w:val="single" w:sz="4" w:space="0" w:color="auto"/>
            </w:tcBorders>
            <w:shd w:val="clear" w:color="auto" w:fill="auto"/>
            <w:noWrap/>
            <w:vAlign w:val="center"/>
            <w:hideMark/>
          </w:tcPr>
          <w:p w14:paraId="0320EAC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0.021</w:t>
            </w:r>
          </w:p>
        </w:tc>
        <w:tc>
          <w:tcPr>
            <w:tcW w:w="208" w:type="pct"/>
            <w:tcBorders>
              <w:top w:val="nil"/>
              <w:left w:val="nil"/>
              <w:bottom w:val="single" w:sz="4" w:space="0" w:color="auto"/>
              <w:right w:val="single" w:sz="4" w:space="0" w:color="auto"/>
            </w:tcBorders>
            <w:shd w:val="clear" w:color="auto" w:fill="auto"/>
            <w:noWrap/>
            <w:vAlign w:val="center"/>
            <w:hideMark/>
          </w:tcPr>
          <w:p w14:paraId="20DC72B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0.050</w:t>
            </w:r>
          </w:p>
        </w:tc>
        <w:tc>
          <w:tcPr>
            <w:tcW w:w="179" w:type="pct"/>
            <w:tcBorders>
              <w:top w:val="nil"/>
              <w:left w:val="nil"/>
              <w:bottom w:val="single" w:sz="4" w:space="0" w:color="auto"/>
              <w:right w:val="single" w:sz="4" w:space="0" w:color="auto"/>
            </w:tcBorders>
            <w:shd w:val="clear" w:color="auto" w:fill="auto"/>
            <w:noWrap/>
            <w:vAlign w:val="center"/>
            <w:hideMark/>
          </w:tcPr>
          <w:p w14:paraId="442ACCA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2.440</w:t>
            </w:r>
          </w:p>
        </w:tc>
        <w:tc>
          <w:tcPr>
            <w:tcW w:w="208" w:type="pct"/>
            <w:tcBorders>
              <w:top w:val="nil"/>
              <w:left w:val="nil"/>
              <w:bottom w:val="single" w:sz="4" w:space="0" w:color="auto"/>
              <w:right w:val="single" w:sz="4" w:space="0" w:color="auto"/>
            </w:tcBorders>
            <w:shd w:val="clear" w:color="auto" w:fill="auto"/>
            <w:noWrap/>
            <w:vAlign w:val="center"/>
            <w:hideMark/>
          </w:tcPr>
          <w:p w14:paraId="38FAD7A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41" w:type="pct"/>
            <w:tcBorders>
              <w:top w:val="nil"/>
              <w:left w:val="nil"/>
              <w:bottom w:val="single" w:sz="4" w:space="0" w:color="auto"/>
              <w:right w:val="single" w:sz="4" w:space="0" w:color="auto"/>
            </w:tcBorders>
            <w:shd w:val="clear" w:color="auto" w:fill="auto"/>
            <w:noWrap/>
            <w:vAlign w:val="center"/>
            <w:hideMark/>
          </w:tcPr>
          <w:p w14:paraId="0A30BEA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&lt;0.0075</w:t>
            </w:r>
          </w:p>
        </w:tc>
        <w:tc>
          <w:tcPr>
            <w:tcW w:w="241" w:type="pct"/>
            <w:tcBorders>
              <w:top w:val="nil"/>
              <w:left w:val="nil"/>
              <w:bottom w:val="single" w:sz="4" w:space="0" w:color="auto"/>
              <w:right w:val="single" w:sz="4" w:space="0" w:color="auto"/>
            </w:tcBorders>
            <w:shd w:val="clear" w:color="auto" w:fill="auto"/>
            <w:noWrap/>
            <w:vAlign w:val="center"/>
            <w:hideMark/>
          </w:tcPr>
          <w:p w14:paraId="0B0DAB2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&lt;0.0075</w:t>
            </w:r>
          </w:p>
        </w:tc>
        <w:tc>
          <w:tcPr>
            <w:tcW w:w="241" w:type="pct"/>
            <w:tcBorders>
              <w:top w:val="nil"/>
              <w:left w:val="nil"/>
              <w:bottom w:val="single" w:sz="4" w:space="0" w:color="auto"/>
              <w:right w:val="single" w:sz="4" w:space="0" w:color="auto"/>
            </w:tcBorders>
            <w:shd w:val="clear" w:color="auto" w:fill="auto"/>
            <w:noWrap/>
            <w:vAlign w:val="center"/>
            <w:hideMark/>
          </w:tcPr>
          <w:p w14:paraId="266B1B3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&lt;0.0075</w:t>
            </w:r>
          </w:p>
        </w:tc>
        <w:tc>
          <w:tcPr>
            <w:tcW w:w="241" w:type="pct"/>
            <w:tcBorders>
              <w:top w:val="nil"/>
              <w:left w:val="nil"/>
              <w:bottom w:val="single" w:sz="4" w:space="0" w:color="auto"/>
              <w:right w:val="single" w:sz="4" w:space="0" w:color="auto"/>
            </w:tcBorders>
            <w:shd w:val="clear" w:color="auto" w:fill="auto"/>
            <w:noWrap/>
            <w:vAlign w:val="center"/>
            <w:hideMark/>
          </w:tcPr>
          <w:p w14:paraId="7600852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&lt;0.0075</w:t>
            </w:r>
          </w:p>
        </w:tc>
        <w:tc>
          <w:tcPr>
            <w:tcW w:w="227" w:type="pct"/>
            <w:tcBorders>
              <w:top w:val="nil"/>
              <w:left w:val="nil"/>
              <w:bottom w:val="single" w:sz="4" w:space="0" w:color="auto"/>
              <w:right w:val="single" w:sz="4" w:space="0" w:color="auto"/>
            </w:tcBorders>
            <w:shd w:val="clear" w:color="auto" w:fill="auto"/>
            <w:noWrap/>
            <w:vAlign w:val="center"/>
            <w:hideMark/>
          </w:tcPr>
          <w:p w14:paraId="0D00A6B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0.030</w:t>
            </w:r>
          </w:p>
        </w:tc>
        <w:tc>
          <w:tcPr>
            <w:tcW w:w="227" w:type="pct"/>
            <w:tcBorders>
              <w:top w:val="nil"/>
              <w:left w:val="nil"/>
              <w:bottom w:val="single" w:sz="4" w:space="0" w:color="auto"/>
              <w:right w:val="single" w:sz="4" w:space="0" w:color="auto"/>
            </w:tcBorders>
            <w:shd w:val="clear" w:color="auto" w:fill="auto"/>
            <w:noWrap/>
            <w:vAlign w:val="center"/>
            <w:hideMark/>
          </w:tcPr>
          <w:p w14:paraId="6D07D4C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0.132</w:t>
            </w:r>
          </w:p>
        </w:tc>
        <w:tc>
          <w:tcPr>
            <w:tcW w:w="227" w:type="pct"/>
            <w:tcBorders>
              <w:top w:val="nil"/>
              <w:left w:val="nil"/>
              <w:bottom w:val="single" w:sz="4" w:space="0" w:color="auto"/>
              <w:right w:val="single" w:sz="4" w:space="0" w:color="auto"/>
            </w:tcBorders>
            <w:shd w:val="clear" w:color="auto" w:fill="auto"/>
            <w:noWrap/>
            <w:vAlign w:val="center"/>
            <w:hideMark/>
          </w:tcPr>
          <w:p w14:paraId="607BAA0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0.211</w:t>
            </w:r>
          </w:p>
        </w:tc>
        <w:tc>
          <w:tcPr>
            <w:tcW w:w="227" w:type="pct"/>
            <w:tcBorders>
              <w:top w:val="nil"/>
              <w:left w:val="nil"/>
              <w:bottom w:val="single" w:sz="4" w:space="0" w:color="auto"/>
              <w:right w:val="single" w:sz="4" w:space="0" w:color="auto"/>
            </w:tcBorders>
            <w:shd w:val="clear" w:color="auto" w:fill="auto"/>
            <w:noWrap/>
            <w:vAlign w:val="center"/>
            <w:hideMark/>
          </w:tcPr>
          <w:p w14:paraId="03364AE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0.235</w:t>
            </w:r>
          </w:p>
        </w:tc>
        <w:tc>
          <w:tcPr>
            <w:tcW w:w="284" w:type="pct"/>
            <w:tcBorders>
              <w:top w:val="nil"/>
              <w:left w:val="nil"/>
              <w:bottom w:val="single" w:sz="4" w:space="0" w:color="auto"/>
              <w:right w:val="single" w:sz="4" w:space="0" w:color="auto"/>
            </w:tcBorders>
            <w:shd w:val="clear" w:color="auto" w:fill="auto"/>
            <w:noWrap/>
            <w:vAlign w:val="center"/>
            <w:hideMark/>
          </w:tcPr>
          <w:p w14:paraId="54E32AA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3.4</w:t>
            </w:r>
          </w:p>
        </w:tc>
        <w:tc>
          <w:tcPr>
            <w:tcW w:w="260" w:type="pct"/>
            <w:tcBorders>
              <w:top w:val="nil"/>
              <w:left w:val="nil"/>
              <w:bottom w:val="single" w:sz="4" w:space="0" w:color="auto"/>
              <w:right w:val="single" w:sz="4" w:space="0" w:color="auto"/>
            </w:tcBorders>
            <w:shd w:val="clear" w:color="auto" w:fill="auto"/>
            <w:noWrap/>
            <w:vAlign w:val="center"/>
            <w:hideMark/>
          </w:tcPr>
          <w:p w14:paraId="29E8E44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13.5</w:t>
            </w:r>
          </w:p>
        </w:tc>
      </w:tr>
      <w:tr w:rsidR="00B51AD4" w:rsidRPr="00B51AD4" w14:paraId="6942D86B"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5E4BC07F" w14:textId="77777777" w:rsidR="00B51AD4" w:rsidRPr="00B51AD4" w:rsidRDefault="00B51AD4" w:rsidP="00B51AD4">
            <w:pPr>
              <w:spacing w:line="240" w:lineRule="auto"/>
              <w:jc w:val="center"/>
              <w:rPr>
                <w:rFonts w:eastAsia="Times New Roman" w:cs="Times New Roman"/>
                <w:b/>
                <w:bCs/>
                <w:sz w:val="16"/>
                <w:szCs w:val="16"/>
              </w:rPr>
            </w:pPr>
            <w:proofErr w:type="spellStart"/>
            <w:r w:rsidRPr="00B51AD4">
              <w:rPr>
                <w:rFonts w:eastAsia="Times New Roman" w:cs="Times New Roman"/>
                <w:b/>
                <w:bCs/>
                <w:sz w:val="16"/>
                <w:szCs w:val="16"/>
              </w:rPr>
              <w:t>Chloride</w:t>
            </w:r>
            <w:proofErr w:type="spellEnd"/>
            <w:r w:rsidRPr="00B51AD4">
              <w:rPr>
                <w:rFonts w:eastAsia="Times New Roman" w:cs="Times New Roman"/>
                <w:b/>
                <w:bCs/>
                <w:sz w:val="16"/>
                <w:szCs w:val="16"/>
              </w:rPr>
              <w:t xml:space="preserve"> (Cl⁻)</w:t>
            </w:r>
            <w:r w:rsidRPr="00B51AD4">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1B24A0E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0.37</w:t>
            </w:r>
          </w:p>
        </w:tc>
        <w:tc>
          <w:tcPr>
            <w:tcW w:w="235" w:type="pct"/>
            <w:tcBorders>
              <w:top w:val="nil"/>
              <w:left w:val="nil"/>
              <w:bottom w:val="single" w:sz="4" w:space="0" w:color="auto"/>
              <w:right w:val="single" w:sz="4" w:space="0" w:color="auto"/>
            </w:tcBorders>
            <w:shd w:val="clear" w:color="auto" w:fill="auto"/>
            <w:noWrap/>
            <w:vAlign w:val="center"/>
            <w:hideMark/>
          </w:tcPr>
          <w:p w14:paraId="673E874D" w14:textId="142BE463"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64D981B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075152A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c>
          <w:tcPr>
            <w:tcW w:w="238" w:type="pct"/>
            <w:tcBorders>
              <w:top w:val="nil"/>
              <w:left w:val="nil"/>
              <w:bottom w:val="single" w:sz="4" w:space="0" w:color="auto"/>
              <w:right w:val="single" w:sz="4" w:space="0" w:color="auto"/>
            </w:tcBorders>
            <w:shd w:val="clear" w:color="auto" w:fill="auto"/>
            <w:noWrap/>
            <w:vAlign w:val="center"/>
            <w:hideMark/>
          </w:tcPr>
          <w:p w14:paraId="55DC5AA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5.0</w:t>
            </w:r>
          </w:p>
        </w:tc>
        <w:tc>
          <w:tcPr>
            <w:tcW w:w="212" w:type="pct"/>
            <w:tcBorders>
              <w:top w:val="nil"/>
              <w:left w:val="nil"/>
              <w:bottom w:val="single" w:sz="4" w:space="0" w:color="auto"/>
              <w:right w:val="single" w:sz="4" w:space="0" w:color="auto"/>
            </w:tcBorders>
            <w:shd w:val="clear" w:color="auto" w:fill="auto"/>
            <w:noWrap/>
            <w:vAlign w:val="center"/>
            <w:hideMark/>
          </w:tcPr>
          <w:p w14:paraId="018DD8C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1.63</w:t>
            </w:r>
          </w:p>
        </w:tc>
        <w:tc>
          <w:tcPr>
            <w:tcW w:w="208" w:type="pct"/>
            <w:tcBorders>
              <w:top w:val="nil"/>
              <w:left w:val="nil"/>
              <w:bottom w:val="single" w:sz="4" w:space="0" w:color="auto"/>
              <w:right w:val="single" w:sz="4" w:space="0" w:color="auto"/>
            </w:tcBorders>
            <w:shd w:val="clear" w:color="auto" w:fill="auto"/>
            <w:noWrap/>
            <w:vAlign w:val="center"/>
            <w:hideMark/>
          </w:tcPr>
          <w:p w14:paraId="39C1777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0.85</w:t>
            </w:r>
          </w:p>
        </w:tc>
        <w:tc>
          <w:tcPr>
            <w:tcW w:w="179" w:type="pct"/>
            <w:tcBorders>
              <w:top w:val="nil"/>
              <w:left w:val="nil"/>
              <w:bottom w:val="single" w:sz="4" w:space="0" w:color="auto"/>
              <w:right w:val="single" w:sz="4" w:space="0" w:color="auto"/>
            </w:tcBorders>
            <w:shd w:val="clear" w:color="auto" w:fill="auto"/>
            <w:noWrap/>
            <w:vAlign w:val="center"/>
            <w:hideMark/>
          </w:tcPr>
          <w:p w14:paraId="4E1227F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0.52</w:t>
            </w:r>
          </w:p>
        </w:tc>
        <w:tc>
          <w:tcPr>
            <w:tcW w:w="208" w:type="pct"/>
            <w:tcBorders>
              <w:top w:val="nil"/>
              <w:left w:val="nil"/>
              <w:bottom w:val="single" w:sz="4" w:space="0" w:color="auto"/>
              <w:right w:val="single" w:sz="4" w:space="0" w:color="auto"/>
            </w:tcBorders>
            <w:shd w:val="clear" w:color="auto" w:fill="auto"/>
            <w:noWrap/>
            <w:vAlign w:val="center"/>
            <w:hideMark/>
          </w:tcPr>
          <w:p w14:paraId="29950CF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0.53</w:t>
            </w:r>
          </w:p>
        </w:tc>
        <w:tc>
          <w:tcPr>
            <w:tcW w:w="241" w:type="pct"/>
            <w:tcBorders>
              <w:top w:val="nil"/>
              <w:left w:val="nil"/>
              <w:bottom w:val="single" w:sz="4" w:space="0" w:color="auto"/>
              <w:right w:val="single" w:sz="4" w:space="0" w:color="auto"/>
            </w:tcBorders>
            <w:shd w:val="clear" w:color="auto" w:fill="auto"/>
            <w:noWrap/>
            <w:vAlign w:val="center"/>
            <w:hideMark/>
          </w:tcPr>
          <w:p w14:paraId="561E794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&lt;0.5</w:t>
            </w:r>
          </w:p>
        </w:tc>
        <w:tc>
          <w:tcPr>
            <w:tcW w:w="241" w:type="pct"/>
            <w:tcBorders>
              <w:top w:val="nil"/>
              <w:left w:val="nil"/>
              <w:bottom w:val="single" w:sz="4" w:space="0" w:color="auto"/>
              <w:right w:val="single" w:sz="4" w:space="0" w:color="auto"/>
            </w:tcBorders>
            <w:shd w:val="clear" w:color="auto" w:fill="auto"/>
            <w:noWrap/>
            <w:vAlign w:val="center"/>
            <w:hideMark/>
          </w:tcPr>
          <w:p w14:paraId="6A20738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1.10</w:t>
            </w:r>
          </w:p>
        </w:tc>
        <w:tc>
          <w:tcPr>
            <w:tcW w:w="241" w:type="pct"/>
            <w:tcBorders>
              <w:top w:val="nil"/>
              <w:left w:val="nil"/>
              <w:bottom w:val="single" w:sz="4" w:space="0" w:color="auto"/>
              <w:right w:val="single" w:sz="4" w:space="0" w:color="auto"/>
            </w:tcBorders>
            <w:shd w:val="clear" w:color="auto" w:fill="auto"/>
            <w:noWrap/>
            <w:vAlign w:val="center"/>
            <w:hideMark/>
          </w:tcPr>
          <w:p w14:paraId="79FE271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1.35</w:t>
            </w:r>
          </w:p>
        </w:tc>
        <w:tc>
          <w:tcPr>
            <w:tcW w:w="241" w:type="pct"/>
            <w:tcBorders>
              <w:top w:val="nil"/>
              <w:left w:val="nil"/>
              <w:bottom w:val="single" w:sz="4" w:space="0" w:color="auto"/>
              <w:right w:val="single" w:sz="4" w:space="0" w:color="auto"/>
            </w:tcBorders>
            <w:shd w:val="clear" w:color="auto" w:fill="auto"/>
            <w:noWrap/>
            <w:vAlign w:val="center"/>
            <w:hideMark/>
          </w:tcPr>
          <w:p w14:paraId="262D832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1.93</w:t>
            </w:r>
          </w:p>
        </w:tc>
        <w:tc>
          <w:tcPr>
            <w:tcW w:w="227" w:type="pct"/>
            <w:tcBorders>
              <w:top w:val="nil"/>
              <w:left w:val="nil"/>
              <w:bottom w:val="single" w:sz="4" w:space="0" w:color="auto"/>
              <w:right w:val="single" w:sz="4" w:space="0" w:color="auto"/>
            </w:tcBorders>
            <w:shd w:val="clear" w:color="auto" w:fill="auto"/>
            <w:noWrap/>
            <w:vAlign w:val="center"/>
            <w:hideMark/>
          </w:tcPr>
          <w:p w14:paraId="3B0D503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2.82</w:t>
            </w:r>
          </w:p>
        </w:tc>
        <w:tc>
          <w:tcPr>
            <w:tcW w:w="227" w:type="pct"/>
            <w:tcBorders>
              <w:top w:val="nil"/>
              <w:left w:val="nil"/>
              <w:bottom w:val="single" w:sz="4" w:space="0" w:color="auto"/>
              <w:right w:val="single" w:sz="4" w:space="0" w:color="auto"/>
            </w:tcBorders>
            <w:shd w:val="clear" w:color="auto" w:fill="auto"/>
            <w:noWrap/>
            <w:vAlign w:val="center"/>
            <w:hideMark/>
          </w:tcPr>
          <w:p w14:paraId="08CA96F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3.51</w:t>
            </w:r>
          </w:p>
        </w:tc>
        <w:tc>
          <w:tcPr>
            <w:tcW w:w="227" w:type="pct"/>
            <w:tcBorders>
              <w:top w:val="nil"/>
              <w:left w:val="nil"/>
              <w:bottom w:val="single" w:sz="4" w:space="0" w:color="auto"/>
              <w:right w:val="single" w:sz="4" w:space="0" w:color="auto"/>
            </w:tcBorders>
            <w:shd w:val="clear" w:color="auto" w:fill="auto"/>
            <w:noWrap/>
            <w:vAlign w:val="center"/>
            <w:hideMark/>
          </w:tcPr>
          <w:p w14:paraId="5F0F0EF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3.69</w:t>
            </w:r>
          </w:p>
        </w:tc>
        <w:tc>
          <w:tcPr>
            <w:tcW w:w="227" w:type="pct"/>
            <w:tcBorders>
              <w:top w:val="nil"/>
              <w:left w:val="nil"/>
              <w:bottom w:val="single" w:sz="4" w:space="0" w:color="auto"/>
              <w:right w:val="single" w:sz="4" w:space="0" w:color="auto"/>
            </w:tcBorders>
            <w:shd w:val="clear" w:color="auto" w:fill="auto"/>
            <w:noWrap/>
            <w:vAlign w:val="center"/>
            <w:hideMark/>
          </w:tcPr>
          <w:p w14:paraId="5FBD4C1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4.00</w:t>
            </w:r>
          </w:p>
        </w:tc>
        <w:tc>
          <w:tcPr>
            <w:tcW w:w="284" w:type="pct"/>
            <w:tcBorders>
              <w:top w:val="nil"/>
              <w:left w:val="nil"/>
              <w:bottom w:val="single" w:sz="4" w:space="0" w:color="auto"/>
              <w:right w:val="single" w:sz="4" w:space="0" w:color="auto"/>
            </w:tcBorders>
            <w:shd w:val="clear" w:color="auto" w:fill="auto"/>
            <w:noWrap/>
            <w:vAlign w:val="center"/>
            <w:hideMark/>
          </w:tcPr>
          <w:p w14:paraId="7C1D7AC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1.1</w:t>
            </w:r>
          </w:p>
        </w:tc>
        <w:tc>
          <w:tcPr>
            <w:tcW w:w="260" w:type="pct"/>
            <w:tcBorders>
              <w:top w:val="nil"/>
              <w:left w:val="nil"/>
              <w:bottom w:val="single" w:sz="4" w:space="0" w:color="auto"/>
              <w:right w:val="single" w:sz="4" w:space="0" w:color="auto"/>
            </w:tcBorders>
            <w:shd w:val="clear" w:color="auto" w:fill="auto"/>
            <w:noWrap/>
            <w:vAlign w:val="center"/>
            <w:hideMark/>
          </w:tcPr>
          <w:p w14:paraId="11FB1AE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3.8</w:t>
            </w:r>
          </w:p>
        </w:tc>
      </w:tr>
      <w:tr w:rsidR="00B51AD4" w:rsidRPr="00B51AD4" w14:paraId="72FA6D30"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447560EE" w14:textId="77777777" w:rsidR="00B51AD4" w:rsidRPr="00B51AD4" w:rsidRDefault="00B51AD4" w:rsidP="00B51AD4">
            <w:pPr>
              <w:spacing w:line="240" w:lineRule="auto"/>
              <w:jc w:val="center"/>
              <w:rPr>
                <w:rFonts w:eastAsia="Times New Roman" w:cs="Times New Roman"/>
                <w:b/>
                <w:bCs/>
                <w:sz w:val="16"/>
                <w:szCs w:val="16"/>
              </w:rPr>
            </w:pPr>
            <w:r w:rsidRPr="00B51AD4">
              <w:rPr>
                <w:rFonts w:eastAsia="Times New Roman" w:cs="Times New Roman"/>
                <w:b/>
                <w:bCs/>
                <w:sz w:val="16"/>
                <w:szCs w:val="16"/>
              </w:rPr>
              <w:t>Sulfate (SO</w:t>
            </w:r>
            <w:r w:rsidRPr="00B51AD4">
              <w:rPr>
                <w:rFonts w:eastAsia="Times New Roman" w:cs="Times New Roman"/>
                <w:b/>
                <w:bCs/>
                <w:sz w:val="16"/>
                <w:szCs w:val="16"/>
                <w:vertAlign w:val="subscript"/>
              </w:rPr>
              <w:t>4</w:t>
            </w:r>
            <w:r w:rsidRPr="00B51AD4">
              <w:rPr>
                <w:rFonts w:eastAsia="Times New Roman" w:cs="Times New Roman"/>
                <w:b/>
                <w:bCs/>
                <w:sz w:val="16"/>
                <w:szCs w:val="16"/>
                <w:vertAlign w:val="superscript"/>
              </w:rPr>
              <w:t>2-</w:t>
            </w:r>
            <w:r w:rsidRPr="00B51AD4">
              <w:rPr>
                <w:rFonts w:eastAsia="Times New Roman" w:cs="Times New Roman"/>
                <w:b/>
                <w:bCs/>
                <w:sz w:val="16"/>
                <w:szCs w:val="16"/>
              </w:rPr>
              <w:t>)</w:t>
            </w:r>
          </w:p>
        </w:tc>
        <w:tc>
          <w:tcPr>
            <w:tcW w:w="194" w:type="pct"/>
            <w:tcBorders>
              <w:top w:val="nil"/>
              <w:left w:val="nil"/>
              <w:bottom w:val="single" w:sz="4" w:space="0" w:color="auto"/>
              <w:right w:val="single" w:sz="4" w:space="0" w:color="auto"/>
            </w:tcBorders>
            <w:shd w:val="clear" w:color="auto" w:fill="auto"/>
            <w:noWrap/>
            <w:vAlign w:val="center"/>
            <w:hideMark/>
          </w:tcPr>
          <w:p w14:paraId="66145F0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0.56</w:t>
            </w:r>
          </w:p>
        </w:tc>
        <w:tc>
          <w:tcPr>
            <w:tcW w:w="235" w:type="pct"/>
            <w:tcBorders>
              <w:top w:val="nil"/>
              <w:left w:val="nil"/>
              <w:bottom w:val="single" w:sz="4" w:space="0" w:color="auto"/>
              <w:right w:val="single" w:sz="4" w:space="0" w:color="auto"/>
            </w:tcBorders>
            <w:shd w:val="clear" w:color="auto" w:fill="auto"/>
            <w:noWrap/>
            <w:vAlign w:val="center"/>
            <w:hideMark/>
          </w:tcPr>
          <w:p w14:paraId="368F78B3" w14:textId="68017E65"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391631F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23886AE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23</w:t>
            </w:r>
          </w:p>
        </w:tc>
        <w:tc>
          <w:tcPr>
            <w:tcW w:w="238" w:type="pct"/>
            <w:tcBorders>
              <w:top w:val="nil"/>
              <w:left w:val="nil"/>
              <w:bottom w:val="single" w:sz="4" w:space="0" w:color="auto"/>
              <w:right w:val="single" w:sz="4" w:space="0" w:color="auto"/>
            </w:tcBorders>
            <w:shd w:val="clear" w:color="auto" w:fill="auto"/>
            <w:noWrap/>
            <w:vAlign w:val="center"/>
            <w:hideMark/>
          </w:tcPr>
          <w:p w14:paraId="437A48B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14:paraId="454510D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1.58</w:t>
            </w:r>
          </w:p>
        </w:tc>
        <w:tc>
          <w:tcPr>
            <w:tcW w:w="208" w:type="pct"/>
            <w:tcBorders>
              <w:top w:val="nil"/>
              <w:left w:val="nil"/>
              <w:bottom w:val="single" w:sz="4" w:space="0" w:color="auto"/>
              <w:right w:val="single" w:sz="4" w:space="0" w:color="auto"/>
            </w:tcBorders>
            <w:shd w:val="clear" w:color="auto" w:fill="auto"/>
            <w:noWrap/>
            <w:vAlign w:val="center"/>
            <w:hideMark/>
          </w:tcPr>
          <w:p w14:paraId="05A3D8F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0.95</w:t>
            </w:r>
          </w:p>
        </w:tc>
        <w:tc>
          <w:tcPr>
            <w:tcW w:w="179" w:type="pct"/>
            <w:tcBorders>
              <w:top w:val="nil"/>
              <w:left w:val="nil"/>
              <w:bottom w:val="single" w:sz="4" w:space="0" w:color="auto"/>
              <w:right w:val="single" w:sz="4" w:space="0" w:color="auto"/>
            </w:tcBorders>
            <w:shd w:val="clear" w:color="auto" w:fill="auto"/>
            <w:noWrap/>
            <w:vAlign w:val="center"/>
            <w:hideMark/>
          </w:tcPr>
          <w:p w14:paraId="79C6E21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0.60</w:t>
            </w:r>
          </w:p>
        </w:tc>
        <w:tc>
          <w:tcPr>
            <w:tcW w:w="208" w:type="pct"/>
            <w:tcBorders>
              <w:top w:val="nil"/>
              <w:left w:val="nil"/>
              <w:bottom w:val="single" w:sz="4" w:space="0" w:color="auto"/>
              <w:right w:val="single" w:sz="4" w:space="0" w:color="auto"/>
            </w:tcBorders>
            <w:shd w:val="clear" w:color="auto" w:fill="auto"/>
            <w:noWrap/>
            <w:vAlign w:val="center"/>
            <w:hideMark/>
          </w:tcPr>
          <w:p w14:paraId="5DDCFB0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0.55</w:t>
            </w:r>
          </w:p>
        </w:tc>
        <w:tc>
          <w:tcPr>
            <w:tcW w:w="241" w:type="pct"/>
            <w:tcBorders>
              <w:top w:val="nil"/>
              <w:left w:val="nil"/>
              <w:bottom w:val="single" w:sz="4" w:space="0" w:color="auto"/>
              <w:right w:val="single" w:sz="4" w:space="0" w:color="auto"/>
            </w:tcBorders>
            <w:shd w:val="clear" w:color="auto" w:fill="auto"/>
            <w:noWrap/>
            <w:vAlign w:val="center"/>
            <w:hideMark/>
          </w:tcPr>
          <w:p w14:paraId="01961D1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0.38</w:t>
            </w:r>
          </w:p>
        </w:tc>
        <w:tc>
          <w:tcPr>
            <w:tcW w:w="241" w:type="pct"/>
            <w:tcBorders>
              <w:top w:val="nil"/>
              <w:left w:val="nil"/>
              <w:bottom w:val="single" w:sz="4" w:space="0" w:color="auto"/>
              <w:right w:val="single" w:sz="4" w:space="0" w:color="auto"/>
            </w:tcBorders>
            <w:shd w:val="clear" w:color="auto" w:fill="auto"/>
            <w:noWrap/>
            <w:vAlign w:val="center"/>
            <w:hideMark/>
          </w:tcPr>
          <w:p w14:paraId="76E60ED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1.08</w:t>
            </w:r>
          </w:p>
        </w:tc>
        <w:tc>
          <w:tcPr>
            <w:tcW w:w="241" w:type="pct"/>
            <w:tcBorders>
              <w:top w:val="nil"/>
              <w:left w:val="nil"/>
              <w:bottom w:val="single" w:sz="4" w:space="0" w:color="auto"/>
              <w:right w:val="single" w:sz="4" w:space="0" w:color="auto"/>
            </w:tcBorders>
            <w:shd w:val="clear" w:color="auto" w:fill="auto"/>
            <w:noWrap/>
            <w:vAlign w:val="center"/>
            <w:hideMark/>
          </w:tcPr>
          <w:p w14:paraId="72D4E72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1.30</w:t>
            </w:r>
          </w:p>
        </w:tc>
        <w:tc>
          <w:tcPr>
            <w:tcW w:w="241" w:type="pct"/>
            <w:tcBorders>
              <w:top w:val="nil"/>
              <w:left w:val="nil"/>
              <w:bottom w:val="single" w:sz="4" w:space="0" w:color="auto"/>
              <w:right w:val="single" w:sz="4" w:space="0" w:color="auto"/>
            </w:tcBorders>
            <w:shd w:val="clear" w:color="auto" w:fill="auto"/>
            <w:noWrap/>
            <w:vAlign w:val="center"/>
            <w:hideMark/>
          </w:tcPr>
          <w:p w14:paraId="6CB5022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1.85</w:t>
            </w:r>
          </w:p>
        </w:tc>
        <w:tc>
          <w:tcPr>
            <w:tcW w:w="227" w:type="pct"/>
            <w:tcBorders>
              <w:top w:val="nil"/>
              <w:left w:val="nil"/>
              <w:bottom w:val="single" w:sz="4" w:space="0" w:color="auto"/>
              <w:right w:val="single" w:sz="4" w:space="0" w:color="auto"/>
            </w:tcBorders>
            <w:shd w:val="clear" w:color="auto" w:fill="auto"/>
            <w:noWrap/>
            <w:vAlign w:val="center"/>
            <w:hideMark/>
          </w:tcPr>
          <w:p w14:paraId="7720B8E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2.76</w:t>
            </w:r>
          </w:p>
        </w:tc>
        <w:tc>
          <w:tcPr>
            <w:tcW w:w="227" w:type="pct"/>
            <w:tcBorders>
              <w:top w:val="nil"/>
              <w:left w:val="nil"/>
              <w:bottom w:val="single" w:sz="4" w:space="0" w:color="auto"/>
              <w:right w:val="single" w:sz="4" w:space="0" w:color="auto"/>
            </w:tcBorders>
            <w:shd w:val="clear" w:color="auto" w:fill="auto"/>
            <w:noWrap/>
            <w:vAlign w:val="center"/>
            <w:hideMark/>
          </w:tcPr>
          <w:p w14:paraId="3D6195C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3.07</w:t>
            </w:r>
          </w:p>
        </w:tc>
        <w:tc>
          <w:tcPr>
            <w:tcW w:w="227" w:type="pct"/>
            <w:tcBorders>
              <w:top w:val="nil"/>
              <w:left w:val="nil"/>
              <w:bottom w:val="single" w:sz="4" w:space="0" w:color="auto"/>
              <w:right w:val="single" w:sz="4" w:space="0" w:color="auto"/>
            </w:tcBorders>
            <w:shd w:val="clear" w:color="auto" w:fill="auto"/>
            <w:noWrap/>
            <w:vAlign w:val="center"/>
            <w:hideMark/>
          </w:tcPr>
          <w:p w14:paraId="63BC183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3.94</w:t>
            </w:r>
          </w:p>
        </w:tc>
        <w:tc>
          <w:tcPr>
            <w:tcW w:w="227" w:type="pct"/>
            <w:tcBorders>
              <w:top w:val="nil"/>
              <w:left w:val="nil"/>
              <w:bottom w:val="single" w:sz="4" w:space="0" w:color="auto"/>
              <w:right w:val="single" w:sz="4" w:space="0" w:color="auto"/>
            </w:tcBorders>
            <w:shd w:val="clear" w:color="auto" w:fill="auto"/>
            <w:noWrap/>
            <w:vAlign w:val="center"/>
            <w:hideMark/>
          </w:tcPr>
          <w:p w14:paraId="41F9A17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4.60</w:t>
            </w:r>
          </w:p>
        </w:tc>
        <w:tc>
          <w:tcPr>
            <w:tcW w:w="284" w:type="pct"/>
            <w:tcBorders>
              <w:top w:val="nil"/>
              <w:left w:val="nil"/>
              <w:bottom w:val="single" w:sz="4" w:space="0" w:color="auto"/>
              <w:right w:val="single" w:sz="4" w:space="0" w:color="auto"/>
            </w:tcBorders>
            <w:shd w:val="clear" w:color="auto" w:fill="auto"/>
            <w:noWrap/>
            <w:vAlign w:val="center"/>
            <w:hideMark/>
          </w:tcPr>
          <w:p w14:paraId="20B32D0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1.6</w:t>
            </w:r>
          </w:p>
        </w:tc>
        <w:tc>
          <w:tcPr>
            <w:tcW w:w="260" w:type="pct"/>
            <w:tcBorders>
              <w:top w:val="nil"/>
              <w:left w:val="nil"/>
              <w:bottom w:val="single" w:sz="4" w:space="0" w:color="auto"/>
              <w:right w:val="single" w:sz="4" w:space="0" w:color="auto"/>
            </w:tcBorders>
            <w:shd w:val="clear" w:color="auto" w:fill="auto"/>
            <w:noWrap/>
            <w:vAlign w:val="center"/>
            <w:hideMark/>
          </w:tcPr>
          <w:p w14:paraId="14D2B87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5.7</w:t>
            </w:r>
          </w:p>
        </w:tc>
      </w:tr>
      <w:tr w:rsidR="00B51AD4" w:rsidRPr="00B51AD4" w14:paraId="601DE0D7"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0C3BB5BD" w14:textId="77777777" w:rsidR="00B51AD4" w:rsidRPr="00B51AD4" w:rsidRDefault="00B51AD4" w:rsidP="00B51AD4">
            <w:pPr>
              <w:spacing w:line="240" w:lineRule="auto"/>
              <w:jc w:val="center"/>
              <w:rPr>
                <w:rFonts w:eastAsia="Times New Roman" w:cs="Times New Roman"/>
                <w:b/>
                <w:bCs/>
                <w:sz w:val="16"/>
                <w:szCs w:val="16"/>
              </w:rPr>
            </w:pPr>
            <w:proofErr w:type="spellStart"/>
            <w:r w:rsidRPr="00B51AD4">
              <w:rPr>
                <w:rFonts w:eastAsia="Times New Roman" w:cs="Times New Roman"/>
                <w:b/>
                <w:bCs/>
                <w:sz w:val="16"/>
                <w:szCs w:val="16"/>
              </w:rPr>
              <w:t>Nitrate</w:t>
            </w:r>
            <w:proofErr w:type="spellEnd"/>
            <w:r w:rsidRPr="00B51AD4">
              <w:rPr>
                <w:rFonts w:eastAsia="Times New Roman" w:cs="Times New Roman"/>
                <w:b/>
                <w:bCs/>
                <w:sz w:val="16"/>
                <w:szCs w:val="16"/>
              </w:rPr>
              <w:t xml:space="preserve"> (N-NO₃⁻)</w:t>
            </w:r>
            <w:r w:rsidRPr="00B51AD4">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69B7CB5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0.85</w:t>
            </w:r>
          </w:p>
        </w:tc>
        <w:tc>
          <w:tcPr>
            <w:tcW w:w="235" w:type="pct"/>
            <w:tcBorders>
              <w:top w:val="nil"/>
              <w:left w:val="nil"/>
              <w:bottom w:val="single" w:sz="4" w:space="0" w:color="auto"/>
              <w:right w:val="single" w:sz="4" w:space="0" w:color="auto"/>
            </w:tcBorders>
            <w:shd w:val="clear" w:color="auto" w:fill="auto"/>
            <w:noWrap/>
            <w:vAlign w:val="center"/>
            <w:hideMark/>
          </w:tcPr>
          <w:p w14:paraId="4B005425" w14:textId="66AB2A9A"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66A8E83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78E202A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39</w:t>
            </w:r>
          </w:p>
        </w:tc>
        <w:tc>
          <w:tcPr>
            <w:tcW w:w="238" w:type="pct"/>
            <w:tcBorders>
              <w:top w:val="nil"/>
              <w:left w:val="nil"/>
              <w:bottom w:val="single" w:sz="4" w:space="0" w:color="auto"/>
              <w:right w:val="single" w:sz="4" w:space="0" w:color="auto"/>
            </w:tcBorders>
            <w:shd w:val="clear" w:color="auto" w:fill="auto"/>
            <w:noWrap/>
            <w:vAlign w:val="center"/>
            <w:hideMark/>
          </w:tcPr>
          <w:p w14:paraId="118C13F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71.8</w:t>
            </w:r>
          </w:p>
        </w:tc>
        <w:tc>
          <w:tcPr>
            <w:tcW w:w="212" w:type="pct"/>
            <w:tcBorders>
              <w:top w:val="nil"/>
              <w:left w:val="nil"/>
              <w:bottom w:val="single" w:sz="4" w:space="0" w:color="auto"/>
              <w:right w:val="single" w:sz="4" w:space="0" w:color="auto"/>
            </w:tcBorders>
            <w:shd w:val="clear" w:color="auto" w:fill="auto"/>
            <w:noWrap/>
            <w:vAlign w:val="center"/>
            <w:hideMark/>
          </w:tcPr>
          <w:p w14:paraId="45E5A73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&lt;0.11</w:t>
            </w:r>
          </w:p>
        </w:tc>
        <w:tc>
          <w:tcPr>
            <w:tcW w:w="208" w:type="pct"/>
            <w:tcBorders>
              <w:top w:val="nil"/>
              <w:left w:val="nil"/>
              <w:bottom w:val="single" w:sz="4" w:space="0" w:color="auto"/>
              <w:right w:val="single" w:sz="4" w:space="0" w:color="auto"/>
            </w:tcBorders>
            <w:shd w:val="clear" w:color="auto" w:fill="auto"/>
            <w:noWrap/>
            <w:vAlign w:val="center"/>
            <w:hideMark/>
          </w:tcPr>
          <w:p w14:paraId="164DD33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0.17</w:t>
            </w:r>
          </w:p>
        </w:tc>
        <w:tc>
          <w:tcPr>
            <w:tcW w:w="179" w:type="pct"/>
            <w:tcBorders>
              <w:top w:val="nil"/>
              <w:left w:val="nil"/>
              <w:bottom w:val="single" w:sz="4" w:space="0" w:color="auto"/>
              <w:right w:val="single" w:sz="4" w:space="0" w:color="auto"/>
            </w:tcBorders>
            <w:shd w:val="clear" w:color="auto" w:fill="auto"/>
            <w:noWrap/>
            <w:vAlign w:val="center"/>
            <w:hideMark/>
          </w:tcPr>
          <w:p w14:paraId="42AB8DD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1.60</w:t>
            </w:r>
          </w:p>
        </w:tc>
        <w:tc>
          <w:tcPr>
            <w:tcW w:w="208" w:type="pct"/>
            <w:tcBorders>
              <w:top w:val="nil"/>
              <w:left w:val="nil"/>
              <w:bottom w:val="single" w:sz="4" w:space="0" w:color="auto"/>
              <w:right w:val="single" w:sz="4" w:space="0" w:color="auto"/>
            </w:tcBorders>
            <w:shd w:val="clear" w:color="auto" w:fill="auto"/>
            <w:noWrap/>
            <w:vAlign w:val="center"/>
            <w:hideMark/>
          </w:tcPr>
          <w:p w14:paraId="4A6E1E5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41" w:type="pct"/>
            <w:tcBorders>
              <w:top w:val="nil"/>
              <w:left w:val="nil"/>
              <w:bottom w:val="single" w:sz="4" w:space="0" w:color="auto"/>
              <w:right w:val="single" w:sz="4" w:space="0" w:color="auto"/>
            </w:tcBorders>
            <w:shd w:val="clear" w:color="auto" w:fill="auto"/>
            <w:noWrap/>
            <w:vAlign w:val="center"/>
            <w:hideMark/>
          </w:tcPr>
          <w:p w14:paraId="7D8DEAC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&lt;0.11</w:t>
            </w:r>
          </w:p>
        </w:tc>
        <w:tc>
          <w:tcPr>
            <w:tcW w:w="241" w:type="pct"/>
            <w:tcBorders>
              <w:top w:val="nil"/>
              <w:left w:val="nil"/>
              <w:bottom w:val="single" w:sz="4" w:space="0" w:color="auto"/>
              <w:right w:val="single" w:sz="4" w:space="0" w:color="auto"/>
            </w:tcBorders>
            <w:shd w:val="clear" w:color="auto" w:fill="auto"/>
            <w:noWrap/>
            <w:vAlign w:val="center"/>
            <w:hideMark/>
          </w:tcPr>
          <w:p w14:paraId="4873EC7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&lt;0.11</w:t>
            </w:r>
          </w:p>
        </w:tc>
        <w:tc>
          <w:tcPr>
            <w:tcW w:w="241" w:type="pct"/>
            <w:tcBorders>
              <w:top w:val="nil"/>
              <w:left w:val="nil"/>
              <w:bottom w:val="single" w:sz="4" w:space="0" w:color="auto"/>
              <w:right w:val="single" w:sz="4" w:space="0" w:color="auto"/>
            </w:tcBorders>
            <w:shd w:val="clear" w:color="auto" w:fill="auto"/>
            <w:noWrap/>
            <w:vAlign w:val="center"/>
            <w:hideMark/>
          </w:tcPr>
          <w:p w14:paraId="22428E7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&lt;0.11</w:t>
            </w:r>
          </w:p>
        </w:tc>
        <w:tc>
          <w:tcPr>
            <w:tcW w:w="241" w:type="pct"/>
            <w:tcBorders>
              <w:top w:val="nil"/>
              <w:left w:val="nil"/>
              <w:bottom w:val="single" w:sz="4" w:space="0" w:color="auto"/>
              <w:right w:val="single" w:sz="4" w:space="0" w:color="auto"/>
            </w:tcBorders>
            <w:shd w:val="clear" w:color="auto" w:fill="auto"/>
            <w:noWrap/>
            <w:vAlign w:val="center"/>
            <w:hideMark/>
          </w:tcPr>
          <w:p w14:paraId="6E60DFF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&lt;0.11</w:t>
            </w:r>
          </w:p>
        </w:tc>
        <w:tc>
          <w:tcPr>
            <w:tcW w:w="227" w:type="pct"/>
            <w:tcBorders>
              <w:top w:val="nil"/>
              <w:left w:val="nil"/>
              <w:bottom w:val="single" w:sz="4" w:space="0" w:color="auto"/>
              <w:right w:val="single" w:sz="4" w:space="0" w:color="auto"/>
            </w:tcBorders>
            <w:shd w:val="clear" w:color="auto" w:fill="auto"/>
            <w:noWrap/>
            <w:vAlign w:val="center"/>
            <w:hideMark/>
          </w:tcPr>
          <w:p w14:paraId="157C29E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0.17</w:t>
            </w:r>
          </w:p>
        </w:tc>
        <w:tc>
          <w:tcPr>
            <w:tcW w:w="227" w:type="pct"/>
            <w:tcBorders>
              <w:top w:val="nil"/>
              <w:left w:val="nil"/>
              <w:bottom w:val="single" w:sz="4" w:space="0" w:color="auto"/>
              <w:right w:val="single" w:sz="4" w:space="0" w:color="auto"/>
            </w:tcBorders>
            <w:shd w:val="clear" w:color="auto" w:fill="auto"/>
            <w:noWrap/>
            <w:vAlign w:val="center"/>
            <w:hideMark/>
          </w:tcPr>
          <w:p w14:paraId="57600E1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0.21</w:t>
            </w:r>
          </w:p>
        </w:tc>
        <w:tc>
          <w:tcPr>
            <w:tcW w:w="227" w:type="pct"/>
            <w:tcBorders>
              <w:top w:val="nil"/>
              <w:left w:val="nil"/>
              <w:bottom w:val="single" w:sz="4" w:space="0" w:color="auto"/>
              <w:right w:val="single" w:sz="4" w:space="0" w:color="auto"/>
            </w:tcBorders>
            <w:shd w:val="clear" w:color="auto" w:fill="auto"/>
            <w:noWrap/>
            <w:vAlign w:val="center"/>
            <w:hideMark/>
          </w:tcPr>
          <w:p w14:paraId="1B0917F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0.42</w:t>
            </w:r>
          </w:p>
        </w:tc>
        <w:tc>
          <w:tcPr>
            <w:tcW w:w="227" w:type="pct"/>
            <w:tcBorders>
              <w:top w:val="nil"/>
              <w:left w:val="nil"/>
              <w:bottom w:val="single" w:sz="4" w:space="0" w:color="auto"/>
              <w:right w:val="single" w:sz="4" w:space="0" w:color="auto"/>
            </w:tcBorders>
            <w:shd w:val="clear" w:color="auto" w:fill="auto"/>
            <w:noWrap/>
            <w:vAlign w:val="center"/>
            <w:hideMark/>
          </w:tcPr>
          <w:p w14:paraId="46E849F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1.10</w:t>
            </w:r>
          </w:p>
        </w:tc>
        <w:tc>
          <w:tcPr>
            <w:tcW w:w="284" w:type="pct"/>
            <w:tcBorders>
              <w:top w:val="nil"/>
              <w:left w:val="nil"/>
              <w:bottom w:val="single" w:sz="4" w:space="0" w:color="auto"/>
              <w:right w:val="single" w:sz="4" w:space="0" w:color="auto"/>
            </w:tcBorders>
            <w:shd w:val="clear" w:color="auto" w:fill="auto"/>
            <w:noWrap/>
            <w:vAlign w:val="center"/>
            <w:hideMark/>
          </w:tcPr>
          <w:p w14:paraId="586BA67C"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5.3</w:t>
            </w:r>
          </w:p>
        </w:tc>
        <w:tc>
          <w:tcPr>
            <w:tcW w:w="260" w:type="pct"/>
            <w:tcBorders>
              <w:top w:val="nil"/>
              <w:left w:val="nil"/>
              <w:bottom w:val="single" w:sz="4" w:space="0" w:color="auto"/>
              <w:right w:val="single" w:sz="4" w:space="0" w:color="auto"/>
            </w:tcBorders>
            <w:shd w:val="clear" w:color="auto" w:fill="auto"/>
            <w:noWrap/>
            <w:vAlign w:val="center"/>
            <w:hideMark/>
          </w:tcPr>
          <w:p w14:paraId="34DEBDA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31.1</w:t>
            </w:r>
          </w:p>
        </w:tc>
      </w:tr>
      <w:tr w:rsidR="00B51AD4" w:rsidRPr="00B51AD4" w14:paraId="75040BAB"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75479502" w14:textId="77777777" w:rsidR="00B51AD4" w:rsidRPr="00B51AD4" w:rsidRDefault="00B51AD4" w:rsidP="00B51AD4">
            <w:pPr>
              <w:spacing w:line="240" w:lineRule="auto"/>
              <w:jc w:val="center"/>
              <w:rPr>
                <w:rFonts w:eastAsia="Times New Roman" w:cs="Times New Roman"/>
                <w:b/>
                <w:bCs/>
                <w:sz w:val="16"/>
                <w:szCs w:val="16"/>
              </w:rPr>
            </w:pPr>
            <w:proofErr w:type="spellStart"/>
            <w:r w:rsidRPr="00B51AD4">
              <w:rPr>
                <w:rFonts w:eastAsia="Times New Roman" w:cs="Times New Roman"/>
                <w:b/>
                <w:bCs/>
                <w:sz w:val="16"/>
                <w:szCs w:val="16"/>
              </w:rPr>
              <w:t>Ammonia</w:t>
            </w:r>
            <w:proofErr w:type="spellEnd"/>
            <w:r w:rsidRPr="00B51AD4">
              <w:rPr>
                <w:rFonts w:eastAsia="Times New Roman" w:cs="Times New Roman"/>
                <w:b/>
                <w:bCs/>
                <w:sz w:val="16"/>
                <w:szCs w:val="16"/>
              </w:rPr>
              <w:t xml:space="preserve"> </w:t>
            </w:r>
            <w:proofErr w:type="spellStart"/>
            <w:r w:rsidRPr="00B51AD4">
              <w:rPr>
                <w:rFonts w:eastAsia="Times New Roman" w:cs="Times New Roman"/>
                <w:b/>
                <w:bCs/>
                <w:sz w:val="16"/>
                <w:szCs w:val="16"/>
              </w:rPr>
              <w:t>nitrogen</w:t>
            </w:r>
            <w:proofErr w:type="spellEnd"/>
            <w:r w:rsidRPr="00B51AD4">
              <w:rPr>
                <w:rFonts w:eastAsia="Times New Roman" w:cs="Times New Roman"/>
                <w:b/>
                <w:bCs/>
                <w:sz w:val="16"/>
                <w:szCs w:val="16"/>
              </w:rPr>
              <w:t xml:space="preserve"> (N-NH</w:t>
            </w:r>
            <w:r w:rsidRPr="00B51AD4">
              <w:rPr>
                <w:rFonts w:eastAsia="Times New Roman" w:cs="Times New Roman"/>
                <w:b/>
                <w:bCs/>
                <w:sz w:val="16"/>
                <w:szCs w:val="16"/>
                <w:vertAlign w:val="subscript"/>
              </w:rPr>
              <w:t>3</w:t>
            </w:r>
            <w:r w:rsidRPr="00B51AD4">
              <w:rPr>
                <w:rFonts w:eastAsia="Times New Roman" w:cs="Times New Roman"/>
                <w:b/>
                <w:bCs/>
                <w:sz w:val="16"/>
                <w:szCs w:val="16"/>
                <w:vertAlign w:val="superscript"/>
              </w:rPr>
              <w:t>-</w:t>
            </w:r>
            <w:r w:rsidRPr="00B51AD4">
              <w:rPr>
                <w:rFonts w:eastAsia="Times New Roman" w:cs="Times New Roman"/>
                <w:b/>
                <w:bCs/>
                <w:sz w:val="16"/>
                <w:szCs w:val="16"/>
              </w:rPr>
              <w:t>)</w:t>
            </w:r>
            <w:r w:rsidRPr="00B51AD4">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562C660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0.17</w:t>
            </w:r>
          </w:p>
        </w:tc>
        <w:tc>
          <w:tcPr>
            <w:tcW w:w="235" w:type="pct"/>
            <w:tcBorders>
              <w:top w:val="nil"/>
              <w:left w:val="nil"/>
              <w:bottom w:val="single" w:sz="4" w:space="0" w:color="auto"/>
              <w:right w:val="single" w:sz="4" w:space="0" w:color="auto"/>
            </w:tcBorders>
            <w:shd w:val="clear" w:color="auto" w:fill="auto"/>
            <w:noWrap/>
            <w:vAlign w:val="center"/>
            <w:hideMark/>
          </w:tcPr>
          <w:p w14:paraId="005442DE" w14:textId="213E507B"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3B95E3F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00573FBF"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c>
          <w:tcPr>
            <w:tcW w:w="238" w:type="pct"/>
            <w:tcBorders>
              <w:top w:val="nil"/>
              <w:left w:val="nil"/>
              <w:bottom w:val="single" w:sz="4" w:space="0" w:color="auto"/>
              <w:right w:val="single" w:sz="4" w:space="0" w:color="auto"/>
            </w:tcBorders>
            <w:shd w:val="clear" w:color="auto" w:fill="auto"/>
            <w:noWrap/>
            <w:vAlign w:val="center"/>
            <w:hideMark/>
          </w:tcPr>
          <w:p w14:paraId="2E35290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80.0</w:t>
            </w:r>
          </w:p>
        </w:tc>
        <w:tc>
          <w:tcPr>
            <w:tcW w:w="212" w:type="pct"/>
            <w:tcBorders>
              <w:top w:val="nil"/>
              <w:left w:val="nil"/>
              <w:bottom w:val="single" w:sz="4" w:space="0" w:color="auto"/>
              <w:right w:val="single" w:sz="4" w:space="0" w:color="auto"/>
            </w:tcBorders>
            <w:shd w:val="clear" w:color="auto" w:fill="auto"/>
            <w:noWrap/>
            <w:vAlign w:val="center"/>
            <w:hideMark/>
          </w:tcPr>
          <w:p w14:paraId="4874A71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0.11</w:t>
            </w:r>
          </w:p>
        </w:tc>
        <w:tc>
          <w:tcPr>
            <w:tcW w:w="208" w:type="pct"/>
            <w:tcBorders>
              <w:top w:val="nil"/>
              <w:left w:val="nil"/>
              <w:bottom w:val="single" w:sz="4" w:space="0" w:color="auto"/>
              <w:right w:val="single" w:sz="4" w:space="0" w:color="auto"/>
            </w:tcBorders>
            <w:shd w:val="clear" w:color="auto" w:fill="auto"/>
            <w:noWrap/>
            <w:vAlign w:val="center"/>
            <w:hideMark/>
          </w:tcPr>
          <w:p w14:paraId="3E3A537A"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0.35</w:t>
            </w:r>
          </w:p>
        </w:tc>
        <w:tc>
          <w:tcPr>
            <w:tcW w:w="179" w:type="pct"/>
            <w:tcBorders>
              <w:top w:val="nil"/>
              <w:left w:val="nil"/>
              <w:bottom w:val="single" w:sz="4" w:space="0" w:color="auto"/>
              <w:right w:val="single" w:sz="4" w:space="0" w:color="auto"/>
            </w:tcBorders>
            <w:shd w:val="clear" w:color="auto" w:fill="auto"/>
            <w:noWrap/>
            <w:vAlign w:val="center"/>
            <w:hideMark/>
          </w:tcPr>
          <w:p w14:paraId="5EA1456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3.08</w:t>
            </w:r>
          </w:p>
        </w:tc>
        <w:tc>
          <w:tcPr>
            <w:tcW w:w="208" w:type="pct"/>
            <w:tcBorders>
              <w:top w:val="nil"/>
              <w:left w:val="nil"/>
              <w:bottom w:val="single" w:sz="4" w:space="0" w:color="auto"/>
              <w:right w:val="single" w:sz="4" w:space="0" w:color="auto"/>
            </w:tcBorders>
            <w:shd w:val="clear" w:color="auto" w:fill="auto"/>
            <w:noWrap/>
            <w:vAlign w:val="center"/>
            <w:hideMark/>
          </w:tcPr>
          <w:p w14:paraId="6BF0C20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41" w:type="pct"/>
            <w:tcBorders>
              <w:top w:val="nil"/>
              <w:left w:val="nil"/>
              <w:bottom w:val="single" w:sz="4" w:space="0" w:color="auto"/>
              <w:right w:val="single" w:sz="4" w:space="0" w:color="auto"/>
            </w:tcBorders>
            <w:shd w:val="clear" w:color="auto" w:fill="auto"/>
            <w:noWrap/>
            <w:vAlign w:val="center"/>
            <w:hideMark/>
          </w:tcPr>
          <w:p w14:paraId="0E50948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241" w:type="pct"/>
            <w:tcBorders>
              <w:top w:val="nil"/>
              <w:left w:val="nil"/>
              <w:bottom w:val="single" w:sz="4" w:space="0" w:color="auto"/>
              <w:right w:val="single" w:sz="4" w:space="0" w:color="auto"/>
            </w:tcBorders>
            <w:shd w:val="clear" w:color="auto" w:fill="auto"/>
            <w:noWrap/>
            <w:vAlign w:val="center"/>
            <w:hideMark/>
          </w:tcPr>
          <w:p w14:paraId="445F075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241" w:type="pct"/>
            <w:tcBorders>
              <w:top w:val="nil"/>
              <w:left w:val="nil"/>
              <w:bottom w:val="single" w:sz="4" w:space="0" w:color="auto"/>
              <w:right w:val="single" w:sz="4" w:space="0" w:color="auto"/>
            </w:tcBorders>
            <w:shd w:val="clear" w:color="auto" w:fill="auto"/>
            <w:noWrap/>
            <w:vAlign w:val="center"/>
            <w:hideMark/>
          </w:tcPr>
          <w:p w14:paraId="0CA9579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241" w:type="pct"/>
            <w:tcBorders>
              <w:top w:val="nil"/>
              <w:left w:val="nil"/>
              <w:bottom w:val="single" w:sz="4" w:space="0" w:color="auto"/>
              <w:right w:val="single" w:sz="4" w:space="0" w:color="auto"/>
            </w:tcBorders>
            <w:shd w:val="clear" w:color="auto" w:fill="auto"/>
            <w:noWrap/>
            <w:vAlign w:val="center"/>
            <w:hideMark/>
          </w:tcPr>
          <w:p w14:paraId="57922487"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227" w:type="pct"/>
            <w:tcBorders>
              <w:top w:val="nil"/>
              <w:left w:val="nil"/>
              <w:bottom w:val="single" w:sz="4" w:space="0" w:color="auto"/>
              <w:right w:val="single" w:sz="4" w:space="0" w:color="auto"/>
            </w:tcBorders>
            <w:shd w:val="clear" w:color="auto" w:fill="auto"/>
            <w:noWrap/>
            <w:vAlign w:val="center"/>
            <w:hideMark/>
          </w:tcPr>
          <w:p w14:paraId="1C9045B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0.23</w:t>
            </w:r>
          </w:p>
        </w:tc>
        <w:tc>
          <w:tcPr>
            <w:tcW w:w="227" w:type="pct"/>
            <w:tcBorders>
              <w:top w:val="nil"/>
              <w:left w:val="nil"/>
              <w:bottom w:val="single" w:sz="4" w:space="0" w:color="auto"/>
              <w:right w:val="single" w:sz="4" w:space="0" w:color="auto"/>
            </w:tcBorders>
            <w:shd w:val="clear" w:color="auto" w:fill="auto"/>
            <w:noWrap/>
            <w:vAlign w:val="center"/>
            <w:hideMark/>
          </w:tcPr>
          <w:p w14:paraId="65CFE5F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0.29</w:t>
            </w:r>
          </w:p>
        </w:tc>
        <w:tc>
          <w:tcPr>
            <w:tcW w:w="227" w:type="pct"/>
            <w:tcBorders>
              <w:top w:val="nil"/>
              <w:left w:val="nil"/>
              <w:bottom w:val="single" w:sz="4" w:space="0" w:color="auto"/>
              <w:right w:val="single" w:sz="4" w:space="0" w:color="auto"/>
            </w:tcBorders>
            <w:shd w:val="clear" w:color="auto" w:fill="auto"/>
            <w:noWrap/>
            <w:vAlign w:val="center"/>
            <w:hideMark/>
          </w:tcPr>
          <w:p w14:paraId="73B6C03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0.85</w:t>
            </w:r>
          </w:p>
        </w:tc>
        <w:tc>
          <w:tcPr>
            <w:tcW w:w="227" w:type="pct"/>
            <w:tcBorders>
              <w:top w:val="nil"/>
              <w:left w:val="nil"/>
              <w:bottom w:val="single" w:sz="4" w:space="0" w:color="auto"/>
              <w:right w:val="single" w:sz="4" w:space="0" w:color="auto"/>
            </w:tcBorders>
            <w:shd w:val="clear" w:color="auto" w:fill="auto"/>
            <w:noWrap/>
            <w:vAlign w:val="center"/>
            <w:hideMark/>
          </w:tcPr>
          <w:p w14:paraId="44F9361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2.16</w:t>
            </w:r>
          </w:p>
        </w:tc>
        <w:tc>
          <w:tcPr>
            <w:tcW w:w="284" w:type="pct"/>
            <w:tcBorders>
              <w:top w:val="nil"/>
              <w:left w:val="nil"/>
              <w:bottom w:val="single" w:sz="4" w:space="0" w:color="auto"/>
              <w:right w:val="single" w:sz="4" w:space="0" w:color="auto"/>
            </w:tcBorders>
            <w:shd w:val="clear" w:color="auto" w:fill="auto"/>
            <w:noWrap/>
            <w:vAlign w:val="center"/>
            <w:hideMark/>
          </w:tcPr>
          <w:p w14:paraId="279C8259"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5.5</w:t>
            </w:r>
          </w:p>
        </w:tc>
        <w:tc>
          <w:tcPr>
            <w:tcW w:w="260" w:type="pct"/>
            <w:tcBorders>
              <w:top w:val="nil"/>
              <w:left w:val="nil"/>
              <w:bottom w:val="single" w:sz="4" w:space="0" w:color="auto"/>
              <w:right w:val="single" w:sz="4" w:space="0" w:color="auto"/>
            </w:tcBorders>
            <w:shd w:val="clear" w:color="auto" w:fill="auto"/>
            <w:noWrap/>
            <w:vAlign w:val="center"/>
            <w:hideMark/>
          </w:tcPr>
          <w:p w14:paraId="3A41451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32.7</w:t>
            </w:r>
          </w:p>
        </w:tc>
      </w:tr>
      <w:tr w:rsidR="00B51AD4" w:rsidRPr="00B51AD4" w14:paraId="7D4E7BB2" w14:textId="77777777" w:rsidTr="0027474C">
        <w:trPr>
          <w:trHeight w:val="272"/>
        </w:trPr>
        <w:tc>
          <w:tcPr>
            <w:tcW w:w="819" w:type="pct"/>
            <w:tcBorders>
              <w:top w:val="nil"/>
              <w:left w:val="single" w:sz="4" w:space="0" w:color="auto"/>
              <w:bottom w:val="single" w:sz="4" w:space="0" w:color="auto"/>
              <w:right w:val="single" w:sz="4" w:space="0" w:color="auto"/>
            </w:tcBorders>
            <w:shd w:val="clear" w:color="auto" w:fill="auto"/>
            <w:vAlign w:val="center"/>
            <w:hideMark/>
          </w:tcPr>
          <w:p w14:paraId="3740A58B" w14:textId="77777777" w:rsidR="00B51AD4" w:rsidRPr="00B51AD4" w:rsidRDefault="00B51AD4" w:rsidP="00B51AD4">
            <w:pPr>
              <w:spacing w:line="240" w:lineRule="auto"/>
              <w:jc w:val="center"/>
              <w:rPr>
                <w:rFonts w:eastAsia="Times New Roman" w:cs="Times New Roman"/>
                <w:b/>
                <w:bCs/>
                <w:sz w:val="16"/>
                <w:szCs w:val="16"/>
              </w:rPr>
            </w:pPr>
            <w:proofErr w:type="spellStart"/>
            <w:r w:rsidRPr="00B51AD4">
              <w:rPr>
                <w:rFonts w:eastAsia="Times New Roman" w:cs="Times New Roman"/>
                <w:b/>
                <w:bCs/>
                <w:sz w:val="16"/>
                <w:szCs w:val="16"/>
              </w:rPr>
              <w:t>Organic</w:t>
            </w:r>
            <w:proofErr w:type="spellEnd"/>
            <w:r w:rsidRPr="00B51AD4">
              <w:rPr>
                <w:rFonts w:eastAsia="Times New Roman" w:cs="Times New Roman"/>
                <w:b/>
                <w:bCs/>
                <w:sz w:val="16"/>
                <w:szCs w:val="16"/>
              </w:rPr>
              <w:t xml:space="preserve"> </w:t>
            </w:r>
            <w:proofErr w:type="spellStart"/>
            <w:r w:rsidRPr="00B51AD4">
              <w:rPr>
                <w:rFonts w:eastAsia="Times New Roman" w:cs="Times New Roman"/>
                <w:b/>
                <w:bCs/>
                <w:sz w:val="16"/>
                <w:szCs w:val="16"/>
              </w:rPr>
              <w:t>nitrogen</w:t>
            </w:r>
            <w:proofErr w:type="spellEnd"/>
            <w:r w:rsidRPr="00B51AD4">
              <w:rPr>
                <w:rFonts w:eastAsia="Times New Roman" w:cs="Times New Roman"/>
                <w:b/>
                <w:bCs/>
                <w:sz w:val="16"/>
                <w:szCs w:val="16"/>
              </w:rPr>
              <w:t xml:space="preserve"> (</w:t>
            </w:r>
            <w:proofErr w:type="spellStart"/>
            <w:r w:rsidRPr="00B51AD4">
              <w:rPr>
                <w:rFonts w:eastAsia="Times New Roman" w:cs="Times New Roman"/>
                <w:b/>
                <w:bCs/>
                <w:sz w:val="16"/>
                <w:szCs w:val="16"/>
              </w:rPr>
              <w:t>N</w:t>
            </w:r>
            <w:r w:rsidRPr="00B51AD4">
              <w:rPr>
                <w:rFonts w:eastAsia="Times New Roman" w:cs="Times New Roman"/>
                <w:b/>
                <w:bCs/>
                <w:sz w:val="16"/>
                <w:szCs w:val="16"/>
                <w:vertAlign w:val="subscript"/>
              </w:rPr>
              <w:t>org</w:t>
            </w:r>
            <w:proofErr w:type="spellEnd"/>
            <w:r w:rsidRPr="00B51AD4">
              <w:rPr>
                <w:rFonts w:eastAsia="Times New Roman" w:cs="Times New Roman"/>
                <w:b/>
                <w:bCs/>
                <w:sz w:val="16"/>
                <w:szCs w:val="16"/>
              </w:rPr>
              <w:t>)</w:t>
            </w:r>
            <w:r w:rsidRPr="00B51AD4">
              <w:rPr>
                <w:rFonts w:eastAsia="Times New Roman" w:cs="Times New Roman"/>
                <w:b/>
                <w:bCs/>
                <w:sz w:val="16"/>
                <w:szCs w:val="16"/>
                <w:vertAlign w:val="superscript"/>
              </w:rPr>
              <w:t>†</w:t>
            </w:r>
          </w:p>
        </w:tc>
        <w:tc>
          <w:tcPr>
            <w:tcW w:w="194" w:type="pct"/>
            <w:tcBorders>
              <w:top w:val="nil"/>
              <w:left w:val="nil"/>
              <w:bottom w:val="single" w:sz="4" w:space="0" w:color="auto"/>
              <w:right w:val="single" w:sz="4" w:space="0" w:color="auto"/>
            </w:tcBorders>
            <w:shd w:val="clear" w:color="auto" w:fill="auto"/>
            <w:noWrap/>
            <w:vAlign w:val="center"/>
            <w:hideMark/>
          </w:tcPr>
          <w:p w14:paraId="461B9A3D"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0.88</w:t>
            </w:r>
          </w:p>
        </w:tc>
        <w:tc>
          <w:tcPr>
            <w:tcW w:w="235" w:type="pct"/>
            <w:tcBorders>
              <w:top w:val="nil"/>
              <w:left w:val="nil"/>
              <w:bottom w:val="single" w:sz="4" w:space="0" w:color="auto"/>
              <w:right w:val="single" w:sz="4" w:space="0" w:color="auto"/>
            </w:tcBorders>
            <w:shd w:val="clear" w:color="auto" w:fill="auto"/>
            <w:noWrap/>
            <w:vAlign w:val="center"/>
            <w:hideMark/>
          </w:tcPr>
          <w:p w14:paraId="2BF900B6" w14:textId="620042D2" w:rsidR="00B51AD4" w:rsidRPr="00B51AD4" w:rsidRDefault="008D1102" w:rsidP="00B51AD4">
            <w:pPr>
              <w:spacing w:line="240" w:lineRule="auto"/>
              <w:jc w:val="center"/>
              <w:rPr>
                <w:rFonts w:eastAsia="Times New Roman" w:cs="Times New Roman"/>
                <w:sz w:val="16"/>
                <w:szCs w:val="16"/>
              </w:rPr>
            </w:pPr>
            <w:r>
              <w:rPr>
                <w:rFonts w:eastAsia="Times New Roman" w:cs="Times New Roman"/>
                <w:sz w:val="16"/>
                <w:szCs w:val="16"/>
              </w:rPr>
              <w:t>ED</w:t>
            </w:r>
          </w:p>
        </w:tc>
        <w:tc>
          <w:tcPr>
            <w:tcW w:w="183" w:type="pct"/>
            <w:tcBorders>
              <w:top w:val="nil"/>
              <w:left w:val="nil"/>
              <w:bottom w:val="single" w:sz="4" w:space="0" w:color="auto"/>
              <w:right w:val="single" w:sz="4" w:space="0" w:color="auto"/>
            </w:tcBorders>
            <w:shd w:val="clear" w:color="auto" w:fill="auto"/>
            <w:noWrap/>
            <w:vAlign w:val="center"/>
            <w:hideMark/>
          </w:tcPr>
          <w:p w14:paraId="0A9D04D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&lt;0.05</w:t>
            </w:r>
          </w:p>
        </w:tc>
        <w:tc>
          <w:tcPr>
            <w:tcW w:w="108" w:type="pct"/>
            <w:tcBorders>
              <w:top w:val="nil"/>
              <w:left w:val="nil"/>
              <w:bottom w:val="single" w:sz="4" w:space="0" w:color="auto"/>
              <w:right w:val="single" w:sz="4" w:space="0" w:color="auto"/>
            </w:tcBorders>
            <w:shd w:val="clear" w:color="auto" w:fill="auto"/>
            <w:noWrap/>
            <w:vAlign w:val="center"/>
            <w:hideMark/>
          </w:tcPr>
          <w:p w14:paraId="44CF3A7E"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40</w:t>
            </w:r>
          </w:p>
        </w:tc>
        <w:tc>
          <w:tcPr>
            <w:tcW w:w="238" w:type="pct"/>
            <w:tcBorders>
              <w:top w:val="nil"/>
              <w:left w:val="nil"/>
              <w:bottom w:val="single" w:sz="4" w:space="0" w:color="auto"/>
              <w:right w:val="single" w:sz="4" w:space="0" w:color="auto"/>
            </w:tcBorders>
            <w:shd w:val="clear" w:color="auto" w:fill="auto"/>
            <w:noWrap/>
            <w:vAlign w:val="center"/>
            <w:hideMark/>
          </w:tcPr>
          <w:p w14:paraId="5D03C8D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82.5</w:t>
            </w:r>
          </w:p>
        </w:tc>
        <w:tc>
          <w:tcPr>
            <w:tcW w:w="212" w:type="pct"/>
            <w:tcBorders>
              <w:top w:val="nil"/>
              <w:left w:val="nil"/>
              <w:bottom w:val="single" w:sz="4" w:space="0" w:color="auto"/>
              <w:right w:val="single" w:sz="4" w:space="0" w:color="auto"/>
            </w:tcBorders>
            <w:shd w:val="clear" w:color="auto" w:fill="auto"/>
            <w:noWrap/>
            <w:vAlign w:val="center"/>
            <w:hideMark/>
          </w:tcPr>
          <w:p w14:paraId="753BD9F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&lt;0.5</w:t>
            </w:r>
          </w:p>
        </w:tc>
        <w:tc>
          <w:tcPr>
            <w:tcW w:w="208" w:type="pct"/>
            <w:tcBorders>
              <w:top w:val="nil"/>
              <w:left w:val="nil"/>
              <w:bottom w:val="single" w:sz="4" w:space="0" w:color="auto"/>
              <w:right w:val="single" w:sz="4" w:space="0" w:color="auto"/>
            </w:tcBorders>
            <w:shd w:val="clear" w:color="auto" w:fill="auto"/>
            <w:noWrap/>
            <w:vAlign w:val="center"/>
            <w:hideMark/>
          </w:tcPr>
          <w:p w14:paraId="14266D25"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0.15</w:t>
            </w:r>
          </w:p>
        </w:tc>
        <w:tc>
          <w:tcPr>
            <w:tcW w:w="179" w:type="pct"/>
            <w:tcBorders>
              <w:top w:val="nil"/>
              <w:left w:val="nil"/>
              <w:bottom w:val="single" w:sz="4" w:space="0" w:color="auto"/>
              <w:right w:val="single" w:sz="4" w:space="0" w:color="auto"/>
            </w:tcBorders>
            <w:shd w:val="clear" w:color="auto" w:fill="auto"/>
            <w:noWrap/>
            <w:vAlign w:val="center"/>
            <w:hideMark/>
          </w:tcPr>
          <w:p w14:paraId="2135DAC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0.47</w:t>
            </w:r>
          </w:p>
        </w:tc>
        <w:tc>
          <w:tcPr>
            <w:tcW w:w="208" w:type="pct"/>
            <w:tcBorders>
              <w:top w:val="nil"/>
              <w:left w:val="nil"/>
              <w:bottom w:val="single" w:sz="4" w:space="0" w:color="auto"/>
              <w:right w:val="single" w:sz="4" w:space="0" w:color="auto"/>
            </w:tcBorders>
            <w:shd w:val="clear" w:color="auto" w:fill="auto"/>
            <w:noWrap/>
            <w:vAlign w:val="center"/>
            <w:hideMark/>
          </w:tcPr>
          <w:p w14:paraId="2A165F21"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w:t>
            </w:r>
          </w:p>
        </w:tc>
        <w:tc>
          <w:tcPr>
            <w:tcW w:w="241" w:type="pct"/>
            <w:tcBorders>
              <w:top w:val="nil"/>
              <w:left w:val="nil"/>
              <w:bottom w:val="single" w:sz="4" w:space="0" w:color="auto"/>
              <w:right w:val="single" w:sz="4" w:space="0" w:color="auto"/>
            </w:tcBorders>
            <w:shd w:val="clear" w:color="auto" w:fill="auto"/>
            <w:noWrap/>
            <w:vAlign w:val="center"/>
            <w:hideMark/>
          </w:tcPr>
          <w:p w14:paraId="374C4B3B"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&lt;0.5</w:t>
            </w:r>
          </w:p>
        </w:tc>
        <w:tc>
          <w:tcPr>
            <w:tcW w:w="241" w:type="pct"/>
            <w:tcBorders>
              <w:top w:val="nil"/>
              <w:left w:val="nil"/>
              <w:bottom w:val="single" w:sz="4" w:space="0" w:color="auto"/>
              <w:right w:val="single" w:sz="4" w:space="0" w:color="auto"/>
            </w:tcBorders>
            <w:shd w:val="clear" w:color="auto" w:fill="auto"/>
            <w:noWrap/>
            <w:vAlign w:val="center"/>
            <w:hideMark/>
          </w:tcPr>
          <w:p w14:paraId="04EEF2E6"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&lt;0.5</w:t>
            </w:r>
          </w:p>
        </w:tc>
        <w:tc>
          <w:tcPr>
            <w:tcW w:w="241" w:type="pct"/>
            <w:tcBorders>
              <w:top w:val="nil"/>
              <w:left w:val="nil"/>
              <w:bottom w:val="single" w:sz="4" w:space="0" w:color="auto"/>
              <w:right w:val="single" w:sz="4" w:space="0" w:color="auto"/>
            </w:tcBorders>
            <w:shd w:val="clear" w:color="auto" w:fill="auto"/>
            <w:noWrap/>
            <w:vAlign w:val="center"/>
            <w:hideMark/>
          </w:tcPr>
          <w:p w14:paraId="5DE91A9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&lt;0.5</w:t>
            </w:r>
          </w:p>
        </w:tc>
        <w:tc>
          <w:tcPr>
            <w:tcW w:w="241" w:type="pct"/>
            <w:tcBorders>
              <w:top w:val="nil"/>
              <w:left w:val="nil"/>
              <w:bottom w:val="single" w:sz="4" w:space="0" w:color="auto"/>
              <w:right w:val="single" w:sz="4" w:space="0" w:color="auto"/>
            </w:tcBorders>
            <w:shd w:val="clear" w:color="auto" w:fill="auto"/>
            <w:noWrap/>
            <w:vAlign w:val="center"/>
            <w:hideMark/>
          </w:tcPr>
          <w:p w14:paraId="52AD5C0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&lt;0.5</w:t>
            </w:r>
          </w:p>
        </w:tc>
        <w:tc>
          <w:tcPr>
            <w:tcW w:w="227" w:type="pct"/>
            <w:tcBorders>
              <w:top w:val="nil"/>
              <w:left w:val="nil"/>
              <w:bottom w:val="single" w:sz="4" w:space="0" w:color="auto"/>
              <w:right w:val="single" w:sz="4" w:space="0" w:color="auto"/>
            </w:tcBorders>
            <w:shd w:val="clear" w:color="auto" w:fill="auto"/>
            <w:noWrap/>
            <w:vAlign w:val="center"/>
            <w:hideMark/>
          </w:tcPr>
          <w:p w14:paraId="5FAF941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0.56</w:t>
            </w:r>
          </w:p>
        </w:tc>
        <w:tc>
          <w:tcPr>
            <w:tcW w:w="227" w:type="pct"/>
            <w:tcBorders>
              <w:top w:val="nil"/>
              <w:left w:val="nil"/>
              <w:bottom w:val="single" w:sz="4" w:space="0" w:color="auto"/>
              <w:right w:val="single" w:sz="4" w:space="0" w:color="auto"/>
            </w:tcBorders>
            <w:shd w:val="clear" w:color="auto" w:fill="auto"/>
            <w:noWrap/>
            <w:vAlign w:val="center"/>
            <w:hideMark/>
          </w:tcPr>
          <w:p w14:paraId="6DD013C2"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0.65</w:t>
            </w:r>
          </w:p>
        </w:tc>
        <w:tc>
          <w:tcPr>
            <w:tcW w:w="227" w:type="pct"/>
            <w:tcBorders>
              <w:top w:val="nil"/>
              <w:left w:val="nil"/>
              <w:bottom w:val="single" w:sz="4" w:space="0" w:color="auto"/>
              <w:right w:val="single" w:sz="4" w:space="0" w:color="auto"/>
            </w:tcBorders>
            <w:shd w:val="clear" w:color="auto" w:fill="auto"/>
            <w:noWrap/>
            <w:vAlign w:val="center"/>
            <w:hideMark/>
          </w:tcPr>
          <w:p w14:paraId="6292F388"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0.72</w:t>
            </w:r>
          </w:p>
        </w:tc>
        <w:tc>
          <w:tcPr>
            <w:tcW w:w="227" w:type="pct"/>
            <w:tcBorders>
              <w:top w:val="nil"/>
              <w:left w:val="nil"/>
              <w:bottom w:val="single" w:sz="4" w:space="0" w:color="auto"/>
              <w:right w:val="single" w:sz="4" w:space="0" w:color="auto"/>
            </w:tcBorders>
            <w:shd w:val="clear" w:color="auto" w:fill="auto"/>
            <w:noWrap/>
            <w:vAlign w:val="center"/>
            <w:hideMark/>
          </w:tcPr>
          <w:p w14:paraId="3A95A490"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0.73</w:t>
            </w:r>
          </w:p>
        </w:tc>
        <w:tc>
          <w:tcPr>
            <w:tcW w:w="284" w:type="pct"/>
            <w:tcBorders>
              <w:top w:val="nil"/>
              <w:left w:val="nil"/>
              <w:bottom w:val="single" w:sz="4" w:space="0" w:color="auto"/>
              <w:right w:val="single" w:sz="4" w:space="0" w:color="auto"/>
            </w:tcBorders>
            <w:shd w:val="clear" w:color="auto" w:fill="auto"/>
            <w:noWrap/>
            <w:vAlign w:val="center"/>
            <w:hideMark/>
          </w:tcPr>
          <w:p w14:paraId="19D70154"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1.9</w:t>
            </w:r>
          </w:p>
        </w:tc>
        <w:tc>
          <w:tcPr>
            <w:tcW w:w="260" w:type="pct"/>
            <w:tcBorders>
              <w:top w:val="nil"/>
              <w:left w:val="nil"/>
              <w:bottom w:val="single" w:sz="4" w:space="0" w:color="auto"/>
              <w:right w:val="single" w:sz="4" w:space="0" w:color="auto"/>
            </w:tcBorders>
            <w:shd w:val="clear" w:color="auto" w:fill="auto"/>
            <w:noWrap/>
            <w:vAlign w:val="center"/>
            <w:hideMark/>
          </w:tcPr>
          <w:p w14:paraId="685AC543" w14:textId="77777777" w:rsidR="00B51AD4" w:rsidRPr="00B51AD4" w:rsidRDefault="00B51AD4" w:rsidP="00B51AD4">
            <w:pPr>
              <w:spacing w:line="240" w:lineRule="auto"/>
              <w:jc w:val="center"/>
              <w:rPr>
                <w:rFonts w:eastAsia="Times New Roman" w:cs="Times New Roman"/>
                <w:sz w:val="16"/>
                <w:szCs w:val="16"/>
              </w:rPr>
            </w:pPr>
            <w:r w:rsidRPr="00B51AD4">
              <w:rPr>
                <w:rFonts w:eastAsia="Times New Roman" w:cs="Times New Roman"/>
                <w:sz w:val="16"/>
                <w:szCs w:val="16"/>
              </w:rPr>
              <w:t>5.1</w:t>
            </w:r>
          </w:p>
        </w:tc>
      </w:tr>
    </w:tbl>
    <w:p w14:paraId="6A2B0D58" w14:textId="53019D14" w:rsidR="00B51AD4" w:rsidRDefault="00BF68A2" w:rsidP="00BF68A2">
      <w:pPr>
        <w:pStyle w:val="Ttulo2"/>
        <w:numPr>
          <w:ilvl w:val="0"/>
          <w:numId w:val="0"/>
        </w:numPr>
        <w:rPr>
          <w:lang w:val="en-US"/>
        </w:rPr>
      </w:pPr>
      <w:r w:rsidRPr="00BF68A2">
        <w:rPr>
          <w:lang w:val="en-US"/>
        </w:rPr>
        <w:lastRenderedPageBreak/>
        <w:t>Urban influence over mixed geology (UI-Mixed)</w:t>
      </w:r>
    </w:p>
    <w:tbl>
      <w:tblPr>
        <w:tblW w:w="5000" w:type="pct"/>
        <w:tblCellMar>
          <w:left w:w="70" w:type="dxa"/>
          <w:right w:w="70" w:type="dxa"/>
        </w:tblCellMar>
        <w:tblLook w:val="04A0" w:firstRow="1" w:lastRow="0" w:firstColumn="1" w:lastColumn="0" w:noHBand="0" w:noVBand="1"/>
      </w:tblPr>
      <w:tblGrid>
        <w:gridCol w:w="2377"/>
        <w:gridCol w:w="562"/>
        <w:gridCol w:w="684"/>
        <w:gridCol w:w="533"/>
        <w:gridCol w:w="396"/>
        <w:gridCol w:w="690"/>
        <w:gridCol w:w="606"/>
        <w:gridCol w:w="606"/>
        <w:gridCol w:w="521"/>
        <w:gridCol w:w="606"/>
        <w:gridCol w:w="699"/>
        <w:gridCol w:w="699"/>
        <w:gridCol w:w="658"/>
        <w:gridCol w:w="658"/>
        <w:gridCol w:w="658"/>
        <w:gridCol w:w="658"/>
        <w:gridCol w:w="687"/>
        <w:gridCol w:w="687"/>
        <w:gridCol w:w="824"/>
        <w:gridCol w:w="751"/>
      </w:tblGrid>
      <w:tr w:rsidR="00B51AD4" w:rsidRPr="004B4E13" w14:paraId="2F24DFF3" w14:textId="77777777" w:rsidTr="00E21AD1">
        <w:trPr>
          <w:trHeight w:val="20"/>
        </w:trPr>
        <w:tc>
          <w:tcPr>
            <w:tcW w:w="8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2D322" w14:textId="77777777" w:rsidR="00B51AD4" w:rsidRPr="004B4E13" w:rsidRDefault="00B51AD4" w:rsidP="00B51AD4">
            <w:pPr>
              <w:spacing w:line="240" w:lineRule="auto"/>
              <w:jc w:val="center"/>
              <w:rPr>
                <w:rFonts w:eastAsia="Times New Roman" w:cs="Times New Roman"/>
                <w:b/>
                <w:bCs/>
                <w:sz w:val="14"/>
                <w:szCs w:val="14"/>
              </w:rPr>
            </w:pPr>
            <w:proofErr w:type="spellStart"/>
            <w:r w:rsidRPr="004B4E13">
              <w:rPr>
                <w:rFonts w:eastAsia="Times New Roman" w:cs="Times New Roman"/>
                <w:b/>
                <w:bCs/>
                <w:sz w:val="14"/>
                <w:szCs w:val="14"/>
              </w:rPr>
              <w:t>Parameter</w:t>
            </w:r>
            <w:proofErr w:type="spellEnd"/>
          </w:p>
        </w:tc>
        <w:tc>
          <w:tcPr>
            <w:tcW w:w="193" w:type="pct"/>
            <w:tcBorders>
              <w:top w:val="single" w:sz="4" w:space="0" w:color="auto"/>
              <w:left w:val="nil"/>
              <w:bottom w:val="single" w:sz="4" w:space="0" w:color="auto"/>
              <w:right w:val="single" w:sz="4" w:space="0" w:color="auto"/>
            </w:tcBorders>
            <w:shd w:val="clear" w:color="auto" w:fill="auto"/>
            <w:noWrap/>
            <w:vAlign w:val="center"/>
            <w:hideMark/>
          </w:tcPr>
          <w:p w14:paraId="2CCA98D1" w14:textId="77777777" w:rsidR="00B51AD4" w:rsidRPr="004B4E13" w:rsidRDefault="00B51AD4" w:rsidP="00B51AD4">
            <w:pPr>
              <w:spacing w:line="240" w:lineRule="auto"/>
              <w:jc w:val="center"/>
              <w:rPr>
                <w:rFonts w:eastAsia="Times New Roman" w:cs="Times New Roman"/>
                <w:b/>
                <w:bCs/>
                <w:sz w:val="14"/>
                <w:szCs w:val="14"/>
              </w:rPr>
            </w:pPr>
            <w:proofErr w:type="spellStart"/>
            <w:r w:rsidRPr="004B4E13">
              <w:rPr>
                <w:rFonts w:eastAsia="Times New Roman" w:cs="Times New Roman"/>
                <w:b/>
                <w:bCs/>
                <w:sz w:val="14"/>
                <w:szCs w:val="14"/>
              </w:rPr>
              <w:t>pMW</w:t>
            </w:r>
            <w:proofErr w:type="spellEnd"/>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73555F1E" w14:textId="77777777" w:rsidR="00B51AD4" w:rsidRPr="004B4E13" w:rsidRDefault="00B51AD4" w:rsidP="00B51AD4">
            <w:pPr>
              <w:spacing w:line="240" w:lineRule="auto"/>
              <w:jc w:val="center"/>
              <w:rPr>
                <w:rFonts w:eastAsia="Times New Roman" w:cs="Times New Roman"/>
                <w:b/>
                <w:bCs/>
                <w:sz w:val="14"/>
                <w:szCs w:val="14"/>
              </w:rPr>
            </w:pPr>
            <w:proofErr w:type="spellStart"/>
            <w:r w:rsidRPr="004B4E13">
              <w:rPr>
                <w:rFonts w:eastAsia="Times New Roman" w:cs="Times New Roman"/>
                <w:b/>
                <w:bCs/>
                <w:sz w:val="14"/>
                <w:szCs w:val="14"/>
              </w:rPr>
              <w:t>Dataset</w:t>
            </w:r>
            <w:proofErr w:type="spellEnd"/>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2D2EEFE5" w14:textId="77777777" w:rsidR="00B51AD4" w:rsidRPr="004B4E13" w:rsidRDefault="00B51AD4" w:rsidP="00B51AD4">
            <w:pPr>
              <w:spacing w:line="240" w:lineRule="auto"/>
              <w:jc w:val="center"/>
              <w:rPr>
                <w:rFonts w:eastAsia="Times New Roman" w:cs="Times New Roman"/>
                <w:b/>
                <w:bCs/>
                <w:sz w:val="14"/>
                <w:szCs w:val="14"/>
              </w:rPr>
            </w:pPr>
            <w:proofErr w:type="spellStart"/>
            <w:r w:rsidRPr="004B4E13">
              <w:rPr>
                <w:rFonts w:eastAsia="Times New Roman" w:cs="Times New Roman"/>
                <w:b/>
                <w:bCs/>
                <w:sz w:val="14"/>
                <w:szCs w:val="14"/>
              </w:rPr>
              <w:t>pSW</w:t>
            </w:r>
            <w:proofErr w:type="spellEnd"/>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CB5F08A"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n</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14:paraId="6AD9E1DB"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 &lt;LQ</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43BA74FC"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µ</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6326CD13"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s</w:t>
            </w:r>
          </w:p>
        </w:tc>
        <w:tc>
          <w:tcPr>
            <w:tcW w:w="179" w:type="pct"/>
            <w:tcBorders>
              <w:top w:val="single" w:sz="4" w:space="0" w:color="auto"/>
              <w:left w:val="nil"/>
              <w:bottom w:val="single" w:sz="4" w:space="0" w:color="auto"/>
              <w:right w:val="single" w:sz="4" w:space="0" w:color="auto"/>
            </w:tcBorders>
            <w:shd w:val="clear" w:color="auto" w:fill="auto"/>
            <w:noWrap/>
            <w:vAlign w:val="center"/>
            <w:hideMark/>
          </w:tcPr>
          <w:p w14:paraId="62963076"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CV</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36CE018C"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MAD</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14:paraId="181E3A2B"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Min</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14:paraId="5AAA4316"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P25</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50DC7710"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P50</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34D07303"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P75</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3BD8F788"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P90</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14:paraId="0D9CF427"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P95</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594F242E"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P98</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4C2BD266"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Max</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8337D27" w14:textId="77777777" w:rsidR="00B51AD4" w:rsidRPr="004B4E13" w:rsidRDefault="00B51AD4" w:rsidP="00B51AD4">
            <w:pPr>
              <w:spacing w:line="240" w:lineRule="auto"/>
              <w:jc w:val="center"/>
              <w:rPr>
                <w:rFonts w:eastAsia="Times New Roman" w:cs="Times New Roman"/>
                <w:b/>
                <w:bCs/>
                <w:sz w:val="14"/>
                <w:szCs w:val="14"/>
              </w:rPr>
            </w:pPr>
            <w:proofErr w:type="spellStart"/>
            <w:r w:rsidRPr="004B4E13">
              <w:rPr>
                <w:rFonts w:eastAsia="Times New Roman" w:cs="Times New Roman"/>
                <w:b/>
                <w:bCs/>
                <w:sz w:val="14"/>
                <w:szCs w:val="14"/>
              </w:rPr>
              <w:t>Skewness</w:t>
            </w:r>
            <w:proofErr w:type="spellEnd"/>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7A5522CC" w14:textId="77777777" w:rsidR="00B51AD4" w:rsidRPr="004B4E13" w:rsidRDefault="00B51AD4" w:rsidP="00B51AD4">
            <w:pPr>
              <w:spacing w:line="240" w:lineRule="auto"/>
              <w:jc w:val="center"/>
              <w:rPr>
                <w:rFonts w:eastAsia="Times New Roman" w:cs="Times New Roman"/>
                <w:b/>
                <w:bCs/>
                <w:sz w:val="14"/>
                <w:szCs w:val="14"/>
              </w:rPr>
            </w:pPr>
            <w:proofErr w:type="spellStart"/>
            <w:r w:rsidRPr="004B4E13">
              <w:rPr>
                <w:rFonts w:eastAsia="Times New Roman" w:cs="Times New Roman"/>
                <w:b/>
                <w:bCs/>
                <w:sz w:val="14"/>
                <w:szCs w:val="14"/>
              </w:rPr>
              <w:t>Kurtosis</w:t>
            </w:r>
            <w:proofErr w:type="spellEnd"/>
          </w:p>
        </w:tc>
      </w:tr>
      <w:tr w:rsidR="00B51AD4" w:rsidRPr="004B4E13" w14:paraId="3A443B52"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34B04039" w14:textId="77777777" w:rsidR="00B51AD4" w:rsidRPr="004B4E13" w:rsidRDefault="00B51AD4" w:rsidP="00B51AD4">
            <w:pPr>
              <w:spacing w:line="240" w:lineRule="auto"/>
              <w:jc w:val="center"/>
              <w:rPr>
                <w:rFonts w:eastAsia="Times New Roman" w:cs="Times New Roman"/>
                <w:b/>
                <w:bCs/>
                <w:sz w:val="14"/>
                <w:szCs w:val="14"/>
              </w:rPr>
            </w:pPr>
            <w:proofErr w:type="spellStart"/>
            <w:r w:rsidRPr="004B4E13">
              <w:rPr>
                <w:rFonts w:eastAsia="Times New Roman" w:cs="Times New Roman"/>
                <w:b/>
                <w:bCs/>
                <w:sz w:val="14"/>
                <w:szCs w:val="14"/>
              </w:rPr>
              <w:t>Electrical</w:t>
            </w:r>
            <w:proofErr w:type="spellEnd"/>
            <w:r w:rsidRPr="004B4E13">
              <w:rPr>
                <w:rFonts w:eastAsia="Times New Roman" w:cs="Times New Roman"/>
                <w:b/>
                <w:bCs/>
                <w:sz w:val="14"/>
                <w:szCs w:val="14"/>
              </w:rPr>
              <w:t xml:space="preserve"> </w:t>
            </w:r>
            <w:proofErr w:type="spellStart"/>
            <w:r w:rsidRPr="004B4E13">
              <w:rPr>
                <w:rFonts w:eastAsia="Times New Roman" w:cs="Times New Roman"/>
                <w:b/>
                <w:bCs/>
                <w:sz w:val="14"/>
                <w:szCs w:val="14"/>
              </w:rPr>
              <w:t>conductivity</w:t>
            </w:r>
            <w:proofErr w:type="spellEnd"/>
            <w:r w:rsidRPr="004B4E13">
              <w:rPr>
                <w:rFonts w:eastAsia="Times New Roman" w:cs="Times New Roman"/>
                <w:b/>
                <w:bCs/>
                <w:sz w:val="14"/>
                <w:szCs w:val="14"/>
              </w:rPr>
              <w:t xml:space="preserve"> (EC)</w:t>
            </w:r>
            <w:r w:rsidRPr="004B4E13">
              <w:rPr>
                <w:rFonts w:eastAsia="Times New Roman" w:cs="Times New Roman"/>
                <w:b/>
                <w:bCs/>
                <w:sz w:val="14"/>
                <w:szCs w:val="14"/>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9CA77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5CD17B7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6B7B3C8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0.08</w:t>
            </w:r>
          </w:p>
        </w:tc>
        <w:tc>
          <w:tcPr>
            <w:tcW w:w="136" w:type="pct"/>
            <w:tcBorders>
              <w:top w:val="nil"/>
              <w:left w:val="nil"/>
              <w:bottom w:val="single" w:sz="4" w:space="0" w:color="auto"/>
              <w:right w:val="single" w:sz="4" w:space="0" w:color="auto"/>
            </w:tcBorders>
            <w:shd w:val="clear" w:color="auto" w:fill="auto"/>
            <w:noWrap/>
            <w:vAlign w:val="center"/>
            <w:hideMark/>
          </w:tcPr>
          <w:p w14:paraId="71CE0A3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64</w:t>
            </w:r>
          </w:p>
        </w:tc>
        <w:tc>
          <w:tcPr>
            <w:tcW w:w="237" w:type="pct"/>
            <w:tcBorders>
              <w:top w:val="nil"/>
              <w:left w:val="nil"/>
              <w:bottom w:val="single" w:sz="4" w:space="0" w:color="auto"/>
              <w:right w:val="single" w:sz="4" w:space="0" w:color="auto"/>
            </w:tcBorders>
            <w:shd w:val="clear" w:color="auto" w:fill="auto"/>
            <w:noWrap/>
            <w:vAlign w:val="center"/>
            <w:hideMark/>
          </w:tcPr>
          <w:p w14:paraId="086BC87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29F62BE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100.6</w:t>
            </w:r>
          </w:p>
        </w:tc>
        <w:tc>
          <w:tcPr>
            <w:tcW w:w="208" w:type="pct"/>
            <w:tcBorders>
              <w:top w:val="nil"/>
              <w:left w:val="nil"/>
              <w:bottom w:val="single" w:sz="4" w:space="0" w:color="auto"/>
              <w:right w:val="single" w:sz="4" w:space="0" w:color="auto"/>
            </w:tcBorders>
            <w:shd w:val="clear" w:color="auto" w:fill="auto"/>
            <w:noWrap/>
            <w:vAlign w:val="center"/>
            <w:hideMark/>
          </w:tcPr>
          <w:p w14:paraId="63FF69B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53.5</w:t>
            </w:r>
          </w:p>
        </w:tc>
        <w:tc>
          <w:tcPr>
            <w:tcW w:w="179" w:type="pct"/>
            <w:tcBorders>
              <w:top w:val="nil"/>
              <w:left w:val="nil"/>
              <w:bottom w:val="single" w:sz="4" w:space="0" w:color="auto"/>
              <w:right w:val="single" w:sz="4" w:space="0" w:color="auto"/>
            </w:tcBorders>
            <w:shd w:val="clear" w:color="auto" w:fill="auto"/>
            <w:noWrap/>
            <w:vAlign w:val="center"/>
            <w:hideMark/>
          </w:tcPr>
          <w:p w14:paraId="5886F2F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w:t>
            </w:r>
          </w:p>
        </w:tc>
        <w:tc>
          <w:tcPr>
            <w:tcW w:w="208" w:type="pct"/>
            <w:tcBorders>
              <w:top w:val="nil"/>
              <w:left w:val="nil"/>
              <w:bottom w:val="single" w:sz="4" w:space="0" w:color="auto"/>
              <w:right w:val="single" w:sz="4" w:space="0" w:color="auto"/>
            </w:tcBorders>
            <w:shd w:val="clear" w:color="auto" w:fill="auto"/>
            <w:noWrap/>
            <w:vAlign w:val="center"/>
            <w:hideMark/>
          </w:tcPr>
          <w:p w14:paraId="4C248A2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54.4</w:t>
            </w:r>
          </w:p>
        </w:tc>
        <w:tc>
          <w:tcPr>
            <w:tcW w:w="240" w:type="pct"/>
            <w:tcBorders>
              <w:top w:val="nil"/>
              <w:left w:val="nil"/>
              <w:bottom w:val="single" w:sz="4" w:space="0" w:color="auto"/>
              <w:right w:val="single" w:sz="4" w:space="0" w:color="auto"/>
            </w:tcBorders>
            <w:shd w:val="clear" w:color="auto" w:fill="auto"/>
            <w:noWrap/>
            <w:vAlign w:val="center"/>
            <w:hideMark/>
          </w:tcPr>
          <w:p w14:paraId="30D50DD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12.2</w:t>
            </w:r>
          </w:p>
        </w:tc>
        <w:tc>
          <w:tcPr>
            <w:tcW w:w="240" w:type="pct"/>
            <w:tcBorders>
              <w:top w:val="nil"/>
              <w:left w:val="nil"/>
              <w:bottom w:val="single" w:sz="4" w:space="0" w:color="auto"/>
              <w:right w:val="single" w:sz="4" w:space="0" w:color="auto"/>
            </w:tcBorders>
            <w:shd w:val="clear" w:color="auto" w:fill="auto"/>
            <w:noWrap/>
            <w:vAlign w:val="center"/>
            <w:hideMark/>
          </w:tcPr>
          <w:p w14:paraId="78813E8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65.9</w:t>
            </w:r>
          </w:p>
        </w:tc>
        <w:tc>
          <w:tcPr>
            <w:tcW w:w="226" w:type="pct"/>
            <w:tcBorders>
              <w:top w:val="nil"/>
              <w:left w:val="nil"/>
              <w:bottom w:val="single" w:sz="4" w:space="0" w:color="auto"/>
              <w:right w:val="single" w:sz="4" w:space="0" w:color="auto"/>
            </w:tcBorders>
            <w:shd w:val="clear" w:color="auto" w:fill="auto"/>
            <w:noWrap/>
            <w:vAlign w:val="center"/>
            <w:hideMark/>
          </w:tcPr>
          <w:p w14:paraId="1149D00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101.4</w:t>
            </w:r>
          </w:p>
        </w:tc>
        <w:tc>
          <w:tcPr>
            <w:tcW w:w="226" w:type="pct"/>
            <w:tcBorders>
              <w:top w:val="nil"/>
              <w:left w:val="nil"/>
              <w:bottom w:val="single" w:sz="4" w:space="0" w:color="auto"/>
              <w:right w:val="single" w:sz="4" w:space="0" w:color="auto"/>
            </w:tcBorders>
            <w:shd w:val="clear" w:color="auto" w:fill="auto"/>
            <w:noWrap/>
            <w:vAlign w:val="center"/>
            <w:hideMark/>
          </w:tcPr>
          <w:p w14:paraId="57BECC4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137.2</w:t>
            </w:r>
          </w:p>
        </w:tc>
        <w:tc>
          <w:tcPr>
            <w:tcW w:w="226" w:type="pct"/>
            <w:tcBorders>
              <w:top w:val="nil"/>
              <w:left w:val="nil"/>
              <w:bottom w:val="single" w:sz="4" w:space="0" w:color="auto"/>
              <w:right w:val="single" w:sz="4" w:space="0" w:color="auto"/>
            </w:tcBorders>
            <w:shd w:val="clear" w:color="auto" w:fill="auto"/>
            <w:noWrap/>
            <w:vAlign w:val="center"/>
            <w:hideMark/>
          </w:tcPr>
          <w:p w14:paraId="4DAE8B1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161.8</w:t>
            </w:r>
          </w:p>
        </w:tc>
        <w:tc>
          <w:tcPr>
            <w:tcW w:w="226" w:type="pct"/>
            <w:tcBorders>
              <w:top w:val="nil"/>
              <w:left w:val="nil"/>
              <w:bottom w:val="single" w:sz="4" w:space="0" w:color="auto"/>
              <w:right w:val="single" w:sz="4" w:space="0" w:color="auto"/>
            </w:tcBorders>
            <w:shd w:val="clear" w:color="auto" w:fill="auto"/>
            <w:noWrap/>
            <w:vAlign w:val="center"/>
            <w:hideMark/>
          </w:tcPr>
          <w:p w14:paraId="3C19E08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177.3</w:t>
            </w:r>
          </w:p>
        </w:tc>
        <w:tc>
          <w:tcPr>
            <w:tcW w:w="236" w:type="pct"/>
            <w:tcBorders>
              <w:top w:val="nil"/>
              <w:left w:val="nil"/>
              <w:bottom w:val="single" w:sz="4" w:space="0" w:color="auto"/>
              <w:right w:val="single" w:sz="4" w:space="0" w:color="auto"/>
            </w:tcBorders>
            <w:shd w:val="clear" w:color="auto" w:fill="auto"/>
            <w:noWrap/>
            <w:vAlign w:val="center"/>
            <w:hideMark/>
          </w:tcPr>
          <w:p w14:paraId="47C723E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218.4</w:t>
            </w:r>
          </w:p>
        </w:tc>
        <w:tc>
          <w:tcPr>
            <w:tcW w:w="236" w:type="pct"/>
            <w:tcBorders>
              <w:top w:val="nil"/>
              <w:left w:val="nil"/>
              <w:bottom w:val="single" w:sz="4" w:space="0" w:color="auto"/>
              <w:right w:val="single" w:sz="4" w:space="0" w:color="auto"/>
            </w:tcBorders>
            <w:shd w:val="clear" w:color="auto" w:fill="auto"/>
            <w:noWrap/>
            <w:vAlign w:val="center"/>
            <w:hideMark/>
          </w:tcPr>
          <w:p w14:paraId="3DB87F9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238.2</w:t>
            </w:r>
          </w:p>
        </w:tc>
        <w:tc>
          <w:tcPr>
            <w:tcW w:w="283" w:type="pct"/>
            <w:tcBorders>
              <w:top w:val="nil"/>
              <w:left w:val="nil"/>
              <w:bottom w:val="single" w:sz="4" w:space="0" w:color="auto"/>
              <w:right w:val="single" w:sz="4" w:space="0" w:color="auto"/>
            </w:tcBorders>
            <w:shd w:val="clear" w:color="auto" w:fill="auto"/>
            <w:noWrap/>
            <w:vAlign w:val="center"/>
            <w:hideMark/>
          </w:tcPr>
          <w:p w14:paraId="6A03088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w:t>
            </w:r>
          </w:p>
        </w:tc>
        <w:tc>
          <w:tcPr>
            <w:tcW w:w="258" w:type="pct"/>
            <w:tcBorders>
              <w:top w:val="nil"/>
              <w:left w:val="nil"/>
              <w:bottom w:val="single" w:sz="4" w:space="0" w:color="auto"/>
              <w:right w:val="single" w:sz="4" w:space="0" w:color="auto"/>
            </w:tcBorders>
            <w:shd w:val="clear" w:color="auto" w:fill="auto"/>
            <w:noWrap/>
            <w:vAlign w:val="center"/>
            <w:hideMark/>
          </w:tcPr>
          <w:p w14:paraId="116A68D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2.7</w:t>
            </w:r>
          </w:p>
        </w:tc>
      </w:tr>
      <w:tr w:rsidR="00B51AD4" w:rsidRPr="004B4E13" w14:paraId="07F2D6A5"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66A49C5E"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540FAB59"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782D501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7D659B1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3DFC294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54</w:t>
            </w:r>
          </w:p>
        </w:tc>
        <w:tc>
          <w:tcPr>
            <w:tcW w:w="237" w:type="pct"/>
            <w:tcBorders>
              <w:top w:val="nil"/>
              <w:left w:val="nil"/>
              <w:bottom w:val="single" w:sz="4" w:space="0" w:color="auto"/>
              <w:right w:val="single" w:sz="4" w:space="0" w:color="auto"/>
            </w:tcBorders>
            <w:shd w:val="clear" w:color="auto" w:fill="auto"/>
            <w:noWrap/>
            <w:vAlign w:val="center"/>
            <w:hideMark/>
          </w:tcPr>
          <w:p w14:paraId="0DC7A9B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3FC671B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145.34</w:t>
            </w:r>
          </w:p>
        </w:tc>
        <w:tc>
          <w:tcPr>
            <w:tcW w:w="208" w:type="pct"/>
            <w:tcBorders>
              <w:top w:val="nil"/>
              <w:left w:val="nil"/>
              <w:bottom w:val="single" w:sz="4" w:space="0" w:color="auto"/>
              <w:right w:val="single" w:sz="4" w:space="0" w:color="auto"/>
            </w:tcBorders>
            <w:shd w:val="clear" w:color="auto" w:fill="auto"/>
            <w:noWrap/>
            <w:vAlign w:val="center"/>
            <w:hideMark/>
          </w:tcPr>
          <w:p w14:paraId="3B04BDE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93.18</w:t>
            </w:r>
          </w:p>
        </w:tc>
        <w:tc>
          <w:tcPr>
            <w:tcW w:w="179" w:type="pct"/>
            <w:tcBorders>
              <w:top w:val="nil"/>
              <w:left w:val="nil"/>
              <w:bottom w:val="single" w:sz="4" w:space="0" w:color="auto"/>
              <w:right w:val="single" w:sz="4" w:space="0" w:color="auto"/>
            </w:tcBorders>
            <w:shd w:val="clear" w:color="auto" w:fill="auto"/>
            <w:noWrap/>
            <w:vAlign w:val="center"/>
            <w:hideMark/>
          </w:tcPr>
          <w:p w14:paraId="3FF6845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0.64</w:t>
            </w:r>
          </w:p>
        </w:tc>
        <w:tc>
          <w:tcPr>
            <w:tcW w:w="208" w:type="pct"/>
            <w:tcBorders>
              <w:top w:val="nil"/>
              <w:left w:val="nil"/>
              <w:bottom w:val="single" w:sz="4" w:space="0" w:color="auto"/>
              <w:right w:val="single" w:sz="4" w:space="0" w:color="auto"/>
            </w:tcBorders>
            <w:shd w:val="clear" w:color="auto" w:fill="auto"/>
            <w:noWrap/>
            <w:vAlign w:val="center"/>
            <w:hideMark/>
          </w:tcPr>
          <w:p w14:paraId="6F3FB84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117.94</w:t>
            </w:r>
          </w:p>
        </w:tc>
        <w:tc>
          <w:tcPr>
            <w:tcW w:w="240" w:type="pct"/>
            <w:tcBorders>
              <w:top w:val="nil"/>
              <w:left w:val="nil"/>
              <w:bottom w:val="single" w:sz="4" w:space="0" w:color="auto"/>
              <w:right w:val="single" w:sz="4" w:space="0" w:color="auto"/>
            </w:tcBorders>
            <w:shd w:val="clear" w:color="auto" w:fill="auto"/>
            <w:noWrap/>
            <w:vAlign w:val="center"/>
            <w:hideMark/>
          </w:tcPr>
          <w:p w14:paraId="7A8D37E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15.00</w:t>
            </w:r>
          </w:p>
        </w:tc>
        <w:tc>
          <w:tcPr>
            <w:tcW w:w="240" w:type="pct"/>
            <w:tcBorders>
              <w:top w:val="nil"/>
              <w:left w:val="nil"/>
              <w:bottom w:val="single" w:sz="4" w:space="0" w:color="auto"/>
              <w:right w:val="single" w:sz="4" w:space="0" w:color="auto"/>
            </w:tcBorders>
            <w:shd w:val="clear" w:color="auto" w:fill="auto"/>
            <w:noWrap/>
            <w:vAlign w:val="center"/>
            <w:hideMark/>
          </w:tcPr>
          <w:p w14:paraId="16A5CD0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73.58</w:t>
            </w:r>
          </w:p>
        </w:tc>
        <w:tc>
          <w:tcPr>
            <w:tcW w:w="226" w:type="pct"/>
            <w:tcBorders>
              <w:top w:val="nil"/>
              <w:left w:val="nil"/>
              <w:bottom w:val="single" w:sz="4" w:space="0" w:color="auto"/>
              <w:right w:val="single" w:sz="4" w:space="0" w:color="auto"/>
            </w:tcBorders>
            <w:shd w:val="clear" w:color="auto" w:fill="auto"/>
            <w:noWrap/>
            <w:vAlign w:val="center"/>
            <w:hideMark/>
          </w:tcPr>
          <w:p w14:paraId="71B6EC4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142.00</w:t>
            </w:r>
          </w:p>
        </w:tc>
        <w:tc>
          <w:tcPr>
            <w:tcW w:w="226" w:type="pct"/>
            <w:tcBorders>
              <w:top w:val="nil"/>
              <w:left w:val="nil"/>
              <w:bottom w:val="single" w:sz="4" w:space="0" w:color="auto"/>
              <w:right w:val="single" w:sz="4" w:space="0" w:color="auto"/>
            </w:tcBorders>
            <w:shd w:val="clear" w:color="auto" w:fill="auto"/>
            <w:noWrap/>
            <w:vAlign w:val="center"/>
            <w:hideMark/>
          </w:tcPr>
          <w:p w14:paraId="1193CAE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221.83</w:t>
            </w:r>
          </w:p>
        </w:tc>
        <w:tc>
          <w:tcPr>
            <w:tcW w:w="226" w:type="pct"/>
            <w:tcBorders>
              <w:top w:val="nil"/>
              <w:left w:val="nil"/>
              <w:bottom w:val="single" w:sz="4" w:space="0" w:color="auto"/>
              <w:right w:val="single" w:sz="4" w:space="0" w:color="auto"/>
            </w:tcBorders>
            <w:shd w:val="clear" w:color="auto" w:fill="auto"/>
            <w:noWrap/>
            <w:vAlign w:val="center"/>
            <w:hideMark/>
          </w:tcPr>
          <w:p w14:paraId="6DDC72E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291.00</w:t>
            </w:r>
          </w:p>
        </w:tc>
        <w:tc>
          <w:tcPr>
            <w:tcW w:w="226" w:type="pct"/>
            <w:tcBorders>
              <w:top w:val="nil"/>
              <w:left w:val="nil"/>
              <w:bottom w:val="single" w:sz="4" w:space="0" w:color="auto"/>
              <w:right w:val="single" w:sz="4" w:space="0" w:color="auto"/>
            </w:tcBorders>
            <w:shd w:val="clear" w:color="auto" w:fill="auto"/>
            <w:noWrap/>
            <w:vAlign w:val="center"/>
            <w:hideMark/>
          </w:tcPr>
          <w:p w14:paraId="3D3130C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304.18</w:t>
            </w:r>
          </w:p>
        </w:tc>
        <w:tc>
          <w:tcPr>
            <w:tcW w:w="236" w:type="pct"/>
            <w:tcBorders>
              <w:top w:val="nil"/>
              <w:left w:val="nil"/>
              <w:bottom w:val="single" w:sz="4" w:space="0" w:color="auto"/>
              <w:right w:val="single" w:sz="4" w:space="0" w:color="auto"/>
            </w:tcBorders>
            <w:shd w:val="clear" w:color="auto" w:fill="auto"/>
            <w:noWrap/>
            <w:vAlign w:val="center"/>
            <w:hideMark/>
          </w:tcPr>
          <w:p w14:paraId="232A38D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308.63</w:t>
            </w:r>
          </w:p>
        </w:tc>
        <w:tc>
          <w:tcPr>
            <w:tcW w:w="236" w:type="pct"/>
            <w:tcBorders>
              <w:top w:val="nil"/>
              <w:left w:val="nil"/>
              <w:bottom w:val="single" w:sz="4" w:space="0" w:color="auto"/>
              <w:right w:val="single" w:sz="4" w:space="0" w:color="auto"/>
            </w:tcBorders>
            <w:shd w:val="clear" w:color="auto" w:fill="auto"/>
            <w:noWrap/>
            <w:vAlign w:val="center"/>
            <w:hideMark/>
          </w:tcPr>
          <w:p w14:paraId="25D42A9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319.00</w:t>
            </w:r>
          </w:p>
        </w:tc>
        <w:tc>
          <w:tcPr>
            <w:tcW w:w="283" w:type="pct"/>
            <w:tcBorders>
              <w:top w:val="nil"/>
              <w:left w:val="nil"/>
              <w:bottom w:val="single" w:sz="4" w:space="0" w:color="auto"/>
              <w:right w:val="single" w:sz="4" w:space="0" w:color="auto"/>
            </w:tcBorders>
            <w:shd w:val="clear" w:color="auto" w:fill="auto"/>
            <w:noWrap/>
            <w:vAlign w:val="center"/>
            <w:hideMark/>
          </w:tcPr>
          <w:p w14:paraId="57728E1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w:t>
            </w:r>
          </w:p>
        </w:tc>
        <w:tc>
          <w:tcPr>
            <w:tcW w:w="258" w:type="pct"/>
            <w:tcBorders>
              <w:top w:val="nil"/>
              <w:left w:val="nil"/>
              <w:bottom w:val="single" w:sz="4" w:space="0" w:color="auto"/>
              <w:right w:val="single" w:sz="4" w:space="0" w:color="auto"/>
            </w:tcBorders>
            <w:shd w:val="clear" w:color="auto" w:fill="auto"/>
            <w:noWrap/>
            <w:vAlign w:val="center"/>
            <w:hideMark/>
          </w:tcPr>
          <w:p w14:paraId="60C1DAC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w:t>
            </w:r>
          </w:p>
        </w:tc>
      </w:tr>
      <w:tr w:rsidR="00B51AD4" w:rsidRPr="004B4E13" w14:paraId="1CFF9201" w14:textId="77777777" w:rsidTr="00E21AD1">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0A211CF6" w14:textId="77777777" w:rsidR="00B51AD4" w:rsidRPr="004B4E13" w:rsidRDefault="00B51AD4" w:rsidP="00B51AD4">
            <w:pPr>
              <w:spacing w:line="240" w:lineRule="auto"/>
              <w:jc w:val="center"/>
              <w:rPr>
                <w:rFonts w:eastAsia="Times New Roman" w:cs="Times New Roman"/>
                <w:b/>
                <w:bCs/>
                <w:sz w:val="14"/>
                <w:szCs w:val="14"/>
              </w:rPr>
            </w:pPr>
            <w:proofErr w:type="spellStart"/>
            <w:r w:rsidRPr="004B4E13">
              <w:rPr>
                <w:rFonts w:eastAsia="Times New Roman" w:cs="Times New Roman"/>
                <w:b/>
                <w:bCs/>
                <w:sz w:val="14"/>
                <w:szCs w:val="14"/>
              </w:rPr>
              <w:t>Dissolved</w:t>
            </w:r>
            <w:proofErr w:type="spellEnd"/>
            <w:r w:rsidRPr="004B4E13">
              <w:rPr>
                <w:rFonts w:eastAsia="Times New Roman" w:cs="Times New Roman"/>
                <w:b/>
                <w:bCs/>
                <w:sz w:val="14"/>
                <w:szCs w:val="14"/>
              </w:rPr>
              <w:t xml:space="preserve"> </w:t>
            </w:r>
            <w:proofErr w:type="spellStart"/>
            <w:r w:rsidRPr="004B4E13">
              <w:rPr>
                <w:rFonts w:eastAsia="Times New Roman" w:cs="Times New Roman"/>
                <w:b/>
                <w:bCs/>
                <w:sz w:val="14"/>
                <w:szCs w:val="14"/>
              </w:rPr>
              <w:t>oxygen</w:t>
            </w:r>
            <w:proofErr w:type="spellEnd"/>
            <w:r w:rsidRPr="004B4E13">
              <w:rPr>
                <w:rFonts w:eastAsia="Times New Roman" w:cs="Times New Roman"/>
                <w:b/>
                <w:bCs/>
                <w:sz w:val="14"/>
                <w:szCs w:val="14"/>
              </w:rPr>
              <w:t xml:space="preserve"> (DO)</w:t>
            </w:r>
            <w:r w:rsidRPr="004B4E13">
              <w:rPr>
                <w:rFonts w:eastAsia="Times New Roman" w:cs="Times New Roman"/>
                <w:b/>
                <w:bCs/>
                <w:sz w:val="14"/>
                <w:szCs w:val="14"/>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3360B28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0.71</w:t>
            </w:r>
          </w:p>
        </w:tc>
        <w:tc>
          <w:tcPr>
            <w:tcW w:w="235" w:type="pct"/>
            <w:tcBorders>
              <w:top w:val="nil"/>
              <w:left w:val="nil"/>
              <w:bottom w:val="single" w:sz="4" w:space="0" w:color="auto"/>
              <w:right w:val="single" w:sz="4" w:space="0" w:color="auto"/>
            </w:tcBorders>
            <w:shd w:val="clear" w:color="auto" w:fill="auto"/>
            <w:noWrap/>
            <w:vAlign w:val="center"/>
            <w:hideMark/>
          </w:tcPr>
          <w:p w14:paraId="1FACCDFD" w14:textId="70E34D09" w:rsidR="00B51AD4" w:rsidRPr="004B4E13" w:rsidRDefault="008D1102" w:rsidP="00B51AD4">
            <w:pPr>
              <w:spacing w:line="240" w:lineRule="auto"/>
              <w:jc w:val="center"/>
              <w:rPr>
                <w:rFonts w:eastAsia="Times New Roman" w:cs="Times New Roman"/>
                <w:sz w:val="14"/>
                <w:szCs w:val="14"/>
              </w:rPr>
            </w:pPr>
            <w:r w:rsidRPr="004B4E13">
              <w:rPr>
                <w:rFonts w:eastAsia="Times New Roman" w:cs="Times New Roman"/>
                <w:sz w:val="14"/>
                <w:szCs w:val="14"/>
              </w:rPr>
              <w:t>ED</w:t>
            </w:r>
          </w:p>
        </w:tc>
        <w:tc>
          <w:tcPr>
            <w:tcW w:w="183" w:type="pct"/>
            <w:tcBorders>
              <w:top w:val="nil"/>
              <w:left w:val="nil"/>
              <w:bottom w:val="single" w:sz="4" w:space="0" w:color="auto"/>
              <w:right w:val="single" w:sz="4" w:space="0" w:color="auto"/>
            </w:tcBorders>
            <w:shd w:val="clear" w:color="auto" w:fill="auto"/>
            <w:noWrap/>
            <w:vAlign w:val="center"/>
            <w:hideMark/>
          </w:tcPr>
          <w:p w14:paraId="4367358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697E6FD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192</w:t>
            </w:r>
          </w:p>
        </w:tc>
        <w:tc>
          <w:tcPr>
            <w:tcW w:w="237" w:type="pct"/>
            <w:tcBorders>
              <w:top w:val="nil"/>
              <w:left w:val="nil"/>
              <w:bottom w:val="single" w:sz="4" w:space="0" w:color="auto"/>
              <w:right w:val="single" w:sz="4" w:space="0" w:color="auto"/>
            </w:tcBorders>
            <w:shd w:val="clear" w:color="auto" w:fill="auto"/>
            <w:noWrap/>
            <w:vAlign w:val="center"/>
            <w:hideMark/>
          </w:tcPr>
          <w:p w14:paraId="32954A1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244957E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6.61</w:t>
            </w:r>
          </w:p>
        </w:tc>
        <w:tc>
          <w:tcPr>
            <w:tcW w:w="208" w:type="pct"/>
            <w:tcBorders>
              <w:top w:val="nil"/>
              <w:left w:val="nil"/>
              <w:bottom w:val="single" w:sz="4" w:space="0" w:color="auto"/>
              <w:right w:val="single" w:sz="4" w:space="0" w:color="auto"/>
            </w:tcBorders>
            <w:shd w:val="clear" w:color="auto" w:fill="auto"/>
            <w:noWrap/>
            <w:vAlign w:val="center"/>
            <w:hideMark/>
          </w:tcPr>
          <w:p w14:paraId="2CBD640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0.65</w:t>
            </w:r>
          </w:p>
        </w:tc>
        <w:tc>
          <w:tcPr>
            <w:tcW w:w="179" w:type="pct"/>
            <w:tcBorders>
              <w:top w:val="nil"/>
              <w:left w:val="nil"/>
              <w:bottom w:val="single" w:sz="4" w:space="0" w:color="auto"/>
              <w:right w:val="single" w:sz="4" w:space="0" w:color="auto"/>
            </w:tcBorders>
            <w:shd w:val="clear" w:color="auto" w:fill="auto"/>
            <w:noWrap/>
            <w:vAlign w:val="center"/>
            <w:hideMark/>
          </w:tcPr>
          <w:p w14:paraId="78B31BB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0.10</w:t>
            </w:r>
          </w:p>
        </w:tc>
        <w:tc>
          <w:tcPr>
            <w:tcW w:w="208" w:type="pct"/>
            <w:tcBorders>
              <w:top w:val="nil"/>
              <w:left w:val="nil"/>
              <w:bottom w:val="single" w:sz="4" w:space="0" w:color="auto"/>
              <w:right w:val="single" w:sz="4" w:space="0" w:color="auto"/>
            </w:tcBorders>
            <w:shd w:val="clear" w:color="auto" w:fill="auto"/>
            <w:noWrap/>
            <w:vAlign w:val="center"/>
            <w:hideMark/>
          </w:tcPr>
          <w:p w14:paraId="0A3BE82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0.65</w:t>
            </w:r>
          </w:p>
        </w:tc>
        <w:tc>
          <w:tcPr>
            <w:tcW w:w="240" w:type="pct"/>
            <w:tcBorders>
              <w:top w:val="nil"/>
              <w:left w:val="nil"/>
              <w:bottom w:val="single" w:sz="4" w:space="0" w:color="auto"/>
              <w:right w:val="single" w:sz="4" w:space="0" w:color="auto"/>
            </w:tcBorders>
            <w:shd w:val="clear" w:color="auto" w:fill="auto"/>
            <w:noWrap/>
            <w:vAlign w:val="center"/>
            <w:hideMark/>
          </w:tcPr>
          <w:p w14:paraId="3746909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3.54</w:t>
            </w:r>
          </w:p>
        </w:tc>
        <w:tc>
          <w:tcPr>
            <w:tcW w:w="240" w:type="pct"/>
            <w:tcBorders>
              <w:top w:val="nil"/>
              <w:left w:val="nil"/>
              <w:bottom w:val="single" w:sz="4" w:space="0" w:color="auto"/>
              <w:right w:val="single" w:sz="4" w:space="0" w:color="auto"/>
            </w:tcBorders>
            <w:shd w:val="clear" w:color="auto" w:fill="auto"/>
            <w:noWrap/>
            <w:vAlign w:val="center"/>
            <w:hideMark/>
          </w:tcPr>
          <w:p w14:paraId="2926AC7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6.15</w:t>
            </w:r>
          </w:p>
        </w:tc>
        <w:tc>
          <w:tcPr>
            <w:tcW w:w="226" w:type="pct"/>
            <w:tcBorders>
              <w:top w:val="nil"/>
              <w:left w:val="nil"/>
              <w:bottom w:val="single" w:sz="4" w:space="0" w:color="auto"/>
              <w:right w:val="single" w:sz="4" w:space="0" w:color="auto"/>
            </w:tcBorders>
            <w:shd w:val="clear" w:color="auto" w:fill="auto"/>
            <w:noWrap/>
            <w:vAlign w:val="center"/>
            <w:hideMark/>
          </w:tcPr>
          <w:p w14:paraId="4BB2BAA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6.51</w:t>
            </w:r>
          </w:p>
        </w:tc>
        <w:tc>
          <w:tcPr>
            <w:tcW w:w="226" w:type="pct"/>
            <w:tcBorders>
              <w:top w:val="nil"/>
              <w:left w:val="nil"/>
              <w:bottom w:val="single" w:sz="4" w:space="0" w:color="auto"/>
              <w:right w:val="single" w:sz="4" w:space="0" w:color="auto"/>
            </w:tcBorders>
            <w:shd w:val="clear" w:color="auto" w:fill="auto"/>
            <w:noWrap/>
            <w:vAlign w:val="center"/>
            <w:hideMark/>
          </w:tcPr>
          <w:p w14:paraId="22B0653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7.13</w:t>
            </w:r>
          </w:p>
        </w:tc>
        <w:tc>
          <w:tcPr>
            <w:tcW w:w="226" w:type="pct"/>
            <w:tcBorders>
              <w:top w:val="nil"/>
              <w:left w:val="nil"/>
              <w:bottom w:val="single" w:sz="4" w:space="0" w:color="auto"/>
              <w:right w:val="single" w:sz="4" w:space="0" w:color="auto"/>
            </w:tcBorders>
            <w:shd w:val="clear" w:color="auto" w:fill="auto"/>
            <w:noWrap/>
            <w:vAlign w:val="center"/>
            <w:hideMark/>
          </w:tcPr>
          <w:p w14:paraId="6427340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7.38</w:t>
            </w:r>
          </w:p>
        </w:tc>
        <w:tc>
          <w:tcPr>
            <w:tcW w:w="226" w:type="pct"/>
            <w:tcBorders>
              <w:top w:val="nil"/>
              <w:left w:val="nil"/>
              <w:bottom w:val="single" w:sz="4" w:space="0" w:color="auto"/>
              <w:right w:val="single" w:sz="4" w:space="0" w:color="auto"/>
            </w:tcBorders>
            <w:shd w:val="clear" w:color="auto" w:fill="auto"/>
            <w:noWrap/>
            <w:vAlign w:val="center"/>
            <w:hideMark/>
          </w:tcPr>
          <w:p w14:paraId="4F0332C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7.58</w:t>
            </w:r>
          </w:p>
        </w:tc>
        <w:tc>
          <w:tcPr>
            <w:tcW w:w="236" w:type="pct"/>
            <w:tcBorders>
              <w:top w:val="nil"/>
              <w:left w:val="nil"/>
              <w:bottom w:val="single" w:sz="4" w:space="0" w:color="auto"/>
              <w:right w:val="single" w:sz="4" w:space="0" w:color="auto"/>
            </w:tcBorders>
            <w:shd w:val="clear" w:color="auto" w:fill="auto"/>
            <w:noWrap/>
            <w:vAlign w:val="center"/>
            <w:hideMark/>
          </w:tcPr>
          <w:p w14:paraId="48C0C8E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7.81</w:t>
            </w:r>
          </w:p>
        </w:tc>
        <w:tc>
          <w:tcPr>
            <w:tcW w:w="236" w:type="pct"/>
            <w:tcBorders>
              <w:top w:val="nil"/>
              <w:left w:val="nil"/>
              <w:bottom w:val="single" w:sz="4" w:space="0" w:color="auto"/>
              <w:right w:val="single" w:sz="4" w:space="0" w:color="auto"/>
            </w:tcBorders>
            <w:shd w:val="clear" w:color="auto" w:fill="auto"/>
            <w:noWrap/>
            <w:vAlign w:val="center"/>
            <w:hideMark/>
          </w:tcPr>
          <w:p w14:paraId="26E8050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8.14</w:t>
            </w:r>
          </w:p>
        </w:tc>
        <w:tc>
          <w:tcPr>
            <w:tcW w:w="283" w:type="pct"/>
            <w:tcBorders>
              <w:top w:val="nil"/>
              <w:left w:val="nil"/>
              <w:bottom w:val="single" w:sz="4" w:space="0" w:color="auto"/>
              <w:right w:val="single" w:sz="4" w:space="0" w:color="auto"/>
            </w:tcBorders>
            <w:shd w:val="clear" w:color="auto" w:fill="auto"/>
            <w:noWrap/>
            <w:vAlign w:val="center"/>
            <w:hideMark/>
          </w:tcPr>
          <w:p w14:paraId="2E14F55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w:t>
            </w:r>
          </w:p>
        </w:tc>
        <w:tc>
          <w:tcPr>
            <w:tcW w:w="258" w:type="pct"/>
            <w:tcBorders>
              <w:top w:val="nil"/>
              <w:left w:val="nil"/>
              <w:bottom w:val="single" w:sz="4" w:space="0" w:color="auto"/>
              <w:right w:val="single" w:sz="4" w:space="0" w:color="auto"/>
            </w:tcBorders>
            <w:shd w:val="clear" w:color="auto" w:fill="auto"/>
            <w:noWrap/>
            <w:vAlign w:val="center"/>
            <w:hideMark/>
          </w:tcPr>
          <w:p w14:paraId="75140B3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4.8</w:t>
            </w:r>
          </w:p>
        </w:tc>
      </w:tr>
      <w:tr w:rsidR="00B51AD4" w:rsidRPr="004B4E13" w14:paraId="704FB5F1" w14:textId="77777777" w:rsidTr="00E21AD1">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1390F36D"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pH</w:t>
            </w:r>
            <w:r w:rsidRPr="004B4E13">
              <w:rPr>
                <w:rFonts w:eastAsia="Times New Roman" w:cs="Times New Roman"/>
                <w:b/>
                <w:bCs/>
                <w:sz w:val="14"/>
                <w:szCs w:val="14"/>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3AD765E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0.39</w:t>
            </w:r>
          </w:p>
        </w:tc>
        <w:tc>
          <w:tcPr>
            <w:tcW w:w="235" w:type="pct"/>
            <w:tcBorders>
              <w:top w:val="nil"/>
              <w:left w:val="nil"/>
              <w:bottom w:val="single" w:sz="4" w:space="0" w:color="auto"/>
              <w:right w:val="single" w:sz="4" w:space="0" w:color="auto"/>
            </w:tcBorders>
            <w:shd w:val="clear" w:color="auto" w:fill="auto"/>
            <w:noWrap/>
            <w:vAlign w:val="center"/>
            <w:hideMark/>
          </w:tcPr>
          <w:p w14:paraId="746C34F0" w14:textId="73189D84" w:rsidR="00B51AD4" w:rsidRPr="004B4E13" w:rsidRDefault="008D1102" w:rsidP="00B51AD4">
            <w:pPr>
              <w:spacing w:line="240" w:lineRule="auto"/>
              <w:jc w:val="center"/>
              <w:rPr>
                <w:rFonts w:eastAsia="Times New Roman" w:cs="Times New Roman"/>
                <w:sz w:val="14"/>
                <w:szCs w:val="14"/>
              </w:rPr>
            </w:pPr>
            <w:r w:rsidRPr="004B4E13">
              <w:rPr>
                <w:rFonts w:eastAsia="Times New Roman" w:cs="Times New Roman"/>
                <w:sz w:val="14"/>
                <w:szCs w:val="14"/>
              </w:rPr>
              <w:t>ED</w:t>
            </w:r>
          </w:p>
        </w:tc>
        <w:tc>
          <w:tcPr>
            <w:tcW w:w="183" w:type="pct"/>
            <w:tcBorders>
              <w:top w:val="nil"/>
              <w:left w:val="nil"/>
              <w:bottom w:val="single" w:sz="4" w:space="0" w:color="auto"/>
              <w:right w:val="single" w:sz="4" w:space="0" w:color="auto"/>
            </w:tcBorders>
            <w:shd w:val="clear" w:color="auto" w:fill="auto"/>
            <w:noWrap/>
            <w:vAlign w:val="center"/>
            <w:hideMark/>
          </w:tcPr>
          <w:p w14:paraId="7637D0F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5658CEF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192</w:t>
            </w:r>
          </w:p>
        </w:tc>
        <w:tc>
          <w:tcPr>
            <w:tcW w:w="237" w:type="pct"/>
            <w:tcBorders>
              <w:top w:val="nil"/>
              <w:left w:val="nil"/>
              <w:bottom w:val="single" w:sz="4" w:space="0" w:color="auto"/>
              <w:right w:val="single" w:sz="4" w:space="0" w:color="auto"/>
            </w:tcBorders>
            <w:shd w:val="clear" w:color="auto" w:fill="auto"/>
            <w:noWrap/>
            <w:vAlign w:val="center"/>
            <w:hideMark/>
          </w:tcPr>
          <w:p w14:paraId="280923A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01A9F83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7.22</w:t>
            </w:r>
          </w:p>
        </w:tc>
        <w:tc>
          <w:tcPr>
            <w:tcW w:w="208" w:type="pct"/>
            <w:tcBorders>
              <w:top w:val="nil"/>
              <w:left w:val="nil"/>
              <w:bottom w:val="single" w:sz="4" w:space="0" w:color="auto"/>
              <w:right w:val="single" w:sz="4" w:space="0" w:color="auto"/>
            </w:tcBorders>
            <w:shd w:val="clear" w:color="auto" w:fill="auto"/>
            <w:noWrap/>
            <w:vAlign w:val="center"/>
            <w:hideMark/>
          </w:tcPr>
          <w:p w14:paraId="70A520F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0.39</w:t>
            </w:r>
          </w:p>
        </w:tc>
        <w:tc>
          <w:tcPr>
            <w:tcW w:w="179" w:type="pct"/>
            <w:tcBorders>
              <w:top w:val="nil"/>
              <w:left w:val="nil"/>
              <w:bottom w:val="single" w:sz="4" w:space="0" w:color="auto"/>
              <w:right w:val="single" w:sz="4" w:space="0" w:color="auto"/>
            </w:tcBorders>
            <w:shd w:val="clear" w:color="auto" w:fill="auto"/>
            <w:noWrap/>
            <w:vAlign w:val="center"/>
            <w:hideMark/>
          </w:tcPr>
          <w:p w14:paraId="09ED7CC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0.05</w:t>
            </w:r>
          </w:p>
        </w:tc>
        <w:tc>
          <w:tcPr>
            <w:tcW w:w="208" w:type="pct"/>
            <w:tcBorders>
              <w:top w:val="nil"/>
              <w:left w:val="nil"/>
              <w:bottom w:val="single" w:sz="4" w:space="0" w:color="auto"/>
              <w:right w:val="single" w:sz="4" w:space="0" w:color="auto"/>
            </w:tcBorders>
            <w:shd w:val="clear" w:color="auto" w:fill="auto"/>
            <w:noWrap/>
            <w:vAlign w:val="center"/>
            <w:hideMark/>
          </w:tcPr>
          <w:p w14:paraId="76D9427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0.32</w:t>
            </w:r>
          </w:p>
        </w:tc>
        <w:tc>
          <w:tcPr>
            <w:tcW w:w="240" w:type="pct"/>
            <w:tcBorders>
              <w:top w:val="nil"/>
              <w:left w:val="nil"/>
              <w:bottom w:val="single" w:sz="4" w:space="0" w:color="auto"/>
              <w:right w:val="single" w:sz="4" w:space="0" w:color="auto"/>
            </w:tcBorders>
            <w:shd w:val="clear" w:color="auto" w:fill="auto"/>
            <w:noWrap/>
            <w:vAlign w:val="center"/>
            <w:hideMark/>
          </w:tcPr>
          <w:p w14:paraId="07D7134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5.69</w:t>
            </w:r>
          </w:p>
        </w:tc>
        <w:tc>
          <w:tcPr>
            <w:tcW w:w="240" w:type="pct"/>
            <w:tcBorders>
              <w:top w:val="nil"/>
              <w:left w:val="nil"/>
              <w:bottom w:val="single" w:sz="4" w:space="0" w:color="auto"/>
              <w:right w:val="single" w:sz="4" w:space="0" w:color="auto"/>
            </w:tcBorders>
            <w:shd w:val="clear" w:color="auto" w:fill="auto"/>
            <w:noWrap/>
            <w:vAlign w:val="center"/>
            <w:hideMark/>
          </w:tcPr>
          <w:p w14:paraId="610BCBB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7.05</w:t>
            </w:r>
          </w:p>
        </w:tc>
        <w:tc>
          <w:tcPr>
            <w:tcW w:w="226" w:type="pct"/>
            <w:tcBorders>
              <w:top w:val="nil"/>
              <w:left w:val="nil"/>
              <w:bottom w:val="single" w:sz="4" w:space="0" w:color="auto"/>
              <w:right w:val="single" w:sz="4" w:space="0" w:color="auto"/>
            </w:tcBorders>
            <w:shd w:val="clear" w:color="auto" w:fill="auto"/>
            <w:noWrap/>
            <w:vAlign w:val="center"/>
            <w:hideMark/>
          </w:tcPr>
          <w:p w14:paraId="1C93BA9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7.28</w:t>
            </w:r>
          </w:p>
        </w:tc>
        <w:tc>
          <w:tcPr>
            <w:tcW w:w="226" w:type="pct"/>
            <w:tcBorders>
              <w:top w:val="nil"/>
              <w:left w:val="nil"/>
              <w:bottom w:val="single" w:sz="4" w:space="0" w:color="auto"/>
              <w:right w:val="single" w:sz="4" w:space="0" w:color="auto"/>
            </w:tcBorders>
            <w:shd w:val="clear" w:color="auto" w:fill="auto"/>
            <w:noWrap/>
            <w:vAlign w:val="center"/>
            <w:hideMark/>
          </w:tcPr>
          <w:p w14:paraId="6A69539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7.46</w:t>
            </w:r>
          </w:p>
        </w:tc>
        <w:tc>
          <w:tcPr>
            <w:tcW w:w="226" w:type="pct"/>
            <w:tcBorders>
              <w:top w:val="nil"/>
              <w:left w:val="nil"/>
              <w:bottom w:val="single" w:sz="4" w:space="0" w:color="auto"/>
              <w:right w:val="single" w:sz="4" w:space="0" w:color="auto"/>
            </w:tcBorders>
            <w:shd w:val="clear" w:color="auto" w:fill="auto"/>
            <w:noWrap/>
            <w:vAlign w:val="center"/>
            <w:hideMark/>
          </w:tcPr>
          <w:p w14:paraId="65B9D9C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7.67</w:t>
            </w:r>
          </w:p>
        </w:tc>
        <w:tc>
          <w:tcPr>
            <w:tcW w:w="226" w:type="pct"/>
            <w:tcBorders>
              <w:top w:val="nil"/>
              <w:left w:val="nil"/>
              <w:bottom w:val="single" w:sz="4" w:space="0" w:color="auto"/>
              <w:right w:val="single" w:sz="4" w:space="0" w:color="auto"/>
            </w:tcBorders>
            <w:shd w:val="clear" w:color="auto" w:fill="auto"/>
            <w:noWrap/>
            <w:vAlign w:val="center"/>
            <w:hideMark/>
          </w:tcPr>
          <w:p w14:paraId="25E440B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7.73</w:t>
            </w:r>
          </w:p>
        </w:tc>
        <w:tc>
          <w:tcPr>
            <w:tcW w:w="236" w:type="pct"/>
            <w:tcBorders>
              <w:top w:val="nil"/>
              <w:left w:val="nil"/>
              <w:bottom w:val="single" w:sz="4" w:space="0" w:color="auto"/>
              <w:right w:val="single" w:sz="4" w:space="0" w:color="auto"/>
            </w:tcBorders>
            <w:shd w:val="clear" w:color="auto" w:fill="auto"/>
            <w:noWrap/>
            <w:vAlign w:val="center"/>
            <w:hideMark/>
          </w:tcPr>
          <w:p w14:paraId="4092B63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7.87</w:t>
            </w:r>
          </w:p>
        </w:tc>
        <w:tc>
          <w:tcPr>
            <w:tcW w:w="236" w:type="pct"/>
            <w:tcBorders>
              <w:top w:val="nil"/>
              <w:left w:val="nil"/>
              <w:bottom w:val="single" w:sz="4" w:space="0" w:color="auto"/>
              <w:right w:val="single" w:sz="4" w:space="0" w:color="auto"/>
            </w:tcBorders>
            <w:shd w:val="clear" w:color="auto" w:fill="auto"/>
            <w:noWrap/>
            <w:vAlign w:val="center"/>
            <w:hideMark/>
          </w:tcPr>
          <w:p w14:paraId="5766509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8.40</w:t>
            </w:r>
          </w:p>
        </w:tc>
        <w:tc>
          <w:tcPr>
            <w:tcW w:w="283" w:type="pct"/>
            <w:tcBorders>
              <w:top w:val="nil"/>
              <w:left w:val="nil"/>
              <w:bottom w:val="single" w:sz="4" w:space="0" w:color="auto"/>
              <w:right w:val="single" w:sz="4" w:space="0" w:color="auto"/>
            </w:tcBorders>
            <w:shd w:val="clear" w:color="auto" w:fill="auto"/>
            <w:noWrap/>
            <w:vAlign w:val="center"/>
            <w:hideMark/>
          </w:tcPr>
          <w:p w14:paraId="0B2EE2E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-0.8</w:t>
            </w:r>
          </w:p>
        </w:tc>
        <w:tc>
          <w:tcPr>
            <w:tcW w:w="258" w:type="pct"/>
            <w:tcBorders>
              <w:top w:val="nil"/>
              <w:left w:val="nil"/>
              <w:bottom w:val="single" w:sz="4" w:space="0" w:color="auto"/>
              <w:right w:val="single" w:sz="4" w:space="0" w:color="auto"/>
            </w:tcBorders>
            <w:shd w:val="clear" w:color="auto" w:fill="auto"/>
            <w:noWrap/>
            <w:vAlign w:val="center"/>
            <w:hideMark/>
          </w:tcPr>
          <w:p w14:paraId="20C2E81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4.4</w:t>
            </w:r>
          </w:p>
        </w:tc>
      </w:tr>
      <w:tr w:rsidR="00B51AD4" w:rsidRPr="004B4E13" w14:paraId="650B3C61"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3D03BFBC" w14:textId="77777777" w:rsidR="00B51AD4" w:rsidRPr="004B4E13" w:rsidRDefault="00B51AD4" w:rsidP="00B51AD4">
            <w:pPr>
              <w:spacing w:line="240" w:lineRule="auto"/>
              <w:jc w:val="center"/>
              <w:rPr>
                <w:rFonts w:eastAsia="Times New Roman" w:cs="Times New Roman"/>
                <w:b/>
                <w:bCs/>
                <w:sz w:val="14"/>
                <w:szCs w:val="14"/>
              </w:rPr>
            </w:pPr>
            <w:proofErr w:type="spellStart"/>
            <w:r w:rsidRPr="004B4E13">
              <w:rPr>
                <w:rFonts w:eastAsia="Times New Roman" w:cs="Times New Roman"/>
                <w:b/>
                <w:bCs/>
                <w:sz w:val="14"/>
                <w:szCs w:val="14"/>
              </w:rPr>
              <w:t>Turbidity</w:t>
            </w:r>
            <w:proofErr w:type="spellEnd"/>
            <w:r w:rsidRPr="004B4E13">
              <w:rPr>
                <w:rFonts w:eastAsia="Times New Roman" w:cs="Times New Roman"/>
                <w:b/>
                <w:bCs/>
                <w:sz w:val="14"/>
                <w:szCs w:val="14"/>
              </w:rPr>
              <w:t xml:space="preserve"> (TB)</w:t>
            </w:r>
            <w:r w:rsidRPr="004B4E13">
              <w:rPr>
                <w:rFonts w:eastAsia="Times New Roman" w:cs="Times New Roman"/>
                <w:b/>
                <w:bCs/>
                <w:sz w:val="14"/>
                <w:szCs w:val="14"/>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DF596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3A75908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4B37135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1AECD6B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102</w:t>
            </w:r>
          </w:p>
        </w:tc>
        <w:tc>
          <w:tcPr>
            <w:tcW w:w="237" w:type="pct"/>
            <w:tcBorders>
              <w:top w:val="nil"/>
              <w:left w:val="nil"/>
              <w:bottom w:val="single" w:sz="4" w:space="0" w:color="auto"/>
              <w:right w:val="single" w:sz="4" w:space="0" w:color="auto"/>
            </w:tcBorders>
            <w:shd w:val="clear" w:color="auto" w:fill="auto"/>
            <w:noWrap/>
            <w:vAlign w:val="center"/>
            <w:hideMark/>
          </w:tcPr>
          <w:p w14:paraId="0AF58DC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094D1C0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124.40</w:t>
            </w:r>
          </w:p>
        </w:tc>
        <w:tc>
          <w:tcPr>
            <w:tcW w:w="208" w:type="pct"/>
            <w:tcBorders>
              <w:top w:val="nil"/>
              <w:left w:val="nil"/>
              <w:bottom w:val="single" w:sz="4" w:space="0" w:color="auto"/>
              <w:right w:val="single" w:sz="4" w:space="0" w:color="auto"/>
            </w:tcBorders>
            <w:shd w:val="clear" w:color="auto" w:fill="auto"/>
            <w:noWrap/>
            <w:vAlign w:val="center"/>
            <w:hideMark/>
          </w:tcPr>
          <w:p w14:paraId="6E3A1C3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250.46</w:t>
            </w:r>
          </w:p>
        </w:tc>
        <w:tc>
          <w:tcPr>
            <w:tcW w:w="179" w:type="pct"/>
            <w:tcBorders>
              <w:top w:val="nil"/>
              <w:left w:val="nil"/>
              <w:bottom w:val="single" w:sz="4" w:space="0" w:color="auto"/>
              <w:right w:val="single" w:sz="4" w:space="0" w:color="auto"/>
            </w:tcBorders>
            <w:shd w:val="clear" w:color="auto" w:fill="auto"/>
            <w:noWrap/>
            <w:vAlign w:val="center"/>
            <w:hideMark/>
          </w:tcPr>
          <w:p w14:paraId="4659C06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2.01</w:t>
            </w:r>
          </w:p>
        </w:tc>
        <w:tc>
          <w:tcPr>
            <w:tcW w:w="208" w:type="pct"/>
            <w:tcBorders>
              <w:top w:val="nil"/>
              <w:left w:val="nil"/>
              <w:bottom w:val="single" w:sz="4" w:space="0" w:color="auto"/>
              <w:right w:val="single" w:sz="4" w:space="0" w:color="auto"/>
            </w:tcBorders>
            <w:shd w:val="clear" w:color="auto" w:fill="auto"/>
            <w:noWrap/>
            <w:vAlign w:val="center"/>
            <w:hideMark/>
          </w:tcPr>
          <w:p w14:paraId="7C37EA0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43.66</w:t>
            </w:r>
          </w:p>
        </w:tc>
        <w:tc>
          <w:tcPr>
            <w:tcW w:w="240" w:type="pct"/>
            <w:tcBorders>
              <w:top w:val="nil"/>
              <w:left w:val="nil"/>
              <w:bottom w:val="single" w:sz="4" w:space="0" w:color="auto"/>
              <w:right w:val="single" w:sz="4" w:space="0" w:color="auto"/>
            </w:tcBorders>
            <w:shd w:val="clear" w:color="auto" w:fill="auto"/>
            <w:noWrap/>
            <w:vAlign w:val="center"/>
            <w:hideMark/>
          </w:tcPr>
          <w:p w14:paraId="081A76A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1.70</w:t>
            </w:r>
          </w:p>
        </w:tc>
        <w:tc>
          <w:tcPr>
            <w:tcW w:w="240" w:type="pct"/>
            <w:tcBorders>
              <w:top w:val="nil"/>
              <w:left w:val="nil"/>
              <w:bottom w:val="single" w:sz="4" w:space="0" w:color="auto"/>
              <w:right w:val="single" w:sz="4" w:space="0" w:color="auto"/>
            </w:tcBorders>
            <w:shd w:val="clear" w:color="auto" w:fill="auto"/>
            <w:noWrap/>
            <w:vAlign w:val="center"/>
            <w:hideMark/>
          </w:tcPr>
          <w:p w14:paraId="7A4773D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12.48</w:t>
            </w:r>
          </w:p>
        </w:tc>
        <w:tc>
          <w:tcPr>
            <w:tcW w:w="226" w:type="pct"/>
            <w:tcBorders>
              <w:top w:val="nil"/>
              <w:left w:val="nil"/>
              <w:bottom w:val="single" w:sz="4" w:space="0" w:color="auto"/>
              <w:right w:val="single" w:sz="4" w:space="0" w:color="auto"/>
            </w:tcBorders>
            <w:shd w:val="clear" w:color="auto" w:fill="auto"/>
            <w:noWrap/>
            <w:vAlign w:val="center"/>
            <w:hideMark/>
          </w:tcPr>
          <w:p w14:paraId="223399E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34.95</w:t>
            </w:r>
          </w:p>
        </w:tc>
        <w:tc>
          <w:tcPr>
            <w:tcW w:w="226" w:type="pct"/>
            <w:tcBorders>
              <w:top w:val="nil"/>
              <w:left w:val="nil"/>
              <w:bottom w:val="single" w:sz="4" w:space="0" w:color="auto"/>
              <w:right w:val="single" w:sz="4" w:space="0" w:color="auto"/>
            </w:tcBorders>
            <w:shd w:val="clear" w:color="auto" w:fill="auto"/>
            <w:noWrap/>
            <w:vAlign w:val="center"/>
            <w:hideMark/>
          </w:tcPr>
          <w:p w14:paraId="30A51A8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98.90</w:t>
            </w:r>
          </w:p>
        </w:tc>
        <w:tc>
          <w:tcPr>
            <w:tcW w:w="226" w:type="pct"/>
            <w:tcBorders>
              <w:top w:val="nil"/>
              <w:left w:val="nil"/>
              <w:bottom w:val="single" w:sz="4" w:space="0" w:color="auto"/>
              <w:right w:val="single" w:sz="4" w:space="0" w:color="auto"/>
            </w:tcBorders>
            <w:shd w:val="clear" w:color="auto" w:fill="auto"/>
            <w:noWrap/>
            <w:vAlign w:val="center"/>
            <w:hideMark/>
          </w:tcPr>
          <w:p w14:paraId="48F66E9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322.50</w:t>
            </w:r>
          </w:p>
        </w:tc>
        <w:tc>
          <w:tcPr>
            <w:tcW w:w="226" w:type="pct"/>
            <w:tcBorders>
              <w:top w:val="nil"/>
              <w:left w:val="nil"/>
              <w:bottom w:val="single" w:sz="4" w:space="0" w:color="auto"/>
              <w:right w:val="single" w:sz="4" w:space="0" w:color="auto"/>
            </w:tcBorders>
            <w:shd w:val="clear" w:color="auto" w:fill="auto"/>
            <w:noWrap/>
            <w:vAlign w:val="center"/>
            <w:hideMark/>
          </w:tcPr>
          <w:p w14:paraId="30FCE19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509.31</w:t>
            </w:r>
          </w:p>
        </w:tc>
        <w:tc>
          <w:tcPr>
            <w:tcW w:w="236" w:type="pct"/>
            <w:tcBorders>
              <w:top w:val="nil"/>
              <w:left w:val="nil"/>
              <w:bottom w:val="single" w:sz="4" w:space="0" w:color="auto"/>
              <w:right w:val="single" w:sz="4" w:space="0" w:color="auto"/>
            </w:tcBorders>
            <w:shd w:val="clear" w:color="auto" w:fill="auto"/>
            <w:noWrap/>
            <w:vAlign w:val="center"/>
            <w:hideMark/>
          </w:tcPr>
          <w:p w14:paraId="7066E55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1094.14</w:t>
            </w:r>
          </w:p>
        </w:tc>
        <w:tc>
          <w:tcPr>
            <w:tcW w:w="236" w:type="pct"/>
            <w:tcBorders>
              <w:top w:val="nil"/>
              <w:left w:val="nil"/>
              <w:bottom w:val="single" w:sz="4" w:space="0" w:color="auto"/>
              <w:right w:val="single" w:sz="4" w:space="0" w:color="auto"/>
            </w:tcBorders>
            <w:shd w:val="clear" w:color="auto" w:fill="auto"/>
            <w:noWrap/>
            <w:vAlign w:val="center"/>
            <w:hideMark/>
          </w:tcPr>
          <w:p w14:paraId="3679677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1530.00</w:t>
            </w:r>
          </w:p>
        </w:tc>
        <w:tc>
          <w:tcPr>
            <w:tcW w:w="283" w:type="pct"/>
            <w:tcBorders>
              <w:top w:val="nil"/>
              <w:left w:val="nil"/>
              <w:bottom w:val="single" w:sz="4" w:space="0" w:color="auto"/>
              <w:right w:val="single" w:sz="4" w:space="0" w:color="auto"/>
            </w:tcBorders>
            <w:shd w:val="clear" w:color="auto" w:fill="auto"/>
            <w:noWrap/>
            <w:vAlign w:val="center"/>
            <w:hideMark/>
          </w:tcPr>
          <w:p w14:paraId="6A831BD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3.7</w:t>
            </w:r>
          </w:p>
        </w:tc>
        <w:tc>
          <w:tcPr>
            <w:tcW w:w="258" w:type="pct"/>
            <w:tcBorders>
              <w:top w:val="nil"/>
              <w:left w:val="nil"/>
              <w:bottom w:val="single" w:sz="4" w:space="0" w:color="auto"/>
              <w:right w:val="single" w:sz="4" w:space="0" w:color="auto"/>
            </w:tcBorders>
            <w:shd w:val="clear" w:color="auto" w:fill="auto"/>
            <w:noWrap/>
            <w:vAlign w:val="center"/>
            <w:hideMark/>
          </w:tcPr>
          <w:p w14:paraId="42D0F31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18.1</w:t>
            </w:r>
          </w:p>
        </w:tc>
      </w:tr>
      <w:tr w:rsidR="00B51AD4" w:rsidRPr="004B4E13" w14:paraId="04C4DA34"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7B1852D1"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6F2E063F"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53B2957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051E17A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6E7E5EC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90</w:t>
            </w:r>
          </w:p>
        </w:tc>
        <w:tc>
          <w:tcPr>
            <w:tcW w:w="237" w:type="pct"/>
            <w:tcBorders>
              <w:top w:val="nil"/>
              <w:left w:val="nil"/>
              <w:bottom w:val="single" w:sz="4" w:space="0" w:color="auto"/>
              <w:right w:val="single" w:sz="4" w:space="0" w:color="auto"/>
            </w:tcBorders>
            <w:shd w:val="clear" w:color="auto" w:fill="auto"/>
            <w:noWrap/>
            <w:vAlign w:val="center"/>
            <w:hideMark/>
          </w:tcPr>
          <w:p w14:paraId="01079EF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1C6B128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18.52</w:t>
            </w:r>
          </w:p>
        </w:tc>
        <w:tc>
          <w:tcPr>
            <w:tcW w:w="208" w:type="pct"/>
            <w:tcBorders>
              <w:top w:val="nil"/>
              <w:left w:val="nil"/>
              <w:bottom w:val="single" w:sz="4" w:space="0" w:color="auto"/>
              <w:right w:val="single" w:sz="4" w:space="0" w:color="auto"/>
            </w:tcBorders>
            <w:shd w:val="clear" w:color="auto" w:fill="auto"/>
            <w:noWrap/>
            <w:vAlign w:val="center"/>
            <w:hideMark/>
          </w:tcPr>
          <w:p w14:paraId="52B2648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27.07</w:t>
            </w:r>
          </w:p>
        </w:tc>
        <w:tc>
          <w:tcPr>
            <w:tcW w:w="179" w:type="pct"/>
            <w:tcBorders>
              <w:top w:val="nil"/>
              <w:left w:val="nil"/>
              <w:bottom w:val="single" w:sz="4" w:space="0" w:color="auto"/>
              <w:right w:val="single" w:sz="4" w:space="0" w:color="auto"/>
            </w:tcBorders>
            <w:shd w:val="clear" w:color="auto" w:fill="auto"/>
            <w:noWrap/>
            <w:vAlign w:val="center"/>
            <w:hideMark/>
          </w:tcPr>
          <w:p w14:paraId="20C6E60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1.46</w:t>
            </w:r>
          </w:p>
        </w:tc>
        <w:tc>
          <w:tcPr>
            <w:tcW w:w="208" w:type="pct"/>
            <w:tcBorders>
              <w:top w:val="nil"/>
              <w:left w:val="nil"/>
              <w:bottom w:val="single" w:sz="4" w:space="0" w:color="auto"/>
              <w:right w:val="single" w:sz="4" w:space="0" w:color="auto"/>
            </w:tcBorders>
            <w:shd w:val="clear" w:color="auto" w:fill="auto"/>
            <w:noWrap/>
            <w:vAlign w:val="center"/>
            <w:hideMark/>
          </w:tcPr>
          <w:p w14:paraId="097329A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9.86</w:t>
            </w:r>
          </w:p>
        </w:tc>
        <w:tc>
          <w:tcPr>
            <w:tcW w:w="240" w:type="pct"/>
            <w:tcBorders>
              <w:top w:val="nil"/>
              <w:left w:val="nil"/>
              <w:bottom w:val="single" w:sz="4" w:space="0" w:color="auto"/>
              <w:right w:val="single" w:sz="4" w:space="0" w:color="auto"/>
            </w:tcBorders>
            <w:shd w:val="clear" w:color="auto" w:fill="auto"/>
            <w:noWrap/>
            <w:vAlign w:val="center"/>
            <w:hideMark/>
          </w:tcPr>
          <w:p w14:paraId="2212C63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0.37</w:t>
            </w:r>
          </w:p>
        </w:tc>
        <w:tc>
          <w:tcPr>
            <w:tcW w:w="240" w:type="pct"/>
            <w:tcBorders>
              <w:top w:val="nil"/>
              <w:left w:val="nil"/>
              <w:bottom w:val="single" w:sz="4" w:space="0" w:color="auto"/>
              <w:right w:val="single" w:sz="4" w:space="0" w:color="auto"/>
            </w:tcBorders>
            <w:shd w:val="clear" w:color="auto" w:fill="auto"/>
            <w:noWrap/>
            <w:vAlign w:val="center"/>
            <w:hideMark/>
          </w:tcPr>
          <w:p w14:paraId="454AE2D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5.33</w:t>
            </w:r>
          </w:p>
        </w:tc>
        <w:tc>
          <w:tcPr>
            <w:tcW w:w="226" w:type="pct"/>
            <w:tcBorders>
              <w:top w:val="nil"/>
              <w:left w:val="nil"/>
              <w:bottom w:val="single" w:sz="4" w:space="0" w:color="auto"/>
              <w:right w:val="single" w:sz="4" w:space="0" w:color="auto"/>
            </w:tcBorders>
            <w:shd w:val="clear" w:color="auto" w:fill="auto"/>
            <w:noWrap/>
            <w:vAlign w:val="center"/>
            <w:hideMark/>
          </w:tcPr>
          <w:p w14:paraId="64ECB75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12.05</w:t>
            </w:r>
          </w:p>
        </w:tc>
        <w:tc>
          <w:tcPr>
            <w:tcW w:w="226" w:type="pct"/>
            <w:tcBorders>
              <w:top w:val="nil"/>
              <w:left w:val="nil"/>
              <w:bottom w:val="single" w:sz="4" w:space="0" w:color="auto"/>
              <w:right w:val="single" w:sz="4" w:space="0" w:color="auto"/>
            </w:tcBorders>
            <w:shd w:val="clear" w:color="auto" w:fill="auto"/>
            <w:noWrap/>
            <w:vAlign w:val="center"/>
            <w:hideMark/>
          </w:tcPr>
          <w:p w14:paraId="6842FDD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18.43</w:t>
            </w:r>
          </w:p>
        </w:tc>
        <w:tc>
          <w:tcPr>
            <w:tcW w:w="226" w:type="pct"/>
            <w:tcBorders>
              <w:top w:val="nil"/>
              <w:left w:val="nil"/>
              <w:bottom w:val="single" w:sz="4" w:space="0" w:color="auto"/>
              <w:right w:val="single" w:sz="4" w:space="0" w:color="auto"/>
            </w:tcBorders>
            <w:shd w:val="clear" w:color="auto" w:fill="auto"/>
            <w:noWrap/>
            <w:vAlign w:val="center"/>
            <w:hideMark/>
          </w:tcPr>
          <w:p w14:paraId="6D101A0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31.03</w:t>
            </w:r>
          </w:p>
        </w:tc>
        <w:tc>
          <w:tcPr>
            <w:tcW w:w="226" w:type="pct"/>
            <w:tcBorders>
              <w:top w:val="nil"/>
              <w:left w:val="nil"/>
              <w:bottom w:val="single" w:sz="4" w:space="0" w:color="auto"/>
              <w:right w:val="single" w:sz="4" w:space="0" w:color="auto"/>
            </w:tcBorders>
            <w:shd w:val="clear" w:color="auto" w:fill="auto"/>
            <w:noWrap/>
            <w:vAlign w:val="center"/>
            <w:hideMark/>
          </w:tcPr>
          <w:p w14:paraId="1DC2ABD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54.08</w:t>
            </w:r>
          </w:p>
        </w:tc>
        <w:tc>
          <w:tcPr>
            <w:tcW w:w="236" w:type="pct"/>
            <w:tcBorders>
              <w:top w:val="nil"/>
              <w:left w:val="nil"/>
              <w:bottom w:val="single" w:sz="4" w:space="0" w:color="auto"/>
              <w:right w:val="single" w:sz="4" w:space="0" w:color="auto"/>
            </w:tcBorders>
            <w:shd w:val="clear" w:color="auto" w:fill="auto"/>
            <w:noWrap/>
            <w:vAlign w:val="center"/>
            <w:hideMark/>
          </w:tcPr>
          <w:p w14:paraId="5046831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130.32</w:t>
            </w:r>
          </w:p>
        </w:tc>
        <w:tc>
          <w:tcPr>
            <w:tcW w:w="236" w:type="pct"/>
            <w:tcBorders>
              <w:top w:val="nil"/>
              <w:left w:val="nil"/>
              <w:bottom w:val="single" w:sz="4" w:space="0" w:color="auto"/>
              <w:right w:val="single" w:sz="4" w:space="0" w:color="auto"/>
            </w:tcBorders>
            <w:shd w:val="clear" w:color="auto" w:fill="auto"/>
            <w:noWrap/>
            <w:vAlign w:val="center"/>
            <w:hideMark/>
          </w:tcPr>
          <w:p w14:paraId="3C20B19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140.00</w:t>
            </w:r>
          </w:p>
        </w:tc>
        <w:tc>
          <w:tcPr>
            <w:tcW w:w="283" w:type="pct"/>
            <w:tcBorders>
              <w:top w:val="nil"/>
              <w:left w:val="nil"/>
              <w:bottom w:val="single" w:sz="4" w:space="0" w:color="auto"/>
              <w:right w:val="single" w:sz="4" w:space="0" w:color="auto"/>
            </w:tcBorders>
            <w:shd w:val="clear" w:color="auto" w:fill="auto"/>
            <w:noWrap/>
            <w:vAlign w:val="center"/>
            <w:hideMark/>
          </w:tcPr>
          <w:p w14:paraId="4D4B028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3.4</w:t>
            </w:r>
          </w:p>
        </w:tc>
        <w:tc>
          <w:tcPr>
            <w:tcW w:w="258" w:type="pct"/>
            <w:tcBorders>
              <w:top w:val="nil"/>
              <w:left w:val="nil"/>
              <w:bottom w:val="single" w:sz="4" w:space="0" w:color="auto"/>
              <w:right w:val="single" w:sz="4" w:space="0" w:color="auto"/>
            </w:tcBorders>
            <w:shd w:val="clear" w:color="auto" w:fill="auto"/>
            <w:noWrap/>
            <w:vAlign w:val="center"/>
            <w:hideMark/>
          </w:tcPr>
          <w:p w14:paraId="51AD69E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14.8</w:t>
            </w:r>
          </w:p>
        </w:tc>
      </w:tr>
      <w:tr w:rsidR="00B51AD4" w:rsidRPr="004B4E13" w14:paraId="20A08FA3"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0EF3A61B"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 xml:space="preserve">Total </w:t>
            </w:r>
            <w:proofErr w:type="spellStart"/>
            <w:r w:rsidRPr="004B4E13">
              <w:rPr>
                <w:rFonts w:eastAsia="Times New Roman" w:cs="Times New Roman"/>
                <w:b/>
                <w:bCs/>
                <w:sz w:val="14"/>
                <w:szCs w:val="14"/>
              </w:rPr>
              <w:t>alkalinity</w:t>
            </w:r>
            <w:proofErr w:type="spellEnd"/>
            <w:r w:rsidRPr="004B4E13">
              <w:rPr>
                <w:rFonts w:eastAsia="Times New Roman" w:cs="Times New Roman"/>
                <w:b/>
                <w:bCs/>
                <w:sz w:val="14"/>
                <w:szCs w:val="14"/>
              </w:rPr>
              <w:t xml:space="preserve"> (</w:t>
            </w:r>
            <w:proofErr w:type="spellStart"/>
            <w:r w:rsidRPr="004B4E13">
              <w:rPr>
                <w:rFonts w:eastAsia="Times New Roman" w:cs="Times New Roman"/>
                <w:b/>
                <w:bCs/>
                <w:sz w:val="14"/>
                <w:szCs w:val="14"/>
              </w:rPr>
              <w:t>Alk</w:t>
            </w:r>
            <w:proofErr w:type="spellEnd"/>
            <w:r w:rsidRPr="004B4E13">
              <w:rPr>
                <w:rFonts w:eastAsia="Times New Roman" w:cs="Times New Roman"/>
                <w:b/>
                <w:bCs/>
                <w:sz w:val="14"/>
                <w:szCs w:val="14"/>
              </w:rPr>
              <w:t>)</w:t>
            </w:r>
            <w:r w:rsidRPr="004B4E13">
              <w:rPr>
                <w:rFonts w:eastAsia="Times New Roman" w:cs="Times New Roman"/>
                <w:b/>
                <w:bCs/>
                <w:sz w:val="14"/>
                <w:szCs w:val="14"/>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438098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64D2C1A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045C31A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5FE9DBE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102</w:t>
            </w:r>
          </w:p>
        </w:tc>
        <w:tc>
          <w:tcPr>
            <w:tcW w:w="237" w:type="pct"/>
            <w:tcBorders>
              <w:top w:val="nil"/>
              <w:left w:val="nil"/>
              <w:bottom w:val="single" w:sz="4" w:space="0" w:color="auto"/>
              <w:right w:val="single" w:sz="4" w:space="0" w:color="auto"/>
            </w:tcBorders>
            <w:shd w:val="clear" w:color="auto" w:fill="auto"/>
            <w:noWrap/>
            <w:vAlign w:val="center"/>
            <w:hideMark/>
          </w:tcPr>
          <w:p w14:paraId="29A575D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2.0</w:t>
            </w:r>
          </w:p>
        </w:tc>
        <w:tc>
          <w:tcPr>
            <w:tcW w:w="208" w:type="pct"/>
            <w:tcBorders>
              <w:top w:val="nil"/>
              <w:left w:val="nil"/>
              <w:bottom w:val="single" w:sz="4" w:space="0" w:color="auto"/>
              <w:right w:val="single" w:sz="4" w:space="0" w:color="auto"/>
            </w:tcBorders>
            <w:shd w:val="clear" w:color="auto" w:fill="auto"/>
            <w:noWrap/>
            <w:vAlign w:val="center"/>
            <w:hideMark/>
          </w:tcPr>
          <w:p w14:paraId="4BA6CC4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30.97</w:t>
            </w:r>
          </w:p>
        </w:tc>
        <w:tc>
          <w:tcPr>
            <w:tcW w:w="208" w:type="pct"/>
            <w:tcBorders>
              <w:top w:val="nil"/>
              <w:left w:val="nil"/>
              <w:bottom w:val="single" w:sz="4" w:space="0" w:color="auto"/>
              <w:right w:val="single" w:sz="4" w:space="0" w:color="auto"/>
            </w:tcBorders>
            <w:shd w:val="clear" w:color="auto" w:fill="auto"/>
            <w:noWrap/>
            <w:vAlign w:val="center"/>
            <w:hideMark/>
          </w:tcPr>
          <w:p w14:paraId="58F71CA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15.23</w:t>
            </w:r>
          </w:p>
        </w:tc>
        <w:tc>
          <w:tcPr>
            <w:tcW w:w="179" w:type="pct"/>
            <w:tcBorders>
              <w:top w:val="nil"/>
              <w:left w:val="nil"/>
              <w:bottom w:val="single" w:sz="4" w:space="0" w:color="auto"/>
              <w:right w:val="single" w:sz="4" w:space="0" w:color="auto"/>
            </w:tcBorders>
            <w:shd w:val="clear" w:color="auto" w:fill="auto"/>
            <w:noWrap/>
            <w:vAlign w:val="center"/>
            <w:hideMark/>
          </w:tcPr>
          <w:p w14:paraId="1B13053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0.49</w:t>
            </w:r>
          </w:p>
        </w:tc>
        <w:tc>
          <w:tcPr>
            <w:tcW w:w="208" w:type="pct"/>
            <w:tcBorders>
              <w:top w:val="nil"/>
              <w:left w:val="nil"/>
              <w:bottom w:val="single" w:sz="4" w:space="0" w:color="auto"/>
              <w:right w:val="single" w:sz="4" w:space="0" w:color="auto"/>
            </w:tcBorders>
            <w:shd w:val="clear" w:color="auto" w:fill="auto"/>
            <w:noWrap/>
            <w:vAlign w:val="center"/>
            <w:hideMark/>
          </w:tcPr>
          <w:p w14:paraId="43BCD57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9.27</w:t>
            </w:r>
          </w:p>
        </w:tc>
        <w:tc>
          <w:tcPr>
            <w:tcW w:w="240" w:type="pct"/>
            <w:tcBorders>
              <w:top w:val="nil"/>
              <w:left w:val="nil"/>
              <w:bottom w:val="single" w:sz="4" w:space="0" w:color="auto"/>
              <w:right w:val="single" w:sz="4" w:space="0" w:color="auto"/>
            </w:tcBorders>
            <w:shd w:val="clear" w:color="auto" w:fill="auto"/>
            <w:noWrap/>
            <w:vAlign w:val="center"/>
            <w:hideMark/>
          </w:tcPr>
          <w:p w14:paraId="3E55398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&lt;6</w:t>
            </w:r>
          </w:p>
        </w:tc>
        <w:tc>
          <w:tcPr>
            <w:tcW w:w="240" w:type="pct"/>
            <w:tcBorders>
              <w:top w:val="nil"/>
              <w:left w:val="nil"/>
              <w:bottom w:val="single" w:sz="4" w:space="0" w:color="auto"/>
              <w:right w:val="single" w:sz="4" w:space="0" w:color="auto"/>
            </w:tcBorders>
            <w:shd w:val="clear" w:color="auto" w:fill="auto"/>
            <w:noWrap/>
            <w:vAlign w:val="center"/>
            <w:hideMark/>
          </w:tcPr>
          <w:p w14:paraId="668DA67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14.16</w:t>
            </w:r>
          </w:p>
        </w:tc>
        <w:tc>
          <w:tcPr>
            <w:tcW w:w="226" w:type="pct"/>
            <w:tcBorders>
              <w:top w:val="nil"/>
              <w:left w:val="nil"/>
              <w:bottom w:val="single" w:sz="4" w:space="0" w:color="auto"/>
              <w:right w:val="single" w:sz="4" w:space="0" w:color="auto"/>
            </w:tcBorders>
            <w:shd w:val="clear" w:color="auto" w:fill="auto"/>
            <w:noWrap/>
            <w:vAlign w:val="center"/>
            <w:hideMark/>
          </w:tcPr>
          <w:p w14:paraId="6338380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36.45</w:t>
            </w:r>
          </w:p>
        </w:tc>
        <w:tc>
          <w:tcPr>
            <w:tcW w:w="226" w:type="pct"/>
            <w:tcBorders>
              <w:top w:val="nil"/>
              <w:left w:val="nil"/>
              <w:bottom w:val="single" w:sz="4" w:space="0" w:color="auto"/>
              <w:right w:val="single" w:sz="4" w:space="0" w:color="auto"/>
            </w:tcBorders>
            <w:shd w:val="clear" w:color="auto" w:fill="auto"/>
            <w:noWrap/>
            <w:vAlign w:val="center"/>
            <w:hideMark/>
          </w:tcPr>
          <w:p w14:paraId="7ECAA76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40.00</w:t>
            </w:r>
          </w:p>
        </w:tc>
        <w:tc>
          <w:tcPr>
            <w:tcW w:w="226" w:type="pct"/>
            <w:tcBorders>
              <w:top w:val="nil"/>
              <w:left w:val="nil"/>
              <w:bottom w:val="single" w:sz="4" w:space="0" w:color="auto"/>
              <w:right w:val="single" w:sz="4" w:space="0" w:color="auto"/>
            </w:tcBorders>
            <w:shd w:val="clear" w:color="auto" w:fill="auto"/>
            <w:noWrap/>
            <w:vAlign w:val="center"/>
            <w:hideMark/>
          </w:tcPr>
          <w:p w14:paraId="3F8611F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45.30</w:t>
            </w:r>
          </w:p>
        </w:tc>
        <w:tc>
          <w:tcPr>
            <w:tcW w:w="226" w:type="pct"/>
            <w:tcBorders>
              <w:top w:val="nil"/>
              <w:left w:val="nil"/>
              <w:bottom w:val="single" w:sz="4" w:space="0" w:color="auto"/>
              <w:right w:val="single" w:sz="4" w:space="0" w:color="auto"/>
            </w:tcBorders>
            <w:shd w:val="clear" w:color="auto" w:fill="auto"/>
            <w:noWrap/>
            <w:vAlign w:val="center"/>
            <w:hideMark/>
          </w:tcPr>
          <w:p w14:paraId="156BCC8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48.67</w:t>
            </w:r>
          </w:p>
        </w:tc>
        <w:tc>
          <w:tcPr>
            <w:tcW w:w="236" w:type="pct"/>
            <w:tcBorders>
              <w:top w:val="nil"/>
              <w:left w:val="nil"/>
              <w:bottom w:val="single" w:sz="4" w:space="0" w:color="auto"/>
              <w:right w:val="single" w:sz="4" w:space="0" w:color="auto"/>
            </w:tcBorders>
            <w:shd w:val="clear" w:color="auto" w:fill="auto"/>
            <w:noWrap/>
            <w:vAlign w:val="center"/>
            <w:hideMark/>
          </w:tcPr>
          <w:p w14:paraId="63923FC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56.12</w:t>
            </w:r>
          </w:p>
        </w:tc>
        <w:tc>
          <w:tcPr>
            <w:tcW w:w="236" w:type="pct"/>
            <w:tcBorders>
              <w:top w:val="nil"/>
              <w:left w:val="nil"/>
              <w:bottom w:val="single" w:sz="4" w:space="0" w:color="auto"/>
              <w:right w:val="single" w:sz="4" w:space="0" w:color="auto"/>
            </w:tcBorders>
            <w:shd w:val="clear" w:color="auto" w:fill="auto"/>
            <w:noWrap/>
            <w:vAlign w:val="center"/>
            <w:hideMark/>
          </w:tcPr>
          <w:p w14:paraId="7CA6260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69.83</w:t>
            </w:r>
          </w:p>
        </w:tc>
        <w:tc>
          <w:tcPr>
            <w:tcW w:w="283" w:type="pct"/>
            <w:tcBorders>
              <w:top w:val="nil"/>
              <w:left w:val="nil"/>
              <w:bottom w:val="single" w:sz="4" w:space="0" w:color="auto"/>
              <w:right w:val="single" w:sz="4" w:space="0" w:color="auto"/>
            </w:tcBorders>
            <w:shd w:val="clear" w:color="auto" w:fill="auto"/>
            <w:noWrap/>
            <w:vAlign w:val="center"/>
            <w:hideMark/>
          </w:tcPr>
          <w:p w14:paraId="0D0E189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-0.4</w:t>
            </w:r>
          </w:p>
        </w:tc>
        <w:tc>
          <w:tcPr>
            <w:tcW w:w="258" w:type="pct"/>
            <w:tcBorders>
              <w:top w:val="nil"/>
              <w:left w:val="nil"/>
              <w:bottom w:val="single" w:sz="4" w:space="0" w:color="auto"/>
              <w:right w:val="single" w:sz="4" w:space="0" w:color="auto"/>
            </w:tcBorders>
            <w:shd w:val="clear" w:color="auto" w:fill="auto"/>
            <w:noWrap/>
            <w:vAlign w:val="center"/>
            <w:hideMark/>
          </w:tcPr>
          <w:p w14:paraId="70D1185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2.3</w:t>
            </w:r>
          </w:p>
        </w:tc>
      </w:tr>
      <w:tr w:rsidR="00B51AD4" w:rsidRPr="004B4E13" w14:paraId="700D101D"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4AB330C3"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57628CCB"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7AC02D6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399B74B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1BDA046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89</w:t>
            </w:r>
          </w:p>
        </w:tc>
        <w:tc>
          <w:tcPr>
            <w:tcW w:w="237" w:type="pct"/>
            <w:tcBorders>
              <w:top w:val="nil"/>
              <w:left w:val="nil"/>
              <w:bottom w:val="single" w:sz="4" w:space="0" w:color="auto"/>
              <w:right w:val="single" w:sz="4" w:space="0" w:color="auto"/>
            </w:tcBorders>
            <w:shd w:val="clear" w:color="auto" w:fill="auto"/>
            <w:noWrap/>
            <w:vAlign w:val="center"/>
            <w:hideMark/>
          </w:tcPr>
          <w:p w14:paraId="15E6939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w:t>
            </w:r>
          </w:p>
        </w:tc>
        <w:tc>
          <w:tcPr>
            <w:tcW w:w="208" w:type="pct"/>
            <w:tcBorders>
              <w:top w:val="nil"/>
              <w:left w:val="nil"/>
              <w:bottom w:val="single" w:sz="4" w:space="0" w:color="auto"/>
              <w:right w:val="single" w:sz="4" w:space="0" w:color="auto"/>
            </w:tcBorders>
            <w:shd w:val="clear" w:color="auto" w:fill="auto"/>
            <w:noWrap/>
            <w:vAlign w:val="center"/>
            <w:hideMark/>
          </w:tcPr>
          <w:p w14:paraId="49B8007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37.80</w:t>
            </w:r>
          </w:p>
        </w:tc>
        <w:tc>
          <w:tcPr>
            <w:tcW w:w="208" w:type="pct"/>
            <w:tcBorders>
              <w:top w:val="nil"/>
              <w:left w:val="nil"/>
              <w:bottom w:val="single" w:sz="4" w:space="0" w:color="auto"/>
              <w:right w:val="single" w:sz="4" w:space="0" w:color="auto"/>
            </w:tcBorders>
            <w:shd w:val="clear" w:color="auto" w:fill="auto"/>
            <w:noWrap/>
            <w:vAlign w:val="center"/>
            <w:hideMark/>
          </w:tcPr>
          <w:p w14:paraId="32F6801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20.49</w:t>
            </w:r>
          </w:p>
        </w:tc>
        <w:tc>
          <w:tcPr>
            <w:tcW w:w="179" w:type="pct"/>
            <w:tcBorders>
              <w:top w:val="nil"/>
              <w:left w:val="nil"/>
              <w:bottom w:val="single" w:sz="4" w:space="0" w:color="auto"/>
              <w:right w:val="single" w:sz="4" w:space="0" w:color="auto"/>
            </w:tcBorders>
            <w:shd w:val="clear" w:color="auto" w:fill="auto"/>
            <w:noWrap/>
            <w:vAlign w:val="center"/>
            <w:hideMark/>
          </w:tcPr>
          <w:p w14:paraId="359CC84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0.54</w:t>
            </w:r>
          </w:p>
        </w:tc>
        <w:tc>
          <w:tcPr>
            <w:tcW w:w="208" w:type="pct"/>
            <w:tcBorders>
              <w:top w:val="nil"/>
              <w:left w:val="nil"/>
              <w:bottom w:val="single" w:sz="4" w:space="0" w:color="auto"/>
              <w:right w:val="single" w:sz="4" w:space="0" w:color="auto"/>
            </w:tcBorders>
            <w:shd w:val="clear" w:color="auto" w:fill="auto"/>
            <w:noWrap/>
            <w:vAlign w:val="center"/>
            <w:hideMark/>
          </w:tcPr>
          <w:p w14:paraId="5ABCF28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27.37</w:t>
            </w:r>
          </w:p>
        </w:tc>
        <w:tc>
          <w:tcPr>
            <w:tcW w:w="240" w:type="pct"/>
            <w:tcBorders>
              <w:top w:val="nil"/>
              <w:left w:val="nil"/>
              <w:bottom w:val="single" w:sz="4" w:space="0" w:color="auto"/>
              <w:right w:val="single" w:sz="4" w:space="0" w:color="auto"/>
            </w:tcBorders>
            <w:shd w:val="clear" w:color="auto" w:fill="auto"/>
            <w:noWrap/>
            <w:vAlign w:val="center"/>
            <w:hideMark/>
          </w:tcPr>
          <w:p w14:paraId="1DB247D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&lt;6</w:t>
            </w:r>
          </w:p>
        </w:tc>
        <w:tc>
          <w:tcPr>
            <w:tcW w:w="240" w:type="pct"/>
            <w:tcBorders>
              <w:top w:val="nil"/>
              <w:left w:val="nil"/>
              <w:bottom w:val="single" w:sz="4" w:space="0" w:color="auto"/>
              <w:right w:val="single" w:sz="4" w:space="0" w:color="auto"/>
            </w:tcBorders>
            <w:shd w:val="clear" w:color="auto" w:fill="auto"/>
            <w:noWrap/>
            <w:vAlign w:val="center"/>
            <w:hideMark/>
          </w:tcPr>
          <w:p w14:paraId="5B79FE0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16.50</w:t>
            </w:r>
          </w:p>
        </w:tc>
        <w:tc>
          <w:tcPr>
            <w:tcW w:w="226" w:type="pct"/>
            <w:tcBorders>
              <w:top w:val="nil"/>
              <w:left w:val="nil"/>
              <w:bottom w:val="single" w:sz="4" w:space="0" w:color="auto"/>
              <w:right w:val="single" w:sz="4" w:space="0" w:color="auto"/>
            </w:tcBorders>
            <w:shd w:val="clear" w:color="auto" w:fill="auto"/>
            <w:noWrap/>
            <w:vAlign w:val="center"/>
            <w:hideMark/>
          </w:tcPr>
          <w:p w14:paraId="7213625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37.79</w:t>
            </w:r>
          </w:p>
        </w:tc>
        <w:tc>
          <w:tcPr>
            <w:tcW w:w="226" w:type="pct"/>
            <w:tcBorders>
              <w:top w:val="nil"/>
              <w:left w:val="nil"/>
              <w:bottom w:val="single" w:sz="4" w:space="0" w:color="auto"/>
              <w:right w:val="single" w:sz="4" w:space="0" w:color="auto"/>
            </w:tcBorders>
            <w:shd w:val="clear" w:color="auto" w:fill="auto"/>
            <w:noWrap/>
            <w:vAlign w:val="center"/>
            <w:hideMark/>
          </w:tcPr>
          <w:p w14:paraId="6CB0202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53.67</w:t>
            </w:r>
          </w:p>
        </w:tc>
        <w:tc>
          <w:tcPr>
            <w:tcW w:w="226" w:type="pct"/>
            <w:tcBorders>
              <w:top w:val="nil"/>
              <w:left w:val="nil"/>
              <w:bottom w:val="single" w:sz="4" w:space="0" w:color="auto"/>
              <w:right w:val="single" w:sz="4" w:space="0" w:color="auto"/>
            </w:tcBorders>
            <w:shd w:val="clear" w:color="auto" w:fill="auto"/>
            <w:noWrap/>
            <w:vAlign w:val="center"/>
            <w:hideMark/>
          </w:tcPr>
          <w:p w14:paraId="3BCE913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62.00</w:t>
            </w:r>
          </w:p>
        </w:tc>
        <w:tc>
          <w:tcPr>
            <w:tcW w:w="226" w:type="pct"/>
            <w:tcBorders>
              <w:top w:val="nil"/>
              <w:left w:val="nil"/>
              <w:bottom w:val="single" w:sz="4" w:space="0" w:color="auto"/>
              <w:right w:val="single" w:sz="4" w:space="0" w:color="auto"/>
            </w:tcBorders>
            <w:shd w:val="clear" w:color="auto" w:fill="auto"/>
            <w:noWrap/>
            <w:vAlign w:val="center"/>
            <w:hideMark/>
          </w:tcPr>
          <w:p w14:paraId="7EA6FB5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64.35</w:t>
            </w:r>
          </w:p>
        </w:tc>
        <w:tc>
          <w:tcPr>
            <w:tcW w:w="236" w:type="pct"/>
            <w:tcBorders>
              <w:top w:val="nil"/>
              <w:left w:val="nil"/>
              <w:bottom w:val="single" w:sz="4" w:space="0" w:color="auto"/>
              <w:right w:val="single" w:sz="4" w:space="0" w:color="auto"/>
            </w:tcBorders>
            <w:shd w:val="clear" w:color="auto" w:fill="auto"/>
            <w:noWrap/>
            <w:vAlign w:val="center"/>
            <w:hideMark/>
          </w:tcPr>
          <w:p w14:paraId="6704660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72.00</w:t>
            </w:r>
          </w:p>
        </w:tc>
        <w:tc>
          <w:tcPr>
            <w:tcW w:w="236" w:type="pct"/>
            <w:tcBorders>
              <w:top w:val="nil"/>
              <w:left w:val="nil"/>
              <w:bottom w:val="single" w:sz="4" w:space="0" w:color="auto"/>
              <w:right w:val="single" w:sz="4" w:space="0" w:color="auto"/>
            </w:tcBorders>
            <w:shd w:val="clear" w:color="auto" w:fill="auto"/>
            <w:noWrap/>
            <w:vAlign w:val="center"/>
            <w:hideMark/>
          </w:tcPr>
          <w:p w14:paraId="2ECB3AD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86.67</w:t>
            </w:r>
          </w:p>
        </w:tc>
        <w:tc>
          <w:tcPr>
            <w:tcW w:w="283" w:type="pct"/>
            <w:tcBorders>
              <w:top w:val="nil"/>
              <w:left w:val="nil"/>
              <w:bottom w:val="single" w:sz="4" w:space="0" w:color="auto"/>
              <w:right w:val="single" w:sz="4" w:space="0" w:color="auto"/>
            </w:tcBorders>
            <w:shd w:val="clear" w:color="auto" w:fill="auto"/>
            <w:noWrap/>
            <w:vAlign w:val="center"/>
            <w:hideMark/>
          </w:tcPr>
          <w:p w14:paraId="459C2BB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w:t>
            </w:r>
          </w:p>
        </w:tc>
        <w:tc>
          <w:tcPr>
            <w:tcW w:w="258" w:type="pct"/>
            <w:tcBorders>
              <w:top w:val="nil"/>
              <w:left w:val="nil"/>
              <w:bottom w:val="single" w:sz="4" w:space="0" w:color="auto"/>
              <w:right w:val="single" w:sz="4" w:space="0" w:color="auto"/>
            </w:tcBorders>
            <w:shd w:val="clear" w:color="auto" w:fill="auto"/>
            <w:noWrap/>
            <w:vAlign w:val="center"/>
            <w:hideMark/>
          </w:tcPr>
          <w:p w14:paraId="1345990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2.1</w:t>
            </w:r>
          </w:p>
        </w:tc>
      </w:tr>
      <w:tr w:rsidR="00B51AD4" w:rsidRPr="004B4E13" w14:paraId="7FFA55D8"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40300F90"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 xml:space="preserve">Total </w:t>
            </w:r>
            <w:proofErr w:type="spellStart"/>
            <w:r w:rsidRPr="004B4E13">
              <w:rPr>
                <w:rFonts w:eastAsia="Times New Roman" w:cs="Times New Roman"/>
                <w:b/>
                <w:bCs/>
                <w:sz w:val="14"/>
                <w:szCs w:val="14"/>
              </w:rPr>
              <w:t>dissolved</w:t>
            </w:r>
            <w:proofErr w:type="spellEnd"/>
            <w:r w:rsidRPr="004B4E13">
              <w:rPr>
                <w:rFonts w:eastAsia="Times New Roman" w:cs="Times New Roman"/>
                <w:b/>
                <w:bCs/>
                <w:sz w:val="14"/>
                <w:szCs w:val="14"/>
              </w:rPr>
              <w:t xml:space="preserve"> </w:t>
            </w:r>
            <w:proofErr w:type="spellStart"/>
            <w:r w:rsidRPr="004B4E13">
              <w:rPr>
                <w:rFonts w:eastAsia="Times New Roman" w:cs="Times New Roman"/>
                <w:b/>
                <w:bCs/>
                <w:sz w:val="14"/>
                <w:szCs w:val="14"/>
              </w:rPr>
              <w:t>solids</w:t>
            </w:r>
            <w:proofErr w:type="spellEnd"/>
            <w:r w:rsidRPr="004B4E13">
              <w:rPr>
                <w:rFonts w:eastAsia="Times New Roman" w:cs="Times New Roman"/>
                <w:b/>
                <w:bCs/>
                <w:sz w:val="14"/>
                <w:szCs w:val="14"/>
              </w:rPr>
              <w:t xml:space="preserve"> (TDS)</w:t>
            </w:r>
            <w:r w:rsidRPr="004B4E13">
              <w:rPr>
                <w:rFonts w:eastAsia="Times New Roman" w:cs="Times New Roman"/>
                <w:b/>
                <w:bCs/>
                <w:sz w:val="14"/>
                <w:szCs w:val="14"/>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D1D7D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2352F6E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40D5D50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665B403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102</w:t>
            </w:r>
          </w:p>
        </w:tc>
        <w:tc>
          <w:tcPr>
            <w:tcW w:w="237" w:type="pct"/>
            <w:tcBorders>
              <w:top w:val="nil"/>
              <w:left w:val="nil"/>
              <w:bottom w:val="single" w:sz="4" w:space="0" w:color="auto"/>
              <w:right w:val="single" w:sz="4" w:space="0" w:color="auto"/>
            </w:tcBorders>
            <w:shd w:val="clear" w:color="auto" w:fill="auto"/>
            <w:noWrap/>
            <w:vAlign w:val="center"/>
            <w:hideMark/>
          </w:tcPr>
          <w:p w14:paraId="55BB7EC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14FBA1B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75.55</w:t>
            </w:r>
          </w:p>
        </w:tc>
        <w:tc>
          <w:tcPr>
            <w:tcW w:w="208" w:type="pct"/>
            <w:tcBorders>
              <w:top w:val="nil"/>
              <w:left w:val="nil"/>
              <w:bottom w:val="single" w:sz="4" w:space="0" w:color="auto"/>
              <w:right w:val="single" w:sz="4" w:space="0" w:color="auto"/>
            </w:tcBorders>
            <w:shd w:val="clear" w:color="auto" w:fill="auto"/>
            <w:noWrap/>
            <w:vAlign w:val="center"/>
            <w:hideMark/>
          </w:tcPr>
          <w:p w14:paraId="1477A1E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39.38</w:t>
            </w:r>
          </w:p>
        </w:tc>
        <w:tc>
          <w:tcPr>
            <w:tcW w:w="179" w:type="pct"/>
            <w:tcBorders>
              <w:top w:val="nil"/>
              <w:left w:val="nil"/>
              <w:bottom w:val="single" w:sz="4" w:space="0" w:color="auto"/>
              <w:right w:val="single" w:sz="4" w:space="0" w:color="auto"/>
            </w:tcBorders>
            <w:shd w:val="clear" w:color="auto" w:fill="auto"/>
            <w:noWrap/>
            <w:vAlign w:val="center"/>
            <w:hideMark/>
          </w:tcPr>
          <w:p w14:paraId="4C8AEC2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0.52</w:t>
            </w:r>
          </w:p>
        </w:tc>
        <w:tc>
          <w:tcPr>
            <w:tcW w:w="208" w:type="pct"/>
            <w:tcBorders>
              <w:top w:val="nil"/>
              <w:left w:val="nil"/>
              <w:bottom w:val="single" w:sz="4" w:space="0" w:color="auto"/>
              <w:right w:val="single" w:sz="4" w:space="0" w:color="auto"/>
            </w:tcBorders>
            <w:shd w:val="clear" w:color="auto" w:fill="auto"/>
            <w:noWrap/>
            <w:vAlign w:val="center"/>
            <w:hideMark/>
          </w:tcPr>
          <w:p w14:paraId="0891F70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35.58</w:t>
            </w:r>
          </w:p>
        </w:tc>
        <w:tc>
          <w:tcPr>
            <w:tcW w:w="240" w:type="pct"/>
            <w:tcBorders>
              <w:top w:val="nil"/>
              <w:left w:val="nil"/>
              <w:bottom w:val="single" w:sz="4" w:space="0" w:color="auto"/>
              <w:right w:val="single" w:sz="4" w:space="0" w:color="auto"/>
            </w:tcBorders>
            <w:shd w:val="clear" w:color="auto" w:fill="auto"/>
            <w:noWrap/>
            <w:vAlign w:val="center"/>
            <w:hideMark/>
          </w:tcPr>
          <w:p w14:paraId="62BE61C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10.00</w:t>
            </w:r>
          </w:p>
        </w:tc>
        <w:tc>
          <w:tcPr>
            <w:tcW w:w="240" w:type="pct"/>
            <w:tcBorders>
              <w:top w:val="nil"/>
              <w:left w:val="nil"/>
              <w:bottom w:val="single" w:sz="4" w:space="0" w:color="auto"/>
              <w:right w:val="single" w:sz="4" w:space="0" w:color="auto"/>
            </w:tcBorders>
            <w:shd w:val="clear" w:color="auto" w:fill="auto"/>
            <w:noWrap/>
            <w:vAlign w:val="center"/>
            <w:hideMark/>
          </w:tcPr>
          <w:p w14:paraId="3CB98C1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49.25</w:t>
            </w:r>
          </w:p>
        </w:tc>
        <w:tc>
          <w:tcPr>
            <w:tcW w:w="226" w:type="pct"/>
            <w:tcBorders>
              <w:top w:val="nil"/>
              <w:left w:val="nil"/>
              <w:bottom w:val="single" w:sz="4" w:space="0" w:color="auto"/>
              <w:right w:val="single" w:sz="4" w:space="0" w:color="auto"/>
            </w:tcBorders>
            <w:shd w:val="clear" w:color="auto" w:fill="auto"/>
            <w:noWrap/>
            <w:vAlign w:val="center"/>
            <w:hideMark/>
          </w:tcPr>
          <w:p w14:paraId="353F6FA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86.00</w:t>
            </w:r>
          </w:p>
        </w:tc>
        <w:tc>
          <w:tcPr>
            <w:tcW w:w="226" w:type="pct"/>
            <w:tcBorders>
              <w:top w:val="nil"/>
              <w:left w:val="nil"/>
              <w:bottom w:val="single" w:sz="4" w:space="0" w:color="auto"/>
              <w:right w:val="single" w:sz="4" w:space="0" w:color="auto"/>
            </w:tcBorders>
            <w:shd w:val="clear" w:color="auto" w:fill="auto"/>
            <w:noWrap/>
            <w:vAlign w:val="center"/>
            <w:hideMark/>
          </w:tcPr>
          <w:p w14:paraId="5DAAF65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102.75</w:t>
            </w:r>
          </w:p>
        </w:tc>
        <w:tc>
          <w:tcPr>
            <w:tcW w:w="226" w:type="pct"/>
            <w:tcBorders>
              <w:top w:val="nil"/>
              <w:left w:val="nil"/>
              <w:bottom w:val="single" w:sz="4" w:space="0" w:color="auto"/>
              <w:right w:val="single" w:sz="4" w:space="0" w:color="auto"/>
            </w:tcBorders>
            <w:shd w:val="clear" w:color="auto" w:fill="auto"/>
            <w:noWrap/>
            <w:vAlign w:val="center"/>
            <w:hideMark/>
          </w:tcPr>
          <w:p w14:paraId="02BA3D6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117.90</w:t>
            </w:r>
          </w:p>
        </w:tc>
        <w:tc>
          <w:tcPr>
            <w:tcW w:w="226" w:type="pct"/>
            <w:tcBorders>
              <w:top w:val="nil"/>
              <w:left w:val="nil"/>
              <w:bottom w:val="single" w:sz="4" w:space="0" w:color="auto"/>
              <w:right w:val="single" w:sz="4" w:space="0" w:color="auto"/>
            </w:tcBorders>
            <w:shd w:val="clear" w:color="auto" w:fill="auto"/>
            <w:noWrap/>
            <w:vAlign w:val="center"/>
            <w:hideMark/>
          </w:tcPr>
          <w:p w14:paraId="3DD3712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126.75</w:t>
            </w:r>
          </w:p>
        </w:tc>
        <w:tc>
          <w:tcPr>
            <w:tcW w:w="236" w:type="pct"/>
            <w:tcBorders>
              <w:top w:val="nil"/>
              <w:left w:val="nil"/>
              <w:bottom w:val="single" w:sz="4" w:space="0" w:color="auto"/>
              <w:right w:val="single" w:sz="4" w:space="0" w:color="auto"/>
            </w:tcBorders>
            <w:shd w:val="clear" w:color="auto" w:fill="auto"/>
            <w:noWrap/>
            <w:vAlign w:val="center"/>
            <w:hideMark/>
          </w:tcPr>
          <w:p w14:paraId="73A927A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137.00</w:t>
            </w:r>
          </w:p>
        </w:tc>
        <w:tc>
          <w:tcPr>
            <w:tcW w:w="236" w:type="pct"/>
            <w:tcBorders>
              <w:top w:val="nil"/>
              <w:left w:val="nil"/>
              <w:bottom w:val="single" w:sz="4" w:space="0" w:color="auto"/>
              <w:right w:val="single" w:sz="4" w:space="0" w:color="auto"/>
            </w:tcBorders>
            <w:shd w:val="clear" w:color="auto" w:fill="auto"/>
            <w:noWrap/>
            <w:vAlign w:val="center"/>
            <w:hideMark/>
          </w:tcPr>
          <w:p w14:paraId="3B6443B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158.00</w:t>
            </w:r>
          </w:p>
        </w:tc>
        <w:tc>
          <w:tcPr>
            <w:tcW w:w="283" w:type="pct"/>
            <w:tcBorders>
              <w:top w:val="nil"/>
              <w:left w:val="nil"/>
              <w:bottom w:val="single" w:sz="4" w:space="0" w:color="auto"/>
              <w:right w:val="single" w:sz="4" w:space="0" w:color="auto"/>
            </w:tcBorders>
            <w:shd w:val="clear" w:color="auto" w:fill="auto"/>
            <w:noWrap/>
            <w:vAlign w:val="center"/>
            <w:hideMark/>
          </w:tcPr>
          <w:p w14:paraId="1087512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-0.4</w:t>
            </w:r>
          </w:p>
        </w:tc>
        <w:tc>
          <w:tcPr>
            <w:tcW w:w="258" w:type="pct"/>
            <w:tcBorders>
              <w:top w:val="nil"/>
              <w:left w:val="nil"/>
              <w:bottom w:val="single" w:sz="4" w:space="0" w:color="auto"/>
              <w:right w:val="single" w:sz="4" w:space="0" w:color="auto"/>
            </w:tcBorders>
            <w:shd w:val="clear" w:color="auto" w:fill="auto"/>
            <w:noWrap/>
            <w:vAlign w:val="center"/>
            <w:hideMark/>
          </w:tcPr>
          <w:p w14:paraId="3240EE1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2.1</w:t>
            </w:r>
          </w:p>
        </w:tc>
      </w:tr>
      <w:tr w:rsidR="00B51AD4" w:rsidRPr="004B4E13" w14:paraId="3FFED955"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41BC44D7"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6EA9D23B"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03F3116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1EEE781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3D824A5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89</w:t>
            </w:r>
          </w:p>
        </w:tc>
        <w:tc>
          <w:tcPr>
            <w:tcW w:w="237" w:type="pct"/>
            <w:tcBorders>
              <w:top w:val="nil"/>
              <w:left w:val="nil"/>
              <w:bottom w:val="single" w:sz="4" w:space="0" w:color="auto"/>
              <w:right w:val="single" w:sz="4" w:space="0" w:color="auto"/>
            </w:tcBorders>
            <w:shd w:val="clear" w:color="auto" w:fill="auto"/>
            <w:noWrap/>
            <w:vAlign w:val="center"/>
            <w:hideMark/>
          </w:tcPr>
          <w:p w14:paraId="4A6A139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2.3</w:t>
            </w:r>
          </w:p>
        </w:tc>
        <w:tc>
          <w:tcPr>
            <w:tcW w:w="208" w:type="pct"/>
            <w:tcBorders>
              <w:top w:val="nil"/>
              <w:left w:val="nil"/>
              <w:bottom w:val="single" w:sz="4" w:space="0" w:color="auto"/>
              <w:right w:val="single" w:sz="4" w:space="0" w:color="auto"/>
            </w:tcBorders>
            <w:shd w:val="clear" w:color="auto" w:fill="auto"/>
            <w:noWrap/>
            <w:vAlign w:val="center"/>
            <w:hideMark/>
          </w:tcPr>
          <w:p w14:paraId="627D6B1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101.57</w:t>
            </w:r>
          </w:p>
        </w:tc>
        <w:tc>
          <w:tcPr>
            <w:tcW w:w="208" w:type="pct"/>
            <w:tcBorders>
              <w:top w:val="nil"/>
              <w:left w:val="nil"/>
              <w:bottom w:val="single" w:sz="4" w:space="0" w:color="auto"/>
              <w:right w:val="single" w:sz="4" w:space="0" w:color="auto"/>
            </w:tcBorders>
            <w:shd w:val="clear" w:color="auto" w:fill="auto"/>
            <w:noWrap/>
            <w:vAlign w:val="center"/>
            <w:hideMark/>
          </w:tcPr>
          <w:p w14:paraId="0082C4F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72.28</w:t>
            </w:r>
          </w:p>
        </w:tc>
        <w:tc>
          <w:tcPr>
            <w:tcW w:w="179" w:type="pct"/>
            <w:tcBorders>
              <w:top w:val="nil"/>
              <w:left w:val="nil"/>
              <w:bottom w:val="single" w:sz="4" w:space="0" w:color="auto"/>
              <w:right w:val="single" w:sz="4" w:space="0" w:color="auto"/>
            </w:tcBorders>
            <w:shd w:val="clear" w:color="auto" w:fill="auto"/>
            <w:noWrap/>
            <w:vAlign w:val="center"/>
            <w:hideMark/>
          </w:tcPr>
          <w:p w14:paraId="33CA657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0.71</w:t>
            </w:r>
          </w:p>
        </w:tc>
        <w:tc>
          <w:tcPr>
            <w:tcW w:w="208" w:type="pct"/>
            <w:tcBorders>
              <w:top w:val="nil"/>
              <w:left w:val="nil"/>
              <w:bottom w:val="single" w:sz="4" w:space="0" w:color="auto"/>
              <w:right w:val="single" w:sz="4" w:space="0" w:color="auto"/>
            </w:tcBorders>
            <w:shd w:val="clear" w:color="auto" w:fill="auto"/>
            <w:noWrap/>
            <w:vAlign w:val="center"/>
            <w:hideMark/>
          </w:tcPr>
          <w:p w14:paraId="76A328C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96.37</w:t>
            </w:r>
          </w:p>
        </w:tc>
        <w:tc>
          <w:tcPr>
            <w:tcW w:w="240" w:type="pct"/>
            <w:tcBorders>
              <w:top w:val="nil"/>
              <w:left w:val="nil"/>
              <w:bottom w:val="single" w:sz="4" w:space="0" w:color="auto"/>
              <w:right w:val="single" w:sz="4" w:space="0" w:color="auto"/>
            </w:tcBorders>
            <w:shd w:val="clear" w:color="auto" w:fill="auto"/>
            <w:noWrap/>
            <w:vAlign w:val="center"/>
            <w:hideMark/>
          </w:tcPr>
          <w:p w14:paraId="6C600F2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&lt;5</w:t>
            </w:r>
          </w:p>
        </w:tc>
        <w:tc>
          <w:tcPr>
            <w:tcW w:w="240" w:type="pct"/>
            <w:tcBorders>
              <w:top w:val="nil"/>
              <w:left w:val="nil"/>
              <w:bottom w:val="single" w:sz="4" w:space="0" w:color="auto"/>
              <w:right w:val="single" w:sz="4" w:space="0" w:color="auto"/>
            </w:tcBorders>
            <w:shd w:val="clear" w:color="auto" w:fill="auto"/>
            <w:noWrap/>
            <w:vAlign w:val="center"/>
            <w:hideMark/>
          </w:tcPr>
          <w:p w14:paraId="3C323DE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28.00</w:t>
            </w:r>
          </w:p>
        </w:tc>
        <w:tc>
          <w:tcPr>
            <w:tcW w:w="226" w:type="pct"/>
            <w:tcBorders>
              <w:top w:val="nil"/>
              <w:left w:val="nil"/>
              <w:bottom w:val="single" w:sz="4" w:space="0" w:color="auto"/>
              <w:right w:val="single" w:sz="4" w:space="0" w:color="auto"/>
            </w:tcBorders>
            <w:shd w:val="clear" w:color="auto" w:fill="auto"/>
            <w:noWrap/>
            <w:vAlign w:val="center"/>
            <w:hideMark/>
          </w:tcPr>
          <w:p w14:paraId="6E7CE48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110.00</w:t>
            </w:r>
          </w:p>
        </w:tc>
        <w:tc>
          <w:tcPr>
            <w:tcW w:w="226" w:type="pct"/>
            <w:tcBorders>
              <w:top w:val="nil"/>
              <w:left w:val="nil"/>
              <w:bottom w:val="single" w:sz="4" w:space="0" w:color="auto"/>
              <w:right w:val="single" w:sz="4" w:space="0" w:color="auto"/>
            </w:tcBorders>
            <w:shd w:val="clear" w:color="auto" w:fill="auto"/>
            <w:noWrap/>
            <w:vAlign w:val="center"/>
            <w:hideMark/>
          </w:tcPr>
          <w:p w14:paraId="4858490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158.00</w:t>
            </w:r>
          </w:p>
        </w:tc>
        <w:tc>
          <w:tcPr>
            <w:tcW w:w="226" w:type="pct"/>
            <w:tcBorders>
              <w:top w:val="nil"/>
              <w:left w:val="nil"/>
              <w:bottom w:val="single" w:sz="4" w:space="0" w:color="auto"/>
              <w:right w:val="single" w:sz="4" w:space="0" w:color="auto"/>
            </w:tcBorders>
            <w:shd w:val="clear" w:color="auto" w:fill="auto"/>
            <w:noWrap/>
            <w:vAlign w:val="center"/>
            <w:hideMark/>
          </w:tcPr>
          <w:p w14:paraId="7DF5F1F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210.20</w:t>
            </w:r>
          </w:p>
        </w:tc>
        <w:tc>
          <w:tcPr>
            <w:tcW w:w="226" w:type="pct"/>
            <w:tcBorders>
              <w:top w:val="nil"/>
              <w:left w:val="nil"/>
              <w:bottom w:val="single" w:sz="4" w:space="0" w:color="auto"/>
              <w:right w:val="single" w:sz="4" w:space="0" w:color="auto"/>
            </w:tcBorders>
            <w:shd w:val="clear" w:color="auto" w:fill="auto"/>
            <w:noWrap/>
            <w:vAlign w:val="center"/>
            <w:hideMark/>
          </w:tcPr>
          <w:p w14:paraId="5F51B1C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227.00</w:t>
            </w:r>
          </w:p>
        </w:tc>
        <w:tc>
          <w:tcPr>
            <w:tcW w:w="236" w:type="pct"/>
            <w:tcBorders>
              <w:top w:val="nil"/>
              <w:left w:val="nil"/>
              <w:bottom w:val="single" w:sz="4" w:space="0" w:color="auto"/>
              <w:right w:val="single" w:sz="4" w:space="0" w:color="auto"/>
            </w:tcBorders>
            <w:shd w:val="clear" w:color="auto" w:fill="auto"/>
            <w:noWrap/>
            <w:vAlign w:val="center"/>
            <w:hideMark/>
          </w:tcPr>
          <w:p w14:paraId="5C1E201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236.56</w:t>
            </w:r>
          </w:p>
        </w:tc>
        <w:tc>
          <w:tcPr>
            <w:tcW w:w="236" w:type="pct"/>
            <w:tcBorders>
              <w:top w:val="nil"/>
              <w:left w:val="nil"/>
              <w:bottom w:val="single" w:sz="4" w:space="0" w:color="auto"/>
              <w:right w:val="single" w:sz="4" w:space="0" w:color="auto"/>
            </w:tcBorders>
            <w:shd w:val="clear" w:color="auto" w:fill="auto"/>
            <w:noWrap/>
            <w:vAlign w:val="center"/>
            <w:hideMark/>
          </w:tcPr>
          <w:p w14:paraId="0AC21BC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255.00</w:t>
            </w:r>
          </w:p>
        </w:tc>
        <w:tc>
          <w:tcPr>
            <w:tcW w:w="283" w:type="pct"/>
            <w:tcBorders>
              <w:top w:val="nil"/>
              <w:left w:val="nil"/>
              <w:bottom w:val="single" w:sz="4" w:space="0" w:color="auto"/>
              <w:right w:val="single" w:sz="4" w:space="0" w:color="auto"/>
            </w:tcBorders>
            <w:shd w:val="clear" w:color="auto" w:fill="auto"/>
            <w:noWrap/>
            <w:vAlign w:val="center"/>
            <w:hideMark/>
          </w:tcPr>
          <w:p w14:paraId="53B059B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w:t>
            </w:r>
          </w:p>
        </w:tc>
        <w:tc>
          <w:tcPr>
            <w:tcW w:w="258" w:type="pct"/>
            <w:tcBorders>
              <w:top w:val="nil"/>
              <w:left w:val="nil"/>
              <w:bottom w:val="single" w:sz="4" w:space="0" w:color="auto"/>
              <w:right w:val="single" w:sz="4" w:space="0" w:color="auto"/>
            </w:tcBorders>
            <w:shd w:val="clear" w:color="auto" w:fill="auto"/>
            <w:noWrap/>
            <w:vAlign w:val="center"/>
            <w:hideMark/>
          </w:tcPr>
          <w:p w14:paraId="2F6E92B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2.0</w:t>
            </w:r>
          </w:p>
        </w:tc>
      </w:tr>
      <w:tr w:rsidR="00B51AD4" w:rsidRPr="004B4E13" w14:paraId="2C25B7D8"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2EE478D5"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 xml:space="preserve">Total </w:t>
            </w:r>
            <w:proofErr w:type="spellStart"/>
            <w:r w:rsidRPr="004B4E13">
              <w:rPr>
                <w:rFonts w:eastAsia="Times New Roman" w:cs="Times New Roman"/>
                <w:b/>
                <w:bCs/>
                <w:sz w:val="14"/>
                <w:szCs w:val="14"/>
              </w:rPr>
              <w:t>suspended</w:t>
            </w:r>
            <w:proofErr w:type="spellEnd"/>
            <w:r w:rsidRPr="004B4E13">
              <w:rPr>
                <w:rFonts w:eastAsia="Times New Roman" w:cs="Times New Roman"/>
                <w:b/>
                <w:bCs/>
                <w:sz w:val="14"/>
                <w:szCs w:val="14"/>
              </w:rPr>
              <w:t xml:space="preserve"> </w:t>
            </w:r>
            <w:proofErr w:type="spellStart"/>
            <w:r w:rsidRPr="004B4E13">
              <w:rPr>
                <w:rFonts w:eastAsia="Times New Roman" w:cs="Times New Roman"/>
                <w:b/>
                <w:bCs/>
                <w:sz w:val="14"/>
                <w:szCs w:val="14"/>
              </w:rPr>
              <w:t>solids</w:t>
            </w:r>
            <w:proofErr w:type="spellEnd"/>
            <w:r w:rsidRPr="004B4E13">
              <w:rPr>
                <w:rFonts w:eastAsia="Times New Roman" w:cs="Times New Roman"/>
                <w:b/>
                <w:bCs/>
                <w:sz w:val="14"/>
                <w:szCs w:val="14"/>
              </w:rPr>
              <w:t xml:space="preserve"> (TSS)</w:t>
            </w:r>
            <w:r w:rsidRPr="004B4E13">
              <w:rPr>
                <w:rFonts w:eastAsia="Times New Roman" w:cs="Times New Roman"/>
                <w:b/>
                <w:bCs/>
                <w:sz w:val="14"/>
                <w:szCs w:val="14"/>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FC4CE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231E5B3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5E9DE9A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6B1A817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102</w:t>
            </w:r>
          </w:p>
        </w:tc>
        <w:tc>
          <w:tcPr>
            <w:tcW w:w="237" w:type="pct"/>
            <w:tcBorders>
              <w:top w:val="nil"/>
              <w:left w:val="nil"/>
              <w:bottom w:val="single" w:sz="4" w:space="0" w:color="auto"/>
              <w:right w:val="single" w:sz="4" w:space="0" w:color="auto"/>
            </w:tcBorders>
            <w:shd w:val="clear" w:color="auto" w:fill="auto"/>
            <w:noWrap/>
            <w:vAlign w:val="center"/>
            <w:hideMark/>
          </w:tcPr>
          <w:p w14:paraId="72E68AF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15.7</w:t>
            </w:r>
          </w:p>
        </w:tc>
        <w:tc>
          <w:tcPr>
            <w:tcW w:w="208" w:type="pct"/>
            <w:tcBorders>
              <w:top w:val="nil"/>
              <w:left w:val="nil"/>
              <w:bottom w:val="single" w:sz="4" w:space="0" w:color="auto"/>
              <w:right w:val="single" w:sz="4" w:space="0" w:color="auto"/>
            </w:tcBorders>
            <w:shd w:val="clear" w:color="auto" w:fill="auto"/>
            <w:noWrap/>
            <w:vAlign w:val="center"/>
            <w:hideMark/>
          </w:tcPr>
          <w:p w14:paraId="116E685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122.08</w:t>
            </w:r>
          </w:p>
        </w:tc>
        <w:tc>
          <w:tcPr>
            <w:tcW w:w="208" w:type="pct"/>
            <w:tcBorders>
              <w:top w:val="nil"/>
              <w:left w:val="nil"/>
              <w:bottom w:val="single" w:sz="4" w:space="0" w:color="auto"/>
              <w:right w:val="single" w:sz="4" w:space="0" w:color="auto"/>
            </w:tcBorders>
            <w:shd w:val="clear" w:color="auto" w:fill="auto"/>
            <w:noWrap/>
            <w:vAlign w:val="center"/>
            <w:hideMark/>
          </w:tcPr>
          <w:p w14:paraId="53A4E0F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219.41</w:t>
            </w:r>
          </w:p>
        </w:tc>
        <w:tc>
          <w:tcPr>
            <w:tcW w:w="179" w:type="pct"/>
            <w:tcBorders>
              <w:top w:val="nil"/>
              <w:left w:val="nil"/>
              <w:bottom w:val="single" w:sz="4" w:space="0" w:color="auto"/>
              <w:right w:val="single" w:sz="4" w:space="0" w:color="auto"/>
            </w:tcBorders>
            <w:shd w:val="clear" w:color="auto" w:fill="auto"/>
            <w:noWrap/>
            <w:vAlign w:val="center"/>
            <w:hideMark/>
          </w:tcPr>
          <w:p w14:paraId="7758238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1.80</w:t>
            </w:r>
          </w:p>
        </w:tc>
        <w:tc>
          <w:tcPr>
            <w:tcW w:w="208" w:type="pct"/>
            <w:tcBorders>
              <w:top w:val="nil"/>
              <w:left w:val="nil"/>
              <w:bottom w:val="single" w:sz="4" w:space="0" w:color="auto"/>
              <w:right w:val="single" w:sz="4" w:space="0" w:color="auto"/>
            </w:tcBorders>
            <w:shd w:val="clear" w:color="auto" w:fill="auto"/>
            <w:noWrap/>
            <w:vAlign w:val="center"/>
            <w:hideMark/>
          </w:tcPr>
          <w:p w14:paraId="0B57AED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49.67</w:t>
            </w:r>
          </w:p>
        </w:tc>
        <w:tc>
          <w:tcPr>
            <w:tcW w:w="240" w:type="pct"/>
            <w:tcBorders>
              <w:top w:val="nil"/>
              <w:left w:val="nil"/>
              <w:bottom w:val="single" w:sz="4" w:space="0" w:color="auto"/>
              <w:right w:val="single" w:sz="4" w:space="0" w:color="auto"/>
            </w:tcBorders>
            <w:shd w:val="clear" w:color="auto" w:fill="auto"/>
            <w:noWrap/>
            <w:vAlign w:val="center"/>
            <w:hideMark/>
          </w:tcPr>
          <w:p w14:paraId="3DDA210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&lt;5</w:t>
            </w:r>
          </w:p>
        </w:tc>
        <w:tc>
          <w:tcPr>
            <w:tcW w:w="240" w:type="pct"/>
            <w:tcBorders>
              <w:top w:val="nil"/>
              <w:left w:val="nil"/>
              <w:bottom w:val="single" w:sz="4" w:space="0" w:color="auto"/>
              <w:right w:val="single" w:sz="4" w:space="0" w:color="auto"/>
            </w:tcBorders>
            <w:shd w:val="clear" w:color="auto" w:fill="auto"/>
            <w:noWrap/>
            <w:vAlign w:val="center"/>
            <w:hideMark/>
          </w:tcPr>
          <w:p w14:paraId="7431DD9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11.00</w:t>
            </w:r>
          </w:p>
        </w:tc>
        <w:tc>
          <w:tcPr>
            <w:tcW w:w="226" w:type="pct"/>
            <w:tcBorders>
              <w:top w:val="nil"/>
              <w:left w:val="nil"/>
              <w:bottom w:val="single" w:sz="4" w:space="0" w:color="auto"/>
              <w:right w:val="single" w:sz="4" w:space="0" w:color="auto"/>
            </w:tcBorders>
            <w:shd w:val="clear" w:color="auto" w:fill="auto"/>
            <w:noWrap/>
            <w:vAlign w:val="center"/>
            <w:hideMark/>
          </w:tcPr>
          <w:p w14:paraId="380FA23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36.00</w:t>
            </w:r>
          </w:p>
        </w:tc>
        <w:tc>
          <w:tcPr>
            <w:tcW w:w="226" w:type="pct"/>
            <w:tcBorders>
              <w:top w:val="nil"/>
              <w:left w:val="nil"/>
              <w:bottom w:val="single" w:sz="4" w:space="0" w:color="auto"/>
              <w:right w:val="single" w:sz="4" w:space="0" w:color="auto"/>
            </w:tcBorders>
            <w:shd w:val="clear" w:color="auto" w:fill="auto"/>
            <w:noWrap/>
            <w:vAlign w:val="center"/>
            <w:hideMark/>
          </w:tcPr>
          <w:p w14:paraId="4ACF955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101.50</w:t>
            </w:r>
          </w:p>
        </w:tc>
        <w:tc>
          <w:tcPr>
            <w:tcW w:w="226" w:type="pct"/>
            <w:tcBorders>
              <w:top w:val="nil"/>
              <w:left w:val="nil"/>
              <w:bottom w:val="single" w:sz="4" w:space="0" w:color="auto"/>
              <w:right w:val="single" w:sz="4" w:space="0" w:color="auto"/>
            </w:tcBorders>
            <w:shd w:val="clear" w:color="auto" w:fill="auto"/>
            <w:noWrap/>
            <w:vAlign w:val="center"/>
            <w:hideMark/>
          </w:tcPr>
          <w:p w14:paraId="189FFCC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358.10</w:t>
            </w:r>
          </w:p>
        </w:tc>
        <w:tc>
          <w:tcPr>
            <w:tcW w:w="226" w:type="pct"/>
            <w:tcBorders>
              <w:top w:val="nil"/>
              <w:left w:val="nil"/>
              <w:bottom w:val="single" w:sz="4" w:space="0" w:color="auto"/>
              <w:right w:val="single" w:sz="4" w:space="0" w:color="auto"/>
            </w:tcBorders>
            <w:shd w:val="clear" w:color="auto" w:fill="auto"/>
            <w:noWrap/>
            <w:vAlign w:val="center"/>
            <w:hideMark/>
          </w:tcPr>
          <w:p w14:paraId="4CB1022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609.10</w:t>
            </w:r>
          </w:p>
        </w:tc>
        <w:tc>
          <w:tcPr>
            <w:tcW w:w="236" w:type="pct"/>
            <w:tcBorders>
              <w:top w:val="nil"/>
              <w:left w:val="nil"/>
              <w:bottom w:val="single" w:sz="4" w:space="0" w:color="auto"/>
              <w:right w:val="single" w:sz="4" w:space="0" w:color="auto"/>
            </w:tcBorders>
            <w:shd w:val="clear" w:color="auto" w:fill="auto"/>
            <w:noWrap/>
            <w:vAlign w:val="center"/>
            <w:hideMark/>
          </w:tcPr>
          <w:p w14:paraId="3DAD9F2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697.18</w:t>
            </w:r>
          </w:p>
        </w:tc>
        <w:tc>
          <w:tcPr>
            <w:tcW w:w="236" w:type="pct"/>
            <w:tcBorders>
              <w:top w:val="nil"/>
              <w:left w:val="nil"/>
              <w:bottom w:val="single" w:sz="4" w:space="0" w:color="auto"/>
              <w:right w:val="single" w:sz="4" w:space="0" w:color="auto"/>
            </w:tcBorders>
            <w:shd w:val="clear" w:color="auto" w:fill="auto"/>
            <w:noWrap/>
            <w:vAlign w:val="center"/>
            <w:hideMark/>
          </w:tcPr>
          <w:p w14:paraId="48BEE84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1313.00</w:t>
            </w:r>
          </w:p>
        </w:tc>
        <w:tc>
          <w:tcPr>
            <w:tcW w:w="283" w:type="pct"/>
            <w:tcBorders>
              <w:top w:val="nil"/>
              <w:left w:val="nil"/>
              <w:bottom w:val="single" w:sz="4" w:space="0" w:color="auto"/>
              <w:right w:val="single" w:sz="4" w:space="0" w:color="auto"/>
            </w:tcBorders>
            <w:shd w:val="clear" w:color="auto" w:fill="auto"/>
            <w:noWrap/>
            <w:vAlign w:val="center"/>
            <w:hideMark/>
          </w:tcPr>
          <w:p w14:paraId="5EE2524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3.3</w:t>
            </w:r>
          </w:p>
        </w:tc>
        <w:tc>
          <w:tcPr>
            <w:tcW w:w="258" w:type="pct"/>
            <w:tcBorders>
              <w:top w:val="nil"/>
              <w:left w:val="nil"/>
              <w:bottom w:val="single" w:sz="4" w:space="0" w:color="auto"/>
              <w:right w:val="single" w:sz="4" w:space="0" w:color="auto"/>
            </w:tcBorders>
            <w:shd w:val="clear" w:color="auto" w:fill="auto"/>
            <w:noWrap/>
            <w:vAlign w:val="center"/>
            <w:hideMark/>
          </w:tcPr>
          <w:p w14:paraId="2B7B16C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14.9</w:t>
            </w:r>
          </w:p>
        </w:tc>
      </w:tr>
      <w:tr w:rsidR="00B51AD4" w:rsidRPr="004B4E13" w14:paraId="34847A5D"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3E0AB45B"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3BB5ED90"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4D67735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14C1D6F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6B61425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89</w:t>
            </w:r>
          </w:p>
        </w:tc>
        <w:tc>
          <w:tcPr>
            <w:tcW w:w="237" w:type="pct"/>
            <w:tcBorders>
              <w:top w:val="nil"/>
              <w:left w:val="nil"/>
              <w:bottom w:val="single" w:sz="4" w:space="0" w:color="auto"/>
              <w:right w:val="single" w:sz="4" w:space="0" w:color="auto"/>
            </w:tcBorders>
            <w:shd w:val="clear" w:color="auto" w:fill="auto"/>
            <w:noWrap/>
            <w:vAlign w:val="center"/>
            <w:hideMark/>
          </w:tcPr>
          <w:p w14:paraId="0D3BA1D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23.6</w:t>
            </w:r>
          </w:p>
        </w:tc>
        <w:tc>
          <w:tcPr>
            <w:tcW w:w="208" w:type="pct"/>
            <w:tcBorders>
              <w:top w:val="nil"/>
              <w:left w:val="nil"/>
              <w:bottom w:val="single" w:sz="4" w:space="0" w:color="auto"/>
              <w:right w:val="single" w:sz="4" w:space="0" w:color="auto"/>
            </w:tcBorders>
            <w:shd w:val="clear" w:color="auto" w:fill="auto"/>
            <w:noWrap/>
            <w:vAlign w:val="center"/>
            <w:hideMark/>
          </w:tcPr>
          <w:p w14:paraId="43BC3D1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31.97</w:t>
            </w:r>
          </w:p>
        </w:tc>
        <w:tc>
          <w:tcPr>
            <w:tcW w:w="208" w:type="pct"/>
            <w:tcBorders>
              <w:top w:val="nil"/>
              <w:left w:val="nil"/>
              <w:bottom w:val="single" w:sz="4" w:space="0" w:color="auto"/>
              <w:right w:val="single" w:sz="4" w:space="0" w:color="auto"/>
            </w:tcBorders>
            <w:shd w:val="clear" w:color="auto" w:fill="auto"/>
            <w:noWrap/>
            <w:vAlign w:val="center"/>
            <w:hideMark/>
          </w:tcPr>
          <w:p w14:paraId="2781B8D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69.64</w:t>
            </w:r>
          </w:p>
        </w:tc>
        <w:tc>
          <w:tcPr>
            <w:tcW w:w="179" w:type="pct"/>
            <w:tcBorders>
              <w:top w:val="nil"/>
              <w:left w:val="nil"/>
              <w:bottom w:val="single" w:sz="4" w:space="0" w:color="auto"/>
              <w:right w:val="single" w:sz="4" w:space="0" w:color="auto"/>
            </w:tcBorders>
            <w:shd w:val="clear" w:color="auto" w:fill="auto"/>
            <w:noWrap/>
            <w:vAlign w:val="center"/>
            <w:hideMark/>
          </w:tcPr>
          <w:p w14:paraId="369BC24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2.18</w:t>
            </w:r>
          </w:p>
        </w:tc>
        <w:tc>
          <w:tcPr>
            <w:tcW w:w="208" w:type="pct"/>
            <w:tcBorders>
              <w:top w:val="nil"/>
              <w:left w:val="nil"/>
              <w:bottom w:val="single" w:sz="4" w:space="0" w:color="auto"/>
              <w:right w:val="single" w:sz="4" w:space="0" w:color="auto"/>
            </w:tcBorders>
            <w:shd w:val="clear" w:color="auto" w:fill="auto"/>
            <w:noWrap/>
            <w:vAlign w:val="center"/>
            <w:hideMark/>
          </w:tcPr>
          <w:p w14:paraId="1078F8E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13.34</w:t>
            </w:r>
          </w:p>
        </w:tc>
        <w:tc>
          <w:tcPr>
            <w:tcW w:w="240" w:type="pct"/>
            <w:tcBorders>
              <w:top w:val="nil"/>
              <w:left w:val="nil"/>
              <w:bottom w:val="single" w:sz="4" w:space="0" w:color="auto"/>
              <w:right w:val="single" w:sz="4" w:space="0" w:color="auto"/>
            </w:tcBorders>
            <w:shd w:val="clear" w:color="auto" w:fill="auto"/>
            <w:noWrap/>
            <w:vAlign w:val="center"/>
            <w:hideMark/>
          </w:tcPr>
          <w:p w14:paraId="0BF1B15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&lt;5</w:t>
            </w:r>
          </w:p>
        </w:tc>
        <w:tc>
          <w:tcPr>
            <w:tcW w:w="240" w:type="pct"/>
            <w:tcBorders>
              <w:top w:val="nil"/>
              <w:left w:val="nil"/>
              <w:bottom w:val="single" w:sz="4" w:space="0" w:color="auto"/>
              <w:right w:val="single" w:sz="4" w:space="0" w:color="auto"/>
            </w:tcBorders>
            <w:shd w:val="clear" w:color="auto" w:fill="auto"/>
            <w:noWrap/>
            <w:vAlign w:val="center"/>
            <w:hideMark/>
          </w:tcPr>
          <w:p w14:paraId="522C9D3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5.00</w:t>
            </w:r>
          </w:p>
        </w:tc>
        <w:tc>
          <w:tcPr>
            <w:tcW w:w="226" w:type="pct"/>
            <w:tcBorders>
              <w:top w:val="nil"/>
              <w:left w:val="nil"/>
              <w:bottom w:val="single" w:sz="4" w:space="0" w:color="auto"/>
              <w:right w:val="single" w:sz="4" w:space="0" w:color="auto"/>
            </w:tcBorders>
            <w:shd w:val="clear" w:color="auto" w:fill="auto"/>
            <w:noWrap/>
            <w:vAlign w:val="center"/>
            <w:hideMark/>
          </w:tcPr>
          <w:p w14:paraId="1497F53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14.00</w:t>
            </w:r>
          </w:p>
        </w:tc>
        <w:tc>
          <w:tcPr>
            <w:tcW w:w="226" w:type="pct"/>
            <w:tcBorders>
              <w:top w:val="nil"/>
              <w:left w:val="nil"/>
              <w:bottom w:val="single" w:sz="4" w:space="0" w:color="auto"/>
              <w:right w:val="single" w:sz="4" w:space="0" w:color="auto"/>
            </w:tcBorders>
            <w:shd w:val="clear" w:color="auto" w:fill="auto"/>
            <w:noWrap/>
            <w:vAlign w:val="center"/>
            <w:hideMark/>
          </w:tcPr>
          <w:p w14:paraId="24A6F53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23.00</w:t>
            </w:r>
          </w:p>
        </w:tc>
        <w:tc>
          <w:tcPr>
            <w:tcW w:w="226" w:type="pct"/>
            <w:tcBorders>
              <w:top w:val="nil"/>
              <w:left w:val="nil"/>
              <w:bottom w:val="single" w:sz="4" w:space="0" w:color="auto"/>
              <w:right w:val="single" w:sz="4" w:space="0" w:color="auto"/>
            </w:tcBorders>
            <w:shd w:val="clear" w:color="auto" w:fill="auto"/>
            <w:noWrap/>
            <w:vAlign w:val="center"/>
            <w:hideMark/>
          </w:tcPr>
          <w:p w14:paraId="341A9F6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45.60</w:t>
            </w:r>
          </w:p>
        </w:tc>
        <w:tc>
          <w:tcPr>
            <w:tcW w:w="226" w:type="pct"/>
            <w:tcBorders>
              <w:top w:val="nil"/>
              <w:left w:val="nil"/>
              <w:bottom w:val="single" w:sz="4" w:space="0" w:color="auto"/>
              <w:right w:val="single" w:sz="4" w:space="0" w:color="auto"/>
            </w:tcBorders>
            <w:shd w:val="clear" w:color="auto" w:fill="auto"/>
            <w:noWrap/>
            <w:vAlign w:val="center"/>
            <w:hideMark/>
          </w:tcPr>
          <w:p w14:paraId="7C6199B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110.40</w:t>
            </w:r>
          </w:p>
        </w:tc>
        <w:tc>
          <w:tcPr>
            <w:tcW w:w="236" w:type="pct"/>
            <w:tcBorders>
              <w:top w:val="nil"/>
              <w:left w:val="nil"/>
              <w:bottom w:val="single" w:sz="4" w:space="0" w:color="auto"/>
              <w:right w:val="single" w:sz="4" w:space="0" w:color="auto"/>
            </w:tcBorders>
            <w:shd w:val="clear" w:color="auto" w:fill="auto"/>
            <w:noWrap/>
            <w:vAlign w:val="center"/>
            <w:hideMark/>
          </w:tcPr>
          <w:p w14:paraId="4751F76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274.96</w:t>
            </w:r>
          </w:p>
        </w:tc>
        <w:tc>
          <w:tcPr>
            <w:tcW w:w="236" w:type="pct"/>
            <w:tcBorders>
              <w:top w:val="nil"/>
              <w:left w:val="nil"/>
              <w:bottom w:val="single" w:sz="4" w:space="0" w:color="auto"/>
              <w:right w:val="single" w:sz="4" w:space="0" w:color="auto"/>
            </w:tcBorders>
            <w:shd w:val="clear" w:color="auto" w:fill="auto"/>
            <w:noWrap/>
            <w:vAlign w:val="center"/>
            <w:hideMark/>
          </w:tcPr>
          <w:p w14:paraId="2E8C73F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457.00</w:t>
            </w:r>
          </w:p>
        </w:tc>
        <w:tc>
          <w:tcPr>
            <w:tcW w:w="283" w:type="pct"/>
            <w:tcBorders>
              <w:top w:val="nil"/>
              <w:left w:val="nil"/>
              <w:bottom w:val="single" w:sz="4" w:space="0" w:color="auto"/>
              <w:right w:val="single" w:sz="4" w:space="0" w:color="auto"/>
            </w:tcBorders>
            <w:shd w:val="clear" w:color="auto" w:fill="auto"/>
            <w:noWrap/>
            <w:vAlign w:val="center"/>
            <w:hideMark/>
          </w:tcPr>
          <w:p w14:paraId="5D48E2B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4.4</w:t>
            </w:r>
          </w:p>
        </w:tc>
        <w:tc>
          <w:tcPr>
            <w:tcW w:w="258" w:type="pct"/>
            <w:tcBorders>
              <w:top w:val="nil"/>
              <w:left w:val="nil"/>
              <w:bottom w:val="single" w:sz="4" w:space="0" w:color="auto"/>
              <w:right w:val="single" w:sz="4" w:space="0" w:color="auto"/>
            </w:tcBorders>
            <w:shd w:val="clear" w:color="auto" w:fill="auto"/>
            <w:noWrap/>
            <w:vAlign w:val="center"/>
            <w:hideMark/>
          </w:tcPr>
          <w:p w14:paraId="502EF54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23.3</w:t>
            </w:r>
          </w:p>
        </w:tc>
      </w:tr>
      <w:tr w:rsidR="00B51AD4" w:rsidRPr="004B4E13" w14:paraId="179817F4"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595705E5" w14:textId="77777777" w:rsidR="00B51AD4" w:rsidRPr="004B4E13" w:rsidRDefault="00B51AD4" w:rsidP="00B51AD4">
            <w:pPr>
              <w:spacing w:line="240" w:lineRule="auto"/>
              <w:jc w:val="center"/>
              <w:rPr>
                <w:rFonts w:eastAsia="Times New Roman" w:cs="Times New Roman"/>
                <w:b/>
                <w:bCs/>
                <w:sz w:val="14"/>
                <w:szCs w:val="14"/>
              </w:rPr>
            </w:pPr>
            <w:proofErr w:type="spellStart"/>
            <w:r w:rsidRPr="004B4E13">
              <w:rPr>
                <w:rFonts w:eastAsia="Times New Roman" w:cs="Times New Roman"/>
                <w:b/>
                <w:bCs/>
                <w:sz w:val="14"/>
                <w:szCs w:val="14"/>
              </w:rPr>
              <w:t>Settleable</w:t>
            </w:r>
            <w:proofErr w:type="spellEnd"/>
            <w:r w:rsidRPr="004B4E13">
              <w:rPr>
                <w:rFonts w:eastAsia="Times New Roman" w:cs="Times New Roman"/>
                <w:b/>
                <w:bCs/>
                <w:sz w:val="14"/>
                <w:szCs w:val="14"/>
              </w:rPr>
              <w:t xml:space="preserve"> </w:t>
            </w:r>
            <w:proofErr w:type="spellStart"/>
            <w:r w:rsidRPr="004B4E13">
              <w:rPr>
                <w:rFonts w:eastAsia="Times New Roman" w:cs="Times New Roman"/>
                <w:b/>
                <w:bCs/>
                <w:sz w:val="14"/>
                <w:szCs w:val="14"/>
              </w:rPr>
              <w:t>solids</w:t>
            </w:r>
            <w:proofErr w:type="spellEnd"/>
            <w:r w:rsidRPr="004B4E13">
              <w:rPr>
                <w:rFonts w:eastAsia="Times New Roman" w:cs="Times New Roman"/>
                <w:b/>
                <w:bCs/>
                <w:sz w:val="14"/>
                <w:szCs w:val="14"/>
              </w:rPr>
              <w:t xml:space="preserve"> (SS)</w:t>
            </w:r>
            <w:r w:rsidRPr="004B4E13">
              <w:rPr>
                <w:rFonts w:eastAsia="Times New Roman" w:cs="Times New Roman"/>
                <w:b/>
                <w:bCs/>
                <w:sz w:val="14"/>
                <w:szCs w:val="14"/>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8A004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1B3A693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2AE2EB0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5E5E232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102</w:t>
            </w:r>
          </w:p>
        </w:tc>
        <w:tc>
          <w:tcPr>
            <w:tcW w:w="237" w:type="pct"/>
            <w:tcBorders>
              <w:top w:val="nil"/>
              <w:left w:val="nil"/>
              <w:bottom w:val="single" w:sz="4" w:space="0" w:color="auto"/>
              <w:right w:val="single" w:sz="4" w:space="0" w:color="auto"/>
            </w:tcBorders>
            <w:shd w:val="clear" w:color="auto" w:fill="auto"/>
            <w:noWrap/>
            <w:vAlign w:val="center"/>
            <w:hideMark/>
          </w:tcPr>
          <w:p w14:paraId="5C78A72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60.8</w:t>
            </w:r>
          </w:p>
        </w:tc>
        <w:tc>
          <w:tcPr>
            <w:tcW w:w="208" w:type="pct"/>
            <w:tcBorders>
              <w:top w:val="nil"/>
              <w:left w:val="nil"/>
              <w:bottom w:val="single" w:sz="4" w:space="0" w:color="auto"/>
              <w:right w:val="single" w:sz="4" w:space="0" w:color="auto"/>
            </w:tcBorders>
            <w:shd w:val="clear" w:color="auto" w:fill="auto"/>
            <w:noWrap/>
            <w:vAlign w:val="center"/>
            <w:hideMark/>
          </w:tcPr>
          <w:p w14:paraId="1BB15E4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0.50</w:t>
            </w:r>
          </w:p>
        </w:tc>
        <w:tc>
          <w:tcPr>
            <w:tcW w:w="208" w:type="pct"/>
            <w:tcBorders>
              <w:top w:val="nil"/>
              <w:left w:val="nil"/>
              <w:bottom w:val="single" w:sz="4" w:space="0" w:color="auto"/>
              <w:right w:val="single" w:sz="4" w:space="0" w:color="auto"/>
            </w:tcBorders>
            <w:shd w:val="clear" w:color="auto" w:fill="auto"/>
            <w:noWrap/>
            <w:vAlign w:val="center"/>
            <w:hideMark/>
          </w:tcPr>
          <w:p w14:paraId="7E7AC53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2.21</w:t>
            </w:r>
          </w:p>
        </w:tc>
        <w:tc>
          <w:tcPr>
            <w:tcW w:w="179" w:type="pct"/>
            <w:tcBorders>
              <w:top w:val="nil"/>
              <w:left w:val="nil"/>
              <w:bottom w:val="single" w:sz="4" w:space="0" w:color="auto"/>
              <w:right w:val="single" w:sz="4" w:space="0" w:color="auto"/>
            </w:tcBorders>
            <w:shd w:val="clear" w:color="auto" w:fill="auto"/>
            <w:noWrap/>
            <w:vAlign w:val="center"/>
            <w:hideMark/>
          </w:tcPr>
          <w:p w14:paraId="46EC159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4.46</w:t>
            </w:r>
          </w:p>
        </w:tc>
        <w:tc>
          <w:tcPr>
            <w:tcW w:w="208" w:type="pct"/>
            <w:tcBorders>
              <w:top w:val="nil"/>
              <w:left w:val="nil"/>
              <w:bottom w:val="single" w:sz="4" w:space="0" w:color="auto"/>
              <w:right w:val="single" w:sz="4" w:space="0" w:color="auto"/>
            </w:tcBorders>
            <w:shd w:val="clear" w:color="auto" w:fill="auto"/>
            <w:noWrap/>
            <w:vAlign w:val="center"/>
            <w:hideMark/>
          </w:tcPr>
          <w:p w14:paraId="6A04F03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40" w:type="pct"/>
            <w:tcBorders>
              <w:top w:val="nil"/>
              <w:left w:val="nil"/>
              <w:bottom w:val="single" w:sz="4" w:space="0" w:color="auto"/>
              <w:right w:val="single" w:sz="4" w:space="0" w:color="auto"/>
            </w:tcBorders>
            <w:shd w:val="clear" w:color="auto" w:fill="auto"/>
            <w:noWrap/>
            <w:vAlign w:val="center"/>
            <w:hideMark/>
          </w:tcPr>
          <w:p w14:paraId="5A81185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&lt;0.1</w:t>
            </w:r>
          </w:p>
        </w:tc>
        <w:tc>
          <w:tcPr>
            <w:tcW w:w="240" w:type="pct"/>
            <w:tcBorders>
              <w:top w:val="nil"/>
              <w:left w:val="nil"/>
              <w:bottom w:val="single" w:sz="4" w:space="0" w:color="auto"/>
              <w:right w:val="single" w:sz="4" w:space="0" w:color="auto"/>
            </w:tcBorders>
            <w:shd w:val="clear" w:color="auto" w:fill="auto"/>
            <w:noWrap/>
            <w:vAlign w:val="center"/>
            <w:hideMark/>
          </w:tcPr>
          <w:p w14:paraId="258FCD0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&lt;0.1</w:t>
            </w:r>
          </w:p>
        </w:tc>
        <w:tc>
          <w:tcPr>
            <w:tcW w:w="226" w:type="pct"/>
            <w:tcBorders>
              <w:top w:val="nil"/>
              <w:left w:val="nil"/>
              <w:bottom w:val="single" w:sz="4" w:space="0" w:color="auto"/>
              <w:right w:val="single" w:sz="4" w:space="0" w:color="auto"/>
            </w:tcBorders>
            <w:shd w:val="clear" w:color="auto" w:fill="auto"/>
            <w:noWrap/>
            <w:vAlign w:val="center"/>
            <w:hideMark/>
          </w:tcPr>
          <w:p w14:paraId="18BA207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&lt;0.1</w:t>
            </w:r>
          </w:p>
        </w:tc>
        <w:tc>
          <w:tcPr>
            <w:tcW w:w="226" w:type="pct"/>
            <w:tcBorders>
              <w:top w:val="nil"/>
              <w:left w:val="nil"/>
              <w:bottom w:val="single" w:sz="4" w:space="0" w:color="auto"/>
              <w:right w:val="single" w:sz="4" w:space="0" w:color="auto"/>
            </w:tcBorders>
            <w:shd w:val="clear" w:color="auto" w:fill="auto"/>
            <w:noWrap/>
            <w:vAlign w:val="center"/>
            <w:hideMark/>
          </w:tcPr>
          <w:p w14:paraId="377C970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0.20</w:t>
            </w:r>
          </w:p>
        </w:tc>
        <w:tc>
          <w:tcPr>
            <w:tcW w:w="226" w:type="pct"/>
            <w:tcBorders>
              <w:top w:val="nil"/>
              <w:left w:val="nil"/>
              <w:bottom w:val="single" w:sz="4" w:space="0" w:color="auto"/>
              <w:right w:val="single" w:sz="4" w:space="0" w:color="auto"/>
            </w:tcBorders>
            <w:shd w:val="clear" w:color="auto" w:fill="auto"/>
            <w:noWrap/>
            <w:vAlign w:val="center"/>
            <w:hideMark/>
          </w:tcPr>
          <w:p w14:paraId="41B9BB0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1.00</w:t>
            </w:r>
          </w:p>
        </w:tc>
        <w:tc>
          <w:tcPr>
            <w:tcW w:w="226" w:type="pct"/>
            <w:tcBorders>
              <w:top w:val="nil"/>
              <w:left w:val="nil"/>
              <w:bottom w:val="single" w:sz="4" w:space="0" w:color="auto"/>
              <w:right w:val="single" w:sz="4" w:space="0" w:color="auto"/>
            </w:tcBorders>
            <w:shd w:val="clear" w:color="auto" w:fill="auto"/>
            <w:noWrap/>
            <w:vAlign w:val="center"/>
            <w:hideMark/>
          </w:tcPr>
          <w:p w14:paraId="0D4A030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1.98</w:t>
            </w:r>
          </w:p>
        </w:tc>
        <w:tc>
          <w:tcPr>
            <w:tcW w:w="236" w:type="pct"/>
            <w:tcBorders>
              <w:top w:val="nil"/>
              <w:left w:val="nil"/>
              <w:bottom w:val="single" w:sz="4" w:space="0" w:color="auto"/>
              <w:right w:val="single" w:sz="4" w:space="0" w:color="auto"/>
            </w:tcBorders>
            <w:shd w:val="clear" w:color="auto" w:fill="auto"/>
            <w:noWrap/>
            <w:vAlign w:val="center"/>
            <w:hideMark/>
          </w:tcPr>
          <w:p w14:paraId="6B63999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2.00</w:t>
            </w:r>
          </w:p>
        </w:tc>
        <w:tc>
          <w:tcPr>
            <w:tcW w:w="236" w:type="pct"/>
            <w:tcBorders>
              <w:top w:val="nil"/>
              <w:left w:val="nil"/>
              <w:bottom w:val="single" w:sz="4" w:space="0" w:color="auto"/>
              <w:right w:val="single" w:sz="4" w:space="0" w:color="auto"/>
            </w:tcBorders>
            <w:shd w:val="clear" w:color="auto" w:fill="auto"/>
            <w:noWrap/>
            <w:vAlign w:val="center"/>
            <w:hideMark/>
          </w:tcPr>
          <w:p w14:paraId="6708BCA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22.00</w:t>
            </w:r>
          </w:p>
        </w:tc>
        <w:tc>
          <w:tcPr>
            <w:tcW w:w="283" w:type="pct"/>
            <w:tcBorders>
              <w:top w:val="nil"/>
              <w:left w:val="nil"/>
              <w:bottom w:val="single" w:sz="4" w:space="0" w:color="auto"/>
              <w:right w:val="single" w:sz="4" w:space="0" w:color="auto"/>
            </w:tcBorders>
            <w:shd w:val="clear" w:color="auto" w:fill="auto"/>
            <w:noWrap/>
            <w:vAlign w:val="center"/>
            <w:hideMark/>
          </w:tcPr>
          <w:p w14:paraId="553946E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9.2</w:t>
            </w:r>
          </w:p>
        </w:tc>
        <w:tc>
          <w:tcPr>
            <w:tcW w:w="258" w:type="pct"/>
            <w:tcBorders>
              <w:top w:val="nil"/>
              <w:left w:val="nil"/>
              <w:bottom w:val="single" w:sz="4" w:space="0" w:color="auto"/>
              <w:right w:val="single" w:sz="4" w:space="0" w:color="auto"/>
            </w:tcBorders>
            <w:shd w:val="clear" w:color="auto" w:fill="auto"/>
            <w:noWrap/>
            <w:vAlign w:val="center"/>
            <w:hideMark/>
          </w:tcPr>
          <w:p w14:paraId="1162D52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90.0</w:t>
            </w:r>
          </w:p>
        </w:tc>
      </w:tr>
      <w:tr w:rsidR="00B51AD4" w:rsidRPr="004B4E13" w14:paraId="68249B47"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40DBBCDD"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48E9403A"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3751D80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59D927A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7AD445A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90</w:t>
            </w:r>
          </w:p>
        </w:tc>
        <w:tc>
          <w:tcPr>
            <w:tcW w:w="237" w:type="pct"/>
            <w:tcBorders>
              <w:top w:val="nil"/>
              <w:left w:val="nil"/>
              <w:bottom w:val="single" w:sz="4" w:space="0" w:color="auto"/>
              <w:right w:val="single" w:sz="4" w:space="0" w:color="auto"/>
            </w:tcBorders>
            <w:shd w:val="clear" w:color="auto" w:fill="auto"/>
            <w:noWrap/>
            <w:vAlign w:val="center"/>
            <w:hideMark/>
          </w:tcPr>
          <w:p w14:paraId="3C820DA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76.7</w:t>
            </w:r>
          </w:p>
        </w:tc>
        <w:tc>
          <w:tcPr>
            <w:tcW w:w="208" w:type="pct"/>
            <w:tcBorders>
              <w:top w:val="nil"/>
              <w:left w:val="nil"/>
              <w:bottom w:val="single" w:sz="4" w:space="0" w:color="auto"/>
              <w:right w:val="single" w:sz="4" w:space="0" w:color="auto"/>
            </w:tcBorders>
            <w:shd w:val="clear" w:color="auto" w:fill="auto"/>
            <w:noWrap/>
            <w:vAlign w:val="center"/>
            <w:hideMark/>
          </w:tcPr>
          <w:p w14:paraId="6451EF9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0.11</w:t>
            </w:r>
          </w:p>
        </w:tc>
        <w:tc>
          <w:tcPr>
            <w:tcW w:w="208" w:type="pct"/>
            <w:tcBorders>
              <w:top w:val="nil"/>
              <w:left w:val="nil"/>
              <w:bottom w:val="single" w:sz="4" w:space="0" w:color="auto"/>
              <w:right w:val="single" w:sz="4" w:space="0" w:color="auto"/>
            </w:tcBorders>
            <w:shd w:val="clear" w:color="auto" w:fill="auto"/>
            <w:noWrap/>
            <w:vAlign w:val="center"/>
            <w:hideMark/>
          </w:tcPr>
          <w:p w14:paraId="3660873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0.17</w:t>
            </w:r>
          </w:p>
        </w:tc>
        <w:tc>
          <w:tcPr>
            <w:tcW w:w="179" w:type="pct"/>
            <w:tcBorders>
              <w:top w:val="nil"/>
              <w:left w:val="nil"/>
              <w:bottom w:val="single" w:sz="4" w:space="0" w:color="auto"/>
              <w:right w:val="single" w:sz="4" w:space="0" w:color="auto"/>
            </w:tcBorders>
            <w:shd w:val="clear" w:color="auto" w:fill="auto"/>
            <w:noWrap/>
            <w:vAlign w:val="center"/>
            <w:hideMark/>
          </w:tcPr>
          <w:p w14:paraId="302FEDE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1.58</w:t>
            </w:r>
          </w:p>
        </w:tc>
        <w:tc>
          <w:tcPr>
            <w:tcW w:w="208" w:type="pct"/>
            <w:tcBorders>
              <w:top w:val="nil"/>
              <w:left w:val="nil"/>
              <w:bottom w:val="single" w:sz="4" w:space="0" w:color="auto"/>
              <w:right w:val="single" w:sz="4" w:space="0" w:color="auto"/>
            </w:tcBorders>
            <w:shd w:val="clear" w:color="auto" w:fill="auto"/>
            <w:noWrap/>
            <w:vAlign w:val="center"/>
            <w:hideMark/>
          </w:tcPr>
          <w:p w14:paraId="39C73F4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40" w:type="pct"/>
            <w:tcBorders>
              <w:top w:val="nil"/>
              <w:left w:val="nil"/>
              <w:bottom w:val="single" w:sz="4" w:space="0" w:color="auto"/>
              <w:right w:val="single" w:sz="4" w:space="0" w:color="auto"/>
            </w:tcBorders>
            <w:shd w:val="clear" w:color="auto" w:fill="auto"/>
            <w:noWrap/>
            <w:vAlign w:val="center"/>
            <w:hideMark/>
          </w:tcPr>
          <w:p w14:paraId="2BD2E6F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&lt;0.1</w:t>
            </w:r>
          </w:p>
        </w:tc>
        <w:tc>
          <w:tcPr>
            <w:tcW w:w="240" w:type="pct"/>
            <w:tcBorders>
              <w:top w:val="nil"/>
              <w:left w:val="nil"/>
              <w:bottom w:val="single" w:sz="4" w:space="0" w:color="auto"/>
              <w:right w:val="single" w:sz="4" w:space="0" w:color="auto"/>
            </w:tcBorders>
            <w:shd w:val="clear" w:color="auto" w:fill="auto"/>
            <w:noWrap/>
            <w:vAlign w:val="center"/>
            <w:hideMark/>
          </w:tcPr>
          <w:p w14:paraId="54F2CA8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&lt;0.1</w:t>
            </w:r>
          </w:p>
        </w:tc>
        <w:tc>
          <w:tcPr>
            <w:tcW w:w="226" w:type="pct"/>
            <w:tcBorders>
              <w:top w:val="nil"/>
              <w:left w:val="nil"/>
              <w:bottom w:val="single" w:sz="4" w:space="0" w:color="auto"/>
              <w:right w:val="single" w:sz="4" w:space="0" w:color="auto"/>
            </w:tcBorders>
            <w:shd w:val="clear" w:color="auto" w:fill="auto"/>
            <w:noWrap/>
            <w:vAlign w:val="center"/>
            <w:hideMark/>
          </w:tcPr>
          <w:p w14:paraId="015147A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&lt;0.1</w:t>
            </w:r>
          </w:p>
        </w:tc>
        <w:tc>
          <w:tcPr>
            <w:tcW w:w="226" w:type="pct"/>
            <w:tcBorders>
              <w:top w:val="nil"/>
              <w:left w:val="nil"/>
              <w:bottom w:val="single" w:sz="4" w:space="0" w:color="auto"/>
              <w:right w:val="single" w:sz="4" w:space="0" w:color="auto"/>
            </w:tcBorders>
            <w:shd w:val="clear" w:color="auto" w:fill="auto"/>
            <w:noWrap/>
            <w:vAlign w:val="center"/>
            <w:hideMark/>
          </w:tcPr>
          <w:p w14:paraId="2635E57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&lt;0.1</w:t>
            </w:r>
          </w:p>
        </w:tc>
        <w:tc>
          <w:tcPr>
            <w:tcW w:w="226" w:type="pct"/>
            <w:tcBorders>
              <w:top w:val="nil"/>
              <w:left w:val="nil"/>
              <w:bottom w:val="single" w:sz="4" w:space="0" w:color="auto"/>
              <w:right w:val="single" w:sz="4" w:space="0" w:color="auto"/>
            </w:tcBorders>
            <w:shd w:val="clear" w:color="auto" w:fill="auto"/>
            <w:noWrap/>
            <w:vAlign w:val="center"/>
            <w:hideMark/>
          </w:tcPr>
          <w:p w14:paraId="7CB121B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0.21</w:t>
            </w:r>
          </w:p>
        </w:tc>
        <w:tc>
          <w:tcPr>
            <w:tcW w:w="226" w:type="pct"/>
            <w:tcBorders>
              <w:top w:val="nil"/>
              <w:left w:val="nil"/>
              <w:bottom w:val="single" w:sz="4" w:space="0" w:color="auto"/>
              <w:right w:val="single" w:sz="4" w:space="0" w:color="auto"/>
            </w:tcBorders>
            <w:shd w:val="clear" w:color="auto" w:fill="auto"/>
            <w:noWrap/>
            <w:vAlign w:val="center"/>
            <w:hideMark/>
          </w:tcPr>
          <w:p w14:paraId="3266FE6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0.46</w:t>
            </w:r>
          </w:p>
        </w:tc>
        <w:tc>
          <w:tcPr>
            <w:tcW w:w="236" w:type="pct"/>
            <w:tcBorders>
              <w:top w:val="nil"/>
              <w:left w:val="nil"/>
              <w:bottom w:val="single" w:sz="4" w:space="0" w:color="auto"/>
              <w:right w:val="single" w:sz="4" w:space="0" w:color="auto"/>
            </w:tcBorders>
            <w:shd w:val="clear" w:color="auto" w:fill="auto"/>
            <w:noWrap/>
            <w:vAlign w:val="center"/>
            <w:hideMark/>
          </w:tcPr>
          <w:p w14:paraId="343B596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0.61</w:t>
            </w:r>
          </w:p>
        </w:tc>
        <w:tc>
          <w:tcPr>
            <w:tcW w:w="236" w:type="pct"/>
            <w:tcBorders>
              <w:top w:val="nil"/>
              <w:left w:val="nil"/>
              <w:bottom w:val="single" w:sz="4" w:space="0" w:color="auto"/>
              <w:right w:val="single" w:sz="4" w:space="0" w:color="auto"/>
            </w:tcBorders>
            <w:shd w:val="clear" w:color="auto" w:fill="auto"/>
            <w:noWrap/>
            <w:vAlign w:val="center"/>
            <w:hideMark/>
          </w:tcPr>
          <w:p w14:paraId="63E20BB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1.00</w:t>
            </w:r>
          </w:p>
        </w:tc>
        <w:tc>
          <w:tcPr>
            <w:tcW w:w="283" w:type="pct"/>
            <w:tcBorders>
              <w:top w:val="nil"/>
              <w:left w:val="nil"/>
              <w:bottom w:val="single" w:sz="4" w:space="0" w:color="auto"/>
              <w:right w:val="single" w:sz="4" w:space="0" w:color="auto"/>
            </w:tcBorders>
            <w:shd w:val="clear" w:color="auto" w:fill="auto"/>
            <w:noWrap/>
            <w:vAlign w:val="center"/>
            <w:hideMark/>
          </w:tcPr>
          <w:p w14:paraId="71E8BEB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4.0</w:t>
            </w:r>
          </w:p>
        </w:tc>
        <w:tc>
          <w:tcPr>
            <w:tcW w:w="258" w:type="pct"/>
            <w:tcBorders>
              <w:top w:val="nil"/>
              <w:left w:val="nil"/>
              <w:bottom w:val="single" w:sz="4" w:space="0" w:color="auto"/>
              <w:right w:val="single" w:sz="4" w:space="0" w:color="auto"/>
            </w:tcBorders>
            <w:shd w:val="clear" w:color="auto" w:fill="auto"/>
            <w:noWrap/>
            <w:vAlign w:val="center"/>
            <w:hideMark/>
          </w:tcPr>
          <w:p w14:paraId="08E8DAF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19.8</w:t>
            </w:r>
          </w:p>
        </w:tc>
      </w:tr>
      <w:tr w:rsidR="00B51AD4" w:rsidRPr="004B4E13" w14:paraId="75A45A7A" w14:textId="77777777" w:rsidTr="00E21AD1">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5F65EE6C"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 xml:space="preserve">Total </w:t>
            </w:r>
            <w:proofErr w:type="spellStart"/>
            <w:r w:rsidRPr="004B4E13">
              <w:rPr>
                <w:rFonts w:eastAsia="Times New Roman" w:cs="Times New Roman"/>
                <w:b/>
                <w:bCs/>
                <w:sz w:val="14"/>
                <w:szCs w:val="14"/>
              </w:rPr>
              <w:t>solids</w:t>
            </w:r>
            <w:proofErr w:type="spellEnd"/>
            <w:r w:rsidRPr="004B4E13">
              <w:rPr>
                <w:rFonts w:eastAsia="Times New Roman" w:cs="Times New Roman"/>
                <w:b/>
                <w:bCs/>
                <w:sz w:val="14"/>
                <w:szCs w:val="14"/>
              </w:rPr>
              <w:t xml:space="preserve"> (TS)</w:t>
            </w:r>
            <w:r w:rsidRPr="004B4E13">
              <w:rPr>
                <w:rFonts w:eastAsia="Times New Roman" w:cs="Times New Roman"/>
                <w:b/>
                <w:bCs/>
                <w:sz w:val="14"/>
                <w:szCs w:val="14"/>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64789A3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0.29</w:t>
            </w:r>
          </w:p>
        </w:tc>
        <w:tc>
          <w:tcPr>
            <w:tcW w:w="235" w:type="pct"/>
            <w:tcBorders>
              <w:top w:val="nil"/>
              <w:left w:val="nil"/>
              <w:bottom w:val="single" w:sz="4" w:space="0" w:color="auto"/>
              <w:right w:val="single" w:sz="4" w:space="0" w:color="auto"/>
            </w:tcBorders>
            <w:shd w:val="clear" w:color="auto" w:fill="auto"/>
            <w:noWrap/>
            <w:vAlign w:val="center"/>
            <w:hideMark/>
          </w:tcPr>
          <w:p w14:paraId="01C05EC3" w14:textId="7E94B7F8" w:rsidR="00B51AD4" w:rsidRPr="004B4E13" w:rsidRDefault="008D1102" w:rsidP="00B51AD4">
            <w:pPr>
              <w:spacing w:line="240" w:lineRule="auto"/>
              <w:jc w:val="center"/>
              <w:rPr>
                <w:rFonts w:eastAsia="Times New Roman" w:cs="Times New Roman"/>
                <w:sz w:val="14"/>
                <w:szCs w:val="14"/>
              </w:rPr>
            </w:pPr>
            <w:r w:rsidRPr="004B4E13">
              <w:rPr>
                <w:rFonts w:eastAsia="Times New Roman" w:cs="Times New Roman"/>
                <w:sz w:val="14"/>
                <w:szCs w:val="14"/>
              </w:rPr>
              <w:t>ED</w:t>
            </w:r>
          </w:p>
        </w:tc>
        <w:tc>
          <w:tcPr>
            <w:tcW w:w="183" w:type="pct"/>
            <w:tcBorders>
              <w:top w:val="nil"/>
              <w:left w:val="nil"/>
              <w:bottom w:val="single" w:sz="4" w:space="0" w:color="auto"/>
              <w:right w:val="single" w:sz="4" w:space="0" w:color="auto"/>
            </w:tcBorders>
            <w:shd w:val="clear" w:color="auto" w:fill="auto"/>
            <w:noWrap/>
            <w:vAlign w:val="center"/>
            <w:hideMark/>
          </w:tcPr>
          <w:p w14:paraId="4C00163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3A60F86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191</w:t>
            </w:r>
          </w:p>
        </w:tc>
        <w:tc>
          <w:tcPr>
            <w:tcW w:w="237" w:type="pct"/>
            <w:tcBorders>
              <w:top w:val="nil"/>
              <w:left w:val="nil"/>
              <w:bottom w:val="single" w:sz="4" w:space="0" w:color="auto"/>
              <w:right w:val="single" w:sz="4" w:space="0" w:color="auto"/>
            </w:tcBorders>
            <w:shd w:val="clear" w:color="auto" w:fill="auto"/>
            <w:noWrap/>
            <w:vAlign w:val="center"/>
            <w:hideMark/>
          </w:tcPr>
          <w:p w14:paraId="352554C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7432A20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168.64</w:t>
            </w:r>
          </w:p>
        </w:tc>
        <w:tc>
          <w:tcPr>
            <w:tcW w:w="208" w:type="pct"/>
            <w:tcBorders>
              <w:top w:val="nil"/>
              <w:left w:val="nil"/>
              <w:bottom w:val="single" w:sz="4" w:space="0" w:color="auto"/>
              <w:right w:val="single" w:sz="4" w:space="0" w:color="auto"/>
            </w:tcBorders>
            <w:shd w:val="clear" w:color="auto" w:fill="auto"/>
            <w:noWrap/>
            <w:vAlign w:val="center"/>
            <w:hideMark/>
          </w:tcPr>
          <w:p w14:paraId="557E957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184.27</w:t>
            </w:r>
          </w:p>
        </w:tc>
        <w:tc>
          <w:tcPr>
            <w:tcW w:w="179" w:type="pct"/>
            <w:tcBorders>
              <w:top w:val="nil"/>
              <w:left w:val="nil"/>
              <w:bottom w:val="single" w:sz="4" w:space="0" w:color="auto"/>
              <w:right w:val="single" w:sz="4" w:space="0" w:color="auto"/>
            </w:tcBorders>
            <w:shd w:val="clear" w:color="auto" w:fill="auto"/>
            <w:noWrap/>
            <w:vAlign w:val="center"/>
            <w:hideMark/>
          </w:tcPr>
          <w:p w14:paraId="74382B8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1.09</w:t>
            </w:r>
          </w:p>
        </w:tc>
        <w:tc>
          <w:tcPr>
            <w:tcW w:w="208" w:type="pct"/>
            <w:tcBorders>
              <w:top w:val="nil"/>
              <w:left w:val="nil"/>
              <w:bottom w:val="single" w:sz="4" w:space="0" w:color="auto"/>
              <w:right w:val="single" w:sz="4" w:space="0" w:color="auto"/>
            </w:tcBorders>
            <w:shd w:val="clear" w:color="auto" w:fill="auto"/>
            <w:noWrap/>
            <w:vAlign w:val="center"/>
            <w:hideMark/>
          </w:tcPr>
          <w:p w14:paraId="29EAB03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99.33</w:t>
            </w:r>
          </w:p>
        </w:tc>
        <w:tc>
          <w:tcPr>
            <w:tcW w:w="240" w:type="pct"/>
            <w:tcBorders>
              <w:top w:val="nil"/>
              <w:left w:val="nil"/>
              <w:bottom w:val="single" w:sz="4" w:space="0" w:color="auto"/>
              <w:right w:val="single" w:sz="4" w:space="0" w:color="auto"/>
            </w:tcBorders>
            <w:shd w:val="clear" w:color="auto" w:fill="auto"/>
            <w:noWrap/>
            <w:vAlign w:val="center"/>
            <w:hideMark/>
          </w:tcPr>
          <w:p w14:paraId="2B76DD4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5.00</w:t>
            </w:r>
          </w:p>
        </w:tc>
        <w:tc>
          <w:tcPr>
            <w:tcW w:w="240" w:type="pct"/>
            <w:tcBorders>
              <w:top w:val="nil"/>
              <w:left w:val="nil"/>
              <w:bottom w:val="single" w:sz="4" w:space="0" w:color="auto"/>
              <w:right w:val="single" w:sz="4" w:space="0" w:color="auto"/>
            </w:tcBorders>
            <w:shd w:val="clear" w:color="auto" w:fill="auto"/>
            <w:noWrap/>
            <w:vAlign w:val="center"/>
            <w:hideMark/>
          </w:tcPr>
          <w:p w14:paraId="0A131E6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49.50</w:t>
            </w:r>
          </w:p>
        </w:tc>
        <w:tc>
          <w:tcPr>
            <w:tcW w:w="226" w:type="pct"/>
            <w:tcBorders>
              <w:top w:val="nil"/>
              <w:left w:val="nil"/>
              <w:bottom w:val="single" w:sz="4" w:space="0" w:color="auto"/>
              <w:right w:val="single" w:sz="4" w:space="0" w:color="auto"/>
            </w:tcBorders>
            <w:shd w:val="clear" w:color="auto" w:fill="auto"/>
            <w:noWrap/>
            <w:vAlign w:val="center"/>
            <w:hideMark/>
          </w:tcPr>
          <w:p w14:paraId="1A82C8D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139.00</w:t>
            </w:r>
          </w:p>
        </w:tc>
        <w:tc>
          <w:tcPr>
            <w:tcW w:w="226" w:type="pct"/>
            <w:tcBorders>
              <w:top w:val="nil"/>
              <w:left w:val="nil"/>
              <w:bottom w:val="single" w:sz="4" w:space="0" w:color="auto"/>
              <w:right w:val="single" w:sz="4" w:space="0" w:color="auto"/>
            </w:tcBorders>
            <w:shd w:val="clear" w:color="auto" w:fill="auto"/>
            <w:noWrap/>
            <w:vAlign w:val="center"/>
            <w:hideMark/>
          </w:tcPr>
          <w:p w14:paraId="26607F8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190.00</w:t>
            </w:r>
          </w:p>
        </w:tc>
        <w:tc>
          <w:tcPr>
            <w:tcW w:w="226" w:type="pct"/>
            <w:tcBorders>
              <w:top w:val="nil"/>
              <w:left w:val="nil"/>
              <w:bottom w:val="single" w:sz="4" w:space="0" w:color="auto"/>
              <w:right w:val="single" w:sz="4" w:space="0" w:color="auto"/>
            </w:tcBorders>
            <w:shd w:val="clear" w:color="auto" w:fill="auto"/>
            <w:noWrap/>
            <w:vAlign w:val="center"/>
            <w:hideMark/>
          </w:tcPr>
          <w:p w14:paraId="5F09558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294.00</w:t>
            </w:r>
          </w:p>
        </w:tc>
        <w:tc>
          <w:tcPr>
            <w:tcW w:w="226" w:type="pct"/>
            <w:tcBorders>
              <w:top w:val="nil"/>
              <w:left w:val="nil"/>
              <w:bottom w:val="single" w:sz="4" w:space="0" w:color="auto"/>
              <w:right w:val="single" w:sz="4" w:space="0" w:color="auto"/>
            </w:tcBorders>
            <w:shd w:val="clear" w:color="auto" w:fill="auto"/>
            <w:noWrap/>
            <w:vAlign w:val="center"/>
            <w:hideMark/>
          </w:tcPr>
          <w:p w14:paraId="0423F79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513.50</w:t>
            </w:r>
          </w:p>
        </w:tc>
        <w:tc>
          <w:tcPr>
            <w:tcW w:w="236" w:type="pct"/>
            <w:tcBorders>
              <w:top w:val="nil"/>
              <w:left w:val="nil"/>
              <w:bottom w:val="single" w:sz="4" w:space="0" w:color="auto"/>
              <w:right w:val="single" w:sz="4" w:space="0" w:color="auto"/>
            </w:tcBorders>
            <w:shd w:val="clear" w:color="auto" w:fill="auto"/>
            <w:noWrap/>
            <w:vAlign w:val="center"/>
            <w:hideMark/>
          </w:tcPr>
          <w:p w14:paraId="72DD140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728.80</w:t>
            </w:r>
          </w:p>
        </w:tc>
        <w:tc>
          <w:tcPr>
            <w:tcW w:w="236" w:type="pct"/>
            <w:tcBorders>
              <w:top w:val="nil"/>
              <w:left w:val="nil"/>
              <w:bottom w:val="single" w:sz="4" w:space="0" w:color="auto"/>
              <w:right w:val="single" w:sz="4" w:space="0" w:color="auto"/>
            </w:tcBorders>
            <w:shd w:val="clear" w:color="auto" w:fill="auto"/>
            <w:noWrap/>
            <w:vAlign w:val="center"/>
            <w:hideMark/>
          </w:tcPr>
          <w:p w14:paraId="2655F35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1404.00</w:t>
            </w:r>
          </w:p>
        </w:tc>
        <w:tc>
          <w:tcPr>
            <w:tcW w:w="283" w:type="pct"/>
            <w:tcBorders>
              <w:top w:val="nil"/>
              <w:left w:val="nil"/>
              <w:bottom w:val="single" w:sz="4" w:space="0" w:color="auto"/>
              <w:right w:val="single" w:sz="4" w:space="0" w:color="auto"/>
            </w:tcBorders>
            <w:shd w:val="clear" w:color="auto" w:fill="auto"/>
            <w:noWrap/>
            <w:vAlign w:val="center"/>
            <w:hideMark/>
          </w:tcPr>
          <w:p w14:paraId="4A64025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3.4</w:t>
            </w:r>
          </w:p>
        </w:tc>
        <w:tc>
          <w:tcPr>
            <w:tcW w:w="258" w:type="pct"/>
            <w:tcBorders>
              <w:top w:val="nil"/>
              <w:left w:val="nil"/>
              <w:bottom w:val="single" w:sz="4" w:space="0" w:color="auto"/>
              <w:right w:val="single" w:sz="4" w:space="0" w:color="auto"/>
            </w:tcBorders>
            <w:shd w:val="clear" w:color="auto" w:fill="auto"/>
            <w:noWrap/>
            <w:vAlign w:val="center"/>
            <w:hideMark/>
          </w:tcPr>
          <w:p w14:paraId="79BA282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19.0</w:t>
            </w:r>
          </w:p>
        </w:tc>
      </w:tr>
      <w:tr w:rsidR="00B51AD4" w:rsidRPr="004B4E13" w14:paraId="7A73F712"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3D2FFE92" w14:textId="77777777" w:rsidR="00B51AD4" w:rsidRPr="004B4E13" w:rsidRDefault="00B51AD4" w:rsidP="00B51AD4">
            <w:pPr>
              <w:spacing w:line="240" w:lineRule="auto"/>
              <w:jc w:val="center"/>
              <w:rPr>
                <w:rFonts w:eastAsia="Times New Roman" w:cs="Times New Roman"/>
                <w:b/>
                <w:bCs/>
                <w:sz w:val="14"/>
                <w:szCs w:val="14"/>
              </w:rPr>
            </w:pPr>
            <w:proofErr w:type="spellStart"/>
            <w:r w:rsidRPr="004B4E13">
              <w:rPr>
                <w:rFonts w:eastAsia="Times New Roman" w:cs="Times New Roman"/>
                <w:b/>
                <w:bCs/>
                <w:sz w:val="14"/>
                <w:szCs w:val="14"/>
              </w:rPr>
              <w:t>Thermotolerant</w:t>
            </w:r>
            <w:proofErr w:type="spellEnd"/>
            <w:r w:rsidRPr="004B4E13">
              <w:rPr>
                <w:rFonts w:eastAsia="Times New Roman" w:cs="Times New Roman"/>
                <w:b/>
                <w:bCs/>
                <w:sz w:val="14"/>
                <w:szCs w:val="14"/>
              </w:rPr>
              <w:t xml:space="preserve"> </w:t>
            </w:r>
            <w:proofErr w:type="spellStart"/>
            <w:r w:rsidRPr="004B4E13">
              <w:rPr>
                <w:rFonts w:eastAsia="Times New Roman" w:cs="Times New Roman"/>
                <w:b/>
                <w:bCs/>
                <w:sz w:val="14"/>
                <w:szCs w:val="14"/>
              </w:rPr>
              <w:t>coliforms</w:t>
            </w:r>
            <w:proofErr w:type="spellEnd"/>
            <w:r w:rsidRPr="004B4E13">
              <w:rPr>
                <w:rFonts w:eastAsia="Times New Roman" w:cs="Times New Roman"/>
                <w:b/>
                <w:bCs/>
                <w:sz w:val="14"/>
                <w:szCs w:val="14"/>
              </w:rPr>
              <w:t xml:space="preserve"> (TC)</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45F17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174C640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68A7250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6F457E3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37</w:t>
            </w:r>
          </w:p>
        </w:tc>
        <w:tc>
          <w:tcPr>
            <w:tcW w:w="237" w:type="pct"/>
            <w:tcBorders>
              <w:top w:val="nil"/>
              <w:left w:val="nil"/>
              <w:bottom w:val="single" w:sz="4" w:space="0" w:color="auto"/>
              <w:right w:val="single" w:sz="4" w:space="0" w:color="auto"/>
            </w:tcBorders>
            <w:shd w:val="clear" w:color="auto" w:fill="auto"/>
            <w:noWrap/>
            <w:vAlign w:val="center"/>
            <w:hideMark/>
          </w:tcPr>
          <w:p w14:paraId="58083F6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4F742AA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19599</w:t>
            </w:r>
          </w:p>
        </w:tc>
        <w:tc>
          <w:tcPr>
            <w:tcW w:w="208" w:type="pct"/>
            <w:tcBorders>
              <w:top w:val="nil"/>
              <w:left w:val="nil"/>
              <w:bottom w:val="single" w:sz="4" w:space="0" w:color="auto"/>
              <w:right w:val="single" w:sz="4" w:space="0" w:color="auto"/>
            </w:tcBorders>
            <w:shd w:val="clear" w:color="auto" w:fill="auto"/>
            <w:noWrap/>
            <w:vAlign w:val="center"/>
            <w:hideMark/>
          </w:tcPr>
          <w:p w14:paraId="36952E4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8650</w:t>
            </w:r>
          </w:p>
        </w:tc>
        <w:tc>
          <w:tcPr>
            <w:tcW w:w="179" w:type="pct"/>
            <w:tcBorders>
              <w:top w:val="nil"/>
              <w:left w:val="nil"/>
              <w:bottom w:val="single" w:sz="4" w:space="0" w:color="auto"/>
              <w:right w:val="single" w:sz="4" w:space="0" w:color="auto"/>
            </w:tcBorders>
            <w:shd w:val="clear" w:color="auto" w:fill="auto"/>
            <w:noWrap/>
            <w:vAlign w:val="center"/>
            <w:hideMark/>
          </w:tcPr>
          <w:p w14:paraId="141CF29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35938FC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40" w:type="pct"/>
            <w:tcBorders>
              <w:top w:val="nil"/>
              <w:left w:val="nil"/>
              <w:bottom w:val="single" w:sz="4" w:space="0" w:color="auto"/>
              <w:right w:val="single" w:sz="4" w:space="0" w:color="auto"/>
            </w:tcBorders>
            <w:shd w:val="clear" w:color="auto" w:fill="auto"/>
            <w:noWrap/>
            <w:vAlign w:val="center"/>
            <w:hideMark/>
          </w:tcPr>
          <w:p w14:paraId="78FFA7F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45</w:t>
            </w:r>
          </w:p>
        </w:tc>
        <w:tc>
          <w:tcPr>
            <w:tcW w:w="240" w:type="pct"/>
            <w:tcBorders>
              <w:top w:val="nil"/>
              <w:left w:val="nil"/>
              <w:bottom w:val="single" w:sz="4" w:space="0" w:color="auto"/>
              <w:right w:val="single" w:sz="4" w:space="0" w:color="auto"/>
            </w:tcBorders>
            <w:shd w:val="clear" w:color="auto" w:fill="auto"/>
            <w:noWrap/>
            <w:vAlign w:val="center"/>
            <w:hideMark/>
          </w:tcPr>
          <w:p w14:paraId="02DBDDC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&gt;16000</w:t>
            </w:r>
          </w:p>
        </w:tc>
        <w:tc>
          <w:tcPr>
            <w:tcW w:w="226" w:type="pct"/>
            <w:tcBorders>
              <w:top w:val="nil"/>
              <w:left w:val="nil"/>
              <w:bottom w:val="single" w:sz="4" w:space="0" w:color="auto"/>
              <w:right w:val="single" w:sz="4" w:space="0" w:color="auto"/>
            </w:tcBorders>
            <w:shd w:val="clear" w:color="auto" w:fill="auto"/>
            <w:noWrap/>
            <w:vAlign w:val="center"/>
            <w:hideMark/>
          </w:tcPr>
          <w:p w14:paraId="47D767A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&gt;16000</w:t>
            </w:r>
          </w:p>
        </w:tc>
        <w:tc>
          <w:tcPr>
            <w:tcW w:w="226" w:type="pct"/>
            <w:tcBorders>
              <w:top w:val="nil"/>
              <w:left w:val="nil"/>
              <w:bottom w:val="single" w:sz="4" w:space="0" w:color="auto"/>
              <w:right w:val="single" w:sz="4" w:space="0" w:color="auto"/>
            </w:tcBorders>
            <w:shd w:val="clear" w:color="auto" w:fill="auto"/>
            <w:noWrap/>
            <w:vAlign w:val="center"/>
            <w:hideMark/>
          </w:tcPr>
          <w:p w14:paraId="2DB0DF3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&gt;16000</w:t>
            </w:r>
          </w:p>
        </w:tc>
        <w:tc>
          <w:tcPr>
            <w:tcW w:w="226" w:type="pct"/>
            <w:tcBorders>
              <w:top w:val="nil"/>
              <w:left w:val="nil"/>
              <w:bottom w:val="single" w:sz="4" w:space="0" w:color="auto"/>
              <w:right w:val="single" w:sz="4" w:space="0" w:color="auto"/>
            </w:tcBorders>
            <w:shd w:val="clear" w:color="auto" w:fill="auto"/>
            <w:noWrap/>
            <w:vAlign w:val="center"/>
            <w:hideMark/>
          </w:tcPr>
          <w:p w14:paraId="756F43F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&gt;16000</w:t>
            </w:r>
          </w:p>
        </w:tc>
        <w:tc>
          <w:tcPr>
            <w:tcW w:w="226" w:type="pct"/>
            <w:tcBorders>
              <w:top w:val="nil"/>
              <w:left w:val="nil"/>
              <w:bottom w:val="single" w:sz="4" w:space="0" w:color="auto"/>
              <w:right w:val="single" w:sz="4" w:space="0" w:color="auto"/>
            </w:tcBorders>
            <w:shd w:val="clear" w:color="auto" w:fill="auto"/>
            <w:noWrap/>
            <w:vAlign w:val="center"/>
            <w:hideMark/>
          </w:tcPr>
          <w:p w14:paraId="48908EB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&gt;16000</w:t>
            </w:r>
          </w:p>
        </w:tc>
        <w:tc>
          <w:tcPr>
            <w:tcW w:w="236" w:type="pct"/>
            <w:tcBorders>
              <w:top w:val="nil"/>
              <w:left w:val="nil"/>
              <w:bottom w:val="single" w:sz="4" w:space="0" w:color="auto"/>
              <w:right w:val="single" w:sz="4" w:space="0" w:color="auto"/>
            </w:tcBorders>
            <w:shd w:val="clear" w:color="auto" w:fill="auto"/>
            <w:noWrap/>
            <w:vAlign w:val="center"/>
            <w:hideMark/>
          </w:tcPr>
          <w:p w14:paraId="6CC0C14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&gt;16000</w:t>
            </w:r>
          </w:p>
        </w:tc>
        <w:tc>
          <w:tcPr>
            <w:tcW w:w="236" w:type="pct"/>
            <w:tcBorders>
              <w:top w:val="nil"/>
              <w:left w:val="nil"/>
              <w:bottom w:val="single" w:sz="4" w:space="0" w:color="auto"/>
              <w:right w:val="single" w:sz="4" w:space="0" w:color="auto"/>
            </w:tcBorders>
            <w:shd w:val="clear" w:color="auto" w:fill="auto"/>
            <w:noWrap/>
            <w:vAlign w:val="center"/>
            <w:hideMark/>
          </w:tcPr>
          <w:p w14:paraId="39C47C3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&gt;16000</w:t>
            </w:r>
          </w:p>
        </w:tc>
        <w:tc>
          <w:tcPr>
            <w:tcW w:w="283" w:type="pct"/>
            <w:tcBorders>
              <w:top w:val="nil"/>
              <w:left w:val="nil"/>
              <w:bottom w:val="single" w:sz="4" w:space="0" w:color="auto"/>
              <w:right w:val="single" w:sz="4" w:space="0" w:color="auto"/>
            </w:tcBorders>
            <w:shd w:val="clear" w:color="auto" w:fill="auto"/>
            <w:noWrap/>
            <w:vAlign w:val="center"/>
            <w:hideMark/>
          </w:tcPr>
          <w:p w14:paraId="41DF254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-1.6</w:t>
            </w:r>
          </w:p>
        </w:tc>
        <w:tc>
          <w:tcPr>
            <w:tcW w:w="258" w:type="pct"/>
            <w:tcBorders>
              <w:top w:val="nil"/>
              <w:left w:val="nil"/>
              <w:bottom w:val="single" w:sz="4" w:space="0" w:color="auto"/>
              <w:right w:val="single" w:sz="4" w:space="0" w:color="auto"/>
            </w:tcBorders>
            <w:shd w:val="clear" w:color="auto" w:fill="auto"/>
            <w:noWrap/>
            <w:vAlign w:val="center"/>
            <w:hideMark/>
          </w:tcPr>
          <w:p w14:paraId="28A5C49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3.9</w:t>
            </w:r>
          </w:p>
        </w:tc>
      </w:tr>
      <w:tr w:rsidR="00B51AD4" w:rsidRPr="004B4E13" w14:paraId="68EECC64"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4DDA7768"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5123B303"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619758F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063C3A7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4F9BDF6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40</w:t>
            </w:r>
          </w:p>
        </w:tc>
        <w:tc>
          <w:tcPr>
            <w:tcW w:w="237" w:type="pct"/>
            <w:tcBorders>
              <w:top w:val="nil"/>
              <w:left w:val="nil"/>
              <w:bottom w:val="single" w:sz="4" w:space="0" w:color="auto"/>
              <w:right w:val="single" w:sz="4" w:space="0" w:color="auto"/>
            </w:tcBorders>
            <w:shd w:val="clear" w:color="auto" w:fill="auto"/>
            <w:noWrap/>
            <w:vAlign w:val="center"/>
            <w:hideMark/>
          </w:tcPr>
          <w:p w14:paraId="29D6CCD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5.0</w:t>
            </w:r>
          </w:p>
        </w:tc>
        <w:tc>
          <w:tcPr>
            <w:tcW w:w="208" w:type="pct"/>
            <w:tcBorders>
              <w:top w:val="nil"/>
              <w:left w:val="nil"/>
              <w:bottom w:val="single" w:sz="4" w:space="0" w:color="auto"/>
              <w:right w:val="single" w:sz="4" w:space="0" w:color="auto"/>
            </w:tcBorders>
            <w:shd w:val="clear" w:color="auto" w:fill="auto"/>
            <w:noWrap/>
            <w:vAlign w:val="center"/>
            <w:hideMark/>
          </w:tcPr>
          <w:p w14:paraId="307CF3B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13609</w:t>
            </w:r>
          </w:p>
        </w:tc>
        <w:tc>
          <w:tcPr>
            <w:tcW w:w="208" w:type="pct"/>
            <w:tcBorders>
              <w:top w:val="nil"/>
              <w:left w:val="nil"/>
              <w:bottom w:val="single" w:sz="4" w:space="0" w:color="auto"/>
              <w:right w:val="single" w:sz="4" w:space="0" w:color="auto"/>
            </w:tcBorders>
            <w:shd w:val="clear" w:color="auto" w:fill="auto"/>
            <w:noWrap/>
            <w:vAlign w:val="center"/>
            <w:hideMark/>
          </w:tcPr>
          <w:p w14:paraId="449EF31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11560</w:t>
            </w:r>
          </w:p>
        </w:tc>
        <w:tc>
          <w:tcPr>
            <w:tcW w:w="179" w:type="pct"/>
            <w:tcBorders>
              <w:top w:val="nil"/>
              <w:left w:val="nil"/>
              <w:bottom w:val="single" w:sz="4" w:space="0" w:color="auto"/>
              <w:right w:val="single" w:sz="4" w:space="0" w:color="auto"/>
            </w:tcBorders>
            <w:shd w:val="clear" w:color="auto" w:fill="auto"/>
            <w:noWrap/>
            <w:vAlign w:val="center"/>
            <w:hideMark/>
          </w:tcPr>
          <w:p w14:paraId="20DFE4D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w:t>
            </w:r>
          </w:p>
        </w:tc>
        <w:tc>
          <w:tcPr>
            <w:tcW w:w="208" w:type="pct"/>
            <w:tcBorders>
              <w:top w:val="nil"/>
              <w:left w:val="nil"/>
              <w:bottom w:val="single" w:sz="4" w:space="0" w:color="auto"/>
              <w:right w:val="single" w:sz="4" w:space="0" w:color="auto"/>
            </w:tcBorders>
            <w:shd w:val="clear" w:color="auto" w:fill="auto"/>
            <w:noWrap/>
            <w:vAlign w:val="center"/>
            <w:hideMark/>
          </w:tcPr>
          <w:p w14:paraId="485AC3C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40" w:type="pct"/>
            <w:tcBorders>
              <w:top w:val="nil"/>
              <w:left w:val="nil"/>
              <w:bottom w:val="single" w:sz="4" w:space="0" w:color="auto"/>
              <w:right w:val="single" w:sz="4" w:space="0" w:color="auto"/>
            </w:tcBorders>
            <w:shd w:val="clear" w:color="auto" w:fill="auto"/>
            <w:noWrap/>
            <w:vAlign w:val="center"/>
            <w:hideMark/>
          </w:tcPr>
          <w:p w14:paraId="5D15818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&lt;18</w:t>
            </w:r>
          </w:p>
        </w:tc>
        <w:tc>
          <w:tcPr>
            <w:tcW w:w="240" w:type="pct"/>
            <w:tcBorders>
              <w:top w:val="nil"/>
              <w:left w:val="nil"/>
              <w:bottom w:val="single" w:sz="4" w:space="0" w:color="auto"/>
              <w:right w:val="single" w:sz="4" w:space="0" w:color="auto"/>
            </w:tcBorders>
            <w:shd w:val="clear" w:color="auto" w:fill="auto"/>
            <w:noWrap/>
            <w:vAlign w:val="center"/>
            <w:hideMark/>
          </w:tcPr>
          <w:p w14:paraId="1D1823B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330</w:t>
            </w:r>
          </w:p>
        </w:tc>
        <w:tc>
          <w:tcPr>
            <w:tcW w:w="226" w:type="pct"/>
            <w:tcBorders>
              <w:top w:val="nil"/>
              <w:left w:val="nil"/>
              <w:bottom w:val="single" w:sz="4" w:space="0" w:color="auto"/>
              <w:right w:val="single" w:sz="4" w:space="0" w:color="auto"/>
            </w:tcBorders>
            <w:shd w:val="clear" w:color="auto" w:fill="auto"/>
            <w:noWrap/>
            <w:vAlign w:val="center"/>
            <w:hideMark/>
          </w:tcPr>
          <w:p w14:paraId="421FECD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&gt;16000</w:t>
            </w:r>
          </w:p>
        </w:tc>
        <w:tc>
          <w:tcPr>
            <w:tcW w:w="226" w:type="pct"/>
            <w:tcBorders>
              <w:top w:val="nil"/>
              <w:left w:val="nil"/>
              <w:bottom w:val="single" w:sz="4" w:space="0" w:color="auto"/>
              <w:right w:val="single" w:sz="4" w:space="0" w:color="auto"/>
            </w:tcBorders>
            <w:shd w:val="clear" w:color="auto" w:fill="auto"/>
            <w:noWrap/>
            <w:vAlign w:val="center"/>
            <w:hideMark/>
          </w:tcPr>
          <w:p w14:paraId="5DCEC70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&gt;16000</w:t>
            </w:r>
          </w:p>
        </w:tc>
        <w:tc>
          <w:tcPr>
            <w:tcW w:w="226" w:type="pct"/>
            <w:tcBorders>
              <w:top w:val="nil"/>
              <w:left w:val="nil"/>
              <w:bottom w:val="single" w:sz="4" w:space="0" w:color="auto"/>
              <w:right w:val="single" w:sz="4" w:space="0" w:color="auto"/>
            </w:tcBorders>
            <w:shd w:val="clear" w:color="auto" w:fill="auto"/>
            <w:noWrap/>
            <w:vAlign w:val="center"/>
            <w:hideMark/>
          </w:tcPr>
          <w:p w14:paraId="60B560B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&gt;16000</w:t>
            </w:r>
          </w:p>
        </w:tc>
        <w:tc>
          <w:tcPr>
            <w:tcW w:w="226" w:type="pct"/>
            <w:tcBorders>
              <w:top w:val="nil"/>
              <w:left w:val="nil"/>
              <w:bottom w:val="single" w:sz="4" w:space="0" w:color="auto"/>
              <w:right w:val="single" w:sz="4" w:space="0" w:color="auto"/>
            </w:tcBorders>
            <w:shd w:val="clear" w:color="auto" w:fill="auto"/>
            <w:noWrap/>
            <w:vAlign w:val="center"/>
            <w:hideMark/>
          </w:tcPr>
          <w:p w14:paraId="294BD67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&gt;16000</w:t>
            </w:r>
          </w:p>
        </w:tc>
        <w:tc>
          <w:tcPr>
            <w:tcW w:w="236" w:type="pct"/>
            <w:tcBorders>
              <w:top w:val="nil"/>
              <w:left w:val="nil"/>
              <w:bottom w:val="single" w:sz="4" w:space="0" w:color="auto"/>
              <w:right w:val="single" w:sz="4" w:space="0" w:color="auto"/>
            </w:tcBorders>
            <w:shd w:val="clear" w:color="auto" w:fill="auto"/>
            <w:noWrap/>
            <w:vAlign w:val="center"/>
            <w:hideMark/>
          </w:tcPr>
          <w:p w14:paraId="5D6EB35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&gt;16000</w:t>
            </w:r>
          </w:p>
        </w:tc>
        <w:tc>
          <w:tcPr>
            <w:tcW w:w="236" w:type="pct"/>
            <w:tcBorders>
              <w:top w:val="nil"/>
              <w:left w:val="nil"/>
              <w:bottom w:val="single" w:sz="4" w:space="0" w:color="auto"/>
              <w:right w:val="single" w:sz="4" w:space="0" w:color="auto"/>
            </w:tcBorders>
            <w:shd w:val="clear" w:color="auto" w:fill="auto"/>
            <w:noWrap/>
            <w:vAlign w:val="center"/>
            <w:hideMark/>
          </w:tcPr>
          <w:p w14:paraId="7AE23DC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&gt;16000</w:t>
            </w:r>
          </w:p>
        </w:tc>
        <w:tc>
          <w:tcPr>
            <w:tcW w:w="283" w:type="pct"/>
            <w:tcBorders>
              <w:top w:val="nil"/>
              <w:left w:val="nil"/>
              <w:bottom w:val="single" w:sz="4" w:space="0" w:color="auto"/>
              <w:right w:val="single" w:sz="4" w:space="0" w:color="auto"/>
            </w:tcBorders>
            <w:shd w:val="clear" w:color="auto" w:fill="auto"/>
            <w:noWrap/>
            <w:vAlign w:val="center"/>
            <w:hideMark/>
          </w:tcPr>
          <w:p w14:paraId="546A130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w:t>
            </w:r>
          </w:p>
        </w:tc>
        <w:tc>
          <w:tcPr>
            <w:tcW w:w="258" w:type="pct"/>
            <w:tcBorders>
              <w:top w:val="nil"/>
              <w:left w:val="nil"/>
              <w:bottom w:val="single" w:sz="4" w:space="0" w:color="auto"/>
              <w:right w:val="single" w:sz="4" w:space="0" w:color="auto"/>
            </w:tcBorders>
            <w:shd w:val="clear" w:color="auto" w:fill="auto"/>
            <w:noWrap/>
            <w:vAlign w:val="center"/>
            <w:hideMark/>
          </w:tcPr>
          <w:p w14:paraId="0469C67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w:t>
            </w:r>
          </w:p>
        </w:tc>
      </w:tr>
      <w:tr w:rsidR="00B51AD4" w:rsidRPr="004B4E13" w14:paraId="6178D32D" w14:textId="77777777" w:rsidTr="00E21AD1">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2C241563" w14:textId="74181C31"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Ca</w:t>
            </w:r>
            <w:r w:rsidRPr="004B4E13">
              <w:rPr>
                <w:rFonts w:eastAsia="Times New Roman" w:cs="Times New Roman"/>
                <w:b/>
                <w:bCs/>
                <w:sz w:val="14"/>
                <w:szCs w:val="14"/>
                <w:vertAlign w:val="subscript"/>
              </w:rPr>
              <w:t xml:space="preserve"> T</w:t>
            </w:r>
          </w:p>
        </w:tc>
        <w:tc>
          <w:tcPr>
            <w:tcW w:w="193" w:type="pct"/>
            <w:tcBorders>
              <w:top w:val="nil"/>
              <w:left w:val="nil"/>
              <w:bottom w:val="single" w:sz="4" w:space="0" w:color="auto"/>
              <w:right w:val="single" w:sz="4" w:space="0" w:color="auto"/>
            </w:tcBorders>
            <w:shd w:val="clear" w:color="auto" w:fill="auto"/>
            <w:noWrap/>
            <w:vAlign w:val="center"/>
            <w:hideMark/>
          </w:tcPr>
          <w:p w14:paraId="7F55308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0.71</w:t>
            </w:r>
          </w:p>
        </w:tc>
        <w:tc>
          <w:tcPr>
            <w:tcW w:w="235" w:type="pct"/>
            <w:tcBorders>
              <w:top w:val="nil"/>
              <w:left w:val="nil"/>
              <w:bottom w:val="single" w:sz="4" w:space="0" w:color="auto"/>
              <w:right w:val="single" w:sz="4" w:space="0" w:color="auto"/>
            </w:tcBorders>
            <w:shd w:val="clear" w:color="auto" w:fill="auto"/>
            <w:noWrap/>
            <w:vAlign w:val="center"/>
            <w:hideMark/>
          </w:tcPr>
          <w:p w14:paraId="0232D840" w14:textId="26B6B78F" w:rsidR="00B51AD4" w:rsidRPr="004B4E13" w:rsidRDefault="008D1102" w:rsidP="00B51AD4">
            <w:pPr>
              <w:spacing w:line="240" w:lineRule="auto"/>
              <w:jc w:val="center"/>
              <w:rPr>
                <w:rFonts w:eastAsia="Times New Roman" w:cs="Times New Roman"/>
                <w:sz w:val="14"/>
                <w:szCs w:val="14"/>
              </w:rPr>
            </w:pPr>
            <w:r w:rsidRPr="004B4E13">
              <w:rPr>
                <w:rFonts w:eastAsia="Times New Roman" w:cs="Times New Roman"/>
                <w:sz w:val="14"/>
                <w:szCs w:val="14"/>
              </w:rPr>
              <w:t>ED</w:t>
            </w:r>
          </w:p>
        </w:tc>
        <w:tc>
          <w:tcPr>
            <w:tcW w:w="183" w:type="pct"/>
            <w:tcBorders>
              <w:top w:val="nil"/>
              <w:left w:val="nil"/>
              <w:bottom w:val="single" w:sz="4" w:space="0" w:color="auto"/>
              <w:right w:val="single" w:sz="4" w:space="0" w:color="auto"/>
            </w:tcBorders>
            <w:shd w:val="clear" w:color="auto" w:fill="auto"/>
            <w:noWrap/>
            <w:vAlign w:val="center"/>
            <w:hideMark/>
          </w:tcPr>
          <w:p w14:paraId="739ECDD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2E4A981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79</w:t>
            </w:r>
          </w:p>
        </w:tc>
        <w:tc>
          <w:tcPr>
            <w:tcW w:w="237" w:type="pct"/>
            <w:tcBorders>
              <w:top w:val="nil"/>
              <w:left w:val="nil"/>
              <w:bottom w:val="single" w:sz="4" w:space="0" w:color="auto"/>
              <w:right w:val="single" w:sz="4" w:space="0" w:color="auto"/>
            </w:tcBorders>
            <w:shd w:val="clear" w:color="auto" w:fill="auto"/>
            <w:noWrap/>
            <w:vAlign w:val="center"/>
            <w:hideMark/>
          </w:tcPr>
          <w:p w14:paraId="7EBA11C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434A0F6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9.897</w:t>
            </w:r>
          </w:p>
        </w:tc>
        <w:tc>
          <w:tcPr>
            <w:tcW w:w="208" w:type="pct"/>
            <w:tcBorders>
              <w:top w:val="nil"/>
              <w:left w:val="nil"/>
              <w:bottom w:val="single" w:sz="4" w:space="0" w:color="auto"/>
              <w:right w:val="single" w:sz="4" w:space="0" w:color="auto"/>
            </w:tcBorders>
            <w:shd w:val="clear" w:color="auto" w:fill="auto"/>
            <w:noWrap/>
            <w:vAlign w:val="center"/>
            <w:hideMark/>
          </w:tcPr>
          <w:p w14:paraId="0B3E077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5.300</w:t>
            </w:r>
          </w:p>
        </w:tc>
        <w:tc>
          <w:tcPr>
            <w:tcW w:w="179" w:type="pct"/>
            <w:tcBorders>
              <w:top w:val="nil"/>
              <w:left w:val="nil"/>
              <w:bottom w:val="single" w:sz="4" w:space="0" w:color="auto"/>
              <w:right w:val="single" w:sz="4" w:space="0" w:color="auto"/>
            </w:tcBorders>
            <w:shd w:val="clear" w:color="auto" w:fill="auto"/>
            <w:noWrap/>
            <w:vAlign w:val="center"/>
            <w:hideMark/>
          </w:tcPr>
          <w:p w14:paraId="65B1FFC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0.540</w:t>
            </w:r>
          </w:p>
        </w:tc>
        <w:tc>
          <w:tcPr>
            <w:tcW w:w="208" w:type="pct"/>
            <w:tcBorders>
              <w:top w:val="nil"/>
              <w:left w:val="nil"/>
              <w:bottom w:val="single" w:sz="4" w:space="0" w:color="auto"/>
              <w:right w:val="single" w:sz="4" w:space="0" w:color="auto"/>
            </w:tcBorders>
            <w:shd w:val="clear" w:color="auto" w:fill="auto"/>
            <w:noWrap/>
            <w:vAlign w:val="center"/>
            <w:hideMark/>
          </w:tcPr>
          <w:p w14:paraId="78AF60E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3.855</w:t>
            </w:r>
          </w:p>
        </w:tc>
        <w:tc>
          <w:tcPr>
            <w:tcW w:w="240" w:type="pct"/>
            <w:tcBorders>
              <w:top w:val="nil"/>
              <w:left w:val="nil"/>
              <w:bottom w:val="single" w:sz="4" w:space="0" w:color="auto"/>
              <w:right w:val="single" w:sz="4" w:space="0" w:color="auto"/>
            </w:tcBorders>
            <w:shd w:val="clear" w:color="auto" w:fill="auto"/>
            <w:noWrap/>
            <w:vAlign w:val="center"/>
            <w:hideMark/>
          </w:tcPr>
          <w:p w14:paraId="7B26047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0.779</w:t>
            </w:r>
          </w:p>
        </w:tc>
        <w:tc>
          <w:tcPr>
            <w:tcW w:w="240" w:type="pct"/>
            <w:tcBorders>
              <w:top w:val="nil"/>
              <w:left w:val="nil"/>
              <w:bottom w:val="single" w:sz="4" w:space="0" w:color="auto"/>
              <w:right w:val="single" w:sz="4" w:space="0" w:color="auto"/>
            </w:tcBorders>
            <w:shd w:val="clear" w:color="auto" w:fill="auto"/>
            <w:noWrap/>
            <w:vAlign w:val="center"/>
            <w:hideMark/>
          </w:tcPr>
          <w:p w14:paraId="7C86350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7.700</w:t>
            </w:r>
          </w:p>
        </w:tc>
        <w:tc>
          <w:tcPr>
            <w:tcW w:w="226" w:type="pct"/>
            <w:tcBorders>
              <w:top w:val="nil"/>
              <w:left w:val="nil"/>
              <w:bottom w:val="single" w:sz="4" w:space="0" w:color="auto"/>
              <w:right w:val="single" w:sz="4" w:space="0" w:color="auto"/>
            </w:tcBorders>
            <w:shd w:val="clear" w:color="auto" w:fill="auto"/>
            <w:noWrap/>
            <w:vAlign w:val="center"/>
            <w:hideMark/>
          </w:tcPr>
          <w:p w14:paraId="43AE1C3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11.000</w:t>
            </w:r>
          </w:p>
        </w:tc>
        <w:tc>
          <w:tcPr>
            <w:tcW w:w="226" w:type="pct"/>
            <w:tcBorders>
              <w:top w:val="nil"/>
              <w:left w:val="nil"/>
              <w:bottom w:val="single" w:sz="4" w:space="0" w:color="auto"/>
              <w:right w:val="single" w:sz="4" w:space="0" w:color="auto"/>
            </w:tcBorders>
            <w:shd w:val="clear" w:color="auto" w:fill="auto"/>
            <w:noWrap/>
            <w:vAlign w:val="center"/>
            <w:hideMark/>
          </w:tcPr>
          <w:p w14:paraId="097E85B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13.000</w:t>
            </w:r>
          </w:p>
        </w:tc>
        <w:tc>
          <w:tcPr>
            <w:tcW w:w="226" w:type="pct"/>
            <w:tcBorders>
              <w:top w:val="nil"/>
              <w:left w:val="nil"/>
              <w:bottom w:val="single" w:sz="4" w:space="0" w:color="auto"/>
              <w:right w:val="single" w:sz="4" w:space="0" w:color="auto"/>
            </w:tcBorders>
            <w:shd w:val="clear" w:color="auto" w:fill="auto"/>
            <w:noWrap/>
            <w:vAlign w:val="center"/>
            <w:hideMark/>
          </w:tcPr>
          <w:p w14:paraId="55DC756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15.000</w:t>
            </w:r>
          </w:p>
        </w:tc>
        <w:tc>
          <w:tcPr>
            <w:tcW w:w="226" w:type="pct"/>
            <w:tcBorders>
              <w:top w:val="nil"/>
              <w:left w:val="nil"/>
              <w:bottom w:val="single" w:sz="4" w:space="0" w:color="auto"/>
              <w:right w:val="single" w:sz="4" w:space="0" w:color="auto"/>
            </w:tcBorders>
            <w:shd w:val="clear" w:color="auto" w:fill="auto"/>
            <w:noWrap/>
            <w:vAlign w:val="center"/>
            <w:hideMark/>
          </w:tcPr>
          <w:p w14:paraId="058FD10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16.100</w:t>
            </w:r>
          </w:p>
        </w:tc>
        <w:tc>
          <w:tcPr>
            <w:tcW w:w="236" w:type="pct"/>
            <w:tcBorders>
              <w:top w:val="nil"/>
              <w:left w:val="nil"/>
              <w:bottom w:val="single" w:sz="4" w:space="0" w:color="auto"/>
              <w:right w:val="single" w:sz="4" w:space="0" w:color="auto"/>
            </w:tcBorders>
            <w:shd w:val="clear" w:color="auto" w:fill="auto"/>
            <w:noWrap/>
            <w:vAlign w:val="center"/>
            <w:hideMark/>
          </w:tcPr>
          <w:p w14:paraId="795385C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21.080</w:t>
            </w:r>
          </w:p>
        </w:tc>
        <w:tc>
          <w:tcPr>
            <w:tcW w:w="236" w:type="pct"/>
            <w:tcBorders>
              <w:top w:val="nil"/>
              <w:left w:val="nil"/>
              <w:bottom w:val="single" w:sz="4" w:space="0" w:color="auto"/>
              <w:right w:val="single" w:sz="4" w:space="0" w:color="auto"/>
            </w:tcBorders>
            <w:shd w:val="clear" w:color="auto" w:fill="auto"/>
            <w:noWrap/>
            <w:vAlign w:val="center"/>
            <w:hideMark/>
          </w:tcPr>
          <w:p w14:paraId="1440545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26.000</w:t>
            </w:r>
          </w:p>
        </w:tc>
        <w:tc>
          <w:tcPr>
            <w:tcW w:w="283" w:type="pct"/>
            <w:tcBorders>
              <w:top w:val="nil"/>
              <w:left w:val="nil"/>
              <w:bottom w:val="single" w:sz="4" w:space="0" w:color="auto"/>
              <w:right w:val="single" w:sz="4" w:space="0" w:color="auto"/>
            </w:tcBorders>
            <w:shd w:val="clear" w:color="auto" w:fill="auto"/>
            <w:noWrap/>
            <w:vAlign w:val="center"/>
            <w:hideMark/>
          </w:tcPr>
          <w:p w14:paraId="02F0BC9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w:t>
            </w:r>
          </w:p>
        </w:tc>
        <w:tc>
          <w:tcPr>
            <w:tcW w:w="258" w:type="pct"/>
            <w:tcBorders>
              <w:top w:val="nil"/>
              <w:left w:val="nil"/>
              <w:bottom w:val="single" w:sz="4" w:space="0" w:color="auto"/>
              <w:right w:val="single" w:sz="4" w:space="0" w:color="auto"/>
            </w:tcBorders>
            <w:shd w:val="clear" w:color="auto" w:fill="auto"/>
            <w:noWrap/>
            <w:vAlign w:val="center"/>
            <w:hideMark/>
          </w:tcPr>
          <w:p w14:paraId="687EBF2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3.5</w:t>
            </w:r>
          </w:p>
        </w:tc>
      </w:tr>
      <w:tr w:rsidR="00B51AD4" w:rsidRPr="004B4E13" w14:paraId="608B268E" w14:textId="77777777" w:rsidTr="00E21AD1">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734A4E2B" w14:textId="00F83FB8"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Ca</w:t>
            </w:r>
            <w:r w:rsidRPr="004B4E13">
              <w:rPr>
                <w:rFonts w:eastAsia="Times New Roman" w:cs="Times New Roman"/>
                <w:b/>
                <w:bCs/>
                <w:sz w:val="14"/>
                <w:szCs w:val="14"/>
                <w:vertAlign w:val="subscript"/>
              </w:rPr>
              <w:t xml:space="preserve"> D</w:t>
            </w:r>
          </w:p>
        </w:tc>
        <w:tc>
          <w:tcPr>
            <w:tcW w:w="193" w:type="pct"/>
            <w:tcBorders>
              <w:top w:val="nil"/>
              <w:left w:val="nil"/>
              <w:bottom w:val="single" w:sz="4" w:space="0" w:color="auto"/>
              <w:right w:val="single" w:sz="4" w:space="0" w:color="auto"/>
            </w:tcBorders>
            <w:shd w:val="clear" w:color="auto" w:fill="auto"/>
            <w:noWrap/>
            <w:vAlign w:val="center"/>
            <w:hideMark/>
          </w:tcPr>
          <w:p w14:paraId="04A5CC4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0.92</w:t>
            </w:r>
          </w:p>
        </w:tc>
        <w:tc>
          <w:tcPr>
            <w:tcW w:w="235" w:type="pct"/>
            <w:tcBorders>
              <w:top w:val="nil"/>
              <w:left w:val="nil"/>
              <w:bottom w:val="single" w:sz="4" w:space="0" w:color="auto"/>
              <w:right w:val="single" w:sz="4" w:space="0" w:color="auto"/>
            </w:tcBorders>
            <w:shd w:val="clear" w:color="auto" w:fill="auto"/>
            <w:noWrap/>
            <w:vAlign w:val="center"/>
            <w:hideMark/>
          </w:tcPr>
          <w:p w14:paraId="679953D7" w14:textId="60B6B12F" w:rsidR="00B51AD4" w:rsidRPr="004B4E13" w:rsidRDefault="008D1102" w:rsidP="00B51AD4">
            <w:pPr>
              <w:spacing w:line="240" w:lineRule="auto"/>
              <w:jc w:val="center"/>
              <w:rPr>
                <w:rFonts w:eastAsia="Times New Roman" w:cs="Times New Roman"/>
                <w:sz w:val="14"/>
                <w:szCs w:val="14"/>
              </w:rPr>
            </w:pPr>
            <w:r w:rsidRPr="004B4E13">
              <w:rPr>
                <w:rFonts w:eastAsia="Times New Roman" w:cs="Times New Roman"/>
                <w:sz w:val="14"/>
                <w:szCs w:val="14"/>
              </w:rPr>
              <w:t>ED</w:t>
            </w:r>
          </w:p>
        </w:tc>
        <w:tc>
          <w:tcPr>
            <w:tcW w:w="183" w:type="pct"/>
            <w:tcBorders>
              <w:top w:val="nil"/>
              <w:left w:val="nil"/>
              <w:bottom w:val="single" w:sz="4" w:space="0" w:color="auto"/>
              <w:right w:val="single" w:sz="4" w:space="0" w:color="auto"/>
            </w:tcBorders>
            <w:shd w:val="clear" w:color="auto" w:fill="auto"/>
            <w:noWrap/>
            <w:vAlign w:val="center"/>
            <w:hideMark/>
          </w:tcPr>
          <w:p w14:paraId="00325FD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27934A7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79</w:t>
            </w:r>
          </w:p>
        </w:tc>
        <w:tc>
          <w:tcPr>
            <w:tcW w:w="237" w:type="pct"/>
            <w:tcBorders>
              <w:top w:val="nil"/>
              <w:left w:val="nil"/>
              <w:bottom w:val="single" w:sz="4" w:space="0" w:color="auto"/>
              <w:right w:val="single" w:sz="4" w:space="0" w:color="auto"/>
            </w:tcBorders>
            <w:shd w:val="clear" w:color="auto" w:fill="auto"/>
            <w:noWrap/>
            <w:vAlign w:val="center"/>
            <w:hideMark/>
          </w:tcPr>
          <w:p w14:paraId="589C9A2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0AD20FF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8.291</w:t>
            </w:r>
          </w:p>
        </w:tc>
        <w:tc>
          <w:tcPr>
            <w:tcW w:w="208" w:type="pct"/>
            <w:tcBorders>
              <w:top w:val="nil"/>
              <w:left w:val="nil"/>
              <w:bottom w:val="single" w:sz="4" w:space="0" w:color="auto"/>
              <w:right w:val="single" w:sz="4" w:space="0" w:color="auto"/>
            </w:tcBorders>
            <w:shd w:val="clear" w:color="auto" w:fill="auto"/>
            <w:noWrap/>
            <w:vAlign w:val="center"/>
            <w:hideMark/>
          </w:tcPr>
          <w:p w14:paraId="37BAB1F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4.060</w:t>
            </w:r>
          </w:p>
        </w:tc>
        <w:tc>
          <w:tcPr>
            <w:tcW w:w="179" w:type="pct"/>
            <w:tcBorders>
              <w:top w:val="nil"/>
              <w:left w:val="nil"/>
              <w:bottom w:val="single" w:sz="4" w:space="0" w:color="auto"/>
              <w:right w:val="single" w:sz="4" w:space="0" w:color="auto"/>
            </w:tcBorders>
            <w:shd w:val="clear" w:color="auto" w:fill="auto"/>
            <w:noWrap/>
            <w:vAlign w:val="center"/>
            <w:hideMark/>
          </w:tcPr>
          <w:p w14:paraId="1049747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0.490</w:t>
            </w:r>
          </w:p>
        </w:tc>
        <w:tc>
          <w:tcPr>
            <w:tcW w:w="208" w:type="pct"/>
            <w:tcBorders>
              <w:top w:val="nil"/>
              <w:left w:val="nil"/>
              <w:bottom w:val="single" w:sz="4" w:space="0" w:color="auto"/>
              <w:right w:val="single" w:sz="4" w:space="0" w:color="auto"/>
            </w:tcBorders>
            <w:shd w:val="clear" w:color="auto" w:fill="auto"/>
            <w:noWrap/>
            <w:vAlign w:val="center"/>
            <w:hideMark/>
          </w:tcPr>
          <w:p w14:paraId="6D06EEF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2.817</w:t>
            </w:r>
          </w:p>
        </w:tc>
        <w:tc>
          <w:tcPr>
            <w:tcW w:w="240" w:type="pct"/>
            <w:tcBorders>
              <w:top w:val="nil"/>
              <w:left w:val="nil"/>
              <w:bottom w:val="single" w:sz="4" w:space="0" w:color="auto"/>
              <w:right w:val="single" w:sz="4" w:space="0" w:color="auto"/>
            </w:tcBorders>
            <w:shd w:val="clear" w:color="auto" w:fill="auto"/>
            <w:noWrap/>
            <w:vAlign w:val="center"/>
            <w:hideMark/>
          </w:tcPr>
          <w:p w14:paraId="3E0AA13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0.581</w:t>
            </w:r>
          </w:p>
        </w:tc>
        <w:tc>
          <w:tcPr>
            <w:tcW w:w="240" w:type="pct"/>
            <w:tcBorders>
              <w:top w:val="nil"/>
              <w:left w:val="nil"/>
              <w:bottom w:val="single" w:sz="4" w:space="0" w:color="auto"/>
              <w:right w:val="single" w:sz="4" w:space="0" w:color="auto"/>
            </w:tcBorders>
            <w:shd w:val="clear" w:color="auto" w:fill="auto"/>
            <w:noWrap/>
            <w:vAlign w:val="center"/>
            <w:hideMark/>
          </w:tcPr>
          <w:p w14:paraId="38D6D3C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6.300</w:t>
            </w:r>
          </w:p>
        </w:tc>
        <w:tc>
          <w:tcPr>
            <w:tcW w:w="226" w:type="pct"/>
            <w:tcBorders>
              <w:top w:val="nil"/>
              <w:left w:val="nil"/>
              <w:bottom w:val="single" w:sz="4" w:space="0" w:color="auto"/>
              <w:right w:val="single" w:sz="4" w:space="0" w:color="auto"/>
            </w:tcBorders>
            <w:shd w:val="clear" w:color="auto" w:fill="auto"/>
            <w:noWrap/>
            <w:vAlign w:val="center"/>
            <w:hideMark/>
          </w:tcPr>
          <w:p w14:paraId="24885B1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9.100</w:t>
            </w:r>
          </w:p>
        </w:tc>
        <w:tc>
          <w:tcPr>
            <w:tcW w:w="226" w:type="pct"/>
            <w:tcBorders>
              <w:top w:val="nil"/>
              <w:left w:val="nil"/>
              <w:bottom w:val="single" w:sz="4" w:space="0" w:color="auto"/>
              <w:right w:val="single" w:sz="4" w:space="0" w:color="auto"/>
            </w:tcBorders>
            <w:shd w:val="clear" w:color="auto" w:fill="auto"/>
            <w:noWrap/>
            <w:vAlign w:val="center"/>
            <w:hideMark/>
          </w:tcPr>
          <w:p w14:paraId="1E1BE96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11.000</w:t>
            </w:r>
          </w:p>
        </w:tc>
        <w:tc>
          <w:tcPr>
            <w:tcW w:w="226" w:type="pct"/>
            <w:tcBorders>
              <w:top w:val="nil"/>
              <w:left w:val="nil"/>
              <w:bottom w:val="single" w:sz="4" w:space="0" w:color="auto"/>
              <w:right w:val="single" w:sz="4" w:space="0" w:color="auto"/>
            </w:tcBorders>
            <w:shd w:val="clear" w:color="auto" w:fill="auto"/>
            <w:noWrap/>
            <w:vAlign w:val="center"/>
            <w:hideMark/>
          </w:tcPr>
          <w:p w14:paraId="2FD6296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13.000</w:t>
            </w:r>
          </w:p>
        </w:tc>
        <w:tc>
          <w:tcPr>
            <w:tcW w:w="226" w:type="pct"/>
            <w:tcBorders>
              <w:top w:val="nil"/>
              <w:left w:val="nil"/>
              <w:bottom w:val="single" w:sz="4" w:space="0" w:color="auto"/>
              <w:right w:val="single" w:sz="4" w:space="0" w:color="auto"/>
            </w:tcBorders>
            <w:shd w:val="clear" w:color="auto" w:fill="auto"/>
            <w:noWrap/>
            <w:vAlign w:val="center"/>
            <w:hideMark/>
          </w:tcPr>
          <w:p w14:paraId="45FE259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14.000</w:t>
            </w:r>
          </w:p>
        </w:tc>
        <w:tc>
          <w:tcPr>
            <w:tcW w:w="236" w:type="pct"/>
            <w:tcBorders>
              <w:top w:val="nil"/>
              <w:left w:val="nil"/>
              <w:bottom w:val="single" w:sz="4" w:space="0" w:color="auto"/>
              <w:right w:val="single" w:sz="4" w:space="0" w:color="auto"/>
            </w:tcBorders>
            <w:shd w:val="clear" w:color="auto" w:fill="auto"/>
            <w:noWrap/>
            <w:vAlign w:val="center"/>
            <w:hideMark/>
          </w:tcPr>
          <w:p w14:paraId="41F5B46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14.000</w:t>
            </w:r>
          </w:p>
        </w:tc>
        <w:tc>
          <w:tcPr>
            <w:tcW w:w="236" w:type="pct"/>
            <w:tcBorders>
              <w:top w:val="nil"/>
              <w:left w:val="nil"/>
              <w:bottom w:val="single" w:sz="4" w:space="0" w:color="auto"/>
              <w:right w:val="single" w:sz="4" w:space="0" w:color="auto"/>
            </w:tcBorders>
            <w:shd w:val="clear" w:color="auto" w:fill="auto"/>
            <w:noWrap/>
            <w:vAlign w:val="center"/>
            <w:hideMark/>
          </w:tcPr>
          <w:p w14:paraId="0A17A2E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14.000</w:t>
            </w:r>
          </w:p>
        </w:tc>
        <w:tc>
          <w:tcPr>
            <w:tcW w:w="283" w:type="pct"/>
            <w:tcBorders>
              <w:top w:val="nil"/>
              <w:left w:val="nil"/>
              <w:bottom w:val="single" w:sz="4" w:space="0" w:color="auto"/>
              <w:right w:val="single" w:sz="4" w:space="0" w:color="auto"/>
            </w:tcBorders>
            <w:shd w:val="clear" w:color="auto" w:fill="auto"/>
            <w:noWrap/>
            <w:vAlign w:val="center"/>
            <w:hideMark/>
          </w:tcPr>
          <w:p w14:paraId="47D026B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w:t>
            </w:r>
          </w:p>
        </w:tc>
        <w:tc>
          <w:tcPr>
            <w:tcW w:w="258" w:type="pct"/>
            <w:tcBorders>
              <w:top w:val="nil"/>
              <w:left w:val="nil"/>
              <w:bottom w:val="single" w:sz="4" w:space="0" w:color="auto"/>
              <w:right w:val="single" w:sz="4" w:space="0" w:color="auto"/>
            </w:tcBorders>
            <w:shd w:val="clear" w:color="auto" w:fill="auto"/>
            <w:noWrap/>
            <w:vAlign w:val="center"/>
            <w:hideMark/>
          </w:tcPr>
          <w:p w14:paraId="176A354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2.3</w:t>
            </w:r>
          </w:p>
        </w:tc>
      </w:tr>
      <w:tr w:rsidR="00B51AD4" w:rsidRPr="004B4E13" w14:paraId="1452BCC7" w14:textId="77777777" w:rsidTr="00E21AD1">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55530B26" w14:textId="4E79C7C4"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Mg</w:t>
            </w:r>
            <w:r w:rsidRPr="004B4E13">
              <w:rPr>
                <w:rFonts w:eastAsia="Times New Roman" w:cs="Times New Roman"/>
                <w:b/>
                <w:bCs/>
                <w:sz w:val="14"/>
                <w:szCs w:val="14"/>
                <w:vertAlign w:val="subscript"/>
              </w:rPr>
              <w:t xml:space="preserve"> T</w:t>
            </w:r>
          </w:p>
        </w:tc>
        <w:tc>
          <w:tcPr>
            <w:tcW w:w="193" w:type="pct"/>
            <w:tcBorders>
              <w:top w:val="nil"/>
              <w:left w:val="nil"/>
              <w:bottom w:val="single" w:sz="4" w:space="0" w:color="auto"/>
              <w:right w:val="single" w:sz="4" w:space="0" w:color="auto"/>
            </w:tcBorders>
            <w:shd w:val="clear" w:color="auto" w:fill="auto"/>
            <w:noWrap/>
            <w:vAlign w:val="center"/>
            <w:hideMark/>
          </w:tcPr>
          <w:p w14:paraId="6DDF8A6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0.11</w:t>
            </w:r>
          </w:p>
        </w:tc>
        <w:tc>
          <w:tcPr>
            <w:tcW w:w="235" w:type="pct"/>
            <w:tcBorders>
              <w:top w:val="nil"/>
              <w:left w:val="nil"/>
              <w:bottom w:val="single" w:sz="4" w:space="0" w:color="auto"/>
              <w:right w:val="single" w:sz="4" w:space="0" w:color="auto"/>
            </w:tcBorders>
            <w:shd w:val="clear" w:color="auto" w:fill="auto"/>
            <w:noWrap/>
            <w:vAlign w:val="center"/>
            <w:hideMark/>
          </w:tcPr>
          <w:p w14:paraId="33CE0E01" w14:textId="44EC8958" w:rsidR="00B51AD4" w:rsidRPr="004B4E13" w:rsidRDefault="008D1102" w:rsidP="00B51AD4">
            <w:pPr>
              <w:spacing w:line="240" w:lineRule="auto"/>
              <w:jc w:val="center"/>
              <w:rPr>
                <w:rFonts w:eastAsia="Times New Roman" w:cs="Times New Roman"/>
                <w:sz w:val="14"/>
                <w:szCs w:val="14"/>
              </w:rPr>
            </w:pPr>
            <w:r w:rsidRPr="004B4E13">
              <w:rPr>
                <w:rFonts w:eastAsia="Times New Roman" w:cs="Times New Roman"/>
                <w:sz w:val="14"/>
                <w:szCs w:val="14"/>
              </w:rPr>
              <w:t>ED</w:t>
            </w:r>
          </w:p>
        </w:tc>
        <w:tc>
          <w:tcPr>
            <w:tcW w:w="183" w:type="pct"/>
            <w:tcBorders>
              <w:top w:val="nil"/>
              <w:left w:val="nil"/>
              <w:bottom w:val="single" w:sz="4" w:space="0" w:color="auto"/>
              <w:right w:val="single" w:sz="4" w:space="0" w:color="auto"/>
            </w:tcBorders>
            <w:shd w:val="clear" w:color="auto" w:fill="auto"/>
            <w:noWrap/>
            <w:vAlign w:val="center"/>
            <w:hideMark/>
          </w:tcPr>
          <w:p w14:paraId="02FBFBD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17F8C81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79</w:t>
            </w:r>
          </w:p>
        </w:tc>
        <w:tc>
          <w:tcPr>
            <w:tcW w:w="237" w:type="pct"/>
            <w:tcBorders>
              <w:top w:val="nil"/>
              <w:left w:val="nil"/>
              <w:bottom w:val="single" w:sz="4" w:space="0" w:color="auto"/>
              <w:right w:val="single" w:sz="4" w:space="0" w:color="auto"/>
            </w:tcBorders>
            <w:shd w:val="clear" w:color="auto" w:fill="auto"/>
            <w:noWrap/>
            <w:vAlign w:val="center"/>
            <w:hideMark/>
          </w:tcPr>
          <w:p w14:paraId="3E20C63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0A601A4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2.921</w:t>
            </w:r>
          </w:p>
        </w:tc>
        <w:tc>
          <w:tcPr>
            <w:tcW w:w="208" w:type="pct"/>
            <w:tcBorders>
              <w:top w:val="nil"/>
              <w:left w:val="nil"/>
              <w:bottom w:val="single" w:sz="4" w:space="0" w:color="auto"/>
              <w:right w:val="single" w:sz="4" w:space="0" w:color="auto"/>
            </w:tcBorders>
            <w:shd w:val="clear" w:color="auto" w:fill="auto"/>
            <w:noWrap/>
            <w:vAlign w:val="center"/>
            <w:hideMark/>
          </w:tcPr>
          <w:p w14:paraId="23DBB19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1.020</w:t>
            </w:r>
          </w:p>
        </w:tc>
        <w:tc>
          <w:tcPr>
            <w:tcW w:w="179" w:type="pct"/>
            <w:tcBorders>
              <w:top w:val="nil"/>
              <w:left w:val="nil"/>
              <w:bottom w:val="single" w:sz="4" w:space="0" w:color="auto"/>
              <w:right w:val="single" w:sz="4" w:space="0" w:color="auto"/>
            </w:tcBorders>
            <w:shd w:val="clear" w:color="auto" w:fill="auto"/>
            <w:noWrap/>
            <w:vAlign w:val="center"/>
            <w:hideMark/>
          </w:tcPr>
          <w:p w14:paraId="3E37B08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0.350</w:t>
            </w:r>
          </w:p>
        </w:tc>
        <w:tc>
          <w:tcPr>
            <w:tcW w:w="208" w:type="pct"/>
            <w:tcBorders>
              <w:top w:val="nil"/>
              <w:left w:val="nil"/>
              <w:bottom w:val="single" w:sz="4" w:space="0" w:color="auto"/>
              <w:right w:val="single" w:sz="4" w:space="0" w:color="auto"/>
            </w:tcBorders>
            <w:shd w:val="clear" w:color="auto" w:fill="auto"/>
            <w:noWrap/>
            <w:vAlign w:val="center"/>
            <w:hideMark/>
          </w:tcPr>
          <w:p w14:paraId="797B6B3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0.593</w:t>
            </w:r>
          </w:p>
        </w:tc>
        <w:tc>
          <w:tcPr>
            <w:tcW w:w="240" w:type="pct"/>
            <w:tcBorders>
              <w:top w:val="nil"/>
              <w:left w:val="nil"/>
              <w:bottom w:val="single" w:sz="4" w:space="0" w:color="auto"/>
              <w:right w:val="single" w:sz="4" w:space="0" w:color="auto"/>
            </w:tcBorders>
            <w:shd w:val="clear" w:color="auto" w:fill="auto"/>
            <w:noWrap/>
            <w:vAlign w:val="center"/>
            <w:hideMark/>
          </w:tcPr>
          <w:p w14:paraId="0ECC8D0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0.688</w:t>
            </w:r>
          </w:p>
        </w:tc>
        <w:tc>
          <w:tcPr>
            <w:tcW w:w="240" w:type="pct"/>
            <w:tcBorders>
              <w:top w:val="nil"/>
              <w:left w:val="nil"/>
              <w:bottom w:val="single" w:sz="4" w:space="0" w:color="auto"/>
              <w:right w:val="single" w:sz="4" w:space="0" w:color="auto"/>
            </w:tcBorders>
            <w:shd w:val="clear" w:color="auto" w:fill="auto"/>
            <w:noWrap/>
            <w:vAlign w:val="center"/>
            <w:hideMark/>
          </w:tcPr>
          <w:p w14:paraId="584ADEA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2.650</w:t>
            </w:r>
          </w:p>
        </w:tc>
        <w:tc>
          <w:tcPr>
            <w:tcW w:w="226" w:type="pct"/>
            <w:tcBorders>
              <w:top w:val="nil"/>
              <w:left w:val="nil"/>
              <w:bottom w:val="single" w:sz="4" w:space="0" w:color="auto"/>
              <w:right w:val="single" w:sz="4" w:space="0" w:color="auto"/>
            </w:tcBorders>
            <w:shd w:val="clear" w:color="auto" w:fill="auto"/>
            <w:noWrap/>
            <w:vAlign w:val="center"/>
            <w:hideMark/>
          </w:tcPr>
          <w:p w14:paraId="4B4C340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3.200</w:t>
            </w:r>
          </w:p>
        </w:tc>
        <w:tc>
          <w:tcPr>
            <w:tcW w:w="226" w:type="pct"/>
            <w:tcBorders>
              <w:top w:val="nil"/>
              <w:left w:val="nil"/>
              <w:bottom w:val="single" w:sz="4" w:space="0" w:color="auto"/>
              <w:right w:val="single" w:sz="4" w:space="0" w:color="auto"/>
            </w:tcBorders>
            <w:shd w:val="clear" w:color="auto" w:fill="auto"/>
            <w:noWrap/>
            <w:vAlign w:val="center"/>
            <w:hideMark/>
          </w:tcPr>
          <w:p w14:paraId="4574294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3.500</w:t>
            </w:r>
          </w:p>
        </w:tc>
        <w:tc>
          <w:tcPr>
            <w:tcW w:w="226" w:type="pct"/>
            <w:tcBorders>
              <w:top w:val="nil"/>
              <w:left w:val="nil"/>
              <w:bottom w:val="single" w:sz="4" w:space="0" w:color="auto"/>
              <w:right w:val="single" w:sz="4" w:space="0" w:color="auto"/>
            </w:tcBorders>
            <w:shd w:val="clear" w:color="auto" w:fill="auto"/>
            <w:noWrap/>
            <w:vAlign w:val="center"/>
            <w:hideMark/>
          </w:tcPr>
          <w:p w14:paraId="1460B95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3.920</w:t>
            </w:r>
          </w:p>
        </w:tc>
        <w:tc>
          <w:tcPr>
            <w:tcW w:w="226" w:type="pct"/>
            <w:tcBorders>
              <w:top w:val="nil"/>
              <w:left w:val="nil"/>
              <w:bottom w:val="single" w:sz="4" w:space="0" w:color="auto"/>
              <w:right w:val="single" w:sz="4" w:space="0" w:color="auto"/>
            </w:tcBorders>
            <w:shd w:val="clear" w:color="auto" w:fill="auto"/>
            <w:noWrap/>
            <w:vAlign w:val="center"/>
            <w:hideMark/>
          </w:tcPr>
          <w:p w14:paraId="5DB27CE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4.210</w:t>
            </w:r>
          </w:p>
        </w:tc>
        <w:tc>
          <w:tcPr>
            <w:tcW w:w="236" w:type="pct"/>
            <w:tcBorders>
              <w:top w:val="nil"/>
              <w:left w:val="nil"/>
              <w:bottom w:val="single" w:sz="4" w:space="0" w:color="auto"/>
              <w:right w:val="single" w:sz="4" w:space="0" w:color="auto"/>
            </w:tcBorders>
            <w:shd w:val="clear" w:color="auto" w:fill="auto"/>
            <w:noWrap/>
            <w:vAlign w:val="center"/>
            <w:hideMark/>
          </w:tcPr>
          <w:p w14:paraId="236E2B9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4.476</w:t>
            </w:r>
          </w:p>
        </w:tc>
        <w:tc>
          <w:tcPr>
            <w:tcW w:w="236" w:type="pct"/>
            <w:tcBorders>
              <w:top w:val="nil"/>
              <w:left w:val="nil"/>
              <w:bottom w:val="single" w:sz="4" w:space="0" w:color="auto"/>
              <w:right w:val="single" w:sz="4" w:space="0" w:color="auto"/>
            </w:tcBorders>
            <w:shd w:val="clear" w:color="auto" w:fill="auto"/>
            <w:noWrap/>
            <w:vAlign w:val="center"/>
            <w:hideMark/>
          </w:tcPr>
          <w:p w14:paraId="548A335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4.700</w:t>
            </w:r>
          </w:p>
        </w:tc>
        <w:tc>
          <w:tcPr>
            <w:tcW w:w="283" w:type="pct"/>
            <w:tcBorders>
              <w:top w:val="nil"/>
              <w:left w:val="nil"/>
              <w:bottom w:val="single" w:sz="4" w:space="0" w:color="auto"/>
              <w:right w:val="single" w:sz="4" w:space="0" w:color="auto"/>
            </w:tcBorders>
            <w:shd w:val="clear" w:color="auto" w:fill="auto"/>
            <w:noWrap/>
            <w:vAlign w:val="center"/>
            <w:hideMark/>
          </w:tcPr>
          <w:p w14:paraId="54E160E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-0.8</w:t>
            </w:r>
          </w:p>
        </w:tc>
        <w:tc>
          <w:tcPr>
            <w:tcW w:w="258" w:type="pct"/>
            <w:tcBorders>
              <w:top w:val="nil"/>
              <w:left w:val="nil"/>
              <w:bottom w:val="single" w:sz="4" w:space="0" w:color="auto"/>
              <w:right w:val="single" w:sz="4" w:space="0" w:color="auto"/>
            </w:tcBorders>
            <w:shd w:val="clear" w:color="auto" w:fill="auto"/>
            <w:noWrap/>
            <w:vAlign w:val="center"/>
            <w:hideMark/>
          </w:tcPr>
          <w:p w14:paraId="654E9FB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2.8</w:t>
            </w:r>
          </w:p>
        </w:tc>
      </w:tr>
      <w:tr w:rsidR="00B51AD4" w:rsidRPr="004B4E13" w14:paraId="20CC85CD"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4520CABA" w14:textId="7E3778B3"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Mg</w:t>
            </w:r>
            <w:r w:rsidRPr="004B4E13">
              <w:rPr>
                <w:rFonts w:eastAsia="Times New Roman" w:cs="Times New Roman"/>
                <w:b/>
                <w:bCs/>
                <w:sz w:val="14"/>
                <w:szCs w:val="14"/>
                <w:vertAlign w:val="subscript"/>
              </w:rPr>
              <w:t xml:space="preserve"> D</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0E106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3497CFD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3F0CC96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6896BED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39</w:t>
            </w:r>
          </w:p>
        </w:tc>
        <w:tc>
          <w:tcPr>
            <w:tcW w:w="237" w:type="pct"/>
            <w:tcBorders>
              <w:top w:val="nil"/>
              <w:left w:val="nil"/>
              <w:bottom w:val="single" w:sz="4" w:space="0" w:color="auto"/>
              <w:right w:val="single" w:sz="4" w:space="0" w:color="auto"/>
            </w:tcBorders>
            <w:shd w:val="clear" w:color="auto" w:fill="auto"/>
            <w:noWrap/>
            <w:vAlign w:val="center"/>
            <w:hideMark/>
          </w:tcPr>
          <w:p w14:paraId="7A24432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5C3205F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2.355</w:t>
            </w:r>
          </w:p>
        </w:tc>
        <w:tc>
          <w:tcPr>
            <w:tcW w:w="208" w:type="pct"/>
            <w:tcBorders>
              <w:top w:val="nil"/>
              <w:left w:val="nil"/>
              <w:bottom w:val="single" w:sz="4" w:space="0" w:color="auto"/>
              <w:right w:val="single" w:sz="4" w:space="0" w:color="auto"/>
            </w:tcBorders>
            <w:shd w:val="clear" w:color="auto" w:fill="auto"/>
            <w:noWrap/>
            <w:vAlign w:val="center"/>
            <w:hideMark/>
          </w:tcPr>
          <w:p w14:paraId="061BAEE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0.790</w:t>
            </w:r>
          </w:p>
        </w:tc>
        <w:tc>
          <w:tcPr>
            <w:tcW w:w="179" w:type="pct"/>
            <w:tcBorders>
              <w:top w:val="nil"/>
              <w:left w:val="nil"/>
              <w:bottom w:val="single" w:sz="4" w:space="0" w:color="auto"/>
              <w:right w:val="single" w:sz="4" w:space="0" w:color="auto"/>
            </w:tcBorders>
            <w:shd w:val="clear" w:color="auto" w:fill="auto"/>
            <w:noWrap/>
            <w:vAlign w:val="center"/>
            <w:hideMark/>
          </w:tcPr>
          <w:p w14:paraId="6F10683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0.340</w:t>
            </w:r>
          </w:p>
        </w:tc>
        <w:tc>
          <w:tcPr>
            <w:tcW w:w="208" w:type="pct"/>
            <w:tcBorders>
              <w:top w:val="nil"/>
              <w:left w:val="nil"/>
              <w:bottom w:val="single" w:sz="4" w:space="0" w:color="auto"/>
              <w:right w:val="single" w:sz="4" w:space="0" w:color="auto"/>
            </w:tcBorders>
            <w:shd w:val="clear" w:color="auto" w:fill="auto"/>
            <w:noWrap/>
            <w:vAlign w:val="center"/>
            <w:hideMark/>
          </w:tcPr>
          <w:p w14:paraId="637A0F1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0.593</w:t>
            </w:r>
          </w:p>
        </w:tc>
        <w:tc>
          <w:tcPr>
            <w:tcW w:w="240" w:type="pct"/>
            <w:tcBorders>
              <w:top w:val="nil"/>
              <w:left w:val="nil"/>
              <w:bottom w:val="single" w:sz="4" w:space="0" w:color="auto"/>
              <w:right w:val="single" w:sz="4" w:space="0" w:color="auto"/>
            </w:tcBorders>
            <w:shd w:val="clear" w:color="auto" w:fill="auto"/>
            <w:noWrap/>
            <w:vAlign w:val="center"/>
            <w:hideMark/>
          </w:tcPr>
          <w:p w14:paraId="5CA0F55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0.630</w:t>
            </w:r>
          </w:p>
        </w:tc>
        <w:tc>
          <w:tcPr>
            <w:tcW w:w="240" w:type="pct"/>
            <w:tcBorders>
              <w:top w:val="nil"/>
              <w:left w:val="nil"/>
              <w:bottom w:val="single" w:sz="4" w:space="0" w:color="auto"/>
              <w:right w:val="single" w:sz="4" w:space="0" w:color="auto"/>
            </w:tcBorders>
            <w:shd w:val="clear" w:color="auto" w:fill="auto"/>
            <w:noWrap/>
            <w:vAlign w:val="center"/>
            <w:hideMark/>
          </w:tcPr>
          <w:p w14:paraId="25F0CF3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2.050</w:t>
            </w:r>
          </w:p>
        </w:tc>
        <w:tc>
          <w:tcPr>
            <w:tcW w:w="226" w:type="pct"/>
            <w:tcBorders>
              <w:top w:val="nil"/>
              <w:left w:val="nil"/>
              <w:bottom w:val="single" w:sz="4" w:space="0" w:color="auto"/>
              <w:right w:val="single" w:sz="4" w:space="0" w:color="auto"/>
            </w:tcBorders>
            <w:shd w:val="clear" w:color="auto" w:fill="auto"/>
            <w:noWrap/>
            <w:vAlign w:val="center"/>
            <w:hideMark/>
          </w:tcPr>
          <w:p w14:paraId="224B3FB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2.600</w:t>
            </w:r>
          </w:p>
        </w:tc>
        <w:tc>
          <w:tcPr>
            <w:tcW w:w="226" w:type="pct"/>
            <w:tcBorders>
              <w:top w:val="nil"/>
              <w:left w:val="nil"/>
              <w:bottom w:val="single" w:sz="4" w:space="0" w:color="auto"/>
              <w:right w:val="single" w:sz="4" w:space="0" w:color="auto"/>
            </w:tcBorders>
            <w:shd w:val="clear" w:color="auto" w:fill="auto"/>
            <w:noWrap/>
            <w:vAlign w:val="center"/>
            <w:hideMark/>
          </w:tcPr>
          <w:p w14:paraId="3BD7055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2.900</w:t>
            </w:r>
          </w:p>
        </w:tc>
        <w:tc>
          <w:tcPr>
            <w:tcW w:w="226" w:type="pct"/>
            <w:tcBorders>
              <w:top w:val="nil"/>
              <w:left w:val="nil"/>
              <w:bottom w:val="single" w:sz="4" w:space="0" w:color="auto"/>
              <w:right w:val="single" w:sz="4" w:space="0" w:color="auto"/>
            </w:tcBorders>
            <w:shd w:val="clear" w:color="auto" w:fill="auto"/>
            <w:noWrap/>
            <w:vAlign w:val="center"/>
            <w:hideMark/>
          </w:tcPr>
          <w:p w14:paraId="42F4187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3.220</w:t>
            </w:r>
          </w:p>
        </w:tc>
        <w:tc>
          <w:tcPr>
            <w:tcW w:w="226" w:type="pct"/>
            <w:tcBorders>
              <w:top w:val="nil"/>
              <w:left w:val="nil"/>
              <w:bottom w:val="single" w:sz="4" w:space="0" w:color="auto"/>
              <w:right w:val="single" w:sz="4" w:space="0" w:color="auto"/>
            </w:tcBorders>
            <w:shd w:val="clear" w:color="auto" w:fill="auto"/>
            <w:noWrap/>
            <w:vAlign w:val="center"/>
            <w:hideMark/>
          </w:tcPr>
          <w:p w14:paraId="295A985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3.400</w:t>
            </w:r>
          </w:p>
        </w:tc>
        <w:tc>
          <w:tcPr>
            <w:tcW w:w="236" w:type="pct"/>
            <w:tcBorders>
              <w:top w:val="nil"/>
              <w:left w:val="nil"/>
              <w:bottom w:val="single" w:sz="4" w:space="0" w:color="auto"/>
              <w:right w:val="single" w:sz="4" w:space="0" w:color="auto"/>
            </w:tcBorders>
            <w:shd w:val="clear" w:color="auto" w:fill="auto"/>
            <w:noWrap/>
            <w:vAlign w:val="center"/>
            <w:hideMark/>
          </w:tcPr>
          <w:p w14:paraId="1393340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3.424</w:t>
            </w:r>
          </w:p>
        </w:tc>
        <w:tc>
          <w:tcPr>
            <w:tcW w:w="236" w:type="pct"/>
            <w:tcBorders>
              <w:top w:val="nil"/>
              <w:left w:val="nil"/>
              <w:bottom w:val="single" w:sz="4" w:space="0" w:color="auto"/>
              <w:right w:val="single" w:sz="4" w:space="0" w:color="auto"/>
            </w:tcBorders>
            <w:shd w:val="clear" w:color="auto" w:fill="auto"/>
            <w:noWrap/>
            <w:vAlign w:val="center"/>
            <w:hideMark/>
          </w:tcPr>
          <w:p w14:paraId="113F8BA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3.500</w:t>
            </w:r>
          </w:p>
        </w:tc>
        <w:tc>
          <w:tcPr>
            <w:tcW w:w="283" w:type="pct"/>
            <w:tcBorders>
              <w:top w:val="nil"/>
              <w:left w:val="nil"/>
              <w:bottom w:val="single" w:sz="4" w:space="0" w:color="auto"/>
              <w:right w:val="single" w:sz="4" w:space="0" w:color="auto"/>
            </w:tcBorders>
            <w:shd w:val="clear" w:color="auto" w:fill="auto"/>
            <w:noWrap/>
            <w:vAlign w:val="center"/>
            <w:hideMark/>
          </w:tcPr>
          <w:p w14:paraId="4DDDEF8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-0.8</w:t>
            </w:r>
          </w:p>
        </w:tc>
        <w:tc>
          <w:tcPr>
            <w:tcW w:w="258" w:type="pct"/>
            <w:tcBorders>
              <w:top w:val="nil"/>
              <w:left w:val="nil"/>
              <w:bottom w:val="single" w:sz="4" w:space="0" w:color="auto"/>
              <w:right w:val="single" w:sz="4" w:space="0" w:color="auto"/>
            </w:tcBorders>
            <w:shd w:val="clear" w:color="auto" w:fill="auto"/>
            <w:noWrap/>
            <w:vAlign w:val="center"/>
            <w:hideMark/>
          </w:tcPr>
          <w:p w14:paraId="563A975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2.5</w:t>
            </w:r>
          </w:p>
        </w:tc>
      </w:tr>
      <w:tr w:rsidR="00B51AD4" w:rsidRPr="004B4E13" w14:paraId="6D6CB37F"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6135CEDB"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684D890A"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018F2A8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6C5FA4C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2C42674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40</w:t>
            </w:r>
          </w:p>
        </w:tc>
        <w:tc>
          <w:tcPr>
            <w:tcW w:w="237" w:type="pct"/>
            <w:tcBorders>
              <w:top w:val="nil"/>
              <w:left w:val="nil"/>
              <w:bottom w:val="single" w:sz="4" w:space="0" w:color="auto"/>
              <w:right w:val="single" w:sz="4" w:space="0" w:color="auto"/>
            </w:tcBorders>
            <w:shd w:val="clear" w:color="auto" w:fill="auto"/>
            <w:noWrap/>
            <w:vAlign w:val="center"/>
            <w:hideMark/>
          </w:tcPr>
          <w:p w14:paraId="0A80D82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0BF0FCF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2.684</w:t>
            </w:r>
          </w:p>
        </w:tc>
        <w:tc>
          <w:tcPr>
            <w:tcW w:w="208" w:type="pct"/>
            <w:tcBorders>
              <w:top w:val="nil"/>
              <w:left w:val="nil"/>
              <w:bottom w:val="single" w:sz="4" w:space="0" w:color="auto"/>
              <w:right w:val="single" w:sz="4" w:space="0" w:color="auto"/>
            </w:tcBorders>
            <w:shd w:val="clear" w:color="auto" w:fill="auto"/>
            <w:noWrap/>
            <w:vAlign w:val="center"/>
            <w:hideMark/>
          </w:tcPr>
          <w:p w14:paraId="3725CE2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0.930</w:t>
            </w:r>
          </w:p>
        </w:tc>
        <w:tc>
          <w:tcPr>
            <w:tcW w:w="179" w:type="pct"/>
            <w:tcBorders>
              <w:top w:val="nil"/>
              <w:left w:val="nil"/>
              <w:bottom w:val="single" w:sz="4" w:space="0" w:color="auto"/>
              <w:right w:val="single" w:sz="4" w:space="0" w:color="auto"/>
            </w:tcBorders>
            <w:shd w:val="clear" w:color="auto" w:fill="auto"/>
            <w:noWrap/>
            <w:vAlign w:val="center"/>
            <w:hideMark/>
          </w:tcPr>
          <w:p w14:paraId="40616A2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0.350</w:t>
            </w:r>
          </w:p>
        </w:tc>
        <w:tc>
          <w:tcPr>
            <w:tcW w:w="208" w:type="pct"/>
            <w:tcBorders>
              <w:top w:val="nil"/>
              <w:left w:val="nil"/>
              <w:bottom w:val="single" w:sz="4" w:space="0" w:color="auto"/>
              <w:right w:val="single" w:sz="4" w:space="0" w:color="auto"/>
            </w:tcBorders>
            <w:shd w:val="clear" w:color="auto" w:fill="auto"/>
            <w:noWrap/>
            <w:vAlign w:val="center"/>
            <w:hideMark/>
          </w:tcPr>
          <w:p w14:paraId="743253C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0.741</w:t>
            </w:r>
          </w:p>
        </w:tc>
        <w:tc>
          <w:tcPr>
            <w:tcW w:w="240" w:type="pct"/>
            <w:tcBorders>
              <w:top w:val="nil"/>
              <w:left w:val="nil"/>
              <w:bottom w:val="single" w:sz="4" w:space="0" w:color="auto"/>
              <w:right w:val="single" w:sz="4" w:space="0" w:color="auto"/>
            </w:tcBorders>
            <w:shd w:val="clear" w:color="auto" w:fill="auto"/>
            <w:noWrap/>
            <w:vAlign w:val="center"/>
            <w:hideMark/>
          </w:tcPr>
          <w:p w14:paraId="49C4CB9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0.708</w:t>
            </w:r>
          </w:p>
        </w:tc>
        <w:tc>
          <w:tcPr>
            <w:tcW w:w="240" w:type="pct"/>
            <w:tcBorders>
              <w:top w:val="nil"/>
              <w:left w:val="nil"/>
              <w:bottom w:val="single" w:sz="4" w:space="0" w:color="auto"/>
              <w:right w:val="single" w:sz="4" w:space="0" w:color="auto"/>
            </w:tcBorders>
            <w:shd w:val="clear" w:color="auto" w:fill="auto"/>
            <w:noWrap/>
            <w:vAlign w:val="center"/>
            <w:hideMark/>
          </w:tcPr>
          <w:p w14:paraId="1DC23E3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2.300</w:t>
            </w:r>
          </w:p>
        </w:tc>
        <w:tc>
          <w:tcPr>
            <w:tcW w:w="226" w:type="pct"/>
            <w:tcBorders>
              <w:top w:val="nil"/>
              <w:left w:val="nil"/>
              <w:bottom w:val="single" w:sz="4" w:space="0" w:color="auto"/>
              <w:right w:val="single" w:sz="4" w:space="0" w:color="auto"/>
            </w:tcBorders>
            <w:shd w:val="clear" w:color="auto" w:fill="auto"/>
            <w:noWrap/>
            <w:vAlign w:val="center"/>
            <w:hideMark/>
          </w:tcPr>
          <w:p w14:paraId="3FDA655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2.950</w:t>
            </w:r>
          </w:p>
        </w:tc>
        <w:tc>
          <w:tcPr>
            <w:tcW w:w="226" w:type="pct"/>
            <w:tcBorders>
              <w:top w:val="nil"/>
              <w:left w:val="nil"/>
              <w:bottom w:val="single" w:sz="4" w:space="0" w:color="auto"/>
              <w:right w:val="single" w:sz="4" w:space="0" w:color="auto"/>
            </w:tcBorders>
            <w:shd w:val="clear" w:color="auto" w:fill="auto"/>
            <w:noWrap/>
            <w:vAlign w:val="center"/>
            <w:hideMark/>
          </w:tcPr>
          <w:p w14:paraId="386F1A9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3.300</w:t>
            </w:r>
          </w:p>
        </w:tc>
        <w:tc>
          <w:tcPr>
            <w:tcW w:w="226" w:type="pct"/>
            <w:tcBorders>
              <w:top w:val="nil"/>
              <w:left w:val="nil"/>
              <w:bottom w:val="single" w:sz="4" w:space="0" w:color="auto"/>
              <w:right w:val="single" w:sz="4" w:space="0" w:color="auto"/>
            </w:tcBorders>
            <w:shd w:val="clear" w:color="auto" w:fill="auto"/>
            <w:noWrap/>
            <w:vAlign w:val="center"/>
            <w:hideMark/>
          </w:tcPr>
          <w:p w14:paraId="195B039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3.500</w:t>
            </w:r>
          </w:p>
        </w:tc>
        <w:tc>
          <w:tcPr>
            <w:tcW w:w="226" w:type="pct"/>
            <w:tcBorders>
              <w:top w:val="nil"/>
              <w:left w:val="nil"/>
              <w:bottom w:val="single" w:sz="4" w:space="0" w:color="auto"/>
              <w:right w:val="single" w:sz="4" w:space="0" w:color="auto"/>
            </w:tcBorders>
            <w:shd w:val="clear" w:color="auto" w:fill="auto"/>
            <w:noWrap/>
            <w:vAlign w:val="center"/>
            <w:hideMark/>
          </w:tcPr>
          <w:p w14:paraId="53A5ACA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3.815</w:t>
            </w:r>
          </w:p>
        </w:tc>
        <w:tc>
          <w:tcPr>
            <w:tcW w:w="236" w:type="pct"/>
            <w:tcBorders>
              <w:top w:val="nil"/>
              <w:left w:val="nil"/>
              <w:bottom w:val="single" w:sz="4" w:space="0" w:color="auto"/>
              <w:right w:val="single" w:sz="4" w:space="0" w:color="auto"/>
            </w:tcBorders>
            <w:shd w:val="clear" w:color="auto" w:fill="auto"/>
            <w:noWrap/>
            <w:vAlign w:val="center"/>
            <w:hideMark/>
          </w:tcPr>
          <w:p w14:paraId="15DDFCC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4.166</w:t>
            </w:r>
          </w:p>
        </w:tc>
        <w:tc>
          <w:tcPr>
            <w:tcW w:w="236" w:type="pct"/>
            <w:tcBorders>
              <w:top w:val="nil"/>
              <w:left w:val="nil"/>
              <w:bottom w:val="single" w:sz="4" w:space="0" w:color="auto"/>
              <w:right w:val="single" w:sz="4" w:space="0" w:color="auto"/>
            </w:tcBorders>
            <w:shd w:val="clear" w:color="auto" w:fill="auto"/>
            <w:noWrap/>
            <w:vAlign w:val="center"/>
            <w:hideMark/>
          </w:tcPr>
          <w:p w14:paraId="0037444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4.400</w:t>
            </w:r>
          </w:p>
        </w:tc>
        <w:tc>
          <w:tcPr>
            <w:tcW w:w="283" w:type="pct"/>
            <w:tcBorders>
              <w:top w:val="nil"/>
              <w:left w:val="nil"/>
              <w:bottom w:val="single" w:sz="4" w:space="0" w:color="auto"/>
              <w:right w:val="single" w:sz="4" w:space="0" w:color="auto"/>
            </w:tcBorders>
            <w:shd w:val="clear" w:color="auto" w:fill="auto"/>
            <w:noWrap/>
            <w:vAlign w:val="center"/>
            <w:hideMark/>
          </w:tcPr>
          <w:p w14:paraId="6342ED1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w:t>
            </w:r>
          </w:p>
        </w:tc>
        <w:tc>
          <w:tcPr>
            <w:tcW w:w="258" w:type="pct"/>
            <w:tcBorders>
              <w:top w:val="nil"/>
              <w:left w:val="nil"/>
              <w:bottom w:val="single" w:sz="4" w:space="0" w:color="auto"/>
              <w:right w:val="single" w:sz="4" w:space="0" w:color="auto"/>
            </w:tcBorders>
            <w:shd w:val="clear" w:color="auto" w:fill="auto"/>
            <w:noWrap/>
            <w:vAlign w:val="center"/>
            <w:hideMark/>
          </w:tcPr>
          <w:p w14:paraId="198DBBD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2.7</w:t>
            </w:r>
          </w:p>
        </w:tc>
      </w:tr>
      <w:tr w:rsidR="00B51AD4" w:rsidRPr="004B4E13" w14:paraId="79EB05AD"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7E2F0166" w14:textId="3EEFEE50"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K</w:t>
            </w:r>
            <w:r w:rsidRPr="004B4E13">
              <w:rPr>
                <w:rFonts w:eastAsia="Times New Roman" w:cs="Times New Roman"/>
                <w:b/>
                <w:bCs/>
                <w:sz w:val="14"/>
                <w:szCs w:val="14"/>
                <w:vertAlign w:val="subscript"/>
              </w:rPr>
              <w:t xml:space="preserve"> 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55A66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2CDDC37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52A0846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7304F50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39</w:t>
            </w:r>
          </w:p>
        </w:tc>
        <w:tc>
          <w:tcPr>
            <w:tcW w:w="237" w:type="pct"/>
            <w:tcBorders>
              <w:top w:val="nil"/>
              <w:left w:val="nil"/>
              <w:bottom w:val="single" w:sz="4" w:space="0" w:color="auto"/>
              <w:right w:val="single" w:sz="4" w:space="0" w:color="auto"/>
            </w:tcBorders>
            <w:shd w:val="clear" w:color="auto" w:fill="auto"/>
            <w:noWrap/>
            <w:vAlign w:val="center"/>
            <w:hideMark/>
          </w:tcPr>
          <w:p w14:paraId="203A016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6C55059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2.223</w:t>
            </w:r>
          </w:p>
        </w:tc>
        <w:tc>
          <w:tcPr>
            <w:tcW w:w="208" w:type="pct"/>
            <w:tcBorders>
              <w:top w:val="nil"/>
              <w:left w:val="nil"/>
              <w:bottom w:val="single" w:sz="4" w:space="0" w:color="auto"/>
              <w:right w:val="single" w:sz="4" w:space="0" w:color="auto"/>
            </w:tcBorders>
            <w:shd w:val="clear" w:color="auto" w:fill="auto"/>
            <w:noWrap/>
            <w:vAlign w:val="center"/>
            <w:hideMark/>
          </w:tcPr>
          <w:p w14:paraId="14C35F2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1.020</w:t>
            </w:r>
          </w:p>
        </w:tc>
        <w:tc>
          <w:tcPr>
            <w:tcW w:w="179" w:type="pct"/>
            <w:tcBorders>
              <w:top w:val="nil"/>
              <w:left w:val="nil"/>
              <w:bottom w:val="single" w:sz="4" w:space="0" w:color="auto"/>
              <w:right w:val="single" w:sz="4" w:space="0" w:color="auto"/>
            </w:tcBorders>
            <w:shd w:val="clear" w:color="auto" w:fill="auto"/>
            <w:noWrap/>
            <w:vAlign w:val="center"/>
            <w:hideMark/>
          </w:tcPr>
          <w:p w14:paraId="2625F5C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0.460</w:t>
            </w:r>
          </w:p>
        </w:tc>
        <w:tc>
          <w:tcPr>
            <w:tcW w:w="208" w:type="pct"/>
            <w:tcBorders>
              <w:top w:val="nil"/>
              <w:left w:val="nil"/>
              <w:bottom w:val="single" w:sz="4" w:space="0" w:color="auto"/>
              <w:right w:val="single" w:sz="4" w:space="0" w:color="auto"/>
            </w:tcBorders>
            <w:shd w:val="clear" w:color="auto" w:fill="auto"/>
            <w:noWrap/>
            <w:vAlign w:val="center"/>
            <w:hideMark/>
          </w:tcPr>
          <w:p w14:paraId="19524C8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0.593</w:t>
            </w:r>
          </w:p>
        </w:tc>
        <w:tc>
          <w:tcPr>
            <w:tcW w:w="240" w:type="pct"/>
            <w:tcBorders>
              <w:top w:val="nil"/>
              <w:left w:val="nil"/>
              <w:bottom w:val="single" w:sz="4" w:space="0" w:color="auto"/>
              <w:right w:val="single" w:sz="4" w:space="0" w:color="auto"/>
            </w:tcBorders>
            <w:shd w:val="clear" w:color="auto" w:fill="auto"/>
            <w:noWrap/>
            <w:vAlign w:val="center"/>
            <w:hideMark/>
          </w:tcPr>
          <w:p w14:paraId="054F89B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0.317</w:t>
            </w:r>
          </w:p>
        </w:tc>
        <w:tc>
          <w:tcPr>
            <w:tcW w:w="240" w:type="pct"/>
            <w:tcBorders>
              <w:top w:val="nil"/>
              <w:left w:val="nil"/>
              <w:bottom w:val="single" w:sz="4" w:space="0" w:color="auto"/>
              <w:right w:val="single" w:sz="4" w:space="0" w:color="auto"/>
            </w:tcBorders>
            <w:shd w:val="clear" w:color="auto" w:fill="auto"/>
            <w:noWrap/>
            <w:vAlign w:val="center"/>
            <w:hideMark/>
          </w:tcPr>
          <w:p w14:paraId="5763698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1.900</w:t>
            </w:r>
          </w:p>
        </w:tc>
        <w:tc>
          <w:tcPr>
            <w:tcW w:w="226" w:type="pct"/>
            <w:tcBorders>
              <w:top w:val="nil"/>
              <w:left w:val="nil"/>
              <w:bottom w:val="single" w:sz="4" w:space="0" w:color="auto"/>
              <w:right w:val="single" w:sz="4" w:space="0" w:color="auto"/>
            </w:tcBorders>
            <w:shd w:val="clear" w:color="auto" w:fill="auto"/>
            <w:noWrap/>
            <w:vAlign w:val="center"/>
            <w:hideMark/>
          </w:tcPr>
          <w:p w14:paraId="1BD357E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2.400</w:t>
            </w:r>
          </w:p>
        </w:tc>
        <w:tc>
          <w:tcPr>
            <w:tcW w:w="226" w:type="pct"/>
            <w:tcBorders>
              <w:top w:val="nil"/>
              <w:left w:val="nil"/>
              <w:bottom w:val="single" w:sz="4" w:space="0" w:color="auto"/>
              <w:right w:val="single" w:sz="4" w:space="0" w:color="auto"/>
            </w:tcBorders>
            <w:shd w:val="clear" w:color="auto" w:fill="auto"/>
            <w:noWrap/>
            <w:vAlign w:val="center"/>
            <w:hideMark/>
          </w:tcPr>
          <w:p w14:paraId="15DFEAD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2.800</w:t>
            </w:r>
          </w:p>
        </w:tc>
        <w:tc>
          <w:tcPr>
            <w:tcW w:w="226" w:type="pct"/>
            <w:tcBorders>
              <w:top w:val="nil"/>
              <w:left w:val="nil"/>
              <w:bottom w:val="single" w:sz="4" w:space="0" w:color="auto"/>
              <w:right w:val="single" w:sz="4" w:space="0" w:color="auto"/>
            </w:tcBorders>
            <w:shd w:val="clear" w:color="auto" w:fill="auto"/>
            <w:noWrap/>
            <w:vAlign w:val="center"/>
            <w:hideMark/>
          </w:tcPr>
          <w:p w14:paraId="4A40531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3.400</w:t>
            </w:r>
          </w:p>
        </w:tc>
        <w:tc>
          <w:tcPr>
            <w:tcW w:w="226" w:type="pct"/>
            <w:tcBorders>
              <w:top w:val="nil"/>
              <w:left w:val="nil"/>
              <w:bottom w:val="single" w:sz="4" w:space="0" w:color="auto"/>
              <w:right w:val="single" w:sz="4" w:space="0" w:color="auto"/>
            </w:tcBorders>
            <w:shd w:val="clear" w:color="auto" w:fill="auto"/>
            <w:noWrap/>
            <w:vAlign w:val="center"/>
            <w:hideMark/>
          </w:tcPr>
          <w:p w14:paraId="20C0097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3.920</w:t>
            </w:r>
          </w:p>
        </w:tc>
        <w:tc>
          <w:tcPr>
            <w:tcW w:w="236" w:type="pct"/>
            <w:tcBorders>
              <w:top w:val="nil"/>
              <w:left w:val="nil"/>
              <w:bottom w:val="single" w:sz="4" w:space="0" w:color="auto"/>
              <w:right w:val="single" w:sz="4" w:space="0" w:color="auto"/>
            </w:tcBorders>
            <w:shd w:val="clear" w:color="auto" w:fill="auto"/>
            <w:noWrap/>
            <w:vAlign w:val="center"/>
            <w:hideMark/>
          </w:tcPr>
          <w:p w14:paraId="02382D5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4.100</w:t>
            </w:r>
          </w:p>
        </w:tc>
        <w:tc>
          <w:tcPr>
            <w:tcW w:w="236" w:type="pct"/>
            <w:tcBorders>
              <w:top w:val="nil"/>
              <w:left w:val="nil"/>
              <w:bottom w:val="single" w:sz="4" w:space="0" w:color="auto"/>
              <w:right w:val="single" w:sz="4" w:space="0" w:color="auto"/>
            </w:tcBorders>
            <w:shd w:val="clear" w:color="auto" w:fill="auto"/>
            <w:noWrap/>
            <w:vAlign w:val="center"/>
            <w:hideMark/>
          </w:tcPr>
          <w:p w14:paraId="402F456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4.100</w:t>
            </w:r>
          </w:p>
        </w:tc>
        <w:tc>
          <w:tcPr>
            <w:tcW w:w="283" w:type="pct"/>
            <w:tcBorders>
              <w:top w:val="nil"/>
              <w:left w:val="nil"/>
              <w:bottom w:val="single" w:sz="4" w:space="0" w:color="auto"/>
              <w:right w:val="single" w:sz="4" w:space="0" w:color="auto"/>
            </w:tcBorders>
            <w:shd w:val="clear" w:color="auto" w:fill="auto"/>
            <w:noWrap/>
            <w:vAlign w:val="center"/>
            <w:hideMark/>
          </w:tcPr>
          <w:p w14:paraId="70867D7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-0.4</w:t>
            </w:r>
          </w:p>
        </w:tc>
        <w:tc>
          <w:tcPr>
            <w:tcW w:w="258" w:type="pct"/>
            <w:tcBorders>
              <w:top w:val="nil"/>
              <w:left w:val="nil"/>
              <w:bottom w:val="single" w:sz="4" w:space="0" w:color="auto"/>
              <w:right w:val="single" w:sz="4" w:space="0" w:color="auto"/>
            </w:tcBorders>
            <w:shd w:val="clear" w:color="auto" w:fill="auto"/>
            <w:noWrap/>
            <w:vAlign w:val="center"/>
            <w:hideMark/>
          </w:tcPr>
          <w:p w14:paraId="728881D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2.7</w:t>
            </w:r>
          </w:p>
        </w:tc>
      </w:tr>
      <w:tr w:rsidR="00B51AD4" w:rsidRPr="004B4E13" w14:paraId="7FE59B1B"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4845AA92"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33AD6C18"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1F18B26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11800F0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0.17</w:t>
            </w:r>
          </w:p>
        </w:tc>
        <w:tc>
          <w:tcPr>
            <w:tcW w:w="136" w:type="pct"/>
            <w:tcBorders>
              <w:top w:val="nil"/>
              <w:left w:val="nil"/>
              <w:bottom w:val="single" w:sz="4" w:space="0" w:color="auto"/>
              <w:right w:val="single" w:sz="4" w:space="0" w:color="auto"/>
            </w:tcBorders>
            <w:shd w:val="clear" w:color="auto" w:fill="auto"/>
            <w:noWrap/>
            <w:vAlign w:val="center"/>
            <w:hideMark/>
          </w:tcPr>
          <w:p w14:paraId="78CD469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40</w:t>
            </w:r>
          </w:p>
        </w:tc>
        <w:tc>
          <w:tcPr>
            <w:tcW w:w="237" w:type="pct"/>
            <w:tcBorders>
              <w:top w:val="nil"/>
              <w:left w:val="nil"/>
              <w:bottom w:val="single" w:sz="4" w:space="0" w:color="auto"/>
              <w:right w:val="single" w:sz="4" w:space="0" w:color="auto"/>
            </w:tcBorders>
            <w:shd w:val="clear" w:color="auto" w:fill="auto"/>
            <w:noWrap/>
            <w:vAlign w:val="center"/>
            <w:hideMark/>
          </w:tcPr>
          <w:p w14:paraId="761956B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4521425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3.413</w:t>
            </w:r>
          </w:p>
        </w:tc>
        <w:tc>
          <w:tcPr>
            <w:tcW w:w="208" w:type="pct"/>
            <w:tcBorders>
              <w:top w:val="nil"/>
              <w:left w:val="nil"/>
              <w:bottom w:val="single" w:sz="4" w:space="0" w:color="auto"/>
              <w:right w:val="single" w:sz="4" w:space="0" w:color="auto"/>
            </w:tcBorders>
            <w:shd w:val="clear" w:color="auto" w:fill="auto"/>
            <w:noWrap/>
            <w:vAlign w:val="center"/>
            <w:hideMark/>
          </w:tcPr>
          <w:p w14:paraId="27FAC79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1.980</w:t>
            </w:r>
          </w:p>
        </w:tc>
        <w:tc>
          <w:tcPr>
            <w:tcW w:w="179" w:type="pct"/>
            <w:tcBorders>
              <w:top w:val="nil"/>
              <w:left w:val="nil"/>
              <w:bottom w:val="single" w:sz="4" w:space="0" w:color="auto"/>
              <w:right w:val="single" w:sz="4" w:space="0" w:color="auto"/>
            </w:tcBorders>
            <w:shd w:val="clear" w:color="auto" w:fill="auto"/>
            <w:noWrap/>
            <w:vAlign w:val="center"/>
            <w:hideMark/>
          </w:tcPr>
          <w:p w14:paraId="5AC6D5D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0.580</w:t>
            </w:r>
          </w:p>
        </w:tc>
        <w:tc>
          <w:tcPr>
            <w:tcW w:w="208" w:type="pct"/>
            <w:tcBorders>
              <w:top w:val="nil"/>
              <w:left w:val="nil"/>
              <w:bottom w:val="single" w:sz="4" w:space="0" w:color="auto"/>
              <w:right w:val="single" w:sz="4" w:space="0" w:color="auto"/>
            </w:tcBorders>
            <w:shd w:val="clear" w:color="auto" w:fill="auto"/>
            <w:noWrap/>
            <w:vAlign w:val="center"/>
            <w:hideMark/>
          </w:tcPr>
          <w:p w14:paraId="1906CD5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2.224</w:t>
            </w:r>
          </w:p>
        </w:tc>
        <w:tc>
          <w:tcPr>
            <w:tcW w:w="240" w:type="pct"/>
            <w:tcBorders>
              <w:top w:val="nil"/>
              <w:left w:val="nil"/>
              <w:bottom w:val="single" w:sz="4" w:space="0" w:color="auto"/>
              <w:right w:val="single" w:sz="4" w:space="0" w:color="auto"/>
            </w:tcBorders>
            <w:shd w:val="clear" w:color="auto" w:fill="auto"/>
            <w:noWrap/>
            <w:vAlign w:val="center"/>
            <w:hideMark/>
          </w:tcPr>
          <w:p w14:paraId="34FF239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0.171</w:t>
            </w:r>
          </w:p>
        </w:tc>
        <w:tc>
          <w:tcPr>
            <w:tcW w:w="240" w:type="pct"/>
            <w:tcBorders>
              <w:top w:val="nil"/>
              <w:left w:val="nil"/>
              <w:bottom w:val="single" w:sz="4" w:space="0" w:color="auto"/>
              <w:right w:val="single" w:sz="4" w:space="0" w:color="auto"/>
            </w:tcBorders>
            <w:shd w:val="clear" w:color="auto" w:fill="auto"/>
            <w:noWrap/>
            <w:vAlign w:val="center"/>
            <w:hideMark/>
          </w:tcPr>
          <w:p w14:paraId="3B064F0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2.500</w:t>
            </w:r>
          </w:p>
        </w:tc>
        <w:tc>
          <w:tcPr>
            <w:tcW w:w="226" w:type="pct"/>
            <w:tcBorders>
              <w:top w:val="nil"/>
              <w:left w:val="nil"/>
              <w:bottom w:val="single" w:sz="4" w:space="0" w:color="auto"/>
              <w:right w:val="single" w:sz="4" w:space="0" w:color="auto"/>
            </w:tcBorders>
            <w:shd w:val="clear" w:color="auto" w:fill="auto"/>
            <w:noWrap/>
            <w:vAlign w:val="center"/>
            <w:hideMark/>
          </w:tcPr>
          <w:p w14:paraId="7C125ED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3.100</w:t>
            </w:r>
          </w:p>
        </w:tc>
        <w:tc>
          <w:tcPr>
            <w:tcW w:w="226" w:type="pct"/>
            <w:tcBorders>
              <w:top w:val="nil"/>
              <w:left w:val="nil"/>
              <w:bottom w:val="single" w:sz="4" w:space="0" w:color="auto"/>
              <w:right w:val="single" w:sz="4" w:space="0" w:color="auto"/>
            </w:tcBorders>
            <w:shd w:val="clear" w:color="auto" w:fill="auto"/>
            <w:noWrap/>
            <w:vAlign w:val="center"/>
            <w:hideMark/>
          </w:tcPr>
          <w:p w14:paraId="67CE1B4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4.825</w:t>
            </w:r>
          </w:p>
        </w:tc>
        <w:tc>
          <w:tcPr>
            <w:tcW w:w="226" w:type="pct"/>
            <w:tcBorders>
              <w:top w:val="nil"/>
              <w:left w:val="nil"/>
              <w:bottom w:val="single" w:sz="4" w:space="0" w:color="auto"/>
              <w:right w:val="single" w:sz="4" w:space="0" w:color="auto"/>
            </w:tcBorders>
            <w:shd w:val="clear" w:color="auto" w:fill="auto"/>
            <w:noWrap/>
            <w:vAlign w:val="center"/>
            <w:hideMark/>
          </w:tcPr>
          <w:p w14:paraId="68F9484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5.400</w:t>
            </w:r>
          </w:p>
        </w:tc>
        <w:tc>
          <w:tcPr>
            <w:tcW w:w="226" w:type="pct"/>
            <w:tcBorders>
              <w:top w:val="nil"/>
              <w:left w:val="nil"/>
              <w:bottom w:val="single" w:sz="4" w:space="0" w:color="auto"/>
              <w:right w:val="single" w:sz="4" w:space="0" w:color="auto"/>
            </w:tcBorders>
            <w:shd w:val="clear" w:color="auto" w:fill="auto"/>
            <w:noWrap/>
            <w:vAlign w:val="center"/>
            <w:hideMark/>
          </w:tcPr>
          <w:p w14:paraId="3E56FC0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6.250</w:t>
            </w:r>
          </w:p>
        </w:tc>
        <w:tc>
          <w:tcPr>
            <w:tcW w:w="236" w:type="pct"/>
            <w:tcBorders>
              <w:top w:val="nil"/>
              <w:left w:val="nil"/>
              <w:bottom w:val="single" w:sz="4" w:space="0" w:color="auto"/>
              <w:right w:val="single" w:sz="4" w:space="0" w:color="auto"/>
            </w:tcBorders>
            <w:shd w:val="clear" w:color="auto" w:fill="auto"/>
            <w:noWrap/>
            <w:vAlign w:val="center"/>
            <w:hideMark/>
          </w:tcPr>
          <w:p w14:paraId="2A0F546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7.574</w:t>
            </w:r>
          </w:p>
        </w:tc>
        <w:tc>
          <w:tcPr>
            <w:tcW w:w="236" w:type="pct"/>
            <w:tcBorders>
              <w:top w:val="nil"/>
              <w:left w:val="nil"/>
              <w:bottom w:val="single" w:sz="4" w:space="0" w:color="auto"/>
              <w:right w:val="single" w:sz="4" w:space="0" w:color="auto"/>
            </w:tcBorders>
            <w:shd w:val="clear" w:color="auto" w:fill="auto"/>
            <w:noWrap/>
            <w:vAlign w:val="center"/>
            <w:hideMark/>
          </w:tcPr>
          <w:p w14:paraId="29261F0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8.900</w:t>
            </w:r>
          </w:p>
        </w:tc>
        <w:tc>
          <w:tcPr>
            <w:tcW w:w="283" w:type="pct"/>
            <w:tcBorders>
              <w:top w:val="nil"/>
              <w:left w:val="nil"/>
              <w:bottom w:val="single" w:sz="4" w:space="0" w:color="auto"/>
              <w:right w:val="single" w:sz="4" w:space="0" w:color="auto"/>
            </w:tcBorders>
            <w:shd w:val="clear" w:color="auto" w:fill="auto"/>
            <w:noWrap/>
            <w:vAlign w:val="center"/>
            <w:hideMark/>
          </w:tcPr>
          <w:p w14:paraId="3680418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w:t>
            </w:r>
          </w:p>
        </w:tc>
        <w:tc>
          <w:tcPr>
            <w:tcW w:w="258" w:type="pct"/>
            <w:tcBorders>
              <w:top w:val="nil"/>
              <w:left w:val="nil"/>
              <w:bottom w:val="single" w:sz="4" w:space="0" w:color="auto"/>
              <w:right w:val="single" w:sz="4" w:space="0" w:color="auto"/>
            </w:tcBorders>
            <w:shd w:val="clear" w:color="auto" w:fill="auto"/>
            <w:noWrap/>
            <w:vAlign w:val="center"/>
            <w:hideMark/>
          </w:tcPr>
          <w:p w14:paraId="715FB66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3.1</w:t>
            </w:r>
          </w:p>
        </w:tc>
      </w:tr>
      <w:tr w:rsidR="00B51AD4" w:rsidRPr="004B4E13" w14:paraId="43B4FFB9"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267C473B" w14:textId="761BB2BA"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K</w:t>
            </w:r>
            <w:r w:rsidRPr="004B4E13">
              <w:rPr>
                <w:rFonts w:eastAsia="Times New Roman" w:cs="Times New Roman"/>
                <w:b/>
                <w:bCs/>
                <w:sz w:val="14"/>
                <w:szCs w:val="14"/>
                <w:vertAlign w:val="subscript"/>
              </w:rPr>
              <w:t xml:space="preserve"> D</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C575F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1A4BE5F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6CC20F0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0.06</w:t>
            </w:r>
          </w:p>
        </w:tc>
        <w:tc>
          <w:tcPr>
            <w:tcW w:w="136" w:type="pct"/>
            <w:tcBorders>
              <w:top w:val="nil"/>
              <w:left w:val="nil"/>
              <w:bottom w:val="single" w:sz="4" w:space="0" w:color="auto"/>
              <w:right w:val="single" w:sz="4" w:space="0" w:color="auto"/>
            </w:tcBorders>
            <w:shd w:val="clear" w:color="auto" w:fill="auto"/>
            <w:noWrap/>
            <w:vAlign w:val="center"/>
            <w:hideMark/>
          </w:tcPr>
          <w:p w14:paraId="6BC707E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39</w:t>
            </w:r>
          </w:p>
        </w:tc>
        <w:tc>
          <w:tcPr>
            <w:tcW w:w="237" w:type="pct"/>
            <w:tcBorders>
              <w:top w:val="nil"/>
              <w:left w:val="nil"/>
              <w:bottom w:val="single" w:sz="4" w:space="0" w:color="auto"/>
              <w:right w:val="single" w:sz="4" w:space="0" w:color="auto"/>
            </w:tcBorders>
            <w:shd w:val="clear" w:color="auto" w:fill="auto"/>
            <w:noWrap/>
            <w:vAlign w:val="center"/>
            <w:hideMark/>
          </w:tcPr>
          <w:p w14:paraId="4D8842D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7F7975B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1.942</w:t>
            </w:r>
          </w:p>
        </w:tc>
        <w:tc>
          <w:tcPr>
            <w:tcW w:w="208" w:type="pct"/>
            <w:tcBorders>
              <w:top w:val="nil"/>
              <w:left w:val="nil"/>
              <w:bottom w:val="single" w:sz="4" w:space="0" w:color="auto"/>
              <w:right w:val="single" w:sz="4" w:space="0" w:color="auto"/>
            </w:tcBorders>
            <w:shd w:val="clear" w:color="auto" w:fill="auto"/>
            <w:noWrap/>
            <w:vAlign w:val="center"/>
            <w:hideMark/>
          </w:tcPr>
          <w:p w14:paraId="71A6DDF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0.920</w:t>
            </w:r>
          </w:p>
        </w:tc>
        <w:tc>
          <w:tcPr>
            <w:tcW w:w="179" w:type="pct"/>
            <w:tcBorders>
              <w:top w:val="nil"/>
              <w:left w:val="nil"/>
              <w:bottom w:val="single" w:sz="4" w:space="0" w:color="auto"/>
              <w:right w:val="single" w:sz="4" w:space="0" w:color="auto"/>
            </w:tcBorders>
            <w:shd w:val="clear" w:color="auto" w:fill="auto"/>
            <w:noWrap/>
            <w:vAlign w:val="center"/>
            <w:hideMark/>
          </w:tcPr>
          <w:p w14:paraId="299EA5A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0.470</w:t>
            </w:r>
          </w:p>
        </w:tc>
        <w:tc>
          <w:tcPr>
            <w:tcW w:w="208" w:type="pct"/>
            <w:tcBorders>
              <w:top w:val="nil"/>
              <w:left w:val="nil"/>
              <w:bottom w:val="single" w:sz="4" w:space="0" w:color="auto"/>
              <w:right w:val="single" w:sz="4" w:space="0" w:color="auto"/>
            </w:tcBorders>
            <w:shd w:val="clear" w:color="auto" w:fill="auto"/>
            <w:noWrap/>
            <w:vAlign w:val="center"/>
            <w:hideMark/>
          </w:tcPr>
          <w:p w14:paraId="4645A57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0.741</w:t>
            </w:r>
          </w:p>
        </w:tc>
        <w:tc>
          <w:tcPr>
            <w:tcW w:w="240" w:type="pct"/>
            <w:tcBorders>
              <w:top w:val="nil"/>
              <w:left w:val="nil"/>
              <w:bottom w:val="single" w:sz="4" w:space="0" w:color="auto"/>
              <w:right w:val="single" w:sz="4" w:space="0" w:color="auto"/>
            </w:tcBorders>
            <w:shd w:val="clear" w:color="auto" w:fill="auto"/>
            <w:noWrap/>
            <w:vAlign w:val="center"/>
            <w:hideMark/>
          </w:tcPr>
          <w:p w14:paraId="78E905F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0.150</w:t>
            </w:r>
          </w:p>
        </w:tc>
        <w:tc>
          <w:tcPr>
            <w:tcW w:w="240" w:type="pct"/>
            <w:tcBorders>
              <w:top w:val="nil"/>
              <w:left w:val="nil"/>
              <w:bottom w:val="single" w:sz="4" w:space="0" w:color="auto"/>
              <w:right w:val="single" w:sz="4" w:space="0" w:color="auto"/>
            </w:tcBorders>
            <w:shd w:val="clear" w:color="auto" w:fill="auto"/>
            <w:noWrap/>
            <w:vAlign w:val="center"/>
            <w:hideMark/>
          </w:tcPr>
          <w:p w14:paraId="1E95CE3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1.700</w:t>
            </w:r>
          </w:p>
        </w:tc>
        <w:tc>
          <w:tcPr>
            <w:tcW w:w="226" w:type="pct"/>
            <w:tcBorders>
              <w:top w:val="nil"/>
              <w:left w:val="nil"/>
              <w:bottom w:val="single" w:sz="4" w:space="0" w:color="auto"/>
              <w:right w:val="single" w:sz="4" w:space="0" w:color="auto"/>
            </w:tcBorders>
            <w:shd w:val="clear" w:color="auto" w:fill="auto"/>
            <w:noWrap/>
            <w:vAlign w:val="center"/>
            <w:hideMark/>
          </w:tcPr>
          <w:p w14:paraId="7415ABF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1.900</w:t>
            </w:r>
          </w:p>
        </w:tc>
        <w:tc>
          <w:tcPr>
            <w:tcW w:w="226" w:type="pct"/>
            <w:tcBorders>
              <w:top w:val="nil"/>
              <w:left w:val="nil"/>
              <w:bottom w:val="single" w:sz="4" w:space="0" w:color="auto"/>
              <w:right w:val="single" w:sz="4" w:space="0" w:color="auto"/>
            </w:tcBorders>
            <w:shd w:val="clear" w:color="auto" w:fill="auto"/>
            <w:noWrap/>
            <w:vAlign w:val="center"/>
            <w:hideMark/>
          </w:tcPr>
          <w:p w14:paraId="7E73DAB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2.550</w:t>
            </w:r>
          </w:p>
        </w:tc>
        <w:tc>
          <w:tcPr>
            <w:tcW w:w="226" w:type="pct"/>
            <w:tcBorders>
              <w:top w:val="nil"/>
              <w:left w:val="nil"/>
              <w:bottom w:val="single" w:sz="4" w:space="0" w:color="auto"/>
              <w:right w:val="single" w:sz="4" w:space="0" w:color="auto"/>
            </w:tcBorders>
            <w:shd w:val="clear" w:color="auto" w:fill="auto"/>
            <w:noWrap/>
            <w:vAlign w:val="center"/>
            <w:hideMark/>
          </w:tcPr>
          <w:p w14:paraId="3D9B1F4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2.880</w:t>
            </w:r>
          </w:p>
        </w:tc>
        <w:tc>
          <w:tcPr>
            <w:tcW w:w="226" w:type="pct"/>
            <w:tcBorders>
              <w:top w:val="nil"/>
              <w:left w:val="nil"/>
              <w:bottom w:val="single" w:sz="4" w:space="0" w:color="auto"/>
              <w:right w:val="single" w:sz="4" w:space="0" w:color="auto"/>
            </w:tcBorders>
            <w:shd w:val="clear" w:color="auto" w:fill="auto"/>
            <w:noWrap/>
            <w:vAlign w:val="center"/>
            <w:hideMark/>
          </w:tcPr>
          <w:p w14:paraId="030B136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3.220</w:t>
            </w:r>
          </w:p>
        </w:tc>
        <w:tc>
          <w:tcPr>
            <w:tcW w:w="236" w:type="pct"/>
            <w:tcBorders>
              <w:top w:val="nil"/>
              <w:left w:val="nil"/>
              <w:bottom w:val="single" w:sz="4" w:space="0" w:color="auto"/>
              <w:right w:val="single" w:sz="4" w:space="0" w:color="auto"/>
            </w:tcBorders>
            <w:shd w:val="clear" w:color="auto" w:fill="auto"/>
            <w:noWrap/>
            <w:vAlign w:val="center"/>
            <w:hideMark/>
          </w:tcPr>
          <w:p w14:paraId="5AF4038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3.568</w:t>
            </w:r>
          </w:p>
        </w:tc>
        <w:tc>
          <w:tcPr>
            <w:tcW w:w="236" w:type="pct"/>
            <w:tcBorders>
              <w:top w:val="nil"/>
              <w:left w:val="nil"/>
              <w:bottom w:val="single" w:sz="4" w:space="0" w:color="auto"/>
              <w:right w:val="single" w:sz="4" w:space="0" w:color="auto"/>
            </w:tcBorders>
            <w:shd w:val="clear" w:color="auto" w:fill="auto"/>
            <w:noWrap/>
            <w:vAlign w:val="center"/>
            <w:hideMark/>
          </w:tcPr>
          <w:p w14:paraId="5E3812D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4.100</w:t>
            </w:r>
          </w:p>
        </w:tc>
        <w:tc>
          <w:tcPr>
            <w:tcW w:w="283" w:type="pct"/>
            <w:tcBorders>
              <w:top w:val="nil"/>
              <w:left w:val="nil"/>
              <w:bottom w:val="single" w:sz="4" w:space="0" w:color="auto"/>
              <w:right w:val="single" w:sz="4" w:space="0" w:color="auto"/>
            </w:tcBorders>
            <w:shd w:val="clear" w:color="auto" w:fill="auto"/>
            <w:noWrap/>
            <w:vAlign w:val="center"/>
            <w:hideMark/>
          </w:tcPr>
          <w:p w14:paraId="283850F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w:t>
            </w:r>
          </w:p>
        </w:tc>
        <w:tc>
          <w:tcPr>
            <w:tcW w:w="258" w:type="pct"/>
            <w:tcBorders>
              <w:top w:val="nil"/>
              <w:left w:val="nil"/>
              <w:bottom w:val="single" w:sz="4" w:space="0" w:color="auto"/>
              <w:right w:val="single" w:sz="4" w:space="0" w:color="auto"/>
            </w:tcBorders>
            <w:shd w:val="clear" w:color="auto" w:fill="auto"/>
            <w:noWrap/>
            <w:vAlign w:val="center"/>
            <w:hideMark/>
          </w:tcPr>
          <w:p w14:paraId="13872C2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2.9</w:t>
            </w:r>
          </w:p>
        </w:tc>
      </w:tr>
      <w:tr w:rsidR="00B51AD4" w:rsidRPr="004B4E13" w14:paraId="5E23AD7D"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11C34137"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0AA988C4"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24F07A0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3885580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6E8F9C7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40</w:t>
            </w:r>
          </w:p>
        </w:tc>
        <w:tc>
          <w:tcPr>
            <w:tcW w:w="237" w:type="pct"/>
            <w:tcBorders>
              <w:top w:val="nil"/>
              <w:left w:val="nil"/>
              <w:bottom w:val="single" w:sz="4" w:space="0" w:color="auto"/>
              <w:right w:val="single" w:sz="4" w:space="0" w:color="auto"/>
            </w:tcBorders>
            <w:shd w:val="clear" w:color="auto" w:fill="auto"/>
            <w:noWrap/>
            <w:vAlign w:val="center"/>
            <w:hideMark/>
          </w:tcPr>
          <w:p w14:paraId="1672BF2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4B1CE68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2.782</w:t>
            </w:r>
          </w:p>
        </w:tc>
        <w:tc>
          <w:tcPr>
            <w:tcW w:w="208" w:type="pct"/>
            <w:tcBorders>
              <w:top w:val="nil"/>
              <w:left w:val="nil"/>
              <w:bottom w:val="single" w:sz="4" w:space="0" w:color="auto"/>
              <w:right w:val="single" w:sz="4" w:space="0" w:color="auto"/>
            </w:tcBorders>
            <w:shd w:val="clear" w:color="auto" w:fill="auto"/>
            <w:noWrap/>
            <w:vAlign w:val="center"/>
            <w:hideMark/>
          </w:tcPr>
          <w:p w14:paraId="2EC3D5C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1.520</w:t>
            </w:r>
          </w:p>
        </w:tc>
        <w:tc>
          <w:tcPr>
            <w:tcW w:w="179" w:type="pct"/>
            <w:tcBorders>
              <w:top w:val="nil"/>
              <w:left w:val="nil"/>
              <w:bottom w:val="single" w:sz="4" w:space="0" w:color="auto"/>
              <w:right w:val="single" w:sz="4" w:space="0" w:color="auto"/>
            </w:tcBorders>
            <w:shd w:val="clear" w:color="auto" w:fill="auto"/>
            <w:noWrap/>
            <w:vAlign w:val="center"/>
            <w:hideMark/>
          </w:tcPr>
          <w:p w14:paraId="29EE0BB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0.550</w:t>
            </w:r>
          </w:p>
        </w:tc>
        <w:tc>
          <w:tcPr>
            <w:tcW w:w="208" w:type="pct"/>
            <w:tcBorders>
              <w:top w:val="nil"/>
              <w:left w:val="nil"/>
              <w:bottom w:val="single" w:sz="4" w:space="0" w:color="auto"/>
              <w:right w:val="single" w:sz="4" w:space="0" w:color="auto"/>
            </w:tcBorders>
            <w:shd w:val="clear" w:color="auto" w:fill="auto"/>
            <w:noWrap/>
            <w:vAlign w:val="center"/>
            <w:hideMark/>
          </w:tcPr>
          <w:p w14:paraId="2C452B9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1.779</w:t>
            </w:r>
          </w:p>
        </w:tc>
        <w:tc>
          <w:tcPr>
            <w:tcW w:w="240" w:type="pct"/>
            <w:tcBorders>
              <w:top w:val="nil"/>
              <w:left w:val="nil"/>
              <w:bottom w:val="single" w:sz="4" w:space="0" w:color="auto"/>
              <w:right w:val="single" w:sz="4" w:space="0" w:color="auto"/>
            </w:tcBorders>
            <w:shd w:val="clear" w:color="auto" w:fill="auto"/>
            <w:noWrap/>
            <w:vAlign w:val="center"/>
            <w:hideMark/>
          </w:tcPr>
          <w:p w14:paraId="74A57F0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0.108</w:t>
            </w:r>
          </w:p>
        </w:tc>
        <w:tc>
          <w:tcPr>
            <w:tcW w:w="240" w:type="pct"/>
            <w:tcBorders>
              <w:top w:val="nil"/>
              <w:left w:val="nil"/>
              <w:bottom w:val="single" w:sz="4" w:space="0" w:color="auto"/>
              <w:right w:val="single" w:sz="4" w:space="0" w:color="auto"/>
            </w:tcBorders>
            <w:shd w:val="clear" w:color="auto" w:fill="auto"/>
            <w:noWrap/>
            <w:vAlign w:val="center"/>
            <w:hideMark/>
          </w:tcPr>
          <w:p w14:paraId="0C079E4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2.050</w:t>
            </w:r>
          </w:p>
        </w:tc>
        <w:tc>
          <w:tcPr>
            <w:tcW w:w="226" w:type="pct"/>
            <w:tcBorders>
              <w:top w:val="nil"/>
              <w:left w:val="nil"/>
              <w:bottom w:val="single" w:sz="4" w:space="0" w:color="auto"/>
              <w:right w:val="single" w:sz="4" w:space="0" w:color="auto"/>
            </w:tcBorders>
            <w:shd w:val="clear" w:color="auto" w:fill="auto"/>
            <w:noWrap/>
            <w:vAlign w:val="center"/>
            <w:hideMark/>
          </w:tcPr>
          <w:p w14:paraId="1B4F657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2.750</w:t>
            </w:r>
          </w:p>
        </w:tc>
        <w:tc>
          <w:tcPr>
            <w:tcW w:w="226" w:type="pct"/>
            <w:tcBorders>
              <w:top w:val="nil"/>
              <w:left w:val="nil"/>
              <w:bottom w:val="single" w:sz="4" w:space="0" w:color="auto"/>
              <w:right w:val="single" w:sz="4" w:space="0" w:color="auto"/>
            </w:tcBorders>
            <w:shd w:val="clear" w:color="auto" w:fill="auto"/>
            <w:noWrap/>
            <w:vAlign w:val="center"/>
            <w:hideMark/>
          </w:tcPr>
          <w:p w14:paraId="4FF3E94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4.025</w:t>
            </w:r>
          </w:p>
        </w:tc>
        <w:tc>
          <w:tcPr>
            <w:tcW w:w="226" w:type="pct"/>
            <w:tcBorders>
              <w:top w:val="nil"/>
              <w:left w:val="nil"/>
              <w:bottom w:val="single" w:sz="4" w:space="0" w:color="auto"/>
              <w:right w:val="single" w:sz="4" w:space="0" w:color="auto"/>
            </w:tcBorders>
            <w:shd w:val="clear" w:color="auto" w:fill="auto"/>
            <w:noWrap/>
            <w:vAlign w:val="center"/>
            <w:hideMark/>
          </w:tcPr>
          <w:p w14:paraId="5B4A513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4.810</w:t>
            </w:r>
          </w:p>
        </w:tc>
        <w:tc>
          <w:tcPr>
            <w:tcW w:w="226" w:type="pct"/>
            <w:tcBorders>
              <w:top w:val="nil"/>
              <w:left w:val="nil"/>
              <w:bottom w:val="single" w:sz="4" w:space="0" w:color="auto"/>
              <w:right w:val="single" w:sz="4" w:space="0" w:color="auto"/>
            </w:tcBorders>
            <w:shd w:val="clear" w:color="auto" w:fill="auto"/>
            <w:noWrap/>
            <w:vAlign w:val="center"/>
            <w:hideMark/>
          </w:tcPr>
          <w:p w14:paraId="4D19A84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4.905</w:t>
            </w:r>
          </w:p>
        </w:tc>
        <w:tc>
          <w:tcPr>
            <w:tcW w:w="236" w:type="pct"/>
            <w:tcBorders>
              <w:top w:val="nil"/>
              <w:left w:val="nil"/>
              <w:bottom w:val="single" w:sz="4" w:space="0" w:color="auto"/>
              <w:right w:val="single" w:sz="4" w:space="0" w:color="auto"/>
            </w:tcBorders>
            <w:shd w:val="clear" w:color="auto" w:fill="auto"/>
            <w:noWrap/>
            <w:vAlign w:val="center"/>
            <w:hideMark/>
          </w:tcPr>
          <w:p w14:paraId="6C5A9A9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5.066</w:t>
            </w:r>
          </w:p>
        </w:tc>
        <w:tc>
          <w:tcPr>
            <w:tcW w:w="236" w:type="pct"/>
            <w:tcBorders>
              <w:top w:val="nil"/>
              <w:left w:val="nil"/>
              <w:bottom w:val="single" w:sz="4" w:space="0" w:color="auto"/>
              <w:right w:val="single" w:sz="4" w:space="0" w:color="auto"/>
            </w:tcBorders>
            <w:shd w:val="clear" w:color="auto" w:fill="auto"/>
            <w:noWrap/>
            <w:vAlign w:val="center"/>
            <w:hideMark/>
          </w:tcPr>
          <w:p w14:paraId="6AE88B8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5.300</w:t>
            </w:r>
          </w:p>
        </w:tc>
        <w:tc>
          <w:tcPr>
            <w:tcW w:w="283" w:type="pct"/>
            <w:tcBorders>
              <w:top w:val="nil"/>
              <w:left w:val="nil"/>
              <w:bottom w:val="single" w:sz="4" w:space="0" w:color="auto"/>
              <w:right w:val="single" w:sz="4" w:space="0" w:color="auto"/>
            </w:tcBorders>
            <w:shd w:val="clear" w:color="auto" w:fill="auto"/>
            <w:noWrap/>
            <w:vAlign w:val="center"/>
            <w:hideMark/>
          </w:tcPr>
          <w:p w14:paraId="763DDF1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w:t>
            </w:r>
          </w:p>
        </w:tc>
        <w:tc>
          <w:tcPr>
            <w:tcW w:w="258" w:type="pct"/>
            <w:tcBorders>
              <w:top w:val="nil"/>
              <w:left w:val="nil"/>
              <w:bottom w:val="single" w:sz="4" w:space="0" w:color="auto"/>
              <w:right w:val="single" w:sz="4" w:space="0" w:color="auto"/>
            </w:tcBorders>
            <w:shd w:val="clear" w:color="auto" w:fill="auto"/>
            <w:noWrap/>
            <w:vAlign w:val="center"/>
            <w:hideMark/>
          </w:tcPr>
          <w:p w14:paraId="3EA5150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2.1</w:t>
            </w:r>
          </w:p>
        </w:tc>
      </w:tr>
      <w:tr w:rsidR="00B51AD4" w:rsidRPr="004B4E13" w14:paraId="25DF8FFF"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19C3845B" w14:textId="3FC985D8"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Na</w:t>
            </w:r>
            <w:r w:rsidRPr="004B4E13">
              <w:rPr>
                <w:rFonts w:eastAsia="Times New Roman" w:cs="Times New Roman"/>
                <w:b/>
                <w:bCs/>
                <w:sz w:val="14"/>
                <w:szCs w:val="14"/>
                <w:vertAlign w:val="subscript"/>
              </w:rPr>
              <w:t xml:space="preserve"> 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B958C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6D8F62D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30D0CEA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0.07</w:t>
            </w:r>
          </w:p>
        </w:tc>
        <w:tc>
          <w:tcPr>
            <w:tcW w:w="136" w:type="pct"/>
            <w:tcBorders>
              <w:top w:val="nil"/>
              <w:left w:val="nil"/>
              <w:bottom w:val="single" w:sz="4" w:space="0" w:color="auto"/>
              <w:right w:val="single" w:sz="4" w:space="0" w:color="auto"/>
            </w:tcBorders>
            <w:shd w:val="clear" w:color="auto" w:fill="auto"/>
            <w:noWrap/>
            <w:vAlign w:val="center"/>
            <w:hideMark/>
          </w:tcPr>
          <w:p w14:paraId="55953EE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39</w:t>
            </w:r>
          </w:p>
        </w:tc>
        <w:tc>
          <w:tcPr>
            <w:tcW w:w="237" w:type="pct"/>
            <w:tcBorders>
              <w:top w:val="nil"/>
              <w:left w:val="nil"/>
              <w:bottom w:val="single" w:sz="4" w:space="0" w:color="auto"/>
              <w:right w:val="single" w:sz="4" w:space="0" w:color="auto"/>
            </w:tcBorders>
            <w:shd w:val="clear" w:color="auto" w:fill="auto"/>
            <w:noWrap/>
            <w:vAlign w:val="center"/>
            <w:hideMark/>
          </w:tcPr>
          <w:p w14:paraId="5999FF8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5.1</w:t>
            </w:r>
          </w:p>
        </w:tc>
        <w:tc>
          <w:tcPr>
            <w:tcW w:w="208" w:type="pct"/>
            <w:tcBorders>
              <w:top w:val="nil"/>
              <w:left w:val="nil"/>
              <w:bottom w:val="single" w:sz="4" w:space="0" w:color="auto"/>
              <w:right w:val="single" w:sz="4" w:space="0" w:color="auto"/>
            </w:tcBorders>
            <w:shd w:val="clear" w:color="auto" w:fill="auto"/>
            <w:noWrap/>
            <w:vAlign w:val="center"/>
            <w:hideMark/>
          </w:tcPr>
          <w:p w14:paraId="03ECA3F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8.254</w:t>
            </w:r>
          </w:p>
        </w:tc>
        <w:tc>
          <w:tcPr>
            <w:tcW w:w="208" w:type="pct"/>
            <w:tcBorders>
              <w:top w:val="nil"/>
              <w:left w:val="nil"/>
              <w:bottom w:val="single" w:sz="4" w:space="0" w:color="auto"/>
              <w:right w:val="single" w:sz="4" w:space="0" w:color="auto"/>
            </w:tcBorders>
            <w:shd w:val="clear" w:color="auto" w:fill="auto"/>
            <w:noWrap/>
            <w:vAlign w:val="center"/>
            <w:hideMark/>
          </w:tcPr>
          <w:p w14:paraId="285A8D2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5.200</w:t>
            </w:r>
          </w:p>
        </w:tc>
        <w:tc>
          <w:tcPr>
            <w:tcW w:w="179" w:type="pct"/>
            <w:tcBorders>
              <w:top w:val="nil"/>
              <w:left w:val="nil"/>
              <w:bottom w:val="single" w:sz="4" w:space="0" w:color="auto"/>
              <w:right w:val="single" w:sz="4" w:space="0" w:color="auto"/>
            </w:tcBorders>
            <w:shd w:val="clear" w:color="auto" w:fill="auto"/>
            <w:noWrap/>
            <w:vAlign w:val="center"/>
            <w:hideMark/>
          </w:tcPr>
          <w:p w14:paraId="34E6C06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0.630</w:t>
            </w:r>
          </w:p>
        </w:tc>
        <w:tc>
          <w:tcPr>
            <w:tcW w:w="208" w:type="pct"/>
            <w:tcBorders>
              <w:top w:val="nil"/>
              <w:left w:val="nil"/>
              <w:bottom w:val="single" w:sz="4" w:space="0" w:color="auto"/>
              <w:right w:val="single" w:sz="4" w:space="0" w:color="auto"/>
            </w:tcBorders>
            <w:shd w:val="clear" w:color="auto" w:fill="auto"/>
            <w:noWrap/>
            <w:vAlign w:val="center"/>
            <w:hideMark/>
          </w:tcPr>
          <w:p w14:paraId="13700D1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5.782</w:t>
            </w:r>
          </w:p>
        </w:tc>
        <w:tc>
          <w:tcPr>
            <w:tcW w:w="240" w:type="pct"/>
            <w:tcBorders>
              <w:top w:val="nil"/>
              <w:left w:val="nil"/>
              <w:bottom w:val="single" w:sz="4" w:space="0" w:color="auto"/>
              <w:right w:val="single" w:sz="4" w:space="0" w:color="auto"/>
            </w:tcBorders>
            <w:shd w:val="clear" w:color="auto" w:fill="auto"/>
            <w:noWrap/>
            <w:vAlign w:val="center"/>
            <w:hideMark/>
          </w:tcPr>
          <w:p w14:paraId="4CB2940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79E6A41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4.350</w:t>
            </w:r>
          </w:p>
        </w:tc>
        <w:tc>
          <w:tcPr>
            <w:tcW w:w="226" w:type="pct"/>
            <w:tcBorders>
              <w:top w:val="nil"/>
              <w:left w:val="nil"/>
              <w:bottom w:val="single" w:sz="4" w:space="0" w:color="auto"/>
              <w:right w:val="single" w:sz="4" w:space="0" w:color="auto"/>
            </w:tcBorders>
            <w:shd w:val="clear" w:color="auto" w:fill="auto"/>
            <w:noWrap/>
            <w:vAlign w:val="center"/>
            <w:hideMark/>
          </w:tcPr>
          <w:p w14:paraId="2032F43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8.500</w:t>
            </w:r>
          </w:p>
        </w:tc>
        <w:tc>
          <w:tcPr>
            <w:tcW w:w="226" w:type="pct"/>
            <w:tcBorders>
              <w:top w:val="nil"/>
              <w:left w:val="nil"/>
              <w:bottom w:val="single" w:sz="4" w:space="0" w:color="auto"/>
              <w:right w:val="single" w:sz="4" w:space="0" w:color="auto"/>
            </w:tcBorders>
            <w:shd w:val="clear" w:color="auto" w:fill="auto"/>
            <w:noWrap/>
            <w:vAlign w:val="center"/>
            <w:hideMark/>
          </w:tcPr>
          <w:p w14:paraId="5DD0537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12.000</w:t>
            </w:r>
          </w:p>
        </w:tc>
        <w:tc>
          <w:tcPr>
            <w:tcW w:w="226" w:type="pct"/>
            <w:tcBorders>
              <w:top w:val="nil"/>
              <w:left w:val="nil"/>
              <w:bottom w:val="single" w:sz="4" w:space="0" w:color="auto"/>
              <w:right w:val="single" w:sz="4" w:space="0" w:color="auto"/>
            </w:tcBorders>
            <w:shd w:val="clear" w:color="auto" w:fill="auto"/>
            <w:noWrap/>
            <w:vAlign w:val="center"/>
            <w:hideMark/>
          </w:tcPr>
          <w:p w14:paraId="1C1F333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16.000</w:t>
            </w:r>
          </w:p>
        </w:tc>
        <w:tc>
          <w:tcPr>
            <w:tcW w:w="226" w:type="pct"/>
            <w:tcBorders>
              <w:top w:val="nil"/>
              <w:left w:val="nil"/>
              <w:bottom w:val="single" w:sz="4" w:space="0" w:color="auto"/>
              <w:right w:val="single" w:sz="4" w:space="0" w:color="auto"/>
            </w:tcBorders>
            <w:shd w:val="clear" w:color="auto" w:fill="auto"/>
            <w:noWrap/>
            <w:vAlign w:val="center"/>
            <w:hideMark/>
          </w:tcPr>
          <w:p w14:paraId="73FC417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17.000</w:t>
            </w:r>
          </w:p>
        </w:tc>
        <w:tc>
          <w:tcPr>
            <w:tcW w:w="236" w:type="pct"/>
            <w:tcBorders>
              <w:top w:val="nil"/>
              <w:left w:val="nil"/>
              <w:bottom w:val="single" w:sz="4" w:space="0" w:color="auto"/>
              <w:right w:val="single" w:sz="4" w:space="0" w:color="auto"/>
            </w:tcBorders>
            <w:shd w:val="clear" w:color="auto" w:fill="auto"/>
            <w:noWrap/>
            <w:vAlign w:val="center"/>
            <w:hideMark/>
          </w:tcPr>
          <w:p w14:paraId="2F68111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17.240</w:t>
            </w:r>
          </w:p>
        </w:tc>
        <w:tc>
          <w:tcPr>
            <w:tcW w:w="236" w:type="pct"/>
            <w:tcBorders>
              <w:top w:val="nil"/>
              <w:left w:val="nil"/>
              <w:bottom w:val="single" w:sz="4" w:space="0" w:color="auto"/>
              <w:right w:val="single" w:sz="4" w:space="0" w:color="auto"/>
            </w:tcBorders>
            <w:shd w:val="clear" w:color="auto" w:fill="auto"/>
            <w:noWrap/>
            <w:vAlign w:val="center"/>
            <w:hideMark/>
          </w:tcPr>
          <w:p w14:paraId="4664E5F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18.000</w:t>
            </w:r>
          </w:p>
        </w:tc>
        <w:tc>
          <w:tcPr>
            <w:tcW w:w="283" w:type="pct"/>
            <w:tcBorders>
              <w:top w:val="nil"/>
              <w:left w:val="nil"/>
              <w:bottom w:val="single" w:sz="4" w:space="0" w:color="auto"/>
              <w:right w:val="single" w:sz="4" w:space="0" w:color="auto"/>
            </w:tcBorders>
            <w:shd w:val="clear" w:color="auto" w:fill="auto"/>
            <w:noWrap/>
            <w:vAlign w:val="center"/>
            <w:hideMark/>
          </w:tcPr>
          <w:p w14:paraId="27D8090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w:t>
            </w:r>
          </w:p>
        </w:tc>
        <w:tc>
          <w:tcPr>
            <w:tcW w:w="258" w:type="pct"/>
            <w:tcBorders>
              <w:top w:val="nil"/>
              <w:left w:val="nil"/>
              <w:bottom w:val="single" w:sz="4" w:space="0" w:color="auto"/>
              <w:right w:val="single" w:sz="4" w:space="0" w:color="auto"/>
            </w:tcBorders>
            <w:shd w:val="clear" w:color="auto" w:fill="auto"/>
            <w:noWrap/>
            <w:vAlign w:val="center"/>
            <w:hideMark/>
          </w:tcPr>
          <w:p w14:paraId="25E0386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2.0</w:t>
            </w:r>
          </w:p>
        </w:tc>
      </w:tr>
      <w:tr w:rsidR="00B51AD4" w:rsidRPr="004B4E13" w14:paraId="4B15A829"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0CA3EA4E"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07605C73"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16C75E6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797D58D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0.07</w:t>
            </w:r>
          </w:p>
        </w:tc>
        <w:tc>
          <w:tcPr>
            <w:tcW w:w="136" w:type="pct"/>
            <w:tcBorders>
              <w:top w:val="nil"/>
              <w:left w:val="nil"/>
              <w:bottom w:val="single" w:sz="4" w:space="0" w:color="auto"/>
              <w:right w:val="single" w:sz="4" w:space="0" w:color="auto"/>
            </w:tcBorders>
            <w:shd w:val="clear" w:color="auto" w:fill="auto"/>
            <w:noWrap/>
            <w:vAlign w:val="center"/>
            <w:hideMark/>
          </w:tcPr>
          <w:p w14:paraId="58C68F5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40</w:t>
            </w:r>
          </w:p>
        </w:tc>
        <w:tc>
          <w:tcPr>
            <w:tcW w:w="237" w:type="pct"/>
            <w:tcBorders>
              <w:top w:val="nil"/>
              <w:left w:val="nil"/>
              <w:bottom w:val="single" w:sz="4" w:space="0" w:color="auto"/>
              <w:right w:val="single" w:sz="4" w:space="0" w:color="auto"/>
            </w:tcBorders>
            <w:shd w:val="clear" w:color="auto" w:fill="auto"/>
            <w:noWrap/>
            <w:vAlign w:val="center"/>
            <w:hideMark/>
          </w:tcPr>
          <w:p w14:paraId="5474F47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5.0</w:t>
            </w:r>
          </w:p>
        </w:tc>
        <w:tc>
          <w:tcPr>
            <w:tcW w:w="208" w:type="pct"/>
            <w:tcBorders>
              <w:top w:val="nil"/>
              <w:left w:val="nil"/>
              <w:bottom w:val="single" w:sz="4" w:space="0" w:color="auto"/>
              <w:right w:val="single" w:sz="4" w:space="0" w:color="auto"/>
            </w:tcBorders>
            <w:shd w:val="clear" w:color="auto" w:fill="auto"/>
            <w:noWrap/>
            <w:vAlign w:val="center"/>
            <w:hideMark/>
          </w:tcPr>
          <w:p w14:paraId="25D32B2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17.428</w:t>
            </w:r>
          </w:p>
        </w:tc>
        <w:tc>
          <w:tcPr>
            <w:tcW w:w="208" w:type="pct"/>
            <w:tcBorders>
              <w:top w:val="nil"/>
              <w:left w:val="nil"/>
              <w:bottom w:val="single" w:sz="4" w:space="0" w:color="auto"/>
              <w:right w:val="single" w:sz="4" w:space="0" w:color="auto"/>
            </w:tcBorders>
            <w:shd w:val="clear" w:color="auto" w:fill="auto"/>
            <w:noWrap/>
            <w:vAlign w:val="center"/>
            <w:hideMark/>
          </w:tcPr>
          <w:p w14:paraId="312A902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10.840</w:t>
            </w:r>
          </w:p>
        </w:tc>
        <w:tc>
          <w:tcPr>
            <w:tcW w:w="179" w:type="pct"/>
            <w:tcBorders>
              <w:top w:val="nil"/>
              <w:left w:val="nil"/>
              <w:bottom w:val="single" w:sz="4" w:space="0" w:color="auto"/>
              <w:right w:val="single" w:sz="4" w:space="0" w:color="auto"/>
            </w:tcBorders>
            <w:shd w:val="clear" w:color="auto" w:fill="auto"/>
            <w:noWrap/>
            <w:vAlign w:val="center"/>
            <w:hideMark/>
          </w:tcPr>
          <w:p w14:paraId="48E8984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0.620</w:t>
            </w:r>
          </w:p>
        </w:tc>
        <w:tc>
          <w:tcPr>
            <w:tcW w:w="208" w:type="pct"/>
            <w:tcBorders>
              <w:top w:val="nil"/>
              <w:left w:val="nil"/>
              <w:bottom w:val="single" w:sz="4" w:space="0" w:color="auto"/>
              <w:right w:val="single" w:sz="4" w:space="0" w:color="auto"/>
            </w:tcBorders>
            <w:shd w:val="clear" w:color="auto" w:fill="auto"/>
            <w:noWrap/>
            <w:vAlign w:val="center"/>
            <w:hideMark/>
          </w:tcPr>
          <w:p w14:paraId="1E26EEE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11.120</w:t>
            </w:r>
          </w:p>
        </w:tc>
        <w:tc>
          <w:tcPr>
            <w:tcW w:w="240" w:type="pct"/>
            <w:tcBorders>
              <w:top w:val="nil"/>
              <w:left w:val="nil"/>
              <w:bottom w:val="single" w:sz="4" w:space="0" w:color="auto"/>
              <w:right w:val="single" w:sz="4" w:space="0" w:color="auto"/>
            </w:tcBorders>
            <w:shd w:val="clear" w:color="auto" w:fill="auto"/>
            <w:noWrap/>
            <w:vAlign w:val="center"/>
            <w:hideMark/>
          </w:tcPr>
          <w:p w14:paraId="56A6F6B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5E53C78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8.175</w:t>
            </w:r>
          </w:p>
        </w:tc>
        <w:tc>
          <w:tcPr>
            <w:tcW w:w="226" w:type="pct"/>
            <w:tcBorders>
              <w:top w:val="nil"/>
              <w:left w:val="nil"/>
              <w:bottom w:val="single" w:sz="4" w:space="0" w:color="auto"/>
              <w:right w:val="single" w:sz="4" w:space="0" w:color="auto"/>
            </w:tcBorders>
            <w:shd w:val="clear" w:color="auto" w:fill="auto"/>
            <w:noWrap/>
            <w:vAlign w:val="center"/>
            <w:hideMark/>
          </w:tcPr>
          <w:p w14:paraId="4F1AB2A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19.000</w:t>
            </w:r>
          </w:p>
        </w:tc>
        <w:tc>
          <w:tcPr>
            <w:tcW w:w="226" w:type="pct"/>
            <w:tcBorders>
              <w:top w:val="nil"/>
              <w:left w:val="nil"/>
              <w:bottom w:val="single" w:sz="4" w:space="0" w:color="auto"/>
              <w:right w:val="single" w:sz="4" w:space="0" w:color="auto"/>
            </w:tcBorders>
            <w:shd w:val="clear" w:color="auto" w:fill="auto"/>
            <w:noWrap/>
            <w:vAlign w:val="center"/>
            <w:hideMark/>
          </w:tcPr>
          <w:p w14:paraId="4E4583D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26.000</w:t>
            </w:r>
          </w:p>
        </w:tc>
        <w:tc>
          <w:tcPr>
            <w:tcW w:w="226" w:type="pct"/>
            <w:tcBorders>
              <w:top w:val="nil"/>
              <w:left w:val="nil"/>
              <w:bottom w:val="single" w:sz="4" w:space="0" w:color="auto"/>
              <w:right w:val="single" w:sz="4" w:space="0" w:color="auto"/>
            </w:tcBorders>
            <w:shd w:val="clear" w:color="auto" w:fill="auto"/>
            <w:noWrap/>
            <w:vAlign w:val="center"/>
            <w:hideMark/>
          </w:tcPr>
          <w:p w14:paraId="5BE0C08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31.200</w:t>
            </w:r>
          </w:p>
        </w:tc>
        <w:tc>
          <w:tcPr>
            <w:tcW w:w="226" w:type="pct"/>
            <w:tcBorders>
              <w:top w:val="nil"/>
              <w:left w:val="nil"/>
              <w:bottom w:val="single" w:sz="4" w:space="0" w:color="auto"/>
              <w:right w:val="single" w:sz="4" w:space="0" w:color="auto"/>
            </w:tcBorders>
            <w:shd w:val="clear" w:color="auto" w:fill="auto"/>
            <w:noWrap/>
            <w:vAlign w:val="center"/>
            <w:hideMark/>
          </w:tcPr>
          <w:p w14:paraId="5845DB1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34.000</w:t>
            </w:r>
          </w:p>
        </w:tc>
        <w:tc>
          <w:tcPr>
            <w:tcW w:w="236" w:type="pct"/>
            <w:tcBorders>
              <w:top w:val="nil"/>
              <w:left w:val="nil"/>
              <w:bottom w:val="single" w:sz="4" w:space="0" w:color="auto"/>
              <w:right w:val="single" w:sz="4" w:space="0" w:color="auto"/>
            </w:tcBorders>
            <w:shd w:val="clear" w:color="auto" w:fill="auto"/>
            <w:noWrap/>
            <w:vAlign w:val="center"/>
            <w:hideMark/>
          </w:tcPr>
          <w:p w14:paraId="0AF222F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35.100</w:t>
            </w:r>
          </w:p>
        </w:tc>
        <w:tc>
          <w:tcPr>
            <w:tcW w:w="236" w:type="pct"/>
            <w:tcBorders>
              <w:top w:val="nil"/>
              <w:left w:val="nil"/>
              <w:bottom w:val="single" w:sz="4" w:space="0" w:color="auto"/>
              <w:right w:val="single" w:sz="4" w:space="0" w:color="auto"/>
            </w:tcBorders>
            <w:shd w:val="clear" w:color="auto" w:fill="auto"/>
            <w:noWrap/>
            <w:vAlign w:val="center"/>
            <w:hideMark/>
          </w:tcPr>
          <w:p w14:paraId="06337CD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39.000</w:t>
            </w:r>
          </w:p>
        </w:tc>
        <w:tc>
          <w:tcPr>
            <w:tcW w:w="283" w:type="pct"/>
            <w:tcBorders>
              <w:top w:val="nil"/>
              <w:left w:val="nil"/>
              <w:bottom w:val="single" w:sz="4" w:space="0" w:color="auto"/>
              <w:right w:val="single" w:sz="4" w:space="0" w:color="auto"/>
            </w:tcBorders>
            <w:shd w:val="clear" w:color="auto" w:fill="auto"/>
            <w:noWrap/>
            <w:vAlign w:val="center"/>
            <w:hideMark/>
          </w:tcPr>
          <w:p w14:paraId="00496FF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w:t>
            </w:r>
          </w:p>
        </w:tc>
        <w:tc>
          <w:tcPr>
            <w:tcW w:w="258" w:type="pct"/>
            <w:tcBorders>
              <w:top w:val="nil"/>
              <w:left w:val="nil"/>
              <w:bottom w:val="single" w:sz="4" w:space="0" w:color="auto"/>
              <w:right w:val="single" w:sz="4" w:space="0" w:color="auto"/>
            </w:tcBorders>
            <w:shd w:val="clear" w:color="auto" w:fill="auto"/>
            <w:noWrap/>
            <w:vAlign w:val="center"/>
            <w:hideMark/>
          </w:tcPr>
          <w:p w14:paraId="1C5A30F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2.1</w:t>
            </w:r>
          </w:p>
        </w:tc>
      </w:tr>
      <w:tr w:rsidR="00B51AD4" w:rsidRPr="004B4E13" w14:paraId="0BF469CC"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18E0FDBF" w14:textId="0693DF43"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Na</w:t>
            </w:r>
            <w:r w:rsidRPr="004B4E13">
              <w:rPr>
                <w:rFonts w:eastAsia="Times New Roman" w:cs="Times New Roman"/>
                <w:b/>
                <w:bCs/>
                <w:sz w:val="14"/>
                <w:szCs w:val="14"/>
                <w:vertAlign w:val="subscript"/>
              </w:rPr>
              <w:t xml:space="preserve"> D</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733B7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01BDFF9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7103A4F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0.08</w:t>
            </w:r>
          </w:p>
        </w:tc>
        <w:tc>
          <w:tcPr>
            <w:tcW w:w="136" w:type="pct"/>
            <w:tcBorders>
              <w:top w:val="nil"/>
              <w:left w:val="nil"/>
              <w:bottom w:val="single" w:sz="4" w:space="0" w:color="auto"/>
              <w:right w:val="single" w:sz="4" w:space="0" w:color="auto"/>
            </w:tcBorders>
            <w:shd w:val="clear" w:color="auto" w:fill="auto"/>
            <w:noWrap/>
            <w:vAlign w:val="center"/>
            <w:hideMark/>
          </w:tcPr>
          <w:p w14:paraId="33DB7DE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39</w:t>
            </w:r>
          </w:p>
        </w:tc>
        <w:tc>
          <w:tcPr>
            <w:tcW w:w="237" w:type="pct"/>
            <w:tcBorders>
              <w:top w:val="nil"/>
              <w:left w:val="nil"/>
              <w:bottom w:val="single" w:sz="4" w:space="0" w:color="auto"/>
              <w:right w:val="single" w:sz="4" w:space="0" w:color="auto"/>
            </w:tcBorders>
            <w:shd w:val="clear" w:color="auto" w:fill="auto"/>
            <w:noWrap/>
            <w:vAlign w:val="center"/>
            <w:hideMark/>
          </w:tcPr>
          <w:p w14:paraId="0679FB4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7.7</w:t>
            </w:r>
          </w:p>
        </w:tc>
        <w:tc>
          <w:tcPr>
            <w:tcW w:w="208" w:type="pct"/>
            <w:tcBorders>
              <w:top w:val="nil"/>
              <w:left w:val="nil"/>
              <w:bottom w:val="single" w:sz="4" w:space="0" w:color="auto"/>
              <w:right w:val="single" w:sz="4" w:space="0" w:color="auto"/>
            </w:tcBorders>
            <w:shd w:val="clear" w:color="auto" w:fill="auto"/>
            <w:noWrap/>
            <w:vAlign w:val="center"/>
            <w:hideMark/>
          </w:tcPr>
          <w:p w14:paraId="10A9D65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6.993</w:t>
            </w:r>
          </w:p>
        </w:tc>
        <w:tc>
          <w:tcPr>
            <w:tcW w:w="208" w:type="pct"/>
            <w:tcBorders>
              <w:top w:val="nil"/>
              <w:left w:val="nil"/>
              <w:bottom w:val="single" w:sz="4" w:space="0" w:color="auto"/>
              <w:right w:val="single" w:sz="4" w:space="0" w:color="auto"/>
            </w:tcBorders>
            <w:shd w:val="clear" w:color="auto" w:fill="auto"/>
            <w:noWrap/>
            <w:vAlign w:val="center"/>
            <w:hideMark/>
          </w:tcPr>
          <w:p w14:paraId="5E91AC7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4.750</w:t>
            </w:r>
          </w:p>
        </w:tc>
        <w:tc>
          <w:tcPr>
            <w:tcW w:w="179" w:type="pct"/>
            <w:tcBorders>
              <w:top w:val="nil"/>
              <w:left w:val="nil"/>
              <w:bottom w:val="single" w:sz="4" w:space="0" w:color="auto"/>
              <w:right w:val="single" w:sz="4" w:space="0" w:color="auto"/>
            </w:tcBorders>
            <w:shd w:val="clear" w:color="auto" w:fill="auto"/>
            <w:noWrap/>
            <w:vAlign w:val="center"/>
            <w:hideMark/>
          </w:tcPr>
          <w:p w14:paraId="1593172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0.680</w:t>
            </w:r>
          </w:p>
        </w:tc>
        <w:tc>
          <w:tcPr>
            <w:tcW w:w="208" w:type="pct"/>
            <w:tcBorders>
              <w:top w:val="nil"/>
              <w:left w:val="nil"/>
              <w:bottom w:val="single" w:sz="4" w:space="0" w:color="auto"/>
              <w:right w:val="single" w:sz="4" w:space="0" w:color="auto"/>
            </w:tcBorders>
            <w:shd w:val="clear" w:color="auto" w:fill="auto"/>
            <w:noWrap/>
            <w:vAlign w:val="center"/>
            <w:hideMark/>
          </w:tcPr>
          <w:p w14:paraId="46ECABB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4.003</w:t>
            </w:r>
          </w:p>
        </w:tc>
        <w:tc>
          <w:tcPr>
            <w:tcW w:w="240" w:type="pct"/>
            <w:tcBorders>
              <w:top w:val="nil"/>
              <w:left w:val="nil"/>
              <w:bottom w:val="single" w:sz="4" w:space="0" w:color="auto"/>
              <w:right w:val="single" w:sz="4" w:space="0" w:color="auto"/>
            </w:tcBorders>
            <w:shd w:val="clear" w:color="auto" w:fill="auto"/>
            <w:noWrap/>
            <w:vAlign w:val="center"/>
            <w:hideMark/>
          </w:tcPr>
          <w:p w14:paraId="0084057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63D351D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3.900</w:t>
            </w:r>
          </w:p>
        </w:tc>
        <w:tc>
          <w:tcPr>
            <w:tcW w:w="226" w:type="pct"/>
            <w:tcBorders>
              <w:top w:val="nil"/>
              <w:left w:val="nil"/>
              <w:bottom w:val="single" w:sz="4" w:space="0" w:color="auto"/>
              <w:right w:val="single" w:sz="4" w:space="0" w:color="auto"/>
            </w:tcBorders>
            <w:shd w:val="clear" w:color="auto" w:fill="auto"/>
            <w:noWrap/>
            <w:vAlign w:val="center"/>
            <w:hideMark/>
          </w:tcPr>
          <w:p w14:paraId="3CF89A1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5.800</w:t>
            </w:r>
          </w:p>
        </w:tc>
        <w:tc>
          <w:tcPr>
            <w:tcW w:w="226" w:type="pct"/>
            <w:tcBorders>
              <w:top w:val="nil"/>
              <w:left w:val="nil"/>
              <w:bottom w:val="single" w:sz="4" w:space="0" w:color="auto"/>
              <w:right w:val="single" w:sz="4" w:space="0" w:color="auto"/>
            </w:tcBorders>
            <w:shd w:val="clear" w:color="auto" w:fill="auto"/>
            <w:noWrap/>
            <w:vAlign w:val="center"/>
            <w:hideMark/>
          </w:tcPr>
          <w:p w14:paraId="283C9E5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10.400</w:t>
            </w:r>
          </w:p>
        </w:tc>
        <w:tc>
          <w:tcPr>
            <w:tcW w:w="226" w:type="pct"/>
            <w:tcBorders>
              <w:top w:val="nil"/>
              <w:left w:val="nil"/>
              <w:bottom w:val="single" w:sz="4" w:space="0" w:color="auto"/>
              <w:right w:val="single" w:sz="4" w:space="0" w:color="auto"/>
            </w:tcBorders>
            <w:shd w:val="clear" w:color="auto" w:fill="auto"/>
            <w:noWrap/>
            <w:vAlign w:val="center"/>
            <w:hideMark/>
          </w:tcPr>
          <w:p w14:paraId="3892CFE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14.000</w:t>
            </w:r>
          </w:p>
        </w:tc>
        <w:tc>
          <w:tcPr>
            <w:tcW w:w="226" w:type="pct"/>
            <w:tcBorders>
              <w:top w:val="nil"/>
              <w:left w:val="nil"/>
              <w:bottom w:val="single" w:sz="4" w:space="0" w:color="auto"/>
              <w:right w:val="single" w:sz="4" w:space="0" w:color="auto"/>
            </w:tcBorders>
            <w:shd w:val="clear" w:color="auto" w:fill="auto"/>
            <w:noWrap/>
            <w:vAlign w:val="center"/>
            <w:hideMark/>
          </w:tcPr>
          <w:p w14:paraId="733EFDD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14.100</w:t>
            </w:r>
          </w:p>
        </w:tc>
        <w:tc>
          <w:tcPr>
            <w:tcW w:w="236" w:type="pct"/>
            <w:tcBorders>
              <w:top w:val="nil"/>
              <w:left w:val="nil"/>
              <w:bottom w:val="single" w:sz="4" w:space="0" w:color="auto"/>
              <w:right w:val="single" w:sz="4" w:space="0" w:color="auto"/>
            </w:tcBorders>
            <w:shd w:val="clear" w:color="auto" w:fill="auto"/>
            <w:noWrap/>
            <w:vAlign w:val="center"/>
            <w:hideMark/>
          </w:tcPr>
          <w:p w14:paraId="529D76B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15.720</w:t>
            </w:r>
          </w:p>
        </w:tc>
        <w:tc>
          <w:tcPr>
            <w:tcW w:w="236" w:type="pct"/>
            <w:tcBorders>
              <w:top w:val="nil"/>
              <w:left w:val="nil"/>
              <w:bottom w:val="single" w:sz="4" w:space="0" w:color="auto"/>
              <w:right w:val="single" w:sz="4" w:space="0" w:color="auto"/>
            </w:tcBorders>
            <w:shd w:val="clear" w:color="auto" w:fill="auto"/>
            <w:noWrap/>
            <w:vAlign w:val="center"/>
            <w:hideMark/>
          </w:tcPr>
          <w:p w14:paraId="7DE0920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18.000</w:t>
            </w:r>
          </w:p>
        </w:tc>
        <w:tc>
          <w:tcPr>
            <w:tcW w:w="283" w:type="pct"/>
            <w:tcBorders>
              <w:top w:val="nil"/>
              <w:left w:val="nil"/>
              <w:bottom w:val="single" w:sz="4" w:space="0" w:color="auto"/>
              <w:right w:val="single" w:sz="4" w:space="0" w:color="auto"/>
            </w:tcBorders>
            <w:shd w:val="clear" w:color="auto" w:fill="auto"/>
            <w:noWrap/>
            <w:vAlign w:val="center"/>
            <w:hideMark/>
          </w:tcPr>
          <w:p w14:paraId="2B4E722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0.4</w:t>
            </w:r>
          </w:p>
        </w:tc>
        <w:tc>
          <w:tcPr>
            <w:tcW w:w="258" w:type="pct"/>
            <w:tcBorders>
              <w:top w:val="nil"/>
              <w:left w:val="nil"/>
              <w:bottom w:val="single" w:sz="4" w:space="0" w:color="auto"/>
              <w:right w:val="single" w:sz="4" w:space="0" w:color="auto"/>
            </w:tcBorders>
            <w:shd w:val="clear" w:color="auto" w:fill="auto"/>
            <w:noWrap/>
            <w:vAlign w:val="center"/>
            <w:hideMark/>
          </w:tcPr>
          <w:p w14:paraId="7B7D2B5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2.2</w:t>
            </w:r>
          </w:p>
        </w:tc>
      </w:tr>
      <w:tr w:rsidR="00B51AD4" w:rsidRPr="004B4E13" w14:paraId="5B3E0113"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3A8B6BC9"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11B2CC19"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134C98E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7C9283C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0.08</w:t>
            </w:r>
          </w:p>
        </w:tc>
        <w:tc>
          <w:tcPr>
            <w:tcW w:w="136" w:type="pct"/>
            <w:tcBorders>
              <w:top w:val="nil"/>
              <w:left w:val="nil"/>
              <w:bottom w:val="single" w:sz="4" w:space="0" w:color="auto"/>
              <w:right w:val="single" w:sz="4" w:space="0" w:color="auto"/>
            </w:tcBorders>
            <w:shd w:val="clear" w:color="auto" w:fill="auto"/>
            <w:noWrap/>
            <w:vAlign w:val="center"/>
            <w:hideMark/>
          </w:tcPr>
          <w:p w14:paraId="1BD6231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40</w:t>
            </w:r>
          </w:p>
        </w:tc>
        <w:tc>
          <w:tcPr>
            <w:tcW w:w="237" w:type="pct"/>
            <w:tcBorders>
              <w:top w:val="nil"/>
              <w:left w:val="nil"/>
              <w:bottom w:val="single" w:sz="4" w:space="0" w:color="auto"/>
              <w:right w:val="single" w:sz="4" w:space="0" w:color="auto"/>
            </w:tcBorders>
            <w:shd w:val="clear" w:color="auto" w:fill="auto"/>
            <w:noWrap/>
            <w:vAlign w:val="center"/>
            <w:hideMark/>
          </w:tcPr>
          <w:p w14:paraId="010BF87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10.0</w:t>
            </w:r>
          </w:p>
        </w:tc>
        <w:tc>
          <w:tcPr>
            <w:tcW w:w="208" w:type="pct"/>
            <w:tcBorders>
              <w:top w:val="nil"/>
              <w:left w:val="nil"/>
              <w:bottom w:val="single" w:sz="4" w:space="0" w:color="auto"/>
              <w:right w:val="single" w:sz="4" w:space="0" w:color="auto"/>
            </w:tcBorders>
            <w:shd w:val="clear" w:color="auto" w:fill="auto"/>
            <w:noWrap/>
            <w:vAlign w:val="center"/>
            <w:hideMark/>
          </w:tcPr>
          <w:p w14:paraId="4347333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14.834</w:t>
            </w:r>
          </w:p>
        </w:tc>
        <w:tc>
          <w:tcPr>
            <w:tcW w:w="208" w:type="pct"/>
            <w:tcBorders>
              <w:top w:val="nil"/>
              <w:left w:val="nil"/>
              <w:bottom w:val="single" w:sz="4" w:space="0" w:color="auto"/>
              <w:right w:val="single" w:sz="4" w:space="0" w:color="auto"/>
            </w:tcBorders>
            <w:shd w:val="clear" w:color="auto" w:fill="auto"/>
            <w:noWrap/>
            <w:vAlign w:val="center"/>
            <w:hideMark/>
          </w:tcPr>
          <w:p w14:paraId="1D856E6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10.120</w:t>
            </w:r>
          </w:p>
        </w:tc>
        <w:tc>
          <w:tcPr>
            <w:tcW w:w="179" w:type="pct"/>
            <w:tcBorders>
              <w:top w:val="nil"/>
              <w:left w:val="nil"/>
              <w:bottom w:val="single" w:sz="4" w:space="0" w:color="auto"/>
              <w:right w:val="single" w:sz="4" w:space="0" w:color="auto"/>
            </w:tcBorders>
            <w:shd w:val="clear" w:color="auto" w:fill="auto"/>
            <w:noWrap/>
            <w:vAlign w:val="center"/>
            <w:hideMark/>
          </w:tcPr>
          <w:p w14:paraId="22E8153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0.680</w:t>
            </w:r>
          </w:p>
        </w:tc>
        <w:tc>
          <w:tcPr>
            <w:tcW w:w="208" w:type="pct"/>
            <w:tcBorders>
              <w:top w:val="nil"/>
              <w:left w:val="nil"/>
              <w:bottom w:val="single" w:sz="4" w:space="0" w:color="auto"/>
              <w:right w:val="single" w:sz="4" w:space="0" w:color="auto"/>
            </w:tcBorders>
            <w:shd w:val="clear" w:color="auto" w:fill="auto"/>
            <w:noWrap/>
            <w:vAlign w:val="center"/>
            <w:hideMark/>
          </w:tcPr>
          <w:p w14:paraId="3C81DB1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10.378</w:t>
            </w:r>
          </w:p>
        </w:tc>
        <w:tc>
          <w:tcPr>
            <w:tcW w:w="240" w:type="pct"/>
            <w:tcBorders>
              <w:top w:val="nil"/>
              <w:left w:val="nil"/>
              <w:bottom w:val="single" w:sz="4" w:space="0" w:color="auto"/>
              <w:right w:val="single" w:sz="4" w:space="0" w:color="auto"/>
            </w:tcBorders>
            <w:shd w:val="clear" w:color="auto" w:fill="auto"/>
            <w:noWrap/>
            <w:vAlign w:val="center"/>
            <w:hideMark/>
          </w:tcPr>
          <w:p w14:paraId="5CBF80A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39B6C14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6.225</w:t>
            </w:r>
          </w:p>
        </w:tc>
        <w:tc>
          <w:tcPr>
            <w:tcW w:w="226" w:type="pct"/>
            <w:tcBorders>
              <w:top w:val="nil"/>
              <w:left w:val="nil"/>
              <w:bottom w:val="single" w:sz="4" w:space="0" w:color="auto"/>
              <w:right w:val="single" w:sz="4" w:space="0" w:color="auto"/>
            </w:tcBorders>
            <w:shd w:val="clear" w:color="auto" w:fill="auto"/>
            <w:noWrap/>
            <w:vAlign w:val="center"/>
            <w:hideMark/>
          </w:tcPr>
          <w:p w14:paraId="3321DFB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15.500</w:t>
            </w:r>
          </w:p>
        </w:tc>
        <w:tc>
          <w:tcPr>
            <w:tcW w:w="226" w:type="pct"/>
            <w:tcBorders>
              <w:top w:val="nil"/>
              <w:left w:val="nil"/>
              <w:bottom w:val="single" w:sz="4" w:space="0" w:color="auto"/>
              <w:right w:val="single" w:sz="4" w:space="0" w:color="auto"/>
            </w:tcBorders>
            <w:shd w:val="clear" w:color="auto" w:fill="auto"/>
            <w:noWrap/>
            <w:vAlign w:val="center"/>
            <w:hideMark/>
          </w:tcPr>
          <w:p w14:paraId="3590534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22.000</w:t>
            </w:r>
          </w:p>
        </w:tc>
        <w:tc>
          <w:tcPr>
            <w:tcW w:w="226" w:type="pct"/>
            <w:tcBorders>
              <w:top w:val="nil"/>
              <w:left w:val="nil"/>
              <w:bottom w:val="single" w:sz="4" w:space="0" w:color="auto"/>
              <w:right w:val="single" w:sz="4" w:space="0" w:color="auto"/>
            </w:tcBorders>
            <w:shd w:val="clear" w:color="auto" w:fill="auto"/>
            <w:noWrap/>
            <w:vAlign w:val="center"/>
            <w:hideMark/>
          </w:tcPr>
          <w:p w14:paraId="7CD7EF4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26.300</w:t>
            </w:r>
          </w:p>
        </w:tc>
        <w:tc>
          <w:tcPr>
            <w:tcW w:w="226" w:type="pct"/>
            <w:tcBorders>
              <w:top w:val="nil"/>
              <w:left w:val="nil"/>
              <w:bottom w:val="single" w:sz="4" w:space="0" w:color="auto"/>
              <w:right w:val="single" w:sz="4" w:space="0" w:color="auto"/>
            </w:tcBorders>
            <w:shd w:val="clear" w:color="auto" w:fill="auto"/>
            <w:noWrap/>
            <w:vAlign w:val="center"/>
            <w:hideMark/>
          </w:tcPr>
          <w:p w14:paraId="0302ABB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32.050</w:t>
            </w:r>
          </w:p>
        </w:tc>
        <w:tc>
          <w:tcPr>
            <w:tcW w:w="236" w:type="pct"/>
            <w:tcBorders>
              <w:top w:val="nil"/>
              <w:left w:val="nil"/>
              <w:bottom w:val="single" w:sz="4" w:space="0" w:color="auto"/>
              <w:right w:val="single" w:sz="4" w:space="0" w:color="auto"/>
            </w:tcBorders>
            <w:shd w:val="clear" w:color="auto" w:fill="auto"/>
            <w:noWrap/>
            <w:vAlign w:val="center"/>
            <w:hideMark/>
          </w:tcPr>
          <w:p w14:paraId="1882655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33.660</w:t>
            </w:r>
          </w:p>
        </w:tc>
        <w:tc>
          <w:tcPr>
            <w:tcW w:w="236" w:type="pct"/>
            <w:tcBorders>
              <w:top w:val="nil"/>
              <w:left w:val="nil"/>
              <w:bottom w:val="single" w:sz="4" w:space="0" w:color="auto"/>
              <w:right w:val="single" w:sz="4" w:space="0" w:color="auto"/>
            </w:tcBorders>
            <w:shd w:val="clear" w:color="auto" w:fill="auto"/>
            <w:noWrap/>
            <w:vAlign w:val="center"/>
            <w:hideMark/>
          </w:tcPr>
          <w:p w14:paraId="5D75CC7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36.000</w:t>
            </w:r>
          </w:p>
        </w:tc>
        <w:tc>
          <w:tcPr>
            <w:tcW w:w="283" w:type="pct"/>
            <w:tcBorders>
              <w:top w:val="nil"/>
              <w:left w:val="nil"/>
              <w:bottom w:val="single" w:sz="4" w:space="0" w:color="auto"/>
              <w:right w:val="single" w:sz="4" w:space="0" w:color="auto"/>
            </w:tcBorders>
            <w:shd w:val="clear" w:color="auto" w:fill="auto"/>
            <w:noWrap/>
            <w:vAlign w:val="center"/>
            <w:hideMark/>
          </w:tcPr>
          <w:p w14:paraId="0B31BB4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w:t>
            </w:r>
          </w:p>
        </w:tc>
        <w:tc>
          <w:tcPr>
            <w:tcW w:w="258" w:type="pct"/>
            <w:tcBorders>
              <w:top w:val="nil"/>
              <w:left w:val="nil"/>
              <w:bottom w:val="single" w:sz="4" w:space="0" w:color="auto"/>
              <w:right w:val="single" w:sz="4" w:space="0" w:color="auto"/>
            </w:tcBorders>
            <w:shd w:val="clear" w:color="auto" w:fill="auto"/>
            <w:noWrap/>
            <w:vAlign w:val="center"/>
            <w:hideMark/>
          </w:tcPr>
          <w:p w14:paraId="0DE9BE8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2.1</w:t>
            </w:r>
          </w:p>
        </w:tc>
      </w:tr>
      <w:tr w:rsidR="00B51AD4" w:rsidRPr="004B4E13" w14:paraId="12208019"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116C8FA9"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0CD012AD"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256926E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4E0549C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3BEC081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39</w:t>
            </w:r>
          </w:p>
        </w:tc>
        <w:tc>
          <w:tcPr>
            <w:tcW w:w="237" w:type="pct"/>
            <w:tcBorders>
              <w:top w:val="nil"/>
              <w:left w:val="nil"/>
              <w:bottom w:val="single" w:sz="4" w:space="0" w:color="auto"/>
              <w:right w:val="single" w:sz="4" w:space="0" w:color="auto"/>
            </w:tcBorders>
            <w:shd w:val="clear" w:color="auto" w:fill="auto"/>
            <w:noWrap/>
            <w:vAlign w:val="center"/>
            <w:hideMark/>
          </w:tcPr>
          <w:p w14:paraId="68FE7DE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64.1</w:t>
            </w:r>
          </w:p>
        </w:tc>
        <w:tc>
          <w:tcPr>
            <w:tcW w:w="208" w:type="pct"/>
            <w:tcBorders>
              <w:top w:val="nil"/>
              <w:left w:val="nil"/>
              <w:bottom w:val="single" w:sz="4" w:space="0" w:color="auto"/>
              <w:right w:val="single" w:sz="4" w:space="0" w:color="auto"/>
            </w:tcBorders>
            <w:shd w:val="clear" w:color="auto" w:fill="auto"/>
            <w:noWrap/>
            <w:vAlign w:val="center"/>
            <w:hideMark/>
          </w:tcPr>
          <w:p w14:paraId="06308E7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0.026</w:t>
            </w:r>
          </w:p>
        </w:tc>
        <w:tc>
          <w:tcPr>
            <w:tcW w:w="208" w:type="pct"/>
            <w:tcBorders>
              <w:top w:val="nil"/>
              <w:left w:val="nil"/>
              <w:bottom w:val="single" w:sz="4" w:space="0" w:color="auto"/>
              <w:right w:val="single" w:sz="4" w:space="0" w:color="auto"/>
            </w:tcBorders>
            <w:shd w:val="clear" w:color="auto" w:fill="auto"/>
            <w:noWrap/>
            <w:vAlign w:val="center"/>
            <w:hideMark/>
          </w:tcPr>
          <w:p w14:paraId="0FD7122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0.020</w:t>
            </w:r>
          </w:p>
        </w:tc>
        <w:tc>
          <w:tcPr>
            <w:tcW w:w="179" w:type="pct"/>
            <w:tcBorders>
              <w:top w:val="nil"/>
              <w:left w:val="nil"/>
              <w:bottom w:val="single" w:sz="4" w:space="0" w:color="auto"/>
              <w:right w:val="single" w:sz="4" w:space="0" w:color="auto"/>
            </w:tcBorders>
            <w:shd w:val="clear" w:color="auto" w:fill="auto"/>
            <w:noWrap/>
            <w:vAlign w:val="center"/>
            <w:hideMark/>
          </w:tcPr>
          <w:p w14:paraId="48E0133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0.870</w:t>
            </w:r>
          </w:p>
        </w:tc>
        <w:tc>
          <w:tcPr>
            <w:tcW w:w="208" w:type="pct"/>
            <w:tcBorders>
              <w:top w:val="nil"/>
              <w:left w:val="nil"/>
              <w:bottom w:val="single" w:sz="4" w:space="0" w:color="auto"/>
              <w:right w:val="single" w:sz="4" w:space="0" w:color="auto"/>
            </w:tcBorders>
            <w:shd w:val="clear" w:color="auto" w:fill="auto"/>
            <w:noWrap/>
            <w:vAlign w:val="center"/>
            <w:hideMark/>
          </w:tcPr>
          <w:p w14:paraId="574F30C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40" w:type="pct"/>
            <w:tcBorders>
              <w:top w:val="nil"/>
              <w:left w:val="nil"/>
              <w:bottom w:val="single" w:sz="4" w:space="0" w:color="auto"/>
              <w:right w:val="single" w:sz="4" w:space="0" w:color="auto"/>
            </w:tcBorders>
            <w:shd w:val="clear" w:color="auto" w:fill="auto"/>
            <w:noWrap/>
            <w:vAlign w:val="center"/>
            <w:hideMark/>
          </w:tcPr>
          <w:p w14:paraId="140E1FE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&lt;0.025</w:t>
            </w:r>
          </w:p>
        </w:tc>
        <w:tc>
          <w:tcPr>
            <w:tcW w:w="240" w:type="pct"/>
            <w:tcBorders>
              <w:top w:val="nil"/>
              <w:left w:val="nil"/>
              <w:bottom w:val="single" w:sz="4" w:space="0" w:color="auto"/>
              <w:right w:val="single" w:sz="4" w:space="0" w:color="auto"/>
            </w:tcBorders>
            <w:shd w:val="clear" w:color="auto" w:fill="auto"/>
            <w:noWrap/>
            <w:vAlign w:val="center"/>
            <w:hideMark/>
          </w:tcPr>
          <w:p w14:paraId="7CEB895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&lt;0.025</w:t>
            </w:r>
          </w:p>
        </w:tc>
        <w:tc>
          <w:tcPr>
            <w:tcW w:w="226" w:type="pct"/>
            <w:tcBorders>
              <w:top w:val="nil"/>
              <w:left w:val="nil"/>
              <w:bottom w:val="single" w:sz="4" w:space="0" w:color="auto"/>
              <w:right w:val="single" w:sz="4" w:space="0" w:color="auto"/>
            </w:tcBorders>
            <w:shd w:val="clear" w:color="auto" w:fill="auto"/>
            <w:noWrap/>
            <w:vAlign w:val="center"/>
            <w:hideMark/>
          </w:tcPr>
          <w:p w14:paraId="7300719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&lt;0.025</w:t>
            </w:r>
          </w:p>
        </w:tc>
        <w:tc>
          <w:tcPr>
            <w:tcW w:w="226" w:type="pct"/>
            <w:tcBorders>
              <w:top w:val="nil"/>
              <w:left w:val="nil"/>
              <w:bottom w:val="single" w:sz="4" w:space="0" w:color="auto"/>
              <w:right w:val="single" w:sz="4" w:space="0" w:color="auto"/>
            </w:tcBorders>
            <w:shd w:val="clear" w:color="auto" w:fill="auto"/>
            <w:noWrap/>
            <w:vAlign w:val="center"/>
            <w:hideMark/>
          </w:tcPr>
          <w:p w14:paraId="7312CDD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0.033</w:t>
            </w:r>
          </w:p>
        </w:tc>
        <w:tc>
          <w:tcPr>
            <w:tcW w:w="226" w:type="pct"/>
            <w:tcBorders>
              <w:top w:val="nil"/>
              <w:left w:val="nil"/>
              <w:bottom w:val="single" w:sz="4" w:space="0" w:color="auto"/>
              <w:right w:val="single" w:sz="4" w:space="0" w:color="auto"/>
            </w:tcBorders>
            <w:shd w:val="clear" w:color="auto" w:fill="auto"/>
            <w:noWrap/>
            <w:vAlign w:val="center"/>
            <w:hideMark/>
          </w:tcPr>
          <w:p w14:paraId="336F105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0.056</w:t>
            </w:r>
          </w:p>
        </w:tc>
        <w:tc>
          <w:tcPr>
            <w:tcW w:w="226" w:type="pct"/>
            <w:tcBorders>
              <w:top w:val="nil"/>
              <w:left w:val="nil"/>
              <w:bottom w:val="single" w:sz="4" w:space="0" w:color="auto"/>
              <w:right w:val="single" w:sz="4" w:space="0" w:color="auto"/>
            </w:tcBorders>
            <w:shd w:val="clear" w:color="auto" w:fill="auto"/>
            <w:noWrap/>
            <w:vAlign w:val="center"/>
            <w:hideMark/>
          </w:tcPr>
          <w:p w14:paraId="46D38B3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0.069</w:t>
            </w:r>
          </w:p>
        </w:tc>
        <w:tc>
          <w:tcPr>
            <w:tcW w:w="236" w:type="pct"/>
            <w:tcBorders>
              <w:top w:val="nil"/>
              <w:left w:val="nil"/>
              <w:bottom w:val="single" w:sz="4" w:space="0" w:color="auto"/>
              <w:right w:val="single" w:sz="4" w:space="0" w:color="auto"/>
            </w:tcBorders>
            <w:shd w:val="clear" w:color="auto" w:fill="auto"/>
            <w:noWrap/>
            <w:vAlign w:val="center"/>
            <w:hideMark/>
          </w:tcPr>
          <w:p w14:paraId="3C9179A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0.094</w:t>
            </w:r>
          </w:p>
        </w:tc>
        <w:tc>
          <w:tcPr>
            <w:tcW w:w="236" w:type="pct"/>
            <w:tcBorders>
              <w:top w:val="nil"/>
              <w:left w:val="nil"/>
              <w:bottom w:val="single" w:sz="4" w:space="0" w:color="auto"/>
              <w:right w:val="single" w:sz="4" w:space="0" w:color="auto"/>
            </w:tcBorders>
            <w:shd w:val="clear" w:color="auto" w:fill="auto"/>
            <w:noWrap/>
            <w:vAlign w:val="center"/>
            <w:hideMark/>
          </w:tcPr>
          <w:p w14:paraId="33F3E07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0.101</w:t>
            </w:r>
          </w:p>
        </w:tc>
        <w:tc>
          <w:tcPr>
            <w:tcW w:w="283" w:type="pct"/>
            <w:tcBorders>
              <w:top w:val="nil"/>
              <w:left w:val="nil"/>
              <w:bottom w:val="single" w:sz="4" w:space="0" w:color="auto"/>
              <w:right w:val="single" w:sz="4" w:space="0" w:color="auto"/>
            </w:tcBorders>
            <w:shd w:val="clear" w:color="auto" w:fill="auto"/>
            <w:noWrap/>
            <w:vAlign w:val="center"/>
            <w:hideMark/>
          </w:tcPr>
          <w:p w14:paraId="2DF814C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1.8</w:t>
            </w:r>
          </w:p>
        </w:tc>
        <w:tc>
          <w:tcPr>
            <w:tcW w:w="258" w:type="pct"/>
            <w:tcBorders>
              <w:top w:val="nil"/>
              <w:left w:val="nil"/>
              <w:bottom w:val="single" w:sz="4" w:space="0" w:color="auto"/>
              <w:right w:val="single" w:sz="4" w:space="0" w:color="auto"/>
            </w:tcBorders>
            <w:shd w:val="clear" w:color="auto" w:fill="auto"/>
            <w:noWrap/>
            <w:vAlign w:val="center"/>
            <w:hideMark/>
          </w:tcPr>
          <w:p w14:paraId="2142937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5.8</w:t>
            </w:r>
          </w:p>
        </w:tc>
      </w:tr>
      <w:tr w:rsidR="0027474C" w:rsidRPr="004B4E13" w14:paraId="7311FEF1" w14:textId="77777777" w:rsidTr="0027474C">
        <w:trPr>
          <w:trHeight w:val="20"/>
        </w:trPr>
        <w:tc>
          <w:tcPr>
            <w:tcW w:w="816" w:type="pct"/>
            <w:vMerge w:val="restart"/>
            <w:tcBorders>
              <w:top w:val="nil"/>
              <w:left w:val="single" w:sz="4" w:space="0" w:color="auto"/>
              <w:right w:val="single" w:sz="4" w:space="0" w:color="auto"/>
            </w:tcBorders>
            <w:vAlign w:val="center"/>
          </w:tcPr>
          <w:p w14:paraId="324C4A51" w14:textId="05CA578B" w:rsidR="0027474C" w:rsidRPr="004B4E13" w:rsidRDefault="0027474C" w:rsidP="0027474C">
            <w:pPr>
              <w:spacing w:line="240" w:lineRule="auto"/>
              <w:jc w:val="center"/>
              <w:rPr>
                <w:rFonts w:eastAsia="Times New Roman" w:cs="Times New Roman"/>
                <w:b/>
                <w:bCs/>
                <w:sz w:val="14"/>
                <w:szCs w:val="14"/>
              </w:rPr>
            </w:pPr>
            <w:r w:rsidRPr="004B4E13">
              <w:rPr>
                <w:b/>
                <w:bCs/>
                <w:sz w:val="14"/>
                <w:szCs w:val="14"/>
              </w:rPr>
              <w:t>Al</w:t>
            </w:r>
            <w:r w:rsidRPr="004B4E13">
              <w:rPr>
                <w:b/>
                <w:bCs/>
                <w:sz w:val="14"/>
                <w:szCs w:val="14"/>
                <w:vertAlign w:val="subscript"/>
              </w:rPr>
              <w:t xml:space="preserve"> T</w:t>
            </w:r>
          </w:p>
        </w:tc>
        <w:tc>
          <w:tcPr>
            <w:tcW w:w="193" w:type="pct"/>
            <w:vMerge w:val="restart"/>
            <w:tcBorders>
              <w:top w:val="nil"/>
              <w:left w:val="single" w:sz="4" w:space="0" w:color="auto"/>
              <w:right w:val="single" w:sz="4" w:space="0" w:color="auto"/>
            </w:tcBorders>
            <w:vAlign w:val="center"/>
          </w:tcPr>
          <w:p w14:paraId="33CBCAE3" w14:textId="3E8D1A21" w:rsidR="0027474C" w:rsidRPr="004B4E13" w:rsidRDefault="0027474C" w:rsidP="0027474C">
            <w:pPr>
              <w:spacing w:line="240" w:lineRule="auto"/>
              <w:jc w:val="left"/>
              <w:rPr>
                <w:rFonts w:eastAsia="Times New Roman" w:cs="Times New Roman"/>
                <w:sz w:val="14"/>
                <w:szCs w:val="14"/>
              </w:rPr>
            </w:pPr>
            <w:r w:rsidRPr="004B4E13">
              <w:rPr>
                <w:sz w:val="14"/>
                <w:szCs w:val="14"/>
              </w:rPr>
              <w:t>&lt;0.05</w:t>
            </w:r>
          </w:p>
        </w:tc>
        <w:tc>
          <w:tcPr>
            <w:tcW w:w="235" w:type="pct"/>
            <w:tcBorders>
              <w:top w:val="nil"/>
              <w:left w:val="nil"/>
              <w:bottom w:val="single" w:sz="4" w:space="0" w:color="auto"/>
              <w:right w:val="single" w:sz="4" w:space="0" w:color="auto"/>
            </w:tcBorders>
            <w:shd w:val="clear" w:color="auto" w:fill="auto"/>
            <w:noWrap/>
            <w:vAlign w:val="center"/>
          </w:tcPr>
          <w:p w14:paraId="2C33288E" w14:textId="46304B64" w:rsidR="0027474C" w:rsidRPr="004B4E13" w:rsidRDefault="0027474C" w:rsidP="0027474C">
            <w:pPr>
              <w:spacing w:line="240" w:lineRule="auto"/>
              <w:jc w:val="center"/>
              <w:rPr>
                <w:rFonts w:eastAsia="Times New Roman" w:cs="Times New Roman"/>
                <w:sz w:val="14"/>
                <w:szCs w:val="14"/>
              </w:rPr>
            </w:pPr>
            <w:r w:rsidRPr="004B4E13">
              <w:rPr>
                <w:sz w:val="14"/>
                <w:szCs w:val="14"/>
              </w:rPr>
              <w:t>RS</w:t>
            </w:r>
          </w:p>
        </w:tc>
        <w:tc>
          <w:tcPr>
            <w:tcW w:w="183" w:type="pct"/>
            <w:tcBorders>
              <w:top w:val="nil"/>
              <w:left w:val="nil"/>
              <w:bottom w:val="single" w:sz="4" w:space="0" w:color="auto"/>
              <w:right w:val="single" w:sz="4" w:space="0" w:color="auto"/>
            </w:tcBorders>
            <w:shd w:val="clear" w:color="auto" w:fill="auto"/>
            <w:noWrap/>
            <w:vAlign w:val="center"/>
          </w:tcPr>
          <w:p w14:paraId="41A78B01" w14:textId="45C90848" w:rsidR="0027474C" w:rsidRPr="004B4E13" w:rsidRDefault="0027474C" w:rsidP="0027474C">
            <w:pPr>
              <w:spacing w:line="240" w:lineRule="auto"/>
              <w:jc w:val="center"/>
              <w:rPr>
                <w:rFonts w:eastAsia="Times New Roman" w:cs="Times New Roman"/>
                <w:sz w:val="14"/>
                <w:szCs w:val="14"/>
              </w:rPr>
            </w:pPr>
            <w:r w:rsidRPr="004B4E13">
              <w:rPr>
                <w:sz w:val="14"/>
                <w:szCs w:val="14"/>
              </w:rPr>
              <w:t>&lt;0.05</w:t>
            </w:r>
          </w:p>
        </w:tc>
        <w:tc>
          <w:tcPr>
            <w:tcW w:w="136" w:type="pct"/>
            <w:tcBorders>
              <w:top w:val="nil"/>
              <w:left w:val="nil"/>
              <w:bottom w:val="single" w:sz="4" w:space="0" w:color="auto"/>
              <w:right w:val="single" w:sz="4" w:space="0" w:color="auto"/>
            </w:tcBorders>
            <w:shd w:val="clear" w:color="auto" w:fill="auto"/>
            <w:noWrap/>
            <w:vAlign w:val="center"/>
          </w:tcPr>
          <w:p w14:paraId="538C80C6" w14:textId="4C4F7A89" w:rsidR="0027474C" w:rsidRPr="004B4E13" w:rsidRDefault="0027474C" w:rsidP="0027474C">
            <w:pPr>
              <w:spacing w:line="240" w:lineRule="auto"/>
              <w:jc w:val="center"/>
              <w:rPr>
                <w:rFonts w:eastAsia="Times New Roman" w:cs="Times New Roman"/>
                <w:sz w:val="14"/>
                <w:szCs w:val="14"/>
              </w:rPr>
            </w:pPr>
            <w:r w:rsidRPr="004B4E13">
              <w:rPr>
                <w:sz w:val="14"/>
                <w:szCs w:val="14"/>
              </w:rPr>
              <w:t>39</w:t>
            </w:r>
          </w:p>
        </w:tc>
        <w:tc>
          <w:tcPr>
            <w:tcW w:w="237" w:type="pct"/>
            <w:tcBorders>
              <w:top w:val="nil"/>
              <w:left w:val="nil"/>
              <w:bottom w:val="single" w:sz="4" w:space="0" w:color="auto"/>
              <w:right w:val="single" w:sz="4" w:space="0" w:color="auto"/>
            </w:tcBorders>
            <w:shd w:val="clear" w:color="auto" w:fill="auto"/>
            <w:noWrap/>
            <w:vAlign w:val="center"/>
          </w:tcPr>
          <w:p w14:paraId="50351CD9" w14:textId="201CC572" w:rsidR="0027474C" w:rsidRPr="004B4E13" w:rsidRDefault="0027474C" w:rsidP="0027474C">
            <w:pPr>
              <w:spacing w:line="240" w:lineRule="auto"/>
              <w:jc w:val="center"/>
              <w:rPr>
                <w:rFonts w:eastAsia="Times New Roman" w:cs="Times New Roman"/>
                <w:sz w:val="14"/>
                <w:szCs w:val="14"/>
              </w:rPr>
            </w:pPr>
            <w:r w:rsidRPr="004B4E13">
              <w:rPr>
                <w:sz w:val="14"/>
                <w:szCs w:val="14"/>
              </w:rPr>
              <w:t>0</w:t>
            </w:r>
          </w:p>
        </w:tc>
        <w:tc>
          <w:tcPr>
            <w:tcW w:w="208" w:type="pct"/>
            <w:tcBorders>
              <w:top w:val="nil"/>
              <w:left w:val="nil"/>
              <w:bottom w:val="single" w:sz="4" w:space="0" w:color="auto"/>
              <w:right w:val="single" w:sz="4" w:space="0" w:color="auto"/>
            </w:tcBorders>
            <w:shd w:val="clear" w:color="auto" w:fill="auto"/>
            <w:noWrap/>
            <w:vAlign w:val="center"/>
          </w:tcPr>
          <w:p w14:paraId="20A08068" w14:textId="0ACF5A91" w:rsidR="0027474C" w:rsidRPr="004B4E13" w:rsidRDefault="0027474C" w:rsidP="0027474C">
            <w:pPr>
              <w:spacing w:line="240" w:lineRule="auto"/>
              <w:jc w:val="center"/>
              <w:rPr>
                <w:rFonts w:eastAsia="Times New Roman" w:cs="Times New Roman"/>
                <w:sz w:val="14"/>
                <w:szCs w:val="14"/>
              </w:rPr>
            </w:pPr>
            <w:r w:rsidRPr="004B4E13">
              <w:rPr>
                <w:sz w:val="14"/>
                <w:szCs w:val="14"/>
              </w:rPr>
              <w:t>2.324</w:t>
            </w:r>
          </w:p>
        </w:tc>
        <w:tc>
          <w:tcPr>
            <w:tcW w:w="208" w:type="pct"/>
            <w:tcBorders>
              <w:top w:val="nil"/>
              <w:left w:val="nil"/>
              <w:bottom w:val="single" w:sz="4" w:space="0" w:color="auto"/>
              <w:right w:val="single" w:sz="4" w:space="0" w:color="auto"/>
            </w:tcBorders>
            <w:shd w:val="clear" w:color="auto" w:fill="auto"/>
            <w:noWrap/>
            <w:vAlign w:val="center"/>
          </w:tcPr>
          <w:p w14:paraId="486AEBE0" w14:textId="4FD23056" w:rsidR="0027474C" w:rsidRPr="004B4E13" w:rsidRDefault="0027474C" w:rsidP="0027474C">
            <w:pPr>
              <w:spacing w:line="240" w:lineRule="auto"/>
              <w:jc w:val="center"/>
              <w:rPr>
                <w:rFonts w:eastAsia="Times New Roman" w:cs="Times New Roman"/>
                <w:sz w:val="14"/>
                <w:szCs w:val="14"/>
              </w:rPr>
            </w:pPr>
            <w:r w:rsidRPr="004B4E13">
              <w:rPr>
                <w:sz w:val="14"/>
                <w:szCs w:val="14"/>
              </w:rPr>
              <w:t>4.520</w:t>
            </w:r>
          </w:p>
        </w:tc>
        <w:tc>
          <w:tcPr>
            <w:tcW w:w="179" w:type="pct"/>
            <w:tcBorders>
              <w:top w:val="nil"/>
              <w:left w:val="nil"/>
              <w:bottom w:val="single" w:sz="4" w:space="0" w:color="auto"/>
              <w:right w:val="single" w:sz="4" w:space="0" w:color="auto"/>
            </w:tcBorders>
            <w:shd w:val="clear" w:color="auto" w:fill="auto"/>
            <w:noWrap/>
            <w:vAlign w:val="center"/>
          </w:tcPr>
          <w:p w14:paraId="48E7BEE6" w14:textId="4D952DE8" w:rsidR="0027474C" w:rsidRPr="004B4E13" w:rsidRDefault="0027474C" w:rsidP="0027474C">
            <w:pPr>
              <w:spacing w:line="240" w:lineRule="auto"/>
              <w:jc w:val="center"/>
              <w:rPr>
                <w:rFonts w:eastAsia="Times New Roman" w:cs="Times New Roman"/>
                <w:sz w:val="14"/>
                <w:szCs w:val="14"/>
              </w:rPr>
            </w:pPr>
            <w:r w:rsidRPr="004B4E13">
              <w:rPr>
                <w:sz w:val="14"/>
                <w:szCs w:val="14"/>
              </w:rPr>
              <w:t>1.940</w:t>
            </w:r>
          </w:p>
        </w:tc>
        <w:tc>
          <w:tcPr>
            <w:tcW w:w="208" w:type="pct"/>
            <w:tcBorders>
              <w:top w:val="nil"/>
              <w:left w:val="nil"/>
              <w:bottom w:val="single" w:sz="4" w:space="0" w:color="auto"/>
              <w:right w:val="single" w:sz="4" w:space="0" w:color="auto"/>
            </w:tcBorders>
            <w:shd w:val="clear" w:color="auto" w:fill="auto"/>
            <w:noWrap/>
            <w:vAlign w:val="center"/>
          </w:tcPr>
          <w:p w14:paraId="7D93652D" w14:textId="6F0EEEE0" w:rsidR="0027474C" w:rsidRPr="004B4E13" w:rsidRDefault="0027474C" w:rsidP="0027474C">
            <w:pPr>
              <w:spacing w:line="240" w:lineRule="auto"/>
              <w:jc w:val="center"/>
              <w:rPr>
                <w:rFonts w:eastAsia="Times New Roman" w:cs="Times New Roman"/>
                <w:sz w:val="14"/>
                <w:szCs w:val="14"/>
              </w:rPr>
            </w:pPr>
            <w:r w:rsidRPr="004B4E13">
              <w:rPr>
                <w:sz w:val="14"/>
                <w:szCs w:val="14"/>
              </w:rPr>
              <w:t>0.424</w:t>
            </w:r>
          </w:p>
        </w:tc>
        <w:tc>
          <w:tcPr>
            <w:tcW w:w="240" w:type="pct"/>
            <w:tcBorders>
              <w:top w:val="nil"/>
              <w:left w:val="nil"/>
              <w:bottom w:val="single" w:sz="4" w:space="0" w:color="auto"/>
              <w:right w:val="single" w:sz="4" w:space="0" w:color="auto"/>
            </w:tcBorders>
            <w:shd w:val="clear" w:color="auto" w:fill="auto"/>
            <w:noWrap/>
            <w:vAlign w:val="center"/>
          </w:tcPr>
          <w:p w14:paraId="1A9D7792" w14:textId="2AEF0029" w:rsidR="0027474C" w:rsidRPr="004B4E13" w:rsidRDefault="0027474C" w:rsidP="0027474C">
            <w:pPr>
              <w:spacing w:line="240" w:lineRule="auto"/>
              <w:jc w:val="center"/>
              <w:rPr>
                <w:rFonts w:eastAsia="Times New Roman" w:cs="Times New Roman"/>
                <w:sz w:val="14"/>
                <w:szCs w:val="14"/>
              </w:rPr>
            </w:pPr>
            <w:r w:rsidRPr="004B4E13">
              <w:rPr>
                <w:sz w:val="14"/>
                <w:szCs w:val="14"/>
              </w:rPr>
              <w:t>0.044</w:t>
            </w:r>
          </w:p>
        </w:tc>
        <w:tc>
          <w:tcPr>
            <w:tcW w:w="240" w:type="pct"/>
            <w:tcBorders>
              <w:top w:val="nil"/>
              <w:left w:val="nil"/>
              <w:bottom w:val="single" w:sz="4" w:space="0" w:color="auto"/>
              <w:right w:val="single" w:sz="4" w:space="0" w:color="auto"/>
            </w:tcBorders>
            <w:shd w:val="clear" w:color="auto" w:fill="auto"/>
            <w:noWrap/>
            <w:vAlign w:val="center"/>
          </w:tcPr>
          <w:p w14:paraId="2600D835" w14:textId="2DE5F73E" w:rsidR="0027474C" w:rsidRPr="004B4E13" w:rsidRDefault="0027474C" w:rsidP="0027474C">
            <w:pPr>
              <w:spacing w:line="240" w:lineRule="auto"/>
              <w:jc w:val="center"/>
              <w:rPr>
                <w:rFonts w:eastAsia="Times New Roman" w:cs="Times New Roman"/>
                <w:sz w:val="14"/>
                <w:szCs w:val="14"/>
              </w:rPr>
            </w:pPr>
            <w:r w:rsidRPr="004B4E13">
              <w:rPr>
                <w:sz w:val="14"/>
                <w:szCs w:val="14"/>
              </w:rPr>
              <w:t>0.155</w:t>
            </w:r>
          </w:p>
        </w:tc>
        <w:tc>
          <w:tcPr>
            <w:tcW w:w="226" w:type="pct"/>
            <w:tcBorders>
              <w:top w:val="nil"/>
              <w:left w:val="nil"/>
              <w:bottom w:val="single" w:sz="4" w:space="0" w:color="auto"/>
              <w:right w:val="single" w:sz="4" w:space="0" w:color="auto"/>
            </w:tcBorders>
            <w:shd w:val="clear" w:color="auto" w:fill="auto"/>
            <w:noWrap/>
            <w:vAlign w:val="center"/>
          </w:tcPr>
          <w:p w14:paraId="09733DA0" w14:textId="6A4AD0E6" w:rsidR="0027474C" w:rsidRPr="004B4E13" w:rsidRDefault="0027474C" w:rsidP="0027474C">
            <w:pPr>
              <w:spacing w:line="240" w:lineRule="auto"/>
              <w:jc w:val="center"/>
              <w:rPr>
                <w:rFonts w:eastAsia="Times New Roman" w:cs="Times New Roman"/>
                <w:sz w:val="14"/>
                <w:szCs w:val="14"/>
              </w:rPr>
            </w:pPr>
            <w:r w:rsidRPr="004B4E13">
              <w:rPr>
                <w:sz w:val="14"/>
                <w:szCs w:val="14"/>
              </w:rPr>
              <w:t>0.338</w:t>
            </w:r>
          </w:p>
        </w:tc>
        <w:tc>
          <w:tcPr>
            <w:tcW w:w="226" w:type="pct"/>
            <w:tcBorders>
              <w:top w:val="nil"/>
              <w:left w:val="nil"/>
              <w:bottom w:val="single" w:sz="4" w:space="0" w:color="auto"/>
              <w:right w:val="single" w:sz="4" w:space="0" w:color="auto"/>
            </w:tcBorders>
            <w:shd w:val="clear" w:color="auto" w:fill="auto"/>
            <w:noWrap/>
            <w:vAlign w:val="center"/>
          </w:tcPr>
          <w:p w14:paraId="250FEAD5" w14:textId="533CFD6B" w:rsidR="0027474C" w:rsidRPr="004B4E13" w:rsidRDefault="0027474C" w:rsidP="0027474C">
            <w:pPr>
              <w:spacing w:line="240" w:lineRule="auto"/>
              <w:jc w:val="center"/>
              <w:rPr>
                <w:rFonts w:eastAsia="Times New Roman" w:cs="Times New Roman"/>
                <w:sz w:val="14"/>
                <w:szCs w:val="14"/>
              </w:rPr>
            </w:pPr>
            <w:r w:rsidRPr="004B4E13">
              <w:rPr>
                <w:sz w:val="14"/>
                <w:szCs w:val="14"/>
              </w:rPr>
              <w:t>1.950</w:t>
            </w:r>
          </w:p>
        </w:tc>
        <w:tc>
          <w:tcPr>
            <w:tcW w:w="226" w:type="pct"/>
            <w:tcBorders>
              <w:top w:val="nil"/>
              <w:left w:val="nil"/>
              <w:bottom w:val="single" w:sz="4" w:space="0" w:color="auto"/>
              <w:right w:val="single" w:sz="4" w:space="0" w:color="auto"/>
            </w:tcBorders>
            <w:shd w:val="clear" w:color="auto" w:fill="auto"/>
            <w:noWrap/>
            <w:vAlign w:val="center"/>
          </w:tcPr>
          <w:p w14:paraId="6EB0C0B2" w14:textId="65D2C0FE" w:rsidR="0027474C" w:rsidRPr="004B4E13" w:rsidRDefault="0027474C" w:rsidP="0027474C">
            <w:pPr>
              <w:spacing w:line="240" w:lineRule="auto"/>
              <w:jc w:val="center"/>
              <w:rPr>
                <w:rFonts w:eastAsia="Times New Roman" w:cs="Times New Roman"/>
                <w:sz w:val="14"/>
                <w:szCs w:val="14"/>
              </w:rPr>
            </w:pPr>
            <w:r w:rsidRPr="004B4E13">
              <w:rPr>
                <w:sz w:val="14"/>
                <w:szCs w:val="14"/>
              </w:rPr>
              <w:t>7.580</w:t>
            </w:r>
          </w:p>
        </w:tc>
        <w:tc>
          <w:tcPr>
            <w:tcW w:w="226" w:type="pct"/>
            <w:tcBorders>
              <w:top w:val="nil"/>
              <w:left w:val="nil"/>
              <w:bottom w:val="single" w:sz="4" w:space="0" w:color="auto"/>
              <w:right w:val="single" w:sz="4" w:space="0" w:color="auto"/>
            </w:tcBorders>
            <w:shd w:val="clear" w:color="auto" w:fill="auto"/>
            <w:noWrap/>
            <w:vAlign w:val="center"/>
          </w:tcPr>
          <w:p w14:paraId="0DDD6C45" w14:textId="6142C948" w:rsidR="0027474C" w:rsidRPr="004B4E13" w:rsidRDefault="0027474C" w:rsidP="0027474C">
            <w:pPr>
              <w:spacing w:line="240" w:lineRule="auto"/>
              <w:jc w:val="center"/>
              <w:rPr>
                <w:rFonts w:eastAsia="Times New Roman" w:cs="Times New Roman"/>
                <w:sz w:val="14"/>
                <w:szCs w:val="14"/>
              </w:rPr>
            </w:pPr>
            <w:r w:rsidRPr="004B4E13">
              <w:rPr>
                <w:sz w:val="14"/>
                <w:szCs w:val="14"/>
              </w:rPr>
              <w:t>10.700</w:t>
            </w:r>
          </w:p>
        </w:tc>
        <w:tc>
          <w:tcPr>
            <w:tcW w:w="236" w:type="pct"/>
            <w:tcBorders>
              <w:top w:val="nil"/>
              <w:left w:val="nil"/>
              <w:bottom w:val="single" w:sz="4" w:space="0" w:color="auto"/>
              <w:right w:val="single" w:sz="4" w:space="0" w:color="auto"/>
            </w:tcBorders>
            <w:shd w:val="clear" w:color="auto" w:fill="auto"/>
            <w:noWrap/>
            <w:vAlign w:val="center"/>
          </w:tcPr>
          <w:p w14:paraId="028F536F" w14:textId="5A30B668" w:rsidR="0027474C" w:rsidRPr="004B4E13" w:rsidRDefault="0027474C" w:rsidP="0027474C">
            <w:pPr>
              <w:spacing w:line="240" w:lineRule="auto"/>
              <w:jc w:val="center"/>
              <w:rPr>
                <w:rFonts w:eastAsia="Times New Roman" w:cs="Times New Roman"/>
                <w:sz w:val="14"/>
                <w:szCs w:val="14"/>
              </w:rPr>
            </w:pPr>
            <w:r w:rsidRPr="004B4E13">
              <w:rPr>
                <w:sz w:val="14"/>
                <w:szCs w:val="14"/>
              </w:rPr>
              <w:t>17.720</w:t>
            </w:r>
          </w:p>
        </w:tc>
        <w:tc>
          <w:tcPr>
            <w:tcW w:w="236" w:type="pct"/>
            <w:tcBorders>
              <w:top w:val="nil"/>
              <w:left w:val="nil"/>
              <w:bottom w:val="single" w:sz="4" w:space="0" w:color="auto"/>
              <w:right w:val="single" w:sz="4" w:space="0" w:color="auto"/>
            </w:tcBorders>
            <w:shd w:val="clear" w:color="auto" w:fill="auto"/>
            <w:noWrap/>
            <w:vAlign w:val="center"/>
          </w:tcPr>
          <w:p w14:paraId="4F807DEC" w14:textId="19D29929" w:rsidR="0027474C" w:rsidRPr="004B4E13" w:rsidRDefault="0027474C" w:rsidP="0027474C">
            <w:pPr>
              <w:spacing w:line="240" w:lineRule="auto"/>
              <w:jc w:val="center"/>
              <w:rPr>
                <w:rFonts w:eastAsia="Times New Roman" w:cs="Times New Roman"/>
                <w:sz w:val="14"/>
                <w:szCs w:val="14"/>
              </w:rPr>
            </w:pPr>
            <w:r w:rsidRPr="004B4E13">
              <w:rPr>
                <w:sz w:val="14"/>
                <w:szCs w:val="14"/>
              </w:rPr>
              <w:t>20.000</w:t>
            </w:r>
          </w:p>
        </w:tc>
        <w:tc>
          <w:tcPr>
            <w:tcW w:w="283" w:type="pct"/>
            <w:tcBorders>
              <w:top w:val="nil"/>
              <w:left w:val="nil"/>
              <w:bottom w:val="single" w:sz="4" w:space="0" w:color="auto"/>
              <w:right w:val="single" w:sz="4" w:space="0" w:color="auto"/>
            </w:tcBorders>
            <w:shd w:val="clear" w:color="auto" w:fill="auto"/>
            <w:noWrap/>
            <w:vAlign w:val="center"/>
          </w:tcPr>
          <w:p w14:paraId="0F6BB436" w14:textId="3F4A8A85" w:rsidR="0027474C" w:rsidRPr="004B4E13" w:rsidRDefault="0027474C" w:rsidP="0027474C">
            <w:pPr>
              <w:spacing w:line="240" w:lineRule="auto"/>
              <w:jc w:val="center"/>
              <w:rPr>
                <w:rFonts w:eastAsia="Times New Roman" w:cs="Times New Roman"/>
                <w:sz w:val="14"/>
                <w:szCs w:val="14"/>
              </w:rPr>
            </w:pPr>
            <w:r w:rsidRPr="004B4E13">
              <w:rPr>
                <w:sz w:val="14"/>
                <w:szCs w:val="14"/>
              </w:rPr>
              <w:t>2.7</w:t>
            </w:r>
          </w:p>
        </w:tc>
        <w:tc>
          <w:tcPr>
            <w:tcW w:w="258" w:type="pct"/>
            <w:tcBorders>
              <w:top w:val="nil"/>
              <w:left w:val="nil"/>
              <w:bottom w:val="single" w:sz="4" w:space="0" w:color="auto"/>
              <w:right w:val="single" w:sz="4" w:space="0" w:color="auto"/>
            </w:tcBorders>
            <w:shd w:val="clear" w:color="auto" w:fill="auto"/>
            <w:noWrap/>
            <w:vAlign w:val="center"/>
          </w:tcPr>
          <w:p w14:paraId="31ED2E32" w14:textId="29B0D4E1" w:rsidR="0027474C" w:rsidRPr="004B4E13" w:rsidRDefault="0027474C" w:rsidP="0027474C">
            <w:pPr>
              <w:spacing w:line="240" w:lineRule="auto"/>
              <w:jc w:val="center"/>
              <w:rPr>
                <w:rFonts w:eastAsia="Times New Roman" w:cs="Times New Roman"/>
                <w:sz w:val="14"/>
                <w:szCs w:val="14"/>
              </w:rPr>
            </w:pPr>
            <w:r w:rsidRPr="004B4E13">
              <w:rPr>
                <w:sz w:val="14"/>
                <w:szCs w:val="14"/>
              </w:rPr>
              <w:t>9.9</w:t>
            </w:r>
          </w:p>
        </w:tc>
      </w:tr>
      <w:tr w:rsidR="0027474C" w:rsidRPr="004B4E13" w14:paraId="5C333EAF" w14:textId="77777777" w:rsidTr="0027474C">
        <w:trPr>
          <w:trHeight w:val="20"/>
        </w:trPr>
        <w:tc>
          <w:tcPr>
            <w:tcW w:w="816" w:type="pct"/>
            <w:vMerge/>
            <w:tcBorders>
              <w:left w:val="single" w:sz="4" w:space="0" w:color="auto"/>
              <w:bottom w:val="single" w:sz="4" w:space="0" w:color="auto"/>
              <w:right w:val="single" w:sz="4" w:space="0" w:color="auto"/>
            </w:tcBorders>
            <w:vAlign w:val="center"/>
          </w:tcPr>
          <w:p w14:paraId="136F2EF3" w14:textId="77777777" w:rsidR="0027474C" w:rsidRPr="004B4E13" w:rsidRDefault="0027474C" w:rsidP="0027474C">
            <w:pPr>
              <w:spacing w:line="240" w:lineRule="auto"/>
              <w:jc w:val="center"/>
              <w:rPr>
                <w:rFonts w:eastAsia="Times New Roman" w:cs="Times New Roman"/>
                <w:b/>
                <w:bCs/>
                <w:sz w:val="14"/>
                <w:szCs w:val="14"/>
              </w:rPr>
            </w:pPr>
          </w:p>
        </w:tc>
        <w:tc>
          <w:tcPr>
            <w:tcW w:w="193" w:type="pct"/>
            <w:vMerge/>
            <w:tcBorders>
              <w:left w:val="single" w:sz="4" w:space="0" w:color="auto"/>
              <w:bottom w:val="single" w:sz="4" w:space="0" w:color="auto"/>
              <w:right w:val="single" w:sz="4" w:space="0" w:color="auto"/>
            </w:tcBorders>
            <w:vAlign w:val="center"/>
          </w:tcPr>
          <w:p w14:paraId="2B68D15B" w14:textId="77777777" w:rsidR="0027474C" w:rsidRPr="004B4E13" w:rsidRDefault="0027474C" w:rsidP="0027474C">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tcPr>
          <w:p w14:paraId="6F3468EC" w14:textId="7FE376EE" w:rsidR="0027474C" w:rsidRPr="004B4E13" w:rsidRDefault="0027474C" w:rsidP="0027474C">
            <w:pPr>
              <w:spacing w:line="240" w:lineRule="auto"/>
              <w:jc w:val="center"/>
              <w:rPr>
                <w:rFonts w:eastAsia="Times New Roman" w:cs="Times New Roman"/>
                <w:sz w:val="14"/>
                <w:szCs w:val="14"/>
              </w:rPr>
            </w:pPr>
            <w:r w:rsidRPr="004B4E13">
              <w:rPr>
                <w:sz w:val="14"/>
                <w:szCs w:val="14"/>
              </w:rPr>
              <w:t>DS</w:t>
            </w:r>
          </w:p>
        </w:tc>
        <w:tc>
          <w:tcPr>
            <w:tcW w:w="183" w:type="pct"/>
            <w:tcBorders>
              <w:top w:val="nil"/>
              <w:left w:val="nil"/>
              <w:bottom w:val="single" w:sz="4" w:space="0" w:color="auto"/>
              <w:right w:val="single" w:sz="4" w:space="0" w:color="auto"/>
            </w:tcBorders>
            <w:shd w:val="clear" w:color="auto" w:fill="auto"/>
            <w:noWrap/>
            <w:vAlign w:val="center"/>
          </w:tcPr>
          <w:p w14:paraId="48AA0FE8" w14:textId="54567555" w:rsidR="0027474C" w:rsidRPr="004B4E13" w:rsidRDefault="0027474C" w:rsidP="0027474C">
            <w:pPr>
              <w:spacing w:line="240" w:lineRule="auto"/>
              <w:jc w:val="center"/>
              <w:rPr>
                <w:rFonts w:eastAsia="Times New Roman" w:cs="Times New Roman"/>
                <w:sz w:val="14"/>
                <w:szCs w:val="14"/>
              </w:rPr>
            </w:pPr>
            <w:r w:rsidRPr="004B4E13">
              <w:rPr>
                <w:sz w:val="14"/>
                <w:szCs w:val="14"/>
              </w:rPr>
              <w:t>&lt;0.05</w:t>
            </w:r>
          </w:p>
        </w:tc>
        <w:tc>
          <w:tcPr>
            <w:tcW w:w="136" w:type="pct"/>
            <w:tcBorders>
              <w:top w:val="nil"/>
              <w:left w:val="nil"/>
              <w:bottom w:val="single" w:sz="4" w:space="0" w:color="auto"/>
              <w:right w:val="single" w:sz="4" w:space="0" w:color="auto"/>
            </w:tcBorders>
            <w:shd w:val="clear" w:color="auto" w:fill="auto"/>
            <w:noWrap/>
            <w:vAlign w:val="center"/>
          </w:tcPr>
          <w:p w14:paraId="3F311FF5" w14:textId="13E014E0" w:rsidR="0027474C" w:rsidRPr="004B4E13" w:rsidRDefault="0027474C" w:rsidP="0027474C">
            <w:pPr>
              <w:spacing w:line="240" w:lineRule="auto"/>
              <w:jc w:val="center"/>
              <w:rPr>
                <w:rFonts w:eastAsia="Times New Roman" w:cs="Times New Roman"/>
                <w:sz w:val="14"/>
                <w:szCs w:val="14"/>
              </w:rPr>
            </w:pPr>
            <w:r w:rsidRPr="004B4E13">
              <w:rPr>
                <w:sz w:val="14"/>
                <w:szCs w:val="14"/>
              </w:rPr>
              <w:t>40</w:t>
            </w:r>
          </w:p>
        </w:tc>
        <w:tc>
          <w:tcPr>
            <w:tcW w:w="237" w:type="pct"/>
            <w:tcBorders>
              <w:top w:val="nil"/>
              <w:left w:val="nil"/>
              <w:bottom w:val="single" w:sz="4" w:space="0" w:color="auto"/>
              <w:right w:val="single" w:sz="4" w:space="0" w:color="auto"/>
            </w:tcBorders>
            <w:shd w:val="clear" w:color="auto" w:fill="auto"/>
            <w:noWrap/>
            <w:vAlign w:val="center"/>
          </w:tcPr>
          <w:p w14:paraId="5AA3CA53" w14:textId="168D846F" w:rsidR="0027474C" w:rsidRPr="004B4E13" w:rsidRDefault="0027474C" w:rsidP="0027474C">
            <w:pPr>
              <w:spacing w:line="240" w:lineRule="auto"/>
              <w:jc w:val="center"/>
              <w:rPr>
                <w:rFonts w:eastAsia="Times New Roman" w:cs="Times New Roman"/>
                <w:sz w:val="14"/>
                <w:szCs w:val="14"/>
              </w:rPr>
            </w:pPr>
            <w:r w:rsidRPr="004B4E13">
              <w:rPr>
                <w:sz w:val="14"/>
                <w:szCs w:val="14"/>
              </w:rPr>
              <w:t>7.5</w:t>
            </w:r>
          </w:p>
        </w:tc>
        <w:tc>
          <w:tcPr>
            <w:tcW w:w="208" w:type="pct"/>
            <w:tcBorders>
              <w:top w:val="nil"/>
              <w:left w:val="nil"/>
              <w:bottom w:val="single" w:sz="4" w:space="0" w:color="auto"/>
              <w:right w:val="single" w:sz="4" w:space="0" w:color="auto"/>
            </w:tcBorders>
            <w:shd w:val="clear" w:color="auto" w:fill="auto"/>
            <w:noWrap/>
            <w:vAlign w:val="center"/>
          </w:tcPr>
          <w:p w14:paraId="5895C790" w14:textId="4E1E4C7F" w:rsidR="0027474C" w:rsidRPr="004B4E13" w:rsidRDefault="0027474C" w:rsidP="0027474C">
            <w:pPr>
              <w:spacing w:line="240" w:lineRule="auto"/>
              <w:jc w:val="center"/>
              <w:rPr>
                <w:rFonts w:eastAsia="Times New Roman" w:cs="Times New Roman"/>
                <w:sz w:val="14"/>
                <w:szCs w:val="14"/>
              </w:rPr>
            </w:pPr>
            <w:r w:rsidRPr="004B4E13">
              <w:rPr>
                <w:sz w:val="14"/>
                <w:szCs w:val="14"/>
              </w:rPr>
              <w:t>0.481</w:t>
            </w:r>
          </w:p>
        </w:tc>
        <w:tc>
          <w:tcPr>
            <w:tcW w:w="208" w:type="pct"/>
            <w:tcBorders>
              <w:top w:val="nil"/>
              <w:left w:val="nil"/>
              <w:bottom w:val="single" w:sz="4" w:space="0" w:color="auto"/>
              <w:right w:val="single" w:sz="4" w:space="0" w:color="auto"/>
            </w:tcBorders>
            <w:shd w:val="clear" w:color="auto" w:fill="auto"/>
            <w:noWrap/>
            <w:vAlign w:val="center"/>
          </w:tcPr>
          <w:p w14:paraId="0515D15B" w14:textId="7B698A7C" w:rsidR="0027474C" w:rsidRPr="004B4E13" w:rsidRDefault="0027474C" w:rsidP="0027474C">
            <w:pPr>
              <w:spacing w:line="240" w:lineRule="auto"/>
              <w:jc w:val="center"/>
              <w:rPr>
                <w:rFonts w:eastAsia="Times New Roman" w:cs="Times New Roman"/>
                <w:sz w:val="14"/>
                <w:szCs w:val="14"/>
              </w:rPr>
            </w:pPr>
            <w:r w:rsidRPr="004B4E13">
              <w:rPr>
                <w:sz w:val="14"/>
                <w:szCs w:val="14"/>
              </w:rPr>
              <w:t>1.400</w:t>
            </w:r>
          </w:p>
        </w:tc>
        <w:tc>
          <w:tcPr>
            <w:tcW w:w="179" w:type="pct"/>
            <w:tcBorders>
              <w:top w:val="nil"/>
              <w:left w:val="nil"/>
              <w:bottom w:val="single" w:sz="4" w:space="0" w:color="auto"/>
              <w:right w:val="single" w:sz="4" w:space="0" w:color="auto"/>
            </w:tcBorders>
            <w:shd w:val="clear" w:color="auto" w:fill="auto"/>
            <w:noWrap/>
            <w:vAlign w:val="center"/>
          </w:tcPr>
          <w:p w14:paraId="310D5512" w14:textId="1AF2BBE6" w:rsidR="0027474C" w:rsidRPr="004B4E13" w:rsidRDefault="0027474C" w:rsidP="0027474C">
            <w:pPr>
              <w:spacing w:line="240" w:lineRule="auto"/>
              <w:jc w:val="center"/>
              <w:rPr>
                <w:rFonts w:eastAsia="Times New Roman" w:cs="Times New Roman"/>
                <w:sz w:val="14"/>
                <w:szCs w:val="14"/>
              </w:rPr>
            </w:pPr>
            <w:r w:rsidRPr="004B4E13">
              <w:rPr>
                <w:sz w:val="14"/>
                <w:szCs w:val="14"/>
              </w:rPr>
              <w:t>2.920</w:t>
            </w:r>
          </w:p>
        </w:tc>
        <w:tc>
          <w:tcPr>
            <w:tcW w:w="208" w:type="pct"/>
            <w:tcBorders>
              <w:top w:val="nil"/>
              <w:left w:val="nil"/>
              <w:bottom w:val="single" w:sz="4" w:space="0" w:color="auto"/>
              <w:right w:val="single" w:sz="4" w:space="0" w:color="auto"/>
            </w:tcBorders>
            <w:shd w:val="clear" w:color="auto" w:fill="auto"/>
            <w:noWrap/>
            <w:vAlign w:val="center"/>
          </w:tcPr>
          <w:p w14:paraId="6785522D" w14:textId="6D1F1BFA" w:rsidR="0027474C" w:rsidRPr="004B4E13" w:rsidRDefault="0027474C" w:rsidP="0027474C">
            <w:pPr>
              <w:spacing w:line="240" w:lineRule="auto"/>
              <w:jc w:val="center"/>
              <w:rPr>
                <w:rFonts w:eastAsia="Times New Roman" w:cs="Times New Roman"/>
                <w:sz w:val="14"/>
                <w:szCs w:val="14"/>
              </w:rPr>
            </w:pPr>
            <w:r w:rsidRPr="004B4E13">
              <w:rPr>
                <w:sz w:val="14"/>
                <w:szCs w:val="14"/>
              </w:rPr>
              <w:t>0.067</w:t>
            </w:r>
          </w:p>
        </w:tc>
        <w:tc>
          <w:tcPr>
            <w:tcW w:w="240" w:type="pct"/>
            <w:tcBorders>
              <w:top w:val="nil"/>
              <w:left w:val="nil"/>
              <w:bottom w:val="single" w:sz="4" w:space="0" w:color="auto"/>
              <w:right w:val="single" w:sz="4" w:space="0" w:color="auto"/>
            </w:tcBorders>
            <w:shd w:val="clear" w:color="auto" w:fill="auto"/>
            <w:noWrap/>
            <w:vAlign w:val="center"/>
          </w:tcPr>
          <w:p w14:paraId="00AE82DC" w14:textId="5D813337" w:rsidR="0027474C" w:rsidRPr="004B4E13" w:rsidRDefault="0027474C" w:rsidP="0027474C">
            <w:pPr>
              <w:spacing w:line="240" w:lineRule="auto"/>
              <w:jc w:val="center"/>
              <w:rPr>
                <w:rFonts w:eastAsia="Times New Roman" w:cs="Times New Roman"/>
                <w:sz w:val="14"/>
                <w:szCs w:val="14"/>
              </w:rPr>
            </w:pPr>
            <w:r w:rsidRPr="004B4E13">
              <w:rPr>
                <w:sz w:val="14"/>
                <w:szCs w:val="14"/>
              </w:rPr>
              <w:t>&lt;0.025</w:t>
            </w:r>
          </w:p>
        </w:tc>
        <w:tc>
          <w:tcPr>
            <w:tcW w:w="240" w:type="pct"/>
            <w:tcBorders>
              <w:top w:val="nil"/>
              <w:left w:val="nil"/>
              <w:bottom w:val="single" w:sz="4" w:space="0" w:color="auto"/>
              <w:right w:val="single" w:sz="4" w:space="0" w:color="auto"/>
            </w:tcBorders>
            <w:shd w:val="clear" w:color="auto" w:fill="auto"/>
            <w:noWrap/>
            <w:vAlign w:val="center"/>
          </w:tcPr>
          <w:p w14:paraId="41DEE4B9" w14:textId="4096A650" w:rsidR="0027474C" w:rsidRPr="004B4E13" w:rsidRDefault="0027474C" w:rsidP="0027474C">
            <w:pPr>
              <w:spacing w:line="240" w:lineRule="auto"/>
              <w:jc w:val="center"/>
              <w:rPr>
                <w:rFonts w:eastAsia="Times New Roman" w:cs="Times New Roman"/>
                <w:sz w:val="14"/>
                <w:szCs w:val="14"/>
              </w:rPr>
            </w:pPr>
            <w:r w:rsidRPr="004B4E13">
              <w:rPr>
                <w:sz w:val="14"/>
                <w:szCs w:val="14"/>
              </w:rPr>
              <w:t>0.094</w:t>
            </w:r>
          </w:p>
        </w:tc>
        <w:tc>
          <w:tcPr>
            <w:tcW w:w="226" w:type="pct"/>
            <w:tcBorders>
              <w:top w:val="nil"/>
              <w:left w:val="nil"/>
              <w:bottom w:val="single" w:sz="4" w:space="0" w:color="auto"/>
              <w:right w:val="single" w:sz="4" w:space="0" w:color="auto"/>
            </w:tcBorders>
            <w:shd w:val="clear" w:color="auto" w:fill="auto"/>
            <w:noWrap/>
            <w:vAlign w:val="center"/>
          </w:tcPr>
          <w:p w14:paraId="1EF96CE5" w14:textId="6E772307" w:rsidR="0027474C" w:rsidRPr="004B4E13" w:rsidRDefault="0027474C" w:rsidP="0027474C">
            <w:pPr>
              <w:spacing w:line="240" w:lineRule="auto"/>
              <w:jc w:val="center"/>
              <w:rPr>
                <w:rFonts w:eastAsia="Times New Roman" w:cs="Times New Roman"/>
                <w:sz w:val="14"/>
                <w:szCs w:val="14"/>
              </w:rPr>
            </w:pPr>
            <w:r w:rsidRPr="004B4E13">
              <w:rPr>
                <w:sz w:val="14"/>
                <w:szCs w:val="14"/>
              </w:rPr>
              <w:t>0.147</w:t>
            </w:r>
          </w:p>
        </w:tc>
        <w:tc>
          <w:tcPr>
            <w:tcW w:w="226" w:type="pct"/>
            <w:tcBorders>
              <w:top w:val="nil"/>
              <w:left w:val="nil"/>
              <w:bottom w:val="single" w:sz="4" w:space="0" w:color="auto"/>
              <w:right w:val="single" w:sz="4" w:space="0" w:color="auto"/>
            </w:tcBorders>
            <w:shd w:val="clear" w:color="auto" w:fill="auto"/>
            <w:noWrap/>
            <w:vAlign w:val="center"/>
          </w:tcPr>
          <w:p w14:paraId="61D34A68" w14:textId="6B87A6D2" w:rsidR="0027474C" w:rsidRPr="004B4E13" w:rsidRDefault="0027474C" w:rsidP="0027474C">
            <w:pPr>
              <w:spacing w:line="240" w:lineRule="auto"/>
              <w:jc w:val="center"/>
              <w:rPr>
                <w:rFonts w:eastAsia="Times New Roman" w:cs="Times New Roman"/>
                <w:sz w:val="14"/>
                <w:szCs w:val="14"/>
              </w:rPr>
            </w:pPr>
            <w:r w:rsidRPr="004B4E13">
              <w:rPr>
                <w:sz w:val="14"/>
                <w:szCs w:val="14"/>
              </w:rPr>
              <w:t>0.186</w:t>
            </w:r>
          </w:p>
        </w:tc>
        <w:tc>
          <w:tcPr>
            <w:tcW w:w="226" w:type="pct"/>
            <w:tcBorders>
              <w:top w:val="nil"/>
              <w:left w:val="nil"/>
              <w:bottom w:val="single" w:sz="4" w:space="0" w:color="auto"/>
              <w:right w:val="single" w:sz="4" w:space="0" w:color="auto"/>
            </w:tcBorders>
            <w:shd w:val="clear" w:color="auto" w:fill="auto"/>
            <w:noWrap/>
            <w:vAlign w:val="center"/>
          </w:tcPr>
          <w:p w14:paraId="01DA60FC" w14:textId="4E17BA0E" w:rsidR="0027474C" w:rsidRPr="004B4E13" w:rsidRDefault="0027474C" w:rsidP="0027474C">
            <w:pPr>
              <w:spacing w:line="240" w:lineRule="auto"/>
              <w:jc w:val="center"/>
              <w:rPr>
                <w:rFonts w:eastAsia="Times New Roman" w:cs="Times New Roman"/>
                <w:sz w:val="14"/>
                <w:szCs w:val="14"/>
              </w:rPr>
            </w:pPr>
            <w:r w:rsidRPr="004B4E13">
              <w:rPr>
                <w:sz w:val="14"/>
                <w:szCs w:val="14"/>
              </w:rPr>
              <w:t>0.381</w:t>
            </w:r>
          </w:p>
        </w:tc>
        <w:tc>
          <w:tcPr>
            <w:tcW w:w="226" w:type="pct"/>
            <w:tcBorders>
              <w:top w:val="nil"/>
              <w:left w:val="nil"/>
              <w:bottom w:val="single" w:sz="4" w:space="0" w:color="auto"/>
              <w:right w:val="single" w:sz="4" w:space="0" w:color="auto"/>
            </w:tcBorders>
            <w:shd w:val="clear" w:color="auto" w:fill="auto"/>
            <w:noWrap/>
            <w:vAlign w:val="center"/>
          </w:tcPr>
          <w:p w14:paraId="31C757EC" w14:textId="7F4976FC" w:rsidR="0027474C" w:rsidRPr="004B4E13" w:rsidRDefault="0027474C" w:rsidP="0027474C">
            <w:pPr>
              <w:spacing w:line="240" w:lineRule="auto"/>
              <w:jc w:val="center"/>
              <w:rPr>
                <w:rFonts w:eastAsia="Times New Roman" w:cs="Times New Roman"/>
                <w:sz w:val="14"/>
                <w:szCs w:val="14"/>
              </w:rPr>
            </w:pPr>
            <w:r w:rsidRPr="004B4E13">
              <w:rPr>
                <w:sz w:val="14"/>
                <w:szCs w:val="14"/>
              </w:rPr>
              <w:t>1.136</w:t>
            </w:r>
          </w:p>
        </w:tc>
        <w:tc>
          <w:tcPr>
            <w:tcW w:w="236" w:type="pct"/>
            <w:tcBorders>
              <w:top w:val="nil"/>
              <w:left w:val="nil"/>
              <w:bottom w:val="single" w:sz="4" w:space="0" w:color="auto"/>
              <w:right w:val="single" w:sz="4" w:space="0" w:color="auto"/>
            </w:tcBorders>
            <w:shd w:val="clear" w:color="auto" w:fill="auto"/>
            <w:noWrap/>
            <w:vAlign w:val="center"/>
          </w:tcPr>
          <w:p w14:paraId="4784D14D" w14:textId="4066A1D3" w:rsidR="0027474C" w:rsidRPr="004B4E13" w:rsidRDefault="0027474C" w:rsidP="0027474C">
            <w:pPr>
              <w:spacing w:line="240" w:lineRule="auto"/>
              <w:jc w:val="center"/>
              <w:rPr>
                <w:rFonts w:eastAsia="Times New Roman" w:cs="Times New Roman"/>
                <w:sz w:val="14"/>
                <w:szCs w:val="14"/>
              </w:rPr>
            </w:pPr>
            <w:r w:rsidRPr="004B4E13">
              <w:rPr>
                <w:sz w:val="14"/>
                <w:szCs w:val="14"/>
              </w:rPr>
              <w:t>6.086</w:t>
            </w:r>
          </w:p>
        </w:tc>
        <w:tc>
          <w:tcPr>
            <w:tcW w:w="236" w:type="pct"/>
            <w:tcBorders>
              <w:top w:val="nil"/>
              <w:left w:val="nil"/>
              <w:bottom w:val="single" w:sz="4" w:space="0" w:color="auto"/>
              <w:right w:val="single" w:sz="4" w:space="0" w:color="auto"/>
            </w:tcBorders>
            <w:shd w:val="clear" w:color="auto" w:fill="auto"/>
            <w:noWrap/>
            <w:vAlign w:val="center"/>
          </w:tcPr>
          <w:p w14:paraId="4D5E5C46" w14:textId="3C5AF44B" w:rsidR="0027474C" w:rsidRPr="004B4E13" w:rsidRDefault="0027474C" w:rsidP="0027474C">
            <w:pPr>
              <w:spacing w:line="240" w:lineRule="auto"/>
              <w:jc w:val="center"/>
              <w:rPr>
                <w:rFonts w:eastAsia="Times New Roman" w:cs="Times New Roman"/>
                <w:sz w:val="14"/>
                <w:szCs w:val="14"/>
              </w:rPr>
            </w:pPr>
            <w:r w:rsidRPr="004B4E13">
              <w:rPr>
                <w:sz w:val="14"/>
                <w:szCs w:val="14"/>
              </w:rPr>
              <w:t>7.100</w:t>
            </w:r>
          </w:p>
        </w:tc>
        <w:tc>
          <w:tcPr>
            <w:tcW w:w="283" w:type="pct"/>
            <w:tcBorders>
              <w:top w:val="nil"/>
              <w:left w:val="nil"/>
              <w:bottom w:val="single" w:sz="4" w:space="0" w:color="auto"/>
              <w:right w:val="single" w:sz="4" w:space="0" w:color="auto"/>
            </w:tcBorders>
            <w:shd w:val="clear" w:color="auto" w:fill="auto"/>
            <w:noWrap/>
            <w:vAlign w:val="center"/>
          </w:tcPr>
          <w:p w14:paraId="3806D973" w14:textId="085AB685" w:rsidR="0027474C" w:rsidRPr="004B4E13" w:rsidRDefault="0027474C" w:rsidP="0027474C">
            <w:pPr>
              <w:spacing w:line="240" w:lineRule="auto"/>
              <w:jc w:val="center"/>
              <w:rPr>
                <w:rFonts w:eastAsia="Times New Roman" w:cs="Times New Roman"/>
                <w:sz w:val="14"/>
                <w:szCs w:val="14"/>
              </w:rPr>
            </w:pPr>
            <w:r w:rsidRPr="004B4E13">
              <w:rPr>
                <w:sz w:val="14"/>
                <w:szCs w:val="14"/>
              </w:rPr>
              <w:t>4.1</w:t>
            </w:r>
          </w:p>
        </w:tc>
        <w:tc>
          <w:tcPr>
            <w:tcW w:w="258" w:type="pct"/>
            <w:tcBorders>
              <w:top w:val="nil"/>
              <w:left w:val="nil"/>
              <w:bottom w:val="single" w:sz="4" w:space="0" w:color="auto"/>
              <w:right w:val="single" w:sz="4" w:space="0" w:color="auto"/>
            </w:tcBorders>
            <w:shd w:val="clear" w:color="auto" w:fill="auto"/>
            <w:noWrap/>
            <w:vAlign w:val="center"/>
          </w:tcPr>
          <w:p w14:paraId="79D0D974" w14:textId="1B18B48E" w:rsidR="0027474C" w:rsidRPr="004B4E13" w:rsidRDefault="0027474C" w:rsidP="0027474C">
            <w:pPr>
              <w:spacing w:line="240" w:lineRule="auto"/>
              <w:jc w:val="center"/>
              <w:rPr>
                <w:rFonts w:eastAsia="Times New Roman" w:cs="Times New Roman"/>
                <w:sz w:val="14"/>
                <w:szCs w:val="14"/>
              </w:rPr>
            </w:pPr>
            <w:r w:rsidRPr="004B4E13">
              <w:rPr>
                <w:sz w:val="14"/>
                <w:szCs w:val="14"/>
              </w:rPr>
              <w:t>18.4</w:t>
            </w:r>
          </w:p>
        </w:tc>
      </w:tr>
      <w:tr w:rsidR="0027474C" w:rsidRPr="004B4E13" w14:paraId="53D8778F" w14:textId="77777777" w:rsidTr="0027474C">
        <w:trPr>
          <w:trHeight w:val="20"/>
        </w:trPr>
        <w:tc>
          <w:tcPr>
            <w:tcW w:w="816" w:type="pct"/>
            <w:vMerge w:val="restart"/>
            <w:tcBorders>
              <w:top w:val="nil"/>
              <w:left w:val="single" w:sz="4" w:space="0" w:color="auto"/>
              <w:right w:val="single" w:sz="4" w:space="0" w:color="auto"/>
            </w:tcBorders>
            <w:vAlign w:val="center"/>
          </w:tcPr>
          <w:p w14:paraId="4C63381D" w14:textId="1DD373D2" w:rsidR="0027474C" w:rsidRPr="004B4E13" w:rsidRDefault="0027474C" w:rsidP="0027474C">
            <w:pPr>
              <w:spacing w:line="240" w:lineRule="auto"/>
              <w:jc w:val="center"/>
              <w:rPr>
                <w:rFonts w:eastAsia="Times New Roman" w:cs="Times New Roman"/>
                <w:b/>
                <w:bCs/>
                <w:sz w:val="14"/>
                <w:szCs w:val="14"/>
              </w:rPr>
            </w:pPr>
            <w:r w:rsidRPr="004B4E13">
              <w:rPr>
                <w:b/>
                <w:bCs/>
                <w:sz w:val="14"/>
                <w:szCs w:val="14"/>
              </w:rPr>
              <w:t>Al</w:t>
            </w:r>
            <w:r w:rsidRPr="004B4E13">
              <w:rPr>
                <w:b/>
                <w:bCs/>
                <w:sz w:val="14"/>
                <w:szCs w:val="14"/>
                <w:vertAlign w:val="subscript"/>
              </w:rPr>
              <w:t xml:space="preserve"> D</w:t>
            </w:r>
          </w:p>
        </w:tc>
        <w:tc>
          <w:tcPr>
            <w:tcW w:w="193" w:type="pct"/>
            <w:vMerge w:val="restart"/>
            <w:tcBorders>
              <w:top w:val="nil"/>
              <w:left w:val="single" w:sz="4" w:space="0" w:color="auto"/>
              <w:right w:val="single" w:sz="4" w:space="0" w:color="auto"/>
            </w:tcBorders>
            <w:vAlign w:val="center"/>
          </w:tcPr>
          <w:p w14:paraId="156C8428" w14:textId="540EF6A9" w:rsidR="0027474C" w:rsidRPr="004B4E13" w:rsidRDefault="0027474C" w:rsidP="0027474C">
            <w:pPr>
              <w:spacing w:line="240" w:lineRule="auto"/>
              <w:jc w:val="left"/>
              <w:rPr>
                <w:rFonts w:eastAsia="Times New Roman" w:cs="Times New Roman"/>
                <w:sz w:val="14"/>
                <w:szCs w:val="14"/>
              </w:rPr>
            </w:pPr>
            <w:r w:rsidRPr="004B4E13">
              <w:rPr>
                <w:sz w:val="14"/>
                <w:szCs w:val="14"/>
              </w:rPr>
              <w:t>&lt;0.05</w:t>
            </w:r>
          </w:p>
        </w:tc>
        <w:tc>
          <w:tcPr>
            <w:tcW w:w="235" w:type="pct"/>
            <w:tcBorders>
              <w:top w:val="nil"/>
              <w:left w:val="nil"/>
              <w:bottom w:val="single" w:sz="4" w:space="0" w:color="auto"/>
              <w:right w:val="single" w:sz="4" w:space="0" w:color="auto"/>
            </w:tcBorders>
            <w:shd w:val="clear" w:color="auto" w:fill="auto"/>
            <w:noWrap/>
            <w:vAlign w:val="center"/>
          </w:tcPr>
          <w:p w14:paraId="7F16C147" w14:textId="5D199426" w:rsidR="0027474C" w:rsidRPr="004B4E13" w:rsidRDefault="0027474C" w:rsidP="0027474C">
            <w:pPr>
              <w:spacing w:line="240" w:lineRule="auto"/>
              <w:jc w:val="center"/>
              <w:rPr>
                <w:rFonts w:eastAsia="Times New Roman" w:cs="Times New Roman"/>
                <w:sz w:val="14"/>
                <w:szCs w:val="14"/>
              </w:rPr>
            </w:pPr>
            <w:r w:rsidRPr="004B4E13">
              <w:rPr>
                <w:sz w:val="14"/>
                <w:szCs w:val="14"/>
              </w:rPr>
              <w:t>RS</w:t>
            </w:r>
          </w:p>
        </w:tc>
        <w:tc>
          <w:tcPr>
            <w:tcW w:w="183" w:type="pct"/>
            <w:tcBorders>
              <w:top w:val="nil"/>
              <w:left w:val="nil"/>
              <w:bottom w:val="single" w:sz="4" w:space="0" w:color="auto"/>
              <w:right w:val="single" w:sz="4" w:space="0" w:color="auto"/>
            </w:tcBorders>
            <w:shd w:val="clear" w:color="auto" w:fill="auto"/>
            <w:noWrap/>
            <w:vAlign w:val="center"/>
          </w:tcPr>
          <w:p w14:paraId="2701BD53" w14:textId="39555F14" w:rsidR="0027474C" w:rsidRPr="004B4E13" w:rsidRDefault="0027474C" w:rsidP="0027474C">
            <w:pPr>
              <w:spacing w:line="240" w:lineRule="auto"/>
              <w:jc w:val="center"/>
              <w:rPr>
                <w:rFonts w:eastAsia="Times New Roman" w:cs="Times New Roman"/>
                <w:sz w:val="14"/>
                <w:szCs w:val="14"/>
              </w:rPr>
            </w:pPr>
            <w:r w:rsidRPr="004B4E13">
              <w:rPr>
                <w:sz w:val="14"/>
                <w:szCs w:val="14"/>
              </w:rPr>
              <w:t>&lt;0.05</w:t>
            </w:r>
          </w:p>
        </w:tc>
        <w:tc>
          <w:tcPr>
            <w:tcW w:w="136" w:type="pct"/>
            <w:tcBorders>
              <w:top w:val="nil"/>
              <w:left w:val="nil"/>
              <w:bottom w:val="single" w:sz="4" w:space="0" w:color="auto"/>
              <w:right w:val="single" w:sz="4" w:space="0" w:color="auto"/>
            </w:tcBorders>
            <w:shd w:val="clear" w:color="auto" w:fill="auto"/>
            <w:noWrap/>
            <w:vAlign w:val="center"/>
          </w:tcPr>
          <w:p w14:paraId="08C8EECD" w14:textId="1B2D63FA" w:rsidR="0027474C" w:rsidRPr="004B4E13" w:rsidRDefault="0027474C" w:rsidP="0027474C">
            <w:pPr>
              <w:spacing w:line="240" w:lineRule="auto"/>
              <w:jc w:val="center"/>
              <w:rPr>
                <w:rFonts w:eastAsia="Times New Roman" w:cs="Times New Roman"/>
                <w:sz w:val="14"/>
                <w:szCs w:val="14"/>
              </w:rPr>
            </w:pPr>
            <w:r w:rsidRPr="004B4E13">
              <w:rPr>
                <w:sz w:val="14"/>
                <w:szCs w:val="14"/>
              </w:rPr>
              <w:t>39</w:t>
            </w:r>
          </w:p>
        </w:tc>
        <w:tc>
          <w:tcPr>
            <w:tcW w:w="237" w:type="pct"/>
            <w:tcBorders>
              <w:top w:val="nil"/>
              <w:left w:val="nil"/>
              <w:bottom w:val="single" w:sz="4" w:space="0" w:color="auto"/>
              <w:right w:val="single" w:sz="4" w:space="0" w:color="auto"/>
            </w:tcBorders>
            <w:shd w:val="clear" w:color="auto" w:fill="auto"/>
            <w:noWrap/>
            <w:vAlign w:val="center"/>
          </w:tcPr>
          <w:p w14:paraId="1F7DD331" w14:textId="37611BE7" w:rsidR="0027474C" w:rsidRPr="004B4E13" w:rsidRDefault="0027474C" w:rsidP="0027474C">
            <w:pPr>
              <w:spacing w:line="240" w:lineRule="auto"/>
              <w:jc w:val="center"/>
              <w:rPr>
                <w:rFonts w:eastAsia="Times New Roman" w:cs="Times New Roman"/>
                <w:sz w:val="14"/>
                <w:szCs w:val="14"/>
              </w:rPr>
            </w:pPr>
            <w:r w:rsidRPr="004B4E13">
              <w:rPr>
                <w:sz w:val="14"/>
                <w:szCs w:val="14"/>
              </w:rPr>
              <w:t>28.2</w:t>
            </w:r>
          </w:p>
        </w:tc>
        <w:tc>
          <w:tcPr>
            <w:tcW w:w="208" w:type="pct"/>
            <w:tcBorders>
              <w:top w:val="nil"/>
              <w:left w:val="nil"/>
              <w:bottom w:val="single" w:sz="4" w:space="0" w:color="auto"/>
              <w:right w:val="single" w:sz="4" w:space="0" w:color="auto"/>
            </w:tcBorders>
            <w:shd w:val="clear" w:color="auto" w:fill="auto"/>
            <w:noWrap/>
            <w:vAlign w:val="center"/>
          </w:tcPr>
          <w:p w14:paraId="391BB26D" w14:textId="23783B98" w:rsidR="0027474C" w:rsidRPr="004B4E13" w:rsidRDefault="0027474C" w:rsidP="0027474C">
            <w:pPr>
              <w:spacing w:line="240" w:lineRule="auto"/>
              <w:jc w:val="center"/>
              <w:rPr>
                <w:rFonts w:eastAsia="Times New Roman" w:cs="Times New Roman"/>
                <w:sz w:val="14"/>
                <w:szCs w:val="14"/>
              </w:rPr>
            </w:pPr>
            <w:r w:rsidRPr="004B4E13">
              <w:rPr>
                <w:sz w:val="14"/>
                <w:szCs w:val="14"/>
              </w:rPr>
              <w:t>0.063</w:t>
            </w:r>
          </w:p>
        </w:tc>
        <w:tc>
          <w:tcPr>
            <w:tcW w:w="208" w:type="pct"/>
            <w:tcBorders>
              <w:top w:val="nil"/>
              <w:left w:val="nil"/>
              <w:bottom w:val="single" w:sz="4" w:space="0" w:color="auto"/>
              <w:right w:val="single" w:sz="4" w:space="0" w:color="auto"/>
            </w:tcBorders>
            <w:shd w:val="clear" w:color="auto" w:fill="auto"/>
            <w:noWrap/>
            <w:vAlign w:val="center"/>
          </w:tcPr>
          <w:p w14:paraId="7698DF34" w14:textId="5693056B" w:rsidR="0027474C" w:rsidRPr="004B4E13" w:rsidRDefault="0027474C" w:rsidP="0027474C">
            <w:pPr>
              <w:spacing w:line="240" w:lineRule="auto"/>
              <w:jc w:val="center"/>
              <w:rPr>
                <w:rFonts w:eastAsia="Times New Roman" w:cs="Times New Roman"/>
                <w:sz w:val="14"/>
                <w:szCs w:val="14"/>
              </w:rPr>
            </w:pPr>
            <w:r w:rsidRPr="004B4E13">
              <w:rPr>
                <w:sz w:val="14"/>
                <w:szCs w:val="14"/>
              </w:rPr>
              <w:t>0.070</w:t>
            </w:r>
          </w:p>
        </w:tc>
        <w:tc>
          <w:tcPr>
            <w:tcW w:w="179" w:type="pct"/>
            <w:tcBorders>
              <w:top w:val="nil"/>
              <w:left w:val="nil"/>
              <w:bottom w:val="single" w:sz="4" w:space="0" w:color="auto"/>
              <w:right w:val="single" w:sz="4" w:space="0" w:color="auto"/>
            </w:tcBorders>
            <w:shd w:val="clear" w:color="auto" w:fill="auto"/>
            <w:noWrap/>
            <w:vAlign w:val="center"/>
          </w:tcPr>
          <w:p w14:paraId="61B7C566" w14:textId="6143B37C" w:rsidR="0027474C" w:rsidRPr="004B4E13" w:rsidRDefault="0027474C" w:rsidP="0027474C">
            <w:pPr>
              <w:spacing w:line="240" w:lineRule="auto"/>
              <w:jc w:val="center"/>
              <w:rPr>
                <w:rFonts w:eastAsia="Times New Roman" w:cs="Times New Roman"/>
                <w:sz w:val="14"/>
                <w:szCs w:val="14"/>
              </w:rPr>
            </w:pPr>
            <w:r w:rsidRPr="004B4E13">
              <w:rPr>
                <w:sz w:val="14"/>
                <w:szCs w:val="14"/>
              </w:rPr>
              <w:t>1.080</w:t>
            </w:r>
          </w:p>
        </w:tc>
        <w:tc>
          <w:tcPr>
            <w:tcW w:w="208" w:type="pct"/>
            <w:tcBorders>
              <w:top w:val="nil"/>
              <w:left w:val="nil"/>
              <w:bottom w:val="single" w:sz="4" w:space="0" w:color="auto"/>
              <w:right w:val="single" w:sz="4" w:space="0" w:color="auto"/>
            </w:tcBorders>
            <w:shd w:val="clear" w:color="auto" w:fill="auto"/>
            <w:noWrap/>
            <w:vAlign w:val="center"/>
          </w:tcPr>
          <w:p w14:paraId="621CCF77" w14:textId="7D497F2C" w:rsidR="0027474C" w:rsidRPr="004B4E13" w:rsidRDefault="0027474C" w:rsidP="0027474C">
            <w:pPr>
              <w:spacing w:line="240" w:lineRule="auto"/>
              <w:jc w:val="center"/>
              <w:rPr>
                <w:rFonts w:eastAsia="Times New Roman" w:cs="Times New Roman"/>
                <w:sz w:val="14"/>
                <w:szCs w:val="14"/>
              </w:rPr>
            </w:pPr>
            <w:r w:rsidRPr="004B4E13">
              <w:rPr>
                <w:sz w:val="14"/>
                <w:szCs w:val="14"/>
              </w:rPr>
              <w:t>0.050</w:t>
            </w:r>
          </w:p>
        </w:tc>
        <w:tc>
          <w:tcPr>
            <w:tcW w:w="240" w:type="pct"/>
            <w:tcBorders>
              <w:top w:val="nil"/>
              <w:left w:val="nil"/>
              <w:bottom w:val="single" w:sz="4" w:space="0" w:color="auto"/>
              <w:right w:val="single" w:sz="4" w:space="0" w:color="auto"/>
            </w:tcBorders>
            <w:shd w:val="clear" w:color="auto" w:fill="auto"/>
            <w:noWrap/>
            <w:vAlign w:val="center"/>
          </w:tcPr>
          <w:p w14:paraId="064FFA46" w14:textId="07A0C71B" w:rsidR="0027474C" w:rsidRPr="004B4E13" w:rsidRDefault="0027474C" w:rsidP="0027474C">
            <w:pPr>
              <w:spacing w:line="240" w:lineRule="auto"/>
              <w:jc w:val="center"/>
              <w:rPr>
                <w:rFonts w:eastAsia="Times New Roman" w:cs="Times New Roman"/>
                <w:sz w:val="14"/>
                <w:szCs w:val="14"/>
              </w:rPr>
            </w:pPr>
            <w:r w:rsidRPr="004B4E13">
              <w:rPr>
                <w:sz w:val="14"/>
                <w:szCs w:val="14"/>
              </w:rPr>
              <w:t>&lt;0.025</w:t>
            </w:r>
          </w:p>
        </w:tc>
        <w:tc>
          <w:tcPr>
            <w:tcW w:w="240" w:type="pct"/>
            <w:tcBorders>
              <w:top w:val="nil"/>
              <w:left w:val="nil"/>
              <w:bottom w:val="single" w:sz="4" w:space="0" w:color="auto"/>
              <w:right w:val="single" w:sz="4" w:space="0" w:color="auto"/>
            </w:tcBorders>
            <w:shd w:val="clear" w:color="auto" w:fill="auto"/>
            <w:noWrap/>
            <w:vAlign w:val="center"/>
          </w:tcPr>
          <w:p w14:paraId="45411470" w14:textId="3E02FDB2" w:rsidR="0027474C" w:rsidRPr="004B4E13" w:rsidRDefault="0027474C" w:rsidP="0027474C">
            <w:pPr>
              <w:spacing w:line="240" w:lineRule="auto"/>
              <w:jc w:val="center"/>
              <w:rPr>
                <w:rFonts w:eastAsia="Times New Roman" w:cs="Times New Roman"/>
                <w:sz w:val="14"/>
                <w:szCs w:val="14"/>
              </w:rPr>
            </w:pPr>
            <w:r w:rsidRPr="004B4E13">
              <w:rPr>
                <w:sz w:val="14"/>
                <w:szCs w:val="14"/>
              </w:rPr>
              <w:t>&lt;0.025</w:t>
            </w:r>
          </w:p>
        </w:tc>
        <w:tc>
          <w:tcPr>
            <w:tcW w:w="226" w:type="pct"/>
            <w:tcBorders>
              <w:top w:val="nil"/>
              <w:left w:val="nil"/>
              <w:bottom w:val="single" w:sz="4" w:space="0" w:color="auto"/>
              <w:right w:val="single" w:sz="4" w:space="0" w:color="auto"/>
            </w:tcBorders>
            <w:shd w:val="clear" w:color="auto" w:fill="auto"/>
            <w:noWrap/>
            <w:vAlign w:val="center"/>
          </w:tcPr>
          <w:p w14:paraId="6CB9F1B0" w14:textId="13CB79EC" w:rsidR="0027474C" w:rsidRPr="004B4E13" w:rsidRDefault="0027474C" w:rsidP="0027474C">
            <w:pPr>
              <w:spacing w:line="240" w:lineRule="auto"/>
              <w:jc w:val="center"/>
              <w:rPr>
                <w:rFonts w:eastAsia="Times New Roman" w:cs="Times New Roman"/>
                <w:sz w:val="14"/>
                <w:szCs w:val="14"/>
              </w:rPr>
            </w:pPr>
            <w:r w:rsidRPr="004B4E13">
              <w:rPr>
                <w:sz w:val="14"/>
                <w:szCs w:val="14"/>
              </w:rPr>
              <w:t>0.046</w:t>
            </w:r>
          </w:p>
        </w:tc>
        <w:tc>
          <w:tcPr>
            <w:tcW w:w="226" w:type="pct"/>
            <w:tcBorders>
              <w:top w:val="nil"/>
              <w:left w:val="nil"/>
              <w:bottom w:val="single" w:sz="4" w:space="0" w:color="auto"/>
              <w:right w:val="single" w:sz="4" w:space="0" w:color="auto"/>
            </w:tcBorders>
            <w:shd w:val="clear" w:color="auto" w:fill="auto"/>
            <w:noWrap/>
            <w:vAlign w:val="center"/>
          </w:tcPr>
          <w:p w14:paraId="3479E772" w14:textId="00110790" w:rsidR="0027474C" w:rsidRPr="004B4E13" w:rsidRDefault="0027474C" w:rsidP="0027474C">
            <w:pPr>
              <w:spacing w:line="240" w:lineRule="auto"/>
              <w:jc w:val="center"/>
              <w:rPr>
                <w:rFonts w:eastAsia="Times New Roman" w:cs="Times New Roman"/>
                <w:sz w:val="14"/>
                <w:szCs w:val="14"/>
              </w:rPr>
            </w:pPr>
            <w:r w:rsidRPr="004B4E13">
              <w:rPr>
                <w:sz w:val="14"/>
                <w:szCs w:val="14"/>
              </w:rPr>
              <w:t>0.079</w:t>
            </w:r>
          </w:p>
        </w:tc>
        <w:tc>
          <w:tcPr>
            <w:tcW w:w="226" w:type="pct"/>
            <w:tcBorders>
              <w:top w:val="nil"/>
              <w:left w:val="nil"/>
              <w:bottom w:val="single" w:sz="4" w:space="0" w:color="auto"/>
              <w:right w:val="single" w:sz="4" w:space="0" w:color="auto"/>
            </w:tcBorders>
            <w:shd w:val="clear" w:color="auto" w:fill="auto"/>
            <w:noWrap/>
            <w:vAlign w:val="center"/>
          </w:tcPr>
          <w:p w14:paraId="43B0D9A7" w14:textId="285BD4F7" w:rsidR="0027474C" w:rsidRPr="004B4E13" w:rsidRDefault="0027474C" w:rsidP="0027474C">
            <w:pPr>
              <w:spacing w:line="240" w:lineRule="auto"/>
              <w:jc w:val="center"/>
              <w:rPr>
                <w:rFonts w:eastAsia="Times New Roman" w:cs="Times New Roman"/>
                <w:sz w:val="14"/>
                <w:szCs w:val="14"/>
              </w:rPr>
            </w:pPr>
            <w:r w:rsidRPr="004B4E13">
              <w:rPr>
                <w:sz w:val="14"/>
                <w:szCs w:val="14"/>
              </w:rPr>
              <w:t>0.153</w:t>
            </w:r>
          </w:p>
        </w:tc>
        <w:tc>
          <w:tcPr>
            <w:tcW w:w="226" w:type="pct"/>
            <w:tcBorders>
              <w:top w:val="nil"/>
              <w:left w:val="nil"/>
              <w:bottom w:val="single" w:sz="4" w:space="0" w:color="auto"/>
              <w:right w:val="single" w:sz="4" w:space="0" w:color="auto"/>
            </w:tcBorders>
            <w:shd w:val="clear" w:color="auto" w:fill="auto"/>
            <w:noWrap/>
            <w:vAlign w:val="center"/>
          </w:tcPr>
          <w:p w14:paraId="729AC251" w14:textId="6605BD4E" w:rsidR="0027474C" w:rsidRPr="004B4E13" w:rsidRDefault="0027474C" w:rsidP="0027474C">
            <w:pPr>
              <w:spacing w:line="240" w:lineRule="auto"/>
              <w:jc w:val="center"/>
              <w:rPr>
                <w:rFonts w:eastAsia="Times New Roman" w:cs="Times New Roman"/>
                <w:sz w:val="14"/>
                <w:szCs w:val="14"/>
              </w:rPr>
            </w:pPr>
            <w:r w:rsidRPr="004B4E13">
              <w:rPr>
                <w:sz w:val="14"/>
                <w:szCs w:val="14"/>
              </w:rPr>
              <w:t>0.165</w:t>
            </w:r>
          </w:p>
        </w:tc>
        <w:tc>
          <w:tcPr>
            <w:tcW w:w="236" w:type="pct"/>
            <w:tcBorders>
              <w:top w:val="nil"/>
              <w:left w:val="nil"/>
              <w:bottom w:val="single" w:sz="4" w:space="0" w:color="auto"/>
              <w:right w:val="single" w:sz="4" w:space="0" w:color="auto"/>
            </w:tcBorders>
            <w:shd w:val="clear" w:color="auto" w:fill="auto"/>
            <w:noWrap/>
            <w:vAlign w:val="center"/>
          </w:tcPr>
          <w:p w14:paraId="361D97C9" w14:textId="053C3BF2" w:rsidR="0027474C" w:rsidRPr="004B4E13" w:rsidRDefault="0027474C" w:rsidP="0027474C">
            <w:pPr>
              <w:spacing w:line="240" w:lineRule="auto"/>
              <w:jc w:val="center"/>
              <w:rPr>
                <w:rFonts w:eastAsia="Times New Roman" w:cs="Times New Roman"/>
                <w:sz w:val="14"/>
                <w:szCs w:val="14"/>
              </w:rPr>
            </w:pPr>
            <w:r w:rsidRPr="004B4E13">
              <w:rPr>
                <w:sz w:val="14"/>
                <w:szCs w:val="14"/>
              </w:rPr>
              <w:t>0.221</w:t>
            </w:r>
          </w:p>
        </w:tc>
        <w:tc>
          <w:tcPr>
            <w:tcW w:w="236" w:type="pct"/>
            <w:tcBorders>
              <w:top w:val="nil"/>
              <w:left w:val="nil"/>
              <w:bottom w:val="single" w:sz="4" w:space="0" w:color="auto"/>
              <w:right w:val="single" w:sz="4" w:space="0" w:color="auto"/>
            </w:tcBorders>
            <w:shd w:val="clear" w:color="auto" w:fill="auto"/>
            <w:noWrap/>
            <w:vAlign w:val="center"/>
          </w:tcPr>
          <w:p w14:paraId="2854C553" w14:textId="72D467E3" w:rsidR="0027474C" w:rsidRPr="004B4E13" w:rsidRDefault="0027474C" w:rsidP="0027474C">
            <w:pPr>
              <w:spacing w:line="240" w:lineRule="auto"/>
              <w:jc w:val="center"/>
              <w:rPr>
                <w:rFonts w:eastAsia="Times New Roman" w:cs="Times New Roman"/>
                <w:sz w:val="14"/>
                <w:szCs w:val="14"/>
              </w:rPr>
            </w:pPr>
            <w:r w:rsidRPr="004B4E13">
              <w:rPr>
                <w:sz w:val="14"/>
                <w:szCs w:val="14"/>
              </w:rPr>
              <w:t>0.375</w:t>
            </w:r>
          </w:p>
        </w:tc>
        <w:tc>
          <w:tcPr>
            <w:tcW w:w="283" w:type="pct"/>
            <w:tcBorders>
              <w:top w:val="nil"/>
              <w:left w:val="nil"/>
              <w:bottom w:val="single" w:sz="4" w:space="0" w:color="auto"/>
              <w:right w:val="single" w:sz="4" w:space="0" w:color="auto"/>
            </w:tcBorders>
            <w:shd w:val="clear" w:color="auto" w:fill="auto"/>
            <w:noWrap/>
            <w:vAlign w:val="center"/>
          </w:tcPr>
          <w:p w14:paraId="5722C9AF" w14:textId="59A2596A" w:rsidR="0027474C" w:rsidRPr="004B4E13" w:rsidRDefault="0027474C" w:rsidP="0027474C">
            <w:pPr>
              <w:spacing w:line="240" w:lineRule="auto"/>
              <w:jc w:val="center"/>
              <w:rPr>
                <w:rFonts w:eastAsia="Times New Roman" w:cs="Times New Roman"/>
                <w:sz w:val="14"/>
                <w:szCs w:val="14"/>
              </w:rPr>
            </w:pPr>
            <w:r w:rsidRPr="004B4E13">
              <w:rPr>
                <w:sz w:val="14"/>
                <w:szCs w:val="14"/>
              </w:rPr>
              <w:t>2.8</w:t>
            </w:r>
          </w:p>
        </w:tc>
        <w:tc>
          <w:tcPr>
            <w:tcW w:w="258" w:type="pct"/>
            <w:tcBorders>
              <w:top w:val="nil"/>
              <w:left w:val="nil"/>
              <w:bottom w:val="single" w:sz="4" w:space="0" w:color="auto"/>
              <w:right w:val="single" w:sz="4" w:space="0" w:color="auto"/>
            </w:tcBorders>
            <w:shd w:val="clear" w:color="auto" w:fill="auto"/>
            <w:noWrap/>
            <w:vAlign w:val="center"/>
          </w:tcPr>
          <w:p w14:paraId="6CA011D1" w14:textId="444D0B5A" w:rsidR="0027474C" w:rsidRPr="004B4E13" w:rsidRDefault="0027474C" w:rsidP="0027474C">
            <w:pPr>
              <w:spacing w:line="240" w:lineRule="auto"/>
              <w:jc w:val="center"/>
              <w:rPr>
                <w:rFonts w:eastAsia="Times New Roman" w:cs="Times New Roman"/>
                <w:sz w:val="14"/>
                <w:szCs w:val="14"/>
              </w:rPr>
            </w:pPr>
            <w:r w:rsidRPr="004B4E13">
              <w:rPr>
                <w:sz w:val="14"/>
                <w:szCs w:val="14"/>
              </w:rPr>
              <w:t>12.6</w:t>
            </w:r>
          </w:p>
        </w:tc>
      </w:tr>
      <w:tr w:rsidR="0027474C" w:rsidRPr="004B4E13" w14:paraId="4956CFB2" w14:textId="77777777" w:rsidTr="0027474C">
        <w:trPr>
          <w:trHeight w:val="20"/>
        </w:trPr>
        <w:tc>
          <w:tcPr>
            <w:tcW w:w="816" w:type="pct"/>
            <w:vMerge/>
            <w:tcBorders>
              <w:left w:val="single" w:sz="4" w:space="0" w:color="auto"/>
              <w:bottom w:val="single" w:sz="4" w:space="0" w:color="auto"/>
              <w:right w:val="single" w:sz="4" w:space="0" w:color="auto"/>
            </w:tcBorders>
            <w:vAlign w:val="center"/>
          </w:tcPr>
          <w:p w14:paraId="0F5FCF4D" w14:textId="77777777" w:rsidR="0027474C" w:rsidRPr="004B4E13" w:rsidRDefault="0027474C" w:rsidP="0027474C">
            <w:pPr>
              <w:spacing w:line="240" w:lineRule="auto"/>
              <w:jc w:val="left"/>
              <w:rPr>
                <w:rFonts w:eastAsia="Times New Roman" w:cs="Times New Roman"/>
                <w:b/>
                <w:bCs/>
                <w:sz w:val="14"/>
                <w:szCs w:val="14"/>
              </w:rPr>
            </w:pPr>
          </w:p>
        </w:tc>
        <w:tc>
          <w:tcPr>
            <w:tcW w:w="193" w:type="pct"/>
            <w:vMerge/>
            <w:tcBorders>
              <w:left w:val="single" w:sz="4" w:space="0" w:color="auto"/>
              <w:bottom w:val="single" w:sz="4" w:space="0" w:color="auto"/>
              <w:right w:val="single" w:sz="4" w:space="0" w:color="auto"/>
            </w:tcBorders>
            <w:vAlign w:val="center"/>
          </w:tcPr>
          <w:p w14:paraId="69A08461" w14:textId="77777777" w:rsidR="0027474C" w:rsidRPr="004B4E13" w:rsidRDefault="0027474C" w:rsidP="0027474C">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tcPr>
          <w:p w14:paraId="4E035B0C" w14:textId="5AB95F59" w:rsidR="0027474C" w:rsidRPr="004B4E13" w:rsidRDefault="0027474C" w:rsidP="0027474C">
            <w:pPr>
              <w:spacing w:line="240" w:lineRule="auto"/>
              <w:jc w:val="center"/>
              <w:rPr>
                <w:rFonts w:eastAsia="Times New Roman" w:cs="Times New Roman"/>
                <w:sz w:val="14"/>
                <w:szCs w:val="14"/>
              </w:rPr>
            </w:pPr>
            <w:r w:rsidRPr="004B4E13">
              <w:rPr>
                <w:sz w:val="14"/>
                <w:szCs w:val="14"/>
              </w:rPr>
              <w:t>DS</w:t>
            </w:r>
          </w:p>
        </w:tc>
        <w:tc>
          <w:tcPr>
            <w:tcW w:w="183" w:type="pct"/>
            <w:tcBorders>
              <w:top w:val="nil"/>
              <w:left w:val="nil"/>
              <w:bottom w:val="single" w:sz="4" w:space="0" w:color="auto"/>
              <w:right w:val="single" w:sz="4" w:space="0" w:color="auto"/>
            </w:tcBorders>
            <w:shd w:val="clear" w:color="auto" w:fill="auto"/>
            <w:noWrap/>
            <w:vAlign w:val="center"/>
          </w:tcPr>
          <w:p w14:paraId="71C8C515" w14:textId="148BC981" w:rsidR="0027474C" w:rsidRPr="004B4E13" w:rsidRDefault="0027474C" w:rsidP="0027474C">
            <w:pPr>
              <w:spacing w:line="240" w:lineRule="auto"/>
              <w:jc w:val="center"/>
              <w:rPr>
                <w:rFonts w:eastAsia="Times New Roman" w:cs="Times New Roman"/>
                <w:sz w:val="14"/>
                <w:szCs w:val="14"/>
              </w:rPr>
            </w:pPr>
            <w:r w:rsidRPr="004B4E13">
              <w:rPr>
                <w:sz w:val="14"/>
                <w:szCs w:val="14"/>
              </w:rPr>
              <w:t>&lt;0.05</w:t>
            </w:r>
          </w:p>
        </w:tc>
        <w:tc>
          <w:tcPr>
            <w:tcW w:w="136" w:type="pct"/>
            <w:tcBorders>
              <w:top w:val="nil"/>
              <w:left w:val="nil"/>
              <w:bottom w:val="single" w:sz="4" w:space="0" w:color="auto"/>
              <w:right w:val="single" w:sz="4" w:space="0" w:color="auto"/>
            </w:tcBorders>
            <w:shd w:val="clear" w:color="auto" w:fill="auto"/>
            <w:noWrap/>
            <w:vAlign w:val="center"/>
          </w:tcPr>
          <w:p w14:paraId="3E3D9BC8" w14:textId="51BE0A1E" w:rsidR="0027474C" w:rsidRPr="004B4E13" w:rsidRDefault="0027474C" w:rsidP="0027474C">
            <w:pPr>
              <w:spacing w:line="240" w:lineRule="auto"/>
              <w:jc w:val="center"/>
              <w:rPr>
                <w:rFonts w:eastAsia="Times New Roman" w:cs="Times New Roman"/>
                <w:sz w:val="14"/>
                <w:szCs w:val="14"/>
              </w:rPr>
            </w:pPr>
            <w:r w:rsidRPr="004B4E13">
              <w:rPr>
                <w:sz w:val="14"/>
                <w:szCs w:val="14"/>
              </w:rPr>
              <w:t>39</w:t>
            </w:r>
          </w:p>
        </w:tc>
        <w:tc>
          <w:tcPr>
            <w:tcW w:w="237" w:type="pct"/>
            <w:tcBorders>
              <w:top w:val="nil"/>
              <w:left w:val="nil"/>
              <w:bottom w:val="single" w:sz="4" w:space="0" w:color="auto"/>
              <w:right w:val="single" w:sz="4" w:space="0" w:color="auto"/>
            </w:tcBorders>
            <w:shd w:val="clear" w:color="auto" w:fill="auto"/>
            <w:noWrap/>
            <w:vAlign w:val="center"/>
          </w:tcPr>
          <w:p w14:paraId="5C8E29E3" w14:textId="0296F9D8" w:rsidR="0027474C" w:rsidRPr="004B4E13" w:rsidRDefault="0027474C" w:rsidP="0027474C">
            <w:pPr>
              <w:spacing w:line="240" w:lineRule="auto"/>
              <w:jc w:val="center"/>
              <w:rPr>
                <w:rFonts w:eastAsia="Times New Roman" w:cs="Times New Roman"/>
                <w:sz w:val="14"/>
                <w:szCs w:val="14"/>
              </w:rPr>
            </w:pPr>
            <w:r w:rsidRPr="004B4E13">
              <w:rPr>
                <w:sz w:val="14"/>
                <w:szCs w:val="14"/>
              </w:rPr>
              <w:t>64.1</w:t>
            </w:r>
          </w:p>
        </w:tc>
        <w:tc>
          <w:tcPr>
            <w:tcW w:w="208" w:type="pct"/>
            <w:tcBorders>
              <w:top w:val="nil"/>
              <w:left w:val="nil"/>
              <w:bottom w:val="single" w:sz="4" w:space="0" w:color="auto"/>
              <w:right w:val="single" w:sz="4" w:space="0" w:color="auto"/>
            </w:tcBorders>
            <w:shd w:val="clear" w:color="auto" w:fill="auto"/>
            <w:noWrap/>
            <w:vAlign w:val="center"/>
          </w:tcPr>
          <w:p w14:paraId="54E9C853" w14:textId="74FB77E2" w:rsidR="0027474C" w:rsidRPr="004B4E13" w:rsidRDefault="0027474C" w:rsidP="0027474C">
            <w:pPr>
              <w:spacing w:line="240" w:lineRule="auto"/>
              <w:jc w:val="center"/>
              <w:rPr>
                <w:rFonts w:eastAsia="Times New Roman" w:cs="Times New Roman"/>
                <w:sz w:val="14"/>
                <w:szCs w:val="14"/>
              </w:rPr>
            </w:pPr>
            <w:r w:rsidRPr="004B4E13">
              <w:rPr>
                <w:sz w:val="14"/>
                <w:szCs w:val="14"/>
              </w:rPr>
              <w:t>0.026</w:t>
            </w:r>
          </w:p>
        </w:tc>
        <w:tc>
          <w:tcPr>
            <w:tcW w:w="208" w:type="pct"/>
            <w:tcBorders>
              <w:top w:val="nil"/>
              <w:left w:val="nil"/>
              <w:bottom w:val="single" w:sz="4" w:space="0" w:color="auto"/>
              <w:right w:val="single" w:sz="4" w:space="0" w:color="auto"/>
            </w:tcBorders>
            <w:shd w:val="clear" w:color="auto" w:fill="auto"/>
            <w:noWrap/>
            <w:vAlign w:val="center"/>
          </w:tcPr>
          <w:p w14:paraId="27B6F058" w14:textId="6E32FD95" w:rsidR="0027474C" w:rsidRPr="004B4E13" w:rsidRDefault="0027474C" w:rsidP="0027474C">
            <w:pPr>
              <w:spacing w:line="240" w:lineRule="auto"/>
              <w:jc w:val="center"/>
              <w:rPr>
                <w:rFonts w:eastAsia="Times New Roman" w:cs="Times New Roman"/>
                <w:sz w:val="14"/>
                <w:szCs w:val="14"/>
              </w:rPr>
            </w:pPr>
            <w:r w:rsidRPr="004B4E13">
              <w:rPr>
                <w:sz w:val="14"/>
                <w:szCs w:val="14"/>
              </w:rPr>
              <w:t>0.020</w:t>
            </w:r>
          </w:p>
        </w:tc>
        <w:tc>
          <w:tcPr>
            <w:tcW w:w="179" w:type="pct"/>
            <w:tcBorders>
              <w:top w:val="nil"/>
              <w:left w:val="nil"/>
              <w:bottom w:val="single" w:sz="4" w:space="0" w:color="auto"/>
              <w:right w:val="single" w:sz="4" w:space="0" w:color="auto"/>
            </w:tcBorders>
            <w:shd w:val="clear" w:color="auto" w:fill="auto"/>
            <w:noWrap/>
            <w:vAlign w:val="center"/>
          </w:tcPr>
          <w:p w14:paraId="302F31CB" w14:textId="35371DDD" w:rsidR="0027474C" w:rsidRPr="004B4E13" w:rsidRDefault="0027474C" w:rsidP="0027474C">
            <w:pPr>
              <w:spacing w:line="240" w:lineRule="auto"/>
              <w:jc w:val="center"/>
              <w:rPr>
                <w:rFonts w:eastAsia="Times New Roman" w:cs="Times New Roman"/>
                <w:sz w:val="14"/>
                <w:szCs w:val="14"/>
              </w:rPr>
            </w:pPr>
            <w:r w:rsidRPr="004B4E13">
              <w:rPr>
                <w:sz w:val="14"/>
                <w:szCs w:val="14"/>
              </w:rPr>
              <w:t>0.870</w:t>
            </w:r>
          </w:p>
        </w:tc>
        <w:tc>
          <w:tcPr>
            <w:tcW w:w="208" w:type="pct"/>
            <w:tcBorders>
              <w:top w:val="nil"/>
              <w:left w:val="nil"/>
              <w:bottom w:val="single" w:sz="4" w:space="0" w:color="auto"/>
              <w:right w:val="single" w:sz="4" w:space="0" w:color="auto"/>
            </w:tcBorders>
            <w:shd w:val="clear" w:color="auto" w:fill="auto"/>
            <w:noWrap/>
            <w:vAlign w:val="center"/>
          </w:tcPr>
          <w:p w14:paraId="1D95F9B6" w14:textId="1E816DF2" w:rsidR="0027474C" w:rsidRPr="004B4E13" w:rsidRDefault="0027474C" w:rsidP="0027474C">
            <w:pPr>
              <w:spacing w:line="240" w:lineRule="auto"/>
              <w:jc w:val="center"/>
              <w:rPr>
                <w:rFonts w:eastAsia="Times New Roman" w:cs="Times New Roman"/>
                <w:sz w:val="14"/>
                <w:szCs w:val="14"/>
              </w:rPr>
            </w:pPr>
            <w:r w:rsidRPr="004B4E13">
              <w:rPr>
                <w:sz w:val="14"/>
                <w:szCs w:val="14"/>
              </w:rPr>
              <w:t>0</w:t>
            </w:r>
          </w:p>
        </w:tc>
        <w:tc>
          <w:tcPr>
            <w:tcW w:w="240" w:type="pct"/>
            <w:tcBorders>
              <w:top w:val="nil"/>
              <w:left w:val="nil"/>
              <w:bottom w:val="single" w:sz="4" w:space="0" w:color="auto"/>
              <w:right w:val="single" w:sz="4" w:space="0" w:color="auto"/>
            </w:tcBorders>
            <w:shd w:val="clear" w:color="auto" w:fill="auto"/>
            <w:noWrap/>
            <w:vAlign w:val="center"/>
          </w:tcPr>
          <w:p w14:paraId="1D99811A" w14:textId="66639B67" w:rsidR="0027474C" w:rsidRPr="004B4E13" w:rsidRDefault="0027474C" w:rsidP="0027474C">
            <w:pPr>
              <w:spacing w:line="240" w:lineRule="auto"/>
              <w:jc w:val="center"/>
              <w:rPr>
                <w:rFonts w:eastAsia="Times New Roman" w:cs="Times New Roman"/>
                <w:sz w:val="14"/>
                <w:szCs w:val="14"/>
              </w:rPr>
            </w:pPr>
            <w:r w:rsidRPr="004B4E13">
              <w:rPr>
                <w:sz w:val="14"/>
                <w:szCs w:val="14"/>
              </w:rPr>
              <w:t>&lt;0.025</w:t>
            </w:r>
          </w:p>
        </w:tc>
        <w:tc>
          <w:tcPr>
            <w:tcW w:w="240" w:type="pct"/>
            <w:tcBorders>
              <w:top w:val="nil"/>
              <w:left w:val="nil"/>
              <w:bottom w:val="single" w:sz="4" w:space="0" w:color="auto"/>
              <w:right w:val="single" w:sz="4" w:space="0" w:color="auto"/>
            </w:tcBorders>
            <w:shd w:val="clear" w:color="auto" w:fill="auto"/>
            <w:noWrap/>
            <w:vAlign w:val="center"/>
          </w:tcPr>
          <w:p w14:paraId="24FA8EF3" w14:textId="164DAAFE" w:rsidR="0027474C" w:rsidRPr="004B4E13" w:rsidRDefault="0027474C" w:rsidP="0027474C">
            <w:pPr>
              <w:spacing w:line="240" w:lineRule="auto"/>
              <w:jc w:val="center"/>
              <w:rPr>
                <w:rFonts w:eastAsia="Times New Roman" w:cs="Times New Roman"/>
                <w:sz w:val="14"/>
                <w:szCs w:val="14"/>
              </w:rPr>
            </w:pPr>
            <w:r w:rsidRPr="004B4E13">
              <w:rPr>
                <w:sz w:val="14"/>
                <w:szCs w:val="14"/>
              </w:rPr>
              <w:t>&lt;0.025</w:t>
            </w:r>
          </w:p>
        </w:tc>
        <w:tc>
          <w:tcPr>
            <w:tcW w:w="226" w:type="pct"/>
            <w:tcBorders>
              <w:top w:val="nil"/>
              <w:left w:val="nil"/>
              <w:bottom w:val="single" w:sz="4" w:space="0" w:color="auto"/>
              <w:right w:val="single" w:sz="4" w:space="0" w:color="auto"/>
            </w:tcBorders>
            <w:shd w:val="clear" w:color="auto" w:fill="auto"/>
            <w:noWrap/>
            <w:vAlign w:val="center"/>
          </w:tcPr>
          <w:p w14:paraId="3B4AC536" w14:textId="3CA58D51" w:rsidR="0027474C" w:rsidRPr="004B4E13" w:rsidRDefault="0027474C" w:rsidP="0027474C">
            <w:pPr>
              <w:spacing w:line="240" w:lineRule="auto"/>
              <w:jc w:val="center"/>
              <w:rPr>
                <w:rFonts w:eastAsia="Times New Roman" w:cs="Times New Roman"/>
                <w:sz w:val="14"/>
                <w:szCs w:val="14"/>
              </w:rPr>
            </w:pPr>
            <w:r w:rsidRPr="004B4E13">
              <w:rPr>
                <w:sz w:val="14"/>
                <w:szCs w:val="14"/>
              </w:rPr>
              <w:t>&lt;0.025</w:t>
            </w:r>
          </w:p>
        </w:tc>
        <w:tc>
          <w:tcPr>
            <w:tcW w:w="226" w:type="pct"/>
            <w:tcBorders>
              <w:top w:val="nil"/>
              <w:left w:val="nil"/>
              <w:bottom w:val="single" w:sz="4" w:space="0" w:color="auto"/>
              <w:right w:val="single" w:sz="4" w:space="0" w:color="auto"/>
            </w:tcBorders>
            <w:shd w:val="clear" w:color="auto" w:fill="auto"/>
            <w:noWrap/>
            <w:vAlign w:val="center"/>
          </w:tcPr>
          <w:p w14:paraId="3E7C86A7" w14:textId="362B3B5C" w:rsidR="0027474C" w:rsidRPr="004B4E13" w:rsidRDefault="0027474C" w:rsidP="0027474C">
            <w:pPr>
              <w:spacing w:line="240" w:lineRule="auto"/>
              <w:jc w:val="center"/>
              <w:rPr>
                <w:rFonts w:eastAsia="Times New Roman" w:cs="Times New Roman"/>
                <w:sz w:val="14"/>
                <w:szCs w:val="14"/>
              </w:rPr>
            </w:pPr>
            <w:r w:rsidRPr="004B4E13">
              <w:rPr>
                <w:sz w:val="14"/>
                <w:szCs w:val="14"/>
              </w:rPr>
              <w:t>0.033</w:t>
            </w:r>
          </w:p>
        </w:tc>
        <w:tc>
          <w:tcPr>
            <w:tcW w:w="226" w:type="pct"/>
            <w:tcBorders>
              <w:top w:val="nil"/>
              <w:left w:val="nil"/>
              <w:bottom w:val="single" w:sz="4" w:space="0" w:color="auto"/>
              <w:right w:val="single" w:sz="4" w:space="0" w:color="auto"/>
            </w:tcBorders>
            <w:shd w:val="clear" w:color="auto" w:fill="auto"/>
            <w:noWrap/>
            <w:vAlign w:val="center"/>
          </w:tcPr>
          <w:p w14:paraId="4A468CEF" w14:textId="33911795" w:rsidR="0027474C" w:rsidRPr="004B4E13" w:rsidRDefault="0027474C" w:rsidP="0027474C">
            <w:pPr>
              <w:spacing w:line="240" w:lineRule="auto"/>
              <w:jc w:val="center"/>
              <w:rPr>
                <w:rFonts w:eastAsia="Times New Roman" w:cs="Times New Roman"/>
                <w:sz w:val="14"/>
                <w:szCs w:val="14"/>
              </w:rPr>
            </w:pPr>
            <w:r w:rsidRPr="004B4E13">
              <w:rPr>
                <w:sz w:val="14"/>
                <w:szCs w:val="14"/>
              </w:rPr>
              <w:t>0.056</w:t>
            </w:r>
          </w:p>
        </w:tc>
        <w:tc>
          <w:tcPr>
            <w:tcW w:w="226" w:type="pct"/>
            <w:tcBorders>
              <w:top w:val="nil"/>
              <w:left w:val="nil"/>
              <w:bottom w:val="single" w:sz="4" w:space="0" w:color="auto"/>
              <w:right w:val="single" w:sz="4" w:space="0" w:color="auto"/>
            </w:tcBorders>
            <w:shd w:val="clear" w:color="auto" w:fill="auto"/>
            <w:noWrap/>
            <w:vAlign w:val="center"/>
          </w:tcPr>
          <w:p w14:paraId="0F99859E" w14:textId="60427CD4" w:rsidR="0027474C" w:rsidRPr="004B4E13" w:rsidRDefault="0027474C" w:rsidP="0027474C">
            <w:pPr>
              <w:spacing w:line="240" w:lineRule="auto"/>
              <w:jc w:val="center"/>
              <w:rPr>
                <w:rFonts w:eastAsia="Times New Roman" w:cs="Times New Roman"/>
                <w:sz w:val="14"/>
                <w:szCs w:val="14"/>
              </w:rPr>
            </w:pPr>
            <w:r w:rsidRPr="004B4E13">
              <w:rPr>
                <w:sz w:val="14"/>
                <w:szCs w:val="14"/>
              </w:rPr>
              <w:t>0.069</w:t>
            </w:r>
          </w:p>
        </w:tc>
        <w:tc>
          <w:tcPr>
            <w:tcW w:w="236" w:type="pct"/>
            <w:tcBorders>
              <w:top w:val="nil"/>
              <w:left w:val="nil"/>
              <w:bottom w:val="single" w:sz="4" w:space="0" w:color="auto"/>
              <w:right w:val="single" w:sz="4" w:space="0" w:color="auto"/>
            </w:tcBorders>
            <w:shd w:val="clear" w:color="auto" w:fill="auto"/>
            <w:noWrap/>
            <w:vAlign w:val="center"/>
          </w:tcPr>
          <w:p w14:paraId="0FA7BB3E" w14:textId="71BBB8B7" w:rsidR="0027474C" w:rsidRPr="004B4E13" w:rsidRDefault="0027474C" w:rsidP="0027474C">
            <w:pPr>
              <w:spacing w:line="240" w:lineRule="auto"/>
              <w:jc w:val="center"/>
              <w:rPr>
                <w:rFonts w:eastAsia="Times New Roman" w:cs="Times New Roman"/>
                <w:sz w:val="14"/>
                <w:szCs w:val="14"/>
              </w:rPr>
            </w:pPr>
            <w:r w:rsidRPr="004B4E13">
              <w:rPr>
                <w:sz w:val="14"/>
                <w:szCs w:val="14"/>
              </w:rPr>
              <w:t>0.094</w:t>
            </w:r>
          </w:p>
        </w:tc>
        <w:tc>
          <w:tcPr>
            <w:tcW w:w="236" w:type="pct"/>
            <w:tcBorders>
              <w:top w:val="nil"/>
              <w:left w:val="nil"/>
              <w:bottom w:val="single" w:sz="4" w:space="0" w:color="auto"/>
              <w:right w:val="single" w:sz="4" w:space="0" w:color="auto"/>
            </w:tcBorders>
            <w:shd w:val="clear" w:color="auto" w:fill="auto"/>
            <w:noWrap/>
            <w:vAlign w:val="center"/>
          </w:tcPr>
          <w:p w14:paraId="30C6FFE2" w14:textId="49AA2D4E" w:rsidR="0027474C" w:rsidRPr="004B4E13" w:rsidRDefault="0027474C" w:rsidP="0027474C">
            <w:pPr>
              <w:spacing w:line="240" w:lineRule="auto"/>
              <w:jc w:val="center"/>
              <w:rPr>
                <w:rFonts w:eastAsia="Times New Roman" w:cs="Times New Roman"/>
                <w:sz w:val="14"/>
                <w:szCs w:val="14"/>
              </w:rPr>
            </w:pPr>
            <w:r w:rsidRPr="004B4E13">
              <w:rPr>
                <w:sz w:val="14"/>
                <w:szCs w:val="14"/>
              </w:rPr>
              <w:t>0.101</w:t>
            </w:r>
          </w:p>
        </w:tc>
        <w:tc>
          <w:tcPr>
            <w:tcW w:w="283" w:type="pct"/>
            <w:tcBorders>
              <w:top w:val="nil"/>
              <w:left w:val="nil"/>
              <w:bottom w:val="single" w:sz="4" w:space="0" w:color="auto"/>
              <w:right w:val="single" w:sz="4" w:space="0" w:color="auto"/>
            </w:tcBorders>
            <w:shd w:val="clear" w:color="auto" w:fill="auto"/>
            <w:noWrap/>
            <w:vAlign w:val="center"/>
          </w:tcPr>
          <w:p w14:paraId="5D534A15" w14:textId="2098E7AC" w:rsidR="0027474C" w:rsidRPr="004B4E13" w:rsidRDefault="0027474C" w:rsidP="0027474C">
            <w:pPr>
              <w:spacing w:line="240" w:lineRule="auto"/>
              <w:jc w:val="center"/>
              <w:rPr>
                <w:rFonts w:eastAsia="Times New Roman" w:cs="Times New Roman"/>
                <w:sz w:val="14"/>
                <w:szCs w:val="14"/>
              </w:rPr>
            </w:pPr>
            <w:r w:rsidRPr="004B4E13">
              <w:rPr>
                <w:sz w:val="14"/>
                <w:szCs w:val="14"/>
              </w:rPr>
              <w:t>1.8</w:t>
            </w:r>
          </w:p>
        </w:tc>
        <w:tc>
          <w:tcPr>
            <w:tcW w:w="258" w:type="pct"/>
            <w:tcBorders>
              <w:top w:val="nil"/>
              <w:left w:val="nil"/>
              <w:bottom w:val="single" w:sz="4" w:space="0" w:color="auto"/>
              <w:right w:val="single" w:sz="4" w:space="0" w:color="auto"/>
            </w:tcBorders>
            <w:shd w:val="clear" w:color="auto" w:fill="auto"/>
            <w:noWrap/>
            <w:vAlign w:val="center"/>
          </w:tcPr>
          <w:p w14:paraId="5F4DDE52" w14:textId="24FC7F43" w:rsidR="0027474C" w:rsidRPr="004B4E13" w:rsidRDefault="0027474C" w:rsidP="0027474C">
            <w:pPr>
              <w:spacing w:line="240" w:lineRule="auto"/>
              <w:jc w:val="center"/>
              <w:rPr>
                <w:rFonts w:eastAsia="Times New Roman" w:cs="Times New Roman"/>
                <w:sz w:val="14"/>
                <w:szCs w:val="14"/>
              </w:rPr>
            </w:pPr>
            <w:r w:rsidRPr="004B4E13">
              <w:rPr>
                <w:sz w:val="14"/>
                <w:szCs w:val="14"/>
              </w:rPr>
              <w:t>5.8</w:t>
            </w:r>
          </w:p>
        </w:tc>
      </w:tr>
      <w:tr w:rsidR="00B51AD4" w:rsidRPr="004B4E13" w14:paraId="36E54071"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03DEEB38" w14:textId="17F6D6DB"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Fe</w:t>
            </w:r>
            <w:r w:rsidRPr="004B4E13">
              <w:rPr>
                <w:rFonts w:eastAsia="Times New Roman" w:cs="Times New Roman"/>
                <w:b/>
                <w:bCs/>
                <w:sz w:val="14"/>
                <w:szCs w:val="14"/>
                <w:vertAlign w:val="subscript"/>
              </w:rPr>
              <w:t xml:space="preserve"> T</w:t>
            </w:r>
            <w:r w:rsidR="00B43C30" w:rsidRPr="004B4E13">
              <w:rPr>
                <w:rFonts w:eastAsia="Times New Roman" w:cs="Times New Roman"/>
                <w:b/>
                <w:bCs/>
                <w:sz w:val="14"/>
                <w:szCs w:val="14"/>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F2764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05B108D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73ADFC8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74BD6C4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102</w:t>
            </w:r>
          </w:p>
        </w:tc>
        <w:tc>
          <w:tcPr>
            <w:tcW w:w="237" w:type="pct"/>
            <w:tcBorders>
              <w:top w:val="nil"/>
              <w:left w:val="nil"/>
              <w:bottom w:val="single" w:sz="4" w:space="0" w:color="auto"/>
              <w:right w:val="single" w:sz="4" w:space="0" w:color="auto"/>
            </w:tcBorders>
            <w:shd w:val="clear" w:color="auto" w:fill="auto"/>
            <w:noWrap/>
            <w:vAlign w:val="center"/>
            <w:hideMark/>
          </w:tcPr>
          <w:p w14:paraId="21EFEAA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0C09390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3.556</w:t>
            </w:r>
          </w:p>
        </w:tc>
        <w:tc>
          <w:tcPr>
            <w:tcW w:w="208" w:type="pct"/>
            <w:tcBorders>
              <w:top w:val="nil"/>
              <w:left w:val="nil"/>
              <w:bottom w:val="single" w:sz="4" w:space="0" w:color="auto"/>
              <w:right w:val="single" w:sz="4" w:space="0" w:color="auto"/>
            </w:tcBorders>
            <w:shd w:val="clear" w:color="auto" w:fill="auto"/>
            <w:noWrap/>
            <w:vAlign w:val="center"/>
            <w:hideMark/>
          </w:tcPr>
          <w:p w14:paraId="58DD4B6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5.460</w:t>
            </w:r>
          </w:p>
        </w:tc>
        <w:tc>
          <w:tcPr>
            <w:tcW w:w="179" w:type="pct"/>
            <w:tcBorders>
              <w:top w:val="nil"/>
              <w:left w:val="nil"/>
              <w:bottom w:val="single" w:sz="4" w:space="0" w:color="auto"/>
              <w:right w:val="single" w:sz="4" w:space="0" w:color="auto"/>
            </w:tcBorders>
            <w:shd w:val="clear" w:color="auto" w:fill="auto"/>
            <w:noWrap/>
            <w:vAlign w:val="center"/>
            <w:hideMark/>
          </w:tcPr>
          <w:p w14:paraId="3CA3BA4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1.540</w:t>
            </w:r>
          </w:p>
        </w:tc>
        <w:tc>
          <w:tcPr>
            <w:tcW w:w="208" w:type="pct"/>
            <w:tcBorders>
              <w:top w:val="nil"/>
              <w:left w:val="nil"/>
              <w:bottom w:val="single" w:sz="4" w:space="0" w:color="auto"/>
              <w:right w:val="single" w:sz="4" w:space="0" w:color="auto"/>
            </w:tcBorders>
            <w:shd w:val="clear" w:color="auto" w:fill="auto"/>
            <w:noWrap/>
            <w:vAlign w:val="center"/>
            <w:hideMark/>
          </w:tcPr>
          <w:p w14:paraId="702D8D7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1.317</w:t>
            </w:r>
          </w:p>
        </w:tc>
        <w:tc>
          <w:tcPr>
            <w:tcW w:w="240" w:type="pct"/>
            <w:tcBorders>
              <w:top w:val="nil"/>
              <w:left w:val="nil"/>
              <w:bottom w:val="single" w:sz="4" w:space="0" w:color="auto"/>
              <w:right w:val="single" w:sz="4" w:space="0" w:color="auto"/>
            </w:tcBorders>
            <w:shd w:val="clear" w:color="auto" w:fill="auto"/>
            <w:noWrap/>
            <w:vAlign w:val="center"/>
            <w:hideMark/>
          </w:tcPr>
          <w:p w14:paraId="1E998C2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0.136</w:t>
            </w:r>
          </w:p>
        </w:tc>
        <w:tc>
          <w:tcPr>
            <w:tcW w:w="240" w:type="pct"/>
            <w:tcBorders>
              <w:top w:val="nil"/>
              <w:left w:val="nil"/>
              <w:bottom w:val="single" w:sz="4" w:space="0" w:color="auto"/>
              <w:right w:val="single" w:sz="4" w:space="0" w:color="auto"/>
            </w:tcBorders>
            <w:shd w:val="clear" w:color="auto" w:fill="auto"/>
            <w:noWrap/>
            <w:vAlign w:val="center"/>
            <w:hideMark/>
          </w:tcPr>
          <w:p w14:paraId="03A2F11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0.834</w:t>
            </w:r>
          </w:p>
        </w:tc>
        <w:tc>
          <w:tcPr>
            <w:tcW w:w="226" w:type="pct"/>
            <w:tcBorders>
              <w:top w:val="nil"/>
              <w:left w:val="nil"/>
              <w:bottom w:val="single" w:sz="4" w:space="0" w:color="auto"/>
              <w:right w:val="single" w:sz="4" w:space="0" w:color="auto"/>
            </w:tcBorders>
            <w:shd w:val="clear" w:color="auto" w:fill="auto"/>
            <w:noWrap/>
            <w:vAlign w:val="center"/>
            <w:hideMark/>
          </w:tcPr>
          <w:p w14:paraId="1D06C96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1.400</w:t>
            </w:r>
          </w:p>
        </w:tc>
        <w:tc>
          <w:tcPr>
            <w:tcW w:w="226" w:type="pct"/>
            <w:tcBorders>
              <w:top w:val="nil"/>
              <w:left w:val="nil"/>
              <w:bottom w:val="single" w:sz="4" w:space="0" w:color="auto"/>
              <w:right w:val="single" w:sz="4" w:space="0" w:color="auto"/>
            </w:tcBorders>
            <w:shd w:val="clear" w:color="auto" w:fill="auto"/>
            <w:noWrap/>
            <w:vAlign w:val="center"/>
            <w:hideMark/>
          </w:tcPr>
          <w:p w14:paraId="286A59E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3.825</w:t>
            </w:r>
          </w:p>
        </w:tc>
        <w:tc>
          <w:tcPr>
            <w:tcW w:w="226" w:type="pct"/>
            <w:tcBorders>
              <w:top w:val="nil"/>
              <w:left w:val="nil"/>
              <w:bottom w:val="single" w:sz="4" w:space="0" w:color="auto"/>
              <w:right w:val="single" w:sz="4" w:space="0" w:color="auto"/>
            </w:tcBorders>
            <w:shd w:val="clear" w:color="auto" w:fill="auto"/>
            <w:noWrap/>
            <w:vAlign w:val="center"/>
            <w:hideMark/>
          </w:tcPr>
          <w:p w14:paraId="1307BDB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8.950</w:t>
            </w:r>
          </w:p>
        </w:tc>
        <w:tc>
          <w:tcPr>
            <w:tcW w:w="226" w:type="pct"/>
            <w:tcBorders>
              <w:top w:val="nil"/>
              <w:left w:val="nil"/>
              <w:bottom w:val="single" w:sz="4" w:space="0" w:color="auto"/>
              <w:right w:val="single" w:sz="4" w:space="0" w:color="auto"/>
            </w:tcBorders>
            <w:shd w:val="clear" w:color="auto" w:fill="auto"/>
            <w:noWrap/>
            <w:vAlign w:val="center"/>
            <w:hideMark/>
          </w:tcPr>
          <w:p w14:paraId="2B053A2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13.950</w:t>
            </w:r>
          </w:p>
        </w:tc>
        <w:tc>
          <w:tcPr>
            <w:tcW w:w="236" w:type="pct"/>
            <w:tcBorders>
              <w:top w:val="nil"/>
              <w:left w:val="nil"/>
              <w:bottom w:val="single" w:sz="4" w:space="0" w:color="auto"/>
              <w:right w:val="single" w:sz="4" w:space="0" w:color="auto"/>
            </w:tcBorders>
            <w:shd w:val="clear" w:color="auto" w:fill="auto"/>
            <w:noWrap/>
            <w:vAlign w:val="center"/>
            <w:hideMark/>
          </w:tcPr>
          <w:p w14:paraId="0294672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21.980</w:t>
            </w:r>
          </w:p>
        </w:tc>
        <w:tc>
          <w:tcPr>
            <w:tcW w:w="236" w:type="pct"/>
            <w:tcBorders>
              <w:top w:val="nil"/>
              <w:left w:val="nil"/>
              <w:bottom w:val="single" w:sz="4" w:space="0" w:color="auto"/>
              <w:right w:val="single" w:sz="4" w:space="0" w:color="auto"/>
            </w:tcBorders>
            <w:shd w:val="clear" w:color="auto" w:fill="auto"/>
            <w:noWrap/>
            <w:vAlign w:val="center"/>
            <w:hideMark/>
          </w:tcPr>
          <w:p w14:paraId="1246D2A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30.000</w:t>
            </w:r>
          </w:p>
        </w:tc>
        <w:tc>
          <w:tcPr>
            <w:tcW w:w="283" w:type="pct"/>
            <w:tcBorders>
              <w:top w:val="nil"/>
              <w:left w:val="nil"/>
              <w:bottom w:val="single" w:sz="4" w:space="0" w:color="auto"/>
              <w:right w:val="single" w:sz="4" w:space="0" w:color="auto"/>
            </w:tcBorders>
            <w:shd w:val="clear" w:color="auto" w:fill="auto"/>
            <w:noWrap/>
            <w:vAlign w:val="center"/>
            <w:hideMark/>
          </w:tcPr>
          <w:p w14:paraId="420B6DE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3.1</w:t>
            </w:r>
          </w:p>
        </w:tc>
        <w:tc>
          <w:tcPr>
            <w:tcW w:w="258" w:type="pct"/>
            <w:tcBorders>
              <w:top w:val="nil"/>
              <w:left w:val="nil"/>
              <w:bottom w:val="single" w:sz="4" w:space="0" w:color="auto"/>
              <w:right w:val="single" w:sz="4" w:space="0" w:color="auto"/>
            </w:tcBorders>
            <w:shd w:val="clear" w:color="auto" w:fill="auto"/>
            <w:noWrap/>
            <w:vAlign w:val="center"/>
            <w:hideMark/>
          </w:tcPr>
          <w:p w14:paraId="4B848B6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13.1</w:t>
            </w:r>
          </w:p>
        </w:tc>
      </w:tr>
      <w:tr w:rsidR="00B51AD4" w:rsidRPr="004B4E13" w14:paraId="059C8DF4"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13E60E36"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7BBBFB51"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75A53A2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5EB3C67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31D1081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84</w:t>
            </w:r>
          </w:p>
        </w:tc>
        <w:tc>
          <w:tcPr>
            <w:tcW w:w="237" w:type="pct"/>
            <w:tcBorders>
              <w:top w:val="nil"/>
              <w:left w:val="nil"/>
              <w:bottom w:val="single" w:sz="4" w:space="0" w:color="auto"/>
              <w:right w:val="single" w:sz="4" w:space="0" w:color="auto"/>
            </w:tcBorders>
            <w:shd w:val="clear" w:color="auto" w:fill="auto"/>
            <w:noWrap/>
            <w:vAlign w:val="center"/>
            <w:hideMark/>
          </w:tcPr>
          <w:p w14:paraId="3B310E5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63FEDB5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1.371</w:t>
            </w:r>
          </w:p>
        </w:tc>
        <w:tc>
          <w:tcPr>
            <w:tcW w:w="208" w:type="pct"/>
            <w:tcBorders>
              <w:top w:val="nil"/>
              <w:left w:val="nil"/>
              <w:bottom w:val="single" w:sz="4" w:space="0" w:color="auto"/>
              <w:right w:val="single" w:sz="4" w:space="0" w:color="auto"/>
            </w:tcBorders>
            <w:shd w:val="clear" w:color="auto" w:fill="auto"/>
            <w:noWrap/>
            <w:vAlign w:val="center"/>
            <w:hideMark/>
          </w:tcPr>
          <w:p w14:paraId="433289D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2.640</w:t>
            </w:r>
          </w:p>
        </w:tc>
        <w:tc>
          <w:tcPr>
            <w:tcW w:w="179" w:type="pct"/>
            <w:tcBorders>
              <w:top w:val="nil"/>
              <w:left w:val="nil"/>
              <w:bottom w:val="single" w:sz="4" w:space="0" w:color="auto"/>
              <w:right w:val="single" w:sz="4" w:space="0" w:color="auto"/>
            </w:tcBorders>
            <w:shd w:val="clear" w:color="auto" w:fill="auto"/>
            <w:noWrap/>
            <w:vAlign w:val="center"/>
            <w:hideMark/>
          </w:tcPr>
          <w:p w14:paraId="04DF4ED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1.920</w:t>
            </w:r>
          </w:p>
        </w:tc>
        <w:tc>
          <w:tcPr>
            <w:tcW w:w="208" w:type="pct"/>
            <w:tcBorders>
              <w:top w:val="nil"/>
              <w:left w:val="nil"/>
              <w:bottom w:val="single" w:sz="4" w:space="0" w:color="auto"/>
              <w:right w:val="single" w:sz="4" w:space="0" w:color="auto"/>
            </w:tcBorders>
            <w:shd w:val="clear" w:color="auto" w:fill="auto"/>
            <w:noWrap/>
            <w:vAlign w:val="center"/>
            <w:hideMark/>
          </w:tcPr>
          <w:p w14:paraId="05E004A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0.195</w:t>
            </w:r>
          </w:p>
        </w:tc>
        <w:tc>
          <w:tcPr>
            <w:tcW w:w="240" w:type="pct"/>
            <w:tcBorders>
              <w:top w:val="nil"/>
              <w:left w:val="nil"/>
              <w:bottom w:val="single" w:sz="4" w:space="0" w:color="auto"/>
              <w:right w:val="single" w:sz="4" w:space="0" w:color="auto"/>
            </w:tcBorders>
            <w:shd w:val="clear" w:color="auto" w:fill="auto"/>
            <w:noWrap/>
            <w:vAlign w:val="center"/>
            <w:hideMark/>
          </w:tcPr>
          <w:p w14:paraId="7E1FCBF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0.083</w:t>
            </w:r>
          </w:p>
        </w:tc>
        <w:tc>
          <w:tcPr>
            <w:tcW w:w="240" w:type="pct"/>
            <w:tcBorders>
              <w:top w:val="nil"/>
              <w:left w:val="nil"/>
              <w:bottom w:val="single" w:sz="4" w:space="0" w:color="auto"/>
              <w:right w:val="single" w:sz="4" w:space="0" w:color="auto"/>
            </w:tcBorders>
            <w:shd w:val="clear" w:color="auto" w:fill="auto"/>
            <w:noWrap/>
            <w:vAlign w:val="center"/>
            <w:hideMark/>
          </w:tcPr>
          <w:p w14:paraId="24DFC2C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0.716</w:t>
            </w:r>
          </w:p>
        </w:tc>
        <w:tc>
          <w:tcPr>
            <w:tcW w:w="226" w:type="pct"/>
            <w:tcBorders>
              <w:top w:val="nil"/>
              <w:left w:val="nil"/>
              <w:bottom w:val="single" w:sz="4" w:space="0" w:color="auto"/>
              <w:right w:val="single" w:sz="4" w:space="0" w:color="auto"/>
            </w:tcBorders>
            <w:shd w:val="clear" w:color="auto" w:fill="auto"/>
            <w:noWrap/>
            <w:vAlign w:val="center"/>
            <w:hideMark/>
          </w:tcPr>
          <w:p w14:paraId="373F36A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0.869</w:t>
            </w:r>
          </w:p>
        </w:tc>
        <w:tc>
          <w:tcPr>
            <w:tcW w:w="226" w:type="pct"/>
            <w:tcBorders>
              <w:top w:val="nil"/>
              <w:left w:val="nil"/>
              <w:bottom w:val="single" w:sz="4" w:space="0" w:color="auto"/>
              <w:right w:val="single" w:sz="4" w:space="0" w:color="auto"/>
            </w:tcBorders>
            <w:shd w:val="clear" w:color="auto" w:fill="auto"/>
            <w:noWrap/>
            <w:vAlign w:val="center"/>
            <w:hideMark/>
          </w:tcPr>
          <w:p w14:paraId="0F20D55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1.000</w:t>
            </w:r>
          </w:p>
        </w:tc>
        <w:tc>
          <w:tcPr>
            <w:tcW w:w="226" w:type="pct"/>
            <w:tcBorders>
              <w:top w:val="nil"/>
              <w:left w:val="nil"/>
              <w:bottom w:val="single" w:sz="4" w:space="0" w:color="auto"/>
              <w:right w:val="single" w:sz="4" w:space="0" w:color="auto"/>
            </w:tcBorders>
            <w:shd w:val="clear" w:color="auto" w:fill="auto"/>
            <w:noWrap/>
            <w:vAlign w:val="center"/>
            <w:hideMark/>
          </w:tcPr>
          <w:p w14:paraId="79A59D0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1.270</w:t>
            </w:r>
          </w:p>
        </w:tc>
        <w:tc>
          <w:tcPr>
            <w:tcW w:w="226" w:type="pct"/>
            <w:tcBorders>
              <w:top w:val="nil"/>
              <w:left w:val="nil"/>
              <w:bottom w:val="single" w:sz="4" w:space="0" w:color="auto"/>
              <w:right w:val="single" w:sz="4" w:space="0" w:color="auto"/>
            </w:tcBorders>
            <w:shd w:val="clear" w:color="auto" w:fill="auto"/>
            <w:noWrap/>
            <w:vAlign w:val="center"/>
            <w:hideMark/>
          </w:tcPr>
          <w:p w14:paraId="6185423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2.555</w:t>
            </w:r>
          </w:p>
        </w:tc>
        <w:tc>
          <w:tcPr>
            <w:tcW w:w="236" w:type="pct"/>
            <w:tcBorders>
              <w:top w:val="nil"/>
              <w:left w:val="nil"/>
              <w:bottom w:val="single" w:sz="4" w:space="0" w:color="auto"/>
              <w:right w:val="single" w:sz="4" w:space="0" w:color="auto"/>
            </w:tcBorders>
            <w:shd w:val="clear" w:color="auto" w:fill="auto"/>
            <w:noWrap/>
            <w:vAlign w:val="center"/>
            <w:hideMark/>
          </w:tcPr>
          <w:p w14:paraId="504A5F2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8.852</w:t>
            </w:r>
          </w:p>
        </w:tc>
        <w:tc>
          <w:tcPr>
            <w:tcW w:w="236" w:type="pct"/>
            <w:tcBorders>
              <w:top w:val="nil"/>
              <w:left w:val="nil"/>
              <w:bottom w:val="single" w:sz="4" w:space="0" w:color="auto"/>
              <w:right w:val="single" w:sz="4" w:space="0" w:color="auto"/>
            </w:tcBorders>
            <w:shd w:val="clear" w:color="auto" w:fill="auto"/>
            <w:noWrap/>
            <w:vAlign w:val="center"/>
            <w:hideMark/>
          </w:tcPr>
          <w:p w14:paraId="5030F17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20.000</w:t>
            </w:r>
          </w:p>
        </w:tc>
        <w:tc>
          <w:tcPr>
            <w:tcW w:w="283" w:type="pct"/>
            <w:tcBorders>
              <w:top w:val="nil"/>
              <w:left w:val="nil"/>
              <w:bottom w:val="single" w:sz="4" w:space="0" w:color="auto"/>
              <w:right w:val="single" w:sz="4" w:space="0" w:color="auto"/>
            </w:tcBorders>
            <w:shd w:val="clear" w:color="auto" w:fill="auto"/>
            <w:noWrap/>
            <w:vAlign w:val="center"/>
            <w:hideMark/>
          </w:tcPr>
          <w:p w14:paraId="00AD73E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5.7</w:t>
            </w:r>
          </w:p>
        </w:tc>
        <w:tc>
          <w:tcPr>
            <w:tcW w:w="258" w:type="pct"/>
            <w:tcBorders>
              <w:top w:val="nil"/>
              <w:left w:val="nil"/>
              <w:bottom w:val="single" w:sz="4" w:space="0" w:color="auto"/>
              <w:right w:val="single" w:sz="4" w:space="0" w:color="auto"/>
            </w:tcBorders>
            <w:shd w:val="clear" w:color="auto" w:fill="auto"/>
            <w:noWrap/>
            <w:vAlign w:val="center"/>
            <w:hideMark/>
          </w:tcPr>
          <w:p w14:paraId="1944F5F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37.0</w:t>
            </w:r>
          </w:p>
        </w:tc>
      </w:tr>
      <w:tr w:rsidR="00B51AD4" w:rsidRPr="004B4E13" w14:paraId="4D5B9192"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61FE6F5E" w14:textId="24597C00"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Fe</w:t>
            </w:r>
            <w:r w:rsidRPr="004B4E13">
              <w:rPr>
                <w:rFonts w:eastAsia="Times New Roman" w:cs="Times New Roman"/>
                <w:b/>
                <w:bCs/>
                <w:sz w:val="14"/>
                <w:szCs w:val="14"/>
                <w:vertAlign w:val="subscript"/>
              </w:rPr>
              <w:t xml:space="preserve"> D</w:t>
            </w:r>
            <w:r w:rsidR="00B43C30" w:rsidRPr="004B4E13">
              <w:rPr>
                <w:rFonts w:eastAsia="Times New Roman" w:cs="Times New Roman"/>
                <w:b/>
                <w:bCs/>
                <w:sz w:val="14"/>
                <w:szCs w:val="14"/>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903414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0CED088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7C6D100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7F0E1AA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102</w:t>
            </w:r>
          </w:p>
        </w:tc>
        <w:tc>
          <w:tcPr>
            <w:tcW w:w="237" w:type="pct"/>
            <w:tcBorders>
              <w:top w:val="nil"/>
              <w:left w:val="nil"/>
              <w:bottom w:val="single" w:sz="4" w:space="0" w:color="auto"/>
              <w:right w:val="single" w:sz="4" w:space="0" w:color="auto"/>
            </w:tcBorders>
            <w:shd w:val="clear" w:color="auto" w:fill="auto"/>
            <w:noWrap/>
            <w:vAlign w:val="center"/>
            <w:hideMark/>
          </w:tcPr>
          <w:p w14:paraId="5B21D87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12.8</w:t>
            </w:r>
          </w:p>
        </w:tc>
        <w:tc>
          <w:tcPr>
            <w:tcW w:w="208" w:type="pct"/>
            <w:tcBorders>
              <w:top w:val="nil"/>
              <w:left w:val="nil"/>
              <w:bottom w:val="single" w:sz="4" w:space="0" w:color="auto"/>
              <w:right w:val="single" w:sz="4" w:space="0" w:color="auto"/>
            </w:tcBorders>
            <w:shd w:val="clear" w:color="auto" w:fill="auto"/>
            <w:noWrap/>
            <w:vAlign w:val="center"/>
            <w:hideMark/>
          </w:tcPr>
          <w:p w14:paraId="3C7AAFB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0.223</w:t>
            </w:r>
          </w:p>
        </w:tc>
        <w:tc>
          <w:tcPr>
            <w:tcW w:w="208" w:type="pct"/>
            <w:tcBorders>
              <w:top w:val="nil"/>
              <w:left w:val="nil"/>
              <w:bottom w:val="single" w:sz="4" w:space="0" w:color="auto"/>
              <w:right w:val="single" w:sz="4" w:space="0" w:color="auto"/>
            </w:tcBorders>
            <w:shd w:val="clear" w:color="auto" w:fill="auto"/>
            <w:noWrap/>
            <w:vAlign w:val="center"/>
            <w:hideMark/>
          </w:tcPr>
          <w:p w14:paraId="49B4C35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0.170</w:t>
            </w:r>
          </w:p>
        </w:tc>
        <w:tc>
          <w:tcPr>
            <w:tcW w:w="179" w:type="pct"/>
            <w:tcBorders>
              <w:top w:val="nil"/>
              <w:left w:val="nil"/>
              <w:bottom w:val="single" w:sz="4" w:space="0" w:color="auto"/>
              <w:right w:val="single" w:sz="4" w:space="0" w:color="auto"/>
            </w:tcBorders>
            <w:shd w:val="clear" w:color="auto" w:fill="auto"/>
            <w:noWrap/>
            <w:vAlign w:val="center"/>
            <w:hideMark/>
          </w:tcPr>
          <w:p w14:paraId="36B5FC9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0.740</w:t>
            </w:r>
          </w:p>
        </w:tc>
        <w:tc>
          <w:tcPr>
            <w:tcW w:w="208" w:type="pct"/>
            <w:tcBorders>
              <w:top w:val="nil"/>
              <w:left w:val="nil"/>
              <w:bottom w:val="single" w:sz="4" w:space="0" w:color="auto"/>
              <w:right w:val="single" w:sz="4" w:space="0" w:color="auto"/>
            </w:tcBorders>
            <w:shd w:val="clear" w:color="auto" w:fill="auto"/>
            <w:noWrap/>
            <w:vAlign w:val="center"/>
            <w:hideMark/>
          </w:tcPr>
          <w:p w14:paraId="7EA780C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0.139</w:t>
            </w:r>
          </w:p>
        </w:tc>
        <w:tc>
          <w:tcPr>
            <w:tcW w:w="240" w:type="pct"/>
            <w:tcBorders>
              <w:top w:val="nil"/>
              <w:left w:val="nil"/>
              <w:bottom w:val="single" w:sz="4" w:space="0" w:color="auto"/>
              <w:right w:val="single" w:sz="4" w:space="0" w:color="auto"/>
            </w:tcBorders>
            <w:shd w:val="clear" w:color="auto" w:fill="auto"/>
            <w:noWrap/>
            <w:vAlign w:val="center"/>
            <w:hideMark/>
          </w:tcPr>
          <w:p w14:paraId="7B04F37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40" w:type="pct"/>
            <w:tcBorders>
              <w:top w:val="nil"/>
              <w:left w:val="nil"/>
              <w:bottom w:val="single" w:sz="4" w:space="0" w:color="auto"/>
              <w:right w:val="single" w:sz="4" w:space="0" w:color="auto"/>
            </w:tcBorders>
            <w:shd w:val="clear" w:color="auto" w:fill="auto"/>
            <w:noWrap/>
            <w:vAlign w:val="center"/>
            <w:hideMark/>
          </w:tcPr>
          <w:p w14:paraId="07FC0E1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0.113</w:t>
            </w:r>
          </w:p>
        </w:tc>
        <w:tc>
          <w:tcPr>
            <w:tcW w:w="226" w:type="pct"/>
            <w:tcBorders>
              <w:top w:val="nil"/>
              <w:left w:val="nil"/>
              <w:bottom w:val="single" w:sz="4" w:space="0" w:color="auto"/>
              <w:right w:val="single" w:sz="4" w:space="0" w:color="auto"/>
            </w:tcBorders>
            <w:shd w:val="clear" w:color="auto" w:fill="auto"/>
            <w:noWrap/>
            <w:vAlign w:val="center"/>
            <w:hideMark/>
          </w:tcPr>
          <w:p w14:paraId="6BB572A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0.195</w:t>
            </w:r>
          </w:p>
        </w:tc>
        <w:tc>
          <w:tcPr>
            <w:tcW w:w="226" w:type="pct"/>
            <w:tcBorders>
              <w:top w:val="nil"/>
              <w:left w:val="nil"/>
              <w:bottom w:val="single" w:sz="4" w:space="0" w:color="auto"/>
              <w:right w:val="single" w:sz="4" w:space="0" w:color="auto"/>
            </w:tcBorders>
            <w:shd w:val="clear" w:color="auto" w:fill="auto"/>
            <w:noWrap/>
            <w:vAlign w:val="center"/>
            <w:hideMark/>
          </w:tcPr>
          <w:p w14:paraId="2AFD4D6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0.292</w:t>
            </w:r>
          </w:p>
        </w:tc>
        <w:tc>
          <w:tcPr>
            <w:tcW w:w="226" w:type="pct"/>
            <w:tcBorders>
              <w:top w:val="nil"/>
              <w:left w:val="nil"/>
              <w:bottom w:val="single" w:sz="4" w:space="0" w:color="auto"/>
              <w:right w:val="single" w:sz="4" w:space="0" w:color="auto"/>
            </w:tcBorders>
            <w:shd w:val="clear" w:color="auto" w:fill="auto"/>
            <w:noWrap/>
            <w:vAlign w:val="center"/>
            <w:hideMark/>
          </w:tcPr>
          <w:p w14:paraId="528E903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0.421</w:t>
            </w:r>
          </w:p>
        </w:tc>
        <w:tc>
          <w:tcPr>
            <w:tcW w:w="226" w:type="pct"/>
            <w:tcBorders>
              <w:top w:val="nil"/>
              <w:left w:val="nil"/>
              <w:bottom w:val="single" w:sz="4" w:space="0" w:color="auto"/>
              <w:right w:val="single" w:sz="4" w:space="0" w:color="auto"/>
            </w:tcBorders>
            <w:shd w:val="clear" w:color="auto" w:fill="auto"/>
            <w:noWrap/>
            <w:vAlign w:val="center"/>
            <w:hideMark/>
          </w:tcPr>
          <w:p w14:paraId="423FE2E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0.564</w:t>
            </w:r>
          </w:p>
        </w:tc>
        <w:tc>
          <w:tcPr>
            <w:tcW w:w="236" w:type="pct"/>
            <w:tcBorders>
              <w:top w:val="nil"/>
              <w:left w:val="nil"/>
              <w:bottom w:val="single" w:sz="4" w:space="0" w:color="auto"/>
              <w:right w:val="single" w:sz="4" w:space="0" w:color="auto"/>
            </w:tcBorders>
            <w:shd w:val="clear" w:color="auto" w:fill="auto"/>
            <w:noWrap/>
            <w:vAlign w:val="center"/>
            <w:hideMark/>
          </w:tcPr>
          <w:p w14:paraId="27F1807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0.668</w:t>
            </w:r>
          </w:p>
        </w:tc>
        <w:tc>
          <w:tcPr>
            <w:tcW w:w="236" w:type="pct"/>
            <w:tcBorders>
              <w:top w:val="nil"/>
              <w:left w:val="nil"/>
              <w:bottom w:val="single" w:sz="4" w:space="0" w:color="auto"/>
              <w:right w:val="single" w:sz="4" w:space="0" w:color="auto"/>
            </w:tcBorders>
            <w:shd w:val="clear" w:color="auto" w:fill="auto"/>
            <w:noWrap/>
            <w:vAlign w:val="center"/>
            <w:hideMark/>
          </w:tcPr>
          <w:p w14:paraId="76DAB51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0.907</w:t>
            </w:r>
          </w:p>
        </w:tc>
        <w:tc>
          <w:tcPr>
            <w:tcW w:w="283" w:type="pct"/>
            <w:tcBorders>
              <w:top w:val="nil"/>
              <w:left w:val="nil"/>
              <w:bottom w:val="single" w:sz="4" w:space="0" w:color="auto"/>
              <w:right w:val="single" w:sz="4" w:space="0" w:color="auto"/>
            </w:tcBorders>
            <w:shd w:val="clear" w:color="auto" w:fill="auto"/>
            <w:noWrap/>
            <w:vAlign w:val="center"/>
            <w:hideMark/>
          </w:tcPr>
          <w:p w14:paraId="3F630FD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w:t>
            </w:r>
          </w:p>
        </w:tc>
        <w:tc>
          <w:tcPr>
            <w:tcW w:w="258" w:type="pct"/>
            <w:tcBorders>
              <w:top w:val="nil"/>
              <w:left w:val="nil"/>
              <w:bottom w:val="single" w:sz="4" w:space="0" w:color="auto"/>
              <w:right w:val="single" w:sz="4" w:space="0" w:color="auto"/>
            </w:tcBorders>
            <w:shd w:val="clear" w:color="auto" w:fill="auto"/>
            <w:noWrap/>
            <w:vAlign w:val="center"/>
            <w:hideMark/>
          </w:tcPr>
          <w:p w14:paraId="5663CA7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5.7</w:t>
            </w:r>
          </w:p>
        </w:tc>
      </w:tr>
      <w:tr w:rsidR="00B51AD4" w:rsidRPr="004B4E13" w14:paraId="319A937B"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4CEC736B"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2614A07F"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005DECB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2E4E4A3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C82333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89</w:t>
            </w:r>
          </w:p>
        </w:tc>
        <w:tc>
          <w:tcPr>
            <w:tcW w:w="237" w:type="pct"/>
            <w:tcBorders>
              <w:top w:val="nil"/>
              <w:left w:val="nil"/>
              <w:bottom w:val="single" w:sz="4" w:space="0" w:color="auto"/>
              <w:right w:val="single" w:sz="4" w:space="0" w:color="auto"/>
            </w:tcBorders>
            <w:shd w:val="clear" w:color="auto" w:fill="auto"/>
            <w:noWrap/>
            <w:vAlign w:val="center"/>
            <w:hideMark/>
          </w:tcPr>
          <w:p w14:paraId="79F3AA4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12.4</w:t>
            </w:r>
          </w:p>
        </w:tc>
        <w:tc>
          <w:tcPr>
            <w:tcW w:w="208" w:type="pct"/>
            <w:tcBorders>
              <w:top w:val="nil"/>
              <w:left w:val="nil"/>
              <w:bottom w:val="single" w:sz="4" w:space="0" w:color="auto"/>
              <w:right w:val="single" w:sz="4" w:space="0" w:color="auto"/>
            </w:tcBorders>
            <w:shd w:val="clear" w:color="auto" w:fill="auto"/>
            <w:noWrap/>
            <w:vAlign w:val="center"/>
            <w:hideMark/>
          </w:tcPr>
          <w:p w14:paraId="13D87C2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0.258</w:t>
            </w:r>
          </w:p>
        </w:tc>
        <w:tc>
          <w:tcPr>
            <w:tcW w:w="208" w:type="pct"/>
            <w:tcBorders>
              <w:top w:val="nil"/>
              <w:left w:val="nil"/>
              <w:bottom w:val="single" w:sz="4" w:space="0" w:color="auto"/>
              <w:right w:val="single" w:sz="4" w:space="0" w:color="auto"/>
            </w:tcBorders>
            <w:shd w:val="clear" w:color="auto" w:fill="auto"/>
            <w:noWrap/>
            <w:vAlign w:val="center"/>
            <w:hideMark/>
          </w:tcPr>
          <w:p w14:paraId="7320931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0.150</w:t>
            </w:r>
          </w:p>
        </w:tc>
        <w:tc>
          <w:tcPr>
            <w:tcW w:w="179" w:type="pct"/>
            <w:tcBorders>
              <w:top w:val="nil"/>
              <w:left w:val="nil"/>
              <w:bottom w:val="single" w:sz="4" w:space="0" w:color="auto"/>
              <w:right w:val="single" w:sz="4" w:space="0" w:color="auto"/>
            </w:tcBorders>
            <w:shd w:val="clear" w:color="auto" w:fill="auto"/>
            <w:noWrap/>
            <w:vAlign w:val="center"/>
            <w:hideMark/>
          </w:tcPr>
          <w:p w14:paraId="43B8349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0.590</w:t>
            </w:r>
          </w:p>
        </w:tc>
        <w:tc>
          <w:tcPr>
            <w:tcW w:w="208" w:type="pct"/>
            <w:tcBorders>
              <w:top w:val="nil"/>
              <w:left w:val="nil"/>
              <w:bottom w:val="single" w:sz="4" w:space="0" w:color="auto"/>
              <w:right w:val="single" w:sz="4" w:space="0" w:color="auto"/>
            </w:tcBorders>
            <w:shd w:val="clear" w:color="auto" w:fill="auto"/>
            <w:noWrap/>
            <w:vAlign w:val="center"/>
            <w:hideMark/>
          </w:tcPr>
          <w:p w14:paraId="0CC697A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0.144</w:t>
            </w:r>
          </w:p>
        </w:tc>
        <w:tc>
          <w:tcPr>
            <w:tcW w:w="240" w:type="pct"/>
            <w:tcBorders>
              <w:top w:val="nil"/>
              <w:left w:val="nil"/>
              <w:bottom w:val="single" w:sz="4" w:space="0" w:color="auto"/>
              <w:right w:val="single" w:sz="4" w:space="0" w:color="auto"/>
            </w:tcBorders>
            <w:shd w:val="clear" w:color="auto" w:fill="auto"/>
            <w:noWrap/>
            <w:vAlign w:val="center"/>
            <w:hideMark/>
          </w:tcPr>
          <w:p w14:paraId="39B4420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40" w:type="pct"/>
            <w:tcBorders>
              <w:top w:val="nil"/>
              <w:left w:val="nil"/>
              <w:bottom w:val="single" w:sz="4" w:space="0" w:color="auto"/>
              <w:right w:val="single" w:sz="4" w:space="0" w:color="auto"/>
            </w:tcBorders>
            <w:shd w:val="clear" w:color="auto" w:fill="auto"/>
            <w:noWrap/>
            <w:vAlign w:val="center"/>
            <w:hideMark/>
          </w:tcPr>
          <w:p w14:paraId="5356AD8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0.156</w:t>
            </w:r>
          </w:p>
        </w:tc>
        <w:tc>
          <w:tcPr>
            <w:tcW w:w="226" w:type="pct"/>
            <w:tcBorders>
              <w:top w:val="nil"/>
              <w:left w:val="nil"/>
              <w:bottom w:val="single" w:sz="4" w:space="0" w:color="auto"/>
              <w:right w:val="single" w:sz="4" w:space="0" w:color="auto"/>
            </w:tcBorders>
            <w:shd w:val="clear" w:color="auto" w:fill="auto"/>
            <w:noWrap/>
            <w:vAlign w:val="center"/>
            <w:hideMark/>
          </w:tcPr>
          <w:p w14:paraId="3F4C3F2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0.262</w:t>
            </w:r>
          </w:p>
        </w:tc>
        <w:tc>
          <w:tcPr>
            <w:tcW w:w="226" w:type="pct"/>
            <w:tcBorders>
              <w:top w:val="nil"/>
              <w:left w:val="nil"/>
              <w:bottom w:val="single" w:sz="4" w:space="0" w:color="auto"/>
              <w:right w:val="single" w:sz="4" w:space="0" w:color="auto"/>
            </w:tcBorders>
            <w:shd w:val="clear" w:color="auto" w:fill="auto"/>
            <w:noWrap/>
            <w:vAlign w:val="center"/>
            <w:hideMark/>
          </w:tcPr>
          <w:p w14:paraId="6B209C7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0.353</w:t>
            </w:r>
          </w:p>
        </w:tc>
        <w:tc>
          <w:tcPr>
            <w:tcW w:w="226" w:type="pct"/>
            <w:tcBorders>
              <w:top w:val="nil"/>
              <w:left w:val="nil"/>
              <w:bottom w:val="single" w:sz="4" w:space="0" w:color="auto"/>
              <w:right w:val="single" w:sz="4" w:space="0" w:color="auto"/>
            </w:tcBorders>
            <w:shd w:val="clear" w:color="auto" w:fill="auto"/>
            <w:noWrap/>
            <w:vAlign w:val="center"/>
            <w:hideMark/>
          </w:tcPr>
          <w:p w14:paraId="5D1EF8B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0.431</w:t>
            </w:r>
          </w:p>
        </w:tc>
        <w:tc>
          <w:tcPr>
            <w:tcW w:w="226" w:type="pct"/>
            <w:tcBorders>
              <w:top w:val="nil"/>
              <w:left w:val="nil"/>
              <w:bottom w:val="single" w:sz="4" w:space="0" w:color="auto"/>
              <w:right w:val="single" w:sz="4" w:space="0" w:color="auto"/>
            </w:tcBorders>
            <w:shd w:val="clear" w:color="auto" w:fill="auto"/>
            <w:noWrap/>
            <w:vAlign w:val="center"/>
            <w:hideMark/>
          </w:tcPr>
          <w:p w14:paraId="08375D2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0.552</w:t>
            </w:r>
          </w:p>
        </w:tc>
        <w:tc>
          <w:tcPr>
            <w:tcW w:w="236" w:type="pct"/>
            <w:tcBorders>
              <w:top w:val="nil"/>
              <w:left w:val="nil"/>
              <w:bottom w:val="single" w:sz="4" w:space="0" w:color="auto"/>
              <w:right w:val="single" w:sz="4" w:space="0" w:color="auto"/>
            </w:tcBorders>
            <w:shd w:val="clear" w:color="auto" w:fill="auto"/>
            <w:noWrap/>
            <w:vAlign w:val="center"/>
            <w:hideMark/>
          </w:tcPr>
          <w:p w14:paraId="4EFDFD4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0.596</w:t>
            </w:r>
          </w:p>
        </w:tc>
        <w:tc>
          <w:tcPr>
            <w:tcW w:w="236" w:type="pct"/>
            <w:tcBorders>
              <w:top w:val="nil"/>
              <w:left w:val="nil"/>
              <w:bottom w:val="single" w:sz="4" w:space="0" w:color="auto"/>
              <w:right w:val="single" w:sz="4" w:space="0" w:color="auto"/>
            </w:tcBorders>
            <w:shd w:val="clear" w:color="auto" w:fill="auto"/>
            <w:noWrap/>
            <w:vAlign w:val="center"/>
            <w:hideMark/>
          </w:tcPr>
          <w:p w14:paraId="00EB8C8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0.691</w:t>
            </w:r>
          </w:p>
        </w:tc>
        <w:tc>
          <w:tcPr>
            <w:tcW w:w="283" w:type="pct"/>
            <w:tcBorders>
              <w:top w:val="nil"/>
              <w:left w:val="nil"/>
              <w:bottom w:val="single" w:sz="4" w:space="0" w:color="auto"/>
              <w:right w:val="single" w:sz="4" w:space="0" w:color="auto"/>
            </w:tcBorders>
            <w:shd w:val="clear" w:color="auto" w:fill="auto"/>
            <w:noWrap/>
            <w:vAlign w:val="center"/>
            <w:hideMark/>
          </w:tcPr>
          <w:p w14:paraId="6779EB4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0.4</w:t>
            </w:r>
          </w:p>
        </w:tc>
        <w:tc>
          <w:tcPr>
            <w:tcW w:w="258" w:type="pct"/>
            <w:tcBorders>
              <w:top w:val="nil"/>
              <w:left w:val="nil"/>
              <w:bottom w:val="single" w:sz="4" w:space="0" w:color="auto"/>
              <w:right w:val="single" w:sz="4" w:space="0" w:color="auto"/>
            </w:tcBorders>
            <w:shd w:val="clear" w:color="auto" w:fill="auto"/>
            <w:noWrap/>
            <w:vAlign w:val="center"/>
            <w:hideMark/>
          </w:tcPr>
          <w:p w14:paraId="4B45034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3.0</w:t>
            </w:r>
          </w:p>
        </w:tc>
      </w:tr>
      <w:tr w:rsidR="00B51AD4" w:rsidRPr="004B4E13" w14:paraId="3A89B644" w14:textId="77777777" w:rsidTr="00E21AD1">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1218985F" w14:textId="5F74F14A"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Mn</w:t>
            </w:r>
            <w:r w:rsidRPr="004B4E13">
              <w:rPr>
                <w:rFonts w:eastAsia="Times New Roman" w:cs="Times New Roman"/>
                <w:b/>
                <w:bCs/>
                <w:sz w:val="14"/>
                <w:szCs w:val="14"/>
                <w:vertAlign w:val="subscript"/>
              </w:rPr>
              <w:t xml:space="preserve"> T</w:t>
            </w:r>
            <w:r w:rsidR="00B43C30" w:rsidRPr="004B4E13">
              <w:rPr>
                <w:rFonts w:eastAsia="Times New Roman" w:cs="Times New Roman"/>
                <w:b/>
                <w:bCs/>
                <w:sz w:val="14"/>
                <w:szCs w:val="14"/>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549A415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0.54</w:t>
            </w:r>
          </w:p>
        </w:tc>
        <w:tc>
          <w:tcPr>
            <w:tcW w:w="235" w:type="pct"/>
            <w:tcBorders>
              <w:top w:val="nil"/>
              <w:left w:val="nil"/>
              <w:bottom w:val="single" w:sz="4" w:space="0" w:color="auto"/>
              <w:right w:val="single" w:sz="4" w:space="0" w:color="auto"/>
            </w:tcBorders>
            <w:shd w:val="clear" w:color="auto" w:fill="auto"/>
            <w:noWrap/>
            <w:vAlign w:val="center"/>
            <w:hideMark/>
          </w:tcPr>
          <w:p w14:paraId="3CC87ADF" w14:textId="453E5F1B" w:rsidR="00B51AD4" w:rsidRPr="004B4E13" w:rsidRDefault="008D1102" w:rsidP="00B51AD4">
            <w:pPr>
              <w:spacing w:line="240" w:lineRule="auto"/>
              <w:jc w:val="center"/>
              <w:rPr>
                <w:rFonts w:eastAsia="Times New Roman" w:cs="Times New Roman"/>
                <w:sz w:val="14"/>
                <w:szCs w:val="14"/>
              </w:rPr>
            </w:pPr>
            <w:r w:rsidRPr="004B4E13">
              <w:rPr>
                <w:rFonts w:eastAsia="Times New Roman" w:cs="Times New Roman"/>
                <w:sz w:val="14"/>
                <w:szCs w:val="14"/>
              </w:rPr>
              <w:t>ED</w:t>
            </w:r>
          </w:p>
        </w:tc>
        <w:tc>
          <w:tcPr>
            <w:tcW w:w="183" w:type="pct"/>
            <w:tcBorders>
              <w:top w:val="nil"/>
              <w:left w:val="nil"/>
              <w:bottom w:val="single" w:sz="4" w:space="0" w:color="auto"/>
              <w:right w:val="single" w:sz="4" w:space="0" w:color="auto"/>
            </w:tcBorders>
            <w:shd w:val="clear" w:color="auto" w:fill="auto"/>
            <w:noWrap/>
            <w:vAlign w:val="center"/>
            <w:hideMark/>
          </w:tcPr>
          <w:p w14:paraId="721E8A8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18B6901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191</w:t>
            </w:r>
          </w:p>
        </w:tc>
        <w:tc>
          <w:tcPr>
            <w:tcW w:w="237" w:type="pct"/>
            <w:tcBorders>
              <w:top w:val="nil"/>
              <w:left w:val="nil"/>
              <w:bottom w:val="single" w:sz="4" w:space="0" w:color="auto"/>
              <w:right w:val="single" w:sz="4" w:space="0" w:color="auto"/>
            </w:tcBorders>
            <w:shd w:val="clear" w:color="auto" w:fill="auto"/>
            <w:noWrap/>
            <w:vAlign w:val="center"/>
            <w:hideMark/>
          </w:tcPr>
          <w:p w14:paraId="2EC21A1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6770DC5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0.953</w:t>
            </w:r>
          </w:p>
        </w:tc>
        <w:tc>
          <w:tcPr>
            <w:tcW w:w="208" w:type="pct"/>
            <w:tcBorders>
              <w:top w:val="nil"/>
              <w:left w:val="nil"/>
              <w:bottom w:val="single" w:sz="4" w:space="0" w:color="auto"/>
              <w:right w:val="single" w:sz="4" w:space="0" w:color="auto"/>
            </w:tcBorders>
            <w:shd w:val="clear" w:color="auto" w:fill="auto"/>
            <w:noWrap/>
            <w:vAlign w:val="center"/>
            <w:hideMark/>
          </w:tcPr>
          <w:p w14:paraId="6FC207F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2.020</w:t>
            </w:r>
          </w:p>
        </w:tc>
        <w:tc>
          <w:tcPr>
            <w:tcW w:w="179" w:type="pct"/>
            <w:tcBorders>
              <w:top w:val="nil"/>
              <w:left w:val="nil"/>
              <w:bottom w:val="single" w:sz="4" w:space="0" w:color="auto"/>
              <w:right w:val="single" w:sz="4" w:space="0" w:color="auto"/>
            </w:tcBorders>
            <w:shd w:val="clear" w:color="auto" w:fill="auto"/>
            <w:noWrap/>
            <w:vAlign w:val="center"/>
            <w:hideMark/>
          </w:tcPr>
          <w:p w14:paraId="01B7789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2.120</w:t>
            </w:r>
          </w:p>
        </w:tc>
        <w:tc>
          <w:tcPr>
            <w:tcW w:w="208" w:type="pct"/>
            <w:tcBorders>
              <w:top w:val="nil"/>
              <w:left w:val="nil"/>
              <w:bottom w:val="single" w:sz="4" w:space="0" w:color="auto"/>
              <w:right w:val="single" w:sz="4" w:space="0" w:color="auto"/>
            </w:tcBorders>
            <w:shd w:val="clear" w:color="auto" w:fill="auto"/>
            <w:noWrap/>
            <w:vAlign w:val="center"/>
            <w:hideMark/>
          </w:tcPr>
          <w:p w14:paraId="769978F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0.377</w:t>
            </w:r>
          </w:p>
        </w:tc>
        <w:tc>
          <w:tcPr>
            <w:tcW w:w="240" w:type="pct"/>
            <w:tcBorders>
              <w:top w:val="nil"/>
              <w:left w:val="nil"/>
              <w:bottom w:val="single" w:sz="4" w:space="0" w:color="auto"/>
              <w:right w:val="single" w:sz="4" w:space="0" w:color="auto"/>
            </w:tcBorders>
            <w:shd w:val="clear" w:color="auto" w:fill="auto"/>
            <w:noWrap/>
            <w:vAlign w:val="center"/>
            <w:hideMark/>
          </w:tcPr>
          <w:p w14:paraId="78C191B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0.063</w:t>
            </w:r>
          </w:p>
        </w:tc>
        <w:tc>
          <w:tcPr>
            <w:tcW w:w="240" w:type="pct"/>
            <w:tcBorders>
              <w:top w:val="nil"/>
              <w:left w:val="nil"/>
              <w:bottom w:val="single" w:sz="4" w:space="0" w:color="auto"/>
              <w:right w:val="single" w:sz="4" w:space="0" w:color="auto"/>
            </w:tcBorders>
            <w:shd w:val="clear" w:color="auto" w:fill="auto"/>
            <w:noWrap/>
            <w:vAlign w:val="center"/>
            <w:hideMark/>
          </w:tcPr>
          <w:p w14:paraId="34FFF41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0.389</w:t>
            </w:r>
          </w:p>
        </w:tc>
        <w:tc>
          <w:tcPr>
            <w:tcW w:w="226" w:type="pct"/>
            <w:tcBorders>
              <w:top w:val="nil"/>
              <w:left w:val="nil"/>
              <w:bottom w:val="single" w:sz="4" w:space="0" w:color="auto"/>
              <w:right w:val="single" w:sz="4" w:space="0" w:color="auto"/>
            </w:tcBorders>
            <w:shd w:val="clear" w:color="auto" w:fill="auto"/>
            <w:noWrap/>
            <w:vAlign w:val="center"/>
            <w:hideMark/>
          </w:tcPr>
          <w:p w14:paraId="5A43213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0.607</w:t>
            </w:r>
          </w:p>
        </w:tc>
        <w:tc>
          <w:tcPr>
            <w:tcW w:w="226" w:type="pct"/>
            <w:tcBorders>
              <w:top w:val="nil"/>
              <w:left w:val="nil"/>
              <w:bottom w:val="single" w:sz="4" w:space="0" w:color="auto"/>
              <w:right w:val="single" w:sz="4" w:space="0" w:color="auto"/>
            </w:tcBorders>
            <w:shd w:val="clear" w:color="auto" w:fill="auto"/>
            <w:noWrap/>
            <w:vAlign w:val="center"/>
            <w:hideMark/>
          </w:tcPr>
          <w:p w14:paraId="5C5F250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0.909</w:t>
            </w:r>
          </w:p>
        </w:tc>
        <w:tc>
          <w:tcPr>
            <w:tcW w:w="226" w:type="pct"/>
            <w:tcBorders>
              <w:top w:val="nil"/>
              <w:left w:val="nil"/>
              <w:bottom w:val="single" w:sz="4" w:space="0" w:color="auto"/>
              <w:right w:val="single" w:sz="4" w:space="0" w:color="auto"/>
            </w:tcBorders>
            <w:shd w:val="clear" w:color="auto" w:fill="auto"/>
            <w:noWrap/>
            <w:vAlign w:val="center"/>
            <w:hideMark/>
          </w:tcPr>
          <w:p w14:paraId="491C981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1.500</w:t>
            </w:r>
          </w:p>
        </w:tc>
        <w:tc>
          <w:tcPr>
            <w:tcW w:w="226" w:type="pct"/>
            <w:tcBorders>
              <w:top w:val="nil"/>
              <w:left w:val="nil"/>
              <w:bottom w:val="single" w:sz="4" w:space="0" w:color="auto"/>
              <w:right w:val="single" w:sz="4" w:space="0" w:color="auto"/>
            </w:tcBorders>
            <w:shd w:val="clear" w:color="auto" w:fill="auto"/>
            <w:noWrap/>
            <w:vAlign w:val="center"/>
            <w:hideMark/>
          </w:tcPr>
          <w:p w14:paraId="6904AC8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2.450</w:t>
            </w:r>
          </w:p>
        </w:tc>
        <w:tc>
          <w:tcPr>
            <w:tcW w:w="236" w:type="pct"/>
            <w:tcBorders>
              <w:top w:val="nil"/>
              <w:left w:val="nil"/>
              <w:bottom w:val="single" w:sz="4" w:space="0" w:color="auto"/>
              <w:right w:val="single" w:sz="4" w:space="0" w:color="auto"/>
            </w:tcBorders>
            <w:shd w:val="clear" w:color="auto" w:fill="auto"/>
            <w:noWrap/>
            <w:vAlign w:val="center"/>
            <w:hideMark/>
          </w:tcPr>
          <w:p w14:paraId="735BE45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4.800</w:t>
            </w:r>
          </w:p>
        </w:tc>
        <w:tc>
          <w:tcPr>
            <w:tcW w:w="236" w:type="pct"/>
            <w:tcBorders>
              <w:top w:val="nil"/>
              <w:left w:val="nil"/>
              <w:bottom w:val="single" w:sz="4" w:space="0" w:color="auto"/>
              <w:right w:val="single" w:sz="4" w:space="0" w:color="auto"/>
            </w:tcBorders>
            <w:shd w:val="clear" w:color="auto" w:fill="auto"/>
            <w:noWrap/>
            <w:vAlign w:val="center"/>
            <w:hideMark/>
          </w:tcPr>
          <w:p w14:paraId="27542FB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26.000</w:t>
            </w:r>
          </w:p>
        </w:tc>
        <w:tc>
          <w:tcPr>
            <w:tcW w:w="283" w:type="pct"/>
            <w:tcBorders>
              <w:top w:val="nil"/>
              <w:left w:val="nil"/>
              <w:bottom w:val="single" w:sz="4" w:space="0" w:color="auto"/>
              <w:right w:val="single" w:sz="4" w:space="0" w:color="auto"/>
            </w:tcBorders>
            <w:shd w:val="clear" w:color="auto" w:fill="auto"/>
            <w:noWrap/>
            <w:vAlign w:val="center"/>
            <w:hideMark/>
          </w:tcPr>
          <w:p w14:paraId="63B6F28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10.2</w:t>
            </w:r>
          </w:p>
        </w:tc>
        <w:tc>
          <w:tcPr>
            <w:tcW w:w="258" w:type="pct"/>
            <w:tcBorders>
              <w:top w:val="nil"/>
              <w:left w:val="nil"/>
              <w:bottom w:val="single" w:sz="4" w:space="0" w:color="auto"/>
              <w:right w:val="single" w:sz="4" w:space="0" w:color="auto"/>
            </w:tcBorders>
            <w:shd w:val="clear" w:color="auto" w:fill="auto"/>
            <w:noWrap/>
            <w:vAlign w:val="center"/>
            <w:hideMark/>
          </w:tcPr>
          <w:p w14:paraId="7C82A1E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124.7</w:t>
            </w:r>
          </w:p>
        </w:tc>
      </w:tr>
      <w:tr w:rsidR="00B51AD4" w:rsidRPr="004B4E13" w14:paraId="2854CA2D"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50223415" w14:textId="0906A858"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Mn</w:t>
            </w:r>
            <w:r w:rsidRPr="004B4E13">
              <w:rPr>
                <w:rFonts w:eastAsia="Times New Roman" w:cs="Times New Roman"/>
                <w:b/>
                <w:bCs/>
                <w:sz w:val="14"/>
                <w:szCs w:val="14"/>
                <w:vertAlign w:val="subscript"/>
              </w:rPr>
              <w:t xml:space="preserve"> D</w:t>
            </w:r>
            <w:r w:rsidR="00B43C30" w:rsidRPr="004B4E13">
              <w:rPr>
                <w:rFonts w:eastAsia="Times New Roman" w:cs="Times New Roman"/>
                <w:b/>
                <w:bCs/>
                <w:sz w:val="14"/>
                <w:szCs w:val="14"/>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34DA4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45A5B42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00FDDD8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2628E40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102</w:t>
            </w:r>
          </w:p>
        </w:tc>
        <w:tc>
          <w:tcPr>
            <w:tcW w:w="237" w:type="pct"/>
            <w:tcBorders>
              <w:top w:val="nil"/>
              <w:left w:val="nil"/>
              <w:bottom w:val="single" w:sz="4" w:space="0" w:color="auto"/>
              <w:right w:val="single" w:sz="4" w:space="0" w:color="auto"/>
            </w:tcBorders>
            <w:shd w:val="clear" w:color="auto" w:fill="auto"/>
            <w:noWrap/>
            <w:vAlign w:val="center"/>
            <w:hideMark/>
          </w:tcPr>
          <w:p w14:paraId="09BFD14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1ECC911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0.303</w:t>
            </w:r>
          </w:p>
        </w:tc>
        <w:tc>
          <w:tcPr>
            <w:tcW w:w="208" w:type="pct"/>
            <w:tcBorders>
              <w:top w:val="nil"/>
              <w:left w:val="nil"/>
              <w:bottom w:val="single" w:sz="4" w:space="0" w:color="auto"/>
              <w:right w:val="single" w:sz="4" w:space="0" w:color="auto"/>
            </w:tcBorders>
            <w:shd w:val="clear" w:color="auto" w:fill="auto"/>
            <w:noWrap/>
            <w:vAlign w:val="center"/>
            <w:hideMark/>
          </w:tcPr>
          <w:p w14:paraId="28E7A81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0.210</w:t>
            </w:r>
          </w:p>
        </w:tc>
        <w:tc>
          <w:tcPr>
            <w:tcW w:w="179" w:type="pct"/>
            <w:tcBorders>
              <w:top w:val="nil"/>
              <w:left w:val="nil"/>
              <w:bottom w:val="single" w:sz="4" w:space="0" w:color="auto"/>
              <w:right w:val="single" w:sz="4" w:space="0" w:color="auto"/>
            </w:tcBorders>
            <w:shd w:val="clear" w:color="auto" w:fill="auto"/>
            <w:noWrap/>
            <w:vAlign w:val="center"/>
            <w:hideMark/>
          </w:tcPr>
          <w:p w14:paraId="5A2946E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0.690</w:t>
            </w:r>
          </w:p>
        </w:tc>
        <w:tc>
          <w:tcPr>
            <w:tcW w:w="208" w:type="pct"/>
            <w:tcBorders>
              <w:top w:val="nil"/>
              <w:left w:val="nil"/>
              <w:bottom w:val="single" w:sz="4" w:space="0" w:color="auto"/>
              <w:right w:val="single" w:sz="4" w:space="0" w:color="auto"/>
            </w:tcBorders>
            <w:shd w:val="clear" w:color="auto" w:fill="auto"/>
            <w:noWrap/>
            <w:vAlign w:val="center"/>
            <w:hideMark/>
          </w:tcPr>
          <w:p w14:paraId="7C92C0E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0.162</w:t>
            </w:r>
          </w:p>
        </w:tc>
        <w:tc>
          <w:tcPr>
            <w:tcW w:w="240" w:type="pct"/>
            <w:tcBorders>
              <w:top w:val="nil"/>
              <w:left w:val="nil"/>
              <w:bottom w:val="single" w:sz="4" w:space="0" w:color="auto"/>
              <w:right w:val="single" w:sz="4" w:space="0" w:color="auto"/>
            </w:tcBorders>
            <w:shd w:val="clear" w:color="auto" w:fill="auto"/>
            <w:noWrap/>
            <w:vAlign w:val="center"/>
            <w:hideMark/>
          </w:tcPr>
          <w:p w14:paraId="24FE8AE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0.008</w:t>
            </w:r>
          </w:p>
        </w:tc>
        <w:tc>
          <w:tcPr>
            <w:tcW w:w="240" w:type="pct"/>
            <w:tcBorders>
              <w:top w:val="nil"/>
              <w:left w:val="nil"/>
              <w:bottom w:val="single" w:sz="4" w:space="0" w:color="auto"/>
              <w:right w:val="single" w:sz="4" w:space="0" w:color="auto"/>
            </w:tcBorders>
            <w:shd w:val="clear" w:color="auto" w:fill="auto"/>
            <w:noWrap/>
            <w:vAlign w:val="center"/>
            <w:hideMark/>
          </w:tcPr>
          <w:p w14:paraId="5423698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0.149</w:t>
            </w:r>
          </w:p>
        </w:tc>
        <w:tc>
          <w:tcPr>
            <w:tcW w:w="226" w:type="pct"/>
            <w:tcBorders>
              <w:top w:val="nil"/>
              <w:left w:val="nil"/>
              <w:bottom w:val="single" w:sz="4" w:space="0" w:color="auto"/>
              <w:right w:val="single" w:sz="4" w:space="0" w:color="auto"/>
            </w:tcBorders>
            <w:shd w:val="clear" w:color="auto" w:fill="auto"/>
            <w:noWrap/>
            <w:vAlign w:val="center"/>
            <w:hideMark/>
          </w:tcPr>
          <w:p w14:paraId="6D934C6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0.249</w:t>
            </w:r>
          </w:p>
        </w:tc>
        <w:tc>
          <w:tcPr>
            <w:tcW w:w="226" w:type="pct"/>
            <w:tcBorders>
              <w:top w:val="nil"/>
              <w:left w:val="nil"/>
              <w:bottom w:val="single" w:sz="4" w:space="0" w:color="auto"/>
              <w:right w:val="single" w:sz="4" w:space="0" w:color="auto"/>
            </w:tcBorders>
            <w:shd w:val="clear" w:color="auto" w:fill="auto"/>
            <w:noWrap/>
            <w:vAlign w:val="center"/>
            <w:hideMark/>
          </w:tcPr>
          <w:p w14:paraId="46E81E9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0.374</w:t>
            </w:r>
          </w:p>
        </w:tc>
        <w:tc>
          <w:tcPr>
            <w:tcW w:w="226" w:type="pct"/>
            <w:tcBorders>
              <w:top w:val="nil"/>
              <w:left w:val="nil"/>
              <w:bottom w:val="single" w:sz="4" w:space="0" w:color="auto"/>
              <w:right w:val="single" w:sz="4" w:space="0" w:color="auto"/>
            </w:tcBorders>
            <w:shd w:val="clear" w:color="auto" w:fill="auto"/>
            <w:noWrap/>
            <w:vAlign w:val="center"/>
            <w:hideMark/>
          </w:tcPr>
          <w:p w14:paraId="51EB09E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0.588</w:t>
            </w:r>
          </w:p>
        </w:tc>
        <w:tc>
          <w:tcPr>
            <w:tcW w:w="226" w:type="pct"/>
            <w:tcBorders>
              <w:top w:val="nil"/>
              <w:left w:val="nil"/>
              <w:bottom w:val="single" w:sz="4" w:space="0" w:color="auto"/>
              <w:right w:val="single" w:sz="4" w:space="0" w:color="auto"/>
            </w:tcBorders>
            <w:shd w:val="clear" w:color="auto" w:fill="auto"/>
            <w:noWrap/>
            <w:vAlign w:val="center"/>
            <w:hideMark/>
          </w:tcPr>
          <w:p w14:paraId="40E6FA5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0.729</w:t>
            </w:r>
          </w:p>
        </w:tc>
        <w:tc>
          <w:tcPr>
            <w:tcW w:w="236" w:type="pct"/>
            <w:tcBorders>
              <w:top w:val="nil"/>
              <w:left w:val="nil"/>
              <w:bottom w:val="single" w:sz="4" w:space="0" w:color="auto"/>
              <w:right w:val="single" w:sz="4" w:space="0" w:color="auto"/>
            </w:tcBorders>
            <w:shd w:val="clear" w:color="auto" w:fill="auto"/>
            <w:noWrap/>
            <w:vAlign w:val="center"/>
            <w:hideMark/>
          </w:tcPr>
          <w:p w14:paraId="781DDFB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0.849</w:t>
            </w:r>
          </w:p>
        </w:tc>
        <w:tc>
          <w:tcPr>
            <w:tcW w:w="236" w:type="pct"/>
            <w:tcBorders>
              <w:top w:val="nil"/>
              <w:left w:val="nil"/>
              <w:bottom w:val="single" w:sz="4" w:space="0" w:color="auto"/>
              <w:right w:val="single" w:sz="4" w:space="0" w:color="auto"/>
            </w:tcBorders>
            <w:shd w:val="clear" w:color="auto" w:fill="auto"/>
            <w:noWrap/>
            <w:vAlign w:val="center"/>
            <w:hideMark/>
          </w:tcPr>
          <w:p w14:paraId="2D1D98E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0.938</w:t>
            </w:r>
          </w:p>
        </w:tc>
        <w:tc>
          <w:tcPr>
            <w:tcW w:w="283" w:type="pct"/>
            <w:tcBorders>
              <w:top w:val="nil"/>
              <w:left w:val="nil"/>
              <w:bottom w:val="single" w:sz="4" w:space="0" w:color="auto"/>
              <w:right w:val="single" w:sz="4" w:space="0" w:color="auto"/>
            </w:tcBorders>
            <w:shd w:val="clear" w:color="auto" w:fill="auto"/>
            <w:noWrap/>
            <w:vAlign w:val="center"/>
            <w:hideMark/>
          </w:tcPr>
          <w:p w14:paraId="63807D5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w:t>
            </w:r>
          </w:p>
        </w:tc>
        <w:tc>
          <w:tcPr>
            <w:tcW w:w="258" w:type="pct"/>
            <w:tcBorders>
              <w:top w:val="nil"/>
              <w:left w:val="nil"/>
              <w:bottom w:val="single" w:sz="4" w:space="0" w:color="auto"/>
              <w:right w:val="single" w:sz="4" w:space="0" w:color="auto"/>
            </w:tcBorders>
            <w:shd w:val="clear" w:color="auto" w:fill="auto"/>
            <w:noWrap/>
            <w:vAlign w:val="center"/>
            <w:hideMark/>
          </w:tcPr>
          <w:p w14:paraId="5356144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3.7</w:t>
            </w:r>
          </w:p>
        </w:tc>
      </w:tr>
      <w:tr w:rsidR="00B51AD4" w:rsidRPr="004B4E13" w14:paraId="4375F915"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57DCE6C7"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508E569B"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7F9D4AE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504E7A0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6DABFB6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89</w:t>
            </w:r>
          </w:p>
        </w:tc>
        <w:tc>
          <w:tcPr>
            <w:tcW w:w="237" w:type="pct"/>
            <w:tcBorders>
              <w:top w:val="nil"/>
              <w:left w:val="nil"/>
              <w:bottom w:val="single" w:sz="4" w:space="0" w:color="auto"/>
              <w:right w:val="single" w:sz="4" w:space="0" w:color="auto"/>
            </w:tcBorders>
            <w:shd w:val="clear" w:color="auto" w:fill="auto"/>
            <w:noWrap/>
            <w:vAlign w:val="center"/>
            <w:hideMark/>
          </w:tcPr>
          <w:p w14:paraId="79D8028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08" w:type="pct"/>
            <w:tcBorders>
              <w:top w:val="nil"/>
              <w:left w:val="nil"/>
              <w:bottom w:val="single" w:sz="4" w:space="0" w:color="auto"/>
              <w:right w:val="single" w:sz="4" w:space="0" w:color="auto"/>
            </w:tcBorders>
            <w:shd w:val="clear" w:color="auto" w:fill="auto"/>
            <w:noWrap/>
            <w:vAlign w:val="center"/>
            <w:hideMark/>
          </w:tcPr>
          <w:p w14:paraId="6EE678D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0.538</w:t>
            </w:r>
          </w:p>
        </w:tc>
        <w:tc>
          <w:tcPr>
            <w:tcW w:w="208" w:type="pct"/>
            <w:tcBorders>
              <w:top w:val="nil"/>
              <w:left w:val="nil"/>
              <w:bottom w:val="single" w:sz="4" w:space="0" w:color="auto"/>
              <w:right w:val="single" w:sz="4" w:space="0" w:color="auto"/>
            </w:tcBorders>
            <w:shd w:val="clear" w:color="auto" w:fill="auto"/>
            <w:noWrap/>
            <w:vAlign w:val="center"/>
            <w:hideMark/>
          </w:tcPr>
          <w:p w14:paraId="1AB5E08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0.300</w:t>
            </w:r>
          </w:p>
        </w:tc>
        <w:tc>
          <w:tcPr>
            <w:tcW w:w="179" w:type="pct"/>
            <w:tcBorders>
              <w:top w:val="nil"/>
              <w:left w:val="nil"/>
              <w:bottom w:val="single" w:sz="4" w:space="0" w:color="auto"/>
              <w:right w:val="single" w:sz="4" w:space="0" w:color="auto"/>
            </w:tcBorders>
            <w:shd w:val="clear" w:color="auto" w:fill="auto"/>
            <w:noWrap/>
            <w:vAlign w:val="center"/>
            <w:hideMark/>
          </w:tcPr>
          <w:p w14:paraId="4E73D64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0.550</w:t>
            </w:r>
          </w:p>
        </w:tc>
        <w:tc>
          <w:tcPr>
            <w:tcW w:w="208" w:type="pct"/>
            <w:tcBorders>
              <w:top w:val="nil"/>
              <w:left w:val="nil"/>
              <w:bottom w:val="single" w:sz="4" w:space="0" w:color="auto"/>
              <w:right w:val="single" w:sz="4" w:space="0" w:color="auto"/>
            </w:tcBorders>
            <w:shd w:val="clear" w:color="auto" w:fill="auto"/>
            <w:noWrap/>
            <w:vAlign w:val="center"/>
            <w:hideMark/>
          </w:tcPr>
          <w:p w14:paraId="4CF0ABA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0.279</w:t>
            </w:r>
          </w:p>
        </w:tc>
        <w:tc>
          <w:tcPr>
            <w:tcW w:w="240" w:type="pct"/>
            <w:tcBorders>
              <w:top w:val="nil"/>
              <w:left w:val="nil"/>
              <w:bottom w:val="single" w:sz="4" w:space="0" w:color="auto"/>
              <w:right w:val="single" w:sz="4" w:space="0" w:color="auto"/>
            </w:tcBorders>
            <w:shd w:val="clear" w:color="auto" w:fill="auto"/>
            <w:noWrap/>
            <w:vAlign w:val="center"/>
            <w:hideMark/>
          </w:tcPr>
          <w:p w14:paraId="47F5E62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0.048</w:t>
            </w:r>
          </w:p>
        </w:tc>
        <w:tc>
          <w:tcPr>
            <w:tcW w:w="240" w:type="pct"/>
            <w:tcBorders>
              <w:top w:val="nil"/>
              <w:left w:val="nil"/>
              <w:bottom w:val="single" w:sz="4" w:space="0" w:color="auto"/>
              <w:right w:val="single" w:sz="4" w:space="0" w:color="auto"/>
            </w:tcBorders>
            <w:shd w:val="clear" w:color="auto" w:fill="auto"/>
            <w:noWrap/>
            <w:vAlign w:val="center"/>
            <w:hideMark/>
          </w:tcPr>
          <w:p w14:paraId="3F8C5B9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0.344</w:t>
            </w:r>
          </w:p>
        </w:tc>
        <w:tc>
          <w:tcPr>
            <w:tcW w:w="226" w:type="pct"/>
            <w:tcBorders>
              <w:top w:val="nil"/>
              <w:left w:val="nil"/>
              <w:bottom w:val="single" w:sz="4" w:space="0" w:color="auto"/>
              <w:right w:val="single" w:sz="4" w:space="0" w:color="auto"/>
            </w:tcBorders>
            <w:shd w:val="clear" w:color="auto" w:fill="auto"/>
            <w:noWrap/>
            <w:vAlign w:val="center"/>
            <w:hideMark/>
          </w:tcPr>
          <w:p w14:paraId="06A354E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0.560</w:t>
            </w:r>
          </w:p>
        </w:tc>
        <w:tc>
          <w:tcPr>
            <w:tcW w:w="226" w:type="pct"/>
            <w:tcBorders>
              <w:top w:val="nil"/>
              <w:left w:val="nil"/>
              <w:bottom w:val="single" w:sz="4" w:space="0" w:color="auto"/>
              <w:right w:val="single" w:sz="4" w:space="0" w:color="auto"/>
            </w:tcBorders>
            <w:shd w:val="clear" w:color="auto" w:fill="auto"/>
            <w:noWrap/>
            <w:vAlign w:val="center"/>
            <w:hideMark/>
          </w:tcPr>
          <w:p w14:paraId="42FCE49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0.713</w:t>
            </w:r>
          </w:p>
        </w:tc>
        <w:tc>
          <w:tcPr>
            <w:tcW w:w="226" w:type="pct"/>
            <w:tcBorders>
              <w:top w:val="nil"/>
              <w:left w:val="nil"/>
              <w:bottom w:val="single" w:sz="4" w:space="0" w:color="auto"/>
              <w:right w:val="single" w:sz="4" w:space="0" w:color="auto"/>
            </w:tcBorders>
            <w:shd w:val="clear" w:color="auto" w:fill="auto"/>
            <w:noWrap/>
            <w:vAlign w:val="center"/>
            <w:hideMark/>
          </w:tcPr>
          <w:p w14:paraId="7ADADB1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0.991</w:t>
            </w:r>
          </w:p>
        </w:tc>
        <w:tc>
          <w:tcPr>
            <w:tcW w:w="226" w:type="pct"/>
            <w:tcBorders>
              <w:top w:val="nil"/>
              <w:left w:val="nil"/>
              <w:bottom w:val="single" w:sz="4" w:space="0" w:color="auto"/>
              <w:right w:val="single" w:sz="4" w:space="0" w:color="auto"/>
            </w:tcBorders>
            <w:shd w:val="clear" w:color="auto" w:fill="auto"/>
            <w:noWrap/>
            <w:vAlign w:val="center"/>
            <w:hideMark/>
          </w:tcPr>
          <w:p w14:paraId="3914A1F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1.060</w:t>
            </w:r>
          </w:p>
        </w:tc>
        <w:tc>
          <w:tcPr>
            <w:tcW w:w="236" w:type="pct"/>
            <w:tcBorders>
              <w:top w:val="nil"/>
              <w:left w:val="nil"/>
              <w:bottom w:val="single" w:sz="4" w:space="0" w:color="auto"/>
              <w:right w:val="single" w:sz="4" w:space="0" w:color="auto"/>
            </w:tcBorders>
            <w:shd w:val="clear" w:color="auto" w:fill="auto"/>
            <w:noWrap/>
            <w:vAlign w:val="center"/>
            <w:hideMark/>
          </w:tcPr>
          <w:p w14:paraId="6796E7B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1.100</w:t>
            </w:r>
          </w:p>
        </w:tc>
        <w:tc>
          <w:tcPr>
            <w:tcW w:w="236" w:type="pct"/>
            <w:tcBorders>
              <w:top w:val="nil"/>
              <w:left w:val="nil"/>
              <w:bottom w:val="single" w:sz="4" w:space="0" w:color="auto"/>
              <w:right w:val="single" w:sz="4" w:space="0" w:color="auto"/>
            </w:tcBorders>
            <w:shd w:val="clear" w:color="auto" w:fill="auto"/>
            <w:noWrap/>
            <w:vAlign w:val="center"/>
            <w:hideMark/>
          </w:tcPr>
          <w:p w14:paraId="2344F11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1.100</w:t>
            </w:r>
          </w:p>
        </w:tc>
        <w:tc>
          <w:tcPr>
            <w:tcW w:w="283" w:type="pct"/>
            <w:tcBorders>
              <w:top w:val="nil"/>
              <w:left w:val="nil"/>
              <w:bottom w:val="single" w:sz="4" w:space="0" w:color="auto"/>
              <w:right w:val="single" w:sz="4" w:space="0" w:color="auto"/>
            </w:tcBorders>
            <w:shd w:val="clear" w:color="auto" w:fill="auto"/>
            <w:noWrap/>
            <w:vAlign w:val="center"/>
            <w:hideMark/>
          </w:tcPr>
          <w:p w14:paraId="26E0BD8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w:t>
            </w:r>
          </w:p>
        </w:tc>
        <w:tc>
          <w:tcPr>
            <w:tcW w:w="258" w:type="pct"/>
            <w:tcBorders>
              <w:top w:val="nil"/>
              <w:left w:val="nil"/>
              <w:bottom w:val="single" w:sz="4" w:space="0" w:color="auto"/>
              <w:right w:val="single" w:sz="4" w:space="0" w:color="auto"/>
            </w:tcBorders>
            <w:shd w:val="clear" w:color="auto" w:fill="auto"/>
            <w:noWrap/>
            <w:vAlign w:val="center"/>
            <w:hideMark/>
          </w:tcPr>
          <w:p w14:paraId="16D34E7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2.2</w:t>
            </w:r>
          </w:p>
        </w:tc>
      </w:tr>
      <w:tr w:rsidR="00B51AD4" w:rsidRPr="004B4E13" w14:paraId="38A9C08B"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1FE169E8" w14:textId="157A1F12"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 xml:space="preserve">Total </w:t>
            </w:r>
            <w:proofErr w:type="spellStart"/>
            <w:r w:rsidRPr="004B4E13">
              <w:rPr>
                <w:rFonts w:eastAsia="Times New Roman" w:cs="Times New Roman"/>
                <w:b/>
                <w:bCs/>
                <w:sz w:val="14"/>
                <w:szCs w:val="14"/>
              </w:rPr>
              <w:t>phosphorus</w:t>
            </w:r>
            <w:proofErr w:type="spellEnd"/>
            <w:r w:rsidRPr="004B4E13">
              <w:rPr>
                <w:rFonts w:eastAsia="Times New Roman" w:cs="Times New Roman"/>
                <w:b/>
                <w:bCs/>
                <w:sz w:val="14"/>
                <w:szCs w:val="14"/>
              </w:rPr>
              <w:t xml:space="preserve"> (P)</w:t>
            </w:r>
            <w:r w:rsidR="00B43C30" w:rsidRPr="004B4E13">
              <w:rPr>
                <w:rFonts w:eastAsia="Times New Roman" w:cs="Times New Roman"/>
                <w:b/>
                <w:bCs/>
                <w:sz w:val="14"/>
                <w:szCs w:val="14"/>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A8A38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5195448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6672155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41AA0DA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102</w:t>
            </w:r>
          </w:p>
        </w:tc>
        <w:tc>
          <w:tcPr>
            <w:tcW w:w="237" w:type="pct"/>
            <w:tcBorders>
              <w:top w:val="nil"/>
              <w:left w:val="nil"/>
              <w:bottom w:val="single" w:sz="4" w:space="0" w:color="auto"/>
              <w:right w:val="single" w:sz="4" w:space="0" w:color="auto"/>
            </w:tcBorders>
            <w:shd w:val="clear" w:color="auto" w:fill="auto"/>
            <w:noWrap/>
            <w:vAlign w:val="center"/>
            <w:hideMark/>
          </w:tcPr>
          <w:p w14:paraId="33DA0E4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36.3</w:t>
            </w:r>
          </w:p>
        </w:tc>
        <w:tc>
          <w:tcPr>
            <w:tcW w:w="208" w:type="pct"/>
            <w:tcBorders>
              <w:top w:val="nil"/>
              <w:left w:val="nil"/>
              <w:bottom w:val="single" w:sz="4" w:space="0" w:color="auto"/>
              <w:right w:val="single" w:sz="4" w:space="0" w:color="auto"/>
            </w:tcBorders>
            <w:shd w:val="clear" w:color="auto" w:fill="auto"/>
            <w:noWrap/>
            <w:vAlign w:val="center"/>
            <w:hideMark/>
          </w:tcPr>
          <w:p w14:paraId="4F63122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0.077</w:t>
            </w:r>
          </w:p>
        </w:tc>
        <w:tc>
          <w:tcPr>
            <w:tcW w:w="208" w:type="pct"/>
            <w:tcBorders>
              <w:top w:val="nil"/>
              <w:left w:val="nil"/>
              <w:bottom w:val="single" w:sz="4" w:space="0" w:color="auto"/>
              <w:right w:val="single" w:sz="4" w:space="0" w:color="auto"/>
            </w:tcBorders>
            <w:shd w:val="clear" w:color="auto" w:fill="auto"/>
            <w:noWrap/>
            <w:vAlign w:val="center"/>
            <w:hideMark/>
          </w:tcPr>
          <w:p w14:paraId="26BD851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0.080</w:t>
            </w:r>
          </w:p>
        </w:tc>
        <w:tc>
          <w:tcPr>
            <w:tcW w:w="179" w:type="pct"/>
            <w:tcBorders>
              <w:top w:val="nil"/>
              <w:left w:val="nil"/>
              <w:bottom w:val="single" w:sz="4" w:space="0" w:color="auto"/>
              <w:right w:val="single" w:sz="4" w:space="0" w:color="auto"/>
            </w:tcBorders>
            <w:shd w:val="clear" w:color="auto" w:fill="auto"/>
            <w:noWrap/>
            <w:vAlign w:val="center"/>
            <w:hideMark/>
          </w:tcPr>
          <w:p w14:paraId="4FA7B26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1.040</w:t>
            </w:r>
          </w:p>
        </w:tc>
        <w:tc>
          <w:tcPr>
            <w:tcW w:w="208" w:type="pct"/>
            <w:tcBorders>
              <w:top w:val="nil"/>
              <w:left w:val="nil"/>
              <w:bottom w:val="single" w:sz="4" w:space="0" w:color="auto"/>
              <w:right w:val="single" w:sz="4" w:space="0" w:color="auto"/>
            </w:tcBorders>
            <w:shd w:val="clear" w:color="auto" w:fill="auto"/>
            <w:noWrap/>
            <w:vAlign w:val="center"/>
            <w:hideMark/>
          </w:tcPr>
          <w:p w14:paraId="6F73D43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0.098</w:t>
            </w:r>
          </w:p>
        </w:tc>
        <w:tc>
          <w:tcPr>
            <w:tcW w:w="240" w:type="pct"/>
            <w:tcBorders>
              <w:top w:val="nil"/>
              <w:left w:val="nil"/>
              <w:bottom w:val="single" w:sz="4" w:space="0" w:color="auto"/>
              <w:right w:val="single" w:sz="4" w:space="0" w:color="auto"/>
            </w:tcBorders>
            <w:shd w:val="clear" w:color="auto" w:fill="auto"/>
            <w:noWrap/>
            <w:vAlign w:val="center"/>
            <w:hideMark/>
          </w:tcPr>
          <w:p w14:paraId="49A1F23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&lt;0.0075</w:t>
            </w:r>
          </w:p>
        </w:tc>
        <w:tc>
          <w:tcPr>
            <w:tcW w:w="240" w:type="pct"/>
            <w:tcBorders>
              <w:top w:val="nil"/>
              <w:left w:val="nil"/>
              <w:bottom w:val="single" w:sz="4" w:space="0" w:color="auto"/>
              <w:right w:val="single" w:sz="4" w:space="0" w:color="auto"/>
            </w:tcBorders>
            <w:shd w:val="clear" w:color="auto" w:fill="auto"/>
            <w:noWrap/>
            <w:vAlign w:val="center"/>
            <w:hideMark/>
          </w:tcPr>
          <w:p w14:paraId="64D506F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&lt;0.0075</w:t>
            </w:r>
          </w:p>
        </w:tc>
        <w:tc>
          <w:tcPr>
            <w:tcW w:w="226" w:type="pct"/>
            <w:tcBorders>
              <w:top w:val="nil"/>
              <w:left w:val="nil"/>
              <w:bottom w:val="single" w:sz="4" w:space="0" w:color="auto"/>
              <w:right w:val="single" w:sz="4" w:space="0" w:color="auto"/>
            </w:tcBorders>
            <w:shd w:val="clear" w:color="auto" w:fill="auto"/>
            <w:noWrap/>
            <w:vAlign w:val="center"/>
            <w:hideMark/>
          </w:tcPr>
          <w:p w14:paraId="5B78D7F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0.070</w:t>
            </w:r>
          </w:p>
        </w:tc>
        <w:tc>
          <w:tcPr>
            <w:tcW w:w="226" w:type="pct"/>
            <w:tcBorders>
              <w:top w:val="nil"/>
              <w:left w:val="nil"/>
              <w:bottom w:val="single" w:sz="4" w:space="0" w:color="auto"/>
              <w:right w:val="single" w:sz="4" w:space="0" w:color="auto"/>
            </w:tcBorders>
            <w:shd w:val="clear" w:color="auto" w:fill="auto"/>
            <w:noWrap/>
            <w:vAlign w:val="center"/>
            <w:hideMark/>
          </w:tcPr>
          <w:p w14:paraId="46012AD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0.114</w:t>
            </w:r>
          </w:p>
        </w:tc>
        <w:tc>
          <w:tcPr>
            <w:tcW w:w="226" w:type="pct"/>
            <w:tcBorders>
              <w:top w:val="nil"/>
              <w:left w:val="nil"/>
              <w:bottom w:val="single" w:sz="4" w:space="0" w:color="auto"/>
              <w:right w:val="single" w:sz="4" w:space="0" w:color="auto"/>
            </w:tcBorders>
            <w:shd w:val="clear" w:color="auto" w:fill="auto"/>
            <w:noWrap/>
            <w:vAlign w:val="center"/>
            <w:hideMark/>
          </w:tcPr>
          <w:p w14:paraId="35D46DD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0.180</w:t>
            </w:r>
          </w:p>
        </w:tc>
        <w:tc>
          <w:tcPr>
            <w:tcW w:w="226" w:type="pct"/>
            <w:tcBorders>
              <w:top w:val="nil"/>
              <w:left w:val="nil"/>
              <w:bottom w:val="single" w:sz="4" w:space="0" w:color="auto"/>
              <w:right w:val="single" w:sz="4" w:space="0" w:color="auto"/>
            </w:tcBorders>
            <w:shd w:val="clear" w:color="auto" w:fill="auto"/>
            <w:noWrap/>
            <w:vAlign w:val="center"/>
            <w:hideMark/>
          </w:tcPr>
          <w:p w14:paraId="3186A9B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0.260</w:t>
            </w:r>
          </w:p>
        </w:tc>
        <w:tc>
          <w:tcPr>
            <w:tcW w:w="236" w:type="pct"/>
            <w:tcBorders>
              <w:top w:val="nil"/>
              <w:left w:val="nil"/>
              <w:bottom w:val="single" w:sz="4" w:space="0" w:color="auto"/>
              <w:right w:val="single" w:sz="4" w:space="0" w:color="auto"/>
            </w:tcBorders>
            <w:shd w:val="clear" w:color="auto" w:fill="auto"/>
            <w:noWrap/>
            <w:vAlign w:val="center"/>
            <w:hideMark/>
          </w:tcPr>
          <w:p w14:paraId="162AD9A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0.306</w:t>
            </w:r>
          </w:p>
        </w:tc>
        <w:tc>
          <w:tcPr>
            <w:tcW w:w="236" w:type="pct"/>
            <w:tcBorders>
              <w:top w:val="nil"/>
              <w:left w:val="nil"/>
              <w:bottom w:val="single" w:sz="4" w:space="0" w:color="auto"/>
              <w:right w:val="single" w:sz="4" w:space="0" w:color="auto"/>
            </w:tcBorders>
            <w:shd w:val="clear" w:color="auto" w:fill="auto"/>
            <w:noWrap/>
            <w:vAlign w:val="center"/>
            <w:hideMark/>
          </w:tcPr>
          <w:p w14:paraId="04ECD0A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0.317</w:t>
            </w:r>
          </w:p>
        </w:tc>
        <w:tc>
          <w:tcPr>
            <w:tcW w:w="283" w:type="pct"/>
            <w:tcBorders>
              <w:top w:val="nil"/>
              <w:left w:val="nil"/>
              <w:bottom w:val="single" w:sz="4" w:space="0" w:color="auto"/>
              <w:right w:val="single" w:sz="4" w:space="0" w:color="auto"/>
            </w:tcBorders>
            <w:shd w:val="clear" w:color="auto" w:fill="auto"/>
            <w:noWrap/>
            <w:vAlign w:val="center"/>
            <w:hideMark/>
          </w:tcPr>
          <w:p w14:paraId="0C0C9F1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w:t>
            </w:r>
          </w:p>
        </w:tc>
        <w:tc>
          <w:tcPr>
            <w:tcW w:w="258" w:type="pct"/>
            <w:tcBorders>
              <w:top w:val="nil"/>
              <w:left w:val="nil"/>
              <w:bottom w:val="single" w:sz="4" w:space="0" w:color="auto"/>
              <w:right w:val="single" w:sz="4" w:space="0" w:color="auto"/>
            </w:tcBorders>
            <w:shd w:val="clear" w:color="auto" w:fill="auto"/>
            <w:noWrap/>
            <w:vAlign w:val="center"/>
            <w:hideMark/>
          </w:tcPr>
          <w:p w14:paraId="5B3FC65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4.2</w:t>
            </w:r>
          </w:p>
        </w:tc>
      </w:tr>
      <w:tr w:rsidR="00B51AD4" w:rsidRPr="004B4E13" w14:paraId="6EAE2202"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634C5768"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02C2127E"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6A4C19D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0488B53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0B9DA50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88</w:t>
            </w:r>
          </w:p>
        </w:tc>
        <w:tc>
          <w:tcPr>
            <w:tcW w:w="237" w:type="pct"/>
            <w:tcBorders>
              <w:top w:val="nil"/>
              <w:left w:val="nil"/>
              <w:bottom w:val="single" w:sz="4" w:space="0" w:color="auto"/>
              <w:right w:val="single" w:sz="4" w:space="0" w:color="auto"/>
            </w:tcBorders>
            <w:shd w:val="clear" w:color="auto" w:fill="auto"/>
            <w:noWrap/>
            <w:vAlign w:val="center"/>
            <w:hideMark/>
          </w:tcPr>
          <w:p w14:paraId="39CFC18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26.1</w:t>
            </w:r>
          </w:p>
        </w:tc>
        <w:tc>
          <w:tcPr>
            <w:tcW w:w="208" w:type="pct"/>
            <w:tcBorders>
              <w:top w:val="nil"/>
              <w:left w:val="nil"/>
              <w:bottom w:val="single" w:sz="4" w:space="0" w:color="auto"/>
              <w:right w:val="single" w:sz="4" w:space="0" w:color="auto"/>
            </w:tcBorders>
            <w:shd w:val="clear" w:color="auto" w:fill="auto"/>
            <w:noWrap/>
            <w:vAlign w:val="center"/>
            <w:hideMark/>
          </w:tcPr>
          <w:p w14:paraId="7240FBD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0.137</w:t>
            </w:r>
          </w:p>
        </w:tc>
        <w:tc>
          <w:tcPr>
            <w:tcW w:w="208" w:type="pct"/>
            <w:tcBorders>
              <w:top w:val="nil"/>
              <w:left w:val="nil"/>
              <w:bottom w:val="single" w:sz="4" w:space="0" w:color="auto"/>
              <w:right w:val="single" w:sz="4" w:space="0" w:color="auto"/>
            </w:tcBorders>
            <w:shd w:val="clear" w:color="auto" w:fill="auto"/>
            <w:noWrap/>
            <w:vAlign w:val="center"/>
            <w:hideMark/>
          </w:tcPr>
          <w:p w14:paraId="4209403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0.120</w:t>
            </w:r>
          </w:p>
        </w:tc>
        <w:tc>
          <w:tcPr>
            <w:tcW w:w="179" w:type="pct"/>
            <w:tcBorders>
              <w:top w:val="nil"/>
              <w:left w:val="nil"/>
              <w:bottom w:val="single" w:sz="4" w:space="0" w:color="auto"/>
              <w:right w:val="single" w:sz="4" w:space="0" w:color="auto"/>
            </w:tcBorders>
            <w:shd w:val="clear" w:color="auto" w:fill="auto"/>
            <w:noWrap/>
            <w:vAlign w:val="center"/>
            <w:hideMark/>
          </w:tcPr>
          <w:p w14:paraId="77F250B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0.840</w:t>
            </w:r>
          </w:p>
        </w:tc>
        <w:tc>
          <w:tcPr>
            <w:tcW w:w="208" w:type="pct"/>
            <w:tcBorders>
              <w:top w:val="nil"/>
              <w:left w:val="nil"/>
              <w:bottom w:val="single" w:sz="4" w:space="0" w:color="auto"/>
              <w:right w:val="single" w:sz="4" w:space="0" w:color="auto"/>
            </w:tcBorders>
            <w:shd w:val="clear" w:color="auto" w:fill="auto"/>
            <w:noWrap/>
            <w:vAlign w:val="center"/>
            <w:hideMark/>
          </w:tcPr>
          <w:p w14:paraId="260FF75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0.159</w:t>
            </w:r>
          </w:p>
        </w:tc>
        <w:tc>
          <w:tcPr>
            <w:tcW w:w="240" w:type="pct"/>
            <w:tcBorders>
              <w:top w:val="nil"/>
              <w:left w:val="nil"/>
              <w:bottom w:val="single" w:sz="4" w:space="0" w:color="auto"/>
              <w:right w:val="single" w:sz="4" w:space="0" w:color="auto"/>
            </w:tcBorders>
            <w:shd w:val="clear" w:color="auto" w:fill="auto"/>
            <w:noWrap/>
            <w:vAlign w:val="center"/>
            <w:hideMark/>
          </w:tcPr>
          <w:p w14:paraId="4D90A38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&lt;0.0075</w:t>
            </w:r>
          </w:p>
        </w:tc>
        <w:tc>
          <w:tcPr>
            <w:tcW w:w="240" w:type="pct"/>
            <w:tcBorders>
              <w:top w:val="nil"/>
              <w:left w:val="nil"/>
              <w:bottom w:val="single" w:sz="4" w:space="0" w:color="auto"/>
              <w:right w:val="single" w:sz="4" w:space="0" w:color="auto"/>
            </w:tcBorders>
            <w:shd w:val="clear" w:color="auto" w:fill="auto"/>
            <w:noWrap/>
            <w:vAlign w:val="center"/>
            <w:hideMark/>
          </w:tcPr>
          <w:p w14:paraId="40DEC44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&lt;0.0075</w:t>
            </w:r>
          </w:p>
        </w:tc>
        <w:tc>
          <w:tcPr>
            <w:tcW w:w="226" w:type="pct"/>
            <w:tcBorders>
              <w:top w:val="nil"/>
              <w:left w:val="nil"/>
              <w:bottom w:val="single" w:sz="4" w:space="0" w:color="auto"/>
              <w:right w:val="single" w:sz="4" w:space="0" w:color="auto"/>
            </w:tcBorders>
            <w:shd w:val="clear" w:color="auto" w:fill="auto"/>
            <w:noWrap/>
            <w:vAlign w:val="center"/>
            <w:hideMark/>
          </w:tcPr>
          <w:p w14:paraId="3D1D3EF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0.143</w:t>
            </w:r>
          </w:p>
        </w:tc>
        <w:tc>
          <w:tcPr>
            <w:tcW w:w="226" w:type="pct"/>
            <w:tcBorders>
              <w:top w:val="nil"/>
              <w:left w:val="nil"/>
              <w:bottom w:val="single" w:sz="4" w:space="0" w:color="auto"/>
              <w:right w:val="single" w:sz="4" w:space="0" w:color="auto"/>
            </w:tcBorders>
            <w:shd w:val="clear" w:color="auto" w:fill="auto"/>
            <w:noWrap/>
            <w:vAlign w:val="center"/>
            <w:hideMark/>
          </w:tcPr>
          <w:p w14:paraId="2604B19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0.208</w:t>
            </w:r>
          </w:p>
        </w:tc>
        <w:tc>
          <w:tcPr>
            <w:tcW w:w="226" w:type="pct"/>
            <w:tcBorders>
              <w:top w:val="nil"/>
              <w:left w:val="nil"/>
              <w:bottom w:val="single" w:sz="4" w:space="0" w:color="auto"/>
              <w:right w:val="single" w:sz="4" w:space="0" w:color="auto"/>
            </w:tcBorders>
            <w:shd w:val="clear" w:color="auto" w:fill="auto"/>
            <w:noWrap/>
            <w:vAlign w:val="center"/>
            <w:hideMark/>
          </w:tcPr>
          <w:p w14:paraId="1D1EBCD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0.298</w:t>
            </w:r>
          </w:p>
        </w:tc>
        <w:tc>
          <w:tcPr>
            <w:tcW w:w="226" w:type="pct"/>
            <w:tcBorders>
              <w:top w:val="nil"/>
              <w:left w:val="nil"/>
              <w:bottom w:val="single" w:sz="4" w:space="0" w:color="auto"/>
              <w:right w:val="single" w:sz="4" w:space="0" w:color="auto"/>
            </w:tcBorders>
            <w:shd w:val="clear" w:color="auto" w:fill="auto"/>
            <w:noWrap/>
            <w:vAlign w:val="center"/>
            <w:hideMark/>
          </w:tcPr>
          <w:p w14:paraId="3F40222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0.342</w:t>
            </w:r>
          </w:p>
        </w:tc>
        <w:tc>
          <w:tcPr>
            <w:tcW w:w="236" w:type="pct"/>
            <w:tcBorders>
              <w:top w:val="nil"/>
              <w:left w:val="nil"/>
              <w:bottom w:val="single" w:sz="4" w:space="0" w:color="auto"/>
              <w:right w:val="single" w:sz="4" w:space="0" w:color="auto"/>
            </w:tcBorders>
            <w:shd w:val="clear" w:color="auto" w:fill="auto"/>
            <w:noWrap/>
            <w:vAlign w:val="center"/>
            <w:hideMark/>
          </w:tcPr>
          <w:p w14:paraId="1A6C2BE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0.377</w:t>
            </w:r>
          </w:p>
        </w:tc>
        <w:tc>
          <w:tcPr>
            <w:tcW w:w="236" w:type="pct"/>
            <w:tcBorders>
              <w:top w:val="nil"/>
              <w:left w:val="nil"/>
              <w:bottom w:val="single" w:sz="4" w:space="0" w:color="auto"/>
              <w:right w:val="single" w:sz="4" w:space="0" w:color="auto"/>
            </w:tcBorders>
            <w:shd w:val="clear" w:color="auto" w:fill="auto"/>
            <w:noWrap/>
            <w:vAlign w:val="center"/>
            <w:hideMark/>
          </w:tcPr>
          <w:p w14:paraId="42DC498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0.381</w:t>
            </w:r>
          </w:p>
        </w:tc>
        <w:tc>
          <w:tcPr>
            <w:tcW w:w="283" w:type="pct"/>
            <w:tcBorders>
              <w:top w:val="nil"/>
              <w:left w:val="nil"/>
              <w:bottom w:val="single" w:sz="4" w:space="0" w:color="auto"/>
              <w:right w:val="single" w:sz="4" w:space="0" w:color="auto"/>
            </w:tcBorders>
            <w:shd w:val="clear" w:color="auto" w:fill="auto"/>
            <w:noWrap/>
            <w:vAlign w:val="center"/>
            <w:hideMark/>
          </w:tcPr>
          <w:p w14:paraId="17FDA46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0.4</w:t>
            </w:r>
          </w:p>
        </w:tc>
        <w:tc>
          <w:tcPr>
            <w:tcW w:w="258" w:type="pct"/>
            <w:tcBorders>
              <w:top w:val="nil"/>
              <w:left w:val="nil"/>
              <w:bottom w:val="single" w:sz="4" w:space="0" w:color="auto"/>
              <w:right w:val="single" w:sz="4" w:space="0" w:color="auto"/>
            </w:tcBorders>
            <w:shd w:val="clear" w:color="auto" w:fill="auto"/>
            <w:noWrap/>
            <w:vAlign w:val="center"/>
            <w:hideMark/>
          </w:tcPr>
          <w:p w14:paraId="7897B2A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2.0</w:t>
            </w:r>
          </w:p>
        </w:tc>
      </w:tr>
      <w:tr w:rsidR="00B51AD4" w:rsidRPr="004B4E13" w14:paraId="04C29996"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295BA97A" w14:textId="77777777" w:rsidR="00B51AD4" w:rsidRPr="004B4E13" w:rsidRDefault="00B51AD4" w:rsidP="00B51AD4">
            <w:pPr>
              <w:spacing w:line="240" w:lineRule="auto"/>
              <w:jc w:val="center"/>
              <w:rPr>
                <w:rFonts w:eastAsia="Times New Roman" w:cs="Times New Roman"/>
                <w:b/>
                <w:bCs/>
                <w:sz w:val="14"/>
                <w:szCs w:val="14"/>
              </w:rPr>
            </w:pPr>
            <w:proofErr w:type="spellStart"/>
            <w:r w:rsidRPr="004B4E13">
              <w:rPr>
                <w:rFonts w:eastAsia="Times New Roman" w:cs="Times New Roman"/>
                <w:b/>
                <w:bCs/>
                <w:sz w:val="14"/>
                <w:szCs w:val="14"/>
              </w:rPr>
              <w:t>Chloride</w:t>
            </w:r>
            <w:proofErr w:type="spellEnd"/>
            <w:r w:rsidRPr="004B4E13">
              <w:rPr>
                <w:rFonts w:eastAsia="Times New Roman" w:cs="Times New Roman"/>
                <w:b/>
                <w:bCs/>
                <w:sz w:val="14"/>
                <w:szCs w:val="14"/>
              </w:rPr>
              <w:t xml:space="preserve"> (Cl⁻)</w:t>
            </w:r>
            <w:r w:rsidRPr="004B4E13">
              <w:rPr>
                <w:rFonts w:eastAsia="Times New Roman" w:cs="Times New Roman"/>
                <w:b/>
                <w:bCs/>
                <w:sz w:val="14"/>
                <w:szCs w:val="14"/>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8185D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4FF743E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5BF47F0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4DBA43C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102</w:t>
            </w:r>
          </w:p>
        </w:tc>
        <w:tc>
          <w:tcPr>
            <w:tcW w:w="237" w:type="pct"/>
            <w:tcBorders>
              <w:top w:val="nil"/>
              <w:left w:val="nil"/>
              <w:bottom w:val="single" w:sz="4" w:space="0" w:color="auto"/>
              <w:right w:val="single" w:sz="4" w:space="0" w:color="auto"/>
            </w:tcBorders>
            <w:shd w:val="clear" w:color="auto" w:fill="auto"/>
            <w:noWrap/>
            <w:vAlign w:val="center"/>
            <w:hideMark/>
          </w:tcPr>
          <w:p w14:paraId="7DC6018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25.5</w:t>
            </w:r>
          </w:p>
        </w:tc>
        <w:tc>
          <w:tcPr>
            <w:tcW w:w="208" w:type="pct"/>
            <w:tcBorders>
              <w:top w:val="nil"/>
              <w:left w:val="nil"/>
              <w:bottom w:val="single" w:sz="4" w:space="0" w:color="auto"/>
              <w:right w:val="single" w:sz="4" w:space="0" w:color="auto"/>
            </w:tcBorders>
            <w:shd w:val="clear" w:color="auto" w:fill="auto"/>
            <w:noWrap/>
            <w:vAlign w:val="center"/>
            <w:hideMark/>
          </w:tcPr>
          <w:p w14:paraId="30357DA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3.77</w:t>
            </w:r>
          </w:p>
        </w:tc>
        <w:tc>
          <w:tcPr>
            <w:tcW w:w="208" w:type="pct"/>
            <w:tcBorders>
              <w:top w:val="nil"/>
              <w:left w:val="nil"/>
              <w:bottom w:val="single" w:sz="4" w:space="0" w:color="auto"/>
              <w:right w:val="single" w:sz="4" w:space="0" w:color="auto"/>
            </w:tcBorders>
            <w:shd w:val="clear" w:color="auto" w:fill="auto"/>
            <w:noWrap/>
            <w:vAlign w:val="center"/>
            <w:hideMark/>
          </w:tcPr>
          <w:p w14:paraId="0F22087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2.92</w:t>
            </w:r>
          </w:p>
        </w:tc>
        <w:tc>
          <w:tcPr>
            <w:tcW w:w="179" w:type="pct"/>
            <w:tcBorders>
              <w:top w:val="nil"/>
              <w:left w:val="nil"/>
              <w:bottom w:val="single" w:sz="4" w:space="0" w:color="auto"/>
              <w:right w:val="single" w:sz="4" w:space="0" w:color="auto"/>
            </w:tcBorders>
            <w:shd w:val="clear" w:color="auto" w:fill="auto"/>
            <w:noWrap/>
            <w:vAlign w:val="center"/>
            <w:hideMark/>
          </w:tcPr>
          <w:p w14:paraId="27ABC22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0.77</w:t>
            </w:r>
          </w:p>
        </w:tc>
        <w:tc>
          <w:tcPr>
            <w:tcW w:w="208" w:type="pct"/>
            <w:tcBorders>
              <w:top w:val="nil"/>
              <w:left w:val="nil"/>
              <w:bottom w:val="single" w:sz="4" w:space="0" w:color="auto"/>
              <w:right w:val="single" w:sz="4" w:space="0" w:color="auto"/>
            </w:tcBorders>
            <w:shd w:val="clear" w:color="auto" w:fill="auto"/>
            <w:noWrap/>
            <w:vAlign w:val="center"/>
            <w:hideMark/>
          </w:tcPr>
          <w:p w14:paraId="034434D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3.93</w:t>
            </w:r>
          </w:p>
        </w:tc>
        <w:tc>
          <w:tcPr>
            <w:tcW w:w="240" w:type="pct"/>
            <w:tcBorders>
              <w:top w:val="nil"/>
              <w:left w:val="nil"/>
              <w:bottom w:val="single" w:sz="4" w:space="0" w:color="auto"/>
              <w:right w:val="single" w:sz="4" w:space="0" w:color="auto"/>
            </w:tcBorders>
            <w:shd w:val="clear" w:color="auto" w:fill="auto"/>
            <w:noWrap/>
            <w:vAlign w:val="center"/>
            <w:hideMark/>
          </w:tcPr>
          <w:p w14:paraId="6AAC4B2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6ECB638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&lt;0.5</w:t>
            </w:r>
          </w:p>
        </w:tc>
        <w:tc>
          <w:tcPr>
            <w:tcW w:w="226" w:type="pct"/>
            <w:tcBorders>
              <w:top w:val="nil"/>
              <w:left w:val="nil"/>
              <w:bottom w:val="single" w:sz="4" w:space="0" w:color="auto"/>
              <w:right w:val="single" w:sz="4" w:space="0" w:color="auto"/>
            </w:tcBorders>
            <w:shd w:val="clear" w:color="auto" w:fill="auto"/>
            <w:noWrap/>
            <w:vAlign w:val="center"/>
            <w:hideMark/>
          </w:tcPr>
          <w:p w14:paraId="0BB6B69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3.60</w:t>
            </w:r>
          </w:p>
        </w:tc>
        <w:tc>
          <w:tcPr>
            <w:tcW w:w="226" w:type="pct"/>
            <w:tcBorders>
              <w:top w:val="nil"/>
              <w:left w:val="nil"/>
              <w:bottom w:val="single" w:sz="4" w:space="0" w:color="auto"/>
              <w:right w:val="single" w:sz="4" w:space="0" w:color="auto"/>
            </w:tcBorders>
            <w:shd w:val="clear" w:color="auto" w:fill="auto"/>
            <w:noWrap/>
            <w:vAlign w:val="center"/>
            <w:hideMark/>
          </w:tcPr>
          <w:p w14:paraId="7B86C83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5.88</w:t>
            </w:r>
          </w:p>
        </w:tc>
        <w:tc>
          <w:tcPr>
            <w:tcW w:w="226" w:type="pct"/>
            <w:tcBorders>
              <w:top w:val="nil"/>
              <w:left w:val="nil"/>
              <w:bottom w:val="single" w:sz="4" w:space="0" w:color="auto"/>
              <w:right w:val="single" w:sz="4" w:space="0" w:color="auto"/>
            </w:tcBorders>
            <w:shd w:val="clear" w:color="auto" w:fill="auto"/>
            <w:noWrap/>
            <w:vAlign w:val="center"/>
            <w:hideMark/>
          </w:tcPr>
          <w:p w14:paraId="7CBCDE1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7.38</w:t>
            </w:r>
          </w:p>
        </w:tc>
        <w:tc>
          <w:tcPr>
            <w:tcW w:w="226" w:type="pct"/>
            <w:tcBorders>
              <w:top w:val="nil"/>
              <w:left w:val="nil"/>
              <w:bottom w:val="single" w:sz="4" w:space="0" w:color="auto"/>
              <w:right w:val="single" w:sz="4" w:space="0" w:color="auto"/>
            </w:tcBorders>
            <w:shd w:val="clear" w:color="auto" w:fill="auto"/>
            <w:noWrap/>
            <w:vAlign w:val="center"/>
            <w:hideMark/>
          </w:tcPr>
          <w:p w14:paraId="74A21EC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9.37</w:t>
            </w:r>
          </w:p>
        </w:tc>
        <w:tc>
          <w:tcPr>
            <w:tcW w:w="236" w:type="pct"/>
            <w:tcBorders>
              <w:top w:val="nil"/>
              <w:left w:val="nil"/>
              <w:bottom w:val="single" w:sz="4" w:space="0" w:color="auto"/>
              <w:right w:val="single" w:sz="4" w:space="0" w:color="auto"/>
            </w:tcBorders>
            <w:shd w:val="clear" w:color="auto" w:fill="auto"/>
            <w:noWrap/>
            <w:vAlign w:val="center"/>
            <w:hideMark/>
          </w:tcPr>
          <w:p w14:paraId="0A84B30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9.50</w:t>
            </w:r>
          </w:p>
        </w:tc>
        <w:tc>
          <w:tcPr>
            <w:tcW w:w="236" w:type="pct"/>
            <w:tcBorders>
              <w:top w:val="nil"/>
              <w:left w:val="nil"/>
              <w:bottom w:val="single" w:sz="4" w:space="0" w:color="auto"/>
              <w:right w:val="single" w:sz="4" w:space="0" w:color="auto"/>
            </w:tcBorders>
            <w:shd w:val="clear" w:color="auto" w:fill="auto"/>
            <w:noWrap/>
            <w:vAlign w:val="center"/>
            <w:hideMark/>
          </w:tcPr>
          <w:p w14:paraId="1FD6016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12.00</w:t>
            </w:r>
          </w:p>
        </w:tc>
        <w:tc>
          <w:tcPr>
            <w:tcW w:w="283" w:type="pct"/>
            <w:tcBorders>
              <w:top w:val="nil"/>
              <w:left w:val="nil"/>
              <w:bottom w:val="single" w:sz="4" w:space="0" w:color="auto"/>
              <w:right w:val="single" w:sz="4" w:space="0" w:color="auto"/>
            </w:tcBorders>
            <w:shd w:val="clear" w:color="auto" w:fill="auto"/>
            <w:noWrap/>
            <w:vAlign w:val="center"/>
            <w:hideMark/>
          </w:tcPr>
          <w:p w14:paraId="70013DD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0.5</w:t>
            </w:r>
          </w:p>
        </w:tc>
        <w:tc>
          <w:tcPr>
            <w:tcW w:w="258" w:type="pct"/>
            <w:tcBorders>
              <w:top w:val="nil"/>
              <w:left w:val="nil"/>
              <w:bottom w:val="single" w:sz="4" w:space="0" w:color="auto"/>
              <w:right w:val="single" w:sz="4" w:space="0" w:color="auto"/>
            </w:tcBorders>
            <w:shd w:val="clear" w:color="auto" w:fill="auto"/>
            <w:noWrap/>
            <w:vAlign w:val="center"/>
            <w:hideMark/>
          </w:tcPr>
          <w:p w14:paraId="7AAE1E0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2.6</w:t>
            </w:r>
          </w:p>
        </w:tc>
      </w:tr>
      <w:tr w:rsidR="00B51AD4" w:rsidRPr="004B4E13" w14:paraId="05B299A6"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388AB508"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3C4FCDD2"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5C97C9E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462A84B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6832C88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89</w:t>
            </w:r>
          </w:p>
        </w:tc>
        <w:tc>
          <w:tcPr>
            <w:tcW w:w="237" w:type="pct"/>
            <w:tcBorders>
              <w:top w:val="nil"/>
              <w:left w:val="nil"/>
              <w:bottom w:val="single" w:sz="4" w:space="0" w:color="auto"/>
              <w:right w:val="single" w:sz="4" w:space="0" w:color="auto"/>
            </w:tcBorders>
            <w:shd w:val="clear" w:color="auto" w:fill="auto"/>
            <w:noWrap/>
            <w:vAlign w:val="center"/>
            <w:hideMark/>
          </w:tcPr>
          <w:p w14:paraId="7F43F7F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23.6</w:t>
            </w:r>
          </w:p>
        </w:tc>
        <w:tc>
          <w:tcPr>
            <w:tcW w:w="208" w:type="pct"/>
            <w:tcBorders>
              <w:top w:val="nil"/>
              <w:left w:val="nil"/>
              <w:bottom w:val="single" w:sz="4" w:space="0" w:color="auto"/>
              <w:right w:val="single" w:sz="4" w:space="0" w:color="auto"/>
            </w:tcBorders>
            <w:shd w:val="clear" w:color="auto" w:fill="auto"/>
            <w:noWrap/>
            <w:vAlign w:val="center"/>
            <w:hideMark/>
          </w:tcPr>
          <w:p w14:paraId="6D8DF5B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8.46</w:t>
            </w:r>
          </w:p>
        </w:tc>
        <w:tc>
          <w:tcPr>
            <w:tcW w:w="208" w:type="pct"/>
            <w:tcBorders>
              <w:top w:val="nil"/>
              <w:left w:val="nil"/>
              <w:bottom w:val="single" w:sz="4" w:space="0" w:color="auto"/>
              <w:right w:val="single" w:sz="4" w:space="0" w:color="auto"/>
            </w:tcBorders>
            <w:shd w:val="clear" w:color="auto" w:fill="auto"/>
            <w:noWrap/>
            <w:vAlign w:val="center"/>
            <w:hideMark/>
          </w:tcPr>
          <w:p w14:paraId="7A19102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6.46</w:t>
            </w:r>
          </w:p>
        </w:tc>
        <w:tc>
          <w:tcPr>
            <w:tcW w:w="179" w:type="pct"/>
            <w:tcBorders>
              <w:top w:val="nil"/>
              <w:left w:val="nil"/>
              <w:bottom w:val="single" w:sz="4" w:space="0" w:color="auto"/>
              <w:right w:val="single" w:sz="4" w:space="0" w:color="auto"/>
            </w:tcBorders>
            <w:shd w:val="clear" w:color="auto" w:fill="auto"/>
            <w:noWrap/>
            <w:vAlign w:val="center"/>
            <w:hideMark/>
          </w:tcPr>
          <w:p w14:paraId="2E8C8BF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0.76</w:t>
            </w:r>
          </w:p>
        </w:tc>
        <w:tc>
          <w:tcPr>
            <w:tcW w:w="208" w:type="pct"/>
            <w:tcBorders>
              <w:top w:val="nil"/>
              <w:left w:val="nil"/>
              <w:bottom w:val="single" w:sz="4" w:space="0" w:color="auto"/>
              <w:right w:val="single" w:sz="4" w:space="0" w:color="auto"/>
            </w:tcBorders>
            <w:shd w:val="clear" w:color="auto" w:fill="auto"/>
            <w:noWrap/>
            <w:vAlign w:val="center"/>
            <w:hideMark/>
          </w:tcPr>
          <w:p w14:paraId="60E1812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8.30</w:t>
            </w:r>
          </w:p>
        </w:tc>
        <w:tc>
          <w:tcPr>
            <w:tcW w:w="240" w:type="pct"/>
            <w:tcBorders>
              <w:top w:val="nil"/>
              <w:left w:val="nil"/>
              <w:bottom w:val="single" w:sz="4" w:space="0" w:color="auto"/>
              <w:right w:val="single" w:sz="4" w:space="0" w:color="auto"/>
            </w:tcBorders>
            <w:shd w:val="clear" w:color="auto" w:fill="auto"/>
            <w:noWrap/>
            <w:vAlign w:val="center"/>
            <w:hideMark/>
          </w:tcPr>
          <w:p w14:paraId="4625996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2B79E5A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0.89</w:t>
            </w:r>
          </w:p>
        </w:tc>
        <w:tc>
          <w:tcPr>
            <w:tcW w:w="226" w:type="pct"/>
            <w:tcBorders>
              <w:top w:val="nil"/>
              <w:left w:val="nil"/>
              <w:bottom w:val="single" w:sz="4" w:space="0" w:color="auto"/>
              <w:right w:val="single" w:sz="4" w:space="0" w:color="auto"/>
            </w:tcBorders>
            <w:shd w:val="clear" w:color="auto" w:fill="auto"/>
            <w:noWrap/>
            <w:vAlign w:val="center"/>
            <w:hideMark/>
          </w:tcPr>
          <w:p w14:paraId="7E6BC8C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9.40</w:t>
            </w:r>
          </w:p>
        </w:tc>
        <w:tc>
          <w:tcPr>
            <w:tcW w:w="226" w:type="pct"/>
            <w:tcBorders>
              <w:top w:val="nil"/>
              <w:left w:val="nil"/>
              <w:bottom w:val="single" w:sz="4" w:space="0" w:color="auto"/>
              <w:right w:val="single" w:sz="4" w:space="0" w:color="auto"/>
            </w:tcBorders>
            <w:shd w:val="clear" w:color="auto" w:fill="auto"/>
            <w:noWrap/>
            <w:vAlign w:val="center"/>
            <w:hideMark/>
          </w:tcPr>
          <w:p w14:paraId="0801577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13.00</w:t>
            </w:r>
          </w:p>
        </w:tc>
        <w:tc>
          <w:tcPr>
            <w:tcW w:w="226" w:type="pct"/>
            <w:tcBorders>
              <w:top w:val="nil"/>
              <w:left w:val="nil"/>
              <w:bottom w:val="single" w:sz="4" w:space="0" w:color="auto"/>
              <w:right w:val="single" w:sz="4" w:space="0" w:color="auto"/>
            </w:tcBorders>
            <w:shd w:val="clear" w:color="auto" w:fill="auto"/>
            <w:noWrap/>
            <w:vAlign w:val="center"/>
            <w:hideMark/>
          </w:tcPr>
          <w:p w14:paraId="3685A23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16.20</w:t>
            </w:r>
          </w:p>
        </w:tc>
        <w:tc>
          <w:tcPr>
            <w:tcW w:w="226" w:type="pct"/>
            <w:tcBorders>
              <w:top w:val="nil"/>
              <w:left w:val="nil"/>
              <w:bottom w:val="single" w:sz="4" w:space="0" w:color="auto"/>
              <w:right w:val="single" w:sz="4" w:space="0" w:color="auto"/>
            </w:tcBorders>
            <w:shd w:val="clear" w:color="auto" w:fill="auto"/>
            <w:noWrap/>
            <w:vAlign w:val="center"/>
            <w:hideMark/>
          </w:tcPr>
          <w:p w14:paraId="3FABCE2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20.00</w:t>
            </w:r>
          </w:p>
        </w:tc>
        <w:tc>
          <w:tcPr>
            <w:tcW w:w="236" w:type="pct"/>
            <w:tcBorders>
              <w:top w:val="nil"/>
              <w:left w:val="nil"/>
              <w:bottom w:val="single" w:sz="4" w:space="0" w:color="auto"/>
              <w:right w:val="single" w:sz="4" w:space="0" w:color="auto"/>
            </w:tcBorders>
            <w:shd w:val="clear" w:color="auto" w:fill="auto"/>
            <w:noWrap/>
            <w:vAlign w:val="center"/>
            <w:hideMark/>
          </w:tcPr>
          <w:p w14:paraId="3D0F6E6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20.24</w:t>
            </w:r>
          </w:p>
        </w:tc>
        <w:tc>
          <w:tcPr>
            <w:tcW w:w="236" w:type="pct"/>
            <w:tcBorders>
              <w:top w:val="nil"/>
              <w:left w:val="nil"/>
              <w:bottom w:val="single" w:sz="4" w:space="0" w:color="auto"/>
              <w:right w:val="single" w:sz="4" w:space="0" w:color="auto"/>
            </w:tcBorders>
            <w:shd w:val="clear" w:color="auto" w:fill="auto"/>
            <w:noWrap/>
            <w:vAlign w:val="center"/>
            <w:hideMark/>
          </w:tcPr>
          <w:p w14:paraId="140C2C6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22.00</w:t>
            </w:r>
          </w:p>
        </w:tc>
        <w:tc>
          <w:tcPr>
            <w:tcW w:w="283" w:type="pct"/>
            <w:tcBorders>
              <w:top w:val="nil"/>
              <w:left w:val="nil"/>
              <w:bottom w:val="single" w:sz="4" w:space="0" w:color="auto"/>
              <w:right w:val="single" w:sz="4" w:space="0" w:color="auto"/>
            </w:tcBorders>
            <w:shd w:val="clear" w:color="auto" w:fill="auto"/>
            <w:noWrap/>
            <w:vAlign w:val="center"/>
            <w:hideMark/>
          </w:tcPr>
          <w:p w14:paraId="32105F5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w:t>
            </w:r>
          </w:p>
        </w:tc>
        <w:tc>
          <w:tcPr>
            <w:tcW w:w="258" w:type="pct"/>
            <w:tcBorders>
              <w:top w:val="nil"/>
              <w:left w:val="nil"/>
              <w:bottom w:val="single" w:sz="4" w:space="0" w:color="auto"/>
              <w:right w:val="single" w:sz="4" w:space="0" w:color="auto"/>
            </w:tcBorders>
            <w:shd w:val="clear" w:color="auto" w:fill="auto"/>
            <w:noWrap/>
            <w:vAlign w:val="center"/>
            <w:hideMark/>
          </w:tcPr>
          <w:p w14:paraId="392619A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w:t>
            </w:r>
          </w:p>
        </w:tc>
      </w:tr>
      <w:tr w:rsidR="00B51AD4" w:rsidRPr="004B4E13" w14:paraId="045743C7"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2FBD2C74" w14:textId="77777777" w:rsidR="00B51AD4" w:rsidRPr="004B4E13" w:rsidRDefault="00B51AD4" w:rsidP="00B51AD4">
            <w:pPr>
              <w:spacing w:line="240" w:lineRule="auto"/>
              <w:jc w:val="center"/>
              <w:rPr>
                <w:rFonts w:eastAsia="Times New Roman" w:cs="Times New Roman"/>
                <w:b/>
                <w:bCs/>
                <w:sz w:val="14"/>
                <w:szCs w:val="14"/>
              </w:rPr>
            </w:pPr>
            <w:r w:rsidRPr="004B4E13">
              <w:rPr>
                <w:rFonts w:eastAsia="Times New Roman" w:cs="Times New Roman"/>
                <w:b/>
                <w:bCs/>
                <w:sz w:val="14"/>
                <w:szCs w:val="14"/>
              </w:rPr>
              <w:t>Sulfate (SO</w:t>
            </w:r>
            <w:r w:rsidRPr="004B4E13">
              <w:rPr>
                <w:rFonts w:eastAsia="Times New Roman" w:cs="Times New Roman"/>
                <w:b/>
                <w:bCs/>
                <w:sz w:val="14"/>
                <w:szCs w:val="14"/>
                <w:vertAlign w:val="subscript"/>
              </w:rPr>
              <w:t>4</w:t>
            </w:r>
            <w:r w:rsidRPr="004B4E13">
              <w:rPr>
                <w:rFonts w:eastAsia="Times New Roman" w:cs="Times New Roman"/>
                <w:b/>
                <w:bCs/>
                <w:sz w:val="14"/>
                <w:szCs w:val="14"/>
                <w:vertAlign w:val="superscript"/>
              </w:rPr>
              <w:t>2-</w:t>
            </w:r>
            <w:r w:rsidRPr="004B4E13">
              <w:rPr>
                <w:rFonts w:eastAsia="Times New Roman" w:cs="Times New Roman"/>
                <w:b/>
                <w:bCs/>
                <w:sz w:val="14"/>
                <w:szCs w:val="14"/>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5F2BF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69277E8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2B2EA17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36F44B1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39</w:t>
            </w:r>
          </w:p>
        </w:tc>
        <w:tc>
          <w:tcPr>
            <w:tcW w:w="237" w:type="pct"/>
            <w:tcBorders>
              <w:top w:val="nil"/>
              <w:left w:val="nil"/>
              <w:bottom w:val="single" w:sz="4" w:space="0" w:color="auto"/>
              <w:right w:val="single" w:sz="4" w:space="0" w:color="auto"/>
            </w:tcBorders>
            <w:shd w:val="clear" w:color="auto" w:fill="auto"/>
            <w:noWrap/>
            <w:vAlign w:val="center"/>
            <w:hideMark/>
          </w:tcPr>
          <w:p w14:paraId="54F0649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10.3</w:t>
            </w:r>
          </w:p>
        </w:tc>
        <w:tc>
          <w:tcPr>
            <w:tcW w:w="208" w:type="pct"/>
            <w:tcBorders>
              <w:top w:val="nil"/>
              <w:left w:val="nil"/>
              <w:bottom w:val="single" w:sz="4" w:space="0" w:color="auto"/>
              <w:right w:val="single" w:sz="4" w:space="0" w:color="auto"/>
            </w:tcBorders>
            <w:shd w:val="clear" w:color="auto" w:fill="auto"/>
            <w:noWrap/>
            <w:vAlign w:val="center"/>
            <w:hideMark/>
          </w:tcPr>
          <w:p w14:paraId="254F4B5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3.43</w:t>
            </w:r>
          </w:p>
        </w:tc>
        <w:tc>
          <w:tcPr>
            <w:tcW w:w="208" w:type="pct"/>
            <w:tcBorders>
              <w:top w:val="nil"/>
              <w:left w:val="nil"/>
              <w:bottom w:val="single" w:sz="4" w:space="0" w:color="auto"/>
              <w:right w:val="single" w:sz="4" w:space="0" w:color="auto"/>
            </w:tcBorders>
            <w:shd w:val="clear" w:color="auto" w:fill="auto"/>
            <w:noWrap/>
            <w:vAlign w:val="center"/>
            <w:hideMark/>
          </w:tcPr>
          <w:p w14:paraId="6E0A570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2.36</w:t>
            </w:r>
          </w:p>
        </w:tc>
        <w:tc>
          <w:tcPr>
            <w:tcW w:w="179" w:type="pct"/>
            <w:tcBorders>
              <w:top w:val="nil"/>
              <w:left w:val="nil"/>
              <w:bottom w:val="single" w:sz="4" w:space="0" w:color="auto"/>
              <w:right w:val="single" w:sz="4" w:space="0" w:color="auto"/>
            </w:tcBorders>
            <w:shd w:val="clear" w:color="auto" w:fill="auto"/>
            <w:noWrap/>
            <w:vAlign w:val="center"/>
            <w:hideMark/>
          </w:tcPr>
          <w:p w14:paraId="1DBA264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0.69</w:t>
            </w:r>
          </w:p>
        </w:tc>
        <w:tc>
          <w:tcPr>
            <w:tcW w:w="208" w:type="pct"/>
            <w:tcBorders>
              <w:top w:val="nil"/>
              <w:left w:val="nil"/>
              <w:bottom w:val="single" w:sz="4" w:space="0" w:color="auto"/>
              <w:right w:val="single" w:sz="4" w:space="0" w:color="auto"/>
            </w:tcBorders>
            <w:shd w:val="clear" w:color="auto" w:fill="auto"/>
            <w:noWrap/>
            <w:vAlign w:val="center"/>
            <w:hideMark/>
          </w:tcPr>
          <w:p w14:paraId="095C21A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2.67</w:t>
            </w:r>
          </w:p>
        </w:tc>
        <w:tc>
          <w:tcPr>
            <w:tcW w:w="240" w:type="pct"/>
            <w:tcBorders>
              <w:top w:val="nil"/>
              <w:left w:val="nil"/>
              <w:bottom w:val="single" w:sz="4" w:space="0" w:color="auto"/>
              <w:right w:val="single" w:sz="4" w:space="0" w:color="auto"/>
            </w:tcBorders>
            <w:shd w:val="clear" w:color="auto" w:fill="auto"/>
            <w:noWrap/>
            <w:vAlign w:val="center"/>
            <w:hideMark/>
          </w:tcPr>
          <w:p w14:paraId="2E82E62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&lt;0.17</w:t>
            </w:r>
          </w:p>
        </w:tc>
        <w:tc>
          <w:tcPr>
            <w:tcW w:w="240" w:type="pct"/>
            <w:tcBorders>
              <w:top w:val="nil"/>
              <w:left w:val="nil"/>
              <w:bottom w:val="single" w:sz="4" w:space="0" w:color="auto"/>
              <w:right w:val="single" w:sz="4" w:space="0" w:color="auto"/>
            </w:tcBorders>
            <w:shd w:val="clear" w:color="auto" w:fill="auto"/>
            <w:noWrap/>
            <w:vAlign w:val="center"/>
            <w:hideMark/>
          </w:tcPr>
          <w:p w14:paraId="6EC4E0C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2.00</w:t>
            </w:r>
          </w:p>
        </w:tc>
        <w:tc>
          <w:tcPr>
            <w:tcW w:w="226" w:type="pct"/>
            <w:tcBorders>
              <w:top w:val="nil"/>
              <w:left w:val="nil"/>
              <w:bottom w:val="single" w:sz="4" w:space="0" w:color="auto"/>
              <w:right w:val="single" w:sz="4" w:space="0" w:color="auto"/>
            </w:tcBorders>
            <w:shd w:val="clear" w:color="auto" w:fill="auto"/>
            <w:noWrap/>
            <w:vAlign w:val="center"/>
            <w:hideMark/>
          </w:tcPr>
          <w:p w14:paraId="11F108D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3.00</w:t>
            </w:r>
          </w:p>
        </w:tc>
        <w:tc>
          <w:tcPr>
            <w:tcW w:w="226" w:type="pct"/>
            <w:tcBorders>
              <w:top w:val="nil"/>
              <w:left w:val="nil"/>
              <w:bottom w:val="single" w:sz="4" w:space="0" w:color="auto"/>
              <w:right w:val="single" w:sz="4" w:space="0" w:color="auto"/>
            </w:tcBorders>
            <w:shd w:val="clear" w:color="auto" w:fill="auto"/>
            <w:noWrap/>
            <w:vAlign w:val="center"/>
            <w:hideMark/>
          </w:tcPr>
          <w:p w14:paraId="66EDF1C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4.95</w:t>
            </w:r>
          </w:p>
        </w:tc>
        <w:tc>
          <w:tcPr>
            <w:tcW w:w="226" w:type="pct"/>
            <w:tcBorders>
              <w:top w:val="nil"/>
              <w:left w:val="nil"/>
              <w:bottom w:val="single" w:sz="4" w:space="0" w:color="auto"/>
              <w:right w:val="single" w:sz="4" w:space="0" w:color="auto"/>
            </w:tcBorders>
            <w:shd w:val="clear" w:color="auto" w:fill="auto"/>
            <w:noWrap/>
            <w:vAlign w:val="center"/>
            <w:hideMark/>
          </w:tcPr>
          <w:p w14:paraId="51625EC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6.54</w:t>
            </w:r>
          </w:p>
        </w:tc>
        <w:tc>
          <w:tcPr>
            <w:tcW w:w="226" w:type="pct"/>
            <w:tcBorders>
              <w:top w:val="nil"/>
              <w:left w:val="nil"/>
              <w:bottom w:val="single" w:sz="4" w:space="0" w:color="auto"/>
              <w:right w:val="single" w:sz="4" w:space="0" w:color="auto"/>
            </w:tcBorders>
            <w:shd w:val="clear" w:color="auto" w:fill="auto"/>
            <w:noWrap/>
            <w:vAlign w:val="center"/>
            <w:hideMark/>
          </w:tcPr>
          <w:p w14:paraId="45DAC43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7.61</w:t>
            </w:r>
          </w:p>
        </w:tc>
        <w:tc>
          <w:tcPr>
            <w:tcW w:w="236" w:type="pct"/>
            <w:tcBorders>
              <w:top w:val="nil"/>
              <w:left w:val="nil"/>
              <w:bottom w:val="single" w:sz="4" w:space="0" w:color="auto"/>
              <w:right w:val="single" w:sz="4" w:space="0" w:color="auto"/>
            </w:tcBorders>
            <w:shd w:val="clear" w:color="auto" w:fill="auto"/>
            <w:noWrap/>
            <w:vAlign w:val="center"/>
            <w:hideMark/>
          </w:tcPr>
          <w:p w14:paraId="74A58C1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7.77</w:t>
            </w:r>
          </w:p>
        </w:tc>
        <w:tc>
          <w:tcPr>
            <w:tcW w:w="236" w:type="pct"/>
            <w:tcBorders>
              <w:top w:val="nil"/>
              <w:left w:val="nil"/>
              <w:bottom w:val="single" w:sz="4" w:space="0" w:color="auto"/>
              <w:right w:val="single" w:sz="4" w:space="0" w:color="auto"/>
            </w:tcBorders>
            <w:shd w:val="clear" w:color="auto" w:fill="auto"/>
            <w:noWrap/>
            <w:vAlign w:val="center"/>
            <w:hideMark/>
          </w:tcPr>
          <w:p w14:paraId="0DFBB3E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8.00</w:t>
            </w:r>
          </w:p>
        </w:tc>
        <w:tc>
          <w:tcPr>
            <w:tcW w:w="283" w:type="pct"/>
            <w:tcBorders>
              <w:top w:val="nil"/>
              <w:left w:val="nil"/>
              <w:bottom w:val="single" w:sz="4" w:space="0" w:color="auto"/>
              <w:right w:val="single" w:sz="4" w:space="0" w:color="auto"/>
            </w:tcBorders>
            <w:shd w:val="clear" w:color="auto" w:fill="auto"/>
            <w:noWrap/>
            <w:vAlign w:val="center"/>
            <w:hideMark/>
          </w:tcPr>
          <w:p w14:paraId="0C31A0A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w:t>
            </w:r>
          </w:p>
        </w:tc>
        <w:tc>
          <w:tcPr>
            <w:tcW w:w="258" w:type="pct"/>
            <w:tcBorders>
              <w:top w:val="nil"/>
              <w:left w:val="nil"/>
              <w:bottom w:val="single" w:sz="4" w:space="0" w:color="auto"/>
              <w:right w:val="single" w:sz="4" w:space="0" w:color="auto"/>
            </w:tcBorders>
            <w:shd w:val="clear" w:color="auto" w:fill="auto"/>
            <w:noWrap/>
            <w:vAlign w:val="center"/>
            <w:hideMark/>
          </w:tcPr>
          <w:p w14:paraId="66EBEFB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2.1</w:t>
            </w:r>
          </w:p>
        </w:tc>
      </w:tr>
      <w:tr w:rsidR="00B51AD4" w:rsidRPr="004B4E13" w14:paraId="3B47F7F5"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22CFE10B"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1BF91BDF"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3EAEE85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57134F0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1ACAC29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39</w:t>
            </w:r>
          </w:p>
        </w:tc>
        <w:tc>
          <w:tcPr>
            <w:tcW w:w="237" w:type="pct"/>
            <w:tcBorders>
              <w:top w:val="nil"/>
              <w:left w:val="nil"/>
              <w:bottom w:val="single" w:sz="4" w:space="0" w:color="auto"/>
              <w:right w:val="single" w:sz="4" w:space="0" w:color="auto"/>
            </w:tcBorders>
            <w:shd w:val="clear" w:color="auto" w:fill="auto"/>
            <w:noWrap/>
            <w:vAlign w:val="center"/>
            <w:hideMark/>
          </w:tcPr>
          <w:p w14:paraId="6F96E90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20.5</w:t>
            </w:r>
          </w:p>
        </w:tc>
        <w:tc>
          <w:tcPr>
            <w:tcW w:w="208" w:type="pct"/>
            <w:tcBorders>
              <w:top w:val="nil"/>
              <w:left w:val="nil"/>
              <w:bottom w:val="single" w:sz="4" w:space="0" w:color="auto"/>
              <w:right w:val="single" w:sz="4" w:space="0" w:color="auto"/>
            </w:tcBorders>
            <w:shd w:val="clear" w:color="auto" w:fill="auto"/>
            <w:noWrap/>
            <w:vAlign w:val="center"/>
            <w:hideMark/>
          </w:tcPr>
          <w:p w14:paraId="0B77704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7.14</w:t>
            </w:r>
          </w:p>
        </w:tc>
        <w:tc>
          <w:tcPr>
            <w:tcW w:w="208" w:type="pct"/>
            <w:tcBorders>
              <w:top w:val="nil"/>
              <w:left w:val="nil"/>
              <w:bottom w:val="single" w:sz="4" w:space="0" w:color="auto"/>
              <w:right w:val="single" w:sz="4" w:space="0" w:color="auto"/>
            </w:tcBorders>
            <w:shd w:val="clear" w:color="auto" w:fill="auto"/>
            <w:noWrap/>
            <w:vAlign w:val="center"/>
            <w:hideMark/>
          </w:tcPr>
          <w:p w14:paraId="001B955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4.62</w:t>
            </w:r>
          </w:p>
        </w:tc>
        <w:tc>
          <w:tcPr>
            <w:tcW w:w="179" w:type="pct"/>
            <w:tcBorders>
              <w:top w:val="nil"/>
              <w:left w:val="nil"/>
              <w:bottom w:val="single" w:sz="4" w:space="0" w:color="auto"/>
              <w:right w:val="single" w:sz="4" w:space="0" w:color="auto"/>
            </w:tcBorders>
            <w:shd w:val="clear" w:color="auto" w:fill="auto"/>
            <w:noWrap/>
            <w:vAlign w:val="center"/>
            <w:hideMark/>
          </w:tcPr>
          <w:p w14:paraId="3D3CBE8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0.65</w:t>
            </w:r>
          </w:p>
        </w:tc>
        <w:tc>
          <w:tcPr>
            <w:tcW w:w="208" w:type="pct"/>
            <w:tcBorders>
              <w:top w:val="nil"/>
              <w:left w:val="nil"/>
              <w:bottom w:val="single" w:sz="4" w:space="0" w:color="auto"/>
              <w:right w:val="single" w:sz="4" w:space="0" w:color="auto"/>
            </w:tcBorders>
            <w:shd w:val="clear" w:color="auto" w:fill="auto"/>
            <w:noWrap/>
            <w:vAlign w:val="center"/>
            <w:hideMark/>
          </w:tcPr>
          <w:p w14:paraId="5E6673B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5.19</w:t>
            </w:r>
          </w:p>
        </w:tc>
        <w:tc>
          <w:tcPr>
            <w:tcW w:w="240" w:type="pct"/>
            <w:tcBorders>
              <w:top w:val="nil"/>
              <w:left w:val="nil"/>
              <w:bottom w:val="single" w:sz="4" w:space="0" w:color="auto"/>
              <w:right w:val="single" w:sz="4" w:space="0" w:color="auto"/>
            </w:tcBorders>
            <w:shd w:val="clear" w:color="auto" w:fill="auto"/>
            <w:noWrap/>
            <w:vAlign w:val="center"/>
            <w:hideMark/>
          </w:tcPr>
          <w:p w14:paraId="1B7356C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&lt;0.17</w:t>
            </w:r>
          </w:p>
        </w:tc>
        <w:tc>
          <w:tcPr>
            <w:tcW w:w="240" w:type="pct"/>
            <w:tcBorders>
              <w:top w:val="nil"/>
              <w:left w:val="nil"/>
              <w:bottom w:val="single" w:sz="4" w:space="0" w:color="auto"/>
              <w:right w:val="single" w:sz="4" w:space="0" w:color="auto"/>
            </w:tcBorders>
            <w:shd w:val="clear" w:color="auto" w:fill="auto"/>
            <w:noWrap/>
            <w:vAlign w:val="center"/>
            <w:hideMark/>
          </w:tcPr>
          <w:p w14:paraId="32D4FBD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3.75</w:t>
            </w:r>
          </w:p>
        </w:tc>
        <w:tc>
          <w:tcPr>
            <w:tcW w:w="226" w:type="pct"/>
            <w:tcBorders>
              <w:top w:val="nil"/>
              <w:left w:val="nil"/>
              <w:bottom w:val="single" w:sz="4" w:space="0" w:color="auto"/>
              <w:right w:val="single" w:sz="4" w:space="0" w:color="auto"/>
            </w:tcBorders>
            <w:shd w:val="clear" w:color="auto" w:fill="auto"/>
            <w:noWrap/>
            <w:vAlign w:val="center"/>
            <w:hideMark/>
          </w:tcPr>
          <w:p w14:paraId="2FCD4D8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7.50</w:t>
            </w:r>
          </w:p>
        </w:tc>
        <w:tc>
          <w:tcPr>
            <w:tcW w:w="226" w:type="pct"/>
            <w:tcBorders>
              <w:top w:val="nil"/>
              <w:left w:val="nil"/>
              <w:bottom w:val="single" w:sz="4" w:space="0" w:color="auto"/>
              <w:right w:val="single" w:sz="4" w:space="0" w:color="auto"/>
            </w:tcBorders>
            <w:shd w:val="clear" w:color="auto" w:fill="auto"/>
            <w:noWrap/>
            <w:vAlign w:val="center"/>
            <w:hideMark/>
          </w:tcPr>
          <w:p w14:paraId="722319C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11.00</w:t>
            </w:r>
          </w:p>
        </w:tc>
        <w:tc>
          <w:tcPr>
            <w:tcW w:w="226" w:type="pct"/>
            <w:tcBorders>
              <w:top w:val="nil"/>
              <w:left w:val="nil"/>
              <w:bottom w:val="single" w:sz="4" w:space="0" w:color="auto"/>
              <w:right w:val="single" w:sz="4" w:space="0" w:color="auto"/>
            </w:tcBorders>
            <w:shd w:val="clear" w:color="auto" w:fill="auto"/>
            <w:noWrap/>
            <w:vAlign w:val="center"/>
            <w:hideMark/>
          </w:tcPr>
          <w:p w14:paraId="47A04E1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12.20</w:t>
            </w:r>
          </w:p>
        </w:tc>
        <w:tc>
          <w:tcPr>
            <w:tcW w:w="226" w:type="pct"/>
            <w:tcBorders>
              <w:top w:val="nil"/>
              <w:left w:val="nil"/>
              <w:bottom w:val="single" w:sz="4" w:space="0" w:color="auto"/>
              <w:right w:val="single" w:sz="4" w:space="0" w:color="auto"/>
            </w:tcBorders>
            <w:shd w:val="clear" w:color="auto" w:fill="auto"/>
            <w:noWrap/>
            <w:vAlign w:val="center"/>
            <w:hideMark/>
          </w:tcPr>
          <w:p w14:paraId="6BE1AD8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13.10</w:t>
            </w:r>
          </w:p>
        </w:tc>
        <w:tc>
          <w:tcPr>
            <w:tcW w:w="236" w:type="pct"/>
            <w:tcBorders>
              <w:top w:val="nil"/>
              <w:left w:val="nil"/>
              <w:bottom w:val="single" w:sz="4" w:space="0" w:color="auto"/>
              <w:right w:val="single" w:sz="4" w:space="0" w:color="auto"/>
            </w:tcBorders>
            <w:shd w:val="clear" w:color="auto" w:fill="auto"/>
            <w:noWrap/>
            <w:vAlign w:val="center"/>
            <w:hideMark/>
          </w:tcPr>
          <w:p w14:paraId="4BCB5C6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14.24</w:t>
            </w:r>
          </w:p>
        </w:tc>
        <w:tc>
          <w:tcPr>
            <w:tcW w:w="236" w:type="pct"/>
            <w:tcBorders>
              <w:top w:val="nil"/>
              <w:left w:val="nil"/>
              <w:bottom w:val="single" w:sz="4" w:space="0" w:color="auto"/>
              <w:right w:val="single" w:sz="4" w:space="0" w:color="auto"/>
            </w:tcBorders>
            <w:shd w:val="clear" w:color="auto" w:fill="auto"/>
            <w:noWrap/>
            <w:vAlign w:val="center"/>
            <w:hideMark/>
          </w:tcPr>
          <w:p w14:paraId="53A4AA2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15.00</w:t>
            </w:r>
          </w:p>
        </w:tc>
        <w:tc>
          <w:tcPr>
            <w:tcW w:w="283" w:type="pct"/>
            <w:tcBorders>
              <w:top w:val="nil"/>
              <w:left w:val="nil"/>
              <w:bottom w:val="single" w:sz="4" w:space="0" w:color="auto"/>
              <w:right w:val="single" w:sz="4" w:space="0" w:color="auto"/>
            </w:tcBorders>
            <w:shd w:val="clear" w:color="auto" w:fill="auto"/>
            <w:noWrap/>
            <w:vAlign w:val="center"/>
            <w:hideMark/>
          </w:tcPr>
          <w:p w14:paraId="6F2109C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w:t>
            </w:r>
          </w:p>
        </w:tc>
        <w:tc>
          <w:tcPr>
            <w:tcW w:w="258" w:type="pct"/>
            <w:tcBorders>
              <w:top w:val="nil"/>
              <w:left w:val="nil"/>
              <w:bottom w:val="single" w:sz="4" w:space="0" w:color="auto"/>
              <w:right w:val="single" w:sz="4" w:space="0" w:color="auto"/>
            </w:tcBorders>
            <w:shd w:val="clear" w:color="auto" w:fill="auto"/>
            <w:noWrap/>
            <w:vAlign w:val="center"/>
            <w:hideMark/>
          </w:tcPr>
          <w:p w14:paraId="61815FE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w:t>
            </w:r>
          </w:p>
        </w:tc>
      </w:tr>
      <w:tr w:rsidR="00B51AD4" w:rsidRPr="004B4E13" w14:paraId="495EB90B"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530034D7" w14:textId="77777777" w:rsidR="00B51AD4" w:rsidRPr="004B4E13" w:rsidRDefault="00B51AD4" w:rsidP="00B51AD4">
            <w:pPr>
              <w:spacing w:line="240" w:lineRule="auto"/>
              <w:jc w:val="center"/>
              <w:rPr>
                <w:rFonts w:eastAsia="Times New Roman" w:cs="Times New Roman"/>
                <w:b/>
                <w:bCs/>
                <w:sz w:val="14"/>
                <w:szCs w:val="14"/>
              </w:rPr>
            </w:pPr>
            <w:proofErr w:type="spellStart"/>
            <w:r w:rsidRPr="004B4E13">
              <w:rPr>
                <w:rFonts w:eastAsia="Times New Roman" w:cs="Times New Roman"/>
                <w:b/>
                <w:bCs/>
                <w:sz w:val="14"/>
                <w:szCs w:val="14"/>
              </w:rPr>
              <w:t>Nitrate</w:t>
            </w:r>
            <w:proofErr w:type="spellEnd"/>
            <w:r w:rsidRPr="004B4E13">
              <w:rPr>
                <w:rFonts w:eastAsia="Times New Roman" w:cs="Times New Roman"/>
                <w:b/>
                <w:bCs/>
                <w:sz w:val="14"/>
                <w:szCs w:val="14"/>
              </w:rPr>
              <w:t xml:space="preserve"> (N-NO₃⁻)</w:t>
            </w:r>
            <w:r w:rsidRPr="004B4E13">
              <w:rPr>
                <w:rFonts w:eastAsia="Times New Roman" w:cs="Times New Roman"/>
                <w:b/>
                <w:bCs/>
                <w:sz w:val="14"/>
                <w:szCs w:val="14"/>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F7F6D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48C5950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5EF3489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3633DBC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100</w:t>
            </w:r>
          </w:p>
        </w:tc>
        <w:tc>
          <w:tcPr>
            <w:tcW w:w="237" w:type="pct"/>
            <w:tcBorders>
              <w:top w:val="nil"/>
              <w:left w:val="nil"/>
              <w:bottom w:val="single" w:sz="4" w:space="0" w:color="auto"/>
              <w:right w:val="single" w:sz="4" w:space="0" w:color="auto"/>
            </w:tcBorders>
            <w:shd w:val="clear" w:color="auto" w:fill="auto"/>
            <w:noWrap/>
            <w:vAlign w:val="center"/>
            <w:hideMark/>
          </w:tcPr>
          <w:p w14:paraId="7E828FB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30.0</w:t>
            </w:r>
          </w:p>
        </w:tc>
        <w:tc>
          <w:tcPr>
            <w:tcW w:w="208" w:type="pct"/>
            <w:tcBorders>
              <w:top w:val="nil"/>
              <w:left w:val="nil"/>
              <w:bottom w:val="single" w:sz="4" w:space="0" w:color="auto"/>
              <w:right w:val="single" w:sz="4" w:space="0" w:color="auto"/>
            </w:tcBorders>
            <w:shd w:val="clear" w:color="auto" w:fill="auto"/>
            <w:noWrap/>
            <w:vAlign w:val="center"/>
            <w:hideMark/>
          </w:tcPr>
          <w:p w14:paraId="71CF80E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0.73</w:t>
            </w:r>
          </w:p>
        </w:tc>
        <w:tc>
          <w:tcPr>
            <w:tcW w:w="208" w:type="pct"/>
            <w:tcBorders>
              <w:top w:val="nil"/>
              <w:left w:val="nil"/>
              <w:bottom w:val="single" w:sz="4" w:space="0" w:color="auto"/>
              <w:right w:val="single" w:sz="4" w:space="0" w:color="auto"/>
            </w:tcBorders>
            <w:shd w:val="clear" w:color="auto" w:fill="auto"/>
            <w:noWrap/>
            <w:vAlign w:val="center"/>
            <w:hideMark/>
          </w:tcPr>
          <w:p w14:paraId="4091AEE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0.73</w:t>
            </w:r>
          </w:p>
        </w:tc>
        <w:tc>
          <w:tcPr>
            <w:tcW w:w="179" w:type="pct"/>
            <w:tcBorders>
              <w:top w:val="nil"/>
              <w:left w:val="nil"/>
              <w:bottom w:val="single" w:sz="4" w:space="0" w:color="auto"/>
              <w:right w:val="single" w:sz="4" w:space="0" w:color="auto"/>
            </w:tcBorders>
            <w:shd w:val="clear" w:color="auto" w:fill="auto"/>
            <w:noWrap/>
            <w:vAlign w:val="center"/>
            <w:hideMark/>
          </w:tcPr>
          <w:p w14:paraId="2FEEE32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1.01</w:t>
            </w:r>
          </w:p>
        </w:tc>
        <w:tc>
          <w:tcPr>
            <w:tcW w:w="208" w:type="pct"/>
            <w:tcBorders>
              <w:top w:val="nil"/>
              <w:left w:val="nil"/>
              <w:bottom w:val="single" w:sz="4" w:space="0" w:color="auto"/>
              <w:right w:val="single" w:sz="4" w:space="0" w:color="auto"/>
            </w:tcBorders>
            <w:shd w:val="clear" w:color="auto" w:fill="auto"/>
            <w:noWrap/>
            <w:vAlign w:val="center"/>
            <w:hideMark/>
          </w:tcPr>
          <w:p w14:paraId="7A8D1AD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0.89</w:t>
            </w:r>
          </w:p>
        </w:tc>
        <w:tc>
          <w:tcPr>
            <w:tcW w:w="240" w:type="pct"/>
            <w:tcBorders>
              <w:top w:val="nil"/>
              <w:left w:val="nil"/>
              <w:bottom w:val="single" w:sz="4" w:space="0" w:color="auto"/>
              <w:right w:val="single" w:sz="4" w:space="0" w:color="auto"/>
            </w:tcBorders>
            <w:shd w:val="clear" w:color="auto" w:fill="auto"/>
            <w:noWrap/>
            <w:vAlign w:val="center"/>
            <w:hideMark/>
          </w:tcPr>
          <w:p w14:paraId="124BBBD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&lt;0.11</w:t>
            </w:r>
          </w:p>
        </w:tc>
        <w:tc>
          <w:tcPr>
            <w:tcW w:w="240" w:type="pct"/>
            <w:tcBorders>
              <w:top w:val="nil"/>
              <w:left w:val="nil"/>
              <w:bottom w:val="single" w:sz="4" w:space="0" w:color="auto"/>
              <w:right w:val="single" w:sz="4" w:space="0" w:color="auto"/>
            </w:tcBorders>
            <w:shd w:val="clear" w:color="auto" w:fill="auto"/>
            <w:noWrap/>
            <w:vAlign w:val="center"/>
            <w:hideMark/>
          </w:tcPr>
          <w:p w14:paraId="7E720C2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&lt;0.11</w:t>
            </w:r>
          </w:p>
        </w:tc>
        <w:tc>
          <w:tcPr>
            <w:tcW w:w="226" w:type="pct"/>
            <w:tcBorders>
              <w:top w:val="nil"/>
              <w:left w:val="nil"/>
              <w:bottom w:val="single" w:sz="4" w:space="0" w:color="auto"/>
              <w:right w:val="single" w:sz="4" w:space="0" w:color="auto"/>
            </w:tcBorders>
            <w:shd w:val="clear" w:color="auto" w:fill="auto"/>
            <w:noWrap/>
            <w:vAlign w:val="center"/>
            <w:hideMark/>
          </w:tcPr>
          <w:p w14:paraId="784A422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0.70</w:t>
            </w:r>
          </w:p>
        </w:tc>
        <w:tc>
          <w:tcPr>
            <w:tcW w:w="226" w:type="pct"/>
            <w:tcBorders>
              <w:top w:val="nil"/>
              <w:left w:val="nil"/>
              <w:bottom w:val="single" w:sz="4" w:space="0" w:color="auto"/>
              <w:right w:val="single" w:sz="4" w:space="0" w:color="auto"/>
            </w:tcBorders>
            <w:shd w:val="clear" w:color="auto" w:fill="auto"/>
            <w:noWrap/>
            <w:vAlign w:val="center"/>
            <w:hideMark/>
          </w:tcPr>
          <w:p w14:paraId="53DA007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1.20</w:t>
            </w:r>
          </w:p>
        </w:tc>
        <w:tc>
          <w:tcPr>
            <w:tcW w:w="226" w:type="pct"/>
            <w:tcBorders>
              <w:top w:val="nil"/>
              <w:left w:val="nil"/>
              <w:bottom w:val="single" w:sz="4" w:space="0" w:color="auto"/>
              <w:right w:val="single" w:sz="4" w:space="0" w:color="auto"/>
            </w:tcBorders>
            <w:shd w:val="clear" w:color="auto" w:fill="auto"/>
            <w:noWrap/>
            <w:vAlign w:val="center"/>
            <w:hideMark/>
          </w:tcPr>
          <w:p w14:paraId="6D514ED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1.50</w:t>
            </w:r>
          </w:p>
        </w:tc>
        <w:tc>
          <w:tcPr>
            <w:tcW w:w="226" w:type="pct"/>
            <w:tcBorders>
              <w:top w:val="nil"/>
              <w:left w:val="nil"/>
              <w:bottom w:val="single" w:sz="4" w:space="0" w:color="auto"/>
              <w:right w:val="single" w:sz="4" w:space="0" w:color="auto"/>
            </w:tcBorders>
            <w:shd w:val="clear" w:color="auto" w:fill="auto"/>
            <w:noWrap/>
            <w:vAlign w:val="center"/>
            <w:hideMark/>
          </w:tcPr>
          <w:p w14:paraId="6349837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1.60</w:t>
            </w:r>
          </w:p>
        </w:tc>
        <w:tc>
          <w:tcPr>
            <w:tcW w:w="236" w:type="pct"/>
            <w:tcBorders>
              <w:top w:val="nil"/>
              <w:left w:val="nil"/>
              <w:bottom w:val="single" w:sz="4" w:space="0" w:color="auto"/>
              <w:right w:val="single" w:sz="4" w:space="0" w:color="auto"/>
            </w:tcBorders>
            <w:shd w:val="clear" w:color="auto" w:fill="auto"/>
            <w:noWrap/>
            <w:vAlign w:val="center"/>
            <w:hideMark/>
          </w:tcPr>
          <w:p w14:paraId="16462B0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1.81</w:t>
            </w:r>
          </w:p>
        </w:tc>
        <w:tc>
          <w:tcPr>
            <w:tcW w:w="236" w:type="pct"/>
            <w:tcBorders>
              <w:top w:val="nil"/>
              <w:left w:val="nil"/>
              <w:bottom w:val="single" w:sz="4" w:space="0" w:color="auto"/>
              <w:right w:val="single" w:sz="4" w:space="0" w:color="auto"/>
            </w:tcBorders>
            <w:shd w:val="clear" w:color="auto" w:fill="auto"/>
            <w:noWrap/>
            <w:vAlign w:val="center"/>
            <w:hideMark/>
          </w:tcPr>
          <w:p w14:paraId="1CEE66F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5.20</w:t>
            </w:r>
          </w:p>
        </w:tc>
        <w:tc>
          <w:tcPr>
            <w:tcW w:w="283" w:type="pct"/>
            <w:tcBorders>
              <w:top w:val="nil"/>
              <w:left w:val="nil"/>
              <w:bottom w:val="single" w:sz="4" w:space="0" w:color="auto"/>
              <w:right w:val="single" w:sz="4" w:space="0" w:color="auto"/>
            </w:tcBorders>
            <w:shd w:val="clear" w:color="auto" w:fill="auto"/>
            <w:noWrap/>
            <w:vAlign w:val="center"/>
            <w:hideMark/>
          </w:tcPr>
          <w:p w14:paraId="00F1ECE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2.4</w:t>
            </w:r>
          </w:p>
        </w:tc>
        <w:tc>
          <w:tcPr>
            <w:tcW w:w="258" w:type="pct"/>
            <w:tcBorders>
              <w:top w:val="nil"/>
              <w:left w:val="nil"/>
              <w:bottom w:val="single" w:sz="4" w:space="0" w:color="auto"/>
              <w:right w:val="single" w:sz="4" w:space="0" w:color="auto"/>
            </w:tcBorders>
            <w:shd w:val="clear" w:color="auto" w:fill="auto"/>
            <w:noWrap/>
            <w:vAlign w:val="center"/>
            <w:hideMark/>
          </w:tcPr>
          <w:p w14:paraId="5C19159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14.9</w:t>
            </w:r>
          </w:p>
        </w:tc>
      </w:tr>
      <w:tr w:rsidR="00B51AD4" w:rsidRPr="004B4E13" w14:paraId="1CDD6E43"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51EDC937"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2A4D243D"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6C74092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3A902AE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47CBDFC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87</w:t>
            </w:r>
          </w:p>
        </w:tc>
        <w:tc>
          <w:tcPr>
            <w:tcW w:w="237" w:type="pct"/>
            <w:tcBorders>
              <w:top w:val="nil"/>
              <w:left w:val="nil"/>
              <w:bottom w:val="single" w:sz="4" w:space="0" w:color="auto"/>
              <w:right w:val="single" w:sz="4" w:space="0" w:color="auto"/>
            </w:tcBorders>
            <w:shd w:val="clear" w:color="auto" w:fill="auto"/>
            <w:noWrap/>
            <w:vAlign w:val="center"/>
            <w:hideMark/>
          </w:tcPr>
          <w:p w14:paraId="73549DA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21.8</w:t>
            </w:r>
          </w:p>
        </w:tc>
        <w:tc>
          <w:tcPr>
            <w:tcW w:w="208" w:type="pct"/>
            <w:tcBorders>
              <w:top w:val="nil"/>
              <w:left w:val="nil"/>
              <w:bottom w:val="single" w:sz="4" w:space="0" w:color="auto"/>
              <w:right w:val="single" w:sz="4" w:space="0" w:color="auto"/>
            </w:tcBorders>
            <w:shd w:val="clear" w:color="auto" w:fill="auto"/>
            <w:noWrap/>
            <w:vAlign w:val="center"/>
            <w:hideMark/>
          </w:tcPr>
          <w:p w14:paraId="1031BB2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1.39</w:t>
            </w:r>
          </w:p>
        </w:tc>
        <w:tc>
          <w:tcPr>
            <w:tcW w:w="208" w:type="pct"/>
            <w:tcBorders>
              <w:top w:val="nil"/>
              <w:left w:val="nil"/>
              <w:bottom w:val="single" w:sz="4" w:space="0" w:color="auto"/>
              <w:right w:val="single" w:sz="4" w:space="0" w:color="auto"/>
            </w:tcBorders>
            <w:shd w:val="clear" w:color="auto" w:fill="auto"/>
            <w:noWrap/>
            <w:vAlign w:val="center"/>
            <w:hideMark/>
          </w:tcPr>
          <w:p w14:paraId="5EE5C81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1.11</w:t>
            </w:r>
          </w:p>
        </w:tc>
        <w:tc>
          <w:tcPr>
            <w:tcW w:w="179" w:type="pct"/>
            <w:tcBorders>
              <w:top w:val="nil"/>
              <w:left w:val="nil"/>
              <w:bottom w:val="single" w:sz="4" w:space="0" w:color="auto"/>
              <w:right w:val="single" w:sz="4" w:space="0" w:color="auto"/>
            </w:tcBorders>
            <w:shd w:val="clear" w:color="auto" w:fill="auto"/>
            <w:noWrap/>
            <w:vAlign w:val="center"/>
            <w:hideMark/>
          </w:tcPr>
          <w:p w14:paraId="303B17E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0.80</w:t>
            </w:r>
          </w:p>
        </w:tc>
        <w:tc>
          <w:tcPr>
            <w:tcW w:w="208" w:type="pct"/>
            <w:tcBorders>
              <w:top w:val="nil"/>
              <w:left w:val="nil"/>
              <w:bottom w:val="single" w:sz="4" w:space="0" w:color="auto"/>
              <w:right w:val="single" w:sz="4" w:space="0" w:color="auto"/>
            </w:tcBorders>
            <w:shd w:val="clear" w:color="auto" w:fill="auto"/>
            <w:noWrap/>
            <w:vAlign w:val="center"/>
            <w:hideMark/>
          </w:tcPr>
          <w:p w14:paraId="66105C5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1.07</w:t>
            </w:r>
          </w:p>
        </w:tc>
        <w:tc>
          <w:tcPr>
            <w:tcW w:w="240" w:type="pct"/>
            <w:tcBorders>
              <w:top w:val="nil"/>
              <w:left w:val="nil"/>
              <w:bottom w:val="single" w:sz="4" w:space="0" w:color="auto"/>
              <w:right w:val="single" w:sz="4" w:space="0" w:color="auto"/>
            </w:tcBorders>
            <w:shd w:val="clear" w:color="auto" w:fill="auto"/>
            <w:noWrap/>
            <w:vAlign w:val="center"/>
            <w:hideMark/>
          </w:tcPr>
          <w:p w14:paraId="1CB47A7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&lt;0.11</w:t>
            </w:r>
          </w:p>
        </w:tc>
        <w:tc>
          <w:tcPr>
            <w:tcW w:w="240" w:type="pct"/>
            <w:tcBorders>
              <w:top w:val="nil"/>
              <w:left w:val="nil"/>
              <w:bottom w:val="single" w:sz="4" w:space="0" w:color="auto"/>
              <w:right w:val="single" w:sz="4" w:space="0" w:color="auto"/>
            </w:tcBorders>
            <w:shd w:val="clear" w:color="auto" w:fill="auto"/>
            <w:noWrap/>
            <w:vAlign w:val="center"/>
            <w:hideMark/>
          </w:tcPr>
          <w:p w14:paraId="52CBB5F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0.11</w:t>
            </w:r>
          </w:p>
        </w:tc>
        <w:tc>
          <w:tcPr>
            <w:tcW w:w="226" w:type="pct"/>
            <w:tcBorders>
              <w:top w:val="nil"/>
              <w:left w:val="nil"/>
              <w:bottom w:val="single" w:sz="4" w:space="0" w:color="auto"/>
              <w:right w:val="single" w:sz="4" w:space="0" w:color="auto"/>
            </w:tcBorders>
            <w:shd w:val="clear" w:color="auto" w:fill="auto"/>
            <w:noWrap/>
            <w:vAlign w:val="center"/>
            <w:hideMark/>
          </w:tcPr>
          <w:p w14:paraId="6C0FE90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1.60</w:t>
            </w:r>
          </w:p>
        </w:tc>
        <w:tc>
          <w:tcPr>
            <w:tcW w:w="226" w:type="pct"/>
            <w:tcBorders>
              <w:top w:val="nil"/>
              <w:left w:val="nil"/>
              <w:bottom w:val="single" w:sz="4" w:space="0" w:color="auto"/>
              <w:right w:val="single" w:sz="4" w:space="0" w:color="auto"/>
            </w:tcBorders>
            <w:shd w:val="clear" w:color="auto" w:fill="auto"/>
            <w:noWrap/>
            <w:vAlign w:val="center"/>
            <w:hideMark/>
          </w:tcPr>
          <w:p w14:paraId="396B321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2.10</w:t>
            </w:r>
          </w:p>
        </w:tc>
        <w:tc>
          <w:tcPr>
            <w:tcW w:w="226" w:type="pct"/>
            <w:tcBorders>
              <w:top w:val="nil"/>
              <w:left w:val="nil"/>
              <w:bottom w:val="single" w:sz="4" w:space="0" w:color="auto"/>
              <w:right w:val="single" w:sz="4" w:space="0" w:color="auto"/>
            </w:tcBorders>
            <w:shd w:val="clear" w:color="auto" w:fill="auto"/>
            <w:noWrap/>
            <w:vAlign w:val="center"/>
            <w:hideMark/>
          </w:tcPr>
          <w:p w14:paraId="606C9A8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2.44</w:t>
            </w:r>
          </w:p>
        </w:tc>
        <w:tc>
          <w:tcPr>
            <w:tcW w:w="226" w:type="pct"/>
            <w:tcBorders>
              <w:top w:val="nil"/>
              <w:left w:val="nil"/>
              <w:bottom w:val="single" w:sz="4" w:space="0" w:color="auto"/>
              <w:right w:val="single" w:sz="4" w:space="0" w:color="auto"/>
            </w:tcBorders>
            <w:shd w:val="clear" w:color="auto" w:fill="auto"/>
            <w:noWrap/>
            <w:vAlign w:val="center"/>
            <w:hideMark/>
          </w:tcPr>
          <w:p w14:paraId="4170290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2.91</w:t>
            </w:r>
          </w:p>
        </w:tc>
        <w:tc>
          <w:tcPr>
            <w:tcW w:w="236" w:type="pct"/>
            <w:tcBorders>
              <w:top w:val="nil"/>
              <w:left w:val="nil"/>
              <w:bottom w:val="single" w:sz="4" w:space="0" w:color="auto"/>
              <w:right w:val="single" w:sz="4" w:space="0" w:color="auto"/>
            </w:tcBorders>
            <w:shd w:val="clear" w:color="auto" w:fill="auto"/>
            <w:noWrap/>
            <w:vAlign w:val="center"/>
            <w:hideMark/>
          </w:tcPr>
          <w:p w14:paraId="06E27CB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3.68</w:t>
            </w:r>
          </w:p>
        </w:tc>
        <w:tc>
          <w:tcPr>
            <w:tcW w:w="236" w:type="pct"/>
            <w:tcBorders>
              <w:top w:val="nil"/>
              <w:left w:val="nil"/>
              <w:bottom w:val="single" w:sz="4" w:space="0" w:color="auto"/>
              <w:right w:val="single" w:sz="4" w:space="0" w:color="auto"/>
            </w:tcBorders>
            <w:shd w:val="clear" w:color="auto" w:fill="auto"/>
            <w:noWrap/>
            <w:vAlign w:val="center"/>
            <w:hideMark/>
          </w:tcPr>
          <w:p w14:paraId="39D70811"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5.90</w:t>
            </w:r>
          </w:p>
        </w:tc>
        <w:tc>
          <w:tcPr>
            <w:tcW w:w="283" w:type="pct"/>
            <w:tcBorders>
              <w:top w:val="nil"/>
              <w:left w:val="nil"/>
              <w:bottom w:val="single" w:sz="4" w:space="0" w:color="auto"/>
              <w:right w:val="single" w:sz="4" w:space="0" w:color="auto"/>
            </w:tcBorders>
            <w:shd w:val="clear" w:color="auto" w:fill="auto"/>
            <w:noWrap/>
            <w:vAlign w:val="center"/>
            <w:hideMark/>
          </w:tcPr>
          <w:p w14:paraId="095D45A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w:t>
            </w:r>
          </w:p>
        </w:tc>
        <w:tc>
          <w:tcPr>
            <w:tcW w:w="258" w:type="pct"/>
            <w:tcBorders>
              <w:top w:val="nil"/>
              <w:left w:val="nil"/>
              <w:bottom w:val="single" w:sz="4" w:space="0" w:color="auto"/>
              <w:right w:val="single" w:sz="4" w:space="0" w:color="auto"/>
            </w:tcBorders>
            <w:shd w:val="clear" w:color="auto" w:fill="auto"/>
            <w:noWrap/>
            <w:vAlign w:val="center"/>
            <w:hideMark/>
          </w:tcPr>
          <w:p w14:paraId="5A44CF9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4.5</w:t>
            </w:r>
          </w:p>
        </w:tc>
      </w:tr>
      <w:tr w:rsidR="00B51AD4" w:rsidRPr="004B4E13" w14:paraId="1155671A" w14:textId="77777777" w:rsidTr="00E21AD1">
        <w:trPr>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14:paraId="75DBCAF7" w14:textId="77777777" w:rsidR="00B51AD4" w:rsidRPr="004B4E13" w:rsidRDefault="00B51AD4" w:rsidP="00B51AD4">
            <w:pPr>
              <w:spacing w:line="240" w:lineRule="auto"/>
              <w:jc w:val="center"/>
              <w:rPr>
                <w:rFonts w:eastAsia="Times New Roman" w:cs="Times New Roman"/>
                <w:b/>
                <w:bCs/>
                <w:sz w:val="14"/>
                <w:szCs w:val="14"/>
              </w:rPr>
            </w:pPr>
            <w:proofErr w:type="spellStart"/>
            <w:r w:rsidRPr="004B4E13">
              <w:rPr>
                <w:rFonts w:eastAsia="Times New Roman" w:cs="Times New Roman"/>
                <w:b/>
                <w:bCs/>
                <w:sz w:val="14"/>
                <w:szCs w:val="14"/>
              </w:rPr>
              <w:t>Ammonia</w:t>
            </w:r>
            <w:proofErr w:type="spellEnd"/>
            <w:r w:rsidRPr="004B4E13">
              <w:rPr>
                <w:rFonts w:eastAsia="Times New Roman" w:cs="Times New Roman"/>
                <w:b/>
                <w:bCs/>
                <w:sz w:val="14"/>
                <w:szCs w:val="14"/>
              </w:rPr>
              <w:t xml:space="preserve"> </w:t>
            </w:r>
            <w:proofErr w:type="spellStart"/>
            <w:r w:rsidRPr="004B4E13">
              <w:rPr>
                <w:rFonts w:eastAsia="Times New Roman" w:cs="Times New Roman"/>
                <w:b/>
                <w:bCs/>
                <w:sz w:val="14"/>
                <w:szCs w:val="14"/>
              </w:rPr>
              <w:t>nitrogen</w:t>
            </w:r>
            <w:proofErr w:type="spellEnd"/>
            <w:r w:rsidRPr="004B4E13">
              <w:rPr>
                <w:rFonts w:eastAsia="Times New Roman" w:cs="Times New Roman"/>
                <w:b/>
                <w:bCs/>
                <w:sz w:val="14"/>
                <w:szCs w:val="14"/>
              </w:rPr>
              <w:t xml:space="preserve"> (N-NH</w:t>
            </w:r>
            <w:r w:rsidRPr="004B4E13">
              <w:rPr>
                <w:rFonts w:eastAsia="Times New Roman" w:cs="Times New Roman"/>
                <w:b/>
                <w:bCs/>
                <w:sz w:val="14"/>
                <w:szCs w:val="14"/>
                <w:vertAlign w:val="subscript"/>
              </w:rPr>
              <w:t>3</w:t>
            </w:r>
            <w:r w:rsidRPr="004B4E13">
              <w:rPr>
                <w:rFonts w:eastAsia="Times New Roman" w:cs="Times New Roman"/>
                <w:b/>
                <w:bCs/>
                <w:sz w:val="14"/>
                <w:szCs w:val="14"/>
                <w:vertAlign w:val="superscript"/>
              </w:rPr>
              <w:t>-</w:t>
            </w:r>
            <w:r w:rsidRPr="004B4E13">
              <w:rPr>
                <w:rFonts w:eastAsia="Times New Roman" w:cs="Times New Roman"/>
                <w:b/>
                <w:bCs/>
                <w:sz w:val="14"/>
                <w:szCs w:val="14"/>
              </w:rPr>
              <w:t>)</w:t>
            </w:r>
            <w:r w:rsidRPr="004B4E13">
              <w:rPr>
                <w:rFonts w:eastAsia="Times New Roman" w:cs="Times New Roman"/>
                <w:b/>
                <w:bCs/>
                <w:sz w:val="14"/>
                <w:szCs w:val="14"/>
                <w:vertAlign w:val="superscript"/>
              </w:rPr>
              <w:t>†</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0662A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35" w:type="pct"/>
            <w:tcBorders>
              <w:top w:val="nil"/>
              <w:left w:val="nil"/>
              <w:bottom w:val="single" w:sz="4" w:space="0" w:color="auto"/>
              <w:right w:val="single" w:sz="4" w:space="0" w:color="auto"/>
            </w:tcBorders>
            <w:shd w:val="clear" w:color="auto" w:fill="auto"/>
            <w:noWrap/>
            <w:vAlign w:val="center"/>
            <w:hideMark/>
          </w:tcPr>
          <w:p w14:paraId="6C02D94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RS</w:t>
            </w:r>
          </w:p>
        </w:tc>
        <w:tc>
          <w:tcPr>
            <w:tcW w:w="183" w:type="pct"/>
            <w:tcBorders>
              <w:top w:val="nil"/>
              <w:left w:val="nil"/>
              <w:bottom w:val="single" w:sz="4" w:space="0" w:color="auto"/>
              <w:right w:val="single" w:sz="4" w:space="0" w:color="auto"/>
            </w:tcBorders>
            <w:shd w:val="clear" w:color="auto" w:fill="auto"/>
            <w:noWrap/>
            <w:vAlign w:val="center"/>
            <w:hideMark/>
          </w:tcPr>
          <w:p w14:paraId="4455B535"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27159264"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102</w:t>
            </w:r>
          </w:p>
        </w:tc>
        <w:tc>
          <w:tcPr>
            <w:tcW w:w="237" w:type="pct"/>
            <w:tcBorders>
              <w:top w:val="nil"/>
              <w:left w:val="nil"/>
              <w:bottom w:val="single" w:sz="4" w:space="0" w:color="auto"/>
              <w:right w:val="single" w:sz="4" w:space="0" w:color="auto"/>
            </w:tcBorders>
            <w:shd w:val="clear" w:color="auto" w:fill="auto"/>
            <w:noWrap/>
            <w:vAlign w:val="center"/>
            <w:hideMark/>
          </w:tcPr>
          <w:p w14:paraId="019DBB8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52.9</w:t>
            </w:r>
          </w:p>
        </w:tc>
        <w:tc>
          <w:tcPr>
            <w:tcW w:w="208" w:type="pct"/>
            <w:tcBorders>
              <w:top w:val="nil"/>
              <w:left w:val="nil"/>
              <w:bottom w:val="single" w:sz="4" w:space="0" w:color="auto"/>
              <w:right w:val="single" w:sz="4" w:space="0" w:color="auto"/>
            </w:tcBorders>
            <w:shd w:val="clear" w:color="auto" w:fill="auto"/>
            <w:noWrap/>
            <w:vAlign w:val="center"/>
            <w:hideMark/>
          </w:tcPr>
          <w:p w14:paraId="1B30028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0.22</w:t>
            </w:r>
          </w:p>
        </w:tc>
        <w:tc>
          <w:tcPr>
            <w:tcW w:w="208" w:type="pct"/>
            <w:tcBorders>
              <w:top w:val="nil"/>
              <w:left w:val="nil"/>
              <w:bottom w:val="single" w:sz="4" w:space="0" w:color="auto"/>
              <w:right w:val="single" w:sz="4" w:space="0" w:color="auto"/>
            </w:tcBorders>
            <w:shd w:val="clear" w:color="auto" w:fill="auto"/>
            <w:noWrap/>
            <w:vAlign w:val="center"/>
            <w:hideMark/>
          </w:tcPr>
          <w:p w14:paraId="1BDE091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0.41</w:t>
            </w:r>
          </w:p>
        </w:tc>
        <w:tc>
          <w:tcPr>
            <w:tcW w:w="179" w:type="pct"/>
            <w:tcBorders>
              <w:top w:val="nil"/>
              <w:left w:val="nil"/>
              <w:bottom w:val="single" w:sz="4" w:space="0" w:color="auto"/>
              <w:right w:val="single" w:sz="4" w:space="0" w:color="auto"/>
            </w:tcBorders>
            <w:shd w:val="clear" w:color="auto" w:fill="auto"/>
            <w:noWrap/>
            <w:vAlign w:val="center"/>
            <w:hideMark/>
          </w:tcPr>
          <w:p w14:paraId="30100CC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1.88</w:t>
            </w:r>
          </w:p>
        </w:tc>
        <w:tc>
          <w:tcPr>
            <w:tcW w:w="208" w:type="pct"/>
            <w:tcBorders>
              <w:top w:val="nil"/>
              <w:left w:val="nil"/>
              <w:bottom w:val="single" w:sz="4" w:space="0" w:color="auto"/>
              <w:right w:val="single" w:sz="4" w:space="0" w:color="auto"/>
            </w:tcBorders>
            <w:shd w:val="clear" w:color="auto" w:fill="auto"/>
            <w:noWrap/>
            <w:vAlign w:val="center"/>
            <w:hideMark/>
          </w:tcPr>
          <w:p w14:paraId="72C7778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w:t>
            </w:r>
          </w:p>
        </w:tc>
        <w:tc>
          <w:tcPr>
            <w:tcW w:w="240" w:type="pct"/>
            <w:tcBorders>
              <w:top w:val="nil"/>
              <w:left w:val="nil"/>
              <w:bottom w:val="single" w:sz="4" w:space="0" w:color="auto"/>
              <w:right w:val="single" w:sz="4" w:space="0" w:color="auto"/>
            </w:tcBorders>
            <w:shd w:val="clear" w:color="auto" w:fill="auto"/>
            <w:noWrap/>
            <w:vAlign w:val="center"/>
            <w:hideMark/>
          </w:tcPr>
          <w:p w14:paraId="6940C1C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40" w:type="pct"/>
            <w:tcBorders>
              <w:top w:val="nil"/>
              <w:left w:val="nil"/>
              <w:bottom w:val="single" w:sz="4" w:space="0" w:color="auto"/>
              <w:right w:val="single" w:sz="4" w:space="0" w:color="auto"/>
            </w:tcBorders>
            <w:shd w:val="clear" w:color="auto" w:fill="auto"/>
            <w:noWrap/>
            <w:vAlign w:val="center"/>
            <w:hideMark/>
          </w:tcPr>
          <w:p w14:paraId="7456E82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26" w:type="pct"/>
            <w:tcBorders>
              <w:top w:val="nil"/>
              <w:left w:val="nil"/>
              <w:bottom w:val="single" w:sz="4" w:space="0" w:color="auto"/>
              <w:right w:val="single" w:sz="4" w:space="0" w:color="auto"/>
            </w:tcBorders>
            <w:shd w:val="clear" w:color="auto" w:fill="auto"/>
            <w:noWrap/>
            <w:vAlign w:val="center"/>
            <w:hideMark/>
          </w:tcPr>
          <w:p w14:paraId="4514F97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26" w:type="pct"/>
            <w:tcBorders>
              <w:top w:val="nil"/>
              <w:left w:val="nil"/>
              <w:bottom w:val="single" w:sz="4" w:space="0" w:color="auto"/>
              <w:right w:val="single" w:sz="4" w:space="0" w:color="auto"/>
            </w:tcBorders>
            <w:shd w:val="clear" w:color="auto" w:fill="auto"/>
            <w:noWrap/>
            <w:vAlign w:val="center"/>
            <w:hideMark/>
          </w:tcPr>
          <w:p w14:paraId="50B3D14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0.19</w:t>
            </w:r>
          </w:p>
        </w:tc>
        <w:tc>
          <w:tcPr>
            <w:tcW w:w="226" w:type="pct"/>
            <w:tcBorders>
              <w:top w:val="nil"/>
              <w:left w:val="nil"/>
              <w:bottom w:val="single" w:sz="4" w:space="0" w:color="auto"/>
              <w:right w:val="single" w:sz="4" w:space="0" w:color="auto"/>
            </w:tcBorders>
            <w:shd w:val="clear" w:color="auto" w:fill="auto"/>
            <w:noWrap/>
            <w:vAlign w:val="center"/>
            <w:hideMark/>
          </w:tcPr>
          <w:p w14:paraId="1D716D3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0.65</w:t>
            </w:r>
          </w:p>
        </w:tc>
        <w:tc>
          <w:tcPr>
            <w:tcW w:w="226" w:type="pct"/>
            <w:tcBorders>
              <w:top w:val="nil"/>
              <w:left w:val="nil"/>
              <w:bottom w:val="single" w:sz="4" w:space="0" w:color="auto"/>
              <w:right w:val="single" w:sz="4" w:space="0" w:color="auto"/>
            </w:tcBorders>
            <w:shd w:val="clear" w:color="auto" w:fill="auto"/>
            <w:noWrap/>
            <w:vAlign w:val="center"/>
            <w:hideMark/>
          </w:tcPr>
          <w:p w14:paraId="23777C3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1.16</w:t>
            </w:r>
          </w:p>
        </w:tc>
        <w:tc>
          <w:tcPr>
            <w:tcW w:w="236" w:type="pct"/>
            <w:tcBorders>
              <w:top w:val="nil"/>
              <w:left w:val="nil"/>
              <w:bottom w:val="single" w:sz="4" w:space="0" w:color="auto"/>
              <w:right w:val="single" w:sz="4" w:space="0" w:color="auto"/>
            </w:tcBorders>
            <w:shd w:val="clear" w:color="auto" w:fill="auto"/>
            <w:noWrap/>
            <w:vAlign w:val="center"/>
            <w:hideMark/>
          </w:tcPr>
          <w:p w14:paraId="39E554C0"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1.54</w:t>
            </w:r>
          </w:p>
        </w:tc>
        <w:tc>
          <w:tcPr>
            <w:tcW w:w="236" w:type="pct"/>
            <w:tcBorders>
              <w:top w:val="nil"/>
              <w:left w:val="nil"/>
              <w:bottom w:val="single" w:sz="4" w:space="0" w:color="auto"/>
              <w:right w:val="single" w:sz="4" w:space="0" w:color="auto"/>
            </w:tcBorders>
            <w:shd w:val="clear" w:color="auto" w:fill="auto"/>
            <w:noWrap/>
            <w:vAlign w:val="center"/>
            <w:hideMark/>
          </w:tcPr>
          <w:p w14:paraId="2DF10C8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2.21</w:t>
            </w:r>
          </w:p>
        </w:tc>
        <w:tc>
          <w:tcPr>
            <w:tcW w:w="283" w:type="pct"/>
            <w:tcBorders>
              <w:top w:val="nil"/>
              <w:left w:val="nil"/>
              <w:bottom w:val="single" w:sz="4" w:space="0" w:color="auto"/>
              <w:right w:val="single" w:sz="4" w:space="0" w:color="auto"/>
            </w:tcBorders>
            <w:shd w:val="clear" w:color="auto" w:fill="auto"/>
            <w:noWrap/>
            <w:vAlign w:val="center"/>
            <w:hideMark/>
          </w:tcPr>
          <w:p w14:paraId="1379D15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3.2</w:t>
            </w:r>
          </w:p>
        </w:tc>
        <w:tc>
          <w:tcPr>
            <w:tcW w:w="258" w:type="pct"/>
            <w:tcBorders>
              <w:top w:val="nil"/>
              <w:left w:val="nil"/>
              <w:bottom w:val="single" w:sz="4" w:space="0" w:color="auto"/>
              <w:right w:val="single" w:sz="4" w:space="0" w:color="auto"/>
            </w:tcBorders>
            <w:shd w:val="clear" w:color="auto" w:fill="auto"/>
            <w:noWrap/>
            <w:vAlign w:val="center"/>
            <w:hideMark/>
          </w:tcPr>
          <w:p w14:paraId="4361931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13.7</w:t>
            </w:r>
          </w:p>
        </w:tc>
      </w:tr>
      <w:tr w:rsidR="00B51AD4" w:rsidRPr="004B4E13" w14:paraId="1F8C593F" w14:textId="77777777" w:rsidTr="00E21AD1">
        <w:trPr>
          <w:trHeight w:val="20"/>
        </w:trPr>
        <w:tc>
          <w:tcPr>
            <w:tcW w:w="816" w:type="pct"/>
            <w:vMerge/>
            <w:tcBorders>
              <w:top w:val="nil"/>
              <w:left w:val="single" w:sz="4" w:space="0" w:color="auto"/>
              <w:bottom w:val="single" w:sz="4" w:space="0" w:color="auto"/>
              <w:right w:val="single" w:sz="4" w:space="0" w:color="auto"/>
            </w:tcBorders>
            <w:vAlign w:val="center"/>
            <w:hideMark/>
          </w:tcPr>
          <w:p w14:paraId="14610054" w14:textId="77777777" w:rsidR="00B51AD4" w:rsidRPr="004B4E13" w:rsidRDefault="00B51AD4" w:rsidP="00B51AD4">
            <w:pPr>
              <w:spacing w:line="240" w:lineRule="auto"/>
              <w:jc w:val="left"/>
              <w:rPr>
                <w:rFonts w:eastAsia="Times New Roman" w:cs="Times New Roman"/>
                <w:b/>
                <w:bCs/>
                <w:sz w:val="14"/>
                <w:szCs w:val="14"/>
              </w:rPr>
            </w:pPr>
          </w:p>
        </w:tc>
        <w:tc>
          <w:tcPr>
            <w:tcW w:w="193" w:type="pct"/>
            <w:vMerge/>
            <w:tcBorders>
              <w:top w:val="nil"/>
              <w:left w:val="single" w:sz="4" w:space="0" w:color="auto"/>
              <w:bottom w:val="single" w:sz="4" w:space="0" w:color="auto"/>
              <w:right w:val="single" w:sz="4" w:space="0" w:color="auto"/>
            </w:tcBorders>
            <w:vAlign w:val="center"/>
            <w:hideMark/>
          </w:tcPr>
          <w:p w14:paraId="68564C9D" w14:textId="77777777" w:rsidR="00B51AD4" w:rsidRPr="004B4E13" w:rsidRDefault="00B51AD4" w:rsidP="00B51AD4">
            <w:pPr>
              <w:spacing w:line="240" w:lineRule="auto"/>
              <w:jc w:val="left"/>
              <w:rPr>
                <w:rFonts w:eastAsia="Times New Roman" w:cs="Times New Roman"/>
                <w:sz w:val="14"/>
                <w:szCs w:val="14"/>
              </w:rPr>
            </w:pPr>
          </w:p>
        </w:tc>
        <w:tc>
          <w:tcPr>
            <w:tcW w:w="235" w:type="pct"/>
            <w:tcBorders>
              <w:top w:val="nil"/>
              <w:left w:val="nil"/>
              <w:bottom w:val="single" w:sz="4" w:space="0" w:color="auto"/>
              <w:right w:val="single" w:sz="4" w:space="0" w:color="auto"/>
            </w:tcBorders>
            <w:shd w:val="clear" w:color="auto" w:fill="auto"/>
            <w:noWrap/>
            <w:vAlign w:val="center"/>
            <w:hideMark/>
          </w:tcPr>
          <w:p w14:paraId="51C6026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DS</w:t>
            </w:r>
          </w:p>
        </w:tc>
        <w:tc>
          <w:tcPr>
            <w:tcW w:w="183" w:type="pct"/>
            <w:tcBorders>
              <w:top w:val="nil"/>
              <w:left w:val="nil"/>
              <w:bottom w:val="single" w:sz="4" w:space="0" w:color="auto"/>
              <w:right w:val="single" w:sz="4" w:space="0" w:color="auto"/>
            </w:tcBorders>
            <w:shd w:val="clear" w:color="auto" w:fill="auto"/>
            <w:noWrap/>
            <w:vAlign w:val="center"/>
            <w:hideMark/>
          </w:tcPr>
          <w:p w14:paraId="3457A57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217414A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89</w:t>
            </w:r>
          </w:p>
        </w:tc>
        <w:tc>
          <w:tcPr>
            <w:tcW w:w="237" w:type="pct"/>
            <w:tcBorders>
              <w:top w:val="nil"/>
              <w:left w:val="nil"/>
              <w:bottom w:val="single" w:sz="4" w:space="0" w:color="auto"/>
              <w:right w:val="single" w:sz="4" w:space="0" w:color="auto"/>
            </w:tcBorders>
            <w:shd w:val="clear" w:color="auto" w:fill="auto"/>
            <w:noWrap/>
            <w:vAlign w:val="center"/>
            <w:hideMark/>
          </w:tcPr>
          <w:p w14:paraId="7D495AF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36.0</w:t>
            </w:r>
          </w:p>
        </w:tc>
        <w:tc>
          <w:tcPr>
            <w:tcW w:w="208" w:type="pct"/>
            <w:tcBorders>
              <w:top w:val="nil"/>
              <w:left w:val="nil"/>
              <w:bottom w:val="single" w:sz="4" w:space="0" w:color="auto"/>
              <w:right w:val="single" w:sz="4" w:space="0" w:color="auto"/>
            </w:tcBorders>
            <w:shd w:val="clear" w:color="auto" w:fill="auto"/>
            <w:noWrap/>
            <w:vAlign w:val="center"/>
            <w:hideMark/>
          </w:tcPr>
          <w:p w14:paraId="023422E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0.68</w:t>
            </w:r>
          </w:p>
        </w:tc>
        <w:tc>
          <w:tcPr>
            <w:tcW w:w="208" w:type="pct"/>
            <w:tcBorders>
              <w:top w:val="nil"/>
              <w:left w:val="nil"/>
              <w:bottom w:val="single" w:sz="4" w:space="0" w:color="auto"/>
              <w:right w:val="single" w:sz="4" w:space="0" w:color="auto"/>
            </w:tcBorders>
            <w:shd w:val="clear" w:color="auto" w:fill="auto"/>
            <w:noWrap/>
            <w:vAlign w:val="center"/>
            <w:hideMark/>
          </w:tcPr>
          <w:p w14:paraId="252AE78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0.93</w:t>
            </w:r>
          </w:p>
        </w:tc>
        <w:tc>
          <w:tcPr>
            <w:tcW w:w="179" w:type="pct"/>
            <w:tcBorders>
              <w:top w:val="nil"/>
              <w:left w:val="nil"/>
              <w:bottom w:val="single" w:sz="4" w:space="0" w:color="auto"/>
              <w:right w:val="single" w:sz="4" w:space="0" w:color="auto"/>
            </w:tcBorders>
            <w:shd w:val="clear" w:color="auto" w:fill="auto"/>
            <w:noWrap/>
            <w:vAlign w:val="center"/>
            <w:hideMark/>
          </w:tcPr>
          <w:p w14:paraId="7A01256C"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1.38</w:t>
            </w:r>
          </w:p>
        </w:tc>
        <w:tc>
          <w:tcPr>
            <w:tcW w:w="208" w:type="pct"/>
            <w:tcBorders>
              <w:top w:val="nil"/>
              <w:left w:val="nil"/>
              <w:bottom w:val="single" w:sz="4" w:space="0" w:color="auto"/>
              <w:right w:val="single" w:sz="4" w:space="0" w:color="auto"/>
            </w:tcBorders>
            <w:shd w:val="clear" w:color="auto" w:fill="auto"/>
            <w:noWrap/>
            <w:vAlign w:val="center"/>
            <w:hideMark/>
          </w:tcPr>
          <w:p w14:paraId="190588F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0.35</w:t>
            </w:r>
          </w:p>
        </w:tc>
        <w:tc>
          <w:tcPr>
            <w:tcW w:w="240" w:type="pct"/>
            <w:tcBorders>
              <w:top w:val="nil"/>
              <w:left w:val="nil"/>
              <w:bottom w:val="single" w:sz="4" w:space="0" w:color="auto"/>
              <w:right w:val="single" w:sz="4" w:space="0" w:color="auto"/>
            </w:tcBorders>
            <w:shd w:val="clear" w:color="auto" w:fill="auto"/>
            <w:noWrap/>
            <w:vAlign w:val="center"/>
            <w:hideMark/>
          </w:tcPr>
          <w:p w14:paraId="046502F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40" w:type="pct"/>
            <w:tcBorders>
              <w:top w:val="nil"/>
              <w:left w:val="nil"/>
              <w:bottom w:val="single" w:sz="4" w:space="0" w:color="auto"/>
              <w:right w:val="single" w:sz="4" w:space="0" w:color="auto"/>
            </w:tcBorders>
            <w:shd w:val="clear" w:color="auto" w:fill="auto"/>
            <w:noWrap/>
            <w:vAlign w:val="center"/>
            <w:hideMark/>
          </w:tcPr>
          <w:p w14:paraId="32307CC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226" w:type="pct"/>
            <w:tcBorders>
              <w:top w:val="nil"/>
              <w:left w:val="nil"/>
              <w:bottom w:val="single" w:sz="4" w:space="0" w:color="auto"/>
              <w:right w:val="single" w:sz="4" w:space="0" w:color="auto"/>
            </w:tcBorders>
            <w:shd w:val="clear" w:color="auto" w:fill="auto"/>
            <w:noWrap/>
            <w:vAlign w:val="center"/>
            <w:hideMark/>
          </w:tcPr>
          <w:p w14:paraId="092FA21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0.26</w:t>
            </w:r>
          </w:p>
        </w:tc>
        <w:tc>
          <w:tcPr>
            <w:tcW w:w="226" w:type="pct"/>
            <w:tcBorders>
              <w:top w:val="nil"/>
              <w:left w:val="nil"/>
              <w:bottom w:val="single" w:sz="4" w:space="0" w:color="auto"/>
              <w:right w:val="single" w:sz="4" w:space="0" w:color="auto"/>
            </w:tcBorders>
            <w:shd w:val="clear" w:color="auto" w:fill="auto"/>
            <w:noWrap/>
            <w:vAlign w:val="center"/>
            <w:hideMark/>
          </w:tcPr>
          <w:p w14:paraId="036AA80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1.05</w:t>
            </w:r>
          </w:p>
        </w:tc>
        <w:tc>
          <w:tcPr>
            <w:tcW w:w="226" w:type="pct"/>
            <w:tcBorders>
              <w:top w:val="nil"/>
              <w:left w:val="nil"/>
              <w:bottom w:val="single" w:sz="4" w:space="0" w:color="auto"/>
              <w:right w:val="single" w:sz="4" w:space="0" w:color="auto"/>
            </w:tcBorders>
            <w:shd w:val="clear" w:color="auto" w:fill="auto"/>
            <w:noWrap/>
            <w:vAlign w:val="center"/>
            <w:hideMark/>
          </w:tcPr>
          <w:p w14:paraId="2DBD9DB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1.81</w:t>
            </w:r>
          </w:p>
        </w:tc>
        <w:tc>
          <w:tcPr>
            <w:tcW w:w="226" w:type="pct"/>
            <w:tcBorders>
              <w:top w:val="nil"/>
              <w:left w:val="nil"/>
              <w:bottom w:val="single" w:sz="4" w:space="0" w:color="auto"/>
              <w:right w:val="single" w:sz="4" w:space="0" w:color="auto"/>
            </w:tcBorders>
            <w:shd w:val="clear" w:color="auto" w:fill="auto"/>
            <w:noWrap/>
            <w:vAlign w:val="center"/>
            <w:hideMark/>
          </w:tcPr>
          <w:p w14:paraId="5E5848A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2.11</w:t>
            </w:r>
          </w:p>
        </w:tc>
        <w:tc>
          <w:tcPr>
            <w:tcW w:w="236" w:type="pct"/>
            <w:tcBorders>
              <w:top w:val="nil"/>
              <w:left w:val="nil"/>
              <w:bottom w:val="single" w:sz="4" w:space="0" w:color="auto"/>
              <w:right w:val="single" w:sz="4" w:space="0" w:color="auto"/>
            </w:tcBorders>
            <w:shd w:val="clear" w:color="auto" w:fill="auto"/>
            <w:noWrap/>
            <w:vAlign w:val="center"/>
            <w:hideMark/>
          </w:tcPr>
          <w:p w14:paraId="7BE7F9F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3.69</w:t>
            </w:r>
          </w:p>
        </w:tc>
        <w:tc>
          <w:tcPr>
            <w:tcW w:w="236" w:type="pct"/>
            <w:tcBorders>
              <w:top w:val="nil"/>
              <w:left w:val="nil"/>
              <w:bottom w:val="single" w:sz="4" w:space="0" w:color="auto"/>
              <w:right w:val="single" w:sz="4" w:space="0" w:color="auto"/>
            </w:tcBorders>
            <w:shd w:val="clear" w:color="auto" w:fill="auto"/>
            <w:noWrap/>
            <w:vAlign w:val="center"/>
            <w:hideMark/>
          </w:tcPr>
          <w:p w14:paraId="0D6D8DF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4.78</w:t>
            </w:r>
          </w:p>
        </w:tc>
        <w:tc>
          <w:tcPr>
            <w:tcW w:w="283" w:type="pct"/>
            <w:tcBorders>
              <w:top w:val="nil"/>
              <w:left w:val="nil"/>
              <w:bottom w:val="single" w:sz="4" w:space="0" w:color="auto"/>
              <w:right w:val="single" w:sz="4" w:space="0" w:color="auto"/>
            </w:tcBorders>
            <w:shd w:val="clear" w:color="auto" w:fill="auto"/>
            <w:noWrap/>
            <w:vAlign w:val="center"/>
            <w:hideMark/>
          </w:tcPr>
          <w:p w14:paraId="3EECF628"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2.2</w:t>
            </w:r>
          </w:p>
        </w:tc>
        <w:tc>
          <w:tcPr>
            <w:tcW w:w="258" w:type="pct"/>
            <w:tcBorders>
              <w:top w:val="nil"/>
              <w:left w:val="nil"/>
              <w:bottom w:val="single" w:sz="4" w:space="0" w:color="auto"/>
              <w:right w:val="single" w:sz="4" w:space="0" w:color="auto"/>
            </w:tcBorders>
            <w:shd w:val="clear" w:color="auto" w:fill="auto"/>
            <w:noWrap/>
            <w:vAlign w:val="center"/>
            <w:hideMark/>
          </w:tcPr>
          <w:p w14:paraId="23AC2ECE"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8.6</w:t>
            </w:r>
          </w:p>
        </w:tc>
      </w:tr>
      <w:tr w:rsidR="00B51AD4" w:rsidRPr="004B4E13" w14:paraId="1638C853" w14:textId="77777777" w:rsidTr="00E21AD1">
        <w:trPr>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66489981" w14:textId="77777777" w:rsidR="00B51AD4" w:rsidRPr="004B4E13" w:rsidRDefault="00B51AD4" w:rsidP="00B51AD4">
            <w:pPr>
              <w:spacing w:line="240" w:lineRule="auto"/>
              <w:jc w:val="center"/>
              <w:rPr>
                <w:rFonts w:eastAsia="Times New Roman" w:cs="Times New Roman"/>
                <w:b/>
                <w:bCs/>
                <w:sz w:val="14"/>
                <w:szCs w:val="14"/>
              </w:rPr>
            </w:pPr>
            <w:proofErr w:type="spellStart"/>
            <w:r w:rsidRPr="004B4E13">
              <w:rPr>
                <w:rFonts w:eastAsia="Times New Roman" w:cs="Times New Roman"/>
                <w:b/>
                <w:bCs/>
                <w:sz w:val="14"/>
                <w:szCs w:val="14"/>
              </w:rPr>
              <w:t>Organic</w:t>
            </w:r>
            <w:proofErr w:type="spellEnd"/>
            <w:r w:rsidRPr="004B4E13">
              <w:rPr>
                <w:rFonts w:eastAsia="Times New Roman" w:cs="Times New Roman"/>
                <w:b/>
                <w:bCs/>
                <w:sz w:val="14"/>
                <w:szCs w:val="14"/>
              </w:rPr>
              <w:t xml:space="preserve"> </w:t>
            </w:r>
            <w:proofErr w:type="spellStart"/>
            <w:r w:rsidRPr="004B4E13">
              <w:rPr>
                <w:rFonts w:eastAsia="Times New Roman" w:cs="Times New Roman"/>
                <w:b/>
                <w:bCs/>
                <w:sz w:val="14"/>
                <w:szCs w:val="14"/>
              </w:rPr>
              <w:t>nitrogen</w:t>
            </w:r>
            <w:proofErr w:type="spellEnd"/>
            <w:r w:rsidRPr="004B4E13">
              <w:rPr>
                <w:rFonts w:eastAsia="Times New Roman" w:cs="Times New Roman"/>
                <w:b/>
                <w:bCs/>
                <w:sz w:val="14"/>
                <w:szCs w:val="14"/>
              </w:rPr>
              <w:t xml:space="preserve"> (</w:t>
            </w:r>
            <w:proofErr w:type="spellStart"/>
            <w:r w:rsidRPr="004B4E13">
              <w:rPr>
                <w:rFonts w:eastAsia="Times New Roman" w:cs="Times New Roman"/>
                <w:b/>
                <w:bCs/>
                <w:sz w:val="14"/>
                <w:szCs w:val="14"/>
              </w:rPr>
              <w:t>N</w:t>
            </w:r>
            <w:r w:rsidRPr="004B4E13">
              <w:rPr>
                <w:rFonts w:eastAsia="Times New Roman" w:cs="Times New Roman"/>
                <w:b/>
                <w:bCs/>
                <w:sz w:val="14"/>
                <w:szCs w:val="14"/>
                <w:vertAlign w:val="subscript"/>
              </w:rPr>
              <w:t>org</w:t>
            </w:r>
            <w:proofErr w:type="spellEnd"/>
            <w:r w:rsidRPr="004B4E13">
              <w:rPr>
                <w:rFonts w:eastAsia="Times New Roman" w:cs="Times New Roman"/>
                <w:b/>
                <w:bCs/>
                <w:sz w:val="14"/>
                <w:szCs w:val="14"/>
              </w:rPr>
              <w:t>)</w:t>
            </w:r>
            <w:r w:rsidRPr="004B4E13">
              <w:rPr>
                <w:rFonts w:eastAsia="Times New Roman" w:cs="Times New Roman"/>
                <w:b/>
                <w:bCs/>
                <w:sz w:val="14"/>
                <w:szCs w:val="14"/>
                <w:vertAlign w:val="superscript"/>
              </w:rPr>
              <w:t>†</w:t>
            </w:r>
          </w:p>
        </w:tc>
        <w:tc>
          <w:tcPr>
            <w:tcW w:w="193" w:type="pct"/>
            <w:tcBorders>
              <w:top w:val="nil"/>
              <w:left w:val="nil"/>
              <w:bottom w:val="single" w:sz="4" w:space="0" w:color="auto"/>
              <w:right w:val="single" w:sz="4" w:space="0" w:color="auto"/>
            </w:tcBorders>
            <w:shd w:val="clear" w:color="auto" w:fill="auto"/>
            <w:noWrap/>
            <w:vAlign w:val="center"/>
            <w:hideMark/>
          </w:tcPr>
          <w:p w14:paraId="0A35DEF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0.78</w:t>
            </w:r>
          </w:p>
        </w:tc>
        <w:tc>
          <w:tcPr>
            <w:tcW w:w="235" w:type="pct"/>
            <w:tcBorders>
              <w:top w:val="nil"/>
              <w:left w:val="nil"/>
              <w:bottom w:val="single" w:sz="4" w:space="0" w:color="auto"/>
              <w:right w:val="single" w:sz="4" w:space="0" w:color="auto"/>
            </w:tcBorders>
            <w:shd w:val="clear" w:color="auto" w:fill="auto"/>
            <w:noWrap/>
            <w:vAlign w:val="center"/>
            <w:hideMark/>
          </w:tcPr>
          <w:p w14:paraId="4FB7F2FD" w14:textId="3E28D10E" w:rsidR="00B51AD4" w:rsidRPr="004B4E13" w:rsidRDefault="008D1102" w:rsidP="00B51AD4">
            <w:pPr>
              <w:spacing w:line="240" w:lineRule="auto"/>
              <w:jc w:val="center"/>
              <w:rPr>
                <w:rFonts w:eastAsia="Times New Roman" w:cs="Times New Roman"/>
                <w:sz w:val="14"/>
                <w:szCs w:val="14"/>
              </w:rPr>
            </w:pPr>
            <w:r w:rsidRPr="004B4E13">
              <w:rPr>
                <w:rFonts w:eastAsia="Times New Roman" w:cs="Times New Roman"/>
                <w:sz w:val="14"/>
                <w:szCs w:val="14"/>
              </w:rPr>
              <w:t>ED</w:t>
            </w:r>
          </w:p>
        </w:tc>
        <w:tc>
          <w:tcPr>
            <w:tcW w:w="183" w:type="pct"/>
            <w:tcBorders>
              <w:top w:val="nil"/>
              <w:left w:val="nil"/>
              <w:bottom w:val="single" w:sz="4" w:space="0" w:color="auto"/>
              <w:right w:val="single" w:sz="4" w:space="0" w:color="auto"/>
            </w:tcBorders>
            <w:shd w:val="clear" w:color="auto" w:fill="auto"/>
            <w:noWrap/>
            <w:vAlign w:val="center"/>
            <w:hideMark/>
          </w:tcPr>
          <w:p w14:paraId="5EF1A96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&lt;0.05</w:t>
            </w:r>
          </w:p>
        </w:tc>
        <w:tc>
          <w:tcPr>
            <w:tcW w:w="136" w:type="pct"/>
            <w:tcBorders>
              <w:top w:val="nil"/>
              <w:left w:val="nil"/>
              <w:bottom w:val="single" w:sz="4" w:space="0" w:color="auto"/>
              <w:right w:val="single" w:sz="4" w:space="0" w:color="auto"/>
            </w:tcBorders>
            <w:shd w:val="clear" w:color="auto" w:fill="auto"/>
            <w:noWrap/>
            <w:vAlign w:val="center"/>
            <w:hideMark/>
          </w:tcPr>
          <w:p w14:paraId="77FCB7EB"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191</w:t>
            </w:r>
          </w:p>
        </w:tc>
        <w:tc>
          <w:tcPr>
            <w:tcW w:w="237" w:type="pct"/>
            <w:tcBorders>
              <w:top w:val="nil"/>
              <w:left w:val="nil"/>
              <w:bottom w:val="single" w:sz="4" w:space="0" w:color="auto"/>
              <w:right w:val="single" w:sz="4" w:space="0" w:color="auto"/>
            </w:tcBorders>
            <w:shd w:val="clear" w:color="auto" w:fill="auto"/>
            <w:noWrap/>
            <w:vAlign w:val="center"/>
            <w:hideMark/>
          </w:tcPr>
          <w:p w14:paraId="3528BAF7"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39.3</w:t>
            </w:r>
          </w:p>
        </w:tc>
        <w:tc>
          <w:tcPr>
            <w:tcW w:w="208" w:type="pct"/>
            <w:tcBorders>
              <w:top w:val="nil"/>
              <w:left w:val="nil"/>
              <w:bottom w:val="single" w:sz="4" w:space="0" w:color="auto"/>
              <w:right w:val="single" w:sz="4" w:space="0" w:color="auto"/>
            </w:tcBorders>
            <w:shd w:val="clear" w:color="auto" w:fill="auto"/>
            <w:noWrap/>
            <w:vAlign w:val="center"/>
            <w:hideMark/>
          </w:tcPr>
          <w:p w14:paraId="769974A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2.66</w:t>
            </w:r>
          </w:p>
        </w:tc>
        <w:tc>
          <w:tcPr>
            <w:tcW w:w="208" w:type="pct"/>
            <w:tcBorders>
              <w:top w:val="nil"/>
              <w:left w:val="nil"/>
              <w:bottom w:val="single" w:sz="4" w:space="0" w:color="auto"/>
              <w:right w:val="single" w:sz="4" w:space="0" w:color="auto"/>
            </w:tcBorders>
            <w:shd w:val="clear" w:color="auto" w:fill="auto"/>
            <w:noWrap/>
            <w:vAlign w:val="center"/>
            <w:hideMark/>
          </w:tcPr>
          <w:p w14:paraId="781D7CE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3.38</w:t>
            </w:r>
          </w:p>
        </w:tc>
        <w:tc>
          <w:tcPr>
            <w:tcW w:w="179" w:type="pct"/>
            <w:tcBorders>
              <w:top w:val="nil"/>
              <w:left w:val="nil"/>
              <w:bottom w:val="single" w:sz="4" w:space="0" w:color="auto"/>
              <w:right w:val="single" w:sz="4" w:space="0" w:color="auto"/>
            </w:tcBorders>
            <w:shd w:val="clear" w:color="auto" w:fill="auto"/>
            <w:noWrap/>
            <w:vAlign w:val="center"/>
            <w:hideMark/>
          </w:tcPr>
          <w:p w14:paraId="1E4E1139"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1.27</w:t>
            </w:r>
          </w:p>
        </w:tc>
        <w:tc>
          <w:tcPr>
            <w:tcW w:w="208" w:type="pct"/>
            <w:tcBorders>
              <w:top w:val="nil"/>
              <w:left w:val="nil"/>
              <w:bottom w:val="single" w:sz="4" w:space="0" w:color="auto"/>
              <w:right w:val="single" w:sz="4" w:space="0" w:color="auto"/>
            </w:tcBorders>
            <w:shd w:val="clear" w:color="auto" w:fill="auto"/>
            <w:noWrap/>
            <w:vAlign w:val="center"/>
            <w:hideMark/>
          </w:tcPr>
          <w:p w14:paraId="33F7870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1.57</w:t>
            </w:r>
          </w:p>
        </w:tc>
        <w:tc>
          <w:tcPr>
            <w:tcW w:w="240" w:type="pct"/>
            <w:tcBorders>
              <w:top w:val="nil"/>
              <w:left w:val="nil"/>
              <w:bottom w:val="single" w:sz="4" w:space="0" w:color="auto"/>
              <w:right w:val="single" w:sz="4" w:space="0" w:color="auto"/>
            </w:tcBorders>
            <w:shd w:val="clear" w:color="auto" w:fill="auto"/>
            <w:noWrap/>
            <w:vAlign w:val="center"/>
            <w:hideMark/>
          </w:tcPr>
          <w:p w14:paraId="3A050BA3"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&lt;0.5</w:t>
            </w:r>
          </w:p>
        </w:tc>
        <w:tc>
          <w:tcPr>
            <w:tcW w:w="240" w:type="pct"/>
            <w:tcBorders>
              <w:top w:val="nil"/>
              <w:left w:val="nil"/>
              <w:bottom w:val="single" w:sz="4" w:space="0" w:color="auto"/>
              <w:right w:val="single" w:sz="4" w:space="0" w:color="auto"/>
            </w:tcBorders>
            <w:shd w:val="clear" w:color="auto" w:fill="auto"/>
            <w:noWrap/>
            <w:vAlign w:val="center"/>
            <w:hideMark/>
          </w:tcPr>
          <w:p w14:paraId="6E9C471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&lt;0.5</w:t>
            </w:r>
          </w:p>
        </w:tc>
        <w:tc>
          <w:tcPr>
            <w:tcW w:w="226" w:type="pct"/>
            <w:tcBorders>
              <w:top w:val="nil"/>
              <w:left w:val="nil"/>
              <w:bottom w:val="single" w:sz="4" w:space="0" w:color="auto"/>
              <w:right w:val="single" w:sz="4" w:space="0" w:color="auto"/>
            </w:tcBorders>
            <w:shd w:val="clear" w:color="auto" w:fill="auto"/>
            <w:noWrap/>
            <w:vAlign w:val="center"/>
            <w:hideMark/>
          </w:tcPr>
          <w:p w14:paraId="7C6096F2"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1.31</w:t>
            </w:r>
          </w:p>
        </w:tc>
        <w:tc>
          <w:tcPr>
            <w:tcW w:w="226" w:type="pct"/>
            <w:tcBorders>
              <w:top w:val="nil"/>
              <w:left w:val="nil"/>
              <w:bottom w:val="single" w:sz="4" w:space="0" w:color="auto"/>
              <w:right w:val="single" w:sz="4" w:space="0" w:color="auto"/>
            </w:tcBorders>
            <w:shd w:val="clear" w:color="auto" w:fill="auto"/>
            <w:noWrap/>
            <w:vAlign w:val="center"/>
            <w:hideMark/>
          </w:tcPr>
          <w:p w14:paraId="208BAE56"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4.10</w:t>
            </w:r>
          </w:p>
        </w:tc>
        <w:tc>
          <w:tcPr>
            <w:tcW w:w="226" w:type="pct"/>
            <w:tcBorders>
              <w:top w:val="nil"/>
              <w:left w:val="nil"/>
              <w:bottom w:val="single" w:sz="4" w:space="0" w:color="auto"/>
              <w:right w:val="single" w:sz="4" w:space="0" w:color="auto"/>
            </w:tcBorders>
            <w:shd w:val="clear" w:color="auto" w:fill="auto"/>
            <w:noWrap/>
            <w:vAlign w:val="center"/>
            <w:hideMark/>
          </w:tcPr>
          <w:p w14:paraId="29ABECC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6.79</w:t>
            </w:r>
          </w:p>
        </w:tc>
        <w:tc>
          <w:tcPr>
            <w:tcW w:w="226" w:type="pct"/>
            <w:tcBorders>
              <w:top w:val="nil"/>
              <w:left w:val="nil"/>
              <w:bottom w:val="single" w:sz="4" w:space="0" w:color="auto"/>
              <w:right w:val="single" w:sz="4" w:space="0" w:color="auto"/>
            </w:tcBorders>
            <w:shd w:val="clear" w:color="auto" w:fill="auto"/>
            <w:noWrap/>
            <w:vAlign w:val="center"/>
            <w:hideMark/>
          </w:tcPr>
          <w:p w14:paraId="43A7C92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9.79</w:t>
            </w:r>
          </w:p>
        </w:tc>
        <w:tc>
          <w:tcPr>
            <w:tcW w:w="236" w:type="pct"/>
            <w:tcBorders>
              <w:top w:val="nil"/>
              <w:left w:val="nil"/>
              <w:bottom w:val="single" w:sz="4" w:space="0" w:color="auto"/>
              <w:right w:val="single" w:sz="4" w:space="0" w:color="auto"/>
            </w:tcBorders>
            <w:shd w:val="clear" w:color="auto" w:fill="auto"/>
            <w:noWrap/>
            <w:vAlign w:val="center"/>
            <w:hideMark/>
          </w:tcPr>
          <w:p w14:paraId="16DD2A8D"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12.20</w:t>
            </w:r>
          </w:p>
        </w:tc>
        <w:tc>
          <w:tcPr>
            <w:tcW w:w="236" w:type="pct"/>
            <w:tcBorders>
              <w:top w:val="nil"/>
              <w:left w:val="nil"/>
              <w:bottom w:val="single" w:sz="4" w:space="0" w:color="auto"/>
              <w:right w:val="single" w:sz="4" w:space="0" w:color="auto"/>
            </w:tcBorders>
            <w:shd w:val="clear" w:color="auto" w:fill="auto"/>
            <w:noWrap/>
            <w:vAlign w:val="center"/>
            <w:hideMark/>
          </w:tcPr>
          <w:p w14:paraId="3DB611F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18.00</w:t>
            </w:r>
          </w:p>
        </w:tc>
        <w:tc>
          <w:tcPr>
            <w:tcW w:w="283" w:type="pct"/>
            <w:tcBorders>
              <w:top w:val="nil"/>
              <w:left w:val="nil"/>
              <w:bottom w:val="single" w:sz="4" w:space="0" w:color="auto"/>
              <w:right w:val="single" w:sz="4" w:space="0" w:color="auto"/>
            </w:tcBorders>
            <w:shd w:val="clear" w:color="auto" w:fill="auto"/>
            <w:noWrap/>
            <w:vAlign w:val="center"/>
            <w:hideMark/>
          </w:tcPr>
          <w:p w14:paraId="0CDC8ADA"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1.9</w:t>
            </w:r>
          </w:p>
        </w:tc>
        <w:tc>
          <w:tcPr>
            <w:tcW w:w="258" w:type="pct"/>
            <w:tcBorders>
              <w:top w:val="nil"/>
              <w:left w:val="nil"/>
              <w:bottom w:val="single" w:sz="4" w:space="0" w:color="auto"/>
              <w:right w:val="single" w:sz="4" w:space="0" w:color="auto"/>
            </w:tcBorders>
            <w:shd w:val="clear" w:color="auto" w:fill="auto"/>
            <w:noWrap/>
            <w:vAlign w:val="center"/>
            <w:hideMark/>
          </w:tcPr>
          <w:p w14:paraId="03C7774F" w14:textId="77777777" w:rsidR="00B51AD4" w:rsidRPr="004B4E13" w:rsidRDefault="00B51AD4" w:rsidP="00B51AD4">
            <w:pPr>
              <w:spacing w:line="240" w:lineRule="auto"/>
              <w:jc w:val="center"/>
              <w:rPr>
                <w:rFonts w:eastAsia="Times New Roman" w:cs="Times New Roman"/>
                <w:sz w:val="14"/>
                <w:szCs w:val="14"/>
              </w:rPr>
            </w:pPr>
            <w:r w:rsidRPr="004B4E13">
              <w:rPr>
                <w:rFonts w:eastAsia="Times New Roman" w:cs="Times New Roman"/>
                <w:sz w:val="14"/>
                <w:szCs w:val="14"/>
              </w:rPr>
              <w:t>6.9</w:t>
            </w:r>
          </w:p>
        </w:tc>
      </w:tr>
    </w:tbl>
    <w:p w14:paraId="682330C7" w14:textId="29133802" w:rsidR="0084750E" w:rsidRDefault="0084750E" w:rsidP="00643EF4">
      <w:pPr>
        <w:rPr>
          <w:lang w:val="en-US"/>
        </w:rPr>
        <w:sectPr w:rsidR="0084750E" w:rsidSect="0027474C">
          <w:pgSz w:w="16838" w:h="11906" w:orient="landscape" w:code="9"/>
          <w:pgMar w:top="1134" w:right="1134" w:bottom="709" w:left="1134" w:header="567" w:footer="454" w:gutter="0"/>
          <w:cols w:space="720"/>
          <w:docGrid w:linePitch="326"/>
        </w:sectPr>
      </w:pPr>
      <w:r>
        <w:rPr>
          <w:lang w:val="en-US"/>
        </w:rPr>
        <w:br w:type="page"/>
      </w:r>
    </w:p>
    <w:p w14:paraId="01B14AF2" w14:textId="5DC396BC" w:rsidR="00643EF4" w:rsidRPr="00C94826" w:rsidRDefault="00643EF4" w:rsidP="00231B62">
      <w:pPr>
        <w:pStyle w:val="Ttulo1"/>
        <w:numPr>
          <w:ilvl w:val="0"/>
          <w:numId w:val="0"/>
        </w:numPr>
        <w:ind w:left="432" w:hanging="432"/>
        <w:rPr>
          <w:lang w:val="en-US"/>
        </w:rPr>
      </w:pPr>
      <w:bookmarkStart w:id="2" w:name="_Toc213663172"/>
      <w:r w:rsidRPr="00C94826">
        <w:rPr>
          <w:lang w:val="en-US"/>
        </w:rPr>
        <w:lastRenderedPageBreak/>
        <w:t xml:space="preserve">Appendix </w:t>
      </w:r>
      <w:r w:rsidR="00B5175A">
        <w:rPr>
          <w:lang w:val="en-US"/>
        </w:rPr>
        <w:t>B</w:t>
      </w:r>
      <w:r w:rsidRPr="00C94826">
        <w:rPr>
          <w:lang w:val="en-US"/>
        </w:rPr>
        <w:t xml:space="preserve"> </w:t>
      </w:r>
      <w:r>
        <w:rPr>
          <w:lang w:val="en-US"/>
        </w:rPr>
        <w:t>–</w:t>
      </w:r>
      <w:r w:rsidRPr="00C94826">
        <w:rPr>
          <w:lang w:val="en-US"/>
        </w:rPr>
        <w:t xml:space="preserve"> </w:t>
      </w:r>
      <w:r w:rsidR="000430EC">
        <w:rPr>
          <w:lang w:val="en-US"/>
        </w:rPr>
        <w:t xml:space="preserve">Spatial variations of the </w:t>
      </w:r>
      <w:proofErr w:type="spellStart"/>
      <w:r w:rsidR="000430EC">
        <w:rPr>
          <w:lang w:val="en-US"/>
        </w:rPr>
        <w:t>Congonhas</w:t>
      </w:r>
      <w:proofErr w:type="spellEnd"/>
      <w:r w:rsidR="000430EC">
        <w:rPr>
          <w:lang w:val="en-US"/>
        </w:rPr>
        <w:t xml:space="preserve"> Mineral District</w:t>
      </w:r>
      <w:bookmarkEnd w:id="2"/>
    </w:p>
    <w:p w14:paraId="0522E777" w14:textId="4868421D" w:rsidR="00B5175A" w:rsidRDefault="00DB21A8" w:rsidP="000430EC">
      <w:pPr>
        <w:spacing w:after="120" w:line="240" w:lineRule="auto"/>
        <w:rPr>
          <w:szCs w:val="24"/>
          <w:lang w:val="en-US"/>
        </w:rPr>
      </w:pPr>
      <w:r>
        <w:rPr>
          <w:szCs w:val="24"/>
          <w:lang w:val="en-US"/>
        </w:rPr>
        <w:t>Appendix</w:t>
      </w:r>
      <w:r w:rsidR="00B5175A" w:rsidRPr="005B3B1B">
        <w:rPr>
          <w:szCs w:val="24"/>
          <w:lang w:val="en-US"/>
        </w:rPr>
        <w:t xml:space="preserve"> B illustrates the spatial variation observed in the study area, emphasizing the influence of geology on relief and land-use patterns. In the northwestern portion, </w:t>
      </w:r>
      <w:r w:rsidR="00B5175A">
        <w:rPr>
          <w:szCs w:val="24"/>
          <w:lang w:val="en-US"/>
        </w:rPr>
        <w:t>relatively better</w:t>
      </w:r>
      <w:r w:rsidR="00B5175A" w:rsidRPr="005B3B1B">
        <w:rPr>
          <w:szCs w:val="24"/>
          <w:lang w:val="en-US"/>
        </w:rPr>
        <w:t xml:space="preserve">-preserved mountainous terrain </w:t>
      </w:r>
      <w:r w:rsidR="000A5D8E">
        <w:rPr>
          <w:szCs w:val="24"/>
          <w:lang w:val="en-US"/>
        </w:rPr>
        <w:t xml:space="preserve">(BPA-MVS; Fig. </w:t>
      </w:r>
      <w:r w:rsidR="000A5D8E" w:rsidRPr="005B3B1B">
        <w:rPr>
          <w:szCs w:val="24"/>
          <w:lang w:val="en-US"/>
        </w:rPr>
        <w:t>B</w:t>
      </w:r>
      <w:r w:rsidR="000A5D8E">
        <w:rPr>
          <w:szCs w:val="24"/>
          <w:lang w:val="en-US"/>
        </w:rPr>
        <w:t>1</w:t>
      </w:r>
      <w:r w:rsidR="000A5D8E" w:rsidRPr="005B3B1B">
        <w:rPr>
          <w:szCs w:val="24"/>
          <w:lang w:val="en-US"/>
        </w:rPr>
        <w:t>a</w:t>
      </w:r>
      <w:r w:rsidR="000A5D8E">
        <w:rPr>
          <w:szCs w:val="24"/>
          <w:lang w:val="en-US"/>
        </w:rPr>
        <w:t xml:space="preserve">, b) and areas under mining influence (MA-MVS; Fig. </w:t>
      </w:r>
      <w:r w:rsidR="000A5D8E" w:rsidRPr="005B3B1B">
        <w:rPr>
          <w:szCs w:val="24"/>
          <w:lang w:val="en-US"/>
        </w:rPr>
        <w:t>B</w:t>
      </w:r>
      <w:r w:rsidR="000A5D8E">
        <w:rPr>
          <w:szCs w:val="24"/>
          <w:lang w:val="en-US"/>
        </w:rPr>
        <w:t xml:space="preserve">1c), both </w:t>
      </w:r>
      <w:r w:rsidR="00B5175A" w:rsidRPr="005B3B1B">
        <w:rPr>
          <w:szCs w:val="24"/>
          <w:lang w:val="en-US"/>
        </w:rPr>
        <w:t xml:space="preserve">developed over </w:t>
      </w:r>
      <w:proofErr w:type="spellStart"/>
      <w:r w:rsidR="00B5175A" w:rsidRPr="005B3B1B">
        <w:rPr>
          <w:szCs w:val="24"/>
          <w:lang w:val="en-US"/>
        </w:rPr>
        <w:t>metavolcano</w:t>
      </w:r>
      <w:proofErr w:type="spellEnd"/>
      <w:r w:rsidR="00B5175A" w:rsidRPr="005B3B1B">
        <w:rPr>
          <w:szCs w:val="24"/>
          <w:lang w:val="en-US"/>
        </w:rPr>
        <w:t xml:space="preserve">-sedimentary rocks, where lithotypes of geochemical and economic relevance, such as </w:t>
      </w:r>
      <w:proofErr w:type="spellStart"/>
      <w:r w:rsidR="00B5175A" w:rsidRPr="005B3B1B">
        <w:rPr>
          <w:szCs w:val="24"/>
          <w:lang w:val="en-US"/>
        </w:rPr>
        <w:t>manganiferous</w:t>
      </w:r>
      <w:proofErr w:type="spellEnd"/>
      <w:r w:rsidR="00B5175A" w:rsidRPr="005B3B1B">
        <w:rPr>
          <w:szCs w:val="24"/>
          <w:lang w:val="en-US"/>
        </w:rPr>
        <w:t xml:space="preserve"> formations (</w:t>
      </w:r>
      <w:r w:rsidR="000A5D8E">
        <w:rPr>
          <w:szCs w:val="24"/>
          <w:lang w:val="en-US"/>
        </w:rPr>
        <w:t xml:space="preserve">Fig. </w:t>
      </w:r>
      <w:r w:rsidRPr="005B3B1B">
        <w:rPr>
          <w:szCs w:val="24"/>
          <w:lang w:val="en-US"/>
        </w:rPr>
        <w:t>B</w:t>
      </w:r>
      <w:r w:rsidR="000A5D8E">
        <w:rPr>
          <w:szCs w:val="24"/>
          <w:lang w:val="en-US"/>
        </w:rPr>
        <w:t>1d</w:t>
      </w:r>
      <w:r w:rsidR="00B5175A" w:rsidRPr="005B3B1B">
        <w:rPr>
          <w:szCs w:val="24"/>
          <w:lang w:val="en-US"/>
        </w:rPr>
        <w:t>) and banded iron formations (</w:t>
      </w:r>
      <w:r w:rsidR="000A5D8E">
        <w:rPr>
          <w:szCs w:val="24"/>
          <w:lang w:val="en-US"/>
        </w:rPr>
        <w:t xml:space="preserve">Fig. </w:t>
      </w:r>
      <w:r w:rsidRPr="005B3B1B">
        <w:rPr>
          <w:szCs w:val="24"/>
          <w:lang w:val="en-US"/>
        </w:rPr>
        <w:t>B</w:t>
      </w:r>
      <w:r w:rsidR="00B5175A" w:rsidRPr="005B3B1B">
        <w:rPr>
          <w:szCs w:val="24"/>
          <w:lang w:val="en-US"/>
        </w:rPr>
        <w:t>1</w:t>
      </w:r>
      <w:r w:rsidR="000A5D8E">
        <w:rPr>
          <w:szCs w:val="24"/>
          <w:lang w:val="en-US"/>
        </w:rPr>
        <w:t>e</w:t>
      </w:r>
      <w:r w:rsidR="00B5175A" w:rsidRPr="005B3B1B">
        <w:rPr>
          <w:szCs w:val="24"/>
          <w:lang w:val="en-US"/>
        </w:rPr>
        <w:t xml:space="preserve">) outcrop, </w:t>
      </w:r>
      <w:r w:rsidR="00B5175A">
        <w:rPr>
          <w:szCs w:val="24"/>
          <w:lang w:val="en-US"/>
        </w:rPr>
        <w:t>putting in evidence</w:t>
      </w:r>
      <w:r w:rsidR="00B5175A" w:rsidRPr="005B3B1B">
        <w:rPr>
          <w:szCs w:val="24"/>
          <w:lang w:val="en-US"/>
        </w:rPr>
        <w:t xml:space="preserve"> the strong metalliferous signature </w:t>
      </w:r>
      <w:r w:rsidR="00B5175A">
        <w:rPr>
          <w:szCs w:val="24"/>
          <w:lang w:val="en-US"/>
        </w:rPr>
        <w:t xml:space="preserve">that is </w:t>
      </w:r>
      <w:r w:rsidR="00B5175A" w:rsidRPr="005B3B1B">
        <w:rPr>
          <w:szCs w:val="24"/>
          <w:lang w:val="en-US"/>
        </w:rPr>
        <w:t xml:space="preserve">characteristic of </w:t>
      </w:r>
      <w:r w:rsidR="000A5D8E">
        <w:rPr>
          <w:szCs w:val="24"/>
          <w:lang w:val="en-US"/>
        </w:rPr>
        <w:t>northern part of the study area</w:t>
      </w:r>
      <w:r w:rsidR="00B5175A" w:rsidRPr="005B3B1B">
        <w:rPr>
          <w:szCs w:val="24"/>
          <w:lang w:val="en-US"/>
        </w:rPr>
        <w:t>. In contrast, the southern portion is marked by undulating relief associated with granitoid rocks, with a significant presence of pasturelands and other uses (Fig. B1</w:t>
      </w:r>
      <w:r w:rsidR="000A5D8E">
        <w:rPr>
          <w:szCs w:val="24"/>
          <w:lang w:val="en-US"/>
        </w:rPr>
        <w:t>f, g</w:t>
      </w:r>
      <w:r w:rsidR="00B5175A" w:rsidRPr="005B3B1B">
        <w:rPr>
          <w:szCs w:val="24"/>
          <w:lang w:val="en-US"/>
        </w:rPr>
        <w:t xml:space="preserve">). This compartmentalization </w:t>
      </w:r>
      <w:r w:rsidR="000430EC">
        <w:rPr>
          <w:szCs w:val="24"/>
          <w:lang w:val="en-US"/>
        </w:rPr>
        <w:t>highlights the close relationship between the geological substrate, morphology, and land use, which are fundamental aspects for understanding the spatial variations in</w:t>
      </w:r>
      <w:r w:rsidR="00B5175A" w:rsidRPr="005B3B1B">
        <w:rPr>
          <w:szCs w:val="24"/>
          <w:lang w:val="en-US"/>
        </w:rPr>
        <w:t xml:space="preserve"> </w:t>
      </w:r>
      <w:r w:rsidR="000430EC">
        <w:rPr>
          <w:szCs w:val="24"/>
          <w:lang w:val="en-US"/>
        </w:rPr>
        <w:t xml:space="preserve">surface </w:t>
      </w:r>
      <w:r w:rsidR="00B5175A">
        <w:rPr>
          <w:szCs w:val="24"/>
          <w:lang w:val="en-US"/>
        </w:rPr>
        <w:t xml:space="preserve">water </w:t>
      </w:r>
      <w:r w:rsidR="00B5175A" w:rsidRPr="005B3B1B">
        <w:rPr>
          <w:szCs w:val="24"/>
          <w:lang w:val="en-US"/>
        </w:rPr>
        <w:t>geochemi</w:t>
      </w:r>
      <w:r w:rsidR="00B5175A">
        <w:rPr>
          <w:szCs w:val="24"/>
          <w:lang w:val="en-US"/>
        </w:rPr>
        <w:t>stry</w:t>
      </w:r>
      <w:r w:rsidR="00B5175A" w:rsidRPr="005B3B1B">
        <w:rPr>
          <w:szCs w:val="24"/>
          <w:lang w:val="en-US"/>
        </w:rPr>
        <w:t xml:space="preserve"> and environmental processes in the </w:t>
      </w:r>
      <w:proofErr w:type="spellStart"/>
      <w:r w:rsidR="000430EC">
        <w:rPr>
          <w:szCs w:val="24"/>
          <w:lang w:val="en-US"/>
        </w:rPr>
        <w:t>Congonhas</w:t>
      </w:r>
      <w:proofErr w:type="spellEnd"/>
      <w:r w:rsidR="000430EC">
        <w:rPr>
          <w:szCs w:val="24"/>
          <w:lang w:val="en-US"/>
        </w:rPr>
        <w:t xml:space="preserve"> Mineral District </w:t>
      </w:r>
      <w:r w:rsidR="00B5175A" w:rsidRPr="005B3B1B">
        <w:rPr>
          <w:szCs w:val="24"/>
          <w:lang w:val="en-US"/>
        </w:rPr>
        <w:t>region.</w:t>
      </w:r>
    </w:p>
    <w:p w14:paraId="0CD67D4B" w14:textId="38E5F986" w:rsidR="00B5175A" w:rsidRPr="00C015BE" w:rsidRDefault="000A5D8E" w:rsidP="00B5175A">
      <w:pPr>
        <w:keepNext/>
        <w:spacing w:line="240" w:lineRule="auto"/>
        <w:jc w:val="center"/>
        <w:rPr>
          <w:lang w:val="en-US"/>
        </w:rPr>
      </w:pPr>
      <w:r>
        <w:rPr>
          <w:noProof/>
        </w:rPr>
        <w:drawing>
          <wp:inline distT="0" distB="0" distL="0" distR="0" wp14:anchorId="0E58C6C5" wp14:editId="3ADAE41E">
            <wp:extent cx="4140000" cy="6304034"/>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0000" cy="6304034"/>
                    </a:xfrm>
                    <a:prstGeom prst="rect">
                      <a:avLst/>
                    </a:prstGeom>
                    <a:noFill/>
                    <a:ln>
                      <a:noFill/>
                    </a:ln>
                  </pic:spPr>
                </pic:pic>
              </a:graphicData>
            </a:graphic>
          </wp:inline>
        </w:drawing>
      </w:r>
    </w:p>
    <w:p w14:paraId="1B9151AB" w14:textId="288F8867" w:rsidR="00B5175A" w:rsidRPr="00B5175A" w:rsidRDefault="00B5175A" w:rsidP="00B5175A">
      <w:pPr>
        <w:spacing w:line="240" w:lineRule="auto"/>
        <w:rPr>
          <w:rFonts w:eastAsiaTheme="minorHAnsi" w:cs="Times New Roman"/>
          <w:color w:val="auto"/>
          <w:sz w:val="20"/>
          <w:szCs w:val="20"/>
          <w:shd w:val="clear" w:color="auto" w:fill="FFFFFF"/>
          <w:lang w:val="en-US" w:eastAsia="en-US"/>
        </w:rPr>
      </w:pPr>
      <w:r w:rsidRPr="00B5175A">
        <w:rPr>
          <w:rFonts w:eastAsiaTheme="minorHAnsi" w:cs="Times New Roman"/>
          <w:color w:val="auto"/>
          <w:sz w:val="20"/>
          <w:szCs w:val="20"/>
          <w:shd w:val="clear" w:color="auto" w:fill="FFFFFF"/>
          <w:lang w:val="en-US" w:eastAsia="en-US"/>
        </w:rPr>
        <w:t>Figure B1 Spatial variation in the study area</w:t>
      </w:r>
      <w:r w:rsidR="000430EC">
        <w:rPr>
          <w:rFonts w:eastAsiaTheme="minorHAnsi" w:cs="Times New Roman"/>
          <w:color w:val="auto"/>
          <w:sz w:val="20"/>
          <w:szCs w:val="20"/>
          <w:shd w:val="clear" w:color="auto" w:fill="FFFFFF"/>
          <w:lang w:val="en-US" w:eastAsia="en-US"/>
        </w:rPr>
        <w:t>.</w:t>
      </w:r>
      <w:r w:rsidRPr="00B5175A">
        <w:rPr>
          <w:rFonts w:eastAsiaTheme="minorHAnsi" w:cs="Times New Roman"/>
          <w:color w:val="auto"/>
          <w:sz w:val="20"/>
          <w:szCs w:val="20"/>
          <w:shd w:val="clear" w:color="auto" w:fill="FFFFFF"/>
          <w:lang w:val="en-US" w:eastAsia="en-US"/>
        </w:rPr>
        <w:t xml:space="preserve"> </w:t>
      </w:r>
      <w:r w:rsidR="000430EC">
        <w:rPr>
          <w:rFonts w:eastAsiaTheme="minorHAnsi" w:cs="Times New Roman"/>
          <w:color w:val="auto"/>
          <w:sz w:val="20"/>
          <w:szCs w:val="20"/>
          <w:shd w:val="clear" w:color="auto" w:fill="FFFFFF"/>
          <w:lang w:val="en-US" w:eastAsia="en-US"/>
        </w:rPr>
        <w:t>R</w:t>
      </w:r>
      <w:r w:rsidRPr="00B5175A">
        <w:rPr>
          <w:rFonts w:eastAsiaTheme="minorHAnsi" w:cs="Times New Roman"/>
          <w:color w:val="auto"/>
          <w:sz w:val="20"/>
          <w:szCs w:val="20"/>
          <w:shd w:val="clear" w:color="auto" w:fill="FFFFFF"/>
          <w:lang w:val="en-US" w:eastAsia="en-US"/>
        </w:rPr>
        <w:t>elatively better-preserved mountainous terrain</w:t>
      </w:r>
      <w:r w:rsidR="000430EC">
        <w:rPr>
          <w:rFonts w:eastAsiaTheme="minorHAnsi" w:cs="Times New Roman"/>
          <w:color w:val="auto"/>
          <w:sz w:val="20"/>
          <w:szCs w:val="20"/>
          <w:shd w:val="clear" w:color="auto" w:fill="FFFFFF"/>
          <w:lang w:val="en-US" w:eastAsia="en-US"/>
        </w:rPr>
        <w:t xml:space="preserve"> (a-b) and mining area (c)</w:t>
      </w:r>
      <w:r w:rsidRPr="00B5175A">
        <w:rPr>
          <w:rFonts w:eastAsiaTheme="minorHAnsi" w:cs="Times New Roman"/>
          <w:color w:val="auto"/>
          <w:sz w:val="20"/>
          <w:szCs w:val="20"/>
          <w:shd w:val="clear" w:color="auto" w:fill="FFFFFF"/>
          <w:lang w:val="en-US" w:eastAsia="en-US"/>
        </w:rPr>
        <w:t xml:space="preserve"> developed over </w:t>
      </w:r>
      <w:proofErr w:type="spellStart"/>
      <w:r w:rsidRPr="00B5175A">
        <w:rPr>
          <w:rFonts w:eastAsiaTheme="minorHAnsi" w:cs="Times New Roman"/>
          <w:color w:val="auto"/>
          <w:sz w:val="20"/>
          <w:szCs w:val="20"/>
          <w:shd w:val="clear" w:color="auto" w:fill="FFFFFF"/>
          <w:lang w:val="en-US" w:eastAsia="en-US"/>
        </w:rPr>
        <w:t>metavolcano</w:t>
      </w:r>
      <w:proofErr w:type="spellEnd"/>
      <w:r w:rsidRPr="00B5175A">
        <w:rPr>
          <w:rFonts w:eastAsiaTheme="minorHAnsi" w:cs="Times New Roman"/>
          <w:color w:val="auto"/>
          <w:sz w:val="20"/>
          <w:szCs w:val="20"/>
          <w:shd w:val="clear" w:color="auto" w:fill="FFFFFF"/>
          <w:lang w:val="en-US" w:eastAsia="en-US"/>
        </w:rPr>
        <w:t xml:space="preserve">-sedimentary rocks in the northwestern part of the study area, with occurrences of </w:t>
      </w:r>
      <w:proofErr w:type="spellStart"/>
      <w:r w:rsidRPr="00B5175A">
        <w:rPr>
          <w:rFonts w:eastAsiaTheme="minorHAnsi" w:cs="Times New Roman"/>
          <w:color w:val="auto"/>
          <w:sz w:val="20"/>
          <w:szCs w:val="20"/>
          <w:shd w:val="clear" w:color="auto" w:fill="FFFFFF"/>
          <w:lang w:val="en-US" w:eastAsia="en-US"/>
        </w:rPr>
        <w:t>manganiferous</w:t>
      </w:r>
      <w:proofErr w:type="spellEnd"/>
      <w:r w:rsidRPr="00B5175A">
        <w:rPr>
          <w:rFonts w:eastAsiaTheme="minorHAnsi" w:cs="Times New Roman"/>
          <w:color w:val="auto"/>
          <w:sz w:val="20"/>
          <w:szCs w:val="20"/>
          <w:shd w:val="clear" w:color="auto" w:fill="FFFFFF"/>
          <w:lang w:val="en-US" w:eastAsia="en-US"/>
        </w:rPr>
        <w:t xml:space="preserve"> rocks (d) and banded iron formations (e). Undulating terrain developed over granitoids (f) with presence of multiple land uses, particularly pastureland, in the southern portion of the study area (g).</w:t>
      </w:r>
    </w:p>
    <w:p w14:paraId="511330DD" w14:textId="564DA058" w:rsidR="00B5175A" w:rsidRDefault="00643EF4" w:rsidP="00231B62">
      <w:pPr>
        <w:pStyle w:val="Ttulo1"/>
        <w:numPr>
          <w:ilvl w:val="0"/>
          <w:numId w:val="0"/>
        </w:numPr>
        <w:ind w:left="432" w:hanging="432"/>
        <w:rPr>
          <w:lang w:val="en-US"/>
        </w:rPr>
      </w:pPr>
      <w:bookmarkStart w:id="3" w:name="_Toc213663173"/>
      <w:r w:rsidRPr="00C94826">
        <w:rPr>
          <w:lang w:val="en-US"/>
        </w:rPr>
        <w:lastRenderedPageBreak/>
        <w:t xml:space="preserve">Appendix </w:t>
      </w:r>
      <w:r w:rsidR="00231B62">
        <w:rPr>
          <w:lang w:val="en-US"/>
        </w:rPr>
        <w:t>C</w:t>
      </w:r>
      <w:r w:rsidRPr="00C94826">
        <w:rPr>
          <w:lang w:val="en-US"/>
        </w:rPr>
        <w:t xml:space="preserve"> </w:t>
      </w:r>
      <w:r>
        <w:rPr>
          <w:lang w:val="en-US"/>
        </w:rPr>
        <w:t>–</w:t>
      </w:r>
      <w:r w:rsidRPr="00C94826">
        <w:rPr>
          <w:lang w:val="en-US"/>
        </w:rPr>
        <w:t xml:space="preserve"> </w:t>
      </w:r>
      <w:r w:rsidR="00B5175A" w:rsidRPr="00B5175A">
        <w:rPr>
          <w:lang w:val="en-US"/>
        </w:rPr>
        <w:t>Spatial distribution maps of water quality indicators</w:t>
      </w:r>
      <w:bookmarkEnd w:id="3"/>
    </w:p>
    <w:p w14:paraId="02612253" w14:textId="73A9AC59" w:rsidR="00B5175A" w:rsidRDefault="00B5175A" w:rsidP="00231B62">
      <w:pPr>
        <w:spacing w:line="240" w:lineRule="auto"/>
        <w:rPr>
          <w:szCs w:val="24"/>
          <w:lang w:val="en-US"/>
        </w:rPr>
      </w:pPr>
      <w:r w:rsidRPr="00336BC2">
        <w:rPr>
          <w:szCs w:val="24"/>
          <w:lang w:val="en-US"/>
        </w:rPr>
        <w:t>Spatial distribution maps</w:t>
      </w:r>
      <w:r w:rsidR="00640E33">
        <w:rPr>
          <w:szCs w:val="24"/>
          <w:lang w:val="en-US"/>
        </w:rPr>
        <w:t xml:space="preserve"> of dissolved oxygen, pH, ammonia nitrogen, organic nitrogen, thermotolerant coliforms</w:t>
      </w:r>
      <w:r w:rsidRPr="00336BC2">
        <w:rPr>
          <w:szCs w:val="24"/>
          <w:lang w:val="en-US"/>
        </w:rPr>
        <w:t xml:space="preserve">, </w:t>
      </w:r>
      <w:r w:rsidR="00640E33">
        <w:rPr>
          <w:szCs w:val="24"/>
          <w:lang w:val="en-US"/>
        </w:rPr>
        <w:t xml:space="preserve">turbidity, total dissolved solids, settleable solids, total suspended solids, total solids, </w:t>
      </w:r>
      <w:r w:rsidRPr="00336BC2">
        <w:rPr>
          <w:szCs w:val="24"/>
          <w:lang w:val="en-US"/>
        </w:rPr>
        <w:t xml:space="preserve">based on the median values from the historical series covering two hydrological cycles of selected water quality indicators during the rainy and dry seasons in the study area. The locations of the main </w:t>
      </w:r>
      <w:r w:rsidR="00231B62">
        <w:rPr>
          <w:szCs w:val="24"/>
          <w:lang w:val="en-US"/>
        </w:rPr>
        <w:t>Fe and Mn</w:t>
      </w:r>
      <w:r w:rsidRPr="00336BC2">
        <w:rPr>
          <w:szCs w:val="24"/>
          <w:lang w:val="en-US"/>
        </w:rPr>
        <w:t xml:space="preserve"> mines in the region are indicated on the maps, along with the abbreviations: C = city of </w:t>
      </w:r>
      <w:proofErr w:type="spellStart"/>
      <w:r w:rsidRPr="00336BC2">
        <w:rPr>
          <w:szCs w:val="24"/>
          <w:lang w:val="en-US"/>
        </w:rPr>
        <w:t>Congonhas</w:t>
      </w:r>
      <w:proofErr w:type="spellEnd"/>
      <w:r w:rsidRPr="00336BC2">
        <w:rPr>
          <w:szCs w:val="24"/>
          <w:lang w:val="en-US"/>
        </w:rPr>
        <w:t xml:space="preserve">-MG, I = industrial area, and D = </w:t>
      </w:r>
      <w:r w:rsidR="00231B62">
        <w:rPr>
          <w:szCs w:val="24"/>
          <w:lang w:val="en-US"/>
        </w:rPr>
        <w:t>Fe</w:t>
      </w:r>
      <w:r w:rsidRPr="00336BC2">
        <w:rPr>
          <w:szCs w:val="24"/>
          <w:lang w:val="en-US"/>
        </w:rPr>
        <w:t xml:space="preserve"> mining tailings dam. The boxplots represent all measurements from the sampling sites grouped according to their respective geospatial class. The red dashed line indicates the Class 2 freshwater regulatory limits established by the Brazilian National Environment Council (CONAMA, 2005).</w:t>
      </w:r>
    </w:p>
    <w:p w14:paraId="72D3FB38" w14:textId="46B79FC7" w:rsidR="00B5175A" w:rsidRDefault="00B5175A" w:rsidP="00B5175A">
      <w:pPr>
        <w:rPr>
          <w:szCs w:val="24"/>
          <w:lang w:val="en-US"/>
        </w:rPr>
      </w:pPr>
    </w:p>
    <w:p w14:paraId="64146B00" w14:textId="76840B16" w:rsidR="003D50B4" w:rsidRDefault="00B43C30" w:rsidP="00640E33">
      <w:pPr>
        <w:jc w:val="center"/>
        <w:rPr>
          <w:b/>
          <w:szCs w:val="24"/>
          <w:lang w:val="en-US"/>
        </w:rPr>
      </w:pPr>
      <w:r>
        <w:rPr>
          <w:noProof/>
        </w:rPr>
        <w:drawing>
          <wp:inline distT="0" distB="0" distL="0" distR="0" wp14:anchorId="0C91CBDF" wp14:editId="4749350A">
            <wp:extent cx="3024000" cy="4646812"/>
            <wp:effectExtent l="0" t="0" r="508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4000" cy="4646812"/>
                    </a:xfrm>
                    <a:prstGeom prst="rect">
                      <a:avLst/>
                    </a:prstGeom>
                    <a:noFill/>
                    <a:ln>
                      <a:noFill/>
                    </a:ln>
                  </pic:spPr>
                </pic:pic>
              </a:graphicData>
            </a:graphic>
          </wp:inline>
        </w:drawing>
      </w:r>
      <w:r w:rsidR="00640E33">
        <w:rPr>
          <w:noProof/>
        </w:rPr>
        <w:drawing>
          <wp:inline distT="0" distB="0" distL="0" distR="0" wp14:anchorId="42AA4F2A" wp14:editId="279A2E6F">
            <wp:extent cx="3024000" cy="4616243"/>
            <wp:effectExtent l="0" t="0" r="508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4000" cy="4616243"/>
                    </a:xfrm>
                    <a:prstGeom prst="rect">
                      <a:avLst/>
                    </a:prstGeom>
                    <a:noFill/>
                    <a:ln>
                      <a:noFill/>
                    </a:ln>
                  </pic:spPr>
                </pic:pic>
              </a:graphicData>
            </a:graphic>
          </wp:inline>
        </w:drawing>
      </w:r>
    </w:p>
    <w:sectPr w:rsidR="003D50B4" w:rsidSect="00231B62">
      <w:pgSz w:w="11906" w:h="16838" w:code="9"/>
      <w:pgMar w:top="1134" w:right="1134" w:bottom="1134"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1BE32" w14:textId="77777777" w:rsidR="0027474C" w:rsidRDefault="0027474C">
      <w:pPr>
        <w:spacing w:line="240" w:lineRule="auto"/>
      </w:pPr>
      <w:r>
        <w:separator/>
      </w:r>
    </w:p>
  </w:endnote>
  <w:endnote w:type="continuationSeparator" w:id="0">
    <w:p w14:paraId="273AB245" w14:textId="77777777" w:rsidR="0027474C" w:rsidRDefault="002747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4A55D" w14:textId="77777777" w:rsidR="0027474C" w:rsidRDefault="0027474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398607"/>
      <w:docPartObj>
        <w:docPartGallery w:val="Page Numbers (Bottom of Page)"/>
        <w:docPartUnique/>
      </w:docPartObj>
    </w:sdtPr>
    <w:sdtEndPr/>
    <w:sdtContent>
      <w:p w14:paraId="76E78786" w14:textId="77777777" w:rsidR="0027474C" w:rsidRDefault="0027474C" w:rsidP="00C32C42">
        <w:pPr>
          <w:pStyle w:val="Rodap"/>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9E61C" w14:textId="77777777" w:rsidR="0027474C" w:rsidRDefault="0027474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25013" w14:textId="77777777" w:rsidR="0027474C" w:rsidRDefault="0027474C">
      <w:pPr>
        <w:spacing w:line="240" w:lineRule="auto"/>
      </w:pPr>
      <w:r>
        <w:separator/>
      </w:r>
    </w:p>
  </w:footnote>
  <w:footnote w:type="continuationSeparator" w:id="0">
    <w:p w14:paraId="0EE1D761" w14:textId="77777777" w:rsidR="0027474C" w:rsidRDefault="002747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23FF2" w14:textId="77777777" w:rsidR="0027474C" w:rsidRDefault="0027474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C14DD" w14:textId="77777777" w:rsidR="0027474C" w:rsidRDefault="0027474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477BA" w14:textId="77777777" w:rsidR="0027474C" w:rsidRDefault="0027474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744C7"/>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EF4"/>
    <w:rsid w:val="000004A5"/>
    <w:rsid w:val="00035A76"/>
    <w:rsid w:val="000430EC"/>
    <w:rsid w:val="000A5D8E"/>
    <w:rsid w:val="00231B62"/>
    <w:rsid w:val="0027474C"/>
    <w:rsid w:val="00281B38"/>
    <w:rsid w:val="002F24F9"/>
    <w:rsid w:val="003616A6"/>
    <w:rsid w:val="003D50B4"/>
    <w:rsid w:val="00490D8A"/>
    <w:rsid w:val="004B4E13"/>
    <w:rsid w:val="004F18A7"/>
    <w:rsid w:val="005149A5"/>
    <w:rsid w:val="005639AB"/>
    <w:rsid w:val="005A31FB"/>
    <w:rsid w:val="005B445B"/>
    <w:rsid w:val="00630880"/>
    <w:rsid w:val="00640E33"/>
    <w:rsid w:val="00643EF4"/>
    <w:rsid w:val="00675A81"/>
    <w:rsid w:val="006D0EAF"/>
    <w:rsid w:val="007A6C70"/>
    <w:rsid w:val="007B30C3"/>
    <w:rsid w:val="00813829"/>
    <w:rsid w:val="0084750E"/>
    <w:rsid w:val="008D1102"/>
    <w:rsid w:val="00967133"/>
    <w:rsid w:val="00AA76B4"/>
    <w:rsid w:val="00B33EE0"/>
    <w:rsid w:val="00B43C30"/>
    <w:rsid w:val="00B5175A"/>
    <w:rsid w:val="00B51AD4"/>
    <w:rsid w:val="00BF68A2"/>
    <w:rsid w:val="00C32C42"/>
    <w:rsid w:val="00DA1513"/>
    <w:rsid w:val="00DB21A8"/>
    <w:rsid w:val="00DB2D19"/>
    <w:rsid w:val="00E21AD1"/>
    <w:rsid w:val="00E528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E36345"/>
  <w15:chartTrackingRefBased/>
  <w15:docId w15:val="{6BAD18C0-0EEF-4E9E-ACFD-90A6964C0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7133"/>
    <w:pPr>
      <w:spacing w:after="0" w:line="360" w:lineRule="auto"/>
      <w:jc w:val="both"/>
    </w:pPr>
    <w:rPr>
      <w:rFonts w:ascii="Times New Roman" w:eastAsia="Calibri" w:hAnsi="Times New Roman" w:cs="Calibri"/>
      <w:color w:val="000000"/>
      <w:sz w:val="24"/>
      <w:lang w:eastAsia="pt-BR"/>
    </w:rPr>
  </w:style>
  <w:style w:type="paragraph" w:styleId="Ttulo1">
    <w:name w:val="heading 1"/>
    <w:next w:val="Normal"/>
    <w:link w:val="Ttulo1Char"/>
    <w:uiPriority w:val="9"/>
    <w:unhideWhenUsed/>
    <w:qFormat/>
    <w:rsid w:val="00967133"/>
    <w:pPr>
      <w:keepNext/>
      <w:keepLines/>
      <w:numPr>
        <w:numId w:val="1"/>
      </w:numPr>
      <w:spacing w:after="0" w:line="360" w:lineRule="auto"/>
      <w:ind w:left="431" w:hanging="431"/>
      <w:outlineLvl w:val="0"/>
    </w:pPr>
    <w:rPr>
      <w:rFonts w:ascii="Times New Roman" w:eastAsia="Calibri" w:hAnsi="Times New Roman" w:cs="Calibri"/>
      <w:b/>
      <w:color w:val="000000"/>
      <w:sz w:val="24"/>
      <w:lang w:eastAsia="pt-BR"/>
    </w:rPr>
  </w:style>
  <w:style w:type="paragraph" w:styleId="Ttulo2">
    <w:name w:val="heading 2"/>
    <w:basedOn w:val="Normal"/>
    <w:next w:val="Normal"/>
    <w:link w:val="Ttulo2Char"/>
    <w:uiPriority w:val="9"/>
    <w:unhideWhenUsed/>
    <w:qFormat/>
    <w:rsid w:val="00BF68A2"/>
    <w:pPr>
      <w:keepNext/>
      <w:keepLines/>
      <w:numPr>
        <w:ilvl w:val="1"/>
        <w:numId w:val="1"/>
      </w:numPr>
      <w:ind w:left="0" w:firstLine="0"/>
      <w:outlineLvl w:val="1"/>
    </w:pPr>
    <w:rPr>
      <w:rFonts w:eastAsiaTheme="majorEastAsia" w:cstheme="majorBidi"/>
      <w:color w:val="000000" w:themeColor="text1"/>
      <w:szCs w:val="26"/>
    </w:rPr>
  </w:style>
  <w:style w:type="paragraph" w:styleId="Ttulo3">
    <w:name w:val="heading 3"/>
    <w:basedOn w:val="Normal"/>
    <w:next w:val="Normal"/>
    <w:link w:val="Ttulo3Char"/>
    <w:uiPriority w:val="9"/>
    <w:unhideWhenUsed/>
    <w:qFormat/>
    <w:rsid w:val="00643EF4"/>
    <w:pPr>
      <w:keepNext/>
      <w:keepLines/>
      <w:numPr>
        <w:ilvl w:val="2"/>
        <w:numId w:val="1"/>
      </w:numPr>
      <w:spacing w:before="120"/>
      <w:ind w:left="0" w:firstLine="0"/>
      <w:outlineLvl w:val="2"/>
    </w:pPr>
    <w:rPr>
      <w:rFonts w:eastAsiaTheme="majorEastAsia" w:cstheme="majorBidi"/>
      <w:i/>
      <w:color w:val="000000" w:themeColor="text1"/>
      <w:szCs w:val="24"/>
    </w:rPr>
  </w:style>
  <w:style w:type="paragraph" w:styleId="Ttulo4">
    <w:name w:val="heading 4"/>
    <w:basedOn w:val="Normal"/>
    <w:next w:val="Normal"/>
    <w:link w:val="Ttulo4Char"/>
    <w:uiPriority w:val="9"/>
    <w:semiHidden/>
    <w:unhideWhenUsed/>
    <w:qFormat/>
    <w:rsid w:val="00643EF4"/>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643EF4"/>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643EF4"/>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643EF4"/>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643EF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43EF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67133"/>
    <w:rPr>
      <w:rFonts w:ascii="Times New Roman" w:eastAsia="Calibri" w:hAnsi="Times New Roman" w:cs="Calibri"/>
      <w:b/>
      <w:color w:val="000000"/>
      <w:sz w:val="24"/>
      <w:lang w:eastAsia="pt-BR"/>
    </w:rPr>
  </w:style>
  <w:style w:type="character" w:customStyle="1" w:styleId="Ttulo2Char">
    <w:name w:val="Título 2 Char"/>
    <w:basedOn w:val="Fontepargpadro"/>
    <w:link w:val="Ttulo2"/>
    <w:uiPriority w:val="9"/>
    <w:rsid w:val="00BF68A2"/>
    <w:rPr>
      <w:rFonts w:ascii="Times New Roman" w:eastAsiaTheme="majorEastAsia" w:hAnsi="Times New Roman" w:cstheme="majorBidi"/>
      <w:color w:val="000000" w:themeColor="text1"/>
      <w:sz w:val="24"/>
      <w:szCs w:val="26"/>
      <w:lang w:eastAsia="pt-BR"/>
    </w:rPr>
  </w:style>
  <w:style w:type="character" w:customStyle="1" w:styleId="Ttulo3Char">
    <w:name w:val="Título 3 Char"/>
    <w:basedOn w:val="Fontepargpadro"/>
    <w:link w:val="Ttulo3"/>
    <w:uiPriority w:val="9"/>
    <w:rsid w:val="00643EF4"/>
    <w:rPr>
      <w:rFonts w:ascii="Times New Roman" w:eastAsiaTheme="majorEastAsia" w:hAnsi="Times New Roman" w:cstheme="majorBidi"/>
      <w:i/>
      <w:color w:val="000000" w:themeColor="text1"/>
      <w:sz w:val="24"/>
      <w:szCs w:val="24"/>
      <w:lang w:eastAsia="pt-BR"/>
    </w:rPr>
  </w:style>
  <w:style w:type="character" w:customStyle="1" w:styleId="Ttulo4Char">
    <w:name w:val="Título 4 Char"/>
    <w:basedOn w:val="Fontepargpadro"/>
    <w:link w:val="Ttulo4"/>
    <w:uiPriority w:val="9"/>
    <w:semiHidden/>
    <w:rsid w:val="00643EF4"/>
    <w:rPr>
      <w:rFonts w:asciiTheme="majorHAnsi" w:eastAsiaTheme="majorEastAsia" w:hAnsiTheme="majorHAnsi" w:cstheme="majorBidi"/>
      <w:i/>
      <w:iCs/>
      <w:color w:val="2F5496" w:themeColor="accent1" w:themeShade="BF"/>
      <w:sz w:val="24"/>
      <w:lang w:eastAsia="pt-BR"/>
    </w:rPr>
  </w:style>
  <w:style w:type="character" w:customStyle="1" w:styleId="Ttulo5Char">
    <w:name w:val="Título 5 Char"/>
    <w:basedOn w:val="Fontepargpadro"/>
    <w:link w:val="Ttulo5"/>
    <w:uiPriority w:val="9"/>
    <w:semiHidden/>
    <w:rsid w:val="00643EF4"/>
    <w:rPr>
      <w:rFonts w:asciiTheme="majorHAnsi" w:eastAsiaTheme="majorEastAsia" w:hAnsiTheme="majorHAnsi" w:cstheme="majorBidi"/>
      <w:color w:val="2F5496" w:themeColor="accent1" w:themeShade="BF"/>
      <w:sz w:val="24"/>
      <w:lang w:eastAsia="pt-BR"/>
    </w:rPr>
  </w:style>
  <w:style w:type="character" w:customStyle="1" w:styleId="Ttulo6Char">
    <w:name w:val="Título 6 Char"/>
    <w:basedOn w:val="Fontepargpadro"/>
    <w:link w:val="Ttulo6"/>
    <w:uiPriority w:val="9"/>
    <w:semiHidden/>
    <w:rsid w:val="00643EF4"/>
    <w:rPr>
      <w:rFonts w:asciiTheme="majorHAnsi" w:eastAsiaTheme="majorEastAsia" w:hAnsiTheme="majorHAnsi" w:cstheme="majorBidi"/>
      <w:color w:val="1F3763" w:themeColor="accent1" w:themeShade="7F"/>
      <w:sz w:val="24"/>
      <w:lang w:eastAsia="pt-BR"/>
    </w:rPr>
  </w:style>
  <w:style w:type="character" w:customStyle="1" w:styleId="Ttulo7Char">
    <w:name w:val="Título 7 Char"/>
    <w:basedOn w:val="Fontepargpadro"/>
    <w:link w:val="Ttulo7"/>
    <w:uiPriority w:val="9"/>
    <w:semiHidden/>
    <w:rsid w:val="00643EF4"/>
    <w:rPr>
      <w:rFonts w:asciiTheme="majorHAnsi" w:eastAsiaTheme="majorEastAsia" w:hAnsiTheme="majorHAnsi" w:cstheme="majorBidi"/>
      <w:i/>
      <w:iCs/>
      <w:color w:val="1F3763" w:themeColor="accent1" w:themeShade="7F"/>
      <w:sz w:val="24"/>
      <w:lang w:eastAsia="pt-BR"/>
    </w:rPr>
  </w:style>
  <w:style w:type="character" w:customStyle="1" w:styleId="Ttulo8Char">
    <w:name w:val="Título 8 Char"/>
    <w:basedOn w:val="Fontepargpadro"/>
    <w:link w:val="Ttulo8"/>
    <w:uiPriority w:val="9"/>
    <w:semiHidden/>
    <w:rsid w:val="00643EF4"/>
    <w:rPr>
      <w:rFonts w:asciiTheme="majorHAnsi" w:eastAsiaTheme="majorEastAsia" w:hAnsiTheme="majorHAnsi" w:cstheme="majorBidi"/>
      <w:color w:val="272727" w:themeColor="text1" w:themeTint="D8"/>
      <w:sz w:val="21"/>
      <w:szCs w:val="21"/>
      <w:lang w:eastAsia="pt-BR"/>
    </w:rPr>
  </w:style>
  <w:style w:type="character" w:customStyle="1" w:styleId="Ttulo9Char">
    <w:name w:val="Título 9 Char"/>
    <w:basedOn w:val="Fontepargpadro"/>
    <w:link w:val="Ttulo9"/>
    <w:uiPriority w:val="9"/>
    <w:semiHidden/>
    <w:rsid w:val="00643EF4"/>
    <w:rPr>
      <w:rFonts w:asciiTheme="majorHAnsi" w:eastAsiaTheme="majorEastAsia" w:hAnsiTheme="majorHAnsi" w:cstheme="majorBidi"/>
      <w:i/>
      <w:iCs/>
      <w:color w:val="272727" w:themeColor="text1" w:themeTint="D8"/>
      <w:sz w:val="21"/>
      <w:szCs w:val="21"/>
      <w:lang w:eastAsia="pt-BR"/>
    </w:rPr>
  </w:style>
  <w:style w:type="paragraph" w:styleId="Legenda">
    <w:name w:val="caption"/>
    <w:basedOn w:val="Normal"/>
    <w:next w:val="Normal"/>
    <w:uiPriority w:val="35"/>
    <w:unhideWhenUsed/>
    <w:qFormat/>
    <w:rsid w:val="00643EF4"/>
    <w:pPr>
      <w:spacing w:before="120" w:line="240" w:lineRule="auto"/>
    </w:pPr>
    <w:rPr>
      <w:iCs/>
      <w:color w:val="000000" w:themeColor="text1"/>
      <w:sz w:val="20"/>
      <w:szCs w:val="18"/>
    </w:rPr>
  </w:style>
  <w:style w:type="paragraph" w:styleId="Cabealho">
    <w:name w:val="header"/>
    <w:basedOn w:val="Normal"/>
    <w:link w:val="CabealhoChar"/>
    <w:uiPriority w:val="99"/>
    <w:unhideWhenUsed/>
    <w:rsid w:val="00643EF4"/>
    <w:pPr>
      <w:tabs>
        <w:tab w:val="center" w:pos="4252"/>
        <w:tab w:val="right" w:pos="8504"/>
      </w:tabs>
      <w:spacing w:line="240" w:lineRule="auto"/>
    </w:pPr>
  </w:style>
  <w:style w:type="character" w:customStyle="1" w:styleId="CabealhoChar">
    <w:name w:val="Cabeçalho Char"/>
    <w:basedOn w:val="Fontepargpadro"/>
    <w:link w:val="Cabealho"/>
    <w:uiPriority w:val="99"/>
    <w:rsid w:val="00643EF4"/>
    <w:rPr>
      <w:rFonts w:ascii="Times New Roman" w:eastAsia="Calibri" w:hAnsi="Times New Roman" w:cs="Calibri"/>
      <w:color w:val="000000"/>
      <w:sz w:val="24"/>
      <w:lang w:eastAsia="pt-BR"/>
    </w:rPr>
  </w:style>
  <w:style w:type="paragraph" w:styleId="Rodap">
    <w:name w:val="footer"/>
    <w:basedOn w:val="Normal"/>
    <w:link w:val="RodapChar"/>
    <w:uiPriority w:val="99"/>
    <w:unhideWhenUsed/>
    <w:rsid w:val="00643EF4"/>
    <w:pPr>
      <w:tabs>
        <w:tab w:val="center" w:pos="4252"/>
        <w:tab w:val="right" w:pos="8504"/>
      </w:tabs>
      <w:spacing w:line="240" w:lineRule="auto"/>
    </w:pPr>
  </w:style>
  <w:style w:type="character" w:customStyle="1" w:styleId="RodapChar">
    <w:name w:val="Rodapé Char"/>
    <w:basedOn w:val="Fontepargpadro"/>
    <w:link w:val="Rodap"/>
    <w:uiPriority w:val="99"/>
    <w:rsid w:val="00643EF4"/>
    <w:rPr>
      <w:rFonts w:ascii="Times New Roman" w:eastAsia="Calibri" w:hAnsi="Times New Roman" w:cs="Calibri"/>
      <w:color w:val="000000"/>
      <w:sz w:val="24"/>
      <w:lang w:eastAsia="pt-BR"/>
    </w:rPr>
  </w:style>
  <w:style w:type="character" w:styleId="Nmerodelinha">
    <w:name w:val="line number"/>
    <w:basedOn w:val="Fontepargpadro"/>
    <w:uiPriority w:val="99"/>
    <w:semiHidden/>
    <w:unhideWhenUsed/>
    <w:rsid w:val="00643EF4"/>
  </w:style>
  <w:style w:type="character" w:styleId="Refdecomentrio">
    <w:name w:val="annotation reference"/>
    <w:basedOn w:val="Fontepargpadro"/>
    <w:uiPriority w:val="99"/>
    <w:semiHidden/>
    <w:unhideWhenUsed/>
    <w:rsid w:val="00B5175A"/>
    <w:rPr>
      <w:sz w:val="16"/>
      <w:szCs w:val="16"/>
    </w:rPr>
  </w:style>
  <w:style w:type="paragraph" w:styleId="Textodecomentrio">
    <w:name w:val="annotation text"/>
    <w:basedOn w:val="Normal"/>
    <w:link w:val="TextodecomentrioChar"/>
    <w:uiPriority w:val="99"/>
    <w:unhideWhenUsed/>
    <w:rsid w:val="00B5175A"/>
    <w:pPr>
      <w:spacing w:line="240" w:lineRule="auto"/>
    </w:pPr>
    <w:rPr>
      <w:rFonts w:eastAsiaTheme="minorHAnsi" w:cs="Times New Roman"/>
      <w:color w:val="auto"/>
      <w:sz w:val="20"/>
      <w:szCs w:val="20"/>
      <w:shd w:val="clear" w:color="auto" w:fill="FFFFFF"/>
      <w:lang w:eastAsia="en-US"/>
    </w:rPr>
  </w:style>
  <w:style w:type="character" w:customStyle="1" w:styleId="TextodecomentrioChar">
    <w:name w:val="Texto de comentário Char"/>
    <w:basedOn w:val="Fontepargpadro"/>
    <w:link w:val="Textodecomentrio"/>
    <w:uiPriority w:val="99"/>
    <w:rsid w:val="00B5175A"/>
    <w:rPr>
      <w:rFonts w:ascii="Times New Roman" w:hAnsi="Times New Roman" w:cs="Times New Roman"/>
      <w:sz w:val="20"/>
      <w:szCs w:val="20"/>
    </w:rPr>
  </w:style>
  <w:style w:type="paragraph" w:styleId="Textodebalo">
    <w:name w:val="Balloon Text"/>
    <w:basedOn w:val="Normal"/>
    <w:link w:val="TextodebaloChar"/>
    <w:uiPriority w:val="99"/>
    <w:semiHidden/>
    <w:unhideWhenUsed/>
    <w:rsid w:val="00B5175A"/>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5175A"/>
    <w:rPr>
      <w:rFonts w:ascii="Segoe UI" w:eastAsia="Calibri" w:hAnsi="Segoe UI" w:cs="Segoe UI"/>
      <w:color w:val="000000"/>
      <w:sz w:val="18"/>
      <w:szCs w:val="18"/>
      <w:lang w:eastAsia="pt-BR"/>
    </w:rPr>
  </w:style>
  <w:style w:type="paragraph" w:styleId="CabealhodoSumrio">
    <w:name w:val="TOC Heading"/>
    <w:basedOn w:val="Ttulo1"/>
    <w:next w:val="Normal"/>
    <w:uiPriority w:val="39"/>
    <w:unhideWhenUsed/>
    <w:qFormat/>
    <w:rsid w:val="00640E33"/>
    <w:pPr>
      <w:numPr>
        <w:numId w:val="0"/>
      </w:numPr>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Sumrio1">
    <w:name w:val="toc 1"/>
    <w:basedOn w:val="Normal"/>
    <w:next w:val="Normal"/>
    <w:autoRedefine/>
    <w:uiPriority w:val="39"/>
    <w:unhideWhenUsed/>
    <w:rsid w:val="00640E33"/>
    <w:pPr>
      <w:spacing w:after="100"/>
    </w:pPr>
  </w:style>
  <w:style w:type="paragraph" w:styleId="Sumrio2">
    <w:name w:val="toc 2"/>
    <w:basedOn w:val="Normal"/>
    <w:next w:val="Normal"/>
    <w:autoRedefine/>
    <w:uiPriority w:val="39"/>
    <w:unhideWhenUsed/>
    <w:rsid w:val="00640E33"/>
    <w:pPr>
      <w:spacing w:after="100"/>
      <w:ind w:left="240"/>
    </w:pPr>
  </w:style>
  <w:style w:type="character" w:styleId="Hyperlink">
    <w:name w:val="Hyperlink"/>
    <w:basedOn w:val="Fontepargpadro"/>
    <w:uiPriority w:val="99"/>
    <w:unhideWhenUsed/>
    <w:rsid w:val="00640E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885516">
      <w:bodyDiv w:val="1"/>
      <w:marLeft w:val="0"/>
      <w:marRight w:val="0"/>
      <w:marTop w:val="0"/>
      <w:marBottom w:val="0"/>
      <w:divBdr>
        <w:top w:val="none" w:sz="0" w:space="0" w:color="auto"/>
        <w:left w:val="none" w:sz="0" w:space="0" w:color="auto"/>
        <w:bottom w:val="none" w:sz="0" w:space="0" w:color="auto"/>
        <w:right w:val="none" w:sz="0" w:space="0" w:color="auto"/>
      </w:divBdr>
    </w:div>
    <w:div w:id="471676886">
      <w:bodyDiv w:val="1"/>
      <w:marLeft w:val="0"/>
      <w:marRight w:val="0"/>
      <w:marTop w:val="0"/>
      <w:marBottom w:val="0"/>
      <w:divBdr>
        <w:top w:val="none" w:sz="0" w:space="0" w:color="auto"/>
        <w:left w:val="none" w:sz="0" w:space="0" w:color="auto"/>
        <w:bottom w:val="none" w:sz="0" w:space="0" w:color="auto"/>
        <w:right w:val="none" w:sz="0" w:space="0" w:color="auto"/>
      </w:divBdr>
    </w:div>
    <w:div w:id="693458554">
      <w:bodyDiv w:val="1"/>
      <w:marLeft w:val="0"/>
      <w:marRight w:val="0"/>
      <w:marTop w:val="0"/>
      <w:marBottom w:val="0"/>
      <w:divBdr>
        <w:top w:val="none" w:sz="0" w:space="0" w:color="auto"/>
        <w:left w:val="none" w:sz="0" w:space="0" w:color="auto"/>
        <w:bottom w:val="none" w:sz="0" w:space="0" w:color="auto"/>
        <w:right w:val="none" w:sz="0" w:space="0" w:color="auto"/>
      </w:divBdr>
    </w:div>
    <w:div w:id="772558659">
      <w:bodyDiv w:val="1"/>
      <w:marLeft w:val="0"/>
      <w:marRight w:val="0"/>
      <w:marTop w:val="0"/>
      <w:marBottom w:val="0"/>
      <w:divBdr>
        <w:top w:val="none" w:sz="0" w:space="0" w:color="auto"/>
        <w:left w:val="none" w:sz="0" w:space="0" w:color="auto"/>
        <w:bottom w:val="none" w:sz="0" w:space="0" w:color="auto"/>
        <w:right w:val="none" w:sz="0" w:space="0" w:color="auto"/>
      </w:divBdr>
    </w:div>
    <w:div w:id="895773289">
      <w:bodyDiv w:val="1"/>
      <w:marLeft w:val="0"/>
      <w:marRight w:val="0"/>
      <w:marTop w:val="0"/>
      <w:marBottom w:val="0"/>
      <w:divBdr>
        <w:top w:val="none" w:sz="0" w:space="0" w:color="auto"/>
        <w:left w:val="none" w:sz="0" w:space="0" w:color="auto"/>
        <w:bottom w:val="none" w:sz="0" w:space="0" w:color="auto"/>
        <w:right w:val="none" w:sz="0" w:space="0" w:color="auto"/>
      </w:divBdr>
    </w:div>
    <w:div w:id="1743335981">
      <w:bodyDiv w:val="1"/>
      <w:marLeft w:val="0"/>
      <w:marRight w:val="0"/>
      <w:marTop w:val="0"/>
      <w:marBottom w:val="0"/>
      <w:divBdr>
        <w:top w:val="none" w:sz="0" w:space="0" w:color="auto"/>
        <w:left w:val="none" w:sz="0" w:space="0" w:color="auto"/>
        <w:bottom w:val="none" w:sz="0" w:space="0" w:color="auto"/>
        <w:right w:val="none" w:sz="0" w:space="0" w:color="auto"/>
      </w:divBdr>
    </w:div>
    <w:div w:id="1904215099">
      <w:bodyDiv w:val="1"/>
      <w:marLeft w:val="0"/>
      <w:marRight w:val="0"/>
      <w:marTop w:val="0"/>
      <w:marBottom w:val="0"/>
      <w:divBdr>
        <w:top w:val="none" w:sz="0" w:space="0" w:color="auto"/>
        <w:left w:val="none" w:sz="0" w:space="0" w:color="auto"/>
        <w:bottom w:val="none" w:sz="0" w:space="0" w:color="auto"/>
        <w:right w:val="none" w:sz="0" w:space="0" w:color="auto"/>
      </w:divBdr>
    </w:div>
    <w:div w:id="1943224223">
      <w:bodyDiv w:val="1"/>
      <w:marLeft w:val="0"/>
      <w:marRight w:val="0"/>
      <w:marTop w:val="0"/>
      <w:marBottom w:val="0"/>
      <w:divBdr>
        <w:top w:val="none" w:sz="0" w:space="0" w:color="auto"/>
        <w:left w:val="none" w:sz="0" w:space="0" w:color="auto"/>
        <w:bottom w:val="none" w:sz="0" w:space="0" w:color="auto"/>
        <w:right w:val="none" w:sz="0" w:space="0" w:color="auto"/>
      </w:divBdr>
    </w:div>
    <w:div w:id="213660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F00AA-36D4-4818-8E21-94C0F8792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8</Pages>
  <Words>4189</Words>
  <Characters>22622</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Salomao</dc:creator>
  <cp:keywords/>
  <dc:description/>
  <cp:lastModifiedBy>Gabriel Negreiros Salomão</cp:lastModifiedBy>
  <cp:revision>14</cp:revision>
  <dcterms:created xsi:type="dcterms:W3CDTF">2025-11-07T21:04:00Z</dcterms:created>
  <dcterms:modified xsi:type="dcterms:W3CDTF">2025-11-10T13:32:00Z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99e300a6-95c9-4359-8ef1-5ce3dd397ef6</vt:lpwstr>
  </property>
</Properties>
</file>