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B151E5" w14:textId="77777777" w:rsidR="00F41453" w:rsidRPr="004353B0" w:rsidRDefault="00F41453" w:rsidP="00F41453">
      <w:pPr>
        <w:spacing w:after="120"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proofErr w:type="gramStart"/>
      <w:r>
        <w:rPr>
          <w:rFonts w:ascii="Times New Roman" w:hAnsi="Times New Roman" w:cs="Times New Roman"/>
          <w:b/>
          <w:sz w:val="20"/>
          <w:szCs w:val="20"/>
        </w:rPr>
        <w:t>Additional file</w:t>
      </w:r>
      <w:r w:rsidRPr="007504BF">
        <w:rPr>
          <w:rFonts w:ascii="Times New Roman" w:hAnsi="Times New Roman" w:cs="Times New Roman"/>
          <w:b/>
          <w:sz w:val="20"/>
          <w:szCs w:val="20"/>
        </w:rPr>
        <w:t xml:space="preserve"> 1.</w:t>
      </w:r>
      <w:proofErr w:type="gramEnd"/>
      <w:r w:rsidRPr="007504BF">
        <w:rPr>
          <w:rFonts w:ascii="Times New Roman" w:hAnsi="Times New Roman" w:cs="Times New Roman"/>
          <w:b/>
          <w:sz w:val="20"/>
          <w:szCs w:val="20"/>
        </w:rPr>
        <w:t xml:space="preserve"> Median of representative L</w:t>
      </w:r>
      <w:r w:rsidRPr="007504BF">
        <w:rPr>
          <w:rFonts w:ascii="Times New Roman" w:hAnsi="Times New Roman" w:cs="Times New Roman"/>
          <w:b/>
          <w:sz w:val="20"/>
          <w:szCs w:val="20"/>
          <w:vertAlign w:val="superscript"/>
        </w:rPr>
        <w:t>*</w:t>
      </w:r>
      <w:r w:rsidRPr="007504BF">
        <w:rPr>
          <w:rFonts w:ascii="Times New Roman" w:hAnsi="Times New Roman" w:cs="Times New Roman"/>
          <w:b/>
          <w:sz w:val="20"/>
          <w:szCs w:val="20"/>
        </w:rPr>
        <w:t>a</w:t>
      </w:r>
      <w:r w:rsidRPr="007504BF">
        <w:rPr>
          <w:rFonts w:ascii="Times New Roman" w:hAnsi="Times New Roman" w:cs="Times New Roman"/>
          <w:b/>
          <w:sz w:val="20"/>
          <w:szCs w:val="20"/>
          <w:vertAlign w:val="superscript"/>
        </w:rPr>
        <w:t>*</w:t>
      </w:r>
      <w:r w:rsidRPr="007504BF">
        <w:rPr>
          <w:rFonts w:ascii="Times New Roman" w:hAnsi="Times New Roman" w:cs="Times New Roman"/>
          <w:b/>
          <w:sz w:val="20"/>
          <w:szCs w:val="20"/>
        </w:rPr>
        <w:t>b</w:t>
      </w:r>
      <w:r w:rsidRPr="007504BF">
        <w:rPr>
          <w:rFonts w:ascii="Times New Roman" w:hAnsi="Times New Roman" w:cs="Times New Roman"/>
          <w:b/>
          <w:sz w:val="20"/>
          <w:szCs w:val="20"/>
          <w:vertAlign w:val="superscript"/>
        </w:rPr>
        <w:t xml:space="preserve">* </w:t>
      </w:r>
      <w:r w:rsidRPr="007504BF">
        <w:rPr>
          <w:rFonts w:ascii="Times New Roman" w:hAnsi="Times New Roman" w:cs="Times New Roman"/>
          <w:b/>
          <w:sz w:val="20"/>
          <w:szCs w:val="20"/>
        </w:rPr>
        <w:t xml:space="preserve">values of the small-bowel water content </w:t>
      </w:r>
      <w:r w:rsidRPr="00BD7777">
        <w:rPr>
          <w:rFonts w:ascii="Times New Roman" w:hAnsi="Times New Roman" w:cs="Times New Roman"/>
          <w:b/>
          <w:sz w:val="20"/>
          <w:szCs w:val="20"/>
        </w:rPr>
        <w:t>in the group with constipation, with diarrhea, and with normal bowel habits</w:t>
      </w:r>
      <w:bookmarkStart w:id="0" w:name="_GoBack"/>
      <w:bookmarkEnd w:id="0"/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174"/>
        <w:gridCol w:w="2174"/>
        <w:gridCol w:w="2174"/>
        <w:gridCol w:w="2174"/>
      </w:tblGrid>
      <w:tr w:rsidR="00F41453" w:rsidRPr="007504BF" w14:paraId="06A65445" w14:textId="77777777" w:rsidTr="000800EA">
        <w:trPr>
          <w:jc w:val="center"/>
        </w:trPr>
        <w:tc>
          <w:tcPr>
            <w:tcW w:w="2174" w:type="dxa"/>
            <w:vMerge w:val="restart"/>
            <w:tcBorders>
              <w:left w:val="nil"/>
              <w:right w:val="nil"/>
            </w:tcBorders>
            <w:vAlign w:val="center"/>
          </w:tcPr>
          <w:p w14:paraId="759FBF11" w14:textId="77777777" w:rsidR="00F41453" w:rsidRPr="007504BF" w:rsidRDefault="00F41453" w:rsidP="000800EA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522" w:type="dxa"/>
            <w:gridSpan w:val="3"/>
            <w:tcBorders>
              <w:left w:val="nil"/>
              <w:right w:val="nil"/>
            </w:tcBorders>
            <w:vAlign w:val="center"/>
          </w:tcPr>
          <w:p w14:paraId="0C71D934" w14:textId="77777777" w:rsidR="00F41453" w:rsidRPr="007504BF" w:rsidRDefault="00F41453" w:rsidP="000800EA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504BF">
              <w:rPr>
                <w:rFonts w:ascii="Times New Roman" w:hAnsi="Times New Roman" w:cs="Times New Roman"/>
                <w:b/>
                <w:sz w:val="20"/>
                <w:szCs w:val="20"/>
              </w:rPr>
              <w:t>Defecation phenotype</w:t>
            </w:r>
          </w:p>
        </w:tc>
      </w:tr>
      <w:tr w:rsidR="00F41453" w:rsidRPr="007504BF" w14:paraId="173F4DE8" w14:textId="77777777" w:rsidTr="000800EA">
        <w:trPr>
          <w:jc w:val="center"/>
        </w:trPr>
        <w:tc>
          <w:tcPr>
            <w:tcW w:w="2174" w:type="dxa"/>
            <w:vMerge/>
            <w:tcBorders>
              <w:left w:val="nil"/>
              <w:right w:val="nil"/>
            </w:tcBorders>
            <w:vAlign w:val="center"/>
          </w:tcPr>
          <w:p w14:paraId="35FB8D45" w14:textId="77777777" w:rsidR="00F41453" w:rsidRPr="007504BF" w:rsidRDefault="00F41453" w:rsidP="000800EA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74" w:type="dxa"/>
            <w:tcBorders>
              <w:left w:val="nil"/>
              <w:right w:val="nil"/>
            </w:tcBorders>
            <w:vAlign w:val="center"/>
          </w:tcPr>
          <w:p w14:paraId="0E675E5F" w14:textId="77777777" w:rsidR="00F41453" w:rsidRPr="007504BF" w:rsidRDefault="00F41453" w:rsidP="000800EA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504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Normal bowel habits</w:t>
            </w:r>
          </w:p>
        </w:tc>
        <w:tc>
          <w:tcPr>
            <w:tcW w:w="2174" w:type="dxa"/>
            <w:tcBorders>
              <w:left w:val="nil"/>
              <w:right w:val="nil"/>
            </w:tcBorders>
            <w:vAlign w:val="center"/>
          </w:tcPr>
          <w:p w14:paraId="2E9C0EDF" w14:textId="77777777" w:rsidR="00F41453" w:rsidRPr="007504BF" w:rsidRDefault="00F41453" w:rsidP="000800EA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504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Constipation</w:t>
            </w:r>
          </w:p>
        </w:tc>
        <w:tc>
          <w:tcPr>
            <w:tcW w:w="2174" w:type="dxa"/>
            <w:tcBorders>
              <w:left w:val="nil"/>
              <w:right w:val="nil"/>
            </w:tcBorders>
            <w:vAlign w:val="center"/>
          </w:tcPr>
          <w:p w14:paraId="33F348DE" w14:textId="77777777" w:rsidR="00F41453" w:rsidRPr="007504BF" w:rsidRDefault="00F41453" w:rsidP="000800EA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504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Diarrhea</w:t>
            </w:r>
          </w:p>
        </w:tc>
      </w:tr>
      <w:tr w:rsidR="00F41453" w:rsidRPr="007504BF" w14:paraId="0038C26A" w14:textId="77777777" w:rsidTr="000800EA">
        <w:trPr>
          <w:jc w:val="center"/>
        </w:trPr>
        <w:tc>
          <w:tcPr>
            <w:tcW w:w="2174" w:type="dxa"/>
            <w:tcBorders>
              <w:left w:val="nil"/>
              <w:right w:val="nil"/>
            </w:tcBorders>
            <w:vAlign w:val="center"/>
          </w:tcPr>
          <w:p w14:paraId="729C8E47" w14:textId="77777777" w:rsidR="00F41453" w:rsidRPr="007504BF" w:rsidRDefault="00F41453" w:rsidP="000800EA">
            <w:pPr>
              <w:spacing w:after="12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504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Conventional images</w:t>
            </w:r>
          </w:p>
        </w:tc>
        <w:tc>
          <w:tcPr>
            <w:tcW w:w="2174" w:type="dxa"/>
            <w:tcBorders>
              <w:left w:val="nil"/>
              <w:right w:val="nil"/>
            </w:tcBorders>
            <w:vAlign w:val="center"/>
          </w:tcPr>
          <w:p w14:paraId="7B0B2131" w14:textId="77777777" w:rsidR="00F41453" w:rsidRPr="0097449A" w:rsidRDefault="00F41453" w:rsidP="000800EA">
            <w:pPr>
              <w:spacing w:after="12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</w:rPr>
            </w:pPr>
            <w:r w:rsidRPr="0097449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</w:rPr>
              <w:t>(29, 8, 26)</w:t>
            </w:r>
          </w:p>
        </w:tc>
        <w:tc>
          <w:tcPr>
            <w:tcW w:w="2174" w:type="dxa"/>
            <w:tcBorders>
              <w:left w:val="nil"/>
              <w:right w:val="nil"/>
            </w:tcBorders>
            <w:vAlign w:val="center"/>
          </w:tcPr>
          <w:p w14:paraId="7505481D" w14:textId="77777777" w:rsidR="00F41453" w:rsidRPr="0097449A" w:rsidRDefault="00F41453" w:rsidP="000800EA">
            <w:pPr>
              <w:spacing w:after="12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</w:rPr>
            </w:pPr>
            <w:r w:rsidRPr="0097449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</w:rPr>
              <w:t>(35, 17, 32)</w:t>
            </w:r>
          </w:p>
        </w:tc>
        <w:tc>
          <w:tcPr>
            <w:tcW w:w="2174" w:type="dxa"/>
            <w:tcBorders>
              <w:left w:val="nil"/>
              <w:right w:val="nil"/>
            </w:tcBorders>
            <w:vAlign w:val="center"/>
          </w:tcPr>
          <w:p w14:paraId="66AC6F5A" w14:textId="77777777" w:rsidR="00F41453" w:rsidRPr="0097449A" w:rsidRDefault="00F41453" w:rsidP="000800EA">
            <w:pPr>
              <w:spacing w:after="12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</w:rPr>
            </w:pPr>
            <w:r w:rsidRPr="0097449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</w:rPr>
              <w:t>(21, 3, 20)</w:t>
            </w:r>
          </w:p>
        </w:tc>
      </w:tr>
      <w:tr w:rsidR="00F41453" w:rsidRPr="007504BF" w14:paraId="4BDDB4C8" w14:textId="77777777" w:rsidTr="000800EA">
        <w:trPr>
          <w:jc w:val="center"/>
        </w:trPr>
        <w:tc>
          <w:tcPr>
            <w:tcW w:w="2174" w:type="dxa"/>
            <w:tcBorders>
              <w:left w:val="nil"/>
              <w:right w:val="nil"/>
            </w:tcBorders>
            <w:vAlign w:val="center"/>
          </w:tcPr>
          <w:p w14:paraId="1C871382" w14:textId="77777777" w:rsidR="00F41453" w:rsidRPr="007504BF" w:rsidRDefault="00F41453" w:rsidP="000800EA">
            <w:pPr>
              <w:spacing w:after="12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504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FICE setting 1 images</w:t>
            </w:r>
          </w:p>
        </w:tc>
        <w:tc>
          <w:tcPr>
            <w:tcW w:w="2174" w:type="dxa"/>
            <w:tcBorders>
              <w:left w:val="nil"/>
              <w:right w:val="nil"/>
            </w:tcBorders>
            <w:vAlign w:val="center"/>
          </w:tcPr>
          <w:p w14:paraId="05042225" w14:textId="77777777" w:rsidR="00F41453" w:rsidRPr="0097449A" w:rsidRDefault="00F41453" w:rsidP="000800EA">
            <w:pPr>
              <w:spacing w:after="12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</w:rPr>
            </w:pPr>
            <w:r w:rsidRPr="0097449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</w:rPr>
              <w:t>(46, 1, 11)</w:t>
            </w:r>
          </w:p>
        </w:tc>
        <w:tc>
          <w:tcPr>
            <w:tcW w:w="2174" w:type="dxa"/>
            <w:tcBorders>
              <w:left w:val="nil"/>
              <w:right w:val="nil"/>
            </w:tcBorders>
            <w:vAlign w:val="center"/>
          </w:tcPr>
          <w:p w14:paraId="0A9EA4FC" w14:textId="77777777" w:rsidR="00F41453" w:rsidRPr="0097449A" w:rsidRDefault="00F41453" w:rsidP="000800EA">
            <w:pPr>
              <w:spacing w:after="12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</w:rPr>
            </w:pPr>
            <w:r w:rsidRPr="0097449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</w:rPr>
              <w:t>(49, 4, 10)</w:t>
            </w:r>
          </w:p>
        </w:tc>
        <w:tc>
          <w:tcPr>
            <w:tcW w:w="2174" w:type="dxa"/>
            <w:tcBorders>
              <w:left w:val="nil"/>
              <w:right w:val="nil"/>
            </w:tcBorders>
            <w:vAlign w:val="center"/>
          </w:tcPr>
          <w:p w14:paraId="032C0C3A" w14:textId="77777777" w:rsidR="00F41453" w:rsidRPr="0097449A" w:rsidRDefault="00F41453" w:rsidP="000800EA">
            <w:pPr>
              <w:spacing w:after="12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</w:rPr>
            </w:pPr>
            <w:r w:rsidRPr="0097449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</w:rPr>
              <w:t>(47, -2, 10)</w:t>
            </w:r>
          </w:p>
        </w:tc>
      </w:tr>
    </w:tbl>
    <w:p w14:paraId="136D40D7" w14:textId="77777777" w:rsidR="00F41453" w:rsidRDefault="00F41453" w:rsidP="00F41453">
      <w:r w:rsidRPr="007504BF">
        <w:rPr>
          <w:rFonts w:ascii="Times New Roman" w:hAnsi="Times New Roman" w:cs="Times New Roman"/>
          <w:bCs/>
          <w:sz w:val="20"/>
          <w:szCs w:val="20"/>
        </w:rPr>
        <w:t>Data was expressed as (L</w:t>
      </w:r>
      <w:r w:rsidRPr="007504BF">
        <w:rPr>
          <w:rFonts w:ascii="Times New Roman" w:hAnsi="Times New Roman" w:cs="Times New Roman"/>
          <w:bCs/>
          <w:sz w:val="20"/>
          <w:szCs w:val="20"/>
          <w:vertAlign w:val="superscript"/>
        </w:rPr>
        <w:t>*</w:t>
      </w:r>
      <w:r w:rsidRPr="007504BF">
        <w:rPr>
          <w:rFonts w:ascii="Times New Roman" w:hAnsi="Times New Roman" w:cs="Times New Roman"/>
          <w:bCs/>
          <w:sz w:val="20"/>
          <w:szCs w:val="20"/>
        </w:rPr>
        <w:t>a</w:t>
      </w:r>
      <w:r w:rsidRPr="007504BF">
        <w:rPr>
          <w:rFonts w:ascii="Times New Roman" w:hAnsi="Times New Roman" w:cs="Times New Roman"/>
          <w:bCs/>
          <w:sz w:val="20"/>
          <w:szCs w:val="20"/>
          <w:vertAlign w:val="superscript"/>
        </w:rPr>
        <w:t>*</w:t>
      </w:r>
      <w:r w:rsidRPr="007504BF">
        <w:rPr>
          <w:rFonts w:ascii="Times New Roman" w:hAnsi="Times New Roman" w:cs="Times New Roman"/>
          <w:bCs/>
          <w:sz w:val="20"/>
          <w:szCs w:val="20"/>
        </w:rPr>
        <w:t>b</w:t>
      </w:r>
      <w:r w:rsidRPr="007504BF">
        <w:rPr>
          <w:rFonts w:ascii="Times New Roman" w:hAnsi="Times New Roman" w:cs="Times New Roman"/>
          <w:bCs/>
          <w:sz w:val="20"/>
          <w:szCs w:val="20"/>
          <w:vertAlign w:val="superscript"/>
        </w:rPr>
        <w:t>*</w:t>
      </w:r>
      <w:r w:rsidRPr="007504BF">
        <w:rPr>
          <w:rFonts w:ascii="Times New Roman" w:hAnsi="Times New Roman" w:cs="Times New Roman"/>
          <w:bCs/>
          <w:sz w:val="20"/>
          <w:szCs w:val="20"/>
        </w:rPr>
        <w:t>).</w:t>
      </w:r>
    </w:p>
    <w:p w14:paraId="615D3CF6" w14:textId="77777777" w:rsidR="007C1E07" w:rsidRDefault="007C1E07"/>
    <w:sectPr w:rsidR="007C1E07" w:rsidSect="007C1E07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ＭＳ 明朝"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20B0609070205080204"/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revisionView w:markup="0"/>
  <w:defaultTabStop w:val="96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453"/>
    <w:rsid w:val="007C1E07"/>
    <w:rsid w:val="00BD7777"/>
    <w:rsid w:val="00F41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6E23BC7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45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14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45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14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</Words>
  <Characters>328</Characters>
  <Application>Microsoft Macintosh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永田 信二</dc:creator>
  <cp:keywords/>
  <dc:description/>
  <cp:lastModifiedBy>永田 信二</cp:lastModifiedBy>
  <cp:revision>2</cp:revision>
  <dcterms:created xsi:type="dcterms:W3CDTF">2020-04-13T04:05:00Z</dcterms:created>
  <dcterms:modified xsi:type="dcterms:W3CDTF">2020-04-14T04:39:00Z</dcterms:modified>
</cp:coreProperties>
</file>