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2FB30" w14:textId="77777777" w:rsidR="00C63CCD" w:rsidRPr="00681262" w:rsidRDefault="00C63CCD" w:rsidP="00C63CCD">
      <w:pPr>
        <w:spacing w:line="48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8126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Appendix Table 1. </w:t>
      </w:r>
    </w:p>
    <w:tbl>
      <w:tblPr>
        <w:tblStyle w:val="TableGrid"/>
        <w:tblW w:w="8995" w:type="dxa"/>
        <w:tblLayout w:type="fixed"/>
        <w:tblLook w:val="01E0" w:firstRow="1" w:lastRow="1" w:firstColumn="1" w:lastColumn="1" w:noHBand="0" w:noVBand="0"/>
      </w:tblPr>
      <w:tblGrid>
        <w:gridCol w:w="1795"/>
        <w:gridCol w:w="3330"/>
        <w:gridCol w:w="1440"/>
        <w:gridCol w:w="2430"/>
      </w:tblGrid>
      <w:tr w:rsidR="00C63CCD" w:rsidRPr="00681262" w14:paraId="4AD92275" w14:textId="77777777" w:rsidTr="00E5450A">
        <w:trPr>
          <w:trHeight w:val="1844"/>
        </w:trPr>
        <w:tc>
          <w:tcPr>
            <w:tcW w:w="1795" w:type="dxa"/>
          </w:tcPr>
          <w:p w14:paraId="49AB3D93" w14:textId="77777777" w:rsidR="00C63CCD" w:rsidRPr="00681262" w:rsidRDefault="00C63CCD" w:rsidP="00E5450A">
            <w:pPr>
              <w:pStyle w:val="TableParagraph"/>
              <w:spacing w:before="2" w:line="480" w:lineRule="auto"/>
              <w:ind w:left="1" w:right="66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w w:val="95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</w:rPr>
              <w:t xml:space="preserve">CHC.07 </w:t>
            </w:r>
          </w:p>
        </w:tc>
        <w:tc>
          <w:tcPr>
            <w:tcW w:w="3330" w:type="dxa"/>
          </w:tcPr>
          <w:p w14:paraId="496601C6" w14:textId="77777777" w:rsidR="00C63CCD" w:rsidRPr="00681262" w:rsidRDefault="00C63CCD" w:rsidP="00E5450A">
            <w:pPr>
              <w:pStyle w:val="TableParagraph"/>
              <w:spacing w:before="2" w:line="480" w:lineRule="auto"/>
              <w:ind w:left="107" w:right="166"/>
              <w:rPr>
                <w:rFonts w:ascii="Times New Roman" w:hAnsi="Times New Roman" w:cs="Times New Roman"/>
                <w:color w:val="000000" w:themeColor="text1"/>
                <w:w w:val="90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</w:rPr>
              <w:t>(Ever told) (you had) any melanoma or any other types of cancer?</w:t>
            </w:r>
          </w:p>
        </w:tc>
        <w:tc>
          <w:tcPr>
            <w:tcW w:w="1440" w:type="dxa"/>
          </w:tcPr>
          <w:p w14:paraId="695EECCF" w14:textId="77777777" w:rsidR="00C63CCD" w:rsidRPr="00681262" w:rsidRDefault="00C63CCD" w:rsidP="00E5450A">
            <w:pPr>
              <w:pStyle w:val="TableParagraph"/>
              <w:spacing w:before="2" w:line="480" w:lineRule="auto"/>
              <w:ind w:left="106"/>
              <w:rPr>
                <w:rFonts w:ascii="Times New Roman" w:hAnsi="Times New Roman" w:cs="Times New Roman"/>
                <w:color w:val="000000" w:themeColor="text1"/>
                <w:spacing w:val="-2"/>
                <w:w w:val="90"/>
              </w:rPr>
            </w:pPr>
          </w:p>
        </w:tc>
        <w:tc>
          <w:tcPr>
            <w:tcW w:w="2430" w:type="dxa"/>
          </w:tcPr>
          <w:p w14:paraId="79AF9FE8" w14:textId="77777777" w:rsidR="00C63CCD" w:rsidRPr="00681262" w:rsidRDefault="00C63CCD" w:rsidP="00E5450A">
            <w:pPr>
              <w:pStyle w:val="TableParagraph"/>
              <w:spacing w:before="2" w:line="480" w:lineRule="auto"/>
              <w:ind w:left="105"/>
              <w:rPr>
                <w:rFonts w:ascii="Times New Roman" w:hAnsi="Times New Roman" w:cs="Times New Roman"/>
                <w:color w:val="000000" w:themeColor="text1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w w:val="95"/>
              </w:rPr>
              <w:t>1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12"/>
                <w:w w:val="95"/>
              </w:rPr>
              <w:t xml:space="preserve"> 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5"/>
                <w:w w:val="95"/>
              </w:rPr>
              <w:t>Yes</w:t>
            </w:r>
          </w:p>
          <w:p w14:paraId="619677E6" w14:textId="77777777" w:rsidR="00C63CCD" w:rsidRPr="00681262" w:rsidRDefault="00C63CCD" w:rsidP="00E5450A">
            <w:pPr>
              <w:pStyle w:val="TableParagraph"/>
              <w:spacing w:before="16" w:line="480" w:lineRule="auto"/>
              <w:ind w:left="105"/>
              <w:rPr>
                <w:rFonts w:ascii="Times New Roman" w:hAnsi="Times New Roman" w:cs="Times New Roman"/>
                <w:color w:val="000000" w:themeColor="text1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pacing w:val="-12"/>
              </w:rPr>
              <w:t>2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10"/>
              </w:rPr>
              <w:t xml:space="preserve"> 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5"/>
              </w:rPr>
              <w:t>No</w:t>
            </w:r>
          </w:p>
          <w:p w14:paraId="64828CB1" w14:textId="77777777" w:rsidR="00C63CCD" w:rsidRPr="00681262" w:rsidRDefault="00C63CCD" w:rsidP="00E5450A">
            <w:pPr>
              <w:pStyle w:val="TableParagraph"/>
              <w:spacing w:before="13" w:line="480" w:lineRule="auto"/>
              <w:ind w:left="105"/>
              <w:rPr>
                <w:rFonts w:ascii="Times New Roman" w:hAnsi="Times New Roman" w:cs="Times New Roman"/>
                <w:color w:val="000000" w:themeColor="text1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pacing w:val="-6"/>
              </w:rPr>
              <w:t>7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9"/>
              </w:rPr>
              <w:t xml:space="preserve"> 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6"/>
              </w:rPr>
              <w:t>Don’t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6"/>
              </w:rPr>
              <w:t>know</w:t>
            </w:r>
          </w:p>
          <w:p w14:paraId="7F5C4FD8" w14:textId="77777777" w:rsidR="00C63CCD" w:rsidRPr="00681262" w:rsidRDefault="00C63CCD" w:rsidP="00E5450A">
            <w:pPr>
              <w:pStyle w:val="TableParagraph"/>
              <w:spacing w:before="16" w:line="480" w:lineRule="auto"/>
              <w:ind w:right="390"/>
              <w:rPr>
                <w:rFonts w:ascii="Times New Roman" w:hAnsi="Times New Roman" w:cs="Times New Roman"/>
                <w:color w:val="000000" w:themeColor="text1"/>
                <w:spacing w:val="-4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pacing w:val="-4"/>
              </w:rPr>
              <w:t xml:space="preserve"> /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12"/>
              </w:rPr>
              <w:t xml:space="preserve"> 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4"/>
              </w:rPr>
              <w:t>Not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4"/>
              </w:rPr>
              <w:t xml:space="preserve">sure </w:t>
            </w:r>
          </w:p>
          <w:p w14:paraId="137000BE" w14:textId="77777777" w:rsidR="00C63CCD" w:rsidRPr="00681262" w:rsidRDefault="00C63CCD" w:rsidP="00E5450A">
            <w:pPr>
              <w:pStyle w:val="TableParagraph"/>
              <w:spacing w:before="2" w:line="480" w:lineRule="auto"/>
              <w:ind w:left="105"/>
              <w:rPr>
                <w:rFonts w:ascii="Times New Roman" w:hAnsi="Times New Roman" w:cs="Times New Roman"/>
                <w:color w:val="000000" w:themeColor="text1"/>
                <w:w w:val="95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w w:val="95"/>
              </w:rPr>
              <w:t>9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12"/>
                <w:w w:val="95"/>
              </w:rPr>
              <w:t xml:space="preserve"> 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2"/>
                <w:w w:val="90"/>
              </w:rPr>
              <w:t>Refused</w:t>
            </w:r>
          </w:p>
        </w:tc>
      </w:tr>
      <w:tr w:rsidR="00C63CCD" w:rsidRPr="00681262" w14:paraId="11143D87" w14:textId="77777777" w:rsidTr="00E5450A">
        <w:trPr>
          <w:trHeight w:val="1844"/>
        </w:trPr>
        <w:tc>
          <w:tcPr>
            <w:tcW w:w="1795" w:type="dxa"/>
          </w:tcPr>
          <w:p w14:paraId="070BCD81" w14:textId="77777777" w:rsidR="00C63CCD" w:rsidRPr="00681262" w:rsidRDefault="00C63CCD" w:rsidP="00E5450A">
            <w:pPr>
              <w:pStyle w:val="TableParagraph"/>
              <w:spacing w:before="2" w:line="480" w:lineRule="auto"/>
              <w:ind w:left="1" w:right="6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pacing w:val="-2"/>
                <w:w w:val="95"/>
              </w:rPr>
              <w:t>CCHC.09</w:t>
            </w:r>
          </w:p>
        </w:tc>
        <w:tc>
          <w:tcPr>
            <w:tcW w:w="3330" w:type="dxa"/>
          </w:tcPr>
          <w:p w14:paraId="6AD79006" w14:textId="77777777" w:rsidR="00C63CCD" w:rsidRPr="00681262" w:rsidRDefault="00C63CCD" w:rsidP="00E5450A">
            <w:pPr>
              <w:pStyle w:val="TableParagraph"/>
              <w:spacing w:before="2" w:line="480" w:lineRule="auto"/>
              <w:ind w:left="107" w:right="166"/>
              <w:rPr>
                <w:rFonts w:ascii="Times New Roman" w:hAnsi="Times New Roman" w:cs="Times New Roman"/>
                <w:color w:val="000000" w:themeColor="text1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w w:val="90"/>
              </w:rPr>
              <w:t>(Ever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6"/>
                <w:w w:val="90"/>
              </w:rPr>
              <w:t xml:space="preserve"> </w:t>
            </w:r>
            <w:r w:rsidRPr="00681262">
              <w:rPr>
                <w:rFonts w:ascii="Times New Roman" w:hAnsi="Times New Roman" w:cs="Times New Roman"/>
                <w:color w:val="000000" w:themeColor="text1"/>
                <w:w w:val="90"/>
              </w:rPr>
              <w:t>told)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3"/>
                <w:w w:val="90"/>
              </w:rPr>
              <w:t xml:space="preserve"> </w:t>
            </w:r>
            <w:r w:rsidRPr="00681262">
              <w:rPr>
                <w:rFonts w:ascii="Times New Roman" w:hAnsi="Times New Roman" w:cs="Times New Roman"/>
                <w:color w:val="000000" w:themeColor="text1"/>
                <w:w w:val="90"/>
              </w:rPr>
              <w:t xml:space="preserve">(you </w:t>
            </w:r>
            <w:r w:rsidRPr="00681262">
              <w:rPr>
                <w:rFonts w:ascii="Times New Roman" w:hAnsi="Times New Roman" w:cs="Times New Roman"/>
                <w:color w:val="000000" w:themeColor="text1"/>
              </w:rPr>
              <w:t>had)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2"/>
              </w:rPr>
              <w:t xml:space="preserve"> </w:t>
            </w:r>
            <w:r w:rsidRPr="00681262">
              <w:rPr>
                <w:rFonts w:ascii="Times New Roman" w:hAnsi="Times New Roman" w:cs="Times New Roman"/>
                <w:color w:val="000000" w:themeColor="text1"/>
              </w:rPr>
              <w:t xml:space="preserve">a 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2"/>
              </w:rPr>
              <w:t xml:space="preserve">depressive disorder (including depression, major depression, </w:t>
            </w:r>
            <w:r w:rsidRPr="00681262">
              <w:rPr>
                <w:rFonts w:ascii="Times New Roman" w:hAnsi="Times New Roman" w:cs="Times New Roman"/>
                <w:color w:val="000000" w:themeColor="text1"/>
              </w:rPr>
              <w:t>dysthymia,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8"/>
              </w:rPr>
              <w:t xml:space="preserve"> </w:t>
            </w:r>
            <w:r w:rsidRPr="00681262">
              <w:rPr>
                <w:rFonts w:ascii="Times New Roman" w:hAnsi="Times New Roman" w:cs="Times New Roman"/>
                <w:color w:val="000000" w:themeColor="text1"/>
              </w:rPr>
              <w:t xml:space="preserve">or 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2"/>
              </w:rPr>
              <w:t>minor</w:t>
            </w:r>
          </w:p>
          <w:p w14:paraId="6ABD1EED" w14:textId="77777777" w:rsidR="00C63CCD" w:rsidRPr="00681262" w:rsidRDefault="00C63CCD" w:rsidP="00E5450A">
            <w:pPr>
              <w:pStyle w:val="TableParagraph"/>
              <w:spacing w:before="4" w:line="480" w:lineRule="auto"/>
              <w:ind w:left="107"/>
              <w:rPr>
                <w:rFonts w:ascii="Times New Roman" w:hAnsi="Times New Roman" w:cs="Times New Roman"/>
                <w:color w:val="000000" w:themeColor="text1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pacing w:val="-2"/>
              </w:rPr>
              <w:t>depression)?</w:t>
            </w:r>
          </w:p>
        </w:tc>
        <w:tc>
          <w:tcPr>
            <w:tcW w:w="1440" w:type="dxa"/>
          </w:tcPr>
          <w:p w14:paraId="745867E6" w14:textId="77777777" w:rsidR="00C63CCD" w:rsidRPr="00681262" w:rsidRDefault="00C63CCD" w:rsidP="00E5450A">
            <w:pPr>
              <w:pStyle w:val="TableParagraph"/>
              <w:spacing w:before="2" w:line="480" w:lineRule="auto"/>
              <w:ind w:left="106"/>
              <w:rPr>
                <w:rFonts w:ascii="Times New Roman" w:hAnsi="Times New Roman" w:cs="Times New Roman"/>
                <w:color w:val="000000" w:themeColor="text1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pacing w:val="-2"/>
                <w:w w:val="90"/>
              </w:rPr>
              <w:t>ADDEPEV3</w:t>
            </w:r>
          </w:p>
        </w:tc>
        <w:tc>
          <w:tcPr>
            <w:tcW w:w="2430" w:type="dxa"/>
          </w:tcPr>
          <w:p w14:paraId="7E96E1C8" w14:textId="77777777" w:rsidR="00C63CCD" w:rsidRPr="00681262" w:rsidRDefault="00C63CCD" w:rsidP="00E5450A">
            <w:pPr>
              <w:pStyle w:val="TableParagraph"/>
              <w:spacing w:before="2" w:line="480" w:lineRule="auto"/>
              <w:ind w:left="105"/>
              <w:rPr>
                <w:rFonts w:ascii="Times New Roman" w:hAnsi="Times New Roman" w:cs="Times New Roman"/>
                <w:color w:val="000000" w:themeColor="text1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w w:val="95"/>
              </w:rPr>
              <w:t>1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12"/>
                <w:w w:val="95"/>
              </w:rPr>
              <w:t xml:space="preserve"> 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5"/>
                <w:w w:val="95"/>
              </w:rPr>
              <w:t>Yes</w:t>
            </w:r>
          </w:p>
          <w:p w14:paraId="7D609FFA" w14:textId="77777777" w:rsidR="00C63CCD" w:rsidRPr="00681262" w:rsidRDefault="00C63CCD" w:rsidP="00E5450A">
            <w:pPr>
              <w:pStyle w:val="TableParagraph"/>
              <w:spacing w:before="16" w:line="480" w:lineRule="auto"/>
              <w:ind w:left="105"/>
              <w:rPr>
                <w:rFonts w:ascii="Times New Roman" w:hAnsi="Times New Roman" w:cs="Times New Roman"/>
                <w:color w:val="000000" w:themeColor="text1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pacing w:val="-12"/>
              </w:rPr>
              <w:t>2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10"/>
              </w:rPr>
              <w:t xml:space="preserve"> 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5"/>
              </w:rPr>
              <w:t>No</w:t>
            </w:r>
          </w:p>
          <w:p w14:paraId="7EE6306E" w14:textId="77777777" w:rsidR="00C63CCD" w:rsidRPr="00681262" w:rsidRDefault="00C63CCD" w:rsidP="00E5450A">
            <w:pPr>
              <w:pStyle w:val="TableParagraph"/>
              <w:spacing w:before="13" w:line="480" w:lineRule="auto"/>
              <w:ind w:left="105"/>
              <w:rPr>
                <w:rFonts w:ascii="Times New Roman" w:hAnsi="Times New Roman" w:cs="Times New Roman"/>
                <w:color w:val="000000" w:themeColor="text1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pacing w:val="-6"/>
              </w:rPr>
              <w:t>7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9"/>
              </w:rPr>
              <w:t xml:space="preserve"> 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6"/>
              </w:rPr>
              <w:t>Don’t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6"/>
              </w:rPr>
              <w:t>know</w:t>
            </w:r>
          </w:p>
          <w:p w14:paraId="5FDCDA7B" w14:textId="77777777" w:rsidR="00C63CCD" w:rsidRPr="00681262" w:rsidRDefault="00C63CCD" w:rsidP="00E5450A">
            <w:pPr>
              <w:pStyle w:val="TableParagraph"/>
              <w:spacing w:before="16" w:line="480" w:lineRule="auto"/>
              <w:ind w:left="105" w:right="390"/>
              <w:rPr>
                <w:rFonts w:ascii="Times New Roman" w:hAnsi="Times New Roman" w:cs="Times New Roman"/>
                <w:color w:val="000000" w:themeColor="text1"/>
                <w:spacing w:val="-4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pacing w:val="-4"/>
              </w:rPr>
              <w:t>/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12"/>
              </w:rPr>
              <w:t xml:space="preserve"> 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4"/>
              </w:rPr>
              <w:t>Not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4"/>
              </w:rPr>
              <w:t xml:space="preserve">sure </w:t>
            </w:r>
          </w:p>
          <w:p w14:paraId="36B67787" w14:textId="77777777" w:rsidR="00C63CCD" w:rsidRPr="00681262" w:rsidRDefault="00C63CCD" w:rsidP="00E5450A">
            <w:pPr>
              <w:pStyle w:val="TableParagraph"/>
              <w:spacing w:before="16" w:line="480" w:lineRule="auto"/>
              <w:ind w:left="105" w:right="390"/>
              <w:rPr>
                <w:rFonts w:ascii="Times New Roman" w:hAnsi="Times New Roman" w:cs="Times New Roman"/>
                <w:color w:val="000000" w:themeColor="text1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w w:val="95"/>
              </w:rPr>
              <w:t>9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12"/>
                <w:w w:val="95"/>
              </w:rPr>
              <w:t xml:space="preserve"> </w:t>
            </w:r>
            <w:r w:rsidRPr="00681262">
              <w:rPr>
                <w:rFonts w:ascii="Times New Roman" w:hAnsi="Times New Roman" w:cs="Times New Roman"/>
                <w:color w:val="000000" w:themeColor="text1"/>
                <w:spacing w:val="-2"/>
                <w:w w:val="90"/>
              </w:rPr>
              <w:t>Refused</w:t>
            </w:r>
          </w:p>
        </w:tc>
      </w:tr>
      <w:tr w:rsidR="00C63CCD" w:rsidRPr="00681262" w14:paraId="6B71F248" w14:textId="77777777" w:rsidTr="00E5450A">
        <w:trPr>
          <w:trHeight w:val="2954"/>
        </w:trPr>
        <w:tc>
          <w:tcPr>
            <w:tcW w:w="1795" w:type="dxa"/>
          </w:tcPr>
          <w:p w14:paraId="50892275" w14:textId="77777777" w:rsidR="00C63CCD" w:rsidRPr="00681262" w:rsidRDefault="00C63CCD" w:rsidP="00E5450A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CHD.02 </w:t>
            </w:r>
          </w:p>
          <w:p w14:paraId="37FBC81C" w14:textId="77777777" w:rsidR="00C63CCD" w:rsidRPr="00681262" w:rsidRDefault="00C63CCD" w:rsidP="00E5450A">
            <w:pPr>
              <w:pStyle w:val="TableParagraph"/>
              <w:spacing w:before="2" w:line="480" w:lineRule="auto"/>
              <w:ind w:left="1" w:right="66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w w:val="95"/>
              </w:rPr>
            </w:pPr>
          </w:p>
        </w:tc>
        <w:tc>
          <w:tcPr>
            <w:tcW w:w="3330" w:type="dxa"/>
          </w:tcPr>
          <w:p w14:paraId="51389956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Now thinking about your mental health, which includes stress, depression, and problems with emotions, for how many days during the past 30 days was your mental health not good? </w:t>
            </w:r>
          </w:p>
          <w:p w14:paraId="035F56CE" w14:textId="77777777" w:rsidR="00C63CCD" w:rsidRPr="00681262" w:rsidRDefault="00C63CCD" w:rsidP="00E5450A">
            <w:pPr>
              <w:pStyle w:val="TableParagraph"/>
              <w:spacing w:before="2" w:line="480" w:lineRule="auto"/>
              <w:ind w:left="107" w:right="166"/>
              <w:rPr>
                <w:rFonts w:ascii="Times New Roman" w:hAnsi="Times New Roman" w:cs="Times New Roman"/>
                <w:color w:val="000000" w:themeColor="text1"/>
                <w:w w:val="90"/>
              </w:rPr>
            </w:pPr>
          </w:p>
        </w:tc>
        <w:tc>
          <w:tcPr>
            <w:tcW w:w="1440" w:type="dxa"/>
          </w:tcPr>
          <w:p w14:paraId="7B91D926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MENTHLTH </w:t>
            </w:r>
          </w:p>
          <w:p w14:paraId="25448F7A" w14:textId="77777777" w:rsidR="00C63CCD" w:rsidRPr="00681262" w:rsidRDefault="00C63CCD" w:rsidP="00E5450A">
            <w:pPr>
              <w:pStyle w:val="TableParagraph"/>
              <w:spacing w:before="2" w:line="480" w:lineRule="auto"/>
              <w:ind w:left="106"/>
              <w:rPr>
                <w:rFonts w:ascii="Times New Roman" w:hAnsi="Times New Roman" w:cs="Times New Roman"/>
                <w:color w:val="000000" w:themeColor="text1"/>
                <w:spacing w:val="-2"/>
                <w:w w:val="90"/>
              </w:rPr>
            </w:pPr>
          </w:p>
        </w:tc>
        <w:tc>
          <w:tcPr>
            <w:tcW w:w="2430" w:type="dxa"/>
          </w:tcPr>
          <w:p w14:paraId="5240FAC9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_ _ Number of days (01-30) </w:t>
            </w:r>
          </w:p>
          <w:p w14:paraId="21E1C517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88 None </w:t>
            </w:r>
          </w:p>
          <w:p w14:paraId="6D52D58D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77 Don’t know/not sure </w:t>
            </w:r>
          </w:p>
          <w:p w14:paraId="1DD76608" w14:textId="77777777" w:rsidR="00C63CCD" w:rsidRPr="00681262" w:rsidRDefault="00C63CCD" w:rsidP="00E5450A">
            <w:pPr>
              <w:pStyle w:val="TableParagraph"/>
              <w:spacing w:before="2" w:line="480" w:lineRule="auto"/>
              <w:ind w:left="105"/>
              <w:rPr>
                <w:rFonts w:ascii="Times New Roman" w:hAnsi="Times New Roman" w:cs="Times New Roman"/>
                <w:color w:val="000000" w:themeColor="text1"/>
                <w:w w:val="95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</w:rPr>
              <w:t xml:space="preserve">99 Refused </w:t>
            </w:r>
          </w:p>
        </w:tc>
      </w:tr>
      <w:tr w:rsidR="00C63CCD" w:rsidRPr="00681262" w14:paraId="7B47D8BB" w14:textId="77777777" w:rsidTr="00E5450A">
        <w:trPr>
          <w:trHeight w:val="2954"/>
        </w:trPr>
        <w:tc>
          <w:tcPr>
            <w:tcW w:w="1795" w:type="dxa"/>
          </w:tcPr>
          <w:p w14:paraId="0D68A8E6" w14:textId="77777777" w:rsidR="00C63CCD" w:rsidRPr="00681262" w:rsidRDefault="00C63CCD" w:rsidP="00E5450A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CHD.01 </w:t>
            </w:r>
          </w:p>
          <w:p w14:paraId="03243309" w14:textId="77777777" w:rsidR="00C63CCD" w:rsidRPr="00681262" w:rsidRDefault="00C63CCD" w:rsidP="00E5450A">
            <w:pPr>
              <w:pStyle w:val="TableParagraph"/>
              <w:spacing w:before="2" w:line="480" w:lineRule="auto"/>
              <w:ind w:left="1" w:right="66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w w:val="95"/>
              </w:rPr>
            </w:pPr>
          </w:p>
        </w:tc>
        <w:tc>
          <w:tcPr>
            <w:tcW w:w="3330" w:type="dxa"/>
          </w:tcPr>
          <w:p w14:paraId="1EC68B95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Now thinking about your physical health, which includes physical illness and injury, for how many days during the past 30 days was your physical health not good? </w:t>
            </w:r>
          </w:p>
        </w:tc>
        <w:tc>
          <w:tcPr>
            <w:tcW w:w="1440" w:type="dxa"/>
          </w:tcPr>
          <w:p w14:paraId="41E58628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PHYSHLTH </w:t>
            </w:r>
          </w:p>
          <w:p w14:paraId="1D5891C3" w14:textId="77777777" w:rsidR="00C63CCD" w:rsidRPr="00681262" w:rsidRDefault="00C63CCD" w:rsidP="00E5450A">
            <w:pPr>
              <w:pStyle w:val="TableParagraph"/>
              <w:spacing w:before="2" w:line="480" w:lineRule="auto"/>
              <w:ind w:left="106"/>
              <w:rPr>
                <w:rFonts w:ascii="Times New Roman" w:hAnsi="Times New Roman" w:cs="Times New Roman"/>
                <w:color w:val="000000" w:themeColor="text1"/>
                <w:spacing w:val="-2"/>
                <w:w w:val="90"/>
              </w:rPr>
            </w:pPr>
          </w:p>
        </w:tc>
        <w:tc>
          <w:tcPr>
            <w:tcW w:w="2430" w:type="dxa"/>
          </w:tcPr>
          <w:p w14:paraId="69DCA886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_ _ Number of days (01-30) </w:t>
            </w:r>
          </w:p>
          <w:p w14:paraId="513A0FD8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88 None </w:t>
            </w:r>
          </w:p>
          <w:p w14:paraId="3B7EB247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77 Don’t know/not sure </w:t>
            </w:r>
          </w:p>
          <w:p w14:paraId="068A1B59" w14:textId="77777777" w:rsidR="00C63CCD" w:rsidRPr="00681262" w:rsidRDefault="00C63CCD" w:rsidP="00E5450A">
            <w:pPr>
              <w:pStyle w:val="TableParagraph"/>
              <w:spacing w:before="2" w:line="480" w:lineRule="auto"/>
              <w:ind w:left="105"/>
              <w:rPr>
                <w:rFonts w:ascii="Times New Roman" w:hAnsi="Times New Roman" w:cs="Times New Roman"/>
                <w:color w:val="000000" w:themeColor="text1"/>
                <w:w w:val="95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</w:rPr>
              <w:t xml:space="preserve">99 Refused </w:t>
            </w:r>
          </w:p>
        </w:tc>
      </w:tr>
      <w:tr w:rsidR="00C63CCD" w:rsidRPr="00681262" w14:paraId="5A47F5F9" w14:textId="77777777" w:rsidTr="00E5450A">
        <w:trPr>
          <w:trHeight w:val="2420"/>
        </w:trPr>
        <w:tc>
          <w:tcPr>
            <w:tcW w:w="1795" w:type="dxa"/>
          </w:tcPr>
          <w:p w14:paraId="0E526F01" w14:textId="77777777" w:rsidR="00C63CCD" w:rsidRPr="00681262" w:rsidRDefault="00C63CCD" w:rsidP="00E5450A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CHS.01</w:t>
            </w:r>
          </w:p>
        </w:tc>
        <w:tc>
          <w:tcPr>
            <w:tcW w:w="3330" w:type="dxa"/>
          </w:tcPr>
          <w:p w14:paraId="0B793097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Would you say that in general your health is --</w:t>
            </w:r>
          </w:p>
        </w:tc>
        <w:tc>
          <w:tcPr>
            <w:tcW w:w="1440" w:type="dxa"/>
          </w:tcPr>
          <w:p w14:paraId="4349BF50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GENHLTH </w:t>
            </w:r>
          </w:p>
          <w:p w14:paraId="7F3D2B36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430" w:type="dxa"/>
          </w:tcPr>
          <w:p w14:paraId="68AFBDEF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Read: </w:t>
            </w:r>
          </w:p>
          <w:p w14:paraId="39167BD3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1 Excellent </w:t>
            </w:r>
          </w:p>
          <w:p w14:paraId="2E992D1D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2 Very Good </w:t>
            </w:r>
          </w:p>
          <w:p w14:paraId="456474BF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3 Good </w:t>
            </w:r>
          </w:p>
          <w:p w14:paraId="39DF9A9B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4 Fair </w:t>
            </w:r>
          </w:p>
          <w:p w14:paraId="523AF045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5 Poor </w:t>
            </w:r>
          </w:p>
          <w:p w14:paraId="3A20573E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Do not read: </w:t>
            </w:r>
          </w:p>
          <w:p w14:paraId="05BFA6A4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7 Don’t know/Not sure </w:t>
            </w:r>
          </w:p>
          <w:p w14:paraId="24688F23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9 Refused </w:t>
            </w:r>
          </w:p>
        </w:tc>
      </w:tr>
      <w:tr w:rsidR="00C63CCD" w:rsidRPr="00681262" w14:paraId="4832C94D" w14:textId="77777777" w:rsidTr="00E5450A">
        <w:trPr>
          <w:trHeight w:val="2339"/>
        </w:trPr>
        <w:tc>
          <w:tcPr>
            <w:tcW w:w="1795" w:type="dxa"/>
          </w:tcPr>
          <w:p w14:paraId="15B43D82" w14:textId="77777777" w:rsidR="00C63CCD" w:rsidRPr="00681262" w:rsidRDefault="00C63CCD" w:rsidP="00E5450A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MSDHE.03</w:t>
            </w:r>
          </w:p>
        </w:tc>
        <w:tc>
          <w:tcPr>
            <w:tcW w:w="3330" w:type="dxa"/>
          </w:tcPr>
          <w:p w14:paraId="3EA854DB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How often do you feel socially isolated from others? Is it…</w:t>
            </w:r>
          </w:p>
        </w:tc>
        <w:tc>
          <w:tcPr>
            <w:tcW w:w="1440" w:type="dxa"/>
          </w:tcPr>
          <w:p w14:paraId="5ACC2AFA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430" w:type="dxa"/>
          </w:tcPr>
          <w:p w14:paraId="6599955B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Read: </w:t>
            </w:r>
          </w:p>
          <w:p w14:paraId="5003AA69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1 Always </w:t>
            </w:r>
          </w:p>
          <w:p w14:paraId="37AD5CA1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2 Usually </w:t>
            </w:r>
          </w:p>
          <w:p w14:paraId="10C76834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3 Sometimes </w:t>
            </w:r>
          </w:p>
          <w:p w14:paraId="4CF552F4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4 Rarely </w:t>
            </w:r>
          </w:p>
          <w:p w14:paraId="7A7C4017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5 Never </w:t>
            </w:r>
          </w:p>
          <w:p w14:paraId="0BB3B050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7 Don’t know/not sure </w:t>
            </w:r>
          </w:p>
          <w:p w14:paraId="077FAD94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9 Refused </w:t>
            </w:r>
          </w:p>
        </w:tc>
      </w:tr>
      <w:tr w:rsidR="00C63CCD" w:rsidRPr="00681262" w14:paraId="50F7B1A3" w14:textId="77777777" w:rsidTr="00E5450A">
        <w:trPr>
          <w:trHeight w:val="728"/>
        </w:trPr>
        <w:tc>
          <w:tcPr>
            <w:tcW w:w="1795" w:type="dxa"/>
          </w:tcPr>
          <w:p w14:paraId="5F617433" w14:textId="77777777" w:rsidR="00C63CCD" w:rsidRPr="00681262" w:rsidRDefault="00C63CCD" w:rsidP="00E5450A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MSDHE.02</w:t>
            </w:r>
          </w:p>
        </w:tc>
        <w:tc>
          <w:tcPr>
            <w:tcW w:w="3330" w:type="dxa"/>
          </w:tcPr>
          <w:p w14:paraId="38B3B194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How often do you get the social and emotional support that you need? Is that…</w:t>
            </w:r>
          </w:p>
        </w:tc>
        <w:tc>
          <w:tcPr>
            <w:tcW w:w="1440" w:type="dxa"/>
          </w:tcPr>
          <w:p w14:paraId="60B04791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430" w:type="dxa"/>
          </w:tcPr>
          <w:p w14:paraId="65B6667B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Read: </w:t>
            </w:r>
          </w:p>
          <w:p w14:paraId="2186709A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1 Always </w:t>
            </w:r>
          </w:p>
          <w:p w14:paraId="3D9A7759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2 Usually </w:t>
            </w:r>
          </w:p>
          <w:p w14:paraId="69E15C09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3 Sometimes </w:t>
            </w:r>
          </w:p>
          <w:p w14:paraId="0594A2C9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4 Rarely </w:t>
            </w:r>
          </w:p>
          <w:p w14:paraId="3235A082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5 Never </w:t>
            </w:r>
          </w:p>
          <w:p w14:paraId="4E5B6A80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7 Don’t know/not sure </w:t>
            </w:r>
          </w:p>
          <w:p w14:paraId="24119116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 Refused</w:t>
            </w:r>
          </w:p>
        </w:tc>
      </w:tr>
      <w:tr w:rsidR="00C63CCD" w:rsidRPr="00681262" w14:paraId="422F8750" w14:textId="77777777" w:rsidTr="00E5450A">
        <w:trPr>
          <w:trHeight w:val="2954"/>
        </w:trPr>
        <w:tc>
          <w:tcPr>
            <w:tcW w:w="1795" w:type="dxa"/>
          </w:tcPr>
          <w:p w14:paraId="4966A058" w14:textId="77777777" w:rsidR="00C63CCD" w:rsidRPr="00681262" w:rsidRDefault="00C63CCD" w:rsidP="00E5450A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MSDHE.01</w:t>
            </w:r>
          </w:p>
        </w:tc>
        <w:tc>
          <w:tcPr>
            <w:tcW w:w="3330" w:type="dxa"/>
          </w:tcPr>
          <w:p w14:paraId="0122198D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In general, how satisfied are you with your life? Are you.. </w:t>
            </w:r>
          </w:p>
          <w:p w14:paraId="143AF7F0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440" w:type="dxa"/>
          </w:tcPr>
          <w:p w14:paraId="35467121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430" w:type="dxa"/>
          </w:tcPr>
          <w:p w14:paraId="6A6ED424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Read: </w:t>
            </w:r>
          </w:p>
          <w:p w14:paraId="38CD66C5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1 Always </w:t>
            </w:r>
          </w:p>
          <w:p w14:paraId="3AEC7520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2 Usually </w:t>
            </w:r>
          </w:p>
          <w:p w14:paraId="1C561323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3 Sometimes </w:t>
            </w:r>
          </w:p>
          <w:p w14:paraId="2D28D645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4 Rarely </w:t>
            </w:r>
          </w:p>
          <w:p w14:paraId="12B0E385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5 Never </w:t>
            </w:r>
          </w:p>
          <w:p w14:paraId="27151F9D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7 Don’t know/not sure </w:t>
            </w:r>
          </w:p>
          <w:p w14:paraId="706A89A6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 Refused</w:t>
            </w:r>
          </w:p>
        </w:tc>
      </w:tr>
      <w:tr w:rsidR="00C63CCD" w:rsidRPr="00681262" w14:paraId="2F9BCAA9" w14:textId="77777777" w:rsidTr="00E5450A">
        <w:trPr>
          <w:trHeight w:val="1340"/>
        </w:trPr>
        <w:tc>
          <w:tcPr>
            <w:tcW w:w="1795" w:type="dxa"/>
          </w:tcPr>
          <w:p w14:paraId="3466D205" w14:textId="77777777" w:rsidR="00C63CCD" w:rsidRPr="00681262" w:rsidRDefault="00C63CCD" w:rsidP="00E5450A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CHCA.03</w:t>
            </w:r>
          </w:p>
        </w:tc>
        <w:tc>
          <w:tcPr>
            <w:tcW w:w="3330" w:type="dxa"/>
          </w:tcPr>
          <w:p w14:paraId="6793C801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Was there a time in the past 12 months when you needed to see a doctor but could not because you could not afford it? </w:t>
            </w:r>
          </w:p>
        </w:tc>
        <w:tc>
          <w:tcPr>
            <w:tcW w:w="1440" w:type="dxa"/>
          </w:tcPr>
          <w:p w14:paraId="2B6CC56D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430" w:type="dxa"/>
          </w:tcPr>
          <w:p w14:paraId="06DEB221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 Yes</w:t>
            </w:r>
          </w:p>
          <w:p w14:paraId="28645310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 No</w:t>
            </w:r>
          </w:p>
          <w:p w14:paraId="2BD353B2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 Don’t know /Not sure</w:t>
            </w:r>
          </w:p>
          <w:p w14:paraId="653EA70F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 Refused</w:t>
            </w:r>
          </w:p>
        </w:tc>
      </w:tr>
      <w:tr w:rsidR="00C63CCD" w:rsidRPr="00681262" w14:paraId="05785DAC" w14:textId="77777777" w:rsidTr="00E5450A">
        <w:trPr>
          <w:trHeight w:val="1079"/>
        </w:trPr>
        <w:tc>
          <w:tcPr>
            <w:tcW w:w="1795" w:type="dxa"/>
          </w:tcPr>
          <w:p w14:paraId="06BA7191" w14:textId="77777777" w:rsidR="00C63CCD" w:rsidRPr="00681262" w:rsidRDefault="00C63CCD" w:rsidP="00E5450A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MCPM.01</w:t>
            </w:r>
          </w:p>
        </w:tc>
        <w:tc>
          <w:tcPr>
            <w:tcW w:w="3330" w:type="dxa"/>
          </w:tcPr>
          <w:p w14:paraId="39A375AF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Do you currently have physical pain caused by your cancer or cancer treatment?</w:t>
            </w:r>
          </w:p>
        </w:tc>
        <w:tc>
          <w:tcPr>
            <w:tcW w:w="1440" w:type="dxa"/>
          </w:tcPr>
          <w:p w14:paraId="4EE68248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CSRVCTL2</w:t>
            </w:r>
          </w:p>
        </w:tc>
        <w:tc>
          <w:tcPr>
            <w:tcW w:w="2430" w:type="dxa"/>
          </w:tcPr>
          <w:p w14:paraId="7C20D779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 Yes</w:t>
            </w:r>
          </w:p>
          <w:p w14:paraId="12F73C90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 No</w:t>
            </w:r>
          </w:p>
          <w:p w14:paraId="31DB20AD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 Don’t know/ not sure</w:t>
            </w:r>
          </w:p>
          <w:p w14:paraId="3E8167D0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 Refused</w:t>
            </w:r>
          </w:p>
        </w:tc>
      </w:tr>
      <w:tr w:rsidR="00C63CCD" w:rsidRPr="00681262" w14:paraId="556EC2FD" w14:textId="77777777" w:rsidTr="00E5450A">
        <w:trPr>
          <w:trHeight w:val="1448"/>
        </w:trPr>
        <w:tc>
          <w:tcPr>
            <w:tcW w:w="1795" w:type="dxa"/>
          </w:tcPr>
          <w:p w14:paraId="75AE516B" w14:textId="77777777" w:rsidR="00C63CCD" w:rsidRPr="00681262" w:rsidRDefault="00C63CCD" w:rsidP="00E5450A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CDIS.03</w:t>
            </w:r>
          </w:p>
        </w:tc>
        <w:tc>
          <w:tcPr>
            <w:tcW w:w="3330" w:type="dxa"/>
          </w:tcPr>
          <w:p w14:paraId="3B767014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Because of a physical, mental, or emotional condition, do you have serious difficulty concentrating, remembering, or making decisions? </w:t>
            </w:r>
          </w:p>
          <w:p w14:paraId="49B692FF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440" w:type="dxa"/>
          </w:tcPr>
          <w:p w14:paraId="7C321168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DIFFWALK </w:t>
            </w:r>
          </w:p>
          <w:p w14:paraId="27D2BBA4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430" w:type="dxa"/>
          </w:tcPr>
          <w:p w14:paraId="5A755BF7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1 Yes </w:t>
            </w:r>
          </w:p>
          <w:p w14:paraId="63560751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2 No </w:t>
            </w:r>
          </w:p>
          <w:p w14:paraId="7663A08A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7 Don’t know / Not sure </w:t>
            </w:r>
          </w:p>
          <w:p w14:paraId="6712C079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9 Refused </w:t>
            </w:r>
          </w:p>
        </w:tc>
      </w:tr>
      <w:tr w:rsidR="00C63CCD" w:rsidRPr="00681262" w14:paraId="6DE1D4EC" w14:textId="77777777" w:rsidTr="00E5450A">
        <w:trPr>
          <w:trHeight w:val="818"/>
        </w:trPr>
        <w:tc>
          <w:tcPr>
            <w:tcW w:w="1795" w:type="dxa"/>
          </w:tcPr>
          <w:p w14:paraId="153B465E" w14:textId="77777777" w:rsidR="00C63CCD" w:rsidRPr="00681262" w:rsidRDefault="00C63CCD" w:rsidP="00E5450A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CDIS.05</w:t>
            </w:r>
          </w:p>
        </w:tc>
        <w:tc>
          <w:tcPr>
            <w:tcW w:w="3330" w:type="dxa"/>
          </w:tcPr>
          <w:p w14:paraId="1E07518D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Do you have difficulty dressing or bathing? </w:t>
            </w:r>
          </w:p>
        </w:tc>
        <w:tc>
          <w:tcPr>
            <w:tcW w:w="1440" w:type="dxa"/>
          </w:tcPr>
          <w:p w14:paraId="19D05A0E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DIFFDRES </w:t>
            </w:r>
          </w:p>
          <w:p w14:paraId="691B77AB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430" w:type="dxa"/>
          </w:tcPr>
          <w:p w14:paraId="5DCAB7E1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1 Yes </w:t>
            </w:r>
          </w:p>
          <w:p w14:paraId="44FD2DFF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2 No </w:t>
            </w:r>
          </w:p>
          <w:p w14:paraId="3FDA61C2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7 Don’t know / Not sure </w:t>
            </w:r>
          </w:p>
          <w:p w14:paraId="37E52C50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 xml:space="preserve">9 Refused </w:t>
            </w:r>
          </w:p>
        </w:tc>
      </w:tr>
      <w:tr w:rsidR="00C63CCD" w:rsidRPr="00681262" w14:paraId="2A06B53B" w14:textId="77777777" w:rsidTr="00E5450A">
        <w:trPr>
          <w:trHeight w:val="76"/>
        </w:trPr>
        <w:tc>
          <w:tcPr>
            <w:tcW w:w="1795" w:type="dxa"/>
          </w:tcPr>
          <w:p w14:paraId="0BB2561A" w14:textId="77777777" w:rsidR="00C63CCD" w:rsidRPr="00681262" w:rsidRDefault="00C63CCD" w:rsidP="00E5450A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CDIS.06</w:t>
            </w:r>
          </w:p>
        </w:tc>
        <w:tc>
          <w:tcPr>
            <w:tcW w:w="3330" w:type="dxa"/>
          </w:tcPr>
          <w:p w14:paraId="539DDA5E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Because of a physical, mental or emotional condition, do you have difficulty doing errands alone such as visiting a doctor’s office or shopping?</w:t>
            </w:r>
          </w:p>
        </w:tc>
        <w:tc>
          <w:tcPr>
            <w:tcW w:w="1440" w:type="dxa"/>
          </w:tcPr>
          <w:p w14:paraId="69CF2774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DIFFALON </w:t>
            </w:r>
          </w:p>
          <w:p w14:paraId="4B298F24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430" w:type="dxa"/>
          </w:tcPr>
          <w:p w14:paraId="1465378A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1 Yes </w:t>
            </w:r>
          </w:p>
          <w:p w14:paraId="0A106C59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2 No </w:t>
            </w:r>
          </w:p>
          <w:p w14:paraId="33194330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7 Don’t know / Not sure </w:t>
            </w:r>
          </w:p>
          <w:p w14:paraId="6B334C65" w14:textId="77777777" w:rsidR="00C63CCD" w:rsidRPr="00681262" w:rsidRDefault="00C63CCD" w:rsidP="00E5450A">
            <w:pPr>
              <w:pStyle w:val="Default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9 Refused </w:t>
            </w:r>
          </w:p>
        </w:tc>
      </w:tr>
    </w:tbl>
    <w:p w14:paraId="5E6359B2" w14:textId="77777777" w:rsidR="00C63CCD" w:rsidRPr="00681262" w:rsidRDefault="00C63CCD" w:rsidP="00C63CCD">
      <w:pPr>
        <w:spacing w:line="48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474E386" w14:textId="77777777" w:rsidR="00C63CCD" w:rsidRPr="00681262" w:rsidRDefault="00C63CCD" w:rsidP="00C63CCD">
      <w:pPr>
        <w:spacing w:after="160" w:line="480" w:lineRule="auto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681262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br w:type="page"/>
      </w:r>
    </w:p>
    <w:p w14:paraId="56C779D1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CCD"/>
    <w:rsid w:val="002978F5"/>
    <w:rsid w:val="003852CF"/>
    <w:rsid w:val="004E780C"/>
    <w:rsid w:val="00792800"/>
    <w:rsid w:val="00C63CCD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2DA3C"/>
  <w15:chartTrackingRefBased/>
  <w15:docId w15:val="{DE1CA4E9-9756-4363-83B4-F65BDFE8A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3CCD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63CC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3CC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3CC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3CC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3CC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3CCD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3CCD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3CCD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3CCD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3C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3C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3C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3C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3C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3C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3C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3C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3C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3C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3C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3CC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3C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3CCD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3C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3CCD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3C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3C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3C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3CC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63C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63CCD"/>
    <w:pPr>
      <w:autoSpaceDE w:val="0"/>
      <w:autoSpaceDN w:val="0"/>
      <w:adjustRightInd w:val="0"/>
      <w:spacing w:after="0" w:line="240" w:lineRule="auto"/>
    </w:pPr>
    <w:rPr>
      <w:rFonts w:ascii="Helvetica" w:hAnsi="Helvetica" w:cs="Helvetica"/>
      <w:color w:val="000000"/>
      <w:kern w:val="0"/>
    </w:rPr>
  </w:style>
  <w:style w:type="paragraph" w:customStyle="1" w:styleId="TableParagraph">
    <w:name w:val="Table Paragraph"/>
    <w:basedOn w:val="Normal"/>
    <w:uiPriority w:val="1"/>
    <w:qFormat/>
    <w:rsid w:val="00C63CCD"/>
    <w:pPr>
      <w:widowControl w:val="0"/>
      <w:autoSpaceDE w:val="0"/>
      <w:autoSpaceDN w:val="0"/>
    </w:pPr>
    <w:rPr>
      <w:rFonts w:ascii="Arial" w:eastAsia="Arial" w:hAnsi="Arial" w:cs="Arial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355</Words>
  <Characters>2034</Characters>
  <Application>Microsoft Office Word</Application>
  <DocSecurity>0</DocSecurity>
  <Lines>113</Lines>
  <Paragraphs>64</Paragraphs>
  <ScaleCrop>false</ScaleCrop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2025-11-10T17:29:00Z</dcterms:created>
  <dcterms:modified xsi:type="dcterms:W3CDTF">2025-11-10T17:29:00Z</dcterms:modified>
</cp:coreProperties>
</file>