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259" w:rsidRDefault="00A91259" w:rsidP="00A91259">
      <w:pPr>
        <w:rPr>
          <w:rFonts w:ascii="Times New Roman" w:hAnsi="Times New Roman" w:cs="Times New Roman"/>
          <w:sz w:val="24"/>
          <w:szCs w:val="24"/>
        </w:rPr>
      </w:pPr>
      <w:r w:rsidRPr="003F5C85">
        <w:rPr>
          <w:rFonts w:ascii="Times New Roman" w:hAnsi="Times New Roman"/>
          <w:sz w:val="24"/>
          <w:szCs w:val="24"/>
        </w:rPr>
        <w:t>Supplementary material</w:t>
      </w:r>
      <w:r w:rsidRPr="003F5C85">
        <w:rPr>
          <w:rFonts w:ascii="Times New Roman" w:hAnsi="Times New Roman" w:hint="eastAsia"/>
          <w:sz w:val="24"/>
          <w:szCs w:val="24"/>
        </w:rPr>
        <w:t xml:space="preserve"> </w:t>
      </w:r>
      <w:r w:rsidR="00B22510">
        <w:rPr>
          <w:rFonts w:ascii="Times New Roman" w:hAnsi="Times New Roman" w:hint="eastAsia"/>
          <w:sz w:val="24"/>
          <w:szCs w:val="24"/>
        </w:rPr>
        <w:t>7</w:t>
      </w:r>
      <w:bookmarkStart w:id="0" w:name="_GoBack"/>
      <w:bookmarkEnd w:id="0"/>
      <w:r w:rsidRPr="003F5C85">
        <w:rPr>
          <w:rFonts w:ascii="Times New Roman" w:hAnsi="Times New Roman"/>
          <w:sz w:val="24"/>
          <w:szCs w:val="24"/>
        </w:rPr>
        <w:t>: Oligonucleotide primers u</w:t>
      </w:r>
      <w:r w:rsidRPr="00C60336">
        <w:rPr>
          <w:rFonts w:ascii="Times New Roman" w:hAnsi="Times New Roman"/>
          <w:sz w:val="24"/>
          <w:szCs w:val="24"/>
        </w:rPr>
        <w:t xml:space="preserve">sed in </w:t>
      </w:r>
      <w:r>
        <w:rPr>
          <w:rFonts w:ascii="Times New Roman" w:hAnsi="Times New Roman" w:hint="eastAsia"/>
          <w:sz w:val="24"/>
          <w:szCs w:val="24"/>
        </w:rPr>
        <w:t>qRT-PCR confirmation</w:t>
      </w:r>
      <w:r w:rsidRPr="00C60336">
        <w:rPr>
          <w:rFonts w:ascii="Times New Roman" w:hAnsi="Times New Roman" w:hint="eastAsia"/>
          <w:sz w:val="24"/>
          <w:szCs w:val="24"/>
        </w:rPr>
        <w:t>.</w:t>
      </w:r>
    </w:p>
    <w:p w:rsidR="00A91259" w:rsidRPr="00F40661" w:rsidRDefault="00A91259" w:rsidP="00A91259">
      <w:pPr>
        <w:rPr>
          <w:sz w:val="24"/>
          <w:szCs w:val="24"/>
        </w:rPr>
      </w:pPr>
    </w:p>
    <w:tbl>
      <w:tblPr>
        <w:tblStyle w:val="a5"/>
        <w:tblW w:w="1408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4"/>
        <w:gridCol w:w="1660"/>
        <w:gridCol w:w="3069"/>
        <w:gridCol w:w="2338"/>
        <w:gridCol w:w="3616"/>
      </w:tblGrid>
      <w:tr w:rsidR="007D538D" w:rsidRPr="00F40661" w:rsidTr="00B1173E">
        <w:tc>
          <w:tcPr>
            <w:tcW w:w="3510" w:type="dxa"/>
          </w:tcPr>
          <w:p w:rsidR="007D538D" w:rsidRPr="00F40661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661">
              <w:rPr>
                <w:rFonts w:ascii="Times New Roman" w:hAnsi="Times New Roman" w:cs="Times New Roman"/>
                <w:sz w:val="24"/>
                <w:szCs w:val="24"/>
              </w:rPr>
              <w:t>Gene ID</w:t>
            </w:r>
          </w:p>
        </w:tc>
        <w:tc>
          <w:tcPr>
            <w:tcW w:w="1701" w:type="dxa"/>
          </w:tcPr>
          <w:p w:rsidR="007D538D" w:rsidRPr="00F40661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Annotation</w:t>
            </w:r>
          </w:p>
        </w:tc>
        <w:tc>
          <w:tcPr>
            <w:tcW w:w="2929" w:type="dxa"/>
          </w:tcPr>
          <w:p w:rsidR="007D538D" w:rsidRPr="00F40661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Description</w:t>
            </w:r>
          </w:p>
        </w:tc>
        <w:tc>
          <w:tcPr>
            <w:tcW w:w="2410" w:type="dxa"/>
          </w:tcPr>
          <w:p w:rsidR="007D538D" w:rsidRPr="00F40661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661"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3537" w:type="dxa"/>
          </w:tcPr>
          <w:p w:rsidR="007D538D" w:rsidRPr="00F40661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661">
              <w:rPr>
                <w:rFonts w:ascii="Times New Roman" w:hAnsi="Times New Roman" w:cs="Times New Roman"/>
                <w:sz w:val="24"/>
                <w:szCs w:val="24"/>
              </w:rPr>
              <w:t>Primer Sequence (5’</w:t>
            </w:r>
            <w:r w:rsidRPr="00F40661">
              <w:rPr>
                <w:rFonts w:ascii="Times New Roman" w:eastAsia="宋体" w:hAnsi="Times New Roman" w:cs="Times New Roman"/>
                <w:sz w:val="24"/>
                <w:szCs w:val="24"/>
              </w:rPr>
              <w:t>→</w:t>
            </w:r>
            <w:r w:rsidRPr="00F40661">
              <w:rPr>
                <w:rFonts w:ascii="Times New Roman" w:hAnsi="Times New Roman" w:cs="Times New Roman"/>
                <w:sz w:val="24"/>
                <w:szCs w:val="24"/>
              </w:rPr>
              <w:t>3’)</w:t>
            </w:r>
          </w:p>
        </w:tc>
      </w:tr>
      <w:tr w:rsidR="009679FC" w:rsidRPr="009679FC" w:rsidTr="00B1173E">
        <w:tc>
          <w:tcPr>
            <w:tcW w:w="3510" w:type="dxa"/>
          </w:tcPr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TraesCS4B02G325800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TraesCS4B02G325800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TraesCS6D02G154600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TraesCS6D02G154600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TraesCS5A02G325200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TraesCS5A02G325200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TraesCS6B02G051800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TraesCS6B02G051800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TraesCS6D02G177400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TraesCS6D02G177400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TraesCS3B02G334300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TraesCS3B02G334300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TraesCS3A02G457400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TraesCS3A02G457400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TraesCSU02G207700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TraesCSU02G207700</w:t>
            </w:r>
          </w:p>
          <w:p w:rsidR="007D538D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TraesCS5A02G238300</w:t>
            </w:r>
          </w:p>
          <w:p w:rsidR="007D538D" w:rsidRPr="008D7D09" w:rsidRDefault="007D538D" w:rsidP="008D7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TraesCS5A02G238300</w:t>
            </w:r>
          </w:p>
          <w:p w:rsidR="007D538D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TraesCS7A02G130000</w:t>
            </w:r>
          </w:p>
          <w:p w:rsidR="007D538D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D09">
              <w:rPr>
                <w:rFonts w:ascii="Times New Roman" w:hAnsi="Times New Roman" w:cs="Times New Roman"/>
                <w:sz w:val="24"/>
                <w:szCs w:val="24"/>
              </w:rPr>
              <w:t>TraesCS7A02G130000</w:t>
            </w:r>
          </w:p>
          <w:p w:rsidR="007D538D" w:rsidRPr="00865FFA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FFA">
              <w:rPr>
                <w:rFonts w:ascii="Times New Roman" w:hAnsi="Times New Roman" w:cs="Times New Roman"/>
                <w:sz w:val="24"/>
                <w:szCs w:val="24"/>
              </w:rPr>
              <w:t>AB181991</w:t>
            </w:r>
          </w:p>
          <w:p w:rsidR="007D538D" w:rsidRPr="00865FFA" w:rsidRDefault="007D538D" w:rsidP="006B6FF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65FFA">
              <w:rPr>
                <w:rFonts w:ascii="Times New Roman" w:hAnsi="Times New Roman"/>
                <w:sz w:val="24"/>
                <w:szCs w:val="24"/>
              </w:rPr>
              <w:t>AB181991</w:t>
            </w:r>
          </w:p>
        </w:tc>
        <w:tc>
          <w:tcPr>
            <w:tcW w:w="1701" w:type="dxa"/>
          </w:tcPr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TaCAT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TaCAT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TaLOX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TaLOX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TaUDPGT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TaUDPGT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TaAT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TaAT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TaST</w:t>
            </w:r>
          </w:p>
          <w:p w:rsidR="007D538D" w:rsidRPr="00662FDC" w:rsidRDefault="00B1173E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TaST</w:t>
            </w:r>
          </w:p>
          <w:p w:rsidR="007D538D" w:rsidRPr="00662FDC" w:rsidRDefault="009656F7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TaGST</w:t>
            </w:r>
          </w:p>
          <w:p w:rsidR="007D538D" w:rsidRPr="00662FDC" w:rsidRDefault="009656F7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TaGST</w:t>
            </w:r>
          </w:p>
          <w:p w:rsidR="007D538D" w:rsidRPr="00662FDC" w:rsidRDefault="00405CFB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TaCULLIN</w:t>
            </w:r>
          </w:p>
          <w:p w:rsidR="007D538D" w:rsidRPr="00662FDC" w:rsidRDefault="00405CFB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TaCULLIN</w:t>
            </w:r>
          </w:p>
          <w:p w:rsidR="007D538D" w:rsidRPr="00662FDC" w:rsidRDefault="009776B2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TaPC1</w:t>
            </w:r>
          </w:p>
          <w:p w:rsidR="007D538D" w:rsidRPr="00662FDC" w:rsidRDefault="009776B2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TaPC1</w:t>
            </w:r>
          </w:p>
          <w:p w:rsidR="007D538D" w:rsidRPr="00662FDC" w:rsidRDefault="004928B0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TaGDSL</w:t>
            </w:r>
          </w:p>
          <w:p w:rsidR="007D538D" w:rsidRPr="00662FDC" w:rsidRDefault="004928B0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TaGDSL</w:t>
            </w:r>
          </w:p>
          <w:p w:rsidR="007D538D" w:rsidRPr="00662FDC" w:rsidRDefault="00A80FCA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TaPT</w:t>
            </w:r>
          </w:p>
          <w:p w:rsidR="007D538D" w:rsidRPr="00662FDC" w:rsidRDefault="00A80FCA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TaPT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</w:t>
            </w:r>
            <w:r w:rsidRPr="00662FDC">
              <w:rPr>
                <w:rFonts w:ascii="Times New Roman" w:hAnsi="Times New Roman" w:cs="Times New Roman"/>
                <w:i/>
                <w:sz w:val="24"/>
                <w:szCs w:val="24"/>
              </w:rPr>
              <w:t>ACTIN</w:t>
            </w:r>
          </w:p>
          <w:p w:rsidR="007D538D" w:rsidRPr="00662FDC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Ta</w:t>
            </w:r>
            <w:r w:rsidRPr="00662FDC">
              <w:rPr>
                <w:rFonts w:ascii="Times New Roman" w:hAnsi="Times New Roman" w:cs="Times New Roman"/>
                <w:i/>
                <w:sz w:val="24"/>
                <w:szCs w:val="24"/>
              </w:rPr>
              <w:t>ACTIN</w:t>
            </w:r>
          </w:p>
        </w:tc>
        <w:tc>
          <w:tcPr>
            <w:tcW w:w="2929" w:type="dxa"/>
          </w:tcPr>
          <w:p w:rsidR="007D538D" w:rsidRPr="00662FDC" w:rsidRDefault="004D1528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4D1528">
              <w:rPr>
                <w:rFonts w:ascii="Times New Roman" w:hAnsi="Times New Roman" w:cs="Times New Roman"/>
                <w:sz w:val="24"/>
                <w:szCs w:val="24"/>
              </w:rPr>
              <w:t>atalase</w:t>
            </w:r>
          </w:p>
          <w:p w:rsidR="007D538D" w:rsidRPr="00662FDC" w:rsidRDefault="004D1528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4D1528">
              <w:rPr>
                <w:rFonts w:ascii="Times New Roman" w:hAnsi="Times New Roman" w:cs="Times New Roman"/>
                <w:sz w:val="24"/>
                <w:szCs w:val="24"/>
              </w:rPr>
              <w:t>atalase</w:t>
            </w:r>
          </w:p>
          <w:p w:rsidR="007D538D" w:rsidRPr="00662FDC" w:rsidRDefault="00F56531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F56531">
              <w:rPr>
                <w:rFonts w:ascii="Times New Roman" w:hAnsi="Times New Roman" w:cs="Times New Roman"/>
                <w:sz w:val="24"/>
                <w:szCs w:val="24"/>
              </w:rPr>
              <w:t>ipoxygenase</w:t>
            </w:r>
          </w:p>
          <w:p w:rsidR="007D538D" w:rsidRPr="00662FDC" w:rsidRDefault="00F56531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F56531">
              <w:rPr>
                <w:rFonts w:ascii="Times New Roman" w:hAnsi="Times New Roman" w:cs="Times New Roman"/>
                <w:sz w:val="24"/>
                <w:szCs w:val="24"/>
              </w:rPr>
              <w:t>ipoxygenase</w:t>
            </w:r>
          </w:p>
          <w:p w:rsidR="007D538D" w:rsidRPr="00662FDC" w:rsidRDefault="00662FDC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/>
                <w:sz w:val="24"/>
                <w:szCs w:val="24"/>
              </w:rPr>
              <w:t>UDP-glucuronosyltransferase</w:t>
            </w:r>
          </w:p>
          <w:p w:rsidR="007D538D" w:rsidRPr="00662FDC" w:rsidRDefault="00662FDC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/>
                <w:sz w:val="24"/>
                <w:szCs w:val="24"/>
              </w:rPr>
              <w:t>UDP-glucuronosyltransferase</w:t>
            </w:r>
          </w:p>
          <w:p w:rsidR="007D538D" w:rsidRPr="00662FDC" w:rsidRDefault="007B15D8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sz w:val="24"/>
                <w:szCs w:val="24"/>
              </w:rPr>
              <w:t>acyl-tranferase</w:t>
            </w:r>
          </w:p>
          <w:p w:rsidR="007D538D" w:rsidRPr="00662FDC" w:rsidRDefault="007B15D8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 w:hint="eastAsia"/>
                <w:sz w:val="24"/>
                <w:szCs w:val="24"/>
              </w:rPr>
              <w:t>acyl-tranferase</w:t>
            </w:r>
          </w:p>
          <w:p w:rsidR="00B1173E" w:rsidRPr="00662FDC" w:rsidRDefault="00B1173E" w:rsidP="00B11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/>
                <w:sz w:val="24"/>
                <w:szCs w:val="24"/>
              </w:rPr>
              <w:t>sugar transporter</w:t>
            </w:r>
          </w:p>
          <w:p w:rsidR="007D538D" w:rsidRPr="00662FDC" w:rsidRDefault="00B1173E" w:rsidP="00B117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2FDC">
              <w:rPr>
                <w:rFonts w:ascii="Times New Roman" w:hAnsi="Times New Roman" w:cs="Times New Roman"/>
                <w:sz w:val="24"/>
                <w:szCs w:val="24"/>
              </w:rPr>
              <w:t>sugar transporter</w:t>
            </w:r>
          </w:p>
          <w:p w:rsidR="007D538D" w:rsidRPr="00662FDC" w:rsidRDefault="009656F7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6F7">
              <w:rPr>
                <w:rFonts w:ascii="Times New Roman" w:hAnsi="Times New Roman" w:cs="Times New Roman"/>
                <w:sz w:val="24"/>
                <w:szCs w:val="24"/>
              </w:rPr>
              <w:t>glutathione 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656F7">
              <w:rPr>
                <w:rFonts w:ascii="Times New Roman" w:hAnsi="Times New Roman" w:cs="Times New Roman"/>
                <w:sz w:val="24"/>
                <w:szCs w:val="24"/>
              </w:rPr>
              <w:t>transferase</w:t>
            </w:r>
          </w:p>
          <w:p w:rsidR="007D538D" w:rsidRPr="00662FDC" w:rsidRDefault="009656F7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6F7">
              <w:rPr>
                <w:rFonts w:ascii="Times New Roman" w:hAnsi="Times New Roman" w:cs="Times New Roman"/>
                <w:sz w:val="24"/>
                <w:szCs w:val="24"/>
              </w:rPr>
              <w:t>glutathione 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656F7">
              <w:rPr>
                <w:rFonts w:ascii="Times New Roman" w:hAnsi="Times New Roman" w:cs="Times New Roman"/>
                <w:sz w:val="24"/>
                <w:szCs w:val="24"/>
              </w:rPr>
              <w:t>transferase</w:t>
            </w:r>
          </w:p>
          <w:p w:rsidR="007D538D" w:rsidRPr="00662FDC" w:rsidRDefault="001843A7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9656F7" w:rsidRPr="009656F7">
              <w:rPr>
                <w:rFonts w:ascii="Times New Roman" w:hAnsi="Times New Roman" w:cs="Times New Roman"/>
                <w:sz w:val="24"/>
                <w:szCs w:val="24"/>
              </w:rPr>
              <w:t>ullin</w:t>
            </w:r>
          </w:p>
          <w:p w:rsidR="007D538D" w:rsidRPr="00662FDC" w:rsidRDefault="001843A7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1843A7">
              <w:rPr>
                <w:rFonts w:ascii="Times New Roman" w:hAnsi="Times New Roman" w:cs="Times New Roman"/>
                <w:sz w:val="24"/>
                <w:szCs w:val="24"/>
              </w:rPr>
              <w:t>ullin</w:t>
            </w:r>
          </w:p>
          <w:p w:rsidR="007D538D" w:rsidRPr="00662FDC" w:rsidRDefault="00C1553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C1553D">
              <w:rPr>
                <w:rFonts w:ascii="Times New Roman" w:hAnsi="Times New Roman" w:cs="Times New Roman"/>
                <w:sz w:val="24"/>
                <w:szCs w:val="24"/>
              </w:rPr>
              <w:t>eptidase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1553D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  <w:p w:rsidR="007D538D" w:rsidRPr="00662FDC" w:rsidRDefault="00A34E00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C1553D">
              <w:rPr>
                <w:rFonts w:ascii="Times New Roman" w:hAnsi="Times New Roman" w:cs="Times New Roman"/>
                <w:sz w:val="24"/>
                <w:szCs w:val="24"/>
              </w:rPr>
              <w:t>eptidase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1553D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  <w:p w:rsidR="007D538D" w:rsidRPr="00662FDC" w:rsidRDefault="005933C3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C3">
              <w:rPr>
                <w:rFonts w:ascii="Times New Roman" w:hAnsi="Times New Roman" w:cs="Times New Roman"/>
                <w:sz w:val="24"/>
                <w:szCs w:val="24"/>
              </w:rPr>
              <w:t>Lipase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933C3">
              <w:rPr>
                <w:rFonts w:ascii="Times New Roman" w:hAnsi="Times New Roman" w:cs="Times New Roman"/>
                <w:sz w:val="24"/>
                <w:szCs w:val="24"/>
              </w:rPr>
              <w:t>GDSL</w:t>
            </w:r>
          </w:p>
          <w:p w:rsidR="007D538D" w:rsidRPr="00662FDC" w:rsidRDefault="004928B0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C3">
              <w:rPr>
                <w:rFonts w:ascii="Times New Roman" w:hAnsi="Times New Roman" w:cs="Times New Roman"/>
                <w:sz w:val="24"/>
                <w:szCs w:val="24"/>
              </w:rPr>
              <w:t>Lipase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933C3">
              <w:rPr>
                <w:rFonts w:ascii="Times New Roman" w:hAnsi="Times New Roman" w:cs="Times New Roman"/>
                <w:sz w:val="24"/>
                <w:szCs w:val="24"/>
              </w:rPr>
              <w:t>GDSL</w:t>
            </w:r>
          </w:p>
          <w:p w:rsidR="007D538D" w:rsidRPr="00662FDC" w:rsidRDefault="004928B0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8B0">
              <w:rPr>
                <w:rFonts w:ascii="Times New Roman" w:hAnsi="Times New Roman" w:cs="Times New Roman"/>
                <w:sz w:val="24"/>
                <w:szCs w:val="24"/>
              </w:rPr>
              <w:t>prenyltransferase</w:t>
            </w:r>
          </w:p>
          <w:p w:rsidR="007D538D" w:rsidRPr="00662FDC" w:rsidRDefault="004928B0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28B0">
              <w:rPr>
                <w:rFonts w:ascii="Times New Roman" w:hAnsi="Times New Roman" w:cs="Times New Roman"/>
                <w:sz w:val="24"/>
                <w:szCs w:val="24"/>
              </w:rPr>
              <w:t>prenyltransferase</w:t>
            </w:r>
          </w:p>
          <w:p w:rsidR="007D538D" w:rsidRPr="00662FDC" w:rsidRDefault="00852D06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actin</w:t>
            </w:r>
          </w:p>
          <w:p w:rsidR="007D538D" w:rsidRPr="00662FDC" w:rsidRDefault="00852D06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actin</w:t>
            </w:r>
          </w:p>
        </w:tc>
        <w:tc>
          <w:tcPr>
            <w:tcW w:w="2410" w:type="dxa"/>
          </w:tcPr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TaCAT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TaCAT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TaLOX</w:t>
            </w:r>
            <w:r w:rsidR="00A14855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TaLOX</w:t>
            </w:r>
            <w:r w:rsidR="00A14855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TaUDPGT</w:t>
            </w:r>
            <w:r w:rsidR="00A14855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TaUDPGT</w:t>
            </w:r>
            <w:r w:rsidR="00A14855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TaAT</w:t>
            </w:r>
            <w:r w:rsidR="00A14855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TaAT</w:t>
            </w:r>
            <w:r w:rsidR="00A14855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TaST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TaST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TaGST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TaGST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TaCULLIN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TaCULLIN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TaPC1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TaPC1</w:t>
            </w:r>
            <w:r w:rsidR="0029213F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TaGDSL</w:t>
            </w:r>
            <w:r w:rsidR="00C537E3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TaGDSL</w:t>
            </w:r>
            <w:r w:rsidR="00C537E3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401F60" w:rsidRP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TaPT</w:t>
            </w:r>
            <w:r w:rsidR="00C537E3">
              <w:rPr>
                <w:rFonts w:ascii="Times New Roman" w:hAnsi="Times New Roman" w:cs="Times New Roman" w:hint="eastAsia"/>
                <w:sz w:val="24"/>
                <w:szCs w:val="24"/>
              </w:rPr>
              <w:t>-Fq</w:t>
            </w:r>
          </w:p>
          <w:p w:rsidR="00401F60" w:rsidRDefault="00401F60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F60">
              <w:rPr>
                <w:rFonts w:ascii="Times New Roman" w:hAnsi="Times New Roman" w:cs="Times New Roman" w:hint="eastAsia"/>
                <w:sz w:val="24"/>
                <w:szCs w:val="24"/>
              </w:rPr>
              <w:t>TaPT</w:t>
            </w:r>
            <w:r w:rsidR="00C537E3">
              <w:rPr>
                <w:rFonts w:ascii="Times New Roman" w:hAnsi="Times New Roman" w:cs="Times New Roman" w:hint="eastAsia"/>
                <w:sz w:val="24"/>
                <w:szCs w:val="24"/>
              </w:rPr>
              <w:t>-Rq</w:t>
            </w:r>
          </w:p>
          <w:p w:rsidR="007D538D" w:rsidRPr="00865FFA" w:rsidRDefault="007D538D" w:rsidP="00401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FFA">
              <w:rPr>
                <w:rFonts w:ascii="Times New Roman" w:hAnsi="Times New Roman" w:cs="Times New Roman" w:hint="eastAsia"/>
                <w:sz w:val="24"/>
                <w:szCs w:val="24"/>
              </w:rPr>
              <w:t>TaACTIN-Fq</w:t>
            </w:r>
          </w:p>
          <w:p w:rsidR="007D538D" w:rsidRPr="00865FFA" w:rsidRDefault="007D538D" w:rsidP="006B6FF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65FFA">
              <w:rPr>
                <w:rFonts w:ascii="Times New Roman" w:hAnsi="Times New Roman" w:cs="Times New Roman" w:hint="eastAsia"/>
                <w:sz w:val="24"/>
                <w:szCs w:val="24"/>
              </w:rPr>
              <w:t>TaACTIN-Rq</w:t>
            </w:r>
          </w:p>
        </w:tc>
        <w:tc>
          <w:tcPr>
            <w:tcW w:w="3537" w:type="dxa"/>
          </w:tcPr>
          <w:p w:rsidR="007D538D" w:rsidRPr="009679FC" w:rsidRDefault="003959B5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2"/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CTCCACCGTGATCCACGAGC</w:t>
            </w:r>
          </w:p>
          <w:p w:rsidR="007D538D" w:rsidRPr="009679FC" w:rsidRDefault="003959B5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GCCGTCGCGGATGAAGAAGA</w:t>
            </w:r>
          </w:p>
          <w:p w:rsidR="007D538D" w:rsidRPr="009679FC" w:rsidRDefault="003959B5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CGAGGCGCTGAGGAAGAAGG</w:t>
            </w:r>
          </w:p>
          <w:p w:rsidR="007D538D" w:rsidRPr="009679FC" w:rsidRDefault="003959B5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AGGGTAGGGGTGCTCCTTGG</w:t>
            </w:r>
          </w:p>
          <w:p w:rsidR="007D538D" w:rsidRPr="009679FC" w:rsidRDefault="00917C83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CGCGTCTCCTTCGTCTCCAC</w:t>
            </w:r>
          </w:p>
          <w:p w:rsidR="007D538D" w:rsidRPr="009679FC" w:rsidRDefault="00917C83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GAGGAAGGCGGAGAATGGGC</w:t>
            </w:r>
          </w:p>
          <w:p w:rsidR="007D538D" w:rsidRPr="009679FC" w:rsidRDefault="00562F6B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GATGGAAGGCCATGGACCCG</w:t>
            </w:r>
          </w:p>
          <w:p w:rsidR="007D538D" w:rsidRPr="009679FC" w:rsidRDefault="00562F6B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ACAGTTCCGCGGTTTACGCA</w:t>
            </w:r>
          </w:p>
          <w:p w:rsidR="007D538D" w:rsidRPr="009679FC" w:rsidRDefault="00562F6B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CGGCTTCGCTCGGTTCTGAT</w:t>
            </w:r>
          </w:p>
          <w:p w:rsidR="007D538D" w:rsidRPr="009679FC" w:rsidRDefault="00562F6B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GAGCGACATGGCCACGATGA</w:t>
            </w:r>
          </w:p>
          <w:p w:rsidR="007D538D" w:rsidRPr="009679FC" w:rsidRDefault="00CD196B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TACGTCTGGGAATCGCGTGC</w:t>
            </w:r>
          </w:p>
          <w:p w:rsidR="007D538D" w:rsidRPr="009679FC" w:rsidRDefault="00CD196B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GGCTCGCCCGAACATAGGAC</w:t>
            </w:r>
          </w:p>
          <w:p w:rsidR="007D538D" w:rsidRPr="009679FC" w:rsidRDefault="002D04E3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TCGATTCGTGCTCCGTTCCG</w:t>
            </w:r>
          </w:p>
          <w:p w:rsidR="007D538D" w:rsidRPr="009679FC" w:rsidRDefault="002D04E3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GCATTCAGCAAGGCAGCGAC</w:t>
            </w:r>
          </w:p>
          <w:p w:rsidR="007D538D" w:rsidRPr="009679FC" w:rsidRDefault="00243ED9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TTCATGCGCTCGTCGTCCTC</w:t>
            </w:r>
          </w:p>
          <w:p w:rsidR="007D538D" w:rsidRPr="009679FC" w:rsidRDefault="00243ED9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CCTCCCCAGCATCAGCAGTG</w:t>
            </w:r>
          </w:p>
          <w:p w:rsidR="007D538D" w:rsidRPr="009679FC" w:rsidRDefault="00315E22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AGCAGCTGCGCTACTTCGAG</w:t>
            </w:r>
          </w:p>
          <w:p w:rsidR="007D538D" w:rsidRPr="009679FC" w:rsidRDefault="00315E22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TAGCGGACGTAGTCCGGGAG</w:t>
            </w:r>
          </w:p>
          <w:p w:rsidR="007D538D" w:rsidRPr="009679FC" w:rsidRDefault="009679FC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CCCCCTCTGGCCTGAGTTCT</w:t>
            </w:r>
          </w:p>
          <w:p w:rsidR="007D538D" w:rsidRPr="009679FC" w:rsidRDefault="009679FC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/>
                <w:sz w:val="24"/>
                <w:szCs w:val="24"/>
              </w:rPr>
              <w:t>AGCTGCTTCTTCGCCAGACC</w:t>
            </w:r>
          </w:p>
          <w:bookmarkEnd w:id="1"/>
          <w:p w:rsidR="007D538D" w:rsidRPr="009679FC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 w:hint="eastAsia"/>
                <w:sz w:val="24"/>
                <w:szCs w:val="24"/>
              </w:rPr>
              <w:t>CCAGCGGTCGAACAACTGGT</w:t>
            </w:r>
          </w:p>
          <w:p w:rsidR="007D538D" w:rsidRPr="009679FC" w:rsidRDefault="007D538D" w:rsidP="006B6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79FC">
              <w:rPr>
                <w:rFonts w:ascii="Times New Roman" w:hAnsi="Times New Roman" w:cs="Times New Roman" w:hint="eastAsia"/>
                <w:sz w:val="24"/>
                <w:szCs w:val="24"/>
              </w:rPr>
              <w:t>GGCCACGTAAGCGAGCTTCT</w:t>
            </w:r>
          </w:p>
        </w:tc>
      </w:tr>
    </w:tbl>
    <w:p w:rsidR="00ED4E57" w:rsidRPr="00A91259" w:rsidRDefault="00ED4E57"/>
    <w:sectPr w:rsidR="00ED4E57" w:rsidRPr="00A91259" w:rsidSect="009E07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025" w:rsidRDefault="00311025" w:rsidP="00A91259">
      <w:r>
        <w:separator/>
      </w:r>
    </w:p>
  </w:endnote>
  <w:endnote w:type="continuationSeparator" w:id="0">
    <w:p w:rsidR="00311025" w:rsidRDefault="00311025" w:rsidP="00A91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025" w:rsidRDefault="00311025" w:rsidP="00A91259">
      <w:r>
        <w:separator/>
      </w:r>
    </w:p>
  </w:footnote>
  <w:footnote w:type="continuationSeparator" w:id="0">
    <w:p w:rsidR="00311025" w:rsidRDefault="00311025" w:rsidP="00A912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E63"/>
    <w:rsid w:val="000C0B5B"/>
    <w:rsid w:val="00110E63"/>
    <w:rsid w:val="001843A7"/>
    <w:rsid w:val="00243ED9"/>
    <w:rsid w:val="0029213F"/>
    <w:rsid w:val="002B0D14"/>
    <w:rsid w:val="002D04E3"/>
    <w:rsid w:val="002F45E1"/>
    <w:rsid w:val="00303C9D"/>
    <w:rsid w:val="003061C6"/>
    <w:rsid w:val="00311025"/>
    <w:rsid w:val="00315E22"/>
    <w:rsid w:val="0034715C"/>
    <w:rsid w:val="003959B5"/>
    <w:rsid w:val="00401F60"/>
    <w:rsid w:val="00405CFB"/>
    <w:rsid w:val="004928B0"/>
    <w:rsid w:val="004D1528"/>
    <w:rsid w:val="00562F6B"/>
    <w:rsid w:val="005933C3"/>
    <w:rsid w:val="00662FDC"/>
    <w:rsid w:val="007B15D8"/>
    <w:rsid w:val="007D538D"/>
    <w:rsid w:val="00852D06"/>
    <w:rsid w:val="00865FFA"/>
    <w:rsid w:val="008B54D2"/>
    <w:rsid w:val="008D7D09"/>
    <w:rsid w:val="00914C3A"/>
    <w:rsid w:val="00917C83"/>
    <w:rsid w:val="009656F7"/>
    <w:rsid w:val="009679FC"/>
    <w:rsid w:val="009776B2"/>
    <w:rsid w:val="00A14855"/>
    <w:rsid w:val="00A34E00"/>
    <w:rsid w:val="00A80FCA"/>
    <w:rsid w:val="00A91259"/>
    <w:rsid w:val="00B1173E"/>
    <w:rsid w:val="00B22510"/>
    <w:rsid w:val="00B730B7"/>
    <w:rsid w:val="00C1553D"/>
    <w:rsid w:val="00C537E3"/>
    <w:rsid w:val="00CD196B"/>
    <w:rsid w:val="00DF0435"/>
    <w:rsid w:val="00ED4E57"/>
    <w:rsid w:val="00F555F4"/>
    <w:rsid w:val="00F56531"/>
    <w:rsid w:val="00FF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2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2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2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2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259"/>
    <w:rPr>
      <w:sz w:val="18"/>
      <w:szCs w:val="18"/>
    </w:rPr>
  </w:style>
  <w:style w:type="table" w:styleId="a5">
    <w:name w:val="Table Grid"/>
    <w:basedOn w:val="a1"/>
    <w:uiPriority w:val="59"/>
    <w:rsid w:val="00A912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2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2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2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2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259"/>
    <w:rPr>
      <w:sz w:val="18"/>
      <w:szCs w:val="18"/>
    </w:rPr>
  </w:style>
  <w:style w:type="table" w:styleId="a5">
    <w:name w:val="Table Grid"/>
    <w:basedOn w:val="a1"/>
    <w:uiPriority w:val="59"/>
    <w:rsid w:val="00A912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252</Words>
  <Characters>1439</Characters>
  <Application>Microsoft Office Word</Application>
  <DocSecurity>0</DocSecurity>
  <Lines>11</Lines>
  <Paragraphs>3</Paragraphs>
  <ScaleCrop>false</ScaleCrop>
  <Company>Lenovo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maqian</dc:creator>
  <cp:lastModifiedBy>maqian</cp:lastModifiedBy>
  <cp:revision>55</cp:revision>
  <dcterms:created xsi:type="dcterms:W3CDTF">2021-05-18T06:39:00Z</dcterms:created>
  <dcterms:modified xsi:type="dcterms:W3CDTF">2021-08-04T09:42:00Z</dcterms:modified>
</cp:coreProperties>
</file>