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634" w:type="dxa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2"/>
        <w:gridCol w:w="2899"/>
        <w:gridCol w:w="1584"/>
        <w:gridCol w:w="4229"/>
      </w:tblGrid>
      <w:tr w:rsidR="00CA5537" w14:paraId="7D60EA8D" w14:textId="77777777" w:rsidTr="004B7A35">
        <w:trPr>
          <w:trHeight w:val="254"/>
        </w:trPr>
        <w:tc>
          <w:tcPr>
            <w:tcW w:w="922" w:type="dxa"/>
            <w:tcBorders>
              <w:top w:val="single" w:sz="12" w:space="0" w:color="auto"/>
              <w:bottom w:val="single" w:sz="4" w:space="0" w:color="auto"/>
            </w:tcBorders>
          </w:tcPr>
          <w:p w14:paraId="60BB1AC2" w14:textId="77777777" w:rsidR="00CA5537" w:rsidRDefault="000000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Order</w:t>
            </w:r>
          </w:p>
        </w:tc>
        <w:tc>
          <w:tcPr>
            <w:tcW w:w="2899" w:type="dxa"/>
            <w:tcBorders>
              <w:top w:val="single" w:sz="12" w:space="0" w:color="auto"/>
              <w:bottom w:val="single" w:sz="4" w:space="0" w:color="auto"/>
            </w:tcBorders>
          </w:tcPr>
          <w:p w14:paraId="04FE6B0F" w14:textId="77777777" w:rsidR="00CA5537" w:rsidRDefault="000000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04040"/>
                <w:sz w:val="20"/>
                <w:szCs w:val="20"/>
                <w:shd w:val="clear" w:color="auto" w:fill="FCFCFC"/>
              </w:rPr>
              <w:t>Filter Type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4" w:space="0" w:color="auto"/>
            </w:tcBorders>
          </w:tcPr>
          <w:p w14:paraId="79F11685" w14:textId="77777777" w:rsidR="00CA5537" w:rsidRDefault="000000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Feature Type</w:t>
            </w:r>
          </w:p>
        </w:tc>
        <w:tc>
          <w:tcPr>
            <w:tcW w:w="4229" w:type="dxa"/>
            <w:tcBorders>
              <w:top w:val="single" w:sz="12" w:space="0" w:color="auto"/>
              <w:bottom w:val="single" w:sz="4" w:space="0" w:color="auto"/>
            </w:tcBorders>
          </w:tcPr>
          <w:p w14:paraId="2F5DC51D" w14:textId="77777777" w:rsidR="00CA5537" w:rsidRDefault="000000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Features Name</w:t>
            </w:r>
          </w:p>
        </w:tc>
      </w:tr>
      <w:tr w:rsidR="004B7A35" w14:paraId="4BAFF81A" w14:textId="77777777">
        <w:trPr>
          <w:trHeight w:val="308"/>
        </w:trPr>
        <w:tc>
          <w:tcPr>
            <w:tcW w:w="922" w:type="dxa"/>
            <w:tcBorders>
              <w:top w:val="single" w:sz="4" w:space="0" w:color="auto"/>
            </w:tcBorders>
            <w:vAlign w:val="bottom"/>
          </w:tcPr>
          <w:p w14:paraId="0A133017" w14:textId="7A43E71D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8A86A" w14:textId="7B1CD587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original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E0D45" w14:textId="420E5739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shape</w:t>
            </w:r>
          </w:p>
        </w:tc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1BDFA" w14:textId="7C4D833E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Flatness</w:t>
            </w:r>
          </w:p>
        </w:tc>
      </w:tr>
      <w:tr w:rsidR="004B7A35" w14:paraId="0BB83ECE" w14:textId="77777777">
        <w:trPr>
          <w:trHeight w:val="298"/>
        </w:trPr>
        <w:tc>
          <w:tcPr>
            <w:tcW w:w="922" w:type="dxa"/>
            <w:vAlign w:val="bottom"/>
          </w:tcPr>
          <w:p w14:paraId="38CDE7FE" w14:textId="4F915C99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2</w:t>
            </w:r>
          </w:p>
        </w:tc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9E05A" w14:textId="34322DBA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original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A9D4D" w14:textId="1CF68396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firstorder</w:t>
            </w:r>
            <w:proofErr w:type="spellEnd"/>
          </w:p>
        </w:tc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0B7D0" w14:textId="2D4F1D33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Skewness</w:t>
            </w:r>
          </w:p>
        </w:tc>
      </w:tr>
      <w:tr w:rsidR="004B7A35" w14:paraId="25AE7B2F" w14:textId="77777777">
        <w:trPr>
          <w:trHeight w:val="298"/>
        </w:trPr>
        <w:tc>
          <w:tcPr>
            <w:tcW w:w="922" w:type="dxa"/>
            <w:shd w:val="clear" w:color="auto" w:fill="auto"/>
            <w:vAlign w:val="bottom"/>
          </w:tcPr>
          <w:p w14:paraId="0EB58A27" w14:textId="1AB353BA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  <w:tc>
          <w:tcPr>
            <w:tcW w:w="2899" w:type="dxa"/>
            <w:shd w:val="clear" w:color="auto" w:fill="auto"/>
            <w:vAlign w:val="bottom"/>
          </w:tcPr>
          <w:p w14:paraId="4654CA87" w14:textId="4AF29F04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log-sigma-3-0-mm-3D</w:t>
            </w:r>
          </w:p>
        </w:tc>
        <w:tc>
          <w:tcPr>
            <w:tcW w:w="1584" w:type="dxa"/>
            <w:shd w:val="clear" w:color="auto" w:fill="auto"/>
            <w:vAlign w:val="bottom"/>
          </w:tcPr>
          <w:p w14:paraId="0323088B" w14:textId="0886DA8F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glcm</w:t>
            </w:r>
            <w:proofErr w:type="spellEnd"/>
          </w:p>
        </w:tc>
        <w:tc>
          <w:tcPr>
            <w:tcW w:w="4229" w:type="dxa"/>
            <w:shd w:val="clear" w:color="auto" w:fill="auto"/>
            <w:vAlign w:val="bottom"/>
          </w:tcPr>
          <w:p w14:paraId="776D712D" w14:textId="6CB55FDB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Correlation</w:t>
            </w:r>
          </w:p>
        </w:tc>
      </w:tr>
      <w:tr w:rsidR="004B7A35" w14:paraId="6546AE5F" w14:textId="77777777">
        <w:trPr>
          <w:trHeight w:val="298"/>
        </w:trPr>
        <w:tc>
          <w:tcPr>
            <w:tcW w:w="922" w:type="dxa"/>
            <w:shd w:val="clear" w:color="auto" w:fill="auto"/>
            <w:vAlign w:val="bottom"/>
          </w:tcPr>
          <w:p w14:paraId="32A05C07" w14:textId="680F693A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</w:tc>
        <w:tc>
          <w:tcPr>
            <w:tcW w:w="2899" w:type="dxa"/>
            <w:shd w:val="clear" w:color="auto" w:fill="auto"/>
            <w:vAlign w:val="bottom"/>
          </w:tcPr>
          <w:p w14:paraId="16F5B153" w14:textId="11D51B88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wavelet-HLL</w:t>
            </w:r>
          </w:p>
        </w:tc>
        <w:tc>
          <w:tcPr>
            <w:tcW w:w="1584" w:type="dxa"/>
            <w:shd w:val="clear" w:color="auto" w:fill="auto"/>
            <w:vAlign w:val="bottom"/>
          </w:tcPr>
          <w:p w14:paraId="378CAFC0" w14:textId="5C99A22C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firstorder</w:t>
            </w:r>
            <w:proofErr w:type="spellEnd"/>
          </w:p>
        </w:tc>
        <w:tc>
          <w:tcPr>
            <w:tcW w:w="4229" w:type="dxa"/>
            <w:shd w:val="clear" w:color="auto" w:fill="auto"/>
            <w:vAlign w:val="bottom"/>
          </w:tcPr>
          <w:p w14:paraId="393FB9F8" w14:textId="569DE865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Kurtosis</w:t>
            </w:r>
          </w:p>
        </w:tc>
      </w:tr>
      <w:tr w:rsidR="004B7A35" w14:paraId="7D573040" w14:textId="77777777">
        <w:trPr>
          <w:trHeight w:val="298"/>
        </w:trPr>
        <w:tc>
          <w:tcPr>
            <w:tcW w:w="922" w:type="dxa"/>
            <w:shd w:val="clear" w:color="auto" w:fill="auto"/>
            <w:vAlign w:val="bottom"/>
          </w:tcPr>
          <w:p w14:paraId="2B9CD602" w14:textId="4DB9DBC1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5</w:t>
            </w:r>
          </w:p>
        </w:tc>
        <w:tc>
          <w:tcPr>
            <w:tcW w:w="2899" w:type="dxa"/>
            <w:shd w:val="clear" w:color="auto" w:fill="auto"/>
            <w:vAlign w:val="bottom"/>
          </w:tcPr>
          <w:p w14:paraId="7BF72425" w14:textId="4F3ADD2F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wavelet-HHH</w:t>
            </w:r>
          </w:p>
        </w:tc>
        <w:tc>
          <w:tcPr>
            <w:tcW w:w="1584" w:type="dxa"/>
            <w:shd w:val="clear" w:color="auto" w:fill="auto"/>
            <w:vAlign w:val="bottom"/>
          </w:tcPr>
          <w:p w14:paraId="0EACCA68" w14:textId="765C90BE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firstorder</w:t>
            </w:r>
            <w:proofErr w:type="spellEnd"/>
          </w:p>
        </w:tc>
        <w:tc>
          <w:tcPr>
            <w:tcW w:w="4229" w:type="dxa"/>
            <w:shd w:val="clear" w:color="auto" w:fill="auto"/>
            <w:vAlign w:val="bottom"/>
          </w:tcPr>
          <w:p w14:paraId="16BD4793" w14:textId="5236F490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Median</w:t>
            </w:r>
          </w:p>
        </w:tc>
      </w:tr>
      <w:tr w:rsidR="004B7A35" w14:paraId="627663FC" w14:textId="77777777">
        <w:trPr>
          <w:trHeight w:val="298"/>
        </w:trPr>
        <w:tc>
          <w:tcPr>
            <w:tcW w:w="922" w:type="dxa"/>
            <w:shd w:val="clear" w:color="auto" w:fill="auto"/>
            <w:vAlign w:val="bottom"/>
          </w:tcPr>
          <w:p w14:paraId="13F6BB1B" w14:textId="40237D77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  <w:tc>
          <w:tcPr>
            <w:tcW w:w="2899" w:type="dxa"/>
            <w:shd w:val="clear" w:color="auto" w:fill="auto"/>
            <w:vAlign w:val="bottom"/>
          </w:tcPr>
          <w:p w14:paraId="56F79B01" w14:textId="57A84170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lbp-3D-m2</w:t>
            </w:r>
          </w:p>
        </w:tc>
        <w:tc>
          <w:tcPr>
            <w:tcW w:w="1584" w:type="dxa"/>
            <w:shd w:val="clear" w:color="auto" w:fill="auto"/>
            <w:vAlign w:val="bottom"/>
          </w:tcPr>
          <w:p w14:paraId="0CC3C29A" w14:textId="695B9DEC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glcm</w:t>
            </w:r>
            <w:proofErr w:type="spellEnd"/>
          </w:p>
        </w:tc>
        <w:tc>
          <w:tcPr>
            <w:tcW w:w="4229" w:type="dxa"/>
            <w:shd w:val="clear" w:color="auto" w:fill="auto"/>
            <w:vAlign w:val="bottom"/>
          </w:tcPr>
          <w:p w14:paraId="7F9B9164" w14:textId="264B6F2D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ClusterShade</w:t>
            </w:r>
          </w:p>
        </w:tc>
      </w:tr>
      <w:tr w:rsidR="004B7A35" w14:paraId="69749B10" w14:textId="77777777">
        <w:trPr>
          <w:trHeight w:val="298"/>
        </w:trPr>
        <w:tc>
          <w:tcPr>
            <w:tcW w:w="922" w:type="dxa"/>
            <w:shd w:val="clear" w:color="auto" w:fill="auto"/>
            <w:vAlign w:val="bottom"/>
          </w:tcPr>
          <w:p w14:paraId="2D8B6124" w14:textId="684397E8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2899" w:type="dxa"/>
            <w:shd w:val="clear" w:color="auto" w:fill="auto"/>
            <w:vAlign w:val="bottom"/>
          </w:tcPr>
          <w:p w14:paraId="6536B71C" w14:textId="7D40FF2F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lbp-3D-m2</w:t>
            </w:r>
          </w:p>
        </w:tc>
        <w:tc>
          <w:tcPr>
            <w:tcW w:w="1584" w:type="dxa"/>
            <w:shd w:val="clear" w:color="auto" w:fill="auto"/>
            <w:vAlign w:val="bottom"/>
          </w:tcPr>
          <w:p w14:paraId="6E128286" w14:textId="7F44376F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glszm</w:t>
            </w:r>
            <w:proofErr w:type="spellEnd"/>
          </w:p>
        </w:tc>
        <w:tc>
          <w:tcPr>
            <w:tcW w:w="4229" w:type="dxa"/>
            <w:shd w:val="clear" w:color="auto" w:fill="auto"/>
            <w:vAlign w:val="bottom"/>
          </w:tcPr>
          <w:p w14:paraId="0CD62A95" w14:textId="2D68B260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ZoneEntropy</w:t>
            </w:r>
            <w:proofErr w:type="spellEnd"/>
          </w:p>
        </w:tc>
      </w:tr>
      <w:tr w:rsidR="004B7A35" w14:paraId="0EABEC01" w14:textId="77777777">
        <w:trPr>
          <w:trHeight w:val="298"/>
        </w:trPr>
        <w:tc>
          <w:tcPr>
            <w:tcW w:w="922" w:type="dxa"/>
            <w:shd w:val="clear" w:color="auto" w:fill="auto"/>
            <w:vAlign w:val="bottom"/>
          </w:tcPr>
          <w:p w14:paraId="7887EC51" w14:textId="7CD6AD32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2899" w:type="dxa"/>
            <w:shd w:val="clear" w:color="auto" w:fill="auto"/>
            <w:vAlign w:val="bottom"/>
          </w:tcPr>
          <w:p w14:paraId="7C3DB60C" w14:textId="133C6F3E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squareroot</w:t>
            </w:r>
            <w:proofErr w:type="spellEnd"/>
          </w:p>
        </w:tc>
        <w:tc>
          <w:tcPr>
            <w:tcW w:w="1584" w:type="dxa"/>
            <w:shd w:val="clear" w:color="auto" w:fill="auto"/>
            <w:vAlign w:val="bottom"/>
          </w:tcPr>
          <w:p w14:paraId="4A29537E" w14:textId="3E3B6926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glcm</w:t>
            </w:r>
            <w:proofErr w:type="spellEnd"/>
          </w:p>
        </w:tc>
        <w:tc>
          <w:tcPr>
            <w:tcW w:w="4229" w:type="dxa"/>
            <w:shd w:val="clear" w:color="auto" w:fill="auto"/>
            <w:vAlign w:val="bottom"/>
          </w:tcPr>
          <w:p w14:paraId="6C47B032" w14:textId="3FE5702D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Correlation</w:t>
            </w:r>
          </w:p>
        </w:tc>
      </w:tr>
      <w:tr w:rsidR="004B7A35" w14:paraId="7CFB8AC0" w14:textId="77777777" w:rsidTr="00A934A5">
        <w:trPr>
          <w:trHeight w:val="298"/>
        </w:trPr>
        <w:tc>
          <w:tcPr>
            <w:tcW w:w="922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CF648A9" w14:textId="78FBC694" w:rsidR="004B7A35" w:rsidRDefault="004B7A35" w:rsidP="004B7A35">
            <w:pPr>
              <w:rPr>
                <w:rFonts w:ascii="Arial" w:hAnsi="Arial" w:cs="Arial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9</w:t>
            </w:r>
          </w:p>
        </w:tc>
        <w:tc>
          <w:tcPr>
            <w:tcW w:w="2899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1EC5E1BF" w14:textId="49D41BA2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r w:rsidRPr="004B7A35">
              <w:rPr>
                <w:rFonts w:ascii="Arial" w:hAnsi="Arial" w:cs="Arial" w:hint="eastAsia"/>
                <w:sz w:val="20"/>
                <w:szCs w:val="20"/>
              </w:rPr>
              <w:t>Gradient Direction</w:t>
            </w: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1B904AB" w14:textId="31490F0A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glszm</w:t>
            </w:r>
            <w:proofErr w:type="spellEnd"/>
          </w:p>
        </w:tc>
        <w:tc>
          <w:tcPr>
            <w:tcW w:w="4229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66B8683" w14:textId="62BEDDDA" w:rsidR="004B7A35" w:rsidRPr="004B7A35" w:rsidRDefault="004B7A35" w:rsidP="004B7A35">
            <w:pPr>
              <w:rPr>
                <w:rFonts w:ascii="Arial" w:hAnsi="Arial" w:cs="Arial" w:hint="eastAsia"/>
                <w:sz w:val="20"/>
                <w:szCs w:val="20"/>
              </w:rPr>
            </w:pPr>
            <w:proofErr w:type="spellStart"/>
            <w:r w:rsidRPr="004B7A35">
              <w:rPr>
                <w:rFonts w:ascii="Arial" w:hAnsi="Arial" w:cs="Arial" w:hint="eastAsia"/>
                <w:sz w:val="20"/>
                <w:szCs w:val="20"/>
              </w:rPr>
              <w:t>SmallAreaHighGrayLevelEmphasis</w:t>
            </w:r>
            <w:proofErr w:type="spellEnd"/>
          </w:p>
        </w:tc>
      </w:tr>
    </w:tbl>
    <w:p w14:paraId="4D654819" w14:textId="77777777" w:rsidR="00CA5537" w:rsidRDefault="00CA5537">
      <w:pPr>
        <w:rPr>
          <w:rFonts w:ascii="Arial" w:hAnsi="Arial" w:cs="Arial"/>
          <w:sz w:val="20"/>
          <w:szCs w:val="20"/>
        </w:rPr>
      </w:pPr>
    </w:p>
    <w:sectPr w:rsidR="00CA5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DB880" w14:textId="77777777" w:rsidR="006E064B" w:rsidRDefault="006E064B" w:rsidP="004B7A35">
      <w:pPr>
        <w:rPr>
          <w:rFonts w:hint="eastAsia"/>
        </w:rPr>
      </w:pPr>
      <w:r>
        <w:separator/>
      </w:r>
    </w:p>
  </w:endnote>
  <w:endnote w:type="continuationSeparator" w:id="0">
    <w:p w14:paraId="235DA3D5" w14:textId="77777777" w:rsidR="006E064B" w:rsidRDefault="006E064B" w:rsidP="004B7A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36BD9" w14:textId="77777777" w:rsidR="006E064B" w:rsidRDefault="006E064B" w:rsidP="004B7A35">
      <w:pPr>
        <w:rPr>
          <w:rFonts w:hint="eastAsia"/>
        </w:rPr>
      </w:pPr>
      <w:r>
        <w:separator/>
      </w:r>
    </w:p>
  </w:footnote>
  <w:footnote w:type="continuationSeparator" w:id="0">
    <w:p w14:paraId="7866E33D" w14:textId="77777777" w:rsidR="006E064B" w:rsidRDefault="006E064B" w:rsidP="004B7A3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CD4"/>
    <w:rsid w:val="00000B43"/>
    <w:rsid w:val="000B7588"/>
    <w:rsid w:val="00360F75"/>
    <w:rsid w:val="00462FBD"/>
    <w:rsid w:val="004B7A35"/>
    <w:rsid w:val="006B3E02"/>
    <w:rsid w:val="006E064B"/>
    <w:rsid w:val="0072503A"/>
    <w:rsid w:val="007710B3"/>
    <w:rsid w:val="00832917"/>
    <w:rsid w:val="00980BA5"/>
    <w:rsid w:val="009B33C7"/>
    <w:rsid w:val="00A934A5"/>
    <w:rsid w:val="00AB20FC"/>
    <w:rsid w:val="00B45CD4"/>
    <w:rsid w:val="00BF6C38"/>
    <w:rsid w:val="00C20D82"/>
    <w:rsid w:val="00C23FAD"/>
    <w:rsid w:val="00CA5537"/>
    <w:rsid w:val="00DB4DAC"/>
    <w:rsid w:val="00E10E69"/>
    <w:rsid w:val="00E71A02"/>
    <w:rsid w:val="00E90319"/>
    <w:rsid w:val="00EF1C0B"/>
    <w:rsid w:val="00F508A3"/>
    <w:rsid w:val="2961605E"/>
    <w:rsid w:val="41FA0275"/>
    <w:rsid w:val="4CA5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DA61CDB2-1873-44C8-9958-232294DC1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7A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7A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7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7A3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照尧 罗</dc:creator>
  <cp:lastModifiedBy>楚琪 邵</cp:lastModifiedBy>
  <cp:revision>15</cp:revision>
  <dcterms:created xsi:type="dcterms:W3CDTF">2023-10-11T07:03:00Z</dcterms:created>
  <dcterms:modified xsi:type="dcterms:W3CDTF">2025-04-08T07:32:00Z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E1DC57AFFFE442D595DBFA51E982D713_13</vt:lpwstr>
  </property>
  <property fmtid="{D5CDD505-2E9C-101B-9397-08002B2CF9AE}" pid="4" name="KSOTemplateDocerSaveRecord">
    <vt:lpwstr>eyJoZGlkIjoiOTc1MTA2MjU3ODgzMDhkMzE0ZTU0MjU4NGU4NDljNDMiLCJ1c2VySWQiOiI0NDUwNTMzNjgifQ==</vt:lpwstr>
  </property>
</Properties>
</file>