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066B3" w14:textId="77777777" w:rsidR="00E21F19" w:rsidRPr="00E21F19" w:rsidRDefault="00E21F19" w:rsidP="00E21F19">
      <w:pPr>
        <w:rPr>
          <w:b/>
          <w:bCs/>
          <w:lang w:val="en-CA"/>
        </w:rPr>
      </w:pPr>
      <w:r w:rsidRPr="00E21F19">
        <w:rPr>
          <w:b/>
          <w:bCs/>
          <w:lang w:val="en-CA"/>
        </w:rPr>
        <w:t>Supplementary materials</w:t>
      </w:r>
    </w:p>
    <w:p w14:paraId="3FD0C582" w14:textId="512B42E0" w:rsidR="00E21F19" w:rsidRPr="00E21F19" w:rsidRDefault="00E21F19" w:rsidP="00E21F19">
      <w:pPr>
        <w:rPr>
          <w:b/>
          <w:bCs/>
          <w:lang w:val="en-CA"/>
        </w:rPr>
      </w:pPr>
      <w:r w:rsidRPr="00E21F19">
        <w:rPr>
          <w:lang w:val="en-CA"/>
        </w:rPr>
        <w:drawing>
          <wp:inline distT="0" distB="0" distL="0" distR="0" wp14:anchorId="0CD74544" wp14:editId="460F39DA">
            <wp:extent cx="5731510" cy="4133215"/>
            <wp:effectExtent l="0" t="0" r="2540" b="635"/>
            <wp:docPr id="1190160294" name="Picture 29" descr="A satellite view of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atellite view of the ocea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4133215"/>
                    </a:xfrm>
                    <a:prstGeom prst="rect">
                      <a:avLst/>
                    </a:prstGeom>
                    <a:noFill/>
                    <a:ln>
                      <a:noFill/>
                    </a:ln>
                  </pic:spPr>
                </pic:pic>
              </a:graphicData>
            </a:graphic>
          </wp:inline>
        </w:drawing>
      </w:r>
    </w:p>
    <w:p w14:paraId="4735D5F5" w14:textId="77777777" w:rsidR="00E21F19" w:rsidRPr="00E21F19" w:rsidRDefault="00E21F19" w:rsidP="00E21F19">
      <w:pPr>
        <w:rPr>
          <w:lang w:val="en-CA"/>
        </w:rPr>
      </w:pPr>
      <w:r w:rsidRPr="00E21F19">
        <w:rPr>
          <w:b/>
          <w:bCs/>
          <w:lang w:val="en-CA"/>
        </w:rPr>
        <w:t xml:space="preserve">Figure S1. </w:t>
      </w:r>
      <w:r w:rsidRPr="00E21F19">
        <w:rPr>
          <w:lang w:val="en-CA"/>
        </w:rPr>
        <w:t xml:space="preserve">Map of lionfish and parrotfish capture sites off Cape Eleuthera, Eleuthera Island, The Bahamas. Yellow points represent the sites of successful fish capture. </w:t>
      </w:r>
      <w:r w:rsidRPr="00E21F19">
        <w:rPr>
          <w:lang w:val="en-CA"/>
        </w:rPr>
        <w:br w:type="page"/>
      </w:r>
    </w:p>
    <w:p w14:paraId="775DE7A6" w14:textId="1B11781A" w:rsidR="00E21F19" w:rsidRPr="00E21F19" w:rsidRDefault="00E21F19" w:rsidP="00E21F19">
      <w:pPr>
        <w:rPr>
          <w:b/>
          <w:bCs/>
          <w:lang w:val="en-CA"/>
        </w:rPr>
      </w:pPr>
      <w:r w:rsidRPr="00E21F19">
        <w:rPr>
          <w:lang w:val="en-CA"/>
        </w:rPr>
        <w:lastRenderedPageBreak/>
        <mc:AlternateContent>
          <mc:Choice Requires="wps">
            <w:drawing>
              <wp:anchor distT="0" distB="0" distL="114300" distR="114300" simplePos="0" relativeHeight="251662336" behindDoc="0" locked="0" layoutInCell="1" allowOverlap="1" wp14:anchorId="245FB6F8" wp14:editId="168C2FC6">
                <wp:simplePos x="0" y="0"/>
                <wp:positionH relativeFrom="column">
                  <wp:posOffset>68580</wp:posOffset>
                </wp:positionH>
                <wp:positionV relativeFrom="paragraph">
                  <wp:posOffset>17145</wp:posOffset>
                </wp:positionV>
                <wp:extent cx="287655" cy="296545"/>
                <wp:effectExtent l="0" t="0" r="0" b="0"/>
                <wp:wrapNone/>
                <wp:docPr id="88198749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296545"/>
                        </a:xfrm>
                        <a:prstGeom prst="rect">
                          <a:avLst/>
                        </a:prstGeom>
                      </wps:spPr>
                      <wps:txbx>
                        <w:txbxContent>
                          <w:p w14:paraId="07D403BA" w14:textId="77777777" w:rsidR="00E21F19" w:rsidRDefault="00E21F19" w:rsidP="00E21F19">
                            <w:pPr>
                              <w:spacing w:after="120" w:line="252" w:lineRule="auto"/>
                              <w:jc w:val="center"/>
                              <w:rPr>
                                <w:rFonts w:ascii="Calibri" w:eastAsia="Aptos" w:hAnsi="Calibri"/>
                                <w:b/>
                                <w:bCs/>
                                <w:color w:val="000000"/>
                                <w14:ligatures w14:val="none"/>
                              </w:rPr>
                            </w:pPr>
                            <w:r>
                              <w:rPr>
                                <w:rFonts w:ascii="Calibri" w:eastAsia="Aptos" w:hAnsi="Calibri"/>
                                <w:b/>
                                <w:bCs/>
                                <w:color w:val="000000"/>
                              </w:rPr>
                              <w:t>a)</w:t>
                            </w:r>
                          </w:p>
                        </w:txbxContent>
                      </wps:txbx>
                      <wps:bodyPr rot="0" vertOverflow="clip" horzOverflow="clip" vert="horz" wrap="square" lIns="68580" tIns="34290" rIns="68580" bIns="34290" anchor="t" anchorCtr="0">
                        <a:noAutofit/>
                      </wps:bodyPr>
                    </wps:wsp>
                  </a:graphicData>
                </a:graphic>
                <wp14:sizeRelH relativeFrom="page">
                  <wp14:pctWidth>0</wp14:pctWidth>
                </wp14:sizeRelH>
                <wp14:sizeRelV relativeFrom="page">
                  <wp14:pctHeight>0</wp14:pctHeight>
                </wp14:sizeRelV>
              </wp:anchor>
            </w:drawing>
          </mc:Choice>
          <mc:Fallback>
            <w:pict>
              <v:shapetype w14:anchorId="245FB6F8" id="_x0000_t202" coordsize="21600,21600" o:spt="202" path="m,l,21600r21600,l21600,xe">
                <v:stroke joinstyle="miter"/>
                <v:path gradientshapeok="t" o:connecttype="rect"/>
              </v:shapetype>
              <v:shape id="Text Box 50" o:spid="_x0000_s1026" type="#_x0000_t202" style="position:absolute;margin-left:5.4pt;margin-top:1.35pt;width:22.65pt;height:23.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IKA2wEAAJkDAAAOAAAAZHJzL2Uyb0RvYy54bWysU8Fu2zAMvQ/YPwi6L068OkuNOEXXYsOA&#10;rh3Q7QMYWYqN2aJGKbGzrx+lpGnQ3opdCFGkn957pJdXY9+JnSbfoq3kbDKVQluFdWs3lfz188uH&#10;hRQ+gK2hQ6sruddeXq3ev1sOrtQ5NtjVmgSDWF8OrpJNCK7MMq8a3YOfoNOWiwaph8ApbbKaYGD0&#10;vsvy6XSeDUi1I1Tae769PRTlKuEbo1V4MMbrILpKMreQIqW4jjFbLaHcELimVUca8AYWPbSWHz1B&#10;3UIAsaX2FVTfKkKPJkwU9hka0yqdNLCa2fSFmscGnE5a2BzvTjb5/wer7neP7geJMH7GkQeYRHh3&#10;h+q3FxZvGrAbfU2EQ6Oh5odn0bJscL48fhqt9qWPIOvhO9Y8ZNgGTECjoT66wjoFo/MA9ifT9RiE&#10;4st88WleFFIoLuWX8+KiSC9A+fSxIx++auxFPFSSeKYJHHZ3PkQyUD61HJlFMgdaYVyP3BIZrrHe&#10;M0fCww7wzoYHDqbDoZKqa50UDdLfl3exj+3mihQD70kl/Z8tkJai+2bZj/miWMTFSsnHi/ySEzqv&#10;rM8rYBVDVTJIcTjehLSM0SSL1+ybaZOmZ8ZHTTz/JPW4q3HBzvPU9fxHrf4BAAD//wMAUEsDBBQA&#10;BgAIAAAAIQBSZW/g3AAAAAYBAAAPAAAAZHJzL2Rvd25yZXYueG1sTI7NTsJAFIX3Jr7D5Jq4MTCF&#10;AELtlBATIXFHdQG7oXNpGzt36sxQytt7Xeny5Px92XqwrejRh8aRgsk4AYFUOtNQpeDz4220BBGi&#10;JqNbR6jghgHW+f1dplPjrrTHvoiV4BEKqVZQx9ilUoayRqvD2HVI7J2dtzqy9JU0Xl953LZymiQL&#10;aXVD/FDrDl9rLL+Ki2WMw3b5dDwEv9uc2357m38fd8W7Uo8Pw+YFRMQh/oXhF587kDPTyV3IBNGy&#10;Tpg8Kpg+g2B7vpiAOCmYrWYg80z+x89/AAAA//8DAFBLAQItABQABgAIAAAAIQC2gziS/gAAAOEB&#10;AAATAAAAAAAAAAAAAAAAAAAAAABbQ29udGVudF9UeXBlc10ueG1sUEsBAi0AFAAGAAgAAAAhADj9&#10;If/WAAAAlAEAAAsAAAAAAAAAAAAAAAAALwEAAF9yZWxzLy5yZWxzUEsBAi0AFAAGAAgAAAAhAIbo&#10;goDbAQAAmQMAAA4AAAAAAAAAAAAAAAAALgIAAGRycy9lMm9Eb2MueG1sUEsBAi0AFAAGAAgAAAAh&#10;AFJlb+DcAAAABgEAAA8AAAAAAAAAAAAAAAAANQQAAGRycy9kb3ducmV2LnhtbFBLBQYAAAAABAAE&#10;APMAAAA+BQAAAAA=&#10;" filled="f" stroked="f">
                <v:textbox inset="5.4pt,2.7pt,5.4pt,2.7pt">
                  <w:txbxContent>
                    <w:p w14:paraId="07D403BA" w14:textId="77777777" w:rsidR="00E21F19" w:rsidRDefault="00E21F19" w:rsidP="00E21F19">
                      <w:pPr>
                        <w:spacing w:after="120" w:line="252" w:lineRule="auto"/>
                        <w:jc w:val="center"/>
                        <w:rPr>
                          <w:rFonts w:ascii="Calibri" w:eastAsia="Aptos" w:hAnsi="Calibri"/>
                          <w:b/>
                          <w:bCs/>
                          <w:color w:val="000000"/>
                          <w14:ligatures w14:val="none"/>
                        </w:rPr>
                      </w:pPr>
                      <w:r>
                        <w:rPr>
                          <w:rFonts w:ascii="Calibri" w:eastAsia="Aptos" w:hAnsi="Calibri"/>
                          <w:b/>
                          <w:bCs/>
                          <w:color w:val="000000"/>
                        </w:rPr>
                        <w:t>a)</w:t>
                      </w:r>
                    </w:p>
                  </w:txbxContent>
                </v:textbox>
              </v:shape>
            </w:pict>
          </mc:Fallback>
        </mc:AlternateContent>
      </w:r>
      <w:r w:rsidRPr="00E21F19">
        <w:rPr>
          <w:lang w:val="en-CA"/>
        </w:rPr>
        <mc:AlternateContent>
          <mc:Choice Requires="wps">
            <w:drawing>
              <wp:anchor distT="0" distB="0" distL="114300" distR="114300" simplePos="0" relativeHeight="251663360" behindDoc="0" locked="0" layoutInCell="1" allowOverlap="1" wp14:anchorId="06FB02B1" wp14:editId="61B8037C">
                <wp:simplePos x="0" y="0"/>
                <wp:positionH relativeFrom="column">
                  <wp:posOffset>2846070</wp:posOffset>
                </wp:positionH>
                <wp:positionV relativeFrom="paragraph">
                  <wp:posOffset>13970</wp:posOffset>
                </wp:positionV>
                <wp:extent cx="287655" cy="296545"/>
                <wp:effectExtent l="0" t="0" r="0" b="0"/>
                <wp:wrapNone/>
                <wp:docPr id="84475020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296545"/>
                        </a:xfrm>
                        <a:prstGeom prst="rect">
                          <a:avLst/>
                        </a:prstGeom>
                      </wps:spPr>
                      <wps:txbx>
                        <w:txbxContent>
                          <w:p w14:paraId="6B9FB85B" w14:textId="77777777" w:rsidR="00E21F19" w:rsidRDefault="00E21F19" w:rsidP="00E21F19">
                            <w:pPr>
                              <w:spacing w:after="120" w:line="252" w:lineRule="auto"/>
                              <w:jc w:val="center"/>
                              <w:rPr>
                                <w:rFonts w:ascii="Calibri" w:eastAsia="Aptos" w:hAnsi="Calibri"/>
                                <w:b/>
                                <w:bCs/>
                                <w:color w:val="000000"/>
                                <w14:ligatures w14:val="none"/>
                              </w:rPr>
                            </w:pPr>
                            <w:r>
                              <w:rPr>
                                <w:rFonts w:ascii="Calibri" w:eastAsia="Aptos" w:hAnsi="Calibri"/>
                                <w:b/>
                                <w:bCs/>
                                <w:color w:val="000000"/>
                              </w:rPr>
                              <w:t>b)</w:t>
                            </w:r>
                          </w:p>
                        </w:txbxContent>
                      </wps:txbx>
                      <wps:bodyPr rot="0" vertOverflow="clip" horzOverflow="clip" vert="horz" wrap="square" lIns="68580" tIns="34290" rIns="68580" bIns="34290" anchor="t" anchorCtr="0">
                        <a:noAutofit/>
                      </wps:bodyPr>
                    </wps:wsp>
                  </a:graphicData>
                </a:graphic>
                <wp14:sizeRelH relativeFrom="page">
                  <wp14:pctWidth>0</wp14:pctWidth>
                </wp14:sizeRelH>
                <wp14:sizeRelV relativeFrom="page">
                  <wp14:pctHeight>0</wp14:pctHeight>
                </wp14:sizeRelV>
              </wp:anchor>
            </w:drawing>
          </mc:Choice>
          <mc:Fallback>
            <w:pict>
              <v:shape w14:anchorId="06FB02B1" id="Text Box 49" o:spid="_x0000_s1027" type="#_x0000_t202" style="position:absolute;margin-left:224.1pt;margin-top:1.1pt;width:22.65pt;height:23.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kJ/3gEAAKADAAAOAAAAZHJzL2Uyb0RvYy54bWysU0Fu2zAQvBfoHwjea9lq5DqC5SBN0KJA&#10;mhRI+wCKIi2iEpdd0pbc13dJK46R3IJeCC6XGs7MjtZXY9+xvUJvwFZ8MZtzpqyExthtxX/9/PJh&#10;xZkPwjaiA6sqflCeX23ev1sPrlQ5tNA1ChmBWF8OruJtCK7MMi9b1Qs/A6csNTVgLwKVuM0aFAOh&#10;912Wz+fLbABsHIJU3tPp7bHJNwlfayXDg9ZeBdZVnLiFtGJa67hmm7Uotyhca+REQ7yBRS+MpUdP&#10;ULciCLZD8wqqNxLBgw4zCX0GWhupkgZSs5i/UPPYCqeSFjLHu5NN/v/Byvv9o/uBLIyfYaQBJhHe&#10;3YH87ZmFm1bYrbpGhKFVoqGHF9GybHC+nD6NVvvSR5B6+A4NDVnsAiSgUWMfXSGdjNBpAIeT6WoM&#10;TNJhvvq0LArOJLXyy2VxUaQXRPn0sUMfviroWdxUHGmmCVzs73yIZET5dGViFskcaYWxHplpJtqR&#10;aA3NgagiHKNA0Q0PtOgOhorLzjjOWsC/L8/iPXKdOpwNFJeK+z87gYqz7pslW5arYhXzlYqPF/kl&#10;FXjeqc87wkqCqnjg7Li9CSmT0SsL12SfNknaM+NJGsUgKZ4iG3N2Xqdbzz/W5h8AAAD//wMAUEsD&#10;BBQABgAIAAAAIQDkSpRs4AAAAAgBAAAPAAAAZHJzL2Rvd25yZXYueG1sTI9BT8MwDIXvSPyHyEhc&#10;0JZSuqkrTacJiU3iRuGw3bImaysSpyRZ1/17zAlOtvWenz+X68kaNmofeocCHucJMI2NUz22Aj4/&#10;Xmc5sBAlKmkcagFXHWBd3d6UslDugu96rGPLKARDIQV0MQ4F56HptJVh7gaNpJ2ctzLS6FuuvLxQ&#10;uDU8TZIlt7JHutDJQb90uvmqz5Yw9tv84bAPfrc5mXF7XXwfdvWbEPd30+YZWNRT/DPDLz7tQEVM&#10;R3dGFZgRkGV5SlYBKRXSs9XTAtiRmnwFvCr5/weqHwAAAP//AwBQSwECLQAUAAYACAAAACEAtoM4&#10;kv4AAADhAQAAEwAAAAAAAAAAAAAAAAAAAAAAW0NvbnRlbnRfVHlwZXNdLnhtbFBLAQItABQABgAI&#10;AAAAIQA4/SH/1gAAAJQBAAALAAAAAAAAAAAAAAAAAC8BAABfcmVscy8ucmVsc1BLAQItABQABgAI&#10;AAAAIQDovkJ/3gEAAKADAAAOAAAAAAAAAAAAAAAAAC4CAABkcnMvZTJvRG9jLnhtbFBLAQItABQA&#10;BgAIAAAAIQDkSpRs4AAAAAgBAAAPAAAAAAAAAAAAAAAAADgEAABkcnMvZG93bnJldi54bWxQSwUG&#10;AAAAAAQABADzAAAARQUAAAAA&#10;" filled="f" stroked="f">
                <v:textbox inset="5.4pt,2.7pt,5.4pt,2.7pt">
                  <w:txbxContent>
                    <w:p w14:paraId="6B9FB85B" w14:textId="77777777" w:rsidR="00E21F19" w:rsidRDefault="00E21F19" w:rsidP="00E21F19">
                      <w:pPr>
                        <w:spacing w:after="120" w:line="252" w:lineRule="auto"/>
                        <w:jc w:val="center"/>
                        <w:rPr>
                          <w:rFonts w:ascii="Calibri" w:eastAsia="Aptos" w:hAnsi="Calibri"/>
                          <w:b/>
                          <w:bCs/>
                          <w:color w:val="000000"/>
                          <w14:ligatures w14:val="none"/>
                        </w:rPr>
                      </w:pPr>
                      <w:r>
                        <w:rPr>
                          <w:rFonts w:ascii="Calibri" w:eastAsia="Aptos" w:hAnsi="Calibri"/>
                          <w:b/>
                          <w:bCs/>
                          <w:color w:val="000000"/>
                        </w:rPr>
                        <w:t>b)</w:t>
                      </w:r>
                    </w:p>
                  </w:txbxContent>
                </v:textbox>
              </v:shape>
            </w:pict>
          </mc:Fallback>
        </mc:AlternateContent>
      </w:r>
      <w:r w:rsidRPr="00E21F19">
        <w:rPr>
          <w:lang w:val="en-CA"/>
        </w:rPr>
        <w:drawing>
          <wp:anchor distT="0" distB="0" distL="114300" distR="114300" simplePos="0" relativeHeight="251659264" behindDoc="0" locked="0" layoutInCell="1" allowOverlap="1" wp14:anchorId="66A2F56C" wp14:editId="71936AE5">
            <wp:simplePos x="0" y="0"/>
            <wp:positionH relativeFrom="margin">
              <wp:posOffset>342900</wp:posOffset>
            </wp:positionH>
            <wp:positionV relativeFrom="paragraph">
              <wp:posOffset>12700</wp:posOffset>
            </wp:positionV>
            <wp:extent cx="2362200" cy="2124075"/>
            <wp:effectExtent l="0" t="0" r="0" b="9525"/>
            <wp:wrapNone/>
            <wp:docPr id="1744749531" name="Picture 48" descr="A fish in a tan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fish in a tank&#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l="25432" t="42957" r="31599" b="28069"/>
                    <a:stretch>
                      <a:fillRect/>
                    </a:stretch>
                  </pic:blipFill>
                  <pic:spPr bwMode="auto">
                    <a:xfrm>
                      <a:off x="0" y="0"/>
                      <a:ext cx="2362200" cy="2124075"/>
                    </a:xfrm>
                    <a:prstGeom prst="rect">
                      <a:avLst/>
                    </a:prstGeom>
                    <a:noFill/>
                  </pic:spPr>
                </pic:pic>
              </a:graphicData>
            </a:graphic>
            <wp14:sizeRelH relativeFrom="margin">
              <wp14:pctWidth>0</wp14:pctWidth>
            </wp14:sizeRelH>
            <wp14:sizeRelV relativeFrom="margin">
              <wp14:pctHeight>0</wp14:pctHeight>
            </wp14:sizeRelV>
          </wp:anchor>
        </w:drawing>
      </w:r>
      <w:r w:rsidRPr="00E21F19">
        <w:rPr>
          <w:lang w:val="en-CA"/>
        </w:rPr>
        <w:drawing>
          <wp:anchor distT="0" distB="0" distL="114300" distR="114300" simplePos="0" relativeHeight="251661312" behindDoc="0" locked="0" layoutInCell="1" allowOverlap="1" wp14:anchorId="14AE281F" wp14:editId="79F3AC7E">
            <wp:simplePos x="0" y="0"/>
            <wp:positionH relativeFrom="column">
              <wp:posOffset>3133090</wp:posOffset>
            </wp:positionH>
            <wp:positionV relativeFrom="paragraph">
              <wp:posOffset>13970</wp:posOffset>
            </wp:positionV>
            <wp:extent cx="2486660" cy="2113915"/>
            <wp:effectExtent l="0" t="0" r="8890" b="635"/>
            <wp:wrapNone/>
            <wp:docPr id="1355218294" name="Picture 47" descr="A fish on a ro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fish on a rock&#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l="16508" t="50584" r="27534" b="13734"/>
                    <a:stretch>
                      <a:fillRect/>
                    </a:stretch>
                  </pic:blipFill>
                  <pic:spPr bwMode="auto">
                    <a:xfrm>
                      <a:off x="0" y="0"/>
                      <a:ext cx="2486660" cy="2113915"/>
                    </a:xfrm>
                    <a:prstGeom prst="rect">
                      <a:avLst/>
                    </a:prstGeom>
                    <a:noFill/>
                  </pic:spPr>
                </pic:pic>
              </a:graphicData>
            </a:graphic>
            <wp14:sizeRelH relativeFrom="margin">
              <wp14:pctWidth>0</wp14:pctWidth>
            </wp14:sizeRelH>
            <wp14:sizeRelV relativeFrom="margin">
              <wp14:pctHeight>0</wp14:pctHeight>
            </wp14:sizeRelV>
          </wp:anchor>
        </w:drawing>
      </w:r>
      <w:r w:rsidRPr="00E21F19">
        <w:rPr>
          <w:lang w:val="en-CA"/>
        </w:rPr>
        <w:t xml:space="preserve"> </w:t>
      </w:r>
    </w:p>
    <w:p w14:paraId="688CCEBA" w14:textId="77777777" w:rsidR="00E21F19" w:rsidRPr="00E21F19" w:rsidRDefault="00E21F19" w:rsidP="00E21F19">
      <w:pPr>
        <w:rPr>
          <w:b/>
          <w:bCs/>
          <w:lang w:val="en-CA"/>
        </w:rPr>
      </w:pPr>
    </w:p>
    <w:p w14:paraId="7CE3A67C" w14:textId="77777777" w:rsidR="00E21F19" w:rsidRPr="00E21F19" w:rsidRDefault="00E21F19" w:rsidP="00E21F19">
      <w:pPr>
        <w:rPr>
          <w:b/>
          <w:bCs/>
          <w:lang w:val="en-CA"/>
        </w:rPr>
      </w:pPr>
    </w:p>
    <w:p w14:paraId="4476D8FC" w14:textId="77777777" w:rsidR="00E21F19" w:rsidRPr="00E21F19" w:rsidRDefault="00E21F19" w:rsidP="00E21F19">
      <w:pPr>
        <w:rPr>
          <w:b/>
          <w:bCs/>
          <w:lang w:val="en-CA"/>
        </w:rPr>
      </w:pPr>
    </w:p>
    <w:p w14:paraId="1E6F11CB" w14:textId="77777777" w:rsidR="00E21F19" w:rsidRPr="00E21F19" w:rsidRDefault="00E21F19" w:rsidP="00E21F19">
      <w:pPr>
        <w:rPr>
          <w:b/>
          <w:bCs/>
          <w:lang w:val="en-CA"/>
        </w:rPr>
      </w:pPr>
    </w:p>
    <w:p w14:paraId="260A4ED9" w14:textId="77777777" w:rsidR="00E21F19" w:rsidRPr="00E21F19" w:rsidRDefault="00E21F19" w:rsidP="00E21F19">
      <w:pPr>
        <w:rPr>
          <w:b/>
          <w:bCs/>
          <w:lang w:val="en-CA"/>
        </w:rPr>
      </w:pPr>
    </w:p>
    <w:p w14:paraId="747F93D9" w14:textId="101E5183" w:rsidR="00E21F19" w:rsidRPr="00E21F19" w:rsidRDefault="00E21F19" w:rsidP="00E21F19">
      <w:pPr>
        <w:rPr>
          <w:b/>
          <w:bCs/>
          <w:lang w:val="en-CA"/>
        </w:rPr>
      </w:pPr>
      <w:r w:rsidRPr="00E21F19">
        <w:rPr>
          <w:lang w:val="en-CA"/>
        </w:rPr>
        <mc:AlternateContent>
          <mc:Choice Requires="wps">
            <w:drawing>
              <wp:anchor distT="0" distB="0" distL="114300" distR="114300" simplePos="0" relativeHeight="251664384" behindDoc="0" locked="0" layoutInCell="1" allowOverlap="1" wp14:anchorId="7845F8B6" wp14:editId="72E9D85D">
                <wp:simplePos x="0" y="0"/>
                <wp:positionH relativeFrom="column">
                  <wp:posOffset>1419225</wp:posOffset>
                </wp:positionH>
                <wp:positionV relativeFrom="paragraph">
                  <wp:posOffset>14605</wp:posOffset>
                </wp:positionV>
                <wp:extent cx="287655" cy="296545"/>
                <wp:effectExtent l="0" t="0" r="0" b="0"/>
                <wp:wrapNone/>
                <wp:docPr id="957611211"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296545"/>
                        </a:xfrm>
                        <a:prstGeom prst="rect">
                          <a:avLst/>
                        </a:prstGeom>
                      </wps:spPr>
                      <wps:txbx>
                        <w:txbxContent>
                          <w:p w14:paraId="69706754" w14:textId="77777777" w:rsidR="00E21F19" w:rsidRDefault="00E21F19" w:rsidP="00E21F19">
                            <w:pPr>
                              <w:spacing w:after="120" w:line="252" w:lineRule="auto"/>
                              <w:jc w:val="center"/>
                              <w:rPr>
                                <w:rFonts w:ascii="Calibri" w:eastAsia="Aptos" w:hAnsi="Calibri"/>
                                <w:b/>
                                <w:bCs/>
                                <w:color w:val="000000"/>
                                <w14:ligatures w14:val="none"/>
                              </w:rPr>
                            </w:pPr>
                            <w:r>
                              <w:rPr>
                                <w:rFonts w:ascii="Calibri" w:eastAsia="Aptos" w:hAnsi="Calibri"/>
                                <w:b/>
                                <w:bCs/>
                                <w:color w:val="000000"/>
                              </w:rPr>
                              <w:t>c)</w:t>
                            </w:r>
                          </w:p>
                        </w:txbxContent>
                      </wps:txbx>
                      <wps:bodyPr rot="0" vertOverflow="clip" horzOverflow="clip" vert="horz" wrap="square" lIns="68580" tIns="34290" rIns="68580" bIns="34290" anchor="t" anchorCtr="0">
                        <a:noAutofit/>
                      </wps:bodyPr>
                    </wps:wsp>
                  </a:graphicData>
                </a:graphic>
                <wp14:sizeRelH relativeFrom="page">
                  <wp14:pctWidth>0</wp14:pctWidth>
                </wp14:sizeRelH>
                <wp14:sizeRelV relativeFrom="page">
                  <wp14:pctHeight>0</wp14:pctHeight>
                </wp14:sizeRelV>
              </wp:anchor>
            </w:drawing>
          </mc:Choice>
          <mc:Fallback>
            <w:pict>
              <v:shape w14:anchorId="7845F8B6" id="Text Box 46" o:spid="_x0000_s1028" type="#_x0000_t202" style="position:absolute;margin-left:111.75pt;margin-top:1.15pt;width:22.65pt;height:23.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ps/3wEAAKADAAAOAAAAZHJzL2Uyb0RvYy54bWysU0Fu2zAQvBfoHwjea9lq5DqC5SBN0KJA&#10;mhRI+wCKIi2iEpdd0pbc13dJK46R3IJeCC6XGs7MjtZXY9+xvUJvwFZ8MZtzpqyExthtxX/9/PJh&#10;xZkPwjaiA6sqflCeX23ev1sPrlQ5tNA1ChmBWF8OruJtCK7MMi9b1Qs/A6csNTVgLwKVuM0aFAOh&#10;912Wz+fLbABsHIJU3tPp7bHJNwlfayXDg9ZeBdZVnLiFtGJa67hmm7Uotyhca+REQ7yBRS+MpUdP&#10;ULciCLZD8wqqNxLBgw4zCX0GWhupkgZSs5i/UPPYCqeSFjLHu5NN/v/Byvv9o/uBLIyfYaQBJhHe&#10;3YH87ZmFm1bYrbpGhKFVoqGHF9GybHC+nD6NVvvSR5B6+A4NDVnsAiSgUWMfXSGdjNBpAIeT6WoM&#10;TNJhvvq0LArOJLXyy2VxUaQXRPn0sUMfviroWdxUHGmmCVzs73yIZET5dGViFskcaYWxHplpCDmC&#10;RqI1NAeiinCMAkU3PNCiOxgqLjvjOGsB/748i/fIdepwNlBcKu7/7AQqzrpvlmxZropVzFcqPl7k&#10;l1Tgeac+7wgrCarigbPj9iakTEavLFyTfdokac+MJ2kUg6R4imzM2Xmdbj3/WJt/AAAA//8DAFBL&#10;AwQUAAYACAAAACEA0h4WC+AAAAAIAQAADwAAAGRycy9kb3ducmV2LnhtbEyPQU/DMAyF70j8h8hI&#10;XBBL6dhUStNpQmKTuFE4bLes8dqKxClN1nX/HnOCm633/Py9YjU5K0YcQudJwcMsAYFUe9NRo+Dz&#10;4/U+AxGiJqOtJ1RwwQCr8vqq0LnxZ3rHsYqN4BAKuVbQxtjnUoa6RafDzPdIrB394HTkdWikGfSZ&#10;w52VaZIspdMd8YdW9/jSYv1VnRxj7DbZ3X4Xhu36aMfNZfG931ZvSt3eTOtnEBGn+GeGX3y+gZKZ&#10;Dv5EJgirIE3nC7byMAfBerrMuMpBweNTArIs5P8C5Q8AAAD//wMAUEsBAi0AFAAGAAgAAAAhALaD&#10;OJL+AAAA4QEAABMAAAAAAAAAAAAAAAAAAAAAAFtDb250ZW50X1R5cGVzXS54bWxQSwECLQAUAAYA&#10;CAAAACEAOP0h/9YAAACUAQAACwAAAAAAAAAAAAAAAAAvAQAAX3JlbHMvLnJlbHNQSwECLQAUAAYA&#10;CAAAACEA4nKbP98BAACgAwAADgAAAAAAAAAAAAAAAAAuAgAAZHJzL2Uyb0RvYy54bWxQSwECLQAU&#10;AAYACAAAACEA0h4WC+AAAAAIAQAADwAAAAAAAAAAAAAAAAA5BAAAZHJzL2Rvd25yZXYueG1sUEsF&#10;BgAAAAAEAAQA8wAAAEYFAAAAAA==&#10;" filled="f" stroked="f">
                <v:textbox inset="5.4pt,2.7pt,5.4pt,2.7pt">
                  <w:txbxContent>
                    <w:p w14:paraId="69706754" w14:textId="77777777" w:rsidR="00E21F19" w:rsidRDefault="00E21F19" w:rsidP="00E21F19">
                      <w:pPr>
                        <w:spacing w:after="120" w:line="252" w:lineRule="auto"/>
                        <w:jc w:val="center"/>
                        <w:rPr>
                          <w:rFonts w:ascii="Calibri" w:eastAsia="Aptos" w:hAnsi="Calibri"/>
                          <w:b/>
                          <w:bCs/>
                          <w:color w:val="000000"/>
                          <w14:ligatures w14:val="none"/>
                        </w:rPr>
                      </w:pPr>
                      <w:r>
                        <w:rPr>
                          <w:rFonts w:ascii="Calibri" w:eastAsia="Aptos" w:hAnsi="Calibri"/>
                          <w:b/>
                          <w:bCs/>
                          <w:color w:val="000000"/>
                        </w:rPr>
                        <w:t>c)</w:t>
                      </w:r>
                    </w:p>
                  </w:txbxContent>
                </v:textbox>
              </v:shape>
            </w:pict>
          </mc:Fallback>
        </mc:AlternateContent>
      </w:r>
      <w:r w:rsidRPr="00E21F19">
        <w:rPr>
          <w:lang w:val="en-CA"/>
        </w:rPr>
        <w:drawing>
          <wp:anchor distT="0" distB="0" distL="114300" distR="114300" simplePos="0" relativeHeight="251660288" behindDoc="1" locked="0" layoutInCell="1" allowOverlap="1" wp14:anchorId="2F635AF3" wp14:editId="4739D79E">
            <wp:simplePos x="0" y="0"/>
            <wp:positionH relativeFrom="margin">
              <wp:align>center</wp:align>
            </wp:positionH>
            <wp:positionV relativeFrom="paragraph">
              <wp:posOffset>12065</wp:posOffset>
            </wp:positionV>
            <wp:extent cx="2491105" cy="2113915"/>
            <wp:effectExtent l="0" t="0" r="4445" b="635"/>
            <wp:wrapNone/>
            <wp:docPr id="977760010" name="Picture 45" descr="A group of snakes in a tan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group of snakes in a tank&#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l="15364" t="35809" r="22195" b="24451"/>
                    <a:stretch>
                      <a:fillRect/>
                    </a:stretch>
                  </pic:blipFill>
                  <pic:spPr bwMode="auto">
                    <a:xfrm>
                      <a:off x="0" y="0"/>
                      <a:ext cx="2491105" cy="2113915"/>
                    </a:xfrm>
                    <a:prstGeom prst="rect">
                      <a:avLst/>
                    </a:prstGeom>
                    <a:noFill/>
                  </pic:spPr>
                </pic:pic>
              </a:graphicData>
            </a:graphic>
            <wp14:sizeRelH relativeFrom="margin">
              <wp14:pctWidth>0</wp14:pctWidth>
            </wp14:sizeRelH>
            <wp14:sizeRelV relativeFrom="margin">
              <wp14:pctHeight>0</wp14:pctHeight>
            </wp14:sizeRelV>
          </wp:anchor>
        </w:drawing>
      </w:r>
    </w:p>
    <w:p w14:paraId="5D57F4CD" w14:textId="77777777" w:rsidR="00E21F19" w:rsidRPr="00E21F19" w:rsidRDefault="00E21F19" w:rsidP="00E21F19">
      <w:pPr>
        <w:rPr>
          <w:b/>
          <w:bCs/>
          <w:lang w:val="en-CA"/>
        </w:rPr>
      </w:pPr>
    </w:p>
    <w:p w14:paraId="125737D0" w14:textId="77777777" w:rsidR="00E21F19" w:rsidRPr="00E21F19" w:rsidRDefault="00E21F19" w:rsidP="00E21F19">
      <w:pPr>
        <w:rPr>
          <w:b/>
          <w:bCs/>
          <w:lang w:val="en-CA"/>
        </w:rPr>
      </w:pPr>
    </w:p>
    <w:p w14:paraId="3704EA26" w14:textId="77777777" w:rsidR="00E21F19" w:rsidRPr="00E21F19" w:rsidRDefault="00E21F19" w:rsidP="00E21F19">
      <w:pPr>
        <w:rPr>
          <w:b/>
          <w:bCs/>
          <w:lang w:val="en-CA"/>
        </w:rPr>
      </w:pPr>
    </w:p>
    <w:p w14:paraId="52978780" w14:textId="77777777" w:rsidR="00E21F19" w:rsidRPr="00E21F19" w:rsidRDefault="00E21F19" w:rsidP="00E21F19">
      <w:pPr>
        <w:rPr>
          <w:b/>
          <w:bCs/>
          <w:lang w:val="en-CA"/>
        </w:rPr>
      </w:pPr>
    </w:p>
    <w:p w14:paraId="1CAFFF3F" w14:textId="77777777" w:rsidR="00E21F19" w:rsidRDefault="00E21F19" w:rsidP="00E21F19">
      <w:pPr>
        <w:rPr>
          <w:b/>
          <w:bCs/>
          <w:lang w:val="en-CA"/>
        </w:rPr>
      </w:pPr>
    </w:p>
    <w:p w14:paraId="74379233" w14:textId="77777777" w:rsidR="00E21F19" w:rsidRDefault="00E21F19" w:rsidP="00E21F19">
      <w:pPr>
        <w:rPr>
          <w:b/>
          <w:bCs/>
          <w:lang w:val="en-CA"/>
        </w:rPr>
      </w:pPr>
    </w:p>
    <w:p w14:paraId="1A360F38" w14:textId="26DFD693" w:rsidR="00E21F19" w:rsidRPr="00E21F19" w:rsidRDefault="00E21F19" w:rsidP="00E21F19">
      <w:pPr>
        <w:rPr>
          <w:lang w:val="en-CA"/>
        </w:rPr>
      </w:pPr>
      <w:r w:rsidRPr="00E21F19">
        <w:rPr>
          <w:b/>
          <w:bCs/>
          <w:lang w:val="en-CA"/>
        </w:rPr>
        <w:t xml:space="preserve">Figure S2. </w:t>
      </w:r>
      <w:r w:rsidRPr="00E21F19">
        <w:rPr>
          <w:lang w:val="en-CA"/>
        </w:rPr>
        <w:t>Three colourations of princess (</w:t>
      </w:r>
      <w:r w:rsidRPr="00E21F19">
        <w:rPr>
          <w:i/>
          <w:iCs/>
          <w:lang w:val="en-CA"/>
        </w:rPr>
        <w:t xml:space="preserve">Scarus </w:t>
      </w:r>
      <w:proofErr w:type="spellStart"/>
      <w:r w:rsidRPr="00E21F19">
        <w:rPr>
          <w:i/>
          <w:iCs/>
          <w:lang w:val="en-CA"/>
        </w:rPr>
        <w:t>taeniopterus</w:t>
      </w:r>
      <w:proofErr w:type="spellEnd"/>
      <w:r w:rsidRPr="00E21F19">
        <w:rPr>
          <w:lang w:val="en-CA"/>
        </w:rPr>
        <w:t>) and striped (</w:t>
      </w:r>
      <w:r w:rsidRPr="00E21F19">
        <w:rPr>
          <w:i/>
          <w:iCs/>
          <w:lang w:val="en-CA"/>
        </w:rPr>
        <w:t xml:space="preserve">S. </w:t>
      </w:r>
      <w:proofErr w:type="spellStart"/>
      <w:r w:rsidRPr="00E21F19">
        <w:rPr>
          <w:i/>
          <w:iCs/>
          <w:lang w:val="en-CA"/>
        </w:rPr>
        <w:t>iseri</w:t>
      </w:r>
      <w:proofErr w:type="spellEnd"/>
      <w:r w:rsidRPr="00E21F19">
        <w:rPr>
          <w:lang w:val="en-CA"/>
        </w:rPr>
        <w:t>) parrotfish. Figure S2</w:t>
      </w:r>
      <w:r w:rsidRPr="00E21F19">
        <w:rPr>
          <w:i/>
          <w:iCs/>
          <w:lang w:val="en-CA"/>
        </w:rPr>
        <w:t>a</w:t>
      </w:r>
      <w:r w:rsidRPr="00E21F19">
        <w:rPr>
          <w:lang w:val="en-CA"/>
        </w:rPr>
        <w:t xml:space="preserve"> shows the striped colouration (black with two white stripes, sometimes with a yellow splotch on the nose). </w:t>
      </w:r>
      <w:r w:rsidRPr="00E21F19">
        <w:rPr>
          <w:i/>
          <w:iCs/>
          <w:lang w:val="en-CA"/>
        </w:rPr>
        <w:t>b)</w:t>
      </w:r>
      <w:r w:rsidRPr="00E21F19">
        <w:rPr>
          <w:lang w:val="en-CA"/>
        </w:rPr>
        <w:t xml:space="preserve"> Pale colouration (all silvery). </w:t>
      </w:r>
      <w:r w:rsidRPr="00E21F19">
        <w:rPr>
          <w:i/>
          <w:iCs/>
          <w:lang w:val="en-CA"/>
        </w:rPr>
        <w:t xml:space="preserve">c) </w:t>
      </w:r>
      <w:r w:rsidRPr="00E21F19">
        <w:rPr>
          <w:lang w:val="en-CA"/>
        </w:rPr>
        <w:t xml:space="preserve">Mottled colouration (brown speckles, camouflage). Juvenile princess and striped parrotfish change colour as a response to predators or other threats </w:t>
      </w:r>
      <w:r w:rsidRPr="00E21F19">
        <w:rPr>
          <w:lang w:val="en-CA"/>
        </w:rPr>
        <w:fldChar w:fldCharType="begin"/>
      </w:r>
      <w:r w:rsidRPr="00E21F19">
        <w:rPr>
          <w:lang w:val="en-CA"/>
        </w:rPr>
        <w:instrText xml:space="preserve"> ADDIN ZOTERO_ITEM CSL_CITATION {"citationID":"Lgdz9Ve9","properties":{"formattedCitation":"(Crook 1999; Wisenden 2003; Berchtold and C\\uc0\\u244{}t\\uc0\\u233{} 2020)","plainCitation":"(Crook 1999; Wisenden 2003; Berchtold and Côté 2020)","noteIndex":0},"citationItems":[{"id":1280,"uris":["http://zotero.org/users/11141739/items/XEKTCEQY"],"itemData":{"id":1280,"type":"article-journal","abstract":"Exposure to predation should affect prey responses to predators by selecting for threat recognition and/or general risk avoidance. We investigated whether native and non-native predator density on the home reefs of juvenile striped parrotfish, Scarus iseri, which reflects their early exposure to predation risk, influences their behavioural responses and survival when faced with some of these predators under controlled conditions. In aquaria, parrotfish exhibited evasive behaviour, in the form of increased immobility and increased distance from threat, in response to visual and chemical cues from native predatory grouper (Epinephelus striatus) but not from invasive Indo-Pacific lionfish (Pterois sp.), suggesting no evidence of risk perception in relation to the non-native predator. However, parrotfish from high-risk reefs exhibited more evasive behaviours and colour responses (i.e. more mottled coloration) in response to all stimuli than parrotfish from low-risk reefs. Moreover, more parrotfish from high-risk reefs than from low-risk reefs survived in direct encounters with lionfish, and those parrotfish that survived were those that had displayed increased immobility when exposed to lionfish cues. We suggest that predation, especially by non-native lionfish, targeting risk-taking fish could result in greater overall cautiousness in some prey populations. This heightened risk avoidance ultimately aids prey fish to evade non-native lionfish, even in the absence of predator recognition.","container-title":"Animal Behaviour","DOI":"10.1016/j.anbehav.2020.02.013","ISSN":"0003-3472","journalAbbreviation":"Animal Behaviour","page":"205-216","source":"ScienceDirect","title":"Effect of early exposure to predation on risk perception and survival of fish exposed to a non-native predator","volume":"164","author":[{"family":"Berchtold","given":"Adrienne E."},{"family":"Côté","given":"Isabelle M."}],"issued":{"date-parts":[["2020",6,1]]}}},{"id":2246,"uris":["http://zotero.org/users/11141739/items/YFIX6443"],"itemData":{"id":2246,"type":"article-journal","abstract":"This study examines interspecific behavioural encounters amongst an assemblage of coral reef fishes and their effect upon the relationship hetween physiological colour patterns (PCPs) and schooling behaviour in parrotfish. The focus of the study was the bullethead parrotfish, Chlo</w:instrText>
      </w:r>
      <w:r w:rsidRPr="00E21F19">
        <w:rPr>
          <w:rFonts w:ascii="Cambria Math" w:hAnsi="Cambria Math" w:cs="Cambria Math"/>
          <w:lang w:val="en-CA"/>
        </w:rPr>
        <w:instrText>‐</w:instrText>
      </w:r>
      <w:r w:rsidRPr="00E21F19">
        <w:rPr>
          <w:lang w:val="en-CA"/>
        </w:rPr>
        <w:instrText xml:space="preserve">rurus sordidus, a mobile grazing species that forages either singly or in schools while displaying a variety of PCPs in the juvenile phase. Naturally occurring encounters were observed between juvenile C. sordidus and a variety of </w:instrText>
      </w:r>
      <w:r w:rsidRPr="00E21F19">
        <w:rPr>
          <w:rFonts w:ascii="Aptos" w:hAnsi="Aptos" w:cs="Aptos"/>
          <w:lang w:val="en-CA"/>
        </w:rPr>
        <w:instrText>‘</w:instrText>
      </w:r>
      <w:r w:rsidRPr="00E21F19">
        <w:rPr>
          <w:lang w:val="en-CA"/>
        </w:rPr>
        <w:instrText>interactor</w:instrText>
      </w:r>
      <w:r w:rsidRPr="00E21F19">
        <w:rPr>
          <w:rFonts w:ascii="Aptos" w:hAnsi="Aptos" w:cs="Aptos"/>
          <w:lang w:val="en-CA"/>
        </w:rPr>
        <w:instrText>’</w:instrText>
      </w:r>
      <w:r w:rsidRPr="00E21F19">
        <w:rPr>
          <w:lang w:val="en-CA"/>
        </w:rPr>
        <w:instrText xml:space="preserve"> species that included different combinations of territorial, non</w:instrText>
      </w:r>
      <w:r w:rsidRPr="00E21F19">
        <w:rPr>
          <w:rFonts w:ascii="Cambria Math" w:hAnsi="Cambria Math" w:cs="Cambria Math"/>
          <w:lang w:val="en-CA"/>
        </w:rPr>
        <w:instrText>‐</w:instrText>
      </w:r>
      <w:r w:rsidRPr="00E21F19">
        <w:rPr>
          <w:lang w:val="en-CA"/>
        </w:rPr>
        <w:instrText>territorial, trophic competitors and non</w:instrText>
      </w:r>
      <w:r w:rsidRPr="00E21F19">
        <w:rPr>
          <w:rFonts w:ascii="Cambria Math" w:hAnsi="Cambria Math" w:cs="Cambria Math"/>
          <w:lang w:val="en-CA"/>
        </w:rPr>
        <w:instrText>‐</w:instrText>
      </w:r>
      <w:r w:rsidRPr="00E21F19">
        <w:rPr>
          <w:lang w:val="en-CA"/>
        </w:rPr>
        <w:instrText>trophic competitor species. Results showed that these interspecific encounters play an important role in determining the structure of juvenile scarid schools and may consequently contribute towards influencing juvenile susceptibility to predation. Moreover, log</w:instrText>
      </w:r>
      <w:r w:rsidRPr="00E21F19">
        <w:rPr>
          <w:rFonts w:ascii="Cambria Math" w:hAnsi="Cambria Math" w:cs="Cambria Math"/>
          <w:lang w:val="en-CA"/>
        </w:rPr>
        <w:instrText>‐</w:instrText>
      </w:r>
      <w:r w:rsidRPr="00E21F19">
        <w:rPr>
          <w:lang w:val="en-CA"/>
        </w:rPr>
        <w:instrText xml:space="preserve">linear analysis of data revealed significant correlations between PCP and behaviour of juvenile C. sordidus in response to these encounters.","container-title":"Marine and Freshwater Behaviour and Physiology","DOI":"10.1080/10236249909387078","ISSN":"1023-6244","issue":"1","note":"publisher: Taylor &amp; Francis\n_eprint: https://doi.org/10.1080/10236249909387078","page":"1-19","source":"Taylor and Francis+NEJM","title":"A quantitative analysis of the relationship between interspecific encounters, schooling behaviour and colouration in juvenile parrotfish (family scaridae)","volume":"33","author":[{"family":"Crook","given":"Anne C."}],"issued":{"date-parts":[["1999",1,1]]}}},{"id":2251,"uris":["http://zotero.org/users/11141739/items/YHPGXZS7"],"itemData":{"id":2251,"type":"chapter","abstract":"Predator-prey interactions govern the evolution of many behavioral and morphological traits of aquatic animals. In aquatic environments, chemical cues reliably allow prey to assess and avoid predation risk. In this chapter, I review the classes of chemical cues involved in a predation event and ways in which these cues mediate predator-prey interactions. Predators release signature odors that prey use to detect risk of predation. Prey release several types of cues. Chemical deterrents are noxious substances that are either synthesized de novo or acquired from the diet. Disturbance cues are released by startled but noninjured prey. Alarm cues are chemicals released by damaged tissue injured by a predator’s attack, or after passage through the digestive system of a predator (dietary alarm cues). Prey species are adept at detecting the odor of predators. Experience plays a role in allowing prey to learn to associate risk with visual and chemical correlates of predation risk. Prey respond to chemical cues of predation risk by adopting antipredator behaviors, shifting foraging and reproductive behaviors in a risksensitive fashion, producing morphological defences, and by shifting life-history traits. Future work should be directed at a more precise knowledge of the mechanisms of chemical communication (the chemical nature of the cues and the physiology of olfactory receptors) and better understanding of the role of chemical cues in shaping multispecies ecosystems, preferably from field experiments.","ISBN":"978-0-387-95527-8","note":"DOI: 10.1007/978-0-387-22628-6_12","page":"236-251","source":"ResearchGate","title":"Chemically Mediated Strategies to Counter Predation","author":[{"family":"Wisenden","given":"Brian"}],"issued":{"date-parts":[["2003",1,1]]}}}],"schema":"https://github.com/citation-style-language/schema/raw/master/csl-citation.json"} </w:instrText>
      </w:r>
      <w:r w:rsidRPr="00E21F19">
        <w:rPr>
          <w:lang w:val="en-CA"/>
        </w:rPr>
        <w:fldChar w:fldCharType="separate"/>
      </w:r>
      <w:r w:rsidRPr="00E21F19">
        <w:rPr>
          <w:lang w:val="en-CA"/>
        </w:rPr>
        <w:t xml:space="preserve">(Crook 1999; </w:t>
      </w:r>
      <w:proofErr w:type="spellStart"/>
      <w:r w:rsidRPr="00E21F19">
        <w:rPr>
          <w:lang w:val="en-CA"/>
        </w:rPr>
        <w:t>Wisenden</w:t>
      </w:r>
      <w:proofErr w:type="spellEnd"/>
      <w:r w:rsidRPr="00E21F19">
        <w:rPr>
          <w:lang w:val="en-CA"/>
        </w:rPr>
        <w:t xml:space="preserve"> 2003; Berchtold and Côté 2020)</w:t>
      </w:r>
      <w:r w:rsidRPr="00E21F19">
        <w:fldChar w:fldCharType="end"/>
      </w:r>
      <w:r w:rsidRPr="00E21F19">
        <w:rPr>
          <w:lang w:val="en-CA"/>
        </w:rPr>
        <w:t>. They often appear striped while unstressed, pale while moderately stressed, or mottled colouration while extremely stressed.</w:t>
      </w:r>
    </w:p>
    <w:p w14:paraId="26F2A964" w14:textId="77777777" w:rsidR="00E21F19" w:rsidRPr="00E21F19" w:rsidRDefault="00E21F19" w:rsidP="00E21F19">
      <w:pPr>
        <w:rPr>
          <w:lang w:val="en-CA"/>
        </w:rPr>
      </w:pPr>
      <w:r w:rsidRPr="00E21F19">
        <w:rPr>
          <w:lang w:val="en-CA"/>
        </w:rPr>
        <w:br w:type="page"/>
      </w:r>
    </w:p>
    <w:p w14:paraId="46593732" w14:textId="1B0ACE24" w:rsidR="00E21F19" w:rsidRPr="00E21F19" w:rsidRDefault="00E21F19" w:rsidP="00E21F19">
      <w:pPr>
        <w:rPr>
          <w:lang w:val="en-CA"/>
        </w:rPr>
      </w:pPr>
      <w:r w:rsidRPr="00E21F19">
        <w:rPr>
          <w:lang w:val="en-CA"/>
        </w:rPr>
        <w:lastRenderedPageBreak/>
        <mc:AlternateContent>
          <mc:Choice Requires="wps">
            <w:drawing>
              <wp:anchor distT="45720" distB="45720" distL="114300" distR="114300" simplePos="0" relativeHeight="251676672" behindDoc="0" locked="0" layoutInCell="1" allowOverlap="1" wp14:anchorId="11A4E76F" wp14:editId="79E32B8E">
                <wp:simplePos x="0" y="0"/>
                <wp:positionH relativeFrom="margin">
                  <wp:posOffset>-505460</wp:posOffset>
                </wp:positionH>
                <wp:positionV relativeFrom="paragraph">
                  <wp:posOffset>2324735</wp:posOffset>
                </wp:positionV>
                <wp:extent cx="1839595" cy="292100"/>
                <wp:effectExtent l="0" t="0" r="952" b="0"/>
                <wp:wrapNone/>
                <wp:docPr id="77302577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839595" cy="292100"/>
                        </a:xfrm>
                        <a:prstGeom prst="rect">
                          <a:avLst/>
                        </a:prstGeom>
                        <a:noFill/>
                        <a:ln w="9525">
                          <a:noFill/>
                          <a:miter lim="800000"/>
                          <a:headEnd/>
                          <a:tailEnd/>
                        </a:ln>
                      </wps:spPr>
                      <wps:txbx>
                        <w:txbxContent>
                          <w:p w14:paraId="1838ED7D" w14:textId="77777777" w:rsidR="00E21F19" w:rsidRDefault="00E21F19" w:rsidP="00E21F19">
                            <w:pPr>
                              <w:rPr>
                                <w:rFonts w:ascii="Calibri" w:hAnsi="Calibri" w:cs="Calibri"/>
                                <w:sz w:val="28"/>
                                <w:szCs w:val="28"/>
                              </w:rPr>
                            </w:pPr>
                            <w:r>
                              <w:rPr>
                                <w:rFonts w:ascii="Calibri" w:hAnsi="Calibri" w:cs="Calibri"/>
                                <w:sz w:val="28"/>
                                <w:szCs w:val="28"/>
                              </w:rPr>
                              <w:t>Predicted probabilities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A4E76F" id="Text Box 44" o:spid="_x0000_s1029" type="#_x0000_t202" style="position:absolute;margin-left:-39.8pt;margin-top:183.05pt;width:144.85pt;height:23pt;rotation:-90;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XlxFAIAAAsEAAAOAAAAZHJzL2Uyb0RvYy54bWysU8FuGyEQvVfqPyDu9Xo3dmqvjKM0aapK&#10;aVMp6QdgFryoLEMBe9f9+gys61jJrSoHBMzwmPfesLoaOkP20gcNltFyMqVEWgGNtltGfz7dfVhQ&#10;EiK3DTdgJaMHGejV+v27Ve9qWUELppGeIIgNde8YbWN0dVEE0cqOhwk4aTGowHc84tZvi8bzHtE7&#10;U1TT6WXRg2+cByFDwNPbMUjXGV8pKeKDUkFGYhjF2mKefZ43aS7WK15vPXetFscy+D9U0XFt8dET&#10;1C2PnOy8fgPVaeEhgIoTAV0BSmkhMwdkU05fsXlsuZOZC4oT3Emm8P9gxff9o/vhSRw+wYAGZhLB&#10;3YP4FYiFm5bbrbz2HvpW8gYfLpNkRe9CfbyapA51SCCb/hs0aDLfRchAg/Id8YCql5foFo58jLQJ&#10;PoZ+HE4eyCESkSpYXCznyzklAmPVsirxTnqR1wksSex8iF8kdCQtGPXocUbl+/sQx9S/KSndwp02&#10;JvtsLOkZXc6reb5wFul0xDY0umN0MdaZLyTOn22T15FrM66xFmOPIiTeowJx2AxEN4xepHqTJhto&#10;DqhK5o9c8ZfEB5yUAaxCGO0oacH/eX2W8tBgjFDSY2cyGn7vuJeUmK8WHViWs1lq5byZzT9WuPHn&#10;kc15hFuBUIxGSsblTcztP0pzjU4pnVV7qfhIDTsu6378Hamlz/c56+UPr58BAAD//wMAUEsDBBQA&#10;BgAIAAAAIQDqL4ms3AAAAAkBAAAPAAAAZHJzL2Rvd25yZXYueG1sTI/BToNAEIbvJn2HzZj0YuxS&#10;oAaRodEaE69FvW/ZKRDZXcJuC7y940mPM/Pln+8v9rPpxZVG3zmLsN1EIMjWTne2Qfj8eLvPQPig&#10;rFa9s4SwkId9ubopVK7dZI90rUIjOMT6XCG0IQy5lL5uySi/cQNZvp3daFTgcWykHtXE4aaXcRQ9&#10;SKM6yx9aNdChpfq7uhiE8Bo6p7/uorM7TruX5b3y0iyI69v5+QlEoDn8wfCrz+pQstPJXaz2okdI&#10;44RJhDhNYxAMZBkvTgi7JHkEWRbyf4PyBwAA//8DAFBLAQItABQABgAIAAAAIQC2gziS/gAAAOEB&#10;AAATAAAAAAAAAAAAAAAAAAAAAABbQ29udGVudF9UeXBlc10ueG1sUEsBAi0AFAAGAAgAAAAhADj9&#10;If/WAAAAlAEAAAsAAAAAAAAAAAAAAAAALwEAAF9yZWxzLy5yZWxzUEsBAi0AFAAGAAgAAAAhAGRd&#10;eXEUAgAACwQAAA4AAAAAAAAAAAAAAAAALgIAAGRycy9lMm9Eb2MueG1sUEsBAi0AFAAGAAgAAAAh&#10;AOoviazcAAAACQEAAA8AAAAAAAAAAAAAAAAAbgQAAGRycy9kb3ducmV2LnhtbFBLBQYAAAAABAAE&#10;APMAAAB3BQAAAAA=&#10;" filled="f" stroked="f">
                <v:textbox>
                  <w:txbxContent>
                    <w:p w14:paraId="1838ED7D" w14:textId="77777777" w:rsidR="00E21F19" w:rsidRDefault="00E21F19" w:rsidP="00E21F19">
                      <w:pPr>
                        <w:rPr>
                          <w:rFonts w:ascii="Calibri" w:hAnsi="Calibri" w:cs="Calibri"/>
                          <w:sz w:val="28"/>
                          <w:szCs w:val="28"/>
                        </w:rPr>
                      </w:pPr>
                      <w:r>
                        <w:rPr>
                          <w:rFonts w:ascii="Calibri" w:hAnsi="Calibri" w:cs="Calibri"/>
                          <w:sz w:val="28"/>
                          <w:szCs w:val="28"/>
                        </w:rPr>
                        <w:t>Predicted probabilities</w:t>
                      </w:r>
                    </w:p>
                  </w:txbxContent>
                </v:textbox>
                <w10:wrap anchorx="margin"/>
              </v:shape>
            </w:pict>
          </mc:Fallback>
        </mc:AlternateContent>
      </w:r>
      <w:r w:rsidRPr="00E21F19">
        <w:rPr>
          <w:lang w:val="en-CA"/>
        </w:rPr>
        <w:drawing>
          <wp:anchor distT="0" distB="0" distL="114300" distR="114300" simplePos="0" relativeHeight="251665408" behindDoc="1" locked="0" layoutInCell="1" allowOverlap="1" wp14:anchorId="7E4F47EA" wp14:editId="293C2348">
            <wp:simplePos x="0" y="0"/>
            <wp:positionH relativeFrom="margin">
              <wp:posOffset>609600</wp:posOffset>
            </wp:positionH>
            <wp:positionV relativeFrom="paragraph">
              <wp:posOffset>0</wp:posOffset>
            </wp:positionV>
            <wp:extent cx="4942205" cy="5334000"/>
            <wp:effectExtent l="0" t="0" r="0" b="0"/>
            <wp:wrapNone/>
            <wp:docPr id="1523231607" name="Picture 43" descr="A graph of a number of different types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A graph of a number of different types of object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l="2960" t="3650" r="27232"/>
                    <a:stretch>
                      <a:fillRect/>
                    </a:stretch>
                  </pic:blipFill>
                  <pic:spPr bwMode="auto">
                    <a:xfrm>
                      <a:off x="0" y="0"/>
                      <a:ext cx="4942205" cy="5334000"/>
                    </a:xfrm>
                    <a:prstGeom prst="rect">
                      <a:avLst/>
                    </a:prstGeom>
                    <a:noFill/>
                  </pic:spPr>
                </pic:pic>
              </a:graphicData>
            </a:graphic>
            <wp14:sizeRelH relativeFrom="margin">
              <wp14:pctWidth>0</wp14:pctWidth>
            </wp14:sizeRelH>
            <wp14:sizeRelV relativeFrom="margin">
              <wp14:pctHeight>0</wp14:pctHeight>
            </wp14:sizeRelV>
          </wp:anchor>
        </w:drawing>
      </w:r>
      <w:r w:rsidRPr="00E21F19">
        <w:rPr>
          <w:lang w:val="en-CA"/>
        </w:rPr>
        <mc:AlternateContent>
          <mc:Choice Requires="wps">
            <w:drawing>
              <wp:anchor distT="45720" distB="45720" distL="114300" distR="114300" simplePos="0" relativeHeight="251673600" behindDoc="0" locked="0" layoutInCell="1" allowOverlap="1" wp14:anchorId="4286DDDC" wp14:editId="443F108E">
                <wp:simplePos x="0" y="0"/>
                <wp:positionH relativeFrom="margin">
                  <wp:posOffset>3181350</wp:posOffset>
                </wp:positionH>
                <wp:positionV relativeFrom="paragraph">
                  <wp:posOffset>0</wp:posOffset>
                </wp:positionV>
                <wp:extent cx="345440" cy="327660"/>
                <wp:effectExtent l="0" t="0" r="0" b="0"/>
                <wp:wrapSquare wrapText="bothSides"/>
                <wp:docPr id="40679547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7660"/>
                        </a:xfrm>
                        <a:prstGeom prst="rect">
                          <a:avLst/>
                        </a:prstGeom>
                        <a:noFill/>
                        <a:ln w="9525">
                          <a:noFill/>
                          <a:miter lim="800000"/>
                          <a:headEnd/>
                          <a:tailEnd/>
                        </a:ln>
                      </wps:spPr>
                      <wps:txbx>
                        <w:txbxContent>
                          <w:p w14:paraId="5AFBA46F" w14:textId="77777777" w:rsidR="00E21F19" w:rsidRDefault="00E21F19" w:rsidP="00E21F19">
                            <w:pPr>
                              <w:rPr>
                                <w:rFonts w:ascii="Calibri" w:hAnsi="Calibri" w:cs="Calibri"/>
                                <w:b/>
                                <w:bCs/>
                              </w:rPr>
                            </w:pPr>
                            <w:r>
                              <w:rPr>
                                <w:rFonts w:ascii="Calibri" w:hAnsi="Calibri" w:cs="Calibri"/>
                                <w:b/>
                                <w:bCs/>
                              </w:rPr>
                              <w:t>b)</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86DDDC" id="Text Box 42" o:spid="_x0000_s1030" type="#_x0000_t202" style="position:absolute;margin-left:250.5pt;margin-top:0;width:27.2pt;height:25.8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msDCgIAAPsDAAAOAAAAZHJzL2Uyb0RvYy54bWysU8FuGyEQvVfqPyDu9dqO7SQr4yhNmqpS&#10;2lRK+gGYBS8qMBSwd92vz8A6jpXeonIYAcO8mfdmWF711pCdDFGDY3QyGlMinYBGuw2jv57uPl1Q&#10;EhN3DTfgJKN7GenV6uOHZedrOYUWTCMDQRAX684z2qbk66qKopWWxxF46dCpIFie8Bg2VRN4h+jW&#10;VNPxeFF1EBofQMgY8fZ2cNJVwVdKivSgVJSJGEaxtlRsKHadbbVa8noTuG+1OJTB31GF5dph0iPU&#10;LU+cbIP+B8pqESCCSiMBtgKltJCFA7KZjN+weWy5l4ULihP9Uab4/2DFj92j/xlI6j9Djw0sJKK/&#10;B/E7Egc3LXcbeR0CdK3kDSaeZMmqzsf6EJqljnXMIOvuOzTYZL5NUIB6FWxWBXkSRMcG7I+iyz4R&#10;gZdns/lshh6BrrPp+WJRmlLx+iXYh5i+SrAkbxgN2NMCznf3MeVieP3yJOdycKeNKX01jnSMXs6n&#10;8xJw4rE64dgZbRm9GOc1DELm+MU1JThxbYY9JjDuQDrzHBinft0T3TA6y7FZgzU0e1QhwDBl+CvS&#10;AxplAKsQRntKWgh/397ld9hQ9FDS4SQyGv9seZCUmG8OFb+cFH1SOczm51MUK5x61qce7gRCMZoo&#10;GbY3qYz7IM01dkbpotprxQdqOGFFzMNvyCN8ei6vXv/s6hkAAP//AwBQSwMEFAAGAAgAAAAhABll&#10;hHLcAAAABwEAAA8AAABkcnMvZG93bnJldi54bWxMj0FPwzAMhe9I/IfISNxYUrRMW2k6TUNcQWwD&#10;abes8dqKxqmabC3/HnOCi/WsZ733uVhPvhNXHGIbyEA2UyCQquBaqg0c9i8PSxAxWXK2C4QGvjHC&#10;ury9KWzuwkjveN2lWnAIxdwaaFLqcylj1aC3cRZ6JPbOYfA28TrU0g125HDfyUelFtLblrihsT1u&#10;G6y+dhdv4OP1fPycq7f62et+DJOS5FfSmPu7afMEIuGU/o7hF5/RoWSmU7iQi6IzoFXGvyQDPNnW&#10;Ws9BnFhkC5BlIf/zlz8AAAD//wMAUEsBAi0AFAAGAAgAAAAhALaDOJL+AAAA4QEAABMAAAAAAAAA&#10;AAAAAAAAAAAAAFtDb250ZW50X1R5cGVzXS54bWxQSwECLQAUAAYACAAAACEAOP0h/9YAAACUAQAA&#10;CwAAAAAAAAAAAAAAAAAvAQAAX3JlbHMvLnJlbHNQSwECLQAUAAYACAAAACEAbrZrAwoCAAD7AwAA&#10;DgAAAAAAAAAAAAAAAAAuAgAAZHJzL2Uyb0RvYy54bWxQSwECLQAUAAYACAAAACEAGWWEctwAAAAH&#10;AQAADwAAAAAAAAAAAAAAAABkBAAAZHJzL2Rvd25yZXYueG1sUEsFBgAAAAAEAAQA8wAAAG0FAAAA&#10;AA==&#10;" filled="f" stroked="f">
                <v:textbox>
                  <w:txbxContent>
                    <w:p w14:paraId="5AFBA46F" w14:textId="77777777" w:rsidR="00E21F19" w:rsidRDefault="00E21F19" w:rsidP="00E21F19">
                      <w:pPr>
                        <w:rPr>
                          <w:rFonts w:ascii="Calibri" w:hAnsi="Calibri" w:cs="Calibri"/>
                          <w:b/>
                          <w:bCs/>
                        </w:rPr>
                      </w:pPr>
                      <w:r>
                        <w:rPr>
                          <w:rFonts w:ascii="Calibri" w:hAnsi="Calibri" w:cs="Calibri"/>
                          <w:b/>
                          <w:bCs/>
                        </w:rPr>
                        <w:t>b)</w:t>
                      </w:r>
                    </w:p>
                  </w:txbxContent>
                </v:textbox>
                <w10:wrap type="square" anchorx="margin"/>
              </v:shape>
            </w:pict>
          </mc:Fallback>
        </mc:AlternateContent>
      </w:r>
      <w:r w:rsidRPr="00E21F19">
        <w:rPr>
          <w:lang w:val="en-CA"/>
        </w:rPr>
        <mc:AlternateContent>
          <mc:Choice Requires="wps">
            <w:drawing>
              <wp:anchor distT="45720" distB="45720" distL="114300" distR="114300" simplePos="0" relativeHeight="251675648" behindDoc="0" locked="0" layoutInCell="1" allowOverlap="1" wp14:anchorId="4AFA1285" wp14:editId="2E455B03">
                <wp:simplePos x="0" y="0"/>
                <wp:positionH relativeFrom="margin">
                  <wp:posOffset>3190875</wp:posOffset>
                </wp:positionH>
                <wp:positionV relativeFrom="paragraph">
                  <wp:posOffset>2486025</wp:posOffset>
                </wp:positionV>
                <wp:extent cx="345440" cy="327660"/>
                <wp:effectExtent l="0" t="0" r="0" b="0"/>
                <wp:wrapSquare wrapText="bothSides"/>
                <wp:docPr id="1538449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7660"/>
                        </a:xfrm>
                        <a:prstGeom prst="rect">
                          <a:avLst/>
                        </a:prstGeom>
                        <a:noFill/>
                        <a:ln w="9525">
                          <a:noFill/>
                          <a:miter lim="800000"/>
                          <a:headEnd/>
                          <a:tailEnd/>
                        </a:ln>
                      </wps:spPr>
                      <wps:txbx>
                        <w:txbxContent>
                          <w:p w14:paraId="02E00FDE" w14:textId="77777777" w:rsidR="00E21F19" w:rsidRDefault="00E21F19" w:rsidP="00E21F19">
                            <w:pPr>
                              <w:rPr>
                                <w:rFonts w:ascii="Calibri" w:hAnsi="Calibri" w:cs="Calibri"/>
                                <w:b/>
                                <w:bCs/>
                              </w:rPr>
                            </w:pPr>
                            <w:r>
                              <w:rPr>
                                <w:rFonts w:ascii="Calibri" w:hAnsi="Calibri" w:cs="Calibri"/>
                                <w:b/>
                                <w:bCs/>
                              </w:rPr>
                              <w:t>d)</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FA1285" id="Text Box 41" o:spid="_x0000_s1031" type="#_x0000_t202" style="position:absolute;margin-left:251.25pt;margin-top:195.75pt;width:27.2pt;height:25.8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tw8CgIAAPsDAAAOAAAAZHJzL2Uyb0RvYy54bWysU8FuGyEQvVfqPyDu9dqO7SQr4yhNmqpS&#10;2lRK+gGYBS8qMBSwd92vz8A6jpXeonIYAcO8mfdmWF711pCdDFGDY3QyGlMinYBGuw2jv57uPl1Q&#10;EhN3DTfgJKN7GenV6uOHZedrOYUWTCMDQRAX684z2qbk66qKopWWxxF46dCpIFie8Bg2VRN4h+jW&#10;VNPxeFF1EBofQMgY8fZ2cNJVwVdKivSgVJSJGEaxtlRsKHadbbVa8noTuG+1OJTB31GF5dph0iPU&#10;LU+cbIP+B8pqESCCSiMBtgKltJCFA7KZjN+weWy5l4ULihP9Uab4/2DFj92j/xlI6j9Djw0sJKK/&#10;B/E7Egc3LXcbeR0CdK3kDSaeZMmqzsf6EJqljnXMIOvuOzTYZL5NUIB6FWxWBXkSRMcG7I+iyz4R&#10;gZdns/lshh6BrrPp+WJRmlLx+iXYh5i+SrAkbxgN2NMCznf3MeVieP3yJOdycKeNKX01jnSMXs6n&#10;8xJw4rE64dgZbRm9GOc1DELm+MU1JThxbYY9JjDuQDrzHBinft0T3TA6z7FZgzU0e1QhwDBl+CvS&#10;AxplAKsQRntKWgh/397ld9hQ9FDS4SQyGv9seZCUmG8OFb+cFH1SOczm51MUK5x61qce7gRCMZoo&#10;GbY3qYz7IM01dkbpotprxQdqOGFFzMNvyCN8ei6vXv/s6hkAAP//AwBQSwMEFAAGAAgAAAAhAJqI&#10;oObfAAAACwEAAA8AAABkcnMvZG93bnJldi54bWxMj8FOwzAMhu9IvENkJG4s6dZOtNSdEIgriAGT&#10;dssar61onKrJ1vL2hBO72fKn399fbmbbizONvnOMkCwUCOLamY4bhM+Pl7t7ED5oNrp3TAg/5GFT&#10;XV+VujBu4nc6b0MjYgj7QiO0IQyFlL5uyWq/cANxvB3daHWI69hIM+ophtteLpVaS6s7jh9aPdBT&#10;S/X39mQRvl6P+12q3ppnmw2Tm5Vkm0vE25v58QFEoDn8w/CnH9Whik4Hd2LjRY+QqWUWUYRVnsQh&#10;Elm2zkEcENJ0lYCsSnnZofoFAAD//wMAUEsBAi0AFAAGAAgAAAAhALaDOJL+AAAA4QEAABMAAAAA&#10;AAAAAAAAAAAAAAAAAFtDb250ZW50X1R5cGVzXS54bWxQSwECLQAUAAYACAAAACEAOP0h/9YAAACU&#10;AQAACwAAAAAAAAAAAAAAAAAvAQAAX3JlbHMvLnJlbHNQSwECLQAUAAYACAAAACEAaPLcPAoCAAD7&#10;AwAADgAAAAAAAAAAAAAAAAAuAgAAZHJzL2Uyb0RvYy54bWxQSwECLQAUAAYACAAAACEAmoig5t8A&#10;AAALAQAADwAAAAAAAAAAAAAAAABkBAAAZHJzL2Rvd25yZXYueG1sUEsFBgAAAAAEAAQA8wAAAHAF&#10;AAAAAA==&#10;" filled="f" stroked="f">
                <v:textbox>
                  <w:txbxContent>
                    <w:p w14:paraId="02E00FDE" w14:textId="77777777" w:rsidR="00E21F19" w:rsidRDefault="00E21F19" w:rsidP="00E21F19">
                      <w:pPr>
                        <w:rPr>
                          <w:rFonts w:ascii="Calibri" w:hAnsi="Calibri" w:cs="Calibri"/>
                          <w:b/>
                          <w:bCs/>
                        </w:rPr>
                      </w:pPr>
                      <w:r>
                        <w:rPr>
                          <w:rFonts w:ascii="Calibri" w:hAnsi="Calibri" w:cs="Calibri"/>
                          <w:b/>
                          <w:bCs/>
                        </w:rPr>
                        <w:t>d)</w:t>
                      </w:r>
                    </w:p>
                  </w:txbxContent>
                </v:textbox>
                <w10:wrap type="square" anchorx="margin"/>
              </v:shape>
            </w:pict>
          </mc:Fallback>
        </mc:AlternateContent>
      </w:r>
      <w:r w:rsidRPr="00E21F19">
        <w:rPr>
          <w:lang w:val="en-CA"/>
        </w:rPr>
        <mc:AlternateContent>
          <mc:Choice Requires="wps">
            <w:drawing>
              <wp:anchor distT="45720" distB="45720" distL="114300" distR="114300" simplePos="0" relativeHeight="251674624" behindDoc="0" locked="0" layoutInCell="1" allowOverlap="1" wp14:anchorId="76A54ABC" wp14:editId="32F6D7E8">
                <wp:simplePos x="0" y="0"/>
                <wp:positionH relativeFrom="margin">
                  <wp:posOffset>828675</wp:posOffset>
                </wp:positionH>
                <wp:positionV relativeFrom="paragraph">
                  <wp:posOffset>2476500</wp:posOffset>
                </wp:positionV>
                <wp:extent cx="345440" cy="327660"/>
                <wp:effectExtent l="0" t="0" r="0" b="0"/>
                <wp:wrapSquare wrapText="bothSides"/>
                <wp:docPr id="63636359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7660"/>
                        </a:xfrm>
                        <a:prstGeom prst="rect">
                          <a:avLst/>
                        </a:prstGeom>
                        <a:noFill/>
                        <a:ln w="9525">
                          <a:noFill/>
                          <a:miter lim="800000"/>
                          <a:headEnd/>
                          <a:tailEnd/>
                        </a:ln>
                      </wps:spPr>
                      <wps:txbx>
                        <w:txbxContent>
                          <w:p w14:paraId="68CD6D72" w14:textId="77777777" w:rsidR="00E21F19" w:rsidRDefault="00E21F19" w:rsidP="00E21F19">
                            <w:pPr>
                              <w:rPr>
                                <w:rFonts w:ascii="Calibri" w:hAnsi="Calibri" w:cs="Calibri"/>
                                <w:b/>
                                <w:bCs/>
                              </w:rPr>
                            </w:pPr>
                            <w:r>
                              <w:rPr>
                                <w:rFonts w:ascii="Calibri" w:hAnsi="Calibri" w:cs="Calibri"/>
                                <w:b/>
                                <w:bCs/>
                              </w:rPr>
                              <w:t>c)</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4ABC" id="Text Box 40" o:spid="_x0000_s1032" type="#_x0000_t202" style="position:absolute;margin-left:65.25pt;margin-top:195pt;width:27.2pt;height:25.8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gV8CgIAAPsDAAAOAAAAZHJzL2Uyb0RvYy54bWysU8FuGyEQvVfqPyDu9dqO7SQr4yhNmqpS&#10;2lRK+gGYBS8qMBSwd92vz8A6jpXeonIYAcO8mfdmWF711pCdDFGDY3QyGlMinYBGuw2jv57uPl1Q&#10;EhN3DTfgJKN7GenV6uOHZedrOYUWTCMDQRAX684z2qbk66qKopWWxxF46dCpIFie8Bg2VRN4h+jW&#10;VNPxeFF1EBofQMgY8fZ2cNJVwVdKivSgVJSJGEaxtlRsKHadbbVa8noTuG+1OJTB31GF5dph0iPU&#10;LU+cbIP+B8pqESCCSiMBtgKltJCFA7KZjN+weWy5l4ULihP9Uab4/2DFj92j/xlI6j9Djw0sJKK/&#10;B/E7Egc3LXcbeR0CdK3kDSaeZMmqzsf6EJqljnXMIOvuOzTYZL5NUIB6FWxWBXkSRMcG7I+iyz4R&#10;gZdns/lshh6BrrPp+WJRmlLx+iXYh5i+SrAkbxgN2NMCznf3MeVieP3yJOdycKeNKX01jnSMXs6n&#10;8xJw4rE64dgZbRm9GOc1DELm+MU1JThxbYY9JjDuQDrzHBinft0T3TC6yLFZgzU0e1QhwDBl+CvS&#10;AxplAKsQRntKWgh/397ld9hQ9FDS4SQyGv9seZCUmG8OFb+cFH1SOczm51MUK5x61qce7gRCMZoo&#10;GbY3qYz7IM01dkbpotprxQdqOGFFzMNvyCN8ei6vXv/s6hkAAP//AwBQSwMEFAAGAAgAAAAhABs8&#10;rcneAAAACwEAAA8AAABkcnMvZG93bnJldi54bWxMj8tuwjAQRfeV+AdrkLorNhAQSeMg1KrbotKH&#10;1J2JhyRqPI5iQ9K/Z1i1y6s5unNuvh1dKy7Yh8aThvlMgUAqvW2o0vDx/vKwARGiIWtaT6jhFwNs&#10;i8ldbjLrB3rDyyFWgksoZEZDHWOXSRnKGp0JM98h8e3ke2cix76StjcDl7tWLpRaS2ca4g+16fCp&#10;xvLncHYaPl9P31+J2lfPbtUNflSSXCq1vp+Ou0cQEcf4B8NNn9WhYKejP5MNouW8VCtGNSxTxaNu&#10;xCZJQRw1JMl8DbLI5f8NxRUAAP//AwBQSwECLQAUAAYACAAAACEAtoM4kv4AAADhAQAAEwAAAAAA&#10;AAAAAAAAAAAAAAAAW0NvbnRlbnRfVHlwZXNdLnhtbFBLAQItABQABgAIAAAAIQA4/SH/1gAAAJQB&#10;AAALAAAAAAAAAAAAAAAAAC8BAABfcmVscy8ucmVsc1BLAQItABQABgAIAAAAIQBiPgV8CgIAAPsD&#10;AAAOAAAAAAAAAAAAAAAAAC4CAABkcnMvZTJvRG9jLnhtbFBLAQItABQABgAIAAAAIQAbPK3J3gAA&#10;AAsBAAAPAAAAAAAAAAAAAAAAAGQEAABkcnMvZG93bnJldi54bWxQSwUGAAAAAAQABADzAAAAbwUA&#10;AAAA&#10;" filled="f" stroked="f">
                <v:textbox>
                  <w:txbxContent>
                    <w:p w14:paraId="68CD6D72" w14:textId="77777777" w:rsidR="00E21F19" w:rsidRDefault="00E21F19" w:rsidP="00E21F19">
                      <w:pPr>
                        <w:rPr>
                          <w:rFonts w:ascii="Calibri" w:hAnsi="Calibri" w:cs="Calibri"/>
                          <w:b/>
                          <w:bCs/>
                        </w:rPr>
                      </w:pPr>
                      <w:r>
                        <w:rPr>
                          <w:rFonts w:ascii="Calibri" w:hAnsi="Calibri" w:cs="Calibri"/>
                          <w:b/>
                          <w:bCs/>
                        </w:rPr>
                        <w:t>c)</w:t>
                      </w:r>
                    </w:p>
                  </w:txbxContent>
                </v:textbox>
                <w10:wrap type="square" anchorx="margin"/>
              </v:shape>
            </w:pict>
          </mc:Fallback>
        </mc:AlternateContent>
      </w:r>
      <w:r w:rsidRPr="00E21F19">
        <w:rPr>
          <w:lang w:val="en-CA"/>
        </w:rPr>
        <mc:AlternateContent>
          <mc:Choice Requires="wps">
            <w:drawing>
              <wp:anchor distT="45720" distB="45720" distL="114300" distR="114300" simplePos="0" relativeHeight="251672576" behindDoc="0" locked="0" layoutInCell="1" allowOverlap="1" wp14:anchorId="3E310702" wp14:editId="3554656E">
                <wp:simplePos x="0" y="0"/>
                <wp:positionH relativeFrom="margin">
                  <wp:posOffset>840740</wp:posOffset>
                </wp:positionH>
                <wp:positionV relativeFrom="paragraph">
                  <wp:posOffset>13335</wp:posOffset>
                </wp:positionV>
                <wp:extent cx="345440" cy="327660"/>
                <wp:effectExtent l="0" t="0" r="0" b="0"/>
                <wp:wrapSquare wrapText="bothSides"/>
                <wp:docPr id="1318687605"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440" cy="327660"/>
                        </a:xfrm>
                        <a:prstGeom prst="rect">
                          <a:avLst/>
                        </a:prstGeom>
                        <a:noFill/>
                        <a:ln w="9525">
                          <a:noFill/>
                          <a:miter lim="800000"/>
                          <a:headEnd/>
                          <a:tailEnd/>
                        </a:ln>
                      </wps:spPr>
                      <wps:txbx>
                        <w:txbxContent>
                          <w:p w14:paraId="2BEC984B" w14:textId="77777777" w:rsidR="00E21F19" w:rsidRDefault="00E21F19" w:rsidP="00E21F19">
                            <w:pPr>
                              <w:rPr>
                                <w:rFonts w:ascii="Calibri" w:hAnsi="Calibri" w:cs="Calibri"/>
                                <w:b/>
                                <w:bCs/>
                              </w:rPr>
                            </w:pPr>
                            <w:r>
                              <w:rPr>
                                <w:rFonts w:ascii="Calibri" w:hAnsi="Calibri" w:cs="Calibri"/>
                                <w:b/>
                                <w:bCs/>
                              </w:rPr>
                              <w:t>a)</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310702" id="Text Box 39" o:spid="_x0000_s1033" type="#_x0000_t202" style="position:absolute;margin-left:66.2pt;margin-top:1.05pt;width:27.2pt;height:25.8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rJDCwIAAPsDAAAOAAAAZHJzL2Uyb0RvYy54bWysU9tuGyEQfa/Uf0C812s7viQr4yhNmqpS&#10;2lRK+wGYBS8qMBSwd92vz8A6jpW+VeVhBAxzZs6ZYXXdW0P2MkQNjtHJaEyJdAIa7baM/vxx/+GS&#10;kpi4a7gBJxk9yEiv1+/frTpfyym0YBoZCIK4WHee0TYlX1dVFK20PI7AS4dOBcHyhMewrZrAO0S3&#10;ppqOx4uqg9D4AELGiLd3g5OuC75SUqRHpaJMxDCKtaViQ7GbbKv1itfbwH2rxbEM/g9VWK4dJj1B&#10;3fHEyS7ov6CsFgEiqDQSYCtQSgtZOCCbyfgNm6eWe1m4oDjRn2SK/w9WfNs/+e+BpP4j9NjAQiL6&#10;BxC/InFw23K3lTchQNdK3mDiSZas6nysj6FZ6ljHDLLpvkKDTea7BAWoV8FmVZAnQXRswOEkuuwT&#10;EXh5MZvPZugR6LqYLheL0pSK1y/BPsT0WYIlecNowJ4WcL5/iCkXw+uXJzmXg3ttTOmrcaRj9Go+&#10;nZeAM4/VCcfOaMvo5TivYRAyx0+uKcGJazPsMYFxR9KZ58A49Zue6IbRZY7NGmygOaAKAYYpw1+R&#10;HtEoA1iFMNpT0kL48/Yuv8OGooeSDieR0fh7x4OkxHxxqPjVpOiTymE2X05RrHDu2Zx7uBMIxWii&#10;ZNjepjLugzQ32Bmli2qvFR+p4YQVMY+/IY/w+bm8ev2z62cAAAD//wMAUEsDBBQABgAIAAAAIQAO&#10;+23n3QAAAAgBAAAPAAAAZHJzL2Rvd25yZXYueG1sTI/NTsMwEITvSLyDtZW4UbvpDyWNUyEQ16IW&#10;WombG2+TiHgdxW4T3r7bExxHM5r5JlsPrhEX7ELtScNkrEAgFd7WVGr4+nx/XIII0ZA1jSfU8IsB&#10;1vn9XWZS63va4mUXS8ElFFKjoYqxTaUMRYXOhLFvkdg7+c6ZyLIrpe1Mz+WukYlSC+lMTbxQmRZf&#10;Kyx+dmenYb85fR9m6qN8c/O294OS5J6l1g+j4WUFIuIQ/8Jww2d0yJnp6M9kg2hYT5MZRzUkExA3&#10;f7ngK0cN8+kTyDyT/w/kVwAAAP//AwBQSwECLQAUAAYACAAAACEAtoM4kv4AAADhAQAAEwAAAAAA&#10;AAAAAAAAAAAAAAAAW0NvbnRlbnRfVHlwZXNdLnhtbFBLAQItABQABgAIAAAAIQA4/SH/1gAAAJQB&#10;AAALAAAAAAAAAAAAAAAAAC8BAABfcmVscy8ucmVsc1BLAQItABQABgAIAAAAIQBkerJDCwIAAPsD&#10;AAAOAAAAAAAAAAAAAAAAAC4CAABkcnMvZTJvRG9jLnhtbFBLAQItABQABgAIAAAAIQAO+23n3QAA&#10;AAgBAAAPAAAAAAAAAAAAAAAAAGUEAABkcnMvZG93bnJldi54bWxQSwUGAAAAAAQABADzAAAAbwUA&#10;AAAA&#10;" filled="f" stroked="f">
                <v:textbox>
                  <w:txbxContent>
                    <w:p w14:paraId="2BEC984B" w14:textId="77777777" w:rsidR="00E21F19" w:rsidRDefault="00E21F19" w:rsidP="00E21F19">
                      <w:pPr>
                        <w:rPr>
                          <w:rFonts w:ascii="Calibri" w:hAnsi="Calibri" w:cs="Calibri"/>
                          <w:b/>
                          <w:bCs/>
                        </w:rPr>
                      </w:pPr>
                      <w:r>
                        <w:rPr>
                          <w:rFonts w:ascii="Calibri" w:hAnsi="Calibri" w:cs="Calibri"/>
                          <w:b/>
                          <w:bCs/>
                        </w:rPr>
                        <w:t>a)</w:t>
                      </w:r>
                    </w:p>
                  </w:txbxContent>
                </v:textbox>
                <w10:wrap type="square" anchorx="margin"/>
              </v:shape>
            </w:pict>
          </mc:Fallback>
        </mc:AlternateContent>
      </w:r>
    </w:p>
    <w:p w14:paraId="67A75925" w14:textId="77777777" w:rsidR="00E21F19" w:rsidRPr="00E21F19" w:rsidRDefault="00E21F19" w:rsidP="00E21F19">
      <w:pPr>
        <w:rPr>
          <w:lang w:val="en-CA"/>
        </w:rPr>
      </w:pPr>
    </w:p>
    <w:p w14:paraId="1A13D46F" w14:textId="77777777" w:rsidR="00E21F19" w:rsidRPr="00E21F19" w:rsidRDefault="00E21F19" w:rsidP="00E21F19">
      <w:pPr>
        <w:rPr>
          <w:lang w:val="en-CA"/>
        </w:rPr>
      </w:pPr>
    </w:p>
    <w:p w14:paraId="05C960B2" w14:textId="77777777" w:rsidR="00E21F19" w:rsidRPr="00E21F19" w:rsidRDefault="00E21F19" w:rsidP="00E21F19">
      <w:pPr>
        <w:rPr>
          <w:lang w:val="en-CA"/>
        </w:rPr>
      </w:pPr>
    </w:p>
    <w:p w14:paraId="198F5340" w14:textId="77777777" w:rsidR="00E21F19" w:rsidRPr="00E21F19" w:rsidRDefault="00E21F19" w:rsidP="00E21F19">
      <w:pPr>
        <w:rPr>
          <w:lang w:val="en-CA"/>
        </w:rPr>
      </w:pPr>
    </w:p>
    <w:p w14:paraId="2A7975C6" w14:textId="77777777" w:rsidR="00E21F19" w:rsidRPr="00E21F19" w:rsidRDefault="00E21F19" w:rsidP="00E21F19">
      <w:pPr>
        <w:rPr>
          <w:lang w:val="en-CA"/>
        </w:rPr>
      </w:pPr>
    </w:p>
    <w:p w14:paraId="10A7F743" w14:textId="3BDF5A15" w:rsidR="00E21F19" w:rsidRPr="00E21F19" w:rsidRDefault="00E21F19" w:rsidP="00E21F19">
      <w:pPr>
        <w:rPr>
          <w:lang w:val="en-CA"/>
        </w:rPr>
      </w:pPr>
      <w:r w:rsidRPr="00E21F19">
        <w:rPr>
          <w:lang w:val="en-CA"/>
        </w:rPr>
        <mc:AlternateContent>
          <mc:Choice Requires="wps">
            <w:drawing>
              <wp:anchor distT="45720" distB="45720" distL="114300" distR="114300" simplePos="0" relativeHeight="251671552" behindDoc="0" locked="0" layoutInCell="1" allowOverlap="1" wp14:anchorId="79E6A32D" wp14:editId="5815154F">
                <wp:simplePos x="0" y="0"/>
                <wp:positionH relativeFrom="margin">
                  <wp:posOffset>4876800</wp:posOffset>
                </wp:positionH>
                <wp:positionV relativeFrom="paragraph">
                  <wp:posOffset>1286510</wp:posOffset>
                </wp:positionV>
                <wp:extent cx="371475" cy="314325"/>
                <wp:effectExtent l="0" t="0" r="0" b="0"/>
                <wp:wrapNone/>
                <wp:docPr id="49005273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314325"/>
                        </a:xfrm>
                        <a:prstGeom prst="rect">
                          <a:avLst/>
                        </a:prstGeom>
                        <a:noFill/>
                        <a:ln w="9525">
                          <a:noFill/>
                          <a:miter lim="800000"/>
                          <a:headEnd/>
                          <a:tailEnd/>
                        </a:ln>
                      </wps:spPr>
                      <wps:txbx>
                        <w:txbxContent>
                          <w:p w14:paraId="2E9B329D" w14:textId="77777777" w:rsidR="00E21F19" w:rsidRDefault="00E21F19" w:rsidP="00E21F19">
                            <w:pPr>
                              <w:rPr>
                                <w:rFonts w:ascii="Calibri" w:hAnsi="Calibri" w:cs="Calibri"/>
                                <w:sz w:val="28"/>
                                <w:szCs w:val="28"/>
                              </w:rPr>
                            </w:pPr>
                            <w:r>
                              <w:rPr>
                                <w:rFonts w:ascii="Calibri" w:hAnsi="Calibri" w:cs="Calibri"/>
                                <w:sz w:val="28"/>
                                <w:szCs w:val="28"/>
                              </w:rPr>
                              <w:t>**</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E6A32D" id="Text Box 38" o:spid="_x0000_s1034" type="#_x0000_t202" style="position:absolute;margin-left:384pt;margin-top:101.3pt;width:29.25pt;height:24.7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n0gCgIAAPsDAAAOAAAAZHJzL2Uyb0RvYy54bWysU9tuGyEQfa/Uf0C817vrS52svI7SpKkq&#10;pU2ltB+AWfCiAkMBe9f9+g6s41juW1UeRgwDZ+acGVY3g9FkL3xQYBtaTUpKhOXQKrtt6I/vD++u&#10;KAmR2ZZpsKKhBxHozfrtm1XvajGFDnQrPEEQG+reNbSL0dVFEXgnDAsTcMJiUII3LKLrt0XrWY/o&#10;RhfTsnxf9OBb54GLEPD0fgzSdcaXUvD4JGUQkeiGYm0xW5/tJtlivWL11jPXKX4sg/1DFYYpi0lP&#10;UPcsMrLz6i8oo7iHADJOOJgCpFRcZA7Ipiov2Dx3zInMBcUJ7iRT+H+w/Ov+2X3zJA4fYMAGZhLB&#10;PQL/GYiFu47Zrbj1HvpOsBYTV0myonehPj5NUoc6JJBN/wVabDLbRchAg/QmqYI8CaJjAw4n0cUQ&#10;CcfD2bKaLxeUcAzNqvlsusgZWP3y2PkQPwkwJG0a6rGnGZztH0NMxbD65UrKZeFBaZ37qi3pG3q9&#10;QMiLiFERx04r09CrMq1xEBLHj7bNjyNTetxjAm2PpBPPkXEcNgNRLQKkt0mDDbQHVMHDOGX4K+IT&#10;GqkBq+BaOUo68L8vz9I9bChGKOlxEhsafu2YF5TozxYVv67m8zS62ZkvllN0/Hlkcx5hliNUQyMl&#10;4/Yu5nEfBbjFzkiVVXut+EgNJyyLefwNaYTP/Xzr9c+u/wAAAP//AwBQSwMEFAAGAAgAAAAhAEij&#10;TUHfAAAACwEAAA8AAABkcnMvZG93bnJldi54bWxMj81OwzAQhO9IvIO1SNyoXYuEEOJUCMQVRPmR&#10;uLnxNomI11HsNuHtWU70ODuj2W+qzeIHccQp9oEMrFcKBFITXE+tgfe3p6sCREyWnB0CoYEfjLCp&#10;z88qW7ow0yset6kVXEKxtAa6lMZSyth06G1chRGJvX2YvE0sp1a6yc5c7geplcqltz3xh86O+NBh&#10;8709eAMfz/uvz2v10j76bJzDoiT5W2nM5cVyfwci4ZL+w/CHz+hQM9MuHMhFMRi4yQvekgxopXMQ&#10;nCh0noHY8SXTa5B1JU831L8AAAD//wMAUEsBAi0AFAAGAAgAAAAhALaDOJL+AAAA4QEAABMAAAAA&#10;AAAAAAAAAAAAAAAAAFtDb250ZW50X1R5cGVzXS54bWxQSwECLQAUAAYACAAAACEAOP0h/9YAAACU&#10;AQAACwAAAAAAAAAAAAAAAAAvAQAAX3JlbHMvLnJlbHNQSwECLQAUAAYACAAAACEAJzp9IAoCAAD7&#10;AwAADgAAAAAAAAAAAAAAAAAuAgAAZHJzL2Uyb0RvYy54bWxQSwECLQAUAAYACAAAACEASKNNQd8A&#10;AAALAQAADwAAAAAAAAAAAAAAAABkBAAAZHJzL2Rvd25yZXYueG1sUEsFBgAAAAAEAAQA8wAAAHAF&#10;AAAAAA==&#10;" filled="f" stroked="f">
                <v:textbox>
                  <w:txbxContent>
                    <w:p w14:paraId="2E9B329D" w14:textId="77777777" w:rsidR="00E21F19" w:rsidRDefault="00E21F19" w:rsidP="00E21F19">
                      <w:pPr>
                        <w:rPr>
                          <w:rFonts w:ascii="Calibri" w:hAnsi="Calibri" w:cs="Calibri"/>
                          <w:sz w:val="28"/>
                          <w:szCs w:val="28"/>
                        </w:rPr>
                      </w:pPr>
                      <w:r>
                        <w:rPr>
                          <w:rFonts w:ascii="Calibri" w:hAnsi="Calibri" w:cs="Calibri"/>
                          <w:sz w:val="28"/>
                          <w:szCs w:val="28"/>
                        </w:rPr>
                        <w:t>**</w:t>
                      </w:r>
                    </w:p>
                  </w:txbxContent>
                </v:textbox>
                <w10:wrap anchorx="margin"/>
              </v:shape>
            </w:pict>
          </mc:Fallback>
        </mc:AlternateContent>
      </w:r>
      <w:r w:rsidRPr="00E21F19">
        <w:rPr>
          <w:lang w:val="en-CA"/>
        </w:rPr>
        <mc:AlternateContent>
          <mc:Choice Requires="wps">
            <w:drawing>
              <wp:anchor distT="45720" distB="45720" distL="114300" distR="114300" simplePos="0" relativeHeight="251677696" behindDoc="0" locked="0" layoutInCell="1" allowOverlap="1" wp14:anchorId="200EF22E" wp14:editId="044B37D0">
                <wp:simplePos x="0" y="0"/>
                <wp:positionH relativeFrom="margin">
                  <wp:posOffset>2609850</wp:posOffset>
                </wp:positionH>
                <wp:positionV relativeFrom="paragraph">
                  <wp:posOffset>282575</wp:posOffset>
                </wp:positionV>
                <wp:extent cx="285750" cy="314325"/>
                <wp:effectExtent l="0" t="0" r="0" b="0"/>
                <wp:wrapNone/>
                <wp:docPr id="178251369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314325"/>
                        </a:xfrm>
                        <a:prstGeom prst="rect">
                          <a:avLst/>
                        </a:prstGeom>
                        <a:noFill/>
                        <a:ln w="9525">
                          <a:noFill/>
                          <a:miter lim="800000"/>
                          <a:headEnd/>
                          <a:tailEnd/>
                        </a:ln>
                      </wps:spPr>
                      <wps:txbx>
                        <w:txbxContent>
                          <w:p w14:paraId="12F181D0" w14:textId="77777777" w:rsidR="00E21F19" w:rsidRDefault="00E21F19" w:rsidP="00E21F19">
                            <w:pPr>
                              <w:rPr>
                                <w:rFonts w:ascii="Calibri" w:hAnsi="Calibri" w:cs="Calibri"/>
                                <w:sz w:val="28"/>
                                <w:szCs w:val="28"/>
                              </w:rPr>
                            </w:pPr>
                            <w:r>
                              <w:rPr>
                                <w:rFonts w:ascii="Calibri" w:hAnsi="Calibri" w:cs="Calibri"/>
                                <w:sz w:val="28"/>
                                <w:szCs w:val="28"/>
                              </w:rPr>
                              <w:t>*</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0EF22E" id="Text Box 37" o:spid="_x0000_s1035" type="#_x0000_t202" style="position:absolute;margin-left:205.5pt;margin-top:22.25pt;width:22.5pt;height:24.7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jSRCQIAAPsDAAAOAAAAZHJzL2Uyb0RvYy54bWysU8FuGyEQvVfqPyDu9dobu3FWXkdp0lSV&#10;0qZS2g9gWfCiAkMBe9f9+g6s41juLQqHEcPAm3lvhtX1YDTZCR8U2JrOJlNKhOXQKrup6a+f9x+W&#10;lITIbMs0WFHTvQj0ev3+3ap3lSihA90KTxDEhqp3Ne1idFVRBN4Jw8IEnLAYlOANi+j6TdF61iO6&#10;0UU5nX4sevCt88BFCHh6NwbpOuNLKXh8lDKISHRNsbaYrc+2SbZYr1i18cx1ih/KYK+owjBlMekR&#10;6o5FRrZe/QdlFPcQQMYJB1OAlIqLzAHZzKZnbJ465kTmguIEd5QpvB0s/757cj88icMnGLCBmURw&#10;D8B/B2LhtmN2I268h74TrMXEsyRZ0btQHZ4mqUMVEkjTf4MWm8y2ETLQIL1JqiBPgujYgP1RdDFE&#10;wvGwXC4uFxjhGLqYzS/KRc7AqufHzof4RYAhaVNTjz3N4Gz3EGIqhlXPV1IuC/dK69xXbUlf06sF&#10;Qp5FjIo4dlqZmi6naY2DkDh+tm1+HJnS4x4TaHsgnXiOjOPQDES1iJ/eJg0aaPeogodxyvBXxEc0&#10;UgNWwbVylHTg/56fpXvYUIxQ0uMk1jT82TIvKNFfLSp+NZvP0+hmZ764LNHxp5HmNMIsR6iaRkrG&#10;7W3M4z4KcIOdkSqr9lLxgRpOWBbz8BvSCJ/6+dbLn13/AwAA//8DAFBLAwQUAAYACAAAACEAj9Ur&#10;xt0AAAAJAQAADwAAAGRycy9kb3ducmV2LnhtbEyPzU7DMBCE70i8g7VIvVE7yKloiFNVRb2CKD8S&#10;NzfeJhHxOordJrw9ywluuzuj2W/Kzex7ccExdoEMZEsFAqkOrqPGwNvr/vYeREyWnO0DoYFvjLCp&#10;rq9KW7gw0QteDqkRHEKxsAbalIZCyli36G1chgGJtVMYvU28jo10o5043PfyTqmV9LYj/tDaAXct&#10;1l+Hszfw/nT6/NDquXn0+TCFWUnya2nM4mbePoBIOKc/M/ziMzpUzHQMZ3JR9AZ0lnGXxIPOQbBB&#10;5ys+HA2stQJZlfJ/g+oHAAD//wMAUEsBAi0AFAAGAAgAAAAhALaDOJL+AAAA4QEAABMAAAAAAAAA&#10;AAAAAAAAAAAAAFtDb250ZW50X1R5cGVzXS54bWxQSwECLQAUAAYACAAAACEAOP0h/9YAAACUAQAA&#10;CwAAAAAAAAAAAAAAAAAvAQAAX3JlbHMvLnJlbHNQSwECLQAUAAYACAAAACEAqk40kQkCAAD7AwAA&#10;DgAAAAAAAAAAAAAAAAAuAgAAZHJzL2Uyb0RvYy54bWxQSwECLQAUAAYACAAAACEAj9Urxt0AAAAJ&#10;AQAADwAAAAAAAAAAAAAAAABjBAAAZHJzL2Rvd25yZXYueG1sUEsFBgAAAAAEAAQA8wAAAG0FAAAA&#10;AA==&#10;" filled="f" stroked="f">
                <v:textbox>
                  <w:txbxContent>
                    <w:p w14:paraId="12F181D0" w14:textId="77777777" w:rsidR="00E21F19" w:rsidRDefault="00E21F19" w:rsidP="00E21F19">
                      <w:pPr>
                        <w:rPr>
                          <w:rFonts w:ascii="Calibri" w:hAnsi="Calibri" w:cs="Calibri"/>
                          <w:sz w:val="28"/>
                          <w:szCs w:val="28"/>
                        </w:rPr>
                      </w:pPr>
                      <w:r>
                        <w:rPr>
                          <w:rFonts w:ascii="Calibri" w:hAnsi="Calibri" w:cs="Calibri"/>
                          <w:sz w:val="28"/>
                          <w:szCs w:val="28"/>
                        </w:rPr>
                        <w:t>*</w:t>
                      </w:r>
                    </w:p>
                  </w:txbxContent>
                </v:textbox>
                <w10:wrap anchorx="margin"/>
              </v:shape>
            </w:pict>
          </mc:Fallback>
        </mc:AlternateContent>
      </w:r>
    </w:p>
    <w:p w14:paraId="16C58003" w14:textId="77777777" w:rsidR="00E21F19" w:rsidRPr="00E21F19" w:rsidRDefault="00E21F19" w:rsidP="00E21F19">
      <w:pPr>
        <w:rPr>
          <w:lang w:val="en-CA"/>
        </w:rPr>
      </w:pPr>
    </w:p>
    <w:p w14:paraId="31CCAF2F" w14:textId="77777777" w:rsidR="00E21F19" w:rsidRPr="00E21F19" w:rsidRDefault="00E21F19" w:rsidP="00E21F19">
      <w:pPr>
        <w:rPr>
          <w:lang w:val="en-CA"/>
        </w:rPr>
      </w:pPr>
    </w:p>
    <w:p w14:paraId="14696B7A" w14:textId="77777777" w:rsidR="00E21F19" w:rsidRPr="00E21F19" w:rsidRDefault="00E21F19" w:rsidP="00E21F19">
      <w:pPr>
        <w:rPr>
          <w:lang w:val="en-CA"/>
        </w:rPr>
      </w:pPr>
    </w:p>
    <w:p w14:paraId="2B4CF326" w14:textId="77777777" w:rsidR="00E21F19" w:rsidRPr="00E21F19" w:rsidRDefault="00E21F19" w:rsidP="00E21F19">
      <w:pPr>
        <w:rPr>
          <w:lang w:val="en-CA"/>
        </w:rPr>
      </w:pPr>
    </w:p>
    <w:p w14:paraId="4218CBC0" w14:textId="77777777" w:rsidR="00E21F19" w:rsidRPr="00E21F19" w:rsidRDefault="00E21F19" w:rsidP="00E21F19">
      <w:pPr>
        <w:rPr>
          <w:lang w:val="en-CA"/>
        </w:rPr>
      </w:pPr>
    </w:p>
    <w:p w14:paraId="4C4D6183" w14:textId="77777777" w:rsidR="00E21F19" w:rsidRPr="00E21F19" w:rsidRDefault="00E21F19" w:rsidP="00E21F19">
      <w:pPr>
        <w:rPr>
          <w:lang w:val="en-CA"/>
        </w:rPr>
      </w:pPr>
    </w:p>
    <w:p w14:paraId="4FA2B37C" w14:textId="77777777" w:rsidR="00E21F19" w:rsidRPr="00E21F19" w:rsidRDefault="00E21F19" w:rsidP="00E21F19">
      <w:pPr>
        <w:rPr>
          <w:lang w:val="en-CA"/>
        </w:rPr>
      </w:pPr>
    </w:p>
    <w:p w14:paraId="2FCC6E2B" w14:textId="77777777" w:rsidR="00E21F19" w:rsidRPr="00E21F19" w:rsidRDefault="00E21F19" w:rsidP="00E21F19">
      <w:pPr>
        <w:rPr>
          <w:lang w:val="en-CA"/>
        </w:rPr>
      </w:pPr>
    </w:p>
    <w:p w14:paraId="50AB4475" w14:textId="77777777" w:rsidR="00E21F19" w:rsidRPr="00E21F19" w:rsidRDefault="00E21F19" w:rsidP="00E21F19">
      <w:pPr>
        <w:rPr>
          <w:lang w:val="en-CA"/>
        </w:rPr>
      </w:pPr>
    </w:p>
    <w:p w14:paraId="556E185D" w14:textId="77777777" w:rsidR="00E21F19" w:rsidRPr="00E21F19" w:rsidRDefault="00E21F19" w:rsidP="00E21F19">
      <w:pPr>
        <w:rPr>
          <w:lang w:val="en-CA"/>
        </w:rPr>
      </w:pPr>
    </w:p>
    <w:p w14:paraId="7BA99C25" w14:textId="77777777" w:rsidR="00E21F19" w:rsidRPr="00E21F19" w:rsidRDefault="00E21F19" w:rsidP="00E21F19">
      <w:pPr>
        <w:rPr>
          <w:lang w:val="en-CA"/>
        </w:rPr>
      </w:pPr>
    </w:p>
    <w:p w14:paraId="34D83B04" w14:textId="75948833" w:rsidR="00E21F19" w:rsidRPr="00E21F19" w:rsidRDefault="00E21F19" w:rsidP="00E21F19">
      <w:pPr>
        <w:rPr>
          <w:lang w:val="en-CA"/>
        </w:rPr>
      </w:pPr>
      <w:r w:rsidRPr="00E21F19">
        <w:rPr>
          <w:lang w:val="en-CA"/>
        </w:rPr>
        <w:drawing>
          <wp:anchor distT="0" distB="0" distL="114300" distR="114300" simplePos="0" relativeHeight="251666432" behindDoc="0" locked="0" layoutInCell="1" allowOverlap="1" wp14:anchorId="786D99DC" wp14:editId="1CBF650E">
            <wp:simplePos x="0" y="0"/>
            <wp:positionH relativeFrom="column">
              <wp:posOffset>1821815</wp:posOffset>
            </wp:positionH>
            <wp:positionV relativeFrom="paragraph">
              <wp:posOffset>50165</wp:posOffset>
            </wp:positionV>
            <wp:extent cx="314325" cy="457200"/>
            <wp:effectExtent l="0" t="0" r="9525" b="0"/>
            <wp:wrapThrough wrapText="bothSides">
              <wp:wrapPolygon edited="0">
                <wp:start x="0" y="0"/>
                <wp:lineTo x="0" y="20700"/>
                <wp:lineTo x="20945" y="20700"/>
                <wp:lineTo x="20945" y="0"/>
                <wp:lineTo x="0" y="0"/>
              </wp:wrapPolygon>
            </wp:wrapThrough>
            <wp:docPr id="197387910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b="47136"/>
                    <a:stretch>
                      <a:fillRect/>
                    </a:stretch>
                  </pic:blipFill>
                  <pic:spPr bwMode="auto">
                    <a:xfrm>
                      <a:off x="0" y="0"/>
                      <a:ext cx="314325" cy="457200"/>
                    </a:xfrm>
                    <a:prstGeom prst="rect">
                      <a:avLst/>
                    </a:prstGeom>
                    <a:noFill/>
                  </pic:spPr>
                </pic:pic>
              </a:graphicData>
            </a:graphic>
            <wp14:sizeRelH relativeFrom="margin">
              <wp14:pctWidth>0</wp14:pctWidth>
            </wp14:sizeRelH>
            <wp14:sizeRelV relativeFrom="margin">
              <wp14:pctHeight>0</wp14:pctHeight>
            </wp14:sizeRelV>
          </wp:anchor>
        </w:drawing>
      </w:r>
      <w:r w:rsidRPr="00E21F19">
        <w:rPr>
          <w:lang w:val="en-CA"/>
        </w:rPr>
        <mc:AlternateContent>
          <mc:Choice Requires="wps">
            <w:drawing>
              <wp:anchor distT="45720" distB="45720" distL="114300" distR="114300" simplePos="0" relativeHeight="251670528" behindDoc="0" locked="0" layoutInCell="1" allowOverlap="1" wp14:anchorId="1FB4943F" wp14:editId="594D0850">
                <wp:simplePos x="0" y="0"/>
                <wp:positionH relativeFrom="column">
                  <wp:posOffset>2058035</wp:posOffset>
                </wp:positionH>
                <wp:positionV relativeFrom="paragraph">
                  <wp:posOffset>27940</wp:posOffset>
                </wp:positionV>
                <wp:extent cx="1054100" cy="292100"/>
                <wp:effectExtent l="0" t="0" r="0" b="0"/>
                <wp:wrapNone/>
                <wp:docPr id="1916255767"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4100" cy="292100"/>
                        </a:xfrm>
                        <a:prstGeom prst="rect">
                          <a:avLst/>
                        </a:prstGeom>
                        <a:solidFill>
                          <a:srgbClr val="FFFFFF"/>
                        </a:solidFill>
                        <a:ln w="9525">
                          <a:noFill/>
                          <a:miter lim="800000"/>
                          <a:headEnd/>
                          <a:tailEnd/>
                        </a:ln>
                      </wps:spPr>
                      <wps:txbx>
                        <w:txbxContent>
                          <w:p w14:paraId="560DB4B2" w14:textId="77777777" w:rsidR="00E21F19" w:rsidRDefault="00E21F19" w:rsidP="00E21F19">
                            <w:pPr>
                              <w:rPr>
                                <w:rFonts w:ascii="Calibri" w:hAnsi="Calibri" w:cs="Calibri"/>
                              </w:rPr>
                            </w:pPr>
                            <w:r>
                              <w:rPr>
                                <w:rFonts w:ascii="Calibri" w:hAnsi="Calibri" w:cs="Calibri"/>
                              </w:rPr>
                              <w:t>Dawn Control</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B4943F" id="Text Box 35" o:spid="_x0000_s1036" type="#_x0000_t202" style="position:absolute;margin-left:162.05pt;margin-top:2.2pt;width:83pt;height:23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iYgHQIAACYEAAAOAAAAZHJzL2Uyb0RvYy54bWysU1Fv0zAQfkfiP1h+p0mrFtZo6TQ6ipAG&#10;Qxr8AMdxGgvHZ85uk/LrOTtZV8Ybwg+Wz3f+7u67z9c3Q2fYUaHXYEs+n+WcKSuh1nZf8u/fdm+u&#10;OPNB2FoYsKrkJ+X5zeb1q+veFWoBLZhaISMQ64velbwNwRVZ5mWrOuFn4JQlZwPYiUAm7rMaRU/o&#10;nckWef426wFrhyCV93R7Nzr5JuE3jZLhoWm8CsyUnGoLace0V3HPNtei2KNwrZZTGeIfquiEtpT0&#10;DHUngmAH1H9BdVoieGjCTEKXQdNoqVIP1M08f9HNYyucSr0QOd6dafL/D1Z+OT66r8jC8B4GGmBq&#10;wrt7kD88s7Bthd2rW0ToWyVqSjyPlGW988X0NFLtCx9Bqv4z1DRkcQiQgIYGu8gK9ckInQZwOpOu&#10;hsBkTJmvlvOcXJJ8i/UinmMKUTy9dujDRwUdi4eSIw01oYvjvQ9j6FNITObB6HqnjUkG7qutQXYU&#10;JIBdWhP6H2HGsr7k69VilZAtxPdJG50OJFCju5Jf5XGNkolsfLB1CglCm/FMRRs70RMZGbkJQzUw&#10;XcdW4+NIVwX1iQhDGAVJHyg80NYYoDKk0Y6zFvDXy7sYR7MnD2c9ibbk/udBoOLMfLI0nPV8uYwq&#10;T8Zy9W5BBl56qkuPsJKgSh44G4/bkH5G5M3CLQ2x0Ynf54qn3kiMaULTx4lqv7RT1PP33vwGAAD/&#10;/wMAUEsDBBQABgAIAAAAIQCNRft13AAAAAgBAAAPAAAAZHJzL2Rvd25yZXYueG1sTI/BTsMwEETv&#10;SPyDtUhcELVb3JaGbCpAAnFt6Qds4m0SEdtR7Dbp32NO9Dia0cybfDvZTpx5CK13CPOZAsGu8qZ1&#10;NcLh++PxGUSI5Ax13jHChQNsi9ubnDLjR7fj8z7WIpW4kBFCE2OfSRmqhi2Fme/ZJe/oB0sxyaGW&#10;ZqAxldtOLpRaSUutSwsN9fzecPWzP1mE49f4sNyM5Wc8rHd69UbtuvQXxPu76fUFROQp/ofhDz+h&#10;Q5GYSn9yJogO4Wmh5ymKoDWI5OuNSrpEWCoNssjl9YHiFwAA//8DAFBLAQItABQABgAIAAAAIQC2&#10;gziS/gAAAOEBAAATAAAAAAAAAAAAAAAAAAAAAABbQ29udGVudF9UeXBlc10ueG1sUEsBAi0AFAAG&#10;AAgAAAAhADj9If/WAAAAlAEAAAsAAAAAAAAAAAAAAAAALwEAAF9yZWxzLy5yZWxzUEsBAi0AFAAG&#10;AAgAAAAhAA5mJiAdAgAAJgQAAA4AAAAAAAAAAAAAAAAALgIAAGRycy9lMm9Eb2MueG1sUEsBAi0A&#10;FAAGAAgAAAAhAI1F+3XcAAAACAEAAA8AAAAAAAAAAAAAAAAAdwQAAGRycy9kb3ducmV2LnhtbFBL&#10;BQYAAAAABAAEAPMAAACABQAAAAA=&#10;" stroked="f">
                <v:textbox>
                  <w:txbxContent>
                    <w:p w14:paraId="560DB4B2" w14:textId="77777777" w:rsidR="00E21F19" w:rsidRDefault="00E21F19" w:rsidP="00E21F19">
                      <w:pPr>
                        <w:rPr>
                          <w:rFonts w:ascii="Calibri" w:hAnsi="Calibri" w:cs="Calibri"/>
                        </w:rPr>
                      </w:pPr>
                      <w:r>
                        <w:rPr>
                          <w:rFonts w:ascii="Calibri" w:hAnsi="Calibri" w:cs="Calibri"/>
                        </w:rPr>
                        <w:t>Dawn Control</w:t>
                      </w:r>
                    </w:p>
                  </w:txbxContent>
                </v:textbox>
              </v:shape>
            </w:pict>
          </mc:Fallback>
        </mc:AlternateContent>
      </w:r>
      <w:r w:rsidRPr="00E21F19">
        <w:rPr>
          <w:lang w:val="en-CA"/>
        </w:rPr>
        <mc:AlternateContent>
          <mc:Choice Requires="wps">
            <w:drawing>
              <wp:anchor distT="45720" distB="45720" distL="114300" distR="114300" simplePos="0" relativeHeight="251669504" behindDoc="1" locked="0" layoutInCell="1" allowOverlap="1" wp14:anchorId="6DA7EA29" wp14:editId="2096663A">
                <wp:simplePos x="0" y="0"/>
                <wp:positionH relativeFrom="column">
                  <wp:posOffset>2053590</wp:posOffset>
                </wp:positionH>
                <wp:positionV relativeFrom="paragraph">
                  <wp:posOffset>223520</wp:posOffset>
                </wp:positionV>
                <wp:extent cx="1149350" cy="260350"/>
                <wp:effectExtent l="0" t="0" r="0" b="6350"/>
                <wp:wrapNone/>
                <wp:docPr id="366723557"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0" cy="260350"/>
                        </a:xfrm>
                        <a:prstGeom prst="rect">
                          <a:avLst/>
                        </a:prstGeom>
                        <a:solidFill>
                          <a:srgbClr val="FFFFFF"/>
                        </a:solidFill>
                        <a:ln w="9525">
                          <a:noFill/>
                          <a:miter lim="800000"/>
                          <a:headEnd/>
                          <a:tailEnd/>
                        </a:ln>
                      </wps:spPr>
                      <wps:txbx>
                        <w:txbxContent>
                          <w:p w14:paraId="66D9E9FA" w14:textId="77777777" w:rsidR="00E21F19" w:rsidRDefault="00E21F19" w:rsidP="00E21F19">
                            <w:pPr>
                              <w:rPr>
                                <w:rFonts w:ascii="Calibri" w:hAnsi="Calibri" w:cs="Calibri"/>
                              </w:rPr>
                            </w:pPr>
                            <w:r>
                              <w:rPr>
                                <w:rFonts w:ascii="Calibri" w:hAnsi="Calibri" w:cs="Calibri"/>
                              </w:rPr>
                              <w:t>Midday Control</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A7EA29" id="Text Box 34" o:spid="_x0000_s1037" type="#_x0000_t202" style="position:absolute;margin-left:161.7pt;margin-top:17.6pt;width:90.5pt;height:20.5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MIGHgIAACYEAAAOAAAAZHJzL2Uyb0RvYy54bWysU1Fv0zAQfkfiP1h+p0lLO9ao6TQ6ipAG&#10;Qxr8ANdxGgvHZ85uk/LrOTtZV8Ybwg+Wz3f+7u67z6ubvjXsqNBrsCWfTnLOlJVQabsv+fdv2zfX&#10;nPkgbCUMWFXyk/L8Zv361apzhZpBA6ZSyAjE+qJzJW9CcEWWedmoVvgJOGXJWQO2IpCJ+6xC0RF6&#10;a7JZnl9lHWDlEKTynm7vBidfJ/y6VjI81LVXgZmSU20h7Zj2Xdyz9UoUexSu0XIsQ/xDFa3QlpKe&#10;oe5EEOyA+i+oVksED3WYSGgzqGstVeqBupnmL7p5bIRTqRcix7szTf7/wcovx0f3FVno30NPA0xN&#10;eHcP8odnFjaNsHt1iwhdo0RFiaeRsqxzvhifRqp94SPIrvsMFQ1ZHAIkoL7GNrJCfTJCpwGczqSr&#10;PjAZU07ny7cLcknyza7yeI4pRPH02qEPHxW0LB5KjjTUhC6O9z4MoU8hMZkHo6utNiYZuN9tDLKj&#10;IAFs0xrR/wgzlnUlXy5mi4RsIb5P2mh1IIEa3Zb8Oo9rkExk44OtUkgQ2gxnKtrYkZ7IyMBN6Hc9&#10;01VsNT6OdO2gOhFhCIMg6QOFB9pqA1SGNNpx1gD+enkX42j25OGsI9GW3P88CFScmU+WhrOczudR&#10;5cmYL97NyMBLz+7SI6wkqJIHzobjJqSfEXmzcEtDrHXi97nisTcSY5rQ+HGi2i/tFPX8vde/AQAA&#10;//8DAFBLAwQUAAYACAAAACEAD4q9a90AAAAJAQAADwAAAGRycy9kb3ducmV2LnhtbEyPy07DMBBF&#10;90j8gzVIbBB1SPNoQ5wKkEBsW/oBk3iaRMR2FLtN+vcMK9jN4+jOmXK3mEFcaPK9swqeVhEIso3T&#10;vW0VHL/eHzcgfECrcXCWFFzJw666vSmx0G62e7ocQis4xPoCFXQhjIWUvunIoF+5kSzvTm4yGLid&#10;WqknnDncDDKOokwa7C1f6HCkt46a78PZKDh9zg/pdq4/wjHfJ9kr9nntrkrd3y0vzyACLeEPhl99&#10;VoeKnWp3ttqLQcE6XieMcpHGIBhIo4QHtYI8i0FWpfz/QfUDAAD//wMAUEsBAi0AFAAGAAgAAAAh&#10;ALaDOJL+AAAA4QEAABMAAAAAAAAAAAAAAAAAAAAAAFtDb250ZW50X1R5cGVzXS54bWxQSwECLQAU&#10;AAYACAAAACEAOP0h/9YAAACUAQAACwAAAAAAAAAAAAAAAAAvAQAAX3JlbHMvLnJlbHNQSwECLQAU&#10;AAYACAAAACEAldjCBh4CAAAmBAAADgAAAAAAAAAAAAAAAAAuAgAAZHJzL2Uyb0RvYy54bWxQSwEC&#10;LQAUAAYACAAAACEAD4q9a90AAAAJAQAADwAAAAAAAAAAAAAAAAB4BAAAZHJzL2Rvd25yZXYueG1s&#10;UEsFBgAAAAAEAAQA8wAAAIIFAAAAAA==&#10;" stroked="f">
                <v:textbox>
                  <w:txbxContent>
                    <w:p w14:paraId="66D9E9FA" w14:textId="77777777" w:rsidR="00E21F19" w:rsidRDefault="00E21F19" w:rsidP="00E21F19">
                      <w:pPr>
                        <w:rPr>
                          <w:rFonts w:ascii="Calibri" w:hAnsi="Calibri" w:cs="Calibri"/>
                        </w:rPr>
                      </w:pPr>
                      <w:r>
                        <w:rPr>
                          <w:rFonts w:ascii="Calibri" w:hAnsi="Calibri" w:cs="Calibri"/>
                        </w:rPr>
                        <w:t>Midday Control</w:t>
                      </w:r>
                    </w:p>
                  </w:txbxContent>
                </v:textbox>
              </v:shape>
            </w:pict>
          </mc:Fallback>
        </mc:AlternateContent>
      </w:r>
      <w:r w:rsidRPr="00E21F19">
        <w:rPr>
          <w:lang w:val="en-CA"/>
        </w:rPr>
        <mc:AlternateContent>
          <mc:Choice Requires="wps">
            <w:drawing>
              <wp:anchor distT="45720" distB="45720" distL="114300" distR="114300" simplePos="0" relativeHeight="251668480" behindDoc="1" locked="0" layoutInCell="1" allowOverlap="1" wp14:anchorId="5DCF065A" wp14:editId="43CBA6C8">
                <wp:simplePos x="0" y="0"/>
                <wp:positionH relativeFrom="column">
                  <wp:posOffset>3437255</wp:posOffset>
                </wp:positionH>
                <wp:positionV relativeFrom="paragraph">
                  <wp:posOffset>238760</wp:posOffset>
                </wp:positionV>
                <wp:extent cx="857250" cy="304800"/>
                <wp:effectExtent l="0" t="0" r="0" b="0"/>
                <wp:wrapNone/>
                <wp:docPr id="150837077"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04800"/>
                        </a:xfrm>
                        <a:prstGeom prst="rect">
                          <a:avLst/>
                        </a:prstGeom>
                        <a:solidFill>
                          <a:srgbClr val="FFFFFF"/>
                        </a:solidFill>
                        <a:ln w="9525">
                          <a:noFill/>
                          <a:miter lim="800000"/>
                          <a:headEnd/>
                          <a:tailEnd/>
                        </a:ln>
                      </wps:spPr>
                      <wps:txbx>
                        <w:txbxContent>
                          <w:p w14:paraId="50F20971" w14:textId="77777777" w:rsidR="00E21F19" w:rsidRDefault="00E21F19" w:rsidP="00E21F19">
                            <w:pPr>
                              <w:rPr>
                                <w:rFonts w:ascii="Calibri" w:hAnsi="Calibri" w:cs="Calibri"/>
                              </w:rPr>
                            </w:pPr>
                            <w:r>
                              <w:rPr>
                                <w:rFonts w:ascii="Calibri" w:hAnsi="Calibri" w:cs="Calibri"/>
                              </w:rPr>
                              <w:t>Midday Hot</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CF065A" id="Text Box 33" o:spid="_x0000_s1038" type="#_x0000_t202" style="position:absolute;margin-left:270.65pt;margin-top:18.8pt;width:67.5pt;height:24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8bJHwIAACUEAAAOAAAAZHJzL2Uyb0RvYy54bWysU8GO0zAQvSPxD5bvNGlpoRs1XS1dipAW&#10;FmnhAxzHaSwcjxm7TcrXM3a63arcED5YHs/4eea9mdXt0Bl2UOg12JJPJzlnykqotd2V/Mf37Zsl&#10;Zz4IWwsDVpX8qDy/Xb9+tepdoWbQgqkVMgKxvuhdydsQXJFlXraqE34CTllyNoCdCGTiLqtR9ITe&#10;mWyW5++yHrB2CFJ5T7f3o5OvE37TKBkem8arwEzJKbeQdkx7FfdsvRLFDoVrtTylIf4hi05oS5+e&#10;oe5FEGyP+i+oTksED02YSOgyaBotVaqBqpnmV9U8tcKpVAuR492ZJv//YOXXw5P7hiwMH2AgAVMR&#10;3j2A/OmZhU0r7E7dIULfKlHTx9NIWdY7X5yeRqp94SNI1X+BmkQW+wAJaGiwi6xQnYzQSYDjmXQ1&#10;BCbpcrl4P1uQR5LrbT5f5kmUTBTPjx368ElBx+Kh5EiaJnBxePAhJiOK55D4lwej6602Jhm4qzYG&#10;2UGQ/tu0Uv5XYcayvuQ3i9kiIVuI71NrdDpQfxrdUaJ5XGPHRDI+2jqFBKHNeKZMjD2xEwkZqQlD&#10;NTBdE3Wz+DiyVUF9JL4Qxn6k+QmPtDUGKA1ptOOsBfx9fRfjSHrycNZTz5bc/9oLVJyZz5a0uZnO&#10;57HJkzEnXsnAS0916RFWElTJA2fjcRPSYETeLNyRho1O/L5kfKqNejHRfpqb2OyXdop6me71HwAA&#10;AP//AwBQSwMEFAAGAAgAAAAhADs499neAAAACQEAAA8AAABkcnMvZG93bnJldi54bWxMj8FOwzAM&#10;hu9IvENkJC6IpWNrOkrdCZBAXDf2AG7jtRVNUjXZ2r094cSOtj/9/v5iO5tenHn0nbMIy0UCgm3t&#10;dGcbhMP3x+MGhA9kNfXOMsKFPWzL25uCcu0mu+PzPjQihlifE0IbwpBL6euWDfmFG9jG29GNhkIc&#10;x0bqkaYYbnr5lCRKGups/NDSwO8t1z/7k0E4fk0P6fNUfYZDtlurN+qyyl0Q7+/m1xcQgefwD8Of&#10;flSHMjpV7mS1Fz1Cul6uIoqwyhSICKhMxUWFsEkVyLKQ1w3KXwAAAP//AwBQSwECLQAUAAYACAAA&#10;ACEAtoM4kv4AAADhAQAAEwAAAAAAAAAAAAAAAAAAAAAAW0NvbnRlbnRfVHlwZXNdLnhtbFBLAQIt&#10;ABQABgAIAAAAIQA4/SH/1gAAAJQBAAALAAAAAAAAAAAAAAAAAC8BAABfcmVscy8ucmVsc1BLAQIt&#10;ABQABgAIAAAAIQDem8bJHwIAACUEAAAOAAAAAAAAAAAAAAAAAC4CAABkcnMvZTJvRG9jLnhtbFBL&#10;AQItABQABgAIAAAAIQA7OPfZ3gAAAAkBAAAPAAAAAAAAAAAAAAAAAHkEAABkcnMvZG93bnJldi54&#10;bWxQSwUGAAAAAAQABADzAAAAhAUAAAAA&#10;" stroked="f">
                <v:textbox>
                  <w:txbxContent>
                    <w:p w14:paraId="50F20971" w14:textId="77777777" w:rsidR="00E21F19" w:rsidRDefault="00E21F19" w:rsidP="00E21F19">
                      <w:pPr>
                        <w:rPr>
                          <w:rFonts w:ascii="Calibri" w:hAnsi="Calibri" w:cs="Calibri"/>
                        </w:rPr>
                      </w:pPr>
                      <w:r>
                        <w:rPr>
                          <w:rFonts w:ascii="Calibri" w:hAnsi="Calibri" w:cs="Calibri"/>
                        </w:rPr>
                        <w:t>Midday Hot</w:t>
                      </w:r>
                    </w:p>
                  </w:txbxContent>
                </v:textbox>
              </v:shape>
            </w:pict>
          </mc:Fallback>
        </mc:AlternateContent>
      </w:r>
      <w:r w:rsidRPr="00E21F19">
        <w:rPr>
          <w:lang w:val="en-CA"/>
        </w:rPr>
        <mc:AlternateContent>
          <mc:Choice Requires="wps">
            <w:drawing>
              <wp:anchor distT="45720" distB="45720" distL="114300" distR="114300" simplePos="0" relativeHeight="251667456" behindDoc="1" locked="0" layoutInCell="1" allowOverlap="1" wp14:anchorId="6A33946B" wp14:editId="60AD9BAE">
                <wp:simplePos x="0" y="0"/>
                <wp:positionH relativeFrom="column">
                  <wp:posOffset>3430905</wp:posOffset>
                </wp:positionH>
                <wp:positionV relativeFrom="paragraph">
                  <wp:posOffset>35560</wp:posOffset>
                </wp:positionV>
                <wp:extent cx="889000" cy="279400"/>
                <wp:effectExtent l="0" t="0" r="6350" b="6350"/>
                <wp:wrapNone/>
                <wp:docPr id="25666143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279400"/>
                        </a:xfrm>
                        <a:prstGeom prst="rect">
                          <a:avLst/>
                        </a:prstGeom>
                        <a:solidFill>
                          <a:srgbClr val="FFFFFF"/>
                        </a:solidFill>
                        <a:ln w="9525">
                          <a:noFill/>
                          <a:miter lim="800000"/>
                          <a:headEnd/>
                          <a:tailEnd/>
                        </a:ln>
                      </wps:spPr>
                      <wps:txbx>
                        <w:txbxContent>
                          <w:p w14:paraId="706103EC" w14:textId="77777777" w:rsidR="00E21F19" w:rsidRDefault="00E21F19" w:rsidP="00E21F19">
                            <w:pPr>
                              <w:rPr>
                                <w:rFonts w:ascii="Calibri" w:hAnsi="Calibri" w:cs="Calibri"/>
                              </w:rPr>
                            </w:pPr>
                            <w:r>
                              <w:rPr>
                                <w:rFonts w:ascii="Calibri" w:hAnsi="Calibri" w:cs="Calibri"/>
                              </w:rPr>
                              <w:t>Dawn Hot</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33946B" id="Text Box 32" o:spid="_x0000_s1039" type="#_x0000_t202" style="position:absolute;margin-left:270.15pt;margin-top:2.8pt;width:70pt;height:22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tXSHwIAACUEAAAOAAAAZHJzL2Uyb0RvYy54bWysU1Fv0zAQfkfiP1h+p0lLy9qo6TQ6ipAG&#10;Qxr8ANdxGgvHZ85uk/HrOTtZV8Ybwg+Wz3f+7u77zuvrvjXspNBrsCWfTnLOlJVQaXso+fdvuzdL&#10;znwQthIGrCr5o/L8evP61bpzhZpBA6ZSyAjE+qJzJW9CcEWWedmoVvgJOGXJWQO2IpCJh6xC0RF6&#10;a7JZnr/LOsDKIUjlPd3eDk6+Sfh1rWS4r2uvAjMlp9pC2jHt+7hnm7UoDihco+VYhviHKlqhLSU9&#10;Q92KINgR9V9QrZYIHuowkdBmUNdaqtQDdTPNX3Tz0AinUi9Ejndnmvz/g5VfTg/uK7LQv4eeBExN&#10;eHcH8odnFraNsAd1gwhdo0RFiaeRsqxzvhifRqp94SPIvvsMFYksjgESUF9jG1mhPhmhkwCPZ9JV&#10;H5iky+VylefkkeSaXa3mdI4ZRPH02KEPHxW0LB5KjqRpAhenOx+G0KeQmMuD0dVOG5MMPOy3BtlJ&#10;kP67tEb0P8KMZV3JV4vZIiFbiO/TaLQ60Hwa3VKhVOZQnCgiGR9slUKC0GY4U9HGjuxEQgZqQr/v&#10;ma6Iurcxd2RrD9Uj8YUwzCP9n3BPW22AypBGO84awF8v72IcSU8ezjqa2ZL7n0eBijPzyZI2q+l8&#10;Hoc8GfPF1YwMvPTsLz3CSoIqeeBsOG5D+hiRNws3pGGtE7/PFY+90SwmhcZ/E4f90k5Rz7978xsA&#10;AP//AwBQSwMEFAAGAAgAAAAhAKsSQlPcAAAACAEAAA8AAABkcnMvZG93bnJldi54bWxMj8FOwzAQ&#10;RO9I/IO1lbgg6gCp24Y4FSCBuLb0A5x4m0SN11HsNunfsz3R245mNPsm30yuE2ccQutJw/M8AYFU&#10;edtSrWH/+/W0AhGiIWs6T6jhggE2xf1dbjLrR9rieRdrwSUUMqOhibHPpAxVg86Eue+R2Dv4wZnI&#10;cqilHczI5a6TL0mipDMt8YfG9PjZYHXcnZyGw8/4uFiP5XfcL7ep+jDtsvQXrR9m0/sbiIhT/A/D&#10;FZ/RoWCm0p/IBtFpWKTJK0f5UCDYV6urLjWkawWyyOXtgOIPAAD//wMAUEsBAi0AFAAGAAgAAAAh&#10;ALaDOJL+AAAA4QEAABMAAAAAAAAAAAAAAAAAAAAAAFtDb250ZW50X1R5cGVzXS54bWxQSwECLQAU&#10;AAYACAAAACEAOP0h/9YAAACUAQAACwAAAAAAAAAAAAAAAAAvAQAAX3JlbHMvLnJlbHNQSwECLQAU&#10;AAYACAAAACEAcz7V0h8CAAAlBAAADgAAAAAAAAAAAAAAAAAuAgAAZHJzL2Uyb0RvYy54bWxQSwEC&#10;LQAUAAYACAAAACEAqxJCU9wAAAAIAQAADwAAAAAAAAAAAAAAAAB5BAAAZHJzL2Rvd25yZXYueG1s&#10;UEsFBgAAAAAEAAQA8wAAAIIFAAAAAA==&#10;" stroked="f">
                <v:textbox>
                  <w:txbxContent>
                    <w:p w14:paraId="706103EC" w14:textId="77777777" w:rsidR="00E21F19" w:rsidRDefault="00E21F19" w:rsidP="00E21F19">
                      <w:pPr>
                        <w:rPr>
                          <w:rFonts w:ascii="Calibri" w:hAnsi="Calibri" w:cs="Calibri"/>
                        </w:rPr>
                      </w:pPr>
                      <w:r>
                        <w:rPr>
                          <w:rFonts w:ascii="Calibri" w:hAnsi="Calibri" w:cs="Calibri"/>
                        </w:rPr>
                        <w:t>Dawn Hot</w:t>
                      </w:r>
                    </w:p>
                  </w:txbxContent>
                </v:textbox>
              </v:shape>
            </w:pict>
          </mc:Fallback>
        </mc:AlternateContent>
      </w:r>
      <w:r w:rsidRPr="00E21F19">
        <w:rPr>
          <w:lang w:val="en-CA"/>
        </w:rPr>
        <w:drawing>
          <wp:anchor distT="0" distB="0" distL="114300" distR="114300" simplePos="0" relativeHeight="251678720" behindDoc="0" locked="0" layoutInCell="1" allowOverlap="1" wp14:anchorId="57D1B206" wp14:editId="120F6ABE">
            <wp:simplePos x="0" y="0"/>
            <wp:positionH relativeFrom="margin">
              <wp:posOffset>3180080</wp:posOffset>
            </wp:positionH>
            <wp:positionV relativeFrom="paragraph">
              <wp:posOffset>76835</wp:posOffset>
            </wp:positionV>
            <wp:extent cx="314325" cy="428625"/>
            <wp:effectExtent l="0" t="0" r="9525" b="9525"/>
            <wp:wrapThrough wrapText="bothSides">
              <wp:wrapPolygon edited="0">
                <wp:start x="0" y="0"/>
                <wp:lineTo x="0" y="21120"/>
                <wp:lineTo x="20945" y="21120"/>
                <wp:lineTo x="20945" y="0"/>
                <wp:lineTo x="0" y="0"/>
              </wp:wrapPolygon>
            </wp:wrapThrough>
            <wp:docPr id="51315600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a:extLst>
                        <a:ext uri="{28A0092B-C50C-407E-A947-70E740481C1C}">
                          <a14:useLocalDpi xmlns:a14="http://schemas.microsoft.com/office/drawing/2010/main" val="0"/>
                        </a:ext>
                      </a:extLst>
                    </a:blip>
                    <a:srcRect t="50404"/>
                    <a:stretch>
                      <a:fillRect/>
                    </a:stretch>
                  </pic:blipFill>
                  <pic:spPr bwMode="auto">
                    <a:xfrm>
                      <a:off x="0" y="0"/>
                      <a:ext cx="314325" cy="428625"/>
                    </a:xfrm>
                    <a:prstGeom prst="rect">
                      <a:avLst/>
                    </a:prstGeom>
                    <a:noFill/>
                  </pic:spPr>
                </pic:pic>
              </a:graphicData>
            </a:graphic>
            <wp14:sizeRelH relativeFrom="margin">
              <wp14:pctWidth>0</wp14:pctWidth>
            </wp14:sizeRelH>
            <wp14:sizeRelV relativeFrom="margin">
              <wp14:pctHeight>0</wp14:pctHeight>
            </wp14:sizeRelV>
          </wp:anchor>
        </w:drawing>
      </w:r>
    </w:p>
    <w:p w14:paraId="665CE0CB" w14:textId="77777777" w:rsidR="00E21F19" w:rsidRPr="00E21F19" w:rsidRDefault="00E21F19" w:rsidP="00E21F19">
      <w:pPr>
        <w:rPr>
          <w:lang w:val="en-CA"/>
        </w:rPr>
      </w:pPr>
    </w:p>
    <w:p w14:paraId="1428AB82" w14:textId="77777777" w:rsidR="00E21F19" w:rsidRPr="00E21F19" w:rsidRDefault="00E21F19" w:rsidP="00E21F19">
      <w:pPr>
        <w:rPr>
          <w:lang w:val="en-CA"/>
        </w:rPr>
      </w:pPr>
      <w:r w:rsidRPr="00E21F19">
        <w:rPr>
          <w:b/>
          <w:bCs/>
          <w:lang w:val="en-CA"/>
        </w:rPr>
        <w:t>Figure S3</w:t>
      </w:r>
      <w:r w:rsidRPr="00E21F19">
        <w:rPr>
          <w:lang w:val="en-CA"/>
        </w:rPr>
        <w:t>. Predicted probabilities of lionfish (</w:t>
      </w:r>
      <w:r w:rsidRPr="00E21F19">
        <w:rPr>
          <w:i/>
          <w:iCs/>
          <w:lang w:val="en-CA"/>
        </w:rPr>
        <w:t>Pterois spp.</w:t>
      </w:r>
      <w:r w:rsidRPr="00E21F19">
        <w:rPr>
          <w:lang w:val="en-CA"/>
        </w:rPr>
        <w:t>) behaviours under two different treatment conditions (control, 29 °C versus hot, 32 °C) and time of day (dawn versus midday). Figure 3</w:t>
      </w:r>
      <w:r w:rsidRPr="00E21F19">
        <w:rPr>
          <w:i/>
          <w:iCs/>
          <w:lang w:val="en-CA"/>
        </w:rPr>
        <w:t>a</w:t>
      </w:r>
      <w:r w:rsidRPr="00E21F19">
        <w:rPr>
          <w:lang w:val="en-CA"/>
        </w:rPr>
        <w:t xml:space="preserve"> shows resting, defined as being immobile at the bottom of the tank or against a form of cover</w:t>
      </w:r>
      <w:r w:rsidRPr="00E21F19">
        <w:rPr>
          <w:i/>
          <w:iCs/>
          <w:lang w:val="en-CA"/>
        </w:rPr>
        <w:t xml:space="preserve">. b) </w:t>
      </w:r>
      <w:r w:rsidRPr="00E21F19">
        <w:rPr>
          <w:lang w:val="en-CA"/>
        </w:rPr>
        <w:t>Hovering; immobile in the water column</w:t>
      </w:r>
      <w:r w:rsidRPr="00E21F19">
        <w:rPr>
          <w:i/>
          <w:iCs/>
          <w:lang w:val="en-CA"/>
        </w:rPr>
        <w:t>. c)</w:t>
      </w:r>
      <w:r w:rsidRPr="00E21F19">
        <w:rPr>
          <w:lang w:val="en-CA"/>
        </w:rPr>
        <w:t xml:space="preserve"> Swimming; actively moving in any direction</w:t>
      </w:r>
      <w:r w:rsidRPr="00E21F19">
        <w:rPr>
          <w:i/>
          <w:iCs/>
          <w:lang w:val="en-CA"/>
        </w:rPr>
        <w:t>. d)</w:t>
      </w:r>
      <w:r w:rsidRPr="00E21F19">
        <w:rPr>
          <w:lang w:val="en-CA"/>
        </w:rPr>
        <w:t xml:space="preserve"> Hunting; angled towards the prey fish with pectoral fins fully splayed. Points represent the estimated mean probability of each behaviour based on generalized additive model (GAM) predictions, with error bars showing standard error. *p &lt;0.05, **p &lt; 0.01, ***p &lt; 0.001.</w:t>
      </w:r>
    </w:p>
    <w:p w14:paraId="774852F2" w14:textId="77777777" w:rsidR="00E21F19" w:rsidRPr="00E21F19" w:rsidRDefault="00E21F19" w:rsidP="00E21F19">
      <w:pPr>
        <w:rPr>
          <w:lang w:val="en-CA"/>
        </w:rPr>
      </w:pPr>
      <w:r w:rsidRPr="00E21F19">
        <w:rPr>
          <w:lang w:val="en-CA"/>
        </w:rPr>
        <w:br w:type="page"/>
      </w:r>
    </w:p>
    <w:p w14:paraId="2CA2FB03" w14:textId="31BCD004" w:rsidR="00E21F19" w:rsidRPr="00E21F19" w:rsidRDefault="00E21F19" w:rsidP="00E21F19">
      <w:pPr>
        <w:rPr>
          <w:lang w:val="en-CA"/>
        </w:rPr>
      </w:pPr>
      <w:r w:rsidRPr="00E21F19">
        <w:rPr>
          <w:lang w:val="en-CA"/>
        </w:rPr>
        <w:lastRenderedPageBreak/>
        <w:drawing>
          <wp:inline distT="0" distB="0" distL="0" distR="0" wp14:anchorId="3988FBC6" wp14:editId="15EB89C7">
            <wp:extent cx="5731510" cy="3809365"/>
            <wp:effectExtent l="0" t="0" r="2540" b="635"/>
            <wp:docPr id="31802454" name="Picture 2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02454" name="Picture 28" descr="A screenshot of a graph&#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809365"/>
                    </a:xfrm>
                    <a:prstGeom prst="rect">
                      <a:avLst/>
                    </a:prstGeom>
                    <a:noFill/>
                    <a:ln>
                      <a:noFill/>
                    </a:ln>
                  </pic:spPr>
                </pic:pic>
              </a:graphicData>
            </a:graphic>
          </wp:inline>
        </w:drawing>
      </w:r>
    </w:p>
    <w:p w14:paraId="0384678D" w14:textId="77777777" w:rsidR="00E21F19" w:rsidRPr="00E21F19" w:rsidRDefault="00E21F19" w:rsidP="00E21F19">
      <w:pPr>
        <w:rPr>
          <w:lang w:val="en-CA"/>
        </w:rPr>
      </w:pPr>
    </w:p>
    <w:p w14:paraId="09854E50" w14:textId="77777777" w:rsidR="00E21F19" w:rsidRPr="00E21F19" w:rsidRDefault="00E21F19" w:rsidP="00E21F19">
      <w:pPr>
        <w:rPr>
          <w:lang w:val="en-CA"/>
        </w:rPr>
      </w:pPr>
      <w:r w:rsidRPr="00E21F19">
        <w:rPr>
          <w:b/>
          <w:bCs/>
          <w:lang w:val="en-CA"/>
        </w:rPr>
        <w:t>Figure S4</w:t>
      </w:r>
      <w:r w:rsidRPr="00E21F19">
        <w:rPr>
          <w:lang w:val="en-CA"/>
        </w:rPr>
        <w:t>. Standardized effect sizes ± 95% confidence intervals for pairwise contrasts from a generalized linear mixed effects model (GLMM) with a negative binomial distribution examining the effects of treatment conditions (control, 29 °C versus hot, 32 °C) and time of day (dawn versus midday) on the behaviour of striped (</w:t>
      </w:r>
      <w:r w:rsidRPr="00E21F19">
        <w:rPr>
          <w:i/>
          <w:iCs/>
          <w:lang w:val="en-CA"/>
        </w:rPr>
        <w:t xml:space="preserve">Scarus </w:t>
      </w:r>
      <w:proofErr w:type="spellStart"/>
      <w:r w:rsidRPr="00E21F19">
        <w:rPr>
          <w:i/>
          <w:iCs/>
          <w:lang w:val="en-CA"/>
        </w:rPr>
        <w:t>iseri</w:t>
      </w:r>
      <w:proofErr w:type="spellEnd"/>
      <w:r w:rsidRPr="00E21F19">
        <w:rPr>
          <w:lang w:val="en-CA"/>
        </w:rPr>
        <w:t>) and princess (</w:t>
      </w:r>
      <w:r w:rsidRPr="00E21F19">
        <w:rPr>
          <w:i/>
          <w:iCs/>
          <w:lang w:val="en-CA"/>
        </w:rPr>
        <w:t>S.</w:t>
      </w:r>
      <w:r w:rsidRPr="00E21F19">
        <w:rPr>
          <w:lang w:val="en-CA"/>
        </w:rPr>
        <w:t xml:space="preserve"> </w:t>
      </w:r>
      <w:proofErr w:type="spellStart"/>
      <w:r w:rsidRPr="00E21F19">
        <w:rPr>
          <w:i/>
          <w:iCs/>
          <w:lang w:val="en-CA"/>
        </w:rPr>
        <w:t>taeniopterus</w:t>
      </w:r>
      <w:proofErr w:type="spellEnd"/>
      <w:r w:rsidRPr="00E21F19">
        <w:rPr>
          <w:lang w:val="en-CA"/>
        </w:rPr>
        <w:t>) parrotfish, measured per fish. Behaviours include aggression, feeding, hovering, resting, sheltering, and swimming. Resting behaviour, control treatment, and dawn trials were used as the baseline conditions for the GLMM. Positive values indicate greater expression of the behaviour per fish in the first condition listed in each contrast.  Significant effects are indicated by non-overlapping confidence intervals with zero.</w:t>
      </w:r>
    </w:p>
    <w:p w14:paraId="5A1A0E7B" w14:textId="5B40225F" w:rsidR="00E21F19" w:rsidRPr="00E21F19" w:rsidRDefault="00E21F19" w:rsidP="00E21F19">
      <w:pPr>
        <w:rPr>
          <w:lang w:val="en-CA"/>
        </w:rPr>
      </w:pPr>
      <w:r w:rsidRPr="00E21F19">
        <w:rPr>
          <w:lang w:val="en-CA"/>
        </w:rPr>
        <w:lastRenderedPageBreak/>
        <mc:AlternateContent>
          <mc:Choice Requires="wps">
            <w:drawing>
              <wp:inline distT="0" distB="0" distL="0" distR="0" wp14:anchorId="22A77243" wp14:editId="74BB9496">
                <wp:extent cx="301625" cy="301625"/>
                <wp:effectExtent l="0" t="0" r="3175" b="3175"/>
                <wp:docPr id="438439047" name="Rectangle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22520E" id="Rectangle 30" o:spid="_x0000_s1026"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7k20gEAAJ4DAAAOAAAAZHJzL2Uyb0RvYy54bWysU9uO0zAQfUfiHyy/06Slu0DUdLXa1SKk&#10;5SItfIDr2IlF4jEzbtPy9YydblvgDfFizcU5c+b4ZHWzH3qxM0gOfC3ns1IK4zU0zre1/Pb14dVb&#10;KSgq36gevKnlwZC8Wb98sRpDZRbQQd8YFAziqRpDLbsYQ1UUpDszKJpBMJ6bFnBQkVNsiwbVyOhD&#10;XyzK8roYAZuAoA0RV++nplxnfGuNjp+tJRNFX0vmFvOJ+dyks1ivVNWiCp3TRxrqH1gMynkeeoK6&#10;V1GJLbq/oAanEQhsnGkYCrDWaZN34G3m5R/bPHUqmLwLi0PhJBP9P1j9afcUvmCiTuER9HcSHu46&#10;5VtzS4Hl40eV5xIijJ1RDTOYJ+2KMVB1wkgJMZrYjB+h4ddW2whZlr3FIc3ghcU+q384qW/2UWgu&#10;vi7n14srKTS3jnGaoKrnjwNSfG9gECmoJTK7DK52jxSnq89X0iwPD67v8wP3/rcCY6ZKJp/4JrdQ&#10;tYHmwNwRJpOwqTnoAH9KMbJBakk/tgqNFP0Hz/u/my+XyVE5WV69WXCCl53NZUd5zVC1jFJM4V2c&#10;XLgN6NouyzxxvGXNrMv7nFkdybIJsiJHwyaXXeb51vm3Wv8CAAD//wMAUEsDBBQABgAIAAAAIQBo&#10;Npdo2gAAAAMBAAAPAAAAZHJzL2Rvd25yZXYueG1sTI9PS8NAEMXvgt9hGcGL2I3iP2I2RQpiEaGY&#10;as/T7JgEs7NpdpvEb+9UD3qZx/CG936TzSfXqoH60Hg2cDFLQBGX3jZcGXhbP57fgQoR2WLrmQx8&#10;UYB5fnyUYWr9yK80FLFSEsIhRQN1jF2qdShrchhmviMW78P3DqOsfaVtj6OEu1ZfJsmNdtiwNNTY&#10;0aKm8rPYOwNjuRo265cnvTrbLD3vlrtF8f5szOnJ9HAPKtIU/47hgC/okAvT1u/ZBtUakEfizxTv&#10;6vYa1PZXdZ7p/+z5NwAAAP//AwBQSwECLQAUAAYACAAAACEAtoM4kv4AAADhAQAAEwAAAAAAAAAA&#10;AAAAAAAAAAAAW0NvbnRlbnRfVHlwZXNdLnhtbFBLAQItABQABgAIAAAAIQA4/SH/1gAAAJQBAAAL&#10;AAAAAAAAAAAAAAAAAC8BAABfcmVscy8ucmVsc1BLAQItABQABgAIAAAAIQDDm7k20gEAAJ4DAAAO&#10;AAAAAAAAAAAAAAAAAC4CAABkcnMvZTJvRG9jLnhtbFBLAQItABQABgAIAAAAIQBoNpdo2gAAAAMB&#10;AAAPAAAAAAAAAAAAAAAAACwEAABkcnMvZG93bnJldi54bWxQSwUGAAAAAAQABADzAAAAMwUAAAAA&#10;" filled="f" stroked="f">
                <o:lock v:ext="edit" aspectratio="t"/>
                <w10:anchorlock/>
              </v:rect>
            </w:pict>
          </mc:Fallback>
        </mc:AlternateContent>
      </w:r>
      <w:r w:rsidRPr="00E21F19">
        <w:rPr>
          <w:lang w:val="en-CA"/>
        </w:rPr>
        <w:drawing>
          <wp:inline distT="0" distB="0" distL="0" distR="0" wp14:anchorId="5AE66A5E" wp14:editId="446E4BCB">
            <wp:extent cx="5534025" cy="3505200"/>
            <wp:effectExtent l="0" t="0" r="9525" b="0"/>
            <wp:docPr id="1475519275" name="Picture 27" descr="A graph with black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A graph with black lines&#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t="4811"/>
                    <a:stretch>
                      <a:fillRect/>
                    </a:stretch>
                  </pic:blipFill>
                  <pic:spPr bwMode="auto">
                    <a:xfrm>
                      <a:off x="0" y="0"/>
                      <a:ext cx="5534025" cy="3505200"/>
                    </a:xfrm>
                    <a:prstGeom prst="rect">
                      <a:avLst/>
                    </a:prstGeom>
                    <a:noFill/>
                    <a:ln>
                      <a:noFill/>
                    </a:ln>
                  </pic:spPr>
                </pic:pic>
              </a:graphicData>
            </a:graphic>
          </wp:inline>
        </w:drawing>
      </w:r>
    </w:p>
    <w:p w14:paraId="34AA6019" w14:textId="77777777" w:rsidR="00E21F19" w:rsidRPr="00E21F19" w:rsidRDefault="00E21F19" w:rsidP="00E21F19">
      <w:pPr>
        <w:rPr>
          <w:lang w:val="en-CA"/>
        </w:rPr>
      </w:pPr>
    </w:p>
    <w:p w14:paraId="073569A4" w14:textId="77777777" w:rsidR="00E21F19" w:rsidRPr="00E21F19" w:rsidRDefault="00E21F19" w:rsidP="00E21F19">
      <w:pPr>
        <w:rPr>
          <w:lang w:val="en-CA"/>
        </w:rPr>
      </w:pPr>
      <w:r w:rsidRPr="00E21F19">
        <w:rPr>
          <w:b/>
          <w:bCs/>
          <w:lang w:val="en-CA"/>
        </w:rPr>
        <w:t>Figure S5</w:t>
      </w:r>
      <w:r w:rsidRPr="00E21F19">
        <w:rPr>
          <w:lang w:val="en-CA"/>
        </w:rPr>
        <w:t>. Standardized effect sizes ± 95% confidence intervals for pairwise contrasts from a generalized linear mixed effects model (GLMM) with a negative binomial distribution examining the effects of treatment conditions (control, 29 °C versus hot, 32 °C) and time of day (dawn versus midday) on the colouration in striped (</w:t>
      </w:r>
      <w:r w:rsidRPr="00E21F19">
        <w:rPr>
          <w:i/>
          <w:iCs/>
          <w:lang w:val="en-CA"/>
        </w:rPr>
        <w:t xml:space="preserve">Scarus </w:t>
      </w:r>
      <w:proofErr w:type="spellStart"/>
      <w:r w:rsidRPr="00E21F19">
        <w:rPr>
          <w:i/>
          <w:iCs/>
          <w:lang w:val="en-CA"/>
        </w:rPr>
        <w:t>iseri</w:t>
      </w:r>
      <w:proofErr w:type="spellEnd"/>
      <w:r w:rsidRPr="00E21F19">
        <w:rPr>
          <w:lang w:val="en-CA"/>
        </w:rPr>
        <w:t>) and princess (</w:t>
      </w:r>
      <w:r w:rsidRPr="00E21F19">
        <w:rPr>
          <w:i/>
          <w:iCs/>
          <w:lang w:val="en-CA"/>
        </w:rPr>
        <w:t>S.</w:t>
      </w:r>
      <w:r w:rsidRPr="00E21F19">
        <w:rPr>
          <w:lang w:val="en-CA"/>
        </w:rPr>
        <w:t xml:space="preserve"> </w:t>
      </w:r>
      <w:proofErr w:type="spellStart"/>
      <w:r w:rsidRPr="00E21F19">
        <w:rPr>
          <w:i/>
          <w:iCs/>
          <w:lang w:val="en-CA"/>
        </w:rPr>
        <w:t>taeniopterus</w:t>
      </w:r>
      <w:proofErr w:type="spellEnd"/>
      <w:r w:rsidRPr="00E21F19">
        <w:rPr>
          <w:lang w:val="en-CA"/>
        </w:rPr>
        <w:t>) parrotfish, measured per fish. Colourations include pale and striped. Pale colouration, control treatment, and dawn trials were used as the baseline conditions for the GLMM. Positive values indicate greater expression of the colouration per fish in the first condition listed in each contrast. Significant effects are indicated by non-overlapping confidence intervals with zero.</w:t>
      </w:r>
      <w:r w:rsidRPr="00E21F19">
        <w:rPr>
          <w:lang w:val="en-CA"/>
        </w:rPr>
        <w:br w:type="page"/>
      </w:r>
    </w:p>
    <w:p w14:paraId="272261CA" w14:textId="345E47C0" w:rsidR="00E21F19" w:rsidRPr="00E21F19" w:rsidRDefault="00E21F19" w:rsidP="00E21F19">
      <w:pPr>
        <w:rPr>
          <w:lang w:val="en-CA"/>
        </w:rPr>
      </w:pPr>
      <w:r w:rsidRPr="00E21F19">
        <w:rPr>
          <w:lang w:val="en-CA"/>
        </w:rPr>
        <w:lastRenderedPageBreak/>
        <w:drawing>
          <wp:inline distT="0" distB="0" distL="0" distR="0" wp14:anchorId="548B8757" wp14:editId="5713F9AD">
            <wp:extent cx="5731510" cy="3814445"/>
            <wp:effectExtent l="0" t="0" r="2540" b="0"/>
            <wp:docPr id="2036510709" name="Picture 26" descr="A graph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A graph with text on i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814445"/>
                    </a:xfrm>
                    <a:prstGeom prst="rect">
                      <a:avLst/>
                    </a:prstGeom>
                    <a:noFill/>
                    <a:ln>
                      <a:noFill/>
                    </a:ln>
                  </pic:spPr>
                </pic:pic>
              </a:graphicData>
            </a:graphic>
          </wp:inline>
        </w:drawing>
      </w:r>
    </w:p>
    <w:p w14:paraId="6D0E5879" w14:textId="77777777" w:rsidR="00E21F19" w:rsidRPr="00E21F19" w:rsidRDefault="00E21F19" w:rsidP="00E21F19">
      <w:pPr>
        <w:rPr>
          <w:lang w:val="en-CA"/>
        </w:rPr>
      </w:pPr>
      <w:r w:rsidRPr="00E21F19">
        <w:rPr>
          <w:b/>
          <w:bCs/>
          <w:lang w:val="en-CA"/>
        </w:rPr>
        <w:t>Figure S6</w:t>
      </w:r>
      <w:r w:rsidRPr="00E21F19">
        <w:rPr>
          <w:lang w:val="en-CA"/>
        </w:rPr>
        <w:t>. Standardized effect sizes ± 95% confidence intervals for pairwise contrasts from a generalized linear mixed effects model (GLMM) with a binomial distribution examining the effects of treatment conditions (control, 29 °C versus hot, 32 °C) and time of day (dawn versus midday) on the position of striped (</w:t>
      </w:r>
      <w:r w:rsidRPr="00E21F19">
        <w:rPr>
          <w:i/>
          <w:iCs/>
          <w:lang w:val="en-CA"/>
        </w:rPr>
        <w:t xml:space="preserve">Scarus </w:t>
      </w:r>
      <w:proofErr w:type="spellStart"/>
      <w:r w:rsidRPr="00E21F19">
        <w:rPr>
          <w:i/>
          <w:iCs/>
          <w:lang w:val="en-CA"/>
        </w:rPr>
        <w:t>iseri</w:t>
      </w:r>
      <w:proofErr w:type="spellEnd"/>
      <w:r w:rsidRPr="00E21F19">
        <w:rPr>
          <w:lang w:val="en-CA"/>
        </w:rPr>
        <w:t>) and princess (</w:t>
      </w:r>
      <w:r w:rsidRPr="00E21F19">
        <w:rPr>
          <w:i/>
          <w:iCs/>
          <w:lang w:val="en-CA"/>
        </w:rPr>
        <w:t>S.</w:t>
      </w:r>
      <w:r w:rsidRPr="00E21F19">
        <w:rPr>
          <w:lang w:val="en-CA"/>
        </w:rPr>
        <w:t xml:space="preserve"> </w:t>
      </w:r>
      <w:proofErr w:type="spellStart"/>
      <w:r w:rsidRPr="00E21F19">
        <w:rPr>
          <w:i/>
          <w:iCs/>
          <w:lang w:val="en-CA"/>
        </w:rPr>
        <w:t>taeniopterus</w:t>
      </w:r>
      <w:proofErr w:type="spellEnd"/>
      <w:r w:rsidRPr="00E21F19">
        <w:rPr>
          <w:lang w:val="en-CA"/>
        </w:rPr>
        <w:t>) parrotfish in relation to lionfish (</w:t>
      </w:r>
      <w:r w:rsidRPr="00E21F19">
        <w:rPr>
          <w:i/>
          <w:iCs/>
          <w:lang w:val="en-CA"/>
        </w:rPr>
        <w:t>Pterois spp.</w:t>
      </w:r>
      <w:r w:rsidRPr="00E21F19">
        <w:rPr>
          <w:lang w:val="en-CA"/>
        </w:rPr>
        <w:t>).</w:t>
      </w:r>
      <w:r w:rsidRPr="00E21F19">
        <w:rPr>
          <w:lang w:val="en-CA"/>
        </w:rPr>
        <w:br w:type="page"/>
      </w:r>
    </w:p>
    <w:p w14:paraId="5A650ED8" w14:textId="77777777" w:rsidR="00E21F19" w:rsidRPr="00E21F19" w:rsidRDefault="00E21F19" w:rsidP="00E21F19">
      <w:pPr>
        <w:rPr>
          <w:lang w:val="en-CA"/>
        </w:rPr>
      </w:pPr>
      <w:r w:rsidRPr="00E21F19">
        <w:rPr>
          <w:b/>
          <w:bCs/>
          <w:lang w:val="en-CA"/>
        </w:rPr>
        <w:lastRenderedPageBreak/>
        <w:t>Table S1</w:t>
      </w:r>
      <w:r w:rsidRPr="00E21F19">
        <w:rPr>
          <w:lang w:val="en-CA"/>
        </w:rPr>
        <w:t xml:space="preserve">. Start and end weights (g) and total lengths (cm) of lionfish in the study. Lionfish were weighed and measured at the start of the experiment and after the experiment finished. </w:t>
      </w:r>
    </w:p>
    <w:p w14:paraId="71F75C18" w14:textId="77777777" w:rsidR="00E21F19" w:rsidRPr="00E21F19" w:rsidRDefault="00E21F19" w:rsidP="00E21F19">
      <w:pPr>
        <w:rPr>
          <w:lang w:val="en-CA"/>
        </w:rPr>
      </w:pPr>
    </w:p>
    <w:tbl>
      <w:tblPr>
        <w:tblStyle w:val="TableGrid"/>
        <w:tblW w:w="94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3"/>
        <w:gridCol w:w="1287"/>
        <w:gridCol w:w="1843"/>
        <w:gridCol w:w="1984"/>
        <w:gridCol w:w="1832"/>
        <w:gridCol w:w="1860"/>
      </w:tblGrid>
      <w:tr w:rsidR="00E21F19" w:rsidRPr="00E21F19" w14:paraId="56F4CA8D" w14:textId="77777777" w:rsidTr="00E21F19">
        <w:trPr>
          <w:trHeight w:val="289"/>
        </w:trPr>
        <w:tc>
          <w:tcPr>
            <w:tcW w:w="693" w:type="dxa"/>
            <w:tcBorders>
              <w:top w:val="single" w:sz="4" w:space="0" w:color="auto"/>
              <w:left w:val="nil"/>
              <w:bottom w:val="single" w:sz="4" w:space="0" w:color="auto"/>
              <w:right w:val="nil"/>
            </w:tcBorders>
            <w:shd w:val="clear" w:color="auto" w:fill="E8E8E8" w:themeFill="background2"/>
            <w:noWrap/>
            <w:hideMark/>
          </w:tcPr>
          <w:p w14:paraId="3994E693" w14:textId="77777777" w:rsidR="00E21F19" w:rsidRPr="00E21F19" w:rsidRDefault="00E21F19" w:rsidP="00E21F19">
            <w:pPr>
              <w:spacing w:after="160" w:line="278" w:lineRule="auto"/>
              <w:rPr>
                <w:lang w:val="en-CA"/>
              </w:rPr>
            </w:pPr>
            <w:r w:rsidRPr="00E21F19">
              <w:rPr>
                <w:lang w:val="en-CA"/>
              </w:rPr>
              <w:t>Tank</w:t>
            </w:r>
          </w:p>
        </w:tc>
        <w:tc>
          <w:tcPr>
            <w:tcW w:w="1287" w:type="dxa"/>
            <w:tcBorders>
              <w:top w:val="single" w:sz="4" w:space="0" w:color="auto"/>
              <w:left w:val="nil"/>
              <w:bottom w:val="single" w:sz="4" w:space="0" w:color="auto"/>
              <w:right w:val="nil"/>
            </w:tcBorders>
            <w:shd w:val="clear" w:color="auto" w:fill="E8E8E8" w:themeFill="background2"/>
            <w:noWrap/>
            <w:hideMark/>
          </w:tcPr>
          <w:p w14:paraId="205E77EF" w14:textId="77777777" w:rsidR="00E21F19" w:rsidRPr="00E21F19" w:rsidRDefault="00E21F19" w:rsidP="00E21F19">
            <w:pPr>
              <w:spacing w:after="160" w:line="278" w:lineRule="auto"/>
              <w:rPr>
                <w:lang w:val="en-CA"/>
              </w:rPr>
            </w:pPr>
            <w:r w:rsidRPr="00E21F19">
              <w:rPr>
                <w:lang w:val="en-CA"/>
              </w:rPr>
              <w:t>Treatment</w:t>
            </w:r>
          </w:p>
        </w:tc>
        <w:tc>
          <w:tcPr>
            <w:tcW w:w="1843" w:type="dxa"/>
            <w:tcBorders>
              <w:top w:val="single" w:sz="4" w:space="0" w:color="auto"/>
              <w:left w:val="nil"/>
              <w:bottom w:val="single" w:sz="4" w:space="0" w:color="auto"/>
              <w:right w:val="nil"/>
            </w:tcBorders>
            <w:shd w:val="clear" w:color="auto" w:fill="E8E8E8" w:themeFill="background2"/>
            <w:noWrap/>
            <w:hideMark/>
          </w:tcPr>
          <w:p w14:paraId="632BE031" w14:textId="77777777" w:rsidR="00E21F19" w:rsidRPr="00E21F19" w:rsidRDefault="00E21F19" w:rsidP="00E21F19">
            <w:pPr>
              <w:spacing w:after="160" w:line="278" w:lineRule="auto"/>
              <w:rPr>
                <w:lang w:val="en-CA"/>
              </w:rPr>
            </w:pPr>
            <w:r w:rsidRPr="00E21F19">
              <w:rPr>
                <w:lang w:val="en-CA"/>
              </w:rPr>
              <w:t>Start weight (g)</w:t>
            </w:r>
          </w:p>
        </w:tc>
        <w:tc>
          <w:tcPr>
            <w:tcW w:w="1984" w:type="dxa"/>
            <w:tcBorders>
              <w:top w:val="single" w:sz="4" w:space="0" w:color="auto"/>
              <w:left w:val="nil"/>
              <w:bottom w:val="single" w:sz="4" w:space="0" w:color="auto"/>
              <w:right w:val="nil"/>
            </w:tcBorders>
            <w:shd w:val="clear" w:color="auto" w:fill="E8E8E8" w:themeFill="background2"/>
            <w:noWrap/>
            <w:hideMark/>
          </w:tcPr>
          <w:p w14:paraId="2544A5DF" w14:textId="77777777" w:rsidR="00E21F19" w:rsidRPr="00E21F19" w:rsidRDefault="00E21F19" w:rsidP="00E21F19">
            <w:pPr>
              <w:spacing w:after="160" w:line="278" w:lineRule="auto"/>
              <w:rPr>
                <w:lang w:val="en-CA"/>
              </w:rPr>
            </w:pPr>
            <w:r w:rsidRPr="00E21F19">
              <w:rPr>
                <w:lang w:val="en-CA"/>
              </w:rPr>
              <w:t>Start length (cm)</w:t>
            </w:r>
          </w:p>
        </w:tc>
        <w:tc>
          <w:tcPr>
            <w:tcW w:w="1832" w:type="dxa"/>
            <w:tcBorders>
              <w:top w:val="single" w:sz="4" w:space="0" w:color="auto"/>
              <w:left w:val="nil"/>
              <w:bottom w:val="single" w:sz="4" w:space="0" w:color="auto"/>
              <w:right w:val="nil"/>
            </w:tcBorders>
            <w:shd w:val="clear" w:color="auto" w:fill="E8E8E8" w:themeFill="background2"/>
            <w:noWrap/>
            <w:hideMark/>
          </w:tcPr>
          <w:p w14:paraId="559C2F55" w14:textId="77777777" w:rsidR="00E21F19" w:rsidRPr="00E21F19" w:rsidRDefault="00E21F19" w:rsidP="00E21F19">
            <w:pPr>
              <w:spacing w:after="160" w:line="278" w:lineRule="auto"/>
              <w:rPr>
                <w:lang w:val="en-CA"/>
              </w:rPr>
            </w:pPr>
            <w:r w:rsidRPr="00E21F19">
              <w:rPr>
                <w:lang w:val="en-CA"/>
              </w:rPr>
              <w:t>End weight (g)</w:t>
            </w:r>
          </w:p>
        </w:tc>
        <w:tc>
          <w:tcPr>
            <w:tcW w:w="1860" w:type="dxa"/>
            <w:tcBorders>
              <w:top w:val="single" w:sz="4" w:space="0" w:color="auto"/>
              <w:left w:val="nil"/>
              <w:bottom w:val="single" w:sz="4" w:space="0" w:color="auto"/>
              <w:right w:val="nil"/>
            </w:tcBorders>
            <w:shd w:val="clear" w:color="auto" w:fill="E8E8E8" w:themeFill="background2"/>
            <w:noWrap/>
            <w:hideMark/>
          </w:tcPr>
          <w:p w14:paraId="63D0A91E" w14:textId="77777777" w:rsidR="00E21F19" w:rsidRPr="00E21F19" w:rsidRDefault="00E21F19" w:rsidP="00E21F19">
            <w:pPr>
              <w:spacing w:after="160" w:line="278" w:lineRule="auto"/>
              <w:rPr>
                <w:lang w:val="en-CA"/>
              </w:rPr>
            </w:pPr>
            <w:r w:rsidRPr="00E21F19">
              <w:rPr>
                <w:lang w:val="en-CA"/>
              </w:rPr>
              <w:t>End length (cm)</w:t>
            </w:r>
          </w:p>
        </w:tc>
      </w:tr>
      <w:tr w:rsidR="00E21F19" w:rsidRPr="00E21F19" w14:paraId="498992C3" w14:textId="77777777" w:rsidTr="00E21F19">
        <w:trPr>
          <w:trHeight w:val="289"/>
        </w:trPr>
        <w:tc>
          <w:tcPr>
            <w:tcW w:w="693" w:type="dxa"/>
            <w:tcBorders>
              <w:top w:val="single" w:sz="4" w:space="0" w:color="auto"/>
              <w:left w:val="nil"/>
              <w:bottom w:val="nil"/>
              <w:right w:val="nil"/>
            </w:tcBorders>
            <w:noWrap/>
            <w:hideMark/>
          </w:tcPr>
          <w:p w14:paraId="080B5739" w14:textId="77777777" w:rsidR="00E21F19" w:rsidRPr="00E21F19" w:rsidRDefault="00E21F19" w:rsidP="00E21F19">
            <w:pPr>
              <w:spacing w:after="160" w:line="278" w:lineRule="auto"/>
              <w:rPr>
                <w:lang w:val="en-CA"/>
              </w:rPr>
            </w:pPr>
            <w:r w:rsidRPr="00E21F19">
              <w:rPr>
                <w:lang w:val="en-CA"/>
              </w:rPr>
              <w:t>1</w:t>
            </w:r>
          </w:p>
        </w:tc>
        <w:tc>
          <w:tcPr>
            <w:tcW w:w="1287" w:type="dxa"/>
            <w:tcBorders>
              <w:top w:val="single" w:sz="4" w:space="0" w:color="auto"/>
              <w:left w:val="nil"/>
              <w:bottom w:val="nil"/>
              <w:right w:val="nil"/>
            </w:tcBorders>
            <w:noWrap/>
            <w:hideMark/>
          </w:tcPr>
          <w:p w14:paraId="361DCA93" w14:textId="77777777" w:rsidR="00E21F19" w:rsidRPr="00E21F19" w:rsidRDefault="00E21F19" w:rsidP="00E21F19">
            <w:pPr>
              <w:spacing w:after="160" w:line="278" w:lineRule="auto"/>
              <w:rPr>
                <w:lang w:val="en-CA"/>
              </w:rPr>
            </w:pPr>
            <w:r w:rsidRPr="00E21F19">
              <w:rPr>
                <w:lang w:val="en-CA"/>
              </w:rPr>
              <w:t>Hot</w:t>
            </w:r>
          </w:p>
        </w:tc>
        <w:tc>
          <w:tcPr>
            <w:tcW w:w="1843" w:type="dxa"/>
            <w:tcBorders>
              <w:top w:val="single" w:sz="4" w:space="0" w:color="auto"/>
              <w:left w:val="nil"/>
              <w:bottom w:val="nil"/>
              <w:right w:val="nil"/>
            </w:tcBorders>
            <w:noWrap/>
            <w:hideMark/>
          </w:tcPr>
          <w:p w14:paraId="2FF12AF7" w14:textId="77777777" w:rsidR="00E21F19" w:rsidRPr="00E21F19" w:rsidRDefault="00E21F19" w:rsidP="00E21F19">
            <w:pPr>
              <w:spacing w:after="160" w:line="278" w:lineRule="auto"/>
              <w:rPr>
                <w:lang w:val="en-CA"/>
              </w:rPr>
            </w:pPr>
            <w:r w:rsidRPr="00E21F19">
              <w:rPr>
                <w:lang w:val="en-CA"/>
              </w:rPr>
              <w:t>123.38</w:t>
            </w:r>
          </w:p>
        </w:tc>
        <w:tc>
          <w:tcPr>
            <w:tcW w:w="1984" w:type="dxa"/>
            <w:tcBorders>
              <w:top w:val="single" w:sz="4" w:space="0" w:color="auto"/>
              <w:left w:val="nil"/>
              <w:bottom w:val="nil"/>
              <w:right w:val="nil"/>
            </w:tcBorders>
            <w:noWrap/>
            <w:hideMark/>
          </w:tcPr>
          <w:p w14:paraId="520A1D19" w14:textId="77777777" w:rsidR="00E21F19" w:rsidRPr="00E21F19" w:rsidRDefault="00E21F19" w:rsidP="00E21F19">
            <w:pPr>
              <w:spacing w:after="160" w:line="278" w:lineRule="auto"/>
              <w:rPr>
                <w:lang w:val="en-CA"/>
              </w:rPr>
            </w:pPr>
            <w:r w:rsidRPr="00E21F19">
              <w:rPr>
                <w:lang w:val="en-CA"/>
              </w:rPr>
              <w:t>21.2</w:t>
            </w:r>
          </w:p>
        </w:tc>
        <w:tc>
          <w:tcPr>
            <w:tcW w:w="1832" w:type="dxa"/>
            <w:tcBorders>
              <w:top w:val="single" w:sz="4" w:space="0" w:color="auto"/>
              <w:left w:val="nil"/>
              <w:bottom w:val="nil"/>
              <w:right w:val="nil"/>
            </w:tcBorders>
            <w:noWrap/>
            <w:hideMark/>
          </w:tcPr>
          <w:p w14:paraId="690B19FA" w14:textId="77777777" w:rsidR="00E21F19" w:rsidRPr="00E21F19" w:rsidRDefault="00E21F19" w:rsidP="00E21F19">
            <w:pPr>
              <w:spacing w:after="160" w:line="278" w:lineRule="auto"/>
              <w:rPr>
                <w:lang w:val="en-CA"/>
              </w:rPr>
            </w:pPr>
            <w:r w:rsidRPr="00E21F19">
              <w:rPr>
                <w:lang w:val="en-CA"/>
              </w:rPr>
              <w:t>NA</w:t>
            </w:r>
          </w:p>
        </w:tc>
        <w:tc>
          <w:tcPr>
            <w:tcW w:w="1860" w:type="dxa"/>
            <w:tcBorders>
              <w:top w:val="single" w:sz="4" w:space="0" w:color="auto"/>
              <w:left w:val="nil"/>
              <w:bottom w:val="nil"/>
              <w:right w:val="nil"/>
            </w:tcBorders>
            <w:noWrap/>
            <w:hideMark/>
          </w:tcPr>
          <w:p w14:paraId="69F07A1D" w14:textId="77777777" w:rsidR="00E21F19" w:rsidRPr="00E21F19" w:rsidRDefault="00E21F19" w:rsidP="00E21F19">
            <w:pPr>
              <w:spacing w:after="160" w:line="278" w:lineRule="auto"/>
              <w:rPr>
                <w:lang w:val="en-CA"/>
              </w:rPr>
            </w:pPr>
            <w:r w:rsidRPr="00E21F19">
              <w:rPr>
                <w:lang w:val="en-CA"/>
              </w:rPr>
              <w:t>NA</w:t>
            </w:r>
          </w:p>
        </w:tc>
      </w:tr>
      <w:tr w:rsidR="00E21F19" w:rsidRPr="00E21F19" w14:paraId="2DD35A85" w14:textId="77777777" w:rsidTr="00E21F19">
        <w:trPr>
          <w:trHeight w:val="289"/>
        </w:trPr>
        <w:tc>
          <w:tcPr>
            <w:tcW w:w="693" w:type="dxa"/>
            <w:noWrap/>
            <w:hideMark/>
          </w:tcPr>
          <w:p w14:paraId="3DD00FB7" w14:textId="77777777" w:rsidR="00E21F19" w:rsidRPr="00E21F19" w:rsidRDefault="00E21F19" w:rsidP="00E21F19">
            <w:pPr>
              <w:spacing w:after="160" w:line="278" w:lineRule="auto"/>
              <w:rPr>
                <w:lang w:val="en-CA"/>
              </w:rPr>
            </w:pPr>
            <w:r w:rsidRPr="00E21F19">
              <w:rPr>
                <w:lang w:val="en-CA"/>
              </w:rPr>
              <w:t>1b</w:t>
            </w:r>
          </w:p>
        </w:tc>
        <w:tc>
          <w:tcPr>
            <w:tcW w:w="1287" w:type="dxa"/>
            <w:noWrap/>
            <w:hideMark/>
          </w:tcPr>
          <w:p w14:paraId="71F7C741"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49A3F868" w14:textId="77777777" w:rsidR="00E21F19" w:rsidRPr="00E21F19" w:rsidRDefault="00E21F19" w:rsidP="00E21F19">
            <w:pPr>
              <w:spacing w:after="160" w:line="278" w:lineRule="auto"/>
              <w:rPr>
                <w:lang w:val="en-CA"/>
              </w:rPr>
            </w:pPr>
            <w:r w:rsidRPr="00E21F19">
              <w:rPr>
                <w:lang w:val="en-CA"/>
              </w:rPr>
              <w:t>229.75</w:t>
            </w:r>
          </w:p>
        </w:tc>
        <w:tc>
          <w:tcPr>
            <w:tcW w:w="1984" w:type="dxa"/>
            <w:noWrap/>
            <w:hideMark/>
          </w:tcPr>
          <w:p w14:paraId="327D87EC" w14:textId="77777777" w:rsidR="00E21F19" w:rsidRPr="00E21F19" w:rsidRDefault="00E21F19" w:rsidP="00E21F19">
            <w:pPr>
              <w:spacing w:after="160" w:line="278" w:lineRule="auto"/>
              <w:rPr>
                <w:lang w:val="en-CA"/>
              </w:rPr>
            </w:pPr>
            <w:r w:rsidRPr="00E21F19">
              <w:rPr>
                <w:lang w:val="en-CA"/>
              </w:rPr>
              <w:t>25.3</w:t>
            </w:r>
          </w:p>
        </w:tc>
        <w:tc>
          <w:tcPr>
            <w:tcW w:w="1832" w:type="dxa"/>
            <w:noWrap/>
            <w:hideMark/>
          </w:tcPr>
          <w:p w14:paraId="14D42FEB" w14:textId="77777777" w:rsidR="00E21F19" w:rsidRPr="00E21F19" w:rsidRDefault="00E21F19" w:rsidP="00E21F19">
            <w:pPr>
              <w:spacing w:after="160" w:line="278" w:lineRule="auto"/>
              <w:rPr>
                <w:lang w:val="en-CA"/>
              </w:rPr>
            </w:pPr>
            <w:r w:rsidRPr="00E21F19">
              <w:rPr>
                <w:lang w:val="en-CA"/>
              </w:rPr>
              <w:t>215.89</w:t>
            </w:r>
          </w:p>
        </w:tc>
        <w:tc>
          <w:tcPr>
            <w:tcW w:w="1860" w:type="dxa"/>
            <w:noWrap/>
            <w:hideMark/>
          </w:tcPr>
          <w:p w14:paraId="2B3F1347" w14:textId="77777777" w:rsidR="00E21F19" w:rsidRPr="00E21F19" w:rsidRDefault="00E21F19" w:rsidP="00E21F19">
            <w:pPr>
              <w:spacing w:after="160" w:line="278" w:lineRule="auto"/>
              <w:rPr>
                <w:lang w:val="en-CA"/>
              </w:rPr>
            </w:pPr>
            <w:r w:rsidRPr="00E21F19">
              <w:rPr>
                <w:lang w:val="en-CA"/>
              </w:rPr>
              <w:t>25.5</w:t>
            </w:r>
          </w:p>
        </w:tc>
      </w:tr>
      <w:tr w:rsidR="00E21F19" w:rsidRPr="00E21F19" w14:paraId="095D8C48" w14:textId="77777777" w:rsidTr="00E21F19">
        <w:trPr>
          <w:trHeight w:val="289"/>
        </w:trPr>
        <w:tc>
          <w:tcPr>
            <w:tcW w:w="693" w:type="dxa"/>
            <w:noWrap/>
            <w:hideMark/>
          </w:tcPr>
          <w:p w14:paraId="20445DFC" w14:textId="77777777" w:rsidR="00E21F19" w:rsidRPr="00E21F19" w:rsidRDefault="00E21F19" w:rsidP="00E21F19">
            <w:pPr>
              <w:spacing w:after="160" w:line="278" w:lineRule="auto"/>
              <w:rPr>
                <w:lang w:val="en-CA"/>
              </w:rPr>
            </w:pPr>
            <w:r w:rsidRPr="00E21F19">
              <w:rPr>
                <w:lang w:val="en-CA"/>
              </w:rPr>
              <w:t>2</w:t>
            </w:r>
          </w:p>
        </w:tc>
        <w:tc>
          <w:tcPr>
            <w:tcW w:w="1287" w:type="dxa"/>
            <w:noWrap/>
            <w:hideMark/>
          </w:tcPr>
          <w:p w14:paraId="79D652D4"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2E347764" w14:textId="77777777" w:rsidR="00E21F19" w:rsidRPr="00E21F19" w:rsidRDefault="00E21F19" w:rsidP="00E21F19">
            <w:pPr>
              <w:spacing w:after="160" w:line="278" w:lineRule="auto"/>
              <w:rPr>
                <w:lang w:val="en-CA"/>
              </w:rPr>
            </w:pPr>
            <w:r w:rsidRPr="00E21F19">
              <w:rPr>
                <w:lang w:val="en-CA"/>
              </w:rPr>
              <w:t>206.67</w:t>
            </w:r>
          </w:p>
        </w:tc>
        <w:tc>
          <w:tcPr>
            <w:tcW w:w="1984" w:type="dxa"/>
            <w:noWrap/>
            <w:hideMark/>
          </w:tcPr>
          <w:p w14:paraId="2DD51238" w14:textId="77777777" w:rsidR="00E21F19" w:rsidRPr="00E21F19" w:rsidRDefault="00E21F19" w:rsidP="00E21F19">
            <w:pPr>
              <w:spacing w:after="160" w:line="278" w:lineRule="auto"/>
              <w:rPr>
                <w:lang w:val="en-CA"/>
              </w:rPr>
            </w:pPr>
            <w:r w:rsidRPr="00E21F19">
              <w:rPr>
                <w:lang w:val="en-CA"/>
              </w:rPr>
              <w:t>26.0</w:t>
            </w:r>
          </w:p>
        </w:tc>
        <w:tc>
          <w:tcPr>
            <w:tcW w:w="1832" w:type="dxa"/>
            <w:noWrap/>
            <w:hideMark/>
          </w:tcPr>
          <w:p w14:paraId="6228AE7B" w14:textId="77777777" w:rsidR="00E21F19" w:rsidRPr="00E21F19" w:rsidRDefault="00E21F19" w:rsidP="00E21F19">
            <w:pPr>
              <w:spacing w:after="160" w:line="278" w:lineRule="auto"/>
              <w:rPr>
                <w:lang w:val="en-CA"/>
              </w:rPr>
            </w:pPr>
            <w:r w:rsidRPr="00E21F19">
              <w:rPr>
                <w:lang w:val="en-CA"/>
              </w:rPr>
              <w:t>191.5</w:t>
            </w:r>
          </w:p>
        </w:tc>
        <w:tc>
          <w:tcPr>
            <w:tcW w:w="1860" w:type="dxa"/>
            <w:noWrap/>
            <w:hideMark/>
          </w:tcPr>
          <w:p w14:paraId="4DBA911B" w14:textId="77777777" w:rsidR="00E21F19" w:rsidRPr="00E21F19" w:rsidRDefault="00E21F19" w:rsidP="00E21F19">
            <w:pPr>
              <w:spacing w:after="160" w:line="278" w:lineRule="auto"/>
              <w:rPr>
                <w:lang w:val="en-CA"/>
              </w:rPr>
            </w:pPr>
            <w:r w:rsidRPr="00E21F19">
              <w:rPr>
                <w:lang w:val="en-CA"/>
              </w:rPr>
              <w:t>26.0</w:t>
            </w:r>
          </w:p>
        </w:tc>
      </w:tr>
      <w:tr w:rsidR="00E21F19" w:rsidRPr="00E21F19" w14:paraId="7BACE46D" w14:textId="77777777" w:rsidTr="00E21F19">
        <w:trPr>
          <w:trHeight w:val="289"/>
        </w:trPr>
        <w:tc>
          <w:tcPr>
            <w:tcW w:w="693" w:type="dxa"/>
            <w:noWrap/>
            <w:hideMark/>
          </w:tcPr>
          <w:p w14:paraId="64DB66F8" w14:textId="77777777" w:rsidR="00E21F19" w:rsidRPr="00E21F19" w:rsidRDefault="00E21F19" w:rsidP="00E21F19">
            <w:pPr>
              <w:spacing w:after="160" w:line="278" w:lineRule="auto"/>
              <w:rPr>
                <w:lang w:val="en-CA"/>
              </w:rPr>
            </w:pPr>
            <w:r w:rsidRPr="00E21F19">
              <w:rPr>
                <w:lang w:val="en-CA"/>
              </w:rPr>
              <w:t>3</w:t>
            </w:r>
          </w:p>
        </w:tc>
        <w:tc>
          <w:tcPr>
            <w:tcW w:w="1287" w:type="dxa"/>
            <w:noWrap/>
            <w:hideMark/>
          </w:tcPr>
          <w:p w14:paraId="500A1681"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2E0E279C" w14:textId="77777777" w:rsidR="00E21F19" w:rsidRPr="00E21F19" w:rsidRDefault="00E21F19" w:rsidP="00E21F19">
            <w:pPr>
              <w:spacing w:after="160" w:line="278" w:lineRule="auto"/>
              <w:rPr>
                <w:lang w:val="en-CA"/>
              </w:rPr>
            </w:pPr>
            <w:r w:rsidRPr="00E21F19">
              <w:rPr>
                <w:lang w:val="en-CA"/>
              </w:rPr>
              <w:t>103.60</w:t>
            </w:r>
          </w:p>
        </w:tc>
        <w:tc>
          <w:tcPr>
            <w:tcW w:w="1984" w:type="dxa"/>
            <w:noWrap/>
            <w:hideMark/>
          </w:tcPr>
          <w:p w14:paraId="70124FDB" w14:textId="77777777" w:rsidR="00E21F19" w:rsidRPr="00E21F19" w:rsidRDefault="00E21F19" w:rsidP="00E21F19">
            <w:pPr>
              <w:spacing w:after="160" w:line="278" w:lineRule="auto"/>
              <w:rPr>
                <w:lang w:val="en-CA"/>
              </w:rPr>
            </w:pPr>
            <w:r w:rsidRPr="00E21F19">
              <w:rPr>
                <w:lang w:val="en-CA"/>
              </w:rPr>
              <w:t>17.0</w:t>
            </w:r>
          </w:p>
        </w:tc>
        <w:tc>
          <w:tcPr>
            <w:tcW w:w="1832" w:type="dxa"/>
            <w:noWrap/>
            <w:hideMark/>
          </w:tcPr>
          <w:p w14:paraId="098E69A4" w14:textId="77777777" w:rsidR="00E21F19" w:rsidRPr="00E21F19" w:rsidRDefault="00E21F19" w:rsidP="00E21F19">
            <w:pPr>
              <w:spacing w:after="160" w:line="278" w:lineRule="auto"/>
              <w:rPr>
                <w:lang w:val="en-CA"/>
              </w:rPr>
            </w:pPr>
            <w:r w:rsidRPr="00E21F19">
              <w:rPr>
                <w:lang w:val="en-CA"/>
              </w:rPr>
              <w:t>59.06</w:t>
            </w:r>
          </w:p>
        </w:tc>
        <w:tc>
          <w:tcPr>
            <w:tcW w:w="1860" w:type="dxa"/>
            <w:noWrap/>
            <w:hideMark/>
          </w:tcPr>
          <w:p w14:paraId="37776D67" w14:textId="77777777" w:rsidR="00E21F19" w:rsidRPr="00E21F19" w:rsidRDefault="00E21F19" w:rsidP="00E21F19">
            <w:pPr>
              <w:spacing w:after="160" w:line="278" w:lineRule="auto"/>
              <w:rPr>
                <w:lang w:val="en-CA"/>
              </w:rPr>
            </w:pPr>
            <w:r w:rsidRPr="00E21F19">
              <w:rPr>
                <w:lang w:val="en-CA"/>
              </w:rPr>
              <w:t>17.2</w:t>
            </w:r>
          </w:p>
        </w:tc>
      </w:tr>
      <w:tr w:rsidR="00E21F19" w:rsidRPr="00E21F19" w14:paraId="551DF47F" w14:textId="77777777" w:rsidTr="00E21F19">
        <w:trPr>
          <w:trHeight w:val="289"/>
        </w:trPr>
        <w:tc>
          <w:tcPr>
            <w:tcW w:w="693" w:type="dxa"/>
            <w:noWrap/>
            <w:hideMark/>
          </w:tcPr>
          <w:p w14:paraId="32C42BE6" w14:textId="77777777" w:rsidR="00E21F19" w:rsidRPr="00E21F19" w:rsidRDefault="00E21F19" w:rsidP="00E21F19">
            <w:pPr>
              <w:spacing w:after="160" w:line="278" w:lineRule="auto"/>
              <w:rPr>
                <w:lang w:val="en-CA"/>
              </w:rPr>
            </w:pPr>
            <w:r w:rsidRPr="00E21F19">
              <w:rPr>
                <w:lang w:val="en-CA"/>
              </w:rPr>
              <w:t>4</w:t>
            </w:r>
          </w:p>
        </w:tc>
        <w:tc>
          <w:tcPr>
            <w:tcW w:w="1287" w:type="dxa"/>
            <w:noWrap/>
            <w:hideMark/>
          </w:tcPr>
          <w:p w14:paraId="2AD4EB9A"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455F2CA4" w14:textId="77777777" w:rsidR="00E21F19" w:rsidRPr="00E21F19" w:rsidRDefault="00E21F19" w:rsidP="00E21F19">
            <w:pPr>
              <w:spacing w:after="160" w:line="278" w:lineRule="auto"/>
              <w:rPr>
                <w:lang w:val="en-CA"/>
              </w:rPr>
            </w:pPr>
            <w:r w:rsidRPr="00E21F19">
              <w:rPr>
                <w:lang w:val="en-CA"/>
              </w:rPr>
              <w:t>172.40</w:t>
            </w:r>
          </w:p>
        </w:tc>
        <w:tc>
          <w:tcPr>
            <w:tcW w:w="1984" w:type="dxa"/>
            <w:noWrap/>
            <w:hideMark/>
          </w:tcPr>
          <w:p w14:paraId="6F40642B" w14:textId="77777777" w:rsidR="00E21F19" w:rsidRPr="00E21F19" w:rsidRDefault="00E21F19" w:rsidP="00E21F19">
            <w:pPr>
              <w:spacing w:after="160" w:line="278" w:lineRule="auto"/>
              <w:rPr>
                <w:lang w:val="en-CA"/>
              </w:rPr>
            </w:pPr>
            <w:r w:rsidRPr="00E21F19">
              <w:rPr>
                <w:lang w:val="en-CA"/>
              </w:rPr>
              <w:t>26.5</w:t>
            </w:r>
          </w:p>
        </w:tc>
        <w:tc>
          <w:tcPr>
            <w:tcW w:w="1832" w:type="dxa"/>
            <w:noWrap/>
            <w:hideMark/>
          </w:tcPr>
          <w:p w14:paraId="144FC899" w14:textId="77777777" w:rsidR="00E21F19" w:rsidRPr="00E21F19" w:rsidRDefault="00E21F19" w:rsidP="00E21F19">
            <w:pPr>
              <w:spacing w:after="160" w:line="278" w:lineRule="auto"/>
              <w:rPr>
                <w:lang w:val="en-CA"/>
              </w:rPr>
            </w:pPr>
            <w:r w:rsidRPr="00E21F19">
              <w:rPr>
                <w:lang w:val="en-CA"/>
              </w:rPr>
              <w:t>NA</w:t>
            </w:r>
          </w:p>
        </w:tc>
        <w:tc>
          <w:tcPr>
            <w:tcW w:w="1860" w:type="dxa"/>
            <w:noWrap/>
            <w:hideMark/>
          </w:tcPr>
          <w:p w14:paraId="53CF5C8A" w14:textId="77777777" w:rsidR="00E21F19" w:rsidRPr="00E21F19" w:rsidRDefault="00E21F19" w:rsidP="00E21F19">
            <w:pPr>
              <w:spacing w:after="160" w:line="278" w:lineRule="auto"/>
              <w:rPr>
                <w:lang w:val="en-CA"/>
              </w:rPr>
            </w:pPr>
            <w:r w:rsidRPr="00E21F19">
              <w:rPr>
                <w:lang w:val="en-CA"/>
              </w:rPr>
              <w:t>NA</w:t>
            </w:r>
          </w:p>
        </w:tc>
      </w:tr>
      <w:tr w:rsidR="00E21F19" w:rsidRPr="00E21F19" w14:paraId="7E9CC24A" w14:textId="77777777" w:rsidTr="00E21F19">
        <w:trPr>
          <w:trHeight w:val="289"/>
        </w:trPr>
        <w:tc>
          <w:tcPr>
            <w:tcW w:w="693" w:type="dxa"/>
            <w:noWrap/>
            <w:hideMark/>
          </w:tcPr>
          <w:p w14:paraId="79398838" w14:textId="77777777" w:rsidR="00E21F19" w:rsidRPr="00E21F19" w:rsidRDefault="00E21F19" w:rsidP="00E21F19">
            <w:pPr>
              <w:spacing w:after="160" w:line="278" w:lineRule="auto"/>
              <w:rPr>
                <w:lang w:val="en-CA"/>
              </w:rPr>
            </w:pPr>
            <w:r w:rsidRPr="00E21F19">
              <w:rPr>
                <w:lang w:val="en-CA"/>
              </w:rPr>
              <w:t>4b</w:t>
            </w:r>
          </w:p>
        </w:tc>
        <w:tc>
          <w:tcPr>
            <w:tcW w:w="1287" w:type="dxa"/>
            <w:noWrap/>
            <w:hideMark/>
          </w:tcPr>
          <w:p w14:paraId="2F2BD59D"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3FAEB8E2" w14:textId="77777777" w:rsidR="00E21F19" w:rsidRPr="00E21F19" w:rsidRDefault="00E21F19" w:rsidP="00E21F19">
            <w:pPr>
              <w:spacing w:after="160" w:line="278" w:lineRule="auto"/>
              <w:rPr>
                <w:lang w:val="en-CA"/>
              </w:rPr>
            </w:pPr>
            <w:r w:rsidRPr="00E21F19">
              <w:rPr>
                <w:lang w:val="en-CA"/>
              </w:rPr>
              <w:t>231.31</w:t>
            </w:r>
          </w:p>
        </w:tc>
        <w:tc>
          <w:tcPr>
            <w:tcW w:w="1984" w:type="dxa"/>
            <w:noWrap/>
            <w:hideMark/>
          </w:tcPr>
          <w:p w14:paraId="2CF78F91" w14:textId="77777777" w:rsidR="00E21F19" w:rsidRPr="00E21F19" w:rsidRDefault="00E21F19" w:rsidP="00E21F19">
            <w:pPr>
              <w:spacing w:after="160" w:line="278" w:lineRule="auto"/>
              <w:rPr>
                <w:lang w:val="en-CA"/>
              </w:rPr>
            </w:pPr>
            <w:r w:rsidRPr="00E21F19">
              <w:rPr>
                <w:lang w:val="en-CA"/>
              </w:rPr>
              <w:t>24.8</w:t>
            </w:r>
          </w:p>
        </w:tc>
        <w:tc>
          <w:tcPr>
            <w:tcW w:w="1832" w:type="dxa"/>
            <w:noWrap/>
            <w:hideMark/>
          </w:tcPr>
          <w:p w14:paraId="304B82DF" w14:textId="77777777" w:rsidR="00E21F19" w:rsidRPr="00E21F19" w:rsidRDefault="00E21F19" w:rsidP="00E21F19">
            <w:pPr>
              <w:spacing w:after="160" w:line="278" w:lineRule="auto"/>
              <w:rPr>
                <w:lang w:val="en-CA"/>
              </w:rPr>
            </w:pPr>
            <w:r w:rsidRPr="00E21F19">
              <w:rPr>
                <w:lang w:val="en-CA"/>
              </w:rPr>
              <w:t>201.55</w:t>
            </w:r>
          </w:p>
        </w:tc>
        <w:tc>
          <w:tcPr>
            <w:tcW w:w="1860" w:type="dxa"/>
            <w:noWrap/>
            <w:hideMark/>
          </w:tcPr>
          <w:p w14:paraId="5BE86CA4" w14:textId="77777777" w:rsidR="00E21F19" w:rsidRPr="00E21F19" w:rsidRDefault="00E21F19" w:rsidP="00E21F19">
            <w:pPr>
              <w:spacing w:after="160" w:line="278" w:lineRule="auto"/>
              <w:rPr>
                <w:lang w:val="en-CA"/>
              </w:rPr>
            </w:pPr>
            <w:r w:rsidRPr="00E21F19">
              <w:rPr>
                <w:lang w:val="en-CA"/>
              </w:rPr>
              <w:t>24.9</w:t>
            </w:r>
          </w:p>
        </w:tc>
      </w:tr>
      <w:tr w:rsidR="00E21F19" w:rsidRPr="00E21F19" w14:paraId="56B2E077" w14:textId="77777777" w:rsidTr="00E21F19">
        <w:trPr>
          <w:trHeight w:val="289"/>
        </w:trPr>
        <w:tc>
          <w:tcPr>
            <w:tcW w:w="693" w:type="dxa"/>
            <w:noWrap/>
            <w:hideMark/>
          </w:tcPr>
          <w:p w14:paraId="5ED6949B" w14:textId="77777777" w:rsidR="00E21F19" w:rsidRPr="00E21F19" w:rsidRDefault="00E21F19" w:rsidP="00E21F19">
            <w:pPr>
              <w:spacing w:after="160" w:line="278" w:lineRule="auto"/>
              <w:rPr>
                <w:lang w:val="en-CA"/>
              </w:rPr>
            </w:pPr>
            <w:r w:rsidRPr="00E21F19">
              <w:rPr>
                <w:lang w:val="en-CA"/>
              </w:rPr>
              <w:t>5</w:t>
            </w:r>
          </w:p>
        </w:tc>
        <w:tc>
          <w:tcPr>
            <w:tcW w:w="1287" w:type="dxa"/>
            <w:noWrap/>
            <w:hideMark/>
          </w:tcPr>
          <w:p w14:paraId="690FE4BC"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21C6E5C0" w14:textId="77777777" w:rsidR="00E21F19" w:rsidRPr="00E21F19" w:rsidRDefault="00E21F19" w:rsidP="00E21F19">
            <w:pPr>
              <w:spacing w:after="160" w:line="278" w:lineRule="auto"/>
              <w:rPr>
                <w:lang w:val="en-CA"/>
              </w:rPr>
            </w:pPr>
            <w:r w:rsidRPr="00E21F19">
              <w:rPr>
                <w:lang w:val="en-CA"/>
              </w:rPr>
              <w:t>17.99</w:t>
            </w:r>
          </w:p>
        </w:tc>
        <w:tc>
          <w:tcPr>
            <w:tcW w:w="1984" w:type="dxa"/>
            <w:noWrap/>
            <w:hideMark/>
          </w:tcPr>
          <w:p w14:paraId="6668CE57" w14:textId="77777777" w:rsidR="00E21F19" w:rsidRPr="00E21F19" w:rsidRDefault="00E21F19" w:rsidP="00E21F19">
            <w:pPr>
              <w:spacing w:after="160" w:line="278" w:lineRule="auto"/>
              <w:rPr>
                <w:lang w:val="en-CA"/>
              </w:rPr>
            </w:pPr>
            <w:r w:rsidRPr="00E21F19">
              <w:rPr>
                <w:lang w:val="en-CA"/>
              </w:rPr>
              <w:t>12.6</w:t>
            </w:r>
          </w:p>
        </w:tc>
        <w:tc>
          <w:tcPr>
            <w:tcW w:w="1832" w:type="dxa"/>
            <w:noWrap/>
            <w:hideMark/>
          </w:tcPr>
          <w:p w14:paraId="5DC0C668" w14:textId="77777777" w:rsidR="00E21F19" w:rsidRPr="00E21F19" w:rsidRDefault="00E21F19" w:rsidP="00E21F19">
            <w:pPr>
              <w:spacing w:after="160" w:line="278" w:lineRule="auto"/>
              <w:rPr>
                <w:lang w:val="en-CA"/>
              </w:rPr>
            </w:pPr>
            <w:r w:rsidRPr="00E21F19">
              <w:rPr>
                <w:lang w:val="en-CA"/>
              </w:rPr>
              <w:t>17.74</w:t>
            </w:r>
          </w:p>
        </w:tc>
        <w:tc>
          <w:tcPr>
            <w:tcW w:w="1860" w:type="dxa"/>
            <w:noWrap/>
            <w:hideMark/>
          </w:tcPr>
          <w:p w14:paraId="478865B6" w14:textId="77777777" w:rsidR="00E21F19" w:rsidRPr="00E21F19" w:rsidRDefault="00E21F19" w:rsidP="00E21F19">
            <w:pPr>
              <w:spacing w:after="160" w:line="278" w:lineRule="auto"/>
              <w:rPr>
                <w:lang w:val="en-CA"/>
              </w:rPr>
            </w:pPr>
            <w:r w:rsidRPr="00E21F19">
              <w:rPr>
                <w:lang w:val="en-CA"/>
              </w:rPr>
              <w:t>12.9</w:t>
            </w:r>
          </w:p>
        </w:tc>
      </w:tr>
      <w:tr w:rsidR="00E21F19" w:rsidRPr="00E21F19" w14:paraId="0E43BF97" w14:textId="77777777" w:rsidTr="00E21F19">
        <w:trPr>
          <w:trHeight w:val="289"/>
        </w:trPr>
        <w:tc>
          <w:tcPr>
            <w:tcW w:w="693" w:type="dxa"/>
            <w:noWrap/>
            <w:hideMark/>
          </w:tcPr>
          <w:p w14:paraId="275A1DE8" w14:textId="77777777" w:rsidR="00E21F19" w:rsidRPr="00E21F19" w:rsidRDefault="00E21F19" w:rsidP="00E21F19">
            <w:pPr>
              <w:spacing w:after="160" w:line="278" w:lineRule="auto"/>
              <w:rPr>
                <w:lang w:val="en-CA"/>
              </w:rPr>
            </w:pPr>
            <w:r w:rsidRPr="00E21F19">
              <w:rPr>
                <w:lang w:val="en-CA"/>
              </w:rPr>
              <w:t>6</w:t>
            </w:r>
          </w:p>
        </w:tc>
        <w:tc>
          <w:tcPr>
            <w:tcW w:w="1287" w:type="dxa"/>
            <w:noWrap/>
            <w:hideMark/>
          </w:tcPr>
          <w:p w14:paraId="473A1D9B"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1B8E925C" w14:textId="77777777" w:rsidR="00E21F19" w:rsidRPr="00E21F19" w:rsidRDefault="00E21F19" w:rsidP="00E21F19">
            <w:pPr>
              <w:spacing w:after="160" w:line="278" w:lineRule="auto"/>
              <w:rPr>
                <w:lang w:val="en-CA"/>
              </w:rPr>
            </w:pPr>
            <w:r w:rsidRPr="00E21F19">
              <w:rPr>
                <w:lang w:val="en-CA"/>
              </w:rPr>
              <w:t>21.10</w:t>
            </w:r>
          </w:p>
        </w:tc>
        <w:tc>
          <w:tcPr>
            <w:tcW w:w="1984" w:type="dxa"/>
            <w:noWrap/>
            <w:hideMark/>
          </w:tcPr>
          <w:p w14:paraId="47919F19" w14:textId="77777777" w:rsidR="00E21F19" w:rsidRPr="00E21F19" w:rsidRDefault="00E21F19" w:rsidP="00E21F19">
            <w:pPr>
              <w:spacing w:after="160" w:line="278" w:lineRule="auto"/>
              <w:rPr>
                <w:lang w:val="en-CA"/>
              </w:rPr>
            </w:pPr>
            <w:r w:rsidRPr="00E21F19">
              <w:rPr>
                <w:lang w:val="en-CA"/>
              </w:rPr>
              <w:t>12.7</w:t>
            </w:r>
          </w:p>
        </w:tc>
        <w:tc>
          <w:tcPr>
            <w:tcW w:w="1832" w:type="dxa"/>
            <w:noWrap/>
            <w:hideMark/>
          </w:tcPr>
          <w:p w14:paraId="38916D74" w14:textId="77777777" w:rsidR="00E21F19" w:rsidRPr="00E21F19" w:rsidRDefault="00E21F19" w:rsidP="00E21F19">
            <w:pPr>
              <w:spacing w:after="160" w:line="278" w:lineRule="auto"/>
              <w:rPr>
                <w:lang w:val="en-CA"/>
              </w:rPr>
            </w:pPr>
            <w:r w:rsidRPr="00E21F19">
              <w:rPr>
                <w:lang w:val="en-CA"/>
              </w:rPr>
              <w:t>18.08</w:t>
            </w:r>
          </w:p>
        </w:tc>
        <w:tc>
          <w:tcPr>
            <w:tcW w:w="1860" w:type="dxa"/>
            <w:noWrap/>
            <w:hideMark/>
          </w:tcPr>
          <w:p w14:paraId="3E20E025" w14:textId="77777777" w:rsidR="00E21F19" w:rsidRPr="00E21F19" w:rsidRDefault="00E21F19" w:rsidP="00E21F19">
            <w:pPr>
              <w:spacing w:after="160" w:line="278" w:lineRule="auto"/>
              <w:rPr>
                <w:lang w:val="en-CA"/>
              </w:rPr>
            </w:pPr>
            <w:r w:rsidRPr="00E21F19">
              <w:rPr>
                <w:lang w:val="en-CA"/>
              </w:rPr>
              <w:t>12.8</w:t>
            </w:r>
          </w:p>
        </w:tc>
      </w:tr>
      <w:tr w:rsidR="00E21F19" w:rsidRPr="00E21F19" w14:paraId="52B93E28" w14:textId="77777777" w:rsidTr="00E21F19">
        <w:trPr>
          <w:trHeight w:val="289"/>
        </w:trPr>
        <w:tc>
          <w:tcPr>
            <w:tcW w:w="693" w:type="dxa"/>
            <w:noWrap/>
            <w:hideMark/>
          </w:tcPr>
          <w:p w14:paraId="5819B6A8" w14:textId="77777777" w:rsidR="00E21F19" w:rsidRPr="00E21F19" w:rsidRDefault="00E21F19" w:rsidP="00E21F19">
            <w:pPr>
              <w:spacing w:after="160" w:line="278" w:lineRule="auto"/>
              <w:rPr>
                <w:lang w:val="en-CA"/>
              </w:rPr>
            </w:pPr>
            <w:r w:rsidRPr="00E21F19">
              <w:rPr>
                <w:lang w:val="en-CA"/>
              </w:rPr>
              <w:t>7</w:t>
            </w:r>
          </w:p>
        </w:tc>
        <w:tc>
          <w:tcPr>
            <w:tcW w:w="1287" w:type="dxa"/>
            <w:noWrap/>
            <w:hideMark/>
          </w:tcPr>
          <w:p w14:paraId="6D812AB6"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0F508699" w14:textId="77777777" w:rsidR="00E21F19" w:rsidRPr="00E21F19" w:rsidRDefault="00E21F19" w:rsidP="00E21F19">
            <w:pPr>
              <w:spacing w:after="160" w:line="278" w:lineRule="auto"/>
              <w:rPr>
                <w:lang w:val="en-CA"/>
              </w:rPr>
            </w:pPr>
            <w:r w:rsidRPr="00E21F19">
              <w:rPr>
                <w:lang w:val="en-CA"/>
              </w:rPr>
              <w:t>88.35</w:t>
            </w:r>
          </w:p>
        </w:tc>
        <w:tc>
          <w:tcPr>
            <w:tcW w:w="1984" w:type="dxa"/>
            <w:noWrap/>
            <w:hideMark/>
          </w:tcPr>
          <w:p w14:paraId="1F486670" w14:textId="77777777" w:rsidR="00E21F19" w:rsidRPr="00E21F19" w:rsidRDefault="00E21F19" w:rsidP="00E21F19">
            <w:pPr>
              <w:spacing w:after="160" w:line="278" w:lineRule="auto"/>
              <w:rPr>
                <w:lang w:val="en-CA"/>
              </w:rPr>
            </w:pPr>
            <w:r w:rsidRPr="00E21F19">
              <w:rPr>
                <w:lang w:val="en-CA"/>
              </w:rPr>
              <w:t>18.7</w:t>
            </w:r>
          </w:p>
        </w:tc>
        <w:tc>
          <w:tcPr>
            <w:tcW w:w="1832" w:type="dxa"/>
            <w:noWrap/>
            <w:hideMark/>
          </w:tcPr>
          <w:p w14:paraId="378E9BC6" w14:textId="77777777" w:rsidR="00E21F19" w:rsidRPr="00E21F19" w:rsidRDefault="00E21F19" w:rsidP="00E21F19">
            <w:pPr>
              <w:spacing w:after="160" w:line="278" w:lineRule="auto"/>
              <w:rPr>
                <w:lang w:val="en-CA"/>
              </w:rPr>
            </w:pPr>
            <w:r w:rsidRPr="00E21F19">
              <w:rPr>
                <w:lang w:val="en-CA"/>
              </w:rPr>
              <w:t>75.71</w:t>
            </w:r>
          </w:p>
        </w:tc>
        <w:tc>
          <w:tcPr>
            <w:tcW w:w="1860" w:type="dxa"/>
            <w:noWrap/>
            <w:hideMark/>
          </w:tcPr>
          <w:p w14:paraId="74FAC089" w14:textId="77777777" w:rsidR="00E21F19" w:rsidRPr="00E21F19" w:rsidRDefault="00E21F19" w:rsidP="00E21F19">
            <w:pPr>
              <w:spacing w:after="160" w:line="278" w:lineRule="auto"/>
              <w:rPr>
                <w:lang w:val="en-CA"/>
              </w:rPr>
            </w:pPr>
            <w:r w:rsidRPr="00E21F19">
              <w:rPr>
                <w:lang w:val="en-CA"/>
              </w:rPr>
              <w:t>18.9</w:t>
            </w:r>
          </w:p>
        </w:tc>
      </w:tr>
      <w:tr w:rsidR="00E21F19" w:rsidRPr="00E21F19" w14:paraId="4845E734" w14:textId="77777777" w:rsidTr="00E21F19">
        <w:trPr>
          <w:trHeight w:val="289"/>
        </w:trPr>
        <w:tc>
          <w:tcPr>
            <w:tcW w:w="693" w:type="dxa"/>
            <w:noWrap/>
            <w:hideMark/>
          </w:tcPr>
          <w:p w14:paraId="27925E13" w14:textId="77777777" w:rsidR="00E21F19" w:rsidRPr="00E21F19" w:rsidRDefault="00E21F19" w:rsidP="00E21F19">
            <w:pPr>
              <w:spacing w:after="160" w:line="278" w:lineRule="auto"/>
              <w:rPr>
                <w:lang w:val="en-CA"/>
              </w:rPr>
            </w:pPr>
            <w:r w:rsidRPr="00E21F19">
              <w:rPr>
                <w:lang w:val="en-CA"/>
              </w:rPr>
              <w:t>8</w:t>
            </w:r>
          </w:p>
        </w:tc>
        <w:tc>
          <w:tcPr>
            <w:tcW w:w="1287" w:type="dxa"/>
            <w:noWrap/>
            <w:hideMark/>
          </w:tcPr>
          <w:p w14:paraId="352FB4B4"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023420E8" w14:textId="77777777" w:rsidR="00E21F19" w:rsidRPr="00E21F19" w:rsidRDefault="00E21F19" w:rsidP="00E21F19">
            <w:pPr>
              <w:spacing w:after="160" w:line="278" w:lineRule="auto"/>
              <w:rPr>
                <w:lang w:val="en-CA"/>
              </w:rPr>
            </w:pPr>
            <w:r w:rsidRPr="00E21F19">
              <w:rPr>
                <w:lang w:val="en-CA"/>
              </w:rPr>
              <w:t>78.66</w:t>
            </w:r>
          </w:p>
        </w:tc>
        <w:tc>
          <w:tcPr>
            <w:tcW w:w="1984" w:type="dxa"/>
            <w:noWrap/>
            <w:hideMark/>
          </w:tcPr>
          <w:p w14:paraId="24DF0AA6" w14:textId="77777777" w:rsidR="00E21F19" w:rsidRPr="00E21F19" w:rsidRDefault="00E21F19" w:rsidP="00E21F19">
            <w:pPr>
              <w:spacing w:after="160" w:line="278" w:lineRule="auto"/>
              <w:rPr>
                <w:lang w:val="en-CA"/>
              </w:rPr>
            </w:pPr>
            <w:r w:rsidRPr="00E21F19">
              <w:rPr>
                <w:lang w:val="en-CA"/>
              </w:rPr>
              <w:t>18.5</w:t>
            </w:r>
          </w:p>
        </w:tc>
        <w:tc>
          <w:tcPr>
            <w:tcW w:w="1832" w:type="dxa"/>
            <w:noWrap/>
            <w:hideMark/>
          </w:tcPr>
          <w:p w14:paraId="1BA835C9" w14:textId="77777777" w:rsidR="00E21F19" w:rsidRPr="00E21F19" w:rsidRDefault="00E21F19" w:rsidP="00E21F19">
            <w:pPr>
              <w:spacing w:after="160" w:line="278" w:lineRule="auto"/>
              <w:rPr>
                <w:lang w:val="en-CA"/>
              </w:rPr>
            </w:pPr>
            <w:r w:rsidRPr="00E21F19">
              <w:rPr>
                <w:lang w:val="en-CA"/>
              </w:rPr>
              <w:t>70.79</w:t>
            </w:r>
          </w:p>
        </w:tc>
        <w:tc>
          <w:tcPr>
            <w:tcW w:w="1860" w:type="dxa"/>
            <w:noWrap/>
            <w:hideMark/>
          </w:tcPr>
          <w:p w14:paraId="1F242255" w14:textId="77777777" w:rsidR="00E21F19" w:rsidRPr="00E21F19" w:rsidRDefault="00E21F19" w:rsidP="00E21F19">
            <w:pPr>
              <w:spacing w:after="160" w:line="278" w:lineRule="auto"/>
              <w:rPr>
                <w:lang w:val="en-CA"/>
              </w:rPr>
            </w:pPr>
            <w:r w:rsidRPr="00E21F19">
              <w:rPr>
                <w:lang w:val="en-CA"/>
              </w:rPr>
              <w:t>18.5</w:t>
            </w:r>
          </w:p>
        </w:tc>
      </w:tr>
      <w:tr w:rsidR="00E21F19" w:rsidRPr="00E21F19" w14:paraId="742EEB43" w14:textId="77777777" w:rsidTr="00E21F19">
        <w:trPr>
          <w:trHeight w:val="289"/>
        </w:trPr>
        <w:tc>
          <w:tcPr>
            <w:tcW w:w="693" w:type="dxa"/>
            <w:noWrap/>
            <w:hideMark/>
          </w:tcPr>
          <w:p w14:paraId="3CC384F1" w14:textId="77777777" w:rsidR="00E21F19" w:rsidRPr="00E21F19" w:rsidRDefault="00E21F19" w:rsidP="00E21F19">
            <w:pPr>
              <w:spacing w:after="160" w:line="278" w:lineRule="auto"/>
              <w:rPr>
                <w:lang w:val="en-CA"/>
              </w:rPr>
            </w:pPr>
            <w:r w:rsidRPr="00E21F19">
              <w:rPr>
                <w:lang w:val="en-CA"/>
              </w:rPr>
              <w:t>9</w:t>
            </w:r>
          </w:p>
        </w:tc>
        <w:tc>
          <w:tcPr>
            <w:tcW w:w="1287" w:type="dxa"/>
            <w:noWrap/>
            <w:hideMark/>
          </w:tcPr>
          <w:p w14:paraId="33CFDD3B"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4866E571" w14:textId="77777777" w:rsidR="00E21F19" w:rsidRPr="00E21F19" w:rsidRDefault="00E21F19" w:rsidP="00E21F19">
            <w:pPr>
              <w:spacing w:after="160" w:line="278" w:lineRule="auto"/>
              <w:rPr>
                <w:lang w:val="en-CA"/>
              </w:rPr>
            </w:pPr>
            <w:r w:rsidRPr="00E21F19">
              <w:rPr>
                <w:lang w:val="en-CA"/>
              </w:rPr>
              <w:t>165.98</w:t>
            </w:r>
          </w:p>
        </w:tc>
        <w:tc>
          <w:tcPr>
            <w:tcW w:w="1984" w:type="dxa"/>
            <w:noWrap/>
            <w:hideMark/>
          </w:tcPr>
          <w:p w14:paraId="2E7D050E" w14:textId="77777777" w:rsidR="00E21F19" w:rsidRPr="00E21F19" w:rsidRDefault="00E21F19" w:rsidP="00E21F19">
            <w:pPr>
              <w:spacing w:after="160" w:line="278" w:lineRule="auto"/>
              <w:rPr>
                <w:lang w:val="en-CA"/>
              </w:rPr>
            </w:pPr>
            <w:r w:rsidRPr="00E21F19">
              <w:rPr>
                <w:lang w:val="en-CA"/>
              </w:rPr>
              <w:t>23.6</w:t>
            </w:r>
          </w:p>
        </w:tc>
        <w:tc>
          <w:tcPr>
            <w:tcW w:w="1832" w:type="dxa"/>
            <w:noWrap/>
            <w:hideMark/>
          </w:tcPr>
          <w:p w14:paraId="0D37BE3C" w14:textId="77777777" w:rsidR="00E21F19" w:rsidRPr="00E21F19" w:rsidRDefault="00E21F19" w:rsidP="00E21F19">
            <w:pPr>
              <w:spacing w:after="160" w:line="278" w:lineRule="auto"/>
              <w:rPr>
                <w:lang w:val="en-CA"/>
              </w:rPr>
            </w:pPr>
            <w:r w:rsidRPr="00E21F19">
              <w:rPr>
                <w:lang w:val="en-CA"/>
              </w:rPr>
              <w:t>152.59</w:t>
            </w:r>
          </w:p>
        </w:tc>
        <w:tc>
          <w:tcPr>
            <w:tcW w:w="1860" w:type="dxa"/>
            <w:noWrap/>
            <w:hideMark/>
          </w:tcPr>
          <w:p w14:paraId="2E89B69A" w14:textId="77777777" w:rsidR="00E21F19" w:rsidRPr="00E21F19" w:rsidRDefault="00E21F19" w:rsidP="00E21F19">
            <w:pPr>
              <w:spacing w:after="160" w:line="278" w:lineRule="auto"/>
              <w:rPr>
                <w:lang w:val="en-CA"/>
              </w:rPr>
            </w:pPr>
            <w:r w:rsidRPr="00E21F19">
              <w:rPr>
                <w:lang w:val="en-CA"/>
              </w:rPr>
              <w:t>23.7</w:t>
            </w:r>
          </w:p>
        </w:tc>
      </w:tr>
      <w:tr w:rsidR="00E21F19" w:rsidRPr="00E21F19" w14:paraId="3B5C0345" w14:textId="77777777" w:rsidTr="00E21F19">
        <w:trPr>
          <w:trHeight w:val="289"/>
        </w:trPr>
        <w:tc>
          <w:tcPr>
            <w:tcW w:w="693" w:type="dxa"/>
            <w:tcBorders>
              <w:top w:val="nil"/>
              <w:left w:val="nil"/>
              <w:bottom w:val="single" w:sz="4" w:space="0" w:color="auto"/>
              <w:right w:val="nil"/>
            </w:tcBorders>
            <w:noWrap/>
            <w:hideMark/>
          </w:tcPr>
          <w:p w14:paraId="470467D2" w14:textId="77777777" w:rsidR="00E21F19" w:rsidRPr="00E21F19" w:rsidRDefault="00E21F19" w:rsidP="00E21F19">
            <w:pPr>
              <w:spacing w:after="160" w:line="278" w:lineRule="auto"/>
              <w:rPr>
                <w:lang w:val="en-CA"/>
              </w:rPr>
            </w:pPr>
            <w:r w:rsidRPr="00E21F19">
              <w:rPr>
                <w:lang w:val="en-CA"/>
              </w:rPr>
              <w:t>10</w:t>
            </w:r>
          </w:p>
        </w:tc>
        <w:tc>
          <w:tcPr>
            <w:tcW w:w="1287" w:type="dxa"/>
            <w:tcBorders>
              <w:top w:val="nil"/>
              <w:left w:val="nil"/>
              <w:bottom w:val="single" w:sz="4" w:space="0" w:color="auto"/>
              <w:right w:val="nil"/>
            </w:tcBorders>
            <w:noWrap/>
            <w:hideMark/>
          </w:tcPr>
          <w:p w14:paraId="0F0FAE25" w14:textId="77777777" w:rsidR="00E21F19" w:rsidRPr="00E21F19" w:rsidRDefault="00E21F19" w:rsidP="00E21F19">
            <w:pPr>
              <w:spacing w:after="160" w:line="278" w:lineRule="auto"/>
              <w:rPr>
                <w:lang w:val="en-CA"/>
              </w:rPr>
            </w:pPr>
            <w:r w:rsidRPr="00E21F19">
              <w:rPr>
                <w:lang w:val="en-CA"/>
              </w:rPr>
              <w:t>Control</w:t>
            </w:r>
          </w:p>
        </w:tc>
        <w:tc>
          <w:tcPr>
            <w:tcW w:w="1843" w:type="dxa"/>
            <w:tcBorders>
              <w:top w:val="nil"/>
              <w:left w:val="nil"/>
              <w:bottom w:val="single" w:sz="4" w:space="0" w:color="auto"/>
              <w:right w:val="nil"/>
            </w:tcBorders>
            <w:noWrap/>
            <w:hideMark/>
          </w:tcPr>
          <w:p w14:paraId="67988686" w14:textId="77777777" w:rsidR="00E21F19" w:rsidRPr="00E21F19" w:rsidRDefault="00E21F19" w:rsidP="00E21F19">
            <w:pPr>
              <w:spacing w:after="160" w:line="278" w:lineRule="auto"/>
              <w:rPr>
                <w:lang w:val="en-CA"/>
              </w:rPr>
            </w:pPr>
            <w:r w:rsidRPr="00E21F19">
              <w:rPr>
                <w:lang w:val="en-CA"/>
              </w:rPr>
              <w:t>29.99</w:t>
            </w:r>
          </w:p>
        </w:tc>
        <w:tc>
          <w:tcPr>
            <w:tcW w:w="1984" w:type="dxa"/>
            <w:tcBorders>
              <w:top w:val="nil"/>
              <w:left w:val="nil"/>
              <w:bottom w:val="single" w:sz="4" w:space="0" w:color="auto"/>
              <w:right w:val="nil"/>
            </w:tcBorders>
            <w:noWrap/>
            <w:hideMark/>
          </w:tcPr>
          <w:p w14:paraId="616DAEA6" w14:textId="77777777" w:rsidR="00E21F19" w:rsidRPr="00E21F19" w:rsidRDefault="00E21F19" w:rsidP="00E21F19">
            <w:pPr>
              <w:spacing w:after="160" w:line="278" w:lineRule="auto"/>
              <w:rPr>
                <w:lang w:val="en-CA"/>
              </w:rPr>
            </w:pPr>
            <w:r w:rsidRPr="00E21F19">
              <w:rPr>
                <w:lang w:val="en-CA"/>
              </w:rPr>
              <w:t>17.6</w:t>
            </w:r>
          </w:p>
        </w:tc>
        <w:tc>
          <w:tcPr>
            <w:tcW w:w="1832" w:type="dxa"/>
            <w:tcBorders>
              <w:top w:val="nil"/>
              <w:left w:val="nil"/>
              <w:bottom w:val="single" w:sz="4" w:space="0" w:color="auto"/>
              <w:right w:val="nil"/>
            </w:tcBorders>
            <w:noWrap/>
            <w:hideMark/>
          </w:tcPr>
          <w:p w14:paraId="47D20CB1" w14:textId="77777777" w:rsidR="00E21F19" w:rsidRPr="00E21F19" w:rsidRDefault="00E21F19" w:rsidP="00E21F19">
            <w:pPr>
              <w:spacing w:after="160" w:line="278" w:lineRule="auto"/>
              <w:rPr>
                <w:lang w:val="en-CA"/>
              </w:rPr>
            </w:pPr>
            <w:r w:rsidRPr="00E21F19">
              <w:rPr>
                <w:lang w:val="en-CA"/>
              </w:rPr>
              <w:t>59.99</w:t>
            </w:r>
          </w:p>
        </w:tc>
        <w:tc>
          <w:tcPr>
            <w:tcW w:w="1860" w:type="dxa"/>
            <w:tcBorders>
              <w:top w:val="nil"/>
              <w:left w:val="nil"/>
              <w:bottom w:val="single" w:sz="4" w:space="0" w:color="auto"/>
              <w:right w:val="nil"/>
            </w:tcBorders>
            <w:noWrap/>
            <w:hideMark/>
          </w:tcPr>
          <w:p w14:paraId="603DBBD7" w14:textId="77777777" w:rsidR="00E21F19" w:rsidRPr="00E21F19" w:rsidRDefault="00E21F19" w:rsidP="00E21F19">
            <w:pPr>
              <w:spacing w:after="160" w:line="278" w:lineRule="auto"/>
              <w:rPr>
                <w:lang w:val="en-CA"/>
              </w:rPr>
            </w:pPr>
            <w:r w:rsidRPr="00E21F19">
              <w:rPr>
                <w:lang w:val="en-CA"/>
              </w:rPr>
              <w:t>17.6</w:t>
            </w:r>
          </w:p>
        </w:tc>
      </w:tr>
    </w:tbl>
    <w:p w14:paraId="53F63193" w14:textId="77777777" w:rsidR="00E21F19" w:rsidRPr="00E21F19" w:rsidRDefault="00E21F19" w:rsidP="00E21F19">
      <w:pPr>
        <w:rPr>
          <w:lang w:val="en-CA"/>
        </w:rPr>
      </w:pPr>
      <w:r w:rsidRPr="00E21F19">
        <w:rPr>
          <w:lang w:val="en-CA"/>
        </w:rPr>
        <w:br w:type="page"/>
      </w:r>
    </w:p>
    <w:p w14:paraId="26D8C77E" w14:textId="77777777" w:rsidR="00E21F19" w:rsidRPr="00E21F19" w:rsidRDefault="00E21F19" w:rsidP="00E21F19">
      <w:pPr>
        <w:rPr>
          <w:lang w:val="en-CA"/>
        </w:rPr>
      </w:pPr>
      <w:r w:rsidRPr="00E21F19">
        <w:rPr>
          <w:b/>
          <w:bCs/>
          <w:lang w:val="en-CA"/>
        </w:rPr>
        <w:lastRenderedPageBreak/>
        <w:t>Table S2</w:t>
      </w:r>
      <w:r w:rsidRPr="00E21F19">
        <w:rPr>
          <w:lang w:val="en-CA"/>
        </w:rPr>
        <w:t>. Mean start and end weights (g) and total lengths (cm) ± standard error (SE) for striped (</w:t>
      </w:r>
      <w:r w:rsidRPr="00E21F19">
        <w:rPr>
          <w:i/>
          <w:iCs/>
          <w:lang w:val="en-CA"/>
        </w:rPr>
        <w:t xml:space="preserve">Scarus </w:t>
      </w:r>
      <w:proofErr w:type="spellStart"/>
      <w:r w:rsidRPr="00E21F19">
        <w:rPr>
          <w:i/>
          <w:iCs/>
          <w:lang w:val="en-CA"/>
        </w:rPr>
        <w:t>iseri</w:t>
      </w:r>
      <w:proofErr w:type="spellEnd"/>
      <w:r w:rsidRPr="00E21F19">
        <w:rPr>
          <w:lang w:val="en-CA"/>
        </w:rPr>
        <w:t>) and princess parrotfish (</w:t>
      </w:r>
      <w:r w:rsidRPr="00E21F19">
        <w:rPr>
          <w:i/>
          <w:iCs/>
          <w:lang w:val="en-CA"/>
        </w:rPr>
        <w:t>S.</w:t>
      </w:r>
      <w:r w:rsidRPr="00E21F19">
        <w:rPr>
          <w:lang w:val="en-CA"/>
        </w:rPr>
        <w:t xml:space="preserve"> </w:t>
      </w:r>
      <w:proofErr w:type="spellStart"/>
      <w:r w:rsidRPr="00E21F19">
        <w:rPr>
          <w:i/>
          <w:iCs/>
          <w:lang w:val="en-CA"/>
        </w:rPr>
        <w:t>taeniopterus</w:t>
      </w:r>
      <w:proofErr w:type="spellEnd"/>
      <w:r w:rsidRPr="00E21F19">
        <w:rPr>
          <w:lang w:val="en-CA"/>
        </w:rPr>
        <w:t xml:space="preserve">) used in this project. Parrotfishes were weighed and measured at the start of the experiment and after the experiment finished. Control tanks were set to 29 °C, while hot tanks were set to 32 °C. </w:t>
      </w:r>
    </w:p>
    <w:p w14:paraId="656A069C" w14:textId="77777777" w:rsidR="00E21F19" w:rsidRPr="00E21F19" w:rsidRDefault="00E21F19" w:rsidP="00E21F19">
      <w:pPr>
        <w:rPr>
          <w:lang w:val="en-CA"/>
        </w:rPr>
      </w:pPr>
    </w:p>
    <w:tbl>
      <w:tblPr>
        <w:tblStyle w:val="TableGrid"/>
        <w:tblW w:w="93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
        <w:gridCol w:w="1268"/>
        <w:gridCol w:w="1843"/>
        <w:gridCol w:w="1885"/>
        <w:gridCol w:w="1984"/>
        <w:gridCol w:w="1843"/>
      </w:tblGrid>
      <w:tr w:rsidR="00E21F19" w:rsidRPr="00E21F19" w14:paraId="4576751F" w14:textId="77777777" w:rsidTr="00E21F19">
        <w:trPr>
          <w:trHeight w:val="290"/>
        </w:trPr>
        <w:tc>
          <w:tcPr>
            <w:tcW w:w="694" w:type="dxa"/>
            <w:tcBorders>
              <w:top w:val="single" w:sz="4" w:space="0" w:color="auto"/>
              <w:left w:val="nil"/>
              <w:bottom w:val="single" w:sz="4" w:space="0" w:color="auto"/>
              <w:right w:val="nil"/>
            </w:tcBorders>
            <w:shd w:val="clear" w:color="auto" w:fill="E8E8E8" w:themeFill="background2"/>
            <w:noWrap/>
            <w:hideMark/>
          </w:tcPr>
          <w:p w14:paraId="2F8C86B5" w14:textId="77777777" w:rsidR="00E21F19" w:rsidRPr="00E21F19" w:rsidRDefault="00E21F19" w:rsidP="00E21F19">
            <w:pPr>
              <w:spacing w:after="160" w:line="278" w:lineRule="auto"/>
              <w:rPr>
                <w:lang w:val="en-CA"/>
              </w:rPr>
            </w:pPr>
            <w:r w:rsidRPr="00E21F19">
              <w:rPr>
                <w:lang w:val="en-CA"/>
              </w:rPr>
              <w:t>Tank</w:t>
            </w:r>
          </w:p>
        </w:tc>
        <w:tc>
          <w:tcPr>
            <w:tcW w:w="1134" w:type="dxa"/>
            <w:tcBorders>
              <w:top w:val="single" w:sz="4" w:space="0" w:color="auto"/>
              <w:left w:val="nil"/>
              <w:bottom w:val="single" w:sz="4" w:space="0" w:color="auto"/>
              <w:right w:val="nil"/>
            </w:tcBorders>
            <w:shd w:val="clear" w:color="auto" w:fill="E8E8E8" w:themeFill="background2"/>
            <w:noWrap/>
            <w:hideMark/>
          </w:tcPr>
          <w:p w14:paraId="3D18A725" w14:textId="77777777" w:rsidR="00E21F19" w:rsidRPr="00E21F19" w:rsidRDefault="00E21F19" w:rsidP="00E21F19">
            <w:pPr>
              <w:spacing w:after="160" w:line="278" w:lineRule="auto"/>
              <w:rPr>
                <w:lang w:val="en-CA"/>
              </w:rPr>
            </w:pPr>
            <w:r w:rsidRPr="00E21F19">
              <w:rPr>
                <w:lang w:val="en-CA"/>
              </w:rPr>
              <w:t>Treatment</w:t>
            </w:r>
          </w:p>
        </w:tc>
        <w:tc>
          <w:tcPr>
            <w:tcW w:w="1843" w:type="dxa"/>
            <w:tcBorders>
              <w:top w:val="single" w:sz="4" w:space="0" w:color="auto"/>
              <w:left w:val="nil"/>
              <w:bottom w:val="single" w:sz="4" w:space="0" w:color="auto"/>
              <w:right w:val="nil"/>
            </w:tcBorders>
            <w:shd w:val="clear" w:color="auto" w:fill="E8E8E8" w:themeFill="background2"/>
            <w:noWrap/>
            <w:hideMark/>
          </w:tcPr>
          <w:p w14:paraId="75D104AA" w14:textId="77777777" w:rsidR="00E21F19" w:rsidRPr="00E21F19" w:rsidRDefault="00E21F19" w:rsidP="00E21F19">
            <w:pPr>
              <w:spacing w:after="160" w:line="278" w:lineRule="auto"/>
              <w:rPr>
                <w:lang w:val="en-CA"/>
              </w:rPr>
            </w:pPr>
            <w:r w:rsidRPr="00E21F19">
              <w:rPr>
                <w:lang w:val="en-CA"/>
              </w:rPr>
              <w:t>Mean start weight (g) ± SE</w:t>
            </w:r>
          </w:p>
        </w:tc>
        <w:tc>
          <w:tcPr>
            <w:tcW w:w="1885" w:type="dxa"/>
            <w:tcBorders>
              <w:top w:val="single" w:sz="4" w:space="0" w:color="auto"/>
              <w:left w:val="nil"/>
              <w:bottom w:val="single" w:sz="4" w:space="0" w:color="auto"/>
              <w:right w:val="nil"/>
            </w:tcBorders>
            <w:shd w:val="clear" w:color="auto" w:fill="E8E8E8" w:themeFill="background2"/>
            <w:noWrap/>
            <w:hideMark/>
          </w:tcPr>
          <w:p w14:paraId="6EACDFDF" w14:textId="77777777" w:rsidR="00E21F19" w:rsidRPr="00E21F19" w:rsidRDefault="00E21F19" w:rsidP="00E21F19">
            <w:pPr>
              <w:spacing w:after="160" w:line="278" w:lineRule="auto"/>
              <w:rPr>
                <w:lang w:val="en-CA"/>
              </w:rPr>
            </w:pPr>
            <w:r w:rsidRPr="00E21F19">
              <w:rPr>
                <w:lang w:val="en-CA"/>
              </w:rPr>
              <w:t>Mean end weight (g) ± SE</w:t>
            </w:r>
          </w:p>
        </w:tc>
        <w:tc>
          <w:tcPr>
            <w:tcW w:w="1984" w:type="dxa"/>
            <w:tcBorders>
              <w:top w:val="single" w:sz="4" w:space="0" w:color="auto"/>
              <w:left w:val="nil"/>
              <w:bottom w:val="single" w:sz="4" w:space="0" w:color="auto"/>
              <w:right w:val="nil"/>
            </w:tcBorders>
            <w:shd w:val="clear" w:color="auto" w:fill="E8E8E8" w:themeFill="background2"/>
            <w:noWrap/>
            <w:hideMark/>
          </w:tcPr>
          <w:p w14:paraId="7915606D" w14:textId="77777777" w:rsidR="00E21F19" w:rsidRPr="00E21F19" w:rsidRDefault="00E21F19" w:rsidP="00E21F19">
            <w:pPr>
              <w:spacing w:after="160" w:line="278" w:lineRule="auto"/>
              <w:rPr>
                <w:lang w:val="en-CA"/>
              </w:rPr>
            </w:pPr>
            <w:r w:rsidRPr="00E21F19">
              <w:rPr>
                <w:lang w:val="en-CA"/>
              </w:rPr>
              <w:t>Mean start length (cm) ± SE</w:t>
            </w:r>
          </w:p>
        </w:tc>
        <w:tc>
          <w:tcPr>
            <w:tcW w:w="1843" w:type="dxa"/>
            <w:tcBorders>
              <w:top w:val="single" w:sz="4" w:space="0" w:color="auto"/>
              <w:left w:val="nil"/>
              <w:bottom w:val="single" w:sz="4" w:space="0" w:color="auto"/>
              <w:right w:val="nil"/>
            </w:tcBorders>
            <w:shd w:val="clear" w:color="auto" w:fill="E8E8E8" w:themeFill="background2"/>
            <w:noWrap/>
            <w:hideMark/>
          </w:tcPr>
          <w:p w14:paraId="44211D86" w14:textId="77777777" w:rsidR="00E21F19" w:rsidRPr="00E21F19" w:rsidRDefault="00E21F19" w:rsidP="00E21F19">
            <w:pPr>
              <w:spacing w:after="160" w:line="278" w:lineRule="auto"/>
              <w:rPr>
                <w:lang w:val="en-CA"/>
              </w:rPr>
            </w:pPr>
            <w:r w:rsidRPr="00E21F19">
              <w:rPr>
                <w:lang w:val="en-CA"/>
              </w:rPr>
              <w:t>Mean end length (cm) ± SE</w:t>
            </w:r>
          </w:p>
        </w:tc>
      </w:tr>
      <w:tr w:rsidR="00E21F19" w:rsidRPr="00E21F19" w14:paraId="4FB54025" w14:textId="77777777" w:rsidTr="00E21F19">
        <w:trPr>
          <w:trHeight w:val="290"/>
        </w:trPr>
        <w:tc>
          <w:tcPr>
            <w:tcW w:w="694" w:type="dxa"/>
            <w:tcBorders>
              <w:top w:val="single" w:sz="4" w:space="0" w:color="auto"/>
              <w:left w:val="nil"/>
              <w:bottom w:val="nil"/>
              <w:right w:val="nil"/>
            </w:tcBorders>
            <w:noWrap/>
            <w:hideMark/>
          </w:tcPr>
          <w:p w14:paraId="6C77FF20" w14:textId="77777777" w:rsidR="00E21F19" w:rsidRPr="00E21F19" w:rsidRDefault="00E21F19" w:rsidP="00E21F19">
            <w:pPr>
              <w:spacing w:after="160" w:line="278" w:lineRule="auto"/>
              <w:rPr>
                <w:lang w:val="en-CA"/>
              </w:rPr>
            </w:pPr>
            <w:r w:rsidRPr="00E21F19">
              <w:rPr>
                <w:lang w:val="en-CA"/>
              </w:rPr>
              <w:t>1</w:t>
            </w:r>
          </w:p>
        </w:tc>
        <w:tc>
          <w:tcPr>
            <w:tcW w:w="1134" w:type="dxa"/>
            <w:tcBorders>
              <w:top w:val="single" w:sz="4" w:space="0" w:color="auto"/>
              <w:left w:val="nil"/>
              <w:bottom w:val="nil"/>
              <w:right w:val="nil"/>
            </w:tcBorders>
            <w:noWrap/>
            <w:hideMark/>
          </w:tcPr>
          <w:p w14:paraId="528358CC" w14:textId="77777777" w:rsidR="00E21F19" w:rsidRPr="00E21F19" w:rsidRDefault="00E21F19" w:rsidP="00E21F19">
            <w:pPr>
              <w:spacing w:after="160" w:line="278" w:lineRule="auto"/>
              <w:rPr>
                <w:lang w:val="en-CA"/>
              </w:rPr>
            </w:pPr>
            <w:r w:rsidRPr="00E21F19">
              <w:rPr>
                <w:lang w:val="en-CA"/>
              </w:rPr>
              <w:t>Hot</w:t>
            </w:r>
          </w:p>
        </w:tc>
        <w:tc>
          <w:tcPr>
            <w:tcW w:w="1843" w:type="dxa"/>
            <w:tcBorders>
              <w:top w:val="single" w:sz="4" w:space="0" w:color="auto"/>
              <w:left w:val="nil"/>
              <w:bottom w:val="nil"/>
              <w:right w:val="nil"/>
            </w:tcBorders>
            <w:noWrap/>
            <w:hideMark/>
          </w:tcPr>
          <w:p w14:paraId="13F272CA" w14:textId="77777777" w:rsidR="00E21F19" w:rsidRPr="00E21F19" w:rsidRDefault="00E21F19" w:rsidP="00E21F19">
            <w:pPr>
              <w:spacing w:after="160" w:line="278" w:lineRule="auto"/>
              <w:rPr>
                <w:lang w:val="en-CA"/>
              </w:rPr>
            </w:pPr>
            <w:r w:rsidRPr="00E21F19">
              <w:rPr>
                <w:lang w:val="en-CA"/>
              </w:rPr>
              <w:t>4.76 ± 0.80</w:t>
            </w:r>
          </w:p>
        </w:tc>
        <w:tc>
          <w:tcPr>
            <w:tcW w:w="1885" w:type="dxa"/>
            <w:tcBorders>
              <w:top w:val="single" w:sz="4" w:space="0" w:color="auto"/>
              <w:left w:val="nil"/>
              <w:bottom w:val="nil"/>
              <w:right w:val="nil"/>
            </w:tcBorders>
            <w:noWrap/>
            <w:hideMark/>
          </w:tcPr>
          <w:p w14:paraId="572A5957" w14:textId="77777777" w:rsidR="00E21F19" w:rsidRPr="00E21F19" w:rsidRDefault="00E21F19" w:rsidP="00E21F19">
            <w:pPr>
              <w:spacing w:after="160" w:line="278" w:lineRule="auto"/>
              <w:rPr>
                <w:lang w:val="en-CA"/>
              </w:rPr>
            </w:pPr>
            <w:r w:rsidRPr="00E21F19">
              <w:rPr>
                <w:lang w:val="en-CA"/>
              </w:rPr>
              <w:t>3.81 ± 0.88</w:t>
            </w:r>
          </w:p>
        </w:tc>
        <w:tc>
          <w:tcPr>
            <w:tcW w:w="1984" w:type="dxa"/>
            <w:tcBorders>
              <w:top w:val="single" w:sz="4" w:space="0" w:color="auto"/>
              <w:left w:val="nil"/>
              <w:bottom w:val="nil"/>
              <w:right w:val="nil"/>
            </w:tcBorders>
            <w:noWrap/>
            <w:hideMark/>
          </w:tcPr>
          <w:p w14:paraId="0EB25405" w14:textId="77777777" w:rsidR="00E21F19" w:rsidRPr="00E21F19" w:rsidRDefault="00E21F19" w:rsidP="00E21F19">
            <w:pPr>
              <w:spacing w:after="160" w:line="278" w:lineRule="auto"/>
              <w:rPr>
                <w:lang w:val="en-CA"/>
              </w:rPr>
            </w:pPr>
            <w:r w:rsidRPr="00E21F19">
              <w:rPr>
                <w:lang w:val="en-CA"/>
              </w:rPr>
              <w:t>6.5 ± 0.4</w:t>
            </w:r>
          </w:p>
        </w:tc>
        <w:tc>
          <w:tcPr>
            <w:tcW w:w="1843" w:type="dxa"/>
            <w:tcBorders>
              <w:top w:val="single" w:sz="4" w:space="0" w:color="auto"/>
              <w:left w:val="nil"/>
              <w:bottom w:val="nil"/>
              <w:right w:val="nil"/>
            </w:tcBorders>
            <w:noWrap/>
            <w:hideMark/>
          </w:tcPr>
          <w:p w14:paraId="6A4E0F7E" w14:textId="77777777" w:rsidR="00E21F19" w:rsidRPr="00E21F19" w:rsidRDefault="00E21F19" w:rsidP="00E21F19">
            <w:pPr>
              <w:spacing w:after="160" w:line="278" w:lineRule="auto"/>
              <w:rPr>
                <w:lang w:val="en-CA"/>
              </w:rPr>
            </w:pPr>
            <w:r w:rsidRPr="00E21F19">
              <w:rPr>
                <w:lang w:val="en-CA"/>
              </w:rPr>
              <w:t>6.5 ± 0.5</w:t>
            </w:r>
          </w:p>
        </w:tc>
      </w:tr>
      <w:tr w:rsidR="00E21F19" w:rsidRPr="00E21F19" w14:paraId="63A471A9" w14:textId="77777777" w:rsidTr="00E21F19">
        <w:trPr>
          <w:trHeight w:val="290"/>
        </w:trPr>
        <w:tc>
          <w:tcPr>
            <w:tcW w:w="694" w:type="dxa"/>
            <w:noWrap/>
            <w:hideMark/>
          </w:tcPr>
          <w:p w14:paraId="776AB071" w14:textId="77777777" w:rsidR="00E21F19" w:rsidRPr="00E21F19" w:rsidRDefault="00E21F19" w:rsidP="00E21F19">
            <w:pPr>
              <w:spacing w:after="160" w:line="278" w:lineRule="auto"/>
              <w:rPr>
                <w:lang w:val="en-CA"/>
              </w:rPr>
            </w:pPr>
            <w:r w:rsidRPr="00E21F19">
              <w:rPr>
                <w:lang w:val="en-CA"/>
              </w:rPr>
              <w:t>1b</w:t>
            </w:r>
          </w:p>
        </w:tc>
        <w:tc>
          <w:tcPr>
            <w:tcW w:w="1134" w:type="dxa"/>
            <w:noWrap/>
            <w:hideMark/>
          </w:tcPr>
          <w:p w14:paraId="52FFD98F"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3C4A1C30" w14:textId="77777777" w:rsidR="00E21F19" w:rsidRPr="00E21F19" w:rsidRDefault="00E21F19" w:rsidP="00E21F19">
            <w:pPr>
              <w:spacing w:after="160" w:line="278" w:lineRule="auto"/>
              <w:rPr>
                <w:lang w:val="en-CA"/>
              </w:rPr>
            </w:pPr>
            <w:r w:rsidRPr="00E21F19">
              <w:rPr>
                <w:lang w:val="en-CA"/>
              </w:rPr>
              <w:t>4.13 ± 1.24</w:t>
            </w:r>
          </w:p>
        </w:tc>
        <w:tc>
          <w:tcPr>
            <w:tcW w:w="1885" w:type="dxa"/>
            <w:noWrap/>
            <w:hideMark/>
          </w:tcPr>
          <w:p w14:paraId="02284418" w14:textId="77777777" w:rsidR="00E21F19" w:rsidRPr="00E21F19" w:rsidRDefault="00E21F19" w:rsidP="00E21F19">
            <w:pPr>
              <w:spacing w:after="160" w:line="278" w:lineRule="auto"/>
              <w:rPr>
                <w:lang w:val="en-CA"/>
              </w:rPr>
            </w:pPr>
            <w:r w:rsidRPr="00E21F19">
              <w:rPr>
                <w:lang w:val="en-CA"/>
              </w:rPr>
              <w:t>4.20 ± 1.23</w:t>
            </w:r>
          </w:p>
        </w:tc>
        <w:tc>
          <w:tcPr>
            <w:tcW w:w="1984" w:type="dxa"/>
            <w:noWrap/>
            <w:hideMark/>
          </w:tcPr>
          <w:p w14:paraId="5DC8FA59" w14:textId="77777777" w:rsidR="00E21F19" w:rsidRPr="00E21F19" w:rsidRDefault="00E21F19" w:rsidP="00E21F19">
            <w:pPr>
              <w:spacing w:after="160" w:line="278" w:lineRule="auto"/>
              <w:rPr>
                <w:lang w:val="en-CA"/>
              </w:rPr>
            </w:pPr>
            <w:r w:rsidRPr="00E21F19">
              <w:rPr>
                <w:lang w:val="en-CA"/>
              </w:rPr>
              <w:t>6.5 ± 0.8</w:t>
            </w:r>
          </w:p>
        </w:tc>
        <w:tc>
          <w:tcPr>
            <w:tcW w:w="1843" w:type="dxa"/>
            <w:noWrap/>
            <w:hideMark/>
          </w:tcPr>
          <w:p w14:paraId="023919EE" w14:textId="77777777" w:rsidR="00E21F19" w:rsidRPr="00E21F19" w:rsidRDefault="00E21F19" w:rsidP="00E21F19">
            <w:pPr>
              <w:spacing w:after="160" w:line="278" w:lineRule="auto"/>
              <w:rPr>
                <w:lang w:val="en-CA"/>
              </w:rPr>
            </w:pPr>
            <w:r w:rsidRPr="00E21F19">
              <w:rPr>
                <w:lang w:val="en-CA"/>
              </w:rPr>
              <w:t>6.5 ± 0.7</w:t>
            </w:r>
          </w:p>
        </w:tc>
      </w:tr>
      <w:tr w:rsidR="00E21F19" w:rsidRPr="00E21F19" w14:paraId="047D6BAF" w14:textId="77777777" w:rsidTr="00E21F19">
        <w:trPr>
          <w:trHeight w:val="290"/>
        </w:trPr>
        <w:tc>
          <w:tcPr>
            <w:tcW w:w="694" w:type="dxa"/>
            <w:noWrap/>
            <w:hideMark/>
          </w:tcPr>
          <w:p w14:paraId="36A95510" w14:textId="77777777" w:rsidR="00E21F19" w:rsidRPr="00E21F19" w:rsidRDefault="00E21F19" w:rsidP="00E21F19">
            <w:pPr>
              <w:spacing w:after="160" w:line="278" w:lineRule="auto"/>
              <w:rPr>
                <w:lang w:val="en-CA"/>
              </w:rPr>
            </w:pPr>
            <w:r w:rsidRPr="00E21F19">
              <w:rPr>
                <w:lang w:val="en-CA"/>
              </w:rPr>
              <w:t>2</w:t>
            </w:r>
          </w:p>
        </w:tc>
        <w:tc>
          <w:tcPr>
            <w:tcW w:w="1134" w:type="dxa"/>
            <w:noWrap/>
            <w:hideMark/>
          </w:tcPr>
          <w:p w14:paraId="19310A2D"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09601F24" w14:textId="77777777" w:rsidR="00E21F19" w:rsidRPr="00E21F19" w:rsidRDefault="00E21F19" w:rsidP="00E21F19">
            <w:pPr>
              <w:spacing w:after="160" w:line="278" w:lineRule="auto"/>
              <w:rPr>
                <w:lang w:val="en-CA"/>
              </w:rPr>
            </w:pPr>
            <w:r w:rsidRPr="00E21F19">
              <w:rPr>
                <w:lang w:val="en-CA"/>
              </w:rPr>
              <w:t>3.03 ± 0.74</w:t>
            </w:r>
          </w:p>
        </w:tc>
        <w:tc>
          <w:tcPr>
            <w:tcW w:w="1885" w:type="dxa"/>
            <w:noWrap/>
            <w:hideMark/>
          </w:tcPr>
          <w:p w14:paraId="479763CC" w14:textId="77777777" w:rsidR="00E21F19" w:rsidRPr="00E21F19" w:rsidRDefault="00E21F19" w:rsidP="00E21F19">
            <w:pPr>
              <w:spacing w:after="160" w:line="278" w:lineRule="auto"/>
              <w:rPr>
                <w:lang w:val="en-CA"/>
              </w:rPr>
            </w:pPr>
            <w:r w:rsidRPr="00E21F19">
              <w:rPr>
                <w:lang w:val="en-CA"/>
              </w:rPr>
              <w:t>2.76 ± 0.45</w:t>
            </w:r>
          </w:p>
        </w:tc>
        <w:tc>
          <w:tcPr>
            <w:tcW w:w="1984" w:type="dxa"/>
            <w:noWrap/>
            <w:hideMark/>
          </w:tcPr>
          <w:p w14:paraId="15DC5A09" w14:textId="77777777" w:rsidR="00E21F19" w:rsidRPr="00E21F19" w:rsidRDefault="00E21F19" w:rsidP="00E21F19">
            <w:pPr>
              <w:spacing w:after="160" w:line="278" w:lineRule="auto"/>
              <w:rPr>
                <w:lang w:val="en-CA"/>
              </w:rPr>
            </w:pPr>
            <w:r w:rsidRPr="00E21F19">
              <w:rPr>
                <w:lang w:val="en-CA"/>
              </w:rPr>
              <w:t>5.3 ± 0.4</w:t>
            </w:r>
          </w:p>
        </w:tc>
        <w:tc>
          <w:tcPr>
            <w:tcW w:w="1843" w:type="dxa"/>
            <w:noWrap/>
            <w:hideMark/>
          </w:tcPr>
          <w:p w14:paraId="4176C557" w14:textId="77777777" w:rsidR="00E21F19" w:rsidRPr="00E21F19" w:rsidRDefault="00E21F19" w:rsidP="00E21F19">
            <w:pPr>
              <w:spacing w:after="160" w:line="278" w:lineRule="auto"/>
              <w:rPr>
                <w:lang w:val="en-CA"/>
              </w:rPr>
            </w:pPr>
            <w:r w:rsidRPr="00E21F19">
              <w:rPr>
                <w:lang w:val="en-CA"/>
              </w:rPr>
              <w:t>5.4 ± 0.4</w:t>
            </w:r>
          </w:p>
        </w:tc>
      </w:tr>
      <w:tr w:rsidR="00E21F19" w:rsidRPr="00E21F19" w14:paraId="1BFFE0C2" w14:textId="77777777" w:rsidTr="00E21F19">
        <w:trPr>
          <w:trHeight w:val="290"/>
        </w:trPr>
        <w:tc>
          <w:tcPr>
            <w:tcW w:w="694" w:type="dxa"/>
            <w:noWrap/>
            <w:hideMark/>
          </w:tcPr>
          <w:p w14:paraId="5A98BA37" w14:textId="77777777" w:rsidR="00E21F19" w:rsidRPr="00E21F19" w:rsidRDefault="00E21F19" w:rsidP="00E21F19">
            <w:pPr>
              <w:spacing w:after="160" w:line="278" w:lineRule="auto"/>
              <w:rPr>
                <w:lang w:val="en-CA"/>
              </w:rPr>
            </w:pPr>
            <w:r w:rsidRPr="00E21F19">
              <w:rPr>
                <w:lang w:val="en-CA"/>
              </w:rPr>
              <w:t>3</w:t>
            </w:r>
          </w:p>
        </w:tc>
        <w:tc>
          <w:tcPr>
            <w:tcW w:w="1134" w:type="dxa"/>
            <w:noWrap/>
            <w:hideMark/>
          </w:tcPr>
          <w:p w14:paraId="302CBF2D"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3FAEEA1A" w14:textId="77777777" w:rsidR="00E21F19" w:rsidRPr="00E21F19" w:rsidRDefault="00E21F19" w:rsidP="00E21F19">
            <w:pPr>
              <w:spacing w:after="160" w:line="278" w:lineRule="auto"/>
              <w:rPr>
                <w:lang w:val="en-CA"/>
              </w:rPr>
            </w:pPr>
            <w:r w:rsidRPr="00E21F19">
              <w:rPr>
                <w:lang w:val="en-CA"/>
              </w:rPr>
              <w:t>6.32 ± 0.74</w:t>
            </w:r>
          </w:p>
        </w:tc>
        <w:tc>
          <w:tcPr>
            <w:tcW w:w="1885" w:type="dxa"/>
            <w:noWrap/>
            <w:hideMark/>
          </w:tcPr>
          <w:p w14:paraId="3457CF99" w14:textId="77777777" w:rsidR="00E21F19" w:rsidRPr="00E21F19" w:rsidRDefault="00E21F19" w:rsidP="00E21F19">
            <w:pPr>
              <w:spacing w:after="160" w:line="278" w:lineRule="auto"/>
              <w:rPr>
                <w:lang w:val="en-CA"/>
              </w:rPr>
            </w:pPr>
            <w:r w:rsidRPr="00E21F19">
              <w:rPr>
                <w:lang w:val="en-CA"/>
              </w:rPr>
              <w:t>6.19 ± 1.81</w:t>
            </w:r>
          </w:p>
        </w:tc>
        <w:tc>
          <w:tcPr>
            <w:tcW w:w="1984" w:type="dxa"/>
            <w:noWrap/>
            <w:hideMark/>
          </w:tcPr>
          <w:p w14:paraId="27C3E67E" w14:textId="77777777" w:rsidR="00E21F19" w:rsidRPr="00E21F19" w:rsidRDefault="00E21F19" w:rsidP="00E21F19">
            <w:pPr>
              <w:spacing w:after="160" w:line="278" w:lineRule="auto"/>
              <w:rPr>
                <w:lang w:val="en-CA"/>
              </w:rPr>
            </w:pPr>
            <w:r w:rsidRPr="00E21F19">
              <w:rPr>
                <w:lang w:val="en-CA"/>
              </w:rPr>
              <w:t>7.4 ± 0.8</w:t>
            </w:r>
          </w:p>
        </w:tc>
        <w:tc>
          <w:tcPr>
            <w:tcW w:w="1843" w:type="dxa"/>
            <w:noWrap/>
            <w:hideMark/>
          </w:tcPr>
          <w:p w14:paraId="216E354F" w14:textId="77777777" w:rsidR="00E21F19" w:rsidRPr="00E21F19" w:rsidRDefault="00E21F19" w:rsidP="00E21F19">
            <w:pPr>
              <w:spacing w:after="160" w:line="278" w:lineRule="auto"/>
              <w:rPr>
                <w:lang w:val="en-CA"/>
              </w:rPr>
            </w:pPr>
            <w:r w:rsidRPr="00E21F19">
              <w:rPr>
                <w:lang w:val="en-CA"/>
              </w:rPr>
              <w:t>7.4 ± 0.7</w:t>
            </w:r>
          </w:p>
        </w:tc>
      </w:tr>
      <w:tr w:rsidR="00E21F19" w:rsidRPr="00E21F19" w14:paraId="547A8119" w14:textId="77777777" w:rsidTr="00E21F19">
        <w:trPr>
          <w:trHeight w:val="290"/>
        </w:trPr>
        <w:tc>
          <w:tcPr>
            <w:tcW w:w="694" w:type="dxa"/>
            <w:noWrap/>
            <w:hideMark/>
          </w:tcPr>
          <w:p w14:paraId="425E29C6" w14:textId="77777777" w:rsidR="00E21F19" w:rsidRPr="00E21F19" w:rsidRDefault="00E21F19" w:rsidP="00E21F19">
            <w:pPr>
              <w:spacing w:after="160" w:line="278" w:lineRule="auto"/>
              <w:rPr>
                <w:lang w:val="en-CA"/>
              </w:rPr>
            </w:pPr>
            <w:r w:rsidRPr="00E21F19">
              <w:rPr>
                <w:lang w:val="en-CA"/>
              </w:rPr>
              <w:t>4</w:t>
            </w:r>
          </w:p>
        </w:tc>
        <w:tc>
          <w:tcPr>
            <w:tcW w:w="1134" w:type="dxa"/>
            <w:noWrap/>
            <w:hideMark/>
          </w:tcPr>
          <w:p w14:paraId="31756CB8"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00D895E1" w14:textId="77777777" w:rsidR="00E21F19" w:rsidRPr="00E21F19" w:rsidRDefault="00E21F19" w:rsidP="00E21F19">
            <w:pPr>
              <w:spacing w:after="160" w:line="278" w:lineRule="auto"/>
              <w:rPr>
                <w:lang w:val="en-CA"/>
              </w:rPr>
            </w:pPr>
            <w:r w:rsidRPr="00E21F19">
              <w:rPr>
                <w:lang w:val="en-CA"/>
              </w:rPr>
              <w:t>3.18 ± 0.84</w:t>
            </w:r>
          </w:p>
        </w:tc>
        <w:tc>
          <w:tcPr>
            <w:tcW w:w="1885" w:type="dxa"/>
            <w:noWrap/>
            <w:hideMark/>
          </w:tcPr>
          <w:p w14:paraId="0FFA93B6" w14:textId="77777777" w:rsidR="00E21F19" w:rsidRPr="00E21F19" w:rsidRDefault="00E21F19" w:rsidP="00E21F19">
            <w:pPr>
              <w:spacing w:after="160" w:line="278" w:lineRule="auto"/>
              <w:rPr>
                <w:lang w:val="en-CA"/>
              </w:rPr>
            </w:pPr>
            <w:r w:rsidRPr="00E21F19">
              <w:rPr>
                <w:lang w:val="en-CA"/>
              </w:rPr>
              <w:t>2.75 ± 0.65</w:t>
            </w:r>
          </w:p>
        </w:tc>
        <w:tc>
          <w:tcPr>
            <w:tcW w:w="1984" w:type="dxa"/>
            <w:noWrap/>
            <w:hideMark/>
          </w:tcPr>
          <w:p w14:paraId="1B015EB9" w14:textId="77777777" w:rsidR="00E21F19" w:rsidRPr="00E21F19" w:rsidRDefault="00E21F19" w:rsidP="00E21F19">
            <w:pPr>
              <w:spacing w:after="160" w:line="278" w:lineRule="auto"/>
              <w:rPr>
                <w:lang w:val="en-CA"/>
              </w:rPr>
            </w:pPr>
            <w:r w:rsidRPr="00E21F19">
              <w:rPr>
                <w:lang w:val="en-CA"/>
              </w:rPr>
              <w:t>5.8 ± 0.5</w:t>
            </w:r>
          </w:p>
        </w:tc>
        <w:tc>
          <w:tcPr>
            <w:tcW w:w="1843" w:type="dxa"/>
            <w:noWrap/>
            <w:hideMark/>
          </w:tcPr>
          <w:p w14:paraId="1E9BA7A1" w14:textId="77777777" w:rsidR="00E21F19" w:rsidRPr="00E21F19" w:rsidRDefault="00E21F19" w:rsidP="00E21F19">
            <w:pPr>
              <w:spacing w:after="160" w:line="278" w:lineRule="auto"/>
              <w:rPr>
                <w:lang w:val="en-CA"/>
              </w:rPr>
            </w:pPr>
            <w:r w:rsidRPr="00E21F19">
              <w:rPr>
                <w:lang w:val="en-CA"/>
              </w:rPr>
              <w:t>6.0 ± 0.5</w:t>
            </w:r>
          </w:p>
        </w:tc>
      </w:tr>
      <w:tr w:rsidR="00E21F19" w:rsidRPr="00E21F19" w14:paraId="6FAAB15E" w14:textId="77777777" w:rsidTr="00E21F19">
        <w:trPr>
          <w:trHeight w:val="290"/>
        </w:trPr>
        <w:tc>
          <w:tcPr>
            <w:tcW w:w="694" w:type="dxa"/>
            <w:noWrap/>
            <w:hideMark/>
          </w:tcPr>
          <w:p w14:paraId="7AB787B7" w14:textId="77777777" w:rsidR="00E21F19" w:rsidRPr="00E21F19" w:rsidRDefault="00E21F19" w:rsidP="00E21F19">
            <w:pPr>
              <w:spacing w:after="160" w:line="278" w:lineRule="auto"/>
              <w:rPr>
                <w:lang w:val="en-CA"/>
              </w:rPr>
            </w:pPr>
            <w:r w:rsidRPr="00E21F19">
              <w:rPr>
                <w:lang w:val="en-CA"/>
              </w:rPr>
              <w:t>4b</w:t>
            </w:r>
          </w:p>
        </w:tc>
        <w:tc>
          <w:tcPr>
            <w:tcW w:w="1134" w:type="dxa"/>
            <w:noWrap/>
            <w:hideMark/>
          </w:tcPr>
          <w:p w14:paraId="6DDE61BA"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07580C4B" w14:textId="77777777" w:rsidR="00E21F19" w:rsidRPr="00E21F19" w:rsidRDefault="00E21F19" w:rsidP="00E21F19">
            <w:pPr>
              <w:spacing w:after="160" w:line="278" w:lineRule="auto"/>
              <w:rPr>
                <w:lang w:val="en-CA"/>
              </w:rPr>
            </w:pPr>
            <w:r w:rsidRPr="00E21F19">
              <w:rPr>
                <w:lang w:val="en-CA"/>
              </w:rPr>
              <w:t>4.38 ± 1.10</w:t>
            </w:r>
          </w:p>
        </w:tc>
        <w:tc>
          <w:tcPr>
            <w:tcW w:w="1885" w:type="dxa"/>
            <w:noWrap/>
            <w:hideMark/>
          </w:tcPr>
          <w:p w14:paraId="57DC4621" w14:textId="77777777" w:rsidR="00E21F19" w:rsidRPr="00E21F19" w:rsidRDefault="00E21F19" w:rsidP="00E21F19">
            <w:pPr>
              <w:spacing w:after="160" w:line="278" w:lineRule="auto"/>
              <w:rPr>
                <w:lang w:val="en-CA"/>
              </w:rPr>
            </w:pPr>
            <w:r w:rsidRPr="00E21F19">
              <w:rPr>
                <w:lang w:val="en-CA"/>
              </w:rPr>
              <w:t>4.45 ± 0.82</w:t>
            </w:r>
          </w:p>
        </w:tc>
        <w:tc>
          <w:tcPr>
            <w:tcW w:w="1984" w:type="dxa"/>
            <w:noWrap/>
            <w:hideMark/>
          </w:tcPr>
          <w:p w14:paraId="387B3243" w14:textId="77777777" w:rsidR="00E21F19" w:rsidRPr="00E21F19" w:rsidRDefault="00E21F19" w:rsidP="00E21F19">
            <w:pPr>
              <w:spacing w:after="160" w:line="278" w:lineRule="auto"/>
              <w:rPr>
                <w:lang w:val="en-CA"/>
              </w:rPr>
            </w:pPr>
            <w:r w:rsidRPr="00E21F19">
              <w:rPr>
                <w:lang w:val="en-CA"/>
              </w:rPr>
              <w:t>6.6 ± 0.6</w:t>
            </w:r>
          </w:p>
        </w:tc>
        <w:tc>
          <w:tcPr>
            <w:tcW w:w="1843" w:type="dxa"/>
            <w:noWrap/>
            <w:hideMark/>
          </w:tcPr>
          <w:p w14:paraId="6943F8BF" w14:textId="77777777" w:rsidR="00E21F19" w:rsidRPr="00E21F19" w:rsidRDefault="00E21F19" w:rsidP="00E21F19">
            <w:pPr>
              <w:spacing w:after="160" w:line="278" w:lineRule="auto"/>
              <w:rPr>
                <w:lang w:val="en-CA"/>
              </w:rPr>
            </w:pPr>
            <w:r w:rsidRPr="00E21F19">
              <w:rPr>
                <w:lang w:val="en-CA"/>
              </w:rPr>
              <w:t>6.7 ± 0.6</w:t>
            </w:r>
          </w:p>
        </w:tc>
      </w:tr>
      <w:tr w:rsidR="00E21F19" w:rsidRPr="00E21F19" w14:paraId="12EE3655" w14:textId="77777777" w:rsidTr="00E21F19">
        <w:trPr>
          <w:trHeight w:val="290"/>
        </w:trPr>
        <w:tc>
          <w:tcPr>
            <w:tcW w:w="694" w:type="dxa"/>
            <w:noWrap/>
            <w:hideMark/>
          </w:tcPr>
          <w:p w14:paraId="02635844" w14:textId="77777777" w:rsidR="00E21F19" w:rsidRPr="00E21F19" w:rsidRDefault="00E21F19" w:rsidP="00E21F19">
            <w:pPr>
              <w:spacing w:after="160" w:line="278" w:lineRule="auto"/>
              <w:rPr>
                <w:lang w:val="en-CA"/>
              </w:rPr>
            </w:pPr>
            <w:r w:rsidRPr="00E21F19">
              <w:rPr>
                <w:lang w:val="en-CA"/>
              </w:rPr>
              <w:t>5</w:t>
            </w:r>
          </w:p>
        </w:tc>
        <w:tc>
          <w:tcPr>
            <w:tcW w:w="1134" w:type="dxa"/>
            <w:noWrap/>
            <w:hideMark/>
          </w:tcPr>
          <w:p w14:paraId="383DD895"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37AAA898" w14:textId="77777777" w:rsidR="00E21F19" w:rsidRPr="00E21F19" w:rsidRDefault="00E21F19" w:rsidP="00E21F19">
            <w:pPr>
              <w:spacing w:after="160" w:line="278" w:lineRule="auto"/>
              <w:rPr>
                <w:lang w:val="en-CA"/>
              </w:rPr>
            </w:pPr>
            <w:r w:rsidRPr="00E21F19">
              <w:rPr>
                <w:lang w:val="en-CA"/>
              </w:rPr>
              <w:t>1.82 ± 0.19</w:t>
            </w:r>
          </w:p>
        </w:tc>
        <w:tc>
          <w:tcPr>
            <w:tcW w:w="1885" w:type="dxa"/>
            <w:noWrap/>
            <w:hideMark/>
          </w:tcPr>
          <w:p w14:paraId="29129F3E" w14:textId="77777777" w:rsidR="00E21F19" w:rsidRPr="00E21F19" w:rsidRDefault="00E21F19" w:rsidP="00E21F19">
            <w:pPr>
              <w:spacing w:after="160" w:line="278" w:lineRule="auto"/>
              <w:rPr>
                <w:lang w:val="en-CA"/>
              </w:rPr>
            </w:pPr>
            <w:r w:rsidRPr="00E21F19">
              <w:rPr>
                <w:lang w:val="en-CA"/>
              </w:rPr>
              <w:t>1.73 ± 0.61</w:t>
            </w:r>
          </w:p>
        </w:tc>
        <w:tc>
          <w:tcPr>
            <w:tcW w:w="1984" w:type="dxa"/>
            <w:noWrap/>
            <w:hideMark/>
          </w:tcPr>
          <w:p w14:paraId="4A73E710" w14:textId="77777777" w:rsidR="00E21F19" w:rsidRPr="00E21F19" w:rsidRDefault="00E21F19" w:rsidP="00E21F19">
            <w:pPr>
              <w:spacing w:after="160" w:line="278" w:lineRule="auto"/>
              <w:rPr>
                <w:lang w:val="en-CA"/>
              </w:rPr>
            </w:pPr>
            <w:r w:rsidRPr="00E21F19">
              <w:rPr>
                <w:lang w:val="en-CA"/>
              </w:rPr>
              <w:t>4.9 ± 0.3</w:t>
            </w:r>
          </w:p>
        </w:tc>
        <w:tc>
          <w:tcPr>
            <w:tcW w:w="1843" w:type="dxa"/>
            <w:noWrap/>
            <w:hideMark/>
          </w:tcPr>
          <w:p w14:paraId="5B742CF9" w14:textId="77777777" w:rsidR="00E21F19" w:rsidRPr="00E21F19" w:rsidRDefault="00E21F19" w:rsidP="00E21F19">
            <w:pPr>
              <w:spacing w:after="160" w:line="278" w:lineRule="auto"/>
              <w:rPr>
                <w:lang w:val="en-CA"/>
              </w:rPr>
            </w:pPr>
            <w:r w:rsidRPr="00E21F19">
              <w:rPr>
                <w:lang w:val="en-CA"/>
              </w:rPr>
              <w:t>5.0 ± 0.3</w:t>
            </w:r>
          </w:p>
        </w:tc>
      </w:tr>
      <w:tr w:rsidR="00E21F19" w:rsidRPr="00E21F19" w14:paraId="76656191" w14:textId="77777777" w:rsidTr="00E21F19">
        <w:trPr>
          <w:trHeight w:val="290"/>
        </w:trPr>
        <w:tc>
          <w:tcPr>
            <w:tcW w:w="694" w:type="dxa"/>
            <w:noWrap/>
            <w:hideMark/>
          </w:tcPr>
          <w:p w14:paraId="57A7279B" w14:textId="77777777" w:rsidR="00E21F19" w:rsidRPr="00E21F19" w:rsidRDefault="00E21F19" w:rsidP="00E21F19">
            <w:pPr>
              <w:spacing w:after="160" w:line="278" w:lineRule="auto"/>
              <w:rPr>
                <w:lang w:val="en-CA"/>
              </w:rPr>
            </w:pPr>
            <w:r w:rsidRPr="00E21F19">
              <w:rPr>
                <w:lang w:val="en-CA"/>
              </w:rPr>
              <w:t>6</w:t>
            </w:r>
          </w:p>
        </w:tc>
        <w:tc>
          <w:tcPr>
            <w:tcW w:w="1134" w:type="dxa"/>
            <w:noWrap/>
            <w:hideMark/>
          </w:tcPr>
          <w:p w14:paraId="42A73F26"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252E667A" w14:textId="77777777" w:rsidR="00E21F19" w:rsidRPr="00E21F19" w:rsidRDefault="00E21F19" w:rsidP="00E21F19">
            <w:pPr>
              <w:spacing w:after="160" w:line="278" w:lineRule="auto"/>
              <w:rPr>
                <w:lang w:val="en-CA"/>
              </w:rPr>
            </w:pPr>
            <w:r w:rsidRPr="00E21F19">
              <w:rPr>
                <w:lang w:val="en-CA"/>
              </w:rPr>
              <w:t xml:space="preserve">3.43 ± 1.01 </w:t>
            </w:r>
          </w:p>
        </w:tc>
        <w:tc>
          <w:tcPr>
            <w:tcW w:w="1885" w:type="dxa"/>
            <w:noWrap/>
            <w:hideMark/>
          </w:tcPr>
          <w:p w14:paraId="001E2FB7" w14:textId="77777777" w:rsidR="00E21F19" w:rsidRPr="00E21F19" w:rsidRDefault="00E21F19" w:rsidP="00E21F19">
            <w:pPr>
              <w:spacing w:after="160" w:line="278" w:lineRule="auto"/>
              <w:rPr>
                <w:lang w:val="en-CA"/>
              </w:rPr>
            </w:pPr>
            <w:r w:rsidRPr="00E21F19">
              <w:rPr>
                <w:lang w:val="en-CA"/>
              </w:rPr>
              <w:t>3.24 ± 1.03</w:t>
            </w:r>
          </w:p>
        </w:tc>
        <w:tc>
          <w:tcPr>
            <w:tcW w:w="1984" w:type="dxa"/>
            <w:noWrap/>
            <w:hideMark/>
          </w:tcPr>
          <w:p w14:paraId="21192758" w14:textId="77777777" w:rsidR="00E21F19" w:rsidRPr="00E21F19" w:rsidRDefault="00E21F19" w:rsidP="00E21F19">
            <w:pPr>
              <w:spacing w:after="160" w:line="278" w:lineRule="auto"/>
              <w:rPr>
                <w:lang w:val="en-CA"/>
              </w:rPr>
            </w:pPr>
            <w:r w:rsidRPr="00E21F19">
              <w:rPr>
                <w:lang w:val="en-CA"/>
              </w:rPr>
              <w:t>5.9 ± 0.7</w:t>
            </w:r>
          </w:p>
        </w:tc>
        <w:tc>
          <w:tcPr>
            <w:tcW w:w="1843" w:type="dxa"/>
            <w:noWrap/>
            <w:hideMark/>
          </w:tcPr>
          <w:p w14:paraId="5D0726B9" w14:textId="77777777" w:rsidR="00E21F19" w:rsidRPr="00E21F19" w:rsidRDefault="00E21F19" w:rsidP="00E21F19">
            <w:pPr>
              <w:spacing w:after="160" w:line="278" w:lineRule="auto"/>
              <w:rPr>
                <w:lang w:val="en-CA"/>
              </w:rPr>
            </w:pPr>
            <w:r w:rsidRPr="00E21F19">
              <w:rPr>
                <w:lang w:val="en-CA"/>
              </w:rPr>
              <w:t>6.0 ± 0.6</w:t>
            </w:r>
          </w:p>
        </w:tc>
      </w:tr>
      <w:tr w:rsidR="00E21F19" w:rsidRPr="00E21F19" w14:paraId="0F511E99" w14:textId="77777777" w:rsidTr="00E21F19">
        <w:trPr>
          <w:trHeight w:val="290"/>
        </w:trPr>
        <w:tc>
          <w:tcPr>
            <w:tcW w:w="694" w:type="dxa"/>
            <w:noWrap/>
            <w:hideMark/>
          </w:tcPr>
          <w:p w14:paraId="2A5CFA21" w14:textId="77777777" w:rsidR="00E21F19" w:rsidRPr="00E21F19" w:rsidRDefault="00E21F19" w:rsidP="00E21F19">
            <w:pPr>
              <w:spacing w:after="160" w:line="278" w:lineRule="auto"/>
              <w:rPr>
                <w:lang w:val="en-CA"/>
              </w:rPr>
            </w:pPr>
            <w:r w:rsidRPr="00E21F19">
              <w:rPr>
                <w:lang w:val="en-CA"/>
              </w:rPr>
              <w:t>7</w:t>
            </w:r>
          </w:p>
        </w:tc>
        <w:tc>
          <w:tcPr>
            <w:tcW w:w="1134" w:type="dxa"/>
            <w:noWrap/>
            <w:hideMark/>
          </w:tcPr>
          <w:p w14:paraId="4BF4809B"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7DF6921F" w14:textId="77777777" w:rsidR="00E21F19" w:rsidRPr="00E21F19" w:rsidRDefault="00E21F19" w:rsidP="00E21F19">
            <w:pPr>
              <w:spacing w:after="160" w:line="278" w:lineRule="auto"/>
              <w:rPr>
                <w:lang w:val="en-CA"/>
              </w:rPr>
            </w:pPr>
            <w:r w:rsidRPr="00E21F19">
              <w:rPr>
                <w:lang w:val="en-CA"/>
              </w:rPr>
              <w:t>2.41 ± 0.62</w:t>
            </w:r>
          </w:p>
        </w:tc>
        <w:tc>
          <w:tcPr>
            <w:tcW w:w="1885" w:type="dxa"/>
            <w:noWrap/>
            <w:hideMark/>
          </w:tcPr>
          <w:p w14:paraId="7750AAF7" w14:textId="77777777" w:rsidR="00E21F19" w:rsidRPr="00E21F19" w:rsidRDefault="00E21F19" w:rsidP="00E21F19">
            <w:pPr>
              <w:spacing w:after="160" w:line="278" w:lineRule="auto"/>
              <w:rPr>
                <w:lang w:val="en-CA"/>
              </w:rPr>
            </w:pPr>
            <w:r w:rsidRPr="00E21F19">
              <w:rPr>
                <w:lang w:val="en-CA"/>
              </w:rPr>
              <w:t>2.60 ± 0.67</w:t>
            </w:r>
          </w:p>
        </w:tc>
        <w:tc>
          <w:tcPr>
            <w:tcW w:w="1984" w:type="dxa"/>
            <w:noWrap/>
            <w:hideMark/>
          </w:tcPr>
          <w:p w14:paraId="6CBBC1BC" w14:textId="77777777" w:rsidR="00E21F19" w:rsidRPr="00E21F19" w:rsidRDefault="00E21F19" w:rsidP="00E21F19">
            <w:pPr>
              <w:spacing w:after="160" w:line="278" w:lineRule="auto"/>
              <w:rPr>
                <w:lang w:val="en-CA"/>
              </w:rPr>
            </w:pPr>
            <w:r w:rsidRPr="00E21F19">
              <w:rPr>
                <w:lang w:val="en-CA"/>
              </w:rPr>
              <w:t>5.3 ± 0.6</w:t>
            </w:r>
          </w:p>
        </w:tc>
        <w:tc>
          <w:tcPr>
            <w:tcW w:w="1843" w:type="dxa"/>
            <w:noWrap/>
            <w:hideMark/>
          </w:tcPr>
          <w:p w14:paraId="7A043ACF" w14:textId="77777777" w:rsidR="00E21F19" w:rsidRPr="00E21F19" w:rsidRDefault="00E21F19" w:rsidP="00E21F19">
            <w:pPr>
              <w:spacing w:after="160" w:line="278" w:lineRule="auto"/>
              <w:rPr>
                <w:lang w:val="en-CA"/>
              </w:rPr>
            </w:pPr>
            <w:r w:rsidRPr="00E21F19">
              <w:rPr>
                <w:lang w:val="en-CA"/>
              </w:rPr>
              <w:t>5.4 ± 0.6</w:t>
            </w:r>
          </w:p>
        </w:tc>
      </w:tr>
      <w:tr w:rsidR="00E21F19" w:rsidRPr="00E21F19" w14:paraId="75457AA0" w14:textId="77777777" w:rsidTr="00E21F19">
        <w:trPr>
          <w:trHeight w:val="290"/>
        </w:trPr>
        <w:tc>
          <w:tcPr>
            <w:tcW w:w="694" w:type="dxa"/>
            <w:noWrap/>
            <w:hideMark/>
          </w:tcPr>
          <w:p w14:paraId="360F8FC0" w14:textId="77777777" w:rsidR="00E21F19" w:rsidRPr="00E21F19" w:rsidRDefault="00E21F19" w:rsidP="00E21F19">
            <w:pPr>
              <w:spacing w:after="160" w:line="278" w:lineRule="auto"/>
              <w:rPr>
                <w:lang w:val="en-CA"/>
              </w:rPr>
            </w:pPr>
            <w:r w:rsidRPr="00E21F19">
              <w:rPr>
                <w:lang w:val="en-CA"/>
              </w:rPr>
              <w:t>8</w:t>
            </w:r>
          </w:p>
        </w:tc>
        <w:tc>
          <w:tcPr>
            <w:tcW w:w="1134" w:type="dxa"/>
            <w:noWrap/>
            <w:hideMark/>
          </w:tcPr>
          <w:p w14:paraId="0E0A8D1F" w14:textId="77777777" w:rsidR="00E21F19" w:rsidRPr="00E21F19" w:rsidRDefault="00E21F19" w:rsidP="00E21F19">
            <w:pPr>
              <w:spacing w:after="160" w:line="278" w:lineRule="auto"/>
              <w:rPr>
                <w:lang w:val="en-CA"/>
              </w:rPr>
            </w:pPr>
            <w:r w:rsidRPr="00E21F19">
              <w:rPr>
                <w:lang w:val="en-CA"/>
              </w:rPr>
              <w:t>Hot</w:t>
            </w:r>
          </w:p>
        </w:tc>
        <w:tc>
          <w:tcPr>
            <w:tcW w:w="1843" w:type="dxa"/>
            <w:noWrap/>
            <w:hideMark/>
          </w:tcPr>
          <w:p w14:paraId="45D4A5F8" w14:textId="77777777" w:rsidR="00E21F19" w:rsidRPr="00E21F19" w:rsidRDefault="00E21F19" w:rsidP="00E21F19">
            <w:pPr>
              <w:spacing w:after="160" w:line="278" w:lineRule="auto"/>
              <w:rPr>
                <w:lang w:val="en-CA"/>
              </w:rPr>
            </w:pPr>
            <w:r w:rsidRPr="00E21F19">
              <w:rPr>
                <w:lang w:val="en-CA"/>
              </w:rPr>
              <w:t>4.09 ± 0.91</w:t>
            </w:r>
          </w:p>
        </w:tc>
        <w:tc>
          <w:tcPr>
            <w:tcW w:w="1885" w:type="dxa"/>
            <w:noWrap/>
            <w:hideMark/>
          </w:tcPr>
          <w:p w14:paraId="09EFEE6B" w14:textId="77777777" w:rsidR="00E21F19" w:rsidRPr="00E21F19" w:rsidRDefault="00E21F19" w:rsidP="00E21F19">
            <w:pPr>
              <w:spacing w:after="160" w:line="278" w:lineRule="auto"/>
              <w:rPr>
                <w:lang w:val="en-CA"/>
              </w:rPr>
            </w:pPr>
            <w:r w:rsidRPr="00E21F19">
              <w:rPr>
                <w:lang w:val="en-CA"/>
              </w:rPr>
              <w:t>5.17 ± 0.16</w:t>
            </w:r>
          </w:p>
        </w:tc>
        <w:tc>
          <w:tcPr>
            <w:tcW w:w="1984" w:type="dxa"/>
            <w:noWrap/>
            <w:hideMark/>
          </w:tcPr>
          <w:p w14:paraId="549A31BF" w14:textId="77777777" w:rsidR="00E21F19" w:rsidRPr="00E21F19" w:rsidRDefault="00E21F19" w:rsidP="00E21F19">
            <w:pPr>
              <w:spacing w:after="160" w:line="278" w:lineRule="auto"/>
              <w:rPr>
                <w:lang w:val="en-CA"/>
              </w:rPr>
            </w:pPr>
            <w:r w:rsidRPr="00E21F19">
              <w:rPr>
                <w:lang w:val="en-CA"/>
              </w:rPr>
              <w:t>6.4 ± 0.4</w:t>
            </w:r>
          </w:p>
        </w:tc>
        <w:tc>
          <w:tcPr>
            <w:tcW w:w="1843" w:type="dxa"/>
            <w:noWrap/>
            <w:hideMark/>
          </w:tcPr>
          <w:p w14:paraId="3A73530A" w14:textId="77777777" w:rsidR="00E21F19" w:rsidRPr="00E21F19" w:rsidRDefault="00E21F19" w:rsidP="00E21F19">
            <w:pPr>
              <w:spacing w:after="160" w:line="278" w:lineRule="auto"/>
              <w:rPr>
                <w:lang w:val="en-CA"/>
              </w:rPr>
            </w:pPr>
            <w:r w:rsidRPr="00E21F19">
              <w:rPr>
                <w:lang w:val="en-CA"/>
              </w:rPr>
              <w:t>6.6 ± 0.5</w:t>
            </w:r>
          </w:p>
        </w:tc>
      </w:tr>
      <w:tr w:rsidR="00E21F19" w:rsidRPr="00E21F19" w14:paraId="184BA82B" w14:textId="77777777" w:rsidTr="00E21F19">
        <w:trPr>
          <w:trHeight w:val="290"/>
        </w:trPr>
        <w:tc>
          <w:tcPr>
            <w:tcW w:w="694" w:type="dxa"/>
            <w:noWrap/>
            <w:hideMark/>
          </w:tcPr>
          <w:p w14:paraId="057E3DB8" w14:textId="77777777" w:rsidR="00E21F19" w:rsidRPr="00E21F19" w:rsidRDefault="00E21F19" w:rsidP="00E21F19">
            <w:pPr>
              <w:spacing w:after="160" w:line="278" w:lineRule="auto"/>
              <w:rPr>
                <w:lang w:val="en-CA"/>
              </w:rPr>
            </w:pPr>
            <w:r w:rsidRPr="00E21F19">
              <w:rPr>
                <w:lang w:val="en-CA"/>
              </w:rPr>
              <w:t>9</w:t>
            </w:r>
          </w:p>
        </w:tc>
        <w:tc>
          <w:tcPr>
            <w:tcW w:w="1134" w:type="dxa"/>
            <w:noWrap/>
            <w:hideMark/>
          </w:tcPr>
          <w:p w14:paraId="57127D68" w14:textId="77777777" w:rsidR="00E21F19" w:rsidRPr="00E21F19" w:rsidRDefault="00E21F19" w:rsidP="00E21F19">
            <w:pPr>
              <w:spacing w:after="160" w:line="278" w:lineRule="auto"/>
              <w:rPr>
                <w:lang w:val="en-CA"/>
              </w:rPr>
            </w:pPr>
            <w:r w:rsidRPr="00E21F19">
              <w:rPr>
                <w:lang w:val="en-CA"/>
              </w:rPr>
              <w:t>Control</w:t>
            </w:r>
          </w:p>
        </w:tc>
        <w:tc>
          <w:tcPr>
            <w:tcW w:w="1843" w:type="dxa"/>
            <w:noWrap/>
            <w:hideMark/>
          </w:tcPr>
          <w:p w14:paraId="7B61D625" w14:textId="77777777" w:rsidR="00E21F19" w:rsidRPr="00E21F19" w:rsidRDefault="00E21F19" w:rsidP="00E21F19">
            <w:pPr>
              <w:spacing w:after="160" w:line="278" w:lineRule="auto"/>
              <w:rPr>
                <w:lang w:val="en-CA"/>
              </w:rPr>
            </w:pPr>
            <w:r w:rsidRPr="00E21F19">
              <w:rPr>
                <w:lang w:val="en-CA"/>
              </w:rPr>
              <w:t>5.77 ± 1.08</w:t>
            </w:r>
          </w:p>
        </w:tc>
        <w:tc>
          <w:tcPr>
            <w:tcW w:w="1885" w:type="dxa"/>
            <w:noWrap/>
            <w:hideMark/>
          </w:tcPr>
          <w:p w14:paraId="736141B3" w14:textId="77777777" w:rsidR="00E21F19" w:rsidRPr="00E21F19" w:rsidRDefault="00E21F19" w:rsidP="00E21F19">
            <w:pPr>
              <w:spacing w:after="160" w:line="278" w:lineRule="auto"/>
              <w:rPr>
                <w:lang w:val="en-CA"/>
              </w:rPr>
            </w:pPr>
            <w:r w:rsidRPr="00E21F19">
              <w:rPr>
                <w:lang w:val="en-CA"/>
              </w:rPr>
              <w:t>6.45 ± 1.00</w:t>
            </w:r>
          </w:p>
        </w:tc>
        <w:tc>
          <w:tcPr>
            <w:tcW w:w="1984" w:type="dxa"/>
            <w:noWrap/>
            <w:hideMark/>
          </w:tcPr>
          <w:p w14:paraId="75225E65" w14:textId="77777777" w:rsidR="00E21F19" w:rsidRPr="00E21F19" w:rsidRDefault="00E21F19" w:rsidP="00E21F19">
            <w:pPr>
              <w:spacing w:after="160" w:line="278" w:lineRule="auto"/>
              <w:rPr>
                <w:lang w:val="en-CA"/>
              </w:rPr>
            </w:pPr>
            <w:r w:rsidRPr="00E21F19">
              <w:rPr>
                <w:lang w:val="en-CA"/>
              </w:rPr>
              <w:t>7.2 ± 0.5</w:t>
            </w:r>
          </w:p>
        </w:tc>
        <w:tc>
          <w:tcPr>
            <w:tcW w:w="1843" w:type="dxa"/>
            <w:noWrap/>
            <w:hideMark/>
          </w:tcPr>
          <w:p w14:paraId="428C37F6" w14:textId="77777777" w:rsidR="00E21F19" w:rsidRPr="00E21F19" w:rsidRDefault="00E21F19" w:rsidP="00E21F19">
            <w:pPr>
              <w:spacing w:after="160" w:line="278" w:lineRule="auto"/>
              <w:rPr>
                <w:lang w:val="en-CA"/>
              </w:rPr>
            </w:pPr>
            <w:r w:rsidRPr="00E21F19">
              <w:rPr>
                <w:lang w:val="en-CA"/>
              </w:rPr>
              <w:t>7.3 ± 0.5</w:t>
            </w:r>
          </w:p>
        </w:tc>
      </w:tr>
      <w:tr w:rsidR="00E21F19" w:rsidRPr="00E21F19" w14:paraId="016FA310" w14:textId="77777777" w:rsidTr="00E21F19">
        <w:trPr>
          <w:trHeight w:val="290"/>
        </w:trPr>
        <w:tc>
          <w:tcPr>
            <w:tcW w:w="694" w:type="dxa"/>
            <w:tcBorders>
              <w:top w:val="nil"/>
              <w:left w:val="nil"/>
              <w:bottom w:val="single" w:sz="4" w:space="0" w:color="auto"/>
              <w:right w:val="nil"/>
            </w:tcBorders>
            <w:noWrap/>
            <w:hideMark/>
          </w:tcPr>
          <w:p w14:paraId="297F3E42" w14:textId="77777777" w:rsidR="00E21F19" w:rsidRPr="00E21F19" w:rsidRDefault="00E21F19" w:rsidP="00E21F19">
            <w:pPr>
              <w:spacing w:after="160" w:line="278" w:lineRule="auto"/>
              <w:rPr>
                <w:lang w:val="en-CA"/>
              </w:rPr>
            </w:pPr>
            <w:r w:rsidRPr="00E21F19">
              <w:rPr>
                <w:lang w:val="en-CA"/>
              </w:rPr>
              <w:t>10</w:t>
            </w:r>
          </w:p>
        </w:tc>
        <w:tc>
          <w:tcPr>
            <w:tcW w:w="1134" w:type="dxa"/>
            <w:tcBorders>
              <w:top w:val="nil"/>
              <w:left w:val="nil"/>
              <w:bottom w:val="single" w:sz="4" w:space="0" w:color="auto"/>
              <w:right w:val="nil"/>
            </w:tcBorders>
            <w:noWrap/>
            <w:hideMark/>
          </w:tcPr>
          <w:p w14:paraId="11842C24" w14:textId="77777777" w:rsidR="00E21F19" w:rsidRPr="00E21F19" w:rsidRDefault="00E21F19" w:rsidP="00E21F19">
            <w:pPr>
              <w:spacing w:after="160" w:line="278" w:lineRule="auto"/>
              <w:rPr>
                <w:lang w:val="en-CA"/>
              </w:rPr>
            </w:pPr>
            <w:r w:rsidRPr="00E21F19">
              <w:rPr>
                <w:lang w:val="en-CA"/>
              </w:rPr>
              <w:t>Control</w:t>
            </w:r>
          </w:p>
        </w:tc>
        <w:tc>
          <w:tcPr>
            <w:tcW w:w="1843" w:type="dxa"/>
            <w:tcBorders>
              <w:top w:val="nil"/>
              <w:left w:val="nil"/>
              <w:bottom w:val="single" w:sz="4" w:space="0" w:color="auto"/>
              <w:right w:val="nil"/>
            </w:tcBorders>
            <w:noWrap/>
            <w:hideMark/>
          </w:tcPr>
          <w:p w14:paraId="169E2378" w14:textId="77777777" w:rsidR="00E21F19" w:rsidRPr="00E21F19" w:rsidRDefault="00E21F19" w:rsidP="00E21F19">
            <w:pPr>
              <w:spacing w:after="160" w:line="278" w:lineRule="auto"/>
              <w:rPr>
                <w:lang w:val="en-CA"/>
              </w:rPr>
            </w:pPr>
            <w:r w:rsidRPr="00E21F19">
              <w:rPr>
                <w:lang w:val="en-CA"/>
              </w:rPr>
              <w:t>3.57 ± 0.90</w:t>
            </w:r>
          </w:p>
        </w:tc>
        <w:tc>
          <w:tcPr>
            <w:tcW w:w="1885" w:type="dxa"/>
            <w:tcBorders>
              <w:top w:val="nil"/>
              <w:left w:val="nil"/>
              <w:bottom w:val="single" w:sz="4" w:space="0" w:color="auto"/>
              <w:right w:val="nil"/>
            </w:tcBorders>
            <w:noWrap/>
            <w:hideMark/>
          </w:tcPr>
          <w:p w14:paraId="4BC36386" w14:textId="77777777" w:rsidR="00E21F19" w:rsidRPr="00E21F19" w:rsidRDefault="00E21F19" w:rsidP="00E21F19">
            <w:pPr>
              <w:spacing w:after="160" w:line="278" w:lineRule="auto"/>
              <w:rPr>
                <w:lang w:val="en-CA"/>
              </w:rPr>
            </w:pPr>
            <w:r w:rsidRPr="00E21F19">
              <w:rPr>
                <w:lang w:val="en-CA"/>
              </w:rPr>
              <w:t>3.74 ± 1.08</w:t>
            </w:r>
          </w:p>
        </w:tc>
        <w:tc>
          <w:tcPr>
            <w:tcW w:w="1984" w:type="dxa"/>
            <w:tcBorders>
              <w:top w:val="nil"/>
              <w:left w:val="nil"/>
              <w:bottom w:val="single" w:sz="4" w:space="0" w:color="auto"/>
              <w:right w:val="nil"/>
            </w:tcBorders>
            <w:noWrap/>
            <w:hideMark/>
          </w:tcPr>
          <w:p w14:paraId="21CDD69C" w14:textId="77777777" w:rsidR="00E21F19" w:rsidRPr="00E21F19" w:rsidRDefault="00E21F19" w:rsidP="00E21F19">
            <w:pPr>
              <w:spacing w:after="160" w:line="278" w:lineRule="auto"/>
              <w:rPr>
                <w:lang w:val="en-CA"/>
              </w:rPr>
            </w:pPr>
            <w:r w:rsidRPr="00E21F19">
              <w:rPr>
                <w:lang w:val="en-CA"/>
              </w:rPr>
              <w:t>6.1 ± 0.6</w:t>
            </w:r>
          </w:p>
        </w:tc>
        <w:tc>
          <w:tcPr>
            <w:tcW w:w="1843" w:type="dxa"/>
            <w:tcBorders>
              <w:top w:val="nil"/>
              <w:left w:val="nil"/>
              <w:bottom w:val="single" w:sz="4" w:space="0" w:color="auto"/>
              <w:right w:val="nil"/>
            </w:tcBorders>
            <w:noWrap/>
            <w:hideMark/>
          </w:tcPr>
          <w:p w14:paraId="70AEEAB9" w14:textId="77777777" w:rsidR="00E21F19" w:rsidRPr="00E21F19" w:rsidRDefault="00E21F19" w:rsidP="00E21F19">
            <w:pPr>
              <w:spacing w:after="160" w:line="278" w:lineRule="auto"/>
              <w:rPr>
                <w:lang w:val="en-CA"/>
              </w:rPr>
            </w:pPr>
            <w:r w:rsidRPr="00E21F19">
              <w:rPr>
                <w:lang w:val="en-CA"/>
              </w:rPr>
              <w:t>6.1 ± 0.6</w:t>
            </w:r>
          </w:p>
        </w:tc>
      </w:tr>
    </w:tbl>
    <w:p w14:paraId="32CF4700" w14:textId="77777777" w:rsidR="00E21F19" w:rsidRPr="00E21F19" w:rsidRDefault="00E21F19" w:rsidP="00E21F19">
      <w:pPr>
        <w:rPr>
          <w:b/>
          <w:bCs/>
          <w:lang w:val="en-CA"/>
        </w:rPr>
      </w:pPr>
    </w:p>
    <w:p w14:paraId="54E38897" w14:textId="77777777" w:rsidR="00E21F19" w:rsidRPr="00E21F19" w:rsidRDefault="00E21F19" w:rsidP="00E21F19">
      <w:pPr>
        <w:rPr>
          <w:b/>
          <w:bCs/>
          <w:lang w:val="en-CA"/>
        </w:rPr>
      </w:pPr>
      <w:r w:rsidRPr="00E21F19">
        <w:rPr>
          <w:b/>
          <w:bCs/>
          <w:lang w:val="en-CA"/>
        </w:rPr>
        <w:br w:type="page"/>
      </w:r>
    </w:p>
    <w:p w14:paraId="37FBFA09" w14:textId="77777777" w:rsidR="00E21F19" w:rsidRPr="00E21F19" w:rsidRDefault="00E21F19" w:rsidP="00E21F19">
      <w:pPr>
        <w:rPr>
          <w:lang w:val="en-CA"/>
        </w:rPr>
      </w:pPr>
      <w:r w:rsidRPr="00E21F19">
        <w:rPr>
          <w:b/>
          <w:bCs/>
          <w:lang w:val="en-CA"/>
        </w:rPr>
        <w:lastRenderedPageBreak/>
        <w:t>Table S3</w:t>
      </w:r>
      <w:r w:rsidRPr="00E21F19">
        <w:rPr>
          <w:lang w:val="en-CA"/>
        </w:rPr>
        <w:t>. Predicted probabilities from a multinomial generalized additive model (GAM), with estimates, standard errors (SE), z-statistics, p-values, and 95% confidence intervals (conf. low, conf. high). Random effects for tank were excluded. Each row corresponds to a specific combination of the observed behaviours (resting, hovering, swimming, and hunting), treatment (control, 29 °C and hot, 32 °C), and time of day (dawn or midday). Significant p-values are in bold and represent the probability that a given behaviour under a specific combination of treatment and time of day is statistically different from zero.</w:t>
      </w:r>
    </w:p>
    <w:tbl>
      <w:tblPr>
        <w:tblStyle w:val="TableGrid"/>
        <w:tblpPr w:leftFromText="180" w:rightFromText="180" w:vertAnchor="text" w:horzAnchor="margin" w:tblpXSpec="center" w:tblpY="365"/>
        <w:tblW w:w="94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8"/>
        <w:gridCol w:w="1268"/>
        <w:gridCol w:w="968"/>
        <w:gridCol w:w="1133"/>
        <w:gridCol w:w="876"/>
        <w:gridCol w:w="1045"/>
        <w:gridCol w:w="987"/>
        <w:gridCol w:w="1134"/>
        <w:gridCol w:w="993"/>
      </w:tblGrid>
      <w:tr w:rsidR="00E21F19" w:rsidRPr="00E21F19" w14:paraId="47BAEF7F" w14:textId="77777777" w:rsidTr="00E21F19">
        <w:trPr>
          <w:trHeight w:val="288"/>
        </w:trPr>
        <w:tc>
          <w:tcPr>
            <w:tcW w:w="1270" w:type="dxa"/>
            <w:tcBorders>
              <w:top w:val="single" w:sz="4" w:space="0" w:color="auto"/>
              <w:left w:val="nil"/>
              <w:bottom w:val="single" w:sz="4" w:space="0" w:color="auto"/>
              <w:right w:val="nil"/>
            </w:tcBorders>
            <w:shd w:val="clear" w:color="auto" w:fill="E8E8E8" w:themeFill="background2"/>
            <w:noWrap/>
            <w:hideMark/>
          </w:tcPr>
          <w:p w14:paraId="58B40016" w14:textId="77777777" w:rsidR="00E21F19" w:rsidRPr="00E21F19" w:rsidRDefault="00E21F19" w:rsidP="00E21F19">
            <w:pPr>
              <w:spacing w:after="160" w:line="278" w:lineRule="auto"/>
              <w:rPr>
                <w:lang w:val="en-CA"/>
              </w:rPr>
            </w:pPr>
            <w:r w:rsidRPr="00E21F19">
              <w:rPr>
                <w:lang w:val="en-CA"/>
              </w:rPr>
              <w:t>Behaviour</w:t>
            </w:r>
          </w:p>
        </w:tc>
        <w:tc>
          <w:tcPr>
            <w:tcW w:w="1194" w:type="dxa"/>
            <w:tcBorders>
              <w:top w:val="single" w:sz="4" w:space="0" w:color="auto"/>
              <w:left w:val="nil"/>
              <w:bottom w:val="single" w:sz="4" w:space="0" w:color="auto"/>
              <w:right w:val="nil"/>
            </w:tcBorders>
            <w:shd w:val="clear" w:color="auto" w:fill="E8E8E8" w:themeFill="background2"/>
            <w:hideMark/>
          </w:tcPr>
          <w:p w14:paraId="0C743D83" w14:textId="77777777" w:rsidR="00E21F19" w:rsidRPr="00E21F19" w:rsidRDefault="00E21F19" w:rsidP="00E21F19">
            <w:pPr>
              <w:spacing w:after="160" w:line="278" w:lineRule="auto"/>
              <w:rPr>
                <w:lang w:val="en-CA"/>
              </w:rPr>
            </w:pPr>
            <w:r w:rsidRPr="00E21F19">
              <w:rPr>
                <w:lang w:val="en-CA"/>
              </w:rPr>
              <w:t>Treatment</w:t>
            </w:r>
          </w:p>
        </w:tc>
        <w:tc>
          <w:tcPr>
            <w:tcW w:w="963" w:type="dxa"/>
            <w:tcBorders>
              <w:top w:val="single" w:sz="4" w:space="0" w:color="auto"/>
              <w:left w:val="nil"/>
              <w:bottom w:val="single" w:sz="4" w:space="0" w:color="auto"/>
              <w:right w:val="nil"/>
            </w:tcBorders>
            <w:shd w:val="clear" w:color="auto" w:fill="E8E8E8" w:themeFill="background2"/>
            <w:hideMark/>
          </w:tcPr>
          <w:p w14:paraId="6268852F" w14:textId="77777777" w:rsidR="00E21F19" w:rsidRPr="00E21F19" w:rsidRDefault="00E21F19" w:rsidP="00E21F19">
            <w:pPr>
              <w:spacing w:after="160" w:line="278" w:lineRule="auto"/>
              <w:rPr>
                <w:lang w:val="en-CA"/>
              </w:rPr>
            </w:pPr>
            <w:r w:rsidRPr="00E21F19">
              <w:rPr>
                <w:lang w:val="en-CA"/>
              </w:rPr>
              <w:t>Time of day</w:t>
            </w:r>
          </w:p>
        </w:tc>
        <w:tc>
          <w:tcPr>
            <w:tcW w:w="1116" w:type="dxa"/>
            <w:tcBorders>
              <w:top w:val="single" w:sz="4" w:space="0" w:color="auto"/>
              <w:left w:val="nil"/>
              <w:bottom w:val="single" w:sz="4" w:space="0" w:color="auto"/>
              <w:right w:val="nil"/>
            </w:tcBorders>
            <w:shd w:val="clear" w:color="auto" w:fill="E8E8E8" w:themeFill="background2"/>
            <w:noWrap/>
            <w:hideMark/>
          </w:tcPr>
          <w:p w14:paraId="5ECA378F" w14:textId="77777777" w:rsidR="00E21F19" w:rsidRPr="00E21F19" w:rsidRDefault="00E21F19" w:rsidP="00E21F19">
            <w:pPr>
              <w:spacing w:after="160" w:line="278" w:lineRule="auto"/>
              <w:rPr>
                <w:lang w:val="en-CA"/>
              </w:rPr>
            </w:pPr>
            <w:r w:rsidRPr="00E21F19">
              <w:rPr>
                <w:lang w:val="en-CA"/>
              </w:rPr>
              <w:t>Estimate</w:t>
            </w:r>
          </w:p>
        </w:tc>
        <w:tc>
          <w:tcPr>
            <w:tcW w:w="876" w:type="dxa"/>
            <w:tcBorders>
              <w:top w:val="single" w:sz="4" w:space="0" w:color="auto"/>
              <w:left w:val="nil"/>
              <w:bottom w:val="single" w:sz="4" w:space="0" w:color="auto"/>
              <w:right w:val="nil"/>
            </w:tcBorders>
            <w:shd w:val="clear" w:color="auto" w:fill="E8E8E8" w:themeFill="background2"/>
            <w:noWrap/>
            <w:hideMark/>
          </w:tcPr>
          <w:p w14:paraId="0EC260D6" w14:textId="77777777" w:rsidR="00E21F19" w:rsidRPr="00E21F19" w:rsidRDefault="00E21F19" w:rsidP="00E21F19">
            <w:pPr>
              <w:spacing w:after="160" w:line="278" w:lineRule="auto"/>
              <w:rPr>
                <w:lang w:val="en-CA"/>
              </w:rPr>
            </w:pPr>
            <w:r w:rsidRPr="00E21F19">
              <w:rPr>
                <w:lang w:val="en-CA"/>
              </w:rPr>
              <w:t>SE</w:t>
            </w:r>
          </w:p>
        </w:tc>
        <w:tc>
          <w:tcPr>
            <w:tcW w:w="950" w:type="dxa"/>
            <w:tcBorders>
              <w:top w:val="single" w:sz="4" w:space="0" w:color="auto"/>
              <w:left w:val="nil"/>
              <w:bottom w:val="single" w:sz="4" w:space="0" w:color="auto"/>
              <w:right w:val="nil"/>
            </w:tcBorders>
            <w:shd w:val="clear" w:color="auto" w:fill="E8E8E8" w:themeFill="background2"/>
            <w:hideMark/>
          </w:tcPr>
          <w:p w14:paraId="5209BD32" w14:textId="77777777" w:rsidR="00E21F19" w:rsidRPr="00E21F19" w:rsidRDefault="00E21F19" w:rsidP="00E21F19">
            <w:pPr>
              <w:spacing w:after="160" w:line="278" w:lineRule="auto"/>
              <w:rPr>
                <w:lang w:val="en-CA"/>
              </w:rPr>
            </w:pPr>
            <w:r w:rsidRPr="00E21F19">
              <w:rPr>
                <w:lang w:val="en-CA"/>
              </w:rPr>
              <w:t>Z-statistic</w:t>
            </w:r>
          </w:p>
        </w:tc>
        <w:tc>
          <w:tcPr>
            <w:tcW w:w="987" w:type="dxa"/>
            <w:tcBorders>
              <w:top w:val="single" w:sz="4" w:space="0" w:color="auto"/>
              <w:left w:val="nil"/>
              <w:bottom w:val="single" w:sz="4" w:space="0" w:color="auto"/>
              <w:right w:val="nil"/>
            </w:tcBorders>
            <w:shd w:val="clear" w:color="auto" w:fill="E8E8E8" w:themeFill="background2"/>
            <w:noWrap/>
            <w:hideMark/>
          </w:tcPr>
          <w:p w14:paraId="5AABFDA1" w14:textId="77777777" w:rsidR="00E21F19" w:rsidRPr="00E21F19" w:rsidRDefault="00E21F19" w:rsidP="00E21F19">
            <w:pPr>
              <w:spacing w:after="160" w:line="278" w:lineRule="auto"/>
              <w:rPr>
                <w:lang w:val="en-CA"/>
              </w:rPr>
            </w:pPr>
            <w:r w:rsidRPr="00E21F19">
              <w:rPr>
                <w:lang w:val="en-CA"/>
              </w:rPr>
              <w:t>p-value</w:t>
            </w:r>
          </w:p>
        </w:tc>
        <w:tc>
          <w:tcPr>
            <w:tcW w:w="1134" w:type="dxa"/>
            <w:tcBorders>
              <w:top w:val="single" w:sz="4" w:space="0" w:color="auto"/>
              <w:left w:val="nil"/>
              <w:bottom w:val="single" w:sz="4" w:space="0" w:color="auto"/>
              <w:right w:val="nil"/>
            </w:tcBorders>
            <w:shd w:val="clear" w:color="auto" w:fill="E8E8E8" w:themeFill="background2"/>
            <w:noWrap/>
            <w:hideMark/>
          </w:tcPr>
          <w:p w14:paraId="132DFADC" w14:textId="77777777" w:rsidR="00E21F19" w:rsidRPr="00E21F19" w:rsidRDefault="00E21F19" w:rsidP="00E21F19">
            <w:pPr>
              <w:spacing w:after="160" w:line="278" w:lineRule="auto"/>
              <w:rPr>
                <w:lang w:val="en-CA"/>
              </w:rPr>
            </w:pPr>
            <w:r w:rsidRPr="00E21F19">
              <w:rPr>
                <w:lang w:val="en-CA"/>
              </w:rPr>
              <w:t>Conf. Low</w:t>
            </w:r>
          </w:p>
        </w:tc>
        <w:tc>
          <w:tcPr>
            <w:tcW w:w="993" w:type="dxa"/>
            <w:tcBorders>
              <w:top w:val="single" w:sz="4" w:space="0" w:color="auto"/>
              <w:left w:val="nil"/>
              <w:bottom w:val="single" w:sz="4" w:space="0" w:color="auto"/>
              <w:right w:val="nil"/>
            </w:tcBorders>
            <w:shd w:val="clear" w:color="auto" w:fill="E8E8E8" w:themeFill="background2"/>
            <w:noWrap/>
            <w:hideMark/>
          </w:tcPr>
          <w:p w14:paraId="65FD7694" w14:textId="77777777" w:rsidR="00E21F19" w:rsidRPr="00E21F19" w:rsidRDefault="00E21F19" w:rsidP="00E21F19">
            <w:pPr>
              <w:spacing w:after="160" w:line="278" w:lineRule="auto"/>
              <w:rPr>
                <w:lang w:val="en-CA"/>
              </w:rPr>
            </w:pPr>
            <w:r w:rsidRPr="00E21F19">
              <w:rPr>
                <w:lang w:val="en-CA"/>
              </w:rPr>
              <w:t>Conf. High</w:t>
            </w:r>
          </w:p>
        </w:tc>
      </w:tr>
      <w:tr w:rsidR="00E21F19" w:rsidRPr="00E21F19" w14:paraId="5025C021" w14:textId="77777777" w:rsidTr="00E21F19">
        <w:trPr>
          <w:trHeight w:val="288"/>
        </w:trPr>
        <w:tc>
          <w:tcPr>
            <w:tcW w:w="1270" w:type="dxa"/>
            <w:tcBorders>
              <w:top w:val="single" w:sz="4" w:space="0" w:color="auto"/>
              <w:left w:val="nil"/>
              <w:bottom w:val="nil"/>
              <w:right w:val="nil"/>
            </w:tcBorders>
            <w:noWrap/>
            <w:hideMark/>
          </w:tcPr>
          <w:p w14:paraId="6982ABE8" w14:textId="77777777" w:rsidR="00E21F19" w:rsidRPr="00E21F19" w:rsidRDefault="00E21F19" w:rsidP="00E21F19">
            <w:pPr>
              <w:spacing w:after="160" w:line="278" w:lineRule="auto"/>
              <w:rPr>
                <w:lang w:val="en-CA"/>
              </w:rPr>
            </w:pPr>
            <w:r w:rsidRPr="00E21F19">
              <w:rPr>
                <w:lang w:val="en-CA"/>
              </w:rPr>
              <w:t>Resting</w:t>
            </w:r>
          </w:p>
        </w:tc>
        <w:tc>
          <w:tcPr>
            <w:tcW w:w="1194" w:type="dxa"/>
            <w:tcBorders>
              <w:top w:val="single" w:sz="4" w:space="0" w:color="auto"/>
              <w:left w:val="nil"/>
              <w:bottom w:val="nil"/>
              <w:right w:val="nil"/>
            </w:tcBorders>
            <w:hideMark/>
          </w:tcPr>
          <w:p w14:paraId="5509DC24" w14:textId="77777777" w:rsidR="00E21F19" w:rsidRPr="00E21F19" w:rsidRDefault="00E21F19" w:rsidP="00E21F19">
            <w:pPr>
              <w:spacing w:after="160" w:line="278" w:lineRule="auto"/>
              <w:rPr>
                <w:lang w:val="en-CA"/>
              </w:rPr>
            </w:pPr>
            <w:r w:rsidRPr="00E21F19">
              <w:rPr>
                <w:lang w:val="en-CA"/>
              </w:rPr>
              <w:t>Control</w:t>
            </w:r>
          </w:p>
        </w:tc>
        <w:tc>
          <w:tcPr>
            <w:tcW w:w="963" w:type="dxa"/>
            <w:tcBorders>
              <w:top w:val="single" w:sz="4" w:space="0" w:color="auto"/>
              <w:left w:val="nil"/>
              <w:bottom w:val="nil"/>
              <w:right w:val="nil"/>
            </w:tcBorders>
            <w:hideMark/>
          </w:tcPr>
          <w:p w14:paraId="764F2A64" w14:textId="77777777" w:rsidR="00E21F19" w:rsidRPr="00E21F19" w:rsidRDefault="00E21F19" w:rsidP="00E21F19">
            <w:pPr>
              <w:spacing w:after="160" w:line="278" w:lineRule="auto"/>
              <w:rPr>
                <w:lang w:val="en-CA"/>
              </w:rPr>
            </w:pPr>
            <w:r w:rsidRPr="00E21F19">
              <w:rPr>
                <w:lang w:val="en-CA"/>
              </w:rPr>
              <w:t>Dawn</w:t>
            </w:r>
          </w:p>
        </w:tc>
        <w:tc>
          <w:tcPr>
            <w:tcW w:w="1116" w:type="dxa"/>
            <w:tcBorders>
              <w:top w:val="single" w:sz="4" w:space="0" w:color="auto"/>
              <w:left w:val="nil"/>
              <w:bottom w:val="nil"/>
              <w:right w:val="nil"/>
            </w:tcBorders>
            <w:noWrap/>
            <w:hideMark/>
          </w:tcPr>
          <w:p w14:paraId="561A2BF2" w14:textId="77777777" w:rsidR="00E21F19" w:rsidRPr="00E21F19" w:rsidRDefault="00E21F19" w:rsidP="00E21F19">
            <w:pPr>
              <w:spacing w:after="160" w:line="278" w:lineRule="auto"/>
              <w:rPr>
                <w:lang w:val="en-CA"/>
              </w:rPr>
            </w:pPr>
            <w:r w:rsidRPr="00E21F19">
              <w:rPr>
                <w:lang w:val="en-CA"/>
              </w:rPr>
              <w:t>0.132</w:t>
            </w:r>
          </w:p>
        </w:tc>
        <w:tc>
          <w:tcPr>
            <w:tcW w:w="876" w:type="dxa"/>
            <w:tcBorders>
              <w:top w:val="single" w:sz="4" w:space="0" w:color="auto"/>
              <w:left w:val="nil"/>
              <w:bottom w:val="nil"/>
              <w:right w:val="nil"/>
            </w:tcBorders>
            <w:noWrap/>
            <w:hideMark/>
          </w:tcPr>
          <w:p w14:paraId="4514D93A" w14:textId="77777777" w:rsidR="00E21F19" w:rsidRPr="00E21F19" w:rsidRDefault="00E21F19" w:rsidP="00E21F19">
            <w:pPr>
              <w:spacing w:after="160" w:line="278" w:lineRule="auto"/>
              <w:rPr>
                <w:lang w:val="en-CA"/>
              </w:rPr>
            </w:pPr>
            <w:r w:rsidRPr="00E21F19">
              <w:rPr>
                <w:lang w:val="en-CA"/>
              </w:rPr>
              <w:t>0.070</w:t>
            </w:r>
          </w:p>
        </w:tc>
        <w:tc>
          <w:tcPr>
            <w:tcW w:w="950" w:type="dxa"/>
            <w:tcBorders>
              <w:top w:val="single" w:sz="4" w:space="0" w:color="auto"/>
              <w:left w:val="nil"/>
              <w:bottom w:val="nil"/>
              <w:right w:val="nil"/>
            </w:tcBorders>
            <w:vAlign w:val="bottom"/>
            <w:hideMark/>
          </w:tcPr>
          <w:p w14:paraId="4BDE58A4" w14:textId="77777777" w:rsidR="00E21F19" w:rsidRPr="00E21F19" w:rsidRDefault="00E21F19" w:rsidP="00E21F19">
            <w:pPr>
              <w:spacing w:after="160" w:line="278" w:lineRule="auto"/>
              <w:rPr>
                <w:lang w:val="en-CA"/>
              </w:rPr>
            </w:pPr>
            <w:r w:rsidRPr="00E21F19">
              <w:rPr>
                <w:lang w:val="en-CA"/>
              </w:rPr>
              <w:t>1.885</w:t>
            </w:r>
          </w:p>
        </w:tc>
        <w:tc>
          <w:tcPr>
            <w:tcW w:w="987" w:type="dxa"/>
            <w:tcBorders>
              <w:top w:val="single" w:sz="4" w:space="0" w:color="auto"/>
              <w:left w:val="nil"/>
              <w:bottom w:val="nil"/>
              <w:right w:val="nil"/>
            </w:tcBorders>
            <w:noWrap/>
            <w:hideMark/>
          </w:tcPr>
          <w:p w14:paraId="2BFB6BDD" w14:textId="77777777" w:rsidR="00E21F19" w:rsidRPr="00E21F19" w:rsidRDefault="00E21F19" w:rsidP="00E21F19">
            <w:pPr>
              <w:spacing w:after="160" w:line="278" w:lineRule="auto"/>
              <w:rPr>
                <w:lang w:val="en-CA"/>
              </w:rPr>
            </w:pPr>
            <w:r w:rsidRPr="00E21F19">
              <w:rPr>
                <w:lang w:val="en-CA"/>
              </w:rPr>
              <w:t>0.059</w:t>
            </w:r>
          </w:p>
        </w:tc>
        <w:tc>
          <w:tcPr>
            <w:tcW w:w="1134" w:type="dxa"/>
            <w:tcBorders>
              <w:top w:val="single" w:sz="4" w:space="0" w:color="auto"/>
              <w:left w:val="nil"/>
              <w:bottom w:val="nil"/>
              <w:right w:val="nil"/>
            </w:tcBorders>
            <w:noWrap/>
            <w:hideMark/>
          </w:tcPr>
          <w:p w14:paraId="6765C06B" w14:textId="77777777" w:rsidR="00E21F19" w:rsidRPr="00E21F19" w:rsidRDefault="00E21F19" w:rsidP="00E21F19">
            <w:pPr>
              <w:spacing w:after="160" w:line="278" w:lineRule="auto"/>
              <w:rPr>
                <w:lang w:val="en-CA"/>
              </w:rPr>
            </w:pPr>
            <w:r w:rsidRPr="00E21F19">
              <w:rPr>
                <w:lang w:val="en-CA"/>
              </w:rPr>
              <w:t>-0.005</w:t>
            </w:r>
          </w:p>
        </w:tc>
        <w:tc>
          <w:tcPr>
            <w:tcW w:w="993" w:type="dxa"/>
            <w:tcBorders>
              <w:top w:val="single" w:sz="4" w:space="0" w:color="auto"/>
              <w:left w:val="nil"/>
              <w:bottom w:val="nil"/>
              <w:right w:val="nil"/>
            </w:tcBorders>
            <w:noWrap/>
            <w:hideMark/>
          </w:tcPr>
          <w:p w14:paraId="4593BF7C" w14:textId="77777777" w:rsidR="00E21F19" w:rsidRPr="00E21F19" w:rsidRDefault="00E21F19" w:rsidP="00E21F19">
            <w:pPr>
              <w:spacing w:after="160" w:line="278" w:lineRule="auto"/>
              <w:rPr>
                <w:lang w:val="en-CA"/>
              </w:rPr>
            </w:pPr>
            <w:r w:rsidRPr="00E21F19">
              <w:rPr>
                <w:lang w:val="en-CA"/>
              </w:rPr>
              <w:t>0.269</w:t>
            </w:r>
          </w:p>
        </w:tc>
      </w:tr>
      <w:tr w:rsidR="00E21F19" w:rsidRPr="00E21F19" w14:paraId="3B9F737D" w14:textId="77777777" w:rsidTr="00E21F19">
        <w:trPr>
          <w:trHeight w:val="288"/>
        </w:trPr>
        <w:tc>
          <w:tcPr>
            <w:tcW w:w="1270" w:type="dxa"/>
            <w:noWrap/>
            <w:hideMark/>
          </w:tcPr>
          <w:p w14:paraId="534881C9" w14:textId="77777777" w:rsidR="00E21F19" w:rsidRPr="00E21F19" w:rsidRDefault="00E21F19" w:rsidP="00E21F19">
            <w:pPr>
              <w:spacing w:after="160" w:line="278" w:lineRule="auto"/>
              <w:rPr>
                <w:lang w:val="en-CA"/>
              </w:rPr>
            </w:pPr>
          </w:p>
        </w:tc>
        <w:tc>
          <w:tcPr>
            <w:tcW w:w="1194" w:type="dxa"/>
          </w:tcPr>
          <w:p w14:paraId="1FA7E705" w14:textId="77777777" w:rsidR="00E21F19" w:rsidRPr="00E21F19" w:rsidRDefault="00E21F19" w:rsidP="00E21F19">
            <w:pPr>
              <w:spacing w:after="160" w:line="278" w:lineRule="auto"/>
              <w:rPr>
                <w:lang w:val="en-CA"/>
              </w:rPr>
            </w:pPr>
          </w:p>
        </w:tc>
        <w:tc>
          <w:tcPr>
            <w:tcW w:w="963" w:type="dxa"/>
            <w:hideMark/>
          </w:tcPr>
          <w:p w14:paraId="07566CFB" w14:textId="77777777" w:rsidR="00E21F19" w:rsidRPr="00E21F19" w:rsidRDefault="00E21F19" w:rsidP="00E21F19">
            <w:pPr>
              <w:spacing w:after="160" w:line="278" w:lineRule="auto"/>
              <w:rPr>
                <w:lang w:val="en-CA"/>
              </w:rPr>
            </w:pPr>
            <w:r w:rsidRPr="00E21F19">
              <w:rPr>
                <w:lang w:val="en-CA"/>
              </w:rPr>
              <w:t>Midday</w:t>
            </w:r>
          </w:p>
        </w:tc>
        <w:tc>
          <w:tcPr>
            <w:tcW w:w="1116" w:type="dxa"/>
            <w:noWrap/>
            <w:hideMark/>
          </w:tcPr>
          <w:p w14:paraId="199F9B93" w14:textId="77777777" w:rsidR="00E21F19" w:rsidRPr="00E21F19" w:rsidRDefault="00E21F19" w:rsidP="00E21F19">
            <w:pPr>
              <w:spacing w:after="160" w:line="278" w:lineRule="auto"/>
              <w:rPr>
                <w:lang w:val="en-CA"/>
              </w:rPr>
            </w:pPr>
            <w:r w:rsidRPr="00E21F19">
              <w:rPr>
                <w:lang w:val="en-CA"/>
              </w:rPr>
              <w:t>0.142</w:t>
            </w:r>
          </w:p>
        </w:tc>
        <w:tc>
          <w:tcPr>
            <w:tcW w:w="876" w:type="dxa"/>
            <w:noWrap/>
            <w:hideMark/>
          </w:tcPr>
          <w:p w14:paraId="1B200755" w14:textId="77777777" w:rsidR="00E21F19" w:rsidRPr="00E21F19" w:rsidRDefault="00E21F19" w:rsidP="00E21F19">
            <w:pPr>
              <w:spacing w:after="160" w:line="278" w:lineRule="auto"/>
              <w:rPr>
                <w:lang w:val="en-CA"/>
              </w:rPr>
            </w:pPr>
            <w:r w:rsidRPr="00E21F19">
              <w:rPr>
                <w:lang w:val="en-CA"/>
              </w:rPr>
              <w:t>0.070</w:t>
            </w:r>
          </w:p>
        </w:tc>
        <w:tc>
          <w:tcPr>
            <w:tcW w:w="950" w:type="dxa"/>
            <w:vAlign w:val="bottom"/>
            <w:hideMark/>
          </w:tcPr>
          <w:p w14:paraId="36C612CF" w14:textId="77777777" w:rsidR="00E21F19" w:rsidRPr="00E21F19" w:rsidRDefault="00E21F19" w:rsidP="00E21F19">
            <w:pPr>
              <w:spacing w:after="160" w:line="278" w:lineRule="auto"/>
              <w:rPr>
                <w:lang w:val="en-CA"/>
              </w:rPr>
            </w:pPr>
            <w:r w:rsidRPr="00E21F19">
              <w:rPr>
                <w:lang w:val="en-CA"/>
              </w:rPr>
              <w:t>2.047</w:t>
            </w:r>
          </w:p>
        </w:tc>
        <w:tc>
          <w:tcPr>
            <w:tcW w:w="987" w:type="dxa"/>
            <w:noWrap/>
            <w:hideMark/>
          </w:tcPr>
          <w:p w14:paraId="67CC5B40" w14:textId="77777777" w:rsidR="00E21F19" w:rsidRPr="00E21F19" w:rsidRDefault="00E21F19" w:rsidP="00E21F19">
            <w:pPr>
              <w:spacing w:after="160" w:line="278" w:lineRule="auto"/>
              <w:rPr>
                <w:b/>
                <w:bCs/>
                <w:lang w:val="en-CA"/>
              </w:rPr>
            </w:pPr>
            <w:r w:rsidRPr="00E21F19">
              <w:rPr>
                <w:b/>
                <w:bCs/>
                <w:lang w:val="en-CA"/>
              </w:rPr>
              <w:t>0.041</w:t>
            </w:r>
          </w:p>
        </w:tc>
        <w:tc>
          <w:tcPr>
            <w:tcW w:w="1134" w:type="dxa"/>
            <w:noWrap/>
            <w:hideMark/>
          </w:tcPr>
          <w:p w14:paraId="25D58E1A" w14:textId="77777777" w:rsidR="00E21F19" w:rsidRPr="00E21F19" w:rsidRDefault="00E21F19" w:rsidP="00E21F19">
            <w:pPr>
              <w:spacing w:after="160" w:line="278" w:lineRule="auto"/>
              <w:rPr>
                <w:lang w:val="en-CA"/>
              </w:rPr>
            </w:pPr>
            <w:r w:rsidRPr="00E21F19">
              <w:rPr>
                <w:lang w:val="en-CA"/>
              </w:rPr>
              <w:t>0.006</w:t>
            </w:r>
          </w:p>
        </w:tc>
        <w:tc>
          <w:tcPr>
            <w:tcW w:w="993" w:type="dxa"/>
            <w:noWrap/>
            <w:hideMark/>
          </w:tcPr>
          <w:p w14:paraId="0CB94BD9" w14:textId="77777777" w:rsidR="00E21F19" w:rsidRPr="00E21F19" w:rsidRDefault="00E21F19" w:rsidP="00E21F19">
            <w:pPr>
              <w:spacing w:after="160" w:line="278" w:lineRule="auto"/>
              <w:rPr>
                <w:lang w:val="en-CA"/>
              </w:rPr>
            </w:pPr>
            <w:r w:rsidRPr="00E21F19">
              <w:rPr>
                <w:lang w:val="en-CA"/>
              </w:rPr>
              <w:t>0.279</w:t>
            </w:r>
          </w:p>
        </w:tc>
      </w:tr>
      <w:tr w:rsidR="00E21F19" w:rsidRPr="00E21F19" w14:paraId="77D942B8" w14:textId="77777777" w:rsidTr="00E21F19">
        <w:trPr>
          <w:trHeight w:val="288"/>
        </w:trPr>
        <w:tc>
          <w:tcPr>
            <w:tcW w:w="1270" w:type="dxa"/>
            <w:noWrap/>
            <w:hideMark/>
          </w:tcPr>
          <w:p w14:paraId="6F1E49F7" w14:textId="77777777" w:rsidR="00E21F19" w:rsidRPr="00E21F19" w:rsidRDefault="00E21F19" w:rsidP="00E21F19">
            <w:pPr>
              <w:spacing w:after="160" w:line="278" w:lineRule="auto"/>
              <w:rPr>
                <w:lang w:val="en-CA"/>
              </w:rPr>
            </w:pPr>
          </w:p>
        </w:tc>
        <w:tc>
          <w:tcPr>
            <w:tcW w:w="1194" w:type="dxa"/>
            <w:hideMark/>
          </w:tcPr>
          <w:p w14:paraId="78087479" w14:textId="77777777" w:rsidR="00E21F19" w:rsidRPr="00E21F19" w:rsidRDefault="00E21F19" w:rsidP="00E21F19">
            <w:pPr>
              <w:spacing w:after="160" w:line="278" w:lineRule="auto"/>
              <w:rPr>
                <w:lang w:val="en-CA"/>
              </w:rPr>
            </w:pPr>
            <w:r w:rsidRPr="00E21F19">
              <w:rPr>
                <w:lang w:val="en-CA"/>
              </w:rPr>
              <w:t>Hot</w:t>
            </w:r>
          </w:p>
        </w:tc>
        <w:tc>
          <w:tcPr>
            <w:tcW w:w="963" w:type="dxa"/>
            <w:hideMark/>
          </w:tcPr>
          <w:p w14:paraId="77694DF3" w14:textId="77777777" w:rsidR="00E21F19" w:rsidRPr="00E21F19" w:rsidRDefault="00E21F19" w:rsidP="00E21F19">
            <w:pPr>
              <w:spacing w:after="160" w:line="278" w:lineRule="auto"/>
              <w:rPr>
                <w:lang w:val="en-CA"/>
              </w:rPr>
            </w:pPr>
            <w:r w:rsidRPr="00E21F19">
              <w:rPr>
                <w:lang w:val="en-CA"/>
              </w:rPr>
              <w:t>Dawn</w:t>
            </w:r>
          </w:p>
        </w:tc>
        <w:tc>
          <w:tcPr>
            <w:tcW w:w="1116" w:type="dxa"/>
            <w:noWrap/>
            <w:hideMark/>
          </w:tcPr>
          <w:p w14:paraId="1DE05732" w14:textId="77777777" w:rsidR="00E21F19" w:rsidRPr="00E21F19" w:rsidRDefault="00E21F19" w:rsidP="00E21F19">
            <w:pPr>
              <w:spacing w:after="160" w:line="278" w:lineRule="auto"/>
              <w:rPr>
                <w:lang w:val="en-CA"/>
              </w:rPr>
            </w:pPr>
            <w:r w:rsidRPr="00E21F19">
              <w:rPr>
                <w:lang w:val="en-CA"/>
              </w:rPr>
              <w:t>0.123</w:t>
            </w:r>
          </w:p>
        </w:tc>
        <w:tc>
          <w:tcPr>
            <w:tcW w:w="876" w:type="dxa"/>
            <w:noWrap/>
            <w:hideMark/>
          </w:tcPr>
          <w:p w14:paraId="427DCCA4" w14:textId="77777777" w:rsidR="00E21F19" w:rsidRPr="00E21F19" w:rsidRDefault="00E21F19" w:rsidP="00E21F19">
            <w:pPr>
              <w:spacing w:after="160" w:line="278" w:lineRule="auto"/>
              <w:rPr>
                <w:lang w:val="en-CA"/>
              </w:rPr>
            </w:pPr>
            <w:r w:rsidRPr="00E21F19">
              <w:rPr>
                <w:lang w:val="en-CA"/>
              </w:rPr>
              <w:t>0.071</w:t>
            </w:r>
          </w:p>
        </w:tc>
        <w:tc>
          <w:tcPr>
            <w:tcW w:w="950" w:type="dxa"/>
            <w:vAlign w:val="bottom"/>
            <w:hideMark/>
          </w:tcPr>
          <w:p w14:paraId="6F20813F" w14:textId="77777777" w:rsidR="00E21F19" w:rsidRPr="00E21F19" w:rsidRDefault="00E21F19" w:rsidP="00E21F19">
            <w:pPr>
              <w:spacing w:after="160" w:line="278" w:lineRule="auto"/>
              <w:rPr>
                <w:lang w:val="en-CA"/>
              </w:rPr>
            </w:pPr>
            <w:r w:rsidRPr="00E21F19">
              <w:rPr>
                <w:lang w:val="en-CA"/>
              </w:rPr>
              <w:t>1.738</w:t>
            </w:r>
          </w:p>
        </w:tc>
        <w:tc>
          <w:tcPr>
            <w:tcW w:w="987" w:type="dxa"/>
            <w:noWrap/>
            <w:hideMark/>
          </w:tcPr>
          <w:p w14:paraId="4D0B4DA4" w14:textId="77777777" w:rsidR="00E21F19" w:rsidRPr="00E21F19" w:rsidRDefault="00E21F19" w:rsidP="00E21F19">
            <w:pPr>
              <w:spacing w:after="160" w:line="278" w:lineRule="auto"/>
              <w:rPr>
                <w:lang w:val="en-CA"/>
              </w:rPr>
            </w:pPr>
            <w:r w:rsidRPr="00E21F19">
              <w:rPr>
                <w:lang w:val="en-CA"/>
              </w:rPr>
              <w:t>0.082</w:t>
            </w:r>
          </w:p>
        </w:tc>
        <w:tc>
          <w:tcPr>
            <w:tcW w:w="1134" w:type="dxa"/>
            <w:noWrap/>
            <w:hideMark/>
          </w:tcPr>
          <w:p w14:paraId="45AE5AE1" w14:textId="77777777" w:rsidR="00E21F19" w:rsidRPr="00E21F19" w:rsidRDefault="00E21F19" w:rsidP="00E21F19">
            <w:pPr>
              <w:spacing w:after="160" w:line="278" w:lineRule="auto"/>
              <w:rPr>
                <w:lang w:val="en-CA"/>
              </w:rPr>
            </w:pPr>
            <w:r w:rsidRPr="00E21F19">
              <w:rPr>
                <w:lang w:val="en-CA"/>
              </w:rPr>
              <w:t>-0.0157</w:t>
            </w:r>
          </w:p>
        </w:tc>
        <w:tc>
          <w:tcPr>
            <w:tcW w:w="993" w:type="dxa"/>
            <w:noWrap/>
            <w:hideMark/>
          </w:tcPr>
          <w:p w14:paraId="4CE13C75" w14:textId="77777777" w:rsidR="00E21F19" w:rsidRPr="00E21F19" w:rsidRDefault="00E21F19" w:rsidP="00E21F19">
            <w:pPr>
              <w:spacing w:after="160" w:line="278" w:lineRule="auto"/>
              <w:rPr>
                <w:lang w:val="en-CA"/>
              </w:rPr>
            </w:pPr>
            <w:r w:rsidRPr="00E21F19">
              <w:rPr>
                <w:lang w:val="en-CA"/>
              </w:rPr>
              <w:t>0.262</w:t>
            </w:r>
          </w:p>
        </w:tc>
      </w:tr>
      <w:tr w:rsidR="00E21F19" w:rsidRPr="00E21F19" w14:paraId="6F3D3232" w14:textId="77777777" w:rsidTr="00E21F19">
        <w:trPr>
          <w:trHeight w:val="288"/>
        </w:trPr>
        <w:tc>
          <w:tcPr>
            <w:tcW w:w="1270" w:type="dxa"/>
            <w:noWrap/>
            <w:hideMark/>
          </w:tcPr>
          <w:p w14:paraId="64E19476" w14:textId="77777777" w:rsidR="00E21F19" w:rsidRPr="00E21F19" w:rsidRDefault="00E21F19" w:rsidP="00E21F19">
            <w:pPr>
              <w:spacing w:after="160" w:line="278" w:lineRule="auto"/>
              <w:rPr>
                <w:lang w:val="en-CA"/>
              </w:rPr>
            </w:pPr>
          </w:p>
        </w:tc>
        <w:tc>
          <w:tcPr>
            <w:tcW w:w="1194" w:type="dxa"/>
          </w:tcPr>
          <w:p w14:paraId="3D096A61" w14:textId="77777777" w:rsidR="00E21F19" w:rsidRPr="00E21F19" w:rsidRDefault="00E21F19" w:rsidP="00E21F19">
            <w:pPr>
              <w:spacing w:after="160" w:line="278" w:lineRule="auto"/>
              <w:rPr>
                <w:lang w:val="en-CA"/>
              </w:rPr>
            </w:pPr>
          </w:p>
        </w:tc>
        <w:tc>
          <w:tcPr>
            <w:tcW w:w="963" w:type="dxa"/>
            <w:hideMark/>
          </w:tcPr>
          <w:p w14:paraId="2D42DA37" w14:textId="77777777" w:rsidR="00E21F19" w:rsidRPr="00E21F19" w:rsidRDefault="00E21F19" w:rsidP="00E21F19">
            <w:pPr>
              <w:spacing w:after="160" w:line="278" w:lineRule="auto"/>
              <w:rPr>
                <w:lang w:val="en-CA"/>
              </w:rPr>
            </w:pPr>
            <w:r w:rsidRPr="00E21F19">
              <w:rPr>
                <w:lang w:val="en-CA"/>
              </w:rPr>
              <w:t>Midday</w:t>
            </w:r>
          </w:p>
        </w:tc>
        <w:tc>
          <w:tcPr>
            <w:tcW w:w="1116" w:type="dxa"/>
            <w:noWrap/>
            <w:hideMark/>
          </w:tcPr>
          <w:p w14:paraId="78BA34B0" w14:textId="77777777" w:rsidR="00E21F19" w:rsidRPr="00E21F19" w:rsidRDefault="00E21F19" w:rsidP="00E21F19">
            <w:pPr>
              <w:spacing w:after="160" w:line="278" w:lineRule="auto"/>
              <w:rPr>
                <w:lang w:val="en-CA"/>
              </w:rPr>
            </w:pPr>
            <w:r w:rsidRPr="00E21F19">
              <w:rPr>
                <w:lang w:val="en-CA"/>
              </w:rPr>
              <w:t>0.022</w:t>
            </w:r>
          </w:p>
        </w:tc>
        <w:tc>
          <w:tcPr>
            <w:tcW w:w="876" w:type="dxa"/>
            <w:noWrap/>
            <w:hideMark/>
          </w:tcPr>
          <w:p w14:paraId="1A84336F" w14:textId="77777777" w:rsidR="00E21F19" w:rsidRPr="00E21F19" w:rsidRDefault="00E21F19" w:rsidP="00E21F19">
            <w:pPr>
              <w:spacing w:after="160" w:line="278" w:lineRule="auto"/>
              <w:rPr>
                <w:lang w:val="en-CA"/>
              </w:rPr>
            </w:pPr>
            <w:r w:rsidRPr="00E21F19">
              <w:rPr>
                <w:lang w:val="en-CA"/>
              </w:rPr>
              <w:t>0.016</w:t>
            </w:r>
          </w:p>
        </w:tc>
        <w:tc>
          <w:tcPr>
            <w:tcW w:w="950" w:type="dxa"/>
            <w:vAlign w:val="bottom"/>
            <w:hideMark/>
          </w:tcPr>
          <w:p w14:paraId="5CB5E797" w14:textId="77777777" w:rsidR="00E21F19" w:rsidRPr="00E21F19" w:rsidRDefault="00E21F19" w:rsidP="00E21F19">
            <w:pPr>
              <w:spacing w:after="160" w:line="278" w:lineRule="auto"/>
              <w:rPr>
                <w:lang w:val="en-CA"/>
              </w:rPr>
            </w:pPr>
            <w:r w:rsidRPr="00E21F19">
              <w:rPr>
                <w:lang w:val="en-CA"/>
              </w:rPr>
              <w:t>1.367</w:t>
            </w:r>
          </w:p>
        </w:tc>
        <w:tc>
          <w:tcPr>
            <w:tcW w:w="987" w:type="dxa"/>
            <w:noWrap/>
            <w:hideMark/>
          </w:tcPr>
          <w:p w14:paraId="49826385" w14:textId="77777777" w:rsidR="00E21F19" w:rsidRPr="00E21F19" w:rsidRDefault="00E21F19" w:rsidP="00E21F19">
            <w:pPr>
              <w:spacing w:after="160" w:line="278" w:lineRule="auto"/>
              <w:rPr>
                <w:lang w:val="en-CA"/>
              </w:rPr>
            </w:pPr>
            <w:r w:rsidRPr="00E21F19">
              <w:rPr>
                <w:lang w:val="en-CA"/>
              </w:rPr>
              <w:t>0.172</w:t>
            </w:r>
          </w:p>
        </w:tc>
        <w:tc>
          <w:tcPr>
            <w:tcW w:w="1134" w:type="dxa"/>
            <w:noWrap/>
            <w:hideMark/>
          </w:tcPr>
          <w:p w14:paraId="2A30D317" w14:textId="77777777" w:rsidR="00E21F19" w:rsidRPr="00E21F19" w:rsidRDefault="00E21F19" w:rsidP="00E21F19">
            <w:pPr>
              <w:spacing w:after="160" w:line="278" w:lineRule="auto"/>
              <w:rPr>
                <w:lang w:val="en-CA"/>
              </w:rPr>
            </w:pPr>
            <w:r w:rsidRPr="00E21F19">
              <w:rPr>
                <w:lang w:val="en-CA"/>
              </w:rPr>
              <w:t>-0.009</w:t>
            </w:r>
          </w:p>
        </w:tc>
        <w:tc>
          <w:tcPr>
            <w:tcW w:w="993" w:type="dxa"/>
            <w:noWrap/>
            <w:hideMark/>
          </w:tcPr>
          <w:p w14:paraId="2E1ED0CE" w14:textId="77777777" w:rsidR="00E21F19" w:rsidRPr="00E21F19" w:rsidRDefault="00E21F19" w:rsidP="00E21F19">
            <w:pPr>
              <w:spacing w:after="160" w:line="278" w:lineRule="auto"/>
              <w:rPr>
                <w:lang w:val="en-CA"/>
              </w:rPr>
            </w:pPr>
            <w:r w:rsidRPr="00E21F19">
              <w:rPr>
                <w:lang w:val="en-CA"/>
              </w:rPr>
              <w:t>0.053</w:t>
            </w:r>
          </w:p>
        </w:tc>
      </w:tr>
      <w:tr w:rsidR="00E21F19" w:rsidRPr="00E21F19" w14:paraId="3B07CE8C" w14:textId="77777777" w:rsidTr="00E21F19">
        <w:trPr>
          <w:trHeight w:val="288"/>
        </w:trPr>
        <w:tc>
          <w:tcPr>
            <w:tcW w:w="1270" w:type="dxa"/>
            <w:noWrap/>
            <w:hideMark/>
          </w:tcPr>
          <w:p w14:paraId="19BB8D52" w14:textId="77777777" w:rsidR="00E21F19" w:rsidRPr="00E21F19" w:rsidRDefault="00E21F19" w:rsidP="00E21F19">
            <w:pPr>
              <w:spacing w:after="160" w:line="278" w:lineRule="auto"/>
              <w:rPr>
                <w:lang w:val="en-CA"/>
              </w:rPr>
            </w:pPr>
            <w:r w:rsidRPr="00E21F19">
              <w:rPr>
                <w:lang w:val="en-CA"/>
              </w:rPr>
              <w:t>Hovering</w:t>
            </w:r>
          </w:p>
        </w:tc>
        <w:tc>
          <w:tcPr>
            <w:tcW w:w="1194" w:type="dxa"/>
            <w:hideMark/>
          </w:tcPr>
          <w:p w14:paraId="4B293EA8" w14:textId="77777777" w:rsidR="00E21F19" w:rsidRPr="00E21F19" w:rsidRDefault="00E21F19" w:rsidP="00E21F19">
            <w:pPr>
              <w:spacing w:after="160" w:line="278" w:lineRule="auto"/>
              <w:rPr>
                <w:lang w:val="en-CA"/>
              </w:rPr>
            </w:pPr>
            <w:r w:rsidRPr="00E21F19">
              <w:rPr>
                <w:lang w:val="en-CA"/>
              </w:rPr>
              <w:t>Control</w:t>
            </w:r>
          </w:p>
        </w:tc>
        <w:tc>
          <w:tcPr>
            <w:tcW w:w="963" w:type="dxa"/>
            <w:hideMark/>
          </w:tcPr>
          <w:p w14:paraId="085591E5" w14:textId="77777777" w:rsidR="00E21F19" w:rsidRPr="00E21F19" w:rsidRDefault="00E21F19" w:rsidP="00E21F19">
            <w:pPr>
              <w:spacing w:after="160" w:line="278" w:lineRule="auto"/>
              <w:rPr>
                <w:lang w:val="en-CA"/>
              </w:rPr>
            </w:pPr>
            <w:r w:rsidRPr="00E21F19">
              <w:rPr>
                <w:lang w:val="en-CA"/>
              </w:rPr>
              <w:t>Dawn</w:t>
            </w:r>
          </w:p>
        </w:tc>
        <w:tc>
          <w:tcPr>
            <w:tcW w:w="1116" w:type="dxa"/>
            <w:noWrap/>
            <w:hideMark/>
          </w:tcPr>
          <w:p w14:paraId="55CAB005" w14:textId="77777777" w:rsidR="00E21F19" w:rsidRPr="00E21F19" w:rsidRDefault="00E21F19" w:rsidP="00E21F19">
            <w:pPr>
              <w:spacing w:after="160" w:line="278" w:lineRule="auto"/>
              <w:rPr>
                <w:lang w:val="en-CA"/>
              </w:rPr>
            </w:pPr>
            <w:r w:rsidRPr="00E21F19">
              <w:rPr>
                <w:lang w:val="en-CA"/>
              </w:rPr>
              <w:t>0.151</w:t>
            </w:r>
          </w:p>
        </w:tc>
        <w:tc>
          <w:tcPr>
            <w:tcW w:w="876" w:type="dxa"/>
            <w:noWrap/>
            <w:hideMark/>
          </w:tcPr>
          <w:p w14:paraId="5BCF81A3" w14:textId="77777777" w:rsidR="00E21F19" w:rsidRPr="00E21F19" w:rsidRDefault="00E21F19" w:rsidP="00E21F19">
            <w:pPr>
              <w:spacing w:after="160" w:line="278" w:lineRule="auto"/>
              <w:rPr>
                <w:lang w:val="en-CA"/>
              </w:rPr>
            </w:pPr>
            <w:r w:rsidRPr="00E21F19">
              <w:rPr>
                <w:lang w:val="en-CA"/>
              </w:rPr>
              <w:t>0.125</w:t>
            </w:r>
          </w:p>
        </w:tc>
        <w:tc>
          <w:tcPr>
            <w:tcW w:w="950" w:type="dxa"/>
            <w:vAlign w:val="bottom"/>
            <w:hideMark/>
          </w:tcPr>
          <w:p w14:paraId="42AD318B" w14:textId="77777777" w:rsidR="00E21F19" w:rsidRPr="00E21F19" w:rsidRDefault="00E21F19" w:rsidP="00E21F19">
            <w:pPr>
              <w:spacing w:after="160" w:line="278" w:lineRule="auto"/>
              <w:rPr>
                <w:lang w:val="en-CA"/>
              </w:rPr>
            </w:pPr>
            <w:r w:rsidRPr="00E21F19">
              <w:rPr>
                <w:lang w:val="en-CA"/>
              </w:rPr>
              <w:t>1.208</w:t>
            </w:r>
          </w:p>
        </w:tc>
        <w:tc>
          <w:tcPr>
            <w:tcW w:w="987" w:type="dxa"/>
            <w:noWrap/>
            <w:hideMark/>
          </w:tcPr>
          <w:p w14:paraId="0952677C" w14:textId="77777777" w:rsidR="00E21F19" w:rsidRPr="00E21F19" w:rsidRDefault="00E21F19" w:rsidP="00E21F19">
            <w:pPr>
              <w:spacing w:after="160" w:line="278" w:lineRule="auto"/>
              <w:rPr>
                <w:lang w:val="en-CA"/>
              </w:rPr>
            </w:pPr>
            <w:r w:rsidRPr="00E21F19">
              <w:rPr>
                <w:lang w:val="en-CA"/>
              </w:rPr>
              <w:t>0.227</w:t>
            </w:r>
          </w:p>
        </w:tc>
        <w:tc>
          <w:tcPr>
            <w:tcW w:w="1134" w:type="dxa"/>
            <w:noWrap/>
            <w:hideMark/>
          </w:tcPr>
          <w:p w14:paraId="3958A630" w14:textId="77777777" w:rsidR="00E21F19" w:rsidRPr="00E21F19" w:rsidRDefault="00E21F19" w:rsidP="00E21F19">
            <w:pPr>
              <w:spacing w:after="160" w:line="278" w:lineRule="auto"/>
              <w:rPr>
                <w:lang w:val="en-CA"/>
              </w:rPr>
            </w:pPr>
            <w:r w:rsidRPr="00E21F19">
              <w:rPr>
                <w:lang w:val="en-CA"/>
              </w:rPr>
              <w:t>-0.094</w:t>
            </w:r>
          </w:p>
        </w:tc>
        <w:tc>
          <w:tcPr>
            <w:tcW w:w="993" w:type="dxa"/>
            <w:noWrap/>
            <w:hideMark/>
          </w:tcPr>
          <w:p w14:paraId="18EC4460" w14:textId="77777777" w:rsidR="00E21F19" w:rsidRPr="00E21F19" w:rsidRDefault="00E21F19" w:rsidP="00E21F19">
            <w:pPr>
              <w:spacing w:after="160" w:line="278" w:lineRule="auto"/>
              <w:rPr>
                <w:lang w:val="en-CA"/>
              </w:rPr>
            </w:pPr>
            <w:r w:rsidRPr="00E21F19">
              <w:rPr>
                <w:lang w:val="en-CA"/>
              </w:rPr>
              <w:t>0.395</w:t>
            </w:r>
          </w:p>
        </w:tc>
      </w:tr>
      <w:tr w:rsidR="00E21F19" w:rsidRPr="00E21F19" w14:paraId="09E0804D" w14:textId="77777777" w:rsidTr="00E21F19">
        <w:trPr>
          <w:trHeight w:val="288"/>
        </w:trPr>
        <w:tc>
          <w:tcPr>
            <w:tcW w:w="1270" w:type="dxa"/>
            <w:noWrap/>
            <w:hideMark/>
          </w:tcPr>
          <w:p w14:paraId="358BA920" w14:textId="77777777" w:rsidR="00E21F19" w:rsidRPr="00E21F19" w:rsidRDefault="00E21F19" w:rsidP="00E21F19">
            <w:pPr>
              <w:spacing w:after="160" w:line="278" w:lineRule="auto"/>
              <w:rPr>
                <w:lang w:val="en-CA"/>
              </w:rPr>
            </w:pPr>
          </w:p>
        </w:tc>
        <w:tc>
          <w:tcPr>
            <w:tcW w:w="1194" w:type="dxa"/>
          </w:tcPr>
          <w:p w14:paraId="49E4096A" w14:textId="77777777" w:rsidR="00E21F19" w:rsidRPr="00E21F19" w:rsidRDefault="00E21F19" w:rsidP="00E21F19">
            <w:pPr>
              <w:spacing w:after="160" w:line="278" w:lineRule="auto"/>
              <w:rPr>
                <w:lang w:val="en-CA"/>
              </w:rPr>
            </w:pPr>
          </w:p>
        </w:tc>
        <w:tc>
          <w:tcPr>
            <w:tcW w:w="963" w:type="dxa"/>
            <w:hideMark/>
          </w:tcPr>
          <w:p w14:paraId="4C4A0AB6" w14:textId="77777777" w:rsidR="00E21F19" w:rsidRPr="00E21F19" w:rsidRDefault="00E21F19" w:rsidP="00E21F19">
            <w:pPr>
              <w:spacing w:after="160" w:line="278" w:lineRule="auto"/>
              <w:rPr>
                <w:lang w:val="en-CA"/>
              </w:rPr>
            </w:pPr>
            <w:r w:rsidRPr="00E21F19">
              <w:rPr>
                <w:lang w:val="en-CA"/>
              </w:rPr>
              <w:t>Midday</w:t>
            </w:r>
          </w:p>
        </w:tc>
        <w:tc>
          <w:tcPr>
            <w:tcW w:w="1116" w:type="dxa"/>
            <w:noWrap/>
            <w:hideMark/>
          </w:tcPr>
          <w:p w14:paraId="4F89D4D6" w14:textId="77777777" w:rsidR="00E21F19" w:rsidRPr="00E21F19" w:rsidRDefault="00E21F19" w:rsidP="00E21F19">
            <w:pPr>
              <w:spacing w:after="160" w:line="278" w:lineRule="auto"/>
              <w:rPr>
                <w:lang w:val="en-CA"/>
              </w:rPr>
            </w:pPr>
            <w:r w:rsidRPr="00E21F19">
              <w:rPr>
                <w:lang w:val="en-CA"/>
              </w:rPr>
              <w:t>0.184</w:t>
            </w:r>
          </w:p>
        </w:tc>
        <w:tc>
          <w:tcPr>
            <w:tcW w:w="876" w:type="dxa"/>
            <w:noWrap/>
            <w:hideMark/>
          </w:tcPr>
          <w:p w14:paraId="75B70515" w14:textId="77777777" w:rsidR="00E21F19" w:rsidRPr="00E21F19" w:rsidRDefault="00E21F19" w:rsidP="00E21F19">
            <w:pPr>
              <w:spacing w:after="160" w:line="278" w:lineRule="auto"/>
              <w:rPr>
                <w:lang w:val="en-CA"/>
              </w:rPr>
            </w:pPr>
            <w:r w:rsidRPr="00E21F19">
              <w:rPr>
                <w:lang w:val="en-CA"/>
              </w:rPr>
              <w:t>0.143</w:t>
            </w:r>
          </w:p>
        </w:tc>
        <w:tc>
          <w:tcPr>
            <w:tcW w:w="950" w:type="dxa"/>
            <w:vAlign w:val="bottom"/>
            <w:hideMark/>
          </w:tcPr>
          <w:p w14:paraId="094AF3B0" w14:textId="77777777" w:rsidR="00E21F19" w:rsidRPr="00E21F19" w:rsidRDefault="00E21F19" w:rsidP="00E21F19">
            <w:pPr>
              <w:spacing w:after="160" w:line="278" w:lineRule="auto"/>
              <w:rPr>
                <w:lang w:val="en-CA"/>
              </w:rPr>
            </w:pPr>
            <w:r w:rsidRPr="00E21F19">
              <w:rPr>
                <w:lang w:val="en-CA"/>
              </w:rPr>
              <w:t>1.291</w:t>
            </w:r>
          </w:p>
        </w:tc>
        <w:tc>
          <w:tcPr>
            <w:tcW w:w="987" w:type="dxa"/>
            <w:noWrap/>
            <w:hideMark/>
          </w:tcPr>
          <w:p w14:paraId="1B73608F" w14:textId="77777777" w:rsidR="00E21F19" w:rsidRPr="00E21F19" w:rsidRDefault="00E21F19" w:rsidP="00E21F19">
            <w:pPr>
              <w:spacing w:after="160" w:line="278" w:lineRule="auto"/>
              <w:rPr>
                <w:lang w:val="en-CA"/>
              </w:rPr>
            </w:pPr>
            <w:r w:rsidRPr="00E21F19">
              <w:rPr>
                <w:lang w:val="en-CA"/>
              </w:rPr>
              <w:t>0.197</w:t>
            </w:r>
          </w:p>
        </w:tc>
        <w:tc>
          <w:tcPr>
            <w:tcW w:w="1134" w:type="dxa"/>
            <w:noWrap/>
            <w:hideMark/>
          </w:tcPr>
          <w:p w14:paraId="344C1B93" w14:textId="77777777" w:rsidR="00E21F19" w:rsidRPr="00E21F19" w:rsidRDefault="00E21F19" w:rsidP="00E21F19">
            <w:pPr>
              <w:spacing w:after="160" w:line="278" w:lineRule="auto"/>
              <w:rPr>
                <w:lang w:val="en-CA"/>
              </w:rPr>
            </w:pPr>
            <w:r w:rsidRPr="00E21F19">
              <w:rPr>
                <w:lang w:val="en-CA"/>
              </w:rPr>
              <w:t>-0.096</w:t>
            </w:r>
          </w:p>
        </w:tc>
        <w:tc>
          <w:tcPr>
            <w:tcW w:w="993" w:type="dxa"/>
            <w:noWrap/>
            <w:hideMark/>
          </w:tcPr>
          <w:p w14:paraId="66CAB722" w14:textId="77777777" w:rsidR="00E21F19" w:rsidRPr="00E21F19" w:rsidRDefault="00E21F19" w:rsidP="00E21F19">
            <w:pPr>
              <w:spacing w:after="160" w:line="278" w:lineRule="auto"/>
              <w:rPr>
                <w:lang w:val="en-CA"/>
              </w:rPr>
            </w:pPr>
            <w:r w:rsidRPr="00E21F19">
              <w:rPr>
                <w:lang w:val="en-CA"/>
              </w:rPr>
              <w:t>0.464</w:t>
            </w:r>
          </w:p>
        </w:tc>
      </w:tr>
      <w:tr w:rsidR="00E21F19" w:rsidRPr="00E21F19" w14:paraId="71037C8D" w14:textId="77777777" w:rsidTr="00E21F19">
        <w:trPr>
          <w:trHeight w:val="288"/>
        </w:trPr>
        <w:tc>
          <w:tcPr>
            <w:tcW w:w="1270" w:type="dxa"/>
            <w:noWrap/>
            <w:hideMark/>
          </w:tcPr>
          <w:p w14:paraId="04A6C180" w14:textId="77777777" w:rsidR="00E21F19" w:rsidRPr="00E21F19" w:rsidRDefault="00E21F19" w:rsidP="00E21F19">
            <w:pPr>
              <w:spacing w:after="160" w:line="278" w:lineRule="auto"/>
              <w:rPr>
                <w:lang w:val="en-CA"/>
              </w:rPr>
            </w:pPr>
          </w:p>
        </w:tc>
        <w:tc>
          <w:tcPr>
            <w:tcW w:w="1194" w:type="dxa"/>
            <w:hideMark/>
          </w:tcPr>
          <w:p w14:paraId="0C59EF78" w14:textId="77777777" w:rsidR="00E21F19" w:rsidRPr="00E21F19" w:rsidRDefault="00E21F19" w:rsidP="00E21F19">
            <w:pPr>
              <w:spacing w:after="160" w:line="278" w:lineRule="auto"/>
              <w:rPr>
                <w:lang w:val="en-CA"/>
              </w:rPr>
            </w:pPr>
            <w:r w:rsidRPr="00E21F19">
              <w:rPr>
                <w:lang w:val="en-CA"/>
              </w:rPr>
              <w:t>Hot</w:t>
            </w:r>
          </w:p>
        </w:tc>
        <w:tc>
          <w:tcPr>
            <w:tcW w:w="963" w:type="dxa"/>
            <w:hideMark/>
          </w:tcPr>
          <w:p w14:paraId="71448943" w14:textId="77777777" w:rsidR="00E21F19" w:rsidRPr="00E21F19" w:rsidRDefault="00E21F19" w:rsidP="00E21F19">
            <w:pPr>
              <w:spacing w:after="160" w:line="278" w:lineRule="auto"/>
              <w:rPr>
                <w:lang w:val="en-CA"/>
              </w:rPr>
            </w:pPr>
            <w:r w:rsidRPr="00E21F19">
              <w:rPr>
                <w:lang w:val="en-CA"/>
              </w:rPr>
              <w:t>Dawn</w:t>
            </w:r>
          </w:p>
        </w:tc>
        <w:tc>
          <w:tcPr>
            <w:tcW w:w="1116" w:type="dxa"/>
            <w:noWrap/>
            <w:hideMark/>
          </w:tcPr>
          <w:p w14:paraId="6D52B1CB" w14:textId="77777777" w:rsidR="00E21F19" w:rsidRPr="00E21F19" w:rsidRDefault="00E21F19" w:rsidP="00E21F19">
            <w:pPr>
              <w:spacing w:after="160" w:line="278" w:lineRule="auto"/>
              <w:rPr>
                <w:lang w:val="en-CA"/>
              </w:rPr>
            </w:pPr>
            <w:r w:rsidRPr="00E21F19">
              <w:rPr>
                <w:lang w:val="en-CA"/>
              </w:rPr>
              <w:t>0.152</w:t>
            </w:r>
          </w:p>
        </w:tc>
        <w:tc>
          <w:tcPr>
            <w:tcW w:w="876" w:type="dxa"/>
            <w:noWrap/>
            <w:hideMark/>
          </w:tcPr>
          <w:p w14:paraId="187BACAA" w14:textId="77777777" w:rsidR="00E21F19" w:rsidRPr="00E21F19" w:rsidRDefault="00E21F19" w:rsidP="00E21F19">
            <w:pPr>
              <w:spacing w:after="160" w:line="278" w:lineRule="auto"/>
              <w:rPr>
                <w:lang w:val="en-CA"/>
              </w:rPr>
            </w:pPr>
            <w:r w:rsidRPr="00E21F19">
              <w:rPr>
                <w:lang w:val="en-CA"/>
              </w:rPr>
              <w:t>0.129</w:t>
            </w:r>
          </w:p>
        </w:tc>
        <w:tc>
          <w:tcPr>
            <w:tcW w:w="950" w:type="dxa"/>
            <w:vAlign w:val="bottom"/>
            <w:hideMark/>
          </w:tcPr>
          <w:p w14:paraId="5B9BA93B" w14:textId="77777777" w:rsidR="00E21F19" w:rsidRPr="00E21F19" w:rsidRDefault="00E21F19" w:rsidP="00E21F19">
            <w:pPr>
              <w:spacing w:after="160" w:line="278" w:lineRule="auto"/>
              <w:rPr>
                <w:lang w:val="en-CA"/>
              </w:rPr>
            </w:pPr>
            <w:r w:rsidRPr="00E21F19">
              <w:rPr>
                <w:lang w:val="en-CA"/>
              </w:rPr>
              <w:t>1.178</w:t>
            </w:r>
          </w:p>
        </w:tc>
        <w:tc>
          <w:tcPr>
            <w:tcW w:w="987" w:type="dxa"/>
            <w:noWrap/>
            <w:hideMark/>
          </w:tcPr>
          <w:p w14:paraId="7DB83477" w14:textId="77777777" w:rsidR="00E21F19" w:rsidRPr="00E21F19" w:rsidRDefault="00E21F19" w:rsidP="00E21F19">
            <w:pPr>
              <w:spacing w:after="160" w:line="278" w:lineRule="auto"/>
              <w:rPr>
                <w:lang w:val="en-CA"/>
              </w:rPr>
            </w:pPr>
            <w:r w:rsidRPr="00E21F19">
              <w:rPr>
                <w:lang w:val="en-CA"/>
              </w:rPr>
              <w:t>0.239</w:t>
            </w:r>
          </w:p>
        </w:tc>
        <w:tc>
          <w:tcPr>
            <w:tcW w:w="1134" w:type="dxa"/>
            <w:noWrap/>
            <w:hideMark/>
          </w:tcPr>
          <w:p w14:paraId="1EC1B8FC" w14:textId="77777777" w:rsidR="00E21F19" w:rsidRPr="00E21F19" w:rsidRDefault="00E21F19" w:rsidP="00E21F19">
            <w:pPr>
              <w:spacing w:after="160" w:line="278" w:lineRule="auto"/>
              <w:rPr>
                <w:lang w:val="en-CA"/>
              </w:rPr>
            </w:pPr>
            <w:r w:rsidRPr="00E21F19">
              <w:rPr>
                <w:lang w:val="en-CA"/>
              </w:rPr>
              <w:t>-0.101</w:t>
            </w:r>
          </w:p>
        </w:tc>
        <w:tc>
          <w:tcPr>
            <w:tcW w:w="993" w:type="dxa"/>
            <w:noWrap/>
            <w:hideMark/>
          </w:tcPr>
          <w:p w14:paraId="08E269DA" w14:textId="77777777" w:rsidR="00E21F19" w:rsidRPr="00E21F19" w:rsidRDefault="00E21F19" w:rsidP="00E21F19">
            <w:pPr>
              <w:spacing w:after="160" w:line="278" w:lineRule="auto"/>
              <w:rPr>
                <w:lang w:val="en-CA"/>
              </w:rPr>
            </w:pPr>
            <w:r w:rsidRPr="00E21F19">
              <w:rPr>
                <w:lang w:val="en-CA"/>
              </w:rPr>
              <w:t>0.404</w:t>
            </w:r>
          </w:p>
        </w:tc>
      </w:tr>
      <w:tr w:rsidR="00E21F19" w:rsidRPr="00E21F19" w14:paraId="3B7F6E99" w14:textId="77777777" w:rsidTr="00E21F19">
        <w:trPr>
          <w:trHeight w:val="288"/>
        </w:trPr>
        <w:tc>
          <w:tcPr>
            <w:tcW w:w="1270" w:type="dxa"/>
            <w:noWrap/>
            <w:hideMark/>
          </w:tcPr>
          <w:p w14:paraId="2DCE1B72" w14:textId="77777777" w:rsidR="00E21F19" w:rsidRPr="00E21F19" w:rsidRDefault="00E21F19" w:rsidP="00E21F19">
            <w:pPr>
              <w:spacing w:after="160" w:line="278" w:lineRule="auto"/>
              <w:rPr>
                <w:lang w:val="en-CA"/>
              </w:rPr>
            </w:pPr>
          </w:p>
        </w:tc>
        <w:tc>
          <w:tcPr>
            <w:tcW w:w="1194" w:type="dxa"/>
          </w:tcPr>
          <w:p w14:paraId="56FF9F62" w14:textId="77777777" w:rsidR="00E21F19" w:rsidRPr="00E21F19" w:rsidRDefault="00E21F19" w:rsidP="00E21F19">
            <w:pPr>
              <w:spacing w:after="160" w:line="278" w:lineRule="auto"/>
              <w:rPr>
                <w:lang w:val="en-CA"/>
              </w:rPr>
            </w:pPr>
          </w:p>
        </w:tc>
        <w:tc>
          <w:tcPr>
            <w:tcW w:w="963" w:type="dxa"/>
            <w:hideMark/>
          </w:tcPr>
          <w:p w14:paraId="27924A92" w14:textId="77777777" w:rsidR="00E21F19" w:rsidRPr="00E21F19" w:rsidRDefault="00E21F19" w:rsidP="00E21F19">
            <w:pPr>
              <w:spacing w:after="160" w:line="278" w:lineRule="auto"/>
              <w:rPr>
                <w:lang w:val="en-CA"/>
              </w:rPr>
            </w:pPr>
            <w:r w:rsidRPr="00E21F19">
              <w:rPr>
                <w:lang w:val="en-CA"/>
              </w:rPr>
              <w:t>Midday</w:t>
            </w:r>
          </w:p>
        </w:tc>
        <w:tc>
          <w:tcPr>
            <w:tcW w:w="1116" w:type="dxa"/>
            <w:noWrap/>
            <w:hideMark/>
          </w:tcPr>
          <w:p w14:paraId="32437FF5" w14:textId="77777777" w:rsidR="00E21F19" w:rsidRPr="00E21F19" w:rsidRDefault="00E21F19" w:rsidP="00E21F19">
            <w:pPr>
              <w:spacing w:after="160" w:line="278" w:lineRule="auto"/>
              <w:rPr>
                <w:lang w:val="en-CA"/>
              </w:rPr>
            </w:pPr>
            <w:r w:rsidRPr="00E21F19">
              <w:rPr>
                <w:lang w:val="en-CA"/>
              </w:rPr>
              <w:t>0.172</w:t>
            </w:r>
          </w:p>
        </w:tc>
        <w:tc>
          <w:tcPr>
            <w:tcW w:w="876" w:type="dxa"/>
            <w:noWrap/>
            <w:hideMark/>
          </w:tcPr>
          <w:p w14:paraId="6290A754" w14:textId="77777777" w:rsidR="00E21F19" w:rsidRPr="00E21F19" w:rsidRDefault="00E21F19" w:rsidP="00E21F19">
            <w:pPr>
              <w:spacing w:after="160" w:line="278" w:lineRule="auto"/>
              <w:rPr>
                <w:lang w:val="en-CA"/>
              </w:rPr>
            </w:pPr>
            <w:r w:rsidRPr="00E21F19">
              <w:rPr>
                <w:lang w:val="en-CA"/>
              </w:rPr>
              <w:t>0.147</w:t>
            </w:r>
          </w:p>
        </w:tc>
        <w:tc>
          <w:tcPr>
            <w:tcW w:w="950" w:type="dxa"/>
            <w:vAlign w:val="bottom"/>
            <w:hideMark/>
          </w:tcPr>
          <w:p w14:paraId="62702CBC" w14:textId="77777777" w:rsidR="00E21F19" w:rsidRPr="00E21F19" w:rsidRDefault="00E21F19" w:rsidP="00E21F19">
            <w:pPr>
              <w:spacing w:after="160" w:line="278" w:lineRule="auto"/>
              <w:rPr>
                <w:lang w:val="en-CA"/>
              </w:rPr>
            </w:pPr>
            <w:r w:rsidRPr="00E21F19">
              <w:rPr>
                <w:lang w:val="en-CA"/>
              </w:rPr>
              <w:t>1.171</w:t>
            </w:r>
          </w:p>
        </w:tc>
        <w:tc>
          <w:tcPr>
            <w:tcW w:w="987" w:type="dxa"/>
            <w:noWrap/>
            <w:hideMark/>
          </w:tcPr>
          <w:p w14:paraId="047125BB" w14:textId="77777777" w:rsidR="00E21F19" w:rsidRPr="00E21F19" w:rsidRDefault="00E21F19" w:rsidP="00E21F19">
            <w:pPr>
              <w:spacing w:after="160" w:line="278" w:lineRule="auto"/>
              <w:rPr>
                <w:lang w:val="en-CA"/>
              </w:rPr>
            </w:pPr>
            <w:r w:rsidRPr="00E21F19">
              <w:rPr>
                <w:lang w:val="en-CA"/>
              </w:rPr>
              <w:t>0.242</w:t>
            </w:r>
          </w:p>
        </w:tc>
        <w:tc>
          <w:tcPr>
            <w:tcW w:w="1134" w:type="dxa"/>
            <w:noWrap/>
            <w:hideMark/>
          </w:tcPr>
          <w:p w14:paraId="03C12CF6" w14:textId="77777777" w:rsidR="00E21F19" w:rsidRPr="00E21F19" w:rsidRDefault="00E21F19" w:rsidP="00E21F19">
            <w:pPr>
              <w:spacing w:after="160" w:line="278" w:lineRule="auto"/>
              <w:rPr>
                <w:lang w:val="en-CA"/>
              </w:rPr>
            </w:pPr>
            <w:r w:rsidRPr="00E21F19">
              <w:rPr>
                <w:lang w:val="en-CA"/>
              </w:rPr>
              <w:t>-0.116</w:t>
            </w:r>
          </w:p>
        </w:tc>
        <w:tc>
          <w:tcPr>
            <w:tcW w:w="993" w:type="dxa"/>
            <w:noWrap/>
            <w:hideMark/>
          </w:tcPr>
          <w:p w14:paraId="24E68B6C" w14:textId="77777777" w:rsidR="00E21F19" w:rsidRPr="00E21F19" w:rsidRDefault="00E21F19" w:rsidP="00E21F19">
            <w:pPr>
              <w:spacing w:after="160" w:line="278" w:lineRule="auto"/>
              <w:rPr>
                <w:lang w:val="en-CA"/>
              </w:rPr>
            </w:pPr>
            <w:r w:rsidRPr="00E21F19">
              <w:rPr>
                <w:lang w:val="en-CA"/>
              </w:rPr>
              <w:t>0.461</w:t>
            </w:r>
          </w:p>
        </w:tc>
      </w:tr>
      <w:tr w:rsidR="00E21F19" w:rsidRPr="00E21F19" w14:paraId="2234CD6A" w14:textId="77777777" w:rsidTr="00E21F19">
        <w:trPr>
          <w:trHeight w:val="288"/>
        </w:trPr>
        <w:tc>
          <w:tcPr>
            <w:tcW w:w="1270" w:type="dxa"/>
            <w:noWrap/>
            <w:hideMark/>
          </w:tcPr>
          <w:p w14:paraId="22C2BE8C" w14:textId="77777777" w:rsidR="00E21F19" w:rsidRPr="00E21F19" w:rsidRDefault="00E21F19" w:rsidP="00E21F19">
            <w:pPr>
              <w:spacing w:after="160" w:line="278" w:lineRule="auto"/>
              <w:rPr>
                <w:lang w:val="en-CA"/>
              </w:rPr>
            </w:pPr>
            <w:r w:rsidRPr="00E21F19">
              <w:rPr>
                <w:lang w:val="en-CA"/>
              </w:rPr>
              <w:t>Swimming</w:t>
            </w:r>
          </w:p>
        </w:tc>
        <w:tc>
          <w:tcPr>
            <w:tcW w:w="1194" w:type="dxa"/>
            <w:hideMark/>
          </w:tcPr>
          <w:p w14:paraId="2414C7F8" w14:textId="77777777" w:rsidR="00E21F19" w:rsidRPr="00E21F19" w:rsidRDefault="00E21F19" w:rsidP="00E21F19">
            <w:pPr>
              <w:spacing w:after="160" w:line="278" w:lineRule="auto"/>
              <w:rPr>
                <w:lang w:val="en-CA"/>
              </w:rPr>
            </w:pPr>
            <w:r w:rsidRPr="00E21F19">
              <w:rPr>
                <w:lang w:val="en-CA"/>
              </w:rPr>
              <w:t>Control</w:t>
            </w:r>
          </w:p>
        </w:tc>
        <w:tc>
          <w:tcPr>
            <w:tcW w:w="963" w:type="dxa"/>
            <w:hideMark/>
          </w:tcPr>
          <w:p w14:paraId="4C483708" w14:textId="77777777" w:rsidR="00E21F19" w:rsidRPr="00E21F19" w:rsidRDefault="00E21F19" w:rsidP="00E21F19">
            <w:pPr>
              <w:spacing w:after="160" w:line="278" w:lineRule="auto"/>
              <w:rPr>
                <w:lang w:val="en-CA"/>
              </w:rPr>
            </w:pPr>
            <w:r w:rsidRPr="00E21F19">
              <w:rPr>
                <w:lang w:val="en-CA"/>
              </w:rPr>
              <w:t>Dawn</w:t>
            </w:r>
          </w:p>
        </w:tc>
        <w:tc>
          <w:tcPr>
            <w:tcW w:w="1116" w:type="dxa"/>
            <w:noWrap/>
            <w:hideMark/>
          </w:tcPr>
          <w:p w14:paraId="097401C1" w14:textId="77777777" w:rsidR="00E21F19" w:rsidRPr="00E21F19" w:rsidRDefault="00E21F19" w:rsidP="00E21F19">
            <w:pPr>
              <w:spacing w:after="160" w:line="278" w:lineRule="auto"/>
              <w:rPr>
                <w:lang w:val="en-CA"/>
              </w:rPr>
            </w:pPr>
            <w:r w:rsidRPr="00E21F19">
              <w:rPr>
                <w:lang w:val="en-CA"/>
              </w:rPr>
              <w:t>0.149</w:t>
            </w:r>
          </w:p>
        </w:tc>
        <w:tc>
          <w:tcPr>
            <w:tcW w:w="876" w:type="dxa"/>
            <w:noWrap/>
            <w:hideMark/>
          </w:tcPr>
          <w:p w14:paraId="42740668" w14:textId="77777777" w:rsidR="00E21F19" w:rsidRPr="00E21F19" w:rsidRDefault="00E21F19" w:rsidP="00E21F19">
            <w:pPr>
              <w:spacing w:after="160" w:line="278" w:lineRule="auto"/>
              <w:rPr>
                <w:lang w:val="en-CA"/>
              </w:rPr>
            </w:pPr>
            <w:r w:rsidRPr="00E21F19">
              <w:rPr>
                <w:lang w:val="en-CA"/>
              </w:rPr>
              <w:t>0.117</w:t>
            </w:r>
          </w:p>
        </w:tc>
        <w:tc>
          <w:tcPr>
            <w:tcW w:w="950" w:type="dxa"/>
            <w:vAlign w:val="bottom"/>
            <w:hideMark/>
          </w:tcPr>
          <w:p w14:paraId="78268D95" w14:textId="77777777" w:rsidR="00E21F19" w:rsidRPr="00E21F19" w:rsidRDefault="00E21F19" w:rsidP="00E21F19">
            <w:pPr>
              <w:spacing w:after="160" w:line="278" w:lineRule="auto"/>
              <w:rPr>
                <w:lang w:val="en-CA"/>
              </w:rPr>
            </w:pPr>
            <w:r w:rsidRPr="00E21F19">
              <w:rPr>
                <w:lang w:val="en-CA"/>
              </w:rPr>
              <w:t>1.273</w:t>
            </w:r>
          </w:p>
        </w:tc>
        <w:tc>
          <w:tcPr>
            <w:tcW w:w="987" w:type="dxa"/>
            <w:noWrap/>
            <w:hideMark/>
          </w:tcPr>
          <w:p w14:paraId="7A128A1B" w14:textId="77777777" w:rsidR="00E21F19" w:rsidRPr="00E21F19" w:rsidRDefault="00E21F19" w:rsidP="00E21F19">
            <w:pPr>
              <w:spacing w:after="160" w:line="278" w:lineRule="auto"/>
              <w:rPr>
                <w:lang w:val="en-CA"/>
              </w:rPr>
            </w:pPr>
            <w:r w:rsidRPr="00E21F19">
              <w:rPr>
                <w:lang w:val="en-CA"/>
              </w:rPr>
              <w:t>0.203</w:t>
            </w:r>
          </w:p>
        </w:tc>
        <w:tc>
          <w:tcPr>
            <w:tcW w:w="1134" w:type="dxa"/>
            <w:noWrap/>
            <w:hideMark/>
          </w:tcPr>
          <w:p w14:paraId="34492D1D" w14:textId="77777777" w:rsidR="00E21F19" w:rsidRPr="00E21F19" w:rsidRDefault="00E21F19" w:rsidP="00E21F19">
            <w:pPr>
              <w:spacing w:after="160" w:line="278" w:lineRule="auto"/>
              <w:rPr>
                <w:lang w:val="en-CA"/>
              </w:rPr>
            </w:pPr>
            <w:r w:rsidRPr="00E21F19">
              <w:rPr>
                <w:lang w:val="en-CA"/>
              </w:rPr>
              <w:t>-0.081</w:t>
            </w:r>
          </w:p>
        </w:tc>
        <w:tc>
          <w:tcPr>
            <w:tcW w:w="993" w:type="dxa"/>
            <w:noWrap/>
            <w:hideMark/>
          </w:tcPr>
          <w:p w14:paraId="76547C63" w14:textId="77777777" w:rsidR="00E21F19" w:rsidRPr="00E21F19" w:rsidRDefault="00E21F19" w:rsidP="00E21F19">
            <w:pPr>
              <w:spacing w:after="160" w:line="278" w:lineRule="auto"/>
              <w:rPr>
                <w:lang w:val="en-CA"/>
              </w:rPr>
            </w:pPr>
            <w:r w:rsidRPr="00E21F19">
              <w:rPr>
                <w:lang w:val="en-CA"/>
              </w:rPr>
              <w:t>0.379</w:t>
            </w:r>
          </w:p>
        </w:tc>
      </w:tr>
      <w:tr w:rsidR="00E21F19" w:rsidRPr="00E21F19" w14:paraId="75C7E9E0" w14:textId="77777777" w:rsidTr="00E21F19">
        <w:trPr>
          <w:trHeight w:val="288"/>
        </w:trPr>
        <w:tc>
          <w:tcPr>
            <w:tcW w:w="1270" w:type="dxa"/>
            <w:noWrap/>
            <w:hideMark/>
          </w:tcPr>
          <w:p w14:paraId="5EB92144" w14:textId="77777777" w:rsidR="00E21F19" w:rsidRPr="00E21F19" w:rsidRDefault="00E21F19" w:rsidP="00E21F19">
            <w:pPr>
              <w:spacing w:after="160" w:line="278" w:lineRule="auto"/>
              <w:rPr>
                <w:lang w:val="en-CA"/>
              </w:rPr>
            </w:pPr>
          </w:p>
        </w:tc>
        <w:tc>
          <w:tcPr>
            <w:tcW w:w="1194" w:type="dxa"/>
          </w:tcPr>
          <w:p w14:paraId="7F3E0BA9" w14:textId="77777777" w:rsidR="00E21F19" w:rsidRPr="00E21F19" w:rsidRDefault="00E21F19" w:rsidP="00E21F19">
            <w:pPr>
              <w:spacing w:after="160" w:line="278" w:lineRule="auto"/>
              <w:rPr>
                <w:lang w:val="en-CA"/>
              </w:rPr>
            </w:pPr>
          </w:p>
        </w:tc>
        <w:tc>
          <w:tcPr>
            <w:tcW w:w="963" w:type="dxa"/>
            <w:hideMark/>
          </w:tcPr>
          <w:p w14:paraId="0A524A0F" w14:textId="77777777" w:rsidR="00E21F19" w:rsidRPr="00E21F19" w:rsidRDefault="00E21F19" w:rsidP="00E21F19">
            <w:pPr>
              <w:spacing w:after="160" w:line="278" w:lineRule="auto"/>
              <w:rPr>
                <w:lang w:val="en-CA"/>
              </w:rPr>
            </w:pPr>
            <w:r w:rsidRPr="00E21F19">
              <w:rPr>
                <w:lang w:val="en-CA"/>
              </w:rPr>
              <w:t>Midday</w:t>
            </w:r>
          </w:p>
        </w:tc>
        <w:tc>
          <w:tcPr>
            <w:tcW w:w="1116" w:type="dxa"/>
            <w:noWrap/>
            <w:hideMark/>
          </w:tcPr>
          <w:p w14:paraId="11EFD813" w14:textId="77777777" w:rsidR="00E21F19" w:rsidRPr="00E21F19" w:rsidRDefault="00E21F19" w:rsidP="00E21F19">
            <w:pPr>
              <w:spacing w:after="160" w:line="278" w:lineRule="auto"/>
              <w:rPr>
                <w:lang w:val="en-CA"/>
              </w:rPr>
            </w:pPr>
            <w:r w:rsidRPr="00E21F19">
              <w:rPr>
                <w:lang w:val="en-CA"/>
              </w:rPr>
              <w:t>0.174</w:t>
            </w:r>
          </w:p>
        </w:tc>
        <w:tc>
          <w:tcPr>
            <w:tcW w:w="876" w:type="dxa"/>
            <w:noWrap/>
            <w:hideMark/>
          </w:tcPr>
          <w:p w14:paraId="39411457" w14:textId="77777777" w:rsidR="00E21F19" w:rsidRPr="00E21F19" w:rsidRDefault="00E21F19" w:rsidP="00E21F19">
            <w:pPr>
              <w:spacing w:after="160" w:line="278" w:lineRule="auto"/>
              <w:rPr>
                <w:lang w:val="en-CA"/>
              </w:rPr>
            </w:pPr>
            <w:r w:rsidRPr="00E21F19">
              <w:rPr>
                <w:lang w:val="en-CA"/>
              </w:rPr>
              <w:t>0.129</w:t>
            </w:r>
          </w:p>
        </w:tc>
        <w:tc>
          <w:tcPr>
            <w:tcW w:w="950" w:type="dxa"/>
            <w:vAlign w:val="bottom"/>
            <w:hideMark/>
          </w:tcPr>
          <w:p w14:paraId="10B6135E" w14:textId="77777777" w:rsidR="00E21F19" w:rsidRPr="00E21F19" w:rsidRDefault="00E21F19" w:rsidP="00E21F19">
            <w:pPr>
              <w:spacing w:after="160" w:line="278" w:lineRule="auto"/>
              <w:rPr>
                <w:lang w:val="en-CA"/>
              </w:rPr>
            </w:pPr>
            <w:r w:rsidRPr="00E21F19">
              <w:rPr>
                <w:lang w:val="en-CA"/>
              </w:rPr>
              <w:t>1.351</w:t>
            </w:r>
          </w:p>
        </w:tc>
        <w:tc>
          <w:tcPr>
            <w:tcW w:w="987" w:type="dxa"/>
            <w:noWrap/>
            <w:hideMark/>
          </w:tcPr>
          <w:p w14:paraId="3411B4BF" w14:textId="77777777" w:rsidR="00E21F19" w:rsidRPr="00E21F19" w:rsidRDefault="00E21F19" w:rsidP="00E21F19">
            <w:pPr>
              <w:spacing w:after="160" w:line="278" w:lineRule="auto"/>
              <w:rPr>
                <w:lang w:val="en-CA"/>
              </w:rPr>
            </w:pPr>
            <w:r w:rsidRPr="00E21F19">
              <w:rPr>
                <w:lang w:val="en-CA"/>
              </w:rPr>
              <w:t>0.177</w:t>
            </w:r>
          </w:p>
        </w:tc>
        <w:tc>
          <w:tcPr>
            <w:tcW w:w="1134" w:type="dxa"/>
            <w:noWrap/>
            <w:hideMark/>
          </w:tcPr>
          <w:p w14:paraId="264FD4B0" w14:textId="77777777" w:rsidR="00E21F19" w:rsidRPr="00E21F19" w:rsidRDefault="00E21F19" w:rsidP="00E21F19">
            <w:pPr>
              <w:spacing w:after="160" w:line="278" w:lineRule="auto"/>
              <w:rPr>
                <w:lang w:val="en-CA"/>
              </w:rPr>
            </w:pPr>
            <w:r w:rsidRPr="00E21F19">
              <w:rPr>
                <w:lang w:val="en-CA"/>
              </w:rPr>
              <w:t>-0.077</w:t>
            </w:r>
          </w:p>
        </w:tc>
        <w:tc>
          <w:tcPr>
            <w:tcW w:w="993" w:type="dxa"/>
            <w:noWrap/>
            <w:hideMark/>
          </w:tcPr>
          <w:p w14:paraId="5F9F1A7C" w14:textId="77777777" w:rsidR="00E21F19" w:rsidRPr="00E21F19" w:rsidRDefault="00E21F19" w:rsidP="00E21F19">
            <w:pPr>
              <w:spacing w:after="160" w:line="278" w:lineRule="auto"/>
              <w:rPr>
                <w:lang w:val="en-CA"/>
              </w:rPr>
            </w:pPr>
            <w:r w:rsidRPr="00E21F19">
              <w:rPr>
                <w:lang w:val="en-CA"/>
              </w:rPr>
              <w:t>0.427</w:t>
            </w:r>
          </w:p>
        </w:tc>
      </w:tr>
      <w:tr w:rsidR="00E21F19" w:rsidRPr="00E21F19" w14:paraId="372DB386" w14:textId="77777777" w:rsidTr="00E21F19">
        <w:trPr>
          <w:trHeight w:val="288"/>
        </w:trPr>
        <w:tc>
          <w:tcPr>
            <w:tcW w:w="1270" w:type="dxa"/>
            <w:noWrap/>
            <w:hideMark/>
          </w:tcPr>
          <w:p w14:paraId="1164269F" w14:textId="77777777" w:rsidR="00E21F19" w:rsidRPr="00E21F19" w:rsidRDefault="00E21F19" w:rsidP="00E21F19">
            <w:pPr>
              <w:spacing w:after="160" w:line="278" w:lineRule="auto"/>
              <w:rPr>
                <w:lang w:val="en-CA"/>
              </w:rPr>
            </w:pPr>
          </w:p>
        </w:tc>
        <w:tc>
          <w:tcPr>
            <w:tcW w:w="1194" w:type="dxa"/>
            <w:hideMark/>
          </w:tcPr>
          <w:p w14:paraId="4A2A5922" w14:textId="77777777" w:rsidR="00E21F19" w:rsidRPr="00E21F19" w:rsidRDefault="00E21F19" w:rsidP="00E21F19">
            <w:pPr>
              <w:spacing w:after="160" w:line="278" w:lineRule="auto"/>
              <w:rPr>
                <w:lang w:val="en-CA"/>
              </w:rPr>
            </w:pPr>
            <w:r w:rsidRPr="00E21F19">
              <w:rPr>
                <w:lang w:val="en-CA"/>
              </w:rPr>
              <w:t>Hot</w:t>
            </w:r>
          </w:p>
        </w:tc>
        <w:tc>
          <w:tcPr>
            <w:tcW w:w="963" w:type="dxa"/>
            <w:hideMark/>
          </w:tcPr>
          <w:p w14:paraId="55AA501B" w14:textId="77777777" w:rsidR="00E21F19" w:rsidRPr="00E21F19" w:rsidRDefault="00E21F19" w:rsidP="00E21F19">
            <w:pPr>
              <w:spacing w:after="160" w:line="278" w:lineRule="auto"/>
              <w:rPr>
                <w:lang w:val="en-CA"/>
              </w:rPr>
            </w:pPr>
            <w:r w:rsidRPr="00E21F19">
              <w:rPr>
                <w:lang w:val="en-CA"/>
              </w:rPr>
              <w:t>Dawn</w:t>
            </w:r>
          </w:p>
        </w:tc>
        <w:tc>
          <w:tcPr>
            <w:tcW w:w="1116" w:type="dxa"/>
            <w:noWrap/>
            <w:hideMark/>
          </w:tcPr>
          <w:p w14:paraId="01D00516" w14:textId="77777777" w:rsidR="00E21F19" w:rsidRPr="00E21F19" w:rsidRDefault="00E21F19" w:rsidP="00E21F19">
            <w:pPr>
              <w:spacing w:after="160" w:line="278" w:lineRule="auto"/>
              <w:rPr>
                <w:lang w:val="en-CA"/>
              </w:rPr>
            </w:pPr>
            <w:r w:rsidRPr="00E21F19">
              <w:rPr>
                <w:lang w:val="en-CA"/>
              </w:rPr>
              <w:t>0.102</w:t>
            </w:r>
          </w:p>
        </w:tc>
        <w:tc>
          <w:tcPr>
            <w:tcW w:w="876" w:type="dxa"/>
            <w:noWrap/>
            <w:hideMark/>
          </w:tcPr>
          <w:p w14:paraId="245FD856" w14:textId="77777777" w:rsidR="00E21F19" w:rsidRPr="00E21F19" w:rsidRDefault="00E21F19" w:rsidP="00E21F19">
            <w:pPr>
              <w:spacing w:after="160" w:line="278" w:lineRule="auto"/>
              <w:rPr>
                <w:lang w:val="en-CA"/>
              </w:rPr>
            </w:pPr>
            <w:r w:rsidRPr="00E21F19">
              <w:rPr>
                <w:lang w:val="en-CA"/>
              </w:rPr>
              <w:t>0.086</w:t>
            </w:r>
          </w:p>
        </w:tc>
        <w:tc>
          <w:tcPr>
            <w:tcW w:w="950" w:type="dxa"/>
            <w:vAlign w:val="bottom"/>
            <w:hideMark/>
          </w:tcPr>
          <w:p w14:paraId="0BFB2FB1" w14:textId="77777777" w:rsidR="00E21F19" w:rsidRPr="00E21F19" w:rsidRDefault="00E21F19" w:rsidP="00E21F19">
            <w:pPr>
              <w:spacing w:after="160" w:line="278" w:lineRule="auto"/>
              <w:rPr>
                <w:lang w:val="en-CA"/>
              </w:rPr>
            </w:pPr>
            <w:r w:rsidRPr="00E21F19">
              <w:rPr>
                <w:lang w:val="en-CA"/>
              </w:rPr>
              <w:t>1.191</w:t>
            </w:r>
          </w:p>
        </w:tc>
        <w:tc>
          <w:tcPr>
            <w:tcW w:w="987" w:type="dxa"/>
            <w:noWrap/>
            <w:hideMark/>
          </w:tcPr>
          <w:p w14:paraId="3E61589E" w14:textId="77777777" w:rsidR="00E21F19" w:rsidRPr="00E21F19" w:rsidRDefault="00E21F19" w:rsidP="00E21F19">
            <w:pPr>
              <w:spacing w:after="160" w:line="278" w:lineRule="auto"/>
              <w:rPr>
                <w:lang w:val="en-CA"/>
              </w:rPr>
            </w:pPr>
            <w:r w:rsidRPr="00E21F19">
              <w:rPr>
                <w:lang w:val="en-CA"/>
              </w:rPr>
              <w:t>0.234</w:t>
            </w:r>
          </w:p>
        </w:tc>
        <w:tc>
          <w:tcPr>
            <w:tcW w:w="1134" w:type="dxa"/>
            <w:noWrap/>
            <w:hideMark/>
          </w:tcPr>
          <w:p w14:paraId="37916B88" w14:textId="77777777" w:rsidR="00E21F19" w:rsidRPr="00E21F19" w:rsidRDefault="00E21F19" w:rsidP="00E21F19">
            <w:pPr>
              <w:spacing w:after="160" w:line="278" w:lineRule="auto"/>
              <w:rPr>
                <w:lang w:val="en-CA"/>
              </w:rPr>
            </w:pPr>
            <w:r w:rsidRPr="00E21F19">
              <w:rPr>
                <w:lang w:val="en-CA"/>
              </w:rPr>
              <w:t>-0.066</w:t>
            </w:r>
          </w:p>
        </w:tc>
        <w:tc>
          <w:tcPr>
            <w:tcW w:w="993" w:type="dxa"/>
            <w:noWrap/>
            <w:hideMark/>
          </w:tcPr>
          <w:p w14:paraId="60D71AD8" w14:textId="77777777" w:rsidR="00E21F19" w:rsidRPr="00E21F19" w:rsidRDefault="00E21F19" w:rsidP="00E21F19">
            <w:pPr>
              <w:spacing w:after="160" w:line="278" w:lineRule="auto"/>
              <w:rPr>
                <w:lang w:val="en-CA"/>
              </w:rPr>
            </w:pPr>
            <w:r w:rsidRPr="00E21F19">
              <w:rPr>
                <w:lang w:val="en-CA"/>
              </w:rPr>
              <w:t>0.270</w:t>
            </w:r>
          </w:p>
        </w:tc>
      </w:tr>
      <w:tr w:rsidR="00E21F19" w:rsidRPr="00E21F19" w14:paraId="3FAFA626" w14:textId="77777777" w:rsidTr="00E21F19">
        <w:trPr>
          <w:trHeight w:val="288"/>
        </w:trPr>
        <w:tc>
          <w:tcPr>
            <w:tcW w:w="1270" w:type="dxa"/>
            <w:noWrap/>
            <w:hideMark/>
          </w:tcPr>
          <w:p w14:paraId="6F4CFA76" w14:textId="77777777" w:rsidR="00E21F19" w:rsidRPr="00E21F19" w:rsidRDefault="00E21F19" w:rsidP="00E21F19">
            <w:pPr>
              <w:spacing w:after="160" w:line="278" w:lineRule="auto"/>
              <w:rPr>
                <w:lang w:val="en-CA"/>
              </w:rPr>
            </w:pPr>
          </w:p>
        </w:tc>
        <w:tc>
          <w:tcPr>
            <w:tcW w:w="1194" w:type="dxa"/>
          </w:tcPr>
          <w:p w14:paraId="77317873" w14:textId="77777777" w:rsidR="00E21F19" w:rsidRPr="00E21F19" w:rsidRDefault="00E21F19" w:rsidP="00E21F19">
            <w:pPr>
              <w:spacing w:after="160" w:line="278" w:lineRule="auto"/>
              <w:rPr>
                <w:lang w:val="en-CA"/>
              </w:rPr>
            </w:pPr>
          </w:p>
        </w:tc>
        <w:tc>
          <w:tcPr>
            <w:tcW w:w="963" w:type="dxa"/>
            <w:hideMark/>
          </w:tcPr>
          <w:p w14:paraId="3FE6D015" w14:textId="77777777" w:rsidR="00E21F19" w:rsidRPr="00E21F19" w:rsidRDefault="00E21F19" w:rsidP="00E21F19">
            <w:pPr>
              <w:spacing w:after="160" w:line="278" w:lineRule="auto"/>
              <w:rPr>
                <w:lang w:val="en-CA"/>
              </w:rPr>
            </w:pPr>
            <w:r w:rsidRPr="00E21F19">
              <w:rPr>
                <w:lang w:val="en-CA"/>
              </w:rPr>
              <w:t>Midday</w:t>
            </w:r>
          </w:p>
        </w:tc>
        <w:tc>
          <w:tcPr>
            <w:tcW w:w="1116" w:type="dxa"/>
            <w:noWrap/>
            <w:hideMark/>
          </w:tcPr>
          <w:p w14:paraId="14C99CA9" w14:textId="77777777" w:rsidR="00E21F19" w:rsidRPr="00E21F19" w:rsidRDefault="00E21F19" w:rsidP="00E21F19">
            <w:pPr>
              <w:spacing w:after="160" w:line="278" w:lineRule="auto"/>
              <w:rPr>
                <w:lang w:val="en-CA"/>
              </w:rPr>
            </w:pPr>
            <w:r w:rsidRPr="00E21F19">
              <w:rPr>
                <w:lang w:val="en-CA"/>
              </w:rPr>
              <w:t>0.156</w:t>
            </w:r>
          </w:p>
        </w:tc>
        <w:tc>
          <w:tcPr>
            <w:tcW w:w="876" w:type="dxa"/>
            <w:noWrap/>
            <w:hideMark/>
          </w:tcPr>
          <w:p w14:paraId="158BA982" w14:textId="77777777" w:rsidR="00E21F19" w:rsidRPr="00E21F19" w:rsidRDefault="00E21F19" w:rsidP="00E21F19">
            <w:pPr>
              <w:spacing w:after="160" w:line="278" w:lineRule="auto"/>
              <w:rPr>
                <w:lang w:val="en-CA"/>
              </w:rPr>
            </w:pPr>
            <w:r w:rsidRPr="00E21F19">
              <w:rPr>
                <w:lang w:val="en-CA"/>
              </w:rPr>
              <w:t>0.129</w:t>
            </w:r>
          </w:p>
        </w:tc>
        <w:tc>
          <w:tcPr>
            <w:tcW w:w="950" w:type="dxa"/>
            <w:vAlign w:val="bottom"/>
            <w:hideMark/>
          </w:tcPr>
          <w:p w14:paraId="29F296DA" w14:textId="77777777" w:rsidR="00E21F19" w:rsidRPr="00E21F19" w:rsidRDefault="00E21F19" w:rsidP="00E21F19">
            <w:pPr>
              <w:spacing w:after="160" w:line="278" w:lineRule="auto"/>
              <w:rPr>
                <w:lang w:val="en-CA"/>
              </w:rPr>
            </w:pPr>
            <w:r w:rsidRPr="00E21F19">
              <w:rPr>
                <w:lang w:val="en-CA"/>
              </w:rPr>
              <w:t>1.211</w:t>
            </w:r>
          </w:p>
        </w:tc>
        <w:tc>
          <w:tcPr>
            <w:tcW w:w="987" w:type="dxa"/>
            <w:noWrap/>
            <w:hideMark/>
          </w:tcPr>
          <w:p w14:paraId="5A91ECA1" w14:textId="77777777" w:rsidR="00E21F19" w:rsidRPr="00E21F19" w:rsidRDefault="00E21F19" w:rsidP="00E21F19">
            <w:pPr>
              <w:spacing w:after="160" w:line="278" w:lineRule="auto"/>
              <w:rPr>
                <w:lang w:val="en-CA"/>
              </w:rPr>
            </w:pPr>
            <w:r w:rsidRPr="00E21F19">
              <w:rPr>
                <w:lang w:val="en-CA"/>
              </w:rPr>
              <w:t>0.226</w:t>
            </w:r>
          </w:p>
        </w:tc>
        <w:tc>
          <w:tcPr>
            <w:tcW w:w="1134" w:type="dxa"/>
            <w:noWrap/>
            <w:hideMark/>
          </w:tcPr>
          <w:p w14:paraId="2B2FC89D" w14:textId="77777777" w:rsidR="00E21F19" w:rsidRPr="00E21F19" w:rsidRDefault="00E21F19" w:rsidP="00E21F19">
            <w:pPr>
              <w:spacing w:after="160" w:line="278" w:lineRule="auto"/>
              <w:rPr>
                <w:lang w:val="en-CA"/>
              </w:rPr>
            </w:pPr>
            <w:r w:rsidRPr="00E21F19">
              <w:rPr>
                <w:lang w:val="en-CA"/>
              </w:rPr>
              <w:t>-0.096</w:t>
            </w:r>
          </w:p>
        </w:tc>
        <w:tc>
          <w:tcPr>
            <w:tcW w:w="993" w:type="dxa"/>
            <w:noWrap/>
            <w:hideMark/>
          </w:tcPr>
          <w:p w14:paraId="632FE6A1" w14:textId="77777777" w:rsidR="00E21F19" w:rsidRPr="00E21F19" w:rsidRDefault="00E21F19" w:rsidP="00E21F19">
            <w:pPr>
              <w:spacing w:after="160" w:line="278" w:lineRule="auto"/>
              <w:rPr>
                <w:lang w:val="en-CA"/>
              </w:rPr>
            </w:pPr>
            <w:r w:rsidRPr="00E21F19">
              <w:rPr>
                <w:lang w:val="en-CA"/>
              </w:rPr>
              <w:t>0.408</w:t>
            </w:r>
          </w:p>
        </w:tc>
      </w:tr>
      <w:tr w:rsidR="00E21F19" w:rsidRPr="00E21F19" w14:paraId="09BE51BD" w14:textId="77777777" w:rsidTr="00E21F19">
        <w:trPr>
          <w:trHeight w:val="288"/>
        </w:trPr>
        <w:tc>
          <w:tcPr>
            <w:tcW w:w="1270" w:type="dxa"/>
            <w:noWrap/>
            <w:hideMark/>
          </w:tcPr>
          <w:p w14:paraId="5085DCB7" w14:textId="77777777" w:rsidR="00E21F19" w:rsidRPr="00E21F19" w:rsidRDefault="00E21F19" w:rsidP="00E21F19">
            <w:pPr>
              <w:spacing w:after="160" w:line="278" w:lineRule="auto"/>
              <w:rPr>
                <w:lang w:val="en-CA"/>
              </w:rPr>
            </w:pPr>
            <w:r w:rsidRPr="00E21F19">
              <w:rPr>
                <w:lang w:val="en-CA"/>
              </w:rPr>
              <w:t>Hunting</w:t>
            </w:r>
          </w:p>
        </w:tc>
        <w:tc>
          <w:tcPr>
            <w:tcW w:w="1194" w:type="dxa"/>
            <w:hideMark/>
          </w:tcPr>
          <w:p w14:paraId="3A713B50" w14:textId="77777777" w:rsidR="00E21F19" w:rsidRPr="00E21F19" w:rsidRDefault="00E21F19" w:rsidP="00E21F19">
            <w:pPr>
              <w:spacing w:after="160" w:line="278" w:lineRule="auto"/>
              <w:rPr>
                <w:lang w:val="en-CA"/>
              </w:rPr>
            </w:pPr>
            <w:r w:rsidRPr="00E21F19">
              <w:rPr>
                <w:lang w:val="en-CA"/>
              </w:rPr>
              <w:t>Control</w:t>
            </w:r>
          </w:p>
        </w:tc>
        <w:tc>
          <w:tcPr>
            <w:tcW w:w="963" w:type="dxa"/>
            <w:hideMark/>
          </w:tcPr>
          <w:p w14:paraId="24FD35F2" w14:textId="77777777" w:rsidR="00E21F19" w:rsidRPr="00E21F19" w:rsidRDefault="00E21F19" w:rsidP="00E21F19">
            <w:pPr>
              <w:spacing w:after="160" w:line="278" w:lineRule="auto"/>
              <w:rPr>
                <w:lang w:val="en-CA"/>
              </w:rPr>
            </w:pPr>
            <w:r w:rsidRPr="00E21F19">
              <w:rPr>
                <w:lang w:val="en-CA"/>
              </w:rPr>
              <w:t>Dawn</w:t>
            </w:r>
          </w:p>
        </w:tc>
        <w:tc>
          <w:tcPr>
            <w:tcW w:w="1116" w:type="dxa"/>
            <w:noWrap/>
            <w:hideMark/>
          </w:tcPr>
          <w:p w14:paraId="210B3C23" w14:textId="77777777" w:rsidR="00E21F19" w:rsidRPr="00E21F19" w:rsidRDefault="00E21F19" w:rsidP="00E21F19">
            <w:pPr>
              <w:spacing w:after="160" w:line="278" w:lineRule="auto"/>
              <w:rPr>
                <w:lang w:val="en-CA"/>
              </w:rPr>
            </w:pPr>
            <w:r w:rsidRPr="00E21F19">
              <w:rPr>
                <w:lang w:val="en-CA"/>
              </w:rPr>
              <w:t>0.569</w:t>
            </w:r>
          </w:p>
        </w:tc>
        <w:tc>
          <w:tcPr>
            <w:tcW w:w="876" w:type="dxa"/>
            <w:noWrap/>
            <w:hideMark/>
          </w:tcPr>
          <w:p w14:paraId="470EDF89" w14:textId="77777777" w:rsidR="00E21F19" w:rsidRPr="00E21F19" w:rsidRDefault="00E21F19" w:rsidP="00E21F19">
            <w:pPr>
              <w:spacing w:after="160" w:line="278" w:lineRule="auto"/>
              <w:rPr>
                <w:lang w:val="en-CA"/>
              </w:rPr>
            </w:pPr>
            <w:r w:rsidRPr="00E21F19">
              <w:rPr>
                <w:lang w:val="en-CA"/>
              </w:rPr>
              <w:t>0.225</w:t>
            </w:r>
          </w:p>
        </w:tc>
        <w:tc>
          <w:tcPr>
            <w:tcW w:w="950" w:type="dxa"/>
            <w:vAlign w:val="bottom"/>
            <w:hideMark/>
          </w:tcPr>
          <w:p w14:paraId="20A255ED" w14:textId="77777777" w:rsidR="00E21F19" w:rsidRPr="00E21F19" w:rsidRDefault="00E21F19" w:rsidP="00E21F19">
            <w:pPr>
              <w:spacing w:after="160" w:line="278" w:lineRule="auto"/>
              <w:rPr>
                <w:lang w:val="en-CA"/>
              </w:rPr>
            </w:pPr>
            <w:r w:rsidRPr="00E21F19">
              <w:rPr>
                <w:lang w:val="en-CA"/>
              </w:rPr>
              <w:t>2.524</w:t>
            </w:r>
          </w:p>
        </w:tc>
        <w:tc>
          <w:tcPr>
            <w:tcW w:w="987" w:type="dxa"/>
            <w:noWrap/>
            <w:hideMark/>
          </w:tcPr>
          <w:p w14:paraId="0EC71FB2" w14:textId="77777777" w:rsidR="00E21F19" w:rsidRPr="00E21F19" w:rsidRDefault="00E21F19" w:rsidP="00E21F19">
            <w:pPr>
              <w:spacing w:after="160" w:line="278" w:lineRule="auto"/>
              <w:rPr>
                <w:b/>
                <w:bCs/>
                <w:lang w:val="en-CA"/>
              </w:rPr>
            </w:pPr>
            <w:r w:rsidRPr="00E21F19">
              <w:rPr>
                <w:b/>
                <w:bCs/>
                <w:lang w:val="en-CA"/>
              </w:rPr>
              <w:t>0.012</w:t>
            </w:r>
          </w:p>
        </w:tc>
        <w:tc>
          <w:tcPr>
            <w:tcW w:w="1134" w:type="dxa"/>
            <w:noWrap/>
            <w:hideMark/>
          </w:tcPr>
          <w:p w14:paraId="0817A4CB" w14:textId="77777777" w:rsidR="00E21F19" w:rsidRPr="00E21F19" w:rsidRDefault="00E21F19" w:rsidP="00E21F19">
            <w:pPr>
              <w:spacing w:after="160" w:line="278" w:lineRule="auto"/>
              <w:rPr>
                <w:lang w:val="en-CA"/>
              </w:rPr>
            </w:pPr>
            <w:r w:rsidRPr="00E21F19">
              <w:rPr>
                <w:lang w:val="en-CA"/>
              </w:rPr>
              <w:t>0.127</w:t>
            </w:r>
          </w:p>
        </w:tc>
        <w:tc>
          <w:tcPr>
            <w:tcW w:w="993" w:type="dxa"/>
            <w:noWrap/>
            <w:hideMark/>
          </w:tcPr>
          <w:p w14:paraId="0E19AAE8" w14:textId="77777777" w:rsidR="00E21F19" w:rsidRPr="00E21F19" w:rsidRDefault="00E21F19" w:rsidP="00E21F19">
            <w:pPr>
              <w:spacing w:after="160" w:line="278" w:lineRule="auto"/>
              <w:rPr>
                <w:lang w:val="en-CA"/>
              </w:rPr>
            </w:pPr>
            <w:r w:rsidRPr="00E21F19">
              <w:rPr>
                <w:lang w:val="en-CA"/>
              </w:rPr>
              <w:t>1.010</w:t>
            </w:r>
          </w:p>
        </w:tc>
      </w:tr>
      <w:tr w:rsidR="00E21F19" w:rsidRPr="00E21F19" w14:paraId="2E41A648" w14:textId="77777777" w:rsidTr="00E21F19">
        <w:trPr>
          <w:trHeight w:val="288"/>
        </w:trPr>
        <w:tc>
          <w:tcPr>
            <w:tcW w:w="1270" w:type="dxa"/>
            <w:noWrap/>
            <w:hideMark/>
          </w:tcPr>
          <w:p w14:paraId="65526FC3" w14:textId="77777777" w:rsidR="00E21F19" w:rsidRPr="00E21F19" w:rsidRDefault="00E21F19" w:rsidP="00E21F19">
            <w:pPr>
              <w:spacing w:after="160" w:line="278" w:lineRule="auto"/>
              <w:rPr>
                <w:lang w:val="en-CA"/>
              </w:rPr>
            </w:pPr>
          </w:p>
        </w:tc>
        <w:tc>
          <w:tcPr>
            <w:tcW w:w="1194" w:type="dxa"/>
          </w:tcPr>
          <w:p w14:paraId="26967D35" w14:textId="77777777" w:rsidR="00E21F19" w:rsidRPr="00E21F19" w:rsidRDefault="00E21F19" w:rsidP="00E21F19">
            <w:pPr>
              <w:spacing w:after="160" w:line="278" w:lineRule="auto"/>
              <w:rPr>
                <w:lang w:val="en-CA"/>
              </w:rPr>
            </w:pPr>
          </w:p>
        </w:tc>
        <w:tc>
          <w:tcPr>
            <w:tcW w:w="963" w:type="dxa"/>
            <w:hideMark/>
          </w:tcPr>
          <w:p w14:paraId="764E2D45" w14:textId="77777777" w:rsidR="00E21F19" w:rsidRPr="00E21F19" w:rsidRDefault="00E21F19" w:rsidP="00E21F19">
            <w:pPr>
              <w:spacing w:after="160" w:line="278" w:lineRule="auto"/>
              <w:rPr>
                <w:lang w:val="en-CA"/>
              </w:rPr>
            </w:pPr>
            <w:r w:rsidRPr="00E21F19">
              <w:rPr>
                <w:lang w:val="en-CA"/>
              </w:rPr>
              <w:t>Midday</w:t>
            </w:r>
          </w:p>
        </w:tc>
        <w:tc>
          <w:tcPr>
            <w:tcW w:w="1116" w:type="dxa"/>
            <w:noWrap/>
            <w:hideMark/>
          </w:tcPr>
          <w:p w14:paraId="302BBA29" w14:textId="77777777" w:rsidR="00E21F19" w:rsidRPr="00E21F19" w:rsidRDefault="00E21F19" w:rsidP="00E21F19">
            <w:pPr>
              <w:spacing w:after="160" w:line="278" w:lineRule="auto"/>
              <w:rPr>
                <w:lang w:val="en-CA"/>
              </w:rPr>
            </w:pPr>
            <w:r w:rsidRPr="00E21F19">
              <w:rPr>
                <w:lang w:val="en-CA"/>
              </w:rPr>
              <w:t>0.499</w:t>
            </w:r>
          </w:p>
        </w:tc>
        <w:tc>
          <w:tcPr>
            <w:tcW w:w="876" w:type="dxa"/>
            <w:noWrap/>
            <w:hideMark/>
          </w:tcPr>
          <w:p w14:paraId="189187BF" w14:textId="77777777" w:rsidR="00E21F19" w:rsidRPr="00E21F19" w:rsidRDefault="00E21F19" w:rsidP="00E21F19">
            <w:pPr>
              <w:spacing w:after="160" w:line="278" w:lineRule="auto"/>
              <w:rPr>
                <w:lang w:val="en-CA"/>
              </w:rPr>
            </w:pPr>
            <w:r w:rsidRPr="00E21F19">
              <w:rPr>
                <w:lang w:val="en-CA"/>
              </w:rPr>
              <w:t>0.231</w:t>
            </w:r>
          </w:p>
        </w:tc>
        <w:tc>
          <w:tcPr>
            <w:tcW w:w="950" w:type="dxa"/>
            <w:vAlign w:val="bottom"/>
            <w:hideMark/>
          </w:tcPr>
          <w:p w14:paraId="22115D7D" w14:textId="77777777" w:rsidR="00E21F19" w:rsidRPr="00E21F19" w:rsidRDefault="00E21F19" w:rsidP="00E21F19">
            <w:pPr>
              <w:spacing w:after="160" w:line="278" w:lineRule="auto"/>
              <w:rPr>
                <w:lang w:val="en-CA"/>
              </w:rPr>
            </w:pPr>
            <w:r w:rsidRPr="00E21F19">
              <w:rPr>
                <w:lang w:val="en-CA"/>
              </w:rPr>
              <w:t>2.163</w:t>
            </w:r>
          </w:p>
        </w:tc>
        <w:tc>
          <w:tcPr>
            <w:tcW w:w="987" w:type="dxa"/>
            <w:noWrap/>
            <w:hideMark/>
          </w:tcPr>
          <w:p w14:paraId="0F3C599B" w14:textId="77777777" w:rsidR="00E21F19" w:rsidRPr="00E21F19" w:rsidRDefault="00E21F19" w:rsidP="00E21F19">
            <w:pPr>
              <w:spacing w:after="160" w:line="278" w:lineRule="auto"/>
              <w:rPr>
                <w:b/>
                <w:bCs/>
                <w:lang w:val="en-CA"/>
              </w:rPr>
            </w:pPr>
            <w:r w:rsidRPr="00E21F19">
              <w:rPr>
                <w:b/>
                <w:bCs/>
                <w:lang w:val="en-CA"/>
              </w:rPr>
              <w:t>0.031</w:t>
            </w:r>
          </w:p>
        </w:tc>
        <w:tc>
          <w:tcPr>
            <w:tcW w:w="1134" w:type="dxa"/>
            <w:noWrap/>
            <w:hideMark/>
          </w:tcPr>
          <w:p w14:paraId="194656F1" w14:textId="77777777" w:rsidR="00E21F19" w:rsidRPr="00E21F19" w:rsidRDefault="00E21F19" w:rsidP="00E21F19">
            <w:pPr>
              <w:spacing w:after="160" w:line="278" w:lineRule="auto"/>
              <w:rPr>
                <w:lang w:val="en-CA"/>
              </w:rPr>
            </w:pPr>
            <w:r w:rsidRPr="00E21F19">
              <w:rPr>
                <w:lang w:val="en-CA"/>
              </w:rPr>
              <w:t>0.047</w:t>
            </w:r>
          </w:p>
        </w:tc>
        <w:tc>
          <w:tcPr>
            <w:tcW w:w="993" w:type="dxa"/>
            <w:noWrap/>
            <w:hideMark/>
          </w:tcPr>
          <w:p w14:paraId="3A8227E7" w14:textId="77777777" w:rsidR="00E21F19" w:rsidRPr="00E21F19" w:rsidRDefault="00E21F19" w:rsidP="00E21F19">
            <w:pPr>
              <w:spacing w:after="160" w:line="278" w:lineRule="auto"/>
              <w:rPr>
                <w:lang w:val="en-CA"/>
              </w:rPr>
            </w:pPr>
            <w:r w:rsidRPr="00E21F19">
              <w:rPr>
                <w:lang w:val="en-CA"/>
              </w:rPr>
              <w:t>0.951</w:t>
            </w:r>
          </w:p>
        </w:tc>
      </w:tr>
      <w:tr w:rsidR="00E21F19" w:rsidRPr="00E21F19" w14:paraId="2D4B6111" w14:textId="77777777" w:rsidTr="00E21F19">
        <w:trPr>
          <w:trHeight w:val="288"/>
        </w:trPr>
        <w:tc>
          <w:tcPr>
            <w:tcW w:w="1270" w:type="dxa"/>
            <w:noWrap/>
            <w:hideMark/>
          </w:tcPr>
          <w:p w14:paraId="2794D812" w14:textId="77777777" w:rsidR="00E21F19" w:rsidRPr="00E21F19" w:rsidRDefault="00E21F19" w:rsidP="00E21F19">
            <w:pPr>
              <w:spacing w:after="160" w:line="278" w:lineRule="auto"/>
              <w:rPr>
                <w:lang w:val="en-CA"/>
              </w:rPr>
            </w:pPr>
          </w:p>
        </w:tc>
        <w:tc>
          <w:tcPr>
            <w:tcW w:w="1194" w:type="dxa"/>
            <w:hideMark/>
          </w:tcPr>
          <w:p w14:paraId="1432020F" w14:textId="77777777" w:rsidR="00E21F19" w:rsidRPr="00E21F19" w:rsidRDefault="00E21F19" w:rsidP="00E21F19">
            <w:pPr>
              <w:spacing w:after="160" w:line="278" w:lineRule="auto"/>
              <w:rPr>
                <w:lang w:val="en-CA"/>
              </w:rPr>
            </w:pPr>
            <w:r w:rsidRPr="00E21F19">
              <w:rPr>
                <w:lang w:val="en-CA"/>
              </w:rPr>
              <w:t>Hot</w:t>
            </w:r>
          </w:p>
        </w:tc>
        <w:tc>
          <w:tcPr>
            <w:tcW w:w="963" w:type="dxa"/>
            <w:hideMark/>
          </w:tcPr>
          <w:p w14:paraId="5D85B2EB" w14:textId="77777777" w:rsidR="00E21F19" w:rsidRPr="00E21F19" w:rsidRDefault="00E21F19" w:rsidP="00E21F19">
            <w:pPr>
              <w:spacing w:after="160" w:line="278" w:lineRule="auto"/>
              <w:rPr>
                <w:lang w:val="en-CA"/>
              </w:rPr>
            </w:pPr>
            <w:r w:rsidRPr="00E21F19">
              <w:rPr>
                <w:lang w:val="en-CA"/>
              </w:rPr>
              <w:t>Dawn</w:t>
            </w:r>
          </w:p>
        </w:tc>
        <w:tc>
          <w:tcPr>
            <w:tcW w:w="1116" w:type="dxa"/>
            <w:noWrap/>
            <w:hideMark/>
          </w:tcPr>
          <w:p w14:paraId="6D2DC76C" w14:textId="77777777" w:rsidR="00E21F19" w:rsidRPr="00E21F19" w:rsidRDefault="00E21F19" w:rsidP="00E21F19">
            <w:pPr>
              <w:spacing w:after="160" w:line="278" w:lineRule="auto"/>
              <w:rPr>
                <w:lang w:val="en-CA"/>
              </w:rPr>
            </w:pPr>
            <w:r w:rsidRPr="00E21F19">
              <w:rPr>
                <w:lang w:val="en-CA"/>
              </w:rPr>
              <w:t>0.623</w:t>
            </w:r>
          </w:p>
        </w:tc>
        <w:tc>
          <w:tcPr>
            <w:tcW w:w="876" w:type="dxa"/>
            <w:noWrap/>
            <w:hideMark/>
          </w:tcPr>
          <w:p w14:paraId="10486336" w14:textId="77777777" w:rsidR="00E21F19" w:rsidRPr="00E21F19" w:rsidRDefault="00E21F19" w:rsidP="00E21F19">
            <w:pPr>
              <w:spacing w:after="160" w:line="278" w:lineRule="auto"/>
              <w:rPr>
                <w:lang w:val="en-CA"/>
              </w:rPr>
            </w:pPr>
            <w:r w:rsidRPr="00E21F19">
              <w:rPr>
                <w:lang w:val="en-CA"/>
              </w:rPr>
              <w:t>0.216</w:t>
            </w:r>
          </w:p>
        </w:tc>
        <w:tc>
          <w:tcPr>
            <w:tcW w:w="950" w:type="dxa"/>
            <w:vAlign w:val="bottom"/>
            <w:hideMark/>
          </w:tcPr>
          <w:p w14:paraId="4412D486" w14:textId="77777777" w:rsidR="00E21F19" w:rsidRPr="00E21F19" w:rsidRDefault="00E21F19" w:rsidP="00E21F19">
            <w:pPr>
              <w:spacing w:after="160" w:line="278" w:lineRule="auto"/>
              <w:rPr>
                <w:lang w:val="en-CA"/>
              </w:rPr>
            </w:pPr>
            <w:r w:rsidRPr="00E21F19">
              <w:rPr>
                <w:lang w:val="en-CA"/>
              </w:rPr>
              <w:t>2.887</w:t>
            </w:r>
          </w:p>
        </w:tc>
        <w:tc>
          <w:tcPr>
            <w:tcW w:w="987" w:type="dxa"/>
            <w:noWrap/>
            <w:hideMark/>
          </w:tcPr>
          <w:p w14:paraId="21700494" w14:textId="77777777" w:rsidR="00E21F19" w:rsidRPr="00E21F19" w:rsidRDefault="00E21F19" w:rsidP="00E21F19">
            <w:pPr>
              <w:spacing w:after="160" w:line="278" w:lineRule="auto"/>
              <w:rPr>
                <w:b/>
                <w:bCs/>
                <w:lang w:val="en-CA"/>
              </w:rPr>
            </w:pPr>
            <w:r w:rsidRPr="00E21F19">
              <w:rPr>
                <w:b/>
                <w:bCs/>
                <w:lang w:val="en-CA"/>
              </w:rPr>
              <w:t>0.004</w:t>
            </w:r>
          </w:p>
        </w:tc>
        <w:tc>
          <w:tcPr>
            <w:tcW w:w="1134" w:type="dxa"/>
            <w:noWrap/>
            <w:hideMark/>
          </w:tcPr>
          <w:p w14:paraId="616C6AD2" w14:textId="77777777" w:rsidR="00E21F19" w:rsidRPr="00E21F19" w:rsidRDefault="00E21F19" w:rsidP="00E21F19">
            <w:pPr>
              <w:spacing w:after="160" w:line="278" w:lineRule="auto"/>
              <w:rPr>
                <w:lang w:val="en-CA"/>
              </w:rPr>
            </w:pPr>
            <w:r w:rsidRPr="00E21F19">
              <w:rPr>
                <w:lang w:val="en-CA"/>
              </w:rPr>
              <w:t>0.200</w:t>
            </w:r>
          </w:p>
        </w:tc>
        <w:tc>
          <w:tcPr>
            <w:tcW w:w="993" w:type="dxa"/>
            <w:noWrap/>
            <w:hideMark/>
          </w:tcPr>
          <w:p w14:paraId="174AD7F4" w14:textId="77777777" w:rsidR="00E21F19" w:rsidRPr="00E21F19" w:rsidRDefault="00E21F19" w:rsidP="00E21F19">
            <w:pPr>
              <w:spacing w:after="160" w:line="278" w:lineRule="auto"/>
              <w:rPr>
                <w:lang w:val="en-CA"/>
              </w:rPr>
            </w:pPr>
            <w:r w:rsidRPr="00E21F19">
              <w:rPr>
                <w:lang w:val="en-CA"/>
              </w:rPr>
              <w:t>1.046</w:t>
            </w:r>
          </w:p>
        </w:tc>
      </w:tr>
      <w:tr w:rsidR="00E21F19" w:rsidRPr="00E21F19" w14:paraId="62DDD24D" w14:textId="77777777" w:rsidTr="00E21F19">
        <w:trPr>
          <w:trHeight w:val="288"/>
        </w:trPr>
        <w:tc>
          <w:tcPr>
            <w:tcW w:w="1270" w:type="dxa"/>
            <w:tcBorders>
              <w:top w:val="nil"/>
              <w:left w:val="nil"/>
              <w:bottom w:val="single" w:sz="4" w:space="0" w:color="auto"/>
              <w:right w:val="nil"/>
            </w:tcBorders>
            <w:noWrap/>
            <w:hideMark/>
          </w:tcPr>
          <w:p w14:paraId="3FD79035" w14:textId="77777777" w:rsidR="00E21F19" w:rsidRPr="00E21F19" w:rsidRDefault="00E21F19" w:rsidP="00E21F19">
            <w:pPr>
              <w:spacing w:after="160" w:line="278" w:lineRule="auto"/>
              <w:rPr>
                <w:lang w:val="en-CA"/>
              </w:rPr>
            </w:pPr>
          </w:p>
        </w:tc>
        <w:tc>
          <w:tcPr>
            <w:tcW w:w="1194" w:type="dxa"/>
            <w:tcBorders>
              <w:top w:val="nil"/>
              <w:left w:val="nil"/>
              <w:bottom w:val="single" w:sz="4" w:space="0" w:color="auto"/>
              <w:right w:val="nil"/>
            </w:tcBorders>
          </w:tcPr>
          <w:p w14:paraId="4BC42296" w14:textId="77777777" w:rsidR="00E21F19" w:rsidRPr="00E21F19" w:rsidRDefault="00E21F19" w:rsidP="00E21F19">
            <w:pPr>
              <w:spacing w:after="160" w:line="278" w:lineRule="auto"/>
              <w:rPr>
                <w:lang w:val="en-CA"/>
              </w:rPr>
            </w:pPr>
          </w:p>
        </w:tc>
        <w:tc>
          <w:tcPr>
            <w:tcW w:w="963" w:type="dxa"/>
            <w:tcBorders>
              <w:top w:val="nil"/>
              <w:left w:val="nil"/>
              <w:bottom w:val="single" w:sz="4" w:space="0" w:color="auto"/>
              <w:right w:val="nil"/>
            </w:tcBorders>
            <w:hideMark/>
          </w:tcPr>
          <w:p w14:paraId="3E6FAC75" w14:textId="77777777" w:rsidR="00E21F19" w:rsidRPr="00E21F19" w:rsidRDefault="00E21F19" w:rsidP="00E21F19">
            <w:pPr>
              <w:spacing w:after="160" w:line="278" w:lineRule="auto"/>
              <w:rPr>
                <w:lang w:val="en-CA"/>
              </w:rPr>
            </w:pPr>
            <w:r w:rsidRPr="00E21F19">
              <w:rPr>
                <w:lang w:val="en-CA"/>
              </w:rPr>
              <w:t>Midday</w:t>
            </w:r>
          </w:p>
        </w:tc>
        <w:tc>
          <w:tcPr>
            <w:tcW w:w="1116" w:type="dxa"/>
            <w:tcBorders>
              <w:top w:val="nil"/>
              <w:left w:val="nil"/>
              <w:bottom w:val="single" w:sz="4" w:space="0" w:color="auto"/>
              <w:right w:val="nil"/>
            </w:tcBorders>
            <w:noWrap/>
            <w:hideMark/>
          </w:tcPr>
          <w:p w14:paraId="5D37E7C8" w14:textId="77777777" w:rsidR="00E21F19" w:rsidRPr="00E21F19" w:rsidRDefault="00E21F19" w:rsidP="00E21F19">
            <w:pPr>
              <w:spacing w:after="160" w:line="278" w:lineRule="auto"/>
              <w:rPr>
                <w:lang w:val="en-CA"/>
              </w:rPr>
            </w:pPr>
            <w:r w:rsidRPr="00E21F19">
              <w:rPr>
                <w:lang w:val="en-CA"/>
              </w:rPr>
              <w:t>0.650</w:t>
            </w:r>
          </w:p>
        </w:tc>
        <w:tc>
          <w:tcPr>
            <w:tcW w:w="876" w:type="dxa"/>
            <w:tcBorders>
              <w:top w:val="nil"/>
              <w:left w:val="nil"/>
              <w:bottom w:val="single" w:sz="4" w:space="0" w:color="auto"/>
              <w:right w:val="nil"/>
            </w:tcBorders>
            <w:noWrap/>
            <w:hideMark/>
          </w:tcPr>
          <w:p w14:paraId="44C3D758" w14:textId="77777777" w:rsidR="00E21F19" w:rsidRPr="00E21F19" w:rsidRDefault="00E21F19" w:rsidP="00E21F19">
            <w:pPr>
              <w:spacing w:after="160" w:line="278" w:lineRule="auto"/>
              <w:rPr>
                <w:lang w:val="en-CA"/>
              </w:rPr>
            </w:pPr>
            <w:r w:rsidRPr="00E21F19">
              <w:rPr>
                <w:lang w:val="en-CA"/>
              </w:rPr>
              <w:t>0.222</w:t>
            </w:r>
          </w:p>
        </w:tc>
        <w:tc>
          <w:tcPr>
            <w:tcW w:w="950" w:type="dxa"/>
            <w:tcBorders>
              <w:top w:val="nil"/>
              <w:left w:val="nil"/>
              <w:bottom w:val="single" w:sz="4" w:space="0" w:color="auto"/>
              <w:right w:val="nil"/>
            </w:tcBorders>
            <w:vAlign w:val="bottom"/>
            <w:hideMark/>
          </w:tcPr>
          <w:p w14:paraId="28293631" w14:textId="77777777" w:rsidR="00E21F19" w:rsidRPr="00E21F19" w:rsidRDefault="00E21F19" w:rsidP="00E21F19">
            <w:pPr>
              <w:spacing w:after="160" w:line="278" w:lineRule="auto"/>
              <w:rPr>
                <w:lang w:val="en-CA"/>
              </w:rPr>
            </w:pPr>
            <w:r w:rsidRPr="00E21F19">
              <w:rPr>
                <w:lang w:val="en-CA"/>
              </w:rPr>
              <w:t>2.930</w:t>
            </w:r>
          </w:p>
        </w:tc>
        <w:tc>
          <w:tcPr>
            <w:tcW w:w="987" w:type="dxa"/>
            <w:tcBorders>
              <w:top w:val="nil"/>
              <w:left w:val="nil"/>
              <w:bottom w:val="single" w:sz="4" w:space="0" w:color="auto"/>
              <w:right w:val="nil"/>
            </w:tcBorders>
            <w:noWrap/>
            <w:hideMark/>
          </w:tcPr>
          <w:p w14:paraId="5010CCDE" w14:textId="77777777" w:rsidR="00E21F19" w:rsidRPr="00E21F19" w:rsidRDefault="00E21F19" w:rsidP="00E21F19">
            <w:pPr>
              <w:spacing w:after="160" w:line="278" w:lineRule="auto"/>
              <w:rPr>
                <w:b/>
                <w:bCs/>
                <w:lang w:val="en-CA"/>
              </w:rPr>
            </w:pPr>
            <w:r w:rsidRPr="00E21F19">
              <w:rPr>
                <w:b/>
                <w:bCs/>
                <w:lang w:val="en-CA"/>
              </w:rPr>
              <w:t>0.003</w:t>
            </w:r>
          </w:p>
        </w:tc>
        <w:tc>
          <w:tcPr>
            <w:tcW w:w="1134" w:type="dxa"/>
            <w:tcBorders>
              <w:top w:val="nil"/>
              <w:left w:val="nil"/>
              <w:bottom w:val="single" w:sz="4" w:space="0" w:color="auto"/>
              <w:right w:val="nil"/>
            </w:tcBorders>
            <w:noWrap/>
            <w:hideMark/>
          </w:tcPr>
          <w:p w14:paraId="2F903D09" w14:textId="77777777" w:rsidR="00E21F19" w:rsidRPr="00E21F19" w:rsidRDefault="00E21F19" w:rsidP="00E21F19">
            <w:pPr>
              <w:spacing w:after="160" w:line="278" w:lineRule="auto"/>
              <w:rPr>
                <w:lang w:val="en-CA"/>
              </w:rPr>
            </w:pPr>
            <w:r w:rsidRPr="00E21F19">
              <w:rPr>
                <w:lang w:val="en-CA"/>
              </w:rPr>
              <w:t>0.215</w:t>
            </w:r>
          </w:p>
        </w:tc>
        <w:tc>
          <w:tcPr>
            <w:tcW w:w="993" w:type="dxa"/>
            <w:tcBorders>
              <w:top w:val="nil"/>
              <w:left w:val="nil"/>
              <w:bottom w:val="single" w:sz="4" w:space="0" w:color="auto"/>
              <w:right w:val="nil"/>
            </w:tcBorders>
            <w:noWrap/>
            <w:hideMark/>
          </w:tcPr>
          <w:p w14:paraId="4B825AAF" w14:textId="77777777" w:rsidR="00E21F19" w:rsidRPr="00E21F19" w:rsidRDefault="00E21F19" w:rsidP="00E21F19">
            <w:pPr>
              <w:spacing w:after="160" w:line="278" w:lineRule="auto"/>
              <w:rPr>
                <w:lang w:val="en-CA"/>
              </w:rPr>
            </w:pPr>
            <w:r w:rsidRPr="00E21F19">
              <w:rPr>
                <w:lang w:val="en-CA"/>
              </w:rPr>
              <w:t>1.086</w:t>
            </w:r>
          </w:p>
        </w:tc>
      </w:tr>
    </w:tbl>
    <w:p w14:paraId="72D9AEEF" w14:textId="77777777" w:rsidR="00E21F19" w:rsidRPr="00E21F19" w:rsidRDefault="00E21F19" w:rsidP="00E21F19">
      <w:pPr>
        <w:rPr>
          <w:b/>
          <w:bCs/>
          <w:lang w:val="en-CA"/>
        </w:rPr>
      </w:pPr>
      <w:r w:rsidRPr="00E21F19">
        <w:rPr>
          <w:b/>
          <w:bCs/>
          <w:lang w:val="en-CA"/>
        </w:rPr>
        <w:br w:type="page"/>
      </w:r>
    </w:p>
    <w:p w14:paraId="2418F44C" w14:textId="77777777" w:rsidR="00E21F19" w:rsidRPr="00E21F19" w:rsidRDefault="00E21F19" w:rsidP="00E21F19">
      <w:pPr>
        <w:rPr>
          <w:lang w:val="en-CA"/>
        </w:rPr>
      </w:pPr>
      <w:r w:rsidRPr="00E21F19">
        <w:rPr>
          <w:b/>
          <w:bCs/>
          <w:lang w:val="en-CA"/>
        </w:rPr>
        <w:lastRenderedPageBreak/>
        <w:t>Table S4</w:t>
      </w:r>
      <w:r w:rsidRPr="00E21F19">
        <w:rPr>
          <w:lang w:val="en-CA"/>
        </w:rPr>
        <w:t xml:space="preserve">. Confusion matrix showing the proportion of predicted versus observed lionfish behaviours (resting, hovering, swimming, and hunting) based on a multinomial generalized additive model (GAM). Values represent the percentage of predictions (rows) that matched each observed behaviour (columns). The bold diagonal values indicate correct classifications, with an overall classification accuracy of 66.2%. </w:t>
      </w:r>
    </w:p>
    <w:tbl>
      <w:tblPr>
        <w:tblStyle w:val="TableGrid"/>
        <w:tblW w:w="0" w:type="auto"/>
        <w:tblLook w:val="04A0" w:firstRow="1" w:lastRow="0" w:firstColumn="1" w:lastColumn="0" w:noHBand="0" w:noVBand="1"/>
      </w:tblPr>
      <w:tblGrid>
        <w:gridCol w:w="1816"/>
        <w:gridCol w:w="1788"/>
        <w:gridCol w:w="1802"/>
        <w:gridCol w:w="1817"/>
        <w:gridCol w:w="1793"/>
      </w:tblGrid>
      <w:tr w:rsidR="00E21F19" w:rsidRPr="00E21F19" w14:paraId="58C5C3F6" w14:textId="77777777" w:rsidTr="00E21F19">
        <w:tc>
          <w:tcPr>
            <w:tcW w:w="1870" w:type="dxa"/>
            <w:tcBorders>
              <w:top w:val="single" w:sz="4" w:space="0" w:color="FFFFFF" w:themeColor="background1"/>
              <w:left w:val="single" w:sz="4" w:space="0" w:color="FFFFFF" w:themeColor="background1"/>
              <w:bottom w:val="nil"/>
              <w:right w:val="single" w:sz="12" w:space="0" w:color="FFFFFF" w:themeColor="background1"/>
            </w:tcBorders>
          </w:tcPr>
          <w:p w14:paraId="6C60C99E" w14:textId="77777777" w:rsidR="00E21F19" w:rsidRPr="00E21F19" w:rsidRDefault="00E21F19" w:rsidP="00E21F19">
            <w:pPr>
              <w:spacing w:after="160" w:line="278" w:lineRule="auto"/>
              <w:rPr>
                <w:lang w:val="en-CA"/>
              </w:rPr>
            </w:pPr>
          </w:p>
        </w:tc>
        <w:tc>
          <w:tcPr>
            <w:tcW w:w="1870" w:type="dxa"/>
            <w:tcBorders>
              <w:top w:val="single" w:sz="4" w:space="0" w:color="FFFFFF" w:themeColor="background1"/>
              <w:left w:val="single" w:sz="12" w:space="0" w:color="FFFFFF" w:themeColor="background1"/>
              <w:bottom w:val="nil"/>
              <w:right w:val="single" w:sz="12" w:space="0" w:color="FFFFFF" w:themeColor="background1"/>
            </w:tcBorders>
            <w:hideMark/>
          </w:tcPr>
          <w:p w14:paraId="5823B393" w14:textId="77777777" w:rsidR="00E21F19" w:rsidRPr="00E21F19" w:rsidRDefault="00E21F19" w:rsidP="00E21F19">
            <w:pPr>
              <w:spacing w:after="160" w:line="278" w:lineRule="auto"/>
              <w:rPr>
                <w:b/>
                <w:bCs/>
                <w:lang w:val="en-CA"/>
              </w:rPr>
            </w:pPr>
            <w:r w:rsidRPr="00E21F19">
              <w:rPr>
                <w:b/>
                <w:bCs/>
                <w:lang w:val="en-CA"/>
              </w:rPr>
              <w:t>Actual</w:t>
            </w:r>
          </w:p>
        </w:tc>
        <w:tc>
          <w:tcPr>
            <w:tcW w:w="1870" w:type="dxa"/>
            <w:tcBorders>
              <w:top w:val="single" w:sz="4" w:space="0" w:color="FFFFFF" w:themeColor="background1"/>
              <w:left w:val="single" w:sz="12" w:space="0" w:color="FFFFFF" w:themeColor="background1"/>
              <w:bottom w:val="nil"/>
              <w:right w:val="single" w:sz="12" w:space="0" w:color="FFFFFF" w:themeColor="background1"/>
            </w:tcBorders>
          </w:tcPr>
          <w:p w14:paraId="6CACEDEF" w14:textId="77777777" w:rsidR="00E21F19" w:rsidRPr="00E21F19" w:rsidRDefault="00E21F19" w:rsidP="00E21F19">
            <w:pPr>
              <w:spacing w:after="160" w:line="278" w:lineRule="auto"/>
              <w:rPr>
                <w:lang w:val="en-CA"/>
              </w:rPr>
            </w:pPr>
          </w:p>
        </w:tc>
        <w:tc>
          <w:tcPr>
            <w:tcW w:w="1870" w:type="dxa"/>
            <w:tcBorders>
              <w:top w:val="single" w:sz="4" w:space="0" w:color="FFFFFF" w:themeColor="background1"/>
              <w:left w:val="single" w:sz="12" w:space="0" w:color="FFFFFF" w:themeColor="background1"/>
              <w:bottom w:val="nil"/>
              <w:right w:val="single" w:sz="12" w:space="0" w:color="FFFFFF" w:themeColor="background1"/>
            </w:tcBorders>
          </w:tcPr>
          <w:p w14:paraId="4130DA5E" w14:textId="77777777" w:rsidR="00E21F19" w:rsidRPr="00E21F19" w:rsidRDefault="00E21F19" w:rsidP="00E21F19">
            <w:pPr>
              <w:spacing w:after="160" w:line="278" w:lineRule="auto"/>
              <w:rPr>
                <w:lang w:val="en-CA"/>
              </w:rPr>
            </w:pPr>
          </w:p>
        </w:tc>
        <w:tc>
          <w:tcPr>
            <w:tcW w:w="1870" w:type="dxa"/>
            <w:tcBorders>
              <w:top w:val="single" w:sz="4" w:space="0" w:color="FFFFFF" w:themeColor="background1"/>
              <w:left w:val="single" w:sz="12" w:space="0" w:color="FFFFFF" w:themeColor="background1"/>
              <w:bottom w:val="nil"/>
              <w:right w:val="single" w:sz="4" w:space="0" w:color="FFFFFF" w:themeColor="background1"/>
            </w:tcBorders>
          </w:tcPr>
          <w:p w14:paraId="0A361B66" w14:textId="77777777" w:rsidR="00E21F19" w:rsidRPr="00E21F19" w:rsidRDefault="00E21F19" w:rsidP="00E21F19">
            <w:pPr>
              <w:spacing w:after="160" w:line="278" w:lineRule="auto"/>
              <w:rPr>
                <w:lang w:val="en-CA"/>
              </w:rPr>
            </w:pPr>
          </w:p>
        </w:tc>
      </w:tr>
      <w:tr w:rsidR="00E21F19" w:rsidRPr="00E21F19" w14:paraId="1B0058AC" w14:textId="77777777" w:rsidTr="00E21F19">
        <w:tc>
          <w:tcPr>
            <w:tcW w:w="1870" w:type="dxa"/>
            <w:tcBorders>
              <w:top w:val="nil"/>
              <w:left w:val="nil"/>
              <w:bottom w:val="single" w:sz="4" w:space="0" w:color="auto"/>
              <w:right w:val="single" w:sz="4" w:space="0" w:color="auto"/>
            </w:tcBorders>
            <w:hideMark/>
          </w:tcPr>
          <w:p w14:paraId="35FB9F24" w14:textId="77777777" w:rsidR="00E21F19" w:rsidRPr="00E21F19" w:rsidRDefault="00E21F19" w:rsidP="00E21F19">
            <w:pPr>
              <w:spacing w:after="160" w:line="278" w:lineRule="auto"/>
              <w:rPr>
                <w:b/>
                <w:bCs/>
                <w:lang w:val="en-CA"/>
              </w:rPr>
            </w:pPr>
            <w:r w:rsidRPr="00E21F19">
              <w:rPr>
                <w:b/>
                <w:bCs/>
                <w:lang w:val="en-CA"/>
              </w:rPr>
              <w:t>Predicted</w:t>
            </w:r>
          </w:p>
        </w:tc>
        <w:tc>
          <w:tcPr>
            <w:tcW w:w="1870" w:type="dxa"/>
            <w:tcBorders>
              <w:top w:val="nil"/>
              <w:left w:val="single" w:sz="4" w:space="0" w:color="auto"/>
              <w:bottom w:val="single" w:sz="4" w:space="0" w:color="auto"/>
              <w:right w:val="nil"/>
            </w:tcBorders>
            <w:shd w:val="clear" w:color="auto" w:fill="E8E8E8" w:themeFill="background2"/>
            <w:hideMark/>
          </w:tcPr>
          <w:p w14:paraId="1114FBB4" w14:textId="77777777" w:rsidR="00E21F19" w:rsidRPr="00E21F19" w:rsidRDefault="00E21F19" w:rsidP="00E21F19">
            <w:pPr>
              <w:spacing w:after="160" w:line="278" w:lineRule="auto"/>
              <w:rPr>
                <w:lang w:val="en-CA"/>
              </w:rPr>
            </w:pPr>
            <w:r w:rsidRPr="00E21F19">
              <w:rPr>
                <w:lang w:val="en-CA"/>
              </w:rPr>
              <w:t>Resting</w:t>
            </w:r>
          </w:p>
        </w:tc>
        <w:tc>
          <w:tcPr>
            <w:tcW w:w="1870" w:type="dxa"/>
            <w:tcBorders>
              <w:top w:val="nil"/>
              <w:left w:val="nil"/>
              <w:bottom w:val="single" w:sz="4" w:space="0" w:color="auto"/>
              <w:right w:val="nil"/>
            </w:tcBorders>
            <w:shd w:val="clear" w:color="auto" w:fill="E8E8E8" w:themeFill="background2"/>
            <w:hideMark/>
          </w:tcPr>
          <w:p w14:paraId="6D08D0C6" w14:textId="77777777" w:rsidR="00E21F19" w:rsidRPr="00E21F19" w:rsidRDefault="00E21F19" w:rsidP="00E21F19">
            <w:pPr>
              <w:spacing w:after="160" w:line="278" w:lineRule="auto"/>
              <w:rPr>
                <w:lang w:val="en-CA"/>
              </w:rPr>
            </w:pPr>
            <w:r w:rsidRPr="00E21F19">
              <w:rPr>
                <w:lang w:val="en-CA"/>
              </w:rPr>
              <w:t>Hovering</w:t>
            </w:r>
          </w:p>
        </w:tc>
        <w:tc>
          <w:tcPr>
            <w:tcW w:w="1870" w:type="dxa"/>
            <w:tcBorders>
              <w:top w:val="nil"/>
              <w:left w:val="nil"/>
              <w:bottom w:val="single" w:sz="4" w:space="0" w:color="auto"/>
              <w:right w:val="nil"/>
            </w:tcBorders>
            <w:shd w:val="clear" w:color="auto" w:fill="E8E8E8" w:themeFill="background2"/>
            <w:hideMark/>
          </w:tcPr>
          <w:p w14:paraId="063E3877" w14:textId="77777777" w:rsidR="00E21F19" w:rsidRPr="00E21F19" w:rsidRDefault="00E21F19" w:rsidP="00E21F19">
            <w:pPr>
              <w:spacing w:after="160" w:line="278" w:lineRule="auto"/>
              <w:rPr>
                <w:lang w:val="en-CA"/>
              </w:rPr>
            </w:pPr>
            <w:r w:rsidRPr="00E21F19">
              <w:rPr>
                <w:lang w:val="en-CA"/>
              </w:rPr>
              <w:t xml:space="preserve">Swimming </w:t>
            </w:r>
          </w:p>
        </w:tc>
        <w:tc>
          <w:tcPr>
            <w:tcW w:w="1870" w:type="dxa"/>
            <w:tcBorders>
              <w:top w:val="nil"/>
              <w:left w:val="nil"/>
              <w:bottom w:val="single" w:sz="4" w:space="0" w:color="auto"/>
              <w:right w:val="nil"/>
            </w:tcBorders>
            <w:shd w:val="clear" w:color="auto" w:fill="E8E8E8" w:themeFill="background2"/>
            <w:hideMark/>
          </w:tcPr>
          <w:p w14:paraId="1C08DC83" w14:textId="77777777" w:rsidR="00E21F19" w:rsidRPr="00E21F19" w:rsidRDefault="00E21F19" w:rsidP="00E21F19">
            <w:pPr>
              <w:spacing w:after="160" w:line="278" w:lineRule="auto"/>
              <w:rPr>
                <w:lang w:val="en-CA"/>
              </w:rPr>
            </w:pPr>
            <w:r w:rsidRPr="00E21F19">
              <w:rPr>
                <w:lang w:val="en-CA"/>
              </w:rPr>
              <w:t>Hunting</w:t>
            </w:r>
          </w:p>
        </w:tc>
      </w:tr>
      <w:tr w:rsidR="00E21F19" w:rsidRPr="00E21F19" w14:paraId="5014A38F" w14:textId="77777777" w:rsidTr="00E21F19">
        <w:tc>
          <w:tcPr>
            <w:tcW w:w="1870" w:type="dxa"/>
            <w:tcBorders>
              <w:top w:val="single" w:sz="4" w:space="0" w:color="auto"/>
              <w:left w:val="nil"/>
              <w:bottom w:val="nil"/>
              <w:right w:val="single" w:sz="4" w:space="0" w:color="auto"/>
            </w:tcBorders>
            <w:shd w:val="clear" w:color="auto" w:fill="E8E8E8" w:themeFill="background2"/>
            <w:hideMark/>
          </w:tcPr>
          <w:p w14:paraId="7756721B" w14:textId="77777777" w:rsidR="00E21F19" w:rsidRPr="00E21F19" w:rsidRDefault="00E21F19" w:rsidP="00E21F19">
            <w:pPr>
              <w:spacing w:after="160" w:line="278" w:lineRule="auto"/>
              <w:rPr>
                <w:lang w:val="en-CA"/>
              </w:rPr>
            </w:pPr>
            <w:r w:rsidRPr="00E21F19">
              <w:rPr>
                <w:lang w:val="en-CA"/>
              </w:rPr>
              <w:t>Resting</w:t>
            </w:r>
          </w:p>
        </w:tc>
        <w:tc>
          <w:tcPr>
            <w:tcW w:w="1870" w:type="dxa"/>
            <w:tcBorders>
              <w:top w:val="single" w:sz="4" w:space="0" w:color="auto"/>
              <w:left w:val="single" w:sz="4" w:space="0" w:color="auto"/>
              <w:bottom w:val="nil"/>
              <w:right w:val="nil"/>
            </w:tcBorders>
            <w:hideMark/>
          </w:tcPr>
          <w:p w14:paraId="4A647BC8" w14:textId="77777777" w:rsidR="00E21F19" w:rsidRPr="00E21F19" w:rsidRDefault="00E21F19" w:rsidP="00E21F19">
            <w:pPr>
              <w:spacing w:after="160" w:line="278" w:lineRule="auto"/>
              <w:rPr>
                <w:b/>
                <w:bCs/>
                <w:lang w:val="en-CA"/>
              </w:rPr>
            </w:pPr>
            <w:r w:rsidRPr="00E21F19">
              <w:rPr>
                <w:b/>
                <w:bCs/>
                <w:lang w:val="en-CA"/>
              </w:rPr>
              <w:t>0.69</w:t>
            </w:r>
          </w:p>
        </w:tc>
        <w:tc>
          <w:tcPr>
            <w:tcW w:w="1870" w:type="dxa"/>
            <w:tcBorders>
              <w:top w:val="single" w:sz="4" w:space="0" w:color="auto"/>
              <w:left w:val="nil"/>
              <w:bottom w:val="nil"/>
              <w:right w:val="nil"/>
            </w:tcBorders>
            <w:hideMark/>
          </w:tcPr>
          <w:p w14:paraId="0BED78CF" w14:textId="77777777" w:rsidR="00E21F19" w:rsidRPr="00E21F19" w:rsidRDefault="00E21F19" w:rsidP="00E21F19">
            <w:pPr>
              <w:spacing w:after="160" w:line="278" w:lineRule="auto"/>
              <w:rPr>
                <w:lang w:val="en-CA"/>
              </w:rPr>
            </w:pPr>
            <w:r w:rsidRPr="00E21F19">
              <w:rPr>
                <w:lang w:val="en-CA"/>
              </w:rPr>
              <w:t xml:space="preserve">0.12 </w:t>
            </w:r>
          </w:p>
        </w:tc>
        <w:tc>
          <w:tcPr>
            <w:tcW w:w="1870" w:type="dxa"/>
            <w:tcBorders>
              <w:top w:val="single" w:sz="4" w:space="0" w:color="auto"/>
              <w:left w:val="nil"/>
              <w:bottom w:val="nil"/>
              <w:right w:val="nil"/>
            </w:tcBorders>
            <w:hideMark/>
          </w:tcPr>
          <w:p w14:paraId="304045D0" w14:textId="77777777" w:rsidR="00E21F19" w:rsidRPr="00E21F19" w:rsidRDefault="00E21F19" w:rsidP="00E21F19">
            <w:pPr>
              <w:spacing w:after="160" w:line="278" w:lineRule="auto"/>
              <w:rPr>
                <w:lang w:val="en-CA"/>
              </w:rPr>
            </w:pPr>
            <w:r w:rsidRPr="00E21F19">
              <w:rPr>
                <w:lang w:val="en-CA"/>
              </w:rPr>
              <w:t xml:space="preserve">0.06 </w:t>
            </w:r>
          </w:p>
        </w:tc>
        <w:tc>
          <w:tcPr>
            <w:tcW w:w="1870" w:type="dxa"/>
            <w:tcBorders>
              <w:top w:val="single" w:sz="4" w:space="0" w:color="auto"/>
              <w:left w:val="nil"/>
              <w:bottom w:val="nil"/>
              <w:right w:val="nil"/>
            </w:tcBorders>
            <w:hideMark/>
          </w:tcPr>
          <w:p w14:paraId="2CC30146" w14:textId="77777777" w:rsidR="00E21F19" w:rsidRPr="00E21F19" w:rsidRDefault="00E21F19" w:rsidP="00E21F19">
            <w:pPr>
              <w:spacing w:after="160" w:line="278" w:lineRule="auto"/>
              <w:rPr>
                <w:lang w:val="en-CA"/>
              </w:rPr>
            </w:pPr>
            <w:r w:rsidRPr="00E21F19">
              <w:rPr>
                <w:lang w:val="en-CA"/>
              </w:rPr>
              <w:t>0.13</w:t>
            </w:r>
          </w:p>
        </w:tc>
      </w:tr>
      <w:tr w:rsidR="00E21F19" w:rsidRPr="00E21F19" w14:paraId="3D16508A" w14:textId="77777777" w:rsidTr="00E21F19">
        <w:tc>
          <w:tcPr>
            <w:tcW w:w="1870" w:type="dxa"/>
            <w:tcBorders>
              <w:top w:val="nil"/>
              <w:left w:val="nil"/>
              <w:bottom w:val="nil"/>
              <w:right w:val="single" w:sz="4" w:space="0" w:color="auto"/>
            </w:tcBorders>
            <w:shd w:val="clear" w:color="auto" w:fill="E8E8E8" w:themeFill="background2"/>
            <w:hideMark/>
          </w:tcPr>
          <w:p w14:paraId="42D38994" w14:textId="77777777" w:rsidR="00E21F19" w:rsidRPr="00E21F19" w:rsidRDefault="00E21F19" w:rsidP="00E21F19">
            <w:pPr>
              <w:spacing w:after="160" w:line="278" w:lineRule="auto"/>
              <w:rPr>
                <w:lang w:val="en-CA"/>
              </w:rPr>
            </w:pPr>
            <w:r w:rsidRPr="00E21F19">
              <w:rPr>
                <w:lang w:val="en-CA"/>
              </w:rPr>
              <w:t>Hovering</w:t>
            </w:r>
          </w:p>
        </w:tc>
        <w:tc>
          <w:tcPr>
            <w:tcW w:w="1870" w:type="dxa"/>
            <w:tcBorders>
              <w:top w:val="nil"/>
              <w:left w:val="single" w:sz="4" w:space="0" w:color="auto"/>
              <w:bottom w:val="nil"/>
              <w:right w:val="nil"/>
            </w:tcBorders>
            <w:hideMark/>
          </w:tcPr>
          <w:p w14:paraId="4851CA6E" w14:textId="77777777" w:rsidR="00E21F19" w:rsidRPr="00E21F19" w:rsidRDefault="00E21F19" w:rsidP="00E21F19">
            <w:pPr>
              <w:spacing w:after="160" w:line="278" w:lineRule="auto"/>
              <w:rPr>
                <w:lang w:val="en-CA"/>
              </w:rPr>
            </w:pPr>
            <w:r w:rsidRPr="00E21F19">
              <w:rPr>
                <w:lang w:val="en-CA"/>
              </w:rPr>
              <w:t xml:space="preserve">0.00 </w:t>
            </w:r>
          </w:p>
        </w:tc>
        <w:tc>
          <w:tcPr>
            <w:tcW w:w="1870" w:type="dxa"/>
            <w:tcBorders>
              <w:top w:val="nil"/>
              <w:left w:val="nil"/>
              <w:bottom w:val="nil"/>
              <w:right w:val="nil"/>
            </w:tcBorders>
            <w:hideMark/>
          </w:tcPr>
          <w:p w14:paraId="04CFCBBC" w14:textId="77777777" w:rsidR="00E21F19" w:rsidRPr="00E21F19" w:rsidRDefault="00E21F19" w:rsidP="00E21F19">
            <w:pPr>
              <w:spacing w:after="160" w:line="278" w:lineRule="auto"/>
              <w:rPr>
                <w:b/>
                <w:bCs/>
                <w:lang w:val="en-CA"/>
              </w:rPr>
            </w:pPr>
            <w:r w:rsidRPr="00E21F19">
              <w:rPr>
                <w:b/>
                <w:bCs/>
                <w:lang w:val="en-CA"/>
              </w:rPr>
              <w:t xml:space="preserve">0.46 </w:t>
            </w:r>
          </w:p>
        </w:tc>
        <w:tc>
          <w:tcPr>
            <w:tcW w:w="1870" w:type="dxa"/>
            <w:tcBorders>
              <w:top w:val="nil"/>
              <w:left w:val="nil"/>
              <w:bottom w:val="nil"/>
              <w:right w:val="nil"/>
            </w:tcBorders>
            <w:hideMark/>
          </w:tcPr>
          <w:p w14:paraId="32C7A2BF" w14:textId="77777777" w:rsidR="00E21F19" w:rsidRPr="00E21F19" w:rsidRDefault="00E21F19" w:rsidP="00E21F19">
            <w:pPr>
              <w:spacing w:after="160" w:line="278" w:lineRule="auto"/>
              <w:rPr>
                <w:lang w:val="en-CA"/>
              </w:rPr>
            </w:pPr>
            <w:r w:rsidRPr="00E21F19">
              <w:rPr>
                <w:lang w:val="en-CA"/>
              </w:rPr>
              <w:t>0.10</w:t>
            </w:r>
          </w:p>
        </w:tc>
        <w:tc>
          <w:tcPr>
            <w:tcW w:w="1870" w:type="dxa"/>
            <w:tcBorders>
              <w:top w:val="nil"/>
              <w:left w:val="nil"/>
              <w:bottom w:val="nil"/>
              <w:right w:val="nil"/>
            </w:tcBorders>
            <w:hideMark/>
          </w:tcPr>
          <w:p w14:paraId="2FBB3CC0" w14:textId="77777777" w:rsidR="00E21F19" w:rsidRPr="00E21F19" w:rsidRDefault="00E21F19" w:rsidP="00E21F19">
            <w:pPr>
              <w:spacing w:after="160" w:line="278" w:lineRule="auto"/>
              <w:rPr>
                <w:lang w:val="en-CA"/>
              </w:rPr>
            </w:pPr>
            <w:r w:rsidRPr="00E21F19">
              <w:rPr>
                <w:lang w:val="en-CA"/>
              </w:rPr>
              <w:t>0.43</w:t>
            </w:r>
          </w:p>
        </w:tc>
      </w:tr>
      <w:tr w:rsidR="00E21F19" w:rsidRPr="00E21F19" w14:paraId="039E423D" w14:textId="77777777" w:rsidTr="00E21F19">
        <w:tc>
          <w:tcPr>
            <w:tcW w:w="1870" w:type="dxa"/>
            <w:tcBorders>
              <w:top w:val="nil"/>
              <w:left w:val="nil"/>
              <w:bottom w:val="nil"/>
              <w:right w:val="single" w:sz="4" w:space="0" w:color="auto"/>
            </w:tcBorders>
            <w:shd w:val="clear" w:color="auto" w:fill="E8E8E8" w:themeFill="background2"/>
            <w:hideMark/>
          </w:tcPr>
          <w:p w14:paraId="1C1CA037" w14:textId="77777777" w:rsidR="00E21F19" w:rsidRPr="00E21F19" w:rsidRDefault="00E21F19" w:rsidP="00E21F19">
            <w:pPr>
              <w:spacing w:after="160" w:line="278" w:lineRule="auto"/>
              <w:rPr>
                <w:lang w:val="en-CA"/>
              </w:rPr>
            </w:pPr>
            <w:r w:rsidRPr="00E21F19">
              <w:rPr>
                <w:lang w:val="en-CA"/>
              </w:rPr>
              <w:t>Swimming</w:t>
            </w:r>
          </w:p>
        </w:tc>
        <w:tc>
          <w:tcPr>
            <w:tcW w:w="1870" w:type="dxa"/>
            <w:tcBorders>
              <w:top w:val="nil"/>
              <w:left w:val="single" w:sz="4" w:space="0" w:color="auto"/>
              <w:bottom w:val="nil"/>
              <w:right w:val="nil"/>
            </w:tcBorders>
            <w:hideMark/>
          </w:tcPr>
          <w:p w14:paraId="113B2EE8" w14:textId="77777777" w:rsidR="00E21F19" w:rsidRPr="00E21F19" w:rsidRDefault="00E21F19" w:rsidP="00E21F19">
            <w:pPr>
              <w:spacing w:after="160" w:line="278" w:lineRule="auto"/>
              <w:rPr>
                <w:lang w:val="en-CA"/>
              </w:rPr>
            </w:pPr>
            <w:r w:rsidRPr="00E21F19">
              <w:rPr>
                <w:lang w:val="en-CA"/>
              </w:rPr>
              <w:t xml:space="preserve">0.04 </w:t>
            </w:r>
          </w:p>
        </w:tc>
        <w:tc>
          <w:tcPr>
            <w:tcW w:w="1870" w:type="dxa"/>
            <w:tcBorders>
              <w:top w:val="nil"/>
              <w:left w:val="nil"/>
              <w:bottom w:val="nil"/>
              <w:right w:val="nil"/>
            </w:tcBorders>
            <w:hideMark/>
          </w:tcPr>
          <w:p w14:paraId="2683345A" w14:textId="77777777" w:rsidR="00E21F19" w:rsidRPr="00E21F19" w:rsidRDefault="00E21F19" w:rsidP="00E21F19">
            <w:pPr>
              <w:spacing w:after="160" w:line="278" w:lineRule="auto"/>
              <w:rPr>
                <w:lang w:val="en-CA"/>
              </w:rPr>
            </w:pPr>
            <w:r w:rsidRPr="00E21F19">
              <w:rPr>
                <w:lang w:val="en-CA"/>
              </w:rPr>
              <w:t xml:space="preserve">0.12 </w:t>
            </w:r>
          </w:p>
        </w:tc>
        <w:tc>
          <w:tcPr>
            <w:tcW w:w="1870" w:type="dxa"/>
            <w:tcBorders>
              <w:top w:val="nil"/>
              <w:left w:val="nil"/>
              <w:bottom w:val="nil"/>
              <w:right w:val="nil"/>
            </w:tcBorders>
            <w:hideMark/>
          </w:tcPr>
          <w:p w14:paraId="127C31C5" w14:textId="77777777" w:rsidR="00E21F19" w:rsidRPr="00E21F19" w:rsidRDefault="00E21F19" w:rsidP="00E21F19">
            <w:pPr>
              <w:spacing w:after="160" w:line="278" w:lineRule="auto"/>
              <w:rPr>
                <w:b/>
                <w:bCs/>
                <w:lang w:val="en-CA"/>
              </w:rPr>
            </w:pPr>
            <w:r w:rsidRPr="00E21F19">
              <w:rPr>
                <w:b/>
                <w:bCs/>
                <w:lang w:val="en-CA"/>
              </w:rPr>
              <w:t>0.51</w:t>
            </w:r>
          </w:p>
        </w:tc>
        <w:tc>
          <w:tcPr>
            <w:tcW w:w="1870" w:type="dxa"/>
            <w:tcBorders>
              <w:top w:val="nil"/>
              <w:left w:val="nil"/>
              <w:bottom w:val="nil"/>
              <w:right w:val="nil"/>
            </w:tcBorders>
            <w:hideMark/>
          </w:tcPr>
          <w:p w14:paraId="418E1A93" w14:textId="77777777" w:rsidR="00E21F19" w:rsidRPr="00E21F19" w:rsidRDefault="00E21F19" w:rsidP="00E21F19">
            <w:pPr>
              <w:spacing w:after="160" w:line="278" w:lineRule="auto"/>
              <w:rPr>
                <w:lang w:val="en-CA"/>
              </w:rPr>
            </w:pPr>
            <w:r w:rsidRPr="00E21F19">
              <w:rPr>
                <w:lang w:val="en-CA"/>
              </w:rPr>
              <w:t>0.32</w:t>
            </w:r>
          </w:p>
        </w:tc>
      </w:tr>
      <w:tr w:rsidR="00E21F19" w:rsidRPr="00E21F19" w14:paraId="2DBB263D" w14:textId="77777777" w:rsidTr="00E21F19">
        <w:tc>
          <w:tcPr>
            <w:tcW w:w="1870" w:type="dxa"/>
            <w:tcBorders>
              <w:top w:val="nil"/>
              <w:left w:val="nil"/>
              <w:bottom w:val="nil"/>
              <w:right w:val="single" w:sz="4" w:space="0" w:color="auto"/>
            </w:tcBorders>
            <w:shd w:val="clear" w:color="auto" w:fill="E8E8E8" w:themeFill="background2"/>
            <w:hideMark/>
          </w:tcPr>
          <w:p w14:paraId="695FC08D" w14:textId="77777777" w:rsidR="00E21F19" w:rsidRPr="00E21F19" w:rsidRDefault="00E21F19" w:rsidP="00E21F19">
            <w:pPr>
              <w:spacing w:after="160" w:line="278" w:lineRule="auto"/>
              <w:rPr>
                <w:lang w:val="en-CA"/>
              </w:rPr>
            </w:pPr>
            <w:r w:rsidRPr="00E21F19">
              <w:rPr>
                <w:lang w:val="en-CA"/>
              </w:rPr>
              <w:t>Hunting</w:t>
            </w:r>
          </w:p>
        </w:tc>
        <w:tc>
          <w:tcPr>
            <w:tcW w:w="1870" w:type="dxa"/>
            <w:tcBorders>
              <w:top w:val="nil"/>
              <w:left w:val="single" w:sz="4" w:space="0" w:color="auto"/>
              <w:bottom w:val="nil"/>
              <w:right w:val="nil"/>
            </w:tcBorders>
            <w:hideMark/>
          </w:tcPr>
          <w:p w14:paraId="196AC960" w14:textId="77777777" w:rsidR="00E21F19" w:rsidRPr="00E21F19" w:rsidRDefault="00E21F19" w:rsidP="00E21F19">
            <w:pPr>
              <w:spacing w:after="160" w:line="278" w:lineRule="auto"/>
              <w:rPr>
                <w:lang w:val="en-CA"/>
              </w:rPr>
            </w:pPr>
            <w:r w:rsidRPr="00E21F19">
              <w:rPr>
                <w:lang w:val="en-CA"/>
              </w:rPr>
              <w:t xml:space="preserve">0.05 </w:t>
            </w:r>
          </w:p>
        </w:tc>
        <w:tc>
          <w:tcPr>
            <w:tcW w:w="1870" w:type="dxa"/>
            <w:tcBorders>
              <w:top w:val="nil"/>
              <w:left w:val="nil"/>
              <w:bottom w:val="nil"/>
              <w:right w:val="nil"/>
            </w:tcBorders>
            <w:hideMark/>
          </w:tcPr>
          <w:p w14:paraId="30BC2DC9" w14:textId="77777777" w:rsidR="00E21F19" w:rsidRPr="00E21F19" w:rsidRDefault="00E21F19" w:rsidP="00E21F19">
            <w:pPr>
              <w:spacing w:after="160" w:line="278" w:lineRule="auto"/>
              <w:rPr>
                <w:lang w:val="en-CA"/>
              </w:rPr>
            </w:pPr>
            <w:r w:rsidRPr="00E21F19">
              <w:rPr>
                <w:lang w:val="en-CA"/>
              </w:rPr>
              <w:t xml:space="preserve">0.15 </w:t>
            </w:r>
          </w:p>
        </w:tc>
        <w:tc>
          <w:tcPr>
            <w:tcW w:w="1870" w:type="dxa"/>
            <w:tcBorders>
              <w:top w:val="nil"/>
              <w:left w:val="nil"/>
              <w:bottom w:val="nil"/>
              <w:right w:val="nil"/>
            </w:tcBorders>
            <w:hideMark/>
          </w:tcPr>
          <w:p w14:paraId="3E353D8E" w14:textId="77777777" w:rsidR="00E21F19" w:rsidRPr="00E21F19" w:rsidRDefault="00E21F19" w:rsidP="00E21F19">
            <w:pPr>
              <w:spacing w:after="160" w:line="278" w:lineRule="auto"/>
              <w:rPr>
                <w:lang w:val="en-CA"/>
              </w:rPr>
            </w:pPr>
            <w:r w:rsidRPr="00E21F19">
              <w:rPr>
                <w:lang w:val="en-CA"/>
              </w:rPr>
              <w:t xml:space="preserve">0.10 </w:t>
            </w:r>
          </w:p>
        </w:tc>
        <w:tc>
          <w:tcPr>
            <w:tcW w:w="1870" w:type="dxa"/>
            <w:tcBorders>
              <w:top w:val="nil"/>
              <w:left w:val="nil"/>
              <w:bottom w:val="nil"/>
              <w:right w:val="nil"/>
            </w:tcBorders>
            <w:hideMark/>
          </w:tcPr>
          <w:p w14:paraId="1B8739A5" w14:textId="77777777" w:rsidR="00E21F19" w:rsidRPr="00E21F19" w:rsidRDefault="00E21F19" w:rsidP="00E21F19">
            <w:pPr>
              <w:spacing w:after="160" w:line="278" w:lineRule="auto"/>
              <w:rPr>
                <w:b/>
                <w:bCs/>
                <w:lang w:val="en-CA"/>
              </w:rPr>
            </w:pPr>
            <w:r w:rsidRPr="00E21F19">
              <w:rPr>
                <w:b/>
                <w:bCs/>
                <w:lang w:val="en-CA"/>
              </w:rPr>
              <w:t>0.70</w:t>
            </w:r>
          </w:p>
        </w:tc>
      </w:tr>
    </w:tbl>
    <w:p w14:paraId="7FB6CDF2" w14:textId="77777777" w:rsidR="00E21F19" w:rsidRPr="00E21F19" w:rsidRDefault="00E21F19" w:rsidP="00E21F19">
      <w:pPr>
        <w:rPr>
          <w:lang w:val="en-CA"/>
        </w:rPr>
      </w:pPr>
    </w:p>
    <w:p w14:paraId="2307AA50" w14:textId="77777777" w:rsidR="00E21F19" w:rsidRPr="00E21F19" w:rsidRDefault="00E21F19" w:rsidP="00E21F19">
      <w:pPr>
        <w:rPr>
          <w:lang w:val="en-CA"/>
        </w:rPr>
      </w:pPr>
    </w:p>
    <w:p w14:paraId="781D7A07" w14:textId="77777777" w:rsidR="00E21F19" w:rsidRPr="00E21F19" w:rsidRDefault="00E21F19" w:rsidP="00E21F19">
      <w:pPr>
        <w:rPr>
          <w:lang w:val="en-CA"/>
        </w:rPr>
      </w:pPr>
    </w:p>
    <w:p w14:paraId="1DDF5CE0" w14:textId="77777777" w:rsidR="00E21F19" w:rsidRPr="00E21F19" w:rsidRDefault="00E21F19" w:rsidP="00E21F19">
      <w:pPr>
        <w:rPr>
          <w:lang w:val="en-CA"/>
        </w:rPr>
      </w:pPr>
    </w:p>
    <w:p w14:paraId="1CFABA72" w14:textId="77777777" w:rsidR="00E21F19" w:rsidRPr="00E21F19" w:rsidRDefault="00E21F19" w:rsidP="00E21F19">
      <w:pPr>
        <w:rPr>
          <w:lang w:val="en-CA"/>
        </w:rPr>
      </w:pPr>
    </w:p>
    <w:p w14:paraId="25B0E283"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F19"/>
    <w:rsid w:val="001D66CF"/>
    <w:rsid w:val="00767E38"/>
    <w:rsid w:val="00866F7D"/>
    <w:rsid w:val="00E21F19"/>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DD435"/>
  <w15:chartTrackingRefBased/>
  <w15:docId w15:val="{B624603B-421E-4A73-B9C4-D28C8BCCE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1F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1F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1F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1F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1F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1F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1F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1F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1F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F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1F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1F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1F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1F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1F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1F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1F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1F19"/>
    <w:rPr>
      <w:rFonts w:eastAsiaTheme="majorEastAsia" w:cstheme="majorBidi"/>
      <w:color w:val="272727" w:themeColor="text1" w:themeTint="D8"/>
    </w:rPr>
  </w:style>
  <w:style w:type="paragraph" w:styleId="Title">
    <w:name w:val="Title"/>
    <w:basedOn w:val="Normal"/>
    <w:next w:val="Normal"/>
    <w:link w:val="TitleChar"/>
    <w:uiPriority w:val="10"/>
    <w:qFormat/>
    <w:rsid w:val="00E21F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1F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1F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1F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1F19"/>
    <w:pPr>
      <w:spacing w:before="160"/>
      <w:jc w:val="center"/>
    </w:pPr>
    <w:rPr>
      <w:i/>
      <w:iCs/>
      <w:color w:val="404040" w:themeColor="text1" w:themeTint="BF"/>
    </w:rPr>
  </w:style>
  <w:style w:type="character" w:customStyle="1" w:styleId="QuoteChar">
    <w:name w:val="Quote Char"/>
    <w:basedOn w:val="DefaultParagraphFont"/>
    <w:link w:val="Quote"/>
    <w:uiPriority w:val="29"/>
    <w:rsid w:val="00E21F19"/>
    <w:rPr>
      <w:i/>
      <w:iCs/>
      <w:color w:val="404040" w:themeColor="text1" w:themeTint="BF"/>
    </w:rPr>
  </w:style>
  <w:style w:type="paragraph" w:styleId="ListParagraph">
    <w:name w:val="List Paragraph"/>
    <w:basedOn w:val="Normal"/>
    <w:uiPriority w:val="34"/>
    <w:qFormat/>
    <w:rsid w:val="00E21F19"/>
    <w:pPr>
      <w:ind w:left="720"/>
      <w:contextualSpacing/>
    </w:pPr>
  </w:style>
  <w:style w:type="character" w:styleId="IntenseEmphasis">
    <w:name w:val="Intense Emphasis"/>
    <w:basedOn w:val="DefaultParagraphFont"/>
    <w:uiPriority w:val="21"/>
    <w:qFormat/>
    <w:rsid w:val="00E21F19"/>
    <w:rPr>
      <w:i/>
      <w:iCs/>
      <w:color w:val="0F4761" w:themeColor="accent1" w:themeShade="BF"/>
    </w:rPr>
  </w:style>
  <w:style w:type="paragraph" w:styleId="IntenseQuote">
    <w:name w:val="Intense Quote"/>
    <w:basedOn w:val="Normal"/>
    <w:next w:val="Normal"/>
    <w:link w:val="IntenseQuoteChar"/>
    <w:uiPriority w:val="30"/>
    <w:qFormat/>
    <w:rsid w:val="00E21F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1F19"/>
    <w:rPr>
      <w:i/>
      <w:iCs/>
      <w:color w:val="0F4761" w:themeColor="accent1" w:themeShade="BF"/>
    </w:rPr>
  </w:style>
  <w:style w:type="character" w:styleId="IntenseReference">
    <w:name w:val="Intense Reference"/>
    <w:basedOn w:val="DefaultParagraphFont"/>
    <w:uiPriority w:val="32"/>
    <w:qFormat/>
    <w:rsid w:val="00E21F19"/>
    <w:rPr>
      <w:b/>
      <w:bCs/>
      <w:smallCaps/>
      <w:color w:val="0F4761" w:themeColor="accent1" w:themeShade="BF"/>
      <w:spacing w:val="5"/>
    </w:rPr>
  </w:style>
  <w:style w:type="table" w:styleId="TableGrid">
    <w:name w:val="Table Grid"/>
    <w:basedOn w:val="TableNormal"/>
    <w:uiPriority w:val="39"/>
    <w:rsid w:val="00E21F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721100">
      <w:bodyDiv w:val="1"/>
      <w:marLeft w:val="0"/>
      <w:marRight w:val="0"/>
      <w:marTop w:val="0"/>
      <w:marBottom w:val="0"/>
      <w:divBdr>
        <w:top w:val="none" w:sz="0" w:space="0" w:color="auto"/>
        <w:left w:val="none" w:sz="0" w:space="0" w:color="auto"/>
        <w:bottom w:val="none" w:sz="0" w:space="0" w:color="auto"/>
        <w:right w:val="none" w:sz="0" w:space="0" w:color="auto"/>
      </w:divBdr>
    </w:div>
    <w:div w:id="774180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1176</Words>
  <Characters>5983</Characters>
  <Application>Microsoft Office Word</Application>
  <DocSecurity>0</DocSecurity>
  <Lines>464</Lines>
  <Paragraphs>326</Paragraphs>
  <ScaleCrop>false</ScaleCrop>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2025-10-20T10:31:00Z</dcterms:created>
  <dcterms:modified xsi:type="dcterms:W3CDTF">2025-10-20T10:32:00Z</dcterms:modified>
</cp:coreProperties>
</file>