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3067AD" w:rsidP="00814140" w:rsidRDefault="00814140" w14:paraId="3818B84E" w14:textId="7D58C5DB">
      <w:pPr>
        <w:jc w:val="center"/>
        <w:rPr>
          <w:rFonts w:ascii="Times New Roman" w:hAnsi="Times New Roman" w:cs="Times New Roman"/>
          <w:u w:val="single"/>
        </w:rPr>
      </w:pPr>
      <w:r w:rsidRPr="00814140">
        <w:rPr>
          <w:rFonts w:ascii="Times New Roman" w:hAnsi="Times New Roman" w:cs="Times New Roman"/>
          <w:u w:val="single"/>
        </w:rPr>
        <w:t>Supplemental Figures</w:t>
      </w:r>
    </w:p>
    <w:p w:rsidR="00751433" w:rsidP="00814140" w:rsidRDefault="00751433" w14:paraId="053A8F7E" w14:textId="77777777">
      <w:pPr>
        <w:jc w:val="center"/>
        <w:rPr>
          <w:rFonts w:ascii="Times New Roman" w:hAnsi="Times New Roman" w:cs="Times New Roman"/>
          <w:u w:val="single"/>
        </w:rPr>
      </w:pPr>
    </w:p>
    <w:p w:rsidR="00751433" w:rsidP="00814140" w:rsidRDefault="00751433" w14:paraId="6AC48A16" w14:textId="5F006D45">
      <w:pPr>
        <w:jc w:val="center"/>
        <w:rPr>
          <w:rFonts w:ascii="Times New Roman" w:hAnsi="Times New Roman" w:cs="Times New Roman"/>
          <w:u w:val="single"/>
        </w:rPr>
      </w:pPr>
      <w:r w:rsidRPr="00751433">
        <w:rPr>
          <w:rFonts w:ascii="Times New Roman" w:hAnsi="Times New Roman" w:cs="Times New Roman"/>
          <w:noProof/>
        </w:rPr>
        <w:drawing>
          <wp:inline distT="0" distB="0" distL="0" distR="0" wp14:anchorId="2E6CCB08" wp14:editId="20CE1BA4">
            <wp:extent cx="5943600" cy="4351655"/>
            <wp:effectExtent l="0" t="0" r="0" b="4445"/>
            <wp:docPr id="8630060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006038" name="Picture 86300603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C2592" w:rsidR="00DC2592" w:rsidP="00814140" w:rsidRDefault="00DC2592" w14:paraId="65A26F2F" w14:textId="78A97B94">
      <w:pPr>
        <w:jc w:val="center"/>
        <w:rPr>
          <w:rFonts w:ascii="Times New Roman" w:hAnsi="Times New Roman" w:cs="Times New Roman"/>
        </w:rPr>
      </w:pPr>
      <w:r w:rsidRPr="087DC42C" w:rsidR="00DC2592">
        <w:rPr>
          <w:rFonts w:ascii="Times New Roman" w:hAnsi="Times New Roman" w:cs="Times New Roman"/>
        </w:rPr>
        <w:t>Fig</w:t>
      </w:r>
      <w:r w:rsidRPr="087DC42C" w:rsidR="47CBEC47">
        <w:rPr>
          <w:rFonts w:ascii="Times New Roman" w:hAnsi="Times New Roman" w:cs="Times New Roman"/>
        </w:rPr>
        <w:t>.</w:t>
      </w:r>
      <w:r w:rsidRPr="087DC42C" w:rsidR="00DC2592">
        <w:rPr>
          <w:rFonts w:ascii="Times New Roman" w:hAnsi="Times New Roman" w:cs="Times New Roman"/>
        </w:rPr>
        <w:t xml:space="preserve"> S</w:t>
      </w:r>
      <w:r w:rsidRPr="087DC42C" w:rsidR="558D58D6">
        <w:rPr>
          <w:rFonts w:ascii="Times New Roman" w:hAnsi="Times New Roman" w:cs="Times New Roman"/>
        </w:rPr>
        <w:t>1</w:t>
      </w:r>
      <w:r w:rsidRPr="087DC42C" w:rsidR="00DC2592">
        <w:rPr>
          <w:rFonts w:ascii="Times New Roman" w:hAnsi="Times New Roman" w:cs="Times New Roman"/>
        </w:rPr>
        <w:t xml:space="preserve">. </w:t>
      </w:r>
      <w:r w:rsidRPr="087DC42C" w:rsidR="00DC2592">
        <w:rPr>
          <w:rFonts w:ascii="Times New Roman" w:hAnsi="Times New Roman" w:cs="Times New Roman"/>
        </w:rPr>
        <w:t xml:space="preserve">Performance of each buffer distance of historical disturbance in predicting modern genetic diversity based on leave one out cross validation (LOO) and </w:t>
      </w:r>
      <w:r w:rsidRPr="087DC42C" w:rsidR="00DC2592">
        <w:rPr>
          <w:rFonts w:ascii="Times New Roman" w:hAnsi="Times New Roman" w:cs="Times New Roman"/>
        </w:rPr>
        <w:t xml:space="preserve">expected log pointwise predictive density </w:t>
      </w:r>
      <w:r w:rsidRPr="087DC42C" w:rsidR="00DC2592">
        <w:rPr>
          <w:rFonts w:ascii="Times New Roman" w:hAnsi="Times New Roman" w:cs="Times New Roman"/>
        </w:rPr>
        <w:t>(ELPD)</w:t>
      </w:r>
    </w:p>
    <w:p w:rsidR="40AB504B" w:rsidP="40AB504B" w:rsidRDefault="40AB504B" w14:paraId="7E989D05" w14:textId="2532FB08">
      <w:pPr>
        <w:jc w:val="center"/>
        <w:rPr>
          <w:rFonts w:ascii="Times New Roman" w:hAnsi="Times New Roman" w:cs="Times New Roman"/>
        </w:rPr>
      </w:pPr>
      <w:r w:rsidR="01C7D1C7">
        <w:drawing>
          <wp:inline wp14:editId="2E7F561C" wp14:anchorId="6AC16192">
            <wp:extent cx="5943600" cy="4591050"/>
            <wp:effectExtent l="0" t="0" r="0" b="0"/>
            <wp:docPr id="122111622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22111622" name=""/>
                    <pic:cNvPicPr/>
                  </pic:nvPicPr>
                  <pic:blipFill>
                    <a:blip xmlns:r="http://schemas.openxmlformats.org/officeDocument/2006/relationships" r:embed="rId71294474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0AB504B" w:rsidP="40AB504B" w:rsidRDefault="40AB504B" w14:paraId="14E92018" w14:textId="3D24628B">
      <w:pPr>
        <w:jc w:val="center"/>
        <w:rPr>
          <w:rFonts w:ascii="Times New Roman" w:hAnsi="Times New Roman" w:cs="Times New Roman"/>
        </w:rPr>
      </w:pPr>
    </w:p>
    <w:p w:rsidR="16B2CA20" w:rsidP="40AB504B" w:rsidRDefault="16B2CA20" w14:paraId="4BF786EF" w14:textId="14E121B0">
      <w:pPr>
        <w:jc w:val="center"/>
        <w:rPr>
          <w:rFonts w:ascii="Times New Roman" w:hAnsi="Times New Roman" w:cs="Times New Roman"/>
        </w:rPr>
      </w:pPr>
      <w:r w:rsidRPr="087DC42C" w:rsidR="16B2CA20">
        <w:rPr>
          <w:rFonts w:ascii="Times New Roman" w:hAnsi="Times New Roman" w:cs="Times New Roman"/>
        </w:rPr>
        <w:t>Fig</w:t>
      </w:r>
      <w:r w:rsidRPr="087DC42C" w:rsidR="123CF83B">
        <w:rPr>
          <w:rFonts w:ascii="Times New Roman" w:hAnsi="Times New Roman" w:cs="Times New Roman"/>
        </w:rPr>
        <w:t>.</w:t>
      </w:r>
      <w:r w:rsidRPr="087DC42C" w:rsidR="16B2CA20">
        <w:rPr>
          <w:rFonts w:ascii="Times New Roman" w:hAnsi="Times New Roman" w:cs="Times New Roman"/>
        </w:rPr>
        <w:t xml:space="preserve"> S2. A map displaying each sampling site (black points) surrounded by a </w:t>
      </w:r>
      <w:r w:rsidRPr="087DC42C" w:rsidR="16B2CA20">
        <w:rPr>
          <w:rFonts w:ascii="Times New Roman" w:hAnsi="Times New Roman" w:cs="Times New Roman"/>
        </w:rPr>
        <w:t>2600 m</w:t>
      </w:r>
      <w:r w:rsidRPr="087DC42C" w:rsidR="16B2CA20">
        <w:rPr>
          <w:rFonts w:ascii="Times New Roman" w:hAnsi="Times New Roman" w:cs="Times New Roman"/>
        </w:rPr>
        <w:t xml:space="preserve"> buffer (black lines) overlaid on </w:t>
      </w:r>
      <w:r w:rsidRPr="087DC42C" w:rsidR="3FE15DFB">
        <w:rPr>
          <w:rFonts w:ascii="Times New Roman" w:hAnsi="Times New Roman" w:cs="Times New Roman"/>
        </w:rPr>
        <w:t>historic</w:t>
      </w:r>
      <w:r w:rsidRPr="087DC42C" w:rsidR="16B2CA20">
        <w:rPr>
          <w:rFonts w:ascii="Times New Roman" w:hAnsi="Times New Roman" w:cs="Times New Roman"/>
        </w:rPr>
        <w:t xml:space="preserve"> disturbanc</w:t>
      </w:r>
      <w:r w:rsidRPr="087DC42C" w:rsidR="02FCEAB1">
        <w:rPr>
          <w:rFonts w:ascii="Times New Roman" w:hAnsi="Times New Roman" w:cs="Times New Roman"/>
        </w:rPr>
        <w:t>e in the Great Smoky Mountains National Park (red areas)</w:t>
      </w:r>
    </w:p>
    <w:p w:rsidR="00814140" w:rsidP="00814140" w:rsidRDefault="00814140" w14:paraId="2ED5BA1F" w14:textId="77777777">
      <w:pPr>
        <w:jc w:val="center"/>
        <w:rPr>
          <w:rFonts w:ascii="Times New Roman" w:hAnsi="Times New Roman" w:cs="Times New Roman"/>
          <w:u w:val="single"/>
        </w:rPr>
      </w:pPr>
    </w:p>
    <w:p w:rsidR="00814140" w:rsidP="00814140" w:rsidRDefault="00751433" w14:paraId="5BBAEE68" w14:textId="426BF0B1">
      <w:pPr>
        <w:jc w:val="center"/>
        <w:rPr>
          <w:rFonts w:ascii="Times New Roman" w:hAnsi="Times New Roman" w:cs="Times New Roman"/>
          <w:u w:val="single"/>
        </w:rPr>
      </w:pPr>
      <w:r w:rsidRPr="0075143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1FD9E9A" wp14:editId="7B17D64D">
            <wp:extent cx="5943600" cy="4351655"/>
            <wp:effectExtent l="0" t="0" r="0" b="4445"/>
            <wp:docPr id="1114338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338604" name="Picture 111433860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B13EC4" w:rsidR="00B13EC4" w:rsidP="00814140" w:rsidRDefault="00B13EC4" w14:paraId="2C92BF7F" w14:textId="5E5137BC">
      <w:pPr>
        <w:jc w:val="center"/>
        <w:rPr>
          <w:rFonts w:ascii="Times New Roman" w:hAnsi="Times New Roman" w:cs="Times New Roman"/>
        </w:rPr>
      </w:pPr>
      <w:r w:rsidRPr="087DC42C" w:rsidR="00B13EC4">
        <w:rPr>
          <w:rFonts w:ascii="Times New Roman" w:hAnsi="Times New Roman" w:cs="Times New Roman"/>
        </w:rPr>
        <w:t>Fig</w:t>
      </w:r>
      <w:r w:rsidRPr="087DC42C" w:rsidR="5C2C0E08">
        <w:rPr>
          <w:rFonts w:ascii="Times New Roman" w:hAnsi="Times New Roman" w:cs="Times New Roman"/>
        </w:rPr>
        <w:t>.</w:t>
      </w:r>
      <w:r w:rsidRPr="087DC42C" w:rsidR="00B13EC4">
        <w:rPr>
          <w:rFonts w:ascii="Times New Roman" w:hAnsi="Times New Roman" w:cs="Times New Roman"/>
        </w:rPr>
        <w:t xml:space="preserve"> S</w:t>
      </w:r>
      <w:r w:rsidRPr="087DC42C" w:rsidR="0785D04B">
        <w:rPr>
          <w:rFonts w:ascii="Times New Roman" w:hAnsi="Times New Roman" w:cs="Times New Roman"/>
        </w:rPr>
        <w:t>3</w:t>
      </w:r>
      <w:r w:rsidRPr="087DC42C" w:rsidR="00B13EC4">
        <w:rPr>
          <w:rFonts w:ascii="Times New Roman" w:hAnsi="Times New Roman" w:cs="Times New Roman"/>
        </w:rPr>
        <w:t xml:space="preserve">. </w:t>
      </w:r>
      <w:r w:rsidRPr="087DC42C" w:rsidR="00B13EC4">
        <w:rPr>
          <w:rFonts w:ascii="Times New Roman" w:hAnsi="Times New Roman" w:cs="Times New Roman"/>
        </w:rPr>
        <w:t xml:space="preserve">Conditional effects plot for disturbance on understory density within </w:t>
      </w:r>
      <w:r w:rsidRPr="087DC42C" w:rsidR="00B13EC4">
        <w:rPr>
          <w:rFonts w:ascii="Times New Roman" w:hAnsi="Times New Roman" w:cs="Times New Roman"/>
        </w:rPr>
        <w:t>2</w:t>
      </w:r>
      <w:r w:rsidRPr="087DC42C" w:rsidR="0033537B">
        <w:rPr>
          <w:rFonts w:ascii="Times New Roman" w:hAnsi="Times New Roman" w:cs="Times New Roman"/>
        </w:rPr>
        <w:t>6</w:t>
      </w:r>
      <w:r w:rsidRPr="087DC42C" w:rsidR="00B13EC4">
        <w:rPr>
          <w:rFonts w:ascii="Times New Roman" w:hAnsi="Times New Roman" w:cs="Times New Roman"/>
        </w:rPr>
        <w:t>00 m</w:t>
      </w:r>
      <w:r w:rsidRPr="087DC42C" w:rsidR="00B13EC4">
        <w:rPr>
          <w:rFonts w:ascii="Times New Roman" w:hAnsi="Times New Roman" w:cs="Times New Roman"/>
        </w:rPr>
        <w:t xml:space="preserve"> buffers surrounding sampling sites</w:t>
      </w:r>
    </w:p>
    <w:sectPr w:rsidRPr="00B13EC4" w:rsidR="00B13EC4"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2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4140"/>
    <w:rsid w:val="0000406B"/>
    <w:rsid w:val="00007174"/>
    <w:rsid w:val="00011563"/>
    <w:rsid w:val="00012F72"/>
    <w:rsid w:val="000131F6"/>
    <w:rsid w:val="00021259"/>
    <w:rsid w:val="00050128"/>
    <w:rsid w:val="000641EB"/>
    <w:rsid w:val="000A1B69"/>
    <w:rsid w:val="000B3D89"/>
    <w:rsid w:val="000C2E06"/>
    <w:rsid w:val="000E6CC8"/>
    <w:rsid w:val="000E703E"/>
    <w:rsid w:val="001410BF"/>
    <w:rsid w:val="00150963"/>
    <w:rsid w:val="0015409F"/>
    <w:rsid w:val="00157485"/>
    <w:rsid w:val="0016374D"/>
    <w:rsid w:val="001C3A14"/>
    <w:rsid w:val="002046E3"/>
    <w:rsid w:val="002065F2"/>
    <w:rsid w:val="00223CD5"/>
    <w:rsid w:val="00226917"/>
    <w:rsid w:val="002356B0"/>
    <w:rsid w:val="0024285E"/>
    <w:rsid w:val="00257BF4"/>
    <w:rsid w:val="0026635C"/>
    <w:rsid w:val="00287972"/>
    <w:rsid w:val="002A1091"/>
    <w:rsid w:val="002B26A1"/>
    <w:rsid w:val="002B77C5"/>
    <w:rsid w:val="002C0D6F"/>
    <w:rsid w:val="002C2182"/>
    <w:rsid w:val="002E6C30"/>
    <w:rsid w:val="003067AD"/>
    <w:rsid w:val="00324112"/>
    <w:rsid w:val="00325525"/>
    <w:rsid w:val="00333D22"/>
    <w:rsid w:val="0033537B"/>
    <w:rsid w:val="00343C4E"/>
    <w:rsid w:val="00353417"/>
    <w:rsid w:val="0037730F"/>
    <w:rsid w:val="0038523F"/>
    <w:rsid w:val="003929C6"/>
    <w:rsid w:val="003A6E6C"/>
    <w:rsid w:val="003C4F7C"/>
    <w:rsid w:val="003E061F"/>
    <w:rsid w:val="003E31B0"/>
    <w:rsid w:val="004026FC"/>
    <w:rsid w:val="0041093B"/>
    <w:rsid w:val="00435A1A"/>
    <w:rsid w:val="00465664"/>
    <w:rsid w:val="00481BF1"/>
    <w:rsid w:val="004A263F"/>
    <w:rsid w:val="004B36E2"/>
    <w:rsid w:val="004C3A14"/>
    <w:rsid w:val="004D70C7"/>
    <w:rsid w:val="004E0B7A"/>
    <w:rsid w:val="004E14DD"/>
    <w:rsid w:val="004E32AF"/>
    <w:rsid w:val="004E63F9"/>
    <w:rsid w:val="004F2BF5"/>
    <w:rsid w:val="00505665"/>
    <w:rsid w:val="005179E8"/>
    <w:rsid w:val="00534A4F"/>
    <w:rsid w:val="0053535F"/>
    <w:rsid w:val="005442F5"/>
    <w:rsid w:val="00561ADD"/>
    <w:rsid w:val="0056646F"/>
    <w:rsid w:val="0056738C"/>
    <w:rsid w:val="00595CD4"/>
    <w:rsid w:val="005B4D6C"/>
    <w:rsid w:val="005C1EF4"/>
    <w:rsid w:val="005E6B4F"/>
    <w:rsid w:val="005F569A"/>
    <w:rsid w:val="006008E4"/>
    <w:rsid w:val="00603044"/>
    <w:rsid w:val="00606B7C"/>
    <w:rsid w:val="00611FD0"/>
    <w:rsid w:val="00620DA2"/>
    <w:rsid w:val="006410C8"/>
    <w:rsid w:val="00654389"/>
    <w:rsid w:val="00654D52"/>
    <w:rsid w:val="00655916"/>
    <w:rsid w:val="00664C9C"/>
    <w:rsid w:val="00672F11"/>
    <w:rsid w:val="006857B0"/>
    <w:rsid w:val="0069122B"/>
    <w:rsid w:val="006A2C16"/>
    <w:rsid w:val="006A6068"/>
    <w:rsid w:val="006E733B"/>
    <w:rsid w:val="006F38D8"/>
    <w:rsid w:val="00712AB3"/>
    <w:rsid w:val="00714654"/>
    <w:rsid w:val="00723A21"/>
    <w:rsid w:val="00730278"/>
    <w:rsid w:val="00734F96"/>
    <w:rsid w:val="00737EAC"/>
    <w:rsid w:val="00747BC8"/>
    <w:rsid w:val="00751433"/>
    <w:rsid w:val="007543D1"/>
    <w:rsid w:val="00754E42"/>
    <w:rsid w:val="007B37D8"/>
    <w:rsid w:val="007D501D"/>
    <w:rsid w:val="007D7F1C"/>
    <w:rsid w:val="007E2379"/>
    <w:rsid w:val="007F7C29"/>
    <w:rsid w:val="00814140"/>
    <w:rsid w:val="008160CA"/>
    <w:rsid w:val="0082011E"/>
    <w:rsid w:val="00826908"/>
    <w:rsid w:val="0085688E"/>
    <w:rsid w:val="008716E5"/>
    <w:rsid w:val="008719A8"/>
    <w:rsid w:val="008C342B"/>
    <w:rsid w:val="008D6A5A"/>
    <w:rsid w:val="008F1864"/>
    <w:rsid w:val="008F4A67"/>
    <w:rsid w:val="00902892"/>
    <w:rsid w:val="00904DF8"/>
    <w:rsid w:val="00935D22"/>
    <w:rsid w:val="00940E56"/>
    <w:rsid w:val="0094556F"/>
    <w:rsid w:val="0095110E"/>
    <w:rsid w:val="00961765"/>
    <w:rsid w:val="00961C72"/>
    <w:rsid w:val="009902A6"/>
    <w:rsid w:val="00995BFF"/>
    <w:rsid w:val="009A62D6"/>
    <w:rsid w:val="009C1C96"/>
    <w:rsid w:val="009C2F6A"/>
    <w:rsid w:val="009D0F45"/>
    <w:rsid w:val="00A0611E"/>
    <w:rsid w:val="00A20921"/>
    <w:rsid w:val="00A24CA6"/>
    <w:rsid w:val="00A44993"/>
    <w:rsid w:val="00A46038"/>
    <w:rsid w:val="00A5480C"/>
    <w:rsid w:val="00A56C8E"/>
    <w:rsid w:val="00A6317B"/>
    <w:rsid w:val="00A71CA7"/>
    <w:rsid w:val="00A76411"/>
    <w:rsid w:val="00A7753C"/>
    <w:rsid w:val="00AB495A"/>
    <w:rsid w:val="00AF7872"/>
    <w:rsid w:val="00B116A3"/>
    <w:rsid w:val="00B13EC4"/>
    <w:rsid w:val="00B2552C"/>
    <w:rsid w:val="00B4707F"/>
    <w:rsid w:val="00B628C3"/>
    <w:rsid w:val="00B7458B"/>
    <w:rsid w:val="00B82F6E"/>
    <w:rsid w:val="00B91815"/>
    <w:rsid w:val="00BA03D7"/>
    <w:rsid w:val="00BC400E"/>
    <w:rsid w:val="00C45159"/>
    <w:rsid w:val="00C5461E"/>
    <w:rsid w:val="00C8655F"/>
    <w:rsid w:val="00CA06DB"/>
    <w:rsid w:val="00D34660"/>
    <w:rsid w:val="00D352B2"/>
    <w:rsid w:val="00D87258"/>
    <w:rsid w:val="00D97092"/>
    <w:rsid w:val="00DC2592"/>
    <w:rsid w:val="00DD69B8"/>
    <w:rsid w:val="00DE07CA"/>
    <w:rsid w:val="00DE4624"/>
    <w:rsid w:val="00DF2B39"/>
    <w:rsid w:val="00E274D8"/>
    <w:rsid w:val="00E345A5"/>
    <w:rsid w:val="00E5251C"/>
    <w:rsid w:val="00E617BA"/>
    <w:rsid w:val="00E66A71"/>
    <w:rsid w:val="00E70617"/>
    <w:rsid w:val="00ED3D0E"/>
    <w:rsid w:val="00ED6C9C"/>
    <w:rsid w:val="00F24B9A"/>
    <w:rsid w:val="00F40F9D"/>
    <w:rsid w:val="00F446F8"/>
    <w:rsid w:val="00F4759C"/>
    <w:rsid w:val="00F531D5"/>
    <w:rsid w:val="00F56A1B"/>
    <w:rsid w:val="00F61664"/>
    <w:rsid w:val="00F940FE"/>
    <w:rsid w:val="00FE5D03"/>
    <w:rsid w:val="00FF2A55"/>
    <w:rsid w:val="01C7D1C7"/>
    <w:rsid w:val="02FCEAB1"/>
    <w:rsid w:val="03653066"/>
    <w:rsid w:val="0785D04B"/>
    <w:rsid w:val="087DC42C"/>
    <w:rsid w:val="123CF83B"/>
    <w:rsid w:val="16B2CA20"/>
    <w:rsid w:val="35BC4D80"/>
    <w:rsid w:val="3FE15DFB"/>
    <w:rsid w:val="40AB504B"/>
    <w:rsid w:val="47CBEC47"/>
    <w:rsid w:val="54B4BFAC"/>
    <w:rsid w:val="558D58D6"/>
    <w:rsid w:val="5C2C0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B8AAAD5"/>
  <w15:chartTrackingRefBased/>
  <w15:docId w15:val="{559FCBCA-BCF0-F44B-A273-F95BD53F85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14140"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14140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1414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1414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1414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1414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1414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1414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1414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sid w:val="00814140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semiHidden/>
    <w:rsid w:val="00814140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semiHidden/>
    <w:rsid w:val="00814140"/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semiHidden/>
    <w:rsid w:val="00814140"/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semiHidden/>
    <w:rsid w:val="00814140"/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semiHidden/>
    <w:rsid w:val="00814140"/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semiHidden/>
    <w:rsid w:val="00814140"/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semiHidden/>
    <w:rsid w:val="00814140"/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semiHidden/>
    <w:rsid w:val="0081414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14140"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leChar" w:customStyle="1">
    <w:name w:val="Title Char"/>
    <w:basedOn w:val="DefaultParagraphFont"/>
    <w:link w:val="Title"/>
    <w:uiPriority w:val="10"/>
    <w:rsid w:val="0081414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1414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SubtitleChar" w:customStyle="1">
    <w:name w:val="Subtitle Char"/>
    <w:basedOn w:val="DefaultParagraphFont"/>
    <w:link w:val="Subtitle"/>
    <w:uiPriority w:val="11"/>
    <w:rsid w:val="0081414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14140"/>
    <w:pPr>
      <w:spacing w:before="160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rsid w:val="0081414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1414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1414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1414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rsid w:val="0081414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1414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theme" Target="theme/theme1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fontTable" Target="fontTable.xml" Id="rId6" /><Relationship Type="http://schemas.openxmlformats.org/officeDocument/2006/relationships/image" Target="media/image2.emf" Id="rId5" /><Relationship Type="http://schemas.openxmlformats.org/officeDocument/2006/relationships/image" Target="media/image1.emf" Id="rId4" /><Relationship Type="http://schemas.openxmlformats.org/officeDocument/2006/relationships/image" Target="/media/image.png" Id="rId712944748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Wade, Bryce</dc:creator>
  <keywords/>
  <dc:description/>
  <lastModifiedBy>bwade12@vols.utk.edu</lastModifiedBy>
  <revision>8</revision>
  <dcterms:created xsi:type="dcterms:W3CDTF">2025-08-21T14:05:00.0000000Z</dcterms:created>
  <dcterms:modified xsi:type="dcterms:W3CDTF">2025-09-12T18:35:08.0210240Z</dcterms:modified>
</coreProperties>
</file>