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502B" w14:textId="77777777" w:rsidR="003D681D" w:rsidRPr="003D681D" w:rsidRDefault="003D681D" w:rsidP="003D681D">
      <w:pPr>
        <w:spacing w:before="120" w:beforeAutospacing="1" w:after="120" w:afterAutospacing="1" w:line="480" w:lineRule="auto"/>
        <w:jc w:val="both"/>
        <w:outlineLvl w:val="0"/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</w:pPr>
      <w:r w:rsidRPr="003D681D"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  <w:t>Table (1): Drilling stem test information of the studied wells.</w:t>
      </w:r>
    </w:p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814"/>
        <w:gridCol w:w="1521"/>
        <w:gridCol w:w="1201"/>
        <w:gridCol w:w="2025"/>
        <w:gridCol w:w="2188"/>
        <w:gridCol w:w="1511"/>
      </w:tblGrid>
      <w:tr w:rsidR="003D681D" w:rsidRPr="007E06F2" w14:paraId="11F80B9E" w14:textId="77777777" w:rsidTr="003D681D">
        <w:tc>
          <w:tcPr>
            <w:tcW w:w="814" w:type="dxa"/>
            <w:vAlign w:val="center"/>
          </w:tcPr>
          <w:p w14:paraId="15ECDDFE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We</w:t>
            </w: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ll</w:t>
            </w:r>
          </w:p>
        </w:tc>
        <w:tc>
          <w:tcPr>
            <w:tcW w:w="1521" w:type="dxa"/>
          </w:tcPr>
          <w:p w14:paraId="3B0D25ED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 xml:space="preserve">Drilled interval (m) </w:t>
            </w:r>
          </w:p>
        </w:tc>
        <w:tc>
          <w:tcPr>
            <w:tcW w:w="1201" w:type="dxa"/>
            <w:vAlign w:val="center"/>
          </w:tcPr>
          <w:p w14:paraId="0274C7F9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DST</w:t>
            </w:r>
          </w:p>
        </w:tc>
        <w:tc>
          <w:tcPr>
            <w:tcW w:w="2025" w:type="dxa"/>
            <w:vAlign w:val="center"/>
          </w:tcPr>
          <w:p w14:paraId="55284AE3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Test i</w:t>
            </w: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nterval(m)</w:t>
            </w:r>
          </w:p>
        </w:tc>
        <w:tc>
          <w:tcPr>
            <w:tcW w:w="2188" w:type="dxa"/>
            <w:vAlign w:val="center"/>
          </w:tcPr>
          <w:p w14:paraId="05CDBF7C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Formation</w:t>
            </w:r>
          </w:p>
        </w:tc>
        <w:tc>
          <w:tcPr>
            <w:tcW w:w="1511" w:type="dxa"/>
            <w:vAlign w:val="center"/>
          </w:tcPr>
          <w:p w14:paraId="4137BA6F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Fluid type</w:t>
            </w:r>
          </w:p>
        </w:tc>
      </w:tr>
      <w:tr w:rsidR="003D681D" w:rsidRPr="007E06F2" w14:paraId="484E8359" w14:textId="77777777" w:rsidTr="003D681D">
        <w:trPr>
          <w:trHeight w:val="384"/>
        </w:trPr>
        <w:tc>
          <w:tcPr>
            <w:tcW w:w="814" w:type="dxa"/>
            <w:vMerge w:val="restart"/>
            <w:vAlign w:val="center"/>
          </w:tcPr>
          <w:p w14:paraId="73E27753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BR-1</w:t>
            </w:r>
          </w:p>
        </w:tc>
        <w:tc>
          <w:tcPr>
            <w:tcW w:w="1521" w:type="dxa"/>
            <w:vAlign w:val="center"/>
          </w:tcPr>
          <w:p w14:paraId="52089D91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917-977</w:t>
            </w:r>
          </w:p>
        </w:tc>
        <w:tc>
          <w:tcPr>
            <w:tcW w:w="1201" w:type="dxa"/>
            <w:vAlign w:val="center"/>
          </w:tcPr>
          <w:p w14:paraId="2F91AB9A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</w:t>
            </w:r>
          </w:p>
        </w:tc>
        <w:tc>
          <w:tcPr>
            <w:tcW w:w="2025" w:type="dxa"/>
            <w:vAlign w:val="center"/>
          </w:tcPr>
          <w:p w14:paraId="02710A51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45A570F6" w14:textId="6973A711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922</w:t>
            </w:r>
            <w:r w:rsidR="008619E9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-956</w:t>
            </w:r>
          </w:p>
          <w:p w14:paraId="76EB554C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Align w:val="center"/>
          </w:tcPr>
          <w:p w14:paraId="3D3443D7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Bekhme</w:t>
            </w:r>
          </w:p>
        </w:tc>
        <w:tc>
          <w:tcPr>
            <w:tcW w:w="1511" w:type="dxa"/>
            <w:vMerge w:val="restart"/>
            <w:vAlign w:val="center"/>
          </w:tcPr>
          <w:p w14:paraId="191B5311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Water</w:t>
            </w:r>
          </w:p>
        </w:tc>
      </w:tr>
      <w:tr w:rsidR="003D681D" w:rsidRPr="007E06F2" w14:paraId="47E9D681" w14:textId="77777777" w:rsidTr="003D681D">
        <w:trPr>
          <w:trHeight w:val="443"/>
        </w:trPr>
        <w:tc>
          <w:tcPr>
            <w:tcW w:w="814" w:type="dxa"/>
            <w:vMerge/>
            <w:vAlign w:val="center"/>
          </w:tcPr>
          <w:p w14:paraId="0711D4D0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521" w:type="dxa"/>
            <w:vAlign w:val="center"/>
          </w:tcPr>
          <w:p w14:paraId="521DDD1E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865-917</w:t>
            </w:r>
          </w:p>
        </w:tc>
        <w:tc>
          <w:tcPr>
            <w:tcW w:w="1201" w:type="dxa"/>
            <w:vAlign w:val="center"/>
          </w:tcPr>
          <w:p w14:paraId="5EB8B285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</w:t>
            </w:r>
          </w:p>
        </w:tc>
        <w:tc>
          <w:tcPr>
            <w:tcW w:w="2025" w:type="dxa"/>
            <w:vAlign w:val="center"/>
          </w:tcPr>
          <w:p w14:paraId="6EA5845C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5ED3BAC6" w14:textId="3DC4958F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876</w:t>
            </w:r>
            <w:r w:rsidR="008619E9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</w:t>
            </w:r>
            <w:r w:rsidR="008619E9"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909</w:t>
            </w:r>
          </w:p>
          <w:p w14:paraId="7BB139C8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Align w:val="center"/>
          </w:tcPr>
          <w:p w14:paraId="5902B786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Shiranish</w:t>
            </w:r>
          </w:p>
        </w:tc>
        <w:tc>
          <w:tcPr>
            <w:tcW w:w="1511" w:type="dxa"/>
            <w:vMerge/>
            <w:vAlign w:val="center"/>
          </w:tcPr>
          <w:p w14:paraId="584771E9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</w:tr>
      <w:tr w:rsidR="003D681D" w:rsidRPr="007E06F2" w14:paraId="7407CF3A" w14:textId="77777777" w:rsidTr="003D681D">
        <w:trPr>
          <w:trHeight w:val="434"/>
        </w:trPr>
        <w:tc>
          <w:tcPr>
            <w:tcW w:w="814" w:type="dxa"/>
            <w:vMerge/>
            <w:vAlign w:val="center"/>
          </w:tcPr>
          <w:p w14:paraId="70D6EB0D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521" w:type="dxa"/>
            <w:vAlign w:val="center"/>
          </w:tcPr>
          <w:p w14:paraId="000449E9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997-1110</w:t>
            </w:r>
          </w:p>
        </w:tc>
        <w:tc>
          <w:tcPr>
            <w:tcW w:w="1201" w:type="dxa"/>
            <w:vAlign w:val="center"/>
          </w:tcPr>
          <w:p w14:paraId="3F94309C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3</w:t>
            </w:r>
          </w:p>
        </w:tc>
        <w:tc>
          <w:tcPr>
            <w:tcW w:w="2025" w:type="dxa"/>
            <w:vAlign w:val="center"/>
          </w:tcPr>
          <w:p w14:paraId="331996A8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77B58564" w14:textId="5E615037" w:rsidR="003D681D" w:rsidRPr="007E06F2" w:rsidRDefault="008619E9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998</w:t>
            </w: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</w:t>
            </w:r>
            <w:r w:rsidR="003D681D"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1042</w:t>
            </w:r>
          </w:p>
          <w:p w14:paraId="09CB4FC8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Align w:val="center"/>
          </w:tcPr>
          <w:p w14:paraId="57C06846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Upper Qamchuqa</w:t>
            </w:r>
          </w:p>
        </w:tc>
        <w:tc>
          <w:tcPr>
            <w:tcW w:w="1511" w:type="dxa"/>
            <w:vMerge/>
            <w:vAlign w:val="center"/>
          </w:tcPr>
          <w:p w14:paraId="0B6D1D40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</w:tr>
      <w:tr w:rsidR="003D681D" w:rsidRPr="007E06F2" w14:paraId="098D19B6" w14:textId="77777777" w:rsidTr="003D681D">
        <w:trPr>
          <w:trHeight w:val="443"/>
        </w:trPr>
        <w:tc>
          <w:tcPr>
            <w:tcW w:w="814" w:type="dxa"/>
            <w:vAlign w:val="center"/>
          </w:tcPr>
          <w:p w14:paraId="6AA5E000" w14:textId="77777777" w:rsidR="003D681D" w:rsidRPr="007E06F2" w:rsidRDefault="003D681D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TT-05</w:t>
            </w:r>
          </w:p>
        </w:tc>
        <w:tc>
          <w:tcPr>
            <w:tcW w:w="1521" w:type="dxa"/>
            <w:vAlign w:val="center"/>
          </w:tcPr>
          <w:p w14:paraId="788F4A9F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1988-2070.60</w:t>
            </w:r>
          </w:p>
        </w:tc>
        <w:tc>
          <w:tcPr>
            <w:tcW w:w="1201" w:type="dxa"/>
            <w:vAlign w:val="center"/>
          </w:tcPr>
          <w:p w14:paraId="2C2EA1CF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</w:t>
            </w:r>
          </w:p>
        </w:tc>
        <w:tc>
          <w:tcPr>
            <w:tcW w:w="2025" w:type="dxa"/>
            <w:vAlign w:val="center"/>
          </w:tcPr>
          <w:p w14:paraId="14025958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392A41F6" w14:textId="488BD42E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bookmarkStart w:id="0" w:name="_Hlk189596465"/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2003</w:t>
            </w:r>
            <w:r w:rsidR="008619E9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</w:t>
            </w:r>
            <w:r w:rsidR="008619E9"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2052</w:t>
            </w:r>
          </w:p>
          <w:bookmarkEnd w:id="0"/>
          <w:p w14:paraId="25314EAA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Align w:val="center"/>
          </w:tcPr>
          <w:p w14:paraId="6FA3907E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 xml:space="preserve">Basal dolomite </w:t>
            </w:r>
          </w:p>
        </w:tc>
        <w:tc>
          <w:tcPr>
            <w:tcW w:w="1511" w:type="dxa"/>
            <w:vAlign w:val="center"/>
          </w:tcPr>
          <w:p w14:paraId="70EB2F93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Oil</w:t>
            </w:r>
          </w:p>
        </w:tc>
      </w:tr>
      <w:tr w:rsidR="003D681D" w:rsidRPr="007E06F2" w14:paraId="16C605F4" w14:textId="77777777" w:rsidTr="003D681D">
        <w:trPr>
          <w:trHeight w:val="434"/>
        </w:trPr>
        <w:tc>
          <w:tcPr>
            <w:tcW w:w="814" w:type="dxa"/>
            <w:vMerge w:val="restart"/>
            <w:vAlign w:val="center"/>
          </w:tcPr>
          <w:p w14:paraId="051FFF9C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MW-2</w:t>
            </w:r>
          </w:p>
        </w:tc>
        <w:tc>
          <w:tcPr>
            <w:tcW w:w="1521" w:type="dxa"/>
            <w:vMerge w:val="restart"/>
          </w:tcPr>
          <w:p w14:paraId="379DC8C2" w14:textId="77777777" w:rsidR="003D681D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3B2B8016" w14:textId="77777777" w:rsidR="003D681D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0EDD9C05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1246-2192</w:t>
            </w:r>
          </w:p>
        </w:tc>
        <w:tc>
          <w:tcPr>
            <w:tcW w:w="1201" w:type="dxa"/>
            <w:vAlign w:val="center"/>
          </w:tcPr>
          <w:p w14:paraId="66B71EFE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11</w:t>
            </w:r>
          </w:p>
        </w:tc>
        <w:tc>
          <w:tcPr>
            <w:tcW w:w="2025" w:type="dxa"/>
            <w:vAlign w:val="center"/>
          </w:tcPr>
          <w:p w14:paraId="1A2CD270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4491D633" w14:textId="2EE72621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2127</w:t>
            </w:r>
            <w:bookmarkStart w:id="1" w:name="_Hlk189596991"/>
            <w:r w:rsidR="008619E9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</w:t>
            </w:r>
            <w:r w:rsidR="008619E9"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2197</w:t>
            </w:r>
            <w:bookmarkEnd w:id="1"/>
          </w:p>
          <w:p w14:paraId="29D32F41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Merge w:val="restart"/>
            <w:vAlign w:val="center"/>
          </w:tcPr>
          <w:p w14:paraId="25C8AA74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 xml:space="preserve">Sarmord/Balambo </w:t>
            </w:r>
          </w:p>
        </w:tc>
        <w:tc>
          <w:tcPr>
            <w:tcW w:w="1511" w:type="dxa"/>
            <w:vMerge w:val="restart"/>
            <w:vAlign w:val="center"/>
          </w:tcPr>
          <w:p w14:paraId="1E3FF5D1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Tight gas</w:t>
            </w:r>
          </w:p>
        </w:tc>
      </w:tr>
      <w:tr w:rsidR="003D681D" w:rsidRPr="007E06F2" w14:paraId="0C22D21F" w14:textId="77777777" w:rsidTr="003D681D">
        <w:tc>
          <w:tcPr>
            <w:tcW w:w="814" w:type="dxa"/>
            <w:vMerge/>
          </w:tcPr>
          <w:p w14:paraId="45DF2FDE" w14:textId="77777777" w:rsidR="003D681D" w:rsidRPr="007E06F2" w:rsidRDefault="003D681D" w:rsidP="003D681D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14:paraId="1E3C2367" w14:textId="77777777" w:rsidR="003D681D" w:rsidRPr="007E06F2" w:rsidRDefault="003D681D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01" w:type="dxa"/>
            <w:vAlign w:val="center"/>
          </w:tcPr>
          <w:p w14:paraId="0426F266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12</w:t>
            </w:r>
          </w:p>
        </w:tc>
        <w:tc>
          <w:tcPr>
            <w:tcW w:w="2025" w:type="dxa"/>
            <w:vAlign w:val="center"/>
          </w:tcPr>
          <w:p w14:paraId="652DED92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2DFFF4EC" w14:textId="43500942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1884</w:t>
            </w:r>
            <w:r w:rsidR="008619E9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-</w:t>
            </w:r>
            <w:r w:rsidR="008619E9"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2062</w:t>
            </w:r>
          </w:p>
          <w:p w14:paraId="4F63D760" w14:textId="77777777" w:rsidR="003D681D" w:rsidRPr="007E06F2" w:rsidRDefault="003D681D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2188" w:type="dxa"/>
            <w:vMerge/>
          </w:tcPr>
          <w:p w14:paraId="444A6F51" w14:textId="77777777" w:rsidR="003D681D" w:rsidRPr="007E06F2" w:rsidRDefault="003D681D" w:rsidP="003D681D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769D5069" w14:textId="77777777" w:rsidR="003D681D" w:rsidRPr="007E06F2" w:rsidRDefault="003D681D" w:rsidP="003D681D">
            <w:pPr>
              <w:rPr>
                <w:sz w:val="20"/>
                <w:szCs w:val="20"/>
              </w:rPr>
            </w:pPr>
          </w:p>
        </w:tc>
      </w:tr>
      <w:tr w:rsidR="00045453" w:rsidRPr="007E06F2" w14:paraId="10C649B1" w14:textId="77777777" w:rsidTr="003D681D">
        <w:tc>
          <w:tcPr>
            <w:tcW w:w="814" w:type="dxa"/>
          </w:tcPr>
          <w:p w14:paraId="6BE87A85" w14:textId="77777777" w:rsidR="00045453" w:rsidRDefault="00045453" w:rsidP="003D681D">
            <w:pPr>
              <w:rPr>
                <w:sz w:val="20"/>
                <w:szCs w:val="20"/>
              </w:rPr>
            </w:pPr>
          </w:p>
          <w:p w14:paraId="3B277E83" w14:textId="0E4D13E3" w:rsidR="00045453" w:rsidRPr="00045453" w:rsidRDefault="00045453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045453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Ja-46</w:t>
            </w:r>
          </w:p>
          <w:p w14:paraId="0ED4B43D" w14:textId="77777777" w:rsidR="00045453" w:rsidRPr="007E06F2" w:rsidRDefault="00045453" w:rsidP="003D681D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B3CD9EF" w14:textId="77777777" w:rsidR="00045453" w:rsidRDefault="00045453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111353D7" w14:textId="572D9B0E" w:rsidR="00045453" w:rsidRPr="007E06F2" w:rsidRDefault="00045453" w:rsidP="003D681D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>2690-2802</w:t>
            </w:r>
          </w:p>
        </w:tc>
        <w:tc>
          <w:tcPr>
            <w:tcW w:w="1201" w:type="dxa"/>
            <w:vAlign w:val="center"/>
          </w:tcPr>
          <w:p w14:paraId="2D84241E" w14:textId="0BA24500" w:rsidR="00045453" w:rsidRPr="007E06F2" w:rsidRDefault="00045453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3</w:t>
            </w:r>
          </w:p>
        </w:tc>
        <w:tc>
          <w:tcPr>
            <w:tcW w:w="2025" w:type="dxa"/>
            <w:vAlign w:val="center"/>
          </w:tcPr>
          <w:p w14:paraId="416A518A" w14:textId="73CC5D11" w:rsidR="00045453" w:rsidRPr="007E06F2" w:rsidRDefault="00045453" w:rsidP="003D681D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2725-2840</w:t>
            </w:r>
          </w:p>
        </w:tc>
        <w:tc>
          <w:tcPr>
            <w:tcW w:w="2188" w:type="dxa"/>
          </w:tcPr>
          <w:p w14:paraId="555903B4" w14:textId="77777777" w:rsidR="00045453" w:rsidRDefault="00045453" w:rsidP="003D681D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26C6EF47" w14:textId="47C11540" w:rsidR="00045453" w:rsidRPr="007E06F2" w:rsidRDefault="00045453" w:rsidP="00045453">
            <w:pPr>
              <w:jc w:val="center"/>
              <w:rPr>
                <w:sz w:val="20"/>
                <w:szCs w:val="20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Upper Qamchuqa</w:t>
            </w:r>
          </w:p>
        </w:tc>
        <w:tc>
          <w:tcPr>
            <w:tcW w:w="1511" w:type="dxa"/>
          </w:tcPr>
          <w:p w14:paraId="587850ED" w14:textId="77777777" w:rsidR="00045453" w:rsidRDefault="00045453" w:rsidP="003D681D">
            <w:pPr>
              <w:rPr>
                <w:sz w:val="20"/>
                <w:szCs w:val="20"/>
              </w:rPr>
            </w:pPr>
          </w:p>
          <w:p w14:paraId="38D64FF5" w14:textId="200A6A43" w:rsidR="00045453" w:rsidRPr="007E06F2" w:rsidRDefault="00045453" w:rsidP="00045453">
            <w:pPr>
              <w:jc w:val="center"/>
              <w:rPr>
                <w:sz w:val="20"/>
                <w:szCs w:val="20"/>
              </w:rPr>
            </w:pPr>
            <w:r w:rsidRPr="00045453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Gas</w:t>
            </w:r>
          </w:p>
        </w:tc>
      </w:tr>
    </w:tbl>
    <w:p w14:paraId="499CDFF5" w14:textId="77777777" w:rsidR="003D681D" w:rsidRDefault="003D681D"/>
    <w:p w14:paraId="54CCDD9B" w14:textId="77777777" w:rsidR="003D681D" w:rsidRDefault="003D681D"/>
    <w:sectPr w:rsidR="003D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C7"/>
    <w:rsid w:val="00045453"/>
    <w:rsid w:val="00094E1C"/>
    <w:rsid w:val="000B25DE"/>
    <w:rsid w:val="00267969"/>
    <w:rsid w:val="002819CF"/>
    <w:rsid w:val="003363FD"/>
    <w:rsid w:val="0035546E"/>
    <w:rsid w:val="003D681D"/>
    <w:rsid w:val="00424D5C"/>
    <w:rsid w:val="004B6F52"/>
    <w:rsid w:val="005B4BAA"/>
    <w:rsid w:val="0072491D"/>
    <w:rsid w:val="008619E9"/>
    <w:rsid w:val="008B289A"/>
    <w:rsid w:val="009171A0"/>
    <w:rsid w:val="00922882"/>
    <w:rsid w:val="00925E2A"/>
    <w:rsid w:val="009A17CE"/>
    <w:rsid w:val="00A518C7"/>
    <w:rsid w:val="00B3307F"/>
    <w:rsid w:val="00B44CC8"/>
    <w:rsid w:val="00B727EF"/>
    <w:rsid w:val="00C13F40"/>
    <w:rsid w:val="00D0287F"/>
    <w:rsid w:val="00D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F520"/>
  <w15:chartTrackingRefBased/>
  <w15:docId w15:val="{F79C89BA-8666-42FB-A174-4B0D1D6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8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Reviewr </cp:lastModifiedBy>
  <cp:revision>17</cp:revision>
  <dcterms:created xsi:type="dcterms:W3CDTF">2025-02-02T18:14:00Z</dcterms:created>
  <dcterms:modified xsi:type="dcterms:W3CDTF">2025-07-14T12:31:00Z</dcterms:modified>
</cp:coreProperties>
</file>