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1762"/>
        <w:gridCol w:w="2175"/>
        <w:gridCol w:w="2305"/>
        <w:gridCol w:w="2308"/>
        <w:gridCol w:w="2313"/>
      </w:tblGrid>
      <w:tr w14:paraId="171981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F5E1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highlight w:val="none"/>
                <w:lang w:bidi="ar"/>
              </w:rPr>
              <w:t>S4.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highlight w:val="none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highlight w:val="none"/>
                <w:lang w:bidi="ar"/>
              </w:rPr>
              <w:t>Percentage of a general population sample reporting levels 1 to 3 by dimension, EQ-5D-Y-3L utility index by age group for males (weighted)</w:t>
            </w:r>
          </w:p>
        </w:tc>
      </w:tr>
      <w:tr w14:paraId="0782A9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EDF3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EQ-5D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-Y-3L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 xml:space="preserve"> dimension</w:t>
            </w:r>
          </w:p>
        </w:tc>
        <w:tc>
          <w:tcPr>
            <w:tcW w:w="63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5611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B4C8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8-11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3E3A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12-15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288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16-18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BBA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Total</w:t>
            </w:r>
          </w:p>
        </w:tc>
      </w:tr>
      <w:tr w14:paraId="5EBADB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FE942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44AB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2273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N=1035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83F2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N=988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C906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N=746 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C2D8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N=2770 </w:t>
            </w:r>
          </w:p>
        </w:tc>
      </w:tr>
      <w:tr w14:paraId="3BE628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7E93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Mobility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BD18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No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2185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92.58%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D65F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95.62%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DF88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93.77%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3D1D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93.99%</w:t>
            </w:r>
          </w:p>
        </w:tc>
      </w:tr>
      <w:tr w14:paraId="2AC50A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C132B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805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Some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DB7E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5.09%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3EEE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3.58%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10E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4.80%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BE4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4.47%</w:t>
            </w:r>
          </w:p>
        </w:tc>
      </w:tr>
      <w:tr w14:paraId="57BB91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4F967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0CB1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Extreme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B458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2.33%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7641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0.79%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6F5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1.43%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276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1.54%</w:t>
            </w:r>
          </w:p>
        </w:tc>
      </w:tr>
      <w:tr w14:paraId="53E353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26E79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4EB9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highlight w:val="none"/>
                <w:lang w:bidi="ar"/>
              </w:rPr>
              <w:t>P value</w:t>
            </w:r>
          </w:p>
        </w:tc>
        <w:tc>
          <w:tcPr>
            <w:tcW w:w="26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E5B84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p&lt;0.001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9AD1F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193940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0F69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Self-care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1ED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No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618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92.54%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0E68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96.47%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8748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96.74%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A39D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95.07%</w:t>
            </w:r>
          </w:p>
        </w:tc>
      </w:tr>
      <w:tr w14:paraId="69CAA2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90C80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175C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Some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0F12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6.39%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FF0B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2.61%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2288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2.57%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A3FB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4.01%</w:t>
            </w:r>
          </w:p>
        </w:tc>
      </w:tr>
      <w:tr w14:paraId="6A61B5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268BC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8A4A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Extreme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06E0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1.07%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A15E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0.92%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809F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0.69%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29BD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0.91%</w:t>
            </w:r>
          </w:p>
        </w:tc>
      </w:tr>
      <w:tr w14:paraId="24FAB5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5A3F7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015C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highlight w:val="none"/>
                <w:lang w:bidi="ar"/>
              </w:rPr>
              <w:t>P value</w:t>
            </w:r>
          </w:p>
        </w:tc>
        <w:tc>
          <w:tcPr>
            <w:tcW w:w="26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F4A4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p&lt;0.001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91BC3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24AE9C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94DC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Usual activities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A66A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No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1ACF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91.59%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BA2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93.07%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3580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90.93%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4500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91.94%</w:t>
            </w:r>
          </w:p>
        </w:tc>
      </w:tr>
      <w:tr w14:paraId="7145C8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9998F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4E24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Some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8D9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7.07%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13B7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5.70%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43A5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8.09%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F3F8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6.86%</w:t>
            </w:r>
          </w:p>
        </w:tc>
      </w:tr>
      <w:tr w14:paraId="71CC1A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D8353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3CF5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Extreme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4E0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1.34%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41C1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1.23%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720B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0.98%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EA4F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1.20%</w:t>
            </w:r>
          </w:p>
        </w:tc>
      </w:tr>
      <w:tr w14:paraId="4B8482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A1C78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3046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highlight w:val="none"/>
                <w:lang w:bidi="ar"/>
              </w:rPr>
              <w:t>P value</w:t>
            </w:r>
          </w:p>
        </w:tc>
        <w:tc>
          <w:tcPr>
            <w:tcW w:w="26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DCBD2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p&lt;0.001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12BA7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059173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A9F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Pain/discomfort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4AAE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No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DB27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85.77%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468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83.03%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B3DC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81.24%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E76D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83.57%</w:t>
            </w:r>
          </w:p>
        </w:tc>
      </w:tr>
      <w:tr w14:paraId="509D9E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99E9F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70A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Some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77BC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12.62%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33D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15.47%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E45E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17.75%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BD74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15.02%</w:t>
            </w:r>
          </w:p>
        </w:tc>
      </w:tr>
      <w:tr w14:paraId="70A7EF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74036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747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Extreme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D01E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1.61%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FE3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1.50%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DD54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1.01%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C0C7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1.41%</w:t>
            </w:r>
          </w:p>
        </w:tc>
      </w:tr>
      <w:tr w14:paraId="24592D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7194D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2A0A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highlight w:val="none"/>
                <w:lang w:bidi="ar"/>
              </w:rPr>
              <w:t>P value</w:t>
            </w:r>
          </w:p>
        </w:tc>
        <w:tc>
          <w:tcPr>
            <w:tcW w:w="26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AD083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p&lt;0.001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DE5E4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54950B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081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Anxiety/depression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26F2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No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F69A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82.83%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461B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77.81%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578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73.56%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0A4F4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78.54%</w:t>
            </w:r>
          </w:p>
        </w:tc>
      </w:tr>
      <w:tr w14:paraId="34921A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60F5A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7F49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Some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0343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15.30%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0855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19.43%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72BA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23.08%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2541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18.87%</w:t>
            </w:r>
          </w:p>
        </w:tc>
      </w:tr>
      <w:tr w14:paraId="1738E8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A2540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3E3B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Extreme problems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49B2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1.87%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2258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2.75%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6828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3.35%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9A698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2.59%</w:t>
            </w:r>
          </w:p>
        </w:tc>
      </w:tr>
      <w:tr w14:paraId="180555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24FE3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AE9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highlight w:val="none"/>
                <w:lang w:bidi="ar"/>
              </w:rPr>
              <w:t>P value</w:t>
            </w:r>
          </w:p>
        </w:tc>
        <w:tc>
          <w:tcPr>
            <w:tcW w:w="26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A1C97">
            <w:pPr>
              <w:jc w:val="right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p&lt;0.001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7B41B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7F9F18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1E3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  <w:lang w:bidi="ar"/>
              </w:rPr>
              <w:t>Utility index</w:t>
            </w: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3813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Mean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204F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0.955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5183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0.954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022A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0.948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DF43A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0.953</w:t>
            </w:r>
          </w:p>
        </w:tc>
      </w:tr>
      <w:tr w14:paraId="27D184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07981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2120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SD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A2095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0.103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0DB02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0.100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E9E4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0.102 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A559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0.102 </w:t>
            </w:r>
          </w:p>
        </w:tc>
      </w:tr>
      <w:tr w14:paraId="3022BC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DA060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E3D5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95%CI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340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(0.953,0.957)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8237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(0.952,0.956)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49E1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（0.945,0.950）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18B89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(0.951,0.954)</w:t>
            </w:r>
          </w:p>
        </w:tc>
      </w:tr>
      <w:tr w14:paraId="51A8ED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8F08D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1DF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Median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6CD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7C99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CBF6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8AD2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</w:tr>
      <w:tr w14:paraId="082FB2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05A39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22C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IQR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C44E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0.069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BFAFB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.073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83756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0.073 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FDB5F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0.073 </w:t>
            </w:r>
          </w:p>
        </w:tc>
      </w:tr>
      <w:tr w14:paraId="43CD76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B68DE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2CB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25th percentile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649A3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0.931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3E561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0.927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39B1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0.927 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2C8C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0.927 </w:t>
            </w:r>
          </w:p>
        </w:tc>
      </w:tr>
      <w:tr w14:paraId="78BF57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03320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6339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75th percentile</w:t>
            </w:r>
          </w:p>
        </w:tc>
        <w:tc>
          <w:tcPr>
            <w:tcW w:w="84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5B69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B9CEC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  <w:tc>
          <w:tcPr>
            <w:tcW w:w="89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FD530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268E7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 xml:space="preserve">1.000 </w:t>
            </w:r>
          </w:p>
        </w:tc>
      </w:tr>
      <w:tr w14:paraId="0873AB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45E9D">
            <w:pPr>
              <w:rPr>
                <w:rFonts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63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97CE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i/>
                <w:i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Cs w:val="21"/>
                <w:highlight w:val="none"/>
                <w:lang w:bidi="ar"/>
              </w:rPr>
              <w:t>P value</w:t>
            </w:r>
          </w:p>
        </w:tc>
        <w:tc>
          <w:tcPr>
            <w:tcW w:w="2625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2B3D2">
            <w:pPr>
              <w:jc w:val="right"/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highlight w:val="none"/>
                <w:lang w:bidi="ar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&lt;0.001</w:t>
            </w:r>
          </w:p>
        </w:tc>
        <w:tc>
          <w:tcPr>
            <w:tcW w:w="8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94E0A">
            <w:pPr>
              <w:rPr>
                <w:rFonts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</w:tbl>
    <w:p w14:paraId="2B96DCAA"/>
    <w:sectPr>
      <w:footerReference r:id="rId3" w:type="default"/>
      <w:pgSz w:w="15839" w:h="12240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975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575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575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304E8"/>
    <w:rsid w:val="10C304E8"/>
    <w:rsid w:val="12B502CE"/>
    <w:rsid w:val="13236270"/>
    <w:rsid w:val="5127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1068</Characters>
  <Lines>0</Lines>
  <Paragraphs>0</Paragraphs>
  <TotalTime>0</TotalTime>
  <ScaleCrop>false</ScaleCrop>
  <LinksUpToDate>false</LinksUpToDate>
  <CharactersWithSpaces>1140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2025-01-17T05:59:00Z</dcterms:created>
  <dc:creator>cww</dc:creator>
  <cp:lastModifiedBy>20221128085005</cp:lastModifiedBy>
  <dcterms:modified xsi:type="dcterms:W3CDTF">2025-02-19T09:02:06Z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52CF4BD68946496DB09C3F8553F2B45B_11</vt:lpwstr>
  </property>
  <property fmtid="{D5CDD505-2E9C-101B-9397-08002B2CF9AE}" pid="4" name="KSOTemplateDocerSaveRecord">
    <vt:lpwstr>eyJoZGlkIjoiNmM4NzRhNGE4YWY1NWIzMjZjN2ZiZTQ1OTFjMmMwYjciLCJ1c2VySWQiOiIzNDg3NDc3NzAifQ==</vt:lpwstr>
  </property>
</Properties>
</file>