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9FE5A" w14:textId="0E3E116E" w:rsidR="00FE3B22" w:rsidRDefault="0087512C">
      <w:pPr>
        <w:rPr>
          <w:lang w:bidi="fa-IR"/>
        </w:rPr>
      </w:pPr>
      <w:r>
        <w:rPr>
          <w:lang w:bidi="fa-IR"/>
        </w:rPr>
        <w:t>Highlights</w:t>
      </w:r>
    </w:p>
    <w:p w14:paraId="7E2F6F3D" w14:textId="00E883EA" w:rsidR="0087512C" w:rsidRDefault="0087512C" w:rsidP="0087512C">
      <w:pPr>
        <w:pStyle w:val="ListParagraph"/>
        <w:numPr>
          <w:ilvl w:val="0"/>
          <w:numId w:val="1"/>
        </w:numPr>
        <w:rPr>
          <w:lang w:bidi="fa-IR"/>
        </w:rPr>
      </w:pPr>
      <w:r w:rsidRPr="0087512C">
        <w:rPr>
          <w:lang w:bidi="fa-IR"/>
        </w:rPr>
        <w:t>For the first time, the</w:t>
      </w:r>
      <w:r>
        <w:rPr>
          <w:lang w:bidi="fa-IR"/>
        </w:rPr>
        <w:t xml:space="preserve"> phyto</w:t>
      </w:r>
      <w:r w:rsidRPr="0087512C">
        <w:rPr>
          <w:lang w:bidi="fa-IR"/>
        </w:rPr>
        <w:t>pathogen</w:t>
      </w:r>
      <w:r w:rsidR="0009014F">
        <w:rPr>
          <w:lang w:bidi="fa-IR"/>
        </w:rPr>
        <w:t>ic</w:t>
      </w:r>
      <w:r w:rsidRPr="0087512C">
        <w:rPr>
          <w:lang w:bidi="fa-IR"/>
        </w:rPr>
        <w:t xml:space="preserve"> Fusarium has been controlled 100% using this protocol.</w:t>
      </w:r>
    </w:p>
    <w:p w14:paraId="448379E3" w14:textId="3DFA2B59" w:rsidR="0087512C" w:rsidRDefault="0087512C" w:rsidP="0087512C">
      <w:pPr>
        <w:pStyle w:val="ListParagraph"/>
        <w:numPr>
          <w:ilvl w:val="0"/>
          <w:numId w:val="1"/>
        </w:numPr>
        <w:rPr>
          <w:lang w:bidi="fa-IR"/>
        </w:rPr>
      </w:pPr>
      <w:r w:rsidRPr="0087512C">
        <w:rPr>
          <w:lang w:bidi="fa-IR"/>
        </w:rPr>
        <w:t xml:space="preserve">Root rot and Fusarium wilt disease were </w:t>
      </w:r>
      <w:r>
        <w:rPr>
          <w:lang w:bidi="fa-IR"/>
        </w:rPr>
        <w:t>inhibited</w:t>
      </w:r>
      <w:r w:rsidRPr="0087512C">
        <w:rPr>
          <w:lang w:bidi="fa-IR"/>
        </w:rPr>
        <w:t xml:space="preserve"> in plants.</w:t>
      </w:r>
    </w:p>
    <w:p w14:paraId="415DC80E" w14:textId="04CE9F93" w:rsidR="0087512C" w:rsidRDefault="00493CE9" w:rsidP="00493CE9">
      <w:pPr>
        <w:pStyle w:val="ListParagraph"/>
        <w:numPr>
          <w:ilvl w:val="0"/>
          <w:numId w:val="1"/>
        </w:numPr>
        <w:rPr>
          <w:lang w:bidi="fa-IR"/>
        </w:rPr>
      </w:pPr>
      <w:r w:rsidRPr="00493CE9">
        <w:rPr>
          <w:lang w:bidi="fa-IR"/>
        </w:rPr>
        <w:t>Alfalfa plant fully recovers after suffering from Fusarium root rot</w:t>
      </w:r>
      <w:r>
        <w:rPr>
          <w:rFonts w:hint="cs"/>
          <w:rtl/>
          <w:lang w:bidi="fa-IR"/>
        </w:rPr>
        <w:t>.</w:t>
      </w:r>
    </w:p>
    <w:sectPr w:rsidR="00875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C7702"/>
    <w:multiLevelType w:val="hybridMultilevel"/>
    <w:tmpl w:val="C17C3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7802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zQyNzKxsDAzMzYEEko6SsGpxcWZ+XkgBUa1ADDBMtcsAAAA"/>
  </w:docVars>
  <w:rsids>
    <w:rsidRoot w:val="00CF16D2"/>
    <w:rsid w:val="0009014F"/>
    <w:rsid w:val="00493CE9"/>
    <w:rsid w:val="0087512C"/>
    <w:rsid w:val="00CF16D2"/>
    <w:rsid w:val="00FE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8FBA77"/>
  <w15:chartTrackingRefBased/>
  <w15:docId w15:val="{DA808DFC-DB26-4522-B45F-1E9D14563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203</Characters>
  <Application>Microsoft Office Word</Application>
  <DocSecurity>0</DocSecurity>
  <Lines>2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4</cp:revision>
  <dcterms:created xsi:type="dcterms:W3CDTF">2024-12-21T16:34:00Z</dcterms:created>
  <dcterms:modified xsi:type="dcterms:W3CDTF">2025-05-30T09:40:00Z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a277eb579554c459cee7a51e3c8008736393044e83fd940482fb3af4d598e907</vt:lpwstr>
  </property>
</Properties>
</file>