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90E" w:rsidRDefault="00616A7B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-146050</wp:posOffset>
                </wp:positionH>
                <wp:positionV relativeFrom="paragraph">
                  <wp:posOffset>1536700</wp:posOffset>
                </wp:positionV>
                <wp:extent cx="1143000" cy="361950"/>
                <wp:effectExtent l="0" t="0" r="19050" b="19050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A7B" w:rsidRPr="00616A7B" w:rsidRDefault="00616A7B" w:rsidP="00616A7B">
                            <w:pPr>
                              <w:jc w:val="center"/>
                              <w:rPr>
                                <w:i/>
                              </w:rPr>
                            </w:pPr>
                            <w:proofErr w:type="spellStart"/>
                            <w:r w:rsidRPr="00616A7B">
                              <w:rPr>
                                <w:i/>
                              </w:rPr>
                              <w:t>Labisia</w:t>
                            </w:r>
                            <w:proofErr w:type="spellEnd"/>
                            <w:r w:rsidRPr="00616A7B">
                              <w:rPr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616A7B">
                              <w:rPr>
                                <w:i/>
                              </w:rPr>
                              <w:t>pumila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7" o:spid="_x0000_s1026" style="position:absolute;margin-left:-11.5pt;margin-top:121pt;width:90pt;height:28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" fillcolor="#5b9bd5 [3204]" strokecolor="#1f4d78 [1604]" strokeweight="1pt">
                <v:stroke joinstyle="miter"/>
                <v:textbox>
                  <w:txbxContent>
                    <w:p w:rsidR="00616A7B" w:rsidRPr="00616A7B" w:rsidRDefault="00616A7B" w:rsidP="00616A7B">
                      <w:pPr>
                        <w:jc w:val="center"/>
                        <w:rPr>
                          <w:i/>
                        </w:rPr>
                      </w:pPr>
                      <w:proofErr w:type="spellStart"/>
                      <w:r w:rsidRPr="00616A7B">
                        <w:rPr>
                          <w:i/>
                        </w:rPr>
                        <w:t>Labisia</w:t>
                      </w:r>
                      <w:proofErr w:type="spellEnd"/>
                      <w:r w:rsidRPr="00616A7B">
                        <w:rPr>
                          <w:i/>
                        </w:rPr>
                        <w:t xml:space="preserve"> </w:t>
                      </w:r>
                      <w:proofErr w:type="spellStart"/>
                      <w:r w:rsidRPr="00616A7B">
                        <w:rPr>
                          <w:i/>
                        </w:rPr>
                        <w:t>pumila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843E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1454150</wp:posOffset>
                </wp:positionV>
                <wp:extent cx="831850" cy="863600"/>
                <wp:effectExtent l="0" t="19050" r="63500" b="107950"/>
                <wp:wrapNone/>
                <wp:docPr id="5" name="Elb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1850" cy="863600"/>
                        </a:xfrm>
                        <a:prstGeom prst="bentConnector3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B05AE1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5" o:spid="_x0000_s1026" type="#_x0000_t34" style="position:absolute;margin-left:60pt;margin-top:114.5pt;width:65.5pt;height:6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" strokecolor="#002060" strokeweight="3pt">
                <v:stroke endarrow="block"/>
              </v:shape>
            </w:pict>
          </mc:Fallback>
        </mc:AlternateContent>
      </w:r>
      <w:r w:rsidR="008843E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1498600</wp:posOffset>
                </wp:positionV>
                <wp:extent cx="558800" cy="793750"/>
                <wp:effectExtent l="38100" t="19050" r="12700" b="101600"/>
                <wp:wrapNone/>
                <wp:docPr id="4" name="Elb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8800" cy="793750"/>
                        </a:xfrm>
                        <a:prstGeom prst="bentConnector3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9BA76F" id="Elbow Connector 4" o:spid="_x0000_s1026" type="#_x0000_t34" style="position:absolute;margin-left:279pt;margin-top:118pt;width:44pt;height:62.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" strokecolor="#002060" strokeweight="3pt">
                <v:stroke endarrow="block"/>
              </v:shape>
            </w:pict>
          </mc:Fallback>
        </mc:AlternateContent>
      </w:r>
      <w:r w:rsidR="00A0690E">
        <w:rPr>
          <w:noProof/>
        </w:rPr>
        <w:drawing>
          <wp:inline distT="0" distB="0" distL="0" distR="0">
            <wp:extent cx="1440921" cy="1289050"/>
            <wp:effectExtent l="76200" t="76200" r="140335" b="139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cipfatimah2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130" cy="13008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843ED">
        <w:rPr>
          <w:noProof/>
        </w:rPr>
        <w:t xml:space="preserve">     </w:t>
      </w:r>
      <w:r w:rsidR="008843ED">
        <w:rPr>
          <w:noProof/>
        </w:rPr>
        <w:tab/>
      </w:r>
      <w:r w:rsidR="008843ED">
        <w:rPr>
          <w:noProof/>
        </w:rPr>
        <w:tab/>
      </w:r>
      <w:r w:rsidR="008843ED">
        <w:rPr>
          <w:noProof/>
        </w:rPr>
        <w:tab/>
      </w:r>
      <w:r w:rsidR="00A0690E">
        <w:rPr>
          <w:noProof/>
        </w:rPr>
        <w:tab/>
      </w:r>
      <w:r w:rsidR="00A0690E">
        <w:rPr>
          <w:noProof/>
        </w:rPr>
        <w:drawing>
          <wp:inline distT="0" distB="0" distL="0" distR="0">
            <wp:extent cx="1834719" cy="1301750"/>
            <wp:effectExtent l="76200" t="76200" r="127635" b="1270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_desig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0025" cy="13338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0690E" w:rsidRDefault="00647D0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5715</wp:posOffset>
                </wp:positionV>
                <wp:extent cx="1231900" cy="508000"/>
                <wp:effectExtent l="0" t="0" r="25400" b="25400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900" cy="508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7D00" w:rsidRDefault="00647D00" w:rsidP="00647D00">
                            <w:pPr>
                              <w:jc w:val="center"/>
                            </w:pPr>
                            <w:r>
                              <w:t>High fat diet formulation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2" o:spid="_x0000_s1027" style="position:absolute;margin-left:316pt;margin-top:.45pt;width:97pt;height:4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" fillcolor="#5b9bd5 [3204]" strokecolor="#1f4d78 [1604]" strokeweight="1pt">
                <v:stroke joinstyle="miter"/>
                <v:textbox>
                  <w:txbxContent>
                    <w:p w:rsidR="00647D00" w:rsidRDefault="00647D00" w:rsidP="00647D00">
                      <w:pPr>
                        <w:jc w:val="center"/>
                      </w:pPr>
                      <w:r>
                        <w:t>High fat diet formulation</w:t>
                      </w:r>
                    </w:p>
                  </w:txbxContent>
                </v:textbox>
              </v:roundrect>
            </w:pict>
          </mc:Fallback>
        </mc:AlternateContent>
      </w:r>
    </w:p>
    <w:p w:rsidR="008843ED" w:rsidRDefault="00616A7B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831215</wp:posOffset>
                </wp:positionV>
                <wp:extent cx="2139950" cy="882650"/>
                <wp:effectExtent l="0" t="0" r="12700" b="12700"/>
                <wp:wrapNone/>
                <wp:docPr id="18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9950" cy="882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A7B" w:rsidRPr="00616A7B" w:rsidRDefault="00616A7B" w:rsidP="00616A7B">
                            <w:pPr>
                              <w:jc w:val="both"/>
                              <w:rPr>
                                <w:sz w:val="20"/>
                              </w:rPr>
                            </w:pPr>
                            <w:r w:rsidRPr="00616A7B">
                              <w:rPr>
                                <w:sz w:val="20"/>
                              </w:rPr>
                              <w:t>PCOS rats were divided into 4 groups which consisted of control, placebo (water), LP25 (LP 25mg/kg) and LP50 (LP 50 mg/kg) respectively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8" o:spid="_x0000_s1028" style="position:absolute;margin-left:-3.5pt;margin-top:65.45pt;width:168.5pt;height:6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" fillcolor="#5b9bd5 [3204]" strokecolor="#1f4d78 [1604]" strokeweight="1pt">
                <v:stroke joinstyle="miter"/>
                <v:textbox>
                  <w:txbxContent>
                    <w:p w:rsidR="00616A7B" w:rsidRPr="00616A7B" w:rsidRDefault="00616A7B" w:rsidP="00616A7B">
                      <w:pPr>
                        <w:jc w:val="both"/>
                        <w:rPr>
                          <w:sz w:val="20"/>
                        </w:rPr>
                      </w:pPr>
                      <w:r w:rsidRPr="00616A7B">
                        <w:rPr>
                          <w:sz w:val="20"/>
                        </w:rPr>
                        <w:t>PCOS rats were divided into 4 groups which consisted of control, placebo (water), LP25 (LP 25mg/kg) and LP50 (LP 50 mg/kg) respectively</w:t>
                      </w:r>
                    </w:p>
                  </w:txbxContent>
                </v:textbox>
              </v:roundrect>
            </w:pict>
          </mc:Fallback>
        </mc:AlternateContent>
      </w:r>
      <w:r w:rsidR="00647D0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901065</wp:posOffset>
                </wp:positionV>
                <wp:extent cx="501650" cy="958850"/>
                <wp:effectExtent l="19050" t="0" r="12700" b="31750"/>
                <wp:wrapNone/>
                <wp:docPr id="16" name="Down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650" cy="958850"/>
                        </a:xfrm>
                        <a:prstGeom prst="down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1D1CD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6" o:spid="_x0000_s1026" type="#_x0000_t67" style="position:absolute;margin-left:181.5pt;margin-top:70.95pt;width:39.5pt;height:75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" adj="15950" fillcolor="#002060" strokecolor="#002060" strokeweight="1pt"/>
            </w:pict>
          </mc:Fallback>
        </mc:AlternateContent>
      </w:r>
      <w:r w:rsidR="00647D0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3105150</wp:posOffset>
                </wp:positionH>
                <wp:positionV relativeFrom="paragraph">
                  <wp:posOffset>456565</wp:posOffset>
                </wp:positionV>
                <wp:extent cx="1212850" cy="501650"/>
                <wp:effectExtent l="0" t="0" r="25400" b="12700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2850" cy="501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7D00" w:rsidRDefault="00647D00" w:rsidP="00647D00">
                            <w:pPr>
                              <w:jc w:val="center"/>
                            </w:pPr>
                            <w:r>
                              <w:t>Polycystic ovary syndrome rats</w:t>
                            </w:r>
                            <w:r w:rsidRPr="00647D00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06120" cy="710452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6120" cy="7104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47D00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06120" cy="710452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6120" cy="7104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3" o:spid="_x0000_s1029" style="position:absolute;margin-left:244.5pt;margin-top:35.95pt;width:95.5pt;height:3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" fillcolor="#5b9bd5 [3204]" strokecolor="#1f4d78 [1604]" strokeweight="1pt">
                <v:stroke joinstyle="miter"/>
                <v:textbox>
                  <w:txbxContent>
                    <w:p w:rsidR="00647D00" w:rsidRDefault="00647D00" w:rsidP="00647D00">
                      <w:pPr>
                        <w:jc w:val="center"/>
                      </w:pPr>
                      <w:r>
                        <w:t>Polycystic ovary syndrome rats</w:t>
                      </w:r>
                      <w:r w:rsidRPr="00647D00">
                        <w:rPr>
                          <w:noProof/>
                        </w:rPr>
                        <w:drawing>
                          <wp:inline distT="0" distB="0" distL="0" distR="0">
                            <wp:extent cx="706120" cy="710452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6120" cy="7104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47D00">
                        <w:rPr>
                          <w:noProof/>
                        </w:rPr>
                        <w:drawing>
                          <wp:inline distT="0" distB="0" distL="0" distR="0">
                            <wp:extent cx="706120" cy="710452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6120" cy="7104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A0690E">
        <w:rPr>
          <w:noProof/>
        </w:rPr>
        <w:t xml:space="preserve">                                                      </w:t>
      </w:r>
      <w:r w:rsidR="008843ED">
        <w:rPr>
          <w:noProof/>
        </w:rPr>
        <w:drawing>
          <wp:inline distT="0" distB="0" distL="0" distR="0" wp14:anchorId="4AC6E810" wp14:editId="4BC1887A">
            <wp:extent cx="1593276" cy="1170940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D_IGS_Rat417x23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8785" cy="118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F43" w:rsidRDefault="00647D00">
      <w:pPr>
        <w:rPr>
          <w:noProof/>
        </w:rPr>
      </w:pPr>
      <w:r>
        <w:rPr>
          <w:noProof/>
        </w:rPr>
        <w:t xml:space="preserve">            </w:t>
      </w:r>
    </w:p>
    <w:p w:rsidR="008843ED" w:rsidRDefault="008843ED">
      <w:pPr>
        <w:rPr>
          <w:noProof/>
        </w:rPr>
      </w:pPr>
    </w:p>
    <w:p w:rsidR="005257FD" w:rsidRDefault="005257F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646EB1" wp14:editId="77F73C36">
                <wp:simplePos x="0" y="0"/>
                <wp:positionH relativeFrom="column">
                  <wp:posOffset>127000</wp:posOffset>
                </wp:positionH>
                <wp:positionV relativeFrom="paragraph">
                  <wp:posOffset>1431290</wp:posOffset>
                </wp:positionV>
                <wp:extent cx="914400" cy="279400"/>
                <wp:effectExtent l="0" t="0" r="19050" b="2540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79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A7B" w:rsidRDefault="00616A7B" w:rsidP="00616A7B">
                            <w:pPr>
                              <w:jc w:val="center"/>
                            </w:pPr>
                            <w:r>
                              <w:t xml:space="preserve">RESULTS: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646EB1" id="Rounded Rectangle 19" o:spid="_x0000_s1030" style="position:absolute;margin-left:10pt;margin-top:112.7pt;width:1in;height:2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" fillcolor="#5b9bd5 [3204]" strokecolor="#1f4d78 [1604]" strokeweight="1pt">
                <v:stroke joinstyle="miter"/>
                <v:textbox>
                  <w:txbxContent>
                    <w:p w:rsidR="00616A7B" w:rsidRDefault="00616A7B" w:rsidP="00616A7B">
                      <w:pPr>
                        <w:jc w:val="center"/>
                      </w:pPr>
                      <w:r>
                        <w:t xml:space="preserve">RESULTS: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C76F6C" wp14:editId="250A5D6D">
                <wp:simplePos x="0" y="0"/>
                <wp:positionH relativeFrom="column">
                  <wp:posOffset>2451100</wp:posOffset>
                </wp:positionH>
                <wp:positionV relativeFrom="paragraph">
                  <wp:posOffset>85090</wp:posOffset>
                </wp:positionV>
                <wp:extent cx="1155700" cy="615950"/>
                <wp:effectExtent l="0" t="0" r="25400" b="317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5700" cy="6159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7117A0" id="Straight Connector 10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3pt,6.7pt" to="284pt,5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" strokecolor="black [3213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AED440" wp14:editId="631150D2">
                <wp:simplePos x="0" y="0"/>
                <wp:positionH relativeFrom="column">
                  <wp:posOffset>2444750</wp:posOffset>
                </wp:positionH>
                <wp:positionV relativeFrom="paragraph">
                  <wp:posOffset>732790</wp:posOffset>
                </wp:positionV>
                <wp:extent cx="1162050" cy="53340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62050" cy="5334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A53A98" id="Straight Connector 1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2.5pt,57.7pt" to="284pt,9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" strokecolor="black [3213]" strokeweight="1pt">
                <v:stroke joinstyle="miter"/>
              </v:line>
            </w:pict>
          </mc:Fallback>
        </mc:AlternateContent>
      </w:r>
      <w:r w:rsidR="008843ED">
        <w:rPr>
          <w:noProof/>
        </w:rPr>
        <w:t xml:space="preserve">                 </w:t>
      </w:r>
      <w:r w:rsidR="00985F43">
        <w:rPr>
          <w:noProof/>
        </w:rPr>
        <w:t xml:space="preserve">               </w:t>
      </w:r>
      <w:r w:rsidR="008843ED">
        <w:rPr>
          <w:noProof/>
        </w:rPr>
        <w:t xml:space="preserve">    </w:t>
      </w:r>
      <w:r w:rsidR="00003E07">
        <w:rPr>
          <w:noProof/>
        </w:rPr>
        <w:t xml:space="preserve"> </w:t>
      </w:r>
      <w:r w:rsidR="00A0690E">
        <w:rPr>
          <w:noProof/>
        </w:rPr>
        <w:drawing>
          <wp:inline distT="0" distB="0" distL="0" distR="0" wp14:anchorId="2A56839F" wp14:editId="540443DA">
            <wp:extent cx="1967717" cy="1282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D_IGS_Rat417x23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769" cy="1315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43ED">
        <w:rPr>
          <w:noProof/>
        </w:rPr>
        <w:t xml:space="preserve">        </w:t>
      </w:r>
      <w:r w:rsidR="00985F43">
        <w:rPr>
          <w:noProof/>
        </w:rPr>
        <w:t xml:space="preserve">     </w:t>
      </w:r>
      <w:r w:rsidR="008843ED">
        <w:rPr>
          <w:noProof/>
        </w:rPr>
        <w:drawing>
          <wp:inline distT="0" distB="0" distL="0" distR="0" wp14:anchorId="42ABDAE9" wp14:editId="55F9F8E1">
            <wp:extent cx="2089150" cy="1162050"/>
            <wp:effectExtent l="76200" t="76200" r="139700" b="133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stockphoto-1202532552-612x61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91" cy="117091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96081" w:rsidRDefault="00E96081">
      <w:pPr>
        <w:rPr>
          <w:noProof/>
        </w:rPr>
      </w:pPr>
    </w:p>
    <w:p w:rsidR="003C668A" w:rsidRPr="00616A7B" w:rsidRDefault="005257FD" w:rsidP="00E96081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2154555</wp:posOffset>
                </wp:positionV>
                <wp:extent cx="5619750" cy="508000"/>
                <wp:effectExtent l="0" t="0" r="19050" b="25400"/>
                <wp:wrapNone/>
                <wp:docPr id="63" name="Rounded 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508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57FD" w:rsidRDefault="005257FD" w:rsidP="005257FD">
                            <w:pPr>
                              <w:jc w:val="both"/>
                            </w:pPr>
                            <w:r w:rsidRPr="005257FD">
                              <w:rPr>
                                <w:b/>
                              </w:rPr>
                              <w:t>Conclusion:</w:t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Phytoestrogenic</w:t>
                            </w:r>
                            <w:proofErr w:type="spellEnd"/>
                            <w:r>
                              <w:t xml:space="preserve"> effect of</w:t>
                            </w:r>
                            <w:r w:rsidRPr="005257FD">
                              <w:t xml:space="preserve"> LP extract might reduce the inflammatory cytokine related to the formation of osteoporosis and loss of bone mass</w:t>
                            </w:r>
                            <w: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3" o:spid="_x0000_s1031" style="position:absolute;margin-left:0;margin-top:169.65pt;width:442.5pt;height:40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" fillcolor="#5b9bd5 [3204]" strokecolor="#1f4d78 [1604]" strokeweight="1pt">
                <v:stroke joinstyle="miter"/>
                <v:textbox>
                  <w:txbxContent>
                    <w:p w:rsidR="005257FD" w:rsidRDefault="005257FD" w:rsidP="005257FD">
                      <w:pPr>
                        <w:jc w:val="both"/>
                      </w:pPr>
                      <w:r w:rsidRPr="005257FD">
                        <w:rPr>
                          <w:b/>
                        </w:rPr>
                        <w:t>Conclusion:</w:t>
                      </w:r>
                      <w:r>
                        <w:t xml:space="preserve"> </w:t>
                      </w:r>
                      <w:proofErr w:type="spellStart"/>
                      <w:r>
                        <w:t>Phytoestrogenic</w:t>
                      </w:r>
                      <w:proofErr w:type="spellEnd"/>
                      <w:r>
                        <w:t xml:space="preserve"> effect of</w:t>
                      </w:r>
                      <w:r w:rsidRPr="005257FD">
                        <w:t xml:space="preserve"> LP extract might reduce the inflammatory cytokine related to the formation of osteoporosis and loss of bone mass</w:t>
                      </w:r>
                      <w:r>
                        <w:t xml:space="preserve">.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4F3336" wp14:editId="036C57B7">
                <wp:simplePos x="0" y="0"/>
                <wp:positionH relativeFrom="column">
                  <wp:posOffset>2159000</wp:posOffset>
                </wp:positionH>
                <wp:positionV relativeFrom="paragraph">
                  <wp:posOffset>1589405</wp:posOffset>
                </wp:positionV>
                <wp:extent cx="4051300" cy="488950"/>
                <wp:effectExtent l="0" t="0" r="25400" b="25400"/>
                <wp:wrapNone/>
                <wp:docPr id="62" name="Rounded 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0" cy="488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57FD" w:rsidRDefault="005257FD" w:rsidP="005257FD">
                            <w:pPr>
                              <w:jc w:val="center"/>
                            </w:pPr>
                            <w:r>
                              <w:t xml:space="preserve">Inflammatory cytokine of TNF-α and C-reactive proteins significantly decrease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4F3336" id="Rounded Rectangle 62" o:spid="_x0000_s1032" style="position:absolute;margin-left:170pt;margin-top:125.15pt;width:319pt;height:3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" fillcolor="#5b9bd5 [3204]" strokecolor="#1f4d78 [1604]" strokeweight="1pt">
                <v:stroke joinstyle="miter"/>
                <v:textbox>
                  <w:txbxContent>
                    <w:p w:rsidR="005257FD" w:rsidRDefault="005257FD" w:rsidP="005257FD">
                      <w:pPr>
                        <w:jc w:val="center"/>
                      </w:pPr>
                      <w:r>
                        <w:t xml:space="preserve">Inflammatory cytokine of TNF-α and C-reactive proteins significantly decrease </w:t>
                      </w:r>
                    </w:p>
                  </w:txbxContent>
                </v:textbox>
              </v:roundrect>
            </w:pict>
          </mc:Fallback>
        </mc:AlternateContent>
      </w:r>
      <w:r w:rsidR="00E9608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6DCAB0" wp14:editId="0505BF85">
                <wp:simplePos x="0" y="0"/>
                <wp:positionH relativeFrom="column">
                  <wp:posOffset>-76200</wp:posOffset>
                </wp:positionH>
                <wp:positionV relativeFrom="paragraph">
                  <wp:posOffset>1600200</wp:posOffset>
                </wp:positionV>
                <wp:extent cx="1968500" cy="292100"/>
                <wp:effectExtent l="0" t="0" r="12700" b="12700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8500" cy="2921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96081" w:rsidRDefault="00E96081" w:rsidP="00E96081">
                            <w:r>
                              <w:t>Estradiol significantly increase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6DCAB0" id="Rounded Rectangle 21" o:spid="_x0000_s1033" style="position:absolute;margin-left:-6pt;margin-top:126pt;width:155pt;height:2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" fillcolor="#5b9bd5 [3204]" strokecolor="#1f4d78 [1604]" strokeweight="1pt">
                <v:stroke joinstyle="miter"/>
                <v:textbox>
                  <w:txbxContent>
                    <w:p w:rsidR="00E96081" w:rsidRDefault="00E96081" w:rsidP="00E96081">
                      <w:r>
                        <w:t>Estradiol significantly increase</w:t>
                      </w:r>
                    </w:p>
                  </w:txbxContent>
                </v:textbox>
              </v:roundrect>
            </w:pict>
          </mc:Fallback>
        </mc:AlternateContent>
      </w:r>
      <w:r w:rsidR="00E96081">
        <w:rPr>
          <w:noProof/>
        </w:rPr>
        <w:drawing>
          <wp:inline distT="0" distB="0" distL="0" distR="0" wp14:anchorId="00EA14F8" wp14:editId="2F332F35">
            <wp:extent cx="1911350" cy="1472843"/>
            <wp:effectExtent l="19050" t="19050" r="12700" b="133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1216" cy="148044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E96081">
        <w:t xml:space="preserve">  </w:t>
      </w:r>
      <w:r w:rsidR="00E96081">
        <w:rPr>
          <w:noProof/>
        </w:rPr>
        <w:drawing>
          <wp:inline distT="0" distB="0" distL="0" distR="0" wp14:anchorId="71EC3E29" wp14:editId="0F19A7E1">
            <wp:extent cx="1873250" cy="1466850"/>
            <wp:effectExtent l="19050" t="19050" r="12700" b="1905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967" cy="1472893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E96081">
        <w:t xml:space="preserve"> </w:t>
      </w:r>
      <w:r w:rsidR="00E96081">
        <w:rPr>
          <w:noProof/>
        </w:rPr>
        <w:drawing>
          <wp:inline distT="0" distB="0" distL="0" distR="0" wp14:anchorId="0288898F" wp14:editId="4B11D20B">
            <wp:extent cx="1968500" cy="1473200"/>
            <wp:effectExtent l="19050" t="19050" r="12700" b="1270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176" cy="148568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668A" w:rsidRPr="00616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90E"/>
    <w:rsid w:val="00003E07"/>
    <w:rsid w:val="003C668A"/>
    <w:rsid w:val="005257FD"/>
    <w:rsid w:val="00616A7B"/>
    <w:rsid w:val="00647D00"/>
    <w:rsid w:val="008843ED"/>
    <w:rsid w:val="00985F43"/>
    <w:rsid w:val="00A0690E"/>
    <w:rsid w:val="00E9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D18BF"/>
  <w15:chartTrackingRefBased/>
  <w15:docId w15:val="{E0806221-A734-485A-B5F1-D47A1060F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jpeg"/><Relationship Id="rId10" Type="http://schemas.openxmlformats.org/officeDocument/2006/relationships/image" Target="media/image7.emf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2020</dc:creator>
  <cp:keywords/>
  <dc:description/>
  <cp:lastModifiedBy>Admin 2020</cp:lastModifiedBy>
  <cp:revision>1</cp:revision>
  <dcterms:created xsi:type="dcterms:W3CDTF">2021-06-18T00:47:00Z</dcterms:created>
  <dcterms:modified xsi:type="dcterms:W3CDTF">2021-06-18T03:02:00Z</dcterms:modified>
</cp:coreProperties>
</file>