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FA4F9" w14:textId="4B82FAE9" w:rsidR="001639FA" w:rsidRDefault="001639FA" w:rsidP="00FE7D12">
      <w:pPr>
        <w:widowControl w:val="0"/>
        <w:autoSpaceDE w:val="0"/>
        <w:autoSpaceDN w:val="0"/>
        <w:adjustRightInd w:val="0"/>
        <w:jc w:val="both"/>
      </w:pPr>
      <w:r>
        <w:rPr>
          <w:noProof/>
          <w14:ligatures w14:val="standardContextual"/>
        </w:rPr>
        <w:drawing>
          <wp:inline distT="0" distB="0" distL="0" distR="0" wp14:anchorId="7AE0907C" wp14:editId="04CC285E">
            <wp:extent cx="5943600" cy="3343275"/>
            <wp:effectExtent l="0" t="0" r="0" b="0"/>
            <wp:docPr id="2104480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480681" name="Picture 210448068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0CDF7" w14:textId="5755773C" w:rsidR="00FE7D12" w:rsidRPr="00527F8F" w:rsidRDefault="00FE7D12" w:rsidP="001639FA">
      <w:pPr>
        <w:widowControl w:val="0"/>
        <w:autoSpaceDE w:val="0"/>
        <w:autoSpaceDN w:val="0"/>
        <w:adjustRightInd w:val="0"/>
        <w:jc w:val="center"/>
      </w:pPr>
      <w:r w:rsidRPr="001639FA">
        <w:rPr>
          <w:b/>
          <w:bCs/>
        </w:rPr>
        <w:t>Figure S1</w:t>
      </w:r>
      <w:r w:rsidR="001639FA" w:rsidRPr="001639FA">
        <w:rPr>
          <w:b/>
          <w:bCs/>
        </w:rPr>
        <w:t>:</w:t>
      </w:r>
      <w:r w:rsidRPr="00527F8F">
        <w:t xml:space="preserve"> NMR Spectra for </w:t>
      </w:r>
      <w:proofErr w:type="spellStart"/>
      <w:r w:rsidRPr="00527F8F">
        <w:rPr>
          <w:i/>
          <w:iCs/>
        </w:rPr>
        <w:t>Malphigia</w:t>
      </w:r>
      <w:proofErr w:type="spellEnd"/>
      <w:r w:rsidRPr="00527F8F">
        <w:t xml:space="preserve"> and </w:t>
      </w:r>
      <w:r w:rsidRPr="00527F8F">
        <w:rPr>
          <w:i/>
          <w:iCs/>
        </w:rPr>
        <w:t>Prunus.</w:t>
      </w:r>
    </w:p>
    <w:p w14:paraId="76353397" w14:textId="77777777" w:rsidR="001639FA" w:rsidRDefault="001639FA" w:rsidP="00FE7D12">
      <w:pPr>
        <w:jc w:val="both"/>
        <w:rPr>
          <w:color w:val="000000" w:themeColor="text1"/>
        </w:rPr>
      </w:pPr>
    </w:p>
    <w:p w14:paraId="63DFB54C" w14:textId="77777777" w:rsidR="001639FA" w:rsidRDefault="001639FA" w:rsidP="00FE7D12">
      <w:pPr>
        <w:jc w:val="both"/>
        <w:rPr>
          <w:color w:val="000000" w:themeColor="text1"/>
        </w:rPr>
      </w:pPr>
    </w:p>
    <w:p w14:paraId="2A8B1017" w14:textId="77777777" w:rsidR="001639FA" w:rsidRDefault="001639FA" w:rsidP="00FE7D12">
      <w:pPr>
        <w:jc w:val="both"/>
        <w:rPr>
          <w:color w:val="000000" w:themeColor="text1"/>
        </w:rPr>
      </w:pPr>
    </w:p>
    <w:p w14:paraId="7C8ADB9C" w14:textId="77777777" w:rsidR="001639FA" w:rsidRPr="00E30149" w:rsidRDefault="001639FA" w:rsidP="001639FA">
      <w:pPr>
        <w:pStyle w:val="Caption"/>
        <w:keepNext/>
        <w:rPr>
          <w:i w:val="0"/>
          <w:iCs w:val="0"/>
          <w:color w:val="000000" w:themeColor="text1"/>
          <w:sz w:val="22"/>
          <w:szCs w:val="22"/>
        </w:rPr>
      </w:pPr>
      <w:r w:rsidRPr="00E30149">
        <w:rPr>
          <w:b/>
          <w:bCs/>
          <w:i w:val="0"/>
          <w:iCs w:val="0"/>
          <w:color w:val="000000" w:themeColor="text1"/>
          <w:sz w:val="22"/>
          <w:szCs w:val="22"/>
        </w:rPr>
        <w:t xml:space="preserve">Table </w:t>
      </w:r>
      <w:r>
        <w:rPr>
          <w:b/>
          <w:bCs/>
          <w:i w:val="0"/>
          <w:iCs w:val="0"/>
          <w:color w:val="000000" w:themeColor="text1"/>
          <w:sz w:val="22"/>
          <w:szCs w:val="22"/>
        </w:rPr>
        <w:t>S</w:t>
      </w:r>
      <w:r w:rsidRPr="00E30149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E30149">
        <w:rPr>
          <w:b/>
          <w:bCs/>
          <w:i w:val="0"/>
          <w:iCs w:val="0"/>
          <w:color w:val="000000" w:themeColor="text1"/>
          <w:sz w:val="22"/>
          <w:szCs w:val="22"/>
        </w:rPr>
        <w:instrText xml:space="preserve"> SEQ Table \* ARABIC </w:instrText>
      </w:r>
      <w:r w:rsidRPr="00E30149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2"/>
          <w:szCs w:val="22"/>
        </w:rPr>
        <w:t>1</w:t>
      </w:r>
      <w:r w:rsidRPr="00E30149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E30149">
        <w:rPr>
          <w:b/>
          <w:bCs/>
          <w:i w:val="0"/>
          <w:iCs w:val="0"/>
          <w:color w:val="000000" w:themeColor="text1"/>
          <w:sz w:val="22"/>
          <w:szCs w:val="22"/>
        </w:rPr>
        <w:t>:</w:t>
      </w:r>
      <w:r w:rsidRPr="00E30149"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i w:val="0"/>
          <w:iCs w:val="0"/>
          <w:color w:val="000000" w:themeColor="text1"/>
          <w:sz w:val="22"/>
          <w:szCs w:val="22"/>
        </w:rPr>
        <w:t>Genbank</w:t>
      </w:r>
      <w:proofErr w:type="spellEnd"/>
      <w:r>
        <w:rPr>
          <w:i w:val="0"/>
          <w:iCs w:val="0"/>
          <w:color w:val="000000" w:themeColor="text1"/>
          <w:sz w:val="22"/>
          <w:szCs w:val="22"/>
        </w:rPr>
        <w:t xml:space="preserve"> Accession and project sample numbers.</w:t>
      </w: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3823"/>
        <w:gridCol w:w="1534"/>
        <w:gridCol w:w="1666"/>
      </w:tblGrid>
      <w:tr w:rsidR="001639FA" w14:paraId="7FE62790" w14:textId="77777777" w:rsidTr="00153A7A">
        <w:tc>
          <w:tcPr>
            <w:tcW w:w="3823" w:type="dxa"/>
          </w:tcPr>
          <w:p w14:paraId="7617F916" w14:textId="5300CB25" w:rsidR="001639FA" w:rsidRPr="00570BA5" w:rsidRDefault="00DC1072" w:rsidP="00153A7A">
            <w:pPr>
              <w:rPr>
                <w:b/>
                <w:bCs/>
              </w:rPr>
            </w:pPr>
            <w:r w:rsidRPr="00DC1072">
              <w:rPr>
                <w:b/>
                <w:bCs/>
              </w:rPr>
              <w:t>Voucher Specimen</w:t>
            </w:r>
          </w:p>
        </w:tc>
        <w:tc>
          <w:tcPr>
            <w:tcW w:w="1534" w:type="dxa"/>
          </w:tcPr>
          <w:p w14:paraId="10BBC64B" w14:textId="77777777" w:rsidR="001639FA" w:rsidRPr="00570BA5" w:rsidRDefault="001639FA" w:rsidP="00153A7A">
            <w:pPr>
              <w:rPr>
                <w:b/>
                <w:bCs/>
              </w:rPr>
            </w:pPr>
            <w:proofErr w:type="spellStart"/>
            <w:r w:rsidRPr="00570BA5">
              <w:rPr>
                <w:b/>
                <w:bCs/>
              </w:rPr>
              <w:t>Genbank</w:t>
            </w:r>
            <w:proofErr w:type="spellEnd"/>
            <w:r w:rsidRPr="00570BA5">
              <w:rPr>
                <w:b/>
                <w:bCs/>
              </w:rPr>
              <w:t xml:space="preserve"> accession</w:t>
            </w:r>
          </w:p>
        </w:tc>
        <w:tc>
          <w:tcPr>
            <w:tcW w:w="1666" w:type="dxa"/>
          </w:tcPr>
          <w:p w14:paraId="0EB2E41F" w14:textId="77777777" w:rsidR="001639FA" w:rsidRPr="00570BA5" w:rsidRDefault="001639FA" w:rsidP="00153A7A">
            <w:pPr>
              <w:rPr>
                <w:b/>
                <w:bCs/>
              </w:rPr>
            </w:pPr>
            <w:r w:rsidRPr="00570BA5">
              <w:rPr>
                <w:b/>
                <w:bCs/>
              </w:rPr>
              <w:t>Tissue</w:t>
            </w:r>
          </w:p>
        </w:tc>
      </w:tr>
      <w:tr w:rsidR="001639FA" w14:paraId="7A4B3D6D" w14:textId="77777777" w:rsidTr="00153A7A">
        <w:tc>
          <w:tcPr>
            <w:tcW w:w="3823" w:type="dxa"/>
          </w:tcPr>
          <w:p w14:paraId="3B88C942" w14:textId="77777777" w:rsidR="001639FA" w:rsidRDefault="001639FA" w:rsidP="00153A7A">
            <w:r w:rsidRPr="00D128A1">
              <w:t>BRM1518_</w:t>
            </w:r>
            <w:r>
              <w:rPr>
                <w:i/>
                <w:iCs/>
              </w:rPr>
              <w:t xml:space="preserve">M. </w:t>
            </w:r>
            <w:proofErr w:type="spellStart"/>
            <w:r>
              <w:rPr>
                <w:i/>
                <w:iCs/>
              </w:rPr>
              <w:t>emarginata</w:t>
            </w:r>
            <w:r w:rsidRPr="00D128A1">
              <w:t>_ITSFL</w:t>
            </w:r>
            <w:proofErr w:type="spellEnd"/>
          </w:p>
        </w:tc>
        <w:tc>
          <w:tcPr>
            <w:tcW w:w="1534" w:type="dxa"/>
          </w:tcPr>
          <w:p w14:paraId="099DABE4" w14:textId="77777777" w:rsidR="001639FA" w:rsidRDefault="001639FA" w:rsidP="00153A7A">
            <w:r>
              <w:t>Pending</w:t>
            </w:r>
          </w:p>
        </w:tc>
        <w:tc>
          <w:tcPr>
            <w:tcW w:w="1666" w:type="dxa"/>
          </w:tcPr>
          <w:p w14:paraId="00D8052D" w14:textId="77777777" w:rsidR="001639FA" w:rsidRDefault="001639FA" w:rsidP="00153A7A">
            <w:r>
              <w:t>Leaf</w:t>
            </w:r>
          </w:p>
        </w:tc>
      </w:tr>
      <w:tr w:rsidR="001639FA" w14:paraId="44A7E28E" w14:textId="77777777" w:rsidTr="00153A7A">
        <w:tc>
          <w:tcPr>
            <w:tcW w:w="3823" w:type="dxa"/>
          </w:tcPr>
          <w:p w14:paraId="338073A3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BRM1519_</w:t>
            </w:r>
            <w:r w:rsidRPr="00F947DE">
              <w:rPr>
                <w:i/>
                <w:iCs/>
                <w:color w:val="000000" w:themeColor="text1"/>
              </w:rPr>
              <w:t xml:space="preserve">M. </w:t>
            </w:r>
            <w:proofErr w:type="spellStart"/>
            <w:r w:rsidRPr="00F947DE">
              <w:rPr>
                <w:i/>
                <w:iCs/>
                <w:color w:val="000000" w:themeColor="text1"/>
              </w:rPr>
              <w:t>emarginata_</w:t>
            </w:r>
            <w:r w:rsidRPr="00F947DE">
              <w:rPr>
                <w:color w:val="000000" w:themeColor="text1"/>
              </w:rPr>
              <w:t>ITSFL</w:t>
            </w:r>
            <w:proofErr w:type="spellEnd"/>
          </w:p>
        </w:tc>
        <w:tc>
          <w:tcPr>
            <w:tcW w:w="1534" w:type="dxa"/>
          </w:tcPr>
          <w:p w14:paraId="61E10EF4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Pending</w:t>
            </w:r>
          </w:p>
        </w:tc>
        <w:tc>
          <w:tcPr>
            <w:tcW w:w="1666" w:type="dxa"/>
          </w:tcPr>
          <w:p w14:paraId="12077F36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Leaf</w:t>
            </w:r>
          </w:p>
        </w:tc>
      </w:tr>
      <w:tr w:rsidR="001639FA" w14:paraId="507AA969" w14:textId="77777777" w:rsidTr="00153A7A">
        <w:tc>
          <w:tcPr>
            <w:tcW w:w="3823" w:type="dxa"/>
          </w:tcPr>
          <w:p w14:paraId="77AB344E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BRM1520_</w:t>
            </w:r>
            <w:r w:rsidRPr="00F947DE">
              <w:rPr>
                <w:i/>
                <w:iCs/>
                <w:color w:val="000000" w:themeColor="text1"/>
              </w:rPr>
              <w:t xml:space="preserve"> M. </w:t>
            </w:r>
            <w:proofErr w:type="spellStart"/>
            <w:r w:rsidRPr="00F947DE">
              <w:rPr>
                <w:i/>
                <w:iCs/>
                <w:color w:val="000000" w:themeColor="text1"/>
              </w:rPr>
              <w:t>emarginata</w:t>
            </w:r>
            <w:r w:rsidRPr="00F947DE">
              <w:rPr>
                <w:color w:val="000000" w:themeColor="text1"/>
              </w:rPr>
              <w:t>_ITSFL</w:t>
            </w:r>
            <w:proofErr w:type="spellEnd"/>
          </w:p>
        </w:tc>
        <w:tc>
          <w:tcPr>
            <w:tcW w:w="1534" w:type="dxa"/>
          </w:tcPr>
          <w:p w14:paraId="7E02828D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Pending</w:t>
            </w:r>
          </w:p>
        </w:tc>
        <w:tc>
          <w:tcPr>
            <w:tcW w:w="1666" w:type="dxa"/>
          </w:tcPr>
          <w:p w14:paraId="415762EB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Leaf</w:t>
            </w:r>
          </w:p>
        </w:tc>
      </w:tr>
      <w:tr w:rsidR="001639FA" w14:paraId="22089EEE" w14:textId="77777777" w:rsidTr="00153A7A">
        <w:tc>
          <w:tcPr>
            <w:tcW w:w="3823" w:type="dxa"/>
          </w:tcPr>
          <w:p w14:paraId="0CC20B65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BRM1521_</w:t>
            </w:r>
            <w:r w:rsidRPr="00F947DE">
              <w:rPr>
                <w:i/>
                <w:iCs/>
                <w:color w:val="000000" w:themeColor="text1"/>
              </w:rPr>
              <w:t xml:space="preserve"> M. </w:t>
            </w:r>
            <w:proofErr w:type="spellStart"/>
            <w:r w:rsidRPr="00F947DE">
              <w:rPr>
                <w:i/>
                <w:iCs/>
                <w:color w:val="000000" w:themeColor="text1"/>
              </w:rPr>
              <w:t>emarginata</w:t>
            </w:r>
            <w:r w:rsidRPr="00F947DE">
              <w:rPr>
                <w:color w:val="000000" w:themeColor="text1"/>
              </w:rPr>
              <w:t>_ITSFL</w:t>
            </w:r>
            <w:proofErr w:type="spellEnd"/>
          </w:p>
        </w:tc>
        <w:tc>
          <w:tcPr>
            <w:tcW w:w="1534" w:type="dxa"/>
          </w:tcPr>
          <w:p w14:paraId="0B3BEAE6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Pending</w:t>
            </w:r>
          </w:p>
        </w:tc>
        <w:tc>
          <w:tcPr>
            <w:tcW w:w="1666" w:type="dxa"/>
          </w:tcPr>
          <w:p w14:paraId="14AF3ECB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Leaf</w:t>
            </w:r>
          </w:p>
        </w:tc>
      </w:tr>
      <w:tr w:rsidR="001639FA" w14:paraId="52B6763D" w14:textId="77777777" w:rsidTr="00153A7A">
        <w:tc>
          <w:tcPr>
            <w:tcW w:w="3823" w:type="dxa"/>
          </w:tcPr>
          <w:p w14:paraId="3FC5D83E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BRM1525_</w:t>
            </w:r>
            <w:r w:rsidRPr="00F947DE">
              <w:rPr>
                <w:i/>
                <w:iCs/>
                <w:color w:val="000000" w:themeColor="text1"/>
              </w:rPr>
              <w:t xml:space="preserve"> M. </w:t>
            </w:r>
            <w:proofErr w:type="spellStart"/>
            <w:r w:rsidRPr="00F947DE">
              <w:rPr>
                <w:i/>
                <w:iCs/>
                <w:color w:val="000000" w:themeColor="text1"/>
              </w:rPr>
              <w:t>emarginata</w:t>
            </w:r>
            <w:r w:rsidRPr="00F947DE">
              <w:rPr>
                <w:color w:val="000000" w:themeColor="text1"/>
              </w:rPr>
              <w:t>_ITSFL</w:t>
            </w:r>
            <w:proofErr w:type="spellEnd"/>
          </w:p>
        </w:tc>
        <w:tc>
          <w:tcPr>
            <w:tcW w:w="1534" w:type="dxa"/>
          </w:tcPr>
          <w:p w14:paraId="24059CD0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Pending</w:t>
            </w:r>
          </w:p>
        </w:tc>
        <w:tc>
          <w:tcPr>
            <w:tcW w:w="1666" w:type="dxa"/>
          </w:tcPr>
          <w:p w14:paraId="065DACAF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Leaf</w:t>
            </w:r>
          </w:p>
        </w:tc>
      </w:tr>
      <w:tr w:rsidR="001639FA" w14:paraId="7A385E40" w14:textId="77777777" w:rsidTr="00153A7A">
        <w:tc>
          <w:tcPr>
            <w:tcW w:w="3823" w:type="dxa"/>
          </w:tcPr>
          <w:p w14:paraId="3CE2D2A2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BRM1526_</w:t>
            </w:r>
            <w:r w:rsidRPr="00F947DE">
              <w:rPr>
                <w:i/>
                <w:iCs/>
                <w:color w:val="000000" w:themeColor="text1"/>
              </w:rPr>
              <w:t xml:space="preserve"> M. </w:t>
            </w:r>
            <w:proofErr w:type="spellStart"/>
            <w:r w:rsidRPr="00F947DE">
              <w:rPr>
                <w:i/>
                <w:iCs/>
                <w:color w:val="000000" w:themeColor="text1"/>
              </w:rPr>
              <w:t>emarginata</w:t>
            </w:r>
            <w:r w:rsidRPr="00F947DE">
              <w:rPr>
                <w:color w:val="000000" w:themeColor="text1"/>
              </w:rPr>
              <w:t>_ITSFL</w:t>
            </w:r>
            <w:proofErr w:type="spellEnd"/>
          </w:p>
        </w:tc>
        <w:tc>
          <w:tcPr>
            <w:tcW w:w="1534" w:type="dxa"/>
          </w:tcPr>
          <w:p w14:paraId="64B76DD6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Pending</w:t>
            </w:r>
          </w:p>
        </w:tc>
        <w:tc>
          <w:tcPr>
            <w:tcW w:w="1666" w:type="dxa"/>
          </w:tcPr>
          <w:p w14:paraId="6BFD948A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Leaf</w:t>
            </w:r>
          </w:p>
        </w:tc>
      </w:tr>
      <w:tr w:rsidR="001639FA" w14:paraId="255B841E" w14:textId="77777777" w:rsidTr="00153A7A">
        <w:tc>
          <w:tcPr>
            <w:tcW w:w="3823" w:type="dxa"/>
          </w:tcPr>
          <w:p w14:paraId="5F84C1A6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BRM1527_</w:t>
            </w:r>
            <w:r w:rsidRPr="00F947DE">
              <w:rPr>
                <w:i/>
                <w:iCs/>
                <w:color w:val="000000" w:themeColor="text1"/>
              </w:rPr>
              <w:t xml:space="preserve"> M. </w:t>
            </w:r>
            <w:proofErr w:type="spellStart"/>
            <w:r w:rsidRPr="00F947DE">
              <w:rPr>
                <w:i/>
                <w:iCs/>
                <w:color w:val="000000" w:themeColor="text1"/>
              </w:rPr>
              <w:t>emarginata</w:t>
            </w:r>
            <w:r w:rsidRPr="00F947DE">
              <w:rPr>
                <w:color w:val="000000" w:themeColor="text1"/>
              </w:rPr>
              <w:t>_ITSFL</w:t>
            </w:r>
            <w:proofErr w:type="spellEnd"/>
          </w:p>
        </w:tc>
        <w:tc>
          <w:tcPr>
            <w:tcW w:w="1534" w:type="dxa"/>
          </w:tcPr>
          <w:p w14:paraId="0305D5A6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Pending</w:t>
            </w:r>
          </w:p>
        </w:tc>
        <w:tc>
          <w:tcPr>
            <w:tcW w:w="1666" w:type="dxa"/>
          </w:tcPr>
          <w:p w14:paraId="11E1FAB4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Leaf</w:t>
            </w:r>
          </w:p>
        </w:tc>
      </w:tr>
      <w:tr w:rsidR="001639FA" w14:paraId="4F514605" w14:textId="77777777" w:rsidTr="00153A7A">
        <w:tc>
          <w:tcPr>
            <w:tcW w:w="3823" w:type="dxa"/>
          </w:tcPr>
          <w:p w14:paraId="42E82A45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BRM1528_</w:t>
            </w:r>
            <w:r w:rsidRPr="00F947DE">
              <w:rPr>
                <w:i/>
                <w:iCs/>
                <w:color w:val="000000" w:themeColor="text1"/>
              </w:rPr>
              <w:t xml:space="preserve"> M. </w:t>
            </w:r>
            <w:proofErr w:type="spellStart"/>
            <w:r w:rsidRPr="00F947DE">
              <w:rPr>
                <w:i/>
                <w:iCs/>
                <w:color w:val="000000" w:themeColor="text1"/>
              </w:rPr>
              <w:t>emarginata</w:t>
            </w:r>
            <w:r w:rsidRPr="00F947DE">
              <w:rPr>
                <w:color w:val="000000" w:themeColor="text1"/>
              </w:rPr>
              <w:t>_ITSFL</w:t>
            </w:r>
            <w:proofErr w:type="spellEnd"/>
          </w:p>
        </w:tc>
        <w:tc>
          <w:tcPr>
            <w:tcW w:w="1534" w:type="dxa"/>
          </w:tcPr>
          <w:p w14:paraId="5FAA7BD2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Pending</w:t>
            </w:r>
          </w:p>
        </w:tc>
        <w:tc>
          <w:tcPr>
            <w:tcW w:w="1666" w:type="dxa"/>
          </w:tcPr>
          <w:p w14:paraId="2A5D1091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Leaf</w:t>
            </w:r>
          </w:p>
        </w:tc>
      </w:tr>
      <w:tr w:rsidR="001639FA" w14:paraId="4A07D319" w14:textId="77777777" w:rsidTr="00153A7A">
        <w:tc>
          <w:tcPr>
            <w:tcW w:w="3823" w:type="dxa"/>
          </w:tcPr>
          <w:p w14:paraId="7BF80242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BRM1517_</w:t>
            </w:r>
            <w:r w:rsidRPr="00F947DE">
              <w:rPr>
                <w:i/>
                <w:iCs/>
                <w:color w:val="000000" w:themeColor="text1"/>
              </w:rPr>
              <w:t xml:space="preserve"> </w:t>
            </w:r>
            <w:r w:rsidRPr="00F947DE">
              <w:rPr>
                <w:color w:val="000000" w:themeColor="text1"/>
              </w:rPr>
              <w:t>_</w:t>
            </w:r>
            <w:r w:rsidRPr="00F947DE">
              <w:rPr>
                <w:i/>
                <w:iCs/>
                <w:color w:val="000000" w:themeColor="text1"/>
              </w:rPr>
              <w:t xml:space="preserve"> M. glabra</w:t>
            </w:r>
            <w:r w:rsidRPr="00F947DE">
              <w:rPr>
                <w:color w:val="000000" w:themeColor="text1"/>
              </w:rPr>
              <w:t xml:space="preserve"> _ITSFL</w:t>
            </w:r>
          </w:p>
        </w:tc>
        <w:tc>
          <w:tcPr>
            <w:tcW w:w="1534" w:type="dxa"/>
          </w:tcPr>
          <w:p w14:paraId="747B9303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Pending</w:t>
            </w:r>
          </w:p>
        </w:tc>
        <w:tc>
          <w:tcPr>
            <w:tcW w:w="1666" w:type="dxa"/>
          </w:tcPr>
          <w:p w14:paraId="43C3CFCD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Leaf</w:t>
            </w:r>
          </w:p>
        </w:tc>
      </w:tr>
      <w:tr w:rsidR="001639FA" w14:paraId="46AA60E8" w14:textId="77777777" w:rsidTr="00153A7A">
        <w:tc>
          <w:tcPr>
            <w:tcW w:w="3823" w:type="dxa"/>
          </w:tcPr>
          <w:p w14:paraId="293A47F1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BRM1522_</w:t>
            </w:r>
            <w:r w:rsidRPr="00F947DE">
              <w:rPr>
                <w:i/>
                <w:iCs/>
                <w:color w:val="000000" w:themeColor="text1"/>
              </w:rPr>
              <w:t xml:space="preserve"> </w:t>
            </w:r>
            <w:r w:rsidRPr="00F947DE">
              <w:rPr>
                <w:color w:val="000000" w:themeColor="text1"/>
              </w:rPr>
              <w:t>_</w:t>
            </w:r>
            <w:r w:rsidRPr="00F947DE">
              <w:rPr>
                <w:i/>
                <w:iCs/>
                <w:color w:val="000000" w:themeColor="text1"/>
              </w:rPr>
              <w:t xml:space="preserve"> M. glabra</w:t>
            </w:r>
            <w:r w:rsidRPr="00F947DE">
              <w:rPr>
                <w:color w:val="000000" w:themeColor="text1"/>
              </w:rPr>
              <w:t xml:space="preserve"> _ITSFL</w:t>
            </w:r>
          </w:p>
        </w:tc>
        <w:tc>
          <w:tcPr>
            <w:tcW w:w="1534" w:type="dxa"/>
          </w:tcPr>
          <w:p w14:paraId="3BE6A492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Pending</w:t>
            </w:r>
          </w:p>
        </w:tc>
        <w:tc>
          <w:tcPr>
            <w:tcW w:w="1666" w:type="dxa"/>
          </w:tcPr>
          <w:p w14:paraId="1A443B79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Leaf</w:t>
            </w:r>
          </w:p>
        </w:tc>
      </w:tr>
      <w:tr w:rsidR="001639FA" w14:paraId="56FE8689" w14:textId="77777777" w:rsidTr="00153A7A">
        <w:tc>
          <w:tcPr>
            <w:tcW w:w="3823" w:type="dxa"/>
          </w:tcPr>
          <w:p w14:paraId="115476DB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BRM1523_</w:t>
            </w:r>
            <w:r w:rsidRPr="00F947DE">
              <w:rPr>
                <w:i/>
                <w:iCs/>
                <w:color w:val="000000" w:themeColor="text1"/>
              </w:rPr>
              <w:t xml:space="preserve"> </w:t>
            </w:r>
            <w:r w:rsidRPr="00F947DE">
              <w:rPr>
                <w:color w:val="000000" w:themeColor="text1"/>
              </w:rPr>
              <w:t>_</w:t>
            </w:r>
            <w:r w:rsidRPr="00F947DE">
              <w:rPr>
                <w:i/>
                <w:iCs/>
                <w:color w:val="000000" w:themeColor="text1"/>
              </w:rPr>
              <w:t xml:space="preserve"> M. glabra</w:t>
            </w:r>
            <w:r w:rsidRPr="00F947DE">
              <w:rPr>
                <w:color w:val="000000" w:themeColor="text1"/>
              </w:rPr>
              <w:t xml:space="preserve"> _ITSFL</w:t>
            </w:r>
          </w:p>
        </w:tc>
        <w:tc>
          <w:tcPr>
            <w:tcW w:w="1534" w:type="dxa"/>
          </w:tcPr>
          <w:p w14:paraId="7060697A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Pending</w:t>
            </w:r>
          </w:p>
        </w:tc>
        <w:tc>
          <w:tcPr>
            <w:tcW w:w="1666" w:type="dxa"/>
          </w:tcPr>
          <w:p w14:paraId="3DBB56D2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Leaf</w:t>
            </w:r>
          </w:p>
        </w:tc>
      </w:tr>
      <w:tr w:rsidR="001639FA" w14:paraId="6E5C7147" w14:textId="77777777" w:rsidTr="00153A7A">
        <w:tc>
          <w:tcPr>
            <w:tcW w:w="3823" w:type="dxa"/>
          </w:tcPr>
          <w:p w14:paraId="7D7C2436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BRM1099_</w:t>
            </w:r>
            <w:r w:rsidRPr="00F947DE">
              <w:rPr>
                <w:i/>
                <w:iCs/>
                <w:color w:val="000000" w:themeColor="text1"/>
              </w:rPr>
              <w:t xml:space="preserve"> M. </w:t>
            </w:r>
            <w:proofErr w:type="spellStart"/>
            <w:r w:rsidRPr="00F947DE">
              <w:rPr>
                <w:i/>
                <w:iCs/>
                <w:color w:val="000000" w:themeColor="text1"/>
              </w:rPr>
              <w:t>emarginata</w:t>
            </w:r>
            <w:proofErr w:type="spellEnd"/>
            <w:r w:rsidRPr="00F947DE">
              <w:rPr>
                <w:color w:val="000000" w:themeColor="text1"/>
              </w:rPr>
              <w:t xml:space="preserve"> _ITSFL</w:t>
            </w:r>
          </w:p>
        </w:tc>
        <w:tc>
          <w:tcPr>
            <w:tcW w:w="1534" w:type="dxa"/>
          </w:tcPr>
          <w:p w14:paraId="1E8621C8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Pending</w:t>
            </w:r>
          </w:p>
        </w:tc>
        <w:tc>
          <w:tcPr>
            <w:tcW w:w="1666" w:type="dxa"/>
          </w:tcPr>
          <w:p w14:paraId="1ACABA5E" w14:textId="77777777" w:rsidR="001639FA" w:rsidRPr="00F947DE" w:rsidRDefault="001639FA" w:rsidP="00153A7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Dry </w:t>
            </w:r>
            <w:r w:rsidRPr="00F947DE">
              <w:rPr>
                <w:color w:val="000000" w:themeColor="text1"/>
              </w:rPr>
              <w:t>fruit</w:t>
            </w:r>
          </w:p>
        </w:tc>
      </w:tr>
      <w:tr w:rsidR="001639FA" w14:paraId="1074E7BA" w14:textId="77777777" w:rsidTr="00153A7A">
        <w:tc>
          <w:tcPr>
            <w:tcW w:w="3823" w:type="dxa"/>
          </w:tcPr>
          <w:p w14:paraId="6B72956B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BRM1524_</w:t>
            </w:r>
            <w:r w:rsidRPr="00F947DE">
              <w:rPr>
                <w:i/>
                <w:iCs/>
                <w:color w:val="000000" w:themeColor="text1"/>
              </w:rPr>
              <w:t xml:space="preserve"> M. </w:t>
            </w:r>
            <w:proofErr w:type="spellStart"/>
            <w:r w:rsidRPr="00F947DE">
              <w:rPr>
                <w:i/>
                <w:iCs/>
                <w:color w:val="000000" w:themeColor="text1"/>
              </w:rPr>
              <w:t>glabra</w:t>
            </w:r>
            <w:r w:rsidRPr="00F947DE">
              <w:rPr>
                <w:color w:val="000000" w:themeColor="text1"/>
              </w:rPr>
              <w:t>_ITSFL</w:t>
            </w:r>
            <w:proofErr w:type="spellEnd"/>
          </w:p>
        </w:tc>
        <w:tc>
          <w:tcPr>
            <w:tcW w:w="1534" w:type="dxa"/>
          </w:tcPr>
          <w:p w14:paraId="25DB27FA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Pending</w:t>
            </w:r>
          </w:p>
        </w:tc>
        <w:tc>
          <w:tcPr>
            <w:tcW w:w="1666" w:type="dxa"/>
          </w:tcPr>
          <w:p w14:paraId="63997045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Leaf</w:t>
            </w:r>
          </w:p>
        </w:tc>
      </w:tr>
      <w:tr w:rsidR="001639FA" w14:paraId="4269D2AF" w14:textId="77777777" w:rsidTr="00153A7A">
        <w:tc>
          <w:tcPr>
            <w:tcW w:w="3823" w:type="dxa"/>
          </w:tcPr>
          <w:p w14:paraId="6FEA8A2F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BRM1529_</w:t>
            </w:r>
            <w:r w:rsidRPr="00F947DE">
              <w:rPr>
                <w:i/>
                <w:iCs/>
                <w:color w:val="000000" w:themeColor="text1"/>
              </w:rPr>
              <w:t xml:space="preserve">M. </w:t>
            </w:r>
            <w:proofErr w:type="spellStart"/>
            <w:r w:rsidRPr="00F947DE">
              <w:rPr>
                <w:i/>
                <w:iCs/>
                <w:color w:val="000000" w:themeColor="text1"/>
              </w:rPr>
              <w:t>glabra_</w:t>
            </w:r>
            <w:r w:rsidRPr="00F947DE">
              <w:rPr>
                <w:color w:val="000000" w:themeColor="text1"/>
              </w:rPr>
              <w:t>ITSFL</w:t>
            </w:r>
            <w:proofErr w:type="spellEnd"/>
          </w:p>
        </w:tc>
        <w:tc>
          <w:tcPr>
            <w:tcW w:w="1534" w:type="dxa"/>
          </w:tcPr>
          <w:p w14:paraId="13C40F15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Pending</w:t>
            </w:r>
          </w:p>
        </w:tc>
        <w:tc>
          <w:tcPr>
            <w:tcW w:w="1666" w:type="dxa"/>
          </w:tcPr>
          <w:p w14:paraId="63836295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Leaf</w:t>
            </w:r>
          </w:p>
        </w:tc>
      </w:tr>
      <w:tr w:rsidR="001639FA" w14:paraId="56FDA5EF" w14:textId="77777777" w:rsidTr="00153A7A">
        <w:tc>
          <w:tcPr>
            <w:tcW w:w="3823" w:type="dxa"/>
          </w:tcPr>
          <w:p w14:paraId="70C45445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NHPRA190903_</w:t>
            </w:r>
            <w:r w:rsidRPr="00F947DE">
              <w:rPr>
                <w:i/>
                <w:iCs/>
                <w:color w:val="000000" w:themeColor="text1"/>
              </w:rPr>
              <w:t xml:space="preserve"> M. </w:t>
            </w:r>
            <w:proofErr w:type="spellStart"/>
            <w:r w:rsidRPr="00F947DE">
              <w:rPr>
                <w:i/>
                <w:iCs/>
                <w:color w:val="000000" w:themeColor="text1"/>
              </w:rPr>
              <w:t>glabra</w:t>
            </w:r>
            <w:r w:rsidRPr="00F947DE">
              <w:rPr>
                <w:color w:val="000000" w:themeColor="text1"/>
              </w:rPr>
              <w:t>_ITSFL</w:t>
            </w:r>
            <w:proofErr w:type="spellEnd"/>
          </w:p>
        </w:tc>
        <w:tc>
          <w:tcPr>
            <w:tcW w:w="1534" w:type="dxa"/>
          </w:tcPr>
          <w:p w14:paraId="36E1CCF5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Pending</w:t>
            </w:r>
          </w:p>
        </w:tc>
        <w:tc>
          <w:tcPr>
            <w:tcW w:w="1666" w:type="dxa"/>
          </w:tcPr>
          <w:p w14:paraId="0F80B071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Dry fruit</w:t>
            </w:r>
          </w:p>
        </w:tc>
      </w:tr>
      <w:tr w:rsidR="001639FA" w14:paraId="1C67247C" w14:textId="77777777" w:rsidTr="00153A7A">
        <w:tc>
          <w:tcPr>
            <w:tcW w:w="3823" w:type="dxa"/>
          </w:tcPr>
          <w:p w14:paraId="5BD39538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NHPRA221212_</w:t>
            </w:r>
            <w:r w:rsidRPr="00F947DE">
              <w:rPr>
                <w:i/>
                <w:iCs/>
                <w:color w:val="000000" w:themeColor="text1"/>
              </w:rPr>
              <w:t xml:space="preserve"> M. </w:t>
            </w:r>
            <w:proofErr w:type="spellStart"/>
            <w:r w:rsidRPr="00F947DE">
              <w:rPr>
                <w:i/>
                <w:iCs/>
                <w:color w:val="000000" w:themeColor="text1"/>
              </w:rPr>
              <w:t>glabra</w:t>
            </w:r>
            <w:r w:rsidRPr="00F947DE">
              <w:rPr>
                <w:color w:val="000000" w:themeColor="text1"/>
              </w:rPr>
              <w:t>_ITSFL</w:t>
            </w:r>
            <w:proofErr w:type="spellEnd"/>
          </w:p>
        </w:tc>
        <w:tc>
          <w:tcPr>
            <w:tcW w:w="1534" w:type="dxa"/>
          </w:tcPr>
          <w:p w14:paraId="5F10658D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Pending</w:t>
            </w:r>
          </w:p>
        </w:tc>
        <w:tc>
          <w:tcPr>
            <w:tcW w:w="1666" w:type="dxa"/>
          </w:tcPr>
          <w:p w14:paraId="1314B4C2" w14:textId="77777777" w:rsidR="001639FA" w:rsidRPr="00F947DE" w:rsidRDefault="001639FA" w:rsidP="00153A7A">
            <w:pPr>
              <w:rPr>
                <w:color w:val="000000" w:themeColor="text1"/>
              </w:rPr>
            </w:pPr>
            <w:r w:rsidRPr="00F947DE">
              <w:rPr>
                <w:color w:val="000000" w:themeColor="text1"/>
              </w:rPr>
              <w:t>Dry fruit</w:t>
            </w:r>
          </w:p>
        </w:tc>
      </w:tr>
    </w:tbl>
    <w:p w14:paraId="12167AA0" w14:textId="77777777" w:rsidR="001639FA" w:rsidRDefault="001639FA" w:rsidP="00FE7D12">
      <w:pPr>
        <w:jc w:val="both"/>
        <w:rPr>
          <w:color w:val="000000" w:themeColor="text1"/>
        </w:rPr>
      </w:pPr>
    </w:p>
    <w:p w14:paraId="3A63CE0D" w14:textId="77777777" w:rsidR="001639FA" w:rsidRDefault="001639FA" w:rsidP="00FE7D12">
      <w:pPr>
        <w:jc w:val="both"/>
        <w:rPr>
          <w:color w:val="000000" w:themeColor="text1"/>
        </w:rPr>
      </w:pPr>
    </w:p>
    <w:p w14:paraId="585D6117" w14:textId="77777777" w:rsidR="001639FA" w:rsidRDefault="001639FA" w:rsidP="00FE7D12">
      <w:pPr>
        <w:jc w:val="both"/>
        <w:rPr>
          <w:color w:val="000000" w:themeColor="text1"/>
        </w:rPr>
      </w:pPr>
    </w:p>
    <w:p w14:paraId="211CEBD1" w14:textId="7D60E57B" w:rsidR="001639FA" w:rsidRPr="00E30149" w:rsidRDefault="001639FA" w:rsidP="001639FA">
      <w:pPr>
        <w:pStyle w:val="Caption"/>
        <w:keepNext/>
        <w:rPr>
          <w:i w:val="0"/>
          <w:iCs w:val="0"/>
          <w:color w:val="000000" w:themeColor="text1"/>
          <w:sz w:val="22"/>
          <w:szCs w:val="22"/>
        </w:rPr>
      </w:pPr>
      <w:r w:rsidRPr="00E30149">
        <w:rPr>
          <w:b/>
          <w:bCs/>
          <w:i w:val="0"/>
          <w:iCs w:val="0"/>
          <w:color w:val="000000" w:themeColor="text1"/>
          <w:sz w:val="22"/>
          <w:szCs w:val="22"/>
        </w:rPr>
        <w:lastRenderedPageBreak/>
        <w:t xml:space="preserve">Table </w:t>
      </w:r>
      <w:r>
        <w:rPr>
          <w:b/>
          <w:bCs/>
          <w:i w:val="0"/>
          <w:iCs w:val="0"/>
          <w:color w:val="000000" w:themeColor="text1"/>
          <w:sz w:val="22"/>
          <w:szCs w:val="22"/>
        </w:rPr>
        <w:t>S</w:t>
      </w:r>
      <w:r w:rsidRPr="00E30149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E30149">
        <w:rPr>
          <w:b/>
          <w:bCs/>
          <w:i w:val="0"/>
          <w:iCs w:val="0"/>
          <w:color w:val="000000" w:themeColor="text1"/>
          <w:sz w:val="22"/>
          <w:szCs w:val="22"/>
        </w:rPr>
        <w:instrText xml:space="preserve"> SEQ Table \* ARABIC </w:instrText>
      </w:r>
      <w:r w:rsidRPr="00E30149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Pr="00E30149">
        <w:rPr>
          <w:b/>
          <w:bCs/>
          <w:i w:val="0"/>
          <w:iCs w:val="0"/>
          <w:noProof/>
          <w:color w:val="000000" w:themeColor="text1"/>
          <w:sz w:val="22"/>
          <w:szCs w:val="22"/>
        </w:rPr>
        <w:t>2</w:t>
      </w:r>
      <w:r w:rsidRPr="00E30149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E30149">
        <w:rPr>
          <w:b/>
          <w:bCs/>
          <w:i w:val="0"/>
          <w:iCs w:val="0"/>
          <w:color w:val="000000" w:themeColor="text1"/>
          <w:sz w:val="22"/>
          <w:szCs w:val="22"/>
        </w:rPr>
        <w:t>:</w:t>
      </w:r>
      <w:r w:rsidRPr="00E30149">
        <w:rPr>
          <w:i w:val="0"/>
          <w:iCs w:val="0"/>
          <w:color w:val="000000" w:themeColor="text1"/>
          <w:sz w:val="22"/>
          <w:szCs w:val="22"/>
        </w:rPr>
        <w:t xml:space="preserve"> NMR metabolomic</w:t>
      </w:r>
      <w:r>
        <w:rPr>
          <w:i w:val="0"/>
          <w:iCs w:val="0"/>
          <w:color w:val="000000" w:themeColor="text1"/>
          <w:sz w:val="22"/>
          <w:szCs w:val="22"/>
        </w:rPr>
        <w:t xml:space="preserve"> sample numbers and tissue type</w:t>
      </w:r>
      <w:r w:rsidRPr="00E30149">
        <w:rPr>
          <w:i w:val="0"/>
          <w:iCs w:val="0"/>
          <w:color w:val="000000" w:themeColor="text1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2409"/>
      </w:tblGrid>
      <w:tr w:rsidR="001639FA" w14:paraId="22CD90E1" w14:textId="77777777" w:rsidTr="00153A7A">
        <w:tc>
          <w:tcPr>
            <w:tcW w:w="3116" w:type="dxa"/>
          </w:tcPr>
          <w:p w14:paraId="6D8F84B1" w14:textId="77777777" w:rsidR="001639FA" w:rsidRPr="00570BA5" w:rsidRDefault="001639FA" w:rsidP="00153A7A">
            <w:pPr>
              <w:rPr>
                <w:b/>
                <w:bCs/>
              </w:rPr>
            </w:pPr>
            <w:r w:rsidRPr="00570BA5">
              <w:rPr>
                <w:b/>
                <w:bCs/>
              </w:rPr>
              <w:t>NMR_ID</w:t>
            </w:r>
          </w:p>
        </w:tc>
        <w:tc>
          <w:tcPr>
            <w:tcW w:w="3117" w:type="dxa"/>
          </w:tcPr>
          <w:p w14:paraId="35E27D5A" w14:textId="77777777" w:rsidR="001639FA" w:rsidRPr="00570BA5" w:rsidRDefault="001639FA" w:rsidP="00153A7A">
            <w:pPr>
              <w:rPr>
                <w:b/>
                <w:bCs/>
              </w:rPr>
            </w:pPr>
            <w:r w:rsidRPr="00570BA5">
              <w:rPr>
                <w:b/>
                <w:bCs/>
              </w:rPr>
              <w:t>Species</w:t>
            </w:r>
          </w:p>
        </w:tc>
        <w:tc>
          <w:tcPr>
            <w:tcW w:w="2409" w:type="dxa"/>
          </w:tcPr>
          <w:p w14:paraId="4CEFB3B2" w14:textId="77777777" w:rsidR="001639FA" w:rsidRPr="00570BA5" w:rsidRDefault="001639FA" w:rsidP="00153A7A">
            <w:pPr>
              <w:rPr>
                <w:b/>
                <w:bCs/>
              </w:rPr>
            </w:pPr>
            <w:r w:rsidRPr="00570BA5">
              <w:rPr>
                <w:b/>
                <w:bCs/>
              </w:rPr>
              <w:t>Tissue</w:t>
            </w:r>
          </w:p>
        </w:tc>
      </w:tr>
      <w:tr w:rsidR="001639FA" w14:paraId="70F9979E" w14:textId="77777777" w:rsidTr="00153A7A">
        <w:tc>
          <w:tcPr>
            <w:tcW w:w="3116" w:type="dxa"/>
            <w:vAlign w:val="bottom"/>
          </w:tcPr>
          <w:p w14:paraId="433BB9B7" w14:textId="77777777" w:rsidR="001639FA" w:rsidRPr="00E26AB3" w:rsidRDefault="001639FA" w:rsidP="00153A7A">
            <w:pPr>
              <w:rPr>
                <w:color w:val="000000" w:themeColor="text1"/>
              </w:rPr>
            </w:pPr>
            <w:r w:rsidRPr="00E26AB3">
              <w:rPr>
                <w:rFonts w:ascii="Aptos Narrow" w:hAnsi="Aptos Narrow"/>
                <w:color w:val="000000" w:themeColor="text1"/>
              </w:rPr>
              <w:t>NHPRA190903-Malp_glab</w:t>
            </w:r>
          </w:p>
        </w:tc>
        <w:tc>
          <w:tcPr>
            <w:tcW w:w="3117" w:type="dxa"/>
          </w:tcPr>
          <w:p w14:paraId="6550813D" w14:textId="77777777" w:rsidR="001639FA" w:rsidRPr="00482D53" w:rsidRDefault="001639FA" w:rsidP="00153A7A">
            <w:pPr>
              <w:rPr>
                <w:i/>
                <w:iCs/>
              </w:rPr>
            </w:pPr>
            <w:r w:rsidRPr="00482D53">
              <w:rPr>
                <w:i/>
                <w:iCs/>
              </w:rPr>
              <w:t>Malpighia glabra</w:t>
            </w:r>
          </w:p>
        </w:tc>
        <w:tc>
          <w:tcPr>
            <w:tcW w:w="2409" w:type="dxa"/>
          </w:tcPr>
          <w:p w14:paraId="5C7AE03E" w14:textId="77777777" w:rsidR="001639FA" w:rsidRPr="00E9770D" w:rsidRDefault="001639FA" w:rsidP="00153A7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Fruit</w:t>
            </w:r>
          </w:p>
        </w:tc>
      </w:tr>
      <w:tr w:rsidR="001639FA" w14:paraId="48296959" w14:textId="77777777" w:rsidTr="00153A7A">
        <w:tc>
          <w:tcPr>
            <w:tcW w:w="3116" w:type="dxa"/>
            <w:vAlign w:val="bottom"/>
          </w:tcPr>
          <w:p w14:paraId="323A7439" w14:textId="77777777" w:rsidR="001639FA" w:rsidRPr="00E26AB3" w:rsidRDefault="001639FA" w:rsidP="00153A7A">
            <w:pPr>
              <w:rPr>
                <w:color w:val="000000" w:themeColor="text1"/>
              </w:rPr>
            </w:pPr>
            <w:r w:rsidRPr="00E26AB3">
              <w:rPr>
                <w:rFonts w:ascii="Aptos Narrow" w:hAnsi="Aptos Narrow"/>
                <w:color w:val="000000" w:themeColor="text1"/>
              </w:rPr>
              <w:t>NHPRA221212-Malp_glab</w:t>
            </w:r>
          </w:p>
        </w:tc>
        <w:tc>
          <w:tcPr>
            <w:tcW w:w="3117" w:type="dxa"/>
          </w:tcPr>
          <w:p w14:paraId="078970DF" w14:textId="77777777" w:rsidR="001639FA" w:rsidRDefault="001639FA" w:rsidP="00153A7A">
            <w:r w:rsidRPr="00395A8F">
              <w:rPr>
                <w:i/>
                <w:iCs/>
              </w:rPr>
              <w:t>Malpighia glabra</w:t>
            </w:r>
          </w:p>
        </w:tc>
        <w:tc>
          <w:tcPr>
            <w:tcW w:w="2409" w:type="dxa"/>
          </w:tcPr>
          <w:p w14:paraId="3EBBDD66" w14:textId="77777777" w:rsidR="001639FA" w:rsidRPr="00E9770D" w:rsidRDefault="001639FA" w:rsidP="00153A7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Fruit</w:t>
            </w:r>
          </w:p>
        </w:tc>
      </w:tr>
      <w:tr w:rsidR="001639FA" w14:paraId="3A54CCFB" w14:textId="77777777" w:rsidTr="00153A7A">
        <w:tc>
          <w:tcPr>
            <w:tcW w:w="3116" w:type="dxa"/>
            <w:vAlign w:val="bottom"/>
          </w:tcPr>
          <w:p w14:paraId="77BB4642" w14:textId="77777777" w:rsidR="001639FA" w:rsidRPr="00E26AB3" w:rsidRDefault="001639FA" w:rsidP="00153A7A">
            <w:pPr>
              <w:rPr>
                <w:color w:val="000000" w:themeColor="text1"/>
              </w:rPr>
            </w:pPr>
            <w:r w:rsidRPr="00E26AB3">
              <w:rPr>
                <w:rFonts w:ascii="Aptos Narrow" w:hAnsi="Aptos Narrow"/>
                <w:color w:val="000000" w:themeColor="text1"/>
              </w:rPr>
              <w:t xml:space="preserve">NHPRA230510-Malp_glab </w:t>
            </w:r>
            <w:r w:rsidRPr="00E26AB3">
              <w:rPr>
                <w:rFonts w:ascii="Aptos Narrow" w:hAnsi="Aptos Narrow"/>
                <w:color w:val="000000" w:themeColor="text1"/>
                <w:sz w:val="20"/>
                <w:szCs w:val="20"/>
              </w:rPr>
              <w:t>(</w:t>
            </w:r>
            <w:r w:rsidRPr="00E26AB3">
              <w:rPr>
                <w:color w:val="000000" w:themeColor="text1"/>
                <w:sz w:val="20"/>
                <w:szCs w:val="20"/>
              </w:rPr>
              <w:t>BRM1522-DNA leaf</w:t>
            </w:r>
            <w:r w:rsidRPr="00E26AB3">
              <w:rPr>
                <w:rFonts w:ascii="Aptos Narrow" w:hAnsi="Aptos Narrow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117" w:type="dxa"/>
          </w:tcPr>
          <w:p w14:paraId="66834464" w14:textId="77777777" w:rsidR="001639FA" w:rsidRPr="00917D03" w:rsidRDefault="001639FA" w:rsidP="00153A7A">
            <w:r w:rsidRPr="00917D03">
              <w:rPr>
                <w:i/>
                <w:iCs/>
              </w:rPr>
              <w:t>Malpighia glabra</w:t>
            </w:r>
          </w:p>
        </w:tc>
        <w:tc>
          <w:tcPr>
            <w:tcW w:w="2409" w:type="dxa"/>
          </w:tcPr>
          <w:p w14:paraId="54E39841" w14:textId="77777777" w:rsidR="001639FA" w:rsidRPr="00917D03" w:rsidRDefault="001639FA" w:rsidP="00153A7A">
            <w:r w:rsidRPr="00917D03">
              <w:t>Fruit</w:t>
            </w:r>
          </w:p>
        </w:tc>
      </w:tr>
      <w:tr w:rsidR="001639FA" w14:paraId="0CCD953A" w14:textId="77777777" w:rsidTr="00153A7A">
        <w:tc>
          <w:tcPr>
            <w:tcW w:w="3116" w:type="dxa"/>
            <w:vAlign w:val="bottom"/>
          </w:tcPr>
          <w:p w14:paraId="62488B14" w14:textId="77777777" w:rsidR="001639FA" w:rsidRPr="00E26AB3" w:rsidRDefault="001639FA" w:rsidP="00153A7A">
            <w:pPr>
              <w:rPr>
                <w:color w:val="000000" w:themeColor="text1"/>
              </w:rPr>
            </w:pPr>
            <w:r w:rsidRPr="00E26AB3">
              <w:rPr>
                <w:rFonts w:ascii="Aptos Narrow" w:hAnsi="Aptos Narrow"/>
                <w:color w:val="000000" w:themeColor="text1"/>
              </w:rPr>
              <w:t>NHPRA190826-Malp_glab</w:t>
            </w:r>
          </w:p>
        </w:tc>
        <w:tc>
          <w:tcPr>
            <w:tcW w:w="3117" w:type="dxa"/>
          </w:tcPr>
          <w:p w14:paraId="140C6C90" w14:textId="77777777" w:rsidR="001639FA" w:rsidRPr="00917D03" w:rsidRDefault="001639FA" w:rsidP="00153A7A">
            <w:r w:rsidRPr="00917D03">
              <w:rPr>
                <w:i/>
                <w:iCs/>
              </w:rPr>
              <w:t>Malpighia glabra</w:t>
            </w:r>
          </w:p>
        </w:tc>
        <w:tc>
          <w:tcPr>
            <w:tcW w:w="2409" w:type="dxa"/>
          </w:tcPr>
          <w:p w14:paraId="3BAD922D" w14:textId="77777777" w:rsidR="001639FA" w:rsidRPr="00917D03" w:rsidRDefault="001639FA" w:rsidP="00153A7A">
            <w:r w:rsidRPr="00917D03">
              <w:t>Organic fruit</w:t>
            </w:r>
          </w:p>
        </w:tc>
      </w:tr>
      <w:tr w:rsidR="001639FA" w14:paraId="33C57D0D" w14:textId="77777777" w:rsidTr="00153A7A">
        <w:tc>
          <w:tcPr>
            <w:tcW w:w="3116" w:type="dxa"/>
            <w:vAlign w:val="bottom"/>
          </w:tcPr>
          <w:p w14:paraId="45E2937C" w14:textId="77777777" w:rsidR="001639FA" w:rsidRPr="00E26AB3" w:rsidRDefault="001639FA" w:rsidP="00153A7A">
            <w:pPr>
              <w:rPr>
                <w:color w:val="000000" w:themeColor="text1"/>
              </w:rPr>
            </w:pPr>
            <w:r w:rsidRPr="00E26AB3">
              <w:rPr>
                <w:rFonts w:ascii="Aptos Narrow" w:hAnsi="Aptos Narrow"/>
                <w:color w:val="000000" w:themeColor="text1"/>
              </w:rPr>
              <w:t>NHPRA201019-Malp_glab</w:t>
            </w:r>
          </w:p>
        </w:tc>
        <w:tc>
          <w:tcPr>
            <w:tcW w:w="3117" w:type="dxa"/>
          </w:tcPr>
          <w:p w14:paraId="2040C57B" w14:textId="77777777" w:rsidR="001639FA" w:rsidRPr="00917D03" w:rsidRDefault="001639FA" w:rsidP="00153A7A">
            <w:r w:rsidRPr="00917D03">
              <w:rPr>
                <w:i/>
                <w:iCs/>
              </w:rPr>
              <w:t>Malpighia glabra</w:t>
            </w:r>
          </w:p>
        </w:tc>
        <w:tc>
          <w:tcPr>
            <w:tcW w:w="2409" w:type="dxa"/>
          </w:tcPr>
          <w:p w14:paraId="6FE4B375" w14:textId="77777777" w:rsidR="001639FA" w:rsidRPr="00917D03" w:rsidRDefault="001639FA" w:rsidP="00153A7A">
            <w:r w:rsidRPr="00917D03">
              <w:t>Processed</w:t>
            </w:r>
          </w:p>
        </w:tc>
      </w:tr>
      <w:tr w:rsidR="001639FA" w14:paraId="249B869B" w14:textId="77777777" w:rsidTr="00153A7A">
        <w:tc>
          <w:tcPr>
            <w:tcW w:w="3116" w:type="dxa"/>
            <w:vAlign w:val="bottom"/>
          </w:tcPr>
          <w:p w14:paraId="3A5B24C7" w14:textId="77777777" w:rsidR="001639FA" w:rsidRPr="00E26AB3" w:rsidRDefault="001639FA" w:rsidP="00153A7A">
            <w:pPr>
              <w:rPr>
                <w:rFonts w:ascii="Aptos Narrow" w:hAnsi="Aptos Narrow"/>
                <w:color w:val="000000" w:themeColor="text1"/>
              </w:rPr>
            </w:pPr>
            <w:r w:rsidRPr="00E26AB3">
              <w:rPr>
                <w:rFonts w:ascii="Aptos Narrow" w:hAnsi="Aptos Narrow"/>
                <w:color w:val="000000" w:themeColor="text1"/>
              </w:rPr>
              <w:t>NHPRA230722-Malp_emar</w:t>
            </w:r>
          </w:p>
          <w:p w14:paraId="559EC3F4" w14:textId="77777777" w:rsidR="001639FA" w:rsidRPr="00E26AB3" w:rsidRDefault="001639FA" w:rsidP="00153A7A">
            <w:pPr>
              <w:rPr>
                <w:color w:val="000000" w:themeColor="text1"/>
                <w:sz w:val="20"/>
                <w:szCs w:val="20"/>
              </w:rPr>
            </w:pPr>
            <w:r w:rsidRPr="00E26AB3">
              <w:rPr>
                <w:color w:val="000000" w:themeColor="text1"/>
                <w:sz w:val="20"/>
                <w:szCs w:val="20"/>
              </w:rPr>
              <w:t>(BRM1520_DNA leaf)</w:t>
            </w:r>
          </w:p>
        </w:tc>
        <w:tc>
          <w:tcPr>
            <w:tcW w:w="3117" w:type="dxa"/>
          </w:tcPr>
          <w:p w14:paraId="46D0436D" w14:textId="77777777" w:rsidR="001639FA" w:rsidRPr="00917D03" w:rsidRDefault="001639FA" w:rsidP="00153A7A">
            <w:r w:rsidRPr="00917D03">
              <w:rPr>
                <w:i/>
                <w:iCs/>
              </w:rPr>
              <w:t xml:space="preserve">Malpighia </w:t>
            </w:r>
            <w:proofErr w:type="spellStart"/>
            <w:r w:rsidRPr="00917D03">
              <w:rPr>
                <w:i/>
                <w:iCs/>
              </w:rPr>
              <w:t>emarginata</w:t>
            </w:r>
            <w:proofErr w:type="spellEnd"/>
          </w:p>
        </w:tc>
        <w:tc>
          <w:tcPr>
            <w:tcW w:w="2409" w:type="dxa"/>
          </w:tcPr>
          <w:p w14:paraId="3EB799FE" w14:textId="77777777" w:rsidR="001639FA" w:rsidRPr="00917D03" w:rsidRDefault="001639FA" w:rsidP="00153A7A">
            <w:r w:rsidRPr="00917D03">
              <w:t>Fruit</w:t>
            </w:r>
          </w:p>
        </w:tc>
      </w:tr>
      <w:tr w:rsidR="001639FA" w14:paraId="6B987B62" w14:textId="77777777" w:rsidTr="00153A7A">
        <w:tc>
          <w:tcPr>
            <w:tcW w:w="3116" w:type="dxa"/>
            <w:vAlign w:val="bottom"/>
          </w:tcPr>
          <w:p w14:paraId="7D87C045" w14:textId="77777777" w:rsidR="001639FA" w:rsidRPr="00E26AB3" w:rsidRDefault="001639FA" w:rsidP="00153A7A">
            <w:pPr>
              <w:rPr>
                <w:rFonts w:ascii="Aptos Narrow" w:hAnsi="Aptos Narrow"/>
                <w:color w:val="000000" w:themeColor="text1"/>
              </w:rPr>
            </w:pPr>
            <w:r w:rsidRPr="00E26AB3">
              <w:rPr>
                <w:rFonts w:ascii="Aptos Narrow" w:hAnsi="Aptos Narrow"/>
                <w:color w:val="000000" w:themeColor="text1"/>
              </w:rPr>
              <w:t>NHPRA230922-Malp_emar</w:t>
            </w:r>
          </w:p>
          <w:p w14:paraId="5BE820B5" w14:textId="77777777" w:rsidR="001639FA" w:rsidRPr="00E26AB3" w:rsidRDefault="001639FA" w:rsidP="00153A7A">
            <w:pPr>
              <w:rPr>
                <w:color w:val="000000" w:themeColor="text1"/>
                <w:sz w:val="20"/>
                <w:szCs w:val="20"/>
              </w:rPr>
            </w:pPr>
            <w:r w:rsidRPr="00E26AB3">
              <w:rPr>
                <w:color w:val="000000" w:themeColor="text1"/>
                <w:sz w:val="20"/>
                <w:szCs w:val="20"/>
              </w:rPr>
              <w:t>(BRM1099_DNA leaf)</w:t>
            </w:r>
          </w:p>
        </w:tc>
        <w:tc>
          <w:tcPr>
            <w:tcW w:w="3117" w:type="dxa"/>
          </w:tcPr>
          <w:p w14:paraId="733BB384" w14:textId="77777777" w:rsidR="001639FA" w:rsidRPr="00917D03" w:rsidRDefault="001639FA" w:rsidP="00153A7A">
            <w:r w:rsidRPr="00917D03">
              <w:rPr>
                <w:i/>
                <w:iCs/>
              </w:rPr>
              <w:t xml:space="preserve">Malpighia </w:t>
            </w:r>
            <w:proofErr w:type="spellStart"/>
            <w:r w:rsidRPr="00917D03">
              <w:rPr>
                <w:i/>
                <w:iCs/>
              </w:rPr>
              <w:t>emarginata</w:t>
            </w:r>
            <w:proofErr w:type="spellEnd"/>
          </w:p>
        </w:tc>
        <w:tc>
          <w:tcPr>
            <w:tcW w:w="2409" w:type="dxa"/>
          </w:tcPr>
          <w:p w14:paraId="5462C125" w14:textId="77777777" w:rsidR="001639FA" w:rsidRPr="00917D03" w:rsidRDefault="001639FA" w:rsidP="00153A7A">
            <w:r w:rsidRPr="00917D03">
              <w:t>Fruit</w:t>
            </w:r>
          </w:p>
        </w:tc>
      </w:tr>
      <w:tr w:rsidR="001639FA" w14:paraId="7C01114F" w14:textId="77777777" w:rsidTr="00153A7A">
        <w:tc>
          <w:tcPr>
            <w:tcW w:w="3116" w:type="dxa"/>
            <w:vAlign w:val="bottom"/>
          </w:tcPr>
          <w:p w14:paraId="53C261BA" w14:textId="77777777" w:rsidR="001639FA" w:rsidRPr="00917D03" w:rsidRDefault="001639FA" w:rsidP="00153A7A">
            <w:pPr>
              <w:rPr>
                <w:rFonts w:ascii="Aptos Narrow" w:hAnsi="Aptos Narrow"/>
              </w:rPr>
            </w:pPr>
            <w:r w:rsidRPr="00917D03">
              <w:rPr>
                <w:rFonts w:ascii="Aptos Narrow" w:hAnsi="Aptos Narrow"/>
              </w:rPr>
              <w:t>NHPRA221213-Malp_emar</w:t>
            </w:r>
          </w:p>
        </w:tc>
        <w:tc>
          <w:tcPr>
            <w:tcW w:w="3117" w:type="dxa"/>
          </w:tcPr>
          <w:p w14:paraId="632BF19D" w14:textId="77777777" w:rsidR="001639FA" w:rsidRPr="00917D03" w:rsidRDefault="001639FA" w:rsidP="00153A7A">
            <w:r w:rsidRPr="00917D03">
              <w:rPr>
                <w:i/>
                <w:iCs/>
              </w:rPr>
              <w:t xml:space="preserve">Malpighia </w:t>
            </w:r>
            <w:proofErr w:type="spellStart"/>
            <w:r w:rsidRPr="00917D03">
              <w:rPr>
                <w:i/>
                <w:iCs/>
              </w:rPr>
              <w:t>emarginata</w:t>
            </w:r>
            <w:proofErr w:type="spellEnd"/>
          </w:p>
        </w:tc>
        <w:tc>
          <w:tcPr>
            <w:tcW w:w="2409" w:type="dxa"/>
          </w:tcPr>
          <w:p w14:paraId="27E0F418" w14:textId="77777777" w:rsidR="001639FA" w:rsidRPr="00917D03" w:rsidRDefault="001639FA" w:rsidP="00153A7A">
            <w:r w:rsidRPr="00917D03">
              <w:t>Processed</w:t>
            </w:r>
          </w:p>
        </w:tc>
      </w:tr>
      <w:tr w:rsidR="001639FA" w14:paraId="7EB05EC3" w14:textId="77777777" w:rsidTr="00153A7A">
        <w:tc>
          <w:tcPr>
            <w:tcW w:w="3116" w:type="dxa"/>
            <w:vAlign w:val="bottom"/>
          </w:tcPr>
          <w:p w14:paraId="500206AC" w14:textId="77777777" w:rsidR="001639FA" w:rsidRPr="00917D03" w:rsidRDefault="001639FA" w:rsidP="00153A7A">
            <w:pPr>
              <w:rPr>
                <w:rFonts w:ascii="Aptos Narrow" w:hAnsi="Aptos Narrow"/>
              </w:rPr>
            </w:pPr>
            <w:r w:rsidRPr="00917D03">
              <w:rPr>
                <w:rFonts w:ascii="Aptos Narrow" w:hAnsi="Aptos Narrow"/>
              </w:rPr>
              <w:t>NHPRA221018-Malp_emar</w:t>
            </w:r>
          </w:p>
        </w:tc>
        <w:tc>
          <w:tcPr>
            <w:tcW w:w="3117" w:type="dxa"/>
          </w:tcPr>
          <w:p w14:paraId="78C6E1CD" w14:textId="77777777" w:rsidR="001639FA" w:rsidRPr="00917D03" w:rsidRDefault="001639FA" w:rsidP="00153A7A">
            <w:r w:rsidRPr="00917D03">
              <w:rPr>
                <w:i/>
                <w:iCs/>
              </w:rPr>
              <w:t xml:space="preserve">Malpighia </w:t>
            </w:r>
            <w:proofErr w:type="spellStart"/>
            <w:r w:rsidRPr="00917D03">
              <w:rPr>
                <w:i/>
                <w:iCs/>
              </w:rPr>
              <w:t>emarginata</w:t>
            </w:r>
            <w:proofErr w:type="spellEnd"/>
          </w:p>
        </w:tc>
        <w:tc>
          <w:tcPr>
            <w:tcW w:w="2409" w:type="dxa"/>
          </w:tcPr>
          <w:p w14:paraId="00D17634" w14:textId="77777777" w:rsidR="001639FA" w:rsidRPr="00917D03" w:rsidRDefault="001639FA" w:rsidP="00153A7A">
            <w:r w:rsidRPr="00917D03">
              <w:t>Processed</w:t>
            </w:r>
          </w:p>
        </w:tc>
      </w:tr>
      <w:tr w:rsidR="001639FA" w14:paraId="38B02869" w14:textId="77777777" w:rsidTr="00153A7A">
        <w:tc>
          <w:tcPr>
            <w:tcW w:w="3116" w:type="dxa"/>
            <w:vAlign w:val="bottom"/>
          </w:tcPr>
          <w:p w14:paraId="4F304FAF" w14:textId="77777777" w:rsidR="001639FA" w:rsidRPr="00917D03" w:rsidRDefault="001639FA" w:rsidP="00153A7A">
            <w:pPr>
              <w:rPr>
                <w:rFonts w:ascii="Aptos Narrow" w:hAnsi="Aptos Narrow"/>
              </w:rPr>
            </w:pPr>
            <w:r w:rsidRPr="00917D03">
              <w:rPr>
                <w:rFonts w:ascii="Aptos Narrow" w:hAnsi="Aptos Narrow"/>
              </w:rPr>
              <w:t>NHPRA210316-Malp_emar</w:t>
            </w:r>
          </w:p>
        </w:tc>
        <w:tc>
          <w:tcPr>
            <w:tcW w:w="3117" w:type="dxa"/>
          </w:tcPr>
          <w:p w14:paraId="0B6DC0B9" w14:textId="77777777" w:rsidR="001639FA" w:rsidRPr="00917D03" w:rsidRDefault="001639FA" w:rsidP="00153A7A">
            <w:r w:rsidRPr="00917D03">
              <w:rPr>
                <w:i/>
                <w:iCs/>
              </w:rPr>
              <w:t xml:space="preserve">Malpighia </w:t>
            </w:r>
            <w:proofErr w:type="spellStart"/>
            <w:r w:rsidRPr="00917D03">
              <w:rPr>
                <w:i/>
                <w:iCs/>
              </w:rPr>
              <w:t>emarginata</w:t>
            </w:r>
            <w:proofErr w:type="spellEnd"/>
          </w:p>
        </w:tc>
        <w:tc>
          <w:tcPr>
            <w:tcW w:w="2409" w:type="dxa"/>
          </w:tcPr>
          <w:p w14:paraId="0C872C03" w14:textId="77777777" w:rsidR="001639FA" w:rsidRPr="00917D03" w:rsidRDefault="001639FA" w:rsidP="00153A7A">
            <w:r w:rsidRPr="00917D03">
              <w:t>Processed</w:t>
            </w:r>
          </w:p>
        </w:tc>
      </w:tr>
      <w:tr w:rsidR="001639FA" w14:paraId="7DAA7CDB" w14:textId="77777777" w:rsidTr="00153A7A">
        <w:tc>
          <w:tcPr>
            <w:tcW w:w="3116" w:type="dxa"/>
            <w:vAlign w:val="bottom"/>
          </w:tcPr>
          <w:p w14:paraId="590B1C42" w14:textId="77777777" w:rsidR="001639FA" w:rsidRDefault="001639FA" w:rsidP="00153A7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NHPRA1610-Prun_cera</w:t>
            </w:r>
          </w:p>
        </w:tc>
        <w:tc>
          <w:tcPr>
            <w:tcW w:w="3117" w:type="dxa"/>
          </w:tcPr>
          <w:p w14:paraId="1A480132" w14:textId="77777777" w:rsidR="001639FA" w:rsidRPr="00482D53" w:rsidRDefault="001639FA" w:rsidP="00153A7A">
            <w:pPr>
              <w:rPr>
                <w:i/>
                <w:iCs/>
              </w:rPr>
            </w:pPr>
            <w:r w:rsidRPr="00482D53">
              <w:rPr>
                <w:i/>
                <w:iCs/>
              </w:rPr>
              <w:t>Prunu</w:t>
            </w:r>
            <w:r>
              <w:rPr>
                <w:i/>
                <w:iCs/>
              </w:rPr>
              <w:t xml:space="preserve">s </w:t>
            </w:r>
            <w:r w:rsidRPr="00482D53">
              <w:rPr>
                <w:i/>
                <w:iCs/>
              </w:rPr>
              <w:t>cerasus</w:t>
            </w:r>
          </w:p>
        </w:tc>
        <w:tc>
          <w:tcPr>
            <w:tcW w:w="2409" w:type="dxa"/>
          </w:tcPr>
          <w:p w14:paraId="5762A03F" w14:textId="77777777" w:rsidR="001639FA" w:rsidRDefault="001639FA" w:rsidP="00153A7A">
            <w:r>
              <w:t>Fruit</w:t>
            </w:r>
          </w:p>
        </w:tc>
      </w:tr>
      <w:tr w:rsidR="001639FA" w14:paraId="31B1DDD9" w14:textId="77777777" w:rsidTr="00153A7A">
        <w:tc>
          <w:tcPr>
            <w:tcW w:w="3116" w:type="dxa"/>
            <w:vAlign w:val="bottom"/>
          </w:tcPr>
          <w:p w14:paraId="1084D3F3" w14:textId="77777777" w:rsidR="001639FA" w:rsidRDefault="001639FA" w:rsidP="00153A7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NHPRA1654-Prun_aviu</w:t>
            </w:r>
          </w:p>
        </w:tc>
        <w:tc>
          <w:tcPr>
            <w:tcW w:w="3117" w:type="dxa"/>
          </w:tcPr>
          <w:p w14:paraId="52C3C474" w14:textId="77777777" w:rsidR="001639FA" w:rsidRDefault="001639FA" w:rsidP="00153A7A">
            <w:r w:rsidRPr="00756AA9">
              <w:rPr>
                <w:i/>
                <w:iCs/>
              </w:rPr>
              <w:t>Prunus</w:t>
            </w:r>
            <w:r>
              <w:rPr>
                <w:i/>
                <w:iCs/>
              </w:rPr>
              <w:t xml:space="preserve"> </w:t>
            </w:r>
            <w:r w:rsidRPr="00482D53">
              <w:rPr>
                <w:i/>
                <w:iCs/>
              </w:rPr>
              <w:t>avium</w:t>
            </w:r>
          </w:p>
        </w:tc>
        <w:tc>
          <w:tcPr>
            <w:tcW w:w="2409" w:type="dxa"/>
          </w:tcPr>
          <w:p w14:paraId="3B54724E" w14:textId="77777777" w:rsidR="001639FA" w:rsidRDefault="001639FA" w:rsidP="00153A7A">
            <w:r>
              <w:t>Fruit</w:t>
            </w:r>
          </w:p>
        </w:tc>
      </w:tr>
      <w:tr w:rsidR="001639FA" w14:paraId="68C00EA0" w14:textId="77777777" w:rsidTr="00153A7A">
        <w:tc>
          <w:tcPr>
            <w:tcW w:w="3116" w:type="dxa"/>
            <w:vAlign w:val="bottom"/>
          </w:tcPr>
          <w:p w14:paraId="0F989A90" w14:textId="77777777" w:rsidR="001639FA" w:rsidRDefault="001639FA" w:rsidP="00153A7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NHPRA346-Prun_cera</w:t>
            </w:r>
          </w:p>
        </w:tc>
        <w:tc>
          <w:tcPr>
            <w:tcW w:w="3117" w:type="dxa"/>
          </w:tcPr>
          <w:p w14:paraId="6C6E39C9" w14:textId="77777777" w:rsidR="001639FA" w:rsidRDefault="001639FA" w:rsidP="00153A7A">
            <w:r w:rsidRPr="00756AA9">
              <w:rPr>
                <w:i/>
                <w:iCs/>
              </w:rPr>
              <w:t>Prunus</w:t>
            </w:r>
            <w:r>
              <w:rPr>
                <w:i/>
                <w:iCs/>
              </w:rPr>
              <w:t xml:space="preserve"> </w:t>
            </w:r>
            <w:r w:rsidRPr="00482D53">
              <w:rPr>
                <w:i/>
                <w:iCs/>
              </w:rPr>
              <w:t>cerasus</w:t>
            </w:r>
          </w:p>
        </w:tc>
        <w:tc>
          <w:tcPr>
            <w:tcW w:w="2409" w:type="dxa"/>
          </w:tcPr>
          <w:p w14:paraId="5BABCC0E" w14:textId="77777777" w:rsidR="001639FA" w:rsidRDefault="001639FA" w:rsidP="00153A7A">
            <w:r>
              <w:t>Processed</w:t>
            </w:r>
          </w:p>
        </w:tc>
      </w:tr>
      <w:tr w:rsidR="001639FA" w14:paraId="5CBE7BB5" w14:textId="77777777" w:rsidTr="00153A7A">
        <w:tc>
          <w:tcPr>
            <w:tcW w:w="3116" w:type="dxa"/>
            <w:vAlign w:val="bottom"/>
          </w:tcPr>
          <w:p w14:paraId="2AFDEC4A" w14:textId="77777777" w:rsidR="001639FA" w:rsidRDefault="001639FA" w:rsidP="00153A7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NHPRA132-Prun_cera</w:t>
            </w:r>
          </w:p>
        </w:tc>
        <w:tc>
          <w:tcPr>
            <w:tcW w:w="3117" w:type="dxa"/>
          </w:tcPr>
          <w:p w14:paraId="6A5E9664" w14:textId="77777777" w:rsidR="001639FA" w:rsidRDefault="001639FA" w:rsidP="00153A7A">
            <w:r w:rsidRPr="00756AA9">
              <w:rPr>
                <w:i/>
                <w:iCs/>
              </w:rPr>
              <w:t>Prunus</w:t>
            </w:r>
            <w:r>
              <w:rPr>
                <w:i/>
                <w:iCs/>
              </w:rPr>
              <w:t xml:space="preserve"> </w:t>
            </w:r>
            <w:r w:rsidRPr="00482D53">
              <w:rPr>
                <w:i/>
                <w:iCs/>
              </w:rPr>
              <w:t>cerasus</w:t>
            </w:r>
          </w:p>
        </w:tc>
        <w:tc>
          <w:tcPr>
            <w:tcW w:w="2409" w:type="dxa"/>
          </w:tcPr>
          <w:p w14:paraId="49BC6D6B" w14:textId="77777777" w:rsidR="001639FA" w:rsidRDefault="001639FA" w:rsidP="00153A7A">
            <w:r>
              <w:t>Processed</w:t>
            </w:r>
          </w:p>
        </w:tc>
      </w:tr>
      <w:tr w:rsidR="001639FA" w14:paraId="5D5D8848" w14:textId="77777777" w:rsidTr="00153A7A">
        <w:tc>
          <w:tcPr>
            <w:tcW w:w="3116" w:type="dxa"/>
            <w:vAlign w:val="bottom"/>
          </w:tcPr>
          <w:p w14:paraId="129CC6CB" w14:textId="77777777" w:rsidR="001639FA" w:rsidRDefault="001639FA" w:rsidP="00153A7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NHPRA115-Prun_aviu</w:t>
            </w:r>
          </w:p>
        </w:tc>
        <w:tc>
          <w:tcPr>
            <w:tcW w:w="3117" w:type="dxa"/>
          </w:tcPr>
          <w:p w14:paraId="23830CC6" w14:textId="77777777" w:rsidR="001639FA" w:rsidRDefault="001639FA" w:rsidP="00153A7A">
            <w:r w:rsidRPr="00756AA9">
              <w:rPr>
                <w:i/>
                <w:iCs/>
              </w:rPr>
              <w:t>Prunus</w:t>
            </w:r>
            <w:r>
              <w:rPr>
                <w:i/>
                <w:iCs/>
              </w:rPr>
              <w:t xml:space="preserve"> </w:t>
            </w:r>
            <w:r w:rsidRPr="00482D53">
              <w:rPr>
                <w:i/>
                <w:iCs/>
              </w:rPr>
              <w:t>avium</w:t>
            </w:r>
          </w:p>
        </w:tc>
        <w:tc>
          <w:tcPr>
            <w:tcW w:w="2409" w:type="dxa"/>
          </w:tcPr>
          <w:p w14:paraId="758DD627" w14:textId="77777777" w:rsidR="001639FA" w:rsidRDefault="001639FA" w:rsidP="00153A7A">
            <w:r>
              <w:t>Fruit</w:t>
            </w:r>
          </w:p>
        </w:tc>
      </w:tr>
      <w:tr w:rsidR="001639FA" w14:paraId="09CA7217" w14:textId="77777777" w:rsidTr="00153A7A">
        <w:tc>
          <w:tcPr>
            <w:tcW w:w="3116" w:type="dxa"/>
            <w:vAlign w:val="bottom"/>
          </w:tcPr>
          <w:p w14:paraId="68422492" w14:textId="77777777" w:rsidR="001639FA" w:rsidRDefault="001639FA" w:rsidP="00153A7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NHPRA183-Prun_cera</w:t>
            </w:r>
          </w:p>
        </w:tc>
        <w:tc>
          <w:tcPr>
            <w:tcW w:w="3117" w:type="dxa"/>
          </w:tcPr>
          <w:p w14:paraId="4C81DCE4" w14:textId="77777777" w:rsidR="001639FA" w:rsidRDefault="001639FA" w:rsidP="00153A7A">
            <w:r w:rsidRPr="00756AA9">
              <w:rPr>
                <w:i/>
                <w:iCs/>
              </w:rPr>
              <w:t>Prunus</w:t>
            </w:r>
            <w:r>
              <w:rPr>
                <w:i/>
                <w:iCs/>
              </w:rPr>
              <w:t xml:space="preserve"> </w:t>
            </w:r>
            <w:r w:rsidRPr="00482D53">
              <w:rPr>
                <w:i/>
                <w:iCs/>
              </w:rPr>
              <w:t>cerasus</w:t>
            </w:r>
          </w:p>
        </w:tc>
        <w:tc>
          <w:tcPr>
            <w:tcW w:w="2409" w:type="dxa"/>
          </w:tcPr>
          <w:p w14:paraId="2D03E73A" w14:textId="77777777" w:rsidR="001639FA" w:rsidRDefault="001639FA" w:rsidP="00153A7A">
            <w:r>
              <w:t>Processed</w:t>
            </w:r>
          </w:p>
        </w:tc>
      </w:tr>
    </w:tbl>
    <w:p w14:paraId="2958F6AC" w14:textId="77777777" w:rsidR="001639FA" w:rsidRDefault="001639FA" w:rsidP="00FE7D12">
      <w:pPr>
        <w:jc w:val="both"/>
        <w:rPr>
          <w:color w:val="000000" w:themeColor="text1"/>
        </w:rPr>
      </w:pPr>
    </w:p>
    <w:p w14:paraId="5B29D555" w14:textId="77777777" w:rsidR="00AE42BE" w:rsidRDefault="00AE42BE"/>
    <w:sectPr w:rsidR="00AE42BE" w:rsidSect="00904E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D12"/>
    <w:rsid w:val="001639FA"/>
    <w:rsid w:val="00192013"/>
    <w:rsid w:val="001C0263"/>
    <w:rsid w:val="004D0698"/>
    <w:rsid w:val="007303F7"/>
    <w:rsid w:val="00786CBB"/>
    <w:rsid w:val="00794D6A"/>
    <w:rsid w:val="00904EE8"/>
    <w:rsid w:val="009A12F2"/>
    <w:rsid w:val="00AA5B8D"/>
    <w:rsid w:val="00AE42BE"/>
    <w:rsid w:val="00B41747"/>
    <w:rsid w:val="00BD42D8"/>
    <w:rsid w:val="00D82949"/>
    <w:rsid w:val="00DC1072"/>
    <w:rsid w:val="00DD0846"/>
    <w:rsid w:val="00FB5B7F"/>
    <w:rsid w:val="00FC02C3"/>
    <w:rsid w:val="00FE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971903"/>
  <w15:chartTrackingRefBased/>
  <w15:docId w15:val="{FB8F14FF-41CB-9D43-8B1A-A401B473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D1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7D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D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D1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D1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D1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D1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D1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D1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D1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D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D1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D1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D1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7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D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63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639FA"/>
    <w:pPr>
      <w:spacing w:after="200"/>
    </w:pPr>
    <w:rPr>
      <w:rFonts w:asciiTheme="minorHAnsi" w:eastAsiaTheme="minorHAnsi" w:hAnsiTheme="minorHAnsi" w:cstheme="minorBidi"/>
      <w:i/>
      <w:iCs/>
      <w:color w:val="0E2841" w:themeColor="text2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Thiru Arunachalam</dc:creator>
  <cp:keywords/>
  <dc:description/>
  <cp:lastModifiedBy>Thiru Arunachalam</cp:lastModifiedBy>
  <cp:revision>2</cp:revision>
  <dcterms:created xsi:type="dcterms:W3CDTF">2025-04-10T20:35:00Z</dcterms:created>
  <dcterms:modified xsi:type="dcterms:W3CDTF">2025-04-10T20:35:00Z</dcterms:modified>
</cp:coreProperties>
</file>