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Look w:val="04A0" w:firstRow="1" w:lastRow="0" w:firstColumn="1" w:lastColumn="0" w:noHBand="0" w:noVBand="1"/>
      </w:tblPr>
      <w:tblGrid>
        <w:gridCol w:w="3485"/>
        <w:gridCol w:w="2179"/>
        <w:gridCol w:w="1989"/>
        <w:gridCol w:w="1419"/>
      </w:tblGrid>
      <w:tr w:rsidR="00F81732" w:rsidRPr="00D31A45" w:rsidTr="0079071E">
        <w:trPr>
          <w:trHeight w:val="300"/>
        </w:trPr>
        <w:tc>
          <w:tcPr>
            <w:tcW w:w="0" w:type="auto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1732" w:rsidRPr="0079071E" w:rsidRDefault="00F81732" w:rsidP="00B13511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en-US"/>
              </w:rPr>
            </w:pPr>
            <w:r w:rsidRPr="00B13511">
              <w:rPr>
                <w:rFonts w:ascii="Calibri" w:eastAsia="Times New Roman" w:hAnsi="Calibri" w:cs="Calibri"/>
                <w:b/>
                <w:color w:val="000000"/>
                <w:lang w:val="en-US"/>
              </w:rPr>
              <w:t>Table S</w:t>
            </w:r>
            <w:r w:rsidR="00D31A45">
              <w:rPr>
                <w:rFonts w:ascii="Calibri" w:eastAsia="Times New Roman" w:hAnsi="Calibri" w:cs="Calibri"/>
                <w:b/>
                <w:color w:val="000000"/>
                <w:lang w:val="en-US"/>
              </w:rPr>
              <w:t>5</w:t>
            </w:r>
            <w:bookmarkStart w:id="0" w:name="_GoBack"/>
            <w:bookmarkEnd w:id="0"/>
            <w:r w:rsidRPr="00B13511">
              <w:rPr>
                <w:rFonts w:ascii="Calibri" w:eastAsia="Times New Roman" w:hAnsi="Calibri" w:cs="Calibri"/>
                <w:b/>
                <w:color w:val="000000"/>
                <w:lang w:val="en-US"/>
              </w:rPr>
              <w:t>:</w:t>
            </w:r>
            <w:r w:rsidRPr="00F81732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r w:rsidR="00B13511" w:rsidRPr="0079071E">
              <w:rPr>
                <w:rFonts w:ascii="Calibri" w:eastAsia="Times New Roman" w:hAnsi="Calibri" w:cs="Calibri"/>
                <w:lang w:val="en-US"/>
              </w:rPr>
              <w:t xml:space="preserve">Influence of </w:t>
            </w:r>
            <w:r w:rsidR="00327BB3" w:rsidRPr="0079071E">
              <w:rPr>
                <w:rFonts w:ascii="Calibri" w:eastAsia="Times New Roman" w:hAnsi="Calibri" w:cs="Calibri"/>
                <w:lang w:val="en-US"/>
              </w:rPr>
              <w:t>region</w:t>
            </w:r>
            <w:r w:rsidR="00B13511" w:rsidRPr="0079071E">
              <w:rPr>
                <w:rFonts w:ascii="Calibri" w:eastAsia="Times New Roman" w:hAnsi="Calibri" w:cs="Calibri"/>
                <w:lang w:val="en-US"/>
              </w:rPr>
              <w:t xml:space="preserve"> and functional </w:t>
            </w:r>
            <w:r w:rsidR="00327BB3" w:rsidRPr="0079071E">
              <w:rPr>
                <w:rFonts w:ascii="Calibri" w:eastAsia="Times New Roman" w:hAnsi="Calibri" w:cs="Calibri"/>
                <w:lang w:val="en-US"/>
              </w:rPr>
              <w:t xml:space="preserve">plant </w:t>
            </w:r>
            <w:r w:rsidR="00B13511" w:rsidRPr="0079071E">
              <w:rPr>
                <w:rFonts w:ascii="Calibri" w:eastAsia="Times New Roman" w:hAnsi="Calibri" w:cs="Calibri"/>
                <w:lang w:val="en-US"/>
              </w:rPr>
              <w:t xml:space="preserve">group (overall model) and simple term effects of nematode trophic groups on </w:t>
            </w:r>
            <w:r w:rsidR="00327BB3" w:rsidRPr="0079071E">
              <w:rPr>
                <w:rFonts w:ascii="Calibri" w:eastAsia="Times New Roman" w:hAnsi="Calibri" w:cs="Calibri"/>
                <w:lang w:val="en-US"/>
              </w:rPr>
              <w:t xml:space="preserve">the </w:t>
            </w:r>
            <w:r w:rsidR="00B13511" w:rsidRPr="0079071E">
              <w:rPr>
                <w:rFonts w:ascii="Calibri" w:eastAsia="Times New Roman" w:hAnsi="Calibri" w:cs="Calibri"/>
                <w:lang w:val="en-US"/>
              </w:rPr>
              <w:t xml:space="preserve">variation of the </w:t>
            </w:r>
            <w:r w:rsidR="00327BB3" w:rsidRPr="0079071E">
              <w:rPr>
                <w:rFonts w:ascii="Calibri" w:eastAsia="Times New Roman" w:hAnsi="Calibri" w:cs="Calibri"/>
                <w:lang w:val="en-US"/>
              </w:rPr>
              <w:t>phospholipid fatty acid (</w:t>
            </w:r>
            <w:r w:rsidR="00B13511" w:rsidRPr="0079071E">
              <w:rPr>
                <w:rFonts w:ascii="Calibri" w:eastAsia="Times New Roman" w:hAnsi="Calibri" w:cs="Calibri"/>
                <w:lang w:val="en-US"/>
              </w:rPr>
              <w:t>PLFA</w:t>
            </w:r>
            <w:r w:rsidR="00327BB3" w:rsidRPr="0079071E">
              <w:rPr>
                <w:rFonts w:ascii="Calibri" w:eastAsia="Times New Roman" w:hAnsi="Calibri" w:cs="Calibri"/>
                <w:lang w:val="en-US"/>
              </w:rPr>
              <w:t>)</w:t>
            </w:r>
            <w:r w:rsidR="00B13511" w:rsidRPr="0079071E">
              <w:rPr>
                <w:rFonts w:ascii="Calibri" w:eastAsia="Times New Roman" w:hAnsi="Calibri" w:cs="Calibri"/>
                <w:lang w:val="en-US"/>
              </w:rPr>
              <w:t xml:space="preserve"> pattern. Further given are pseudo-F and the p-value (significant relationships are marked in bold).</w:t>
            </w:r>
          </w:p>
          <w:p w:rsidR="00327BB3" w:rsidRPr="00F81732" w:rsidRDefault="00327BB3" w:rsidP="00B13511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327BB3" w:rsidRPr="00F81732" w:rsidTr="0079071E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1732" w:rsidRPr="00F81732" w:rsidRDefault="00F81732" w:rsidP="00F817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1732" w:rsidRPr="00F81732" w:rsidRDefault="00F81732" w:rsidP="00F817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81732">
              <w:rPr>
                <w:rFonts w:ascii="Calibri" w:eastAsia="Times New Roman" w:hAnsi="Calibri" w:cs="Calibri"/>
                <w:color w:val="000000"/>
                <w:lang w:val="en-US"/>
              </w:rPr>
              <w:t>Explains %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1732" w:rsidRPr="00F81732" w:rsidRDefault="00F81732" w:rsidP="00F817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81732">
              <w:rPr>
                <w:rFonts w:ascii="Calibri" w:eastAsia="Times New Roman" w:hAnsi="Calibri" w:cs="Calibri"/>
                <w:color w:val="000000"/>
                <w:lang w:val="en-US"/>
              </w:rPr>
              <w:t>pseudo-F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1732" w:rsidRPr="00F81732" w:rsidRDefault="00F81732" w:rsidP="00F817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81732">
              <w:rPr>
                <w:rFonts w:ascii="Calibri" w:eastAsia="Times New Roman" w:hAnsi="Calibri" w:cs="Calibri"/>
                <w:color w:val="000000"/>
                <w:lang w:val="en-US"/>
              </w:rPr>
              <w:t>P</w:t>
            </w:r>
          </w:p>
        </w:tc>
      </w:tr>
      <w:tr w:rsidR="00327BB3" w:rsidRPr="00F81732" w:rsidTr="0079071E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1732" w:rsidRPr="00F81732" w:rsidRDefault="00F81732" w:rsidP="00F817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81732">
              <w:rPr>
                <w:rFonts w:ascii="Calibri" w:eastAsia="Times New Roman" w:hAnsi="Calibri" w:cs="Calibri"/>
                <w:color w:val="000000"/>
                <w:lang w:val="en-US"/>
              </w:rPr>
              <w:t>Overall model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1732" w:rsidRPr="00F81732" w:rsidRDefault="00F81732" w:rsidP="00F8173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81732">
              <w:rPr>
                <w:rFonts w:ascii="Calibri" w:eastAsia="Times New Roman" w:hAnsi="Calibri" w:cs="Calibri"/>
                <w:color w:val="000000"/>
                <w:lang w:val="en-US"/>
              </w:rPr>
              <w:t>32.9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1732" w:rsidRPr="00F81732" w:rsidRDefault="00F81732" w:rsidP="00F8173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81732">
              <w:rPr>
                <w:rFonts w:ascii="Calibri" w:eastAsia="Times New Roman" w:hAnsi="Calibri" w:cs="Calibri"/>
                <w:color w:val="000000"/>
                <w:lang w:val="en-US"/>
              </w:rPr>
              <w:t>7.8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1732" w:rsidRPr="00F81732" w:rsidRDefault="00F81732" w:rsidP="00F8173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  <w:lang w:val="en-US"/>
              </w:rPr>
            </w:pPr>
            <w:r w:rsidRPr="00F81732">
              <w:rPr>
                <w:rFonts w:ascii="Calibri" w:eastAsia="Times New Roman" w:hAnsi="Calibri" w:cs="Calibri"/>
                <w:b/>
                <w:color w:val="000000"/>
                <w:lang w:val="en-US"/>
              </w:rPr>
              <w:t>0.002</w:t>
            </w:r>
          </w:p>
        </w:tc>
      </w:tr>
      <w:tr w:rsidR="00B13511" w:rsidRPr="00F81732" w:rsidTr="00F81732">
        <w:trPr>
          <w:trHeight w:val="30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1732" w:rsidRPr="00F81732" w:rsidRDefault="00F81732" w:rsidP="00F817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81732">
              <w:rPr>
                <w:rFonts w:ascii="Calibri" w:eastAsia="Times New Roman" w:hAnsi="Calibri" w:cs="Calibri"/>
                <w:color w:val="000000"/>
                <w:lang w:val="en-US"/>
              </w:rPr>
              <w:t>Simple Term Effects: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1732" w:rsidRPr="00F81732" w:rsidRDefault="00F81732" w:rsidP="00F817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1732" w:rsidRPr="00F81732" w:rsidRDefault="00F81732" w:rsidP="00F817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</w:tr>
      <w:tr w:rsidR="0079071E" w:rsidRPr="00F81732" w:rsidTr="00F81732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071E" w:rsidRPr="00F81732" w:rsidRDefault="0079071E" w:rsidP="0079071E">
            <w:pPr>
              <w:tabs>
                <w:tab w:val="left" w:pos="430"/>
              </w:tabs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    </w:t>
            </w:r>
            <w:r w:rsidRPr="00F81732">
              <w:rPr>
                <w:rFonts w:ascii="Calibri" w:eastAsia="Times New Roman" w:hAnsi="Calibri" w:cs="Calibri"/>
                <w:color w:val="000000"/>
                <w:lang w:val="en-US"/>
              </w:rPr>
              <w:t>Density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9071E" w:rsidRPr="00F81732" w:rsidRDefault="0079071E" w:rsidP="007907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81732">
              <w:rPr>
                <w:rFonts w:ascii="Calibri" w:eastAsia="Times New Roman" w:hAnsi="Calibri" w:cs="Calibri"/>
                <w:color w:val="000000"/>
                <w:lang w:val="en-US"/>
              </w:rPr>
              <w:t>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9071E" w:rsidRPr="00F81732" w:rsidRDefault="0079071E" w:rsidP="007907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81732">
              <w:rPr>
                <w:rFonts w:ascii="Calibri" w:eastAsia="Times New Roman" w:hAnsi="Calibri" w:cs="Calibri"/>
                <w:color w:val="000000"/>
                <w:lang w:val="en-US"/>
              </w:rPr>
              <w:t>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9071E" w:rsidRPr="00F81732" w:rsidRDefault="0079071E" w:rsidP="007907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  <w:lang w:val="en-US"/>
              </w:rPr>
            </w:pPr>
            <w:r w:rsidRPr="00F81732">
              <w:rPr>
                <w:rFonts w:ascii="Calibri" w:eastAsia="Times New Roman" w:hAnsi="Calibri" w:cs="Calibri"/>
                <w:b/>
                <w:color w:val="000000"/>
                <w:lang w:val="en-US"/>
              </w:rPr>
              <w:t>0.046</w:t>
            </w:r>
          </w:p>
        </w:tc>
      </w:tr>
      <w:tr w:rsidR="0079071E" w:rsidRPr="00F81732" w:rsidTr="0079071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071E" w:rsidRPr="00F81732" w:rsidRDefault="0079071E" w:rsidP="0079071E">
            <w:pPr>
              <w:tabs>
                <w:tab w:val="left" w:pos="430"/>
              </w:tabs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    </w:t>
            </w:r>
            <w:r w:rsidRPr="00F81732">
              <w:rPr>
                <w:rFonts w:ascii="Calibri" w:eastAsia="Times New Roman" w:hAnsi="Calibri" w:cs="Calibri"/>
                <w:color w:val="000000"/>
                <w:lang w:val="en-US"/>
              </w:rPr>
              <w:t>Predators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9071E" w:rsidRPr="00F81732" w:rsidRDefault="0079071E" w:rsidP="007907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81732">
              <w:rPr>
                <w:rFonts w:ascii="Calibri" w:eastAsia="Times New Roman" w:hAnsi="Calibri" w:cs="Calibri"/>
                <w:color w:val="000000"/>
                <w:lang w:val="en-US"/>
              </w:rPr>
              <w:t>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9071E" w:rsidRPr="00F81732" w:rsidRDefault="0079071E" w:rsidP="007907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81732">
              <w:rPr>
                <w:rFonts w:ascii="Calibri" w:eastAsia="Times New Roman" w:hAnsi="Calibri" w:cs="Calibri"/>
                <w:color w:val="000000"/>
                <w:lang w:val="en-US"/>
              </w:rPr>
              <w:t>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9071E" w:rsidRPr="00F81732" w:rsidRDefault="0079071E" w:rsidP="007907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81732">
              <w:rPr>
                <w:rFonts w:ascii="Calibri" w:eastAsia="Times New Roman" w:hAnsi="Calibri" w:cs="Calibri"/>
                <w:color w:val="000000"/>
                <w:lang w:val="en-US"/>
              </w:rPr>
              <w:t>0.17</w:t>
            </w:r>
          </w:p>
        </w:tc>
      </w:tr>
      <w:tr w:rsidR="0079071E" w:rsidRPr="00F81732" w:rsidTr="0079071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071E" w:rsidRPr="00F81732" w:rsidRDefault="0079071E" w:rsidP="0079071E">
            <w:pPr>
              <w:tabs>
                <w:tab w:val="left" w:pos="430"/>
              </w:tabs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    </w:t>
            </w:r>
            <w:r w:rsidRPr="00F81732">
              <w:rPr>
                <w:rFonts w:ascii="Calibri" w:eastAsia="Times New Roman" w:hAnsi="Calibri" w:cs="Calibri"/>
                <w:color w:val="000000"/>
                <w:lang w:val="en-US"/>
              </w:rPr>
              <w:t>Fungal feeder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9071E" w:rsidRPr="00F81732" w:rsidRDefault="0079071E" w:rsidP="007907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81732">
              <w:rPr>
                <w:rFonts w:ascii="Calibri" w:eastAsia="Times New Roman" w:hAnsi="Calibri" w:cs="Calibri"/>
                <w:color w:val="000000"/>
                <w:lang w:val="en-US"/>
              </w:rPr>
              <w:t>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9071E" w:rsidRPr="00F81732" w:rsidRDefault="0079071E" w:rsidP="007907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81732">
              <w:rPr>
                <w:rFonts w:ascii="Calibri" w:eastAsia="Times New Roman" w:hAnsi="Calibri" w:cs="Calibri"/>
                <w:color w:val="000000"/>
                <w:lang w:val="en-US"/>
              </w:rPr>
              <w:t>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9071E" w:rsidRPr="00F81732" w:rsidRDefault="0079071E" w:rsidP="007907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  <w:lang w:val="en-US"/>
              </w:rPr>
            </w:pPr>
            <w:r w:rsidRPr="00F81732">
              <w:rPr>
                <w:rFonts w:ascii="Calibri" w:eastAsia="Times New Roman" w:hAnsi="Calibri" w:cs="Calibri"/>
                <w:b/>
                <w:color w:val="000000"/>
                <w:lang w:val="en-US"/>
              </w:rPr>
              <w:t>0.02</w:t>
            </w:r>
          </w:p>
        </w:tc>
      </w:tr>
      <w:tr w:rsidR="0079071E" w:rsidRPr="00F81732" w:rsidTr="0079071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071E" w:rsidRPr="00F81732" w:rsidRDefault="0079071E" w:rsidP="0079071E">
            <w:pPr>
              <w:tabs>
                <w:tab w:val="left" w:pos="430"/>
              </w:tabs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    </w:t>
            </w:r>
            <w:r w:rsidRPr="00F81732">
              <w:rPr>
                <w:rFonts w:ascii="Calibri" w:eastAsia="Times New Roman" w:hAnsi="Calibri" w:cs="Calibri"/>
                <w:color w:val="000000"/>
                <w:lang w:val="en-US"/>
              </w:rPr>
              <w:t>Omnivores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9071E" w:rsidRPr="00F81732" w:rsidRDefault="0079071E" w:rsidP="007907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81732">
              <w:rPr>
                <w:rFonts w:ascii="Calibri" w:eastAsia="Times New Roman" w:hAnsi="Calibri" w:cs="Calibri"/>
                <w:color w:val="000000"/>
                <w:lang w:val="en-US"/>
              </w:rPr>
              <w:t>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9071E" w:rsidRPr="00F81732" w:rsidRDefault="0079071E" w:rsidP="007907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81732">
              <w:rPr>
                <w:rFonts w:ascii="Calibri" w:eastAsia="Times New Roman" w:hAnsi="Calibri" w:cs="Calibri"/>
                <w:color w:val="000000"/>
                <w:lang w:val="en-US"/>
              </w:rPr>
              <w:t>5.9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9071E" w:rsidRPr="00F81732" w:rsidRDefault="0079071E" w:rsidP="007907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  <w:lang w:val="en-US"/>
              </w:rPr>
            </w:pPr>
            <w:r w:rsidRPr="00F81732">
              <w:rPr>
                <w:rFonts w:ascii="Calibri" w:eastAsia="Times New Roman" w:hAnsi="Calibri" w:cs="Calibri"/>
                <w:b/>
                <w:color w:val="000000"/>
                <w:lang w:val="en-US"/>
              </w:rPr>
              <w:t>0.002</w:t>
            </w:r>
          </w:p>
        </w:tc>
      </w:tr>
      <w:tr w:rsidR="0079071E" w:rsidRPr="00F81732" w:rsidTr="0079071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071E" w:rsidRPr="00F81732" w:rsidRDefault="0079071E" w:rsidP="0079071E">
            <w:pPr>
              <w:tabs>
                <w:tab w:val="left" w:pos="430"/>
              </w:tabs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    </w:t>
            </w:r>
            <w:r w:rsidRPr="00F81732">
              <w:rPr>
                <w:rFonts w:ascii="Calibri" w:eastAsia="Times New Roman" w:hAnsi="Calibri" w:cs="Calibri"/>
                <w:color w:val="000000"/>
                <w:lang w:val="en-US"/>
              </w:rPr>
              <w:t>Plant feeder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9071E" w:rsidRPr="00F81732" w:rsidRDefault="0079071E" w:rsidP="007907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81732">
              <w:rPr>
                <w:rFonts w:ascii="Calibri" w:eastAsia="Times New Roman" w:hAnsi="Calibri" w:cs="Calibri"/>
                <w:color w:val="000000"/>
                <w:lang w:val="en-US"/>
              </w:rPr>
              <w:t>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9071E" w:rsidRPr="00F81732" w:rsidRDefault="0079071E" w:rsidP="007907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81732">
              <w:rPr>
                <w:rFonts w:ascii="Calibri" w:eastAsia="Times New Roman" w:hAnsi="Calibri" w:cs="Calibri"/>
                <w:color w:val="000000"/>
                <w:lang w:val="en-US"/>
              </w:rPr>
              <w:t>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9071E" w:rsidRPr="00F81732" w:rsidRDefault="0079071E" w:rsidP="007907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  <w:lang w:val="en-US"/>
              </w:rPr>
            </w:pPr>
            <w:r w:rsidRPr="00F81732">
              <w:rPr>
                <w:rFonts w:ascii="Calibri" w:eastAsia="Times New Roman" w:hAnsi="Calibri" w:cs="Calibri"/>
                <w:b/>
                <w:color w:val="000000"/>
                <w:lang w:val="en-US"/>
              </w:rPr>
              <w:t>0.002</w:t>
            </w:r>
          </w:p>
        </w:tc>
      </w:tr>
      <w:tr w:rsidR="0079071E" w:rsidRPr="00F81732" w:rsidTr="0079071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9071E" w:rsidRPr="00F81732" w:rsidRDefault="0079071E" w:rsidP="0079071E">
            <w:pPr>
              <w:tabs>
                <w:tab w:val="left" w:pos="430"/>
              </w:tabs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    </w:t>
            </w:r>
            <w:r w:rsidRPr="00F81732">
              <w:rPr>
                <w:rFonts w:ascii="Calibri" w:eastAsia="Times New Roman" w:hAnsi="Calibri" w:cs="Calibri"/>
                <w:color w:val="000000"/>
                <w:lang w:val="en-US"/>
              </w:rPr>
              <w:t>Bacterial feeder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9071E" w:rsidRPr="00F81732" w:rsidRDefault="0079071E" w:rsidP="007907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81732">
              <w:rPr>
                <w:rFonts w:ascii="Calibri" w:eastAsia="Times New Roman" w:hAnsi="Calibri" w:cs="Calibri"/>
                <w:color w:val="000000"/>
                <w:lang w:val="en-US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9071E" w:rsidRPr="00F81732" w:rsidRDefault="0079071E" w:rsidP="007907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81732">
              <w:rPr>
                <w:rFonts w:ascii="Calibri" w:eastAsia="Times New Roman" w:hAnsi="Calibri" w:cs="Calibri"/>
                <w:color w:val="000000"/>
                <w:lang w:val="en-US"/>
              </w:rPr>
              <w:t>13.3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9071E" w:rsidRPr="00F81732" w:rsidRDefault="0079071E" w:rsidP="007907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  <w:lang w:val="en-US"/>
              </w:rPr>
            </w:pPr>
            <w:r w:rsidRPr="00F81732">
              <w:rPr>
                <w:rFonts w:ascii="Calibri" w:eastAsia="Times New Roman" w:hAnsi="Calibri" w:cs="Calibri"/>
                <w:b/>
                <w:color w:val="000000"/>
                <w:lang w:val="en-US"/>
              </w:rPr>
              <w:t>0.002</w:t>
            </w:r>
          </w:p>
        </w:tc>
      </w:tr>
    </w:tbl>
    <w:p w:rsidR="00FF0498" w:rsidRDefault="00D31A45"/>
    <w:p w:rsidR="00F81732" w:rsidRPr="00327BB3" w:rsidRDefault="00F81732" w:rsidP="00F81732"/>
    <w:sectPr w:rsidR="00F81732" w:rsidRPr="00327BB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2CB1"/>
    <w:rsid w:val="00327BB3"/>
    <w:rsid w:val="00514407"/>
    <w:rsid w:val="00562D5F"/>
    <w:rsid w:val="0079071E"/>
    <w:rsid w:val="00B13511"/>
    <w:rsid w:val="00D31A45"/>
    <w:rsid w:val="00D92CB1"/>
    <w:rsid w:val="00E103EE"/>
    <w:rsid w:val="00F81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C96267"/>
  <w15:chartTrackingRefBased/>
  <w15:docId w15:val="{24FF034D-0BB8-4091-8876-AF230EC452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719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1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2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19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4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9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3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9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Humboldt-Universität / Ökologie</Company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Ewald</dc:creator>
  <cp:keywords/>
  <dc:description/>
  <cp:lastModifiedBy>Martin Ewald</cp:lastModifiedBy>
  <cp:revision>3</cp:revision>
  <dcterms:created xsi:type="dcterms:W3CDTF">2024-08-20T09:29:00Z</dcterms:created>
  <dcterms:modified xsi:type="dcterms:W3CDTF">2025-01-21T10:17:00Z</dcterms:modified>
</cp:coreProperties>
</file>