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214A7" w14:textId="6F423AE2" w:rsidR="000D7F1D" w:rsidRDefault="00000000">
      <w:pPr>
        <w:jc w:val="both"/>
        <w:rPr>
          <w:b/>
        </w:rPr>
      </w:pPr>
      <w:r>
        <w:rPr>
          <w:rFonts w:ascii="Cambria" w:eastAsia="Cambria" w:hAnsi="Cambria" w:cs="Cambria"/>
          <w:b/>
        </w:rPr>
        <w:t xml:space="preserve">Supplementary Table 1. Term </w:t>
      </w:r>
      <w:r w:rsidR="0032442F">
        <w:rPr>
          <w:rFonts w:ascii="Cambria" w:eastAsia="Cambria" w:hAnsi="Cambria" w:cs="Cambria"/>
          <w:b/>
        </w:rPr>
        <w:t>s</w:t>
      </w:r>
      <w:r>
        <w:rPr>
          <w:rFonts w:ascii="Cambria" w:eastAsia="Cambria" w:hAnsi="Cambria" w:cs="Cambria"/>
          <w:b/>
        </w:rPr>
        <w:t xml:space="preserve">tandardization and </w:t>
      </w:r>
      <w:r w:rsidR="0032442F">
        <w:rPr>
          <w:rFonts w:ascii="Cambria" w:eastAsia="Cambria" w:hAnsi="Cambria" w:cs="Cambria"/>
          <w:b/>
        </w:rPr>
        <w:t>s</w:t>
      </w:r>
      <w:r>
        <w:rPr>
          <w:rFonts w:ascii="Cambria" w:eastAsia="Cambria" w:hAnsi="Cambria" w:cs="Cambria"/>
          <w:b/>
        </w:rPr>
        <w:t xml:space="preserve">ynonyms </w:t>
      </w:r>
      <w:r w:rsidR="0032442F">
        <w:rPr>
          <w:rFonts w:ascii="Cambria" w:eastAsia="Cambria" w:hAnsi="Cambria" w:cs="Cambria"/>
          <w:b/>
        </w:rPr>
        <w:t>u</w:t>
      </w:r>
      <w:r>
        <w:rPr>
          <w:rFonts w:ascii="Cambria" w:eastAsia="Cambria" w:hAnsi="Cambria" w:cs="Cambria"/>
          <w:b/>
        </w:rPr>
        <w:t xml:space="preserve">sed in </w:t>
      </w:r>
      <w:r w:rsidR="0032442F">
        <w:rPr>
          <w:rFonts w:ascii="Cambria" w:eastAsia="Cambria" w:hAnsi="Cambria" w:cs="Cambria"/>
          <w:b/>
        </w:rPr>
        <w:t>the t</w:t>
      </w:r>
      <w:r>
        <w:rPr>
          <w:rFonts w:ascii="Cambria" w:eastAsia="Cambria" w:hAnsi="Cambria" w:cs="Cambria"/>
          <w:b/>
        </w:rPr>
        <w:t xml:space="preserve">ext </w:t>
      </w:r>
      <w:r w:rsidR="0032442F">
        <w:rPr>
          <w:rFonts w:ascii="Cambria" w:eastAsia="Cambria" w:hAnsi="Cambria" w:cs="Cambria"/>
          <w:b/>
        </w:rPr>
        <w:t>m</w:t>
      </w:r>
      <w:r>
        <w:rPr>
          <w:rFonts w:ascii="Cambria" w:eastAsia="Cambria" w:hAnsi="Cambria" w:cs="Cambria"/>
          <w:b/>
        </w:rPr>
        <w:t xml:space="preserve">ining </w:t>
      </w:r>
      <w:r w:rsidR="0032442F">
        <w:rPr>
          <w:rFonts w:ascii="Cambria" w:eastAsia="Cambria" w:hAnsi="Cambria" w:cs="Cambria"/>
          <w:b/>
        </w:rPr>
        <w:t>a</w:t>
      </w:r>
      <w:r>
        <w:rPr>
          <w:rFonts w:ascii="Cambria" w:eastAsia="Cambria" w:hAnsi="Cambria" w:cs="Cambria"/>
          <w:b/>
        </w:rPr>
        <w:t>nalysis</w:t>
      </w:r>
    </w:p>
    <w:tbl>
      <w:tblPr>
        <w:tblStyle w:val="21"/>
        <w:tblW w:w="9021" w:type="dxa"/>
        <w:tblLayout w:type="fixed"/>
        <w:tblLook w:val="04A0" w:firstRow="1" w:lastRow="0" w:firstColumn="1" w:lastColumn="0" w:noHBand="0" w:noVBand="1"/>
      </w:tblPr>
      <w:tblGrid>
        <w:gridCol w:w="1503"/>
        <w:gridCol w:w="1504"/>
        <w:gridCol w:w="1503"/>
        <w:gridCol w:w="1504"/>
        <w:gridCol w:w="1503"/>
        <w:gridCol w:w="1504"/>
      </w:tblGrid>
      <w:tr w:rsidR="00C7670C" w14:paraId="42E0F456" w14:textId="77777777" w:rsidTr="00C7670C">
        <w:trPr>
          <w:cnfStyle w:val="100000000000" w:firstRow="1" w:lastRow="0" w:firstColumn="0" w:lastColumn="0" w:oddVBand="0" w:evenVBand="0" w:oddHBand="0" w:evenHBand="0" w:firstRowFirstColumn="0" w:firstRowLastColumn="0" w:lastRowFirstColumn="0" w:lastRowLastColumn="0"/>
          <w:trHeight w:val="400"/>
        </w:trPr>
        <w:tc>
          <w:tcPr>
            <w:tcW w:w="1503" w:type="dxa"/>
          </w:tcPr>
          <w:p w14:paraId="53D594ED" w14:textId="77777777" w:rsidR="000D7F1D" w:rsidRPr="00E46BB5" w:rsidRDefault="00000000">
            <w:pPr>
              <w:rPr>
                <w:b/>
                <w:bCs/>
                <w:color w:val="000000"/>
                <w:sz w:val="20"/>
              </w:rPr>
            </w:pPr>
            <w:r w:rsidRPr="00E46BB5">
              <w:rPr>
                <w:rFonts w:ascii="Cambria" w:eastAsia="Cambria" w:hAnsi="Cambria" w:cs="Cambria"/>
                <w:b/>
                <w:bCs/>
                <w:color w:val="000000"/>
                <w:sz w:val="20"/>
              </w:rPr>
              <w:t>Detected Term</w:t>
            </w:r>
          </w:p>
        </w:tc>
        <w:tc>
          <w:tcPr>
            <w:tcW w:w="1504" w:type="dxa"/>
          </w:tcPr>
          <w:p w14:paraId="43BF2C5A" w14:textId="77777777" w:rsidR="000D7F1D" w:rsidRPr="00E46BB5" w:rsidRDefault="00000000">
            <w:pPr>
              <w:rPr>
                <w:b/>
                <w:bCs/>
                <w:color w:val="000000"/>
                <w:sz w:val="20"/>
              </w:rPr>
            </w:pPr>
            <w:r w:rsidRPr="00E46BB5">
              <w:rPr>
                <w:rFonts w:ascii="Cambria" w:eastAsia="Cambria" w:hAnsi="Cambria" w:cs="Cambria"/>
                <w:b/>
                <w:bCs/>
                <w:color w:val="000000"/>
                <w:sz w:val="20"/>
              </w:rPr>
              <w:t>Expression Form</w:t>
            </w:r>
          </w:p>
        </w:tc>
        <w:tc>
          <w:tcPr>
            <w:tcW w:w="1503" w:type="dxa"/>
          </w:tcPr>
          <w:p w14:paraId="181553E3" w14:textId="77777777" w:rsidR="000D7F1D" w:rsidRPr="00E46BB5" w:rsidRDefault="00000000">
            <w:pPr>
              <w:rPr>
                <w:b/>
                <w:bCs/>
                <w:color w:val="000000"/>
                <w:sz w:val="20"/>
              </w:rPr>
            </w:pPr>
            <w:r w:rsidRPr="00E46BB5">
              <w:rPr>
                <w:rFonts w:ascii="Cambria" w:eastAsia="Cambria" w:hAnsi="Cambria" w:cs="Cambria"/>
                <w:b/>
                <w:bCs/>
                <w:color w:val="000000"/>
                <w:sz w:val="20"/>
              </w:rPr>
              <w:t>Japanese</w:t>
            </w:r>
          </w:p>
        </w:tc>
        <w:tc>
          <w:tcPr>
            <w:tcW w:w="1504" w:type="dxa"/>
          </w:tcPr>
          <w:p w14:paraId="053FE11E" w14:textId="77777777" w:rsidR="000D7F1D" w:rsidRPr="00E46BB5" w:rsidRDefault="00000000">
            <w:pPr>
              <w:rPr>
                <w:b/>
                <w:bCs/>
                <w:color w:val="000000"/>
                <w:sz w:val="20"/>
              </w:rPr>
            </w:pPr>
            <w:r w:rsidRPr="00E46BB5">
              <w:rPr>
                <w:rFonts w:ascii="Cambria" w:eastAsia="Cambria" w:hAnsi="Cambria" w:cs="Cambria"/>
                <w:b/>
                <w:bCs/>
                <w:color w:val="000000"/>
                <w:sz w:val="20"/>
              </w:rPr>
              <w:t xml:space="preserve">Compound Word </w:t>
            </w:r>
            <w:r w:rsidRPr="00E46BB5">
              <w:rPr>
                <w:rFonts w:ascii="Cambria" w:eastAsia="Cambria" w:hAnsi="Cambria" w:cs="Cambria"/>
                <w:b/>
                <w:bCs/>
                <w:color w:val="000000"/>
                <w:sz w:val="20"/>
                <w:vertAlign w:val="superscript"/>
              </w:rPr>
              <w:t>a</w:t>
            </w:r>
          </w:p>
        </w:tc>
        <w:tc>
          <w:tcPr>
            <w:tcW w:w="1503" w:type="dxa"/>
          </w:tcPr>
          <w:p w14:paraId="7EABF178" w14:textId="77777777" w:rsidR="000D7F1D" w:rsidRPr="00E46BB5" w:rsidRDefault="00000000">
            <w:pPr>
              <w:rPr>
                <w:b/>
                <w:bCs/>
                <w:color w:val="000000"/>
                <w:sz w:val="20"/>
              </w:rPr>
            </w:pPr>
            <w:r w:rsidRPr="00E46BB5">
              <w:rPr>
                <w:rFonts w:ascii="Cambria" w:eastAsia="Cambria" w:hAnsi="Cambria" w:cs="Cambria"/>
                <w:b/>
                <w:bCs/>
                <w:color w:val="000000"/>
                <w:sz w:val="20"/>
              </w:rPr>
              <w:t>Synonyms</w:t>
            </w:r>
          </w:p>
        </w:tc>
        <w:tc>
          <w:tcPr>
            <w:tcW w:w="1504" w:type="dxa"/>
          </w:tcPr>
          <w:p w14:paraId="255B83ED" w14:textId="7554F88C" w:rsidR="000D7F1D" w:rsidRPr="00E46BB5" w:rsidRDefault="00000000">
            <w:pPr>
              <w:rPr>
                <w:b/>
                <w:bCs/>
                <w:color w:val="000000"/>
                <w:sz w:val="20"/>
              </w:rPr>
            </w:pPr>
            <w:r w:rsidRPr="00E46BB5">
              <w:rPr>
                <w:rFonts w:ascii="Cambria" w:eastAsia="Cambria" w:hAnsi="Cambria" w:cs="Cambria"/>
                <w:b/>
                <w:bCs/>
                <w:color w:val="000000"/>
                <w:sz w:val="20"/>
              </w:rPr>
              <w:t>MeSH/SNOMED</w:t>
            </w:r>
          </w:p>
        </w:tc>
      </w:tr>
      <w:tr w:rsidR="00C7670C" w14:paraId="3FC35799"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B0A6DE5" w14:textId="77777777" w:rsidR="000D7F1D" w:rsidRDefault="00000000">
            <w:pPr>
              <w:rPr>
                <w:color w:val="000000"/>
                <w:sz w:val="20"/>
              </w:rPr>
            </w:pPr>
            <w:r>
              <w:rPr>
                <w:rFonts w:ascii="Cambria" w:eastAsia="Cambria" w:hAnsi="Cambria" w:cs="Cambria"/>
                <w:color w:val="000000"/>
                <w:sz w:val="20"/>
              </w:rPr>
              <w:t>Administration</w:t>
            </w:r>
          </w:p>
        </w:tc>
        <w:tc>
          <w:tcPr>
            <w:tcW w:w="1504" w:type="dxa"/>
          </w:tcPr>
          <w:p w14:paraId="6A26BE2F" w14:textId="77777777" w:rsidR="000D7F1D" w:rsidRDefault="00000000">
            <w:pPr>
              <w:rPr>
                <w:color w:val="000000"/>
                <w:sz w:val="20"/>
              </w:rPr>
            </w:pPr>
            <w:r>
              <w:rPr>
                <w:rFonts w:ascii="Cambria" w:eastAsia="Cambria" w:hAnsi="Cambria" w:cs="Cambria"/>
                <w:color w:val="000000"/>
                <w:sz w:val="20"/>
              </w:rPr>
              <w:t>Administration</w:t>
            </w:r>
          </w:p>
        </w:tc>
        <w:tc>
          <w:tcPr>
            <w:tcW w:w="1503" w:type="dxa"/>
          </w:tcPr>
          <w:p w14:paraId="6B5B02AA" w14:textId="77777777" w:rsidR="000D7F1D" w:rsidRPr="00717473" w:rsidRDefault="00000000">
            <w:pPr>
              <w:rPr>
                <w:rFonts w:eastAsiaTheme="majorEastAsia"/>
                <w:color w:val="000000"/>
                <w:sz w:val="20"/>
              </w:rPr>
            </w:pPr>
            <w:r w:rsidRPr="00717473">
              <w:rPr>
                <w:rFonts w:eastAsiaTheme="majorEastAsia" w:cs="ＭＳ ゴシック"/>
                <w:color w:val="000000"/>
                <w:sz w:val="20"/>
              </w:rPr>
              <w:t>投与</w:t>
            </w:r>
          </w:p>
        </w:tc>
        <w:tc>
          <w:tcPr>
            <w:tcW w:w="1504" w:type="dxa"/>
          </w:tcPr>
          <w:p w14:paraId="1D821BB0" w14:textId="77777777" w:rsidR="000D7F1D" w:rsidRDefault="00000000">
            <w:pPr>
              <w:rPr>
                <w:color w:val="000000"/>
                <w:sz w:val="20"/>
              </w:rPr>
            </w:pPr>
            <w:r>
              <w:rPr>
                <w:rFonts w:ascii="Cambria" w:eastAsia="Cambria" w:hAnsi="Cambria" w:cs="Cambria"/>
                <w:color w:val="000000"/>
                <w:sz w:val="20"/>
              </w:rPr>
              <w:t>−</w:t>
            </w:r>
          </w:p>
        </w:tc>
        <w:tc>
          <w:tcPr>
            <w:tcW w:w="1503" w:type="dxa"/>
          </w:tcPr>
          <w:p w14:paraId="236CE00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2DAD252" w14:textId="77777777" w:rsidR="000D7F1D" w:rsidRDefault="00000000">
            <w:pPr>
              <w:rPr>
                <w:color w:val="000000"/>
                <w:sz w:val="20"/>
              </w:rPr>
            </w:pPr>
            <w:r>
              <w:rPr>
                <w:rFonts w:ascii="Cambria" w:eastAsia="Cambria" w:hAnsi="Cambria" w:cs="Cambria"/>
                <w:color w:val="000000"/>
                <w:sz w:val="20"/>
              </w:rPr>
              <w:t>MeSH: D000284</w:t>
            </w:r>
          </w:p>
        </w:tc>
      </w:tr>
      <w:tr w:rsidR="00C7670C" w14:paraId="4FE4E3A0" w14:textId="77777777" w:rsidTr="00C7670C">
        <w:trPr>
          <w:trHeight w:val="400"/>
        </w:trPr>
        <w:tc>
          <w:tcPr>
            <w:tcW w:w="1503" w:type="dxa"/>
          </w:tcPr>
          <w:p w14:paraId="4404712F" w14:textId="77777777" w:rsidR="000D7F1D" w:rsidRDefault="00000000">
            <w:pPr>
              <w:rPr>
                <w:color w:val="000000"/>
                <w:sz w:val="20"/>
              </w:rPr>
            </w:pPr>
            <w:r>
              <w:rPr>
                <w:rFonts w:ascii="Cambria" w:eastAsia="Cambria" w:hAnsi="Cambria" w:cs="Cambria"/>
                <w:color w:val="000000"/>
                <w:sz w:val="20"/>
              </w:rPr>
              <w:t>Administration Dose</w:t>
            </w:r>
          </w:p>
        </w:tc>
        <w:tc>
          <w:tcPr>
            <w:tcW w:w="1504" w:type="dxa"/>
          </w:tcPr>
          <w:p w14:paraId="7976E16D" w14:textId="77777777" w:rsidR="000D7F1D" w:rsidRDefault="00000000">
            <w:pPr>
              <w:rPr>
                <w:color w:val="000000"/>
                <w:sz w:val="20"/>
              </w:rPr>
            </w:pPr>
            <w:r>
              <w:rPr>
                <w:rFonts w:ascii="Cambria" w:eastAsia="Cambria" w:hAnsi="Cambria" w:cs="Cambria"/>
                <w:color w:val="000000"/>
                <w:sz w:val="20"/>
              </w:rPr>
              <w:t>Administration Dose</w:t>
            </w:r>
          </w:p>
        </w:tc>
        <w:tc>
          <w:tcPr>
            <w:tcW w:w="1503" w:type="dxa"/>
          </w:tcPr>
          <w:p w14:paraId="60B30C21" w14:textId="77777777" w:rsidR="000D7F1D" w:rsidRPr="00717473" w:rsidRDefault="00000000">
            <w:pPr>
              <w:rPr>
                <w:rFonts w:eastAsiaTheme="majorEastAsia"/>
                <w:color w:val="000000"/>
                <w:sz w:val="20"/>
              </w:rPr>
            </w:pPr>
            <w:r w:rsidRPr="00717473">
              <w:rPr>
                <w:rFonts w:eastAsiaTheme="majorEastAsia" w:cs="ＭＳ ゴシック"/>
                <w:color w:val="000000"/>
                <w:sz w:val="20"/>
              </w:rPr>
              <w:t>用量</w:t>
            </w:r>
          </w:p>
        </w:tc>
        <w:tc>
          <w:tcPr>
            <w:tcW w:w="1504" w:type="dxa"/>
          </w:tcPr>
          <w:p w14:paraId="4FE53FCE" w14:textId="77777777" w:rsidR="000D7F1D" w:rsidRDefault="00000000">
            <w:pPr>
              <w:rPr>
                <w:color w:val="000000"/>
                <w:sz w:val="20"/>
              </w:rPr>
            </w:pPr>
            <w:r>
              <w:rPr>
                <w:rFonts w:ascii="Cambria" w:eastAsia="Cambria" w:hAnsi="Cambria" w:cs="Cambria"/>
                <w:color w:val="000000"/>
                <w:sz w:val="20"/>
              </w:rPr>
              <w:t>−</w:t>
            </w:r>
          </w:p>
        </w:tc>
        <w:tc>
          <w:tcPr>
            <w:tcW w:w="1503" w:type="dxa"/>
          </w:tcPr>
          <w:p w14:paraId="28CD984E"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258B356" w14:textId="77777777" w:rsidR="000D7F1D" w:rsidRDefault="00000000">
            <w:pPr>
              <w:rPr>
                <w:color w:val="000000"/>
                <w:sz w:val="20"/>
              </w:rPr>
            </w:pPr>
            <w:r>
              <w:rPr>
                <w:rFonts w:ascii="Cambria" w:eastAsia="Cambria" w:hAnsi="Cambria" w:cs="Cambria"/>
                <w:color w:val="000000"/>
                <w:sz w:val="20"/>
              </w:rPr>
              <w:t>MeSH: D004302</w:t>
            </w:r>
          </w:p>
        </w:tc>
      </w:tr>
      <w:tr w:rsidR="00C7670C" w14:paraId="587E1EE7"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1AFD54DB" w14:textId="77777777" w:rsidR="000D7F1D" w:rsidRDefault="00000000">
            <w:pPr>
              <w:rPr>
                <w:color w:val="000000"/>
                <w:sz w:val="20"/>
              </w:rPr>
            </w:pPr>
            <w:r>
              <w:rPr>
                <w:rFonts w:ascii="Cambria" w:eastAsia="Cambria" w:hAnsi="Cambria" w:cs="Cambria"/>
                <w:color w:val="000000"/>
                <w:sz w:val="20"/>
              </w:rPr>
              <w:t>Administration Method</w:t>
            </w:r>
          </w:p>
        </w:tc>
        <w:tc>
          <w:tcPr>
            <w:tcW w:w="1504" w:type="dxa"/>
          </w:tcPr>
          <w:p w14:paraId="03AD2656" w14:textId="77777777" w:rsidR="000D7F1D" w:rsidRDefault="00000000">
            <w:pPr>
              <w:rPr>
                <w:color w:val="000000"/>
                <w:sz w:val="20"/>
              </w:rPr>
            </w:pPr>
            <w:r>
              <w:rPr>
                <w:rFonts w:ascii="Cambria" w:eastAsia="Cambria" w:hAnsi="Cambria" w:cs="Cambria"/>
                <w:color w:val="000000"/>
                <w:sz w:val="20"/>
              </w:rPr>
              <w:t>Administration Method</w:t>
            </w:r>
          </w:p>
        </w:tc>
        <w:tc>
          <w:tcPr>
            <w:tcW w:w="1503" w:type="dxa"/>
          </w:tcPr>
          <w:p w14:paraId="24A45D60" w14:textId="77777777" w:rsidR="000D7F1D" w:rsidRPr="00717473" w:rsidRDefault="00000000">
            <w:pPr>
              <w:rPr>
                <w:rFonts w:eastAsiaTheme="majorEastAsia"/>
                <w:color w:val="000000"/>
                <w:sz w:val="20"/>
              </w:rPr>
            </w:pPr>
            <w:r w:rsidRPr="00717473">
              <w:rPr>
                <w:rFonts w:eastAsiaTheme="majorEastAsia" w:cs="ＭＳ ゴシック"/>
                <w:color w:val="000000"/>
                <w:sz w:val="20"/>
              </w:rPr>
              <w:t>用法</w:t>
            </w:r>
          </w:p>
        </w:tc>
        <w:tc>
          <w:tcPr>
            <w:tcW w:w="1504" w:type="dxa"/>
          </w:tcPr>
          <w:p w14:paraId="509F0530" w14:textId="77777777" w:rsidR="000D7F1D" w:rsidRDefault="00000000">
            <w:pPr>
              <w:rPr>
                <w:color w:val="000000"/>
                <w:sz w:val="20"/>
              </w:rPr>
            </w:pPr>
            <w:r>
              <w:rPr>
                <w:rFonts w:ascii="Cambria" w:eastAsia="Cambria" w:hAnsi="Cambria" w:cs="Cambria"/>
                <w:color w:val="000000"/>
                <w:sz w:val="20"/>
              </w:rPr>
              <w:t>−</w:t>
            </w:r>
          </w:p>
        </w:tc>
        <w:tc>
          <w:tcPr>
            <w:tcW w:w="1503" w:type="dxa"/>
          </w:tcPr>
          <w:p w14:paraId="7F96F00E"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C843F52" w14:textId="77777777" w:rsidR="000D7F1D" w:rsidRDefault="00000000">
            <w:pPr>
              <w:rPr>
                <w:color w:val="000000"/>
                <w:sz w:val="20"/>
              </w:rPr>
            </w:pPr>
            <w:r>
              <w:rPr>
                <w:rFonts w:ascii="Cambria" w:eastAsia="Cambria" w:hAnsi="Cambria" w:cs="Cambria"/>
                <w:color w:val="000000"/>
                <w:sz w:val="20"/>
              </w:rPr>
              <w:t>SNOMED: 422037009</w:t>
            </w:r>
          </w:p>
        </w:tc>
      </w:tr>
      <w:tr w:rsidR="00C7670C" w14:paraId="55D6E115" w14:textId="77777777" w:rsidTr="00C7670C">
        <w:trPr>
          <w:trHeight w:val="400"/>
        </w:trPr>
        <w:tc>
          <w:tcPr>
            <w:tcW w:w="1503" w:type="dxa"/>
          </w:tcPr>
          <w:p w14:paraId="79747641" w14:textId="77777777" w:rsidR="000D7F1D" w:rsidRDefault="00000000">
            <w:pPr>
              <w:rPr>
                <w:color w:val="000000"/>
                <w:sz w:val="20"/>
              </w:rPr>
            </w:pPr>
            <w:r>
              <w:rPr>
                <w:rFonts w:ascii="Cambria" w:eastAsia="Cambria" w:hAnsi="Cambria" w:cs="Cambria"/>
                <w:color w:val="000000"/>
                <w:sz w:val="20"/>
              </w:rPr>
              <w:t>Adverse Effect Monitoring</w:t>
            </w:r>
          </w:p>
        </w:tc>
        <w:tc>
          <w:tcPr>
            <w:tcW w:w="1504" w:type="dxa"/>
          </w:tcPr>
          <w:p w14:paraId="03E9A2DD" w14:textId="77777777" w:rsidR="000D7F1D" w:rsidRDefault="00000000">
            <w:pPr>
              <w:rPr>
                <w:color w:val="000000"/>
                <w:sz w:val="20"/>
              </w:rPr>
            </w:pPr>
            <w:r>
              <w:rPr>
                <w:rFonts w:ascii="Cambria" w:eastAsia="Cambria" w:hAnsi="Cambria" w:cs="Cambria"/>
                <w:color w:val="000000"/>
                <w:sz w:val="20"/>
              </w:rPr>
              <w:t>Adverse Effect Monitoring</w:t>
            </w:r>
          </w:p>
        </w:tc>
        <w:tc>
          <w:tcPr>
            <w:tcW w:w="1503" w:type="dxa"/>
          </w:tcPr>
          <w:p w14:paraId="3519A684" w14:textId="77777777" w:rsidR="000D7F1D" w:rsidRPr="00717473" w:rsidRDefault="00000000">
            <w:pPr>
              <w:rPr>
                <w:rFonts w:eastAsiaTheme="majorEastAsia"/>
                <w:color w:val="000000"/>
                <w:sz w:val="20"/>
              </w:rPr>
            </w:pPr>
            <w:r w:rsidRPr="00717473">
              <w:rPr>
                <w:rFonts w:eastAsiaTheme="majorEastAsia" w:cs="ＭＳ ゴシック"/>
                <w:color w:val="000000"/>
                <w:sz w:val="20"/>
              </w:rPr>
              <w:t>副作用確認</w:t>
            </w:r>
          </w:p>
        </w:tc>
        <w:tc>
          <w:tcPr>
            <w:tcW w:w="1504" w:type="dxa"/>
          </w:tcPr>
          <w:p w14:paraId="3415F291" w14:textId="2BA72F65" w:rsidR="000D7F1D" w:rsidRDefault="00000000">
            <w:pPr>
              <w:rPr>
                <w:color w:val="000000"/>
                <w:sz w:val="20"/>
              </w:rPr>
            </w:pPr>
            <w:r>
              <w:rPr>
                <w:rFonts w:ascii="Cambria" w:eastAsia="Cambria" w:hAnsi="Cambria" w:cs="Cambria"/>
                <w:color w:val="000000"/>
                <w:sz w:val="20"/>
              </w:rPr>
              <w:t>Yes (114,488)</w:t>
            </w:r>
          </w:p>
        </w:tc>
        <w:tc>
          <w:tcPr>
            <w:tcW w:w="1503" w:type="dxa"/>
          </w:tcPr>
          <w:p w14:paraId="3CB9003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04A1A12" w14:textId="77777777" w:rsidR="000D7F1D" w:rsidRDefault="00000000">
            <w:pPr>
              <w:rPr>
                <w:color w:val="000000"/>
                <w:sz w:val="20"/>
              </w:rPr>
            </w:pPr>
            <w:r>
              <w:rPr>
                <w:rFonts w:ascii="Cambria" w:eastAsia="Cambria" w:hAnsi="Cambria" w:cs="Cambria"/>
                <w:color w:val="000000"/>
                <w:sz w:val="20"/>
              </w:rPr>
              <w:t>MeSH: D004358</w:t>
            </w:r>
          </w:p>
        </w:tc>
      </w:tr>
      <w:tr w:rsidR="00C7670C" w14:paraId="51A1DD6E"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F85B37A" w14:textId="77777777" w:rsidR="000D7F1D" w:rsidRDefault="00000000">
            <w:pPr>
              <w:rPr>
                <w:color w:val="000000"/>
                <w:sz w:val="20"/>
              </w:rPr>
            </w:pPr>
            <w:r>
              <w:rPr>
                <w:rFonts w:ascii="Cambria" w:eastAsia="Cambria" w:hAnsi="Cambria" w:cs="Cambria"/>
                <w:color w:val="000000"/>
                <w:sz w:val="20"/>
              </w:rPr>
              <w:t>Alanine Transaminase</w:t>
            </w:r>
          </w:p>
        </w:tc>
        <w:tc>
          <w:tcPr>
            <w:tcW w:w="1504" w:type="dxa"/>
          </w:tcPr>
          <w:p w14:paraId="374328C9" w14:textId="77777777" w:rsidR="000D7F1D" w:rsidRDefault="00000000">
            <w:pPr>
              <w:rPr>
                <w:color w:val="000000"/>
                <w:sz w:val="20"/>
              </w:rPr>
            </w:pPr>
            <w:r>
              <w:rPr>
                <w:rFonts w:ascii="Cambria" w:eastAsia="Cambria" w:hAnsi="Cambria" w:cs="Cambria"/>
                <w:color w:val="000000"/>
                <w:sz w:val="20"/>
              </w:rPr>
              <w:t>ALT</w:t>
            </w:r>
          </w:p>
        </w:tc>
        <w:tc>
          <w:tcPr>
            <w:tcW w:w="1503" w:type="dxa"/>
          </w:tcPr>
          <w:p w14:paraId="26807C37" w14:textId="77777777" w:rsidR="000D7F1D" w:rsidRPr="00717473" w:rsidRDefault="00000000">
            <w:pPr>
              <w:rPr>
                <w:rFonts w:eastAsiaTheme="majorEastAsia"/>
                <w:color w:val="000000"/>
                <w:sz w:val="20"/>
              </w:rPr>
            </w:pPr>
            <w:r w:rsidRPr="00717473">
              <w:rPr>
                <w:rFonts w:eastAsiaTheme="majorEastAsia" w:cs="Cambria"/>
                <w:color w:val="000000"/>
                <w:sz w:val="20"/>
              </w:rPr>
              <w:t>ALT</w:t>
            </w:r>
          </w:p>
        </w:tc>
        <w:tc>
          <w:tcPr>
            <w:tcW w:w="1504" w:type="dxa"/>
          </w:tcPr>
          <w:p w14:paraId="2A2A119D" w14:textId="77777777" w:rsidR="000D7F1D" w:rsidRDefault="00000000">
            <w:pPr>
              <w:rPr>
                <w:color w:val="000000"/>
                <w:sz w:val="20"/>
              </w:rPr>
            </w:pPr>
            <w:r>
              <w:rPr>
                <w:rFonts w:ascii="Cambria" w:eastAsia="Cambria" w:hAnsi="Cambria" w:cs="Cambria"/>
                <w:color w:val="000000"/>
                <w:sz w:val="20"/>
              </w:rPr>
              <w:t>−</w:t>
            </w:r>
          </w:p>
        </w:tc>
        <w:tc>
          <w:tcPr>
            <w:tcW w:w="1503" w:type="dxa"/>
          </w:tcPr>
          <w:p w14:paraId="2AF28064" w14:textId="7B31FFEC" w:rsidR="000D7F1D" w:rsidRPr="00717473" w:rsidRDefault="00000000">
            <w:pPr>
              <w:rPr>
                <w:rFonts w:eastAsiaTheme="majorEastAsia"/>
                <w:color w:val="000000"/>
                <w:sz w:val="20"/>
              </w:rPr>
            </w:pPr>
            <w:r w:rsidRPr="00717473">
              <w:rPr>
                <w:rFonts w:eastAsiaTheme="majorEastAsia" w:cs="Cambria"/>
                <w:color w:val="000000"/>
                <w:sz w:val="20"/>
              </w:rPr>
              <w:t>GPT, ALT</w:t>
            </w:r>
            <w:r w:rsidR="00821585" w:rsidRPr="00717473">
              <w:rPr>
                <w:rFonts w:eastAsiaTheme="majorEastAsia" w:cs="Cambria"/>
                <w:color w:val="000000"/>
                <w:sz w:val="20"/>
              </w:rPr>
              <w:t xml:space="preserve"> </w:t>
            </w:r>
            <w:r w:rsidRPr="00717473">
              <w:rPr>
                <w:rFonts w:eastAsiaTheme="majorEastAsia" w:cs="Cambria"/>
                <w:color w:val="000000"/>
                <w:sz w:val="20"/>
              </w:rPr>
              <w:t>(GPT)</w:t>
            </w:r>
          </w:p>
        </w:tc>
        <w:tc>
          <w:tcPr>
            <w:tcW w:w="1504" w:type="dxa"/>
          </w:tcPr>
          <w:p w14:paraId="34343354" w14:textId="77777777" w:rsidR="000D7F1D" w:rsidRDefault="00000000">
            <w:pPr>
              <w:rPr>
                <w:color w:val="000000"/>
                <w:sz w:val="20"/>
              </w:rPr>
            </w:pPr>
            <w:r>
              <w:rPr>
                <w:rFonts w:ascii="Cambria" w:eastAsia="Cambria" w:hAnsi="Cambria" w:cs="Cambria"/>
                <w:color w:val="000000"/>
                <w:sz w:val="20"/>
              </w:rPr>
              <w:t>MeSH: D000410</w:t>
            </w:r>
          </w:p>
        </w:tc>
      </w:tr>
      <w:tr w:rsidR="00C7670C" w14:paraId="54DED57A" w14:textId="77777777" w:rsidTr="00C7670C">
        <w:trPr>
          <w:trHeight w:val="400"/>
        </w:trPr>
        <w:tc>
          <w:tcPr>
            <w:tcW w:w="1503" w:type="dxa"/>
          </w:tcPr>
          <w:p w14:paraId="49B89C7A" w14:textId="77777777" w:rsidR="000D7F1D" w:rsidRDefault="00000000">
            <w:pPr>
              <w:rPr>
                <w:color w:val="000000"/>
                <w:sz w:val="20"/>
              </w:rPr>
            </w:pPr>
            <w:r>
              <w:rPr>
                <w:rFonts w:ascii="Cambria" w:eastAsia="Cambria" w:hAnsi="Cambria" w:cs="Cambria"/>
                <w:color w:val="000000"/>
                <w:sz w:val="20"/>
              </w:rPr>
              <w:t>Albumin</w:t>
            </w:r>
          </w:p>
        </w:tc>
        <w:tc>
          <w:tcPr>
            <w:tcW w:w="1504" w:type="dxa"/>
          </w:tcPr>
          <w:p w14:paraId="4A57D427" w14:textId="77777777" w:rsidR="000D7F1D" w:rsidRDefault="00000000">
            <w:pPr>
              <w:rPr>
                <w:color w:val="000000"/>
                <w:sz w:val="20"/>
              </w:rPr>
            </w:pPr>
            <w:r>
              <w:rPr>
                <w:rFonts w:ascii="Cambria" w:eastAsia="Cambria" w:hAnsi="Cambria" w:cs="Cambria"/>
                <w:color w:val="000000"/>
                <w:sz w:val="20"/>
              </w:rPr>
              <w:t>Albumin</w:t>
            </w:r>
          </w:p>
        </w:tc>
        <w:tc>
          <w:tcPr>
            <w:tcW w:w="1503" w:type="dxa"/>
          </w:tcPr>
          <w:p w14:paraId="2672C239" w14:textId="77777777" w:rsidR="000D7F1D" w:rsidRPr="00717473" w:rsidRDefault="00000000">
            <w:pPr>
              <w:rPr>
                <w:rFonts w:eastAsiaTheme="majorEastAsia"/>
                <w:color w:val="000000"/>
                <w:sz w:val="20"/>
              </w:rPr>
            </w:pPr>
            <w:r w:rsidRPr="00717473">
              <w:rPr>
                <w:rFonts w:eastAsiaTheme="majorEastAsia" w:cs="ＭＳ ゴシック"/>
                <w:color w:val="000000"/>
                <w:sz w:val="20"/>
              </w:rPr>
              <w:t>アルブミン</w:t>
            </w:r>
          </w:p>
        </w:tc>
        <w:tc>
          <w:tcPr>
            <w:tcW w:w="1504" w:type="dxa"/>
          </w:tcPr>
          <w:p w14:paraId="1B91C752" w14:textId="77777777" w:rsidR="000D7F1D" w:rsidRDefault="00000000">
            <w:pPr>
              <w:rPr>
                <w:color w:val="000000"/>
                <w:sz w:val="20"/>
              </w:rPr>
            </w:pPr>
            <w:r>
              <w:rPr>
                <w:rFonts w:ascii="Cambria" w:eastAsia="Cambria" w:hAnsi="Cambria" w:cs="Cambria"/>
                <w:color w:val="000000"/>
                <w:sz w:val="20"/>
              </w:rPr>
              <w:t>−</w:t>
            </w:r>
          </w:p>
        </w:tc>
        <w:tc>
          <w:tcPr>
            <w:tcW w:w="1503" w:type="dxa"/>
          </w:tcPr>
          <w:p w14:paraId="42985A9F" w14:textId="77777777" w:rsidR="000D7F1D" w:rsidRPr="00717473" w:rsidRDefault="00000000">
            <w:pPr>
              <w:rPr>
                <w:rFonts w:eastAsiaTheme="majorEastAsia"/>
                <w:color w:val="000000"/>
                <w:sz w:val="20"/>
                <w:lang w:eastAsia="ja-JP"/>
              </w:rPr>
            </w:pPr>
            <w:r w:rsidRPr="00717473">
              <w:rPr>
                <w:rFonts w:eastAsiaTheme="majorEastAsia" w:cs="Cambria"/>
                <w:color w:val="000000"/>
                <w:sz w:val="20"/>
                <w:lang w:eastAsia="ja-JP"/>
              </w:rPr>
              <w:t xml:space="preserve">ALB, </w:t>
            </w:r>
            <w:r w:rsidRPr="00717473">
              <w:rPr>
                <w:rFonts w:eastAsiaTheme="majorEastAsia" w:cs="ＭＳ ゴシック"/>
                <w:color w:val="000000"/>
                <w:sz w:val="20"/>
                <w:lang w:eastAsia="ja-JP"/>
              </w:rPr>
              <w:t>アルブミン</w:t>
            </w:r>
            <w:r w:rsidRPr="00717473">
              <w:rPr>
                <w:rFonts w:eastAsiaTheme="majorEastAsia" w:cs="Cambria"/>
                <w:color w:val="000000"/>
                <w:sz w:val="20"/>
                <w:lang w:eastAsia="ja-JP"/>
              </w:rPr>
              <w:t>(ALB)</w:t>
            </w:r>
          </w:p>
        </w:tc>
        <w:tc>
          <w:tcPr>
            <w:tcW w:w="1504" w:type="dxa"/>
          </w:tcPr>
          <w:p w14:paraId="69D96AB0" w14:textId="77777777" w:rsidR="000D7F1D" w:rsidRDefault="00000000">
            <w:pPr>
              <w:rPr>
                <w:color w:val="000000"/>
                <w:sz w:val="20"/>
              </w:rPr>
            </w:pPr>
            <w:r>
              <w:rPr>
                <w:rFonts w:ascii="Cambria" w:eastAsia="Cambria" w:hAnsi="Cambria" w:cs="Cambria"/>
                <w:color w:val="000000"/>
                <w:sz w:val="20"/>
              </w:rPr>
              <w:t>MeSH: D012693</w:t>
            </w:r>
          </w:p>
        </w:tc>
      </w:tr>
      <w:tr w:rsidR="00C7670C" w14:paraId="60AB8E39"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03B0869C" w14:textId="77777777" w:rsidR="000D7F1D" w:rsidRDefault="00000000">
            <w:pPr>
              <w:rPr>
                <w:color w:val="000000"/>
                <w:sz w:val="20"/>
              </w:rPr>
            </w:pPr>
            <w:r>
              <w:rPr>
                <w:rFonts w:ascii="Cambria" w:eastAsia="Cambria" w:hAnsi="Cambria" w:cs="Cambria"/>
                <w:color w:val="000000"/>
                <w:sz w:val="20"/>
              </w:rPr>
              <w:t>Allergy</w:t>
            </w:r>
          </w:p>
        </w:tc>
        <w:tc>
          <w:tcPr>
            <w:tcW w:w="1504" w:type="dxa"/>
          </w:tcPr>
          <w:p w14:paraId="2628C79F" w14:textId="77777777" w:rsidR="000D7F1D" w:rsidRDefault="00000000">
            <w:pPr>
              <w:rPr>
                <w:color w:val="000000"/>
                <w:sz w:val="20"/>
              </w:rPr>
            </w:pPr>
            <w:r>
              <w:rPr>
                <w:rFonts w:ascii="Cambria" w:eastAsia="Cambria" w:hAnsi="Cambria" w:cs="Cambria"/>
                <w:color w:val="000000"/>
                <w:sz w:val="20"/>
              </w:rPr>
              <w:t>Allergy</w:t>
            </w:r>
          </w:p>
        </w:tc>
        <w:tc>
          <w:tcPr>
            <w:tcW w:w="1503" w:type="dxa"/>
          </w:tcPr>
          <w:p w14:paraId="057ED40A" w14:textId="77777777" w:rsidR="000D7F1D" w:rsidRPr="00717473" w:rsidRDefault="00000000">
            <w:pPr>
              <w:rPr>
                <w:rFonts w:eastAsiaTheme="majorEastAsia"/>
                <w:color w:val="000000"/>
                <w:sz w:val="20"/>
              </w:rPr>
            </w:pPr>
            <w:r w:rsidRPr="00717473">
              <w:rPr>
                <w:rFonts w:eastAsiaTheme="majorEastAsia" w:cs="Cambria"/>
                <w:color w:val="000000"/>
                <w:sz w:val="20"/>
              </w:rPr>
              <w:t>アレルギー</w:t>
            </w:r>
          </w:p>
        </w:tc>
        <w:tc>
          <w:tcPr>
            <w:tcW w:w="1504" w:type="dxa"/>
          </w:tcPr>
          <w:p w14:paraId="6D993CBA" w14:textId="77777777" w:rsidR="000D7F1D" w:rsidRDefault="00000000">
            <w:pPr>
              <w:rPr>
                <w:color w:val="000000"/>
                <w:sz w:val="20"/>
              </w:rPr>
            </w:pPr>
            <w:r>
              <w:rPr>
                <w:rFonts w:ascii="Cambria" w:eastAsia="Cambria" w:hAnsi="Cambria" w:cs="Cambria"/>
                <w:color w:val="000000"/>
                <w:sz w:val="20"/>
              </w:rPr>
              <w:t>−</w:t>
            </w:r>
          </w:p>
        </w:tc>
        <w:tc>
          <w:tcPr>
            <w:tcW w:w="1503" w:type="dxa"/>
          </w:tcPr>
          <w:p w14:paraId="2ABB952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95583BB" w14:textId="77777777" w:rsidR="000D7F1D" w:rsidRDefault="00000000">
            <w:pPr>
              <w:rPr>
                <w:color w:val="000000"/>
                <w:sz w:val="20"/>
              </w:rPr>
            </w:pPr>
            <w:r>
              <w:rPr>
                <w:rFonts w:ascii="Cambria" w:eastAsia="Cambria" w:hAnsi="Cambria" w:cs="Cambria"/>
                <w:color w:val="000000"/>
                <w:sz w:val="20"/>
              </w:rPr>
              <w:t>MeSH: D000485</w:t>
            </w:r>
          </w:p>
        </w:tc>
      </w:tr>
      <w:tr w:rsidR="00C7670C" w14:paraId="10D55274" w14:textId="77777777" w:rsidTr="00C7670C">
        <w:trPr>
          <w:trHeight w:val="400"/>
        </w:trPr>
        <w:tc>
          <w:tcPr>
            <w:tcW w:w="1503" w:type="dxa"/>
          </w:tcPr>
          <w:p w14:paraId="307C1320" w14:textId="77777777" w:rsidR="000D7F1D" w:rsidRDefault="00000000">
            <w:pPr>
              <w:rPr>
                <w:color w:val="000000"/>
                <w:sz w:val="20"/>
              </w:rPr>
            </w:pPr>
            <w:r>
              <w:rPr>
                <w:rFonts w:ascii="Cambria" w:eastAsia="Cambria" w:hAnsi="Cambria" w:cs="Cambria"/>
                <w:color w:val="000000"/>
                <w:sz w:val="20"/>
              </w:rPr>
              <w:t>Antimicrobial Agents</w:t>
            </w:r>
          </w:p>
        </w:tc>
        <w:tc>
          <w:tcPr>
            <w:tcW w:w="1504" w:type="dxa"/>
          </w:tcPr>
          <w:p w14:paraId="22F6741D" w14:textId="77777777" w:rsidR="000D7F1D" w:rsidRDefault="00000000">
            <w:pPr>
              <w:rPr>
                <w:color w:val="000000"/>
                <w:sz w:val="20"/>
              </w:rPr>
            </w:pPr>
            <w:r>
              <w:rPr>
                <w:rFonts w:ascii="Cambria" w:eastAsia="Cambria" w:hAnsi="Cambria" w:cs="Cambria"/>
                <w:color w:val="000000"/>
                <w:sz w:val="20"/>
              </w:rPr>
              <w:t>Antimicrobials</w:t>
            </w:r>
          </w:p>
        </w:tc>
        <w:tc>
          <w:tcPr>
            <w:tcW w:w="1503" w:type="dxa"/>
          </w:tcPr>
          <w:p w14:paraId="63D14CEE" w14:textId="77777777" w:rsidR="000D7F1D" w:rsidRPr="00717473" w:rsidRDefault="00000000">
            <w:pPr>
              <w:rPr>
                <w:rFonts w:eastAsiaTheme="majorEastAsia"/>
                <w:color w:val="000000"/>
                <w:sz w:val="20"/>
              </w:rPr>
            </w:pPr>
            <w:r w:rsidRPr="00717473">
              <w:rPr>
                <w:rFonts w:eastAsiaTheme="majorEastAsia" w:cs="ＭＳ ゴシック"/>
                <w:color w:val="000000"/>
                <w:sz w:val="20"/>
              </w:rPr>
              <w:t>抗菌薬</w:t>
            </w:r>
          </w:p>
        </w:tc>
        <w:tc>
          <w:tcPr>
            <w:tcW w:w="1504" w:type="dxa"/>
          </w:tcPr>
          <w:p w14:paraId="6F8142D7" w14:textId="77777777" w:rsidR="000D7F1D" w:rsidRDefault="00000000">
            <w:pPr>
              <w:rPr>
                <w:color w:val="000000"/>
                <w:sz w:val="20"/>
              </w:rPr>
            </w:pPr>
            <w:r>
              <w:rPr>
                <w:rFonts w:ascii="Cambria" w:eastAsia="Cambria" w:hAnsi="Cambria" w:cs="Cambria"/>
                <w:color w:val="000000"/>
                <w:sz w:val="20"/>
              </w:rPr>
              <w:t>−</w:t>
            </w:r>
          </w:p>
        </w:tc>
        <w:tc>
          <w:tcPr>
            <w:tcW w:w="1503" w:type="dxa"/>
          </w:tcPr>
          <w:p w14:paraId="4CEE2006" w14:textId="77777777" w:rsidR="000D7F1D" w:rsidRPr="00717473" w:rsidRDefault="00000000">
            <w:pPr>
              <w:rPr>
                <w:rFonts w:eastAsiaTheme="majorEastAsia"/>
                <w:color w:val="000000"/>
                <w:sz w:val="20"/>
              </w:rPr>
            </w:pPr>
            <w:r w:rsidRPr="00717473">
              <w:rPr>
                <w:rFonts w:eastAsiaTheme="majorEastAsia" w:cs="ＭＳ ゴシック"/>
                <w:color w:val="000000"/>
                <w:sz w:val="20"/>
              </w:rPr>
              <w:t>抗菌剤</w:t>
            </w:r>
            <w:r w:rsidRPr="00717473">
              <w:rPr>
                <w:rFonts w:eastAsiaTheme="majorEastAsia" w:cs="Cambria"/>
                <w:color w:val="000000"/>
                <w:sz w:val="20"/>
              </w:rPr>
              <w:t xml:space="preserve">, </w:t>
            </w:r>
            <w:r w:rsidRPr="00717473">
              <w:rPr>
                <w:rFonts w:eastAsiaTheme="majorEastAsia" w:cs="ＭＳ ゴシック"/>
                <w:color w:val="000000"/>
                <w:sz w:val="20"/>
              </w:rPr>
              <w:t>抗菌物質</w:t>
            </w:r>
            <w:r w:rsidRPr="00717473">
              <w:rPr>
                <w:rFonts w:eastAsiaTheme="majorEastAsia" w:cs="Cambria"/>
                <w:color w:val="000000"/>
                <w:sz w:val="20"/>
              </w:rPr>
              <w:t xml:space="preserve">, </w:t>
            </w:r>
            <w:r w:rsidRPr="00717473">
              <w:rPr>
                <w:rFonts w:eastAsiaTheme="majorEastAsia" w:cs="ＭＳ ゴシック"/>
                <w:color w:val="000000"/>
                <w:sz w:val="20"/>
              </w:rPr>
              <w:t>抗生薬</w:t>
            </w:r>
            <w:r w:rsidRPr="00717473">
              <w:rPr>
                <w:rFonts w:eastAsiaTheme="majorEastAsia" w:cs="Cambria"/>
                <w:color w:val="000000"/>
                <w:sz w:val="20"/>
              </w:rPr>
              <w:t xml:space="preserve">, </w:t>
            </w:r>
            <w:r w:rsidRPr="00717473">
              <w:rPr>
                <w:rFonts w:eastAsiaTheme="majorEastAsia" w:cs="ＭＳ ゴシック"/>
                <w:color w:val="000000"/>
                <w:sz w:val="20"/>
              </w:rPr>
              <w:t>抗生剤</w:t>
            </w:r>
            <w:r w:rsidRPr="00717473">
              <w:rPr>
                <w:rFonts w:eastAsiaTheme="majorEastAsia" w:cs="Cambria"/>
                <w:color w:val="000000"/>
                <w:sz w:val="20"/>
              </w:rPr>
              <w:t xml:space="preserve">, </w:t>
            </w:r>
            <w:r w:rsidRPr="00717473">
              <w:rPr>
                <w:rFonts w:eastAsiaTheme="majorEastAsia" w:cs="ＭＳ ゴシック"/>
                <w:color w:val="000000"/>
                <w:sz w:val="20"/>
              </w:rPr>
              <w:t>抗生物質</w:t>
            </w:r>
          </w:p>
        </w:tc>
        <w:tc>
          <w:tcPr>
            <w:tcW w:w="1504" w:type="dxa"/>
          </w:tcPr>
          <w:p w14:paraId="664F7200" w14:textId="77777777" w:rsidR="000D7F1D" w:rsidRDefault="00000000">
            <w:pPr>
              <w:rPr>
                <w:color w:val="000000"/>
                <w:sz w:val="20"/>
              </w:rPr>
            </w:pPr>
            <w:r>
              <w:rPr>
                <w:rFonts w:ascii="Cambria" w:eastAsia="Cambria" w:hAnsi="Cambria" w:cs="Cambria"/>
                <w:color w:val="000000"/>
                <w:sz w:val="20"/>
              </w:rPr>
              <w:t>MeSH: D000900</w:t>
            </w:r>
          </w:p>
        </w:tc>
      </w:tr>
      <w:tr w:rsidR="00C7670C" w14:paraId="12CECF0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62C8E78F" w14:textId="77777777" w:rsidR="000D7F1D" w:rsidRDefault="00000000">
            <w:pPr>
              <w:rPr>
                <w:color w:val="000000"/>
                <w:sz w:val="20"/>
              </w:rPr>
            </w:pPr>
            <w:r>
              <w:rPr>
                <w:rFonts w:ascii="Cambria" w:eastAsia="Cambria" w:hAnsi="Cambria" w:cs="Cambria"/>
                <w:color w:val="000000"/>
                <w:sz w:val="20"/>
              </w:rPr>
              <w:t>Aspartate Aminotransferases</w:t>
            </w:r>
          </w:p>
        </w:tc>
        <w:tc>
          <w:tcPr>
            <w:tcW w:w="1504" w:type="dxa"/>
          </w:tcPr>
          <w:p w14:paraId="5068345C" w14:textId="77777777" w:rsidR="000D7F1D" w:rsidRDefault="00000000">
            <w:pPr>
              <w:rPr>
                <w:color w:val="000000"/>
                <w:sz w:val="20"/>
              </w:rPr>
            </w:pPr>
            <w:r>
              <w:rPr>
                <w:rFonts w:ascii="Cambria" w:eastAsia="Cambria" w:hAnsi="Cambria" w:cs="Cambria"/>
                <w:color w:val="000000"/>
                <w:sz w:val="20"/>
              </w:rPr>
              <w:t>AST</w:t>
            </w:r>
          </w:p>
        </w:tc>
        <w:tc>
          <w:tcPr>
            <w:tcW w:w="1503" w:type="dxa"/>
          </w:tcPr>
          <w:p w14:paraId="48AD9E57" w14:textId="77777777" w:rsidR="000D7F1D" w:rsidRPr="00717473" w:rsidRDefault="00000000">
            <w:pPr>
              <w:rPr>
                <w:rFonts w:eastAsiaTheme="majorEastAsia"/>
                <w:color w:val="000000"/>
                <w:sz w:val="20"/>
              </w:rPr>
            </w:pPr>
            <w:r w:rsidRPr="00717473">
              <w:rPr>
                <w:rFonts w:eastAsiaTheme="majorEastAsia" w:cs="Cambria"/>
                <w:color w:val="000000"/>
                <w:sz w:val="20"/>
              </w:rPr>
              <w:t>AST</w:t>
            </w:r>
          </w:p>
        </w:tc>
        <w:tc>
          <w:tcPr>
            <w:tcW w:w="1504" w:type="dxa"/>
          </w:tcPr>
          <w:p w14:paraId="47A03F2E" w14:textId="77777777" w:rsidR="000D7F1D" w:rsidRDefault="00000000">
            <w:pPr>
              <w:rPr>
                <w:color w:val="000000"/>
                <w:sz w:val="20"/>
              </w:rPr>
            </w:pPr>
            <w:r>
              <w:rPr>
                <w:rFonts w:ascii="Cambria" w:eastAsia="Cambria" w:hAnsi="Cambria" w:cs="Cambria"/>
                <w:color w:val="000000"/>
                <w:sz w:val="20"/>
              </w:rPr>
              <w:t>−</w:t>
            </w:r>
          </w:p>
        </w:tc>
        <w:tc>
          <w:tcPr>
            <w:tcW w:w="1503" w:type="dxa"/>
          </w:tcPr>
          <w:p w14:paraId="69A49DCD" w14:textId="77777777" w:rsidR="000D7F1D" w:rsidRPr="00717473" w:rsidRDefault="00000000">
            <w:pPr>
              <w:rPr>
                <w:rFonts w:eastAsiaTheme="majorEastAsia"/>
                <w:color w:val="000000"/>
                <w:sz w:val="20"/>
              </w:rPr>
            </w:pPr>
            <w:r w:rsidRPr="00717473">
              <w:rPr>
                <w:rFonts w:eastAsiaTheme="majorEastAsia" w:cs="Cambria"/>
                <w:color w:val="000000"/>
                <w:sz w:val="20"/>
              </w:rPr>
              <w:t>GOT, AST(GOT)</w:t>
            </w:r>
          </w:p>
        </w:tc>
        <w:tc>
          <w:tcPr>
            <w:tcW w:w="1504" w:type="dxa"/>
          </w:tcPr>
          <w:p w14:paraId="6B46B65C" w14:textId="57D00174" w:rsidR="000D7F1D" w:rsidRDefault="00000000">
            <w:pPr>
              <w:rPr>
                <w:color w:val="000000"/>
                <w:sz w:val="20"/>
              </w:rPr>
            </w:pPr>
            <w:r>
              <w:rPr>
                <w:rFonts w:ascii="Cambria" w:eastAsia="Cambria" w:hAnsi="Cambria" w:cs="Cambria"/>
                <w:color w:val="000000"/>
                <w:sz w:val="20"/>
              </w:rPr>
              <w:t>MeSH: D001219</w:t>
            </w:r>
          </w:p>
        </w:tc>
      </w:tr>
      <w:tr w:rsidR="00C7670C" w14:paraId="53BE7212" w14:textId="77777777" w:rsidTr="00C7670C">
        <w:trPr>
          <w:trHeight w:val="400"/>
        </w:trPr>
        <w:tc>
          <w:tcPr>
            <w:tcW w:w="1503" w:type="dxa"/>
          </w:tcPr>
          <w:p w14:paraId="22E9E14B" w14:textId="77777777" w:rsidR="000D7F1D" w:rsidRDefault="00000000">
            <w:pPr>
              <w:rPr>
                <w:color w:val="000000"/>
                <w:sz w:val="20"/>
              </w:rPr>
            </w:pPr>
            <w:r>
              <w:rPr>
                <w:rFonts w:ascii="Cambria" w:eastAsia="Cambria" w:hAnsi="Cambria" w:cs="Cambria"/>
                <w:color w:val="000000"/>
                <w:sz w:val="20"/>
              </w:rPr>
              <w:t>Aspiration Pneumonia</w:t>
            </w:r>
          </w:p>
        </w:tc>
        <w:tc>
          <w:tcPr>
            <w:tcW w:w="1504" w:type="dxa"/>
          </w:tcPr>
          <w:p w14:paraId="0174BD3C" w14:textId="77777777" w:rsidR="000D7F1D" w:rsidRDefault="00000000">
            <w:pPr>
              <w:rPr>
                <w:color w:val="000000"/>
                <w:sz w:val="20"/>
              </w:rPr>
            </w:pPr>
            <w:r>
              <w:rPr>
                <w:rFonts w:ascii="Cambria" w:eastAsia="Cambria" w:hAnsi="Cambria" w:cs="Cambria"/>
                <w:color w:val="000000"/>
                <w:sz w:val="20"/>
              </w:rPr>
              <w:t>Aspiration Pneumonia</w:t>
            </w:r>
          </w:p>
        </w:tc>
        <w:tc>
          <w:tcPr>
            <w:tcW w:w="1503" w:type="dxa"/>
          </w:tcPr>
          <w:p w14:paraId="768C691B" w14:textId="77777777" w:rsidR="000D7F1D" w:rsidRPr="00717473" w:rsidRDefault="00000000">
            <w:pPr>
              <w:rPr>
                <w:rFonts w:eastAsiaTheme="majorEastAsia"/>
                <w:color w:val="000000"/>
                <w:sz w:val="20"/>
              </w:rPr>
            </w:pPr>
            <w:r w:rsidRPr="00717473">
              <w:rPr>
                <w:rFonts w:eastAsiaTheme="majorEastAsia" w:cs="ＭＳ ゴシック"/>
                <w:color w:val="000000"/>
                <w:sz w:val="20"/>
              </w:rPr>
              <w:t>誤嚥性肺炎</w:t>
            </w:r>
          </w:p>
        </w:tc>
        <w:tc>
          <w:tcPr>
            <w:tcW w:w="1504" w:type="dxa"/>
          </w:tcPr>
          <w:p w14:paraId="03A92780" w14:textId="77777777" w:rsidR="000D7F1D" w:rsidRDefault="00000000">
            <w:pPr>
              <w:rPr>
                <w:color w:val="000000"/>
                <w:sz w:val="20"/>
              </w:rPr>
            </w:pPr>
            <w:r>
              <w:rPr>
                <w:rFonts w:ascii="Cambria" w:eastAsia="Cambria" w:hAnsi="Cambria" w:cs="Cambria"/>
                <w:color w:val="000000"/>
                <w:sz w:val="20"/>
              </w:rPr>
              <w:t>Yes (127,079)</w:t>
            </w:r>
          </w:p>
        </w:tc>
        <w:tc>
          <w:tcPr>
            <w:tcW w:w="1503" w:type="dxa"/>
          </w:tcPr>
          <w:p w14:paraId="0B5D0DB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BE46334" w14:textId="77777777" w:rsidR="000D7F1D" w:rsidRDefault="00000000">
            <w:pPr>
              <w:rPr>
                <w:color w:val="000000"/>
                <w:sz w:val="20"/>
              </w:rPr>
            </w:pPr>
            <w:r>
              <w:rPr>
                <w:rFonts w:ascii="Cambria" w:eastAsia="Cambria" w:hAnsi="Cambria" w:cs="Cambria"/>
                <w:color w:val="000000"/>
                <w:sz w:val="20"/>
              </w:rPr>
              <w:t>MeSH: D011014</w:t>
            </w:r>
          </w:p>
        </w:tc>
      </w:tr>
      <w:tr w:rsidR="00C7670C" w14:paraId="55161793"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C2AEE83" w14:textId="77777777" w:rsidR="000D7F1D" w:rsidRDefault="00000000">
            <w:pPr>
              <w:rPr>
                <w:color w:val="000000"/>
                <w:sz w:val="20"/>
              </w:rPr>
            </w:pPr>
            <w:r>
              <w:rPr>
                <w:rFonts w:ascii="Cambria" w:eastAsia="Cambria" w:hAnsi="Cambria" w:cs="Cambria"/>
                <w:color w:val="000000"/>
                <w:sz w:val="20"/>
              </w:rPr>
              <w:t>Bacteria</w:t>
            </w:r>
          </w:p>
        </w:tc>
        <w:tc>
          <w:tcPr>
            <w:tcW w:w="1504" w:type="dxa"/>
          </w:tcPr>
          <w:p w14:paraId="260CE67E" w14:textId="77777777" w:rsidR="000D7F1D" w:rsidRDefault="00000000">
            <w:pPr>
              <w:rPr>
                <w:color w:val="000000"/>
                <w:sz w:val="20"/>
              </w:rPr>
            </w:pPr>
            <w:r>
              <w:rPr>
                <w:rFonts w:ascii="Cambria" w:eastAsia="Cambria" w:hAnsi="Cambria" w:cs="Cambria"/>
                <w:color w:val="000000"/>
                <w:sz w:val="20"/>
              </w:rPr>
              <w:t>Bacteria</w:t>
            </w:r>
          </w:p>
        </w:tc>
        <w:tc>
          <w:tcPr>
            <w:tcW w:w="1503" w:type="dxa"/>
          </w:tcPr>
          <w:p w14:paraId="57F32D83" w14:textId="77777777" w:rsidR="000D7F1D" w:rsidRPr="00717473" w:rsidRDefault="00000000">
            <w:pPr>
              <w:rPr>
                <w:rFonts w:eastAsiaTheme="majorEastAsia"/>
                <w:color w:val="000000"/>
                <w:sz w:val="20"/>
              </w:rPr>
            </w:pPr>
            <w:r w:rsidRPr="00717473">
              <w:rPr>
                <w:rFonts w:eastAsiaTheme="majorEastAsia" w:cs="ＭＳ ゴシック"/>
                <w:color w:val="000000"/>
                <w:sz w:val="20"/>
              </w:rPr>
              <w:t>菌</w:t>
            </w:r>
          </w:p>
        </w:tc>
        <w:tc>
          <w:tcPr>
            <w:tcW w:w="1504" w:type="dxa"/>
          </w:tcPr>
          <w:p w14:paraId="2725EE35" w14:textId="77777777" w:rsidR="000D7F1D" w:rsidRDefault="00000000">
            <w:pPr>
              <w:rPr>
                <w:color w:val="000000"/>
                <w:sz w:val="20"/>
              </w:rPr>
            </w:pPr>
            <w:r>
              <w:rPr>
                <w:rFonts w:ascii="Cambria" w:eastAsia="Cambria" w:hAnsi="Cambria" w:cs="Cambria"/>
                <w:color w:val="000000"/>
                <w:sz w:val="20"/>
              </w:rPr>
              <w:t>−</w:t>
            </w:r>
          </w:p>
        </w:tc>
        <w:tc>
          <w:tcPr>
            <w:tcW w:w="1503" w:type="dxa"/>
          </w:tcPr>
          <w:p w14:paraId="7530252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30DD7A1" w14:textId="77777777" w:rsidR="000D7F1D" w:rsidRDefault="00000000">
            <w:pPr>
              <w:rPr>
                <w:color w:val="000000"/>
                <w:sz w:val="20"/>
              </w:rPr>
            </w:pPr>
            <w:r>
              <w:rPr>
                <w:rFonts w:ascii="Cambria" w:eastAsia="Cambria" w:hAnsi="Cambria" w:cs="Cambria"/>
                <w:color w:val="000000"/>
                <w:sz w:val="20"/>
              </w:rPr>
              <w:t>MeSH: D001419</w:t>
            </w:r>
          </w:p>
        </w:tc>
      </w:tr>
      <w:tr w:rsidR="00C7670C" w14:paraId="6DD27EB4" w14:textId="77777777" w:rsidTr="00C7670C">
        <w:trPr>
          <w:trHeight w:val="400"/>
        </w:trPr>
        <w:tc>
          <w:tcPr>
            <w:tcW w:w="1503" w:type="dxa"/>
          </w:tcPr>
          <w:p w14:paraId="4B93454F" w14:textId="77777777" w:rsidR="000D7F1D" w:rsidRDefault="00000000">
            <w:pPr>
              <w:rPr>
                <w:color w:val="000000"/>
                <w:sz w:val="20"/>
              </w:rPr>
            </w:pPr>
            <w:r>
              <w:rPr>
                <w:rFonts w:ascii="Cambria" w:eastAsia="Cambria" w:hAnsi="Cambria" w:cs="Cambria"/>
                <w:color w:val="000000"/>
                <w:sz w:val="20"/>
              </w:rPr>
              <w:t>Bacterial Test</w:t>
            </w:r>
          </w:p>
        </w:tc>
        <w:tc>
          <w:tcPr>
            <w:tcW w:w="1504" w:type="dxa"/>
          </w:tcPr>
          <w:p w14:paraId="6BD6B88B" w14:textId="77777777" w:rsidR="000D7F1D" w:rsidRDefault="00000000">
            <w:pPr>
              <w:rPr>
                <w:color w:val="000000"/>
                <w:sz w:val="20"/>
              </w:rPr>
            </w:pPr>
            <w:r>
              <w:rPr>
                <w:rFonts w:ascii="Cambria" w:eastAsia="Cambria" w:hAnsi="Cambria" w:cs="Cambria"/>
                <w:color w:val="000000"/>
                <w:sz w:val="20"/>
              </w:rPr>
              <w:t>Bacterial Test</w:t>
            </w:r>
          </w:p>
        </w:tc>
        <w:tc>
          <w:tcPr>
            <w:tcW w:w="1503" w:type="dxa"/>
          </w:tcPr>
          <w:p w14:paraId="2772AC53" w14:textId="77777777" w:rsidR="000D7F1D" w:rsidRPr="00717473" w:rsidRDefault="00000000">
            <w:pPr>
              <w:rPr>
                <w:rFonts w:eastAsiaTheme="majorEastAsia"/>
                <w:color w:val="000000"/>
                <w:sz w:val="20"/>
              </w:rPr>
            </w:pPr>
            <w:r w:rsidRPr="00717473">
              <w:rPr>
                <w:rFonts w:eastAsiaTheme="majorEastAsia" w:cs="ＭＳ ゴシック"/>
                <w:color w:val="000000"/>
                <w:sz w:val="20"/>
              </w:rPr>
              <w:t>細菌検査</w:t>
            </w:r>
          </w:p>
        </w:tc>
        <w:tc>
          <w:tcPr>
            <w:tcW w:w="1504" w:type="dxa"/>
          </w:tcPr>
          <w:p w14:paraId="7549C17E" w14:textId="0DA00033" w:rsidR="000D7F1D" w:rsidRDefault="00000000">
            <w:pPr>
              <w:rPr>
                <w:color w:val="000000"/>
                <w:sz w:val="20"/>
              </w:rPr>
            </w:pPr>
            <w:r>
              <w:rPr>
                <w:rFonts w:ascii="Cambria" w:eastAsia="Cambria" w:hAnsi="Cambria" w:cs="Cambria"/>
                <w:color w:val="000000"/>
                <w:sz w:val="20"/>
              </w:rPr>
              <w:t>Yes (841,354)</w:t>
            </w:r>
          </w:p>
        </w:tc>
        <w:tc>
          <w:tcPr>
            <w:tcW w:w="1503" w:type="dxa"/>
          </w:tcPr>
          <w:p w14:paraId="39EEB60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5C97D24" w14:textId="77777777" w:rsidR="000D7F1D" w:rsidRDefault="00000000">
            <w:pPr>
              <w:rPr>
                <w:color w:val="000000"/>
                <w:sz w:val="20"/>
              </w:rPr>
            </w:pPr>
            <w:r>
              <w:rPr>
                <w:rFonts w:ascii="Cambria" w:eastAsia="Cambria" w:hAnsi="Cambria" w:cs="Cambria"/>
                <w:color w:val="000000"/>
                <w:sz w:val="20"/>
              </w:rPr>
              <w:t>MeSH: D015673</w:t>
            </w:r>
          </w:p>
        </w:tc>
      </w:tr>
      <w:tr w:rsidR="00C7670C" w14:paraId="32DBF50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F53BB2C" w14:textId="77777777" w:rsidR="000D7F1D" w:rsidRDefault="00000000">
            <w:pPr>
              <w:rPr>
                <w:color w:val="000000"/>
                <w:sz w:val="20"/>
              </w:rPr>
            </w:pPr>
            <w:r>
              <w:rPr>
                <w:rFonts w:ascii="Cambria" w:eastAsia="Cambria" w:hAnsi="Cambria" w:cs="Cambria"/>
                <w:color w:val="000000"/>
                <w:sz w:val="20"/>
              </w:rPr>
              <w:t>Blood</w:t>
            </w:r>
          </w:p>
        </w:tc>
        <w:tc>
          <w:tcPr>
            <w:tcW w:w="1504" w:type="dxa"/>
          </w:tcPr>
          <w:p w14:paraId="0A406386" w14:textId="77777777" w:rsidR="000D7F1D" w:rsidRDefault="00000000">
            <w:pPr>
              <w:rPr>
                <w:color w:val="000000"/>
                <w:sz w:val="20"/>
              </w:rPr>
            </w:pPr>
            <w:r>
              <w:rPr>
                <w:rFonts w:ascii="Cambria" w:eastAsia="Cambria" w:hAnsi="Cambria" w:cs="Cambria"/>
                <w:color w:val="000000"/>
                <w:sz w:val="20"/>
              </w:rPr>
              <w:t>Blood</w:t>
            </w:r>
          </w:p>
        </w:tc>
        <w:tc>
          <w:tcPr>
            <w:tcW w:w="1503" w:type="dxa"/>
          </w:tcPr>
          <w:p w14:paraId="6336CBAB" w14:textId="77777777" w:rsidR="000D7F1D" w:rsidRPr="00717473" w:rsidRDefault="00000000">
            <w:pPr>
              <w:rPr>
                <w:rFonts w:eastAsiaTheme="majorEastAsia"/>
                <w:color w:val="000000"/>
                <w:sz w:val="20"/>
              </w:rPr>
            </w:pPr>
            <w:r w:rsidRPr="00717473">
              <w:rPr>
                <w:rFonts w:eastAsiaTheme="majorEastAsia" w:cs="ＭＳ ゴシック"/>
                <w:color w:val="000000"/>
                <w:sz w:val="20"/>
              </w:rPr>
              <w:t>血</w:t>
            </w:r>
          </w:p>
        </w:tc>
        <w:tc>
          <w:tcPr>
            <w:tcW w:w="1504" w:type="dxa"/>
          </w:tcPr>
          <w:p w14:paraId="48303D9B" w14:textId="77777777" w:rsidR="000D7F1D" w:rsidRDefault="00000000">
            <w:pPr>
              <w:rPr>
                <w:color w:val="000000"/>
                <w:sz w:val="20"/>
              </w:rPr>
            </w:pPr>
            <w:r>
              <w:rPr>
                <w:rFonts w:ascii="Cambria" w:eastAsia="Cambria" w:hAnsi="Cambria" w:cs="Cambria"/>
                <w:color w:val="000000"/>
                <w:sz w:val="20"/>
              </w:rPr>
              <w:t>−</w:t>
            </w:r>
          </w:p>
        </w:tc>
        <w:tc>
          <w:tcPr>
            <w:tcW w:w="1503" w:type="dxa"/>
          </w:tcPr>
          <w:p w14:paraId="7DB83F0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056893F" w14:textId="77777777" w:rsidR="000D7F1D" w:rsidRDefault="00000000">
            <w:pPr>
              <w:rPr>
                <w:color w:val="000000"/>
                <w:sz w:val="20"/>
              </w:rPr>
            </w:pPr>
            <w:r>
              <w:rPr>
                <w:rFonts w:ascii="Cambria" w:eastAsia="Cambria" w:hAnsi="Cambria" w:cs="Cambria"/>
                <w:color w:val="000000"/>
                <w:sz w:val="20"/>
              </w:rPr>
              <w:t>MeSH: D001769</w:t>
            </w:r>
          </w:p>
        </w:tc>
      </w:tr>
      <w:tr w:rsidR="00C7670C" w14:paraId="340B650A" w14:textId="77777777" w:rsidTr="00C7670C">
        <w:trPr>
          <w:trHeight w:val="400"/>
        </w:trPr>
        <w:tc>
          <w:tcPr>
            <w:tcW w:w="1503" w:type="dxa"/>
          </w:tcPr>
          <w:p w14:paraId="3B54D248" w14:textId="77777777" w:rsidR="000D7F1D" w:rsidRDefault="00000000">
            <w:pPr>
              <w:rPr>
                <w:color w:val="000000"/>
                <w:sz w:val="20"/>
              </w:rPr>
            </w:pPr>
            <w:r>
              <w:rPr>
                <w:rFonts w:ascii="Cambria" w:eastAsia="Cambria" w:hAnsi="Cambria" w:cs="Cambria"/>
                <w:color w:val="000000"/>
                <w:sz w:val="20"/>
              </w:rPr>
              <w:t>Blood Culture</w:t>
            </w:r>
          </w:p>
        </w:tc>
        <w:tc>
          <w:tcPr>
            <w:tcW w:w="1504" w:type="dxa"/>
          </w:tcPr>
          <w:p w14:paraId="4013F6D6" w14:textId="77777777" w:rsidR="000D7F1D" w:rsidRDefault="00000000">
            <w:pPr>
              <w:rPr>
                <w:color w:val="000000"/>
                <w:sz w:val="20"/>
              </w:rPr>
            </w:pPr>
            <w:r>
              <w:rPr>
                <w:rFonts w:ascii="Cambria" w:eastAsia="Cambria" w:hAnsi="Cambria" w:cs="Cambria"/>
                <w:color w:val="000000"/>
                <w:sz w:val="20"/>
              </w:rPr>
              <w:t>Blood Culture</w:t>
            </w:r>
          </w:p>
        </w:tc>
        <w:tc>
          <w:tcPr>
            <w:tcW w:w="1503" w:type="dxa"/>
          </w:tcPr>
          <w:p w14:paraId="58F1520C" w14:textId="77777777" w:rsidR="000D7F1D" w:rsidRPr="00717473" w:rsidRDefault="00000000">
            <w:pPr>
              <w:rPr>
                <w:rFonts w:eastAsiaTheme="majorEastAsia"/>
                <w:color w:val="000000"/>
                <w:sz w:val="20"/>
              </w:rPr>
            </w:pPr>
            <w:r w:rsidRPr="00717473">
              <w:rPr>
                <w:rFonts w:eastAsiaTheme="majorEastAsia" w:cs="ＭＳ ゴシック"/>
                <w:color w:val="000000"/>
                <w:sz w:val="20"/>
              </w:rPr>
              <w:t>血液培養</w:t>
            </w:r>
          </w:p>
        </w:tc>
        <w:tc>
          <w:tcPr>
            <w:tcW w:w="1504" w:type="dxa"/>
          </w:tcPr>
          <w:p w14:paraId="3CE57C30" w14:textId="77777777" w:rsidR="000D7F1D" w:rsidRDefault="00000000">
            <w:pPr>
              <w:rPr>
                <w:color w:val="000000"/>
                <w:sz w:val="20"/>
              </w:rPr>
            </w:pPr>
            <w:r>
              <w:rPr>
                <w:rFonts w:ascii="Cambria" w:eastAsia="Cambria" w:hAnsi="Cambria" w:cs="Cambria"/>
                <w:color w:val="000000"/>
                <w:sz w:val="20"/>
              </w:rPr>
              <w:t>−</w:t>
            </w:r>
          </w:p>
        </w:tc>
        <w:tc>
          <w:tcPr>
            <w:tcW w:w="1503" w:type="dxa"/>
          </w:tcPr>
          <w:p w14:paraId="4ADA1182" w14:textId="77777777" w:rsidR="000D7F1D" w:rsidRPr="00717473" w:rsidRDefault="00000000">
            <w:pPr>
              <w:rPr>
                <w:rFonts w:eastAsiaTheme="majorEastAsia"/>
                <w:color w:val="000000"/>
                <w:sz w:val="20"/>
              </w:rPr>
            </w:pPr>
            <w:r w:rsidRPr="00717473">
              <w:rPr>
                <w:rFonts w:eastAsiaTheme="majorEastAsia" w:cs="ＭＳ ゴシック"/>
                <w:color w:val="000000"/>
                <w:sz w:val="20"/>
              </w:rPr>
              <w:t>血培</w:t>
            </w:r>
          </w:p>
        </w:tc>
        <w:tc>
          <w:tcPr>
            <w:tcW w:w="1504" w:type="dxa"/>
          </w:tcPr>
          <w:p w14:paraId="2ADE7A6D" w14:textId="77777777" w:rsidR="000D7F1D" w:rsidRDefault="00000000">
            <w:pPr>
              <w:rPr>
                <w:color w:val="000000"/>
                <w:sz w:val="20"/>
              </w:rPr>
            </w:pPr>
            <w:r>
              <w:rPr>
                <w:rFonts w:ascii="Cambria" w:eastAsia="Cambria" w:hAnsi="Cambria" w:cs="Cambria"/>
                <w:color w:val="000000"/>
                <w:sz w:val="20"/>
              </w:rPr>
              <w:t>MeSH: D001778</w:t>
            </w:r>
          </w:p>
        </w:tc>
      </w:tr>
      <w:tr w:rsidR="00C7670C" w14:paraId="339E59B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4300860" w14:textId="77777777" w:rsidR="000D7F1D" w:rsidRDefault="00000000">
            <w:pPr>
              <w:rPr>
                <w:color w:val="000000"/>
                <w:sz w:val="20"/>
              </w:rPr>
            </w:pPr>
            <w:r>
              <w:rPr>
                <w:rFonts w:ascii="Cambria" w:eastAsia="Cambria" w:hAnsi="Cambria" w:cs="Cambria"/>
                <w:color w:val="000000"/>
                <w:sz w:val="20"/>
              </w:rPr>
              <w:t>Blood Glucose</w:t>
            </w:r>
          </w:p>
        </w:tc>
        <w:tc>
          <w:tcPr>
            <w:tcW w:w="1504" w:type="dxa"/>
          </w:tcPr>
          <w:p w14:paraId="31BE1940" w14:textId="77777777" w:rsidR="000D7F1D" w:rsidRDefault="00000000">
            <w:pPr>
              <w:rPr>
                <w:color w:val="000000"/>
                <w:sz w:val="20"/>
              </w:rPr>
            </w:pPr>
            <w:r>
              <w:rPr>
                <w:rFonts w:ascii="Cambria" w:eastAsia="Cambria" w:hAnsi="Cambria" w:cs="Cambria"/>
                <w:color w:val="000000"/>
                <w:sz w:val="20"/>
              </w:rPr>
              <w:t>Blood Glucose</w:t>
            </w:r>
          </w:p>
        </w:tc>
        <w:tc>
          <w:tcPr>
            <w:tcW w:w="1503" w:type="dxa"/>
          </w:tcPr>
          <w:p w14:paraId="64DB85F0" w14:textId="77777777" w:rsidR="000D7F1D" w:rsidRPr="00717473" w:rsidRDefault="00000000">
            <w:pPr>
              <w:rPr>
                <w:rFonts w:eastAsiaTheme="majorEastAsia"/>
                <w:color w:val="000000"/>
                <w:sz w:val="20"/>
              </w:rPr>
            </w:pPr>
            <w:r w:rsidRPr="00717473">
              <w:rPr>
                <w:rFonts w:eastAsiaTheme="majorEastAsia" w:cs="ＭＳ ゴシック"/>
                <w:color w:val="000000"/>
                <w:sz w:val="20"/>
              </w:rPr>
              <w:t>血糖</w:t>
            </w:r>
          </w:p>
        </w:tc>
        <w:tc>
          <w:tcPr>
            <w:tcW w:w="1504" w:type="dxa"/>
          </w:tcPr>
          <w:p w14:paraId="54AE3249" w14:textId="77777777" w:rsidR="000D7F1D" w:rsidRDefault="00000000">
            <w:pPr>
              <w:rPr>
                <w:color w:val="000000"/>
                <w:sz w:val="20"/>
              </w:rPr>
            </w:pPr>
            <w:r>
              <w:rPr>
                <w:rFonts w:ascii="Cambria" w:eastAsia="Cambria" w:hAnsi="Cambria" w:cs="Cambria"/>
                <w:color w:val="000000"/>
                <w:sz w:val="20"/>
              </w:rPr>
              <w:t>−</w:t>
            </w:r>
          </w:p>
        </w:tc>
        <w:tc>
          <w:tcPr>
            <w:tcW w:w="1503" w:type="dxa"/>
          </w:tcPr>
          <w:p w14:paraId="39CBFC2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19531A4" w14:textId="77777777" w:rsidR="000D7F1D" w:rsidRDefault="00000000">
            <w:pPr>
              <w:rPr>
                <w:color w:val="000000"/>
                <w:sz w:val="20"/>
              </w:rPr>
            </w:pPr>
            <w:r>
              <w:rPr>
                <w:rFonts w:ascii="Cambria" w:eastAsia="Cambria" w:hAnsi="Cambria" w:cs="Cambria"/>
                <w:color w:val="000000"/>
                <w:sz w:val="20"/>
              </w:rPr>
              <w:t>MeSH: D001786</w:t>
            </w:r>
          </w:p>
        </w:tc>
      </w:tr>
      <w:tr w:rsidR="00C7670C" w14:paraId="557CCF7C" w14:textId="77777777" w:rsidTr="00C7670C">
        <w:trPr>
          <w:trHeight w:val="400"/>
        </w:trPr>
        <w:tc>
          <w:tcPr>
            <w:tcW w:w="1503" w:type="dxa"/>
          </w:tcPr>
          <w:p w14:paraId="5CE5767C" w14:textId="77777777" w:rsidR="000D7F1D" w:rsidRDefault="00000000">
            <w:pPr>
              <w:rPr>
                <w:color w:val="000000"/>
                <w:sz w:val="20"/>
              </w:rPr>
            </w:pPr>
            <w:r>
              <w:rPr>
                <w:rFonts w:ascii="Cambria" w:eastAsia="Cambria" w:hAnsi="Cambria" w:cs="Cambria"/>
                <w:color w:val="000000"/>
                <w:sz w:val="20"/>
              </w:rPr>
              <w:t>C-Reactive Protein</w:t>
            </w:r>
          </w:p>
        </w:tc>
        <w:tc>
          <w:tcPr>
            <w:tcW w:w="1504" w:type="dxa"/>
          </w:tcPr>
          <w:p w14:paraId="69FF502E" w14:textId="77777777" w:rsidR="000D7F1D" w:rsidRDefault="00000000">
            <w:pPr>
              <w:rPr>
                <w:color w:val="000000"/>
                <w:sz w:val="20"/>
              </w:rPr>
            </w:pPr>
            <w:r>
              <w:rPr>
                <w:rFonts w:ascii="Cambria" w:eastAsia="Cambria" w:hAnsi="Cambria" w:cs="Cambria"/>
                <w:color w:val="000000"/>
                <w:sz w:val="20"/>
              </w:rPr>
              <w:t>CRP</w:t>
            </w:r>
          </w:p>
        </w:tc>
        <w:tc>
          <w:tcPr>
            <w:tcW w:w="1503" w:type="dxa"/>
          </w:tcPr>
          <w:p w14:paraId="02B3EC73" w14:textId="77777777" w:rsidR="000D7F1D" w:rsidRPr="00717473" w:rsidRDefault="00000000">
            <w:pPr>
              <w:rPr>
                <w:rFonts w:eastAsiaTheme="majorEastAsia"/>
                <w:color w:val="000000"/>
                <w:sz w:val="20"/>
              </w:rPr>
            </w:pPr>
            <w:r w:rsidRPr="00717473">
              <w:rPr>
                <w:rFonts w:eastAsiaTheme="majorEastAsia" w:cs="Cambria"/>
                <w:color w:val="000000"/>
                <w:sz w:val="20"/>
              </w:rPr>
              <w:t>CRP</w:t>
            </w:r>
          </w:p>
        </w:tc>
        <w:tc>
          <w:tcPr>
            <w:tcW w:w="1504" w:type="dxa"/>
          </w:tcPr>
          <w:p w14:paraId="4B82B54B" w14:textId="77777777" w:rsidR="000D7F1D" w:rsidRDefault="00000000">
            <w:pPr>
              <w:rPr>
                <w:color w:val="000000"/>
                <w:sz w:val="20"/>
              </w:rPr>
            </w:pPr>
            <w:r>
              <w:rPr>
                <w:rFonts w:ascii="Cambria" w:eastAsia="Cambria" w:hAnsi="Cambria" w:cs="Cambria"/>
                <w:color w:val="000000"/>
                <w:sz w:val="20"/>
              </w:rPr>
              <w:t>−</w:t>
            </w:r>
          </w:p>
        </w:tc>
        <w:tc>
          <w:tcPr>
            <w:tcW w:w="1503" w:type="dxa"/>
          </w:tcPr>
          <w:p w14:paraId="7071DCF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B368442" w14:textId="77777777" w:rsidR="000D7F1D" w:rsidRDefault="00000000">
            <w:pPr>
              <w:rPr>
                <w:color w:val="000000"/>
                <w:sz w:val="20"/>
              </w:rPr>
            </w:pPr>
            <w:r>
              <w:rPr>
                <w:rFonts w:ascii="Cambria" w:eastAsia="Cambria" w:hAnsi="Cambria" w:cs="Cambria"/>
                <w:color w:val="000000"/>
                <w:sz w:val="20"/>
              </w:rPr>
              <w:t>MeSH: D002441</w:t>
            </w:r>
          </w:p>
        </w:tc>
      </w:tr>
      <w:tr w:rsidR="00C7670C" w14:paraId="55C9C02C"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030BD63" w14:textId="77777777" w:rsidR="000D7F1D" w:rsidRDefault="00000000">
            <w:pPr>
              <w:rPr>
                <w:color w:val="000000"/>
                <w:sz w:val="20"/>
              </w:rPr>
            </w:pPr>
            <w:r>
              <w:rPr>
                <w:rFonts w:ascii="Cambria" w:eastAsia="Cambria" w:hAnsi="Cambria" w:cs="Cambria"/>
                <w:color w:val="000000"/>
                <w:sz w:val="20"/>
              </w:rPr>
              <w:t>Caution</w:t>
            </w:r>
          </w:p>
        </w:tc>
        <w:tc>
          <w:tcPr>
            <w:tcW w:w="1504" w:type="dxa"/>
          </w:tcPr>
          <w:p w14:paraId="58DE43AC" w14:textId="77777777" w:rsidR="000D7F1D" w:rsidRDefault="00000000">
            <w:pPr>
              <w:rPr>
                <w:color w:val="000000"/>
                <w:sz w:val="20"/>
              </w:rPr>
            </w:pPr>
            <w:r>
              <w:rPr>
                <w:rFonts w:ascii="Cambria" w:eastAsia="Cambria" w:hAnsi="Cambria" w:cs="Cambria"/>
                <w:color w:val="000000"/>
                <w:sz w:val="20"/>
              </w:rPr>
              <w:t>Caution</w:t>
            </w:r>
          </w:p>
        </w:tc>
        <w:tc>
          <w:tcPr>
            <w:tcW w:w="1503" w:type="dxa"/>
          </w:tcPr>
          <w:p w14:paraId="61D70CFA" w14:textId="77777777" w:rsidR="000D7F1D" w:rsidRPr="00717473" w:rsidRDefault="00000000">
            <w:pPr>
              <w:rPr>
                <w:rFonts w:eastAsiaTheme="majorEastAsia"/>
                <w:color w:val="000000"/>
                <w:sz w:val="20"/>
              </w:rPr>
            </w:pPr>
            <w:r w:rsidRPr="00717473">
              <w:rPr>
                <w:rFonts w:eastAsiaTheme="majorEastAsia" w:cs="ＭＳ ゴシック"/>
                <w:color w:val="000000"/>
                <w:sz w:val="20"/>
              </w:rPr>
              <w:t>注意</w:t>
            </w:r>
          </w:p>
        </w:tc>
        <w:tc>
          <w:tcPr>
            <w:tcW w:w="1504" w:type="dxa"/>
          </w:tcPr>
          <w:p w14:paraId="1219B774" w14:textId="77777777" w:rsidR="000D7F1D" w:rsidRDefault="00000000">
            <w:pPr>
              <w:rPr>
                <w:color w:val="000000"/>
                <w:sz w:val="20"/>
              </w:rPr>
            </w:pPr>
            <w:r>
              <w:rPr>
                <w:rFonts w:ascii="Cambria" w:eastAsia="Cambria" w:hAnsi="Cambria" w:cs="Cambria"/>
                <w:color w:val="000000"/>
                <w:sz w:val="20"/>
              </w:rPr>
              <w:t>−</w:t>
            </w:r>
          </w:p>
        </w:tc>
        <w:tc>
          <w:tcPr>
            <w:tcW w:w="1503" w:type="dxa"/>
          </w:tcPr>
          <w:p w14:paraId="7F9F8E7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72872D3" w14:textId="77777777" w:rsidR="000D7F1D" w:rsidRDefault="00000000">
            <w:pPr>
              <w:rPr>
                <w:color w:val="000000"/>
                <w:sz w:val="20"/>
              </w:rPr>
            </w:pPr>
            <w:r>
              <w:rPr>
                <w:rFonts w:ascii="Cambria" w:eastAsia="Cambria" w:hAnsi="Cambria" w:cs="Cambria"/>
                <w:color w:val="000000"/>
                <w:sz w:val="20"/>
              </w:rPr>
              <w:t>SNOMED: 225390008</w:t>
            </w:r>
          </w:p>
        </w:tc>
      </w:tr>
      <w:tr w:rsidR="00C7670C" w14:paraId="419FAEDA" w14:textId="77777777" w:rsidTr="00C7670C">
        <w:trPr>
          <w:trHeight w:val="400"/>
        </w:trPr>
        <w:tc>
          <w:tcPr>
            <w:tcW w:w="1503" w:type="dxa"/>
          </w:tcPr>
          <w:p w14:paraId="37DE48AD" w14:textId="77777777" w:rsidR="000D7F1D" w:rsidRDefault="00000000">
            <w:pPr>
              <w:rPr>
                <w:color w:val="000000"/>
                <w:sz w:val="20"/>
              </w:rPr>
            </w:pPr>
            <w:r>
              <w:rPr>
                <w:rFonts w:ascii="Cambria" w:eastAsia="Cambria" w:hAnsi="Cambria" w:cs="Cambria"/>
                <w:color w:val="000000"/>
                <w:sz w:val="20"/>
              </w:rPr>
              <w:t>Cefazolin</w:t>
            </w:r>
          </w:p>
        </w:tc>
        <w:tc>
          <w:tcPr>
            <w:tcW w:w="1504" w:type="dxa"/>
          </w:tcPr>
          <w:p w14:paraId="6596F5E1" w14:textId="77777777" w:rsidR="000D7F1D" w:rsidRDefault="00000000">
            <w:pPr>
              <w:rPr>
                <w:color w:val="000000"/>
                <w:sz w:val="20"/>
              </w:rPr>
            </w:pPr>
            <w:r>
              <w:rPr>
                <w:rFonts w:ascii="Cambria" w:eastAsia="Cambria" w:hAnsi="Cambria" w:cs="Cambria"/>
                <w:color w:val="000000"/>
                <w:sz w:val="20"/>
              </w:rPr>
              <w:t>CEZ</w:t>
            </w:r>
          </w:p>
        </w:tc>
        <w:tc>
          <w:tcPr>
            <w:tcW w:w="1503" w:type="dxa"/>
          </w:tcPr>
          <w:p w14:paraId="6B639B31" w14:textId="77777777" w:rsidR="000D7F1D" w:rsidRPr="00717473" w:rsidRDefault="00000000">
            <w:pPr>
              <w:rPr>
                <w:rFonts w:eastAsiaTheme="majorEastAsia"/>
                <w:color w:val="000000"/>
                <w:sz w:val="20"/>
              </w:rPr>
            </w:pPr>
            <w:r w:rsidRPr="00717473">
              <w:rPr>
                <w:rFonts w:eastAsiaTheme="majorEastAsia" w:cs="ＭＳ ゴシック"/>
                <w:color w:val="000000"/>
                <w:sz w:val="20"/>
              </w:rPr>
              <w:t>セファゾリン</w:t>
            </w:r>
          </w:p>
        </w:tc>
        <w:tc>
          <w:tcPr>
            <w:tcW w:w="1504" w:type="dxa"/>
          </w:tcPr>
          <w:p w14:paraId="67459A90" w14:textId="77777777" w:rsidR="000D7F1D" w:rsidRDefault="00000000">
            <w:pPr>
              <w:rPr>
                <w:color w:val="000000"/>
                <w:sz w:val="20"/>
              </w:rPr>
            </w:pPr>
            <w:r>
              <w:rPr>
                <w:rFonts w:ascii="Cambria" w:eastAsia="Cambria" w:hAnsi="Cambria" w:cs="Cambria"/>
                <w:color w:val="000000"/>
                <w:sz w:val="20"/>
              </w:rPr>
              <w:t>−</w:t>
            </w:r>
          </w:p>
        </w:tc>
        <w:tc>
          <w:tcPr>
            <w:tcW w:w="1503" w:type="dxa"/>
          </w:tcPr>
          <w:p w14:paraId="74477893" w14:textId="77777777" w:rsidR="000D7F1D" w:rsidRPr="00717473" w:rsidRDefault="00000000">
            <w:pPr>
              <w:rPr>
                <w:rFonts w:eastAsiaTheme="majorEastAsia"/>
                <w:color w:val="000000"/>
                <w:sz w:val="20"/>
              </w:rPr>
            </w:pPr>
            <w:r w:rsidRPr="00717473">
              <w:rPr>
                <w:rFonts w:eastAsiaTheme="majorEastAsia" w:cs="Cambria"/>
                <w:color w:val="000000"/>
                <w:sz w:val="20"/>
              </w:rPr>
              <w:t>CEZ</w:t>
            </w:r>
          </w:p>
        </w:tc>
        <w:tc>
          <w:tcPr>
            <w:tcW w:w="1504" w:type="dxa"/>
          </w:tcPr>
          <w:p w14:paraId="74E99FAD" w14:textId="77777777" w:rsidR="000D7F1D" w:rsidRDefault="00000000">
            <w:pPr>
              <w:rPr>
                <w:color w:val="000000"/>
                <w:sz w:val="20"/>
              </w:rPr>
            </w:pPr>
            <w:r>
              <w:rPr>
                <w:rFonts w:ascii="Cambria" w:eastAsia="Cambria" w:hAnsi="Cambria" w:cs="Cambria"/>
                <w:color w:val="000000"/>
                <w:sz w:val="20"/>
              </w:rPr>
              <w:t>MeSH: D002443</w:t>
            </w:r>
          </w:p>
        </w:tc>
      </w:tr>
      <w:tr w:rsidR="00C7670C" w14:paraId="6C43E30F"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603B68A" w14:textId="77777777" w:rsidR="000D7F1D" w:rsidRDefault="00000000">
            <w:pPr>
              <w:rPr>
                <w:color w:val="000000"/>
                <w:sz w:val="20"/>
              </w:rPr>
            </w:pPr>
            <w:r>
              <w:rPr>
                <w:rFonts w:ascii="Cambria" w:eastAsia="Cambria" w:hAnsi="Cambria" w:cs="Cambria"/>
                <w:color w:val="000000"/>
                <w:sz w:val="20"/>
              </w:rPr>
              <w:t>Cefmetazole</w:t>
            </w:r>
          </w:p>
        </w:tc>
        <w:tc>
          <w:tcPr>
            <w:tcW w:w="1504" w:type="dxa"/>
          </w:tcPr>
          <w:p w14:paraId="777EA1B3" w14:textId="77777777" w:rsidR="000D7F1D" w:rsidRDefault="00000000">
            <w:pPr>
              <w:rPr>
                <w:color w:val="000000"/>
                <w:sz w:val="20"/>
              </w:rPr>
            </w:pPr>
            <w:r>
              <w:rPr>
                <w:rFonts w:ascii="Cambria" w:eastAsia="Cambria" w:hAnsi="Cambria" w:cs="Cambria"/>
                <w:color w:val="000000"/>
                <w:sz w:val="20"/>
              </w:rPr>
              <w:t>CMZ</w:t>
            </w:r>
          </w:p>
        </w:tc>
        <w:tc>
          <w:tcPr>
            <w:tcW w:w="1503" w:type="dxa"/>
          </w:tcPr>
          <w:p w14:paraId="500E3A80" w14:textId="77777777" w:rsidR="000D7F1D" w:rsidRPr="00717473" w:rsidRDefault="00000000">
            <w:pPr>
              <w:rPr>
                <w:rFonts w:eastAsiaTheme="majorEastAsia"/>
                <w:color w:val="000000"/>
                <w:sz w:val="20"/>
              </w:rPr>
            </w:pPr>
            <w:r w:rsidRPr="00717473">
              <w:rPr>
                <w:rFonts w:eastAsiaTheme="majorEastAsia" w:cs="Cambria"/>
                <w:color w:val="000000"/>
                <w:sz w:val="20"/>
              </w:rPr>
              <w:t>セフメタゾール</w:t>
            </w:r>
          </w:p>
        </w:tc>
        <w:tc>
          <w:tcPr>
            <w:tcW w:w="1504" w:type="dxa"/>
          </w:tcPr>
          <w:p w14:paraId="4CE71EAF" w14:textId="77777777" w:rsidR="000D7F1D" w:rsidRDefault="00000000">
            <w:pPr>
              <w:rPr>
                <w:color w:val="000000"/>
                <w:sz w:val="20"/>
              </w:rPr>
            </w:pPr>
            <w:r>
              <w:rPr>
                <w:rFonts w:ascii="Cambria" w:eastAsia="Cambria" w:hAnsi="Cambria" w:cs="Cambria"/>
                <w:color w:val="000000"/>
                <w:sz w:val="20"/>
              </w:rPr>
              <w:t>−</w:t>
            </w:r>
          </w:p>
        </w:tc>
        <w:tc>
          <w:tcPr>
            <w:tcW w:w="1503" w:type="dxa"/>
          </w:tcPr>
          <w:p w14:paraId="599105C6" w14:textId="77777777" w:rsidR="000D7F1D" w:rsidRPr="00717473" w:rsidRDefault="00000000">
            <w:pPr>
              <w:rPr>
                <w:rFonts w:eastAsiaTheme="majorEastAsia"/>
                <w:color w:val="000000"/>
                <w:sz w:val="20"/>
              </w:rPr>
            </w:pPr>
            <w:r w:rsidRPr="00717473">
              <w:rPr>
                <w:rFonts w:eastAsiaTheme="majorEastAsia" w:cs="Cambria"/>
                <w:color w:val="000000"/>
                <w:sz w:val="20"/>
              </w:rPr>
              <w:t>CMZ</w:t>
            </w:r>
          </w:p>
        </w:tc>
        <w:tc>
          <w:tcPr>
            <w:tcW w:w="1504" w:type="dxa"/>
          </w:tcPr>
          <w:p w14:paraId="2B9773D8" w14:textId="77777777" w:rsidR="000D7F1D" w:rsidRDefault="00000000">
            <w:pPr>
              <w:rPr>
                <w:color w:val="000000"/>
                <w:sz w:val="20"/>
              </w:rPr>
            </w:pPr>
            <w:r>
              <w:rPr>
                <w:rFonts w:ascii="Cambria" w:eastAsia="Cambria" w:hAnsi="Cambria" w:cs="Cambria"/>
                <w:color w:val="000000"/>
                <w:sz w:val="20"/>
              </w:rPr>
              <w:t>MeSH: D015088</w:t>
            </w:r>
          </w:p>
        </w:tc>
      </w:tr>
      <w:tr w:rsidR="00C7670C" w14:paraId="441E1AC9" w14:textId="77777777" w:rsidTr="00C7670C">
        <w:trPr>
          <w:trHeight w:val="400"/>
        </w:trPr>
        <w:tc>
          <w:tcPr>
            <w:tcW w:w="1503" w:type="dxa"/>
          </w:tcPr>
          <w:p w14:paraId="036A9C22" w14:textId="77777777" w:rsidR="000D7F1D" w:rsidRDefault="00000000">
            <w:pPr>
              <w:rPr>
                <w:color w:val="000000"/>
                <w:sz w:val="20"/>
              </w:rPr>
            </w:pPr>
            <w:r>
              <w:rPr>
                <w:rFonts w:ascii="Cambria" w:eastAsia="Cambria" w:hAnsi="Cambria" w:cs="Cambria"/>
                <w:color w:val="000000"/>
                <w:sz w:val="20"/>
              </w:rPr>
              <w:t>Ceftriaxone</w:t>
            </w:r>
          </w:p>
        </w:tc>
        <w:tc>
          <w:tcPr>
            <w:tcW w:w="1504" w:type="dxa"/>
          </w:tcPr>
          <w:p w14:paraId="2BF46433" w14:textId="77777777" w:rsidR="000D7F1D" w:rsidRDefault="00000000">
            <w:pPr>
              <w:rPr>
                <w:color w:val="000000"/>
                <w:sz w:val="20"/>
              </w:rPr>
            </w:pPr>
            <w:r>
              <w:rPr>
                <w:rFonts w:ascii="Cambria" w:eastAsia="Cambria" w:hAnsi="Cambria" w:cs="Cambria"/>
                <w:color w:val="000000"/>
                <w:sz w:val="20"/>
              </w:rPr>
              <w:t>Ceftriaxone</w:t>
            </w:r>
          </w:p>
        </w:tc>
        <w:tc>
          <w:tcPr>
            <w:tcW w:w="1503" w:type="dxa"/>
          </w:tcPr>
          <w:p w14:paraId="59B4B392" w14:textId="77777777" w:rsidR="000D7F1D" w:rsidRPr="00717473" w:rsidRDefault="00000000">
            <w:pPr>
              <w:rPr>
                <w:rFonts w:eastAsiaTheme="majorEastAsia"/>
                <w:color w:val="000000"/>
                <w:sz w:val="20"/>
              </w:rPr>
            </w:pPr>
            <w:r w:rsidRPr="00717473">
              <w:rPr>
                <w:rFonts w:eastAsiaTheme="majorEastAsia" w:cs="ＭＳ ゴシック"/>
                <w:color w:val="000000"/>
                <w:sz w:val="20"/>
              </w:rPr>
              <w:t>セフトリアキソン</w:t>
            </w:r>
          </w:p>
        </w:tc>
        <w:tc>
          <w:tcPr>
            <w:tcW w:w="1504" w:type="dxa"/>
          </w:tcPr>
          <w:p w14:paraId="0459C6FA" w14:textId="77777777" w:rsidR="000D7F1D" w:rsidRDefault="00000000">
            <w:pPr>
              <w:rPr>
                <w:color w:val="000000"/>
                <w:sz w:val="20"/>
              </w:rPr>
            </w:pPr>
            <w:r>
              <w:rPr>
                <w:rFonts w:ascii="Cambria" w:eastAsia="Cambria" w:hAnsi="Cambria" w:cs="Cambria"/>
                <w:color w:val="000000"/>
                <w:sz w:val="20"/>
              </w:rPr>
              <w:t>−</w:t>
            </w:r>
          </w:p>
        </w:tc>
        <w:tc>
          <w:tcPr>
            <w:tcW w:w="1503" w:type="dxa"/>
          </w:tcPr>
          <w:p w14:paraId="03331D9F" w14:textId="77777777" w:rsidR="000D7F1D" w:rsidRPr="00717473" w:rsidRDefault="00000000">
            <w:pPr>
              <w:rPr>
                <w:rFonts w:eastAsiaTheme="majorEastAsia"/>
                <w:color w:val="000000"/>
                <w:sz w:val="20"/>
              </w:rPr>
            </w:pPr>
            <w:r w:rsidRPr="00717473">
              <w:rPr>
                <w:rFonts w:eastAsiaTheme="majorEastAsia" w:cs="Cambria"/>
                <w:color w:val="000000"/>
                <w:sz w:val="20"/>
              </w:rPr>
              <w:t>CTRX</w:t>
            </w:r>
          </w:p>
        </w:tc>
        <w:tc>
          <w:tcPr>
            <w:tcW w:w="1504" w:type="dxa"/>
          </w:tcPr>
          <w:p w14:paraId="5B040419" w14:textId="77777777" w:rsidR="000D7F1D" w:rsidRDefault="00000000">
            <w:pPr>
              <w:rPr>
                <w:color w:val="000000"/>
                <w:sz w:val="20"/>
              </w:rPr>
            </w:pPr>
            <w:r>
              <w:rPr>
                <w:rFonts w:ascii="Cambria" w:eastAsia="Cambria" w:hAnsi="Cambria" w:cs="Cambria"/>
                <w:color w:val="000000"/>
                <w:sz w:val="20"/>
              </w:rPr>
              <w:t>MeSH: D015033</w:t>
            </w:r>
          </w:p>
        </w:tc>
      </w:tr>
      <w:tr w:rsidR="00C7670C" w14:paraId="542484C8"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51F66A7C" w14:textId="77777777" w:rsidR="000D7F1D" w:rsidRDefault="00000000">
            <w:pPr>
              <w:rPr>
                <w:color w:val="000000"/>
                <w:sz w:val="20"/>
              </w:rPr>
            </w:pPr>
            <w:r>
              <w:rPr>
                <w:rFonts w:ascii="Cambria" w:eastAsia="Cambria" w:hAnsi="Cambria" w:cs="Cambria"/>
                <w:color w:val="000000"/>
                <w:sz w:val="20"/>
              </w:rPr>
              <w:t>Clinical Protocols</w:t>
            </w:r>
          </w:p>
        </w:tc>
        <w:tc>
          <w:tcPr>
            <w:tcW w:w="1504" w:type="dxa"/>
          </w:tcPr>
          <w:p w14:paraId="755FEC3D" w14:textId="77777777" w:rsidR="000D7F1D" w:rsidRDefault="00000000">
            <w:pPr>
              <w:rPr>
                <w:color w:val="000000"/>
                <w:sz w:val="20"/>
              </w:rPr>
            </w:pPr>
            <w:r>
              <w:rPr>
                <w:rFonts w:ascii="Cambria" w:eastAsia="Cambria" w:hAnsi="Cambria" w:cs="Cambria"/>
                <w:color w:val="000000"/>
                <w:sz w:val="20"/>
              </w:rPr>
              <w:t>Clinical Protocols</w:t>
            </w:r>
          </w:p>
        </w:tc>
        <w:tc>
          <w:tcPr>
            <w:tcW w:w="1503" w:type="dxa"/>
          </w:tcPr>
          <w:p w14:paraId="7BF6CE27" w14:textId="77777777" w:rsidR="000D7F1D" w:rsidRPr="00717473" w:rsidRDefault="00000000">
            <w:pPr>
              <w:rPr>
                <w:rFonts w:eastAsiaTheme="majorEastAsia"/>
                <w:color w:val="000000"/>
                <w:sz w:val="20"/>
              </w:rPr>
            </w:pPr>
            <w:r w:rsidRPr="00717473">
              <w:rPr>
                <w:rFonts w:eastAsiaTheme="majorEastAsia" w:cs="ＭＳ ゴシック"/>
                <w:color w:val="000000"/>
                <w:sz w:val="20"/>
              </w:rPr>
              <w:t>状況紹介</w:t>
            </w:r>
          </w:p>
        </w:tc>
        <w:tc>
          <w:tcPr>
            <w:tcW w:w="1504" w:type="dxa"/>
          </w:tcPr>
          <w:p w14:paraId="464FA0E2" w14:textId="7BF7EBA9" w:rsidR="000D7F1D" w:rsidRDefault="00000000">
            <w:pPr>
              <w:rPr>
                <w:color w:val="000000"/>
                <w:sz w:val="20"/>
              </w:rPr>
            </w:pPr>
            <w:r>
              <w:rPr>
                <w:rFonts w:ascii="Cambria" w:eastAsia="Cambria" w:hAnsi="Cambria" w:cs="Cambria"/>
                <w:color w:val="000000"/>
                <w:sz w:val="20"/>
              </w:rPr>
              <w:t>Yes (162,660)</w:t>
            </w:r>
          </w:p>
        </w:tc>
        <w:tc>
          <w:tcPr>
            <w:tcW w:w="1503" w:type="dxa"/>
          </w:tcPr>
          <w:p w14:paraId="4882040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EE0E100" w14:textId="77777777" w:rsidR="000D7F1D" w:rsidRDefault="00000000">
            <w:pPr>
              <w:rPr>
                <w:color w:val="000000"/>
                <w:sz w:val="20"/>
              </w:rPr>
            </w:pPr>
            <w:r>
              <w:rPr>
                <w:rFonts w:ascii="Cambria" w:eastAsia="Cambria" w:hAnsi="Cambria" w:cs="Cambria"/>
                <w:color w:val="000000"/>
                <w:sz w:val="20"/>
              </w:rPr>
              <w:t>MeSH: D016581</w:t>
            </w:r>
          </w:p>
        </w:tc>
      </w:tr>
      <w:tr w:rsidR="00C7670C" w14:paraId="3C3B1B93" w14:textId="77777777" w:rsidTr="00C7670C">
        <w:trPr>
          <w:trHeight w:val="400"/>
        </w:trPr>
        <w:tc>
          <w:tcPr>
            <w:tcW w:w="1503" w:type="dxa"/>
          </w:tcPr>
          <w:p w14:paraId="1806C6F3" w14:textId="77777777" w:rsidR="000D7F1D" w:rsidRDefault="00000000">
            <w:pPr>
              <w:rPr>
                <w:color w:val="000000"/>
                <w:sz w:val="20"/>
              </w:rPr>
            </w:pPr>
            <w:r>
              <w:rPr>
                <w:rFonts w:ascii="Cambria" w:eastAsia="Cambria" w:hAnsi="Cambria" w:cs="Cambria"/>
                <w:color w:val="000000"/>
                <w:sz w:val="20"/>
              </w:rPr>
              <w:t>Clinical Status</w:t>
            </w:r>
          </w:p>
        </w:tc>
        <w:tc>
          <w:tcPr>
            <w:tcW w:w="1504" w:type="dxa"/>
          </w:tcPr>
          <w:p w14:paraId="570B0708" w14:textId="77777777" w:rsidR="000D7F1D" w:rsidRDefault="00000000">
            <w:pPr>
              <w:rPr>
                <w:color w:val="000000"/>
                <w:sz w:val="20"/>
              </w:rPr>
            </w:pPr>
            <w:r>
              <w:rPr>
                <w:rFonts w:ascii="Cambria" w:eastAsia="Cambria" w:hAnsi="Cambria" w:cs="Cambria"/>
                <w:color w:val="000000"/>
                <w:sz w:val="20"/>
              </w:rPr>
              <w:t>Clinical Status</w:t>
            </w:r>
          </w:p>
        </w:tc>
        <w:tc>
          <w:tcPr>
            <w:tcW w:w="1503" w:type="dxa"/>
          </w:tcPr>
          <w:p w14:paraId="5D19A4EE" w14:textId="77777777" w:rsidR="000D7F1D" w:rsidRPr="00717473" w:rsidRDefault="00000000">
            <w:pPr>
              <w:rPr>
                <w:rFonts w:eastAsiaTheme="majorEastAsia"/>
                <w:color w:val="000000"/>
                <w:sz w:val="20"/>
              </w:rPr>
            </w:pPr>
            <w:r w:rsidRPr="00717473">
              <w:rPr>
                <w:rFonts w:eastAsiaTheme="majorEastAsia" w:cs="ＭＳ ゴシック"/>
                <w:color w:val="000000"/>
                <w:sz w:val="20"/>
              </w:rPr>
              <w:t>状況</w:t>
            </w:r>
          </w:p>
        </w:tc>
        <w:tc>
          <w:tcPr>
            <w:tcW w:w="1504" w:type="dxa"/>
          </w:tcPr>
          <w:p w14:paraId="3BD9354C" w14:textId="77777777" w:rsidR="000D7F1D" w:rsidRDefault="00000000">
            <w:pPr>
              <w:rPr>
                <w:color w:val="000000"/>
                <w:sz w:val="20"/>
              </w:rPr>
            </w:pPr>
            <w:r>
              <w:rPr>
                <w:rFonts w:ascii="Cambria" w:eastAsia="Cambria" w:hAnsi="Cambria" w:cs="Cambria"/>
                <w:color w:val="000000"/>
                <w:sz w:val="20"/>
              </w:rPr>
              <w:t>−</w:t>
            </w:r>
          </w:p>
        </w:tc>
        <w:tc>
          <w:tcPr>
            <w:tcW w:w="1503" w:type="dxa"/>
          </w:tcPr>
          <w:p w14:paraId="16DE8199"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11E8E04" w14:textId="77777777" w:rsidR="000D7F1D" w:rsidRDefault="00000000">
            <w:pPr>
              <w:rPr>
                <w:color w:val="000000"/>
                <w:sz w:val="20"/>
              </w:rPr>
            </w:pPr>
            <w:r>
              <w:rPr>
                <w:rFonts w:ascii="Cambria" w:eastAsia="Cambria" w:hAnsi="Cambria" w:cs="Cambria"/>
                <w:color w:val="000000"/>
                <w:sz w:val="20"/>
              </w:rPr>
              <w:t>SNOMED: 246188002</w:t>
            </w:r>
          </w:p>
        </w:tc>
      </w:tr>
      <w:tr w:rsidR="00C7670C" w14:paraId="312BA6F3"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29DB470" w14:textId="77777777" w:rsidR="000D7F1D" w:rsidRDefault="00000000">
            <w:pPr>
              <w:rPr>
                <w:color w:val="000000"/>
                <w:sz w:val="20"/>
              </w:rPr>
            </w:pPr>
            <w:r>
              <w:rPr>
                <w:rFonts w:ascii="Cambria" w:eastAsia="Cambria" w:hAnsi="Cambria" w:cs="Cambria"/>
                <w:color w:val="000000"/>
                <w:sz w:val="20"/>
              </w:rPr>
              <w:lastRenderedPageBreak/>
              <w:t>Continuation</w:t>
            </w:r>
          </w:p>
        </w:tc>
        <w:tc>
          <w:tcPr>
            <w:tcW w:w="1504" w:type="dxa"/>
          </w:tcPr>
          <w:p w14:paraId="372004F4" w14:textId="77777777" w:rsidR="000D7F1D" w:rsidRDefault="00000000">
            <w:pPr>
              <w:rPr>
                <w:color w:val="000000"/>
                <w:sz w:val="20"/>
              </w:rPr>
            </w:pPr>
            <w:r>
              <w:rPr>
                <w:rFonts w:ascii="Cambria" w:eastAsia="Cambria" w:hAnsi="Cambria" w:cs="Cambria"/>
                <w:color w:val="000000"/>
                <w:sz w:val="20"/>
              </w:rPr>
              <w:t>Continuation</w:t>
            </w:r>
          </w:p>
        </w:tc>
        <w:tc>
          <w:tcPr>
            <w:tcW w:w="1503" w:type="dxa"/>
          </w:tcPr>
          <w:p w14:paraId="626ADD6E" w14:textId="77777777" w:rsidR="000D7F1D" w:rsidRPr="00717473" w:rsidRDefault="00000000">
            <w:pPr>
              <w:rPr>
                <w:rFonts w:eastAsiaTheme="majorEastAsia"/>
                <w:color w:val="000000"/>
                <w:sz w:val="20"/>
              </w:rPr>
            </w:pPr>
            <w:r w:rsidRPr="00717473">
              <w:rPr>
                <w:rFonts w:eastAsiaTheme="majorEastAsia" w:cs="ＭＳ ゴシック"/>
                <w:color w:val="000000"/>
                <w:sz w:val="20"/>
              </w:rPr>
              <w:t>継続</w:t>
            </w:r>
          </w:p>
        </w:tc>
        <w:tc>
          <w:tcPr>
            <w:tcW w:w="1504" w:type="dxa"/>
          </w:tcPr>
          <w:p w14:paraId="38BDA82B" w14:textId="77777777" w:rsidR="000D7F1D" w:rsidRDefault="00000000">
            <w:pPr>
              <w:rPr>
                <w:color w:val="000000"/>
                <w:sz w:val="20"/>
              </w:rPr>
            </w:pPr>
            <w:r>
              <w:rPr>
                <w:rFonts w:ascii="Cambria" w:eastAsia="Cambria" w:hAnsi="Cambria" w:cs="Cambria"/>
                <w:color w:val="000000"/>
                <w:sz w:val="20"/>
              </w:rPr>
              <w:t>−</w:t>
            </w:r>
          </w:p>
        </w:tc>
        <w:tc>
          <w:tcPr>
            <w:tcW w:w="1503" w:type="dxa"/>
          </w:tcPr>
          <w:p w14:paraId="5EE93FFA"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548492A" w14:textId="77777777" w:rsidR="000D7F1D" w:rsidRDefault="00000000">
            <w:pPr>
              <w:rPr>
                <w:color w:val="000000"/>
                <w:sz w:val="20"/>
              </w:rPr>
            </w:pPr>
            <w:r>
              <w:rPr>
                <w:rFonts w:ascii="Cambria" w:eastAsia="Cambria" w:hAnsi="Cambria" w:cs="Cambria"/>
                <w:color w:val="000000"/>
                <w:sz w:val="20"/>
              </w:rPr>
              <w:t>SNOMED: 255238004</w:t>
            </w:r>
          </w:p>
        </w:tc>
      </w:tr>
      <w:tr w:rsidR="00C7670C" w14:paraId="22DDA156" w14:textId="77777777" w:rsidTr="00C7670C">
        <w:trPr>
          <w:trHeight w:val="400"/>
        </w:trPr>
        <w:tc>
          <w:tcPr>
            <w:tcW w:w="1503" w:type="dxa"/>
          </w:tcPr>
          <w:p w14:paraId="72B0982F" w14:textId="77777777" w:rsidR="000D7F1D" w:rsidRDefault="00000000">
            <w:pPr>
              <w:rPr>
                <w:color w:val="000000"/>
                <w:sz w:val="20"/>
              </w:rPr>
            </w:pPr>
            <w:r>
              <w:rPr>
                <w:rFonts w:ascii="Cambria" w:eastAsia="Cambria" w:hAnsi="Cambria" w:cs="Cambria"/>
                <w:color w:val="000000"/>
                <w:sz w:val="20"/>
              </w:rPr>
              <w:t>Creatinine</w:t>
            </w:r>
          </w:p>
        </w:tc>
        <w:tc>
          <w:tcPr>
            <w:tcW w:w="1504" w:type="dxa"/>
          </w:tcPr>
          <w:p w14:paraId="7BCB3017" w14:textId="77777777" w:rsidR="000D7F1D" w:rsidRDefault="00000000">
            <w:pPr>
              <w:rPr>
                <w:color w:val="000000"/>
                <w:sz w:val="20"/>
              </w:rPr>
            </w:pPr>
            <w:r>
              <w:rPr>
                <w:rFonts w:ascii="Cambria" w:eastAsia="Cambria" w:hAnsi="Cambria" w:cs="Cambria"/>
                <w:color w:val="000000"/>
                <w:sz w:val="20"/>
              </w:rPr>
              <w:t>Creatinine</w:t>
            </w:r>
          </w:p>
        </w:tc>
        <w:tc>
          <w:tcPr>
            <w:tcW w:w="1503" w:type="dxa"/>
          </w:tcPr>
          <w:p w14:paraId="3D00EDA6" w14:textId="77777777" w:rsidR="000D7F1D" w:rsidRPr="00717473" w:rsidRDefault="00000000">
            <w:pPr>
              <w:rPr>
                <w:rFonts w:eastAsiaTheme="majorEastAsia"/>
                <w:color w:val="000000"/>
                <w:sz w:val="20"/>
              </w:rPr>
            </w:pPr>
            <w:r w:rsidRPr="00717473">
              <w:rPr>
                <w:rFonts w:eastAsiaTheme="majorEastAsia" w:cs="ＭＳ ゴシック"/>
                <w:color w:val="000000"/>
                <w:sz w:val="20"/>
              </w:rPr>
              <w:t>クレアチニン</w:t>
            </w:r>
          </w:p>
        </w:tc>
        <w:tc>
          <w:tcPr>
            <w:tcW w:w="1504" w:type="dxa"/>
          </w:tcPr>
          <w:p w14:paraId="67A9C68E" w14:textId="77777777" w:rsidR="000D7F1D" w:rsidRDefault="00000000">
            <w:pPr>
              <w:rPr>
                <w:color w:val="000000"/>
                <w:sz w:val="20"/>
              </w:rPr>
            </w:pPr>
            <w:r>
              <w:rPr>
                <w:rFonts w:ascii="Cambria" w:eastAsia="Cambria" w:hAnsi="Cambria" w:cs="Cambria"/>
                <w:color w:val="000000"/>
                <w:sz w:val="20"/>
              </w:rPr>
              <w:t>−</w:t>
            </w:r>
          </w:p>
        </w:tc>
        <w:tc>
          <w:tcPr>
            <w:tcW w:w="1503" w:type="dxa"/>
          </w:tcPr>
          <w:p w14:paraId="773319D6"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E73284A" w14:textId="77777777" w:rsidR="000D7F1D" w:rsidRDefault="00000000">
            <w:pPr>
              <w:rPr>
                <w:color w:val="000000"/>
                <w:sz w:val="20"/>
              </w:rPr>
            </w:pPr>
            <w:r>
              <w:rPr>
                <w:rFonts w:ascii="Cambria" w:eastAsia="Cambria" w:hAnsi="Cambria" w:cs="Cambria"/>
                <w:color w:val="000000"/>
                <w:sz w:val="20"/>
              </w:rPr>
              <w:t>MeSH: D003404</w:t>
            </w:r>
          </w:p>
        </w:tc>
      </w:tr>
      <w:tr w:rsidR="00C7670C" w14:paraId="7221080E"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B831CDC" w14:textId="77777777" w:rsidR="000D7F1D" w:rsidRDefault="00000000">
            <w:pPr>
              <w:rPr>
                <w:color w:val="000000"/>
                <w:sz w:val="20"/>
              </w:rPr>
            </w:pPr>
            <w:r>
              <w:rPr>
                <w:rFonts w:ascii="Cambria" w:eastAsia="Cambria" w:hAnsi="Cambria" w:cs="Cambria"/>
                <w:color w:val="000000"/>
                <w:sz w:val="20"/>
              </w:rPr>
              <w:t>Creatinine Clearance</w:t>
            </w:r>
          </w:p>
        </w:tc>
        <w:tc>
          <w:tcPr>
            <w:tcW w:w="1504" w:type="dxa"/>
          </w:tcPr>
          <w:p w14:paraId="5FF6FBBC" w14:textId="77777777" w:rsidR="000D7F1D" w:rsidRDefault="00000000">
            <w:pPr>
              <w:rPr>
                <w:color w:val="000000"/>
                <w:sz w:val="20"/>
              </w:rPr>
            </w:pPr>
            <w:r>
              <w:rPr>
                <w:rFonts w:ascii="Cambria" w:eastAsia="Cambria" w:hAnsi="Cambria" w:cs="Cambria"/>
                <w:color w:val="000000"/>
                <w:sz w:val="20"/>
              </w:rPr>
              <w:t>CCr</w:t>
            </w:r>
          </w:p>
        </w:tc>
        <w:tc>
          <w:tcPr>
            <w:tcW w:w="1503" w:type="dxa"/>
          </w:tcPr>
          <w:p w14:paraId="21245701" w14:textId="77777777" w:rsidR="000D7F1D" w:rsidRPr="00717473" w:rsidRDefault="00000000">
            <w:pPr>
              <w:rPr>
                <w:rFonts w:eastAsiaTheme="majorEastAsia"/>
                <w:color w:val="000000"/>
                <w:sz w:val="20"/>
              </w:rPr>
            </w:pPr>
            <w:r w:rsidRPr="00717473">
              <w:rPr>
                <w:rFonts w:eastAsiaTheme="majorEastAsia" w:cs="Cambria"/>
                <w:color w:val="000000"/>
                <w:sz w:val="20"/>
              </w:rPr>
              <w:t>CCr</w:t>
            </w:r>
          </w:p>
        </w:tc>
        <w:tc>
          <w:tcPr>
            <w:tcW w:w="1504" w:type="dxa"/>
          </w:tcPr>
          <w:p w14:paraId="0A2A96EF" w14:textId="77777777" w:rsidR="000D7F1D" w:rsidRDefault="00000000">
            <w:pPr>
              <w:rPr>
                <w:color w:val="000000"/>
                <w:sz w:val="20"/>
              </w:rPr>
            </w:pPr>
            <w:r>
              <w:rPr>
                <w:rFonts w:ascii="Cambria" w:eastAsia="Cambria" w:hAnsi="Cambria" w:cs="Cambria"/>
                <w:color w:val="000000"/>
                <w:sz w:val="20"/>
              </w:rPr>
              <w:t>−</w:t>
            </w:r>
          </w:p>
        </w:tc>
        <w:tc>
          <w:tcPr>
            <w:tcW w:w="1503" w:type="dxa"/>
          </w:tcPr>
          <w:p w14:paraId="1EED12F0"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7FC38F0" w14:textId="77777777" w:rsidR="000D7F1D" w:rsidRDefault="00000000">
            <w:pPr>
              <w:rPr>
                <w:color w:val="000000"/>
                <w:sz w:val="20"/>
              </w:rPr>
            </w:pPr>
            <w:r>
              <w:rPr>
                <w:rFonts w:ascii="Cambria" w:eastAsia="Cambria" w:hAnsi="Cambria" w:cs="Cambria"/>
                <w:color w:val="000000"/>
                <w:sz w:val="20"/>
              </w:rPr>
              <w:t>MeSH: D016223</w:t>
            </w:r>
          </w:p>
        </w:tc>
      </w:tr>
      <w:tr w:rsidR="00C7670C" w14:paraId="05DAAEC8" w14:textId="77777777" w:rsidTr="00C7670C">
        <w:trPr>
          <w:trHeight w:val="400"/>
        </w:trPr>
        <w:tc>
          <w:tcPr>
            <w:tcW w:w="1503" w:type="dxa"/>
          </w:tcPr>
          <w:p w14:paraId="783EFC1D" w14:textId="77777777" w:rsidR="000D7F1D" w:rsidRDefault="00000000">
            <w:pPr>
              <w:rPr>
                <w:color w:val="000000"/>
                <w:sz w:val="20"/>
              </w:rPr>
            </w:pPr>
            <w:r>
              <w:rPr>
                <w:rFonts w:ascii="Cambria" w:eastAsia="Cambria" w:hAnsi="Cambria" w:cs="Cambria"/>
                <w:color w:val="000000"/>
                <w:sz w:val="20"/>
              </w:rPr>
              <w:t>Decrease</w:t>
            </w:r>
          </w:p>
        </w:tc>
        <w:tc>
          <w:tcPr>
            <w:tcW w:w="1504" w:type="dxa"/>
          </w:tcPr>
          <w:p w14:paraId="235AEEA1" w14:textId="77777777" w:rsidR="000D7F1D" w:rsidRDefault="00000000">
            <w:pPr>
              <w:rPr>
                <w:color w:val="000000"/>
                <w:sz w:val="20"/>
              </w:rPr>
            </w:pPr>
            <w:r>
              <w:rPr>
                <w:rFonts w:ascii="Cambria" w:eastAsia="Cambria" w:hAnsi="Cambria" w:cs="Cambria"/>
                <w:color w:val="000000"/>
                <w:sz w:val="20"/>
              </w:rPr>
              <w:t>Decrease</w:t>
            </w:r>
          </w:p>
        </w:tc>
        <w:tc>
          <w:tcPr>
            <w:tcW w:w="1503" w:type="dxa"/>
          </w:tcPr>
          <w:p w14:paraId="72816755" w14:textId="77777777" w:rsidR="000D7F1D" w:rsidRPr="00717473" w:rsidRDefault="00000000">
            <w:pPr>
              <w:rPr>
                <w:rFonts w:eastAsiaTheme="majorEastAsia"/>
                <w:color w:val="000000"/>
                <w:sz w:val="20"/>
              </w:rPr>
            </w:pPr>
            <w:r w:rsidRPr="00717473">
              <w:rPr>
                <w:rFonts w:eastAsiaTheme="majorEastAsia" w:cs="ＭＳ ゴシック"/>
                <w:color w:val="000000"/>
                <w:sz w:val="20"/>
              </w:rPr>
              <w:t>低下</w:t>
            </w:r>
          </w:p>
        </w:tc>
        <w:tc>
          <w:tcPr>
            <w:tcW w:w="1504" w:type="dxa"/>
          </w:tcPr>
          <w:p w14:paraId="696627B4" w14:textId="77777777" w:rsidR="000D7F1D" w:rsidRDefault="00000000">
            <w:pPr>
              <w:rPr>
                <w:color w:val="000000"/>
                <w:sz w:val="20"/>
              </w:rPr>
            </w:pPr>
            <w:r>
              <w:rPr>
                <w:rFonts w:ascii="Cambria" w:eastAsia="Cambria" w:hAnsi="Cambria" w:cs="Cambria"/>
                <w:color w:val="000000"/>
                <w:sz w:val="20"/>
              </w:rPr>
              <w:t>−</w:t>
            </w:r>
          </w:p>
        </w:tc>
        <w:tc>
          <w:tcPr>
            <w:tcW w:w="1503" w:type="dxa"/>
          </w:tcPr>
          <w:p w14:paraId="0F0E201A"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BF234A7" w14:textId="77777777" w:rsidR="000D7F1D" w:rsidRDefault="00000000">
            <w:pPr>
              <w:rPr>
                <w:color w:val="000000"/>
                <w:sz w:val="20"/>
              </w:rPr>
            </w:pPr>
            <w:r>
              <w:rPr>
                <w:rFonts w:ascii="Cambria" w:eastAsia="Cambria" w:hAnsi="Cambria" w:cs="Cambria"/>
                <w:color w:val="000000"/>
                <w:sz w:val="20"/>
              </w:rPr>
              <w:t>SNOMED: 255396002</w:t>
            </w:r>
          </w:p>
        </w:tc>
      </w:tr>
      <w:tr w:rsidR="00C7670C" w14:paraId="62C48671"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16FE667" w14:textId="77777777" w:rsidR="000D7F1D" w:rsidRDefault="00000000">
            <w:pPr>
              <w:rPr>
                <w:color w:val="000000"/>
                <w:sz w:val="20"/>
              </w:rPr>
            </w:pPr>
            <w:r>
              <w:rPr>
                <w:rFonts w:ascii="Cambria" w:eastAsia="Cambria" w:hAnsi="Cambria" w:cs="Cambria"/>
                <w:color w:val="000000"/>
                <w:sz w:val="20"/>
              </w:rPr>
              <w:t>Defecation</w:t>
            </w:r>
          </w:p>
        </w:tc>
        <w:tc>
          <w:tcPr>
            <w:tcW w:w="1504" w:type="dxa"/>
          </w:tcPr>
          <w:p w14:paraId="2CE6DCA7" w14:textId="77777777" w:rsidR="000D7F1D" w:rsidRDefault="00000000">
            <w:pPr>
              <w:rPr>
                <w:color w:val="000000"/>
                <w:sz w:val="20"/>
              </w:rPr>
            </w:pPr>
            <w:r>
              <w:rPr>
                <w:rFonts w:ascii="Cambria" w:eastAsia="Cambria" w:hAnsi="Cambria" w:cs="Cambria"/>
                <w:color w:val="000000"/>
                <w:sz w:val="20"/>
              </w:rPr>
              <w:t>Defecation</w:t>
            </w:r>
          </w:p>
        </w:tc>
        <w:tc>
          <w:tcPr>
            <w:tcW w:w="1503" w:type="dxa"/>
          </w:tcPr>
          <w:p w14:paraId="2FABC757" w14:textId="77777777" w:rsidR="000D7F1D" w:rsidRPr="00717473" w:rsidRDefault="00000000">
            <w:pPr>
              <w:rPr>
                <w:rFonts w:eastAsiaTheme="majorEastAsia"/>
                <w:color w:val="000000"/>
                <w:sz w:val="20"/>
              </w:rPr>
            </w:pPr>
            <w:r w:rsidRPr="00717473">
              <w:rPr>
                <w:rFonts w:eastAsiaTheme="majorEastAsia" w:cs="ＭＳ ゴシック"/>
                <w:color w:val="000000"/>
                <w:sz w:val="20"/>
              </w:rPr>
              <w:t>排便</w:t>
            </w:r>
          </w:p>
        </w:tc>
        <w:tc>
          <w:tcPr>
            <w:tcW w:w="1504" w:type="dxa"/>
          </w:tcPr>
          <w:p w14:paraId="6C0B11D2" w14:textId="77777777" w:rsidR="000D7F1D" w:rsidRDefault="00000000">
            <w:pPr>
              <w:rPr>
                <w:color w:val="000000"/>
                <w:sz w:val="20"/>
              </w:rPr>
            </w:pPr>
            <w:r>
              <w:rPr>
                <w:rFonts w:ascii="Cambria" w:eastAsia="Cambria" w:hAnsi="Cambria" w:cs="Cambria"/>
                <w:color w:val="000000"/>
                <w:sz w:val="20"/>
              </w:rPr>
              <w:t>−</w:t>
            </w:r>
          </w:p>
        </w:tc>
        <w:tc>
          <w:tcPr>
            <w:tcW w:w="1503" w:type="dxa"/>
          </w:tcPr>
          <w:p w14:paraId="7FB78E7C"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FE22C26" w14:textId="77777777" w:rsidR="000D7F1D" w:rsidRDefault="00000000">
            <w:pPr>
              <w:rPr>
                <w:color w:val="000000"/>
                <w:sz w:val="20"/>
              </w:rPr>
            </w:pPr>
            <w:r>
              <w:rPr>
                <w:rFonts w:ascii="Cambria" w:eastAsia="Cambria" w:hAnsi="Cambria" w:cs="Cambria"/>
                <w:color w:val="000000"/>
                <w:sz w:val="20"/>
              </w:rPr>
              <w:t>MeSH: D003671</w:t>
            </w:r>
          </w:p>
        </w:tc>
      </w:tr>
      <w:tr w:rsidR="00C7670C" w14:paraId="66E1669A" w14:textId="77777777" w:rsidTr="00C7670C">
        <w:trPr>
          <w:trHeight w:val="400"/>
        </w:trPr>
        <w:tc>
          <w:tcPr>
            <w:tcW w:w="1503" w:type="dxa"/>
          </w:tcPr>
          <w:p w14:paraId="286698AF" w14:textId="77777777" w:rsidR="000D7F1D" w:rsidRDefault="00000000">
            <w:pPr>
              <w:rPr>
                <w:color w:val="000000"/>
                <w:sz w:val="20"/>
              </w:rPr>
            </w:pPr>
            <w:r>
              <w:rPr>
                <w:rFonts w:ascii="Cambria" w:eastAsia="Cambria" w:hAnsi="Cambria" w:cs="Cambria"/>
                <w:color w:val="000000"/>
                <w:sz w:val="20"/>
              </w:rPr>
              <w:t>Discharge prescription</w:t>
            </w:r>
          </w:p>
        </w:tc>
        <w:tc>
          <w:tcPr>
            <w:tcW w:w="1504" w:type="dxa"/>
          </w:tcPr>
          <w:p w14:paraId="02FC402E" w14:textId="77777777" w:rsidR="000D7F1D" w:rsidRDefault="00000000">
            <w:pPr>
              <w:rPr>
                <w:color w:val="000000"/>
                <w:sz w:val="20"/>
              </w:rPr>
            </w:pPr>
            <w:r>
              <w:rPr>
                <w:rFonts w:ascii="Cambria" w:eastAsia="Cambria" w:hAnsi="Cambria" w:cs="Cambria"/>
                <w:color w:val="000000"/>
                <w:sz w:val="20"/>
              </w:rPr>
              <w:t>Discharge prescription</w:t>
            </w:r>
          </w:p>
        </w:tc>
        <w:tc>
          <w:tcPr>
            <w:tcW w:w="1503" w:type="dxa"/>
          </w:tcPr>
          <w:p w14:paraId="2236C695" w14:textId="77777777" w:rsidR="000D7F1D" w:rsidRPr="00717473" w:rsidRDefault="00000000">
            <w:pPr>
              <w:rPr>
                <w:rFonts w:eastAsiaTheme="majorEastAsia"/>
                <w:color w:val="000000"/>
                <w:sz w:val="20"/>
              </w:rPr>
            </w:pPr>
            <w:r w:rsidRPr="00717473">
              <w:rPr>
                <w:rFonts w:eastAsiaTheme="majorEastAsia" w:cs="ＭＳ ゴシック"/>
                <w:color w:val="000000"/>
                <w:sz w:val="20"/>
              </w:rPr>
              <w:t>退院処方</w:t>
            </w:r>
          </w:p>
        </w:tc>
        <w:tc>
          <w:tcPr>
            <w:tcW w:w="1504" w:type="dxa"/>
          </w:tcPr>
          <w:p w14:paraId="2A6CF981" w14:textId="77777777" w:rsidR="000D7F1D" w:rsidRDefault="00000000">
            <w:pPr>
              <w:rPr>
                <w:color w:val="000000"/>
                <w:sz w:val="20"/>
              </w:rPr>
            </w:pPr>
            <w:r>
              <w:rPr>
                <w:rFonts w:ascii="Cambria" w:eastAsia="Cambria" w:hAnsi="Cambria" w:cs="Cambria"/>
                <w:color w:val="000000"/>
                <w:sz w:val="20"/>
              </w:rPr>
              <w:t>Yes (119,057)</w:t>
            </w:r>
          </w:p>
        </w:tc>
        <w:tc>
          <w:tcPr>
            <w:tcW w:w="1503" w:type="dxa"/>
          </w:tcPr>
          <w:p w14:paraId="31AC9D42"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619CD2F" w14:textId="77777777" w:rsidR="000D7F1D" w:rsidRDefault="00000000">
            <w:pPr>
              <w:rPr>
                <w:color w:val="000000"/>
                <w:sz w:val="20"/>
              </w:rPr>
            </w:pPr>
            <w:r>
              <w:rPr>
                <w:rFonts w:ascii="Cambria" w:eastAsia="Cambria" w:hAnsi="Cambria" w:cs="Cambria"/>
                <w:color w:val="000000"/>
                <w:sz w:val="20"/>
              </w:rPr>
              <w:t>SNOMED: 422425002</w:t>
            </w:r>
          </w:p>
        </w:tc>
      </w:tr>
      <w:tr w:rsidR="00C7670C" w14:paraId="4F2629EC"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702A1CAD" w14:textId="77777777" w:rsidR="000D7F1D" w:rsidRDefault="00000000">
            <w:pPr>
              <w:rPr>
                <w:color w:val="000000"/>
                <w:sz w:val="20"/>
              </w:rPr>
            </w:pPr>
            <w:r>
              <w:rPr>
                <w:rFonts w:ascii="Cambria" w:eastAsia="Cambria" w:hAnsi="Cambria" w:cs="Cambria"/>
                <w:color w:val="000000"/>
                <w:sz w:val="20"/>
              </w:rPr>
              <w:t>Discontinuation</w:t>
            </w:r>
          </w:p>
        </w:tc>
        <w:tc>
          <w:tcPr>
            <w:tcW w:w="1504" w:type="dxa"/>
          </w:tcPr>
          <w:p w14:paraId="1A9B06EC" w14:textId="77777777" w:rsidR="000D7F1D" w:rsidRDefault="00000000">
            <w:pPr>
              <w:rPr>
                <w:color w:val="000000"/>
                <w:sz w:val="20"/>
              </w:rPr>
            </w:pPr>
            <w:r>
              <w:rPr>
                <w:rFonts w:ascii="Cambria" w:eastAsia="Cambria" w:hAnsi="Cambria" w:cs="Cambria"/>
                <w:color w:val="000000"/>
                <w:sz w:val="20"/>
              </w:rPr>
              <w:t>Discontinuation</w:t>
            </w:r>
          </w:p>
        </w:tc>
        <w:tc>
          <w:tcPr>
            <w:tcW w:w="1503" w:type="dxa"/>
          </w:tcPr>
          <w:p w14:paraId="486538C4" w14:textId="77777777" w:rsidR="000D7F1D" w:rsidRPr="00717473" w:rsidRDefault="00000000">
            <w:pPr>
              <w:rPr>
                <w:rFonts w:eastAsiaTheme="majorEastAsia"/>
                <w:color w:val="000000"/>
                <w:sz w:val="20"/>
              </w:rPr>
            </w:pPr>
            <w:r w:rsidRPr="00717473">
              <w:rPr>
                <w:rFonts w:eastAsiaTheme="majorEastAsia" w:cs="ＭＳ ゴシック"/>
                <w:color w:val="000000"/>
                <w:sz w:val="20"/>
              </w:rPr>
              <w:t>中止</w:t>
            </w:r>
          </w:p>
        </w:tc>
        <w:tc>
          <w:tcPr>
            <w:tcW w:w="1504" w:type="dxa"/>
          </w:tcPr>
          <w:p w14:paraId="6E3F9769" w14:textId="77777777" w:rsidR="000D7F1D" w:rsidRDefault="00000000">
            <w:pPr>
              <w:rPr>
                <w:color w:val="000000"/>
                <w:sz w:val="20"/>
              </w:rPr>
            </w:pPr>
            <w:r>
              <w:rPr>
                <w:rFonts w:ascii="Cambria" w:eastAsia="Cambria" w:hAnsi="Cambria" w:cs="Cambria"/>
                <w:color w:val="000000"/>
                <w:sz w:val="20"/>
              </w:rPr>
              <w:t>−</w:t>
            </w:r>
          </w:p>
        </w:tc>
        <w:tc>
          <w:tcPr>
            <w:tcW w:w="1503" w:type="dxa"/>
          </w:tcPr>
          <w:p w14:paraId="18A079AE"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F68B64A" w14:textId="77777777" w:rsidR="000D7F1D" w:rsidRDefault="00000000">
            <w:pPr>
              <w:rPr>
                <w:color w:val="000000"/>
                <w:sz w:val="20"/>
              </w:rPr>
            </w:pPr>
            <w:r>
              <w:rPr>
                <w:rFonts w:ascii="Cambria" w:eastAsia="Cambria" w:hAnsi="Cambria" w:cs="Cambria"/>
                <w:color w:val="000000"/>
                <w:sz w:val="20"/>
              </w:rPr>
              <w:t>SNOMED: 255594003</w:t>
            </w:r>
          </w:p>
        </w:tc>
      </w:tr>
      <w:tr w:rsidR="00C7670C" w14:paraId="6484BF75" w14:textId="77777777" w:rsidTr="00C7670C">
        <w:trPr>
          <w:trHeight w:val="400"/>
        </w:trPr>
        <w:tc>
          <w:tcPr>
            <w:tcW w:w="1503" w:type="dxa"/>
          </w:tcPr>
          <w:p w14:paraId="062311F0" w14:textId="77777777" w:rsidR="000D7F1D" w:rsidRDefault="00000000">
            <w:pPr>
              <w:rPr>
                <w:color w:val="000000"/>
                <w:sz w:val="20"/>
              </w:rPr>
            </w:pPr>
            <w:r>
              <w:rPr>
                <w:rFonts w:ascii="Cambria" w:eastAsia="Cambria" w:hAnsi="Cambria" w:cs="Cambria"/>
                <w:color w:val="000000"/>
                <w:sz w:val="20"/>
              </w:rPr>
              <w:t>Dosage</w:t>
            </w:r>
          </w:p>
        </w:tc>
        <w:tc>
          <w:tcPr>
            <w:tcW w:w="1504" w:type="dxa"/>
          </w:tcPr>
          <w:p w14:paraId="0A73D771" w14:textId="77777777" w:rsidR="000D7F1D" w:rsidRDefault="00000000">
            <w:pPr>
              <w:rPr>
                <w:color w:val="000000"/>
                <w:sz w:val="20"/>
              </w:rPr>
            </w:pPr>
            <w:r>
              <w:rPr>
                <w:rFonts w:ascii="Cambria" w:eastAsia="Cambria" w:hAnsi="Cambria" w:cs="Cambria"/>
                <w:color w:val="000000"/>
                <w:sz w:val="20"/>
              </w:rPr>
              <w:t>Dosage</w:t>
            </w:r>
          </w:p>
        </w:tc>
        <w:tc>
          <w:tcPr>
            <w:tcW w:w="1503" w:type="dxa"/>
          </w:tcPr>
          <w:p w14:paraId="191CC6D2" w14:textId="77777777" w:rsidR="000D7F1D" w:rsidRPr="00717473" w:rsidRDefault="00000000">
            <w:pPr>
              <w:rPr>
                <w:rFonts w:eastAsiaTheme="majorEastAsia"/>
                <w:color w:val="000000"/>
                <w:sz w:val="20"/>
              </w:rPr>
            </w:pPr>
            <w:r w:rsidRPr="00717473">
              <w:rPr>
                <w:rFonts w:eastAsiaTheme="majorEastAsia" w:cs="ＭＳ ゴシック"/>
                <w:color w:val="000000"/>
                <w:sz w:val="20"/>
              </w:rPr>
              <w:t>投与量</w:t>
            </w:r>
          </w:p>
        </w:tc>
        <w:tc>
          <w:tcPr>
            <w:tcW w:w="1504" w:type="dxa"/>
          </w:tcPr>
          <w:p w14:paraId="000425AF" w14:textId="14F4D85F" w:rsidR="000D7F1D" w:rsidRDefault="00000000">
            <w:pPr>
              <w:rPr>
                <w:color w:val="000000"/>
                <w:sz w:val="20"/>
              </w:rPr>
            </w:pPr>
            <w:r>
              <w:rPr>
                <w:rFonts w:ascii="Cambria" w:eastAsia="Cambria" w:hAnsi="Cambria" w:cs="Cambria"/>
                <w:color w:val="000000"/>
                <w:sz w:val="20"/>
              </w:rPr>
              <w:t>Yes (407,921)</w:t>
            </w:r>
          </w:p>
        </w:tc>
        <w:tc>
          <w:tcPr>
            <w:tcW w:w="1503" w:type="dxa"/>
          </w:tcPr>
          <w:p w14:paraId="6B0A406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354BA89" w14:textId="77777777" w:rsidR="000D7F1D" w:rsidRDefault="00000000">
            <w:pPr>
              <w:rPr>
                <w:color w:val="000000"/>
                <w:sz w:val="20"/>
              </w:rPr>
            </w:pPr>
            <w:r>
              <w:rPr>
                <w:rFonts w:ascii="Cambria" w:eastAsia="Cambria" w:hAnsi="Cambria" w:cs="Cambria"/>
                <w:color w:val="000000"/>
                <w:sz w:val="20"/>
              </w:rPr>
              <w:t>MeSH: D004364</w:t>
            </w:r>
          </w:p>
        </w:tc>
      </w:tr>
      <w:tr w:rsidR="00C7670C" w14:paraId="45C145AA"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53B1D35B" w14:textId="77777777" w:rsidR="000D7F1D" w:rsidRDefault="00000000">
            <w:pPr>
              <w:rPr>
                <w:color w:val="000000"/>
                <w:sz w:val="20"/>
              </w:rPr>
            </w:pPr>
            <w:r>
              <w:rPr>
                <w:rFonts w:ascii="Cambria" w:eastAsia="Cambria" w:hAnsi="Cambria" w:cs="Cambria"/>
                <w:color w:val="000000"/>
                <w:sz w:val="20"/>
              </w:rPr>
              <w:t>Drug Allergy</w:t>
            </w:r>
          </w:p>
        </w:tc>
        <w:tc>
          <w:tcPr>
            <w:tcW w:w="1504" w:type="dxa"/>
          </w:tcPr>
          <w:p w14:paraId="68063175" w14:textId="77777777" w:rsidR="000D7F1D" w:rsidRDefault="00000000">
            <w:pPr>
              <w:rPr>
                <w:color w:val="000000"/>
                <w:sz w:val="20"/>
              </w:rPr>
            </w:pPr>
            <w:r>
              <w:rPr>
                <w:rFonts w:ascii="Cambria" w:eastAsia="Cambria" w:hAnsi="Cambria" w:cs="Cambria"/>
                <w:color w:val="000000"/>
                <w:sz w:val="20"/>
              </w:rPr>
              <w:t>Drug Allergy</w:t>
            </w:r>
          </w:p>
        </w:tc>
        <w:tc>
          <w:tcPr>
            <w:tcW w:w="1503" w:type="dxa"/>
          </w:tcPr>
          <w:p w14:paraId="50A448D1" w14:textId="77777777" w:rsidR="000D7F1D" w:rsidRPr="00717473" w:rsidRDefault="00000000">
            <w:pPr>
              <w:rPr>
                <w:rFonts w:eastAsiaTheme="majorEastAsia"/>
                <w:color w:val="000000"/>
                <w:sz w:val="20"/>
              </w:rPr>
            </w:pPr>
            <w:r w:rsidRPr="00717473">
              <w:rPr>
                <w:rFonts w:eastAsiaTheme="majorEastAsia" w:cs="ＭＳ 明朝"/>
                <w:color w:val="000000"/>
                <w:sz w:val="20"/>
              </w:rPr>
              <w:t>薬剤アレルギー</w:t>
            </w:r>
          </w:p>
        </w:tc>
        <w:tc>
          <w:tcPr>
            <w:tcW w:w="1504" w:type="dxa"/>
          </w:tcPr>
          <w:p w14:paraId="498A68AB" w14:textId="38ED96CB" w:rsidR="000D7F1D" w:rsidRDefault="00000000">
            <w:pPr>
              <w:rPr>
                <w:color w:val="000000"/>
                <w:sz w:val="20"/>
              </w:rPr>
            </w:pPr>
            <w:r>
              <w:rPr>
                <w:rFonts w:ascii="Cambria" w:eastAsia="Cambria" w:hAnsi="Cambria" w:cs="Cambria"/>
                <w:color w:val="000000"/>
                <w:sz w:val="20"/>
              </w:rPr>
              <w:t>Yes (456,178)</w:t>
            </w:r>
          </w:p>
        </w:tc>
        <w:tc>
          <w:tcPr>
            <w:tcW w:w="1503" w:type="dxa"/>
          </w:tcPr>
          <w:p w14:paraId="35416D43"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A096700" w14:textId="77777777" w:rsidR="000D7F1D" w:rsidRDefault="00000000">
            <w:pPr>
              <w:rPr>
                <w:color w:val="000000"/>
                <w:sz w:val="20"/>
              </w:rPr>
            </w:pPr>
            <w:r>
              <w:rPr>
                <w:rFonts w:ascii="Cambria" w:eastAsia="Cambria" w:hAnsi="Cambria" w:cs="Cambria"/>
                <w:color w:val="000000"/>
                <w:sz w:val="20"/>
              </w:rPr>
              <w:t>MeSH: D000640</w:t>
            </w:r>
          </w:p>
        </w:tc>
      </w:tr>
      <w:tr w:rsidR="00C7670C" w14:paraId="6269576A" w14:textId="77777777" w:rsidTr="00C7670C">
        <w:trPr>
          <w:trHeight w:val="400"/>
        </w:trPr>
        <w:tc>
          <w:tcPr>
            <w:tcW w:w="1503" w:type="dxa"/>
          </w:tcPr>
          <w:p w14:paraId="229A5C5B" w14:textId="77777777" w:rsidR="000D7F1D" w:rsidRDefault="00000000">
            <w:pPr>
              <w:rPr>
                <w:color w:val="000000"/>
                <w:sz w:val="20"/>
              </w:rPr>
            </w:pPr>
            <w:r>
              <w:rPr>
                <w:rFonts w:ascii="Cambria" w:eastAsia="Cambria" w:hAnsi="Cambria" w:cs="Cambria"/>
                <w:color w:val="000000"/>
                <w:sz w:val="20"/>
              </w:rPr>
              <w:t>Drug discontinued</w:t>
            </w:r>
          </w:p>
        </w:tc>
        <w:tc>
          <w:tcPr>
            <w:tcW w:w="1504" w:type="dxa"/>
          </w:tcPr>
          <w:p w14:paraId="16D5E17C" w14:textId="77777777" w:rsidR="000D7F1D" w:rsidRDefault="00000000">
            <w:pPr>
              <w:rPr>
                <w:color w:val="000000"/>
                <w:sz w:val="20"/>
              </w:rPr>
            </w:pPr>
            <w:r>
              <w:rPr>
                <w:rFonts w:ascii="Cambria" w:eastAsia="Cambria" w:hAnsi="Cambria" w:cs="Cambria"/>
                <w:color w:val="000000"/>
                <w:sz w:val="20"/>
              </w:rPr>
              <w:t>Drug discontinued</w:t>
            </w:r>
          </w:p>
        </w:tc>
        <w:tc>
          <w:tcPr>
            <w:tcW w:w="1503" w:type="dxa"/>
          </w:tcPr>
          <w:p w14:paraId="2637FE08" w14:textId="77777777" w:rsidR="000D7F1D" w:rsidRPr="00717473" w:rsidRDefault="00000000">
            <w:pPr>
              <w:rPr>
                <w:rFonts w:eastAsiaTheme="majorEastAsia"/>
                <w:color w:val="000000"/>
                <w:sz w:val="20"/>
              </w:rPr>
            </w:pPr>
            <w:r w:rsidRPr="00717473">
              <w:rPr>
                <w:rFonts w:eastAsiaTheme="majorEastAsia" w:cs="ＭＳ ゴシック"/>
                <w:color w:val="000000"/>
                <w:sz w:val="20"/>
              </w:rPr>
              <w:t>中止薬</w:t>
            </w:r>
          </w:p>
        </w:tc>
        <w:tc>
          <w:tcPr>
            <w:tcW w:w="1504" w:type="dxa"/>
          </w:tcPr>
          <w:p w14:paraId="4D194449" w14:textId="05B5F037" w:rsidR="000D7F1D" w:rsidRDefault="00000000">
            <w:pPr>
              <w:rPr>
                <w:color w:val="000000"/>
                <w:sz w:val="20"/>
              </w:rPr>
            </w:pPr>
            <w:r>
              <w:rPr>
                <w:rFonts w:ascii="Cambria" w:eastAsia="Cambria" w:hAnsi="Cambria" w:cs="Cambria"/>
                <w:color w:val="000000"/>
                <w:sz w:val="20"/>
              </w:rPr>
              <w:t>Yes (160,100)</w:t>
            </w:r>
          </w:p>
        </w:tc>
        <w:tc>
          <w:tcPr>
            <w:tcW w:w="1503" w:type="dxa"/>
          </w:tcPr>
          <w:p w14:paraId="6538B2F0"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B359A32" w14:textId="77777777" w:rsidR="000D7F1D" w:rsidRDefault="00000000">
            <w:pPr>
              <w:rPr>
                <w:color w:val="000000"/>
                <w:sz w:val="20"/>
              </w:rPr>
            </w:pPr>
            <w:r>
              <w:rPr>
                <w:rFonts w:ascii="Cambria" w:eastAsia="Cambria" w:hAnsi="Cambria" w:cs="Cambria"/>
                <w:color w:val="000000"/>
                <w:sz w:val="20"/>
              </w:rPr>
              <w:t>SNOMED: 423423001</w:t>
            </w:r>
          </w:p>
        </w:tc>
      </w:tr>
      <w:tr w:rsidR="00C7670C" w14:paraId="0FDF77BA"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7E4B62E2" w14:textId="77777777" w:rsidR="000D7F1D" w:rsidRDefault="00000000">
            <w:pPr>
              <w:rPr>
                <w:color w:val="000000"/>
                <w:sz w:val="20"/>
              </w:rPr>
            </w:pPr>
            <w:r>
              <w:rPr>
                <w:rFonts w:ascii="Cambria" w:eastAsia="Cambria" w:hAnsi="Cambria" w:cs="Cambria"/>
                <w:color w:val="000000"/>
                <w:sz w:val="20"/>
              </w:rPr>
              <w:t>Drug Packaging</w:t>
            </w:r>
          </w:p>
        </w:tc>
        <w:tc>
          <w:tcPr>
            <w:tcW w:w="1504" w:type="dxa"/>
          </w:tcPr>
          <w:p w14:paraId="2D1D6F17" w14:textId="77777777" w:rsidR="000D7F1D" w:rsidRDefault="00000000">
            <w:pPr>
              <w:rPr>
                <w:color w:val="000000"/>
                <w:sz w:val="20"/>
              </w:rPr>
            </w:pPr>
            <w:r>
              <w:rPr>
                <w:rFonts w:ascii="Cambria" w:eastAsia="Cambria" w:hAnsi="Cambria" w:cs="Cambria"/>
                <w:color w:val="000000"/>
                <w:sz w:val="20"/>
              </w:rPr>
              <w:t>Drug Packaging</w:t>
            </w:r>
          </w:p>
        </w:tc>
        <w:tc>
          <w:tcPr>
            <w:tcW w:w="1503" w:type="dxa"/>
          </w:tcPr>
          <w:p w14:paraId="5D3B89EA" w14:textId="77777777" w:rsidR="000D7F1D" w:rsidRPr="00717473" w:rsidRDefault="00000000">
            <w:pPr>
              <w:rPr>
                <w:rFonts w:eastAsiaTheme="majorEastAsia"/>
                <w:color w:val="000000"/>
                <w:sz w:val="20"/>
              </w:rPr>
            </w:pPr>
            <w:r w:rsidRPr="00717473">
              <w:rPr>
                <w:rFonts w:eastAsiaTheme="majorEastAsia" w:cs="ＭＳ 明朝"/>
                <w:color w:val="000000"/>
                <w:sz w:val="20"/>
              </w:rPr>
              <w:t>ヒート</w:t>
            </w:r>
          </w:p>
        </w:tc>
        <w:tc>
          <w:tcPr>
            <w:tcW w:w="1504" w:type="dxa"/>
          </w:tcPr>
          <w:p w14:paraId="5026B790" w14:textId="77777777" w:rsidR="000D7F1D" w:rsidRDefault="00000000">
            <w:pPr>
              <w:rPr>
                <w:color w:val="000000"/>
                <w:sz w:val="20"/>
              </w:rPr>
            </w:pPr>
            <w:r>
              <w:rPr>
                <w:rFonts w:ascii="Cambria" w:eastAsia="Cambria" w:hAnsi="Cambria" w:cs="Cambria"/>
                <w:color w:val="000000"/>
                <w:sz w:val="20"/>
              </w:rPr>
              <w:t>−</w:t>
            </w:r>
          </w:p>
        </w:tc>
        <w:tc>
          <w:tcPr>
            <w:tcW w:w="1503" w:type="dxa"/>
          </w:tcPr>
          <w:p w14:paraId="785CFC2E"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2436DFE" w14:textId="77777777" w:rsidR="000D7F1D" w:rsidRDefault="00000000">
            <w:pPr>
              <w:rPr>
                <w:color w:val="000000"/>
                <w:sz w:val="20"/>
              </w:rPr>
            </w:pPr>
            <w:r>
              <w:rPr>
                <w:rFonts w:ascii="Cambria" w:eastAsia="Cambria" w:hAnsi="Cambria" w:cs="Cambria"/>
                <w:color w:val="000000"/>
                <w:sz w:val="20"/>
              </w:rPr>
              <w:t>MeSH: D004334</w:t>
            </w:r>
          </w:p>
        </w:tc>
      </w:tr>
      <w:tr w:rsidR="00C7670C" w14:paraId="42ED3579" w14:textId="77777777" w:rsidTr="00C7670C">
        <w:trPr>
          <w:trHeight w:val="400"/>
        </w:trPr>
        <w:tc>
          <w:tcPr>
            <w:tcW w:w="1503" w:type="dxa"/>
          </w:tcPr>
          <w:p w14:paraId="0B00D4DE" w14:textId="77777777" w:rsidR="000D7F1D" w:rsidRDefault="00000000">
            <w:pPr>
              <w:rPr>
                <w:color w:val="000000"/>
                <w:sz w:val="20"/>
              </w:rPr>
            </w:pPr>
            <w:r>
              <w:rPr>
                <w:rFonts w:ascii="Cambria" w:eastAsia="Cambria" w:hAnsi="Cambria" w:cs="Cambria"/>
                <w:color w:val="000000"/>
                <w:sz w:val="20"/>
              </w:rPr>
              <w:t>Drug-related event</w:t>
            </w:r>
          </w:p>
        </w:tc>
        <w:tc>
          <w:tcPr>
            <w:tcW w:w="1504" w:type="dxa"/>
          </w:tcPr>
          <w:p w14:paraId="39F30843" w14:textId="77777777" w:rsidR="000D7F1D" w:rsidRDefault="00000000">
            <w:pPr>
              <w:rPr>
                <w:color w:val="000000"/>
                <w:sz w:val="20"/>
              </w:rPr>
            </w:pPr>
            <w:r>
              <w:rPr>
                <w:rFonts w:ascii="Cambria" w:eastAsia="Cambria" w:hAnsi="Cambria" w:cs="Cambria"/>
                <w:color w:val="000000"/>
                <w:sz w:val="20"/>
              </w:rPr>
              <w:t>Drug-related event</w:t>
            </w:r>
          </w:p>
        </w:tc>
        <w:tc>
          <w:tcPr>
            <w:tcW w:w="1503" w:type="dxa"/>
          </w:tcPr>
          <w:p w14:paraId="3B90D459" w14:textId="77777777" w:rsidR="000D7F1D" w:rsidRPr="00717473" w:rsidRDefault="00000000">
            <w:pPr>
              <w:rPr>
                <w:rFonts w:eastAsiaTheme="majorEastAsia"/>
                <w:color w:val="000000"/>
                <w:sz w:val="20"/>
              </w:rPr>
            </w:pPr>
            <w:r w:rsidRPr="00717473">
              <w:rPr>
                <w:rFonts w:eastAsiaTheme="majorEastAsia" w:cs="ＭＳ ゴシック"/>
                <w:color w:val="000000"/>
                <w:sz w:val="20"/>
              </w:rPr>
              <w:t>薬剤性</w:t>
            </w:r>
          </w:p>
        </w:tc>
        <w:tc>
          <w:tcPr>
            <w:tcW w:w="1504" w:type="dxa"/>
          </w:tcPr>
          <w:p w14:paraId="3E2F2449" w14:textId="77777777" w:rsidR="000D7F1D" w:rsidRDefault="00000000">
            <w:pPr>
              <w:rPr>
                <w:color w:val="000000"/>
                <w:sz w:val="20"/>
              </w:rPr>
            </w:pPr>
            <w:r>
              <w:rPr>
                <w:rFonts w:ascii="Cambria" w:eastAsia="Cambria" w:hAnsi="Cambria" w:cs="Cambria"/>
                <w:color w:val="000000"/>
                <w:sz w:val="20"/>
              </w:rPr>
              <w:t>Yes (114,048)</w:t>
            </w:r>
          </w:p>
        </w:tc>
        <w:tc>
          <w:tcPr>
            <w:tcW w:w="1503" w:type="dxa"/>
          </w:tcPr>
          <w:p w14:paraId="318FE913"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8ED4E99" w14:textId="77777777" w:rsidR="000D7F1D" w:rsidRDefault="00000000">
            <w:pPr>
              <w:rPr>
                <w:color w:val="000000"/>
                <w:sz w:val="20"/>
              </w:rPr>
            </w:pPr>
            <w:r>
              <w:rPr>
                <w:rFonts w:ascii="Cambria" w:eastAsia="Cambria" w:hAnsi="Cambria" w:cs="Cambria"/>
                <w:color w:val="000000"/>
                <w:sz w:val="20"/>
              </w:rPr>
              <w:t>SNOMED: 419511003</w:t>
            </w:r>
          </w:p>
        </w:tc>
      </w:tr>
      <w:tr w:rsidR="00C7670C" w14:paraId="24229F74"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1294065" w14:textId="77777777" w:rsidR="000D7F1D" w:rsidRDefault="00000000">
            <w:pPr>
              <w:rPr>
                <w:color w:val="000000"/>
                <w:sz w:val="20"/>
              </w:rPr>
            </w:pPr>
            <w:r>
              <w:rPr>
                <w:rFonts w:ascii="Cambria" w:eastAsia="Cambria" w:hAnsi="Cambria" w:cs="Cambria"/>
                <w:color w:val="000000"/>
                <w:sz w:val="20"/>
              </w:rPr>
              <w:t>Drugs</w:t>
            </w:r>
          </w:p>
        </w:tc>
        <w:tc>
          <w:tcPr>
            <w:tcW w:w="1504" w:type="dxa"/>
          </w:tcPr>
          <w:p w14:paraId="46982993" w14:textId="77777777" w:rsidR="000D7F1D" w:rsidRDefault="00000000">
            <w:pPr>
              <w:rPr>
                <w:color w:val="000000"/>
                <w:sz w:val="20"/>
              </w:rPr>
            </w:pPr>
            <w:r>
              <w:rPr>
                <w:rFonts w:ascii="Cambria" w:eastAsia="Cambria" w:hAnsi="Cambria" w:cs="Cambria"/>
                <w:color w:val="000000"/>
                <w:sz w:val="20"/>
              </w:rPr>
              <w:t>Drugs</w:t>
            </w:r>
          </w:p>
        </w:tc>
        <w:tc>
          <w:tcPr>
            <w:tcW w:w="1503" w:type="dxa"/>
          </w:tcPr>
          <w:p w14:paraId="567FBFCC" w14:textId="77777777" w:rsidR="000D7F1D" w:rsidRPr="00717473" w:rsidRDefault="00000000">
            <w:pPr>
              <w:rPr>
                <w:rFonts w:eastAsiaTheme="majorEastAsia"/>
                <w:color w:val="000000"/>
                <w:sz w:val="20"/>
              </w:rPr>
            </w:pPr>
            <w:r w:rsidRPr="00717473">
              <w:rPr>
                <w:rFonts w:eastAsiaTheme="majorEastAsia" w:cs="ＭＳ ゴシック"/>
                <w:color w:val="000000"/>
                <w:sz w:val="20"/>
              </w:rPr>
              <w:t>薬剤</w:t>
            </w:r>
          </w:p>
        </w:tc>
        <w:tc>
          <w:tcPr>
            <w:tcW w:w="1504" w:type="dxa"/>
          </w:tcPr>
          <w:p w14:paraId="7DEDD550" w14:textId="77777777" w:rsidR="000D7F1D" w:rsidRDefault="00000000">
            <w:pPr>
              <w:rPr>
                <w:color w:val="000000"/>
                <w:sz w:val="20"/>
              </w:rPr>
            </w:pPr>
            <w:r>
              <w:rPr>
                <w:rFonts w:ascii="Cambria" w:eastAsia="Cambria" w:hAnsi="Cambria" w:cs="Cambria"/>
                <w:color w:val="000000"/>
                <w:sz w:val="20"/>
              </w:rPr>
              <w:t>−</w:t>
            </w:r>
          </w:p>
        </w:tc>
        <w:tc>
          <w:tcPr>
            <w:tcW w:w="1503" w:type="dxa"/>
          </w:tcPr>
          <w:p w14:paraId="281D66F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B039974" w14:textId="77777777" w:rsidR="000D7F1D" w:rsidRDefault="00000000">
            <w:pPr>
              <w:rPr>
                <w:color w:val="000000"/>
                <w:sz w:val="20"/>
              </w:rPr>
            </w:pPr>
            <w:r>
              <w:rPr>
                <w:rFonts w:ascii="Cambria" w:eastAsia="Cambria" w:hAnsi="Cambria" w:cs="Cambria"/>
                <w:color w:val="000000"/>
                <w:sz w:val="20"/>
              </w:rPr>
              <w:t>MeSH: D004341</w:t>
            </w:r>
          </w:p>
        </w:tc>
      </w:tr>
      <w:tr w:rsidR="00C7670C" w14:paraId="739B9906" w14:textId="77777777" w:rsidTr="00C7670C">
        <w:trPr>
          <w:trHeight w:val="400"/>
        </w:trPr>
        <w:tc>
          <w:tcPr>
            <w:tcW w:w="1503" w:type="dxa"/>
          </w:tcPr>
          <w:p w14:paraId="5F4BF457" w14:textId="77777777" w:rsidR="000D7F1D" w:rsidRDefault="00000000">
            <w:pPr>
              <w:rPr>
                <w:color w:val="000000"/>
                <w:sz w:val="20"/>
              </w:rPr>
            </w:pPr>
            <w:r>
              <w:rPr>
                <w:rFonts w:ascii="Cambria" w:eastAsia="Cambria" w:hAnsi="Cambria" w:cs="Cambria"/>
                <w:color w:val="000000"/>
                <w:sz w:val="20"/>
              </w:rPr>
              <w:t>Effect</w:t>
            </w:r>
          </w:p>
        </w:tc>
        <w:tc>
          <w:tcPr>
            <w:tcW w:w="1504" w:type="dxa"/>
          </w:tcPr>
          <w:p w14:paraId="7FE98737" w14:textId="77777777" w:rsidR="000D7F1D" w:rsidRDefault="00000000">
            <w:pPr>
              <w:rPr>
                <w:color w:val="000000"/>
                <w:sz w:val="20"/>
              </w:rPr>
            </w:pPr>
            <w:r>
              <w:rPr>
                <w:rFonts w:ascii="Cambria" w:eastAsia="Cambria" w:hAnsi="Cambria" w:cs="Cambria"/>
                <w:color w:val="000000"/>
                <w:sz w:val="20"/>
              </w:rPr>
              <w:t>Effect</w:t>
            </w:r>
          </w:p>
        </w:tc>
        <w:tc>
          <w:tcPr>
            <w:tcW w:w="1503" w:type="dxa"/>
          </w:tcPr>
          <w:p w14:paraId="3CF55279" w14:textId="77777777" w:rsidR="000D7F1D" w:rsidRPr="00717473" w:rsidRDefault="00000000">
            <w:pPr>
              <w:rPr>
                <w:rFonts w:eastAsiaTheme="majorEastAsia"/>
                <w:color w:val="000000"/>
                <w:sz w:val="20"/>
              </w:rPr>
            </w:pPr>
            <w:r w:rsidRPr="00717473">
              <w:rPr>
                <w:rFonts w:eastAsiaTheme="majorEastAsia" w:cs="ＭＳ ゴシック"/>
                <w:color w:val="000000"/>
                <w:sz w:val="20"/>
              </w:rPr>
              <w:t>作用</w:t>
            </w:r>
          </w:p>
        </w:tc>
        <w:tc>
          <w:tcPr>
            <w:tcW w:w="1504" w:type="dxa"/>
          </w:tcPr>
          <w:p w14:paraId="2A69D1C9" w14:textId="77777777" w:rsidR="000D7F1D" w:rsidRDefault="00000000">
            <w:pPr>
              <w:rPr>
                <w:color w:val="000000"/>
                <w:sz w:val="20"/>
              </w:rPr>
            </w:pPr>
            <w:r>
              <w:rPr>
                <w:rFonts w:ascii="Cambria" w:eastAsia="Cambria" w:hAnsi="Cambria" w:cs="Cambria"/>
                <w:color w:val="000000"/>
                <w:sz w:val="20"/>
              </w:rPr>
              <w:t>−</w:t>
            </w:r>
          </w:p>
        </w:tc>
        <w:tc>
          <w:tcPr>
            <w:tcW w:w="1503" w:type="dxa"/>
          </w:tcPr>
          <w:p w14:paraId="38A1E01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51EA48E" w14:textId="77777777" w:rsidR="000D7F1D" w:rsidRDefault="00000000">
            <w:pPr>
              <w:rPr>
                <w:color w:val="000000"/>
                <w:sz w:val="20"/>
              </w:rPr>
            </w:pPr>
            <w:r>
              <w:rPr>
                <w:rFonts w:ascii="Cambria" w:eastAsia="Cambria" w:hAnsi="Cambria" w:cs="Cambria"/>
                <w:color w:val="000000"/>
                <w:sz w:val="20"/>
              </w:rPr>
              <w:t>MeSH: D004624</w:t>
            </w:r>
          </w:p>
        </w:tc>
      </w:tr>
      <w:tr w:rsidR="00C7670C" w14:paraId="381BBF9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34A7949" w14:textId="77777777" w:rsidR="000D7F1D" w:rsidRDefault="00000000">
            <w:pPr>
              <w:rPr>
                <w:color w:val="000000"/>
                <w:sz w:val="20"/>
              </w:rPr>
            </w:pPr>
            <w:r>
              <w:rPr>
                <w:rFonts w:ascii="Cambria" w:eastAsia="Cambria" w:hAnsi="Cambria" w:cs="Cambria"/>
                <w:color w:val="000000"/>
                <w:sz w:val="20"/>
              </w:rPr>
              <w:t>Elevation</w:t>
            </w:r>
          </w:p>
        </w:tc>
        <w:tc>
          <w:tcPr>
            <w:tcW w:w="1504" w:type="dxa"/>
          </w:tcPr>
          <w:p w14:paraId="4B1BB3F8" w14:textId="77777777" w:rsidR="000D7F1D" w:rsidRDefault="00000000">
            <w:pPr>
              <w:rPr>
                <w:color w:val="000000"/>
                <w:sz w:val="20"/>
              </w:rPr>
            </w:pPr>
            <w:r>
              <w:rPr>
                <w:rFonts w:ascii="Cambria" w:eastAsia="Cambria" w:hAnsi="Cambria" w:cs="Cambria"/>
                <w:color w:val="000000"/>
                <w:sz w:val="20"/>
              </w:rPr>
              <w:t>Elevation</w:t>
            </w:r>
          </w:p>
        </w:tc>
        <w:tc>
          <w:tcPr>
            <w:tcW w:w="1503" w:type="dxa"/>
          </w:tcPr>
          <w:p w14:paraId="00D411C1" w14:textId="77777777" w:rsidR="000D7F1D" w:rsidRPr="00717473" w:rsidRDefault="00000000">
            <w:pPr>
              <w:rPr>
                <w:rFonts w:eastAsiaTheme="majorEastAsia"/>
                <w:color w:val="000000"/>
                <w:sz w:val="20"/>
              </w:rPr>
            </w:pPr>
            <w:r w:rsidRPr="00717473">
              <w:rPr>
                <w:rFonts w:eastAsiaTheme="majorEastAsia" w:cs="ＭＳ ゴシック"/>
                <w:color w:val="000000"/>
                <w:sz w:val="20"/>
              </w:rPr>
              <w:t>上昇</w:t>
            </w:r>
          </w:p>
        </w:tc>
        <w:tc>
          <w:tcPr>
            <w:tcW w:w="1504" w:type="dxa"/>
          </w:tcPr>
          <w:p w14:paraId="62B9D8BA" w14:textId="77777777" w:rsidR="000D7F1D" w:rsidRDefault="00000000">
            <w:pPr>
              <w:rPr>
                <w:color w:val="000000"/>
                <w:sz w:val="20"/>
              </w:rPr>
            </w:pPr>
            <w:r>
              <w:rPr>
                <w:rFonts w:ascii="Cambria" w:eastAsia="Cambria" w:hAnsi="Cambria" w:cs="Cambria"/>
                <w:color w:val="000000"/>
                <w:sz w:val="20"/>
              </w:rPr>
              <w:t>−</w:t>
            </w:r>
          </w:p>
        </w:tc>
        <w:tc>
          <w:tcPr>
            <w:tcW w:w="1503" w:type="dxa"/>
          </w:tcPr>
          <w:p w14:paraId="0EBC399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5F9B82F" w14:textId="77777777" w:rsidR="000D7F1D" w:rsidRDefault="00000000">
            <w:pPr>
              <w:rPr>
                <w:color w:val="000000"/>
                <w:sz w:val="20"/>
              </w:rPr>
            </w:pPr>
            <w:r>
              <w:rPr>
                <w:rFonts w:ascii="Cambria" w:eastAsia="Cambria" w:hAnsi="Cambria" w:cs="Cambria"/>
                <w:color w:val="000000"/>
                <w:sz w:val="20"/>
              </w:rPr>
              <w:t>SNOMED: 255395003</w:t>
            </w:r>
          </w:p>
        </w:tc>
      </w:tr>
      <w:tr w:rsidR="00C7670C" w14:paraId="00B733D6" w14:textId="77777777" w:rsidTr="00C7670C">
        <w:trPr>
          <w:trHeight w:val="400"/>
        </w:trPr>
        <w:tc>
          <w:tcPr>
            <w:tcW w:w="1503" w:type="dxa"/>
          </w:tcPr>
          <w:p w14:paraId="1B92AA07" w14:textId="77777777" w:rsidR="000D7F1D" w:rsidRDefault="00000000">
            <w:pPr>
              <w:rPr>
                <w:color w:val="000000"/>
                <w:sz w:val="20"/>
              </w:rPr>
            </w:pPr>
            <w:r>
              <w:rPr>
                <w:rFonts w:ascii="Cambria" w:eastAsia="Cambria" w:hAnsi="Cambria" w:cs="Cambria"/>
                <w:color w:val="000000"/>
                <w:sz w:val="20"/>
              </w:rPr>
              <w:t>estimated Glomerular Filtration Rate</w:t>
            </w:r>
          </w:p>
        </w:tc>
        <w:tc>
          <w:tcPr>
            <w:tcW w:w="1504" w:type="dxa"/>
          </w:tcPr>
          <w:p w14:paraId="649186AA" w14:textId="77777777" w:rsidR="000D7F1D" w:rsidRDefault="00000000">
            <w:pPr>
              <w:rPr>
                <w:color w:val="000000"/>
                <w:sz w:val="20"/>
              </w:rPr>
            </w:pPr>
            <w:r>
              <w:rPr>
                <w:rFonts w:ascii="Cambria" w:eastAsia="Cambria" w:hAnsi="Cambria" w:cs="Cambria"/>
                <w:color w:val="000000"/>
                <w:sz w:val="20"/>
              </w:rPr>
              <w:t>eGFR</w:t>
            </w:r>
          </w:p>
        </w:tc>
        <w:tc>
          <w:tcPr>
            <w:tcW w:w="1503" w:type="dxa"/>
          </w:tcPr>
          <w:p w14:paraId="3DE80378" w14:textId="77777777" w:rsidR="000D7F1D" w:rsidRPr="00717473" w:rsidRDefault="00000000">
            <w:pPr>
              <w:rPr>
                <w:rFonts w:eastAsiaTheme="majorEastAsia"/>
                <w:color w:val="000000"/>
                <w:sz w:val="20"/>
              </w:rPr>
            </w:pPr>
            <w:r w:rsidRPr="00717473">
              <w:rPr>
                <w:rFonts w:eastAsiaTheme="majorEastAsia" w:cs="Cambria"/>
                <w:color w:val="000000"/>
                <w:sz w:val="20"/>
              </w:rPr>
              <w:t>eGFR</w:t>
            </w:r>
          </w:p>
        </w:tc>
        <w:tc>
          <w:tcPr>
            <w:tcW w:w="1504" w:type="dxa"/>
          </w:tcPr>
          <w:p w14:paraId="08D9F906" w14:textId="77777777" w:rsidR="000D7F1D" w:rsidRDefault="00000000">
            <w:pPr>
              <w:rPr>
                <w:color w:val="000000"/>
                <w:sz w:val="20"/>
              </w:rPr>
            </w:pPr>
            <w:r>
              <w:rPr>
                <w:rFonts w:ascii="Cambria" w:eastAsia="Cambria" w:hAnsi="Cambria" w:cs="Cambria"/>
                <w:color w:val="000000"/>
                <w:sz w:val="20"/>
              </w:rPr>
              <w:t>−</w:t>
            </w:r>
          </w:p>
        </w:tc>
        <w:tc>
          <w:tcPr>
            <w:tcW w:w="1503" w:type="dxa"/>
          </w:tcPr>
          <w:p w14:paraId="2D331A4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C83A0A9" w14:textId="77777777" w:rsidR="000D7F1D" w:rsidRDefault="00000000">
            <w:pPr>
              <w:rPr>
                <w:color w:val="000000"/>
                <w:sz w:val="20"/>
              </w:rPr>
            </w:pPr>
            <w:r>
              <w:rPr>
                <w:rFonts w:ascii="Cambria" w:eastAsia="Cambria" w:hAnsi="Cambria" w:cs="Cambria"/>
                <w:color w:val="000000"/>
                <w:sz w:val="20"/>
              </w:rPr>
              <w:t>MeSH: D005919</w:t>
            </w:r>
          </w:p>
        </w:tc>
      </w:tr>
      <w:tr w:rsidR="00C7670C" w14:paraId="0C70A5D8"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0F4C5450" w14:textId="77777777" w:rsidR="000D7F1D" w:rsidRDefault="00000000">
            <w:pPr>
              <w:rPr>
                <w:color w:val="000000"/>
                <w:sz w:val="20"/>
              </w:rPr>
            </w:pPr>
            <w:r>
              <w:rPr>
                <w:rFonts w:ascii="Cambria" w:eastAsia="Cambria" w:hAnsi="Cambria" w:cs="Cambria"/>
                <w:color w:val="000000"/>
                <w:sz w:val="20"/>
              </w:rPr>
              <w:t>Explanation</w:t>
            </w:r>
          </w:p>
        </w:tc>
        <w:tc>
          <w:tcPr>
            <w:tcW w:w="1504" w:type="dxa"/>
          </w:tcPr>
          <w:p w14:paraId="7E4B440C" w14:textId="77777777" w:rsidR="000D7F1D" w:rsidRDefault="00000000">
            <w:pPr>
              <w:rPr>
                <w:color w:val="000000"/>
                <w:sz w:val="20"/>
              </w:rPr>
            </w:pPr>
            <w:r>
              <w:rPr>
                <w:rFonts w:ascii="Cambria" w:eastAsia="Cambria" w:hAnsi="Cambria" w:cs="Cambria"/>
                <w:color w:val="000000"/>
                <w:sz w:val="20"/>
              </w:rPr>
              <w:t>Explanation</w:t>
            </w:r>
          </w:p>
        </w:tc>
        <w:tc>
          <w:tcPr>
            <w:tcW w:w="1503" w:type="dxa"/>
          </w:tcPr>
          <w:p w14:paraId="287E748A" w14:textId="77777777" w:rsidR="000D7F1D" w:rsidRPr="00717473" w:rsidRDefault="00000000">
            <w:pPr>
              <w:rPr>
                <w:rFonts w:eastAsiaTheme="majorEastAsia"/>
                <w:color w:val="000000"/>
                <w:sz w:val="20"/>
              </w:rPr>
            </w:pPr>
            <w:r w:rsidRPr="00717473">
              <w:rPr>
                <w:rFonts w:eastAsiaTheme="majorEastAsia" w:cs="ＭＳ ゴシック"/>
                <w:color w:val="000000"/>
                <w:sz w:val="20"/>
              </w:rPr>
              <w:t>説明</w:t>
            </w:r>
          </w:p>
        </w:tc>
        <w:tc>
          <w:tcPr>
            <w:tcW w:w="1504" w:type="dxa"/>
          </w:tcPr>
          <w:p w14:paraId="16498ADB" w14:textId="77777777" w:rsidR="000D7F1D" w:rsidRDefault="00000000">
            <w:pPr>
              <w:rPr>
                <w:color w:val="000000"/>
                <w:sz w:val="20"/>
              </w:rPr>
            </w:pPr>
            <w:r>
              <w:rPr>
                <w:rFonts w:ascii="Cambria" w:eastAsia="Cambria" w:hAnsi="Cambria" w:cs="Cambria"/>
                <w:color w:val="000000"/>
                <w:sz w:val="20"/>
              </w:rPr>
              <w:t>−</w:t>
            </w:r>
          </w:p>
        </w:tc>
        <w:tc>
          <w:tcPr>
            <w:tcW w:w="1503" w:type="dxa"/>
          </w:tcPr>
          <w:p w14:paraId="1E60BA4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FD794B3" w14:textId="77777777" w:rsidR="000D7F1D" w:rsidRDefault="00000000">
            <w:pPr>
              <w:rPr>
                <w:color w:val="000000"/>
                <w:sz w:val="20"/>
              </w:rPr>
            </w:pPr>
            <w:r>
              <w:rPr>
                <w:rFonts w:ascii="Cambria" w:eastAsia="Cambria" w:hAnsi="Cambria" w:cs="Cambria"/>
                <w:color w:val="000000"/>
                <w:sz w:val="20"/>
              </w:rPr>
              <w:t>SNOMED: 363679005</w:t>
            </w:r>
          </w:p>
        </w:tc>
      </w:tr>
      <w:tr w:rsidR="00C7670C" w14:paraId="5172028F" w14:textId="77777777" w:rsidTr="00C7670C">
        <w:trPr>
          <w:trHeight w:val="400"/>
        </w:trPr>
        <w:tc>
          <w:tcPr>
            <w:tcW w:w="1503" w:type="dxa"/>
          </w:tcPr>
          <w:p w14:paraId="58970B09" w14:textId="77777777" w:rsidR="000D7F1D" w:rsidRDefault="00000000">
            <w:pPr>
              <w:rPr>
                <w:color w:val="000000"/>
                <w:sz w:val="20"/>
              </w:rPr>
            </w:pPr>
            <w:r>
              <w:rPr>
                <w:rFonts w:ascii="Cambria" w:eastAsia="Cambria" w:hAnsi="Cambria" w:cs="Cambria"/>
                <w:color w:val="000000"/>
                <w:sz w:val="20"/>
              </w:rPr>
              <w:t>Fever</w:t>
            </w:r>
          </w:p>
        </w:tc>
        <w:tc>
          <w:tcPr>
            <w:tcW w:w="1504" w:type="dxa"/>
          </w:tcPr>
          <w:p w14:paraId="358F419F" w14:textId="77777777" w:rsidR="000D7F1D" w:rsidRDefault="00000000">
            <w:pPr>
              <w:rPr>
                <w:color w:val="000000"/>
                <w:sz w:val="20"/>
              </w:rPr>
            </w:pPr>
            <w:r>
              <w:rPr>
                <w:rFonts w:ascii="Cambria" w:eastAsia="Cambria" w:hAnsi="Cambria" w:cs="Cambria"/>
                <w:color w:val="000000"/>
                <w:sz w:val="20"/>
              </w:rPr>
              <w:t>Fever</w:t>
            </w:r>
          </w:p>
        </w:tc>
        <w:tc>
          <w:tcPr>
            <w:tcW w:w="1503" w:type="dxa"/>
          </w:tcPr>
          <w:p w14:paraId="53D53313" w14:textId="77777777" w:rsidR="000D7F1D" w:rsidRPr="00717473" w:rsidRDefault="00000000">
            <w:pPr>
              <w:rPr>
                <w:rFonts w:eastAsiaTheme="majorEastAsia"/>
                <w:color w:val="000000"/>
                <w:sz w:val="20"/>
              </w:rPr>
            </w:pPr>
            <w:r w:rsidRPr="00717473">
              <w:rPr>
                <w:rFonts w:eastAsiaTheme="majorEastAsia" w:cs="ＭＳ ゴシック"/>
                <w:color w:val="000000"/>
                <w:sz w:val="20"/>
              </w:rPr>
              <w:t>発熱</w:t>
            </w:r>
          </w:p>
        </w:tc>
        <w:tc>
          <w:tcPr>
            <w:tcW w:w="1504" w:type="dxa"/>
          </w:tcPr>
          <w:p w14:paraId="3515303A" w14:textId="77777777" w:rsidR="000D7F1D" w:rsidRDefault="00000000">
            <w:pPr>
              <w:rPr>
                <w:color w:val="000000"/>
                <w:sz w:val="20"/>
              </w:rPr>
            </w:pPr>
            <w:r>
              <w:rPr>
                <w:rFonts w:ascii="Cambria" w:eastAsia="Cambria" w:hAnsi="Cambria" w:cs="Cambria"/>
                <w:color w:val="000000"/>
                <w:sz w:val="20"/>
              </w:rPr>
              <w:t>−</w:t>
            </w:r>
          </w:p>
        </w:tc>
        <w:tc>
          <w:tcPr>
            <w:tcW w:w="1503" w:type="dxa"/>
          </w:tcPr>
          <w:p w14:paraId="08E7F020"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4F3A0F0" w14:textId="77777777" w:rsidR="000D7F1D" w:rsidRDefault="00000000">
            <w:pPr>
              <w:rPr>
                <w:color w:val="000000"/>
                <w:sz w:val="20"/>
              </w:rPr>
            </w:pPr>
            <w:r>
              <w:rPr>
                <w:rFonts w:ascii="Cambria" w:eastAsia="Cambria" w:hAnsi="Cambria" w:cs="Cambria"/>
                <w:color w:val="000000"/>
                <w:sz w:val="20"/>
              </w:rPr>
              <w:t>MeSH: D005334</w:t>
            </w:r>
          </w:p>
        </w:tc>
      </w:tr>
      <w:tr w:rsidR="00C7670C" w14:paraId="5EC495E0"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1DD90CF4" w14:textId="77777777" w:rsidR="000D7F1D" w:rsidRDefault="00000000">
            <w:pPr>
              <w:rPr>
                <w:color w:val="000000"/>
                <w:sz w:val="20"/>
              </w:rPr>
            </w:pPr>
            <w:r>
              <w:rPr>
                <w:rFonts w:ascii="Cambria" w:eastAsia="Cambria" w:hAnsi="Cambria" w:cs="Cambria"/>
                <w:color w:val="000000"/>
                <w:sz w:val="20"/>
              </w:rPr>
              <w:t>Follow-up Assessment</w:t>
            </w:r>
          </w:p>
        </w:tc>
        <w:tc>
          <w:tcPr>
            <w:tcW w:w="1504" w:type="dxa"/>
          </w:tcPr>
          <w:p w14:paraId="2AD2C0C9" w14:textId="77777777" w:rsidR="000D7F1D" w:rsidRDefault="00000000">
            <w:pPr>
              <w:rPr>
                <w:color w:val="000000"/>
                <w:sz w:val="20"/>
              </w:rPr>
            </w:pPr>
            <w:r>
              <w:rPr>
                <w:rFonts w:ascii="Cambria" w:eastAsia="Cambria" w:hAnsi="Cambria" w:cs="Cambria"/>
                <w:color w:val="000000"/>
                <w:sz w:val="20"/>
              </w:rPr>
              <w:t>Follow-up Assessment</w:t>
            </w:r>
          </w:p>
        </w:tc>
        <w:tc>
          <w:tcPr>
            <w:tcW w:w="1503" w:type="dxa"/>
          </w:tcPr>
          <w:p w14:paraId="723AB82E" w14:textId="77777777" w:rsidR="000D7F1D" w:rsidRPr="00717473" w:rsidRDefault="00000000">
            <w:pPr>
              <w:rPr>
                <w:rFonts w:eastAsiaTheme="majorEastAsia"/>
                <w:color w:val="000000"/>
                <w:sz w:val="20"/>
              </w:rPr>
            </w:pPr>
            <w:r w:rsidRPr="00717473">
              <w:rPr>
                <w:rFonts w:eastAsiaTheme="majorEastAsia" w:cs="ＭＳ ゴシック"/>
                <w:color w:val="000000"/>
                <w:sz w:val="20"/>
              </w:rPr>
              <w:t>経過確認</w:t>
            </w:r>
          </w:p>
        </w:tc>
        <w:tc>
          <w:tcPr>
            <w:tcW w:w="1504" w:type="dxa"/>
          </w:tcPr>
          <w:p w14:paraId="51B8C2C2" w14:textId="77777777" w:rsidR="000D7F1D" w:rsidRDefault="00000000">
            <w:pPr>
              <w:rPr>
                <w:color w:val="000000"/>
                <w:sz w:val="20"/>
              </w:rPr>
            </w:pPr>
            <w:r>
              <w:rPr>
                <w:rFonts w:ascii="Cambria" w:eastAsia="Cambria" w:hAnsi="Cambria" w:cs="Cambria"/>
                <w:color w:val="000000"/>
                <w:sz w:val="20"/>
              </w:rPr>
              <w:t>Yes (563,065)</w:t>
            </w:r>
          </w:p>
        </w:tc>
        <w:tc>
          <w:tcPr>
            <w:tcW w:w="1503" w:type="dxa"/>
          </w:tcPr>
          <w:p w14:paraId="381464A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166C5F2" w14:textId="77777777" w:rsidR="000D7F1D" w:rsidRDefault="00000000">
            <w:pPr>
              <w:rPr>
                <w:color w:val="000000"/>
                <w:sz w:val="20"/>
              </w:rPr>
            </w:pPr>
            <w:r>
              <w:rPr>
                <w:rFonts w:ascii="Cambria" w:eastAsia="Cambria" w:hAnsi="Cambria" w:cs="Cambria"/>
                <w:color w:val="000000"/>
                <w:sz w:val="20"/>
              </w:rPr>
              <w:t>MeSH: D005500</w:t>
            </w:r>
          </w:p>
        </w:tc>
      </w:tr>
      <w:tr w:rsidR="00C7670C" w14:paraId="0849CC75" w14:textId="77777777" w:rsidTr="00C7670C">
        <w:trPr>
          <w:trHeight w:val="400"/>
        </w:trPr>
        <w:tc>
          <w:tcPr>
            <w:tcW w:w="1503" w:type="dxa"/>
          </w:tcPr>
          <w:p w14:paraId="36B69EB9" w14:textId="77777777" w:rsidR="000D7F1D" w:rsidRDefault="00000000">
            <w:pPr>
              <w:rPr>
                <w:color w:val="000000"/>
                <w:sz w:val="20"/>
              </w:rPr>
            </w:pPr>
            <w:r>
              <w:rPr>
                <w:rFonts w:ascii="Cambria" w:eastAsia="Cambria" w:hAnsi="Cambria" w:cs="Cambria"/>
                <w:color w:val="000000"/>
                <w:sz w:val="20"/>
              </w:rPr>
              <w:t>Food</w:t>
            </w:r>
          </w:p>
        </w:tc>
        <w:tc>
          <w:tcPr>
            <w:tcW w:w="1504" w:type="dxa"/>
          </w:tcPr>
          <w:p w14:paraId="16F3F72D" w14:textId="77777777" w:rsidR="000D7F1D" w:rsidRDefault="00000000">
            <w:pPr>
              <w:rPr>
                <w:color w:val="000000"/>
                <w:sz w:val="20"/>
              </w:rPr>
            </w:pPr>
            <w:r>
              <w:rPr>
                <w:rFonts w:ascii="Cambria" w:eastAsia="Cambria" w:hAnsi="Cambria" w:cs="Cambria"/>
                <w:color w:val="000000"/>
                <w:sz w:val="20"/>
              </w:rPr>
              <w:t>Food</w:t>
            </w:r>
          </w:p>
        </w:tc>
        <w:tc>
          <w:tcPr>
            <w:tcW w:w="1503" w:type="dxa"/>
          </w:tcPr>
          <w:p w14:paraId="285E3644" w14:textId="77777777" w:rsidR="000D7F1D" w:rsidRPr="00717473" w:rsidRDefault="00000000">
            <w:pPr>
              <w:rPr>
                <w:rFonts w:eastAsiaTheme="majorEastAsia"/>
                <w:color w:val="000000"/>
                <w:sz w:val="20"/>
              </w:rPr>
            </w:pPr>
            <w:r w:rsidRPr="00717473">
              <w:rPr>
                <w:rFonts w:eastAsiaTheme="majorEastAsia" w:cs="ＭＳ ゴシック"/>
                <w:color w:val="000000"/>
                <w:sz w:val="20"/>
              </w:rPr>
              <w:t>食品</w:t>
            </w:r>
          </w:p>
        </w:tc>
        <w:tc>
          <w:tcPr>
            <w:tcW w:w="1504" w:type="dxa"/>
          </w:tcPr>
          <w:p w14:paraId="41549C08" w14:textId="77777777" w:rsidR="000D7F1D" w:rsidRDefault="00000000">
            <w:pPr>
              <w:rPr>
                <w:color w:val="000000"/>
                <w:sz w:val="20"/>
              </w:rPr>
            </w:pPr>
            <w:r>
              <w:rPr>
                <w:rFonts w:ascii="Cambria" w:eastAsia="Cambria" w:hAnsi="Cambria" w:cs="Cambria"/>
                <w:color w:val="000000"/>
                <w:sz w:val="20"/>
              </w:rPr>
              <w:t>−</w:t>
            </w:r>
          </w:p>
        </w:tc>
        <w:tc>
          <w:tcPr>
            <w:tcW w:w="1503" w:type="dxa"/>
          </w:tcPr>
          <w:p w14:paraId="65F2A3C3"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8816D46" w14:textId="77777777" w:rsidR="000D7F1D" w:rsidRDefault="00000000">
            <w:pPr>
              <w:rPr>
                <w:color w:val="000000"/>
                <w:sz w:val="20"/>
              </w:rPr>
            </w:pPr>
            <w:r>
              <w:rPr>
                <w:rFonts w:ascii="Cambria" w:eastAsia="Cambria" w:hAnsi="Cambria" w:cs="Cambria"/>
                <w:color w:val="000000"/>
                <w:sz w:val="20"/>
              </w:rPr>
              <w:t>MeSH: D005502</w:t>
            </w:r>
          </w:p>
        </w:tc>
      </w:tr>
      <w:tr w:rsidR="00C7670C" w14:paraId="61614CE5"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1235568F" w14:textId="77777777" w:rsidR="000D7F1D" w:rsidRDefault="00000000">
            <w:pPr>
              <w:rPr>
                <w:color w:val="000000"/>
                <w:sz w:val="20"/>
              </w:rPr>
            </w:pPr>
            <w:r>
              <w:rPr>
                <w:rFonts w:ascii="Cambria" w:eastAsia="Cambria" w:hAnsi="Cambria" w:cs="Cambria"/>
                <w:color w:val="000000"/>
                <w:sz w:val="20"/>
              </w:rPr>
              <w:t>Guidance</w:t>
            </w:r>
          </w:p>
        </w:tc>
        <w:tc>
          <w:tcPr>
            <w:tcW w:w="1504" w:type="dxa"/>
          </w:tcPr>
          <w:p w14:paraId="23466C51" w14:textId="77777777" w:rsidR="000D7F1D" w:rsidRDefault="00000000">
            <w:pPr>
              <w:rPr>
                <w:color w:val="000000"/>
                <w:sz w:val="20"/>
              </w:rPr>
            </w:pPr>
            <w:r>
              <w:rPr>
                <w:rFonts w:ascii="Cambria" w:eastAsia="Cambria" w:hAnsi="Cambria" w:cs="Cambria"/>
                <w:color w:val="000000"/>
                <w:sz w:val="20"/>
              </w:rPr>
              <w:t>Guidance</w:t>
            </w:r>
          </w:p>
        </w:tc>
        <w:tc>
          <w:tcPr>
            <w:tcW w:w="1503" w:type="dxa"/>
          </w:tcPr>
          <w:p w14:paraId="5FB61406" w14:textId="77777777" w:rsidR="000D7F1D" w:rsidRPr="00717473" w:rsidRDefault="00000000">
            <w:pPr>
              <w:rPr>
                <w:rFonts w:eastAsiaTheme="majorEastAsia"/>
                <w:color w:val="000000"/>
                <w:sz w:val="20"/>
              </w:rPr>
            </w:pPr>
            <w:r w:rsidRPr="00717473">
              <w:rPr>
                <w:rFonts w:eastAsiaTheme="majorEastAsia" w:cs="ＭＳ ゴシック"/>
                <w:color w:val="000000"/>
                <w:sz w:val="20"/>
              </w:rPr>
              <w:t>指導</w:t>
            </w:r>
          </w:p>
        </w:tc>
        <w:tc>
          <w:tcPr>
            <w:tcW w:w="1504" w:type="dxa"/>
          </w:tcPr>
          <w:p w14:paraId="672B17A6" w14:textId="77777777" w:rsidR="000D7F1D" w:rsidRDefault="00000000">
            <w:pPr>
              <w:rPr>
                <w:color w:val="000000"/>
                <w:sz w:val="20"/>
              </w:rPr>
            </w:pPr>
            <w:r>
              <w:rPr>
                <w:rFonts w:ascii="Cambria" w:eastAsia="Cambria" w:hAnsi="Cambria" w:cs="Cambria"/>
                <w:color w:val="000000"/>
                <w:sz w:val="20"/>
              </w:rPr>
              <w:t>−</w:t>
            </w:r>
          </w:p>
        </w:tc>
        <w:tc>
          <w:tcPr>
            <w:tcW w:w="1503" w:type="dxa"/>
          </w:tcPr>
          <w:p w14:paraId="7B37239A"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D5DC528" w14:textId="77777777" w:rsidR="000D7F1D" w:rsidRDefault="00000000">
            <w:pPr>
              <w:rPr>
                <w:color w:val="000000"/>
                <w:sz w:val="20"/>
              </w:rPr>
            </w:pPr>
            <w:r>
              <w:rPr>
                <w:rFonts w:ascii="Cambria" w:eastAsia="Cambria" w:hAnsi="Cambria" w:cs="Cambria"/>
                <w:color w:val="000000"/>
                <w:sz w:val="20"/>
              </w:rPr>
              <w:t>SNOMED: 443938003</w:t>
            </w:r>
          </w:p>
        </w:tc>
      </w:tr>
      <w:tr w:rsidR="00C7670C" w14:paraId="6B9A9BFD" w14:textId="77777777" w:rsidTr="00C7670C">
        <w:trPr>
          <w:trHeight w:val="400"/>
        </w:trPr>
        <w:tc>
          <w:tcPr>
            <w:tcW w:w="1503" w:type="dxa"/>
          </w:tcPr>
          <w:p w14:paraId="6CCFE453" w14:textId="77777777" w:rsidR="000D7F1D" w:rsidRDefault="00000000">
            <w:pPr>
              <w:rPr>
                <w:color w:val="000000"/>
                <w:sz w:val="20"/>
              </w:rPr>
            </w:pPr>
            <w:r>
              <w:rPr>
                <w:rFonts w:ascii="Cambria" w:eastAsia="Cambria" w:hAnsi="Cambria" w:cs="Cambria"/>
                <w:color w:val="000000"/>
                <w:sz w:val="20"/>
              </w:rPr>
              <w:t>Health</w:t>
            </w:r>
          </w:p>
        </w:tc>
        <w:tc>
          <w:tcPr>
            <w:tcW w:w="1504" w:type="dxa"/>
          </w:tcPr>
          <w:p w14:paraId="7E773D02" w14:textId="77777777" w:rsidR="000D7F1D" w:rsidRDefault="00000000">
            <w:pPr>
              <w:rPr>
                <w:color w:val="000000"/>
                <w:sz w:val="20"/>
              </w:rPr>
            </w:pPr>
            <w:r>
              <w:rPr>
                <w:rFonts w:ascii="Cambria" w:eastAsia="Cambria" w:hAnsi="Cambria" w:cs="Cambria"/>
                <w:color w:val="000000"/>
                <w:sz w:val="20"/>
              </w:rPr>
              <w:t>Health</w:t>
            </w:r>
          </w:p>
        </w:tc>
        <w:tc>
          <w:tcPr>
            <w:tcW w:w="1503" w:type="dxa"/>
          </w:tcPr>
          <w:p w14:paraId="3F6C757B" w14:textId="77777777" w:rsidR="000D7F1D" w:rsidRPr="00717473" w:rsidRDefault="00000000">
            <w:pPr>
              <w:rPr>
                <w:rFonts w:eastAsiaTheme="majorEastAsia"/>
                <w:color w:val="000000"/>
                <w:sz w:val="20"/>
              </w:rPr>
            </w:pPr>
            <w:r w:rsidRPr="00717473">
              <w:rPr>
                <w:rFonts w:eastAsiaTheme="majorEastAsia" w:cs="ＭＳ ゴシック"/>
                <w:color w:val="000000"/>
                <w:sz w:val="20"/>
              </w:rPr>
              <w:t>健康</w:t>
            </w:r>
          </w:p>
        </w:tc>
        <w:tc>
          <w:tcPr>
            <w:tcW w:w="1504" w:type="dxa"/>
          </w:tcPr>
          <w:p w14:paraId="3EE3BDFC" w14:textId="77777777" w:rsidR="000D7F1D" w:rsidRDefault="00000000">
            <w:pPr>
              <w:rPr>
                <w:color w:val="000000"/>
                <w:sz w:val="20"/>
              </w:rPr>
            </w:pPr>
            <w:r>
              <w:rPr>
                <w:rFonts w:ascii="Cambria" w:eastAsia="Cambria" w:hAnsi="Cambria" w:cs="Cambria"/>
                <w:color w:val="000000"/>
                <w:sz w:val="20"/>
              </w:rPr>
              <w:t>−</w:t>
            </w:r>
          </w:p>
        </w:tc>
        <w:tc>
          <w:tcPr>
            <w:tcW w:w="1503" w:type="dxa"/>
          </w:tcPr>
          <w:p w14:paraId="41FC3F4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51401ED" w14:textId="77777777" w:rsidR="000D7F1D" w:rsidRDefault="00000000">
            <w:pPr>
              <w:rPr>
                <w:color w:val="000000"/>
                <w:sz w:val="20"/>
              </w:rPr>
            </w:pPr>
            <w:r>
              <w:rPr>
                <w:rFonts w:ascii="Cambria" w:eastAsia="Cambria" w:hAnsi="Cambria" w:cs="Cambria"/>
                <w:color w:val="000000"/>
                <w:sz w:val="20"/>
              </w:rPr>
              <w:t>MeSH: D006262</w:t>
            </w:r>
          </w:p>
        </w:tc>
      </w:tr>
      <w:tr w:rsidR="00C7670C" w14:paraId="62BADB03"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55F3046" w14:textId="77777777" w:rsidR="000D7F1D" w:rsidRDefault="00000000">
            <w:pPr>
              <w:rPr>
                <w:color w:val="000000"/>
                <w:sz w:val="20"/>
              </w:rPr>
            </w:pPr>
            <w:r>
              <w:rPr>
                <w:rFonts w:ascii="Cambria" w:eastAsia="Cambria" w:hAnsi="Cambria" w:cs="Cambria"/>
                <w:color w:val="000000"/>
                <w:sz w:val="20"/>
              </w:rPr>
              <w:t>History of Adverse Drug Reaction</w:t>
            </w:r>
          </w:p>
        </w:tc>
        <w:tc>
          <w:tcPr>
            <w:tcW w:w="1504" w:type="dxa"/>
          </w:tcPr>
          <w:p w14:paraId="4FCBAE8B" w14:textId="77777777" w:rsidR="000D7F1D" w:rsidRDefault="00000000">
            <w:pPr>
              <w:rPr>
                <w:color w:val="000000"/>
                <w:sz w:val="20"/>
              </w:rPr>
            </w:pPr>
            <w:r>
              <w:rPr>
                <w:rFonts w:ascii="Cambria" w:eastAsia="Cambria" w:hAnsi="Cambria" w:cs="Cambria"/>
                <w:color w:val="000000"/>
                <w:sz w:val="20"/>
              </w:rPr>
              <w:t>ADR History</w:t>
            </w:r>
          </w:p>
        </w:tc>
        <w:tc>
          <w:tcPr>
            <w:tcW w:w="1503" w:type="dxa"/>
          </w:tcPr>
          <w:p w14:paraId="53F3DE6A" w14:textId="77777777" w:rsidR="000D7F1D" w:rsidRPr="00717473" w:rsidRDefault="00000000">
            <w:pPr>
              <w:rPr>
                <w:rFonts w:eastAsiaTheme="majorEastAsia"/>
                <w:color w:val="000000"/>
                <w:sz w:val="20"/>
              </w:rPr>
            </w:pPr>
            <w:r w:rsidRPr="00717473">
              <w:rPr>
                <w:rFonts w:eastAsiaTheme="majorEastAsia" w:cs="ＭＳ ゴシック"/>
                <w:color w:val="000000"/>
                <w:sz w:val="20"/>
              </w:rPr>
              <w:t>副作用歴</w:t>
            </w:r>
          </w:p>
        </w:tc>
        <w:tc>
          <w:tcPr>
            <w:tcW w:w="1504" w:type="dxa"/>
          </w:tcPr>
          <w:p w14:paraId="4DA87321" w14:textId="31DBB1F7" w:rsidR="000D7F1D" w:rsidRDefault="00000000">
            <w:pPr>
              <w:rPr>
                <w:color w:val="000000"/>
                <w:sz w:val="20"/>
              </w:rPr>
            </w:pPr>
            <w:r>
              <w:rPr>
                <w:rFonts w:ascii="Cambria" w:eastAsia="Cambria" w:hAnsi="Cambria" w:cs="Cambria"/>
                <w:color w:val="000000"/>
                <w:sz w:val="20"/>
              </w:rPr>
              <w:t>Yes (201,995)</w:t>
            </w:r>
          </w:p>
        </w:tc>
        <w:tc>
          <w:tcPr>
            <w:tcW w:w="1503" w:type="dxa"/>
          </w:tcPr>
          <w:p w14:paraId="3AA92143"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56DDCC3" w14:textId="77777777" w:rsidR="000D7F1D" w:rsidRDefault="00000000">
            <w:pPr>
              <w:rPr>
                <w:color w:val="000000"/>
                <w:sz w:val="20"/>
              </w:rPr>
            </w:pPr>
            <w:r>
              <w:rPr>
                <w:rFonts w:ascii="Cambria" w:eastAsia="Cambria" w:hAnsi="Cambria" w:cs="Cambria"/>
                <w:color w:val="000000"/>
                <w:sz w:val="20"/>
              </w:rPr>
              <w:t>SNOMED: 416098002</w:t>
            </w:r>
          </w:p>
        </w:tc>
      </w:tr>
      <w:tr w:rsidR="00C7670C" w14:paraId="4BB93C48" w14:textId="77777777" w:rsidTr="00C7670C">
        <w:trPr>
          <w:trHeight w:val="400"/>
        </w:trPr>
        <w:tc>
          <w:tcPr>
            <w:tcW w:w="1503" w:type="dxa"/>
          </w:tcPr>
          <w:p w14:paraId="3570E871" w14:textId="77777777" w:rsidR="000D7F1D" w:rsidRDefault="00000000">
            <w:pPr>
              <w:rPr>
                <w:color w:val="000000"/>
                <w:sz w:val="20"/>
              </w:rPr>
            </w:pPr>
            <w:r>
              <w:rPr>
                <w:rFonts w:ascii="Cambria" w:eastAsia="Cambria" w:hAnsi="Cambria" w:cs="Cambria"/>
                <w:color w:val="000000"/>
                <w:sz w:val="20"/>
              </w:rPr>
              <w:t>Hospital</w:t>
            </w:r>
          </w:p>
        </w:tc>
        <w:tc>
          <w:tcPr>
            <w:tcW w:w="1504" w:type="dxa"/>
          </w:tcPr>
          <w:p w14:paraId="47921589" w14:textId="77777777" w:rsidR="000D7F1D" w:rsidRDefault="00000000">
            <w:pPr>
              <w:rPr>
                <w:color w:val="000000"/>
                <w:sz w:val="20"/>
              </w:rPr>
            </w:pPr>
            <w:r>
              <w:rPr>
                <w:rFonts w:ascii="Cambria" w:eastAsia="Cambria" w:hAnsi="Cambria" w:cs="Cambria"/>
                <w:color w:val="000000"/>
                <w:sz w:val="20"/>
              </w:rPr>
              <w:t>Hospital</w:t>
            </w:r>
          </w:p>
        </w:tc>
        <w:tc>
          <w:tcPr>
            <w:tcW w:w="1503" w:type="dxa"/>
          </w:tcPr>
          <w:p w14:paraId="4A51047B" w14:textId="77777777" w:rsidR="000D7F1D" w:rsidRPr="00717473" w:rsidRDefault="00000000">
            <w:pPr>
              <w:rPr>
                <w:rFonts w:eastAsiaTheme="majorEastAsia"/>
                <w:color w:val="000000"/>
                <w:sz w:val="20"/>
              </w:rPr>
            </w:pPr>
            <w:r w:rsidRPr="00717473">
              <w:rPr>
                <w:rFonts w:eastAsiaTheme="majorEastAsia" w:cs="ＭＳ ゴシック"/>
                <w:color w:val="000000"/>
                <w:sz w:val="20"/>
              </w:rPr>
              <w:t>院</w:t>
            </w:r>
          </w:p>
        </w:tc>
        <w:tc>
          <w:tcPr>
            <w:tcW w:w="1504" w:type="dxa"/>
          </w:tcPr>
          <w:p w14:paraId="2125C91D" w14:textId="77777777" w:rsidR="000D7F1D" w:rsidRDefault="00000000">
            <w:pPr>
              <w:rPr>
                <w:color w:val="000000"/>
                <w:sz w:val="20"/>
              </w:rPr>
            </w:pPr>
            <w:r>
              <w:rPr>
                <w:rFonts w:ascii="Cambria" w:eastAsia="Cambria" w:hAnsi="Cambria" w:cs="Cambria"/>
                <w:color w:val="000000"/>
                <w:sz w:val="20"/>
              </w:rPr>
              <w:t>−</w:t>
            </w:r>
          </w:p>
        </w:tc>
        <w:tc>
          <w:tcPr>
            <w:tcW w:w="1503" w:type="dxa"/>
          </w:tcPr>
          <w:p w14:paraId="41A11CA0"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CD3FDB7" w14:textId="77777777" w:rsidR="000D7F1D" w:rsidRDefault="00000000">
            <w:pPr>
              <w:rPr>
                <w:color w:val="000000"/>
                <w:sz w:val="20"/>
              </w:rPr>
            </w:pPr>
            <w:r>
              <w:rPr>
                <w:rFonts w:ascii="Cambria" w:eastAsia="Cambria" w:hAnsi="Cambria" w:cs="Cambria"/>
                <w:color w:val="000000"/>
                <w:sz w:val="20"/>
              </w:rPr>
              <w:t>MeSH: D006761</w:t>
            </w:r>
          </w:p>
        </w:tc>
      </w:tr>
      <w:tr w:rsidR="00C7670C" w14:paraId="3D9F8908"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1C4A7817" w14:textId="77777777" w:rsidR="000D7F1D" w:rsidRDefault="00000000">
            <w:pPr>
              <w:rPr>
                <w:color w:val="000000"/>
                <w:sz w:val="20"/>
              </w:rPr>
            </w:pPr>
            <w:r>
              <w:rPr>
                <w:rFonts w:ascii="Cambria" w:eastAsia="Cambria" w:hAnsi="Cambria" w:cs="Cambria"/>
                <w:color w:val="000000"/>
                <w:sz w:val="20"/>
              </w:rPr>
              <w:t>Hospitalization</w:t>
            </w:r>
          </w:p>
        </w:tc>
        <w:tc>
          <w:tcPr>
            <w:tcW w:w="1504" w:type="dxa"/>
          </w:tcPr>
          <w:p w14:paraId="6FEDCD57" w14:textId="77777777" w:rsidR="000D7F1D" w:rsidRDefault="00000000">
            <w:pPr>
              <w:rPr>
                <w:color w:val="000000"/>
                <w:sz w:val="20"/>
              </w:rPr>
            </w:pPr>
            <w:r>
              <w:rPr>
                <w:rFonts w:ascii="Cambria" w:eastAsia="Cambria" w:hAnsi="Cambria" w:cs="Cambria"/>
                <w:color w:val="000000"/>
                <w:sz w:val="20"/>
              </w:rPr>
              <w:t>Hospitalization</w:t>
            </w:r>
          </w:p>
        </w:tc>
        <w:tc>
          <w:tcPr>
            <w:tcW w:w="1503" w:type="dxa"/>
          </w:tcPr>
          <w:p w14:paraId="10EB6B49" w14:textId="77777777" w:rsidR="000D7F1D" w:rsidRPr="00717473" w:rsidRDefault="00000000">
            <w:pPr>
              <w:rPr>
                <w:rFonts w:eastAsiaTheme="majorEastAsia"/>
                <w:color w:val="000000"/>
                <w:sz w:val="20"/>
              </w:rPr>
            </w:pPr>
            <w:r w:rsidRPr="00717473">
              <w:rPr>
                <w:rFonts w:eastAsiaTheme="majorEastAsia" w:cs="ＭＳ ゴシック"/>
                <w:color w:val="000000"/>
                <w:sz w:val="20"/>
              </w:rPr>
              <w:t>入院</w:t>
            </w:r>
          </w:p>
        </w:tc>
        <w:tc>
          <w:tcPr>
            <w:tcW w:w="1504" w:type="dxa"/>
          </w:tcPr>
          <w:p w14:paraId="327F798E" w14:textId="77777777" w:rsidR="000D7F1D" w:rsidRDefault="00000000">
            <w:pPr>
              <w:rPr>
                <w:color w:val="000000"/>
                <w:sz w:val="20"/>
              </w:rPr>
            </w:pPr>
            <w:r>
              <w:rPr>
                <w:rFonts w:ascii="Cambria" w:eastAsia="Cambria" w:hAnsi="Cambria" w:cs="Cambria"/>
                <w:color w:val="000000"/>
                <w:sz w:val="20"/>
              </w:rPr>
              <w:t>−</w:t>
            </w:r>
          </w:p>
        </w:tc>
        <w:tc>
          <w:tcPr>
            <w:tcW w:w="1503" w:type="dxa"/>
          </w:tcPr>
          <w:p w14:paraId="5F67129A"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0418BDE" w14:textId="77777777" w:rsidR="000D7F1D" w:rsidRDefault="00000000">
            <w:pPr>
              <w:rPr>
                <w:color w:val="000000"/>
                <w:sz w:val="20"/>
              </w:rPr>
            </w:pPr>
            <w:r>
              <w:rPr>
                <w:rFonts w:ascii="Cambria" w:eastAsia="Cambria" w:hAnsi="Cambria" w:cs="Cambria"/>
                <w:color w:val="000000"/>
                <w:sz w:val="20"/>
              </w:rPr>
              <w:t>MeSH: D006760</w:t>
            </w:r>
          </w:p>
        </w:tc>
      </w:tr>
      <w:tr w:rsidR="00C7670C" w14:paraId="616A43A7" w14:textId="77777777" w:rsidTr="00C7670C">
        <w:trPr>
          <w:trHeight w:val="400"/>
        </w:trPr>
        <w:tc>
          <w:tcPr>
            <w:tcW w:w="1503" w:type="dxa"/>
          </w:tcPr>
          <w:p w14:paraId="2C58D964" w14:textId="77777777" w:rsidR="000D7F1D" w:rsidRDefault="00000000">
            <w:pPr>
              <w:rPr>
                <w:color w:val="000000"/>
                <w:sz w:val="20"/>
              </w:rPr>
            </w:pPr>
            <w:r>
              <w:rPr>
                <w:rFonts w:ascii="Cambria" w:eastAsia="Cambria" w:hAnsi="Cambria" w:cs="Cambria"/>
                <w:color w:val="000000"/>
                <w:sz w:val="20"/>
              </w:rPr>
              <w:lastRenderedPageBreak/>
              <w:t>Improvement</w:t>
            </w:r>
          </w:p>
        </w:tc>
        <w:tc>
          <w:tcPr>
            <w:tcW w:w="1504" w:type="dxa"/>
          </w:tcPr>
          <w:p w14:paraId="679890DD" w14:textId="77777777" w:rsidR="000D7F1D" w:rsidRDefault="00000000">
            <w:pPr>
              <w:rPr>
                <w:color w:val="000000"/>
                <w:sz w:val="20"/>
              </w:rPr>
            </w:pPr>
            <w:r>
              <w:rPr>
                <w:rFonts w:ascii="Cambria" w:eastAsia="Cambria" w:hAnsi="Cambria" w:cs="Cambria"/>
                <w:color w:val="000000"/>
                <w:sz w:val="20"/>
              </w:rPr>
              <w:t>Improvement</w:t>
            </w:r>
          </w:p>
        </w:tc>
        <w:tc>
          <w:tcPr>
            <w:tcW w:w="1503" w:type="dxa"/>
          </w:tcPr>
          <w:p w14:paraId="62FA6FAF" w14:textId="77777777" w:rsidR="000D7F1D" w:rsidRPr="00717473" w:rsidRDefault="00000000">
            <w:pPr>
              <w:rPr>
                <w:rFonts w:eastAsiaTheme="majorEastAsia"/>
                <w:color w:val="000000"/>
                <w:sz w:val="20"/>
              </w:rPr>
            </w:pPr>
            <w:r w:rsidRPr="00717473">
              <w:rPr>
                <w:rFonts w:eastAsiaTheme="majorEastAsia" w:cs="ＭＳ ゴシック"/>
                <w:color w:val="000000"/>
                <w:sz w:val="20"/>
              </w:rPr>
              <w:t>改善</w:t>
            </w:r>
          </w:p>
        </w:tc>
        <w:tc>
          <w:tcPr>
            <w:tcW w:w="1504" w:type="dxa"/>
          </w:tcPr>
          <w:p w14:paraId="3C9B8103" w14:textId="77777777" w:rsidR="000D7F1D" w:rsidRDefault="00000000">
            <w:pPr>
              <w:rPr>
                <w:color w:val="000000"/>
                <w:sz w:val="20"/>
              </w:rPr>
            </w:pPr>
            <w:r>
              <w:rPr>
                <w:rFonts w:ascii="Cambria" w:eastAsia="Cambria" w:hAnsi="Cambria" w:cs="Cambria"/>
                <w:color w:val="000000"/>
                <w:sz w:val="20"/>
              </w:rPr>
              <w:t>−</w:t>
            </w:r>
          </w:p>
        </w:tc>
        <w:tc>
          <w:tcPr>
            <w:tcW w:w="1503" w:type="dxa"/>
          </w:tcPr>
          <w:p w14:paraId="34B1344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D2F0F4A" w14:textId="77777777" w:rsidR="000D7F1D" w:rsidRDefault="00000000">
            <w:pPr>
              <w:rPr>
                <w:color w:val="000000"/>
                <w:sz w:val="20"/>
              </w:rPr>
            </w:pPr>
            <w:r>
              <w:rPr>
                <w:rFonts w:ascii="Cambria" w:eastAsia="Cambria" w:hAnsi="Cambria" w:cs="Cambria"/>
                <w:color w:val="000000"/>
                <w:sz w:val="20"/>
              </w:rPr>
              <w:t>SNOMED: 385432009</w:t>
            </w:r>
          </w:p>
        </w:tc>
      </w:tr>
      <w:tr w:rsidR="00C7670C" w14:paraId="2BBB577F"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4B2393B" w14:textId="77777777" w:rsidR="000D7F1D" w:rsidRDefault="00000000">
            <w:pPr>
              <w:rPr>
                <w:color w:val="000000"/>
                <w:sz w:val="20"/>
              </w:rPr>
            </w:pPr>
            <w:r>
              <w:rPr>
                <w:rFonts w:ascii="Cambria" w:eastAsia="Cambria" w:hAnsi="Cambria" w:cs="Cambria"/>
                <w:color w:val="000000"/>
                <w:sz w:val="20"/>
              </w:rPr>
              <w:t>Infection</w:t>
            </w:r>
          </w:p>
        </w:tc>
        <w:tc>
          <w:tcPr>
            <w:tcW w:w="1504" w:type="dxa"/>
          </w:tcPr>
          <w:p w14:paraId="044A64EE" w14:textId="77777777" w:rsidR="000D7F1D" w:rsidRDefault="00000000">
            <w:pPr>
              <w:rPr>
                <w:color w:val="000000"/>
                <w:sz w:val="20"/>
              </w:rPr>
            </w:pPr>
            <w:r>
              <w:rPr>
                <w:rFonts w:ascii="Cambria" w:eastAsia="Cambria" w:hAnsi="Cambria" w:cs="Cambria"/>
                <w:color w:val="000000"/>
                <w:sz w:val="20"/>
              </w:rPr>
              <w:t>Infection</w:t>
            </w:r>
          </w:p>
        </w:tc>
        <w:tc>
          <w:tcPr>
            <w:tcW w:w="1503" w:type="dxa"/>
          </w:tcPr>
          <w:p w14:paraId="350E9F6E" w14:textId="77777777" w:rsidR="000D7F1D" w:rsidRPr="00717473" w:rsidRDefault="00000000">
            <w:pPr>
              <w:rPr>
                <w:rFonts w:eastAsiaTheme="majorEastAsia"/>
                <w:color w:val="000000"/>
                <w:sz w:val="20"/>
              </w:rPr>
            </w:pPr>
            <w:r w:rsidRPr="00717473">
              <w:rPr>
                <w:rFonts w:eastAsiaTheme="majorEastAsia" w:cs="ＭＳ ゴシック"/>
                <w:color w:val="000000"/>
                <w:sz w:val="20"/>
              </w:rPr>
              <w:t>感染</w:t>
            </w:r>
          </w:p>
        </w:tc>
        <w:tc>
          <w:tcPr>
            <w:tcW w:w="1504" w:type="dxa"/>
          </w:tcPr>
          <w:p w14:paraId="0D0715CE" w14:textId="77777777" w:rsidR="000D7F1D" w:rsidRDefault="00000000">
            <w:pPr>
              <w:rPr>
                <w:color w:val="000000"/>
                <w:sz w:val="20"/>
              </w:rPr>
            </w:pPr>
            <w:r>
              <w:rPr>
                <w:rFonts w:ascii="Cambria" w:eastAsia="Cambria" w:hAnsi="Cambria" w:cs="Cambria"/>
                <w:color w:val="000000"/>
                <w:sz w:val="20"/>
              </w:rPr>
              <w:t>−</w:t>
            </w:r>
          </w:p>
        </w:tc>
        <w:tc>
          <w:tcPr>
            <w:tcW w:w="1503" w:type="dxa"/>
          </w:tcPr>
          <w:p w14:paraId="63DC475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4A8D335" w14:textId="77777777" w:rsidR="000D7F1D" w:rsidRDefault="00000000">
            <w:pPr>
              <w:rPr>
                <w:color w:val="000000"/>
                <w:sz w:val="20"/>
              </w:rPr>
            </w:pPr>
            <w:r>
              <w:rPr>
                <w:rFonts w:ascii="Cambria" w:eastAsia="Cambria" w:hAnsi="Cambria" w:cs="Cambria"/>
                <w:color w:val="000000"/>
                <w:sz w:val="20"/>
              </w:rPr>
              <w:t>MeSH: D007239</w:t>
            </w:r>
          </w:p>
        </w:tc>
      </w:tr>
      <w:tr w:rsidR="00C7670C" w14:paraId="15C925AD" w14:textId="77777777" w:rsidTr="00C7670C">
        <w:trPr>
          <w:trHeight w:val="400"/>
        </w:trPr>
        <w:tc>
          <w:tcPr>
            <w:tcW w:w="1503" w:type="dxa"/>
          </w:tcPr>
          <w:p w14:paraId="4D18624D" w14:textId="77777777" w:rsidR="000D7F1D" w:rsidRDefault="00000000">
            <w:pPr>
              <w:rPr>
                <w:color w:val="000000"/>
                <w:sz w:val="20"/>
              </w:rPr>
            </w:pPr>
            <w:r>
              <w:rPr>
                <w:rFonts w:ascii="Cambria" w:eastAsia="Cambria" w:hAnsi="Cambria" w:cs="Cambria"/>
                <w:color w:val="000000"/>
                <w:sz w:val="20"/>
              </w:rPr>
              <w:t>Initiation</w:t>
            </w:r>
          </w:p>
        </w:tc>
        <w:tc>
          <w:tcPr>
            <w:tcW w:w="1504" w:type="dxa"/>
          </w:tcPr>
          <w:p w14:paraId="3B800288" w14:textId="77777777" w:rsidR="000D7F1D" w:rsidRDefault="00000000">
            <w:pPr>
              <w:rPr>
                <w:color w:val="000000"/>
                <w:sz w:val="20"/>
              </w:rPr>
            </w:pPr>
            <w:r>
              <w:rPr>
                <w:rFonts w:ascii="Cambria" w:eastAsia="Cambria" w:hAnsi="Cambria" w:cs="Cambria"/>
                <w:color w:val="000000"/>
                <w:sz w:val="20"/>
              </w:rPr>
              <w:t>Initiation</w:t>
            </w:r>
          </w:p>
        </w:tc>
        <w:tc>
          <w:tcPr>
            <w:tcW w:w="1503" w:type="dxa"/>
          </w:tcPr>
          <w:p w14:paraId="38EDFE16" w14:textId="77777777" w:rsidR="000D7F1D" w:rsidRPr="00717473" w:rsidRDefault="00000000">
            <w:pPr>
              <w:rPr>
                <w:rFonts w:eastAsiaTheme="majorEastAsia"/>
                <w:color w:val="000000"/>
                <w:sz w:val="20"/>
              </w:rPr>
            </w:pPr>
            <w:r w:rsidRPr="00717473">
              <w:rPr>
                <w:rFonts w:eastAsiaTheme="majorEastAsia" w:cs="ＭＳ ゴシック"/>
                <w:color w:val="000000"/>
                <w:sz w:val="20"/>
              </w:rPr>
              <w:t>開始</w:t>
            </w:r>
          </w:p>
        </w:tc>
        <w:tc>
          <w:tcPr>
            <w:tcW w:w="1504" w:type="dxa"/>
          </w:tcPr>
          <w:p w14:paraId="1D39744D" w14:textId="77777777" w:rsidR="000D7F1D" w:rsidRDefault="00000000">
            <w:pPr>
              <w:rPr>
                <w:color w:val="000000"/>
                <w:sz w:val="20"/>
              </w:rPr>
            </w:pPr>
            <w:r>
              <w:rPr>
                <w:rFonts w:ascii="Cambria" w:eastAsia="Cambria" w:hAnsi="Cambria" w:cs="Cambria"/>
                <w:color w:val="000000"/>
                <w:sz w:val="20"/>
              </w:rPr>
              <w:t>−</w:t>
            </w:r>
          </w:p>
        </w:tc>
        <w:tc>
          <w:tcPr>
            <w:tcW w:w="1503" w:type="dxa"/>
          </w:tcPr>
          <w:p w14:paraId="402F6D70"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68635C1" w14:textId="77777777" w:rsidR="000D7F1D" w:rsidRDefault="00000000">
            <w:pPr>
              <w:rPr>
                <w:color w:val="000000"/>
                <w:sz w:val="20"/>
              </w:rPr>
            </w:pPr>
            <w:r>
              <w:rPr>
                <w:rFonts w:ascii="Cambria" w:eastAsia="Cambria" w:hAnsi="Cambria" w:cs="Cambria"/>
                <w:color w:val="000000"/>
                <w:sz w:val="20"/>
              </w:rPr>
              <w:t>SNOMED: 423943009</w:t>
            </w:r>
          </w:p>
        </w:tc>
      </w:tr>
      <w:tr w:rsidR="00C7670C" w14:paraId="700F0E40"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60B71B5D" w14:textId="77777777" w:rsidR="000D7F1D" w:rsidRDefault="00000000">
            <w:pPr>
              <w:rPr>
                <w:color w:val="000000"/>
                <w:sz w:val="20"/>
              </w:rPr>
            </w:pPr>
            <w:r>
              <w:rPr>
                <w:rFonts w:ascii="Cambria" w:eastAsia="Cambria" w:hAnsi="Cambria" w:cs="Cambria"/>
                <w:color w:val="000000"/>
                <w:sz w:val="20"/>
              </w:rPr>
              <w:t>Interaction</w:t>
            </w:r>
          </w:p>
        </w:tc>
        <w:tc>
          <w:tcPr>
            <w:tcW w:w="1504" w:type="dxa"/>
          </w:tcPr>
          <w:p w14:paraId="6BA19D7E" w14:textId="77777777" w:rsidR="000D7F1D" w:rsidRDefault="00000000">
            <w:pPr>
              <w:rPr>
                <w:color w:val="000000"/>
                <w:sz w:val="20"/>
              </w:rPr>
            </w:pPr>
            <w:r>
              <w:rPr>
                <w:rFonts w:ascii="Cambria" w:eastAsia="Cambria" w:hAnsi="Cambria" w:cs="Cambria"/>
                <w:color w:val="000000"/>
                <w:sz w:val="20"/>
              </w:rPr>
              <w:t>Interaction</w:t>
            </w:r>
          </w:p>
        </w:tc>
        <w:tc>
          <w:tcPr>
            <w:tcW w:w="1503" w:type="dxa"/>
          </w:tcPr>
          <w:p w14:paraId="3223DB64" w14:textId="77777777" w:rsidR="000D7F1D" w:rsidRPr="00717473" w:rsidRDefault="00000000">
            <w:pPr>
              <w:rPr>
                <w:rFonts w:eastAsiaTheme="majorEastAsia"/>
                <w:color w:val="000000"/>
                <w:sz w:val="20"/>
              </w:rPr>
            </w:pPr>
            <w:r w:rsidRPr="00717473">
              <w:rPr>
                <w:rFonts w:eastAsiaTheme="majorEastAsia" w:cs="ＭＳ ゴシック"/>
                <w:color w:val="000000"/>
                <w:sz w:val="20"/>
              </w:rPr>
              <w:t>相互</w:t>
            </w:r>
          </w:p>
        </w:tc>
        <w:tc>
          <w:tcPr>
            <w:tcW w:w="1504" w:type="dxa"/>
          </w:tcPr>
          <w:p w14:paraId="24A46578" w14:textId="77777777" w:rsidR="000D7F1D" w:rsidRDefault="00000000">
            <w:pPr>
              <w:rPr>
                <w:color w:val="000000"/>
                <w:sz w:val="20"/>
              </w:rPr>
            </w:pPr>
            <w:r>
              <w:rPr>
                <w:rFonts w:ascii="Cambria" w:eastAsia="Cambria" w:hAnsi="Cambria" w:cs="Cambria"/>
                <w:color w:val="000000"/>
                <w:sz w:val="20"/>
              </w:rPr>
              <w:t>−</w:t>
            </w:r>
          </w:p>
        </w:tc>
        <w:tc>
          <w:tcPr>
            <w:tcW w:w="1503" w:type="dxa"/>
          </w:tcPr>
          <w:p w14:paraId="51D573C6"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4C76234" w14:textId="77777777" w:rsidR="000D7F1D" w:rsidRDefault="00000000">
            <w:pPr>
              <w:rPr>
                <w:color w:val="000000"/>
                <w:sz w:val="20"/>
              </w:rPr>
            </w:pPr>
            <w:r>
              <w:rPr>
                <w:rFonts w:ascii="Cambria" w:eastAsia="Cambria" w:hAnsi="Cambria" w:cs="Cambria"/>
                <w:color w:val="000000"/>
                <w:sz w:val="20"/>
              </w:rPr>
              <w:t>MeSH: D007378</w:t>
            </w:r>
          </w:p>
        </w:tc>
      </w:tr>
      <w:tr w:rsidR="00C7670C" w14:paraId="23D4417B" w14:textId="77777777" w:rsidTr="00C7670C">
        <w:trPr>
          <w:trHeight w:val="400"/>
        </w:trPr>
        <w:tc>
          <w:tcPr>
            <w:tcW w:w="1503" w:type="dxa"/>
          </w:tcPr>
          <w:p w14:paraId="0CA29148" w14:textId="77777777" w:rsidR="000D7F1D" w:rsidRDefault="00000000">
            <w:pPr>
              <w:rPr>
                <w:color w:val="000000"/>
                <w:sz w:val="20"/>
              </w:rPr>
            </w:pPr>
            <w:r>
              <w:rPr>
                <w:rFonts w:ascii="Cambria" w:eastAsia="Cambria" w:hAnsi="Cambria" w:cs="Cambria"/>
                <w:color w:val="000000"/>
                <w:sz w:val="20"/>
              </w:rPr>
              <w:t>Intravenous Infusion</w:t>
            </w:r>
          </w:p>
        </w:tc>
        <w:tc>
          <w:tcPr>
            <w:tcW w:w="1504" w:type="dxa"/>
          </w:tcPr>
          <w:p w14:paraId="53AC3D83" w14:textId="77777777" w:rsidR="000D7F1D" w:rsidRDefault="00000000">
            <w:pPr>
              <w:rPr>
                <w:color w:val="000000"/>
                <w:sz w:val="20"/>
              </w:rPr>
            </w:pPr>
            <w:r>
              <w:rPr>
                <w:rFonts w:ascii="Cambria" w:eastAsia="Cambria" w:hAnsi="Cambria" w:cs="Cambria"/>
                <w:color w:val="000000"/>
                <w:sz w:val="20"/>
              </w:rPr>
              <w:t>Intravenous Infusion</w:t>
            </w:r>
          </w:p>
        </w:tc>
        <w:tc>
          <w:tcPr>
            <w:tcW w:w="1503" w:type="dxa"/>
          </w:tcPr>
          <w:p w14:paraId="11C0B9F0" w14:textId="77777777" w:rsidR="000D7F1D" w:rsidRPr="00717473" w:rsidRDefault="00000000">
            <w:pPr>
              <w:rPr>
                <w:rFonts w:eastAsiaTheme="majorEastAsia"/>
                <w:color w:val="000000"/>
                <w:sz w:val="20"/>
              </w:rPr>
            </w:pPr>
            <w:r w:rsidRPr="00717473">
              <w:rPr>
                <w:rFonts w:eastAsiaTheme="majorEastAsia" w:cs="ＭＳ ゴシック"/>
                <w:color w:val="000000"/>
                <w:sz w:val="20"/>
              </w:rPr>
              <w:t>点滴</w:t>
            </w:r>
          </w:p>
        </w:tc>
        <w:tc>
          <w:tcPr>
            <w:tcW w:w="1504" w:type="dxa"/>
          </w:tcPr>
          <w:p w14:paraId="29A9DC85" w14:textId="77777777" w:rsidR="000D7F1D" w:rsidRDefault="00000000">
            <w:pPr>
              <w:rPr>
                <w:color w:val="000000"/>
                <w:sz w:val="20"/>
              </w:rPr>
            </w:pPr>
            <w:r>
              <w:rPr>
                <w:rFonts w:ascii="Cambria" w:eastAsia="Cambria" w:hAnsi="Cambria" w:cs="Cambria"/>
                <w:color w:val="000000"/>
                <w:sz w:val="20"/>
              </w:rPr>
              <w:t>−</w:t>
            </w:r>
          </w:p>
        </w:tc>
        <w:tc>
          <w:tcPr>
            <w:tcW w:w="1503" w:type="dxa"/>
          </w:tcPr>
          <w:p w14:paraId="747D93DC"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09E4BF2" w14:textId="77777777" w:rsidR="000D7F1D" w:rsidRDefault="00000000">
            <w:pPr>
              <w:rPr>
                <w:color w:val="000000"/>
                <w:sz w:val="20"/>
              </w:rPr>
            </w:pPr>
            <w:r>
              <w:rPr>
                <w:rFonts w:ascii="Cambria" w:eastAsia="Cambria" w:hAnsi="Cambria" w:cs="Cambria"/>
                <w:color w:val="000000"/>
                <w:sz w:val="20"/>
              </w:rPr>
              <w:t>MeSH: D007333</w:t>
            </w:r>
          </w:p>
        </w:tc>
      </w:tr>
      <w:tr w:rsidR="00C7670C" w14:paraId="623737F8"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0E0D8DD" w14:textId="77777777" w:rsidR="000D7F1D" w:rsidRDefault="00000000">
            <w:pPr>
              <w:rPr>
                <w:color w:val="000000"/>
                <w:sz w:val="20"/>
              </w:rPr>
            </w:pPr>
            <w:r>
              <w:rPr>
                <w:rFonts w:ascii="Cambria" w:eastAsia="Cambria" w:hAnsi="Cambria" w:cs="Cambria"/>
                <w:color w:val="000000"/>
                <w:sz w:val="20"/>
              </w:rPr>
              <w:t>Laboratory Test</w:t>
            </w:r>
          </w:p>
        </w:tc>
        <w:tc>
          <w:tcPr>
            <w:tcW w:w="1504" w:type="dxa"/>
          </w:tcPr>
          <w:p w14:paraId="6CEC4D35" w14:textId="77777777" w:rsidR="000D7F1D" w:rsidRDefault="00000000">
            <w:pPr>
              <w:rPr>
                <w:color w:val="000000"/>
                <w:sz w:val="20"/>
              </w:rPr>
            </w:pPr>
            <w:r>
              <w:rPr>
                <w:rFonts w:ascii="Cambria" w:eastAsia="Cambria" w:hAnsi="Cambria" w:cs="Cambria"/>
                <w:color w:val="000000"/>
                <w:sz w:val="20"/>
              </w:rPr>
              <w:t>Laboratory Test</w:t>
            </w:r>
          </w:p>
        </w:tc>
        <w:tc>
          <w:tcPr>
            <w:tcW w:w="1503" w:type="dxa"/>
          </w:tcPr>
          <w:p w14:paraId="405AC990" w14:textId="77777777" w:rsidR="000D7F1D" w:rsidRPr="00717473" w:rsidRDefault="00000000">
            <w:pPr>
              <w:rPr>
                <w:rFonts w:eastAsiaTheme="majorEastAsia"/>
                <w:color w:val="000000"/>
                <w:sz w:val="20"/>
              </w:rPr>
            </w:pPr>
            <w:r w:rsidRPr="00717473">
              <w:rPr>
                <w:rFonts w:eastAsiaTheme="majorEastAsia" w:cs="ＭＳ ゴシック"/>
                <w:color w:val="000000"/>
                <w:sz w:val="20"/>
              </w:rPr>
              <w:t>臨床検査</w:t>
            </w:r>
          </w:p>
        </w:tc>
        <w:tc>
          <w:tcPr>
            <w:tcW w:w="1504" w:type="dxa"/>
          </w:tcPr>
          <w:p w14:paraId="75F374F2" w14:textId="77777777" w:rsidR="000D7F1D" w:rsidRDefault="00000000">
            <w:pPr>
              <w:rPr>
                <w:color w:val="000000"/>
                <w:sz w:val="20"/>
              </w:rPr>
            </w:pPr>
            <w:r>
              <w:rPr>
                <w:rFonts w:ascii="Cambria" w:eastAsia="Cambria" w:hAnsi="Cambria" w:cs="Cambria"/>
                <w:color w:val="000000"/>
                <w:sz w:val="20"/>
              </w:rPr>
              <w:t>Yes (1,310,493)</w:t>
            </w:r>
          </w:p>
        </w:tc>
        <w:tc>
          <w:tcPr>
            <w:tcW w:w="1503" w:type="dxa"/>
          </w:tcPr>
          <w:p w14:paraId="17DA6DBD"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1B0AF06" w14:textId="77777777" w:rsidR="000D7F1D" w:rsidRDefault="00000000">
            <w:pPr>
              <w:rPr>
                <w:color w:val="000000"/>
                <w:sz w:val="20"/>
              </w:rPr>
            </w:pPr>
            <w:r>
              <w:rPr>
                <w:rFonts w:ascii="Cambria" w:eastAsia="Cambria" w:hAnsi="Cambria" w:cs="Cambria"/>
                <w:color w:val="000000"/>
                <w:sz w:val="20"/>
              </w:rPr>
              <w:t>MeSH: D015996</w:t>
            </w:r>
          </w:p>
        </w:tc>
      </w:tr>
      <w:tr w:rsidR="00C7670C" w14:paraId="4E0A825B" w14:textId="77777777" w:rsidTr="00C7670C">
        <w:trPr>
          <w:trHeight w:val="400"/>
        </w:trPr>
        <w:tc>
          <w:tcPr>
            <w:tcW w:w="1503" w:type="dxa"/>
          </w:tcPr>
          <w:p w14:paraId="7B6B072C" w14:textId="77777777" w:rsidR="000D7F1D" w:rsidRDefault="00000000">
            <w:pPr>
              <w:rPr>
                <w:color w:val="000000"/>
                <w:sz w:val="20"/>
              </w:rPr>
            </w:pPr>
            <w:r>
              <w:rPr>
                <w:rFonts w:ascii="Cambria" w:eastAsia="Cambria" w:hAnsi="Cambria" w:cs="Cambria"/>
                <w:color w:val="000000"/>
                <w:sz w:val="20"/>
              </w:rPr>
              <w:t>Levofloxacin</w:t>
            </w:r>
          </w:p>
        </w:tc>
        <w:tc>
          <w:tcPr>
            <w:tcW w:w="1504" w:type="dxa"/>
          </w:tcPr>
          <w:p w14:paraId="53FF1A45" w14:textId="77777777" w:rsidR="000D7F1D" w:rsidRDefault="00000000">
            <w:pPr>
              <w:rPr>
                <w:color w:val="000000"/>
                <w:sz w:val="20"/>
              </w:rPr>
            </w:pPr>
            <w:r>
              <w:rPr>
                <w:rFonts w:ascii="Cambria" w:eastAsia="Cambria" w:hAnsi="Cambria" w:cs="Cambria"/>
                <w:color w:val="000000"/>
                <w:sz w:val="20"/>
              </w:rPr>
              <w:t>LVFX</w:t>
            </w:r>
          </w:p>
        </w:tc>
        <w:tc>
          <w:tcPr>
            <w:tcW w:w="1503" w:type="dxa"/>
          </w:tcPr>
          <w:p w14:paraId="7C9FA97F" w14:textId="77777777" w:rsidR="000D7F1D" w:rsidRPr="00717473" w:rsidRDefault="00000000">
            <w:pPr>
              <w:rPr>
                <w:rFonts w:eastAsiaTheme="majorEastAsia"/>
                <w:color w:val="000000"/>
                <w:sz w:val="20"/>
              </w:rPr>
            </w:pPr>
            <w:r w:rsidRPr="00717473">
              <w:rPr>
                <w:rFonts w:eastAsiaTheme="majorEastAsia" w:cs="ＭＳ ゴシック"/>
                <w:color w:val="000000"/>
                <w:sz w:val="20"/>
              </w:rPr>
              <w:t>レボフロキサシン</w:t>
            </w:r>
          </w:p>
        </w:tc>
        <w:tc>
          <w:tcPr>
            <w:tcW w:w="1504" w:type="dxa"/>
          </w:tcPr>
          <w:p w14:paraId="14366493" w14:textId="77777777" w:rsidR="000D7F1D" w:rsidRDefault="00000000">
            <w:pPr>
              <w:rPr>
                <w:color w:val="000000"/>
                <w:sz w:val="20"/>
              </w:rPr>
            </w:pPr>
            <w:r>
              <w:rPr>
                <w:rFonts w:ascii="Cambria" w:eastAsia="Cambria" w:hAnsi="Cambria" w:cs="Cambria"/>
                <w:color w:val="000000"/>
                <w:sz w:val="20"/>
              </w:rPr>
              <w:t>−</w:t>
            </w:r>
          </w:p>
        </w:tc>
        <w:tc>
          <w:tcPr>
            <w:tcW w:w="1503" w:type="dxa"/>
          </w:tcPr>
          <w:p w14:paraId="05BD2390" w14:textId="77777777" w:rsidR="000D7F1D" w:rsidRPr="00717473" w:rsidRDefault="00000000">
            <w:pPr>
              <w:rPr>
                <w:rFonts w:eastAsiaTheme="majorEastAsia"/>
                <w:color w:val="000000"/>
                <w:sz w:val="20"/>
              </w:rPr>
            </w:pPr>
            <w:r w:rsidRPr="00717473">
              <w:rPr>
                <w:rFonts w:eastAsiaTheme="majorEastAsia" w:cs="Cambria"/>
                <w:color w:val="000000"/>
                <w:sz w:val="20"/>
              </w:rPr>
              <w:t>LVFX</w:t>
            </w:r>
          </w:p>
        </w:tc>
        <w:tc>
          <w:tcPr>
            <w:tcW w:w="1504" w:type="dxa"/>
          </w:tcPr>
          <w:p w14:paraId="4409FBB7" w14:textId="77777777" w:rsidR="000D7F1D" w:rsidRDefault="00000000">
            <w:pPr>
              <w:rPr>
                <w:color w:val="000000"/>
                <w:sz w:val="20"/>
              </w:rPr>
            </w:pPr>
            <w:r>
              <w:rPr>
                <w:rFonts w:ascii="Cambria" w:eastAsia="Cambria" w:hAnsi="Cambria" w:cs="Cambria"/>
                <w:color w:val="000000"/>
                <w:sz w:val="20"/>
              </w:rPr>
              <w:t>MeSH: D064704</w:t>
            </w:r>
          </w:p>
        </w:tc>
      </w:tr>
      <w:tr w:rsidR="00C7670C" w14:paraId="4AA7A3C1"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0437C5F6" w14:textId="77777777" w:rsidR="000D7F1D" w:rsidRDefault="00000000">
            <w:pPr>
              <w:rPr>
                <w:color w:val="000000"/>
                <w:sz w:val="20"/>
              </w:rPr>
            </w:pPr>
            <w:r>
              <w:rPr>
                <w:rFonts w:ascii="Cambria" w:eastAsia="Cambria" w:hAnsi="Cambria" w:cs="Cambria"/>
                <w:color w:val="000000"/>
                <w:sz w:val="20"/>
              </w:rPr>
              <w:t>Management</w:t>
            </w:r>
          </w:p>
        </w:tc>
        <w:tc>
          <w:tcPr>
            <w:tcW w:w="1504" w:type="dxa"/>
          </w:tcPr>
          <w:p w14:paraId="6AB22D3B" w14:textId="77777777" w:rsidR="000D7F1D" w:rsidRDefault="00000000">
            <w:pPr>
              <w:rPr>
                <w:color w:val="000000"/>
                <w:sz w:val="20"/>
              </w:rPr>
            </w:pPr>
            <w:r>
              <w:rPr>
                <w:rFonts w:ascii="Cambria" w:eastAsia="Cambria" w:hAnsi="Cambria" w:cs="Cambria"/>
                <w:color w:val="000000"/>
                <w:sz w:val="20"/>
              </w:rPr>
              <w:t>Management</w:t>
            </w:r>
          </w:p>
        </w:tc>
        <w:tc>
          <w:tcPr>
            <w:tcW w:w="1503" w:type="dxa"/>
          </w:tcPr>
          <w:p w14:paraId="507E197B" w14:textId="77777777" w:rsidR="000D7F1D" w:rsidRPr="00717473" w:rsidRDefault="00000000">
            <w:pPr>
              <w:rPr>
                <w:rFonts w:eastAsiaTheme="majorEastAsia"/>
                <w:color w:val="000000"/>
                <w:sz w:val="20"/>
              </w:rPr>
            </w:pPr>
            <w:r w:rsidRPr="00717473">
              <w:rPr>
                <w:rFonts w:eastAsiaTheme="majorEastAsia" w:cs="ＭＳ ゴシック"/>
                <w:color w:val="000000"/>
                <w:sz w:val="20"/>
              </w:rPr>
              <w:t>管理</w:t>
            </w:r>
          </w:p>
        </w:tc>
        <w:tc>
          <w:tcPr>
            <w:tcW w:w="1504" w:type="dxa"/>
          </w:tcPr>
          <w:p w14:paraId="10A476DA" w14:textId="77777777" w:rsidR="000D7F1D" w:rsidRDefault="00000000">
            <w:pPr>
              <w:rPr>
                <w:color w:val="000000"/>
                <w:sz w:val="20"/>
              </w:rPr>
            </w:pPr>
            <w:r>
              <w:rPr>
                <w:rFonts w:ascii="Cambria" w:eastAsia="Cambria" w:hAnsi="Cambria" w:cs="Cambria"/>
                <w:color w:val="000000"/>
                <w:sz w:val="20"/>
              </w:rPr>
              <w:t>−</w:t>
            </w:r>
          </w:p>
        </w:tc>
        <w:tc>
          <w:tcPr>
            <w:tcW w:w="1503" w:type="dxa"/>
          </w:tcPr>
          <w:p w14:paraId="107043A5"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DDFB821" w14:textId="77777777" w:rsidR="000D7F1D" w:rsidRDefault="00000000">
            <w:pPr>
              <w:rPr>
                <w:color w:val="000000"/>
                <w:sz w:val="20"/>
              </w:rPr>
            </w:pPr>
            <w:r>
              <w:rPr>
                <w:rFonts w:ascii="Cambria" w:eastAsia="Cambria" w:hAnsi="Cambria" w:cs="Cambria"/>
                <w:color w:val="000000"/>
                <w:sz w:val="20"/>
              </w:rPr>
              <w:t>SNOMED: 308489006</w:t>
            </w:r>
          </w:p>
        </w:tc>
      </w:tr>
      <w:tr w:rsidR="00C7670C" w14:paraId="5C0AC6F4" w14:textId="77777777" w:rsidTr="00C7670C">
        <w:trPr>
          <w:trHeight w:val="400"/>
        </w:trPr>
        <w:tc>
          <w:tcPr>
            <w:tcW w:w="1503" w:type="dxa"/>
          </w:tcPr>
          <w:p w14:paraId="1C41EDD2" w14:textId="77777777" w:rsidR="000D7F1D" w:rsidRDefault="00000000">
            <w:pPr>
              <w:rPr>
                <w:color w:val="000000"/>
                <w:sz w:val="20"/>
              </w:rPr>
            </w:pPr>
            <w:r>
              <w:rPr>
                <w:rFonts w:ascii="Cambria" w:eastAsia="Cambria" w:hAnsi="Cambria" w:cs="Cambria"/>
                <w:color w:val="000000"/>
                <w:sz w:val="20"/>
              </w:rPr>
              <w:t>Management Method</w:t>
            </w:r>
          </w:p>
        </w:tc>
        <w:tc>
          <w:tcPr>
            <w:tcW w:w="1504" w:type="dxa"/>
          </w:tcPr>
          <w:p w14:paraId="284D4870" w14:textId="77777777" w:rsidR="000D7F1D" w:rsidRDefault="00000000">
            <w:pPr>
              <w:rPr>
                <w:color w:val="000000"/>
                <w:sz w:val="20"/>
              </w:rPr>
            </w:pPr>
            <w:r>
              <w:rPr>
                <w:rFonts w:ascii="Cambria" w:eastAsia="Cambria" w:hAnsi="Cambria" w:cs="Cambria"/>
                <w:color w:val="000000"/>
                <w:sz w:val="20"/>
              </w:rPr>
              <w:t>Management Method</w:t>
            </w:r>
          </w:p>
        </w:tc>
        <w:tc>
          <w:tcPr>
            <w:tcW w:w="1503" w:type="dxa"/>
          </w:tcPr>
          <w:p w14:paraId="37E0BE8A" w14:textId="77777777" w:rsidR="000D7F1D" w:rsidRPr="00717473" w:rsidRDefault="00000000">
            <w:pPr>
              <w:rPr>
                <w:rFonts w:eastAsiaTheme="majorEastAsia"/>
                <w:color w:val="000000"/>
                <w:sz w:val="20"/>
              </w:rPr>
            </w:pPr>
            <w:r w:rsidRPr="00717473">
              <w:rPr>
                <w:rFonts w:eastAsiaTheme="majorEastAsia" w:cs="ＭＳ ゴシック"/>
                <w:color w:val="000000"/>
                <w:sz w:val="20"/>
              </w:rPr>
              <w:t>管理方法</w:t>
            </w:r>
          </w:p>
        </w:tc>
        <w:tc>
          <w:tcPr>
            <w:tcW w:w="1504" w:type="dxa"/>
          </w:tcPr>
          <w:p w14:paraId="43FA8368" w14:textId="2C92D0D0" w:rsidR="000D7F1D" w:rsidRDefault="00000000">
            <w:pPr>
              <w:rPr>
                <w:color w:val="000000"/>
                <w:sz w:val="20"/>
              </w:rPr>
            </w:pPr>
            <w:r>
              <w:rPr>
                <w:rFonts w:ascii="Cambria" w:eastAsia="Cambria" w:hAnsi="Cambria" w:cs="Cambria"/>
                <w:color w:val="000000"/>
                <w:sz w:val="20"/>
              </w:rPr>
              <w:t>Yes (463,370)</w:t>
            </w:r>
          </w:p>
        </w:tc>
        <w:tc>
          <w:tcPr>
            <w:tcW w:w="1503" w:type="dxa"/>
          </w:tcPr>
          <w:p w14:paraId="3D5D87C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82F5CE0" w14:textId="77777777" w:rsidR="000D7F1D" w:rsidRDefault="00000000">
            <w:pPr>
              <w:rPr>
                <w:color w:val="000000"/>
                <w:sz w:val="20"/>
              </w:rPr>
            </w:pPr>
            <w:r>
              <w:rPr>
                <w:rFonts w:ascii="Cambria" w:eastAsia="Cambria" w:hAnsi="Cambria" w:cs="Cambria"/>
                <w:color w:val="000000"/>
                <w:sz w:val="20"/>
              </w:rPr>
              <w:t>SNOMED: 129433002</w:t>
            </w:r>
          </w:p>
        </w:tc>
      </w:tr>
      <w:tr w:rsidR="00C7670C" w14:paraId="0974399C"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47F66B8" w14:textId="77777777" w:rsidR="000D7F1D" w:rsidRDefault="00000000">
            <w:pPr>
              <w:rPr>
                <w:color w:val="000000"/>
                <w:sz w:val="20"/>
              </w:rPr>
            </w:pPr>
            <w:r>
              <w:rPr>
                <w:rFonts w:ascii="Cambria" w:eastAsia="Cambria" w:hAnsi="Cambria" w:cs="Cambria"/>
                <w:color w:val="000000"/>
                <w:sz w:val="20"/>
              </w:rPr>
              <w:t>Medication Adherence</w:t>
            </w:r>
          </w:p>
        </w:tc>
        <w:tc>
          <w:tcPr>
            <w:tcW w:w="1504" w:type="dxa"/>
          </w:tcPr>
          <w:p w14:paraId="46945FC9" w14:textId="77777777" w:rsidR="000D7F1D" w:rsidRDefault="00000000">
            <w:pPr>
              <w:rPr>
                <w:color w:val="000000"/>
                <w:sz w:val="20"/>
              </w:rPr>
            </w:pPr>
            <w:r>
              <w:rPr>
                <w:rFonts w:ascii="Cambria" w:eastAsia="Cambria" w:hAnsi="Cambria" w:cs="Cambria"/>
                <w:color w:val="000000"/>
                <w:sz w:val="20"/>
              </w:rPr>
              <w:t>Med. Adherence</w:t>
            </w:r>
          </w:p>
        </w:tc>
        <w:tc>
          <w:tcPr>
            <w:tcW w:w="1503" w:type="dxa"/>
          </w:tcPr>
          <w:p w14:paraId="452B6BAD" w14:textId="77777777" w:rsidR="000D7F1D" w:rsidRPr="00717473" w:rsidRDefault="00000000">
            <w:pPr>
              <w:rPr>
                <w:rFonts w:eastAsiaTheme="majorEastAsia"/>
                <w:color w:val="000000"/>
                <w:sz w:val="20"/>
              </w:rPr>
            </w:pPr>
            <w:r w:rsidRPr="00717473">
              <w:rPr>
                <w:rFonts w:eastAsiaTheme="majorEastAsia" w:cs="ＭＳ ゴシック"/>
                <w:color w:val="000000"/>
                <w:sz w:val="20"/>
              </w:rPr>
              <w:t>服薬</w:t>
            </w:r>
          </w:p>
        </w:tc>
        <w:tc>
          <w:tcPr>
            <w:tcW w:w="1504" w:type="dxa"/>
          </w:tcPr>
          <w:p w14:paraId="2DCE9488" w14:textId="77777777" w:rsidR="000D7F1D" w:rsidRDefault="00000000">
            <w:pPr>
              <w:rPr>
                <w:color w:val="000000"/>
                <w:sz w:val="20"/>
              </w:rPr>
            </w:pPr>
            <w:r>
              <w:rPr>
                <w:rFonts w:ascii="Cambria" w:eastAsia="Cambria" w:hAnsi="Cambria" w:cs="Cambria"/>
                <w:color w:val="000000"/>
                <w:sz w:val="20"/>
              </w:rPr>
              <w:t>−</w:t>
            </w:r>
          </w:p>
        </w:tc>
        <w:tc>
          <w:tcPr>
            <w:tcW w:w="1503" w:type="dxa"/>
          </w:tcPr>
          <w:p w14:paraId="6924E039"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6BADB19" w14:textId="77777777" w:rsidR="000D7F1D" w:rsidRDefault="00000000">
            <w:pPr>
              <w:rPr>
                <w:color w:val="000000"/>
                <w:sz w:val="20"/>
              </w:rPr>
            </w:pPr>
            <w:r>
              <w:rPr>
                <w:rFonts w:ascii="Cambria" w:eastAsia="Cambria" w:hAnsi="Cambria" w:cs="Cambria"/>
                <w:color w:val="000000"/>
                <w:sz w:val="20"/>
              </w:rPr>
              <w:t>MeSH: D008506</w:t>
            </w:r>
          </w:p>
        </w:tc>
      </w:tr>
      <w:tr w:rsidR="00C7670C" w14:paraId="4C76D822" w14:textId="77777777" w:rsidTr="00C7670C">
        <w:trPr>
          <w:trHeight w:val="400"/>
        </w:trPr>
        <w:tc>
          <w:tcPr>
            <w:tcW w:w="1503" w:type="dxa"/>
          </w:tcPr>
          <w:p w14:paraId="4AD2BBE3" w14:textId="77777777" w:rsidR="000D7F1D" w:rsidRDefault="00000000">
            <w:pPr>
              <w:rPr>
                <w:color w:val="000000"/>
                <w:sz w:val="20"/>
              </w:rPr>
            </w:pPr>
            <w:r>
              <w:rPr>
                <w:rFonts w:ascii="Cambria" w:eastAsia="Cambria" w:hAnsi="Cambria" w:cs="Cambria"/>
                <w:color w:val="000000"/>
                <w:sz w:val="20"/>
              </w:rPr>
              <w:t>Medication Information Sheet</w:t>
            </w:r>
          </w:p>
        </w:tc>
        <w:tc>
          <w:tcPr>
            <w:tcW w:w="1504" w:type="dxa"/>
          </w:tcPr>
          <w:p w14:paraId="117EBF5F" w14:textId="77777777" w:rsidR="000D7F1D" w:rsidRDefault="00000000">
            <w:pPr>
              <w:rPr>
                <w:color w:val="000000"/>
                <w:sz w:val="20"/>
              </w:rPr>
            </w:pPr>
            <w:r>
              <w:rPr>
                <w:rFonts w:ascii="Cambria" w:eastAsia="Cambria" w:hAnsi="Cambria" w:cs="Cambria"/>
                <w:color w:val="000000"/>
                <w:sz w:val="20"/>
              </w:rPr>
              <w:t>Med. Information Sheet</w:t>
            </w:r>
          </w:p>
        </w:tc>
        <w:tc>
          <w:tcPr>
            <w:tcW w:w="1503" w:type="dxa"/>
          </w:tcPr>
          <w:p w14:paraId="46805310" w14:textId="77777777" w:rsidR="000D7F1D" w:rsidRPr="00717473" w:rsidRDefault="00000000">
            <w:pPr>
              <w:rPr>
                <w:rFonts w:eastAsiaTheme="majorEastAsia"/>
                <w:color w:val="000000"/>
                <w:sz w:val="20"/>
              </w:rPr>
            </w:pPr>
            <w:r w:rsidRPr="00717473">
              <w:rPr>
                <w:rFonts w:eastAsiaTheme="majorEastAsia" w:cs="ＭＳ ゴシック"/>
                <w:color w:val="000000"/>
                <w:sz w:val="20"/>
              </w:rPr>
              <w:t>薬情</w:t>
            </w:r>
          </w:p>
        </w:tc>
        <w:tc>
          <w:tcPr>
            <w:tcW w:w="1504" w:type="dxa"/>
          </w:tcPr>
          <w:p w14:paraId="43FF6574" w14:textId="1582C6C3" w:rsidR="000D7F1D" w:rsidRDefault="00000000">
            <w:pPr>
              <w:rPr>
                <w:color w:val="000000"/>
                <w:sz w:val="20"/>
              </w:rPr>
            </w:pPr>
            <w:r>
              <w:rPr>
                <w:rFonts w:ascii="Cambria" w:eastAsia="Cambria" w:hAnsi="Cambria" w:cs="Cambria"/>
                <w:color w:val="000000"/>
                <w:sz w:val="20"/>
              </w:rPr>
              <w:t>Yes (207,588)</w:t>
            </w:r>
          </w:p>
        </w:tc>
        <w:tc>
          <w:tcPr>
            <w:tcW w:w="1503" w:type="dxa"/>
          </w:tcPr>
          <w:p w14:paraId="3D57D2BF"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D3CB19D" w14:textId="77777777" w:rsidR="000D7F1D" w:rsidRDefault="00000000">
            <w:pPr>
              <w:rPr>
                <w:color w:val="000000"/>
                <w:sz w:val="20"/>
              </w:rPr>
            </w:pPr>
            <w:r>
              <w:rPr>
                <w:rFonts w:ascii="Cambria" w:eastAsia="Cambria" w:hAnsi="Cambria" w:cs="Cambria"/>
                <w:color w:val="000000"/>
                <w:sz w:val="20"/>
              </w:rPr>
              <w:t>SNOMED: 419121009</w:t>
            </w:r>
          </w:p>
        </w:tc>
      </w:tr>
      <w:tr w:rsidR="00C7670C" w14:paraId="68F24990"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064E7330" w14:textId="77777777" w:rsidR="000D7F1D" w:rsidRDefault="00000000">
            <w:pPr>
              <w:rPr>
                <w:color w:val="000000"/>
                <w:sz w:val="20"/>
              </w:rPr>
            </w:pPr>
            <w:r>
              <w:rPr>
                <w:rFonts w:ascii="Cambria" w:eastAsia="Cambria" w:hAnsi="Cambria" w:cs="Cambria"/>
                <w:color w:val="000000"/>
                <w:sz w:val="20"/>
              </w:rPr>
              <w:t>Medication Reconciliation</w:t>
            </w:r>
          </w:p>
        </w:tc>
        <w:tc>
          <w:tcPr>
            <w:tcW w:w="1504" w:type="dxa"/>
          </w:tcPr>
          <w:p w14:paraId="0AA59BF5" w14:textId="77777777" w:rsidR="000D7F1D" w:rsidRDefault="00000000">
            <w:pPr>
              <w:rPr>
                <w:color w:val="000000"/>
                <w:sz w:val="20"/>
              </w:rPr>
            </w:pPr>
            <w:r>
              <w:rPr>
                <w:rFonts w:ascii="Cambria" w:eastAsia="Cambria" w:hAnsi="Cambria" w:cs="Cambria"/>
                <w:color w:val="000000"/>
                <w:sz w:val="20"/>
              </w:rPr>
              <w:t>Med. Reconciliation</w:t>
            </w:r>
          </w:p>
        </w:tc>
        <w:tc>
          <w:tcPr>
            <w:tcW w:w="1503" w:type="dxa"/>
          </w:tcPr>
          <w:p w14:paraId="0E5CBD3B" w14:textId="77777777" w:rsidR="000D7F1D" w:rsidRPr="00717473" w:rsidRDefault="00000000">
            <w:pPr>
              <w:rPr>
                <w:rFonts w:eastAsiaTheme="majorEastAsia"/>
                <w:color w:val="000000"/>
                <w:sz w:val="20"/>
              </w:rPr>
            </w:pPr>
            <w:r w:rsidRPr="00717473">
              <w:rPr>
                <w:rFonts w:eastAsiaTheme="majorEastAsia" w:cs="ＭＳ ゴシック"/>
                <w:color w:val="000000"/>
                <w:sz w:val="20"/>
              </w:rPr>
              <w:t>持参薬確認</w:t>
            </w:r>
          </w:p>
        </w:tc>
        <w:tc>
          <w:tcPr>
            <w:tcW w:w="1504" w:type="dxa"/>
          </w:tcPr>
          <w:p w14:paraId="16D42EE4" w14:textId="77777777" w:rsidR="000D7F1D" w:rsidRDefault="00000000">
            <w:pPr>
              <w:rPr>
                <w:color w:val="000000"/>
                <w:sz w:val="20"/>
              </w:rPr>
            </w:pPr>
            <w:r>
              <w:rPr>
                <w:rFonts w:ascii="Cambria" w:eastAsia="Cambria" w:hAnsi="Cambria" w:cs="Cambria"/>
                <w:color w:val="000000"/>
                <w:sz w:val="20"/>
              </w:rPr>
              <w:t>Yes (2,263,132)</w:t>
            </w:r>
          </w:p>
        </w:tc>
        <w:tc>
          <w:tcPr>
            <w:tcW w:w="1503" w:type="dxa"/>
          </w:tcPr>
          <w:p w14:paraId="6517ABF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82D9D24" w14:textId="77777777" w:rsidR="000D7F1D" w:rsidRDefault="00000000">
            <w:pPr>
              <w:rPr>
                <w:color w:val="000000"/>
                <w:sz w:val="20"/>
              </w:rPr>
            </w:pPr>
            <w:r>
              <w:rPr>
                <w:rFonts w:ascii="Cambria" w:eastAsia="Cambria" w:hAnsi="Cambria" w:cs="Cambria"/>
                <w:color w:val="000000"/>
                <w:sz w:val="20"/>
              </w:rPr>
              <w:t>MeSH: D056207</w:t>
            </w:r>
          </w:p>
        </w:tc>
      </w:tr>
      <w:tr w:rsidR="00C7670C" w14:paraId="45DA74FE" w14:textId="77777777" w:rsidTr="00C7670C">
        <w:trPr>
          <w:trHeight w:val="400"/>
        </w:trPr>
        <w:tc>
          <w:tcPr>
            <w:tcW w:w="1503" w:type="dxa"/>
          </w:tcPr>
          <w:p w14:paraId="31FD1133" w14:textId="77777777" w:rsidR="000D7F1D" w:rsidRDefault="00000000">
            <w:pPr>
              <w:rPr>
                <w:color w:val="000000"/>
                <w:sz w:val="20"/>
              </w:rPr>
            </w:pPr>
            <w:r>
              <w:rPr>
                <w:rFonts w:ascii="Cambria" w:eastAsia="Cambria" w:hAnsi="Cambria" w:cs="Cambria"/>
                <w:color w:val="000000"/>
                <w:sz w:val="20"/>
              </w:rPr>
              <w:t>Medication Taking</w:t>
            </w:r>
          </w:p>
        </w:tc>
        <w:tc>
          <w:tcPr>
            <w:tcW w:w="1504" w:type="dxa"/>
          </w:tcPr>
          <w:p w14:paraId="54899CFB" w14:textId="77777777" w:rsidR="000D7F1D" w:rsidRDefault="00000000">
            <w:pPr>
              <w:rPr>
                <w:color w:val="000000"/>
                <w:sz w:val="20"/>
              </w:rPr>
            </w:pPr>
            <w:r>
              <w:rPr>
                <w:rFonts w:ascii="Cambria" w:eastAsia="Cambria" w:hAnsi="Cambria" w:cs="Cambria"/>
                <w:color w:val="000000"/>
                <w:sz w:val="20"/>
              </w:rPr>
              <w:t>Med. Taking</w:t>
            </w:r>
          </w:p>
        </w:tc>
        <w:tc>
          <w:tcPr>
            <w:tcW w:w="1503" w:type="dxa"/>
          </w:tcPr>
          <w:p w14:paraId="3E581FA7" w14:textId="77777777" w:rsidR="000D7F1D" w:rsidRPr="00717473" w:rsidRDefault="00000000">
            <w:pPr>
              <w:rPr>
                <w:rFonts w:eastAsiaTheme="majorEastAsia"/>
                <w:color w:val="000000"/>
                <w:sz w:val="20"/>
              </w:rPr>
            </w:pPr>
            <w:r w:rsidRPr="00717473">
              <w:rPr>
                <w:rFonts w:eastAsiaTheme="majorEastAsia" w:cs="ＭＳ ゴシック"/>
                <w:color w:val="000000"/>
                <w:sz w:val="20"/>
              </w:rPr>
              <w:t>服用</w:t>
            </w:r>
          </w:p>
        </w:tc>
        <w:tc>
          <w:tcPr>
            <w:tcW w:w="1504" w:type="dxa"/>
          </w:tcPr>
          <w:p w14:paraId="55C314AC" w14:textId="77777777" w:rsidR="000D7F1D" w:rsidRDefault="00000000">
            <w:pPr>
              <w:rPr>
                <w:color w:val="000000"/>
                <w:sz w:val="20"/>
              </w:rPr>
            </w:pPr>
            <w:r>
              <w:rPr>
                <w:rFonts w:ascii="Cambria" w:eastAsia="Cambria" w:hAnsi="Cambria" w:cs="Cambria"/>
                <w:color w:val="000000"/>
                <w:sz w:val="20"/>
              </w:rPr>
              <w:t>−</w:t>
            </w:r>
          </w:p>
        </w:tc>
        <w:tc>
          <w:tcPr>
            <w:tcW w:w="1503" w:type="dxa"/>
          </w:tcPr>
          <w:p w14:paraId="37FCDD8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ACA8197" w14:textId="77777777" w:rsidR="000D7F1D" w:rsidRDefault="00000000">
            <w:pPr>
              <w:rPr>
                <w:color w:val="000000"/>
                <w:sz w:val="20"/>
              </w:rPr>
            </w:pPr>
            <w:r>
              <w:rPr>
                <w:rFonts w:ascii="Cambria" w:eastAsia="Cambria" w:hAnsi="Cambria" w:cs="Cambria"/>
                <w:color w:val="000000"/>
                <w:sz w:val="20"/>
              </w:rPr>
              <w:t>MeSH: D064419</w:t>
            </w:r>
          </w:p>
        </w:tc>
      </w:tr>
      <w:tr w:rsidR="00C7670C" w14:paraId="6C03EA3F"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68C706EB" w14:textId="77777777" w:rsidR="000D7F1D" w:rsidRDefault="00000000">
            <w:pPr>
              <w:rPr>
                <w:color w:val="000000"/>
                <w:sz w:val="20"/>
              </w:rPr>
            </w:pPr>
            <w:r>
              <w:rPr>
                <w:rFonts w:ascii="Cambria" w:eastAsia="Cambria" w:hAnsi="Cambria" w:cs="Cambria"/>
                <w:color w:val="000000"/>
                <w:sz w:val="20"/>
              </w:rPr>
              <w:t>Medicine</w:t>
            </w:r>
          </w:p>
        </w:tc>
        <w:tc>
          <w:tcPr>
            <w:tcW w:w="1504" w:type="dxa"/>
          </w:tcPr>
          <w:p w14:paraId="36614CA0" w14:textId="77777777" w:rsidR="000D7F1D" w:rsidRDefault="00000000">
            <w:pPr>
              <w:rPr>
                <w:color w:val="000000"/>
                <w:sz w:val="20"/>
              </w:rPr>
            </w:pPr>
            <w:r>
              <w:rPr>
                <w:rFonts w:ascii="Cambria" w:eastAsia="Cambria" w:hAnsi="Cambria" w:cs="Cambria"/>
                <w:color w:val="000000"/>
                <w:sz w:val="20"/>
              </w:rPr>
              <w:t>Medicine</w:t>
            </w:r>
          </w:p>
        </w:tc>
        <w:tc>
          <w:tcPr>
            <w:tcW w:w="1503" w:type="dxa"/>
          </w:tcPr>
          <w:p w14:paraId="4DC55524" w14:textId="77777777" w:rsidR="000D7F1D" w:rsidRPr="00717473" w:rsidRDefault="00000000">
            <w:pPr>
              <w:rPr>
                <w:rFonts w:eastAsiaTheme="majorEastAsia"/>
                <w:color w:val="000000"/>
                <w:sz w:val="20"/>
              </w:rPr>
            </w:pPr>
            <w:r w:rsidRPr="00717473">
              <w:rPr>
                <w:rFonts w:eastAsiaTheme="majorEastAsia" w:cs="ＭＳ ゴシック"/>
                <w:color w:val="000000"/>
                <w:sz w:val="20"/>
              </w:rPr>
              <w:t>薬</w:t>
            </w:r>
          </w:p>
        </w:tc>
        <w:tc>
          <w:tcPr>
            <w:tcW w:w="1504" w:type="dxa"/>
          </w:tcPr>
          <w:p w14:paraId="266016B4" w14:textId="77777777" w:rsidR="000D7F1D" w:rsidRDefault="00000000">
            <w:pPr>
              <w:rPr>
                <w:color w:val="000000"/>
                <w:sz w:val="20"/>
              </w:rPr>
            </w:pPr>
            <w:r>
              <w:rPr>
                <w:rFonts w:ascii="Cambria" w:eastAsia="Cambria" w:hAnsi="Cambria" w:cs="Cambria"/>
                <w:color w:val="000000"/>
                <w:sz w:val="20"/>
              </w:rPr>
              <w:t>−</w:t>
            </w:r>
          </w:p>
        </w:tc>
        <w:tc>
          <w:tcPr>
            <w:tcW w:w="1503" w:type="dxa"/>
          </w:tcPr>
          <w:p w14:paraId="4F53BBF3"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A5E3AD5" w14:textId="77777777" w:rsidR="000D7F1D" w:rsidRDefault="00000000">
            <w:pPr>
              <w:rPr>
                <w:color w:val="000000"/>
                <w:sz w:val="20"/>
              </w:rPr>
            </w:pPr>
            <w:r>
              <w:rPr>
                <w:rFonts w:ascii="Cambria" w:eastAsia="Cambria" w:hAnsi="Cambria" w:cs="Cambria"/>
                <w:color w:val="000000"/>
                <w:sz w:val="20"/>
              </w:rPr>
              <w:t>MeSH: D008687</w:t>
            </w:r>
          </w:p>
        </w:tc>
      </w:tr>
      <w:tr w:rsidR="00C7670C" w14:paraId="79D986D5" w14:textId="77777777" w:rsidTr="00C7670C">
        <w:trPr>
          <w:trHeight w:val="400"/>
        </w:trPr>
        <w:tc>
          <w:tcPr>
            <w:tcW w:w="1503" w:type="dxa"/>
          </w:tcPr>
          <w:p w14:paraId="6D3E702A" w14:textId="77777777" w:rsidR="000D7F1D" w:rsidRDefault="00000000">
            <w:pPr>
              <w:rPr>
                <w:color w:val="000000"/>
                <w:sz w:val="20"/>
              </w:rPr>
            </w:pPr>
            <w:r>
              <w:rPr>
                <w:rFonts w:ascii="Cambria" w:eastAsia="Cambria" w:hAnsi="Cambria" w:cs="Cambria"/>
                <w:color w:val="000000"/>
                <w:sz w:val="20"/>
              </w:rPr>
              <w:t>Meropenem</w:t>
            </w:r>
          </w:p>
        </w:tc>
        <w:tc>
          <w:tcPr>
            <w:tcW w:w="1504" w:type="dxa"/>
          </w:tcPr>
          <w:p w14:paraId="0F61F013" w14:textId="77777777" w:rsidR="000D7F1D" w:rsidRDefault="00000000">
            <w:pPr>
              <w:rPr>
                <w:color w:val="000000"/>
                <w:sz w:val="20"/>
              </w:rPr>
            </w:pPr>
            <w:r>
              <w:rPr>
                <w:rFonts w:ascii="Cambria" w:eastAsia="Cambria" w:hAnsi="Cambria" w:cs="Cambria"/>
                <w:color w:val="000000"/>
                <w:sz w:val="20"/>
              </w:rPr>
              <w:t>Meropenem</w:t>
            </w:r>
          </w:p>
        </w:tc>
        <w:tc>
          <w:tcPr>
            <w:tcW w:w="1503" w:type="dxa"/>
          </w:tcPr>
          <w:p w14:paraId="3B43C346" w14:textId="77777777" w:rsidR="000D7F1D" w:rsidRPr="00717473" w:rsidRDefault="00000000">
            <w:pPr>
              <w:rPr>
                <w:rFonts w:eastAsiaTheme="majorEastAsia"/>
                <w:color w:val="000000"/>
                <w:sz w:val="20"/>
              </w:rPr>
            </w:pPr>
            <w:r w:rsidRPr="00717473">
              <w:rPr>
                <w:rFonts w:eastAsiaTheme="majorEastAsia" w:cs="ＭＳ ゴシック"/>
                <w:color w:val="000000"/>
                <w:sz w:val="20"/>
              </w:rPr>
              <w:t>メロペネム</w:t>
            </w:r>
          </w:p>
        </w:tc>
        <w:tc>
          <w:tcPr>
            <w:tcW w:w="1504" w:type="dxa"/>
          </w:tcPr>
          <w:p w14:paraId="31A71B03" w14:textId="77777777" w:rsidR="000D7F1D" w:rsidRDefault="00000000">
            <w:pPr>
              <w:rPr>
                <w:color w:val="000000"/>
                <w:sz w:val="20"/>
              </w:rPr>
            </w:pPr>
            <w:r>
              <w:rPr>
                <w:rFonts w:ascii="Cambria" w:eastAsia="Cambria" w:hAnsi="Cambria" w:cs="Cambria"/>
                <w:color w:val="000000"/>
                <w:sz w:val="20"/>
              </w:rPr>
              <w:t>−</w:t>
            </w:r>
          </w:p>
        </w:tc>
        <w:tc>
          <w:tcPr>
            <w:tcW w:w="1503" w:type="dxa"/>
          </w:tcPr>
          <w:p w14:paraId="72C41FF9" w14:textId="77777777" w:rsidR="000D7F1D" w:rsidRPr="00717473" w:rsidRDefault="00000000">
            <w:pPr>
              <w:rPr>
                <w:rFonts w:eastAsiaTheme="majorEastAsia"/>
                <w:color w:val="000000"/>
                <w:sz w:val="20"/>
              </w:rPr>
            </w:pPr>
            <w:r w:rsidRPr="00717473">
              <w:rPr>
                <w:rFonts w:eastAsiaTheme="majorEastAsia" w:cs="Cambria"/>
                <w:color w:val="000000"/>
                <w:sz w:val="20"/>
              </w:rPr>
              <w:t xml:space="preserve">MEPM, </w:t>
            </w:r>
            <w:r w:rsidRPr="00717473">
              <w:rPr>
                <w:rFonts w:eastAsiaTheme="majorEastAsia" w:cs="ＭＳ ゴシック"/>
                <w:color w:val="000000"/>
                <w:sz w:val="20"/>
              </w:rPr>
              <w:t>メロペン</w:t>
            </w:r>
          </w:p>
        </w:tc>
        <w:tc>
          <w:tcPr>
            <w:tcW w:w="1504" w:type="dxa"/>
          </w:tcPr>
          <w:p w14:paraId="690B8426" w14:textId="77777777" w:rsidR="000D7F1D" w:rsidRDefault="00000000">
            <w:pPr>
              <w:rPr>
                <w:color w:val="000000"/>
                <w:sz w:val="20"/>
              </w:rPr>
            </w:pPr>
            <w:r>
              <w:rPr>
                <w:rFonts w:ascii="Cambria" w:eastAsia="Cambria" w:hAnsi="Cambria" w:cs="Cambria"/>
                <w:color w:val="000000"/>
                <w:sz w:val="20"/>
              </w:rPr>
              <w:t>MeSH: D017405</w:t>
            </w:r>
          </w:p>
        </w:tc>
      </w:tr>
      <w:tr w:rsidR="00C7670C" w14:paraId="6D58EF5F"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916A233" w14:textId="77777777" w:rsidR="000D7F1D" w:rsidRDefault="00000000">
            <w:pPr>
              <w:rPr>
                <w:color w:val="000000"/>
                <w:sz w:val="20"/>
              </w:rPr>
            </w:pPr>
            <w:r>
              <w:rPr>
                <w:rFonts w:ascii="Cambria" w:eastAsia="Cambria" w:hAnsi="Cambria" w:cs="Cambria"/>
                <w:color w:val="000000"/>
                <w:sz w:val="20"/>
              </w:rPr>
              <w:t>Metronidazole</w:t>
            </w:r>
          </w:p>
        </w:tc>
        <w:tc>
          <w:tcPr>
            <w:tcW w:w="1504" w:type="dxa"/>
          </w:tcPr>
          <w:p w14:paraId="64594C14" w14:textId="77777777" w:rsidR="000D7F1D" w:rsidRDefault="00000000">
            <w:pPr>
              <w:rPr>
                <w:color w:val="000000"/>
                <w:sz w:val="20"/>
              </w:rPr>
            </w:pPr>
            <w:r>
              <w:rPr>
                <w:rFonts w:ascii="Cambria" w:eastAsia="Cambria" w:hAnsi="Cambria" w:cs="Cambria"/>
                <w:color w:val="000000"/>
                <w:sz w:val="20"/>
              </w:rPr>
              <w:t>MNZ</w:t>
            </w:r>
          </w:p>
        </w:tc>
        <w:tc>
          <w:tcPr>
            <w:tcW w:w="1503" w:type="dxa"/>
          </w:tcPr>
          <w:p w14:paraId="50C87507" w14:textId="77777777" w:rsidR="000D7F1D" w:rsidRPr="00717473" w:rsidRDefault="00000000">
            <w:pPr>
              <w:rPr>
                <w:rFonts w:eastAsiaTheme="majorEastAsia"/>
                <w:color w:val="000000"/>
                <w:sz w:val="20"/>
              </w:rPr>
            </w:pPr>
            <w:r w:rsidRPr="00717473">
              <w:rPr>
                <w:rFonts w:eastAsiaTheme="majorEastAsia" w:cs="ＭＳ 明朝"/>
                <w:color w:val="000000"/>
                <w:sz w:val="20"/>
              </w:rPr>
              <w:t>フラジール</w:t>
            </w:r>
          </w:p>
        </w:tc>
        <w:tc>
          <w:tcPr>
            <w:tcW w:w="1504" w:type="dxa"/>
          </w:tcPr>
          <w:p w14:paraId="353E7E9C" w14:textId="77777777" w:rsidR="000D7F1D" w:rsidRDefault="00000000">
            <w:pPr>
              <w:rPr>
                <w:color w:val="000000"/>
                <w:sz w:val="20"/>
              </w:rPr>
            </w:pPr>
            <w:r>
              <w:rPr>
                <w:rFonts w:ascii="Cambria" w:eastAsia="Cambria" w:hAnsi="Cambria" w:cs="Cambria"/>
                <w:color w:val="000000"/>
                <w:sz w:val="20"/>
              </w:rPr>
              <w:t>−</w:t>
            </w:r>
          </w:p>
        </w:tc>
        <w:tc>
          <w:tcPr>
            <w:tcW w:w="1503" w:type="dxa"/>
          </w:tcPr>
          <w:p w14:paraId="398C042F" w14:textId="77777777" w:rsidR="000D7F1D" w:rsidRPr="00717473" w:rsidRDefault="00000000">
            <w:pPr>
              <w:rPr>
                <w:rFonts w:eastAsiaTheme="majorEastAsia"/>
                <w:color w:val="000000"/>
                <w:sz w:val="20"/>
              </w:rPr>
            </w:pPr>
            <w:r w:rsidRPr="00717473">
              <w:rPr>
                <w:rFonts w:eastAsiaTheme="majorEastAsia" w:cs="Cambria"/>
                <w:color w:val="000000"/>
                <w:sz w:val="20"/>
              </w:rPr>
              <w:t xml:space="preserve">MNZ, </w:t>
            </w:r>
            <w:r w:rsidRPr="00717473">
              <w:rPr>
                <w:rFonts w:eastAsiaTheme="majorEastAsia" w:cs="ＭＳ ゴシック"/>
                <w:color w:val="000000"/>
                <w:sz w:val="20"/>
              </w:rPr>
              <w:t>アネメトロ</w:t>
            </w:r>
          </w:p>
        </w:tc>
        <w:tc>
          <w:tcPr>
            <w:tcW w:w="1504" w:type="dxa"/>
          </w:tcPr>
          <w:p w14:paraId="4B894CED" w14:textId="77777777" w:rsidR="000D7F1D" w:rsidRDefault="00000000">
            <w:pPr>
              <w:rPr>
                <w:color w:val="000000"/>
                <w:sz w:val="20"/>
              </w:rPr>
            </w:pPr>
            <w:r>
              <w:rPr>
                <w:rFonts w:ascii="Cambria" w:eastAsia="Cambria" w:hAnsi="Cambria" w:cs="Cambria"/>
                <w:color w:val="000000"/>
                <w:sz w:val="20"/>
              </w:rPr>
              <w:t>MeSH: D008923</w:t>
            </w:r>
          </w:p>
        </w:tc>
      </w:tr>
      <w:tr w:rsidR="00C7670C" w14:paraId="0E682CBC" w14:textId="77777777" w:rsidTr="00C7670C">
        <w:trPr>
          <w:trHeight w:val="400"/>
        </w:trPr>
        <w:tc>
          <w:tcPr>
            <w:tcW w:w="1503" w:type="dxa"/>
          </w:tcPr>
          <w:p w14:paraId="07E3F019" w14:textId="77777777" w:rsidR="000D7F1D" w:rsidRDefault="00000000">
            <w:pPr>
              <w:rPr>
                <w:color w:val="000000"/>
                <w:sz w:val="20"/>
              </w:rPr>
            </w:pPr>
            <w:r>
              <w:rPr>
                <w:rFonts w:ascii="Cambria" w:eastAsia="Cambria" w:hAnsi="Cambria" w:cs="Cambria"/>
                <w:color w:val="000000"/>
                <w:sz w:val="20"/>
              </w:rPr>
              <w:t>Modification</w:t>
            </w:r>
          </w:p>
        </w:tc>
        <w:tc>
          <w:tcPr>
            <w:tcW w:w="1504" w:type="dxa"/>
          </w:tcPr>
          <w:p w14:paraId="4E7EA7CD" w14:textId="77777777" w:rsidR="000D7F1D" w:rsidRDefault="00000000">
            <w:pPr>
              <w:rPr>
                <w:color w:val="000000"/>
                <w:sz w:val="20"/>
              </w:rPr>
            </w:pPr>
            <w:r>
              <w:rPr>
                <w:rFonts w:ascii="Cambria" w:eastAsia="Cambria" w:hAnsi="Cambria" w:cs="Cambria"/>
                <w:color w:val="000000"/>
                <w:sz w:val="20"/>
              </w:rPr>
              <w:t>Modification</w:t>
            </w:r>
          </w:p>
        </w:tc>
        <w:tc>
          <w:tcPr>
            <w:tcW w:w="1503" w:type="dxa"/>
          </w:tcPr>
          <w:p w14:paraId="6BF85091" w14:textId="77777777" w:rsidR="000D7F1D" w:rsidRPr="00717473" w:rsidRDefault="00000000">
            <w:pPr>
              <w:rPr>
                <w:rFonts w:eastAsiaTheme="majorEastAsia"/>
                <w:color w:val="000000"/>
                <w:sz w:val="20"/>
              </w:rPr>
            </w:pPr>
            <w:r w:rsidRPr="00717473">
              <w:rPr>
                <w:rFonts w:eastAsiaTheme="majorEastAsia" w:cs="ＭＳ ゴシック"/>
                <w:color w:val="000000"/>
                <w:sz w:val="20"/>
              </w:rPr>
              <w:t>変更</w:t>
            </w:r>
          </w:p>
        </w:tc>
        <w:tc>
          <w:tcPr>
            <w:tcW w:w="1504" w:type="dxa"/>
          </w:tcPr>
          <w:p w14:paraId="3037B680" w14:textId="77777777" w:rsidR="000D7F1D" w:rsidRDefault="00000000">
            <w:pPr>
              <w:rPr>
                <w:color w:val="000000"/>
                <w:sz w:val="20"/>
              </w:rPr>
            </w:pPr>
            <w:r>
              <w:rPr>
                <w:rFonts w:ascii="Cambria" w:eastAsia="Cambria" w:hAnsi="Cambria" w:cs="Cambria"/>
                <w:color w:val="000000"/>
                <w:sz w:val="20"/>
              </w:rPr>
              <w:t>−</w:t>
            </w:r>
          </w:p>
        </w:tc>
        <w:tc>
          <w:tcPr>
            <w:tcW w:w="1503" w:type="dxa"/>
          </w:tcPr>
          <w:p w14:paraId="64610EA9"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A7C5224" w14:textId="77777777" w:rsidR="000D7F1D" w:rsidRDefault="00000000">
            <w:pPr>
              <w:rPr>
                <w:color w:val="000000"/>
                <w:sz w:val="20"/>
              </w:rPr>
            </w:pPr>
            <w:r>
              <w:rPr>
                <w:rFonts w:ascii="Cambria" w:eastAsia="Cambria" w:hAnsi="Cambria" w:cs="Cambria"/>
                <w:color w:val="000000"/>
                <w:sz w:val="20"/>
              </w:rPr>
              <w:t>SNOMED: 281296001</w:t>
            </w:r>
          </w:p>
        </w:tc>
      </w:tr>
      <w:tr w:rsidR="00C7670C" w14:paraId="5E130F14"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D88F34D" w14:textId="77777777" w:rsidR="000D7F1D" w:rsidRDefault="00000000">
            <w:pPr>
              <w:rPr>
                <w:color w:val="000000"/>
                <w:sz w:val="20"/>
              </w:rPr>
            </w:pPr>
            <w:r>
              <w:rPr>
                <w:rFonts w:ascii="Cambria" w:eastAsia="Cambria" w:hAnsi="Cambria" w:cs="Cambria"/>
                <w:color w:val="000000"/>
                <w:sz w:val="20"/>
              </w:rPr>
              <w:t>Necessity</w:t>
            </w:r>
          </w:p>
        </w:tc>
        <w:tc>
          <w:tcPr>
            <w:tcW w:w="1504" w:type="dxa"/>
          </w:tcPr>
          <w:p w14:paraId="19EAA3FF" w14:textId="77777777" w:rsidR="000D7F1D" w:rsidRDefault="00000000">
            <w:pPr>
              <w:rPr>
                <w:color w:val="000000"/>
                <w:sz w:val="20"/>
              </w:rPr>
            </w:pPr>
            <w:r>
              <w:rPr>
                <w:rFonts w:ascii="Cambria" w:eastAsia="Cambria" w:hAnsi="Cambria" w:cs="Cambria"/>
                <w:color w:val="000000"/>
                <w:sz w:val="20"/>
              </w:rPr>
              <w:t>Necessity</w:t>
            </w:r>
          </w:p>
        </w:tc>
        <w:tc>
          <w:tcPr>
            <w:tcW w:w="1503" w:type="dxa"/>
          </w:tcPr>
          <w:p w14:paraId="59A22B00" w14:textId="77777777" w:rsidR="000D7F1D" w:rsidRPr="00717473" w:rsidRDefault="00000000">
            <w:pPr>
              <w:rPr>
                <w:rFonts w:eastAsiaTheme="majorEastAsia"/>
                <w:color w:val="000000"/>
                <w:sz w:val="20"/>
              </w:rPr>
            </w:pPr>
            <w:r w:rsidRPr="00717473">
              <w:rPr>
                <w:rFonts w:eastAsiaTheme="majorEastAsia" w:cs="ＭＳ ゴシック"/>
                <w:color w:val="000000"/>
                <w:sz w:val="20"/>
              </w:rPr>
              <w:t>必要</w:t>
            </w:r>
          </w:p>
        </w:tc>
        <w:tc>
          <w:tcPr>
            <w:tcW w:w="1504" w:type="dxa"/>
          </w:tcPr>
          <w:p w14:paraId="3D589623" w14:textId="77777777" w:rsidR="000D7F1D" w:rsidRDefault="00000000">
            <w:pPr>
              <w:rPr>
                <w:color w:val="000000"/>
                <w:sz w:val="20"/>
              </w:rPr>
            </w:pPr>
            <w:r>
              <w:rPr>
                <w:rFonts w:ascii="Cambria" w:eastAsia="Cambria" w:hAnsi="Cambria" w:cs="Cambria"/>
                <w:color w:val="000000"/>
                <w:sz w:val="20"/>
              </w:rPr>
              <w:t>−</w:t>
            </w:r>
          </w:p>
        </w:tc>
        <w:tc>
          <w:tcPr>
            <w:tcW w:w="1503" w:type="dxa"/>
          </w:tcPr>
          <w:p w14:paraId="0A848F3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A76E3EF" w14:textId="77777777" w:rsidR="000D7F1D" w:rsidRDefault="00000000">
            <w:pPr>
              <w:rPr>
                <w:color w:val="000000"/>
                <w:sz w:val="20"/>
              </w:rPr>
            </w:pPr>
            <w:r>
              <w:rPr>
                <w:rFonts w:ascii="Cambria" w:eastAsia="Cambria" w:hAnsi="Cambria" w:cs="Cambria"/>
                <w:color w:val="000000"/>
                <w:sz w:val="20"/>
              </w:rPr>
              <w:t>SNOMED: 272099008</w:t>
            </w:r>
          </w:p>
        </w:tc>
      </w:tr>
      <w:tr w:rsidR="00C7670C" w14:paraId="50B5E16C" w14:textId="77777777" w:rsidTr="00C7670C">
        <w:trPr>
          <w:trHeight w:val="400"/>
        </w:trPr>
        <w:tc>
          <w:tcPr>
            <w:tcW w:w="1503" w:type="dxa"/>
          </w:tcPr>
          <w:p w14:paraId="1C366881" w14:textId="77777777" w:rsidR="000D7F1D" w:rsidRDefault="00000000">
            <w:pPr>
              <w:rPr>
                <w:color w:val="000000"/>
                <w:sz w:val="20"/>
              </w:rPr>
            </w:pPr>
            <w:r>
              <w:rPr>
                <w:rFonts w:ascii="Cambria" w:eastAsia="Cambria" w:hAnsi="Cambria" w:cs="Cambria"/>
                <w:color w:val="000000"/>
                <w:sz w:val="20"/>
              </w:rPr>
              <w:t>Neutrophil</w:t>
            </w:r>
          </w:p>
        </w:tc>
        <w:tc>
          <w:tcPr>
            <w:tcW w:w="1504" w:type="dxa"/>
          </w:tcPr>
          <w:p w14:paraId="6E53E877" w14:textId="77777777" w:rsidR="000D7F1D" w:rsidRDefault="00000000">
            <w:pPr>
              <w:rPr>
                <w:color w:val="000000"/>
                <w:sz w:val="20"/>
              </w:rPr>
            </w:pPr>
            <w:r>
              <w:rPr>
                <w:rFonts w:ascii="Cambria" w:eastAsia="Cambria" w:hAnsi="Cambria" w:cs="Cambria"/>
                <w:color w:val="000000"/>
                <w:sz w:val="20"/>
              </w:rPr>
              <w:t>Neutrophil</w:t>
            </w:r>
          </w:p>
        </w:tc>
        <w:tc>
          <w:tcPr>
            <w:tcW w:w="1503" w:type="dxa"/>
          </w:tcPr>
          <w:p w14:paraId="240A01A3" w14:textId="77777777" w:rsidR="000D7F1D" w:rsidRPr="00717473" w:rsidRDefault="00000000">
            <w:pPr>
              <w:rPr>
                <w:rFonts w:eastAsiaTheme="majorEastAsia"/>
                <w:color w:val="000000"/>
                <w:sz w:val="20"/>
              </w:rPr>
            </w:pPr>
            <w:r w:rsidRPr="00717473">
              <w:rPr>
                <w:rFonts w:eastAsiaTheme="majorEastAsia" w:cs="Cambria"/>
                <w:color w:val="000000"/>
                <w:sz w:val="20"/>
              </w:rPr>
              <w:t>Neutr</w:t>
            </w:r>
          </w:p>
        </w:tc>
        <w:tc>
          <w:tcPr>
            <w:tcW w:w="1504" w:type="dxa"/>
          </w:tcPr>
          <w:p w14:paraId="2EED8CFA" w14:textId="77777777" w:rsidR="000D7F1D" w:rsidRDefault="00000000">
            <w:pPr>
              <w:rPr>
                <w:color w:val="000000"/>
                <w:sz w:val="20"/>
              </w:rPr>
            </w:pPr>
            <w:r>
              <w:rPr>
                <w:rFonts w:ascii="Cambria" w:eastAsia="Cambria" w:hAnsi="Cambria" w:cs="Cambria"/>
                <w:color w:val="000000"/>
                <w:sz w:val="20"/>
              </w:rPr>
              <w:t>−</w:t>
            </w:r>
          </w:p>
        </w:tc>
        <w:tc>
          <w:tcPr>
            <w:tcW w:w="1503" w:type="dxa"/>
          </w:tcPr>
          <w:p w14:paraId="6A462696"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0434B8B" w14:textId="77777777" w:rsidR="000D7F1D" w:rsidRDefault="00000000">
            <w:pPr>
              <w:rPr>
                <w:color w:val="000000"/>
                <w:sz w:val="20"/>
              </w:rPr>
            </w:pPr>
            <w:r>
              <w:rPr>
                <w:rFonts w:ascii="Cambria" w:eastAsia="Cambria" w:hAnsi="Cambria" w:cs="Cambria"/>
                <w:color w:val="000000"/>
                <w:sz w:val="20"/>
              </w:rPr>
              <w:t>MeSH: D009503</w:t>
            </w:r>
          </w:p>
        </w:tc>
      </w:tr>
      <w:tr w:rsidR="00C7670C" w14:paraId="7AFBCD5B"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6C95C279" w14:textId="77777777" w:rsidR="000D7F1D" w:rsidRDefault="00000000">
            <w:pPr>
              <w:rPr>
                <w:color w:val="000000"/>
                <w:sz w:val="20"/>
              </w:rPr>
            </w:pPr>
            <w:r>
              <w:rPr>
                <w:rFonts w:ascii="Cambria" w:eastAsia="Cambria" w:hAnsi="Cambria" w:cs="Cambria"/>
                <w:color w:val="000000"/>
                <w:sz w:val="20"/>
              </w:rPr>
              <w:t>Newly Medication</w:t>
            </w:r>
          </w:p>
        </w:tc>
        <w:tc>
          <w:tcPr>
            <w:tcW w:w="1504" w:type="dxa"/>
          </w:tcPr>
          <w:p w14:paraId="48529EC8" w14:textId="77777777" w:rsidR="000D7F1D" w:rsidRDefault="00000000">
            <w:pPr>
              <w:rPr>
                <w:color w:val="000000"/>
                <w:sz w:val="20"/>
              </w:rPr>
            </w:pPr>
            <w:r>
              <w:rPr>
                <w:rFonts w:ascii="Cambria" w:eastAsia="Cambria" w:hAnsi="Cambria" w:cs="Cambria"/>
                <w:color w:val="000000"/>
                <w:sz w:val="20"/>
              </w:rPr>
              <w:t>Newly Med.</w:t>
            </w:r>
          </w:p>
        </w:tc>
        <w:tc>
          <w:tcPr>
            <w:tcW w:w="1503" w:type="dxa"/>
          </w:tcPr>
          <w:p w14:paraId="24A23E31" w14:textId="77777777" w:rsidR="000D7F1D" w:rsidRPr="00717473" w:rsidRDefault="00000000">
            <w:pPr>
              <w:rPr>
                <w:rFonts w:eastAsiaTheme="majorEastAsia"/>
                <w:color w:val="000000"/>
                <w:sz w:val="20"/>
              </w:rPr>
            </w:pPr>
            <w:r w:rsidRPr="00717473">
              <w:rPr>
                <w:rFonts w:eastAsiaTheme="majorEastAsia" w:cs="ＭＳ ゴシック"/>
                <w:color w:val="000000"/>
                <w:sz w:val="20"/>
              </w:rPr>
              <w:t>開始薬</w:t>
            </w:r>
          </w:p>
        </w:tc>
        <w:tc>
          <w:tcPr>
            <w:tcW w:w="1504" w:type="dxa"/>
          </w:tcPr>
          <w:p w14:paraId="7F38A7FA" w14:textId="340628F6" w:rsidR="000D7F1D" w:rsidRDefault="00000000">
            <w:pPr>
              <w:rPr>
                <w:color w:val="000000"/>
                <w:sz w:val="20"/>
              </w:rPr>
            </w:pPr>
            <w:r>
              <w:rPr>
                <w:rFonts w:ascii="Cambria" w:eastAsia="Cambria" w:hAnsi="Cambria" w:cs="Cambria"/>
                <w:color w:val="000000"/>
                <w:sz w:val="20"/>
              </w:rPr>
              <w:t>Yes (230,943)</w:t>
            </w:r>
          </w:p>
        </w:tc>
        <w:tc>
          <w:tcPr>
            <w:tcW w:w="1503" w:type="dxa"/>
          </w:tcPr>
          <w:p w14:paraId="48D05D9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CA2574B" w14:textId="77777777" w:rsidR="000D7F1D" w:rsidRDefault="00000000">
            <w:pPr>
              <w:rPr>
                <w:color w:val="000000"/>
                <w:sz w:val="20"/>
              </w:rPr>
            </w:pPr>
            <w:r>
              <w:rPr>
                <w:rFonts w:ascii="Cambria" w:eastAsia="Cambria" w:hAnsi="Cambria" w:cs="Cambria"/>
                <w:color w:val="000000"/>
                <w:sz w:val="20"/>
              </w:rPr>
              <w:t>SNOMED: 416608005</w:t>
            </w:r>
          </w:p>
        </w:tc>
      </w:tr>
      <w:tr w:rsidR="00C7670C" w14:paraId="2B4F7648" w14:textId="77777777" w:rsidTr="00C7670C">
        <w:trPr>
          <w:trHeight w:val="400"/>
        </w:trPr>
        <w:tc>
          <w:tcPr>
            <w:tcW w:w="1503" w:type="dxa"/>
          </w:tcPr>
          <w:p w14:paraId="290218AB" w14:textId="77777777" w:rsidR="000D7F1D" w:rsidRDefault="00000000">
            <w:pPr>
              <w:rPr>
                <w:color w:val="000000"/>
                <w:sz w:val="20"/>
              </w:rPr>
            </w:pPr>
            <w:r>
              <w:rPr>
                <w:rFonts w:ascii="Cambria" w:eastAsia="Cambria" w:hAnsi="Cambria" w:cs="Cambria"/>
                <w:color w:val="000000"/>
                <w:sz w:val="20"/>
              </w:rPr>
              <w:t>Nitrogen</w:t>
            </w:r>
          </w:p>
        </w:tc>
        <w:tc>
          <w:tcPr>
            <w:tcW w:w="1504" w:type="dxa"/>
          </w:tcPr>
          <w:p w14:paraId="50790E4B" w14:textId="77777777" w:rsidR="000D7F1D" w:rsidRDefault="00000000">
            <w:pPr>
              <w:rPr>
                <w:color w:val="000000"/>
                <w:sz w:val="20"/>
              </w:rPr>
            </w:pPr>
            <w:r>
              <w:rPr>
                <w:rFonts w:ascii="Cambria" w:eastAsia="Cambria" w:hAnsi="Cambria" w:cs="Cambria"/>
                <w:color w:val="000000"/>
                <w:sz w:val="20"/>
              </w:rPr>
              <w:t>Nitrogen</w:t>
            </w:r>
          </w:p>
        </w:tc>
        <w:tc>
          <w:tcPr>
            <w:tcW w:w="1503" w:type="dxa"/>
          </w:tcPr>
          <w:p w14:paraId="4F263999" w14:textId="77777777" w:rsidR="000D7F1D" w:rsidRPr="00717473" w:rsidRDefault="00000000">
            <w:pPr>
              <w:rPr>
                <w:rFonts w:eastAsiaTheme="majorEastAsia"/>
                <w:color w:val="000000"/>
                <w:sz w:val="20"/>
              </w:rPr>
            </w:pPr>
            <w:r w:rsidRPr="00717473">
              <w:rPr>
                <w:rFonts w:eastAsiaTheme="majorEastAsia" w:cs="ＭＳ ゴシック"/>
                <w:color w:val="000000"/>
                <w:sz w:val="20"/>
              </w:rPr>
              <w:t>窒素</w:t>
            </w:r>
          </w:p>
        </w:tc>
        <w:tc>
          <w:tcPr>
            <w:tcW w:w="1504" w:type="dxa"/>
          </w:tcPr>
          <w:p w14:paraId="087C8112" w14:textId="77777777" w:rsidR="000D7F1D" w:rsidRDefault="00000000">
            <w:pPr>
              <w:rPr>
                <w:color w:val="000000"/>
                <w:sz w:val="20"/>
              </w:rPr>
            </w:pPr>
            <w:r>
              <w:rPr>
                <w:rFonts w:ascii="Cambria" w:eastAsia="Cambria" w:hAnsi="Cambria" w:cs="Cambria"/>
                <w:color w:val="000000"/>
                <w:sz w:val="20"/>
              </w:rPr>
              <w:t>−</w:t>
            </w:r>
          </w:p>
        </w:tc>
        <w:tc>
          <w:tcPr>
            <w:tcW w:w="1503" w:type="dxa"/>
          </w:tcPr>
          <w:p w14:paraId="2B7044E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D0F9EE5" w14:textId="77777777" w:rsidR="000D7F1D" w:rsidRDefault="00000000">
            <w:pPr>
              <w:rPr>
                <w:color w:val="000000"/>
                <w:sz w:val="20"/>
              </w:rPr>
            </w:pPr>
            <w:r>
              <w:rPr>
                <w:rFonts w:ascii="Cambria" w:eastAsia="Cambria" w:hAnsi="Cambria" w:cs="Cambria"/>
                <w:color w:val="000000"/>
                <w:sz w:val="20"/>
              </w:rPr>
              <w:t>MeSH: D009584</w:t>
            </w:r>
          </w:p>
        </w:tc>
      </w:tr>
      <w:tr w:rsidR="00C7670C" w14:paraId="145C6584"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2797FC0" w14:textId="77777777" w:rsidR="000D7F1D" w:rsidRDefault="00000000">
            <w:pPr>
              <w:rPr>
                <w:color w:val="000000"/>
                <w:sz w:val="20"/>
              </w:rPr>
            </w:pPr>
            <w:r>
              <w:rPr>
                <w:rFonts w:ascii="Cambria" w:eastAsia="Cambria" w:hAnsi="Cambria" w:cs="Cambria"/>
                <w:color w:val="000000"/>
                <w:sz w:val="20"/>
              </w:rPr>
              <w:t>Oral Administration</w:t>
            </w:r>
          </w:p>
        </w:tc>
        <w:tc>
          <w:tcPr>
            <w:tcW w:w="1504" w:type="dxa"/>
          </w:tcPr>
          <w:p w14:paraId="2A26A931" w14:textId="77777777" w:rsidR="000D7F1D" w:rsidRDefault="00000000">
            <w:pPr>
              <w:rPr>
                <w:color w:val="000000"/>
                <w:sz w:val="20"/>
              </w:rPr>
            </w:pPr>
            <w:r>
              <w:rPr>
                <w:rFonts w:ascii="Cambria" w:eastAsia="Cambria" w:hAnsi="Cambria" w:cs="Cambria"/>
                <w:color w:val="000000"/>
                <w:sz w:val="20"/>
              </w:rPr>
              <w:t>Oral Administration</w:t>
            </w:r>
          </w:p>
        </w:tc>
        <w:tc>
          <w:tcPr>
            <w:tcW w:w="1503" w:type="dxa"/>
          </w:tcPr>
          <w:p w14:paraId="2835785F" w14:textId="77777777" w:rsidR="000D7F1D" w:rsidRPr="00717473" w:rsidRDefault="00000000">
            <w:pPr>
              <w:rPr>
                <w:rFonts w:eastAsiaTheme="majorEastAsia"/>
                <w:color w:val="000000"/>
                <w:sz w:val="20"/>
              </w:rPr>
            </w:pPr>
            <w:r w:rsidRPr="00717473">
              <w:rPr>
                <w:rFonts w:eastAsiaTheme="majorEastAsia" w:cs="ＭＳ ゴシック"/>
                <w:color w:val="000000"/>
                <w:sz w:val="20"/>
              </w:rPr>
              <w:t>内服</w:t>
            </w:r>
          </w:p>
        </w:tc>
        <w:tc>
          <w:tcPr>
            <w:tcW w:w="1504" w:type="dxa"/>
          </w:tcPr>
          <w:p w14:paraId="26579780" w14:textId="77777777" w:rsidR="000D7F1D" w:rsidRDefault="00000000">
            <w:pPr>
              <w:rPr>
                <w:color w:val="000000"/>
                <w:sz w:val="20"/>
              </w:rPr>
            </w:pPr>
            <w:r>
              <w:rPr>
                <w:rFonts w:ascii="Cambria" w:eastAsia="Cambria" w:hAnsi="Cambria" w:cs="Cambria"/>
                <w:color w:val="000000"/>
                <w:sz w:val="20"/>
              </w:rPr>
              <w:t>−</w:t>
            </w:r>
          </w:p>
        </w:tc>
        <w:tc>
          <w:tcPr>
            <w:tcW w:w="1503" w:type="dxa"/>
          </w:tcPr>
          <w:p w14:paraId="095BCBD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1A6BAE3" w14:textId="77777777" w:rsidR="000D7F1D" w:rsidRDefault="00000000">
            <w:pPr>
              <w:rPr>
                <w:color w:val="000000"/>
                <w:sz w:val="20"/>
              </w:rPr>
            </w:pPr>
            <w:r>
              <w:rPr>
                <w:rFonts w:ascii="Cambria" w:eastAsia="Cambria" w:hAnsi="Cambria" w:cs="Cambria"/>
                <w:color w:val="000000"/>
                <w:sz w:val="20"/>
              </w:rPr>
              <w:t>MeSH: D005260</w:t>
            </w:r>
          </w:p>
        </w:tc>
      </w:tr>
      <w:tr w:rsidR="00C7670C" w14:paraId="03CC0997" w14:textId="77777777" w:rsidTr="00C7670C">
        <w:trPr>
          <w:trHeight w:val="400"/>
        </w:trPr>
        <w:tc>
          <w:tcPr>
            <w:tcW w:w="1503" w:type="dxa"/>
          </w:tcPr>
          <w:p w14:paraId="37AF44A2" w14:textId="77777777" w:rsidR="000D7F1D" w:rsidRDefault="00000000">
            <w:pPr>
              <w:rPr>
                <w:color w:val="000000"/>
                <w:sz w:val="20"/>
              </w:rPr>
            </w:pPr>
            <w:r>
              <w:rPr>
                <w:rFonts w:ascii="Cambria" w:eastAsia="Cambria" w:hAnsi="Cambria" w:cs="Cambria"/>
                <w:color w:val="000000"/>
                <w:sz w:val="20"/>
              </w:rPr>
              <w:t>Over-the-Counter Drugs</w:t>
            </w:r>
          </w:p>
        </w:tc>
        <w:tc>
          <w:tcPr>
            <w:tcW w:w="1504" w:type="dxa"/>
          </w:tcPr>
          <w:p w14:paraId="59E8BFDC" w14:textId="77777777" w:rsidR="000D7F1D" w:rsidRDefault="00000000">
            <w:pPr>
              <w:rPr>
                <w:color w:val="000000"/>
                <w:sz w:val="20"/>
              </w:rPr>
            </w:pPr>
            <w:r>
              <w:rPr>
                <w:rFonts w:ascii="Cambria" w:eastAsia="Cambria" w:hAnsi="Cambria" w:cs="Cambria"/>
                <w:color w:val="000000"/>
                <w:sz w:val="20"/>
              </w:rPr>
              <w:t>OTC Drugs</w:t>
            </w:r>
          </w:p>
        </w:tc>
        <w:tc>
          <w:tcPr>
            <w:tcW w:w="1503" w:type="dxa"/>
          </w:tcPr>
          <w:p w14:paraId="51153FED" w14:textId="77777777" w:rsidR="000D7F1D" w:rsidRPr="00717473" w:rsidRDefault="00000000">
            <w:pPr>
              <w:rPr>
                <w:rFonts w:eastAsiaTheme="majorEastAsia"/>
                <w:color w:val="000000"/>
                <w:sz w:val="20"/>
              </w:rPr>
            </w:pPr>
            <w:r w:rsidRPr="00717473">
              <w:rPr>
                <w:rFonts w:eastAsiaTheme="majorEastAsia" w:cs="ＭＳ ゴシック"/>
                <w:color w:val="000000"/>
                <w:sz w:val="20"/>
              </w:rPr>
              <w:t>市販薬</w:t>
            </w:r>
          </w:p>
        </w:tc>
        <w:tc>
          <w:tcPr>
            <w:tcW w:w="1504" w:type="dxa"/>
          </w:tcPr>
          <w:p w14:paraId="37423B3E" w14:textId="7DD997F6" w:rsidR="000D7F1D" w:rsidRDefault="00000000">
            <w:pPr>
              <w:rPr>
                <w:color w:val="000000"/>
                <w:sz w:val="20"/>
              </w:rPr>
            </w:pPr>
            <w:r>
              <w:rPr>
                <w:rFonts w:ascii="Cambria" w:eastAsia="Cambria" w:hAnsi="Cambria" w:cs="Cambria"/>
                <w:color w:val="000000"/>
                <w:sz w:val="20"/>
              </w:rPr>
              <w:t>Yes (299,271)</w:t>
            </w:r>
          </w:p>
        </w:tc>
        <w:tc>
          <w:tcPr>
            <w:tcW w:w="1503" w:type="dxa"/>
          </w:tcPr>
          <w:p w14:paraId="08F349A0"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85C30E0" w14:textId="77777777" w:rsidR="000D7F1D" w:rsidRDefault="00000000">
            <w:pPr>
              <w:rPr>
                <w:color w:val="000000"/>
                <w:sz w:val="20"/>
              </w:rPr>
            </w:pPr>
            <w:r>
              <w:rPr>
                <w:rFonts w:ascii="Cambria" w:eastAsia="Cambria" w:hAnsi="Cambria" w:cs="Cambria"/>
                <w:color w:val="000000"/>
                <w:sz w:val="20"/>
              </w:rPr>
              <w:t>MeSH: D000972</w:t>
            </w:r>
          </w:p>
        </w:tc>
      </w:tr>
      <w:tr w:rsidR="00C7670C" w14:paraId="0A5603F5"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59892BD" w14:textId="77777777" w:rsidR="000D7F1D" w:rsidRDefault="00000000">
            <w:pPr>
              <w:rPr>
                <w:color w:val="000000"/>
                <w:sz w:val="20"/>
              </w:rPr>
            </w:pPr>
            <w:r>
              <w:rPr>
                <w:rFonts w:ascii="Cambria" w:eastAsia="Cambria" w:hAnsi="Cambria" w:cs="Cambria"/>
                <w:color w:val="000000"/>
                <w:sz w:val="20"/>
              </w:rPr>
              <w:t>Particularly</w:t>
            </w:r>
          </w:p>
        </w:tc>
        <w:tc>
          <w:tcPr>
            <w:tcW w:w="1504" w:type="dxa"/>
          </w:tcPr>
          <w:p w14:paraId="09422EEF" w14:textId="77777777" w:rsidR="000D7F1D" w:rsidRDefault="00000000">
            <w:pPr>
              <w:rPr>
                <w:color w:val="000000"/>
                <w:sz w:val="20"/>
              </w:rPr>
            </w:pPr>
            <w:r>
              <w:rPr>
                <w:rFonts w:ascii="Cambria" w:eastAsia="Cambria" w:hAnsi="Cambria" w:cs="Cambria"/>
                <w:color w:val="000000"/>
                <w:sz w:val="20"/>
              </w:rPr>
              <w:t>Particularly</w:t>
            </w:r>
          </w:p>
        </w:tc>
        <w:tc>
          <w:tcPr>
            <w:tcW w:w="1503" w:type="dxa"/>
          </w:tcPr>
          <w:p w14:paraId="4B0F4B3C" w14:textId="77777777" w:rsidR="000D7F1D" w:rsidRPr="00717473" w:rsidRDefault="00000000">
            <w:pPr>
              <w:rPr>
                <w:rFonts w:eastAsiaTheme="majorEastAsia"/>
                <w:color w:val="000000"/>
                <w:sz w:val="20"/>
              </w:rPr>
            </w:pPr>
            <w:r w:rsidRPr="00717473">
              <w:rPr>
                <w:rFonts w:eastAsiaTheme="majorEastAsia" w:cs="ＭＳ ゴシック"/>
                <w:color w:val="000000"/>
                <w:sz w:val="20"/>
              </w:rPr>
              <w:t>特に</w:t>
            </w:r>
          </w:p>
        </w:tc>
        <w:tc>
          <w:tcPr>
            <w:tcW w:w="1504" w:type="dxa"/>
          </w:tcPr>
          <w:p w14:paraId="24C6106B" w14:textId="77777777" w:rsidR="000D7F1D" w:rsidRDefault="00000000">
            <w:pPr>
              <w:rPr>
                <w:color w:val="000000"/>
                <w:sz w:val="20"/>
              </w:rPr>
            </w:pPr>
            <w:r>
              <w:rPr>
                <w:rFonts w:ascii="Cambria" w:eastAsia="Cambria" w:hAnsi="Cambria" w:cs="Cambria"/>
                <w:color w:val="000000"/>
                <w:sz w:val="20"/>
              </w:rPr>
              <w:t>−</w:t>
            </w:r>
          </w:p>
        </w:tc>
        <w:tc>
          <w:tcPr>
            <w:tcW w:w="1503" w:type="dxa"/>
          </w:tcPr>
          <w:p w14:paraId="5D70A79F"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5DB54EE" w14:textId="77777777" w:rsidR="000D7F1D" w:rsidRDefault="00000000">
            <w:pPr>
              <w:rPr>
                <w:color w:val="000000"/>
                <w:sz w:val="20"/>
              </w:rPr>
            </w:pPr>
            <w:r>
              <w:rPr>
                <w:rFonts w:ascii="Cambria" w:eastAsia="Cambria" w:hAnsi="Cambria" w:cs="Cambria"/>
                <w:color w:val="000000"/>
                <w:sz w:val="20"/>
              </w:rPr>
              <w:t>SNOMED: 255295009</w:t>
            </w:r>
          </w:p>
        </w:tc>
      </w:tr>
      <w:tr w:rsidR="00C7670C" w14:paraId="27C7DB13" w14:textId="77777777" w:rsidTr="00C7670C">
        <w:trPr>
          <w:trHeight w:val="400"/>
        </w:trPr>
        <w:tc>
          <w:tcPr>
            <w:tcW w:w="1503" w:type="dxa"/>
          </w:tcPr>
          <w:p w14:paraId="20E28B26" w14:textId="77777777" w:rsidR="000D7F1D" w:rsidRDefault="00000000">
            <w:pPr>
              <w:rPr>
                <w:color w:val="000000"/>
                <w:sz w:val="20"/>
              </w:rPr>
            </w:pPr>
            <w:r>
              <w:rPr>
                <w:rFonts w:ascii="Cambria" w:eastAsia="Cambria" w:hAnsi="Cambria" w:cs="Cambria"/>
                <w:color w:val="000000"/>
                <w:sz w:val="20"/>
              </w:rPr>
              <w:t>Patient's Own Medication</w:t>
            </w:r>
          </w:p>
        </w:tc>
        <w:tc>
          <w:tcPr>
            <w:tcW w:w="1504" w:type="dxa"/>
          </w:tcPr>
          <w:p w14:paraId="2E00ECAC" w14:textId="77777777" w:rsidR="000D7F1D" w:rsidRDefault="00000000">
            <w:pPr>
              <w:rPr>
                <w:color w:val="000000"/>
                <w:sz w:val="20"/>
              </w:rPr>
            </w:pPr>
            <w:r>
              <w:rPr>
                <w:rFonts w:ascii="Cambria" w:eastAsia="Cambria" w:hAnsi="Cambria" w:cs="Cambria"/>
                <w:color w:val="000000"/>
                <w:sz w:val="20"/>
              </w:rPr>
              <w:t>Patient’s Own Med.</w:t>
            </w:r>
          </w:p>
        </w:tc>
        <w:tc>
          <w:tcPr>
            <w:tcW w:w="1503" w:type="dxa"/>
          </w:tcPr>
          <w:p w14:paraId="74846157" w14:textId="77777777" w:rsidR="000D7F1D" w:rsidRPr="00717473" w:rsidRDefault="00000000">
            <w:pPr>
              <w:rPr>
                <w:rFonts w:eastAsiaTheme="majorEastAsia"/>
                <w:color w:val="000000"/>
                <w:sz w:val="20"/>
              </w:rPr>
            </w:pPr>
            <w:r w:rsidRPr="00717473">
              <w:rPr>
                <w:rFonts w:eastAsiaTheme="majorEastAsia" w:cs="ＭＳ ゴシック"/>
                <w:color w:val="000000"/>
                <w:sz w:val="20"/>
              </w:rPr>
              <w:t>持参薬</w:t>
            </w:r>
          </w:p>
        </w:tc>
        <w:tc>
          <w:tcPr>
            <w:tcW w:w="1504" w:type="dxa"/>
          </w:tcPr>
          <w:p w14:paraId="1597452A" w14:textId="77777777" w:rsidR="000D7F1D" w:rsidRDefault="00000000">
            <w:pPr>
              <w:rPr>
                <w:color w:val="000000"/>
                <w:sz w:val="20"/>
              </w:rPr>
            </w:pPr>
            <w:r>
              <w:rPr>
                <w:rFonts w:ascii="Cambria" w:eastAsia="Cambria" w:hAnsi="Cambria" w:cs="Cambria"/>
                <w:color w:val="000000"/>
                <w:sz w:val="20"/>
              </w:rPr>
              <w:t>Yes (1,540,516)</w:t>
            </w:r>
          </w:p>
        </w:tc>
        <w:tc>
          <w:tcPr>
            <w:tcW w:w="1503" w:type="dxa"/>
          </w:tcPr>
          <w:p w14:paraId="674507CA"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E48BEAD" w14:textId="77777777" w:rsidR="000D7F1D" w:rsidRDefault="00000000">
            <w:pPr>
              <w:rPr>
                <w:color w:val="000000"/>
                <w:sz w:val="20"/>
              </w:rPr>
            </w:pPr>
            <w:r>
              <w:rPr>
                <w:rFonts w:ascii="Cambria" w:eastAsia="Cambria" w:hAnsi="Cambria" w:cs="Cambria"/>
                <w:color w:val="000000"/>
                <w:sz w:val="20"/>
              </w:rPr>
              <w:t>SNOMED: 413477004</w:t>
            </w:r>
          </w:p>
        </w:tc>
      </w:tr>
      <w:tr w:rsidR="00C7670C" w14:paraId="4643584B"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92C34C8" w14:textId="77777777" w:rsidR="000D7F1D" w:rsidRDefault="00000000">
            <w:pPr>
              <w:rPr>
                <w:color w:val="000000"/>
                <w:sz w:val="20"/>
              </w:rPr>
            </w:pPr>
            <w:r>
              <w:rPr>
                <w:rFonts w:ascii="Cambria" w:eastAsia="Cambria" w:hAnsi="Cambria" w:cs="Cambria"/>
                <w:color w:val="000000"/>
                <w:sz w:val="20"/>
              </w:rPr>
              <w:lastRenderedPageBreak/>
              <w:t>Personal Medication Record</w:t>
            </w:r>
          </w:p>
        </w:tc>
        <w:tc>
          <w:tcPr>
            <w:tcW w:w="1504" w:type="dxa"/>
          </w:tcPr>
          <w:p w14:paraId="6FF19E11" w14:textId="77777777" w:rsidR="000D7F1D" w:rsidRDefault="00000000">
            <w:pPr>
              <w:rPr>
                <w:color w:val="000000"/>
                <w:sz w:val="20"/>
              </w:rPr>
            </w:pPr>
            <w:r>
              <w:rPr>
                <w:rFonts w:ascii="Cambria" w:eastAsia="Cambria" w:hAnsi="Cambria" w:cs="Cambria"/>
                <w:color w:val="000000"/>
                <w:sz w:val="20"/>
              </w:rPr>
              <w:t>Personal Med. Record</w:t>
            </w:r>
          </w:p>
        </w:tc>
        <w:tc>
          <w:tcPr>
            <w:tcW w:w="1503" w:type="dxa"/>
          </w:tcPr>
          <w:p w14:paraId="2349E1F9" w14:textId="77777777" w:rsidR="000D7F1D" w:rsidRPr="00717473" w:rsidRDefault="00000000">
            <w:pPr>
              <w:rPr>
                <w:rFonts w:eastAsiaTheme="majorEastAsia"/>
                <w:color w:val="000000"/>
                <w:sz w:val="20"/>
              </w:rPr>
            </w:pPr>
            <w:r w:rsidRPr="00717473">
              <w:rPr>
                <w:rFonts w:eastAsiaTheme="majorEastAsia" w:cs="ＭＳ ゴシック"/>
                <w:color w:val="000000"/>
                <w:sz w:val="20"/>
              </w:rPr>
              <w:t>薬手帳</w:t>
            </w:r>
          </w:p>
        </w:tc>
        <w:tc>
          <w:tcPr>
            <w:tcW w:w="1504" w:type="dxa"/>
          </w:tcPr>
          <w:p w14:paraId="646EC13B" w14:textId="5E4B520F" w:rsidR="000D7F1D" w:rsidRDefault="00000000">
            <w:pPr>
              <w:rPr>
                <w:color w:val="000000"/>
                <w:sz w:val="20"/>
              </w:rPr>
            </w:pPr>
            <w:r>
              <w:rPr>
                <w:rFonts w:ascii="Cambria" w:eastAsia="Cambria" w:hAnsi="Cambria" w:cs="Cambria"/>
                <w:color w:val="000000"/>
                <w:sz w:val="20"/>
              </w:rPr>
              <w:t>Yes (1,195,510)</w:t>
            </w:r>
          </w:p>
        </w:tc>
        <w:tc>
          <w:tcPr>
            <w:tcW w:w="1503" w:type="dxa"/>
          </w:tcPr>
          <w:p w14:paraId="4BA5231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93FF915" w14:textId="77777777" w:rsidR="000D7F1D" w:rsidRDefault="00000000">
            <w:pPr>
              <w:rPr>
                <w:color w:val="000000"/>
                <w:sz w:val="20"/>
              </w:rPr>
            </w:pPr>
            <w:r>
              <w:rPr>
                <w:rFonts w:ascii="Cambria" w:eastAsia="Cambria" w:hAnsi="Cambria" w:cs="Cambria"/>
                <w:color w:val="000000"/>
                <w:sz w:val="20"/>
              </w:rPr>
              <w:t>MeSH: D008490</w:t>
            </w:r>
          </w:p>
        </w:tc>
      </w:tr>
      <w:tr w:rsidR="00C7670C" w14:paraId="236987E8" w14:textId="77777777" w:rsidTr="00C7670C">
        <w:trPr>
          <w:trHeight w:val="400"/>
        </w:trPr>
        <w:tc>
          <w:tcPr>
            <w:tcW w:w="1503" w:type="dxa"/>
          </w:tcPr>
          <w:p w14:paraId="209F21E5" w14:textId="77777777" w:rsidR="000D7F1D" w:rsidRDefault="00000000">
            <w:pPr>
              <w:rPr>
                <w:color w:val="000000"/>
                <w:sz w:val="20"/>
              </w:rPr>
            </w:pPr>
            <w:r>
              <w:rPr>
                <w:rFonts w:ascii="Cambria" w:eastAsia="Cambria" w:hAnsi="Cambria" w:cs="Cambria"/>
                <w:color w:val="000000"/>
                <w:sz w:val="20"/>
              </w:rPr>
              <w:t>Pharmaceutical Preparations</w:t>
            </w:r>
          </w:p>
        </w:tc>
        <w:tc>
          <w:tcPr>
            <w:tcW w:w="1504" w:type="dxa"/>
          </w:tcPr>
          <w:p w14:paraId="13E41035" w14:textId="77777777" w:rsidR="000D7F1D" w:rsidRDefault="00000000">
            <w:pPr>
              <w:rPr>
                <w:color w:val="000000"/>
                <w:sz w:val="20"/>
              </w:rPr>
            </w:pPr>
            <w:r>
              <w:rPr>
                <w:rFonts w:ascii="Cambria" w:eastAsia="Cambria" w:hAnsi="Cambria" w:cs="Cambria"/>
                <w:color w:val="000000"/>
                <w:sz w:val="20"/>
              </w:rPr>
              <w:t>Pharm. Preparations</w:t>
            </w:r>
          </w:p>
        </w:tc>
        <w:tc>
          <w:tcPr>
            <w:tcW w:w="1503" w:type="dxa"/>
          </w:tcPr>
          <w:p w14:paraId="2F4E75B4" w14:textId="77777777" w:rsidR="000D7F1D" w:rsidRPr="00717473" w:rsidRDefault="00000000">
            <w:pPr>
              <w:rPr>
                <w:rFonts w:eastAsiaTheme="majorEastAsia"/>
                <w:color w:val="000000"/>
                <w:sz w:val="20"/>
              </w:rPr>
            </w:pPr>
            <w:r w:rsidRPr="00717473">
              <w:rPr>
                <w:rFonts w:eastAsiaTheme="majorEastAsia" w:cs="ＭＳ ゴシック"/>
                <w:color w:val="000000"/>
                <w:sz w:val="20"/>
              </w:rPr>
              <w:t>医薬品</w:t>
            </w:r>
          </w:p>
        </w:tc>
        <w:tc>
          <w:tcPr>
            <w:tcW w:w="1504" w:type="dxa"/>
          </w:tcPr>
          <w:p w14:paraId="700659EC" w14:textId="77777777" w:rsidR="000D7F1D" w:rsidRDefault="00000000">
            <w:pPr>
              <w:rPr>
                <w:color w:val="000000"/>
                <w:sz w:val="20"/>
              </w:rPr>
            </w:pPr>
            <w:r>
              <w:rPr>
                <w:rFonts w:ascii="Cambria" w:eastAsia="Cambria" w:hAnsi="Cambria" w:cs="Cambria"/>
                <w:color w:val="000000"/>
                <w:sz w:val="20"/>
              </w:rPr>
              <w:t>−</w:t>
            </w:r>
          </w:p>
        </w:tc>
        <w:tc>
          <w:tcPr>
            <w:tcW w:w="1503" w:type="dxa"/>
          </w:tcPr>
          <w:p w14:paraId="3EB4A34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2E8AE0A" w14:textId="77777777" w:rsidR="000D7F1D" w:rsidRDefault="00000000">
            <w:pPr>
              <w:rPr>
                <w:color w:val="000000"/>
                <w:sz w:val="20"/>
              </w:rPr>
            </w:pPr>
            <w:r>
              <w:rPr>
                <w:rFonts w:ascii="Cambria" w:eastAsia="Cambria" w:hAnsi="Cambria" w:cs="Cambria"/>
                <w:color w:val="000000"/>
                <w:sz w:val="20"/>
              </w:rPr>
              <w:t>MeSH: D004364</w:t>
            </w:r>
          </w:p>
        </w:tc>
      </w:tr>
      <w:tr w:rsidR="00C7670C" w14:paraId="587C604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28F93B1" w14:textId="77777777" w:rsidR="000D7F1D" w:rsidRDefault="00000000">
            <w:pPr>
              <w:rPr>
                <w:color w:val="000000"/>
                <w:sz w:val="20"/>
              </w:rPr>
            </w:pPr>
            <w:r>
              <w:rPr>
                <w:rFonts w:ascii="Cambria" w:eastAsia="Cambria" w:hAnsi="Cambria" w:cs="Cambria"/>
                <w:color w:val="000000"/>
                <w:sz w:val="20"/>
              </w:rPr>
              <w:t>Physical Item</w:t>
            </w:r>
          </w:p>
        </w:tc>
        <w:tc>
          <w:tcPr>
            <w:tcW w:w="1504" w:type="dxa"/>
          </w:tcPr>
          <w:p w14:paraId="7921C0EB" w14:textId="77777777" w:rsidR="000D7F1D" w:rsidRDefault="00000000">
            <w:pPr>
              <w:rPr>
                <w:color w:val="000000"/>
                <w:sz w:val="20"/>
              </w:rPr>
            </w:pPr>
            <w:r>
              <w:rPr>
                <w:rFonts w:ascii="Cambria" w:eastAsia="Cambria" w:hAnsi="Cambria" w:cs="Cambria"/>
                <w:color w:val="000000"/>
                <w:sz w:val="20"/>
              </w:rPr>
              <w:t>Physical Item</w:t>
            </w:r>
          </w:p>
        </w:tc>
        <w:tc>
          <w:tcPr>
            <w:tcW w:w="1503" w:type="dxa"/>
          </w:tcPr>
          <w:p w14:paraId="1EF2EC7D" w14:textId="77777777" w:rsidR="000D7F1D" w:rsidRPr="00717473" w:rsidRDefault="00000000">
            <w:pPr>
              <w:rPr>
                <w:rFonts w:eastAsiaTheme="majorEastAsia"/>
                <w:color w:val="000000"/>
                <w:sz w:val="20"/>
              </w:rPr>
            </w:pPr>
            <w:r w:rsidRPr="00717473">
              <w:rPr>
                <w:rFonts w:eastAsiaTheme="majorEastAsia" w:cs="ＭＳ ゴシック"/>
                <w:color w:val="000000"/>
                <w:sz w:val="20"/>
              </w:rPr>
              <w:t>現物</w:t>
            </w:r>
          </w:p>
        </w:tc>
        <w:tc>
          <w:tcPr>
            <w:tcW w:w="1504" w:type="dxa"/>
          </w:tcPr>
          <w:p w14:paraId="6867274A" w14:textId="77777777" w:rsidR="000D7F1D" w:rsidRDefault="00000000">
            <w:pPr>
              <w:rPr>
                <w:color w:val="000000"/>
                <w:sz w:val="20"/>
              </w:rPr>
            </w:pPr>
            <w:r>
              <w:rPr>
                <w:rFonts w:ascii="Cambria" w:eastAsia="Cambria" w:hAnsi="Cambria" w:cs="Cambria"/>
                <w:color w:val="000000"/>
                <w:sz w:val="20"/>
              </w:rPr>
              <w:t>−</w:t>
            </w:r>
          </w:p>
        </w:tc>
        <w:tc>
          <w:tcPr>
            <w:tcW w:w="1503" w:type="dxa"/>
          </w:tcPr>
          <w:p w14:paraId="585B1E58"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AA7F55A" w14:textId="77777777" w:rsidR="000D7F1D" w:rsidRDefault="00000000">
            <w:pPr>
              <w:rPr>
                <w:color w:val="000000"/>
                <w:sz w:val="20"/>
              </w:rPr>
            </w:pPr>
            <w:r>
              <w:rPr>
                <w:rFonts w:ascii="Cambria" w:eastAsia="Cambria" w:hAnsi="Cambria" w:cs="Cambria"/>
                <w:color w:val="000000"/>
                <w:sz w:val="20"/>
              </w:rPr>
              <w:t>SNOMED: 260787004</w:t>
            </w:r>
          </w:p>
        </w:tc>
      </w:tr>
      <w:tr w:rsidR="00C7670C" w14:paraId="021CFAEE" w14:textId="77777777" w:rsidTr="00C7670C">
        <w:trPr>
          <w:trHeight w:val="400"/>
        </w:trPr>
        <w:tc>
          <w:tcPr>
            <w:tcW w:w="1503" w:type="dxa"/>
          </w:tcPr>
          <w:p w14:paraId="36874550" w14:textId="77777777" w:rsidR="000D7F1D" w:rsidRDefault="00000000">
            <w:pPr>
              <w:rPr>
                <w:color w:val="000000"/>
                <w:sz w:val="20"/>
              </w:rPr>
            </w:pPr>
            <w:r>
              <w:rPr>
                <w:rFonts w:ascii="Cambria" w:eastAsia="Cambria" w:hAnsi="Cambria" w:cs="Cambria"/>
                <w:color w:val="000000"/>
                <w:sz w:val="20"/>
              </w:rPr>
              <w:t>Platelet</w:t>
            </w:r>
          </w:p>
        </w:tc>
        <w:tc>
          <w:tcPr>
            <w:tcW w:w="1504" w:type="dxa"/>
          </w:tcPr>
          <w:p w14:paraId="7E7AD1A5" w14:textId="77777777" w:rsidR="000D7F1D" w:rsidRDefault="00000000">
            <w:pPr>
              <w:rPr>
                <w:color w:val="000000"/>
                <w:sz w:val="20"/>
              </w:rPr>
            </w:pPr>
            <w:r>
              <w:rPr>
                <w:rFonts w:ascii="Cambria" w:eastAsia="Cambria" w:hAnsi="Cambria" w:cs="Cambria"/>
                <w:color w:val="000000"/>
                <w:sz w:val="20"/>
              </w:rPr>
              <w:t>Platelet</w:t>
            </w:r>
          </w:p>
        </w:tc>
        <w:tc>
          <w:tcPr>
            <w:tcW w:w="1503" w:type="dxa"/>
          </w:tcPr>
          <w:p w14:paraId="48C9A100" w14:textId="77777777" w:rsidR="000D7F1D" w:rsidRPr="00717473" w:rsidRDefault="00000000">
            <w:pPr>
              <w:rPr>
                <w:rFonts w:eastAsiaTheme="majorEastAsia"/>
                <w:color w:val="000000"/>
                <w:sz w:val="20"/>
              </w:rPr>
            </w:pPr>
            <w:r w:rsidRPr="00717473">
              <w:rPr>
                <w:rFonts w:eastAsiaTheme="majorEastAsia" w:cs="ＭＳ ゴシック"/>
                <w:color w:val="000000"/>
                <w:sz w:val="20"/>
              </w:rPr>
              <w:t>血小板数</w:t>
            </w:r>
          </w:p>
        </w:tc>
        <w:tc>
          <w:tcPr>
            <w:tcW w:w="1504" w:type="dxa"/>
          </w:tcPr>
          <w:p w14:paraId="7A3252CA" w14:textId="77777777" w:rsidR="000D7F1D" w:rsidRDefault="00000000">
            <w:pPr>
              <w:rPr>
                <w:color w:val="000000"/>
                <w:sz w:val="20"/>
              </w:rPr>
            </w:pPr>
            <w:r>
              <w:rPr>
                <w:rFonts w:ascii="Cambria" w:eastAsia="Cambria" w:hAnsi="Cambria" w:cs="Cambria"/>
                <w:color w:val="000000"/>
                <w:sz w:val="20"/>
              </w:rPr>
              <w:t>−</w:t>
            </w:r>
          </w:p>
        </w:tc>
        <w:tc>
          <w:tcPr>
            <w:tcW w:w="1503" w:type="dxa"/>
          </w:tcPr>
          <w:p w14:paraId="779F0EC2" w14:textId="77777777" w:rsidR="000D7F1D" w:rsidRPr="00717473" w:rsidRDefault="00000000">
            <w:pPr>
              <w:rPr>
                <w:rFonts w:eastAsiaTheme="majorEastAsia"/>
                <w:color w:val="000000"/>
                <w:sz w:val="20"/>
              </w:rPr>
            </w:pPr>
            <w:r w:rsidRPr="00717473">
              <w:rPr>
                <w:rFonts w:eastAsiaTheme="majorEastAsia" w:cs="Cambria"/>
                <w:color w:val="000000"/>
                <w:sz w:val="20"/>
              </w:rPr>
              <w:t xml:space="preserve">Plt, </w:t>
            </w:r>
            <w:r w:rsidRPr="00717473">
              <w:rPr>
                <w:rFonts w:eastAsiaTheme="majorEastAsia" w:cs="ＭＳ ゴシック"/>
                <w:color w:val="000000"/>
                <w:sz w:val="20"/>
              </w:rPr>
              <w:t>血小板数</w:t>
            </w:r>
            <w:r w:rsidRPr="00717473">
              <w:rPr>
                <w:rFonts w:eastAsiaTheme="majorEastAsia" w:cs="Cambria"/>
                <w:color w:val="000000"/>
                <w:sz w:val="20"/>
              </w:rPr>
              <w:t>(Plt)</w:t>
            </w:r>
          </w:p>
        </w:tc>
        <w:tc>
          <w:tcPr>
            <w:tcW w:w="1504" w:type="dxa"/>
          </w:tcPr>
          <w:p w14:paraId="2C062097" w14:textId="77777777" w:rsidR="000D7F1D" w:rsidRDefault="00000000">
            <w:pPr>
              <w:rPr>
                <w:color w:val="000000"/>
                <w:sz w:val="20"/>
              </w:rPr>
            </w:pPr>
            <w:r>
              <w:rPr>
                <w:rFonts w:ascii="Cambria" w:eastAsia="Cambria" w:hAnsi="Cambria" w:cs="Cambria"/>
                <w:color w:val="000000"/>
                <w:sz w:val="20"/>
              </w:rPr>
              <w:t>MeSH: D010975</w:t>
            </w:r>
          </w:p>
        </w:tc>
      </w:tr>
      <w:tr w:rsidR="00C7670C" w14:paraId="14656AAB"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CD3272C" w14:textId="77777777" w:rsidR="000D7F1D" w:rsidRDefault="00000000">
            <w:pPr>
              <w:rPr>
                <w:color w:val="000000"/>
                <w:sz w:val="20"/>
              </w:rPr>
            </w:pPr>
            <w:r>
              <w:rPr>
                <w:rFonts w:ascii="Cambria" w:eastAsia="Cambria" w:hAnsi="Cambria" w:cs="Cambria"/>
                <w:color w:val="000000"/>
                <w:sz w:val="20"/>
              </w:rPr>
              <w:t>Prescribing provider</w:t>
            </w:r>
          </w:p>
        </w:tc>
        <w:tc>
          <w:tcPr>
            <w:tcW w:w="1504" w:type="dxa"/>
          </w:tcPr>
          <w:p w14:paraId="3B928AFE" w14:textId="77777777" w:rsidR="000D7F1D" w:rsidRDefault="00000000">
            <w:pPr>
              <w:rPr>
                <w:color w:val="000000"/>
                <w:sz w:val="20"/>
              </w:rPr>
            </w:pPr>
            <w:r>
              <w:rPr>
                <w:rFonts w:ascii="Cambria" w:eastAsia="Cambria" w:hAnsi="Cambria" w:cs="Cambria"/>
                <w:color w:val="000000"/>
                <w:sz w:val="20"/>
              </w:rPr>
              <w:t>Prescribing provider</w:t>
            </w:r>
          </w:p>
        </w:tc>
        <w:tc>
          <w:tcPr>
            <w:tcW w:w="1503" w:type="dxa"/>
          </w:tcPr>
          <w:p w14:paraId="7FEB121A" w14:textId="77777777" w:rsidR="000D7F1D" w:rsidRPr="00717473" w:rsidRDefault="00000000">
            <w:pPr>
              <w:rPr>
                <w:rFonts w:eastAsiaTheme="majorEastAsia"/>
                <w:color w:val="000000"/>
                <w:sz w:val="20"/>
              </w:rPr>
            </w:pPr>
            <w:r w:rsidRPr="00717473">
              <w:rPr>
                <w:rFonts w:eastAsiaTheme="majorEastAsia" w:cs="ＭＳ ゴシック"/>
                <w:color w:val="000000"/>
                <w:sz w:val="20"/>
              </w:rPr>
              <w:t>処方もと</w:t>
            </w:r>
          </w:p>
        </w:tc>
        <w:tc>
          <w:tcPr>
            <w:tcW w:w="1504" w:type="dxa"/>
          </w:tcPr>
          <w:p w14:paraId="78227BDC" w14:textId="44E51983" w:rsidR="000D7F1D" w:rsidRDefault="00000000">
            <w:pPr>
              <w:rPr>
                <w:color w:val="000000"/>
                <w:sz w:val="20"/>
              </w:rPr>
            </w:pPr>
            <w:r>
              <w:rPr>
                <w:rFonts w:ascii="Cambria" w:eastAsia="Cambria" w:hAnsi="Cambria" w:cs="Cambria"/>
                <w:color w:val="000000"/>
                <w:sz w:val="20"/>
              </w:rPr>
              <w:t>Yes (310,751)</w:t>
            </w:r>
          </w:p>
        </w:tc>
        <w:tc>
          <w:tcPr>
            <w:tcW w:w="1503" w:type="dxa"/>
          </w:tcPr>
          <w:p w14:paraId="5700F03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A0BDE8B" w14:textId="77777777" w:rsidR="000D7F1D" w:rsidRDefault="00000000">
            <w:pPr>
              <w:rPr>
                <w:color w:val="000000"/>
                <w:sz w:val="20"/>
              </w:rPr>
            </w:pPr>
            <w:r>
              <w:rPr>
                <w:rFonts w:ascii="Cambria" w:eastAsia="Cambria" w:hAnsi="Cambria" w:cs="Cambria"/>
                <w:color w:val="000000"/>
                <w:sz w:val="20"/>
              </w:rPr>
              <w:t>SNOMED: 405623001</w:t>
            </w:r>
          </w:p>
        </w:tc>
      </w:tr>
      <w:tr w:rsidR="00C7670C" w14:paraId="1C85ED8C" w14:textId="77777777" w:rsidTr="00C7670C">
        <w:trPr>
          <w:trHeight w:val="400"/>
        </w:trPr>
        <w:tc>
          <w:tcPr>
            <w:tcW w:w="1503" w:type="dxa"/>
          </w:tcPr>
          <w:p w14:paraId="11B9D261" w14:textId="77777777" w:rsidR="000D7F1D" w:rsidRDefault="00000000">
            <w:pPr>
              <w:rPr>
                <w:color w:val="000000"/>
                <w:sz w:val="20"/>
              </w:rPr>
            </w:pPr>
            <w:r>
              <w:rPr>
                <w:rFonts w:ascii="Cambria" w:eastAsia="Cambria" w:hAnsi="Cambria" w:cs="Cambria"/>
                <w:color w:val="000000"/>
                <w:sz w:val="20"/>
              </w:rPr>
              <w:t>Prescription</w:t>
            </w:r>
          </w:p>
        </w:tc>
        <w:tc>
          <w:tcPr>
            <w:tcW w:w="1504" w:type="dxa"/>
          </w:tcPr>
          <w:p w14:paraId="20C885D1" w14:textId="77777777" w:rsidR="000D7F1D" w:rsidRDefault="00000000">
            <w:pPr>
              <w:rPr>
                <w:color w:val="000000"/>
                <w:sz w:val="20"/>
              </w:rPr>
            </w:pPr>
            <w:r>
              <w:rPr>
                <w:rFonts w:ascii="Cambria" w:eastAsia="Cambria" w:hAnsi="Cambria" w:cs="Cambria"/>
                <w:color w:val="000000"/>
                <w:sz w:val="20"/>
              </w:rPr>
              <w:t>Prescription</w:t>
            </w:r>
          </w:p>
        </w:tc>
        <w:tc>
          <w:tcPr>
            <w:tcW w:w="1503" w:type="dxa"/>
          </w:tcPr>
          <w:p w14:paraId="47C26DB4" w14:textId="77777777" w:rsidR="000D7F1D" w:rsidRPr="00717473" w:rsidRDefault="00000000">
            <w:pPr>
              <w:rPr>
                <w:rFonts w:eastAsiaTheme="majorEastAsia"/>
                <w:color w:val="000000"/>
                <w:sz w:val="20"/>
              </w:rPr>
            </w:pPr>
            <w:r w:rsidRPr="00717473">
              <w:rPr>
                <w:rFonts w:eastAsiaTheme="majorEastAsia" w:cs="ＭＳ ゴシック"/>
                <w:color w:val="000000"/>
                <w:sz w:val="20"/>
              </w:rPr>
              <w:t>処方</w:t>
            </w:r>
          </w:p>
        </w:tc>
        <w:tc>
          <w:tcPr>
            <w:tcW w:w="1504" w:type="dxa"/>
          </w:tcPr>
          <w:p w14:paraId="08F776E0" w14:textId="77777777" w:rsidR="000D7F1D" w:rsidRDefault="00000000">
            <w:pPr>
              <w:rPr>
                <w:color w:val="000000"/>
                <w:sz w:val="20"/>
              </w:rPr>
            </w:pPr>
            <w:r>
              <w:rPr>
                <w:rFonts w:ascii="Cambria" w:eastAsia="Cambria" w:hAnsi="Cambria" w:cs="Cambria"/>
                <w:color w:val="000000"/>
                <w:sz w:val="20"/>
              </w:rPr>
              <w:t>−</w:t>
            </w:r>
          </w:p>
        </w:tc>
        <w:tc>
          <w:tcPr>
            <w:tcW w:w="1503" w:type="dxa"/>
          </w:tcPr>
          <w:p w14:paraId="189812BE"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D13D2AD" w14:textId="77777777" w:rsidR="000D7F1D" w:rsidRDefault="00000000">
            <w:pPr>
              <w:rPr>
                <w:color w:val="000000"/>
                <w:sz w:val="20"/>
              </w:rPr>
            </w:pPr>
            <w:r>
              <w:rPr>
                <w:rFonts w:ascii="Cambria" w:eastAsia="Cambria" w:hAnsi="Cambria" w:cs="Cambria"/>
                <w:color w:val="000000"/>
                <w:sz w:val="20"/>
              </w:rPr>
              <w:t>MeSH: D011337</w:t>
            </w:r>
          </w:p>
        </w:tc>
      </w:tr>
      <w:tr w:rsidR="00C7670C" w14:paraId="776EC3E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58F6DE43" w14:textId="77777777" w:rsidR="000D7F1D" w:rsidRDefault="00000000">
            <w:pPr>
              <w:rPr>
                <w:color w:val="000000"/>
                <w:sz w:val="20"/>
              </w:rPr>
            </w:pPr>
            <w:r>
              <w:rPr>
                <w:rFonts w:ascii="Cambria" w:eastAsia="Cambria" w:hAnsi="Cambria" w:cs="Cambria"/>
                <w:color w:val="000000"/>
                <w:sz w:val="20"/>
              </w:rPr>
              <w:t>Prescription Drug</w:t>
            </w:r>
          </w:p>
        </w:tc>
        <w:tc>
          <w:tcPr>
            <w:tcW w:w="1504" w:type="dxa"/>
          </w:tcPr>
          <w:p w14:paraId="11B99858" w14:textId="77777777" w:rsidR="000D7F1D" w:rsidRDefault="00000000">
            <w:pPr>
              <w:rPr>
                <w:color w:val="000000"/>
                <w:sz w:val="20"/>
              </w:rPr>
            </w:pPr>
            <w:r>
              <w:rPr>
                <w:rFonts w:ascii="Cambria" w:eastAsia="Cambria" w:hAnsi="Cambria" w:cs="Cambria"/>
                <w:color w:val="000000"/>
                <w:sz w:val="20"/>
              </w:rPr>
              <w:t>Prescription Drug</w:t>
            </w:r>
          </w:p>
        </w:tc>
        <w:tc>
          <w:tcPr>
            <w:tcW w:w="1503" w:type="dxa"/>
          </w:tcPr>
          <w:p w14:paraId="18161FF1" w14:textId="77777777" w:rsidR="000D7F1D" w:rsidRPr="00717473" w:rsidRDefault="00000000">
            <w:pPr>
              <w:rPr>
                <w:rFonts w:eastAsiaTheme="majorEastAsia"/>
                <w:color w:val="000000"/>
                <w:sz w:val="20"/>
              </w:rPr>
            </w:pPr>
            <w:r w:rsidRPr="00717473">
              <w:rPr>
                <w:rFonts w:eastAsiaTheme="majorEastAsia" w:cs="ＭＳ ゴシック"/>
                <w:color w:val="000000"/>
                <w:sz w:val="20"/>
              </w:rPr>
              <w:t>処方薬</w:t>
            </w:r>
          </w:p>
        </w:tc>
        <w:tc>
          <w:tcPr>
            <w:tcW w:w="1504" w:type="dxa"/>
          </w:tcPr>
          <w:p w14:paraId="23D42E54" w14:textId="44566291" w:rsidR="000D7F1D" w:rsidRDefault="00000000">
            <w:pPr>
              <w:rPr>
                <w:color w:val="000000"/>
                <w:sz w:val="20"/>
              </w:rPr>
            </w:pPr>
            <w:r>
              <w:rPr>
                <w:rFonts w:ascii="Cambria" w:eastAsia="Cambria" w:hAnsi="Cambria" w:cs="Cambria"/>
                <w:color w:val="000000"/>
                <w:sz w:val="20"/>
              </w:rPr>
              <w:t>Yes (181,561)</w:t>
            </w:r>
          </w:p>
        </w:tc>
        <w:tc>
          <w:tcPr>
            <w:tcW w:w="1503" w:type="dxa"/>
          </w:tcPr>
          <w:p w14:paraId="50E5A0FE"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45E0EE9" w14:textId="77777777" w:rsidR="000D7F1D" w:rsidRDefault="00000000">
            <w:pPr>
              <w:rPr>
                <w:color w:val="000000"/>
                <w:sz w:val="20"/>
              </w:rPr>
            </w:pPr>
            <w:r>
              <w:rPr>
                <w:rFonts w:ascii="Cambria" w:eastAsia="Cambria" w:hAnsi="Cambria" w:cs="Cambria"/>
                <w:color w:val="000000"/>
                <w:sz w:val="20"/>
              </w:rPr>
              <w:t>MeSH: D011251</w:t>
            </w:r>
          </w:p>
        </w:tc>
      </w:tr>
      <w:tr w:rsidR="00C7670C" w14:paraId="030D2601" w14:textId="77777777" w:rsidTr="00C7670C">
        <w:trPr>
          <w:trHeight w:val="400"/>
        </w:trPr>
        <w:tc>
          <w:tcPr>
            <w:tcW w:w="1503" w:type="dxa"/>
          </w:tcPr>
          <w:p w14:paraId="6F5F5FA5" w14:textId="77777777" w:rsidR="000D7F1D" w:rsidRDefault="00000000">
            <w:pPr>
              <w:rPr>
                <w:color w:val="000000"/>
                <w:sz w:val="20"/>
              </w:rPr>
            </w:pPr>
            <w:r>
              <w:rPr>
                <w:rFonts w:ascii="Cambria" w:eastAsia="Cambria" w:hAnsi="Cambria" w:cs="Cambria"/>
                <w:color w:val="000000"/>
                <w:sz w:val="20"/>
              </w:rPr>
              <w:t>Problem</w:t>
            </w:r>
          </w:p>
        </w:tc>
        <w:tc>
          <w:tcPr>
            <w:tcW w:w="1504" w:type="dxa"/>
          </w:tcPr>
          <w:p w14:paraId="38E52338" w14:textId="77777777" w:rsidR="000D7F1D" w:rsidRDefault="00000000">
            <w:pPr>
              <w:rPr>
                <w:color w:val="000000"/>
                <w:sz w:val="20"/>
              </w:rPr>
            </w:pPr>
            <w:r>
              <w:rPr>
                <w:rFonts w:ascii="Cambria" w:eastAsia="Cambria" w:hAnsi="Cambria" w:cs="Cambria"/>
                <w:color w:val="000000"/>
                <w:sz w:val="20"/>
              </w:rPr>
              <w:t>Problem</w:t>
            </w:r>
          </w:p>
        </w:tc>
        <w:tc>
          <w:tcPr>
            <w:tcW w:w="1503" w:type="dxa"/>
          </w:tcPr>
          <w:p w14:paraId="4984F2EF" w14:textId="77777777" w:rsidR="000D7F1D" w:rsidRPr="00717473" w:rsidRDefault="00000000">
            <w:pPr>
              <w:rPr>
                <w:rFonts w:eastAsiaTheme="majorEastAsia"/>
                <w:color w:val="000000"/>
                <w:sz w:val="20"/>
              </w:rPr>
            </w:pPr>
            <w:r w:rsidRPr="00717473">
              <w:rPr>
                <w:rFonts w:eastAsiaTheme="majorEastAsia" w:cs="ＭＳ ゴシック"/>
                <w:color w:val="000000"/>
                <w:sz w:val="20"/>
              </w:rPr>
              <w:t>問題</w:t>
            </w:r>
          </w:p>
        </w:tc>
        <w:tc>
          <w:tcPr>
            <w:tcW w:w="1504" w:type="dxa"/>
          </w:tcPr>
          <w:p w14:paraId="0C68A1A1" w14:textId="77777777" w:rsidR="000D7F1D" w:rsidRDefault="00000000">
            <w:pPr>
              <w:rPr>
                <w:color w:val="000000"/>
                <w:sz w:val="20"/>
              </w:rPr>
            </w:pPr>
            <w:r>
              <w:rPr>
                <w:rFonts w:ascii="Cambria" w:eastAsia="Cambria" w:hAnsi="Cambria" w:cs="Cambria"/>
                <w:color w:val="000000"/>
                <w:sz w:val="20"/>
              </w:rPr>
              <w:t>−</w:t>
            </w:r>
          </w:p>
        </w:tc>
        <w:tc>
          <w:tcPr>
            <w:tcW w:w="1503" w:type="dxa"/>
          </w:tcPr>
          <w:p w14:paraId="250D590F"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C1E5770" w14:textId="77777777" w:rsidR="000D7F1D" w:rsidRDefault="00000000">
            <w:pPr>
              <w:rPr>
                <w:color w:val="000000"/>
                <w:sz w:val="20"/>
              </w:rPr>
            </w:pPr>
            <w:r>
              <w:rPr>
                <w:rFonts w:ascii="Cambria" w:eastAsia="Cambria" w:hAnsi="Cambria" w:cs="Cambria"/>
                <w:color w:val="000000"/>
                <w:sz w:val="20"/>
              </w:rPr>
              <w:t>SNOMED: 55607006</w:t>
            </w:r>
          </w:p>
        </w:tc>
      </w:tr>
      <w:tr w:rsidR="00C7670C" w14:paraId="742DEEDA"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A779E53" w14:textId="77777777" w:rsidR="000D7F1D" w:rsidRDefault="00000000">
            <w:pPr>
              <w:rPr>
                <w:color w:val="000000"/>
                <w:sz w:val="20"/>
              </w:rPr>
            </w:pPr>
            <w:r>
              <w:rPr>
                <w:rFonts w:ascii="Cambria" w:eastAsia="Cambria" w:hAnsi="Cambria" w:cs="Cambria"/>
                <w:color w:val="000000"/>
                <w:sz w:val="20"/>
              </w:rPr>
              <w:t>Procalcitonin</w:t>
            </w:r>
          </w:p>
        </w:tc>
        <w:tc>
          <w:tcPr>
            <w:tcW w:w="1504" w:type="dxa"/>
          </w:tcPr>
          <w:p w14:paraId="4A01A534" w14:textId="77777777" w:rsidR="000D7F1D" w:rsidRDefault="00000000">
            <w:pPr>
              <w:rPr>
                <w:color w:val="000000"/>
                <w:sz w:val="20"/>
              </w:rPr>
            </w:pPr>
            <w:r>
              <w:rPr>
                <w:rFonts w:ascii="Cambria" w:eastAsia="Cambria" w:hAnsi="Cambria" w:cs="Cambria"/>
                <w:color w:val="000000"/>
                <w:sz w:val="20"/>
              </w:rPr>
              <w:t>Procalcitonin</w:t>
            </w:r>
          </w:p>
        </w:tc>
        <w:tc>
          <w:tcPr>
            <w:tcW w:w="1503" w:type="dxa"/>
          </w:tcPr>
          <w:p w14:paraId="3C2B9E92" w14:textId="77777777" w:rsidR="000D7F1D" w:rsidRPr="00717473" w:rsidRDefault="00000000">
            <w:pPr>
              <w:rPr>
                <w:rFonts w:eastAsiaTheme="majorEastAsia"/>
                <w:color w:val="000000"/>
                <w:sz w:val="20"/>
              </w:rPr>
            </w:pPr>
            <w:r w:rsidRPr="00717473">
              <w:rPr>
                <w:rFonts w:eastAsiaTheme="majorEastAsia" w:cs="ＭＳ ゴシック"/>
                <w:color w:val="000000"/>
                <w:sz w:val="20"/>
              </w:rPr>
              <w:t>プロカルシトニン</w:t>
            </w:r>
          </w:p>
        </w:tc>
        <w:tc>
          <w:tcPr>
            <w:tcW w:w="1504" w:type="dxa"/>
          </w:tcPr>
          <w:p w14:paraId="706F2958" w14:textId="77777777" w:rsidR="000D7F1D" w:rsidRDefault="00000000">
            <w:pPr>
              <w:rPr>
                <w:color w:val="000000"/>
                <w:sz w:val="20"/>
              </w:rPr>
            </w:pPr>
            <w:r>
              <w:rPr>
                <w:rFonts w:ascii="Cambria" w:eastAsia="Cambria" w:hAnsi="Cambria" w:cs="Cambria"/>
                <w:color w:val="000000"/>
                <w:sz w:val="20"/>
              </w:rPr>
              <w:t>−</w:t>
            </w:r>
          </w:p>
        </w:tc>
        <w:tc>
          <w:tcPr>
            <w:tcW w:w="1503" w:type="dxa"/>
          </w:tcPr>
          <w:p w14:paraId="7391FACB" w14:textId="77777777" w:rsidR="000D7F1D" w:rsidRPr="00717473" w:rsidRDefault="00000000">
            <w:pPr>
              <w:rPr>
                <w:rFonts w:eastAsiaTheme="majorEastAsia"/>
                <w:color w:val="000000"/>
                <w:sz w:val="20"/>
                <w:lang w:eastAsia="ja-JP"/>
              </w:rPr>
            </w:pPr>
            <w:r w:rsidRPr="00717473">
              <w:rPr>
                <w:rFonts w:eastAsiaTheme="majorEastAsia" w:cs="Cambria"/>
                <w:color w:val="000000"/>
                <w:sz w:val="20"/>
                <w:lang w:eastAsia="ja-JP"/>
              </w:rPr>
              <w:t xml:space="preserve">PCT, </w:t>
            </w:r>
            <w:r w:rsidRPr="00717473">
              <w:rPr>
                <w:rFonts w:eastAsiaTheme="majorEastAsia" w:cs="ＭＳ ゴシック"/>
                <w:color w:val="000000"/>
                <w:sz w:val="20"/>
                <w:lang w:eastAsia="ja-JP"/>
              </w:rPr>
              <w:t>プロカルシトニン</w:t>
            </w:r>
            <w:r w:rsidRPr="00717473">
              <w:rPr>
                <w:rFonts w:eastAsiaTheme="majorEastAsia" w:cs="Cambria"/>
                <w:color w:val="000000"/>
                <w:sz w:val="20"/>
                <w:lang w:eastAsia="ja-JP"/>
              </w:rPr>
              <w:t>(PCT)</w:t>
            </w:r>
          </w:p>
        </w:tc>
        <w:tc>
          <w:tcPr>
            <w:tcW w:w="1504" w:type="dxa"/>
          </w:tcPr>
          <w:p w14:paraId="424F3841" w14:textId="77777777" w:rsidR="000D7F1D" w:rsidRDefault="00000000">
            <w:pPr>
              <w:rPr>
                <w:color w:val="000000"/>
                <w:sz w:val="20"/>
              </w:rPr>
            </w:pPr>
            <w:r>
              <w:rPr>
                <w:rFonts w:ascii="Cambria" w:eastAsia="Cambria" w:hAnsi="Cambria" w:cs="Cambria"/>
                <w:color w:val="000000"/>
                <w:sz w:val="20"/>
              </w:rPr>
              <w:t>MeSH: D002117</w:t>
            </w:r>
          </w:p>
        </w:tc>
      </w:tr>
      <w:tr w:rsidR="00C7670C" w14:paraId="1B815CC2" w14:textId="77777777" w:rsidTr="00C7670C">
        <w:trPr>
          <w:trHeight w:val="400"/>
        </w:trPr>
        <w:tc>
          <w:tcPr>
            <w:tcW w:w="1503" w:type="dxa"/>
          </w:tcPr>
          <w:p w14:paraId="213107D9" w14:textId="77777777" w:rsidR="000D7F1D" w:rsidRDefault="00000000">
            <w:pPr>
              <w:rPr>
                <w:color w:val="000000"/>
                <w:sz w:val="20"/>
              </w:rPr>
            </w:pPr>
            <w:r>
              <w:rPr>
                <w:rFonts w:ascii="Cambria" w:eastAsia="Cambria" w:hAnsi="Cambria" w:cs="Cambria"/>
                <w:color w:val="000000"/>
                <w:sz w:val="20"/>
              </w:rPr>
              <w:t>Qualitative Test</w:t>
            </w:r>
          </w:p>
        </w:tc>
        <w:tc>
          <w:tcPr>
            <w:tcW w:w="1504" w:type="dxa"/>
          </w:tcPr>
          <w:p w14:paraId="7106E3F9" w14:textId="77777777" w:rsidR="000D7F1D" w:rsidRDefault="00000000">
            <w:pPr>
              <w:rPr>
                <w:color w:val="000000"/>
                <w:sz w:val="20"/>
              </w:rPr>
            </w:pPr>
            <w:r>
              <w:rPr>
                <w:rFonts w:ascii="Cambria" w:eastAsia="Cambria" w:hAnsi="Cambria" w:cs="Cambria"/>
                <w:color w:val="000000"/>
                <w:sz w:val="20"/>
              </w:rPr>
              <w:t>Qualitative Test</w:t>
            </w:r>
          </w:p>
        </w:tc>
        <w:tc>
          <w:tcPr>
            <w:tcW w:w="1503" w:type="dxa"/>
          </w:tcPr>
          <w:p w14:paraId="3064C6FC" w14:textId="77777777" w:rsidR="000D7F1D" w:rsidRPr="00717473" w:rsidRDefault="00000000">
            <w:pPr>
              <w:rPr>
                <w:rFonts w:eastAsiaTheme="majorEastAsia"/>
                <w:color w:val="000000"/>
                <w:sz w:val="20"/>
              </w:rPr>
            </w:pPr>
            <w:r w:rsidRPr="00717473">
              <w:rPr>
                <w:rFonts w:eastAsiaTheme="majorEastAsia" w:cs="ＭＳ ゴシック"/>
                <w:color w:val="000000"/>
                <w:sz w:val="20"/>
              </w:rPr>
              <w:t>定性</w:t>
            </w:r>
          </w:p>
        </w:tc>
        <w:tc>
          <w:tcPr>
            <w:tcW w:w="1504" w:type="dxa"/>
          </w:tcPr>
          <w:p w14:paraId="25329162" w14:textId="77777777" w:rsidR="000D7F1D" w:rsidRDefault="00000000">
            <w:pPr>
              <w:rPr>
                <w:color w:val="000000"/>
                <w:sz w:val="20"/>
              </w:rPr>
            </w:pPr>
            <w:r>
              <w:rPr>
                <w:rFonts w:ascii="Cambria" w:eastAsia="Cambria" w:hAnsi="Cambria" w:cs="Cambria"/>
                <w:color w:val="000000"/>
                <w:sz w:val="20"/>
              </w:rPr>
              <w:t>−</w:t>
            </w:r>
          </w:p>
        </w:tc>
        <w:tc>
          <w:tcPr>
            <w:tcW w:w="1503" w:type="dxa"/>
          </w:tcPr>
          <w:p w14:paraId="20001C4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3F4A2BDC" w14:textId="77777777" w:rsidR="000D7F1D" w:rsidRDefault="00000000">
            <w:pPr>
              <w:rPr>
                <w:color w:val="000000"/>
                <w:sz w:val="20"/>
              </w:rPr>
            </w:pPr>
            <w:r>
              <w:rPr>
                <w:rFonts w:ascii="Cambria" w:eastAsia="Cambria" w:hAnsi="Cambria" w:cs="Cambria"/>
                <w:color w:val="000000"/>
                <w:sz w:val="20"/>
              </w:rPr>
              <w:t>MeSH: D011787</w:t>
            </w:r>
          </w:p>
        </w:tc>
      </w:tr>
      <w:tr w:rsidR="00C7670C" w14:paraId="63CD9BA3"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CD03D0B" w14:textId="77777777" w:rsidR="000D7F1D" w:rsidRDefault="00000000">
            <w:pPr>
              <w:rPr>
                <w:color w:val="000000"/>
                <w:sz w:val="20"/>
              </w:rPr>
            </w:pPr>
            <w:r>
              <w:rPr>
                <w:rFonts w:ascii="Cambria" w:eastAsia="Cambria" w:hAnsi="Cambria" w:cs="Cambria"/>
                <w:color w:val="000000"/>
                <w:sz w:val="20"/>
              </w:rPr>
              <w:t>Reference</w:t>
            </w:r>
          </w:p>
        </w:tc>
        <w:tc>
          <w:tcPr>
            <w:tcW w:w="1504" w:type="dxa"/>
          </w:tcPr>
          <w:p w14:paraId="6BC29C2B" w14:textId="77777777" w:rsidR="000D7F1D" w:rsidRDefault="00000000">
            <w:pPr>
              <w:rPr>
                <w:color w:val="000000"/>
                <w:sz w:val="20"/>
              </w:rPr>
            </w:pPr>
            <w:r>
              <w:rPr>
                <w:rFonts w:ascii="Cambria" w:eastAsia="Cambria" w:hAnsi="Cambria" w:cs="Cambria"/>
                <w:color w:val="000000"/>
                <w:sz w:val="20"/>
              </w:rPr>
              <w:t>Reference</w:t>
            </w:r>
          </w:p>
        </w:tc>
        <w:tc>
          <w:tcPr>
            <w:tcW w:w="1503" w:type="dxa"/>
          </w:tcPr>
          <w:p w14:paraId="23EE2146" w14:textId="77777777" w:rsidR="000D7F1D" w:rsidRPr="00717473" w:rsidRDefault="00000000">
            <w:pPr>
              <w:rPr>
                <w:rFonts w:eastAsiaTheme="majorEastAsia"/>
                <w:color w:val="000000"/>
                <w:sz w:val="20"/>
              </w:rPr>
            </w:pPr>
            <w:r w:rsidRPr="00717473">
              <w:rPr>
                <w:rFonts w:eastAsiaTheme="majorEastAsia" w:cs="ＭＳ ゴシック"/>
                <w:color w:val="000000"/>
                <w:sz w:val="20"/>
              </w:rPr>
              <w:t>参照</w:t>
            </w:r>
          </w:p>
        </w:tc>
        <w:tc>
          <w:tcPr>
            <w:tcW w:w="1504" w:type="dxa"/>
          </w:tcPr>
          <w:p w14:paraId="017F3374" w14:textId="77777777" w:rsidR="000D7F1D" w:rsidRDefault="00000000">
            <w:pPr>
              <w:rPr>
                <w:color w:val="000000"/>
                <w:sz w:val="20"/>
              </w:rPr>
            </w:pPr>
            <w:r>
              <w:rPr>
                <w:rFonts w:ascii="Cambria" w:eastAsia="Cambria" w:hAnsi="Cambria" w:cs="Cambria"/>
                <w:color w:val="000000"/>
                <w:sz w:val="20"/>
              </w:rPr>
              <w:t>−</w:t>
            </w:r>
          </w:p>
        </w:tc>
        <w:tc>
          <w:tcPr>
            <w:tcW w:w="1503" w:type="dxa"/>
          </w:tcPr>
          <w:p w14:paraId="07E5A563"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0067BF2" w14:textId="77777777" w:rsidR="000D7F1D" w:rsidRDefault="00000000">
            <w:pPr>
              <w:rPr>
                <w:color w:val="000000"/>
                <w:sz w:val="20"/>
              </w:rPr>
            </w:pPr>
            <w:r>
              <w:rPr>
                <w:rFonts w:ascii="Cambria" w:eastAsia="Cambria" w:hAnsi="Cambria" w:cs="Cambria"/>
                <w:color w:val="000000"/>
                <w:sz w:val="20"/>
              </w:rPr>
              <w:t>SNOMED: 370834003</w:t>
            </w:r>
          </w:p>
        </w:tc>
      </w:tr>
      <w:tr w:rsidR="00C7670C" w14:paraId="41061925" w14:textId="77777777" w:rsidTr="00C7670C">
        <w:trPr>
          <w:trHeight w:val="400"/>
        </w:trPr>
        <w:tc>
          <w:tcPr>
            <w:tcW w:w="1503" w:type="dxa"/>
          </w:tcPr>
          <w:p w14:paraId="61D89E8E" w14:textId="77777777" w:rsidR="000D7F1D" w:rsidRDefault="00000000">
            <w:pPr>
              <w:rPr>
                <w:color w:val="000000"/>
                <w:sz w:val="20"/>
              </w:rPr>
            </w:pPr>
            <w:r>
              <w:rPr>
                <w:rFonts w:ascii="Cambria" w:eastAsia="Cambria" w:hAnsi="Cambria" w:cs="Cambria"/>
                <w:color w:val="000000"/>
                <w:sz w:val="20"/>
              </w:rPr>
              <w:t>Renal Function</w:t>
            </w:r>
          </w:p>
        </w:tc>
        <w:tc>
          <w:tcPr>
            <w:tcW w:w="1504" w:type="dxa"/>
          </w:tcPr>
          <w:p w14:paraId="4E47AA1E" w14:textId="77777777" w:rsidR="000D7F1D" w:rsidRDefault="00000000">
            <w:pPr>
              <w:rPr>
                <w:color w:val="000000"/>
                <w:sz w:val="20"/>
              </w:rPr>
            </w:pPr>
            <w:r>
              <w:rPr>
                <w:rFonts w:ascii="Cambria" w:eastAsia="Cambria" w:hAnsi="Cambria" w:cs="Cambria"/>
                <w:color w:val="000000"/>
                <w:sz w:val="20"/>
              </w:rPr>
              <w:t>Renal Function</w:t>
            </w:r>
          </w:p>
        </w:tc>
        <w:tc>
          <w:tcPr>
            <w:tcW w:w="1503" w:type="dxa"/>
          </w:tcPr>
          <w:p w14:paraId="2E561665" w14:textId="77777777" w:rsidR="000D7F1D" w:rsidRPr="00717473" w:rsidRDefault="00000000">
            <w:pPr>
              <w:rPr>
                <w:rFonts w:eastAsiaTheme="majorEastAsia"/>
                <w:color w:val="000000"/>
                <w:sz w:val="20"/>
              </w:rPr>
            </w:pPr>
            <w:r w:rsidRPr="00717473">
              <w:rPr>
                <w:rFonts w:eastAsiaTheme="majorEastAsia" w:cs="ＭＳ ゴシック"/>
                <w:color w:val="000000"/>
                <w:sz w:val="20"/>
              </w:rPr>
              <w:t>腎機能</w:t>
            </w:r>
          </w:p>
        </w:tc>
        <w:tc>
          <w:tcPr>
            <w:tcW w:w="1504" w:type="dxa"/>
          </w:tcPr>
          <w:p w14:paraId="37A5DDD5" w14:textId="1D113896" w:rsidR="000D7F1D" w:rsidRDefault="00000000">
            <w:pPr>
              <w:rPr>
                <w:color w:val="000000"/>
                <w:sz w:val="20"/>
              </w:rPr>
            </w:pPr>
            <w:r>
              <w:rPr>
                <w:rFonts w:ascii="Cambria" w:eastAsia="Cambria" w:hAnsi="Cambria" w:cs="Cambria"/>
                <w:color w:val="000000"/>
                <w:sz w:val="20"/>
              </w:rPr>
              <w:t>Yes (564,372)</w:t>
            </w:r>
          </w:p>
        </w:tc>
        <w:tc>
          <w:tcPr>
            <w:tcW w:w="1503" w:type="dxa"/>
          </w:tcPr>
          <w:p w14:paraId="293C3D88"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71162C0" w14:textId="77777777" w:rsidR="000D7F1D" w:rsidRDefault="00000000">
            <w:pPr>
              <w:rPr>
                <w:color w:val="000000"/>
                <w:sz w:val="20"/>
              </w:rPr>
            </w:pPr>
            <w:r>
              <w:rPr>
                <w:rFonts w:ascii="Cambria" w:eastAsia="Cambria" w:hAnsi="Cambria" w:cs="Cambria"/>
                <w:color w:val="000000"/>
                <w:sz w:val="20"/>
              </w:rPr>
              <w:t>MeSH: D012008</w:t>
            </w:r>
          </w:p>
        </w:tc>
      </w:tr>
      <w:tr w:rsidR="00C7670C" w14:paraId="33835656"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1FF7F87" w14:textId="77777777" w:rsidR="000D7F1D" w:rsidRDefault="00000000">
            <w:pPr>
              <w:rPr>
                <w:color w:val="000000"/>
                <w:sz w:val="20"/>
              </w:rPr>
            </w:pPr>
            <w:r>
              <w:rPr>
                <w:rFonts w:ascii="Cambria" w:eastAsia="Cambria" w:hAnsi="Cambria" w:cs="Cambria"/>
                <w:color w:val="000000"/>
                <w:sz w:val="20"/>
              </w:rPr>
              <w:t>Renal Insufficiency</w:t>
            </w:r>
          </w:p>
        </w:tc>
        <w:tc>
          <w:tcPr>
            <w:tcW w:w="1504" w:type="dxa"/>
          </w:tcPr>
          <w:p w14:paraId="61CC24C6" w14:textId="77777777" w:rsidR="000D7F1D" w:rsidRDefault="00000000">
            <w:pPr>
              <w:rPr>
                <w:color w:val="000000"/>
                <w:sz w:val="20"/>
              </w:rPr>
            </w:pPr>
            <w:r>
              <w:rPr>
                <w:rFonts w:ascii="Cambria" w:eastAsia="Cambria" w:hAnsi="Cambria" w:cs="Cambria"/>
                <w:color w:val="000000"/>
                <w:sz w:val="20"/>
              </w:rPr>
              <w:t>Renal Insufficiency</w:t>
            </w:r>
          </w:p>
        </w:tc>
        <w:tc>
          <w:tcPr>
            <w:tcW w:w="1503" w:type="dxa"/>
          </w:tcPr>
          <w:p w14:paraId="6FABABC0" w14:textId="77777777" w:rsidR="000D7F1D" w:rsidRPr="00717473" w:rsidRDefault="00000000">
            <w:pPr>
              <w:rPr>
                <w:rFonts w:eastAsiaTheme="majorEastAsia"/>
                <w:color w:val="000000"/>
                <w:sz w:val="20"/>
              </w:rPr>
            </w:pPr>
            <w:r w:rsidRPr="00717473">
              <w:rPr>
                <w:rFonts w:eastAsiaTheme="majorEastAsia" w:cs="ＭＳ ゴシック"/>
                <w:color w:val="000000"/>
                <w:sz w:val="20"/>
              </w:rPr>
              <w:t>腎機能低下</w:t>
            </w:r>
          </w:p>
        </w:tc>
        <w:tc>
          <w:tcPr>
            <w:tcW w:w="1504" w:type="dxa"/>
          </w:tcPr>
          <w:p w14:paraId="27E8CD34" w14:textId="1BC1717F" w:rsidR="000D7F1D" w:rsidRDefault="00000000">
            <w:pPr>
              <w:rPr>
                <w:color w:val="000000"/>
                <w:sz w:val="20"/>
              </w:rPr>
            </w:pPr>
            <w:r>
              <w:rPr>
                <w:rFonts w:ascii="Cambria" w:eastAsia="Cambria" w:hAnsi="Cambria" w:cs="Cambria"/>
                <w:color w:val="000000"/>
                <w:sz w:val="20"/>
              </w:rPr>
              <w:t>Yes (130,845)</w:t>
            </w:r>
          </w:p>
        </w:tc>
        <w:tc>
          <w:tcPr>
            <w:tcW w:w="1503" w:type="dxa"/>
          </w:tcPr>
          <w:p w14:paraId="259914D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CC1D7DE" w14:textId="77777777" w:rsidR="000D7F1D" w:rsidRDefault="00000000">
            <w:pPr>
              <w:rPr>
                <w:color w:val="000000"/>
                <w:sz w:val="20"/>
              </w:rPr>
            </w:pPr>
            <w:r>
              <w:rPr>
                <w:rFonts w:ascii="Cambria" w:eastAsia="Cambria" w:hAnsi="Cambria" w:cs="Cambria"/>
                <w:color w:val="000000"/>
                <w:sz w:val="20"/>
              </w:rPr>
              <w:t>MeSH: D051437</w:t>
            </w:r>
          </w:p>
        </w:tc>
      </w:tr>
      <w:tr w:rsidR="00C7670C" w14:paraId="3884870E" w14:textId="77777777" w:rsidTr="00C7670C">
        <w:trPr>
          <w:trHeight w:val="400"/>
        </w:trPr>
        <w:tc>
          <w:tcPr>
            <w:tcW w:w="1503" w:type="dxa"/>
          </w:tcPr>
          <w:p w14:paraId="5093F04A" w14:textId="77777777" w:rsidR="000D7F1D" w:rsidRDefault="00000000">
            <w:pPr>
              <w:rPr>
                <w:color w:val="000000"/>
                <w:sz w:val="20"/>
              </w:rPr>
            </w:pPr>
            <w:r>
              <w:rPr>
                <w:rFonts w:ascii="Cambria" w:eastAsia="Cambria" w:hAnsi="Cambria" w:cs="Cambria"/>
                <w:color w:val="000000"/>
                <w:sz w:val="20"/>
              </w:rPr>
              <w:t>Report</w:t>
            </w:r>
          </w:p>
        </w:tc>
        <w:tc>
          <w:tcPr>
            <w:tcW w:w="1504" w:type="dxa"/>
          </w:tcPr>
          <w:p w14:paraId="567638EC" w14:textId="77777777" w:rsidR="000D7F1D" w:rsidRDefault="00000000">
            <w:pPr>
              <w:rPr>
                <w:color w:val="000000"/>
                <w:sz w:val="20"/>
              </w:rPr>
            </w:pPr>
            <w:r>
              <w:rPr>
                <w:rFonts w:ascii="Cambria" w:eastAsia="Cambria" w:hAnsi="Cambria" w:cs="Cambria"/>
                <w:color w:val="000000"/>
                <w:sz w:val="20"/>
              </w:rPr>
              <w:t>Report</w:t>
            </w:r>
          </w:p>
        </w:tc>
        <w:tc>
          <w:tcPr>
            <w:tcW w:w="1503" w:type="dxa"/>
          </w:tcPr>
          <w:p w14:paraId="1072A11C" w14:textId="77777777" w:rsidR="000D7F1D" w:rsidRPr="00717473" w:rsidRDefault="00000000">
            <w:pPr>
              <w:rPr>
                <w:rFonts w:eastAsiaTheme="majorEastAsia"/>
                <w:color w:val="000000"/>
                <w:sz w:val="20"/>
              </w:rPr>
            </w:pPr>
            <w:r w:rsidRPr="00717473">
              <w:rPr>
                <w:rFonts w:eastAsiaTheme="majorEastAsia" w:cs="ＭＳ ゴシック"/>
                <w:color w:val="000000"/>
                <w:sz w:val="20"/>
              </w:rPr>
              <w:t>報告</w:t>
            </w:r>
          </w:p>
        </w:tc>
        <w:tc>
          <w:tcPr>
            <w:tcW w:w="1504" w:type="dxa"/>
          </w:tcPr>
          <w:p w14:paraId="189B6DD1" w14:textId="77777777" w:rsidR="000D7F1D" w:rsidRDefault="00000000">
            <w:pPr>
              <w:rPr>
                <w:color w:val="000000"/>
                <w:sz w:val="20"/>
              </w:rPr>
            </w:pPr>
            <w:r>
              <w:rPr>
                <w:rFonts w:ascii="Cambria" w:eastAsia="Cambria" w:hAnsi="Cambria" w:cs="Cambria"/>
                <w:color w:val="000000"/>
                <w:sz w:val="20"/>
              </w:rPr>
              <w:t>−</w:t>
            </w:r>
          </w:p>
        </w:tc>
        <w:tc>
          <w:tcPr>
            <w:tcW w:w="1503" w:type="dxa"/>
          </w:tcPr>
          <w:p w14:paraId="1DD098B6"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67F30EB" w14:textId="77777777" w:rsidR="000D7F1D" w:rsidRDefault="00000000">
            <w:pPr>
              <w:rPr>
                <w:color w:val="000000"/>
                <w:sz w:val="20"/>
              </w:rPr>
            </w:pPr>
            <w:r>
              <w:rPr>
                <w:rFonts w:ascii="Cambria" w:eastAsia="Cambria" w:hAnsi="Cambria" w:cs="Cambria"/>
                <w:color w:val="000000"/>
                <w:sz w:val="20"/>
              </w:rPr>
              <w:t>SNOMED: 371524004</w:t>
            </w:r>
          </w:p>
        </w:tc>
      </w:tr>
      <w:tr w:rsidR="00C7670C" w14:paraId="6EBE6A99"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F3DFC33" w14:textId="77777777" w:rsidR="000D7F1D" w:rsidRDefault="00000000">
            <w:pPr>
              <w:rPr>
                <w:color w:val="000000"/>
                <w:sz w:val="20"/>
              </w:rPr>
            </w:pPr>
            <w:r>
              <w:rPr>
                <w:rFonts w:ascii="Cambria" w:eastAsia="Cambria" w:hAnsi="Cambria" w:cs="Cambria"/>
                <w:color w:val="000000"/>
                <w:sz w:val="20"/>
              </w:rPr>
              <w:t>Results</w:t>
            </w:r>
          </w:p>
        </w:tc>
        <w:tc>
          <w:tcPr>
            <w:tcW w:w="1504" w:type="dxa"/>
          </w:tcPr>
          <w:p w14:paraId="180121BF" w14:textId="77777777" w:rsidR="000D7F1D" w:rsidRDefault="00000000">
            <w:pPr>
              <w:rPr>
                <w:color w:val="000000"/>
                <w:sz w:val="20"/>
              </w:rPr>
            </w:pPr>
            <w:r>
              <w:rPr>
                <w:rFonts w:ascii="Cambria" w:eastAsia="Cambria" w:hAnsi="Cambria" w:cs="Cambria"/>
                <w:color w:val="000000"/>
                <w:sz w:val="20"/>
              </w:rPr>
              <w:t>Results</w:t>
            </w:r>
          </w:p>
        </w:tc>
        <w:tc>
          <w:tcPr>
            <w:tcW w:w="1503" w:type="dxa"/>
          </w:tcPr>
          <w:p w14:paraId="7E786178" w14:textId="77777777" w:rsidR="000D7F1D" w:rsidRPr="00717473" w:rsidRDefault="00000000">
            <w:pPr>
              <w:rPr>
                <w:rFonts w:eastAsiaTheme="majorEastAsia"/>
                <w:color w:val="000000"/>
                <w:sz w:val="20"/>
              </w:rPr>
            </w:pPr>
            <w:r w:rsidRPr="00717473">
              <w:rPr>
                <w:rFonts w:eastAsiaTheme="majorEastAsia" w:cs="ＭＳ ゴシック"/>
                <w:color w:val="000000"/>
                <w:sz w:val="20"/>
              </w:rPr>
              <w:t>結果</w:t>
            </w:r>
          </w:p>
        </w:tc>
        <w:tc>
          <w:tcPr>
            <w:tcW w:w="1504" w:type="dxa"/>
          </w:tcPr>
          <w:p w14:paraId="6B402490" w14:textId="77777777" w:rsidR="000D7F1D" w:rsidRDefault="00000000">
            <w:pPr>
              <w:rPr>
                <w:color w:val="000000"/>
                <w:sz w:val="20"/>
              </w:rPr>
            </w:pPr>
            <w:r>
              <w:rPr>
                <w:rFonts w:ascii="Cambria" w:eastAsia="Cambria" w:hAnsi="Cambria" w:cs="Cambria"/>
                <w:color w:val="000000"/>
                <w:sz w:val="20"/>
              </w:rPr>
              <w:t>−</w:t>
            </w:r>
          </w:p>
        </w:tc>
        <w:tc>
          <w:tcPr>
            <w:tcW w:w="1503" w:type="dxa"/>
          </w:tcPr>
          <w:p w14:paraId="16C79EC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322F284" w14:textId="77777777" w:rsidR="000D7F1D" w:rsidRDefault="00000000">
            <w:pPr>
              <w:rPr>
                <w:color w:val="000000"/>
                <w:sz w:val="20"/>
              </w:rPr>
            </w:pPr>
            <w:r>
              <w:rPr>
                <w:rFonts w:ascii="Cambria" w:eastAsia="Cambria" w:hAnsi="Cambria" w:cs="Cambria"/>
                <w:color w:val="000000"/>
                <w:sz w:val="20"/>
              </w:rPr>
              <w:t>SNOMED: 441742003</w:t>
            </w:r>
          </w:p>
        </w:tc>
      </w:tr>
      <w:tr w:rsidR="00C7670C" w14:paraId="7987BE12" w14:textId="77777777" w:rsidTr="00C7670C">
        <w:trPr>
          <w:trHeight w:val="400"/>
        </w:trPr>
        <w:tc>
          <w:tcPr>
            <w:tcW w:w="1503" w:type="dxa"/>
          </w:tcPr>
          <w:p w14:paraId="1A0C55B7" w14:textId="77777777" w:rsidR="000D7F1D" w:rsidRDefault="00000000">
            <w:pPr>
              <w:rPr>
                <w:color w:val="000000"/>
                <w:sz w:val="20"/>
              </w:rPr>
            </w:pPr>
            <w:r>
              <w:rPr>
                <w:rFonts w:ascii="Cambria" w:eastAsia="Cambria" w:hAnsi="Cambria" w:cs="Cambria"/>
                <w:color w:val="000000"/>
                <w:sz w:val="20"/>
              </w:rPr>
              <w:t>Risk</w:t>
            </w:r>
          </w:p>
        </w:tc>
        <w:tc>
          <w:tcPr>
            <w:tcW w:w="1504" w:type="dxa"/>
          </w:tcPr>
          <w:p w14:paraId="664107B3" w14:textId="77777777" w:rsidR="000D7F1D" w:rsidRDefault="00000000">
            <w:pPr>
              <w:rPr>
                <w:color w:val="000000"/>
                <w:sz w:val="20"/>
              </w:rPr>
            </w:pPr>
            <w:r>
              <w:rPr>
                <w:rFonts w:ascii="Cambria" w:eastAsia="Cambria" w:hAnsi="Cambria" w:cs="Cambria"/>
                <w:color w:val="000000"/>
                <w:sz w:val="20"/>
              </w:rPr>
              <w:t>Risk</w:t>
            </w:r>
          </w:p>
        </w:tc>
        <w:tc>
          <w:tcPr>
            <w:tcW w:w="1503" w:type="dxa"/>
          </w:tcPr>
          <w:p w14:paraId="67D13D09" w14:textId="77777777" w:rsidR="000D7F1D" w:rsidRPr="00717473" w:rsidRDefault="00000000">
            <w:pPr>
              <w:rPr>
                <w:rFonts w:eastAsiaTheme="majorEastAsia"/>
                <w:color w:val="000000"/>
                <w:sz w:val="20"/>
              </w:rPr>
            </w:pPr>
            <w:r w:rsidRPr="00717473">
              <w:rPr>
                <w:rFonts w:eastAsiaTheme="majorEastAsia" w:cs="ＭＳ ゴシック"/>
                <w:color w:val="000000"/>
                <w:sz w:val="20"/>
              </w:rPr>
              <w:t>可能性</w:t>
            </w:r>
          </w:p>
        </w:tc>
        <w:tc>
          <w:tcPr>
            <w:tcW w:w="1504" w:type="dxa"/>
          </w:tcPr>
          <w:p w14:paraId="611F6865" w14:textId="4861C83A" w:rsidR="000D7F1D" w:rsidRDefault="00000000">
            <w:pPr>
              <w:rPr>
                <w:color w:val="000000"/>
                <w:sz w:val="20"/>
              </w:rPr>
            </w:pPr>
            <w:r>
              <w:rPr>
                <w:rFonts w:ascii="Cambria" w:eastAsia="Cambria" w:hAnsi="Cambria" w:cs="Cambria"/>
                <w:color w:val="000000"/>
                <w:sz w:val="20"/>
              </w:rPr>
              <w:t>Yes (163,156)</w:t>
            </w:r>
          </w:p>
        </w:tc>
        <w:tc>
          <w:tcPr>
            <w:tcW w:w="1503" w:type="dxa"/>
          </w:tcPr>
          <w:p w14:paraId="287460EE"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3B74967" w14:textId="77777777" w:rsidR="000D7F1D" w:rsidRDefault="00000000">
            <w:pPr>
              <w:rPr>
                <w:color w:val="000000"/>
                <w:sz w:val="20"/>
              </w:rPr>
            </w:pPr>
            <w:r>
              <w:rPr>
                <w:rFonts w:ascii="Cambria" w:eastAsia="Cambria" w:hAnsi="Cambria" w:cs="Cambria"/>
                <w:color w:val="000000"/>
                <w:sz w:val="20"/>
              </w:rPr>
              <w:t>MeSH: D012306</w:t>
            </w:r>
          </w:p>
        </w:tc>
      </w:tr>
      <w:tr w:rsidR="00C7670C" w14:paraId="294D1552"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6793A795" w14:textId="77777777" w:rsidR="000D7F1D" w:rsidRDefault="00000000">
            <w:pPr>
              <w:rPr>
                <w:color w:val="000000"/>
                <w:sz w:val="20"/>
              </w:rPr>
            </w:pPr>
            <w:r>
              <w:rPr>
                <w:rFonts w:ascii="Cambria" w:eastAsia="Cambria" w:hAnsi="Cambria" w:cs="Cambria"/>
                <w:color w:val="000000"/>
                <w:sz w:val="20"/>
              </w:rPr>
              <w:t>Safety</w:t>
            </w:r>
          </w:p>
        </w:tc>
        <w:tc>
          <w:tcPr>
            <w:tcW w:w="1504" w:type="dxa"/>
          </w:tcPr>
          <w:p w14:paraId="2690E076" w14:textId="77777777" w:rsidR="000D7F1D" w:rsidRDefault="00000000">
            <w:pPr>
              <w:rPr>
                <w:color w:val="000000"/>
                <w:sz w:val="20"/>
              </w:rPr>
            </w:pPr>
            <w:r>
              <w:rPr>
                <w:rFonts w:ascii="Cambria" w:eastAsia="Cambria" w:hAnsi="Cambria" w:cs="Cambria"/>
                <w:color w:val="000000"/>
                <w:sz w:val="20"/>
              </w:rPr>
              <w:t>Safety</w:t>
            </w:r>
          </w:p>
        </w:tc>
        <w:tc>
          <w:tcPr>
            <w:tcW w:w="1503" w:type="dxa"/>
          </w:tcPr>
          <w:p w14:paraId="1EFFE6D6" w14:textId="77777777" w:rsidR="000D7F1D" w:rsidRPr="00717473" w:rsidRDefault="00000000">
            <w:pPr>
              <w:rPr>
                <w:rFonts w:eastAsiaTheme="majorEastAsia"/>
                <w:color w:val="000000"/>
                <w:sz w:val="20"/>
              </w:rPr>
            </w:pPr>
            <w:r w:rsidRPr="00717473">
              <w:rPr>
                <w:rFonts w:eastAsiaTheme="majorEastAsia" w:cs="ＭＳ ゴシック"/>
                <w:color w:val="000000"/>
                <w:sz w:val="20"/>
              </w:rPr>
              <w:t>安全</w:t>
            </w:r>
          </w:p>
        </w:tc>
        <w:tc>
          <w:tcPr>
            <w:tcW w:w="1504" w:type="dxa"/>
          </w:tcPr>
          <w:p w14:paraId="5A475CA8" w14:textId="77777777" w:rsidR="000D7F1D" w:rsidRDefault="00000000">
            <w:pPr>
              <w:rPr>
                <w:color w:val="000000"/>
                <w:sz w:val="20"/>
              </w:rPr>
            </w:pPr>
            <w:r>
              <w:rPr>
                <w:rFonts w:ascii="Cambria" w:eastAsia="Cambria" w:hAnsi="Cambria" w:cs="Cambria"/>
                <w:color w:val="000000"/>
                <w:sz w:val="20"/>
              </w:rPr>
              <w:t>−</w:t>
            </w:r>
          </w:p>
        </w:tc>
        <w:tc>
          <w:tcPr>
            <w:tcW w:w="1503" w:type="dxa"/>
          </w:tcPr>
          <w:p w14:paraId="7EBA8CB8"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5B55A11" w14:textId="77777777" w:rsidR="000D7F1D" w:rsidRDefault="00000000">
            <w:pPr>
              <w:rPr>
                <w:color w:val="000000"/>
                <w:sz w:val="20"/>
              </w:rPr>
            </w:pPr>
            <w:r>
              <w:rPr>
                <w:rFonts w:ascii="Cambria" w:eastAsia="Cambria" w:hAnsi="Cambria" w:cs="Cambria"/>
                <w:color w:val="000000"/>
                <w:sz w:val="20"/>
              </w:rPr>
              <w:t>MeSH: D012441</w:t>
            </w:r>
          </w:p>
        </w:tc>
      </w:tr>
      <w:tr w:rsidR="00C7670C" w14:paraId="5C1DEE37" w14:textId="77777777" w:rsidTr="00C7670C">
        <w:trPr>
          <w:trHeight w:val="400"/>
        </w:trPr>
        <w:tc>
          <w:tcPr>
            <w:tcW w:w="1503" w:type="dxa"/>
          </w:tcPr>
          <w:p w14:paraId="0D37A7C9" w14:textId="77777777" w:rsidR="000D7F1D" w:rsidRDefault="00000000">
            <w:pPr>
              <w:rPr>
                <w:color w:val="000000"/>
                <w:sz w:val="20"/>
              </w:rPr>
            </w:pPr>
            <w:r>
              <w:rPr>
                <w:rFonts w:ascii="Cambria" w:eastAsia="Cambria" w:hAnsi="Cambria" w:cs="Cambria"/>
                <w:color w:val="000000"/>
                <w:sz w:val="20"/>
              </w:rPr>
              <w:t>Safety Management</w:t>
            </w:r>
          </w:p>
        </w:tc>
        <w:tc>
          <w:tcPr>
            <w:tcW w:w="1504" w:type="dxa"/>
          </w:tcPr>
          <w:p w14:paraId="2B2C77F4" w14:textId="77777777" w:rsidR="000D7F1D" w:rsidRDefault="00000000">
            <w:pPr>
              <w:rPr>
                <w:color w:val="000000"/>
                <w:sz w:val="20"/>
              </w:rPr>
            </w:pPr>
            <w:r>
              <w:rPr>
                <w:rFonts w:ascii="Cambria" w:eastAsia="Cambria" w:hAnsi="Cambria" w:cs="Cambria"/>
                <w:color w:val="000000"/>
                <w:sz w:val="20"/>
              </w:rPr>
              <w:t>Safety Management</w:t>
            </w:r>
          </w:p>
        </w:tc>
        <w:tc>
          <w:tcPr>
            <w:tcW w:w="1503" w:type="dxa"/>
          </w:tcPr>
          <w:p w14:paraId="64028C60" w14:textId="77777777" w:rsidR="000D7F1D" w:rsidRPr="00717473" w:rsidRDefault="00000000">
            <w:pPr>
              <w:rPr>
                <w:rFonts w:eastAsiaTheme="majorEastAsia"/>
                <w:color w:val="000000"/>
                <w:sz w:val="20"/>
              </w:rPr>
            </w:pPr>
            <w:r w:rsidRPr="00717473">
              <w:rPr>
                <w:rFonts w:eastAsiaTheme="majorEastAsia" w:cs="ＭＳ ゴシック"/>
                <w:color w:val="000000"/>
                <w:sz w:val="20"/>
              </w:rPr>
              <w:t>安全管理</w:t>
            </w:r>
          </w:p>
        </w:tc>
        <w:tc>
          <w:tcPr>
            <w:tcW w:w="1504" w:type="dxa"/>
          </w:tcPr>
          <w:p w14:paraId="50D03CAE" w14:textId="474F4CDF" w:rsidR="000D7F1D" w:rsidRDefault="00000000">
            <w:pPr>
              <w:rPr>
                <w:color w:val="000000"/>
                <w:sz w:val="20"/>
              </w:rPr>
            </w:pPr>
            <w:r>
              <w:rPr>
                <w:rFonts w:ascii="Cambria" w:eastAsia="Cambria" w:hAnsi="Cambria" w:cs="Cambria"/>
                <w:color w:val="000000"/>
                <w:sz w:val="20"/>
              </w:rPr>
              <w:t>Yes (169,656)</w:t>
            </w:r>
          </w:p>
        </w:tc>
        <w:tc>
          <w:tcPr>
            <w:tcW w:w="1503" w:type="dxa"/>
          </w:tcPr>
          <w:p w14:paraId="33069B1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F781081" w14:textId="77777777" w:rsidR="000D7F1D" w:rsidRDefault="00000000">
            <w:pPr>
              <w:rPr>
                <w:color w:val="000000"/>
                <w:sz w:val="20"/>
              </w:rPr>
            </w:pPr>
            <w:r>
              <w:rPr>
                <w:rFonts w:ascii="Cambria" w:eastAsia="Cambria" w:hAnsi="Cambria" w:cs="Cambria"/>
                <w:color w:val="000000"/>
                <w:sz w:val="20"/>
              </w:rPr>
              <w:t>MeSH: D012439</w:t>
            </w:r>
          </w:p>
        </w:tc>
      </w:tr>
      <w:tr w:rsidR="00C7670C" w14:paraId="07709E64"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0348AD85" w14:textId="77777777" w:rsidR="000D7F1D" w:rsidRDefault="00000000">
            <w:pPr>
              <w:rPr>
                <w:color w:val="000000"/>
                <w:sz w:val="20"/>
              </w:rPr>
            </w:pPr>
            <w:r>
              <w:rPr>
                <w:rFonts w:ascii="Cambria" w:eastAsia="Cambria" w:hAnsi="Cambria" w:cs="Cambria"/>
                <w:color w:val="000000"/>
                <w:sz w:val="20"/>
              </w:rPr>
              <w:t>Self Management</w:t>
            </w:r>
          </w:p>
        </w:tc>
        <w:tc>
          <w:tcPr>
            <w:tcW w:w="1504" w:type="dxa"/>
          </w:tcPr>
          <w:p w14:paraId="16356C42" w14:textId="77777777" w:rsidR="000D7F1D" w:rsidRDefault="00000000">
            <w:pPr>
              <w:rPr>
                <w:color w:val="000000"/>
                <w:sz w:val="20"/>
              </w:rPr>
            </w:pPr>
            <w:r>
              <w:rPr>
                <w:rFonts w:ascii="Cambria" w:eastAsia="Cambria" w:hAnsi="Cambria" w:cs="Cambria"/>
                <w:color w:val="000000"/>
                <w:sz w:val="20"/>
              </w:rPr>
              <w:t>Self Management</w:t>
            </w:r>
          </w:p>
        </w:tc>
        <w:tc>
          <w:tcPr>
            <w:tcW w:w="1503" w:type="dxa"/>
          </w:tcPr>
          <w:p w14:paraId="1A86E883" w14:textId="77777777" w:rsidR="000D7F1D" w:rsidRPr="00717473" w:rsidRDefault="00000000">
            <w:pPr>
              <w:rPr>
                <w:rFonts w:eastAsiaTheme="majorEastAsia"/>
                <w:color w:val="000000"/>
                <w:sz w:val="20"/>
              </w:rPr>
            </w:pPr>
            <w:r w:rsidRPr="00717473">
              <w:rPr>
                <w:rFonts w:eastAsiaTheme="majorEastAsia" w:cs="ＭＳ ゴシック"/>
                <w:color w:val="000000"/>
                <w:sz w:val="20"/>
              </w:rPr>
              <w:t>自己管理</w:t>
            </w:r>
          </w:p>
        </w:tc>
        <w:tc>
          <w:tcPr>
            <w:tcW w:w="1504" w:type="dxa"/>
          </w:tcPr>
          <w:p w14:paraId="4492AD7A" w14:textId="379F74F7" w:rsidR="000D7F1D" w:rsidRDefault="00000000">
            <w:pPr>
              <w:rPr>
                <w:color w:val="000000"/>
                <w:sz w:val="20"/>
              </w:rPr>
            </w:pPr>
            <w:r>
              <w:rPr>
                <w:rFonts w:ascii="Cambria" w:eastAsia="Cambria" w:hAnsi="Cambria" w:cs="Cambria"/>
                <w:color w:val="000000"/>
                <w:sz w:val="20"/>
              </w:rPr>
              <w:t>Yes (339,279)</w:t>
            </w:r>
          </w:p>
        </w:tc>
        <w:tc>
          <w:tcPr>
            <w:tcW w:w="1503" w:type="dxa"/>
          </w:tcPr>
          <w:p w14:paraId="45D3024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B0B3156" w14:textId="77777777" w:rsidR="000D7F1D" w:rsidRDefault="00000000">
            <w:pPr>
              <w:rPr>
                <w:color w:val="000000"/>
                <w:sz w:val="20"/>
              </w:rPr>
            </w:pPr>
            <w:r>
              <w:rPr>
                <w:rFonts w:ascii="Cambria" w:eastAsia="Cambria" w:hAnsi="Cambria" w:cs="Cambria"/>
                <w:color w:val="000000"/>
                <w:sz w:val="20"/>
              </w:rPr>
              <w:t>MeSH: D012648</w:t>
            </w:r>
          </w:p>
        </w:tc>
      </w:tr>
      <w:tr w:rsidR="00C7670C" w14:paraId="112C5A7F" w14:textId="77777777" w:rsidTr="00C7670C">
        <w:trPr>
          <w:trHeight w:val="400"/>
        </w:trPr>
        <w:tc>
          <w:tcPr>
            <w:tcW w:w="1503" w:type="dxa"/>
          </w:tcPr>
          <w:p w14:paraId="06791642" w14:textId="77777777" w:rsidR="000D7F1D" w:rsidRDefault="00000000">
            <w:pPr>
              <w:rPr>
                <w:color w:val="000000"/>
                <w:sz w:val="20"/>
              </w:rPr>
            </w:pPr>
            <w:r>
              <w:rPr>
                <w:rFonts w:ascii="Cambria" w:eastAsia="Cambria" w:hAnsi="Cambria" w:cs="Cambria"/>
                <w:color w:val="000000"/>
                <w:sz w:val="20"/>
              </w:rPr>
              <w:t>Serum</w:t>
            </w:r>
          </w:p>
        </w:tc>
        <w:tc>
          <w:tcPr>
            <w:tcW w:w="1504" w:type="dxa"/>
          </w:tcPr>
          <w:p w14:paraId="6E5790BB" w14:textId="77777777" w:rsidR="000D7F1D" w:rsidRDefault="00000000">
            <w:pPr>
              <w:rPr>
                <w:color w:val="000000"/>
                <w:sz w:val="20"/>
              </w:rPr>
            </w:pPr>
            <w:r>
              <w:rPr>
                <w:rFonts w:ascii="Cambria" w:eastAsia="Cambria" w:hAnsi="Cambria" w:cs="Cambria"/>
                <w:color w:val="000000"/>
                <w:sz w:val="20"/>
              </w:rPr>
              <w:t>Serum</w:t>
            </w:r>
          </w:p>
        </w:tc>
        <w:tc>
          <w:tcPr>
            <w:tcW w:w="1503" w:type="dxa"/>
          </w:tcPr>
          <w:p w14:paraId="30583CF6" w14:textId="77777777" w:rsidR="000D7F1D" w:rsidRPr="00717473" w:rsidRDefault="00000000">
            <w:pPr>
              <w:rPr>
                <w:rFonts w:eastAsiaTheme="majorEastAsia"/>
                <w:color w:val="000000"/>
                <w:sz w:val="20"/>
              </w:rPr>
            </w:pPr>
            <w:r w:rsidRPr="00717473">
              <w:rPr>
                <w:rFonts w:eastAsiaTheme="majorEastAsia" w:cs="ＭＳ ゴシック"/>
                <w:color w:val="000000"/>
                <w:sz w:val="20"/>
              </w:rPr>
              <w:t>血清</w:t>
            </w:r>
          </w:p>
        </w:tc>
        <w:tc>
          <w:tcPr>
            <w:tcW w:w="1504" w:type="dxa"/>
          </w:tcPr>
          <w:p w14:paraId="442779EA" w14:textId="77777777" w:rsidR="000D7F1D" w:rsidRDefault="00000000">
            <w:pPr>
              <w:rPr>
                <w:color w:val="000000"/>
                <w:sz w:val="20"/>
              </w:rPr>
            </w:pPr>
            <w:r>
              <w:rPr>
                <w:rFonts w:ascii="Cambria" w:eastAsia="Cambria" w:hAnsi="Cambria" w:cs="Cambria"/>
                <w:color w:val="000000"/>
                <w:sz w:val="20"/>
              </w:rPr>
              <w:t>−</w:t>
            </w:r>
          </w:p>
        </w:tc>
        <w:tc>
          <w:tcPr>
            <w:tcW w:w="1503" w:type="dxa"/>
          </w:tcPr>
          <w:p w14:paraId="397CE9F6"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0828680C" w14:textId="77777777" w:rsidR="000D7F1D" w:rsidRDefault="00000000">
            <w:pPr>
              <w:rPr>
                <w:color w:val="000000"/>
                <w:sz w:val="20"/>
              </w:rPr>
            </w:pPr>
            <w:r>
              <w:rPr>
                <w:rFonts w:ascii="Cambria" w:eastAsia="Cambria" w:hAnsi="Cambria" w:cs="Cambria"/>
                <w:color w:val="000000"/>
                <w:sz w:val="20"/>
              </w:rPr>
              <w:t>MeSH: D012670</w:t>
            </w:r>
          </w:p>
        </w:tc>
      </w:tr>
      <w:tr w:rsidR="00C7670C" w14:paraId="2D3DFC8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6D986E36" w14:textId="77777777" w:rsidR="000D7F1D" w:rsidRDefault="00000000">
            <w:pPr>
              <w:rPr>
                <w:color w:val="000000"/>
                <w:sz w:val="20"/>
              </w:rPr>
            </w:pPr>
            <w:r>
              <w:rPr>
                <w:rFonts w:ascii="Cambria" w:eastAsia="Cambria" w:hAnsi="Cambria" w:cs="Cambria"/>
                <w:color w:val="000000"/>
                <w:sz w:val="20"/>
              </w:rPr>
              <w:t>Sputum Culture</w:t>
            </w:r>
          </w:p>
        </w:tc>
        <w:tc>
          <w:tcPr>
            <w:tcW w:w="1504" w:type="dxa"/>
          </w:tcPr>
          <w:p w14:paraId="0BC8F0AD" w14:textId="77777777" w:rsidR="000D7F1D" w:rsidRDefault="00000000">
            <w:pPr>
              <w:rPr>
                <w:color w:val="000000"/>
                <w:sz w:val="20"/>
              </w:rPr>
            </w:pPr>
            <w:r>
              <w:rPr>
                <w:rFonts w:ascii="Cambria" w:eastAsia="Cambria" w:hAnsi="Cambria" w:cs="Cambria"/>
                <w:color w:val="000000"/>
                <w:sz w:val="20"/>
              </w:rPr>
              <w:t>Sputum Culture</w:t>
            </w:r>
          </w:p>
        </w:tc>
        <w:tc>
          <w:tcPr>
            <w:tcW w:w="1503" w:type="dxa"/>
          </w:tcPr>
          <w:p w14:paraId="36C5D56B" w14:textId="77777777" w:rsidR="000D7F1D" w:rsidRPr="00717473" w:rsidRDefault="00000000">
            <w:pPr>
              <w:rPr>
                <w:rFonts w:eastAsiaTheme="majorEastAsia"/>
                <w:color w:val="000000"/>
                <w:sz w:val="20"/>
              </w:rPr>
            </w:pPr>
            <w:r w:rsidRPr="00717473">
              <w:rPr>
                <w:rFonts w:eastAsiaTheme="majorEastAsia" w:cs="ＭＳ ゴシック"/>
                <w:color w:val="000000"/>
                <w:sz w:val="20"/>
              </w:rPr>
              <w:t>喀痰培養</w:t>
            </w:r>
          </w:p>
        </w:tc>
        <w:tc>
          <w:tcPr>
            <w:tcW w:w="1504" w:type="dxa"/>
          </w:tcPr>
          <w:p w14:paraId="5E994907" w14:textId="77777777" w:rsidR="000D7F1D" w:rsidRDefault="00000000">
            <w:pPr>
              <w:rPr>
                <w:color w:val="000000"/>
                <w:sz w:val="20"/>
              </w:rPr>
            </w:pPr>
            <w:r>
              <w:rPr>
                <w:rFonts w:ascii="Cambria" w:eastAsia="Cambria" w:hAnsi="Cambria" w:cs="Cambria"/>
                <w:color w:val="000000"/>
                <w:sz w:val="20"/>
              </w:rPr>
              <w:t>−</w:t>
            </w:r>
          </w:p>
        </w:tc>
        <w:tc>
          <w:tcPr>
            <w:tcW w:w="1503" w:type="dxa"/>
          </w:tcPr>
          <w:p w14:paraId="3993859C" w14:textId="77777777" w:rsidR="000D7F1D" w:rsidRPr="00717473" w:rsidRDefault="00000000">
            <w:pPr>
              <w:rPr>
                <w:rFonts w:eastAsiaTheme="majorEastAsia"/>
                <w:color w:val="000000"/>
                <w:sz w:val="20"/>
              </w:rPr>
            </w:pPr>
            <w:r w:rsidRPr="00717473">
              <w:rPr>
                <w:rFonts w:eastAsiaTheme="majorEastAsia" w:cs="ＭＳ ゴシック"/>
                <w:color w:val="000000"/>
                <w:sz w:val="20"/>
              </w:rPr>
              <w:t>痰培</w:t>
            </w:r>
          </w:p>
        </w:tc>
        <w:tc>
          <w:tcPr>
            <w:tcW w:w="1504" w:type="dxa"/>
          </w:tcPr>
          <w:p w14:paraId="6B797302" w14:textId="77777777" w:rsidR="000D7F1D" w:rsidRDefault="00000000">
            <w:pPr>
              <w:rPr>
                <w:color w:val="000000"/>
                <w:sz w:val="20"/>
              </w:rPr>
            </w:pPr>
            <w:r>
              <w:rPr>
                <w:rFonts w:ascii="Cambria" w:eastAsia="Cambria" w:hAnsi="Cambria" w:cs="Cambria"/>
                <w:color w:val="000000"/>
                <w:sz w:val="20"/>
              </w:rPr>
              <w:t>MeSH: D013181</w:t>
            </w:r>
          </w:p>
        </w:tc>
      </w:tr>
      <w:tr w:rsidR="00C7670C" w14:paraId="4D284213" w14:textId="77777777" w:rsidTr="00C7670C">
        <w:trPr>
          <w:trHeight w:val="400"/>
        </w:trPr>
        <w:tc>
          <w:tcPr>
            <w:tcW w:w="1503" w:type="dxa"/>
          </w:tcPr>
          <w:p w14:paraId="3E0E8B8F" w14:textId="77777777" w:rsidR="000D7F1D" w:rsidRDefault="00000000">
            <w:pPr>
              <w:rPr>
                <w:color w:val="000000"/>
                <w:sz w:val="20"/>
              </w:rPr>
            </w:pPr>
            <w:r>
              <w:rPr>
                <w:rFonts w:ascii="Cambria" w:eastAsia="Cambria" w:hAnsi="Cambria" w:cs="Cambria"/>
                <w:color w:val="000000"/>
                <w:sz w:val="20"/>
              </w:rPr>
              <w:t>Sulbactam/Ampicillin</w:t>
            </w:r>
          </w:p>
        </w:tc>
        <w:tc>
          <w:tcPr>
            <w:tcW w:w="1504" w:type="dxa"/>
          </w:tcPr>
          <w:p w14:paraId="4F0CBAB9" w14:textId="77777777" w:rsidR="000D7F1D" w:rsidRDefault="00000000">
            <w:pPr>
              <w:rPr>
                <w:color w:val="000000"/>
                <w:sz w:val="20"/>
              </w:rPr>
            </w:pPr>
            <w:r>
              <w:rPr>
                <w:rFonts w:ascii="Cambria" w:eastAsia="Cambria" w:hAnsi="Cambria" w:cs="Cambria"/>
                <w:color w:val="000000"/>
                <w:sz w:val="20"/>
              </w:rPr>
              <w:t>SBT/ABPC</w:t>
            </w:r>
          </w:p>
        </w:tc>
        <w:tc>
          <w:tcPr>
            <w:tcW w:w="1503" w:type="dxa"/>
          </w:tcPr>
          <w:p w14:paraId="366439E1" w14:textId="77777777" w:rsidR="000D7F1D" w:rsidRPr="00717473" w:rsidRDefault="00000000">
            <w:pPr>
              <w:rPr>
                <w:rFonts w:eastAsiaTheme="majorEastAsia"/>
                <w:color w:val="000000"/>
                <w:sz w:val="20"/>
              </w:rPr>
            </w:pPr>
            <w:r w:rsidRPr="00717473">
              <w:rPr>
                <w:rFonts w:eastAsiaTheme="majorEastAsia" w:cs="ＭＳ ゴシック"/>
                <w:color w:val="000000"/>
                <w:sz w:val="20"/>
              </w:rPr>
              <w:t>スルバシリン</w:t>
            </w:r>
          </w:p>
        </w:tc>
        <w:tc>
          <w:tcPr>
            <w:tcW w:w="1504" w:type="dxa"/>
          </w:tcPr>
          <w:p w14:paraId="3E0D2B14" w14:textId="77777777" w:rsidR="000D7F1D" w:rsidRDefault="00000000">
            <w:pPr>
              <w:rPr>
                <w:color w:val="000000"/>
                <w:sz w:val="20"/>
              </w:rPr>
            </w:pPr>
            <w:r>
              <w:rPr>
                <w:rFonts w:ascii="Cambria" w:eastAsia="Cambria" w:hAnsi="Cambria" w:cs="Cambria"/>
                <w:color w:val="000000"/>
                <w:sz w:val="20"/>
              </w:rPr>
              <w:t>−</w:t>
            </w:r>
          </w:p>
        </w:tc>
        <w:tc>
          <w:tcPr>
            <w:tcW w:w="1503" w:type="dxa"/>
          </w:tcPr>
          <w:p w14:paraId="1A3A7CE7" w14:textId="77777777" w:rsidR="000D7F1D" w:rsidRPr="00717473" w:rsidRDefault="00000000">
            <w:pPr>
              <w:rPr>
                <w:rFonts w:eastAsiaTheme="majorEastAsia"/>
                <w:color w:val="000000"/>
                <w:sz w:val="20"/>
              </w:rPr>
            </w:pPr>
            <w:r w:rsidRPr="00717473">
              <w:rPr>
                <w:rFonts w:eastAsiaTheme="majorEastAsia" w:cs="Cambria"/>
                <w:color w:val="000000"/>
                <w:sz w:val="20"/>
              </w:rPr>
              <w:t>SBT/ABPC, ABPC/SBT</w:t>
            </w:r>
          </w:p>
        </w:tc>
        <w:tc>
          <w:tcPr>
            <w:tcW w:w="1504" w:type="dxa"/>
          </w:tcPr>
          <w:p w14:paraId="50D66D34" w14:textId="77777777" w:rsidR="000D7F1D" w:rsidRDefault="00000000">
            <w:pPr>
              <w:rPr>
                <w:color w:val="000000"/>
                <w:sz w:val="20"/>
              </w:rPr>
            </w:pPr>
            <w:r>
              <w:rPr>
                <w:rFonts w:ascii="Cambria" w:eastAsia="Cambria" w:hAnsi="Cambria" w:cs="Cambria"/>
                <w:color w:val="000000"/>
                <w:sz w:val="20"/>
              </w:rPr>
              <w:t>MeSH: D000667</w:t>
            </w:r>
          </w:p>
        </w:tc>
      </w:tr>
      <w:tr w:rsidR="00C7670C" w14:paraId="6B572049"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1C7BB91B" w14:textId="77777777" w:rsidR="000D7F1D" w:rsidRDefault="00000000">
            <w:pPr>
              <w:rPr>
                <w:color w:val="000000"/>
                <w:sz w:val="20"/>
              </w:rPr>
            </w:pPr>
            <w:r>
              <w:rPr>
                <w:rFonts w:ascii="Cambria" w:eastAsia="Cambria" w:hAnsi="Cambria" w:cs="Cambria"/>
                <w:color w:val="000000"/>
                <w:sz w:val="20"/>
              </w:rPr>
              <w:t>Sulfamethoxazole-Trimethoprim Combination</w:t>
            </w:r>
          </w:p>
        </w:tc>
        <w:tc>
          <w:tcPr>
            <w:tcW w:w="1504" w:type="dxa"/>
          </w:tcPr>
          <w:p w14:paraId="5179115B" w14:textId="77777777" w:rsidR="000D7F1D" w:rsidRDefault="00000000">
            <w:pPr>
              <w:rPr>
                <w:color w:val="000000"/>
                <w:sz w:val="20"/>
              </w:rPr>
            </w:pPr>
            <w:r>
              <w:rPr>
                <w:rFonts w:ascii="Cambria" w:eastAsia="Cambria" w:hAnsi="Cambria" w:cs="Cambria"/>
                <w:color w:val="000000"/>
                <w:sz w:val="20"/>
              </w:rPr>
              <w:t>SMX/TMP</w:t>
            </w:r>
          </w:p>
        </w:tc>
        <w:tc>
          <w:tcPr>
            <w:tcW w:w="1503" w:type="dxa"/>
          </w:tcPr>
          <w:p w14:paraId="2C9BB404" w14:textId="77777777" w:rsidR="000D7F1D" w:rsidRPr="00717473" w:rsidRDefault="00000000">
            <w:pPr>
              <w:rPr>
                <w:rFonts w:eastAsiaTheme="majorEastAsia"/>
                <w:color w:val="000000"/>
                <w:sz w:val="20"/>
              </w:rPr>
            </w:pPr>
            <w:r w:rsidRPr="00717473">
              <w:rPr>
                <w:rFonts w:eastAsiaTheme="majorEastAsia" w:cs="ＭＳ ゴシック"/>
                <w:color w:val="000000"/>
                <w:sz w:val="20"/>
              </w:rPr>
              <w:t>バクトラミン</w:t>
            </w:r>
          </w:p>
        </w:tc>
        <w:tc>
          <w:tcPr>
            <w:tcW w:w="1504" w:type="dxa"/>
          </w:tcPr>
          <w:p w14:paraId="6C55BCC4" w14:textId="77777777" w:rsidR="000D7F1D" w:rsidRDefault="00000000">
            <w:pPr>
              <w:rPr>
                <w:color w:val="000000"/>
                <w:sz w:val="20"/>
              </w:rPr>
            </w:pPr>
            <w:r>
              <w:rPr>
                <w:rFonts w:ascii="Cambria" w:eastAsia="Cambria" w:hAnsi="Cambria" w:cs="Cambria"/>
                <w:color w:val="000000"/>
                <w:sz w:val="20"/>
              </w:rPr>
              <w:t>−</w:t>
            </w:r>
          </w:p>
        </w:tc>
        <w:tc>
          <w:tcPr>
            <w:tcW w:w="1503" w:type="dxa"/>
          </w:tcPr>
          <w:p w14:paraId="303797B3" w14:textId="77777777" w:rsidR="000D7F1D" w:rsidRPr="00717473" w:rsidRDefault="00000000">
            <w:pPr>
              <w:rPr>
                <w:rFonts w:eastAsiaTheme="majorEastAsia"/>
                <w:color w:val="000000"/>
                <w:sz w:val="20"/>
              </w:rPr>
            </w:pPr>
            <w:r w:rsidRPr="00717473">
              <w:rPr>
                <w:rFonts w:eastAsiaTheme="majorEastAsia" w:cs="Cambria"/>
                <w:color w:val="000000"/>
                <w:sz w:val="20"/>
              </w:rPr>
              <w:t xml:space="preserve">ST, </w:t>
            </w:r>
            <w:r w:rsidRPr="00717473">
              <w:rPr>
                <w:rFonts w:eastAsiaTheme="majorEastAsia" w:cs="ＭＳ ゴシック"/>
                <w:color w:val="000000"/>
                <w:sz w:val="20"/>
              </w:rPr>
              <w:t>バクタ</w:t>
            </w:r>
          </w:p>
        </w:tc>
        <w:tc>
          <w:tcPr>
            <w:tcW w:w="1504" w:type="dxa"/>
          </w:tcPr>
          <w:p w14:paraId="5FC38877" w14:textId="77777777" w:rsidR="000D7F1D" w:rsidRDefault="00000000">
            <w:pPr>
              <w:rPr>
                <w:color w:val="000000"/>
                <w:sz w:val="20"/>
              </w:rPr>
            </w:pPr>
            <w:r>
              <w:rPr>
                <w:rFonts w:ascii="Cambria" w:eastAsia="Cambria" w:hAnsi="Cambria" w:cs="Cambria"/>
                <w:color w:val="000000"/>
                <w:sz w:val="20"/>
              </w:rPr>
              <w:t>MeSH: D014295</w:t>
            </w:r>
          </w:p>
        </w:tc>
      </w:tr>
      <w:tr w:rsidR="00C7670C" w14:paraId="4C21F855" w14:textId="77777777" w:rsidTr="00C7670C">
        <w:trPr>
          <w:trHeight w:val="400"/>
        </w:trPr>
        <w:tc>
          <w:tcPr>
            <w:tcW w:w="1503" w:type="dxa"/>
          </w:tcPr>
          <w:p w14:paraId="087E6F4F" w14:textId="77777777" w:rsidR="000D7F1D" w:rsidRDefault="00000000">
            <w:pPr>
              <w:rPr>
                <w:color w:val="000000"/>
                <w:sz w:val="20"/>
              </w:rPr>
            </w:pPr>
            <w:r>
              <w:rPr>
                <w:rFonts w:ascii="Cambria" w:eastAsia="Cambria" w:hAnsi="Cambria" w:cs="Cambria"/>
                <w:color w:val="000000"/>
                <w:sz w:val="20"/>
              </w:rPr>
              <w:t>Suspected</w:t>
            </w:r>
          </w:p>
        </w:tc>
        <w:tc>
          <w:tcPr>
            <w:tcW w:w="1504" w:type="dxa"/>
          </w:tcPr>
          <w:p w14:paraId="7580D4A1" w14:textId="77777777" w:rsidR="000D7F1D" w:rsidRDefault="00000000">
            <w:pPr>
              <w:rPr>
                <w:color w:val="000000"/>
                <w:sz w:val="20"/>
              </w:rPr>
            </w:pPr>
            <w:r>
              <w:rPr>
                <w:rFonts w:ascii="Cambria" w:eastAsia="Cambria" w:hAnsi="Cambria" w:cs="Cambria"/>
                <w:color w:val="000000"/>
                <w:sz w:val="20"/>
              </w:rPr>
              <w:t>Suspected</w:t>
            </w:r>
          </w:p>
        </w:tc>
        <w:tc>
          <w:tcPr>
            <w:tcW w:w="1503" w:type="dxa"/>
          </w:tcPr>
          <w:p w14:paraId="6A6A27C3" w14:textId="77777777" w:rsidR="000D7F1D" w:rsidRPr="00717473" w:rsidRDefault="00000000">
            <w:pPr>
              <w:rPr>
                <w:rFonts w:eastAsiaTheme="majorEastAsia"/>
                <w:color w:val="000000"/>
                <w:sz w:val="20"/>
              </w:rPr>
            </w:pPr>
            <w:r w:rsidRPr="00717473">
              <w:rPr>
                <w:rFonts w:eastAsiaTheme="majorEastAsia" w:cs="ＭＳ ゴシック"/>
                <w:color w:val="000000"/>
                <w:sz w:val="20"/>
              </w:rPr>
              <w:t>疑い</w:t>
            </w:r>
          </w:p>
        </w:tc>
        <w:tc>
          <w:tcPr>
            <w:tcW w:w="1504" w:type="dxa"/>
          </w:tcPr>
          <w:p w14:paraId="058446AD" w14:textId="77777777" w:rsidR="000D7F1D" w:rsidRDefault="00000000">
            <w:pPr>
              <w:rPr>
                <w:color w:val="000000"/>
                <w:sz w:val="20"/>
              </w:rPr>
            </w:pPr>
            <w:r>
              <w:rPr>
                <w:rFonts w:ascii="Cambria" w:eastAsia="Cambria" w:hAnsi="Cambria" w:cs="Cambria"/>
                <w:color w:val="000000"/>
                <w:sz w:val="20"/>
              </w:rPr>
              <w:t>−</w:t>
            </w:r>
          </w:p>
        </w:tc>
        <w:tc>
          <w:tcPr>
            <w:tcW w:w="1503" w:type="dxa"/>
          </w:tcPr>
          <w:p w14:paraId="3E97FE5D"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806135E" w14:textId="77777777" w:rsidR="000D7F1D" w:rsidRDefault="00000000">
            <w:pPr>
              <w:rPr>
                <w:color w:val="000000"/>
                <w:sz w:val="20"/>
              </w:rPr>
            </w:pPr>
            <w:r>
              <w:rPr>
                <w:rFonts w:ascii="Cambria" w:eastAsia="Cambria" w:hAnsi="Cambria" w:cs="Cambria"/>
                <w:color w:val="000000"/>
                <w:sz w:val="20"/>
              </w:rPr>
              <w:t>SNOMED: 415684004</w:t>
            </w:r>
          </w:p>
        </w:tc>
      </w:tr>
      <w:tr w:rsidR="00C7670C" w14:paraId="07CE8569"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E40A008" w14:textId="77777777" w:rsidR="000D7F1D" w:rsidRDefault="00000000">
            <w:pPr>
              <w:rPr>
                <w:color w:val="000000"/>
                <w:sz w:val="20"/>
              </w:rPr>
            </w:pPr>
            <w:r>
              <w:rPr>
                <w:rFonts w:ascii="Cambria" w:eastAsia="Cambria" w:hAnsi="Cambria" w:cs="Cambria"/>
                <w:color w:val="000000"/>
                <w:sz w:val="20"/>
              </w:rPr>
              <w:lastRenderedPageBreak/>
              <w:t>Tablet</w:t>
            </w:r>
          </w:p>
        </w:tc>
        <w:tc>
          <w:tcPr>
            <w:tcW w:w="1504" w:type="dxa"/>
          </w:tcPr>
          <w:p w14:paraId="204833DE" w14:textId="77777777" w:rsidR="000D7F1D" w:rsidRDefault="00000000">
            <w:pPr>
              <w:rPr>
                <w:color w:val="000000"/>
                <w:sz w:val="20"/>
              </w:rPr>
            </w:pPr>
            <w:r>
              <w:rPr>
                <w:rFonts w:ascii="Cambria" w:eastAsia="Cambria" w:hAnsi="Cambria" w:cs="Cambria"/>
                <w:color w:val="000000"/>
                <w:sz w:val="20"/>
              </w:rPr>
              <w:t>Tablet</w:t>
            </w:r>
          </w:p>
        </w:tc>
        <w:tc>
          <w:tcPr>
            <w:tcW w:w="1503" w:type="dxa"/>
          </w:tcPr>
          <w:p w14:paraId="0CFA80C7" w14:textId="77777777" w:rsidR="000D7F1D" w:rsidRPr="00717473" w:rsidRDefault="00000000">
            <w:pPr>
              <w:rPr>
                <w:rFonts w:eastAsiaTheme="majorEastAsia"/>
                <w:color w:val="000000"/>
                <w:sz w:val="20"/>
              </w:rPr>
            </w:pPr>
            <w:r w:rsidRPr="00717473">
              <w:rPr>
                <w:rFonts w:eastAsiaTheme="majorEastAsia" w:cs="ＭＳ ゴシック"/>
                <w:color w:val="000000"/>
                <w:sz w:val="20"/>
              </w:rPr>
              <w:t>錠</w:t>
            </w:r>
          </w:p>
        </w:tc>
        <w:tc>
          <w:tcPr>
            <w:tcW w:w="1504" w:type="dxa"/>
          </w:tcPr>
          <w:p w14:paraId="012AFD75" w14:textId="77777777" w:rsidR="000D7F1D" w:rsidRDefault="00000000">
            <w:pPr>
              <w:rPr>
                <w:color w:val="000000"/>
                <w:sz w:val="20"/>
              </w:rPr>
            </w:pPr>
            <w:r>
              <w:rPr>
                <w:rFonts w:ascii="Cambria" w:eastAsia="Cambria" w:hAnsi="Cambria" w:cs="Cambria"/>
                <w:color w:val="000000"/>
                <w:sz w:val="20"/>
              </w:rPr>
              <w:t>−</w:t>
            </w:r>
          </w:p>
        </w:tc>
        <w:tc>
          <w:tcPr>
            <w:tcW w:w="1503" w:type="dxa"/>
          </w:tcPr>
          <w:p w14:paraId="694A1697"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A519BB0" w14:textId="77777777" w:rsidR="000D7F1D" w:rsidRDefault="00000000">
            <w:pPr>
              <w:rPr>
                <w:color w:val="000000"/>
                <w:sz w:val="20"/>
              </w:rPr>
            </w:pPr>
            <w:r>
              <w:rPr>
                <w:rFonts w:ascii="Cambria" w:eastAsia="Cambria" w:hAnsi="Cambria" w:cs="Cambria"/>
                <w:color w:val="000000"/>
                <w:sz w:val="20"/>
              </w:rPr>
              <w:t>MeSH: D013600</w:t>
            </w:r>
          </w:p>
        </w:tc>
      </w:tr>
      <w:tr w:rsidR="00C7670C" w14:paraId="4E21B965" w14:textId="77777777" w:rsidTr="00C7670C">
        <w:trPr>
          <w:trHeight w:val="400"/>
        </w:trPr>
        <w:tc>
          <w:tcPr>
            <w:tcW w:w="1503" w:type="dxa"/>
          </w:tcPr>
          <w:p w14:paraId="18E0B1CA" w14:textId="77777777" w:rsidR="000D7F1D" w:rsidRDefault="00000000">
            <w:pPr>
              <w:rPr>
                <w:color w:val="000000"/>
                <w:sz w:val="20"/>
              </w:rPr>
            </w:pPr>
            <w:r>
              <w:rPr>
                <w:rFonts w:ascii="Cambria" w:eastAsia="Cambria" w:hAnsi="Cambria" w:cs="Cambria"/>
                <w:color w:val="000000"/>
                <w:sz w:val="20"/>
              </w:rPr>
              <w:t>Take</w:t>
            </w:r>
          </w:p>
        </w:tc>
        <w:tc>
          <w:tcPr>
            <w:tcW w:w="1504" w:type="dxa"/>
          </w:tcPr>
          <w:p w14:paraId="7F113F09" w14:textId="77777777" w:rsidR="000D7F1D" w:rsidRDefault="00000000">
            <w:pPr>
              <w:rPr>
                <w:color w:val="000000"/>
                <w:sz w:val="20"/>
              </w:rPr>
            </w:pPr>
            <w:r>
              <w:rPr>
                <w:rFonts w:ascii="Cambria" w:eastAsia="Cambria" w:hAnsi="Cambria" w:cs="Cambria"/>
                <w:color w:val="000000"/>
                <w:sz w:val="20"/>
              </w:rPr>
              <w:t>Take</w:t>
            </w:r>
          </w:p>
        </w:tc>
        <w:tc>
          <w:tcPr>
            <w:tcW w:w="1503" w:type="dxa"/>
          </w:tcPr>
          <w:p w14:paraId="53AC465D" w14:textId="77777777" w:rsidR="000D7F1D" w:rsidRPr="00717473" w:rsidRDefault="00000000">
            <w:pPr>
              <w:rPr>
                <w:rFonts w:eastAsiaTheme="majorEastAsia"/>
                <w:color w:val="000000"/>
                <w:sz w:val="20"/>
              </w:rPr>
            </w:pPr>
            <w:r w:rsidRPr="00717473">
              <w:rPr>
                <w:rFonts w:eastAsiaTheme="majorEastAsia" w:cs="ＭＳ ゴシック"/>
                <w:color w:val="000000"/>
                <w:sz w:val="20"/>
              </w:rPr>
              <w:t>飲む</w:t>
            </w:r>
          </w:p>
        </w:tc>
        <w:tc>
          <w:tcPr>
            <w:tcW w:w="1504" w:type="dxa"/>
          </w:tcPr>
          <w:p w14:paraId="13142EA3" w14:textId="77777777" w:rsidR="000D7F1D" w:rsidRDefault="00000000">
            <w:pPr>
              <w:rPr>
                <w:color w:val="000000"/>
                <w:sz w:val="20"/>
              </w:rPr>
            </w:pPr>
            <w:r>
              <w:rPr>
                <w:rFonts w:ascii="Cambria" w:eastAsia="Cambria" w:hAnsi="Cambria" w:cs="Cambria"/>
                <w:color w:val="000000"/>
                <w:sz w:val="20"/>
              </w:rPr>
              <w:t>−</w:t>
            </w:r>
          </w:p>
        </w:tc>
        <w:tc>
          <w:tcPr>
            <w:tcW w:w="1503" w:type="dxa"/>
          </w:tcPr>
          <w:p w14:paraId="084DD652"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D23B69F" w14:textId="77777777" w:rsidR="000D7F1D" w:rsidRDefault="00000000">
            <w:pPr>
              <w:rPr>
                <w:color w:val="000000"/>
                <w:sz w:val="20"/>
              </w:rPr>
            </w:pPr>
            <w:r>
              <w:rPr>
                <w:rFonts w:ascii="Cambria" w:eastAsia="Cambria" w:hAnsi="Cambria" w:cs="Cambria"/>
                <w:color w:val="000000"/>
                <w:sz w:val="20"/>
              </w:rPr>
              <w:t>SNOMED: 417950001</w:t>
            </w:r>
          </w:p>
        </w:tc>
      </w:tr>
      <w:tr w:rsidR="00C7670C" w14:paraId="74EAF176"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7ED2240A" w14:textId="77777777" w:rsidR="000D7F1D" w:rsidRDefault="00000000">
            <w:pPr>
              <w:rPr>
                <w:color w:val="000000"/>
                <w:sz w:val="20"/>
              </w:rPr>
            </w:pPr>
            <w:r>
              <w:rPr>
                <w:rFonts w:ascii="Cambria" w:eastAsia="Cambria" w:hAnsi="Cambria" w:cs="Cambria"/>
                <w:color w:val="000000"/>
                <w:sz w:val="20"/>
              </w:rPr>
              <w:t>Tazobactam/Piperacillin</w:t>
            </w:r>
          </w:p>
        </w:tc>
        <w:tc>
          <w:tcPr>
            <w:tcW w:w="1504" w:type="dxa"/>
          </w:tcPr>
          <w:p w14:paraId="5EBD975B" w14:textId="77777777" w:rsidR="000D7F1D" w:rsidRDefault="00000000">
            <w:pPr>
              <w:rPr>
                <w:color w:val="000000"/>
                <w:sz w:val="20"/>
              </w:rPr>
            </w:pPr>
            <w:r>
              <w:rPr>
                <w:rFonts w:ascii="Cambria" w:eastAsia="Cambria" w:hAnsi="Cambria" w:cs="Cambria"/>
                <w:color w:val="000000"/>
                <w:sz w:val="20"/>
              </w:rPr>
              <w:t>TAZ/PIPC</w:t>
            </w:r>
          </w:p>
        </w:tc>
        <w:tc>
          <w:tcPr>
            <w:tcW w:w="1503" w:type="dxa"/>
          </w:tcPr>
          <w:p w14:paraId="2A64647D" w14:textId="77777777" w:rsidR="000D7F1D" w:rsidRPr="00717473" w:rsidRDefault="00000000">
            <w:pPr>
              <w:rPr>
                <w:rFonts w:eastAsiaTheme="majorEastAsia"/>
                <w:color w:val="000000"/>
                <w:sz w:val="20"/>
              </w:rPr>
            </w:pPr>
            <w:r w:rsidRPr="00717473">
              <w:rPr>
                <w:rFonts w:eastAsiaTheme="majorEastAsia" w:cs="ＭＳ ゴシック"/>
                <w:color w:val="000000"/>
                <w:sz w:val="20"/>
              </w:rPr>
              <w:t>タゾピぺ</w:t>
            </w:r>
          </w:p>
        </w:tc>
        <w:tc>
          <w:tcPr>
            <w:tcW w:w="1504" w:type="dxa"/>
          </w:tcPr>
          <w:p w14:paraId="686FCE7F" w14:textId="77777777" w:rsidR="000D7F1D" w:rsidRDefault="00000000">
            <w:pPr>
              <w:rPr>
                <w:color w:val="000000"/>
                <w:sz w:val="20"/>
              </w:rPr>
            </w:pPr>
            <w:r>
              <w:rPr>
                <w:rFonts w:ascii="Cambria" w:eastAsia="Cambria" w:hAnsi="Cambria" w:cs="Cambria"/>
                <w:color w:val="000000"/>
                <w:sz w:val="20"/>
              </w:rPr>
              <w:t>−</w:t>
            </w:r>
          </w:p>
        </w:tc>
        <w:tc>
          <w:tcPr>
            <w:tcW w:w="1503" w:type="dxa"/>
          </w:tcPr>
          <w:p w14:paraId="2451DC18" w14:textId="77777777" w:rsidR="000D7F1D" w:rsidRPr="00717473" w:rsidRDefault="00000000">
            <w:pPr>
              <w:rPr>
                <w:rFonts w:eastAsiaTheme="majorEastAsia"/>
                <w:color w:val="000000"/>
                <w:sz w:val="20"/>
              </w:rPr>
            </w:pPr>
            <w:r w:rsidRPr="00717473">
              <w:rPr>
                <w:rFonts w:eastAsiaTheme="majorEastAsia" w:cs="Cambria"/>
                <w:color w:val="000000"/>
                <w:sz w:val="20"/>
              </w:rPr>
              <w:t>TAZ/PIPC, PIPC/TAZ</w:t>
            </w:r>
          </w:p>
        </w:tc>
        <w:tc>
          <w:tcPr>
            <w:tcW w:w="1504" w:type="dxa"/>
          </w:tcPr>
          <w:p w14:paraId="73754527" w14:textId="77777777" w:rsidR="000D7F1D" w:rsidRDefault="00000000">
            <w:pPr>
              <w:rPr>
                <w:color w:val="000000"/>
                <w:sz w:val="20"/>
              </w:rPr>
            </w:pPr>
            <w:r>
              <w:rPr>
                <w:rFonts w:ascii="Cambria" w:eastAsia="Cambria" w:hAnsi="Cambria" w:cs="Cambria"/>
                <w:color w:val="000000"/>
                <w:sz w:val="20"/>
              </w:rPr>
              <w:t>MeSH: D053888</w:t>
            </w:r>
          </w:p>
        </w:tc>
      </w:tr>
      <w:tr w:rsidR="00C7670C" w14:paraId="4A727153" w14:textId="77777777" w:rsidTr="00C7670C">
        <w:trPr>
          <w:trHeight w:val="400"/>
        </w:trPr>
        <w:tc>
          <w:tcPr>
            <w:tcW w:w="1503" w:type="dxa"/>
          </w:tcPr>
          <w:p w14:paraId="743E254A" w14:textId="77777777" w:rsidR="000D7F1D" w:rsidRDefault="00000000">
            <w:pPr>
              <w:rPr>
                <w:color w:val="000000"/>
                <w:sz w:val="20"/>
              </w:rPr>
            </w:pPr>
            <w:r>
              <w:rPr>
                <w:rFonts w:ascii="Cambria" w:eastAsia="Cambria" w:hAnsi="Cambria" w:cs="Cambria"/>
                <w:color w:val="000000"/>
                <w:sz w:val="20"/>
              </w:rPr>
              <w:t>Tend</w:t>
            </w:r>
          </w:p>
        </w:tc>
        <w:tc>
          <w:tcPr>
            <w:tcW w:w="1504" w:type="dxa"/>
          </w:tcPr>
          <w:p w14:paraId="0F29779B" w14:textId="77777777" w:rsidR="000D7F1D" w:rsidRDefault="00000000">
            <w:pPr>
              <w:rPr>
                <w:color w:val="000000"/>
                <w:sz w:val="20"/>
              </w:rPr>
            </w:pPr>
            <w:r>
              <w:rPr>
                <w:rFonts w:ascii="Cambria" w:eastAsia="Cambria" w:hAnsi="Cambria" w:cs="Cambria"/>
                <w:color w:val="000000"/>
                <w:sz w:val="20"/>
              </w:rPr>
              <w:t>Tend</w:t>
            </w:r>
          </w:p>
        </w:tc>
        <w:tc>
          <w:tcPr>
            <w:tcW w:w="1503" w:type="dxa"/>
          </w:tcPr>
          <w:p w14:paraId="44DE2231" w14:textId="77777777" w:rsidR="000D7F1D" w:rsidRPr="00717473" w:rsidRDefault="00000000">
            <w:pPr>
              <w:rPr>
                <w:rFonts w:eastAsiaTheme="majorEastAsia"/>
                <w:color w:val="000000"/>
                <w:sz w:val="20"/>
              </w:rPr>
            </w:pPr>
            <w:r w:rsidRPr="00717473">
              <w:rPr>
                <w:rFonts w:eastAsiaTheme="majorEastAsia" w:cs="ＭＳ ゴシック"/>
                <w:color w:val="000000"/>
                <w:sz w:val="20"/>
              </w:rPr>
              <w:t>傾向</w:t>
            </w:r>
          </w:p>
        </w:tc>
        <w:tc>
          <w:tcPr>
            <w:tcW w:w="1504" w:type="dxa"/>
          </w:tcPr>
          <w:p w14:paraId="18D28413" w14:textId="77777777" w:rsidR="000D7F1D" w:rsidRDefault="00000000">
            <w:pPr>
              <w:rPr>
                <w:color w:val="000000"/>
                <w:sz w:val="20"/>
              </w:rPr>
            </w:pPr>
            <w:r>
              <w:rPr>
                <w:rFonts w:ascii="Cambria" w:eastAsia="Cambria" w:hAnsi="Cambria" w:cs="Cambria"/>
                <w:color w:val="000000"/>
                <w:sz w:val="20"/>
              </w:rPr>
              <w:t>−</w:t>
            </w:r>
          </w:p>
        </w:tc>
        <w:tc>
          <w:tcPr>
            <w:tcW w:w="1503" w:type="dxa"/>
          </w:tcPr>
          <w:p w14:paraId="5F21914F"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5D07DAF" w14:textId="77777777" w:rsidR="000D7F1D" w:rsidRDefault="00000000">
            <w:pPr>
              <w:rPr>
                <w:color w:val="000000"/>
                <w:sz w:val="20"/>
              </w:rPr>
            </w:pPr>
            <w:r>
              <w:rPr>
                <w:rFonts w:ascii="Cambria" w:eastAsia="Cambria" w:hAnsi="Cambria" w:cs="Cambria"/>
                <w:color w:val="000000"/>
                <w:sz w:val="20"/>
              </w:rPr>
              <w:t>SNOMED: 410666004</w:t>
            </w:r>
          </w:p>
        </w:tc>
      </w:tr>
      <w:tr w:rsidR="00C7670C" w14:paraId="13A91F8F"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23725352" w14:textId="77777777" w:rsidR="000D7F1D" w:rsidRDefault="00000000">
            <w:pPr>
              <w:rPr>
                <w:color w:val="000000"/>
                <w:sz w:val="20"/>
              </w:rPr>
            </w:pPr>
            <w:r>
              <w:rPr>
                <w:rFonts w:ascii="Cambria" w:eastAsia="Cambria" w:hAnsi="Cambria" w:cs="Cambria"/>
                <w:color w:val="000000"/>
                <w:sz w:val="20"/>
              </w:rPr>
              <w:t>Today</w:t>
            </w:r>
          </w:p>
        </w:tc>
        <w:tc>
          <w:tcPr>
            <w:tcW w:w="1504" w:type="dxa"/>
          </w:tcPr>
          <w:p w14:paraId="73F34648" w14:textId="77777777" w:rsidR="000D7F1D" w:rsidRDefault="00000000">
            <w:pPr>
              <w:rPr>
                <w:color w:val="000000"/>
                <w:sz w:val="20"/>
              </w:rPr>
            </w:pPr>
            <w:r>
              <w:rPr>
                <w:rFonts w:ascii="Cambria" w:eastAsia="Cambria" w:hAnsi="Cambria" w:cs="Cambria"/>
                <w:color w:val="000000"/>
                <w:sz w:val="20"/>
              </w:rPr>
              <w:t>Today</w:t>
            </w:r>
          </w:p>
        </w:tc>
        <w:tc>
          <w:tcPr>
            <w:tcW w:w="1503" w:type="dxa"/>
          </w:tcPr>
          <w:p w14:paraId="56DC1BA9" w14:textId="77777777" w:rsidR="000D7F1D" w:rsidRPr="00717473" w:rsidRDefault="00000000">
            <w:pPr>
              <w:rPr>
                <w:rFonts w:eastAsiaTheme="majorEastAsia"/>
                <w:color w:val="000000"/>
                <w:sz w:val="20"/>
              </w:rPr>
            </w:pPr>
            <w:r w:rsidRPr="00717473">
              <w:rPr>
                <w:rFonts w:eastAsiaTheme="majorEastAsia" w:cs="ＭＳ ゴシック"/>
                <w:color w:val="000000"/>
                <w:sz w:val="20"/>
              </w:rPr>
              <w:t>本日</w:t>
            </w:r>
          </w:p>
        </w:tc>
        <w:tc>
          <w:tcPr>
            <w:tcW w:w="1504" w:type="dxa"/>
          </w:tcPr>
          <w:p w14:paraId="551E04A0" w14:textId="77777777" w:rsidR="000D7F1D" w:rsidRDefault="00000000">
            <w:pPr>
              <w:rPr>
                <w:color w:val="000000"/>
                <w:sz w:val="20"/>
              </w:rPr>
            </w:pPr>
            <w:r>
              <w:rPr>
                <w:rFonts w:ascii="Cambria" w:eastAsia="Cambria" w:hAnsi="Cambria" w:cs="Cambria"/>
                <w:color w:val="000000"/>
                <w:sz w:val="20"/>
              </w:rPr>
              <w:t>−</w:t>
            </w:r>
          </w:p>
        </w:tc>
        <w:tc>
          <w:tcPr>
            <w:tcW w:w="1503" w:type="dxa"/>
          </w:tcPr>
          <w:p w14:paraId="7BA44CFB"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92A37BC" w14:textId="77777777" w:rsidR="000D7F1D" w:rsidRDefault="00000000">
            <w:pPr>
              <w:rPr>
                <w:color w:val="000000"/>
                <w:sz w:val="20"/>
              </w:rPr>
            </w:pPr>
            <w:r>
              <w:rPr>
                <w:rFonts w:ascii="Cambria" w:eastAsia="Cambria" w:hAnsi="Cambria" w:cs="Cambria"/>
                <w:color w:val="000000"/>
                <w:sz w:val="20"/>
              </w:rPr>
              <w:t>SNOMED: 410512000</w:t>
            </w:r>
          </w:p>
        </w:tc>
      </w:tr>
      <w:tr w:rsidR="00C7670C" w14:paraId="5C1BF176" w14:textId="77777777" w:rsidTr="00C7670C">
        <w:trPr>
          <w:trHeight w:val="400"/>
        </w:trPr>
        <w:tc>
          <w:tcPr>
            <w:tcW w:w="1503" w:type="dxa"/>
          </w:tcPr>
          <w:p w14:paraId="5A2C78E1" w14:textId="77777777" w:rsidR="000D7F1D" w:rsidRDefault="00000000">
            <w:pPr>
              <w:rPr>
                <w:color w:val="000000"/>
                <w:sz w:val="20"/>
              </w:rPr>
            </w:pPr>
            <w:r>
              <w:rPr>
                <w:rFonts w:ascii="Cambria" w:eastAsia="Cambria" w:hAnsi="Cambria" w:cs="Cambria"/>
                <w:color w:val="000000"/>
                <w:sz w:val="20"/>
              </w:rPr>
              <w:t>Understanding</w:t>
            </w:r>
          </w:p>
        </w:tc>
        <w:tc>
          <w:tcPr>
            <w:tcW w:w="1504" w:type="dxa"/>
          </w:tcPr>
          <w:p w14:paraId="772637F6" w14:textId="77777777" w:rsidR="000D7F1D" w:rsidRDefault="00000000">
            <w:pPr>
              <w:rPr>
                <w:color w:val="000000"/>
                <w:sz w:val="20"/>
              </w:rPr>
            </w:pPr>
            <w:r>
              <w:rPr>
                <w:rFonts w:ascii="Cambria" w:eastAsia="Cambria" w:hAnsi="Cambria" w:cs="Cambria"/>
                <w:color w:val="000000"/>
                <w:sz w:val="20"/>
              </w:rPr>
              <w:t>Understanding</w:t>
            </w:r>
          </w:p>
        </w:tc>
        <w:tc>
          <w:tcPr>
            <w:tcW w:w="1503" w:type="dxa"/>
          </w:tcPr>
          <w:p w14:paraId="103DCB9C" w14:textId="77777777" w:rsidR="000D7F1D" w:rsidRPr="00717473" w:rsidRDefault="00000000">
            <w:pPr>
              <w:rPr>
                <w:rFonts w:eastAsiaTheme="majorEastAsia"/>
                <w:color w:val="000000"/>
                <w:sz w:val="20"/>
              </w:rPr>
            </w:pPr>
            <w:r w:rsidRPr="00717473">
              <w:rPr>
                <w:rFonts w:eastAsiaTheme="majorEastAsia" w:cs="ＭＳ ゴシック"/>
                <w:color w:val="000000"/>
                <w:sz w:val="20"/>
              </w:rPr>
              <w:t>理解</w:t>
            </w:r>
          </w:p>
        </w:tc>
        <w:tc>
          <w:tcPr>
            <w:tcW w:w="1504" w:type="dxa"/>
          </w:tcPr>
          <w:p w14:paraId="2DB8E13C" w14:textId="77777777" w:rsidR="000D7F1D" w:rsidRDefault="00000000">
            <w:pPr>
              <w:rPr>
                <w:color w:val="000000"/>
                <w:sz w:val="20"/>
              </w:rPr>
            </w:pPr>
            <w:r>
              <w:rPr>
                <w:rFonts w:ascii="Cambria" w:eastAsia="Cambria" w:hAnsi="Cambria" w:cs="Cambria"/>
                <w:color w:val="000000"/>
                <w:sz w:val="20"/>
              </w:rPr>
              <w:t>−</w:t>
            </w:r>
          </w:p>
        </w:tc>
        <w:tc>
          <w:tcPr>
            <w:tcW w:w="1503" w:type="dxa"/>
          </w:tcPr>
          <w:p w14:paraId="28A5922A"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2E52727" w14:textId="77777777" w:rsidR="000D7F1D" w:rsidRDefault="00000000">
            <w:pPr>
              <w:rPr>
                <w:color w:val="000000"/>
                <w:sz w:val="20"/>
              </w:rPr>
            </w:pPr>
            <w:r>
              <w:rPr>
                <w:rFonts w:ascii="Cambria" w:eastAsia="Cambria" w:hAnsi="Cambria" w:cs="Cambria"/>
                <w:color w:val="000000"/>
                <w:sz w:val="20"/>
              </w:rPr>
              <w:t>SNOMED: 423875000</w:t>
            </w:r>
          </w:p>
        </w:tc>
      </w:tr>
      <w:tr w:rsidR="00C7670C" w14:paraId="60273472"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70B2418" w14:textId="77777777" w:rsidR="000D7F1D" w:rsidRDefault="00000000">
            <w:pPr>
              <w:rPr>
                <w:color w:val="000000"/>
                <w:sz w:val="20"/>
              </w:rPr>
            </w:pPr>
            <w:r>
              <w:rPr>
                <w:rFonts w:ascii="Cambria" w:eastAsia="Cambria" w:hAnsi="Cambria" w:cs="Cambria"/>
                <w:color w:val="000000"/>
                <w:sz w:val="20"/>
              </w:rPr>
              <w:t>Urea</w:t>
            </w:r>
          </w:p>
        </w:tc>
        <w:tc>
          <w:tcPr>
            <w:tcW w:w="1504" w:type="dxa"/>
          </w:tcPr>
          <w:p w14:paraId="41747998" w14:textId="77777777" w:rsidR="000D7F1D" w:rsidRDefault="00000000">
            <w:pPr>
              <w:rPr>
                <w:color w:val="000000"/>
                <w:sz w:val="20"/>
              </w:rPr>
            </w:pPr>
            <w:r>
              <w:rPr>
                <w:rFonts w:ascii="Cambria" w:eastAsia="Cambria" w:hAnsi="Cambria" w:cs="Cambria"/>
                <w:color w:val="000000"/>
                <w:sz w:val="20"/>
              </w:rPr>
              <w:t>Urea</w:t>
            </w:r>
          </w:p>
        </w:tc>
        <w:tc>
          <w:tcPr>
            <w:tcW w:w="1503" w:type="dxa"/>
          </w:tcPr>
          <w:p w14:paraId="2C69A3FF" w14:textId="77777777" w:rsidR="000D7F1D" w:rsidRPr="00717473" w:rsidRDefault="00000000">
            <w:pPr>
              <w:rPr>
                <w:rFonts w:eastAsiaTheme="majorEastAsia"/>
                <w:color w:val="000000"/>
                <w:sz w:val="20"/>
              </w:rPr>
            </w:pPr>
            <w:r w:rsidRPr="00717473">
              <w:rPr>
                <w:rFonts w:eastAsiaTheme="majorEastAsia" w:cs="ＭＳ ゴシック"/>
                <w:color w:val="000000"/>
                <w:sz w:val="20"/>
              </w:rPr>
              <w:t>尿素</w:t>
            </w:r>
          </w:p>
        </w:tc>
        <w:tc>
          <w:tcPr>
            <w:tcW w:w="1504" w:type="dxa"/>
          </w:tcPr>
          <w:p w14:paraId="6BC53710" w14:textId="77777777" w:rsidR="000D7F1D" w:rsidRDefault="00000000">
            <w:pPr>
              <w:rPr>
                <w:color w:val="000000"/>
                <w:sz w:val="20"/>
              </w:rPr>
            </w:pPr>
            <w:r>
              <w:rPr>
                <w:rFonts w:ascii="Cambria" w:eastAsia="Cambria" w:hAnsi="Cambria" w:cs="Cambria"/>
                <w:color w:val="000000"/>
                <w:sz w:val="20"/>
              </w:rPr>
              <w:t>−</w:t>
            </w:r>
          </w:p>
        </w:tc>
        <w:tc>
          <w:tcPr>
            <w:tcW w:w="1503" w:type="dxa"/>
          </w:tcPr>
          <w:p w14:paraId="07DE615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94827AE" w14:textId="77777777" w:rsidR="000D7F1D" w:rsidRDefault="00000000">
            <w:pPr>
              <w:rPr>
                <w:color w:val="000000"/>
                <w:sz w:val="20"/>
              </w:rPr>
            </w:pPr>
            <w:r>
              <w:rPr>
                <w:rFonts w:ascii="Cambria" w:eastAsia="Cambria" w:hAnsi="Cambria" w:cs="Cambria"/>
                <w:color w:val="000000"/>
                <w:sz w:val="20"/>
              </w:rPr>
              <w:t>MeSH: D014508</w:t>
            </w:r>
          </w:p>
        </w:tc>
      </w:tr>
      <w:tr w:rsidR="00C7670C" w14:paraId="7F728B94" w14:textId="77777777" w:rsidTr="00C7670C">
        <w:trPr>
          <w:trHeight w:val="400"/>
        </w:trPr>
        <w:tc>
          <w:tcPr>
            <w:tcW w:w="1503" w:type="dxa"/>
          </w:tcPr>
          <w:p w14:paraId="5B13EB87" w14:textId="77777777" w:rsidR="000D7F1D" w:rsidRDefault="00000000">
            <w:pPr>
              <w:rPr>
                <w:color w:val="000000"/>
                <w:sz w:val="20"/>
              </w:rPr>
            </w:pPr>
            <w:r>
              <w:rPr>
                <w:rFonts w:ascii="Cambria" w:eastAsia="Cambria" w:hAnsi="Cambria" w:cs="Cambria"/>
                <w:color w:val="000000"/>
                <w:sz w:val="20"/>
              </w:rPr>
              <w:t>Uric Acid</w:t>
            </w:r>
          </w:p>
        </w:tc>
        <w:tc>
          <w:tcPr>
            <w:tcW w:w="1504" w:type="dxa"/>
          </w:tcPr>
          <w:p w14:paraId="263F8C63" w14:textId="77777777" w:rsidR="000D7F1D" w:rsidRDefault="00000000">
            <w:pPr>
              <w:rPr>
                <w:color w:val="000000"/>
                <w:sz w:val="20"/>
              </w:rPr>
            </w:pPr>
            <w:r>
              <w:rPr>
                <w:rFonts w:ascii="Cambria" w:eastAsia="Cambria" w:hAnsi="Cambria" w:cs="Cambria"/>
                <w:color w:val="000000"/>
                <w:sz w:val="20"/>
              </w:rPr>
              <w:t>Uric Acid</w:t>
            </w:r>
          </w:p>
        </w:tc>
        <w:tc>
          <w:tcPr>
            <w:tcW w:w="1503" w:type="dxa"/>
          </w:tcPr>
          <w:p w14:paraId="6EF96C7B" w14:textId="77777777" w:rsidR="000D7F1D" w:rsidRPr="00717473" w:rsidRDefault="00000000">
            <w:pPr>
              <w:rPr>
                <w:rFonts w:eastAsiaTheme="majorEastAsia"/>
                <w:color w:val="000000"/>
                <w:sz w:val="20"/>
              </w:rPr>
            </w:pPr>
            <w:r w:rsidRPr="00717473">
              <w:rPr>
                <w:rFonts w:eastAsiaTheme="majorEastAsia" w:cs="ＭＳ ゴシック"/>
                <w:color w:val="000000"/>
                <w:sz w:val="20"/>
              </w:rPr>
              <w:t>尿酸</w:t>
            </w:r>
          </w:p>
        </w:tc>
        <w:tc>
          <w:tcPr>
            <w:tcW w:w="1504" w:type="dxa"/>
          </w:tcPr>
          <w:p w14:paraId="71C3A590" w14:textId="77777777" w:rsidR="000D7F1D" w:rsidRDefault="00000000">
            <w:pPr>
              <w:rPr>
                <w:color w:val="000000"/>
                <w:sz w:val="20"/>
              </w:rPr>
            </w:pPr>
            <w:r>
              <w:rPr>
                <w:rFonts w:ascii="Cambria" w:eastAsia="Cambria" w:hAnsi="Cambria" w:cs="Cambria"/>
                <w:color w:val="000000"/>
                <w:sz w:val="20"/>
              </w:rPr>
              <w:t>Yes (161,069)</w:t>
            </w:r>
          </w:p>
        </w:tc>
        <w:tc>
          <w:tcPr>
            <w:tcW w:w="1503" w:type="dxa"/>
          </w:tcPr>
          <w:p w14:paraId="79B3815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7674F1F0" w14:textId="77777777" w:rsidR="000D7F1D" w:rsidRDefault="00000000">
            <w:pPr>
              <w:rPr>
                <w:color w:val="000000"/>
                <w:sz w:val="20"/>
              </w:rPr>
            </w:pPr>
            <w:r>
              <w:rPr>
                <w:rFonts w:ascii="Cambria" w:eastAsia="Cambria" w:hAnsi="Cambria" w:cs="Cambria"/>
                <w:color w:val="000000"/>
                <w:sz w:val="20"/>
              </w:rPr>
              <w:t>MeSH: D014527</w:t>
            </w:r>
          </w:p>
        </w:tc>
      </w:tr>
      <w:tr w:rsidR="00C7670C" w14:paraId="448BC14A"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6861B5A8" w14:textId="77777777" w:rsidR="000D7F1D" w:rsidRDefault="00000000">
            <w:pPr>
              <w:rPr>
                <w:color w:val="000000"/>
                <w:sz w:val="20"/>
              </w:rPr>
            </w:pPr>
            <w:r>
              <w:rPr>
                <w:rFonts w:ascii="Cambria" w:eastAsia="Cambria" w:hAnsi="Cambria" w:cs="Cambria"/>
                <w:color w:val="000000"/>
                <w:sz w:val="20"/>
              </w:rPr>
              <w:t>Urine</w:t>
            </w:r>
          </w:p>
        </w:tc>
        <w:tc>
          <w:tcPr>
            <w:tcW w:w="1504" w:type="dxa"/>
          </w:tcPr>
          <w:p w14:paraId="0782E8D8" w14:textId="77777777" w:rsidR="000D7F1D" w:rsidRDefault="00000000">
            <w:pPr>
              <w:rPr>
                <w:color w:val="000000"/>
                <w:sz w:val="20"/>
              </w:rPr>
            </w:pPr>
            <w:r>
              <w:rPr>
                <w:rFonts w:ascii="Cambria" w:eastAsia="Cambria" w:hAnsi="Cambria" w:cs="Cambria"/>
                <w:color w:val="000000"/>
                <w:sz w:val="20"/>
              </w:rPr>
              <w:t>Urine</w:t>
            </w:r>
          </w:p>
        </w:tc>
        <w:tc>
          <w:tcPr>
            <w:tcW w:w="1503" w:type="dxa"/>
          </w:tcPr>
          <w:p w14:paraId="442B4EC8" w14:textId="77777777" w:rsidR="000D7F1D" w:rsidRPr="00717473" w:rsidRDefault="00000000">
            <w:pPr>
              <w:rPr>
                <w:rFonts w:eastAsiaTheme="majorEastAsia"/>
                <w:color w:val="000000"/>
                <w:sz w:val="20"/>
              </w:rPr>
            </w:pPr>
            <w:r w:rsidRPr="00717473">
              <w:rPr>
                <w:rFonts w:eastAsiaTheme="majorEastAsia" w:cs="ＭＳ ゴシック"/>
                <w:color w:val="000000"/>
                <w:sz w:val="20"/>
              </w:rPr>
              <w:t>尿</w:t>
            </w:r>
          </w:p>
        </w:tc>
        <w:tc>
          <w:tcPr>
            <w:tcW w:w="1504" w:type="dxa"/>
          </w:tcPr>
          <w:p w14:paraId="4C7A1DDB" w14:textId="77777777" w:rsidR="000D7F1D" w:rsidRDefault="00000000">
            <w:pPr>
              <w:rPr>
                <w:color w:val="000000"/>
                <w:sz w:val="20"/>
              </w:rPr>
            </w:pPr>
            <w:r>
              <w:rPr>
                <w:rFonts w:ascii="Cambria" w:eastAsia="Cambria" w:hAnsi="Cambria" w:cs="Cambria"/>
                <w:color w:val="000000"/>
                <w:sz w:val="20"/>
              </w:rPr>
              <w:t>−</w:t>
            </w:r>
          </w:p>
        </w:tc>
        <w:tc>
          <w:tcPr>
            <w:tcW w:w="1503" w:type="dxa"/>
          </w:tcPr>
          <w:p w14:paraId="03D8342D"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18565F1E" w14:textId="77777777" w:rsidR="000D7F1D" w:rsidRDefault="00000000">
            <w:pPr>
              <w:rPr>
                <w:color w:val="000000"/>
                <w:sz w:val="20"/>
              </w:rPr>
            </w:pPr>
            <w:r>
              <w:rPr>
                <w:rFonts w:ascii="Cambria" w:eastAsia="Cambria" w:hAnsi="Cambria" w:cs="Cambria"/>
                <w:color w:val="000000"/>
                <w:sz w:val="20"/>
              </w:rPr>
              <w:t>MeSH: D014571</w:t>
            </w:r>
          </w:p>
        </w:tc>
      </w:tr>
      <w:tr w:rsidR="00C7670C" w14:paraId="48676542" w14:textId="77777777" w:rsidTr="00C7670C">
        <w:trPr>
          <w:trHeight w:val="400"/>
        </w:trPr>
        <w:tc>
          <w:tcPr>
            <w:tcW w:w="1503" w:type="dxa"/>
          </w:tcPr>
          <w:p w14:paraId="408300FC" w14:textId="77777777" w:rsidR="000D7F1D" w:rsidRDefault="00000000">
            <w:pPr>
              <w:rPr>
                <w:color w:val="000000"/>
                <w:sz w:val="20"/>
              </w:rPr>
            </w:pPr>
            <w:r>
              <w:rPr>
                <w:rFonts w:ascii="Cambria" w:eastAsia="Cambria" w:hAnsi="Cambria" w:cs="Cambria"/>
                <w:color w:val="000000"/>
                <w:sz w:val="20"/>
              </w:rPr>
              <w:t>Urine Culture</w:t>
            </w:r>
          </w:p>
        </w:tc>
        <w:tc>
          <w:tcPr>
            <w:tcW w:w="1504" w:type="dxa"/>
          </w:tcPr>
          <w:p w14:paraId="7CC999DC" w14:textId="77777777" w:rsidR="000D7F1D" w:rsidRDefault="00000000">
            <w:pPr>
              <w:rPr>
                <w:color w:val="000000"/>
                <w:sz w:val="20"/>
              </w:rPr>
            </w:pPr>
            <w:r>
              <w:rPr>
                <w:rFonts w:ascii="Cambria" w:eastAsia="Cambria" w:hAnsi="Cambria" w:cs="Cambria"/>
                <w:color w:val="000000"/>
                <w:sz w:val="20"/>
              </w:rPr>
              <w:t>Urine Culture</w:t>
            </w:r>
          </w:p>
        </w:tc>
        <w:tc>
          <w:tcPr>
            <w:tcW w:w="1503" w:type="dxa"/>
          </w:tcPr>
          <w:p w14:paraId="5D2096B7" w14:textId="77777777" w:rsidR="000D7F1D" w:rsidRPr="00717473" w:rsidRDefault="00000000">
            <w:pPr>
              <w:rPr>
                <w:rFonts w:eastAsiaTheme="majorEastAsia"/>
                <w:color w:val="000000"/>
                <w:sz w:val="20"/>
              </w:rPr>
            </w:pPr>
            <w:r w:rsidRPr="00717473">
              <w:rPr>
                <w:rFonts w:eastAsiaTheme="majorEastAsia" w:cs="ＭＳ ゴシック"/>
                <w:color w:val="000000"/>
                <w:sz w:val="20"/>
              </w:rPr>
              <w:t>尿培養</w:t>
            </w:r>
          </w:p>
        </w:tc>
        <w:tc>
          <w:tcPr>
            <w:tcW w:w="1504" w:type="dxa"/>
          </w:tcPr>
          <w:p w14:paraId="4642C5D1" w14:textId="77777777" w:rsidR="000D7F1D" w:rsidRDefault="00000000">
            <w:pPr>
              <w:rPr>
                <w:color w:val="000000"/>
                <w:sz w:val="20"/>
              </w:rPr>
            </w:pPr>
            <w:r>
              <w:rPr>
                <w:rFonts w:ascii="Cambria" w:eastAsia="Cambria" w:hAnsi="Cambria" w:cs="Cambria"/>
                <w:color w:val="000000"/>
                <w:sz w:val="20"/>
              </w:rPr>
              <w:t>−</w:t>
            </w:r>
          </w:p>
        </w:tc>
        <w:tc>
          <w:tcPr>
            <w:tcW w:w="1503" w:type="dxa"/>
          </w:tcPr>
          <w:p w14:paraId="0AABCCE1" w14:textId="77777777" w:rsidR="000D7F1D" w:rsidRPr="00717473" w:rsidRDefault="00000000">
            <w:pPr>
              <w:rPr>
                <w:rFonts w:eastAsiaTheme="majorEastAsia"/>
                <w:color w:val="000000"/>
                <w:sz w:val="20"/>
              </w:rPr>
            </w:pPr>
            <w:r w:rsidRPr="00717473">
              <w:rPr>
                <w:rFonts w:eastAsiaTheme="majorEastAsia" w:cs="ＭＳ ゴシック"/>
                <w:color w:val="000000"/>
                <w:sz w:val="20"/>
              </w:rPr>
              <w:t>尿培</w:t>
            </w:r>
          </w:p>
        </w:tc>
        <w:tc>
          <w:tcPr>
            <w:tcW w:w="1504" w:type="dxa"/>
          </w:tcPr>
          <w:p w14:paraId="7BDF8111" w14:textId="77777777" w:rsidR="000D7F1D" w:rsidRDefault="00000000">
            <w:pPr>
              <w:rPr>
                <w:color w:val="000000"/>
                <w:sz w:val="20"/>
              </w:rPr>
            </w:pPr>
            <w:r>
              <w:rPr>
                <w:rFonts w:ascii="Cambria" w:eastAsia="Cambria" w:hAnsi="Cambria" w:cs="Cambria"/>
                <w:color w:val="000000"/>
                <w:sz w:val="20"/>
              </w:rPr>
              <w:t>MeSH: D014571</w:t>
            </w:r>
          </w:p>
        </w:tc>
      </w:tr>
      <w:tr w:rsidR="00C7670C" w14:paraId="4D129A97"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41A46706" w14:textId="77777777" w:rsidR="000D7F1D" w:rsidRDefault="00000000">
            <w:pPr>
              <w:rPr>
                <w:color w:val="000000"/>
                <w:sz w:val="20"/>
              </w:rPr>
            </w:pPr>
            <w:r>
              <w:rPr>
                <w:rFonts w:ascii="Cambria" w:eastAsia="Cambria" w:hAnsi="Cambria" w:cs="Cambria"/>
                <w:color w:val="000000"/>
                <w:sz w:val="20"/>
              </w:rPr>
              <w:t>Use</w:t>
            </w:r>
          </w:p>
        </w:tc>
        <w:tc>
          <w:tcPr>
            <w:tcW w:w="1504" w:type="dxa"/>
          </w:tcPr>
          <w:p w14:paraId="5B11270C" w14:textId="77777777" w:rsidR="000D7F1D" w:rsidRDefault="00000000">
            <w:pPr>
              <w:rPr>
                <w:color w:val="000000"/>
                <w:sz w:val="20"/>
              </w:rPr>
            </w:pPr>
            <w:r>
              <w:rPr>
                <w:rFonts w:ascii="Cambria" w:eastAsia="Cambria" w:hAnsi="Cambria" w:cs="Cambria"/>
                <w:color w:val="000000"/>
                <w:sz w:val="20"/>
              </w:rPr>
              <w:t>Use</w:t>
            </w:r>
          </w:p>
        </w:tc>
        <w:tc>
          <w:tcPr>
            <w:tcW w:w="1503" w:type="dxa"/>
          </w:tcPr>
          <w:p w14:paraId="3C13D758" w14:textId="77777777" w:rsidR="000D7F1D" w:rsidRPr="00717473" w:rsidRDefault="00000000">
            <w:pPr>
              <w:rPr>
                <w:rFonts w:eastAsiaTheme="majorEastAsia"/>
                <w:color w:val="000000"/>
                <w:sz w:val="20"/>
              </w:rPr>
            </w:pPr>
            <w:r w:rsidRPr="00717473">
              <w:rPr>
                <w:rFonts w:eastAsiaTheme="majorEastAsia" w:cs="ＭＳ ゴシック"/>
                <w:color w:val="000000"/>
                <w:sz w:val="20"/>
              </w:rPr>
              <w:t>使用</w:t>
            </w:r>
          </w:p>
        </w:tc>
        <w:tc>
          <w:tcPr>
            <w:tcW w:w="1504" w:type="dxa"/>
          </w:tcPr>
          <w:p w14:paraId="60391898" w14:textId="77777777" w:rsidR="000D7F1D" w:rsidRDefault="00000000">
            <w:pPr>
              <w:rPr>
                <w:color w:val="000000"/>
                <w:sz w:val="20"/>
              </w:rPr>
            </w:pPr>
            <w:r>
              <w:rPr>
                <w:rFonts w:ascii="Cambria" w:eastAsia="Cambria" w:hAnsi="Cambria" w:cs="Cambria"/>
                <w:color w:val="000000"/>
                <w:sz w:val="20"/>
              </w:rPr>
              <w:t>−</w:t>
            </w:r>
          </w:p>
        </w:tc>
        <w:tc>
          <w:tcPr>
            <w:tcW w:w="1503" w:type="dxa"/>
          </w:tcPr>
          <w:p w14:paraId="09715FF4"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5D7ADA39" w14:textId="77777777" w:rsidR="000D7F1D" w:rsidRDefault="00000000">
            <w:pPr>
              <w:rPr>
                <w:color w:val="000000"/>
                <w:sz w:val="20"/>
              </w:rPr>
            </w:pPr>
            <w:r>
              <w:rPr>
                <w:rFonts w:ascii="Cambria" w:eastAsia="Cambria" w:hAnsi="Cambria" w:cs="Cambria"/>
                <w:color w:val="000000"/>
                <w:sz w:val="20"/>
              </w:rPr>
              <w:t>SNOMED: 360741001</w:t>
            </w:r>
          </w:p>
        </w:tc>
      </w:tr>
      <w:tr w:rsidR="00C7670C" w14:paraId="703A34BD" w14:textId="77777777" w:rsidTr="00C7670C">
        <w:trPr>
          <w:trHeight w:val="400"/>
        </w:trPr>
        <w:tc>
          <w:tcPr>
            <w:tcW w:w="1503" w:type="dxa"/>
          </w:tcPr>
          <w:p w14:paraId="5DC1838C" w14:textId="77777777" w:rsidR="000D7F1D" w:rsidRDefault="00000000">
            <w:pPr>
              <w:rPr>
                <w:color w:val="000000"/>
                <w:sz w:val="20"/>
              </w:rPr>
            </w:pPr>
            <w:r>
              <w:rPr>
                <w:rFonts w:ascii="Cambria" w:eastAsia="Cambria" w:hAnsi="Cambria" w:cs="Cambria"/>
                <w:color w:val="000000"/>
                <w:sz w:val="20"/>
              </w:rPr>
              <w:t>Vancomycin</w:t>
            </w:r>
          </w:p>
        </w:tc>
        <w:tc>
          <w:tcPr>
            <w:tcW w:w="1504" w:type="dxa"/>
          </w:tcPr>
          <w:p w14:paraId="63E072E4" w14:textId="77777777" w:rsidR="000D7F1D" w:rsidRDefault="00000000">
            <w:pPr>
              <w:rPr>
                <w:color w:val="000000"/>
                <w:sz w:val="20"/>
              </w:rPr>
            </w:pPr>
            <w:r>
              <w:rPr>
                <w:rFonts w:ascii="Cambria" w:eastAsia="Cambria" w:hAnsi="Cambria" w:cs="Cambria"/>
                <w:color w:val="000000"/>
                <w:sz w:val="20"/>
              </w:rPr>
              <w:t>VCM</w:t>
            </w:r>
          </w:p>
        </w:tc>
        <w:tc>
          <w:tcPr>
            <w:tcW w:w="1503" w:type="dxa"/>
          </w:tcPr>
          <w:p w14:paraId="34A47749" w14:textId="77777777" w:rsidR="000D7F1D" w:rsidRPr="00717473" w:rsidRDefault="00000000">
            <w:pPr>
              <w:rPr>
                <w:rFonts w:eastAsiaTheme="majorEastAsia"/>
                <w:color w:val="000000"/>
                <w:sz w:val="20"/>
              </w:rPr>
            </w:pPr>
            <w:r w:rsidRPr="00717473">
              <w:rPr>
                <w:rFonts w:eastAsiaTheme="majorEastAsia" w:cs="ＭＳ ゴシック"/>
                <w:color w:val="000000"/>
                <w:sz w:val="20"/>
              </w:rPr>
              <w:t>バンコマイシン</w:t>
            </w:r>
          </w:p>
        </w:tc>
        <w:tc>
          <w:tcPr>
            <w:tcW w:w="1504" w:type="dxa"/>
          </w:tcPr>
          <w:p w14:paraId="2480F8EC" w14:textId="77777777" w:rsidR="000D7F1D" w:rsidRDefault="00000000">
            <w:pPr>
              <w:rPr>
                <w:color w:val="000000"/>
                <w:sz w:val="20"/>
              </w:rPr>
            </w:pPr>
            <w:r>
              <w:rPr>
                <w:rFonts w:ascii="Cambria" w:eastAsia="Cambria" w:hAnsi="Cambria" w:cs="Cambria"/>
                <w:color w:val="000000"/>
                <w:sz w:val="20"/>
              </w:rPr>
              <w:t>−</w:t>
            </w:r>
          </w:p>
        </w:tc>
        <w:tc>
          <w:tcPr>
            <w:tcW w:w="1503" w:type="dxa"/>
          </w:tcPr>
          <w:p w14:paraId="02DA4191" w14:textId="77777777" w:rsidR="000D7F1D" w:rsidRPr="00717473" w:rsidRDefault="00000000">
            <w:pPr>
              <w:rPr>
                <w:rFonts w:eastAsiaTheme="majorEastAsia"/>
                <w:color w:val="000000"/>
                <w:sz w:val="20"/>
              </w:rPr>
            </w:pPr>
            <w:r w:rsidRPr="00717473">
              <w:rPr>
                <w:rFonts w:eastAsiaTheme="majorEastAsia" w:cs="Cambria"/>
                <w:color w:val="000000"/>
                <w:sz w:val="20"/>
              </w:rPr>
              <w:t>VCM</w:t>
            </w:r>
          </w:p>
        </w:tc>
        <w:tc>
          <w:tcPr>
            <w:tcW w:w="1504" w:type="dxa"/>
          </w:tcPr>
          <w:p w14:paraId="0A120443" w14:textId="77777777" w:rsidR="000D7F1D" w:rsidRDefault="00000000">
            <w:pPr>
              <w:rPr>
                <w:color w:val="000000"/>
                <w:sz w:val="20"/>
              </w:rPr>
            </w:pPr>
            <w:r>
              <w:rPr>
                <w:rFonts w:ascii="Cambria" w:eastAsia="Cambria" w:hAnsi="Cambria" w:cs="Cambria"/>
                <w:color w:val="000000"/>
                <w:sz w:val="20"/>
              </w:rPr>
              <w:t>MeSH: D014640</w:t>
            </w:r>
          </w:p>
        </w:tc>
      </w:tr>
      <w:tr w:rsidR="00C7670C" w14:paraId="351F1EAD"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0406228D" w14:textId="77777777" w:rsidR="000D7F1D" w:rsidRDefault="00000000">
            <w:pPr>
              <w:rPr>
                <w:color w:val="000000"/>
                <w:sz w:val="20"/>
              </w:rPr>
            </w:pPr>
            <w:r>
              <w:rPr>
                <w:rFonts w:ascii="Cambria" w:eastAsia="Cambria" w:hAnsi="Cambria" w:cs="Cambria"/>
                <w:color w:val="000000"/>
                <w:sz w:val="20"/>
              </w:rPr>
              <w:t>Verbal</w:t>
            </w:r>
          </w:p>
        </w:tc>
        <w:tc>
          <w:tcPr>
            <w:tcW w:w="1504" w:type="dxa"/>
          </w:tcPr>
          <w:p w14:paraId="7A683524" w14:textId="77777777" w:rsidR="000D7F1D" w:rsidRDefault="00000000">
            <w:pPr>
              <w:rPr>
                <w:color w:val="000000"/>
                <w:sz w:val="20"/>
              </w:rPr>
            </w:pPr>
            <w:r>
              <w:rPr>
                <w:rFonts w:ascii="Cambria" w:eastAsia="Cambria" w:hAnsi="Cambria" w:cs="Cambria"/>
                <w:color w:val="000000"/>
                <w:sz w:val="20"/>
              </w:rPr>
              <w:t>Verbal</w:t>
            </w:r>
          </w:p>
        </w:tc>
        <w:tc>
          <w:tcPr>
            <w:tcW w:w="1503" w:type="dxa"/>
          </w:tcPr>
          <w:p w14:paraId="0ACB8F95" w14:textId="77777777" w:rsidR="000D7F1D" w:rsidRPr="00717473" w:rsidRDefault="00000000">
            <w:pPr>
              <w:rPr>
                <w:rFonts w:eastAsiaTheme="majorEastAsia"/>
                <w:color w:val="000000"/>
                <w:sz w:val="20"/>
              </w:rPr>
            </w:pPr>
            <w:r w:rsidRPr="00717473">
              <w:rPr>
                <w:rFonts w:eastAsiaTheme="majorEastAsia" w:cs="ＭＳ ゴシック"/>
                <w:color w:val="000000"/>
                <w:sz w:val="20"/>
              </w:rPr>
              <w:t>口頭</w:t>
            </w:r>
          </w:p>
        </w:tc>
        <w:tc>
          <w:tcPr>
            <w:tcW w:w="1504" w:type="dxa"/>
          </w:tcPr>
          <w:p w14:paraId="3E4FF104" w14:textId="77777777" w:rsidR="000D7F1D" w:rsidRDefault="00000000">
            <w:pPr>
              <w:rPr>
                <w:color w:val="000000"/>
                <w:sz w:val="20"/>
              </w:rPr>
            </w:pPr>
            <w:r>
              <w:rPr>
                <w:rFonts w:ascii="Cambria" w:eastAsia="Cambria" w:hAnsi="Cambria" w:cs="Cambria"/>
                <w:color w:val="000000"/>
                <w:sz w:val="20"/>
              </w:rPr>
              <w:t>−</w:t>
            </w:r>
          </w:p>
        </w:tc>
        <w:tc>
          <w:tcPr>
            <w:tcW w:w="1503" w:type="dxa"/>
          </w:tcPr>
          <w:p w14:paraId="1BDDEE89"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2C14CD92" w14:textId="77777777" w:rsidR="000D7F1D" w:rsidRDefault="00000000">
            <w:pPr>
              <w:rPr>
                <w:color w:val="000000"/>
                <w:sz w:val="20"/>
              </w:rPr>
            </w:pPr>
            <w:r>
              <w:rPr>
                <w:rFonts w:ascii="Cambria" w:eastAsia="Cambria" w:hAnsi="Cambria" w:cs="Cambria"/>
                <w:color w:val="000000"/>
                <w:sz w:val="20"/>
              </w:rPr>
              <w:t>SNOMED: 278435005</w:t>
            </w:r>
          </w:p>
        </w:tc>
      </w:tr>
      <w:tr w:rsidR="00C7670C" w14:paraId="55ADB4A0" w14:textId="77777777" w:rsidTr="00C7670C">
        <w:trPr>
          <w:trHeight w:val="400"/>
        </w:trPr>
        <w:tc>
          <w:tcPr>
            <w:tcW w:w="1503" w:type="dxa"/>
          </w:tcPr>
          <w:p w14:paraId="05E89503" w14:textId="77777777" w:rsidR="000D7F1D" w:rsidRDefault="00000000">
            <w:pPr>
              <w:rPr>
                <w:color w:val="000000"/>
                <w:sz w:val="20"/>
              </w:rPr>
            </w:pPr>
            <w:r>
              <w:rPr>
                <w:rFonts w:ascii="Cambria" w:eastAsia="Cambria" w:hAnsi="Cambria" w:cs="Cambria"/>
                <w:color w:val="000000"/>
                <w:sz w:val="20"/>
              </w:rPr>
              <w:t>Verification</w:t>
            </w:r>
          </w:p>
        </w:tc>
        <w:tc>
          <w:tcPr>
            <w:tcW w:w="1504" w:type="dxa"/>
          </w:tcPr>
          <w:p w14:paraId="46A9567A" w14:textId="77777777" w:rsidR="000D7F1D" w:rsidRDefault="00000000">
            <w:pPr>
              <w:rPr>
                <w:color w:val="000000"/>
                <w:sz w:val="20"/>
              </w:rPr>
            </w:pPr>
            <w:r>
              <w:rPr>
                <w:rFonts w:ascii="Cambria" w:eastAsia="Cambria" w:hAnsi="Cambria" w:cs="Cambria"/>
                <w:color w:val="000000"/>
                <w:sz w:val="20"/>
              </w:rPr>
              <w:t>Verification</w:t>
            </w:r>
          </w:p>
        </w:tc>
        <w:tc>
          <w:tcPr>
            <w:tcW w:w="1503" w:type="dxa"/>
          </w:tcPr>
          <w:p w14:paraId="69675D9C" w14:textId="77777777" w:rsidR="000D7F1D" w:rsidRPr="00717473" w:rsidRDefault="00000000">
            <w:pPr>
              <w:rPr>
                <w:rFonts w:eastAsiaTheme="majorEastAsia"/>
                <w:color w:val="000000"/>
                <w:sz w:val="20"/>
              </w:rPr>
            </w:pPr>
            <w:r w:rsidRPr="00717473">
              <w:rPr>
                <w:rFonts w:eastAsiaTheme="majorEastAsia" w:cs="ＭＳ ゴシック"/>
                <w:color w:val="000000"/>
                <w:sz w:val="20"/>
              </w:rPr>
              <w:t>確認</w:t>
            </w:r>
          </w:p>
        </w:tc>
        <w:tc>
          <w:tcPr>
            <w:tcW w:w="1504" w:type="dxa"/>
          </w:tcPr>
          <w:p w14:paraId="3D7F1AF7" w14:textId="77777777" w:rsidR="000D7F1D" w:rsidRDefault="00000000">
            <w:pPr>
              <w:rPr>
                <w:color w:val="000000"/>
                <w:sz w:val="20"/>
              </w:rPr>
            </w:pPr>
            <w:r>
              <w:rPr>
                <w:rFonts w:ascii="Cambria" w:eastAsia="Cambria" w:hAnsi="Cambria" w:cs="Cambria"/>
                <w:color w:val="000000"/>
                <w:sz w:val="20"/>
              </w:rPr>
              <w:t>−</w:t>
            </w:r>
          </w:p>
        </w:tc>
        <w:tc>
          <w:tcPr>
            <w:tcW w:w="1503" w:type="dxa"/>
          </w:tcPr>
          <w:p w14:paraId="503A41C8"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5FA7D81" w14:textId="77777777" w:rsidR="000D7F1D" w:rsidRDefault="00000000">
            <w:pPr>
              <w:rPr>
                <w:color w:val="000000"/>
                <w:sz w:val="20"/>
              </w:rPr>
            </w:pPr>
            <w:r>
              <w:rPr>
                <w:rFonts w:ascii="Cambria" w:eastAsia="Cambria" w:hAnsi="Cambria" w:cs="Cambria"/>
                <w:color w:val="000000"/>
                <w:sz w:val="20"/>
              </w:rPr>
              <w:t>SNOMED: 398166005</w:t>
            </w:r>
          </w:p>
        </w:tc>
      </w:tr>
      <w:tr w:rsidR="00C7670C" w14:paraId="0DDD8ABE"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03F73426" w14:textId="77777777" w:rsidR="000D7F1D" w:rsidRDefault="00000000">
            <w:pPr>
              <w:rPr>
                <w:color w:val="000000"/>
                <w:sz w:val="20"/>
              </w:rPr>
            </w:pPr>
            <w:r>
              <w:rPr>
                <w:rFonts w:ascii="Cambria" w:eastAsia="Cambria" w:hAnsi="Cambria" w:cs="Cambria"/>
                <w:color w:val="000000"/>
                <w:sz w:val="20"/>
              </w:rPr>
              <w:t>Verification Method</w:t>
            </w:r>
          </w:p>
        </w:tc>
        <w:tc>
          <w:tcPr>
            <w:tcW w:w="1504" w:type="dxa"/>
          </w:tcPr>
          <w:p w14:paraId="3D983700" w14:textId="77777777" w:rsidR="000D7F1D" w:rsidRDefault="00000000">
            <w:pPr>
              <w:rPr>
                <w:color w:val="000000"/>
                <w:sz w:val="20"/>
              </w:rPr>
            </w:pPr>
            <w:r>
              <w:rPr>
                <w:rFonts w:ascii="Cambria" w:eastAsia="Cambria" w:hAnsi="Cambria" w:cs="Cambria"/>
                <w:color w:val="000000"/>
                <w:sz w:val="20"/>
              </w:rPr>
              <w:t>Verification Method</w:t>
            </w:r>
          </w:p>
        </w:tc>
        <w:tc>
          <w:tcPr>
            <w:tcW w:w="1503" w:type="dxa"/>
          </w:tcPr>
          <w:p w14:paraId="1382C063" w14:textId="77777777" w:rsidR="000D7F1D" w:rsidRPr="00717473" w:rsidRDefault="00000000">
            <w:pPr>
              <w:rPr>
                <w:rFonts w:eastAsiaTheme="majorEastAsia"/>
                <w:color w:val="000000"/>
                <w:sz w:val="20"/>
              </w:rPr>
            </w:pPr>
            <w:r w:rsidRPr="00717473">
              <w:rPr>
                <w:rFonts w:eastAsiaTheme="majorEastAsia" w:cs="ＭＳ ゴシック"/>
                <w:color w:val="000000"/>
                <w:sz w:val="20"/>
              </w:rPr>
              <w:t>確認方法</w:t>
            </w:r>
          </w:p>
        </w:tc>
        <w:tc>
          <w:tcPr>
            <w:tcW w:w="1504" w:type="dxa"/>
          </w:tcPr>
          <w:p w14:paraId="1A1B5116" w14:textId="23CC6175" w:rsidR="000D7F1D" w:rsidRDefault="00000000">
            <w:pPr>
              <w:rPr>
                <w:color w:val="000000"/>
                <w:sz w:val="20"/>
              </w:rPr>
            </w:pPr>
            <w:r>
              <w:rPr>
                <w:rFonts w:ascii="Cambria" w:eastAsia="Cambria" w:hAnsi="Cambria" w:cs="Cambria"/>
                <w:color w:val="000000"/>
                <w:sz w:val="20"/>
              </w:rPr>
              <w:t>Yes (620,965)</w:t>
            </w:r>
          </w:p>
        </w:tc>
        <w:tc>
          <w:tcPr>
            <w:tcW w:w="1503" w:type="dxa"/>
          </w:tcPr>
          <w:p w14:paraId="6AD6D471"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4EA0E77D" w14:textId="77777777" w:rsidR="000D7F1D" w:rsidRDefault="00000000">
            <w:pPr>
              <w:rPr>
                <w:color w:val="000000"/>
                <w:sz w:val="20"/>
              </w:rPr>
            </w:pPr>
            <w:r>
              <w:rPr>
                <w:rFonts w:ascii="Cambria" w:eastAsia="Cambria" w:hAnsi="Cambria" w:cs="Cambria"/>
                <w:color w:val="000000"/>
                <w:sz w:val="20"/>
              </w:rPr>
              <w:t>SNOMED: 386053000</w:t>
            </w:r>
          </w:p>
        </w:tc>
      </w:tr>
      <w:tr w:rsidR="00C7670C" w14:paraId="444203E4" w14:textId="77777777" w:rsidTr="00C7670C">
        <w:trPr>
          <w:trHeight w:val="400"/>
        </w:trPr>
        <w:tc>
          <w:tcPr>
            <w:tcW w:w="1503" w:type="dxa"/>
          </w:tcPr>
          <w:p w14:paraId="072056D2" w14:textId="77777777" w:rsidR="000D7F1D" w:rsidRDefault="00000000">
            <w:pPr>
              <w:rPr>
                <w:color w:val="000000"/>
                <w:sz w:val="20"/>
              </w:rPr>
            </w:pPr>
            <w:r>
              <w:rPr>
                <w:rFonts w:ascii="Cambria" w:eastAsia="Cambria" w:hAnsi="Cambria" w:cs="Cambria"/>
                <w:color w:val="000000"/>
                <w:sz w:val="20"/>
              </w:rPr>
              <w:t>Watchful Waiting</w:t>
            </w:r>
          </w:p>
        </w:tc>
        <w:tc>
          <w:tcPr>
            <w:tcW w:w="1504" w:type="dxa"/>
          </w:tcPr>
          <w:p w14:paraId="7EAF67D0" w14:textId="77777777" w:rsidR="000D7F1D" w:rsidRDefault="00000000">
            <w:pPr>
              <w:rPr>
                <w:color w:val="000000"/>
                <w:sz w:val="20"/>
              </w:rPr>
            </w:pPr>
            <w:r>
              <w:rPr>
                <w:rFonts w:ascii="Cambria" w:eastAsia="Cambria" w:hAnsi="Cambria" w:cs="Cambria"/>
                <w:color w:val="000000"/>
                <w:sz w:val="20"/>
              </w:rPr>
              <w:t>Watchful Waiting</w:t>
            </w:r>
          </w:p>
        </w:tc>
        <w:tc>
          <w:tcPr>
            <w:tcW w:w="1503" w:type="dxa"/>
          </w:tcPr>
          <w:p w14:paraId="2A2E993D" w14:textId="77777777" w:rsidR="000D7F1D" w:rsidRPr="00717473" w:rsidRDefault="00000000">
            <w:pPr>
              <w:rPr>
                <w:rFonts w:eastAsiaTheme="majorEastAsia"/>
                <w:color w:val="000000"/>
                <w:sz w:val="20"/>
              </w:rPr>
            </w:pPr>
            <w:r w:rsidRPr="00717473">
              <w:rPr>
                <w:rFonts w:eastAsiaTheme="majorEastAsia" w:cs="ＭＳ ゴシック"/>
                <w:color w:val="000000"/>
                <w:sz w:val="20"/>
              </w:rPr>
              <w:t>経過観察</w:t>
            </w:r>
          </w:p>
        </w:tc>
        <w:tc>
          <w:tcPr>
            <w:tcW w:w="1504" w:type="dxa"/>
          </w:tcPr>
          <w:p w14:paraId="58B98A9B" w14:textId="77777777" w:rsidR="000D7F1D" w:rsidRDefault="00000000">
            <w:pPr>
              <w:rPr>
                <w:color w:val="000000"/>
                <w:sz w:val="20"/>
              </w:rPr>
            </w:pPr>
            <w:r>
              <w:rPr>
                <w:rFonts w:ascii="Cambria" w:eastAsia="Cambria" w:hAnsi="Cambria" w:cs="Cambria"/>
                <w:color w:val="000000"/>
                <w:sz w:val="20"/>
              </w:rPr>
              <w:t>Yes (138,002)</w:t>
            </w:r>
          </w:p>
        </w:tc>
        <w:tc>
          <w:tcPr>
            <w:tcW w:w="1503" w:type="dxa"/>
          </w:tcPr>
          <w:p w14:paraId="61074728" w14:textId="77777777" w:rsidR="000D7F1D" w:rsidRPr="00717473" w:rsidRDefault="00000000">
            <w:pPr>
              <w:rPr>
                <w:rFonts w:eastAsiaTheme="majorEastAsia"/>
                <w:color w:val="000000"/>
                <w:sz w:val="20"/>
              </w:rPr>
            </w:pPr>
            <w:r w:rsidRPr="00717473">
              <w:rPr>
                <w:rFonts w:eastAsiaTheme="majorEastAsia" w:cs="Cambria"/>
                <w:color w:val="000000"/>
                <w:sz w:val="20"/>
              </w:rPr>
              <w:t>−</w:t>
            </w:r>
          </w:p>
        </w:tc>
        <w:tc>
          <w:tcPr>
            <w:tcW w:w="1504" w:type="dxa"/>
          </w:tcPr>
          <w:p w14:paraId="6F41A41E" w14:textId="77777777" w:rsidR="000D7F1D" w:rsidRDefault="00000000">
            <w:pPr>
              <w:rPr>
                <w:color w:val="000000"/>
                <w:sz w:val="20"/>
              </w:rPr>
            </w:pPr>
            <w:r>
              <w:rPr>
                <w:rFonts w:ascii="Cambria" w:eastAsia="Cambria" w:hAnsi="Cambria" w:cs="Cambria"/>
                <w:color w:val="000000"/>
                <w:sz w:val="20"/>
              </w:rPr>
              <w:t>MeSH: D057885</w:t>
            </w:r>
          </w:p>
        </w:tc>
      </w:tr>
      <w:tr w:rsidR="00C7670C" w14:paraId="08D2A527" w14:textId="77777777" w:rsidTr="00C7670C">
        <w:trPr>
          <w:cnfStyle w:val="000000100000" w:firstRow="0" w:lastRow="0" w:firstColumn="0" w:lastColumn="0" w:oddVBand="0" w:evenVBand="0" w:oddHBand="1" w:evenHBand="0" w:firstRowFirstColumn="0" w:firstRowLastColumn="0" w:lastRowFirstColumn="0" w:lastRowLastColumn="0"/>
          <w:trHeight w:val="400"/>
        </w:trPr>
        <w:tc>
          <w:tcPr>
            <w:tcW w:w="1503" w:type="dxa"/>
          </w:tcPr>
          <w:p w14:paraId="339C185F" w14:textId="77777777" w:rsidR="000D7F1D" w:rsidRDefault="00000000">
            <w:pPr>
              <w:rPr>
                <w:color w:val="000000"/>
                <w:sz w:val="20"/>
              </w:rPr>
            </w:pPr>
            <w:r>
              <w:rPr>
                <w:rFonts w:ascii="Cambria" w:eastAsia="Cambria" w:hAnsi="Cambria" w:cs="Cambria"/>
                <w:color w:val="000000"/>
                <w:sz w:val="20"/>
              </w:rPr>
              <w:t>White Blood Cell Count</w:t>
            </w:r>
          </w:p>
        </w:tc>
        <w:tc>
          <w:tcPr>
            <w:tcW w:w="1504" w:type="dxa"/>
          </w:tcPr>
          <w:p w14:paraId="065FC67D" w14:textId="77777777" w:rsidR="000D7F1D" w:rsidRDefault="00000000">
            <w:pPr>
              <w:rPr>
                <w:color w:val="000000"/>
                <w:sz w:val="20"/>
              </w:rPr>
            </w:pPr>
            <w:r>
              <w:rPr>
                <w:rFonts w:ascii="Cambria" w:eastAsia="Cambria" w:hAnsi="Cambria" w:cs="Cambria"/>
                <w:color w:val="000000"/>
                <w:sz w:val="20"/>
              </w:rPr>
              <w:t>WBC</w:t>
            </w:r>
          </w:p>
        </w:tc>
        <w:tc>
          <w:tcPr>
            <w:tcW w:w="1503" w:type="dxa"/>
          </w:tcPr>
          <w:p w14:paraId="234E51F3" w14:textId="77777777" w:rsidR="000D7F1D" w:rsidRPr="00717473" w:rsidRDefault="00000000">
            <w:pPr>
              <w:rPr>
                <w:rFonts w:eastAsiaTheme="majorEastAsia"/>
                <w:color w:val="000000"/>
                <w:sz w:val="20"/>
              </w:rPr>
            </w:pPr>
            <w:r w:rsidRPr="00717473">
              <w:rPr>
                <w:rFonts w:eastAsiaTheme="majorEastAsia" w:cs="ＭＳ ゴシック"/>
                <w:color w:val="000000"/>
                <w:sz w:val="20"/>
              </w:rPr>
              <w:t>白血球数</w:t>
            </w:r>
          </w:p>
        </w:tc>
        <w:tc>
          <w:tcPr>
            <w:tcW w:w="1504" w:type="dxa"/>
          </w:tcPr>
          <w:p w14:paraId="0EAA9506" w14:textId="77777777" w:rsidR="000D7F1D" w:rsidRDefault="00000000">
            <w:pPr>
              <w:rPr>
                <w:color w:val="000000"/>
                <w:sz w:val="20"/>
              </w:rPr>
            </w:pPr>
            <w:r>
              <w:rPr>
                <w:rFonts w:ascii="Cambria" w:eastAsia="Cambria" w:hAnsi="Cambria" w:cs="Cambria"/>
                <w:color w:val="000000"/>
                <w:sz w:val="20"/>
              </w:rPr>
              <w:t>−</w:t>
            </w:r>
          </w:p>
        </w:tc>
        <w:tc>
          <w:tcPr>
            <w:tcW w:w="1503" w:type="dxa"/>
          </w:tcPr>
          <w:p w14:paraId="4123AE11" w14:textId="77777777" w:rsidR="000D7F1D" w:rsidRPr="00717473" w:rsidRDefault="00000000">
            <w:pPr>
              <w:rPr>
                <w:rFonts w:eastAsiaTheme="majorEastAsia"/>
                <w:color w:val="000000"/>
                <w:sz w:val="20"/>
              </w:rPr>
            </w:pPr>
            <w:r w:rsidRPr="00717473">
              <w:rPr>
                <w:rFonts w:eastAsiaTheme="majorEastAsia" w:cs="Cambria"/>
                <w:color w:val="000000"/>
                <w:sz w:val="20"/>
              </w:rPr>
              <w:t xml:space="preserve">WBC, </w:t>
            </w:r>
            <w:r w:rsidRPr="00717473">
              <w:rPr>
                <w:rFonts w:eastAsiaTheme="majorEastAsia" w:cs="ＭＳ ゴシック"/>
                <w:color w:val="000000"/>
                <w:sz w:val="20"/>
              </w:rPr>
              <w:t>白血球数</w:t>
            </w:r>
            <w:r w:rsidRPr="00717473">
              <w:rPr>
                <w:rFonts w:eastAsiaTheme="majorEastAsia" w:cs="Cambria"/>
                <w:color w:val="000000"/>
                <w:sz w:val="20"/>
              </w:rPr>
              <w:t>(WBC)</w:t>
            </w:r>
          </w:p>
        </w:tc>
        <w:tc>
          <w:tcPr>
            <w:tcW w:w="1504" w:type="dxa"/>
          </w:tcPr>
          <w:p w14:paraId="10D9A66F" w14:textId="77777777" w:rsidR="000D7F1D" w:rsidRDefault="00000000">
            <w:pPr>
              <w:rPr>
                <w:color w:val="000000"/>
                <w:sz w:val="20"/>
              </w:rPr>
            </w:pPr>
            <w:r>
              <w:rPr>
                <w:rFonts w:ascii="Cambria" w:eastAsia="Cambria" w:hAnsi="Cambria" w:cs="Cambria"/>
                <w:color w:val="000000"/>
                <w:sz w:val="20"/>
              </w:rPr>
              <w:t>MeSH: D005118</w:t>
            </w:r>
          </w:p>
        </w:tc>
      </w:tr>
    </w:tbl>
    <w:p w14:paraId="14167ED2" w14:textId="6C958565" w:rsidR="000D7F1D" w:rsidRDefault="00000000">
      <w:pPr>
        <w:jc w:val="both"/>
        <w:rPr>
          <w:rFonts w:ascii="Cambria" w:eastAsia="Cambria" w:hAnsi="Cambria" w:cs="Cambria"/>
        </w:rPr>
      </w:pPr>
      <w:r>
        <w:rPr>
          <w:rFonts w:ascii="Cambria" w:eastAsia="Cambria" w:hAnsi="Cambria" w:cs="Cambria"/>
          <w:vertAlign w:val="superscript"/>
        </w:rPr>
        <w:t>a</w:t>
      </w:r>
      <w:r>
        <w:rPr>
          <w:rFonts w:ascii="Cambria" w:eastAsia="Cambria" w:hAnsi="Cambria" w:cs="Cambria"/>
        </w:rPr>
        <w:t xml:space="preserve"> "Yes" indicates </w:t>
      </w:r>
      <w:r w:rsidR="0032442F">
        <w:rPr>
          <w:rFonts w:ascii="Cambria" w:eastAsia="Cambria" w:hAnsi="Cambria" w:cs="Cambria"/>
        </w:rPr>
        <w:t xml:space="preserve">that </w:t>
      </w:r>
      <w:r>
        <w:rPr>
          <w:rFonts w:ascii="Cambria" w:eastAsia="Cambria" w:hAnsi="Cambria" w:cs="Cambria"/>
        </w:rPr>
        <w:t>the term was classified as a compound word based on the importance score calculated using the log-frequency ratio (LR) method. The score is shown in parentheses, with higher values indicating greater importance. "-" indicates that the term was not classified as a compound word.</w:t>
      </w:r>
    </w:p>
    <w:p w14:paraId="3E0BF3DD" w14:textId="61D49CE0" w:rsidR="000D7F1D" w:rsidRDefault="00000000">
      <w:pPr>
        <w:jc w:val="both"/>
        <w:rPr>
          <w:rFonts w:ascii="Cambria" w:eastAsia="Cambria" w:hAnsi="Cambria" w:cs="Cambria"/>
        </w:rPr>
      </w:pPr>
      <w:r>
        <w:rPr>
          <w:rFonts w:ascii="Cambria" w:eastAsia="Cambria" w:hAnsi="Cambria" w:cs="Cambria"/>
          <w:vertAlign w:val="superscript"/>
        </w:rPr>
        <w:t>b</w:t>
      </w:r>
      <w:r>
        <w:rPr>
          <w:rFonts w:ascii="Cambria" w:eastAsia="Cambria" w:hAnsi="Cambria" w:cs="Cambria"/>
        </w:rPr>
        <w:t xml:space="preserve"> This column lists alternative terms or abbreviations that were treated as synonyms for the detected term. "-" indicates that no synonyms were identified for th</w:t>
      </w:r>
      <w:r w:rsidR="0032442F">
        <w:rPr>
          <w:rFonts w:ascii="Cambria" w:eastAsia="Cambria" w:hAnsi="Cambria" w:cs="Cambria"/>
        </w:rPr>
        <w:t>e</w:t>
      </w:r>
      <w:r>
        <w:rPr>
          <w:rFonts w:ascii="Cambria" w:eastAsia="Cambria" w:hAnsi="Cambria" w:cs="Cambria"/>
        </w:rPr>
        <w:t xml:space="preserve"> </w:t>
      </w:r>
      <w:r w:rsidR="0032442F">
        <w:rPr>
          <w:rFonts w:ascii="Cambria" w:eastAsia="Cambria" w:hAnsi="Cambria" w:cs="Cambria"/>
        </w:rPr>
        <w:t xml:space="preserve">corresponding </w:t>
      </w:r>
      <w:r>
        <w:rPr>
          <w:rFonts w:ascii="Cambria" w:eastAsia="Cambria" w:hAnsi="Cambria" w:cs="Cambria"/>
        </w:rPr>
        <w:t>term.</w:t>
      </w:r>
    </w:p>
    <w:p w14:paraId="6B973A40" w14:textId="47C5313A" w:rsidR="000D7F1D" w:rsidRDefault="00000000">
      <w:pPr>
        <w:jc w:val="both"/>
        <w:rPr>
          <w:rFonts w:ascii="Cambria" w:eastAsia="Cambria" w:hAnsi="Cambria" w:cs="Cambria"/>
        </w:rPr>
      </w:pPr>
      <w:r>
        <w:rPr>
          <w:rFonts w:ascii="Cambria" w:eastAsia="Cambria" w:hAnsi="Cambria" w:cs="Cambria"/>
        </w:rPr>
        <w:t>Terms were standardized according to Medical Subject Headings (MeSH) and Systematized Nomenclature of Medicine (SNOMED) terminology. Japanese terms and their variations were mapped to standardized English terms to ensure consistency in the text mining analysis. Abbreviations and alternative expressions commonly used in clinical practice were included as synonyms.</w:t>
      </w:r>
    </w:p>
    <w:p w14:paraId="23A2A8B5" w14:textId="77777777" w:rsidR="000D7F1D" w:rsidRDefault="000D7F1D">
      <w:pPr>
        <w:jc w:val="both"/>
      </w:pPr>
    </w:p>
    <w:p w14:paraId="322EDA2F" w14:textId="56BAF696" w:rsidR="000D7F1D" w:rsidRDefault="00000000">
      <w:pPr>
        <w:jc w:val="both"/>
        <w:rPr>
          <w:b/>
        </w:rPr>
      </w:pPr>
      <w:bookmarkStart w:id="0" w:name="_Hlk192415221"/>
      <w:r>
        <w:rPr>
          <w:rFonts w:ascii="Cambria" w:eastAsia="Cambria" w:hAnsi="Cambria" w:cs="Cambria"/>
          <w:b/>
        </w:rPr>
        <w:t xml:space="preserve">Supplementary Table 2. </w:t>
      </w:r>
      <w:r w:rsidR="002E37C5">
        <w:rPr>
          <w:rFonts w:ascii="Cambria" w:eastAsia="Cambria" w:hAnsi="Cambria" w:cs="Cambria"/>
          <w:b/>
        </w:rPr>
        <w:t>Terms e</w:t>
      </w:r>
      <w:r>
        <w:rPr>
          <w:rFonts w:ascii="Cambria" w:eastAsia="Cambria" w:hAnsi="Cambria" w:cs="Cambria"/>
          <w:b/>
        </w:rPr>
        <w:t>xclu</w:t>
      </w:r>
      <w:r w:rsidR="002E37C5">
        <w:rPr>
          <w:rFonts w:ascii="Cambria" w:eastAsia="Cambria" w:hAnsi="Cambria" w:cs="Cambria"/>
          <w:b/>
        </w:rPr>
        <w:t xml:space="preserve">ded from </w:t>
      </w:r>
      <w:r w:rsidR="0032442F">
        <w:rPr>
          <w:rFonts w:ascii="Cambria" w:eastAsia="Cambria" w:hAnsi="Cambria" w:cs="Cambria"/>
          <w:b/>
        </w:rPr>
        <w:t>the t</w:t>
      </w:r>
      <w:r>
        <w:rPr>
          <w:rFonts w:ascii="Cambria" w:eastAsia="Cambria" w:hAnsi="Cambria" w:cs="Cambria"/>
          <w:b/>
        </w:rPr>
        <w:t xml:space="preserve">ext </w:t>
      </w:r>
      <w:r w:rsidR="0032442F">
        <w:rPr>
          <w:rFonts w:ascii="Cambria" w:eastAsia="Cambria" w:hAnsi="Cambria" w:cs="Cambria"/>
          <w:b/>
        </w:rPr>
        <w:t>m</w:t>
      </w:r>
      <w:r>
        <w:rPr>
          <w:rFonts w:ascii="Cambria" w:eastAsia="Cambria" w:hAnsi="Cambria" w:cs="Cambria"/>
          <w:b/>
        </w:rPr>
        <w:t xml:space="preserve">ining </w:t>
      </w:r>
      <w:r w:rsidR="0032442F">
        <w:rPr>
          <w:rFonts w:ascii="Cambria" w:eastAsia="Cambria" w:hAnsi="Cambria" w:cs="Cambria"/>
          <w:b/>
        </w:rPr>
        <w:t>a</w:t>
      </w:r>
      <w:r>
        <w:rPr>
          <w:rFonts w:ascii="Cambria" w:eastAsia="Cambria" w:hAnsi="Cambria" w:cs="Cambria"/>
          <w:b/>
        </w:rPr>
        <w:t>nalysis</w:t>
      </w:r>
    </w:p>
    <w:tbl>
      <w:tblPr>
        <w:tblStyle w:val="a3"/>
        <w:tblW w:w="0" w:type="auto"/>
        <w:tblLook w:val="04A0" w:firstRow="1" w:lastRow="0" w:firstColumn="1" w:lastColumn="0" w:noHBand="0" w:noVBand="1"/>
      </w:tblPr>
      <w:tblGrid>
        <w:gridCol w:w="2233"/>
        <w:gridCol w:w="6595"/>
      </w:tblGrid>
      <w:tr w:rsidR="00C7670C" w14:paraId="530ADED8" w14:textId="77777777">
        <w:tc>
          <w:tcPr>
            <w:tcW w:w="2233" w:type="dxa"/>
          </w:tcPr>
          <w:bookmarkEnd w:id="0"/>
          <w:p w14:paraId="22DE3FB4" w14:textId="77777777" w:rsidR="000D7F1D" w:rsidRDefault="00000000">
            <w:pPr>
              <w:rPr>
                <w:rFonts w:ascii="Cambria" w:eastAsia="Cambria" w:hAnsi="Cambria" w:cs="Cambria"/>
                <w:sz w:val="24"/>
              </w:rPr>
            </w:pPr>
            <w:r>
              <w:rPr>
                <w:rFonts w:ascii="Cambria" w:eastAsia="Cambria" w:hAnsi="Cambria" w:cs="Cambria"/>
                <w:sz w:val="24"/>
              </w:rPr>
              <w:lastRenderedPageBreak/>
              <w:t xml:space="preserve"> Units </w:t>
            </w:r>
          </w:p>
        </w:tc>
        <w:tc>
          <w:tcPr>
            <w:tcW w:w="6595" w:type="dxa"/>
          </w:tcPr>
          <w:p w14:paraId="433E95F0" w14:textId="77777777" w:rsidR="000D7F1D" w:rsidRPr="00007ACB" w:rsidRDefault="00000000">
            <w:pPr>
              <w:rPr>
                <w:rFonts w:ascii="Cambria" w:eastAsia="Cambria" w:hAnsi="Cambria" w:cs="Cambria"/>
                <w:sz w:val="24"/>
                <w:lang w:val="de-AT"/>
              </w:rPr>
            </w:pPr>
            <w:r w:rsidRPr="00007ACB">
              <w:rPr>
                <w:rFonts w:ascii="Cambria" w:eastAsia="Cambria" w:hAnsi="Cambria" w:cs="Cambria"/>
                <w:sz w:val="24"/>
                <w:lang w:val="de-AT"/>
              </w:rPr>
              <w:t xml:space="preserve"> Mg, dL, ML, mmol, g, mg, Kg, min, mEq, Ng, NA </w:t>
            </w:r>
          </w:p>
        </w:tc>
      </w:tr>
      <w:tr w:rsidR="00C7670C" w14:paraId="05EE39D5" w14:textId="77777777">
        <w:tc>
          <w:tcPr>
            <w:tcW w:w="2233" w:type="dxa"/>
          </w:tcPr>
          <w:p w14:paraId="6313E952" w14:textId="77777777" w:rsidR="000D7F1D" w:rsidRDefault="00000000">
            <w:pPr>
              <w:rPr>
                <w:rFonts w:ascii="Cambria" w:eastAsia="Cambria" w:hAnsi="Cambria" w:cs="Cambria"/>
                <w:sz w:val="24"/>
              </w:rPr>
            </w:pPr>
            <w:r w:rsidRPr="00007ACB">
              <w:rPr>
                <w:rFonts w:ascii="Cambria" w:eastAsia="Cambria" w:hAnsi="Cambria" w:cs="Cambria"/>
                <w:sz w:val="24"/>
                <w:lang w:val="de-AT"/>
              </w:rPr>
              <w:t xml:space="preserve"> </w:t>
            </w:r>
            <w:r>
              <w:rPr>
                <w:rFonts w:ascii="Cambria" w:eastAsia="Cambria" w:hAnsi="Cambria" w:cs="Cambria"/>
                <w:sz w:val="24"/>
              </w:rPr>
              <w:t xml:space="preserve">Single Alphabets </w:t>
            </w:r>
          </w:p>
        </w:tc>
        <w:tc>
          <w:tcPr>
            <w:tcW w:w="6595" w:type="dxa"/>
          </w:tcPr>
          <w:p w14:paraId="0DEADB5D" w14:textId="77777777" w:rsidR="000D7F1D" w:rsidRDefault="00000000">
            <w:pPr>
              <w:rPr>
                <w:rFonts w:ascii="Cambria" w:eastAsia="Cambria" w:hAnsi="Cambria" w:cs="Cambria"/>
                <w:sz w:val="24"/>
              </w:rPr>
            </w:pPr>
            <w:r>
              <w:rPr>
                <w:rFonts w:ascii="Cambria" w:eastAsia="Cambria" w:hAnsi="Cambria" w:cs="Cambria"/>
                <w:sz w:val="24"/>
              </w:rPr>
              <w:t xml:space="preserve"> A, B, C, D, E, F, G, H, I, J, K, L, M, N, O, P, Q, R, S, T, U, V, W, X, Y, Z </w:t>
            </w:r>
          </w:p>
        </w:tc>
      </w:tr>
    </w:tbl>
    <w:p w14:paraId="1F2D58F4" w14:textId="2877B498" w:rsidR="000D7F1D" w:rsidRDefault="00000000">
      <w:pPr>
        <w:jc w:val="both"/>
        <w:rPr>
          <w:rFonts w:ascii="Cambria" w:eastAsia="Cambria" w:hAnsi="Cambria" w:cs="Cambria"/>
        </w:rPr>
      </w:pPr>
      <w:r>
        <w:rPr>
          <w:rFonts w:ascii="Cambria" w:eastAsia="Cambria" w:hAnsi="Cambria" w:cs="Cambria"/>
        </w:rPr>
        <w:t xml:space="preserve">These </w:t>
      </w:r>
      <w:r w:rsidR="002D710B">
        <w:rPr>
          <w:rFonts w:ascii="Cambria" w:eastAsia="Cambria" w:hAnsi="Cambria" w:cs="Cambria"/>
        </w:rPr>
        <w:t>terms</w:t>
      </w:r>
      <w:r>
        <w:rPr>
          <w:rFonts w:ascii="Cambria" w:eastAsia="Cambria" w:hAnsi="Cambria" w:cs="Cambria"/>
        </w:rPr>
        <w:t xml:space="preserve"> were excluded from the morphological analysis to avoid inappropriate word segmentation and ensure meaningful text mining results. Units were excluded as they do not contribute to the semantic analysis of antimicrobial stewardship activities. Single alphabets were </w:t>
      </w:r>
      <w:r w:rsidR="002D710B">
        <w:rPr>
          <w:rFonts w:ascii="Cambria" w:eastAsia="Cambria" w:hAnsi="Cambria" w:cs="Cambria"/>
        </w:rPr>
        <w:t xml:space="preserve">excluded </w:t>
      </w:r>
      <w:r>
        <w:rPr>
          <w:rFonts w:ascii="Cambria" w:eastAsia="Cambria" w:hAnsi="Cambria" w:cs="Cambria"/>
        </w:rPr>
        <w:t>as they typically represent abbreviated terms or variables that could introduce noise into the analysis.</w:t>
      </w:r>
    </w:p>
    <w:p w14:paraId="29BA4170" w14:textId="77777777" w:rsidR="000D7F1D" w:rsidRDefault="000D7F1D">
      <w:pPr>
        <w:jc w:val="both"/>
      </w:pPr>
    </w:p>
    <w:p w14:paraId="696D3363" w14:textId="234B836F" w:rsidR="000D7F1D" w:rsidRDefault="00000000">
      <w:pPr>
        <w:jc w:val="both"/>
        <w:rPr>
          <w:b/>
        </w:rPr>
      </w:pPr>
      <w:r>
        <w:rPr>
          <w:rFonts w:ascii="Cambria" w:eastAsia="Cambria" w:hAnsi="Cambria" w:cs="Cambria"/>
          <w:b/>
        </w:rPr>
        <w:t xml:space="preserve">Supplementary Table 3. Communities and </w:t>
      </w:r>
      <w:r w:rsidR="0032442F">
        <w:rPr>
          <w:rFonts w:ascii="Cambria" w:eastAsia="Cambria" w:hAnsi="Cambria" w:cs="Cambria"/>
          <w:b/>
        </w:rPr>
        <w:t>c</w:t>
      </w:r>
      <w:r>
        <w:rPr>
          <w:rFonts w:ascii="Cambria" w:eastAsia="Cambria" w:hAnsi="Cambria" w:cs="Cambria"/>
          <w:b/>
        </w:rPr>
        <w:t xml:space="preserve">lusters </w:t>
      </w:r>
      <w:r w:rsidR="0032442F">
        <w:rPr>
          <w:rFonts w:ascii="Cambria" w:eastAsia="Cambria" w:hAnsi="Cambria" w:cs="Cambria"/>
          <w:b/>
        </w:rPr>
        <w:t>i</w:t>
      </w:r>
      <w:r>
        <w:rPr>
          <w:rFonts w:ascii="Cambria" w:eastAsia="Cambria" w:hAnsi="Cambria" w:cs="Cambria"/>
          <w:b/>
        </w:rPr>
        <w:t xml:space="preserve">dentified in </w:t>
      </w:r>
      <w:r w:rsidR="0032442F">
        <w:rPr>
          <w:rFonts w:ascii="Cambria" w:eastAsia="Cambria" w:hAnsi="Cambria" w:cs="Cambria"/>
          <w:b/>
        </w:rPr>
        <w:t>the t</w:t>
      </w:r>
      <w:r>
        <w:rPr>
          <w:rFonts w:ascii="Cambria" w:eastAsia="Cambria" w:hAnsi="Cambria" w:cs="Cambria"/>
          <w:b/>
        </w:rPr>
        <w:t xml:space="preserve">ext </w:t>
      </w:r>
      <w:r w:rsidR="0032442F">
        <w:rPr>
          <w:rFonts w:ascii="Cambria" w:eastAsia="Cambria" w:hAnsi="Cambria" w:cs="Cambria"/>
          <w:b/>
        </w:rPr>
        <w:t>m</w:t>
      </w:r>
      <w:r>
        <w:rPr>
          <w:rFonts w:ascii="Cambria" w:eastAsia="Cambria" w:hAnsi="Cambria" w:cs="Cambria"/>
          <w:b/>
        </w:rPr>
        <w:t xml:space="preserve">ining </w:t>
      </w:r>
      <w:r w:rsidR="0032442F">
        <w:rPr>
          <w:rFonts w:ascii="Cambria" w:eastAsia="Cambria" w:hAnsi="Cambria" w:cs="Cambria"/>
          <w:b/>
        </w:rPr>
        <w:t>a</w:t>
      </w:r>
      <w:r>
        <w:rPr>
          <w:rFonts w:ascii="Cambria" w:eastAsia="Cambria" w:hAnsi="Cambria" w:cs="Cambria"/>
          <w:b/>
        </w:rPr>
        <w:t>nalysis</w:t>
      </w:r>
    </w:p>
    <w:p w14:paraId="1D5944AB" w14:textId="04103387" w:rsidR="000D7F1D" w:rsidRDefault="00000000">
      <w:pPr>
        <w:jc w:val="both"/>
        <w:rPr>
          <w:b/>
        </w:rPr>
      </w:pPr>
      <w:r>
        <w:rPr>
          <w:rFonts w:ascii="Cambria" w:eastAsia="Cambria" w:hAnsi="Cambria" w:cs="Cambria"/>
          <w:b/>
        </w:rPr>
        <w:t xml:space="preserve">A. Communities </w:t>
      </w:r>
      <w:r w:rsidR="0032442F">
        <w:rPr>
          <w:rFonts w:ascii="Cambria" w:eastAsia="Cambria" w:hAnsi="Cambria" w:cs="Cambria"/>
          <w:b/>
        </w:rPr>
        <w:t>d</w:t>
      </w:r>
      <w:r>
        <w:rPr>
          <w:rFonts w:ascii="Cambria" w:eastAsia="Cambria" w:hAnsi="Cambria" w:cs="Cambria"/>
          <w:b/>
        </w:rPr>
        <w:t xml:space="preserve">etected in </w:t>
      </w:r>
      <w:r w:rsidR="0032442F">
        <w:rPr>
          <w:rFonts w:ascii="Cambria" w:eastAsia="Cambria" w:hAnsi="Cambria" w:cs="Cambria"/>
          <w:b/>
        </w:rPr>
        <w:t xml:space="preserve">the </w:t>
      </w:r>
      <w:r>
        <w:rPr>
          <w:rFonts w:ascii="Cambria" w:eastAsia="Cambria" w:hAnsi="Cambria" w:cs="Cambria"/>
          <w:b/>
        </w:rPr>
        <w:t xml:space="preserve">pre-ASP </w:t>
      </w:r>
      <w:r w:rsidR="0032442F">
        <w:rPr>
          <w:rFonts w:ascii="Cambria" w:eastAsia="Cambria" w:hAnsi="Cambria" w:cs="Cambria"/>
          <w:b/>
        </w:rPr>
        <w:t>p</w:t>
      </w:r>
      <w:r>
        <w:rPr>
          <w:rFonts w:ascii="Cambria" w:eastAsia="Cambria" w:hAnsi="Cambria" w:cs="Cambria"/>
          <w:b/>
        </w:rPr>
        <w:t>eriod</w:t>
      </w:r>
    </w:p>
    <w:tbl>
      <w:tblPr>
        <w:tblStyle w:val="21"/>
        <w:tblW w:w="5000" w:type="pct"/>
        <w:tblLayout w:type="fixed"/>
        <w:tblLook w:val="04A0" w:firstRow="1" w:lastRow="0" w:firstColumn="1" w:lastColumn="0" w:noHBand="0" w:noVBand="1"/>
      </w:tblPr>
      <w:tblGrid>
        <w:gridCol w:w="4266"/>
        <w:gridCol w:w="1698"/>
        <w:gridCol w:w="1698"/>
        <w:gridCol w:w="1698"/>
      </w:tblGrid>
      <w:tr w:rsidR="00C7670C" w14:paraId="6D1D5368" w14:textId="77777777" w:rsidTr="00C7670C">
        <w:trPr>
          <w:cnfStyle w:val="100000000000" w:firstRow="1" w:lastRow="0" w:firstColumn="0" w:lastColumn="0" w:oddVBand="0" w:evenVBand="0" w:oddHBand="0" w:evenHBand="0" w:firstRowFirstColumn="0" w:firstRowLastColumn="0" w:lastRowFirstColumn="0" w:lastRowLastColumn="0"/>
        </w:trPr>
        <w:tc>
          <w:tcPr>
            <w:tcW w:w="4029" w:type="dxa"/>
          </w:tcPr>
          <w:p w14:paraId="04AC1696" w14:textId="77777777" w:rsidR="000D7F1D" w:rsidRPr="00E46BB5" w:rsidRDefault="00000000">
            <w:pPr>
              <w:jc w:val="both"/>
              <w:rPr>
                <w:b/>
                <w:bCs/>
                <w:sz w:val="20"/>
              </w:rPr>
            </w:pPr>
            <w:r w:rsidRPr="00E46BB5">
              <w:rPr>
                <w:rFonts w:ascii="Cambria" w:eastAsia="Cambria" w:hAnsi="Cambria" w:cs="Cambria"/>
                <w:b/>
                <w:bCs/>
                <w:sz w:val="20"/>
              </w:rPr>
              <w:t xml:space="preserve">Associated Terms </w:t>
            </w:r>
          </w:p>
        </w:tc>
        <w:tc>
          <w:tcPr>
            <w:tcW w:w="1603" w:type="dxa"/>
          </w:tcPr>
          <w:p w14:paraId="58EB3063" w14:textId="77777777" w:rsidR="000D7F1D" w:rsidRPr="00E46BB5" w:rsidRDefault="00000000">
            <w:pPr>
              <w:jc w:val="both"/>
              <w:rPr>
                <w:b/>
                <w:bCs/>
                <w:sz w:val="20"/>
              </w:rPr>
            </w:pPr>
            <w:r w:rsidRPr="00E46BB5">
              <w:rPr>
                <w:rFonts w:ascii="Cambria" w:eastAsia="Cambria" w:hAnsi="Cambria" w:cs="Cambria"/>
                <w:b/>
                <w:bCs/>
                <w:sz w:val="20"/>
              </w:rPr>
              <w:t>Clinical Expert 1</w:t>
            </w:r>
          </w:p>
        </w:tc>
        <w:tc>
          <w:tcPr>
            <w:tcW w:w="1603" w:type="dxa"/>
          </w:tcPr>
          <w:p w14:paraId="51AC3322" w14:textId="77777777" w:rsidR="000D7F1D" w:rsidRPr="00E46BB5" w:rsidRDefault="00000000">
            <w:pPr>
              <w:jc w:val="both"/>
              <w:rPr>
                <w:b/>
                <w:bCs/>
                <w:sz w:val="20"/>
              </w:rPr>
            </w:pPr>
            <w:r w:rsidRPr="00E46BB5">
              <w:rPr>
                <w:rFonts w:ascii="Cambria" w:eastAsia="Cambria" w:hAnsi="Cambria" w:cs="Cambria"/>
                <w:b/>
                <w:bCs/>
                <w:sz w:val="20"/>
              </w:rPr>
              <w:t>Clinical Expert 2</w:t>
            </w:r>
          </w:p>
        </w:tc>
        <w:tc>
          <w:tcPr>
            <w:tcW w:w="1603" w:type="dxa"/>
          </w:tcPr>
          <w:p w14:paraId="56329224" w14:textId="77777777" w:rsidR="000D7F1D" w:rsidRPr="00E46BB5" w:rsidRDefault="00000000">
            <w:pPr>
              <w:jc w:val="both"/>
              <w:rPr>
                <w:b/>
                <w:bCs/>
                <w:sz w:val="20"/>
              </w:rPr>
            </w:pPr>
            <w:r w:rsidRPr="00E46BB5">
              <w:rPr>
                <w:rFonts w:ascii="Cambria" w:eastAsia="Cambria" w:hAnsi="Cambria" w:cs="Cambria"/>
                <w:b/>
                <w:bCs/>
                <w:sz w:val="20"/>
              </w:rPr>
              <w:t>Clinical Expert 3</w:t>
            </w:r>
          </w:p>
        </w:tc>
      </w:tr>
      <w:tr w:rsidR="00C7670C" w14:paraId="3C4A019D" w14:textId="77777777" w:rsidTr="00C7670C">
        <w:trPr>
          <w:cnfStyle w:val="000000100000" w:firstRow="0" w:lastRow="0" w:firstColumn="0" w:lastColumn="0" w:oddVBand="0" w:evenVBand="0" w:oddHBand="1" w:evenHBand="0" w:firstRowFirstColumn="0" w:firstRowLastColumn="0" w:lastRowFirstColumn="0" w:lastRowLastColumn="0"/>
        </w:trPr>
        <w:tc>
          <w:tcPr>
            <w:tcW w:w="4029" w:type="dxa"/>
          </w:tcPr>
          <w:p w14:paraId="19159EF1" w14:textId="77777777" w:rsidR="000D7F1D" w:rsidRDefault="00000000">
            <w:pPr>
              <w:rPr>
                <w:sz w:val="20"/>
              </w:rPr>
            </w:pPr>
            <w:r>
              <w:rPr>
                <w:rFonts w:ascii="Cambria" w:eastAsia="Cambria" w:hAnsi="Cambria" w:cs="Cambria"/>
                <w:sz w:val="20"/>
              </w:rPr>
              <w:t xml:space="preserve">Laboratory Test, Creatinine, eGFR, CRP, Administration, Continuation, Management, AST, ALT, Tend, Infection, Today, Decrease, Elevation, Results, Improvement </w:t>
            </w:r>
          </w:p>
        </w:tc>
        <w:tc>
          <w:tcPr>
            <w:tcW w:w="1603" w:type="dxa"/>
          </w:tcPr>
          <w:p w14:paraId="6D7F353A" w14:textId="77777777" w:rsidR="000D7F1D" w:rsidRDefault="00000000">
            <w:pPr>
              <w:rPr>
                <w:sz w:val="20"/>
              </w:rPr>
            </w:pPr>
            <w:r>
              <w:rPr>
                <w:rFonts w:ascii="Cambria" w:eastAsia="Cambria" w:hAnsi="Cambria" w:cs="Cambria"/>
                <w:sz w:val="20"/>
              </w:rPr>
              <w:t xml:space="preserve">Laboratory Monitoring </w:t>
            </w:r>
          </w:p>
        </w:tc>
        <w:tc>
          <w:tcPr>
            <w:tcW w:w="1603" w:type="dxa"/>
          </w:tcPr>
          <w:p w14:paraId="4429DC52" w14:textId="77777777" w:rsidR="000D7F1D" w:rsidRDefault="00000000">
            <w:pPr>
              <w:rPr>
                <w:sz w:val="20"/>
              </w:rPr>
            </w:pPr>
            <w:r>
              <w:rPr>
                <w:rFonts w:ascii="Cambria" w:eastAsia="Cambria" w:hAnsi="Cambria" w:cs="Cambria"/>
                <w:sz w:val="20"/>
              </w:rPr>
              <w:t xml:space="preserve">Evaluation of Laboratory Results </w:t>
            </w:r>
          </w:p>
        </w:tc>
        <w:tc>
          <w:tcPr>
            <w:tcW w:w="1603" w:type="dxa"/>
          </w:tcPr>
          <w:p w14:paraId="14F5FF26" w14:textId="77777777" w:rsidR="000D7F1D" w:rsidRDefault="00000000">
            <w:pPr>
              <w:rPr>
                <w:sz w:val="20"/>
              </w:rPr>
            </w:pPr>
            <w:r>
              <w:rPr>
                <w:rFonts w:ascii="Cambria" w:eastAsia="Cambria" w:hAnsi="Cambria" w:cs="Cambria"/>
                <w:sz w:val="20"/>
              </w:rPr>
              <w:t xml:space="preserve">Laboratory Monitoring </w:t>
            </w:r>
          </w:p>
        </w:tc>
      </w:tr>
      <w:tr w:rsidR="00C7670C" w14:paraId="495D3CFD" w14:textId="77777777" w:rsidTr="00C7670C">
        <w:tc>
          <w:tcPr>
            <w:tcW w:w="4029" w:type="dxa"/>
          </w:tcPr>
          <w:p w14:paraId="7E2CAF56" w14:textId="77777777" w:rsidR="000D7F1D" w:rsidRDefault="00000000">
            <w:pPr>
              <w:rPr>
                <w:sz w:val="20"/>
              </w:rPr>
            </w:pPr>
            <w:r>
              <w:rPr>
                <w:rFonts w:ascii="Cambria" w:eastAsia="Cambria" w:hAnsi="Cambria" w:cs="Cambria"/>
                <w:sz w:val="20"/>
              </w:rPr>
              <w:t xml:space="preserve">Management Method, ADR History, Self Management, Hospital, PTP Sheet, Administration Dose, Understanding, Effect, Administration Method, Interaction </w:t>
            </w:r>
          </w:p>
        </w:tc>
        <w:tc>
          <w:tcPr>
            <w:tcW w:w="1603" w:type="dxa"/>
          </w:tcPr>
          <w:p w14:paraId="134F6524" w14:textId="77777777" w:rsidR="000D7F1D" w:rsidRDefault="00000000">
            <w:pPr>
              <w:rPr>
                <w:sz w:val="20"/>
              </w:rPr>
            </w:pPr>
            <w:r>
              <w:rPr>
                <w:rFonts w:ascii="Cambria" w:eastAsia="Cambria" w:hAnsi="Cambria" w:cs="Cambria"/>
                <w:sz w:val="20"/>
              </w:rPr>
              <w:t xml:space="preserve">Medication Review </w:t>
            </w:r>
          </w:p>
        </w:tc>
        <w:tc>
          <w:tcPr>
            <w:tcW w:w="1603" w:type="dxa"/>
          </w:tcPr>
          <w:p w14:paraId="67E7C2F5" w14:textId="77777777" w:rsidR="000D7F1D" w:rsidRDefault="00000000">
            <w:pPr>
              <w:rPr>
                <w:sz w:val="20"/>
              </w:rPr>
            </w:pPr>
            <w:r>
              <w:rPr>
                <w:rFonts w:ascii="Cambria" w:eastAsia="Cambria" w:hAnsi="Cambria" w:cs="Cambria"/>
                <w:sz w:val="20"/>
              </w:rPr>
              <w:t xml:space="preserve">Assessment of Medication Adherence </w:t>
            </w:r>
          </w:p>
        </w:tc>
        <w:tc>
          <w:tcPr>
            <w:tcW w:w="1603" w:type="dxa"/>
          </w:tcPr>
          <w:p w14:paraId="412F29A4" w14:textId="77777777" w:rsidR="000D7F1D" w:rsidRDefault="00000000">
            <w:pPr>
              <w:rPr>
                <w:sz w:val="20"/>
              </w:rPr>
            </w:pPr>
            <w:r>
              <w:rPr>
                <w:rFonts w:ascii="Cambria" w:eastAsia="Cambria" w:hAnsi="Cambria" w:cs="Cambria"/>
                <w:sz w:val="20"/>
              </w:rPr>
              <w:t xml:space="preserve">Medication Review </w:t>
            </w:r>
          </w:p>
        </w:tc>
      </w:tr>
      <w:tr w:rsidR="00C7670C" w14:paraId="1EC316E6" w14:textId="77777777" w:rsidTr="00C7670C">
        <w:trPr>
          <w:cnfStyle w:val="000000100000" w:firstRow="0" w:lastRow="0" w:firstColumn="0" w:lastColumn="0" w:oddVBand="0" w:evenVBand="0" w:oddHBand="1" w:evenHBand="0" w:firstRowFirstColumn="0" w:firstRowLastColumn="0" w:lastRowFirstColumn="0" w:lastRowLastColumn="0"/>
        </w:trPr>
        <w:tc>
          <w:tcPr>
            <w:tcW w:w="4029" w:type="dxa"/>
          </w:tcPr>
          <w:p w14:paraId="18F98988" w14:textId="77777777" w:rsidR="000D7F1D" w:rsidRDefault="00000000">
            <w:pPr>
              <w:rPr>
                <w:sz w:val="20"/>
              </w:rPr>
            </w:pPr>
            <w:r>
              <w:rPr>
                <w:rFonts w:ascii="Cambria" w:eastAsia="Cambria" w:hAnsi="Cambria" w:cs="Cambria"/>
                <w:sz w:val="20"/>
              </w:rPr>
              <w:t xml:space="preserve">Report, Food, Health, Verification Method, Drug Allergy, Physical Item, Verbal, Prescribing Provider, Allergy, OTC Drugs </w:t>
            </w:r>
          </w:p>
        </w:tc>
        <w:tc>
          <w:tcPr>
            <w:tcW w:w="1603" w:type="dxa"/>
          </w:tcPr>
          <w:p w14:paraId="381DF528" w14:textId="77777777" w:rsidR="000D7F1D" w:rsidRDefault="00000000">
            <w:pPr>
              <w:rPr>
                <w:sz w:val="20"/>
              </w:rPr>
            </w:pPr>
            <w:r>
              <w:rPr>
                <w:rFonts w:ascii="Cambria" w:eastAsia="Cambria" w:hAnsi="Cambria" w:cs="Cambria"/>
                <w:sz w:val="20"/>
              </w:rPr>
              <w:t xml:space="preserve">Information Collection </w:t>
            </w:r>
          </w:p>
        </w:tc>
        <w:tc>
          <w:tcPr>
            <w:tcW w:w="1603" w:type="dxa"/>
          </w:tcPr>
          <w:p w14:paraId="7052D5B2" w14:textId="77777777" w:rsidR="000D7F1D" w:rsidRDefault="00000000">
            <w:pPr>
              <w:rPr>
                <w:sz w:val="20"/>
              </w:rPr>
            </w:pPr>
            <w:r>
              <w:rPr>
                <w:rFonts w:ascii="Cambria" w:eastAsia="Cambria" w:hAnsi="Cambria" w:cs="Cambria"/>
                <w:sz w:val="20"/>
              </w:rPr>
              <w:t xml:space="preserve">Collection of Patient Information </w:t>
            </w:r>
          </w:p>
        </w:tc>
        <w:tc>
          <w:tcPr>
            <w:tcW w:w="1603" w:type="dxa"/>
          </w:tcPr>
          <w:p w14:paraId="34DD0986" w14:textId="77777777" w:rsidR="000D7F1D" w:rsidRDefault="00000000">
            <w:pPr>
              <w:rPr>
                <w:sz w:val="20"/>
              </w:rPr>
            </w:pPr>
            <w:r>
              <w:rPr>
                <w:rFonts w:ascii="Cambria" w:eastAsia="Cambria" w:hAnsi="Cambria" w:cs="Cambria"/>
                <w:sz w:val="20"/>
              </w:rPr>
              <w:t xml:space="preserve">Information Collection </w:t>
            </w:r>
          </w:p>
        </w:tc>
      </w:tr>
      <w:tr w:rsidR="00C7670C" w14:paraId="72B67CDF" w14:textId="77777777" w:rsidTr="00C7670C">
        <w:tc>
          <w:tcPr>
            <w:tcW w:w="4029" w:type="dxa"/>
          </w:tcPr>
          <w:p w14:paraId="3D523864" w14:textId="77777777" w:rsidR="000D7F1D" w:rsidRDefault="00000000">
            <w:pPr>
              <w:rPr>
                <w:sz w:val="20"/>
              </w:rPr>
            </w:pPr>
            <w:r>
              <w:rPr>
                <w:rFonts w:ascii="Cambria" w:eastAsia="Cambria" w:hAnsi="Cambria" w:cs="Cambria"/>
                <w:sz w:val="20"/>
              </w:rPr>
              <w:t xml:space="preserve">Antimicrobials, Verification, Necessity, Particularly, Safety, Verification, Drugs, Caution, Initiation, Modification, Pharm. Preparation </w:t>
            </w:r>
          </w:p>
        </w:tc>
        <w:tc>
          <w:tcPr>
            <w:tcW w:w="1603" w:type="dxa"/>
          </w:tcPr>
          <w:p w14:paraId="164A2F12" w14:textId="77777777" w:rsidR="000D7F1D" w:rsidRDefault="00000000">
            <w:pPr>
              <w:rPr>
                <w:sz w:val="20"/>
              </w:rPr>
            </w:pPr>
            <w:r>
              <w:rPr>
                <w:rFonts w:ascii="Cambria" w:eastAsia="Cambria" w:hAnsi="Cambria" w:cs="Cambria"/>
                <w:sz w:val="20"/>
              </w:rPr>
              <w:t xml:space="preserve">Antimicrobial Management </w:t>
            </w:r>
          </w:p>
        </w:tc>
        <w:tc>
          <w:tcPr>
            <w:tcW w:w="1603" w:type="dxa"/>
          </w:tcPr>
          <w:p w14:paraId="36FC77BE" w14:textId="77777777" w:rsidR="000D7F1D" w:rsidRDefault="00000000">
            <w:pPr>
              <w:rPr>
                <w:sz w:val="20"/>
              </w:rPr>
            </w:pPr>
            <w:r>
              <w:rPr>
                <w:rFonts w:ascii="Cambria" w:eastAsia="Cambria" w:hAnsi="Cambria" w:cs="Cambria"/>
                <w:sz w:val="20"/>
              </w:rPr>
              <w:t xml:space="preserve">Management of Antimicrobial Use </w:t>
            </w:r>
          </w:p>
        </w:tc>
        <w:tc>
          <w:tcPr>
            <w:tcW w:w="1603" w:type="dxa"/>
          </w:tcPr>
          <w:p w14:paraId="0E8A8254" w14:textId="77777777" w:rsidR="000D7F1D" w:rsidRDefault="00000000">
            <w:pPr>
              <w:rPr>
                <w:sz w:val="20"/>
              </w:rPr>
            </w:pPr>
            <w:r>
              <w:rPr>
                <w:rFonts w:ascii="Cambria" w:eastAsia="Cambria" w:hAnsi="Cambria" w:cs="Cambria"/>
                <w:sz w:val="20"/>
              </w:rPr>
              <w:t xml:space="preserve">Antimicrobial Management </w:t>
            </w:r>
          </w:p>
        </w:tc>
      </w:tr>
      <w:tr w:rsidR="00C7670C" w14:paraId="73402B3E" w14:textId="77777777" w:rsidTr="00C7670C">
        <w:trPr>
          <w:cnfStyle w:val="000000100000" w:firstRow="0" w:lastRow="0" w:firstColumn="0" w:lastColumn="0" w:oddVBand="0" w:evenVBand="0" w:oddHBand="1" w:evenHBand="0" w:firstRowFirstColumn="0" w:firstRowLastColumn="0" w:lastRowFirstColumn="0" w:lastRowLastColumn="0"/>
        </w:trPr>
        <w:tc>
          <w:tcPr>
            <w:tcW w:w="4029" w:type="dxa"/>
          </w:tcPr>
          <w:p w14:paraId="5DE1653B" w14:textId="77777777" w:rsidR="000D7F1D" w:rsidRDefault="00000000">
            <w:pPr>
              <w:rPr>
                <w:sz w:val="20"/>
              </w:rPr>
            </w:pPr>
            <w:r>
              <w:rPr>
                <w:rFonts w:ascii="Cambria" w:eastAsia="Cambria" w:hAnsi="Cambria" w:cs="Cambria"/>
                <w:sz w:val="20"/>
              </w:rPr>
              <w:t xml:space="preserve">Prescription, Medicine, Take, Med. Reconciliation, Patient's Own Med., Use, Hospitalization, Clinical Status, Reference </w:t>
            </w:r>
          </w:p>
        </w:tc>
        <w:tc>
          <w:tcPr>
            <w:tcW w:w="1603" w:type="dxa"/>
          </w:tcPr>
          <w:p w14:paraId="2AF569C4" w14:textId="77777777" w:rsidR="000D7F1D" w:rsidRDefault="00000000">
            <w:pPr>
              <w:rPr>
                <w:sz w:val="20"/>
              </w:rPr>
            </w:pPr>
            <w:r>
              <w:rPr>
                <w:rFonts w:ascii="Cambria" w:eastAsia="Cambria" w:hAnsi="Cambria" w:cs="Cambria"/>
                <w:sz w:val="20"/>
              </w:rPr>
              <w:t xml:space="preserve">Prescription Verification </w:t>
            </w:r>
          </w:p>
        </w:tc>
        <w:tc>
          <w:tcPr>
            <w:tcW w:w="1603" w:type="dxa"/>
          </w:tcPr>
          <w:p w14:paraId="23E75C2C" w14:textId="77777777" w:rsidR="000D7F1D" w:rsidRDefault="00000000">
            <w:pPr>
              <w:rPr>
                <w:sz w:val="20"/>
              </w:rPr>
            </w:pPr>
            <w:r>
              <w:rPr>
                <w:rFonts w:ascii="Cambria" w:eastAsia="Cambria" w:hAnsi="Cambria" w:cs="Cambria"/>
                <w:sz w:val="20"/>
              </w:rPr>
              <w:t xml:space="preserve">Regular Medication Review </w:t>
            </w:r>
          </w:p>
        </w:tc>
        <w:tc>
          <w:tcPr>
            <w:tcW w:w="1603" w:type="dxa"/>
          </w:tcPr>
          <w:p w14:paraId="7DC7C0E6" w14:textId="77777777" w:rsidR="000D7F1D" w:rsidRDefault="00000000">
            <w:pPr>
              <w:rPr>
                <w:sz w:val="20"/>
              </w:rPr>
            </w:pPr>
            <w:r>
              <w:rPr>
                <w:rFonts w:ascii="Cambria" w:eastAsia="Cambria" w:hAnsi="Cambria" w:cs="Cambria"/>
                <w:sz w:val="20"/>
              </w:rPr>
              <w:t xml:space="preserve">Prescription Verification </w:t>
            </w:r>
          </w:p>
        </w:tc>
      </w:tr>
      <w:tr w:rsidR="00C7670C" w14:paraId="177B2054" w14:textId="77777777" w:rsidTr="00C7670C">
        <w:tc>
          <w:tcPr>
            <w:tcW w:w="4029" w:type="dxa"/>
          </w:tcPr>
          <w:p w14:paraId="7FC7D4BE" w14:textId="77777777" w:rsidR="000D7F1D" w:rsidRDefault="00000000">
            <w:pPr>
              <w:rPr>
                <w:sz w:val="20"/>
              </w:rPr>
            </w:pPr>
            <w:r>
              <w:rPr>
                <w:rFonts w:ascii="Cambria" w:eastAsia="Cambria" w:hAnsi="Cambria" w:cs="Cambria"/>
                <w:sz w:val="20"/>
              </w:rPr>
              <w:t xml:space="preserve">Tablet, Explanation, Guidance, Med. Adherence, Oral Administration, Med. Taking, Intravenous Infusion </w:t>
            </w:r>
          </w:p>
        </w:tc>
        <w:tc>
          <w:tcPr>
            <w:tcW w:w="1603" w:type="dxa"/>
          </w:tcPr>
          <w:p w14:paraId="30397A88" w14:textId="77777777" w:rsidR="000D7F1D" w:rsidRDefault="00000000">
            <w:pPr>
              <w:rPr>
                <w:sz w:val="20"/>
              </w:rPr>
            </w:pPr>
            <w:r>
              <w:rPr>
                <w:rFonts w:ascii="Cambria" w:eastAsia="Cambria" w:hAnsi="Cambria" w:cs="Cambria"/>
                <w:sz w:val="20"/>
              </w:rPr>
              <w:t xml:space="preserve">Patient Education </w:t>
            </w:r>
          </w:p>
        </w:tc>
        <w:tc>
          <w:tcPr>
            <w:tcW w:w="1603" w:type="dxa"/>
          </w:tcPr>
          <w:p w14:paraId="281E7079" w14:textId="77777777" w:rsidR="000D7F1D" w:rsidRDefault="00000000">
            <w:pPr>
              <w:rPr>
                <w:sz w:val="20"/>
              </w:rPr>
            </w:pPr>
            <w:r>
              <w:rPr>
                <w:rFonts w:ascii="Cambria" w:eastAsia="Cambria" w:hAnsi="Cambria" w:cs="Cambria"/>
                <w:sz w:val="20"/>
              </w:rPr>
              <w:t xml:space="preserve">Patient Counseling </w:t>
            </w:r>
          </w:p>
        </w:tc>
        <w:tc>
          <w:tcPr>
            <w:tcW w:w="1603" w:type="dxa"/>
          </w:tcPr>
          <w:p w14:paraId="32CDAD39" w14:textId="77777777" w:rsidR="000D7F1D" w:rsidRDefault="00000000">
            <w:pPr>
              <w:rPr>
                <w:sz w:val="20"/>
              </w:rPr>
            </w:pPr>
            <w:r>
              <w:rPr>
                <w:rFonts w:ascii="Cambria" w:eastAsia="Cambria" w:hAnsi="Cambria" w:cs="Cambria"/>
                <w:sz w:val="20"/>
              </w:rPr>
              <w:t xml:space="preserve">Patient Education </w:t>
            </w:r>
          </w:p>
        </w:tc>
      </w:tr>
      <w:tr w:rsidR="00C7670C" w14:paraId="3104D21A" w14:textId="77777777" w:rsidTr="00C7670C">
        <w:trPr>
          <w:cnfStyle w:val="000000100000" w:firstRow="0" w:lastRow="0" w:firstColumn="0" w:lastColumn="0" w:oddVBand="0" w:evenVBand="0" w:oddHBand="1" w:evenHBand="0" w:firstRowFirstColumn="0" w:firstRowLastColumn="0" w:lastRowFirstColumn="0" w:lastRowLastColumn="0"/>
        </w:trPr>
        <w:tc>
          <w:tcPr>
            <w:tcW w:w="4029" w:type="dxa"/>
          </w:tcPr>
          <w:p w14:paraId="6993E7F7" w14:textId="77777777" w:rsidR="000D7F1D" w:rsidRDefault="00000000">
            <w:pPr>
              <w:rPr>
                <w:sz w:val="20"/>
              </w:rPr>
            </w:pPr>
            <w:r>
              <w:rPr>
                <w:rFonts w:ascii="Cambria" w:eastAsia="Cambria" w:hAnsi="Cambria" w:cs="Cambria"/>
                <w:sz w:val="20"/>
              </w:rPr>
              <w:t xml:space="preserve">Renal Function, Dosage, Problem, CCr </w:t>
            </w:r>
          </w:p>
        </w:tc>
        <w:tc>
          <w:tcPr>
            <w:tcW w:w="1603" w:type="dxa"/>
          </w:tcPr>
          <w:p w14:paraId="6A36EA6F" w14:textId="77777777" w:rsidR="000D7F1D" w:rsidRDefault="00000000">
            <w:pPr>
              <w:rPr>
                <w:sz w:val="20"/>
              </w:rPr>
            </w:pPr>
            <w:r>
              <w:rPr>
                <w:rFonts w:ascii="Cambria" w:eastAsia="Cambria" w:hAnsi="Cambria" w:cs="Cambria"/>
                <w:sz w:val="20"/>
              </w:rPr>
              <w:t xml:space="preserve">Dose Optimization </w:t>
            </w:r>
          </w:p>
        </w:tc>
        <w:tc>
          <w:tcPr>
            <w:tcW w:w="1603" w:type="dxa"/>
          </w:tcPr>
          <w:p w14:paraId="57CCA041" w14:textId="77777777" w:rsidR="000D7F1D" w:rsidRDefault="00000000">
            <w:pPr>
              <w:rPr>
                <w:sz w:val="20"/>
              </w:rPr>
            </w:pPr>
            <w:r>
              <w:rPr>
                <w:rFonts w:ascii="Cambria" w:eastAsia="Cambria" w:hAnsi="Cambria" w:cs="Cambria"/>
                <w:sz w:val="20"/>
              </w:rPr>
              <w:t xml:space="preserve">Renal Function Assessment </w:t>
            </w:r>
          </w:p>
        </w:tc>
        <w:tc>
          <w:tcPr>
            <w:tcW w:w="1603" w:type="dxa"/>
          </w:tcPr>
          <w:p w14:paraId="602CC816" w14:textId="77777777" w:rsidR="000D7F1D" w:rsidRDefault="00000000">
            <w:pPr>
              <w:rPr>
                <w:sz w:val="20"/>
              </w:rPr>
            </w:pPr>
            <w:r>
              <w:rPr>
                <w:rFonts w:ascii="Cambria" w:eastAsia="Cambria" w:hAnsi="Cambria" w:cs="Cambria"/>
                <w:sz w:val="20"/>
              </w:rPr>
              <w:t xml:space="preserve">Dose Optimization </w:t>
            </w:r>
          </w:p>
        </w:tc>
      </w:tr>
    </w:tbl>
    <w:p w14:paraId="20FD0EAE" w14:textId="77777777" w:rsidR="000D7F1D" w:rsidRDefault="000D7F1D">
      <w:pPr>
        <w:jc w:val="both"/>
      </w:pPr>
    </w:p>
    <w:p w14:paraId="2728FDE2" w14:textId="0A0720CE" w:rsidR="000D7F1D" w:rsidRDefault="00000000">
      <w:pPr>
        <w:jc w:val="both"/>
        <w:rPr>
          <w:b/>
        </w:rPr>
      </w:pPr>
      <w:r>
        <w:rPr>
          <w:rFonts w:ascii="Cambria" w:eastAsia="Cambria" w:hAnsi="Cambria" w:cs="Cambria"/>
          <w:b/>
        </w:rPr>
        <w:t xml:space="preserve">B. Communities </w:t>
      </w:r>
      <w:r w:rsidR="0032442F">
        <w:rPr>
          <w:rFonts w:ascii="Cambria" w:eastAsia="Cambria" w:hAnsi="Cambria" w:cs="Cambria"/>
          <w:b/>
        </w:rPr>
        <w:t>d</w:t>
      </w:r>
      <w:r>
        <w:rPr>
          <w:rFonts w:ascii="Cambria" w:eastAsia="Cambria" w:hAnsi="Cambria" w:cs="Cambria"/>
          <w:b/>
        </w:rPr>
        <w:t xml:space="preserve">etected in </w:t>
      </w:r>
      <w:r w:rsidR="0032442F">
        <w:rPr>
          <w:rFonts w:ascii="Cambria" w:eastAsia="Cambria" w:hAnsi="Cambria" w:cs="Cambria"/>
          <w:b/>
        </w:rPr>
        <w:t xml:space="preserve">the </w:t>
      </w:r>
      <w:r>
        <w:rPr>
          <w:rFonts w:ascii="Cambria" w:eastAsia="Cambria" w:hAnsi="Cambria" w:cs="Cambria"/>
          <w:b/>
        </w:rPr>
        <w:t xml:space="preserve">post-ASP </w:t>
      </w:r>
      <w:r w:rsidR="0032442F">
        <w:rPr>
          <w:rFonts w:ascii="Cambria" w:eastAsia="Cambria" w:hAnsi="Cambria" w:cs="Cambria"/>
          <w:b/>
        </w:rPr>
        <w:t>p</w:t>
      </w:r>
      <w:r>
        <w:rPr>
          <w:rFonts w:ascii="Cambria" w:eastAsia="Cambria" w:hAnsi="Cambria" w:cs="Cambria"/>
          <w:b/>
        </w:rPr>
        <w:t>eriod</w:t>
      </w:r>
    </w:p>
    <w:tbl>
      <w:tblPr>
        <w:tblStyle w:val="21"/>
        <w:tblW w:w="5000" w:type="pct"/>
        <w:tblLook w:val="04A0" w:firstRow="1" w:lastRow="0" w:firstColumn="1" w:lastColumn="0" w:noHBand="0" w:noVBand="1"/>
      </w:tblPr>
      <w:tblGrid>
        <w:gridCol w:w="4227"/>
        <w:gridCol w:w="1713"/>
        <w:gridCol w:w="1711"/>
        <w:gridCol w:w="1709"/>
      </w:tblGrid>
      <w:tr w:rsidR="00C7670C" w14:paraId="18D74B80" w14:textId="77777777" w:rsidTr="00C7670C">
        <w:trPr>
          <w:cnfStyle w:val="100000000000" w:firstRow="1" w:lastRow="0" w:firstColumn="0" w:lastColumn="0" w:oddVBand="0" w:evenVBand="0" w:oddHBand="0" w:evenHBand="0" w:firstRowFirstColumn="0" w:firstRowLastColumn="0" w:lastRowFirstColumn="0" w:lastRowLastColumn="0"/>
        </w:trPr>
        <w:tc>
          <w:tcPr>
            <w:tcW w:w="3991" w:type="dxa"/>
          </w:tcPr>
          <w:p w14:paraId="6AA08451" w14:textId="77777777" w:rsidR="000D7F1D" w:rsidRPr="00E46BB5" w:rsidRDefault="00000000">
            <w:pPr>
              <w:jc w:val="both"/>
              <w:rPr>
                <w:b/>
                <w:bCs/>
                <w:sz w:val="20"/>
              </w:rPr>
            </w:pPr>
            <w:r w:rsidRPr="00E46BB5">
              <w:rPr>
                <w:rFonts w:ascii="Cambria" w:eastAsia="Cambria" w:hAnsi="Cambria" w:cs="Cambria"/>
                <w:b/>
                <w:bCs/>
                <w:sz w:val="20"/>
              </w:rPr>
              <w:t xml:space="preserve">Associated Terms </w:t>
            </w:r>
          </w:p>
        </w:tc>
        <w:tc>
          <w:tcPr>
            <w:tcW w:w="1617" w:type="dxa"/>
          </w:tcPr>
          <w:p w14:paraId="2B0100A0" w14:textId="77777777" w:rsidR="000D7F1D" w:rsidRPr="00E46BB5" w:rsidRDefault="00000000">
            <w:pPr>
              <w:jc w:val="both"/>
              <w:rPr>
                <w:b/>
                <w:bCs/>
                <w:sz w:val="20"/>
              </w:rPr>
            </w:pPr>
            <w:r w:rsidRPr="00E46BB5">
              <w:rPr>
                <w:rFonts w:ascii="Cambria" w:eastAsia="Cambria" w:hAnsi="Cambria" w:cs="Cambria"/>
                <w:b/>
                <w:bCs/>
                <w:sz w:val="20"/>
              </w:rPr>
              <w:t>Clinical Expert 1</w:t>
            </w:r>
          </w:p>
        </w:tc>
        <w:tc>
          <w:tcPr>
            <w:tcW w:w="1616" w:type="dxa"/>
          </w:tcPr>
          <w:p w14:paraId="6081D4DD" w14:textId="77777777" w:rsidR="000D7F1D" w:rsidRPr="00E46BB5" w:rsidRDefault="00000000">
            <w:pPr>
              <w:jc w:val="both"/>
              <w:rPr>
                <w:b/>
                <w:bCs/>
                <w:sz w:val="20"/>
              </w:rPr>
            </w:pPr>
            <w:r w:rsidRPr="00E46BB5">
              <w:rPr>
                <w:rFonts w:ascii="Cambria" w:eastAsia="Cambria" w:hAnsi="Cambria" w:cs="Cambria"/>
                <w:b/>
                <w:bCs/>
                <w:sz w:val="20"/>
              </w:rPr>
              <w:t>Clinical Expert 2</w:t>
            </w:r>
          </w:p>
        </w:tc>
        <w:tc>
          <w:tcPr>
            <w:tcW w:w="1614" w:type="dxa"/>
          </w:tcPr>
          <w:p w14:paraId="6FCFFAD9" w14:textId="77777777" w:rsidR="000D7F1D" w:rsidRPr="00E46BB5" w:rsidRDefault="00000000">
            <w:pPr>
              <w:jc w:val="both"/>
              <w:rPr>
                <w:b/>
                <w:bCs/>
                <w:sz w:val="20"/>
              </w:rPr>
            </w:pPr>
            <w:r w:rsidRPr="00E46BB5">
              <w:rPr>
                <w:rFonts w:ascii="Cambria" w:eastAsia="Cambria" w:hAnsi="Cambria" w:cs="Cambria"/>
                <w:b/>
                <w:bCs/>
                <w:sz w:val="20"/>
              </w:rPr>
              <w:t>Clinical Expert 3</w:t>
            </w:r>
          </w:p>
        </w:tc>
      </w:tr>
      <w:tr w:rsidR="00C7670C" w14:paraId="6ADCBC1D" w14:textId="77777777" w:rsidTr="00C7670C">
        <w:trPr>
          <w:cnfStyle w:val="000000100000" w:firstRow="0" w:lastRow="0" w:firstColumn="0" w:lastColumn="0" w:oddVBand="0" w:evenVBand="0" w:oddHBand="1" w:evenHBand="0" w:firstRowFirstColumn="0" w:firstRowLastColumn="0" w:lastRowFirstColumn="0" w:lastRowLastColumn="0"/>
        </w:trPr>
        <w:tc>
          <w:tcPr>
            <w:tcW w:w="3991" w:type="dxa"/>
          </w:tcPr>
          <w:p w14:paraId="167819EF" w14:textId="77777777" w:rsidR="000D7F1D" w:rsidRDefault="00000000">
            <w:pPr>
              <w:rPr>
                <w:sz w:val="20"/>
              </w:rPr>
            </w:pPr>
            <w:r>
              <w:rPr>
                <w:rFonts w:ascii="Cambria" w:eastAsia="Cambria" w:hAnsi="Cambria" w:cs="Cambria"/>
                <w:sz w:val="20"/>
              </w:rPr>
              <w:t xml:space="preserve">Drugs, Necessity, Hospitalization, Take, Med. Taking, Med. Reconciliation, Medicine, Verification Method, Explanation, ADR History, Management Method, Health, Defecation, Food, Report, Hospital, Clinical Status </w:t>
            </w:r>
          </w:p>
        </w:tc>
        <w:tc>
          <w:tcPr>
            <w:tcW w:w="1617" w:type="dxa"/>
          </w:tcPr>
          <w:p w14:paraId="1887B4A7" w14:textId="77777777" w:rsidR="000D7F1D" w:rsidRDefault="00000000">
            <w:pPr>
              <w:rPr>
                <w:sz w:val="20"/>
              </w:rPr>
            </w:pPr>
            <w:r>
              <w:rPr>
                <w:rFonts w:ascii="Cambria" w:eastAsia="Cambria" w:hAnsi="Cambria" w:cs="Cambria"/>
                <w:sz w:val="20"/>
              </w:rPr>
              <w:t xml:space="preserve">Information Collection </w:t>
            </w:r>
          </w:p>
        </w:tc>
        <w:tc>
          <w:tcPr>
            <w:tcW w:w="1616" w:type="dxa"/>
          </w:tcPr>
          <w:p w14:paraId="292A2171" w14:textId="77777777" w:rsidR="000D7F1D" w:rsidRDefault="00000000">
            <w:pPr>
              <w:rPr>
                <w:sz w:val="20"/>
              </w:rPr>
            </w:pPr>
            <w:r>
              <w:rPr>
                <w:rFonts w:ascii="Cambria" w:eastAsia="Cambria" w:hAnsi="Cambria" w:cs="Cambria"/>
                <w:sz w:val="20"/>
              </w:rPr>
              <w:t xml:space="preserve">Collection of Patient Information </w:t>
            </w:r>
          </w:p>
        </w:tc>
        <w:tc>
          <w:tcPr>
            <w:tcW w:w="1614" w:type="dxa"/>
          </w:tcPr>
          <w:p w14:paraId="5051BD6C" w14:textId="77777777" w:rsidR="000D7F1D" w:rsidRDefault="00000000">
            <w:pPr>
              <w:rPr>
                <w:sz w:val="20"/>
              </w:rPr>
            </w:pPr>
            <w:r>
              <w:rPr>
                <w:rFonts w:ascii="Cambria" w:eastAsia="Cambria" w:hAnsi="Cambria" w:cs="Cambria"/>
                <w:sz w:val="20"/>
              </w:rPr>
              <w:t xml:space="preserve">Information Collection </w:t>
            </w:r>
          </w:p>
        </w:tc>
      </w:tr>
      <w:tr w:rsidR="00C7670C" w14:paraId="1FE3CA0F" w14:textId="77777777" w:rsidTr="00C7670C">
        <w:tc>
          <w:tcPr>
            <w:tcW w:w="3991" w:type="dxa"/>
          </w:tcPr>
          <w:p w14:paraId="3129833F" w14:textId="77777777" w:rsidR="000D7F1D" w:rsidRDefault="00000000">
            <w:pPr>
              <w:rPr>
                <w:sz w:val="20"/>
              </w:rPr>
            </w:pPr>
            <w:r>
              <w:rPr>
                <w:rFonts w:ascii="Cambria" w:eastAsia="Cambria" w:hAnsi="Cambria" w:cs="Cambria"/>
                <w:sz w:val="20"/>
              </w:rPr>
              <w:lastRenderedPageBreak/>
              <w:t xml:space="preserve">CRP, WBC, Neutrophil, Qualitative Test, SBT/ABPC, Fever, Ceftriaxone, Elevation, Nitrogen, Urea </w:t>
            </w:r>
          </w:p>
        </w:tc>
        <w:tc>
          <w:tcPr>
            <w:tcW w:w="1617" w:type="dxa"/>
          </w:tcPr>
          <w:p w14:paraId="209CD225" w14:textId="77777777" w:rsidR="000D7F1D" w:rsidRDefault="00000000">
            <w:pPr>
              <w:rPr>
                <w:sz w:val="20"/>
              </w:rPr>
            </w:pPr>
            <w:r>
              <w:rPr>
                <w:rFonts w:ascii="Cambria" w:eastAsia="Cambria" w:hAnsi="Cambria" w:cs="Cambria"/>
                <w:sz w:val="20"/>
              </w:rPr>
              <w:t xml:space="preserve">Infection Assessment </w:t>
            </w:r>
          </w:p>
        </w:tc>
        <w:tc>
          <w:tcPr>
            <w:tcW w:w="1616" w:type="dxa"/>
          </w:tcPr>
          <w:p w14:paraId="3B368924" w14:textId="77777777" w:rsidR="000D7F1D" w:rsidRDefault="00000000">
            <w:pPr>
              <w:rPr>
                <w:sz w:val="20"/>
              </w:rPr>
            </w:pPr>
            <w:r>
              <w:rPr>
                <w:rFonts w:ascii="Cambria" w:eastAsia="Cambria" w:hAnsi="Cambria" w:cs="Cambria"/>
                <w:sz w:val="20"/>
              </w:rPr>
              <w:t xml:space="preserve">Evaluation of Infection Treatment </w:t>
            </w:r>
          </w:p>
        </w:tc>
        <w:tc>
          <w:tcPr>
            <w:tcW w:w="1614" w:type="dxa"/>
          </w:tcPr>
          <w:p w14:paraId="363810A8" w14:textId="77777777" w:rsidR="000D7F1D" w:rsidRDefault="00000000">
            <w:pPr>
              <w:rPr>
                <w:sz w:val="20"/>
              </w:rPr>
            </w:pPr>
            <w:r>
              <w:rPr>
                <w:rFonts w:ascii="Cambria" w:eastAsia="Cambria" w:hAnsi="Cambria" w:cs="Cambria"/>
                <w:sz w:val="20"/>
              </w:rPr>
              <w:t xml:space="preserve">Infection Assessment </w:t>
            </w:r>
          </w:p>
        </w:tc>
      </w:tr>
      <w:tr w:rsidR="00C7670C" w14:paraId="05123091" w14:textId="77777777" w:rsidTr="00C7670C">
        <w:trPr>
          <w:cnfStyle w:val="000000100000" w:firstRow="0" w:lastRow="0" w:firstColumn="0" w:lastColumn="0" w:oddVBand="0" w:evenVBand="0" w:oddHBand="1" w:evenHBand="0" w:firstRowFirstColumn="0" w:firstRowLastColumn="0" w:lastRowFirstColumn="0" w:lastRowLastColumn="0"/>
        </w:trPr>
        <w:tc>
          <w:tcPr>
            <w:tcW w:w="3991" w:type="dxa"/>
          </w:tcPr>
          <w:p w14:paraId="00CB70CD" w14:textId="77777777" w:rsidR="000D7F1D" w:rsidRDefault="00000000">
            <w:pPr>
              <w:rPr>
                <w:sz w:val="20"/>
              </w:rPr>
            </w:pPr>
            <w:r>
              <w:rPr>
                <w:rFonts w:ascii="Cambria" w:eastAsia="Cambria" w:hAnsi="Cambria" w:cs="Cambria"/>
                <w:sz w:val="20"/>
              </w:rPr>
              <w:t xml:space="preserve">Antimicrobials, Verification, Modification, Oral Administration, Tablet, Prescription, Continuation, Patient's Own Med., Allergy </w:t>
            </w:r>
          </w:p>
        </w:tc>
        <w:tc>
          <w:tcPr>
            <w:tcW w:w="1617" w:type="dxa"/>
          </w:tcPr>
          <w:p w14:paraId="17B329AA" w14:textId="77777777" w:rsidR="000D7F1D" w:rsidRDefault="00000000">
            <w:pPr>
              <w:rPr>
                <w:sz w:val="20"/>
              </w:rPr>
            </w:pPr>
            <w:r>
              <w:rPr>
                <w:rFonts w:ascii="Cambria" w:eastAsia="Cambria" w:hAnsi="Cambria" w:cs="Cambria"/>
                <w:sz w:val="20"/>
              </w:rPr>
              <w:t xml:space="preserve">Antimicrobial Management </w:t>
            </w:r>
          </w:p>
        </w:tc>
        <w:tc>
          <w:tcPr>
            <w:tcW w:w="1616" w:type="dxa"/>
          </w:tcPr>
          <w:p w14:paraId="4F521348" w14:textId="77777777" w:rsidR="000D7F1D" w:rsidRDefault="00000000">
            <w:pPr>
              <w:rPr>
                <w:sz w:val="20"/>
              </w:rPr>
            </w:pPr>
            <w:r>
              <w:rPr>
                <w:rFonts w:ascii="Cambria" w:eastAsia="Cambria" w:hAnsi="Cambria" w:cs="Cambria"/>
                <w:sz w:val="20"/>
              </w:rPr>
              <w:t xml:space="preserve">Management of Antimicrobial Use </w:t>
            </w:r>
          </w:p>
        </w:tc>
        <w:tc>
          <w:tcPr>
            <w:tcW w:w="1614" w:type="dxa"/>
          </w:tcPr>
          <w:p w14:paraId="1ABAA32A" w14:textId="77777777" w:rsidR="000D7F1D" w:rsidRDefault="00000000">
            <w:pPr>
              <w:rPr>
                <w:sz w:val="20"/>
              </w:rPr>
            </w:pPr>
            <w:r>
              <w:rPr>
                <w:rFonts w:ascii="Cambria" w:eastAsia="Cambria" w:hAnsi="Cambria" w:cs="Cambria"/>
                <w:sz w:val="20"/>
              </w:rPr>
              <w:t xml:space="preserve">Antimicrobial Management </w:t>
            </w:r>
          </w:p>
        </w:tc>
      </w:tr>
      <w:tr w:rsidR="00C7670C" w14:paraId="2CE5BB82" w14:textId="77777777" w:rsidTr="00C7670C">
        <w:tc>
          <w:tcPr>
            <w:tcW w:w="3991" w:type="dxa"/>
          </w:tcPr>
          <w:p w14:paraId="25DDE7E5" w14:textId="77777777" w:rsidR="000D7F1D" w:rsidRDefault="00000000">
            <w:pPr>
              <w:rPr>
                <w:sz w:val="20"/>
              </w:rPr>
            </w:pPr>
            <w:r>
              <w:rPr>
                <w:rFonts w:ascii="Cambria" w:eastAsia="Cambria" w:hAnsi="Cambria" w:cs="Cambria"/>
                <w:sz w:val="20"/>
              </w:rPr>
              <w:t xml:space="preserve">Bacterial Test, Urine, Suspected, Results, Bacteria, Infection, Blood, Blood Culture </w:t>
            </w:r>
          </w:p>
        </w:tc>
        <w:tc>
          <w:tcPr>
            <w:tcW w:w="1617" w:type="dxa"/>
          </w:tcPr>
          <w:p w14:paraId="4D15FF07" w14:textId="77777777" w:rsidR="000D7F1D" w:rsidRDefault="00000000">
            <w:pPr>
              <w:rPr>
                <w:sz w:val="20"/>
              </w:rPr>
            </w:pPr>
            <w:r>
              <w:rPr>
                <w:rFonts w:ascii="Cambria" w:eastAsia="Cambria" w:hAnsi="Cambria" w:cs="Cambria"/>
                <w:sz w:val="20"/>
              </w:rPr>
              <w:t xml:space="preserve">Microbiological Testing </w:t>
            </w:r>
          </w:p>
        </w:tc>
        <w:tc>
          <w:tcPr>
            <w:tcW w:w="1616" w:type="dxa"/>
          </w:tcPr>
          <w:p w14:paraId="5FE58A48" w14:textId="77777777" w:rsidR="000D7F1D" w:rsidRDefault="00000000">
            <w:pPr>
              <w:rPr>
                <w:color w:val="000000"/>
                <w:sz w:val="20"/>
              </w:rPr>
            </w:pPr>
            <w:r>
              <w:rPr>
                <w:rFonts w:ascii="Cambria" w:eastAsia="Cambria" w:hAnsi="Cambria" w:cs="Cambria"/>
                <w:color w:val="000000"/>
                <w:sz w:val="20"/>
              </w:rPr>
              <w:t xml:space="preserve">Microbiology Result Review </w:t>
            </w:r>
          </w:p>
        </w:tc>
        <w:tc>
          <w:tcPr>
            <w:tcW w:w="1614" w:type="dxa"/>
          </w:tcPr>
          <w:p w14:paraId="03F6C4BA" w14:textId="77777777" w:rsidR="000D7F1D" w:rsidRDefault="00000000">
            <w:pPr>
              <w:rPr>
                <w:sz w:val="20"/>
              </w:rPr>
            </w:pPr>
            <w:r>
              <w:rPr>
                <w:rFonts w:ascii="Cambria" w:eastAsia="Cambria" w:hAnsi="Cambria" w:cs="Cambria"/>
                <w:sz w:val="20"/>
              </w:rPr>
              <w:t xml:space="preserve">Microbiological Review </w:t>
            </w:r>
          </w:p>
        </w:tc>
      </w:tr>
      <w:tr w:rsidR="00C7670C" w14:paraId="74E5CB85" w14:textId="77777777" w:rsidTr="00C7670C">
        <w:trPr>
          <w:cnfStyle w:val="000000100000" w:firstRow="0" w:lastRow="0" w:firstColumn="0" w:lastColumn="0" w:oddVBand="0" w:evenVBand="0" w:oddHBand="1" w:evenHBand="0" w:firstRowFirstColumn="0" w:firstRowLastColumn="0" w:lastRowFirstColumn="0" w:lastRowLastColumn="0"/>
        </w:trPr>
        <w:tc>
          <w:tcPr>
            <w:tcW w:w="3991" w:type="dxa"/>
          </w:tcPr>
          <w:p w14:paraId="04573CF4" w14:textId="77777777" w:rsidR="000D7F1D" w:rsidRDefault="00000000">
            <w:pPr>
              <w:rPr>
                <w:sz w:val="20"/>
              </w:rPr>
            </w:pPr>
            <w:r>
              <w:rPr>
                <w:rFonts w:ascii="Cambria" w:eastAsia="Cambria" w:hAnsi="Cambria" w:cs="Cambria"/>
                <w:sz w:val="20"/>
              </w:rPr>
              <w:t xml:space="preserve">Laboratory Test, Creatinine, eGFR, AST, ALT, Administration, Initiation, Caution, Discontinuation </w:t>
            </w:r>
          </w:p>
        </w:tc>
        <w:tc>
          <w:tcPr>
            <w:tcW w:w="1617" w:type="dxa"/>
          </w:tcPr>
          <w:p w14:paraId="21C9FE23" w14:textId="77777777" w:rsidR="000D7F1D" w:rsidRDefault="00000000">
            <w:pPr>
              <w:rPr>
                <w:sz w:val="20"/>
              </w:rPr>
            </w:pPr>
            <w:r>
              <w:rPr>
                <w:rFonts w:ascii="Cambria" w:eastAsia="Cambria" w:hAnsi="Cambria" w:cs="Cambria"/>
                <w:sz w:val="20"/>
              </w:rPr>
              <w:t xml:space="preserve">Laboratory Monitoring </w:t>
            </w:r>
          </w:p>
        </w:tc>
        <w:tc>
          <w:tcPr>
            <w:tcW w:w="1616" w:type="dxa"/>
          </w:tcPr>
          <w:p w14:paraId="5D273F9B" w14:textId="77777777" w:rsidR="000D7F1D" w:rsidRDefault="00000000">
            <w:pPr>
              <w:rPr>
                <w:color w:val="000000"/>
                <w:sz w:val="20"/>
              </w:rPr>
            </w:pPr>
            <w:r>
              <w:rPr>
                <w:rFonts w:ascii="Cambria" w:eastAsia="Cambria" w:hAnsi="Cambria" w:cs="Cambria"/>
                <w:color w:val="000000"/>
                <w:sz w:val="20"/>
              </w:rPr>
              <w:t xml:space="preserve">Evaluation of Laboratory Results </w:t>
            </w:r>
          </w:p>
        </w:tc>
        <w:tc>
          <w:tcPr>
            <w:tcW w:w="1614" w:type="dxa"/>
          </w:tcPr>
          <w:p w14:paraId="45C014AB" w14:textId="77777777" w:rsidR="000D7F1D" w:rsidRDefault="00000000">
            <w:pPr>
              <w:rPr>
                <w:sz w:val="20"/>
              </w:rPr>
            </w:pPr>
            <w:r>
              <w:rPr>
                <w:rFonts w:ascii="Cambria" w:eastAsia="Cambria" w:hAnsi="Cambria" w:cs="Cambria"/>
                <w:sz w:val="20"/>
              </w:rPr>
              <w:t xml:space="preserve">Laboratory Monitoring </w:t>
            </w:r>
          </w:p>
        </w:tc>
      </w:tr>
      <w:tr w:rsidR="00C7670C" w14:paraId="145B1805" w14:textId="77777777" w:rsidTr="00C7670C">
        <w:tc>
          <w:tcPr>
            <w:tcW w:w="3991" w:type="dxa"/>
          </w:tcPr>
          <w:p w14:paraId="2EBDA0A2" w14:textId="77777777" w:rsidR="000D7F1D" w:rsidRDefault="00000000">
            <w:pPr>
              <w:rPr>
                <w:sz w:val="20"/>
              </w:rPr>
            </w:pPr>
            <w:r>
              <w:rPr>
                <w:rFonts w:ascii="Cambria" w:eastAsia="Cambria" w:hAnsi="Cambria" w:cs="Cambria"/>
                <w:sz w:val="20"/>
              </w:rPr>
              <w:t xml:space="preserve">Tend, Decrease, Renal Function, Improvement, Problem, Dosage </w:t>
            </w:r>
          </w:p>
        </w:tc>
        <w:tc>
          <w:tcPr>
            <w:tcW w:w="1617" w:type="dxa"/>
          </w:tcPr>
          <w:p w14:paraId="3BC82F4F" w14:textId="77777777" w:rsidR="000D7F1D" w:rsidRDefault="00000000">
            <w:pPr>
              <w:rPr>
                <w:sz w:val="20"/>
              </w:rPr>
            </w:pPr>
            <w:r>
              <w:rPr>
                <w:rFonts w:ascii="Cambria" w:eastAsia="Cambria" w:hAnsi="Cambria" w:cs="Cambria"/>
                <w:sz w:val="20"/>
              </w:rPr>
              <w:t xml:space="preserve">Dose Optimization </w:t>
            </w:r>
          </w:p>
        </w:tc>
        <w:tc>
          <w:tcPr>
            <w:tcW w:w="1616" w:type="dxa"/>
          </w:tcPr>
          <w:p w14:paraId="09CBB5FB" w14:textId="77777777" w:rsidR="000D7F1D" w:rsidRDefault="00000000">
            <w:pPr>
              <w:rPr>
                <w:color w:val="000000"/>
                <w:sz w:val="20"/>
              </w:rPr>
            </w:pPr>
            <w:r>
              <w:rPr>
                <w:rFonts w:ascii="Cambria" w:eastAsia="Cambria" w:hAnsi="Cambria" w:cs="Cambria"/>
                <w:color w:val="000000"/>
                <w:sz w:val="20"/>
              </w:rPr>
              <w:t xml:space="preserve">Renal Function Assessment </w:t>
            </w:r>
          </w:p>
        </w:tc>
        <w:tc>
          <w:tcPr>
            <w:tcW w:w="1614" w:type="dxa"/>
          </w:tcPr>
          <w:p w14:paraId="67110E36" w14:textId="77777777" w:rsidR="000D7F1D" w:rsidRDefault="00000000">
            <w:pPr>
              <w:rPr>
                <w:sz w:val="20"/>
              </w:rPr>
            </w:pPr>
            <w:r>
              <w:rPr>
                <w:rFonts w:ascii="Cambria" w:eastAsia="Cambria" w:hAnsi="Cambria" w:cs="Cambria"/>
                <w:sz w:val="20"/>
              </w:rPr>
              <w:t xml:space="preserve">Dose Optimization </w:t>
            </w:r>
          </w:p>
        </w:tc>
      </w:tr>
      <w:tr w:rsidR="00C7670C" w14:paraId="55E98AA5" w14:textId="77777777" w:rsidTr="00C7670C">
        <w:trPr>
          <w:cnfStyle w:val="000000100000" w:firstRow="0" w:lastRow="0" w:firstColumn="0" w:lastColumn="0" w:oddVBand="0" w:evenVBand="0" w:oddHBand="1" w:evenHBand="0" w:firstRowFirstColumn="0" w:firstRowLastColumn="0" w:lastRowFirstColumn="0" w:lastRowLastColumn="0"/>
        </w:trPr>
        <w:tc>
          <w:tcPr>
            <w:tcW w:w="3991" w:type="dxa"/>
          </w:tcPr>
          <w:p w14:paraId="05B52899" w14:textId="77777777" w:rsidR="000D7F1D" w:rsidRDefault="00000000">
            <w:pPr>
              <w:rPr>
                <w:sz w:val="20"/>
              </w:rPr>
            </w:pPr>
            <w:r>
              <w:rPr>
                <w:rFonts w:ascii="Cambria" w:eastAsia="Cambria" w:hAnsi="Cambria" w:cs="Cambria"/>
                <w:sz w:val="20"/>
              </w:rPr>
              <w:t xml:space="preserve">Blood Glucose, Serum, Meropenem, Platelet </w:t>
            </w:r>
          </w:p>
        </w:tc>
        <w:tc>
          <w:tcPr>
            <w:tcW w:w="1617" w:type="dxa"/>
          </w:tcPr>
          <w:p w14:paraId="11E33294" w14:textId="77777777" w:rsidR="000D7F1D" w:rsidRDefault="00000000">
            <w:pPr>
              <w:rPr>
                <w:sz w:val="20"/>
              </w:rPr>
            </w:pPr>
            <w:r>
              <w:rPr>
                <w:rFonts w:ascii="Cambria" w:eastAsia="Cambria" w:hAnsi="Cambria" w:cs="Cambria"/>
                <w:sz w:val="20"/>
              </w:rPr>
              <w:t xml:space="preserve">Additional Monitoring </w:t>
            </w:r>
          </w:p>
        </w:tc>
        <w:tc>
          <w:tcPr>
            <w:tcW w:w="1616" w:type="dxa"/>
          </w:tcPr>
          <w:p w14:paraId="541805B2" w14:textId="77777777" w:rsidR="000D7F1D" w:rsidRDefault="00000000">
            <w:pPr>
              <w:rPr>
                <w:color w:val="000000"/>
                <w:sz w:val="20"/>
              </w:rPr>
            </w:pPr>
            <w:r>
              <w:rPr>
                <w:rFonts w:ascii="Cambria" w:eastAsia="Cambria" w:hAnsi="Cambria" w:cs="Cambria"/>
                <w:color w:val="000000"/>
                <w:sz w:val="20"/>
              </w:rPr>
              <w:t xml:space="preserve">Management of Severe Infections </w:t>
            </w:r>
          </w:p>
        </w:tc>
        <w:tc>
          <w:tcPr>
            <w:tcW w:w="1614" w:type="dxa"/>
          </w:tcPr>
          <w:p w14:paraId="389F64C4" w14:textId="77777777" w:rsidR="000D7F1D" w:rsidRDefault="00000000">
            <w:pPr>
              <w:rPr>
                <w:sz w:val="20"/>
              </w:rPr>
            </w:pPr>
            <w:r>
              <w:rPr>
                <w:rFonts w:ascii="Cambria" w:eastAsia="Cambria" w:hAnsi="Cambria" w:cs="Cambria"/>
                <w:color w:val="000000"/>
                <w:sz w:val="20"/>
              </w:rPr>
              <w:t>Severe Infection Management</w:t>
            </w:r>
          </w:p>
        </w:tc>
      </w:tr>
    </w:tbl>
    <w:p w14:paraId="7B78B4CE" w14:textId="77777777" w:rsidR="000D7F1D" w:rsidRDefault="000D7F1D">
      <w:pPr>
        <w:jc w:val="both"/>
      </w:pPr>
    </w:p>
    <w:p w14:paraId="60BD2D02" w14:textId="4E824232" w:rsidR="000D7F1D" w:rsidRDefault="00000000">
      <w:pPr>
        <w:jc w:val="both"/>
        <w:rPr>
          <w:b/>
        </w:rPr>
      </w:pPr>
      <w:r>
        <w:rPr>
          <w:rFonts w:ascii="Cambria" w:eastAsia="Cambria" w:hAnsi="Cambria" w:cs="Cambria"/>
          <w:b/>
        </w:rPr>
        <w:t xml:space="preserve">C. Hierarchical </w:t>
      </w:r>
      <w:r w:rsidR="0032442F">
        <w:rPr>
          <w:rFonts w:ascii="Cambria" w:eastAsia="Cambria" w:hAnsi="Cambria" w:cs="Cambria"/>
          <w:b/>
        </w:rPr>
        <w:t>c</w:t>
      </w:r>
      <w:r>
        <w:rPr>
          <w:rFonts w:ascii="Cambria" w:eastAsia="Cambria" w:hAnsi="Cambria" w:cs="Cambria"/>
          <w:b/>
        </w:rPr>
        <w:t>lusters</w:t>
      </w:r>
    </w:p>
    <w:tbl>
      <w:tblPr>
        <w:tblStyle w:val="21"/>
        <w:tblW w:w="5000" w:type="pct"/>
        <w:tblLook w:val="04A0" w:firstRow="1" w:lastRow="0" w:firstColumn="1" w:lastColumn="0" w:noHBand="0" w:noVBand="1"/>
      </w:tblPr>
      <w:tblGrid>
        <w:gridCol w:w="4268"/>
        <w:gridCol w:w="1698"/>
        <w:gridCol w:w="1698"/>
        <w:gridCol w:w="1696"/>
      </w:tblGrid>
      <w:tr w:rsidR="00C7670C" w14:paraId="65CA5E49" w14:textId="77777777" w:rsidTr="00C7670C">
        <w:trPr>
          <w:cnfStyle w:val="100000000000" w:firstRow="1" w:lastRow="0" w:firstColumn="0" w:lastColumn="0" w:oddVBand="0" w:evenVBand="0" w:oddHBand="0" w:evenHBand="0" w:firstRowFirstColumn="0" w:firstRowLastColumn="0" w:lastRowFirstColumn="0" w:lastRowLastColumn="0"/>
        </w:trPr>
        <w:tc>
          <w:tcPr>
            <w:tcW w:w="4031" w:type="dxa"/>
          </w:tcPr>
          <w:p w14:paraId="54748E67" w14:textId="77777777" w:rsidR="000D7F1D" w:rsidRPr="00E46BB5" w:rsidRDefault="00000000">
            <w:pPr>
              <w:jc w:val="both"/>
              <w:rPr>
                <w:b/>
                <w:bCs/>
                <w:sz w:val="20"/>
              </w:rPr>
            </w:pPr>
            <w:r w:rsidRPr="00E46BB5">
              <w:rPr>
                <w:rFonts w:ascii="Cambria" w:eastAsia="Cambria" w:hAnsi="Cambria" w:cs="Cambria"/>
                <w:b/>
                <w:bCs/>
                <w:sz w:val="20"/>
              </w:rPr>
              <w:t xml:space="preserve"> Key Terms </w:t>
            </w:r>
          </w:p>
        </w:tc>
        <w:tc>
          <w:tcPr>
            <w:tcW w:w="1603" w:type="dxa"/>
          </w:tcPr>
          <w:p w14:paraId="1687D5BE" w14:textId="77777777" w:rsidR="000D7F1D" w:rsidRPr="00E46BB5" w:rsidRDefault="00000000">
            <w:pPr>
              <w:jc w:val="both"/>
              <w:rPr>
                <w:b/>
                <w:bCs/>
                <w:sz w:val="20"/>
              </w:rPr>
            </w:pPr>
            <w:r w:rsidRPr="00E46BB5">
              <w:rPr>
                <w:rFonts w:ascii="Cambria" w:eastAsia="Cambria" w:hAnsi="Cambria" w:cs="Cambria"/>
                <w:b/>
                <w:bCs/>
                <w:sz w:val="20"/>
              </w:rPr>
              <w:t>Clinical Expert 1</w:t>
            </w:r>
          </w:p>
        </w:tc>
        <w:tc>
          <w:tcPr>
            <w:tcW w:w="1603" w:type="dxa"/>
          </w:tcPr>
          <w:p w14:paraId="741FA912" w14:textId="77777777" w:rsidR="000D7F1D" w:rsidRPr="00E46BB5" w:rsidRDefault="00000000">
            <w:pPr>
              <w:jc w:val="both"/>
              <w:rPr>
                <w:b/>
                <w:bCs/>
                <w:sz w:val="20"/>
              </w:rPr>
            </w:pPr>
            <w:r w:rsidRPr="00E46BB5">
              <w:rPr>
                <w:rFonts w:ascii="Cambria" w:eastAsia="Cambria" w:hAnsi="Cambria" w:cs="Cambria"/>
                <w:b/>
                <w:bCs/>
                <w:sz w:val="20"/>
              </w:rPr>
              <w:t>Clinical Expert 2</w:t>
            </w:r>
          </w:p>
        </w:tc>
        <w:tc>
          <w:tcPr>
            <w:tcW w:w="1601" w:type="dxa"/>
          </w:tcPr>
          <w:p w14:paraId="7DA60994" w14:textId="77777777" w:rsidR="000D7F1D" w:rsidRPr="00E46BB5" w:rsidRDefault="00000000">
            <w:pPr>
              <w:jc w:val="both"/>
              <w:rPr>
                <w:b/>
                <w:bCs/>
                <w:sz w:val="20"/>
              </w:rPr>
            </w:pPr>
            <w:r w:rsidRPr="00E46BB5">
              <w:rPr>
                <w:rFonts w:ascii="Cambria" w:eastAsia="Cambria" w:hAnsi="Cambria" w:cs="Cambria"/>
                <w:b/>
                <w:bCs/>
                <w:sz w:val="20"/>
              </w:rPr>
              <w:t>Clinical Expert 3</w:t>
            </w:r>
          </w:p>
        </w:tc>
      </w:tr>
      <w:tr w:rsidR="00C7670C" w14:paraId="5B2A19A9" w14:textId="77777777" w:rsidTr="00C7670C">
        <w:trPr>
          <w:cnfStyle w:val="000000100000" w:firstRow="0" w:lastRow="0" w:firstColumn="0" w:lastColumn="0" w:oddVBand="0" w:evenVBand="0" w:oddHBand="1" w:evenHBand="0" w:firstRowFirstColumn="0" w:firstRowLastColumn="0" w:lastRowFirstColumn="0" w:lastRowLastColumn="0"/>
        </w:trPr>
        <w:tc>
          <w:tcPr>
            <w:tcW w:w="4031" w:type="dxa"/>
          </w:tcPr>
          <w:p w14:paraId="1F900989" w14:textId="77777777" w:rsidR="000D7F1D" w:rsidRDefault="00000000">
            <w:pPr>
              <w:rPr>
                <w:sz w:val="20"/>
              </w:rPr>
            </w:pPr>
            <w:r>
              <w:rPr>
                <w:rFonts w:ascii="Cambria" w:eastAsia="Cambria" w:hAnsi="Cambria" w:cs="Cambria"/>
                <w:sz w:val="20"/>
              </w:rPr>
              <w:t xml:space="preserve">Nitrogen, Urea, Qualitative Test, CRP, Laboratory Test, eGFR, Creatinine, ALT, AST, Neutrophil, WBC </w:t>
            </w:r>
          </w:p>
        </w:tc>
        <w:tc>
          <w:tcPr>
            <w:tcW w:w="1603" w:type="dxa"/>
          </w:tcPr>
          <w:p w14:paraId="73CA9FA3" w14:textId="77777777" w:rsidR="000D7F1D" w:rsidRDefault="00000000">
            <w:pPr>
              <w:rPr>
                <w:sz w:val="20"/>
              </w:rPr>
            </w:pPr>
            <w:r>
              <w:rPr>
                <w:rFonts w:ascii="Cambria" w:eastAsia="Cambria" w:hAnsi="Cambria" w:cs="Cambria"/>
                <w:sz w:val="20"/>
              </w:rPr>
              <w:t xml:space="preserve">Laboratory Monitoring </w:t>
            </w:r>
          </w:p>
        </w:tc>
        <w:tc>
          <w:tcPr>
            <w:tcW w:w="1603" w:type="dxa"/>
          </w:tcPr>
          <w:p w14:paraId="3F5B2C5F" w14:textId="77777777" w:rsidR="000D7F1D" w:rsidRDefault="00000000">
            <w:pPr>
              <w:rPr>
                <w:sz w:val="20"/>
              </w:rPr>
            </w:pPr>
            <w:r>
              <w:rPr>
                <w:rFonts w:ascii="Cambria" w:eastAsia="Cambria" w:hAnsi="Cambria" w:cs="Cambria"/>
                <w:sz w:val="20"/>
              </w:rPr>
              <w:t xml:space="preserve">Evaluation of Laboratory Results </w:t>
            </w:r>
          </w:p>
        </w:tc>
        <w:tc>
          <w:tcPr>
            <w:tcW w:w="1601" w:type="dxa"/>
          </w:tcPr>
          <w:p w14:paraId="27C2119A" w14:textId="77777777" w:rsidR="000D7F1D" w:rsidRDefault="00000000">
            <w:pPr>
              <w:rPr>
                <w:sz w:val="20"/>
              </w:rPr>
            </w:pPr>
            <w:r>
              <w:rPr>
                <w:rFonts w:ascii="Cambria" w:eastAsia="Cambria" w:hAnsi="Cambria" w:cs="Cambria"/>
                <w:sz w:val="20"/>
              </w:rPr>
              <w:t xml:space="preserve">Laboratory Monitoring </w:t>
            </w:r>
          </w:p>
        </w:tc>
      </w:tr>
      <w:tr w:rsidR="00C7670C" w14:paraId="0B322525" w14:textId="77777777" w:rsidTr="00C7670C">
        <w:tc>
          <w:tcPr>
            <w:tcW w:w="4031" w:type="dxa"/>
          </w:tcPr>
          <w:p w14:paraId="792744A1" w14:textId="77777777" w:rsidR="000D7F1D" w:rsidRDefault="00000000">
            <w:pPr>
              <w:rPr>
                <w:sz w:val="20"/>
              </w:rPr>
            </w:pPr>
            <w:r>
              <w:rPr>
                <w:rFonts w:ascii="Cambria" w:eastAsia="Cambria" w:hAnsi="Cambria" w:cs="Cambria"/>
                <w:sz w:val="20"/>
              </w:rPr>
              <w:t xml:space="preserve">Renal Function, Decrease, CCr, Dosage, Problem, Clinical Status, Defecation, Improvement, Tend, Elevation, Fever, SBT/ABPC, Ceftriaxone, Modification, Administration, Verification, Antimicrobials, Continuation, Discontinuation, Tablet, Oral Administration, Initiation, Caution, Use, Intravenous Infusion, Today </w:t>
            </w:r>
          </w:p>
        </w:tc>
        <w:tc>
          <w:tcPr>
            <w:tcW w:w="1603" w:type="dxa"/>
          </w:tcPr>
          <w:p w14:paraId="7280C554" w14:textId="77777777" w:rsidR="000D7F1D" w:rsidRDefault="00000000">
            <w:pPr>
              <w:rPr>
                <w:sz w:val="20"/>
              </w:rPr>
            </w:pPr>
            <w:r>
              <w:rPr>
                <w:rFonts w:ascii="Cambria" w:eastAsia="Cambria" w:hAnsi="Cambria" w:cs="Cambria"/>
                <w:sz w:val="20"/>
              </w:rPr>
              <w:t xml:space="preserve">Antimicrobial Management </w:t>
            </w:r>
          </w:p>
        </w:tc>
        <w:tc>
          <w:tcPr>
            <w:tcW w:w="1603" w:type="dxa"/>
          </w:tcPr>
          <w:p w14:paraId="511F16A2" w14:textId="77777777" w:rsidR="000D7F1D" w:rsidRDefault="00000000">
            <w:pPr>
              <w:rPr>
                <w:sz w:val="20"/>
              </w:rPr>
            </w:pPr>
            <w:r>
              <w:rPr>
                <w:rFonts w:ascii="Cambria" w:eastAsia="Cambria" w:hAnsi="Cambria" w:cs="Cambria"/>
                <w:sz w:val="20"/>
              </w:rPr>
              <w:t xml:space="preserve">Management of Antimicrobial Use </w:t>
            </w:r>
          </w:p>
        </w:tc>
        <w:tc>
          <w:tcPr>
            <w:tcW w:w="1601" w:type="dxa"/>
          </w:tcPr>
          <w:p w14:paraId="30B42D14" w14:textId="77777777" w:rsidR="000D7F1D" w:rsidRDefault="00000000">
            <w:pPr>
              <w:rPr>
                <w:sz w:val="20"/>
              </w:rPr>
            </w:pPr>
            <w:r>
              <w:rPr>
                <w:rFonts w:ascii="Cambria" w:eastAsia="Cambria" w:hAnsi="Cambria" w:cs="Cambria"/>
                <w:sz w:val="20"/>
              </w:rPr>
              <w:t xml:space="preserve">Antimicrobial Management </w:t>
            </w:r>
          </w:p>
        </w:tc>
      </w:tr>
      <w:tr w:rsidR="00C7670C" w14:paraId="13DEF531" w14:textId="77777777" w:rsidTr="00C7670C">
        <w:trPr>
          <w:cnfStyle w:val="000000100000" w:firstRow="0" w:lastRow="0" w:firstColumn="0" w:lastColumn="0" w:oddVBand="0" w:evenVBand="0" w:oddHBand="1" w:evenHBand="0" w:firstRowFirstColumn="0" w:firstRowLastColumn="0" w:lastRowFirstColumn="0" w:lastRowLastColumn="0"/>
        </w:trPr>
        <w:tc>
          <w:tcPr>
            <w:tcW w:w="4031" w:type="dxa"/>
          </w:tcPr>
          <w:p w14:paraId="1DC7BDDB" w14:textId="77777777" w:rsidR="000D7F1D" w:rsidRDefault="00000000">
            <w:pPr>
              <w:rPr>
                <w:sz w:val="20"/>
              </w:rPr>
            </w:pPr>
            <w:r>
              <w:rPr>
                <w:rFonts w:ascii="Cambria" w:eastAsia="Cambria" w:hAnsi="Cambria" w:cs="Cambria"/>
                <w:sz w:val="20"/>
              </w:rPr>
              <w:t xml:space="preserve">Platelet, Serum, Blood Glucose, Suspected, Infection, Urine, Blood, Bacteria, Bacterial Test, Meropenem, Results, Blood Culture </w:t>
            </w:r>
          </w:p>
        </w:tc>
        <w:tc>
          <w:tcPr>
            <w:tcW w:w="1603" w:type="dxa"/>
          </w:tcPr>
          <w:p w14:paraId="12CB43FE" w14:textId="77777777" w:rsidR="000D7F1D" w:rsidRDefault="00000000">
            <w:pPr>
              <w:rPr>
                <w:sz w:val="20"/>
              </w:rPr>
            </w:pPr>
            <w:r>
              <w:rPr>
                <w:rFonts w:ascii="Cambria" w:eastAsia="Cambria" w:hAnsi="Cambria" w:cs="Cambria"/>
                <w:sz w:val="20"/>
              </w:rPr>
              <w:t xml:space="preserve">Infection Assessment </w:t>
            </w:r>
          </w:p>
        </w:tc>
        <w:tc>
          <w:tcPr>
            <w:tcW w:w="1603" w:type="dxa"/>
          </w:tcPr>
          <w:p w14:paraId="1AFC1B0D" w14:textId="77777777" w:rsidR="000D7F1D" w:rsidRDefault="00000000">
            <w:pPr>
              <w:rPr>
                <w:sz w:val="20"/>
              </w:rPr>
            </w:pPr>
            <w:r>
              <w:rPr>
                <w:rFonts w:ascii="Cambria" w:eastAsia="Cambria" w:hAnsi="Cambria" w:cs="Cambria"/>
                <w:sz w:val="20"/>
              </w:rPr>
              <w:t xml:space="preserve">Evaluation of Infection Treatment </w:t>
            </w:r>
          </w:p>
        </w:tc>
        <w:tc>
          <w:tcPr>
            <w:tcW w:w="1601" w:type="dxa"/>
          </w:tcPr>
          <w:p w14:paraId="54A688E7" w14:textId="77777777" w:rsidR="000D7F1D" w:rsidRDefault="00000000">
            <w:pPr>
              <w:rPr>
                <w:sz w:val="20"/>
              </w:rPr>
            </w:pPr>
            <w:r>
              <w:rPr>
                <w:rFonts w:ascii="Cambria" w:eastAsia="Cambria" w:hAnsi="Cambria" w:cs="Cambria"/>
                <w:sz w:val="20"/>
              </w:rPr>
              <w:t xml:space="preserve">Infection Assessment </w:t>
            </w:r>
          </w:p>
        </w:tc>
      </w:tr>
      <w:tr w:rsidR="00C7670C" w14:paraId="1764BCBE" w14:textId="77777777" w:rsidTr="00C7670C">
        <w:tc>
          <w:tcPr>
            <w:tcW w:w="4031" w:type="dxa"/>
          </w:tcPr>
          <w:p w14:paraId="6B710229" w14:textId="77777777" w:rsidR="000D7F1D" w:rsidRDefault="00000000">
            <w:pPr>
              <w:rPr>
                <w:sz w:val="20"/>
              </w:rPr>
            </w:pPr>
            <w:r>
              <w:rPr>
                <w:rFonts w:ascii="Cambria" w:eastAsia="Cambria" w:hAnsi="Cambria" w:cs="Cambria"/>
                <w:sz w:val="20"/>
              </w:rPr>
              <w:t xml:space="preserve">OTC Drugs, Prescribing Provider, Allergy, Verbal, Report, Drug Packaging, Self Management, Hospital, Physical Item, Management Method, Verification Method, Med. Reconciliation, ADR History, Health, Food </w:t>
            </w:r>
          </w:p>
        </w:tc>
        <w:tc>
          <w:tcPr>
            <w:tcW w:w="1603" w:type="dxa"/>
          </w:tcPr>
          <w:p w14:paraId="696CC2EC" w14:textId="77777777" w:rsidR="000D7F1D" w:rsidRDefault="00000000">
            <w:pPr>
              <w:rPr>
                <w:sz w:val="20"/>
              </w:rPr>
            </w:pPr>
            <w:r>
              <w:rPr>
                <w:rFonts w:ascii="Cambria" w:eastAsia="Cambria" w:hAnsi="Cambria" w:cs="Cambria"/>
                <w:sz w:val="20"/>
              </w:rPr>
              <w:t xml:space="preserve">Information Collection </w:t>
            </w:r>
          </w:p>
        </w:tc>
        <w:tc>
          <w:tcPr>
            <w:tcW w:w="1603" w:type="dxa"/>
          </w:tcPr>
          <w:p w14:paraId="0C7EC475" w14:textId="77777777" w:rsidR="000D7F1D" w:rsidRDefault="00000000">
            <w:pPr>
              <w:rPr>
                <w:sz w:val="20"/>
              </w:rPr>
            </w:pPr>
            <w:r>
              <w:rPr>
                <w:rFonts w:ascii="Cambria" w:eastAsia="Cambria" w:hAnsi="Cambria" w:cs="Cambria"/>
                <w:sz w:val="20"/>
              </w:rPr>
              <w:t xml:space="preserve">Collection of Patient Information </w:t>
            </w:r>
          </w:p>
        </w:tc>
        <w:tc>
          <w:tcPr>
            <w:tcW w:w="1601" w:type="dxa"/>
          </w:tcPr>
          <w:p w14:paraId="7643857B" w14:textId="77777777" w:rsidR="000D7F1D" w:rsidRDefault="00000000">
            <w:pPr>
              <w:rPr>
                <w:sz w:val="20"/>
              </w:rPr>
            </w:pPr>
            <w:r>
              <w:rPr>
                <w:rFonts w:ascii="Cambria" w:eastAsia="Cambria" w:hAnsi="Cambria" w:cs="Cambria"/>
                <w:sz w:val="20"/>
              </w:rPr>
              <w:t xml:space="preserve">Information Collection </w:t>
            </w:r>
          </w:p>
        </w:tc>
      </w:tr>
      <w:tr w:rsidR="00C7670C" w14:paraId="37B02B75" w14:textId="77777777" w:rsidTr="00C7670C">
        <w:trPr>
          <w:cnfStyle w:val="000000100000" w:firstRow="0" w:lastRow="0" w:firstColumn="0" w:lastColumn="0" w:oddVBand="0" w:evenVBand="0" w:oddHBand="1" w:evenHBand="0" w:firstRowFirstColumn="0" w:firstRowLastColumn="0" w:lastRowFirstColumn="0" w:lastRowLastColumn="0"/>
        </w:trPr>
        <w:tc>
          <w:tcPr>
            <w:tcW w:w="4031" w:type="dxa"/>
          </w:tcPr>
          <w:p w14:paraId="0EA97EA6" w14:textId="77777777" w:rsidR="000D7F1D" w:rsidRDefault="00000000">
            <w:pPr>
              <w:rPr>
                <w:sz w:val="20"/>
              </w:rPr>
            </w:pPr>
            <w:r>
              <w:rPr>
                <w:rFonts w:ascii="Cambria" w:eastAsia="Cambria" w:hAnsi="Cambria" w:cs="Cambria"/>
                <w:sz w:val="20"/>
              </w:rPr>
              <w:t xml:space="preserve">Pharm. Preparation, Drugs, Necessity, Safety, Particularly </w:t>
            </w:r>
          </w:p>
        </w:tc>
        <w:tc>
          <w:tcPr>
            <w:tcW w:w="1603" w:type="dxa"/>
          </w:tcPr>
          <w:p w14:paraId="176C4D92" w14:textId="77777777" w:rsidR="000D7F1D" w:rsidRDefault="00000000">
            <w:pPr>
              <w:rPr>
                <w:sz w:val="20"/>
              </w:rPr>
            </w:pPr>
            <w:r>
              <w:rPr>
                <w:rFonts w:ascii="Cambria" w:eastAsia="Cambria" w:hAnsi="Cambria" w:cs="Cambria"/>
                <w:sz w:val="20"/>
              </w:rPr>
              <w:t xml:space="preserve">Prescription Verification </w:t>
            </w:r>
          </w:p>
        </w:tc>
        <w:tc>
          <w:tcPr>
            <w:tcW w:w="1603" w:type="dxa"/>
          </w:tcPr>
          <w:p w14:paraId="30E89469" w14:textId="77777777" w:rsidR="000D7F1D" w:rsidRDefault="00000000">
            <w:pPr>
              <w:rPr>
                <w:sz w:val="20"/>
              </w:rPr>
            </w:pPr>
            <w:r>
              <w:rPr>
                <w:rFonts w:ascii="Cambria" w:eastAsia="Cambria" w:hAnsi="Cambria" w:cs="Cambria"/>
                <w:sz w:val="20"/>
              </w:rPr>
              <w:t xml:space="preserve">Regular Medication Review </w:t>
            </w:r>
          </w:p>
        </w:tc>
        <w:tc>
          <w:tcPr>
            <w:tcW w:w="1601" w:type="dxa"/>
          </w:tcPr>
          <w:p w14:paraId="659246BA" w14:textId="77777777" w:rsidR="000D7F1D" w:rsidRDefault="00000000">
            <w:pPr>
              <w:rPr>
                <w:sz w:val="20"/>
              </w:rPr>
            </w:pPr>
            <w:r>
              <w:rPr>
                <w:rFonts w:ascii="Cambria" w:eastAsia="Cambria" w:hAnsi="Cambria" w:cs="Cambria"/>
                <w:sz w:val="20"/>
              </w:rPr>
              <w:t xml:space="preserve">Prescription Verification </w:t>
            </w:r>
          </w:p>
        </w:tc>
      </w:tr>
      <w:tr w:rsidR="00C7670C" w14:paraId="6E98140C" w14:textId="77777777" w:rsidTr="00C7670C">
        <w:tc>
          <w:tcPr>
            <w:tcW w:w="4031" w:type="dxa"/>
          </w:tcPr>
          <w:p w14:paraId="7C7FF1D4" w14:textId="77777777" w:rsidR="000D7F1D" w:rsidRDefault="00000000">
            <w:pPr>
              <w:rPr>
                <w:sz w:val="20"/>
              </w:rPr>
            </w:pPr>
            <w:r>
              <w:rPr>
                <w:rFonts w:ascii="Cambria" w:eastAsia="Cambria" w:hAnsi="Cambria" w:cs="Cambria"/>
                <w:sz w:val="20"/>
              </w:rPr>
              <w:t xml:space="preserve">Hospitalization, Patient's Own Med., Prescription, Management, Allergy, Reference, Understanding, Explanation, Med. Taking, Take, Medicine </w:t>
            </w:r>
          </w:p>
        </w:tc>
        <w:tc>
          <w:tcPr>
            <w:tcW w:w="1603" w:type="dxa"/>
          </w:tcPr>
          <w:p w14:paraId="536D5969" w14:textId="77777777" w:rsidR="000D7F1D" w:rsidRDefault="00000000">
            <w:pPr>
              <w:rPr>
                <w:sz w:val="20"/>
              </w:rPr>
            </w:pPr>
            <w:r>
              <w:rPr>
                <w:rFonts w:ascii="Cambria" w:eastAsia="Cambria" w:hAnsi="Cambria" w:cs="Cambria"/>
                <w:sz w:val="20"/>
              </w:rPr>
              <w:t xml:space="preserve">Medication Review </w:t>
            </w:r>
          </w:p>
        </w:tc>
        <w:tc>
          <w:tcPr>
            <w:tcW w:w="1603" w:type="dxa"/>
          </w:tcPr>
          <w:p w14:paraId="250BF3AD" w14:textId="77777777" w:rsidR="000D7F1D" w:rsidRDefault="00000000">
            <w:pPr>
              <w:rPr>
                <w:sz w:val="20"/>
              </w:rPr>
            </w:pPr>
            <w:r>
              <w:rPr>
                <w:rFonts w:ascii="Cambria" w:eastAsia="Cambria" w:hAnsi="Cambria" w:cs="Cambria"/>
                <w:sz w:val="20"/>
              </w:rPr>
              <w:t xml:space="preserve">Assessment of Medication Adherence </w:t>
            </w:r>
          </w:p>
        </w:tc>
        <w:tc>
          <w:tcPr>
            <w:tcW w:w="1601" w:type="dxa"/>
          </w:tcPr>
          <w:p w14:paraId="56900837" w14:textId="77777777" w:rsidR="000D7F1D" w:rsidRDefault="00000000">
            <w:pPr>
              <w:rPr>
                <w:sz w:val="20"/>
              </w:rPr>
            </w:pPr>
            <w:r>
              <w:rPr>
                <w:rFonts w:ascii="Cambria" w:eastAsia="Cambria" w:hAnsi="Cambria" w:cs="Cambria"/>
                <w:sz w:val="20"/>
              </w:rPr>
              <w:t xml:space="preserve">Medication Review </w:t>
            </w:r>
          </w:p>
        </w:tc>
      </w:tr>
      <w:tr w:rsidR="00C7670C" w14:paraId="6E88933B" w14:textId="77777777" w:rsidTr="00C7670C">
        <w:trPr>
          <w:cnfStyle w:val="000000100000" w:firstRow="0" w:lastRow="0" w:firstColumn="0" w:lastColumn="0" w:oddVBand="0" w:evenVBand="0" w:oddHBand="1" w:evenHBand="0" w:firstRowFirstColumn="0" w:firstRowLastColumn="0" w:lastRowFirstColumn="0" w:lastRowLastColumn="0"/>
        </w:trPr>
        <w:tc>
          <w:tcPr>
            <w:tcW w:w="4031" w:type="dxa"/>
          </w:tcPr>
          <w:p w14:paraId="5B460A0B" w14:textId="77777777" w:rsidR="000D7F1D" w:rsidRDefault="00000000">
            <w:pPr>
              <w:rPr>
                <w:sz w:val="20"/>
              </w:rPr>
            </w:pPr>
            <w:r>
              <w:rPr>
                <w:rFonts w:ascii="Cambria" w:eastAsia="Cambria" w:hAnsi="Cambria" w:cs="Cambria"/>
                <w:sz w:val="20"/>
              </w:rPr>
              <w:t xml:space="preserve">Effect, Interaction, Guidance, Med. Adherence, Administration Method, Administration Dose </w:t>
            </w:r>
          </w:p>
        </w:tc>
        <w:tc>
          <w:tcPr>
            <w:tcW w:w="1603" w:type="dxa"/>
          </w:tcPr>
          <w:p w14:paraId="28FC213D" w14:textId="77777777" w:rsidR="000D7F1D" w:rsidRDefault="00000000">
            <w:pPr>
              <w:rPr>
                <w:sz w:val="20"/>
              </w:rPr>
            </w:pPr>
            <w:r>
              <w:rPr>
                <w:rFonts w:ascii="Cambria" w:eastAsia="Cambria" w:hAnsi="Cambria" w:cs="Cambria"/>
                <w:sz w:val="20"/>
              </w:rPr>
              <w:t xml:space="preserve">Patient Education </w:t>
            </w:r>
          </w:p>
        </w:tc>
        <w:tc>
          <w:tcPr>
            <w:tcW w:w="1603" w:type="dxa"/>
          </w:tcPr>
          <w:p w14:paraId="6B93E172" w14:textId="77777777" w:rsidR="000D7F1D" w:rsidRDefault="00000000">
            <w:pPr>
              <w:rPr>
                <w:sz w:val="20"/>
              </w:rPr>
            </w:pPr>
            <w:r>
              <w:rPr>
                <w:rFonts w:ascii="Cambria" w:eastAsia="Cambria" w:hAnsi="Cambria" w:cs="Cambria"/>
                <w:sz w:val="20"/>
              </w:rPr>
              <w:t xml:space="preserve">Patient Counseling </w:t>
            </w:r>
          </w:p>
        </w:tc>
        <w:tc>
          <w:tcPr>
            <w:tcW w:w="1601" w:type="dxa"/>
          </w:tcPr>
          <w:p w14:paraId="233CCCC6" w14:textId="77777777" w:rsidR="000D7F1D" w:rsidRDefault="00000000">
            <w:pPr>
              <w:rPr>
                <w:sz w:val="20"/>
              </w:rPr>
            </w:pPr>
            <w:r>
              <w:rPr>
                <w:rFonts w:ascii="Cambria" w:eastAsia="Cambria" w:hAnsi="Cambria" w:cs="Cambria"/>
                <w:sz w:val="20"/>
              </w:rPr>
              <w:t xml:space="preserve">Patient Education </w:t>
            </w:r>
          </w:p>
        </w:tc>
      </w:tr>
    </w:tbl>
    <w:p w14:paraId="08852D55" w14:textId="77777777" w:rsidR="000D7F1D" w:rsidRDefault="00000000">
      <w:pPr>
        <w:jc w:val="both"/>
        <w:rPr>
          <w:rFonts w:ascii="Cambria" w:eastAsia="Cambria" w:hAnsi="Cambria" w:cs="Cambria"/>
        </w:rPr>
      </w:pPr>
      <w:r>
        <w:rPr>
          <w:rFonts w:ascii="Cambria" w:eastAsia="Cambria" w:hAnsi="Cambria" w:cs="Cambria"/>
        </w:rPr>
        <w:t>Communities were detected using the Louvain algorithm for network analysis, while clusters were identified through hierarchical clustering using Ward's method. Descriptions for each group were determined through independent review by three clinical experts.</w:t>
      </w:r>
    </w:p>
    <w:p w14:paraId="3812A2E4" w14:textId="77777777" w:rsidR="004F29A5" w:rsidRPr="006F6A9C" w:rsidRDefault="004F29A5">
      <w:pPr>
        <w:jc w:val="both"/>
        <w:rPr>
          <w:rFonts w:eastAsia="Cambria" w:cs="Cambria"/>
          <w:sz w:val="20"/>
          <w:szCs w:val="20"/>
        </w:rPr>
      </w:pPr>
    </w:p>
    <w:p w14:paraId="5380E773" w14:textId="6F72689E" w:rsidR="004F29A5" w:rsidRPr="006F6A9C" w:rsidRDefault="00000000" w:rsidP="004F29A5">
      <w:pPr>
        <w:spacing w:after="0"/>
        <w:jc w:val="both"/>
        <w:rPr>
          <w:b/>
          <w:color w:val="C00000"/>
        </w:rPr>
      </w:pPr>
      <w:r w:rsidRPr="006F6A9C">
        <w:rPr>
          <w:rFonts w:eastAsia="Cambria" w:cs="Cambria"/>
          <w:b/>
          <w:color w:val="C00000"/>
        </w:rPr>
        <w:t xml:space="preserve">Supplementary Table 4. </w:t>
      </w:r>
      <w:r w:rsidR="00E13149" w:rsidRPr="00E13149">
        <w:rPr>
          <w:rFonts w:eastAsia="Cambria" w:cs="Cambria"/>
          <w:b/>
          <w:color w:val="C00000"/>
        </w:rPr>
        <w:t>Changes in documentation patterns before and after ASP implementation: Sensitivity analysis excluding the COVID-19 pandemic period</w:t>
      </w:r>
    </w:p>
    <w:tbl>
      <w:tblPr>
        <w:tblStyle w:val="21"/>
        <w:tblW w:w="0" w:type="auto"/>
        <w:tblLook w:val="04A0" w:firstRow="1" w:lastRow="0" w:firstColumn="1" w:lastColumn="0" w:noHBand="0" w:noVBand="1"/>
      </w:tblPr>
      <w:tblGrid>
        <w:gridCol w:w="2674"/>
        <w:gridCol w:w="1479"/>
        <w:gridCol w:w="1479"/>
        <w:gridCol w:w="1899"/>
        <w:gridCol w:w="1307"/>
      </w:tblGrid>
      <w:tr w:rsidR="00C7670C" w14:paraId="23DD9578" w14:textId="77777777" w:rsidTr="00C7670C">
        <w:trPr>
          <w:cnfStyle w:val="100000000000" w:firstRow="1" w:lastRow="0" w:firstColumn="0" w:lastColumn="0" w:oddVBand="0" w:evenVBand="0" w:oddHBand="0" w:evenHBand="0" w:firstRowFirstColumn="0" w:firstRowLastColumn="0" w:lastRowFirstColumn="0" w:lastRowLastColumn="0"/>
        </w:trPr>
        <w:tc>
          <w:tcPr>
            <w:tcW w:w="2674" w:type="dxa"/>
          </w:tcPr>
          <w:p w14:paraId="133C1320" w14:textId="77777777" w:rsidR="004F29A5" w:rsidRPr="00FF67E1" w:rsidRDefault="004F29A5" w:rsidP="00DF162A">
            <w:pPr>
              <w:jc w:val="both"/>
              <w:rPr>
                <w:color w:val="C00000"/>
                <w:sz w:val="20"/>
                <w:szCs w:val="20"/>
              </w:rPr>
            </w:pPr>
          </w:p>
        </w:tc>
        <w:tc>
          <w:tcPr>
            <w:tcW w:w="1479" w:type="dxa"/>
          </w:tcPr>
          <w:p w14:paraId="02B67F21" w14:textId="77777777" w:rsidR="004F29A5" w:rsidRPr="00FF67E1" w:rsidRDefault="00000000" w:rsidP="00DF162A">
            <w:pPr>
              <w:jc w:val="both"/>
              <w:rPr>
                <w:color w:val="C00000"/>
                <w:sz w:val="20"/>
                <w:szCs w:val="20"/>
              </w:rPr>
            </w:pPr>
            <w:r w:rsidRPr="00FF67E1">
              <w:rPr>
                <w:rFonts w:eastAsia="Cambria" w:cs="Cambria"/>
                <w:color w:val="C00000"/>
                <w:sz w:val="20"/>
                <w:szCs w:val="20"/>
              </w:rPr>
              <w:t>Pre-ASP</w:t>
            </w:r>
            <w:r w:rsidRPr="00FF67E1">
              <w:rPr>
                <w:rFonts w:eastAsia="Cambria" w:cs="Cambria"/>
                <w:color w:val="C00000"/>
                <w:sz w:val="20"/>
                <w:szCs w:val="20"/>
              </w:rPr>
              <w:br/>
              <w:t>(n=1,353)</w:t>
            </w:r>
          </w:p>
        </w:tc>
        <w:tc>
          <w:tcPr>
            <w:tcW w:w="1479" w:type="dxa"/>
          </w:tcPr>
          <w:p w14:paraId="2E37D9EC" w14:textId="1652FBEC" w:rsidR="004F29A5" w:rsidRPr="00FF67E1" w:rsidRDefault="00000000" w:rsidP="00DF162A">
            <w:pPr>
              <w:jc w:val="both"/>
              <w:rPr>
                <w:color w:val="C00000"/>
                <w:sz w:val="20"/>
                <w:szCs w:val="20"/>
              </w:rPr>
            </w:pPr>
            <w:r w:rsidRPr="00FF67E1">
              <w:rPr>
                <w:rFonts w:eastAsia="Cambria" w:cs="Cambria"/>
                <w:color w:val="C00000"/>
                <w:sz w:val="20"/>
                <w:szCs w:val="20"/>
              </w:rPr>
              <w:t>early Post-ASP</w:t>
            </w:r>
            <w:r w:rsidRPr="00FF67E1">
              <w:rPr>
                <w:rFonts w:eastAsia="Cambria" w:cs="Cambria"/>
                <w:color w:val="C00000"/>
                <w:sz w:val="20"/>
                <w:szCs w:val="20"/>
              </w:rPr>
              <w:br/>
              <w:t>(n=</w:t>
            </w:r>
            <w:r w:rsidR="00CD20C0" w:rsidRPr="00FF67E1">
              <w:rPr>
                <w:rFonts w:eastAsia="Cambria" w:cs="Cambria"/>
                <w:color w:val="C00000"/>
                <w:sz w:val="20"/>
                <w:szCs w:val="20"/>
              </w:rPr>
              <w:t>1</w:t>
            </w:r>
            <w:r w:rsidRPr="00FF67E1">
              <w:rPr>
                <w:rFonts w:eastAsia="Cambria" w:cs="Cambria"/>
                <w:color w:val="C00000"/>
                <w:sz w:val="20"/>
                <w:szCs w:val="20"/>
              </w:rPr>
              <w:t>,</w:t>
            </w:r>
            <w:r w:rsidR="00CD20C0" w:rsidRPr="00FF67E1">
              <w:rPr>
                <w:rFonts w:eastAsia="Cambria" w:cs="Cambria"/>
                <w:color w:val="C00000"/>
                <w:sz w:val="20"/>
                <w:szCs w:val="20"/>
              </w:rPr>
              <w:t>400</w:t>
            </w:r>
            <w:r w:rsidRPr="00FF67E1">
              <w:rPr>
                <w:rFonts w:eastAsia="Cambria" w:cs="Cambria"/>
                <w:color w:val="C00000"/>
                <w:sz w:val="20"/>
                <w:szCs w:val="20"/>
              </w:rPr>
              <w:t>)</w:t>
            </w:r>
          </w:p>
        </w:tc>
        <w:tc>
          <w:tcPr>
            <w:tcW w:w="1899" w:type="dxa"/>
          </w:tcPr>
          <w:p w14:paraId="2FB010C6" w14:textId="77777777" w:rsidR="004F29A5" w:rsidRPr="00FF67E1" w:rsidRDefault="00000000" w:rsidP="00DF162A">
            <w:pPr>
              <w:jc w:val="both"/>
              <w:rPr>
                <w:color w:val="C00000"/>
                <w:sz w:val="20"/>
                <w:szCs w:val="20"/>
              </w:rPr>
            </w:pPr>
            <w:r w:rsidRPr="00FF67E1">
              <w:rPr>
                <w:rFonts w:eastAsia="Cambria" w:cs="Cambria"/>
                <w:color w:val="C00000"/>
                <w:sz w:val="20"/>
                <w:szCs w:val="20"/>
              </w:rPr>
              <w:t>Odds ratio (95% CI)</w:t>
            </w:r>
          </w:p>
        </w:tc>
        <w:tc>
          <w:tcPr>
            <w:tcW w:w="1307" w:type="dxa"/>
          </w:tcPr>
          <w:p w14:paraId="108044D7" w14:textId="77777777" w:rsidR="004F29A5" w:rsidRPr="00FF67E1" w:rsidRDefault="00000000" w:rsidP="00DF162A">
            <w:pPr>
              <w:jc w:val="both"/>
              <w:rPr>
                <w:color w:val="C00000"/>
                <w:sz w:val="20"/>
                <w:szCs w:val="20"/>
              </w:rPr>
            </w:pPr>
            <w:r w:rsidRPr="00FF67E1">
              <w:rPr>
                <w:rFonts w:eastAsia="Cambria" w:cs="Cambria"/>
                <w:color w:val="C00000"/>
                <w:sz w:val="20"/>
                <w:szCs w:val="20"/>
              </w:rPr>
              <w:t>p value</w:t>
            </w:r>
          </w:p>
        </w:tc>
      </w:tr>
      <w:tr w:rsidR="00C7670C" w14:paraId="68E1A2B4" w14:textId="77777777" w:rsidTr="00C7670C">
        <w:trPr>
          <w:cnfStyle w:val="000000100000" w:firstRow="0" w:lastRow="0" w:firstColumn="0" w:lastColumn="0" w:oddVBand="0" w:evenVBand="0" w:oddHBand="1" w:evenHBand="0" w:firstRowFirstColumn="0" w:firstRowLastColumn="0" w:lastRowFirstColumn="0" w:lastRowLastColumn="0"/>
        </w:trPr>
        <w:tc>
          <w:tcPr>
            <w:tcW w:w="2674" w:type="dxa"/>
          </w:tcPr>
          <w:p w14:paraId="06BBDA43" w14:textId="77777777" w:rsidR="004F29A5" w:rsidRPr="00FF67E1" w:rsidRDefault="00000000" w:rsidP="00DF162A">
            <w:pPr>
              <w:jc w:val="both"/>
              <w:rPr>
                <w:color w:val="C00000"/>
                <w:sz w:val="20"/>
                <w:szCs w:val="20"/>
              </w:rPr>
            </w:pPr>
            <w:r w:rsidRPr="00FF67E1">
              <w:rPr>
                <w:rFonts w:eastAsia="Cambria" w:cs="Cambria"/>
                <w:color w:val="C00000"/>
                <w:sz w:val="20"/>
                <w:szCs w:val="20"/>
              </w:rPr>
              <w:t>Antimicrobial Management</w:t>
            </w:r>
          </w:p>
        </w:tc>
        <w:tc>
          <w:tcPr>
            <w:tcW w:w="1479" w:type="dxa"/>
          </w:tcPr>
          <w:p w14:paraId="6FB1029F" w14:textId="77777777" w:rsidR="004F29A5" w:rsidRPr="00FF67E1" w:rsidRDefault="00000000" w:rsidP="00DF162A">
            <w:pPr>
              <w:jc w:val="both"/>
              <w:rPr>
                <w:color w:val="C00000"/>
                <w:sz w:val="20"/>
                <w:szCs w:val="20"/>
              </w:rPr>
            </w:pPr>
            <w:r w:rsidRPr="00FF67E1">
              <w:rPr>
                <w:rFonts w:eastAsia="Cambria" w:cs="Cambria"/>
                <w:color w:val="C00000"/>
                <w:sz w:val="20"/>
                <w:szCs w:val="20"/>
              </w:rPr>
              <w:t>1,337 (98.8)</w:t>
            </w:r>
          </w:p>
        </w:tc>
        <w:tc>
          <w:tcPr>
            <w:tcW w:w="1479" w:type="dxa"/>
          </w:tcPr>
          <w:p w14:paraId="74BE7622" w14:textId="010D6151" w:rsidR="004F29A5" w:rsidRPr="00FF67E1" w:rsidRDefault="00000000" w:rsidP="00DF162A">
            <w:pPr>
              <w:jc w:val="both"/>
              <w:rPr>
                <w:color w:val="C00000"/>
                <w:sz w:val="20"/>
                <w:szCs w:val="20"/>
              </w:rPr>
            </w:pPr>
            <w:r w:rsidRPr="00FF67E1">
              <w:rPr>
                <w:rFonts w:eastAsia="Cambria" w:cs="Cambria"/>
                <w:color w:val="C00000"/>
                <w:sz w:val="20"/>
                <w:szCs w:val="20"/>
              </w:rPr>
              <w:t>1,381 (98.6)</w:t>
            </w:r>
          </w:p>
        </w:tc>
        <w:tc>
          <w:tcPr>
            <w:tcW w:w="1899" w:type="dxa"/>
          </w:tcPr>
          <w:p w14:paraId="49C6F79A" w14:textId="4DDFB214" w:rsidR="004F29A5" w:rsidRPr="00FF67E1" w:rsidRDefault="00000000" w:rsidP="00DF162A">
            <w:pPr>
              <w:jc w:val="both"/>
              <w:rPr>
                <w:color w:val="C00000"/>
                <w:sz w:val="20"/>
                <w:szCs w:val="20"/>
              </w:rPr>
            </w:pPr>
            <w:r w:rsidRPr="00FF67E1">
              <w:rPr>
                <w:rFonts w:eastAsia="Cambria" w:cs="Cambria"/>
                <w:color w:val="C00000"/>
                <w:sz w:val="20"/>
                <w:szCs w:val="20"/>
              </w:rPr>
              <w:t>0.</w:t>
            </w:r>
            <w:r w:rsidR="00CD20C0" w:rsidRPr="00FF67E1">
              <w:rPr>
                <w:rFonts w:eastAsia="Cambria" w:cs="Cambria"/>
                <w:color w:val="C00000"/>
                <w:sz w:val="20"/>
                <w:szCs w:val="20"/>
              </w:rPr>
              <w:t>87</w:t>
            </w:r>
            <w:r w:rsidRPr="00FF67E1">
              <w:rPr>
                <w:rFonts w:eastAsia="Cambria" w:cs="Cambria"/>
                <w:color w:val="C00000"/>
                <w:sz w:val="20"/>
                <w:szCs w:val="20"/>
              </w:rPr>
              <w:t xml:space="preserve"> (0.</w:t>
            </w:r>
            <w:r w:rsidR="00CD20C0" w:rsidRPr="00FF67E1">
              <w:rPr>
                <w:rFonts w:eastAsia="Cambria" w:cs="Cambria"/>
                <w:color w:val="C00000"/>
                <w:sz w:val="20"/>
                <w:szCs w:val="20"/>
              </w:rPr>
              <w:t>42</w:t>
            </w:r>
            <w:r w:rsidRPr="00FF67E1">
              <w:rPr>
                <w:rFonts w:eastAsia="Cambria" w:cs="Cambria"/>
                <w:color w:val="C00000"/>
                <w:sz w:val="20"/>
                <w:szCs w:val="20"/>
              </w:rPr>
              <w:t>−1.</w:t>
            </w:r>
            <w:r w:rsidR="00CD20C0" w:rsidRPr="00FF67E1">
              <w:rPr>
                <w:rFonts w:eastAsia="Cambria" w:cs="Cambria"/>
                <w:color w:val="C00000"/>
                <w:sz w:val="20"/>
                <w:szCs w:val="20"/>
              </w:rPr>
              <w:t>79</w:t>
            </w:r>
            <w:r w:rsidRPr="00FF67E1">
              <w:rPr>
                <w:rFonts w:eastAsia="Cambria" w:cs="Cambria"/>
                <w:color w:val="C00000"/>
                <w:sz w:val="20"/>
                <w:szCs w:val="20"/>
              </w:rPr>
              <w:t>)</w:t>
            </w:r>
          </w:p>
        </w:tc>
        <w:tc>
          <w:tcPr>
            <w:tcW w:w="1307" w:type="dxa"/>
          </w:tcPr>
          <w:p w14:paraId="7115B585" w14:textId="61063E28" w:rsidR="004F29A5" w:rsidRPr="00FF67E1" w:rsidRDefault="00000000" w:rsidP="00DF162A">
            <w:pPr>
              <w:jc w:val="both"/>
              <w:rPr>
                <w:color w:val="C00000"/>
                <w:sz w:val="20"/>
                <w:szCs w:val="20"/>
              </w:rPr>
            </w:pPr>
            <w:r w:rsidRPr="00FF67E1">
              <w:rPr>
                <w:rFonts w:eastAsia="Cambria" w:cs="Cambria"/>
                <w:color w:val="C00000"/>
                <w:sz w:val="20"/>
                <w:szCs w:val="20"/>
              </w:rPr>
              <w:t>0.</w:t>
            </w:r>
            <w:r w:rsidR="00CD20C0" w:rsidRPr="00FF67E1">
              <w:rPr>
                <w:rFonts w:eastAsia="Cambria" w:cs="Cambria"/>
                <w:color w:val="C00000"/>
                <w:sz w:val="20"/>
                <w:szCs w:val="20"/>
              </w:rPr>
              <w:t>74</w:t>
            </w:r>
          </w:p>
        </w:tc>
      </w:tr>
      <w:tr w:rsidR="00C7670C" w14:paraId="3DB5E1D2" w14:textId="77777777" w:rsidTr="00C7670C">
        <w:tc>
          <w:tcPr>
            <w:tcW w:w="2674" w:type="dxa"/>
          </w:tcPr>
          <w:p w14:paraId="332BC91B" w14:textId="77777777" w:rsidR="004F29A5" w:rsidRPr="00FF67E1" w:rsidRDefault="00000000" w:rsidP="00DF162A">
            <w:pPr>
              <w:jc w:val="both"/>
              <w:rPr>
                <w:color w:val="C00000"/>
                <w:sz w:val="20"/>
                <w:szCs w:val="20"/>
              </w:rPr>
            </w:pPr>
            <w:r w:rsidRPr="00FF67E1">
              <w:rPr>
                <w:rFonts w:eastAsia="Cambria" w:cs="Cambria"/>
                <w:color w:val="C00000"/>
                <w:sz w:val="20"/>
                <w:szCs w:val="20"/>
              </w:rPr>
              <w:t>Laboratory Monitoring</w:t>
            </w:r>
          </w:p>
        </w:tc>
        <w:tc>
          <w:tcPr>
            <w:tcW w:w="1479" w:type="dxa"/>
          </w:tcPr>
          <w:p w14:paraId="31CED1FF" w14:textId="77777777" w:rsidR="004F29A5" w:rsidRPr="00FF67E1" w:rsidRDefault="00000000" w:rsidP="00DF162A">
            <w:pPr>
              <w:jc w:val="both"/>
              <w:rPr>
                <w:color w:val="C00000"/>
                <w:sz w:val="20"/>
                <w:szCs w:val="20"/>
              </w:rPr>
            </w:pPr>
            <w:r w:rsidRPr="00FF67E1">
              <w:rPr>
                <w:rFonts w:eastAsia="Cambria" w:cs="Cambria"/>
                <w:color w:val="C00000"/>
                <w:sz w:val="20"/>
                <w:szCs w:val="20"/>
              </w:rPr>
              <w:t>617 (45.6)</w:t>
            </w:r>
          </w:p>
        </w:tc>
        <w:tc>
          <w:tcPr>
            <w:tcW w:w="1479" w:type="dxa"/>
          </w:tcPr>
          <w:p w14:paraId="665AFE86" w14:textId="6D2CA208" w:rsidR="004F29A5" w:rsidRPr="00FF67E1" w:rsidRDefault="00000000" w:rsidP="00DF162A">
            <w:pPr>
              <w:jc w:val="both"/>
              <w:rPr>
                <w:color w:val="C00000"/>
                <w:sz w:val="20"/>
                <w:szCs w:val="20"/>
              </w:rPr>
            </w:pPr>
            <w:r w:rsidRPr="00FF67E1">
              <w:rPr>
                <w:rFonts w:eastAsia="Cambria" w:cs="Cambria"/>
                <w:color w:val="C00000"/>
                <w:sz w:val="20"/>
                <w:szCs w:val="20"/>
              </w:rPr>
              <w:t>841 (60.1)</w:t>
            </w:r>
          </w:p>
        </w:tc>
        <w:tc>
          <w:tcPr>
            <w:tcW w:w="1899" w:type="dxa"/>
          </w:tcPr>
          <w:p w14:paraId="4BE3412E" w14:textId="2350AB7A" w:rsidR="004F29A5" w:rsidRPr="00FF67E1" w:rsidRDefault="00000000" w:rsidP="00DF162A">
            <w:pPr>
              <w:jc w:val="both"/>
              <w:rPr>
                <w:color w:val="C00000"/>
                <w:sz w:val="20"/>
                <w:szCs w:val="20"/>
              </w:rPr>
            </w:pPr>
            <w:r w:rsidRPr="00FF67E1">
              <w:rPr>
                <w:rFonts w:eastAsia="Cambria" w:cs="Cambria"/>
                <w:color w:val="C00000"/>
                <w:sz w:val="20"/>
                <w:szCs w:val="20"/>
              </w:rPr>
              <w:t>1.</w:t>
            </w:r>
            <w:r w:rsidR="00CD20C0" w:rsidRPr="00FF67E1">
              <w:rPr>
                <w:rFonts w:eastAsia="Cambria" w:cs="Cambria"/>
                <w:color w:val="C00000"/>
                <w:sz w:val="20"/>
                <w:szCs w:val="20"/>
              </w:rPr>
              <w:t>79</w:t>
            </w:r>
            <w:r w:rsidRPr="00FF67E1">
              <w:rPr>
                <w:rFonts w:eastAsia="Cambria" w:cs="Cambria"/>
                <w:color w:val="C00000"/>
                <w:sz w:val="20"/>
                <w:szCs w:val="20"/>
              </w:rPr>
              <w:t xml:space="preserve"> (1.</w:t>
            </w:r>
            <w:r w:rsidR="00CD20C0" w:rsidRPr="00FF67E1">
              <w:rPr>
                <w:rFonts w:eastAsia="Cambria" w:cs="Cambria"/>
                <w:color w:val="C00000"/>
                <w:sz w:val="20"/>
                <w:szCs w:val="20"/>
              </w:rPr>
              <w:t>54</w:t>
            </w:r>
            <w:r w:rsidRPr="00FF67E1">
              <w:rPr>
                <w:rFonts w:eastAsia="Cambria" w:cs="Cambria"/>
                <w:color w:val="C00000"/>
                <w:sz w:val="20"/>
                <w:szCs w:val="20"/>
              </w:rPr>
              <w:t>−</w:t>
            </w:r>
            <w:r w:rsidR="00CD20C0" w:rsidRPr="00FF67E1">
              <w:rPr>
                <w:rFonts w:eastAsia="Cambria" w:cs="Cambria"/>
                <w:color w:val="C00000"/>
                <w:sz w:val="20"/>
                <w:szCs w:val="20"/>
              </w:rPr>
              <w:t>2</w:t>
            </w:r>
            <w:r w:rsidRPr="00FF67E1">
              <w:rPr>
                <w:rFonts w:eastAsia="Cambria" w:cs="Cambria"/>
                <w:color w:val="C00000"/>
                <w:sz w:val="20"/>
                <w:szCs w:val="20"/>
              </w:rPr>
              <w:t>.</w:t>
            </w:r>
            <w:r w:rsidR="00CD20C0" w:rsidRPr="00FF67E1">
              <w:rPr>
                <w:rFonts w:eastAsia="Cambria" w:cs="Cambria"/>
                <w:color w:val="C00000"/>
                <w:sz w:val="20"/>
                <w:szCs w:val="20"/>
              </w:rPr>
              <w:t>09</w:t>
            </w:r>
            <w:r w:rsidRPr="00FF67E1">
              <w:rPr>
                <w:rFonts w:eastAsia="Cambria" w:cs="Cambria"/>
                <w:color w:val="C00000"/>
                <w:sz w:val="20"/>
                <w:szCs w:val="20"/>
              </w:rPr>
              <w:t>)</w:t>
            </w:r>
          </w:p>
        </w:tc>
        <w:tc>
          <w:tcPr>
            <w:tcW w:w="1307" w:type="dxa"/>
          </w:tcPr>
          <w:p w14:paraId="68486E21" w14:textId="77777777" w:rsidR="004F29A5" w:rsidRPr="00FF67E1" w:rsidRDefault="00000000" w:rsidP="00DF162A">
            <w:pPr>
              <w:jc w:val="both"/>
              <w:rPr>
                <w:color w:val="C00000"/>
                <w:sz w:val="20"/>
                <w:szCs w:val="20"/>
              </w:rPr>
            </w:pPr>
            <w:r w:rsidRPr="00FF67E1">
              <w:rPr>
                <w:rFonts w:eastAsia="Cambria" w:cs="Cambria"/>
                <w:color w:val="C00000"/>
                <w:sz w:val="20"/>
                <w:szCs w:val="20"/>
              </w:rPr>
              <w:t>&lt;0.01</w:t>
            </w:r>
          </w:p>
        </w:tc>
      </w:tr>
      <w:tr w:rsidR="00C7670C" w14:paraId="4ECFB7E7" w14:textId="77777777" w:rsidTr="00C7670C">
        <w:trPr>
          <w:cnfStyle w:val="000000100000" w:firstRow="0" w:lastRow="0" w:firstColumn="0" w:lastColumn="0" w:oddVBand="0" w:evenVBand="0" w:oddHBand="1" w:evenHBand="0" w:firstRowFirstColumn="0" w:firstRowLastColumn="0" w:lastRowFirstColumn="0" w:lastRowLastColumn="0"/>
        </w:trPr>
        <w:tc>
          <w:tcPr>
            <w:tcW w:w="2674" w:type="dxa"/>
          </w:tcPr>
          <w:p w14:paraId="05A51C78" w14:textId="77777777" w:rsidR="004F29A5" w:rsidRPr="00FF67E1" w:rsidRDefault="00000000" w:rsidP="00DF162A">
            <w:pPr>
              <w:jc w:val="both"/>
              <w:rPr>
                <w:color w:val="C00000"/>
                <w:sz w:val="20"/>
                <w:szCs w:val="20"/>
              </w:rPr>
            </w:pPr>
            <w:r w:rsidRPr="00FF67E1">
              <w:rPr>
                <w:rFonts w:eastAsia="Cambria" w:cs="Cambria"/>
                <w:color w:val="C00000"/>
                <w:sz w:val="20"/>
                <w:szCs w:val="20"/>
              </w:rPr>
              <w:t>Infection Assessment</w:t>
            </w:r>
          </w:p>
        </w:tc>
        <w:tc>
          <w:tcPr>
            <w:tcW w:w="1479" w:type="dxa"/>
          </w:tcPr>
          <w:p w14:paraId="2A41DFA4" w14:textId="77777777" w:rsidR="004F29A5" w:rsidRPr="00FF67E1" w:rsidRDefault="00000000" w:rsidP="00DF162A">
            <w:pPr>
              <w:jc w:val="both"/>
              <w:rPr>
                <w:color w:val="C00000"/>
                <w:sz w:val="20"/>
                <w:szCs w:val="20"/>
              </w:rPr>
            </w:pPr>
            <w:r w:rsidRPr="00FF67E1">
              <w:rPr>
                <w:rFonts w:eastAsia="Cambria" w:cs="Cambria"/>
                <w:color w:val="C00000"/>
                <w:sz w:val="20"/>
                <w:szCs w:val="20"/>
              </w:rPr>
              <w:t>598 (44.2)</w:t>
            </w:r>
          </w:p>
        </w:tc>
        <w:tc>
          <w:tcPr>
            <w:tcW w:w="1479" w:type="dxa"/>
          </w:tcPr>
          <w:p w14:paraId="3C2D6B53" w14:textId="10E8F81B" w:rsidR="004F29A5" w:rsidRPr="00FF67E1" w:rsidRDefault="00000000" w:rsidP="00DF162A">
            <w:pPr>
              <w:jc w:val="both"/>
              <w:rPr>
                <w:color w:val="C00000"/>
                <w:sz w:val="20"/>
                <w:szCs w:val="20"/>
              </w:rPr>
            </w:pPr>
            <w:r w:rsidRPr="00FF67E1">
              <w:rPr>
                <w:rFonts w:eastAsia="Cambria" w:cs="Cambria"/>
                <w:color w:val="C00000"/>
                <w:sz w:val="20"/>
                <w:szCs w:val="20"/>
              </w:rPr>
              <w:t>866 (61.9)</w:t>
            </w:r>
          </w:p>
        </w:tc>
        <w:tc>
          <w:tcPr>
            <w:tcW w:w="1899" w:type="dxa"/>
          </w:tcPr>
          <w:p w14:paraId="357B1357" w14:textId="1B8A78E5" w:rsidR="004F29A5" w:rsidRPr="00FF67E1" w:rsidRDefault="00000000" w:rsidP="00DF162A">
            <w:pPr>
              <w:jc w:val="both"/>
              <w:rPr>
                <w:color w:val="C00000"/>
                <w:sz w:val="20"/>
                <w:szCs w:val="20"/>
              </w:rPr>
            </w:pPr>
            <w:r w:rsidRPr="00FF67E1">
              <w:rPr>
                <w:rFonts w:eastAsia="Cambria" w:cs="Cambria"/>
                <w:color w:val="C00000"/>
                <w:sz w:val="20"/>
                <w:szCs w:val="20"/>
              </w:rPr>
              <w:t>2.0</w:t>
            </w:r>
            <w:r w:rsidR="00897A8E" w:rsidRPr="00FF67E1">
              <w:rPr>
                <w:rFonts w:eastAsia="Cambria" w:cs="Cambria"/>
                <w:color w:val="C00000"/>
                <w:sz w:val="20"/>
                <w:szCs w:val="20"/>
              </w:rPr>
              <w:t>5</w:t>
            </w:r>
            <w:r w:rsidRPr="00FF67E1">
              <w:rPr>
                <w:rFonts w:eastAsia="Cambria" w:cs="Cambria"/>
                <w:color w:val="C00000"/>
                <w:sz w:val="20"/>
                <w:szCs w:val="20"/>
              </w:rPr>
              <w:t xml:space="preserve"> (1.</w:t>
            </w:r>
            <w:r w:rsidR="00897A8E" w:rsidRPr="00FF67E1">
              <w:rPr>
                <w:rFonts w:eastAsia="Cambria" w:cs="Cambria"/>
                <w:color w:val="C00000"/>
                <w:sz w:val="20"/>
                <w:szCs w:val="20"/>
              </w:rPr>
              <w:t>7</w:t>
            </w:r>
            <w:r w:rsidRPr="00FF67E1">
              <w:rPr>
                <w:rFonts w:eastAsia="Cambria" w:cs="Cambria"/>
                <w:color w:val="C00000"/>
                <w:sz w:val="20"/>
                <w:szCs w:val="20"/>
              </w:rPr>
              <w:t>5−2.3</w:t>
            </w:r>
            <w:r w:rsidR="00897A8E" w:rsidRPr="00FF67E1">
              <w:rPr>
                <w:rFonts w:eastAsia="Cambria" w:cs="Cambria"/>
                <w:color w:val="C00000"/>
                <w:sz w:val="20"/>
                <w:szCs w:val="20"/>
              </w:rPr>
              <w:t>9</w:t>
            </w:r>
            <w:r w:rsidRPr="00FF67E1">
              <w:rPr>
                <w:rFonts w:eastAsia="Cambria" w:cs="Cambria"/>
                <w:color w:val="C00000"/>
                <w:sz w:val="20"/>
                <w:szCs w:val="20"/>
              </w:rPr>
              <w:t>)</w:t>
            </w:r>
          </w:p>
        </w:tc>
        <w:tc>
          <w:tcPr>
            <w:tcW w:w="1307" w:type="dxa"/>
          </w:tcPr>
          <w:p w14:paraId="4DA1AF52" w14:textId="77777777" w:rsidR="004F29A5" w:rsidRPr="00FF67E1" w:rsidRDefault="00000000" w:rsidP="00DF162A">
            <w:pPr>
              <w:jc w:val="both"/>
              <w:rPr>
                <w:color w:val="C00000"/>
                <w:sz w:val="20"/>
                <w:szCs w:val="20"/>
              </w:rPr>
            </w:pPr>
            <w:r w:rsidRPr="00FF67E1">
              <w:rPr>
                <w:rFonts w:eastAsia="Cambria" w:cs="Cambria"/>
                <w:color w:val="C00000"/>
                <w:sz w:val="20"/>
                <w:szCs w:val="20"/>
              </w:rPr>
              <w:t>&lt;0.01</w:t>
            </w:r>
          </w:p>
        </w:tc>
      </w:tr>
      <w:tr w:rsidR="00C7670C" w14:paraId="7C847097" w14:textId="77777777" w:rsidTr="00C7670C">
        <w:tc>
          <w:tcPr>
            <w:tcW w:w="2674" w:type="dxa"/>
          </w:tcPr>
          <w:p w14:paraId="11CEEDF7" w14:textId="77777777" w:rsidR="004F29A5" w:rsidRPr="00FF67E1" w:rsidRDefault="00000000" w:rsidP="00DF162A">
            <w:pPr>
              <w:jc w:val="both"/>
              <w:rPr>
                <w:color w:val="C00000"/>
                <w:sz w:val="20"/>
                <w:szCs w:val="20"/>
              </w:rPr>
            </w:pPr>
            <w:r w:rsidRPr="00FF67E1">
              <w:rPr>
                <w:rFonts w:eastAsia="Cambria" w:cs="Cambria"/>
                <w:color w:val="C00000"/>
                <w:sz w:val="20"/>
                <w:szCs w:val="20"/>
              </w:rPr>
              <w:t>Information Collection</w:t>
            </w:r>
          </w:p>
        </w:tc>
        <w:tc>
          <w:tcPr>
            <w:tcW w:w="1479" w:type="dxa"/>
          </w:tcPr>
          <w:p w14:paraId="4A8BD66D" w14:textId="77777777" w:rsidR="004F29A5" w:rsidRPr="00FF67E1" w:rsidRDefault="00000000" w:rsidP="00DF162A">
            <w:pPr>
              <w:jc w:val="both"/>
              <w:rPr>
                <w:color w:val="C00000"/>
                <w:sz w:val="20"/>
                <w:szCs w:val="20"/>
              </w:rPr>
            </w:pPr>
            <w:r w:rsidRPr="00FF67E1">
              <w:rPr>
                <w:rFonts w:eastAsia="Cambria" w:cs="Cambria"/>
                <w:color w:val="C00000"/>
                <w:sz w:val="20"/>
                <w:szCs w:val="20"/>
              </w:rPr>
              <w:t>494 (36.5)</w:t>
            </w:r>
          </w:p>
        </w:tc>
        <w:tc>
          <w:tcPr>
            <w:tcW w:w="1479" w:type="dxa"/>
          </w:tcPr>
          <w:p w14:paraId="71ADE830" w14:textId="469F1AD9" w:rsidR="004F29A5" w:rsidRPr="00FF67E1" w:rsidRDefault="00000000" w:rsidP="00DF162A">
            <w:pPr>
              <w:jc w:val="both"/>
              <w:rPr>
                <w:color w:val="C00000"/>
                <w:sz w:val="20"/>
                <w:szCs w:val="20"/>
              </w:rPr>
            </w:pPr>
            <w:r w:rsidRPr="00FF67E1">
              <w:rPr>
                <w:rFonts w:eastAsia="Cambria" w:cs="Cambria"/>
                <w:color w:val="C00000"/>
                <w:sz w:val="20"/>
                <w:szCs w:val="20"/>
              </w:rPr>
              <w:t>480 (34.3)</w:t>
            </w:r>
          </w:p>
        </w:tc>
        <w:tc>
          <w:tcPr>
            <w:tcW w:w="1899" w:type="dxa"/>
          </w:tcPr>
          <w:p w14:paraId="37B17C6A" w14:textId="0AFF97A9" w:rsidR="004F29A5" w:rsidRPr="00FF67E1" w:rsidRDefault="00000000" w:rsidP="00DF162A">
            <w:pPr>
              <w:jc w:val="both"/>
              <w:rPr>
                <w:color w:val="C00000"/>
                <w:sz w:val="20"/>
                <w:szCs w:val="20"/>
              </w:rPr>
            </w:pPr>
            <w:r w:rsidRPr="00FF67E1">
              <w:rPr>
                <w:rFonts w:eastAsia="Cambria" w:cs="Cambria"/>
                <w:color w:val="C00000"/>
                <w:sz w:val="20"/>
                <w:szCs w:val="20"/>
              </w:rPr>
              <w:t>0.</w:t>
            </w:r>
            <w:r w:rsidR="00897A8E" w:rsidRPr="00FF67E1">
              <w:rPr>
                <w:rFonts w:eastAsia="Cambria" w:cs="Cambria"/>
                <w:color w:val="C00000"/>
                <w:sz w:val="20"/>
                <w:szCs w:val="20"/>
              </w:rPr>
              <w:t>90</w:t>
            </w:r>
            <w:r w:rsidRPr="00FF67E1">
              <w:rPr>
                <w:rFonts w:eastAsia="Cambria" w:cs="Cambria"/>
                <w:color w:val="C00000"/>
                <w:sz w:val="20"/>
                <w:szCs w:val="20"/>
              </w:rPr>
              <w:t xml:space="preserve"> (0.</w:t>
            </w:r>
            <w:r w:rsidR="00897A8E" w:rsidRPr="00FF67E1">
              <w:rPr>
                <w:rFonts w:eastAsia="Cambria" w:cs="Cambria"/>
                <w:color w:val="C00000"/>
                <w:sz w:val="20"/>
                <w:szCs w:val="20"/>
              </w:rPr>
              <w:t>77</w:t>
            </w:r>
            <w:r w:rsidRPr="00FF67E1">
              <w:rPr>
                <w:rFonts w:eastAsia="Cambria" w:cs="Cambria"/>
                <w:color w:val="C00000"/>
                <w:sz w:val="20"/>
                <w:szCs w:val="20"/>
              </w:rPr>
              <w:t>−</w:t>
            </w:r>
            <w:r w:rsidR="00897A8E" w:rsidRPr="00FF67E1">
              <w:rPr>
                <w:rFonts w:eastAsia="Cambria" w:cs="Cambria"/>
                <w:color w:val="C00000"/>
                <w:sz w:val="20"/>
                <w:szCs w:val="20"/>
              </w:rPr>
              <w:t>1</w:t>
            </w:r>
            <w:r w:rsidRPr="00FF67E1">
              <w:rPr>
                <w:rFonts w:eastAsia="Cambria" w:cs="Cambria"/>
                <w:color w:val="C00000"/>
                <w:sz w:val="20"/>
                <w:szCs w:val="20"/>
              </w:rPr>
              <w:t>.</w:t>
            </w:r>
            <w:r w:rsidR="00897A8E" w:rsidRPr="00FF67E1">
              <w:rPr>
                <w:rFonts w:eastAsia="Cambria" w:cs="Cambria"/>
                <w:color w:val="C00000"/>
                <w:sz w:val="20"/>
                <w:szCs w:val="20"/>
              </w:rPr>
              <w:t>06</w:t>
            </w:r>
            <w:r w:rsidRPr="00FF67E1">
              <w:rPr>
                <w:rFonts w:eastAsia="Cambria" w:cs="Cambria"/>
                <w:color w:val="C00000"/>
                <w:sz w:val="20"/>
                <w:szCs w:val="20"/>
              </w:rPr>
              <w:t>)</w:t>
            </w:r>
          </w:p>
        </w:tc>
        <w:tc>
          <w:tcPr>
            <w:tcW w:w="1307" w:type="dxa"/>
          </w:tcPr>
          <w:p w14:paraId="2EFEB577" w14:textId="5DB44E61" w:rsidR="004F29A5" w:rsidRPr="00FF67E1" w:rsidRDefault="00000000" w:rsidP="00DF162A">
            <w:pPr>
              <w:jc w:val="both"/>
              <w:rPr>
                <w:color w:val="C00000"/>
                <w:sz w:val="20"/>
                <w:szCs w:val="20"/>
              </w:rPr>
            </w:pPr>
            <w:r w:rsidRPr="00FF67E1">
              <w:rPr>
                <w:color w:val="C00000"/>
                <w:sz w:val="20"/>
                <w:szCs w:val="20"/>
              </w:rPr>
              <w:t>0.23</w:t>
            </w:r>
          </w:p>
        </w:tc>
      </w:tr>
      <w:tr w:rsidR="00C7670C" w14:paraId="68A902A7" w14:textId="77777777" w:rsidTr="00C7670C">
        <w:trPr>
          <w:cnfStyle w:val="000000100000" w:firstRow="0" w:lastRow="0" w:firstColumn="0" w:lastColumn="0" w:oddVBand="0" w:evenVBand="0" w:oddHBand="1" w:evenHBand="0" w:firstRowFirstColumn="0" w:firstRowLastColumn="0" w:lastRowFirstColumn="0" w:lastRowLastColumn="0"/>
        </w:trPr>
        <w:tc>
          <w:tcPr>
            <w:tcW w:w="2674" w:type="dxa"/>
          </w:tcPr>
          <w:p w14:paraId="7FE0534D" w14:textId="77777777" w:rsidR="004F29A5" w:rsidRPr="00FF67E1" w:rsidRDefault="00000000" w:rsidP="00DF162A">
            <w:pPr>
              <w:jc w:val="both"/>
              <w:rPr>
                <w:color w:val="C00000"/>
                <w:sz w:val="20"/>
                <w:szCs w:val="20"/>
              </w:rPr>
            </w:pPr>
            <w:r w:rsidRPr="00FF67E1">
              <w:rPr>
                <w:rFonts w:eastAsia="Cambria" w:cs="Cambria"/>
                <w:color w:val="C00000"/>
                <w:sz w:val="20"/>
                <w:szCs w:val="20"/>
              </w:rPr>
              <w:t>Prescription Verification</w:t>
            </w:r>
          </w:p>
        </w:tc>
        <w:tc>
          <w:tcPr>
            <w:tcW w:w="1479" w:type="dxa"/>
          </w:tcPr>
          <w:p w14:paraId="5BE8BA51" w14:textId="77777777" w:rsidR="004F29A5" w:rsidRPr="00FF67E1" w:rsidRDefault="00000000" w:rsidP="00DF162A">
            <w:pPr>
              <w:jc w:val="both"/>
              <w:rPr>
                <w:color w:val="C00000"/>
                <w:sz w:val="20"/>
                <w:szCs w:val="20"/>
              </w:rPr>
            </w:pPr>
            <w:r w:rsidRPr="00FF67E1">
              <w:rPr>
                <w:rFonts w:eastAsia="Cambria" w:cs="Cambria"/>
                <w:color w:val="C00000"/>
                <w:sz w:val="20"/>
                <w:szCs w:val="20"/>
              </w:rPr>
              <w:t>746 (55.1)</w:t>
            </w:r>
          </w:p>
        </w:tc>
        <w:tc>
          <w:tcPr>
            <w:tcW w:w="1479" w:type="dxa"/>
          </w:tcPr>
          <w:p w14:paraId="0A408D52" w14:textId="7998E483" w:rsidR="004F29A5" w:rsidRPr="00FF67E1" w:rsidRDefault="00000000" w:rsidP="00DF162A">
            <w:pPr>
              <w:jc w:val="both"/>
              <w:rPr>
                <w:color w:val="C00000"/>
                <w:sz w:val="20"/>
                <w:szCs w:val="20"/>
              </w:rPr>
            </w:pPr>
            <w:r w:rsidRPr="00FF67E1">
              <w:rPr>
                <w:rFonts w:eastAsia="Cambria" w:cs="Cambria"/>
                <w:color w:val="C00000"/>
                <w:sz w:val="20"/>
                <w:szCs w:val="20"/>
              </w:rPr>
              <w:t>653 (46.6)</w:t>
            </w:r>
          </w:p>
        </w:tc>
        <w:tc>
          <w:tcPr>
            <w:tcW w:w="1899" w:type="dxa"/>
          </w:tcPr>
          <w:p w14:paraId="697A38BC" w14:textId="034F261E" w:rsidR="004F29A5" w:rsidRPr="00FF67E1" w:rsidRDefault="00000000" w:rsidP="00DF162A">
            <w:pPr>
              <w:jc w:val="both"/>
              <w:rPr>
                <w:color w:val="C00000"/>
                <w:sz w:val="20"/>
                <w:szCs w:val="20"/>
              </w:rPr>
            </w:pPr>
            <w:r w:rsidRPr="00FF67E1">
              <w:rPr>
                <w:rFonts w:eastAsia="Cambria" w:cs="Cambria"/>
                <w:color w:val="C00000"/>
                <w:sz w:val="20"/>
                <w:szCs w:val="20"/>
              </w:rPr>
              <w:t>0.</w:t>
            </w:r>
            <w:r w:rsidR="00897A8E" w:rsidRPr="00FF67E1">
              <w:rPr>
                <w:rFonts w:eastAsia="Cambria" w:cs="Cambria"/>
                <w:color w:val="C00000"/>
                <w:sz w:val="20"/>
                <w:szCs w:val="20"/>
              </w:rPr>
              <w:t>71</w:t>
            </w:r>
            <w:r w:rsidRPr="00FF67E1">
              <w:rPr>
                <w:rFonts w:eastAsia="Cambria" w:cs="Cambria"/>
                <w:color w:val="C00000"/>
                <w:sz w:val="20"/>
                <w:szCs w:val="20"/>
              </w:rPr>
              <w:t xml:space="preserve"> (0.</w:t>
            </w:r>
            <w:r w:rsidR="00897A8E" w:rsidRPr="00FF67E1">
              <w:rPr>
                <w:rFonts w:eastAsia="Cambria" w:cs="Cambria"/>
                <w:color w:val="C00000"/>
                <w:sz w:val="20"/>
                <w:szCs w:val="20"/>
              </w:rPr>
              <w:t>61</w:t>
            </w:r>
            <w:r w:rsidRPr="00FF67E1">
              <w:rPr>
                <w:rFonts w:eastAsia="Cambria" w:cs="Cambria"/>
                <w:color w:val="C00000"/>
                <w:sz w:val="20"/>
                <w:szCs w:val="20"/>
              </w:rPr>
              <w:t>−0.</w:t>
            </w:r>
            <w:r w:rsidR="00897A8E" w:rsidRPr="00FF67E1">
              <w:rPr>
                <w:rFonts w:eastAsia="Cambria" w:cs="Cambria"/>
                <w:color w:val="C00000"/>
                <w:sz w:val="20"/>
                <w:szCs w:val="20"/>
              </w:rPr>
              <w:t>83</w:t>
            </w:r>
            <w:r w:rsidRPr="00FF67E1">
              <w:rPr>
                <w:rFonts w:eastAsia="Cambria" w:cs="Cambria"/>
                <w:color w:val="C00000"/>
                <w:sz w:val="20"/>
                <w:szCs w:val="20"/>
              </w:rPr>
              <w:t>)</w:t>
            </w:r>
          </w:p>
        </w:tc>
        <w:tc>
          <w:tcPr>
            <w:tcW w:w="1307" w:type="dxa"/>
          </w:tcPr>
          <w:p w14:paraId="10DF7C1C" w14:textId="77777777" w:rsidR="004F29A5" w:rsidRPr="00FF67E1" w:rsidRDefault="00000000" w:rsidP="00DF162A">
            <w:pPr>
              <w:jc w:val="both"/>
              <w:rPr>
                <w:color w:val="C00000"/>
                <w:sz w:val="20"/>
                <w:szCs w:val="20"/>
              </w:rPr>
            </w:pPr>
            <w:r w:rsidRPr="00FF67E1">
              <w:rPr>
                <w:rFonts w:eastAsia="Cambria" w:cs="Cambria"/>
                <w:color w:val="C00000"/>
                <w:sz w:val="20"/>
                <w:szCs w:val="20"/>
              </w:rPr>
              <w:t>&lt;0.01</w:t>
            </w:r>
          </w:p>
        </w:tc>
      </w:tr>
      <w:tr w:rsidR="00C7670C" w14:paraId="1F4DE485" w14:textId="77777777" w:rsidTr="00C7670C">
        <w:tc>
          <w:tcPr>
            <w:tcW w:w="2674" w:type="dxa"/>
          </w:tcPr>
          <w:p w14:paraId="36D7C19F" w14:textId="77777777" w:rsidR="004F29A5" w:rsidRPr="00FF67E1" w:rsidRDefault="00000000" w:rsidP="00DF162A">
            <w:pPr>
              <w:jc w:val="both"/>
              <w:rPr>
                <w:color w:val="C00000"/>
                <w:sz w:val="20"/>
                <w:szCs w:val="20"/>
              </w:rPr>
            </w:pPr>
            <w:r w:rsidRPr="00FF67E1">
              <w:rPr>
                <w:rFonts w:eastAsia="Cambria" w:cs="Cambria"/>
                <w:color w:val="C00000"/>
                <w:sz w:val="20"/>
                <w:szCs w:val="20"/>
              </w:rPr>
              <w:t>Medication Review</w:t>
            </w:r>
          </w:p>
        </w:tc>
        <w:tc>
          <w:tcPr>
            <w:tcW w:w="1479" w:type="dxa"/>
          </w:tcPr>
          <w:p w14:paraId="0E2BBB65" w14:textId="77777777" w:rsidR="004F29A5" w:rsidRPr="00FF67E1" w:rsidRDefault="00000000" w:rsidP="00DF162A">
            <w:pPr>
              <w:jc w:val="both"/>
              <w:rPr>
                <w:color w:val="C00000"/>
                <w:sz w:val="20"/>
                <w:szCs w:val="20"/>
              </w:rPr>
            </w:pPr>
            <w:r w:rsidRPr="00FF67E1">
              <w:rPr>
                <w:rFonts w:eastAsia="Cambria" w:cs="Cambria"/>
                <w:color w:val="C00000"/>
                <w:sz w:val="20"/>
                <w:szCs w:val="20"/>
              </w:rPr>
              <w:t>992 (73.3)</w:t>
            </w:r>
          </w:p>
        </w:tc>
        <w:tc>
          <w:tcPr>
            <w:tcW w:w="1479" w:type="dxa"/>
          </w:tcPr>
          <w:p w14:paraId="3EC0C1DF" w14:textId="5285B67D" w:rsidR="004F29A5" w:rsidRPr="00FF67E1" w:rsidRDefault="00000000" w:rsidP="00DF162A">
            <w:pPr>
              <w:jc w:val="both"/>
              <w:rPr>
                <w:color w:val="C00000"/>
                <w:sz w:val="20"/>
                <w:szCs w:val="20"/>
              </w:rPr>
            </w:pPr>
            <w:r w:rsidRPr="00FF67E1">
              <w:rPr>
                <w:rFonts w:eastAsia="Cambria" w:cs="Cambria"/>
                <w:color w:val="C00000"/>
                <w:sz w:val="20"/>
                <w:szCs w:val="20"/>
              </w:rPr>
              <w:t>908 (64.9)</w:t>
            </w:r>
          </w:p>
        </w:tc>
        <w:tc>
          <w:tcPr>
            <w:tcW w:w="1899" w:type="dxa"/>
          </w:tcPr>
          <w:p w14:paraId="03DA59FD" w14:textId="6D4EDFBD" w:rsidR="004F29A5" w:rsidRPr="00FF67E1" w:rsidRDefault="00000000" w:rsidP="00DF162A">
            <w:pPr>
              <w:jc w:val="both"/>
              <w:rPr>
                <w:color w:val="C00000"/>
                <w:sz w:val="20"/>
                <w:szCs w:val="20"/>
              </w:rPr>
            </w:pPr>
            <w:r w:rsidRPr="00FF67E1">
              <w:rPr>
                <w:rFonts w:eastAsia="Cambria" w:cs="Cambria"/>
                <w:color w:val="C00000"/>
                <w:sz w:val="20"/>
                <w:szCs w:val="20"/>
              </w:rPr>
              <w:t>0.6</w:t>
            </w:r>
            <w:r w:rsidR="00897A8E" w:rsidRPr="00FF67E1">
              <w:rPr>
                <w:rFonts w:eastAsia="Cambria" w:cs="Cambria"/>
                <w:color w:val="C00000"/>
                <w:sz w:val="20"/>
                <w:szCs w:val="20"/>
              </w:rPr>
              <w:t>7</w:t>
            </w:r>
            <w:r w:rsidRPr="00FF67E1">
              <w:rPr>
                <w:rFonts w:eastAsia="Cambria" w:cs="Cambria"/>
                <w:color w:val="C00000"/>
                <w:sz w:val="20"/>
                <w:szCs w:val="20"/>
              </w:rPr>
              <w:t xml:space="preserve"> (0.5</w:t>
            </w:r>
            <w:r w:rsidR="00897A8E" w:rsidRPr="00FF67E1">
              <w:rPr>
                <w:rFonts w:eastAsia="Cambria" w:cs="Cambria"/>
                <w:color w:val="C00000"/>
                <w:sz w:val="20"/>
                <w:szCs w:val="20"/>
              </w:rPr>
              <w:t>7</w:t>
            </w:r>
            <w:r w:rsidRPr="00FF67E1">
              <w:rPr>
                <w:rFonts w:eastAsia="Cambria" w:cs="Cambria"/>
                <w:color w:val="C00000"/>
                <w:sz w:val="20"/>
                <w:szCs w:val="20"/>
              </w:rPr>
              <w:t>−0.7</w:t>
            </w:r>
            <w:r w:rsidR="00897A8E" w:rsidRPr="00FF67E1">
              <w:rPr>
                <w:rFonts w:eastAsia="Cambria" w:cs="Cambria"/>
                <w:color w:val="C00000"/>
                <w:sz w:val="20"/>
                <w:szCs w:val="20"/>
              </w:rPr>
              <w:t>9</w:t>
            </w:r>
            <w:r w:rsidRPr="00FF67E1">
              <w:rPr>
                <w:rFonts w:eastAsia="Cambria" w:cs="Cambria"/>
                <w:color w:val="C00000"/>
                <w:sz w:val="20"/>
                <w:szCs w:val="20"/>
              </w:rPr>
              <w:t>)</w:t>
            </w:r>
          </w:p>
        </w:tc>
        <w:tc>
          <w:tcPr>
            <w:tcW w:w="1307" w:type="dxa"/>
          </w:tcPr>
          <w:p w14:paraId="6ABAE772" w14:textId="77777777" w:rsidR="004F29A5" w:rsidRPr="00FF67E1" w:rsidRDefault="00000000" w:rsidP="00DF162A">
            <w:pPr>
              <w:jc w:val="both"/>
              <w:rPr>
                <w:color w:val="C00000"/>
                <w:sz w:val="20"/>
                <w:szCs w:val="20"/>
              </w:rPr>
            </w:pPr>
            <w:r w:rsidRPr="00FF67E1">
              <w:rPr>
                <w:rFonts w:eastAsia="Cambria" w:cs="Cambria"/>
                <w:color w:val="C00000"/>
                <w:sz w:val="20"/>
                <w:szCs w:val="20"/>
              </w:rPr>
              <w:t>&lt;0.01</w:t>
            </w:r>
          </w:p>
        </w:tc>
      </w:tr>
      <w:tr w:rsidR="00C7670C" w14:paraId="0D11962F" w14:textId="77777777" w:rsidTr="00C7670C">
        <w:trPr>
          <w:cnfStyle w:val="000000100000" w:firstRow="0" w:lastRow="0" w:firstColumn="0" w:lastColumn="0" w:oddVBand="0" w:evenVBand="0" w:oddHBand="1" w:evenHBand="0" w:firstRowFirstColumn="0" w:firstRowLastColumn="0" w:lastRowFirstColumn="0" w:lastRowLastColumn="0"/>
        </w:trPr>
        <w:tc>
          <w:tcPr>
            <w:tcW w:w="2674" w:type="dxa"/>
          </w:tcPr>
          <w:p w14:paraId="0A448F92" w14:textId="77777777" w:rsidR="004F29A5" w:rsidRPr="00FF67E1" w:rsidRDefault="00000000" w:rsidP="00DF162A">
            <w:pPr>
              <w:jc w:val="both"/>
              <w:rPr>
                <w:color w:val="C00000"/>
                <w:sz w:val="20"/>
                <w:szCs w:val="20"/>
              </w:rPr>
            </w:pPr>
            <w:r w:rsidRPr="00FF67E1">
              <w:rPr>
                <w:rFonts w:eastAsia="Cambria" w:cs="Cambria"/>
                <w:color w:val="C00000"/>
                <w:sz w:val="20"/>
                <w:szCs w:val="20"/>
              </w:rPr>
              <w:t>Patient Education</w:t>
            </w:r>
          </w:p>
        </w:tc>
        <w:tc>
          <w:tcPr>
            <w:tcW w:w="1479" w:type="dxa"/>
          </w:tcPr>
          <w:p w14:paraId="034491EF" w14:textId="77777777" w:rsidR="004F29A5" w:rsidRPr="00FF67E1" w:rsidRDefault="00000000" w:rsidP="00DF162A">
            <w:pPr>
              <w:jc w:val="both"/>
              <w:rPr>
                <w:color w:val="C00000"/>
                <w:sz w:val="20"/>
                <w:szCs w:val="20"/>
              </w:rPr>
            </w:pPr>
            <w:r w:rsidRPr="00FF67E1">
              <w:rPr>
                <w:rFonts w:eastAsia="Cambria" w:cs="Cambria"/>
                <w:color w:val="C00000"/>
                <w:sz w:val="20"/>
                <w:szCs w:val="20"/>
              </w:rPr>
              <w:t>591 (43.7)</w:t>
            </w:r>
          </w:p>
        </w:tc>
        <w:tc>
          <w:tcPr>
            <w:tcW w:w="1479" w:type="dxa"/>
          </w:tcPr>
          <w:p w14:paraId="789F32A5" w14:textId="77ACD963" w:rsidR="004F29A5" w:rsidRPr="00FF67E1" w:rsidRDefault="00000000" w:rsidP="00DF162A">
            <w:pPr>
              <w:jc w:val="both"/>
              <w:rPr>
                <w:color w:val="C00000"/>
                <w:sz w:val="20"/>
                <w:szCs w:val="20"/>
              </w:rPr>
            </w:pPr>
            <w:r w:rsidRPr="00FF67E1">
              <w:rPr>
                <w:rFonts w:eastAsia="Cambria" w:cs="Cambria"/>
                <w:color w:val="C00000"/>
                <w:sz w:val="20"/>
                <w:szCs w:val="20"/>
              </w:rPr>
              <w:t>391 (27.9)</w:t>
            </w:r>
          </w:p>
        </w:tc>
        <w:tc>
          <w:tcPr>
            <w:tcW w:w="1899" w:type="dxa"/>
          </w:tcPr>
          <w:p w14:paraId="0E66E653" w14:textId="7CD9ED8E" w:rsidR="004F29A5" w:rsidRPr="00FF67E1" w:rsidRDefault="00000000" w:rsidP="00DF162A">
            <w:pPr>
              <w:jc w:val="both"/>
              <w:rPr>
                <w:color w:val="C00000"/>
                <w:sz w:val="20"/>
                <w:szCs w:val="20"/>
              </w:rPr>
            </w:pPr>
            <w:r w:rsidRPr="00FF67E1">
              <w:rPr>
                <w:rFonts w:eastAsia="Cambria" w:cs="Cambria"/>
                <w:color w:val="C00000"/>
                <w:sz w:val="20"/>
                <w:szCs w:val="20"/>
              </w:rPr>
              <w:t>0.</w:t>
            </w:r>
            <w:r w:rsidR="00897A8E" w:rsidRPr="00FF67E1">
              <w:rPr>
                <w:rFonts w:eastAsia="Cambria" w:cs="Cambria"/>
                <w:color w:val="C00000"/>
                <w:sz w:val="20"/>
                <w:szCs w:val="20"/>
              </w:rPr>
              <w:t>50</w:t>
            </w:r>
            <w:r w:rsidRPr="00FF67E1">
              <w:rPr>
                <w:rFonts w:eastAsia="Cambria" w:cs="Cambria"/>
                <w:color w:val="C00000"/>
                <w:sz w:val="20"/>
                <w:szCs w:val="20"/>
              </w:rPr>
              <w:t xml:space="preserve"> (0.</w:t>
            </w:r>
            <w:r w:rsidR="00897A8E" w:rsidRPr="00FF67E1">
              <w:rPr>
                <w:rFonts w:eastAsia="Cambria" w:cs="Cambria"/>
                <w:color w:val="C00000"/>
                <w:sz w:val="20"/>
                <w:szCs w:val="20"/>
              </w:rPr>
              <w:t>42</w:t>
            </w:r>
            <w:r w:rsidRPr="00FF67E1">
              <w:rPr>
                <w:rFonts w:eastAsia="Cambria" w:cs="Cambria"/>
                <w:color w:val="C00000"/>
                <w:sz w:val="20"/>
                <w:szCs w:val="20"/>
              </w:rPr>
              <w:t>−0.</w:t>
            </w:r>
            <w:r w:rsidR="00897A8E" w:rsidRPr="00FF67E1">
              <w:rPr>
                <w:rFonts w:eastAsia="Cambria" w:cs="Cambria"/>
                <w:color w:val="C00000"/>
                <w:sz w:val="20"/>
                <w:szCs w:val="20"/>
              </w:rPr>
              <w:t>59</w:t>
            </w:r>
            <w:r w:rsidRPr="00FF67E1">
              <w:rPr>
                <w:rFonts w:eastAsia="Cambria" w:cs="Cambria"/>
                <w:color w:val="C00000"/>
                <w:sz w:val="20"/>
                <w:szCs w:val="20"/>
              </w:rPr>
              <w:t>)</w:t>
            </w:r>
          </w:p>
        </w:tc>
        <w:tc>
          <w:tcPr>
            <w:tcW w:w="1307" w:type="dxa"/>
          </w:tcPr>
          <w:p w14:paraId="1C9EA44B" w14:textId="77777777" w:rsidR="004F29A5" w:rsidRPr="00FF67E1" w:rsidRDefault="00000000" w:rsidP="00DF162A">
            <w:pPr>
              <w:jc w:val="both"/>
              <w:rPr>
                <w:color w:val="C00000"/>
                <w:sz w:val="20"/>
                <w:szCs w:val="20"/>
              </w:rPr>
            </w:pPr>
            <w:r w:rsidRPr="00FF67E1">
              <w:rPr>
                <w:rFonts w:eastAsia="Cambria" w:cs="Cambria"/>
                <w:color w:val="C00000"/>
                <w:sz w:val="20"/>
                <w:szCs w:val="20"/>
              </w:rPr>
              <w:t>&lt;0.01</w:t>
            </w:r>
          </w:p>
        </w:tc>
      </w:tr>
    </w:tbl>
    <w:p w14:paraId="45CA21A2" w14:textId="1D73D679" w:rsidR="004F29A5" w:rsidRPr="00FF67E1" w:rsidRDefault="00000000">
      <w:pPr>
        <w:jc w:val="both"/>
        <w:rPr>
          <w:color w:val="C00000"/>
        </w:rPr>
      </w:pPr>
      <w:r w:rsidRPr="00FF67E1">
        <w:rPr>
          <w:color w:val="C00000"/>
        </w:rPr>
        <w:t>This sensitivity analysis compares documentation patterns between the pre-</w:t>
      </w:r>
      <w:r w:rsidR="00400809">
        <w:rPr>
          <w:rFonts w:hint="eastAsia"/>
          <w:color w:val="C00000"/>
          <w:lang w:eastAsia="ja-JP"/>
        </w:rPr>
        <w:t>ASP</w:t>
      </w:r>
      <w:r w:rsidRPr="00FF67E1">
        <w:rPr>
          <w:color w:val="C00000"/>
        </w:rPr>
        <w:t xml:space="preserve"> period and the early post-ASP period (April 2018 to March 2020), excluding the potential confounding effects of the COVID-19 pandemic.</w:t>
      </w:r>
    </w:p>
    <w:p w14:paraId="0086564C" w14:textId="46C4AD29" w:rsidR="00FF67E1" w:rsidRPr="00FF67E1" w:rsidRDefault="00000000" w:rsidP="00FF67E1">
      <w:pPr>
        <w:spacing w:after="0"/>
        <w:jc w:val="both"/>
        <w:rPr>
          <w:rFonts w:eastAsia="Cambria" w:cs="Cambria"/>
          <w:color w:val="C00000"/>
          <w:lang w:eastAsia="ja-JP"/>
        </w:rPr>
      </w:pPr>
      <w:r w:rsidRPr="00FF67E1">
        <w:rPr>
          <w:rFonts w:eastAsia="Cambria" w:cs="Cambria"/>
          <w:color w:val="C00000"/>
        </w:rPr>
        <w:t>Values are expressed as n (%). Statistical comparisons were performed using Fisher's exact test. p values &lt;0.05 were considered statistically significant.</w:t>
      </w:r>
    </w:p>
    <w:p w14:paraId="4FC0EF22" w14:textId="6BBE504C" w:rsidR="00FF67E1" w:rsidRPr="00FF67E1" w:rsidRDefault="00000000" w:rsidP="00FF67E1">
      <w:pPr>
        <w:pStyle w:val="a7"/>
        <w:spacing w:after="0"/>
        <w:jc w:val="both"/>
        <w:rPr>
          <w:rFonts w:eastAsia="Cambria" w:cs="Cambria"/>
          <w:color w:val="C00000"/>
          <w:lang w:eastAsia="ja-JP"/>
        </w:rPr>
      </w:pPr>
      <w:r w:rsidRPr="00FF67E1">
        <w:rPr>
          <w:rFonts w:eastAsia="Cambria" w:cs="Cambria"/>
          <w:color w:val="C00000"/>
        </w:rPr>
        <w:t>Abbreviations: ASP, antimicrobial stewardship program; CI, confidence interval</w:t>
      </w:r>
    </w:p>
    <w:sectPr w:rsidR="00FF67E1" w:rsidRPr="00FF67E1" w:rsidSect="00007ACB">
      <w:footerReference w:type="default" r:id="rId7"/>
      <w:pgSz w:w="12240" w:h="15840"/>
      <w:pgMar w:top="1440" w:right="1440" w:bottom="1440" w:left="1440" w:header="720" w:footer="720" w:gutter="0"/>
      <w:lnNumType w:countBy="1" w:restart="continuou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C438E" w14:textId="77777777" w:rsidR="006C7492" w:rsidRDefault="006C7492">
      <w:pPr>
        <w:spacing w:after="0"/>
      </w:pPr>
      <w:r>
        <w:separator/>
      </w:r>
    </w:p>
  </w:endnote>
  <w:endnote w:type="continuationSeparator" w:id="0">
    <w:p w14:paraId="6681EDF0" w14:textId="77777777" w:rsidR="006C7492" w:rsidRDefault="006C74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ＭＳ Ｐゴシック">
    <w:altName w:val="MS PGothic"/>
    <w:panose1 w:val="020B0600070205080204"/>
    <w:charset w:val="80"/>
    <w:family w:val="swiss"/>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55284"/>
      <w:docPartObj>
        <w:docPartGallery w:val="Page Numbers (Bottom of Page)"/>
        <w:docPartUnique/>
      </w:docPartObj>
    </w:sdtPr>
    <w:sdtEndPr>
      <w:rPr>
        <w:noProof/>
      </w:rPr>
    </w:sdtEndPr>
    <w:sdtContent>
      <w:p w14:paraId="352DBE7D" w14:textId="1D1544AE" w:rsidR="00007ACB" w:rsidRDefault="00000000">
        <w:pPr>
          <w:pStyle w:val="af4"/>
          <w:jc w:val="right"/>
        </w:pPr>
        <w:r>
          <w:fldChar w:fldCharType="begin"/>
        </w:r>
        <w:r>
          <w:instrText xml:space="preserve"> PAGE   \* MERGEFORMAT </w:instrText>
        </w:r>
        <w:r>
          <w:fldChar w:fldCharType="separate"/>
        </w:r>
        <w:r>
          <w:rPr>
            <w:noProof/>
          </w:rPr>
          <w:t>2</w:t>
        </w:r>
        <w:r>
          <w:rPr>
            <w:noProof/>
          </w:rPr>
          <w:fldChar w:fldCharType="end"/>
        </w:r>
      </w:p>
    </w:sdtContent>
  </w:sdt>
  <w:p w14:paraId="3468A8B9" w14:textId="77777777" w:rsidR="00007ACB" w:rsidRDefault="00007ACB">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31776" w14:textId="77777777" w:rsidR="006C7492" w:rsidRDefault="006C7492">
      <w:pPr>
        <w:spacing w:after="0"/>
      </w:pPr>
      <w:r>
        <w:separator/>
      </w:r>
    </w:p>
  </w:footnote>
  <w:footnote w:type="continuationSeparator" w:id="0">
    <w:p w14:paraId="7EBEF452" w14:textId="77777777" w:rsidR="006C7492" w:rsidRDefault="006C74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F1C81"/>
    <w:multiLevelType w:val="multilevel"/>
    <w:tmpl w:val="6E02D36A"/>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143D8F"/>
    <w:multiLevelType w:val="multilevel"/>
    <w:tmpl w:val="98EE5532"/>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BB0EFE"/>
    <w:multiLevelType w:val="multilevel"/>
    <w:tmpl w:val="C4741E7A"/>
    <w:lvl w:ilvl="0">
      <w:start w:val="1"/>
      <w:numFmt w:val="bullet"/>
      <w:lvlText w:val=""/>
      <w:lvlJc w:val="left"/>
      <w:pPr>
        <w:tabs>
          <w:tab w:val="left" w:pos="720"/>
        </w:tabs>
        <w:ind w:left="720" w:hanging="360"/>
      </w:pPr>
      <w:rPr>
        <w:rFonts w:ascii="Symbol" w:eastAsia="Symbol" w:hAnsi="Symbol" w:cs="Symbol"/>
        <w:sz w:val="20"/>
      </w:rPr>
    </w:lvl>
    <w:lvl w:ilvl="1">
      <w:start w:val="1"/>
      <w:numFmt w:val="decimal"/>
      <w:lvlText w:val="o"/>
      <w:lvlJc w:val="left"/>
      <w:pPr>
        <w:tabs>
          <w:tab w:val="left" w:pos="1440"/>
        </w:tabs>
        <w:ind w:left="1440" w:hanging="360"/>
      </w:pPr>
      <w:rPr>
        <w:rFonts w:ascii="Courier New" w:eastAsia="Courier New" w:hAnsi="Courier New" w:cs="Courier New"/>
        <w:sz w:val="20"/>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F53640"/>
    <w:multiLevelType w:val="multilevel"/>
    <w:tmpl w:val="D26AC950"/>
    <w:lvl w:ilvl="0">
      <w:start w:val="1"/>
      <w:numFmt w:val="decimal"/>
      <w:lvlText w:val="%1."/>
      <w:lvlJc w:val="left"/>
      <w:pPr>
        <w:ind w:left="622"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4" w15:restartNumberingAfterBreak="0">
    <w:nsid w:val="2D7A4AA2"/>
    <w:multiLevelType w:val="multilevel"/>
    <w:tmpl w:val="B5DAEC8E"/>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38E4074"/>
    <w:multiLevelType w:val="multilevel"/>
    <w:tmpl w:val="C4AEFDBE"/>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4040F93"/>
    <w:multiLevelType w:val="multilevel"/>
    <w:tmpl w:val="4D4256DE"/>
    <w:lvl w:ilvl="0">
      <w:start w:val="1"/>
      <w:numFmt w:val="bullet"/>
      <w:lvlText w:val=""/>
      <w:lvlJc w:val="left"/>
      <w:pPr>
        <w:tabs>
          <w:tab w:val="left" w:pos="720"/>
        </w:tabs>
        <w:ind w:left="720" w:hanging="360"/>
      </w:pPr>
      <w:rPr>
        <w:rFonts w:ascii="Symbol" w:eastAsia="Symbol" w:hAnsi="Symbol" w:cs="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8B7261"/>
    <w:multiLevelType w:val="multilevel"/>
    <w:tmpl w:val="7FE01E66"/>
    <w:lvl w:ilvl="0">
      <w:start w:val="1"/>
      <w:numFmt w:val="decimal"/>
      <w:lvlText w:val=" "/>
      <w:lvlJc w:val="left"/>
      <w:pPr>
        <w:ind w:left="720" w:hanging="480"/>
      </w:pPr>
    </w:lvl>
    <w:lvl w:ilvl="1">
      <w:start w:val="1"/>
      <w:numFmt w:val="decimal"/>
      <w:lvlText w:val=" "/>
      <w:lvlJc w:val="left"/>
      <w:pPr>
        <w:ind w:left="1440" w:hanging="480"/>
      </w:pPr>
    </w:lvl>
    <w:lvl w:ilvl="2">
      <w:start w:val="1"/>
      <w:numFmt w:val="decimal"/>
      <w:lvlText w:val=" "/>
      <w:lvlJc w:val="left"/>
      <w:pPr>
        <w:ind w:left="2160" w:hanging="480"/>
      </w:pPr>
    </w:lvl>
    <w:lvl w:ilvl="3">
      <w:start w:val="1"/>
      <w:numFmt w:val="decimal"/>
      <w:lvlText w:val=" "/>
      <w:lvlJc w:val="left"/>
      <w:pPr>
        <w:ind w:left="2880" w:hanging="480"/>
      </w:pPr>
    </w:lvl>
    <w:lvl w:ilvl="4">
      <w:start w:val="1"/>
      <w:numFmt w:val="decimal"/>
      <w:lvlText w:val=" "/>
      <w:lvlJc w:val="left"/>
      <w:pPr>
        <w:ind w:left="3600" w:hanging="480"/>
      </w:pPr>
    </w:lvl>
    <w:lvl w:ilvl="5">
      <w:start w:val="1"/>
      <w:numFmt w:val="decimal"/>
      <w:lvlText w:val=" "/>
      <w:lvlJc w:val="left"/>
      <w:pPr>
        <w:ind w:left="4320" w:hanging="480"/>
      </w:pPr>
    </w:lvl>
    <w:lvl w:ilvl="6">
      <w:start w:val="1"/>
      <w:numFmt w:val="decimal"/>
      <w:lvlText w:val=" "/>
      <w:lvlJc w:val="left"/>
      <w:pPr>
        <w:ind w:left="5040" w:hanging="480"/>
      </w:pPr>
    </w:lvl>
    <w:lvl w:ilvl="7">
      <w:start w:val="1"/>
      <w:numFmt w:val="decimal"/>
      <w:lvlText w:val=" "/>
      <w:lvlJc w:val="left"/>
      <w:pPr>
        <w:ind w:left="5760" w:hanging="480"/>
      </w:pPr>
    </w:lvl>
    <w:lvl w:ilvl="8">
      <w:start w:val="1"/>
      <w:numFmt w:val="decimal"/>
      <w:lvlText w:val=" "/>
      <w:lvlJc w:val="left"/>
      <w:pPr>
        <w:ind w:left="6480" w:hanging="480"/>
      </w:pPr>
    </w:lvl>
  </w:abstractNum>
  <w:num w:numId="1" w16cid:durableId="475805652">
    <w:abstractNumId w:val="7"/>
  </w:num>
  <w:num w:numId="2" w16cid:durableId="385644575">
    <w:abstractNumId w:val="3"/>
  </w:num>
  <w:num w:numId="3" w16cid:durableId="1507865846">
    <w:abstractNumId w:val="1"/>
  </w:num>
  <w:num w:numId="4" w16cid:durableId="615216324">
    <w:abstractNumId w:val="2"/>
  </w:num>
  <w:num w:numId="5" w16cid:durableId="1427995625">
    <w:abstractNumId w:val="5"/>
  </w:num>
  <w:num w:numId="6" w16cid:durableId="836771477">
    <w:abstractNumId w:val="6"/>
  </w:num>
  <w:num w:numId="7" w16cid:durableId="476996375">
    <w:abstractNumId w:val="4"/>
  </w:num>
  <w:num w:numId="8" w16cid:durableId="43332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bordersDoNotSurroundHeader/>
  <w:bordersDoNotSurroundFooter/>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2MAJSFqZG5uamZko6SsGpxcWZ+XkgBYa1ADOnY9IsAAAA"/>
  </w:docVars>
  <w:rsids>
    <w:rsidRoot w:val="000D7F1D"/>
    <w:rsid w:val="00007ACB"/>
    <w:rsid w:val="000D7F1D"/>
    <w:rsid w:val="00130637"/>
    <w:rsid w:val="00136A6B"/>
    <w:rsid w:val="001D5CB3"/>
    <w:rsid w:val="002C7FF5"/>
    <w:rsid w:val="002D710B"/>
    <w:rsid w:val="002E37C5"/>
    <w:rsid w:val="00302DEE"/>
    <w:rsid w:val="0032442F"/>
    <w:rsid w:val="00400809"/>
    <w:rsid w:val="0046661C"/>
    <w:rsid w:val="004F29A5"/>
    <w:rsid w:val="005D6562"/>
    <w:rsid w:val="0064763A"/>
    <w:rsid w:val="00680EF4"/>
    <w:rsid w:val="006B28BD"/>
    <w:rsid w:val="006C7492"/>
    <w:rsid w:val="006F6A9C"/>
    <w:rsid w:val="0070155E"/>
    <w:rsid w:val="00717473"/>
    <w:rsid w:val="00821585"/>
    <w:rsid w:val="00844FA5"/>
    <w:rsid w:val="00870B89"/>
    <w:rsid w:val="00897A8E"/>
    <w:rsid w:val="00912D99"/>
    <w:rsid w:val="009C3EF2"/>
    <w:rsid w:val="009D56C6"/>
    <w:rsid w:val="00A820E5"/>
    <w:rsid w:val="00A92976"/>
    <w:rsid w:val="00AB7A93"/>
    <w:rsid w:val="00AF7108"/>
    <w:rsid w:val="00B00A65"/>
    <w:rsid w:val="00C52D54"/>
    <w:rsid w:val="00C72EA3"/>
    <w:rsid w:val="00C7670C"/>
    <w:rsid w:val="00CB4400"/>
    <w:rsid w:val="00CD20C0"/>
    <w:rsid w:val="00CF6EC3"/>
    <w:rsid w:val="00D30C07"/>
    <w:rsid w:val="00D66777"/>
    <w:rsid w:val="00DA092E"/>
    <w:rsid w:val="00DF162A"/>
    <w:rsid w:val="00E13149"/>
    <w:rsid w:val="00E46BB5"/>
    <w:rsid w:val="00E93459"/>
    <w:rsid w:val="00F537E0"/>
    <w:rsid w:val="00FF67E1"/>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04DC723B"/>
  <w15:docId w15:val="{21EECA30-987B-4656-BDF0-50B244F3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a">
    <w:name w:val="Normal"/>
    <w:qFormat/>
    <w:rsid w:val="00FF67E1"/>
  </w:style>
  <w:style w:type="paragraph" w:styleId="1">
    <w:name w:val="heading 1"/>
    <w:basedOn w:val="a"/>
    <w:qFormat/>
    <w:pPr>
      <w:keepNext/>
      <w:keepLines/>
      <w:spacing w:before="480" w:after="0"/>
      <w:outlineLvl w:val="0"/>
    </w:pPr>
    <w:rPr>
      <w:rFonts w:ascii="Calibri" w:eastAsia="Calibri" w:hAnsi="Calibri" w:cs="Calibri"/>
      <w:b/>
      <w:color w:val="4F81BD"/>
      <w:sz w:val="32"/>
    </w:rPr>
  </w:style>
  <w:style w:type="paragraph" w:styleId="2">
    <w:name w:val="heading 2"/>
    <w:basedOn w:val="a"/>
    <w:qFormat/>
    <w:pPr>
      <w:keepNext/>
      <w:keepLines/>
      <w:spacing w:before="200" w:after="0"/>
      <w:outlineLvl w:val="1"/>
    </w:pPr>
    <w:rPr>
      <w:rFonts w:ascii="Calibri" w:eastAsia="Calibri" w:hAnsi="Calibri" w:cs="Calibri"/>
      <w:b/>
      <w:color w:val="4F81BD"/>
      <w:sz w:val="28"/>
    </w:rPr>
  </w:style>
  <w:style w:type="paragraph" w:styleId="3">
    <w:name w:val="heading 3"/>
    <w:basedOn w:val="a"/>
    <w:qFormat/>
    <w:pPr>
      <w:keepNext/>
      <w:keepLines/>
      <w:spacing w:before="200" w:after="0"/>
      <w:outlineLvl w:val="2"/>
    </w:pPr>
    <w:rPr>
      <w:rFonts w:ascii="Calibri" w:eastAsia="Calibri" w:hAnsi="Calibri" w:cs="Calibri"/>
      <w:b/>
      <w:color w:val="4F81BD"/>
    </w:rPr>
  </w:style>
  <w:style w:type="paragraph" w:styleId="4">
    <w:name w:val="heading 4"/>
    <w:basedOn w:val="a"/>
    <w:pPr>
      <w:keepNext/>
      <w:keepLines/>
      <w:spacing w:before="200" w:after="0"/>
      <w:outlineLvl w:val="3"/>
    </w:pPr>
    <w:rPr>
      <w:rFonts w:ascii="Calibri" w:eastAsia="Calibri" w:hAnsi="Calibri" w:cs="Calibri"/>
      <w:i/>
      <w:color w:val="4F81BD"/>
    </w:rPr>
  </w:style>
  <w:style w:type="paragraph" w:styleId="5">
    <w:name w:val="heading 5"/>
    <w:basedOn w:val="a"/>
    <w:pPr>
      <w:keepNext/>
      <w:keepLines/>
      <w:spacing w:before="200" w:after="0"/>
      <w:outlineLvl w:val="4"/>
    </w:pPr>
    <w:rPr>
      <w:rFonts w:ascii="Calibri" w:eastAsia="Calibri" w:hAnsi="Calibri" w:cs="Calibri"/>
      <w:color w:val="4F81BD"/>
    </w:rPr>
  </w:style>
  <w:style w:type="paragraph" w:styleId="6">
    <w:name w:val="heading 6"/>
    <w:basedOn w:val="a"/>
    <w:pPr>
      <w:keepNext/>
      <w:keepLines/>
      <w:spacing w:before="200" w:after="0"/>
      <w:outlineLvl w:val="5"/>
    </w:pPr>
    <w:rPr>
      <w:rFonts w:ascii="Calibri" w:eastAsia="Calibri" w:hAnsi="Calibri" w:cs="Calibri"/>
      <w:color w:val="4F81BD"/>
    </w:rPr>
  </w:style>
  <w:style w:type="paragraph" w:styleId="7">
    <w:name w:val="heading 7"/>
    <w:basedOn w:val="a"/>
    <w:pPr>
      <w:keepNext/>
      <w:keepLines/>
      <w:spacing w:before="200" w:after="0"/>
      <w:outlineLvl w:val="6"/>
    </w:pPr>
    <w:rPr>
      <w:rFonts w:ascii="Calibri" w:eastAsia="Calibri" w:hAnsi="Calibri" w:cs="Calibri"/>
      <w:color w:val="4F81BD"/>
    </w:rPr>
  </w:style>
  <w:style w:type="paragraph" w:styleId="8">
    <w:name w:val="heading 8"/>
    <w:basedOn w:val="a"/>
    <w:pPr>
      <w:keepNext/>
      <w:keepLines/>
      <w:spacing w:before="200" w:after="0"/>
      <w:outlineLvl w:val="7"/>
    </w:pPr>
    <w:rPr>
      <w:rFonts w:ascii="Calibri" w:eastAsia="Calibri" w:hAnsi="Calibri" w:cs="Calibri"/>
      <w:color w:val="4F81BD"/>
    </w:rPr>
  </w:style>
  <w:style w:type="paragraph" w:styleId="9">
    <w:name w:val="heading 9"/>
    <w:basedOn w:val="a"/>
    <w:pPr>
      <w:keepNext/>
      <w:keepLines/>
      <w:spacing w:before="200" w:after="0"/>
      <w:outlineLvl w:val="8"/>
    </w:pPr>
    <w:rPr>
      <w:rFonts w:ascii="Calibri" w:eastAsia="Calibri" w:hAnsi="Calibri" w:cs="Calibri"/>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pPr>
      <w:spacing w:line="305" w:lineRule="auto"/>
    </w:pPr>
    <w:rPr>
      <w:rFonts w:ascii="Calibri" w:eastAsia="Calibri" w:hAnsi="Calibri" w:cs="Calibri"/>
      <w:sz w:val="26"/>
    </w:rPr>
  </w:style>
  <w:style w:type="paragraph" w:styleId="20">
    <w:name w:val="toc 2"/>
    <w:basedOn w:val="a"/>
    <w:pPr>
      <w:spacing w:line="330" w:lineRule="auto"/>
    </w:pPr>
    <w:rPr>
      <w:rFonts w:ascii="Calibri" w:eastAsia="Calibri" w:hAnsi="Calibri" w:cs="Calibri"/>
    </w:rPr>
  </w:style>
  <w:style w:type="paragraph" w:styleId="30">
    <w:name w:val="toc 3"/>
    <w:basedOn w:val="a"/>
    <w:pPr>
      <w:spacing w:line="360" w:lineRule="auto"/>
    </w:pPr>
    <w:rPr>
      <w:rFonts w:ascii="Calibri" w:eastAsia="Calibri" w:hAnsi="Calibri" w:cs="Calibri"/>
      <w:sz w:val="22"/>
    </w:rPr>
  </w:style>
  <w:style w:type="paragraph" w:styleId="40">
    <w:name w:val="toc 4"/>
    <w:basedOn w:val="a"/>
    <w:pPr>
      <w:spacing w:line="330" w:lineRule="exact"/>
    </w:pPr>
    <w:rPr>
      <w:rFonts w:ascii="Calibri" w:eastAsia="Calibri" w:hAnsi="Calibri" w:cs="Calibri"/>
    </w:rPr>
  </w:style>
  <w:style w:type="paragraph" w:styleId="50">
    <w:name w:val="toc 5"/>
    <w:basedOn w:val="a"/>
    <w:pPr>
      <w:spacing w:line="330" w:lineRule="exact"/>
    </w:pPr>
    <w:rPr>
      <w:rFonts w:ascii="Calibri" w:eastAsia="Calibri" w:hAnsi="Calibri" w:cs="Calibri"/>
    </w:rPr>
  </w:style>
  <w:style w:type="paragraph" w:styleId="60">
    <w:name w:val="toc 6"/>
    <w:basedOn w:val="a"/>
    <w:pPr>
      <w:spacing w:line="330" w:lineRule="exact"/>
    </w:pPr>
    <w:rPr>
      <w:rFonts w:ascii="Calibri" w:eastAsia="Calibri" w:hAnsi="Calibri" w:cs="Calibri"/>
    </w:rPr>
  </w:style>
  <w:style w:type="paragraph" w:styleId="70">
    <w:name w:val="toc 7"/>
    <w:basedOn w:val="a"/>
    <w:pPr>
      <w:spacing w:line="330" w:lineRule="exact"/>
    </w:pPr>
    <w:rPr>
      <w:rFonts w:ascii="Calibri" w:eastAsia="Calibri" w:hAnsi="Calibri" w:cs="Calibri"/>
    </w:rPr>
  </w:style>
  <w:style w:type="paragraph" w:styleId="80">
    <w:name w:val="toc 8"/>
    <w:basedOn w:val="a"/>
    <w:pPr>
      <w:spacing w:line="330" w:lineRule="exact"/>
    </w:pPr>
    <w:rPr>
      <w:rFonts w:ascii="Calibri" w:eastAsia="Calibri" w:hAnsi="Calibri" w:cs="Calibri"/>
    </w:rPr>
  </w:style>
  <w:style w:type="paragraph" w:styleId="90">
    <w:name w:val="toc 9"/>
    <w:basedOn w:val="a"/>
    <w:pPr>
      <w:spacing w:line="330" w:lineRule="exact"/>
    </w:pPr>
    <w:rPr>
      <w:rFonts w:ascii="Calibri" w:eastAsia="Calibri" w:hAnsi="Calibri" w:cs="Calibri"/>
    </w:rPr>
  </w:style>
  <w:style w:type="table" w:styleId="a3">
    <w:name w:val="Table Grid"/>
    <w:basedOn w:val="a1"/>
    <w:pPr>
      <w:spacing w:after="0"/>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ldDefaultTableStyle">
    <w:name w:val="Old Default Table Style"/>
    <w:tblPr>
      <w:tblOverlap w:val="never"/>
      <w:tblCellMar>
        <w:top w:w="0" w:type="dxa"/>
        <w:left w:w="10" w:type="dxa"/>
        <w:bottom w:w="0" w:type="dxa"/>
        <w:right w:w="10" w:type="dxa"/>
      </w:tblCellMar>
    </w:tblPr>
  </w:style>
  <w:style w:type="character" w:styleId="a4">
    <w:name w:val="annotation reference"/>
    <w:basedOn w:val="a0"/>
    <w:rPr>
      <w:sz w:val="18"/>
    </w:rPr>
  </w:style>
  <w:style w:type="character" w:styleId="a5">
    <w:name w:val="endnote reference"/>
    <w:basedOn w:val="a0"/>
    <w:rPr>
      <w:vertAlign w:val="superscript"/>
    </w:rPr>
  </w:style>
  <w:style w:type="character" w:styleId="a6">
    <w:name w:val="footnote reference"/>
    <w:rPr>
      <w:vertAlign w:val="superscript"/>
    </w:rPr>
  </w:style>
  <w:style w:type="paragraph" w:styleId="a7">
    <w:name w:val="Body Text"/>
    <w:basedOn w:val="a"/>
    <w:pPr>
      <w:spacing w:before="180" w:after="180"/>
    </w:pPr>
  </w:style>
  <w:style w:type="paragraph" w:customStyle="1" w:styleId="FirstParagraph">
    <w:name w:val="First Paragraph"/>
    <w:basedOn w:val="a7"/>
  </w:style>
  <w:style w:type="paragraph" w:customStyle="1" w:styleId="Compact">
    <w:name w:val="Compact"/>
    <w:basedOn w:val="a7"/>
    <w:pPr>
      <w:spacing w:before="36" w:after="36"/>
    </w:pPr>
  </w:style>
  <w:style w:type="paragraph" w:styleId="a8">
    <w:name w:val="Title"/>
    <w:basedOn w:val="a"/>
    <w:qFormat/>
    <w:pPr>
      <w:keepNext/>
      <w:keepLines/>
      <w:spacing w:before="480" w:after="240"/>
      <w:jc w:val="center"/>
    </w:pPr>
    <w:rPr>
      <w:rFonts w:ascii="Calibri" w:eastAsia="Calibri" w:hAnsi="Calibri" w:cs="Calibri"/>
      <w:b/>
      <w:color w:val="345A8A"/>
      <w:sz w:val="36"/>
    </w:rPr>
  </w:style>
  <w:style w:type="paragraph" w:styleId="a9">
    <w:name w:val="Subtitle"/>
    <w:basedOn w:val="a8"/>
    <w:qFormat/>
    <w:pPr>
      <w:spacing w:before="240"/>
    </w:pPr>
    <w:rPr>
      <w:sz w:val="30"/>
    </w:rPr>
  </w:style>
  <w:style w:type="paragraph" w:customStyle="1" w:styleId="Author">
    <w:name w:val="Author"/>
    <w:pPr>
      <w:keepNext/>
      <w:keepLines/>
      <w:jc w:val="center"/>
    </w:pPr>
  </w:style>
  <w:style w:type="paragraph" w:styleId="aa">
    <w:name w:val="Date"/>
    <w:pPr>
      <w:keepNext/>
      <w:keepLines/>
      <w:jc w:val="center"/>
    </w:pPr>
  </w:style>
  <w:style w:type="paragraph" w:customStyle="1" w:styleId="Abstract">
    <w:name w:val="Abstract"/>
    <w:basedOn w:val="a"/>
    <w:pPr>
      <w:keepNext/>
      <w:keepLines/>
      <w:spacing w:before="300" w:after="300"/>
    </w:pPr>
    <w:rPr>
      <w:sz w:val="20"/>
    </w:rPr>
  </w:style>
  <w:style w:type="paragraph" w:styleId="ab">
    <w:name w:val="Bibliography"/>
    <w:basedOn w:val="a"/>
  </w:style>
  <w:style w:type="paragraph" w:styleId="ac">
    <w:name w:val="Block Text"/>
    <w:basedOn w:val="a7"/>
    <w:pPr>
      <w:spacing w:before="100" w:after="100"/>
      <w:ind w:left="480" w:right="480"/>
    </w:pPr>
  </w:style>
  <w:style w:type="paragraph" w:styleId="ad">
    <w:name w:val="footnote text"/>
    <w:basedOn w:val="a"/>
  </w:style>
  <w:style w:type="table" w:customStyle="1" w:styleId="Table">
    <w:name w:val="Table"/>
    <w:tblPr>
      <w:tblStyleRowBandSize w:val="1"/>
      <w:tblInd w:w="0" w:type="dxa"/>
      <w:tblCellMar>
        <w:top w:w="0" w:type="dxa"/>
        <w:left w:w="108" w:type="dxa"/>
        <w:bottom w:w="0" w:type="dxa"/>
        <w:right w:w="108" w:type="dxa"/>
      </w:tblCellMar>
    </w:tblPr>
    <w:tblStylePr w:type="firstRow">
      <w:tblPr/>
      <w:tcPr>
        <w:tcBorders>
          <w:bottom w:val="nil"/>
        </w:tcBorders>
      </w:tcPr>
    </w:tblStylePr>
  </w:style>
  <w:style w:type="paragraph" w:customStyle="1" w:styleId="DefinitionTerm">
    <w:name w:val="Definition Term"/>
    <w:basedOn w:val="a"/>
    <w:next w:val="Definition"/>
    <w:pPr>
      <w:keepNext/>
      <w:keepLines/>
      <w:spacing w:after="0"/>
    </w:pPr>
    <w:rPr>
      <w:b/>
    </w:rPr>
  </w:style>
  <w:style w:type="paragraph" w:customStyle="1" w:styleId="Definition">
    <w:name w:val="Definition"/>
    <w:basedOn w:val="a"/>
  </w:style>
  <w:style w:type="paragraph" w:styleId="ae">
    <w:name w:val="caption"/>
    <w:basedOn w:val="a"/>
    <w:pPr>
      <w:spacing w:after="120"/>
    </w:pPr>
  </w:style>
  <w:style w:type="paragraph" w:customStyle="1" w:styleId="TableCaption">
    <w:name w:val="Table Caption"/>
    <w:basedOn w:val="ae"/>
    <w:pPr>
      <w:keepNext/>
    </w:pPr>
  </w:style>
  <w:style w:type="paragraph" w:customStyle="1" w:styleId="ImageCaption">
    <w:name w:val="Image Caption"/>
    <w:basedOn w:val="ae"/>
  </w:style>
  <w:style w:type="paragraph" w:customStyle="1" w:styleId="Figure">
    <w:name w:val="Figure"/>
    <w:basedOn w:val="a"/>
  </w:style>
  <w:style w:type="paragraph" w:customStyle="1" w:styleId="CaptionedFigure">
    <w:name w:val="Captioned Figure"/>
    <w:basedOn w:val="Figure"/>
    <w:pPr>
      <w:keepNext/>
    </w:pPr>
  </w:style>
  <w:style w:type="character" w:customStyle="1" w:styleId="SectionNumber">
    <w:name w:val="Section Number"/>
  </w:style>
  <w:style w:type="character" w:styleId="af">
    <w:name w:val="Hyperlink"/>
    <w:rPr>
      <w:color w:val="4F81BD"/>
    </w:rPr>
  </w:style>
  <w:style w:type="paragraph" w:styleId="af0">
    <w:name w:val="TOC Heading"/>
    <w:basedOn w:val="1"/>
    <w:pPr>
      <w:spacing w:before="240" w:line="259" w:lineRule="auto"/>
      <w:outlineLvl w:val="9"/>
    </w:pPr>
    <w:rPr>
      <w:b w:val="0"/>
      <w:color w:val="365F91"/>
    </w:rPr>
  </w:style>
  <w:style w:type="paragraph" w:customStyle="1" w:styleId="SourceCode">
    <w:name w:val="Source Code"/>
    <w:basedOn w:val="a"/>
    <w:rPr>
      <w:rFonts w:ascii="Consolas" w:eastAsia="Consolas" w:hAnsi="Consolas" w:cs="Consolas"/>
      <w:sz w:val="22"/>
    </w:rPr>
  </w:style>
  <w:style w:type="character" w:customStyle="1" w:styleId="KeywordTok">
    <w:name w:val="KeywordTok"/>
    <w:rPr>
      <w:rFonts w:ascii="Consolas" w:eastAsia="Consolas" w:hAnsi="Consolas" w:cs="Consolas"/>
      <w:b/>
      <w:color w:val="007020"/>
      <w:sz w:val="22"/>
    </w:rPr>
  </w:style>
  <w:style w:type="character" w:customStyle="1" w:styleId="DataTypeTok">
    <w:name w:val="DataTypeTok"/>
    <w:rPr>
      <w:rFonts w:ascii="Consolas" w:eastAsia="Consolas" w:hAnsi="Consolas" w:cs="Consolas"/>
      <w:color w:val="902000"/>
      <w:sz w:val="22"/>
    </w:rPr>
  </w:style>
  <w:style w:type="character" w:customStyle="1" w:styleId="DecValTok">
    <w:name w:val="DecValTok"/>
    <w:rPr>
      <w:rFonts w:ascii="Consolas" w:eastAsia="Consolas" w:hAnsi="Consolas" w:cs="Consolas"/>
      <w:color w:val="40A070"/>
      <w:sz w:val="22"/>
    </w:rPr>
  </w:style>
  <w:style w:type="character" w:customStyle="1" w:styleId="BaseNTok">
    <w:name w:val="BaseNTok"/>
    <w:rPr>
      <w:rFonts w:ascii="Consolas" w:eastAsia="Consolas" w:hAnsi="Consolas" w:cs="Consolas"/>
      <w:color w:val="40A070"/>
      <w:sz w:val="22"/>
    </w:rPr>
  </w:style>
  <w:style w:type="character" w:customStyle="1" w:styleId="FloatTok">
    <w:name w:val="FloatTok"/>
    <w:rPr>
      <w:rFonts w:ascii="Consolas" w:eastAsia="Consolas" w:hAnsi="Consolas" w:cs="Consolas"/>
      <w:color w:val="40A070"/>
      <w:sz w:val="22"/>
    </w:rPr>
  </w:style>
  <w:style w:type="character" w:customStyle="1" w:styleId="ConstantTok">
    <w:name w:val="ConstantTok"/>
    <w:rPr>
      <w:rFonts w:ascii="Consolas" w:eastAsia="Consolas" w:hAnsi="Consolas" w:cs="Consolas"/>
      <w:color w:val="880000"/>
      <w:sz w:val="22"/>
    </w:rPr>
  </w:style>
  <w:style w:type="character" w:customStyle="1" w:styleId="CharTok">
    <w:name w:val="CharTok"/>
    <w:rPr>
      <w:rFonts w:ascii="Consolas" w:eastAsia="Consolas" w:hAnsi="Consolas" w:cs="Consolas"/>
      <w:color w:val="4070A0"/>
      <w:sz w:val="22"/>
    </w:rPr>
  </w:style>
  <w:style w:type="character" w:customStyle="1" w:styleId="SpecialCharTok">
    <w:name w:val="SpecialCharTok"/>
    <w:rPr>
      <w:rFonts w:ascii="Consolas" w:eastAsia="Consolas" w:hAnsi="Consolas" w:cs="Consolas"/>
      <w:color w:val="4070A0"/>
      <w:sz w:val="22"/>
    </w:rPr>
  </w:style>
  <w:style w:type="character" w:customStyle="1" w:styleId="StringTok">
    <w:name w:val="StringTok"/>
    <w:rPr>
      <w:rFonts w:ascii="Consolas" w:eastAsia="Consolas" w:hAnsi="Consolas" w:cs="Consolas"/>
      <w:color w:val="4070A0"/>
      <w:sz w:val="22"/>
    </w:rPr>
  </w:style>
  <w:style w:type="character" w:customStyle="1" w:styleId="VerbatimStringTok">
    <w:name w:val="VerbatimStringTok"/>
    <w:rPr>
      <w:rFonts w:ascii="Consolas" w:eastAsia="Consolas" w:hAnsi="Consolas" w:cs="Consolas"/>
      <w:color w:val="4070A0"/>
      <w:sz w:val="22"/>
    </w:rPr>
  </w:style>
  <w:style w:type="character" w:customStyle="1" w:styleId="SpecialStringTok">
    <w:name w:val="SpecialStringTok"/>
    <w:rPr>
      <w:rFonts w:ascii="Consolas" w:eastAsia="Consolas" w:hAnsi="Consolas" w:cs="Consolas"/>
      <w:color w:val="BB6688"/>
      <w:sz w:val="22"/>
    </w:rPr>
  </w:style>
  <w:style w:type="character" w:customStyle="1" w:styleId="ImportTok">
    <w:name w:val="ImportTok"/>
    <w:rPr>
      <w:rFonts w:ascii="Consolas" w:eastAsia="Consolas" w:hAnsi="Consolas" w:cs="Consolas"/>
      <w:b/>
      <w:color w:val="008000"/>
      <w:sz w:val="22"/>
    </w:rPr>
  </w:style>
  <w:style w:type="character" w:customStyle="1" w:styleId="CommentTok">
    <w:name w:val="CommentTok"/>
    <w:rPr>
      <w:rFonts w:ascii="Consolas" w:eastAsia="Consolas" w:hAnsi="Consolas" w:cs="Consolas"/>
      <w:i/>
      <w:color w:val="60A0B0"/>
      <w:sz w:val="22"/>
    </w:rPr>
  </w:style>
  <w:style w:type="character" w:customStyle="1" w:styleId="DocumentationTok">
    <w:name w:val="DocumentationTok"/>
    <w:rPr>
      <w:rFonts w:ascii="Consolas" w:eastAsia="Consolas" w:hAnsi="Consolas" w:cs="Consolas"/>
      <w:i/>
      <w:color w:val="BA2121"/>
      <w:sz w:val="22"/>
    </w:rPr>
  </w:style>
  <w:style w:type="character" w:customStyle="1" w:styleId="AnnotationTok">
    <w:name w:val="AnnotationTok"/>
    <w:rPr>
      <w:rFonts w:ascii="Consolas" w:eastAsia="Consolas" w:hAnsi="Consolas" w:cs="Consolas"/>
      <w:b/>
      <w:i/>
      <w:color w:val="60A0B0"/>
      <w:sz w:val="22"/>
    </w:rPr>
  </w:style>
  <w:style w:type="character" w:customStyle="1" w:styleId="CommentVarTok">
    <w:name w:val="CommentVarTok"/>
    <w:rPr>
      <w:rFonts w:ascii="Consolas" w:eastAsia="Consolas" w:hAnsi="Consolas" w:cs="Consolas"/>
      <w:b/>
      <w:i/>
      <w:color w:val="60A0B0"/>
      <w:sz w:val="22"/>
    </w:rPr>
  </w:style>
  <w:style w:type="character" w:customStyle="1" w:styleId="OtherTok">
    <w:name w:val="OtherTok"/>
    <w:rPr>
      <w:rFonts w:ascii="Consolas" w:eastAsia="Consolas" w:hAnsi="Consolas" w:cs="Consolas"/>
      <w:color w:val="007020"/>
      <w:sz w:val="22"/>
    </w:rPr>
  </w:style>
  <w:style w:type="character" w:customStyle="1" w:styleId="FunctionTok">
    <w:name w:val="FunctionTok"/>
    <w:rPr>
      <w:rFonts w:ascii="Consolas" w:eastAsia="Consolas" w:hAnsi="Consolas" w:cs="Consolas"/>
      <w:color w:val="06287E"/>
      <w:sz w:val="22"/>
    </w:rPr>
  </w:style>
  <w:style w:type="character" w:customStyle="1" w:styleId="VariableTok">
    <w:name w:val="VariableTok"/>
    <w:rPr>
      <w:rFonts w:ascii="Consolas" w:eastAsia="Consolas" w:hAnsi="Consolas" w:cs="Consolas"/>
      <w:color w:val="19177C"/>
      <w:sz w:val="22"/>
    </w:rPr>
  </w:style>
  <w:style w:type="character" w:customStyle="1" w:styleId="ControlFlowTok">
    <w:name w:val="ControlFlowTok"/>
    <w:rPr>
      <w:rFonts w:ascii="Consolas" w:eastAsia="Consolas" w:hAnsi="Consolas" w:cs="Consolas"/>
      <w:b/>
      <w:color w:val="007020"/>
      <w:sz w:val="22"/>
    </w:rPr>
  </w:style>
  <w:style w:type="character" w:customStyle="1" w:styleId="OperatorTok">
    <w:name w:val="OperatorTok"/>
    <w:rPr>
      <w:rFonts w:ascii="Consolas" w:eastAsia="Consolas" w:hAnsi="Consolas" w:cs="Consolas"/>
      <w:color w:val="666666"/>
      <w:sz w:val="22"/>
    </w:rPr>
  </w:style>
  <w:style w:type="character" w:customStyle="1" w:styleId="BuiltInTok">
    <w:name w:val="BuiltInTok"/>
    <w:rPr>
      <w:rFonts w:ascii="Consolas" w:eastAsia="Consolas" w:hAnsi="Consolas" w:cs="Consolas"/>
      <w:color w:val="008000"/>
      <w:sz w:val="22"/>
    </w:rPr>
  </w:style>
  <w:style w:type="character" w:customStyle="1" w:styleId="ExtensionTok">
    <w:name w:val="ExtensionTok"/>
    <w:rPr>
      <w:rFonts w:ascii="Consolas" w:eastAsia="Consolas" w:hAnsi="Consolas" w:cs="Consolas"/>
      <w:sz w:val="22"/>
    </w:rPr>
  </w:style>
  <w:style w:type="character" w:customStyle="1" w:styleId="PreprocessorTok">
    <w:name w:val="PreprocessorTok"/>
    <w:rPr>
      <w:rFonts w:ascii="Consolas" w:eastAsia="Consolas" w:hAnsi="Consolas" w:cs="Consolas"/>
      <w:color w:val="BC7A00"/>
      <w:sz w:val="22"/>
    </w:rPr>
  </w:style>
  <w:style w:type="character" w:customStyle="1" w:styleId="AttributeTok">
    <w:name w:val="AttributeTok"/>
    <w:rPr>
      <w:rFonts w:ascii="Consolas" w:eastAsia="Consolas" w:hAnsi="Consolas" w:cs="Consolas"/>
      <w:color w:val="7D9029"/>
      <w:sz w:val="22"/>
    </w:rPr>
  </w:style>
  <w:style w:type="character" w:customStyle="1" w:styleId="RegionMarkerTok">
    <w:name w:val="RegionMarkerTok"/>
    <w:rPr>
      <w:rFonts w:ascii="Consolas" w:eastAsia="Consolas" w:hAnsi="Consolas" w:cs="Consolas"/>
      <w:sz w:val="22"/>
    </w:rPr>
  </w:style>
  <w:style w:type="character" w:customStyle="1" w:styleId="InformationTok">
    <w:name w:val="InformationTok"/>
    <w:rPr>
      <w:rFonts w:ascii="Consolas" w:eastAsia="Consolas" w:hAnsi="Consolas" w:cs="Consolas"/>
      <w:b/>
      <w:i/>
      <w:color w:val="60A0B0"/>
      <w:sz w:val="22"/>
    </w:rPr>
  </w:style>
  <w:style w:type="character" w:customStyle="1" w:styleId="WarningTok">
    <w:name w:val="WarningTok"/>
    <w:rPr>
      <w:rFonts w:ascii="Consolas" w:eastAsia="Consolas" w:hAnsi="Consolas" w:cs="Consolas"/>
      <w:b/>
      <w:i/>
      <w:color w:val="60A0B0"/>
      <w:sz w:val="22"/>
    </w:rPr>
  </w:style>
  <w:style w:type="character" w:customStyle="1" w:styleId="AlertTok">
    <w:name w:val="AlertTok"/>
    <w:rPr>
      <w:rFonts w:ascii="Consolas" w:eastAsia="Consolas" w:hAnsi="Consolas" w:cs="Consolas"/>
      <w:b/>
      <w:color w:val="FF0000"/>
      <w:sz w:val="22"/>
    </w:rPr>
  </w:style>
  <w:style w:type="character" w:customStyle="1" w:styleId="ErrorTok">
    <w:name w:val="ErrorTok"/>
    <w:rPr>
      <w:rFonts w:ascii="Consolas" w:eastAsia="Consolas" w:hAnsi="Consolas" w:cs="Consolas"/>
      <w:b/>
      <w:color w:val="FF0000"/>
      <w:sz w:val="22"/>
    </w:rPr>
  </w:style>
  <w:style w:type="character" w:customStyle="1" w:styleId="NormalTok">
    <w:name w:val="NormalTok"/>
    <w:qFormat/>
    <w:rPr>
      <w:rFonts w:ascii="Consolas" w:eastAsia="Consolas" w:hAnsi="Consolas" w:cs="Consolas"/>
      <w:sz w:val="22"/>
    </w:rPr>
  </w:style>
  <w:style w:type="character" w:styleId="af1">
    <w:name w:val="line number"/>
    <w:basedOn w:val="a0"/>
  </w:style>
  <w:style w:type="character" w:styleId="af2">
    <w:name w:val="Unresolved Mention"/>
    <w:basedOn w:val="a0"/>
    <w:rPr>
      <w:color w:val="605E5C"/>
    </w:rPr>
  </w:style>
  <w:style w:type="paragraph" w:styleId="af3">
    <w:name w:val="header"/>
    <w:basedOn w:val="a"/>
    <w:pPr>
      <w:tabs>
        <w:tab w:val="center" w:pos="4252"/>
        <w:tab w:val="right" w:pos="8504"/>
      </w:tabs>
      <w:snapToGrid w:val="0"/>
    </w:pPr>
  </w:style>
  <w:style w:type="paragraph" w:styleId="af4">
    <w:name w:val="footer"/>
    <w:basedOn w:val="a"/>
    <w:link w:val="af5"/>
    <w:uiPriority w:val="99"/>
    <w:pPr>
      <w:tabs>
        <w:tab w:val="center" w:pos="4252"/>
        <w:tab w:val="right" w:pos="8504"/>
      </w:tabs>
      <w:snapToGrid w:val="0"/>
    </w:pPr>
  </w:style>
  <w:style w:type="paragraph" w:styleId="af6">
    <w:name w:val="annotation text"/>
    <w:basedOn w:val="a"/>
    <w:pPr>
      <w:spacing w:after="0"/>
    </w:pPr>
    <w:rPr>
      <w:rFonts w:ascii="Calibri" w:eastAsia="Calibri" w:hAnsi="Calibri" w:cs="Calibri"/>
      <w:sz w:val="20"/>
    </w:rPr>
  </w:style>
  <w:style w:type="paragraph" w:styleId="af7">
    <w:name w:val="annotation subject"/>
    <w:basedOn w:val="af6"/>
    <w:rPr>
      <w:b/>
    </w:rPr>
  </w:style>
  <w:style w:type="paragraph" w:styleId="af8">
    <w:name w:val="List Paragraph"/>
    <w:basedOn w:val="a"/>
    <w:pPr>
      <w:ind w:left="840"/>
    </w:pPr>
  </w:style>
  <w:style w:type="paragraph" w:styleId="Web">
    <w:name w:val="Normal (Web)"/>
    <w:basedOn w:val="a"/>
    <w:qFormat/>
    <w:pPr>
      <w:spacing w:before="100" w:beforeAutospacing="1" w:after="100" w:afterAutospacing="1"/>
    </w:pPr>
    <w:rPr>
      <w:rFonts w:ascii="ＭＳ Ｐゴシック" w:eastAsia="ＭＳ Ｐゴシック" w:hAnsi="ＭＳ Ｐゴシック" w:cs="ＭＳ Ｐゴシック"/>
    </w:rPr>
  </w:style>
  <w:style w:type="table" w:styleId="21">
    <w:name w:val="Plain Table 2"/>
    <w:basedOn w:val="a1"/>
    <w:pPr>
      <w:spacing w:after="0"/>
    </w:pPr>
    <w:rPr>
      <w:sz w:val="22"/>
    </w:rPr>
    <w:tblPr>
      <w:tblStyleRowBandSize w:val="1"/>
      <w:tblStyleColBandSize w:val="1"/>
      <w:tblBorders>
        <w:top w:val="single" w:sz="4" w:space="0" w:color="7F7F7F"/>
        <w:bottom w:val="single" w:sz="4" w:space="0" w:color="7F7F7F"/>
      </w:tblBorders>
    </w:tblPr>
    <w:tblStylePr w:type="firstRow">
      <w:tblPr/>
      <w:tcPr>
        <w:tcBorders>
          <w:bottom w:val="single" w:sz="4" w:space="0" w:color="7F7F7F"/>
        </w:tcBorders>
      </w:tcPr>
    </w:tblStylePr>
    <w:tblStylePr w:type="lastRow">
      <w:tblPr/>
      <w:tcPr>
        <w:tcBorders>
          <w:top w:val="single" w:sz="4" w:space="0" w:color="7F7F7F"/>
        </w:tcBorders>
      </w:tc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9">
    <w:name w:val="Quote"/>
    <w:basedOn w:val="a"/>
    <w:next w:val="a"/>
    <w:qFormat/>
    <w:pPr>
      <w:widowControl w:val="0"/>
      <w:spacing w:before="160" w:after="160" w:line="480" w:lineRule="auto"/>
      <w:jc w:val="center"/>
    </w:pPr>
    <w:rPr>
      <w:rFonts w:ascii="Times New Roman" w:eastAsia="Times New Roman" w:hAnsi="Times New Roman" w:cs="Times New Roman"/>
      <w:i/>
      <w:color w:val="404040"/>
    </w:rPr>
  </w:style>
  <w:style w:type="character" w:styleId="22">
    <w:name w:val="Intense Emphasis"/>
    <w:basedOn w:val="a0"/>
    <w:qFormat/>
    <w:rPr>
      <w:i/>
      <w:color w:val="365F91"/>
    </w:rPr>
  </w:style>
  <w:style w:type="paragraph" w:styleId="23">
    <w:name w:val="Intense Quote"/>
    <w:basedOn w:val="a"/>
    <w:next w:val="a"/>
    <w:qFormat/>
    <w:pPr>
      <w:widowControl w:val="0"/>
      <w:pBdr>
        <w:top w:val="single" w:sz="4" w:space="10" w:color="365F91"/>
        <w:bottom w:val="single" w:sz="4" w:space="10" w:color="365F91"/>
      </w:pBdr>
      <w:spacing w:before="360" w:after="360" w:line="480" w:lineRule="auto"/>
      <w:ind w:left="864" w:right="864"/>
      <w:jc w:val="center"/>
    </w:pPr>
    <w:rPr>
      <w:rFonts w:ascii="Times New Roman" w:eastAsia="Times New Roman" w:hAnsi="Times New Roman" w:cs="Times New Roman"/>
      <w:i/>
      <w:color w:val="365F91"/>
    </w:rPr>
  </w:style>
  <w:style w:type="character" w:styleId="24">
    <w:name w:val="Intense Reference"/>
    <w:basedOn w:val="a0"/>
    <w:rPr>
      <w:b/>
      <w:color w:val="365F91"/>
    </w:rPr>
  </w:style>
  <w:style w:type="character" w:styleId="afa">
    <w:name w:val="FollowedHyperlink"/>
    <w:basedOn w:val="a0"/>
    <w:rPr>
      <w:color w:val="96607D"/>
      <w:u w:val="single"/>
    </w:rPr>
  </w:style>
  <w:style w:type="paragraph" w:customStyle="1" w:styleId="msonormal0">
    <w:name w:val="msonormal"/>
    <w:basedOn w:val="a"/>
    <w:qFormat/>
    <w:pPr>
      <w:spacing w:before="100" w:beforeAutospacing="1" w:after="100" w:afterAutospacing="1"/>
    </w:pPr>
    <w:rPr>
      <w:rFonts w:ascii="ＭＳ Ｐゴシック" w:eastAsia="ＭＳ Ｐゴシック" w:hAnsi="ＭＳ Ｐゴシック" w:cs="ＭＳ Ｐゴシック"/>
    </w:rPr>
  </w:style>
  <w:style w:type="paragraph" w:customStyle="1" w:styleId="font5">
    <w:name w:val="font5"/>
    <w:basedOn w:val="a"/>
    <w:pPr>
      <w:spacing w:before="100" w:beforeAutospacing="1" w:after="100" w:afterAutospacing="1"/>
    </w:pPr>
    <w:rPr>
      <w:rFonts w:ascii="Yu Gothic" w:eastAsia="Yu Gothic" w:hAnsi="Yu Gothic" w:cs="Yu Gothic"/>
      <w:sz w:val="12"/>
    </w:rPr>
  </w:style>
  <w:style w:type="paragraph" w:customStyle="1" w:styleId="List7">
    <w:name w:val="List 7"/>
    <w:basedOn w:val="a"/>
    <w:pPr>
      <w:spacing w:line="360" w:lineRule="auto"/>
      <w:ind w:left="1920" w:hanging="400"/>
    </w:pPr>
    <w:rPr>
      <w:rFonts w:ascii="Calibri" w:eastAsia="Calibri" w:hAnsi="Calibri" w:cs="Calibri"/>
      <w:sz w:val="22"/>
    </w:rPr>
  </w:style>
  <w:style w:type="character" w:customStyle="1" w:styleId="VolumeNumber">
    <w:name w:val="Volume Number"/>
    <w:basedOn w:val="a0"/>
    <w:rPr>
      <w:shd w:val="clear" w:color="auto" w:fill="EDF0FF"/>
    </w:rPr>
  </w:style>
  <w:style w:type="paragraph" w:customStyle="1" w:styleId="AbstractSubheading">
    <w:name w:val="Abstract Subheading"/>
    <w:basedOn w:val="a"/>
    <w:next w:val="a"/>
    <w:pPr>
      <w:keepNext/>
      <w:keepLines/>
      <w:numPr>
        <w:ilvl w:val="8"/>
      </w:numPr>
      <w:ind w:left="1440"/>
      <w:outlineLvl w:val="8"/>
    </w:pPr>
    <w:rPr>
      <w:sz w:val="22"/>
    </w:rPr>
  </w:style>
  <w:style w:type="paragraph" w:styleId="afb">
    <w:name w:val="List"/>
    <w:basedOn w:val="a"/>
    <w:pPr>
      <w:spacing w:line="360" w:lineRule="auto"/>
      <w:ind w:left="400" w:hanging="400"/>
      <w:jc w:val="both"/>
    </w:pPr>
    <w:rPr>
      <w:rFonts w:ascii="Calibri" w:eastAsia="Calibri" w:hAnsi="Calibri" w:cs="Calibri"/>
      <w:sz w:val="22"/>
    </w:rPr>
  </w:style>
  <w:style w:type="character" w:customStyle="1" w:styleId="Miscellaneous">
    <w:name w:val="Miscellaneous"/>
    <w:basedOn w:val="a0"/>
    <w:rPr>
      <w:shd w:val="clear" w:color="auto" w:fill="F0F0F0"/>
    </w:rPr>
  </w:style>
  <w:style w:type="character" w:customStyle="1" w:styleId="GrantID">
    <w:name w:val="Grant ID"/>
    <w:basedOn w:val="a0"/>
    <w:rPr>
      <w:shd w:val="clear" w:color="auto" w:fill="DDA5FF"/>
    </w:rPr>
  </w:style>
  <w:style w:type="paragraph" w:customStyle="1" w:styleId="List8">
    <w:name w:val="List 8"/>
    <w:basedOn w:val="a"/>
    <w:pPr>
      <w:spacing w:line="360" w:lineRule="auto"/>
      <w:ind w:left="1980" w:hanging="400"/>
    </w:pPr>
    <w:rPr>
      <w:rFonts w:ascii="Calibri" w:eastAsia="Calibri" w:hAnsi="Calibri" w:cs="Calibri"/>
      <w:sz w:val="22"/>
    </w:rPr>
  </w:style>
  <w:style w:type="paragraph" w:customStyle="1" w:styleId="TableHeadSpan">
    <w:name w:val="Table Head Span"/>
    <w:basedOn w:val="a"/>
    <w:pPr>
      <w:shd w:val="clear" w:color="auto" w:fill="FFEDFA"/>
    </w:pPr>
    <w:rPr>
      <w:rFonts w:ascii="Calibri" w:eastAsia="Calibri" w:hAnsi="Calibri" w:cs="Calibri"/>
      <w:shd w:val="clear" w:color="auto" w:fill="FFEDFA"/>
    </w:rPr>
  </w:style>
  <w:style w:type="character" w:customStyle="1" w:styleId="Country">
    <w:name w:val="Country"/>
    <w:basedOn w:val="a0"/>
    <w:rPr>
      <w:shd w:val="clear" w:color="auto" w:fill="97C5D1"/>
    </w:rPr>
  </w:style>
  <w:style w:type="paragraph" w:customStyle="1" w:styleId="List6">
    <w:name w:val="List 6"/>
    <w:basedOn w:val="a"/>
    <w:pPr>
      <w:spacing w:line="360" w:lineRule="auto"/>
      <w:ind w:left="1860" w:hanging="400"/>
    </w:pPr>
    <w:rPr>
      <w:rFonts w:ascii="Calibri" w:eastAsia="Calibri" w:hAnsi="Calibri" w:cs="Calibri"/>
      <w:sz w:val="22"/>
    </w:rPr>
  </w:style>
  <w:style w:type="paragraph" w:styleId="51">
    <w:name w:val="List 5"/>
    <w:basedOn w:val="a"/>
    <w:pPr>
      <w:spacing w:line="360" w:lineRule="auto"/>
      <w:ind w:left="1800" w:hanging="400"/>
    </w:pPr>
    <w:rPr>
      <w:rFonts w:ascii="Calibri" w:eastAsia="Calibri" w:hAnsi="Calibri" w:cs="Calibri"/>
      <w:sz w:val="22"/>
    </w:rPr>
  </w:style>
  <w:style w:type="paragraph" w:customStyle="1" w:styleId="Keywords">
    <w:name w:val="Keywords"/>
    <w:basedOn w:val="a"/>
    <w:pPr>
      <w:spacing w:line="396" w:lineRule="auto"/>
      <w:ind w:left="1000"/>
    </w:pPr>
    <w:rPr>
      <w:rFonts w:ascii="Calibri" w:eastAsia="Calibri" w:hAnsi="Calibri" w:cs="Calibri"/>
      <w:sz w:val="20"/>
    </w:rPr>
  </w:style>
  <w:style w:type="paragraph" w:customStyle="1" w:styleId="Reference">
    <w:name w:val="Reference"/>
    <w:basedOn w:val="a"/>
    <w:pPr>
      <w:spacing w:after="320" w:line="360" w:lineRule="auto"/>
      <w:ind w:left="400" w:hanging="400"/>
      <w:jc w:val="both"/>
    </w:pPr>
    <w:rPr>
      <w:rFonts w:ascii="Calibri" w:eastAsia="Calibri" w:hAnsi="Calibri" w:cs="Calibri"/>
      <w:sz w:val="22"/>
    </w:rPr>
  </w:style>
  <w:style w:type="character" w:customStyle="1" w:styleId="Organization">
    <w:name w:val="Organization"/>
    <w:basedOn w:val="a0"/>
    <w:rPr>
      <w:shd w:val="clear" w:color="auto" w:fill="D1FFB5"/>
    </w:rPr>
  </w:style>
  <w:style w:type="paragraph" w:customStyle="1" w:styleId="TableHead">
    <w:name w:val="Table Head"/>
    <w:basedOn w:val="a"/>
    <w:pPr>
      <w:shd w:val="clear" w:color="auto" w:fill="FFEDFA"/>
    </w:pPr>
    <w:rPr>
      <w:rFonts w:ascii="Calibri" w:eastAsia="Calibri" w:hAnsi="Calibri" w:cs="Calibri"/>
      <w:sz w:val="20"/>
      <w:shd w:val="clear" w:color="auto" w:fill="FFEDFA"/>
    </w:rPr>
  </w:style>
  <w:style w:type="character" w:customStyle="1" w:styleId="Postcode">
    <w:name w:val="Postcode"/>
    <w:basedOn w:val="a0"/>
    <w:rPr>
      <w:shd w:val="clear" w:color="auto" w:fill="BEBEBE"/>
    </w:rPr>
  </w:style>
  <w:style w:type="paragraph" w:styleId="41">
    <w:name w:val="List 4"/>
    <w:basedOn w:val="a"/>
    <w:pPr>
      <w:spacing w:line="360" w:lineRule="auto"/>
      <w:ind w:left="1600" w:hanging="400"/>
    </w:pPr>
    <w:rPr>
      <w:rFonts w:ascii="Calibri" w:eastAsia="Calibri" w:hAnsi="Calibri" w:cs="Calibri"/>
      <w:sz w:val="22"/>
    </w:rPr>
  </w:style>
  <w:style w:type="paragraph" w:customStyle="1" w:styleId="Note">
    <w:name w:val="Note"/>
    <w:basedOn w:val="a"/>
    <w:pPr>
      <w:shd w:val="clear" w:color="auto" w:fill="EDF0FF"/>
      <w:spacing w:line="432" w:lineRule="auto"/>
    </w:pPr>
    <w:rPr>
      <w:rFonts w:ascii="Calibri" w:eastAsia="Calibri" w:hAnsi="Calibri" w:cs="Calibri"/>
      <w:sz w:val="20"/>
      <w:shd w:val="clear" w:color="auto" w:fill="EDF0FF"/>
    </w:rPr>
  </w:style>
  <w:style w:type="paragraph" w:customStyle="1" w:styleId="ChapterNumber">
    <w:name w:val="Chapter Number"/>
    <w:basedOn w:val="a"/>
    <w:rPr>
      <w:rFonts w:ascii="Calibri" w:eastAsia="Calibri" w:hAnsi="Calibri" w:cs="Calibri"/>
    </w:rPr>
  </w:style>
  <w:style w:type="character" w:customStyle="1" w:styleId="Edition">
    <w:name w:val="Edition"/>
    <w:basedOn w:val="a0"/>
    <w:rPr>
      <w:shd w:val="clear" w:color="auto" w:fill="FFF6A4"/>
    </w:rPr>
  </w:style>
  <w:style w:type="paragraph" w:styleId="afc">
    <w:name w:val="endnote text"/>
    <w:basedOn w:val="a"/>
    <w:rPr>
      <w:rFonts w:ascii="Calibri" w:eastAsia="Calibri" w:hAnsi="Calibri" w:cs="Calibri"/>
    </w:rPr>
  </w:style>
  <w:style w:type="paragraph" w:customStyle="1" w:styleId="Correspondence">
    <w:name w:val="Correspondence"/>
    <w:basedOn w:val="a"/>
    <w:pPr>
      <w:shd w:val="clear" w:color="auto" w:fill="F3F7F9"/>
      <w:spacing w:before="240" w:after="120" w:line="396" w:lineRule="auto"/>
      <w:ind w:left="400" w:hanging="400"/>
    </w:pPr>
    <w:rPr>
      <w:rFonts w:ascii="Calibri" w:eastAsia="Calibri" w:hAnsi="Calibri" w:cs="Calibri"/>
      <w:sz w:val="20"/>
      <w:shd w:val="clear" w:color="auto" w:fill="F3F7F9"/>
    </w:rPr>
  </w:style>
  <w:style w:type="paragraph" w:customStyle="1" w:styleId="Formula">
    <w:name w:val="Formula"/>
    <w:basedOn w:val="a"/>
    <w:pPr>
      <w:shd w:val="clear" w:color="auto" w:fill="FFF5ED"/>
      <w:spacing w:before="120" w:after="120" w:line="360" w:lineRule="auto"/>
    </w:pPr>
    <w:rPr>
      <w:rFonts w:ascii="Calibri" w:eastAsia="Calibri" w:hAnsi="Calibri" w:cs="Calibri"/>
      <w:sz w:val="22"/>
      <w:shd w:val="clear" w:color="auto" w:fill="FFF5ED"/>
    </w:rPr>
  </w:style>
  <w:style w:type="character" w:customStyle="1" w:styleId="Location">
    <w:name w:val="Location"/>
    <w:basedOn w:val="a0"/>
    <w:rPr>
      <w:shd w:val="clear" w:color="auto" w:fill="F9EDFF"/>
    </w:rPr>
  </w:style>
  <w:style w:type="character" w:customStyle="1" w:styleId="PageNumbers">
    <w:name w:val="Page Numbers"/>
    <w:basedOn w:val="a0"/>
    <w:rPr>
      <w:shd w:val="clear" w:color="auto" w:fill="FFEDF0"/>
    </w:rPr>
  </w:style>
  <w:style w:type="paragraph" w:customStyle="1" w:styleId="Acknowledgements">
    <w:name w:val="Acknowledgements"/>
    <w:basedOn w:val="a"/>
    <w:pPr>
      <w:shd w:val="clear" w:color="auto" w:fill="F9EDFF"/>
      <w:spacing w:after="160" w:line="396" w:lineRule="auto"/>
      <w:jc w:val="both"/>
    </w:pPr>
    <w:rPr>
      <w:rFonts w:ascii="Calibri" w:eastAsia="Calibri" w:hAnsi="Calibri" w:cs="Calibri"/>
      <w:sz w:val="20"/>
      <w:shd w:val="clear" w:color="auto" w:fill="F9EDFF"/>
    </w:rPr>
  </w:style>
  <w:style w:type="character" w:customStyle="1" w:styleId="ArticleTitle">
    <w:name w:val="Article Title"/>
    <w:basedOn w:val="a0"/>
    <w:qFormat/>
    <w:rPr>
      <w:shd w:val="clear" w:color="auto" w:fill="E9F9FF"/>
    </w:rPr>
  </w:style>
  <w:style w:type="character" w:customStyle="1" w:styleId="Label">
    <w:name w:val="Label"/>
    <w:basedOn w:val="a0"/>
    <w:rPr>
      <w:shd w:val="clear" w:color="auto" w:fill="FFC391"/>
      <w:vertAlign w:val="baseline"/>
    </w:rPr>
  </w:style>
  <w:style w:type="paragraph" w:styleId="25">
    <w:name w:val="List 2"/>
    <w:basedOn w:val="a"/>
    <w:pPr>
      <w:spacing w:line="360" w:lineRule="auto"/>
      <w:ind w:left="800" w:hanging="400"/>
      <w:jc w:val="both"/>
    </w:pPr>
    <w:rPr>
      <w:rFonts w:ascii="Calibri" w:eastAsia="Calibri" w:hAnsi="Calibri" w:cs="Calibri"/>
      <w:sz w:val="22"/>
    </w:rPr>
  </w:style>
  <w:style w:type="paragraph" w:customStyle="1" w:styleId="Annotation">
    <w:name w:val="Annotation"/>
    <w:basedOn w:val="a"/>
    <w:pPr>
      <w:spacing w:after="160" w:line="360" w:lineRule="auto"/>
      <w:ind w:left="400"/>
    </w:pPr>
    <w:rPr>
      <w:rFonts w:ascii="Calibri" w:eastAsia="Calibri" w:hAnsi="Calibri" w:cs="Calibri"/>
      <w:sz w:val="22"/>
    </w:rPr>
  </w:style>
  <w:style w:type="paragraph" w:customStyle="1" w:styleId="TableList">
    <w:name w:val="Table List"/>
    <w:basedOn w:val="a"/>
    <w:pPr>
      <w:ind w:left="300" w:hanging="300"/>
    </w:pPr>
    <w:rPr>
      <w:rFonts w:ascii="Calibri" w:eastAsia="Calibri" w:hAnsi="Calibri" w:cs="Calibri"/>
      <w:sz w:val="20"/>
    </w:rPr>
  </w:style>
  <w:style w:type="paragraph" w:customStyle="1" w:styleId="Authors">
    <w:name w:val="Authors"/>
    <w:basedOn w:val="a"/>
    <w:pPr>
      <w:spacing w:before="360" w:after="120" w:line="283" w:lineRule="auto"/>
    </w:pPr>
    <w:rPr>
      <w:rFonts w:ascii="Calibri" w:eastAsia="Calibri" w:hAnsi="Calibri" w:cs="Calibri"/>
      <w:sz w:val="28"/>
    </w:rPr>
  </w:style>
  <w:style w:type="character" w:customStyle="1" w:styleId="Region">
    <w:name w:val="Region"/>
    <w:basedOn w:val="a0"/>
    <w:rPr>
      <w:shd w:val="clear" w:color="auto" w:fill="D8E9EE"/>
    </w:rPr>
  </w:style>
  <w:style w:type="character" w:customStyle="1" w:styleId="GlossaryTerm">
    <w:name w:val="Glossary Term"/>
    <w:basedOn w:val="a0"/>
    <w:rPr>
      <w:shd w:val="clear" w:color="auto" w:fill="FFCFD7"/>
    </w:rPr>
  </w:style>
  <w:style w:type="character" w:customStyle="1" w:styleId="FamilyName">
    <w:name w:val="Family Name"/>
    <w:basedOn w:val="a0"/>
    <w:rPr>
      <w:shd w:val="clear" w:color="auto" w:fill="88F4BE"/>
    </w:rPr>
  </w:style>
  <w:style w:type="character" w:customStyle="1" w:styleId="Cross-reference">
    <w:name w:val="Cross-reference"/>
    <w:basedOn w:val="a0"/>
    <w:rPr>
      <w:shd w:val="clear" w:color="auto" w:fill="FFE3C9"/>
    </w:rPr>
  </w:style>
  <w:style w:type="paragraph" w:customStyle="1" w:styleId="QuotationSource">
    <w:name w:val="Quotation Source"/>
    <w:basedOn w:val="a"/>
    <w:pPr>
      <w:spacing w:after="170" w:line="360" w:lineRule="auto"/>
      <w:ind w:left="1200"/>
      <w:jc w:val="right"/>
    </w:pPr>
    <w:rPr>
      <w:rFonts w:ascii="Calibri" w:eastAsia="Calibri" w:hAnsi="Calibri" w:cs="Calibri"/>
      <w:sz w:val="22"/>
    </w:rPr>
  </w:style>
  <w:style w:type="paragraph" w:customStyle="1" w:styleId="Surtitle">
    <w:name w:val="Surtitle"/>
    <w:basedOn w:val="a"/>
    <w:qFormat/>
    <w:pPr>
      <w:spacing w:after="160" w:line="208" w:lineRule="auto"/>
    </w:pPr>
    <w:rPr>
      <w:rFonts w:ascii="Calibri" w:eastAsia="Calibri" w:hAnsi="Calibri" w:cs="Calibri"/>
      <w:sz w:val="38"/>
    </w:rPr>
  </w:style>
  <w:style w:type="paragraph" w:customStyle="1" w:styleId="Statement">
    <w:name w:val="Statement"/>
    <w:basedOn w:val="a"/>
    <w:pPr>
      <w:ind w:left="900"/>
    </w:pPr>
    <w:rPr>
      <w:rFonts w:ascii="Calibri" w:eastAsia="Calibri" w:hAnsi="Calibri" w:cs="Calibri"/>
      <w:sz w:val="22"/>
    </w:rPr>
  </w:style>
  <w:style w:type="character" w:customStyle="1" w:styleId="Conference">
    <w:name w:val="Conference"/>
    <w:basedOn w:val="a0"/>
    <w:rPr>
      <w:shd w:val="clear" w:color="auto" w:fill="FFAFBC"/>
    </w:rPr>
  </w:style>
  <w:style w:type="paragraph" w:customStyle="1" w:styleId="Copyright">
    <w:name w:val="Copyright"/>
    <w:basedOn w:val="a"/>
    <w:pPr>
      <w:shd w:val="clear" w:color="auto" w:fill="E9F9FF"/>
    </w:pPr>
    <w:rPr>
      <w:rFonts w:ascii="Calibri" w:eastAsia="Calibri" w:hAnsi="Calibri" w:cs="Calibri"/>
      <w:sz w:val="18"/>
      <w:shd w:val="clear" w:color="auto" w:fill="E9F9FF"/>
    </w:rPr>
  </w:style>
  <w:style w:type="character" w:customStyle="1" w:styleId="DatabaseLink">
    <w:name w:val="Database Link"/>
    <w:basedOn w:val="a0"/>
    <w:rPr>
      <w:shd w:val="clear" w:color="auto" w:fill="AFBEFF"/>
    </w:rPr>
  </w:style>
  <w:style w:type="paragraph" w:customStyle="1" w:styleId="TableBody">
    <w:name w:val="Table Body"/>
    <w:basedOn w:val="a"/>
    <w:pPr>
      <w:spacing w:after="160" w:line="396" w:lineRule="auto"/>
    </w:pPr>
    <w:rPr>
      <w:rFonts w:ascii="Calibri" w:eastAsia="Calibri" w:hAnsi="Calibri" w:cs="Calibri"/>
      <w:sz w:val="20"/>
    </w:rPr>
  </w:style>
  <w:style w:type="character" w:customStyle="1" w:styleId="IssueNumber">
    <w:name w:val="Issue Number"/>
    <w:basedOn w:val="a0"/>
    <w:rPr>
      <w:shd w:val="clear" w:color="auto" w:fill="CDD5FF"/>
    </w:rPr>
  </w:style>
  <w:style w:type="character" w:customStyle="1" w:styleId="Heading">
    <w:name w:val="Heading:"/>
    <w:basedOn w:val="a0"/>
    <w:rPr>
      <w:color w:val="5B89C1"/>
    </w:rPr>
  </w:style>
  <w:style w:type="character" w:customStyle="1" w:styleId="City">
    <w:name w:val="City"/>
    <w:basedOn w:val="a0"/>
    <w:rPr>
      <w:shd w:val="clear" w:color="auto" w:fill="D7D7D7"/>
    </w:rPr>
  </w:style>
  <w:style w:type="character" w:customStyle="1" w:styleId="NameScientific">
    <w:name w:val="Name Scientific"/>
    <w:basedOn w:val="a0"/>
    <w:rPr>
      <w:shd w:val="clear" w:color="auto" w:fill="91E0FF"/>
    </w:rPr>
  </w:style>
  <w:style w:type="character" w:customStyle="1" w:styleId="Publisher">
    <w:name w:val="Publisher"/>
    <w:basedOn w:val="a0"/>
    <w:rPr>
      <w:shd w:val="clear" w:color="auto" w:fill="F2DDFF"/>
    </w:rPr>
  </w:style>
  <w:style w:type="paragraph" w:styleId="31">
    <w:name w:val="List 3"/>
    <w:basedOn w:val="a"/>
    <w:pPr>
      <w:spacing w:line="360" w:lineRule="auto"/>
      <w:ind w:left="1200" w:hanging="400"/>
      <w:jc w:val="both"/>
    </w:pPr>
    <w:rPr>
      <w:rFonts w:ascii="Calibri" w:eastAsia="Calibri" w:hAnsi="Calibri" w:cs="Calibri"/>
      <w:sz w:val="22"/>
    </w:rPr>
  </w:style>
  <w:style w:type="paragraph" w:customStyle="1" w:styleId="TableNote">
    <w:name w:val="Table Note"/>
    <w:basedOn w:val="a"/>
    <w:rPr>
      <w:rFonts w:ascii="Calibri" w:eastAsia="Calibri" w:hAnsi="Calibri" w:cs="Calibri"/>
      <w:sz w:val="18"/>
    </w:rPr>
  </w:style>
  <w:style w:type="character" w:customStyle="1" w:styleId="Year">
    <w:name w:val="Year"/>
    <w:basedOn w:val="a0"/>
    <w:rPr>
      <w:shd w:val="clear" w:color="auto" w:fill="FFF9C9"/>
    </w:rPr>
  </w:style>
  <w:style w:type="paragraph" w:customStyle="1" w:styleId="Biography">
    <w:name w:val="Biography"/>
    <w:basedOn w:val="a"/>
    <w:pPr>
      <w:shd w:val="clear" w:color="auto" w:fill="EEFEF4"/>
      <w:spacing w:after="160" w:line="396" w:lineRule="auto"/>
    </w:pPr>
    <w:rPr>
      <w:rFonts w:ascii="Calibri" w:eastAsia="Calibri" w:hAnsi="Calibri" w:cs="Calibri"/>
      <w:sz w:val="20"/>
      <w:shd w:val="clear" w:color="auto" w:fill="EEFEF4"/>
    </w:rPr>
  </w:style>
  <w:style w:type="character" w:customStyle="1" w:styleId="GivenName">
    <w:name w:val="Given Name"/>
    <w:basedOn w:val="a0"/>
    <w:rPr>
      <w:shd w:val="clear" w:color="auto" w:fill="D0FCE2"/>
    </w:rPr>
  </w:style>
  <w:style w:type="paragraph" w:customStyle="1" w:styleId="Affiliation">
    <w:name w:val="Affiliation"/>
    <w:basedOn w:val="a"/>
    <w:pPr>
      <w:shd w:val="clear" w:color="auto" w:fill="F4FFED"/>
      <w:spacing w:before="240" w:after="120" w:line="396" w:lineRule="auto"/>
      <w:ind w:left="400" w:hanging="400"/>
    </w:pPr>
    <w:rPr>
      <w:rFonts w:ascii="Calibri" w:eastAsia="Calibri" w:hAnsi="Calibri" w:cs="Calibri"/>
      <w:sz w:val="20"/>
      <w:shd w:val="clear" w:color="auto" w:fill="F4FFED"/>
    </w:rPr>
  </w:style>
  <w:style w:type="paragraph" w:customStyle="1" w:styleId="Quotation">
    <w:name w:val="Quotation"/>
    <w:basedOn w:val="a"/>
    <w:pPr>
      <w:spacing w:after="160" w:line="360" w:lineRule="auto"/>
      <w:ind w:left="1200" w:right="1200"/>
      <w:jc w:val="both"/>
    </w:pPr>
    <w:rPr>
      <w:rFonts w:ascii="Calibri" w:eastAsia="Calibri" w:hAnsi="Calibri" w:cs="Calibri"/>
      <w:sz w:val="22"/>
    </w:rPr>
  </w:style>
  <w:style w:type="character" w:customStyle="1" w:styleId="Source">
    <w:name w:val="Source"/>
    <w:basedOn w:val="a0"/>
    <w:rPr>
      <w:shd w:val="clear" w:color="auto" w:fill="C1EDFF"/>
    </w:rPr>
  </w:style>
  <w:style w:type="character" w:customStyle="1" w:styleId="GeneSequence">
    <w:name w:val="Gene Sequence"/>
    <w:basedOn w:val="a0"/>
    <w:rPr>
      <w:shd w:val="clear" w:color="auto" w:fill="FFCDF2"/>
    </w:rPr>
  </w:style>
  <w:style w:type="paragraph" w:customStyle="1" w:styleId="Glossary">
    <w:name w:val="Glossary"/>
    <w:basedOn w:val="a"/>
    <w:pPr>
      <w:shd w:val="clear" w:color="auto" w:fill="FFEDF0"/>
      <w:spacing w:before="120" w:after="120" w:line="432" w:lineRule="auto"/>
    </w:pPr>
    <w:rPr>
      <w:rFonts w:ascii="Calibri" w:eastAsia="Calibri" w:hAnsi="Calibri" w:cs="Calibri"/>
      <w:sz w:val="20"/>
      <w:shd w:val="clear" w:color="auto" w:fill="FFEDF0"/>
    </w:rPr>
  </w:style>
  <w:style w:type="paragraph" w:customStyle="1" w:styleId="List9">
    <w:name w:val="List 9"/>
    <w:basedOn w:val="a"/>
    <w:pPr>
      <w:ind w:left="1200" w:hanging="600"/>
      <w:jc w:val="both"/>
    </w:pPr>
    <w:rPr>
      <w:rFonts w:ascii="Times New Roman" w:eastAsia="Times New Roman" w:hAnsi="Times New Roman" w:cs="Times New Roman"/>
      <w:sz w:val="22"/>
    </w:rPr>
  </w:style>
  <w:style w:type="paragraph" w:customStyle="1" w:styleId="List1">
    <w:name w:val="List 1"/>
    <w:basedOn w:val="a"/>
    <w:pPr>
      <w:ind w:left="1200" w:hanging="600"/>
      <w:jc w:val="both"/>
    </w:pPr>
    <w:rPr>
      <w:rFonts w:ascii="Times New Roman" w:eastAsia="Times New Roman" w:hAnsi="Times New Roman" w:cs="Times New Roman"/>
      <w:sz w:val="22"/>
    </w:rPr>
  </w:style>
  <w:style w:type="paragraph" w:styleId="afd">
    <w:name w:val="Revision"/>
    <w:hidden/>
    <w:uiPriority w:val="99"/>
    <w:rsid w:val="0032442F"/>
    <w:pPr>
      <w:spacing w:after="0"/>
    </w:pPr>
  </w:style>
  <w:style w:type="character" w:customStyle="1" w:styleId="af5">
    <w:name w:val="フッター (文字)"/>
    <w:basedOn w:val="a0"/>
    <w:link w:val="af4"/>
    <w:uiPriority w:val="99"/>
    <w:rsid w:val="00007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2087</Words>
  <Characters>11897</Characters>
  <Application>Microsoft Office Word</Application>
  <DocSecurity>0</DocSecurity>
  <Lines>99</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沢田佳祐</dc:creator>
  <cp:lastModifiedBy>沢田佳祐</cp:lastModifiedBy>
  <cp:revision>2</cp:revision>
  <dcterms:created xsi:type="dcterms:W3CDTF">2025-03-31T03:10:00Z</dcterms:created>
  <dcterms:modified xsi:type="dcterms:W3CDTF">2025-03-31T03:10:00Z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ptedDate">
    <vt:lpwstr/>
  </property>
  <property fmtid="{D5CDD505-2E9C-101B-9397-08002B2CF9AE}" pid="3" name="DOI">
    <vt:lpwstr/>
  </property>
  <property fmtid="{D5CDD505-2E9C-101B-9397-08002B2CF9AE}" pid="4" name="epub">
    <vt:lpwstr/>
  </property>
  <property fmtid="{D5CDD505-2E9C-101B-9397-08002B2CF9AE}" pid="5" name="JournalID">
    <vt:lpwstr/>
  </property>
  <property fmtid="{D5CDD505-2E9C-101B-9397-08002B2CF9AE}" pid="6" name="Merops -Original extension">
    <vt:lpwstr>docx</vt:lpwstr>
  </property>
  <property fmtid="{D5CDD505-2E9C-101B-9397-08002B2CF9AE}" pid="7" name="Merops change count">
    <vt:lpwstr>89</vt:lpwstr>
  </property>
  <property fmtid="{D5CDD505-2E9C-101B-9397-08002B2CF9AE}" pid="8" name="Merops client version">
    <vt:lpwstr/>
  </property>
  <property fmtid="{D5CDD505-2E9C-101B-9397-08002B2CF9AE}" pid="9" name="Merops comment count">
    <vt:lpwstr>0</vt:lpwstr>
  </property>
  <property fmtid="{D5CDD505-2E9C-101B-9397-08002B2CF9AE}" pid="10" name="Merops DOI links count">
    <vt:lpwstr>0</vt:lpwstr>
  </property>
  <property fmtid="{D5CDD505-2E9C-101B-9397-08002B2CF9AE}" pid="11" name="Merops email addresses count">
    <vt:lpwstr>0</vt:lpwstr>
  </property>
  <property fmtid="{D5CDD505-2E9C-101B-9397-08002B2CF9AE}" pid="12" name="Merops figures count">
    <vt:lpwstr>0</vt:lpwstr>
  </property>
  <property fmtid="{D5CDD505-2E9C-101B-9397-08002B2CF9AE}" pid="13" name="Merops footnotes/endnotes count">
    <vt:lpwstr>0</vt:lpwstr>
  </property>
  <property fmtid="{D5CDD505-2E9C-101B-9397-08002B2CF9AE}" pid="14" name="Merops graphics count">
    <vt:lpwstr>0</vt:lpwstr>
  </property>
  <property fmtid="{D5CDD505-2E9C-101B-9397-08002B2CF9AE}" pid="15" name="Merops input file path">
    <vt:lpwstr>crm_995b889e-cc02-408b-806e-c2aada9119f2.docx</vt:lpwstr>
  </property>
  <property fmtid="{D5CDD505-2E9C-101B-9397-08002B2CF9AE}" pid="16" name="Merops intra-document links count">
    <vt:lpwstr>0</vt:lpwstr>
  </property>
  <property fmtid="{D5CDD505-2E9C-101B-9397-08002B2CF9AE}" pid="17" name="Merops item path">
    <vt:lpwstr>MG-Session/On-20250226/I:fd9083cf-556f-46b5-a003-7daabc582a92</vt:lpwstr>
  </property>
  <property fmtid="{D5CDD505-2E9C-101B-9397-08002B2CF9AE}" pid="18" name="Merops processed date">
    <vt:lpwstr>2025/02/26 09:06:13 AM</vt:lpwstr>
  </property>
  <property fmtid="{D5CDD505-2E9C-101B-9397-08002B2CF9AE}" pid="19" name="Merops PubMed links count">
    <vt:lpwstr>0</vt:lpwstr>
  </property>
  <property fmtid="{D5CDD505-2E9C-101B-9397-08002B2CF9AE}" pid="20" name="Merops references count">
    <vt:lpwstr>0</vt:lpwstr>
  </property>
  <property fmtid="{D5CDD505-2E9C-101B-9397-08002B2CF9AE}" pid="21" name="Merops Scopus links count">
    <vt:lpwstr>0</vt:lpwstr>
  </property>
  <property fmtid="{D5CDD505-2E9C-101B-9397-08002B2CF9AE}" pid="22" name="Merops server path">
    <vt:lpwstr/>
  </property>
  <property fmtid="{D5CDD505-2E9C-101B-9397-08002B2CF9AE}" pid="23" name="Merops Standard Set">
    <vt:lpwstr>merops/preset-v1/springer-vancouver-brackets</vt:lpwstr>
  </property>
  <property fmtid="{D5CDD505-2E9C-101B-9397-08002B2CF9AE}" pid="24" name="Merops Standard Set modified">
    <vt:lpwstr/>
  </property>
  <property fmtid="{D5CDD505-2E9C-101B-9397-08002B2CF9AE}" pid="25" name="Merops tables count">
    <vt:lpwstr>5</vt:lpwstr>
  </property>
  <property fmtid="{D5CDD505-2E9C-101B-9397-08002B2CF9AE}" pid="26" name="Merops word count">
    <vt:lpwstr>1727</vt:lpwstr>
  </property>
  <property fmtid="{D5CDD505-2E9C-101B-9397-08002B2CF9AE}" pid="27" name="Merops WorldCat links count">
    <vt:lpwstr>0</vt:lpwstr>
  </property>
  <property fmtid="{D5CDD505-2E9C-101B-9397-08002B2CF9AE}" pid="28" name="ppub">
    <vt:lpwstr/>
  </property>
  <property fmtid="{D5CDD505-2E9C-101B-9397-08002B2CF9AE}" pid="29" name="Publisher">
    <vt:lpwstr/>
  </property>
  <property fmtid="{D5CDD505-2E9C-101B-9397-08002B2CF9AE}" pid="30" name="Publisher-location">
    <vt:lpwstr/>
  </property>
  <property fmtid="{D5CDD505-2E9C-101B-9397-08002B2CF9AE}" pid="31" name="ReceivedDate">
    <vt:lpwstr/>
  </property>
  <property fmtid="{D5CDD505-2E9C-101B-9397-08002B2CF9AE}" pid="32" name="Reference citation style">
    <vt:lpwstr>numerical</vt:lpwstr>
  </property>
  <property fmtid="{D5CDD505-2E9C-101B-9397-08002B2CF9AE}" pid="33" name="Source">
    <vt:lpwstr/>
  </property>
  <property fmtid="{D5CDD505-2E9C-101B-9397-08002B2CF9AE}" pid="34" name="Source-abbreviated">
    <vt:lpwstr/>
  </property>
  <property fmtid="{D5CDD505-2E9C-101B-9397-08002B2CF9AE}" pid="35" name="Source-short">
    <vt:lpwstr/>
  </property>
  <property fmtid="{D5CDD505-2E9C-101B-9397-08002B2CF9AE}" pid="36" name="Subject">
    <vt:lpwstr/>
  </property>
</Properties>
</file>