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17BB22" w14:textId="77777777" w:rsidR="00145FA0" w:rsidRPr="00F90A46" w:rsidRDefault="00145FA0" w:rsidP="00145FA0">
      <w:pPr>
        <w:tabs>
          <w:tab w:val="left" w:pos="5481"/>
        </w:tabs>
        <w:jc w:val="center"/>
        <w:rPr>
          <w:rFonts w:cs="Times New Roman"/>
          <w:sz w:val="28"/>
          <w:szCs w:val="28"/>
        </w:rPr>
      </w:pPr>
      <w:r w:rsidRPr="00F90A46">
        <w:rPr>
          <w:rFonts w:cs="Times New Roman"/>
          <w:b/>
          <w:bCs/>
          <w:color w:val="000000"/>
          <w:sz w:val="28"/>
          <w:szCs w:val="28"/>
        </w:rPr>
        <w:t>Pain induces a rapid characteristic metabolic signature detectable in breath</w:t>
      </w:r>
    </w:p>
    <w:p w14:paraId="0B72EB3C" w14:textId="77777777" w:rsidR="00145FA0" w:rsidRPr="00F90A46" w:rsidRDefault="00145FA0" w:rsidP="00145FA0">
      <w:pPr>
        <w:pStyle w:val="Subtitle"/>
        <w:jc w:val="center"/>
        <w:rPr>
          <w:sz w:val="20"/>
          <w:szCs w:val="20"/>
        </w:rPr>
      </w:pPr>
      <w:r w:rsidRPr="00F90A46">
        <w:rPr>
          <w:sz w:val="20"/>
          <w:szCs w:val="20"/>
        </w:rPr>
        <w:t>Mélina Richard</w:t>
      </w:r>
      <w:r w:rsidRPr="00F90A46">
        <w:rPr>
          <w:sz w:val="20"/>
          <w:szCs w:val="20"/>
          <w:vertAlign w:val="superscript"/>
        </w:rPr>
        <w:t>1,2</w:t>
      </w:r>
      <w:r w:rsidRPr="00F90A46">
        <w:rPr>
          <w:sz w:val="20"/>
          <w:szCs w:val="20"/>
        </w:rPr>
        <w:t>, Kapil Dev Singh</w:t>
      </w:r>
      <w:r w:rsidRPr="00F90A46">
        <w:rPr>
          <w:sz w:val="20"/>
          <w:szCs w:val="20"/>
          <w:vertAlign w:val="superscript"/>
        </w:rPr>
        <w:t>1,2</w:t>
      </w:r>
      <w:r w:rsidRPr="00F90A46">
        <w:rPr>
          <w:sz w:val="20"/>
          <w:szCs w:val="20"/>
        </w:rPr>
        <w:t>, Dilan Sezer</w:t>
      </w:r>
      <w:r w:rsidRPr="00F90A46">
        <w:rPr>
          <w:sz w:val="20"/>
          <w:szCs w:val="20"/>
          <w:vertAlign w:val="superscript"/>
        </w:rPr>
        <w:t>3</w:t>
      </w:r>
      <w:r w:rsidRPr="00F90A46">
        <w:rPr>
          <w:sz w:val="20"/>
          <w:szCs w:val="20"/>
        </w:rPr>
        <w:t>, Sarah B</w:t>
      </w:r>
      <w:r>
        <w:rPr>
          <w:sz w:val="20"/>
          <w:szCs w:val="20"/>
        </w:rPr>
        <w:t>ue</w:t>
      </w:r>
      <w:r w:rsidRPr="00F90A46">
        <w:rPr>
          <w:sz w:val="20"/>
          <w:szCs w:val="20"/>
        </w:rPr>
        <w:t>rgler</w:t>
      </w:r>
      <w:r w:rsidRPr="00F90A46">
        <w:rPr>
          <w:sz w:val="20"/>
          <w:szCs w:val="20"/>
          <w:vertAlign w:val="superscript"/>
        </w:rPr>
        <w:t>3</w:t>
      </w:r>
      <w:r w:rsidRPr="00F90A46">
        <w:rPr>
          <w:sz w:val="20"/>
          <w:szCs w:val="20"/>
        </w:rPr>
        <w:t>, Luana Palermo</w:t>
      </w:r>
      <w:r>
        <w:rPr>
          <w:sz w:val="20"/>
          <w:szCs w:val="20"/>
          <w:vertAlign w:val="superscript"/>
        </w:rPr>
        <w:t>5</w:t>
      </w:r>
      <w:r w:rsidRPr="00F90A46">
        <w:rPr>
          <w:sz w:val="20"/>
          <w:szCs w:val="20"/>
        </w:rPr>
        <w:t>, Yannick Schulz</w:t>
      </w:r>
      <w:r w:rsidRPr="00F90A46">
        <w:rPr>
          <w:sz w:val="20"/>
          <w:szCs w:val="20"/>
          <w:vertAlign w:val="superscript"/>
        </w:rPr>
        <w:t>3</w:t>
      </w:r>
      <w:r w:rsidRPr="00F90A46">
        <w:rPr>
          <w:sz w:val="20"/>
          <w:szCs w:val="20"/>
        </w:rPr>
        <w:t xml:space="preserve">, </w:t>
      </w:r>
      <w:proofErr w:type="spellStart"/>
      <w:r w:rsidRPr="00F90A46">
        <w:rPr>
          <w:sz w:val="20"/>
          <w:szCs w:val="20"/>
        </w:rPr>
        <w:t>Zhifeng</w:t>
      </w:r>
      <w:proofErr w:type="spellEnd"/>
      <w:r w:rsidRPr="00F90A46">
        <w:rPr>
          <w:sz w:val="20"/>
          <w:szCs w:val="20"/>
        </w:rPr>
        <w:t xml:space="preserve"> Tang</w:t>
      </w:r>
      <w:r w:rsidRPr="00F90A46">
        <w:rPr>
          <w:sz w:val="20"/>
          <w:szCs w:val="20"/>
          <w:vertAlign w:val="superscript"/>
        </w:rPr>
        <w:t>4</w:t>
      </w:r>
      <w:r w:rsidRPr="00F90A46">
        <w:rPr>
          <w:sz w:val="20"/>
          <w:szCs w:val="20"/>
        </w:rPr>
        <w:t>, Xin Luo</w:t>
      </w:r>
      <w:r w:rsidRPr="00F90A46">
        <w:rPr>
          <w:sz w:val="20"/>
          <w:szCs w:val="20"/>
          <w:vertAlign w:val="superscript"/>
        </w:rPr>
        <w:t>4</w:t>
      </w:r>
      <w:r w:rsidRPr="00F90A46">
        <w:rPr>
          <w:sz w:val="20"/>
          <w:szCs w:val="20"/>
        </w:rPr>
        <w:t>,</w:t>
      </w:r>
      <w:r>
        <w:rPr>
          <w:sz w:val="20"/>
          <w:szCs w:val="20"/>
        </w:rPr>
        <w:t xml:space="preserve"> Urs Frey</w:t>
      </w:r>
      <w:r w:rsidRPr="00F90A46">
        <w:rPr>
          <w:sz w:val="20"/>
          <w:szCs w:val="20"/>
          <w:vertAlign w:val="superscript"/>
        </w:rPr>
        <w:t>1,2</w:t>
      </w:r>
      <w:r>
        <w:rPr>
          <w:sz w:val="20"/>
          <w:szCs w:val="20"/>
        </w:rPr>
        <w:t>,</w:t>
      </w:r>
      <w:r w:rsidRPr="00F90A46">
        <w:rPr>
          <w:sz w:val="20"/>
          <w:szCs w:val="20"/>
        </w:rPr>
        <w:t xml:space="preserve"> Philippe C. Cattin</w:t>
      </w:r>
      <w:r w:rsidRPr="00F90A46">
        <w:rPr>
          <w:sz w:val="20"/>
          <w:szCs w:val="20"/>
          <w:vertAlign w:val="superscript"/>
        </w:rPr>
        <w:t>2</w:t>
      </w:r>
      <w:r w:rsidRPr="00F90A46">
        <w:rPr>
          <w:sz w:val="20"/>
          <w:szCs w:val="20"/>
        </w:rPr>
        <w:t>, Xue Li</w:t>
      </w:r>
      <w:r w:rsidRPr="00F90A46">
        <w:rPr>
          <w:sz w:val="20"/>
          <w:szCs w:val="20"/>
          <w:vertAlign w:val="superscript"/>
        </w:rPr>
        <w:t>4</w:t>
      </w:r>
      <w:r w:rsidRPr="00F90A46">
        <w:rPr>
          <w:sz w:val="20"/>
          <w:szCs w:val="20"/>
        </w:rPr>
        <w:t>, Jens Gaab</w:t>
      </w:r>
      <w:r w:rsidRPr="00F90A46">
        <w:rPr>
          <w:sz w:val="20"/>
          <w:szCs w:val="20"/>
          <w:vertAlign w:val="superscript"/>
        </w:rPr>
        <w:t>3</w:t>
      </w:r>
      <w:r w:rsidRPr="00F90A46">
        <w:rPr>
          <w:sz w:val="20"/>
          <w:szCs w:val="20"/>
        </w:rPr>
        <w:t>, Pablo Sinues</w:t>
      </w:r>
      <w:r w:rsidRPr="00F90A46">
        <w:rPr>
          <w:sz w:val="20"/>
          <w:szCs w:val="20"/>
          <w:vertAlign w:val="superscript"/>
        </w:rPr>
        <w:t>1,2*</w:t>
      </w:r>
    </w:p>
    <w:p w14:paraId="52B71524" w14:textId="77777777" w:rsidR="00145FA0" w:rsidRDefault="00145FA0" w:rsidP="00145FA0">
      <w:pPr>
        <w:pStyle w:val="Subtitle"/>
        <w:spacing w:line="240" w:lineRule="auto"/>
        <w:rPr>
          <w:sz w:val="20"/>
          <w:szCs w:val="20"/>
        </w:rPr>
      </w:pPr>
      <w:r w:rsidRPr="00F90A46">
        <w:rPr>
          <w:sz w:val="20"/>
          <w:szCs w:val="20"/>
          <w:vertAlign w:val="superscript"/>
        </w:rPr>
        <w:t>1</w:t>
      </w:r>
      <w:r w:rsidRPr="00F90A46">
        <w:rPr>
          <w:sz w:val="20"/>
          <w:szCs w:val="20"/>
        </w:rPr>
        <w:t xml:space="preserve"> University Children's Hospital Basel (UKBB), </w:t>
      </w:r>
      <w:proofErr w:type="spellStart"/>
      <w:r w:rsidRPr="00F90A46">
        <w:rPr>
          <w:sz w:val="20"/>
          <w:szCs w:val="20"/>
        </w:rPr>
        <w:t>Spitalstrasse</w:t>
      </w:r>
      <w:proofErr w:type="spellEnd"/>
      <w:r w:rsidRPr="00F90A46">
        <w:rPr>
          <w:sz w:val="20"/>
          <w:szCs w:val="20"/>
        </w:rPr>
        <w:t xml:space="preserve"> 33, 4031 Basel, Switzerland</w:t>
      </w:r>
    </w:p>
    <w:p w14:paraId="54B2F6B2" w14:textId="77777777" w:rsidR="00145FA0" w:rsidRPr="00F90A46" w:rsidRDefault="00145FA0" w:rsidP="00145FA0">
      <w:pPr>
        <w:pStyle w:val="Subtitle"/>
        <w:spacing w:line="240" w:lineRule="auto"/>
        <w:rPr>
          <w:sz w:val="20"/>
          <w:szCs w:val="20"/>
          <w:vertAlign w:val="superscript"/>
        </w:rPr>
      </w:pPr>
      <w:r w:rsidRPr="00F90A46">
        <w:rPr>
          <w:sz w:val="20"/>
          <w:szCs w:val="20"/>
          <w:vertAlign w:val="superscript"/>
        </w:rPr>
        <w:t>2</w:t>
      </w:r>
      <w:r w:rsidRPr="00F90A46">
        <w:rPr>
          <w:sz w:val="20"/>
          <w:szCs w:val="20"/>
        </w:rPr>
        <w:t xml:space="preserve">Department of Biomedical Engineering; University of Basel, </w:t>
      </w:r>
      <w:proofErr w:type="spellStart"/>
      <w:r w:rsidRPr="00F90A46">
        <w:rPr>
          <w:sz w:val="20"/>
          <w:szCs w:val="20"/>
        </w:rPr>
        <w:t>Hegenheimermattweg</w:t>
      </w:r>
      <w:proofErr w:type="spellEnd"/>
      <w:r w:rsidRPr="00F90A46">
        <w:rPr>
          <w:sz w:val="20"/>
          <w:szCs w:val="20"/>
        </w:rPr>
        <w:t xml:space="preserve"> 167b, 4123 </w:t>
      </w:r>
      <w:proofErr w:type="spellStart"/>
      <w:r w:rsidRPr="00F90A46">
        <w:rPr>
          <w:sz w:val="20"/>
          <w:szCs w:val="20"/>
        </w:rPr>
        <w:t>Allschwil</w:t>
      </w:r>
      <w:proofErr w:type="spellEnd"/>
      <w:r w:rsidRPr="00F90A46">
        <w:rPr>
          <w:sz w:val="20"/>
          <w:szCs w:val="20"/>
        </w:rPr>
        <w:t>, Switzerland</w:t>
      </w:r>
    </w:p>
    <w:p w14:paraId="70AEE4BA" w14:textId="77777777" w:rsidR="00145FA0" w:rsidRPr="00F90A46" w:rsidRDefault="00145FA0" w:rsidP="00145FA0">
      <w:pPr>
        <w:pStyle w:val="Subtitle"/>
        <w:spacing w:line="240" w:lineRule="auto"/>
        <w:rPr>
          <w:sz w:val="20"/>
          <w:szCs w:val="20"/>
        </w:rPr>
      </w:pPr>
      <w:r w:rsidRPr="00F90A46">
        <w:rPr>
          <w:sz w:val="20"/>
          <w:szCs w:val="20"/>
          <w:vertAlign w:val="superscript"/>
        </w:rPr>
        <w:t>3</w:t>
      </w:r>
      <w:r w:rsidRPr="00F90A46">
        <w:rPr>
          <w:sz w:val="20"/>
          <w:szCs w:val="20"/>
        </w:rPr>
        <w:t>Faculty of Psychology; University of Basel</w:t>
      </w:r>
      <w:r>
        <w:rPr>
          <w:sz w:val="20"/>
          <w:szCs w:val="20"/>
        </w:rPr>
        <w:t>,</w:t>
      </w:r>
      <w:r w:rsidRPr="00F90A46">
        <w:rPr>
          <w:sz w:val="20"/>
          <w:szCs w:val="20"/>
        </w:rPr>
        <w:t xml:space="preserve"> </w:t>
      </w:r>
      <w:proofErr w:type="spellStart"/>
      <w:r w:rsidRPr="00F90A46">
        <w:rPr>
          <w:sz w:val="20"/>
          <w:szCs w:val="20"/>
        </w:rPr>
        <w:t>Missionsst</w:t>
      </w:r>
      <w:r>
        <w:rPr>
          <w:sz w:val="20"/>
          <w:szCs w:val="20"/>
        </w:rPr>
        <w:t>r</w:t>
      </w:r>
      <w:r w:rsidRPr="00F90A46">
        <w:rPr>
          <w:sz w:val="20"/>
          <w:szCs w:val="20"/>
        </w:rPr>
        <w:t>asse</w:t>
      </w:r>
      <w:proofErr w:type="spellEnd"/>
      <w:r w:rsidRPr="00F90A46">
        <w:rPr>
          <w:sz w:val="20"/>
          <w:szCs w:val="20"/>
        </w:rPr>
        <w:t xml:space="preserve"> 60/62, 4055 Basel, Switzerland</w:t>
      </w:r>
    </w:p>
    <w:p w14:paraId="00899A27" w14:textId="77777777" w:rsidR="00145FA0" w:rsidRDefault="00145FA0" w:rsidP="00145FA0">
      <w:pPr>
        <w:pStyle w:val="Subtitle"/>
        <w:spacing w:line="240" w:lineRule="auto"/>
        <w:rPr>
          <w:sz w:val="20"/>
          <w:szCs w:val="20"/>
        </w:rPr>
      </w:pPr>
      <w:r w:rsidRPr="00F90A46">
        <w:rPr>
          <w:sz w:val="20"/>
          <w:szCs w:val="20"/>
          <w:vertAlign w:val="superscript"/>
        </w:rPr>
        <w:t>4</w:t>
      </w:r>
      <w:r w:rsidRPr="00637AEF">
        <w:rPr>
          <w:sz w:val="20"/>
          <w:szCs w:val="20"/>
        </w:rPr>
        <w:t>College of Environment and Climate, Institute of Mass Spectrometry and Atmospheric Environment, Guangdong Provincial Key Laboratory of Speed Capability Research, Jinan University, Guangzhou 510632, China.</w:t>
      </w:r>
    </w:p>
    <w:p w14:paraId="39EB70E8" w14:textId="77777777" w:rsidR="00145FA0" w:rsidRPr="00B0386F" w:rsidRDefault="00145FA0" w:rsidP="00145FA0">
      <w:pPr>
        <w:spacing w:line="240" w:lineRule="auto"/>
        <w:rPr>
          <w:rFonts w:eastAsiaTheme="minorEastAsia"/>
          <w:spacing w:val="15"/>
          <w:sz w:val="20"/>
          <w:szCs w:val="20"/>
        </w:rPr>
      </w:pPr>
      <w:r w:rsidRPr="00B0386F">
        <w:rPr>
          <w:rFonts w:eastAsiaTheme="minorEastAsia"/>
          <w:spacing w:val="15"/>
          <w:sz w:val="20"/>
          <w:szCs w:val="20"/>
          <w:vertAlign w:val="superscript"/>
        </w:rPr>
        <w:t>5</w:t>
      </w:r>
      <w:r w:rsidRPr="00B0386F">
        <w:rPr>
          <w:rFonts w:eastAsiaTheme="minorEastAsia"/>
          <w:spacing w:val="15"/>
          <w:sz w:val="20"/>
          <w:szCs w:val="20"/>
        </w:rPr>
        <w:t>University Hospital of Child and Adolescent Psychiatry and Psychotherapy, University of Bern, Bern Switzerland</w:t>
      </w:r>
    </w:p>
    <w:p w14:paraId="18574A9A" w14:textId="77777777" w:rsidR="00145FA0" w:rsidRDefault="00145FA0" w:rsidP="00145FA0">
      <w:pPr>
        <w:rPr>
          <w:sz w:val="20"/>
          <w:szCs w:val="20"/>
        </w:rPr>
      </w:pPr>
      <w:r w:rsidRPr="2C64C3A2">
        <w:rPr>
          <w:sz w:val="20"/>
          <w:szCs w:val="20"/>
        </w:rPr>
        <w:t>*</w:t>
      </w:r>
      <w:bookmarkStart w:id="0" w:name="_Int_iK5BYRPi"/>
      <w:r w:rsidRPr="2C64C3A2">
        <w:rPr>
          <w:sz w:val="20"/>
          <w:szCs w:val="20"/>
        </w:rPr>
        <w:t>corresponding</w:t>
      </w:r>
      <w:bookmarkEnd w:id="0"/>
      <w:r w:rsidRPr="2C64C3A2">
        <w:rPr>
          <w:sz w:val="20"/>
          <w:szCs w:val="20"/>
        </w:rPr>
        <w:t xml:space="preserve"> author: </w:t>
      </w:r>
      <w:hyperlink r:id="rId11" w:history="1">
        <w:r w:rsidRPr="00CC44B6">
          <w:rPr>
            <w:rStyle w:val="Hyperlink"/>
            <w:sz w:val="20"/>
            <w:szCs w:val="20"/>
          </w:rPr>
          <w:t>pablo.sinues@unibas.ch</w:t>
        </w:r>
      </w:hyperlink>
    </w:p>
    <w:p w14:paraId="4BCC5F0F" w14:textId="3ABEF216" w:rsidR="26347129" w:rsidRDefault="26347129"/>
    <w:p w14:paraId="01F19D4A" w14:textId="5BB17BEA" w:rsidR="551C24DA" w:rsidRDefault="551C24DA" w:rsidP="26347129">
      <w:pPr>
        <w:rPr>
          <w:color w:val="FF0000"/>
        </w:rPr>
      </w:pPr>
      <w:r>
        <w:rPr>
          <w:noProof/>
        </w:rPr>
        <w:drawing>
          <wp:inline distT="0" distB="0" distL="0" distR="0" wp14:anchorId="6CC41B03" wp14:editId="6207584C">
            <wp:extent cx="4579629" cy="3486919"/>
            <wp:effectExtent l="0" t="0" r="0" b="0"/>
            <wp:docPr id="15204110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1107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9" cy="348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2B90" w14:textId="24540E74" w:rsidR="7F242F21" w:rsidRDefault="7F242F21" w:rsidP="26347129">
      <w:pPr>
        <w:rPr>
          <w:b/>
          <w:bCs/>
        </w:rPr>
      </w:pPr>
      <w:r w:rsidRPr="26347129">
        <w:rPr>
          <w:b/>
          <w:bCs/>
        </w:rPr>
        <w:t>Fig.</w:t>
      </w:r>
      <w:r w:rsidR="007608A8">
        <w:rPr>
          <w:b/>
          <w:bCs/>
        </w:rPr>
        <w:t xml:space="preserve"> </w:t>
      </w:r>
      <w:r w:rsidR="67B2B174" w:rsidRPr="26347129">
        <w:rPr>
          <w:b/>
          <w:bCs/>
        </w:rPr>
        <w:t>S1</w:t>
      </w:r>
      <w:r w:rsidR="007608A8">
        <w:rPr>
          <w:b/>
          <w:bCs/>
        </w:rPr>
        <w:t xml:space="preserve"> </w:t>
      </w:r>
      <w:r w:rsidR="00B37830">
        <w:rPr>
          <w:b/>
          <w:bCs/>
        </w:rPr>
        <w:t>Mean arterial pressure increases upon CPT intervention</w:t>
      </w:r>
    </w:p>
    <w:p w14:paraId="138CCF4B" w14:textId="77777777" w:rsidR="00143FB3" w:rsidRDefault="00143FB3" w:rsidP="26347129">
      <w:pPr>
        <w:rPr>
          <w:b/>
          <w:bCs/>
        </w:rPr>
      </w:pPr>
    </w:p>
    <w:p w14:paraId="41C4EBE5" w14:textId="24387D3B" w:rsidR="00143FB3" w:rsidRDefault="00784E9E" w:rsidP="2634712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B5165D" wp14:editId="26E23F56">
            <wp:extent cx="4578985" cy="3569970"/>
            <wp:effectExtent l="0" t="0" r="0" b="0"/>
            <wp:docPr id="647929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D69FF97" wp14:editId="3F5E7CB0">
            <wp:extent cx="4578985" cy="3569970"/>
            <wp:effectExtent l="0" t="0" r="0" b="0"/>
            <wp:docPr id="5619662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4E7FA449" wp14:editId="6033D425">
            <wp:extent cx="4578985" cy="3569970"/>
            <wp:effectExtent l="0" t="0" r="0" b="0"/>
            <wp:docPr id="19421769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EA588D6" wp14:editId="293B3A2F">
            <wp:extent cx="4451985" cy="3730625"/>
            <wp:effectExtent l="0" t="0" r="5715" b="3175"/>
            <wp:docPr id="6457280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1AD4B347" wp14:editId="0DBD10D3">
            <wp:extent cx="4498975" cy="3726815"/>
            <wp:effectExtent l="0" t="0" r="0" b="6985"/>
            <wp:docPr id="734654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4A4FD93" wp14:editId="2628FEA0">
            <wp:extent cx="4502785" cy="3726815"/>
            <wp:effectExtent l="0" t="0" r="0" b="6985"/>
            <wp:docPr id="280719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C83C4" w14:textId="29E44243" w:rsidR="00B1326F" w:rsidRDefault="00B1326F" w:rsidP="00B1326F">
      <w:pPr>
        <w:rPr>
          <w:b/>
          <w:bCs/>
        </w:rPr>
      </w:pPr>
      <w:r w:rsidRPr="26347129">
        <w:rPr>
          <w:b/>
          <w:bCs/>
        </w:rPr>
        <w:t>Fig.</w:t>
      </w:r>
      <w:r w:rsidR="00B37830">
        <w:rPr>
          <w:b/>
          <w:bCs/>
        </w:rPr>
        <w:t xml:space="preserve"> </w:t>
      </w:r>
      <w:r w:rsidRPr="26347129">
        <w:rPr>
          <w:b/>
          <w:bCs/>
        </w:rPr>
        <w:t>S</w:t>
      </w:r>
      <w:r>
        <w:rPr>
          <w:b/>
          <w:bCs/>
        </w:rPr>
        <w:t>2</w:t>
      </w:r>
      <w:r w:rsidR="00B37830">
        <w:rPr>
          <w:b/>
          <w:bCs/>
        </w:rPr>
        <w:t xml:space="preserve"> Further examples of significantly increased </w:t>
      </w:r>
      <w:r w:rsidR="002273BD">
        <w:rPr>
          <w:b/>
          <w:bCs/>
        </w:rPr>
        <w:t xml:space="preserve">exhaled metabolites </w:t>
      </w:r>
    </w:p>
    <w:p w14:paraId="001D26CB" w14:textId="62CBC6CF" w:rsidR="26347129" w:rsidRDefault="26347129"/>
    <w:p w14:paraId="793881CA" w14:textId="47C79F38" w:rsidR="00F8544A" w:rsidRDefault="00F8544A" w:rsidP="004A4681">
      <w:r w:rsidRPr="00A2476E">
        <w:rPr>
          <w:rFonts w:eastAsiaTheme="minorEastAsia" w:cs="Times New Roman"/>
          <w:strike/>
          <w:noProof/>
          <w:kern w:val="0"/>
          <w:szCs w:val="24"/>
          <w:lang w:eastAsia="zh-CN"/>
          <w14:ligatures w14:val="none"/>
        </w:rPr>
        <w:drawing>
          <wp:anchor distT="0" distB="0" distL="114300" distR="114300" simplePos="0" relativeHeight="251659264" behindDoc="0" locked="0" layoutInCell="1" allowOverlap="1" wp14:anchorId="6A7687B4" wp14:editId="72E205E3">
            <wp:simplePos x="0" y="0"/>
            <wp:positionH relativeFrom="margin">
              <wp:align>left</wp:align>
            </wp:positionH>
            <wp:positionV relativeFrom="paragraph">
              <wp:posOffset>450850</wp:posOffset>
            </wp:positionV>
            <wp:extent cx="6287135" cy="3139440"/>
            <wp:effectExtent l="0" t="0" r="0" b="3810"/>
            <wp:wrapTopAndBottom/>
            <wp:docPr id="1565486564" name="Picture 9" descr="A diagram and a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86564" name="Picture 9" descr="A diagram and a 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3F86A" w14:textId="5CB4E142" w:rsidR="00B1326F" w:rsidRDefault="00B1326F" w:rsidP="00B1326F">
      <w:pPr>
        <w:rPr>
          <w:b/>
          <w:bCs/>
        </w:rPr>
      </w:pPr>
      <w:r w:rsidRPr="002273BD">
        <w:rPr>
          <w:b/>
          <w:bCs/>
        </w:rPr>
        <w:t>Fig. S3</w:t>
      </w:r>
      <w:r w:rsidR="002273BD" w:rsidRPr="002273BD">
        <w:rPr>
          <w:b/>
          <w:bCs/>
        </w:rPr>
        <w:t xml:space="preserve"> Enrichment analysis output</w:t>
      </w:r>
    </w:p>
    <w:p w14:paraId="209271D2" w14:textId="77777777" w:rsidR="00ED7C40" w:rsidRPr="00ED7C40" w:rsidRDefault="00ED7C40" w:rsidP="00ED7C40">
      <w:pPr>
        <w:rPr>
          <w:b/>
          <w:bCs/>
        </w:rPr>
      </w:pPr>
      <w:r w:rsidRPr="00ED7C40">
        <w:rPr>
          <w:b/>
          <w:bCs/>
        </w:rPr>
        <w:t>Supplementary Table S1 and S2 are included as spreadsheets.</w:t>
      </w:r>
    </w:p>
    <w:p w14:paraId="5074574D" w14:textId="1B697EE1" w:rsidR="26347129" w:rsidRPr="002273BD" w:rsidRDefault="26347129" w:rsidP="26347129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4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5"/>
        <w:gridCol w:w="1463"/>
        <w:gridCol w:w="1463"/>
      </w:tblGrid>
      <w:tr w:rsidR="00B1326F" w14:paraId="1B86C96F" w14:textId="77777777" w:rsidTr="007716A6">
        <w:trPr>
          <w:trHeight w:val="300"/>
        </w:trPr>
        <w:tc>
          <w:tcPr>
            <w:tcW w:w="1715" w:type="dxa"/>
            <w:shd w:val="clear" w:color="auto" w:fill="auto"/>
            <w:noWrap/>
            <w:vAlign w:val="center"/>
            <w:hideMark/>
          </w:tcPr>
          <w:p w14:paraId="53C04CE4" w14:textId="77777777" w:rsidR="00B1326F" w:rsidRDefault="00B1326F" w:rsidP="007716A6">
            <w:pPr>
              <w:jc w:val="both"/>
              <w:rPr>
                <w:sz w:val="16"/>
                <w:szCs w:val="16"/>
              </w:rPr>
            </w:pPr>
            <w:r w:rsidRPr="1343F26C">
              <w:rPr>
                <w:sz w:val="16"/>
                <w:szCs w:val="16"/>
              </w:rPr>
              <w:t>Name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13529A4D" w14:textId="77777777" w:rsidR="00B1326F" w:rsidRDefault="00B1326F" w:rsidP="007716A6">
            <w:pPr>
              <w:jc w:val="both"/>
              <w:rPr>
                <w:sz w:val="16"/>
                <w:szCs w:val="16"/>
              </w:rPr>
            </w:pPr>
            <w:r w:rsidRPr="1343F26C">
              <w:rPr>
                <w:sz w:val="16"/>
                <w:szCs w:val="16"/>
              </w:rPr>
              <w:t>ID</w:t>
            </w:r>
          </w:p>
        </w:tc>
        <w:tc>
          <w:tcPr>
            <w:tcW w:w="1463" w:type="dxa"/>
            <w:shd w:val="clear" w:color="auto" w:fill="auto"/>
            <w:vAlign w:val="center"/>
          </w:tcPr>
          <w:p w14:paraId="62F63CC9" w14:textId="77777777" w:rsidR="00B1326F" w:rsidRDefault="00B1326F" w:rsidP="007716A6">
            <w:pPr>
              <w:jc w:val="both"/>
              <w:rPr>
                <w:sz w:val="16"/>
                <w:szCs w:val="16"/>
              </w:rPr>
            </w:pPr>
            <w:r w:rsidRPr="1343F26C">
              <w:rPr>
                <w:sz w:val="16"/>
                <w:szCs w:val="16"/>
              </w:rPr>
              <w:t>Site</w:t>
            </w:r>
          </w:p>
        </w:tc>
      </w:tr>
      <w:tr w:rsidR="00B1326F" w:rsidRPr="00E23A55" w14:paraId="1062DBD2" w14:textId="77777777" w:rsidTr="007716A6">
        <w:trPr>
          <w:trHeight w:val="528"/>
        </w:trPr>
        <w:tc>
          <w:tcPr>
            <w:tcW w:w="1715" w:type="dxa"/>
            <w:shd w:val="clear" w:color="auto" w:fill="auto"/>
            <w:noWrap/>
            <w:vAlign w:val="center"/>
            <w:hideMark/>
          </w:tcPr>
          <w:p w14:paraId="1CEA55B5" w14:textId="77777777" w:rsidR="00B1326F" w:rsidRPr="00E23A55" w:rsidRDefault="00B1326F" w:rsidP="007716A6">
            <w:pPr>
              <w:jc w:val="both"/>
              <w:rPr>
                <w:sz w:val="16"/>
                <w:szCs w:val="16"/>
              </w:rPr>
            </w:pPr>
            <w:r w:rsidRPr="00E23A55">
              <w:rPr>
                <w:sz w:val="16"/>
                <w:szCs w:val="16"/>
              </w:rPr>
              <w:t xml:space="preserve">BASEC ID: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64E6C4F0" w14:textId="77777777" w:rsidR="00B1326F" w:rsidRPr="00E23A55" w:rsidRDefault="00B1326F" w:rsidP="007716A6">
            <w:pPr>
              <w:jc w:val="both"/>
              <w:rPr>
                <w:sz w:val="16"/>
                <w:szCs w:val="16"/>
              </w:rPr>
            </w:pPr>
            <w:r w:rsidRPr="00E23A55">
              <w:rPr>
                <w:sz w:val="16"/>
                <w:szCs w:val="16"/>
              </w:rPr>
              <w:t>2021-01132</w:t>
            </w:r>
          </w:p>
        </w:tc>
        <w:tc>
          <w:tcPr>
            <w:tcW w:w="1463" w:type="dxa"/>
          </w:tcPr>
          <w:p w14:paraId="041E1045" w14:textId="77777777" w:rsidR="00B1326F" w:rsidRPr="1343F26C" w:rsidRDefault="00B1326F" w:rsidP="007716A6">
            <w:pPr>
              <w:jc w:val="both"/>
              <w:rPr>
                <w:sz w:val="16"/>
                <w:szCs w:val="16"/>
              </w:rPr>
            </w:pPr>
            <w:r w:rsidRPr="1343F26C">
              <w:rPr>
                <w:sz w:val="16"/>
                <w:szCs w:val="16"/>
              </w:rPr>
              <w:t>CH</w:t>
            </w:r>
          </w:p>
        </w:tc>
      </w:tr>
      <w:tr w:rsidR="00B1326F" w:rsidRPr="00E23A55" w14:paraId="5684F473" w14:textId="77777777" w:rsidTr="007716A6">
        <w:trPr>
          <w:trHeight w:val="528"/>
        </w:trPr>
        <w:tc>
          <w:tcPr>
            <w:tcW w:w="1715" w:type="dxa"/>
            <w:shd w:val="clear" w:color="auto" w:fill="auto"/>
            <w:noWrap/>
            <w:vAlign w:val="center"/>
            <w:hideMark/>
          </w:tcPr>
          <w:p w14:paraId="3B97B5F8" w14:textId="77777777" w:rsidR="00B1326F" w:rsidRPr="00E23A55" w:rsidRDefault="00B1326F" w:rsidP="007716A6">
            <w:pPr>
              <w:jc w:val="both"/>
              <w:rPr>
                <w:sz w:val="16"/>
                <w:szCs w:val="16"/>
              </w:rPr>
            </w:pPr>
            <w:r w:rsidRPr="00E23A55">
              <w:rPr>
                <w:sz w:val="16"/>
                <w:szCs w:val="16"/>
              </w:rPr>
              <w:t xml:space="preserve">WHO(ICTRP) ID: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462CCB27" w14:textId="77777777" w:rsidR="00B1326F" w:rsidRPr="00E23A55" w:rsidRDefault="00B1326F" w:rsidP="007716A6">
            <w:pPr>
              <w:jc w:val="both"/>
              <w:rPr>
                <w:sz w:val="16"/>
                <w:szCs w:val="16"/>
              </w:rPr>
            </w:pPr>
            <w:r w:rsidRPr="00E23A55">
              <w:rPr>
                <w:sz w:val="16"/>
                <w:szCs w:val="16"/>
              </w:rPr>
              <w:t>NCT04956718</w:t>
            </w:r>
          </w:p>
        </w:tc>
        <w:tc>
          <w:tcPr>
            <w:tcW w:w="1463" w:type="dxa"/>
          </w:tcPr>
          <w:p w14:paraId="3F7A6BC3" w14:textId="77777777" w:rsidR="00B1326F" w:rsidRPr="1343F26C" w:rsidRDefault="00B1326F" w:rsidP="007716A6">
            <w:pPr>
              <w:jc w:val="both"/>
              <w:rPr>
                <w:sz w:val="16"/>
                <w:szCs w:val="16"/>
              </w:rPr>
            </w:pPr>
            <w:r w:rsidRPr="1343F26C">
              <w:rPr>
                <w:sz w:val="16"/>
                <w:szCs w:val="16"/>
              </w:rPr>
              <w:t>CH</w:t>
            </w:r>
          </w:p>
        </w:tc>
      </w:tr>
      <w:tr w:rsidR="00B1326F" w:rsidRPr="00E23A55" w14:paraId="1219C069" w14:textId="77777777" w:rsidTr="007716A6">
        <w:trPr>
          <w:trHeight w:val="528"/>
        </w:trPr>
        <w:tc>
          <w:tcPr>
            <w:tcW w:w="1715" w:type="dxa"/>
            <w:shd w:val="clear" w:color="auto" w:fill="auto"/>
            <w:noWrap/>
            <w:vAlign w:val="center"/>
            <w:hideMark/>
          </w:tcPr>
          <w:p w14:paraId="45A2CD19" w14:textId="77777777" w:rsidR="00B1326F" w:rsidRPr="00E23A55" w:rsidRDefault="00B1326F" w:rsidP="007716A6">
            <w:pPr>
              <w:jc w:val="both"/>
              <w:rPr>
                <w:sz w:val="16"/>
                <w:szCs w:val="16"/>
              </w:rPr>
            </w:pPr>
            <w:proofErr w:type="spellStart"/>
            <w:r w:rsidRPr="00E23A55">
              <w:rPr>
                <w:sz w:val="16"/>
                <w:szCs w:val="16"/>
              </w:rPr>
              <w:t>Kofam</w:t>
            </w:r>
            <w:proofErr w:type="spellEnd"/>
            <w:r w:rsidRPr="00E23A55">
              <w:rPr>
                <w:sz w:val="16"/>
                <w:szCs w:val="16"/>
              </w:rPr>
              <w:t xml:space="preserve"> ID: 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11A31273" w14:textId="77777777" w:rsidR="00B1326F" w:rsidRPr="00E23A55" w:rsidRDefault="00B1326F" w:rsidP="007716A6">
            <w:pPr>
              <w:jc w:val="both"/>
              <w:rPr>
                <w:sz w:val="16"/>
                <w:szCs w:val="16"/>
              </w:rPr>
            </w:pPr>
            <w:r w:rsidRPr="00E23A55">
              <w:rPr>
                <w:sz w:val="16"/>
                <w:szCs w:val="16"/>
              </w:rPr>
              <w:t>SNCTP000004536</w:t>
            </w:r>
          </w:p>
        </w:tc>
        <w:tc>
          <w:tcPr>
            <w:tcW w:w="1463" w:type="dxa"/>
          </w:tcPr>
          <w:p w14:paraId="38077B80" w14:textId="77777777" w:rsidR="00B1326F" w:rsidRPr="1343F26C" w:rsidRDefault="00B1326F" w:rsidP="007716A6">
            <w:pPr>
              <w:jc w:val="both"/>
              <w:rPr>
                <w:sz w:val="16"/>
                <w:szCs w:val="16"/>
              </w:rPr>
            </w:pPr>
            <w:r w:rsidRPr="1343F26C">
              <w:rPr>
                <w:sz w:val="16"/>
                <w:szCs w:val="16"/>
              </w:rPr>
              <w:t>CH</w:t>
            </w:r>
          </w:p>
        </w:tc>
      </w:tr>
      <w:tr w:rsidR="00B1326F" w:rsidRPr="00E23A55" w14:paraId="207CD4E1" w14:textId="77777777" w:rsidTr="007716A6">
        <w:trPr>
          <w:trHeight w:val="528"/>
        </w:trPr>
        <w:tc>
          <w:tcPr>
            <w:tcW w:w="1715" w:type="dxa"/>
            <w:shd w:val="clear" w:color="auto" w:fill="auto"/>
            <w:noWrap/>
            <w:vAlign w:val="center"/>
            <w:hideMark/>
          </w:tcPr>
          <w:p w14:paraId="00F726A2" w14:textId="77777777" w:rsidR="00B1326F" w:rsidRPr="00E23A55" w:rsidRDefault="00B1326F" w:rsidP="007716A6">
            <w:pPr>
              <w:jc w:val="both"/>
              <w:rPr>
                <w:sz w:val="16"/>
                <w:szCs w:val="16"/>
              </w:rPr>
            </w:pPr>
            <w:r w:rsidRPr="00E23A55">
              <w:rPr>
                <w:sz w:val="16"/>
                <w:szCs w:val="16"/>
                <w:lang w:val="fr-FR"/>
              </w:rPr>
              <w:t xml:space="preserve">DKF CTU Basel ID: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2491C7F4" w14:textId="77777777" w:rsidR="00B1326F" w:rsidRPr="00E23A55" w:rsidRDefault="00B1326F" w:rsidP="007716A6">
            <w:pPr>
              <w:jc w:val="both"/>
              <w:rPr>
                <w:sz w:val="16"/>
                <w:szCs w:val="16"/>
              </w:rPr>
            </w:pPr>
            <w:r w:rsidRPr="00E23A55">
              <w:rPr>
                <w:sz w:val="16"/>
                <w:szCs w:val="16"/>
                <w:lang w:val="fr-FR"/>
              </w:rPr>
              <w:t>ks21Sinues</w:t>
            </w:r>
          </w:p>
        </w:tc>
        <w:tc>
          <w:tcPr>
            <w:tcW w:w="1463" w:type="dxa"/>
          </w:tcPr>
          <w:p w14:paraId="07B0B0D7" w14:textId="77777777" w:rsidR="00B1326F" w:rsidRPr="1343F26C" w:rsidRDefault="00B1326F" w:rsidP="007716A6">
            <w:pPr>
              <w:jc w:val="both"/>
              <w:rPr>
                <w:sz w:val="16"/>
                <w:szCs w:val="16"/>
                <w:lang w:val="fr-FR"/>
              </w:rPr>
            </w:pPr>
            <w:r w:rsidRPr="1343F26C">
              <w:rPr>
                <w:sz w:val="16"/>
                <w:szCs w:val="16"/>
                <w:lang w:val="fr-FR"/>
              </w:rPr>
              <w:t>CH</w:t>
            </w:r>
          </w:p>
        </w:tc>
      </w:tr>
      <w:tr w:rsidR="00B1326F" w14:paraId="4682AAC1" w14:textId="77777777" w:rsidTr="007716A6">
        <w:trPr>
          <w:trHeight w:val="300"/>
        </w:trPr>
        <w:tc>
          <w:tcPr>
            <w:tcW w:w="1715" w:type="dxa"/>
            <w:shd w:val="clear" w:color="auto" w:fill="auto"/>
            <w:noWrap/>
            <w:vAlign w:val="center"/>
            <w:hideMark/>
          </w:tcPr>
          <w:p w14:paraId="6FFF705F" w14:textId="77777777" w:rsidR="00B1326F" w:rsidRDefault="00B1326F" w:rsidP="007716A6">
            <w:pPr>
              <w:jc w:val="both"/>
              <w:rPr>
                <w:sz w:val="16"/>
                <w:szCs w:val="16"/>
                <w:lang w:val="fr-FR"/>
              </w:rPr>
            </w:pPr>
            <w:r w:rsidRPr="1343F26C">
              <w:rPr>
                <w:sz w:val="16"/>
                <w:szCs w:val="16"/>
                <w:lang w:val="fr-FR"/>
              </w:rPr>
              <w:t>JNUKY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3586F0A6" w14:textId="77777777" w:rsidR="00B1326F" w:rsidRDefault="00B1326F" w:rsidP="007716A6">
            <w:pPr>
              <w:jc w:val="both"/>
              <w:rPr>
                <w:sz w:val="16"/>
                <w:szCs w:val="16"/>
                <w:lang w:val="fr-FR"/>
              </w:rPr>
            </w:pPr>
            <w:r w:rsidRPr="1343F26C">
              <w:rPr>
                <w:sz w:val="16"/>
                <w:szCs w:val="16"/>
                <w:lang w:val="fr-FR"/>
              </w:rPr>
              <w:t>2023-0059.</w:t>
            </w:r>
          </w:p>
        </w:tc>
        <w:tc>
          <w:tcPr>
            <w:tcW w:w="1463" w:type="dxa"/>
            <w:shd w:val="clear" w:color="auto" w:fill="auto"/>
            <w:vAlign w:val="center"/>
          </w:tcPr>
          <w:p w14:paraId="14CAE367" w14:textId="77777777" w:rsidR="00B1326F" w:rsidRDefault="00B1326F" w:rsidP="007716A6">
            <w:pPr>
              <w:jc w:val="both"/>
              <w:rPr>
                <w:sz w:val="16"/>
                <w:szCs w:val="16"/>
                <w:lang w:val="fr-FR"/>
              </w:rPr>
            </w:pPr>
            <w:r w:rsidRPr="1343F26C">
              <w:rPr>
                <w:sz w:val="16"/>
                <w:szCs w:val="16"/>
                <w:lang w:val="fr-FR"/>
              </w:rPr>
              <w:t>CN</w:t>
            </w:r>
          </w:p>
        </w:tc>
      </w:tr>
    </w:tbl>
    <w:p w14:paraId="1DDD7AC4" w14:textId="67E08E9A" w:rsidR="00B1326F" w:rsidRPr="002273BD" w:rsidRDefault="00B1326F" w:rsidP="002273BD">
      <w:pPr>
        <w:rPr>
          <w:b/>
          <w:bCs/>
        </w:rPr>
      </w:pPr>
      <w:bookmarkStart w:id="1" w:name="_Ref162257044"/>
      <w:r w:rsidRPr="002273BD">
        <w:rPr>
          <w:b/>
          <w:bCs/>
        </w:rPr>
        <w:t xml:space="preserve">Supplementary Table </w:t>
      </w:r>
      <w:r w:rsidR="00ED7C40">
        <w:rPr>
          <w:b/>
          <w:bCs/>
        </w:rPr>
        <w:t>3</w:t>
      </w:r>
      <w:r w:rsidRPr="002273BD">
        <w:t>.</w:t>
      </w:r>
      <w:r w:rsidRPr="002273BD">
        <w:rPr>
          <w:b/>
          <w:bCs/>
        </w:rPr>
        <w:t xml:space="preserve"> Pre-Registrations and ethical committee approval</w:t>
      </w:r>
      <w:bookmarkEnd w:id="1"/>
    </w:p>
    <w:p w14:paraId="6FE34C04" w14:textId="77777777" w:rsidR="00B1326F" w:rsidRDefault="00B1326F" w:rsidP="26347129">
      <w:pPr>
        <w:spacing w:line="240" w:lineRule="auto"/>
        <w:jc w:val="both"/>
        <w:rPr>
          <w:rFonts w:ascii="Arial" w:hAnsi="Arial" w:cs="Arial"/>
          <w:b/>
          <w:bCs/>
          <w:szCs w:val="24"/>
        </w:rPr>
      </w:pPr>
    </w:p>
    <w:p w14:paraId="4F6AEAD8" w14:textId="77777777" w:rsidR="00B1326F" w:rsidRDefault="00B1326F" w:rsidP="26347129">
      <w:pPr>
        <w:spacing w:line="240" w:lineRule="auto"/>
        <w:jc w:val="both"/>
        <w:rPr>
          <w:rFonts w:ascii="Arial" w:hAnsi="Arial" w:cs="Arial"/>
          <w:b/>
          <w:bCs/>
          <w:szCs w:val="24"/>
        </w:rPr>
      </w:pPr>
    </w:p>
    <w:p w14:paraId="1B1A9330" w14:textId="77777777" w:rsidR="00ED7C40" w:rsidRDefault="00ED7C40" w:rsidP="26347129">
      <w:pPr>
        <w:spacing w:line="240" w:lineRule="auto"/>
        <w:jc w:val="both"/>
        <w:rPr>
          <w:rFonts w:ascii="Arial" w:hAnsi="Arial" w:cs="Arial"/>
          <w:b/>
          <w:bCs/>
          <w:szCs w:val="24"/>
        </w:rPr>
      </w:pPr>
    </w:p>
    <w:p w14:paraId="7ACE08D9" w14:textId="77777777" w:rsidR="00ED7C40" w:rsidRDefault="00ED7C40" w:rsidP="26347129">
      <w:pPr>
        <w:spacing w:line="240" w:lineRule="auto"/>
        <w:jc w:val="both"/>
        <w:rPr>
          <w:rFonts w:ascii="Arial" w:hAnsi="Arial" w:cs="Arial"/>
          <w:b/>
          <w:bCs/>
          <w:szCs w:val="24"/>
        </w:rPr>
      </w:pPr>
    </w:p>
    <w:p w14:paraId="1B0EC044" w14:textId="7DE82F48" w:rsidR="00A95995" w:rsidRPr="00BC7CC8" w:rsidRDefault="00A95995" w:rsidP="26347129">
      <w:pPr>
        <w:spacing w:line="240" w:lineRule="auto"/>
        <w:jc w:val="both"/>
        <w:rPr>
          <w:rFonts w:ascii="Arial" w:hAnsi="Arial" w:cs="Arial"/>
          <w:b/>
          <w:bCs/>
          <w:szCs w:val="24"/>
        </w:rPr>
      </w:pPr>
      <w:r w:rsidRPr="26347129">
        <w:rPr>
          <w:rFonts w:ascii="Arial" w:hAnsi="Arial" w:cs="Arial"/>
          <w:b/>
          <w:bCs/>
          <w:szCs w:val="24"/>
        </w:rPr>
        <w:t>Pilot study "Metabolites in the air we breathe"</w:t>
      </w:r>
      <w:bookmarkStart w:id="2" w:name="_Hlk70416284"/>
      <w:bookmarkEnd w:id="2"/>
    </w:p>
    <w:p w14:paraId="3A15AFF2" w14:textId="1105E20B" w:rsidR="00A95995" w:rsidRPr="009D1564" w:rsidRDefault="00A95995" w:rsidP="26347129">
      <w:pPr>
        <w:keepNext/>
        <w:spacing w:before="24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26347129">
        <w:rPr>
          <w:rFonts w:ascii="Arial" w:hAnsi="Arial" w:cs="Arial"/>
          <w:b/>
          <w:bCs/>
          <w:sz w:val="20"/>
          <w:szCs w:val="20"/>
        </w:rPr>
        <w:t>Inclusion &amp; Exclusion Criteria Checklist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317"/>
        <w:gridCol w:w="5704"/>
      </w:tblGrid>
      <w:tr w:rsidR="00A95995" w14:paraId="2536AD76" w14:textId="77777777" w:rsidTr="26347129">
        <w:trPr>
          <w:trHeight w:val="124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A1B1" w14:textId="77777777" w:rsidR="00A95995" w:rsidRDefault="00A95995" w:rsidP="2634712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26347129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E7C7" w14:textId="77777777" w:rsidR="00A95995" w:rsidRDefault="00A95995" w:rsidP="26347129">
            <w:pPr>
              <w:pStyle w:val="BodyText"/>
              <w:spacing w:before="218"/>
              <w:ind w:left="450"/>
              <w:rPr>
                <w:rFonts w:ascii="Arial" w:eastAsiaTheme="minorEastAsia" w:hAnsi="Arial" w:cs="Arial"/>
              </w:rPr>
            </w:pPr>
          </w:p>
        </w:tc>
      </w:tr>
      <w:tr w:rsidR="00A95995" w14:paraId="24728595" w14:textId="77777777" w:rsidTr="26347129">
        <w:trPr>
          <w:trHeight w:val="136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95E8F" w14:textId="77777777" w:rsidR="00A95995" w:rsidRDefault="00A95995" w:rsidP="2634712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26347129">
              <w:rPr>
                <w:rFonts w:ascii="Arial" w:hAnsi="Arial" w:cs="Arial"/>
                <w:sz w:val="20"/>
                <w:szCs w:val="20"/>
              </w:rPr>
              <w:t>Subject</w:t>
            </w:r>
            <w:proofErr w:type="spellEnd"/>
            <w:r w:rsidRPr="2634712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26347129">
              <w:rPr>
                <w:rFonts w:ascii="Arial" w:hAnsi="Arial" w:cs="Arial"/>
                <w:sz w:val="20"/>
                <w:szCs w:val="20"/>
              </w:rPr>
              <w:t>number</w:t>
            </w:r>
            <w:proofErr w:type="spellEnd"/>
            <w:r w:rsidRPr="26347129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D73DC" w14:textId="77777777" w:rsidR="00A95995" w:rsidRDefault="00A95995" w:rsidP="26347129">
            <w:pPr>
              <w:pStyle w:val="BodyText"/>
              <w:spacing w:before="218"/>
              <w:ind w:left="450"/>
              <w:rPr>
                <w:rFonts w:ascii="Arial" w:eastAsiaTheme="minorEastAsia" w:hAnsi="Arial" w:cs="Arial"/>
              </w:rPr>
            </w:pPr>
          </w:p>
        </w:tc>
      </w:tr>
    </w:tbl>
    <w:p w14:paraId="345547A5" w14:textId="5B3A79E0" w:rsidR="00A95995" w:rsidRDefault="00A95995" w:rsidP="26347129">
      <w:pPr>
        <w:keepNext/>
        <w:spacing w:before="240" w:line="240" w:lineRule="auto"/>
        <w:jc w:val="both"/>
        <w:rPr>
          <w:rFonts w:ascii="Arial" w:hAnsi="Arial" w:cs="Arial"/>
          <w:b/>
          <w:bCs/>
          <w:sz w:val="20"/>
          <w:szCs w:val="20"/>
          <w:lang w:val="de-CH"/>
        </w:rPr>
      </w:pPr>
      <w:r w:rsidRPr="26347129">
        <w:rPr>
          <w:rFonts w:ascii="Arial" w:hAnsi="Arial" w:cs="Arial"/>
          <w:b/>
          <w:bCs/>
          <w:sz w:val="20"/>
          <w:szCs w:val="20"/>
        </w:rPr>
        <w:t>Inclusion Criteria:</w:t>
      </w:r>
    </w:p>
    <w:p w14:paraId="542B5B80" w14:textId="6C98B884" w:rsidR="00A95995" w:rsidRDefault="1116FCA6" w:rsidP="26347129">
      <w:pPr>
        <w:keepNext/>
        <w:spacing w:before="240" w:line="240" w:lineRule="auto"/>
        <w:jc w:val="both"/>
        <w:rPr>
          <w:rFonts w:ascii="Arial" w:hAnsi="Arial" w:cs="Arial"/>
          <w:b/>
          <w:bCs/>
          <w:sz w:val="20"/>
          <w:szCs w:val="20"/>
          <w:lang w:val="de-CH"/>
        </w:rPr>
      </w:pPr>
      <w:r w:rsidRPr="26347129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</w:t>
      </w:r>
      <w:r w:rsidR="00A95995" w:rsidRPr="26347129">
        <w:rPr>
          <w:rFonts w:ascii="Arial" w:hAnsi="Arial" w:cs="Arial"/>
          <w:b/>
          <w:bCs/>
          <w:sz w:val="20"/>
          <w:szCs w:val="20"/>
        </w:rPr>
        <w:t>Yes 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85"/>
        <w:gridCol w:w="360"/>
        <w:gridCol w:w="471"/>
      </w:tblGrid>
      <w:tr w:rsidR="00A95995" w14:paraId="414DF616" w14:textId="77777777" w:rsidTr="26347129">
        <w:tc>
          <w:tcPr>
            <w:tcW w:w="8185" w:type="dxa"/>
          </w:tcPr>
          <w:p w14:paraId="1E621C70" w14:textId="77777777" w:rsidR="00A95995" w:rsidRDefault="00A95995" w:rsidP="2634712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26347129">
              <w:rPr>
                <w:rFonts w:ascii="Arial" w:hAnsi="Arial" w:cs="Arial"/>
                <w:sz w:val="20"/>
                <w:szCs w:val="20"/>
              </w:rPr>
              <w:t>Healthy</w:t>
            </w:r>
            <w:proofErr w:type="spellEnd"/>
            <w:r w:rsidRPr="26347129">
              <w:rPr>
                <w:rFonts w:ascii="Arial" w:hAnsi="Arial" w:cs="Arial"/>
                <w:sz w:val="20"/>
                <w:szCs w:val="20"/>
              </w:rPr>
              <w:t xml:space="preserve"> adult </w:t>
            </w:r>
            <w:proofErr w:type="spellStart"/>
            <w:r w:rsidRPr="26347129">
              <w:rPr>
                <w:rFonts w:ascii="Arial" w:hAnsi="Arial" w:cs="Arial"/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360" w:type="dxa"/>
          </w:tcPr>
          <w:p w14:paraId="34E9AD7C" w14:textId="77777777" w:rsidR="00A95995" w:rsidRDefault="00A95995" w:rsidP="2634712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71" w:type="dxa"/>
          </w:tcPr>
          <w:p w14:paraId="03B13BC0" w14:textId="77777777" w:rsidR="00A95995" w:rsidRDefault="00A95995" w:rsidP="26347129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A95995" w:rsidRPr="00BC7CC8" w14:paraId="27D9DF51" w14:textId="77777777" w:rsidTr="26347129">
        <w:tc>
          <w:tcPr>
            <w:tcW w:w="8185" w:type="dxa"/>
          </w:tcPr>
          <w:p w14:paraId="66E692D1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26347129">
              <w:rPr>
                <w:rFonts w:ascii="Arial" w:hAnsi="Arial" w:cs="Arial"/>
                <w:sz w:val="20"/>
                <w:szCs w:val="20"/>
                <w:lang w:val="en-US"/>
              </w:rPr>
              <w:t>German-speaking or very good knowledge of German</w:t>
            </w:r>
          </w:p>
        </w:tc>
        <w:tc>
          <w:tcPr>
            <w:tcW w:w="360" w:type="dxa"/>
          </w:tcPr>
          <w:p w14:paraId="369B3A30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471" w:type="dxa"/>
          </w:tcPr>
          <w:p w14:paraId="7C140A3E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  <w:tr w:rsidR="00A95995" w:rsidRPr="00BC7CC8" w14:paraId="194C913E" w14:textId="77777777" w:rsidTr="26347129">
        <w:tc>
          <w:tcPr>
            <w:tcW w:w="8185" w:type="dxa"/>
          </w:tcPr>
          <w:p w14:paraId="6C58E464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26347129">
              <w:rPr>
                <w:rFonts w:ascii="Arial" w:hAnsi="Arial" w:cs="Arial"/>
                <w:sz w:val="20"/>
                <w:szCs w:val="20"/>
                <w:lang w:val="en-US"/>
              </w:rPr>
              <w:t>Ability to understand the study and its results</w:t>
            </w:r>
          </w:p>
        </w:tc>
        <w:tc>
          <w:tcPr>
            <w:tcW w:w="360" w:type="dxa"/>
          </w:tcPr>
          <w:p w14:paraId="293EB27C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471" w:type="dxa"/>
          </w:tcPr>
          <w:p w14:paraId="65521716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  <w:tr w:rsidR="00A95995" w:rsidRPr="00BC7CC8" w14:paraId="38576D67" w14:textId="77777777" w:rsidTr="26347129">
        <w:tc>
          <w:tcPr>
            <w:tcW w:w="8185" w:type="dxa"/>
          </w:tcPr>
          <w:p w14:paraId="296CC0BB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26347129">
              <w:rPr>
                <w:rFonts w:ascii="Arial" w:hAnsi="Arial" w:cs="Arial"/>
                <w:sz w:val="20"/>
                <w:szCs w:val="20"/>
                <w:lang w:val="en-US"/>
              </w:rPr>
              <w:t>Ability to provide informed consent to participate in the study</w:t>
            </w:r>
          </w:p>
        </w:tc>
        <w:tc>
          <w:tcPr>
            <w:tcW w:w="360" w:type="dxa"/>
          </w:tcPr>
          <w:p w14:paraId="4C2A8B2B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471" w:type="dxa"/>
          </w:tcPr>
          <w:p w14:paraId="1729C42B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</w:tbl>
    <w:p w14:paraId="0D0CE2B6" w14:textId="77777777" w:rsidR="00A95995" w:rsidRDefault="00A95995" w:rsidP="26347129">
      <w:pPr>
        <w:keepNext/>
        <w:spacing w:before="240" w:line="240" w:lineRule="auto"/>
        <w:ind w:left="357" w:hanging="357"/>
        <w:jc w:val="both"/>
        <w:rPr>
          <w:rFonts w:ascii="Arial" w:hAnsi="Arial" w:cs="Arial"/>
          <w:b/>
          <w:bCs/>
          <w:sz w:val="20"/>
          <w:szCs w:val="20"/>
          <w:lang w:val="de-CH"/>
        </w:rPr>
      </w:pPr>
      <w:r w:rsidRPr="26347129">
        <w:rPr>
          <w:rFonts w:ascii="Arial" w:hAnsi="Arial" w:cs="Arial"/>
          <w:b/>
          <w:bCs/>
          <w:sz w:val="20"/>
          <w:szCs w:val="20"/>
        </w:rPr>
        <w:t>Exclusion criteria:</w:t>
      </w:r>
    </w:p>
    <w:p w14:paraId="42620EDF" w14:textId="423B3125" w:rsidR="00A95995" w:rsidRDefault="00A95995" w:rsidP="26347129">
      <w:pPr>
        <w:keepNext/>
        <w:tabs>
          <w:tab w:val="left" w:pos="8190"/>
        </w:tabs>
        <w:spacing w:before="240" w:line="240" w:lineRule="auto"/>
        <w:ind w:left="357" w:hanging="357"/>
        <w:jc w:val="both"/>
        <w:rPr>
          <w:rFonts w:ascii="Arial" w:hAnsi="Arial" w:cs="Arial"/>
          <w:b/>
          <w:bCs/>
          <w:sz w:val="20"/>
          <w:szCs w:val="20"/>
          <w:lang w:val="de-CH"/>
        </w:rPr>
      </w:pPr>
      <w:r>
        <w:rPr>
          <w:rFonts w:ascii="Arial" w:hAnsi="Arial" w:cs="Arial"/>
          <w:b/>
          <w:bCs/>
          <w:sz w:val="22"/>
        </w:rPr>
        <w:tab/>
      </w:r>
      <w:r>
        <w:rPr>
          <w:rFonts w:ascii="Arial" w:hAnsi="Arial" w:cs="Arial"/>
          <w:b/>
          <w:bCs/>
          <w:sz w:val="22"/>
        </w:rPr>
        <w:tab/>
      </w:r>
      <w:r w:rsidR="2C15F790" w:rsidRPr="26347129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</w:t>
      </w:r>
      <w:r w:rsidRPr="26347129">
        <w:rPr>
          <w:rFonts w:ascii="Arial" w:hAnsi="Arial" w:cs="Arial"/>
          <w:b/>
          <w:bCs/>
          <w:sz w:val="20"/>
          <w:szCs w:val="20"/>
        </w:rPr>
        <w:t>Yes 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85"/>
        <w:gridCol w:w="360"/>
        <w:gridCol w:w="471"/>
      </w:tblGrid>
      <w:tr w:rsidR="00A95995" w:rsidRPr="00BC7CC8" w14:paraId="25B3758C" w14:textId="77777777" w:rsidTr="26347129">
        <w:tc>
          <w:tcPr>
            <w:tcW w:w="8185" w:type="dxa"/>
          </w:tcPr>
          <w:p w14:paraId="46E1680A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26347129">
              <w:rPr>
                <w:rFonts w:ascii="Arial" w:hAnsi="Arial" w:cs="Arial"/>
                <w:sz w:val="20"/>
                <w:szCs w:val="20"/>
                <w:lang w:val="en-US"/>
              </w:rPr>
              <w:t>Regular use of medications that can impair the sensation of pain (analgesics, antihistamines, and calcium and potassium channel blockers)</w:t>
            </w:r>
          </w:p>
        </w:tc>
        <w:tc>
          <w:tcPr>
            <w:tcW w:w="360" w:type="dxa"/>
          </w:tcPr>
          <w:p w14:paraId="5061181B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471" w:type="dxa"/>
          </w:tcPr>
          <w:p w14:paraId="37E6A0CC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  <w:tr w:rsidR="00A95995" w14:paraId="2742897F" w14:textId="77777777" w:rsidTr="26347129">
        <w:tc>
          <w:tcPr>
            <w:tcW w:w="8185" w:type="dxa"/>
          </w:tcPr>
          <w:p w14:paraId="70B1419D" w14:textId="77777777" w:rsidR="00A95995" w:rsidRDefault="00A95995" w:rsidP="2634712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26347129">
              <w:rPr>
                <w:rFonts w:ascii="Arial" w:hAnsi="Arial" w:cs="Arial"/>
                <w:sz w:val="20"/>
                <w:szCs w:val="20"/>
              </w:rPr>
              <w:t>Pregnant</w:t>
            </w:r>
            <w:proofErr w:type="spellEnd"/>
          </w:p>
        </w:tc>
        <w:tc>
          <w:tcPr>
            <w:tcW w:w="360" w:type="dxa"/>
          </w:tcPr>
          <w:p w14:paraId="5B2F285B" w14:textId="77777777" w:rsidR="00A95995" w:rsidRDefault="00A95995" w:rsidP="2634712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71" w:type="dxa"/>
          </w:tcPr>
          <w:p w14:paraId="3B2C22DF" w14:textId="77777777" w:rsidR="00A95995" w:rsidRDefault="00A95995" w:rsidP="26347129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A95995" w:rsidRPr="00BC7CC8" w14:paraId="52D1F083" w14:textId="77777777" w:rsidTr="26347129">
        <w:tc>
          <w:tcPr>
            <w:tcW w:w="8185" w:type="dxa"/>
          </w:tcPr>
          <w:p w14:paraId="3EA1A7BA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26347129">
              <w:rPr>
                <w:rFonts w:ascii="Arial" w:hAnsi="Arial" w:cs="Arial"/>
                <w:sz w:val="20"/>
                <w:szCs w:val="20"/>
                <w:lang w:val="en-US"/>
              </w:rPr>
              <w:t>Daily smokers (according to the WHO definition: A daily smoker is someone who smokes a tobacco product at least once a day)</w:t>
            </w:r>
          </w:p>
        </w:tc>
        <w:tc>
          <w:tcPr>
            <w:tcW w:w="360" w:type="dxa"/>
          </w:tcPr>
          <w:p w14:paraId="5AAC5533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471" w:type="dxa"/>
          </w:tcPr>
          <w:p w14:paraId="204D5C12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  <w:tr w:rsidR="00A95995" w:rsidRPr="00BC7CC8" w14:paraId="5556C725" w14:textId="77777777" w:rsidTr="26347129">
        <w:tc>
          <w:tcPr>
            <w:tcW w:w="8185" w:type="dxa"/>
          </w:tcPr>
          <w:p w14:paraId="5B04A07D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26347129">
              <w:rPr>
                <w:rFonts w:ascii="Arial" w:hAnsi="Arial" w:cs="Arial"/>
                <w:sz w:val="20"/>
                <w:szCs w:val="20"/>
                <w:lang w:val="en-US"/>
              </w:rPr>
              <w:t>Neuropathy (disease of the nervous system)</w:t>
            </w:r>
          </w:p>
        </w:tc>
        <w:tc>
          <w:tcPr>
            <w:tcW w:w="360" w:type="dxa"/>
          </w:tcPr>
          <w:p w14:paraId="5B8DBF83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471" w:type="dxa"/>
          </w:tcPr>
          <w:p w14:paraId="67F8F834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  <w:tr w:rsidR="00A95995" w:rsidRPr="00BC7CC8" w14:paraId="484890A8" w14:textId="77777777" w:rsidTr="26347129">
        <w:tc>
          <w:tcPr>
            <w:tcW w:w="8185" w:type="dxa"/>
          </w:tcPr>
          <w:p w14:paraId="7D22B1A0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26347129">
              <w:rPr>
                <w:rFonts w:ascii="Arial" w:hAnsi="Arial" w:cs="Arial"/>
                <w:sz w:val="20"/>
                <w:szCs w:val="20"/>
                <w:lang w:val="en-US"/>
              </w:rPr>
              <w:t>Chronic/long-lasting pain (&gt; 3 months)</w:t>
            </w:r>
            <w:bookmarkStart w:id="3" w:name="_Hlk82674404"/>
            <w:bookmarkEnd w:id="3"/>
          </w:p>
        </w:tc>
        <w:tc>
          <w:tcPr>
            <w:tcW w:w="360" w:type="dxa"/>
          </w:tcPr>
          <w:p w14:paraId="37054980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471" w:type="dxa"/>
          </w:tcPr>
          <w:p w14:paraId="60E18F6F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  <w:tr w:rsidR="00A95995" w:rsidRPr="00BC7CC8" w14:paraId="454903EE" w14:textId="77777777" w:rsidTr="26347129">
        <w:tc>
          <w:tcPr>
            <w:tcW w:w="8185" w:type="dxa"/>
          </w:tcPr>
          <w:p w14:paraId="22E25620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26347129">
              <w:rPr>
                <w:rFonts w:ascii="Arial" w:hAnsi="Arial" w:cs="Arial"/>
                <w:sz w:val="20"/>
                <w:szCs w:val="20"/>
                <w:lang w:val="en-US"/>
              </w:rPr>
              <w:t>Neuromuscular</w:t>
            </w:r>
            <w:r w:rsidRPr="26347129">
              <w:rPr>
                <w:sz w:val="20"/>
                <w:szCs w:val="20"/>
                <w:lang w:val="en-US"/>
              </w:rPr>
              <w:t xml:space="preserve"> (</w:t>
            </w:r>
            <w:r w:rsidRPr="26347129">
              <w:rPr>
                <w:rFonts w:ascii="Arial" w:hAnsi="Arial" w:cs="Arial"/>
                <w:sz w:val="20"/>
                <w:szCs w:val="20"/>
                <w:lang w:val="en-US"/>
              </w:rPr>
              <w:t>diseases that affect muscle function) or psychiatric disorders</w:t>
            </w:r>
          </w:p>
        </w:tc>
        <w:tc>
          <w:tcPr>
            <w:tcW w:w="360" w:type="dxa"/>
          </w:tcPr>
          <w:p w14:paraId="600EBBFA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471" w:type="dxa"/>
          </w:tcPr>
          <w:p w14:paraId="304E420F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  <w:tr w:rsidR="00A95995" w:rsidRPr="00BC7CC8" w14:paraId="47335D78" w14:textId="77777777" w:rsidTr="26347129">
        <w:tc>
          <w:tcPr>
            <w:tcW w:w="8185" w:type="dxa"/>
          </w:tcPr>
          <w:p w14:paraId="1D288A12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26347129">
              <w:rPr>
                <w:rFonts w:ascii="Arial" w:hAnsi="Arial" w:cs="Arial"/>
                <w:sz w:val="20"/>
                <w:szCs w:val="20"/>
                <w:lang w:val="en-US"/>
              </w:rPr>
              <w:t>Known or suspected heart, kidney, or liver disease</w:t>
            </w:r>
          </w:p>
        </w:tc>
        <w:tc>
          <w:tcPr>
            <w:tcW w:w="360" w:type="dxa"/>
          </w:tcPr>
          <w:p w14:paraId="37458864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471" w:type="dxa"/>
          </w:tcPr>
          <w:p w14:paraId="018E327C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  <w:tr w:rsidR="00A95995" w:rsidRPr="00BC7CC8" w14:paraId="39B19AAE" w14:textId="77777777" w:rsidTr="26347129">
        <w:tc>
          <w:tcPr>
            <w:tcW w:w="8185" w:type="dxa"/>
          </w:tcPr>
          <w:p w14:paraId="189594B2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26347129">
              <w:rPr>
                <w:rFonts w:ascii="Arial" w:hAnsi="Arial" w:cs="Arial"/>
                <w:sz w:val="20"/>
                <w:szCs w:val="20"/>
                <w:lang w:val="en-US"/>
              </w:rPr>
              <w:t>High blood pressure (systolic (mmHg) &gt;130, diastolic (mmHg) &gt;80)</w:t>
            </w:r>
          </w:p>
        </w:tc>
        <w:tc>
          <w:tcPr>
            <w:tcW w:w="360" w:type="dxa"/>
          </w:tcPr>
          <w:p w14:paraId="3D763646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471" w:type="dxa"/>
          </w:tcPr>
          <w:p w14:paraId="7B0CEB73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  <w:tr w:rsidR="00A95995" w:rsidRPr="00BC7CC8" w14:paraId="7D5D8515" w14:textId="77777777" w:rsidTr="26347129">
        <w:tc>
          <w:tcPr>
            <w:tcW w:w="8185" w:type="dxa"/>
          </w:tcPr>
          <w:p w14:paraId="6D87E172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26347129">
              <w:rPr>
                <w:rFonts w:ascii="Arial" w:hAnsi="Arial" w:cs="Arial"/>
                <w:sz w:val="20"/>
                <w:szCs w:val="20"/>
                <w:lang w:val="en-US"/>
              </w:rPr>
              <w:t>History of Raynaud's phenomenon (symmetrical fading of the fingers or toes due to spasmodic narrowing of the blood vessels)</w:t>
            </w:r>
          </w:p>
        </w:tc>
        <w:tc>
          <w:tcPr>
            <w:tcW w:w="360" w:type="dxa"/>
          </w:tcPr>
          <w:p w14:paraId="10E0C342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471" w:type="dxa"/>
          </w:tcPr>
          <w:p w14:paraId="19AF83BC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  <w:tr w:rsidR="00A95995" w:rsidRPr="00BC7CC8" w14:paraId="407309B7" w14:textId="77777777" w:rsidTr="26347129">
        <w:tc>
          <w:tcPr>
            <w:tcW w:w="8185" w:type="dxa"/>
          </w:tcPr>
          <w:p w14:paraId="07C762E7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26347129">
              <w:rPr>
                <w:rFonts w:ascii="Arial" w:hAnsi="Arial" w:cs="Arial"/>
                <w:sz w:val="20"/>
                <w:szCs w:val="20"/>
                <w:lang w:val="en-US"/>
              </w:rPr>
              <w:t>History of fainting or seizures</w:t>
            </w:r>
          </w:p>
        </w:tc>
        <w:tc>
          <w:tcPr>
            <w:tcW w:w="360" w:type="dxa"/>
          </w:tcPr>
          <w:p w14:paraId="0729FD88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471" w:type="dxa"/>
          </w:tcPr>
          <w:p w14:paraId="70EFF410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  <w:tr w:rsidR="00A95995" w14:paraId="12900AB1" w14:textId="77777777" w:rsidTr="26347129">
        <w:tc>
          <w:tcPr>
            <w:tcW w:w="8185" w:type="dxa"/>
          </w:tcPr>
          <w:p w14:paraId="18488DB8" w14:textId="77777777" w:rsidR="00A95995" w:rsidRDefault="00A95995" w:rsidP="2634712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26347129">
              <w:rPr>
                <w:rFonts w:ascii="Arial" w:hAnsi="Arial" w:cs="Arial"/>
                <w:sz w:val="20"/>
                <w:szCs w:val="20"/>
              </w:rPr>
              <w:t>History</w:t>
            </w:r>
            <w:proofErr w:type="spellEnd"/>
            <w:r w:rsidRPr="2634712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26347129">
              <w:rPr>
                <w:rFonts w:ascii="Arial" w:hAnsi="Arial" w:cs="Arial"/>
                <w:sz w:val="20"/>
                <w:szCs w:val="20"/>
              </w:rPr>
              <w:t>of</w:t>
            </w:r>
            <w:proofErr w:type="spellEnd"/>
            <w:r w:rsidRPr="2634712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26347129">
              <w:rPr>
                <w:rFonts w:ascii="Arial" w:hAnsi="Arial" w:cs="Arial"/>
                <w:sz w:val="20"/>
                <w:szCs w:val="20"/>
              </w:rPr>
              <w:t>frostbite</w:t>
            </w:r>
            <w:proofErr w:type="spellEnd"/>
          </w:p>
        </w:tc>
        <w:tc>
          <w:tcPr>
            <w:tcW w:w="360" w:type="dxa"/>
          </w:tcPr>
          <w:p w14:paraId="32719653" w14:textId="77777777" w:rsidR="00A95995" w:rsidRDefault="00A95995" w:rsidP="2634712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71" w:type="dxa"/>
          </w:tcPr>
          <w:p w14:paraId="4AA0B6C2" w14:textId="77777777" w:rsidR="00A95995" w:rsidRDefault="00A95995" w:rsidP="26347129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A95995" w:rsidRPr="00BC7CC8" w14:paraId="67D786AB" w14:textId="77777777" w:rsidTr="26347129">
        <w:tc>
          <w:tcPr>
            <w:tcW w:w="8185" w:type="dxa"/>
          </w:tcPr>
          <w:p w14:paraId="3AF6F674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26347129">
              <w:rPr>
                <w:rFonts w:ascii="Arial" w:hAnsi="Arial" w:cs="Arial"/>
                <w:sz w:val="20"/>
                <w:szCs w:val="20"/>
                <w:lang w:val="en-US"/>
              </w:rPr>
              <w:t>Current medication intake (psychoactive medications, narcotics/strong painkillers, use of analgesics/analgesic or pain-relieving drugs) or psychological and psychiatric treatment</w:t>
            </w:r>
          </w:p>
        </w:tc>
        <w:tc>
          <w:tcPr>
            <w:tcW w:w="360" w:type="dxa"/>
          </w:tcPr>
          <w:p w14:paraId="2F5984ED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471" w:type="dxa"/>
          </w:tcPr>
          <w:p w14:paraId="184D4833" w14:textId="77777777" w:rsidR="00A95995" w:rsidRPr="00BC7CC8" w:rsidRDefault="00A95995" w:rsidP="26347129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</w:tbl>
    <w:p w14:paraId="52564C86" w14:textId="77777777" w:rsidR="00A95995" w:rsidRPr="00BC7CC8" w:rsidRDefault="00A95995" w:rsidP="26347129">
      <w:pPr>
        <w:spacing w:line="240" w:lineRule="auto"/>
        <w:rPr>
          <w:sz w:val="20"/>
          <w:szCs w:val="20"/>
        </w:rPr>
      </w:pPr>
    </w:p>
    <w:p w14:paraId="53C29AED" w14:textId="77777777" w:rsidR="00A95995" w:rsidRPr="009208F0" w:rsidRDefault="00A95995" w:rsidP="26347129">
      <w:pPr>
        <w:spacing w:line="240" w:lineRule="auto"/>
        <w:rPr>
          <w:rFonts w:ascii="Arial" w:hAnsi="Arial" w:cs="Arial"/>
          <w:sz w:val="20"/>
          <w:szCs w:val="20"/>
          <w:lang w:val="de-CH"/>
        </w:rPr>
      </w:pPr>
      <w:r w:rsidRPr="26347129">
        <w:rPr>
          <w:rFonts w:ascii="Arial" w:hAnsi="Arial" w:cs="Arial"/>
          <w:sz w:val="20"/>
          <w:szCs w:val="20"/>
        </w:rPr>
        <w:t>Filled by:</w:t>
      </w:r>
    </w:p>
    <w:p w14:paraId="6BBE65AA" w14:textId="77777777" w:rsidR="00A95995" w:rsidRDefault="00A95995" w:rsidP="26347129">
      <w:pPr>
        <w:spacing w:line="240" w:lineRule="auto"/>
        <w:rPr>
          <w:sz w:val="20"/>
          <w:szCs w:val="20"/>
          <w:lang w:val="de-CH"/>
        </w:rPr>
      </w:pPr>
    </w:p>
    <w:p w14:paraId="024F165C" w14:textId="77777777" w:rsidR="00A95995" w:rsidRPr="001A2276" w:rsidRDefault="00A95995" w:rsidP="26347129">
      <w:pPr>
        <w:spacing w:line="240" w:lineRule="auto"/>
        <w:rPr>
          <w:sz w:val="20"/>
          <w:szCs w:val="20"/>
          <w:lang w:val="de-CH"/>
        </w:rPr>
      </w:pPr>
      <w:r w:rsidRPr="26347129">
        <w:rPr>
          <w:sz w:val="20"/>
          <w:szCs w:val="20"/>
        </w:rPr>
        <w:t>_____________________________________________</w:t>
      </w:r>
    </w:p>
    <w:p w14:paraId="0DBA672F" w14:textId="2F19749B" w:rsidR="0017402E" w:rsidRPr="00A2476E" w:rsidRDefault="0017402E" w:rsidP="26347129">
      <w:pPr>
        <w:spacing w:line="240" w:lineRule="auto"/>
        <w:jc w:val="both"/>
        <w:rPr>
          <w:rFonts w:cs="Times New Roman"/>
          <w:sz w:val="20"/>
          <w:szCs w:val="20"/>
        </w:rPr>
      </w:pPr>
    </w:p>
    <w:sectPr w:rsidR="0017402E" w:rsidRPr="00A2476E">
      <w:headerReference w:type="default" r:id="rId20"/>
      <w:footerReference w:type="default" r:id="rId21"/>
      <w:pgSz w:w="12240" w:h="15840"/>
      <w:pgMar w:top="1417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992A18" w14:textId="77777777" w:rsidR="00880047" w:rsidRDefault="00880047" w:rsidP="00D22299">
      <w:pPr>
        <w:spacing w:after="0" w:line="240" w:lineRule="auto"/>
      </w:pPr>
      <w:r>
        <w:separator/>
      </w:r>
    </w:p>
  </w:endnote>
  <w:endnote w:type="continuationSeparator" w:id="0">
    <w:p w14:paraId="017613A5" w14:textId="77777777" w:rsidR="00880047" w:rsidRDefault="00880047" w:rsidP="00D22299">
      <w:pPr>
        <w:spacing w:after="0" w:line="240" w:lineRule="auto"/>
      </w:pPr>
      <w:r>
        <w:continuationSeparator/>
      </w:r>
    </w:p>
  </w:endnote>
  <w:endnote w:type="continuationNotice" w:id="1">
    <w:p w14:paraId="0565B5A0" w14:textId="77777777" w:rsidR="00880047" w:rsidRDefault="0088004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491554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F21C7C" w14:textId="66C55F54" w:rsidR="00D22299" w:rsidRDefault="00D22299">
        <w:pPr>
          <w:pStyle w:val="Footer"/>
          <w:jc w:val="right"/>
        </w:pPr>
        <w:r w:rsidRPr="00D22299">
          <w:rPr>
            <w:rFonts w:cs="Times New Roman"/>
          </w:rPr>
          <w:fldChar w:fldCharType="begin"/>
        </w:r>
        <w:r w:rsidRPr="00D22299">
          <w:rPr>
            <w:rFonts w:cs="Times New Roman"/>
          </w:rPr>
          <w:instrText xml:space="preserve"> PAGE   \* MERGEFORMAT </w:instrText>
        </w:r>
        <w:r w:rsidRPr="00D22299">
          <w:rPr>
            <w:rFonts w:cs="Times New Roman"/>
          </w:rPr>
          <w:fldChar w:fldCharType="separate"/>
        </w:r>
        <w:r w:rsidRPr="00D22299">
          <w:rPr>
            <w:rFonts w:cs="Times New Roman"/>
            <w:noProof/>
          </w:rPr>
          <w:t>2</w:t>
        </w:r>
        <w:r w:rsidRPr="00D22299">
          <w:rPr>
            <w:rFonts w:cs="Times New Roman"/>
            <w:noProof/>
          </w:rPr>
          <w:fldChar w:fldCharType="end"/>
        </w:r>
      </w:p>
    </w:sdtContent>
  </w:sdt>
  <w:p w14:paraId="5964E075" w14:textId="77777777" w:rsidR="00D22299" w:rsidRDefault="00D222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910A2" w14:textId="77777777" w:rsidR="00880047" w:rsidRDefault="00880047" w:rsidP="00D22299">
      <w:pPr>
        <w:spacing w:after="0" w:line="240" w:lineRule="auto"/>
      </w:pPr>
      <w:r>
        <w:separator/>
      </w:r>
    </w:p>
  </w:footnote>
  <w:footnote w:type="continuationSeparator" w:id="0">
    <w:p w14:paraId="7BB79C90" w14:textId="77777777" w:rsidR="00880047" w:rsidRDefault="00880047" w:rsidP="00D22299">
      <w:pPr>
        <w:spacing w:after="0" w:line="240" w:lineRule="auto"/>
      </w:pPr>
      <w:r>
        <w:continuationSeparator/>
      </w:r>
    </w:p>
  </w:footnote>
  <w:footnote w:type="continuationNotice" w:id="1">
    <w:p w14:paraId="2E1A9868" w14:textId="77777777" w:rsidR="00880047" w:rsidRDefault="0088004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8CA88" w14:textId="70C91B84" w:rsidR="00ED7C40" w:rsidRDefault="00ED7C40">
    <w:pPr>
      <w:pStyle w:val="Header"/>
    </w:pPr>
    <w:r>
      <w:t>Supplementary Materials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90E99"/>
    <w:multiLevelType w:val="hybridMultilevel"/>
    <w:tmpl w:val="56E4BE32"/>
    <w:lvl w:ilvl="0" w:tplc="F552D5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D0E94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4CC57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70845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7205E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9A6C6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FC88E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F8065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4F828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22B11242"/>
    <w:multiLevelType w:val="hybridMultilevel"/>
    <w:tmpl w:val="C742D9BC"/>
    <w:lvl w:ilvl="0" w:tplc="F8F20F1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573D9E"/>
    <w:multiLevelType w:val="multilevel"/>
    <w:tmpl w:val="F168C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6947EDF"/>
    <w:multiLevelType w:val="hybridMultilevel"/>
    <w:tmpl w:val="F0129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F32676"/>
    <w:multiLevelType w:val="hybridMultilevel"/>
    <w:tmpl w:val="37B6A890"/>
    <w:lvl w:ilvl="0" w:tplc="2F5A1CE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4FEE3426"/>
    <w:multiLevelType w:val="hybridMultilevel"/>
    <w:tmpl w:val="D3A4CF80"/>
    <w:lvl w:ilvl="0" w:tplc="3B00CF54">
      <w:start w:val="1"/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68B33E0"/>
    <w:multiLevelType w:val="hybridMultilevel"/>
    <w:tmpl w:val="B71A0CAA"/>
    <w:lvl w:ilvl="0" w:tplc="34A8939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3BE822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3305B3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E90420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494FAA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FD36A1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6F3A7C4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5A1C70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3F3A035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7" w15:restartNumberingAfterBreak="0">
    <w:nsid w:val="78551A13"/>
    <w:multiLevelType w:val="hybridMultilevel"/>
    <w:tmpl w:val="94A03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1F5942"/>
    <w:multiLevelType w:val="multilevel"/>
    <w:tmpl w:val="2FE24C4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786996521">
    <w:abstractNumId w:val="5"/>
  </w:num>
  <w:num w:numId="2" w16cid:durableId="421992741">
    <w:abstractNumId w:val="5"/>
  </w:num>
  <w:num w:numId="3" w16cid:durableId="1272316760">
    <w:abstractNumId w:val="5"/>
  </w:num>
  <w:num w:numId="4" w16cid:durableId="1434940543">
    <w:abstractNumId w:val="8"/>
  </w:num>
  <w:num w:numId="5" w16cid:durableId="1081607877">
    <w:abstractNumId w:val="8"/>
  </w:num>
  <w:num w:numId="6" w16cid:durableId="1999923154">
    <w:abstractNumId w:val="2"/>
  </w:num>
  <w:num w:numId="7" w16cid:durableId="1278220299">
    <w:abstractNumId w:val="1"/>
  </w:num>
  <w:num w:numId="8" w16cid:durableId="1144467140">
    <w:abstractNumId w:val="7"/>
  </w:num>
  <w:num w:numId="9" w16cid:durableId="1233740666">
    <w:abstractNumId w:val="8"/>
  </w:num>
  <w:num w:numId="10" w16cid:durableId="1947345523">
    <w:abstractNumId w:val="4"/>
  </w:num>
  <w:num w:numId="11" w16cid:durableId="1238517779">
    <w:abstractNumId w:val="3"/>
  </w:num>
  <w:num w:numId="12" w16cid:durableId="2001764299">
    <w:abstractNumId w:val="0"/>
  </w:num>
  <w:num w:numId="13" w16cid:durableId="592200760">
    <w:abstractNumId w:val="6"/>
  </w:num>
  <w:num w:numId="14" w16cid:durableId="14416839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zedvvfrdre0s8ef95cpd29tvvxed9vzas0f&quot;&gt;20210427_Library&lt;record-ids&gt;&lt;item&gt;998&lt;/item&gt;&lt;item&gt;10500&lt;/item&gt;&lt;item&gt;14499&lt;/item&gt;&lt;item&gt;14576&lt;/item&gt;&lt;item&gt;14582&lt;/item&gt;&lt;item&gt;14611&lt;/item&gt;&lt;item&gt;14619&lt;/item&gt;&lt;item&gt;14635&lt;/item&gt;&lt;item&gt;14803&lt;/item&gt;&lt;/record-ids&gt;&lt;/item&gt;&lt;/Libraries&gt;"/>
  </w:docVars>
  <w:rsids>
    <w:rsidRoot w:val="0017402E"/>
    <w:rsid w:val="00001EB3"/>
    <w:rsid w:val="00004400"/>
    <w:rsid w:val="00005255"/>
    <w:rsid w:val="00016750"/>
    <w:rsid w:val="00016D73"/>
    <w:rsid w:val="00016EED"/>
    <w:rsid w:val="000203CD"/>
    <w:rsid w:val="00025757"/>
    <w:rsid w:val="00035744"/>
    <w:rsid w:val="000365A3"/>
    <w:rsid w:val="00036D3D"/>
    <w:rsid w:val="0004073E"/>
    <w:rsid w:val="0004333D"/>
    <w:rsid w:val="00045C44"/>
    <w:rsid w:val="00047FB7"/>
    <w:rsid w:val="00053534"/>
    <w:rsid w:val="00053FF5"/>
    <w:rsid w:val="0005444C"/>
    <w:rsid w:val="00063A0C"/>
    <w:rsid w:val="000640C0"/>
    <w:rsid w:val="00064C72"/>
    <w:rsid w:val="000658D0"/>
    <w:rsid w:val="00072C7A"/>
    <w:rsid w:val="000743AE"/>
    <w:rsid w:val="00074A8B"/>
    <w:rsid w:val="00075783"/>
    <w:rsid w:val="0007747F"/>
    <w:rsid w:val="0008181B"/>
    <w:rsid w:val="00085AA0"/>
    <w:rsid w:val="00085F57"/>
    <w:rsid w:val="00090E77"/>
    <w:rsid w:val="000A437E"/>
    <w:rsid w:val="000A5C8A"/>
    <w:rsid w:val="000A68FD"/>
    <w:rsid w:val="000A7A2C"/>
    <w:rsid w:val="000B14F3"/>
    <w:rsid w:val="000B4B9D"/>
    <w:rsid w:val="000B5316"/>
    <w:rsid w:val="000B534F"/>
    <w:rsid w:val="000B67AC"/>
    <w:rsid w:val="000C08AB"/>
    <w:rsid w:val="000C1EC3"/>
    <w:rsid w:val="000D6784"/>
    <w:rsid w:val="000E12E3"/>
    <w:rsid w:val="000E24F1"/>
    <w:rsid w:val="000E37D2"/>
    <w:rsid w:val="000E6C8C"/>
    <w:rsid w:val="000E6D1B"/>
    <w:rsid w:val="000E6D68"/>
    <w:rsid w:val="000F0FD1"/>
    <w:rsid w:val="000F69BA"/>
    <w:rsid w:val="000F7591"/>
    <w:rsid w:val="0010058A"/>
    <w:rsid w:val="001006BF"/>
    <w:rsid w:val="00103D9E"/>
    <w:rsid w:val="001048FF"/>
    <w:rsid w:val="0010593C"/>
    <w:rsid w:val="0010722E"/>
    <w:rsid w:val="00110A04"/>
    <w:rsid w:val="00114020"/>
    <w:rsid w:val="0013112B"/>
    <w:rsid w:val="001321E8"/>
    <w:rsid w:val="00135D95"/>
    <w:rsid w:val="001436BC"/>
    <w:rsid w:val="00143FB3"/>
    <w:rsid w:val="00145FA0"/>
    <w:rsid w:val="00154025"/>
    <w:rsid w:val="001541AC"/>
    <w:rsid w:val="00162C64"/>
    <w:rsid w:val="0017402E"/>
    <w:rsid w:val="001807F3"/>
    <w:rsid w:val="001824B1"/>
    <w:rsid w:val="00182680"/>
    <w:rsid w:val="0018270E"/>
    <w:rsid w:val="001836E3"/>
    <w:rsid w:val="00183EAB"/>
    <w:rsid w:val="00186857"/>
    <w:rsid w:val="00187746"/>
    <w:rsid w:val="00190792"/>
    <w:rsid w:val="001931B0"/>
    <w:rsid w:val="00193C27"/>
    <w:rsid w:val="00195FEF"/>
    <w:rsid w:val="001971D5"/>
    <w:rsid w:val="001A30E5"/>
    <w:rsid w:val="001A623C"/>
    <w:rsid w:val="001B3905"/>
    <w:rsid w:val="001B3B42"/>
    <w:rsid w:val="001B6859"/>
    <w:rsid w:val="001C0980"/>
    <w:rsid w:val="001C3AE9"/>
    <w:rsid w:val="001D3161"/>
    <w:rsid w:val="001D38C0"/>
    <w:rsid w:val="001D5425"/>
    <w:rsid w:val="001D705D"/>
    <w:rsid w:val="001E29D8"/>
    <w:rsid w:val="001E2B9A"/>
    <w:rsid w:val="001E5692"/>
    <w:rsid w:val="001F27C1"/>
    <w:rsid w:val="001F6600"/>
    <w:rsid w:val="00202C3F"/>
    <w:rsid w:val="0020596C"/>
    <w:rsid w:val="00206D72"/>
    <w:rsid w:val="00211223"/>
    <w:rsid w:val="00217723"/>
    <w:rsid w:val="00221894"/>
    <w:rsid w:val="002273BD"/>
    <w:rsid w:val="002327A5"/>
    <w:rsid w:val="00233025"/>
    <w:rsid w:val="00234253"/>
    <w:rsid w:val="002410F4"/>
    <w:rsid w:val="00242938"/>
    <w:rsid w:val="0025204C"/>
    <w:rsid w:val="00255465"/>
    <w:rsid w:val="00256E31"/>
    <w:rsid w:val="002576DF"/>
    <w:rsid w:val="00264943"/>
    <w:rsid w:val="00264D2B"/>
    <w:rsid w:val="00270E0E"/>
    <w:rsid w:val="002779C3"/>
    <w:rsid w:val="002845A4"/>
    <w:rsid w:val="0029251A"/>
    <w:rsid w:val="00296E05"/>
    <w:rsid w:val="002A1866"/>
    <w:rsid w:val="002A4CE8"/>
    <w:rsid w:val="002B1D56"/>
    <w:rsid w:val="002B2A93"/>
    <w:rsid w:val="002B334A"/>
    <w:rsid w:val="002B3527"/>
    <w:rsid w:val="002B690D"/>
    <w:rsid w:val="002C2ED0"/>
    <w:rsid w:val="002C7116"/>
    <w:rsid w:val="002D26C0"/>
    <w:rsid w:val="002D6F6C"/>
    <w:rsid w:val="002E4D3F"/>
    <w:rsid w:val="002E70DC"/>
    <w:rsid w:val="002F2BC0"/>
    <w:rsid w:val="002F367A"/>
    <w:rsid w:val="002F6BE0"/>
    <w:rsid w:val="002F70E3"/>
    <w:rsid w:val="002F7733"/>
    <w:rsid w:val="00311E4F"/>
    <w:rsid w:val="00314E3D"/>
    <w:rsid w:val="00315318"/>
    <w:rsid w:val="003156D1"/>
    <w:rsid w:val="003207D3"/>
    <w:rsid w:val="00323277"/>
    <w:rsid w:val="00325115"/>
    <w:rsid w:val="00325564"/>
    <w:rsid w:val="00330080"/>
    <w:rsid w:val="003311DC"/>
    <w:rsid w:val="00331334"/>
    <w:rsid w:val="00334223"/>
    <w:rsid w:val="003348CF"/>
    <w:rsid w:val="00334DCD"/>
    <w:rsid w:val="00340447"/>
    <w:rsid w:val="00347BA5"/>
    <w:rsid w:val="00362AF7"/>
    <w:rsid w:val="003678F1"/>
    <w:rsid w:val="00373B82"/>
    <w:rsid w:val="003773D9"/>
    <w:rsid w:val="00380D03"/>
    <w:rsid w:val="00382DD5"/>
    <w:rsid w:val="003864AD"/>
    <w:rsid w:val="00394595"/>
    <w:rsid w:val="00395FAB"/>
    <w:rsid w:val="003A08A7"/>
    <w:rsid w:val="003A1364"/>
    <w:rsid w:val="003A5C13"/>
    <w:rsid w:val="003A7B91"/>
    <w:rsid w:val="003B0B08"/>
    <w:rsid w:val="003B7369"/>
    <w:rsid w:val="003B746D"/>
    <w:rsid w:val="003C0B5C"/>
    <w:rsid w:val="003C23C7"/>
    <w:rsid w:val="003C3E58"/>
    <w:rsid w:val="003D3B73"/>
    <w:rsid w:val="003D45BC"/>
    <w:rsid w:val="003D5F64"/>
    <w:rsid w:val="003E2AB5"/>
    <w:rsid w:val="003E2FD9"/>
    <w:rsid w:val="003E44DB"/>
    <w:rsid w:val="003E5903"/>
    <w:rsid w:val="003E6B3A"/>
    <w:rsid w:val="003F26A1"/>
    <w:rsid w:val="003F34CE"/>
    <w:rsid w:val="003F764E"/>
    <w:rsid w:val="0040565E"/>
    <w:rsid w:val="0041047D"/>
    <w:rsid w:val="0041180B"/>
    <w:rsid w:val="0041331A"/>
    <w:rsid w:val="00413A7C"/>
    <w:rsid w:val="00416BC1"/>
    <w:rsid w:val="0043449A"/>
    <w:rsid w:val="00434EED"/>
    <w:rsid w:val="00436A1F"/>
    <w:rsid w:val="00437C28"/>
    <w:rsid w:val="0044303D"/>
    <w:rsid w:val="00443B46"/>
    <w:rsid w:val="00444641"/>
    <w:rsid w:val="00451607"/>
    <w:rsid w:val="0045256B"/>
    <w:rsid w:val="00454968"/>
    <w:rsid w:val="00457D3B"/>
    <w:rsid w:val="00461552"/>
    <w:rsid w:val="00462672"/>
    <w:rsid w:val="004634BF"/>
    <w:rsid w:val="00465529"/>
    <w:rsid w:val="00466559"/>
    <w:rsid w:val="0047375A"/>
    <w:rsid w:val="00473C28"/>
    <w:rsid w:val="00473EED"/>
    <w:rsid w:val="004764F5"/>
    <w:rsid w:val="004801F7"/>
    <w:rsid w:val="00484C68"/>
    <w:rsid w:val="004871C4"/>
    <w:rsid w:val="0048755D"/>
    <w:rsid w:val="00491BA5"/>
    <w:rsid w:val="00493324"/>
    <w:rsid w:val="004A0C82"/>
    <w:rsid w:val="004A0D46"/>
    <w:rsid w:val="004A3908"/>
    <w:rsid w:val="004A40C8"/>
    <w:rsid w:val="004A4681"/>
    <w:rsid w:val="004A7314"/>
    <w:rsid w:val="004A7D34"/>
    <w:rsid w:val="004A7F2D"/>
    <w:rsid w:val="004B2EB2"/>
    <w:rsid w:val="004B7C90"/>
    <w:rsid w:val="004C056E"/>
    <w:rsid w:val="004C0F86"/>
    <w:rsid w:val="004C7AF6"/>
    <w:rsid w:val="004C7F37"/>
    <w:rsid w:val="004C7F99"/>
    <w:rsid w:val="004D4832"/>
    <w:rsid w:val="004E0125"/>
    <w:rsid w:val="004E1277"/>
    <w:rsid w:val="004E3619"/>
    <w:rsid w:val="004F2366"/>
    <w:rsid w:val="004F7891"/>
    <w:rsid w:val="004F79E0"/>
    <w:rsid w:val="0050090C"/>
    <w:rsid w:val="00503D7C"/>
    <w:rsid w:val="00504DCC"/>
    <w:rsid w:val="00506E84"/>
    <w:rsid w:val="00507BFB"/>
    <w:rsid w:val="00507E0F"/>
    <w:rsid w:val="005150BF"/>
    <w:rsid w:val="00522F7D"/>
    <w:rsid w:val="0052421F"/>
    <w:rsid w:val="00525E26"/>
    <w:rsid w:val="00532B9B"/>
    <w:rsid w:val="005344A6"/>
    <w:rsid w:val="00535AAD"/>
    <w:rsid w:val="005367B4"/>
    <w:rsid w:val="00542F1E"/>
    <w:rsid w:val="00547895"/>
    <w:rsid w:val="005544D8"/>
    <w:rsid w:val="005567CC"/>
    <w:rsid w:val="00556A34"/>
    <w:rsid w:val="005576C8"/>
    <w:rsid w:val="00560514"/>
    <w:rsid w:val="005636BF"/>
    <w:rsid w:val="0057008B"/>
    <w:rsid w:val="0057278E"/>
    <w:rsid w:val="00573570"/>
    <w:rsid w:val="00577454"/>
    <w:rsid w:val="00590E98"/>
    <w:rsid w:val="0059421E"/>
    <w:rsid w:val="005A0EE8"/>
    <w:rsid w:val="005B0B68"/>
    <w:rsid w:val="005B360F"/>
    <w:rsid w:val="005B46AD"/>
    <w:rsid w:val="005B7E3E"/>
    <w:rsid w:val="005C5E23"/>
    <w:rsid w:val="005D0275"/>
    <w:rsid w:val="005D1815"/>
    <w:rsid w:val="005E0C86"/>
    <w:rsid w:val="005E6D09"/>
    <w:rsid w:val="005E772D"/>
    <w:rsid w:val="005E7756"/>
    <w:rsid w:val="005E7DBE"/>
    <w:rsid w:val="00601049"/>
    <w:rsid w:val="006026D7"/>
    <w:rsid w:val="00602B26"/>
    <w:rsid w:val="00602D9B"/>
    <w:rsid w:val="00614AE1"/>
    <w:rsid w:val="006162F5"/>
    <w:rsid w:val="00617877"/>
    <w:rsid w:val="0062396D"/>
    <w:rsid w:val="006249CA"/>
    <w:rsid w:val="00625D70"/>
    <w:rsid w:val="00626C9A"/>
    <w:rsid w:val="006271D2"/>
    <w:rsid w:val="0062DA53"/>
    <w:rsid w:val="00632506"/>
    <w:rsid w:val="00635B53"/>
    <w:rsid w:val="006365D3"/>
    <w:rsid w:val="00642C83"/>
    <w:rsid w:val="006463CB"/>
    <w:rsid w:val="0065113D"/>
    <w:rsid w:val="006573CF"/>
    <w:rsid w:val="00664657"/>
    <w:rsid w:val="006714C5"/>
    <w:rsid w:val="00674123"/>
    <w:rsid w:val="006754E8"/>
    <w:rsid w:val="00675B2F"/>
    <w:rsid w:val="00677F40"/>
    <w:rsid w:val="00692796"/>
    <w:rsid w:val="00696E04"/>
    <w:rsid w:val="006978D9"/>
    <w:rsid w:val="006A475F"/>
    <w:rsid w:val="006A4BDA"/>
    <w:rsid w:val="006B0CAA"/>
    <w:rsid w:val="006B114A"/>
    <w:rsid w:val="006B3146"/>
    <w:rsid w:val="006B3319"/>
    <w:rsid w:val="006B4B8C"/>
    <w:rsid w:val="006C63A9"/>
    <w:rsid w:val="006D05D7"/>
    <w:rsid w:val="006D0F50"/>
    <w:rsid w:val="006D5736"/>
    <w:rsid w:val="006E1613"/>
    <w:rsid w:val="006E447E"/>
    <w:rsid w:val="006E4F16"/>
    <w:rsid w:val="006E56D5"/>
    <w:rsid w:val="006F050D"/>
    <w:rsid w:val="006F1112"/>
    <w:rsid w:val="006F1A97"/>
    <w:rsid w:val="006F3F44"/>
    <w:rsid w:val="006F721A"/>
    <w:rsid w:val="006F7BD5"/>
    <w:rsid w:val="007031E9"/>
    <w:rsid w:val="0071220A"/>
    <w:rsid w:val="00717B10"/>
    <w:rsid w:val="00721132"/>
    <w:rsid w:val="0072381F"/>
    <w:rsid w:val="00726298"/>
    <w:rsid w:val="00731E7F"/>
    <w:rsid w:val="00734527"/>
    <w:rsid w:val="00735565"/>
    <w:rsid w:val="00742680"/>
    <w:rsid w:val="00742C55"/>
    <w:rsid w:val="00743B09"/>
    <w:rsid w:val="00746E71"/>
    <w:rsid w:val="00747BCF"/>
    <w:rsid w:val="00751313"/>
    <w:rsid w:val="007530F6"/>
    <w:rsid w:val="00754A1D"/>
    <w:rsid w:val="00755D69"/>
    <w:rsid w:val="007569B1"/>
    <w:rsid w:val="007608A8"/>
    <w:rsid w:val="00773E1B"/>
    <w:rsid w:val="00774BA9"/>
    <w:rsid w:val="00777DC5"/>
    <w:rsid w:val="00784E9E"/>
    <w:rsid w:val="007859A8"/>
    <w:rsid w:val="00791501"/>
    <w:rsid w:val="00791D67"/>
    <w:rsid w:val="00796F66"/>
    <w:rsid w:val="007A314B"/>
    <w:rsid w:val="007A38AA"/>
    <w:rsid w:val="007A7E29"/>
    <w:rsid w:val="007B2FD7"/>
    <w:rsid w:val="007B73E5"/>
    <w:rsid w:val="007C1C84"/>
    <w:rsid w:val="007C1DDF"/>
    <w:rsid w:val="007C4AFD"/>
    <w:rsid w:val="007C6BA3"/>
    <w:rsid w:val="007D085D"/>
    <w:rsid w:val="007D08E5"/>
    <w:rsid w:val="007D7E41"/>
    <w:rsid w:val="007E29A5"/>
    <w:rsid w:val="007E3FBD"/>
    <w:rsid w:val="007F0411"/>
    <w:rsid w:val="007F5CD3"/>
    <w:rsid w:val="007F7713"/>
    <w:rsid w:val="007F79AC"/>
    <w:rsid w:val="0080072A"/>
    <w:rsid w:val="00800DDE"/>
    <w:rsid w:val="008032C6"/>
    <w:rsid w:val="00803A7C"/>
    <w:rsid w:val="00806373"/>
    <w:rsid w:val="00807224"/>
    <w:rsid w:val="00807702"/>
    <w:rsid w:val="00810B65"/>
    <w:rsid w:val="008137D0"/>
    <w:rsid w:val="0082347B"/>
    <w:rsid w:val="00827C74"/>
    <w:rsid w:val="00830184"/>
    <w:rsid w:val="008304B8"/>
    <w:rsid w:val="00832619"/>
    <w:rsid w:val="00834E11"/>
    <w:rsid w:val="008421F4"/>
    <w:rsid w:val="00847094"/>
    <w:rsid w:val="008546C5"/>
    <w:rsid w:val="0086002F"/>
    <w:rsid w:val="00864250"/>
    <w:rsid w:val="00876F9D"/>
    <w:rsid w:val="00877186"/>
    <w:rsid w:val="00880047"/>
    <w:rsid w:val="00883B0D"/>
    <w:rsid w:val="00891EE3"/>
    <w:rsid w:val="00892E5B"/>
    <w:rsid w:val="0089496A"/>
    <w:rsid w:val="00894AA5"/>
    <w:rsid w:val="00894DFC"/>
    <w:rsid w:val="0089755D"/>
    <w:rsid w:val="008A2A2F"/>
    <w:rsid w:val="008A2B58"/>
    <w:rsid w:val="008A53AC"/>
    <w:rsid w:val="008B2C3B"/>
    <w:rsid w:val="008B3B4E"/>
    <w:rsid w:val="008B54DA"/>
    <w:rsid w:val="008B6D8F"/>
    <w:rsid w:val="008B707E"/>
    <w:rsid w:val="008C51CD"/>
    <w:rsid w:val="008C7CFD"/>
    <w:rsid w:val="008D2B93"/>
    <w:rsid w:val="008D3115"/>
    <w:rsid w:val="008D4FB0"/>
    <w:rsid w:val="008E097C"/>
    <w:rsid w:val="008E52A1"/>
    <w:rsid w:val="008E5BD8"/>
    <w:rsid w:val="008E6243"/>
    <w:rsid w:val="008E66AE"/>
    <w:rsid w:val="008F0064"/>
    <w:rsid w:val="008F100A"/>
    <w:rsid w:val="008F13BE"/>
    <w:rsid w:val="008F1867"/>
    <w:rsid w:val="008F1E02"/>
    <w:rsid w:val="00902E79"/>
    <w:rsid w:val="0090375E"/>
    <w:rsid w:val="00906DDD"/>
    <w:rsid w:val="00907E67"/>
    <w:rsid w:val="00910F18"/>
    <w:rsid w:val="00914888"/>
    <w:rsid w:val="0091657F"/>
    <w:rsid w:val="00920432"/>
    <w:rsid w:val="009226E6"/>
    <w:rsid w:val="00922DD2"/>
    <w:rsid w:val="0092482D"/>
    <w:rsid w:val="009257E0"/>
    <w:rsid w:val="00926069"/>
    <w:rsid w:val="00930D4E"/>
    <w:rsid w:val="009353A3"/>
    <w:rsid w:val="009412A1"/>
    <w:rsid w:val="00942196"/>
    <w:rsid w:val="00944511"/>
    <w:rsid w:val="00953AD3"/>
    <w:rsid w:val="00955C37"/>
    <w:rsid w:val="00964709"/>
    <w:rsid w:val="00965183"/>
    <w:rsid w:val="00965A28"/>
    <w:rsid w:val="00966322"/>
    <w:rsid w:val="00966371"/>
    <w:rsid w:val="00974FE8"/>
    <w:rsid w:val="00975FAC"/>
    <w:rsid w:val="00980590"/>
    <w:rsid w:val="009817F4"/>
    <w:rsid w:val="0098590E"/>
    <w:rsid w:val="009933F0"/>
    <w:rsid w:val="009A1FC9"/>
    <w:rsid w:val="009A2057"/>
    <w:rsid w:val="009B07FA"/>
    <w:rsid w:val="009B56BE"/>
    <w:rsid w:val="009B7B95"/>
    <w:rsid w:val="009B7DDB"/>
    <w:rsid w:val="009C2CEA"/>
    <w:rsid w:val="009C3097"/>
    <w:rsid w:val="009C3606"/>
    <w:rsid w:val="009C677D"/>
    <w:rsid w:val="009D1A03"/>
    <w:rsid w:val="009D3B3D"/>
    <w:rsid w:val="009D4082"/>
    <w:rsid w:val="009D41A4"/>
    <w:rsid w:val="009E4A8C"/>
    <w:rsid w:val="009E5CB4"/>
    <w:rsid w:val="009E668C"/>
    <w:rsid w:val="009F6580"/>
    <w:rsid w:val="009F70F6"/>
    <w:rsid w:val="009F79C1"/>
    <w:rsid w:val="00A009E5"/>
    <w:rsid w:val="00A016C0"/>
    <w:rsid w:val="00A01C05"/>
    <w:rsid w:val="00A05E22"/>
    <w:rsid w:val="00A10A91"/>
    <w:rsid w:val="00A152A8"/>
    <w:rsid w:val="00A157D8"/>
    <w:rsid w:val="00A15D98"/>
    <w:rsid w:val="00A160C1"/>
    <w:rsid w:val="00A204E6"/>
    <w:rsid w:val="00A20DB3"/>
    <w:rsid w:val="00A23A9F"/>
    <w:rsid w:val="00A242F6"/>
    <w:rsid w:val="00A2476E"/>
    <w:rsid w:val="00A24DE1"/>
    <w:rsid w:val="00A257CF"/>
    <w:rsid w:val="00A337CB"/>
    <w:rsid w:val="00A358C8"/>
    <w:rsid w:val="00A36D19"/>
    <w:rsid w:val="00A3761F"/>
    <w:rsid w:val="00A42436"/>
    <w:rsid w:val="00A52191"/>
    <w:rsid w:val="00A527CC"/>
    <w:rsid w:val="00A52D6E"/>
    <w:rsid w:val="00A53F5C"/>
    <w:rsid w:val="00A55E02"/>
    <w:rsid w:val="00A7049B"/>
    <w:rsid w:val="00A72684"/>
    <w:rsid w:val="00A74999"/>
    <w:rsid w:val="00A7516A"/>
    <w:rsid w:val="00A75487"/>
    <w:rsid w:val="00A80493"/>
    <w:rsid w:val="00A805F4"/>
    <w:rsid w:val="00A80F89"/>
    <w:rsid w:val="00A82D57"/>
    <w:rsid w:val="00A9277D"/>
    <w:rsid w:val="00A957E0"/>
    <w:rsid w:val="00A95995"/>
    <w:rsid w:val="00A95C98"/>
    <w:rsid w:val="00AA060A"/>
    <w:rsid w:val="00AA4894"/>
    <w:rsid w:val="00AA6A01"/>
    <w:rsid w:val="00AA725C"/>
    <w:rsid w:val="00AB344F"/>
    <w:rsid w:val="00AB4086"/>
    <w:rsid w:val="00AB5228"/>
    <w:rsid w:val="00AB7844"/>
    <w:rsid w:val="00AB7988"/>
    <w:rsid w:val="00AC0343"/>
    <w:rsid w:val="00AC6DFC"/>
    <w:rsid w:val="00AD29AB"/>
    <w:rsid w:val="00AE04CB"/>
    <w:rsid w:val="00AE404B"/>
    <w:rsid w:val="00AE4588"/>
    <w:rsid w:val="00AE5813"/>
    <w:rsid w:val="00AE6CCD"/>
    <w:rsid w:val="00AF3A21"/>
    <w:rsid w:val="00AF3B39"/>
    <w:rsid w:val="00B0066C"/>
    <w:rsid w:val="00B05F56"/>
    <w:rsid w:val="00B065E5"/>
    <w:rsid w:val="00B10D34"/>
    <w:rsid w:val="00B10FC0"/>
    <w:rsid w:val="00B113B6"/>
    <w:rsid w:val="00B1326F"/>
    <w:rsid w:val="00B13C2B"/>
    <w:rsid w:val="00B14B4C"/>
    <w:rsid w:val="00B206B7"/>
    <w:rsid w:val="00B23D10"/>
    <w:rsid w:val="00B25A8B"/>
    <w:rsid w:val="00B33B63"/>
    <w:rsid w:val="00B368C1"/>
    <w:rsid w:val="00B37830"/>
    <w:rsid w:val="00B40823"/>
    <w:rsid w:val="00B46B86"/>
    <w:rsid w:val="00B532C7"/>
    <w:rsid w:val="00B54D36"/>
    <w:rsid w:val="00B55B11"/>
    <w:rsid w:val="00B63EB1"/>
    <w:rsid w:val="00B65C0D"/>
    <w:rsid w:val="00B748EC"/>
    <w:rsid w:val="00B82B10"/>
    <w:rsid w:val="00B85235"/>
    <w:rsid w:val="00B85284"/>
    <w:rsid w:val="00B878C8"/>
    <w:rsid w:val="00B934F6"/>
    <w:rsid w:val="00BA10DA"/>
    <w:rsid w:val="00BA43C2"/>
    <w:rsid w:val="00BA73E3"/>
    <w:rsid w:val="00BB250B"/>
    <w:rsid w:val="00BB35FC"/>
    <w:rsid w:val="00BB4ADF"/>
    <w:rsid w:val="00BC0BFF"/>
    <w:rsid w:val="00BC4013"/>
    <w:rsid w:val="00BC4554"/>
    <w:rsid w:val="00BC4E8D"/>
    <w:rsid w:val="00BC75BE"/>
    <w:rsid w:val="00BD0F9F"/>
    <w:rsid w:val="00BD58D8"/>
    <w:rsid w:val="00BD5D81"/>
    <w:rsid w:val="00BD63AB"/>
    <w:rsid w:val="00BD77AA"/>
    <w:rsid w:val="00BE1676"/>
    <w:rsid w:val="00BE3963"/>
    <w:rsid w:val="00BE5483"/>
    <w:rsid w:val="00BF0B5E"/>
    <w:rsid w:val="00C00A55"/>
    <w:rsid w:val="00C02415"/>
    <w:rsid w:val="00C03C11"/>
    <w:rsid w:val="00C10908"/>
    <w:rsid w:val="00C121AF"/>
    <w:rsid w:val="00C127CB"/>
    <w:rsid w:val="00C128C0"/>
    <w:rsid w:val="00C1615A"/>
    <w:rsid w:val="00C2186A"/>
    <w:rsid w:val="00C223E7"/>
    <w:rsid w:val="00C231FB"/>
    <w:rsid w:val="00C33B1C"/>
    <w:rsid w:val="00C4379E"/>
    <w:rsid w:val="00C555A5"/>
    <w:rsid w:val="00C63696"/>
    <w:rsid w:val="00C65CE6"/>
    <w:rsid w:val="00C66716"/>
    <w:rsid w:val="00C83C14"/>
    <w:rsid w:val="00C8449A"/>
    <w:rsid w:val="00C8793F"/>
    <w:rsid w:val="00C95A7F"/>
    <w:rsid w:val="00CA2126"/>
    <w:rsid w:val="00CA2A88"/>
    <w:rsid w:val="00CB2DDA"/>
    <w:rsid w:val="00CB5F70"/>
    <w:rsid w:val="00CB622D"/>
    <w:rsid w:val="00CC50C4"/>
    <w:rsid w:val="00CC5BA5"/>
    <w:rsid w:val="00CD4CEB"/>
    <w:rsid w:val="00CE0712"/>
    <w:rsid w:val="00CE26BC"/>
    <w:rsid w:val="00CE44A2"/>
    <w:rsid w:val="00CE5854"/>
    <w:rsid w:val="00CF0790"/>
    <w:rsid w:val="00CF23DC"/>
    <w:rsid w:val="00CF5CDF"/>
    <w:rsid w:val="00CF6AD9"/>
    <w:rsid w:val="00CF7451"/>
    <w:rsid w:val="00D069DF"/>
    <w:rsid w:val="00D07614"/>
    <w:rsid w:val="00D07D22"/>
    <w:rsid w:val="00D10D10"/>
    <w:rsid w:val="00D13957"/>
    <w:rsid w:val="00D13AED"/>
    <w:rsid w:val="00D1475B"/>
    <w:rsid w:val="00D2212D"/>
    <w:rsid w:val="00D22299"/>
    <w:rsid w:val="00D23865"/>
    <w:rsid w:val="00D3420D"/>
    <w:rsid w:val="00D34BD6"/>
    <w:rsid w:val="00D42CCF"/>
    <w:rsid w:val="00D42DFA"/>
    <w:rsid w:val="00D452D7"/>
    <w:rsid w:val="00D45E09"/>
    <w:rsid w:val="00D47702"/>
    <w:rsid w:val="00D531EC"/>
    <w:rsid w:val="00D55F38"/>
    <w:rsid w:val="00D57BA4"/>
    <w:rsid w:val="00D62174"/>
    <w:rsid w:val="00D627E1"/>
    <w:rsid w:val="00D65426"/>
    <w:rsid w:val="00D723EE"/>
    <w:rsid w:val="00D74650"/>
    <w:rsid w:val="00D747B3"/>
    <w:rsid w:val="00D76A19"/>
    <w:rsid w:val="00D806E6"/>
    <w:rsid w:val="00D811C4"/>
    <w:rsid w:val="00D83268"/>
    <w:rsid w:val="00D868A3"/>
    <w:rsid w:val="00D92C1D"/>
    <w:rsid w:val="00DA10C0"/>
    <w:rsid w:val="00DA1247"/>
    <w:rsid w:val="00DB1E04"/>
    <w:rsid w:val="00DB5DD2"/>
    <w:rsid w:val="00DB60FA"/>
    <w:rsid w:val="00DB69A2"/>
    <w:rsid w:val="00DB69C1"/>
    <w:rsid w:val="00DC6405"/>
    <w:rsid w:val="00DC7A99"/>
    <w:rsid w:val="00DD2F64"/>
    <w:rsid w:val="00DD3C87"/>
    <w:rsid w:val="00DD469E"/>
    <w:rsid w:val="00DE23B4"/>
    <w:rsid w:val="00DE5064"/>
    <w:rsid w:val="00DE5D40"/>
    <w:rsid w:val="00DF2142"/>
    <w:rsid w:val="00E010BF"/>
    <w:rsid w:val="00E10E04"/>
    <w:rsid w:val="00E13DD7"/>
    <w:rsid w:val="00E14448"/>
    <w:rsid w:val="00E17991"/>
    <w:rsid w:val="00E23A55"/>
    <w:rsid w:val="00E24FCB"/>
    <w:rsid w:val="00E3015B"/>
    <w:rsid w:val="00E32426"/>
    <w:rsid w:val="00E34D79"/>
    <w:rsid w:val="00E35619"/>
    <w:rsid w:val="00E45105"/>
    <w:rsid w:val="00E45E24"/>
    <w:rsid w:val="00E529D2"/>
    <w:rsid w:val="00E5442A"/>
    <w:rsid w:val="00E545E6"/>
    <w:rsid w:val="00E54A8E"/>
    <w:rsid w:val="00E55076"/>
    <w:rsid w:val="00E6352E"/>
    <w:rsid w:val="00E64863"/>
    <w:rsid w:val="00E71EA2"/>
    <w:rsid w:val="00E76D16"/>
    <w:rsid w:val="00E80242"/>
    <w:rsid w:val="00E8339D"/>
    <w:rsid w:val="00E8360C"/>
    <w:rsid w:val="00E86F18"/>
    <w:rsid w:val="00E90AE2"/>
    <w:rsid w:val="00E942AD"/>
    <w:rsid w:val="00E95299"/>
    <w:rsid w:val="00EA158F"/>
    <w:rsid w:val="00EA1A25"/>
    <w:rsid w:val="00EB0D4A"/>
    <w:rsid w:val="00EB3356"/>
    <w:rsid w:val="00EB5EE9"/>
    <w:rsid w:val="00EB6433"/>
    <w:rsid w:val="00EB69E0"/>
    <w:rsid w:val="00EC125A"/>
    <w:rsid w:val="00EC46F9"/>
    <w:rsid w:val="00EC5556"/>
    <w:rsid w:val="00EC5EB5"/>
    <w:rsid w:val="00EC77F7"/>
    <w:rsid w:val="00ED05BF"/>
    <w:rsid w:val="00ED20FA"/>
    <w:rsid w:val="00ED28D0"/>
    <w:rsid w:val="00ED3445"/>
    <w:rsid w:val="00ED3E65"/>
    <w:rsid w:val="00ED43A7"/>
    <w:rsid w:val="00ED70FC"/>
    <w:rsid w:val="00ED7C40"/>
    <w:rsid w:val="00EE427E"/>
    <w:rsid w:val="00EE43CA"/>
    <w:rsid w:val="00EE6977"/>
    <w:rsid w:val="00EE7648"/>
    <w:rsid w:val="00EF0725"/>
    <w:rsid w:val="00EF1F08"/>
    <w:rsid w:val="00EF22E8"/>
    <w:rsid w:val="00EF3445"/>
    <w:rsid w:val="00EF4D58"/>
    <w:rsid w:val="00EF5C31"/>
    <w:rsid w:val="00EF5C96"/>
    <w:rsid w:val="00EF6D22"/>
    <w:rsid w:val="00F0185E"/>
    <w:rsid w:val="00F02366"/>
    <w:rsid w:val="00F0279B"/>
    <w:rsid w:val="00F02D34"/>
    <w:rsid w:val="00F11A7B"/>
    <w:rsid w:val="00F14803"/>
    <w:rsid w:val="00F14C82"/>
    <w:rsid w:val="00F1617A"/>
    <w:rsid w:val="00F17C1E"/>
    <w:rsid w:val="00F2795D"/>
    <w:rsid w:val="00F27A75"/>
    <w:rsid w:val="00F32307"/>
    <w:rsid w:val="00F33529"/>
    <w:rsid w:val="00F42800"/>
    <w:rsid w:val="00F44AB2"/>
    <w:rsid w:val="00F47454"/>
    <w:rsid w:val="00F47AE1"/>
    <w:rsid w:val="00F57B5F"/>
    <w:rsid w:val="00F60775"/>
    <w:rsid w:val="00F61397"/>
    <w:rsid w:val="00F61426"/>
    <w:rsid w:val="00F71624"/>
    <w:rsid w:val="00F74EBD"/>
    <w:rsid w:val="00F75959"/>
    <w:rsid w:val="00F80992"/>
    <w:rsid w:val="00F80C65"/>
    <w:rsid w:val="00F81A56"/>
    <w:rsid w:val="00F84342"/>
    <w:rsid w:val="00F8518E"/>
    <w:rsid w:val="00F851C1"/>
    <w:rsid w:val="00F8544A"/>
    <w:rsid w:val="00F862A7"/>
    <w:rsid w:val="00F930B7"/>
    <w:rsid w:val="00F932BB"/>
    <w:rsid w:val="00FA1F0D"/>
    <w:rsid w:val="00FA41CC"/>
    <w:rsid w:val="00FA52DE"/>
    <w:rsid w:val="00FA5AA0"/>
    <w:rsid w:val="00FB3E78"/>
    <w:rsid w:val="00FB5B75"/>
    <w:rsid w:val="00FC1582"/>
    <w:rsid w:val="00FD0A96"/>
    <w:rsid w:val="00FD58CB"/>
    <w:rsid w:val="00FD62C6"/>
    <w:rsid w:val="00FE0F64"/>
    <w:rsid w:val="00FE0FA1"/>
    <w:rsid w:val="00FF0DDD"/>
    <w:rsid w:val="00FF6E57"/>
    <w:rsid w:val="025A0E84"/>
    <w:rsid w:val="0290095D"/>
    <w:rsid w:val="036E894F"/>
    <w:rsid w:val="05194406"/>
    <w:rsid w:val="05A840B1"/>
    <w:rsid w:val="09FCB331"/>
    <w:rsid w:val="0A187506"/>
    <w:rsid w:val="0B5AD306"/>
    <w:rsid w:val="0BEDC489"/>
    <w:rsid w:val="0C088343"/>
    <w:rsid w:val="0DAE12D7"/>
    <w:rsid w:val="0F489154"/>
    <w:rsid w:val="105DDC62"/>
    <w:rsid w:val="10634995"/>
    <w:rsid w:val="1116FCA6"/>
    <w:rsid w:val="1408FB08"/>
    <w:rsid w:val="15264A09"/>
    <w:rsid w:val="15C4D8A8"/>
    <w:rsid w:val="163659BB"/>
    <w:rsid w:val="1781BFF2"/>
    <w:rsid w:val="17FDB6D8"/>
    <w:rsid w:val="19CF58E1"/>
    <w:rsid w:val="1C3E343A"/>
    <w:rsid w:val="1CF85BAB"/>
    <w:rsid w:val="1E71AB1D"/>
    <w:rsid w:val="1E85339F"/>
    <w:rsid w:val="21631536"/>
    <w:rsid w:val="26347129"/>
    <w:rsid w:val="2819755F"/>
    <w:rsid w:val="28842822"/>
    <w:rsid w:val="29412F46"/>
    <w:rsid w:val="2A5413BF"/>
    <w:rsid w:val="2C15F790"/>
    <w:rsid w:val="2CA0A5BE"/>
    <w:rsid w:val="2CB15A9F"/>
    <w:rsid w:val="2D1E9161"/>
    <w:rsid w:val="2DC7695D"/>
    <w:rsid w:val="2DFF37AD"/>
    <w:rsid w:val="315F38FB"/>
    <w:rsid w:val="34C25B2D"/>
    <w:rsid w:val="3547D14D"/>
    <w:rsid w:val="371294C2"/>
    <w:rsid w:val="3722BF78"/>
    <w:rsid w:val="37D60010"/>
    <w:rsid w:val="385FCFE3"/>
    <w:rsid w:val="3910B47F"/>
    <w:rsid w:val="3AD05AAF"/>
    <w:rsid w:val="3B0A786F"/>
    <w:rsid w:val="3E3762F6"/>
    <w:rsid w:val="3F0ED359"/>
    <w:rsid w:val="3F2799C6"/>
    <w:rsid w:val="40C19B66"/>
    <w:rsid w:val="419381A7"/>
    <w:rsid w:val="427CB07B"/>
    <w:rsid w:val="42F30536"/>
    <w:rsid w:val="444C74CE"/>
    <w:rsid w:val="44F559C0"/>
    <w:rsid w:val="452916CA"/>
    <w:rsid w:val="46AC2722"/>
    <w:rsid w:val="48196429"/>
    <w:rsid w:val="4B263B0E"/>
    <w:rsid w:val="4BFBFC04"/>
    <w:rsid w:val="4EB4FD67"/>
    <w:rsid w:val="4F640E4E"/>
    <w:rsid w:val="4F69818F"/>
    <w:rsid w:val="51386106"/>
    <w:rsid w:val="551C24DA"/>
    <w:rsid w:val="55D2D918"/>
    <w:rsid w:val="55F2AE31"/>
    <w:rsid w:val="563C32F3"/>
    <w:rsid w:val="58184D03"/>
    <w:rsid w:val="5937E102"/>
    <w:rsid w:val="5980B6A3"/>
    <w:rsid w:val="5DC6F2AE"/>
    <w:rsid w:val="6075D444"/>
    <w:rsid w:val="60F158C5"/>
    <w:rsid w:val="619F4BCB"/>
    <w:rsid w:val="62DC45C4"/>
    <w:rsid w:val="6555CBA5"/>
    <w:rsid w:val="658C2033"/>
    <w:rsid w:val="67B2B174"/>
    <w:rsid w:val="67D3400C"/>
    <w:rsid w:val="6884023E"/>
    <w:rsid w:val="69B9EC5C"/>
    <w:rsid w:val="6A46D873"/>
    <w:rsid w:val="6B68C1D2"/>
    <w:rsid w:val="6DC64E2C"/>
    <w:rsid w:val="6DE503FE"/>
    <w:rsid w:val="6F9C509E"/>
    <w:rsid w:val="70A989AC"/>
    <w:rsid w:val="7509D16C"/>
    <w:rsid w:val="75C11825"/>
    <w:rsid w:val="77391D02"/>
    <w:rsid w:val="7AA7AA15"/>
    <w:rsid w:val="7D86ACF8"/>
    <w:rsid w:val="7E400BEB"/>
    <w:rsid w:val="7E47D2A4"/>
    <w:rsid w:val="7ED6BE7D"/>
    <w:rsid w:val="7F24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9827416"/>
  <w15:chartTrackingRefBased/>
  <w15:docId w15:val="{43324CAC-BAC7-4933-A349-806D2A2C2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B46"/>
    <w:pPr>
      <w:spacing w:line="480" w:lineRule="auto"/>
    </w:pPr>
    <w:rPr>
      <w:rFonts w:ascii="Times New Roman" w:hAnsi="Times New Roman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20432"/>
    <w:pPr>
      <w:keepNext/>
      <w:keepLines/>
      <w:numPr>
        <w:numId w:val="5"/>
      </w:numPr>
      <w:spacing w:before="240" w:after="0"/>
      <w:outlineLvl w:val="0"/>
    </w:pPr>
    <w:rPr>
      <w:rFonts w:eastAsiaTheme="majorEastAsia" w:cs="Times New Roman"/>
      <w:b/>
      <w:bCs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C6DFC"/>
    <w:pPr>
      <w:keepNext/>
      <w:keepLines/>
      <w:spacing w:before="40" w:after="0"/>
      <w:jc w:val="both"/>
      <w:outlineLvl w:val="1"/>
    </w:pPr>
    <w:rPr>
      <w:rFonts w:eastAsiaTheme="majorEastAsia" w:cstheme="majorBidi"/>
      <w:b/>
      <w:i/>
      <w:iCs/>
      <w:sz w:val="22"/>
      <w:szCs w:val="26"/>
    </w:rPr>
  </w:style>
  <w:style w:type="paragraph" w:styleId="Heading3">
    <w:name w:val="heading 3"/>
    <w:basedOn w:val="Heading2"/>
    <w:link w:val="Heading3Char"/>
    <w:autoRedefine/>
    <w:uiPriority w:val="9"/>
    <w:unhideWhenUsed/>
    <w:qFormat/>
    <w:rsid w:val="0048755D"/>
    <w:pPr>
      <w:outlineLvl w:val="2"/>
    </w:pPr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C6DFC"/>
    <w:rPr>
      <w:rFonts w:ascii="Times New Roman" w:eastAsiaTheme="majorEastAsia" w:hAnsi="Times New Roman" w:cstheme="majorBidi"/>
      <w:b/>
      <w:i/>
      <w:iCs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8755D"/>
    <w:rPr>
      <w:rFonts w:ascii="Times New Roman" w:eastAsiaTheme="majorEastAsia" w:hAnsi="Times New Roman" w:cstheme="majorBidi"/>
      <w:b/>
      <w:i/>
      <w:iCs/>
      <w:color w:val="000000" w:themeColor="text1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20432"/>
    <w:rPr>
      <w:rFonts w:ascii="Times New Roman" w:eastAsiaTheme="majorEastAsia" w:hAnsi="Times New Roman" w:cs="Times New Roman"/>
      <w:b/>
      <w:bCs/>
      <w:color w:val="000000" w:themeColor="tex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740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402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2229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299"/>
  </w:style>
  <w:style w:type="paragraph" w:styleId="Footer">
    <w:name w:val="footer"/>
    <w:basedOn w:val="Normal"/>
    <w:link w:val="FooterChar"/>
    <w:uiPriority w:val="99"/>
    <w:unhideWhenUsed/>
    <w:rsid w:val="00D2229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299"/>
  </w:style>
  <w:style w:type="paragraph" w:styleId="Subtitle">
    <w:name w:val="Subtitle"/>
    <w:basedOn w:val="Normal"/>
    <w:next w:val="Normal"/>
    <w:link w:val="SubtitleChar"/>
    <w:uiPriority w:val="11"/>
    <w:qFormat/>
    <w:rsid w:val="00162C64"/>
    <w:pPr>
      <w:numPr>
        <w:ilvl w:val="1"/>
      </w:numPr>
    </w:pPr>
    <w:rPr>
      <w:rFonts w:eastAsiaTheme="minorEastAsia"/>
      <w:spacing w:val="15"/>
      <w:sz w:val="16"/>
    </w:rPr>
  </w:style>
  <w:style w:type="character" w:customStyle="1" w:styleId="SubtitleChar">
    <w:name w:val="Subtitle Char"/>
    <w:basedOn w:val="DefaultParagraphFont"/>
    <w:link w:val="Subtitle"/>
    <w:uiPriority w:val="11"/>
    <w:rsid w:val="00162C64"/>
    <w:rPr>
      <w:rFonts w:ascii="Times New Roman" w:eastAsiaTheme="minorEastAsia" w:hAnsi="Times New Roman"/>
      <w:color w:val="000000" w:themeColor="text1"/>
      <w:spacing w:val="15"/>
      <w:sz w:val="16"/>
    </w:rPr>
  </w:style>
  <w:style w:type="paragraph" w:customStyle="1" w:styleId="EndNoteBibliographyTitle">
    <w:name w:val="EndNote Bibliography Title"/>
    <w:basedOn w:val="Normal"/>
    <w:link w:val="EndNoteBibliographyTitleChar"/>
    <w:rsid w:val="003207D3"/>
    <w:pPr>
      <w:spacing w:after="0"/>
      <w:jc w:val="center"/>
    </w:pPr>
    <w:rPr>
      <w:rFonts w:ascii="Calibri" w:hAnsi="Calibri" w:cs="Calibri"/>
      <w:noProof/>
      <w:sz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207D3"/>
    <w:rPr>
      <w:rFonts w:ascii="Calibri" w:hAnsi="Calibri" w:cs="Calibri"/>
      <w:noProof/>
      <w:color w:val="000000" w:themeColor="text1"/>
    </w:rPr>
  </w:style>
  <w:style w:type="paragraph" w:customStyle="1" w:styleId="EndNoteBibliography">
    <w:name w:val="EndNote Bibliography"/>
    <w:basedOn w:val="Normal"/>
    <w:link w:val="EndNoteBibliographyChar"/>
    <w:rsid w:val="003207D3"/>
    <w:pPr>
      <w:spacing w:line="240" w:lineRule="auto"/>
    </w:pPr>
    <w:rPr>
      <w:rFonts w:ascii="Calibri" w:hAnsi="Calibri" w:cs="Calibri"/>
      <w:noProof/>
      <w:sz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3207D3"/>
    <w:rPr>
      <w:rFonts w:ascii="Calibri" w:hAnsi="Calibri" w:cs="Calibri"/>
      <w:noProof/>
      <w:color w:val="000000" w:themeColor="text1"/>
    </w:rPr>
  </w:style>
  <w:style w:type="paragraph" w:styleId="ListParagraph">
    <w:name w:val="List Paragraph"/>
    <w:basedOn w:val="Normal"/>
    <w:uiPriority w:val="34"/>
    <w:qFormat/>
    <w:rsid w:val="00443B46"/>
    <w:pPr>
      <w:ind w:left="720"/>
      <w:contextualSpacing/>
    </w:pPr>
    <w:rPr>
      <w:rFonts w:eastAsiaTheme="minorEastAsia"/>
      <w:kern w:val="0"/>
      <w:lang w:val="de-CH" w:eastAsia="zh-CN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54A8E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47B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7B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7BCF"/>
    <w:rPr>
      <w:rFonts w:ascii="Times New Roman" w:hAnsi="Times New Roman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7B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7BCF"/>
    <w:rPr>
      <w:rFonts w:ascii="Times New Roman" w:hAnsi="Times New Roman"/>
      <w:b/>
      <w:bCs/>
      <w:color w:val="000000" w:themeColor="text1"/>
      <w:sz w:val="20"/>
      <w:szCs w:val="20"/>
    </w:rPr>
  </w:style>
  <w:style w:type="paragraph" w:styleId="Revision">
    <w:name w:val="Revision"/>
    <w:hidden/>
    <w:uiPriority w:val="99"/>
    <w:semiHidden/>
    <w:rsid w:val="00EB3356"/>
    <w:pPr>
      <w:spacing w:after="0" w:line="240" w:lineRule="auto"/>
    </w:pPr>
    <w:rPr>
      <w:rFonts w:ascii="Times New Roman" w:hAnsi="Times New Roman"/>
      <w:color w:val="000000" w:themeColor="text1"/>
      <w:sz w:val="24"/>
    </w:rPr>
  </w:style>
  <w:style w:type="character" w:styleId="Mention">
    <w:name w:val="Mention"/>
    <w:basedOn w:val="DefaultParagraphFont"/>
    <w:uiPriority w:val="99"/>
    <w:unhideWhenUsed/>
    <w:rsid w:val="00FF6E57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7031E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A95995"/>
    <w:pPr>
      <w:spacing w:after="0" w:line="240" w:lineRule="auto"/>
    </w:pPr>
    <w:rPr>
      <w:rFonts w:eastAsiaTheme="minorEastAsia"/>
      <w:kern w:val="0"/>
      <w:lang w:val="de-CH"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A95995"/>
    <w:pPr>
      <w:widowControl w:val="0"/>
      <w:spacing w:after="0" w:line="240" w:lineRule="auto"/>
      <w:ind w:left="163"/>
    </w:pPr>
    <w:rPr>
      <w:rFonts w:ascii="Tahoma" w:eastAsia="Tahoma" w:hAnsi="Tahoma"/>
      <w:color w:val="auto"/>
      <w:kern w:val="0"/>
      <w:sz w:val="20"/>
      <w:szCs w:val="2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A95995"/>
    <w:rPr>
      <w:rFonts w:ascii="Tahoma" w:eastAsia="Tahoma" w:hAnsi="Tahoma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02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ablo.sinues@unibas.ch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3B5DF8750E7D4AB522E3F1023638A5" ma:contentTypeVersion="39" ma:contentTypeDescription="Ein neues Dokument erstellen." ma:contentTypeScope="" ma:versionID="0cc72b636a79cae7036f2a09d63841af">
  <xsd:schema xmlns:xsd="http://www.w3.org/2001/XMLSchema" xmlns:xs="http://www.w3.org/2001/XMLSchema" xmlns:p="http://schemas.microsoft.com/office/2006/metadata/properties" xmlns:ns3="c62de273-fbcd-43d2-90bc-1a5c0fec2bcb" xmlns:ns4="01eb180c-16d1-4c18-8f0a-65995c430541" targetNamespace="http://schemas.microsoft.com/office/2006/metadata/properties" ma:root="true" ma:fieldsID="ed543fcef75aa2e2b33a63f623e77cdf" ns3:_="" ns4:_="">
    <xsd:import namespace="c62de273-fbcd-43d2-90bc-1a5c0fec2bcb"/>
    <xsd:import namespace="01eb180c-16d1-4c18-8f0a-65995c43054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Teams_Channel_Section_Location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de273-fbcd-43d2-90bc-1a5c0fec2b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b180c-16d1-4c18-8f0a-65995c4305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NotebookType" ma:index="22" nillable="true" ma:displayName="Notebook Type" ma:internalName="NotebookType">
      <xsd:simpleType>
        <xsd:restriction base="dms:Text"/>
      </xsd:simpleType>
    </xsd:element>
    <xsd:element name="FolderType" ma:index="23" nillable="true" ma:displayName="Folder Type" ma:internalName="FolderType">
      <xsd:simpleType>
        <xsd:restriction base="dms:Text"/>
      </xsd:simpleType>
    </xsd:element>
    <xsd:element name="CultureName" ma:index="24" nillable="true" ma:displayName="Culture Name" ma:internalName="CultureName">
      <xsd:simpleType>
        <xsd:restriction base="dms:Text"/>
      </xsd:simpleType>
    </xsd:element>
    <xsd:element name="AppVersion" ma:index="25" nillable="true" ma:displayName="App Version" ma:internalName="AppVersion">
      <xsd:simpleType>
        <xsd:restriction base="dms:Text"/>
      </xsd:simpleType>
    </xsd:element>
    <xsd:element name="TeamsChannelId" ma:index="26" nillable="true" ma:displayName="Teams Channel Id" ma:internalName="TeamsChannelId">
      <xsd:simpleType>
        <xsd:restriction base="dms:Text"/>
      </xsd:simpleType>
    </xsd:element>
    <xsd:element name="Owner" ma:index="2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8" nillable="true" ma:displayName="Math Settings" ma:internalName="Math_Settings">
      <xsd:simpleType>
        <xsd:restriction base="dms:Text"/>
      </xsd:simpleType>
    </xsd:element>
    <xsd:element name="DefaultSectionNames" ma:index="2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3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40" nillable="true" ma:displayName="Is Collaboration Space Locked" ma:internalName="Is_Collaboration_Space_Locked">
      <xsd:simpleType>
        <xsd:restriction base="dms:Boolean"/>
      </xsd:simpleType>
    </xsd:element>
    <xsd:element name="IsNotebookLocked" ma:index="41" nillable="true" ma:displayName="Is Notebook Locked" ma:internalName="IsNotebookLocked">
      <xsd:simpleType>
        <xsd:restriction base="dms:Boolean"/>
      </xsd:simpleType>
    </xsd:element>
    <xsd:element name="Teams_Channel_Section_Location" ma:index="42" nillable="true" ma:displayName="Teams Channel Section Location" ma:internalName="Teams_Channel_Section_Location">
      <xsd:simpleType>
        <xsd:restriction base="dms:Text"/>
      </xsd:simpleType>
    </xsd:element>
    <xsd:element name="MediaServiceSearchProperties" ma:index="4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44" nillable="true" ma:displayName="_activity" ma:hidden="true" ma:internalName="_activity">
      <xsd:simpleType>
        <xsd:restriction base="dms:Note"/>
      </xsd:simpleType>
    </xsd:element>
    <xsd:element name="MediaServiceObjectDetectorVersions" ma:index="4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46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01eb180c-16d1-4c18-8f0a-65995c430541" xsi:nil="true"/>
    <Invited_Teachers xmlns="01eb180c-16d1-4c18-8f0a-65995c430541" xsi:nil="true"/>
    <IsNotebookLocked xmlns="01eb180c-16d1-4c18-8f0a-65995c430541" xsi:nil="true"/>
    <FolderType xmlns="01eb180c-16d1-4c18-8f0a-65995c430541" xsi:nil="true"/>
    <Owner xmlns="01eb180c-16d1-4c18-8f0a-65995c430541">
      <UserInfo>
        <DisplayName/>
        <AccountId xsi:nil="true"/>
        <AccountType/>
      </UserInfo>
    </Owner>
    <Students xmlns="01eb180c-16d1-4c18-8f0a-65995c430541">
      <UserInfo>
        <DisplayName/>
        <AccountId xsi:nil="true"/>
        <AccountType/>
      </UserInfo>
    </Students>
    <_activity xmlns="01eb180c-16d1-4c18-8f0a-65995c430541" xsi:nil="true"/>
    <NotebookType xmlns="01eb180c-16d1-4c18-8f0a-65995c430541" xsi:nil="true"/>
    <Teachers xmlns="01eb180c-16d1-4c18-8f0a-65995c430541">
      <UserInfo>
        <DisplayName/>
        <AccountId xsi:nil="true"/>
        <AccountType/>
      </UserInfo>
    </Teachers>
    <Student_Groups xmlns="01eb180c-16d1-4c18-8f0a-65995c430541">
      <UserInfo>
        <DisplayName/>
        <AccountId xsi:nil="true"/>
        <AccountType/>
      </UserInfo>
    </Student_Groups>
    <AppVersion xmlns="01eb180c-16d1-4c18-8f0a-65995c430541" xsi:nil="true"/>
    <Is_Collaboration_Space_Locked xmlns="01eb180c-16d1-4c18-8f0a-65995c430541" xsi:nil="true"/>
    <Self_Registration_Enabled xmlns="01eb180c-16d1-4c18-8f0a-65995c430541" xsi:nil="true"/>
    <Has_Teacher_Only_SectionGroup xmlns="01eb180c-16d1-4c18-8f0a-65995c430541" xsi:nil="true"/>
    <CultureName xmlns="01eb180c-16d1-4c18-8f0a-65995c430541" xsi:nil="true"/>
    <Distribution_Groups xmlns="01eb180c-16d1-4c18-8f0a-65995c430541" xsi:nil="true"/>
    <LMS_Mappings xmlns="01eb180c-16d1-4c18-8f0a-65995c430541" xsi:nil="true"/>
    <Invited_Students xmlns="01eb180c-16d1-4c18-8f0a-65995c430541" xsi:nil="true"/>
    <Teams_Channel_Section_Location xmlns="01eb180c-16d1-4c18-8f0a-65995c430541" xsi:nil="true"/>
    <Templates xmlns="01eb180c-16d1-4c18-8f0a-65995c430541" xsi:nil="true"/>
    <TeamsChannelId xmlns="01eb180c-16d1-4c18-8f0a-65995c430541" xsi:nil="true"/>
    <DefaultSectionNames xmlns="01eb180c-16d1-4c18-8f0a-65995c430541" xsi:nil="true"/>
  </documentManagement>
</p:properties>
</file>

<file path=customXml/itemProps1.xml><?xml version="1.0" encoding="utf-8"?>
<ds:datastoreItem xmlns:ds="http://schemas.openxmlformats.org/officeDocument/2006/customXml" ds:itemID="{8735D319-9626-4ABA-BBD2-FF2EC6648F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377368-F500-483D-88F8-9BD88FB9A8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2de273-fbcd-43d2-90bc-1a5c0fec2bcb"/>
    <ds:schemaRef ds:uri="01eb180c-16d1-4c18-8f0a-65995c4305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8DFD89-93FA-4F54-B88F-D2384F4FC3F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45BB1DC-3AC8-4957-9203-0B82C2ECC7DE}">
  <ds:schemaRefs>
    <ds:schemaRef ds:uri="http://schemas.microsoft.com/office/2006/metadata/properties"/>
    <ds:schemaRef ds:uri="http://schemas.microsoft.com/office/infopath/2007/PartnerControls"/>
    <ds:schemaRef ds:uri="01eb180c-16d1-4c18-8f0a-65995c430541"/>
  </ds:schemaRefs>
</ds:datastoreItem>
</file>

<file path=docMetadata/LabelInfo.xml><?xml version="1.0" encoding="utf-8"?>
<clbl:labelList xmlns:clbl="http://schemas.microsoft.com/office/2020/mipLabelMetadata">
  <clbl:label id="{301b1d7b-4df8-46f3-b0a3-0933175cc43f}" enabled="0" method="" siteId="{301b1d7b-4df8-46f3-b0a3-0933175cc4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464</Words>
  <Characters>2651</Characters>
  <Application>Microsoft Office Word</Application>
  <DocSecurity>0</DocSecurity>
  <Lines>22</Lines>
  <Paragraphs>6</Paragraphs>
  <ScaleCrop>false</ScaleCrop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r.</dc:creator>
  <cp:keywords/>
  <dc:description/>
  <cp:lastModifiedBy>m. r.</cp:lastModifiedBy>
  <cp:revision>18</cp:revision>
  <dcterms:created xsi:type="dcterms:W3CDTF">2024-11-27T08:28:00Z</dcterms:created>
  <dcterms:modified xsi:type="dcterms:W3CDTF">2025-01-31T09:46:00Z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0x010100D73B5DF8750E7D4AB522E3F1023638A5</vt:lpwstr>
  </property>
</Properties>
</file>