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ADD53F" w14:textId="65AC0880" w:rsidR="00C72F65" w:rsidRDefault="00C72F65" w:rsidP="00E95B2E">
      <w:pPr>
        <w:pStyle w:val="berschrift2"/>
        <w:spacing w:line="360" w:lineRule="auto"/>
        <w:rPr>
          <w:rFonts w:cs="Times New Roman"/>
        </w:rPr>
      </w:pPr>
      <w:r w:rsidRPr="006366C9">
        <w:rPr>
          <w:rFonts w:cs="Times New Roman"/>
        </w:rPr>
        <w:t>A</w:t>
      </w:r>
      <w:r w:rsidR="001E53CB">
        <w:rPr>
          <w:rFonts w:cs="Times New Roman"/>
        </w:rPr>
        <w:t>dditional file</w:t>
      </w:r>
      <w:r w:rsidRPr="006366C9">
        <w:rPr>
          <w:rFonts w:cs="Times New Roman"/>
        </w:rPr>
        <w:t xml:space="preserve"> </w:t>
      </w:r>
      <w:r w:rsidR="00D6344A">
        <w:rPr>
          <w:rFonts w:cs="Times New Roman"/>
        </w:rPr>
        <w:t>2</w:t>
      </w:r>
      <w:r w:rsidRPr="006366C9">
        <w:rPr>
          <w:rFonts w:cs="Times New Roman"/>
        </w:rPr>
        <w:t xml:space="preserve"> </w:t>
      </w:r>
      <w:r w:rsidR="00E95B2E" w:rsidRPr="00E73A6C">
        <w:rPr>
          <w:rFonts w:cs="Times New Roman"/>
        </w:rPr>
        <w:t xml:space="preserve">Overview of components and methods of process evaluation alongside </w:t>
      </w:r>
      <w:r w:rsidR="0080068C">
        <w:rPr>
          <w:rFonts w:cs="Times New Roman"/>
        </w:rPr>
        <w:t xml:space="preserve">the </w:t>
      </w:r>
      <w:r w:rsidR="00E95B2E" w:rsidRPr="00E73A6C">
        <w:rPr>
          <w:rFonts w:cs="Times New Roman"/>
        </w:rPr>
        <w:t xml:space="preserve">feasibility study </w:t>
      </w:r>
      <w:r w:rsidRPr="00E73A6C">
        <w:rPr>
          <w:rFonts w:cs="Times New Roman"/>
        </w:rPr>
        <w:t>(based on Logic model, study process and domains</w:t>
      </w:r>
      <w:r w:rsidR="00E95B2E" w:rsidRPr="00E73A6C">
        <w:rPr>
          <w:rFonts w:cs="Times New Roman"/>
        </w:rPr>
        <w:t xml:space="preserve"> by Grant et al.</w:t>
      </w:r>
      <w:r w:rsidRPr="00E73A6C">
        <w:rPr>
          <w:rFonts w:cs="Times New Roman"/>
        </w:rPr>
        <w:t xml:space="preserve"> </w:t>
      </w:r>
      <w:sdt>
        <w:sdtPr>
          <w:rPr>
            <w:rFonts w:cs="Times New Roman"/>
          </w:rPr>
          <w:alias w:val="Don't edit this field"/>
          <w:tag w:val="CitaviPlaceholder#e61ead35-ee9e-4835-a9ed-837f6cf40af7"/>
          <w:id w:val="213789254"/>
          <w:placeholder>
            <w:docPart w:val="84CAE498B2324A10944EC613FA0939F5"/>
          </w:placeholder>
        </w:sdtPr>
        <w:sdtEndPr/>
        <w:sdtContent>
          <w:r w:rsidRPr="00E73A6C">
            <w:rPr>
              <w:rFonts w:cs="Times New Roman"/>
            </w:rPr>
            <w:fldChar w:fldCharType="begin"/>
          </w:r>
          <w:r w:rsidR="00DD1DB2">
            <w:rPr>
              <w:rFonts w:cs="Times New Roman"/>
            </w:rPr>
            <w:instrText>ADDIN CitaviPlaceholder{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}</w:instrText>
          </w:r>
          <w:r w:rsidRPr="00E73A6C">
            <w:rPr>
              <w:rFonts w:cs="Times New Roman"/>
            </w:rPr>
            <w:fldChar w:fldCharType="separate"/>
          </w:r>
          <w:r w:rsidR="00A92703">
            <w:rPr>
              <w:rFonts w:cs="Times New Roman"/>
            </w:rPr>
            <w:t>[33]</w:t>
          </w:r>
          <w:r w:rsidRPr="00E73A6C">
            <w:rPr>
              <w:rFonts w:cs="Times New Roman"/>
            </w:rPr>
            <w:fldChar w:fldCharType="end"/>
          </w:r>
        </w:sdtContent>
      </w:sdt>
      <w:r w:rsidRPr="00E73A6C">
        <w:rPr>
          <w:rFonts w:cs="Times New Roman"/>
        </w:rPr>
        <w:t xml:space="preserve">] </w:t>
      </w:r>
    </w:p>
    <w:tbl>
      <w:tblPr>
        <w:tblStyle w:val="Tabellenraster"/>
        <w:tblW w:w="1445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1196"/>
        <w:gridCol w:w="2694"/>
        <w:gridCol w:w="4110"/>
        <w:gridCol w:w="3686"/>
        <w:gridCol w:w="283"/>
        <w:gridCol w:w="284"/>
        <w:gridCol w:w="283"/>
        <w:gridCol w:w="284"/>
        <w:gridCol w:w="1129"/>
      </w:tblGrid>
      <w:tr w:rsidR="00E95B2E" w:rsidRPr="00274564" w14:paraId="00101681" w14:textId="77777777" w:rsidTr="00E95B2E">
        <w:trPr>
          <w:tblHeader/>
        </w:trPr>
        <w:tc>
          <w:tcPr>
            <w:tcW w:w="510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AC03D25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5BF66A04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Aim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74DF06D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240D3853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Domain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A36A0DE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0CC640E3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Research questions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CB40EF2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12AE2286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Evaluation focus area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D6F2288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6B8C898E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bookmarkStart w:id="0" w:name="_Hlk35519991"/>
            <w:r w:rsidRPr="00274564">
              <w:rPr>
                <w:b/>
                <w:sz w:val="16"/>
                <w:szCs w:val="16"/>
              </w:rPr>
              <w:t>Data collection methods and measures</w:t>
            </w:r>
            <w:bookmarkEnd w:id="0"/>
          </w:p>
        </w:tc>
        <w:tc>
          <w:tcPr>
            <w:tcW w:w="1134" w:type="dxa"/>
            <w:gridSpan w:val="4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985F7BD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Respondents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37DB78B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  <w:p w14:paraId="38F73DF1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  <w:r w:rsidRPr="00274564">
              <w:rPr>
                <w:b/>
                <w:sz w:val="16"/>
                <w:szCs w:val="16"/>
              </w:rPr>
              <w:t>Stage of study</w:t>
            </w:r>
          </w:p>
        </w:tc>
      </w:tr>
      <w:tr w:rsidR="00E95B2E" w:rsidRPr="00274564" w14:paraId="26D7288B" w14:textId="77777777" w:rsidTr="005C0954">
        <w:trPr>
          <w:cantSplit/>
          <w:trHeight w:val="1299"/>
          <w:tblHeader/>
        </w:trPr>
        <w:tc>
          <w:tcPr>
            <w:tcW w:w="51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43BFF13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0CB535D4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1EDEB072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6023D00F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58F1C47C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</w:tcPr>
          <w:p w14:paraId="4E0BBE9C" w14:textId="25285F76" w:rsidR="00E95B2E" w:rsidRPr="000B48ED" w:rsidRDefault="000B48ED" w:rsidP="00E95B2E">
            <w:pPr>
              <w:spacing w:line="160" w:lineRule="exact"/>
              <w:ind w:left="113" w:right="113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</w:t>
            </w:r>
            <w:r w:rsidR="007B427F" w:rsidRPr="000B48ED">
              <w:rPr>
                <w:sz w:val="16"/>
                <w:szCs w:val="16"/>
              </w:rPr>
              <w:t>esearch team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</w:tcPr>
          <w:p w14:paraId="339C404A" w14:textId="45EEC347" w:rsidR="00E95B2E" w:rsidRPr="000B48ED" w:rsidRDefault="00E95B2E" w:rsidP="00E95B2E">
            <w:pPr>
              <w:spacing w:line="160" w:lineRule="exact"/>
              <w:ind w:left="113" w:right="113"/>
              <w:rPr>
                <w:sz w:val="16"/>
                <w:szCs w:val="16"/>
              </w:rPr>
            </w:pPr>
            <w:r w:rsidRPr="000B48ED">
              <w:rPr>
                <w:sz w:val="16"/>
                <w:szCs w:val="16"/>
              </w:rPr>
              <w:t>GPs</w:t>
            </w:r>
            <w:r w:rsidR="00C13E33">
              <w:rPr>
                <w:sz w:val="16"/>
                <w:szCs w:val="16"/>
              </w:rPr>
              <w:t xml:space="preserve">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</w:tcPr>
          <w:p w14:paraId="0C5B13A7" w14:textId="77777777" w:rsidR="00E95B2E" w:rsidRPr="00274564" w:rsidRDefault="00E95B2E" w:rsidP="00E95B2E">
            <w:pPr>
              <w:spacing w:line="160" w:lineRule="exact"/>
              <w:ind w:left="113" w:right="113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PTs</w:t>
            </w:r>
          </w:p>
        </w:tc>
        <w:tc>
          <w:tcPr>
            <w:tcW w:w="284" w:type="dxa"/>
            <w:tcBorders>
              <w:bottom w:val="single" w:sz="4" w:space="0" w:color="auto"/>
            </w:tcBorders>
            <w:shd w:val="clear" w:color="auto" w:fill="F2F2F2" w:themeFill="background1" w:themeFillShade="F2"/>
            <w:textDirection w:val="btLr"/>
          </w:tcPr>
          <w:p w14:paraId="1D0DAD0F" w14:textId="77777777" w:rsidR="00E95B2E" w:rsidRPr="00274564" w:rsidRDefault="00E95B2E" w:rsidP="00E95B2E">
            <w:pPr>
              <w:spacing w:line="160" w:lineRule="exact"/>
              <w:ind w:left="113" w:right="113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Patient</w:t>
            </w:r>
            <w:r>
              <w:rPr>
                <w:sz w:val="16"/>
                <w:szCs w:val="16"/>
              </w:rPr>
              <w:t>s</w:t>
            </w:r>
          </w:p>
        </w:tc>
        <w:tc>
          <w:tcPr>
            <w:tcW w:w="1129" w:type="dxa"/>
            <w:vMerge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30B4E58D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</w:tr>
      <w:tr w:rsidR="00323EA5" w:rsidRPr="00274564" w14:paraId="6139E5E2" w14:textId="77777777" w:rsidTr="005C0954">
        <w:trPr>
          <w:cantSplit/>
          <w:trHeight w:val="112"/>
        </w:trPr>
        <w:tc>
          <w:tcPr>
            <w:tcW w:w="510" w:type="dxa"/>
            <w:vMerge w:val="restart"/>
            <w:tcBorders>
              <w:top w:val="single" w:sz="4" w:space="0" w:color="auto"/>
            </w:tcBorders>
            <w:textDirection w:val="btLr"/>
          </w:tcPr>
          <w:p w14:paraId="273B1991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  <w:bookmarkStart w:id="1" w:name="_Hlk32577655"/>
            <w:bookmarkStart w:id="2" w:name="_Hlk41057919"/>
            <w:bookmarkStart w:id="3" w:name="_Hlk35430515"/>
            <w:r w:rsidRPr="00274564">
              <w:rPr>
                <w:sz w:val="16"/>
                <w:szCs w:val="16"/>
              </w:rPr>
              <w:t>Trial feasibility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21508494" w14:textId="7488DAB0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Recruitment of clusters*</w:t>
            </w:r>
            <w:r>
              <w:rPr>
                <w:sz w:val="16"/>
                <w:szCs w:val="16"/>
              </w:rPr>
              <w:t xml:space="preserve"> </w:t>
            </w:r>
            <w:r w:rsidRPr="00274564">
              <w:rPr>
                <w:sz w:val="16"/>
                <w:szCs w:val="16"/>
              </w:rPr>
              <w:t>and PTs</w:t>
            </w:r>
          </w:p>
          <w:p w14:paraId="28FADE62" w14:textId="77777777" w:rsidR="00323EA5" w:rsidRPr="00274564" w:rsidRDefault="00323EA5" w:rsidP="00E95B2E">
            <w:pPr>
              <w:spacing w:line="276" w:lineRule="auto"/>
              <w:rPr>
                <w:i/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single" w:sz="4" w:space="0" w:color="auto"/>
              <w:bottom w:val="dashed" w:sz="4" w:space="0" w:color="auto"/>
            </w:tcBorders>
          </w:tcPr>
          <w:p w14:paraId="3B322D6B" w14:textId="48E65D84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How were </w:t>
            </w:r>
            <w:r>
              <w:rPr>
                <w:sz w:val="16"/>
                <w:szCs w:val="16"/>
              </w:rPr>
              <w:t>health professional</w:t>
            </w:r>
            <w:r w:rsidRPr="00274564">
              <w:rPr>
                <w:sz w:val="16"/>
                <w:szCs w:val="16"/>
              </w:rPr>
              <w:t xml:space="preserve"> practices sampled and recruited?</w:t>
            </w:r>
          </w:p>
          <w:p w14:paraId="0F053738" w14:textId="77777777" w:rsidR="00323EA5" w:rsidRPr="00D860F3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4110" w:type="dxa"/>
            <w:tcBorders>
              <w:top w:val="single" w:sz="4" w:space="0" w:color="auto"/>
              <w:bottom w:val="dashed" w:sz="4" w:space="0" w:color="auto"/>
            </w:tcBorders>
          </w:tcPr>
          <w:p w14:paraId="56240E8C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Evaluation of the recruitment procedure including required resources and difficulties</w:t>
            </w:r>
          </w:p>
        </w:tc>
        <w:tc>
          <w:tcPr>
            <w:tcW w:w="3686" w:type="dxa"/>
            <w:tcBorders>
              <w:top w:val="single" w:sz="4" w:space="0" w:color="auto"/>
              <w:bottom w:val="dashed" w:sz="4" w:space="0" w:color="auto"/>
            </w:tcBorders>
          </w:tcPr>
          <w:p w14:paraId="404EFB55" w14:textId="62E56A5F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by the</w:t>
            </w:r>
            <w:r>
              <w:rPr>
                <w:sz w:val="16"/>
                <w:szCs w:val="16"/>
              </w:rPr>
              <w:t xml:space="preserve"> research team</w:t>
            </w:r>
          </w:p>
        </w:tc>
        <w:tc>
          <w:tcPr>
            <w:tcW w:w="283" w:type="dxa"/>
            <w:tcBorders>
              <w:top w:val="single" w:sz="4" w:space="0" w:color="auto"/>
              <w:bottom w:val="dashed" w:sz="4" w:space="0" w:color="auto"/>
            </w:tcBorders>
          </w:tcPr>
          <w:p w14:paraId="310CC9FD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bottom w:val="dashed" w:sz="4" w:space="0" w:color="auto"/>
            </w:tcBorders>
          </w:tcPr>
          <w:p w14:paraId="52ADCE2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dashed" w:sz="4" w:space="0" w:color="auto"/>
            </w:tcBorders>
          </w:tcPr>
          <w:p w14:paraId="70CA361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dashed" w:sz="4" w:space="0" w:color="auto"/>
            </w:tcBorders>
          </w:tcPr>
          <w:p w14:paraId="188AB3C1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1C1EB607" w14:textId="1ABFB6E2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Prior to and during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intervention</w:t>
            </w:r>
          </w:p>
        </w:tc>
      </w:tr>
      <w:bookmarkEnd w:id="1"/>
      <w:tr w:rsidR="00323EA5" w:rsidRPr="00274564" w14:paraId="3218E397" w14:textId="77777777" w:rsidTr="005C0954">
        <w:trPr>
          <w:cantSplit/>
          <w:trHeight w:val="132"/>
        </w:trPr>
        <w:tc>
          <w:tcPr>
            <w:tcW w:w="510" w:type="dxa"/>
            <w:vMerge/>
            <w:textDirection w:val="btLr"/>
          </w:tcPr>
          <w:p w14:paraId="053509EA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EC9FE51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062E5EFE" w14:textId="3D2EB2AD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How did </w:t>
            </w:r>
            <w:r>
              <w:rPr>
                <w:sz w:val="16"/>
                <w:szCs w:val="16"/>
              </w:rPr>
              <w:t>health professional</w:t>
            </w:r>
            <w:r w:rsidRPr="00274564">
              <w:rPr>
                <w:sz w:val="16"/>
                <w:szCs w:val="16"/>
              </w:rPr>
              <w:t xml:space="preserve"> practices respond to recruitment approach?</w:t>
            </w: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3BFEE98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bookmarkStart w:id="4" w:name="_Hlk33515803"/>
            <w:r w:rsidRPr="00274564">
              <w:rPr>
                <w:sz w:val="16"/>
                <w:szCs w:val="16"/>
              </w:rPr>
              <w:t>Satisfaction with recruitment approach and study documents</w:t>
            </w:r>
            <w:bookmarkEnd w:id="4"/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74AFD923" w14:textId="013F18D1" w:rsidR="00323EA5" w:rsidRPr="00EA567E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EA567E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GPs</w:t>
            </w:r>
          </w:p>
          <w:p w14:paraId="3D519CCF" w14:textId="42774571" w:rsidR="00323EA5" w:rsidRPr="00EA567E" w:rsidRDefault="00323EA5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7EF996F3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4820DBB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2F9ADE6B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635372E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36C056D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502CD770" w14:textId="77777777" w:rsidTr="005C0954">
        <w:trPr>
          <w:cantSplit/>
          <w:trHeight w:val="132"/>
        </w:trPr>
        <w:tc>
          <w:tcPr>
            <w:tcW w:w="510" w:type="dxa"/>
            <w:vMerge/>
            <w:textDirection w:val="btLr"/>
          </w:tcPr>
          <w:p w14:paraId="7FDFEC25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C7354E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</w:tcPr>
          <w:p w14:paraId="7F8D1FB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4110" w:type="dxa"/>
            <w:vMerge/>
          </w:tcPr>
          <w:p w14:paraId="6406D51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686" w:type="dxa"/>
          </w:tcPr>
          <w:p w14:paraId="7E1FD1FB" w14:textId="77777777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7528FDDC" w14:textId="192A12CC" w:rsidR="00323EA5" w:rsidRPr="00EA567E" w:rsidRDefault="00323EA5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</w:tcPr>
          <w:p w14:paraId="409FD77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4F198B21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21FB52D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41A60AD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9FB13A1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31D5B13A" w14:textId="77777777" w:rsidTr="005C0954">
        <w:trPr>
          <w:cantSplit/>
          <w:trHeight w:val="132"/>
        </w:trPr>
        <w:tc>
          <w:tcPr>
            <w:tcW w:w="510" w:type="dxa"/>
            <w:vMerge/>
            <w:textDirection w:val="btLr"/>
          </w:tcPr>
          <w:p w14:paraId="6351B642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0C9E24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</w:tcPr>
          <w:p w14:paraId="6BF9E77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6D320391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32BFC032" w14:textId="27FAEEDF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by the</w:t>
            </w:r>
            <w:r>
              <w:rPr>
                <w:sz w:val="16"/>
                <w:szCs w:val="16"/>
              </w:rPr>
              <w:t xml:space="preserve"> research team</w:t>
            </w:r>
          </w:p>
          <w:p w14:paraId="013D1503" w14:textId="77777777" w:rsidR="00323EA5" w:rsidRPr="00D860F3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F5BB53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C43970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6805FF02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4914E3E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177F3ED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bookmarkEnd w:id="2"/>
      <w:tr w:rsidR="00323EA5" w:rsidRPr="00274564" w14:paraId="1CC4C813" w14:textId="77777777" w:rsidTr="005C0954">
        <w:trPr>
          <w:cantSplit/>
          <w:trHeight w:val="132"/>
        </w:trPr>
        <w:tc>
          <w:tcPr>
            <w:tcW w:w="510" w:type="dxa"/>
            <w:vMerge/>
            <w:textDirection w:val="btLr"/>
          </w:tcPr>
          <w:p w14:paraId="6DFCC7A6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584136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</w:tcPr>
          <w:p w14:paraId="06E8559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Who agreed to participate?</w:t>
            </w:r>
          </w:p>
        </w:tc>
        <w:tc>
          <w:tcPr>
            <w:tcW w:w="4110" w:type="dxa"/>
            <w:tcBorders>
              <w:top w:val="dashed" w:sz="4" w:space="0" w:color="auto"/>
              <w:bottom w:val="dashed" w:sz="4" w:space="0" w:color="auto"/>
            </w:tcBorders>
          </w:tcPr>
          <w:p w14:paraId="1A295F0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Characteristics of participants</w:t>
            </w:r>
          </w:p>
        </w:tc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</w:tcPr>
          <w:p w14:paraId="70C7844C" w14:textId="2D5DE6EB" w:rsidR="00323EA5" w:rsidRPr="00450FFD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450FFD">
              <w:rPr>
                <w:sz w:val="16"/>
                <w:szCs w:val="16"/>
              </w:rPr>
              <w:t>Standardised questionnaire about sociodemographic and structural practice data based on</w:t>
            </w:r>
            <w:r>
              <w:rPr>
                <w:sz w:val="16"/>
                <w:szCs w:val="16"/>
              </w:rPr>
              <w:t xml:space="preserve"> the</w:t>
            </w:r>
            <w:r w:rsidRPr="00450FFD">
              <w:rPr>
                <w:sz w:val="16"/>
                <w:szCs w:val="16"/>
              </w:rPr>
              <w:t xml:space="preserve"> QCPC</w:t>
            </w:r>
          </w:p>
          <w:p w14:paraId="402F2DBD" w14:textId="25C77B07" w:rsidR="00323EA5" w:rsidRPr="00450FFD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6CFA8D3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630863D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53EB7930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0B94FBD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D8EDD1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59A1DCAD" w14:textId="77777777" w:rsidTr="005C0954">
        <w:trPr>
          <w:cantSplit/>
          <w:trHeight w:val="189"/>
        </w:trPr>
        <w:tc>
          <w:tcPr>
            <w:tcW w:w="510" w:type="dxa"/>
            <w:vMerge/>
            <w:textDirection w:val="btLr"/>
          </w:tcPr>
          <w:p w14:paraId="443C392C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56A36A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66BEC30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Why did they agree to participate?</w:t>
            </w:r>
          </w:p>
          <w:p w14:paraId="3F4D167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0B63F08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Reasons for participation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6339E1E5" w14:textId="4668FC3A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</w:t>
            </w:r>
          </w:p>
          <w:p w14:paraId="140E68D2" w14:textId="312B3FC3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07D7FF9B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0475A372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300C007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577B9E7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C7B1A0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722E90DA" w14:textId="77777777" w:rsidTr="005C0954">
        <w:trPr>
          <w:cantSplit/>
          <w:trHeight w:val="189"/>
        </w:trPr>
        <w:tc>
          <w:tcPr>
            <w:tcW w:w="510" w:type="dxa"/>
            <w:vMerge/>
            <w:textDirection w:val="btLr"/>
          </w:tcPr>
          <w:p w14:paraId="319BAECB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C8D625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</w:tcPr>
          <w:p w14:paraId="170246C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4D60EE7E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02ECB55C" w14:textId="77777777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1AAA4133" w14:textId="3E9C0806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0940AC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A6F736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40AB05D8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7C0BF79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72278BE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7664CF2E" w14:textId="77777777" w:rsidTr="005C0954">
        <w:trPr>
          <w:cantSplit/>
          <w:trHeight w:val="189"/>
        </w:trPr>
        <w:tc>
          <w:tcPr>
            <w:tcW w:w="510" w:type="dxa"/>
            <w:vMerge/>
            <w:textDirection w:val="btLr"/>
          </w:tcPr>
          <w:p w14:paraId="7F77F21A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78FD9D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</w:tcPr>
          <w:p w14:paraId="24A4D37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Why did they not agree to participate?</w:t>
            </w:r>
          </w:p>
        </w:tc>
        <w:tc>
          <w:tcPr>
            <w:tcW w:w="4110" w:type="dxa"/>
            <w:tcBorders>
              <w:top w:val="dashed" w:sz="4" w:space="0" w:color="auto"/>
              <w:bottom w:val="dashed" w:sz="4" w:space="0" w:color="auto"/>
            </w:tcBorders>
          </w:tcPr>
          <w:p w14:paraId="6251453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Reasons for non-participation</w:t>
            </w:r>
          </w:p>
        </w:tc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</w:tcPr>
          <w:p w14:paraId="7B60CA56" w14:textId="6562128B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by the</w:t>
            </w:r>
            <w:r>
              <w:rPr>
                <w:sz w:val="16"/>
                <w:szCs w:val="16"/>
              </w:rPr>
              <w:t xml:space="preserve"> research team</w:t>
            </w:r>
          </w:p>
          <w:p w14:paraId="62D8FF4F" w14:textId="4DF64278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39C7599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2FC57C5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463F875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0E390DB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DD02D4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679DA173" w14:textId="77777777" w:rsidTr="005C0954">
        <w:trPr>
          <w:cantSplit/>
          <w:trHeight w:val="64"/>
        </w:trPr>
        <w:tc>
          <w:tcPr>
            <w:tcW w:w="510" w:type="dxa"/>
            <w:vMerge/>
            <w:textDirection w:val="btLr"/>
          </w:tcPr>
          <w:p w14:paraId="146D1D3C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390754A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dashed" w:sz="4" w:space="0" w:color="auto"/>
              <w:bottom w:val="single" w:sz="4" w:space="0" w:color="auto"/>
            </w:tcBorders>
          </w:tcPr>
          <w:p w14:paraId="69473394" w14:textId="547F6A98" w:rsidR="00323EA5" w:rsidRPr="00C13E33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What was the ability to retain participants </w:t>
            </w:r>
            <w:bookmarkStart w:id="5" w:name="_Hlk32479761"/>
            <w:r w:rsidRPr="00274564">
              <w:rPr>
                <w:sz w:val="16"/>
                <w:szCs w:val="16"/>
              </w:rPr>
              <w:t>throughout the follow-up perio</w:t>
            </w:r>
            <w:bookmarkEnd w:id="5"/>
            <w:r>
              <w:rPr>
                <w:sz w:val="16"/>
                <w:szCs w:val="16"/>
              </w:rPr>
              <w:t>d</w:t>
            </w:r>
            <w:r w:rsidRPr="00274564">
              <w:rPr>
                <w:sz w:val="16"/>
                <w:szCs w:val="16"/>
              </w:rPr>
              <w:t>?</w:t>
            </w:r>
          </w:p>
        </w:tc>
        <w:tc>
          <w:tcPr>
            <w:tcW w:w="4110" w:type="dxa"/>
            <w:tcBorders>
              <w:top w:val="dashed" w:sz="4" w:space="0" w:color="auto"/>
              <w:bottom w:val="single" w:sz="4" w:space="0" w:color="auto"/>
            </w:tcBorders>
          </w:tcPr>
          <w:p w14:paraId="6B92955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Amount of missing data: number of withdrawals and dropouts including reasons</w:t>
            </w:r>
          </w:p>
          <w:p w14:paraId="71785657" w14:textId="77777777" w:rsidR="00323EA5" w:rsidRPr="00C13E33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3686" w:type="dxa"/>
            <w:tcBorders>
              <w:top w:val="dashed" w:sz="4" w:space="0" w:color="auto"/>
              <w:bottom w:val="single" w:sz="4" w:space="0" w:color="auto"/>
            </w:tcBorders>
          </w:tcPr>
          <w:p w14:paraId="30952DBC" w14:textId="123D9B00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by the </w:t>
            </w:r>
            <w:r>
              <w:rPr>
                <w:sz w:val="16"/>
                <w:szCs w:val="16"/>
              </w:rPr>
              <w:t>research team</w:t>
            </w:r>
          </w:p>
          <w:p w14:paraId="66084EF3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67C9AF52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3F57BDF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241FC37D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719B5791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F7B489D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bookmarkEnd w:id="3"/>
      <w:tr w:rsidR="00323EA5" w:rsidRPr="00274564" w14:paraId="5409F068" w14:textId="77777777" w:rsidTr="005C0954">
        <w:trPr>
          <w:cantSplit/>
          <w:trHeight w:val="64"/>
        </w:trPr>
        <w:tc>
          <w:tcPr>
            <w:tcW w:w="510" w:type="dxa"/>
            <w:vMerge/>
            <w:textDirection w:val="btLr"/>
          </w:tcPr>
          <w:p w14:paraId="2547A0B4" w14:textId="77777777" w:rsidR="00323EA5" w:rsidRPr="00274564" w:rsidRDefault="00323EA5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47ECF0C2" w14:textId="2D3AFACC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Recruitment and reach in individuals*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67DD145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were individuals sampled and recruited?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27636EC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Evaluation of the recruitment procedure including required resources and difficulties</w:t>
            </w:r>
          </w:p>
          <w:p w14:paraId="2C9EBD1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60C7DBB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558BB5D5" w14:textId="17B669E1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GPs</w:t>
            </w:r>
          </w:p>
          <w:p w14:paraId="6E43D6B6" w14:textId="4B3F46CB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B90F3E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2EA0BC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7D2E534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0AFC4CB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21D95D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7B40F497" w14:textId="77777777" w:rsidTr="005C0954">
        <w:tc>
          <w:tcPr>
            <w:tcW w:w="510" w:type="dxa"/>
            <w:vMerge/>
          </w:tcPr>
          <w:p w14:paraId="1C58B26E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11C1E7FA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</w:tcPr>
          <w:p w14:paraId="56ED164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607C349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7B44B45D" w14:textId="41F070BD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 with </w:t>
            </w:r>
            <w:r>
              <w:rPr>
                <w:sz w:val="16"/>
                <w:szCs w:val="16"/>
              </w:rPr>
              <w:t>GPs</w:t>
            </w:r>
          </w:p>
          <w:p w14:paraId="17FAC221" w14:textId="6BCB8F48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09F618B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411F358B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6555E22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AD19EAD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6C128A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06197AF4" w14:textId="77777777" w:rsidTr="005C0954">
        <w:tc>
          <w:tcPr>
            <w:tcW w:w="510" w:type="dxa"/>
            <w:vMerge/>
          </w:tcPr>
          <w:p w14:paraId="05F43CF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05D3B02B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</w:tcPr>
          <w:p w14:paraId="251A0C5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7357E0E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413F632D" w14:textId="3670D012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Standardised questionnaire about </w:t>
            </w:r>
            <w:r w:rsidR="00E937A7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recruitment process</w:t>
            </w:r>
          </w:p>
          <w:p w14:paraId="0D5B2D4C" w14:textId="15C853B1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DE5855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93A28E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7741453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E0A555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D796B63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5D4C2E24" w14:textId="77777777" w:rsidTr="005C0954">
        <w:tc>
          <w:tcPr>
            <w:tcW w:w="510" w:type="dxa"/>
            <w:vMerge/>
          </w:tcPr>
          <w:p w14:paraId="1A8E88C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6922259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</w:tcPr>
          <w:p w14:paraId="5E08EFE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7E7D61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3B50B09F" w14:textId="1EC1136E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by the </w:t>
            </w:r>
            <w:r>
              <w:rPr>
                <w:sz w:val="16"/>
                <w:szCs w:val="16"/>
              </w:rPr>
              <w:t>research team</w:t>
            </w:r>
          </w:p>
          <w:p w14:paraId="340D2F83" w14:textId="37CC7FD4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8E4716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6EE075A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340F83A1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239953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61E8E7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281BABB8" w14:textId="77777777" w:rsidTr="005C0954">
        <w:tc>
          <w:tcPr>
            <w:tcW w:w="510" w:type="dxa"/>
            <w:vMerge/>
          </w:tcPr>
          <w:p w14:paraId="4E92FCC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77F87F7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</w:tcPr>
          <w:p w14:paraId="133EC6E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6A6181A1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5D7D4DF8" w14:textId="5B42BC1A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of contact with </w:t>
            </w:r>
            <w:r>
              <w:rPr>
                <w:sz w:val="16"/>
                <w:szCs w:val="16"/>
              </w:rPr>
              <w:t>GPs</w:t>
            </w:r>
            <w:r w:rsidRPr="00274564">
              <w:rPr>
                <w:sz w:val="16"/>
                <w:szCs w:val="16"/>
              </w:rPr>
              <w:t xml:space="preserve"> via telephone or email</w:t>
            </w:r>
          </w:p>
          <w:p w14:paraId="39B6E50A" w14:textId="21949DFA" w:rsidR="00323EA5" w:rsidRPr="00EA567E" w:rsidRDefault="00323EA5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387D8B8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435E53D2" w14:textId="443FFDD4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4C2655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0B6DAC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1F4D1A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593C4CA9" w14:textId="77777777" w:rsidTr="005C0954">
        <w:tc>
          <w:tcPr>
            <w:tcW w:w="510" w:type="dxa"/>
            <w:vMerge/>
          </w:tcPr>
          <w:p w14:paraId="48976BB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740C7A6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1DC089A7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did the individuals respond to recruitment approach?</w:t>
            </w: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7E6D830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Satisfaction with recruitment approach and study documents 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47A0309F" w14:textId="57CC132C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>
              <w:rPr>
                <w:sz w:val="16"/>
                <w:szCs w:val="16"/>
              </w:rPr>
              <w:t>patients</w:t>
            </w:r>
          </w:p>
          <w:p w14:paraId="4A48F963" w14:textId="2B250E3E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6C943463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0CAAA99D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0A399207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5DA3CD8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70110D6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3B189745" w14:textId="77777777" w:rsidTr="005C0954">
        <w:tc>
          <w:tcPr>
            <w:tcW w:w="510" w:type="dxa"/>
            <w:vMerge/>
          </w:tcPr>
          <w:p w14:paraId="7955CF3A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6BFBCA1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</w:tcPr>
          <w:p w14:paraId="3585F063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6E63D9C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3A5A431C" w14:textId="6447DCA8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GPs</w:t>
            </w:r>
          </w:p>
          <w:p w14:paraId="07A7BDDC" w14:textId="67762444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492B4483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BF03A2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69F36E23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AD5269B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E36E5B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2C6C1C3F" w14:textId="77777777" w:rsidTr="005C0954">
        <w:tc>
          <w:tcPr>
            <w:tcW w:w="510" w:type="dxa"/>
            <w:vMerge/>
          </w:tcPr>
          <w:p w14:paraId="3970057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198E601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</w:tcPr>
          <w:p w14:paraId="06089B7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133FC5B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661201A7" w14:textId="2435C12F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 with </w:t>
            </w:r>
            <w:r>
              <w:rPr>
                <w:sz w:val="16"/>
                <w:szCs w:val="16"/>
              </w:rPr>
              <w:t>GPs</w:t>
            </w:r>
          </w:p>
          <w:p w14:paraId="10900560" w14:textId="33CD4D0F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002AE0D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800249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0889A80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2400DD19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02EBF4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08B84873" w14:textId="77777777" w:rsidTr="005C0954">
        <w:tc>
          <w:tcPr>
            <w:tcW w:w="510" w:type="dxa"/>
            <w:vMerge/>
          </w:tcPr>
          <w:p w14:paraId="4A846B7C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551C62A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tcBorders>
              <w:top w:val="dashed" w:sz="4" w:space="0" w:color="auto"/>
              <w:bottom w:val="dashed" w:sz="4" w:space="0" w:color="auto"/>
            </w:tcBorders>
          </w:tcPr>
          <w:p w14:paraId="3D010B5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Who agreed to participate? </w:t>
            </w:r>
          </w:p>
          <w:p w14:paraId="6C1BDED1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Are they representative?</w:t>
            </w:r>
          </w:p>
        </w:tc>
        <w:tc>
          <w:tcPr>
            <w:tcW w:w="4110" w:type="dxa"/>
            <w:tcBorders>
              <w:top w:val="dashed" w:sz="4" w:space="0" w:color="auto"/>
              <w:bottom w:val="dashed" w:sz="4" w:space="0" w:color="auto"/>
            </w:tcBorders>
          </w:tcPr>
          <w:p w14:paraId="043FE13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Characteristics of participants</w:t>
            </w:r>
          </w:p>
          <w:p w14:paraId="21AF435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</w:tcPr>
          <w:p w14:paraId="47ABB73F" w14:textId="77777777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Standardised questionnaire about sociodemographic data</w:t>
            </w:r>
          </w:p>
          <w:p w14:paraId="5BB6091C" w14:textId="5BD64F43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7188681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190E09E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4A9FC5B4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6E7066D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6926989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34C1D131" w14:textId="77777777" w:rsidTr="005C0954">
        <w:trPr>
          <w:trHeight w:val="204"/>
        </w:trPr>
        <w:tc>
          <w:tcPr>
            <w:tcW w:w="510" w:type="dxa"/>
            <w:vMerge/>
          </w:tcPr>
          <w:p w14:paraId="20C01FB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058DBBAD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2965898E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Why did individuals agree to participate? </w:t>
            </w: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375ADEC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Reasons for participation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59363F32" w14:textId="11948A00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>
              <w:rPr>
                <w:sz w:val="16"/>
                <w:szCs w:val="16"/>
              </w:rPr>
              <w:t>patients</w:t>
            </w:r>
          </w:p>
          <w:p w14:paraId="34218276" w14:textId="21A1DA09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0496C09D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2667EF0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7C4A790C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5012AB75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77488922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796C8BAF" w14:textId="77777777" w:rsidTr="005C0954">
        <w:trPr>
          <w:trHeight w:val="301"/>
        </w:trPr>
        <w:tc>
          <w:tcPr>
            <w:tcW w:w="510" w:type="dxa"/>
            <w:vMerge/>
          </w:tcPr>
          <w:p w14:paraId="0A8317C0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6232D72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</w:tcPr>
          <w:p w14:paraId="5374A1B3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3C6C2226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1B66E8A5" w14:textId="6AB048B2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GPs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55F7B770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B45380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498427E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6DFCD42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7642F05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1010AE93" w14:textId="77777777" w:rsidTr="005C0954">
        <w:tc>
          <w:tcPr>
            <w:tcW w:w="510" w:type="dxa"/>
            <w:vMerge/>
          </w:tcPr>
          <w:p w14:paraId="5437B39B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77F2250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1F83C168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Why did individuals not agree to participate?</w:t>
            </w: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1C9F856E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Reasons for non-participation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0EE64F30" w14:textId="5AAFAB3C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Patient</w:t>
            </w:r>
            <w:r w:rsidRPr="00274564">
              <w:rPr>
                <w:sz w:val="16"/>
                <w:szCs w:val="16"/>
              </w:rPr>
              <w:t>s’ cancellation forms</w:t>
            </w:r>
          </w:p>
          <w:p w14:paraId="2ECE8DDA" w14:textId="11233649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4524A33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29961F3E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7F395214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550ED12F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347BE519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323EA5" w:rsidRPr="00274564" w14:paraId="7EF9C3E7" w14:textId="77777777" w:rsidTr="00323EA5">
        <w:trPr>
          <w:trHeight w:val="189"/>
        </w:trPr>
        <w:tc>
          <w:tcPr>
            <w:tcW w:w="510" w:type="dxa"/>
            <w:vMerge/>
            <w:tcBorders>
              <w:bottom w:val="nil"/>
            </w:tcBorders>
          </w:tcPr>
          <w:p w14:paraId="6B06039C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nil"/>
            </w:tcBorders>
            <w:shd w:val="clear" w:color="auto" w:fill="auto"/>
          </w:tcPr>
          <w:p w14:paraId="60C5591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nil"/>
            </w:tcBorders>
          </w:tcPr>
          <w:p w14:paraId="0DF73334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nil"/>
            </w:tcBorders>
          </w:tcPr>
          <w:p w14:paraId="5F740AAF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nil"/>
            </w:tcBorders>
          </w:tcPr>
          <w:p w14:paraId="10016DD9" w14:textId="1CF46A9D" w:rsidR="00323EA5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>
              <w:rPr>
                <w:sz w:val="16"/>
                <w:szCs w:val="16"/>
              </w:rPr>
              <w:t>GPs</w:t>
            </w:r>
          </w:p>
          <w:p w14:paraId="01CACFA4" w14:textId="34788E8C" w:rsidR="00323EA5" w:rsidRPr="00EA567E" w:rsidRDefault="00323EA5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nil"/>
            </w:tcBorders>
          </w:tcPr>
          <w:p w14:paraId="5C8C87EA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164704D6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bottom w:val="nil"/>
            </w:tcBorders>
          </w:tcPr>
          <w:p w14:paraId="3D9154A4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nil"/>
            </w:tcBorders>
          </w:tcPr>
          <w:p w14:paraId="0B68FBB0" w14:textId="77777777" w:rsidR="00323EA5" w:rsidRPr="00274564" w:rsidRDefault="00323EA5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  <w:tcBorders>
              <w:bottom w:val="nil"/>
            </w:tcBorders>
          </w:tcPr>
          <w:p w14:paraId="558C35D3" w14:textId="77777777" w:rsidR="00323EA5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F87C55D" w14:textId="77777777" w:rsidTr="00402023">
        <w:tc>
          <w:tcPr>
            <w:tcW w:w="510" w:type="dxa"/>
            <w:vMerge/>
          </w:tcPr>
          <w:p w14:paraId="4EDD767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116B5A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14:paraId="1C09DAAC" w14:textId="1B958365" w:rsidR="00450FFD" w:rsidRPr="00323EA5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What was the ability to retain participants throughout the follow-up perio</w:t>
            </w:r>
            <w:r w:rsidR="00323EA5">
              <w:rPr>
                <w:sz w:val="16"/>
                <w:szCs w:val="16"/>
              </w:rPr>
              <w:t>d</w:t>
            </w:r>
            <w:r w:rsidRPr="00274564">
              <w:rPr>
                <w:sz w:val="16"/>
                <w:szCs w:val="16"/>
              </w:rPr>
              <w:t>?</w:t>
            </w:r>
          </w:p>
          <w:p w14:paraId="7F44B71D" w14:textId="713A17E3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14:paraId="0A31CAC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Amount of missing data: number of withdrawals and dropouts including reasons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33BDAED" w14:textId="3E24CE89" w:rsidR="00E95B2E" w:rsidRPr="00274564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1A4A924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9D9D7D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53A92E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323419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A97762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tcBorders>
              <w:bottom w:val="single" w:sz="4" w:space="0" w:color="auto"/>
            </w:tcBorders>
          </w:tcPr>
          <w:p w14:paraId="7F9C702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bookmarkStart w:id="6" w:name="_GoBack"/>
            <w:bookmarkEnd w:id="6"/>
          </w:p>
        </w:tc>
      </w:tr>
      <w:tr w:rsidR="00E95B2E" w:rsidRPr="00274564" w14:paraId="52D89743" w14:textId="77777777" w:rsidTr="005C0954">
        <w:trPr>
          <w:trHeight w:val="790"/>
        </w:trPr>
        <w:tc>
          <w:tcPr>
            <w:tcW w:w="510" w:type="dxa"/>
            <w:vMerge/>
          </w:tcPr>
          <w:p w14:paraId="06AB4CF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74B5555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Outcome measures and data collection procedures</w:t>
            </w:r>
          </w:p>
          <w:p w14:paraId="6B978C6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2FF1FBE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Was the data collection procedure and outcome measures delivered as intended?</w:t>
            </w:r>
          </w:p>
          <w:p w14:paraId="71596E1C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0EE213E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was the data collection procedure adopted?</w:t>
            </w:r>
          </w:p>
          <w:p w14:paraId="12230001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63C3F3D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unintended changes in data collection procedures?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6F6E51E6" w14:textId="38B1D5CB" w:rsidR="00E95B2E" w:rsidRPr="00274564" w:rsidRDefault="00E95B2E" w:rsidP="00E95B2E">
            <w:pPr>
              <w:spacing w:line="276" w:lineRule="auto"/>
              <w:rPr>
                <w:i/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 xml:space="preserve">performance of data collection procedure and outcome measures </w:t>
            </w:r>
          </w:p>
          <w:p w14:paraId="7648D9BD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highlight w:val="yellow"/>
              </w:rPr>
            </w:pPr>
          </w:p>
          <w:p w14:paraId="63D62B28" w14:textId="6ABB6EB3" w:rsidR="00E95B2E" w:rsidRPr="00274564" w:rsidRDefault="00323EA5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</w:t>
            </w:r>
            <w:r w:rsidR="00E95B2E" w:rsidRPr="00274564">
              <w:rPr>
                <w:sz w:val="16"/>
                <w:szCs w:val="16"/>
              </w:rPr>
              <w:t>tudy assistant</w:t>
            </w:r>
            <w:r>
              <w:rPr>
                <w:sz w:val="16"/>
                <w:szCs w:val="16"/>
              </w:rPr>
              <w:t>s’ adherence</w:t>
            </w:r>
            <w:r w:rsidR="00E95B2E" w:rsidRPr="00274564">
              <w:rPr>
                <w:sz w:val="16"/>
                <w:szCs w:val="16"/>
              </w:rPr>
              <w:t xml:space="preserve"> to measurement protocol including difficulties and adaptions</w:t>
            </w:r>
          </w:p>
          <w:p w14:paraId="2A429558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5768157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Feasibility of outcome measures</w:t>
            </w:r>
          </w:p>
          <w:p w14:paraId="4F0BDDBA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1546199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Feasibility of organisational issues like scheduling 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D4F7FDB" w14:textId="03940318" w:rsidR="00E95B2E" w:rsidRPr="00274564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 study assistant afterwards each measurement appointment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2DE8C68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6151E4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3387A7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8BE0E4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1E37843B" w14:textId="5C1B5820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During</w:t>
            </w:r>
            <w:r w:rsidR="004703D8">
              <w:rPr>
                <w:sz w:val="16"/>
                <w:szCs w:val="16"/>
              </w:rPr>
              <w:t xml:space="preserve"> the</w:t>
            </w:r>
            <w:r w:rsidRPr="00274564">
              <w:rPr>
                <w:sz w:val="16"/>
                <w:szCs w:val="16"/>
              </w:rPr>
              <w:t xml:space="preserve"> intervention</w:t>
            </w:r>
          </w:p>
        </w:tc>
      </w:tr>
      <w:tr w:rsidR="00E95B2E" w:rsidRPr="00274564" w14:paraId="4D3B6F48" w14:textId="77777777" w:rsidTr="005C0954">
        <w:trPr>
          <w:trHeight w:val="843"/>
        </w:trPr>
        <w:tc>
          <w:tcPr>
            <w:tcW w:w="510" w:type="dxa"/>
            <w:vMerge/>
          </w:tcPr>
          <w:p w14:paraId="5A2FB84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3BDA54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D7A900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71F514E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62305F2C" w14:textId="795D0C69" w:rsidR="00E95B2E" w:rsidRPr="00274564" w:rsidRDefault="001165DB" w:rsidP="00E95B2E">
            <w:pPr>
              <w:spacing w:line="276" w:lineRule="auto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74C0191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88F55B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7DD8C0C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7F683D9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D10167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73D491C" w14:textId="77777777" w:rsidTr="005C0954">
        <w:tc>
          <w:tcPr>
            <w:tcW w:w="510" w:type="dxa"/>
            <w:vMerge/>
          </w:tcPr>
          <w:p w14:paraId="7C290DF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E0ADE9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20ABA9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tcBorders>
              <w:top w:val="dashed" w:sz="4" w:space="0" w:color="auto"/>
              <w:bottom w:val="dashed" w:sz="4" w:space="0" w:color="auto"/>
            </w:tcBorders>
          </w:tcPr>
          <w:p w14:paraId="40A554B3" w14:textId="245AAA3D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Feasibility and preference of the setting options </w:t>
            </w:r>
          </w:p>
        </w:tc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</w:tcPr>
          <w:p w14:paraId="1A2174E0" w14:textId="21109F6B" w:rsidR="00E95B2E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 study assistant afterwards each measurement appointment</w:t>
            </w:r>
          </w:p>
          <w:p w14:paraId="21AF3E0E" w14:textId="1F264493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5AEC6F8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3B809DF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5037C39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065896E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FA13A1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3D49F7A" w14:textId="77777777" w:rsidTr="005C0954">
        <w:tc>
          <w:tcPr>
            <w:tcW w:w="510" w:type="dxa"/>
            <w:vMerge/>
          </w:tcPr>
          <w:p w14:paraId="452A941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D7FCC7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7AD394B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tcBorders>
              <w:top w:val="dashed" w:sz="4" w:space="0" w:color="auto"/>
              <w:bottom w:val="single" w:sz="4" w:space="0" w:color="auto"/>
            </w:tcBorders>
          </w:tcPr>
          <w:p w14:paraId="1FC3F78A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Amount of missing data</w:t>
            </w:r>
          </w:p>
          <w:p w14:paraId="21FE40F9" w14:textId="4116B8FF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3686" w:type="dxa"/>
            <w:tcBorders>
              <w:top w:val="dashed" w:sz="4" w:space="0" w:color="auto"/>
              <w:bottom w:val="single" w:sz="4" w:space="0" w:color="auto"/>
            </w:tcBorders>
          </w:tcPr>
          <w:p w14:paraId="320F655A" w14:textId="038D2EB9" w:rsidR="00E95B2E" w:rsidRPr="00274564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13AFFFD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61F5D1C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2E7D01B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0CB7246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8FBED8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267727B" w14:textId="77777777" w:rsidTr="005C0954">
        <w:trPr>
          <w:trHeight w:val="312"/>
        </w:trPr>
        <w:tc>
          <w:tcPr>
            <w:tcW w:w="510" w:type="dxa"/>
            <w:vMerge/>
          </w:tcPr>
          <w:p w14:paraId="2EF6C4B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BE57F9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3E5BA46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did the target population respond?</w:t>
            </w:r>
          </w:p>
          <w:p w14:paraId="5CBF159A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29AC9D6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differences between the individuals?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5E1F0D7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Acceptability of questionnaires, performance tests, physical activity diary and actigraphy devices including preferences for one approach</w:t>
            </w:r>
          </w:p>
          <w:p w14:paraId="6854B65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14E5251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36BA2601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Standardised evaluation forms after each questionnaire</w:t>
            </w:r>
          </w:p>
          <w:p w14:paraId="35CBCCC0" w14:textId="46E0BCDC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67AB7D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CEBA7F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798A2E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45AE336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46F7258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90C7AC4" w14:textId="77777777" w:rsidTr="005C0954">
        <w:tc>
          <w:tcPr>
            <w:tcW w:w="510" w:type="dxa"/>
            <w:vMerge/>
          </w:tcPr>
          <w:p w14:paraId="259F824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35563A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DDC448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763CA5B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4C207EB4" w14:textId="6907A4B8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="00E95B2E" w:rsidRPr="00274564">
              <w:rPr>
                <w:sz w:val="16"/>
                <w:szCs w:val="16"/>
              </w:rPr>
              <w:t xml:space="preserve"> of contact with </w:t>
            </w:r>
            <w:r w:rsidR="00315889">
              <w:rPr>
                <w:sz w:val="16"/>
                <w:szCs w:val="16"/>
              </w:rPr>
              <w:t>patients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0FAE0E56" w14:textId="56EC8E6B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2368BD3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042F441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2453014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F6547CE" w14:textId="048BBFF5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0B806E1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73E8D1D" w14:textId="77777777" w:rsidTr="005C0954">
        <w:tc>
          <w:tcPr>
            <w:tcW w:w="510" w:type="dxa"/>
            <w:vMerge/>
          </w:tcPr>
          <w:p w14:paraId="4ECE883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44BBB9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8681FA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5D93A31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086D1DCF" w14:textId="4CC4EAAB" w:rsidR="00E95B2E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03E547A9" w14:textId="0D51711D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0DFAD3B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6A9A067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31F64F3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14A620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2D9F66F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B103C73" w14:textId="77777777" w:rsidTr="005C0954">
        <w:trPr>
          <w:trHeight w:val="54"/>
        </w:trPr>
        <w:tc>
          <w:tcPr>
            <w:tcW w:w="510" w:type="dxa"/>
            <w:vMerge/>
          </w:tcPr>
          <w:p w14:paraId="15B87AE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14F18C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2765A9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017F2E7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48CBE03B" w14:textId="5BBB5F23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315889">
              <w:rPr>
                <w:sz w:val="16"/>
                <w:szCs w:val="16"/>
              </w:rPr>
              <w:t>patients</w:t>
            </w:r>
          </w:p>
          <w:p w14:paraId="0725BD75" w14:textId="5D1D517C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4DE1F68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70BAF01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4E99AB7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78542A6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4FEABAE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1943F7B" w14:textId="77777777" w:rsidTr="005C0954">
        <w:trPr>
          <w:trHeight w:val="361"/>
        </w:trPr>
        <w:tc>
          <w:tcPr>
            <w:tcW w:w="510" w:type="dxa"/>
            <w:vMerge/>
          </w:tcPr>
          <w:p w14:paraId="38EC0B8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28213E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6343508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287608D1" w14:textId="45FBF4A2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  <w:lang w:val="en-US"/>
              </w:rPr>
              <w:t>Satisfaction with</w:t>
            </w:r>
            <w:r w:rsidR="00BF0E08">
              <w:rPr>
                <w:sz w:val="16"/>
                <w:szCs w:val="16"/>
                <w:lang w:val="en-US"/>
              </w:rPr>
              <w:t xml:space="preserve"> </w:t>
            </w:r>
            <w:r w:rsidR="004703D8">
              <w:rPr>
                <w:sz w:val="16"/>
                <w:szCs w:val="16"/>
                <w:lang w:val="en-US"/>
              </w:rPr>
              <w:t xml:space="preserve">the </w:t>
            </w:r>
            <w:r w:rsidR="00BF0E08">
              <w:rPr>
                <w:sz w:val="16"/>
                <w:szCs w:val="16"/>
                <w:lang w:val="en-US"/>
              </w:rPr>
              <w:t>study</w:t>
            </w:r>
            <w:r w:rsidRPr="00274564">
              <w:rPr>
                <w:sz w:val="16"/>
                <w:szCs w:val="16"/>
                <w:lang w:val="en-US"/>
              </w:rPr>
              <w:t xml:space="preserve"> organization and </w:t>
            </w:r>
            <w:r w:rsidR="004703D8">
              <w:rPr>
                <w:sz w:val="16"/>
                <w:szCs w:val="16"/>
                <w:lang w:val="en-US"/>
              </w:rPr>
              <w:t xml:space="preserve">the </w:t>
            </w:r>
            <w:r w:rsidRPr="00274564">
              <w:rPr>
                <w:sz w:val="16"/>
                <w:szCs w:val="16"/>
                <w:lang w:val="en-US"/>
              </w:rPr>
              <w:t xml:space="preserve">effort of study participation </w:t>
            </w:r>
          </w:p>
          <w:p w14:paraId="533CFA5D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655DA3B7" w14:textId="72553072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Satisfaction with personal/virtual appointments</w:t>
            </w:r>
          </w:p>
          <w:p w14:paraId="545E8CD4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4A4D89B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Willingness to conduct interviews </w:t>
            </w:r>
          </w:p>
          <w:p w14:paraId="1BA81BA0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1B38982D" w14:textId="009BEC19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</w:rPr>
              <w:t>Satisfaction with</w:t>
            </w:r>
            <w:r w:rsidR="00C879C2">
              <w:rPr>
                <w:sz w:val="16"/>
                <w:szCs w:val="16"/>
              </w:rPr>
              <w:t xml:space="preserve"> the</w:t>
            </w:r>
            <w:r w:rsidRPr="00274564">
              <w:rPr>
                <w:sz w:val="16"/>
                <w:szCs w:val="16"/>
              </w:rPr>
              <w:t xml:space="preserve"> support by </w:t>
            </w:r>
            <w:r w:rsidR="00751183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study team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788BC6C2" w14:textId="5EB64C79" w:rsidR="00E95B2E" w:rsidRPr="001C6546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 xml:space="preserve">by </w:t>
            </w:r>
            <w:r w:rsidR="00315889">
              <w:rPr>
                <w:sz w:val="16"/>
                <w:szCs w:val="16"/>
              </w:rPr>
              <w:t>the patients</w:t>
            </w:r>
            <w:r w:rsidR="001C6546" w:rsidRPr="001C6546">
              <w:rPr>
                <w:bCs/>
                <w:sz w:val="14"/>
                <w:szCs w:val="16"/>
                <w:vertAlign w:val="superscript"/>
                <w:lang w:val="en-US"/>
              </w:rPr>
              <w:t>1</w:t>
            </w:r>
          </w:p>
          <w:p w14:paraId="6532C206" w14:textId="50661DA3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674A4B8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2841453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6B0996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69D4952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1B6A8C4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3F6A4EF" w14:textId="77777777" w:rsidTr="005C0954">
        <w:trPr>
          <w:trHeight w:val="138"/>
        </w:trPr>
        <w:tc>
          <w:tcPr>
            <w:tcW w:w="510" w:type="dxa"/>
            <w:vMerge/>
          </w:tcPr>
          <w:p w14:paraId="0F543AA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D5B2B3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D96350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67C0E2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</w:tcPr>
          <w:p w14:paraId="4A8BF393" w14:textId="3F483CDD" w:rsidR="00E95B2E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0038B1A3" w14:textId="25550ACC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A03732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1165C78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08A49A3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DBDB61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1FE4DA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844955E" w14:textId="77777777" w:rsidTr="005C0954">
        <w:trPr>
          <w:trHeight w:val="260"/>
        </w:trPr>
        <w:tc>
          <w:tcPr>
            <w:tcW w:w="510" w:type="dxa"/>
            <w:vMerge/>
          </w:tcPr>
          <w:p w14:paraId="582262C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A34532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467818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1E0B08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73E1AD8B" w14:textId="337FD2AD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</w:t>
            </w:r>
            <w:r w:rsidR="001E7582">
              <w:rPr>
                <w:sz w:val="16"/>
                <w:szCs w:val="16"/>
              </w:rPr>
              <w:t xml:space="preserve"> patients</w:t>
            </w:r>
          </w:p>
        </w:tc>
        <w:tc>
          <w:tcPr>
            <w:tcW w:w="283" w:type="dxa"/>
          </w:tcPr>
          <w:p w14:paraId="33CBA0A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5DF544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03B0FC5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7CC5EB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365A10D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4FEE88ED" w14:textId="77777777" w:rsidTr="005C0954">
        <w:trPr>
          <w:trHeight w:val="260"/>
        </w:trPr>
        <w:tc>
          <w:tcPr>
            <w:tcW w:w="510" w:type="dxa"/>
            <w:vMerge/>
          </w:tcPr>
          <w:p w14:paraId="3A2316C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F2CE19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7D8861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389D584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1488FAAC" w14:textId="5C126067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bookmarkStart w:id="7" w:name="_Hlk35509886"/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315889">
              <w:rPr>
                <w:sz w:val="16"/>
                <w:szCs w:val="16"/>
              </w:rPr>
              <w:t>p</w:t>
            </w:r>
            <w:r w:rsidR="001E7582">
              <w:rPr>
                <w:sz w:val="16"/>
                <w:szCs w:val="16"/>
              </w:rPr>
              <w:t>a</w:t>
            </w:r>
            <w:r w:rsidR="00315889">
              <w:rPr>
                <w:sz w:val="16"/>
                <w:szCs w:val="16"/>
              </w:rPr>
              <w:t>tients</w:t>
            </w:r>
            <w:r w:rsidR="00E95B2E" w:rsidRPr="00274564">
              <w:rPr>
                <w:sz w:val="16"/>
                <w:szCs w:val="16"/>
              </w:rPr>
              <w:t xml:space="preserve"> via telephone or email </w:t>
            </w:r>
            <w:bookmarkEnd w:id="7"/>
          </w:p>
          <w:p w14:paraId="07517F68" w14:textId="225E3E4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5C916EC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5254AD4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58756F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4208FCA" w14:textId="6315CE4B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7038D92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73A26B5" w14:textId="77777777" w:rsidTr="005C0954">
        <w:trPr>
          <w:trHeight w:val="352"/>
        </w:trPr>
        <w:tc>
          <w:tcPr>
            <w:tcW w:w="510" w:type="dxa"/>
            <w:vMerge/>
          </w:tcPr>
          <w:p w14:paraId="0D07BFF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D5B643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6200F0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06EE8925" w14:textId="72DAEF44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Acceptability and preference of the setting options 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7805C295" w14:textId="0B717DC5" w:rsidR="00E95B2E" w:rsidRDefault="001165DB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Field notes </w:t>
            </w:r>
            <w:r w:rsidR="00E95B2E" w:rsidRPr="00274564">
              <w:rPr>
                <w:sz w:val="16"/>
                <w:szCs w:val="16"/>
              </w:rPr>
              <w:t>by the study assistant afterwards each measurement appointment</w:t>
            </w:r>
          </w:p>
          <w:p w14:paraId="081009FD" w14:textId="66056522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6A5BF59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64E8A08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4B63479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3ABF337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42554F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38F1D30" w14:textId="77777777" w:rsidTr="005C0954">
        <w:trPr>
          <w:trHeight w:val="128"/>
        </w:trPr>
        <w:tc>
          <w:tcPr>
            <w:tcW w:w="510" w:type="dxa"/>
            <w:vMerge/>
          </w:tcPr>
          <w:p w14:paraId="4CEBBB7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A8338D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672878E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16B420B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3974AAF" w14:textId="0F4916AB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</w:t>
            </w:r>
            <w:r w:rsidR="001E7582">
              <w:rPr>
                <w:sz w:val="16"/>
                <w:szCs w:val="16"/>
              </w:rPr>
              <w:t xml:space="preserve"> patients</w:t>
            </w:r>
          </w:p>
          <w:p w14:paraId="17582004" w14:textId="3BFC2800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AD105E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FDB6D1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FF4075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1FCA1FC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2831A4E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DCB5B77" w14:textId="77777777" w:rsidTr="004703D8">
        <w:trPr>
          <w:trHeight w:val="459"/>
        </w:trPr>
        <w:tc>
          <w:tcPr>
            <w:tcW w:w="510" w:type="dxa"/>
            <w:vMerge/>
          </w:tcPr>
          <w:p w14:paraId="745F7EE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E94FE5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04ED80DC" w14:textId="520B70EB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How did </w:t>
            </w:r>
            <w:r w:rsidR="00C879C2">
              <w:rPr>
                <w:sz w:val="16"/>
                <w:szCs w:val="16"/>
              </w:rPr>
              <w:t xml:space="preserve">the </w:t>
            </w:r>
            <w:r w:rsidR="001E7582">
              <w:rPr>
                <w:sz w:val="16"/>
                <w:szCs w:val="16"/>
              </w:rPr>
              <w:t>GPs</w:t>
            </w:r>
            <w:r w:rsidR="00C879C2">
              <w:rPr>
                <w:sz w:val="16"/>
                <w:szCs w:val="16"/>
              </w:rPr>
              <w:t xml:space="preserve"> and </w:t>
            </w:r>
            <w:r w:rsidRPr="00274564">
              <w:rPr>
                <w:sz w:val="16"/>
                <w:szCs w:val="16"/>
              </w:rPr>
              <w:t>PTs respond?</w:t>
            </w:r>
          </w:p>
          <w:p w14:paraId="26752F12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789B936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differences between the clusters?</w:t>
            </w:r>
          </w:p>
          <w:p w14:paraId="0372329B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4F0C1EA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1F01BFCC" w14:textId="0A42B1F0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bookmarkStart w:id="8" w:name="_Hlk33685999"/>
            <w:r w:rsidRPr="00274564">
              <w:rPr>
                <w:sz w:val="16"/>
                <w:szCs w:val="16"/>
                <w:lang w:val="en-US"/>
              </w:rPr>
              <w:t xml:space="preserve">Satisfaction with </w:t>
            </w:r>
            <w:r w:rsidR="004703D8">
              <w:rPr>
                <w:sz w:val="16"/>
                <w:szCs w:val="16"/>
                <w:lang w:val="en-US"/>
              </w:rPr>
              <w:t xml:space="preserve">the </w:t>
            </w:r>
            <w:r w:rsidR="00BF0E08">
              <w:rPr>
                <w:sz w:val="16"/>
                <w:szCs w:val="16"/>
                <w:lang w:val="en-US"/>
              </w:rPr>
              <w:t xml:space="preserve">study </w:t>
            </w:r>
            <w:r w:rsidRPr="00274564">
              <w:rPr>
                <w:sz w:val="16"/>
                <w:szCs w:val="16"/>
                <w:lang w:val="en-US"/>
              </w:rPr>
              <w:t xml:space="preserve">organization and </w:t>
            </w:r>
            <w:r w:rsidR="004703D8">
              <w:rPr>
                <w:sz w:val="16"/>
                <w:szCs w:val="16"/>
                <w:lang w:val="en-US"/>
              </w:rPr>
              <w:t xml:space="preserve">the </w:t>
            </w:r>
            <w:r w:rsidRPr="00274564">
              <w:rPr>
                <w:sz w:val="16"/>
                <w:szCs w:val="16"/>
                <w:lang w:val="en-US"/>
              </w:rPr>
              <w:t>effort of study participation</w:t>
            </w:r>
          </w:p>
          <w:p w14:paraId="2127ACA2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0A168D2F" w14:textId="4046319D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Feasibility of personal/virtual appointments</w:t>
            </w:r>
          </w:p>
          <w:p w14:paraId="1E32FEBF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2563A17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Willingness to conduct interviews</w:t>
            </w:r>
          </w:p>
          <w:p w14:paraId="7A36B915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52574977" w14:textId="77777777" w:rsidR="00E95B2E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bCs/>
                <w:sz w:val="16"/>
                <w:szCs w:val="16"/>
                <w:lang w:val="en-US"/>
              </w:rPr>
              <w:t>Integrability</w:t>
            </w:r>
            <w:r w:rsidRPr="00274564">
              <w:rPr>
                <w:sz w:val="16"/>
                <w:szCs w:val="16"/>
                <w:lang w:val="en-US"/>
              </w:rPr>
              <w:t xml:space="preserve"> of participation in daily practice</w:t>
            </w:r>
            <w:bookmarkEnd w:id="8"/>
          </w:p>
          <w:p w14:paraId="20674CD2" w14:textId="6E190EBD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64C08F4F" w14:textId="77777777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886625">
              <w:rPr>
                <w:sz w:val="16"/>
                <w:szCs w:val="16"/>
              </w:rPr>
              <w:t>h</w:t>
            </w:r>
            <w:r w:rsidR="007B427F">
              <w:rPr>
                <w:sz w:val="16"/>
                <w:szCs w:val="16"/>
              </w:rPr>
              <w:t>ealth professionals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35FAE73C" w14:textId="155E7BD0" w:rsidR="004703D8" w:rsidRPr="004703D8" w:rsidRDefault="004703D8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585C58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7F8D3D8" w14:textId="1F5A6C15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FE3D7AB" w14:textId="1EAAF3DF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32D5789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27F040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E73A110" w14:textId="77777777" w:rsidTr="005C0954">
        <w:tc>
          <w:tcPr>
            <w:tcW w:w="510" w:type="dxa"/>
            <w:vMerge/>
          </w:tcPr>
          <w:p w14:paraId="1D80978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9430CA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C4A773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5FCBF9B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6F8B2B9B" w14:textId="5A616B4D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2F384DBB" w14:textId="1006CA4A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E0ACDC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1F84689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35AE206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41E19A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1CB471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4B0FB2C" w14:textId="77777777" w:rsidTr="005C0954">
        <w:tc>
          <w:tcPr>
            <w:tcW w:w="510" w:type="dxa"/>
            <w:vMerge/>
          </w:tcPr>
          <w:p w14:paraId="24F6BCE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8B8C3F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534234A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DEB537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3FBE2A34" w14:textId="12E9C70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E4256A">
              <w:rPr>
                <w:sz w:val="16"/>
                <w:szCs w:val="16"/>
              </w:rPr>
              <w:t>GPs</w:t>
            </w:r>
          </w:p>
          <w:p w14:paraId="37EE0A25" w14:textId="4914D863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4208085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4934650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7A1436D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48A02D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D9BFFC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4F9FFA4" w14:textId="77777777" w:rsidTr="005C0954">
        <w:tc>
          <w:tcPr>
            <w:tcW w:w="510" w:type="dxa"/>
            <w:vMerge/>
          </w:tcPr>
          <w:p w14:paraId="64A0742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7A955D6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4F2D12B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0F337EF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4599F7E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EC871F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ACA210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2760BCE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53C348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31B7D88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F270955" w14:textId="77777777" w:rsidTr="005C0954">
        <w:trPr>
          <w:cantSplit/>
          <w:trHeight w:val="403"/>
        </w:trPr>
        <w:tc>
          <w:tcPr>
            <w:tcW w:w="510" w:type="dxa"/>
            <w:vMerge w:val="restart"/>
            <w:tcBorders>
              <w:top w:val="single" w:sz="4" w:space="0" w:color="auto"/>
            </w:tcBorders>
            <w:textDirection w:val="btLr"/>
          </w:tcPr>
          <w:p w14:paraId="35D11F8E" w14:textId="1B0A5E87" w:rsidR="00E95B2E" w:rsidRPr="00274564" w:rsidRDefault="00E95B2E" w:rsidP="00E95B2E">
            <w:pPr>
              <w:spacing w:line="276" w:lineRule="auto"/>
              <w:ind w:left="113" w:right="113"/>
              <w:rPr>
                <w:sz w:val="16"/>
                <w:szCs w:val="16"/>
              </w:rPr>
            </w:pPr>
            <w:bookmarkStart w:id="9" w:name="_Hlk35849094"/>
            <w:r w:rsidRPr="00274564">
              <w:rPr>
                <w:sz w:val="16"/>
                <w:szCs w:val="16"/>
              </w:rPr>
              <w:t xml:space="preserve">Feasibility of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 xml:space="preserve">intervention components and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implementation strategy</w:t>
            </w: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32B4507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  <w:r w:rsidRPr="00274564">
              <w:rPr>
                <w:sz w:val="16"/>
                <w:szCs w:val="16"/>
              </w:rPr>
              <w:t>Context*</w:t>
            </w:r>
          </w:p>
        </w:tc>
        <w:tc>
          <w:tcPr>
            <w:tcW w:w="2694" w:type="dxa"/>
            <w:tcBorders>
              <w:top w:val="single" w:sz="4" w:space="0" w:color="auto"/>
              <w:bottom w:val="dashed" w:sz="4" w:space="0" w:color="auto"/>
            </w:tcBorders>
          </w:tcPr>
          <w:p w14:paraId="4A80DDA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 what context was the intervention implemented?</w:t>
            </w:r>
          </w:p>
        </w:tc>
        <w:tc>
          <w:tcPr>
            <w:tcW w:w="4110" w:type="dxa"/>
            <w:tcBorders>
              <w:top w:val="single" w:sz="4" w:space="0" w:color="auto"/>
              <w:bottom w:val="dashed" w:sz="4" w:space="0" w:color="auto"/>
            </w:tcBorders>
          </w:tcPr>
          <w:p w14:paraId="4CC4D88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Structural characteristics of GP and PT practices</w:t>
            </w:r>
          </w:p>
        </w:tc>
        <w:tc>
          <w:tcPr>
            <w:tcW w:w="3686" w:type="dxa"/>
            <w:tcBorders>
              <w:top w:val="single" w:sz="4" w:space="0" w:color="auto"/>
              <w:bottom w:val="dashed" w:sz="4" w:space="0" w:color="auto"/>
            </w:tcBorders>
          </w:tcPr>
          <w:p w14:paraId="4704201E" w14:textId="525D2525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Standardised questionnaire about sociodemographic and structural practice data</w:t>
            </w:r>
            <w:r w:rsidR="007C0003">
              <w:rPr>
                <w:sz w:val="16"/>
                <w:szCs w:val="16"/>
              </w:rPr>
              <w:t xml:space="preserve"> based on </w:t>
            </w:r>
            <w:r w:rsidR="00C475E2">
              <w:rPr>
                <w:sz w:val="16"/>
                <w:szCs w:val="16"/>
              </w:rPr>
              <w:t xml:space="preserve">the </w:t>
            </w:r>
            <w:r w:rsidR="007C0003">
              <w:rPr>
                <w:sz w:val="16"/>
                <w:szCs w:val="16"/>
              </w:rPr>
              <w:t>QCPC</w:t>
            </w:r>
          </w:p>
          <w:p w14:paraId="36B403CB" w14:textId="7D65D75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  <w:bottom w:val="dashed" w:sz="4" w:space="0" w:color="auto"/>
            </w:tcBorders>
          </w:tcPr>
          <w:p w14:paraId="33025E8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  <w:bottom w:val="dashed" w:sz="4" w:space="0" w:color="auto"/>
            </w:tcBorders>
          </w:tcPr>
          <w:p w14:paraId="7CF174C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  <w:bottom w:val="dashed" w:sz="4" w:space="0" w:color="auto"/>
            </w:tcBorders>
          </w:tcPr>
          <w:p w14:paraId="561ABDC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  <w:bottom w:val="dashed" w:sz="4" w:space="0" w:color="auto"/>
            </w:tcBorders>
          </w:tcPr>
          <w:p w14:paraId="5AF05FE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tcBorders>
              <w:top w:val="single" w:sz="4" w:space="0" w:color="auto"/>
              <w:bottom w:val="dashed" w:sz="4" w:space="0" w:color="auto"/>
            </w:tcBorders>
          </w:tcPr>
          <w:p w14:paraId="529AFE9F" w14:textId="427E3D44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Pr</w:t>
            </w:r>
            <w:r>
              <w:rPr>
                <w:sz w:val="16"/>
                <w:szCs w:val="16"/>
              </w:rPr>
              <w:t>ior to</w:t>
            </w:r>
            <w:r w:rsidR="004703D8">
              <w:rPr>
                <w:sz w:val="16"/>
                <w:szCs w:val="16"/>
              </w:rPr>
              <w:t xml:space="preserve"> the</w:t>
            </w:r>
            <w:r>
              <w:rPr>
                <w:sz w:val="16"/>
                <w:szCs w:val="16"/>
              </w:rPr>
              <w:t xml:space="preserve"> </w:t>
            </w:r>
            <w:r w:rsidRPr="00274564">
              <w:rPr>
                <w:sz w:val="16"/>
                <w:szCs w:val="16"/>
              </w:rPr>
              <w:t>intervention</w:t>
            </w:r>
          </w:p>
        </w:tc>
      </w:tr>
      <w:bookmarkEnd w:id="9"/>
      <w:tr w:rsidR="00E95B2E" w:rsidRPr="00274564" w14:paraId="6D2E13F7" w14:textId="77777777" w:rsidTr="005C0954">
        <w:tc>
          <w:tcPr>
            <w:tcW w:w="510" w:type="dxa"/>
            <w:vMerge/>
          </w:tcPr>
          <w:p w14:paraId="379DC71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AEC771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</w:tcPr>
          <w:p w14:paraId="1CA1286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did contextual factors influence the implementation process?</w:t>
            </w:r>
          </w:p>
          <w:p w14:paraId="6D981E6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7FD45D7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11119F15" w14:textId="2718CE7E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Contextual factors as barriers</w:t>
            </w:r>
            <w:r w:rsidR="004703D8">
              <w:rPr>
                <w:sz w:val="16"/>
                <w:szCs w:val="16"/>
              </w:rPr>
              <w:t>/</w:t>
            </w:r>
            <w:r w:rsidRPr="00274564">
              <w:rPr>
                <w:sz w:val="16"/>
                <w:szCs w:val="16"/>
              </w:rPr>
              <w:t>facilitators in implementing the intervention</w:t>
            </w:r>
          </w:p>
          <w:p w14:paraId="6C1092D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31747B8F" w14:textId="5116474E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E4256A">
              <w:rPr>
                <w:sz w:val="16"/>
                <w:szCs w:val="16"/>
              </w:rPr>
              <w:t>GPs</w:t>
            </w:r>
          </w:p>
          <w:p w14:paraId="52DD1984" w14:textId="0450F931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0728C2C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41C546B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48371FC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05CA860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 w:val="restart"/>
            <w:tcBorders>
              <w:top w:val="dashed" w:sz="4" w:space="0" w:color="auto"/>
            </w:tcBorders>
          </w:tcPr>
          <w:p w14:paraId="4583D278" w14:textId="7ACDE66B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During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intervention</w:t>
            </w:r>
          </w:p>
        </w:tc>
      </w:tr>
      <w:tr w:rsidR="00E95B2E" w:rsidRPr="00274564" w14:paraId="78680837" w14:textId="77777777" w:rsidTr="005C0954">
        <w:tc>
          <w:tcPr>
            <w:tcW w:w="510" w:type="dxa"/>
            <w:vMerge/>
          </w:tcPr>
          <w:p w14:paraId="1BC0EAC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2FBE4D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486819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572753C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21A6A083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1AC4E649" w14:textId="5CB4DD9C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0EC349D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4F3EC2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4CB89A5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61050E2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9FC201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0BAD94F" w14:textId="77777777" w:rsidTr="005C0954">
        <w:tc>
          <w:tcPr>
            <w:tcW w:w="510" w:type="dxa"/>
            <w:vMerge/>
          </w:tcPr>
          <w:p w14:paraId="4A101B7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6FA9D3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76F146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B6EE58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39124ED8" w14:textId="47FEE82B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</w:t>
            </w:r>
            <w:r w:rsidR="001E7582">
              <w:rPr>
                <w:sz w:val="16"/>
                <w:szCs w:val="16"/>
              </w:rPr>
              <w:t xml:space="preserve"> patients</w:t>
            </w:r>
          </w:p>
          <w:p w14:paraId="2868164E" w14:textId="6EB88D51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3C2C72E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0409CC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19CA384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DDD12E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252AA9A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8CFA9CE" w14:textId="77777777" w:rsidTr="005C0954">
        <w:tc>
          <w:tcPr>
            <w:tcW w:w="510" w:type="dxa"/>
            <w:vMerge/>
          </w:tcPr>
          <w:p w14:paraId="4B2F98A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7BFFCFF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1FDA821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1CBD5EE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1584BB35" w14:textId="1D17402D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27EFC19B" w14:textId="79AA4E24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3E3156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9B9C05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614262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5E08F65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8DE723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69EA92E" w14:textId="77777777" w:rsidTr="005C0954">
        <w:trPr>
          <w:trHeight w:val="199"/>
        </w:trPr>
        <w:tc>
          <w:tcPr>
            <w:tcW w:w="510" w:type="dxa"/>
            <w:vMerge/>
          </w:tcPr>
          <w:p w14:paraId="41B1FBC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641601F9" w14:textId="256B2613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  <w:r w:rsidRPr="004703D8">
              <w:rPr>
                <w:sz w:val="16"/>
                <w:szCs w:val="16"/>
              </w:rPr>
              <w:t>Delivery to clusters*</w:t>
            </w:r>
            <w:r w:rsidR="00E4256A" w:rsidRPr="004703D8">
              <w:rPr>
                <w:sz w:val="16"/>
                <w:szCs w:val="16"/>
              </w:rPr>
              <w:t xml:space="preserve"> </w:t>
            </w:r>
            <w:r w:rsidRPr="004703D8">
              <w:rPr>
                <w:sz w:val="16"/>
                <w:szCs w:val="16"/>
              </w:rPr>
              <w:t>and PTs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3B569C20" w14:textId="5D8EEB4D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What intervention was delivered to each cluster/PT practice?</w:t>
            </w:r>
          </w:p>
          <w:p w14:paraId="04B05C55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7CD2E12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 components of the intervention introduced as planned?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41145874" w14:textId="77777777" w:rsidR="00E95B2E" w:rsidRPr="00274564" w:rsidRDefault="00E95B2E" w:rsidP="00E95B2E">
            <w:pPr>
              <w:spacing w:line="276" w:lineRule="auto"/>
              <w:rPr>
                <w:bCs/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the educational trainings including </w:t>
            </w:r>
            <w:r w:rsidRPr="00274564">
              <w:rPr>
                <w:bCs/>
                <w:sz w:val="16"/>
                <w:szCs w:val="16"/>
              </w:rPr>
              <w:t>supportive materials</w:t>
            </w:r>
          </w:p>
          <w:p w14:paraId="4492387A" w14:textId="77777777" w:rsidR="00E95B2E" w:rsidRPr="00274564" w:rsidRDefault="00E95B2E" w:rsidP="00E95B2E">
            <w:pPr>
              <w:spacing w:line="276" w:lineRule="auto"/>
              <w:rPr>
                <w:bCs/>
                <w:sz w:val="6"/>
                <w:szCs w:val="6"/>
              </w:rPr>
            </w:pPr>
          </w:p>
          <w:p w14:paraId="388D6E19" w14:textId="6273B6B0" w:rsidR="00E95B2E" w:rsidRPr="00274564" w:rsidRDefault="00E95B2E" w:rsidP="00E95B2E">
            <w:pPr>
              <w:spacing w:line="276" w:lineRule="auto"/>
              <w:jc w:val="both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telephone helplines</w:t>
            </w:r>
          </w:p>
          <w:p w14:paraId="24C57D64" w14:textId="77777777" w:rsidR="00E95B2E" w:rsidRPr="00274564" w:rsidRDefault="00E95B2E" w:rsidP="00E95B2E">
            <w:pPr>
              <w:spacing w:line="276" w:lineRule="auto"/>
              <w:jc w:val="both"/>
              <w:rPr>
                <w:sz w:val="6"/>
                <w:szCs w:val="6"/>
              </w:rPr>
            </w:pPr>
          </w:p>
          <w:p w14:paraId="6DC71641" w14:textId="6FDB2E94" w:rsidR="00E95B2E" w:rsidRDefault="00E95B2E" w:rsidP="00E95B2E">
            <w:pPr>
              <w:spacing w:line="276" w:lineRule="auto"/>
              <w:jc w:val="both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 xml:space="preserve">importance of </w:t>
            </w:r>
            <w:r w:rsidR="00677DD4">
              <w:rPr>
                <w:sz w:val="16"/>
                <w:szCs w:val="16"/>
              </w:rPr>
              <w:t>qualification certificate</w:t>
            </w:r>
            <w:r w:rsidRPr="00274564">
              <w:rPr>
                <w:sz w:val="16"/>
                <w:szCs w:val="16"/>
              </w:rPr>
              <w:t xml:space="preserve"> and </w:t>
            </w:r>
            <w:r w:rsidR="000B48ED">
              <w:rPr>
                <w:sz w:val="16"/>
                <w:szCs w:val="16"/>
              </w:rPr>
              <w:t>certificate for study participation</w:t>
            </w:r>
          </w:p>
          <w:p w14:paraId="476823AB" w14:textId="200EAB1C" w:rsidR="00450FFD" w:rsidRPr="00450FFD" w:rsidRDefault="00450FFD" w:rsidP="00E95B2E">
            <w:pPr>
              <w:spacing w:line="276" w:lineRule="auto"/>
              <w:jc w:val="both"/>
              <w:rPr>
                <w:sz w:val="4"/>
                <w:szCs w:val="4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0E28EC4A" w14:textId="157A4CD7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012D35C2" w14:textId="33CB026D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3E7416C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69A150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02578D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1899E55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6300F407" w14:textId="3CA7BED8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During</w:t>
            </w:r>
            <w:r w:rsidR="004703D8">
              <w:rPr>
                <w:sz w:val="16"/>
                <w:szCs w:val="16"/>
              </w:rPr>
              <w:t xml:space="preserve"> the</w:t>
            </w:r>
            <w:r w:rsidRPr="00274564">
              <w:rPr>
                <w:sz w:val="16"/>
                <w:szCs w:val="16"/>
              </w:rPr>
              <w:t xml:space="preserve"> intervention</w:t>
            </w:r>
          </w:p>
        </w:tc>
      </w:tr>
      <w:tr w:rsidR="00E95B2E" w:rsidRPr="00274564" w14:paraId="66EFF3D5" w14:textId="77777777" w:rsidTr="005C0954">
        <w:trPr>
          <w:trHeight w:val="146"/>
        </w:trPr>
        <w:tc>
          <w:tcPr>
            <w:tcW w:w="510" w:type="dxa"/>
            <w:vMerge/>
          </w:tcPr>
          <w:p w14:paraId="7FCD0E1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8A38EE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5AD42D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52EA7B70" w14:textId="77777777" w:rsidR="00E95B2E" w:rsidRPr="00274564" w:rsidRDefault="00E95B2E" w:rsidP="00E95B2E">
            <w:pPr>
              <w:spacing w:line="276" w:lineRule="auto"/>
              <w:jc w:val="both"/>
              <w:rPr>
                <w:bCs/>
                <w:sz w:val="16"/>
                <w:szCs w:val="16"/>
                <w:highlight w:val="red"/>
              </w:rPr>
            </w:pPr>
          </w:p>
        </w:tc>
        <w:tc>
          <w:tcPr>
            <w:tcW w:w="3686" w:type="dxa"/>
          </w:tcPr>
          <w:p w14:paraId="06E89DE7" w14:textId="6F2C4BD5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Group interview with</w:t>
            </w:r>
            <w:r w:rsidR="001E7582">
              <w:rPr>
                <w:sz w:val="16"/>
                <w:szCs w:val="16"/>
              </w:rPr>
              <w:t xml:space="preserve"> </w:t>
            </w:r>
            <w:r w:rsidR="00E4256A">
              <w:rPr>
                <w:sz w:val="16"/>
                <w:szCs w:val="16"/>
              </w:rPr>
              <w:t>GPs</w:t>
            </w:r>
          </w:p>
          <w:p w14:paraId="088E5427" w14:textId="131AD1A0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</w:tcPr>
          <w:p w14:paraId="573F153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A1CB50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2A5A425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3AFA0D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3B9B8B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42D15050" w14:textId="77777777" w:rsidTr="005C0954">
        <w:tc>
          <w:tcPr>
            <w:tcW w:w="510" w:type="dxa"/>
            <w:vMerge/>
          </w:tcPr>
          <w:p w14:paraId="1E6A2AC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9F85D4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781E403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B930B6C" w14:textId="77777777" w:rsidR="00E95B2E" w:rsidRPr="00274564" w:rsidRDefault="00E95B2E" w:rsidP="00E95B2E">
            <w:pPr>
              <w:spacing w:line="276" w:lineRule="auto"/>
              <w:jc w:val="both"/>
              <w:rPr>
                <w:bCs/>
                <w:sz w:val="16"/>
                <w:szCs w:val="16"/>
                <w:highlight w:val="red"/>
              </w:rPr>
            </w:pPr>
          </w:p>
        </w:tc>
        <w:tc>
          <w:tcPr>
            <w:tcW w:w="3686" w:type="dxa"/>
          </w:tcPr>
          <w:p w14:paraId="4B99D4FA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PTs </w:t>
            </w:r>
          </w:p>
          <w:p w14:paraId="132A0EF8" w14:textId="24FE51E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4F8D06A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045F8B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47640EA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6491F12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DDD6DF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690FA03" w14:textId="77777777" w:rsidTr="005C0954">
        <w:tc>
          <w:tcPr>
            <w:tcW w:w="510" w:type="dxa"/>
            <w:vMerge/>
          </w:tcPr>
          <w:p w14:paraId="7302D8E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4F4775C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037E09C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15498011" w14:textId="77777777" w:rsidR="00E95B2E" w:rsidRPr="00274564" w:rsidRDefault="00E95B2E" w:rsidP="00E95B2E">
            <w:pPr>
              <w:spacing w:line="276" w:lineRule="auto"/>
              <w:jc w:val="both"/>
              <w:rPr>
                <w:bCs/>
                <w:sz w:val="16"/>
                <w:szCs w:val="16"/>
                <w:highlight w:val="red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3FC2DA2D" w14:textId="4CCA20EF" w:rsidR="00E95B2E" w:rsidRPr="00274564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>h</w:t>
            </w:r>
            <w:r w:rsidR="007B427F">
              <w:rPr>
                <w:sz w:val="16"/>
                <w:szCs w:val="16"/>
              </w:rPr>
              <w:t>ealth professionals</w:t>
            </w:r>
            <w:r w:rsidR="00E95B2E" w:rsidRPr="00274564">
              <w:rPr>
                <w:sz w:val="16"/>
                <w:szCs w:val="16"/>
              </w:rPr>
              <w:t xml:space="preserve"> via telephone </w:t>
            </w:r>
            <w:r w:rsidR="00467CE0">
              <w:rPr>
                <w:sz w:val="16"/>
                <w:szCs w:val="16"/>
              </w:rPr>
              <w:t>or email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138CD8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B32BF4A" w14:textId="59998478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4E159A5" w14:textId="4215CE56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2438C7D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1564B3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E8EC654" w14:textId="77777777" w:rsidTr="005C0954">
        <w:tc>
          <w:tcPr>
            <w:tcW w:w="510" w:type="dxa"/>
            <w:vMerge/>
          </w:tcPr>
          <w:p w14:paraId="12D42E4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7100A79E" w14:textId="3319ED94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  <w:r w:rsidRPr="00274564">
              <w:rPr>
                <w:sz w:val="16"/>
                <w:szCs w:val="16"/>
              </w:rPr>
              <w:t>Response of clusters* and PTs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412B5754" w14:textId="5B0E5DA4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How were </w:t>
            </w:r>
            <w:r w:rsidR="00C879C2">
              <w:rPr>
                <w:sz w:val="16"/>
                <w:szCs w:val="16"/>
              </w:rPr>
              <w:t xml:space="preserve">the </w:t>
            </w:r>
            <w:r w:rsidR="00E4256A">
              <w:rPr>
                <w:sz w:val="16"/>
                <w:szCs w:val="16"/>
              </w:rPr>
              <w:t>GPs</w:t>
            </w:r>
            <w:r w:rsidRPr="00274564">
              <w:rPr>
                <w:sz w:val="16"/>
                <w:szCs w:val="16"/>
              </w:rPr>
              <w:t>’</w:t>
            </w:r>
            <w:r w:rsidR="00C879C2">
              <w:rPr>
                <w:sz w:val="16"/>
                <w:szCs w:val="16"/>
              </w:rPr>
              <w:t xml:space="preserve"> and </w:t>
            </w:r>
            <w:r w:rsidRPr="00274564">
              <w:rPr>
                <w:sz w:val="16"/>
                <w:szCs w:val="16"/>
              </w:rPr>
              <w:t xml:space="preserve">PTs’ perceptions of intervention and uptake? </w:t>
            </w:r>
          </w:p>
          <w:p w14:paraId="36C1FFF7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highlight w:val="yellow"/>
              </w:rPr>
            </w:pPr>
          </w:p>
          <w:p w14:paraId="5CA7C6F1" w14:textId="77777777" w:rsidR="00E95B2E" w:rsidRPr="00274564" w:rsidRDefault="00E95B2E" w:rsidP="003A7FB4">
            <w:pPr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2B87ED8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Satisfaction with the educational trainings including supportive materials</w:t>
            </w:r>
          </w:p>
          <w:p w14:paraId="18B150E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6579927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0E5380AA" w14:textId="453EB1E2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Standardised evaluation forms for </w:t>
            </w:r>
            <w:r w:rsidR="00E937A7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educational trainings</w:t>
            </w:r>
          </w:p>
          <w:p w14:paraId="03F4FCA9" w14:textId="678C5987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88D848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18233F6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1B437FD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78C7B3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33604048" w14:textId="45F654E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During and </w:t>
            </w:r>
            <w:r w:rsidR="004703D8">
              <w:rPr>
                <w:sz w:val="16"/>
                <w:szCs w:val="16"/>
              </w:rPr>
              <w:t>after the</w:t>
            </w:r>
            <w:r w:rsidRPr="00274564">
              <w:rPr>
                <w:sz w:val="16"/>
                <w:szCs w:val="16"/>
              </w:rPr>
              <w:t xml:space="preserve"> intervention</w:t>
            </w:r>
          </w:p>
        </w:tc>
      </w:tr>
      <w:tr w:rsidR="00E95B2E" w:rsidRPr="00274564" w14:paraId="4B4C2224" w14:textId="77777777" w:rsidTr="005C0954">
        <w:trPr>
          <w:trHeight w:val="125"/>
        </w:trPr>
        <w:tc>
          <w:tcPr>
            <w:tcW w:w="510" w:type="dxa"/>
            <w:vMerge/>
          </w:tcPr>
          <w:p w14:paraId="165B328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3AE066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637D74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74AE4C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07BA4816" w14:textId="47A49635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Group interview with</w:t>
            </w:r>
            <w:r w:rsidR="001E7582">
              <w:rPr>
                <w:sz w:val="16"/>
                <w:szCs w:val="16"/>
              </w:rPr>
              <w:t xml:space="preserve"> </w:t>
            </w:r>
            <w:r w:rsidR="00E4256A"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</w:t>
            </w:r>
          </w:p>
          <w:p w14:paraId="7F36CD20" w14:textId="347BAD76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4683EF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E4514D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1B3DB7C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9C10DB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E36E71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566E3B6" w14:textId="77777777" w:rsidTr="005C0954">
        <w:trPr>
          <w:trHeight w:val="68"/>
        </w:trPr>
        <w:tc>
          <w:tcPr>
            <w:tcW w:w="510" w:type="dxa"/>
            <w:vMerge/>
          </w:tcPr>
          <w:p w14:paraId="42C68F5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675519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6DC82A6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30EB63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1E476E62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PTs </w:t>
            </w:r>
          </w:p>
          <w:p w14:paraId="56720452" w14:textId="24DE7D2A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6F1CA68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92DD36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2E14C79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6E3A31F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99BB47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43C6747" w14:textId="77777777" w:rsidTr="005C0954">
        <w:tc>
          <w:tcPr>
            <w:tcW w:w="510" w:type="dxa"/>
            <w:vMerge/>
          </w:tcPr>
          <w:p w14:paraId="073ABCF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36F654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38C6A8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0CE0411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68C44AF6" w14:textId="58493034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>h</w:t>
            </w:r>
            <w:r w:rsidR="007B427F">
              <w:rPr>
                <w:sz w:val="16"/>
                <w:szCs w:val="16"/>
              </w:rPr>
              <w:t>ealth professionals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122F07F3" w14:textId="3744E2F9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3150A5E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DF98AB2" w14:textId="72ABF42C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694AD190" w14:textId="0CAD629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765667B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BD6A31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529A258" w14:textId="77777777" w:rsidTr="005C0954">
        <w:tc>
          <w:tcPr>
            <w:tcW w:w="510" w:type="dxa"/>
            <w:vMerge/>
          </w:tcPr>
          <w:p w14:paraId="3C52DD3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1FE742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9BBEEB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29C0B7F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39472DE2" w14:textId="3DBC6CA5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615D88DE" w14:textId="54C8E006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5C58913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4CC7489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438946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59A1510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CAEB38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E512241" w14:textId="77777777" w:rsidTr="005C0954">
        <w:tc>
          <w:tcPr>
            <w:tcW w:w="510" w:type="dxa"/>
            <w:vMerge/>
          </w:tcPr>
          <w:p w14:paraId="5946108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FF560A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38A2E2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tcBorders>
              <w:top w:val="dashed" w:sz="4" w:space="0" w:color="auto"/>
              <w:bottom w:val="dashed" w:sz="4" w:space="0" w:color="auto"/>
            </w:tcBorders>
          </w:tcPr>
          <w:p w14:paraId="57186FD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  <w:lang w:val="en-US"/>
              </w:rPr>
              <w:t>Attendance in educational trainings</w:t>
            </w:r>
          </w:p>
        </w:tc>
        <w:tc>
          <w:tcPr>
            <w:tcW w:w="3686" w:type="dxa"/>
            <w:tcBorders>
              <w:top w:val="dashed" w:sz="4" w:space="0" w:color="auto"/>
              <w:bottom w:val="dashed" w:sz="4" w:space="0" w:color="auto"/>
            </w:tcBorders>
          </w:tcPr>
          <w:p w14:paraId="7EEDE792" w14:textId="5C676BB6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5F8792B9" w14:textId="7AB7F98F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6F14BA9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0946341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dashed" w:sz="4" w:space="0" w:color="auto"/>
            </w:tcBorders>
          </w:tcPr>
          <w:p w14:paraId="6548B03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dashed" w:sz="4" w:space="0" w:color="auto"/>
            </w:tcBorders>
          </w:tcPr>
          <w:p w14:paraId="309D1CB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663D0E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A4E74A3" w14:textId="77777777" w:rsidTr="005C0954">
        <w:tc>
          <w:tcPr>
            <w:tcW w:w="510" w:type="dxa"/>
            <w:vMerge/>
          </w:tcPr>
          <w:p w14:paraId="599BDB4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B37E71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AA9555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0D3AD6DA" w14:textId="05506BAB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Satisfaction with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telephone helplines</w:t>
            </w:r>
          </w:p>
          <w:p w14:paraId="2551152E" w14:textId="77777777" w:rsidR="00E95B2E" w:rsidRPr="00274564" w:rsidRDefault="00E95B2E" w:rsidP="00E95B2E">
            <w:pPr>
              <w:spacing w:line="276" w:lineRule="auto"/>
              <w:rPr>
                <w:sz w:val="4"/>
                <w:szCs w:val="4"/>
              </w:rPr>
            </w:pPr>
          </w:p>
          <w:p w14:paraId="32A65117" w14:textId="75870B38" w:rsidR="00E95B2E" w:rsidRPr="00274564" w:rsidRDefault="00E95B2E" w:rsidP="00E95B2E">
            <w:pPr>
              <w:spacing w:line="276" w:lineRule="auto"/>
              <w:rPr>
                <w:i/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Use of </w:t>
            </w:r>
            <w:r w:rsidR="00C879C2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telephone helplines</w:t>
            </w:r>
          </w:p>
          <w:p w14:paraId="3181AEDB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lang w:val="en-US"/>
              </w:rPr>
            </w:pPr>
          </w:p>
          <w:p w14:paraId="571DD6A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Fulfilment of expectations regarding the intervention</w:t>
            </w:r>
          </w:p>
          <w:p w14:paraId="2EC1CA3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46A8D8DC" w14:textId="399324FB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Group interview with</w:t>
            </w:r>
            <w:r w:rsidR="001E7582">
              <w:rPr>
                <w:sz w:val="16"/>
                <w:szCs w:val="16"/>
              </w:rPr>
              <w:t xml:space="preserve"> </w:t>
            </w:r>
            <w:r w:rsidR="00E4256A"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</w:t>
            </w:r>
          </w:p>
          <w:p w14:paraId="5B77AD98" w14:textId="07D9B95D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194B859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01510F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1DC128D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1647952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330984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01E181D" w14:textId="77777777" w:rsidTr="005C0954">
        <w:tc>
          <w:tcPr>
            <w:tcW w:w="510" w:type="dxa"/>
            <w:vMerge/>
          </w:tcPr>
          <w:p w14:paraId="7EDD39A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7FA7EF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FE65AF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33DAD1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13401F9C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PTs </w:t>
            </w:r>
          </w:p>
          <w:p w14:paraId="602758D9" w14:textId="569452FA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60886DD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CEA0E3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6A2F662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376E1BC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62BF9E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B546299" w14:textId="77777777" w:rsidTr="005C0954">
        <w:tc>
          <w:tcPr>
            <w:tcW w:w="510" w:type="dxa"/>
            <w:vMerge/>
          </w:tcPr>
          <w:p w14:paraId="0D8FCF2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10BC57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BA44BF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090215E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66168D59" w14:textId="378CE57B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 xml:space="preserve">health </w:t>
            </w:r>
            <w:r w:rsidR="007B427F">
              <w:rPr>
                <w:sz w:val="16"/>
                <w:szCs w:val="16"/>
              </w:rPr>
              <w:t>professionals</w:t>
            </w:r>
            <w:r w:rsidR="00E95B2E" w:rsidRPr="00274564">
              <w:rPr>
                <w:sz w:val="16"/>
                <w:szCs w:val="16"/>
              </w:rPr>
              <w:t xml:space="preserve"> via telephone </w:t>
            </w:r>
            <w:r w:rsidR="00467CE0">
              <w:rPr>
                <w:sz w:val="16"/>
                <w:szCs w:val="16"/>
              </w:rPr>
              <w:t>o</w:t>
            </w:r>
            <w:r w:rsidR="00E95B2E" w:rsidRPr="00274564">
              <w:rPr>
                <w:sz w:val="16"/>
                <w:szCs w:val="16"/>
              </w:rPr>
              <w:t>r email</w:t>
            </w:r>
          </w:p>
          <w:p w14:paraId="300DE421" w14:textId="1E094E89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FF590D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AC2738E" w14:textId="6484E0F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00D7D433" w14:textId="0C599A66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72F4522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2201D4F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73B76F2" w14:textId="77777777" w:rsidTr="005C0954">
        <w:tc>
          <w:tcPr>
            <w:tcW w:w="510" w:type="dxa"/>
            <w:vMerge/>
          </w:tcPr>
          <w:p w14:paraId="2F57510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3CBBA3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79B4309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10B9E64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597B9806" w14:textId="2DAEBE33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</w:t>
            </w:r>
            <w:r w:rsidR="00E95B2E">
              <w:rPr>
                <w:sz w:val="16"/>
                <w:szCs w:val="16"/>
              </w:rPr>
              <w:t xml:space="preserve">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46C50E22" w14:textId="0A39764A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10BC195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B2553D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020EE15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FE66AF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5A35D3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AF6D550" w14:textId="77777777" w:rsidTr="005C0954">
        <w:tc>
          <w:tcPr>
            <w:tcW w:w="510" w:type="dxa"/>
            <w:vMerge/>
          </w:tcPr>
          <w:p w14:paraId="7F4F00B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4DAA44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2DC013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6D269BC0" w14:textId="7AD5DCEB" w:rsidR="00E95B2E" w:rsidRPr="00C879C2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C879C2">
              <w:rPr>
                <w:sz w:val="16"/>
                <w:szCs w:val="16"/>
                <w:lang w:val="en-US"/>
              </w:rPr>
              <w:t xml:space="preserve">Satisfaction with </w:t>
            </w:r>
            <w:r w:rsidR="00C879C2" w:rsidRPr="00C879C2">
              <w:rPr>
                <w:sz w:val="16"/>
                <w:szCs w:val="16"/>
                <w:lang w:val="en-US"/>
              </w:rPr>
              <w:t xml:space="preserve">the </w:t>
            </w:r>
            <w:r w:rsidRPr="00C879C2">
              <w:rPr>
                <w:sz w:val="16"/>
                <w:szCs w:val="16"/>
                <w:lang w:val="en-US"/>
              </w:rPr>
              <w:t>checklist</w:t>
            </w:r>
            <w:r w:rsidR="00416190" w:rsidRPr="00C879C2">
              <w:rPr>
                <w:sz w:val="16"/>
                <w:szCs w:val="16"/>
                <w:lang w:val="en-US"/>
              </w:rPr>
              <w:t>/</w:t>
            </w:r>
            <w:r w:rsidRPr="00C879C2">
              <w:rPr>
                <w:sz w:val="16"/>
                <w:szCs w:val="16"/>
                <w:lang w:val="en-US"/>
              </w:rPr>
              <w:t>guide as intervention</w:t>
            </w:r>
          </w:p>
          <w:p w14:paraId="7D32049D" w14:textId="77777777" w:rsidR="00E95B2E" w:rsidRPr="00C879C2" w:rsidRDefault="00E95B2E" w:rsidP="00E95B2E">
            <w:pPr>
              <w:spacing w:line="276" w:lineRule="auto"/>
              <w:rPr>
                <w:sz w:val="6"/>
                <w:szCs w:val="6"/>
                <w:lang w:val="en-US"/>
              </w:rPr>
            </w:pPr>
          </w:p>
          <w:p w14:paraId="02E8029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C879C2">
              <w:rPr>
                <w:bCs/>
                <w:sz w:val="16"/>
                <w:szCs w:val="16"/>
              </w:rPr>
              <w:t>Amount and type of supportive material handed over to patients by PTs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63E57CF1" w14:textId="4FB06649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Group interview with</w:t>
            </w:r>
            <w:r w:rsidR="00315889">
              <w:rPr>
                <w:sz w:val="16"/>
                <w:szCs w:val="16"/>
              </w:rPr>
              <w:t xml:space="preserve"> </w:t>
            </w:r>
            <w:r w:rsidR="00E4256A"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</w:t>
            </w:r>
          </w:p>
          <w:p w14:paraId="19B7D83C" w14:textId="7583FF49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3CEF41E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41C1008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243F312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274DC91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E29217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25A7392" w14:textId="77777777" w:rsidTr="005C0954">
        <w:tc>
          <w:tcPr>
            <w:tcW w:w="510" w:type="dxa"/>
            <w:vMerge/>
          </w:tcPr>
          <w:p w14:paraId="2A621F5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158950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E59501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363089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</w:tcPr>
          <w:p w14:paraId="23913F3D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PTs </w:t>
            </w:r>
          </w:p>
          <w:p w14:paraId="594DF242" w14:textId="75F71944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E53A08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0942FB2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69A97D9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2643670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2D3CC8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1823750" w14:textId="77777777" w:rsidTr="005C0954">
        <w:tc>
          <w:tcPr>
            <w:tcW w:w="510" w:type="dxa"/>
            <w:vMerge/>
          </w:tcPr>
          <w:p w14:paraId="33106CA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826020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5280CC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6C7EE00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</w:tcPr>
          <w:p w14:paraId="5D23A780" w14:textId="3640A3C1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Field notes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>h</w:t>
            </w:r>
            <w:r w:rsidR="007B427F">
              <w:rPr>
                <w:sz w:val="16"/>
                <w:szCs w:val="16"/>
              </w:rPr>
              <w:t>ealth professionals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5A65F736" w14:textId="1633D29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4C9BE24" w14:textId="4513F2B9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A9037A8" w14:textId="02950CAC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29B3F3EF" w14:textId="26B4D67C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77A1F1B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AC3B84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817FFAB" w14:textId="77777777" w:rsidTr="005C0954">
        <w:tc>
          <w:tcPr>
            <w:tcW w:w="510" w:type="dxa"/>
            <w:vMerge/>
          </w:tcPr>
          <w:p w14:paraId="5B90F3F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2ED41B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3001A7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7605595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</w:tcPr>
          <w:p w14:paraId="1763BB94" w14:textId="295C5BDB" w:rsidR="001C6546" w:rsidRPr="001C6546" w:rsidRDefault="00932734" w:rsidP="001C654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 xml:space="preserve">by </w:t>
            </w:r>
            <w:r w:rsidR="00E4256A">
              <w:rPr>
                <w:sz w:val="16"/>
                <w:szCs w:val="16"/>
              </w:rPr>
              <w:t>GPs</w:t>
            </w:r>
            <w:r w:rsidR="001C6546" w:rsidRPr="001C6546">
              <w:rPr>
                <w:sz w:val="16"/>
                <w:szCs w:val="16"/>
                <w:vertAlign w:val="superscript"/>
              </w:rPr>
              <w:t xml:space="preserve">2 </w:t>
            </w:r>
          </w:p>
          <w:p w14:paraId="4642662E" w14:textId="3BDDCAD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C56D67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A6D7DD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4580DA4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B437CD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719E94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A742E82" w14:textId="77777777" w:rsidTr="005C0954">
        <w:tc>
          <w:tcPr>
            <w:tcW w:w="510" w:type="dxa"/>
            <w:vMerge/>
          </w:tcPr>
          <w:p w14:paraId="7BB8350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4D6918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1699AF0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20DB6D5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6602F597" w14:textId="078E9CD2" w:rsidR="00E95B2E" w:rsidRDefault="00DB44E6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Field notes by </w:t>
            </w:r>
            <w:r w:rsidR="00E95B2E" w:rsidRPr="00274564">
              <w:rPr>
                <w:sz w:val="16"/>
                <w:szCs w:val="16"/>
              </w:rPr>
              <w:t>PTs</w:t>
            </w:r>
            <w:r w:rsidR="00315889">
              <w:rPr>
                <w:sz w:val="16"/>
                <w:szCs w:val="16"/>
                <w:vertAlign w:val="superscript"/>
              </w:rPr>
              <w:t>3</w:t>
            </w:r>
            <w:r w:rsidR="00E95B2E" w:rsidRPr="00274564">
              <w:rPr>
                <w:sz w:val="16"/>
                <w:szCs w:val="16"/>
              </w:rPr>
              <w:t xml:space="preserve"> </w:t>
            </w:r>
          </w:p>
          <w:p w14:paraId="1CFF64E0" w14:textId="09ADA797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CCDA1E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47C9853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19088ED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85B706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66F39A5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064A318" w14:textId="77777777" w:rsidTr="005C0954">
        <w:tc>
          <w:tcPr>
            <w:tcW w:w="510" w:type="dxa"/>
            <w:vMerge/>
          </w:tcPr>
          <w:p w14:paraId="4628E83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A61B8F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02027311" w14:textId="660BE19E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How was the intervention adopted by </w:t>
            </w:r>
            <w:r w:rsidR="00C879C2">
              <w:rPr>
                <w:sz w:val="16"/>
                <w:szCs w:val="16"/>
              </w:rPr>
              <w:t xml:space="preserve">the </w:t>
            </w:r>
            <w:r w:rsidR="00E4256A"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</w:t>
            </w:r>
            <w:r w:rsidR="00C879C2">
              <w:rPr>
                <w:sz w:val="16"/>
                <w:szCs w:val="16"/>
              </w:rPr>
              <w:t xml:space="preserve"> and </w:t>
            </w:r>
            <w:r w:rsidRPr="00274564">
              <w:rPr>
                <w:sz w:val="16"/>
                <w:szCs w:val="16"/>
              </w:rPr>
              <w:t>PTs?</w:t>
            </w:r>
          </w:p>
          <w:p w14:paraId="33050CA6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4A4A3F40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1D695D6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6E3037FD" w14:textId="2011BE2D" w:rsidR="00E95B2E" w:rsidRPr="001C6546" w:rsidRDefault="00E4256A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GPs</w:t>
            </w:r>
            <w:r w:rsidR="00E95B2E" w:rsidRPr="001C6546">
              <w:rPr>
                <w:bCs/>
                <w:sz w:val="16"/>
                <w:szCs w:val="16"/>
              </w:rPr>
              <w:t>’</w:t>
            </w:r>
            <w:r w:rsidR="00C879C2">
              <w:rPr>
                <w:bCs/>
                <w:sz w:val="16"/>
                <w:szCs w:val="16"/>
              </w:rPr>
              <w:t xml:space="preserve"> and </w:t>
            </w:r>
            <w:r w:rsidR="00E95B2E" w:rsidRPr="001C6546">
              <w:rPr>
                <w:bCs/>
                <w:sz w:val="16"/>
                <w:szCs w:val="16"/>
              </w:rPr>
              <w:t>PTs</w:t>
            </w:r>
            <w:r>
              <w:rPr>
                <w:bCs/>
                <w:sz w:val="16"/>
                <w:szCs w:val="16"/>
              </w:rPr>
              <w:t>’</w:t>
            </w:r>
            <w:r w:rsidR="00E95B2E" w:rsidRPr="001C6546">
              <w:rPr>
                <w:bCs/>
                <w:sz w:val="16"/>
                <w:szCs w:val="16"/>
              </w:rPr>
              <w:t xml:space="preserve"> adherence to recommendations of </w:t>
            </w:r>
            <w:r w:rsidR="00C879C2">
              <w:rPr>
                <w:bCs/>
                <w:sz w:val="16"/>
                <w:szCs w:val="16"/>
              </w:rPr>
              <w:t xml:space="preserve">the </w:t>
            </w:r>
            <w:r w:rsidR="00E95B2E" w:rsidRPr="001C6546">
              <w:rPr>
                <w:bCs/>
                <w:sz w:val="16"/>
                <w:szCs w:val="16"/>
              </w:rPr>
              <w:t>checklist</w:t>
            </w:r>
            <w:r w:rsidR="00416190" w:rsidRPr="001C6546">
              <w:rPr>
                <w:bCs/>
                <w:sz w:val="16"/>
                <w:szCs w:val="16"/>
              </w:rPr>
              <w:t>/</w:t>
            </w:r>
            <w:r w:rsidR="00E95B2E" w:rsidRPr="001C6546">
              <w:rPr>
                <w:bCs/>
                <w:sz w:val="16"/>
                <w:szCs w:val="16"/>
              </w:rPr>
              <w:t>guide</w:t>
            </w:r>
          </w:p>
          <w:p w14:paraId="4AE0D860" w14:textId="77777777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2ED9B145" w14:textId="77777777" w:rsidR="00E95B2E" w:rsidRPr="001C6546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70726819" w14:textId="77777777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25ED13F8" w14:textId="6DA11CDE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1C6546">
              <w:rPr>
                <w:sz w:val="16"/>
                <w:szCs w:val="16"/>
              </w:rPr>
              <w:t xml:space="preserve">Group interview with </w:t>
            </w:r>
            <w:r w:rsidR="00E4256A">
              <w:rPr>
                <w:sz w:val="16"/>
                <w:szCs w:val="16"/>
              </w:rPr>
              <w:t>GPs</w:t>
            </w:r>
          </w:p>
          <w:p w14:paraId="70108496" w14:textId="479478DA" w:rsidR="00EA567E" w:rsidRPr="001C6546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4BB51E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142A61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4E9EA7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CD5911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82C8E8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B765393" w14:textId="77777777" w:rsidTr="005C0954">
        <w:tc>
          <w:tcPr>
            <w:tcW w:w="510" w:type="dxa"/>
            <w:vMerge/>
          </w:tcPr>
          <w:p w14:paraId="2FD17F3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30A8DB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6EA9B5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41552800" w14:textId="77777777" w:rsidR="00E95B2E" w:rsidRPr="001C6546" w:rsidRDefault="00E95B2E" w:rsidP="00E95B2E">
            <w:pPr>
              <w:spacing w:line="276" w:lineRule="auto"/>
              <w:rPr>
                <w:bCs/>
                <w:sz w:val="16"/>
                <w:szCs w:val="16"/>
              </w:rPr>
            </w:pPr>
          </w:p>
        </w:tc>
        <w:tc>
          <w:tcPr>
            <w:tcW w:w="3686" w:type="dxa"/>
          </w:tcPr>
          <w:p w14:paraId="3F8D1E41" w14:textId="63B9945F" w:rsidR="00EA567E" w:rsidRPr="00C879C2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1C6546">
              <w:rPr>
                <w:sz w:val="16"/>
                <w:szCs w:val="16"/>
              </w:rPr>
              <w:t>Individual interviews with PTs</w:t>
            </w:r>
          </w:p>
          <w:p w14:paraId="7AEC5CF7" w14:textId="1323E398" w:rsidR="00EA567E" w:rsidRPr="001C6546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58B76F2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03136D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4B129F7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247D6B2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7A83C05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DEFD969" w14:textId="77777777" w:rsidTr="005C0954">
        <w:tc>
          <w:tcPr>
            <w:tcW w:w="510" w:type="dxa"/>
            <w:vMerge/>
          </w:tcPr>
          <w:p w14:paraId="7570E80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781FBC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0A5EE9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8BE1DA0" w14:textId="77777777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5931D665" w14:textId="66DBA5D3" w:rsidR="00E95B2E" w:rsidRPr="001C6546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E95B2E" w:rsidRPr="001C6546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 xml:space="preserve">health </w:t>
            </w:r>
            <w:r w:rsidR="007B427F">
              <w:rPr>
                <w:sz w:val="16"/>
                <w:szCs w:val="16"/>
              </w:rPr>
              <w:t>professionals</w:t>
            </w:r>
            <w:r w:rsidR="00E95B2E" w:rsidRPr="001C6546">
              <w:rPr>
                <w:sz w:val="16"/>
                <w:szCs w:val="16"/>
              </w:rPr>
              <w:t xml:space="preserve"> via telephone or email</w:t>
            </w:r>
          </w:p>
          <w:p w14:paraId="50833AA5" w14:textId="1DD6EC3E" w:rsidR="00EA567E" w:rsidRPr="001C6546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556DBCA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DEA73E2" w14:textId="3A73360A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566C878E" w14:textId="5AD863A2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1C99468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F32764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54B06D6" w14:textId="77777777" w:rsidTr="005C0954">
        <w:tc>
          <w:tcPr>
            <w:tcW w:w="510" w:type="dxa"/>
            <w:vMerge/>
          </w:tcPr>
          <w:p w14:paraId="4574484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906331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DE3155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BB724A5" w14:textId="77777777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1C705B70" w14:textId="1195A4EA" w:rsidR="00E95B2E" w:rsidRPr="001C6546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E95B2E" w:rsidRPr="001C6546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2C058697" w14:textId="67FAD2A8" w:rsidR="00EA567E" w:rsidRPr="001C6546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6B090E9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5582B35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1226F8D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C24D04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2B56356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DD2EE66" w14:textId="77777777" w:rsidTr="005C0954">
        <w:tc>
          <w:tcPr>
            <w:tcW w:w="510" w:type="dxa"/>
            <w:vMerge/>
          </w:tcPr>
          <w:p w14:paraId="4A51FA7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603507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832FB3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6DD1F5D" w14:textId="77777777" w:rsidR="00E95B2E" w:rsidRPr="001C6546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1E9DD42F" w14:textId="48D2442C" w:rsidR="001C6546" w:rsidRPr="001C6546" w:rsidRDefault="00932734" w:rsidP="001C654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 xml:space="preserve">by </w:t>
            </w:r>
            <w:r w:rsidR="00E4256A">
              <w:rPr>
                <w:sz w:val="16"/>
                <w:szCs w:val="16"/>
              </w:rPr>
              <w:t>GP</w:t>
            </w:r>
            <w:r w:rsidR="001C6546" w:rsidRPr="001C6546">
              <w:rPr>
                <w:sz w:val="16"/>
                <w:szCs w:val="16"/>
              </w:rPr>
              <w:t>s</w:t>
            </w:r>
            <w:r w:rsidR="001C6546" w:rsidRPr="001C6546">
              <w:rPr>
                <w:sz w:val="16"/>
                <w:szCs w:val="16"/>
                <w:vertAlign w:val="superscript"/>
              </w:rPr>
              <w:t xml:space="preserve">2 </w:t>
            </w:r>
          </w:p>
          <w:p w14:paraId="0C090236" w14:textId="40F51C3D" w:rsidR="00EA567E" w:rsidRPr="001C6546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50A699C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26617B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41A7EE8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2770D0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C3BD12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BD387AE" w14:textId="77777777" w:rsidTr="005C0954">
        <w:tc>
          <w:tcPr>
            <w:tcW w:w="510" w:type="dxa"/>
            <w:vMerge/>
          </w:tcPr>
          <w:p w14:paraId="5010B23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B91EF3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893589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67BA6E7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276DC722" w14:textId="471874D9" w:rsidR="00E95B2E" w:rsidRDefault="00DB44E6" w:rsidP="00E95B2E">
            <w:pPr>
              <w:spacing w:line="276" w:lineRule="auto"/>
              <w:rPr>
                <w:i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Field notes by </w:t>
            </w:r>
            <w:r w:rsidR="00E95B2E" w:rsidRPr="00274564">
              <w:rPr>
                <w:sz w:val="16"/>
                <w:szCs w:val="16"/>
              </w:rPr>
              <w:t>PTs</w:t>
            </w:r>
            <w:r w:rsidR="00315889">
              <w:rPr>
                <w:sz w:val="16"/>
                <w:szCs w:val="16"/>
                <w:vertAlign w:val="superscript"/>
              </w:rPr>
              <w:t>3</w:t>
            </w:r>
            <w:r w:rsidR="00E95B2E" w:rsidRPr="00274564">
              <w:rPr>
                <w:sz w:val="16"/>
                <w:szCs w:val="16"/>
              </w:rPr>
              <w:t xml:space="preserve"> </w:t>
            </w:r>
          </w:p>
          <w:p w14:paraId="762DEF93" w14:textId="6E35F7BC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5B4CDAC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2E70FDC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3FC5533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016A2E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F75232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DFD96A9" w14:textId="77777777" w:rsidTr="005C0954">
        <w:tc>
          <w:tcPr>
            <w:tcW w:w="510" w:type="dxa"/>
            <w:vMerge/>
          </w:tcPr>
          <w:p w14:paraId="5D09149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40680B1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727F806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tcBorders>
              <w:top w:val="dashed" w:sz="4" w:space="0" w:color="auto"/>
              <w:bottom w:val="single" w:sz="4" w:space="0" w:color="auto"/>
            </w:tcBorders>
          </w:tcPr>
          <w:p w14:paraId="206E991C" w14:textId="77777777" w:rsidR="00E95B2E" w:rsidRPr="00274564" w:rsidRDefault="00E95B2E" w:rsidP="00E95B2E">
            <w:pPr>
              <w:spacing w:line="276" w:lineRule="auto"/>
              <w:rPr>
                <w:bCs/>
                <w:sz w:val="16"/>
                <w:szCs w:val="16"/>
              </w:rPr>
            </w:pPr>
            <w:r w:rsidRPr="00274564">
              <w:rPr>
                <w:bCs/>
                <w:sz w:val="16"/>
                <w:szCs w:val="16"/>
              </w:rPr>
              <w:t>Deviations from implementation protocol</w:t>
            </w:r>
          </w:p>
        </w:tc>
        <w:tc>
          <w:tcPr>
            <w:tcW w:w="3686" w:type="dxa"/>
            <w:tcBorders>
              <w:top w:val="dashed" w:sz="4" w:space="0" w:color="auto"/>
              <w:bottom w:val="single" w:sz="4" w:space="0" w:color="auto"/>
            </w:tcBorders>
          </w:tcPr>
          <w:p w14:paraId="4E5A01D3" w14:textId="2DFB4C97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4DF493F9" w14:textId="1A94825E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3ADD984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6227364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1559356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1A6194F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2C9BBF1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2751529" w14:textId="77777777" w:rsidTr="005C0954">
        <w:tc>
          <w:tcPr>
            <w:tcW w:w="510" w:type="dxa"/>
            <w:vMerge/>
          </w:tcPr>
          <w:p w14:paraId="3489C70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4A55EA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772C8028" w14:textId="5A4A56A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were</w:t>
            </w:r>
            <w:r w:rsidR="00C879C2">
              <w:rPr>
                <w:sz w:val="16"/>
                <w:szCs w:val="16"/>
              </w:rPr>
              <w:t xml:space="preserve"> the</w:t>
            </w:r>
            <w:r w:rsidRPr="00274564">
              <w:rPr>
                <w:sz w:val="16"/>
                <w:szCs w:val="16"/>
              </w:rPr>
              <w:t xml:space="preserve"> </w:t>
            </w:r>
            <w:r w:rsidR="00E4256A">
              <w:rPr>
                <w:sz w:val="16"/>
                <w:szCs w:val="16"/>
              </w:rPr>
              <w:t>GP</w:t>
            </w:r>
            <w:r w:rsidRPr="00274564">
              <w:rPr>
                <w:sz w:val="16"/>
                <w:szCs w:val="16"/>
              </w:rPr>
              <w:t>s’</w:t>
            </w:r>
            <w:r w:rsidR="00C879C2">
              <w:rPr>
                <w:sz w:val="16"/>
                <w:szCs w:val="16"/>
              </w:rPr>
              <w:t xml:space="preserve"> and </w:t>
            </w:r>
            <w:r w:rsidRPr="00274564">
              <w:rPr>
                <w:sz w:val="16"/>
                <w:szCs w:val="16"/>
              </w:rPr>
              <w:t>PTs</w:t>
            </w:r>
            <w:r w:rsidR="00E4256A">
              <w:rPr>
                <w:sz w:val="16"/>
                <w:szCs w:val="16"/>
              </w:rPr>
              <w:t>’</w:t>
            </w:r>
            <w:r w:rsidRPr="00274564">
              <w:rPr>
                <w:sz w:val="16"/>
                <w:szCs w:val="16"/>
              </w:rPr>
              <w:t xml:space="preserve"> experiences and perceived changes in attitude and behaviour?</w:t>
            </w:r>
          </w:p>
          <w:p w14:paraId="013D82C9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2FCEFD1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any changes in daily practice?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32CF107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 xml:space="preserve">Attitude regarding intervention </w:t>
            </w:r>
            <w:r w:rsidRPr="00274564">
              <w:rPr>
                <w:i/>
                <w:sz w:val="16"/>
                <w:szCs w:val="16"/>
                <w:lang w:val="en-US"/>
              </w:rPr>
              <w:t>(e.g. usefulness in daily practice)</w:t>
            </w:r>
          </w:p>
          <w:p w14:paraId="4CB6F59D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lang w:val="en-US"/>
              </w:rPr>
            </w:pPr>
          </w:p>
          <w:p w14:paraId="21F96476" w14:textId="70D9AD8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Behavioural change</w:t>
            </w:r>
            <w:r w:rsidR="00416190">
              <w:rPr>
                <w:sz w:val="16"/>
                <w:szCs w:val="16"/>
                <w:lang w:val="en-US"/>
              </w:rPr>
              <w:t>/</w:t>
            </w:r>
            <w:r w:rsidRPr="00274564">
              <w:rPr>
                <w:sz w:val="16"/>
                <w:szCs w:val="16"/>
                <w:lang w:val="en-US"/>
              </w:rPr>
              <w:t>feeling of security</w:t>
            </w:r>
            <w:r w:rsidR="00416190">
              <w:rPr>
                <w:sz w:val="16"/>
                <w:szCs w:val="16"/>
                <w:lang w:val="en-US"/>
              </w:rPr>
              <w:t>/</w:t>
            </w:r>
            <w:r w:rsidRPr="00274564">
              <w:rPr>
                <w:sz w:val="16"/>
                <w:szCs w:val="16"/>
                <w:lang w:val="en-US"/>
              </w:rPr>
              <w:t>self-efficacy</w:t>
            </w:r>
          </w:p>
          <w:p w14:paraId="778FCB8B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lang w:val="en-US"/>
              </w:rPr>
            </w:pPr>
          </w:p>
          <w:p w14:paraId="02581494" w14:textId="58FF27CD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Integration of intervention into daily practice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0B8FF7B" w14:textId="64B47948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Group interview with</w:t>
            </w:r>
            <w:r w:rsidR="00315889">
              <w:rPr>
                <w:sz w:val="16"/>
                <w:szCs w:val="16"/>
              </w:rPr>
              <w:t xml:space="preserve"> GPs</w:t>
            </w:r>
          </w:p>
          <w:p w14:paraId="081A13DD" w14:textId="397D231E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6B78AB3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F4CB0E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C2BD33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85255B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9AE656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E796191" w14:textId="77777777" w:rsidTr="005C0954">
        <w:tc>
          <w:tcPr>
            <w:tcW w:w="510" w:type="dxa"/>
            <w:vMerge/>
          </w:tcPr>
          <w:p w14:paraId="30B9793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66C437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26427A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2753320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</w:tcPr>
          <w:p w14:paraId="0D13AEFF" w14:textId="2559536F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3DB3EF85" w14:textId="242DD366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3AF8902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CBE92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65FC195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136575B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66226D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5270E34" w14:textId="77777777" w:rsidTr="005C0954">
        <w:tc>
          <w:tcPr>
            <w:tcW w:w="510" w:type="dxa"/>
            <w:vMerge/>
          </w:tcPr>
          <w:p w14:paraId="41A0F8D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777A2B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3AAAA1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4110" w:type="dxa"/>
            <w:vMerge/>
          </w:tcPr>
          <w:p w14:paraId="654CEDA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686" w:type="dxa"/>
          </w:tcPr>
          <w:p w14:paraId="2C88A3EE" w14:textId="142D7762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>
              <w:rPr>
                <w:sz w:val="16"/>
                <w:szCs w:val="16"/>
              </w:rPr>
              <w:t>h</w:t>
            </w:r>
            <w:r w:rsidR="007B427F">
              <w:rPr>
                <w:sz w:val="16"/>
                <w:szCs w:val="16"/>
              </w:rPr>
              <w:t>ealth professionals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5345242F" w14:textId="472D364B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1E8A121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1E4CF3A" w14:textId="2BB9B92B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31EEB9DD" w14:textId="7C5032CC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2E5D2C4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77957B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7A2D79F" w14:textId="77777777" w:rsidTr="005C0954">
        <w:tc>
          <w:tcPr>
            <w:tcW w:w="510" w:type="dxa"/>
            <w:vMerge/>
          </w:tcPr>
          <w:p w14:paraId="1658AAF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62A4C4C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661D5BA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0F522EA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4CF4981F" w14:textId="3E40FAEC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5ED552E0" w14:textId="6E04E5E6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38D945C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256941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4E7B59E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6D347A7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114BE52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92817A8" w14:textId="77777777" w:rsidTr="005C0954">
        <w:tc>
          <w:tcPr>
            <w:tcW w:w="510" w:type="dxa"/>
            <w:vMerge/>
          </w:tcPr>
          <w:p w14:paraId="2D36A90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500641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1B0B9BD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What were the facilitators and barriers for a successful implementation?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2765913F" w14:textId="33358E8C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Experiences regarding barriers</w:t>
            </w:r>
            <w:r w:rsidR="00416190">
              <w:rPr>
                <w:sz w:val="16"/>
                <w:szCs w:val="16"/>
              </w:rPr>
              <w:t>/</w:t>
            </w:r>
            <w:r w:rsidRPr="00274564">
              <w:rPr>
                <w:sz w:val="16"/>
                <w:szCs w:val="16"/>
              </w:rPr>
              <w:t xml:space="preserve">facilitators of </w:t>
            </w:r>
            <w:r w:rsidR="001E7582">
              <w:rPr>
                <w:sz w:val="16"/>
                <w:szCs w:val="16"/>
              </w:rPr>
              <w:t>GPs</w:t>
            </w:r>
            <w:r w:rsidR="00C879C2">
              <w:rPr>
                <w:sz w:val="16"/>
                <w:szCs w:val="16"/>
              </w:rPr>
              <w:t xml:space="preserve"> and </w:t>
            </w:r>
            <w:r w:rsidRPr="00274564">
              <w:rPr>
                <w:sz w:val="16"/>
                <w:szCs w:val="16"/>
              </w:rPr>
              <w:t xml:space="preserve">PTs during </w:t>
            </w:r>
            <w:r w:rsidR="00C879C2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 xml:space="preserve">implementation process 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F494030" w14:textId="2AA165F6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1E7582">
              <w:rPr>
                <w:sz w:val="16"/>
                <w:szCs w:val="16"/>
              </w:rPr>
              <w:t>GPs</w:t>
            </w:r>
          </w:p>
          <w:p w14:paraId="7E81DC13" w14:textId="11059C48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6E4BBF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00BBE5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7D91A74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7CB5E4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2FECC40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47073BF4" w14:textId="77777777" w:rsidTr="005C0954">
        <w:tc>
          <w:tcPr>
            <w:tcW w:w="510" w:type="dxa"/>
            <w:vMerge/>
          </w:tcPr>
          <w:p w14:paraId="022051D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CF0555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B07835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0A47689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4CAB5829" w14:textId="43EAA284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</w:t>
            </w:r>
            <w:r w:rsidR="001E7582">
              <w:rPr>
                <w:sz w:val="16"/>
                <w:szCs w:val="16"/>
              </w:rPr>
              <w:t xml:space="preserve"> </w:t>
            </w:r>
            <w:r w:rsidRPr="00274564">
              <w:rPr>
                <w:sz w:val="16"/>
                <w:szCs w:val="16"/>
              </w:rPr>
              <w:t>PTs</w:t>
            </w:r>
          </w:p>
          <w:p w14:paraId="70835E16" w14:textId="58303698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ABD62E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4E88544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5F169E6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01C6E6F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697C25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81A8D49" w14:textId="77777777" w:rsidTr="005C0954">
        <w:tc>
          <w:tcPr>
            <w:tcW w:w="510" w:type="dxa"/>
            <w:vMerge/>
          </w:tcPr>
          <w:p w14:paraId="7B93E0E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7327A88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537A10B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0CDF770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74355356" w14:textId="06BD5339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</w:t>
            </w:r>
            <w:r w:rsidR="00E95B2E">
              <w:rPr>
                <w:sz w:val="16"/>
                <w:szCs w:val="16"/>
              </w:rPr>
              <w:t xml:space="preserve">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73E5EC68" w14:textId="5E7CC8EF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6AB39B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1D1AC3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63C7D30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03F79DB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4D6A751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4203D104" w14:textId="77777777" w:rsidTr="005C0954">
        <w:trPr>
          <w:trHeight w:val="198"/>
        </w:trPr>
        <w:tc>
          <w:tcPr>
            <w:tcW w:w="510" w:type="dxa"/>
            <w:vMerge/>
          </w:tcPr>
          <w:p w14:paraId="7DAAD72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1E0CBE6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  <w:r w:rsidRPr="00274564">
              <w:rPr>
                <w:sz w:val="16"/>
                <w:szCs w:val="16"/>
              </w:rPr>
              <w:t>Delivery to individuals*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69F1109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What intervention was delivered to individuals?</w:t>
            </w:r>
          </w:p>
          <w:p w14:paraId="601754C3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7A1BB51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Who received the intervention?</w:t>
            </w:r>
          </w:p>
          <w:p w14:paraId="13FF6E61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493A411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 components of the intervention introduced as planned?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5AE04F52" w14:textId="27399A31" w:rsidR="00E95B2E" w:rsidRPr="00274564" w:rsidRDefault="00E95B2E" w:rsidP="00E95B2E">
            <w:pPr>
              <w:spacing w:line="276" w:lineRule="auto"/>
              <w:rPr>
                <w:i/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the treatment by GPs according to the checklist </w:t>
            </w:r>
          </w:p>
          <w:p w14:paraId="6A4FE490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1600581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Evaluation of the treatment by PTs according to the guide including handling out of supportive materials </w:t>
            </w:r>
          </w:p>
          <w:p w14:paraId="2640DDF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  <w:p w14:paraId="218F7A7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B2CB407" w14:textId="0748E36F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1E7582">
              <w:rPr>
                <w:sz w:val="16"/>
                <w:szCs w:val="16"/>
              </w:rPr>
              <w:t>patients</w:t>
            </w:r>
          </w:p>
          <w:p w14:paraId="1859C9C6" w14:textId="6461E8CC" w:rsidR="00EA567E" w:rsidRPr="00EA567E" w:rsidRDefault="00EA567E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79E80A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26BA6AB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89C1B4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77D08E1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  <w:r w:rsidRPr="00274564">
              <w:rPr>
                <w:sz w:val="16"/>
                <w:szCs w:val="16"/>
                <w:lang w:val="de-DE"/>
              </w:rPr>
              <w:t>X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6E749B8" w14:textId="56536610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During and </w:t>
            </w:r>
            <w:r w:rsidR="004703D8">
              <w:rPr>
                <w:sz w:val="16"/>
                <w:szCs w:val="16"/>
              </w:rPr>
              <w:t>after the</w:t>
            </w:r>
            <w:r w:rsidRPr="00274564">
              <w:rPr>
                <w:sz w:val="16"/>
                <w:szCs w:val="16"/>
              </w:rPr>
              <w:t xml:space="preserve"> intervention</w:t>
            </w:r>
          </w:p>
        </w:tc>
      </w:tr>
      <w:tr w:rsidR="00E95B2E" w:rsidRPr="00274564" w14:paraId="37C78821" w14:textId="77777777" w:rsidTr="005C0954">
        <w:tc>
          <w:tcPr>
            <w:tcW w:w="510" w:type="dxa"/>
            <w:vMerge/>
          </w:tcPr>
          <w:p w14:paraId="277650A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010029F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7E56139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473B3AB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741B6C51" w14:textId="1D37EFBC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1E7582">
              <w:rPr>
                <w:sz w:val="16"/>
                <w:szCs w:val="16"/>
              </w:rPr>
              <w:t>GPs</w:t>
            </w:r>
          </w:p>
          <w:p w14:paraId="4647506C" w14:textId="62085115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38E51AF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48479C5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7E459B0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4" w:type="dxa"/>
          </w:tcPr>
          <w:p w14:paraId="4F5A660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1129" w:type="dxa"/>
            <w:vMerge/>
            <w:tcBorders>
              <w:top w:val="single" w:sz="4" w:space="0" w:color="auto"/>
            </w:tcBorders>
          </w:tcPr>
          <w:p w14:paraId="5A09748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A66EA7B" w14:textId="77777777" w:rsidTr="005C0954">
        <w:tc>
          <w:tcPr>
            <w:tcW w:w="510" w:type="dxa"/>
            <w:vMerge/>
          </w:tcPr>
          <w:p w14:paraId="7CBE18D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23CC4C3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6F95D9D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62D2D57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276C7B50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4D54E1DE" w14:textId="5B174986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4C69EA1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4" w:type="dxa"/>
          </w:tcPr>
          <w:p w14:paraId="1646A2D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3" w:type="dxa"/>
          </w:tcPr>
          <w:p w14:paraId="2EE2D3B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4EE0449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1129" w:type="dxa"/>
            <w:vMerge/>
          </w:tcPr>
          <w:p w14:paraId="0CB3D7B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1F7E316C" w14:textId="77777777" w:rsidTr="005C0954">
        <w:tc>
          <w:tcPr>
            <w:tcW w:w="510" w:type="dxa"/>
            <w:vMerge/>
          </w:tcPr>
          <w:p w14:paraId="093E659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9CB79A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E07509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09AC796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711A75ED" w14:textId="2CDCE5D2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</w:t>
            </w:r>
            <w:r w:rsidR="00E95B2E">
              <w:rPr>
                <w:sz w:val="16"/>
                <w:szCs w:val="16"/>
              </w:rPr>
              <w:t xml:space="preserve">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38BAC44E" w14:textId="07C3798B" w:rsidR="00EA567E" w:rsidRPr="00EA567E" w:rsidRDefault="00EA567E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</w:tcPr>
          <w:p w14:paraId="7009B44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3F56271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3" w:type="dxa"/>
          </w:tcPr>
          <w:p w14:paraId="67267DC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284" w:type="dxa"/>
          </w:tcPr>
          <w:p w14:paraId="4AB47F7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de-DE"/>
              </w:rPr>
            </w:pPr>
          </w:p>
        </w:tc>
        <w:tc>
          <w:tcPr>
            <w:tcW w:w="1129" w:type="dxa"/>
            <w:vMerge/>
          </w:tcPr>
          <w:p w14:paraId="098A738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385DC3B" w14:textId="77777777" w:rsidTr="005C0954">
        <w:tc>
          <w:tcPr>
            <w:tcW w:w="510" w:type="dxa"/>
            <w:vMerge/>
          </w:tcPr>
          <w:p w14:paraId="473AC4F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4A4061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138959B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743D3B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4ED09FA8" w14:textId="3A34E1FB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1E7582">
              <w:rPr>
                <w:sz w:val="16"/>
                <w:szCs w:val="16"/>
              </w:rPr>
              <w:t>patient</w:t>
            </w:r>
            <w:r w:rsidR="00E95B2E" w:rsidRPr="00274564">
              <w:rPr>
                <w:sz w:val="16"/>
                <w:szCs w:val="16"/>
              </w:rPr>
              <w:t>s via telephone or email</w:t>
            </w:r>
          </w:p>
          <w:p w14:paraId="201EE915" w14:textId="1F2AFA4A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</w:tcPr>
          <w:p w14:paraId="5CE081E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2BE53CE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3" w:type="dxa"/>
          </w:tcPr>
          <w:p w14:paraId="145D978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6589C477" w14:textId="21E03F39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vMerge/>
          </w:tcPr>
          <w:p w14:paraId="7143078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465CA6F" w14:textId="77777777" w:rsidTr="005C0954">
        <w:tc>
          <w:tcPr>
            <w:tcW w:w="510" w:type="dxa"/>
            <w:vMerge/>
          </w:tcPr>
          <w:p w14:paraId="315E90D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3E72D9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6CC0CF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7D1AFC4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629E9758" w14:textId="67DD2178" w:rsidR="001C6546" w:rsidRPr="001C6546" w:rsidRDefault="00932734" w:rsidP="001C654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noted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 xml:space="preserve">by </w:t>
            </w:r>
            <w:r w:rsidR="001E7582">
              <w:rPr>
                <w:sz w:val="16"/>
                <w:szCs w:val="16"/>
              </w:rPr>
              <w:t>GPs</w:t>
            </w:r>
            <w:r w:rsidR="001C6546" w:rsidRPr="001C6546">
              <w:rPr>
                <w:sz w:val="16"/>
                <w:szCs w:val="16"/>
                <w:vertAlign w:val="superscript"/>
              </w:rPr>
              <w:t xml:space="preserve">2 </w:t>
            </w:r>
          </w:p>
          <w:p w14:paraId="0F4E3799" w14:textId="23CD704D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46B7946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0BC58A5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3457F6C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</w:tcPr>
          <w:p w14:paraId="2DA40B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vMerge/>
          </w:tcPr>
          <w:p w14:paraId="094EF04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C7770B3" w14:textId="77777777" w:rsidTr="005C0954">
        <w:tc>
          <w:tcPr>
            <w:tcW w:w="510" w:type="dxa"/>
            <w:vMerge/>
          </w:tcPr>
          <w:p w14:paraId="4013E5F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</w:tcPr>
          <w:p w14:paraId="5669B57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3064027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single" w:sz="4" w:space="0" w:color="auto"/>
            </w:tcBorders>
          </w:tcPr>
          <w:p w14:paraId="07BFF78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5109AF71" w14:textId="7B4D304E" w:rsidR="00E95B2E" w:rsidRPr="001C6546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>by</w:t>
            </w:r>
            <w:r w:rsidR="00315889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>PTs</w:t>
            </w:r>
            <w:r w:rsidR="001C6546" w:rsidRPr="001C6546">
              <w:rPr>
                <w:sz w:val="16"/>
                <w:szCs w:val="16"/>
                <w:vertAlign w:val="superscript"/>
              </w:rPr>
              <w:t>3</w:t>
            </w:r>
          </w:p>
          <w:p w14:paraId="6A87135C" w14:textId="3CCAF444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5AFEA82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7685EA6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14:paraId="0A7E9CD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single" w:sz="4" w:space="0" w:color="auto"/>
            </w:tcBorders>
          </w:tcPr>
          <w:p w14:paraId="365447D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lang w:val="en-US"/>
              </w:rPr>
            </w:pP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5A53D0A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DCF814F" w14:textId="77777777" w:rsidTr="005C0954">
        <w:trPr>
          <w:trHeight w:val="214"/>
        </w:trPr>
        <w:tc>
          <w:tcPr>
            <w:tcW w:w="510" w:type="dxa"/>
            <w:vMerge/>
          </w:tcPr>
          <w:p w14:paraId="6D2B766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</w:tcPr>
          <w:p w14:paraId="376AB639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420317">
              <w:rPr>
                <w:sz w:val="16"/>
                <w:szCs w:val="16"/>
              </w:rPr>
              <w:t>Response of individuals*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303730F4" w14:textId="787FED3E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420317">
              <w:rPr>
                <w:sz w:val="16"/>
                <w:szCs w:val="16"/>
              </w:rPr>
              <w:t xml:space="preserve">How did the target population respond to the instructions of the </w:t>
            </w:r>
            <w:r w:rsidR="004703D8" w:rsidRPr="00420317">
              <w:rPr>
                <w:sz w:val="16"/>
                <w:szCs w:val="16"/>
              </w:rPr>
              <w:t>GPs</w:t>
            </w:r>
            <w:r w:rsidR="00C879C2" w:rsidRPr="00420317">
              <w:rPr>
                <w:sz w:val="16"/>
                <w:szCs w:val="16"/>
              </w:rPr>
              <w:t xml:space="preserve"> and </w:t>
            </w:r>
            <w:r w:rsidRPr="00420317">
              <w:rPr>
                <w:sz w:val="16"/>
                <w:szCs w:val="16"/>
              </w:rPr>
              <w:t>PTs?</w:t>
            </w:r>
          </w:p>
          <w:p w14:paraId="505DBCA8" w14:textId="77777777" w:rsidR="00E95B2E" w:rsidRPr="00420317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371B65D4" w14:textId="77777777" w:rsidR="00E95B2E" w:rsidRPr="00420317" w:rsidRDefault="00E95B2E" w:rsidP="00E95B2E">
            <w:pPr>
              <w:spacing w:line="276" w:lineRule="auto"/>
              <w:rPr>
                <w:i/>
                <w:sz w:val="16"/>
                <w:szCs w:val="16"/>
              </w:rPr>
            </w:pPr>
            <w:r w:rsidRPr="00420317">
              <w:rPr>
                <w:sz w:val="16"/>
                <w:szCs w:val="16"/>
              </w:rPr>
              <w:t>Were there any differences between the individuals?</w:t>
            </w:r>
            <w:r w:rsidRPr="00420317">
              <w:rPr>
                <w:i/>
                <w:sz w:val="16"/>
                <w:szCs w:val="16"/>
              </w:rPr>
              <w:t xml:space="preserve"> 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311E45F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Satisfaction with the treatment by GPs </w:t>
            </w:r>
          </w:p>
          <w:p w14:paraId="716EE74C" w14:textId="77777777" w:rsidR="00E95B2E" w:rsidRPr="00274564" w:rsidRDefault="00E95B2E" w:rsidP="00E95B2E">
            <w:pPr>
              <w:spacing w:line="276" w:lineRule="auto"/>
              <w:rPr>
                <w:sz w:val="4"/>
                <w:szCs w:val="6"/>
              </w:rPr>
            </w:pPr>
          </w:p>
          <w:p w14:paraId="722870A7" w14:textId="3E2A093C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Satisfaction with the treatment by PTs including supportive materials</w:t>
            </w:r>
          </w:p>
          <w:p w14:paraId="1476A0F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09A1407" w14:textId="6950E8F1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1E7582">
              <w:rPr>
                <w:sz w:val="16"/>
                <w:szCs w:val="16"/>
              </w:rPr>
              <w:t>patients</w:t>
            </w:r>
          </w:p>
          <w:p w14:paraId="260B0086" w14:textId="1B6BC610" w:rsidR="00EA567E" w:rsidRPr="00EA567E" w:rsidRDefault="00EA567E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0F1FDCC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464F4A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009FC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5A1D8C2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3A9629D4" w14:textId="7B695921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During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intervention</w:t>
            </w:r>
          </w:p>
        </w:tc>
      </w:tr>
      <w:tr w:rsidR="00E95B2E" w:rsidRPr="00274564" w14:paraId="2E7B865D" w14:textId="77777777" w:rsidTr="005C0954">
        <w:tc>
          <w:tcPr>
            <w:tcW w:w="510" w:type="dxa"/>
            <w:vMerge/>
          </w:tcPr>
          <w:p w14:paraId="0CA07EA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0426B28B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14:paraId="5B9C3FFB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44F76F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21366DC3" w14:textId="51D62261" w:rsidR="001C6546" w:rsidRPr="001C6546" w:rsidRDefault="00932734" w:rsidP="001C6546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1C6546">
              <w:rPr>
                <w:sz w:val="16"/>
                <w:szCs w:val="16"/>
              </w:rPr>
              <w:t xml:space="preserve"> </w:t>
            </w:r>
            <w:r w:rsidR="001C6546" w:rsidRPr="001C6546">
              <w:rPr>
                <w:sz w:val="16"/>
                <w:szCs w:val="16"/>
              </w:rPr>
              <w:t>by</w:t>
            </w:r>
            <w:r w:rsidR="00315889">
              <w:rPr>
                <w:sz w:val="16"/>
                <w:szCs w:val="16"/>
              </w:rPr>
              <w:t xml:space="preserve"> t</w:t>
            </w:r>
            <w:r w:rsidR="00420317">
              <w:rPr>
                <w:sz w:val="16"/>
                <w:szCs w:val="16"/>
              </w:rPr>
              <w:t xml:space="preserve">he </w:t>
            </w:r>
            <w:r w:rsidR="00315889">
              <w:rPr>
                <w:sz w:val="16"/>
                <w:szCs w:val="16"/>
              </w:rPr>
              <w:t>patients</w:t>
            </w:r>
            <w:r w:rsidR="001C6546" w:rsidRPr="001C6546">
              <w:rPr>
                <w:bCs/>
                <w:sz w:val="16"/>
                <w:szCs w:val="16"/>
                <w:vertAlign w:val="superscript"/>
                <w:lang w:val="en-US"/>
              </w:rPr>
              <w:t>1</w:t>
            </w:r>
          </w:p>
          <w:p w14:paraId="4792F7EE" w14:textId="01FF1D93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6C3E5361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2E119BF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7499F42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139563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1FAC426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A3528ED" w14:textId="77777777" w:rsidTr="005C0954">
        <w:tc>
          <w:tcPr>
            <w:tcW w:w="510" w:type="dxa"/>
            <w:vMerge/>
          </w:tcPr>
          <w:p w14:paraId="53DE72A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17E24F56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  <w:shd w:val="clear" w:color="auto" w:fill="auto"/>
          </w:tcPr>
          <w:p w14:paraId="600A4CB7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062DE45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299DD1F9" w14:textId="15FC5E17" w:rsidR="00E95B2E" w:rsidRPr="00274564" w:rsidRDefault="001310A2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  <w:r>
              <w:rPr>
                <w:sz w:val="16"/>
                <w:szCs w:val="16"/>
              </w:rPr>
              <w:t xml:space="preserve">Field notes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1E7582">
              <w:rPr>
                <w:sz w:val="16"/>
                <w:szCs w:val="16"/>
              </w:rPr>
              <w:t>patients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268CF44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8852CA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780FC89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108FC165" w14:textId="666FD01B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  <w:lang w:val="en-US"/>
              </w:rPr>
              <w:t>X</w:t>
            </w:r>
          </w:p>
        </w:tc>
        <w:tc>
          <w:tcPr>
            <w:tcW w:w="1129" w:type="dxa"/>
            <w:vMerge/>
          </w:tcPr>
          <w:p w14:paraId="75FB067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3D09254C" w14:textId="77777777" w:rsidTr="005C0954">
        <w:tc>
          <w:tcPr>
            <w:tcW w:w="510" w:type="dxa"/>
            <w:vMerge/>
          </w:tcPr>
          <w:p w14:paraId="246FF06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756767C0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694" w:type="dxa"/>
            <w:vMerge w:val="restart"/>
            <w:tcBorders>
              <w:top w:val="dashed" w:sz="4" w:space="0" w:color="auto"/>
            </w:tcBorders>
            <w:shd w:val="clear" w:color="auto" w:fill="auto"/>
          </w:tcPr>
          <w:p w14:paraId="1B042F02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420317">
              <w:rPr>
                <w:sz w:val="16"/>
                <w:szCs w:val="16"/>
              </w:rPr>
              <w:t>Were there any adoptions?</w:t>
            </w:r>
          </w:p>
          <w:p w14:paraId="0A8C15C1" w14:textId="77777777" w:rsidR="00E95B2E" w:rsidRPr="00420317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3B2B3F2A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420317">
              <w:rPr>
                <w:sz w:val="16"/>
                <w:szCs w:val="16"/>
              </w:rPr>
              <w:t>Were there differences between the individuals?</w:t>
            </w:r>
          </w:p>
          <w:p w14:paraId="052314FD" w14:textId="77777777" w:rsidR="00E95B2E" w:rsidRPr="00420317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2DE8E283" w14:textId="1EF1B3DD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Adherence to recommendations of GPs </w:t>
            </w:r>
          </w:p>
          <w:p w14:paraId="5A4682B2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5E10CEF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</w:rPr>
              <w:t>Adherence to recommendations of PTs including home exercises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0C1223D9" w14:textId="7B518D93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1E7582">
              <w:rPr>
                <w:sz w:val="16"/>
                <w:szCs w:val="16"/>
              </w:rPr>
              <w:t>patients</w:t>
            </w:r>
          </w:p>
          <w:p w14:paraId="45E0AD93" w14:textId="298C7285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576FC40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75C13D4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1157BD3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6E03595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118882A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F35ABFB" w14:textId="77777777" w:rsidTr="005C0954">
        <w:tc>
          <w:tcPr>
            <w:tcW w:w="510" w:type="dxa"/>
            <w:vMerge/>
          </w:tcPr>
          <w:p w14:paraId="22E8AC4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5325E73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shd w:val="clear" w:color="auto" w:fill="auto"/>
          </w:tcPr>
          <w:p w14:paraId="70236D5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1A2665F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2C74752A" w14:textId="6DE10141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1E7582">
              <w:rPr>
                <w:sz w:val="16"/>
                <w:szCs w:val="16"/>
              </w:rPr>
              <w:t>GPs</w:t>
            </w:r>
          </w:p>
          <w:p w14:paraId="4E2299F5" w14:textId="2EF5F2E8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2079350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4F526E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</w:tcPr>
          <w:p w14:paraId="2BE1B34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0CA751F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0A00E3F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57506F6B" w14:textId="77777777" w:rsidTr="005C0954">
        <w:tc>
          <w:tcPr>
            <w:tcW w:w="510" w:type="dxa"/>
            <w:vMerge/>
          </w:tcPr>
          <w:p w14:paraId="291399B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shd w:val="clear" w:color="auto" w:fill="auto"/>
          </w:tcPr>
          <w:p w14:paraId="6FFC0F8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  <w:tcBorders>
              <w:bottom w:val="dashed" w:sz="4" w:space="0" w:color="auto"/>
            </w:tcBorders>
            <w:shd w:val="clear" w:color="auto" w:fill="auto"/>
          </w:tcPr>
          <w:p w14:paraId="33EC0A3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015133C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233D2C6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6751024E" w14:textId="4FA6CBFF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29D25A0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05D59E4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6F251547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7CAE33A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4201BA2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A68DA5B" w14:textId="77777777" w:rsidTr="005C0954">
        <w:tc>
          <w:tcPr>
            <w:tcW w:w="510" w:type="dxa"/>
            <w:vMerge/>
          </w:tcPr>
          <w:p w14:paraId="43CF4D9D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2E14F8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14:paraId="18B509E6" w14:textId="58788B0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How were individuals</w:t>
            </w:r>
            <w:r w:rsidR="00420317">
              <w:rPr>
                <w:sz w:val="16"/>
                <w:szCs w:val="16"/>
              </w:rPr>
              <w:t>’</w:t>
            </w:r>
            <w:r w:rsidRPr="00274564">
              <w:rPr>
                <w:sz w:val="16"/>
                <w:szCs w:val="16"/>
              </w:rPr>
              <w:t xml:space="preserve"> experiences and perceived changes in attitude and behaviour?</w:t>
            </w:r>
          </w:p>
          <w:p w14:paraId="744968D6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</w:rPr>
            </w:pPr>
          </w:p>
          <w:p w14:paraId="384D2DB3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any changes in daily life?</w:t>
            </w:r>
          </w:p>
          <w:p w14:paraId="3F47D7FF" w14:textId="7B9C5A9D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4110" w:type="dxa"/>
            <w:tcBorders>
              <w:top w:val="dashed" w:sz="4" w:space="0" w:color="auto"/>
              <w:bottom w:val="single" w:sz="4" w:space="0" w:color="auto"/>
            </w:tcBorders>
          </w:tcPr>
          <w:p w14:paraId="42362E06" w14:textId="4C52088C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Behavioural change</w:t>
            </w:r>
            <w:r w:rsidR="00416190">
              <w:rPr>
                <w:sz w:val="16"/>
                <w:szCs w:val="16"/>
                <w:lang w:val="en-US"/>
              </w:rPr>
              <w:t>/</w:t>
            </w:r>
            <w:r w:rsidRPr="00274564">
              <w:rPr>
                <w:sz w:val="16"/>
                <w:szCs w:val="16"/>
                <w:lang w:val="en-US"/>
              </w:rPr>
              <w:t>feeling of security</w:t>
            </w:r>
            <w:r w:rsidR="00416190">
              <w:rPr>
                <w:sz w:val="16"/>
                <w:szCs w:val="16"/>
                <w:lang w:val="en-US"/>
              </w:rPr>
              <w:t>/</w:t>
            </w:r>
            <w:r w:rsidRPr="00274564">
              <w:rPr>
                <w:sz w:val="16"/>
                <w:szCs w:val="16"/>
                <w:lang w:val="en-US"/>
              </w:rPr>
              <w:t>self-efficacy</w:t>
            </w:r>
          </w:p>
          <w:p w14:paraId="33907499" w14:textId="77777777" w:rsidR="00E95B2E" w:rsidRPr="00274564" w:rsidRDefault="00E95B2E" w:rsidP="00E95B2E">
            <w:pPr>
              <w:spacing w:line="276" w:lineRule="auto"/>
              <w:rPr>
                <w:sz w:val="6"/>
                <w:szCs w:val="6"/>
                <w:lang w:val="en-US"/>
              </w:rPr>
            </w:pPr>
          </w:p>
          <w:p w14:paraId="47D5D1F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  <w:r w:rsidRPr="00274564">
              <w:rPr>
                <w:sz w:val="16"/>
                <w:szCs w:val="16"/>
                <w:lang w:val="en-US"/>
              </w:rPr>
              <w:t>Integration of program activities into daily practice</w:t>
            </w:r>
          </w:p>
          <w:p w14:paraId="70E40BE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lang w:val="en-US"/>
              </w:rPr>
            </w:pPr>
          </w:p>
        </w:tc>
        <w:tc>
          <w:tcPr>
            <w:tcW w:w="3686" w:type="dxa"/>
            <w:tcBorders>
              <w:top w:val="dashed" w:sz="4" w:space="0" w:color="auto"/>
              <w:bottom w:val="single" w:sz="4" w:space="0" w:color="auto"/>
            </w:tcBorders>
          </w:tcPr>
          <w:p w14:paraId="77A87DD8" w14:textId="23FCD9F5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yellow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1E7582">
              <w:rPr>
                <w:sz w:val="16"/>
                <w:szCs w:val="16"/>
              </w:rPr>
              <w:t>patients</w:t>
            </w: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15F0AFD9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4D96CC5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dashed" w:sz="4" w:space="0" w:color="auto"/>
              <w:bottom w:val="single" w:sz="4" w:space="0" w:color="auto"/>
            </w:tcBorders>
          </w:tcPr>
          <w:p w14:paraId="2D2AA59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  <w:bottom w:val="single" w:sz="4" w:space="0" w:color="auto"/>
            </w:tcBorders>
          </w:tcPr>
          <w:p w14:paraId="581E4B5F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  <w:tcBorders>
              <w:bottom w:val="single" w:sz="4" w:space="0" w:color="auto"/>
            </w:tcBorders>
          </w:tcPr>
          <w:p w14:paraId="1D3E4EFC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00472BF3" w14:textId="77777777" w:rsidTr="005C0954">
        <w:tc>
          <w:tcPr>
            <w:tcW w:w="510" w:type="dxa"/>
            <w:vMerge/>
          </w:tcPr>
          <w:p w14:paraId="238DD9D5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13EA952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  <w:r w:rsidRPr="00274564">
              <w:rPr>
                <w:sz w:val="16"/>
                <w:szCs w:val="16"/>
              </w:rPr>
              <w:t>Unintended consequences*</w:t>
            </w:r>
          </w:p>
        </w:tc>
        <w:tc>
          <w:tcPr>
            <w:tcW w:w="2694" w:type="dxa"/>
            <w:vMerge w:val="restart"/>
            <w:tcBorders>
              <w:top w:val="single" w:sz="4" w:space="0" w:color="auto"/>
            </w:tcBorders>
          </w:tcPr>
          <w:p w14:paraId="2967B0D0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Were there unintended changes in processes and outcomes?</w:t>
            </w:r>
          </w:p>
          <w:p w14:paraId="09F6DA4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  <w:p w14:paraId="5E20B0E7" w14:textId="77777777" w:rsidR="00E95B2E" w:rsidRPr="00274564" w:rsidRDefault="00E95B2E" w:rsidP="00E95B2E">
            <w:pPr>
              <w:spacing w:line="276" w:lineRule="auto"/>
              <w:rPr>
                <w:b/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single" w:sz="4" w:space="0" w:color="auto"/>
            </w:tcBorders>
          </w:tcPr>
          <w:p w14:paraId="272F8954" w14:textId="55F3C163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Unintended consequences (harmful</w:t>
            </w:r>
            <w:r w:rsidR="00416190">
              <w:rPr>
                <w:sz w:val="16"/>
                <w:szCs w:val="16"/>
              </w:rPr>
              <w:t>/</w:t>
            </w:r>
            <w:r w:rsidRPr="00274564">
              <w:rPr>
                <w:sz w:val="16"/>
                <w:szCs w:val="16"/>
              </w:rPr>
              <w:t xml:space="preserve">beneficial) on the side of the </w:t>
            </w:r>
            <w:r w:rsidR="004703D8">
              <w:rPr>
                <w:sz w:val="16"/>
                <w:szCs w:val="16"/>
              </w:rPr>
              <w:t>patients</w:t>
            </w:r>
            <w:r w:rsidRPr="00274564">
              <w:rPr>
                <w:sz w:val="16"/>
                <w:szCs w:val="16"/>
              </w:rPr>
              <w:t xml:space="preserve"> </w:t>
            </w: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6AC8B01E" w14:textId="6C252AC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Individual interviews with </w:t>
            </w:r>
            <w:r w:rsidR="001E7582">
              <w:rPr>
                <w:sz w:val="16"/>
                <w:szCs w:val="16"/>
              </w:rPr>
              <w:t>patients</w:t>
            </w:r>
          </w:p>
          <w:p w14:paraId="65B41535" w14:textId="227E8533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489E8D36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059C2D3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top w:val="single" w:sz="4" w:space="0" w:color="auto"/>
            </w:tcBorders>
          </w:tcPr>
          <w:p w14:paraId="537FF76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single" w:sz="4" w:space="0" w:color="auto"/>
            </w:tcBorders>
          </w:tcPr>
          <w:p w14:paraId="6F4291B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67DC0F63" w14:textId="14460D34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During </w:t>
            </w:r>
            <w:r w:rsidR="004703D8">
              <w:rPr>
                <w:sz w:val="16"/>
                <w:szCs w:val="16"/>
              </w:rPr>
              <w:t xml:space="preserve">the </w:t>
            </w:r>
            <w:r w:rsidRPr="00274564">
              <w:rPr>
                <w:sz w:val="16"/>
                <w:szCs w:val="16"/>
              </w:rPr>
              <w:t>intervention</w:t>
            </w:r>
          </w:p>
        </w:tc>
      </w:tr>
      <w:tr w:rsidR="00E95B2E" w:rsidRPr="00274564" w14:paraId="1BF148E8" w14:textId="77777777" w:rsidTr="005C0954">
        <w:tc>
          <w:tcPr>
            <w:tcW w:w="510" w:type="dxa"/>
            <w:vMerge/>
          </w:tcPr>
          <w:p w14:paraId="456DBAB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DA16D4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54EA20B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4F7251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5B074758" w14:textId="061DAEE4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1E7582">
              <w:rPr>
                <w:sz w:val="16"/>
                <w:szCs w:val="16"/>
              </w:rPr>
              <w:t>patients</w:t>
            </w:r>
            <w:r w:rsidR="00E95B2E" w:rsidRPr="00274564">
              <w:rPr>
                <w:sz w:val="16"/>
                <w:szCs w:val="16"/>
              </w:rPr>
              <w:t xml:space="preserve"> via telephone or email</w:t>
            </w:r>
          </w:p>
          <w:p w14:paraId="0855C350" w14:textId="301970C0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</w:tcPr>
          <w:p w14:paraId="5D32882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769D89C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14BB295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6B2E32FD" w14:textId="0B248D0F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6667172F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275720F" w14:textId="77777777" w:rsidTr="005C0954">
        <w:tc>
          <w:tcPr>
            <w:tcW w:w="510" w:type="dxa"/>
            <w:vMerge/>
          </w:tcPr>
          <w:p w14:paraId="1286B62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507207B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D75E38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  <w:tcBorders>
              <w:bottom w:val="dashed" w:sz="4" w:space="0" w:color="auto"/>
            </w:tcBorders>
          </w:tcPr>
          <w:p w14:paraId="7EA5970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  <w:tcBorders>
              <w:bottom w:val="dashed" w:sz="4" w:space="0" w:color="auto"/>
            </w:tcBorders>
          </w:tcPr>
          <w:p w14:paraId="26BC0576" w14:textId="38AF55B4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by the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319F5569" w14:textId="4148F3C1" w:rsidR="00EA567E" w:rsidRPr="00EA567E" w:rsidRDefault="00EA567E" w:rsidP="00E95B2E">
            <w:pPr>
              <w:spacing w:line="276" w:lineRule="auto"/>
              <w:rPr>
                <w:bCs/>
                <w:sz w:val="4"/>
                <w:szCs w:val="4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489C78C8" w14:textId="126BC8B3" w:rsidR="00E95B2E" w:rsidRPr="00274564" w:rsidRDefault="00420317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35D2701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dashed" w:sz="4" w:space="0" w:color="auto"/>
            </w:tcBorders>
          </w:tcPr>
          <w:p w14:paraId="6523F21B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bottom w:val="dashed" w:sz="4" w:space="0" w:color="auto"/>
            </w:tcBorders>
          </w:tcPr>
          <w:p w14:paraId="2F0BF364" w14:textId="58500F6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7885074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655B052B" w14:textId="77777777" w:rsidTr="005C0954">
        <w:tc>
          <w:tcPr>
            <w:tcW w:w="510" w:type="dxa"/>
            <w:vMerge/>
          </w:tcPr>
          <w:p w14:paraId="0EA56AB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7AFBA9F8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23B497D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 w:val="restart"/>
            <w:tcBorders>
              <w:top w:val="dashed" w:sz="4" w:space="0" w:color="auto"/>
            </w:tcBorders>
          </w:tcPr>
          <w:p w14:paraId="6231D99C" w14:textId="3D542D42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Unintended consequences (harmful</w:t>
            </w:r>
            <w:r w:rsidR="00416190">
              <w:rPr>
                <w:sz w:val="16"/>
                <w:szCs w:val="16"/>
              </w:rPr>
              <w:t>/</w:t>
            </w:r>
            <w:r w:rsidRPr="00274564">
              <w:rPr>
                <w:sz w:val="16"/>
                <w:szCs w:val="16"/>
              </w:rPr>
              <w:t xml:space="preserve">beneficial) on the side of the </w:t>
            </w:r>
            <w:r w:rsidR="004703D8">
              <w:rPr>
                <w:sz w:val="16"/>
                <w:szCs w:val="16"/>
              </w:rPr>
              <w:t>GPs</w:t>
            </w:r>
            <w:r w:rsidRPr="00274564">
              <w:rPr>
                <w:sz w:val="16"/>
                <w:szCs w:val="16"/>
              </w:rPr>
              <w:t xml:space="preserve"> and PTs</w:t>
            </w:r>
          </w:p>
        </w:tc>
        <w:tc>
          <w:tcPr>
            <w:tcW w:w="3686" w:type="dxa"/>
            <w:tcBorders>
              <w:top w:val="dashed" w:sz="4" w:space="0" w:color="auto"/>
            </w:tcBorders>
          </w:tcPr>
          <w:p w14:paraId="6F957F62" w14:textId="637B44E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 xml:space="preserve">Group interview with </w:t>
            </w:r>
            <w:r w:rsidR="001E7582">
              <w:rPr>
                <w:sz w:val="16"/>
                <w:szCs w:val="16"/>
              </w:rPr>
              <w:t>GPs</w:t>
            </w:r>
          </w:p>
          <w:p w14:paraId="2D7632F4" w14:textId="162A4B3F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2A8D8918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12D1180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3" w:type="dxa"/>
            <w:tcBorders>
              <w:top w:val="dashed" w:sz="4" w:space="0" w:color="auto"/>
            </w:tcBorders>
          </w:tcPr>
          <w:p w14:paraId="7A931110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dashed" w:sz="4" w:space="0" w:color="auto"/>
            </w:tcBorders>
          </w:tcPr>
          <w:p w14:paraId="77029B2E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3A08240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FB2CD00" w14:textId="77777777" w:rsidTr="005C0954">
        <w:tc>
          <w:tcPr>
            <w:tcW w:w="510" w:type="dxa"/>
            <w:vMerge/>
          </w:tcPr>
          <w:p w14:paraId="6FE240A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55D70E13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3643CCCA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62142BB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7EFEAA91" w14:textId="77777777" w:rsidR="00E95B2E" w:rsidRDefault="00E95B2E" w:rsidP="00E95B2E">
            <w:pPr>
              <w:spacing w:line="276" w:lineRule="auto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Individual interviews with PTs</w:t>
            </w:r>
          </w:p>
          <w:p w14:paraId="3ADDC626" w14:textId="73076D72" w:rsidR="00EA567E" w:rsidRPr="00EA567E" w:rsidRDefault="00EA567E" w:rsidP="00E95B2E">
            <w:pPr>
              <w:spacing w:line="276" w:lineRule="auto"/>
              <w:rPr>
                <w:sz w:val="4"/>
                <w:szCs w:val="4"/>
                <w:highlight w:val="yellow"/>
              </w:rPr>
            </w:pPr>
          </w:p>
        </w:tc>
        <w:tc>
          <w:tcPr>
            <w:tcW w:w="283" w:type="dxa"/>
          </w:tcPr>
          <w:p w14:paraId="69078242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284" w:type="dxa"/>
          </w:tcPr>
          <w:p w14:paraId="601D11BD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highlight w:val="yellow"/>
              </w:rPr>
            </w:pPr>
          </w:p>
        </w:tc>
        <w:tc>
          <w:tcPr>
            <w:tcW w:w="283" w:type="dxa"/>
          </w:tcPr>
          <w:p w14:paraId="563E71D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  <w:highlight w:val="yellow"/>
              </w:rPr>
            </w:pPr>
            <w:r w:rsidRPr="0033132B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34A28B24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5AC0C0D7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4F6883E0" w14:textId="77777777" w:rsidTr="005C0954">
        <w:tc>
          <w:tcPr>
            <w:tcW w:w="510" w:type="dxa"/>
            <w:vMerge/>
          </w:tcPr>
          <w:p w14:paraId="796F4B1E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3DA1C11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0179B806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35956CC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2DC0D6C8" w14:textId="686FB517" w:rsidR="00E95B2E" w:rsidRDefault="001310A2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 xml:space="preserve">of contact with </w:t>
            </w:r>
            <w:r w:rsidR="001E7582">
              <w:rPr>
                <w:sz w:val="16"/>
                <w:szCs w:val="16"/>
              </w:rPr>
              <w:t>patients</w:t>
            </w:r>
            <w:r w:rsidR="00E95B2E" w:rsidRPr="00274564">
              <w:rPr>
                <w:sz w:val="16"/>
                <w:szCs w:val="16"/>
              </w:rPr>
              <w:t xml:space="preserve"> via telephone</w:t>
            </w:r>
            <w:r w:rsidR="00467CE0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or email</w:t>
            </w:r>
          </w:p>
          <w:p w14:paraId="407B341C" w14:textId="0AE27C22" w:rsidR="00EA567E" w:rsidRPr="00EA567E" w:rsidRDefault="00EA567E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518AFA5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5BB322EA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024F4B25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37027FA4" w14:textId="04E404D6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1129" w:type="dxa"/>
            <w:vMerge/>
          </w:tcPr>
          <w:p w14:paraId="75E78F11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77F34D19" w14:textId="77777777" w:rsidTr="005C0954">
        <w:tc>
          <w:tcPr>
            <w:tcW w:w="510" w:type="dxa"/>
            <w:vMerge/>
          </w:tcPr>
          <w:p w14:paraId="7797F63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196" w:type="dxa"/>
            <w:vMerge/>
          </w:tcPr>
          <w:p w14:paraId="1BCDDE5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  <w:highlight w:val="magenta"/>
              </w:rPr>
            </w:pPr>
          </w:p>
        </w:tc>
        <w:tc>
          <w:tcPr>
            <w:tcW w:w="2694" w:type="dxa"/>
            <w:vMerge/>
          </w:tcPr>
          <w:p w14:paraId="43D7B6B4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0" w:type="dxa"/>
            <w:vMerge/>
          </w:tcPr>
          <w:p w14:paraId="4588DDF9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686" w:type="dxa"/>
          </w:tcPr>
          <w:p w14:paraId="1CE2B37B" w14:textId="1E4E04AA" w:rsidR="00E95B2E" w:rsidRDefault="00932734" w:rsidP="00E95B2E">
            <w:pPr>
              <w:spacing w:line="276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Field notes</w:t>
            </w:r>
            <w:r w:rsidRPr="00274564">
              <w:rPr>
                <w:sz w:val="16"/>
                <w:szCs w:val="16"/>
              </w:rPr>
              <w:t xml:space="preserve"> </w:t>
            </w:r>
            <w:r w:rsidR="00E95B2E" w:rsidRPr="00274564">
              <w:rPr>
                <w:sz w:val="16"/>
                <w:szCs w:val="16"/>
              </w:rPr>
              <w:t>by the</w:t>
            </w:r>
            <w:r w:rsidR="00E95B2E">
              <w:rPr>
                <w:sz w:val="16"/>
                <w:szCs w:val="16"/>
              </w:rPr>
              <w:t xml:space="preserve"> </w:t>
            </w:r>
            <w:r w:rsidR="007B427F">
              <w:rPr>
                <w:sz w:val="16"/>
                <w:szCs w:val="16"/>
              </w:rPr>
              <w:t>research team</w:t>
            </w:r>
          </w:p>
          <w:p w14:paraId="2EB87758" w14:textId="03DEFED4" w:rsidR="00450FFD" w:rsidRPr="00450FFD" w:rsidRDefault="00450FFD" w:rsidP="00E95B2E">
            <w:pPr>
              <w:spacing w:line="276" w:lineRule="auto"/>
              <w:rPr>
                <w:sz w:val="4"/>
                <w:szCs w:val="4"/>
              </w:rPr>
            </w:pPr>
          </w:p>
        </w:tc>
        <w:tc>
          <w:tcPr>
            <w:tcW w:w="283" w:type="dxa"/>
          </w:tcPr>
          <w:p w14:paraId="75C7354B" w14:textId="7911C65C" w:rsidR="00E95B2E" w:rsidRPr="00274564" w:rsidRDefault="00420317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  <w:r w:rsidRPr="00274564">
              <w:rPr>
                <w:sz w:val="16"/>
                <w:szCs w:val="16"/>
              </w:rPr>
              <w:t>X</w:t>
            </w:r>
          </w:p>
        </w:tc>
        <w:tc>
          <w:tcPr>
            <w:tcW w:w="284" w:type="dxa"/>
          </w:tcPr>
          <w:p w14:paraId="765485A3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3" w:type="dxa"/>
          </w:tcPr>
          <w:p w14:paraId="2397C71C" w14:textId="77777777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284" w:type="dxa"/>
          </w:tcPr>
          <w:p w14:paraId="10BE519F" w14:textId="44187372" w:rsidR="00E95B2E" w:rsidRPr="00274564" w:rsidRDefault="00E95B2E" w:rsidP="00E95B2E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29" w:type="dxa"/>
            <w:vMerge/>
          </w:tcPr>
          <w:p w14:paraId="704DE912" w14:textId="77777777" w:rsidR="00E95B2E" w:rsidRPr="00274564" w:rsidRDefault="00E95B2E" w:rsidP="00E95B2E">
            <w:pPr>
              <w:spacing w:line="276" w:lineRule="auto"/>
              <w:rPr>
                <w:sz w:val="16"/>
                <w:szCs w:val="16"/>
              </w:rPr>
            </w:pPr>
          </w:p>
        </w:tc>
      </w:tr>
      <w:tr w:rsidR="00E95B2E" w:rsidRPr="00274564" w14:paraId="211B7E25" w14:textId="77777777" w:rsidTr="00E95B2E">
        <w:tc>
          <w:tcPr>
            <w:tcW w:w="14459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14:paraId="4BE1B822" w14:textId="77777777" w:rsidR="00E95B2E" w:rsidRPr="00D860F3" w:rsidRDefault="00E95B2E" w:rsidP="00E95B2E">
            <w:pPr>
              <w:spacing w:line="276" w:lineRule="auto"/>
              <w:rPr>
                <w:sz w:val="4"/>
                <w:szCs w:val="4"/>
              </w:rPr>
            </w:pPr>
          </w:p>
          <w:p w14:paraId="3349F869" w14:textId="77777777" w:rsidR="00C13E33" w:rsidRPr="00D860F3" w:rsidRDefault="00C13E33" w:rsidP="00C13E33">
            <w:pPr>
              <w:spacing w:line="276" w:lineRule="auto"/>
              <w:rPr>
                <w:color w:val="808080" w:themeColor="background1" w:themeShade="80"/>
                <w:sz w:val="14"/>
                <w:szCs w:val="16"/>
                <w:lang w:val="en-US"/>
              </w:rPr>
            </w:pPr>
            <w:r w:rsidRPr="00D860F3">
              <w:rPr>
                <w:color w:val="808080" w:themeColor="background1" w:themeShade="80"/>
                <w:sz w:val="14"/>
                <w:szCs w:val="16"/>
              </w:rPr>
              <w:t xml:space="preserve">GP=general practitioner, PT=physical therapist, </w:t>
            </w:r>
            <w:r>
              <w:rPr>
                <w:color w:val="808080" w:themeColor="background1" w:themeShade="80"/>
                <w:sz w:val="14"/>
                <w:szCs w:val="16"/>
              </w:rPr>
              <w:t>QCPC</w:t>
            </w:r>
            <w:r w:rsidRPr="00450FFD">
              <w:rPr>
                <w:color w:val="808080" w:themeColor="background1" w:themeShade="80"/>
                <w:sz w:val="14"/>
                <w:szCs w:val="16"/>
              </w:rPr>
              <w:t>=</w:t>
            </w:r>
            <w:r w:rsidRPr="00450FFD">
              <w:rPr>
                <w:iCs/>
                <w:color w:val="808080" w:themeColor="background1" w:themeShade="80"/>
                <w:sz w:val="14"/>
                <w:szCs w:val="16"/>
              </w:rPr>
              <w:t>Questionnaire</w:t>
            </w:r>
            <w:r w:rsidRPr="00450FFD">
              <w:rPr>
                <w:color w:val="808080" w:themeColor="background1" w:themeShade="80"/>
                <w:sz w:val="14"/>
                <w:szCs w:val="16"/>
              </w:rPr>
              <w:t xml:space="preserve"> of Chronic Illness Care in Primary Care</w:t>
            </w:r>
          </w:p>
          <w:p w14:paraId="0AAC1DCD" w14:textId="59471130" w:rsidR="00C13E33" w:rsidRPr="00D860F3" w:rsidRDefault="00C13E33" w:rsidP="00C13E33">
            <w:pPr>
              <w:spacing w:line="276" w:lineRule="auto"/>
              <w:rPr>
                <w:color w:val="808080" w:themeColor="background1" w:themeShade="80"/>
                <w:sz w:val="14"/>
                <w:szCs w:val="16"/>
              </w:rPr>
            </w:pPr>
            <w:r w:rsidRPr="00D860F3">
              <w:rPr>
                <w:color w:val="808080" w:themeColor="background1" w:themeShade="80"/>
                <w:sz w:val="14"/>
                <w:szCs w:val="16"/>
              </w:rPr>
              <w:t>Cluster=GP practice (here:</w:t>
            </w:r>
            <w:r w:rsidRPr="00D860F3">
              <w:rPr>
                <w:color w:val="808080" w:themeColor="background1" w:themeShade="80"/>
                <w:sz w:val="14"/>
                <w:szCs w:val="16"/>
                <w:lang w:val="en-US"/>
              </w:rPr>
              <w:t xml:space="preserve"> </w:t>
            </w:r>
            <w:r w:rsidRPr="00D860F3">
              <w:rPr>
                <w:color w:val="808080" w:themeColor="background1" w:themeShade="80"/>
                <w:sz w:val="14"/>
                <w:szCs w:val="16"/>
              </w:rPr>
              <w:t>one general practitioner as representative of the practice each); individuals=patients</w:t>
            </w:r>
          </w:p>
          <w:p w14:paraId="2D61DA87" w14:textId="4A5469BE" w:rsidR="00E95B2E" w:rsidRPr="00C13E33" w:rsidRDefault="00E95B2E" w:rsidP="00E95B2E">
            <w:pPr>
              <w:spacing w:line="276" w:lineRule="auto"/>
              <w:rPr>
                <w:bCs/>
                <w:color w:val="808080" w:themeColor="background1" w:themeShade="80"/>
                <w:sz w:val="14"/>
                <w:szCs w:val="16"/>
                <w:lang w:val="en-US"/>
              </w:rPr>
            </w:pPr>
            <w:r w:rsidRPr="00D860F3">
              <w:rPr>
                <w:color w:val="808080" w:themeColor="background1" w:themeShade="80"/>
                <w:sz w:val="14"/>
                <w:szCs w:val="16"/>
              </w:rPr>
              <w:t>* Domains by Grant et al.</w:t>
            </w:r>
            <w:r w:rsidR="00C13E33">
              <w:rPr>
                <w:color w:val="808080" w:themeColor="background1" w:themeShade="80"/>
                <w:sz w:val="14"/>
                <w:szCs w:val="16"/>
              </w:rPr>
              <w:t xml:space="preserve"> </w:t>
            </w:r>
            <w:sdt>
              <w:sdtPr>
                <w:rPr>
                  <w:color w:val="808080" w:themeColor="background1" w:themeShade="80"/>
                  <w:sz w:val="14"/>
                  <w:szCs w:val="16"/>
                </w:rPr>
                <w:alias w:val="To edit, see citavi.com/edit"/>
                <w:tag w:val="CitaviPlaceholder#ec8d2d51-395d-4432-9edd-f372d301de46"/>
                <w:id w:val="-1358196437"/>
                <w:placeholder>
                  <w:docPart w:val="DefaultPlaceholder_-1854013440"/>
                </w:placeholder>
              </w:sdtPr>
              <w:sdtEndPr/>
              <w:sdtContent>
                <w:r w:rsidR="00C13E33">
                  <w:rPr>
                    <w:noProof/>
                    <w:color w:val="808080" w:themeColor="background1" w:themeShade="80"/>
                    <w:sz w:val="14"/>
                    <w:szCs w:val="16"/>
                  </w:rPr>
                  <w:fldChar w:fldCharType="begin"/>
                </w:r>
                <w:r w:rsidR="00DD1DB2">
                  <w:rPr>
                    <w:noProof/>
                    <w:color w:val="808080" w:themeColor="background1" w:themeShade="80"/>
                    <w:sz w:val="14"/>
                    <w:szCs w:val="16"/>
                  </w:rPr>
                  <w:instrText>ADDIN CitaviPlaceholder{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}</w:instrText>
                </w:r>
                <w:r w:rsidR="00C13E33">
                  <w:rPr>
                    <w:noProof/>
                    <w:color w:val="808080" w:themeColor="background1" w:themeShade="80"/>
                    <w:sz w:val="14"/>
                    <w:szCs w:val="16"/>
                  </w:rPr>
                  <w:fldChar w:fldCharType="separate"/>
                </w:r>
                <w:r w:rsidR="00A92703">
                  <w:rPr>
                    <w:noProof/>
                    <w:color w:val="808080" w:themeColor="background1" w:themeShade="80"/>
                    <w:sz w:val="14"/>
                    <w:szCs w:val="16"/>
                  </w:rPr>
                  <w:t>[33]</w:t>
                </w:r>
                <w:r w:rsidR="00C13E33">
                  <w:rPr>
                    <w:noProof/>
                    <w:color w:val="808080" w:themeColor="background1" w:themeShade="80"/>
                    <w:sz w:val="14"/>
                    <w:szCs w:val="16"/>
                  </w:rPr>
                  <w:fldChar w:fldCharType="end"/>
                </w:r>
              </w:sdtContent>
            </w:sdt>
          </w:p>
          <w:p w14:paraId="7D65E2AA" w14:textId="1B5E1E86" w:rsidR="00BF0E08" w:rsidRDefault="00BF0E08" w:rsidP="00BF0E08">
            <w:pPr>
              <w:spacing w:line="276" w:lineRule="auto"/>
              <w:rPr>
                <w:bCs/>
                <w:color w:val="808080" w:themeColor="background1" w:themeShade="80"/>
                <w:sz w:val="14"/>
                <w:szCs w:val="16"/>
              </w:rPr>
            </w:pPr>
            <w:r>
              <w:rPr>
                <w:bCs/>
                <w:color w:val="808080" w:themeColor="background1" w:themeShade="80"/>
                <w:sz w:val="14"/>
                <w:szCs w:val="16"/>
                <w:vertAlign w:val="superscript"/>
                <w:lang w:val="en-US"/>
              </w:rPr>
              <w:t>1</w:t>
            </w:r>
            <w:r>
              <w:rPr>
                <w:bCs/>
                <w:color w:val="808080" w:themeColor="background1" w:themeShade="80"/>
                <w:sz w:val="14"/>
                <w:szCs w:val="16"/>
                <w:lang w:val="en-US"/>
              </w:rPr>
              <w:t xml:space="preserve"> </w:t>
            </w:r>
            <w:r w:rsidR="00C13E33">
              <w:rPr>
                <w:bCs/>
                <w:color w:val="808080" w:themeColor="background1" w:themeShade="80"/>
                <w:sz w:val="14"/>
                <w:szCs w:val="16"/>
              </w:rPr>
              <w:t>Patient</w:t>
            </w:r>
            <w:r w:rsidRPr="00BF0E08">
              <w:rPr>
                <w:bCs/>
                <w:color w:val="808080" w:themeColor="background1" w:themeShade="80"/>
                <w:sz w:val="14"/>
                <w:szCs w:val="16"/>
              </w:rPr>
              <w:t>s’</w:t>
            </w:r>
            <w:r w:rsidR="00DB44E6">
              <w:rPr>
                <w:bCs/>
                <w:color w:val="808080" w:themeColor="background1" w:themeShade="80"/>
                <w:sz w:val="14"/>
                <w:szCs w:val="16"/>
              </w:rPr>
              <w:t xml:space="preserve"> field notes</w:t>
            </w:r>
            <w:r w:rsidRPr="00BF0E08">
              <w:rPr>
                <w:bCs/>
                <w:color w:val="808080" w:themeColor="background1" w:themeShade="80"/>
                <w:sz w:val="14"/>
                <w:szCs w:val="16"/>
              </w:rPr>
              <w:t xml:space="preserve"> in free text option in physical activity diary</w:t>
            </w:r>
          </w:p>
          <w:p w14:paraId="4E3F3845" w14:textId="4CF2CCBC" w:rsidR="001C6546" w:rsidRDefault="001C6546" w:rsidP="001C6546">
            <w:pPr>
              <w:spacing w:line="276" w:lineRule="auto"/>
              <w:rPr>
                <w:bCs/>
                <w:color w:val="808080" w:themeColor="background1" w:themeShade="80"/>
                <w:sz w:val="14"/>
                <w:szCs w:val="16"/>
              </w:rPr>
            </w:pPr>
            <w:r w:rsidRPr="001C6546">
              <w:rPr>
                <w:bCs/>
                <w:color w:val="808080" w:themeColor="background1" w:themeShade="80"/>
                <w:sz w:val="14"/>
                <w:szCs w:val="16"/>
                <w:vertAlign w:val="superscript"/>
              </w:rPr>
              <w:t>2</w:t>
            </w:r>
            <w:r>
              <w:rPr>
                <w:bCs/>
                <w:color w:val="808080" w:themeColor="background1" w:themeShade="80"/>
                <w:sz w:val="14"/>
                <w:szCs w:val="16"/>
              </w:rPr>
              <w:t xml:space="preserve"> </w:t>
            </w:r>
            <w:r w:rsidR="00C13E33">
              <w:rPr>
                <w:bCs/>
                <w:color w:val="808080" w:themeColor="background1" w:themeShade="80"/>
                <w:sz w:val="14"/>
                <w:szCs w:val="16"/>
              </w:rPr>
              <w:t>GP</w:t>
            </w:r>
            <w:r w:rsidRPr="001C6546">
              <w:rPr>
                <w:bCs/>
                <w:color w:val="808080" w:themeColor="background1" w:themeShade="80"/>
                <w:sz w:val="14"/>
                <w:szCs w:val="16"/>
              </w:rPr>
              <w:t xml:space="preserve">s’ </w:t>
            </w:r>
            <w:r w:rsidR="00DB44E6">
              <w:rPr>
                <w:bCs/>
                <w:color w:val="808080" w:themeColor="background1" w:themeShade="80"/>
                <w:sz w:val="14"/>
                <w:szCs w:val="16"/>
              </w:rPr>
              <w:t>field notes</w:t>
            </w:r>
            <w:r w:rsidRPr="001C6546">
              <w:rPr>
                <w:bCs/>
                <w:color w:val="808080" w:themeColor="background1" w:themeShade="80"/>
                <w:sz w:val="14"/>
                <w:szCs w:val="16"/>
              </w:rPr>
              <w:t xml:space="preserve"> </w:t>
            </w:r>
            <w:r>
              <w:rPr>
                <w:bCs/>
                <w:color w:val="808080" w:themeColor="background1" w:themeShade="80"/>
                <w:sz w:val="14"/>
                <w:szCs w:val="16"/>
              </w:rPr>
              <w:t>in form of filled checklist including free text option</w:t>
            </w:r>
          </w:p>
          <w:p w14:paraId="510FBA36" w14:textId="36EE2EDF" w:rsidR="001C6546" w:rsidRPr="001C6546" w:rsidRDefault="001C6546" w:rsidP="001C6546">
            <w:pPr>
              <w:spacing w:line="276" w:lineRule="auto"/>
              <w:rPr>
                <w:bCs/>
                <w:color w:val="808080" w:themeColor="background1" w:themeShade="80"/>
                <w:sz w:val="14"/>
                <w:szCs w:val="16"/>
              </w:rPr>
            </w:pPr>
            <w:r>
              <w:rPr>
                <w:bCs/>
                <w:color w:val="808080" w:themeColor="background1" w:themeShade="80"/>
                <w:sz w:val="14"/>
                <w:szCs w:val="16"/>
                <w:vertAlign w:val="superscript"/>
              </w:rPr>
              <w:t>3</w:t>
            </w:r>
            <w:r>
              <w:rPr>
                <w:bCs/>
                <w:color w:val="808080" w:themeColor="background1" w:themeShade="80"/>
                <w:sz w:val="14"/>
                <w:szCs w:val="16"/>
              </w:rPr>
              <w:t xml:space="preserve"> </w:t>
            </w:r>
            <w:r w:rsidRPr="001C6546">
              <w:rPr>
                <w:bCs/>
                <w:color w:val="808080" w:themeColor="background1" w:themeShade="80"/>
                <w:sz w:val="14"/>
                <w:szCs w:val="16"/>
              </w:rPr>
              <w:t xml:space="preserve">PTs’ </w:t>
            </w:r>
            <w:r w:rsidR="00DB44E6">
              <w:rPr>
                <w:bCs/>
                <w:color w:val="808080" w:themeColor="background1" w:themeShade="80"/>
                <w:sz w:val="14"/>
                <w:szCs w:val="16"/>
              </w:rPr>
              <w:t>field notes</w:t>
            </w:r>
            <w:r>
              <w:rPr>
                <w:bCs/>
                <w:color w:val="808080" w:themeColor="background1" w:themeShade="80"/>
                <w:sz w:val="14"/>
                <w:szCs w:val="16"/>
              </w:rPr>
              <w:t xml:space="preserve"> in form of filled guide including free text option and treatment documentation</w:t>
            </w:r>
          </w:p>
          <w:p w14:paraId="606BC2C2" w14:textId="77777777" w:rsidR="00E95B2E" w:rsidRPr="00D860F3" w:rsidRDefault="00E95B2E" w:rsidP="00C13E33">
            <w:pPr>
              <w:rPr>
                <w:sz w:val="4"/>
                <w:szCs w:val="4"/>
              </w:rPr>
            </w:pPr>
          </w:p>
        </w:tc>
      </w:tr>
    </w:tbl>
    <w:p w14:paraId="19004CD7" w14:textId="37AFC7AB" w:rsidR="00C140C8" w:rsidRPr="001E53CB" w:rsidRDefault="00C140C8" w:rsidP="00B50F7C"/>
    <w:sectPr w:rsidR="00C140C8" w:rsidRPr="001E53CB" w:rsidSect="0039120D">
      <w:footerReference w:type="default" r:id="rId8"/>
      <w:pgSz w:w="16838" w:h="11906" w:orient="landscape"/>
      <w:pgMar w:top="1418" w:right="1134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170605" w14:textId="77777777" w:rsidR="00BC47E4" w:rsidRDefault="00BC47E4" w:rsidP="00EE0517">
      <w:pPr>
        <w:spacing w:after="0" w:line="240" w:lineRule="auto"/>
      </w:pPr>
      <w:r>
        <w:separator/>
      </w:r>
    </w:p>
  </w:endnote>
  <w:endnote w:type="continuationSeparator" w:id="0">
    <w:p w14:paraId="171CBE04" w14:textId="77777777" w:rsidR="00BC47E4" w:rsidRDefault="00BC47E4" w:rsidP="00EE0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5DDE29" w14:textId="77777777" w:rsidR="00C719B8" w:rsidRDefault="00C719B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456DCA" w14:textId="77777777" w:rsidR="00BC47E4" w:rsidRDefault="00BC47E4" w:rsidP="00EE0517">
      <w:pPr>
        <w:spacing w:after="0" w:line="240" w:lineRule="auto"/>
      </w:pPr>
      <w:r>
        <w:separator/>
      </w:r>
    </w:p>
  </w:footnote>
  <w:footnote w:type="continuationSeparator" w:id="0">
    <w:p w14:paraId="35F658A6" w14:textId="77777777" w:rsidR="00BC47E4" w:rsidRDefault="00BC47E4" w:rsidP="00EE0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92D2F51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5F6C7D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458B1CE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4A6C9FE8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F622840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D6631C8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0DE059E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1B47D70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CCE860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342FF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805299"/>
    <w:multiLevelType w:val="hybridMultilevel"/>
    <w:tmpl w:val="92007C94"/>
    <w:lvl w:ilvl="0" w:tplc="C9B23758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color w:val="auto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A370F1F"/>
    <w:multiLevelType w:val="hybridMultilevel"/>
    <w:tmpl w:val="A6E2C44A"/>
    <w:lvl w:ilvl="0" w:tplc="A0B019A2">
      <w:start w:val="1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C30E57"/>
    <w:multiLevelType w:val="hybridMultilevel"/>
    <w:tmpl w:val="90602D9A"/>
    <w:lvl w:ilvl="0" w:tplc="FFF88424">
      <w:start w:val="88"/>
      <w:numFmt w:val="bullet"/>
      <w:lvlText w:val=""/>
      <w:lvlJc w:val="left"/>
      <w:pPr>
        <w:ind w:left="142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1D284CD7"/>
    <w:multiLevelType w:val="multilevel"/>
    <w:tmpl w:val="34EA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F972C58"/>
    <w:multiLevelType w:val="hybridMultilevel"/>
    <w:tmpl w:val="9E0E22A8"/>
    <w:lvl w:ilvl="0" w:tplc="716462D2">
      <w:start w:val="1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780C72"/>
    <w:multiLevelType w:val="hybridMultilevel"/>
    <w:tmpl w:val="CA581CC8"/>
    <w:lvl w:ilvl="0" w:tplc="FFF88424">
      <w:start w:val="88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391DBB"/>
    <w:multiLevelType w:val="hybridMultilevel"/>
    <w:tmpl w:val="69D819D2"/>
    <w:lvl w:ilvl="0" w:tplc="9DF08E8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F40A62"/>
    <w:multiLevelType w:val="hybridMultilevel"/>
    <w:tmpl w:val="F7D06CFA"/>
    <w:lvl w:ilvl="0" w:tplc="0E563F6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00B05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DA16C0"/>
    <w:multiLevelType w:val="hybridMultilevel"/>
    <w:tmpl w:val="6D20DE9C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3411D1"/>
    <w:multiLevelType w:val="hybridMultilevel"/>
    <w:tmpl w:val="232EDED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FA1BE2"/>
    <w:multiLevelType w:val="hybridMultilevel"/>
    <w:tmpl w:val="DB6AF13E"/>
    <w:lvl w:ilvl="0" w:tplc="F4E20AD4">
      <w:start w:val="198"/>
      <w:numFmt w:val="bullet"/>
      <w:lvlText w:val="-"/>
      <w:lvlJc w:val="left"/>
      <w:pPr>
        <w:ind w:left="396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1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3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5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7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9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1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3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56" w:hanging="360"/>
      </w:pPr>
      <w:rPr>
        <w:rFonts w:ascii="Wingdings" w:hAnsi="Wingdings" w:hint="default"/>
      </w:rPr>
    </w:lvl>
  </w:abstractNum>
  <w:abstractNum w:abstractNumId="21" w15:restartNumberingAfterBreak="0">
    <w:nsid w:val="750C2244"/>
    <w:multiLevelType w:val="hybridMultilevel"/>
    <w:tmpl w:val="2B5A9F60"/>
    <w:lvl w:ilvl="0" w:tplc="C1C433EA">
      <w:start w:val="1"/>
      <w:numFmt w:val="bullet"/>
      <w:lvlText w:val=""/>
      <w:lvlJc w:val="left"/>
      <w:pPr>
        <w:ind w:left="720" w:hanging="360"/>
      </w:pPr>
      <w:rPr>
        <w:rFonts w:ascii="Symbol" w:hAnsi="Symbol" w:hint="default"/>
        <w:b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D41CF5"/>
    <w:multiLevelType w:val="hybridMultilevel"/>
    <w:tmpl w:val="48845BC6"/>
    <w:lvl w:ilvl="0" w:tplc="525CE7A6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E9572F"/>
    <w:multiLevelType w:val="hybridMultilevel"/>
    <w:tmpl w:val="D4FAFE56"/>
    <w:lvl w:ilvl="0" w:tplc="F4F040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4"/>
  </w:num>
  <w:num w:numId="13">
    <w:abstractNumId w:val="10"/>
  </w:num>
  <w:num w:numId="14">
    <w:abstractNumId w:val="13"/>
  </w:num>
  <w:num w:numId="15">
    <w:abstractNumId w:val="22"/>
  </w:num>
  <w:num w:numId="16">
    <w:abstractNumId w:val="11"/>
  </w:num>
  <w:num w:numId="17">
    <w:abstractNumId w:val="15"/>
  </w:num>
  <w:num w:numId="18">
    <w:abstractNumId w:val="12"/>
  </w:num>
  <w:num w:numId="19">
    <w:abstractNumId w:val="16"/>
  </w:num>
  <w:num w:numId="20">
    <w:abstractNumId w:val="23"/>
  </w:num>
  <w:num w:numId="21">
    <w:abstractNumId w:val="18"/>
  </w:num>
  <w:num w:numId="22">
    <w:abstractNumId w:val="17"/>
  </w:num>
  <w:num w:numId="23">
    <w:abstractNumId w:val="21"/>
  </w:num>
  <w:num w:numId="24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0"/>
  <w:activeWritingStyle w:appName="MSWord" w:lang="en" w:vendorID="64" w:dllVersion="6" w:nlCheck="1" w:checkStyle="1"/>
  <w:activeWritingStyle w:appName="MSWord" w:lang="de-DE" w:vendorID="64" w:dllVersion="4096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5F0"/>
    <w:rsid w:val="00000077"/>
    <w:rsid w:val="000006EA"/>
    <w:rsid w:val="00000E53"/>
    <w:rsid w:val="000019F7"/>
    <w:rsid w:val="000025EA"/>
    <w:rsid w:val="000025F3"/>
    <w:rsid w:val="00002990"/>
    <w:rsid w:val="00003A8B"/>
    <w:rsid w:val="000040E0"/>
    <w:rsid w:val="000053C9"/>
    <w:rsid w:val="00005E54"/>
    <w:rsid w:val="000063EB"/>
    <w:rsid w:val="00006423"/>
    <w:rsid w:val="00006E12"/>
    <w:rsid w:val="0000746E"/>
    <w:rsid w:val="000076F0"/>
    <w:rsid w:val="00007763"/>
    <w:rsid w:val="00007B88"/>
    <w:rsid w:val="00011068"/>
    <w:rsid w:val="00011665"/>
    <w:rsid w:val="00011E9D"/>
    <w:rsid w:val="00012AD0"/>
    <w:rsid w:val="00012F59"/>
    <w:rsid w:val="0001360B"/>
    <w:rsid w:val="00013EA8"/>
    <w:rsid w:val="00013EA9"/>
    <w:rsid w:val="00015D90"/>
    <w:rsid w:val="000167B2"/>
    <w:rsid w:val="0001695D"/>
    <w:rsid w:val="00016F45"/>
    <w:rsid w:val="0001704F"/>
    <w:rsid w:val="00017625"/>
    <w:rsid w:val="00017E4B"/>
    <w:rsid w:val="0002048D"/>
    <w:rsid w:val="000209C5"/>
    <w:rsid w:val="00020EBE"/>
    <w:rsid w:val="00020F83"/>
    <w:rsid w:val="0002125A"/>
    <w:rsid w:val="0002141D"/>
    <w:rsid w:val="0002158A"/>
    <w:rsid w:val="00023034"/>
    <w:rsid w:val="0002371D"/>
    <w:rsid w:val="0002379E"/>
    <w:rsid w:val="00023E47"/>
    <w:rsid w:val="000248FD"/>
    <w:rsid w:val="00024A0C"/>
    <w:rsid w:val="00024DB6"/>
    <w:rsid w:val="0002630B"/>
    <w:rsid w:val="0002683B"/>
    <w:rsid w:val="00026955"/>
    <w:rsid w:val="00027EF7"/>
    <w:rsid w:val="000300E5"/>
    <w:rsid w:val="000302B4"/>
    <w:rsid w:val="0003126A"/>
    <w:rsid w:val="00031F00"/>
    <w:rsid w:val="000323D8"/>
    <w:rsid w:val="0003261B"/>
    <w:rsid w:val="00033F51"/>
    <w:rsid w:val="0003486F"/>
    <w:rsid w:val="0003568E"/>
    <w:rsid w:val="00036CE7"/>
    <w:rsid w:val="00036E3A"/>
    <w:rsid w:val="000370A8"/>
    <w:rsid w:val="0003727E"/>
    <w:rsid w:val="00037CE6"/>
    <w:rsid w:val="00041C69"/>
    <w:rsid w:val="0004205B"/>
    <w:rsid w:val="000429D2"/>
    <w:rsid w:val="000431EE"/>
    <w:rsid w:val="00043AD6"/>
    <w:rsid w:val="00044C96"/>
    <w:rsid w:val="00044CF0"/>
    <w:rsid w:val="00044D29"/>
    <w:rsid w:val="00044E6D"/>
    <w:rsid w:val="0004541B"/>
    <w:rsid w:val="0004551B"/>
    <w:rsid w:val="00047AD6"/>
    <w:rsid w:val="00051238"/>
    <w:rsid w:val="00051AE1"/>
    <w:rsid w:val="00051C2E"/>
    <w:rsid w:val="00051CE8"/>
    <w:rsid w:val="000521CB"/>
    <w:rsid w:val="00052822"/>
    <w:rsid w:val="00052C0C"/>
    <w:rsid w:val="00052F1E"/>
    <w:rsid w:val="000535FD"/>
    <w:rsid w:val="00054037"/>
    <w:rsid w:val="0005441C"/>
    <w:rsid w:val="00055111"/>
    <w:rsid w:val="00055FDD"/>
    <w:rsid w:val="00056A56"/>
    <w:rsid w:val="000571AC"/>
    <w:rsid w:val="0006011B"/>
    <w:rsid w:val="00060B4A"/>
    <w:rsid w:val="00060F18"/>
    <w:rsid w:val="00061130"/>
    <w:rsid w:val="00061B74"/>
    <w:rsid w:val="00062001"/>
    <w:rsid w:val="000636A5"/>
    <w:rsid w:val="000636D6"/>
    <w:rsid w:val="00064C2B"/>
    <w:rsid w:val="0006549B"/>
    <w:rsid w:val="000665A5"/>
    <w:rsid w:val="00067E08"/>
    <w:rsid w:val="00070173"/>
    <w:rsid w:val="000706FE"/>
    <w:rsid w:val="00070B9E"/>
    <w:rsid w:val="00072479"/>
    <w:rsid w:val="00072C3E"/>
    <w:rsid w:val="0007361F"/>
    <w:rsid w:val="00073F9E"/>
    <w:rsid w:val="0007413A"/>
    <w:rsid w:val="000756B1"/>
    <w:rsid w:val="000758CC"/>
    <w:rsid w:val="000762D9"/>
    <w:rsid w:val="0007636E"/>
    <w:rsid w:val="0007637D"/>
    <w:rsid w:val="00076581"/>
    <w:rsid w:val="00077355"/>
    <w:rsid w:val="00077C72"/>
    <w:rsid w:val="00077E1B"/>
    <w:rsid w:val="000803A9"/>
    <w:rsid w:val="000821AF"/>
    <w:rsid w:val="00082B52"/>
    <w:rsid w:val="00083373"/>
    <w:rsid w:val="0008388E"/>
    <w:rsid w:val="00084336"/>
    <w:rsid w:val="0008544B"/>
    <w:rsid w:val="00086A88"/>
    <w:rsid w:val="0008705F"/>
    <w:rsid w:val="000879D8"/>
    <w:rsid w:val="00087D38"/>
    <w:rsid w:val="000903D7"/>
    <w:rsid w:val="00091BD2"/>
    <w:rsid w:val="000927AA"/>
    <w:rsid w:val="0009340D"/>
    <w:rsid w:val="0009357B"/>
    <w:rsid w:val="0009375C"/>
    <w:rsid w:val="00093C2D"/>
    <w:rsid w:val="000954BF"/>
    <w:rsid w:val="00096B72"/>
    <w:rsid w:val="00097004"/>
    <w:rsid w:val="0009756D"/>
    <w:rsid w:val="00097C92"/>
    <w:rsid w:val="000A009D"/>
    <w:rsid w:val="000A2A4A"/>
    <w:rsid w:val="000A3EA9"/>
    <w:rsid w:val="000A4665"/>
    <w:rsid w:val="000A4864"/>
    <w:rsid w:val="000A4A2E"/>
    <w:rsid w:val="000A4B07"/>
    <w:rsid w:val="000A54A1"/>
    <w:rsid w:val="000B0224"/>
    <w:rsid w:val="000B0AEE"/>
    <w:rsid w:val="000B21F3"/>
    <w:rsid w:val="000B2836"/>
    <w:rsid w:val="000B40D1"/>
    <w:rsid w:val="000B48ED"/>
    <w:rsid w:val="000B516A"/>
    <w:rsid w:val="000B5AA1"/>
    <w:rsid w:val="000B61AD"/>
    <w:rsid w:val="000B65AF"/>
    <w:rsid w:val="000B71FB"/>
    <w:rsid w:val="000C0875"/>
    <w:rsid w:val="000C092C"/>
    <w:rsid w:val="000C37CF"/>
    <w:rsid w:val="000C37EB"/>
    <w:rsid w:val="000C3AD3"/>
    <w:rsid w:val="000C5139"/>
    <w:rsid w:val="000C564F"/>
    <w:rsid w:val="000D005D"/>
    <w:rsid w:val="000D0813"/>
    <w:rsid w:val="000D11A6"/>
    <w:rsid w:val="000D1712"/>
    <w:rsid w:val="000D1B38"/>
    <w:rsid w:val="000D1B76"/>
    <w:rsid w:val="000D1DA1"/>
    <w:rsid w:val="000D2431"/>
    <w:rsid w:val="000D2598"/>
    <w:rsid w:val="000D41FD"/>
    <w:rsid w:val="000D487B"/>
    <w:rsid w:val="000D5478"/>
    <w:rsid w:val="000D6098"/>
    <w:rsid w:val="000D61B7"/>
    <w:rsid w:val="000D6445"/>
    <w:rsid w:val="000D6B22"/>
    <w:rsid w:val="000D713E"/>
    <w:rsid w:val="000D7926"/>
    <w:rsid w:val="000D7A78"/>
    <w:rsid w:val="000D7C0D"/>
    <w:rsid w:val="000E2483"/>
    <w:rsid w:val="000E2C60"/>
    <w:rsid w:val="000E3A7F"/>
    <w:rsid w:val="000E56EA"/>
    <w:rsid w:val="000E5B1A"/>
    <w:rsid w:val="000E5E8F"/>
    <w:rsid w:val="000E6AC4"/>
    <w:rsid w:val="000E711B"/>
    <w:rsid w:val="000E7DB0"/>
    <w:rsid w:val="000E7DFA"/>
    <w:rsid w:val="000F007D"/>
    <w:rsid w:val="000F019C"/>
    <w:rsid w:val="000F0683"/>
    <w:rsid w:val="000F0908"/>
    <w:rsid w:val="000F09CA"/>
    <w:rsid w:val="000F160B"/>
    <w:rsid w:val="000F18D0"/>
    <w:rsid w:val="000F1B95"/>
    <w:rsid w:val="000F1D27"/>
    <w:rsid w:val="000F20B0"/>
    <w:rsid w:val="000F23E8"/>
    <w:rsid w:val="000F2536"/>
    <w:rsid w:val="000F316B"/>
    <w:rsid w:val="000F5919"/>
    <w:rsid w:val="000F6A2F"/>
    <w:rsid w:val="000F6CD0"/>
    <w:rsid w:val="000F7265"/>
    <w:rsid w:val="000F7A9A"/>
    <w:rsid w:val="001002CC"/>
    <w:rsid w:val="00101195"/>
    <w:rsid w:val="00101312"/>
    <w:rsid w:val="00102453"/>
    <w:rsid w:val="001025F4"/>
    <w:rsid w:val="00102BB5"/>
    <w:rsid w:val="00103034"/>
    <w:rsid w:val="00103166"/>
    <w:rsid w:val="00103528"/>
    <w:rsid w:val="0010396F"/>
    <w:rsid w:val="00103B29"/>
    <w:rsid w:val="00104789"/>
    <w:rsid w:val="00105509"/>
    <w:rsid w:val="00105B94"/>
    <w:rsid w:val="00105C5C"/>
    <w:rsid w:val="00106589"/>
    <w:rsid w:val="00106B61"/>
    <w:rsid w:val="00107233"/>
    <w:rsid w:val="00107462"/>
    <w:rsid w:val="00107A66"/>
    <w:rsid w:val="001136CD"/>
    <w:rsid w:val="001138DF"/>
    <w:rsid w:val="00113EC6"/>
    <w:rsid w:val="00113F0B"/>
    <w:rsid w:val="001145BD"/>
    <w:rsid w:val="00114636"/>
    <w:rsid w:val="00114E9E"/>
    <w:rsid w:val="0011579E"/>
    <w:rsid w:val="001165DB"/>
    <w:rsid w:val="0011699B"/>
    <w:rsid w:val="00116D36"/>
    <w:rsid w:val="001173D5"/>
    <w:rsid w:val="00117684"/>
    <w:rsid w:val="00120AEF"/>
    <w:rsid w:val="001213A8"/>
    <w:rsid w:val="001214CF"/>
    <w:rsid w:val="001216F2"/>
    <w:rsid w:val="00121CF6"/>
    <w:rsid w:val="00122142"/>
    <w:rsid w:val="00122636"/>
    <w:rsid w:val="0012291D"/>
    <w:rsid w:val="001235A3"/>
    <w:rsid w:val="00123BB0"/>
    <w:rsid w:val="00123F28"/>
    <w:rsid w:val="00124673"/>
    <w:rsid w:val="00125A0E"/>
    <w:rsid w:val="00125B69"/>
    <w:rsid w:val="001264B1"/>
    <w:rsid w:val="001265FB"/>
    <w:rsid w:val="0012688F"/>
    <w:rsid w:val="00126E00"/>
    <w:rsid w:val="00127019"/>
    <w:rsid w:val="00127904"/>
    <w:rsid w:val="00127D37"/>
    <w:rsid w:val="0013004A"/>
    <w:rsid w:val="001310A2"/>
    <w:rsid w:val="00131CA1"/>
    <w:rsid w:val="00132491"/>
    <w:rsid w:val="00134283"/>
    <w:rsid w:val="00134401"/>
    <w:rsid w:val="00134836"/>
    <w:rsid w:val="00134C62"/>
    <w:rsid w:val="00135089"/>
    <w:rsid w:val="0013533B"/>
    <w:rsid w:val="00135AEB"/>
    <w:rsid w:val="00135E12"/>
    <w:rsid w:val="00136D1B"/>
    <w:rsid w:val="00136DA9"/>
    <w:rsid w:val="00137264"/>
    <w:rsid w:val="001403BB"/>
    <w:rsid w:val="0014114A"/>
    <w:rsid w:val="001412B7"/>
    <w:rsid w:val="001426E6"/>
    <w:rsid w:val="00142B07"/>
    <w:rsid w:val="00142D04"/>
    <w:rsid w:val="00143C65"/>
    <w:rsid w:val="00143F1A"/>
    <w:rsid w:val="00144899"/>
    <w:rsid w:val="00146701"/>
    <w:rsid w:val="0014693B"/>
    <w:rsid w:val="00146B97"/>
    <w:rsid w:val="001474A0"/>
    <w:rsid w:val="00147870"/>
    <w:rsid w:val="00151054"/>
    <w:rsid w:val="001512B6"/>
    <w:rsid w:val="00151AB1"/>
    <w:rsid w:val="001520A9"/>
    <w:rsid w:val="001527D8"/>
    <w:rsid w:val="00152D47"/>
    <w:rsid w:val="00153292"/>
    <w:rsid w:val="001553B8"/>
    <w:rsid w:val="0015615B"/>
    <w:rsid w:val="00156420"/>
    <w:rsid w:val="001565F8"/>
    <w:rsid w:val="001602A5"/>
    <w:rsid w:val="00161199"/>
    <w:rsid w:val="00161419"/>
    <w:rsid w:val="00161636"/>
    <w:rsid w:val="00161F65"/>
    <w:rsid w:val="00162238"/>
    <w:rsid w:val="00162367"/>
    <w:rsid w:val="00162C21"/>
    <w:rsid w:val="001664A0"/>
    <w:rsid w:val="0016711B"/>
    <w:rsid w:val="00167FBE"/>
    <w:rsid w:val="00170724"/>
    <w:rsid w:val="0017193D"/>
    <w:rsid w:val="00171EC0"/>
    <w:rsid w:val="00173104"/>
    <w:rsid w:val="001731F3"/>
    <w:rsid w:val="00173815"/>
    <w:rsid w:val="001745DE"/>
    <w:rsid w:val="00174983"/>
    <w:rsid w:val="00174E45"/>
    <w:rsid w:val="001764B9"/>
    <w:rsid w:val="001764CE"/>
    <w:rsid w:val="001769FC"/>
    <w:rsid w:val="00177A0A"/>
    <w:rsid w:val="001803B6"/>
    <w:rsid w:val="001813D0"/>
    <w:rsid w:val="001813F2"/>
    <w:rsid w:val="0018145E"/>
    <w:rsid w:val="00181CB7"/>
    <w:rsid w:val="00182810"/>
    <w:rsid w:val="00182DFF"/>
    <w:rsid w:val="00183F3A"/>
    <w:rsid w:val="001840CE"/>
    <w:rsid w:val="001847AC"/>
    <w:rsid w:val="00184B82"/>
    <w:rsid w:val="0018514C"/>
    <w:rsid w:val="00185434"/>
    <w:rsid w:val="00185467"/>
    <w:rsid w:val="0018687F"/>
    <w:rsid w:val="00187615"/>
    <w:rsid w:val="00187E6F"/>
    <w:rsid w:val="00190975"/>
    <w:rsid w:val="00190B1B"/>
    <w:rsid w:val="00190B85"/>
    <w:rsid w:val="0019101C"/>
    <w:rsid w:val="00191877"/>
    <w:rsid w:val="00192518"/>
    <w:rsid w:val="00192626"/>
    <w:rsid w:val="00193215"/>
    <w:rsid w:val="00193AD1"/>
    <w:rsid w:val="00193BF1"/>
    <w:rsid w:val="00195491"/>
    <w:rsid w:val="00195CC6"/>
    <w:rsid w:val="00197E39"/>
    <w:rsid w:val="001A01B9"/>
    <w:rsid w:val="001A0A47"/>
    <w:rsid w:val="001A2B57"/>
    <w:rsid w:val="001A2D56"/>
    <w:rsid w:val="001A44B0"/>
    <w:rsid w:val="001A581D"/>
    <w:rsid w:val="001A613E"/>
    <w:rsid w:val="001A6764"/>
    <w:rsid w:val="001A6E6C"/>
    <w:rsid w:val="001A78C5"/>
    <w:rsid w:val="001A7DFE"/>
    <w:rsid w:val="001B012A"/>
    <w:rsid w:val="001B19F9"/>
    <w:rsid w:val="001B2977"/>
    <w:rsid w:val="001B2F55"/>
    <w:rsid w:val="001B39F2"/>
    <w:rsid w:val="001B4512"/>
    <w:rsid w:val="001B4CD2"/>
    <w:rsid w:val="001B53F8"/>
    <w:rsid w:val="001B56D4"/>
    <w:rsid w:val="001B5B65"/>
    <w:rsid w:val="001B604F"/>
    <w:rsid w:val="001B6382"/>
    <w:rsid w:val="001B6C6A"/>
    <w:rsid w:val="001B78DB"/>
    <w:rsid w:val="001C10FE"/>
    <w:rsid w:val="001C160C"/>
    <w:rsid w:val="001C3499"/>
    <w:rsid w:val="001C4025"/>
    <w:rsid w:val="001C4D91"/>
    <w:rsid w:val="001C57BA"/>
    <w:rsid w:val="001C5C53"/>
    <w:rsid w:val="001C5D96"/>
    <w:rsid w:val="001C6546"/>
    <w:rsid w:val="001D02BA"/>
    <w:rsid w:val="001D04DB"/>
    <w:rsid w:val="001D0724"/>
    <w:rsid w:val="001D1089"/>
    <w:rsid w:val="001D180A"/>
    <w:rsid w:val="001D1D8F"/>
    <w:rsid w:val="001D228E"/>
    <w:rsid w:val="001D2295"/>
    <w:rsid w:val="001D2C93"/>
    <w:rsid w:val="001D2CA5"/>
    <w:rsid w:val="001D3AFE"/>
    <w:rsid w:val="001D3B6B"/>
    <w:rsid w:val="001D3F00"/>
    <w:rsid w:val="001D47D6"/>
    <w:rsid w:val="001D4D61"/>
    <w:rsid w:val="001D4DE5"/>
    <w:rsid w:val="001D501D"/>
    <w:rsid w:val="001D5226"/>
    <w:rsid w:val="001D53B2"/>
    <w:rsid w:val="001D55C7"/>
    <w:rsid w:val="001D598D"/>
    <w:rsid w:val="001D5BC1"/>
    <w:rsid w:val="001D61F9"/>
    <w:rsid w:val="001D78AC"/>
    <w:rsid w:val="001D7ECA"/>
    <w:rsid w:val="001E134A"/>
    <w:rsid w:val="001E1B4E"/>
    <w:rsid w:val="001E2EA1"/>
    <w:rsid w:val="001E2F64"/>
    <w:rsid w:val="001E43B4"/>
    <w:rsid w:val="001E4484"/>
    <w:rsid w:val="001E4F82"/>
    <w:rsid w:val="001E53CB"/>
    <w:rsid w:val="001E5468"/>
    <w:rsid w:val="001E54F0"/>
    <w:rsid w:val="001E58B7"/>
    <w:rsid w:val="001E5CAF"/>
    <w:rsid w:val="001E627E"/>
    <w:rsid w:val="001E7582"/>
    <w:rsid w:val="001E7AE6"/>
    <w:rsid w:val="001F02A5"/>
    <w:rsid w:val="001F0E7F"/>
    <w:rsid w:val="001F10BB"/>
    <w:rsid w:val="001F14AA"/>
    <w:rsid w:val="001F1C19"/>
    <w:rsid w:val="001F22BB"/>
    <w:rsid w:val="001F22FA"/>
    <w:rsid w:val="001F2B86"/>
    <w:rsid w:val="001F3E01"/>
    <w:rsid w:val="001F456F"/>
    <w:rsid w:val="001F47F0"/>
    <w:rsid w:val="001F52C4"/>
    <w:rsid w:val="001F5CA6"/>
    <w:rsid w:val="001F7110"/>
    <w:rsid w:val="001F7241"/>
    <w:rsid w:val="00200666"/>
    <w:rsid w:val="00200DD5"/>
    <w:rsid w:val="00201AAD"/>
    <w:rsid w:val="00201B03"/>
    <w:rsid w:val="00202452"/>
    <w:rsid w:val="00203BBE"/>
    <w:rsid w:val="00204BC0"/>
    <w:rsid w:val="002054D1"/>
    <w:rsid w:val="0020560A"/>
    <w:rsid w:val="00205A73"/>
    <w:rsid w:val="00205C3E"/>
    <w:rsid w:val="0020651F"/>
    <w:rsid w:val="00206CFD"/>
    <w:rsid w:val="002070CD"/>
    <w:rsid w:val="00207116"/>
    <w:rsid w:val="002102AB"/>
    <w:rsid w:val="0021037A"/>
    <w:rsid w:val="00210DE5"/>
    <w:rsid w:val="0021205E"/>
    <w:rsid w:val="0021248F"/>
    <w:rsid w:val="00212E35"/>
    <w:rsid w:val="00213D50"/>
    <w:rsid w:val="002143D3"/>
    <w:rsid w:val="00215B33"/>
    <w:rsid w:val="00215D27"/>
    <w:rsid w:val="00216076"/>
    <w:rsid w:val="002165DC"/>
    <w:rsid w:val="00216A63"/>
    <w:rsid w:val="00216F87"/>
    <w:rsid w:val="00217361"/>
    <w:rsid w:val="002203EA"/>
    <w:rsid w:val="002204B6"/>
    <w:rsid w:val="00222790"/>
    <w:rsid w:val="00222A68"/>
    <w:rsid w:val="00222E93"/>
    <w:rsid w:val="00222F80"/>
    <w:rsid w:val="0022318A"/>
    <w:rsid w:val="002248CA"/>
    <w:rsid w:val="00224C6C"/>
    <w:rsid w:val="00224EF4"/>
    <w:rsid w:val="0022626C"/>
    <w:rsid w:val="0022681C"/>
    <w:rsid w:val="002268F8"/>
    <w:rsid w:val="002274EB"/>
    <w:rsid w:val="00227A70"/>
    <w:rsid w:val="00231F12"/>
    <w:rsid w:val="00232824"/>
    <w:rsid w:val="00232A0F"/>
    <w:rsid w:val="0023318F"/>
    <w:rsid w:val="00233598"/>
    <w:rsid w:val="00234251"/>
    <w:rsid w:val="00234892"/>
    <w:rsid w:val="00234CAB"/>
    <w:rsid w:val="00235C52"/>
    <w:rsid w:val="0024262F"/>
    <w:rsid w:val="00242715"/>
    <w:rsid w:val="00242BA7"/>
    <w:rsid w:val="002435C3"/>
    <w:rsid w:val="002439BF"/>
    <w:rsid w:val="00243E53"/>
    <w:rsid w:val="0024453A"/>
    <w:rsid w:val="002448FF"/>
    <w:rsid w:val="00245407"/>
    <w:rsid w:val="00245593"/>
    <w:rsid w:val="00245F6F"/>
    <w:rsid w:val="00246B92"/>
    <w:rsid w:val="002477C0"/>
    <w:rsid w:val="00250147"/>
    <w:rsid w:val="00250B1F"/>
    <w:rsid w:val="002512DE"/>
    <w:rsid w:val="00252BB0"/>
    <w:rsid w:val="00253593"/>
    <w:rsid w:val="00253AA1"/>
    <w:rsid w:val="00254D16"/>
    <w:rsid w:val="002551B3"/>
    <w:rsid w:val="0025572F"/>
    <w:rsid w:val="00255A39"/>
    <w:rsid w:val="00255B0C"/>
    <w:rsid w:val="0025694A"/>
    <w:rsid w:val="00256C10"/>
    <w:rsid w:val="002572F7"/>
    <w:rsid w:val="00257B61"/>
    <w:rsid w:val="00257F27"/>
    <w:rsid w:val="00260E06"/>
    <w:rsid w:val="00261168"/>
    <w:rsid w:val="0026140A"/>
    <w:rsid w:val="00261E1F"/>
    <w:rsid w:val="00262232"/>
    <w:rsid w:val="002625B8"/>
    <w:rsid w:val="00262AE1"/>
    <w:rsid w:val="0026367D"/>
    <w:rsid w:val="00264065"/>
    <w:rsid w:val="00264A23"/>
    <w:rsid w:val="00265011"/>
    <w:rsid w:val="002659F2"/>
    <w:rsid w:val="002659F4"/>
    <w:rsid w:val="00265A87"/>
    <w:rsid w:val="00265EC1"/>
    <w:rsid w:val="0026650B"/>
    <w:rsid w:val="002666D3"/>
    <w:rsid w:val="00267132"/>
    <w:rsid w:val="0027035D"/>
    <w:rsid w:val="002709DB"/>
    <w:rsid w:val="00270E75"/>
    <w:rsid w:val="00271D03"/>
    <w:rsid w:val="0027275D"/>
    <w:rsid w:val="00273176"/>
    <w:rsid w:val="0027336F"/>
    <w:rsid w:val="002737E4"/>
    <w:rsid w:val="0027395D"/>
    <w:rsid w:val="00273A56"/>
    <w:rsid w:val="00275426"/>
    <w:rsid w:val="002754F4"/>
    <w:rsid w:val="00275545"/>
    <w:rsid w:val="0027667F"/>
    <w:rsid w:val="00276CBF"/>
    <w:rsid w:val="00277353"/>
    <w:rsid w:val="00280387"/>
    <w:rsid w:val="002808A5"/>
    <w:rsid w:val="00281CDE"/>
    <w:rsid w:val="0028306E"/>
    <w:rsid w:val="00283515"/>
    <w:rsid w:val="002837A7"/>
    <w:rsid w:val="0028481C"/>
    <w:rsid w:val="002852F9"/>
    <w:rsid w:val="0028577C"/>
    <w:rsid w:val="00286381"/>
    <w:rsid w:val="00286F77"/>
    <w:rsid w:val="002875E9"/>
    <w:rsid w:val="00287918"/>
    <w:rsid w:val="00287A0D"/>
    <w:rsid w:val="00287A37"/>
    <w:rsid w:val="00287C30"/>
    <w:rsid w:val="002901FD"/>
    <w:rsid w:val="002910E4"/>
    <w:rsid w:val="002917BD"/>
    <w:rsid w:val="002918B0"/>
    <w:rsid w:val="00291B36"/>
    <w:rsid w:val="00291E05"/>
    <w:rsid w:val="0029369A"/>
    <w:rsid w:val="00293C97"/>
    <w:rsid w:val="00293D5B"/>
    <w:rsid w:val="00293DA8"/>
    <w:rsid w:val="00293EB9"/>
    <w:rsid w:val="0029411D"/>
    <w:rsid w:val="00294BAF"/>
    <w:rsid w:val="00294F73"/>
    <w:rsid w:val="00296662"/>
    <w:rsid w:val="00296FB6"/>
    <w:rsid w:val="002A0388"/>
    <w:rsid w:val="002A0882"/>
    <w:rsid w:val="002A0F98"/>
    <w:rsid w:val="002A15FF"/>
    <w:rsid w:val="002A2773"/>
    <w:rsid w:val="002A3224"/>
    <w:rsid w:val="002A3ED7"/>
    <w:rsid w:val="002A40E6"/>
    <w:rsid w:val="002A4EB5"/>
    <w:rsid w:val="002A5892"/>
    <w:rsid w:val="002A6CB1"/>
    <w:rsid w:val="002A7228"/>
    <w:rsid w:val="002A75C1"/>
    <w:rsid w:val="002B012D"/>
    <w:rsid w:val="002B0142"/>
    <w:rsid w:val="002B032B"/>
    <w:rsid w:val="002B1202"/>
    <w:rsid w:val="002B2673"/>
    <w:rsid w:val="002B2D58"/>
    <w:rsid w:val="002B401B"/>
    <w:rsid w:val="002B4286"/>
    <w:rsid w:val="002B4808"/>
    <w:rsid w:val="002B5EC9"/>
    <w:rsid w:val="002B7041"/>
    <w:rsid w:val="002B764A"/>
    <w:rsid w:val="002C0252"/>
    <w:rsid w:val="002C0C69"/>
    <w:rsid w:val="002C1440"/>
    <w:rsid w:val="002C1BCC"/>
    <w:rsid w:val="002C2C6E"/>
    <w:rsid w:val="002C31DB"/>
    <w:rsid w:val="002C3F83"/>
    <w:rsid w:val="002C495F"/>
    <w:rsid w:val="002C68A7"/>
    <w:rsid w:val="002C6B9D"/>
    <w:rsid w:val="002C6F9F"/>
    <w:rsid w:val="002C73E5"/>
    <w:rsid w:val="002C7DFD"/>
    <w:rsid w:val="002C7F04"/>
    <w:rsid w:val="002D00B0"/>
    <w:rsid w:val="002D0115"/>
    <w:rsid w:val="002D0170"/>
    <w:rsid w:val="002D02CC"/>
    <w:rsid w:val="002D0B03"/>
    <w:rsid w:val="002D0B29"/>
    <w:rsid w:val="002D0D47"/>
    <w:rsid w:val="002D14EB"/>
    <w:rsid w:val="002D183A"/>
    <w:rsid w:val="002D1A7F"/>
    <w:rsid w:val="002D2C07"/>
    <w:rsid w:val="002D2CFD"/>
    <w:rsid w:val="002D2D35"/>
    <w:rsid w:val="002D474C"/>
    <w:rsid w:val="002D4F33"/>
    <w:rsid w:val="002D5843"/>
    <w:rsid w:val="002D5891"/>
    <w:rsid w:val="002D5C1B"/>
    <w:rsid w:val="002E0280"/>
    <w:rsid w:val="002E1212"/>
    <w:rsid w:val="002E1304"/>
    <w:rsid w:val="002E1663"/>
    <w:rsid w:val="002E1BD0"/>
    <w:rsid w:val="002E1C2D"/>
    <w:rsid w:val="002E2960"/>
    <w:rsid w:val="002E307A"/>
    <w:rsid w:val="002E3AE1"/>
    <w:rsid w:val="002E4062"/>
    <w:rsid w:val="002E535F"/>
    <w:rsid w:val="002E5B35"/>
    <w:rsid w:val="002E641B"/>
    <w:rsid w:val="002E662A"/>
    <w:rsid w:val="002E67FA"/>
    <w:rsid w:val="002E7BDC"/>
    <w:rsid w:val="002F04BD"/>
    <w:rsid w:val="002F0805"/>
    <w:rsid w:val="002F0C54"/>
    <w:rsid w:val="002F25F9"/>
    <w:rsid w:val="002F2C34"/>
    <w:rsid w:val="002F2DE3"/>
    <w:rsid w:val="002F4E8A"/>
    <w:rsid w:val="002F50FC"/>
    <w:rsid w:val="002F5D2C"/>
    <w:rsid w:val="002F5FC8"/>
    <w:rsid w:val="002F692E"/>
    <w:rsid w:val="002F6CB0"/>
    <w:rsid w:val="002F7143"/>
    <w:rsid w:val="002F71C7"/>
    <w:rsid w:val="002F7890"/>
    <w:rsid w:val="002F7D3C"/>
    <w:rsid w:val="002F7FBB"/>
    <w:rsid w:val="0030030A"/>
    <w:rsid w:val="003014EA"/>
    <w:rsid w:val="00302057"/>
    <w:rsid w:val="00302073"/>
    <w:rsid w:val="00302E7B"/>
    <w:rsid w:val="003031F5"/>
    <w:rsid w:val="0030433D"/>
    <w:rsid w:val="00305442"/>
    <w:rsid w:val="00305F7E"/>
    <w:rsid w:val="00307865"/>
    <w:rsid w:val="00307B49"/>
    <w:rsid w:val="00310304"/>
    <w:rsid w:val="003109E0"/>
    <w:rsid w:val="00311B74"/>
    <w:rsid w:val="00311C58"/>
    <w:rsid w:val="00311CF2"/>
    <w:rsid w:val="00312167"/>
    <w:rsid w:val="0031232C"/>
    <w:rsid w:val="00312421"/>
    <w:rsid w:val="0031290E"/>
    <w:rsid w:val="00312FFD"/>
    <w:rsid w:val="003131F7"/>
    <w:rsid w:val="0031332C"/>
    <w:rsid w:val="00313B6E"/>
    <w:rsid w:val="0031485B"/>
    <w:rsid w:val="003151E8"/>
    <w:rsid w:val="003153FB"/>
    <w:rsid w:val="00315889"/>
    <w:rsid w:val="00315E63"/>
    <w:rsid w:val="00315F5B"/>
    <w:rsid w:val="003165AF"/>
    <w:rsid w:val="00316D77"/>
    <w:rsid w:val="003173ED"/>
    <w:rsid w:val="00317B5F"/>
    <w:rsid w:val="0032007F"/>
    <w:rsid w:val="00320929"/>
    <w:rsid w:val="003214D3"/>
    <w:rsid w:val="003217AE"/>
    <w:rsid w:val="003217EC"/>
    <w:rsid w:val="00322413"/>
    <w:rsid w:val="00323DDB"/>
    <w:rsid w:val="00323E37"/>
    <w:rsid w:val="00323EA5"/>
    <w:rsid w:val="003245BF"/>
    <w:rsid w:val="003247CA"/>
    <w:rsid w:val="003247FB"/>
    <w:rsid w:val="00324F41"/>
    <w:rsid w:val="0032651B"/>
    <w:rsid w:val="00326A3D"/>
    <w:rsid w:val="00327024"/>
    <w:rsid w:val="00327D31"/>
    <w:rsid w:val="00330027"/>
    <w:rsid w:val="003306B3"/>
    <w:rsid w:val="00330F40"/>
    <w:rsid w:val="00331671"/>
    <w:rsid w:val="00332AFB"/>
    <w:rsid w:val="0033365D"/>
    <w:rsid w:val="00333AFA"/>
    <w:rsid w:val="003342B7"/>
    <w:rsid w:val="003346B4"/>
    <w:rsid w:val="0033479D"/>
    <w:rsid w:val="00334D30"/>
    <w:rsid w:val="0033613A"/>
    <w:rsid w:val="00336DD4"/>
    <w:rsid w:val="00337206"/>
    <w:rsid w:val="00340A30"/>
    <w:rsid w:val="00340A55"/>
    <w:rsid w:val="00341858"/>
    <w:rsid w:val="0034217E"/>
    <w:rsid w:val="0034220A"/>
    <w:rsid w:val="003455D6"/>
    <w:rsid w:val="00345863"/>
    <w:rsid w:val="00345E79"/>
    <w:rsid w:val="00345FF2"/>
    <w:rsid w:val="003461B8"/>
    <w:rsid w:val="0034645B"/>
    <w:rsid w:val="003466CC"/>
    <w:rsid w:val="00346AD4"/>
    <w:rsid w:val="00347DD8"/>
    <w:rsid w:val="0035088C"/>
    <w:rsid w:val="00350C48"/>
    <w:rsid w:val="00350CAA"/>
    <w:rsid w:val="00350F03"/>
    <w:rsid w:val="00351355"/>
    <w:rsid w:val="00351C13"/>
    <w:rsid w:val="00352026"/>
    <w:rsid w:val="00352D93"/>
    <w:rsid w:val="003537D2"/>
    <w:rsid w:val="003539A9"/>
    <w:rsid w:val="00353B33"/>
    <w:rsid w:val="00354B7C"/>
    <w:rsid w:val="003551CD"/>
    <w:rsid w:val="00355325"/>
    <w:rsid w:val="00355A1A"/>
    <w:rsid w:val="00355CE9"/>
    <w:rsid w:val="00356AB3"/>
    <w:rsid w:val="00361D45"/>
    <w:rsid w:val="003620EE"/>
    <w:rsid w:val="00362852"/>
    <w:rsid w:val="00363945"/>
    <w:rsid w:val="00363DFC"/>
    <w:rsid w:val="0036418C"/>
    <w:rsid w:val="00364673"/>
    <w:rsid w:val="003647EC"/>
    <w:rsid w:val="00364859"/>
    <w:rsid w:val="003700C4"/>
    <w:rsid w:val="00370B87"/>
    <w:rsid w:val="00370F73"/>
    <w:rsid w:val="0037109E"/>
    <w:rsid w:val="0037206B"/>
    <w:rsid w:val="0037368B"/>
    <w:rsid w:val="003739A9"/>
    <w:rsid w:val="0037467C"/>
    <w:rsid w:val="003746F9"/>
    <w:rsid w:val="00374BED"/>
    <w:rsid w:val="00375219"/>
    <w:rsid w:val="003761B1"/>
    <w:rsid w:val="00376A1E"/>
    <w:rsid w:val="00384B94"/>
    <w:rsid w:val="00384B98"/>
    <w:rsid w:val="00384DDF"/>
    <w:rsid w:val="00384E5F"/>
    <w:rsid w:val="00384FDE"/>
    <w:rsid w:val="00385613"/>
    <w:rsid w:val="00385BFB"/>
    <w:rsid w:val="003864EF"/>
    <w:rsid w:val="00386FC4"/>
    <w:rsid w:val="003902A5"/>
    <w:rsid w:val="0039120D"/>
    <w:rsid w:val="00392331"/>
    <w:rsid w:val="003925ED"/>
    <w:rsid w:val="00392F83"/>
    <w:rsid w:val="00394278"/>
    <w:rsid w:val="00394544"/>
    <w:rsid w:val="003966C2"/>
    <w:rsid w:val="0039730B"/>
    <w:rsid w:val="003977AD"/>
    <w:rsid w:val="003A2970"/>
    <w:rsid w:val="003A2C1A"/>
    <w:rsid w:val="003A4023"/>
    <w:rsid w:val="003A5BE3"/>
    <w:rsid w:val="003A6BF7"/>
    <w:rsid w:val="003A6E36"/>
    <w:rsid w:val="003A707F"/>
    <w:rsid w:val="003A735E"/>
    <w:rsid w:val="003A7A3A"/>
    <w:rsid w:val="003A7FB4"/>
    <w:rsid w:val="003B12A8"/>
    <w:rsid w:val="003B209A"/>
    <w:rsid w:val="003B21EB"/>
    <w:rsid w:val="003B2A5A"/>
    <w:rsid w:val="003B36A7"/>
    <w:rsid w:val="003B37AC"/>
    <w:rsid w:val="003B3F94"/>
    <w:rsid w:val="003B4900"/>
    <w:rsid w:val="003B54D2"/>
    <w:rsid w:val="003B5B5C"/>
    <w:rsid w:val="003B5E25"/>
    <w:rsid w:val="003B690A"/>
    <w:rsid w:val="003B7262"/>
    <w:rsid w:val="003B74A8"/>
    <w:rsid w:val="003B7F0B"/>
    <w:rsid w:val="003B7F66"/>
    <w:rsid w:val="003C0232"/>
    <w:rsid w:val="003C2521"/>
    <w:rsid w:val="003C2E57"/>
    <w:rsid w:val="003C2F68"/>
    <w:rsid w:val="003C372A"/>
    <w:rsid w:val="003C4715"/>
    <w:rsid w:val="003C7AA5"/>
    <w:rsid w:val="003D2764"/>
    <w:rsid w:val="003D2A09"/>
    <w:rsid w:val="003D3C9C"/>
    <w:rsid w:val="003D489E"/>
    <w:rsid w:val="003D4C27"/>
    <w:rsid w:val="003D63BA"/>
    <w:rsid w:val="003D6909"/>
    <w:rsid w:val="003D6F00"/>
    <w:rsid w:val="003D7A08"/>
    <w:rsid w:val="003E02EA"/>
    <w:rsid w:val="003E07E6"/>
    <w:rsid w:val="003E0A11"/>
    <w:rsid w:val="003E0F41"/>
    <w:rsid w:val="003E23B8"/>
    <w:rsid w:val="003E2619"/>
    <w:rsid w:val="003E328A"/>
    <w:rsid w:val="003E3BE9"/>
    <w:rsid w:val="003E3CB8"/>
    <w:rsid w:val="003E48FB"/>
    <w:rsid w:val="003E59C7"/>
    <w:rsid w:val="003E6364"/>
    <w:rsid w:val="003E6496"/>
    <w:rsid w:val="003E65BA"/>
    <w:rsid w:val="003E7713"/>
    <w:rsid w:val="003E7EAE"/>
    <w:rsid w:val="003F02FE"/>
    <w:rsid w:val="003F0F70"/>
    <w:rsid w:val="003F1FAC"/>
    <w:rsid w:val="003F29A0"/>
    <w:rsid w:val="003F2DDA"/>
    <w:rsid w:val="003F3CEF"/>
    <w:rsid w:val="003F404E"/>
    <w:rsid w:val="003F4353"/>
    <w:rsid w:val="003F43BD"/>
    <w:rsid w:val="003F4B3E"/>
    <w:rsid w:val="003F58C3"/>
    <w:rsid w:val="003F5A13"/>
    <w:rsid w:val="003F5BDC"/>
    <w:rsid w:val="003F5CF3"/>
    <w:rsid w:val="003F5D10"/>
    <w:rsid w:val="003F73B8"/>
    <w:rsid w:val="0040139B"/>
    <w:rsid w:val="00401A52"/>
    <w:rsid w:val="00402023"/>
    <w:rsid w:val="00402345"/>
    <w:rsid w:val="00403412"/>
    <w:rsid w:val="00405C9C"/>
    <w:rsid w:val="0040605C"/>
    <w:rsid w:val="00406065"/>
    <w:rsid w:val="00406955"/>
    <w:rsid w:val="00407379"/>
    <w:rsid w:val="004075F0"/>
    <w:rsid w:val="00407BBC"/>
    <w:rsid w:val="0041002F"/>
    <w:rsid w:val="00410121"/>
    <w:rsid w:val="00411FE8"/>
    <w:rsid w:val="004144FB"/>
    <w:rsid w:val="00415CDA"/>
    <w:rsid w:val="00416190"/>
    <w:rsid w:val="0041773A"/>
    <w:rsid w:val="00420317"/>
    <w:rsid w:val="00420640"/>
    <w:rsid w:val="0042294C"/>
    <w:rsid w:val="00422BCC"/>
    <w:rsid w:val="00422FAC"/>
    <w:rsid w:val="00423979"/>
    <w:rsid w:val="00424409"/>
    <w:rsid w:val="00424458"/>
    <w:rsid w:val="00424993"/>
    <w:rsid w:val="004250FC"/>
    <w:rsid w:val="0042621E"/>
    <w:rsid w:val="0042654A"/>
    <w:rsid w:val="00426626"/>
    <w:rsid w:val="004266DF"/>
    <w:rsid w:val="00430178"/>
    <w:rsid w:val="004302EB"/>
    <w:rsid w:val="0043057C"/>
    <w:rsid w:val="00430A9C"/>
    <w:rsid w:val="00430E2A"/>
    <w:rsid w:val="00431E47"/>
    <w:rsid w:val="00432C35"/>
    <w:rsid w:val="00433677"/>
    <w:rsid w:val="00433834"/>
    <w:rsid w:val="004342D2"/>
    <w:rsid w:val="00434B3F"/>
    <w:rsid w:val="00435279"/>
    <w:rsid w:val="00436D70"/>
    <w:rsid w:val="00437C42"/>
    <w:rsid w:val="00440087"/>
    <w:rsid w:val="0044143A"/>
    <w:rsid w:val="004425A2"/>
    <w:rsid w:val="0044382B"/>
    <w:rsid w:val="004438EA"/>
    <w:rsid w:val="004447D7"/>
    <w:rsid w:val="004449FC"/>
    <w:rsid w:val="00444B6C"/>
    <w:rsid w:val="00445E2E"/>
    <w:rsid w:val="00446026"/>
    <w:rsid w:val="00447049"/>
    <w:rsid w:val="0044725D"/>
    <w:rsid w:val="00447682"/>
    <w:rsid w:val="00450482"/>
    <w:rsid w:val="00450523"/>
    <w:rsid w:val="00450FFD"/>
    <w:rsid w:val="00451019"/>
    <w:rsid w:val="0045144B"/>
    <w:rsid w:val="0045183B"/>
    <w:rsid w:val="00453544"/>
    <w:rsid w:val="00454ADE"/>
    <w:rsid w:val="00455AED"/>
    <w:rsid w:val="0045675B"/>
    <w:rsid w:val="004567CA"/>
    <w:rsid w:val="00460C30"/>
    <w:rsid w:val="00461CBE"/>
    <w:rsid w:val="00462578"/>
    <w:rsid w:val="004628E3"/>
    <w:rsid w:val="00463812"/>
    <w:rsid w:val="00464726"/>
    <w:rsid w:val="00464BD1"/>
    <w:rsid w:val="00464F4C"/>
    <w:rsid w:val="004656F6"/>
    <w:rsid w:val="00465C1F"/>
    <w:rsid w:val="00465F26"/>
    <w:rsid w:val="00466F4C"/>
    <w:rsid w:val="00467740"/>
    <w:rsid w:val="00467CE0"/>
    <w:rsid w:val="004700FD"/>
    <w:rsid w:val="004703D8"/>
    <w:rsid w:val="004708F1"/>
    <w:rsid w:val="004709E7"/>
    <w:rsid w:val="00471514"/>
    <w:rsid w:val="004716A3"/>
    <w:rsid w:val="00471814"/>
    <w:rsid w:val="00472A7C"/>
    <w:rsid w:val="004737AD"/>
    <w:rsid w:val="004737B5"/>
    <w:rsid w:val="0047458E"/>
    <w:rsid w:val="00475E25"/>
    <w:rsid w:val="004764DB"/>
    <w:rsid w:val="00476594"/>
    <w:rsid w:val="004767A3"/>
    <w:rsid w:val="0047716B"/>
    <w:rsid w:val="00477EC3"/>
    <w:rsid w:val="00481099"/>
    <w:rsid w:val="004813D3"/>
    <w:rsid w:val="00481E4A"/>
    <w:rsid w:val="004844BF"/>
    <w:rsid w:val="004847DE"/>
    <w:rsid w:val="004863B7"/>
    <w:rsid w:val="00487226"/>
    <w:rsid w:val="00487281"/>
    <w:rsid w:val="00487993"/>
    <w:rsid w:val="00487B7A"/>
    <w:rsid w:val="004915C7"/>
    <w:rsid w:val="00491A42"/>
    <w:rsid w:val="00492A18"/>
    <w:rsid w:val="00492BF6"/>
    <w:rsid w:val="00492F8B"/>
    <w:rsid w:val="0049349A"/>
    <w:rsid w:val="00493827"/>
    <w:rsid w:val="00493E8B"/>
    <w:rsid w:val="004940E7"/>
    <w:rsid w:val="00495EC4"/>
    <w:rsid w:val="004A2083"/>
    <w:rsid w:val="004A2472"/>
    <w:rsid w:val="004A3CE0"/>
    <w:rsid w:val="004A3E07"/>
    <w:rsid w:val="004A467B"/>
    <w:rsid w:val="004A51D1"/>
    <w:rsid w:val="004A69D4"/>
    <w:rsid w:val="004A70DD"/>
    <w:rsid w:val="004A72A9"/>
    <w:rsid w:val="004A7BB9"/>
    <w:rsid w:val="004B0D45"/>
    <w:rsid w:val="004B14D9"/>
    <w:rsid w:val="004B1A43"/>
    <w:rsid w:val="004B2A9C"/>
    <w:rsid w:val="004B3E1B"/>
    <w:rsid w:val="004B419B"/>
    <w:rsid w:val="004B4B94"/>
    <w:rsid w:val="004B4CF3"/>
    <w:rsid w:val="004B518F"/>
    <w:rsid w:val="004B5655"/>
    <w:rsid w:val="004B5757"/>
    <w:rsid w:val="004B5CB1"/>
    <w:rsid w:val="004B6535"/>
    <w:rsid w:val="004B6982"/>
    <w:rsid w:val="004C0CDA"/>
    <w:rsid w:val="004C1DB1"/>
    <w:rsid w:val="004C29F0"/>
    <w:rsid w:val="004C3566"/>
    <w:rsid w:val="004C3606"/>
    <w:rsid w:val="004C4043"/>
    <w:rsid w:val="004C5226"/>
    <w:rsid w:val="004C60C0"/>
    <w:rsid w:val="004C7637"/>
    <w:rsid w:val="004C7DE8"/>
    <w:rsid w:val="004D06F1"/>
    <w:rsid w:val="004D1100"/>
    <w:rsid w:val="004D1345"/>
    <w:rsid w:val="004D1C4B"/>
    <w:rsid w:val="004D361E"/>
    <w:rsid w:val="004D363D"/>
    <w:rsid w:val="004D3D3A"/>
    <w:rsid w:val="004D4A5E"/>
    <w:rsid w:val="004D5575"/>
    <w:rsid w:val="004D5B2E"/>
    <w:rsid w:val="004D61A6"/>
    <w:rsid w:val="004D6423"/>
    <w:rsid w:val="004D6BE9"/>
    <w:rsid w:val="004D6CD5"/>
    <w:rsid w:val="004D6F69"/>
    <w:rsid w:val="004D7DEB"/>
    <w:rsid w:val="004E0499"/>
    <w:rsid w:val="004E07CF"/>
    <w:rsid w:val="004E084B"/>
    <w:rsid w:val="004E1AB3"/>
    <w:rsid w:val="004E1DCA"/>
    <w:rsid w:val="004E1F2C"/>
    <w:rsid w:val="004E26FD"/>
    <w:rsid w:val="004E2734"/>
    <w:rsid w:val="004E28CA"/>
    <w:rsid w:val="004E32A4"/>
    <w:rsid w:val="004E37DD"/>
    <w:rsid w:val="004E3EEC"/>
    <w:rsid w:val="004E483D"/>
    <w:rsid w:val="004E4A44"/>
    <w:rsid w:val="004E4CA5"/>
    <w:rsid w:val="004E5AF0"/>
    <w:rsid w:val="004E5B32"/>
    <w:rsid w:val="004E5DA1"/>
    <w:rsid w:val="004E6141"/>
    <w:rsid w:val="004E6A88"/>
    <w:rsid w:val="004E6B6A"/>
    <w:rsid w:val="004E6D8C"/>
    <w:rsid w:val="004E74A6"/>
    <w:rsid w:val="004F03FF"/>
    <w:rsid w:val="004F05D2"/>
    <w:rsid w:val="004F0A0E"/>
    <w:rsid w:val="004F1206"/>
    <w:rsid w:val="004F162E"/>
    <w:rsid w:val="004F1B4E"/>
    <w:rsid w:val="004F26FD"/>
    <w:rsid w:val="004F2B10"/>
    <w:rsid w:val="004F2B76"/>
    <w:rsid w:val="004F3100"/>
    <w:rsid w:val="004F3A3C"/>
    <w:rsid w:val="004F3C97"/>
    <w:rsid w:val="004F3F2B"/>
    <w:rsid w:val="004F42EB"/>
    <w:rsid w:val="004F43C8"/>
    <w:rsid w:val="004F4BBE"/>
    <w:rsid w:val="004F525C"/>
    <w:rsid w:val="004F6614"/>
    <w:rsid w:val="004F7150"/>
    <w:rsid w:val="004F7239"/>
    <w:rsid w:val="004F7514"/>
    <w:rsid w:val="004F77ED"/>
    <w:rsid w:val="0050001B"/>
    <w:rsid w:val="00500A0D"/>
    <w:rsid w:val="00500B28"/>
    <w:rsid w:val="00500E9D"/>
    <w:rsid w:val="00500ECD"/>
    <w:rsid w:val="00501908"/>
    <w:rsid w:val="00501B32"/>
    <w:rsid w:val="005023A6"/>
    <w:rsid w:val="00502629"/>
    <w:rsid w:val="005031AD"/>
    <w:rsid w:val="00503CED"/>
    <w:rsid w:val="00505099"/>
    <w:rsid w:val="0050545A"/>
    <w:rsid w:val="00505577"/>
    <w:rsid w:val="00505F59"/>
    <w:rsid w:val="0050762E"/>
    <w:rsid w:val="00507927"/>
    <w:rsid w:val="005079CB"/>
    <w:rsid w:val="00507CDF"/>
    <w:rsid w:val="00510274"/>
    <w:rsid w:val="00510603"/>
    <w:rsid w:val="00511F92"/>
    <w:rsid w:val="00512398"/>
    <w:rsid w:val="005126AD"/>
    <w:rsid w:val="005129C5"/>
    <w:rsid w:val="0051383B"/>
    <w:rsid w:val="0051448D"/>
    <w:rsid w:val="0051478B"/>
    <w:rsid w:val="005148A8"/>
    <w:rsid w:val="00514A5E"/>
    <w:rsid w:val="00514F3F"/>
    <w:rsid w:val="00515A23"/>
    <w:rsid w:val="00516B5A"/>
    <w:rsid w:val="00517A65"/>
    <w:rsid w:val="005202F1"/>
    <w:rsid w:val="00520394"/>
    <w:rsid w:val="00520BA9"/>
    <w:rsid w:val="00521071"/>
    <w:rsid w:val="0052305F"/>
    <w:rsid w:val="00523200"/>
    <w:rsid w:val="005234CC"/>
    <w:rsid w:val="00524660"/>
    <w:rsid w:val="0052536D"/>
    <w:rsid w:val="00525692"/>
    <w:rsid w:val="0052731C"/>
    <w:rsid w:val="0052799B"/>
    <w:rsid w:val="00527E2E"/>
    <w:rsid w:val="005300A9"/>
    <w:rsid w:val="00531F8C"/>
    <w:rsid w:val="005323FE"/>
    <w:rsid w:val="00532AFC"/>
    <w:rsid w:val="00533412"/>
    <w:rsid w:val="00533B04"/>
    <w:rsid w:val="00533D2C"/>
    <w:rsid w:val="005340D2"/>
    <w:rsid w:val="005354B9"/>
    <w:rsid w:val="00535712"/>
    <w:rsid w:val="00535C83"/>
    <w:rsid w:val="00536149"/>
    <w:rsid w:val="005405DE"/>
    <w:rsid w:val="005409AF"/>
    <w:rsid w:val="0054105C"/>
    <w:rsid w:val="005416EB"/>
    <w:rsid w:val="00541B7B"/>
    <w:rsid w:val="005422DD"/>
    <w:rsid w:val="00542BFC"/>
    <w:rsid w:val="005437F1"/>
    <w:rsid w:val="00543903"/>
    <w:rsid w:val="00544433"/>
    <w:rsid w:val="005445CC"/>
    <w:rsid w:val="00545E04"/>
    <w:rsid w:val="005460EC"/>
    <w:rsid w:val="0054632C"/>
    <w:rsid w:val="00546C02"/>
    <w:rsid w:val="005473E0"/>
    <w:rsid w:val="005507F7"/>
    <w:rsid w:val="005511ED"/>
    <w:rsid w:val="0055164C"/>
    <w:rsid w:val="005517CE"/>
    <w:rsid w:val="00551E2A"/>
    <w:rsid w:val="00553E03"/>
    <w:rsid w:val="0055461E"/>
    <w:rsid w:val="005546FA"/>
    <w:rsid w:val="0055485D"/>
    <w:rsid w:val="00554D7B"/>
    <w:rsid w:val="00555775"/>
    <w:rsid w:val="00556459"/>
    <w:rsid w:val="00556810"/>
    <w:rsid w:val="0055687C"/>
    <w:rsid w:val="005570AF"/>
    <w:rsid w:val="00557373"/>
    <w:rsid w:val="0056061D"/>
    <w:rsid w:val="00560F6A"/>
    <w:rsid w:val="00561913"/>
    <w:rsid w:val="005619FC"/>
    <w:rsid w:val="00562512"/>
    <w:rsid w:val="005627C5"/>
    <w:rsid w:val="00562B64"/>
    <w:rsid w:val="0056334E"/>
    <w:rsid w:val="005636E7"/>
    <w:rsid w:val="00563C5A"/>
    <w:rsid w:val="0056407D"/>
    <w:rsid w:val="005671AF"/>
    <w:rsid w:val="005673F4"/>
    <w:rsid w:val="00567C3E"/>
    <w:rsid w:val="00571197"/>
    <w:rsid w:val="005716B4"/>
    <w:rsid w:val="00571AE7"/>
    <w:rsid w:val="00571C2D"/>
    <w:rsid w:val="00571E87"/>
    <w:rsid w:val="00571EE3"/>
    <w:rsid w:val="0057221F"/>
    <w:rsid w:val="00572516"/>
    <w:rsid w:val="0057360E"/>
    <w:rsid w:val="00573948"/>
    <w:rsid w:val="00573D0C"/>
    <w:rsid w:val="00574AB7"/>
    <w:rsid w:val="00574F56"/>
    <w:rsid w:val="005760E8"/>
    <w:rsid w:val="0057626E"/>
    <w:rsid w:val="005776A8"/>
    <w:rsid w:val="00577796"/>
    <w:rsid w:val="00580223"/>
    <w:rsid w:val="005803E0"/>
    <w:rsid w:val="00581C45"/>
    <w:rsid w:val="00581CE5"/>
    <w:rsid w:val="00582464"/>
    <w:rsid w:val="00582B7C"/>
    <w:rsid w:val="00582F00"/>
    <w:rsid w:val="005831F6"/>
    <w:rsid w:val="00583CD3"/>
    <w:rsid w:val="00584280"/>
    <w:rsid w:val="00584A26"/>
    <w:rsid w:val="00585435"/>
    <w:rsid w:val="0058559D"/>
    <w:rsid w:val="00585C10"/>
    <w:rsid w:val="00585F2B"/>
    <w:rsid w:val="00586249"/>
    <w:rsid w:val="00586CBD"/>
    <w:rsid w:val="00592032"/>
    <w:rsid w:val="00592245"/>
    <w:rsid w:val="0059369D"/>
    <w:rsid w:val="0059499C"/>
    <w:rsid w:val="005950E7"/>
    <w:rsid w:val="0059632B"/>
    <w:rsid w:val="00596773"/>
    <w:rsid w:val="00596BBE"/>
    <w:rsid w:val="00597D22"/>
    <w:rsid w:val="00597F1A"/>
    <w:rsid w:val="005A0126"/>
    <w:rsid w:val="005A1312"/>
    <w:rsid w:val="005A29E2"/>
    <w:rsid w:val="005A2F99"/>
    <w:rsid w:val="005A3488"/>
    <w:rsid w:val="005A46C0"/>
    <w:rsid w:val="005A4BAF"/>
    <w:rsid w:val="005A5111"/>
    <w:rsid w:val="005A6303"/>
    <w:rsid w:val="005A7400"/>
    <w:rsid w:val="005A7612"/>
    <w:rsid w:val="005B0408"/>
    <w:rsid w:val="005B2684"/>
    <w:rsid w:val="005B3866"/>
    <w:rsid w:val="005B40EB"/>
    <w:rsid w:val="005B4747"/>
    <w:rsid w:val="005B5C20"/>
    <w:rsid w:val="005B6D42"/>
    <w:rsid w:val="005B723C"/>
    <w:rsid w:val="005B72BA"/>
    <w:rsid w:val="005B7A4B"/>
    <w:rsid w:val="005B7FD4"/>
    <w:rsid w:val="005C0044"/>
    <w:rsid w:val="005C077F"/>
    <w:rsid w:val="005C0954"/>
    <w:rsid w:val="005C09A3"/>
    <w:rsid w:val="005C14B0"/>
    <w:rsid w:val="005C320E"/>
    <w:rsid w:val="005C3652"/>
    <w:rsid w:val="005C373F"/>
    <w:rsid w:val="005C37A0"/>
    <w:rsid w:val="005C42CA"/>
    <w:rsid w:val="005C5273"/>
    <w:rsid w:val="005C5C1C"/>
    <w:rsid w:val="005C661C"/>
    <w:rsid w:val="005C6BFE"/>
    <w:rsid w:val="005C713C"/>
    <w:rsid w:val="005D02C3"/>
    <w:rsid w:val="005D0B4B"/>
    <w:rsid w:val="005D17B4"/>
    <w:rsid w:val="005D22D7"/>
    <w:rsid w:val="005D35F0"/>
    <w:rsid w:val="005D360D"/>
    <w:rsid w:val="005D362C"/>
    <w:rsid w:val="005D4271"/>
    <w:rsid w:val="005D458A"/>
    <w:rsid w:val="005D49D9"/>
    <w:rsid w:val="005D548E"/>
    <w:rsid w:val="005D5964"/>
    <w:rsid w:val="005D5B9A"/>
    <w:rsid w:val="005D6A88"/>
    <w:rsid w:val="005D6CBD"/>
    <w:rsid w:val="005E03E3"/>
    <w:rsid w:val="005E0E29"/>
    <w:rsid w:val="005E116C"/>
    <w:rsid w:val="005E11BA"/>
    <w:rsid w:val="005E2958"/>
    <w:rsid w:val="005E3C36"/>
    <w:rsid w:val="005E4094"/>
    <w:rsid w:val="005E42D3"/>
    <w:rsid w:val="005E4D9C"/>
    <w:rsid w:val="005E51CA"/>
    <w:rsid w:val="005E5D53"/>
    <w:rsid w:val="005E6328"/>
    <w:rsid w:val="005E68F8"/>
    <w:rsid w:val="005E72B6"/>
    <w:rsid w:val="005E7432"/>
    <w:rsid w:val="005E7713"/>
    <w:rsid w:val="005E7C26"/>
    <w:rsid w:val="005F0349"/>
    <w:rsid w:val="005F05FA"/>
    <w:rsid w:val="005F1CDD"/>
    <w:rsid w:val="005F258E"/>
    <w:rsid w:val="005F2634"/>
    <w:rsid w:val="005F29B6"/>
    <w:rsid w:val="005F3CA2"/>
    <w:rsid w:val="005F40BB"/>
    <w:rsid w:val="005F4D48"/>
    <w:rsid w:val="005F5134"/>
    <w:rsid w:val="005F5B17"/>
    <w:rsid w:val="005F6E65"/>
    <w:rsid w:val="005F75B7"/>
    <w:rsid w:val="00600C3A"/>
    <w:rsid w:val="00600DF0"/>
    <w:rsid w:val="00601FDB"/>
    <w:rsid w:val="006022BF"/>
    <w:rsid w:val="00602B88"/>
    <w:rsid w:val="00603F66"/>
    <w:rsid w:val="00605D24"/>
    <w:rsid w:val="00607115"/>
    <w:rsid w:val="00607781"/>
    <w:rsid w:val="006077C7"/>
    <w:rsid w:val="00607F9C"/>
    <w:rsid w:val="00610BBE"/>
    <w:rsid w:val="00610FFC"/>
    <w:rsid w:val="006111E1"/>
    <w:rsid w:val="0061201F"/>
    <w:rsid w:val="00612807"/>
    <w:rsid w:val="0061398C"/>
    <w:rsid w:val="00616126"/>
    <w:rsid w:val="006173BC"/>
    <w:rsid w:val="00617505"/>
    <w:rsid w:val="00620631"/>
    <w:rsid w:val="00620A51"/>
    <w:rsid w:val="00620C82"/>
    <w:rsid w:val="00621DCF"/>
    <w:rsid w:val="0062294E"/>
    <w:rsid w:val="0062320F"/>
    <w:rsid w:val="00623DA8"/>
    <w:rsid w:val="00625767"/>
    <w:rsid w:val="0062628F"/>
    <w:rsid w:val="0062642F"/>
    <w:rsid w:val="0062649E"/>
    <w:rsid w:val="00626EA5"/>
    <w:rsid w:val="00627397"/>
    <w:rsid w:val="0062768E"/>
    <w:rsid w:val="00627DD2"/>
    <w:rsid w:val="00627DD5"/>
    <w:rsid w:val="00630B9D"/>
    <w:rsid w:val="00630F36"/>
    <w:rsid w:val="006313EB"/>
    <w:rsid w:val="006331C8"/>
    <w:rsid w:val="00633B8D"/>
    <w:rsid w:val="00633C34"/>
    <w:rsid w:val="0063639A"/>
    <w:rsid w:val="006366C9"/>
    <w:rsid w:val="00636A82"/>
    <w:rsid w:val="00636A8A"/>
    <w:rsid w:val="00636C4E"/>
    <w:rsid w:val="006370AF"/>
    <w:rsid w:val="00637E8A"/>
    <w:rsid w:val="0064104E"/>
    <w:rsid w:val="006417EE"/>
    <w:rsid w:val="006428EE"/>
    <w:rsid w:val="00642B29"/>
    <w:rsid w:val="00642CE7"/>
    <w:rsid w:val="00643717"/>
    <w:rsid w:val="00644405"/>
    <w:rsid w:val="00644C4A"/>
    <w:rsid w:val="00644F20"/>
    <w:rsid w:val="0064580C"/>
    <w:rsid w:val="006458C3"/>
    <w:rsid w:val="00646107"/>
    <w:rsid w:val="006462E5"/>
    <w:rsid w:val="00646F5A"/>
    <w:rsid w:val="0064756B"/>
    <w:rsid w:val="00647975"/>
    <w:rsid w:val="00647C13"/>
    <w:rsid w:val="0065177E"/>
    <w:rsid w:val="00651B8D"/>
    <w:rsid w:val="00652608"/>
    <w:rsid w:val="006528AE"/>
    <w:rsid w:val="00652914"/>
    <w:rsid w:val="00652EC7"/>
    <w:rsid w:val="0065376E"/>
    <w:rsid w:val="00653D73"/>
    <w:rsid w:val="0065569D"/>
    <w:rsid w:val="00655A29"/>
    <w:rsid w:val="00656373"/>
    <w:rsid w:val="006568BD"/>
    <w:rsid w:val="006603F2"/>
    <w:rsid w:val="0066078D"/>
    <w:rsid w:val="00661374"/>
    <w:rsid w:val="00661E86"/>
    <w:rsid w:val="0066252C"/>
    <w:rsid w:val="00663620"/>
    <w:rsid w:val="00663E4E"/>
    <w:rsid w:val="006642FD"/>
    <w:rsid w:val="00664FAD"/>
    <w:rsid w:val="00665957"/>
    <w:rsid w:val="00665E84"/>
    <w:rsid w:val="006663E1"/>
    <w:rsid w:val="00666D7F"/>
    <w:rsid w:val="006710FB"/>
    <w:rsid w:val="0067277D"/>
    <w:rsid w:val="00672828"/>
    <w:rsid w:val="00673AC7"/>
    <w:rsid w:val="00673E06"/>
    <w:rsid w:val="00674063"/>
    <w:rsid w:val="00674A4C"/>
    <w:rsid w:val="00674E16"/>
    <w:rsid w:val="006751E3"/>
    <w:rsid w:val="00675BA9"/>
    <w:rsid w:val="00675D59"/>
    <w:rsid w:val="00676480"/>
    <w:rsid w:val="0067674E"/>
    <w:rsid w:val="00676BF7"/>
    <w:rsid w:val="00676E39"/>
    <w:rsid w:val="0067753D"/>
    <w:rsid w:val="00677899"/>
    <w:rsid w:val="00677DD4"/>
    <w:rsid w:val="00680FB4"/>
    <w:rsid w:val="006812A5"/>
    <w:rsid w:val="00683B88"/>
    <w:rsid w:val="00684B25"/>
    <w:rsid w:val="0068658D"/>
    <w:rsid w:val="006904B8"/>
    <w:rsid w:val="00690787"/>
    <w:rsid w:val="00690B91"/>
    <w:rsid w:val="00690C2E"/>
    <w:rsid w:val="00692099"/>
    <w:rsid w:val="006927CF"/>
    <w:rsid w:val="00692816"/>
    <w:rsid w:val="0069297B"/>
    <w:rsid w:val="006939CD"/>
    <w:rsid w:val="0069408D"/>
    <w:rsid w:val="006942C0"/>
    <w:rsid w:val="00694300"/>
    <w:rsid w:val="006944CC"/>
    <w:rsid w:val="006944FC"/>
    <w:rsid w:val="00696D67"/>
    <w:rsid w:val="006978A3"/>
    <w:rsid w:val="006A05B3"/>
    <w:rsid w:val="006A1018"/>
    <w:rsid w:val="006A11E2"/>
    <w:rsid w:val="006A199F"/>
    <w:rsid w:val="006A1C52"/>
    <w:rsid w:val="006A2BEF"/>
    <w:rsid w:val="006A31F2"/>
    <w:rsid w:val="006A4EC9"/>
    <w:rsid w:val="006A52FC"/>
    <w:rsid w:val="006A593D"/>
    <w:rsid w:val="006A701B"/>
    <w:rsid w:val="006A7209"/>
    <w:rsid w:val="006A7D21"/>
    <w:rsid w:val="006B0C27"/>
    <w:rsid w:val="006B1233"/>
    <w:rsid w:val="006B1392"/>
    <w:rsid w:val="006B22ED"/>
    <w:rsid w:val="006B291A"/>
    <w:rsid w:val="006B29F6"/>
    <w:rsid w:val="006B45C5"/>
    <w:rsid w:val="006B4D1E"/>
    <w:rsid w:val="006B569C"/>
    <w:rsid w:val="006B7952"/>
    <w:rsid w:val="006B7B3D"/>
    <w:rsid w:val="006C0B95"/>
    <w:rsid w:val="006C1C9D"/>
    <w:rsid w:val="006C2416"/>
    <w:rsid w:val="006C30EB"/>
    <w:rsid w:val="006C37A6"/>
    <w:rsid w:val="006C3B7F"/>
    <w:rsid w:val="006C43F9"/>
    <w:rsid w:val="006C461C"/>
    <w:rsid w:val="006C4928"/>
    <w:rsid w:val="006C533A"/>
    <w:rsid w:val="006C5396"/>
    <w:rsid w:val="006C53E6"/>
    <w:rsid w:val="006C564D"/>
    <w:rsid w:val="006C6460"/>
    <w:rsid w:val="006C6D2A"/>
    <w:rsid w:val="006D0A13"/>
    <w:rsid w:val="006D1B66"/>
    <w:rsid w:val="006D1E51"/>
    <w:rsid w:val="006D333E"/>
    <w:rsid w:val="006D43D2"/>
    <w:rsid w:val="006D4E90"/>
    <w:rsid w:val="006D4ED6"/>
    <w:rsid w:val="006D4FC4"/>
    <w:rsid w:val="006D5980"/>
    <w:rsid w:val="006D5ABD"/>
    <w:rsid w:val="006D60E7"/>
    <w:rsid w:val="006D7135"/>
    <w:rsid w:val="006D7BC3"/>
    <w:rsid w:val="006E0846"/>
    <w:rsid w:val="006E09FA"/>
    <w:rsid w:val="006E0DB1"/>
    <w:rsid w:val="006E1545"/>
    <w:rsid w:val="006E1779"/>
    <w:rsid w:val="006E2A5B"/>
    <w:rsid w:val="006E39EB"/>
    <w:rsid w:val="006E4190"/>
    <w:rsid w:val="006E5536"/>
    <w:rsid w:val="006E5B9A"/>
    <w:rsid w:val="006E63AB"/>
    <w:rsid w:val="006E6531"/>
    <w:rsid w:val="006E6AE0"/>
    <w:rsid w:val="006E6CD8"/>
    <w:rsid w:val="006E70D9"/>
    <w:rsid w:val="006E7951"/>
    <w:rsid w:val="006E7D3A"/>
    <w:rsid w:val="006F0E38"/>
    <w:rsid w:val="006F21BB"/>
    <w:rsid w:val="006F282D"/>
    <w:rsid w:val="006F32E4"/>
    <w:rsid w:val="006F377A"/>
    <w:rsid w:val="006F48F8"/>
    <w:rsid w:val="006F5B34"/>
    <w:rsid w:val="006F6901"/>
    <w:rsid w:val="007003F9"/>
    <w:rsid w:val="00701BAF"/>
    <w:rsid w:val="00701E72"/>
    <w:rsid w:val="007033E9"/>
    <w:rsid w:val="0070353E"/>
    <w:rsid w:val="00704F48"/>
    <w:rsid w:val="0070511A"/>
    <w:rsid w:val="007059B2"/>
    <w:rsid w:val="00706E1A"/>
    <w:rsid w:val="007072B8"/>
    <w:rsid w:val="00707804"/>
    <w:rsid w:val="007078A1"/>
    <w:rsid w:val="00707A35"/>
    <w:rsid w:val="00710762"/>
    <w:rsid w:val="00710C39"/>
    <w:rsid w:val="00711AE2"/>
    <w:rsid w:val="00711EAF"/>
    <w:rsid w:val="007126B9"/>
    <w:rsid w:val="00714D20"/>
    <w:rsid w:val="00714E7D"/>
    <w:rsid w:val="007163ED"/>
    <w:rsid w:val="007172F8"/>
    <w:rsid w:val="007174AF"/>
    <w:rsid w:val="00721513"/>
    <w:rsid w:val="0072187F"/>
    <w:rsid w:val="00721CB0"/>
    <w:rsid w:val="00722D7F"/>
    <w:rsid w:val="007240C0"/>
    <w:rsid w:val="007242DF"/>
    <w:rsid w:val="00724685"/>
    <w:rsid w:val="00724AFC"/>
    <w:rsid w:val="00724BF9"/>
    <w:rsid w:val="00724E99"/>
    <w:rsid w:val="0072551C"/>
    <w:rsid w:val="007255EE"/>
    <w:rsid w:val="007256EF"/>
    <w:rsid w:val="0072625C"/>
    <w:rsid w:val="007269A8"/>
    <w:rsid w:val="00731176"/>
    <w:rsid w:val="007314A6"/>
    <w:rsid w:val="007329A8"/>
    <w:rsid w:val="00733CE2"/>
    <w:rsid w:val="00734396"/>
    <w:rsid w:val="00734702"/>
    <w:rsid w:val="0073517A"/>
    <w:rsid w:val="0073541B"/>
    <w:rsid w:val="00736AF9"/>
    <w:rsid w:val="0074065A"/>
    <w:rsid w:val="00740A2F"/>
    <w:rsid w:val="00741291"/>
    <w:rsid w:val="00741656"/>
    <w:rsid w:val="00741A20"/>
    <w:rsid w:val="00742E1A"/>
    <w:rsid w:val="00742EFB"/>
    <w:rsid w:val="0074353D"/>
    <w:rsid w:val="007439D8"/>
    <w:rsid w:val="00743EB3"/>
    <w:rsid w:val="007446A5"/>
    <w:rsid w:val="00745AD7"/>
    <w:rsid w:val="00745FB6"/>
    <w:rsid w:val="0074693C"/>
    <w:rsid w:val="00746AD5"/>
    <w:rsid w:val="0075050A"/>
    <w:rsid w:val="00751183"/>
    <w:rsid w:val="00751A13"/>
    <w:rsid w:val="00751D4F"/>
    <w:rsid w:val="007522A5"/>
    <w:rsid w:val="00752311"/>
    <w:rsid w:val="00752AA5"/>
    <w:rsid w:val="00752C50"/>
    <w:rsid w:val="00753175"/>
    <w:rsid w:val="00753994"/>
    <w:rsid w:val="00754501"/>
    <w:rsid w:val="00754FB6"/>
    <w:rsid w:val="007564B7"/>
    <w:rsid w:val="00756C45"/>
    <w:rsid w:val="0076014F"/>
    <w:rsid w:val="007605EB"/>
    <w:rsid w:val="00760A4F"/>
    <w:rsid w:val="007627DC"/>
    <w:rsid w:val="00763569"/>
    <w:rsid w:val="007640E0"/>
    <w:rsid w:val="0076439D"/>
    <w:rsid w:val="007677F2"/>
    <w:rsid w:val="00767EA2"/>
    <w:rsid w:val="007702D4"/>
    <w:rsid w:val="00770896"/>
    <w:rsid w:val="007709A1"/>
    <w:rsid w:val="007714F4"/>
    <w:rsid w:val="00773562"/>
    <w:rsid w:val="00773A37"/>
    <w:rsid w:val="00774069"/>
    <w:rsid w:val="007747F5"/>
    <w:rsid w:val="00774E00"/>
    <w:rsid w:val="007754F4"/>
    <w:rsid w:val="0077569F"/>
    <w:rsid w:val="007760AC"/>
    <w:rsid w:val="00776201"/>
    <w:rsid w:val="00776741"/>
    <w:rsid w:val="00776AAC"/>
    <w:rsid w:val="00777803"/>
    <w:rsid w:val="00780E5E"/>
    <w:rsid w:val="00780F2B"/>
    <w:rsid w:val="007810CE"/>
    <w:rsid w:val="0078237D"/>
    <w:rsid w:val="007823D6"/>
    <w:rsid w:val="007830B9"/>
    <w:rsid w:val="0078473A"/>
    <w:rsid w:val="00784782"/>
    <w:rsid w:val="00784E95"/>
    <w:rsid w:val="007879F2"/>
    <w:rsid w:val="0079024B"/>
    <w:rsid w:val="00792407"/>
    <w:rsid w:val="007930AF"/>
    <w:rsid w:val="0079316C"/>
    <w:rsid w:val="0079344B"/>
    <w:rsid w:val="00793B8D"/>
    <w:rsid w:val="0079511B"/>
    <w:rsid w:val="007954CA"/>
    <w:rsid w:val="00795BF6"/>
    <w:rsid w:val="007960E9"/>
    <w:rsid w:val="0079625B"/>
    <w:rsid w:val="00796C77"/>
    <w:rsid w:val="00797E4A"/>
    <w:rsid w:val="007A08FE"/>
    <w:rsid w:val="007A1384"/>
    <w:rsid w:val="007A138B"/>
    <w:rsid w:val="007A1977"/>
    <w:rsid w:val="007A2593"/>
    <w:rsid w:val="007A2833"/>
    <w:rsid w:val="007A28CD"/>
    <w:rsid w:val="007A2AF9"/>
    <w:rsid w:val="007A3080"/>
    <w:rsid w:val="007A38A8"/>
    <w:rsid w:val="007A4177"/>
    <w:rsid w:val="007A48DC"/>
    <w:rsid w:val="007A4CED"/>
    <w:rsid w:val="007A52FB"/>
    <w:rsid w:val="007A5477"/>
    <w:rsid w:val="007A630D"/>
    <w:rsid w:val="007A7797"/>
    <w:rsid w:val="007B00E5"/>
    <w:rsid w:val="007B0157"/>
    <w:rsid w:val="007B054E"/>
    <w:rsid w:val="007B0F11"/>
    <w:rsid w:val="007B14AA"/>
    <w:rsid w:val="007B1995"/>
    <w:rsid w:val="007B219C"/>
    <w:rsid w:val="007B2A8E"/>
    <w:rsid w:val="007B3EDC"/>
    <w:rsid w:val="007B427F"/>
    <w:rsid w:val="007B5BEE"/>
    <w:rsid w:val="007B660F"/>
    <w:rsid w:val="007B6CC5"/>
    <w:rsid w:val="007B7124"/>
    <w:rsid w:val="007B7376"/>
    <w:rsid w:val="007C0003"/>
    <w:rsid w:val="007C0521"/>
    <w:rsid w:val="007C05E0"/>
    <w:rsid w:val="007C0A8F"/>
    <w:rsid w:val="007C1BF0"/>
    <w:rsid w:val="007C2D00"/>
    <w:rsid w:val="007C3099"/>
    <w:rsid w:val="007C3502"/>
    <w:rsid w:val="007C35B0"/>
    <w:rsid w:val="007C4A05"/>
    <w:rsid w:val="007C4D58"/>
    <w:rsid w:val="007C4E41"/>
    <w:rsid w:val="007C716C"/>
    <w:rsid w:val="007C72A4"/>
    <w:rsid w:val="007C78D1"/>
    <w:rsid w:val="007D0359"/>
    <w:rsid w:val="007D0E32"/>
    <w:rsid w:val="007D1208"/>
    <w:rsid w:val="007D2C3A"/>
    <w:rsid w:val="007D4587"/>
    <w:rsid w:val="007D4E57"/>
    <w:rsid w:val="007D4F7E"/>
    <w:rsid w:val="007D71D0"/>
    <w:rsid w:val="007E00A5"/>
    <w:rsid w:val="007E00C7"/>
    <w:rsid w:val="007E1DAA"/>
    <w:rsid w:val="007E1F86"/>
    <w:rsid w:val="007E2532"/>
    <w:rsid w:val="007E28EF"/>
    <w:rsid w:val="007E3022"/>
    <w:rsid w:val="007E342C"/>
    <w:rsid w:val="007E4545"/>
    <w:rsid w:val="007E4B8E"/>
    <w:rsid w:val="007E4C16"/>
    <w:rsid w:val="007E4FFD"/>
    <w:rsid w:val="007E53CE"/>
    <w:rsid w:val="007E5C47"/>
    <w:rsid w:val="007E640E"/>
    <w:rsid w:val="007E6E5B"/>
    <w:rsid w:val="007E6F68"/>
    <w:rsid w:val="007E7D8D"/>
    <w:rsid w:val="007F009A"/>
    <w:rsid w:val="007F0238"/>
    <w:rsid w:val="007F0280"/>
    <w:rsid w:val="007F062C"/>
    <w:rsid w:val="007F23DC"/>
    <w:rsid w:val="007F307F"/>
    <w:rsid w:val="007F4668"/>
    <w:rsid w:val="007F5ADA"/>
    <w:rsid w:val="007F5DCC"/>
    <w:rsid w:val="007F6A29"/>
    <w:rsid w:val="007F6C8B"/>
    <w:rsid w:val="007F6CEF"/>
    <w:rsid w:val="007F76E3"/>
    <w:rsid w:val="0080013B"/>
    <w:rsid w:val="00800393"/>
    <w:rsid w:val="0080068C"/>
    <w:rsid w:val="0080206B"/>
    <w:rsid w:val="008021F9"/>
    <w:rsid w:val="008026CA"/>
    <w:rsid w:val="00802946"/>
    <w:rsid w:val="00803C09"/>
    <w:rsid w:val="00805676"/>
    <w:rsid w:val="008060F0"/>
    <w:rsid w:val="00806BC3"/>
    <w:rsid w:val="00806C68"/>
    <w:rsid w:val="00806C8C"/>
    <w:rsid w:val="008070A5"/>
    <w:rsid w:val="0080779E"/>
    <w:rsid w:val="00810853"/>
    <w:rsid w:val="00810F32"/>
    <w:rsid w:val="008111DC"/>
    <w:rsid w:val="00812A76"/>
    <w:rsid w:val="00812D36"/>
    <w:rsid w:val="00813270"/>
    <w:rsid w:val="00813411"/>
    <w:rsid w:val="00814246"/>
    <w:rsid w:val="00814CBF"/>
    <w:rsid w:val="008163F8"/>
    <w:rsid w:val="00816703"/>
    <w:rsid w:val="00816F09"/>
    <w:rsid w:val="008174D4"/>
    <w:rsid w:val="00817BC5"/>
    <w:rsid w:val="00821F45"/>
    <w:rsid w:val="00822D10"/>
    <w:rsid w:val="008230ED"/>
    <w:rsid w:val="00823416"/>
    <w:rsid w:val="0082398A"/>
    <w:rsid w:val="008247F7"/>
    <w:rsid w:val="008248C9"/>
    <w:rsid w:val="00825498"/>
    <w:rsid w:val="008254AD"/>
    <w:rsid w:val="008328DD"/>
    <w:rsid w:val="00832AC2"/>
    <w:rsid w:val="00832B0A"/>
    <w:rsid w:val="00832D90"/>
    <w:rsid w:val="00833E28"/>
    <w:rsid w:val="0083477D"/>
    <w:rsid w:val="0083479E"/>
    <w:rsid w:val="008356B8"/>
    <w:rsid w:val="008367C5"/>
    <w:rsid w:val="00836F77"/>
    <w:rsid w:val="00837BA6"/>
    <w:rsid w:val="00840E53"/>
    <w:rsid w:val="00841526"/>
    <w:rsid w:val="00842C8D"/>
    <w:rsid w:val="0084316B"/>
    <w:rsid w:val="008432A2"/>
    <w:rsid w:val="008438F2"/>
    <w:rsid w:val="00843E4D"/>
    <w:rsid w:val="00844D93"/>
    <w:rsid w:val="00844E38"/>
    <w:rsid w:val="00845055"/>
    <w:rsid w:val="008464A7"/>
    <w:rsid w:val="00846923"/>
    <w:rsid w:val="00846B7C"/>
    <w:rsid w:val="008474C7"/>
    <w:rsid w:val="008507CF"/>
    <w:rsid w:val="00850AA9"/>
    <w:rsid w:val="00851F8D"/>
    <w:rsid w:val="00852426"/>
    <w:rsid w:val="00853A0B"/>
    <w:rsid w:val="00854969"/>
    <w:rsid w:val="00854B25"/>
    <w:rsid w:val="00855367"/>
    <w:rsid w:val="008556FB"/>
    <w:rsid w:val="0085644B"/>
    <w:rsid w:val="008579AF"/>
    <w:rsid w:val="00860518"/>
    <w:rsid w:val="0086063C"/>
    <w:rsid w:val="00860C5C"/>
    <w:rsid w:val="00861175"/>
    <w:rsid w:val="0086150B"/>
    <w:rsid w:val="008618CF"/>
    <w:rsid w:val="0086369E"/>
    <w:rsid w:val="0086395C"/>
    <w:rsid w:val="00863BE0"/>
    <w:rsid w:val="00864736"/>
    <w:rsid w:val="00864DF8"/>
    <w:rsid w:val="00865185"/>
    <w:rsid w:val="008662FB"/>
    <w:rsid w:val="0086742F"/>
    <w:rsid w:val="008676C2"/>
    <w:rsid w:val="008677D5"/>
    <w:rsid w:val="00867E94"/>
    <w:rsid w:val="00872399"/>
    <w:rsid w:val="00872C5C"/>
    <w:rsid w:val="00873C73"/>
    <w:rsid w:val="0087487B"/>
    <w:rsid w:val="00875D1D"/>
    <w:rsid w:val="00876A3F"/>
    <w:rsid w:val="00877859"/>
    <w:rsid w:val="0088040A"/>
    <w:rsid w:val="008807C7"/>
    <w:rsid w:val="00880DF3"/>
    <w:rsid w:val="00881CA6"/>
    <w:rsid w:val="0088347B"/>
    <w:rsid w:val="00883F1C"/>
    <w:rsid w:val="0088463C"/>
    <w:rsid w:val="008846C6"/>
    <w:rsid w:val="00884CC0"/>
    <w:rsid w:val="0088599C"/>
    <w:rsid w:val="00885A22"/>
    <w:rsid w:val="008860C5"/>
    <w:rsid w:val="008862F1"/>
    <w:rsid w:val="008864A0"/>
    <w:rsid w:val="00886625"/>
    <w:rsid w:val="00886677"/>
    <w:rsid w:val="00887053"/>
    <w:rsid w:val="008873B7"/>
    <w:rsid w:val="00887BDE"/>
    <w:rsid w:val="00887CC1"/>
    <w:rsid w:val="008900EB"/>
    <w:rsid w:val="008901A3"/>
    <w:rsid w:val="00890713"/>
    <w:rsid w:val="00890930"/>
    <w:rsid w:val="00891F30"/>
    <w:rsid w:val="00893034"/>
    <w:rsid w:val="00894FCB"/>
    <w:rsid w:val="008974C6"/>
    <w:rsid w:val="008A06CB"/>
    <w:rsid w:val="008A07B7"/>
    <w:rsid w:val="008A0967"/>
    <w:rsid w:val="008A0CEE"/>
    <w:rsid w:val="008A0E36"/>
    <w:rsid w:val="008A16CC"/>
    <w:rsid w:val="008A2835"/>
    <w:rsid w:val="008A390F"/>
    <w:rsid w:val="008A43B2"/>
    <w:rsid w:val="008A475F"/>
    <w:rsid w:val="008A4A2C"/>
    <w:rsid w:val="008A4D34"/>
    <w:rsid w:val="008A4E9E"/>
    <w:rsid w:val="008A5D17"/>
    <w:rsid w:val="008A5D39"/>
    <w:rsid w:val="008A5F84"/>
    <w:rsid w:val="008A6052"/>
    <w:rsid w:val="008A6992"/>
    <w:rsid w:val="008A7115"/>
    <w:rsid w:val="008A7863"/>
    <w:rsid w:val="008B057F"/>
    <w:rsid w:val="008B071C"/>
    <w:rsid w:val="008B07F3"/>
    <w:rsid w:val="008B09CA"/>
    <w:rsid w:val="008B13A7"/>
    <w:rsid w:val="008B1FCF"/>
    <w:rsid w:val="008B21A0"/>
    <w:rsid w:val="008B2309"/>
    <w:rsid w:val="008B241F"/>
    <w:rsid w:val="008B2695"/>
    <w:rsid w:val="008B28B7"/>
    <w:rsid w:val="008B36D8"/>
    <w:rsid w:val="008B41B6"/>
    <w:rsid w:val="008B4721"/>
    <w:rsid w:val="008B4DE9"/>
    <w:rsid w:val="008B6089"/>
    <w:rsid w:val="008B624B"/>
    <w:rsid w:val="008B7864"/>
    <w:rsid w:val="008B7CA3"/>
    <w:rsid w:val="008B7E00"/>
    <w:rsid w:val="008C0C82"/>
    <w:rsid w:val="008C1EFD"/>
    <w:rsid w:val="008C405B"/>
    <w:rsid w:val="008C4106"/>
    <w:rsid w:val="008C44A3"/>
    <w:rsid w:val="008C4C43"/>
    <w:rsid w:val="008C529C"/>
    <w:rsid w:val="008C574B"/>
    <w:rsid w:val="008C5766"/>
    <w:rsid w:val="008C5F31"/>
    <w:rsid w:val="008C6EED"/>
    <w:rsid w:val="008C7FEA"/>
    <w:rsid w:val="008D06F6"/>
    <w:rsid w:val="008D0BB4"/>
    <w:rsid w:val="008D0FB5"/>
    <w:rsid w:val="008D191E"/>
    <w:rsid w:val="008D1CB4"/>
    <w:rsid w:val="008D288A"/>
    <w:rsid w:val="008D288B"/>
    <w:rsid w:val="008D2D12"/>
    <w:rsid w:val="008D3C36"/>
    <w:rsid w:val="008D4E3E"/>
    <w:rsid w:val="008D4F92"/>
    <w:rsid w:val="008D5780"/>
    <w:rsid w:val="008D5D11"/>
    <w:rsid w:val="008D6294"/>
    <w:rsid w:val="008D6F75"/>
    <w:rsid w:val="008D7F88"/>
    <w:rsid w:val="008E0538"/>
    <w:rsid w:val="008E0EBB"/>
    <w:rsid w:val="008E2002"/>
    <w:rsid w:val="008E2042"/>
    <w:rsid w:val="008E206B"/>
    <w:rsid w:val="008E22E9"/>
    <w:rsid w:val="008E2B20"/>
    <w:rsid w:val="008E2B72"/>
    <w:rsid w:val="008E3125"/>
    <w:rsid w:val="008E3B0F"/>
    <w:rsid w:val="008E5E25"/>
    <w:rsid w:val="008E62D3"/>
    <w:rsid w:val="008E78E2"/>
    <w:rsid w:val="008E7BD9"/>
    <w:rsid w:val="008F0386"/>
    <w:rsid w:val="008F149A"/>
    <w:rsid w:val="008F1AA7"/>
    <w:rsid w:val="008F2381"/>
    <w:rsid w:val="008F3354"/>
    <w:rsid w:val="008F50D9"/>
    <w:rsid w:val="008F6CE4"/>
    <w:rsid w:val="008F73DE"/>
    <w:rsid w:val="008F74AC"/>
    <w:rsid w:val="009011B7"/>
    <w:rsid w:val="00901AEF"/>
    <w:rsid w:val="00902082"/>
    <w:rsid w:val="009024DC"/>
    <w:rsid w:val="00902AD3"/>
    <w:rsid w:val="00902D7B"/>
    <w:rsid w:val="0090394E"/>
    <w:rsid w:val="00903C95"/>
    <w:rsid w:val="00904842"/>
    <w:rsid w:val="0090486C"/>
    <w:rsid w:val="009052EF"/>
    <w:rsid w:val="00905477"/>
    <w:rsid w:val="0090625C"/>
    <w:rsid w:val="009067BA"/>
    <w:rsid w:val="0090680F"/>
    <w:rsid w:val="0090757B"/>
    <w:rsid w:val="00907837"/>
    <w:rsid w:val="00907D86"/>
    <w:rsid w:val="00907EB4"/>
    <w:rsid w:val="009103F3"/>
    <w:rsid w:val="0091166C"/>
    <w:rsid w:val="00912DFB"/>
    <w:rsid w:val="00914558"/>
    <w:rsid w:val="00914B66"/>
    <w:rsid w:val="00914DE5"/>
    <w:rsid w:val="00916008"/>
    <w:rsid w:val="0091622A"/>
    <w:rsid w:val="009163CD"/>
    <w:rsid w:val="0091736C"/>
    <w:rsid w:val="00917638"/>
    <w:rsid w:val="00917742"/>
    <w:rsid w:val="00917F76"/>
    <w:rsid w:val="009224DB"/>
    <w:rsid w:val="00923DF2"/>
    <w:rsid w:val="00924319"/>
    <w:rsid w:val="009256FC"/>
    <w:rsid w:val="00925872"/>
    <w:rsid w:val="00925A7B"/>
    <w:rsid w:val="00926FDD"/>
    <w:rsid w:val="009275A4"/>
    <w:rsid w:val="00927A23"/>
    <w:rsid w:val="00927CBA"/>
    <w:rsid w:val="00927DAC"/>
    <w:rsid w:val="00927DAF"/>
    <w:rsid w:val="009301AA"/>
    <w:rsid w:val="00931A2B"/>
    <w:rsid w:val="00931FAF"/>
    <w:rsid w:val="00932734"/>
    <w:rsid w:val="00933032"/>
    <w:rsid w:val="0093321C"/>
    <w:rsid w:val="0093339A"/>
    <w:rsid w:val="00933718"/>
    <w:rsid w:val="00933C01"/>
    <w:rsid w:val="0093424F"/>
    <w:rsid w:val="0093449D"/>
    <w:rsid w:val="00934B67"/>
    <w:rsid w:val="00934C68"/>
    <w:rsid w:val="00935440"/>
    <w:rsid w:val="009357CD"/>
    <w:rsid w:val="00935AAB"/>
    <w:rsid w:val="009364B7"/>
    <w:rsid w:val="00936BE9"/>
    <w:rsid w:val="00936E77"/>
    <w:rsid w:val="00937338"/>
    <w:rsid w:val="00940E99"/>
    <w:rsid w:val="00941757"/>
    <w:rsid w:val="009418BE"/>
    <w:rsid w:val="00942047"/>
    <w:rsid w:val="009428BD"/>
    <w:rsid w:val="00943E71"/>
    <w:rsid w:val="00943E8A"/>
    <w:rsid w:val="0094419C"/>
    <w:rsid w:val="0094494B"/>
    <w:rsid w:val="00944C59"/>
    <w:rsid w:val="009453DC"/>
    <w:rsid w:val="00945A62"/>
    <w:rsid w:val="00945B73"/>
    <w:rsid w:val="00945F61"/>
    <w:rsid w:val="00947238"/>
    <w:rsid w:val="009473C3"/>
    <w:rsid w:val="0095211D"/>
    <w:rsid w:val="00952C94"/>
    <w:rsid w:val="00952DED"/>
    <w:rsid w:val="00953D45"/>
    <w:rsid w:val="009540CB"/>
    <w:rsid w:val="009545C7"/>
    <w:rsid w:val="00955A7E"/>
    <w:rsid w:val="00955C93"/>
    <w:rsid w:val="00956526"/>
    <w:rsid w:val="00956828"/>
    <w:rsid w:val="00957DB8"/>
    <w:rsid w:val="00961016"/>
    <w:rsid w:val="00961895"/>
    <w:rsid w:val="00963082"/>
    <w:rsid w:val="009632E8"/>
    <w:rsid w:val="00963AB8"/>
    <w:rsid w:val="00963B85"/>
    <w:rsid w:val="00964769"/>
    <w:rsid w:val="00965853"/>
    <w:rsid w:val="00965957"/>
    <w:rsid w:val="00965B19"/>
    <w:rsid w:val="009674B5"/>
    <w:rsid w:val="00967813"/>
    <w:rsid w:val="0096793D"/>
    <w:rsid w:val="00967C53"/>
    <w:rsid w:val="00967D02"/>
    <w:rsid w:val="00972DB2"/>
    <w:rsid w:val="00973102"/>
    <w:rsid w:val="009737E7"/>
    <w:rsid w:val="00973C5D"/>
    <w:rsid w:val="0097484C"/>
    <w:rsid w:val="0097489F"/>
    <w:rsid w:val="009753E4"/>
    <w:rsid w:val="00975707"/>
    <w:rsid w:val="00976D93"/>
    <w:rsid w:val="00976E69"/>
    <w:rsid w:val="00977A7F"/>
    <w:rsid w:val="0098026D"/>
    <w:rsid w:val="009808B4"/>
    <w:rsid w:val="009817F6"/>
    <w:rsid w:val="00981CE0"/>
    <w:rsid w:val="0098212E"/>
    <w:rsid w:val="00982DD0"/>
    <w:rsid w:val="0098334C"/>
    <w:rsid w:val="00983492"/>
    <w:rsid w:val="00984B2A"/>
    <w:rsid w:val="00984CC7"/>
    <w:rsid w:val="00985E3F"/>
    <w:rsid w:val="00987612"/>
    <w:rsid w:val="00987CAF"/>
    <w:rsid w:val="00990246"/>
    <w:rsid w:val="00991325"/>
    <w:rsid w:val="0099147C"/>
    <w:rsid w:val="00992397"/>
    <w:rsid w:val="00992423"/>
    <w:rsid w:val="0099334D"/>
    <w:rsid w:val="009939AF"/>
    <w:rsid w:val="00994121"/>
    <w:rsid w:val="00994285"/>
    <w:rsid w:val="009946A6"/>
    <w:rsid w:val="009946C0"/>
    <w:rsid w:val="00996246"/>
    <w:rsid w:val="0099701A"/>
    <w:rsid w:val="009975AF"/>
    <w:rsid w:val="009978A2"/>
    <w:rsid w:val="00997D5E"/>
    <w:rsid w:val="00997E80"/>
    <w:rsid w:val="009A015D"/>
    <w:rsid w:val="009A0725"/>
    <w:rsid w:val="009A149E"/>
    <w:rsid w:val="009A15DE"/>
    <w:rsid w:val="009A2AB0"/>
    <w:rsid w:val="009A3A02"/>
    <w:rsid w:val="009A4E5F"/>
    <w:rsid w:val="009A4F58"/>
    <w:rsid w:val="009A5292"/>
    <w:rsid w:val="009A58F6"/>
    <w:rsid w:val="009A5E2E"/>
    <w:rsid w:val="009A63D1"/>
    <w:rsid w:val="009A70B3"/>
    <w:rsid w:val="009A7661"/>
    <w:rsid w:val="009A768A"/>
    <w:rsid w:val="009B0364"/>
    <w:rsid w:val="009B17F9"/>
    <w:rsid w:val="009B1B65"/>
    <w:rsid w:val="009B2255"/>
    <w:rsid w:val="009B266E"/>
    <w:rsid w:val="009B28B5"/>
    <w:rsid w:val="009B4779"/>
    <w:rsid w:val="009B4CD4"/>
    <w:rsid w:val="009B5861"/>
    <w:rsid w:val="009B673D"/>
    <w:rsid w:val="009B75AB"/>
    <w:rsid w:val="009B7963"/>
    <w:rsid w:val="009C0673"/>
    <w:rsid w:val="009C06FE"/>
    <w:rsid w:val="009C0B37"/>
    <w:rsid w:val="009C1D4E"/>
    <w:rsid w:val="009C1DAF"/>
    <w:rsid w:val="009C2799"/>
    <w:rsid w:val="009C3AEC"/>
    <w:rsid w:val="009C4B52"/>
    <w:rsid w:val="009C54A5"/>
    <w:rsid w:val="009C5DF6"/>
    <w:rsid w:val="009C6F85"/>
    <w:rsid w:val="009C7890"/>
    <w:rsid w:val="009C7FE3"/>
    <w:rsid w:val="009D0045"/>
    <w:rsid w:val="009D087D"/>
    <w:rsid w:val="009D0E45"/>
    <w:rsid w:val="009D16D2"/>
    <w:rsid w:val="009D17A3"/>
    <w:rsid w:val="009D17F3"/>
    <w:rsid w:val="009D27FC"/>
    <w:rsid w:val="009D2810"/>
    <w:rsid w:val="009D2BE9"/>
    <w:rsid w:val="009D30DE"/>
    <w:rsid w:val="009D3D5C"/>
    <w:rsid w:val="009D3F63"/>
    <w:rsid w:val="009D413E"/>
    <w:rsid w:val="009D46FE"/>
    <w:rsid w:val="009D48F3"/>
    <w:rsid w:val="009D4B80"/>
    <w:rsid w:val="009D5601"/>
    <w:rsid w:val="009D624E"/>
    <w:rsid w:val="009D62A9"/>
    <w:rsid w:val="009D63FF"/>
    <w:rsid w:val="009D6A61"/>
    <w:rsid w:val="009D6B0E"/>
    <w:rsid w:val="009D74BF"/>
    <w:rsid w:val="009D7574"/>
    <w:rsid w:val="009D763C"/>
    <w:rsid w:val="009D77F4"/>
    <w:rsid w:val="009D7880"/>
    <w:rsid w:val="009D7E55"/>
    <w:rsid w:val="009E071D"/>
    <w:rsid w:val="009E09F7"/>
    <w:rsid w:val="009E1C82"/>
    <w:rsid w:val="009E2279"/>
    <w:rsid w:val="009E2BC2"/>
    <w:rsid w:val="009E46B2"/>
    <w:rsid w:val="009E473C"/>
    <w:rsid w:val="009E499A"/>
    <w:rsid w:val="009E4C3F"/>
    <w:rsid w:val="009E533B"/>
    <w:rsid w:val="009E5ACB"/>
    <w:rsid w:val="009E6624"/>
    <w:rsid w:val="009E66DA"/>
    <w:rsid w:val="009E75FF"/>
    <w:rsid w:val="009E7A75"/>
    <w:rsid w:val="009E7D62"/>
    <w:rsid w:val="009E7E1B"/>
    <w:rsid w:val="009E7F29"/>
    <w:rsid w:val="009F08EB"/>
    <w:rsid w:val="009F1082"/>
    <w:rsid w:val="009F1124"/>
    <w:rsid w:val="009F19DA"/>
    <w:rsid w:val="009F21A6"/>
    <w:rsid w:val="009F2982"/>
    <w:rsid w:val="009F2DFF"/>
    <w:rsid w:val="009F41C1"/>
    <w:rsid w:val="009F4858"/>
    <w:rsid w:val="009F5B22"/>
    <w:rsid w:val="009F609D"/>
    <w:rsid w:val="009F6758"/>
    <w:rsid w:val="009F74B5"/>
    <w:rsid w:val="00A01928"/>
    <w:rsid w:val="00A020E2"/>
    <w:rsid w:val="00A02397"/>
    <w:rsid w:val="00A02B15"/>
    <w:rsid w:val="00A0305B"/>
    <w:rsid w:val="00A0329F"/>
    <w:rsid w:val="00A034A1"/>
    <w:rsid w:val="00A039CD"/>
    <w:rsid w:val="00A0494C"/>
    <w:rsid w:val="00A04D9E"/>
    <w:rsid w:val="00A055F2"/>
    <w:rsid w:val="00A064F7"/>
    <w:rsid w:val="00A07654"/>
    <w:rsid w:val="00A07B5D"/>
    <w:rsid w:val="00A10023"/>
    <w:rsid w:val="00A102E5"/>
    <w:rsid w:val="00A12EB0"/>
    <w:rsid w:val="00A130F5"/>
    <w:rsid w:val="00A137EA"/>
    <w:rsid w:val="00A1537C"/>
    <w:rsid w:val="00A16058"/>
    <w:rsid w:val="00A16B93"/>
    <w:rsid w:val="00A20342"/>
    <w:rsid w:val="00A2105D"/>
    <w:rsid w:val="00A22290"/>
    <w:rsid w:val="00A22A8A"/>
    <w:rsid w:val="00A22E15"/>
    <w:rsid w:val="00A22EF6"/>
    <w:rsid w:val="00A244B3"/>
    <w:rsid w:val="00A24A0A"/>
    <w:rsid w:val="00A24A1A"/>
    <w:rsid w:val="00A25A10"/>
    <w:rsid w:val="00A2667D"/>
    <w:rsid w:val="00A2667F"/>
    <w:rsid w:val="00A26704"/>
    <w:rsid w:val="00A27F31"/>
    <w:rsid w:val="00A303C8"/>
    <w:rsid w:val="00A30438"/>
    <w:rsid w:val="00A314CB"/>
    <w:rsid w:val="00A315B4"/>
    <w:rsid w:val="00A31B61"/>
    <w:rsid w:val="00A31C6B"/>
    <w:rsid w:val="00A32A09"/>
    <w:rsid w:val="00A32CFF"/>
    <w:rsid w:val="00A331CA"/>
    <w:rsid w:val="00A338C9"/>
    <w:rsid w:val="00A3415C"/>
    <w:rsid w:val="00A3452F"/>
    <w:rsid w:val="00A349A8"/>
    <w:rsid w:val="00A35044"/>
    <w:rsid w:val="00A3537C"/>
    <w:rsid w:val="00A35495"/>
    <w:rsid w:val="00A354C3"/>
    <w:rsid w:val="00A35711"/>
    <w:rsid w:val="00A35963"/>
    <w:rsid w:val="00A37B40"/>
    <w:rsid w:val="00A40D8A"/>
    <w:rsid w:val="00A421BA"/>
    <w:rsid w:val="00A423E2"/>
    <w:rsid w:val="00A42F8E"/>
    <w:rsid w:val="00A44C34"/>
    <w:rsid w:val="00A456D3"/>
    <w:rsid w:val="00A45934"/>
    <w:rsid w:val="00A45F15"/>
    <w:rsid w:val="00A46081"/>
    <w:rsid w:val="00A46873"/>
    <w:rsid w:val="00A4692D"/>
    <w:rsid w:val="00A46D7A"/>
    <w:rsid w:val="00A4791D"/>
    <w:rsid w:val="00A5001F"/>
    <w:rsid w:val="00A508BF"/>
    <w:rsid w:val="00A50B64"/>
    <w:rsid w:val="00A51A17"/>
    <w:rsid w:val="00A532BB"/>
    <w:rsid w:val="00A53F78"/>
    <w:rsid w:val="00A541BC"/>
    <w:rsid w:val="00A54A36"/>
    <w:rsid w:val="00A57253"/>
    <w:rsid w:val="00A572BC"/>
    <w:rsid w:val="00A60163"/>
    <w:rsid w:val="00A6068D"/>
    <w:rsid w:val="00A60F27"/>
    <w:rsid w:val="00A6205A"/>
    <w:rsid w:val="00A629B1"/>
    <w:rsid w:val="00A62E90"/>
    <w:rsid w:val="00A632D9"/>
    <w:rsid w:val="00A636F0"/>
    <w:rsid w:val="00A64ED4"/>
    <w:rsid w:val="00A66C66"/>
    <w:rsid w:val="00A66FE0"/>
    <w:rsid w:val="00A67DBD"/>
    <w:rsid w:val="00A705C2"/>
    <w:rsid w:val="00A706DA"/>
    <w:rsid w:val="00A70879"/>
    <w:rsid w:val="00A70ED2"/>
    <w:rsid w:val="00A70FC3"/>
    <w:rsid w:val="00A7101A"/>
    <w:rsid w:val="00A715FF"/>
    <w:rsid w:val="00A76334"/>
    <w:rsid w:val="00A76CF7"/>
    <w:rsid w:val="00A76F44"/>
    <w:rsid w:val="00A770AF"/>
    <w:rsid w:val="00A7760A"/>
    <w:rsid w:val="00A803F5"/>
    <w:rsid w:val="00A80F5B"/>
    <w:rsid w:val="00A8176D"/>
    <w:rsid w:val="00A84327"/>
    <w:rsid w:val="00A849F4"/>
    <w:rsid w:val="00A86D95"/>
    <w:rsid w:val="00A86E1A"/>
    <w:rsid w:val="00A876DA"/>
    <w:rsid w:val="00A90169"/>
    <w:rsid w:val="00A9159E"/>
    <w:rsid w:val="00A91C65"/>
    <w:rsid w:val="00A92703"/>
    <w:rsid w:val="00A92C6C"/>
    <w:rsid w:val="00A92D22"/>
    <w:rsid w:val="00A94373"/>
    <w:rsid w:val="00A94616"/>
    <w:rsid w:val="00A952E5"/>
    <w:rsid w:val="00A95C5F"/>
    <w:rsid w:val="00A9621E"/>
    <w:rsid w:val="00A969B6"/>
    <w:rsid w:val="00A96F85"/>
    <w:rsid w:val="00A97849"/>
    <w:rsid w:val="00AA001F"/>
    <w:rsid w:val="00AA04B0"/>
    <w:rsid w:val="00AA073A"/>
    <w:rsid w:val="00AA0B08"/>
    <w:rsid w:val="00AA1C67"/>
    <w:rsid w:val="00AA1F51"/>
    <w:rsid w:val="00AA34F8"/>
    <w:rsid w:val="00AA38E6"/>
    <w:rsid w:val="00AA3DA0"/>
    <w:rsid w:val="00AA3E22"/>
    <w:rsid w:val="00AA4837"/>
    <w:rsid w:val="00AA52F2"/>
    <w:rsid w:val="00AA59DA"/>
    <w:rsid w:val="00AA624D"/>
    <w:rsid w:val="00AA62BD"/>
    <w:rsid w:val="00AA68A8"/>
    <w:rsid w:val="00AA6CF3"/>
    <w:rsid w:val="00AA7707"/>
    <w:rsid w:val="00AA7839"/>
    <w:rsid w:val="00AA7A0C"/>
    <w:rsid w:val="00AA7A4D"/>
    <w:rsid w:val="00AA7D0D"/>
    <w:rsid w:val="00AB0E10"/>
    <w:rsid w:val="00AB17CB"/>
    <w:rsid w:val="00AB19D8"/>
    <w:rsid w:val="00AB281D"/>
    <w:rsid w:val="00AB3762"/>
    <w:rsid w:val="00AB3D28"/>
    <w:rsid w:val="00AB423F"/>
    <w:rsid w:val="00AB4E96"/>
    <w:rsid w:val="00AB585F"/>
    <w:rsid w:val="00AB70BB"/>
    <w:rsid w:val="00AB70E6"/>
    <w:rsid w:val="00AB7439"/>
    <w:rsid w:val="00AC0F1C"/>
    <w:rsid w:val="00AC17AF"/>
    <w:rsid w:val="00AC25B1"/>
    <w:rsid w:val="00AC2E63"/>
    <w:rsid w:val="00AC328E"/>
    <w:rsid w:val="00AC331A"/>
    <w:rsid w:val="00AC4EBC"/>
    <w:rsid w:val="00AC59F3"/>
    <w:rsid w:val="00AC7433"/>
    <w:rsid w:val="00AC76A4"/>
    <w:rsid w:val="00AD052D"/>
    <w:rsid w:val="00AD174B"/>
    <w:rsid w:val="00AD181F"/>
    <w:rsid w:val="00AD281B"/>
    <w:rsid w:val="00AD2A9B"/>
    <w:rsid w:val="00AD3EDA"/>
    <w:rsid w:val="00AD4F86"/>
    <w:rsid w:val="00AE18AC"/>
    <w:rsid w:val="00AE2134"/>
    <w:rsid w:val="00AE245B"/>
    <w:rsid w:val="00AE2664"/>
    <w:rsid w:val="00AE2AC6"/>
    <w:rsid w:val="00AE3203"/>
    <w:rsid w:val="00AE323B"/>
    <w:rsid w:val="00AE48F7"/>
    <w:rsid w:val="00AE4949"/>
    <w:rsid w:val="00AE50EF"/>
    <w:rsid w:val="00AE5B38"/>
    <w:rsid w:val="00AE5BA6"/>
    <w:rsid w:val="00AE5D5D"/>
    <w:rsid w:val="00AE61C0"/>
    <w:rsid w:val="00AE67F5"/>
    <w:rsid w:val="00AE6FB8"/>
    <w:rsid w:val="00AE7838"/>
    <w:rsid w:val="00AF0068"/>
    <w:rsid w:val="00AF0209"/>
    <w:rsid w:val="00AF08E5"/>
    <w:rsid w:val="00AF1B31"/>
    <w:rsid w:val="00AF2542"/>
    <w:rsid w:val="00AF3AD6"/>
    <w:rsid w:val="00AF4500"/>
    <w:rsid w:val="00AF5848"/>
    <w:rsid w:val="00AF6360"/>
    <w:rsid w:val="00AF641A"/>
    <w:rsid w:val="00AF7D20"/>
    <w:rsid w:val="00AF7FCF"/>
    <w:rsid w:val="00B00A0B"/>
    <w:rsid w:val="00B00B15"/>
    <w:rsid w:val="00B016BD"/>
    <w:rsid w:val="00B01F8E"/>
    <w:rsid w:val="00B029AD"/>
    <w:rsid w:val="00B02FDE"/>
    <w:rsid w:val="00B03F25"/>
    <w:rsid w:val="00B04444"/>
    <w:rsid w:val="00B044E1"/>
    <w:rsid w:val="00B05731"/>
    <w:rsid w:val="00B05B0B"/>
    <w:rsid w:val="00B05E5C"/>
    <w:rsid w:val="00B061C8"/>
    <w:rsid w:val="00B06E50"/>
    <w:rsid w:val="00B06EC9"/>
    <w:rsid w:val="00B0705C"/>
    <w:rsid w:val="00B079AD"/>
    <w:rsid w:val="00B10F2A"/>
    <w:rsid w:val="00B129D6"/>
    <w:rsid w:val="00B14125"/>
    <w:rsid w:val="00B1546E"/>
    <w:rsid w:val="00B16D01"/>
    <w:rsid w:val="00B1731D"/>
    <w:rsid w:val="00B17D91"/>
    <w:rsid w:val="00B17F2A"/>
    <w:rsid w:val="00B203D3"/>
    <w:rsid w:val="00B22A11"/>
    <w:rsid w:val="00B22D41"/>
    <w:rsid w:val="00B23B43"/>
    <w:rsid w:val="00B250A6"/>
    <w:rsid w:val="00B258AE"/>
    <w:rsid w:val="00B25BB0"/>
    <w:rsid w:val="00B26841"/>
    <w:rsid w:val="00B268C7"/>
    <w:rsid w:val="00B26F16"/>
    <w:rsid w:val="00B27A2B"/>
    <w:rsid w:val="00B27C63"/>
    <w:rsid w:val="00B27F3D"/>
    <w:rsid w:val="00B3000C"/>
    <w:rsid w:val="00B310A2"/>
    <w:rsid w:val="00B329D5"/>
    <w:rsid w:val="00B32A6E"/>
    <w:rsid w:val="00B32AA5"/>
    <w:rsid w:val="00B32D22"/>
    <w:rsid w:val="00B3343D"/>
    <w:rsid w:val="00B34B8C"/>
    <w:rsid w:val="00B35111"/>
    <w:rsid w:val="00B3523C"/>
    <w:rsid w:val="00B368C6"/>
    <w:rsid w:val="00B371D1"/>
    <w:rsid w:val="00B379CF"/>
    <w:rsid w:val="00B37F55"/>
    <w:rsid w:val="00B4119B"/>
    <w:rsid w:val="00B41C38"/>
    <w:rsid w:val="00B425C6"/>
    <w:rsid w:val="00B42836"/>
    <w:rsid w:val="00B428A0"/>
    <w:rsid w:val="00B43115"/>
    <w:rsid w:val="00B432CB"/>
    <w:rsid w:val="00B43A1C"/>
    <w:rsid w:val="00B440EF"/>
    <w:rsid w:val="00B44529"/>
    <w:rsid w:val="00B44BF8"/>
    <w:rsid w:val="00B4575D"/>
    <w:rsid w:val="00B45F41"/>
    <w:rsid w:val="00B4634D"/>
    <w:rsid w:val="00B46364"/>
    <w:rsid w:val="00B46B28"/>
    <w:rsid w:val="00B471EA"/>
    <w:rsid w:val="00B4744C"/>
    <w:rsid w:val="00B50B65"/>
    <w:rsid w:val="00B50B9A"/>
    <w:rsid w:val="00B50C98"/>
    <w:rsid w:val="00B50F7C"/>
    <w:rsid w:val="00B511F6"/>
    <w:rsid w:val="00B51265"/>
    <w:rsid w:val="00B51586"/>
    <w:rsid w:val="00B51FEC"/>
    <w:rsid w:val="00B52DE1"/>
    <w:rsid w:val="00B558B8"/>
    <w:rsid w:val="00B5600B"/>
    <w:rsid w:val="00B5614D"/>
    <w:rsid w:val="00B569D8"/>
    <w:rsid w:val="00B56A2F"/>
    <w:rsid w:val="00B604AE"/>
    <w:rsid w:val="00B60EB3"/>
    <w:rsid w:val="00B61513"/>
    <w:rsid w:val="00B62CBA"/>
    <w:rsid w:val="00B62CC9"/>
    <w:rsid w:val="00B64283"/>
    <w:rsid w:val="00B646C4"/>
    <w:rsid w:val="00B646EA"/>
    <w:rsid w:val="00B657FD"/>
    <w:rsid w:val="00B66453"/>
    <w:rsid w:val="00B66954"/>
    <w:rsid w:val="00B66974"/>
    <w:rsid w:val="00B66F03"/>
    <w:rsid w:val="00B70ECB"/>
    <w:rsid w:val="00B715DE"/>
    <w:rsid w:val="00B71BBC"/>
    <w:rsid w:val="00B7303A"/>
    <w:rsid w:val="00B737E7"/>
    <w:rsid w:val="00B75561"/>
    <w:rsid w:val="00B75F9A"/>
    <w:rsid w:val="00B7722A"/>
    <w:rsid w:val="00B806A8"/>
    <w:rsid w:val="00B81005"/>
    <w:rsid w:val="00B81A00"/>
    <w:rsid w:val="00B81FDD"/>
    <w:rsid w:val="00B82132"/>
    <w:rsid w:val="00B8219B"/>
    <w:rsid w:val="00B82AD6"/>
    <w:rsid w:val="00B82D8A"/>
    <w:rsid w:val="00B8364F"/>
    <w:rsid w:val="00B8390B"/>
    <w:rsid w:val="00B83D62"/>
    <w:rsid w:val="00B84C0D"/>
    <w:rsid w:val="00B855E2"/>
    <w:rsid w:val="00B85B85"/>
    <w:rsid w:val="00B8647A"/>
    <w:rsid w:val="00B86F7D"/>
    <w:rsid w:val="00B87B52"/>
    <w:rsid w:val="00B87F31"/>
    <w:rsid w:val="00B90797"/>
    <w:rsid w:val="00B9123B"/>
    <w:rsid w:val="00B91839"/>
    <w:rsid w:val="00B91E1A"/>
    <w:rsid w:val="00B91F2A"/>
    <w:rsid w:val="00B921BC"/>
    <w:rsid w:val="00B92D66"/>
    <w:rsid w:val="00B931EF"/>
    <w:rsid w:val="00B94FEC"/>
    <w:rsid w:val="00B955F1"/>
    <w:rsid w:val="00B95946"/>
    <w:rsid w:val="00B96193"/>
    <w:rsid w:val="00BA0710"/>
    <w:rsid w:val="00BA075D"/>
    <w:rsid w:val="00BA18F1"/>
    <w:rsid w:val="00BA1DCA"/>
    <w:rsid w:val="00BA2105"/>
    <w:rsid w:val="00BA2B8B"/>
    <w:rsid w:val="00BA3226"/>
    <w:rsid w:val="00BA347A"/>
    <w:rsid w:val="00BA3A45"/>
    <w:rsid w:val="00BA422B"/>
    <w:rsid w:val="00BA5221"/>
    <w:rsid w:val="00BA52FA"/>
    <w:rsid w:val="00BA5428"/>
    <w:rsid w:val="00BA5A82"/>
    <w:rsid w:val="00BA5C62"/>
    <w:rsid w:val="00BA78AF"/>
    <w:rsid w:val="00BB13D7"/>
    <w:rsid w:val="00BB2ED8"/>
    <w:rsid w:val="00BB4050"/>
    <w:rsid w:val="00BB4367"/>
    <w:rsid w:val="00BB5733"/>
    <w:rsid w:val="00BB6920"/>
    <w:rsid w:val="00BB756E"/>
    <w:rsid w:val="00BB7773"/>
    <w:rsid w:val="00BB7EBA"/>
    <w:rsid w:val="00BC0AA9"/>
    <w:rsid w:val="00BC0C64"/>
    <w:rsid w:val="00BC0EA5"/>
    <w:rsid w:val="00BC144F"/>
    <w:rsid w:val="00BC1A9A"/>
    <w:rsid w:val="00BC1C7B"/>
    <w:rsid w:val="00BC2911"/>
    <w:rsid w:val="00BC2A61"/>
    <w:rsid w:val="00BC2BF3"/>
    <w:rsid w:val="00BC344E"/>
    <w:rsid w:val="00BC40B0"/>
    <w:rsid w:val="00BC43B2"/>
    <w:rsid w:val="00BC45D3"/>
    <w:rsid w:val="00BC47E4"/>
    <w:rsid w:val="00BC565F"/>
    <w:rsid w:val="00BC5C74"/>
    <w:rsid w:val="00BC6491"/>
    <w:rsid w:val="00BD0063"/>
    <w:rsid w:val="00BD091E"/>
    <w:rsid w:val="00BD0B6A"/>
    <w:rsid w:val="00BD0EEF"/>
    <w:rsid w:val="00BD11BD"/>
    <w:rsid w:val="00BD1270"/>
    <w:rsid w:val="00BD1916"/>
    <w:rsid w:val="00BD1E6C"/>
    <w:rsid w:val="00BD29B7"/>
    <w:rsid w:val="00BD4BF6"/>
    <w:rsid w:val="00BD525E"/>
    <w:rsid w:val="00BD5FC5"/>
    <w:rsid w:val="00BD6160"/>
    <w:rsid w:val="00BD6462"/>
    <w:rsid w:val="00BD6520"/>
    <w:rsid w:val="00BD6571"/>
    <w:rsid w:val="00BD676E"/>
    <w:rsid w:val="00BD690C"/>
    <w:rsid w:val="00BD6B96"/>
    <w:rsid w:val="00BE00F6"/>
    <w:rsid w:val="00BE046B"/>
    <w:rsid w:val="00BE0DED"/>
    <w:rsid w:val="00BE15EF"/>
    <w:rsid w:val="00BE209C"/>
    <w:rsid w:val="00BE3668"/>
    <w:rsid w:val="00BE42B4"/>
    <w:rsid w:val="00BE460A"/>
    <w:rsid w:val="00BE4616"/>
    <w:rsid w:val="00BE4923"/>
    <w:rsid w:val="00BE4A83"/>
    <w:rsid w:val="00BE5474"/>
    <w:rsid w:val="00BE7DDA"/>
    <w:rsid w:val="00BF01CE"/>
    <w:rsid w:val="00BF0E08"/>
    <w:rsid w:val="00BF0F59"/>
    <w:rsid w:val="00BF114E"/>
    <w:rsid w:val="00BF1E14"/>
    <w:rsid w:val="00BF1F78"/>
    <w:rsid w:val="00BF2FD0"/>
    <w:rsid w:val="00BF3190"/>
    <w:rsid w:val="00BF330B"/>
    <w:rsid w:val="00BF3518"/>
    <w:rsid w:val="00BF3C91"/>
    <w:rsid w:val="00BF652B"/>
    <w:rsid w:val="00BF6643"/>
    <w:rsid w:val="00BF6A10"/>
    <w:rsid w:val="00C000F8"/>
    <w:rsid w:val="00C0015F"/>
    <w:rsid w:val="00C00FC7"/>
    <w:rsid w:val="00C01228"/>
    <w:rsid w:val="00C024E0"/>
    <w:rsid w:val="00C025C7"/>
    <w:rsid w:val="00C031D9"/>
    <w:rsid w:val="00C036A9"/>
    <w:rsid w:val="00C03A93"/>
    <w:rsid w:val="00C03EA7"/>
    <w:rsid w:val="00C043A5"/>
    <w:rsid w:val="00C04D7A"/>
    <w:rsid w:val="00C0534F"/>
    <w:rsid w:val="00C054C0"/>
    <w:rsid w:val="00C05580"/>
    <w:rsid w:val="00C05AFC"/>
    <w:rsid w:val="00C068A3"/>
    <w:rsid w:val="00C06AA1"/>
    <w:rsid w:val="00C06F93"/>
    <w:rsid w:val="00C110D1"/>
    <w:rsid w:val="00C11386"/>
    <w:rsid w:val="00C117C2"/>
    <w:rsid w:val="00C11B24"/>
    <w:rsid w:val="00C12C9B"/>
    <w:rsid w:val="00C13E33"/>
    <w:rsid w:val="00C140A1"/>
    <w:rsid w:val="00C140C8"/>
    <w:rsid w:val="00C146BB"/>
    <w:rsid w:val="00C15878"/>
    <w:rsid w:val="00C16671"/>
    <w:rsid w:val="00C17068"/>
    <w:rsid w:val="00C205C9"/>
    <w:rsid w:val="00C20615"/>
    <w:rsid w:val="00C209DC"/>
    <w:rsid w:val="00C210A5"/>
    <w:rsid w:val="00C210F9"/>
    <w:rsid w:val="00C21F82"/>
    <w:rsid w:val="00C229D4"/>
    <w:rsid w:val="00C231E0"/>
    <w:rsid w:val="00C235AD"/>
    <w:rsid w:val="00C23AA0"/>
    <w:rsid w:val="00C23D07"/>
    <w:rsid w:val="00C23DFF"/>
    <w:rsid w:val="00C24270"/>
    <w:rsid w:val="00C2465C"/>
    <w:rsid w:val="00C25216"/>
    <w:rsid w:val="00C252E6"/>
    <w:rsid w:val="00C2538B"/>
    <w:rsid w:val="00C2582B"/>
    <w:rsid w:val="00C25BB3"/>
    <w:rsid w:val="00C25FC0"/>
    <w:rsid w:val="00C27A75"/>
    <w:rsid w:val="00C27CA1"/>
    <w:rsid w:val="00C30831"/>
    <w:rsid w:val="00C30E8A"/>
    <w:rsid w:val="00C31917"/>
    <w:rsid w:val="00C333BF"/>
    <w:rsid w:val="00C3362C"/>
    <w:rsid w:val="00C3373F"/>
    <w:rsid w:val="00C337BA"/>
    <w:rsid w:val="00C3390C"/>
    <w:rsid w:val="00C339F1"/>
    <w:rsid w:val="00C33BFD"/>
    <w:rsid w:val="00C34873"/>
    <w:rsid w:val="00C34D12"/>
    <w:rsid w:val="00C35024"/>
    <w:rsid w:val="00C3542C"/>
    <w:rsid w:val="00C35730"/>
    <w:rsid w:val="00C36F2C"/>
    <w:rsid w:val="00C375E4"/>
    <w:rsid w:val="00C408ED"/>
    <w:rsid w:val="00C41133"/>
    <w:rsid w:val="00C4156E"/>
    <w:rsid w:val="00C415DF"/>
    <w:rsid w:val="00C419B4"/>
    <w:rsid w:val="00C431A7"/>
    <w:rsid w:val="00C43527"/>
    <w:rsid w:val="00C438F9"/>
    <w:rsid w:val="00C43B97"/>
    <w:rsid w:val="00C442A7"/>
    <w:rsid w:val="00C44E05"/>
    <w:rsid w:val="00C44E56"/>
    <w:rsid w:val="00C455F0"/>
    <w:rsid w:val="00C4611E"/>
    <w:rsid w:val="00C46698"/>
    <w:rsid w:val="00C46F00"/>
    <w:rsid w:val="00C475E2"/>
    <w:rsid w:val="00C47F6B"/>
    <w:rsid w:val="00C504DC"/>
    <w:rsid w:val="00C52BD0"/>
    <w:rsid w:val="00C55FD0"/>
    <w:rsid w:val="00C56440"/>
    <w:rsid w:val="00C564A8"/>
    <w:rsid w:val="00C56A8A"/>
    <w:rsid w:val="00C577A1"/>
    <w:rsid w:val="00C57AF9"/>
    <w:rsid w:val="00C57FE6"/>
    <w:rsid w:val="00C60683"/>
    <w:rsid w:val="00C60E29"/>
    <w:rsid w:val="00C6124A"/>
    <w:rsid w:val="00C61681"/>
    <w:rsid w:val="00C61799"/>
    <w:rsid w:val="00C622BA"/>
    <w:rsid w:val="00C6284E"/>
    <w:rsid w:val="00C62E21"/>
    <w:rsid w:val="00C63826"/>
    <w:rsid w:val="00C64070"/>
    <w:rsid w:val="00C641E9"/>
    <w:rsid w:val="00C6537C"/>
    <w:rsid w:val="00C65631"/>
    <w:rsid w:val="00C656E3"/>
    <w:rsid w:val="00C65CD0"/>
    <w:rsid w:val="00C65F9B"/>
    <w:rsid w:val="00C66CF1"/>
    <w:rsid w:val="00C66DCB"/>
    <w:rsid w:val="00C66F1C"/>
    <w:rsid w:val="00C706EB"/>
    <w:rsid w:val="00C706F3"/>
    <w:rsid w:val="00C710BA"/>
    <w:rsid w:val="00C7154D"/>
    <w:rsid w:val="00C7180B"/>
    <w:rsid w:val="00C719B8"/>
    <w:rsid w:val="00C71CE1"/>
    <w:rsid w:val="00C721EA"/>
    <w:rsid w:val="00C72F65"/>
    <w:rsid w:val="00C741D7"/>
    <w:rsid w:val="00C7572F"/>
    <w:rsid w:val="00C76239"/>
    <w:rsid w:val="00C762D2"/>
    <w:rsid w:val="00C76620"/>
    <w:rsid w:val="00C769A9"/>
    <w:rsid w:val="00C76E14"/>
    <w:rsid w:val="00C771C7"/>
    <w:rsid w:val="00C77A6C"/>
    <w:rsid w:val="00C80994"/>
    <w:rsid w:val="00C81578"/>
    <w:rsid w:val="00C81A32"/>
    <w:rsid w:val="00C82424"/>
    <w:rsid w:val="00C82556"/>
    <w:rsid w:val="00C8261B"/>
    <w:rsid w:val="00C82675"/>
    <w:rsid w:val="00C82CA1"/>
    <w:rsid w:val="00C82D70"/>
    <w:rsid w:val="00C8446F"/>
    <w:rsid w:val="00C84C5D"/>
    <w:rsid w:val="00C85BDA"/>
    <w:rsid w:val="00C8637C"/>
    <w:rsid w:val="00C866B0"/>
    <w:rsid w:val="00C86CD1"/>
    <w:rsid w:val="00C86F43"/>
    <w:rsid w:val="00C879C2"/>
    <w:rsid w:val="00C87D96"/>
    <w:rsid w:val="00C9025D"/>
    <w:rsid w:val="00C9063A"/>
    <w:rsid w:val="00C90C80"/>
    <w:rsid w:val="00C91323"/>
    <w:rsid w:val="00C914E5"/>
    <w:rsid w:val="00C916AB"/>
    <w:rsid w:val="00C928D5"/>
    <w:rsid w:val="00C93015"/>
    <w:rsid w:val="00C930B7"/>
    <w:rsid w:val="00C93D23"/>
    <w:rsid w:val="00C93ECA"/>
    <w:rsid w:val="00C94C5F"/>
    <w:rsid w:val="00C95C2A"/>
    <w:rsid w:val="00C95E6D"/>
    <w:rsid w:val="00C96073"/>
    <w:rsid w:val="00C964CB"/>
    <w:rsid w:val="00C9768C"/>
    <w:rsid w:val="00C97C76"/>
    <w:rsid w:val="00CA0859"/>
    <w:rsid w:val="00CA0C81"/>
    <w:rsid w:val="00CA1367"/>
    <w:rsid w:val="00CA13E3"/>
    <w:rsid w:val="00CA1678"/>
    <w:rsid w:val="00CA1FC8"/>
    <w:rsid w:val="00CA2928"/>
    <w:rsid w:val="00CA3968"/>
    <w:rsid w:val="00CA4420"/>
    <w:rsid w:val="00CA4623"/>
    <w:rsid w:val="00CA47CE"/>
    <w:rsid w:val="00CA49BA"/>
    <w:rsid w:val="00CA49C3"/>
    <w:rsid w:val="00CA5497"/>
    <w:rsid w:val="00CA5B15"/>
    <w:rsid w:val="00CA72E4"/>
    <w:rsid w:val="00CA7E5A"/>
    <w:rsid w:val="00CB2FDE"/>
    <w:rsid w:val="00CB2FEB"/>
    <w:rsid w:val="00CB3985"/>
    <w:rsid w:val="00CB3FB0"/>
    <w:rsid w:val="00CB5262"/>
    <w:rsid w:val="00CB52AB"/>
    <w:rsid w:val="00CB5F86"/>
    <w:rsid w:val="00CB78F1"/>
    <w:rsid w:val="00CB7BDC"/>
    <w:rsid w:val="00CC0B92"/>
    <w:rsid w:val="00CC0C58"/>
    <w:rsid w:val="00CC15BF"/>
    <w:rsid w:val="00CC2BD0"/>
    <w:rsid w:val="00CC2D8C"/>
    <w:rsid w:val="00CC3C31"/>
    <w:rsid w:val="00CC3DE8"/>
    <w:rsid w:val="00CC5964"/>
    <w:rsid w:val="00CC6017"/>
    <w:rsid w:val="00CC64BB"/>
    <w:rsid w:val="00CD13E8"/>
    <w:rsid w:val="00CD181F"/>
    <w:rsid w:val="00CD1C3D"/>
    <w:rsid w:val="00CD3176"/>
    <w:rsid w:val="00CD4646"/>
    <w:rsid w:val="00CD4D86"/>
    <w:rsid w:val="00CD51DA"/>
    <w:rsid w:val="00CD7937"/>
    <w:rsid w:val="00CE03AA"/>
    <w:rsid w:val="00CE0708"/>
    <w:rsid w:val="00CE0C7C"/>
    <w:rsid w:val="00CE0C80"/>
    <w:rsid w:val="00CE1337"/>
    <w:rsid w:val="00CE1FEB"/>
    <w:rsid w:val="00CE2314"/>
    <w:rsid w:val="00CE2667"/>
    <w:rsid w:val="00CE2C9D"/>
    <w:rsid w:val="00CE3B36"/>
    <w:rsid w:val="00CE489F"/>
    <w:rsid w:val="00CE5294"/>
    <w:rsid w:val="00CE5668"/>
    <w:rsid w:val="00CE607A"/>
    <w:rsid w:val="00CE6290"/>
    <w:rsid w:val="00CE634B"/>
    <w:rsid w:val="00CE6397"/>
    <w:rsid w:val="00CE7EA6"/>
    <w:rsid w:val="00CF1102"/>
    <w:rsid w:val="00CF1D3B"/>
    <w:rsid w:val="00CF24A8"/>
    <w:rsid w:val="00CF2AD2"/>
    <w:rsid w:val="00CF2AF9"/>
    <w:rsid w:val="00CF2EB6"/>
    <w:rsid w:val="00CF2FD3"/>
    <w:rsid w:val="00CF340D"/>
    <w:rsid w:val="00CF41F9"/>
    <w:rsid w:val="00CF46B3"/>
    <w:rsid w:val="00CF4937"/>
    <w:rsid w:val="00CF5BCB"/>
    <w:rsid w:val="00CF607B"/>
    <w:rsid w:val="00D00329"/>
    <w:rsid w:val="00D00CC6"/>
    <w:rsid w:val="00D0166B"/>
    <w:rsid w:val="00D016E0"/>
    <w:rsid w:val="00D02FE9"/>
    <w:rsid w:val="00D03732"/>
    <w:rsid w:val="00D03E17"/>
    <w:rsid w:val="00D04777"/>
    <w:rsid w:val="00D048AF"/>
    <w:rsid w:val="00D05515"/>
    <w:rsid w:val="00D055EC"/>
    <w:rsid w:val="00D07061"/>
    <w:rsid w:val="00D07552"/>
    <w:rsid w:val="00D07A0D"/>
    <w:rsid w:val="00D07BEF"/>
    <w:rsid w:val="00D10474"/>
    <w:rsid w:val="00D105E1"/>
    <w:rsid w:val="00D11B1C"/>
    <w:rsid w:val="00D11CB0"/>
    <w:rsid w:val="00D11F6E"/>
    <w:rsid w:val="00D13CB1"/>
    <w:rsid w:val="00D153B9"/>
    <w:rsid w:val="00D158D4"/>
    <w:rsid w:val="00D17A2C"/>
    <w:rsid w:val="00D2025C"/>
    <w:rsid w:val="00D207FB"/>
    <w:rsid w:val="00D213CC"/>
    <w:rsid w:val="00D21AFC"/>
    <w:rsid w:val="00D2276B"/>
    <w:rsid w:val="00D23486"/>
    <w:rsid w:val="00D24232"/>
    <w:rsid w:val="00D24AF6"/>
    <w:rsid w:val="00D24DB1"/>
    <w:rsid w:val="00D25A91"/>
    <w:rsid w:val="00D27378"/>
    <w:rsid w:val="00D2779F"/>
    <w:rsid w:val="00D318F7"/>
    <w:rsid w:val="00D325B1"/>
    <w:rsid w:val="00D33527"/>
    <w:rsid w:val="00D33CF5"/>
    <w:rsid w:val="00D33DAF"/>
    <w:rsid w:val="00D35ADD"/>
    <w:rsid w:val="00D35B41"/>
    <w:rsid w:val="00D35E7E"/>
    <w:rsid w:val="00D3608E"/>
    <w:rsid w:val="00D36ECD"/>
    <w:rsid w:val="00D377B9"/>
    <w:rsid w:val="00D37B72"/>
    <w:rsid w:val="00D37B8E"/>
    <w:rsid w:val="00D40231"/>
    <w:rsid w:val="00D40F3C"/>
    <w:rsid w:val="00D412E9"/>
    <w:rsid w:val="00D424B4"/>
    <w:rsid w:val="00D42C2E"/>
    <w:rsid w:val="00D42EB3"/>
    <w:rsid w:val="00D4437A"/>
    <w:rsid w:val="00D4476F"/>
    <w:rsid w:val="00D450C8"/>
    <w:rsid w:val="00D451BE"/>
    <w:rsid w:val="00D452E0"/>
    <w:rsid w:val="00D45379"/>
    <w:rsid w:val="00D453B3"/>
    <w:rsid w:val="00D47696"/>
    <w:rsid w:val="00D4778C"/>
    <w:rsid w:val="00D478D4"/>
    <w:rsid w:val="00D50160"/>
    <w:rsid w:val="00D501C8"/>
    <w:rsid w:val="00D50C57"/>
    <w:rsid w:val="00D51391"/>
    <w:rsid w:val="00D515FE"/>
    <w:rsid w:val="00D53324"/>
    <w:rsid w:val="00D53D07"/>
    <w:rsid w:val="00D54134"/>
    <w:rsid w:val="00D54311"/>
    <w:rsid w:val="00D544FF"/>
    <w:rsid w:val="00D5450F"/>
    <w:rsid w:val="00D54875"/>
    <w:rsid w:val="00D55FBB"/>
    <w:rsid w:val="00D56ED6"/>
    <w:rsid w:val="00D570D9"/>
    <w:rsid w:val="00D57164"/>
    <w:rsid w:val="00D573BA"/>
    <w:rsid w:val="00D5790F"/>
    <w:rsid w:val="00D57AA6"/>
    <w:rsid w:val="00D6061A"/>
    <w:rsid w:val="00D6097B"/>
    <w:rsid w:val="00D60D30"/>
    <w:rsid w:val="00D60DD0"/>
    <w:rsid w:val="00D60E55"/>
    <w:rsid w:val="00D62036"/>
    <w:rsid w:val="00D62513"/>
    <w:rsid w:val="00D6344A"/>
    <w:rsid w:val="00D63F58"/>
    <w:rsid w:val="00D64A01"/>
    <w:rsid w:val="00D66EC5"/>
    <w:rsid w:val="00D679B9"/>
    <w:rsid w:val="00D67CE7"/>
    <w:rsid w:val="00D701E3"/>
    <w:rsid w:val="00D706F3"/>
    <w:rsid w:val="00D70BBF"/>
    <w:rsid w:val="00D72023"/>
    <w:rsid w:val="00D72A78"/>
    <w:rsid w:val="00D72C5E"/>
    <w:rsid w:val="00D72D24"/>
    <w:rsid w:val="00D72F7D"/>
    <w:rsid w:val="00D737B5"/>
    <w:rsid w:val="00D73877"/>
    <w:rsid w:val="00D73BCB"/>
    <w:rsid w:val="00D73F01"/>
    <w:rsid w:val="00D74806"/>
    <w:rsid w:val="00D750CF"/>
    <w:rsid w:val="00D7643F"/>
    <w:rsid w:val="00D76B67"/>
    <w:rsid w:val="00D7729A"/>
    <w:rsid w:val="00D77A58"/>
    <w:rsid w:val="00D80154"/>
    <w:rsid w:val="00D80384"/>
    <w:rsid w:val="00D805A3"/>
    <w:rsid w:val="00D80FFC"/>
    <w:rsid w:val="00D811B6"/>
    <w:rsid w:val="00D81538"/>
    <w:rsid w:val="00D821CD"/>
    <w:rsid w:val="00D82AB4"/>
    <w:rsid w:val="00D832B5"/>
    <w:rsid w:val="00D83633"/>
    <w:rsid w:val="00D83A00"/>
    <w:rsid w:val="00D83B0A"/>
    <w:rsid w:val="00D84B48"/>
    <w:rsid w:val="00D853FC"/>
    <w:rsid w:val="00D85D0B"/>
    <w:rsid w:val="00D87A1F"/>
    <w:rsid w:val="00D87AB6"/>
    <w:rsid w:val="00D90775"/>
    <w:rsid w:val="00D91CE0"/>
    <w:rsid w:val="00D92306"/>
    <w:rsid w:val="00D927C4"/>
    <w:rsid w:val="00D92FCD"/>
    <w:rsid w:val="00D92FE6"/>
    <w:rsid w:val="00D93C5B"/>
    <w:rsid w:val="00D940F9"/>
    <w:rsid w:val="00D941C5"/>
    <w:rsid w:val="00D94311"/>
    <w:rsid w:val="00D94993"/>
    <w:rsid w:val="00D94ABD"/>
    <w:rsid w:val="00D94B85"/>
    <w:rsid w:val="00D94FC3"/>
    <w:rsid w:val="00D95C61"/>
    <w:rsid w:val="00D96720"/>
    <w:rsid w:val="00D96AA2"/>
    <w:rsid w:val="00D97F66"/>
    <w:rsid w:val="00DA1176"/>
    <w:rsid w:val="00DA11AA"/>
    <w:rsid w:val="00DA1A80"/>
    <w:rsid w:val="00DA1B6E"/>
    <w:rsid w:val="00DA24F9"/>
    <w:rsid w:val="00DA3CFC"/>
    <w:rsid w:val="00DA4A3E"/>
    <w:rsid w:val="00DA5C51"/>
    <w:rsid w:val="00DA6D2D"/>
    <w:rsid w:val="00DA71C9"/>
    <w:rsid w:val="00DA7278"/>
    <w:rsid w:val="00DA7A10"/>
    <w:rsid w:val="00DA7E54"/>
    <w:rsid w:val="00DA7F07"/>
    <w:rsid w:val="00DB0214"/>
    <w:rsid w:val="00DB0FE7"/>
    <w:rsid w:val="00DB1484"/>
    <w:rsid w:val="00DB2C5B"/>
    <w:rsid w:val="00DB3E88"/>
    <w:rsid w:val="00DB4080"/>
    <w:rsid w:val="00DB43EA"/>
    <w:rsid w:val="00DB444B"/>
    <w:rsid w:val="00DB44E6"/>
    <w:rsid w:val="00DB4525"/>
    <w:rsid w:val="00DB50A7"/>
    <w:rsid w:val="00DB59C3"/>
    <w:rsid w:val="00DB6ADC"/>
    <w:rsid w:val="00DB70C5"/>
    <w:rsid w:val="00DB77E7"/>
    <w:rsid w:val="00DB79F0"/>
    <w:rsid w:val="00DC0EED"/>
    <w:rsid w:val="00DC21C0"/>
    <w:rsid w:val="00DC25CD"/>
    <w:rsid w:val="00DC2B30"/>
    <w:rsid w:val="00DC30A4"/>
    <w:rsid w:val="00DC4668"/>
    <w:rsid w:val="00DC4CA3"/>
    <w:rsid w:val="00DC4D36"/>
    <w:rsid w:val="00DC501E"/>
    <w:rsid w:val="00DC5DFD"/>
    <w:rsid w:val="00DC6220"/>
    <w:rsid w:val="00DC6AA2"/>
    <w:rsid w:val="00DC7371"/>
    <w:rsid w:val="00DD028F"/>
    <w:rsid w:val="00DD114A"/>
    <w:rsid w:val="00DD1D42"/>
    <w:rsid w:val="00DD1DB2"/>
    <w:rsid w:val="00DD1FFE"/>
    <w:rsid w:val="00DD27F6"/>
    <w:rsid w:val="00DD299B"/>
    <w:rsid w:val="00DD2F77"/>
    <w:rsid w:val="00DD3163"/>
    <w:rsid w:val="00DD3B81"/>
    <w:rsid w:val="00DD3D93"/>
    <w:rsid w:val="00DD3E19"/>
    <w:rsid w:val="00DD4403"/>
    <w:rsid w:val="00DD53BD"/>
    <w:rsid w:val="00DD59DD"/>
    <w:rsid w:val="00DD5AA9"/>
    <w:rsid w:val="00DD5E71"/>
    <w:rsid w:val="00DD6E7B"/>
    <w:rsid w:val="00DD786C"/>
    <w:rsid w:val="00DD7C61"/>
    <w:rsid w:val="00DE0DF0"/>
    <w:rsid w:val="00DE2A37"/>
    <w:rsid w:val="00DE311A"/>
    <w:rsid w:val="00DE33CB"/>
    <w:rsid w:val="00DE3636"/>
    <w:rsid w:val="00DE37E8"/>
    <w:rsid w:val="00DE39FB"/>
    <w:rsid w:val="00DE3D15"/>
    <w:rsid w:val="00DE41DF"/>
    <w:rsid w:val="00DE4A45"/>
    <w:rsid w:val="00DE68A8"/>
    <w:rsid w:val="00DE6953"/>
    <w:rsid w:val="00DE6CB8"/>
    <w:rsid w:val="00DE7B00"/>
    <w:rsid w:val="00DE7B4F"/>
    <w:rsid w:val="00DF03B2"/>
    <w:rsid w:val="00DF161F"/>
    <w:rsid w:val="00DF1DA1"/>
    <w:rsid w:val="00DF1FBD"/>
    <w:rsid w:val="00DF2171"/>
    <w:rsid w:val="00DF23B9"/>
    <w:rsid w:val="00DF2B36"/>
    <w:rsid w:val="00DF2E52"/>
    <w:rsid w:val="00DF3A0F"/>
    <w:rsid w:val="00DF42B1"/>
    <w:rsid w:val="00DF4326"/>
    <w:rsid w:val="00DF45B5"/>
    <w:rsid w:val="00DF5054"/>
    <w:rsid w:val="00DF5148"/>
    <w:rsid w:val="00DF5517"/>
    <w:rsid w:val="00DF5A28"/>
    <w:rsid w:val="00DF6F45"/>
    <w:rsid w:val="00DF7ED6"/>
    <w:rsid w:val="00E017E5"/>
    <w:rsid w:val="00E01AD2"/>
    <w:rsid w:val="00E01CB2"/>
    <w:rsid w:val="00E01F4F"/>
    <w:rsid w:val="00E02287"/>
    <w:rsid w:val="00E02425"/>
    <w:rsid w:val="00E03742"/>
    <w:rsid w:val="00E03C6F"/>
    <w:rsid w:val="00E0472D"/>
    <w:rsid w:val="00E04EF4"/>
    <w:rsid w:val="00E057C9"/>
    <w:rsid w:val="00E05B2C"/>
    <w:rsid w:val="00E06F54"/>
    <w:rsid w:val="00E0703B"/>
    <w:rsid w:val="00E11DA0"/>
    <w:rsid w:val="00E12875"/>
    <w:rsid w:val="00E12890"/>
    <w:rsid w:val="00E12BC8"/>
    <w:rsid w:val="00E131B1"/>
    <w:rsid w:val="00E13215"/>
    <w:rsid w:val="00E1345D"/>
    <w:rsid w:val="00E1357C"/>
    <w:rsid w:val="00E13A68"/>
    <w:rsid w:val="00E13ACC"/>
    <w:rsid w:val="00E13CE4"/>
    <w:rsid w:val="00E13E48"/>
    <w:rsid w:val="00E14C14"/>
    <w:rsid w:val="00E15053"/>
    <w:rsid w:val="00E15A11"/>
    <w:rsid w:val="00E15A8D"/>
    <w:rsid w:val="00E15D9E"/>
    <w:rsid w:val="00E15EB7"/>
    <w:rsid w:val="00E16357"/>
    <w:rsid w:val="00E17D56"/>
    <w:rsid w:val="00E2091C"/>
    <w:rsid w:val="00E2129D"/>
    <w:rsid w:val="00E22828"/>
    <w:rsid w:val="00E22905"/>
    <w:rsid w:val="00E23533"/>
    <w:rsid w:val="00E2369A"/>
    <w:rsid w:val="00E242EE"/>
    <w:rsid w:val="00E24AB2"/>
    <w:rsid w:val="00E25B60"/>
    <w:rsid w:val="00E2625B"/>
    <w:rsid w:val="00E265A8"/>
    <w:rsid w:val="00E276E2"/>
    <w:rsid w:val="00E3099D"/>
    <w:rsid w:val="00E309DE"/>
    <w:rsid w:val="00E30AAD"/>
    <w:rsid w:val="00E311A6"/>
    <w:rsid w:val="00E32A2C"/>
    <w:rsid w:val="00E32BAC"/>
    <w:rsid w:val="00E33734"/>
    <w:rsid w:val="00E338B0"/>
    <w:rsid w:val="00E33DFA"/>
    <w:rsid w:val="00E3484B"/>
    <w:rsid w:val="00E34F55"/>
    <w:rsid w:val="00E35457"/>
    <w:rsid w:val="00E359ED"/>
    <w:rsid w:val="00E35E11"/>
    <w:rsid w:val="00E367F6"/>
    <w:rsid w:val="00E377B9"/>
    <w:rsid w:val="00E40070"/>
    <w:rsid w:val="00E4256A"/>
    <w:rsid w:val="00E42629"/>
    <w:rsid w:val="00E42768"/>
    <w:rsid w:val="00E430B9"/>
    <w:rsid w:val="00E435BC"/>
    <w:rsid w:val="00E4400F"/>
    <w:rsid w:val="00E44596"/>
    <w:rsid w:val="00E45599"/>
    <w:rsid w:val="00E45EB5"/>
    <w:rsid w:val="00E460D3"/>
    <w:rsid w:val="00E463AC"/>
    <w:rsid w:val="00E46411"/>
    <w:rsid w:val="00E47B76"/>
    <w:rsid w:val="00E5023E"/>
    <w:rsid w:val="00E505A0"/>
    <w:rsid w:val="00E50884"/>
    <w:rsid w:val="00E50C28"/>
    <w:rsid w:val="00E50D60"/>
    <w:rsid w:val="00E520A8"/>
    <w:rsid w:val="00E523CD"/>
    <w:rsid w:val="00E52408"/>
    <w:rsid w:val="00E53996"/>
    <w:rsid w:val="00E53D9B"/>
    <w:rsid w:val="00E54075"/>
    <w:rsid w:val="00E556CF"/>
    <w:rsid w:val="00E55C08"/>
    <w:rsid w:val="00E55C60"/>
    <w:rsid w:val="00E55D03"/>
    <w:rsid w:val="00E55E25"/>
    <w:rsid w:val="00E55F3A"/>
    <w:rsid w:val="00E55FA1"/>
    <w:rsid w:val="00E56045"/>
    <w:rsid w:val="00E560CA"/>
    <w:rsid w:val="00E56594"/>
    <w:rsid w:val="00E568C4"/>
    <w:rsid w:val="00E56911"/>
    <w:rsid w:val="00E6063E"/>
    <w:rsid w:val="00E60B1E"/>
    <w:rsid w:val="00E60D5D"/>
    <w:rsid w:val="00E6195B"/>
    <w:rsid w:val="00E621D5"/>
    <w:rsid w:val="00E6244C"/>
    <w:rsid w:val="00E630FB"/>
    <w:rsid w:val="00E6461C"/>
    <w:rsid w:val="00E64C2E"/>
    <w:rsid w:val="00E6551D"/>
    <w:rsid w:val="00E65747"/>
    <w:rsid w:val="00E6633C"/>
    <w:rsid w:val="00E6642C"/>
    <w:rsid w:val="00E6655C"/>
    <w:rsid w:val="00E665CA"/>
    <w:rsid w:val="00E67603"/>
    <w:rsid w:val="00E67718"/>
    <w:rsid w:val="00E708E8"/>
    <w:rsid w:val="00E7093E"/>
    <w:rsid w:val="00E7124A"/>
    <w:rsid w:val="00E71441"/>
    <w:rsid w:val="00E71968"/>
    <w:rsid w:val="00E72636"/>
    <w:rsid w:val="00E72678"/>
    <w:rsid w:val="00E72AA2"/>
    <w:rsid w:val="00E72D8B"/>
    <w:rsid w:val="00E73675"/>
    <w:rsid w:val="00E73A6C"/>
    <w:rsid w:val="00E73E83"/>
    <w:rsid w:val="00E741C5"/>
    <w:rsid w:val="00E748F8"/>
    <w:rsid w:val="00E74F8F"/>
    <w:rsid w:val="00E75679"/>
    <w:rsid w:val="00E776B5"/>
    <w:rsid w:val="00E77DC3"/>
    <w:rsid w:val="00E810B1"/>
    <w:rsid w:val="00E81B69"/>
    <w:rsid w:val="00E82958"/>
    <w:rsid w:val="00E84041"/>
    <w:rsid w:val="00E84209"/>
    <w:rsid w:val="00E84C21"/>
    <w:rsid w:val="00E84F1F"/>
    <w:rsid w:val="00E8531A"/>
    <w:rsid w:val="00E86CBF"/>
    <w:rsid w:val="00E86CF5"/>
    <w:rsid w:val="00E86F8C"/>
    <w:rsid w:val="00E8737C"/>
    <w:rsid w:val="00E876CC"/>
    <w:rsid w:val="00E87B36"/>
    <w:rsid w:val="00E90361"/>
    <w:rsid w:val="00E906E5"/>
    <w:rsid w:val="00E914CC"/>
    <w:rsid w:val="00E915D2"/>
    <w:rsid w:val="00E91CD7"/>
    <w:rsid w:val="00E922E4"/>
    <w:rsid w:val="00E92C5E"/>
    <w:rsid w:val="00E936CC"/>
    <w:rsid w:val="00E937A7"/>
    <w:rsid w:val="00E93E54"/>
    <w:rsid w:val="00E94D1A"/>
    <w:rsid w:val="00E95172"/>
    <w:rsid w:val="00E95B2E"/>
    <w:rsid w:val="00E95F64"/>
    <w:rsid w:val="00E96BE7"/>
    <w:rsid w:val="00E96CED"/>
    <w:rsid w:val="00E97816"/>
    <w:rsid w:val="00EA13A5"/>
    <w:rsid w:val="00EA18BA"/>
    <w:rsid w:val="00EA1DC2"/>
    <w:rsid w:val="00EA2CE3"/>
    <w:rsid w:val="00EA3E32"/>
    <w:rsid w:val="00EA43B0"/>
    <w:rsid w:val="00EA567E"/>
    <w:rsid w:val="00EA6600"/>
    <w:rsid w:val="00EA674F"/>
    <w:rsid w:val="00EA6AFA"/>
    <w:rsid w:val="00EA795C"/>
    <w:rsid w:val="00EA7D5D"/>
    <w:rsid w:val="00EB0253"/>
    <w:rsid w:val="00EB08CB"/>
    <w:rsid w:val="00EB0B22"/>
    <w:rsid w:val="00EB0EEB"/>
    <w:rsid w:val="00EB22E6"/>
    <w:rsid w:val="00EB289A"/>
    <w:rsid w:val="00EB2A37"/>
    <w:rsid w:val="00EB2CFA"/>
    <w:rsid w:val="00EB4980"/>
    <w:rsid w:val="00EB55DF"/>
    <w:rsid w:val="00EB5758"/>
    <w:rsid w:val="00EB6E28"/>
    <w:rsid w:val="00EC0DE3"/>
    <w:rsid w:val="00EC0FF0"/>
    <w:rsid w:val="00EC138A"/>
    <w:rsid w:val="00EC1537"/>
    <w:rsid w:val="00EC2050"/>
    <w:rsid w:val="00EC29B4"/>
    <w:rsid w:val="00EC3A3B"/>
    <w:rsid w:val="00EC45C8"/>
    <w:rsid w:val="00ED02E9"/>
    <w:rsid w:val="00ED1455"/>
    <w:rsid w:val="00ED2BAF"/>
    <w:rsid w:val="00ED36CC"/>
    <w:rsid w:val="00ED3833"/>
    <w:rsid w:val="00ED5153"/>
    <w:rsid w:val="00ED5224"/>
    <w:rsid w:val="00ED5429"/>
    <w:rsid w:val="00ED5585"/>
    <w:rsid w:val="00ED5B09"/>
    <w:rsid w:val="00ED65F4"/>
    <w:rsid w:val="00ED7D13"/>
    <w:rsid w:val="00ED7D4E"/>
    <w:rsid w:val="00EE0517"/>
    <w:rsid w:val="00EE0AA6"/>
    <w:rsid w:val="00EE1DF0"/>
    <w:rsid w:val="00EE282F"/>
    <w:rsid w:val="00EE2F69"/>
    <w:rsid w:val="00EE35CA"/>
    <w:rsid w:val="00EE441E"/>
    <w:rsid w:val="00EE4841"/>
    <w:rsid w:val="00EE4D51"/>
    <w:rsid w:val="00EE5622"/>
    <w:rsid w:val="00EE693C"/>
    <w:rsid w:val="00EE6BA3"/>
    <w:rsid w:val="00EE723A"/>
    <w:rsid w:val="00EF08FD"/>
    <w:rsid w:val="00EF1182"/>
    <w:rsid w:val="00EF2A90"/>
    <w:rsid w:val="00EF329C"/>
    <w:rsid w:val="00EF478B"/>
    <w:rsid w:val="00EF4996"/>
    <w:rsid w:val="00EF6904"/>
    <w:rsid w:val="00EF7798"/>
    <w:rsid w:val="00F0010E"/>
    <w:rsid w:val="00F001FA"/>
    <w:rsid w:val="00F00EF4"/>
    <w:rsid w:val="00F0184E"/>
    <w:rsid w:val="00F01952"/>
    <w:rsid w:val="00F02868"/>
    <w:rsid w:val="00F03A9C"/>
    <w:rsid w:val="00F03EE4"/>
    <w:rsid w:val="00F04713"/>
    <w:rsid w:val="00F04AF9"/>
    <w:rsid w:val="00F0512F"/>
    <w:rsid w:val="00F06A59"/>
    <w:rsid w:val="00F0729B"/>
    <w:rsid w:val="00F07499"/>
    <w:rsid w:val="00F07A3E"/>
    <w:rsid w:val="00F109DF"/>
    <w:rsid w:val="00F10A19"/>
    <w:rsid w:val="00F10F23"/>
    <w:rsid w:val="00F1120D"/>
    <w:rsid w:val="00F113A4"/>
    <w:rsid w:val="00F115CE"/>
    <w:rsid w:val="00F117B7"/>
    <w:rsid w:val="00F11E12"/>
    <w:rsid w:val="00F12798"/>
    <w:rsid w:val="00F13246"/>
    <w:rsid w:val="00F13615"/>
    <w:rsid w:val="00F1466B"/>
    <w:rsid w:val="00F14708"/>
    <w:rsid w:val="00F152F2"/>
    <w:rsid w:val="00F160B1"/>
    <w:rsid w:val="00F16263"/>
    <w:rsid w:val="00F16EE5"/>
    <w:rsid w:val="00F174F6"/>
    <w:rsid w:val="00F17731"/>
    <w:rsid w:val="00F17DB9"/>
    <w:rsid w:val="00F20D42"/>
    <w:rsid w:val="00F20EB0"/>
    <w:rsid w:val="00F2171F"/>
    <w:rsid w:val="00F217A1"/>
    <w:rsid w:val="00F21E44"/>
    <w:rsid w:val="00F2320A"/>
    <w:rsid w:val="00F2416B"/>
    <w:rsid w:val="00F24685"/>
    <w:rsid w:val="00F24EAD"/>
    <w:rsid w:val="00F24F32"/>
    <w:rsid w:val="00F24FFD"/>
    <w:rsid w:val="00F26522"/>
    <w:rsid w:val="00F274D7"/>
    <w:rsid w:val="00F274DA"/>
    <w:rsid w:val="00F27602"/>
    <w:rsid w:val="00F30947"/>
    <w:rsid w:val="00F30ED8"/>
    <w:rsid w:val="00F31065"/>
    <w:rsid w:val="00F322FB"/>
    <w:rsid w:val="00F32497"/>
    <w:rsid w:val="00F3297B"/>
    <w:rsid w:val="00F33A47"/>
    <w:rsid w:val="00F33CD7"/>
    <w:rsid w:val="00F348C0"/>
    <w:rsid w:val="00F35C08"/>
    <w:rsid w:val="00F35D67"/>
    <w:rsid w:val="00F367CE"/>
    <w:rsid w:val="00F36A19"/>
    <w:rsid w:val="00F379BD"/>
    <w:rsid w:val="00F40771"/>
    <w:rsid w:val="00F41726"/>
    <w:rsid w:val="00F41759"/>
    <w:rsid w:val="00F4443D"/>
    <w:rsid w:val="00F44E86"/>
    <w:rsid w:val="00F44F20"/>
    <w:rsid w:val="00F4525B"/>
    <w:rsid w:val="00F459CB"/>
    <w:rsid w:val="00F4679A"/>
    <w:rsid w:val="00F46D0C"/>
    <w:rsid w:val="00F47DF3"/>
    <w:rsid w:val="00F50DCE"/>
    <w:rsid w:val="00F510D5"/>
    <w:rsid w:val="00F51360"/>
    <w:rsid w:val="00F5159F"/>
    <w:rsid w:val="00F51674"/>
    <w:rsid w:val="00F518F5"/>
    <w:rsid w:val="00F520DA"/>
    <w:rsid w:val="00F53005"/>
    <w:rsid w:val="00F54D4B"/>
    <w:rsid w:val="00F54FC7"/>
    <w:rsid w:val="00F5620A"/>
    <w:rsid w:val="00F564D4"/>
    <w:rsid w:val="00F62B24"/>
    <w:rsid w:val="00F62DC6"/>
    <w:rsid w:val="00F63A79"/>
    <w:rsid w:val="00F6418E"/>
    <w:rsid w:val="00F64642"/>
    <w:rsid w:val="00F64F0A"/>
    <w:rsid w:val="00F65A56"/>
    <w:rsid w:val="00F660FD"/>
    <w:rsid w:val="00F66EA5"/>
    <w:rsid w:val="00F670FC"/>
    <w:rsid w:val="00F673AB"/>
    <w:rsid w:val="00F701D7"/>
    <w:rsid w:val="00F70B86"/>
    <w:rsid w:val="00F7164A"/>
    <w:rsid w:val="00F718EA"/>
    <w:rsid w:val="00F72585"/>
    <w:rsid w:val="00F72857"/>
    <w:rsid w:val="00F73206"/>
    <w:rsid w:val="00F73BCB"/>
    <w:rsid w:val="00F73C86"/>
    <w:rsid w:val="00F73CC3"/>
    <w:rsid w:val="00F74894"/>
    <w:rsid w:val="00F74DF7"/>
    <w:rsid w:val="00F753B7"/>
    <w:rsid w:val="00F755A6"/>
    <w:rsid w:val="00F76DE8"/>
    <w:rsid w:val="00F773DB"/>
    <w:rsid w:val="00F77A20"/>
    <w:rsid w:val="00F77A46"/>
    <w:rsid w:val="00F80CAA"/>
    <w:rsid w:val="00F81254"/>
    <w:rsid w:val="00F8193A"/>
    <w:rsid w:val="00F8223C"/>
    <w:rsid w:val="00F8305D"/>
    <w:rsid w:val="00F83AFA"/>
    <w:rsid w:val="00F83EEF"/>
    <w:rsid w:val="00F84818"/>
    <w:rsid w:val="00F84E83"/>
    <w:rsid w:val="00F854A8"/>
    <w:rsid w:val="00F859DB"/>
    <w:rsid w:val="00F85DC0"/>
    <w:rsid w:val="00F861B5"/>
    <w:rsid w:val="00F865B5"/>
    <w:rsid w:val="00F86F4E"/>
    <w:rsid w:val="00F87019"/>
    <w:rsid w:val="00F91801"/>
    <w:rsid w:val="00F92669"/>
    <w:rsid w:val="00F92DA9"/>
    <w:rsid w:val="00F9435A"/>
    <w:rsid w:val="00F94A14"/>
    <w:rsid w:val="00F94A8E"/>
    <w:rsid w:val="00F95993"/>
    <w:rsid w:val="00F95B52"/>
    <w:rsid w:val="00F96BA7"/>
    <w:rsid w:val="00F973D3"/>
    <w:rsid w:val="00F97E19"/>
    <w:rsid w:val="00FA1484"/>
    <w:rsid w:val="00FA17CD"/>
    <w:rsid w:val="00FA25D4"/>
    <w:rsid w:val="00FA28B4"/>
    <w:rsid w:val="00FA28D3"/>
    <w:rsid w:val="00FA28FC"/>
    <w:rsid w:val="00FA3701"/>
    <w:rsid w:val="00FA424F"/>
    <w:rsid w:val="00FA43A4"/>
    <w:rsid w:val="00FA45E9"/>
    <w:rsid w:val="00FA4CF8"/>
    <w:rsid w:val="00FA520C"/>
    <w:rsid w:val="00FA58ED"/>
    <w:rsid w:val="00FA5E9D"/>
    <w:rsid w:val="00FA6155"/>
    <w:rsid w:val="00FA667D"/>
    <w:rsid w:val="00FA6769"/>
    <w:rsid w:val="00FA7515"/>
    <w:rsid w:val="00FB00E4"/>
    <w:rsid w:val="00FB0960"/>
    <w:rsid w:val="00FB0E7B"/>
    <w:rsid w:val="00FB137C"/>
    <w:rsid w:val="00FB1970"/>
    <w:rsid w:val="00FB1D17"/>
    <w:rsid w:val="00FB2093"/>
    <w:rsid w:val="00FB2822"/>
    <w:rsid w:val="00FB2A53"/>
    <w:rsid w:val="00FB396F"/>
    <w:rsid w:val="00FB3997"/>
    <w:rsid w:val="00FB3E62"/>
    <w:rsid w:val="00FB4441"/>
    <w:rsid w:val="00FB4E51"/>
    <w:rsid w:val="00FB5F52"/>
    <w:rsid w:val="00FB73B7"/>
    <w:rsid w:val="00FC0749"/>
    <w:rsid w:val="00FC07D2"/>
    <w:rsid w:val="00FC0F80"/>
    <w:rsid w:val="00FC184D"/>
    <w:rsid w:val="00FC1AB5"/>
    <w:rsid w:val="00FC21FF"/>
    <w:rsid w:val="00FC22CC"/>
    <w:rsid w:val="00FC2950"/>
    <w:rsid w:val="00FC2AD1"/>
    <w:rsid w:val="00FC43D1"/>
    <w:rsid w:val="00FC442B"/>
    <w:rsid w:val="00FC4FB9"/>
    <w:rsid w:val="00FC563C"/>
    <w:rsid w:val="00FC64F2"/>
    <w:rsid w:val="00FD00C6"/>
    <w:rsid w:val="00FD04BF"/>
    <w:rsid w:val="00FD04E0"/>
    <w:rsid w:val="00FD0FE6"/>
    <w:rsid w:val="00FD10DC"/>
    <w:rsid w:val="00FD133A"/>
    <w:rsid w:val="00FD136B"/>
    <w:rsid w:val="00FD17E2"/>
    <w:rsid w:val="00FD1BAF"/>
    <w:rsid w:val="00FD28B0"/>
    <w:rsid w:val="00FD381F"/>
    <w:rsid w:val="00FD3CF9"/>
    <w:rsid w:val="00FD3F78"/>
    <w:rsid w:val="00FD4022"/>
    <w:rsid w:val="00FD428A"/>
    <w:rsid w:val="00FD5252"/>
    <w:rsid w:val="00FD56E9"/>
    <w:rsid w:val="00FD5D81"/>
    <w:rsid w:val="00FD7274"/>
    <w:rsid w:val="00FD7616"/>
    <w:rsid w:val="00FE07C2"/>
    <w:rsid w:val="00FE16DC"/>
    <w:rsid w:val="00FE19D4"/>
    <w:rsid w:val="00FE393F"/>
    <w:rsid w:val="00FE4452"/>
    <w:rsid w:val="00FE5352"/>
    <w:rsid w:val="00FE6218"/>
    <w:rsid w:val="00FE6A54"/>
    <w:rsid w:val="00FE7085"/>
    <w:rsid w:val="00FE7521"/>
    <w:rsid w:val="00FF00A5"/>
    <w:rsid w:val="00FF012B"/>
    <w:rsid w:val="00FF225E"/>
    <w:rsid w:val="00FF34E5"/>
    <w:rsid w:val="00FF3A93"/>
    <w:rsid w:val="00FF5E79"/>
    <w:rsid w:val="00FF76B2"/>
    <w:rsid w:val="00FF7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6B978"/>
  <w15:docId w15:val="{D730BB82-EE06-4E95-911E-5692C065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B8364F"/>
    <w:rPr>
      <w:rFonts w:ascii="Times New Roman" w:hAnsi="Times New Roman"/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135089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135089"/>
    <w:pPr>
      <w:keepNext/>
      <w:keepLines/>
      <w:spacing w:before="200" w:after="0"/>
      <w:outlineLvl w:val="1"/>
    </w:pPr>
    <w:rPr>
      <w:rFonts w:eastAsiaTheme="majorEastAsia" w:cstheme="majorBidi"/>
      <w:bCs/>
      <w:color w:val="4F81BD" w:themeColor="accen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F1FAC"/>
    <w:pPr>
      <w:keepNext/>
      <w:keepLines/>
      <w:spacing w:before="200" w:after="0"/>
      <w:outlineLvl w:val="2"/>
    </w:pPr>
    <w:rPr>
      <w:rFonts w:eastAsiaTheme="majorEastAsia" w:cstheme="majorBidi"/>
      <w:bCs/>
      <w:i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CD13E8"/>
    <w:pPr>
      <w:keepNext/>
      <w:keepLines/>
      <w:spacing w:before="40" w:after="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917638"/>
    <w:pPr>
      <w:keepNext/>
      <w:keepLines/>
      <w:spacing w:before="40" w:after="0"/>
      <w:outlineLvl w:val="4"/>
    </w:pPr>
    <w:rPr>
      <w:rFonts w:eastAsiaTheme="majorEastAsia" w:cstheme="majorBidi"/>
      <w:i/>
      <w:color w:val="95B3D7" w:themeColor="accent1" w:themeTint="99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3057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B653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B653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B653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uiPriority w:val="9"/>
    <w:rsid w:val="00135089"/>
    <w:rPr>
      <w:rFonts w:ascii="Times New Roman" w:eastAsiaTheme="majorEastAsia" w:hAnsi="Times New Roman" w:cstheme="majorBidi"/>
      <w:bCs/>
      <w:color w:val="4F81BD" w:themeColor="accent1"/>
      <w:szCs w:val="26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CD13E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CD13E8"/>
    <w:rPr>
      <w:rFonts w:ascii="Arial" w:eastAsiaTheme="majorEastAsia" w:hAnsi="Arial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table" w:styleId="Tabellenraster">
    <w:name w:val="Table Grid"/>
    <w:basedOn w:val="NormaleTabelle"/>
    <w:uiPriority w:val="39"/>
    <w:rsid w:val="00B432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135089"/>
    <w:rPr>
      <w:rFonts w:ascii="Times New Roman" w:eastAsiaTheme="majorEastAsia" w:hAnsi="Times New Roman" w:cstheme="majorBidi"/>
      <w:b/>
      <w:bCs/>
      <w:color w:val="365F91" w:themeColor="accent1" w:themeShade="BF"/>
      <w:szCs w:val="28"/>
      <w:lang w:val="en-US"/>
    </w:rPr>
  </w:style>
  <w:style w:type="character" w:styleId="Kommentarzeichen">
    <w:name w:val="annotation reference"/>
    <w:basedOn w:val="Absatz-Standardschriftart"/>
    <w:uiPriority w:val="99"/>
    <w:unhideWhenUsed/>
    <w:qFormat/>
    <w:rsid w:val="00B37F5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37F5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37F5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7F5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7F5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37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37F55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8E62D3"/>
    <w:pPr>
      <w:ind w:left="720"/>
      <w:contextualSpacing/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F1FAC"/>
    <w:rPr>
      <w:rFonts w:ascii="Times New Roman" w:eastAsiaTheme="majorEastAsia" w:hAnsi="Times New Roman" w:cstheme="majorBidi"/>
      <w:bCs/>
      <w:i/>
      <w:color w:val="4F81BD" w:themeColor="accent1"/>
      <w:lang w:val="en-US"/>
    </w:rPr>
  </w:style>
  <w:style w:type="character" w:styleId="Hyperlink">
    <w:name w:val="Hyperlink"/>
    <w:basedOn w:val="Absatz-Standardschriftart"/>
    <w:uiPriority w:val="99"/>
    <w:unhideWhenUsed/>
    <w:rsid w:val="00557373"/>
    <w:rPr>
      <w:color w:val="0000FF" w:themeColor="hyperlink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D13E8"/>
    <w:pPr>
      <w:numPr>
        <w:ilvl w:val="1"/>
      </w:numPr>
    </w:pPr>
    <w:rPr>
      <w:rFonts w:eastAsiaTheme="majorEastAsia" w:cstheme="majorBidi"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D13E8"/>
    <w:rPr>
      <w:rFonts w:ascii="Arial" w:eastAsiaTheme="majorEastAsia" w:hAnsi="Arial" w:cstheme="majorBidi"/>
      <w:iCs/>
      <w:color w:val="4F81BD" w:themeColor="accent1"/>
      <w:spacing w:val="15"/>
      <w:sz w:val="24"/>
      <w:szCs w:val="24"/>
      <w:lang w:val="en-US"/>
    </w:rPr>
  </w:style>
  <w:style w:type="character" w:styleId="Fett">
    <w:name w:val="Strong"/>
    <w:basedOn w:val="Absatz-Standardschriftart"/>
    <w:uiPriority w:val="22"/>
    <w:qFormat/>
    <w:rsid w:val="00C16671"/>
    <w:rPr>
      <w:b/>
      <w:bCs/>
    </w:rPr>
  </w:style>
  <w:style w:type="paragraph" w:styleId="StandardWeb">
    <w:name w:val="Normal (Web)"/>
    <w:basedOn w:val="Standard"/>
    <w:uiPriority w:val="99"/>
    <w:unhideWhenUsed/>
    <w:rsid w:val="00D84B4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de-DE"/>
    </w:rPr>
  </w:style>
  <w:style w:type="paragraph" w:styleId="berarbeitung">
    <w:name w:val="Revision"/>
    <w:hidden/>
    <w:uiPriority w:val="99"/>
    <w:semiHidden/>
    <w:rsid w:val="00861175"/>
    <w:pPr>
      <w:spacing w:after="0" w:line="240" w:lineRule="auto"/>
    </w:pPr>
  </w:style>
  <w:style w:type="character" w:customStyle="1" w:styleId="berschrift4Zchn">
    <w:name w:val="Überschrift 4 Zchn"/>
    <w:basedOn w:val="Absatz-Standardschriftart"/>
    <w:link w:val="berschrift4"/>
    <w:uiPriority w:val="9"/>
    <w:rsid w:val="00CD13E8"/>
    <w:rPr>
      <w:rFonts w:ascii="Arial" w:eastAsiaTheme="majorEastAsia" w:hAnsi="Arial" w:cstheme="majorBidi"/>
      <w:i/>
      <w:iCs/>
      <w:color w:val="365F91" w:themeColor="accent1" w:themeShade="BF"/>
      <w:lang w:val="en-US"/>
    </w:rPr>
  </w:style>
  <w:style w:type="paragraph" w:styleId="Beschriftung">
    <w:name w:val="caption"/>
    <w:basedOn w:val="Standard"/>
    <w:next w:val="Standard"/>
    <w:uiPriority w:val="35"/>
    <w:unhideWhenUsed/>
    <w:qFormat/>
    <w:rsid w:val="002F2C34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customStyle="1" w:styleId="Default">
    <w:name w:val="Default"/>
    <w:rsid w:val="00DE6CB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BesuchterLink">
    <w:name w:val="FollowedHyperlink"/>
    <w:basedOn w:val="Absatz-Standardschriftart"/>
    <w:uiPriority w:val="99"/>
    <w:semiHidden/>
    <w:unhideWhenUsed/>
    <w:rsid w:val="006C30EB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unhideWhenUsed/>
    <w:rsid w:val="00CD7937"/>
    <w:pPr>
      <w:spacing w:after="120" w:line="240" w:lineRule="auto"/>
    </w:pPr>
    <w:rPr>
      <w:rFonts w:eastAsia="Times New Roman" w:cs="Times New Roman"/>
      <w:sz w:val="24"/>
      <w:szCs w:val="24"/>
      <w:lang w:val="de-DE" w:eastAsia="ar-SA"/>
    </w:rPr>
  </w:style>
  <w:style w:type="character" w:customStyle="1" w:styleId="TextkrperZchn">
    <w:name w:val="Textkörper Zchn"/>
    <w:basedOn w:val="Absatz-Standardschriftart"/>
    <w:link w:val="Textkrper"/>
    <w:semiHidden/>
    <w:rsid w:val="00CD793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84B9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84B94"/>
    <w:rPr>
      <w:rFonts w:ascii="Consolas" w:hAnsi="Consolas"/>
      <w:sz w:val="20"/>
      <w:szCs w:val="20"/>
      <w:lang w:val="en-US"/>
    </w:rPr>
  </w:style>
  <w:style w:type="character" w:customStyle="1" w:styleId="st">
    <w:name w:val="st"/>
    <w:rsid w:val="0007636E"/>
  </w:style>
  <w:style w:type="character" w:styleId="Hervorhebung">
    <w:name w:val="Emphasis"/>
    <w:uiPriority w:val="20"/>
    <w:qFormat/>
    <w:rsid w:val="0007636E"/>
    <w:rPr>
      <w:i/>
      <w:iCs/>
    </w:rPr>
  </w:style>
  <w:style w:type="paragraph" w:styleId="Kopfzeile">
    <w:name w:val="header"/>
    <w:basedOn w:val="Standard"/>
    <w:link w:val="KopfzeileZchn"/>
    <w:rsid w:val="00887BDE"/>
    <w:pPr>
      <w:tabs>
        <w:tab w:val="center" w:pos="4536"/>
        <w:tab w:val="right" w:pos="9072"/>
      </w:tabs>
      <w:spacing w:after="0" w:line="260" w:lineRule="exact"/>
    </w:pPr>
    <w:rPr>
      <w:rFonts w:eastAsia="Times New Roman" w:cs="Times New Roman"/>
      <w:sz w:val="18"/>
      <w:szCs w:val="18"/>
      <w:lang w:val="de-DE" w:eastAsia="de-DE"/>
    </w:rPr>
  </w:style>
  <w:style w:type="character" w:customStyle="1" w:styleId="KopfzeileZchn">
    <w:name w:val="Kopfzeile Zchn"/>
    <w:basedOn w:val="Absatz-Standardschriftart"/>
    <w:link w:val="Kopfzeile"/>
    <w:rsid w:val="00887BDE"/>
    <w:rPr>
      <w:rFonts w:ascii="Arial" w:eastAsia="Times New Roman" w:hAnsi="Arial" w:cs="Times New Roman"/>
      <w:sz w:val="18"/>
      <w:szCs w:val="18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C04D7A"/>
    <w:rPr>
      <w:color w:val="808080"/>
    </w:rPr>
  </w:style>
  <w:style w:type="paragraph" w:customStyle="1" w:styleId="CitaviBibliographyHeading">
    <w:name w:val="Citavi Bibliography Heading"/>
    <w:basedOn w:val="Standard"/>
    <w:link w:val="CitaviBibliographyHeadingZchn"/>
    <w:uiPriority w:val="99"/>
    <w:rsid w:val="00C04D7A"/>
    <w:rPr>
      <w:color w:val="FF0000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C04D7A"/>
    <w:rPr>
      <w:rFonts w:ascii="Times New Roman" w:hAnsi="Times New Roman"/>
      <w:color w:val="FF0000"/>
      <w:lang w:val="en-GB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C04D7A"/>
    <w:pPr>
      <w:tabs>
        <w:tab w:val="left" w:pos="397"/>
      </w:tabs>
      <w:spacing w:after="0"/>
      <w:ind w:left="397" w:hanging="397"/>
    </w:pPr>
    <w:rPr>
      <w:color w:val="FF0000"/>
    </w:r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C04D7A"/>
    <w:rPr>
      <w:rFonts w:ascii="Times New Roman" w:hAnsi="Times New Roman"/>
      <w:color w:val="FF0000"/>
      <w:lang w:val="en-GB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E0517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E0517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EE0517"/>
    <w:rPr>
      <w:vertAlign w:val="superscript"/>
    </w:rPr>
  </w:style>
  <w:style w:type="paragraph" w:styleId="KeinLeerraum">
    <w:name w:val="No Spacing"/>
    <w:aliases w:val="Überschrift 1 MobilE-PHY"/>
    <w:link w:val="KeinLeerraumZchn"/>
    <w:uiPriority w:val="1"/>
    <w:qFormat/>
    <w:rsid w:val="00135089"/>
    <w:pPr>
      <w:spacing w:after="0" w:line="240" w:lineRule="auto"/>
    </w:pPr>
    <w:rPr>
      <w:rFonts w:ascii="Times New Roman" w:hAnsi="Times New Roman"/>
      <w:lang w:val="en-US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4B6535"/>
    <w:rPr>
      <w:rFonts w:ascii="Times New Roman" w:eastAsiaTheme="majorEastAsia" w:hAnsi="Times New Roman" w:cs="Arial"/>
      <w:bCs/>
      <w:color w:val="4F81BD" w:themeColor="accent1"/>
      <w:szCs w:val="26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4B6535"/>
    <w:rPr>
      <w:rFonts w:ascii="Times New Roman" w:eastAsiaTheme="majorEastAsia" w:hAnsi="Times New Roman" w:cs="Arial"/>
      <w:bCs/>
      <w:i/>
      <w:color w:val="4F81BD" w:themeColor="accent1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4B6535"/>
    <w:rPr>
      <w:rFonts w:ascii="Times New Roman" w:eastAsiaTheme="majorEastAsia" w:hAnsi="Times New Roman" w:cs="Arial"/>
      <w:i/>
      <w:iCs/>
      <w:color w:val="365F91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4B6535"/>
    <w:pPr>
      <w:outlineLvl w:val="9"/>
    </w:pPr>
    <w:rPr>
      <w:rFonts w:cs="Arial"/>
      <w:lang w:val="de-DE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4B6535"/>
    <w:rPr>
      <w:rFonts w:ascii="Times New Roman" w:eastAsiaTheme="majorEastAsia" w:hAnsi="Times New Roman" w:cs="Arial"/>
      <w:i/>
      <w:color w:val="95B3D7" w:themeColor="accent1" w:themeTint="99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917638"/>
    <w:rPr>
      <w:rFonts w:ascii="Times New Roman" w:eastAsiaTheme="majorEastAsia" w:hAnsi="Times New Roman" w:cstheme="majorBidi"/>
      <w:i/>
      <w:color w:val="95B3D7" w:themeColor="accent1" w:themeTint="99"/>
      <w:lang w:val="en-GB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4B6535"/>
    <w:rPr>
      <w:rFonts w:asciiTheme="majorHAnsi" w:eastAsiaTheme="majorEastAsia" w:hAnsiTheme="majorHAnsi" w:cs="Arial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3057C"/>
    <w:rPr>
      <w:rFonts w:asciiTheme="majorHAnsi" w:eastAsiaTheme="majorEastAsia" w:hAnsiTheme="majorHAnsi" w:cstheme="majorBidi"/>
      <w:i/>
      <w:color w:val="243F60" w:themeColor="accent1" w:themeShade="7F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4B6535"/>
    <w:rPr>
      <w:rFonts w:asciiTheme="majorHAnsi" w:eastAsiaTheme="majorEastAsia" w:hAnsiTheme="majorHAnsi" w:cs="Arial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B6535"/>
    <w:rPr>
      <w:rFonts w:asciiTheme="majorHAnsi" w:eastAsiaTheme="majorEastAsia" w:hAnsiTheme="majorHAnsi" w:cstheme="majorBidi"/>
      <w:i/>
      <w:iCs/>
      <w:color w:val="243F60" w:themeColor="accent1" w:themeShade="7F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4B6535"/>
    <w:rPr>
      <w:rFonts w:asciiTheme="majorHAnsi" w:eastAsiaTheme="majorEastAsia" w:hAnsiTheme="majorHAnsi" w:cs="Arial"/>
      <w:color w:val="272727" w:themeColor="text1" w:themeTint="D8"/>
      <w:sz w:val="21"/>
      <w:szCs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B6535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4B6535"/>
    <w:pPr>
      <w:jc w:val="both"/>
      <w:outlineLvl w:val="9"/>
    </w:pPr>
    <w:rPr>
      <w:rFonts w:cs="Arial"/>
      <w:lang w:val="de-DE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4B6535"/>
    <w:rPr>
      <w:rFonts w:asciiTheme="majorHAnsi" w:eastAsiaTheme="majorEastAsia" w:hAnsiTheme="majorHAnsi" w:cs="Arial"/>
      <w:i/>
      <w:iCs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B653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E46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E4616"/>
    <w:rPr>
      <w:rFonts w:ascii="Arial" w:hAnsi="Arial"/>
      <w:lang w:val="en-US"/>
    </w:rPr>
  </w:style>
  <w:style w:type="table" w:customStyle="1" w:styleId="Tabellenraster1">
    <w:name w:val="Tabellenraster1"/>
    <w:basedOn w:val="NormaleTabelle"/>
    <w:next w:val="Tabellenraster"/>
    <w:uiPriority w:val="39"/>
    <w:rsid w:val="00296FB6"/>
    <w:pPr>
      <w:spacing w:after="0" w:line="240" w:lineRule="auto"/>
    </w:pPr>
    <w:rPr>
      <w:rFonts w:ascii="Calibri" w:eastAsia="Calibri" w:hAnsi="Calibri" w:cs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implepara">
    <w:name w:val="simplepara"/>
    <w:basedOn w:val="Standard"/>
    <w:rsid w:val="003966C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KeinLeerraumZchn">
    <w:name w:val="Kein Leerraum Zchn"/>
    <w:aliases w:val="Überschrift 1 MobilE-PHY Zchn"/>
    <w:basedOn w:val="Absatz-Standardschriftart"/>
    <w:link w:val="KeinLeerraum"/>
    <w:uiPriority w:val="1"/>
    <w:rsid w:val="00135089"/>
    <w:rPr>
      <w:rFonts w:ascii="Times New Roman" w:hAnsi="Times New Roman"/>
      <w:lang w:val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53175"/>
    <w:rPr>
      <w:color w:val="605E5C"/>
      <w:shd w:val="clear" w:color="auto" w:fill="E1DFDD"/>
    </w:rPr>
  </w:style>
  <w:style w:type="table" w:customStyle="1" w:styleId="Tabellenraster2">
    <w:name w:val="Tabellenraster2"/>
    <w:basedOn w:val="NormaleTabelle"/>
    <w:next w:val="Tabellenraster"/>
    <w:uiPriority w:val="39"/>
    <w:rsid w:val="00C03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305F7E"/>
    <w:rPr>
      <w:color w:val="605E5C"/>
      <w:shd w:val="clear" w:color="auto" w:fill="E1DFDD"/>
    </w:rPr>
  </w:style>
  <w:style w:type="character" w:styleId="Zeilennummer">
    <w:name w:val="line number"/>
    <w:basedOn w:val="Absatz-Standardschriftart"/>
    <w:uiPriority w:val="99"/>
    <w:semiHidden/>
    <w:unhideWhenUsed/>
    <w:rsid w:val="00BA2B8B"/>
  </w:style>
  <w:style w:type="character" w:customStyle="1" w:styleId="tlid-translation">
    <w:name w:val="tlid-translation"/>
    <w:basedOn w:val="Absatz-Standardschriftart"/>
    <w:rsid w:val="00143C65"/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E86F8C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E86F8C"/>
    <w:rPr>
      <w:rFonts w:ascii="Times New Roman" w:eastAsiaTheme="majorEastAsia" w:hAnsi="Times New Roman" w:cstheme="majorBidi"/>
      <w:bCs/>
      <w:color w:val="4F81BD" w:themeColor="accent1"/>
      <w:szCs w:val="26"/>
      <w:lang w:val="en-GB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310A2"/>
    <w:pPr>
      <w:spacing w:before="240"/>
      <w:outlineLvl w:val="9"/>
    </w:pPr>
    <w:rPr>
      <w:rFonts w:asciiTheme="majorHAnsi" w:hAnsiTheme="majorHAnsi"/>
      <w:b w:val="0"/>
      <w:bCs w:val="0"/>
      <w:sz w:val="32"/>
      <w:szCs w:val="32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310A2"/>
  </w:style>
  <w:style w:type="character" w:styleId="Buchtitel">
    <w:name w:val="Book Title"/>
    <w:basedOn w:val="Absatz-Standardschriftart"/>
    <w:uiPriority w:val="33"/>
    <w:qFormat/>
    <w:rsid w:val="00B310A2"/>
    <w:rPr>
      <w:b/>
      <w:bCs/>
      <w:i/>
      <w:iC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310A2"/>
    <w:rPr>
      <w:b/>
      <w:bCs/>
      <w:smallCaps/>
      <w:color w:val="4F81BD" w:themeColor="accent1"/>
      <w:spacing w:val="5"/>
    </w:rPr>
  </w:style>
  <w:style w:type="character" w:styleId="SchwacherVerweis">
    <w:name w:val="Subtle Reference"/>
    <w:basedOn w:val="Absatz-Standardschriftart"/>
    <w:uiPriority w:val="31"/>
    <w:qFormat/>
    <w:rsid w:val="00B310A2"/>
    <w:rPr>
      <w:smallCaps/>
      <w:color w:val="5A5A5A" w:themeColor="text1" w:themeTint="A5"/>
    </w:rPr>
  </w:style>
  <w:style w:type="character" w:styleId="IntensiveHervorhebung">
    <w:name w:val="Intense Emphasis"/>
    <w:basedOn w:val="Absatz-Standardschriftart"/>
    <w:uiPriority w:val="21"/>
    <w:qFormat/>
    <w:rsid w:val="00B310A2"/>
    <w:rPr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B310A2"/>
    <w:rPr>
      <w:i/>
      <w:iCs/>
      <w:color w:val="404040" w:themeColor="text1" w:themeTint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310A2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310A2"/>
    <w:rPr>
      <w:rFonts w:ascii="Times New Roman" w:hAnsi="Times New Roman"/>
      <w:i/>
      <w:iCs/>
      <w:color w:val="4F81BD" w:themeColor="accent1"/>
      <w:lang w:val="en-GB"/>
    </w:rPr>
  </w:style>
  <w:style w:type="paragraph" w:styleId="Zitat">
    <w:name w:val="Quote"/>
    <w:basedOn w:val="Standard"/>
    <w:next w:val="Standard"/>
    <w:link w:val="ZitatZchn"/>
    <w:uiPriority w:val="29"/>
    <w:qFormat/>
    <w:rsid w:val="00B310A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310A2"/>
    <w:rPr>
      <w:rFonts w:ascii="Times New Roman" w:hAnsi="Times New Roman"/>
      <w:i/>
      <w:iCs/>
      <w:color w:val="404040" w:themeColor="text1" w:themeTint="BF"/>
      <w:lang w:val="en-GB"/>
    </w:rPr>
  </w:style>
  <w:style w:type="table" w:styleId="MittlereListe1-Akzent1">
    <w:name w:val="Medium List 1 Accen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B310A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semiHidden/>
    <w:unhideWhenUsed/>
    <w:rsid w:val="00B310A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semiHidden/>
    <w:unhideWhenUsed/>
    <w:rsid w:val="00B310A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B310A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B310A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B310A2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310A2"/>
    <w:rPr>
      <w:rFonts w:ascii="Consolas" w:hAnsi="Consolas"/>
      <w:sz w:val="24"/>
      <w:szCs w:val="24"/>
    </w:rPr>
  </w:style>
  <w:style w:type="character" w:styleId="HTMLTastatur">
    <w:name w:val="HTML Keyboard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310A2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310A2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310A2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310A2"/>
    <w:pPr>
      <w:spacing w:after="0" w:line="240" w:lineRule="auto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310A2"/>
    <w:rPr>
      <w:rFonts w:ascii="Times New Roman" w:hAnsi="Times New Roman"/>
      <w:i/>
      <w:iCs/>
      <w:lang w:val="en-GB"/>
    </w:rPr>
  </w:style>
  <w:style w:type="character" w:styleId="HTMLAkronym">
    <w:name w:val="HTML Acronym"/>
    <w:basedOn w:val="Absatz-Standardschriftart"/>
    <w:uiPriority w:val="99"/>
    <w:semiHidden/>
    <w:unhideWhenUsed/>
    <w:rsid w:val="00B310A2"/>
  </w:style>
  <w:style w:type="paragraph" w:styleId="NurText">
    <w:name w:val="Plain Text"/>
    <w:basedOn w:val="Standard"/>
    <w:link w:val="NurTextZchn"/>
    <w:uiPriority w:val="99"/>
    <w:semiHidden/>
    <w:unhideWhenUsed/>
    <w:rsid w:val="00B310A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B310A2"/>
    <w:rPr>
      <w:rFonts w:ascii="Consolas" w:hAnsi="Consolas"/>
      <w:sz w:val="21"/>
      <w:szCs w:val="21"/>
      <w:lang w:val="en-GB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310A2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310A2"/>
    <w:rPr>
      <w:rFonts w:ascii="Segoe UI" w:hAnsi="Segoe UI" w:cs="Segoe UI"/>
      <w:sz w:val="16"/>
      <w:szCs w:val="16"/>
      <w:lang w:val="en-GB"/>
    </w:rPr>
  </w:style>
  <w:style w:type="paragraph" w:styleId="Blocktext">
    <w:name w:val="Block Text"/>
    <w:basedOn w:val="Standard"/>
    <w:uiPriority w:val="99"/>
    <w:semiHidden/>
    <w:unhideWhenUsed/>
    <w:rsid w:val="00B310A2"/>
    <w:pPr>
      <w:pBdr>
        <w:top w:val="single" w:sz="2" w:space="10" w:color="4F81BD" w:themeColor="accent1"/>
        <w:left w:val="single" w:sz="2" w:space="10" w:color="4F81BD" w:themeColor="accent1"/>
        <w:bottom w:val="single" w:sz="2" w:space="10" w:color="4F81BD" w:themeColor="accent1"/>
        <w:right w:val="single" w:sz="2" w:space="10" w:color="4F81BD" w:themeColor="accent1"/>
      </w:pBdr>
      <w:ind w:left="1152" w:right="1152"/>
    </w:pPr>
    <w:rPr>
      <w:rFonts w:asciiTheme="minorHAnsi" w:eastAsiaTheme="minorEastAsia" w:hAnsiTheme="minorHAnsi"/>
      <w:i/>
      <w:iCs/>
      <w:color w:val="4F81BD" w:themeColor="accent1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310A2"/>
    <w:pPr>
      <w:spacing w:after="120"/>
      <w:ind w:left="283"/>
    </w:pPr>
    <w:rPr>
      <w:sz w:val="16"/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310A2"/>
    <w:pPr>
      <w:spacing w:after="120" w:line="480" w:lineRule="auto"/>
      <w:ind w:left="283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B310A2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310A2"/>
    <w:rPr>
      <w:rFonts w:ascii="Times New Roman" w:hAnsi="Times New Roman"/>
      <w:sz w:val="16"/>
      <w:szCs w:val="16"/>
      <w:lang w:val="en-GB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310A2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310A2"/>
    <w:rPr>
      <w:rFonts w:ascii="Times New Roman" w:hAnsi="Times New Roman"/>
      <w:lang w:val="en-GB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310A2"/>
    <w:pPr>
      <w:spacing w:after="0" w:line="240" w:lineRule="auto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310A2"/>
    <w:rPr>
      <w:rFonts w:ascii="Times New Roman" w:hAnsi="Times New Roman"/>
      <w:lang w:val="en-GB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310A2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310A2"/>
    <w:pPr>
      <w:spacing w:after="20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310A2"/>
    <w:rPr>
      <w:rFonts w:ascii="Times New Roman" w:hAnsi="Times New Roman"/>
      <w:lang w:val="en-GB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310A2"/>
    <w:pPr>
      <w:spacing w:after="200" w:line="276" w:lineRule="auto"/>
      <w:ind w:firstLine="360"/>
    </w:pPr>
    <w:rPr>
      <w:rFonts w:eastAsiaTheme="minorHAnsi" w:cstheme="minorBidi"/>
      <w:sz w:val="22"/>
      <w:szCs w:val="22"/>
      <w:lang w:val="en-GB" w:eastAsia="en-US"/>
    </w:r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310A2"/>
    <w:rPr>
      <w:rFonts w:ascii="Times New Roman" w:eastAsia="Times New Roman" w:hAnsi="Times New Roman" w:cs="Times New Roman"/>
      <w:sz w:val="24"/>
      <w:szCs w:val="24"/>
      <w:lang w:val="en-GB" w:eastAsia="ar-SA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310A2"/>
  </w:style>
  <w:style w:type="character" w:customStyle="1" w:styleId="DatumZchn">
    <w:name w:val="Datum Zchn"/>
    <w:basedOn w:val="Absatz-Standardschriftart"/>
    <w:link w:val="Datum"/>
    <w:uiPriority w:val="99"/>
    <w:semiHidden/>
    <w:rsid w:val="00B310A2"/>
    <w:rPr>
      <w:rFonts w:ascii="Times New Roman" w:hAnsi="Times New Roman"/>
      <w:lang w:val="en-GB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310A2"/>
  </w:style>
  <w:style w:type="character" w:customStyle="1" w:styleId="AnredeZchn">
    <w:name w:val="Anrede Zchn"/>
    <w:basedOn w:val="Absatz-Standardschriftart"/>
    <w:link w:val="Anrede"/>
    <w:uiPriority w:val="99"/>
    <w:semiHidden/>
    <w:rsid w:val="00B310A2"/>
    <w:rPr>
      <w:rFonts w:ascii="Times New Roman" w:hAnsi="Times New Roman"/>
      <w:lang w:val="en-GB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310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310A2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Listenfortsetzung5">
    <w:name w:val="List Continue 5"/>
    <w:basedOn w:val="Standard"/>
    <w:uiPriority w:val="99"/>
    <w:semiHidden/>
    <w:unhideWhenUsed/>
    <w:rsid w:val="00B310A2"/>
    <w:pPr>
      <w:spacing w:after="120"/>
      <w:ind w:left="1415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B310A2"/>
    <w:pPr>
      <w:spacing w:after="120"/>
      <w:ind w:left="1132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B310A2"/>
    <w:pPr>
      <w:spacing w:after="120"/>
      <w:ind w:left="849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B310A2"/>
    <w:pPr>
      <w:spacing w:after="120"/>
      <w:ind w:left="566"/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B310A2"/>
    <w:pPr>
      <w:spacing w:after="120"/>
      <w:ind w:left="283"/>
      <w:contextualSpacing/>
    </w:pPr>
  </w:style>
  <w:style w:type="paragraph" w:styleId="Unterschrift">
    <w:name w:val="Signature"/>
    <w:basedOn w:val="Standard"/>
    <w:link w:val="Unterschrift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310A2"/>
    <w:rPr>
      <w:rFonts w:ascii="Times New Roman" w:hAnsi="Times New Roman"/>
      <w:lang w:val="en-GB"/>
    </w:rPr>
  </w:style>
  <w:style w:type="paragraph" w:styleId="Gruformel">
    <w:name w:val="Closing"/>
    <w:basedOn w:val="Standard"/>
    <w:link w:val="GruformelZchn"/>
    <w:uiPriority w:val="99"/>
    <w:semiHidden/>
    <w:unhideWhenUsed/>
    <w:rsid w:val="00B310A2"/>
    <w:pPr>
      <w:spacing w:after="0" w:line="240" w:lineRule="auto"/>
      <w:ind w:left="4252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310A2"/>
    <w:rPr>
      <w:rFonts w:ascii="Times New Roman" w:hAnsi="Times New Roman"/>
      <w:lang w:val="en-GB"/>
    </w:rPr>
  </w:style>
  <w:style w:type="paragraph" w:styleId="Listennummer5">
    <w:name w:val="List Number 5"/>
    <w:basedOn w:val="Standard"/>
    <w:uiPriority w:val="99"/>
    <w:semiHidden/>
    <w:unhideWhenUsed/>
    <w:rsid w:val="00B310A2"/>
    <w:pPr>
      <w:numPr>
        <w:numId w:val="2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B310A2"/>
    <w:pPr>
      <w:numPr>
        <w:numId w:val="3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B310A2"/>
    <w:pPr>
      <w:numPr>
        <w:numId w:val="4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B310A2"/>
    <w:pPr>
      <w:numPr>
        <w:numId w:val="5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B310A2"/>
    <w:pPr>
      <w:numPr>
        <w:numId w:val="6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B310A2"/>
    <w:pPr>
      <w:numPr>
        <w:numId w:val="7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B310A2"/>
    <w:pPr>
      <w:numPr>
        <w:numId w:val="8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B310A2"/>
    <w:pPr>
      <w:numPr>
        <w:numId w:val="9"/>
      </w:numPr>
      <w:contextualSpacing/>
    </w:pPr>
  </w:style>
  <w:style w:type="paragraph" w:styleId="Liste5">
    <w:name w:val="List 5"/>
    <w:basedOn w:val="Standard"/>
    <w:uiPriority w:val="99"/>
    <w:semiHidden/>
    <w:unhideWhenUsed/>
    <w:rsid w:val="00B310A2"/>
    <w:pPr>
      <w:ind w:left="1415" w:hanging="283"/>
      <w:contextualSpacing/>
    </w:pPr>
  </w:style>
  <w:style w:type="paragraph" w:styleId="Liste4">
    <w:name w:val="List 4"/>
    <w:basedOn w:val="Standard"/>
    <w:uiPriority w:val="99"/>
    <w:semiHidden/>
    <w:unhideWhenUsed/>
    <w:rsid w:val="00B310A2"/>
    <w:pPr>
      <w:ind w:left="1132" w:hanging="283"/>
      <w:contextualSpacing/>
    </w:pPr>
  </w:style>
  <w:style w:type="paragraph" w:styleId="Liste3">
    <w:name w:val="List 3"/>
    <w:basedOn w:val="Standard"/>
    <w:uiPriority w:val="99"/>
    <w:semiHidden/>
    <w:unhideWhenUsed/>
    <w:rsid w:val="00B310A2"/>
    <w:pPr>
      <w:ind w:left="849" w:hanging="283"/>
      <w:contextualSpacing/>
    </w:pPr>
  </w:style>
  <w:style w:type="paragraph" w:styleId="Liste2">
    <w:name w:val="List 2"/>
    <w:basedOn w:val="Standard"/>
    <w:uiPriority w:val="99"/>
    <w:semiHidden/>
    <w:unhideWhenUsed/>
    <w:rsid w:val="00B310A2"/>
    <w:pPr>
      <w:ind w:left="566" w:hanging="283"/>
      <w:contextualSpacing/>
    </w:pPr>
  </w:style>
  <w:style w:type="paragraph" w:styleId="Listennummer">
    <w:name w:val="List Number"/>
    <w:basedOn w:val="Standard"/>
    <w:uiPriority w:val="99"/>
    <w:semiHidden/>
    <w:unhideWhenUsed/>
    <w:rsid w:val="00B310A2"/>
    <w:pPr>
      <w:numPr>
        <w:numId w:val="10"/>
      </w:numPr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B310A2"/>
    <w:pPr>
      <w:numPr>
        <w:numId w:val="11"/>
      </w:numPr>
      <w:contextualSpacing/>
    </w:pPr>
  </w:style>
  <w:style w:type="paragraph" w:styleId="Liste">
    <w:name w:val="List"/>
    <w:basedOn w:val="Standard"/>
    <w:uiPriority w:val="99"/>
    <w:semiHidden/>
    <w:unhideWhenUsed/>
    <w:rsid w:val="00B310A2"/>
    <w:pPr>
      <w:ind w:left="283" w:hanging="283"/>
      <w:contextualSpacing/>
    </w:pPr>
  </w:style>
  <w:style w:type="paragraph" w:styleId="RGV-berschrift">
    <w:name w:val="toa heading"/>
    <w:basedOn w:val="Standard"/>
    <w:next w:val="Standard"/>
    <w:uiPriority w:val="99"/>
    <w:semiHidden/>
    <w:unhideWhenUsed/>
    <w:rsid w:val="00B310A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krotext">
    <w:name w:val="macro"/>
    <w:link w:val="MakrotextZchn"/>
    <w:uiPriority w:val="99"/>
    <w:semiHidden/>
    <w:unhideWhenUsed/>
    <w:rsid w:val="00B310A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  <w:lang w:val="en-GB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310A2"/>
    <w:rPr>
      <w:rFonts w:ascii="Consolas" w:hAnsi="Consolas"/>
      <w:sz w:val="20"/>
      <w:szCs w:val="20"/>
      <w:lang w:val="en-GB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310A2"/>
    <w:pPr>
      <w:spacing w:after="0"/>
      <w:ind w:left="220" w:hanging="220"/>
    </w:pPr>
  </w:style>
  <w:style w:type="paragraph" w:styleId="Endnotentext">
    <w:name w:val="endnote text"/>
    <w:basedOn w:val="Standard"/>
    <w:link w:val="EndnotentextZchn"/>
    <w:uiPriority w:val="99"/>
    <w:semiHidden/>
    <w:unhideWhenUsed/>
    <w:rsid w:val="00B310A2"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310A2"/>
    <w:rPr>
      <w:rFonts w:ascii="Times New Roman" w:hAnsi="Times New Roman"/>
      <w:sz w:val="20"/>
      <w:szCs w:val="20"/>
      <w:lang w:val="en-GB"/>
    </w:rPr>
  </w:style>
  <w:style w:type="character" w:styleId="Endnotenzeichen">
    <w:name w:val="endnote reference"/>
    <w:basedOn w:val="Absatz-Standardschriftart"/>
    <w:uiPriority w:val="99"/>
    <w:semiHidden/>
    <w:unhideWhenUsed/>
    <w:rsid w:val="00B310A2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310A2"/>
  </w:style>
  <w:style w:type="paragraph" w:styleId="Umschlagabsenderadresse">
    <w:name w:val="envelope return"/>
    <w:basedOn w:val="Standard"/>
    <w:uiPriority w:val="99"/>
    <w:semiHidden/>
    <w:unhideWhenUsed/>
    <w:rsid w:val="00B310A2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B310A2"/>
    <w:pPr>
      <w:framePr w:w="4320" w:h="2160" w:hRule="exact" w:hSpace="141" w:wrap="auto" w:hAnchor="page" w:xAlign="center" w:yAlign="bottom"/>
      <w:spacing w:after="0" w:line="240" w:lineRule="auto"/>
      <w:ind w:left="1"/>
    </w:pPr>
    <w:rPr>
      <w:rFonts w:asciiTheme="majorHAnsi" w:eastAsiaTheme="majorEastAsia" w:hAnsiTheme="majorHAnsi" w:cstheme="majorBidi"/>
      <w:sz w:val="24"/>
      <w:szCs w:val="24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310A2"/>
    <w:pPr>
      <w:spacing w:after="0"/>
    </w:p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22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B310A2"/>
    <w:rPr>
      <w:rFonts w:asciiTheme="majorHAnsi" w:eastAsiaTheme="majorEastAsia" w:hAnsiTheme="majorHAnsi" w:cstheme="majorBidi"/>
      <w:b/>
      <w:bCs/>
    </w:rPr>
  </w:style>
  <w:style w:type="paragraph" w:styleId="Standardeinzug">
    <w:name w:val="Normal Indent"/>
    <w:basedOn w:val="Standard"/>
    <w:uiPriority w:val="99"/>
    <w:semiHidden/>
    <w:unhideWhenUsed/>
    <w:rsid w:val="00B310A2"/>
    <w:pPr>
      <w:ind w:left="708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310A2"/>
    <w:pPr>
      <w:spacing w:after="100"/>
      <w:ind w:left="176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310A2"/>
    <w:pPr>
      <w:spacing w:after="100"/>
      <w:ind w:left="154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310A2"/>
    <w:pPr>
      <w:spacing w:after="100"/>
      <w:ind w:left="132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310A2"/>
    <w:pPr>
      <w:spacing w:after="100"/>
      <w:ind w:left="110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310A2"/>
    <w:pPr>
      <w:spacing w:after="100"/>
      <w:ind w:left="88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310A2"/>
    <w:pPr>
      <w:spacing w:after="100"/>
      <w:ind w:left="66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310A2"/>
    <w:pPr>
      <w:spacing w:after="100"/>
      <w:ind w:left="44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310A2"/>
    <w:pPr>
      <w:spacing w:after="100"/>
      <w:ind w:left="220"/>
    </w:p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310A2"/>
    <w:pPr>
      <w:spacing w:after="10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98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76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54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32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110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88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66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310A2"/>
    <w:pPr>
      <w:spacing w:after="0" w:line="240" w:lineRule="auto"/>
      <w:ind w:left="440" w:hanging="220"/>
    </w:pPr>
  </w:style>
  <w:style w:type="table" w:customStyle="1" w:styleId="Tabellenraster3">
    <w:name w:val="Tabellenraster3"/>
    <w:basedOn w:val="NormaleTabelle"/>
    <w:next w:val="Tabellenraster"/>
    <w:uiPriority w:val="39"/>
    <w:rsid w:val="00C762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4">
    <w:name w:val="Tabellenraster4"/>
    <w:basedOn w:val="NormaleTabelle"/>
    <w:next w:val="Tabellenraster"/>
    <w:uiPriority w:val="39"/>
    <w:rsid w:val="008A47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5">
    <w:name w:val="Tabellenraster5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6">
    <w:name w:val="Tabellenraster6"/>
    <w:basedOn w:val="NormaleTabelle"/>
    <w:next w:val="Tabellenraster"/>
    <w:uiPriority w:val="39"/>
    <w:rsid w:val="0005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7">
    <w:name w:val="Tabellenraster7"/>
    <w:basedOn w:val="NormaleTabelle"/>
    <w:next w:val="Tabellenraster"/>
    <w:uiPriority w:val="39"/>
    <w:rsid w:val="00F34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Standard"/>
    <w:link w:val="EndNoteBibliographyChar"/>
    <w:rsid w:val="001E53CB"/>
    <w:pPr>
      <w:spacing w:after="160" w:line="240" w:lineRule="auto"/>
    </w:pPr>
    <w:rPr>
      <w:rFonts w:ascii="Arial" w:hAnsi="Arial" w:cs="Arial"/>
      <w:noProof/>
      <w:lang w:val="en-US"/>
    </w:rPr>
  </w:style>
  <w:style w:type="character" w:customStyle="1" w:styleId="EndNoteBibliographyChar">
    <w:name w:val="EndNote Bibliography Char"/>
    <w:basedOn w:val="Absatz-Standardschriftart"/>
    <w:link w:val="EndNoteBibliography"/>
    <w:rsid w:val="001E53CB"/>
    <w:rPr>
      <w:rFonts w:ascii="Arial" w:hAnsi="Arial" w:cs="Arial"/>
      <w:noProof/>
      <w:lang w:val="en-US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7C2D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45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4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9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4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49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25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13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73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23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734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1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55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0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6019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500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961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297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9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93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2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9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13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6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63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4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23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96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7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71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790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860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1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8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70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63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2871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8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1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0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6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7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920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94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64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732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8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650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0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31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162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6160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3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3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64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16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23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18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06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02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2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97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7813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9091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7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5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2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07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4E734E4-9B5F-4A17-8231-98B10366F87E}"/>
      </w:docPartPr>
      <w:docPartBody>
        <w:p w:rsidR="00E53171" w:rsidRDefault="00E53171">
          <w:r w:rsidRPr="00642439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4CAE498B2324A10944EC613FA0939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7E14A6E-86A9-476A-B120-90CF460E0979}"/>
      </w:docPartPr>
      <w:docPartBody>
        <w:p w:rsidR="004F3485" w:rsidRDefault="004F3485" w:rsidP="004F3485">
          <w:pPr>
            <w:pStyle w:val="84CAE498B2324A10944EC613FA0939F5"/>
          </w:pPr>
          <w:r w:rsidRPr="00642439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0B1"/>
    <w:rsid w:val="00007E99"/>
    <w:rsid w:val="00032AD6"/>
    <w:rsid w:val="00041CAA"/>
    <w:rsid w:val="00055EC3"/>
    <w:rsid w:val="000A3E01"/>
    <w:rsid w:val="000E379B"/>
    <w:rsid w:val="000F359B"/>
    <w:rsid w:val="000F64EE"/>
    <w:rsid w:val="00100692"/>
    <w:rsid w:val="001013DB"/>
    <w:rsid w:val="00104A6A"/>
    <w:rsid w:val="00112416"/>
    <w:rsid w:val="00122D1A"/>
    <w:rsid w:val="00132AF3"/>
    <w:rsid w:val="00141D5A"/>
    <w:rsid w:val="00144D0F"/>
    <w:rsid w:val="00155C3A"/>
    <w:rsid w:val="0019032D"/>
    <w:rsid w:val="001A0AB2"/>
    <w:rsid w:val="001B1467"/>
    <w:rsid w:val="001D4297"/>
    <w:rsid w:val="001F573E"/>
    <w:rsid w:val="00241968"/>
    <w:rsid w:val="0024705A"/>
    <w:rsid w:val="00274204"/>
    <w:rsid w:val="002849F2"/>
    <w:rsid w:val="002864CB"/>
    <w:rsid w:val="00295345"/>
    <w:rsid w:val="002B3BF7"/>
    <w:rsid w:val="002D561C"/>
    <w:rsid w:val="002D679A"/>
    <w:rsid w:val="00351DE9"/>
    <w:rsid w:val="00353F69"/>
    <w:rsid w:val="00355BF5"/>
    <w:rsid w:val="0035792A"/>
    <w:rsid w:val="00375E8D"/>
    <w:rsid w:val="00385BF2"/>
    <w:rsid w:val="00400633"/>
    <w:rsid w:val="00407A81"/>
    <w:rsid w:val="004235F3"/>
    <w:rsid w:val="004A288C"/>
    <w:rsid w:val="004B47F5"/>
    <w:rsid w:val="004D1C93"/>
    <w:rsid w:val="004E3900"/>
    <w:rsid w:val="004F3485"/>
    <w:rsid w:val="004F54D1"/>
    <w:rsid w:val="005113D7"/>
    <w:rsid w:val="005354D0"/>
    <w:rsid w:val="0055632E"/>
    <w:rsid w:val="00560D91"/>
    <w:rsid w:val="00571A12"/>
    <w:rsid w:val="00595303"/>
    <w:rsid w:val="005B3FEC"/>
    <w:rsid w:val="005E1EEE"/>
    <w:rsid w:val="005E20E7"/>
    <w:rsid w:val="00604324"/>
    <w:rsid w:val="00614167"/>
    <w:rsid w:val="00622D6D"/>
    <w:rsid w:val="00666F5A"/>
    <w:rsid w:val="0067030D"/>
    <w:rsid w:val="00680CA6"/>
    <w:rsid w:val="006B35E6"/>
    <w:rsid w:val="006C4DA6"/>
    <w:rsid w:val="006D7A92"/>
    <w:rsid w:val="006E79D3"/>
    <w:rsid w:val="00701084"/>
    <w:rsid w:val="007046A2"/>
    <w:rsid w:val="00714D71"/>
    <w:rsid w:val="00763221"/>
    <w:rsid w:val="00792035"/>
    <w:rsid w:val="007936E7"/>
    <w:rsid w:val="00794DC7"/>
    <w:rsid w:val="007966AC"/>
    <w:rsid w:val="007A5795"/>
    <w:rsid w:val="007B086C"/>
    <w:rsid w:val="007D19F9"/>
    <w:rsid w:val="007F320A"/>
    <w:rsid w:val="0081164A"/>
    <w:rsid w:val="00830A73"/>
    <w:rsid w:val="008548B2"/>
    <w:rsid w:val="00862517"/>
    <w:rsid w:val="008659BA"/>
    <w:rsid w:val="008A6E27"/>
    <w:rsid w:val="008A77E6"/>
    <w:rsid w:val="008E508A"/>
    <w:rsid w:val="008E5D37"/>
    <w:rsid w:val="00903A95"/>
    <w:rsid w:val="009302A8"/>
    <w:rsid w:val="00930790"/>
    <w:rsid w:val="009737C1"/>
    <w:rsid w:val="009A6C56"/>
    <w:rsid w:val="009B3F02"/>
    <w:rsid w:val="009B753C"/>
    <w:rsid w:val="009C51EB"/>
    <w:rsid w:val="009D5E90"/>
    <w:rsid w:val="009E2395"/>
    <w:rsid w:val="00A06F6A"/>
    <w:rsid w:val="00AB3E7B"/>
    <w:rsid w:val="00AC290A"/>
    <w:rsid w:val="00B107C5"/>
    <w:rsid w:val="00B63106"/>
    <w:rsid w:val="00B76123"/>
    <w:rsid w:val="00B86CF0"/>
    <w:rsid w:val="00BD3BCE"/>
    <w:rsid w:val="00BE2FBC"/>
    <w:rsid w:val="00BE6DFB"/>
    <w:rsid w:val="00BF0641"/>
    <w:rsid w:val="00C3603D"/>
    <w:rsid w:val="00C40B00"/>
    <w:rsid w:val="00C42F86"/>
    <w:rsid w:val="00C83757"/>
    <w:rsid w:val="00C86033"/>
    <w:rsid w:val="00CC0317"/>
    <w:rsid w:val="00CF4F5A"/>
    <w:rsid w:val="00D233E8"/>
    <w:rsid w:val="00D31E14"/>
    <w:rsid w:val="00D565C6"/>
    <w:rsid w:val="00D74A53"/>
    <w:rsid w:val="00D76805"/>
    <w:rsid w:val="00D836F5"/>
    <w:rsid w:val="00D939F2"/>
    <w:rsid w:val="00DC342B"/>
    <w:rsid w:val="00DE60B1"/>
    <w:rsid w:val="00DF2665"/>
    <w:rsid w:val="00E074C0"/>
    <w:rsid w:val="00E1101E"/>
    <w:rsid w:val="00E35616"/>
    <w:rsid w:val="00E53171"/>
    <w:rsid w:val="00E57302"/>
    <w:rsid w:val="00E66B5F"/>
    <w:rsid w:val="00E81FFC"/>
    <w:rsid w:val="00E82872"/>
    <w:rsid w:val="00EA6781"/>
    <w:rsid w:val="00EB5AAE"/>
    <w:rsid w:val="00F27B65"/>
    <w:rsid w:val="00F56B73"/>
    <w:rsid w:val="00F72E1A"/>
    <w:rsid w:val="00F857B1"/>
    <w:rsid w:val="00FA11E9"/>
    <w:rsid w:val="00FB3202"/>
    <w:rsid w:val="00FB6235"/>
    <w:rsid w:val="00FD54E5"/>
    <w:rsid w:val="00FE18BF"/>
    <w:rsid w:val="00FE30CF"/>
    <w:rsid w:val="00FE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DC342B"/>
    <w:rPr>
      <w:color w:val="808080"/>
    </w:rPr>
  </w:style>
  <w:style w:type="paragraph" w:customStyle="1" w:styleId="2494EE938DD34E39BB9EC00F45B5172D">
    <w:name w:val="2494EE938DD34E39BB9EC00F45B5172D"/>
    <w:rsid w:val="00DE60B1"/>
  </w:style>
  <w:style w:type="paragraph" w:customStyle="1" w:styleId="3D805AB667374D2E9FC61187324C2737">
    <w:name w:val="3D805AB667374D2E9FC61187324C2737"/>
    <w:rsid w:val="009B753C"/>
  </w:style>
  <w:style w:type="paragraph" w:customStyle="1" w:styleId="A3EDBE4D30984665AE5407F9152ECF6E">
    <w:name w:val="A3EDBE4D30984665AE5407F9152ECF6E"/>
    <w:rsid w:val="009B753C"/>
  </w:style>
  <w:style w:type="paragraph" w:customStyle="1" w:styleId="DE21567D1EC241FBA8AD6117F453D1C4">
    <w:name w:val="DE21567D1EC241FBA8AD6117F453D1C4"/>
    <w:rsid w:val="005B3FEC"/>
  </w:style>
  <w:style w:type="paragraph" w:customStyle="1" w:styleId="FCA0AEC754F34631830CD71C5F132C14">
    <w:name w:val="FCA0AEC754F34631830CD71C5F132C14"/>
    <w:rsid w:val="005B3FEC"/>
  </w:style>
  <w:style w:type="paragraph" w:customStyle="1" w:styleId="26567F2C5DB3421A8C198143C5494475">
    <w:name w:val="26567F2C5DB3421A8C198143C5494475"/>
    <w:rsid w:val="005B3FEC"/>
  </w:style>
  <w:style w:type="paragraph" w:customStyle="1" w:styleId="D5688CD415794AC0BAC4F820FE5B3A12">
    <w:name w:val="D5688CD415794AC0BAC4F820FE5B3A12"/>
    <w:rsid w:val="005B3FEC"/>
  </w:style>
  <w:style w:type="paragraph" w:customStyle="1" w:styleId="7254C6A1B2254749944BDF320F4CDC94">
    <w:name w:val="7254C6A1B2254749944BDF320F4CDC94"/>
    <w:rsid w:val="005B3FEC"/>
  </w:style>
  <w:style w:type="paragraph" w:customStyle="1" w:styleId="739FC7A1F5C3428B8094A119ECFA7587">
    <w:name w:val="739FC7A1F5C3428B8094A119ECFA7587"/>
    <w:rsid w:val="005B3FEC"/>
  </w:style>
  <w:style w:type="paragraph" w:customStyle="1" w:styleId="530720459CE040508CC75B524ED10A59">
    <w:name w:val="530720459CE040508CC75B524ED10A59"/>
    <w:rsid w:val="005B3FEC"/>
  </w:style>
  <w:style w:type="paragraph" w:customStyle="1" w:styleId="78A00A40767443829E5AD0CBC4DCB3A0">
    <w:name w:val="78A00A40767443829E5AD0CBC4DCB3A0"/>
    <w:rsid w:val="005B3FEC"/>
  </w:style>
  <w:style w:type="paragraph" w:customStyle="1" w:styleId="010B18D99FF640F19A8F55FB8AB035E5">
    <w:name w:val="010B18D99FF640F19A8F55FB8AB035E5"/>
    <w:rsid w:val="00E81FFC"/>
    <w:rPr>
      <w:lang w:val="en-US" w:eastAsia="en-US"/>
    </w:rPr>
  </w:style>
  <w:style w:type="paragraph" w:customStyle="1" w:styleId="2D9DFE4816B545D3BFCB0FA44725DA24">
    <w:name w:val="2D9DFE4816B545D3BFCB0FA44725DA24"/>
    <w:rsid w:val="00E81FFC"/>
    <w:rPr>
      <w:lang w:val="en-US" w:eastAsia="en-US"/>
    </w:rPr>
  </w:style>
  <w:style w:type="paragraph" w:customStyle="1" w:styleId="1149EAE4965D437AB010034359B0A4D7">
    <w:name w:val="1149EAE4965D437AB010034359B0A4D7"/>
    <w:rsid w:val="00E81FFC"/>
    <w:rPr>
      <w:lang w:val="en-US" w:eastAsia="en-US"/>
    </w:rPr>
  </w:style>
  <w:style w:type="paragraph" w:customStyle="1" w:styleId="60B59C8C2BA945EE970E7EFA95A96665">
    <w:name w:val="60B59C8C2BA945EE970E7EFA95A96665"/>
    <w:rsid w:val="00E81FFC"/>
    <w:rPr>
      <w:lang w:val="en-US" w:eastAsia="en-US"/>
    </w:rPr>
  </w:style>
  <w:style w:type="paragraph" w:customStyle="1" w:styleId="84CAE498B2324A10944EC613FA0939F5">
    <w:name w:val="84CAE498B2324A10944EC613FA0939F5"/>
    <w:rsid w:val="004F3485"/>
    <w:rPr>
      <w:lang w:val="en-US" w:eastAsia="en-US"/>
    </w:rPr>
  </w:style>
  <w:style w:type="paragraph" w:customStyle="1" w:styleId="744D412C839F446EB2BBF57D419C75B6">
    <w:name w:val="744D412C839F446EB2BBF57D419C75B6"/>
    <w:rsid w:val="0024705A"/>
    <w:rPr>
      <w:lang w:val="en-US" w:eastAsia="en-US"/>
    </w:rPr>
  </w:style>
  <w:style w:type="paragraph" w:customStyle="1" w:styleId="D58F4A93C27844FDBC9AEC92AD209025">
    <w:name w:val="D58F4A93C27844FDBC9AEC92AD209025"/>
    <w:rsid w:val="0024705A"/>
    <w:rPr>
      <w:lang w:val="en-US" w:eastAsia="en-US"/>
    </w:rPr>
  </w:style>
  <w:style w:type="paragraph" w:customStyle="1" w:styleId="5761A25BDDFA46D4993E04DF63086C01">
    <w:name w:val="5761A25BDDFA46D4993E04DF63086C01"/>
    <w:rsid w:val="0024705A"/>
    <w:rPr>
      <w:lang w:val="en-US" w:eastAsia="en-US"/>
    </w:rPr>
  </w:style>
  <w:style w:type="paragraph" w:customStyle="1" w:styleId="0D5F9B04340448918F086D7828D1DD3C">
    <w:name w:val="0D5F9B04340448918F086D7828D1DD3C"/>
    <w:rsid w:val="0024705A"/>
    <w:rPr>
      <w:lang w:val="en-US" w:eastAsia="en-US"/>
    </w:rPr>
  </w:style>
  <w:style w:type="paragraph" w:customStyle="1" w:styleId="0981E6D37AF5403C80EAB708058BB040">
    <w:name w:val="0981E6D37AF5403C80EAB708058BB040"/>
    <w:rsid w:val="0024705A"/>
    <w:rPr>
      <w:lang w:val="en-US" w:eastAsia="en-US"/>
    </w:rPr>
  </w:style>
  <w:style w:type="paragraph" w:customStyle="1" w:styleId="5A024EAAEAFF49519A2035C5F174264B">
    <w:name w:val="5A024EAAEAFF49519A2035C5F174264B"/>
    <w:rsid w:val="0024705A"/>
    <w:rPr>
      <w:lang w:val="en-US" w:eastAsia="en-US"/>
    </w:rPr>
  </w:style>
  <w:style w:type="paragraph" w:customStyle="1" w:styleId="0D39F02E302A44C687E6A8BBF41798E1">
    <w:name w:val="0D39F02E302A44C687E6A8BBF41798E1"/>
    <w:rsid w:val="0024705A"/>
    <w:rPr>
      <w:lang w:val="en-US" w:eastAsia="en-US"/>
    </w:rPr>
  </w:style>
  <w:style w:type="paragraph" w:customStyle="1" w:styleId="72ADB391792345639EEEF4A7C9EB5A61">
    <w:name w:val="72ADB391792345639EEEF4A7C9EB5A61"/>
    <w:rsid w:val="001B1467"/>
    <w:rPr>
      <w:lang w:val="en-US" w:eastAsia="en-US"/>
    </w:rPr>
  </w:style>
  <w:style w:type="paragraph" w:customStyle="1" w:styleId="8CE1DFD6877A4F9893F56E6025C95820">
    <w:name w:val="8CE1DFD6877A4F9893F56E6025C95820"/>
    <w:rsid w:val="00BE6DFB"/>
    <w:rPr>
      <w:lang w:val="en-US" w:eastAsia="en-US"/>
    </w:rPr>
  </w:style>
  <w:style w:type="paragraph" w:customStyle="1" w:styleId="7D0C3654BCF04A98B4681C5E274BA7FB">
    <w:name w:val="7D0C3654BCF04A98B4681C5E274BA7FB"/>
    <w:rsid w:val="00BE6DFB"/>
    <w:rPr>
      <w:lang w:val="en-US" w:eastAsia="en-US"/>
    </w:rPr>
  </w:style>
  <w:style w:type="paragraph" w:customStyle="1" w:styleId="EFB029BF3DC14F14AE043B7114F21C08">
    <w:name w:val="EFB029BF3DC14F14AE043B7114F21C08"/>
    <w:rsid w:val="00BE6DFB"/>
    <w:rPr>
      <w:lang w:val="en-US" w:eastAsia="en-US"/>
    </w:rPr>
  </w:style>
  <w:style w:type="paragraph" w:customStyle="1" w:styleId="00B20F6E2ACF4602AAFDA9E56827D532">
    <w:name w:val="00B20F6E2ACF4602AAFDA9E56827D532"/>
    <w:rsid w:val="00BE6DFB"/>
    <w:rPr>
      <w:lang w:val="en-US" w:eastAsia="en-US"/>
    </w:rPr>
  </w:style>
  <w:style w:type="paragraph" w:customStyle="1" w:styleId="5609F46B027D4378A22FAE38CBD65517">
    <w:name w:val="5609F46B027D4378A22FAE38CBD65517"/>
    <w:rsid w:val="00BE6DFB"/>
    <w:rPr>
      <w:lang w:val="en-US" w:eastAsia="en-US"/>
    </w:rPr>
  </w:style>
  <w:style w:type="paragraph" w:customStyle="1" w:styleId="5B8AC0229CF44FEEB7129C04C8B85204">
    <w:name w:val="5B8AC0229CF44FEEB7129C04C8B85204"/>
    <w:rsid w:val="00E35616"/>
    <w:rPr>
      <w:lang w:val="en-US" w:eastAsia="en-US"/>
    </w:rPr>
  </w:style>
  <w:style w:type="paragraph" w:customStyle="1" w:styleId="C8817F04C76644D180FD85D2A8864CED">
    <w:name w:val="C8817F04C76644D180FD85D2A8864CED"/>
    <w:rsid w:val="00E35616"/>
    <w:rPr>
      <w:lang w:val="en-US" w:eastAsia="en-US"/>
    </w:rPr>
  </w:style>
  <w:style w:type="paragraph" w:customStyle="1" w:styleId="B9F9C5A3F214411499D6453573251C9C">
    <w:name w:val="B9F9C5A3F214411499D6453573251C9C"/>
    <w:rsid w:val="006E79D3"/>
    <w:rPr>
      <w:lang w:val="en-US" w:eastAsia="en-US"/>
    </w:rPr>
  </w:style>
  <w:style w:type="paragraph" w:customStyle="1" w:styleId="F15EA39627C9426B8BCD8C102DCEC3AF">
    <w:name w:val="F15EA39627C9426B8BCD8C102DCEC3AF"/>
    <w:rsid w:val="006E79D3"/>
    <w:rPr>
      <w:lang w:val="en-US" w:eastAsia="en-US"/>
    </w:rPr>
  </w:style>
  <w:style w:type="paragraph" w:customStyle="1" w:styleId="5CC4FCB7057442A198C47DE415FE1E92">
    <w:name w:val="5CC4FCB7057442A198C47DE415FE1E92"/>
    <w:rsid w:val="006E79D3"/>
    <w:rPr>
      <w:lang w:val="en-US" w:eastAsia="en-US"/>
    </w:rPr>
  </w:style>
  <w:style w:type="paragraph" w:customStyle="1" w:styleId="626DB3BC96C64AD6B9275F6468FFBC2D">
    <w:name w:val="626DB3BC96C64AD6B9275F6468FFBC2D"/>
    <w:rsid w:val="006E79D3"/>
    <w:rPr>
      <w:lang w:val="en-US" w:eastAsia="en-US"/>
    </w:rPr>
  </w:style>
  <w:style w:type="paragraph" w:customStyle="1" w:styleId="1C229987F79041F1BAF9530902D2EBD9">
    <w:name w:val="1C229987F79041F1BAF9530902D2EBD9"/>
    <w:rsid w:val="006E79D3"/>
    <w:rPr>
      <w:lang w:val="en-US" w:eastAsia="en-US"/>
    </w:rPr>
  </w:style>
  <w:style w:type="paragraph" w:customStyle="1" w:styleId="D37FCED19FC6488E86913AB86194C12B">
    <w:name w:val="D37FCED19FC6488E86913AB86194C12B"/>
    <w:rsid w:val="006E79D3"/>
    <w:rPr>
      <w:lang w:val="en-US" w:eastAsia="en-US"/>
    </w:rPr>
  </w:style>
  <w:style w:type="paragraph" w:customStyle="1" w:styleId="8357D90603AE468993E638784CEB9B73">
    <w:name w:val="8357D90603AE468993E638784CEB9B73"/>
    <w:rsid w:val="006E79D3"/>
    <w:rPr>
      <w:lang w:val="en-US" w:eastAsia="en-US"/>
    </w:rPr>
  </w:style>
  <w:style w:type="paragraph" w:customStyle="1" w:styleId="8AC86A660CDA49739F217F29C251DFA3">
    <w:name w:val="8AC86A660CDA49739F217F29C251DFA3"/>
    <w:rsid w:val="006E79D3"/>
    <w:rPr>
      <w:lang w:val="en-US" w:eastAsia="en-US"/>
    </w:rPr>
  </w:style>
  <w:style w:type="paragraph" w:customStyle="1" w:styleId="B25837BDEB5A4893A653D3FD74E049BC">
    <w:name w:val="B25837BDEB5A4893A653D3FD74E049BC"/>
    <w:rsid w:val="006E79D3"/>
    <w:rPr>
      <w:lang w:val="en-US" w:eastAsia="en-US"/>
    </w:rPr>
  </w:style>
  <w:style w:type="paragraph" w:customStyle="1" w:styleId="BAD98ED5D2BB4AF2A77351EAFCF7224C">
    <w:name w:val="BAD98ED5D2BB4AF2A77351EAFCF7224C"/>
    <w:rsid w:val="006E79D3"/>
    <w:rPr>
      <w:lang w:val="en-US" w:eastAsia="en-US"/>
    </w:rPr>
  </w:style>
  <w:style w:type="paragraph" w:customStyle="1" w:styleId="CC727DBBD3264A78921694BB05FCB769">
    <w:name w:val="CC727DBBD3264A78921694BB05FCB769"/>
    <w:rsid w:val="006E79D3"/>
    <w:rPr>
      <w:lang w:val="en-US" w:eastAsia="en-US"/>
    </w:rPr>
  </w:style>
  <w:style w:type="paragraph" w:customStyle="1" w:styleId="F3781EF9EF544E3783A9551205D3D214">
    <w:name w:val="F3781EF9EF544E3783A9551205D3D214"/>
    <w:rsid w:val="006E79D3"/>
    <w:rPr>
      <w:lang w:val="en-US" w:eastAsia="en-US"/>
    </w:rPr>
  </w:style>
  <w:style w:type="paragraph" w:customStyle="1" w:styleId="4A1DDC6A64A348D0A1DE80FE99083E25">
    <w:name w:val="4A1DDC6A64A348D0A1DE80FE99083E25"/>
    <w:rsid w:val="006E79D3"/>
    <w:rPr>
      <w:lang w:val="en-US" w:eastAsia="en-US"/>
    </w:rPr>
  </w:style>
  <w:style w:type="paragraph" w:customStyle="1" w:styleId="F203EACFD305484CBA9D6D7FC06986CF">
    <w:name w:val="F203EACFD305484CBA9D6D7FC06986CF"/>
    <w:rsid w:val="006E79D3"/>
    <w:rPr>
      <w:lang w:val="en-US" w:eastAsia="en-US"/>
    </w:rPr>
  </w:style>
  <w:style w:type="paragraph" w:customStyle="1" w:styleId="902B5EBBDD77475DB854CCEFD85040DA">
    <w:name w:val="902B5EBBDD77475DB854CCEFD85040DA"/>
    <w:rsid w:val="006E79D3"/>
    <w:rPr>
      <w:lang w:val="en-US" w:eastAsia="en-US"/>
    </w:rPr>
  </w:style>
  <w:style w:type="paragraph" w:customStyle="1" w:styleId="9C369C5B82D640B59856A3D835921E25">
    <w:name w:val="9C369C5B82D640B59856A3D835921E25"/>
    <w:rsid w:val="006E79D3"/>
    <w:rPr>
      <w:lang w:val="en-US" w:eastAsia="en-US"/>
    </w:rPr>
  </w:style>
  <w:style w:type="paragraph" w:customStyle="1" w:styleId="D8B2992E78164BAD8A59A79829FBBFB0">
    <w:name w:val="D8B2992E78164BAD8A59A79829FBBFB0"/>
    <w:rsid w:val="006E79D3"/>
    <w:rPr>
      <w:lang w:val="en-US" w:eastAsia="en-US"/>
    </w:rPr>
  </w:style>
  <w:style w:type="paragraph" w:customStyle="1" w:styleId="9411BE3A32A3413CB58A7A17AE407A5A">
    <w:name w:val="9411BE3A32A3413CB58A7A17AE407A5A"/>
    <w:rsid w:val="000F359B"/>
    <w:rPr>
      <w:lang w:val="en-US" w:eastAsia="en-US"/>
    </w:rPr>
  </w:style>
  <w:style w:type="paragraph" w:customStyle="1" w:styleId="E0D7000C484D4C52BBEC8BAC99465976">
    <w:name w:val="E0D7000C484D4C52BBEC8BAC99465976"/>
    <w:rsid w:val="000F359B"/>
    <w:rPr>
      <w:lang w:val="en-US" w:eastAsia="en-US"/>
    </w:rPr>
  </w:style>
  <w:style w:type="paragraph" w:customStyle="1" w:styleId="6967DC0F3F76458AAC92663C8C0EFA5D">
    <w:name w:val="6967DC0F3F76458AAC92663C8C0EFA5D"/>
    <w:rsid w:val="000F359B"/>
    <w:rPr>
      <w:lang w:val="en-US" w:eastAsia="en-US"/>
    </w:rPr>
  </w:style>
  <w:style w:type="paragraph" w:customStyle="1" w:styleId="E1AC17B241A3416E8B2536CBC0420AAB">
    <w:name w:val="E1AC17B241A3416E8B2536CBC0420AAB"/>
    <w:rsid w:val="000F359B"/>
    <w:rPr>
      <w:lang w:val="en-US" w:eastAsia="en-US"/>
    </w:rPr>
  </w:style>
  <w:style w:type="paragraph" w:customStyle="1" w:styleId="9E7E589EDD434C008C38EA6081298A61">
    <w:name w:val="9E7E589EDD434C008C38EA6081298A61"/>
    <w:rsid w:val="000F359B"/>
    <w:rPr>
      <w:lang w:val="en-US" w:eastAsia="en-US"/>
    </w:rPr>
  </w:style>
  <w:style w:type="paragraph" w:customStyle="1" w:styleId="4D98B80CAB0F4A09A75A2F27E3AB7461">
    <w:name w:val="4D98B80CAB0F4A09A75A2F27E3AB7461"/>
    <w:rsid w:val="000F359B"/>
    <w:rPr>
      <w:lang w:val="en-US" w:eastAsia="en-US"/>
    </w:rPr>
  </w:style>
  <w:style w:type="paragraph" w:customStyle="1" w:styleId="937023CC44504EBDBD3C423322D69D35">
    <w:name w:val="937023CC44504EBDBD3C423322D69D35"/>
    <w:rsid w:val="000F359B"/>
    <w:rPr>
      <w:lang w:val="en-US" w:eastAsia="en-US"/>
    </w:rPr>
  </w:style>
  <w:style w:type="paragraph" w:customStyle="1" w:styleId="142C42D6245C46DAA81664BA69CCB591">
    <w:name w:val="142C42D6245C46DAA81664BA69CCB591"/>
    <w:rsid w:val="000F359B"/>
    <w:rPr>
      <w:lang w:val="en-US" w:eastAsia="en-US"/>
    </w:rPr>
  </w:style>
  <w:style w:type="paragraph" w:customStyle="1" w:styleId="10026552AAEB4BD7BBAC6901457EB572">
    <w:name w:val="10026552AAEB4BD7BBAC6901457EB572"/>
    <w:rsid w:val="000F359B"/>
    <w:rPr>
      <w:lang w:val="en-US" w:eastAsia="en-US"/>
    </w:rPr>
  </w:style>
  <w:style w:type="paragraph" w:customStyle="1" w:styleId="C196D2A5782C4129AB2008ED2F2F0085">
    <w:name w:val="C196D2A5782C4129AB2008ED2F2F0085"/>
    <w:rsid w:val="000F359B"/>
    <w:rPr>
      <w:lang w:val="en-US" w:eastAsia="en-US"/>
    </w:rPr>
  </w:style>
  <w:style w:type="paragraph" w:customStyle="1" w:styleId="B4F254F6E88845B09AF25A44430DD14B">
    <w:name w:val="B4F254F6E88845B09AF25A44430DD14B"/>
    <w:rsid w:val="000F359B"/>
    <w:rPr>
      <w:lang w:val="en-US" w:eastAsia="en-US"/>
    </w:rPr>
  </w:style>
  <w:style w:type="paragraph" w:customStyle="1" w:styleId="B6B1AB508E0042D4B707702CFA59D707">
    <w:name w:val="B6B1AB508E0042D4B707702CFA59D707"/>
    <w:rsid w:val="000F359B"/>
    <w:rPr>
      <w:lang w:val="en-US" w:eastAsia="en-US"/>
    </w:rPr>
  </w:style>
  <w:style w:type="paragraph" w:customStyle="1" w:styleId="29A80218C1EA4D0C8C54F30A380CDFFA">
    <w:name w:val="29A80218C1EA4D0C8C54F30A380CDFFA"/>
    <w:rsid w:val="000F359B"/>
    <w:rPr>
      <w:lang w:val="en-US" w:eastAsia="en-US"/>
    </w:rPr>
  </w:style>
  <w:style w:type="paragraph" w:customStyle="1" w:styleId="E50FC1EB93FA4F268A5418FBC7AF437B">
    <w:name w:val="E50FC1EB93FA4F268A5418FBC7AF437B"/>
    <w:rsid w:val="000F359B"/>
    <w:rPr>
      <w:lang w:val="en-US" w:eastAsia="en-US"/>
    </w:rPr>
  </w:style>
  <w:style w:type="paragraph" w:customStyle="1" w:styleId="4485527A02EF4C7A88F55BE82F98260D">
    <w:name w:val="4485527A02EF4C7A88F55BE82F98260D"/>
    <w:rsid w:val="000F359B"/>
    <w:rPr>
      <w:lang w:val="en-US" w:eastAsia="en-US"/>
    </w:rPr>
  </w:style>
  <w:style w:type="paragraph" w:customStyle="1" w:styleId="3E710E0D005D44C7937765BD384BC71F">
    <w:name w:val="3E710E0D005D44C7937765BD384BC71F"/>
    <w:rsid w:val="000F359B"/>
    <w:rPr>
      <w:lang w:val="en-US" w:eastAsia="en-US"/>
    </w:rPr>
  </w:style>
  <w:style w:type="paragraph" w:customStyle="1" w:styleId="864A9331BE8045759D0BA6C2D97C3FF5">
    <w:name w:val="864A9331BE8045759D0BA6C2D97C3FF5"/>
    <w:rsid w:val="000F359B"/>
    <w:rPr>
      <w:lang w:val="en-US" w:eastAsia="en-US"/>
    </w:rPr>
  </w:style>
  <w:style w:type="paragraph" w:customStyle="1" w:styleId="4D818F8C5DA145EFAECBBBA797CB5222">
    <w:name w:val="4D818F8C5DA145EFAECBBBA797CB5222"/>
    <w:rsid w:val="000F359B"/>
    <w:rPr>
      <w:lang w:val="en-US" w:eastAsia="en-US"/>
    </w:rPr>
  </w:style>
  <w:style w:type="paragraph" w:customStyle="1" w:styleId="BFE712074E5A4EEBBC48CCACE56366B2">
    <w:name w:val="BFE712074E5A4EEBBC48CCACE56366B2"/>
    <w:rsid w:val="000F359B"/>
    <w:rPr>
      <w:lang w:val="en-US" w:eastAsia="en-US"/>
    </w:rPr>
  </w:style>
  <w:style w:type="paragraph" w:customStyle="1" w:styleId="63C26C79C1A2456BA48D663020EFABE9">
    <w:name w:val="63C26C79C1A2456BA48D663020EFABE9"/>
    <w:rsid w:val="000F359B"/>
    <w:rPr>
      <w:lang w:val="en-US" w:eastAsia="en-US"/>
    </w:rPr>
  </w:style>
  <w:style w:type="paragraph" w:customStyle="1" w:styleId="5C500E0B10EC4E60AC261D794FFE6558">
    <w:name w:val="5C500E0B10EC4E60AC261D794FFE6558"/>
    <w:rsid w:val="0067030D"/>
  </w:style>
  <w:style w:type="paragraph" w:customStyle="1" w:styleId="97F41A27D55F498BA0D844FF28AB7D60">
    <w:name w:val="97F41A27D55F498BA0D844FF28AB7D60"/>
    <w:rsid w:val="0067030D"/>
  </w:style>
  <w:style w:type="paragraph" w:customStyle="1" w:styleId="446A7ED8C9ED4A8785F36D0CF74AA91B">
    <w:name w:val="446A7ED8C9ED4A8785F36D0CF74AA91B"/>
    <w:rsid w:val="0067030D"/>
  </w:style>
  <w:style w:type="paragraph" w:customStyle="1" w:styleId="2753BFD2F5A249D4BA9ED8668166A4FF">
    <w:name w:val="2753BFD2F5A249D4BA9ED8668166A4FF"/>
    <w:rsid w:val="00763221"/>
  </w:style>
  <w:style w:type="paragraph" w:customStyle="1" w:styleId="064AEBA39DE5422AB88B0BD425E3485C">
    <w:name w:val="064AEBA39DE5422AB88B0BD425E3485C"/>
    <w:rsid w:val="00763221"/>
  </w:style>
  <w:style w:type="paragraph" w:customStyle="1" w:styleId="E480E447C03A4FF9A993B346BF9B6DF3">
    <w:name w:val="E480E447C03A4FF9A993B346BF9B6DF3"/>
    <w:rsid w:val="00FE30CF"/>
  </w:style>
  <w:style w:type="paragraph" w:customStyle="1" w:styleId="3088A53F4F1B47A3ACEF4411343009C7">
    <w:name w:val="3088A53F4F1B47A3ACEF4411343009C7"/>
    <w:rsid w:val="00701084"/>
  </w:style>
  <w:style w:type="paragraph" w:customStyle="1" w:styleId="40822F6734B645D3B42A5045B1F8365E">
    <w:name w:val="40822F6734B645D3B42A5045B1F8365E"/>
    <w:rsid w:val="008548B2"/>
  </w:style>
  <w:style w:type="paragraph" w:customStyle="1" w:styleId="1F67898440EB44DFAD9A8785F7BF2974">
    <w:name w:val="1F67898440EB44DFAD9A8785F7BF2974"/>
    <w:rsid w:val="008548B2"/>
  </w:style>
  <w:style w:type="paragraph" w:customStyle="1" w:styleId="B7D5374DBD7542B49D613900C2C37AB3">
    <w:name w:val="B7D5374DBD7542B49D613900C2C37AB3"/>
    <w:rsid w:val="008548B2"/>
  </w:style>
  <w:style w:type="paragraph" w:customStyle="1" w:styleId="580B5A6813204CCB93F5AB8E6654AEE0">
    <w:name w:val="580B5A6813204CCB93F5AB8E6654AEE0"/>
    <w:rsid w:val="008548B2"/>
  </w:style>
  <w:style w:type="paragraph" w:customStyle="1" w:styleId="7D49264D3EF04D9C95C6976E1344AE1A">
    <w:name w:val="7D49264D3EF04D9C95C6976E1344AE1A"/>
    <w:rsid w:val="008548B2"/>
  </w:style>
  <w:style w:type="paragraph" w:customStyle="1" w:styleId="E36FB18DB8954FA091371B916D0A0A4B">
    <w:name w:val="E36FB18DB8954FA091371B916D0A0A4B"/>
    <w:rsid w:val="009B3F02"/>
  </w:style>
  <w:style w:type="paragraph" w:customStyle="1" w:styleId="292F776060324AE3AC62712DA904CB72">
    <w:name w:val="292F776060324AE3AC62712DA904CB72"/>
    <w:rsid w:val="007F320A"/>
  </w:style>
  <w:style w:type="paragraph" w:customStyle="1" w:styleId="1E1EFA214547495C98BD95EB386F2B39">
    <w:name w:val="1E1EFA214547495C98BD95EB386F2B39"/>
    <w:rsid w:val="007F320A"/>
  </w:style>
  <w:style w:type="paragraph" w:customStyle="1" w:styleId="243779EF92EC4693A455B8CB8BE9AE7B">
    <w:name w:val="243779EF92EC4693A455B8CB8BE9AE7B"/>
    <w:rsid w:val="00CC0317"/>
  </w:style>
  <w:style w:type="paragraph" w:customStyle="1" w:styleId="B37A2C0B44D345CFB53A8322B70C1858">
    <w:name w:val="B37A2C0B44D345CFB53A8322B70C1858"/>
    <w:rsid w:val="00CC0317"/>
  </w:style>
  <w:style w:type="paragraph" w:customStyle="1" w:styleId="2F01D28A77E54C83A330A5C979D21D06">
    <w:name w:val="2F01D28A77E54C83A330A5C979D21D06"/>
    <w:rsid w:val="00CC0317"/>
  </w:style>
  <w:style w:type="paragraph" w:customStyle="1" w:styleId="61B59F5787A9471C84D14ABA9D4BF861">
    <w:name w:val="61B59F5787A9471C84D14ABA9D4BF861"/>
    <w:rsid w:val="00CC0317"/>
  </w:style>
  <w:style w:type="paragraph" w:customStyle="1" w:styleId="E0140720BEEC4B1697DAEDC3AEF7549E">
    <w:name w:val="E0140720BEEC4B1697DAEDC3AEF7549E"/>
    <w:rsid w:val="00CC0317"/>
  </w:style>
  <w:style w:type="paragraph" w:customStyle="1" w:styleId="E1F281B6147F4E07B0281C59BFF24418">
    <w:name w:val="E1F281B6147F4E07B0281C59BFF24418"/>
    <w:rsid w:val="00EB5AAE"/>
  </w:style>
  <w:style w:type="paragraph" w:customStyle="1" w:styleId="64DFAD2AC05D4B87AB844D0529D867ED">
    <w:name w:val="64DFAD2AC05D4B87AB844D0529D867ED"/>
    <w:rsid w:val="007966AC"/>
  </w:style>
  <w:style w:type="paragraph" w:customStyle="1" w:styleId="AE0F7B5027C94F53A0FCAA4CE2EC5913">
    <w:name w:val="AE0F7B5027C94F53A0FCAA4CE2EC5913"/>
    <w:rsid w:val="007966AC"/>
  </w:style>
  <w:style w:type="paragraph" w:customStyle="1" w:styleId="FEC6FE3203C9424CB256EE488DA1DB2B">
    <w:name w:val="FEC6FE3203C9424CB256EE488DA1DB2B"/>
    <w:rsid w:val="007966AC"/>
  </w:style>
  <w:style w:type="paragraph" w:customStyle="1" w:styleId="EC98393B2054429D8AB3F846206F9ECE">
    <w:name w:val="EC98393B2054429D8AB3F846206F9ECE"/>
    <w:rsid w:val="007966AC"/>
  </w:style>
  <w:style w:type="paragraph" w:customStyle="1" w:styleId="A025F42BD57A4E45B617CF94709429CF">
    <w:name w:val="A025F42BD57A4E45B617CF94709429CF"/>
    <w:rsid w:val="001013DB"/>
  </w:style>
  <w:style w:type="paragraph" w:customStyle="1" w:styleId="23B7E87E251F430A90B01E88DBF33B4F">
    <w:name w:val="23B7E87E251F430A90B01E88DBF33B4F"/>
    <w:rsid w:val="001013DB"/>
  </w:style>
  <w:style w:type="paragraph" w:customStyle="1" w:styleId="262D263B4F0441CCBEC1DDD702F874FA">
    <w:name w:val="262D263B4F0441CCBEC1DDD702F874FA"/>
    <w:rsid w:val="001013DB"/>
  </w:style>
  <w:style w:type="paragraph" w:customStyle="1" w:styleId="F103ED1165A84C119029462D40EA928E">
    <w:name w:val="F103ED1165A84C119029462D40EA928E"/>
    <w:rsid w:val="001013DB"/>
  </w:style>
  <w:style w:type="paragraph" w:customStyle="1" w:styleId="AC304E7F015A41D79F3A6C243DE9687E">
    <w:name w:val="AC304E7F015A41D79F3A6C243DE9687E"/>
    <w:rsid w:val="001013DB"/>
  </w:style>
  <w:style w:type="paragraph" w:customStyle="1" w:styleId="B573FE2AD5744A30B058B9978F9CA7F9">
    <w:name w:val="B573FE2AD5744A30B058B9978F9CA7F9"/>
    <w:rsid w:val="001013DB"/>
  </w:style>
  <w:style w:type="paragraph" w:customStyle="1" w:styleId="F4EE53EB77914438B824BFB53A9A547C">
    <w:name w:val="F4EE53EB77914438B824BFB53A9A547C"/>
    <w:rsid w:val="001013DB"/>
  </w:style>
  <w:style w:type="paragraph" w:customStyle="1" w:styleId="0DA5B57AD34149E99DC9F5E81ED1CD93">
    <w:name w:val="0DA5B57AD34149E99DC9F5E81ED1CD93"/>
    <w:rsid w:val="001013DB"/>
  </w:style>
  <w:style w:type="paragraph" w:customStyle="1" w:styleId="6F34EBABDF2F425EB78DA1CA3BED96CF">
    <w:name w:val="6F34EBABDF2F425EB78DA1CA3BED96CF"/>
    <w:rsid w:val="001013DB"/>
  </w:style>
  <w:style w:type="paragraph" w:customStyle="1" w:styleId="C2F751FAA099446396DEE762FB263AFD">
    <w:name w:val="C2F751FAA099446396DEE762FB263AFD"/>
    <w:rsid w:val="001013DB"/>
  </w:style>
  <w:style w:type="paragraph" w:customStyle="1" w:styleId="1640F1FA3D694B01B4FB3317F0CA53CF">
    <w:name w:val="1640F1FA3D694B01B4FB3317F0CA53CF"/>
    <w:rsid w:val="001013DB"/>
  </w:style>
  <w:style w:type="paragraph" w:customStyle="1" w:styleId="72F80B1A5BCB4BBB83F33B01D274CF7D">
    <w:name w:val="72F80B1A5BCB4BBB83F33B01D274CF7D"/>
    <w:rsid w:val="001013DB"/>
  </w:style>
  <w:style w:type="paragraph" w:customStyle="1" w:styleId="3A2616C3912744E289E7E8413F7492A3">
    <w:name w:val="3A2616C3912744E289E7E8413F7492A3"/>
    <w:rsid w:val="001013DB"/>
  </w:style>
  <w:style w:type="paragraph" w:customStyle="1" w:styleId="16287DC08AB140279A84469C9FF7E875">
    <w:name w:val="16287DC08AB140279A84469C9FF7E875"/>
    <w:rsid w:val="001013DB"/>
  </w:style>
  <w:style w:type="paragraph" w:customStyle="1" w:styleId="A9F5B0F449A540E698E88CB8EF6EB541">
    <w:name w:val="A9F5B0F449A540E698E88CB8EF6EB541"/>
    <w:rsid w:val="001013DB"/>
  </w:style>
  <w:style w:type="paragraph" w:customStyle="1" w:styleId="D2FF6D8A99EF41F6B3B33F2C11AA43BA">
    <w:name w:val="D2FF6D8A99EF41F6B3B33F2C11AA43BA"/>
    <w:rsid w:val="001013DB"/>
  </w:style>
  <w:style w:type="paragraph" w:customStyle="1" w:styleId="44CA196A481C4C4EAD8E856C96BB94DE">
    <w:name w:val="44CA196A481C4C4EAD8E856C96BB94DE"/>
    <w:rsid w:val="001013DB"/>
  </w:style>
  <w:style w:type="paragraph" w:customStyle="1" w:styleId="8D26FEBA7FB24B3B8C1BCB7D037F8F24">
    <w:name w:val="8D26FEBA7FB24B3B8C1BCB7D037F8F24"/>
    <w:rsid w:val="001013DB"/>
  </w:style>
  <w:style w:type="paragraph" w:customStyle="1" w:styleId="F5475DD200CE4E5E807115D52CD5E907">
    <w:name w:val="F5475DD200CE4E5E807115D52CD5E907"/>
    <w:rsid w:val="001013DB"/>
  </w:style>
  <w:style w:type="paragraph" w:customStyle="1" w:styleId="21BF71007ECC48F5B49559B15689C6C0">
    <w:name w:val="21BF71007ECC48F5B49559B15689C6C0"/>
    <w:rsid w:val="001013DB"/>
  </w:style>
  <w:style w:type="paragraph" w:customStyle="1" w:styleId="8F982918CDA54A71B1191D319A632E88">
    <w:name w:val="8F982918CDA54A71B1191D319A632E88"/>
    <w:rsid w:val="001013DB"/>
  </w:style>
  <w:style w:type="paragraph" w:customStyle="1" w:styleId="F359B704E82E4BFC979BB03D256ED46E">
    <w:name w:val="F359B704E82E4BFC979BB03D256ED46E"/>
    <w:rsid w:val="004D1C93"/>
  </w:style>
  <w:style w:type="paragraph" w:customStyle="1" w:styleId="A168950B7BFA42EC9405197D36554948">
    <w:name w:val="A168950B7BFA42EC9405197D36554948"/>
    <w:rsid w:val="004D1C93"/>
  </w:style>
  <w:style w:type="paragraph" w:customStyle="1" w:styleId="AF399E867DBE4C89810F09B192651885">
    <w:name w:val="AF399E867DBE4C89810F09B192651885"/>
    <w:rsid w:val="004D1C93"/>
  </w:style>
  <w:style w:type="paragraph" w:customStyle="1" w:styleId="14319F611BAA43CAB8D50A00668AC1E3">
    <w:name w:val="14319F611BAA43CAB8D50A00668AC1E3"/>
    <w:rsid w:val="004D1C93"/>
  </w:style>
  <w:style w:type="paragraph" w:customStyle="1" w:styleId="0EA8BC79849E4DF683BD3408BF77668B">
    <w:name w:val="0EA8BC79849E4DF683BD3408BF77668B"/>
    <w:rsid w:val="004D1C93"/>
  </w:style>
  <w:style w:type="paragraph" w:customStyle="1" w:styleId="D8563227F5044A7AAB293066C479088A">
    <w:name w:val="D8563227F5044A7AAB293066C479088A"/>
    <w:rsid w:val="004D1C93"/>
  </w:style>
  <w:style w:type="paragraph" w:customStyle="1" w:styleId="62285622FED84EEE921989BD19707600">
    <w:name w:val="62285622FED84EEE921989BD19707600"/>
    <w:rsid w:val="004D1C93"/>
  </w:style>
  <w:style w:type="paragraph" w:customStyle="1" w:styleId="C3739F977F0D4E1A818A9915FF27074D">
    <w:name w:val="C3739F977F0D4E1A818A9915FF27074D"/>
    <w:rsid w:val="004D1C93"/>
  </w:style>
  <w:style w:type="paragraph" w:customStyle="1" w:styleId="675FDAB3333E4250A17E4386CAE0EBA7">
    <w:name w:val="675FDAB3333E4250A17E4386CAE0EBA7"/>
    <w:rsid w:val="00560D91"/>
  </w:style>
  <w:style w:type="paragraph" w:customStyle="1" w:styleId="B050F5AC8300402095DD78E20B25AC02">
    <w:name w:val="B050F5AC8300402095DD78E20B25AC02"/>
    <w:rsid w:val="00560D91"/>
  </w:style>
  <w:style w:type="paragraph" w:customStyle="1" w:styleId="FFE4B3E7F7FA476291E99B75BBD28757">
    <w:name w:val="FFE4B3E7F7FA476291E99B75BBD28757"/>
    <w:rsid w:val="00F27B65"/>
  </w:style>
  <w:style w:type="paragraph" w:customStyle="1" w:styleId="0307FBF0293440C089FA97E7D7D0E26C">
    <w:name w:val="0307FBF0293440C089FA97E7D7D0E26C"/>
    <w:rsid w:val="00571A12"/>
  </w:style>
  <w:style w:type="paragraph" w:customStyle="1" w:styleId="3D78326BB92A4C77B377F24AEC9208AF">
    <w:name w:val="3D78326BB92A4C77B377F24AEC9208AF"/>
    <w:rsid w:val="00FB3202"/>
  </w:style>
  <w:style w:type="paragraph" w:customStyle="1" w:styleId="D301D71117284A07B82C9F019D01DAC2">
    <w:name w:val="D301D71117284A07B82C9F019D01DAC2"/>
    <w:rsid w:val="00FB3202"/>
  </w:style>
  <w:style w:type="paragraph" w:customStyle="1" w:styleId="CCF875EAB0BD4082ACC262B0AD0199B1">
    <w:name w:val="CCF875EAB0BD4082ACC262B0AD0199B1"/>
    <w:rsid w:val="00FB3202"/>
  </w:style>
  <w:style w:type="paragraph" w:customStyle="1" w:styleId="9DE37E616F2D4BA8ABF71311A445EAFD">
    <w:name w:val="9DE37E616F2D4BA8ABF71311A445EAFD"/>
    <w:rsid w:val="0055632E"/>
  </w:style>
  <w:style w:type="paragraph" w:customStyle="1" w:styleId="99246D5C3EFA4A99A94CC09FD8DE2682">
    <w:name w:val="99246D5C3EFA4A99A94CC09FD8DE2682"/>
    <w:rsid w:val="00112416"/>
  </w:style>
  <w:style w:type="paragraph" w:customStyle="1" w:styleId="D2341459DB4448909182030AE759C4EF">
    <w:name w:val="D2341459DB4448909182030AE759C4EF"/>
    <w:rsid w:val="00112416"/>
  </w:style>
  <w:style w:type="paragraph" w:customStyle="1" w:styleId="C02536BE3C1E488593E4477E4E371283">
    <w:name w:val="C02536BE3C1E488593E4477E4E371283"/>
    <w:rsid w:val="00112416"/>
  </w:style>
  <w:style w:type="paragraph" w:customStyle="1" w:styleId="D0E7742A7198445EAF410F2D87639105">
    <w:name w:val="D0E7742A7198445EAF410F2D87639105"/>
    <w:rsid w:val="00112416"/>
  </w:style>
  <w:style w:type="paragraph" w:customStyle="1" w:styleId="B68F3B622F8F405687C18866935D67EB">
    <w:name w:val="B68F3B622F8F405687C18866935D67EB"/>
    <w:rsid w:val="00112416"/>
  </w:style>
  <w:style w:type="paragraph" w:customStyle="1" w:styleId="9127E6D92A3447F696776806BBA0BE7E">
    <w:name w:val="9127E6D92A3447F696776806BBA0BE7E"/>
    <w:rsid w:val="00112416"/>
  </w:style>
  <w:style w:type="paragraph" w:customStyle="1" w:styleId="1610FD9559BB450FA92617B3FAADE0B9">
    <w:name w:val="1610FD9559BB450FA92617B3FAADE0B9"/>
    <w:rsid w:val="008659BA"/>
  </w:style>
  <w:style w:type="paragraph" w:customStyle="1" w:styleId="AD9C4B347C4349CE9DB7D3A088F00A47">
    <w:name w:val="AD9C4B347C4349CE9DB7D3A088F00A47"/>
    <w:rsid w:val="008659BA"/>
  </w:style>
  <w:style w:type="paragraph" w:customStyle="1" w:styleId="A522198D2B244FF1BF487841C60D2E1C">
    <w:name w:val="A522198D2B244FF1BF487841C60D2E1C"/>
    <w:rsid w:val="00614167"/>
  </w:style>
  <w:style w:type="paragraph" w:customStyle="1" w:styleId="FC04D4253A66485BAEA65DD42225F67E">
    <w:name w:val="FC04D4253A66485BAEA65DD42225F67E"/>
    <w:rsid w:val="00132AF3"/>
  </w:style>
  <w:style w:type="paragraph" w:customStyle="1" w:styleId="B90119216130470BAE6A6005BCB15423">
    <w:name w:val="B90119216130470BAE6A6005BCB15423"/>
    <w:rsid w:val="00132AF3"/>
  </w:style>
  <w:style w:type="paragraph" w:customStyle="1" w:styleId="99EA4757A7044211A54A24A26C60B63F">
    <w:name w:val="99EA4757A7044211A54A24A26C60B63F"/>
    <w:rsid w:val="00132AF3"/>
  </w:style>
  <w:style w:type="paragraph" w:customStyle="1" w:styleId="A68CB9A01D02427281A69AE61C49ABC0">
    <w:name w:val="A68CB9A01D02427281A69AE61C49ABC0"/>
    <w:rsid w:val="00132AF3"/>
  </w:style>
  <w:style w:type="paragraph" w:customStyle="1" w:styleId="6DF68E84627D4FDDB9EED9F938476009">
    <w:name w:val="6DF68E84627D4FDDB9EED9F938476009"/>
    <w:rsid w:val="00007E99"/>
  </w:style>
  <w:style w:type="paragraph" w:customStyle="1" w:styleId="BBA9DF6733954CA6BD9DACCB0E5E262D">
    <w:name w:val="BBA9DF6733954CA6BD9DACCB0E5E262D"/>
    <w:rsid w:val="00DC34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3926987-9EE9-4BC8-BB9D-1581D0344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3403</Words>
  <Characters>21444</Characters>
  <Application>Microsoft Office Word</Application>
  <DocSecurity>0</DocSecurity>
  <Lines>178</Lines>
  <Paragraphs>49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Eva Seckler</dc:creator>
  <cp:lastModifiedBy>Seckler, Eva</cp:lastModifiedBy>
  <cp:revision>11</cp:revision>
  <cp:lastPrinted>2020-05-20T07:30:00Z</cp:lastPrinted>
  <dcterms:created xsi:type="dcterms:W3CDTF">2020-07-18T13:16:00Z</dcterms:created>
  <dcterms:modified xsi:type="dcterms:W3CDTF">2020-08-02T12:10:00Z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Study Protocol_overall</vt:lpwstr>
  </property>
  <property fmtid="{D5CDD505-2E9C-101B-9397-08002B2CF9AE}" pid="3" name="CitaviDocumentProperty_11">
    <vt:lpwstr>Überschrift 1</vt:lpwstr>
  </property>
  <property fmtid="{D5CDD505-2E9C-101B-9397-08002B2CF9AE}" pid="4" name="CitaviDocumentProperty_12">
    <vt:lpwstr>Standard</vt:lpwstr>
  </property>
  <property fmtid="{D5CDD505-2E9C-101B-9397-08002B2CF9AE}" pid="5" name="CitaviDocumentProperty_16">
    <vt:lpwstr>Untertitel</vt:lpwstr>
  </property>
  <property fmtid="{D5CDD505-2E9C-101B-9397-08002B2CF9AE}" pid="6" name="CitaviDocumentProperty_13">
    <vt:lpwstr>Standard</vt:lpwstr>
  </property>
  <property fmtid="{D5CDD505-2E9C-101B-9397-08002B2CF9AE}" pid="7" name="CitaviDocumentProperty_15">
    <vt:lpwstr>Standard</vt:lpwstr>
  </property>
  <property fmtid="{D5CDD505-2E9C-101B-9397-08002B2CF9AE}" pid="8" name="CitaviDocumentProperty_17">
    <vt:lpwstr>Standard</vt:lpwstr>
  </property>
  <property fmtid="{D5CDD505-2E9C-101B-9397-08002B2CF9AE}" pid="9" name="CitaviDocumentProperty_6">
    <vt:lpwstr>True</vt:lpwstr>
  </property>
  <property fmtid="{D5CDD505-2E9C-101B-9397-08002B2CF9AE}" pid="10" name="CitaviDocumentProperty_8">
    <vt:lpwstr>CloudProjectKey=jmo55r6vmhpewl0e05p2vuby54pdg8cnmhnhxtgvg1z; ProjectName=Study Protocol_overall</vt:lpwstr>
  </property>
  <property fmtid="{D5CDD505-2E9C-101B-9397-08002B2CF9AE}" pid="11" name="CitaviDocumentProperty_0">
    <vt:lpwstr>c078cd56-9c0a-4e0c-a862-a7a4f3ac3f3a</vt:lpwstr>
  </property>
  <property fmtid="{D5CDD505-2E9C-101B-9397-08002B2CF9AE}" pid="12" name="CitaviDocumentProperty_1">
    <vt:lpwstr>6.4.0.35</vt:lpwstr>
  </property>
</Properties>
</file>