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D4B2A7" w14:textId="77777777" w:rsidR="001F5BDE" w:rsidRPr="009A351E" w:rsidRDefault="001F5BDE" w:rsidP="001F5BDE">
      <w:pPr>
        <w:pStyle w:val="s16"/>
        <w:spacing w:before="0" w:beforeAutospacing="0" w:after="0" w:afterAutospacing="0" w:line="480" w:lineRule="auto"/>
        <w:jc w:val="both"/>
        <w:rPr>
          <w:rStyle w:val="s9"/>
          <w:b/>
          <w:bCs/>
          <w:color w:val="000000"/>
        </w:rPr>
      </w:pPr>
      <w:r>
        <w:rPr>
          <w:rStyle w:val="s9"/>
          <w:b/>
          <w:bCs/>
          <w:color w:val="000000"/>
        </w:rPr>
        <w:t>Extended Data Figures</w:t>
      </w:r>
    </w:p>
    <w:p w14:paraId="4DD69D04" w14:textId="77777777" w:rsidR="001F5BDE" w:rsidRPr="009A351E" w:rsidRDefault="001F5BDE" w:rsidP="001F5BDE">
      <w:pPr>
        <w:pStyle w:val="s16"/>
        <w:spacing w:before="0" w:beforeAutospacing="0" w:after="0" w:afterAutospacing="0" w:line="480" w:lineRule="auto"/>
        <w:jc w:val="both"/>
        <w:rPr>
          <w:color w:val="000000"/>
        </w:rPr>
      </w:pPr>
      <w:r w:rsidRPr="009A351E">
        <w:rPr>
          <w:rStyle w:val="s9"/>
          <w:color w:val="000000"/>
        </w:rPr>
        <w:t>2020</w:t>
      </w:r>
    </w:p>
    <w:p w14:paraId="3D526F1B" w14:textId="77777777" w:rsidR="001F5BDE" w:rsidRPr="009A351E" w:rsidRDefault="001F5BDE" w:rsidP="001F5BDE">
      <w:pPr>
        <w:pStyle w:val="s18"/>
        <w:spacing w:before="0" w:beforeAutospacing="0" w:after="0" w:afterAutospacing="0" w:line="324" w:lineRule="atLeast"/>
        <w:jc w:val="both"/>
        <w:rPr>
          <w:color w:val="000000"/>
        </w:rPr>
      </w:pPr>
      <w:r>
        <w:rPr>
          <w:noProof/>
        </w:rPr>
        <w:drawing>
          <wp:inline distT="0" distB="0" distL="0" distR="0" wp14:anchorId="7CAA8E61" wp14:editId="3625219D">
            <wp:extent cx="4955218" cy="715224"/>
            <wp:effectExtent l="0" t="0" r="0" b="0"/>
            <wp:docPr id="1450298907" name="Picture 8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0298907" name="Picture 8" descr="A screenshot of a graph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68389" cy="731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A351E">
        <w:rPr>
          <w:noProof/>
          <w:color w:val="000000"/>
        </w:rPr>
        <mc:AlternateContent>
          <mc:Choice Requires="wps">
            <w:drawing>
              <wp:inline distT="0" distB="0" distL="0" distR="0" wp14:anchorId="49875FF9" wp14:editId="6979A86C">
                <wp:extent cx="306705" cy="306705"/>
                <wp:effectExtent l="0" t="0" r="0" b="0"/>
                <wp:docPr id="557805132" name="Rectangle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6705" cy="306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63246E7" id="Rectangle 10" o:spid="_x0000_s1026" style="width:24.15pt;height:2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" filled="f" stroked="f">
                <o:lock v:ext="edit" aspectratio="t"/>
                <w10:anchorlock/>
              </v:rect>
            </w:pict>
          </mc:Fallback>
        </mc:AlternateContent>
      </w:r>
    </w:p>
    <w:p w14:paraId="1E7D31AF" w14:textId="77777777" w:rsidR="001F5BDE" w:rsidRPr="009A351E" w:rsidRDefault="001F5BDE" w:rsidP="001F5BDE">
      <w:pPr>
        <w:pStyle w:val="s18"/>
        <w:spacing w:before="0" w:beforeAutospacing="0" w:after="0" w:afterAutospacing="0" w:line="324" w:lineRule="atLeast"/>
        <w:jc w:val="both"/>
        <w:rPr>
          <w:color w:val="000000"/>
        </w:rPr>
      </w:pPr>
      <w:r w:rsidRPr="009A351E">
        <w:rPr>
          <w:color w:val="000000"/>
        </w:rPr>
        <w:t> </w:t>
      </w:r>
    </w:p>
    <w:p w14:paraId="43E7B601" w14:textId="77777777" w:rsidR="001F5BDE" w:rsidRPr="009A351E" w:rsidRDefault="001F5BDE" w:rsidP="001F5BDE">
      <w:pPr>
        <w:pStyle w:val="s18"/>
        <w:spacing w:before="0" w:beforeAutospacing="0" w:after="0" w:afterAutospacing="0" w:line="324" w:lineRule="atLeast"/>
        <w:jc w:val="both"/>
        <w:rPr>
          <w:color w:val="000000"/>
        </w:rPr>
      </w:pPr>
      <w:r w:rsidRPr="009A351E">
        <w:rPr>
          <w:rStyle w:val="s9"/>
          <w:color w:val="000000"/>
        </w:rPr>
        <w:t>2021</w:t>
      </w:r>
    </w:p>
    <w:p w14:paraId="2B3E1D61" w14:textId="77777777" w:rsidR="001F5BDE" w:rsidRPr="009A351E" w:rsidRDefault="001F5BDE" w:rsidP="001F5BDE">
      <w:pPr>
        <w:pStyle w:val="s18"/>
        <w:spacing w:before="0" w:beforeAutospacing="0" w:after="0" w:afterAutospacing="0" w:line="324" w:lineRule="atLeast"/>
        <w:jc w:val="both"/>
        <w:rPr>
          <w:color w:val="000000"/>
        </w:rPr>
      </w:pPr>
      <w:r w:rsidRPr="009A351E">
        <w:rPr>
          <w:color w:val="000000"/>
        </w:rPr>
        <w:t> </w:t>
      </w:r>
    </w:p>
    <w:p w14:paraId="08F9E3FD" w14:textId="77777777" w:rsidR="001F5BDE" w:rsidRPr="009A351E" w:rsidRDefault="001F5BDE" w:rsidP="001F5BDE">
      <w:pPr>
        <w:pStyle w:val="s18"/>
        <w:spacing w:before="0" w:beforeAutospacing="0" w:after="0" w:afterAutospacing="0" w:line="324" w:lineRule="atLeast"/>
        <w:jc w:val="both"/>
        <w:rPr>
          <w:color w:val="000000"/>
        </w:rPr>
      </w:pPr>
      <w:r>
        <w:rPr>
          <w:noProof/>
        </w:rPr>
        <w:drawing>
          <wp:inline distT="0" distB="0" distL="0" distR="0" wp14:anchorId="7B3F36AF" wp14:editId="4321D6A7">
            <wp:extent cx="4936938" cy="715223"/>
            <wp:effectExtent l="0" t="0" r="3810" b="0"/>
            <wp:docPr id="2144623944" name="Picture 9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4623944" name="Picture 9" descr="A screenshot of a graph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4400" cy="7278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A351E">
        <w:rPr>
          <w:noProof/>
          <w:color w:val="000000"/>
        </w:rPr>
        <mc:AlternateContent>
          <mc:Choice Requires="wps">
            <w:drawing>
              <wp:inline distT="0" distB="0" distL="0" distR="0" wp14:anchorId="0434A0E9" wp14:editId="720DAEC2">
                <wp:extent cx="306705" cy="306705"/>
                <wp:effectExtent l="0" t="0" r="0" b="0"/>
                <wp:docPr id="2131744287" name="Rectangle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6705" cy="306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27E009B" id="Rectangle 9" o:spid="_x0000_s1026" style="width:24.15pt;height:2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" filled="f" stroked="f">
                <o:lock v:ext="edit" aspectratio="t"/>
                <w10:anchorlock/>
              </v:rect>
            </w:pict>
          </mc:Fallback>
        </mc:AlternateContent>
      </w:r>
    </w:p>
    <w:p w14:paraId="75AC1AE7" w14:textId="77777777" w:rsidR="001F5BDE" w:rsidRPr="009A351E" w:rsidRDefault="001F5BDE" w:rsidP="001F5BDE">
      <w:pPr>
        <w:pStyle w:val="s18"/>
        <w:spacing w:before="0" w:beforeAutospacing="0" w:after="0" w:afterAutospacing="0" w:line="324" w:lineRule="atLeast"/>
        <w:jc w:val="both"/>
        <w:rPr>
          <w:color w:val="000000"/>
        </w:rPr>
      </w:pPr>
      <w:r w:rsidRPr="009A351E">
        <w:rPr>
          <w:color w:val="000000"/>
        </w:rPr>
        <w:t> </w:t>
      </w:r>
    </w:p>
    <w:p w14:paraId="66910062" w14:textId="77777777" w:rsidR="001F5BDE" w:rsidRPr="009A351E" w:rsidRDefault="001F5BDE" w:rsidP="001F5BDE">
      <w:pPr>
        <w:pStyle w:val="s18"/>
        <w:spacing w:before="0" w:beforeAutospacing="0" w:after="0" w:afterAutospacing="0" w:line="324" w:lineRule="atLeast"/>
        <w:jc w:val="both"/>
        <w:rPr>
          <w:color w:val="000000"/>
        </w:rPr>
      </w:pPr>
      <w:r w:rsidRPr="009A351E">
        <w:rPr>
          <w:rStyle w:val="s9"/>
          <w:color w:val="000000"/>
        </w:rPr>
        <w:t>2022</w:t>
      </w:r>
    </w:p>
    <w:p w14:paraId="63C8A22A" w14:textId="77777777" w:rsidR="001F5BDE" w:rsidRPr="009A351E" w:rsidRDefault="001F5BDE" w:rsidP="001F5BDE">
      <w:pPr>
        <w:pStyle w:val="s18"/>
        <w:spacing w:before="0" w:beforeAutospacing="0" w:after="0" w:afterAutospacing="0" w:line="324" w:lineRule="atLeast"/>
        <w:jc w:val="both"/>
        <w:rPr>
          <w:color w:val="000000"/>
        </w:rPr>
      </w:pPr>
      <w:r w:rsidRPr="009A351E">
        <w:rPr>
          <w:color w:val="000000"/>
        </w:rPr>
        <w:t> </w:t>
      </w:r>
    </w:p>
    <w:p w14:paraId="23021B0C" w14:textId="77777777" w:rsidR="001F5BDE" w:rsidRPr="009A351E" w:rsidRDefault="001F5BDE" w:rsidP="001F5BDE">
      <w:pPr>
        <w:pStyle w:val="s16"/>
        <w:spacing w:before="0" w:beforeAutospacing="0" w:after="0" w:afterAutospacing="0" w:line="480" w:lineRule="auto"/>
        <w:jc w:val="both"/>
        <w:rPr>
          <w:color w:val="000000"/>
        </w:rPr>
      </w:pPr>
      <w:r>
        <w:rPr>
          <w:noProof/>
        </w:rPr>
        <w:drawing>
          <wp:inline distT="0" distB="0" distL="0" distR="0" wp14:anchorId="11F63773" wp14:editId="2DB9EAB4">
            <wp:extent cx="4936490" cy="710939"/>
            <wp:effectExtent l="0" t="0" r="0" b="635"/>
            <wp:docPr id="1997998845" name="Picture 10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7998845" name="Picture 10" descr="A screenshot of a computer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7707" cy="721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A351E">
        <w:rPr>
          <w:noProof/>
          <w:color w:val="000000"/>
        </w:rPr>
        <mc:AlternateContent>
          <mc:Choice Requires="wps">
            <w:drawing>
              <wp:inline distT="0" distB="0" distL="0" distR="0" wp14:anchorId="506DD082" wp14:editId="1FE4F241">
                <wp:extent cx="306705" cy="306705"/>
                <wp:effectExtent l="0" t="0" r="0" b="0"/>
                <wp:docPr id="242341384" name="Rectangle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6705" cy="306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52AE24D" id="Rectangle 8" o:spid="_x0000_s1026" style="width:24.15pt;height:2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" filled="f" stroked="f">
                <o:lock v:ext="edit" aspectratio="t"/>
                <w10:anchorlock/>
              </v:rect>
            </w:pict>
          </mc:Fallback>
        </mc:AlternateContent>
      </w:r>
    </w:p>
    <w:p w14:paraId="22D46384" w14:textId="77777777" w:rsidR="001F5BDE" w:rsidRPr="009A351E" w:rsidRDefault="001F5BDE" w:rsidP="001F5BDE">
      <w:pPr>
        <w:pStyle w:val="NormalWeb"/>
        <w:spacing w:before="0" w:beforeAutospacing="0" w:after="0" w:afterAutospacing="0" w:line="324" w:lineRule="atLeast"/>
        <w:rPr>
          <w:color w:val="000000"/>
        </w:rPr>
      </w:pPr>
      <w:r w:rsidRPr="009A351E">
        <w:rPr>
          <w:rStyle w:val="s8"/>
          <w:b/>
          <w:bCs/>
          <w:color w:val="000000"/>
        </w:rPr>
        <w:t>Fig. S1.</w:t>
      </w:r>
    </w:p>
    <w:p w14:paraId="48FA95B8" w14:textId="77777777" w:rsidR="001F5BDE" w:rsidRPr="009A351E" w:rsidRDefault="001F5BDE" w:rsidP="001F5BDE">
      <w:pPr>
        <w:pStyle w:val="s16"/>
        <w:spacing w:before="0" w:beforeAutospacing="0" w:after="0" w:afterAutospacing="0" w:line="480" w:lineRule="auto"/>
        <w:jc w:val="both"/>
        <w:rPr>
          <w:color w:val="000000"/>
        </w:rPr>
      </w:pPr>
      <w:r w:rsidRPr="009A351E">
        <w:rPr>
          <w:rStyle w:val="s9"/>
          <w:color w:val="000000"/>
        </w:rPr>
        <w:t>American Tower’s reported emissions, 2020-2022.</w:t>
      </w:r>
    </w:p>
    <w:p w14:paraId="504E9AB8" w14:textId="77777777" w:rsidR="001F5BDE" w:rsidRDefault="001F5BDE" w:rsidP="001F5BDE">
      <w:pPr>
        <w:pStyle w:val="s15"/>
        <w:spacing w:before="0" w:beforeAutospacing="0" w:after="0" w:afterAutospacing="0" w:line="324" w:lineRule="atLeast"/>
        <w:rPr>
          <w:color w:val="000000"/>
        </w:rPr>
      </w:pPr>
      <w:r w:rsidRPr="009A351E">
        <w:rPr>
          <w:color w:val="000000"/>
        </w:rPr>
        <w:t> </w:t>
      </w:r>
    </w:p>
    <w:p w14:paraId="72926DBE" w14:textId="77777777" w:rsidR="001F5BDE" w:rsidRDefault="001F5BDE" w:rsidP="001F5BDE">
      <w:pPr>
        <w:rPr>
          <w:rFonts w:eastAsiaTheme="minorEastAsia"/>
          <w:color w:val="000000"/>
          <w:sz w:val="24"/>
          <w:szCs w:val="24"/>
        </w:rPr>
      </w:pPr>
      <w:r>
        <w:rPr>
          <w:color w:val="000000"/>
        </w:rPr>
        <w:br w:type="page"/>
      </w:r>
    </w:p>
    <w:p w14:paraId="7688F740" w14:textId="77777777" w:rsidR="001F5BDE" w:rsidRDefault="001F5BDE" w:rsidP="001F5BDE">
      <w:pPr>
        <w:pStyle w:val="s15"/>
        <w:spacing w:before="0" w:beforeAutospacing="0" w:after="0" w:afterAutospacing="0" w:line="324" w:lineRule="atLeast"/>
        <w:rPr>
          <w:color w:val="000000"/>
        </w:rPr>
      </w:pPr>
    </w:p>
    <w:p w14:paraId="7F823B5F" w14:textId="77777777" w:rsidR="001F5BDE" w:rsidRPr="009A351E" w:rsidRDefault="001F5BDE" w:rsidP="001F5BDE">
      <w:pPr>
        <w:pStyle w:val="s15"/>
        <w:spacing w:before="0" w:beforeAutospacing="0" w:after="0" w:afterAutospacing="0" w:line="324" w:lineRule="atLeast"/>
        <w:rPr>
          <w:color w:val="000000"/>
        </w:rPr>
      </w:pPr>
    </w:p>
    <w:p w14:paraId="422CA5B8" w14:textId="77777777" w:rsidR="001F5BDE" w:rsidRPr="009A351E" w:rsidRDefault="001F5BDE" w:rsidP="001F5BDE">
      <w:pPr>
        <w:pStyle w:val="s12"/>
        <w:spacing w:before="180" w:beforeAutospacing="0" w:after="45" w:afterAutospacing="0" w:line="324" w:lineRule="atLeast"/>
        <w:rPr>
          <w:color w:val="000000"/>
        </w:rPr>
      </w:pPr>
      <w:r>
        <w:rPr>
          <w:noProof/>
        </w:rPr>
        <w:drawing>
          <wp:inline distT="0" distB="0" distL="0" distR="0" wp14:anchorId="2D2E7816" wp14:editId="6BB0AF8A">
            <wp:extent cx="5943600" cy="2927350"/>
            <wp:effectExtent l="0" t="0" r="0" b="6350"/>
            <wp:docPr id="1276652239" name="Picture 1" descr="A graph of a graph of a number of negative resul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6652239" name="Picture 1" descr="A graph of a graph of a number of negative results&#10;&#10;Description automatically generated with medium confidenc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2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A351E">
        <w:rPr>
          <w:noProof/>
          <w:color w:val="000000"/>
        </w:rPr>
        <mc:AlternateContent>
          <mc:Choice Requires="wps">
            <w:drawing>
              <wp:inline distT="0" distB="0" distL="0" distR="0" wp14:anchorId="2615209F" wp14:editId="13913986">
                <wp:extent cx="306705" cy="306705"/>
                <wp:effectExtent l="0" t="0" r="0" b="0"/>
                <wp:docPr id="673769465" name="Rectangle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6705" cy="306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45AAC3A" id="Rectangle 7" o:spid="_x0000_s1026" style="width:24.15pt;height:2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" filled="f" stroked="f">
                <o:lock v:ext="edit" aspectratio="t"/>
                <w10:anchorlock/>
              </v:rect>
            </w:pict>
          </mc:Fallback>
        </mc:AlternateContent>
      </w:r>
    </w:p>
    <w:p w14:paraId="45DE6793" w14:textId="77777777" w:rsidR="001F5BDE" w:rsidRPr="009A351E" w:rsidRDefault="001F5BDE" w:rsidP="001F5BDE">
      <w:pPr>
        <w:pStyle w:val="s12"/>
        <w:spacing w:before="180" w:beforeAutospacing="0" w:after="45" w:afterAutospacing="0" w:line="324" w:lineRule="atLeast"/>
        <w:rPr>
          <w:color w:val="000000"/>
        </w:rPr>
      </w:pPr>
      <w:r w:rsidRPr="009A351E">
        <w:rPr>
          <w:rStyle w:val="s8"/>
          <w:b/>
          <w:bCs/>
          <w:color w:val="000000"/>
        </w:rPr>
        <w:t>Fig. S2.</w:t>
      </w:r>
    </w:p>
    <w:p w14:paraId="0038432E" w14:textId="77777777" w:rsidR="001F5BDE" w:rsidRPr="009A351E" w:rsidRDefault="001F5BDE" w:rsidP="001F5BDE">
      <w:pPr>
        <w:pStyle w:val="s15"/>
        <w:spacing w:before="0" w:beforeAutospacing="0" w:after="0" w:afterAutospacing="0" w:line="324" w:lineRule="atLeast"/>
        <w:rPr>
          <w:color w:val="000000"/>
        </w:rPr>
      </w:pPr>
      <w:r w:rsidRPr="009A351E">
        <w:rPr>
          <w:rStyle w:val="s9"/>
          <w:color w:val="000000"/>
        </w:rPr>
        <w:t>Distribution of the logged difference between restated and original scope 1 emissions numbers for all restating firms, truncated at -0.25 and 0.25.</w:t>
      </w:r>
    </w:p>
    <w:p w14:paraId="0975E7D9" w14:textId="77777777" w:rsidR="001F5BDE" w:rsidRDefault="001F5BDE" w:rsidP="001F5BDE">
      <w:pPr>
        <w:pStyle w:val="s15"/>
        <w:spacing w:before="0" w:beforeAutospacing="0" w:after="0" w:afterAutospacing="0" w:line="324" w:lineRule="atLeast"/>
        <w:rPr>
          <w:color w:val="000000"/>
        </w:rPr>
      </w:pPr>
    </w:p>
    <w:p w14:paraId="0B4C22CA" w14:textId="77777777" w:rsidR="001F5BDE" w:rsidRDefault="001F5BDE" w:rsidP="001F5BDE">
      <w:pPr>
        <w:rPr>
          <w:rFonts w:eastAsiaTheme="minorEastAsia"/>
          <w:color w:val="000000"/>
          <w:sz w:val="24"/>
          <w:szCs w:val="24"/>
        </w:rPr>
      </w:pPr>
      <w:r>
        <w:rPr>
          <w:color w:val="000000"/>
        </w:rPr>
        <w:br w:type="page"/>
      </w:r>
    </w:p>
    <w:p w14:paraId="02DF4EA8" w14:textId="77777777" w:rsidR="001F5BDE" w:rsidRPr="009A351E" w:rsidRDefault="001F5BDE" w:rsidP="001F5BDE">
      <w:pPr>
        <w:pStyle w:val="s16"/>
        <w:spacing w:before="0" w:beforeAutospacing="0" w:after="0" w:afterAutospacing="0" w:line="480" w:lineRule="auto"/>
        <w:jc w:val="both"/>
        <w:rPr>
          <w:color w:val="000000"/>
        </w:rPr>
      </w:pPr>
      <w:r w:rsidRPr="009A351E">
        <w:rPr>
          <w:rStyle w:val="s9"/>
          <w:color w:val="000000"/>
        </w:rPr>
        <w:lastRenderedPageBreak/>
        <w:t>2018</w:t>
      </w:r>
    </w:p>
    <w:p w14:paraId="4BD93EDA" w14:textId="77777777" w:rsidR="001F5BDE" w:rsidRPr="009A351E" w:rsidRDefault="001F5BDE" w:rsidP="001F5BDE">
      <w:pPr>
        <w:pStyle w:val="s16"/>
        <w:spacing w:before="0" w:beforeAutospacing="0" w:after="0" w:afterAutospacing="0" w:line="480" w:lineRule="auto"/>
        <w:jc w:val="both"/>
        <w:rPr>
          <w:color w:val="000000"/>
        </w:rPr>
      </w:pPr>
      <w:r>
        <w:rPr>
          <w:noProof/>
        </w:rPr>
        <w:drawing>
          <wp:inline distT="0" distB="0" distL="0" distR="0" wp14:anchorId="45588147" wp14:editId="6F645216">
            <wp:extent cx="3856776" cy="1736786"/>
            <wp:effectExtent l="0" t="0" r="4445" b="3175"/>
            <wp:docPr id="493535702" name="Picture 1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3535702" name="Picture 1" descr="A screenshot of a graph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02594" cy="17574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A351E">
        <w:rPr>
          <w:noProof/>
          <w:color w:val="000000"/>
        </w:rPr>
        <mc:AlternateContent>
          <mc:Choice Requires="wps">
            <w:drawing>
              <wp:inline distT="0" distB="0" distL="0" distR="0" wp14:anchorId="76AE1943" wp14:editId="100C2889">
                <wp:extent cx="306705" cy="306705"/>
                <wp:effectExtent l="0" t="0" r="0" b="0"/>
                <wp:docPr id="599906171" name="Rectangle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6705" cy="306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1C2BBB6" id="Rectangle 6" o:spid="_x0000_s1026" style="width:24.15pt;height:2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" filled="f" stroked="f">
                <o:lock v:ext="edit" aspectratio="t"/>
                <w10:anchorlock/>
              </v:rect>
            </w:pict>
          </mc:Fallback>
        </mc:AlternateContent>
      </w:r>
    </w:p>
    <w:p w14:paraId="684D107F" w14:textId="77777777" w:rsidR="001F5BDE" w:rsidRPr="009A351E" w:rsidRDefault="001F5BDE" w:rsidP="001F5BDE">
      <w:pPr>
        <w:pStyle w:val="s16"/>
        <w:spacing w:before="0" w:beforeAutospacing="0" w:after="0" w:afterAutospacing="0" w:line="480" w:lineRule="auto"/>
        <w:jc w:val="both"/>
        <w:rPr>
          <w:color w:val="000000"/>
        </w:rPr>
      </w:pPr>
      <w:r w:rsidRPr="009A351E">
        <w:rPr>
          <w:rStyle w:val="s9"/>
          <w:color w:val="000000"/>
        </w:rPr>
        <w:t>2019</w:t>
      </w:r>
    </w:p>
    <w:p w14:paraId="6F7EBB7D" w14:textId="77777777" w:rsidR="001F5BDE" w:rsidRPr="009A351E" w:rsidRDefault="001F5BDE" w:rsidP="001F5BDE">
      <w:pPr>
        <w:pStyle w:val="s16"/>
        <w:spacing w:before="0" w:beforeAutospacing="0" w:after="0" w:afterAutospacing="0" w:line="480" w:lineRule="auto"/>
        <w:jc w:val="both"/>
        <w:rPr>
          <w:color w:val="000000"/>
        </w:rPr>
      </w:pPr>
      <w:r>
        <w:rPr>
          <w:noProof/>
        </w:rPr>
        <w:drawing>
          <wp:inline distT="0" distB="0" distL="0" distR="0" wp14:anchorId="3D7BD9B9" wp14:editId="535C72C3">
            <wp:extent cx="3775295" cy="1424609"/>
            <wp:effectExtent l="0" t="0" r="0" b="0"/>
            <wp:docPr id="1787604547" name="Picture 2" descr="A table with numbers and a number of objec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7604547" name="Picture 2" descr="A table with numbers and a number of objects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04189" cy="1473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A351E">
        <w:rPr>
          <w:noProof/>
          <w:color w:val="000000"/>
        </w:rPr>
        <mc:AlternateContent>
          <mc:Choice Requires="wps">
            <w:drawing>
              <wp:inline distT="0" distB="0" distL="0" distR="0" wp14:anchorId="1CAB738A" wp14:editId="787C40A8">
                <wp:extent cx="306705" cy="306705"/>
                <wp:effectExtent l="0" t="0" r="0" b="0"/>
                <wp:docPr id="322211435" name="Rectangle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6705" cy="306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49995A3" id="Rectangle 5" o:spid="_x0000_s1026" style="width:24.15pt;height:2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" filled="f" stroked="f">
                <o:lock v:ext="edit" aspectratio="t"/>
                <w10:anchorlock/>
              </v:rect>
            </w:pict>
          </mc:Fallback>
        </mc:AlternateContent>
      </w:r>
    </w:p>
    <w:p w14:paraId="6BEBA511" w14:textId="77777777" w:rsidR="001F5BDE" w:rsidRPr="009A351E" w:rsidRDefault="001F5BDE" w:rsidP="001F5BDE">
      <w:pPr>
        <w:pStyle w:val="s16"/>
        <w:spacing w:before="0" w:beforeAutospacing="0" w:after="0" w:afterAutospacing="0" w:line="480" w:lineRule="auto"/>
        <w:jc w:val="both"/>
        <w:rPr>
          <w:color w:val="000000"/>
        </w:rPr>
      </w:pPr>
      <w:r w:rsidRPr="009A351E">
        <w:rPr>
          <w:rStyle w:val="s9"/>
          <w:color w:val="000000"/>
        </w:rPr>
        <w:t>2020</w:t>
      </w:r>
    </w:p>
    <w:p w14:paraId="4A28645A" w14:textId="77777777" w:rsidR="001F5BDE" w:rsidRPr="009A351E" w:rsidRDefault="001F5BDE" w:rsidP="001F5BDE">
      <w:pPr>
        <w:pStyle w:val="s16"/>
        <w:spacing w:before="0" w:beforeAutospacing="0" w:after="0" w:afterAutospacing="0" w:line="480" w:lineRule="auto"/>
        <w:jc w:val="both"/>
        <w:rPr>
          <w:color w:val="000000"/>
        </w:rPr>
      </w:pPr>
      <w:r>
        <w:rPr>
          <w:noProof/>
        </w:rPr>
        <w:drawing>
          <wp:inline distT="0" distB="0" distL="0" distR="0" wp14:anchorId="51C970D4" wp14:editId="37FA6256">
            <wp:extent cx="2562131" cy="2617425"/>
            <wp:effectExtent l="0" t="0" r="3810" b="0"/>
            <wp:docPr id="1944939131" name="Picture 3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4939131" name="Picture 3" descr="A screenshot of a graph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7918" cy="26335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A351E">
        <w:rPr>
          <w:noProof/>
          <w:color w:val="000000"/>
        </w:rPr>
        <mc:AlternateContent>
          <mc:Choice Requires="wps">
            <w:drawing>
              <wp:inline distT="0" distB="0" distL="0" distR="0" wp14:anchorId="1B9B579C" wp14:editId="317CB166">
                <wp:extent cx="306705" cy="306705"/>
                <wp:effectExtent l="0" t="0" r="0" b="0"/>
                <wp:docPr id="169944601" name="Rectangl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6705" cy="306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C90AFE1" id="Rectangle 4" o:spid="_x0000_s1026" style="width:24.15pt;height:2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" filled="f" stroked="f">
                <o:lock v:ext="edit" aspectratio="t"/>
                <w10:anchorlock/>
              </v:rect>
            </w:pict>
          </mc:Fallback>
        </mc:AlternateContent>
      </w:r>
    </w:p>
    <w:p w14:paraId="0A9EAF2F" w14:textId="77777777" w:rsidR="001F5BDE" w:rsidRPr="009A351E" w:rsidRDefault="001F5BDE" w:rsidP="001F5BDE">
      <w:pPr>
        <w:pStyle w:val="s25"/>
        <w:spacing w:before="0" w:beforeAutospacing="0" w:after="0" w:afterAutospacing="0" w:line="324" w:lineRule="atLeast"/>
        <w:rPr>
          <w:color w:val="000000"/>
        </w:rPr>
      </w:pPr>
      <w:r w:rsidRPr="009A351E">
        <w:rPr>
          <w:color w:val="000000"/>
        </w:rPr>
        <w:t> </w:t>
      </w:r>
      <w:r w:rsidRPr="009A351E">
        <w:rPr>
          <w:rStyle w:val="s8"/>
          <w:b/>
          <w:bCs/>
          <w:color w:val="000000"/>
        </w:rPr>
        <w:t>Fig. S3.</w:t>
      </w:r>
    </w:p>
    <w:p w14:paraId="04B3536D" w14:textId="77777777" w:rsidR="001F5BDE" w:rsidRPr="009A351E" w:rsidRDefault="001F5BDE" w:rsidP="001F5BDE">
      <w:pPr>
        <w:pStyle w:val="s15"/>
        <w:spacing w:before="0" w:beforeAutospacing="0" w:after="0" w:afterAutospacing="0" w:line="324" w:lineRule="atLeast"/>
        <w:rPr>
          <w:color w:val="000000"/>
        </w:rPr>
      </w:pPr>
      <w:r w:rsidRPr="009A351E">
        <w:rPr>
          <w:rStyle w:val="s9"/>
          <w:color w:val="000000"/>
        </w:rPr>
        <w:t>AES’s reported emissions, 2018-2020.</w:t>
      </w:r>
    </w:p>
    <w:p w14:paraId="6E943CA9" w14:textId="77777777" w:rsidR="001F5BDE" w:rsidRPr="009A351E" w:rsidRDefault="001F5BDE" w:rsidP="001F5BDE">
      <w:pPr>
        <w:pStyle w:val="s15"/>
        <w:spacing w:before="0" w:beforeAutospacing="0" w:after="0" w:afterAutospacing="0" w:line="324" w:lineRule="atLeast"/>
        <w:rPr>
          <w:color w:val="000000"/>
        </w:rPr>
      </w:pPr>
      <w:r w:rsidRPr="009A351E">
        <w:rPr>
          <w:color w:val="000000"/>
        </w:rPr>
        <w:t> </w:t>
      </w:r>
    </w:p>
    <w:p w14:paraId="47E804D9" w14:textId="77777777" w:rsidR="001F5BDE" w:rsidRDefault="001F5BDE" w:rsidP="001F5BDE">
      <w:pPr>
        <w:pStyle w:val="NormalWeb"/>
        <w:spacing w:before="0" w:beforeAutospacing="0" w:after="0" w:afterAutospacing="0" w:line="324" w:lineRule="atLeast"/>
        <w:rPr>
          <w:rStyle w:val="s9"/>
          <w:color w:val="000000"/>
        </w:rPr>
      </w:pPr>
    </w:p>
    <w:p w14:paraId="2B0ED093" w14:textId="77777777" w:rsidR="001F5BDE" w:rsidRDefault="001F5BDE" w:rsidP="001F5BDE">
      <w:pPr>
        <w:rPr>
          <w:rStyle w:val="s9"/>
          <w:rFonts w:eastAsiaTheme="minorEastAsia"/>
          <w:color w:val="000000"/>
          <w:sz w:val="24"/>
          <w:szCs w:val="24"/>
        </w:rPr>
      </w:pPr>
      <w:r>
        <w:rPr>
          <w:rStyle w:val="s9"/>
          <w:color w:val="000000"/>
        </w:rPr>
        <w:br w:type="page"/>
      </w:r>
    </w:p>
    <w:p w14:paraId="726465C6" w14:textId="77777777" w:rsidR="001F5BDE" w:rsidRPr="009A351E" w:rsidRDefault="001F5BDE" w:rsidP="001F5BDE">
      <w:pPr>
        <w:pStyle w:val="NormalWeb"/>
        <w:spacing w:before="0" w:beforeAutospacing="0" w:after="0" w:afterAutospacing="0" w:line="324" w:lineRule="atLeast"/>
        <w:rPr>
          <w:color w:val="000000"/>
        </w:rPr>
      </w:pPr>
      <w:r w:rsidRPr="009A351E">
        <w:rPr>
          <w:rStyle w:val="s9"/>
          <w:color w:val="000000"/>
        </w:rPr>
        <w:lastRenderedPageBreak/>
        <w:t>Page 89</w:t>
      </w:r>
    </w:p>
    <w:p w14:paraId="10A15CFC" w14:textId="77777777" w:rsidR="001F5BDE" w:rsidRPr="009A351E" w:rsidRDefault="001F5BDE" w:rsidP="001F5BDE">
      <w:pPr>
        <w:pStyle w:val="s16"/>
        <w:spacing w:before="0" w:beforeAutospacing="0" w:after="0" w:afterAutospacing="0" w:line="480" w:lineRule="auto"/>
        <w:jc w:val="both"/>
        <w:rPr>
          <w:color w:val="000000"/>
        </w:rPr>
      </w:pPr>
      <w:r>
        <w:rPr>
          <w:noProof/>
        </w:rPr>
        <w:drawing>
          <wp:inline distT="0" distB="0" distL="0" distR="0" wp14:anchorId="17AE5299" wp14:editId="5412AE2C">
            <wp:extent cx="3657600" cy="1929284"/>
            <wp:effectExtent l="0" t="0" r="0" b="1270"/>
            <wp:docPr id="1744208429" name="Picture 5" descr="A blue background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4208429" name="Picture 5" descr="A blue background with white text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6208" cy="19496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A351E">
        <w:rPr>
          <w:noProof/>
          <w:color w:val="000000"/>
        </w:rPr>
        <mc:AlternateContent>
          <mc:Choice Requires="wps">
            <w:drawing>
              <wp:inline distT="0" distB="0" distL="0" distR="0" wp14:anchorId="3DB5BD6D" wp14:editId="0030D3CC">
                <wp:extent cx="306705" cy="306705"/>
                <wp:effectExtent l="0" t="0" r="0" b="0"/>
                <wp:docPr id="371623875" name="Rectangl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6705" cy="306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10AAE4F" id="Rectangle 3" o:spid="_x0000_s1026" style="width:24.15pt;height:2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" filled="f" stroked="f">
                <o:lock v:ext="edit" aspectratio="t"/>
                <w10:anchorlock/>
              </v:rect>
            </w:pict>
          </mc:Fallback>
        </mc:AlternateContent>
      </w:r>
    </w:p>
    <w:p w14:paraId="1978F35C" w14:textId="77777777" w:rsidR="001F5BDE" w:rsidRPr="009A351E" w:rsidRDefault="001F5BDE" w:rsidP="001F5BDE">
      <w:pPr>
        <w:pStyle w:val="s16"/>
        <w:spacing w:before="0" w:beforeAutospacing="0" w:after="0" w:afterAutospacing="0" w:line="480" w:lineRule="auto"/>
        <w:jc w:val="both"/>
        <w:rPr>
          <w:color w:val="000000"/>
        </w:rPr>
      </w:pPr>
      <w:r w:rsidRPr="009A351E">
        <w:rPr>
          <w:rStyle w:val="s9"/>
          <w:color w:val="000000"/>
        </w:rPr>
        <w:t>page 108</w:t>
      </w:r>
    </w:p>
    <w:p w14:paraId="501CD2A8" w14:textId="77777777" w:rsidR="001F5BDE" w:rsidRPr="009A351E" w:rsidRDefault="001F5BDE" w:rsidP="001F5BDE">
      <w:pPr>
        <w:pStyle w:val="s16"/>
        <w:spacing w:before="0" w:beforeAutospacing="0" w:after="0" w:afterAutospacing="0" w:line="480" w:lineRule="auto"/>
        <w:jc w:val="both"/>
        <w:rPr>
          <w:color w:val="000000"/>
        </w:rPr>
      </w:pPr>
      <w:r>
        <w:rPr>
          <w:noProof/>
        </w:rPr>
        <w:drawing>
          <wp:inline distT="0" distB="0" distL="0" distR="0" wp14:anchorId="6C39DA60" wp14:editId="027B8799">
            <wp:extent cx="4671588" cy="999700"/>
            <wp:effectExtent l="0" t="0" r="2540" b="3810"/>
            <wp:docPr id="1729507363" name="Picture 6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9507363" name="Picture 6" descr="A screenshot of a cell phone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20038" cy="1010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A351E">
        <w:rPr>
          <w:noProof/>
          <w:color w:val="000000"/>
        </w:rPr>
        <mc:AlternateContent>
          <mc:Choice Requires="wps">
            <w:drawing>
              <wp:inline distT="0" distB="0" distL="0" distR="0" wp14:anchorId="580D97AD" wp14:editId="1C80B04D">
                <wp:extent cx="306705" cy="306705"/>
                <wp:effectExtent l="0" t="0" r="0" b="0"/>
                <wp:docPr id="280529148" name="Rectangl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6705" cy="306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4C81DBF" id="Rectangle 2" o:spid="_x0000_s1026" style="width:24.15pt;height:2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" filled="f" stroked="f">
                <o:lock v:ext="edit" aspectratio="t"/>
                <w10:anchorlock/>
              </v:rect>
            </w:pict>
          </mc:Fallback>
        </mc:AlternateContent>
      </w:r>
    </w:p>
    <w:p w14:paraId="7CCA66BF" w14:textId="77777777" w:rsidR="001F5BDE" w:rsidRPr="009A351E" w:rsidRDefault="001F5BDE" w:rsidP="001F5BDE">
      <w:pPr>
        <w:pStyle w:val="s12"/>
        <w:spacing w:before="180" w:beforeAutospacing="0" w:after="45" w:afterAutospacing="0" w:line="324" w:lineRule="atLeast"/>
        <w:rPr>
          <w:color w:val="000000"/>
        </w:rPr>
      </w:pPr>
      <w:r w:rsidRPr="009A351E">
        <w:rPr>
          <w:rStyle w:val="s8"/>
          <w:b/>
          <w:bCs/>
          <w:color w:val="000000"/>
        </w:rPr>
        <w:t>Fig. S4.</w:t>
      </w:r>
    </w:p>
    <w:p w14:paraId="7BD4A6EB" w14:textId="77777777" w:rsidR="001F5BDE" w:rsidRPr="009A351E" w:rsidRDefault="001F5BDE" w:rsidP="001F5BDE">
      <w:pPr>
        <w:pStyle w:val="s15"/>
        <w:spacing w:before="0" w:beforeAutospacing="0" w:after="0" w:afterAutospacing="0" w:line="324" w:lineRule="atLeast"/>
        <w:rPr>
          <w:color w:val="000000"/>
        </w:rPr>
      </w:pPr>
      <w:r w:rsidRPr="009A351E">
        <w:rPr>
          <w:rStyle w:val="s9"/>
          <w:color w:val="000000"/>
        </w:rPr>
        <w:t>Chipotle Mexican Grill’s reported emissions, 2022</w:t>
      </w:r>
    </w:p>
    <w:p w14:paraId="28147730" w14:textId="77777777" w:rsidR="001F5BDE" w:rsidRDefault="001F5BDE" w:rsidP="001F5BDE">
      <w:pPr>
        <w:pStyle w:val="s15"/>
        <w:spacing w:before="0" w:beforeAutospacing="0" w:after="0" w:afterAutospacing="0" w:line="324" w:lineRule="atLeast"/>
        <w:rPr>
          <w:color w:val="000000"/>
        </w:rPr>
      </w:pPr>
      <w:r w:rsidRPr="009A351E">
        <w:rPr>
          <w:color w:val="000000"/>
        </w:rPr>
        <w:t> </w:t>
      </w:r>
    </w:p>
    <w:p w14:paraId="342D42FB" w14:textId="77777777" w:rsidR="001F5BDE" w:rsidRDefault="001F5BDE" w:rsidP="001F5BDE">
      <w:pPr>
        <w:rPr>
          <w:rFonts w:eastAsiaTheme="minorEastAsia"/>
          <w:color w:val="000000"/>
          <w:sz w:val="24"/>
          <w:szCs w:val="24"/>
        </w:rPr>
      </w:pPr>
      <w:r>
        <w:rPr>
          <w:color w:val="000000"/>
        </w:rPr>
        <w:br w:type="page"/>
      </w:r>
    </w:p>
    <w:p w14:paraId="476F6928" w14:textId="77777777" w:rsidR="001F5BDE" w:rsidRPr="009A351E" w:rsidRDefault="001F5BDE" w:rsidP="001F5BDE">
      <w:pPr>
        <w:pStyle w:val="s15"/>
        <w:spacing w:before="0" w:beforeAutospacing="0" w:after="0" w:afterAutospacing="0" w:line="324" w:lineRule="atLeast"/>
        <w:rPr>
          <w:color w:val="000000"/>
        </w:rPr>
      </w:pPr>
    </w:p>
    <w:p w14:paraId="1821F26F" w14:textId="77777777" w:rsidR="001F5BDE" w:rsidRPr="009A351E" w:rsidRDefault="001F5BDE" w:rsidP="001F5BDE">
      <w:pPr>
        <w:pStyle w:val="s15"/>
        <w:spacing w:before="0" w:beforeAutospacing="0" w:after="0" w:afterAutospacing="0" w:line="324" w:lineRule="atLeast"/>
        <w:rPr>
          <w:color w:val="000000"/>
        </w:rPr>
      </w:pPr>
      <w:r>
        <w:rPr>
          <w:noProof/>
        </w:rPr>
        <w:drawing>
          <wp:inline distT="0" distB="0" distL="0" distR="0" wp14:anchorId="0FF84C66" wp14:editId="67521C40">
            <wp:extent cx="4588221" cy="1466662"/>
            <wp:effectExtent l="0" t="0" r="0" b="0"/>
            <wp:docPr id="1071231962" name="Picture 7" descr="A table with numbers and a number of object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1231962" name="Picture 7" descr="A table with numbers and a number of objects&#10;&#10;Description automatically generated with medium confidence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33946" cy="14812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A351E">
        <w:rPr>
          <w:noProof/>
          <w:color w:val="000000"/>
        </w:rPr>
        <mc:AlternateContent>
          <mc:Choice Requires="wps">
            <w:drawing>
              <wp:inline distT="0" distB="0" distL="0" distR="0" wp14:anchorId="28A3F803" wp14:editId="356E5A97">
                <wp:extent cx="306705" cy="306705"/>
                <wp:effectExtent l="0" t="0" r="0" b="0"/>
                <wp:docPr id="1627894228" name="Rectangl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6705" cy="306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B92CD86" id="Rectangle 1" o:spid="_x0000_s1026" style="width:24.15pt;height:2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" filled="f" stroked="f">
                <o:lock v:ext="edit" aspectratio="t"/>
                <w10:anchorlock/>
              </v:rect>
            </w:pict>
          </mc:Fallback>
        </mc:AlternateContent>
      </w:r>
    </w:p>
    <w:p w14:paraId="695E4A10" w14:textId="77777777" w:rsidR="001F5BDE" w:rsidRPr="009A351E" w:rsidRDefault="001F5BDE" w:rsidP="001F5BDE">
      <w:pPr>
        <w:pStyle w:val="s12"/>
        <w:spacing w:before="180" w:beforeAutospacing="0" w:after="45" w:afterAutospacing="0" w:line="324" w:lineRule="atLeast"/>
        <w:rPr>
          <w:color w:val="000000"/>
        </w:rPr>
      </w:pPr>
      <w:r w:rsidRPr="009A351E">
        <w:rPr>
          <w:rStyle w:val="s8"/>
          <w:b/>
          <w:bCs/>
          <w:color w:val="000000"/>
        </w:rPr>
        <w:t>Fig. S5.</w:t>
      </w:r>
    </w:p>
    <w:p w14:paraId="614C3B6D" w14:textId="77777777" w:rsidR="001F5BDE" w:rsidRPr="009A351E" w:rsidRDefault="001F5BDE" w:rsidP="001F5BDE">
      <w:pPr>
        <w:pStyle w:val="s15"/>
        <w:spacing w:before="0" w:beforeAutospacing="0" w:after="0" w:afterAutospacing="0" w:line="324" w:lineRule="atLeast"/>
        <w:rPr>
          <w:color w:val="000000"/>
        </w:rPr>
      </w:pPr>
      <w:r w:rsidRPr="009A351E">
        <w:rPr>
          <w:rStyle w:val="s9"/>
          <w:color w:val="000000"/>
        </w:rPr>
        <w:t>Kimberly-Clark’s reported emissions, 2013</w:t>
      </w:r>
    </w:p>
    <w:p w14:paraId="4490A8DA" w14:textId="77777777" w:rsidR="001F5BDE" w:rsidRPr="009A351E" w:rsidRDefault="001F5BDE" w:rsidP="001F5BDE">
      <w:pPr>
        <w:pStyle w:val="Legend"/>
      </w:pPr>
    </w:p>
    <w:p w14:paraId="12C2FE14" w14:textId="77777777" w:rsidR="00F553FF" w:rsidRDefault="00F553FF"/>
    <w:sectPr w:rsidR="00F553FF" w:rsidSect="001F5BDE">
      <w:footerReference w:type="default" r:id="rId14"/>
      <w:pgSz w:w="12240" w:h="15840" w:code="1"/>
      <w:pgMar w:top="1296" w:right="1440" w:bottom="1296" w:left="1440" w:header="432" w:footer="720" w:gutter="0"/>
      <w:pgNumType w:start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055010374"/>
      <w:docPartObj>
        <w:docPartGallery w:val="Page Numbers (Bottom of Page)"/>
        <w:docPartUnique/>
      </w:docPartObj>
    </w:sdtPr>
    <w:sdtContent>
      <w:p w14:paraId="659621FA" w14:textId="77777777" w:rsidR="00000000" w:rsidRDefault="00000000" w:rsidP="00365579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4BA26CD4" w14:textId="77777777" w:rsidR="00000000" w:rsidRDefault="00000000" w:rsidP="006D773C">
    <w:pPr>
      <w:pStyle w:val="Footer"/>
      <w:rPr>
        <w:caps/>
        <w:noProof/>
        <w:color w:val="156082" w:themeColor="accent1"/>
      </w:rPr>
    </w:pPr>
  </w:p>
  <w:p w14:paraId="3135E845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BDE"/>
    <w:rsid w:val="001F5BDE"/>
    <w:rsid w:val="003C2EF4"/>
    <w:rsid w:val="00554051"/>
    <w:rsid w:val="00B74216"/>
    <w:rsid w:val="00D62F8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B30C43"/>
  <w15:chartTrackingRefBased/>
  <w15:docId w15:val="{5C3BF424-FFB7-45E3-AC1B-6881F4C67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5BDE"/>
    <w:pPr>
      <w:spacing w:after="0" w:line="240" w:lineRule="auto"/>
    </w:pPr>
    <w:rPr>
      <w:rFonts w:ascii="Times New Roman" w:eastAsia="Calibri" w:hAnsi="Times New Roman" w:cs="Times New Roman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F5BDE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5BDE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5BDE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5BDE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5BDE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5BDE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5BDE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5BDE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5BDE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5B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5B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5BD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5BD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5BD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5B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5B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5B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5B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5B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F5B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5BDE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F5B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5BDE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F5B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5BDE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F5BD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5B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5BD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5BDE"/>
    <w:rPr>
      <w:b/>
      <w:bCs/>
      <w:smallCaps/>
      <w:color w:val="0F4761" w:themeColor="accent1" w:themeShade="BF"/>
      <w:spacing w:val="5"/>
    </w:rPr>
  </w:style>
  <w:style w:type="paragraph" w:customStyle="1" w:styleId="Legend">
    <w:name w:val="Legend"/>
    <w:basedOn w:val="Normal"/>
    <w:rsid w:val="001F5BDE"/>
    <w:pPr>
      <w:keepNext/>
      <w:spacing w:before="240"/>
      <w:outlineLvl w:val="0"/>
    </w:pPr>
    <w:rPr>
      <w:rFonts w:eastAsia="Times New Roman"/>
      <w:kern w:val="28"/>
      <w:sz w:val="24"/>
      <w:szCs w:val="24"/>
    </w:rPr>
  </w:style>
  <w:style w:type="paragraph" w:styleId="Footer">
    <w:name w:val="footer"/>
    <w:basedOn w:val="Normal"/>
    <w:link w:val="FooterChar"/>
    <w:uiPriority w:val="99"/>
    <w:rsid w:val="001F5BDE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1F5BDE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character" w:styleId="PageNumber">
    <w:name w:val="page number"/>
    <w:basedOn w:val="DefaultParagraphFont"/>
    <w:rsid w:val="001F5BDE"/>
  </w:style>
  <w:style w:type="paragraph" w:customStyle="1" w:styleId="s12">
    <w:name w:val="s12"/>
    <w:basedOn w:val="Normal"/>
    <w:rsid w:val="001F5BDE"/>
    <w:pPr>
      <w:spacing w:before="100" w:beforeAutospacing="1" w:after="100" w:afterAutospacing="1"/>
    </w:pPr>
    <w:rPr>
      <w:rFonts w:eastAsiaTheme="minorEastAsia"/>
      <w:sz w:val="24"/>
      <w:szCs w:val="24"/>
    </w:rPr>
  </w:style>
  <w:style w:type="character" w:customStyle="1" w:styleId="s8">
    <w:name w:val="s8"/>
    <w:basedOn w:val="DefaultParagraphFont"/>
    <w:rsid w:val="001F5BDE"/>
  </w:style>
  <w:style w:type="paragraph" w:styleId="NormalWeb">
    <w:name w:val="Normal (Web)"/>
    <w:basedOn w:val="Normal"/>
    <w:uiPriority w:val="99"/>
    <w:semiHidden/>
    <w:unhideWhenUsed/>
    <w:rsid w:val="001F5BDE"/>
    <w:pPr>
      <w:spacing w:before="100" w:beforeAutospacing="1" w:after="100" w:afterAutospacing="1"/>
    </w:pPr>
    <w:rPr>
      <w:rFonts w:eastAsiaTheme="minorEastAsia"/>
      <w:sz w:val="24"/>
      <w:szCs w:val="24"/>
    </w:rPr>
  </w:style>
  <w:style w:type="character" w:customStyle="1" w:styleId="s9">
    <w:name w:val="s9"/>
    <w:basedOn w:val="DefaultParagraphFont"/>
    <w:rsid w:val="001F5BDE"/>
  </w:style>
  <w:style w:type="paragraph" w:customStyle="1" w:styleId="s15">
    <w:name w:val="s15"/>
    <w:basedOn w:val="Normal"/>
    <w:rsid w:val="001F5BDE"/>
    <w:pPr>
      <w:spacing w:before="100" w:beforeAutospacing="1" w:after="100" w:afterAutospacing="1"/>
    </w:pPr>
    <w:rPr>
      <w:rFonts w:eastAsiaTheme="minorEastAsia"/>
      <w:sz w:val="24"/>
      <w:szCs w:val="24"/>
    </w:rPr>
  </w:style>
  <w:style w:type="paragraph" w:customStyle="1" w:styleId="s16">
    <w:name w:val="s16"/>
    <w:basedOn w:val="Normal"/>
    <w:rsid w:val="001F5BDE"/>
    <w:pPr>
      <w:spacing w:before="100" w:beforeAutospacing="1" w:after="100" w:afterAutospacing="1"/>
    </w:pPr>
    <w:rPr>
      <w:rFonts w:eastAsiaTheme="minorEastAsia"/>
      <w:sz w:val="24"/>
      <w:szCs w:val="24"/>
    </w:rPr>
  </w:style>
  <w:style w:type="paragraph" w:customStyle="1" w:styleId="s18">
    <w:name w:val="s18"/>
    <w:basedOn w:val="Normal"/>
    <w:rsid w:val="001F5BDE"/>
    <w:pPr>
      <w:spacing w:before="100" w:beforeAutospacing="1" w:after="100" w:afterAutospacing="1"/>
    </w:pPr>
    <w:rPr>
      <w:rFonts w:eastAsiaTheme="minorEastAsia"/>
      <w:sz w:val="24"/>
      <w:szCs w:val="24"/>
    </w:rPr>
  </w:style>
  <w:style w:type="paragraph" w:customStyle="1" w:styleId="s25">
    <w:name w:val="s25"/>
    <w:basedOn w:val="Normal"/>
    <w:rsid w:val="001F5BDE"/>
    <w:pPr>
      <w:spacing w:before="100" w:beforeAutospacing="1" w:after="100" w:afterAutospacing="1"/>
    </w:pPr>
    <w:rPr>
      <w:rFonts w:eastAsiaTheme="minorEastAsi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74</Words>
  <Characters>425</Characters>
  <Application>Microsoft Office Word</Application>
  <DocSecurity>0</DocSecurity>
  <Lines>3</Lines>
  <Paragraphs>1</Paragraphs>
  <ScaleCrop>false</ScaleCrop>
  <Company>Springer Nature</Company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2025-02-11T07:03:00Z</dcterms:created>
  <dcterms:modified xsi:type="dcterms:W3CDTF">2025-02-11T07:03:00Z</dcterms:modified>
</cp:coreProperties>
</file>