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E22B" w14:textId="77777777" w:rsidR="00EB2C81" w:rsidRPr="00540541" w:rsidRDefault="00EB2C81" w:rsidP="00EB2C81">
      <w:pPr>
        <w:rPr>
          <w:rFonts w:eastAsia="바탕"/>
          <w:b/>
          <w:bCs/>
          <w:color w:val="000000"/>
          <w:sz w:val="28"/>
        </w:rPr>
      </w:pPr>
      <w:r w:rsidRPr="00540541">
        <w:rPr>
          <w:rFonts w:eastAsia="바탕"/>
          <w:b/>
          <w:bCs/>
          <w:color w:val="000000"/>
          <w:sz w:val="28"/>
        </w:rPr>
        <w:t>Supplementary Tables</w:t>
      </w:r>
    </w:p>
    <w:p w14:paraId="3A427964" w14:textId="77777777" w:rsidR="00EB2C81" w:rsidRPr="00540541" w:rsidRDefault="00EB2C81" w:rsidP="00EB2C81">
      <w:pPr>
        <w:spacing w:before="100" w:beforeAutospacing="1" w:line="240" w:lineRule="atLeast"/>
        <w:rPr>
          <w:rFonts w:eastAsia="바탕"/>
          <w:b/>
          <w:bCs/>
          <w:color w:val="000000"/>
          <w:szCs w:val="18"/>
        </w:rPr>
      </w:pPr>
      <w:r w:rsidRPr="00540541">
        <w:rPr>
          <w:rFonts w:eastAsia="바탕"/>
          <w:b/>
          <w:bCs/>
          <w:color w:val="000000"/>
          <w:szCs w:val="18"/>
        </w:rPr>
        <w:t>Supplementary Table 1.</w:t>
      </w:r>
      <w:r w:rsidRPr="00540541">
        <w:rPr>
          <w:sz w:val="24"/>
          <w:szCs w:val="24"/>
        </w:rPr>
        <w:t xml:space="preserve"> </w:t>
      </w:r>
      <w:r w:rsidRPr="00540541">
        <w:rPr>
          <w:rFonts w:eastAsia="바탕"/>
          <w:b/>
          <w:bCs/>
          <w:color w:val="000000"/>
          <w:szCs w:val="18"/>
        </w:rPr>
        <w:t>Summary of simple regression analysis of mRNA expression regulation by target gene promoter methylation.</w:t>
      </w:r>
    </w:p>
    <w:tbl>
      <w:tblPr>
        <w:tblW w:w="1299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76"/>
        <w:gridCol w:w="1591"/>
        <w:gridCol w:w="1020"/>
        <w:gridCol w:w="2281"/>
        <w:gridCol w:w="1287"/>
        <w:gridCol w:w="1140"/>
        <w:gridCol w:w="2650"/>
        <w:gridCol w:w="1354"/>
      </w:tblGrid>
      <w:tr w:rsidR="00EB2C81" w:rsidRPr="00FD2F63" w14:paraId="2F125B71" w14:textId="77777777" w:rsidTr="009E622A">
        <w:trPr>
          <w:cantSplit/>
          <w:trHeight w:val="434"/>
          <w:jc w:val="center"/>
        </w:trPr>
        <w:tc>
          <w:tcPr>
            <w:tcW w:w="12999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37CF24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7"/>
                <w:szCs w:val="17"/>
              </w:rPr>
            </w:pPr>
            <w:r w:rsidRPr="00481546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12 Positive correlation pairs</w:t>
            </w:r>
          </w:p>
        </w:tc>
      </w:tr>
      <w:tr w:rsidR="00EB2C81" w:rsidRPr="00C54EF2" w14:paraId="3EEFADE6" w14:textId="77777777" w:rsidTr="009E622A">
        <w:trPr>
          <w:cantSplit/>
          <w:trHeight w:val="384"/>
          <w:jc w:val="center"/>
        </w:trPr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4ABCD7" w14:textId="77777777" w:rsidR="00EB2C81" w:rsidRPr="00C54EF2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miRNA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3B6630" w14:textId="77777777" w:rsidR="00EB2C81" w:rsidRPr="00C54EF2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CC1070" w14:textId="77777777" w:rsidR="00EB2C81" w:rsidRPr="00C54EF2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CHR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9F59B9" w14:textId="77777777" w:rsidR="00EB2C81" w:rsidRPr="00C54EF2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맑은 고딕" w:hint="eastAsia"/>
                <w:b/>
                <w:bCs/>
                <w:color w:val="000000"/>
                <w:sz w:val="18"/>
                <w:szCs w:val="18"/>
              </w:rPr>
              <w:t>R</w:t>
            </w:r>
            <w:r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egion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420186" w14:textId="77777777" w:rsidR="00EB2C81" w:rsidRPr="00C54EF2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CpG sites(n)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413A22" w14:textId="77777777" w:rsidR="00EB2C81" w:rsidRPr="00C54EF2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Cluster No.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01CFF" w14:textId="77777777" w:rsidR="00EB2C81" w:rsidRPr="00C54EF2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DB3AC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Estimate(</w:t>
            </w:r>
            <w:r w:rsidRPr="00DB3AC1">
              <w:rPr>
                <w:rFonts w:eastAsia="바탕"/>
                <w:b/>
                <w:bCs/>
                <w:color w:val="202124"/>
                <w:kern w:val="0"/>
                <w:sz w:val="18"/>
                <w:szCs w:val="18"/>
              </w:rPr>
              <w:t>β)</w:t>
            </w: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 xml:space="preserve"> [95% CI]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512D1" w14:textId="77777777" w:rsidR="00EB2C81" w:rsidRPr="00C54EF2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C54EF2">
              <w:rPr>
                <w:rFonts w:eastAsia="맑은 고딕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-value</w:t>
            </w:r>
          </w:p>
        </w:tc>
      </w:tr>
      <w:tr w:rsidR="00EB2C81" w14:paraId="1D62B1BD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EF1F75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96893E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VIM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1C0322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B13A0B" w14:textId="648233A3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17271051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17271669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0C9A3A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8581E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50" w:type="dxa"/>
            <w:tcBorders>
              <w:top w:val="single" w:sz="4" w:space="0" w:color="auto"/>
            </w:tcBorders>
            <w:vAlign w:val="center"/>
          </w:tcPr>
          <w:p w14:paraId="6AD65FA6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-7.644[-8.207, -7.082]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center"/>
          </w:tcPr>
          <w:p w14:paraId="3D205B7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6.4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-113</w:t>
            </w:r>
          </w:p>
        </w:tc>
      </w:tr>
      <w:tr w:rsidR="00EB2C81" w14:paraId="492F0DA7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6E4965A4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10CD3772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VIM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BD4D56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1F0C753D" w14:textId="7203EF52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17271051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17271669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BFA794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130C7E81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50" w:type="dxa"/>
            <w:vAlign w:val="center"/>
          </w:tcPr>
          <w:p w14:paraId="615DD42F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-7.644 [-8.207, -7.082]</w:t>
            </w:r>
          </w:p>
        </w:tc>
        <w:tc>
          <w:tcPr>
            <w:tcW w:w="1354" w:type="dxa"/>
            <w:vAlign w:val="center"/>
          </w:tcPr>
          <w:p w14:paraId="67A1E73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6.4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-113</w:t>
            </w:r>
          </w:p>
        </w:tc>
      </w:tr>
      <w:tr w:rsidR="00EB2C81" w14:paraId="200DA915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2D2BAB1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hsa-miR-200a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7F506381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ITGA4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A06424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6D286AC9" w14:textId="1C01075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182321830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182322486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295A38B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01AFF586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50" w:type="dxa"/>
            <w:vAlign w:val="center"/>
          </w:tcPr>
          <w:p w14:paraId="566AC9FB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-4.271 [-4.629, -3.914]</w:t>
            </w:r>
          </w:p>
        </w:tc>
        <w:tc>
          <w:tcPr>
            <w:tcW w:w="1354" w:type="dxa"/>
            <w:vAlign w:val="center"/>
          </w:tcPr>
          <w:p w14:paraId="59D373C8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2.8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-93</w:t>
            </w:r>
          </w:p>
        </w:tc>
      </w:tr>
      <w:tr w:rsidR="00EB2C81" w14:paraId="7E0FDCDE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471C53E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24CBDDD9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ITGA4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C0A9D42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7E3FB521" w14:textId="6E835378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182321830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182322486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6D14B01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4DB555E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50" w:type="dxa"/>
            <w:vAlign w:val="center"/>
          </w:tcPr>
          <w:p w14:paraId="40AE35A5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-4.271 [-4.629, -3.914]</w:t>
            </w:r>
          </w:p>
        </w:tc>
        <w:tc>
          <w:tcPr>
            <w:tcW w:w="1354" w:type="dxa"/>
            <w:vAlign w:val="center"/>
          </w:tcPr>
          <w:p w14:paraId="764CDEE5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2.8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-93</w:t>
            </w:r>
          </w:p>
        </w:tc>
      </w:tr>
      <w:tr w:rsidR="00EB2C81" w14:paraId="2E60EB7F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41991D38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2A02CED4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ATP8B2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8C55A8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562FD49F" w14:textId="3F260BA5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154297991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154298889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03FCCC34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1432A4B6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50" w:type="dxa"/>
            <w:vAlign w:val="center"/>
          </w:tcPr>
          <w:p w14:paraId="75E587F8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-5.206 [-5.655, -4.758]</w:t>
            </w:r>
          </w:p>
        </w:tc>
        <w:tc>
          <w:tcPr>
            <w:tcW w:w="1354" w:type="dxa"/>
            <w:vAlign w:val="center"/>
          </w:tcPr>
          <w:p w14:paraId="019E3B98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2.7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-89</w:t>
            </w:r>
          </w:p>
        </w:tc>
      </w:tr>
      <w:tr w:rsidR="00EB2C81" w14:paraId="33023BEC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5737203B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78DC6C82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ATP8B2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B3B9D21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7907D606" w14:textId="319985E5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154297991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154298889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CAA989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77ADC9B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50" w:type="dxa"/>
            <w:vAlign w:val="center"/>
          </w:tcPr>
          <w:p w14:paraId="6120C6BA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-5.206 [-5.655, -4.758]</w:t>
            </w:r>
          </w:p>
        </w:tc>
        <w:tc>
          <w:tcPr>
            <w:tcW w:w="1354" w:type="dxa"/>
            <w:vAlign w:val="center"/>
          </w:tcPr>
          <w:p w14:paraId="4174A59C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2.7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-89</w:t>
            </w:r>
          </w:p>
        </w:tc>
      </w:tr>
      <w:tr w:rsidR="00EB2C81" w14:paraId="38EC47C2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77C195F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58A203C9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ATP8B2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A78099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4A13C775" w14:textId="69B26A92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154297991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154298889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73D7ADCA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343319D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50" w:type="dxa"/>
            <w:vAlign w:val="center"/>
          </w:tcPr>
          <w:p w14:paraId="27741A5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-5.206 [-5.655, -4.758]</w:t>
            </w:r>
          </w:p>
        </w:tc>
        <w:tc>
          <w:tcPr>
            <w:tcW w:w="1354" w:type="dxa"/>
            <w:vAlign w:val="center"/>
          </w:tcPr>
          <w:p w14:paraId="2C223F8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2.7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-89</w:t>
            </w:r>
          </w:p>
        </w:tc>
      </w:tr>
      <w:tr w:rsidR="00EB2C81" w14:paraId="4E9CD855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5B89A0E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49EEF6C4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ATP8B2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F7D9B2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40B66B8E" w14:textId="7CAF4EB5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154297991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154298672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1490393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591AE1D6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50" w:type="dxa"/>
            <w:vAlign w:val="center"/>
          </w:tcPr>
          <w:p w14:paraId="7756BADC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-4.873 [-5.296, -4.451]</w:t>
            </w:r>
          </w:p>
        </w:tc>
        <w:tc>
          <w:tcPr>
            <w:tcW w:w="1354" w:type="dxa"/>
            <w:vAlign w:val="center"/>
          </w:tcPr>
          <w:p w14:paraId="554B8E3F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2.0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-88</w:t>
            </w:r>
          </w:p>
        </w:tc>
      </w:tr>
      <w:tr w:rsidR="00EB2C81" w14:paraId="6D96E4D4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72241FB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6EE1FD28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ATP8B2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EB9D898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6AB7432A" w14:textId="6C6B76A1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154297991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154298672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13989D85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60DFA313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50" w:type="dxa"/>
            <w:vAlign w:val="center"/>
          </w:tcPr>
          <w:p w14:paraId="7E7FECBC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-4.873 [-5.296, -4.451]</w:t>
            </w:r>
          </w:p>
        </w:tc>
        <w:tc>
          <w:tcPr>
            <w:tcW w:w="1354" w:type="dxa"/>
            <w:vAlign w:val="center"/>
          </w:tcPr>
          <w:p w14:paraId="0CA9EA87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2.0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-88</w:t>
            </w:r>
          </w:p>
        </w:tc>
      </w:tr>
      <w:tr w:rsidR="00EB2C81" w:rsidRPr="00FD2F63" w14:paraId="624688C3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50D5842A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2A3C0F82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ATP8B2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D2BB64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70FDC47F" w14:textId="71B2E882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154297991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154298672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2682722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00B22BE1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50" w:type="dxa"/>
            <w:vAlign w:val="center"/>
          </w:tcPr>
          <w:p w14:paraId="4E4A192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-4.873 [-5.296, -4.451]</w:t>
            </w:r>
          </w:p>
        </w:tc>
        <w:tc>
          <w:tcPr>
            <w:tcW w:w="1354" w:type="dxa"/>
            <w:vAlign w:val="center"/>
          </w:tcPr>
          <w:p w14:paraId="0BB2B7EC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2.0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-88</w:t>
            </w:r>
          </w:p>
        </w:tc>
      </w:tr>
      <w:tr w:rsidR="00EB2C81" w:rsidRPr="00FD2F63" w14:paraId="61F0A30F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46F98B3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6E5F7A4D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TJP2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FE3BF53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3F2FCDF6" w14:textId="778EC453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71788717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71789619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27FD250B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3582E632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50" w:type="dxa"/>
            <w:vAlign w:val="center"/>
          </w:tcPr>
          <w:p w14:paraId="79C5E5C6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0.577 [0.312, 0.841]</w:t>
            </w:r>
          </w:p>
        </w:tc>
        <w:tc>
          <w:tcPr>
            <w:tcW w:w="1354" w:type="dxa"/>
            <w:vAlign w:val="center"/>
          </w:tcPr>
          <w:p w14:paraId="380CE66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2.1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-05</w:t>
            </w:r>
          </w:p>
        </w:tc>
      </w:tr>
      <w:tr w:rsidR="00EB2C81" w14:paraId="390296E9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AC70E1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73604C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TJP2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42276A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EEE540" w14:textId="3B0EA328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71788717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71789619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DD969F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E851D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50" w:type="dxa"/>
            <w:tcBorders>
              <w:bottom w:val="single" w:sz="4" w:space="0" w:color="auto"/>
            </w:tcBorders>
            <w:vAlign w:val="center"/>
          </w:tcPr>
          <w:p w14:paraId="1F9782B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0.577 [0.312, 0.841]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center"/>
          </w:tcPr>
          <w:p w14:paraId="127F4EE6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2.1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-05</w:t>
            </w:r>
          </w:p>
        </w:tc>
      </w:tr>
      <w:tr w:rsidR="00EB2C81" w14:paraId="27578C3B" w14:textId="77777777" w:rsidTr="009E622A">
        <w:trPr>
          <w:cantSplit/>
          <w:trHeight w:val="453"/>
          <w:jc w:val="center"/>
        </w:trPr>
        <w:tc>
          <w:tcPr>
            <w:tcW w:w="1299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643BD1" w14:textId="77777777" w:rsidR="00EB2C81" w:rsidRPr="00272341" w:rsidRDefault="00EB2C81" w:rsidP="009E622A">
            <w:pPr>
              <w:jc w:val="center"/>
              <w:rPr>
                <w:rFonts w:eastAsia="맑은 고딕"/>
                <w:color w:val="000000"/>
                <w:sz w:val="17"/>
                <w:szCs w:val="17"/>
              </w:rPr>
            </w:pPr>
            <w:r w:rsidRPr="00481546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52 Negative correlation pairs</w:t>
            </w:r>
          </w:p>
        </w:tc>
      </w:tr>
      <w:tr w:rsidR="00EB2C81" w:rsidRPr="00007B8B" w14:paraId="18A46926" w14:textId="77777777" w:rsidTr="009E622A">
        <w:trPr>
          <w:cantSplit/>
          <w:trHeight w:val="386"/>
          <w:jc w:val="center"/>
        </w:trPr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AB7BF6" w14:textId="77777777" w:rsidR="00EB2C81" w:rsidRPr="00C54EF2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miRNA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BF85FA" w14:textId="77777777" w:rsidR="00EB2C81" w:rsidRPr="00C54EF2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839A17" w14:textId="77777777" w:rsidR="00EB2C81" w:rsidRPr="00C54EF2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CHR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BB4F22" w14:textId="77777777" w:rsidR="00EB2C81" w:rsidRPr="00C54EF2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>
              <w:rPr>
                <w:rFonts w:eastAsia="맑은 고딕" w:hint="eastAsia"/>
                <w:b/>
                <w:bCs/>
                <w:color w:val="000000"/>
                <w:sz w:val="18"/>
                <w:szCs w:val="18"/>
              </w:rPr>
              <w:t>R</w:t>
            </w:r>
            <w:r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egion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D7789C" w14:textId="77777777" w:rsidR="00EB2C81" w:rsidRPr="00C54EF2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CpG sites(n)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3AC76D" w14:textId="77777777" w:rsidR="00EB2C81" w:rsidRPr="00C54EF2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Cluster No.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15068" w14:textId="77777777" w:rsidR="00EB2C81" w:rsidRPr="00C54EF2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B3AC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Estimate(</w:t>
            </w:r>
            <w:r w:rsidRPr="00DB3AC1">
              <w:rPr>
                <w:rFonts w:eastAsia="바탕"/>
                <w:b/>
                <w:bCs/>
                <w:color w:val="202124"/>
                <w:kern w:val="0"/>
                <w:sz w:val="18"/>
                <w:szCs w:val="18"/>
              </w:rPr>
              <w:t>β)</w:t>
            </w: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 xml:space="preserve"> [95% CI]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654EA" w14:textId="77777777" w:rsidR="00EB2C81" w:rsidRPr="00C54EF2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C54EF2">
              <w:rPr>
                <w:rFonts w:eastAsia="맑은 고딕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-value</w:t>
            </w:r>
          </w:p>
        </w:tc>
      </w:tr>
      <w:tr w:rsidR="00EB2C81" w:rsidRPr="00007B8B" w14:paraId="205F56F3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629CD2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272DD2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  <w:t>KRTCAP3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15A762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C32920" w14:textId="3B960AE0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27665142</w:t>
            </w:r>
            <w:r w:rsidR="00B17E7F">
              <w:rPr>
                <w:rFonts w:eastAsia="Toppan Bunkyu Gothic Regular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27665651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0D984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96B12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50" w:type="dxa"/>
            <w:tcBorders>
              <w:top w:val="single" w:sz="4" w:space="0" w:color="auto"/>
            </w:tcBorders>
            <w:vAlign w:val="center"/>
          </w:tcPr>
          <w:p w14:paraId="05181B1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-4.815 [-5.001, -4.630]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vAlign w:val="center"/>
          </w:tcPr>
          <w:p w14:paraId="08D2F721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1.3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 xml:space="preserve"> x 10</w:t>
            </w:r>
            <w:r w:rsidRPr="00DD1D77">
              <w:rPr>
                <w:rFonts w:eastAsia="Toppan Bunkyu Gothic Regular"/>
                <w:color w:val="000000"/>
                <w:sz w:val="18"/>
                <w:szCs w:val="18"/>
                <w:vertAlign w:val="superscript"/>
              </w:rPr>
              <w:t>-254</w:t>
            </w:r>
          </w:p>
        </w:tc>
      </w:tr>
      <w:tr w:rsidR="00EB2C81" w:rsidRPr="00007B8B" w14:paraId="5149A667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04977755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41C99D32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  <w:t>ESRP2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EA04C2C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169718FE" w14:textId="062C08F2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68269687</w:t>
            </w:r>
            <w:r w:rsidR="00B17E7F">
              <w:rPr>
                <w:rFonts w:eastAsia="Toppan Bunkyu Gothic Regular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68270512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DA6760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360BD04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50" w:type="dxa"/>
            <w:vAlign w:val="center"/>
          </w:tcPr>
          <w:p w14:paraId="7E4106E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-4.549 [-4.766, -4.332]</w:t>
            </w:r>
          </w:p>
        </w:tc>
        <w:tc>
          <w:tcPr>
            <w:tcW w:w="1354" w:type="dxa"/>
            <w:vAlign w:val="center"/>
          </w:tcPr>
          <w:p w14:paraId="1FB3D6F1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6.9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 xml:space="preserve"> x 10</w:t>
            </w:r>
            <w:r w:rsidRPr="00DD1D77">
              <w:rPr>
                <w:rFonts w:eastAsia="Toppan Bunkyu Gothic Regular"/>
                <w:color w:val="000000"/>
                <w:sz w:val="18"/>
                <w:szCs w:val="18"/>
                <w:vertAlign w:val="superscript"/>
              </w:rPr>
              <w:t>-201</w:t>
            </w:r>
          </w:p>
        </w:tc>
      </w:tr>
      <w:tr w:rsidR="00EB2C81" w:rsidRPr="00007B8B" w14:paraId="3963876C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1181A8D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36381242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  <w:t>ESRP2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0213E01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36545F8A" w14:textId="625FF006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68269687</w:t>
            </w:r>
            <w:r w:rsidR="00B17E7F">
              <w:rPr>
                <w:rFonts w:eastAsia="Toppan Bunkyu Gothic Regular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68270512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5DE20D4B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4424E01F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50" w:type="dxa"/>
            <w:vAlign w:val="center"/>
          </w:tcPr>
          <w:p w14:paraId="55B6D1FD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-4.549 [-4.766, -4.332]</w:t>
            </w:r>
          </w:p>
        </w:tc>
        <w:tc>
          <w:tcPr>
            <w:tcW w:w="1354" w:type="dxa"/>
            <w:vAlign w:val="center"/>
          </w:tcPr>
          <w:p w14:paraId="61A2B0BF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6.9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 xml:space="preserve"> x 10</w:t>
            </w:r>
            <w:r w:rsidRPr="00DD1D77">
              <w:rPr>
                <w:rFonts w:eastAsia="Toppan Bunkyu Gothic Regular"/>
                <w:color w:val="000000"/>
                <w:sz w:val="18"/>
                <w:szCs w:val="18"/>
                <w:vertAlign w:val="superscript"/>
              </w:rPr>
              <w:t>-201</w:t>
            </w:r>
          </w:p>
        </w:tc>
      </w:tr>
      <w:tr w:rsidR="00EB2C81" w:rsidRPr="00007B8B" w14:paraId="08240997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3A4F13A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06B0AF5B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  <w:t>ESRP2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343DB73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1D4696C2" w14:textId="1587F44B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68269687</w:t>
            </w:r>
            <w:r w:rsidR="00B17E7F">
              <w:rPr>
                <w:rFonts w:eastAsia="Toppan Bunkyu Gothic Regular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68270512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38124AFF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30D3ED28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50" w:type="dxa"/>
            <w:vAlign w:val="center"/>
          </w:tcPr>
          <w:p w14:paraId="4D3DED2C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-4.549 [-4.766, -4.332]</w:t>
            </w:r>
          </w:p>
        </w:tc>
        <w:tc>
          <w:tcPr>
            <w:tcW w:w="1354" w:type="dxa"/>
            <w:vAlign w:val="center"/>
          </w:tcPr>
          <w:p w14:paraId="5BC0A26D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6.9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 xml:space="preserve"> x 10</w:t>
            </w:r>
            <w:r w:rsidRPr="00DD1D77">
              <w:rPr>
                <w:rFonts w:eastAsia="Toppan Bunkyu Gothic Regular"/>
                <w:color w:val="000000"/>
                <w:sz w:val="18"/>
                <w:szCs w:val="18"/>
                <w:vertAlign w:val="superscript"/>
              </w:rPr>
              <w:t>-201</w:t>
            </w:r>
          </w:p>
        </w:tc>
      </w:tr>
      <w:tr w:rsidR="00EB2C81" w:rsidRPr="00007B8B" w14:paraId="51A58F20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69909F19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hsa-miR-200a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6C347997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  <w:t>ESRP2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4298B32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81" w:type="dxa"/>
            <w:shd w:val="clear" w:color="auto" w:fill="auto"/>
            <w:noWrap/>
            <w:vAlign w:val="center"/>
          </w:tcPr>
          <w:p w14:paraId="38CDC206" w14:textId="1BB39A1F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68269687</w:t>
            </w:r>
            <w:r w:rsidR="00B17E7F">
              <w:rPr>
                <w:rFonts w:eastAsia="Toppan Bunkyu Gothic Regular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68270512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14:paraId="4899373F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38E94846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50" w:type="dxa"/>
            <w:vAlign w:val="center"/>
          </w:tcPr>
          <w:p w14:paraId="68867DD8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-4.549 [-4.766, -4.332]</w:t>
            </w:r>
          </w:p>
        </w:tc>
        <w:tc>
          <w:tcPr>
            <w:tcW w:w="1354" w:type="dxa"/>
            <w:vAlign w:val="center"/>
          </w:tcPr>
          <w:p w14:paraId="0A96AE33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Toppan Bunkyu Gothic Regular"/>
                <w:color w:val="000000"/>
                <w:sz w:val="18"/>
                <w:szCs w:val="18"/>
              </w:rPr>
              <w:t>6.9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 xml:space="preserve"> x 10</w:t>
            </w:r>
            <w:r w:rsidRPr="00DD1D77">
              <w:rPr>
                <w:rFonts w:eastAsia="Toppan Bunkyu Gothic Regular"/>
                <w:color w:val="000000"/>
                <w:sz w:val="18"/>
                <w:szCs w:val="18"/>
                <w:vertAlign w:val="superscript"/>
              </w:rPr>
              <w:t>-201</w:t>
            </w:r>
          </w:p>
        </w:tc>
      </w:tr>
      <w:tr w:rsidR="00EB2C81" w:rsidRPr="00007B8B" w14:paraId="45F41E2A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770AC18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9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886FD06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MARVELD2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DA57CAA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8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0AC430D" w14:textId="542C4591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68710818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68711559</w:t>
            </w:r>
          </w:p>
        </w:tc>
        <w:tc>
          <w:tcPr>
            <w:tcW w:w="128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B951388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11AF8A8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50" w:type="dxa"/>
            <w:tcBorders>
              <w:bottom w:val="single" w:sz="8" w:space="0" w:color="auto"/>
            </w:tcBorders>
            <w:vAlign w:val="center"/>
          </w:tcPr>
          <w:p w14:paraId="32C24456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-3.141 [-3.296, -2.987]</w:t>
            </w:r>
          </w:p>
        </w:tc>
        <w:tc>
          <w:tcPr>
            <w:tcW w:w="1354" w:type="dxa"/>
            <w:tcBorders>
              <w:bottom w:val="single" w:sz="8" w:space="0" w:color="auto"/>
            </w:tcBorders>
            <w:vAlign w:val="center"/>
          </w:tcPr>
          <w:p w14:paraId="61C46218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2.4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-193</w:t>
            </w:r>
          </w:p>
        </w:tc>
      </w:tr>
    </w:tbl>
    <w:p w14:paraId="023FAED4" w14:textId="7087E416" w:rsidR="00DB26B4" w:rsidRPr="00C9193E" w:rsidRDefault="00DB26B4" w:rsidP="00DB26B4">
      <w:pPr>
        <w:spacing w:line="360" w:lineRule="auto"/>
        <w:rPr>
          <w:rFonts w:eastAsia="바탕"/>
          <w:b/>
          <w:bCs/>
          <w:color w:val="000000"/>
          <w:szCs w:val="18"/>
        </w:rPr>
      </w:pPr>
      <w:r w:rsidRPr="00C9193E">
        <w:rPr>
          <w:rFonts w:eastAsia="바탕"/>
          <w:b/>
          <w:bCs/>
          <w:color w:val="000000"/>
          <w:szCs w:val="18"/>
        </w:rPr>
        <w:lastRenderedPageBreak/>
        <w:t xml:space="preserve">Supplementary Table </w:t>
      </w:r>
      <w:r>
        <w:rPr>
          <w:rFonts w:eastAsia="바탕"/>
          <w:b/>
          <w:bCs/>
          <w:color w:val="000000"/>
          <w:szCs w:val="18"/>
        </w:rPr>
        <w:t>1</w:t>
      </w:r>
      <w:r w:rsidRPr="00C9193E">
        <w:rPr>
          <w:rFonts w:eastAsia="바탕"/>
          <w:b/>
          <w:bCs/>
          <w:color w:val="000000"/>
          <w:szCs w:val="18"/>
        </w:rPr>
        <w:t>.</w:t>
      </w:r>
      <w:r w:rsidRPr="00C9193E">
        <w:rPr>
          <w:sz w:val="24"/>
          <w:szCs w:val="24"/>
        </w:rPr>
        <w:t xml:space="preserve"> </w:t>
      </w:r>
      <w:r w:rsidRPr="00C9193E">
        <w:rPr>
          <w:rFonts w:eastAsia="바탕"/>
          <w:b/>
          <w:bCs/>
          <w:color w:val="000000"/>
          <w:szCs w:val="18"/>
        </w:rPr>
        <w:t>(continue)</w:t>
      </w:r>
    </w:p>
    <w:tbl>
      <w:tblPr>
        <w:tblW w:w="1299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76"/>
        <w:gridCol w:w="1591"/>
        <w:gridCol w:w="1020"/>
        <w:gridCol w:w="2466"/>
        <w:gridCol w:w="1250"/>
        <w:gridCol w:w="1134"/>
        <w:gridCol w:w="2608"/>
        <w:gridCol w:w="1254"/>
      </w:tblGrid>
      <w:tr w:rsidR="00EB2C81" w:rsidRPr="00007B8B" w14:paraId="707F68BE" w14:textId="77777777" w:rsidTr="009E622A">
        <w:trPr>
          <w:cantSplit/>
          <w:trHeight w:val="453"/>
          <w:jc w:val="center"/>
        </w:trPr>
        <w:tc>
          <w:tcPr>
            <w:tcW w:w="16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0C3075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27234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miRNA</w:t>
            </w:r>
          </w:p>
        </w:tc>
        <w:tc>
          <w:tcPr>
            <w:tcW w:w="159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ABD20A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27234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102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A5CC28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27234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CHR</w:t>
            </w:r>
          </w:p>
        </w:tc>
        <w:tc>
          <w:tcPr>
            <w:tcW w:w="246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96048E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맑은 고딕" w:hint="eastAsia"/>
                <w:b/>
                <w:bCs/>
                <w:color w:val="000000"/>
                <w:sz w:val="18"/>
                <w:szCs w:val="18"/>
              </w:rPr>
              <w:t>R</w:t>
            </w:r>
            <w:r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egion</w:t>
            </w:r>
          </w:p>
        </w:tc>
        <w:tc>
          <w:tcPr>
            <w:tcW w:w="12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399640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27234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CpG sites(n)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45E6D8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27234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Cluster No.</w:t>
            </w:r>
          </w:p>
        </w:tc>
        <w:tc>
          <w:tcPr>
            <w:tcW w:w="260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9B5E540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DB3AC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Estimate(</w:t>
            </w:r>
            <w:r w:rsidRPr="00DB3AC1">
              <w:rPr>
                <w:rFonts w:eastAsia="바탕"/>
                <w:b/>
                <w:bCs/>
                <w:color w:val="202124"/>
                <w:kern w:val="0"/>
                <w:sz w:val="18"/>
                <w:szCs w:val="18"/>
              </w:rPr>
              <w:t>β)</w:t>
            </w: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 xml:space="preserve"> [95% CI]</w:t>
            </w:r>
          </w:p>
        </w:tc>
        <w:tc>
          <w:tcPr>
            <w:tcW w:w="12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228C0F7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272341">
              <w:rPr>
                <w:rFonts w:eastAsia="맑은 고딕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27234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-value</w:t>
            </w:r>
          </w:p>
        </w:tc>
      </w:tr>
      <w:tr w:rsidR="00EB2C81" w:rsidRPr="00DD1D77" w14:paraId="0887A316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E236E3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608898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MARVELD2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64F8CC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</w:t>
            </w:r>
          </w:p>
        </w:tc>
        <w:tc>
          <w:tcPr>
            <w:tcW w:w="24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A9922E" w14:textId="4175AF41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68710818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68711559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59FA6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E724E5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</w:tcBorders>
            <w:vAlign w:val="center"/>
          </w:tcPr>
          <w:p w14:paraId="3D7F2DF2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-3.141 [-3.296, -2.987]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5312851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2.4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-193</w:t>
            </w:r>
          </w:p>
        </w:tc>
      </w:tr>
      <w:tr w:rsidR="00EB2C81" w:rsidRPr="00DD1D77" w14:paraId="2ED69B2C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56884886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hsa-miR-200a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45532C19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MARVELD2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2CF98BF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11238CD0" w14:textId="5AD139D0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68710818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68711559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1BDDCE9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4B7E8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08" w:type="dxa"/>
            <w:vAlign w:val="center"/>
          </w:tcPr>
          <w:p w14:paraId="1642BF31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-3.141 [-3.296, -2.987]</w:t>
            </w:r>
          </w:p>
        </w:tc>
        <w:tc>
          <w:tcPr>
            <w:tcW w:w="1254" w:type="dxa"/>
            <w:vAlign w:val="center"/>
          </w:tcPr>
          <w:p w14:paraId="19AD77B8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2.4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-193</w:t>
            </w:r>
          </w:p>
        </w:tc>
      </w:tr>
      <w:tr w:rsidR="00EB2C81" w:rsidRPr="00DD1D77" w14:paraId="010D19EA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7A0BABD7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2CCC5489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MARVELD2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5D3E84F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1D83DEB1" w14:textId="27A3BB4D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68710818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68711559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6702E46C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01DEF2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08" w:type="dxa"/>
            <w:vAlign w:val="center"/>
          </w:tcPr>
          <w:p w14:paraId="63D2D057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-3.141 [-3.296, -2.987]</w:t>
            </w:r>
          </w:p>
        </w:tc>
        <w:tc>
          <w:tcPr>
            <w:tcW w:w="1254" w:type="dxa"/>
            <w:vAlign w:val="center"/>
          </w:tcPr>
          <w:p w14:paraId="298F7F23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2.4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-193</w:t>
            </w:r>
          </w:p>
        </w:tc>
      </w:tr>
      <w:tr w:rsidR="00EB2C81" w:rsidRPr="00DD1D77" w14:paraId="6711831E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6EA7E253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39A26C76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EPCAM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727B5DF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3978FF08" w14:textId="4F55518A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47596829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47597242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71DCB9A2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CA72F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8" w:type="dxa"/>
            <w:vAlign w:val="center"/>
          </w:tcPr>
          <w:p w14:paraId="60AA268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-7.330 [-7.706, -6.954]</w:t>
            </w:r>
          </w:p>
        </w:tc>
        <w:tc>
          <w:tcPr>
            <w:tcW w:w="1254" w:type="dxa"/>
            <w:vAlign w:val="center"/>
          </w:tcPr>
          <w:p w14:paraId="7A95FCD5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2.5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-183</w:t>
            </w:r>
          </w:p>
        </w:tc>
      </w:tr>
      <w:tr w:rsidR="00EB2C81" w:rsidRPr="00DD1D77" w14:paraId="5715C29C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25E00CF6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1F5E04E6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EPCAM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4EEA2A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01E1C160" w14:textId="1725E970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47596829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47597242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4CC42D0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01603C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8" w:type="dxa"/>
            <w:vAlign w:val="center"/>
          </w:tcPr>
          <w:p w14:paraId="58D5A8B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-7.330 [-7.706, -6.954]</w:t>
            </w:r>
          </w:p>
        </w:tc>
        <w:tc>
          <w:tcPr>
            <w:tcW w:w="1254" w:type="dxa"/>
            <w:vAlign w:val="center"/>
          </w:tcPr>
          <w:p w14:paraId="17B6B3A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2.5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-183</w:t>
            </w:r>
          </w:p>
        </w:tc>
      </w:tr>
      <w:tr w:rsidR="00EB2C81" w:rsidRPr="00DD1D77" w14:paraId="55E0FF83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78D7D16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0A8A6558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EPCAM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A5EA886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1C74086E" w14:textId="24791A0C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47596829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47597242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2A741F3B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DEE7E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8" w:type="dxa"/>
            <w:vAlign w:val="center"/>
          </w:tcPr>
          <w:p w14:paraId="5973A87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-7.330 [-7.706, -6.954]</w:t>
            </w:r>
          </w:p>
        </w:tc>
        <w:tc>
          <w:tcPr>
            <w:tcW w:w="1254" w:type="dxa"/>
            <w:vAlign w:val="center"/>
          </w:tcPr>
          <w:p w14:paraId="4511C5E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2.5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-183</w:t>
            </w:r>
          </w:p>
        </w:tc>
      </w:tr>
      <w:tr w:rsidR="00EB2C81" w:rsidRPr="00DD1D77" w14:paraId="0964B258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33B715F7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hsa-miR-200a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11D26240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EPCAM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F0FE998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30815CD6" w14:textId="54E9063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47596829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47597242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6DD357C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FDC606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8" w:type="dxa"/>
            <w:vAlign w:val="center"/>
          </w:tcPr>
          <w:p w14:paraId="246B8F9C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-7.330 [-7.706, -6.954]</w:t>
            </w:r>
          </w:p>
        </w:tc>
        <w:tc>
          <w:tcPr>
            <w:tcW w:w="1254" w:type="dxa"/>
            <w:vAlign w:val="center"/>
          </w:tcPr>
          <w:p w14:paraId="4D7129F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2.5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-183</w:t>
            </w:r>
          </w:p>
        </w:tc>
      </w:tr>
      <w:tr w:rsidR="00EB2C81" w:rsidRPr="00DD1D77" w14:paraId="01B1B770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771A8ED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50E7BDA1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CDCP1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562A161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13D5E28E" w14:textId="0AA04D3E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45186965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45188085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0F610CAC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2FE6F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08" w:type="dxa"/>
            <w:vAlign w:val="center"/>
          </w:tcPr>
          <w:p w14:paraId="5DBC92A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-4.905 [-5.259, -4.552]</w:t>
            </w:r>
          </w:p>
        </w:tc>
        <w:tc>
          <w:tcPr>
            <w:tcW w:w="1254" w:type="dxa"/>
            <w:vAlign w:val="center"/>
          </w:tcPr>
          <w:p w14:paraId="26540E34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2.4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-116</w:t>
            </w:r>
          </w:p>
        </w:tc>
      </w:tr>
      <w:tr w:rsidR="00EB2C81" w:rsidRPr="00DD1D77" w14:paraId="2E29D47C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19D6EF4C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65A70582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TMEM30B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38B4755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213C726E" w14:textId="42BFEE28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61747174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61748250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26FEA4A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005BF7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08" w:type="dxa"/>
            <w:vAlign w:val="center"/>
          </w:tcPr>
          <w:p w14:paraId="32D4C16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-4.074 [-4.368, -3.780]</w:t>
            </w:r>
          </w:p>
        </w:tc>
        <w:tc>
          <w:tcPr>
            <w:tcW w:w="1254" w:type="dxa"/>
            <w:vAlign w:val="center"/>
          </w:tcPr>
          <w:p w14:paraId="270CB934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3.4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-116</w:t>
            </w:r>
          </w:p>
        </w:tc>
      </w:tr>
      <w:tr w:rsidR="00EB2C81" w:rsidRPr="00DD1D77" w14:paraId="28DB0636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15C975A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6CB39B59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FAM83H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15BA60F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8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73FE69AF" w14:textId="58205BEE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144815479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144816443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02294F6C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D884A1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08" w:type="dxa"/>
            <w:vAlign w:val="center"/>
          </w:tcPr>
          <w:p w14:paraId="5E64D647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-5.762 [-6.206, -5.319]</w:t>
            </w:r>
          </w:p>
        </w:tc>
        <w:tc>
          <w:tcPr>
            <w:tcW w:w="1254" w:type="dxa"/>
            <w:vAlign w:val="center"/>
          </w:tcPr>
          <w:p w14:paraId="5D7D3EB1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6.9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-106</w:t>
            </w:r>
          </w:p>
        </w:tc>
      </w:tr>
      <w:tr w:rsidR="00EB2C81" w:rsidRPr="00DD1D77" w14:paraId="674D83AA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758A0D65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4C30DC58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C6orf132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981F12A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590D9FE3" w14:textId="6C73ACC6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42109887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42110586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7ABBBA2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E25413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8" w:type="dxa"/>
            <w:vAlign w:val="center"/>
          </w:tcPr>
          <w:p w14:paraId="1BC01CF8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-4.169 [-4.519, -3.819]</w:t>
            </w:r>
          </w:p>
        </w:tc>
        <w:tc>
          <w:tcPr>
            <w:tcW w:w="1254" w:type="dxa"/>
            <w:vAlign w:val="center"/>
          </w:tcPr>
          <w:p w14:paraId="3424152F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1.4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-92</w:t>
            </w:r>
          </w:p>
        </w:tc>
      </w:tr>
      <w:tr w:rsidR="00EB2C81" w:rsidRPr="00DD1D77" w14:paraId="7BB8AE1A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23C0F79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3CE60AE2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C6orf132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03C4316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02E68BAC" w14:textId="2CB816AD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42109887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42110586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6188EF71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56B777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8" w:type="dxa"/>
            <w:vAlign w:val="center"/>
          </w:tcPr>
          <w:p w14:paraId="62C932E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-4.169 [-4.519, -3.819]</w:t>
            </w:r>
          </w:p>
        </w:tc>
        <w:tc>
          <w:tcPr>
            <w:tcW w:w="1254" w:type="dxa"/>
            <w:vAlign w:val="center"/>
          </w:tcPr>
          <w:p w14:paraId="5BB2F6F3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1.4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-92</w:t>
            </w:r>
          </w:p>
        </w:tc>
      </w:tr>
      <w:tr w:rsidR="00EB2C81" w:rsidRPr="00DD1D77" w14:paraId="6F9CFF9A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76FC15E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3FE02B16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C6orf132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5E1B673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0F2109E2" w14:textId="2D4AB04F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42109887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42110586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0184EE1C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AF54D4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8" w:type="dxa"/>
            <w:vAlign w:val="center"/>
          </w:tcPr>
          <w:p w14:paraId="58562CBF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-4.169 [-4.519, -3.819]</w:t>
            </w:r>
          </w:p>
        </w:tc>
        <w:tc>
          <w:tcPr>
            <w:tcW w:w="1254" w:type="dxa"/>
            <w:vAlign w:val="center"/>
          </w:tcPr>
          <w:p w14:paraId="7CFF779F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1.4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-92</w:t>
            </w:r>
          </w:p>
        </w:tc>
      </w:tr>
      <w:tr w:rsidR="00EB2C81" w:rsidRPr="00DD1D77" w14:paraId="0B69C680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7506A61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1B1D9C0A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LAD1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9F7F895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19085AE0" w14:textId="255A88CA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201368323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201369008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709308A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C0FC16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08" w:type="dxa"/>
            <w:vAlign w:val="center"/>
          </w:tcPr>
          <w:p w14:paraId="2D93C204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-5.110 [-5.544, -4.675]</w:t>
            </w:r>
          </w:p>
        </w:tc>
        <w:tc>
          <w:tcPr>
            <w:tcW w:w="1254" w:type="dxa"/>
            <w:vAlign w:val="center"/>
          </w:tcPr>
          <w:p w14:paraId="1886EE1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4.5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-91</w:t>
            </w:r>
          </w:p>
        </w:tc>
      </w:tr>
      <w:tr w:rsidR="00EB2C81" w:rsidRPr="00DD1D77" w14:paraId="61B70F9E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73F0C88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774AE84B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LAD1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FBE7711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18EA775B" w14:textId="1D3E68CE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201368323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201369008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75F1B007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FAF1C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08" w:type="dxa"/>
            <w:vAlign w:val="center"/>
          </w:tcPr>
          <w:p w14:paraId="5D1B5003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-5.110 [-5.544, -4.675]</w:t>
            </w:r>
          </w:p>
        </w:tc>
        <w:tc>
          <w:tcPr>
            <w:tcW w:w="1254" w:type="dxa"/>
            <w:vAlign w:val="center"/>
          </w:tcPr>
          <w:p w14:paraId="7BD97DAB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4.5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-91</w:t>
            </w:r>
          </w:p>
        </w:tc>
      </w:tr>
      <w:tr w:rsidR="00EB2C81" w:rsidRPr="00DD1D77" w14:paraId="0500D4E3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46DEFC09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7377C4BA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LAD1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4C2FD25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57764BBB" w14:textId="7E475BE2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201368323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201369008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70443639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E11B2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08" w:type="dxa"/>
            <w:vAlign w:val="center"/>
          </w:tcPr>
          <w:p w14:paraId="6DDA5C2F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-5.110 [-5.544, -4.675]</w:t>
            </w:r>
          </w:p>
        </w:tc>
        <w:tc>
          <w:tcPr>
            <w:tcW w:w="1254" w:type="dxa"/>
            <w:vAlign w:val="center"/>
          </w:tcPr>
          <w:p w14:paraId="6D0F74CD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4.5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-91</w:t>
            </w:r>
          </w:p>
        </w:tc>
      </w:tr>
      <w:tr w:rsidR="00EB2C81" w:rsidRPr="00DD1D77" w14:paraId="2BD1A181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0BF3B80C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1FE864F3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ST14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317587C9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04E6E4C4" w14:textId="129CDE06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130029475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130030104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28E2F644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0E57FC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08" w:type="dxa"/>
            <w:vAlign w:val="center"/>
          </w:tcPr>
          <w:p w14:paraId="0F522AC1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-6.348 [-6.889, -5.806]</w:t>
            </w:r>
          </w:p>
        </w:tc>
        <w:tc>
          <w:tcPr>
            <w:tcW w:w="1254" w:type="dxa"/>
            <w:vAlign w:val="center"/>
          </w:tcPr>
          <w:p w14:paraId="5E3ED72C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1.9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-90</w:t>
            </w:r>
          </w:p>
        </w:tc>
      </w:tr>
      <w:tr w:rsidR="00EB2C81" w:rsidRPr="00DD1D77" w14:paraId="54F7AA49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242DA8A2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06AB0F5E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ST14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B794BAF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27595DCE" w14:textId="26FE3578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130029475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130030104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2A706A99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B6435A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08" w:type="dxa"/>
            <w:vAlign w:val="center"/>
          </w:tcPr>
          <w:p w14:paraId="2C42B062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-6.348 [-6.889, -5.806]</w:t>
            </w:r>
          </w:p>
        </w:tc>
        <w:tc>
          <w:tcPr>
            <w:tcW w:w="1254" w:type="dxa"/>
            <w:vAlign w:val="center"/>
          </w:tcPr>
          <w:p w14:paraId="15756D88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1.9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-90</w:t>
            </w:r>
          </w:p>
        </w:tc>
      </w:tr>
      <w:tr w:rsidR="00EB2C81" w:rsidRPr="00DD1D77" w14:paraId="354C1535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3C4C8EFB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60161291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ST14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9D32748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4496D07E" w14:textId="0155F34C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130029475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130030104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68C95BB8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D09BE8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08" w:type="dxa"/>
            <w:vAlign w:val="center"/>
          </w:tcPr>
          <w:p w14:paraId="50F9C2A3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-6.348 [-6.889, -5.806]</w:t>
            </w:r>
          </w:p>
        </w:tc>
        <w:tc>
          <w:tcPr>
            <w:tcW w:w="1254" w:type="dxa"/>
            <w:vAlign w:val="center"/>
          </w:tcPr>
          <w:p w14:paraId="18ACB944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1.9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-90</w:t>
            </w:r>
          </w:p>
        </w:tc>
      </w:tr>
      <w:tr w:rsidR="00EB2C81" w:rsidRPr="00DD1D77" w14:paraId="2F7EEB25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42D6723D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37E95BC9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MAL2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0E730EC1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8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6F09C8B1" w14:textId="51CD1E4E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120220032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10221120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6565328C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5115A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8" w:type="dxa"/>
            <w:vAlign w:val="center"/>
          </w:tcPr>
          <w:p w14:paraId="1FB78321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-5.999 [-6.543, -5.455]</w:t>
            </w:r>
          </w:p>
        </w:tc>
        <w:tc>
          <w:tcPr>
            <w:tcW w:w="1254" w:type="dxa"/>
            <w:vAlign w:val="center"/>
          </w:tcPr>
          <w:p w14:paraId="5E2E40F5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2.4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-82</w:t>
            </w:r>
          </w:p>
        </w:tc>
      </w:tr>
      <w:tr w:rsidR="00EB2C81" w:rsidRPr="00DD1D77" w14:paraId="51162BEB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330FB2C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7C492E16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CRB3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E7A06F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4A6B01A2" w14:textId="2510847A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6464244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644725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062A8902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D6CD72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8" w:type="dxa"/>
            <w:vAlign w:val="center"/>
          </w:tcPr>
          <w:p w14:paraId="53945F56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-4.513 [-4.940, -4.087]</w:t>
            </w:r>
          </w:p>
        </w:tc>
        <w:tc>
          <w:tcPr>
            <w:tcW w:w="1254" w:type="dxa"/>
            <w:vAlign w:val="center"/>
          </w:tcPr>
          <w:p w14:paraId="7E1A46AC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3.6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-77</w:t>
            </w:r>
          </w:p>
        </w:tc>
      </w:tr>
      <w:tr w:rsidR="00EB2C81" w:rsidRPr="00DD1D77" w14:paraId="3A13E696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5A9FC4E4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3E513598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CRB3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4C81EF18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2FBE549F" w14:textId="05B6F3EC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6464244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6464725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33C116A1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8DE12D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8" w:type="dxa"/>
            <w:vAlign w:val="center"/>
          </w:tcPr>
          <w:p w14:paraId="0B044827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-4.513 [-4.940, -4.087]</w:t>
            </w:r>
          </w:p>
        </w:tc>
        <w:tc>
          <w:tcPr>
            <w:tcW w:w="1254" w:type="dxa"/>
            <w:vAlign w:val="center"/>
          </w:tcPr>
          <w:p w14:paraId="3E50BA9D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3.6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-77</w:t>
            </w:r>
          </w:p>
        </w:tc>
      </w:tr>
      <w:tr w:rsidR="00EB2C81" w:rsidRPr="00DD1D77" w14:paraId="60E1EE28" w14:textId="77777777" w:rsidTr="009E622A">
        <w:trPr>
          <w:cantSplit/>
          <w:trHeight w:val="299"/>
          <w:jc w:val="center"/>
        </w:trPr>
        <w:tc>
          <w:tcPr>
            <w:tcW w:w="1676" w:type="dxa"/>
            <w:shd w:val="clear" w:color="auto" w:fill="auto"/>
            <w:noWrap/>
            <w:vAlign w:val="center"/>
          </w:tcPr>
          <w:p w14:paraId="2881E242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hsa-miR-200a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19D1C8AF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CRB3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200C98B9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466" w:type="dxa"/>
            <w:shd w:val="clear" w:color="auto" w:fill="auto"/>
            <w:noWrap/>
            <w:vAlign w:val="center"/>
          </w:tcPr>
          <w:p w14:paraId="1E4BBF0F" w14:textId="56B84FAB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6464244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6464725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5AED71B9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30A6CA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8" w:type="dxa"/>
            <w:vAlign w:val="center"/>
          </w:tcPr>
          <w:p w14:paraId="7F7B7263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-4.513 [-4.940, -4.087]</w:t>
            </w:r>
          </w:p>
        </w:tc>
        <w:tc>
          <w:tcPr>
            <w:tcW w:w="1254" w:type="dxa"/>
            <w:vAlign w:val="center"/>
          </w:tcPr>
          <w:p w14:paraId="3DE04C75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3.6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-77</w:t>
            </w:r>
          </w:p>
        </w:tc>
      </w:tr>
    </w:tbl>
    <w:p w14:paraId="567A6393" w14:textId="3A149A59" w:rsidR="00EB2C81" w:rsidRDefault="00B17E7F" w:rsidP="00EB2C81">
      <w:pPr>
        <w:spacing w:line="360" w:lineRule="auto"/>
        <w:rPr>
          <w:rFonts w:eastAsia="바탕"/>
          <w:b/>
          <w:bCs/>
          <w:color w:val="000000"/>
          <w:szCs w:val="18"/>
        </w:rPr>
      </w:pPr>
      <w:r>
        <w:rPr>
          <w:rFonts w:eastAsia="바탕"/>
          <w:b/>
          <w:bCs/>
          <w:color w:val="000000"/>
          <w:szCs w:val="18"/>
        </w:rPr>
        <w:t>––</w:t>
      </w:r>
    </w:p>
    <w:p w14:paraId="59E774D4" w14:textId="60191DD5" w:rsidR="00DB26B4" w:rsidRPr="003225DD" w:rsidRDefault="00DB26B4" w:rsidP="00EB2C81">
      <w:pPr>
        <w:spacing w:line="360" w:lineRule="auto"/>
        <w:rPr>
          <w:rFonts w:eastAsia="바탕"/>
          <w:b/>
          <w:bCs/>
          <w:color w:val="000000"/>
          <w:szCs w:val="18"/>
        </w:rPr>
      </w:pPr>
      <w:r w:rsidRPr="00C9193E">
        <w:rPr>
          <w:rFonts w:eastAsia="바탕"/>
          <w:b/>
          <w:bCs/>
          <w:color w:val="000000"/>
          <w:szCs w:val="18"/>
        </w:rPr>
        <w:lastRenderedPageBreak/>
        <w:t xml:space="preserve">Supplementary Table </w:t>
      </w:r>
      <w:r>
        <w:rPr>
          <w:rFonts w:eastAsia="바탕"/>
          <w:b/>
          <w:bCs/>
          <w:color w:val="000000"/>
          <w:szCs w:val="18"/>
        </w:rPr>
        <w:t>1</w:t>
      </w:r>
      <w:r w:rsidRPr="00C9193E">
        <w:rPr>
          <w:rFonts w:eastAsia="바탕"/>
          <w:b/>
          <w:bCs/>
          <w:color w:val="000000"/>
          <w:szCs w:val="18"/>
        </w:rPr>
        <w:t>.</w:t>
      </w:r>
      <w:r w:rsidRPr="00C9193E">
        <w:rPr>
          <w:sz w:val="24"/>
          <w:szCs w:val="24"/>
        </w:rPr>
        <w:t xml:space="preserve"> </w:t>
      </w:r>
      <w:r w:rsidRPr="00C9193E">
        <w:rPr>
          <w:rFonts w:eastAsia="바탕"/>
          <w:b/>
          <w:bCs/>
          <w:color w:val="000000"/>
          <w:szCs w:val="18"/>
        </w:rPr>
        <w:t>(continue)</w:t>
      </w:r>
    </w:p>
    <w:tbl>
      <w:tblPr>
        <w:tblW w:w="12999" w:type="dxa"/>
        <w:jc w:val="center"/>
        <w:tblBorders>
          <w:top w:val="doub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76"/>
        <w:gridCol w:w="1508"/>
        <w:gridCol w:w="1103"/>
        <w:gridCol w:w="2281"/>
        <w:gridCol w:w="1287"/>
        <w:gridCol w:w="1140"/>
        <w:gridCol w:w="2565"/>
        <w:gridCol w:w="1439"/>
      </w:tblGrid>
      <w:tr w:rsidR="00EB2C81" w:rsidRPr="00007B8B" w14:paraId="76B1EB79" w14:textId="77777777" w:rsidTr="009E622A">
        <w:trPr>
          <w:cantSplit/>
          <w:trHeight w:val="453"/>
          <w:jc w:val="center"/>
        </w:trPr>
        <w:tc>
          <w:tcPr>
            <w:tcW w:w="16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4ADF96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27234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miRNA</w:t>
            </w:r>
          </w:p>
        </w:tc>
        <w:tc>
          <w:tcPr>
            <w:tcW w:w="150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704785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27234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110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74A4D7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27234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CHR</w:t>
            </w:r>
          </w:p>
        </w:tc>
        <w:tc>
          <w:tcPr>
            <w:tcW w:w="228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E498AF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맑은 고딕" w:hint="eastAsia"/>
                <w:b/>
                <w:bCs/>
                <w:color w:val="000000"/>
                <w:sz w:val="18"/>
                <w:szCs w:val="18"/>
              </w:rPr>
              <w:t>R</w:t>
            </w:r>
            <w:r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egion</w:t>
            </w:r>
          </w:p>
        </w:tc>
        <w:tc>
          <w:tcPr>
            <w:tcW w:w="128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C23D7A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27234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CpG sites(n)</w:t>
            </w:r>
          </w:p>
        </w:tc>
        <w:tc>
          <w:tcPr>
            <w:tcW w:w="114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BD4B3B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27234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Cluster No.</w:t>
            </w:r>
          </w:p>
        </w:tc>
        <w:tc>
          <w:tcPr>
            <w:tcW w:w="256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0FC1571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DB3AC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Estimate(</w:t>
            </w:r>
            <w:r w:rsidRPr="00DB3AC1">
              <w:rPr>
                <w:rFonts w:eastAsia="바탕"/>
                <w:b/>
                <w:bCs/>
                <w:color w:val="202124"/>
                <w:kern w:val="0"/>
                <w:sz w:val="18"/>
                <w:szCs w:val="18"/>
              </w:rPr>
              <w:t>β)</w:t>
            </w:r>
            <w:r w:rsidRPr="00C54EF2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 xml:space="preserve"> [95% CI]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1CF3F08" w14:textId="77777777" w:rsidR="00EB2C81" w:rsidRPr="00272341" w:rsidRDefault="00EB2C81" w:rsidP="009E622A">
            <w:pPr>
              <w:jc w:val="center"/>
              <w:rPr>
                <w:rFonts w:eastAsia="맑은 고딕"/>
                <w:b/>
                <w:bCs/>
                <w:color w:val="000000"/>
                <w:sz w:val="18"/>
                <w:szCs w:val="18"/>
              </w:rPr>
            </w:pPr>
            <w:r w:rsidRPr="00272341">
              <w:rPr>
                <w:rFonts w:eastAsia="맑은 고딕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272341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-value</w:t>
            </w:r>
          </w:p>
        </w:tc>
      </w:tr>
      <w:tr w:rsidR="00EB2C81" w:rsidRPr="00007B8B" w14:paraId="428ECA22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2A36B6F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25D3925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CRB3</w:t>
            </w:r>
          </w:p>
        </w:tc>
        <w:tc>
          <w:tcPr>
            <w:tcW w:w="11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D6626A4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28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2E5587D" w14:textId="77D5300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6464244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6464725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3809771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73E9056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65" w:type="dxa"/>
            <w:tcBorders>
              <w:top w:val="single" w:sz="4" w:space="0" w:color="auto"/>
              <w:bottom w:val="nil"/>
            </w:tcBorders>
            <w:vAlign w:val="center"/>
          </w:tcPr>
          <w:p w14:paraId="7633F54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-4.513 [-4.940, -4.087]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vAlign w:val="center"/>
          </w:tcPr>
          <w:p w14:paraId="4254996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3.6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-77</w:t>
            </w:r>
          </w:p>
        </w:tc>
      </w:tr>
      <w:tr w:rsidR="00EB2C81" w:rsidRPr="00007B8B" w14:paraId="1008364D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ED4487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6AE880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EPCAM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666146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AE8E20" w14:textId="48A085BD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47596144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47596799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8F3758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4AFD03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58D95852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-7.814 [-8.560, -7.067]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251E21E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7.9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-76</w:t>
            </w:r>
          </w:p>
        </w:tc>
      </w:tr>
      <w:tr w:rsidR="00EB2C81" w:rsidRPr="00007B8B" w14:paraId="4E0DEA4B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17DA1A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16DEC6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EPCAM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6D4F23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81B946" w14:textId="51376D9D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47596144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47596799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AD77D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DA480B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490AB3E6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-7.814 [-8.560, -7.067]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3AA45998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7.9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-76</w:t>
            </w:r>
          </w:p>
        </w:tc>
      </w:tr>
      <w:tr w:rsidR="00EB2C81" w:rsidRPr="00007B8B" w14:paraId="0C23DB4F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E2236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75E0D2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EPCAM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3E920F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762504" w14:textId="56750496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47596144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47596799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76BC95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2D6775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75E6F0B5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-7.814 [-8.560, -7.067]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37AD3DA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7.9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-76</w:t>
            </w:r>
          </w:p>
        </w:tc>
      </w:tr>
      <w:tr w:rsidR="00EB2C81" w:rsidRPr="00007B8B" w14:paraId="1FA273AC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A127C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802BCC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DSP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1D32E2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35F905" w14:textId="623DE58D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7541549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7543453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9F0477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7B264B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2578D5A7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-6.408 [-7.041, -5.775]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27A9294F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7.0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-72</w:t>
            </w:r>
          </w:p>
        </w:tc>
      </w:tr>
      <w:tr w:rsidR="00EB2C81" w:rsidRPr="00007B8B" w14:paraId="27A44240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3C5B43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85E1A5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CMTM4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2E5BA5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7EA794" w14:textId="7B9C441C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66729833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66731248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EF9C0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427CE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75BEB67B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-8.484 [-9.332, -7.635]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306B839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1.7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-70</w:t>
            </w:r>
          </w:p>
        </w:tc>
      </w:tr>
      <w:tr w:rsidR="00EB2C81" w:rsidRPr="00007B8B" w14:paraId="62403CA7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8E5788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C0E4C8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CMTM4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15A77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C68622" w14:textId="34EDE9F9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66729833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66731248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146A2C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39C6B7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1689452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-8.484 [-9.332, -7.635]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2B2FC25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1.7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-70</w:t>
            </w:r>
          </w:p>
        </w:tc>
      </w:tr>
      <w:tr w:rsidR="00EB2C81" w:rsidRPr="00007B8B" w14:paraId="4278A0A4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63CED3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024DAA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CMTM4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6A6ADF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92A716" w14:textId="2635BC6B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66729833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66731248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20A1B4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E849E6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6E67D412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-8.484 [-9.332, -7.635]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203F966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1.7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-70</w:t>
            </w:r>
          </w:p>
        </w:tc>
      </w:tr>
      <w:tr w:rsidR="00EB2C81" w:rsidRPr="00007B8B" w14:paraId="67E209F5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B77D29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494F9C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PRKCZ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7FD29C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BF9AB0" w14:textId="768A08DE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1981414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1982852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9E410F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329E3C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1EED5012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-3.772 [-4.153, -3.390]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11258813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3.7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-69</w:t>
            </w:r>
          </w:p>
        </w:tc>
      </w:tr>
      <w:tr w:rsidR="00EB2C81" w:rsidRPr="00007B8B" w14:paraId="2189AE04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A4D9AA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3F2A8D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FAM83F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5003E5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B2232A" w14:textId="28832F1A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40390536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40391052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FBC23B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57116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5E443AB8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-1.993 [-2.197, -1.788]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7A8D808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2.5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-67</w:t>
            </w:r>
          </w:p>
        </w:tc>
      </w:tr>
      <w:tr w:rsidR="00EB2C81" w:rsidRPr="00007B8B" w14:paraId="09C1C880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E58E9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9D21F5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FAM83F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2C96AF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9D99E1" w14:textId="4BB2B510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40390536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40391052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25329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11B8C0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7BE949BB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-1.993 [-2.197, -1.788]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3FBE7CA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2.5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-67</w:t>
            </w:r>
          </w:p>
        </w:tc>
      </w:tr>
      <w:tr w:rsidR="00EB2C81" w:rsidRPr="00007B8B" w14:paraId="3BA613F5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358D32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76A7EF" w14:textId="77777777" w:rsidR="00EB2C81" w:rsidRPr="00DD1D77" w:rsidRDefault="00EB2C81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FAM83F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153D77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E3B634" w14:textId="21D8FEA1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40390536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40391052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D1B6AB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59866D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1E86E84E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-1.993 [-2.197, -1.788]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388AB09C" w14:textId="77777777" w:rsidR="00EB2C81" w:rsidRPr="00DD1D77" w:rsidRDefault="00EB2C81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2.5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-67</w:t>
            </w:r>
          </w:p>
        </w:tc>
      </w:tr>
      <w:tr w:rsidR="00EB2C81" w:rsidRPr="00007B8B" w14:paraId="7756B672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587C3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A123A3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PPL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E11B21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DA7EA8" w14:textId="1CAD3BD6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4986344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4987429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39B951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871A7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040E1581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-4.942 [-5.477, -4.407]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2B5BAF09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5.6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-62</w:t>
            </w:r>
          </w:p>
        </w:tc>
      </w:tr>
      <w:tr w:rsidR="00EB2C81" w:rsidRPr="00007B8B" w14:paraId="58880E64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A22CDF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A051C8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PPL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6E5FA3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57E553" w14:textId="3CDD2FF3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4986344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4987429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059DAF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7F1838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75D0E76B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-4.942 [-5.477, -4.407]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6A4AF439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5.6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-62</w:t>
            </w:r>
          </w:p>
        </w:tc>
      </w:tr>
      <w:tr w:rsidR="00EB2C81" w:rsidRPr="00007B8B" w14:paraId="57B5C88C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9CEA71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DAE244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PPL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273639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581BB9" w14:textId="0C854164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4986344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4987429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2C5B28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B1C3E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20B6565B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-4.942 [-5.477, -4.407]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0E1BB32F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5.6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-62</w:t>
            </w:r>
          </w:p>
        </w:tc>
      </w:tr>
      <w:tr w:rsidR="00EB2C81" w:rsidRPr="00007B8B" w14:paraId="04EB63F3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DB7EB8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994D35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CDH3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33C78B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7AD872" w14:textId="6F2A5112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68678698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68680184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CE42B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E15067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43D6399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-5.161 [-5.742, -4.581]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0C6B215B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3.9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-58</w:t>
            </w:r>
          </w:p>
        </w:tc>
      </w:tr>
      <w:tr w:rsidR="00EB2C81" w:rsidRPr="00007B8B" w14:paraId="3A4A62B0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66041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B8DE7F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LLGL2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3C81A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47DE5C" w14:textId="45752523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73521001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73522598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2A2359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9AE274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4BEE3CC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-5.521 [-6.154, -4.888]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0D9F7B5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2.3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-56</w:t>
            </w:r>
          </w:p>
        </w:tc>
      </w:tr>
      <w:tr w:rsidR="00EB2C81" w:rsidRPr="00007B8B" w14:paraId="2BA67707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B8BD5F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45D1A3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LLGL2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8811D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2029DC" w14:textId="3A1E8476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73521001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73522598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F2B9D5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D00336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4517F87F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-5.521 [-6.154, -4.888]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43A4FDB9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2.3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-56</w:t>
            </w:r>
          </w:p>
        </w:tc>
      </w:tr>
      <w:tr w:rsidR="00EB2C81" w:rsidRPr="00007B8B" w14:paraId="35BD0F5A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3112B3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A7179E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LLGL2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420A4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900AD9" w14:textId="3FCC670D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73521001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73522598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FCF94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F304F5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1F121CD3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-5.521 [-6.154, -4.888]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14E87AD6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2.3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-56</w:t>
            </w:r>
          </w:p>
        </w:tc>
      </w:tr>
      <w:tr w:rsidR="00EB2C81" w:rsidRPr="00007B8B" w14:paraId="5D7D0D1A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02BE99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56B152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OVOL1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DD8A68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1375AD" w14:textId="1F9A42CE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65553837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65555703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9622AC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BCFC7F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672F7012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-2.912 [-3.268, -2.556]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21EB5DE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1.5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-50</w:t>
            </w:r>
          </w:p>
        </w:tc>
      </w:tr>
      <w:tr w:rsidR="00EB2C81" w:rsidRPr="00007B8B" w14:paraId="33AF8B5E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6C772A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243C21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ENTPD2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23AED4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F6E9FD" w14:textId="7C018D95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139947960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139948871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7B42C3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BD00F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04DBD51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-2.096 [-2.407, -1.784]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0089708D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4.4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-36</w:t>
            </w:r>
          </w:p>
        </w:tc>
      </w:tr>
      <w:tr w:rsidR="00EB2C81" w:rsidRPr="00007B8B" w14:paraId="2D6AEE09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826D3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A3C030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ENTPD2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10C954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8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0877D5" w14:textId="62A18889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139947960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139948871</w:t>
            </w: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E9D176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1586B6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4ADDF512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-2.096 [-2.407, -1.784]</w:t>
            </w:r>
          </w:p>
        </w:tc>
        <w:tc>
          <w:tcPr>
            <w:tcW w:w="1439" w:type="dxa"/>
            <w:tcBorders>
              <w:top w:val="nil"/>
              <w:bottom w:val="nil"/>
            </w:tcBorders>
            <w:vAlign w:val="center"/>
          </w:tcPr>
          <w:p w14:paraId="400F7E3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4.4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-36</w:t>
            </w:r>
          </w:p>
        </w:tc>
      </w:tr>
      <w:tr w:rsidR="00EB2C81" w:rsidRPr="00007B8B" w14:paraId="36777F90" w14:textId="77777777" w:rsidTr="009E622A">
        <w:trPr>
          <w:cantSplit/>
          <w:trHeight w:val="299"/>
          <w:jc w:val="center"/>
        </w:trPr>
        <w:tc>
          <w:tcPr>
            <w:tcW w:w="167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A3A9D1E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50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5AA7D89" w14:textId="77777777" w:rsidR="00EB2C81" w:rsidRPr="00DD1D77" w:rsidRDefault="00EB2C81" w:rsidP="009E622A">
            <w:pPr>
              <w:jc w:val="center"/>
              <w:rPr>
                <w:rFonts w:eastAsia="Toppan Bunkyu Gothic Regular"/>
                <w:i/>
                <w:iCs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ENTPD2</w:t>
            </w:r>
          </w:p>
        </w:tc>
        <w:tc>
          <w:tcPr>
            <w:tcW w:w="110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89ED180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8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FD80872" w14:textId="69FFCFE6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139947960</w:t>
            </w:r>
            <w:r w:rsidR="00B17E7F">
              <w:rPr>
                <w:rFonts w:eastAsia="맑은 고딕"/>
                <w:color w:val="000000"/>
                <w:sz w:val="18"/>
                <w:szCs w:val="18"/>
              </w:rPr>
              <w:t>–</w:t>
            </w:r>
            <w:r w:rsidRPr="00DD1D77">
              <w:rPr>
                <w:rFonts w:eastAsia="맑은 고딕"/>
                <w:color w:val="000000"/>
                <w:sz w:val="18"/>
                <w:szCs w:val="18"/>
              </w:rPr>
              <w:t>139948871</w:t>
            </w:r>
          </w:p>
        </w:tc>
        <w:tc>
          <w:tcPr>
            <w:tcW w:w="128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DC8DB4D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D91E34D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65" w:type="dxa"/>
            <w:tcBorders>
              <w:top w:val="nil"/>
              <w:bottom w:val="single" w:sz="8" w:space="0" w:color="auto"/>
            </w:tcBorders>
            <w:vAlign w:val="center"/>
          </w:tcPr>
          <w:p w14:paraId="10C9E202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-2.096 [-2.407, -1.784]</w:t>
            </w:r>
          </w:p>
        </w:tc>
        <w:tc>
          <w:tcPr>
            <w:tcW w:w="1439" w:type="dxa"/>
            <w:tcBorders>
              <w:top w:val="nil"/>
              <w:bottom w:val="single" w:sz="8" w:space="0" w:color="auto"/>
            </w:tcBorders>
            <w:vAlign w:val="center"/>
          </w:tcPr>
          <w:p w14:paraId="2BF022E5" w14:textId="77777777" w:rsidR="00EB2C81" w:rsidRPr="00DD1D77" w:rsidRDefault="00EB2C81" w:rsidP="009E622A">
            <w:pPr>
              <w:jc w:val="center"/>
              <w:rPr>
                <w:rFonts w:eastAsia="Toppan Bunkyu Gothic Regular"/>
                <w:color w:val="000000"/>
                <w:sz w:val="18"/>
                <w:szCs w:val="18"/>
              </w:rPr>
            </w:pPr>
            <w:r w:rsidRPr="00DD1D77">
              <w:rPr>
                <w:rFonts w:eastAsia="맑은 고딕"/>
                <w:color w:val="000000"/>
                <w:sz w:val="18"/>
                <w:szCs w:val="18"/>
              </w:rPr>
              <w:t>4.4 x 10</w:t>
            </w:r>
            <w:r w:rsidRPr="00DD1D77">
              <w:rPr>
                <w:rFonts w:eastAsia="맑은 고딕"/>
                <w:color w:val="000000"/>
                <w:sz w:val="18"/>
                <w:szCs w:val="18"/>
                <w:vertAlign w:val="superscript"/>
              </w:rPr>
              <w:t>-36</w:t>
            </w:r>
          </w:p>
        </w:tc>
      </w:tr>
    </w:tbl>
    <w:p w14:paraId="058EAEE1" w14:textId="77777777" w:rsidR="00EB2C81" w:rsidRDefault="00EB2C81"/>
    <w:p w14:paraId="62AFBF67" w14:textId="77777777" w:rsidR="00EB2C81" w:rsidRDefault="00EB2C81"/>
    <w:p w14:paraId="13BF0FBF" w14:textId="77777777" w:rsidR="00DB26B4" w:rsidRDefault="00EB2C81">
      <w:pPr>
        <w:rPr>
          <w:color w:val="000000"/>
        </w:rPr>
        <w:sectPr w:rsidR="00DB26B4" w:rsidSect="00EB2C81">
          <w:pgSz w:w="16838" w:h="11906" w:orient="landscape"/>
          <w:pgMar w:top="1701" w:right="1701" w:bottom="1985" w:left="1985" w:header="851" w:footer="992" w:gutter="0"/>
          <w:cols w:space="425"/>
          <w:docGrid w:linePitch="360"/>
        </w:sectPr>
      </w:pPr>
      <w:r w:rsidRPr="006801F4">
        <w:rPr>
          <w:rFonts w:eastAsia="바탕"/>
          <w:color w:val="202124"/>
          <w:kern w:val="0"/>
        </w:rPr>
        <w:t>β</w:t>
      </w:r>
      <w:r>
        <w:rPr>
          <w:rFonts w:eastAsia="바탕"/>
          <w:color w:val="202124"/>
          <w:kern w:val="0"/>
        </w:rPr>
        <w:t>,</w:t>
      </w:r>
      <w:r w:rsidRPr="006801F4">
        <w:rPr>
          <w:color w:val="000000"/>
        </w:rPr>
        <w:t xml:space="preserve"> </w:t>
      </w:r>
      <w:r>
        <w:rPr>
          <w:color w:val="000000"/>
        </w:rPr>
        <w:t>B</w:t>
      </w:r>
      <w:r w:rsidRPr="006801F4">
        <w:rPr>
          <w:color w:val="000000"/>
        </w:rPr>
        <w:t>eta coefficient</w:t>
      </w:r>
      <w:r>
        <w:rPr>
          <w:color w:val="000000"/>
        </w:rPr>
        <w:t>;</w:t>
      </w:r>
      <w:r w:rsidRPr="00D34AC0">
        <w:rPr>
          <w:rFonts w:eastAsia="NanumGothic"/>
          <w:color w:val="000000"/>
        </w:rPr>
        <w:t xml:space="preserve"> CHR</w:t>
      </w:r>
      <w:r>
        <w:rPr>
          <w:rFonts w:eastAsia="NanumGothic"/>
          <w:color w:val="000000"/>
        </w:rPr>
        <w:t>,</w:t>
      </w:r>
      <w:r w:rsidRPr="00D34AC0">
        <w:rPr>
          <w:rFonts w:eastAsia="NanumGothic"/>
          <w:color w:val="000000"/>
        </w:rPr>
        <w:t xml:space="preserve"> Chromosome; CI</w:t>
      </w:r>
      <w:r>
        <w:rPr>
          <w:rFonts w:eastAsia="NanumGothic"/>
          <w:color w:val="000000"/>
        </w:rPr>
        <w:t>,</w:t>
      </w:r>
      <w:r w:rsidRPr="00D34AC0">
        <w:rPr>
          <w:rFonts w:eastAsia="NanumGothic"/>
          <w:color w:val="000000"/>
        </w:rPr>
        <w:t xml:space="preserve"> Confidence interval</w:t>
      </w:r>
      <w:r>
        <w:rPr>
          <w:rFonts w:eastAsia="NanumGothic"/>
          <w:color w:val="000000"/>
        </w:rPr>
        <w:t xml:space="preserve">; </w:t>
      </w:r>
      <w:r w:rsidRPr="00D34AC0">
        <w:rPr>
          <w:color w:val="000000"/>
        </w:rPr>
        <w:t>Cluster No.</w:t>
      </w:r>
      <w:r>
        <w:rPr>
          <w:color w:val="000000"/>
        </w:rPr>
        <w:t xml:space="preserve">, </w:t>
      </w:r>
      <w:r w:rsidRPr="00B81A0F">
        <w:rPr>
          <w:color w:val="000000"/>
        </w:rPr>
        <w:t>Cluster number obtained by grouping CpG sites with similar methylation changes around the transcription start site of a gene</w:t>
      </w:r>
      <w:r>
        <w:rPr>
          <w:color w:val="000000"/>
        </w:rPr>
        <w:t xml:space="preserve">; </w:t>
      </w:r>
      <w:r w:rsidRPr="00B81A0F">
        <w:rPr>
          <w:color w:val="000000"/>
        </w:rPr>
        <w:t>CpG sites (n), Number of CpG sites in the region</w:t>
      </w:r>
      <w:r>
        <w:rPr>
          <w:color w:val="000000"/>
        </w:rPr>
        <w:t xml:space="preserve">; </w:t>
      </w:r>
      <w:r w:rsidRPr="00B81A0F">
        <w:rPr>
          <w:color w:val="000000"/>
        </w:rPr>
        <w:t>Region, The range between the first and last CpG sites within the cluster</w:t>
      </w:r>
      <w:r w:rsidRPr="006801F4">
        <w:rPr>
          <w:color w:val="000000"/>
        </w:rPr>
        <w:t>.</w:t>
      </w:r>
    </w:p>
    <w:p w14:paraId="3232139B" w14:textId="77777777" w:rsidR="00DB26B4" w:rsidRPr="003225DD" w:rsidRDefault="00DB26B4" w:rsidP="00DB26B4">
      <w:pPr>
        <w:rPr>
          <w:rFonts w:eastAsia="바탕"/>
          <w:b/>
          <w:bCs/>
          <w:color w:val="000000"/>
        </w:rPr>
      </w:pPr>
      <w:r w:rsidRPr="003225DD">
        <w:rPr>
          <w:rFonts w:eastAsia="바탕"/>
          <w:b/>
          <w:bCs/>
          <w:color w:val="000000"/>
        </w:rPr>
        <w:lastRenderedPageBreak/>
        <w:t>Supplementary Table 2.</w:t>
      </w:r>
      <w:r w:rsidRPr="003225DD">
        <w:t xml:space="preserve"> </w:t>
      </w:r>
      <w:r w:rsidRPr="003225DD">
        <w:rPr>
          <w:rFonts w:hint="eastAsia"/>
          <w:b/>
          <w:bCs/>
        </w:rPr>
        <w:t>The number</w:t>
      </w:r>
      <w:r w:rsidRPr="003225DD">
        <w:rPr>
          <w:rFonts w:eastAsia="바탕"/>
          <w:b/>
          <w:bCs/>
          <w:color w:val="000000"/>
        </w:rPr>
        <w:t xml:space="preserve"> of target gene clusters with confirmed sequence homology.</w:t>
      </w:r>
    </w:p>
    <w:tbl>
      <w:tblPr>
        <w:tblpPr w:leftFromText="142" w:rightFromText="142" w:vertAnchor="text" w:horzAnchor="margin" w:tblpY="120"/>
        <w:tblW w:w="814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18"/>
        <w:gridCol w:w="1276"/>
        <w:gridCol w:w="1417"/>
        <w:gridCol w:w="1418"/>
        <w:gridCol w:w="1373"/>
      </w:tblGrid>
      <w:tr w:rsidR="00DB26B4" w:rsidRPr="00FD2C85" w14:paraId="37AF308F" w14:textId="77777777" w:rsidTr="009E622A">
        <w:trPr>
          <w:trHeight w:val="537"/>
        </w:trPr>
        <w:tc>
          <w:tcPr>
            <w:tcW w:w="124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6DCE0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466B9" w14:textId="77777777" w:rsidR="00DB26B4" w:rsidRPr="00FD2C85" w:rsidRDefault="00DB26B4" w:rsidP="009E622A">
            <w:pPr>
              <w:jc w:val="center"/>
              <w:rPr>
                <w:rFonts w:eastAsia="바탕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15AFE2" w14:textId="77777777" w:rsidR="00DB26B4" w:rsidRPr="00FD2C85" w:rsidRDefault="00DB26B4" w:rsidP="009E622A">
            <w:pPr>
              <w:jc w:val="center"/>
              <w:rPr>
                <w:rFonts w:eastAsia="맑은 고딕"/>
                <w:b/>
                <w:bCs/>
                <w:sz w:val="18"/>
                <w:szCs w:val="18"/>
              </w:rPr>
            </w:pPr>
            <w:r w:rsidRPr="00FD2C85">
              <w:rPr>
                <w:rFonts w:eastAsia="맑은 고딕"/>
                <w:b/>
                <w:bCs/>
                <w:sz w:val="18"/>
                <w:szCs w:val="18"/>
              </w:rPr>
              <w:t>hsa-miR-141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09416D" w14:textId="77777777" w:rsidR="00DB26B4" w:rsidRPr="00FD2C85" w:rsidRDefault="00DB26B4" w:rsidP="009E622A">
            <w:pPr>
              <w:jc w:val="center"/>
              <w:rPr>
                <w:rFonts w:eastAsia="맑은 고딕"/>
                <w:b/>
                <w:bCs/>
                <w:sz w:val="18"/>
                <w:szCs w:val="18"/>
              </w:rPr>
            </w:pPr>
            <w:r w:rsidRPr="00FD2C85">
              <w:rPr>
                <w:rFonts w:eastAsia="맑은 고딕"/>
                <w:b/>
                <w:bCs/>
                <w:sz w:val="18"/>
                <w:szCs w:val="18"/>
              </w:rPr>
              <w:t>hsa-miR-200a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1FC1A6" w14:textId="77777777" w:rsidR="00DB26B4" w:rsidRPr="00FD2C85" w:rsidRDefault="00DB26B4" w:rsidP="009E622A">
            <w:pPr>
              <w:jc w:val="center"/>
              <w:rPr>
                <w:rFonts w:eastAsia="맑은 고딕"/>
                <w:b/>
                <w:bCs/>
                <w:sz w:val="18"/>
                <w:szCs w:val="18"/>
              </w:rPr>
            </w:pPr>
            <w:r w:rsidRPr="00FD2C85">
              <w:rPr>
                <w:rFonts w:eastAsia="맑은 고딕"/>
                <w:b/>
                <w:bCs/>
                <w:sz w:val="18"/>
                <w:szCs w:val="18"/>
              </w:rPr>
              <w:t>hsa-miR-200b</w:t>
            </w:r>
          </w:p>
        </w:tc>
        <w:tc>
          <w:tcPr>
            <w:tcW w:w="137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4C8FC" w14:textId="77777777" w:rsidR="00DB26B4" w:rsidRPr="00FD2C85" w:rsidRDefault="00DB26B4" w:rsidP="009E622A">
            <w:pPr>
              <w:jc w:val="center"/>
              <w:rPr>
                <w:rFonts w:eastAsia="맑은 고딕"/>
                <w:b/>
                <w:bCs/>
                <w:sz w:val="18"/>
                <w:szCs w:val="18"/>
              </w:rPr>
            </w:pPr>
            <w:r w:rsidRPr="00FD2C85">
              <w:rPr>
                <w:rFonts w:eastAsia="맑은 고딕"/>
                <w:b/>
                <w:bCs/>
                <w:sz w:val="18"/>
                <w:szCs w:val="18"/>
              </w:rPr>
              <w:t>hsa-miR-200c</w:t>
            </w:r>
          </w:p>
        </w:tc>
      </w:tr>
      <w:tr w:rsidR="00DB26B4" w:rsidRPr="00CA3CA1" w14:paraId="7D5A63E3" w14:textId="77777777" w:rsidTr="009E622A">
        <w:trPr>
          <w:trHeight w:val="386"/>
        </w:trPr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E69C97" w14:textId="77777777" w:rsidR="00DB26B4" w:rsidRDefault="00DB26B4" w:rsidP="009E622A">
            <w:pPr>
              <w:jc w:val="center"/>
              <w:rPr>
                <w:rFonts w:eastAsia="맑은 고딕"/>
                <w:b/>
                <w:bCs/>
                <w:sz w:val="18"/>
                <w:szCs w:val="18"/>
              </w:rPr>
            </w:pPr>
            <w:r w:rsidRPr="00FD2C85">
              <w:rPr>
                <w:rFonts w:eastAsia="맑은 고딕"/>
                <w:b/>
                <w:bCs/>
                <w:sz w:val="18"/>
                <w:szCs w:val="18"/>
              </w:rPr>
              <w:t xml:space="preserve">Positive </w:t>
            </w:r>
          </w:p>
          <w:p w14:paraId="681220FF" w14:textId="77777777" w:rsidR="00DB26B4" w:rsidRPr="00FD2C85" w:rsidRDefault="00DB26B4" w:rsidP="009E622A">
            <w:pPr>
              <w:jc w:val="center"/>
              <w:rPr>
                <w:rFonts w:eastAsia="바탕"/>
                <w:b/>
                <w:bCs/>
                <w:sz w:val="18"/>
                <w:szCs w:val="18"/>
              </w:rPr>
            </w:pPr>
            <w:r w:rsidRPr="00FD2C85">
              <w:rPr>
                <w:rFonts w:eastAsia="맑은 고딕"/>
                <w:b/>
                <w:bCs/>
                <w:sz w:val="18"/>
                <w:szCs w:val="18"/>
              </w:rPr>
              <w:t>gene clusters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88D62B" w14:textId="77777777" w:rsidR="00DB26B4" w:rsidRPr="00FD2C85" w:rsidRDefault="00DB26B4" w:rsidP="009E622A">
            <w:pPr>
              <w:jc w:val="center"/>
              <w:rPr>
                <w:rFonts w:eastAsia="맑은 고딕"/>
                <w:b/>
                <w:bCs/>
                <w:sz w:val="18"/>
                <w:szCs w:val="18"/>
              </w:rPr>
            </w:pPr>
            <w:r w:rsidRPr="00FD2C85">
              <w:rPr>
                <w:rFonts w:eastAsia="맑은 고딕"/>
                <w:b/>
                <w:bCs/>
                <w:sz w:val="18"/>
                <w:szCs w:val="18"/>
              </w:rPr>
              <w:t>Homology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8CE8F2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D13DAA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3793F9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34A2E8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3</w:t>
            </w:r>
          </w:p>
        </w:tc>
      </w:tr>
      <w:tr w:rsidR="00DB26B4" w:rsidRPr="00CA3CA1" w14:paraId="5E444202" w14:textId="77777777" w:rsidTr="009E622A">
        <w:trPr>
          <w:trHeight w:val="386"/>
        </w:trPr>
        <w:tc>
          <w:tcPr>
            <w:tcW w:w="124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6F1DB" w14:textId="77777777" w:rsidR="00DB26B4" w:rsidRPr="00FD2C85" w:rsidRDefault="00DB26B4" w:rsidP="009E622A">
            <w:pPr>
              <w:jc w:val="center"/>
              <w:rPr>
                <w:rFonts w:eastAsia="맑은 고딕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6911BB" w14:textId="77777777" w:rsidR="00DB26B4" w:rsidRPr="00FD2C85" w:rsidRDefault="00DB26B4" w:rsidP="009E622A">
            <w:pPr>
              <w:jc w:val="center"/>
              <w:rPr>
                <w:rFonts w:eastAsia="맑은 고딕"/>
                <w:b/>
                <w:bCs/>
                <w:sz w:val="18"/>
                <w:szCs w:val="18"/>
              </w:rPr>
            </w:pPr>
            <w:r w:rsidRPr="00FD2C85">
              <w:rPr>
                <w:rFonts w:eastAsia="맑은 고딕"/>
                <w:b/>
                <w:bCs/>
                <w:sz w:val="18"/>
                <w:szCs w:val="18"/>
              </w:rPr>
              <w:t>Non-homology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DA3575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1B387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11CC9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-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9FD39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1</w:t>
            </w:r>
          </w:p>
        </w:tc>
      </w:tr>
      <w:tr w:rsidR="00DB26B4" w:rsidRPr="00CA3CA1" w14:paraId="5B2ED5E3" w14:textId="77777777" w:rsidTr="009E622A">
        <w:trPr>
          <w:trHeight w:val="386"/>
        </w:trPr>
        <w:tc>
          <w:tcPr>
            <w:tcW w:w="124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A53072" w14:textId="77777777" w:rsidR="00DB26B4" w:rsidRPr="00FD2C85" w:rsidRDefault="00DB26B4" w:rsidP="009E622A">
            <w:pPr>
              <w:jc w:val="center"/>
              <w:rPr>
                <w:rFonts w:eastAsia="맑은 고딕"/>
                <w:b/>
                <w:bCs/>
                <w:sz w:val="18"/>
                <w:szCs w:val="18"/>
              </w:rPr>
            </w:pPr>
            <w:r w:rsidRPr="00FD2C85">
              <w:rPr>
                <w:rFonts w:eastAsia="맑은 고딕"/>
                <w:b/>
                <w:bCs/>
                <w:sz w:val="18"/>
                <w:szCs w:val="18"/>
              </w:rPr>
              <w:t>Negative gene clusters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090EF" w14:textId="77777777" w:rsidR="00DB26B4" w:rsidRPr="00FD2C85" w:rsidRDefault="00DB26B4" w:rsidP="009E622A">
            <w:pPr>
              <w:jc w:val="center"/>
              <w:rPr>
                <w:rFonts w:eastAsia="맑은 고딕"/>
                <w:b/>
                <w:bCs/>
                <w:sz w:val="18"/>
                <w:szCs w:val="18"/>
              </w:rPr>
            </w:pPr>
            <w:r w:rsidRPr="00FD2C85">
              <w:rPr>
                <w:rFonts w:eastAsia="맑은 고딕"/>
                <w:b/>
                <w:bCs/>
                <w:sz w:val="18"/>
                <w:szCs w:val="18"/>
              </w:rPr>
              <w:t>Homology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4DCB1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3512A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D6A16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10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B9FD1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7</w:t>
            </w:r>
          </w:p>
        </w:tc>
      </w:tr>
      <w:tr w:rsidR="00DB26B4" w:rsidRPr="00CA3CA1" w14:paraId="2C6D46C7" w14:textId="77777777" w:rsidTr="009E622A">
        <w:trPr>
          <w:trHeight w:val="386"/>
        </w:trPr>
        <w:tc>
          <w:tcPr>
            <w:tcW w:w="1242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D051D0" w14:textId="77777777" w:rsidR="00DB26B4" w:rsidRPr="00FD2C85" w:rsidRDefault="00DB26B4" w:rsidP="009E622A">
            <w:pPr>
              <w:jc w:val="center"/>
              <w:rPr>
                <w:rFonts w:eastAsia="맑은 고딕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DF6511" w14:textId="77777777" w:rsidR="00DB26B4" w:rsidRPr="00FD2C85" w:rsidRDefault="00DB26B4" w:rsidP="009E622A">
            <w:pPr>
              <w:jc w:val="center"/>
              <w:rPr>
                <w:rFonts w:eastAsia="맑은 고딕"/>
                <w:b/>
                <w:bCs/>
                <w:sz w:val="18"/>
                <w:szCs w:val="18"/>
              </w:rPr>
            </w:pPr>
            <w:r w:rsidRPr="00FD2C85">
              <w:rPr>
                <w:rFonts w:eastAsia="맑은 고딕"/>
                <w:b/>
                <w:bCs/>
                <w:sz w:val="18"/>
                <w:szCs w:val="18"/>
              </w:rPr>
              <w:t>Non-homology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35021B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9ECA34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7C02B98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8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55460D" w14:textId="77777777" w:rsidR="00DB26B4" w:rsidRPr="003225DD" w:rsidRDefault="00DB26B4" w:rsidP="009E622A">
            <w:pPr>
              <w:jc w:val="center"/>
              <w:rPr>
                <w:rFonts w:eastAsia="맑은 고딕"/>
                <w:sz w:val="21"/>
                <w:szCs w:val="21"/>
              </w:rPr>
            </w:pPr>
            <w:r w:rsidRPr="003225DD">
              <w:rPr>
                <w:rFonts w:eastAsia="맑은 고딕"/>
                <w:sz w:val="21"/>
                <w:szCs w:val="21"/>
              </w:rPr>
              <w:t>6</w:t>
            </w:r>
          </w:p>
        </w:tc>
      </w:tr>
    </w:tbl>
    <w:p w14:paraId="774102E7" w14:textId="4E4C5CAE" w:rsidR="00DB26B4" w:rsidRPr="009941B7" w:rsidRDefault="00DB26B4" w:rsidP="00DB26B4">
      <w:pPr>
        <w:spacing w:before="192"/>
        <w:rPr>
          <w:rFonts w:eastAsia="NanumGothic"/>
        </w:rPr>
      </w:pPr>
      <w:r w:rsidRPr="009941B7">
        <w:rPr>
          <w:rFonts w:eastAsia="NanumGothic"/>
        </w:rPr>
        <w:t>Homology</w:t>
      </w:r>
      <w:r>
        <w:rPr>
          <w:rFonts w:eastAsia="NanumGothic"/>
        </w:rPr>
        <w:t>,</w:t>
      </w:r>
      <w:r w:rsidRPr="009941B7">
        <w:rPr>
          <w:rFonts w:eastAsia="NanumGothic"/>
        </w:rPr>
        <w:t xml:space="preserve"> </w:t>
      </w:r>
      <w:r w:rsidR="00B17E7F">
        <w:rPr>
          <w:rFonts w:eastAsia="NanumGothic"/>
        </w:rPr>
        <w:t>S</w:t>
      </w:r>
      <w:r w:rsidRPr="009941B7">
        <w:rPr>
          <w:rFonts w:eastAsia="NanumGothic"/>
        </w:rPr>
        <w:t xml:space="preserve">equence homology between </w:t>
      </w:r>
      <w:r w:rsidR="00B17E7F">
        <w:rPr>
          <w:rFonts w:eastAsia="NanumGothic"/>
        </w:rPr>
        <w:t xml:space="preserve">the </w:t>
      </w:r>
      <w:r w:rsidRPr="009941B7">
        <w:rPr>
          <w:rFonts w:eastAsia="NanumGothic"/>
        </w:rPr>
        <w:t xml:space="preserve">microRNA and </w:t>
      </w:r>
      <w:r w:rsidR="00B17E7F">
        <w:rPr>
          <w:rFonts w:eastAsia="NanumGothic"/>
        </w:rPr>
        <w:t xml:space="preserve">the </w:t>
      </w:r>
      <w:r w:rsidRPr="009941B7">
        <w:rPr>
          <w:rFonts w:eastAsia="NanumGothic"/>
        </w:rPr>
        <w:t>gene promoter cluster</w:t>
      </w:r>
      <w:r>
        <w:rPr>
          <w:rFonts w:eastAsia="NanumGothic"/>
        </w:rPr>
        <w:t xml:space="preserve">; </w:t>
      </w:r>
      <w:r w:rsidRPr="009941B7">
        <w:rPr>
          <w:rFonts w:eastAsia="NanumGothic"/>
        </w:rPr>
        <w:t>Non-homology</w:t>
      </w:r>
      <w:r>
        <w:rPr>
          <w:rFonts w:eastAsia="NanumGothic"/>
        </w:rPr>
        <w:t>,</w:t>
      </w:r>
      <w:r w:rsidRPr="009941B7">
        <w:rPr>
          <w:rFonts w:eastAsia="NanumGothic"/>
        </w:rPr>
        <w:t xml:space="preserve"> </w:t>
      </w:r>
      <w:r w:rsidR="00B17E7F">
        <w:rPr>
          <w:rFonts w:eastAsia="NanumGothic"/>
        </w:rPr>
        <w:t>The</w:t>
      </w:r>
      <w:r w:rsidRPr="009941B7">
        <w:rPr>
          <w:rFonts w:eastAsia="NanumGothic"/>
        </w:rPr>
        <w:t xml:space="preserve"> absence of sequence homology between </w:t>
      </w:r>
      <w:r w:rsidR="00B17E7F">
        <w:rPr>
          <w:rFonts w:eastAsia="NanumGothic"/>
        </w:rPr>
        <w:t xml:space="preserve">the </w:t>
      </w:r>
      <w:r w:rsidRPr="009941B7">
        <w:rPr>
          <w:rFonts w:eastAsia="NanumGothic"/>
        </w:rPr>
        <w:t xml:space="preserve">microRNA and </w:t>
      </w:r>
      <w:r w:rsidR="00B17E7F">
        <w:rPr>
          <w:rFonts w:eastAsia="NanumGothic"/>
        </w:rPr>
        <w:t xml:space="preserve">the </w:t>
      </w:r>
      <w:r w:rsidRPr="009941B7">
        <w:rPr>
          <w:rFonts w:eastAsia="NanumGothic"/>
        </w:rPr>
        <w:t>gene promoter cluster.</w:t>
      </w:r>
    </w:p>
    <w:p w14:paraId="1419441E" w14:textId="77777777" w:rsidR="00DB26B4" w:rsidRPr="008B2196" w:rsidRDefault="00DB26B4" w:rsidP="00DB26B4">
      <w:pPr>
        <w:spacing w:before="192"/>
        <w:rPr>
          <w:rFonts w:eastAsia="NanumGothic"/>
          <w:sz w:val="18"/>
          <w:szCs w:val="18"/>
        </w:rPr>
      </w:pPr>
    </w:p>
    <w:p w14:paraId="2856F177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2A7A2F69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2C798612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4D19197C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56F385AF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575C6A08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0F5C9E7C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6F38ABE6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6C2780E0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428807FD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77A73D10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65DE8BF1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25AB8394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3FE3953D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18E12226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0FE7CF3E" w14:textId="77777777" w:rsidR="00DB26B4" w:rsidRDefault="00DB26B4" w:rsidP="00DB26B4">
      <w:pPr>
        <w:rPr>
          <w:rFonts w:eastAsia="NanumGothic"/>
          <w:sz w:val="18"/>
          <w:szCs w:val="18"/>
        </w:rPr>
      </w:pPr>
    </w:p>
    <w:p w14:paraId="4B064348" w14:textId="77777777" w:rsidR="00DB26B4" w:rsidRDefault="00DB26B4" w:rsidP="00DB26B4">
      <w:pPr>
        <w:spacing w:line="360" w:lineRule="auto"/>
        <w:rPr>
          <w:rFonts w:eastAsia="바탕"/>
          <w:b/>
          <w:bCs/>
          <w:color w:val="000000"/>
          <w:szCs w:val="18"/>
        </w:rPr>
      </w:pPr>
      <w:bookmarkStart w:id="0" w:name="_GoBack"/>
      <w:bookmarkEnd w:id="0"/>
    </w:p>
    <w:p w14:paraId="4A4FFF1E" w14:textId="0B686110" w:rsidR="00DB26B4" w:rsidRPr="00480F71" w:rsidRDefault="00DB26B4" w:rsidP="00DB26B4">
      <w:pPr>
        <w:spacing w:line="360" w:lineRule="auto"/>
        <w:ind w:firstLineChars="150" w:firstLine="324"/>
        <w:rPr>
          <w:rFonts w:eastAsia="바탕"/>
          <w:b/>
          <w:bCs/>
          <w:color w:val="000000"/>
          <w:szCs w:val="18"/>
        </w:rPr>
      </w:pPr>
      <w:r w:rsidRPr="00480F71">
        <w:rPr>
          <w:rFonts w:eastAsia="바탕"/>
          <w:b/>
          <w:bCs/>
          <w:color w:val="000000"/>
          <w:szCs w:val="18"/>
        </w:rPr>
        <w:lastRenderedPageBreak/>
        <w:t>Supplementary Table 3.</w:t>
      </w:r>
      <w:r w:rsidRPr="00480F71">
        <w:rPr>
          <w:b/>
          <w:bCs/>
          <w:sz w:val="24"/>
          <w:szCs w:val="24"/>
        </w:rPr>
        <w:t xml:space="preserve"> </w:t>
      </w:r>
      <w:r w:rsidRPr="00480F71">
        <w:rPr>
          <w:b/>
          <w:bCs/>
          <w:color w:val="343541"/>
        </w:rPr>
        <w:t xml:space="preserve">Summary of </w:t>
      </w:r>
      <w:r w:rsidR="00B17E7F">
        <w:rPr>
          <w:b/>
          <w:bCs/>
          <w:color w:val="343541"/>
        </w:rPr>
        <w:t xml:space="preserve">the </w:t>
      </w:r>
      <w:r w:rsidRPr="00480F71">
        <w:rPr>
          <w:b/>
          <w:bCs/>
          <w:color w:val="343541"/>
        </w:rPr>
        <w:t xml:space="preserve">sequence homology of </w:t>
      </w:r>
      <w:r w:rsidR="00B17E7F">
        <w:rPr>
          <w:b/>
          <w:bCs/>
          <w:color w:val="343541"/>
        </w:rPr>
        <w:t xml:space="preserve">the </w:t>
      </w:r>
      <w:r w:rsidRPr="00480F71">
        <w:rPr>
          <w:b/>
          <w:bCs/>
          <w:color w:val="343541"/>
        </w:rPr>
        <w:t>target pairs</w:t>
      </w:r>
      <w:r>
        <w:rPr>
          <w:b/>
          <w:bCs/>
          <w:color w:val="343541"/>
        </w:rPr>
        <w:t>.</w:t>
      </w:r>
    </w:p>
    <w:tbl>
      <w:tblPr>
        <w:tblW w:w="7610" w:type="dxa"/>
        <w:jc w:val="center"/>
        <w:tblBorders>
          <w:top w:val="double" w:sz="4" w:space="0" w:color="auto"/>
          <w:bottom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2"/>
        <w:gridCol w:w="1153"/>
        <w:gridCol w:w="1153"/>
        <w:gridCol w:w="1152"/>
        <w:gridCol w:w="1024"/>
        <w:gridCol w:w="1024"/>
        <w:gridCol w:w="862"/>
      </w:tblGrid>
      <w:tr w:rsidR="00DB26B4" w:rsidRPr="00CD7A44" w14:paraId="2B50A214" w14:textId="77777777" w:rsidTr="009E622A">
        <w:trPr>
          <w:cantSplit/>
          <w:trHeight w:val="417"/>
          <w:jc w:val="center"/>
        </w:trPr>
        <w:tc>
          <w:tcPr>
            <w:tcW w:w="7610" w:type="dxa"/>
            <w:gridSpan w:val="7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FAF331" w14:textId="77777777" w:rsidR="00DB26B4" w:rsidRPr="00B30531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B30531">
              <w:rPr>
                <w:rFonts w:eastAsia="맑은 고딕" w:hint="eastAsia"/>
                <w:b/>
                <w:bCs/>
                <w:color w:val="000000"/>
                <w:sz w:val="20"/>
                <w:szCs w:val="20"/>
              </w:rPr>
              <w:t>P</w:t>
            </w:r>
            <w:r w:rsidRPr="00B30531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ositive correlation</w:t>
            </w:r>
            <w:r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 xml:space="preserve"> pairs</w:t>
            </w:r>
          </w:p>
        </w:tc>
      </w:tr>
      <w:tr w:rsidR="00DB26B4" w:rsidRPr="00B30531" w14:paraId="6D67D3A7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6695BB" w14:textId="77777777" w:rsidR="00DB26B4" w:rsidRPr="00751DA3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19"/>
                <w:szCs w:val="19"/>
              </w:rPr>
            </w:pPr>
            <w:r w:rsidRPr="00751DA3">
              <w:rPr>
                <w:rFonts w:eastAsia="맑은 고딕" w:hint="eastAsia"/>
                <w:b/>
                <w:bCs/>
                <w:color w:val="000000"/>
                <w:sz w:val="19"/>
                <w:szCs w:val="19"/>
              </w:rPr>
              <w:t>m</w:t>
            </w:r>
            <w:r w:rsidRPr="00751DA3">
              <w:rPr>
                <w:rFonts w:eastAsia="맑은 고딕"/>
                <w:b/>
                <w:bCs/>
                <w:color w:val="000000"/>
                <w:sz w:val="19"/>
                <w:szCs w:val="19"/>
              </w:rPr>
              <w:t>iRNA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8B172D" w14:textId="77777777" w:rsidR="00DB26B4" w:rsidRPr="00751DA3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19"/>
                <w:szCs w:val="19"/>
              </w:rPr>
            </w:pPr>
            <w:r w:rsidRPr="00751DA3">
              <w:rPr>
                <w:rFonts w:eastAsia="맑은 고딕"/>
                <w:b/>
                <w:bCs/>
                <w:color w:val="000000"/>
                <w:sz w:val="19"/>
                <w:szCs w:val="19"/>
              </w:rPr>
              <w:t>Gene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4F6EF" w14:textId="77777777" w:rsidR="00DB26B4" w:rsidRPr="00751DA3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19"/>
                <w:szCs w:val="19"/>
              </w:rPr>
            </w:pPr>
            <w:r w:rsidRPr="00751DA3">
              <w:rPr>
                <w:rFonts w:eastAsia="맑은 고딕" w:hint="eastAsia"/>
                <w:b/>
                <w:bCs/>
                <w:color w:val="000000"/>
                <w:sz w:val="19"/>
                <w:szCs w:val="19"/>
              </w:rPr>
              <w:t>C</w:t>
            </w:r>
            <w:r w:rsidRPr="00751DA3">
              <w:rPr>
                <w:rFonts w:eastAsia="맑은 고딕"/>
                <w:b/>
                <w:bCs/>
                <w:color w:val="000000"/>
                <w:sz w:val="19"/>
                <w:szCs w:val="19"/>
              </w:rPr>
              <w:t>luster No.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8203A4" w14:textId="77777777" w:rsidR="00DB26B4" w:rsidRPr="00751DA3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19"/>
                <w:szCs w:val="19"/>
              </w:rPr>
            </w:pPr>
            <w:r w:rsidRPr="00751DA3">
              <w:rPr>
                <w:b/>
                <w:bCs/>
                <w:sz w:val="19"/>
                <w:szCs w:val="19"/>
              </w:rPr>
              <w:t>Pident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D29C19" w14:textId="77777777" w:rsidR="00DB26B4" w:rsidRPr="00751DA3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19"/>
                <w:szCs w:val="19"/>
              </w:rPr>
            </w:pPr>
            <w:r w:rsidRPr="00751DA3">
              <w:rPr>
                <w:b/>
                <w:bCs/>
                <w:sz w:val="19"/>
                <w:szCs w:val="19"/>
              </w:rPr>
              <w:t>Length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BB25C1" w14:textId="77777777" w:rsidR="00DB26B4" w:rsidRPr="00751DA3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19"/>
                <w:szCs w:val="19"/>
              </w:rPr>
            </w:pPr>
            <w:r w:rsidRPr="00751DA3">
              <w:rPr>
                <w:b/>
                <w:bCs/>
                <w:sz w:val="19"/>
                <w:szCs w:val="19"/>
              </w:rPr>
              <w:t>Evalue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A41934" w14:textId="77777777" w:rsidR="00DB26B4" w:rsidRPr="00751DA3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19"/>
                <w:szCs w:val="19"/>
              </w:rPr>
            </w:pPr>
            <w:r w:rsidRPr="00751DA3">
              <w:rPr>
                <w:b/>
                <w:bCs/>
                <w:sz w:val="19"/>
                <w:szCs w:val="19"/>
              </w:rPr>
              <w:t>Bitscore</w:t>
            </w:r>
          </w:p>
        </w:tc>
      </w:tr>
      <w:tr w:rsidR="00DB26B4" w:rsidRPr="00614311" w14:paraId="2BB53E07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F9FE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76DD1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TJP2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CA42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92FD22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5D053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15EB39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EDD946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18.3</w:t>
            </w:r>
          </w:p>
        </w:tc>
      </w:tr>
      <w:tr w:rsidR="00DB26B4" w:rsidRPr="00614311" w14:paraId="53C4A557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96616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E4823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TJP2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24102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4987B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A8DB7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6699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55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BA92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16.4</w:t>
            </w:r>
          </w:p>
        </w:tc>
      </w:tr>
      <w:tr w:rsidR="00DB26B4" w:rsidRPr="00614311" w14:paraId="4E34D1C8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7DD96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C9B4F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TJP2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EFB0A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1AA91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940E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CFCD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DCE00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46F2CEF2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0C231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6B828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ATP8B2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38EA7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47861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B07AB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1EA4A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5D11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15687A1B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9FC38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DD62B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ATP8B2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E2A20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30D3B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F50C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B7D12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A0903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6A47E764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11242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64D82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ITGA4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864C5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EACA9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2BA18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9F75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3CA62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66DF6425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4E6B4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37F7F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ATP8B2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F31DC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88F2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98B6A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621B9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8833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0A128572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11C6F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0BD928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ATP8B2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96E06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2B6F1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527F1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E21069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9C6670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3265FABD" w14:textId="77777777" w:rsidTr="009E622A">
        <w:trPr>
          <w:cantSplit/>
          <w:trHeight w:val="417"/>
          <w:jc w:val="center"/>
        </w:trPr>
        <w:tc>
          <w:tcPr>
            <w:tcW w:w="76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962715" w14:textId="77777777" w:rsidR="00DB26B4" w:rsidRPr="00B30531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20"/>
                <w:szCs w:val="20"/>
              </w:rPr>
            </w:pPr>
            <w:r w:rsidRPr="00B30531">
              <w:rPr>
                <w:rFonts w:eastAsia="맑은 고딕" w:hint="eastAsia"/>
                <w:b/>
                <w:bCs/>
                <w:color w:val="000000"/>
                <w:sz w:val="20"/>
                <w:szCs w:val="20"/>
              </w:rPr>
              <w:t>N</w:t>
            </w:r>
            <w:r w:rsidRPr="00B30531"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>egative correlation</w:t>
            </w:r>
            <w:r>
              <w:rPr>
                <w:rFonts w:eastAsia="맑은 고딕"/>
                <w:b/>
                <w:bCs/>
                <w:color w:val="000000"/>
                <w:sz w:val="20"/>
                <w:szCs w:val="20"/>
              </w:rPr>
              <w:t xml:space="preserve"> pairs</w:t>
            </w:r>
          </w:p>
        </w:tc>
      </w:tr>
      <w:tr w:rsidR="00DB26B4" w:rsidRPr="00614311" w14:paraId="0751C40D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101A6" w14:textId="77777777" w:rsidR="00DB26B4" w:rsidRPr="00751DA3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751DA3">
              <w:rPr>
                <w:rFonts w:eastAsia="맑은 고딕" w:hint="eastAsia"/>
                <w:b/>
                <w:bCs/>
                <w:color w:val="000000"/>
                <w:sz w:val="18"/>
                <w:szCs w:val="18"/>
              </w:rPr>
              <w:t>m</w:t>
            </w:r>
            <w:r w:rsidRPr="00751DA3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iRNA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B900BD" w14:textId="77777777" w:rsidR="00DB26B4" w:rsidRPr="00751DA3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751DA3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5E3EC9" w14:textId="77777777" w:rsidR="00DB26B4" w:rsidRPr="00751DA3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751DA3">
              <w:rPr>
                <w:rFonts w:eastAsia="맑은 고딕" w:hint="eastAsia"/>
                <w:b/>
                <w:bCs/>
                <w:color w:val="000000"/>
                <w:sz w:val="18"/>
                <w:szCs w:val="18"/>
              </w:rPr>
              <w:t>C</w:t>
            </w:r>
            <w:r w:rsidRPr="00751DA3">
              <w:rPr>
                <w:rFonts w:eastAsia="맑은 고딕"/>
                <w:b/>
                <w:bCs/>
                <w:color w:val="000000"/>
                <w:sz w:val="18"/>
                <w:szCs w:val="18"/>
              </w:rPr>
              <w:t>luster No.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9B5CB1" w14:textId="77777777" w:rsidR="00DB26B4" w:rsidRPr="00751DA3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751DA3">
              <w:rPr>
                <w:b/>
                <w:bCs/>
                <w:sz w:val="18"/>
                <w:szCs w:val="18"/>
              </w:rPr>
              <w:t>Pident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3FCA91" w14:textId="77777777" w:rsidR="00DB26B4" w:rsidRPr="00751DA3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751DA3">
              <w:rPr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4AF576" w14:textId="77777777" w:rsidR="00DB26B4" w:rsidRPr="00751DA3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751DA3">
              <w:rPr>
                <w:b/>
                <w:bCs/>
                <w:sz w:val="18"/>
                <w:szCs w:val="18"/>
              </w:rPr>
              <w:t>Evalue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B7B970" w14:textId="77777777" w:rsidR="00DB26B4" w:rsidRPr="00751DA3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751DA3">
              <w:rPr>
                <w:b/>
                <w:bCs/>
                <w:sz w:val="18"/>
                <w:szCs w:val="18"/>
              </w:rPr>
              <w:t>Bitscore</w:t>
            </w:r>
          </w:p>
        </w:tc>
      </w:tr>
      <w:tr w:rsidR="00DB26B4" w:rsidRPr="00614311" w14:paraId="1EF5B4D7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AC956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AE54B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CMTM4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B7485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E1D8FA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DAD4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FE9C4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BDE48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16.4</w:t>
            </w:r>
          </w:p>
        </w:tc>
      </w:tr>
      <w:tr w:rsidR="00DB26B4" w:rsidRPr="00614311" w14:paraId="6AE55065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757B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E2AB5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MARVELD2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91FF1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B579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CED90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28AB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1AEA2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16.4</w:t>
            </w:r>
          </w:p>
        </w:tc>
      </w:tr>
      <w:tr w:rsidR="00DB26B4" w:rsidRPr="00614311" w14:paraId="7C08FDEF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A20D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hsa-miR-200a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A8C2F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MARVELD2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0A3D7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A54D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64906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C417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98892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16.4</w:t>
            </w:r>
          </w:p>
        </w:tc>
      </w:tr>
      <w:tr w:rsidR="00DB26B4" w:rsidRPr="00614311" w14:paraId="6BF48A3A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2C32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62084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C6orf132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A1DE7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A0633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CA6B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5CD86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A42E0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16.4</w:t>
            </w:r>
          </w:p>
        </w:tc>
      </w:tr>
      <w:tr w:rsidR="00DB26B4" w:rsidRPr="00614311" w14:paraId="2AABB138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7C0D8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DD5FD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CDCP1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73B9B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663FA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65047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28133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26FE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16.4</w:t>
            </w:r>
          </w:p>
        </w:tc>
      </w:tr>
      <w:tr w:rsidR="00DB26B4" w:rsidRPr="00614311" w14:paraId="47A424EA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A8E1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A76B3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MAL2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8A983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BE36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0A87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B8504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AD5AE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16.4</w:t>
            </w:r>
          </w:p>
        </w:tc>
      </w:tr>
      <w:tr w:rsidR="00DB26B4" w:rsidRPr="00614311" w14:paraId="1E94FC2B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90164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7581B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LAD1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BEA88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164B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2478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FE277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FAB8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16.4</w:t>
            </w:r>
          </w:p>
        </w:tc>
      </w:tr>
      <w:tr w:rsidR="00DB26B4" w:rsidRPr="00614311" w14:paraId="2F3C0A60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ABD16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4C910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LLGL2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23D03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B5989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68E27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82D2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9D8B8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16.4</w:t>
            </w:r>
          </w:p>
        </w:tc>
      </w:tr>
      <w:tr w:rsidR="00DB26B4" w:rsidRPr="00614311" w14:paraId="52271CA3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6BE59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11C05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CDH3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CD4CB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C359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053B2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7A0D8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2356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49A2E573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274DA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9AEA7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CRB3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E263F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DEFB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30FFB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906B8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3A879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43B8BB9A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94F29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E9E53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EPCAM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CCC77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CC3C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06FC2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C289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EDF4A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6D84CD45" w14:textId="77777777" w:rsidTr="009E622A">
        <w:trPr>
          <w:cantSplit/>
          <w:trHeight w:val="417"/>
          <w:jc w:val="center"/>
        </w:trPr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101D2B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DFEAE05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ESRP2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E66DE58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B6C985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1DB25A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E4FF19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BF5532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</w:tbl>
    <w:p w14:paraId="1AC3CDCC" w14:textId="77777777" w:rsidR="00DB26B4" w:rsidRDefault="00DB26B4" w:rsidP="00DB26B4">
      <w:pPr>
        <w:spacing w:line="360" w:lineRule="auto"/>
        <w:rPr>
          <w:rFonts w:eastAsia="NanumGothic"/>
        </w:rPr>
      </w:pPr>
    </w:p>
    <w:p w14:paraId="64BADD27" w14:textId="77777777" w:rsidR="00DB26B4" w:rsidRDefault="00DB26B4" w:rsidP="00DB26B4">
      <w:pPr>
        <w:spacing w:line="360" w:lineRule="auto"/>
        <w:rPr>
          <w:rFonts w:eastAsia="NanumGothic"/>
        </w:rPr>
      </w:pPr>
    </w:p>
    <w:p w14:paraId="6FC31D65" w14:textId="77777777" w:rsidR="00DB26B4" w:rsidRDefault="00DB26B4" w:rsidP="00DB26B4">
      <w:pPr>
        <w:spacing w:line="360" w:lineRule="auto"/>
        <w:rPr>
          <w:rFonts w:eastAsia="NanumGothic"/>
        </w:rPr>
      </w:pPr>
    </w:p>
    <w:p w14:paraId="2B4BB20A" w14:textId="77777777" w:rsidR="00DB26B4" w:rsidRPr="00C9193E" w:rsidRDefault="00DB26B4" w:rsidP="00DB26B4">
      <w:pPr>
        <w:spacing w:line="360" w:lineRule="auto"/>
        <w:ind w:firstLineChars="150" w:firstLine="324"/>
        <w:rPr>
          <w:rFonts w:eastAsia="바탕"/>
          <w:b/>
          <w:bCs/>
          <w:color w:val="000000"/>
          <w:szCs w:val="18"/>
        </w:rPr>
      </w:pPr>
      <w:r w:rsidRPr="00C9193E">
        <w:rPr>
          <w:rFonts w:eastAsia="바탕"/>
          <w:b/>
          <w:bCs/>
          <w:color w:val="000000"/>
          <w:szCs w:val="18"/>
        </w:rPr>
        <w:lastRenderedPageBreak/>
        <w:t>Supplementary Table 3.</w:t>
      </w:r>
      <w:r w:rsidRPr="00C9193E">
        <w:rPr>
          <w:sz w:val="24"/>
          <w:szCs w:val="24"/>
        </w:rPr>
        <w:t xml:space="preserve"> </w:t>
      </w:r>
      <w:r w:rsidRPr="00C9193E">
        <w:rPr>
          <w:rFonts w:eastAsia="바탕"/>
          <w:b/>
          <w:bCs/>
          <w:color w:val="000000"/>
          <w:szCs w:val="18"/>
        </w:rPr>
        <w:t>(continue)</w:t>
      </w:r>
    </w:p>
    <w:tbl>
      <w:tblPr>
        <w:tblW w:w="7609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5"/>
        <w:gridCol w:w="1120"/>
        <w:gridCol w:w="1120"/>
        <w:gridCol w:w="1047"/>
        <w:gridCol w:w="1152"/>
        <w:gridCol w:w="1025"/>
        <w:gridCol w:w="860"/>
      </w:tblGrid>
      <w:tr w:rsidR="00DB26B4" w:rsidRPr="00751DA3" w14:paraId="065FC9AF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F9F756" w14:textId="77777777" w:rsidR="00DB26B4" w:rsidRPr="00751DA3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19"/>
                <w:szCs w:val="19"/>
              </w:rPr>
            </w:pPr>
            <w:r w:rsidRPr="00751DA3">
              <w:rPr>
                <w:rFonts w:eastAsia="맑은 고딕" w:hint="eastAsia"/>
                <w:b/>
                <w:bCs/>
                <w:color w:val="000000"/>
                <w:sz w:val="19"/>
                <w:szCs w:val="19"/>
              </w:rPr>
              <w:t>m</w:t>
            </w:r>
            <w:r w:rsidRPr="00751DA3">
              <w:rPr>
                <w:rFonts w:eastAsia="맑은 고딕"/>
                <w:b/>
                <w:bCs/>
                <w:color w:val="000000"/>
                <w:sz w:val="19"/>
                <w:szCs w:val="19"/>
              </w:rPr>
              <w:t>iRNA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925F95" w14:textId="77777777" w:rsidR="00DB26B4" w:rsidRPr="00751DA3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19"/>
                <w:szCs w:val="19"/>
              </w:rPr>
            </w:pPr>
            <w:r w:rsidRPr="00751DA3">
              <w:rPr>
                <w:rFonts w:eastAsia="맑은 고딕"/>
                <w:b/>
                <w:bCs/>
                <w:color w:val="000000"/>
                <w:sz w:val="19"/>
                <w:szCs w:val="19"/>
              </w:rPr>
              <w:t>Gene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699997" w14:textId="77777777" w:rsidR="00DB26B4" w:rsidRPr="00751DA3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19"/>
                <w:szCs w:val="19"/>
              </w:rPr>
            </w:pPr>
            <w:r w:rsidRPr="00751DA3">
              <w:rPr>
                <w:rFonts w:eastAsia="맑은 고딕" w:hint="eastAsia"/>
                <w:b/>
                <w:bCs/>
                <w:color w:val="000000"/>
                <w:sz w:val="19"/>
                <w:szCs w:val="19"/>
              </w:rPr>
              <w:t>C</w:t>
            </w:r>
            <w:r w:rsidRPr="00751DA3">
              <w:rPr>
                <w:rFonts w:eastAsia="맑은 고딕"/>
                <w:b/>
                <w:bCs/>
                <w:color w:val="000000"/>
                <w:sz w:val="19"/>
                <w:szCs w:val="19"/>
              </w:rPr>
              <w:t>luster No.</w:t>
            </w:r>
          </w:p>
        </w:tc>
        <w:tc>
          <w:tcPr>
            <w:tcW w:w="10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536141D" w14:textId="77777777" w:rsidR="00DB26B4" w:rsidRPr="00751DA3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19"/>
                <w:szCs w:val="19"/>
              </w:rPr>
            </w:pPr>
            <w:r w:rsidRPr="00751DA3">
              <w:rPr>
                <w:b/>
                <w:bCs/>
                <w:sz w:val="19"/>
                <w:szCs w:val="19"/>
              </w:rPr>
              <w:t>Pident</w:t>
            </w:r>
          </w:p>
        </w:tc>
        <w:tc>
          <w:tcPr>
            <w:tcW w:w="116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AE89B5" w14:textId="77777777" w:rsidR="00DB26B4" w:rsidRPr="00751DA3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19"/>
                <w:szCs w:val="19"/>
              </w:rPr>
            </w:pPr>
            <w:r w:rsidRPr="00751DA3">
              <w:rPr>
                <w:b/>
                <w:bCs/>
                <w:sz w:val="19"/>
                <w:szCs w:val="19"/>
              </w:rPr>
              <w:t>Length</w:t>
            </w:r>
          </w:p>
        </w:tc>
        <w:tc>
          <w:tcPr>
            <w:tcW w:w="103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0E5B141" w14:textId="77777777" w:rsidR="00DB26B4" w:rsidRPr="00751DA3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19"/>
                <w:szCs w:val="19"/>
              </w:rPr>
            </w:pPr>
            <w:r w:rsidRPr="00751DA3">
              <w:rPr>
                <w:b/>
                <w:bCs/>
                <w:sz w:val="19"/>
                <w:szCs w:val="19"/>
              </w:rPr>
              <w:t>Evalue</w:t>
            </w:r>
          </w:p>
        </w:tc>
        <w:tc>
          <w:tcPr>
            <w:tcW w:w="87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6CDF5E9" w14:textId="77777777" w:rsidR="00DB26B4" w:rsidRPr="00751DA3" w:rsidRDefault="00DB26B4" w:rsidP="009E622A">
            <w:pPr>
              <w:jc w:val="center"/>
              <w:rPr>
                <w:rFonts w:eastAsia="맑은 고딕"/>
                <w:b/>
                <w:bCs/>
                <w:color w:val="000000"/>
                <w:sz w:val="19"/>
                <w:szCs w:val="19"/>
              </w:rPr>
            </w:pPr>
            <w:r w:rsidRPr="00751DA3">
              <w:rPr>
                <w:b/>
                <w:bCs/>
                <w:sz w:val="19"/>
                <w:szCs w:val="19"/>
              </w:rPr>
              <w:t>Bitscore</w:t>
            </w:r>
          </w:p>
        </w:tc>
      </w:tr>
      <w:tr w:rsidR="00DB26B4" w:rsidRPr="00614311" w14:paraId="3F54DC16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8F07A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E511C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FAM83F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A8261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A88998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37B90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981A00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2A784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4C93A0C5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C1CE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E56E9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LAD1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905E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55AC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8133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59CD0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DB91E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6C4F60EF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B7C7B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36F7F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LLGL2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93BC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7C0B9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95B37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D16E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5B361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4B6D8668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6A2B7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D23EA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OVOL1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7B541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1522A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9B6AE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1E524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044D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68841CEE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A1441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7DE9A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TMEM30B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37D62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DDE5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84D61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D79E6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A498B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124C0F98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6C296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3B78E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ESRP2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58BDE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38FD9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26D9E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434EB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EF223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43C40F4A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EFCC2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35D57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CDCP1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0BBA8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BE8F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5D3EE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016C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65E14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6F51E0BC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B648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D2075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CMTM4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2FAEE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12871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968CA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6033E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75703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534FC4D2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7738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8A764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DSP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A5F87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F7A5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5FDBB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3AE66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65320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711D13C1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E9018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AC076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EPCAM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63D3F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84D37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FAB7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D201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5C616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0961A3AC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BC42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1F64C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ESRP2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2966E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1C51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3CA7E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C1F69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DDE9B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00CBE156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0BC47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3AB83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FAM83H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79184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64607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9428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AE40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BB5D7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09B62E8D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046D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A21C3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LLGL2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E06A7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1F781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0EA9B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4EE82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EE5E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20855D8B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49F1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7A385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MAL2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91CAD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E0052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F4413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3512A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D7DF1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6C3AA6FF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272EA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F578B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PRKCZ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E55D9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04450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9B324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A2C25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C4688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1AC06F1D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56B71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7899F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CMTM4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75BBF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7970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B1123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D3AC4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43CE2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49588B32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36A2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D147E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ENTPD2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7FEF0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C1CD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C6F21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00FD8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C968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5D1DD1B8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0CD30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9AFB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ESRP2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26248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1287E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B366C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3C678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1BF8A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01642128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36FB6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17A3A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LLGL2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AC623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FCFA2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D460E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5683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4A7BF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1163EEDC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8BC0B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2DAE5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PPL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473F6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16602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312B3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12AC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3E924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  <w:tr w:rsidR="00DB26B4" w:rsidRPr="00614311" w14:paraId="4025C1E7" w14:textId="77777777" w:rsidTr="009E622A">
        <w:trPr>
          <w:cantSplit/>
          <w:trHeight w:val="420"/>
          <w:jc w:val="center"/>
        </w:trPr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CF2D29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hsa-miR-200c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04636C" w14:textId="77777777" w:rsidR="00DB26B4" w:rsidRPr="00B30531" w:rsidRDefault="00DB26B4" w:rsidP="009E622A">
            <w:pPr>
              <w:jc w:val="center"/>
              <w:rPr>
                <w:rFonts w:eastAsia="맑은 고딕"/>
                <w:i/>
                <w:iCs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i/>
                <w:iCs/>
                <w:color w:val="000000"/>
                <w:sz w:val="18"/>
                <w:szCs w:val="18"/>
              </w:rPr>
              <w:t>ST14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6704CA" w14:textId="77777777" w:rsidR="00DB26B4" w:rsidRPr="00B30531" w:rsidRDefault="00DB26B4" w:rsidP="009E622A">
            <w:pPr>
              <w:jc w:val="center"/>
              <w:rPr>
                <w:rFonts w:eastAsia="맑은 고딕"/>
                <w:color w:val="FF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62FC26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42B1FB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6B2B09D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02E6D58" w14:textId="77777777" w:rsidR="00DB26B4" w:rsidRPr="00B30531" w:rsidRDefault="00DB26B4" w:rsidP="009E622A">
            <w:pPr>
              <w:jc w:val="center"/>
              <w:rPr>
                <w:rFonts w:eastAsia="맑은 고딕"/>
                <w:color w:val="000000"/>
                <w:sz w:val="18"/>
                <w:szCs w:val="18"/>
              </w:rPr>
            </w:pPr>
            <w:r w:rsidRPr="00B30531">
              <w:rPr>
                <w:rFonts w:eastAsia="맑은 고딕"/>
                <w:color w:val="000000"/>
                <w:sz w:val="18"/>
                <w:szCs w:val="18"/>
              </w:rPr>
              <w:t>14.4</w:t>
            </w:r>
          </w:p>
        </w:tc>
      </w:tr>
    </w:tbl>
    <w:p w14:paraId="038C9B5B" w14:textId="003E60B9" w:rsidR="00DB26B4" w:rsidRPr="00C8393D" w:rsidRDefault="00DB26B4" w:rsidP="00DB26B4">
      <w:pPr>
        <w:ind w:firstLineChars="100" w:firstLine="207"/>
        <w:rPr>
          <w:color w:val="000000"/>
        </w:rPr>
      </w:pPr>
      <w:r w:rsidRPr="00C8393D">
        <w:rPr>
          <w:rFonts w:eastAsia="NanumGothic"/>
          <w:color w:val="000000"/>
        </w:rPr>
        <w:t>E</w:t>
      </w:r>
      <w:r w:rsidRPr="00C8393D">
        <w:t xml:space="preserve">value, </w:t>
      </w:r>
      <w:r w:rsidRPr="00C8393D">
        <w:rPr>
          <w:color w:val="212121"/>
        </w:rPr>
        <w:t>Expect</w:t>
      </w:r>
      <w:r w:rsidR="00B17E7F">
        <w:rPr>
          <w:color w:val="212121"/>
        </w:rPr>
        <w:t>ed</w:t>
      </w:r>
      <w:r w:rsidRPr="00C8393D">
        <w:rPr>
          <w:color w:val="212121"/>
        </w:rPr>
        <w:t xml:space="preserve"> value;</w:t>
      </w:r>
      <w:r w:rsidRPr="00C8393D">
        <w:t xml:space="preserve"> Length, </w:t>
      </w:r>
      <w:r w:rsidRPr="00C8393D">
        <w:rPr>
          <w:color w:val="212121"/>
        </w:rPr>
        <w:t>Alignment length;</w:t>
      </w:r>
      <w:r w:rsidRPr="00C8393D">
        <w:t xml:space="preserve"> Pident, </w:t>
      </w:r>
      <w:r w:rsidRPr="00C8393D">
        <w:rPr>
          <w:color w:val="212121"/>
        </w:rPr>
        <w:t>Percentage of identical matches</w:t>
      </w:r>
      <w:r w:rsidRPr="00C8393D">
        <w:t>.</w:t>
      </w:r>
    </w:p>
    <w:p w14:paraId="44309CC5" w14:textId="77777777" w:rsidR="00DB26B4" w:rsidRDefault="00DB26B4" w:rsidP="00DB26B4">
      <w:pPr>
        <w:rPr>
          <w:sz w:val="18"/>
          <w:szCs w:val="18"/>
        </w:rPr>
      </w:pPr>
    </w:p>
    <w:p w14:paraId="17FAF993" w14:textId="77777777" w:rsidR="00DB26B4" w:rsidRDefault="00DB26B4" w:rsidP="00DB26B4">
      <w:pPr>
        <w:rPr>
          <w:sz w:val="18"/>
          <w:szCs w:val="18"/>
        </w:rPr>
      </w:pPr>
    </w:p>
    <w:p w14:paraId="1245453C" w14:textId="77777777" w:rsidR="00DB26B4" w:rsidRDefault="00DB26B4" w:rsidP="00DB26B4">
      <w:pPr>
        <w:rPr>
          <w:sz w:val="18"/>
          <w:szCs w:val="18"/>
        </w:rPr>
      </w:pPr>
    </w:p>
    <w:p w14:paraId="6771EC45" w14:textId="3F74DDFE" w:rsidR="00EB2C81" w:rsidRPr="00EB2C81" w:rsidRDefault="00EB2C81"/>
    <w:sectPr w:rsidR="00EB2C81" w:rsidRPr="00EB2C81" w:rsidSect="00DB26B4">
      <w:pgSz w:w="11907" w:h="16840" w:code="9"/>
      <w:pgMar w:top="1985" w:right="1701" w:bottom="1701" w:left="1985" w:header="851" w:footer="851" w:gutter="0"/>
      <w:cols w:space="425"/>
      <w:docGrid w:type="lines" w:linePitch="438" w:charSpace="4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D3FED" w14:textId="77777777" w:rsidR="00BA2E8B" w:rsidRDefault="00BA2E8B" w:rsidP="006A6D54">
      <w:r>
        <w:separator/>
      </w:r>
    </w:p>
  </w:endnote>
  <w:endnote w:type="continuationSeparator" w:id="0">
    <w:p w14:paraId="469899E0" w14:textId="77777777" w:rsidR="00BA2E8B" w:rsidRDefault="00BA2E8B" w:rsidP="006A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oppan Bunkyu Gothic Regular">
    <w:altName w:val="Yu Gothic"/>
    <w:charset w:val="80"/>
    <w:family w:val="swiss"/>
    <w:pitch w:val="variable"/>
    <w:sig w:usb0="000002D7" w:usb1="2AC73C11" w:usb2="00000012" w:usb3="00000000" w:csb0="0002009F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54456" w14:textId="77777777" w:rsidR="00BA2E8B" w:rsidRDefault="00BA2E8B" w:rsidP="006A6D54">
      <w:r>
        <w:separator/>
      </w:r>
    </w:p>
  </w:footnote>
  <w:footnote w:type="continuationSeparator" w:id="0">
    <w:p w14:paraId="0D72D5B1" w14:textId="77777777" w:rsidR="00BA2E8B" w:rsidRDefault="00BA2E8B" w:rsidP="006A6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0F7A"/>
    <w:multiLevelType w:val="hybridMultilevel"/>
    <w:tmpl w:val="E4542F2C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tabs>
          <w:tab w:val="num" w:pos="1595"/>
        </w:tabs>
        <w:ind w:left="1595" w:hanging="40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95"/>
        </w:tabs>
        <w:ind w:left="1995" w:hanging="40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95"/>
        </w:tabs>
        <w:ind w:left="2395" w:hanging="40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2795"/>
        </w:tabs>
        <w:ind w:left="2795" w:hanging="40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95"/>
        </w:tabs>
        <w:ind w:left="3195" w:hanging="40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95"/>
        </w:tabs>
        <w:ind w:left="3595" w:hanging="40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3995"/>
        </w:tabs>
        <w:ind w:left="3995" w:hanging="40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95"/>
        </w:tabs>
        <w:ind w:left="4395" w:hanging="400"/>
      </w:pPr>
    </w:lvl>
  </w:abstractNum>
  <w:abstractNum w:abstractNumId="1" w15:restartNumberingAfterBreak="0">
    <w:nsid w:val="07A86505"/>
    <w:multiLevelType w:val="hybridMultilevel"/>
    <w:tmpl w:val="6C1E396C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9F647FB"/>
    <w:multiLevelType w:val="hybridMultilevel"/>
    <w:tmpl w:val="44504776"/>
    <w:lvl w:ilvl="0" w:tplc="FFFFFFF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FFFFFFFF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 w15:restartNumberingAfterBreak="0">
    <w:nsid w:val="0C042717"/>
    <w:multiLevelType w:val="hybridMultilevel"/>
    <w:tmpl w:val="360CE378"/>
    <w:lvl w:ilvl="0" w:tplc="53B0EB4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60"/>
        </w:tabs>
        <w:ind w:left="8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60"/>
        </w:tabs>
        <w:ind w:left="16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60"/>
        </w:tabs>
        <w:ind w:left="20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60"/>
        </w:tabs>
        <w:ind w:left="28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60"/>
        </w:tabs>
        <w:ind w:left="32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60"/>
        </w:tabs>
        <w:ind w:left="3660" w:hanging="400"/>
      </w:pPr>
    </w:lvl>
  </w:abstractNum>
  <w:abstractNum w:abstractNumId="4" w15:restartNumberingAfterBreak="0">
    <w:nsid w:val="0C043617"/>
    <w:multiLevelType w:val="hybridMultilevel"/>
    <w:tmpl w:val="7DEE7FB6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 w15:restartNumberingAfterBreak="0">
    <w:nsid w:val="0C0D70A5"/>
    <w:multiLevelType w:val="hybridMultilevel"/>
    <w:tmpl w:val="7DFC90E0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50C1633"/>
    <w:multiLevelType w:val="hybridMultilevel"/>
    <w:tmpl w:val="57A0002C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tabs>
          <w:tab w:val="num" w:pos="1595"/>
        </w:tabs>
        <w:ind w:left="1595" w:hanging="40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95"/>
        </w:tabs>
        <w:ind w:left="1995" w:hanging="40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95"/>
        </w:tabs>
        <w:ind w:left="2395" w:hanging="40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2795"/>
        </w:tabs>
        <w:ind w:left="2795" w:hanging="40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95"/>
        </w:tabs>
        <w:ind w:left="3195" w:hanging="40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95"/>
        </w:tabs>
        <w:ind w:left="3595" w:hanging="40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3995"/>
        </w:tabs>
        <w:ind w:left="3995" w:hanging="40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95"/>
        </w:tabs>
        <w:ind w:left="4395" w:hanging="400"/>
      </w:pPr>
    </w:lvl>
  </w:abstractNum>
  <w:abstractNum w:abstractNumId="7" w15:restartNumberingAfterBreak="0">
    <w:nsid w:val="1B8D2046"/>
    <w:multiLevelType w:val="hybridMultilevel"/>
    <w:tmpl w:val="A5066338"/>
    <w:lvl w:ilvl="0" w:tplc="87A4044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C39A7A1C">
      <w:start w:val="1"/>
      <w:numFmt w:val="ganada"/>
      <w:lvlText w:val="%2."/>
      <w:lvlJc w:val="left"/>
      <w:pPr>
        <w:tabs>
          <w:tab w:val="num" w:pos="1160"/>
        </w:tabs>
        <w:ind w:left="11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8" w15:restartNumberingAfterBreak="0">
    <w:nsid w:val="2DB2509F"/>
    <w:multiLevelType w:val="hybridMultilevel"/>
    <w:tmpl w:val="CDC48FB0"/>
    <w:lvl w:ilvl="0" w:tplc="FFFFFFFF">
      <w:start w:val="3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tabs>
          <w:tab w:val="num" w:pos="1600"/>
        </w:tabs>
        <w:ind w:left="1600" w:hanging="40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00"/>
        </w:tabs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00"/>
        </w:tabs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2800"/>
        </w:tabs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200"/>
        </w:tabs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4000"/>
        </w:tabs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0"/>
        </w:tabs>
        <w:ind w:left="4400" w:hanging="400"/>
      </w:pPr>
    </w:lvl>
  </w:abstractNum>
  <w:abstractNum w:abstractNumId="9" w15:restartNumberingAfterBreak="0">
    <w:nsid w:val="38A270C7"/>
    <w:multiLevelType w:val="hybridMultilevel"/>
    <w:tmpl w:val="A3B6FD7A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420034CE"/>
    <w:multiLevelType w:val="hybridMultilevel"/>
    <w:tmpl w:val="28B2B32E"/>
    <w:lvl w:ilvl="0" w:tplc="FFFFFFFF">
      <w:start w:val="1"/>
      <w:numFmt w:val="lowerLetter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 w15:restartNumberingAfterBreak="0">
    <w:nsid w:val="5BE538B7"/>
    <w:multiLevelType w:val="hybridMultilevel"/>
    <w:tmpl w:val="39666EE6"/>
    <w:lvl w:ilvl="0" w:tplc="FFFFFFFF">
      <w:start w:val="3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tabs>
          <w:tab w:val="num" w:pos="1600"/>
        </w:tabs>
        <w:ind w:left="1600" w:hanging="40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00"/>
        </w:tabs>
        <w:ind w:left="2000" w:hanging="40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00"/>
        </w:tabs>
        <w:ind w:left="2400" w:hanging="40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2800"/>
        </w:tabs>
        <w:ind w:left="2800" w:hanging="40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200"/>
        </w:tabs>
        <w:ind w:left="3200" w:hanging="40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40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4000"/>
        </w:tabs>
        <w:ind w:left="4000" w:hanging="40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0"/>
        </w:tabs>
        <w:ind w:left="4400" w:hanging="400"/>
      </w:pPr>
    </w:lvl>
  </w:abstractNum>
  <w:abstractNum w:abstractNumId="12" w15:restartNumberingAfterBreak="0">
    <w:nsid w:val="60392630"/>
    <w:multiLevelType w:val="hybridMultilevel"/>
    <w:tmpl w:val="C45A5A5E"/>
    <w:lvl w:ilvl="0" w:tplc="757EE2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6EB60D54"/>
    <w:multiLevelType w:val="hybridMultilevel"/>
    <w:tmpl w:val="FCCCE5F2"/>
    <w:lvl w:ilvl="0" w:tplc="FFFFFFFF">
      <w:start w:val="1"/>
      <w:numFmt w:val="lowerLetter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 w15:restartNumberingAfterBreak="0">
    <w:nsid w:val="71226CDE"/>
    <w:multiLevelType w:val="hybridMultilevel"/>
    <w:tmpl w:val="059A3342"/>
    <w:lvl w:ilvl="0" w:tplc="FFFFFFFF">
      <w:start w:val="1"/>
      <w:numFmt w:val="lowerLetter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5" w15:restartNumberingAfterBreak="0">
    <w:nsid w:val="73821BD9"/>
    <w:multiLevelType w:val="hybridMultilevel"/>
    <w:tmpl w:val="FF1C7DFC"/>
    <w:lvl w:ilvl="0" w:tplc="FFFFFFFF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11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5"/>
  </w:num>
  <w:num w:numId="10">
    <w:abstractNumId w:val="3"/>
  </w:num>
  <w:num w:numId="11">
    <w:abstractNumId w:val="7"/>
  </w:num>
  <w:num w:numId="12">
    <w:abstractNumId w:val="5"/>
  </w:num>
  <w:num w:numId="13">
    <w:abstractNumId w:val="4"/>
  </w:num>
  <w:num w:numId="14">
    <w:abstractNumId w:val="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0sTQ0M7UwtDS2NDdX0lEKTi0uzszPAykwqgUAoADLQywAAAA="/>
  </w:docVars>
  <w:rsids>
    <w:rsidRoot w:val="00EB2C81"/>
    <w:rsid w:val="0000129A"/>
    <w:rsid w:val="00005502"/>
    <w:rsid w:val="00007450"/>
    <w:rsid w:val="00011302"/>
    <w:rsid w:val="00015335"/>
    <w:rsid w:val="00034771"/>
    <w:rsid w:val="00043C4A"/>
    <w:rsid w:val="00056A5B"/>
    <w:rsid w:val="00063B7B"/>
    <w:rsid w:val="00063FD3"/>
    <w:rsid w:val="000717F5"/>
    <w:rsid w:val="000C069B"/>
    <w:rsid w:val="000D6013"/>
    <w:rsid w:val="000E0B14"/>
    <w:rsid w:val="000E223C"/>
    <w:rsid w:val="000F7F99"/>
    <w:rsid w:val="00103681"/>
    <w:rsid w:val="00106F85"/>
    <w:rsid w:val="00116A5D"/>
    <w:rsid w:val="0012627A"/>
    <w:rsid w:val="00131D61"/>
    <w:rsid w:val="0013321D"/>
    <w:rsid w:val="00155C03"/>
    <w:rsid w:val="001652EB"/>
    <w:rsid w:val="00191836"/>
    <w:rsid w:val="0019243F"/>
    <w:rsid w:val="00195F7E"/>
    <w:rsid w:val="001B64BD"/>
    <w:rsid w:val="001C5E66"/>
    <w:rsid w:val="001C7A9D"/>
    <w:rsid w:val="001D0C6D"/>
    <w:rsid w:val="00201665"/>
    <w:rsid w:val="00207043"/>
    <w:rsid w:val="00211EA6"/>
    <w:rsid w:val="002149E9"/>
    <w:rsid w:val="00217DA8"/>
    <w:rsid w:val="00222E16"/>
    <w:rsid w:val="00223973"/>
    <w:rsid w:val="00252C46"/>
    <w:rsid w:val="00261EE5"/>
    <w:rsid w:val="002756B5"/>
    <w:rsid w:val="002817DE"/>
    <w:rsid w:val="0029642B"/>
    <w:rsid w:val="002A6400"/>
    <w:rsid w:val="002A6A8D"/>
    <w:rsid w:val="002B2814"/>
    <w:rsid w:val="002B3800"/>
    <w:rsid w:val="002B775C"/>
    <w:rsid w:val="0034689A"/>
    <w:rsid w:val="00347F5A"/>
    <w:rsid w:val="00354041"/>
    <w:rsid w:val="00355C27"/>
    <w:rsid w:val="00371670"/>
    <w:rsid w:val="003767EE"/>
    <w:rsid w:val="00393ACF"/>
    <w:rsid w:val="003A36DF"/>
    <w:rsid w:val="003A3E93"/>
    <w:rsid w:val="003C0372"/>
    <w:rsid w:val="003C6CF5"/>
    <w:rsid w:val="003C764F"/>
    <w:rsid w:val="003C7B1D"/>
    <w:rsid w:val="003F36F4"/>
    <w:rsid w:val="003F7920"/>
    <w:rsid w:val="00410034"/>
    <w:rsid w:val="0041043E"/>
    <w:rsid w:val="00412EDC"/>
    <w:rsid w:val="00430C44"/>
    <w:rsid w:val="00431251"/>
    <w:rsid w:val="00432190"/>
    <w:rsid w:val="0044053F"/>
    <w:rsid w:val="00441BC7"/>
    <w:rsid w:val="00457904"/>
    <w:rsid w:val="00460036"/>
    <w:rsid w:val="004612D1"/>
    <w:rsid w:val="00476418"/>
    <w:rsid w:val="00485B8B"/>
    <w:rsid w:val="004A3156"/>
    <w:rsid w:val="004B6E90"/>
    <w:rsid w:val="004D039F"/>
    <w:rsid w:val="004E38C9"/>
    <w:rsid w:val="004E609C"/>
    <w:rsid w:val="004E71CE"/>
    <w:rsid w:val="004F3A12"/>
    <w:rsid w:val="004F5ADA"/>
    <w:rsid w:val="004F7604"/>
    <w:rsid w:val="00516CCB"/>
    <w:rsid w:val="005733A6"/>
    <w:rsid w:val="005A0504"/>
    <w:rsid w:val="005A395B"/>
    <w:rsid w:val="005A7D0B"/>
    <w:rsid w:val="005B0E31"/>
    <w:rsid w:val="005B2704"/>
    <w:rsid w:val="005D0823"/>
    <w:rsid w:val="005E61E5"/>
    <w:rsid w:val="005F3DFE"/>
    <w:rsid w:val="005F41E5"/>
    <w:rsid w:val="005F6986"/>
    <w:rsid w:val="0060322F"/>
    <w:rsid w:val="00624966"/>
    <w:rsid w:val="006460E0"/>
    <w:rsid w:val="00653D1F"/>
    <w:rsid w:val="00667BA3"/>
    <w:rsid w:val="0067048E"/>
    <w:rsid w:val="006A1D22"/>
    <w:rsid w:val="006A5F11"/>
    <w:rsid w:val="006A6D54"/>
    <w:rsid w:val="006C1EBB"/>
    <w:rsid w:val="006D725B"/>
    <w:rsid w:val="00702D49"/>
    <w:rsid w:val="00717679"/>
    <w:rsid w:val="007301F8"/>
    <w:rsid w:val="00737D9C"/>
    <w:rsid w:val="007743EE"/>
    <w:rsid w:val="0079065A"/>
    <w:rsid w:val="00792E8A"/>
    <w:rsid w:val="007934FB"/>
    <w:rsid w:val="00795813"/>
    <w:rsid w:val="00796084"/>
    <w:rsid w:val="007C2852"/>
    <w:rsid w:val="007C2999"/>
    <w:rsid w:val="007D06F3"/>
    <w:rsid w:val="007F584A"/>
    <w:rsid w:val="008029A6"/>
    <w:rsid w:val="008324EE"/>
    <w:rsid w:val="00846368"/>
    <w:rsid w:val="0087603E"/>
    <w:rsid w:val="0088540E"/>
    <w:rsid w:val="008A3372"/>
    <w:rsid w:val="008A54E5"/>
    <w:rsid w:val="008C0013"/>
    <w:rsid w:val="008E491A"/>
    <w:rsid w:val="008E66E4"/>
    <w:rsid w:val="008F23B6"/>
    <w:rsid w:val="009135D1"/>
    <w:rsid w:val="00936C17"/>
    <w:rsid w:val="009A489F"/>
    <w:rsid w:val="009A4AE2"/>
    <w:rsid w:val="009B3BB7"/>
    <w:rsid w:val="009C194A"/>
    <w:rsid w:val="009D0406"/>
    <w:rsid w:val="009D5A0F"/>
    <w:rsid w:val="009E4474"/>
    <w:rsid w:val="00A04863"/>
    <w:rsid w:val="00A15B9D"/>
    <w:rsid w:val="00A23B9F"/>
    <w:rsid w:val="00A25FDC"/>
    <w:rsid w:val="00A33129"/>
    <w:rsid w:val="00A470E0"/>
    <w:rsid w:val="00A572FA"/>
    <w:rsid w:val="00A622AB"/>
    <w:rsid w:val="00A63B94"/>
    <w:rsid w:val="00A65FE7"/>
    <w:rsid w:val="00A7406C"/>
    <w:rsid w:val="00A75F3F"/>
    <w:rsid w:val="00AB4D37"/>
    <w:rsid w:val="00AC6AA5"/>
    <w:rsid w:val="00AD27A2"/>
    <w:rsid w:val="00AD5C1B"/>
    <w:rsid w:val="00AE23FB"/>
    <w:rsid w:val="00AE2DB4"/>
    <w:rsid w:val="00AF781E"/>
    <w:rsid w:val="00B05586"/>
    <w:rsid w:val="00B146F4"/>
    <w:rsid w:val="00B17E7F"/>
    <w:rsid w:val="00B70D60"/>
    <w:rsid w:val="00B878AA"/>
    <w:rsid w:val="00B93344"/>
    <w:rsid w:val="00B94341"/>
    <w:rsid w:val="00BA2E8B"/>
    <w:rsid w:val="00BA36E2"/>
    <w:rsid w:val="00BA75BB"/>
    <w:rsid w:val="00BB755B"/>
    <w:rsid w:val="00BC203B"/>
    <w:rsid w:val="00C072F4"/>
    <w:rsid w:val="00C25C16"/>
    <w:rsid w:val="00C32433"/>
    <w:rsid w:val="00C402C9"/>
    <w:rsid w:val="00C623EA"/>
    <w:rsid w:val="00C638C3"/>
    <w:rsid w:val="00C721BA"/>
    <w:rsid w:val="00C80304"/>
    <w:rsid w:val="00C816AC"/>
    <w:rsid w:val="00C836F6"/>
    <w:rsid w:val="00C91AEB"/>
    <w:rsid w:val="00C93F1B"/>
    <w:rsid w:val="00CA39E7"/>
    <w:rsid w:val="00CA5FC1"/>
    <w:rsid w:val="00CC4331"/>
    <w:rsid w:val="00CD1141"/>
    <w:rsid w:val="00CD7362"/>
    <w:rsid w:val="00CF0C86"/>
    <w:rsid w:val="00D155F9"/>
    <w:rsid w:val="00D217E6"/>
    <w:rsid w:val="00D276EA"/>
    <w:rsid w:val="00D46B52"/>
    <w:rsid w:val="00D54991"/>
    <w:rsid w:val="00D62CDF"/>
    <w:rsid w:val="00D64D34"/>
    <w:rsid w:val="00D700F4"/>
    <w:rsid w:val="00D730D4"/>
    <w:rsid w:val="00D845EA"/>
    <w:rsid w:val="00DB26B4"/>
    <w:rsid w:val="00DC04CA"/>
    <w:rsid w:val="00DC4D5A"/>
    <w:rsid w:val="00DD108D"/>
    <w:rsid w:val="00DE3B34"/>
    <w:rsid w:val="00DE57E7"/>
    <w:rsid w:val="00DE5CE8"/>
    <w:rsid w:val="00DF50E8"/>
    <w:rsid w:val="00E01A80"/>
    <w:rsid w:val="00E07C7C"/>
    <w:rsid w:val="00E11D48"/>
    <w:rsid w:val="00E326DB"/>
    <w:rsid w:val="00E3763D"/>
    <w:rsid w:val="00E40C5B"/>
    <w:rsid w:val="00E466CE"/>
    <w:rsid w:val="00E50E00"/>
    <w:rsid w:val="00E51031"/>
    <w:rsid w:val="00E5363C"/>
    <w:rsid w:val="00E84F1F"/>
    <w:rsid w:val="00E96A69"/>
    <w:rsid w:val="00E97C3B"/>
    <w:rsid w:val="00EA27A9"/>
    <w:rsid w:val="00EA74CB"/>
    <w:rsid w:val="00EB2C81"/>
    <w:rsid w:val="00EB40D7"/>
    <w:rsid w:val="00EB70C1"/>
    <w:rsid w:val="00ED14A4"/>
    <w:rsid w:val="00EE0FAC"/>
    <w:rsid w:val="00EE4E32"/>
    <w:rsid w:val="00EF0497"/>
    <w:rsid w:val="00F02678"/>
    <w:rsid w:val="00F1724A"/>
    <w:rsid w:val="00F45371"/>
    <w:rsid w:val="00F6259A"/>
    <w:rsid w:val="00F70F06"/>
    <w:rsid w:val="00F71F8C"/>
    <w:rsid w:val="00F82BC4"/>
    <w:rsid w:val="00F83A8C"/>
    <w:rsid w:val="00FA6952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69C7FB"/>
  <w15:chartTrackingRefBased/>
  <w15:docId w15:val="{F3DB8A8B-F241-5644-BB0E-527BA7FF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C81"/>
    <w:pPr>
      <w:widowControl w:val="0"/>
      <w:wordWrap w:val="0"/>
    </w:pPr>
    <w:rPr>
      <w:rFonts w:ascii="Times New Roman" w:eastAsia="바탕체" w:hAnsi="Times New Roman" w:cs="Times New Roman"/>
      <w:sz w:val="22"/>
      <w:szCs w:val="22"/>
      <w:lang w:eastAsia="ko-KR"/>
    </w:rPr>
  </w:style>
  <w:style w:type="paragraph" w:styleId="1">
    <w:name w:val="heading 1"/>
    <w:basedOn w:val="a"/>
    <w:next w:val="a"/>
    <w:link w:val="1Char"/>
    <w:qFormat/>
    <w:rsid w:val="00EB2C81"/>
    <w:pPr>
      <w:keepNext/>
      <w:outlineLvl w:val="0"/>
    </w:pPr>
    <w:rPr>
      <w:sz w:val="28"/>
    </w:rPr>
  </w:style>
  <w:style w:type="paragraph" w:styleId="2">
    <w:name w:val="heading 2"/>
    <w:basedOn w:val="a"/>
    <w:next w:val="a0"/>
    <w:link w:val="2Char"/>
    <w:qFormat/>
    <w:rsid w:val="00EB2C81"/>
    <w:pPr>
      <w:keepNext/>
      <w:ind w:right="57"/>
      <w:outlineLvl w:val="1"/>
    </w:pPr>
    <w:rPr>
      <w:b/>
    </w:rPr>
  </w:style>
  <w:style w:type="paragraph" w:styleId="3">
    <w:name w:val="heading 3"/>
    <w:basedOn w:val="a"/>
    <w:next w:val="a0"/>
    <w:link w:val="3Char"/>
    <w:qFormat/>
    <w:rsid w:val="00EB2C81"/>
    <w:pPr>
      <w:keepNext/>
      <w:ind w:left="57" w:right="57"/>
      <w:outlineLvl w:val="2"/>
    </w:pPr>
    <w:rPr>
      <w:b/>
    </w:rPr>
  </w:style>
  <w:style w:type="paragraph" w:styleId="4">
    <w:name w:val="heading 4"/>
    <w:basedOn w:val="a"/>
    <w:next w:val="a0"/>
    <w:link w:val="4Char"/>
    <w:qFormat/>
    <w:rsid w:val="00EB2C81"/>
    <w:pPr>
      <w:keepNext/>
      <w:ind w:left="57" w:right="57" w:firstLine="195"/>
      <w:outlineLvl w:val="3"/>
    </w:pPr>
    <w:rPr>
      <w:b/>
    </w:rPr>
  </w:style>
  <w:style w:type="paragraph" w:styleId="5">
    <w:name w:val="heading 5"/>
    <w:basedOn w:val="a"/>
    <w:next w:val="a0"/>
    <w:link w:val="5Char"/>
    <w:qFormat/>
    <w:rsid w:val="00EB2C81"/>
    <w:pPr>
      <w:keepNext/>
      <w:spacing w:line="480" w:lineRule="auto"/>
      <w:ind w:left="850"/>
      <w:jc w:val="center"/>
      <w:outlineLvl w:val="4"/>
    </w:pPr>
    <w:rPr>
      <w:kern w:val="0"/>
      <w:sz w:val="24"/>
    </w:rPr>
  </w:style>
  <w:style w:type="paragraph" w:styleId="6">
    <w:name w:val="heading 6"/>
    <w:basedOn w:val="a"/>
    <w:next w:val="a0"/>
    <w:link w:val="6Char"/>
    <w:qFormat/>
    <w:rsid w:val="00EB2C81"/>
    <w:pPr>
      <w:keepNext/>
      <w:spacing w:line="360" w:lineRule="auto"/>
      <w:ind w:left="57" w:right="57" w:firstLine="43"/>
      <w:jc w:val="center"/>
      <w:outlineLvl w:val="5"/>
    </w:pPr>
    <w:rPr>
      <w:b/>
    </w:rPr>
  </w:style>
  <w:style w:type="paragraph" w:styleId="7">
    <w:name w:val="heading 7"/>
    <w:basedOn w:val="a"/>
    <w:next w:val="a0"/>
    <w:link w:val="7Char"/>
    <w:qFormat/>
    <w:rsid w:val="00EB2C81"/>
    <w:pPr>
      <w:keepNext/>
      <w:autoSpaceDE w:val="0"/>
      <w:autoSpaceDN w:val="0"/>
      <w:jc w:val="center"/>
      <w:outlineLvl w:val="6"/>
    </w:pPr>
    <w:rPr>
      <w:rFonts w:eastAsia="바탕"/>
      <w:b/>
      <w:kern w:val="0"/>
      <w:sz w:val="24"/>
    </w:rPr>
  </w:style>
  <w:style w:type="paragraph" w:styleId="8">
    <w:name w:val="heading 8"/>
    <w:basedOn w:val="a"/>
    <w:next w:val="a0"/>
    <w:link w:val="8Char"/>
    <w:qFormat/>
    <w:rsid w:val="00EB2C81"/>
    <w:pPr>
      <w:keepNext/>
      <w:spacing w:line="360" w:lineRule="auto"/>
      <w:ind w:left="57" w:right="57"/>
      <w:jc w:val="center"/>
      <w:outlineLvl w:val="7"/>
    </w:pPr>
    <w:rPr>
      <w:b/>
    </w:rPr>
  </w:style>
  <w:style w:type="paragraph" w:styleId="9">
    <w:name w:val="heading 9"/>
    <w:basedOn w:val="a"/>
    <w:next w:val="a0"/>
    <w:link w:val="9Char"/>
    <w:qFormat/>
    <w:rsid w:val="00EB2C81"/>
    <w:pPr>
      <w:keepNext/>
      <w:spacing w:line="360" w:lineRule="auto"/>
      <w:jc w:val="center"/>
      <w:outlineLvl w:val="8"/>
    </w:pPr>
    <w:rPr>
      <w:color w:val="FF0000"/>
      <w:kern w:val="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3F3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1"/>
    <w:link w:val="1"/>
    <w:rsid w:val="00EB2C81"/>
    <w:rPr>
      <w:rFonts w:ascii="Times New Roman" w:eastAsia="바탕체" w:hAnsi="Times New Roman" w:cs="Times New Roman"/>
      <w:sz w:val="28"/>
      <w:szCs w:val="22"/>
      <w:lang w:eastAsia="ko-KR"/>
    </w:rPr>
  </w:style>
  <w:style w:type="character" w:customStyle="1" w:styleId="2Char">
    <w:name w:val="제목 2 Char"/>
    <w:basedOn w:val="a1"/>
    <w:link w:val="2"/>
    <w:rsid w:val="00EB2C81"/>
    <w:rPr>
      <w:rFonts w:ascii="Times New Roman" w:eastAsia="바탕체" w:hAnsi="Times New Roman" w:cs="Times New Roman"/>
      <w:b/>
      <w:sz w:val="22"/>
      <w:szCs w:val="22"/>
      <w:lang w:eastAsia="ko-KR"/>
    </w:rPr>
  </w:style>
  <w:style w:type="character" w:customStyle="1" w:styleId="3Char">
    <w:name w:val="제목 3 Char"/>
    <w:basedOn w:val="a1"/>
    <w:link w:val="3"/>
    <w:rsid w:val="00EB2C81"/>
    <w:rPr>
      <w:rFonts w:ascii="Times New Roman" w:eastAsia="바탕체" w:hAnsi="Times New Roman" w:cs="Times New Roman"/>
      <w:b/>
      <w:sz w:val="22"/>
      <w:szCs w:val="22"/>
      <w:lang w:eastAsia="ko-KR"/>
    </w:rPr>
  </w:style>
  <w:style w:type="character" w:customStyle="1" w:styleId="4Char">
    <w:name w:val="제목 4 Char"/>
    <w:basedOn w:val="a1"/>
    <w:link w:val="4"/>
    <w:rsid w:val="00EB2C81"/>
    <w:rPr>
      <w:rFonts w:ascii="Times New Roman" w:eastAsia="바탕체" w:hAnsi="Times New Roman" w:cs="Times New Roman"/>
      <w:b/>
      <w:sz w:val="22"/>
      <w:szCs w:val="22"/>
      <w:lang w:eastAsia="ko-KR"/>
    </w:rPr>
  </w:style>
  <w:style w:type="character" w:customStyle="1" w:styleId="5Char">
    <w:name w:val="제목 5 Char"/>
    <w:basedOn w:val="a1"/>
    <w:link w:val="5"/>
    <w:rsid w:val="00EB2C81"/>
    <w:rPr>
      <w:rFonts w:ascii="Times New Roman" w:eastAsia="바탕체" w:hAnsi="Times New Roman" w:cs="Times New Roman"/>
      <w:kern w:val="0"/>
      <w:sz w:val="24"/>
      <w:szCs w:val="22"/>
      <w:lang w:eastAsia="ko-KR"/>
    </w:rPr>
  </w:style>
  <w:style w:type="character" w:customStyle="1" w:styleId="6Char">
    <w:name w:val="제목 6 Char"/>
    <w:basedOn w:val="a1"/>
    <w:link w:val="6"/>
    <w:rsid w:val="00EB2C81"/>
    <w:rPr>
      <w:rFonts w:ascii="Times New Roman" w:eastAsia="바탕체" w:hAnsi="Times New Roman" w:cs="Times New Roman"/>
      <w:b/>
      <w:sz w:val="22"/>
      <w:szCs w:val="22"/>
      <w:lang w:eastAsia="ko-KR"/>
    </w:rPr>
  </w:style>
  <w:style w:type="character" w:customStyle="1" w:styleId="7Char">
    <w:name w:val="제목 7 Char"/>
    <w:basedOn w:val="a1"/>
    <w:link w:val="7"/>
    <w:rsid w:val="00EB2C81"/>
    <w:rPr>
      <w:rFonts w:ascii="Times New Roman" w:eastAsia="바탕" w:hAnsi="Times New Roman" w:cs="Times New Roman"/>
      <w:b/>
      <w:kern w:val="0"/>
      <w:sz w:val="24"/>
      <w:szCs w:val="22"/>
      <w:lang w:eastAsia="ko-KR"/>
    </w:rPr>
  </w:style>
  <w:style w:type="character" w:customStyle="1" w:styleId="8Char">
    <w:name w:val="제목 8 Char"/>
    <w:basedOn w:val="a1"/>
    <w:link w:val="8"/>
    <w:rsid w:val="00EB2C81"/>
    <w:rPr>
      <w:rFonts w:ascii="Times New Roman" w:eastAsia="바탕체" w:hAnsi="Times New Roman" w:cs="Times New Roman"/>
      <w:b/>
      <w:sz w:val="22"/>
      <w:szCs w:val="22"/>
      <w:lang w:eastAsia="ko-KR"/>
    </w:rPr>
  </w:style>
  <w:style w:type="character" w:customStyle="1" w:styleId="9Char">
    <w:name w:val="제목 9 Char"/>
    <w:basedOn w:val="a1"/>
    <w:link w:val="9"/>
    <w:rsid w:val="00EB2C81"/>
    <w:rPr>
      <w:rFonts w:ascii="Times New Roman" w:eastAsia="바탕체" w:hAnsi="Times New Roman" w:cs="Times New Roman"/>
      <w:color w:val="FF0000"/>
      <w:kern w:val="0"/>
      <w:sz w:val="24"/>
      <w:szCs w:val="22"/>
      <w:lang w:eastAsia="ko-KR"/>
    </w:rPr>
  </w:style>
  <w:style w:type="paragraph" w:styleId="a5">
    <w:name w:val="Title"/>
    <w:aliases w:val="제목 (수준1)"/>
    <w:basedOn w:val="a"/>
    <w:link w:val="Char"/>
    <w:qFormat/>
    <w:rsid w:val="00EB2C81"/>
    <w:pPr>
      <w:ind w:firstLineChars="100" w:firstLine="100"/>
      <w:jc w:val="center"/>
    </w:pPr>
    <w:rPr>
      <w:b/>
      <w:bCs/>
      <w:sz w:val="28"/>
    </w:rPr>
  </w:style>
  <w:style w:type="character" w:customStyle="1" w:styleId="Char">
    <w:name w:val="제목 Char"/>
    <w:aliases w:val="제목 (수준1) Char"/>
    <w:basedOn w:val="a1"/>
    <w:link w:val="a5"/>
    <w:rsid w:val="00EB2C81"/>
    <w:rPr>
      <w:rFonts w:ascii="Times New Roman" w:eastAsia="바탕체" w:hAnsi="Times New Roman" w:cs="Times New Roman"/>
      <w:b/>
      <w:bCs/>
      <w:sz w:val="28"/>
      <w:szCs w:val="22"/>
      <w:lang w:eastAsia="ko-KR"/>
    </w:rPr>
  </w:style>
  <w:style w:type="paragraph" w:styleId="a6">
    <w:name w:val="Block Text"/>
    <w:basedOn w:val="a"/>
    <w:rsid w:val="00EB2C81"/>
    <w:pPr>
      <w:ind w:left="57" w:right="57"/>
    </w:pPr>
  </w:style>
  <w:style w:type="paragraph" w:styleId="a7">
    <w:name w:val="Document Map"/>
    <w:basedOn w:val="a"/>
    <w:link w:val="Char0"/>
    <w:semiHidden/>
    <w:rsid w:val="00EB2C81"/>
    <w:pPr>
      <w:shd w:val="clear" w:color="auto" w:fill="000080"/>
    </w:pPr>
    <w:rPr>
      <w:rFonts w:ascii="Arial" w:eastAsia="돋움체" w:hAnsi="Arial"/>
    </w:rPr>
  </w:style>
  <w:style w:type="character" w:customStyle="1" w:styleId="Char0">
    <w:name w:val="문서 구조 Char"/>
    <w:basedOn w:val="a1"/>
    <w:link w:val="a7"/>
    <w:semiHidden/>
    <w:rsid w:val="00EB2C81"/>
    <w:rPr>
      <w:rFonts w:ascii="Arial" w:eastAsia="돋움체" w:hAnsi="Arial" w:cs="Times New Roman"/>
      <w:sz w:val="22"/>
      <w:szCs w:val="22"/>
      <w:shd w:val="clear" w:color="auto" w:fill="000080"/>
      <w:lang w:eastAsia="ko-KR"/>
    </w:rPr>
  </w:style>
  <w:style w:type="paragraph" w:styleId="a8">
    <w:name w:val="Body Text"/>
    <w:basedOn w:val="a"/>
    <w:link w:val="Char1"/>
    <w:rsid w:val="00EB2C81"/>
    <w:pPr>
      <w:ind w:right="57"/>
    </w:pPr>
    <w:rPr>
      <w:color w:val="FF0000"/>
    </w:rPr>
  </w:style>
  <w:style w:type="character" w:customStyle="1" w:styleId="Char1">
    <w:name w:val="본문 Char"/>
    <w:basedOn w:val="a1"/>
    <w:link w:val="a8"/>
    <w:rsid w:val="00EB2C81"/>
    <w:rPr>
      <w:rFonts w:ascii="Times New Roman" w:eastAsia="바탕체" w:hAnsi="Times New Roman" w:cs="Times New Roman"/>
      <w:color w:val="FF0000"/>
      <w:sz w:val="22"/>
      <w:szCs w:val="22"/>
      <w:lang w:eastAsia="ko-KR"/>
    </w:rPr>
  </w:style>
  <w:style w:type="paragraph" w:styleId="a0">
    <w:name w:val="Normal Indent"/>
    <w:basedOn w:val="a"/>
    <w:rsid w:val="00EB2C81"/>
    <w:pPr>
      <w:ind w:left="851"/>
    </w:pPr>
  </w:style>
  <w:style w:type="paragraph" w:styleId="a9">
    <w:name w:val="footer"/>
    <w:basedOn w:val="a"/>
    <w:link w:val="Char2"/>
    <w:rsid w:val="00EB2C81"/>
    <w:pPr>
      <w:tabs>
        <w:tab w:val="center" w:pos="4252"/>
        <w:tab w:val="right" w:pos="8504"/>
      </w:tabs>
      <w:snapToGrid w:val="0"/>
    </w:pPr>
  </w:style>
  <w:style w:type="character" w:customStyle="1" w:styleId="Char2">
    <w:name w:val="바닥글 Char"/>
    <w:basedOn w:val="a1"/>
    <w:link w:val="a9"/>
    <w:rsid w:val="00EB2C81"/>
    <w:rPr>
      <w:rFonts w:ascii="Times New Roman" w:eastAsia="바탕체" w:hAnsi="Times New Roman" w:cs="Times New Roman"/>
      <w:sz w:val="22"/>
      <w:szCs w:val="22"/>
      <w:lang w:eastAsia="ko-KR"/>
    </w:rPr>
  </w:style>
  <w:style w:type="character" w:styleId="aa">
    <w:name w:val="page number"/>
    <w:basedOn w:val="a1"/>
    <w:rsid w:val="00EB2C81"/>
  </w:style>
  <w:style w:type="paragraph" w:styleId="ab">
    <w:name w:val="header"/>
    <w:basedOn w:val="a"/>
    <w:link w:val="Char3"/>
    <w:rsid w:val="00EB2C81"/>
    <w:pPr>
      <w:tabs>
        <w:tab w:val="center" w:pos="4252"/>
        <w:tab w:val="right" w:pos="8504"/>
      </w:tabs>
      <w:snapToGrid w:val="0"/>
    </w:pPr>
  </w:style>
  <w:style w:type="character" w:customStyle="1" w:styleId="Char3">
    <w:name w:val="머리글 Char"/>
    <w:basedOn w:val="a1"/>
    <w:link w:val="ab"/>
    <w:rsid w:val="00EB2C81"/>
    <w:rPr>
      <w:rFonts w:ascii="Times New Roman" w:eastAsia="바탕체" w:hAnsi="Times New Roman" w:cs="Times New Roman"/>
      <w:sz w:val="22"/>
      <w:szCs w:val="22"/>
      <w:lang w:eastAsia="ko-KR"/>
    </w:rPr>
  </w:style>
  <w:style w:type="paragraph" w:styleId="ac">
    <w:name w:val="Date"/>
    <w:basedOn w:val="a"/>
    <w:next w:val="a"/>
    <w:link w:val="Char4"/>
    <w:rsid w:val="00EB2C81"/>
  </w:style>
  <w:style w:type="character" w:customStyle="1" w:styleId="Char4">
    <w:name w:val="날짜 Char"/>
    <w:basedOn w:val="a1"/>
    <w:link w:val="ac"/>
    <w:rsid w:val="00EB2C81"/>
    <w:rPr>
      <w:rFonts w:ascii="Times New Roman" w:eastAsia="바탕체" w:hAnsi="Times New Roman" w:cs="Times New Roman"/>
      <w:sz w:val="22"/>
      <w:szCs w:val="22"/>
      <w:lang w:eastAsia="ko-KR"/>
    </w:rPr>
  </w:style>
  <w:style w:type="character" w:styleId="ad">
    <w:name w:val="Hyperlink"/>
    <w:uiPriority w:val="99"/>
    <w:rsid w:val="00EB2C81"/>
    <w:rPr>
      <w:color w:val="0000FF"/>
      <w:u w:val="single"/>
    </w:rPr>
  </w:style>
  <w:style w:type="character" w:styleId="ae">
    <w:name w:val="annotation reference"/>
    <w:semiHidden/>
    <w:rsid w:val="00EB2C81"/>
    <w:rPr>
      <w:sz w:val="16"/>
    </w:rPr>
  </w:style>
  <w:style w:type="paragraph" w:styleId="af">
    <w:name w:val="annotation text"/>
    <w:basedOn w:val="a"/>
    <w:link w:val="Char5"/>
    <w:semiHidden/>
    <w:rsid w:val="00EB2C81"/>
  </w:style>
  <w:style w:type="character" w:customStyle="1" w:styleId="Char5">
    <w:name w:val="메모 텍스트 Char"/>
    <w:basedOn w:val="a1"/>
    <w:link w:val="af"/>
    <w:semiHidden/>
    <w:rsid w:val="00EB2C81"/>
    <w:rPr>
      <w:rFonts w:ascii="Times New Roman" w:eastAsia="바탕체" w:hAnsi="Times New Roman" w:cs="Times New Roman"/>
      <w:sz w:val="22"/>
      <w:szCs w:val="22"/>
      <w:lang w:eastAsia="ko-KR"/>
    </w:rPr>
  </w:style>
  <w:style w:type="character" w:styleId="af0">
    <w:name w:val="FollowedHyperlink"/>
    <w:rsid w:val="00EB2C81"/>
    <w:rPr>
      <w:color w:val="800080"/>
      <w:u w:val="single"/>
    </w:rPr>
  </w:style>
  <w:style w:type="paragraph" w:styleId="af1">
    <w:name w:val="Normal (Web)"/>
    <w:basedOn w:val="a"/>
    <w:uiPriority w:val="99"/>
    <w:rsid w:val="00EB2C81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f2">
    <w:name w:val="List Paragraph"/>
    <w:basedOn w:val="a"/>
    <w:uiPriority w:val="34"/>
    <w:qFormat/>
    <w:rsid w:val="00EB2C81"/>
    <w:pPr>
      <w:autoSpaceDE w:val="0"/>
      <w:autoSpaceDN w:val="0"/>
      <w:ind w:leftChars="400" w:left="800"/>
    </w:pPr>
    <w:rPr>
      <w:rFonts w:ascii="Calibri" w:eastAsia="맑은 고딕" w:hAnsi="Calibri"/>
      <w:sz w:val="20"/>
      <w:szCs w:val="24"/>
    </w:rPr>
  </w:style>
  <w:style w:type="character" w:customStyle="1" w:styleId="ref-journal">
    <w:name w:val="ref-journal"/>
    <w:basedOn w:val="a1"/>
    <w:rsid w:val="00EB2C81"/>
  </w:style>
  <w:style w:type="character" w:customStyle="1" w:styleId="ref-vol">
    <w:name w:val="ref-vol"/>
    <w:basedOn w:val="a1"/>
    <w:rsid w:val="00EB2C81"/>
  </w:style>
  <w:style w:type="paragraph" w:styleId="af3">
    <w:name w:val="footnote text"/>
    <w:basedOn w:val="a"/>
    <w:link w:val="Char6"/>
    <w:uiPriority w:val="99"/>
    <w:semiHidden/>
    <w:unhideWhenUsed/>
    <w:rsid w:val="00EB2C81"/>
    <w:pPr>
      <w:autoSpaceDE w:val="0"/>
      <w:autoSpaceDN w:val="0"/>
      <w:snapToGrid w:val="0"/>
      <w:jc w:val="left"/>
    </w:pPr>
    <w:rPr>
      <w:rFonts w:ascii="Calibri" w:eastAsia="맑은 고딕" w:hAnsi="Calibri"/>
      <w:sz w:val="20"/>
      <w:szCs w:val="24"/>
    </w:rPr>
  </w:style>
  <w:style w:type="character" w:customStyle="1" w:styleId="Char6">
    <w:name w:val="각주 텍스트 Char"/>
    <w:basedOn w:val="a1"/>
    <w:link w:val="af3"/>
    <w:uiPriority w:val="99"/>
    <w:semiHidden/>
    <w:rsid w:val="00EB2C81"/>
    <w:rPr>
      <w:rFonts w:ascii="Calibri" w:eastAsia="맑은 고딕" w:hAnsi="Calibri" w:cs="Times New Roman"/>
    </w:rPr>
  </w:style>
  <w:style w:type="character" w:styleId="af4">
    <w:name w:val="footnote reference"/>
    <w:uiPriority w:val="99"/>
    <w:semiHidden/>
    <w:unhideWhenUsed/>
    <w:rsid w:val="00EB2C81"/>
    <w:rPr>
      <w:vertAlign w:val="superscript"/>
    </w:rPr>
  </w:style>
  <w:style w:type="paragraph" w:styleId="10">
    <w:name w:val="toc 1"/>
    <w:basedOn w:val="a"/>
    <w:next w:val="a"/>
    <w:autoRedefine/>
    <w:uiPriority w:val="39"/>
    <w:unhideWhenUsed/>
    <w:rsid w:val="00EB2C81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EB2C81"/>
    <w:pPr>
      <w:keepLines/>
      <w:widowControl/>
      <w:wordWrap/>
      <w:spacing w:before="480" w:line="276" w:lineRule="auto"/>
      <w:jc w:val="left"/>
      <w:outlineLvl w:val="9"/>
    </w:pPr>
    <w:rPr>
      <w:rFonts w:ascii="Calibri Light" w:eastAsia="맑은 고딕" w:hAnsi="Calibri Light"/>
      <w:b/>
      <w:bCs/>
      <w:color w:val="2F5496"/>
      <w:kern w:val="0"/>
      <w:szCs w:val="28"/>
    </w:rPr>
  </w:style>
  <w:style w:type="paragraph" w:styleId="20">
    <w:name w:val="toc 2"/>
    <w:basedOn w:val="a"/>
    <w:next w:val="a"/>
    <w:autoRedefine/>
    <w:uiPriority w:val="39"/>
    <w:unhideWhenUsed/>
    <w:rsid w:val="00EB2C81"/>
    <w:pPr>
      <w:ind w:left="220"/>
      <w:jc w:val="left"/>
    </w:pPr>
    <w:rPr>
      <w:rFonts w:ascii="Calibri" w:hAnsi="Calibri" w:cs="Calibri"/>
      <w:smallCap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EB2C81"/>
    <w:pPr>
      <w:ind w:left="440"/>
      <w:jc w:val="left"/>
    </w:pPr>
    <w:rPr>
      <w:rFonts w:ascii="Calibri" w:hAnsi="Calibri" w:cs="Calibri"/>
      <w:i/>
      <w:iCs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EB2C81"/>
    <w:pPr>
      <w:ind w:left="660"/>
      <w:jc w:val="left"/>
    </w:pPr>
    <w:rPr>
      <w:rFonts w:ascii="Calibri" w:hAnsi="Calibri" w:cs="Calibri"/>
      <w:sz w:val="18"/>
      <w:szCs w:val="18"/>
    </w:rPr>
  </w:style>
  <w:style w:type="paragraph" w:styleId="50">
    <w:name w:val="toc 5"/>
    <w:basedOn w:val="a"/>
    <w:next w:val="a"/>
    <w:autoRedefine/>
    <w:uiPriority w:val="39"/>
    <w:unhideWhenUsed/>
    <w:rsid w:val="00EB2C81"/>
    <w:pPr>
      <w:ind w:left="880"/>
      <w:jc w:val="left"/>
    </w:pPr>
    <w:rPr>
      <w:rFonts w:ascii="Calibri" w:hAnsi="Calibri" w:cs="Calibri"/>
      <w:sz w:val="18"/>
      <w:szCs w:val="18"/>
    </w:rPr>
  </w:style>
  <w:style w:type="paragraph" w:styleId="60">
    <w:name w:val="toc 6"/>
    <w:basedOn w:val="a"/>
    <w:next w:val="a"/>
    <w:autoRedefine/>
    <w:uiPriority w:val="39"/>
    <w:unhideWhenUsed/>
    <w:rsid w:val="00EB2C81"/>
    <w:pPr>
      <w:ind w:left="1100"/>
      <w:jc w:val="left"/>
    </w:pPr>
    <w:rPr>
      <w:rFonts w:ascii="Calibri" w:hAnsi="Calibri" w:cs="Calibri"/>
      <w:sz w:val="18"/>
      <w:szCs w:val="18"/>
    </w:rPr>
  </w:style>
  <w:style w:type="paragraph" w:styleId="70">
    <w:name w:val="toc 7"/>
    <w:basedOn w:val="a"/>
    <w:next w:val="a"/>
    <w:autoRedefine/>
    <w:uiPriority w:val="39"/>
    <w:unhideWhenUsed/>
    <w:rsid w:val="00EB2C81"/>
    <w:pPr>
      <w:ind w:left="1320"/>
      <w:jc w:val="left"/>
    </w:pPr>
    <w:rPr>
      <w:rFonts w:ascii="Calibri" w:hAnsi="Calibri" w:cs="Calibri"/>
      <w:sz w:val="18"/>
      <w:szCs w:val="18"/>
    </w:rPr>
  </w:style>
  <w:style w:type="paragraph" w:styleId="80">
    <w:name w:val="toc 8"/>
    <w:basedOn w:val="a"/>
    <w:next w:val="a"/>
    <w:autoRedefine/>
    <w:uiPriority w:val="39"/>
    <w:unhideWhenUsed/>
    <w:rsid w:val="00EB2C81"/>
    <w:pPr>
      <w:ind w:left="1540"/>
      <w:jc w:val="left"/>
    </w:pPr>
    <w:rPr>
      <w:rFonts w:ascii="Calibri" w:hAnsi="Calibri" w:cs="Calibri"/>
      <w:sz w:val="18"/>
      <w:szCs w:val="18"/>
    </w:rPr>
  </w:style>
  <w:style w:type="paragraph" w:styleId="90">
    <w:name w:val="toc 9"/>
    <w:basedOn w:val="a"/>
    <w:next w:val="a"/>
    <w:autoRedefine/>
    <w:uiPriority w:val="39"/>
    <w:unhideWhenUsed/>
    <w:rsid w:val="00EB2C81"/>
    <w:pPr>
      <w:ind w:left="1760"/>
      <w:jc w:val="left"/>
    </w:pPr>
    <w:rPr>
      <w:rFonts w:ascii="Calibri" w:hAnsi="Calibri" w:cs="Calibri"/>
      <w:sz w:val="18"/>
      <w:szCs w:val="18"/>
    </w:rPr>
  </w:style>
  <w:style w:type="paragraph" w:styleId="af5">
    <w:name w:val="caption"/>
    <w:basedOn w:val="a"/>
    <w:next w:val="a"/>
    <w:uiPriority w:val="35"/>
    <w:semiHidden/>
    <w:unhideWhenUsed/>
    <w:qFormat/>
    <w:rsid w:val="00EB2C81"/>
    <w:rPr>
      <w:b/>
      <w:bCs/>
      <w:sz w:val="20"/>
      <w:szCs w:val="20"/>
    </w:rPr>
  </w:style>
  <w:style w:type="character" w:customStyle="1" w:styleId="c9dxtc">
    <w:name w:val="c9dxtc"/>
    <w:basedOn w:val="a1"/>
    <w:rsid w:val="00EB2C81"/>
  </w:style>
  <w:style w:type="paragraph" w:styleId="af6">
    <w:name w:val="Revision"/>
    <w:hidden/>
    <w:uiPriority w:val="99"/>
    <w:semiHidden/>
    <w:rsid w:val="0012627A"/>
    <w:pPr>
      <w:jc w:val="left"/>
    </w:pPr>
    <w:rPr>
      <w:rFonts w:ascii="Times New Roman" w:eastAsia="바탕체" w:hAnsi="Times New Roman" w:cs="Times New Roman"/>
      <w:sz w:val="22"/>
      <w:szCs w:val="2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1277</Words>
  <Characters>7279</Characters>
  <Application>Microsoft Office Word</Application>
  <DocSecurity>0</DocSecurity>
  <Lines>60</Lines>
  <Paragraphs>17</Paragraphs>
  <ScaleCrop>false</ScaleCrop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오지혜</dc:creator>
  <cp:keywords/>
  <dc:description/>
  <cp:lastModifiedBy>admin</cp:lastModifiedBy>
  <cp:revision>3</cp:revision>
  <dcterms:created xsi:type="dcterms:W3CDTF">2023-07-18T15:31:00Z</dcterms:created>
  <dcterms:modified xsi:type="dcterms:W3CDTF">2023-08-07T11:03:00Z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eyJub2RlMSI6eyJkc2QiOiIwMTAwMDAwMDAwMDAyODU3IiwibG9nVGltZSI6IjIwMjMtMDctMTRUMDQ6NDE6MjdaIiwicElEIjoiMSIsInRyYWNlSWQiOiIxMDc5QUFENjAyRTI0NkE1NzNGRUUyRjQ2M0M2MjU4QyIsInVzZXJDb2RlIjoiTTIwMDA1OCJ9LCJub2RlMiI6eyJkc2QiOiIwMTAwMDAwMDAwMDAyODU3IiwibG9nVGltZSI6IjI</vt:lpwstr>
  </property>
</Properties>
</file>