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4DC15E" w14:textId="0D0016F5" w:rsidR="008D1296" w:rsidRDefault="008D1296" w:rsidP="00F44FF8"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8D1296">
        <w:rPr>
          <w:rFonts w:ascii="Times New Roman" w:hAnsi="Times New Roman" w:cs="Times New Roman"/>
          <w:b/>
          <w:bCs/>
          <w:sz w:val="32"/>
          <w:szCs w:val="36"/>
        </w:rPr>
        <w:t>Supplementary Material</w:t>
      </w:r>
    </w:p>
    <w:p w14:paraId="5B92BB3B" w14:textId="77777777" w:rsidR="008D1296" w:rsidRPr="008D1296" w:rsidRDefault="008D1296" w:rsidP="00F44FF8">
      <w:pPr>
        <w:jc w:val="center"/>
        <w:rPr>
          <w:rFonts w:ascii="Times New Roman" w:eastAsia="宋体" w:hAnsi="Times New Roman" w:cs="Times New Roman"/>
          <w:b/>
          <w:bCs/>
          <w:sz w:val="44"/>
          <w:szCs w:val="48"/>
        </w:rPr>
      </w:pPr>
    </w:p>
    <w:p w14:paraId="121C56C2" w14:textId="77777777" w:rsidR="00F44FF8" w:rsidRPr="008D1296" w:rsidRDefault="00F44FF8" w:rsidP="00F44FF8">
      <w:pPr>
        <w:rPr>
          <w:rFonts w:ascii="Times New Roman" w:hAnsi="Times New Roman" w:cs="Times New Roman"/>
          <w:b/>
        </w:rPr>
      </w:pPr>
      <w:r w:rsidRPr="008D1296">
        <w:rPr>
          <w:rFonts w:ascii="Times New Roman" w:hAnsi="Times New Roman" w:cs="Times New Roman"/>
          <w:b/>
          <w:bCs/>
        </w:rPr>
        <w:t>Supplementary Material 1</w:t>
      </w:r>
    </w:p>
    <w:p w14:paraId="64390A2B" w14:textId="77777777" w:rsidR="00F44FF8" w:rsidRPr="008D1296" w:rsidRDefault="00F44FF8" w:rsidP="00F44FF8">
      <w:pPr>
        <w:rPr>
          <w:rFonts w:ascii="Times New Roman" w:hAnsi="Times New Roman" w:cs="Times New Roman"/>
          <w:bCs/>
        </w:rPr>
      </w:pPr>
      <w:r w:rsidRPr="008D1296">
        <w:rPr>
          <w:rFonts w:ascii="Times New Roman" w:hAnsi="Times New Roman" w:cs="Times New Roman"/>
        </w:rPr>
        <w:t>TRIM13 overexpression/knockdown primer sequence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6"/>
        <w:gridCol w:w="3720"/>
      </w:tblGrid>
      <w:tr w:rsidR="00F44FF8" w:rsidRPr="008D1296" w14:paraId="1A3AF033" w14:textId="77777777" w:rsidTr="00F44FF8">
        <w:tc>
          <w:tcPr>
            <w:tcW w:w="263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480E93" w14:textId="77777777" w:rsidR="00F44FF8" w:rsidRPr="008D1296" w:rsidRDefault="00F44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1296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372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642061" w14:textId="77777777" w:rsidR="00F44FF8" w:rsidRPr="008D1296" w:rsidRDefault="00F44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1296">
              <w:rPr>
                <w:rFonts w:ascii="Times New Roman" w:hAnsi="Times New Roman" w:cs="Times New Roman"/>
                <w:sz w:val="20"/>
                <w:szCs w:val="20"/>
              </w:rPr>
              <w:t>Primer sequence</w:t>
            </w:r>
          </w:p>
        </w:tc>
      </w:tr>
      <w:tr w:rsidR="00F44FF8" w:rsidRPr="008D1296" w14:paraId="2E18F7E5" w14:textId="77777777" w:rsidTr="00F44FF8">
        <w:tc>
          <w:tcPr>
            <w:tcW w:w="26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21D8887" w14:textId="77777777" w:rsidR="00F44FF8" w:rsidRPr="008D1296" w:rsidRDefault="00F44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1296">
              <w:rPr>
                <w:rFonts w:ascii="Times New Roman" w:hAnsi="Times New Roman" w:cs="Times New Roman"/>
                <w:sz w:val="20"/>
                <w:szCs w:val="20"/>
              </w:rPr>
              <w:t>OE-TRIM13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0B7F22" w14:textId="77777777" w:rsidR="00F44FF8" w:rsidRPr="008D1296" w:rsidRDefault="00F44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1296">
              <w:rPr>
                <w:rFonts w:ascii="Times New Roman" w:hAnsi="Times New Roman" w:cs="Times New Roman"/>
                <w:sz w:val="20"/>
                <w:szCs w:val="20"/>
              </w:rPr>
              <w:t>TGCTTGGCCTTGTCATTGTCT</w:t>
            </w:r>
          </w:p>
        </w:tc>
      </w:tr>
      <w:tr w:rsidR="00F44FF8" w:rsidRPr="008D1296" w14:paraId="0F0D6E47" w14:textId="77777777" w:rsidTr="00F44FF8"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EADD0B" w14:textId="77777777" w:rsidR="00F44FF8" w:rsidRPr="008D1296" w:rsidRDefault="00F44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1296">
              <w:rPr>
                <w:rFonts w:ascii="Times New Roman" w:hAnsi="Times New Roman" w:cs="Times New Roman"/>
                <w:sz w:val="20"/>
                <w:szCs w:val="20"/>
              </w:rPr>
              <w:t>sh-TRIM13-1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2EA218" w14:textId="77777777" w:rsidR="00F44FF8" w:rsidRPr="008D1296" w:rsidRDefault="00F44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1296">
              <w:rPr>
                <w:rFonts w:ascii="Times New Roman" w:hAnsi="Times New Roman" w:cs="Times New Roman"/>
                <w:sz w:val="20"/>
                <w:szCs w:val="20"/>
              </w:rPr>
              <w:t>TAATAGCCTGCAGGTTAATTA</w:t>
            </w:r>
          </w:p>
        </w:tc>
      </w:tr>
      <w:tr w:rsidR="00F44FF8" w:rsidRPr="008D1296" w14:paraId="1F416DA4" w14:textId="77777777" w:rsidTr="00F44FF8"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4C616D" w14:textId="77777777" w:rsidR="00F44FF8" w:rsidRPr="008D1296" w:rsidRDefault="00F44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1296">
              <w:rPr>
                <w:rFonts w:ascii="Times New Roman" w:hAnsi="Times New Roman" w:cs="Times New Roman"/>
                <w:sz w:val="20"/>
                <w:szCs w:val="20"/>
              </w:rPr>
              <w:t>sh-TRIM13-2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425EF3" w14:textId="77777777" w:rsidR="00F44FF8" w:rsidRPr="008D1296" w:rsidRDefault="00F44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1296">
              <w:rPr>
                <w:rFonts w:ascii="Times New Roman" w:hAnsi="Times New Roman" w:cs="Times New Roman"/>
                <w:sz w:val="20"/>
                <w:szCs w:val="20"/>
              </w:rPr>
              <w:t>TTTGCCTGCAAGCCCTTTAAT</w:t>
            </w:r>
          </w:p>
        </w:tc>
      </w:tr>
      <w:tr w:rsidR="00F44FF8" w:rsidRPr="008D1296" w14:paraId="071877B8" w14:textId="77777777" w:rsidTr="00F44FF8">
        <w:tc>
          <w:tcPr>
            <w:tcW w:w="2636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C17EC7E" w14:textId="77777777" w:rsidR="00F44FF8" w:rsidRPr="008D1296" w:rsidRDefault="00F44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1296">
              <w:rPr>
                <w:rFonts w:ascii="Times New Roman" w:hAnsi="Times New Roman" w:cs="Times New Roman"/>
                <w:sz w:val="20"/>
                <w:szCs w:val="20"/>
              </w:rPr>
              <w:t>sh-TRIM13-3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CD8754B" w14:textId="77777777" w:rsidR="00F44FF8" w:rsidRPr="008D1296" w:rsidRDefault="00F44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1296">
              <w:rPr>
                <w:rFonts w:ascii="Times New Roman" w:hAnsi="Times New Roman" w:cs="Times New Roman"/>
                <w:sz w:val="20"/>
                <w:szCs w:val="20"/>
              </w:rPr>
              <w:t>ATGTTCCTAGAATGGTCATTA</w:t>
            </w:r>
          </w:p>
        </w:tc>
      </w:tr>
    </w:tbl>
    <w:p w14:paraId="50B58D88" w14:textId="77777777" w:rsidR="00F44FF8" w:rsidRPr="008D1296" w:rsidRDefault="00F44FF8" w:rsidP="00F44FF8">
      <w:pPr>
        <w:rPr>
          <w:rFonts w:ascii="Times New Roman" w:hAnsi="Times New Roman" w:cs="Times New Roman"/>
          <w:bCs/>
          <w:sz w:val="22"/>
        </w:rPr>
      </w:pPr>
      <w:r w:rsidRPr="008D1296">
        <w:rPr>
          <w:rFonts w:ascii="Times New Roman" w:hAnsi="Times New Roman" w:cs="Times New Roman"/>
        </w:rPr>
        <w:t xml:space="preserve"> </w:t>
      </w:r>
    </w:p>
    <w:p w14:paraId="60038361" w14:textId="77777777" w:rsidR="00F44FF8" w:rsidRPr="008D1296" w:rsidRDefault="00F44FF8" w:rsidP="00F44FF8">
      <w:pPr>
        <w:rPr>
          <w:rFonts w:ascii="Times New Roman" w:hAnsi="Times New Roman" w:cs="Times New Roman"/>
          <w:b/>
        </w:rPr>
      </w:pPr>
      <w:r w:rsidRPr="008D1296">
        <w:rPr>
          <w:rFonts w:ascii="Times New Roman" w:hAnsi="Times New Roman" w:cs="Times New Roman"/>
          <w:b/>
          <w:bCs/>
        </w:rPr>
        <w:t>Supplementary Material 2</w:t>
      </w:r>
    </w:p>
    <w:tbl>
      <w:tblPr>
        <w:tblW w:w="8011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3445"/>
        <w:gridCol w:w="3510"/>
      </w:tblGrid>
      <w:tr w:rsidR="00F44FF8" w:rsidRPr="008D1296" w14:paraId="313596AC" w14:textId="77777777" w:rsidTr="00F44FF8">
        <w:trPr>
          <w:trHeight w:val="274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40C70" w14:textId="77777777" w:rsidR="00F44FF8" w:rsidRPr="008D1296" w:rsidRDefault="00F44FF8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Gene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DE341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Forward Primer</w:t>
            </w: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D129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,</w:t>
            </w: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→3</w:t>
            </w:r>
            <w:r w:rsidRPr="008D129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,</w:t>
            </w: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3401CB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Reverse Primer</w:t>
            </w: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D129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,</w:t>
            </w: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→3</w:t>
            </w:r>
            <w:r w:rsidRPr="008D129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,</w:t>
            </w: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</w:tr>
      <w:tr w:rsidR="00F44FF8" w:rsidRPr="008D1296" w14:paraId="7168613A" w14:textId="77777777" w:rsidTr="00F44FF8">
        <w:trPr>
          <w:trHeight w:val="274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21AB9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TRIM13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82E08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TGCTTGGCCTTGTCATTGTCT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7AC871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CCATCTGTCACCTGTTCCCAG</w:t>
            </w:r>
          </w:p>
        </w:tc>
      </w:tr>
      <w:tr w:rsidR="00F44FF8" w:rsidRPr="008D1296" w14:paraId="2F7ACA9C" w14:textId="77777777" w:rsidTr="00F44FF8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6E787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GRP78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D10D1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AGCCACCAAGATGCTGACAT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AF58C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GGCCTGCACTTCCATAGAGTT</w:t>
            </w:r>
          </w:p>
        </w:tc>
      </w:tr>
      <w:tr w:rsidR="00F44FF8" w:rsidRPr="008D1296" w14:paraId="527B4839" w14:textId="77777777" w:rsidTr="00F44FF8">
        <w:trPr>
          <w:trHeight w:val="331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B98D8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GRP94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34598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GGAGAGTCGTGAAGCAGTTGA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1E216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GTTGCCAGACCATCCGTACT</w:t>
            </w:r>
          </w:p>
        </w:tc>
      </w:tr>
      <w:tr w:rsidR="00F44FF8" w:rsidRPr="008D1296" w14:paraId="512057EB" w14:textId="77777777" w:rsidTr="00F44FF8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E9191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XBP-1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33FDE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CGTCATCAGCCAAGCTGGAA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65F978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TGAGAGGTGCTTCCTCGATT</w:t>
            </w:r>
          </w:p>
        </w:tc>
      </w:tr>
      <w:tr w:rsidR="00F44FF8" w:rsidRPr="008D1296" w14:paraId="701B2ABC" w14:textId="77777777" w:rsidTr="00F44FF8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9BEB7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elF2a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66559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TTGCATGAAGAGGAACCACCT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1ACC45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GGCAGGAGTAGGTGCCAAAT</w:t>
            </w:r>
          </w:p>
        </w:tc>
      </w:tr>
      <w:tr w:rsidR="00F44FF8" w:rsidRPr="008D1296" w14:paraId="019CA3C7" w14:textId="77777777" w:rsidTr="00F44FF8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36CED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Beclin1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69909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CAGGATGGTGTCTCTCGCAG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19DF69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GATCCACATCTGTCTGCCC</w:t>
            </w:r>
          </w:p>
        </w:tc>
      </w:tr>
      <w:tr w:rsidR="00F44FF8" w:rsidRPr="008D1296" w14:paraId="6C714985" w14:textId="77777777" w:rsidTr="00F44FF8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3BA98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BCL-2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A46FD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ATGTGTGTGGAGAGCGTCAA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24155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GGGCCGTACAGTTCCACAAA</w:t>
            </w:r>
          </w:p>
        </w:tc>
      </w:tr>
      <w:tr w:rsidR="00F44FF8" w:rsidRPr="008D1296" w14:paraId="45426A97" w14:textId="77777777" w:rsidTr="00F44FF8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E6608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PI3K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D1E58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TGTCGTGCATGTGGGATGTA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C1DCDA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GCCCTGTAGAGCATCCATGA</w:t>
            </w:r>
          </w:p>
        </w:tc>
      </w:tr>
      <w:tr w:rsidR="00F44FF8" w:rsidRPr="008D1296" w14:paraId="2AA4DC50" w14:textId="77777777" w:rsidTr="00F44FF8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00311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AKT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25F58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ACCACTGTCATCGAACGCAC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908757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CTCTTCAGCCCCTGAGTTGT</w:t>
            </w:r>
          </w:p>
        </w:tc>
      </w:tr>
      <w:tr w:rsidR="00F44FF8" w:rsidRPr="008D1296" w14:paraId="401F409F" w14:textId="77777777" w:rsidTr="00F44FF8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4BC63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mTOR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BD4D7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CATGCTGCGTGTCTTCATGC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8122C2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TTTCGAGATGGCAGTGGAGC</w:t>
            </w:r>
          </w:p>
        </w:tc>
      </w:tr>
      <w:tr w:rsidR="00F44FF8" w:rsidRPr="008D1296" w14:paraId="22075DC9" w14:textId="77777777" w:rsidTr="00F44FF8">
        <w:trPr>
          <w:trHeight w:val="253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EECEE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GAPDH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41FC9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CTGGGCTACACTGAGCACC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D413C6" w14:textId="77777777" w:rsidR="00F44FF8" w:rsidRPr="008D1296" w:rsidRDefault="00F44F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296">
              <w:rPr>
                <w:rFonts w:ascii="Times New Roman" w:hAnsi="Times New Roman" w:cs="Times New Roman"/>
                <w:sz w:val="18"/>
                <w:szCs w:val="18"/>
              </w:rPr>
              <w:t>AAGTGGTCGTTGAGGGCAATG</w:t>
            </w:r>
          </w:p>
        </w:tc>
      </w:tr>
    </w:tbl>
    <w:p w14:paraId="0FA5AD1B" w14:textId="77777777" w:rsidR="00F44FF8" w:rsidRPr="008D1296" w:rsidRDefault="00F44FF8" w:rsidP="00F44FF8">
      <w:pPr>
        <w:rPr>
          <w:rFonts w:ascii="Times New Roman" w:hAnsi="Times New Roman" w:cs="Times New Roman"/>
          <w:bCs/>
          <w:sz w:val="22"/>
        </w:rPr>
      </w:pPr>
      <w:r w:rsidRPr="008D1296">
        <w:rPr>
          <w:rFonts w:ascii="Times New Roman" w:hAnsi="Times New Roman" w:cs="Times New Roman"/>
        </w:rPr>
        <w:t xml:space="preserve"> </w:t>
      </w:r>
    </w:p>
    <w:p w14:paraId="61EEAA6A" w14:textId="77777777" w:rsidR="00F44FF8" w:rsidRPr="008D1296" w:rsidRDefault="00F44FF8" w:rsidP="00F44FF8">
      <w:pPr>
        <w:rPr>
          <w:rFonts w:ascii="Times New Roman" w:hAnsi="Times New Roman" w:cs="Times New Roman"/>
        </w:rPr>
      </w:pPr>
      <w:r w:rsidRPr="008D1296">
        <w:rPr>
          <w:rFonts w:ascii="Times New Roman" w:hAnsi="Times New Roman" w:cs="Times New Roman"/>
        </w:rPr>
        <w:t xml:space="preserve"> </w:t>
      </w:r>
    </w:p>
    <w:p w14:paraId="1C0C9AE6" w14:textId="77777777" w:rsidR="00F44FF8" w:rsidRPr="008D1296" w:rsidRDefault="00F44FF8" w:rsidP="00F44FF8">
      <w:pPr>
        <w:rPr>
          <w:rFonts w:ascii="Times New Roman" w:hAnsi="Times New Roman" w:cs="Times New Roman"/>
          <w:b/>
        </w:rPr>
      </w:pPr>
      <w:r w:rsidRPr="008D1296">
        <w:rPr>
          <w:rFonts w:ascii="Times New Roman" w:hAnsi="Times New Roman" w:cs="Times New Roman"/>
          <w:b/>
          <w:bCs/>
        </w:rPr>
        <w:t>Supplementary Material 3</w:t>
      </w:r>
    </w:p>
    <w:tbl>
      <w:tblPr>
        <w:tblStyle w:val="ae"/>
        <w:tblW w:w="0" w:type="auto"/>
        <w:tblInd w:w="0" w:type="dxa"/>
        <w:tblLook w:val="04A0" w:firstRow="1" w:lastRow="0" w:firstColumn="1" w:lastColumn="0" w:noHBand="0" w:noVBand="1"/>
      </w:tblPr>
      <w:tblGrid>
        <w:gridCol w:w="4256"/>
        <w:gridCol w:w="4040"/>
      </w:tblGrid>
      <w:tr w:rsidR="00F44FF8" w:rsidRPr="008D1296" w14:paraId="5D0F9897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F1CBB" w14:textId="77777777" w:rsidR="00F44FF8" w:rsidRPr="008D1296" w:rsidRDefault="00F44FF8">
            <w:pPr>
              <w:rPr>
                <w:bCs/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Reagents/equipment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E0E19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Manufacturer</w:t>
            </w:r>
          </w:p>
        </w:tc>
      </w:tr>
      <w:tr w:rsidR="00F44FF8" w:rsidRPr="008D1296" w14:paraId="4DD2A9C9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DCBF2" w14:textId="77777777" w:rsidR="00F44FF8" w:rsidRPr="008D1296" w:rsidRDefault="00F44FF8">
            <w:pPr>
              <w:rPr>
                <w:b/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Sprague Dawley rats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5DCC1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Experimental Animal Center of Kunming Medical University</w:t>
            </w:r>
          </w:p>
        </w:tc>
      </w:tr>
      <w:tr w:rsidR="00F44FF8" w:rsidRPr="008D1296" w14:paraId="2AEF2F44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85D69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ab-s200 animal passive smoking exposure system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4535F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BioLab</w:t>
            </w:r>
            <w:proofErr w:type="spellEnd"/>
            <w:r w:rsidRPr="008D1296">
              <w:rPr>
                <w:sz w:val="21"/>
                <w:szCs w:val="21"/>
              </w:rPr>
              <w:t xml:space="preserve"> Technology Co. Ltd, Beijing, China</w:t>
            </w:r>
          </w:p>
        </w:tc>
      </w:tr>
      <w:tr w:rsidR="00F44FF8" w:rsidRPr="008D1296" w14:paraId="71EAD83C" w14:textId="77777777" w:rsidTr="00F44FF8">
        <w:trPr>
          <w:trHeight w:val="594"/>
        </w:trPr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50FAE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cigarette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76718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Hongyun</w:t>
            </w:r>
            <w:proofErr w:type="spellEnd"/>
            <w:r w:rsidRPr="008D1296">
              <w:rPr>
                <w:sz w:val="21"/>
                <w:szCs w:val="21"/>
              </w:rPr>
              <w:t xml:space="preserve"> </w:t>
            </w:r>
            <w:proofErr w:type="spellStart"/>
            <w:r w:rsidRPr="008D1296">
              <w:rPr>
                <w:sz w:val="21"/>
                <w:szCs w:val="21"/>
              </w:rPr>
              <w:t>Honghe</w:t>
            </w:r>
            <w:proofErr w:type="spellEnd"/>
            <w:r w:rsidRPr="008D1296">
              <w:rPr>
                <w:sz w:val="21"/>
                <w:szCs w:val="21"/>
              </w:rPr>
              <w:t xml:space="preserve"> </w:t>
            </w:r>
            <w:proofErr w:type="spellStart"/>
            <w:proofErr w:type="gramStart"/>
            <w:r w:rsidRPr="008D1296">
              <w:rPr>
                <w:sz w:val="21"/>
                <w:szCs w:val="21"/>
              </w:rPr>
              <w:t>Tobacco,Yunnan</w:t>
            </w:r>
            <w:proofErr w:type="gramEnd"/>
            <w:r w:rsidRPr="008D1296">
              <w:rPr>
                <w:sz w:val="21"/>
                <w:szCs w:val="21"/>
              </w:rPr>
              <w:t>,China</w:t>
            </w:r>
            <w:proofErr w:type="spellEnd"/>
          </w:p>
        </w:tc>
      </w:tr>
      <w:tr w:rsidR="00F44FF8" w:rsidRPr="008D1296" w14:paraId="7390E8DD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671CD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Serum free Ham's F-12 K medium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8B6FE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proofErr w:type="gramStart"/>
            <w:r w:rsidRPr="008D1296">
              <w:rPr>
                <w:sz w:val="21"/>
                <w:szCs w:val="21"/>
              </w:rPr>
              <w:t>Procell,Wuhan</w:t>
            </w:r>
            <w:proofErr w:type="gramEnd"/>
            <w:r w:rsidRPr="008D1296">
              <w:rPr>
                <w:sz w:val="21"/>
                <w:szCs w:val="21"/>
              </w:rPr>
              <w:t>,China</w:t>
            </w:r>
            <w:proofErr w:type="spellEnd"/>
          </w:p>
        </w:tc>
      </w:tr>
      <w:tr w:rsidR="00F44FF8" w:rsidRPr="008D1296" w14:paraId="12F4477D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26823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TRIM13 recombinant lentivirus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1D850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Obio</w:t>
            </w:r>
            <w:proofErr w:type="spellEnd"/>
            <w:r w:rsidRPr="008D1296">
              <w:rPr>
                <w:sz w:val="21"/>
                <w:szCs w:val="21"/>
              </w:rPr>
              <w:t xml:space="preserve"> </w:t>
            </w:r>
            <w:proofErr w:type="spellStart"/>
            <w:proofErr w:type="gramStart"/>
            <w:r w:rsidRPr="008D1296">
              <w:rPr>
                <w:sz w:val="21"/>
                <w:szCs w:val="21"/>
              </w:rPr>
              <w:t>Technology,Shanghai</w:t>
            </w:r>
            <w:proofErr w:type="gramEnd"/>
            <w:r w:rsidRPr="008D1296">
              <w:rPr>
                <w:sz w:val="21"/>
                <w:szCs w:val="21"/>
              </w:rPr>
              <w:t>,China</w:t>
            </w:r>
            <w:proofErr w:type="spellEnd"/>
          </w:p>
        </w:tc>
      </w:tr>
      <w:tr w:rsidR="00F44FF8" w:rsidRPr="008D1296" w14:paraId="28793A0A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73265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fluorescence microscope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51812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Mshot</w:t>
            </w:r>
            <w:proofErr w:type="spellEnd"/>
            <w:r w:rsidRPr="008D1296">
              <w:rPr>
                <w:sz w:val="21"/>
                <w:szCs w:val="21"/>
              </w:rPr>
              <w:t>, Guangzhou, China</w:t>
            </w:r>
          </w:p>
        </w:tc>
      </w:tr>
      <w:tr w:rsidR="00F44FF8" w:rsidRPr="008D1296" w14:paraId="7EC71D82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460C2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 xml:space="preserve">HE </w:t>
            </w:r>
            <w:proofErr w:type="gramStart"/>
            <w:r w:rsidRPr="008D1296">
              <w:rPr>
                <w:sz w:val="21"/>
                <w:szCs w:val="21"/>
              </w:rPr>
              <w:t>staining</w:t>
            </w:r>
            <w:proofErr w:type="gramEnd"/>
            <w:r w:rsidRPr="008D1296">
              <w:rPr>
                <w:sz w:val="21"/>
                <w:szCs w:val="21"/>
              </w:rPr>
              <w:t xml:space="preserve"> kit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0C520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Solarbio</w:t>
            </w:r>
            <w:proofErr w:type="spellEnd"/>
            <w:r w:rsidRPr="008D1296">
              <w:rPr>
                <w:sz w:val="21"/>
                <w:szCs w:val="21"/>
              </w:rPr>
              <w:t xml:space="preserve"> Life Science</w:t>
            </w:r>
          </w:p>
        </w:tc>
      </w:tr>
      <w:tr w:rsidR="00F44FF8" w:rsidRPr="008D1296" w14:paraId="2071D047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40FF8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TriQuick</w:t>
            </w:r>
            <w:proofErr w:type="spellEnd"/>
            <w:r w:rsidRPr="008D1296">
              <w:rPr>
                <w:sz w:val="21"/>
                <w:szCs w:val="21"/>
              </w:rPr>
              <w:t xml:space="preserve"> Reagent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56DCA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Solarbio</w:t>
            </w:r>
            <w:proofErr w:type="spellEnd"/>
            <w:r w:rsidRPr="008D1296">
              <w:rPr>
                <w:sz w:val="21"/>
                <w:szCs w:val="21"/>
              </w:rPr>
              <w:t xml:space="preserve"> Life Science, Beijing, China</w:t>
            </w:r>
          </w:p>
        </w:tc>
      </w:tr>
      <w:tr w:rsidR="00F44FF8" w:rsidRPr="008D1296" w14:paraId="75FDEDCC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FEADD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NanoDrop</w:t>
            </w:r>
            <w:proofErr w:type="spellEnd"/>
            <w:r w:rsidRPr="008D1296">
              <w:rPr>
                <w:sz w:val="21"/>
                <w:szCs w:val="21"/>
              </w:rPr>
              <w:t xml:space="preserve"> 2000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20D89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Thermo</w:t>
            </w:r>
            <w:proofErr w:type="spellEnd"/>
            <w:r w:rsidRPr="008D1296">
              <w:rPr>
                <w:sz w:val="21"/>
                <w:szCs w:val="21"/>
              </w:rPr>
              <w:t xml:space="preserve"> Fisher Scientific, Wilmington, USA</w:t>
            </w:r>
          </w:p>
        </w:tc>
      </w:tr>
      <w:tr w:rsidR="00F44FF8" w:rsidRPr="008D1296" w14:paraId="333E4765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8B1AF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Servicebio®RT</w:t>
            </w:r>
            <w:proofErr w:type="spellEnd"/>
            <w:r w:rsidRPr="008D1296">
              <w:rPr>
                <w:sz w:val="21"/>
                <w:szCs w:val="21"/>
              </w:rPr>
              <w:t xml:space="preserve"> First Strand cDNA Synthesis Kit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542BD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 xml:space="preserve">Servicebio </w:t>
            </w:r>
            <w:proofErr w:type="spellStart"/>
            <w:proofErr w:type="gramStart"/>
            <w:r w:rsidRPr="008D1296">
              <w:rPr>
                <w:sz w:val="21"/>
                <w:szCs w:val="21"/>
              </w:rPr>
              <w:t>Technology,Wuhan</w:t>
            </w:r>
            <w:proofErr w:type="gramEnd"/>
            <w:r w:rsidRPr="008D1296">
              <w:rPr>
                <w:sz w:val="21"/>
                <w:szCs w:val="21"/>
              </w:rPr>
              <w:t>,China</w:t>
            </w:r>
            <w:proofErr w:type="spellEnd"/>
          </w:p>
        </w:tc>
      </w:tr>
      <w:tr w:rsidR="00F44FF8" w:rsidRPr="008D1296" w14:paraId="47D5851D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5B565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lastRenderedPageBreak/>
              <w:t>2×SYBR Green qPCR Master Mix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CDD60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 xml:space="preserve">Servicebio </w:t>
            </w:r>
            <w:proofErr w:type="spellStart"/>
            <w:proofErr w:type="gramStart"/>
            <w:r w:rsidRPr="008D1296">
              <w:rPr>
                <w:sz w:val="21"/>
                <w:szCs w:val="21"/>
              </w:rPr>
              <w:t>Technology,Wuhan</w:t>
            </w:r>
            <w:proofErr w:type="gramEnd"/>
            <w:r w:rsidRPr="008D1296">
              <w:rPr>
                <w:sz w:val="21"/>
                <w:szCs w:val="21"/>
              </w:rPr>
              <w:t>,China</w:t>
            </w:r>
            <w:proofErr w:type="spellEnd"/>
          </w:p>
        </w:tc>
      </w:tr>
      <w:tr w:rsidR="00F44FF8" w:rsidRPr="008D1296" w14:paraId="3D424E8D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0902F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StepOnePlus</w:t>
            </w:r>
            <w:proofErr w:type="spellEnd"/>
            <w:r w:rsidRPr="008D1296">
              <w:rPr>
                <w:sz w:val="21"/>
                <w:szCs w:val="21"/>
              </w:rPr>
              <w:t xml:space="preserve"> Real-Time PCR System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8556F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Thermo</w:t>
            </w:r>
            <w:proofErr w:type="spellEnd"/>
            <w:r w:rsidRPr="008D1296">
              <w:rPr>
                <w:sz w:val="21"/>
                <w:szCs w:val="21"/>
              </w:rPr>
              <w:t xml:space="preserve"> Fisher </w:t>
            </w:r>
            <w:proofErr w:type="spellStart"/>
            <w:proofErr w:type="gramStart"/>
            <w:r w:rsidRPr="008D1296">
              <w:rPr>
                <w:sz w:val="21"/>
                <w:szCs w:val="21"/>
              </w:rPr>
              <w:t>Scientific,Shanghai</w:t>
            </w:r>
            <w:proofErr w:type="gramEnd"/>
            <w:r w:rsidRPr="008D1296">
              <w:rPr>
                <w:sz w:val="21"/>
                <w:szCs w:val="21"/>
              </w:rPr>
              <w:t>,China</w:t>
            </w:r>
            <w:proofErr w:type="spellEnd"/>
          </w:p>
        </w:tc>
      </w:tr>
      <w:tr w:rsidR="00F44FF8" w:rsidRPr="008D1296" w14:paraId="1FBEC5E2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C5F26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RIPA lysis buffer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B0C2C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Solarbio</w:t>
            </w:r>
            <w:proofErr w:type="spellEnd"/>
            <w:r w:rsidRPr="008D1296">
              <w:rPr>
                <w:sz w:val="21"/>
                <w:szCs w:val="21"/>
              </w:rPr>
              <w:t xml:space="preserve"> Life Science</w:t>
            </w:r>
          </w:p>
        </w:tc>
      </w:tr>
      <w:tr w:rsidR="00F44FF8" w:rsidRPr="008D1296" w14:paraId="3103E34E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A3708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BCA Protein Assay Kit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E1622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Solarbio</w:t>
            </w:r>
            <w:proofErr w:type="spellEnd"/>
            <w:r w:rsidRPr="008D1296">
              <w:rPr>
                <w:sz w:val="21"/>
                <w:szCs w:val="21"/>
              </w:rPr>
              <w:t xml:space="preserve"> Life Science</w:t>
            </w:r>
          </w:p>
        </w:tc>
      </w:tr>
      <w:tr w:rsidR="00F44FF8" w:rsidRPr="008D1296" w14:paraId="6C0451C1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3EFB7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PVDF membrane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02B27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 xml:space="preserve">Millipore </w:t>
            </w:r>
            <w:proofErr w:type="spellStart"/>
            <w:proofErr w:type="gramStart"/>
            <w:r w:rsidRPr="008D1296">
              <w:rPr>
                <w:sz w:val="21"/>
                <w:szCs w:val="21"/>
              </w:rPr>
              <w:t>Sigma,Beijing</w:t>
            </w:r>
            <w:proofErr w:type="gramEnd"/>
            <w:r w:rsidRPr="008D1296">
              <w:rPr>
                <w:sz w:val="21"/>
                <w:szCs w:val="21"/>
              </w:rPr>
              <w:t>,China</w:t>
            </w:r>
            <w:proofErr w:type="spellEnd"/>
          </w:p>
        </w:tc>
      </w:tr>
      <w:tr w:rsidR="00F44FF8" w:rsidRPr="008D1296" w14:paraId="4F2D82BE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14A1A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ECL kit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4C45A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proofErr w:type="gramStart"/>
            <w:r w:rsidRPr="008D1296">
              <w:rPr>
                <w:sz w:val="21"/>
                <w:szCs w:val="21"/>
              </w:rPr>
              <w:t>Millipore,Sigma</w:t>
            </w:r>
            <w:proofErr w:type="spellEnd"/>
            <w:proofErr w:type="gramEnd"/>
            <w:r w:rsidRPr="008D1296">
              <w:rPr>
                <w:sz w:val="21"/>
                <w:szCs w:val="21"/>
              </w:rPr>
              <w:t xml:space="preserve"> </w:t>
            </w:r>
            <w:proofErr w:type="spellStart"/>
            <w:r w:rsidRPr="008D1296">
              <w:rPr>
                <w:sz w:val="21"/>
                <w:szCs w:val="21"/>
              </w:rPr>
              <w:t>Beijing,China</w:t>
            </w:r>
            <w:proofErr w:type="spellEnd"/>
          </w:p>
        </w:tc>
      </w:tr>
      <w:tr w:rsidR="00F44FF8" w:rsidRPr="008D1296" w14:paraId="3A366330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D88E5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chemiluminescence imaging system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972CF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Bio-</w:t>
            </w:r>
            <w:proofErr w:type="spellStart"/>
            <w:proofErr w:type="gramStart"/>
            <w:r w:rsidRPr="008D1296">
              <w:rPr>
                <w:sz w:val="21"/>
                <w:szCs w:val="21"/>
              </w:rPr>
              <w:t>RAD,Beijing</w:t>
            </w:r>
            <w:proofErr w:type="spellEnd"/>
            <w:proofErr w:type="gramEnd"/>
          </w:p>
        </w:tc>
      </w:tr>
      <w:tr w:rsidR="00F44FF8" w:rsidRPr="008D1296" w14:paraId="0C93CF90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8092B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Tunel</w:t>
            </w:r>
            <w:proofErr w:type="spellEnd"/>
            <w:r w:rsidRPr="008D1296">
              <w:rPr>
                <w:sz w:val="21"/>
                <w:szCs w:val="21"/>
              </w:rPr>
              <w:t xml:space="preserve"> stain cartridge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4A392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 xml:space="preserve">Keygen </w:t>
            </w:r>
            <w:proofErr w:type="spellStart"/>
            <w:proofErr w:type="gramStart"/>
            <w:r w:rsidRPr="008D1296">
              <w:rPr>
                <w:sz w:val="21"/>
                <w:szCs w:val="21"/>
              </w:rPr>
              <w:t>biotech,Nanjing</w:t>
            </w:r>
            <w:proofErr w:type="gramEnd"/>
            <w:r w:rsidRPr="008D1296">
              <w:rPr>
                <w:sz w:val="21"/>
                <w:szCs w:val="21"/>
              </w:rPr>
              <w:t>,China</w:t>
            </w:r>
            <w:proofErr w:type="spellEnd"/>
          </w:p>
        </w:tc>
      </w:tr>
      <w:tr w:rsidR="00F44FF8" w:rsidRPr="008D1296" w14:paraId="2BF44021" w14:textId="77777777" w:rsidTr="00F44FF8">
        <w:trPr>
          <w:trHeight w:val="293"/>
        </w:trPr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E91A5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DAPI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6219D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proofErr w:type="gramStart"/>
            <w:r w:rsidRPr="008D1296">
              <w:rPr>
                <w:sz w:val="21"/>
                <w:szCs w:val="21"/>
              </w:rPr>
              <w:t>Beyotime,Shanghai</w:t>
            </w:r>
            <w:proofErr w:type="gramEnd"/>
            <w:r w:rsidRPr="008D1296">
              <w:rPr>
                <w:sz w:val="21"/>
                <w:szCs w:val="21"/>
              </w:rPr>
              <w:t>,China</w:t>
            </w:r>
            <w:proofErr w:type="spellEnd"/>
          </w:p>
        </w:tc>
      </w:tr>
      <w:tr w:rsidR="00F44FF8" w:rsidRPr="008D1296" w14:paraId="5F4AEC96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CFF64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fluorescence microscope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E76A9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proofErr w:type="gramStart"/>
            <w:r w:rsidRPr="008D1296">
              <w:rPr>
                <w:sz w:val="21"/>
                <w:szCs w:val="21"/>
              </w:rPr>
              <w:t>Zeiss,Oberkochen</w:t>
            </w:r>
            <w:proofErr w:type="gramEnd"/>
            <w:r w:rsidRPr="008D1296">
              <w:rPr>
                <w:sz w:val="21"/>
                <w:szCs w:val="21"/>
              </w:rPr>
              <w:t>,Germany</w:t>
            </w:r>
            <w:proofErr w:type="spellEnd"/>
          </w:p>
        </w:tc>
      </w:tr>
      <w:tr w:rsidR="00F44FF8" w:rsidRPr="008D1296" w14:paraId="20F330D8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3235D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EM-1400Plus Transmission Electron Microscope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07DB3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proofErr w:type="gramStart"/>
            <w:r w:rsidRPr="008D1296">
              <w:rPr>
                <w:sz w:val="21"/>
                <w:szCs w:val="21"/>
              </w:rPr>
              <w:t>JEOL,Beijing</w:t>
            </w:r>
            <w:proofErr w:type="gramEnd"/>
            <w:r w:rsidRPr="008D1296">
              <w:rPr>
                <w:sz w:val="21"/>
                <w:szCs w:val="21"/>
              </w:rPr>
              <w:t>,China</w:t>
            </w:r>
            <w:proofErr w:type="spellEnd"/>
          </w:p>
        </w:tc>
      </w:tr>
      <w:tr w:rsidR="00F44FF8" w:rsidRPr="008D1296" w14:paraId="63934BD2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588D7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MDC kit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F66B0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beyotime</w:t>
            </w:r>
            <w:proofErr w:type="spellEnd"/>
          </w:p>
        </w:tc>
      </w:tr>
      <w:tr w:rsidR="00F44FF8" w:rsidRPr="008D1296" w14:paraId="073F0571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0A7FC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Annexin V-kFluor647/PI Apoptosis Detection Kit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92937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KeyGEN</w:t>
            </w:r>
            <w:proofErr w:type="spellEnd"/>
            <w:r w:rsidRPr="008D1296">
              <w:rPr>
                <w:sz w:val="21"/>
                <w:szCs w:val="21"/>
              </w:rPr>
              <w:t xml:space="preserve"> </w:t>
            </w:r>
            <w:proofErr w:type="spellStart"/>
            <w:proofErr w:type="gramStart"/>
            <w:r w:rsidRPr="008D1296">
              <w:rPr>
                <w:sz w:val="21"/>
                <w:szCs w:val="21"/>
              </w:rPr>
              <w:t>Biotech,Nanjing</w:t>
            </w:r>
            <w:proofErr w:type="gramEnd"/>
            <w:r w:rsidRPr="008D1296">
              <w:rPr>
                <w:sz w:val="21"/>
                <w:szCs w:val="21"/>
              </w:rPr>
              <w:t>,China</w:t>
            </w:r>
            <w:proofErr w:type="spellEnd"/>
          </w:p>
        </w:tc>
      </w:tr>
      <w:tr w:rsidR="00F44FF8" w:rsidRPr="008D1296" w14:paraId="40D716CD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673E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 xml:space="preserve">BD </w:t>
            </w:r>
            <w:proofErr w:type="spellStart"/>
            <w:r w:rsidRPr="008D1296">
              <w:rPr>
                <w:sz w:val="21"/>
                <w:szCs w:val="21"/>
              </w:rPr>
              <w:t>Accuri</w:t>
            </w:r>
            <w:proofErr w:type="spellEnd"/>
            <w:r w:rsidRPr="008D1296">
              <w:rPr>
                <w:sz w:val="21"/>
                <w:szCs w:val="21"/>
              </w:rPr>
              <w:t xml:space="preserve"> C6 Plus Flow Cytometer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568ED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BD Bioscience, Shanghai, China</w:t>
            </w:r>
          </w:p>
        </w:tc>
      </w:tr>
      <w:tr w:rsidR="00F44FF8" w:rsidRPr="008D1296" w14:paraId="1A9D3055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293FC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</w:rPr>
              <w:t>Flowjo</w:t>
            </w:r>
            <w:proofErr w:type="spellEnd"/>
            <w:r w:rsidRPr="008D1296">
              <w:rPr>
                <w:sz w:val="21"/>
                <w:szCs w:val="21"/>
              </w:rPr>
              <w:t xml:space="preserve"> Software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3F867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(https://www.flowjo.com/solutions/flowjo, ver. 10.6.2</w:t>
            </w:r>
          </w:p>
        </w:tc>
      </w:tr>
      <w:tr w:rsidR="00F44FF8" w:rsidRPr="008D1296" w14:paraId="26F91D7C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3E71A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</w:rPr>
              <w:t>SPSS27.0 Software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58916" w14:textId="77777777" w:rsidR="00F44FF8" w:rsidRPr="008D1296" w:rsidRDefault="00F44FF8">
            <w:pPr>
              <w:rPr>
                <w:sz w:val="21"/>
                <w:szCs w:val="21"/>
              </w:rPr>
            </w:pPr>
            <w:proofErr w:type="spellStart"/>
            <w:r w:rsidRPr="008D1296">
              <w:rPr>
                <w:sz w:val="21"/>
                <w:szCs w:val="21"/>
                <w:shd w:val="clear" w:color="auto" w:fill="FFFFFF"/>
              </w:rPr>
              <w:t>https</w:t>
            </w:r>
            <w:r w:rsidRPr="008D1296">
              <w:rPr>
                <w:rFonts w:ascii="宋体" w:eastAsia="宋体" w:hAnsi="宋体" w:cs="宋体" w:hint="eastAsia"/>
                <w:sz w:val="21"/>
                <w:szCs w:val="21"/>
                <w:shd w:val="clear" w:color="auto" w:fill="FFFFFF"/>
              </w:rPr>
              <w:t>：</w:t>
            </w:r>
            <w:r w:rsidRPr="008D1296">
              <w:rPr>
                <w:sz w:val="21"/>
                <w:szCs w:val="21"/>
                <w:shd w:val="clear" w:color="auto" w:fill="FFFFFF"/>
              </w:rPr>
              <w:t>https</w:t>
            </w:r>
            <w:proofErr w:type="spellEnd"/>
            <w:r w:rsidRPr="008D1296">
              <w:rPr>
                <w:sz w:val="21"/>
                <w:szCs w:val="21"/>
                <w:shd w:val="clear" w:color="auto" w:fill="FFFFFF"/>
              </w:rPr>
              <w:t>://b.ytlkeji.cn/</w:t>
            </w:r>
            <w:proofErr w:type="spellStart"/>
            <w:r w:rsidRPr="008D1296">
              <w:rPr>
                <w:sz w:val="21"/>
                <w:szCs w:val="21"/>
                <w:shd w:val="clear" w:color="auto" w:fill="FFFFFF"/>
              </w:rPr>
              <w:t>spss</w:t>
            </w:r>
            <w:proofErr w:type="spellEnd"/>
            <w:r w:rsidRPr="008D1296">
              <w:rPr>
                <w:sz w:val="21"/>
                <w:szCs w:val="21"/>
                <w:shd w:val="clear" w:color="auto" w:fill="FFFFFF"/>
              </w:rPr>
              <w:t>/</w:t>
            </w:r>
          </w:p>
        </w:tc>
      </w:tr>
      <w:tr w:rsidR="00F44FF8" w:rsidRPr="008D1296" w14:paraId="3DD96CB9" w14:textId="77777777" w:rsidTr="00F44FF8"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CE7B4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  <w:shd w:val="clear" w:color="auto" w:fill="FFFFFF"/>
              </w:rPr>
              <w:t>GraphPad Prism 7.0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1AD12" w14:textId="77777777" w:rsidR="00F44FF8" w:rsidRPr="008D1296" w:rsidRDefault="00F44FF8">
            <w:pPr>
              <w:rPr>
                <w:sz w:val="21"/>
                <w:szCs w:val="21"/>
              </w:rPr>
            </w:pPr>
            <w:r w:rsidRPr="008D1296">
              <w:rPr>
                <w:sz w:val="21"/>
                <w:szCs w:val="21"/>
                <w:shd w:val="clear" w:color="auto" w:fill="FFFFFF"/>
              </w:rPr>
              <w:t>GraphPad, San Francisco, CA</w:t>
            </w:r>
          </w:p>
        </w:tc>
      </w:tr>
    </w:tbl>
    <w:p w14:paraId="592CBF3C" w14:textId="77777777" w:rsidR="00F44FF8" w:rsidRDefault="00F44FF8" w:rsidP="00F44FF8">
      <w:pPr>
        <w:rPr>
          <w:rFonts w:ascii="Times New Roman" w:hAnsi="Times New Roman"/>
          <w:bCs/>
          <w:sz w:val="22"/>
        </w:rPr>
      </w:pPr>
      <w:r>
        <w:t xml:space="preserve"> </w:t>
      </w:r>
    </w:p>
    <w:p w14:paraId="1D9335B3" w14:textId="77777777" w:rsidR="00F44FF8" w:rsidRPr="00F44FF8" w:rsidRDefault="00F44FF8" w:rsidP="00F44FF8">
      <w:pPr>
        <w:rPr>
          <w:rFonts w:ascii="宋体" w:eastAsia="宋体" w:hAnsi="宋体" w:hint="eastAsia"/>
          <w:b/>
          <w:bCs/>
          <w:sz w:val="28"/>
          <w:szCs w:val="32"/>
        </w:rPr>
      </w:pPr>
    </w:p>
    <w:sectPr w:rsidR="00F44FF8" w:rsidRPr="00F44F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FF8"/>
    <w:rsid w:val="00111F38"/>
    <w:rsid w:val="001C4294"/>
    <w:rsid w:val="008D1296"/>
    <w:rsid w:val="00A87161"/>
    <w:rsid w:val="00F0623E"/>
    <w:rsid w:val="00F4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496E"/>
  <w15:chartTrackingRefBased/>
  <w15:docId w15:val="{F34C3187-F327-4043-8FC1-EE43BC090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44FF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4F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4FF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4FF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4FF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4FF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4FF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4FF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4FF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44FF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44F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44F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44FF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44FF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44FF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44FF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44FF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44FF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44FF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44F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44FF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44FF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44FF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44FF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44FF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44FF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44F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44FF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44FF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99"/>
    <w:rsid w:val="00F44FF8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17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qfwd</dc:creator>
  <cp:keywords/>
  <dc:description/>
  <cp:lastModifiedBy>qfwd</cp:lastModifiedBy>
  <cp:revision>2</cp:revision>
  <dcterms:created xsi:type="dcterms:W3CDTF">2024-06-07T13:19:00Z</dcterms:created>
  <dcterms:modified xsi:type="dcterms:W3CDTF">2024-06-07T13:22:00Z</dcterms:modified>
</cp:coreProperties>
</file>