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95C" w:rsidRPr="000B0C71" w:rsidRDefault="000B0C7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B0C71">
        <w:rPr>
          <w:rFonts w:ascii="Times New Roman" w:hAnsi="Times New Roman" w:cs="Times New Roman"/>
          <w:sz w:val="20"/>
          <w:szCs w:val="20"/>
          <w:lang w:val="en-US"/>
        </w:rPr>
        <w:t>Supplementary table 1: Districts with high prevalence of undernutrition among 15-44 years’ women, National Family Health Survey 5, India, 2019-20</w:t>
      </w:r>
    </w:p>
    <w:tbl>
      <w:tblPr>
        <w:tblW w:w="9026" w:type="dxa"/>
        <w:tblLook w:val="04A0" w:firstRow="1" w:lastRow="0" w:firstColumn="1" w:lastColumn="0" w:noHBand="0" w:noVBand="1"/>
      </w:tblPr>
      <w:tblGrid>
        <w:gridCol w:w="1551"/>
        <w:gridCol w:w="2326"/>
        <w:gridCol w:w="1529"/>
        <w:gridCol w:w="904"/>
        <w:gridCol w:w="1061"/>
        <w:gridCol w:w="1655"/>
      </w:tblGrid>
      <w:tr w:rsidR="000B0C71" w:rsidRPr="000B0C71" w:rsidTr="001614D0">
        <w:trPr>
          <w:trHeight w:val="300"/>
        </w:trPr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State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District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1614D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#</w:t>
            </w: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undernutrition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Healthy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Total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% undernutrition</w:t>
            </w:r>
          </w:p>
        </w:tc>
      </w:tr>
      <w:tr w:rsidR="000B0C71" w:rsidRPr="000B0C71" w:rsidTr="001614D0">
        <w:trPr>
          <w:trHeight w:val="300"/>
        </w:trPr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Chhattisgarh</w:t>
            </w:r>
          </w:p>
        </w:tc>
        <w:tc>
          <w:tcPr>
            <w:tcW w:w="23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bijapur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113</w:t>
            </w:r>
          </w:p>
        </w:tc>
        <w:tc>
          <w:tcPr>
            <w:tcW w:w="9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117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49.13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Chhattisgarh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jashpur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41.21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Chhattisgarh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sukma</w:t>
            </w:r>
            <w:bookmarkStart w:id="0" w:name="_GoBack"/>
            <w:bookmarkEnd w:id="0"/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40.42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Chhattisgarh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bemetara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39.65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Dadra &amp;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nagar</w:t>
            </w:r>
            <w:proofErr w:type="spellEnd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haveli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Dadra &amp; Nagar Haveli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40.41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banas</w:t>
            </w:r>
            <w:proofErr w:type="spellEnd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kantha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54.05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aravali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49.77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patan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49.30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dohad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49.23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tapi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48.72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anand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48.65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narmada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48.02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panch</w:t>
            </w:r>
            <w:proofErr w:type="spellEnd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mahals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47.83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chhota</w:t>
            </w:r>
            <w:proofErr w:type="spellEnd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udaipur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47.37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the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dangs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45.28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sabar</w:t>
            </w:r>
            <w:proofErr w:type="spellEnd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kantha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45.15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bharuch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44.57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kachchh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44.21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mahisagar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43.68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botad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42.25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surat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41.75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kheda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41.29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surendranagar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41.14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valsad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40.95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morbi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39.89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Gujarat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rajkot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38.86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Haryana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sirsa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39.09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Haryana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kaithal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38.78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Jharkhand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pashchimi</w:t>
            </w:r>
            <w:proofErr w:type="spellEnd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singhbhum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39.92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Karnataka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koppal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39.18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jabalpur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51.52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agar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malwa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50.88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sheopur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43.39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ratlam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43.26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jhabua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42.64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balaghat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42.17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mandsaur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41.94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chhatarpur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41.76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Khandwa (east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nimar</w:t>
            </w:r>
            <w:proofErr w:type="spellEnd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)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41.43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sehore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41.21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rajgarh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41.01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barwani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40.65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dewas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40.33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chhindwara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39.91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ashoknagar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39.26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Madhya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singrauli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38.68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nandurbar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47.42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latur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46.89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chandrapur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46.20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osmanabad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43.48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palghar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43.22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buldana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42.86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aurangabad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41.57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raigarh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40.35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jalgaon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40.15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satara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39.47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solapur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39.36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yavatmal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39.04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Maharashtra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nashik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114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38.71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Odisha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malkangiri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44.87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Odisha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nuapada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42.37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Punjab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faridkot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98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39.51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Rajasthan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dungarpur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186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319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41.69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Rajasthan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bundi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39.08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Telangana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jogulamba</w:t>
            </w:r>
            <w:proofErr w:type="spellEnd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gadwal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151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43.71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Telangana</w:t>
            </w:r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wanaparthy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40.89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Uttar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mahoba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173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42.90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Uttar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pradesh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kheri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40.35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West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bengal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puruliya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127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223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43.05</w:t>
            </w:r>
          </w:p>
        </w:tc>
      </w:tr>
      <w:tr w:rsidR="000B0C71" w:rsidRPr="000B0C71" w:rsidTr="000B0C71">
        <w:trPr>
          <w:trHeight w:val="300"/>
        </w:trPr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West </w:t>
            </w: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bengal</w:t>
            </w:r>
            <w:proofErr w:type="spellEnd"/>
          </w:p>
        </w:tc>
        <w:tc>
          <w:tcPr>
            <w:tcW w:w="2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bankura</w:t>
            </w:r>
            <w:proofErr w:type="spellEnd"/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109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B0C71" w:rsidRPr="000B0C71" w:rsidRDefault="000B0C71" w:rsidP="000B0C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B0C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41.08</w:t>
            </w:r>
          </w:p>
        </w:tc>
      </w:tr>
    </w:tbl>
    <w:p w:rsidR="000B0C71" w:rsidRPr="000B0C71" w:rsidRDefault="000B0C71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0B0C71" w:rsidRPr="000B0C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C71"/>
    <w:rsid w:val="000B0C71"/>
    <w:rsid w:val="001614D0"/>
    <w:rsid w:val="005A1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B6DDB"/>
  <w15:chartTrackingRefBased/>
  <w15:docId w15:val="{D2A1EEA9-20B2-45B3-86E0-7C905E8E7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6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2022-08-14T16:49:00Z</dcterms:created>
  <dcterms:modified xsi:type="dcterms:W3CDTF">2022-08-14T17:21:00Z</dcterms:modified>
</cp:coreProperties>
</file>