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C46597" w14:textId="77777777" w:rsidR="00EB084B" w:rsidRDefault="00EB084B" w:rsidP="00EB084B">
      <w:pPr>
        <w:pStyle w:val="a"/>
        <w:jc w:val="both"/>
      </w:pPr>
      <w:r>
        <w:rPr>
          <w:rFonts w:hint="eastAsia"/>
          <w:b/>
        </w:rPr>
        <w:t xml:space="preserve">Table 1 </w:t>
      </w:r>
      <w:r>
        <w:t>Hydrolysis products of A</w:t>
      </w:r>
      <w:r>
        <w:rPr>
          <w:rFonts w:hint="eastAsia"/>
        </w:rPr>
        <w:t>C</w:t>
      </w:r>
      <w:r>
        <w:t>T</w:t>
      </w:r>
      <w:r>
        <w:rPr>
          <w:rFonts w:hint="eastAsia"/>
        </w:rPr>
        <w:t xml:space="preserve"> </w:t>
      </w:r>
    </w:p>
    <w:tbl>
      <w:tblPr>
        <w:tblpPr w:leftFromText="180" w:rightFromText="180" w:vertAnchor="text" w:horzAnchor="page" w:tblpXSpec="center" w:tblpY="403"/>
        <w:tblOverlap w:val="never"/>
        <w:tblW w:w="4996" w:type="pct"/>
        <w:tblCellSpacing w:w="0" w:type="dxa"/>
        <w:tblBorders>
          <w:top w:val="single" w:sz="8" w:space="0" w:color="000000"/>
          <w:bottom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"/>
        <w:gridCol w:w="1379"/>
        <w:gridCol w:w="3361"/>
        <w:gridCol w:w="1831"/>
        <w:gridCol w:w="1833"/>
      </w:tblGrid>
      <w:tr w:rsidR="00EB084B" w14:paraId="6CDA97D0" w14:textId="77777777" w:rsidTr="00C52690">
        <w:trPr>
          <w:trHeight w:val="90"/>
          <w:tblCellSpacing w:w="0" w:type="dxa"/>
        </w:trPr>
        <w:tc>
          <w:tcPr>
            <w:tcW w:w="507" w:type="pct"/>
            <w:tcBorders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7A3702" w14:textId="77777777" w:rsidR="00EB084B" w:rsidRDefault="00EB084B" w:rsidP="00C52690">
            <w:pPr>
              <w:pStyle w:val="a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N</w:t>
            </w:r>
            <w:r>
              <w:rPr>
                <w:sz w:val="21"/>
                <w:szCs w:val="21"/>
              </w:rPr>
              <w:t>umber</w:t>
            </w:r>
          </w:p>
        </w:tc>
        <w:tc>
          <w:tcPr>
            <w:tcW w:w="737" w:type="pct"/>
            <w:tcBorders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9D29CF" w14:textId="77777777" w:rsidR="00EB084B" w:rsidRDefault="00EB084B" w:rsidP="00C52690">
            <w:pPr>
              <w:pStyle w:val="a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Abbreviation</w:t>
            </w:r>
          </w:p>
        </w:tc>
        <w:tc>
          <w:tcPr>
            <w:tcW w:w="1796" w:type="pct"/>
            <w:tcBorders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59BB20" w14:textId="77777777" w:rsidR="00EB084B" w:rsidRDefault="00EB084B" w:rsidP="00C52690">
            <w:pPr>
              <w:pStyle w:val="a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Chemical name</w:t>
            </w:r>
          </w:p>
        </w:tc>
        <w:tc>
          <w:tcPr>
            <w:tcW w:w="978" w:type="pct"/>
            <w:tcBorders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D6C74B1" w14:textId="77777777" w:rsidR="00EB084B" w:rsidRDefault="00EB084B" w:rsidP="00C52690">
            <w:pPr>
              <w:pStyle w:val="a0"/>
              <w:spacing w:line="240" w:lineRule="auto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Molecular formula</w:t>
            </w:r>
          </w:p>
        </w:tc>
        <w:tc>
          <w:tcPr>
            <w:tcW w:w="979" w:type="pct"/>
            <w:tcBorders>
              <w:bottom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C5A1BD" w14:textId="77777777" w:rsidR="00EB084B" w:rsidRDefault="00EB084B" w:rsidP="00C52690">
            <w:pPr>
              <w:pStyle w:val="a0"/>
              <w:spacing w:line="240" w:lineRule="auto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Molecular structure</w:t>
            </w:r>
          </w:p>
        </w:tc>
      </w:tr>
      <w:tr w:rsidR="00EB084B" w14:paraId="1C88FFE8" w14:textId="77777777" w:rsidTr="00C52690">
        <w:trPr>
          <w:trHeight w:val="778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8FF03B2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1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A3D845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ACT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0A5AF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color w:val="131413"/>
                <w:sz w:val="21"/>
                <w:szCs w:val="21"/>
                <w:lang w:bidi="ar"/>
              </w:rPr>
              <w:t>2-</w:t>
            </w: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Chloro</w:t>
            </w:r>
            <w:r>
              <w:rPr>
                <w:rFonts w:cs="Times New Roman"/>
                <w:color w:val="131413"/>
                <w:sz w:val="21"/>
                <w:szCs w:val="21"/>
                <w:lang w:bidi="ar"/>
              </w:rPr>
              <w:t>-N-</w:t>
            </w: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ethoxymethyl</w:t>
            </w:r>
            <w:r>
              <w:rPr>
                <w:rFonts w:cs="Times New Roman"/>
                <w:color w:val="131413"/>
                <w:sz w:val="21"/>
                <w:szCs w:val="21"/>
                <w:lang w:bidi="ar"/>
              </w:rPr>
              <w:t>-6'-</w:t>
            </w: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etgylacet</w:t>
            </w:r>
            <w:r>
              <w:rPr>
                <w:rFonts w:cs="Times New Roman"/>
                <w:color w:val="131413"/>
                <w:sz w:val="21"/>
                <w:szCs w:val="21"/>
                <w:lang w:bidi="ar"/>
              </w:rPr>
              <w:t>-O-</w:t>
            </w: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toluidide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5178E6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14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20</w:t>
            </w:r>
            <w:r>
              <w:rPr>
                <w:rFonts w:cs="Times New Roman"/>
                <w:sz w:val="21"/>
                <w:szCs w:val="21"/>
              </w:rPr>
              <w:t>ClN</w:t>
            </w:r>
            <w:r>
              <w:rPr>
                <w:rFonts w:cs="Times New Roman" w:hint="eastAsia"/>
                <w:sz w:val="21"/>
                <w:szCs w:val="21"/>
              </w:rPr>
              <w:t>O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97D311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427E380B" wp14:editId="7F38C83F">
                  <wp:extent cx="760730" cy="659130"/>
                  <wp:effectExtent l="0" t="0" r="0" b="7620"/>
                  <wp:docPr id="10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623" cy="666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1FAD329C" w14:textId="77777777" w:rsidTr="00C52690">
        <w:trPr>
          <w:trHeight w:val="90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CE1AC2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3E55626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ACD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26C932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Acetamide,2-chloro-N-(2,6-diethylphenyl)-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B01516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12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16</w:t>
            </w:r>
            <w:r>
              <w:rPr>
                <w:rFonts w:cs="Times New Roman" w:hint="eastAsia"/>
                <w:sz w:val="21"/>
                <w:szCs w:val="21"/>
              </w:rPr>
              <w:t>Cl</w:t>
            </w:r>
            <w:r>
              <w:rPr>
                <w:rFonts w:cs="Times New Roman"/>
                <w:sz w:val="21"/>
                <w:szCs w:val="21"/>
              </w:rPr>
              <w:t>NO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9C3515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40671950" wp14:editId="4E42F8CA">
                  <wp:extent cx="760730" cy="624205"/>
                  <wp:effectExtent l="0" t="0" r="1270" b="4445"/>
                  <wp:docPr id="14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3681" cy="643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3478F777" w14:textId="77777777" w:rsidTr="00C52690">
        <w:trPr>
          <w:trHeight w:val="676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7B453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3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1A3D52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CMEPA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AF486F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6" w:tgtFrame="https://www.chemsrc.com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2-</w:t>
              </w:r>
              <w:r>
                <w:rPr>
                  <w:rFonts w:cs="Times New Roman" w:hint="eastAsia"/>
                  <w:color w:val="131413"/>
                  <w:sz w:val="21"/>
                  <w:szCs w:val="21"/>
                  <w:lang w:bidi="ar"/>
                </w:rPr>
                <w:t>E</w:t>
              </w:r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thyl-6-methyl-2-chloroacetanilide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27A9566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11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1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4</w:t>
            </w:r>
            <w:r>
              <w:rPr>
                <w:rFonts w:cs="Times New Roman" w:hint="eastAsia"/>
                <w:sz w:val="21"/>
                <w:szCs w:val="21"/>
              </w:rPr>
              <w:t>Cl</w:t>
            </w:r>
            <w:r>
              <w:rPr>
                <w:rFonts w:cs="Times New Roman"/>
                <w:sz w:val="21"/>
                <w:szCs w:val="21"/>
              </w:rPr>
              <w:t>NO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C26A68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7A4F3858" wp14:editId="4C317570">
                  <wp:extent cx="693420" cy="666115"/>
                  <wp:effectExtent l="0" t="0" r="11430" b="635"/>
                  <wp:docPr id="1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4BE43CB1" w14:textId="77777777" w:rsidTr="00C52690">
        <w:trPr>
          <w:trHeight w:val="363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BA6859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4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D41E92F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MCA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9B9B8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8" w:tgtFrame="https://www.chemsrc.com/cas/_blank" w:history="1">
              <w:r>
                <w:rPr>
                  <w:rFonts w:hint="eastAsia"/>
                </w:rPr>
                <w:t>M</w:t>
              </w:r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ethyl chloroacetate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AA294B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3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5</w:t>
            </w:r>
            <w:r>
              <w:rPr>
                <w:rFonts w:cs="Times New Roman" w:hint="eastAsia"/>
                <w:sz w:val="21"/>
                <w:szCs w:val="21"/>
              </w:rPr>
              <w:t>ClO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FECBFB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20733211" wp14:editId="7E546A9F">
                  <wp:extent cx="629285" cy="318770"/>
                  <wp:effectExtent l="0" t="0" r="0" b="5080"/>
                  <wp:docPr id="13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868" cy="322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2455FC95" w14:textId="77777777" w:rsidTr="00C52690">
        <w:trPr>
          <w:trHeight w:val="90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DF92A58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5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DA35DB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EHA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50DBC4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10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Ethyl 2-hydroxyacetate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0BB37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4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8</w:t>
            </w:r>
            <w:r>
              <w:rPr>
                <w:rFonts w:cs="Times New Roman" w:hint="eastAsia"/>
                <w:sz w:val="21"/>
                <w:szCs w:val="21"/>
              </w:rPr>
              <w:t>O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EFA33C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078B5BAA" wp14:editId="08482CA7">
                  <wp:extent cx="724535" cy="290830"/>
                  <wp:effectExtent l="0" t="0" r="0" b="0"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429" cy="293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444500F0" w14:textId="77777777" w:rsidTr="00C52690">
        <w:trPr>
          <w:trHeight w:val="613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C7940F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6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87B23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ECA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CC5BEA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12" w:tgtFrame="https://www.chemsrc.com/cas/_blank" w:history="1">
              <w:r>
                <w:rPr>
                  <w:rFonts w:hint="eastAsia"/>
                </w:rPr>
                <w:t>E</w:t>
              </w:r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thyl chloroacetate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EF16D9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4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7</w:t>
            </w:r>
            <w:r>
              <w:rPr>
                <w:rFonts w:cs="Times New Roman" w:hint="eastAsia"/>
                <w:sz w:val="21"/>
                <w:szCs w:val="21"/>
              </w:rPr>
              <w:t>ClO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14C3974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53E5B65E" wp14:editId="2E921ABA">
                  <wp:extent cx="717550" cy="301625"/>
                  <wp:effectExtent l="0" t="0" r="6350" b="3175"/>
                  <wp:docPr id="17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4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581" cy="304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790561A7" w14:textId="77777777" w:rsidTr="00C52690">
        <w:trPr>
          <w:trHeight w:val="109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41E350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7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BA2BA9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CBZ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29C3B2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14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Chlorobenzene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2453A36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6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5</w:t>
            </w:r>
            <w:r>
              <w:rPr>
                <w:rFonts w:cs="Times New Roman" w:hint="eastAsia"/>
                <w:sz w:val="21"/>
                <w:szCs w:val="21"/>
              </w:rPr>
              <w:t>Cl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4D70C72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36181E99" wp14:editId="565AA2EE">
                  <wp:extent cx="283210" cy="508635"/>
                  <wp:effectExtent l="0" t="0" r="2540" b="5715"/>
                  <wp:docPr id="75" name="图片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4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191" cy="512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6477D0BD" w14:textId="77777777" w:rsidTr="00C52690">
        <w:trPr>
          <w:trHeight w:val="90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8047C4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8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4E0D08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EBZ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56DC27" w14:textId="77777777" w:rsidR="00EB084B" w:rsidRDefault="00EB084B" w:rsidP="00C52690">
            <w:pPr>
              <w:pStyle w:val="a0"/>
              <w:spacing w:line="240" w:lineRule="auto"/>
              <w:rPr>
                <w:rFonts w:ascii="Helvetica" w:eastAsia="Helvetica" w:hAnsi="Helvetica" w:cs="Helvetica"/>
                <w:color w:val="363636"/>
                <w:spacing w:val="0"/>
                <w:sz w:val="21"/>
                <w:szCs w:val="21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Ethylbenzene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487B8A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8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B83FE4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6E296C02" wp14:editId="462189FA">
                  <wp:extent cx="254635" cy="491490"/>
                  <wp:effectExtent l="0" t="0" r="0" b="3810"/>
                  <wp:docPr id="78" name="图片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5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97" cy="49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68CFC88D" w14:textId="77777777" w:rsidTr="00C52690">
        <w:trPr>
          <w:trHeight w:val="90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38FC45D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9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6D1E98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OXE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3B7BE4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17" w:tgtFrame="https://www.chemsrc.com/cas/_blank" w:history="1">
              <w:r>
                <w:rPr>
                  <w:rFonts w:hint="eastAsia"/>
                </w:rPr>
                <w:t>O</w:t>
              </w:r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-xylene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0CCF64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8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10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7D0904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0FB72267" wp14:editId="7FAF7014">
                  <wp:extent cx="380365" cy="434340"/>
                  <wp:effectExtent l="0" t="0" r="635" b="3810"/>
                  <wp:docPr id="77" name="图片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5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6802" cy="4417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73AD42FA" w14:textId="77777777" w:rsidTr="00C52690">
        <w:trPr>
          <w:trHeight w:val="90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DAAD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10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CA06108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CUM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B76910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19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Cumene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468014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9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12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DAC3D02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086BA4FB" wp14:editId="24A4F273">
                  <wp:extent cx="258445" cy="499110"/>
                  <wp:effectExtent l="0" t="0" r="8255" b="0"/>
                  <wp:docPr id="74" name="图片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4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308" cy="511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4EEB05FA" w14:textId="77777777" w:rsidTr="00C52690">
        <w:trPr>
          <w:trHeight w:val="90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EF5513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11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09F953D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EMP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2D2F1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21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2-E</w:t>
              </w:r>
              <w:r>
                <w:rPr>
                  <w:rFonts w:cs="Times New Roman" w:hint="eastAsia"/>
                  <w:color w:val="131413"/>
                  <w:sz w:val="21"/>
                  <w:szCs w:val="21"/>
                  <w:lang w:bidi="ar"/>
                </w:rPr>
                <w:t>thyl</w:t>
              </w:r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-6-</w:t>
              </w:r>
              <w:r>
                <w:rPr>
                  <w:rFonts w:cs="Times New Roman" w:hint="eastAsia"/>
                  <w:color w:val="131413"/>
                  <w:sz w:val="21"/>
                  <w:szCs w:val="21"/>
                  <w:lang w:bidi="ar"/>
                </w:rPr>
                <w:t>methylp</w:t>
              </w:r>
            </w:hyperlink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henol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75190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9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12</w:t>
            </w:r>
            <w:r>
              <w:rPr>
                <w:rFonts w:cs="Times New Roman" w:hint="eastAsia"/>
                <w:sz w:val="21"/>
                <w:szCs w:val="21"/>
              </w:rPr>
              <w:t>O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4D921C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66F5E145" wp14:editId="01CFF674">
                  <wp:extent cx="603250" cy="459105"/>
                  <wp:effectExtent l="0" t="0" r="635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479" cy="464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52E0FD7C" w14:textId="77777777" w:rsidTr="00C52690">
        <w:trPr>
          <w:trHeight w:val="1269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9511E70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12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0987A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PMA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A4F64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2,4,6,N,N-Pentamethylaniline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388732F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11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1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7</w:t>
            </w:r>
            <w:r>
              <w:rPr>
                <w:rFonts w:cs="Times New Roman"/>
                <w:sz w:val="21"/>
                <w:szCs w:val="21"/>
              </w:rPr>
              <w:t>ClN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4B79BCE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222E6036" wp14:editId="682DC791">
                  <wp:extent cx="508000" cy="650875"/>
                  <wp:effectExtent l="0" t="0" r="6350" b="0"/>
                  <wp:docPr id="73" name="图片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47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939" cy="667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0FE72302" w14:textId="77777777" w:rsidTr="00C52690">
        <w:trPr>
          <w:trHeight w:val="90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695B1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lastRenderedPageBreak/>
              <w:t>13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0D90B94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MEA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9DEE66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24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2-Ethyl-6-methylaniline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CFC3C0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9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13</w:t>
            </w:r>
            <w:r>
              <w:rPr>
                <w:rFonts w:cs="Times New Roman" w:hint="eastAsia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79590F8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3F4DEF40" wp14:editId="2BE04178">
                  <wp:extent cx="594995" cy="453390"/>
                  <wp:effectExtent l="0" t="0" r="0" b="3810"/>
                  <wp:docPr id="37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图片 21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115" cy="46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48D945BA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136BDF2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14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C21CBED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IMA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9902D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26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2-Isopropyl-6-methylaniline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0FA1DE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10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15</w:t>
            </w:r>
            <w:r>
              <w:rPr>
                <w:rFonts w:cs="Times New Roman" w:hint="eastAsia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C1835D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553C5C8E" wp14:editId="07B783C3">
                  <wp:extent cx="594995" cy="454025"/>
                  <wp:effectExtent l="0" t="0" r="0" b="3175"/>
                  <wp:docPr id="26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16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225" cy="466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0096006D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254BA39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15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790BC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EOT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C4A5EF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2,6-Dimethylaniline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81E8BDB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8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1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</w:t>
            </w:r>
            <w:r>
              <w:rPr>
                <w:rFonts w:cs="Times New Roman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6E815B8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264690F4" wp14:editId="7C33B48F">
                  <wp:extent cx="474980" cy="448310"/>
                  <wp:effectExtent l="0" t="0" r="1270" b="8890"/>
                  <wp:docPr id="42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图片 24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475" cy="455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7BD668F4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9AFB24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16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A147A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PDC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45CFA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29" w:tgtFrame="https://www.chemsrc.com/cas/_blank" w:history="1">
              <w:r>
                <w:rPr>
                  <w:rFonts w:hint="eastAsia"/>
                </w:rPr>
                <w:t>E</w:t>
              </w:r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seudocumidine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3B3784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9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13</w:t>
            </w:r>
            <w:r>
              <w:rPr>
                <w:rFonts w:cs="Times New Roman" w:hint="eastAsia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CDAF99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66A2BC92" wp14:editId="0C29192A">
                  <wp:extent cx="464185" cy="561975"/>
                  <wp:effectExtent l="0" t="0" r="0" b="9525"/>
                  <wp:docPr id="2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5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053" cy="5705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2EA1F4DA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B8559D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17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D3867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PED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EDA271F" w14:textId="77777777" w:rsidR="00EB084B" w:rsidRDefault="00EB084B" w:rsidP="00C52690">
            <w:pPr>
              <w:pStyle w:val="a0"/>
              <w:spacing w:line="240" w:lineRule="auto"/>
              <w:rPr>
                <w:rFonts w:ascii="Helvetica" w:eastAsia="Helvetica" w:hAnsi="Helvetica" w:cs="Helvetica"/>
                <w:color w:val="363636"/>
                <w:spacing w:val="0"/>
                <w:sz w:val="21"/>
                <w:szCs w:val="21"/>
              </w:rPr>
            </w:pPr>
            <w:hyperlink r:id="rId31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Phenol,2-ethyl-4,5-dimethyl-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1BAA67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10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14</w:t>
            </w:r>
            <w:r>
              <w:rPr>
                <w:rFonts w:cs="Times New Roman" w:hint="eastAsia"/>
                <w:sz w:val="21"/>
                <w:szCs w:val="21"/>
              </w:rPr>
              <w:t>O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64F89A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1FB717DB" wp14:editId="4E1AFDDB">
                  <wp:extent cx="538480" cy="526415"/>
                  <wp:effectExtent l="0" t="0" r="0" b="6985"/>
                  <wp:docPr id="41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图片 23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3021" cy="530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400119E6" w14:textId="77777777" w:rsidTr="00C52690">
        <w:trPr>
          <w:trHeight w:val="90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63B1EE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18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1E0166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DDA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2892B4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N,N-diethyl-2,6-dimethylaniline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90C58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12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1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9</w:t>
            </w:r>
            <w:r>
              <w:rPr>
                <w:rFonts w:cs="Times New Roman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F79AFA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7C899777" wp14:editId="4584B96D">
                  <wp:extent cx="455930" cy="535940"/>
                  <wp:effectExtent l="0" t="0" r="0" b="0"/>
                  <wp:docPr id="61" name="图片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图片 35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755" cy="540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33D36699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4B656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19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7EA40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DFA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682298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hyperlink r:id="rId34" w:tgtFrame="https://www.chemsrc.com/_blank" w:history="1">
              <w:r>
                <w:rPr>
                  <w:rFonts w:cs="Times New Roman" w:hint="eastAsia"/>
                  <w:sz w:val="21"/>
                  <w:szCs w:val="21"/>
                </w:rPr>
                <w:t>N,N-Diethylaniline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0410F0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  <w:vertAlign w:val="subscript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10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1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5</w:t>
            </w:r>
            <w:r>
              <w:rPr>
                <w:rFonts w:cs="Times New Roman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0A9A6E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0FCA548E" wp14:editId="601A89C6">
                  <wp:extent cx="232410" cy="562610"/>
                  <wp:effectExtent l="0" t="0" r="0" b="8890"/>
                  <wp:docPr id="56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图片 31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58" cy="581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29A2DA7D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13BFFE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20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0B946E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BET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E18DF0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36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Benzene,1-ethyl-2,4,5-trime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0F2CB8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11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16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733647D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752467FD" wp14:editId="10B646CE">
                  <wp:extent cx="605790" cy="555625"/>
                  <wp:effectExtent l="0" t="0" r="3810" b="0"/>
                  <wp:docPr id="30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17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669" cy="569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1187F112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A4C766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21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8273AA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TMA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9C11E8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2,6,N,N-Tetramethylaniline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867C04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10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1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5</w:t>
            </w:r>
            <w:r>
              <w:rPr>
                <w:rFonts w:cs="Times New Roman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F4768B0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3BC703E9" wp14:editId="5CEDC886">
                  <wp:extent cx="476885" cy="483870"/>
                  <wp:effectExtent l="0" t="0" r="0" b="0"/>
                  <wp:docPr id="4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 25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071" cy="4911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2CDC823D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37FDCE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22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109F8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TMS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C3DF4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39" w:tgtFrame="https://www.chemsrc.com/cas/_blank" w:history="1">
              <w:r>
                <w:rPr>
                  <w:rFonts w:cs="Times New Roman" w:hint="eastAsia"/>
                  <w:color w:val="131413"/>
                  <w:sz w:val="21"/>
                  <w:szCs w:val="21"/>
                  <w:lang w:bidi="ar"/>
                </w:rPr>
                <w:t>2,4,6-Trimethylstyrene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5937E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11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14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4C1761A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2932B671" wp14:editId="198DC6E6">
                  <wp:extent cx="457200" cy="584835"/>
                  <wp:effectExtent l="0" t="0" r="0" b="5715"/>
                  <wp:docPr id="62" name="图片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图片 36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345" cy="588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1FD97C5C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7D19E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23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4569DA9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DYA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EB3CD3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41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2,6-Diethylaniline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896216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10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15</w:t>
            </w:r>
            <w:r>
              <w:rPr>
                <w:rFonts w:cs="Times New Roman" w:hint="eastAsia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184D483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6F1421B8" wp14:editId="725E8A93">
                  <wp:extent cx="777240" cy="478155"/>
                  <wp:effectExtent l="0" t="0" r="0" b="0"/>
                  <wp:docPr id="40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图片 22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329" cy="4881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13B37D8C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8495EF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24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78DAB8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TTM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6BD070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43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2-(T</w:t>
              </w:r>
              <w:r>
                <w:rPr>
                  <w:rFonts w:cs="Times New Roman" w:hint="eastAsia"/>
                  <w:color w:val="131413"/>
                  <w:sz w:val="21"/>
                  <w:szCs w:val="21"/>
                  <w:lang w:bidi="ar"/>
                </w:rPr>
                <w:t>erT</w:t>
              </w:r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-</w:t>
              </w:r>
              <w:r>
                <w:rPr>
                  <w:rFonts w:cs="Times New Roman" w:hint="eastAsia"/>
                  <w:color w:val="131413"/>
                  <w:sz w:val="21"/>
                  <w:szCs w:val="21"/>
                  <w:lang w:bidi="ar"/>
                </w:rPr>
                <w:t>butyl</w:t>
              </w:r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)-6-</w:t>
              </w:r>
              <w:r>
                <w:rPr>
                  <w:rFonts w:cs="Times New Roman" w:hint="eastAsia"/>
                  <w:color w:val="131413"/>
                  <w:sz w:val="21"/>
                  <w:szCs w:val="21"/>
                  <w:lang w:bidi="ar"/>
                </w:rPr>
                <w:t>methylanil</w:t>
              </w:r>
            </w:hyperlink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ine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281B74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11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17</w:t>
            </w:r>
            <w:r>
              <w:rPr>
                <w:rFonts w:cs="Times New Roman" w:hint="eastAsia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5B1DE8D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2FF717A0" wp14:editId="35521018">
                  <wp:extent cx="692150" cy="527685"/>
                  <wp:effectExtent l="0" t="0" r="0" b="5715"/>
                  <wp:docPr id="31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18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063" cy="539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1421D978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7E431C8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25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856C243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DIA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6760C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45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2,6-D</w:t>
              </w:r>
              <w:r>
                <w:rPr>
                  <w:rFonts w:cs="Times New Roman" w:hint="eastAsia"/>
                  <w:color w:val="131413"/>
                  <w:sz w:val="21"/>
                  <w:szCs w:val="21"/>
                  <w:lang w:bidi="ar"/>
                </w:rPr>
                <w:t>iethylphenyl isocya</w:t>
              </w:r>
            </w:hyperlink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nate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F977DB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11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13</w:t>
            </w:r>
            <w:r>
              <w:rPr>
                <w:rFonts w:cs="Times New Roman" w:hint="eastAsia"/>
                <w:sz w:val="21"/>
                <w:szCs w:val="21"/>
              </w:rPr>
              <w:t>NO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77EF3E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284040B0" wp14:editId="43FE5CDB">
                  <wp:extent cx="702945" cy="578485"/>
                  <wp:effectExtent l="0" t="0" r="1905" b="0"/>
                  <wp:docPr id="54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图片 30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974" cy="588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41308DF1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1A0900E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lastRenderedPageBreak/>
              <w:t>26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7C36F0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ETD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86F3B2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333333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1-Ethyl-1,2,3,4-tetrahydroquinolin-7-ol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3FEE8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11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1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5</w:t>
            </w:r>
            <w:r>
              <w:rPr>
                <w:rFonts w:cs="Times New Roman"/>
                <w:sz w:val="21"/>
                <w:szCs w:val="21"/>
              </w:rPr>
              <w:t>N</w:t>
            </w:r>
            <w:r>
              <w:rPr>
                <w:rFonts w:cs="Times New Roman" w:hint="eastAsia"/>
                <w:sz w:val="21"/>
                <w:szCs w:val="21"/>
              </w:rPr>
              <w:t>O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AAF4681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103D0AE3" wp14:editId="10D76B54">
                  <wp:extent cx="853440" cy="468630"/>
                  <wp:effectExtent l="0" t="0" r="3810" b="7620"/>
                  <wp:docPr id="66" name="图片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图片 40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8161" cy="471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19B7214A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C23089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27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ACCFDBD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DPA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52F332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48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2,6-Diisopropylaniline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ECAEE09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12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19</w:t>
            </w:r>
            <w:r>
              <w:rPr>
                <w:rFonts w:cs="Times New Roman" w:hint="eastAsia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1A9AF2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333D2638" wp14:editId="4BF00EBB">
                  <wp:extent cx="724535" cy="462915"/>
                  <wp:effectExtent l="0" t="0" r="0" b="0"/>
                  <wp:docPr id="33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图片 19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261" cy="464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4449DA04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84D286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28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8D32D2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DMB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E3A1D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333333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N,n-diethyl-2-methyl-benzenamine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C3AEC2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11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17</w:t>
            </w:r>
            <w:r>
              <w:rPr>
                <w:rFonts w:cs="Times New Roman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F142E86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5371F459" wp14:editId="55B7E10F">
                  <wp:extent cx="353060" cy="592455"/>
                  <wp:effectExtent l="0" t="0" r="8890" b="0"/>
                  <wp:docPr id="52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413" cy="602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320F5A6C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3DB7B9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29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ABE201B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TEA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E274DE" w14:textId="77777777" w:rsidR="00EB084B" w:rsidRDefault="00EB084B" w:rsidP="00C52690">
            <w:pPr>
              <w:pStyle w:val="a0"/>
              <w:spacing w:line="240" w:lineRule="auto"/>
              <w:rPr>
                <w:rFonts w:eastAsia="Helvetica" w:cs="Times New Roman"/>
                <w:color w:val="333333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2,4,6-Trimethylaniline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CAA1FF2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9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13</w:t>
            </w:r>
            <w:r>
              <w:rPr>
                <w:rFonts w:cs="Times New Roman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59862B4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0A41D76A" wp14:editId="1AF1C49E">
                  <wp:extent cx="478155" cy="579120"/>
                  <wp:effectExtent l="0" t="0" r="0" b="0"/>
                  <wp:docPr id="64" name="图片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38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812" cy="585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2E633C3E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0CC292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30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E910CA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CBD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D9ED2DB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4-[(2-Chloroethyl) ethylamino]-benzaldehyde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0C0F4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11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14</w:t>
            </w:r>
            <w:r>
              <w:rPr>
                <w:rFonts w:cs="Times New Roman" w:hint="eastAsia"/>
                <w:sz w:val="21"/>
                <w:szCs w:val="21"/>
              </w:rPr>
              <w:t>Cl</w:t>
            </w:r>
            <w:r>
              <w:rPr>
                <w:rFonts w:cs="Times New Roman"/>
                <w:sz w:val="21"/>
                <w:szCs w:val="21"/>
              </w:rPr>
              <w:t>N</w:t>
            </w:r>
            <w:r>
              <w:rPr>
                <w:rFonts w:cs="Times New Roman" w:hint="eastAsia"/>
                <w:sz w:val="21"/>
                <w:szCs w:val="21"/>
              </w:rPr>
              <w:t>O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6B1CF1C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4810A356" wp14:editId="4156EE16">
                  <wp:extent cx="254635" cy="840740"/>
                  <wp:effectExtent l="0" t="0" r="0" b="0"/>
                  <wp:docPr id="63" name="图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37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311" cy="8719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7263D682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00AD803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31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B0DBB7D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DPT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DE806D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53" w:tgtFrame="https://www.chemsrc.com/cas/_blank" w:history="1">
              <w:r>
                <w:rPr>
                  <w:rFonts w:hint="eastAsia"/>
                </w:rPr>
                <w:t>N</w:t>
              </w:r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,n-diethyl-p-toluidine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F1C38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11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17</w:t>
            </w:r>
            <w:r>
              <w:rPr>
                <w:rFonts w:cs="Times New Roman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7E68AB3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3EF8A5A6" wp14:editId="63F79B1B">
                  <wp:extent cx="233680" cy="681355"/>
                  <wp:effectExtent l="0" t="0" r="0" b="4445"/>
                  <wp:docPr id="49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44" cy="68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4CD3E5EC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B291F20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32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9C1006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DPB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51FAAB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55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4-[4-(Dimethylamino)</w:t>
              </w:r>
              <w:r>
                <w:rPr>
                  <w:rFonts w:cs="Times New Roman" w:hint="eastAsia"/>
                  <w:color w:val="131413"/>
                  <w:sz w:val="21"/>
                  <w:szCs w:val="21"/>
                  <w:lang w:bidi="ar"/>
                </w:rPr>
                <w:t xml:space="preserve"> </w:t>
              </w:r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phenyl]but-3-en-2-one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E4338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12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15</w:t>
            </w:r>
            <w:r>
              <w:rPr>
                <w:rFonts w:cs="Times New Roman"/>
                <w:sz w:val="21"/>
                <w:szCs w:val="21"/>
              </w:rPr>
              <w:t>NO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F9972BF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2D0657CA" wp14:editId="6762B952">
                  <wp:extent cx="457200" cy="640080"/>
                  <wp:effectExtent l="0" t="0" r="0" b="7620"/>
                  <wp:docPr id="67" name="图片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41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848" cy="6468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6C7CAEBF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8287515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kern w:val="2"/>
                <w:sz w:val="21"/>
                <w:szCs w:val="21"/>
              </w:rPr>
              <w:t>33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20AB7A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kern w:val="2"/>
                <w:sz w:val="21"/>
                <w:szCs w:val="21"/>
              </w:rPr>
              <w:t>TTA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75F431B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  <w:lang w:bidi="ar"/>
              </w:rPr>
              <w:t>N,N,3-triethylaniline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9E5033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C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vertAlign w:val="subscript"/>
              </w:rPr>
              <w:t>12</w:t>
            </w:r>
            <w:r>
              <w:rPr>
                <w:rFonts w:cs="Times New Roman"/>
                <w:color w:val="000000" w:themeColor="text1"/>
                <w:sz w:val="21"/>
                <w:szCs w:val="21"/>
              </w:rPr>
              <w:t>H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vertAlign w:val="subscript"/>
              </w:rPr>
              <w:t>19</w:t>
            </w:r>
            <w:r>
              <w:rPr>
                <w:rFonts w:cs="Times New Roman"/>
                <w:color w:val="000000" w:themeColor="text1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077BC39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516C6FEE" wp14:editId="480EE1F1">
                  <wp:extent cx="469900" cy="601345"/>
                  <wp:effectExtent l="0" t="0" r="0" b="8255"/>
                  <wp:docPr id="53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图片 29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9900" cy="601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5F7DB0F2" w14:textId="77777777" w:rsidTr="00C52690">
        <w:trPr>
          <w:trHeight w:val="90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48BFA4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34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FEC9992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DTA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CC4936" w14:textId="77777777" w:rsidR="00EB084B" w:rsidRDefault="00EB084B" w:rsidP="00C52690">
            <w:pPr>
              <w:pStyle w:val="a0"/>
              <w:spacing w:line="240" w:lineRule="auto"/>
              <w:rPr>
                <w:rFonts w:eastAsia="SimHei" w:cs="Times New Roman"/>
                <w:color w:val="000000" w:themeColor="text1"/>
                <w:spacing w:val="0"/>
                <w:sz w:val="21"/>
                <w:szCs w:val="21"/>
              </w:rPr>
            </w:pPr>
            <w:hyperlink r:id="rId58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Dimethylamine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2167E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2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7</w:t>
            </w:r>
            <w:r>
              <w:rPr>
                <w:rFonts w:cs="Times New Roman" w:hint="eastAsia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69C9144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7DFEA447" wp14:editId="2CF12DCE">
                  <wp:extent cx="227965" cy="184785"/>
                  <wp:effectExtent l="0" t="0" r="635" b="5080"/>
                  <wp:docPr id="76" name="图片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965" cy="184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779C276D" w14:textId="77777777" w:rsidTr="00C52690">
        <w:trPr>
          <w:trHeight w:val="90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FA2C8C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35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F8BE1A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Times New Roman" w:hint="eastAsia"/>
                <w:kern w:val="2"/>
                <w:sz w:val="21"/>
                <w:szCs w:val="21"/>
              </w:rPr>
              <w:t>BDM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45BD78D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60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Benzaldehyde,4-(dimethylamino)-2-methyl-</w:t>
              </w:r>
            </w:hyperlink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268EB94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10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13</w:t>
            </w:r>
            <w:r>
              <w:rPr>
                <w:rFonts w:cs="Times New Roman"/>
                <w:sz w:val="21"/>
                <w:szCs w:val="21"/>
              </w:rPr>
              <w:t>NO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E225ED0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3B7714F9" wp14:editId="626C65D4">
                  <wp:extent cx="373380" cy="730885"/>
                  <wp:effectExtent l="0" t="0" r="7620" b="12065"/>
                  <wp:docPr id="72" name="图片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图片 46"/>
                          <pic:cNvPicPr>
                            <a:picLocks noChangeAspect="1"/>
                          </pic:cNvPicPr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" cy="730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692F04A2" w14:textId="77777777" w:rsidTr="00C52690">
        <w:trPr>
          <w:trHeight w:val="90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CA186F2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36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BC2BF9E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MDA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3DD1BD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333333"/>
                <w:spacing w:val="0"/>
                <w:sz w:val="21"/>
                <w:szCs w:val="21"/>
                <w:shd w:val="clear" w:color="auto" w:fill="FFFFFF"/>
              </w:rPr>
            </w:pPr>
            <w:r>
              <w:rPr>
                <w:rFonts w:cs="Times New Roman" w:hint="eastAsia"/>
                <w:color w:val="333333"/>
                <w:spacing w:val="0"/>
                <w:sz w:val="21"/>
                <w:szCs w:val="21"/>
                <w:shd w:val="clear" w:color="auto" w:fill="FFFFFF"/>
              </w:rPr>
              <w:t>3-Methyl-N,N-dipropylaniline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3A4021E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13</w:t>
            </w:r>
            <w:r>
              <w:rPr>
                <w:rFonts w:cs="Times New Roman" w:hint="eastAsia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21</w:t>
            </w:r>
            <w:r>
              <w:rPr>
                <w:rFonts w:cs="Times New Roman" w:hint="eastAsia"/>
                <w:sz w:val="21"/>
                <w:szCs w:val="21"/>
              </w:rPr>
              <w:t>N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5F23D85" w14:textId="77777777" w:rsidR="00EB084B" w:rsidRDefault="00EB084B" w:rsidP="00C52690">
            <w:pPr>
              <w:pStyle w:val="a0"/>
              <w:widowControl w:val="0"/>
              <w:spacing w:line="240" w:lineRule="auto"/>
            </w:pPr>
            <w:r>
              <w:rPr>
                <w:noProof/>
              </w:rPr>
              <w:drawing>
                <wp:inline distT="0" distB="0" distL="114300" distR="114300" wp14:anchorId="738B59E4" wp14:editId="440484E7">
                  <wp:extent cx="438785" cy="628015"/>
                  <wp:effectExtent l="0" t="0" r="18415" b="635"/>
                  <wp:docPr id="57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图片 32"/>
                          <pic:cNvPicPr>
                            <a:picLocks noChangeAspect="1"/>
                          </pic:cNvPicPr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785" cy="628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089A8039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D1BBA7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  <w:lang w:bidi="ar"/>
              </w:rPr>
              <w:t>37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818D8B9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  <w:lang w:bidi="ar"/>
              </w:rPr>
              <w:t>DNB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3F0FFD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  <w:lang w:bidi="ar"/>
              </w:rPr>
              <w:t>(3Z)-3-[4-(Diethylamion) bezylidene]-6-nitro-2-benzofuran-1(3H)-one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A555480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C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vertAlign w:val="subscript"/>
              </w:rPr>
              <w:t>19</w:t>
            </w:r>
            <w:r>
              <w:rPr>
                <w:rFonts w:cs="Times New Roman"/>
                <w:color w:val="000000" w:themeColor="text1"/>
                <w:sz w:val="21"/>
                <w:szCs w:val="21"/>
              </w:rPr>
              <w:t>H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vertAlign w:val="subscript"/>
              </w:rPr>
              <w:t>18</w:t>
            </w:r>
            <w:r>
              <w:rPr>
                <w:rFonts w:cs="Times New Roman"/>
                <w:color w:val="000000" w:themeColor="text1"/>
                <w:sz w:val="21"/>
                <w:szCs w:val="21"/>
              </w:rPr>
              <w:t>N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vertAlign w:val="subscript"/>
              </w:rPr>
              <w:t>2</w:t>
            </w:r>
            <w:r>
              <w:rPr>
                <w:rFonts w:cs="Times New Roman"/>
                <w:color w:val="000000" w:themeColor="text1"/>
                <w:sz w:val="21"/>
                <w:szCs w:val="21"/>
              </w:rPr>
              <w:t>O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vertAlign w:val="subscript"/>
              </w:rPr>
              <w:t>4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976214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7C6B5C2B" wp14:editId="3DBBDE0C">
                  <wp:extent cx="1133475" cy="460375"/>
                  <wp:effectExtent l="0" t="0" r="9525" b="15875"/>
                  <wp:docPr id="69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46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74A490E9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A35ADDA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lastRenderedPageBreak/>
              <w:t>38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B3EF0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MHP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F8A669D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sz w:val="21"/>
                <w:szCs w:val="21"/>
              </w:rPr>
              <w:t>5-Methoxy-2-[-4-(2-methoxyphenyl)-5-methyl-1H-pyrazol-3-yl] phenol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B8F5E51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18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18</w:t>
            </w:r>
            <w:r>
              <w:rPr>
                <w:rFonts w:cs="Times New Roman"/>
                <w:sz w:val="21"/>
                <w:szCs w:val="21"/>
              </w:rPr>
              <w:t>N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2</w:t>
            </w:r>
            <w:r>
              <w:rPr>
                <w:rFonts w:cs="Times New Roman"/>
                <w:sz w:val="21"/>
                <w:szCs w:val="21"/>
              </w:rPr>
              <w:t>O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3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2215A0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6B425915" wp14:editId="6B607BF4">
                  <wp:extent cx="1089025" cy="709930"/>
                  <wp:effectExtent l="0" t="0" r="15875" b="13970"/>
                  <wp:docPr id="70" name="图片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44"/>
                          <pic:cNvPicPr>
                            <a:picLocks noChangeAspect="1"/>
                          </pic:cNvPicPr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025" cy="7099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231AF55A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8582929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  <w:lang w:bidi="ar"/>
              </w:rPr>
              <w:t>39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30071A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  <w:lang w:bidi="ar"/>
              </w:rPr>
              <w:t>TBD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28D37ED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3,5,3</w:t>
            </w:r>
            <w:r>
              <w:rPr>
                <w:rFonts w:cs="Times New Roman"/>
                <w:color w:val="000000" w:themeColor="text1"/>
                <w:sz w:val="21"/>
                <w:szCs w:val="21"/>
              </w:rPr>
              <w:t>’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,5</w:t>
            </w:r>
            <w:r>
              <w:rPr>
                <w:rFonts w:cs="Times New Roman"/>
                <w:color w:val="000000" w:themeColor="text1"/>
                <w:sz w:val="21"/>
                <w:szCs w:val="21"/>
              </w:rPr>
              <w:t>’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-Tetramethyl-N4-propyl-biphenyl-4,4</w:t>
            </w:r>
            <w:r>
              <w:rPr>
                <w:rFonts w:cs="Times New Roman"/>
                <w:color w:val="000000" w:themeColor="text1"/>
                <w:sz w:val="21"/>
                <w:szCs w:val="21"/>
              </w:rPr>
              <w:t>’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</w:rPr>
              <w:t>-diamine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EA763E0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color w:val="000000" w:themeColor="text1"/>
                <w:sz w:val="21"/>
                <w:szCs w:val="21"/>
              </w:rPr>
              <w:t>C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vertAlign w:val="subscript"/>
              </w:rPr>
              <w:t>19</w:t>
            </w:r>
            <w:r>
              <w:rPr>
                <w:rFonts w:cs="Times New Roman"/>
                <w:color w:val="000000" w:themeColor="text1"/>
                <w:sz w:val="21"/>
                <w:szCs w:val="21"/>
              </w:rPr>
              <w:t>H</w:t>
            </w:r>
            <w:r>
              <w:rPr>
                <w:rFonts w:cs="Times New Roman" w:hint="eastAsia"/>
                <w:color w:val="000000" w:themeColor="text1"/>
                <w:sz w:val="21"/>
                <w:szCs w:val="21"/>
                <w:vertAlign w:val="subscript"/>
              </w:rPr>
              <w:t>26</w:t>
            </w:r>
            <w:r>
              <w:rPr>
                <w:rFonts w:cs="Times New Roman"/>
                <w:color w:val="000000" w:themeColor="text1"/>
                <w:sz w:val="21"/>
                <w:szCs w:val="21"/>
              </w:rPr>
              <w:t>N</w:t>
            </w:r>
            <w:r>
              <w:rPr>
                <w:rFonts w:cs="Times New Roman"/>
                <w:color w:val="000000" w:themeColor="text1"/>
                <w:sz w:val="21"/>
                <w:szCs w:val="21"/>
                <w:vertAlign w:val="subscript"/>
              </w:rPr>
              <w:t>2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6AF6DFA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6F802D42" wp14:editId="2355334A">
                  <wp:extent cx="1139190" cy="641985"/>
                  <wp:effectExtent l="0" t="0" r="3810" b="5715"/>
                  <wp:docPr id="68" name="图片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图片 42"/>
                          <pic:cNvPicPr>
                            <a:picLocks noChangeAspect="1"/>
                          </pic:cNvPicPr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19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084B" w14:paraId="08BF41D9" w14:textId="77777777" w:rsidTr="00C52690">
        <w:trPr>
          <w:trHeight w:val="567"/>
          <w:tblCellSpacing w:w="0" w:type="dxa"/>
        </w:trPr>
        <w:tc>
          <w:tcPr>
            <w:tcW w:w="50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4335E4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40</w:t>
            </w:r>
          </w:p>
        </w:tc>
        <w:tc>
          <w:tcPr>
            <w:tcW w:w="737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9774E83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TPC</w:t>
            </w:r>
          </w:p>
        </w:tc>
        <w:tc>
          <w:tcPr>
            <w:tcW w:w="1796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10BB389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color w:val="131413"/>
                <w:sz w:val="21"/>
                <w:szCs w:val="21"/>
                <w:lang w:bidi="ar"/>
              </w:rPr>
            </w:pPr>
            <w:hyperlink r:id="rId66" w:tgtFrame="https://www.chemsrc.com/cas/_blank" w:history="1"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>2,4,6-</w:t>
              </w:r>
              <w:r>
                <w:rPr>
                  <w:rFonts w:cs="Times New Roman" w:hint="eastAsia"/>
                  <w:color w:val="131413"/>
                  <w:sz w:val="21"/>
                  <w:szCs w:val="21"/>
                  <w:lang w:bidi="ar"/>
                </w:rPr>
                <w:t>Trimethylphenyl</w:t>
              </w:r>
              <w:r>
                <w:rPr>
                  <w:rFonts w:cs="Times New Roman"/>
                  <w:color w:val="131413"/>
                  <w:sz w:val="21"/>
                  <w:szCs w:val="21"/>
                  <w:lang w:bidi="ar"/>
                </w:rPr>
                <w:t xml:space="preserve"> </w:t>
              </w:r>
              <w:r>
                <w:rPr>
                  <w:rFonts w:cs="Times New Roman" w:hint="eastAsia"/>
                  <w:color w:val="131413"/>
                  <w:sz w:val="21"/>
                  <w:szCs w:val="21"/>
                  <w:lang w:bidi="ar"/>
                </w:rPr>
                <w:t>isocya</w:t>
              </w:r>
            </w:hyperlink>
            <w:r>
              <w:rPr>
                <w:rFonts w:cs="Times New Roman" w:hint="eastAsia"/>
                <w:color w:val="131413"/>
                <w:sz w:val="21"/>
                <w:szCs w:val="21"/>
                <w:lang w:bidi="ar"/>
              </w:rPr>
              <w:t>nate</w:t>
            </w:r>
          </w:p>
        </w:tc>
        <w:tc>
          <w:tcPr>
            <w:tcW w:w="978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8F34E3D" w14:textId="77777777" w:rsidR="00EB084B" w:rsidRDefault="00EB084B" w:rsidP="00C52690">
            <w:pPr>
              <w:pStyle w:val="a0"/>
              <w:spacing w:line="240" w:lineRule="auto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C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10</w:t>
            </w:r>
            <w:r>
              <w:rPr>
                <w:rFonts w:cs="Times New Roman"/>
                <w:sz w:val="21"/>
                <w:szCs w:val="21"/>
              </w:rPr>
              <w:t>H</w:t>
            </w:r>
            <w:r>
              <w:rPr>
                <w:rFonts w:cs="Times New Roman"/>
                <w:sz w:val="21"/>
                <w:szCs w:val="21"/>
                <w:vertAlign w:val="subscript"/>
              </w:rPr>
              <w:t>1</w:t>
            </w:r>
            <w:r>
              <w:rPr>
                <w:rFonts w:cs="Times New Roman" w:hint="eastAsia"/>
                <w:sz w:val="21"/>
                <w:szCs w:val="21"/>
                <w:vertAlign w:val="subscript"/>
              </w:rPr>
              <w:t>1</w:t>
            </w:r>
            <w:r>
              <w:rPr>
                <w:rFonts w:cs="Times New Roman"/>
                <w:sz w:val="21"/>
                <w:szCs w:val="21"/>
              </w:rPr>
              <w:t>NO</w:t>
            </w:r>
          </w:p>
        </w:tc>
        <w:tc>
          <w:tcPr>
            <w:tcW w:w="979" w:type="pct"/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90D27DD" w14:textId="77777777" w:rsidR="00EB084B" w:rsidRDefault="00EB084B" w:rsidP="00C52690">
            <w:pPr>
              <w:pStyle w:val="a0"/>
              <w:widowControl w:val="0"/>
              <w:spacing w:line="240" w:lineRule="auto"/>
              <w:rPr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114300" distR="114300" wp14:anchorId="169D7088" wp14:editId="30F2D24C">
                  <wp:extent cx="499110" cy="694690"/>
                  <wp:effectExtent l="0" t="0" r="0" b="0"/>
                  <wp:docPr id="48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图片 26"/>
                          <pic:cNvPicPr>
                            <a:picLocks noChangeAspect="1"/>
                          </pic:cNvPicPr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8717" cy="707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A4C91E1" w14:textId="77777777" w:rsidR="00EB084B" w:rsidRDefault="00EB084B">
      <w:pPr>
        <w:ind w:firstLine="468"/>
      </w:pPr>
    </w:p>
    <w:sectPr w:rsidR="00EB0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84B"/>
    <w:rsid w:val="000F62EE"/>
    <w:rsid w:val="00EB0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D0928"/>
  <w15:chartTrackingRefBased/>
  <w15:docId w15:val="{AFB31ED8-A1DE-48A2-8231-20945981D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EB084B"/>
    <w:pPr>
      <w:tabs>
        <w:tab w:val="left" w:pos="377"/>
      </w:tabs>
      <w:spacing w:after="0" w:line="312" w:lineRule="auto"/>
      <w:ind w:firstLineChars="200" w:firstLine="456"/>
      <w:jc w:val="both"/>
    </w:pPr>
    <w:rPr>
      <w:rFonts w:ascii="Times New Roman" w:eastAsia="SimSun" w:hAnsi="Times New Roman"/>
      <w:spacing w:val="-6"/>
      <w:kern w:val="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084B"/>
    <w:pPr>
      <w:keepNext/>
      <w:keepLines/>
      <w:tabs>
        <w:tab w:val="clear" w:pos="377"/>
      </w:tabs>
      <w:spacing w:before="360" w:after="80" w:line="278" w:lineRule="auto"/>
      <w:ind w:firstLineChars="0" w:firstLine="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084B"/>
    <w:pPr>
      <w:keepNext/>
      <w:keepLines/>
      <w:tabs>
        <w:tab w:val="clear" w:pos="377"/>
      </w:tabs>
      <w:spacing w:before="160" w:after="80" w:line="278" w:lineRule="auto"/>
      <w:ind w:firstLineChars="0" w:firstLine="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pacing w:val="0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084B"/>
    <w:pPr>
      <w:keepNext/>
      <w:keepLines/>
      <w:tabs>
        <w:tab w:val="clear" w:pos="377"/>
      </w:tabs>
      <w:spacing w:before="160" w:after="80" w:line="278" w:lineRule="auto"/>
      <w:ind w:firstLineChars="0" w:firstLine="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084B"/>
    <w:pPr>
      <w:keepNext/>
      <w:keepLines/>
      <w:tabs>
        <w:tab w:val="clear" w:pos="377"/>
      </w:tabs>
      <w:spacing w:before="80" w:after="40" w:line="278" w:lineRule="auto"/>
      <w:ind w:firstLineChars="0" w:firstLine="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pacing w:val="0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084B"/>
    <w:pPr>
      <w:keepNext/>
      <w:keepLines/>
      <w:tabs>
        <w:tab w:val="clear" w:pos="377"/>
      </w:tabs>
      <w:spacing w:before="80" w:after="40" w:line="278" w:lineRule="auto"/>
      <w:ind w:firstLineChars="0" w:firstLine="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pacing w:val="0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084B"/>
    <w:pPr>
      <w:keepNext/>
      <w:keepLines/>
      <w:tabs>
        <w:tab w:val="clear" w:pos="377"/>
      </w:tabs>
      <w:spacing w:before="40" w:line="278" w:lineRule="auto"/>
      <w:ind w:firstLineChars="0"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pacing w:val="0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084B"/>
    <w:pPr>
      <w:keepNext/>
      <w:keepLines/>
      <w:tabs>
        <w:tab w:val="clear" w:pos="377"/>
      </w:tabs>
      <w:spacing w:before="40" w:line="278" w:lineRule="auto"/>
      <w:ind w:firstLineChars="0"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pacing w:val="0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084B"/>
    <w:pPr>
      <w:keepNext/>
      <w:keepLines/>
      <w:tabs>
        <w:tab w:val="clear" w:pos="377"/>
      </w:tabs>
      <w:spacing w:line="278" w:lineRule="auto"/>
      <w:ind w:firstLineChars="0"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pacing w:val="0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084B"/>
    <w:pPr>
      <w:keepNext/>
      <w:keepLines/>
      <w:tabs>
        <w:tab w:val="clear" w:pos="377"/>
      </w:tabs>
      <w:spacing w:line="278" w:lineRule="auto"/>
      <w:ind w:firstLineChars="0"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pacing w:val="0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08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08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08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08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08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08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08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08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08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084B"/>
    <w:pPr>
      <w:tabs>
        <w:tab w:val="clear" w:pos="377"/>
      </w:tabs>
      <w:spacing w:after="80" w:line="240" w:lineRule="auto"/>
      <w:ind w:firstLineChars="0"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08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084B"/>
    <w:pPr>
      <w:numPr>
        <w:ilvl w:val="1"/>
      </w:numPr>
      <w:tabs>
        <w:tab w:val="clear" w:pos="377"/>
      </w:tabs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08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084B"/>
    <w:pPr>
      <w:tabs>
        <w:tab w:val="clear" w:pos="377"/>
      </w:tabs>
      <w:spacing w:before="160" w:after="160" w:line="278" w:lineRule="auto"/>
      <w:ind w:firstLineChars="0" w:firstLine="0"/>
      <w:jc w:val="center"/>
    </w:pPr>
    <w:rPr>
      <w:rFonts w:asciiTheme="minorHAnsi" w:eastAsiaTheme="minorHAnsi" w:hAnsiTheme="minorHAnsi"/>
      <w:i/>
      <w:iCs/>
      <w:color w:val="404040" w:themeColor="text1" w:themeTint="BF"/>
      <w:spacing w:val="0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08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084B"/>
    <w:pPr>
      <w:tabs>
        <w:tab w:val="clear" w:pos="377"/>
      </w:tabs>
      <w:spacing w:after="160" w:line="278" w:lineRule="auto"/>
      <w:ind w:left="720" w:firstLineChars="0" w:firstLine="0"/>
      <w:contextualSpacing/>
      <w:jc w:val="left"/>
    </w:pPr>
    <w:rPr>
      <w:rFonts w:asciiTheme="minorHAnsi" w:eastAsiaTheme="minorHAnsi" w:hAnsiTheme="minorHAnsi"/>
      <w:spacing w:val="0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08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08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tabs>
        <w:tab w:val="clear" w:pos="377"/>
      </w:tabs>
      <w:spacing w:before="360" w:after="360" w:line="278" w:lineRule="auto"/>
      <w:ind w:left="864" w:right="864" w:firstLineChars="0" w:firstLine="0"/>
      <w:jc w:val="center"/>
    </w:pPr>
    <w:rPr>
      <w:rFonts w:asciiTheme="minorHAnsi" w:eastAsiaTheme="minorHAnsi" w:hAnsiTheme="minorHAnsi"/>
      <w:i/>
      <w:iCs/>
      <w:color w:val="0F4761" w:themeColor="accent1" w:themeShade="BF"/>
      <w:spacing w:val="0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08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084B"/>
    <w:rPr>
      <w:b/>
      <w:bCs/>
      <w:smallCaps/>
      <w:color w:val="0F4761" w:themeColor="accent1" w:themeShade="BF"/>
      <w:spacing w:val="5"/>
    </w:rPr>
  </w:style>
  <w:style w:type="paragraph" w:customStyle="1" w:styleId="a">
    <w:name w:val="图片"/>
    <w:basedOn w:val="Normal"/>
    <w:autoRedefine/>
    <w:qFormat/>
    <w:rsid w:val="00EB084B"/>
    <w:pPr>
      <w:keepNext/>
      <w:ind w:firstLineChars="0" w:firstLine="0"/>
      <w:jc w:val="center"/>
    </w:pPr>
  </w:style>
  <w:style w:type="paragraph" w:customStyle="1" w:styleId="a0">
    <w:name w:val="表格"/>
    <w:basedOn w:val="Normal"/>
    <w:autoRedefine/>
    <w:qFormat/>
    <w:rsid w:val="00EB084B"/>
    <w:pPr>
      <w:ind w:firstLineChars="0" w:firstLine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hemsrc.com/en/cas/5266-85-3_1101819.html" TargetMode="External"/><Relationship Id="rId21" Type="http://schemas.openxmlformats.org/officeDocument/2006/relationships/hyperlink" Target="https://www.chemsrc.com/en/cas/1687-64-5_1029016.html" TargetMode="External"/><Relationship Id="rId42" Type="http://schemas.openxmlformats.org/officeDocument/2006/relationships/image" Target="media/image23.emf"/><Relationship Id="rId47" Type="http://schemas.openxmlformats.org/officeDocument/2006/relationships/image" Target="media/image26.emf"/><Relationship Id="rId63" Type="http://schemas.openxmlformats.org/officeDocument/2006/relationships/image" Target="media/image37.emf"/><Relationship Id="rId68" Type="http://schemas.openxmlformats.org/officeDocument/2006/relationships/fontTable" Target="fontTable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9" Type="http://schemas.openxmlformats.org/officeDocument/2006/relationships/hyperlink" Target="https://www.chemsrc.com/en/cas/137-17-7_683686.html" TargetMode="External"/><Relationship Id="rId11" Type="http://schemas.openxmlformats.org/officeDocument/2006/relationships/image" Target="media/image5.emf"/><Relationship Id="rId24" Type="http://schemas.openxmlformats.org/officeDocument/2006/relationships/hyperlink" Target="https://www.chemsrc.com/en/cas/24549-06-2_902433.html" TargetMode="External"/><Relationship Id="rId32" Type="http://schemas.openxmlformats.org/officeDocument/2006/relationships/image" Target="media/image17.emf"/><Relationship Id="rId37" Type="http://schemas.openxmlformats.org/officeDocument/2006/relationships/image" Target="media/image20.emf"/><Relationship Id="rId40" Type="http://schemas.openxmlformats.org/officeDocument/2006/relationships/image" Target="media/image22.emf"/><Relationship Id="rId45" Type="http://schemas.openxmlformats.org/officeDocument/2006/relationships/hyperlink" Target="https://www.chemsrc.com/en/cas/20458-99-5_77033.html" TargetMode="External"/><Relationship Id="rId53" Type="http://schemas.openxmlformats.org/officeDocument/2006/relationships/hyperlink" Target="https://www.chemsrc.com/en/cas/613-48-9_328013.html" TargetMode="External"/><Relationship Id="rId58" Type="http://schemas.openxmlformats.org/officeDocument/2006/relationships/hyperlink" Target="https://www.chemsrc.com/en/cas/124-40-3_1186894.html" TargetMode="External"/><Relationship Id="rId66" Type="http://schemas.openxmlformats.org/officeDocument/2006/relationships/hyperlink" Target="https://www.chemsrc.com/en/cas/2958-62-5_331410.html" TargetMode="External"/><Relationship Id="rId5" Type="http://schemas.openxmlformats.org/officeDocument/2006/relationships/image" Target="media/image2.emf"/><Relationship Id="rId61" Type="http://schemas.openxmlformats.org/officeDocument/2006/relationships/image" Target="media/image35.emf"/><Relationship Id="rId19" Type="http://schemas.openxmlformats.org/officeDocument/2006/relationships/hyperlink" Target="https://www.chemsrc.com/en/cas/98-82-8_584807.html" TargetMode="External"/><Relationship Id="rId14" Type="http://schemas.openxmlformats.org/officeDocument/2006/relationships/hyperlink" Target="https://www.chemsrc.com/en/cas/108-90-7_895911.html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4.emf"/><Relationship Id="rId30" Type="http://schemas.openxmlformats.org/officeDocument/2006/relationships/image" Target="media/image16.emf"/><Relationship Id="rId35" Type="http://schemas.openxmlformats.org/officeDocument/2006/relationships/image" Target="media/image19.emf"/><Relationship Id="rId43" Type="http://schemas.openxmlformats.org/officeDocument/2006/relationships/hyperlink" Target="https://www.chemsrc.com/en/cas/13117-94-7_247413.html" TargetMode="External"/><Relationship Id="rId48" Type="http://schemas.openxmlformats.org/officeDocument/2006/relationships/hyperlink" Target="https://www.chemsrc.com/en/cas/24544-04-5_952733.html" TargetMode="External"/><Relationship Id="rId56" Type="http://schemas.openxmlformats.org/officeDocument/2006/relationships/image" Target="media/image32.emf"/><Relationship Id="rId64" Type="http://schemas.openxmlformats.org/officeDocument/2006/relationships/image" Target="media/image38.emf"/><Relationship Id="rId69" Type="http://schemas.openxmlformats.org/officeDocument/2006/relationships/theme" Target="theme/theme1.xml"/><Relationship Id="rId8" Type="http://schemas.openxmlformats.org/officeDocument/2006/relationships/hyperlink" Target="https://www.chemsrc.com/en/cas/96-34-4_1154227.html" TargetMode="External"/><Relationship Id="rId51" Type="http://schemas.openxmlformats.org/officeDocument/2006/relationships/image" Target="media/image29.emf"/><Relationship Id="rId3" Type="http://schemas.openxmlformats.org/officeDocument/2006/relationships/webSettings" Target="webSettings.xml"/><Relationship Id="rId12" Type="http://schemas.openxmlformats.org/officeDocument/2006/relationships/hyperlink" Target="https://www.chemsrc.com/en/cas/105-39-5_414736.html" TargetMode="External"/><Relationship Id="rId17" Type="http://schemas.openxmlformats.org/officeDocument/2006/relationships/hyperlink" Target="https://www.chemsrc.com/en/cas/95-47-6_166499.html" TargetMode="External"/><Relationship Id="rId25" Type="http://schemas.openxmlformats.org/officeDocument/2006/relationships/image" Target="media/image13.emf"/><Relationship Id="rId33" Type="http://schemas.openxmlformats.org/officeDocument/2006/relationships/image" Target="media/image18.emf"/><Relationship Id="rId38" Type="http://schemas.openxmlformats.org/officeDocument/2006/relationships/image" Target="media/image21.emf"/><Relationship Id="rId46" Type="http://schemas.openxmlformats.org/officeDocument/2006/relationships/image" Target="media/image25.emf"/><Relationship Id="rId59" Type="http://schemas.openxmlformats.org/officeDocument/2006/relationships/image" Target="media/image34.emf"/><Relationship Id="rId67" Type="http://schemas.openxmlformats.org/officeDocument/2006/relationships/image" Target="media/image40.emf"/><Relationship Id="rId20" Type="http://schemas.openxmlformats.org/officeDocument/2006/relationships/image" Target="media/image10.emf"/><Relationship Id="rId41" Type="http://schemas.openxmlformats.org/officeDocument/2006/relationships/hyperlink" Target="https://www.chemsrc.com/en/cas/579-66-8_951946.html" TargetMode="External"/><Relationship Id="rId54" Type="http://schemas.openxmlformats.org/officeDocument/2006/relationships/image" Target="media/image31.emf"/><Relationship Id="rId62" Type="http://schemas.openxmlformats.org/officeDocument/2006/relationships/image" Target="media/image36.emf"/><Relationship Id="rId1" Type="http://schemas.openxmlformats.org/officeDocument/2006/relationships/styles" Target="styles.xml"/><Relationship Id="rId6" Type="http://schemas.openxmlformats.org/officeDocument/2006/relationships/hyperlink" Target="https://www.chemsrc.com/cas/32428-71-0_87355.html" TargetMode="External"/><Relationship Id="rId15" Type="http://schemas.openxmlformats.org/officeDocument/2006/relationships/image" Target="media/image7.emf"/><Relationship Id="rId23" Type="http://schemas.openxmlformats.org/officeDocument/2006/relationships/image" Target="media/image12.emf"/><Relationship Id="rId28" Type="http://schemas.openxmlformats.org/officeDocument/2006/relationships/image" Target="media/image15.emf"/><Relationship Id="rId36" Type="http://schemas.openxmlformats.org/officeDocument/2006/relationships/hyperlink" Target="https://www.chemsrc.com/en/cas/17851-27-3_39598.html" TargetMode="External"/><Relationship Id="rId49" Type="http://schemas.openxmlformats.org/officeDocument/2006/relationships/image" Target="media/image27.emf"/><Relationship Id="rId57" Type="http://schemas.openxmlformats.org/officeDocument/2006/relationships/image" Target="media/image33.emf"/><Relationship Id="rId10" Type="http://schemas.openxmlformats.org/officeDocument/2006/relationships/hyperlink" Target="https://www.chemsrc.com/en/cas/623-50-7_1102443.html" TargetMode="External"/><Relationship Id="rId31" Type="http://schemas.openxmlformats.org/officeDocument/2006/relationships/hyperlink" Target="https://www.chemsrc.com/en/cas/2219-78-5_251273.html" TargetMode="External"/><Relationship Id="rId44" Type="http://schemas.openxmlformats.org/officeDocument/2006/relationships/image" Target="media/image24.emf"/><Relationship Id="rId52" Type="http://schemas.openxmlformats.org/officeDocument/2006/relationships/image" Target="media/image30.emf"/><Relationship Id="rId60" Type="http://schemas.openxmlformats.org/officeDocument/2006/relationships/hyperlink" Target="https://www.chemsrc.com/en/cas/1199-59-3_241296.html" TargetMode="External"/><Relationship Id="rId65" Type="http://schemas.openxmlformats.org/officeDocument/2006/relationships/image" Target="media/image39.emf"/><Relationship Id="rId4" Type="http://schemas.openxmlformats.org/officeDocument/2006/relationships/image" Target="media/image1.emf"/><Relationship Id="rId9" Type="http://schemas.openxmlformats.org/officeDocument/2006/relationships/image" Target="media/image4.emf"/><Relationship Id="rId13" Type="http://schemas.openxmlformats.org/officeDocument/2006/relationships/image" Target="media/image6.emf"/><Relationship Id="rId18" Type="http://schemas.openxmlformats.org/officeDocument/2006/relationships/image" Target="media/image9.emf"/><Relationship Id="rId39" Type="http://schemas.openxmlformats.org/officeDocument/2006/relationships/hyperlink" Target="https://www.chemsrc.com/en/cas/769-25-5_281622.html" TargetMode="External"/><Relationship Id="rId34" Type="http://schemas.openxmlformats.org/officeDocument/2006/relationships/hyperlink" Target="https://www.chemsrc.com/cas/91-66-7_832261.html" TargetMode="External"/><Relationship Id="rId50" Type="http://schemas.openxmlformats.org/officeDocument/2006/relationships/image" Target="media/image28.emf"/><Relationship Id="rId55" Type="http://schemas.openxmlformats.org/officeDocument/2006/relationships/hyperlink" Target="https://www.chemsrc.com/en/cas/5432-53-1_24547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682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2024-10-03T10:24:00Z</dcterms:created>
  <dcterms:modified xsi:type="dcterms:W3CDTF">2024-10-03T10:25:00Z</dcterms:modified>
</cp:coreProperties>
</file>