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Table 1</w:t>
      </w:r>
      <w:r>
        <w:rPr>
          <w:rFonts w:ascii="Times New Roman" w:hAnsi="Times New Roman" w:cs="Times New Roman"/>
          <w:sz w:val="24"/>
          <w:szCs w:val="24"/>
        </w:rPr>
        <w:t>. Fold repression of AmeR variants from EvoScan.</w:t>
      </w:r>
    </w:p>
    <w:tbl>
      <w:tblPr>
        <w:tblStyle w:val="7"/>
        <w:tblpPr w:leftFromText="180" w:rightFromText="180" w:vertAnchor="text" w:horzAnchor="page" w:tblpXSpec="center" w:tblpY="655"/>
        <w:tblOverlap w:val="never"/>
        <w:tblW w:w="65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 variants</w:t>
            </w:r>
          </w:p>
        </w:tc>
        <w:tc>
          <w:tcPr>
            <w:tcW w:w="18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Fold repression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WT</w:t>
            </w:r>
          </w:p>
        </w:tc>
        <w:tc>
          <w:tcPr>
            <w:tcW w:w="18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R43G A53T S57R A75V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95.773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A36T S57R V206I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63.723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R43G A53T S57R A75V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59.304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A75T C93R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57.669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57.000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E89V C93R D119N V206I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56.313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S57R P94L V188F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55.470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G83V P94L V188F A199S G212S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51.800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P94L V206I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51.096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 C93R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48.721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 C93R H117R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48.001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S57R A75T C93R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46.913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 C93R D119H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46.162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S57R T182S Q204R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45.162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R32H D33E S57R V188I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44.682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C93R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44.463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 A75T C93R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43.978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43.827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R43S S57R G83V P94L V188F A199S G212S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43.481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43.368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S57R V188I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42.384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E89V C93R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39.802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R43G A53T S57R A75T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39.367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I80V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38.669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G86R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38.460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P94L H107Y V188L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37.503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A36S S57R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37.092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S57R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36.324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P94L V188I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35.839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I80V P94L M113L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34.708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P94L V188F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34.544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A36T E44V S57R P94L V188F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34.445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34.420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P94L V188L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32.688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S57R R157H V188L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32.646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R43S S57R C93R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30.811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G83V Q204H A218T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30.667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R43S S57R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29.846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27.719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N60K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27.613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C93R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27.099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26.755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R43S S57R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24.583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R43G S57R A75T C93R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22.063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20.552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G83V V188F A199S G212S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19.931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C93R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19.472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18.945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I80V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18.714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I80V V188I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18.489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A36S R43S G46S S57R V206I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18.321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A36T I80V V188I A199S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17.944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A36T S57R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17.607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G46S A51T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17.534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I80V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16.602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V206I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15.555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D12V D33E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14.875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D16H D33E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14.304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D33E G46S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13.500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C93Y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13.166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I80V V188F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12.961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R125W Q204H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11.784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G83V V188F A199S G212S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11.143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R43S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11.015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G83V V188F Q204R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10.621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G83V V188F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9.553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G83V Q204H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9.230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I34V S57R P94L D119N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8.996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S57R V188I A199T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8.653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D16E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8.310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F88L 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6.930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R13C D33E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6.373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I124T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4.595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D54H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4.288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D119N I124K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4.237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D16N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M113L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3.815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R13S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3.664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V188F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3.576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P94L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3.316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A58S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3.303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78" w:type="dxa"/>
            <w:tcBorders>
              <w:top w:val="nil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>K135R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"/>
              </w:rPr>
              <w:t xml:space="preserve">1.981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Table 2</w:t>
      </w:r>
      <w:r>
        <w:rPr>
          <w:rFonts w:ascii="Times New Roman" w:hAnsi="Times New Roman" w:cs="Times New Roman"/>
          <w:sz w:val="24"/>
          <w:szCs w:val="24"/>
        </w:rPr>
        <w:t>. Epistasis between two different genotypes calculated in this study.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8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86"/>
        <w:gridCol w:w="1260"/>
        <w:gridCol w:w="880"/>
        <w:gridCol w:w="870"/>
        <w:gridCol w:w="840"/>
        <w:gridCol w:w="860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4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ab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mutation A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mutation B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fAB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fab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faB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fAb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P94L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20.406 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26.245 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3.316 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-5.700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35.690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18.700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26.245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-5.800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R43S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27.556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18.700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10.662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1.649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I80V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 P94L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16.618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18.553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3.316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-1.795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I80V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V188F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12.876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18.553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3.578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-5.800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P94L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D119N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43.429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20.406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3.860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22.617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 S57R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R43S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34.125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35.690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10.662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-8.772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 R43S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34.125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27.556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26.245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-16.221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I80V P94L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S57R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38.053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16.618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26.245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-1.356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P94L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I80V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38.053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20.406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18.553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2.549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C93R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P94L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43.412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19.397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3.316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24.153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P94L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V188F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34.182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20.406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3.578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13.652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V206I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P94L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50.355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15.414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3.316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35.080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C93R P94L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D119N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27.078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43.412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3.860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-16.739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 R43S S57R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D119N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24.136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34.125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3.860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-10.395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 R43S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C93R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48.471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19.397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27.556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4.973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I80V P94L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M113L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34.233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38.053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3.807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-4.172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P94L V188F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54.857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34.182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18.700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5.430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 S57R A75T C93R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R43S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44.088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45.242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10.662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-8.361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G83V V188F A199S G212S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20.000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11.124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26.245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-13.914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G83V V188F A199S G212S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P94L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51.133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20.000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3.316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31.272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G83V V188F A199S G212S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P94L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51.133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11.124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20.406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23.058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 G83V P94L V188F A199S G212S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R43S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43.778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51.133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10.662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-14.563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WT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R43G A53T S57R A75V P94L D119N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89.882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3.455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59.000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18.700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15.637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R43S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34.125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18.700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35.690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27.556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-10.421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P94L V188F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D33E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54.857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26.245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34.182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35.690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11.230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G83V V188F A199S G212S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P94L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51.133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26.245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20.000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20.406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36.972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P94L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S57R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I80V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38.053 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3.316 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20.406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16.618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 xml:space="preserve">4.344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Table 3</w:t>
      </w:r>
      <w:r>
        <w:rPr>
          <w:rFonts w:ascii="Times New Roman" w:hAnsi="Times New Roman" w:cs="Times New Roman"/>
          <w:sz w:val="24"/>
          <w:szCs w:val="24"/>
        </w:rPr>
        <w:t>. Fold repression of designed AmeR variants by different methods.</w:t>
      </w:r>
    </w:p>
    <w:tbl>
      <w:tblPr>
        <w:tblStyle w:val="7"/>
        <w:tblpPr w:leftFromText="180" w:rightFromText="180" w:vertAnchor="text" w:horzAnchor="page" w:tblpXSpec="center" w:tblpY="636"/>
        <w:tblOverlap w:val="never"/>
        <w:tblW w:w="80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1837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 variants</w:t>
            </w:r>
          </w:p>
        </w:tc>
        <w:tc>
          <w:tcPr>
            <w:tcW w:w="183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Design method</w:t>
            </w:r>
          </w:p>
        </w:tc>
        <w:tc>
          <w:tcPr>
            <w:tcW w:w="18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Fold repression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C93R S57R I80V D33E I124T T182S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28.899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N60K D33E S57R T182S I80V C93R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38.361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I124T I80V D33E N60K C93R S57R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30.859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C93R I80V H107Y S57R T182S D33E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26.707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H107Y D33E C93R I80V S57R I124T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28.054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I124K S57R C93R D33E I80V T182S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22.191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D33E C93R S57R H107Y I80V N60K 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27.856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T182S D33E I80V C93R R125W S57R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11.448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S57R N60K I80V D33E I124T T182S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10.770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I80V S57R N60K C93R D33E I124K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EvoScan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28.003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S98K A100K D142K A51K N197K T200K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D142R A51K T200K S98K A100K N197K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T200K S98K D142K A100K N197K R125E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1.358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A100K R125E S98K T200K D142R N197K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N197K A51K S98K R125E A100K D142K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D78L S98K T200K D142K N197K A100K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1.171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A51K A100K R125E D142K T200K S98K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T200K D142R S98K A100K D78L N197K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D142L T200K N197K A51K A100K S98K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1.717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R125E A51K A100K D78L S98K D142K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DMS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1.810 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Table 4</w:t>
      </w:r>
      <w:r>
        <w:rPr>
          <w:rFonts w:ascii="Times New Roman" w:hAnsi="Times New Roman" w:cs="Times New Roman"/>
          <w:sz w:val="24"/>
          <w:szCs w:val="24"/>
        </w:rPr>
        <w:t>. Sequences of gRNAs.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6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672"/>
        <w:gridCol w:w="3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gRNA</w:t>
            </w:r>
          </w:p>
        </w:tc>
        <w:tc>
          <w:tcPr>
            <w:tcW w:w="1672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Target</w:t>
            </w:r>
          </w:p>
        </w:tc>
        <w:tc>
          <w:tcPr>
            <w:tcW w:w="3934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DNA sequence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tcBorders>
              <w:top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CDR1</w:t>
            </w:r>
          </w:p>
        </w:tc>
        <w:tc>
          <w:tcPr>
            <w:tcW w:w="1672" w:type="dxa"/>
            <w:tcBorders>
              <w:top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EGFP nanobody</w:t>
            </w:r>
          </w:p>
        </w:tc>
        <w:tc>
          <w:tcPr>
            <w:tcW w:w="3934" w:type="dxa"/>
            <w:tcBorders>
              <w:top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TGAACCGTTACTCAATGCGC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CDR2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EGFP nanobody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GTGGCCGGAATGAGTTCTGC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Off-target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EGFP nanobody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CAAATGTCGGCTTCGAGTAT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CDR3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EGFP nanobody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CAAATGTCGGCTTCAAGTAT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GATGAGTGGTTTTAGAAAAA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ATTCCCATCTGGTAAAGTTG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TGTATGGTACAAGTAACTTG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CAACTACACTTAACGGTCTT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GAGGTGCAGATCACATGTCT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CTGAAGACATGCTTAACCCT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TAATTATGAAGATTTACTCA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TAAGTCTAATCATAATTTCT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AATGTTCAACTCAGGGTTAT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AAATTGTGTACTTAAGCTTA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ATCCTAAGACACCTAAGTAT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AAGTTTGTTCGCATTCAACC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TCAGTGTTAGCTTGTTACAA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TGTTACAATGGTTCACCATC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GTGTTTACCAATGTGCTATG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AGGCCCAATTTCACTATTAA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TCATTCCTTAATGGTTCATG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ACACTACCACATGAACCATT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TTTTTGTTACATGCACCATA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TTACCAACTGGAGTTCATGC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GACTTAGAAGGTAACTTTTA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TTTATGGACCTTTTGTTGAC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AGGCAAACAGCACAAGCAGC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TTACAGTTAATGTTTTAGCT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TTGTACGCTGCTGTTATAAA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TCTTAATGACTTTAACCTTG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CTAACACAAGACCATGTTGA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GGACCTCTTTCTGCTCAAAC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TTTTAGATATGTGTGCTTCA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TTAAAAGAATTACTGCAAAA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TATGAATGGACGTACCATAT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GATGTTGTTAGACAATGCTC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TGATCGTAAAAGCGATCTGC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AGAAACCCGTCGTGATATTC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GAAGAACTGTTTCGTGAACG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AAGCGCACTGAATATGAGTC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TTTTAGCAGCAAAAACGCAC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TGAACGTCAGATTTGTCCGC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TCTGATGGAACAGCATCATC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GCCAAACAGGATATGAAATG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CTGGCCGAAATTATTCGTGA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GTATATTGCAACCGATATTC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ACTGACCAGCGTTATTCATC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1672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GGCAACCCGTTGTGATCAGC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87" w:type="dxa"/>
            <w:tcBorders>
              <w:bottom w:val="single" w:color="000000" w:sz="12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1672" w:type="dxa"/>
            <w:tcBorders>
              <w:bottom w:val="single" w:color="000000" w:sz="12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3934" w:type="dxa"/>
            <w:tcBorders>
              <w:bottom w:val="single" w:color="000000" w:sz="12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TGCAGGTCTGCGTAATCCGC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Table 5</w:t>
      </w:r>
      <w:r>
        <w:rPr>
          <w:rFonts w:ascii="Times New Roman" w:hAnsi="Times New Roman" w:cs="Times New Roman"/>
          <w:sz w:val="24"/>
          <w:szCs w:val="24"/>
        </w:rPr>
        <w:t>. Sequences of genetic parts.</w:t>
      </w:r>
    </w:p>
    <w:tbl>
      <w:tblPr>
        <w:tblStyle w:val="10"/>
        <w:tblpPr w:leftFromText="180" w:rightFromText="180" w:vertAnchor="text" w:horzAnchor="page" w:tblpXSpec="center" w:tblpY="610"/>
        <w:tblOverlap w:val="never"/>
        <w:tblW w:w="8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28"/>
        <w:gridCol w:w="5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1228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Type</w:t>
            </w:r>
          </w:p>
        </w:tc>
        <w:tc>
          <w:tcPr>
            <w:tcW w:w="5377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DNA sequence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tcBorders>
              <w:top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J23101</w:t>
            </w:r>
          </w:p>
        </w:tc>
        <w:tc>
          <w:tcPr>
            <w:tcW w:w="1228" w:type="dxa"/>
            <w:tcBorders>
              <w:top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promoter</w:t>
            </w:r>
          </w:p>
        </w:tc>
        <w:tc>
          <w:tcPr>
            <w:tcW w:w="5377" w:type="dxa"/>
            <w:tcBorders>
              <w:top w:val="single" w:color="000000" w:sz="4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TTTACAGCTAGCTCAGTCCTAGGTATTATGCTAGC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pVanA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promoter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ATTGGATCCAATTGACAGCTAGCTCAGTCCTAGGTACCATTGGATCCAAT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pGate_1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promoter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TTTACACCAACTCCTAGTAGGGGTATTATGCTAGC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pTac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promoter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TGTTGACAATTAATCATCGGCTCGTATAATGTGTGGAATTGTGAGCGCTCACAATT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p434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promoter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TTGACAAACAAGATATCTTAAATGAAAATACAAGAAATCTTAAAT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pAmeR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promoter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GATAGTGACAAACTTGACAACTCATCACTTCCTAGGTATAATGCTAGCTACTAGAG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pPhlF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promoter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CGACGTACGGTGGAATCTGATTCGTTACCAATTGACATGATACGAAACGTACCGTATCGTTAAGGT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B0034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AAAGAGGAGAAA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B0064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AAAGAGGGGAAA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S1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GAGTCTATGGACTATGTTTTCACAGAGGAGGTACCAGG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P2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GGAGCTATGGACTATGTTTGAAAGGCTGAAATACTAG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P3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CTTTACGAGGGCGATCCT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sd2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AAGGAAA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sd5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AAGGAAAAAA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sd8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RBS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AAGGAAAAAAAAA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LacI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G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TAGCTCATGTTATATCCCGCCGTTAACCACCATCAAACAGGATTTTCGCCTGCTGGGGCAAACCAGCGTGGACCGCTTGCTGCAACTCTCTCAGGGCCAGGCGGTGAAGGGCAATCAGCTGTTGCCAGTCTCACTGGTGAAAAGAAAAACCACCCTGGCGCCCAATACGCAAACCGCCTCTCCCCGCGCGTTGGCCGATTCATTAATGCAGCTGGCACGACAGGTTTCCCGACTGGAAAGCGGGCAGT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VanR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GACATGCCTCGTATTAAACCGGGTCAGCGTGTTATGATGGCACTGCGTAAAATGATTGCAAGCGGTGAAATCAAAAGTGGTGAACGTATTGCAGAAATTCCGACCGCAGCAGCACTGGGTGTTAGCCGTATGCCGGTTCGTATCGCACTGCGTTCACTGGAACAAGAAGGTCTGGTTGTTCGTCTGGGTGCACGTGGTTATGCAGCCCGTGGTGTTAGCAGCGATCAGATTCGTGATGCAATTGAAGTTCGTGGTGTTCTGGAAGGTTTTGCAGCACGTCGTCTGGCAGAACGTGGTATGACCGCAGAAACCCATGCACGTTTTGTTGTACTGATTGCAGAAGGTGAAGCACTGTTTGCAGCCGGTCGCCTGAATGGTGAAGATCTGGATCGTTATGCCGCATATAATCAGGCATTTCATGATACCCTGGTTAGCGCAGCAGGTAATGGTGCAGTTGAAAGCGCACTGGCACGTAATGGTTTTGAACCGTTTGCAGCAGCCGGTGCACTGGCCCTGGATCTGATGGACCTGTCTGCCGAATATGAACATCTGCTGGCAGCACATCGTCAGCATCAGGCAGTTCTGGATGCAGTTAGCTGTGGTGATGCCGAAGGTGCAGAACGTATTATGCGTGATCATGCACTGGCAGCAATTCGTAATGCAAAAGTTTTTGAAGCAGCAGCAAGCGCAGGCGCACCGCTGGGTGCAGCATGGTCAATTCGTGCAGATT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PhlF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GCACGTACCCCGAGCCGTAGCAGCATTGGTAGCCTGCGTAGTCCGCATACCCATAAAGCAATTCTGACCAGCACCATTGAAATCCTGAAAGAATGTGGTTATAGCGGTCTGAGCATTGAAAGCGTTGCACGTCGTGCCGGTGCAAGCAAACCGACCATTTATCGTTGGTGGACCAATAAAGCAGCACTGATTGCCGAAGTGTATGAAAATGAAAGCGAACAGGTGCGTAAATTTCCGGATCTGGGTAGCTTTAAAGCCGATCTGGATTTTCTGCTGCGTAATCTGTGGAAAGTTTGGCGTGAAACCATTTGTGGTGAAGCATTTCGTTGTGTTATTGCAGAAGCACAGCTGGACCCTGCAACCCTGACCCAGCTGAAAGATCAGTTTATGGAACGTCGTCGTGAGATGCCGAAAAAACTGGTTGAAAATGCCATTAGCAATGGTGAACTGCCGAAAGATACCAATCGTGAACTGCTGCTGGATATGATTTTTGGTTTTTGTTGGTATCGCCTGCTGACCGAACAGCTGACCGTTGAACAGGATATTGAAGAATTTACCTTCCTGCTGATTAATGGTGTTTGTCCGGGTACACAGCGTT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enCas9-PolIM5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CTTGATATCAACAGGCTCTCAGACTACGACGTGGACCATATCGTCCCTCAGAGCTTCCTCGCAGACGACTCAATTGACAATAAGGTGCTGACTCGCTCAGACAAGAACCGGGGAAAGTCAGATAACGTGCCCTCAGAGGAAGTCGTGAAAAAGATGAAGAACTATTGGCGCCAGCTTCTGAACGCAAAGCTGATCACTCAGCGGAAGTTCGACAATCTCACTAAGGCTGAGAGGGGCGGACTGAGCGAACTGGACAAAGCAGGATTCATTAAACGGCAACTTGTGGAGACTCGGCAGATTACTAAACATGTCGCCCAAATCCTTGACTCACGCATGAATACCAAGTACGACGAAAACGACAAACTTATCCGCGAGGTGAAGGTGATTACCCTGAAGTCCAAGCTGGTCAGCGATTTCAGAAAGGACTTTCAATTCTACAAAGTGCGGGAGATCAATAACTATCATCATGCTCATGACGCATATCTGAATGCCGTGGTGGGAACCGCCCTGATCAAGAAGTACCCAGCACTGGAAAGCGAGTTCGTGTACGGAGACTACAAGGTCTACGACGTGCGCAAGATGATTGCCAAATCTGAGCAGGAGATCGGAAAGGCCACCGCAAAGTACTTCTTCTACAGCAACATCATGAATTTCTTCAAGACCGAAATCACCCTTGCAAACGGTGAGATCCGGAAGGCGCCGCTCATCGAGACTAATGGGGAGACTGGCGAAATCGTGTGGGACAAGGGCAGAGATTTCGCTACCGTGCGCAAAGTGCTTTCTATGCCTCAAGTGAACATCGTGAAGAAAACCGAGGTGCAAACCGGAGGCTTTTCTAAGGAATCAATCCTCCCCAAGCGCAACTCCGACAAGCTCATTGCAAGGAAGAAGGATTGGGACCCTAAGAAGTACGGCGGATTCGATTCACCAACTGTGGCTTATTCTGTCCTGGTCGTGGCTAAGGTGGAAAAAGGAAAGTCTAAGAAGCTCAAGAGCGTGAAGGAACTGCTGGGTATCACCATTATGGAGCGCAGCTCCTTCGAGAAGAACCCAATTGACTTTCTCGAAGCCAAAGGTTACAAGGAAGTCAAGAAGGACCTTATCATCAAGCTCCCAAAGTATAGCCTGTTCGAACTGGAGAATGGGCGGAAGCGGATGCTCGCCTCCGCTGGCGAACTTCAGAAGGGTAATGAGCTGGCTCTCCCCTCCAAGTACGTGAATTTCCTCTACCTTGCAAGCCATTACGAGAAGCTGAAGGGGAGCCCCGAGGACAACGAGCAAAAGCAACTGTTTGTGGAGCAGCATAAGCATTATCTGGACGAGATCATTGAGCAGATTTCCGAGTTTTCTAAACGCGTCATTCTCGCTGATGCCAACCTCGATAAAGTCCTTAGCGCATACAATAAGCACAGAGACAAACCAATTCGGGAGCAGGCTGAGAATATCATCCACCTGTTCACCCTCACCAATCTTGGTGCCCCTGCCGCATTCAAGTACTTCGACACCACCATCGACCGGAAACGCTATACCTCCACCAAAGAAGTGCTGGACGCCACCCTCATCCACCAGAGCATCACCGGACTTTACGAAACTCGGATTGACCTCTCACAGCTCGGAGGGGATGGTTCTAGTGAAACCCCGGGAACAAGTGAGTCGGCCACCCCTGAAGGTGGATCAGGGGGTAGCGGATCCGTTCAGATCCCGCAGAACCCGCTGATTCTGGTTGACGGATCTAGTTACCTGTACCGTGCTTACCATGCTTTCCCGCCTTTGACCAATTCTGCTGGTGAACCTACGGGAGCTATGTACGGAGTTCTGAATATGTTGCGTTCTTTAATTATGCAGTACAAGCCTACCCACGCTGCTGTTGTTTTCGATGCTAAAGGTAAGACGTTCCGCGACGAGTTATTCGAGCACTATAAGTCTCACCGTCCTCCGATGCCTGATGACTTACGCGCTCAGATTGAGCCGCTGCATGCTATGGTGAAGGCTATGGGTTTACCTCTTTTGGCTGTCAGCGGTGTTGAGGCTGATGATGTCATTGGCACCTTAGCTCGTGAGGCTGAGAAGGCTGGTCGCCCTGTTTTGATTTCTACCGGTGACAAGGACATGGCTCAATTGGTTACCCCGAACATCACCCTGATCAACACCATGACCAACACGATTCTGGGTCCTGAGGAAGTTGTTAACAAATATGGTGTTCCTCCGGAGTTGATTATTGACTTTCTTGCTCTTATGGGCGATTCTTCAGACAATATCCCGGGTGTTCCAGGTGTTGGAGAGAAGACTGCTCAAGCTCTGCTTCAGGGTCTGGGTGGTTTGGACACCCTTTACGCTGAACCGGAGAAGATCGCCGGTCTGTCTTTTCGCGGTGCTAAGACCATGGCTGCTAAACTGGAACAGAATAAGGAGGTCGCATACCTGTCTTATCAATTGGCTACCATCAAGACGGATGTGGAGTTAGAACTTACGTGCGAGCAGCTTGAGGTTCAACAGCCTGCTGCTGAGGAACTGCTGGGTCTTTTTAAGAAATACGAATTTAAGCGTTGGACCGCCGACGTTGAGGCTGGTAAGTGGCTGCAAGCTAAGGGTGCTAAGCCGGCTGCTAAACCGCAAGAAACGAGTGTCGCTGATGAGGCTCCGGAGGTTACCGCTACCGTTATCTCTTACGATAATTATGTTACGATTCTGGACGAGGAAACCTTAAAGGCTTGGATCGCTAAATTAGAGAAGGCTCCTGTTTTCGCTTTCGACACGGAAACGGATTCTCTGGACAATATTAGTGCGAATCTTGTTGGTCTGAGTTTCGCAATTGAACCGGGTGTTGCTGCTTACATCCCTGTGGCACACGACTACCTGGACGCTCCGGACCAGATTTCACGTGAACGCGCTCTGGAACTGCTGAAGCCTTTATTAGAGGACGAGAAAGCTTTGAAAGTTGGTCAGAATTTGAAGTATGCTCGTGGAATCTTAGCTAATTATGGTATCGAGTTGCGCGGTATCGCTTTCGACACGATGTTGGAATCTTATATCCTGAACTCTGTCGCTGGTCGCCATGACATGGACTCTCTGGCTGAGCGCTGGCTGAAACATAAGACGATTACCTTCGAGGAAATCGCAGGAAAGGGTAAGAACCAGCTCACGTTCAATCAAATCGCTCTGGAGGAAGCTGGTCGCTATGCTGCTGAGGACGCTGACGTTACTCTGCAACTGCACTTGAAGATGTGGCCTGACTTGCAGAAGCATAAGGGTCCACTGAATGTTTTTGAAAACATTGAGATGCCTTTGGTTCCAGTTCTGTCTCGTATCGAGCGCAATGGCGTTAAAATTGACCCAAAGGTTTTACATAACCACTCAGAGGAACTGACGCTGCGCTTAGCCGAATTGGAGAAAAAGGCTCACGAGATCGCTGGCGAAGAGTTCAATCTGTCATCTACGAAACAACTGCAGACTATCCTGTTCGAGAAGCAAGGTATCAAGCCATTAAAAAAGACCCCTGGCGGTGCTCCGTCTACCTCTGAGGAAGTTTTGGAGGAGTTAGCTTTGGATTACCCTCTGCCGAAGGTTATCTTGGAATACCGCGGTTTGGCTAAATTGAAGTCTACTTATACGGATAAACTTCCTTTGATGATTAATCCAAAGACGGGTCGCGTTCACACGTCGTACCATCAAGCTGTTACCGCTACCGGTCGCCTGTCTTCTACGGATCCGAATTTACAGAATATTCCTGTGCGCAATGAGGAGGGCCGCCGCATTCGTCAAGCTTTTATCGCTCCGGAAGACTACGTTATCGTTTCTGCTGATTATTCTCAAAATGAATTACGTATCATGGCTCACCTGTCTCGCGATAAGGGTCTGTTGACGGCCTTTGCTGAGGGTAAGGACATTCATCGTGCTACCGCTGCTGAGGTTTACGGCCTGCCGTTGGAAACGGTTACGTCTGAACAGCGTCGCTCTGCTAAGCGTATTAATTTCGGCTTAATCTACGGTATGTCTGCGTTTGGCTTAGCTCGTCAGCTGAATATCCCGCGCAAGGAAGCTCAAAA</w:t>
            </w:r>
            <w:r>
              <w:rPr>
                <w:rFonts w:ascii="Times New Roman" w:hAnsi="Times New Roman" w:cs="Times New Roman"/>
                <w:szCs w:val="21"/>
              </w:rPr>
              <w:t>ATATATGGATCTGTATTTTGAGCGTTACCACGGTGTTTTGGAATACATGGAGCGTACGCGCGCGCAAGCTAAGGAACAAGGTTATGTGGAAACCTTGGATGGTCGTCGCTTGTACTTGCCTGACATTAAGTCTTCTAACGGCGCCCGCCGCGCTGCTGCCGAGCGCGCTGCTATCAATGCTCCGATGCAAGGTACTGCTGCTGATATTATTAAGCGTGCTATGATCGCTGTGGACGCTTGGCTGCAAGCTGAACAGCCTCGCGTTCGCATGATTATGCAAGTTCATGACGAGTTGGTTTTCGAGGTGCATAAGGACGACGTGGACGCTGTTGCTAAACAAATCCACCAGTTGATGGAGAATTGCACGCGCTTAGACGTTCCGCTGCTGGTTGAAGTTGGTTCTGGTGAAAACTGGGACCAGGCTCAC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EGFP-cI434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GTGAGCAAGGGCGAGGAGCTGTTCACCGGGGTGGTGCCCATCCTGGTCGAGCTGGACGGCGACGTAAACGGCCACAAGTTCAGCGTGTCCGGCGAGGGCGAGGGCGATGCCACCTACGGCAAGCTGACCCTGAAGTTCATCTGCACCACCGGCAAGCTGCCCGTGCCCTGGCCCACCCTCGTGACCACCTTC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ACCCAGTCCGCCCTGAGCAAAGACCCCAACGAGAAGCGCGATCACATGGTCCTGCTGGAGTTCGTGACCGCCGCCGGGATCACTCTCGGCATGGACGAGCTGTACAAGATGAGTATTTCTTCCAGGGTAAAAAGCAAAAGGATTCAGCTTGGACTTAACCAGGCTGAACTTGCTCAAAAGGTGGGGACTTCCAATGTTTCTATATCGCAGCTCGAAAGAGGTAAAACTAAGCGACCACGCTTTTTACCAGAACTTGCGTCAGCTCTTGGCGTAAGTGTTGACTGGCTGCTCAATGGCACCTCTGATTCGAATGTTAGATTTGTTGGGCACGTTGAGCCCAAAGGGAAATATCCATTGATTAGCATGGTTAGAGCTGGTTCGTGGTGTGAAGCT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cIp22-EGFP nanobody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AGTATTTCTTCCAGGGTAAAAAGCAAAAGGATTCAGCTTGGACTTAACCAGGCTGAACTTGCTCAAAAGGTGGGGACTACCCAGCAGTCTATAGAGCAGCTCGAAAACGGTAAAACTAAGCGACCACGCTTTTTACCAGAACTTGCGTCAGCTCTTGGCGTAAGTGTTGACTGGCTGCTCAATGGCACCTCTGATTCGAATGTTAGATTTGTTGGGCACGTTGAGCCCAAAGGGAAATATCCATTGATTAGCATGGTTAGAGCTGGTTCGTGGTGTGAAGCTCAGGTACAGCTGCAGGAATCGGGTGGTGGCCTGGTTCAAGCAGGCGGCAGTTTACGCCTGTCATGTGCAGCGTCAGGTTTTCCAGTGAACCGTTACTCAATGCGCTGGTATCGTCAAGCACCAGGGAAAGAACGCGAGTTTGTGGCCGGAATGAGTTCTGCGGGTGACCGCTCTAGCTATGCGGATTCCGTGAAAGGACGCTTCACCATTTCTCGGGACAATGCCAAGAACACCGTGTATTTGCAGATGAACTCCCTGAAACCGGAAGATACGGCTGTCTACTATTGCGCTGCAAATGTCGGCTTCGAGTATTGGGGCCAGGGTACTCAGGTCACCGTAAGCAGC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cIp22-substrate-cI434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AGTATTTCTTCCAGGGTAAAAAGCAAAAGGATTCAGCTTGGACTTAACCAGGCTGAACTTGCTCAAAAGGTGGGGACTTCCAATGTTTCTATATCGCAGCTCGAAAGAGGTAAAACTAAGCGACCACGCTTTTTACCAGAACTTGCGTCAGCTCTTGGCGTAAGTGTTGACTGGCTGCTCAATGGCACCTCTGATTCGAATGTTAGATTTGTTGGGCACGTTGAGCCCAAAGGGAAATATCCATTGATTAGCATGGTTAGAGCTGGTTCGTGGTGTGAAGCTAGTGGAGGAGGAGCTTGTGCTGCTGTCTTGCAGAGTGGATTCCGAAAGAAGGGAGGAAGTGCTGGAAGTGGAGCTGGAGGAATGAGTATTTCTTCCAGGGTAAAAAGCAAAAGGATTCAGCTTGGACTTAACCAGGCTGAACTTGCTCAAAAGGTGGGGACTACCCAGCAGTCTATAGAGCAGCTCGAAAACGGTAAAACTAAGCGACCACGCTTTTTACCAGAACTTGCGTCAGCTCTTGGCGTAAGTGTTGACTGGCTGCTCAATGGCACCTCTGATTCGAATGTTAGATTTGTTGGGCACGTTGAGCCCAAAGGGAAATATCCATTGATTAGCATGGTTAGAGCTGGTTCGTGGTGTGAAGCT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AmeR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AACAAAACCATTGATCAGGTGCGTAAAGGTGATCGTAAAAGCGATCTGCCGGTTCGTCGTCGTCCGCGTCGTAGTGCCGAAGAAACCCGTCGTGATATTCTGGCAAAAGCCGAAGAACTGTTTCGTGAACGTGGTTTTAATGCAGTTGCCATTGCAGATATTGCAAGCGCACTGAATATGAGTCCGGCAAATGTGTTTAAACATTTTAGCAGCAAAAACGCACTGGTTGATGCAATTGGTTTTGGTCAGATTGGTGTTTTTGAACGTCAGATTTGTCCGCTGGATAAAAGCCATGCACCGCTGGATCGTCTGCGTCATCTGGCACGTAATCTGATGGAACAGCATCATCAGGATCATTTCAAACACATACGGGTTTTTATTCAGATCCTGATGACCGCCAAACAGGATATGAAATGTGGCGATTATTACAAAAGCGTGATTGCAAAACTGCTGGCCGAAATTATTCGTGATGGTGTTGAAGCAGGTCTGTATATTGCAACCGATATTCCGGTTCTGGCAGAAACCGTTCTGCATGCACTGACCAGCGTTATTCATCCGGTTCTGATTGCACAAGAAGATATTGGTAATCTGGCAACCCGTTGTGATCAGCTGGTTGATCTGATTGATGCAGGTCTGCGTAATCCGCTGGCAAAA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pro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AGTGGTTTTAGAAAAATGGCATTCCCATCTGGTAAAGTTGAGGGTTGTATGGTACAAGTAACTTGTGGTACAACTACACTTAACGGTCTTTGGCTTGATGACGTAGTTTACTGTCCAAGACATGTGATCTGCACCTCTGAAGACATGCTTAACCCTAATTATGAAGATTTACTCATTCGTAAGTCTAATCATAATTTCTTGGTACAGGCTGGTAATGTTCAACTCAGGGTTATTGGACATTCTATGCAAAATTGTGTACTTAAGCTTAAGGTTGATACAGCCAATCCTAAGACACCTAAGTATAAGTTTGTTCGCATTCAACCAGGACAGACTTTTTCAGTGTTAGCTTGTTACAATGGTTCACCATCTGGTGTTTACCAATGTGCTATGAGGCCCAATTTCACTATTAAGGGTTCATTCCTTAATGGTTCATGTGGTAGTGTTGGTTTTAACATAGATTATGACTGTGTCTCTTTTTGTTACATGCACCATATGGAATTACCAACTGGAGTTCATGCTGGCACAGACTTAGAAGGTAACTTTTATGGACCTTTTGTTGACAGGCAAACAGCACAAGCAGCTGGTACGGACACAACTATTACAGTTAATGTTTTAGCTTGGTTGTACGCTGCTGTTATAAATGGAGACAGGTGGTTTCTCAATCGATTTACCACAACTCTTAATGACTTTAACCTTGTGGCTATGAAGTACAATTATGAACCTCTAACACAAGACCATGTTGACATACTAGGACCTCTTTCTGCTCAAACTGGAATTGCCGTTTTAGATATGTGTGCTTCATTAAAAGAATTACTGCAAAATGGTATGAATGGACGTACCATATTGGGTAGTGCTTTATTAGAAGATGAATTTACACCTTTTGATGTTGTTAGACAATGCTCAGGTGTTACTTTCCAA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recoded gIII</w:t>
            </w:r>
          </w:p>
        </w:tc>
        <w:tc>
          <w:tcPr>
            <w:tcW w:w="1228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AAAAAATTATTATTCGCAATTCCTTTAGTTGTTCCTTTCTATTCTCACTCCGCTGAAACTGTTGAAAGTTGTTTAGCAAAACCCCATACAGAAAATTCATTTACTAACGTCTGGAAAGACGACAAAACTTTAGATCGTTACGCTAACTATGAGGGCTGTCTGTGGAATGCTACAGGCGTTGTAGTTTGTACTGGTGACGAAACTCAGTGTTACGGTACATGGGTTCCTATTGGGCTTGCTATCCCTGAAAATGAGGGTGGTGGCTCTGAGGGTGGTGGTTCTGAGGGTGGCGGTTCTGAGGGTGGCGGTACTAAACCTCCTGAGTACGGTGATACACCTATTCCGGGCTATACTTATATCAACCCTCTCGACGGCACTTATCCGCCTGGTACTGAGCAAAACCCCGCTAATCCTAATCCTTCTCTTGAGGAGTCTCAGCCTCTTAATACTTTCATGTTTCAGAATAATAGGTTCCGAAATAGGCAGGGGGCATTAACTGTTTATACGGGCACTGTTACTCAAGGCACTGACCCCGTTAAAACTTATTACCAGTACACTCCTGTATCATCAAAAGCCATGTATGACGCTTACTGGAACGGTAAATTCAGAGACTGCGCTTTCCATTCTGGCTTTAATGAGGATCCATTCGTTTGTGAATATCAAGGCCAATCGTCTGACCTGCCTCAACCTCCTGTCAATGCTGGCGGCGGCTCTGGTGGTGGTTCTGGTGGCGGCTCTGAGGGTGGTGGCTCTGAGGGTGGCGGTTCTGAGGGTGGCGGCTCTGAGGGAGGCGGTTCCGGTGGTGGCTCTGGTTCCGGTGATTTTGATTATGAAAAGATGGCAAACGCTAATAAGGGGGCTATGACCGAAAATGCCGATGAAAACGCGCTACAGTCTGACGCTAAAGGCAAACTTGATTCTGTCGCTACTGATTACGGTGCTGCTATCGATGGTTTCATTGGTGACGTTTCCGGCCTTGCTAATGGTAATGGTGCTACTGGTGATTTTGCTGGCTCTAATTCCCAAATGGCTCAAGTCGGTGACGGTGATAATTCACCTTTAATGAATAATTTCCGTCAATATTTACCTAGTCTTCCGCAGAGTGTAGAGTGCCGACCATTCGTTTTCGGTGCGGGCAAGCCGTACGAGTTCAGCATCGACTGCGATAAGATCAATTTGTTTCGAGGAGTTTTCGCATTCCTACTCTACGTGGCAACGTTCATGTACGTGTTCTCAACATTCGCCAATATTTTAAGAAACAAAGAGTCTT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26" w:type="dxa"/>
            <w:tcBorders>
              <w:bottom w:val="single" w:color="000000" w:sz="12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eYFP</w:t>
            </w:r>
          </w:p>
        </w:tc>
        <w:tc>
          <w:tcPr>
            <w:tcW w:w="1228" w:type="dxa"/>
            <w:tcBorders>
              <w:bottom w:val="single" w:color="000000" w:sz="12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5377" w:type="dxa"/>
            <w:tcBorders>
              <w:bottom w:val="single" w:color="000000" w:sz="12" w:space="0"/>
            </w:tcBorders>
            <w:shd w:val="clear" w:color="auto" w:fill="FFFFFF"/>
            <w:noWrap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GGTGAGCAAGGGCGAGGAGCTGTTCACCGGGGTGGTGCCCATCCTGGTCGAGCTGGACGGCGACGTAAACGGCCACAAGTTCAGCGTGTCCGGCGAGGGCGAGGGCGATGCCACCTACGGCAAGCTGACCCTGAAGTTCATCTGCACCACCGGCAAGCTGCCCGTGCCCTGGCCCACCCTCGTGACCACCTTCGGCTACGGCCTGCAATGCTTCGCCCGCTACCCCGACCACATGAAGCTGCACGACTTCTTCAAGTCCGCCATGCCCGAAGGCTACGTCCAGGAGCGCACCATCTTCTTCAAGGACGACGGCAACTACAAGACCCGCGCCGAGGTGAAGTTCGAGGGCGACACCCTGGTGAACCGCATCGAGCTGAAGGGCATCGACTTCAAGGAGGACGGCAACATCCTGGGGCACAAGCTGGAGTACAACTACAACAGCCACAACGTCTATATCATGGCCGACAAGCAGAAGAACGGCATCAAGGTGAACTTCAAGATCCGCCACAACATCGAGGACGGCAGCGTGCAGCTCGCCGACCACTACCAGCAGAACACCCCCATCGGCGACGGCCCCGTGCTGCTGCCCGACAACCACTACCTGAGCTACCA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TCCGCCCTGAGCAAAGACCCCAACGAGAAGCGCGATCACATGGTCCTGCTGGAGTTCGTGACCGCCGCCGGGATCACTCTCGGCATGGACGAGCTGTACAAGTAA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Table 6</w:t>
      </w:r>
      <w:r>
        <w:rPr>
          <w:rFonts w:ascii="Times New Roman" w:hAnsi="Times New Roman" w:cs="Times New Roman"/>
          <w:sz w:val="24"/>
          <w:szCs w:val="24"/>
        </w:rPr>
        <w:t>. Plasmids used in this study.</w:t>
      </w:r>
    </w:p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54"/>
        <w:gridCol w:w="1439"/>
        <w:gridCol w:w="1476"/>
        <w:gridCol w:w="3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Name</w:t>
            </w:r>
          </w:p>
        </w:tc>
        <w:tc>
          <w:tcPr>
            <w:tcW w:w="677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Usage</w:t>
            </w:r>
          </w:p>
        </w:tc>
        <w:tc>
          <w:tcPr>
            <w:tcW w:w="84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Resistance</w:t>
            </w:r>
          </w:p>
        </w:tc>
        <w:tc>
          <w:tcPr>
            <w:tcW w:w="86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Origin</w:t>
            </w:r>
          </w:p>
        </w:tc>
        <w:tc>
          <w:tcPr>
            <w:tcW w:w="1884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Key parts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pSZL1-01</w:t>
            </w:r>
          </w:p>
        </w:tc>
        <w:tc>
          <w:tcPr>
            <w:tcW w:w="677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TP</w:t>
            </w:r>
          </w:p>
        </w:tc>
        <w:tc>
          <w:tcPr>
            <w:tcW w:w="84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SpecR</w:t>
            </w: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ColE1</w:t>
            </w:r>
          </w:p>
        </w:tc>
        <w:tc>
          <w:tcPr>
            <w:tcW w:w="188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[VanR]-[pVanA-B0034-eSpCas9_linker_PolIM5]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[P_Gate1-gRNA_CDR1_chimera_tracrRNA]-[pTac-S1-cI434_EGFP]-[p434-P3-PhlF]-[pPhlF-B0064-gIII-recoded]-[LacI]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[P_Gate1-gRNA_CDR2_chimera_tracrRNA]-[pTac-S1-cI434_EGFP]-[p434-P3-PhlF]-[pPhlF-B0064-gIII-recoded]-[LacI]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[P_Gate1-gRNA_CDR3_chimera_tracrRNA]-[pTac-S1-cI434_EGFP]-[p434-P3-PhlF]-[pPhlF-B0064-gIII-recoded]-[LacI]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[P_Gate1-gRNA_off_chimera_tracrRNA]-[pTac-S1-cI434_EGFP]-[p434-P3-PhlF]-[pPhlF-B0064-gIII-recoded]-[LacI]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M13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[M13_backbone-B0032-cIp22_EGFPnano]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M13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[M13_backbone-B0032-cIp22_EGFPnano(E103K)]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[pTac-S1-cI434_EGFP]-[p434-P3-PhlF]-[pPhlF-B0064-gIII-recoded]-[LacI]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pSZL1-09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M13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[M13_backbone(ΔgIII)]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[VanR]-[pVanA-B0032-Mpro]-[pTac-S1-cIp22_substrate_cI434]-[p434-B0064-eYFP]-[lacI]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M13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[M13_backbone-B0032-Mpro]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M13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[M13_backbone-B0032-Mpro(C145A)]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[P_Gate1-gRNA_Mpro_3_chimera_tracrRNA]-[pTac-S1-cIp22_substrate_cI434]-[p434-B0064-gIII]-[LacI]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[P_Gate1-gRNA_Mpro_4_chimera_tracrRNA]-[pTac-S1-cIp22_substrate_cI434]-[p434-B0064-gIII]-[LacI]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[P_Gate1-gRNA_Mpro_5_chimera_tracrRNA]-[pTac-S1-cIp22_substrate_cI434]-[p434-B0064-gIII]-[LacI]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pSZL1-19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[P_Gate1-gRNA_Mpro_6_chimera_tracrRNA]-[pTac-S1-cIp22_substrate_cI434]-[p434-B0064-gIII]-[LacI]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[P_Gate1-gRNA_Mpro_7_chimera_tracrRNA]-[pTac-S1-cIp22_substrate_cI434]-[p434-B0064-gIII]-[LacI]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[P_Gate1-gRNA_Mpro_8_chimera_tracrRNA]-[pTac-S1-cIp22_substrate_cI434]-[p434-B0064-gIII]-[LacI]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[P_Gate1-gRNA_Mpro_9_chimera_tracrRNA]-[pTac-S1-cIp22_substrate_cI434]-[p434-B0064-gIII]-[LacI]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[P_Gate1-gRNA_Mpro_10_chimera_tracrRNA]-[pTac-S1-cIp22_substrate_cI434]-[p434-B0064-gIII]-[LacI]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[P_Gate1-gRNA_Mpro_11_chimera_tracrRNA]-[pTac-S1-cIp22_substrate_cI434]-[p434-B0064-gIII]-[LacI]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[P_Gate1-gRNA_Mpro_12_chimera_tracrRNA]-[pTac-S1-cIp22_substrate_cI434]-[p434-B0064-gIII]-[LacI]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[P_Gate1-gRNA_Mpro_13_chimera_tracrRNA]-[pTac-S1-cIp22_substrate_cI434]-[p434-B0064-gIII]-[LacI]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[P_Gate1-gRNA_Mpro_14_chimera_tracrRNA]-[pTac-S1-cIp22_substrate_cI434]-[p434-B0064-gIII]-[LacI]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[P_Gate1-gRNA_Mpro_15_chimera_tracrRNA]-[pTac-S1-cIp22_substrate_cI434]-[p434-B0064-gIII]-[LacI]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pSZL1-29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[P_Gate1-gRNA_Mpro_16_chimera_tracrRNA]-[pTac-S1-cIp22_substrate_cI434]-[p434-B0064-gIII]-[LacI]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[P_Gate1-gRNA_Mpro_17_chimera_tracrRNA]-[pTac-S1-cIp22_substrate_cI434]-[p434-B0064-gIII]-[LacI]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[P_Gate1-gRNA_Mpro_18_chimera_tracrRNA]-[pTac-S1-cIp22_substrate_cI434]-[p434-B0064-gIII]-[LacI]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[P_Gate1-gRNA_Mpro_19_chimera_tracrRNA]-[pTac-S1-cIp22_substrate_cI434]-[p434-B0064-gIII]-[LacI]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[P_Gate1-gRNA_Mpro_20_chimera_tracrRNA]-[pTac-S1-cIp22_substrate_cI434]-[p434-B0064-gIII]-[LacI]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[P_Gate1-gRNA_Mpro_21_chimera_tracrRNA]-[pTac-S1-cIp22_substrate_cI434]-[p434-B0064-gIII]-[LacI]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[P_Gate1-gRNA_Mpro_22_chimera_tracrRNA]-[pTac-S1-cIp22_substrate_cI434]-[p434-B0064-gIII]-[LacI]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[P_Gate1-gRNA_Mpro_23_chimera_tracrRNA]-[pTac-S1-cIp22_substrate_cI434]-[p434-B0064-gIII]-[LacI]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[P_Gate1-gRNA_Mpro_24_chimera_tracrRNA]-[pTac-S1-cIp22_substrate_cI434]-[p434-B0064-gIII]-[LacI]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[P_Gate1-gRNA_Mpro_25_chimera_tracrRNA]-[pTac-S1-cIp22_substrate_cI434]-[p434-B0064-gIII]-[LacI]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pSZL1-39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[P_Gate1-gRNA_Mpro_26_chimera_tracrRNA]-[pTac-S1-cIp22_substrate_cI434]-[p434-B0064-gIII]-[LacI]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[P_Gate1-gRNA_Mpro_27_chimera_tracrRNA]-[pTac-S1-cIp22_substrate_cI434]-[p434-B0064-gIII]-[LacI]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[P_Gate1-gRNA_Mpro_28_chimera_tracrRNA]-[pTac-S1-cIp22_substrate_cI434]-[p434-B0064-gIII]-[LacI]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[P_Gate1-gRNA_Mpro_29_chimera_tracrRNA]-[pTac-S1-cIp22_substrate_cI434]-[p434-B0064-gIII]-[LacI]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[P_Gate1-gRNA_Mpro_30_chimera_tracrRNA]-[pTac-S1-cIp22_substrate_cI434]-[p434-B0064-gIII]-[LacI]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[P_Gate1-gRNA_Mpro_31_chimera_tracrRNA]-[pTac-S1-cIp22_substrate_cI434]-[p434-B0064-gIII]-[LacI]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[P_Gate1-gRNA_Mpro_32_chimera_tracrRNA]-[pTac-S1-cIp22_substrate_cI434]-[p434-B0064-gIII]-[LacI]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[VanR]-[pVanA-B0032-HCV]-[pTac-S1-cIp22_substrate_cI434]-[p434-B0064-eYFP]-[lacI]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[VanR]-[pVanA-B0032-Mpro]-[pTac-S1-T7_lysozyme_substrate_T7]-[pT7-B0064-eYFP]-[lacI]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SP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M13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[M13_backbone-B0032-AmeR]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pSZL1-49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[P_Gate1-gRNA_AmeR_1-chimera_tracrRNA]-[pAmeR-P2-PhlF]-[pPhlF-sd5gtg-gIII_recoded]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[P_Gate1-gRNA_AmeR_2-chimera_tracrRNA]-[pAmeR-P2-PhlF]-[pPhlF-sd5gtg-gIII_recoded]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[P_Gate1-gRNA_AmeR_3-chimera_tracrRNA]-[pAmeR-P2-PhlF]-[pPhlF-sd5gtg-gIII_recoded]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[P_Gate1-gRNA_AmeR_4-chimera_tracrRNA]-[pAmeR-P2-PhlF]-[pPhlF-sd5gtg-gIII_recoded]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[P_Gate1-gRNA_AmeR_5-chimera_tracrRNA]-[pAmeR-P2-PhlF]-[pPhlF-sd5gtg-gIII_recoded]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[P_Gate1-gRNA_AmeR_6-chimera_tracrRNA]-[pAmeR-P2-PhlF]-[pPhlF-sd5gtg-gIII_recoded]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[P_Gate1-gRNA_AmeR_7-chimera_tracrRNA]-[pAmeR-P2-PhlF]-[pPhlF-sd5gtg-gIII_recoded]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[P_Gate1-gRNA_AmeR_8-chimera_tracrRNA]-[pAmeR-P2-PhlF]-[pPhlF-sd5gtg-gIII_recoded]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[P_Gate1-gRNA_AmeR_9-chimera_tracrRNA]-[pAmeR-P2-PhlF]-[pPhlF-sd5gtg-gIII_recoded]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pSZL1-59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[P_Gate1-gRNA_AmeR_10-chimera_tracrRNA]-[pAmeR-P2-PhlF]-[pPhlF-sd5gtg-gIII_recoded]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[P_Gate1-gRNA_AmeR_11-chimera_tracrRNA]-[pAmeR-P2-PhlF]-[pPhlF-sd5gtg-gIII_recoded]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[P_Gate1-gRNA_AmeR_12-chimera_tracrRNA]-[pAmeR-P2-PhlF]-[pPhlF-sd5gtg-gIII_recoded]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AP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[P_Gate1-gRNA_AmeR_13-chimera_tracrRNA]-[pAmeR-P2-PhlF]-[pPhlF-sd5gtg-gIII_recoded]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pSZL1-63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[](empty)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pSZL1-64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[J23101-B0064-eYFP](standard)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[LacI]-[pTac-B0032-AmeR]-[pAmeR-B0064-eYFP]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pSZL1-66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[LacI]-[VanR]-[pVanA-B0032-AmeR]-[pTac-pAmeR-B0064-eYFP](A IMPLY B)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pSZL1-67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[LacI]-[VanR]-[pVanA-B0032-AmeR]-[pTac-pAmeR-S1-PhlF]-[pPhlF-B0064-eYFP](A NIMPLY B)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pSZL1-68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[LacI]-[VanR]-[pVanA-B0032-AmeR]-[pTac-S1-PhlF]-[pAmeR-pPhlF-B0064-eYFP](NAND)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pSZL1-69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flow cytometry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KanR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p15A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bidi="ar"/>
              </w:rPr>
              <w:t>[pTac-S1-cIp22]-[pTac-S1-cI434]-[p434-P2-PhlF]-[pPhlF-B0064-eYFP]-[LacI]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ZmYwNDY4NGI4MmYwOWRlNmJiODc2MTg1MGYzNTQifQ=="/>
  </w:docVars>
  <w:rsids>
    <w:rsidRoot w:val="12375215"/>
    <w:rsid w:val="00063504"/>
    <w:rsid w:val="000B65C2"/>
    <w:rsid w:val="000C024F"/>
    <w:rsid w:val="001221EC"/>
    <w:rsid w:val="00126E4E"/>
    <w:rsid w:val="00165FEC"/>
    <w:rsid w:val="001B3B85"/>
    <w:rsid w:val="001B60D9"/>
    <w:rsid w:val="001F4EF9"/>
    <w:rsid w:val="00215E0C"/>
    <w:rsid w:val="00235DB1"/>
    <w:rsid w:val="00296D09"/>
    <w:rsid w:val="002C24B7"/>
    <w:rsid w:val="002E3489"/>
    <w:rsid w:val="00383E33"/>
    <w:rsid w:val="003F21C2"/>
    <w:rsid w:val="0044319F"/>
    <w:rsid w:val="004659D1"/>
    <w:rsid w:val="004C0E30"/>
    <w:rsid w:val="00592168"/>
    <w:rsid w:val="005A6166"/>
    <w:rsid w:val="005C6325"/>
    <w:rsid w:val="005C7C2A"/>
    <w:rsid w:val="005E4851"/>
    <w:rsid w:val="005F6605"/>
    <w:rsid w:val="0062500F"/>
    <w:rsid w:val="006737B0"/>
    <w:rsid w:val="006776CA"/>
    <w:rsid w:val="00720B36"/>
    <w:rsid w:val="007625C9"/>
    <w:rsid w:val="00786665"/>
    <w:rsid w:val="00794519"/>
    <w:rsid w:val="007C0850"/>
    <w:rsid w:val="007E2B0A"/>
    <w:rsid w:val="008968D1"/>
    <w:rsid w:val="008A0B6F"/>
    <w:rsid w:val="008F0EBC"/>
    <w:rsid w:val="009471F3"/>
    <w:rsid w:val="009A73D5"/>
    <w:rsid w:val="009C6324"/>
    <w:rsid w:val="00A93184"/>
    <w:rsid w:val="00AB510B"/>
    <w:rsid w:val="00B13091"/>
    <w:rsid w:val="00BD380F"/>
    <w:rsid w:val="00BD3F57"/>
    <w:rsid w:val="00BE3ECF"/>
    <w:rsid w:val="00D70F59"/>
    <w:rsid w:val="00D7661F"/>
    <w:rsid w:val="00DC59BC"/>
    <w:rsid w:val="00E17D0A"/>
    <w:rsid w:val="00E44807"/>
    <w:rsid w:val="00E6295F"/>
    <w:rsid w:val="00EC50A4"/>
    <w:rsid w:val="00EF6DBD"/>
    <w:rsid w:val="00F00740"/>
    <w:rsid w:val="00F175DF"/>
    <w:rsid w:val="00F2481B"/>
    <w:rsid w:val="00FC05BC"/>
    <w:rsid w:val="11946471"/>
    <w:rsid w:val="12375215"/>
    <w:rsid w:val="127F41CB"/>
    <w:rsid w:val="17B57D73"/>
    <w:rsid w:val="29CE5D28"/>
    <w:rsid w:val="4A357DD3"/>
    <w:rsid w:val="4CE848CE"/>
    <w:rsid w:val="4E0D408A"/>
    <w:rsid w:val="545548FC"/>
    <w:rsid w:val="62966DA1"/>
    <w:rsid w:val="670C0F09"/>
    <w:rsid w:val="67AD13EE"/>
    <w:rsid w:val="750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rPr>
      <w:sz w:val="20"/>
      <w:szCs w:val="20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16"/>
      <w:szCs w:val="16"/>
    </w:rPr>
  </w:style>
  <w:style w:type="table" w:customStyle="1" w:styleId="10">
    <w:name w:val="Table Grid Light2"/>
    <w:basedOn w:val="7"/>
    <w:autoRedefine/>
    <w:qFormat/>
    <w:uiPriority w:val="40"/>
    <w:rPr>
      <w:sz w:val="24"/>
      <w:szCs w:val="24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11">
    <w:name w:val="Header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oter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Comment Text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</w:rPr>
  </w:style>
  <w:style w:type="character" w:customStyle="1" w:styleId="14">
    <w:name w:val="Comment Subject Char"/>
    <w:basedOn w:val="13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3866</Words>
  <Characters>22040</Characters>
  <Lines>183</Lines>
  <Paragraphs>51</Paragraphs>
  <TotalTime>1</TotalTime>
  <ScaleCrop>false</ScaleCrop>
  <LinksUpToDate>false</LinksUpToDate>
  <CharactersWithSpaces>25855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2023-09-03T16:36:00Z</dcterms:created>
  <dc:creator>86130</dc:creator>
  <cp:lastModifiedBy>MZ方</cp:lastModifiedBy>
  <dcterms:modified xsi:type="dcterms:W3CDTF">2024-02-01T10:13:49Z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08B7AE9864ED47F6A49237970A401FC5_13</vt:lpwstr>
  </property>
</Properties>
</file>