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049F" w14:textId="77777777" w:rsidR="00C42520" w:rsidRPr="00602BF9" w:rsidRDefault="00C42520" w:rsidP="00C425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2BF9">
        <w:rPr>
          <w:rFonts w:ascii="Times New Roman" w:hAnsi="Times New Roman" w:cs="Times New Roman"/>
          <w:b/>
          <w:sz w:val="24"/>
          <w:szCs w:val="24"/>
          <w:lang w:val="en-US"/>
        </w:rPr>
        <w:t>Table 2.</w:t>
      </w:r>
      <w:r w:rsidRPr="00602BF9">
        <w:rPr>
          <w:rFonts w:ascii="Times New Roman" w:hAnsi="Times New Roman" w:cs="Times New Roman"/>
          <w:sz w:val="24"/>
          <w:szCs w:val="24"/>
          <w:lang w:val="en-US"/>
        </w:rPr>
        <w:t xml:space="preserve"> The dried and powdered samples along with the yields of extracts.</w:t>
      </w:r>
    </w:p>
    <w:tbl>
      <w:tblPr>
        <w:tblStyle w:val="TableGrid"/>
        <w:tblpPr w:leftFromText="141" w:rightFromText="141" w:vertAnchor="text" w:horzAnchor="margin" w:tblpXSpec="center" w:tblpY="61"/>
        <w:tblW w:w="156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516"/>
        <w:gridCol w:w="520"/>
        <w:gridCol w:w="516"/>
        <w:gridCol w:w="520"/>
        <w:gridCol w:w="519"/>
        <w:gridCol w:w="521"/>
        <w:gridCol w:w="519"/>
        <w:gridCol w:w="522"/>
        <w:gridCol w:w="518"/>
        <w:gridCol w:w="522"/>
        <w:gridCol w:w="519"/>
        <w:gridCol w:w="518"/>
        <w:gridCol w:w="7"/>
        <w:gridCol w:w="516"/>
        <w:gridCol w:w="520"/>
        <w:gridCol w:w="9"/>
        <w:gridCol w:w="513"/>
        <w:gridCol w:w="520"/>
        <w:gridCol w:w="11"/>
        <w:gridCol w:w="510"/>
        <w:gridCol w:w="520"/>
        <w:gridCol w:w="13"/>
        <w:gridCol w:w="508"/>
        <w:gridCol w:w="519"/>
        <w:gridCol w:w="15"/>
        <w:gridCol w:w="505"/>
        <w:gridCol w:w="520"/>
        <w:gridCol w:w="18"/>
        <w:gridCol w:w="501"/>
        <w:gridCol w:w="520"/>
        <w:gridCol w:w="21"/>
        <w:gridCol w:w="499"/>
        <w:gridCol w:w="519"/>
        <w:gridCol w:w="24"/>
        <w:gridCol w:w="496"/>
        <w:gridCol w:w="520"/>
        <w:gridCol w:w="35"/>
        <w:gridCol w:w="19"/>
      </w:tblGrid>
      <w:tr w:rsidR="00C42520" w:rsidRPr="00602BF9" w14:paraId="1F1CA7D1" w14:textId="77777777" w:rsidTr="00C42520">
        <w:trPr>
          <w:trHeight w:val="440"/>
        </w:trPr>
        <w:tc>
          <w:tcPr>
            <w:tcW w:w="1069" w:type="dxa"/>
          </w:tcPr>
          <w:p w14:paraId="142D1491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4607" w:type="dxa"/>
            <w:gridSpan w:val="38"/>
            <w:tcBorders>
              <w:bottom w:val="single" w:sz="4" w:space="0" w:color="auto"/>
            </w:tcBorders>
          </w:tcPr>
          <w:p w14:paraId="207AB91F" w14:textId="77777777" w:rsidR="00C42520" w:rsidRPr="00602BF9" w:rsidRDefault="00C42520" w:rsidP="00D52E1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Genotypes</w:t>
            </w:r>
          </w:p>
        </w:tc>
      </w:tr>
      <w:tr w:rsidR="00C42520" w:rsidRPr="00602BF9" w14:paraId="257CE62C" w14:textId="77777777" w:rsidTr="00C42520">
        <w:trPr>
          <w:gridAfter w:val="1"/>
          <w:wAfter w:w="14" w:type="dxa"/>
          <w:trHeight w:val="1300"/>
        </w:trPr>
        <w:tc>
          <w:tcPr>
            <w:tcW w:w="1069" w:type="dxa"/>
          </w:tcPr>
          <w:p w14:paraId="295EB054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9F513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Moqu Arrochilla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FBAED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Oro de Valle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6FD56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Rainbow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5AEC7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Titicaca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2F8552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Black Negra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1A9C0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Yellow Amerilla Marangeni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E11235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Mint Vanilla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846EA6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Cherry Vanilla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957F4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French Vanilla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41216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Salcedo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AC7A5D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Illpa Inia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DF0FF0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Red Rojo Pasankalla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732EF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Santa Ana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DDD68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Altiplano</w:t>
            </w:r>
          </w:p>
        </w:tc>
      </w:tr>
      <w:tr w:rsidR="00C42520" w:rsidRPr="00602BF9" w14:paraId="0B1990A6" w14:textId="77777777" w:rsidTr="00C42520">
        <w:trPr>
          <w:gridAfter w:val="1"/>
          <w:wAfter w:w="14" w:type="dxa"/>
          <w:trHeight w:val="859"/>
        </w:trPr>
        <w:tc>
          <w:tcPr>
            <w:tcW w:w="1069" w:type="dxa"/>
          </w:tcPr>
          <w:p w14:paraId="4396DEA1" w14:textId="77777777" w:rsidR="00C42520" w:rsidRPr="00602BF9" w:rsidRDefault="00C42520" w:rsidP="00D52E1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Dried seed (g)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14:paraId="0DE7AC9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17.038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14:paraId="0BD5F2FB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17.425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</w:tcBorders>
          </w:tcPr>
          <w:p w14:paraId="29D748E6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18.911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</w:tcBorders>
          </w:tcPr>
          <w:p w14:paraId="43145E7F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20.099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</w:tcBorders>
          </w:tcPr>
          <w:p w14:paraId="7F79F7C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21.082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</w:tcBorders>
          </w:tcPr>
          <w:p w14:paraId="0523EF6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21.964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</w:tcBorders>
          </w:tcPr>
          <w:p w14:paraId="4EA509E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21.565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</w:tcBorders>
          </w:tcPr>
          <w:p w14:paraId="2C7AC76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15.313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14:paraId="7D4183E0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19.136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</w:tcBorders>
          </w:tcPr>
          <w:p w14:paraId="556D1C10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27.279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</w:tcBorders>
          </w:tcPr>
          <w:p w14:paraId="55DA7D0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23.253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</w:tcBorders>
          </w:tcPr>
          <w:p w14:paraId="39FB9956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19.470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</w:tcBorders>
          </w:tcPr>
          <w:p w14:paraId="043654A2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24.365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</w:tcBorders>
          </w:tcPr>
          <w:p w14:paraId="33597CE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23.109</w:t>
            </w:r>
          </w:p>
        </w:tc>
      </w:tr>
      <w:tr w:rsidR="00C42520" w:rsidRPr="00602BF9" w14:paraId="7EA26E0D" w14:textId="77777777" w:rsidTr="00C42520">
        <w:trPr>
          <w:gridAfter w:val="1"/>
          <w:wAfter w:w="14" w:type="dxa"/>
          <w:trHeight w:val="859"/>
        </w:trPr>
        <w:tc>
          <w:tcPr>
            <w:tcW w:w="1069" w:type="dxa"/>
          </w:tcPr>
          <w:p w14:paraId="6ECEE4E7" w14:textId="77777777" w:rsidR="00C42520" w:rsidRPr="00602BF9" w:rsidRDefault="00C42520" w:rsidP="00D52E1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Hexane (g)</w:t>
            </w:r>
          </w:p>
        </w:tc>
        <w:tc>
          <w:tcPr>
            <w:tcW w:w="1038" w:type="dxa"/>
            <w:gridSpan w:val="2"/>
          </w:tcPr>
          <w:p w14:paraId="12305F64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0.0562</w:t>
            </w:r>
          </w:p>
        </w:tc>
        <w:tc>
          <w:tcPr>
            <w:tcW w:w="1038" w:type="dxa"/>
            <w:gridSpan w:val="2"/>
          </w:tcPr>
          <w:p w14:paraId="64C84157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0.0624</w:t>
            </w:r>
          </w:p>
        </w:tc>
        <w:tc>
          <w:tcPr>
            <w:tcW w:w="1040" w:type="dxa"/>
            <w:gridSpan w:val="2"/>
          </w:tcPr>
          <w:p w14:paraId="717F816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0.1047</w:t>
            </w:r>
          </w:p>
        </w:tc>
        <w:tc>
          <w:tcPr>
            <w:tcW w:w="1041" w:type="dxa"/>
            <w:gridSpan w:val="2"/>
          </w:tcPr>
          <w:p w14:paraId="4394C56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0.0960</w:t>
            </w:r>
          </w:p>
        </w:tc>
        <w:tc>
          <w:tcPr>
            <w:tcW w:w="1040" w:type="dxa"/>
            <w:gridSpan w:val="2"/>
          </w:tcPr>
          <w:p w14:paraId="3D65F10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0.2731</w:t>
            </w:r>
          </w:p>
        </w:tc>
        <w:tc>
          <w:tcPr>
            <w:tcW w:w="1044" w:type="dxa"/>
            <w:gridSpan w:val="3"/>
          </w:tcPr>
          <w:p w14:paraId="0ADCC056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0.0709</w:t>
            </w:r>
          </w:p>
        </w:tc>
        <w:tc>
          <w:tcPr>
            <w:tcW w:w="1045" w:type="dxa"/>
            <w:gridSpan w:val="3"/>
          </w:tcPr>
          <w:p w14:paraId="51CB6374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0.0502</w:t>
            </w:r>
          </w:p>
        </w:tc>
        <w:tc>
          <w:tcPr>
            <w:tcW w:w="1044" w:type="dxa"/>
            <w:gridSpan w:val="3"/>
          </w:tcPr>
          <w:p w14:paraId="02B34C8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0.1025</w:t>
            </w:r>
          </w:p>
        </w:tc>
        <w:tc>
          <w:tcPr>
            <w:tcW w:w="1043" w:type="dxa"/>
            <w:gridSpan w:val="3"/>
          </w:tcPr>
          <w:p w14:paraId="338BCCC2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0.0995</w:t>
            </w:r>
          </w:p>
        </w:tc>
        <w:tc>
          <w:tcPr>
            <w:tcW w:w="1042" w:type="dxa"/>
            <w:gridSpan w:val="3"/>
          </w:tcPr>
          <w:p w14:paraId="153AEFAB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0.0664</w:t>
            </w:r>
          </w:p>
        </w:tc>
        <w:tc>
          <w:tcPr>
            <w:tcW w:w="1043" w:type="dxa"/>
            <w:gridSpan w:val="3"/>
          </w:tcPr>
          <w:p w14:paraId="11093EA7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0.0662</w:t>
            </w:r>
          </w:p>
        </w:tc>
        <w:tc>
          <w:tcPr>
            <w:tcW w:w="1042" w:type="dxa"/>
            <w:gridSpan w:val="3"/>
          </w:tcPr>
          <w:p w14:paraId="2AB543B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0.0878</w:t>
            </w:r>
          </w:p>
        </w:tc>
        <w:tc>
          <w:tcPr>
            <w:tcW w:w="1042" w:type="dxa"/>
            <w:gridSpan w:val="3"/>
          </w:tcPr>
          <w:p w14:paraId="06F496E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0.0693</w:t>
            </w:r>
          </w:p>
        </w:tc>
        <w:tc>
          <w:tcPr>
            <w:tcW w:w="1051" w:type="dxa"/>
            <w:gridSpan w:val="3"/>
          </w:tcPr>
          <w:p w14:paraId="704E15AC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0.0938</w:t>
            </w:r>
          </w:p>
        </w:tc>
      </w:tr>
      <w:tr w:rsidR="00C42520" w:rsidRPr="00602BF9" w14:paraId="2D9E3A54" w14:textId="77777777" w:rsidTr="00C42520">
        <w:trPr>
          <w:gridAfter w:val="1"/>
          <w:wAfter w:w="14" w:type="dxa"/>
          <w:trHeight w:val="859"/>
        </w:trPr>
        <w:tc>
          <w:tcPr>
            <w:tcW w:w="1069" w:type="dxa"/>
          </w:tcPr>
          <w:p w14:paraId="3864F19E" w14:textId="77777777" w:rsidR="00C42520" w:rsidRPr="00602BF9" w:rsidRDefault="00C42520" w:rsidP="00D52E1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Methanol (g)</w:t>
            </w:r>
          </w:p>
        </w:tc>
        <w:tc>
          <w:tcPr>
            <w:tcW w:w="1038" w:type="dxa"/>
            <w:gridSpan w:val="2"/>
          </w:tcPr>
          <w:p w14:paraId="13960ED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8.7387</w:t>
            </w:r>
          </w:p>
        </w:tc>
        <w:tc>
          <w:tcPr>
            <w:tcW w:w="1038" w:type="dxa"/>
            <w:gridSpan w:val="2"/>
          </w:tcPr>
          <w:p w14:paraId="7EC44324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2.0485</w:t>
            </w:r>
          </w:p>
        </w:tc>
        <w:tc>
          <w:tcPr>
            <w:tcW w:w="1040" w:type="dxa"/>
            <w:gridSpan w:val="2"/>
          </w:tcPr>
          <w:p w14:paraId="4A50B1A4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2.3766</w:t>
            </w:r>
          </w:p>
        </w:tc>
        <w:tc>
          <w:tcPr>
            <w:tcW w:w="1041" w:type="dxa"/>
            <w:gridSpan w:val="2"/>
          </w:tcPr>
          <w:p w14:paraId="14BBBA45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1.7521</w:t>
            </w:r>
          </w:p>
        </w:tc>
        <w:tc>
          <w:tcPr>
            <w:tcW w:w="1040" w:type="dxa"/>
            <w:gridSpan w:val="2"/>
          </w:tcPr>
          <w:p w14:paraId="00E5ACC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0.5708</w:t>
            </w:r>
          </w:p>
        </w:tc>
        <w:tc>
          <w:tcPr>
            <w:tcW w:w="1044" w:type="dxa"/>
            <w:gridSpan w:val="3"/>
          </w:tcPr>
          <w:p w14:paraId="0623161C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1.3865</w:t>
            </w:r>
          </w:p>
        </w:tc>
        <w:tc>
          <w:tcPr>
            <w:tcW w:w="1045" w:type="dxa"/>
            <w:gridSpan w:val="3"/>
          </w:tcPr>
          <w:p w14:paraId="0B13D74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1.4666</w:t>
            </w:r>
          </w:p>
        </w:tc>
        <w:tc>
          <w:tcPr>
            <w:tcW w:w="1044" w:type="dxa"/>
            <w:gridSpan w:val="3"/>
          </w:tcPr>
          <w:p w14:paraId="1336E9D1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1.6341</w:t>
            </w:r>
          </w:p>
        </w:tc>
        <w:tc>
          <w:tcPr>
            <w:tcW w:w="1043" w:type="dxa"/>
            <w:gridSpan w:val="3"/>
          </w:tcPr>
          <w:p w14:paraId="3CB4A66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1.3630</w:t>
            </w:r>
          </w:p>
        </w:tc>
        <w:tc>
          <w:tcPr>
            <w:tcW w:w="1042" w:type="dxa"/>
            <w:gridSpan w:val="3"/>
          </w:tcPr>
          <w:p w14:paraId="7960F1F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0.5866</w:t>
            </w:r>
          </w:p>
        </w:tc>
        <w:tc>
          <w:tcPr>
            <w:tcW w:w="1043" w:type="dxa"/>
            <w:gridSpan w:val="3"/>
          </w:tcPr>
          <w:p w14:paraId="172FDC17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0.9245</w:t>
            </w:r>
          </w:p>
        </w:tc>
        <w:tc>
          <w:tcPr>
            <w:tcW w:w="1042" w:type="dxa"/>
            <w:gridSpan w:val="3"/>
          </w:tcPr>
          <w:p w14:paraId="221B10EF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1.0925</w:t>
            </w:r>
          </w:p>
        </w:tc>
        <w:tc>
          <w:tcPr>
            <w:tcW w:w="1042" w:type="dxa"/>
            <w:gridSpan w:val="3"/>
          </w:tcPr>
          <w:p w14:paraId="03656B9B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0.8464</w:t>
            </w:r>
          </w:p>
        </w:tc>
        <w:tc>
          <w:tcPr>
            <w:tcW w:w="1051" w:type="dxa"/>
            <w:gridSpan w:val="3"/>
          </w:tcPr>
          <w:p w14:paraId="64DDD76C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1.3491</w:t>
            </w:r>
          </w:p>
        </w:tc>
      </w:tr>
      <w:tr w:rsidR="00C42520" w:rsidRPr="00602BF9" w14:paraId="3433DA0D" w14:textId="77777777" w:rsidTr="00C42520">
        <w:trPr>
          <w:gridAfter w:val="2"/>
          <w:wAfter w:w="54" w:type="dxa"/>
          <w:trHeight w:val="115"/>
        </w:trPr>
        <w:tc>
          <w:tcPr>
            <w:tcW w:w="1069" w:type="dxa"/>
            <w:vMerge w:val="restart"/>
          </w:tcPr>
          <w:p w14:paraId="2A30782B" w14:textId="77777777" w:rsidR="00C42520" w:rsidRPr="00602BF9" w:rsidRDefault="00C42520" w:rsidP="00D52E1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Yield (%)</w:t>
            </w:r>
          </w:p>
        </w:tc>
        <w:tc>
          <w:tcPr>
            <w:tcW w:w="517" w:type="dxa"/>
          </w:tcPr>
          <w:p w14:paraId="207EC052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0" w:type="dxa"/>
          </w:tcPr>
          <w:p w14:paraId="39A4D432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17" w:type="dxa"/>
          </w:tcPr>
          <w:p w14:paraId="036D43C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0" w:type="dxa"/>
          </w:tcPr>
          <w:p w14:paraId="11CEEDCF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19" w:type="dxa"/>
          </w:tcPr>
          <w:p w14:paraId="4A85EBF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0" w:type="dxa"/>
          </w:tcPr>
          <w:p w14:paraId="0EBA9E21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19" w:type="dxa"/>
          </w:tcPr>
          <w:p w14:paraId="28511655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1" w:type="dxa"/>
          </w:tcPr>
          <w:p w14:paraId="49D27326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18" w:type="dxa"/>
          </w:tcPr>
          <w:p w14:paraId="29986275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1" w:type="dxa"/>
          </w:tcPr>
          <w:p w14:paraId="5605DA53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19" w:type="dxa"/>
          </w:tcPr>
          <w:p w14:paraId="3995885B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18" w:type="dxa"/>
          </w:tcPr>
          <w:p w14:paraId="389CDB9B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23" w:type="dxa"/>
            <w:gridSpan w:val="2"/>
          </w:tcPr>
          <w:p w14:paraId="74A1AD43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0" w:type="dxa"/>
          </w:tcPr>
          <w:p w14:paraId="7980C904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22" w:type="dxa"/>
            <w:gridSpan w:val="2"/>
          </w:tcPr>
          <w:p w14:paraId="5CAC8B06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0" w:type="dxa"/>
          </w:tcPr>
          <w:p w14:paraId="625E46A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21" w:type="dxa"/>
            <w:gridSpan w:val="2"/>
          </w:tcPr>
          <w:p w14:paraId="55C9A74C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0" w:type="dxa"/>
          </w:tcPr>
          <w:p w14:paraId="3423E9A6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21" w:type="dxa"/>
            <w:gridSpan w:val="2"/>
          </w:tcPr>
          <w:p w14:paraId="60C75361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19" w:type="dxa"/>
          </w:tcPr>
          <w:p w14:paraId="59D6946B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20" w:type="dxa"/>
            <w:gridSpan w:val="2"/>
          </w:tcPr>
          <w:p w14:paraId="1808A11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0" w:type="dxa"/>
          </w:tcPr>
          <w:p w14:paraId="1E18CF7E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19" w:type="dxa"/>
            <w:gridSpan w:val="2"/>
          </w:tcPr>
          <w:p w14:paraId="38DCC9F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0" w:type="dxa"/>
          </w:tcPr>
          <w:p w14:paraId="093D2DF3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20" w:type="dxa"/>
            <w:gridSpan w:val="2"/>
          </w:tcPr>
          <w:p w14:paraId="0B188A9D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19" w:type="dxa"/>
          </w:tcPr>
          <w:p w14:paraId="478A5983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  <w:tc>
          <w:tcPr>
            <w:tcW w:w="520" w:type="dxa"/>
            <w:gridSpan w:val="2"/>
          </w:tcPr>
          <w:p w14:paraId="2198E470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H</w:t>
            </w:r>
          </w:p>
        </w:tc>
        <w:tc>
          <w:tcPr>
            <w:tcW w:w="520" w:type="dxa"/>
          </w:tcPr>
          <w:p w14:paraId="01805B1B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M</w:t>
            </w:r>
          </w:p>
        </w:tc>
      </w:tr>
      <w:tr w:rsidR="00C42520" w:rsidRPr="00602BF9" w14:paraId="0CDBCCE2" w14:textId="77777777" w:rsidTr="00C42520">
        <w:trPr>
          <w:gridAfter w:val="2"/>
          <w:wAfter w:w="54" w:type="dxa"/>
          <w:trHeight w:val="92"/>
        </w:trPr>
        <w:tc>
          <w:tcPr>
            <w:tcW w:w="1069" w:type="dxa"/>
            <w:vMerge/>
          </w:tcPr>
          <w:p w14:paraId="4440E3E3" w14:textId="77777777" w:rsidR="00C42520" w:rsidRPr="00602BF9" w:rsidRDefault="00C42520" w:rsidP="00D52E1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517" w:type="dxa"/>
          </w:tcPr>
          <w:p w14:paraId="0873658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0.33</w:t>
            </w:r>
          </w:p>
        </w:tc>
        <w:tc>
          <w:tcPr>
            <w:tcW w:w="520" w:type="dxa"/>
          </w:tcPr>
          <w:p w14:paraId="4E0AB6F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51.29</w:t>
            </w:r>
          </w:p>
        </w:tc>
        <w:tc>
          <w:tcPr>
            <w:tcW w:w="517" w:type="dxa"/>
          </w:tcPr>
          <w:p w14:paraId="0C1A3A83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3.58</w:t>
            </w:r>
          </w:p>
        </w:tc>
        <w:tc>
          <w:tcPr>
            <w:tcW w:w="520" w:type="dxa"/>
          </w:tcPr>
          <w:p w14:paraId="65437513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11.76</w:t>
            </w:r>
          </w:p>
        </w:tc>
        <w:tc>
          <w:tcPr>
            <w:tcW w:w="519" w:type="dxa"/>
          </w:tcPr>
          <w:p w14:paraId="67EF50A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0.55</w:t>
            </w:r>
          </w:p>
        </w:tc>
        <w:tc>
          <w:tcPr>
            <w:tcW w:w="520" w:type="dxa"/>
          </w:tcPr>
          <w:p w14:paraId="62F65FC6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12.57</w:t>
            </w:r>
          </w:p>
        </w:tc>
        <w:tc>
          <w:tcPr>
            <w:tcW w:w="519" w:type="dxa"/>
          </w:tcPr>
          <w:p w14:paraId="20C51CD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0.48</w:t>
            </w:r>
          </w:p>
        </w:tc>
        <w:tc>
          <w:tcPr>
            <w:tcW w:w="521" w:type="dxa"/>
          </w:tcPr>
          <w:p w14:paraId="44F09C94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8.72</w:t>
            </w:r>
          </w:p>
        </w:tc>
        <w:tc>
          <w:tcPr>
            <w:tcW w:w="518" w:type="dxa"/>
          </w:tcPr>
          <w:p w14:paraId="5DB3BB3F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1.30</w:t>
            </w:r>
          </w:p>
        </w:tc>
        <w:tc>
          <w:tcPr>
            <w:tcW w:w="521" w:type="dxa"/>
          </w:tcPr>
          <w:p w14:paraId="532345C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2.71</w:t>
            </w:r>
          </w:p>
        </w:tc>
        <w:tc>
          <w:tcPr>
            <w:tcW w:w="519" w:type="dxa"/>
          </w:tcPr>
          <w:p w14:paraId="0B39316D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0.32</w:t>
            </w:r>
          </w:p>
        </w:tc>
        <w:tc>
          <w:tcPr>
            <w:tcW w:w="518" w:type="dxa"/>
          </w:tcPr>
          <w:p w14:paraId="2C29CA50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6.31</w:t>
            </w:r>
          </w:p>
        </w:tc>
        <w:tc>
          <w:tcPr>
            <w:tcW w:w="523" w:type="dxa"/>
            <w:gridSpan w:val="2"/>
          </w:tcPr>
          <w:p w14:paraId="5A431CE1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0.23</w:t>
            </w:r>
          </w:p>
        </w:tc>
        <w:tc>
          <w:tcPr>
            <w:tcW w:w="520" w:type="dxa"/>
          </w:tcPr>
          <w:p w14:paraId="5BB7B7F5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6.80</w:t>
            </w:r>
          </w:p>
        </w:tc>
        <w:tc>
          <w:tcPr>
            <w:tcW w:w="522" w:type="dxa"/>
            <w:gridSpan w:val="2"/>
          </w:tcPr>
          <w:p w14:paraId="32191223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0.67</w:t>
            </w:r>
          </w:p>
        </w:tc>
        <w:tc>
          <w:tcPr>
            <w:tcW w:w="520" w:type="dxa"/>
          </w:tcPr>
          <w:p w14:paraId="06D9A44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10.67</w:t>
            </w:r>
          </w:p>
        </w:tc>
        <w:tc>
          <w:tcPr>
            <w:tcW w:w="521" w:type="dxa"/>
            <w:gridSpan w:val="2"/>
          </w:tcPr>
          <w:p w14:paraId="6680104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0.52</w:t>
            </w:r>
          </w:p>
        </w:tc>
        <w:tc>
          <w:tcPr>
            <w:tcW w:w="520" w:type="dxa"/>
          </w:tcPr>
          <w:p w14:paraId="59FD87D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7.12</w:t>
            </w:r>
          </w:p>
        </w:tc>
        <w:tc>
          <w:tcPr>
            <w:tcW w:w="521" w:type="dxa"/>
            <w:gridSpan w:val="2"/>
          </w:tcPr>
          <w:p w14:paraId="6E518D09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2.43</w:t>
            </w:r>
          </w:p>
        </w:tc>
        <w:tc>
          <w:tcPr>
            <w:tcW w:w="519" w:type="dxa"/>
          </w:tcPr>
          <w:p w14:paraId="499C801D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2.15</w:t>
            </w:r>
          </w:p>
        </w:tc>
        <w:tc>
          <w:tcPr>
            <w:tcW w:w="520" w:type="dxa"/>
            <w:gridSpan w:val="2"/>
          </w:tcPr>
          <w:p w14:paraId="13EBBD77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0.29</w:t>
            </w:r>
          </w:p>
        </w:tc>
        <w:tc>
          <w:tcPr>
            <w:tcW w:w="520" w:type="dxa"/>
          </w:tcPr>
          <w:p w14:paraId="55D04B6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3.98</w:t>
            </w:r>
          </w:p>
        </w:tc>
        <w:tc>
          <w:tcPr>
            <w:tcW w:w="519" w:type="dxa"/>
            <w:gridSpan w:val="2"/>
          </w:tcPr>
          <w:p w14:paraId="32E9B211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0.45</w:t>
            </w:r>
          </w:p>
        </w:tc>
        <w:tc>
          <w:tcPr>
            <w:tcW w:w="520" w:type="dxa"/>
          </w:tcPr>
          <w:p w14:paraId="4A61157C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5.61</w:t>
            </w:r>
          </w:p>
        </w:tc>
        <w:tc>
          <w:tcPr>
            <w:tcW w:w="520" w:type="dxa"/>
            <w:gridSpan w:val="2"/>
          </w:tcPr>
          <w:p w14:paraId="098211B0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0.28</w:t>
            </w:r>
          </w:p>
        </w:tc>
        <w:tc>
          <w:tcPr>
            <w:tcW w:w="519" w:type="dxa"/>
          </w:tcPr>
          <w:p w14:paraId="5DED4608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3.47</w:t>
            </w:r>
          </w:p>
        </w:tc>
        <w:tc>
          <w:tcPr>
            <w:tcW w:w="520" w:type="dxa"/>
            <w:gridSpan w:val="2"/>
          </w:tcPr>
          <w:p w14:paraId="72A48A7A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0.41</w:t>
            </w:r>
          </w:p>
        </w:tc>
        <w:tc>
          <w:tcPr>
            <w:tcW w:w="520" w:type="dxa"/>
          </w:tcPr>
          <w:p w14:paraId="2D6167E7" w14:textId="77777777" w:rsidR="00C42520" w:rsidRPr="00602BF9" w:rsidRDefault="00C42520" w:rsidP="00D52E1B">
            <w:pPr>
              <w:spacing w:line="480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eastAsia="tr-TR"/>
              </w:rPr>
            </w:pPr>
            <w:r w:rsidRPr="00602BF9">
              <w:rPr>
                <w:rFonts w:ascii="Times New Roman" w:hAnsi="Times New Roman" w:cs="Times New Roman"/>
                <w:sz w:val="14"/>
                <w:szCs w:val="14"/>
                <w:lang w:eastAsia="tr-TR"/>
              </w:rPr>
              <w:t>5.84</w:t>
            </w:r>
          </w:p>
        </w:tc>
      </w:tr>
    </w:tbl>
    <w:p w14:paraId="674FA3E9" w14:textId="77777777" w:rsidR="00C42520" w:rsidRPr="00602BF9" w:rsidRDefault="00C42520" w:rsidP="00C4252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BF9">
        <w:rPr>
          <w:rFonts w:ascii="Times New Roman" w:hAnsi="Times New Roman" w:cs="Times New Roman"/>
          <w:sz w:val="24"/>
          <w:szCs w:val="24"/>
          <w:lang w:val="en-US"/>
        </w:rPr>
        <w:t>H: Hexane, M: Methanol</w:t>
      </w:r>
    </w:p>
    <w:p w14:paraId="729448D6" w14:textId="77777777" w:rsidR="00755780" w:rsidRDefault="00755780"/>
    <w:sectPr w:rsidR="00755780" w:rsidSect="00C425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20"/>
    <w:rsid w:val="00755780"/>
    <w:rsid w:val="00857596"/>
    <w:rsid w:val="00C4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2106B"/>
  <w15:chartTrackingRefBased/>
  <w15:docId w15:val="{0DEE538C-C2CC-425E-AC0A-0565CCE2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520"/>
    <w:rPr>
      <w:kern w:val="0"/>
      <w:lang w:val="tr-T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520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722</Characters>
  <Application>Microsoft Office Word</Application>
  <DocSecurity>0</DocSecurity>
  <Lines>6</Lines>
  <Paragraphs>1</Paragraphs>
  <ScaleCrop>false</ScaleCrop>
  <Company>Springer Nature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2024-02-13T09:00:00Z</dcterms:created>
  <dcterms:modified xsi:type="dcterms:W3CDTF">2024-02-13T09:02:00Z</dcterms:modified>
</cp:coreProperties>
</file>