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1B318DE" w14:textId="77777777" w:rsidR="00A379CC" w:rsidRPr="00086351" w:rsidRDefault="00A379CC" w:rsidP="00A379CC">
      <w:pPr>
        <w:rPr>
          <w:rFonts w:ascii="Arial" w:hAnsi="Arial" w:cs="Arial"/>
          <w:b/>
          <w:bCs/>
          <w:color w:val="000000" w:themeColor="text1"/>
          <w:sz w:val="22"/>
          <w:szCs w:val="22"/>
          <w:lang w:val="en-US"/>
        </w:rPr>
      </w:pPr>
      <w:r w:rsidRPr="00086351">
        <w:rPr>
          <w:rFonts w:ascii="Arial" w:hAnsi="Arial" w:cs="Arial"/>
          <w:b/>
          <w:bCs/>
          <w:color w:val="000000" w:themeColor="text1"/>
          <w:sz w:val="22"/>
          <w:szCs w:val="22"/>
          <w:lang w:val="en-US"/>
        </w:rPr>
        <w:t>Appendix A</w:t>
      </w:r>
    </w:p>
    <w:p w14:paraId="6ECDC2EE" w14:textId="77777777" w:rsidR="00A379CC" w:rsidRPr="00086351" w:rsidRDefault="00A379CC" w:rsidP="00A379CC">
      <w:pPr>
        <w:spacing w:line="360" w:lineRule="auto"/>
        <w:rPr>
          <w:rFonts w:ascii="Arial" w:hAnsi="Arial" w:cs="Arial"/>
          <w:b/>
          <w:bCs/>
          <w:color w:val="000000" w:themeColor="text1"/>
          <w:sz w:val="22"/>
          <w:szCs w:val="22"/>
          <w:lang w:val="en-US"/>
        </w:rPr>
      </w:pPr>
    </w:p>
    <w:p w14:paraId="66BC0CD6" w14:textId="77777777" w:rsidR="00A379CC" w:rsidRPr="00086351" w:rsidRDefault="00A379CC" w:rsidP="00A379CC">
      <w:pPr>
        <w:spacing w:line="360" w:lineRule="auto"/>
        <w:rPr>
          <w:rFonts w:ascii="Arial" w:hAnsi="Arial" w:cs="Arial"/>
          <w:b/>
          <w:bCs/>
          <w:color w:val="000000" w:themeColor="text1"/>
          <w:sz w:val="22"/>
          <w:szCs w:val="22"/>
          <w:lang w:val="en-US"/>
        </w:rPr>
      </w:pPr>
      <w:r w:rsidRPr="00086351">
        <w:rPr>
          <w:rFonts w:ascii="Arial" w:hAnsi="Arial" w:cs="Arial"/>
          <w:b/>
          <w:bCs/>
          <w:color w:val="000000" w:themeColor="text1"/>
          <w:sz w:val="22"/>
          <w:szCs w:val="22"/>
          <w:lang w:val="en-US"/>
        </w:rPr>
        <w:t>Developmental process of the patient decision aid ‘Diagnostic testing for dementia or not’</w:t>
      </w:r>
    </w:p>
    <w:p w14:paraId="574548A1" w14:textId="77777777" w:rsidR="00A379CC" w:rsidRPr="00086351" w:rsidRDefault="00A379CC" w:rsidP="00A379CC">
      <w:pPr>
        <w:spacing w:line="360" w:lineRule="auto"/>
        <w:rPr>
          <w:rFonts w:ascii="Arial" w:hAnsi="Arial" w:cs="Arial"/>
          <w:b/>
          <w:bCs/>
          <w:color w:val="000000" w:themeColor="text1"/>
          <w:sz w:val="22"/>
          <w:szCs w:val="22"/>
          <w:lang w:val="en-US"/>
        </w:rPr>
      </w:pPr>
    </w:p>
    <w:p w14:paraId="18002EFE" w14:textId="77777777" w:rsidR="00A379CC" w:rsidRPr="00086351" w:rsidRDefault="00A379CC" w:rsidP="00A379CC">
      <w:pPr>
        <w:rPr>
          <w:rFonts w:ascii="Arial" w:hAnsi="Arial" w:cs="Arial"/>
          <w:i/>
          <w:sz w:val="22"/>
          <w:szCs w:val="22"/>
          <w:lang w:val="en-US"/>
        </w:rPr>
      </w:pPr>
      <w:r w:rsidRPr="00086351">
        <w:rPr>
          <w:rFonts w:ascii="Arial" w:hAnsi="Arial" w:cs="Arial"/>
          <w:i/>
          <w:sz w:val="22"/>
          <w:szCs w:val="22"/>
          <w:lang w:val="en-US"/>
        </w:rPr>
        <w:t xml:space="preserve">Development phase </w:t>
      </w:r>
    </w:p>
    <w:p w14:paraId="5A178C55" w14:textId="77777777" w:rsidR="00A379CC" w:rsidRPr="00086351" w:rsidRDefault="00A379CC" w:rsidP="00A379CC">
      <w:pPr>
        <w:rPr>
          <w:rFonts w:ascii="Arial" w:hAnsi="Arial" w:cs="Arial"/>
          <w:i/>
          <w:sz w:val="22"/>
          <w:szCs w:val="22"/>
          <w:lang w:val="en-US"/>
        </w:rPr>
      </w:pPr>
    </w:p>
    <w:p w14:paraId="546F6C59" w14:textId="77777777" w:rsidR="00A379CC" w:rsidRPr="00086351" w:rsidRDefault="00A379CC" w:rsidP="00A379CC">
      <w:pPr>
        <w:spacing w:line="360" w:lineRule="auto"/>
        <w:rPr>
          <w:rFonts w:ascii="Arial" w:hAnsi="Arial" w:cs="Arial"/>
          <w:sz w:val="22"/>
          <w:szCs w:val="22"/>
          <w:lang w:val="en-US"/>
        </w:rPr>
      </w:pPr>
      <w:r w:rsidRPr="00086351">
        <w:rPr>
          <w:rFonts w:ascii="Arial" w:hAnsi="Arial" w:cs="Arial"/>
          <w:sz w:val="22"/>
          <w:szCs w:val="22"/>
          <w:lang w:val="en-US"/>
        </w:rPr>
        <w:t xml:space="preserve">We gained insights into the needs, </w:t>
      </w:r>
      <w:proofErr w:type="gramStart"/>
      <w:r w:rsidRPr="00086351">
        <w:rPr>
          <w:rFonts w:ascii="Arial" w:hAnsi="Arial" w:cs="Arial"/>
          <w:sz w:val="22"/>
          <w:szCs w:val="22"/>
          <w:lang w:val="en-US"/>
        </w:rPr>
        <w:t>preferences</w:t>
      </w:r>
      <w:proofErr w:type="gramEnd"/>
      <w:r w:rsidRPr="00086351">
        <w:rPr>
          <w:rFonts w:ascii="Arial" w:hAnsi="Arial" w:cs="Arial"/>
          <w:sz w:val="22"/>
          <w:szCs w:val="22"/>
          <w:lang w:val="en-US"/>
        </w:rPr>
        <w:t xml:space="preserve"> and values of the stakeholders. Based on this information, we created a prototype of the web-based patient decision aid in collaboration with a steering group of stakeholders. </w:t>
      </w:r>
    </w:p>
    <w:p w14:paraId="519C7982" w14:textId="77777777" w:rsidR="00A379CC" w:rsidRPr="00086351" w:rsidRDefault="00A379CC" w:rsidP="00A379CC">
      <w:pPr>
        <w:rPr>
          <w:rFonts w:ascii="Arial" w:hAnsi="Arial" w:cs="Arial"/>
          <w:sz w:val="22"/>
          <w:szCs w:val="22"/>
          <w:lang w:val="en-US"/>
        </w:rPr>
      </w:pPr>
    </w:p>
    <w:p w14:paraId="7AEE4EA2" w14:textId="77777777" w:rsidR="00A379CC" w:rsidRPr="00086351" w:rsidRDefault="00A379CC" w:rsidP="00A379CC">
      <w:pPr>
        <w:spacing w:line="360" w:lineRule="auto"/>
        <w:rPr>
          <w:rFonts w:ascii="Arial" w:hAnsi="Arial" w:cs="Arial"/>
          <w:sz w:val="22"/>
          <w:szCs w:val="22"/>
          <w:lang w:val="en-US"/>
        </w:rPr>
      </w:pPr>
      <w:r w:rsidRPr="00086351">
        <w:rPr>
          <w:rFonts w:ascii="Arial" w:hAnsi="Arial" w:cs="Arial"/>
          <w:sz w:val="22"/>
          <w:szCs w:val="22"/>
          <w:lang w:val="en-US"/>
        </w:rPr>
        <w:t xml:space="preserve">Input for the </w:t>
      </w:r>
      <w:proofErr w:type="spellStart"/>
      <w:r w:rsidRPr="00086351">
        <w:rPr>
          <w:rFonts w:ascii="Arial" w:hAnsi="Arial" w:cs="Arial"/>
          <w:sz w:val="22"/>
          <w:szCs w:val="22"/>
          <w:lang w:val="en-US"/>
        </w:rPr>
        <w:t>PtDA’s</w:t>
      </w:r>
      <w:proofErr w:type="spellEnd"/>
      <w:r w:rsidRPr="00086351">
        <w:rPr>
          <w:rFonts w:ascii="Arial" w:hAnsi="Arial" w:cs="Arial"/>
          <w:sz w:val="22"/>
          <w:szCs w:val="22"/>
          <w:lang w:val="en-US"/>
        </w:rPr>
        <w:t xml:space="preserve"> content came from several sources:</w:t>
      </w:r>
    </w:p>
    <w:p w14:paraId="234B97F6" w14:textId="77777777" w:rsidR="00A379CC" w:rsidRPr="00086351" w:rsidRDefault="00A379CC" w:rsidP="00A379CC">
      <w:pPr>
        <w:pStyle w:val="Lijstalinea"/>
        <w:numPr>
          <w:ilvl w:val="0"/>
          <w:numId w:val="2"/>
        </w:numPr>
        <w:spacing w:line="360" w:lineRule="auto"/>
        <w:rPr>
          <w:rFonts w:ascii="Arial" w:hAnsi="Arial" w:cs="Arial"/>
          <w:sz w:val="22"/>
          <w:szCs w:val="22"/>
          <w:lang w:val="en-US"/>
        </w:rPr>
      </w:pPr>
      <w:r w:rsidRPr="00086351">
        <w:rPr>
          <w:rFonts w:ascii="Arial" w:hAnsi="Arial" w:cs="Arial"/>
          <w:sz w:val="22"/>
          <w:szCs w:val="22"/>
          <w:lang w:val="en-US"/>
        </w:rPr>
        <w:t xml:space="preserve">In an integrative review, we examined the preferences and values of people with memory complains and significant others in deciding on diagnostic testing for dementia. We identified that preferences for diagnostic testing arose from the feeling of needing to do something, beliefs on the necessity and expected outcomes of starting a diagnostic trajectory. These views could be influenced by the normalization or validation of symptoms, the support or wishes of the social network, interactions with health care professionals, the health status of the person with memory complaints, and societal factors such as stigma and socioeconomic status </w:t>
      </w:r>
      <w:r w:rsidRPr="00086351">
        <w:rPr>
          <w:rFonts w:ascii="Arial" w:hAnsi="Arial" w:cs="Arial"/>
          <w:noProof/>
          <w:sz w:val="22"/>
          <w:szCs w:val="22"/>
          <w:lang w:val="en-US"/>
        </w:rPr>
        <w:t>(9)</w:t>
      </w:r>
      <w:r w:rsidRPr="00086351">
        <w:rPr>
          <w:rFonts w:ascii="Arial" w:hAnsi="Arial" w:cs="Arial"/>
          <w:sz w:val="22"/>
          <w:szCs w:val="22"/>
          <w:lang w:val="en-US"/>
        </w:rPr>
        <w:t>.</w:t>
      </w:r>
    </w:p>
    <w:p w14:paraId="26117CA1" w14:textId="77777777" w:rsidR="00A379CC" w:rsidRPr="00086351" w:rsidRDefault="00A379CC" w:rsidP="00A379CC">
      <w:pPr>
        <w:pStyle w:val="Lijstalinea"/>
        <w:numPr>
          <w:ilvl w:val="0"/>
          <w:numId w:val="2"/>
        </w:numPr>
        <w:spacing w:line="360" w:lineRule="auto"/>
        <w:rPr>
          <w:rFonts w:ascii="Arial" w:hAnsi="Arial" w:cs="Arial"/>
          <w:sz w:val="22"/>
          <w:szCs w:val="22"/>
          <w:lang w:val="en-US"/>
        </w:rPr>
      </w:pPr>
      <w:r w:rsidRPr="00086351">
        <w:rPr>
          <w:rFonts w:ascii="Arial" w:hAnsi="Arial" w:cs="Arial"/>
          <w:sz w:val="22"/>
          <w:szCs w:val="22"/>
          <w:lang w:val="en-US"/>
        </w:rPr>
        <w:t xml:space="preserve">In an interview study, we identified values, </w:t>
      </w:r>
      <w:proofErr w:type="gramStart"/>
      <w:r w:rsidRPr="00086351">
        <w:rPr>
          <w:rFonts w:ascii="Arial" w:hAnsi="Arial" w:cs="Arial"/>
          <w:sz w:val="22"/>
          <w:szCs w:val="22"/>
          <w:lang w:val="en-US"/>
        </w:rPr>
        <w:t>information</w:t>
      </w:r>
      <w:proofErr w:type="gramEnd"/>
      <w:r w:rsidRPr="00086351">
        <w:rPr>
          <w:rFonts w:ascii="Arial" w:hAnsi="Arial" w:cs="Arial"/>
          <w:sz w:val="22"/>
          <w:szCs w:val="22"/>
          <w:lang w:val="en-US"/>
        </w:rPr>
        <w:t xml:space="preserve"> and decisional needs of patients with memory complaints, significant others and health care professionals in primary care (GPs and practice-based nurses) in deciding on diagnostic testing for dementia. Most patients and significant others were guided by their hope or need for clarity on their symptoms and support or tools to improve their quality of life. GPs’ a priori preferences were similar but were not dominant as they were guided by patient characteristics such as age and comorbidity. Towards the actual decision, the perceived severity of the patient’s symptoms and contextual factors influenced the decision on if and how diagnostic testing for memory complaints was initiated. GPs were importantly guided by patients’ needs and preferences. </w:t>
      </w:r>
    </w:p>
    <w:p w14:paraId="07E6F22D" w14:textId="77777777" w:rsidR="00A379CC" w:rsidRPr="00086351" w:rsidRDefault="00A379CC" w:rsidP="00A379CC">
      <w:pPr>
        <w:pStyle w:val="Lijstalinea"/>
        <w:numPr>
          <w:ilvl w:val="0"/>
          <w:numId w:val="2"/>
        </w:numPr>
        <w:spacing w:line="360" w:lineRule="auto"/>
        <w:rPr>
          <w:rFonts w:ascii="Arial" w:hAnsi="Arial" w:cs="Arial"/>
          <w:sz w:val="22"/>
          <w:szCs w:val="22"/>
          <w:lang w:val="en-US"/>
        </w:rPr>
      </w:pPr>
      <w:r w:rsidRPr="00086351">
        <w:rPr>
          <w:rFonts w:ascii="Arial" w:hAnsi="Arial" w:cs="Arial"/>
          <w:sz w:val="22"/>
          <w:szCs w:val="22"/>
          <w:lang w:val="en-US"/>
        </w:rPr>
        <w:t xml:space="preserve">A steering group was formed to include the perspectives of different stakeholders during the development process of the </w:t>
      </w:r>
      <w:proofErr w:type="spellStart"/>
      <w:r w:rsidRPr="00086351">
        <w:rPr>
          <w:rFonts w:ascii="Arial" w:hAnsi="Arial" w:cs="Arial"/>
          <w:sz w:val="22"/>
          <w:szCs w:val="22"/>
          <w:lang w:val="en-US"/>
        </w:rPr>
        <w:t>PtDA</w:t>
      </w:r>
      <w:proofErr w:type="spellEnd"/>
      <w:r w:rsidRPr="00086351">
        <w:rPr>
          <w:rFonts w:ascii="Arial" w:hAnsi="Arial" w:cs="Arial"/>
          <w:sz w:val="22"/>
          <w:szCs w:val="22"/>
          <w:lang w:val="en-US"/>
        </w:rPr>
        <w:t xml:space="preserve">. The steering group included 4 GPs, 4 significant others of people with dementia and one representative of the working group that developed the guideline on Dementia of the Dutch College of General Practitioners. The Dutch patient association for dementia patients (Alzheimer Nederland) was consulted on the involvement of stakeholders in the steering group. During the development process (January-December 2022) the steering group met two times for a 2-hour meeting. During these meetings the stakeholders provided </w:t>
      </w:r>
      <w:r w:rsidRPr="00086351">
        <w:rPr>
          <w:rFonts w:ascii="Arial" w:hAnsi="Arial" w:cs="Arial"/>
          <w:sz w:val="22"/>
          <w:szCs w:val="22"/>
          <w:lang w:val="en-US"/>
        </w:rPr>
        <w:lastRenderedPageBreak/>
        <w:t xml:space="preserve">their feedback on prototypes of the </w:t>
      </w:r>
      <w:proofErr w:type="spellStart"/>
      <w:proofErr w:type="gramStart"/>
      <w:r w:rsidRPr="00086351">
        <w:rPr>
          <w:rFonts w:ascii="Arial" w:hAnsi="Arial" w:cs="Arial"/>
          <w:sz w:val="22"/>
          <w:szCs w:val="22"/>
          <w:lang w:val="en-US"/>
        </w:rPr>
        <w:t>PtDA</w:t>
      </w:r>
      <w:proofErr w:type="spellEnd"/>
      <w:proofErr w:type="gramEnd"/>
      <w:r w:rsidRPr="00086351">
        <w:rPr>
          <w:rFonts w:ascii="Arial" w:hAnsi="Arial" w:cs="Arial"/>
          <w:sz w:val="22"/>
          <w:szCs w:val="22"/>
          <w:lang w:val="en-US"/>
        </w:rPr>
        <w:t xml:space="preserve"> and results of the interview study and review were corroborated by the stakeholders. </w:t>
      </w:r>
    </w:p>
    <w:p w14:paraId="41E558FA" w14:textId="77777777" w:rsidR="00A379CC" w:rsidRPr="00086351" w:rsidRDefault="00A379CC" w:rsidP="00A379CC">
      <w:pPr>
        <w:pStyle w:val="Lijstalinea"/>
        <w:numPr>
          <w:ilvl w:val="0"/>
          <w:numId w:val="2"/>
        </w:numPr>
        <w:spacing w:line="360" w:lineRule="auto"/>
        <w:rPr>
          <w:rFonts w:ascii="Arial" w:hAnsi="Arial" w:cs="Arial"/>
          <w:sz w:val="22"/>
          <w:szCs w:val="22"/>
          <w:lang w:val="en-US"/>
        </w:rPr>
      </w:pPr>
      <w:r w:rsidRPr="00086351">
        <w:rPr>
          <w:rFonts w:ascii="Arial" w:hAnsi="Arial" w:cs="Arial"/>
          <w:sz w:val="22"/>
          <w:szCs w:val="22"/>
          <w:lang w:val="en-US"/>
        </w:rPr>
        <w:t xml:space="preserve">The general practice guideline on ‘Dementia’ of the Dutch College of General Practitioners </w:t>
      </w:r>
      <w:r w:rsidRPr="00086351">
        <w:rPr>
          <w:rFonts w:ascii="Arial" w:hAnsi="Arial" w:cs="Arial"/>
          <w:noProof/>
          <w:sz w:val="22"/>
          <w:szCs w:val="22"/>
          <w:lang w:val="en-US"/>
        </w:rPr>
        <w:t>(2)</w:t>
      </w:r>
      <w:r w:rsidRPr="00086351">
        <w:rPr>
          <w:rFonts w:ascii="Arial" w:hAnsi="Arial" w:cs="Arial"/>
          <w:sz w:val="22"/>
          <w:szCs w:val="22"/>
          <w:lang w:val="en-US"/>
        </w:rPr>
        <w:t>.</w:t>
      </w:r>
    </w:p>
    <w:p w14:paraId="1693443E" w14:textId="77777777" w:rsidR="00A379CC" w:rsidRPr="00086351" w:rsidRDefault="00A379CC" w:rsidP="00A379CC">
      <w:pPr>
        <w:rPr>
          <w:rFonts w:ascii="Arial" w:hAnsi="Arial" w:cs="Arial"/>
          <w:i/>
          <w:sz w:val="22"/>
          <w:szCs w:val="22"/>
          <w:lang w:val="en-US"/>
        </w:rPr>
      </w:pPr>
    </w:p>
    <w:p w14:paraId="2AADB4B3" w14:textId="77777777" w:rsidR="00A379CC" w:rsidRPr="00086351" w:rsidRDefault="00A379CC" w:rsidP="00A379CC">
      <w:pPr>
        <w:rPr>
          <w:rFonts w:ascii="Arial" w:hAnsi="Arial" w:cs="Arial"/>
          <w:i/>
          <w:sz w:val="22"/>
          <w:szCs w:val="22"/>
          <w:lang w:val="en-US"/>
        </w:rPr>
      </w:pPr>
      <w:r w:rsidRPr="00086351">
        <w:rPr>
          <w:rFonts w:ascii="Arial" w:hAnsi="Arial" w:cs="Arial"/>
          <w:i/>
          <w:sz w:val="22"/>
          <w:szCs w:val="22"/>
          <w:lang w:val="en-US"/>
        </w:rPr>
        <w:t>User consultation phase</w:t>
      </w:r>
    </w:p>
    <w:p w14:paraId="64F9F704" w14:textId="77777777" w:rsidR="00A379CC" w:rsidRPr="00086351" w:rsidRDefault="00A379CC" w:rsidP="00A379CC">
      <w:pPr>
        <w:rPr>
          <w:rFonts w:ascii="Arial" w:hAnsi="Arial" w:cs="Arial"/>
          <w:i/>
          <w:sz w:val="22"/>
          <w:szCs w:val="22"/>
          <w:lang w:val="en-US"/>
        </w:rPr>
      </w:pPr>
    </w:p>
    <w:p w14:paraId="648632F0" w14:textId="77777777" w:rsidR="00A379CC" w:rsidRPr="00086351" w:rsidRDefault="00A379CC" w:rsidP="00A379CC">
      <w:pPr>
        <w:spacing w:line="360" w:lineRule="auto"/>
        <w:rPr>
          <w:rFonts w:ascii="Arial" w:hAnsi="Arial" w:cs="Arial"/>
          <w:sz w:val="22"/>
          <w:szCs w:val="22"/>
          <w:lang w:val="en-US"/>
        </w:rPr>
      </w:pPr>
      <w:r w:rsidRPr="00086351">
        <w:rPr>
          <w:rFonts w:ascii="Arial" w:hAnsi="Arial" w:cs="Arial"/>
          <w:sz w:val="22"/>
          <w:szCs w:val="22"/>
          <w:lang w:val="en-US"/>
        </w:rPr>
        <w:t xml:space="preserve">Based on the input provided in the development phase a prototype of the web-based patient decision aid was developed and evaluated using the think-aloud method </w:t>
      </w:r>
      <w:r w:rsidRPr="00002843">
        <w:rPr>
          <w:rFonts w:ascii="Arial" w:hAnsi="Arial" w:cs="Arial"/>
          <w:noProof/>
          <w:sz w:val="22"/>
          <w:szCs w:val="22"/>
          <w:lang w:val="en-US"/>
        </w:rPr>
        <w:t>(46)</w:t>
      </w:r>
      <w:r w:rsidRPr="00086351">
        <w:rPr>
          <w:rFonts w:ascii="Arial" w:hAnsi="Arial" w:cs="Arial"/>
          <w:sz w:val="22"/>
          <w:szCs w:val="22"/>
          <w:lang w:val="en-US"/>
        </w:rPr>
        <w:t xml:space="preserve"> by end users (</w:t>
      </w:r>
      <w:proofErr w:type="gramStart"/>
      <w:r w:rsidRPr="00086351">
        <w:rPr>
          <w:rFonts w:ascii="Arial" w:hAnsi="Arial" w:cs="Arial"/>
          <w:sz w:val="22"/>
          <w:szCs w:val="22"/>
          <w:lang w:val="en-US"/>
        </w:rPr>
        <w:t>i.e.</w:t>
      </w:r>
      <w:proofErr w:type="gramEnd"/>
      <w:r w:rsidRPr="00086351">
        <w:rPr>
          <w:rFonts w:ascii="Arial" w:hAnsi="Arial" w:cs="Arial"/>
          <w:sz w:val="22"/>
          <w:szCs w:val="22"/>
          <w:lang w:val="en-US"/>
        </w:rPr>
        <w:t xml:space="preserve"> older adults, people with memory complaints, GPs and practice-based nurses). These potential users were asked to go through the </w:t>
      </w:r>
      <w:proofErr w:type="spellStart"/>
      <w:r w:rsidRPr="00086351">
        <w:rPr>
          <w:rFonts w:ascii="Arial" w:hAnsi="Arial" w:cs="Arial"/>
          <w:sz w:val="22"/>
          <w:szCs w:val="22"/>
          <w:lang w:val="en-US"/>
        </w:rPr>
        <w:t>PtDA</w:t>
      </w:r>
      <w:proofErr w:type="spellEnd"/>
      <w:r w:rsidRPr="00086351">
        <w:rPr>
          <w:rFonts w:ascii="Arial" w:hAnsi="Arial" w:cs="Arial"/>
          <w:sz w:val="22"/>
          <w:szCs w:val="22"/>
          <w:lang w:val="en-US"/>
        </w:rPr>
        <w:t xml:space="preserve"> and were encouraged to immediately express any comments on the </w:t>
      </w:r>
      <w:proofErr w:type="spellStart"/>
      <w:r w:rsidRPr="00086351">
        <w:rPr>
          <w:rFonts w:ascii="Arial" w:hAnsi="Arial" w:cs="Arial"/>
          <w:sz w:val="22"/>
          <w:szCs w:val="22"/>
          <w:lang w:val="en-US"/>
        </w:rPr>
        <w:t>PtDA</w:t>
      </w:r>
      <w:proofErr w:type="spellEnd"/>
      <w:r w:rsidRPr="00086351">
        <w:rPr>
          <w:rFonts w:ascii="Arial" w:hAnsi="Arial" w:cs="Arial"/>
          <w:sz w:val="22"/>
          <w:szCs w:val="22"/>
          <w:lang w:val="en-US"/>
        </w:rPr>
        <w:t xml:space="preserve">. Afterwards, the researcher asked a few additional questions such </w:t>
      </w:r>
      <w:proofErr w:type="gramStart"/>
      <w:r w:rsidRPr="00086351">
        <w:rPr>
          <w:rFonts w:ascii="Arial" w:hAnsi="Arial" w:cs="Arial"/>
          <w:sz w:val="22"/>
          <w:szCs w:val="22"/>
          <w:lang w:val="en-US"/>
        </w:rPr>
        <w:t>as;</w:t>
      </w:r>
      <w:proofErr w:type="gramEnd"/>
      <w:r w:rsidRPr="00086351">
        <w:rPr>
          <w:rFonts w:ascii="Arial" w:hAnsi="Arial" w:cs="Arial"/>
          <w:sz w:val="22"/>
          <w:szCs w:val="22"/>
          <w:lang w:val="en-US"/>
        </w:rPr>
        <w:t xml:space="preserve"> “What is your general impression?” and “What did you particularly appreciate?”. The think-aloud interviews lasted between 20 and 40 min. The interviews were conducted in two rounds, after each round the </w:t>
      </w:r>
      <w:proofErr w:type="spellStart"/>
      <w:r w:rsidRPr="00086351">
        <w:rPr>
          <w:rFonts w:ascii="Arial" w:hAnsi="Arial" w:cs="Arial"/>
          <w:sz w:val="22"/>
          <w:szCs w:val="22"/>
          <w:lang w:val="en-US"/>
        </w:rPr>
        <w:t>PtDA</w:t>
      </w:r>
      <w:proofErr w:type="spellEnd"/>
      <w:r w:rsidRPr="00086351">
        <w:rPr>
          <w:rFonts w:ascii="Arial" w:hAnsi="Arial" w:cs="Arial"/>
          <w:sz w:val="22"/>
          <w:szCs w:val="22"/>
          <w:lang w:val="en-US"/>
        </w:rPr>
        <w:t xml:space="preserve"> was adapted based on the input of the end-users.</w:t>
      </w:r>
      <w:r w:rsidRPr="00086351">
        <w:rPr>
          <w:rStyle w:val="Verwijzingopmerking"/>
          <w:rFonts w:ascii="Arial" w:hAnsi="Arial" w:cs="Arial"/>
          <w:sz w:val="22"/>
          <w:szCs w:val="22"/>
          <w:lang w:val="en-US"/>
        </w:rPr>
        <w:t xml:space="preserve"> There were mainly layout, wording and technical adaptions made.</w:t>
      </w:r>
      <w:r w:rsidRPr="00086351">
        <w:rPr>
          <w:rFonts w:ascii="Arial" w:hAnsi="Arial" w:cs="Arial"/>
          <w:sz w:val="22"/>
          <w:szCs w:val="22"/>
          <w:lang w:val="en-US"/>
        </w:rPr>
        <w:t xml:space="preserve"> </w:t>
      </w:r>
    </w:p>
    <w:p w14:paraId="0B5CFCE7" w14:textId="77777777" w:rsidR="00A379CC" w:rsidRPr="00086351" w:rsidRDefault="00A379CC" w:rsidP="00A379CC">
      <w:pPr>
        <w:spacing w:line="360" w:lineRule="auto"/>
        <w:rPr>
          <w:rFonts w:ascii="Arial" w:hAnsi="Arial" w:cs="Arial"/>
          <w:b/>
          <w:bCs/>
          <w:color w:val="000000" w:themeColor="text1"/>
          <w:sz w:val="22"/>
          <w:szCs w:val="22"/>
          <w:lang w:val="en-US"/>
        </w:rPr>
      </w:pPr>
    </w:p>
    <w:p w14:paraId="095EE9FC" w14:textId="77777777" w:rsidR="00A379CC" w:rsidRPr="00086351" w:rsidRDefault="00A379CC" w:rsidP="00A379CC">
      <w:pPr>
        <w:keepNext/>
        <w:spacing w:line="360" w:lineRule="auto"/>
        <w:rPr>
          <w:rFonts w:ascii="Arial" w:hAnsi="Arial" w:cs="Arial"/>
        </w:rPr>
      </w:pPr>
      <w:r w:rsidRPr="00086351">
        <w:rPr>
          <w:rFonts w:ascii="Arial" w:hAnsi="Arial" w:cs="Arial"/>
          <w:b/>
          <w:bCs/>
          <w:noProof/>
          <w:color w:val="000000" w:themeColor="text1"/>
          <w:sz w:val="22"/>
          <w:szCs w:val="22"/>
        </w:rPr>
        <w:drawing>
          <wp:inline distT="0" distB="0" distL="0" distR="0" wp14:anchorId="522B37EA" wp14:editId="73D0329E">
            <wp:extent cx="6066169" cy="3355383"/>
            <wp:effectExtent l="0" t="0" r="4445" b="0"/>
            <wp:docPr id="651433642" name="Afbeelding 1" descr="Afbeelding met diagram, tekst, Plan, lijn&#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1433642" name="Afbeelding 1" descr="Afbeelding met diagram, tekst, Plan, lijn&#10;&#10;Automatisch gegenereerde beschrijving"/>
                    <pic:cNvPicPr/>
                  </pic:nvPicPr>
                  <pic:blipFill>
                    <a:blip r:embed="rId5" cstate="print">
                      <a:extLst>
                        <a:ext uri="{28A0092B-C50C-407E-A947-70E740481C1C}">
                          <a14:useLocalDpi xmlns:a14="http://schemas.microsoft.com/office/drawing/2010/main" val="0"/>
                        </a:ext>
                      </a:extLst>
                    </a:blip>
                    <a:stretch>
                      <a:fillRect/>
                    </a:stretch>
                  </pic:blipFill>
                  <pic:spPr>
                    <a:xfrm>
                      <a:off x="0" y="0"/>
                      <a:ext cx="6071537" cy="3358352"/>
                    </a:xfrm>
                    <a:prstGeom prst="rect">
                      <a:avLst/>
                    </a:prstGeom>
                  </pic:spPr>
                </pic:pic>
              </a:graphicData>
            </a:graphic>
          </wp:inline>
        </w:drawing>
      </w:r>
    </w:p>
    <w:p w14:paraId="194327A4" w14:textId="7A625E84" w:rsidR="00A379CC" w:rsidRPr="00086351" w:rsidRDefault="00A379CC" w:rsidP="00A379CC">
      <w:pPr>
        <w:pStyle w:val="Bijschrift"/>
        <w:rPr>
          <w:rFonts w:ascii="Arial" w:hAnsi="Arial" w:cs="Arial"/>
          <w:i w:val="0"/>
          <w:iCs w:val="0"/>
          <w:color w:val="000000" w:themeColor="text1"/>
          <w:sz w:val="20"/>
          <w:szCs w:val="20"/>
          <w:lang w:val="en-US"/>
        </w:rPr>
      </w:pPr>
      <w:r w:rsidRPr="00086351">
        <w:rPr>
          <w:rFonts w:ascii="Arial" w:hAnsi="Arial" w:cs="Arial"/>
          <w:b/>
          <w:bCs/>
          <w:i w:val="0"/>
          <w:iCs w:val="0"/>
          <w:color w:val="000000" w:themeColor="text1"/>
          <w:sz w:val="20"/>
          <w:szCs w:val="20"/>
          <w:lang w:val="en-US"/>
        </w:rPr>
        <w:t xml:space="preserve">Figure </w:t>
      </w:r>
      <w:r w:rsidR="00126314">
        <w:rPr>
          <w:rFonts w:ascii="Arial" w:hAnsi="Arial" w:cs="Arial"/>
          <w:b/>
          <w:bCs/>
          <w:i w:val="0"/>
          <w:iCs w:val="0"/>
          <w:color w:val="000000" w:themeColor="text1"/>
          <w:sz w:val="20"/>
          <w:szCs w:val="20"/>
          <w:lang w:val="en-US"/>
        </w:rPr>
        <w:t>S</w:t>
      </w:r>
      <w:r w:rsidRPr="00086351">
        <w:rPr>
          <w:rFonts w:ascii="Arial" w:hAnsi="Arial" w:cs="Arial"/>
          <w:b/>
          <w:bCs/>
          <w:i w:val="0"/>
          <w:iCs w:val="0"/>
          <w:color w:val="000000" w:themeColor="text1"/>
          <w:sz w:val="20"/>
          <w:szCs w:val="20"/>
        </w:rPr>
        <w:fldChar w:fldCharType="begin"/>
      </w:r>
      <w:r w:rsidRPr="00086351">
        <w:rPr>
          <w:rFonts w:ascii="Arial" w:hAnsi="Arial" w:cs="Arial"/>
          <w:b/>
          <w:bCs/>
          <w:i w:val="0"/>
          <w:iCs w:val="0"/>
          <w:color w:val="000000" w:themeColor="text1"/>
          <w:sz w:val="20"/>
          <w:szCs w:val="20"/>
          <w:lang w:val="en-US"/>
        </w:rPr>
        <w:instrText xml:space="preserve"> SEQ Figure \* ARABIC </w:instrText>
      </w:r>
      <w:r w:rsidRPr="00086351">
        <w:rPr>
          <w:rFonts w:ascii="Arial" w:hAnsi="Arial" w:cs="Arial"/>
          <w:b/>
          <w:bCs/>
          <w:i w:val="0"/>
          <w:iCs w:val="0"/>
          <w:color w:val="000000" w:themeColor="text1"/>
          <w:sz w:val="20"/>
          <w:szCs w:val="20"/>
        </w:rPr>
        <w:fldChar w:fldCharType="separate"/>
      </w:r>
      <w:r w:rsidRPr="00086351">
        <w:rPr>
          <w:rFonts w:ascii="Arial" w:hAnsi="Arial" w:cs="Arial"/>
          <w:b/>
          <w:bCs/>
          <w:i w:val="0"/>
          <w:iCs w:val="0"/>
          <w:noProof/>
          <w:color w:val="000000" w:themeColor="text1"/>
          <w:sz w:val="20"/>
          <w:szCs w:val="20"/>
          <w:lang w:val="en-US"/>
        </w:rPr>
        <w:t>1</w:t>
      </w:r>
      <w:r w:rsidRPr="00086351">
        <w:rPr>
          <w:rFonts w:ascii="Arial" w:hAnsi="Arial" w:cs="Arial"/>
          <w:b/>
          <w:bCs/>
          <w:i w:val="0"/>
          <w:iCs w:val="0"/>
          <w:color w:val="000000" w:themeColor="text1"/>
          <w:sz w:val="20"/>
          <w:szCs w:val="20"/>
        </w:rPr>
        <w:fldChar w:fldCharType="end"/>
      </w:r>
      <w:r w:rsidRPr="00086351">
        <w:rPr>
          <w:rFonts w:ascii="Arial" w:hAnsi="Arial" w:cs="Arial"/>
          <w:b/>
          <w:bCs/>
          <w:i w:val="0"/>
          <w:iCs w:val="0"/>
          <w:color w:val="000000" w:themeColor="text1"/>
          <w:sz w:val="20"/>
          <w:szCs w:val="20"/>
          <w:lang w:val="en-US"/>
        </w:rPr>
        <w:t>.</w:t>
      </w:r>
      <w:r w:rsidRPr="00086351">
        <w:rPr>
          <w:rFonts w:ascii="Arial" w:hAnsi="Arial" w:cs="Arial"/>
          <w:i w:val="0"/>
          <w:iCs w:val="0"/>
          <w:color w:val="000000" w:themeColor="text1"/>
          <w:sz w:val="20"/>
          <w:szCs w:val="20"/>
          <w:lang w:val="en-US"/>
        </w:rPr>
        <w:t xml:space="preserve"> Visualization of the development process of the </w:t>
      </w:r>
      <w:proofErr w:type="spellStart"/>
      <w:r w:rsidRPr="00086351">
        <w:rPr>
          <w:rFonts w:ascii="Arial" w:hAnsi="Arial" w:cs="Arial"/>
          <w:i w:val="0"/>
          <w:iCs w:val="0"/>
          <w:color w:val="000000" w:themeColor="text1"/>
          <w:sz w:val="20"/>
          <w:szCs w:val="20"/>
          <w:lang w:val="en-US"/>
        </w:rPr>
        <w:t>PtDA</w:t>
      </w:r>
      <w:proofErr w:type="spellEnd"/>
    </w:p>
    <w:p w14:paraId="40546FCE" w14:textId="77777777" w:rsidR="00A379CC" w:rsidRPr="00086351" w:rsidRDefault="00A379CC" w:rsidP="00A379CC">
      <w:pPr>
        <w:spacing w:line="360" w:lineRule="auto"/>
        <w:rPr>
          <w:rFonts w:ascii="Arial" w:hAnsi="Arial" w:cs="Arial"/>
          <w:b/>
          <w:bCs/>
          <w:color w:val="000000" w:themeColor="text1"/>
          <w:sz w:val="22"/>
          <w:szCs w:val="22"/>
          <w:lang w:val="en-US"/>
        </w:rPr>
      </w:pPr>
    </w:p>
    <w:p w14:paraId="025218A4" w14:textId="77777777" w:rsidR="00A379CC" w:rsidRPr="00086351" w:rsidRDefault="00A379CC" w:rsidP="00A379CC">
      <w:pPr>
        <w:spacing w:line="360" w:lineRule="auto"/>
        <w:rPr>
          <w:rFonts w:ascii="Arial" w:hAnsi="Arial" w:cs="Arial"/>
          <w:b/>
          <w:bCs/>
          <w:color w:val="000000" w:themeColor="text1"/>
          <w:sz w:val="22"/>
          <w:szCs w:val="22"/>
          <w:lang w:val="en-US"/>
        </w:rPr>
      </w:pPr>
    </w:p>
    <w:p w14:paraId="22880726" w14:textId="77777777" w:rsidR="00A379CC" w:rsidRPr="00086351" w:rsidRDefault="00A379CC" w:rsidP="00A379CC">
      <w:pPr>
        <w:spacing w:line="360" w:lineRule="auto"/>
        <w:rPr>
          <w:rFonts w:ascii="Arial" w:hAnsi="Arial" w:cs="Arial"/>
          <w:b/>
          <w:bCs/>
          <w:color w:val="000000" w:themeColor="text1"/>
          <w:sz w:val="22"/>
          <w:szCs w:val="22"/>
          <w:lang w:val="en-US"/>
        </w:rPr>
      </w:pPr>
    </w:p>
    <w:p w14:paraId="5786FFCB" w14:textId="77777777" w:rsidR="00A379CC" w:rsidRPr="00086351" w:rsidRDefault="00A379CC" w:rsidP="00A379CC">
      <w:pPr>
        <w:spacing w:line="360" w:lineRule="auto"/>
        <w:rPr>
          <w:rFonts w:ascii="Arial" w:hAnsi="Arial" w:cs="Arial"/>
          <w:b/>
          <w:bCs/>
          <w:color w:val="000000" w:themeColor="text1"/>
          <w:sz w:val="22"/>
          <w:szCs w:val="22"/>
          <w:lang w:val="en-US"/>
        </w:rPr>
      </w:pPr>
    </w:p>
    <w:p w14:paraId="710FE80F" w14:textId="77777777" w:rsidR="00A379CC" w:rsidRDefault="00A379CC" w:rsidP="00A379CC">
      <w:pPr>
        <w:rPr>
          <w:rFonts w:ascii="Arial" w:hAnsi="Arial" w:cs="Arial"/>
          <w:b/>
          <w:bCs/>
          <w:color w:val="000000" w:themeColor="text1"/>
          <w:sz w:val="22"/>
          <w:szCs w:val="22"/>
          <w:lang w:val="en-US"/>
        </w:rPr>
      </w:pPr>
      <w:r>
        <w:rPr>
          <w:rFonts w:ascii="Arial" w:hAnsi="Arial" w:cs="Arial"/>
          <w:b/>
          <w:bCs/>
          <w:color w:val="000000" w:themeColor="text1"/>
          <w:sz w:val="22"/>
          <w:szCs w:val="22"/>
          <w:lang w:val="en-US"/>
        </w:rPr>
        <w:br w:type="page"/>
      </w:r>
    </w:p>
    <w:p w14:paraId="0A467513" w14:textId="77777777" w:rsidR="00A379CC" w:rsidRPr="00086351" w:rsidRDefault="00A379CC" w:rsidP="00A379CC">
      <w:pPr>
        <w:spacing w:line="360" w:lineRule="auto"/>
        <w:rPr>
          <w:rFonts w:ascii="Arial" w:hAnsi="Arial" w:cs="Arial"/>
          <w:b/>
          <w:bCs/>
          <w:color w:val="000000" w:themeColor="text1"/>
          <w:sz w:val="22"/>
          <w:szCs w:val="22"/>
          <w:lang w:val="en-US"/>
        </w:rPr>
      </w:pPr>
      <w:r w:rsidRPr="00086351">
        <w:rPr>
          <w:rFonts w:ascii="Arial" w:hAnsi="Arial" w:cs="Arial"/>
          <w:b/>
          <w:bCs/>
          <w:color w:val="000000" w:themeColor="text1"/>
          <w:sz w:val="22"/>
          <w:szCs w:val="22"/>
          <w:lang w:val="en-US"/>
        </w:rPr>
        <w:lastRenderedPageBreak/>
        <w:t>Appendix B.</w:t>
      </w:r>
    </w:p>
    <w:p w14:paraId="4C06037D" w14:textId="77777777" w:rsidR="00A379CC" w:rsidRPr="00086351" w:rsidRDefault="00A379CC" w:rsidP="00A379CC">
      <w:pPr>
        <w:spacing w:line="360" w:lineRule="auto"/>
        <w:rPr>
          <w:rFonts w:ascii="Arial" w:hAnsi="Arial" w:cs="Arial"/>
          <w:b/>
          <w:bCs/>
          <w:color w:val="000000" w:themeColor="text1"/>
          <w:sz w:val="22"/>
          <w:szCs w:val="22"/>
          <w:lang w:val="en-US"/>
        </w:rPr>
      </w:pPr>
    </w:p>
    <w:p w14:paraId="1DC0A4FC" w14:textId="128F68E5" w:rsidR="00A379CC" w:rsidRPr="00086351" w:rsidRDefault="00A379CC" w:rsidP="00A379CC">
      <w:pPr>
        <w:spacing w:line="360" w:lineRule="auto"/>
        <w:rPr>
          <w:rFonts w:ascii="Arial" w:hAnsi="Arial" w:cs="Arial"/>
          <w:b/>
          <w:bCs/>
          <w:color w:val="000000" w:themeColor="text1"/>
          <w:sz w:val="22"/>
          <w:szCs w:val="22"/>
          <w:lang w:val="en-US"/>
        </w:rPr>
      </w:pPr>
      <w:r w:rsidRPr="00086351">
        <w:rPr>
          <w:rFonts w:ascii="Arial" w:hAnsi="Arial" w:cs="Arial"/>
          <w:b/>
          <w:bCs/>
          <w:color w:val="000000" w:themeColor="text1"/>
          <w:sz w:val="22"/>
          <w:szCs w:val="22"/>
          <w:lang w:val="en-US"/>
        </w:rPr>
        <w:t xml:space="preserve">Table </w:t>
      </w:r>
      <w:r w:rsidR="00126314">
        <w:rPr>
          <w:rFonts w:ascii="Arial" w:hAnsi="Arial" w:cs="Arial"/>
          <w:b/>
          <w:bCs/>
          <w:color w:val="000000" w:themeColor="text1"/>
          <w:sz w:val="22"/>
          <w:szCs w:val="22"/>
          <w:lang w:val="en-US"/>
        </w:rPr>
        <w:t>S</w:t>
      </w:r>
      <w:r w:rsidRPr="00086351">
        <w:rPr>
          <w:rFonts w:ascii="Arial" w:hAnsi="Arial" w:cs="Arial"/>
          <w:b/>
          <w:bCs/>
          <w:color w:val="000000" w:themeColor="text1"/>
          <w:sz w:val="22"/>
          <w:szCs w:val="22"/>
          <w:lang w:val="en-US"/>
        </w:rPr>
        <w:t>1</w:t>
      </w:r>
      <w:r w:rsidRPr="00086351">
        <w:rPr>
          <w:rFonts w:ascii="Arial" w:hAnsi="Arial" w:cs="Arial"/>
          <w:color w:val="000000" w:themeColor="text1"/>
          <w:sz w:val="22"/>
          <w:szCs w:val="22"/>
          <w:lang w:val="en-US"/>
        </w:rPr>
        <w:t xml:space="preserve">: </w:t>
      </w:r>
      <w:r w:rsidRPr="00086351">
        <w:rPr>
          <w:rFonts w:ascii="Arial" w:hAnsi="Arial" w:cs="Arial"/>
          <w:b/>
          <w:bCs/>
          <w:color w:val="000000" w:themeColor="text1"/>
          <w:sz w:val="22"/>
          <w:szCs w:val="22"/>
          <w:lang w:val="en-US"/>
        </w:rPr>
        <w:t xml:space="preserve">Survey questions </w:t>
      </w:r>
    </w:p>
    <w:tbl>
      <w:tblPr>
        <w:tblStyle w:val="Tabelraster"/>
        <w:tblW w:w="0" w:type="auto"/>
        <w:tblLook w:val="04A0" w:firstRow="1" w:lastRow="0" w:firstColumn="1" w:lastColumn="0" w:noHBand="0" w:noVBand="1"/>
      </w:tblPr>
      <w:tblGrid>
        <w:gridCol w:w="4528"/>
        <w:gridCol w:w="4528"/>
      </w:tblGrid>
      <w:tr w:rsidR="00A379CC" w:rsidRPr="00086351" w14:paraId="2A583530" w14:textId="77777777" w:rsidTr="0092105B">
        <w:tc>
          <w:tcPr>
            <w:tcW w:w="4531" w:type="dxa"/>
          </w:tcPr>
          <w:p w14:paraId="02861178" w14:textId="77777777" w:rsidR="00A379CC" w:rsidRPr="00086351" w:rsidRDefault="00A379CC" w:rsidP="0092105B">
            <w:pPr>
              <w:spacing w:line="360" w:lineRule="auto"/>
              <w:rPr>
                <w:rFonts w:ascii="Arial" w:hAnsi="Arial" w:cs="Arial"/>
                <w:b/>
                <w:bCs/>
                <w:color w:val="000000" w:themeColor="text1"/>
                <w:sz w:val="22"/>
                <w:szCs w:val="22"/>
                <w:lang w:val="en-US"/>
              </w:rPr>
            </w:pPr>
            <w:r w:rsidRPr="00086351">
              <w:rPr>
                <w:rFonts w:ascii="Arial" w:hAnsi="Arial" w:cs="Arial"/>
                <w:b/>
                <w:bCs/>
                <w:color w:val="000000" w:themeColor="text1"/>
                <w:sz w:val="22"/>
                <w:szCs w:val="22"/>
                <w:lang w:val="en-US"/>
              </w:rPr>
              <w:t>Question</w:t>
            </w:r>
          </w:p>
        </w:tc>
        <w:tc>
          <w:tcPr>
            <w:tcW w:w="4531" w:type="dxa"/>
          </w:tcPr>
          <w:p w14:paraId="6C58EBBA" w14:textId="77777777" w:rsidR="00A379CC" w:rsidRPr="00086351" w:rsidRDefault="00A379CC" w:rsidP="0092105B">
            <w:pPr>
              <w:spacing w:line="360" w:lineRule="auto"/>
              <w:rPr>
                <w:rFonts w:ascii="Arial" w:hAnsi="Arial" w:cs="Arial"/>
                <w:b/>
                <w:bCs/>
                <w:color w:val="000000" w:themeColor="text1"/>
                <w:sz w:val="22"/>
                <w:szCs w:val="22"/>
                <w:lang w:val="en-US"/>
              </w:rPr>
            </w:pPr>
            <w:r w:rsidRPr="00086351">
              <w:rPr>
                <w:rFonts w:ascii="Arial" w:hAnsi="Arial" w:cs="Arial"/>
                <w:b/>
                <w:bCs/>
                <w:color w:val="000000" w:themeColor="text1"/>
                <w:sz w:val="22"/>
                <w:szCs w:val="22"/>
                <w:lang w:val="en-US"/>
              </w:rPr>
              <w:t>Answer option</w:t>
            </w:r>
          </w:p>
        </w:tc>
      </w:tr>
      <w:tr w:rsidR="00A379CC" w:rsidRPr="00086351" w14:paraId="386C07F3" w14:textId="77777777" w:rsidTr="0092105B">
        <w:tc>
          <w:tcPr>
            <w:tcW w:w="4531" w:type="dxa"/>
          </w:tcPr>
          <w:p w14:paraId="14FD2B29" w14:textId="77777777" w:rsidR="00A379CC" w:rsidRPr="00086351" w:rsidRDefault="00A379CC" w:rsidP="0092105B">
            <w:pPr>
              <w:spacing w:line="360" w:lineRule="auto"/>
              <w:rPr>
                <w:rFonts w:ascii="Arial" w:hAnsi="Arial" w:cs="Arial"/>
                <w:color w:val="000000" w:themeColor="text1"/>
                <w:sz w:val="22"/>
                <w:szCs w:val="22"/>
                <w:lang w:val="en-US"/>
              </w:rPr>
            </w:pPr>
            <w:r w:rsidRPr="00086351">
              <w:rPr>
                <w:rFonts w:ascii="Arial" w:hAnsi="Arial" w:cs="Arial"/>
                <w:color w:val="000000" w:themeColor="text1"/>
                <w:sz w:val="22"/>
                <w:szCs w:val="22"/>
                <w:lang w:val="en-US"/>
              </w:rPr>
              <w:t>1.What is your age?</w:t>
            </w:r>
          </w:p>
        </w:tc>
        <w:tc>
          <w:tcPr>
            <w:tcW w:w="4531" w:type="dxa"/>
          </w:tcPr>
          <w:p w14:paraId="4F6D8AA0" w14:textId="77777777" w:rsidR="00A379CC" w:rsidRPr="00086351" w:rsidRDefault="00A379CC" w:rsidP="0092105B">
            <w:pPr>
              <w:spacing w:line="360" w:lineRule="auto"/>
              <w:rPr>
                <w:rFonts w:ascii="Arial" w:hAnsi="Arial" w:cs="Arial"/>
                <w:color w:val="000000" w:themeColor="text1"/>
                <w:sz w:val="22"/>
                <w:szCs w:val="22"/>
                <w:lang w:val="en-US"/>
              </w:rPr>
            </w:pPr>
          </w:p>
        </w:tc>
      </w:tr>
      <w:tr w:rsidR="00A379CC" w:rsidRPr="00086351" w14:paraId="2E923217" w14:textId="77777777" w:rsidTr="0092105B">
        <w:tc>
          <w:tcPr>
            <w:tcW w:w="4531" w:type="dxa"/>
          </w:tcPr>
          <w:p w14:paraId="2379B75E" w14:textId="77777777" w:rsidR="00A379CC" w:rsidRPr="00086351" w:rsidRDefault="00A379CC" w:rsidP="0092105B">
            <w:pPr>
              <w:spacing w:line="360" w:lineRule="auto"/>
              <w:rPr>
                <w:rFonts w:ascii="Arial" w:hAnsi="Arial" w:cs="Arial"/>
                <w:color w:val="000000" w:themeColor="text1"/>
                <w:sz w:val="22"/>
                <w:szCs w:val="22"/>
                <w:lang w:val="en-US"/>
              </w:rPr>
            </w:pPr>
            <w:r w:rsidRPr="00086351">
              <w:rPr>
                <w:rFonts w:ascii="Arial" w:hAnsi="Arial" w:cs="Arial"/>
                <w:color w:val="000000" w:themeColor="text1"/>
                <w:sz w:val="22"/>
                <w:szCs w:val="22"/>
                <w:lang w:val="en-US"/>
              </w:rPr>
              <w:t>2.What is your gender?</w:t>
            </w:r>
          </w:p>
        </w:tc>
        <w:tc>
          <w:tcPr>
            <w:tcW w:w="4531" w:type="dxa"/>
          </w:tcPr>
          <w:p w14:paraId="0F7C4C92" w14:textId="77777777" w:rsidR="00A379CC" w:rsidRPr="00086351" w:rsidRDefault="00A379CC" w:rsidP="0092105B">
            <w:pPr>
              <w:spacing w:line="360" w:lineRule="auto"/>
              <w:rPr>
                <w:rFonts w:ascii="Arial" w:hAnsi="Arial" w:cs="Arial"/>
                <w:color w:val="000000" w:themeColor="text1"/>
                <w:sz w:val="22"/>
                <w:szCs w:val="22"/>
                <w:lang w:val="en-US"/>
              </w:rPr>
            </w:pPr>
            <w:r w:rsidRPr="00086351">
              <w:rPr>
                <w:rFonts w:ascii="Arial" w:hAnsi="Arial" w:cs="Arial"/>
                <w:color w:val="000000" w:themeColor="text1"/>
                <w:sz w:val="22"/>
                <w:szCs w:val="22"/>
                <w:lang w:val="en-US"/>
              </w:rPr>
              <w:t>Female</w:t>
            </w:r>
          </w:p>
        </w:tc>
      </w:tr>
      <w:tr w:rsidR="00A379CC" w:rsidRPr="00086351" w14:paraId="66FDE26F" w14:textId="77777777" w:rsidTr="0092105B">
        <w:tc>
          <w:tcPr>
            <w:tcW w:w="4531" w:type="dxa"/>
          </w:tcPr>
          <w:p w14:paraId="399866E9" w14:textId="77777777" w:rsidR="00A379CC" w:rsidRPr="00086351" w:rsidRDefault="00A379CC" w:rsidP="0092105B">
            <w:pPr>
              <w:spacing w:line="360" w:lineRule="auto"/>
              <w:rPr>
                <w:rFonts w:ascii="Arial" w:hAnsi="Arial" w:cs="Arial"/>
                <w:color w:val="000000" w:themeColor="text1"/>
                <w:sz w:val="22"/>
                <w:szCs w:val="22"/>
                <w:lang w:val="en-US"/>
              </w:rPr>
            </w:pPr>
          </w:p>
        </w:tc>
        <w:tc>
          <w:tcPr>
            <w:tcW w:w="4531" w:type="dxa"/>
          </w:tcPr>
          <w:p w14:paraId="26B0C838" w14:textId="77777777" w:rsidR="00A379CC" w:rsidRPr="00086351" w:rsidRDefault="00A379CC" w:rsidP="0092105B">
            <w:pPr>
              <w:spacing w:line="360" w:lineRule="auto"/>
              <w:rPr>
                <w:rFonts w:ascii="Arial" w:hAnsi="Arial" w:cs="Arial"/>
                <w:color w:val="000000" w:themeColor="text1"/>
                <w:sz w:val="22"/>
                <w:szCs w:val="22"/>
                <w:lang w:val="en-US"/>
              </w:rPr>
            </w:pPr>
            <w:r w:rsidRPr="00086351">
              <w:rPr>
                <w:rFonts w:ascii="Arial" w:hAnsi="Arial" w:cs="Arial"/>
                <w:color w:val="000000" w:themeColor="text1"/>
                <w:sz w:val="22"/>
                <w:szCs w:val="22"/>
                <w:lang w:val="en-US"/>
              </w:rPr>
              <w:t>Male</w:t>
            </w:r>
          </w:p>
        </w:tc>
      </w:tr>
      <w:tr w:rsidR="00A379CC" w:rsidRPr="00086351" w14:paraId="7CCCC860" w14:textId="77777777" w:rsidTr="0092105B">
        <w:tc>
          <w:tcPr>
            <w:tcW w:w="4531" w:type="dxa"/>
          </w:tcPr>
          <w:p w14:paraId="34E4B137" w14:textId="77777777" w:rsidR="00A379CC" w:rsidRPr="00086351" w:rsidRDefault="00A379CC" w:rsidP="0092105B">
            <w:pPr>
              <w:spacing w:line="360" w:lineRule="auto"/>
              <w:rPr>
                <w:rFonts w:ascii="Arial" w:hAnsi="Arial" w:cs="Arial"/>
                <w:color w:val="000000" w:themeColor="text1"/>
                <w:sz w:val="22"/>
                <w:szCs w:val="22"/>
                <w:lang w:val="en-US"/>
              </w:rPr>
            </w:pPr>
          </w:p>
        </w:tc>
        <w:tc>
          <w:tcPr>
            <w:tcW w:w="4531" w:type="dxa"/>
          </w:tcPr>
          <w:p w14:paraId="446F4C3E" w14:textId="77777777" w:rsidR="00A379CC" w:rsidRPr="00086351" w:rsidRDefault="00A379CC" w:rsidP="0092105B">
            <w:pPr>
              <w:spacing w:line="360" w:lineRule="auto"/>
              <w:rPr>
                <w:rFonts w:ascii="Arial" w:hAnsi="Arial" w:cs="Arial"/>
                <w:color w:val="000000" w:themeColor="text1"/>
                <w:sz w:val="22"/>
                <w:szCs w:val="22"/>
                <w:lang w:val="en-US"/>
              </w:rPr>
            </w:pPr>
            <w:r w:rsidRPr="00086351">
              <w:rPr>
                <w:rFonts w:ascii="Arial" w:hAnsi="Arial" w:cs="Arial"/>
                <w:color w:val="000000" w:themeColor="text1"/>
                <w:sz w:val="22"/>
                <w:szCs w:val="22"/>
                <w:lang w:val="en-US"/>
              </w:rPr>
              <w:t>I’d rather not say</w:t>
            </w:r>
          </w:p>
        </w:tc>
      </w:tr>
      <w:tr w:rsidR="00A379CC" w:rsidRPr="00086351" w14:paraId="06050AFD" w14:textId="77777777" w:rsidTr="0092105B">
        <w:tc>
          <w:tcPr>
            <w:tcW w:w="4531" w:type="dxa"/>
          </w:tcPr>
          <w:p w14:paraId="5730139E" w14:textId="77777777" w:rsidR="00A379CC" w:rsidRPr="00086351" w:rsidRDefault="00A379CC" w:rsidP="0092105B">
            <w:pPr>
              <w:spacing w:line="360" w:lineRule="auto"/>
              <w:rPr>
                <w:rFonts w:ascii="Arial" w:hAnsi="Arial" w:cs="Arial"/>
                <w:color w:val="000000" w:themeColor="text1"/>
                <w:sz w:val="22"/>
                <w:szCs w:val="22"/>
                <w:lang w:val="en-US"/>
              </w:rPr>
            </w:pPr>
          </w:p>
        </w:tc>
        <w:tc>
          <w:tcPr>
            <w:tcW w:w="4531" w:type="dxa"/>
          </w:tcPr>
          <w:p w14:paraId="6A6D8144" w14:textId="77777777" w:rsidR="00A379CC" w:rsidRPr="00086351" w:rsidRDefault="00A379CC" w:rsidP="0092105B">
            <w:pPr>
              <w:spacing w:line="360" w:lineRule="auto"/>
              <w:rPr>
                <w:rFonts w:ascii="Arial" w:hAnsi="Arial" w:cs="Arial"/>
                <w:color w:val="000000" w:themeColor="text1"/>
                <w:sz w:val="22"/>
                <w:szCs w:val="22"/>
                <w:lang w:val="en-US"/>
              </w:rPr>
            </w:pPr>
            <w:r w:rsidRPr="00086351">
              <w:rPr>
                <w:rFonts w:ascii="Arial" w:hAnsi="Arial" w:cs="Arial"/>
                <w:color w:val="000000" w:themeColor="text1"/>
                <w:sz w:val="22"/>
                <w:szCs w:val="22"/>
                <w:lang w:val="en-US"/>
              </w:rPr>
              <w:t>Other, namely</w:t>
            </w:r>
          </w:p>
        </w:tc>
      </w:tr>
      <w:tr w:rsidR="00A379CC" w:rsidRPr="00086351" w14:paraId="3CBB8939" w14:textId="77777777" w:rsidTr="0092105B">
        <w:tc>
          <w:tcPr>
            <w:tcW w:w="4531" w:type="dxa"/>
          </w:tcPr>
          <w:p w14:paraId="0A833400" w14:textId="77777777" w:rsidR="00A379CC" w:rsidRPr="00086351" w:rsidRDefault="00A379CC" w:rsidP="0092105B">
            <w:pPr>
              <w:spacing w:line="360" w:lineRule="auto"/>
              <w:rPr>
                <w:rFonts w:ascii="Arial" w:hAnsi="Arial" w:cs="Arial"/>
                <w:color w:val="000000" w:themeColor="text1"/>
                <w:sz w:val="22"/>
                <w:szCs w:val="22"/>
                <w:lang w:val="en-US"/>
              </w:rPr>
            </w:pPr>
            <w:r w:rsidRPr="00086351">
              <w:rPr>
                <w:rFonts w:ascii="Arial" w:hAnsi="Arial" w:cs="Arial"/>
                <w:color w:val="000000" w:themeColor="text1"/>
                <w:sz w:val="22"/>
                <w:szCs w:val="22"/>
                <w:lang w:val="en-US"/>
              </w:rPr>
              <w:t>3.What is your highest completed education?</w:t>
            </w:r>
          </w:p>
        </w:tc>
        <w:tc>
          <w:tcPr>
            <w:tcW w:w="4531" w:type="dxa"/>
          </w:tcPr>
          <w:p w14:paraId="666E9E4B" w14:textId="77777777" w:rsidR="00A379CC" w:rsidRPr="00086351" w:rsidRDefault="00A379CC" w:rsidP="0092105B">
            <w:pPr>
              <w:spacing w:line="360" w:lineRule="auto"/>
              <w:rPr>
                <w:rFonts w:ascii="Arial" w:hAnsi="Arial" w:cs="Arial"/>
                <w:color w:val="000000" w:themeColor="text1"/>
                <w:sz w:val="22"/>
                <w:szCs w:val="22"/>
              </w:rPr>
            </w:pPr>
            <w:proofErr w:type="spellStart"/>
            <w:r w:rsidRPr="00086351">
              <w:rPr>
                <w:rFonts w:ascii="Arial" w:hAnsi="Arial" w:cs="Arial"/>
                <w:color w:val="000000" w:themeColor="text1"/>
                <w:sz w:val="22"/>
                <w:szCs w:val="22"/>
              </w:rPr>
              <w:t>Primary</w:t>
            </w:r>
            <w:proofErr w:type="spellEnd"/>
            <w:r w:rsidRPr="00086351">
              <w:rPr>
                <w:rFonts w:ascii="Arial" w:hAnsi="Arial" w:cs="Arial"/>
                <w:color w:val="000000" w:themeColor="text1"/>
                <w:sz w:val="22"/>
                <w:szCs w:val="22"/>
              </w:rPr>
              <w:t xml:space="preserve"> </w:t>
            </w:r>
            <w:proofErr w:type="spellStart"/>
            <w:r w:rsidRPr="00086351">
              <w:rPr>
                <w:rFonts w:ascii="Arial" w:hAnsi="Arial" w:cs="Arial"/>
                <w:color w:val="000000" w:themeColor="text1"/>
                <w:sz w:val="22"/>
                <w:szCs w:val="22"/>
              </w:rPr>
              <w:t>education</w:t>
            </w:r>
            <w:proofErr w:type="spellEnd"/>
          </w:p>
        </w:tc>
      </w:tr>
      <w:tr w:rsidR="00A379CC" w:rsidRPr="00086351" w14:paraId="36FC9DE1" w14:textId="77777777" w:rsidTr="0092105B">
        <w:tc>
          <w:tcPr>
            <w:tcW w:w="4531" w:type="dxa"/>
          </w:tcPr>
          <w:p w14:paraId="018C31B8" w14:textId="77777777" w:rsidR="00A379CC" w:rsidRPr="00086351" w:rsidRDefault="00A379CC" w:rsidP="0092105B">
            <w:pPr>
              <w:spacing w:line="360" w:lineRule="auto"/>
              <w:rPr>
                <w:rFonts w:ascii="Arial" w:hAnsi="Arial" w:cs="Arial"/>
                <w:color w:val="000000" w:themeColor="text1"/>
                <w:sz w:val="22"/>
                <w:szCs w:val="22"/>
              </w:rPr>
            </w:pPr>
          </w:p>
        </w:tc>
        <w:tc>
          <w:tcPr>
            <w:tcW w:w="4531" w:type="dxa"/>
          </w:tcPr>
          <w:p w14:paraId="7A5C036E" w14:textId="77777777" w:rsidR="00A379CC" w:rsidRPr="00086351" w:rsidRDefault="00A379CC" w:rsidP="0092105B">
            <w:pPr>
              <w:spacing w:line="360" w:lineRule="auto"/>
              <w:rPr>
                <w:rFonts w:ascii="Arial" w:hAnsi="Arial" w:cs="Arial"/>
                <w:color w:val="000000" w:themeColor="text1"/>
                <w:sz w:val="22"/>
                <w:szCs w:val="22"/>
              </w:rPr>
            </w:pPr>
            <w:r w:rsidRPr="00086351">
              <w:rPr>
                <w:rFonts w:ascii="Arial" w:hAnsi="Arial" w:cs="Arial"/>
                <w:color w:val="000000" w:themeColor="text1"/>
                <w:sz w:val="22"/>
                <w:szCs w:val="22"/>
              </w:rPr>
              <w:t xml:space="preserve">Junior </w:t>
            </w:r>
            <w:proofErr w:type="spellStart"/>
            <w:r w:rsidRPr="00086351">
              <w:rPr>
                <w:rFonts w:ascii="Arial" w:hAnsi="Arial" w:cs="Arial"/>
                <w:color w:val="000000" w:themeColor="text1"/>
                <w:sz w:val="22"/>
                <w:szCs w:val="22"/>
              </w:rPr>
              <w:t>vocational</w:t>
            </w:r>
            <w:proofErr w:type="spellEnd"/>
            <w:r w:rsidRPr="00086351">
              <w:rPr>
                <w:rFonts w:ascii="Arial" w:hAnsi="Arial" w:cs="Arial"/>
                <w:color w:val="000000" w:themeColor="text1"/>
                <w:sz w:val="22"/>
                <w:szCs w:val="22"/>
              </w:rPr>
              <w:t xml:space="preserve"> </w:t>
            </w:r>
            <w:proofErr w:type="spellStart"/>
            <w:r w:rsidRPr="00086351">
              <w:rPr>
                <w:rFonts w:ascii="Arial" w:hAnsi="Arial" w:cs="Arial"/>
                <w:color w:val="000000" w:themeColor="text1"/>
                <w:sz w:val="22"/>
                <w:szCs w:val="22"/>
              </w:rPr>
              <w:t>education</w:t>
            </w:r>
            <w:proofErr w:type="spellEnd"/>
          </w:p>
        </w:tc>
      </w:tr>
      <w:tr w:rsidR="00A379CC" w:rsidRPr="008407E3" w14:paraId="2DAF6B94" w14:textId="77777777" w:rsidTr="0092105B">
        <w:tc>
          <w:tcPr>
            <w:tcW w:w="4531" w:type="dxa"/>
          </w:tcPr>
          <w:p w14:paraId="14419CFA" w14:textId="77777777" w:rsidR="00A379CC" w:rsidRPr="00086351" w:rsidRDefault="00A379CC" w:rsidP="0092105B">
            <w:pPr>
              <w:spacing w:line="360" w:lineRule="auto"/>
              <w:rPr>
                <w:rFonts w:ascii="Arial" w:hAnsi="Arial" w:cs="Arial"/>
                <w:color w:val="000000" w:themeColor="text1"/>
                <w:sz w:val="22"/>
                <w:szCs w:val="22"/>
              </w:rPr>
            </w:pPr>
          </w:p>
        </w:tc>
        <w:tc>
          <w:tcPr>
            <w:tcW w:w="4531" w:type="dxa"/>
          </w:tcPr>
          <w:p w14:paraId="342FED4D" w14:textId="77777777" w:rsidR="00A379CC" w:rsidRPr="00086351" w:rsidRDefault="00A379CC" w:rsidP="0092105B">
            <w:pPr>
              <w:spacing w:line="360" w:lineRule="auto"/>
              <w:rPr>
                <w:rFonts w:ascii="Arial" w:hAnsi="Arial" w:cs="Arial"/>
                <w:color w:val="000000" w:themeColor="text1"/>
                <w:sz w:val="22"/>
                <w:szCs w:val="22"/>
                <w:lang w:val="en-US"/>
              </w:rPr>
            </w:pPr>
            <w:r w:rsidRPr="00086351">
              <w:rPr>
                <w:rFonts w:ascii="Arial" w:hAnsi="Arial" w:cs="Arial"/>
                <w:color w:val="000000" w:themeColor="text1"/>
                <w:sz w:val="22"/>
                <w:szCs w:val="22"/>
                <w:lang w:val="en-US"/>
              </w:rPr>
              <w:t>Senior vocational or academic education</w:t>
            </w:r>
          </w:p>
        </w:tc>
      </w:tr>
      <w:tr w:rsidR="00A379CC" w:rsidRPr="008407E3" w14:paraId="7CFD1D06" w14:textId="77777777" w:rsidTr="0092105B">
        <w:tc>
          <w:tcPr>
            <w:tcW w:w="4531" w:type="dxa"/>
          </w:tcPr>
          <w:p w14:paraId="3DBEE6FB" w14:textId="77777777" w:rsidR="00A379CC" w:rsidRPr="00086351" w:rsidRDefault="00A379CC" w:rsidP="0092105B">
            <w:pPr>
              <w:spacing w:line="360" w:lineRule="auto"/>
              <w:rPr>
                <w:rFonts w:ascii="Arial" w:hAnsi="Arial" w:cs="Arial"/>
                <w:color w:val="000000" w:themeColor="text1"/>
                <w:sz w:val="22"/>
                <w:szCs w:val="22"/>
                <w:lang w:val="en-US"/>
              </w:rPr>
            </w:pPr>
            <w:r w:rsidRPr="00086351">
              <w:rPr>
                <w:rFonts w:ascii="Arial" w:hAnsi="Arial" w:cs="Arial"/>
                <w:color w:val="000000" w:themeColor="text1"/>
                <w:sz w:val="22"/>
                <w:szCs w:val="22"/>
                <w:lang w:val="en-US"/>
              </w:rPr>
              <w:t xml:space="preserve">4.How did you </w:t>
            </w:r>
            <w:proofErr w:type="gramStart"/>
            <w:r w:rsidRPr="00086351">
              <w:rPr>
                <w:rFonts w:ascii="Arial" w:hAnsi="Arial" w:cs="Arial"/>
                <w:color w:val="000000" w:themeColor="text1"/>
                <w:sz w:val="22"/>
                <w:szCs w:val="22"/>
                <w:lang w:val="en-US"/>
              </w:rPr>
              <w:t>come into contact with</w:t>
            </w:r>
            <w:proofErr w:type="gramEnd"/>
            <w:r w:rsidRPr="00086351">
              <w:rPr>
                <w:rFonts w:ascii="Arial" w:hAnsi="Arial" w:cs="Arial"/>
                <w:color w:val="000000" w:themeColor="text1"/>
                <w:sz w:val="22"/>
                <w:szCs w:val="22"/>
                <w:lang w:val="en-US"/>
              </w:rPr>
              <w:t xml:space="preserve"> the patient decision aid?</w:t>
            </w:r>
          </w:p>
        </w:tc>
        <w:tc>
          <w:tcPr>
            <w:tcW w:w="4531" w:type="dxa"/>
          </w:tcPr>
          <w:p w14:paraId="5FAFF955" w14:textId="77777777" w:rsidR="00A379CC" w:rsidRPr="00086351" w:rsidRDefault="00A379CC" w:rsidP="0092105B">
            <w:pPr>
              <w:spacing w:line="360" w:lineRule="auto"/>
              <w:rPr>
                <w:rFonts w:ascii="Arial" w:hAnsi="Arial" w:cs="Arial"/>
                <w:color w:val="000000" w:themeColor="text1"/>
                <w:sz w:val="22"/>
                <w:szCs w:val="22"/>
                <w:lang w:val="en-US"/>
              </w:rPr>
            </w:pPr>
            <w:r w:rsidRPr="00086351">
              <w:rPr>
                <w:rFonts w:ascii="Arial" w:hAnsi="Arial" w:cs="Arial"/>
                <w:color w:val="000000" w:themeColor="text1"/>
                <w:sz w:val="22"/>
                <w:szCs w:val="22"/>
                <w:lang w:val="en-US"/>
              </w:rPr>
              <w:t>My general practitioner advised it</w:t>
            </w:r>
          </w:p>
        </w:tc>
      </w:tr>
      <w:tr w:rsidR="00A379CC" w:rsidRPr="008407E3" w14:paraId="3ACD74E7" w14:textId="77777777" w:rsidTr="0092105B">
        <w:tc>
          <w:tcPr>
            <w:tcW w:w="4531" w:type="dxa"/>
          </w:tcPr>
          <w:p w14:paraId="154F65A5" w14:textId="77777777" w:rsidR="00A379CC" w:rsidRPr="00086351" w:rsidRDefault="00A379CC" w:rsidP="0092105B">
            <w:pPr>
              <w:spacing w:line="360" w:lineRule="auto"/>
              <w:rPr>
                <w:rFonts w:ascii="Arial" w:hAnsi="Arial" w:cs="Arial"/>
                <w:color w:val="000000" w:themeColor="text1"/>
                <w:sz w:val="22"/>
                <w:szCs w:val="22"/>
                <w:lang w:val="en-US"/>
              </w:rPr>
            </w:pPr>
          </w:p>
        </w:tc>
        <w:tc>
          <w:tcPr>
            <w:tcW w:w="4531" w:type="dxa"/>
          </w:tcPr>
          <w:p w14:paraId="21FB252A" w14:textId="77777777" w:rsidR="00A379CC" w:rsidRPr="00086351" w:rsidRDefault="00A379CC" w:rsidP="0092105B">
            <w:pPr>
              <w:spacing w:line="360" w:lineRule="auto"/>
              <w:rPr>
                <w:rFonts w:ascii="Arial" w:hAnsi="Arial" w:cs="Arial"/>
                <w:color w:val="000000" w:themeColor="text1"/>
                <w:sz w:val="22"/>
                <w:szCs w:val="22"/>
                <w:lang w:val="en-US"/>
              </w:rPr>
            </w:pPr>
            <w:r w:rsidRPr="00086351">
              <w:rPr>
                <w:rFonts w:ascii="Arial" w:hAnsi="Arial" w:cs="Arial"/>
                <w:color w:val="000000" w:themeColor="text1"/>
                <w:sz w:val="22"/>
                <w:szCs w:val="22"/>
                <w:lang w:val="en-US"/>
              </w:rPr>
              <w:t>I searched for information on memory complaints myself</w:t>
            </w:r>
          </w:p>
        </w:tc>
      </w:tr>
      <w:tr w:rsidR="00A379CC" w:rsidRPr="008407E3" w14:paraId="4700E86A" w14:textId="77777777" w:rsidTr="0092105B">
        <w:tc>
          <w:tcPr>
            <w:tcW w:w="4531" w:type="dxa"/>
          </w:tcPr>
          <w:p w14:paraId="770AA80B" w14:textId="77777777" w:rsidR="00A379CC" w:rsidRPr="00086351" w:rsidRDefault="00A379CC" w:rsidP="0092105B">
            <w:pPr>
              <w:spacing w:line="360" w:lineRule="auto"/>
              <w:rPr>
                <w:rFonts w:ascii="Arial" w:hAnsi="Arial" w:cs="Arial"/>
                <w:color w:val="000000" w:themeColor="text1"/>
                <w:sz w:val="22"/>
                <w:szCs w:val="22"/>
                <w:lang w:val="en-US"/>
              </w:rPr>
            </w:pPr>
          </w:p>
        </w:tc>
        <w:tc>
          <w:tcPr>
            <w:tcW w:w="4531" w:type="dxa"/>
          </w:tcPr>
          <w:p w14:paraId="6EDD9DF0" w14:textId="77777777" w:rsidR="00A379CC" w:rsidRPr="00086351" w:rsidRDefault="00A379CC" w:rsidP="0092105B">
            <w:pPr>
              <w:spacing w:line="360" w:lineRule="auto"/>
              <w:rPr>
                <w:rFonts w:ascii="Arial" w:hAnsi="Arial" w:cs="Arial"/>
                <w:color w:val="000000" w:themeColor="text1"/>
                <w:sz w:val="22"/>
                <w:szCs w:val="22"/>
                <w:lang w:val="en-US"/>
              </w:rPr>
            </w:pPr>
            <w:r w:rsidRPr="00086351">
              <w:rPr>
                <w:rFonts w:ascii="Arial" w:hAnsi="Arial" w:cs="Arial"/>
                <w:color w:val="000000" w:themeColor="text1"/>
                <w:sz w:val="22"/>
                <w:szCs w:val="22"/>
                <w:lang w:val="en-US"/>
              </w:rPr>
              <w:t>I am a health care professional</w:t>
            </w:r>
          </w:p>
        </w:tc>
      </w:tr>
      <w:tr w:rsidR="00A379CC" w:rsidRPr="00086351" w14:paraId="52CE868F" w14:textId="77777777" w:rsidTr="0092105B">
        <w:tc>
          <w:tcPr>
            <w:tcW w:w="4531" w:type="dxa"/>
          </w:tcPr>
          <w:p w14:paraId="08E0F776" w14:textId="77777777" w:rsidR="00A379CC" w:rsidRPr="00086351" w:rsidRDefault="00A379CC" w:rsidP="0092105B">
            <w:pPr>
              <w:spacing w:line="360" w:lineRule="auto"/>
              <w:rPr>
                <w:rFonts w:ascii="Arial" w:hAnsi="Arial" w:cs="Arial"/>
                <w:color w:val="000000" w:themeColor="text1"/>
                <w:sz w:val="22"/>
                <w:szCs w:val="22"/>
                <w:lang w:val="en-US"/>
              </w:rPr>
            </w:pPr>
          </w:p>
        </w:tc>
        <w:tc>
          <w:tcPr>
            <w:tcW w:w="4531" w:type="dxa"/>
          </w:tcPr>
          <w:p w14:paraId="39823240" w14:textId="77777777" w:rsidR="00A379CC" w:rsidRPr="00086351" w:rsidRDefault="00A379CC" w:rsidP="0092105B">
            <w:pPr>
              <w:spacing w:line="360" w:lineRule="auto"/>
              <w:rPr>
                <w:rFonts w:ascii="Arial" w:hAnsi="Arial" w:cs="Arial"/>
                <w:color w:val="000000" w:themeColor="text1"/>
                <w:sz w:val="22"/>
                <w:szCs w:val="22"/>
                <w:lang w:val="en-US"/>
              </w:rPr>
            </w:pPr>
            <w:r w:rsidRPr="00086351">
              <w:rPr>
                <w:rFonts w:ascii="Arial" w:hAnsi="Arial" w:cs="Arial"/>
                <w:color w:val="000000" w:themeColor="text1"/>
                <w:sz w:val="22"/>
                <w:szCs w:val="22"/>
                <w:lang w:val="en-US"/>
              </w:rPr>
              <w:t>Other, namely</w:t>
            </w:r>
          </w:p>
        </w:tc>
      </w:tr>
      <w:tr w:rsidR="00A379CC" w:rsidRPr="008407E3" w14:paraId="0457F6E5" w14:textId="77777777" w:rsidTr="0092105B">
        <w:tc>
          <w:tcPr>
            <w:tcW w:w="9062" w:type="dxa"/>
            <w:gridSpan w:val="2"/>
          </w:tcPr>
          <w:p w14:paraId="580CF676" w14:textId="77777777" w:rsidR="00A379CC" w:rsidRPr="00086351" w:rsidRDefault="00A379CC" w:rsidP="0092105B">
            <w:pPr>
              <w:spacing w:line="360" w:lineRule="auto"/>
              <w:rPr>
                <w:rFonts w:ascii="Arial" w:hAnsi="Arial" w:cs="Arial"/>
                <w:color w:val="000000" w:themeColor="text1"/>
                <w:sz w:val="22"/>
                <w:szCs w:val="22"/>
                <w:lang w:val="en-US"/>
              </w:rPr>
            </w:pPr>
            <w:r w:rsidRPr="00086351">
              <w:rPr>
                <w:rFonts w:ascii="Arial" w:hAnsi="Arial" w:cs="Arial"/>
                <w:i/>
                <w:iCs/>
                <w:color w:val="000000" w:themeColor="text1"/>
                <w:sz w:val="22"/>
                <w:szCs w:val="22"/>
                <w:lang w:val="en-US"/>
              </w:rPr>
              <w:t>In case ‘health care professional’ answered in previous question</w:t>
            </w:r>
          </w:p>
        </w:tc>
      </w:tr>
      <w:tr w:rsidR="00A379CC" w:rsidRPr="00086351" w14:paraId="4AC0332C" w14:textId="77777777" w:rsidTr="0092105B">
        <w:tc>
          <w:tcPr>
            <w:tcW w:w="4531" w:type="dxa"/>
          </w:tcPr>
          <w:p w14:paraId="3DA7637E" w14:textId="77777777" w:rsidR="00A379CC" w:rsidRPr="00086351" w:rsidRDefault="00A379CC" w:rsidP="0092105B">
            <w:pPr>
              <w:spacing w:line="360" w:lineRule="auto"/>
              <w:rPr>
                <w:rFonts w:ascii="Arial" w:hAnsi="Arial" w:cs="Arial"/>
                <w:i/>
                <w:iCs/>
                <w:color w:val="000000" w:themeColor="text1"/>
                <w:sz w:val="22"/>
                <w:szCs w:val="22"/>
                <w:lang w:val="en-US"/>
              </w:rPr>
            </w:pPr>
            <w:r w:rsidRPr="00086351">
              <w:rPr>
                <w:rFonts w:ascii="Arial" w:hAnsi="Arial" w:cs="Arial"/>
                <w:i/>
                <w:iCs/>
                <w:color w:val="000000" w:themeColor="text1"/>
                <w:sz w:val="22"/>
                <w:szCs w:val="22"/>
                <w:lang w:val="en-US"/>
              </w:rPr>
              <w:t>4.1. What kind of health care professional are you?</w:t>
            </w:r>
          </w:p>
          <w:p w14:paraId="59A0AA5E" w14:textId="77777777" w:rsidR="00A379CC" w:rsidRPr="00086351" w:rsidRDefault="00A379CC" w:rsidP="0092105B">
            <w:pPr>
              <w:spacing w:line="360" w:lineRule="auto"/>
              <w:rPr>
                <w:rFonts w:ascii="Arial" w:hAnsi="Arial" w:cs="Arial"/>
                <w:i/>
                <w:iCs/>
                <w:color w:val="000000" w:themeColor="text1"/>
                <w:sz w:val="22"/>
                <w:szCs w:val="22"/>
                <w:lang w:val="en-US"/>
              </w:rPr>
            </w:pPr>
          </w:p>
        </w:tc>
        <w:tc>
          <w:tcPr>
            <w:tcW w:w="4531" w:type="dxa"/>
          </w:tcPr>
          <w:p w14:paraId="03B4D0F0" w14:textId="77777777" w:rsidR="00A379CC" w:rsidRPr="00086351" w:rsidRDefault="00A379CC" w:rsidP="0092105B">
            <w:pPr>
              <w:spacing w:line="360" w:lineRule="auto"/>
              <w:rPr>
                <w:rFonts w:ascii="Arial" w:hAnsi="Arial" w:cs="Arial"/>
                <w:i/>
                <w:iCs/>
                <w:color w:val="000000" w:themeColor="text1"/>
                <w:sz w:val="22"/>
                <w:szCs w:val="22"/>
                <w:lang w:val="en-US"/>
              </w:rPr>
            </w:pPr>
            <w:r w:rsidRPr="00086351">
              <w:rPr>
                <w:rFonts w:ascii="Arial" w:hAnsi="Arial" w:cs="Arial"/>
                <w:i/>
                <w:iCs/>
                <w:color w:val="000000" w:themeColor="text1"/>
                <w:sz w:val="22"/>
                <w:szCs w:val="22"/>
                <w:lang w:val="en-US"/>
              </w:rPr>
              <w:t>General practitioner</w:t>
            </w:r>
          </w:p>
        </w:tc>
      </w:tr>
      <w:tr w:rsidR="00A379CC" w:rsidRPr="00086351" w14:paraId="0211DCA6" w14:textId="77777777" w:rsidTr="0092105B">
        <w:tc>
          <w:tcPr>
            <w:tcW w:w="4531" w:type="dxa"/>
          </w:tcPr>
          <w:p w14:paraId="4A77EA5D" w14:textId="77777777" w:rsidR="00A379CC" w:rsidRPr="00086351" w:rsidRDefault="00A379CC" w:rsidP="0092105B">
            <w:pPr>
              <w:spacing w:line="360" w:lineRule="auto"/>
              <w:rPr>
                <w:rFonts w:ascii="Arial" w:hAnsi="Arial" w:cs="Arial"/>
                <w:i/>
                <w:iCs/>
                <w:color w:val="000000" w:themeColor="text1"/>
                <w:sz w:val="22"/>
                <w:szCs w:val="22"/>
                <w:lang w:val="en-US"/>
              </w:rPr>
            </w:pPr>
          </w:p>
        </w:tc>
        <w:tc>
          <w:tcPr>
            <w:tcW w:w="4531" w:type="dxa"/>
          </w:tcPr>
          <w:p w14:paraId="7566C148" w14:textId="77777777" w:rsidR="00A379CC" w:rsidRPr="00086351" w:rsidRDefault="00A379CC" w:rsidP="0092105B">
            <w:pPr>
              <w:spacing w:line="360" w:lineRule="auto"/>
              <w:rPr>
                <w:rFonts w:ascii="Arial" w:hAnsi="Arial" w:cs="Arial"/>
                <w:i/>
                <w:iCs/>
                <w:color w:val="000000" w:themeColor="text1"/>
                <w:sz w:val="22"/>
                <w:szCs w:val="22"/>
                <w:lang w:val="en-US"/>
              </w:rPr>
            </w:pPr>
            <w:r w:rsidRPr="00086351">
              <w:rPr>
                <w:rFonts w:ascii="Arial" w:hAnsi="Arial" w:cs="Arial"/>
                <w:i/>
                <w:iCs/>
                <w:color w:val="000000" w:themeColor="text1"/>
                <w:sz w:val="22"/>
                <w:szCs w:val="22"/>
                <w:lang w:val="en-US"/>
              </w:rPr>
              <w:t>Practice-based nurse</w:t>
            </w:r>
          </w:p>
        </w:tc>
      </w:tr>
      <w:tr w:rsidR="00A379CC" w:rsidRPr="00086351" w14:paraId="0679EA67" w14:textId="77777777" w:rsidTr="0092105B">
        <w:tc>
          <w:tcPr>
            <w:tcW w:w="4531" w:type="dxa"/>
          </w:tcPr>
          <w:p w14:paraId="024A7897" w14:textId="77777777" w:rsidR="00A379CC" w:rsidRPr="00086351" w:rsidRDefault="00A379CC" w:rsidP="0092105B">
            <w:pPr>
              <w:spacing w:line="360" w:lineRule="auto"/>
              <w:rPr>
                <w:rFonts w:ascii="Arial" w:hAnsi="Arial" w:cs="Arial"/>
                <w:i/>
                <w:iCs/>
                <w:color w:val="000000" w:themeColor="text1"/>
                <w:sz w:val="22"/>
                <w:szCs w:val="22"/>
                <w:lang w:val="en-US"/>
              </w:rPr>
            </w:pPr>
          </w:p>
        </w:tc>
        <w:tc>
          <w:tcPr>
            <w:tcW w:w="4531" w:type="dxa"/>
          </w:tcPr>
          <w:p w14:paraId="7E00F9BE" w14:textId="77777777" w:rsidR="00A379CC" w:rsidRPr="00086351" w:rsidRDefault="00A379CC" w:rsidP="0092105B">
            <w:pPr>
              <w:spacing w:line="360" w:lineRule="auto"/>
              <w:rPr>
                <w:rFonts w:ascii="Arial" w:hAnsi="Arial" w:cs="Arial"/>
                <w:i/>
                <w:iCs/>
                <w:color w:val="000000" w:themeColor="text1"/>
                <w:sz w:val="22"/>
                <w:szCs w:val="22"/>
                <w:lang w:val="en-US"/>
              </w:rPr>
            </w:pPr>
            <w:r w:rsidRPr="00086351">
              <w:rPr>
                <w:rFonts w:ascii="Arial" w:hAnsi="Arial" w:cs="Arial"/>
                <w:i/>
                <w:iCs/>
                <w:color w:val="000000" w:themeColor="text1"/>
                <w:sz w:val="22"/>
                <w:szCs w:val="22"/>
                <w:lang w:val="en-US"/>
              </w:rPr>
              <w:t>Other, namely</w:t>
            </w:r>
          </w:p>
        </w:tc>
      </w:tr>
      <w:tr w:rsidR="00A379CC" w:rsidRPr="008407E3" w14:paraId="01F1134F" w14:textId="77777777" w:rsidTr="0092105B">
        <w:tc>
          <w:tcPr>
            <w:tcW w:w="4531" w:type="dxa"/>
          </w:tcPr>
          <w:p w14:paraId="0E22317C" w14:textId="77777777" w:rsidR="00A379CC" w:rsidRPr="00086351" w:rsidRDefault="00A379CC" w:rsidP="0092105B">
            <w:pPr>
              <w:spacing w:line="360" w:lineRule="auto"/>
              <w:rPr>
                <w:rFonts w:ascii="Arial" w:hAnsi="Arial" w:cs="Arial"/>
                <w:i/>
                <w:iCs/>
                <w:color w:val="000000" w:themeColor="text1"/>
                <w:sz w:val="22"/>
                <w:szCs w:val="22"/>
                <w:lang w:val="en-US"/>
              </w:rPr>
            </w:pPr>
            <w:r w:rsidRPr="00086351">
              <w:rPr>
                <w:rFonts w:ascii="Arial" w:hAnsi="Arial" w:cs="Arial"/>
                <w:i/>
                <w:iCs/>
                <w:color w:val="000000" w:themeColor="text1"/>
                <w:sz w:val="22"/>
                <w:szCs w:val="22"/>
                <w:lang w:val="en-US"/>
              </w:rPr>
              <w:t>4.2. I used the patient decision aid because</w:t>
            </w:r>
          </w:p>
        </w:tc>
        <w:tc>
          <w:tcPr>
            <w:tcW w:w="4531" w:type="dxa"/>
          </w:tcPr>
          <w:p w14:paraId="50D12123" w14:textId="77777777" w:rsidR="00A379CC" w:rsidRPr="00086351" w:rsidRDefault="00A379CC" w:rsidP="0092105B">
            <w:pPr>
              <w:spacing w:line="360" w:lineRule="auto"/>
              <w:rPr>
                <w:rFonts w:ascii="Arial" w:hAnsi="Arial" w:cs="Arial"/>
                <w:i/>
                <w:iCs/>
                <w:color w:val="000000" w:themeColor="text1"/>
                <w:sz w:val="22"/>
                <w:szCs w:val="22"/>
                <w:lang w:val="en-US"/>
              </w:rPr>
            </w:pPr>
          </w:p>
        </w:tc>
      </w:tr>
      <w:tr w:rsidR="00A379CC" w:rsidRPr="00086351" w14:paraId="41D2484B" w14:textId="77777777" w:rsidTr="0092105B">
        <w:tc>
          <w:tcPr>
            <w:tcW w:w="4531" w:type="dxa"/>
          </w:tcPr>
          <w:p w14:paraId="187E7E24" w14:textId="77777777" w:rsidR="00A379CC" w:rsidRPr="00086351" w:rsidRDefault="00A379CC" w:rsidP="0092105B">
            <w:pPr>
              <w:spacing w:line="360" w:lineRule="auto"/>
              <w:rPr>
                <w:rFonts w:ascii="Arial" w:hAnsi="Arial" w:cs="Arial"/>
                <w:i/>
                <w:iCs/>
                <w:color w:val="000000" w:themeColor="text1"/>
                <w:sz w:val="22"/>
                <w:szCs w:val="22"/>
                <w:lang w:val="en-US"/>
              </w:rPr>
            </w:pPr>
            <w:r w:rsidRPr="00086351">
              <w:rPr>
                <w:rFonts w:ascii="Arial" w:hAnsi="Arial" w:cs="Arial"/>
                <w:i/>
                <w:iCs/>
                <w:color w:val="000000" w:themeColor="text1"/>
                <w:sz w:val="22"/>
                <w:szCs w:val="22"/>
                <w:lang w:val="en-US"/>
              </w:rPr>
              <w:t>4.3. I used the patient decision aid</w:t>
            </w:r>
          </w:p>
        </w:tc>
        <w:tc>
          <w:tcPr>
            <w:tcW w:w="4531" w:type="dxa"/>
          </w:tcPr>
          <w:p w14:paraId="47B9E6A6" w14:textId="77777777" w:rsidR="00A379CC" w:rsidRPr="00086351" w:rsidRDefault="00A379CC" w:rsidP="0092105B">
            <w:pPr>
              <w:spacing w:line="360" w:lineRule="auto"/>
              <w:rPr>
                <w:rFonts w:ascii="Arial" w:hAnsi="Arial" w:cs="Arial"/>
                <w:i/>
                <w:iCs/>
                <w:color w:val="000000" w:themeColor="text1"/>
                <w:sz w:val="22"/>
                <w:szCs w:val="22"/>
                <w:lang w:val="en-US"/>
              </w:rPr>
            </w:pPr>
            <w:r w:rsidRPr="00086351">
              <w:rPr>
                <w:rFonts w:ascii="Arial" w:hAnsi="Arial" w:cs="Arial"/>
                <w:i/>
                <w:iCs/>
                <w:color w:val="000000" w:themeColor="text1"/>
                <w:sz w:val="22"/>
                <w:szCs w:val="22"/>
                <w:lang w:val="en-US"/>
              </w:rPr>
              <w:t>Alone</w:t>
            </w:r>
          </w:p>
        </w:tc>
      </w:tr>
      <w:tr w:rsidR="00A379CC" w:rsidRPr="00086351" w14:paraId="20BD2CBB" w14:textId="77777777" w:rsidTr="0092105B">
        <w:tc>
          <w:tcPr>
            <w:tcW w:w="4531" w:type="dxa"/>
          </w:tcPr>
          <w:p w14:paraId="3B2C44DB" w14:textId="77777777" w:rsidR="00A379CC" w:rsidRPr="00086351" w:rsidRDefault="00A379CC" w:rsidP="0092105B">
            <w:pPr>
              <w:spacing w:line="360" w:lineRule="auto"/>
              <w:rPr>
                <w:rFonts w:ascii="Arial" w:hAnsi="Arial" w:cs="Arial"/>
                <w:i/>
                <w:iCs/>
                <w:color w:val="000000" w:themeColor="text1"/>
                <w:sz w:val="22"/>
                <w:szCs w:val="22"/>
                <w:lang w:val="en-US"/>
              </w:rPr>
            </w:pPr>
          </w:p>
        </w:tc>
        <w:tc>
          <w:tcPr>
            <w:tcW w:w="4531" w:type="dxa"/>
          </w:tcPr>
          <w:p w14:paraId="2C5A56B5" w14:textId="77777777" w:rsidR="00A379CC" w:rsidRPr="00086351" w:rsidRDefault="00A379CC" w:rsidP="0092105B">
            <w:pPr>
              <w:spacing w:line="360" w:lineRule="auto"/>
              <w:rPr>
                <w:rFonts w:ascii="Arial" w:hAnsi="Arial" w:cs="Arial"/>
                <w:i/>
                <w:iCs/>
                <w:color w:val="000000" w:themeColor="text1"/>
                <w:sz w:val="22"/>
                <w:szCs w:val="22"/>
                <w:lang w:val="en-US"/>
              </w:rPr>
            </w:pPr>
            <w:r w:rsidRPr="00086351">
              <w:rPr>
                <w:rFonts w:ascii="Arial" w:hAnsi="Arial" w:cs="Arial"/>
                <w:i/>
                <w:iCs/>
                <w:color w:val="000000" w:themeColor="text1"/>
                <w:sz w:val="22"/>
                <w:szCs w:val="22"/>
                <w:lang w:val="en-US"/>
              </w:rPr>
              <w:t>Together with a patient</w:t>
            </w:r>
          </w:p>
        </w:tc>
      </w:tr>
      <w:tr w:rsidR="00A379CC" w:rsidRPr="008407E3" w14:paraId="615CA42B" w14:textId="77777777" w:rsidTr="0092105B">
        <w:tc>
          <w:tcPr>
            <w:tcW w:w="4531" w:type="dxa"/>
          </w:tcPr>
          <w:p w14:paraId="1469C6A5" w14:textId="77777777" w:rsidR="00A379CC" w:rsidRPr="00086351" w:rsidRDefault="00A379CC" w:rsidP="0092105B">
            <w:pPr>
              <w:spacing w:line="360" w:lineRule="auto"/>
              <w:rPr>
                <w:rFonts w:ascii="Arial" w:hAnsi="Arial" w:cs="Arial"/>
                <w:i/>
                <w:iCs/>
                <w:color w:val="000000" w:themeColor="text1"/>
                <w:sz w:val="22"/>
                <w:szCs w:val="22"/>
                <w:lang w:val="en-US"/>
              </w:rPr>
            </w:pPr>
          </w:p>
        </w:tc>
        <w:tc>
          <w:tcPr>
            <w:tcW w:w="4531" w:type="dxa"/>
          </w:tcPr>
          <w:p w14:paraId="38F67112" w14:textId="77777777" w:rsidR="00A379CC" w:rsidRPr="00086351" w:rsidRDefault="00A379CC" w:rsidP="0092105B">
            <w:pPr>
              <w:spacing w:line="360" w:lineRule="auto"/>
              <w:rPr>
                <w:rFonts w:ascii="Arial" w:hAnsi="Arial" w:cs="Arial"/>
                <w:i/>
                <w:iCs/>
                <w:color w:val="000000" w:themeColor="text1"/>
                <w:sz w:val="22"/>
                <w:szCs w:val="22"/>
                <w:lang w:val="en-US"/>
              </w:rPr>
            </w:pPr>
            <w:r w:rsidRPr="00086351">
              <w:rPr>
                <w:rFonts w:ascii="Arial" w:hAnsi="Arial" w:cs="Arial"/>
                <w:i/>
                <w:iCs/>
                <w:color w:val="000000" w:themeColor="text1"/>
                <w:sz w:val="22"/>
                <w:szCs w:val="22"/>
                <w:lang w:val="en-US"/>
              </w:rPr>
              <w:t>Together with a significant other</w:t>
            </w:r>
          </w:p>
        </w:tc>
      </w:tr>
      <w:tr w:rsidR="00A379CC" w:rsidRPr="008407E3" w14:paraId="66B01FB1" w14:textId="77777777" w:rsidTr="0092105B">
        <w:tc>
          <w:tcPr>
            <w:tcW w:w="4531" w:type="dxa"/>
          </w:tcPr>
          <w:p w14:paraId="3A12DD4A" w14:textId="77777777" w:rsidR="00A379CC" w:rsidRPr="00086351" w:rsidRDefault="00A379CC" w:rsidP="0092105B">
            <w:pPr>
              <w:spacing w:line="360" w:lineRule="auto"/>
              <w:rPr>
                <w:rFonts w:ascii="Arial" w:hAnsi="Arial" w:cs="Arial"/>
                <w:i/>
                <w:iCs/>
                <w:color w:val="000000" w:themeColor="text1"/>
                <w:sz w:val="22"/>
                <w:szCs w:val="22"/>
                <w:lang w:val="en-US"/>
              </w:rPr>
            </w:pPr>
          </w:p>
        </w:tc>
        <w:tc>
          <w:tcPr>
            <w:tcW w:w="4531" w:type="dxa"/>
          </w:tcPr>
          <w:p w14:paraId="00C0274B" w14:textId="77777777" w:rsidR="00A379CC" w:rsidRPr="00086351" w:rsidRDefault="00A379CC" w:rsidP="0092105B">
            <w:pPr>
              <w:spacing w:line="360" w:lineRule="auto"/>
              <w:rPr>
                <w:rFonts w:ascii="Arial" w:hAnsi="Arial" w:cs="Arial"/>
                <w:i/>
                <w:iCs/>
                <w:color w:val="000000" w:themeColor="text1"/>
                <w:sz w:val="22"/>
                <w:szCs w:val="22"/>
                <w:lang w:val="en-US"/>
              </w:rPr>
            </w:pPr>
            <w:r w:rsidRPr="00086351">
              <w:rPr>
                <w:rFonts w:ascii="Arial" w:hAnsi="Arial" w:cs="Arial"/>
                <w:i/>
                <w:iCs/>
                <w:color w:val="000000" w:themeColor="text1"/>
                <w:sz w:val="22"/>
                <w:szCs w:val="22"/>
                <w:lang w:val="en-US"/>
              </w:rPr>
              <w:t>Together with a patient and significant other</w:t>
            </w:r>
          </w:p>
        </w:tc>
      </w:tr>
      <w:tr w:rsidR="00A379CC" w:rsidRPr="00086351" w14:paraId="2345B52D" w14:textId="77777777" w:rsidTr="0092105B">
        <w:tc>
          <w:tcPr>
            <w:tcW w:w="4531" w:type="dxa"/>
          </w:tcPr>
          <w:p w14:paraId="0DBCB307" w14:textId="77777777" w:rsidR="00A379CC" w:rsidRPr="00086351" w:rsidRDefault="00A379CC" w:rsidP="0092105B">
            <w:pPr>
              <w:spacing w:line="360" w:lineRule="auto"/>
              <w:rPr>
                <w:rFonts w:ascii="Arial" w:hAnsi="Arial" w:cs="Arial"/>
                <w:color w:val="000000" w:themeColor="text1"/>
                <w:sz w:val="22"/>
                <w:szCs w:val="22"/>
                <w:lang w:val="en-US"/>
              </w:rPr>
            </w:pPr>
          </w:p>
        </w:tc>
        <w:tc>
          <w:tcPr>
            <w:tcW w:w="4531" w:type="dxa"/>
          </w:tcPr>
          <w:p w14:paraId="1B2CDDCD" w14:textId="77777777" w:rsidR="00A379CC" w:rsidRPr="00086351" w:rsidRDefault="00A379CC" w:rsidP="0092105B">
            <w:pPr>
              <w:spacing w:line="360" w:lineRule="auto"/>
              <w:rPr>
                <w:rFonts w:ascii="Arial" w:hAnsi="Arial" w:cs="Arial"/>
                <w:i/>
                <w:iCs/>
                <w:color w:val="000000" w:themeColor="text1"/>
                <w:sz w:val="22"/>
                <w:szCs w:val="22"/>
                <w:lang w:val="en-US"/>
              </w:rPr>
            </w:pPr>
            <w:r w:rsidRPr="00086351">
              <w:rPr>
                <w:rFonts w:ascii="Arial" w:hAnsi="Arial" w:cs="Arial"/>
                <w:i/>
                <w:iCs/>
                <w:color w:val="000000" w:themeColor="text1"/>
                <w:sz w:val="22"/>
                <w:szCs w:val="22"/>
                <w:lang w:val="en-US"/>
              </w:rPr>
              <w:t>Other, namely</w:t>
            </w:r>
          </w:p>
        </w:tc>
      </w:tr>
      <w:tr w:rsidR="00A379CC" w:rsidRPr="008407E3" w14:paraId="0E158CF5" w14:textId="77777777" w:rsidTr="0092105B">
        <w:tc>
          <w:tcPr>
            <w:tcW w:w="4531" w:type="dxa"/>
          </w:tcPr>
          <w:p w14:paraId="44443F90" w14:textId="77777777" w:rsidR="00A379CC" w:rsidRPr="00086351" w:rsidRDefault="00A379CC" w:rsidP="0092105B">
            <w:pPr>
              <w:spacing w:line="360" w:lineRule="auto"/>
              <w:rPr>
                <w:rFonts w:ascii="Arial" w:hAnsi="Arial" w:cs="Arial"/>
                <w:color w:val="000000" w:themeColor="text1"/>
                <w:sz w:val="22"/>
                <w:szCs w:val="22"/>
                <w:lang w:val="en-US"/>
              </w:rPr>
            </w:pPr>
            <w:r w:rsidRPr="00086351">
              <w:rPr>
                <w:rFonts w:ascii="Arial" w:hAnsi="Arial" w:cs="Arial"/>
                <w:color w:val="000000" w:themeColor="text1"/>
                <w:sz w:val="22"/>
                <w:szCs w:val="22"/>
                <w:lang w:val="en-US"/>
              </w:rPr>
              <w:t>5.I used the patient decision aid because</w:t>
            </w:r>
          </w:p>
        </w:tc>
        <w:tc>
          <w:tcPr>
            <w:tcW w:w="4531" w:type="dxa"/>
          </w:tcPr>
          <w:p w14:paraId="09474458" w14:textId="77777777" w:rsidR="00A379CC" w:rsidRPr="00086351" w:rsidRDefault="00A379CC" w:rsidP="0092105B">
            <w:pPr>
              <w:spacing w:line="360" w:lineRule="auto"/>
              <w:rPr>
                <w:rFonts w:ascii="Arial" w:hAnsi="Arial" w:cs="Arial"/>
                <w:color w:val="000000" w:themeColor="text1"/>
                <w:sz w:val="22"/>
                <w:szCs w:val="22"/>
                <w:lang w:val="en-US"/>
              </w:rPr>
            </w:pPr>
            <w:r w:rsidRPr="00086351">
              <w:rPr>
                <w:rFonts w:ascii="Arial" w:hAnsi="Arial" w:cs="Arial"/>
                <w:color w:val="000000" w:themeColor="text1"/>
                <w:sz w:val="22"/>
                <w:szCs w:val="22"/>
                <w:lang w:val="en-US"/>
              </w:rPr>
              <w:t>I have worries about my own memory</w:t>
            </w:r>
          </w:p>
        </w:tc>
      </w:tr>
      <w:tr w:rsidR="00A379CC" w:rsidRPr="008407E3" w14:paraId="58246483" w14:textId="77777777" w:rsidTr="0092105B">
        <w:tc>
          <w:tcPr>
            <w:tcW w:w="4531" w:type="dxa"/>
          </w:tcPr>
          <w:p w14:paraId="6BCD5430" w14:textId="77777777" w:rsidR="00A379CC" w:rsidRPr="00086351" w:rsidRDefault="00A379CC" w:rsidP="0092105B">
            <w:pPr>
              <w:spacing w:line="360" w:lineRule="auto"/>
              <w:rPr>
                <w:rFonts w:ascii="Arial" w:hAnsi="Arial" w:cs="Arial"/>
                <w:color w:val="000000" w:themeColor="text1"/>
                <w:sz w:val="22"/>
                <w:szCs w:val="22"/>
                <w:lang w:val="en-US"/>
              </w:rPr>
            </w:pPr>
          </w:p>
        </w:tc>
        <w:tc>
          <w:tcPr>
            <w:tcW w:w="4531" w:type="dxa"/>
          </w:tcPr>
          <w:p w14:paraId="3F23B6B0" w14:textId="77777777" w:rsidR="00A379CC" w:rsidRPr="00086351" w:rsidRDefault="00A379CC" w:rsidP="0092105B">
            <w:pPr>
              <w:spacing w:line="360" w:lineRule="auto"/>
              <w:rPr>
                <w:rFonts w:ascii="Arial" w:hAnsi="Arial" w:cs="Arial"/>
                <w:color w:val="000000" w:themeColor="text1"/>
                <w:sz w:val="22"/>
                <w:szCs w:val="22"/>
                <w:lang w:val="en-US"/>
              </w:rPr>
            </w:pPr>
            <w:r w:rsidRPr="00086351">
              <w:rPr>
                <w:rFonts w:ascii="Arial" w:hAnsi="Arial" w:cs="Arial"/>
                <w:color w:val="000000" w:themeColor="text1"/>
                <w:sz w:val="22"/>
                <w:szCs w:val="22"/>
                <w:lang w:val="en-US"/>
              </w:rPr>
              <w:t>I have worries about my significant other’ memory</w:t>
            </w:r>
          </w:p>
        </w:tc>
      </w:tr>
      <w:tr w:rsidR="00A379CC" w:rsidRPr="008407E3" w14:paraId="5128ACF5" w14:textId="77777777" w:rsidTr="0092105B">
        <w:tc>
          <w:tcPr>
            <w:tcW w:w="4531" w:type="dxa"/>
          </w:tcPr>
          <w:p w14:paraId="0730E8FC" w14:textId="77777777" w:rsidR="00A379CC" w:rsidRPr="00086351" w:rsidRDefault="00A379CC" w:rsidP="0092105B">
            <w:pPr>
              <w:spacing w:line="360" w:lineRule="auto"/>
              <w:rPr>
                <w:rFonts w:ascii="Arial" w:hAnsi="Arial" w:cs="Arial"/>
                <w:color w:val="000000" w:themeColor="text1"/>
                <w:sz w:val="22"/>
                <w:szCs w:val="22"/>
                <w:lang w:val="en-US"/>
              </w:rPr>
            </w:pPr>
          </w:p>
        </w:tc>
        <w:tc>
          <w:tcPr>
            <w:tcW w:w="4531" w:type="dxa"/>
          </w:tcPr>
          <w:p w14:paraId="7A66B488" w14:textId="77777777" w:rsidR="00A379CC" w:rsidRPr="00086351" w:rsidRDefault="00A379CC" w:rsidP="0092105B">
            <w:pPr>
              <w:spacing w:line="360" w:lineRule="auto"/>
              <w:rPr>
                <w:rFonts w:ascii="Arial" w:hAnsi="Arial" w:cs="Arial"/>
                <w:color w:val="000000" w:themeColor="text1"/>
                <w:sz w:val="22"/>
                <w:szCs w:val="22"/>
                <w:lang w:val="en-US"/>
              </w:rPr>
            </w:pPr>
            <w:r w:rsidRPr="00086351">
              <w:rPr>
                <w:rFonts w:ascii="Arial" w:hAnsi="Arial" w:cs="Arial"/>
                <w:color w:val="000000" w:themeColor="text1"/>
                <w:sz w:val="22"/>
                <w:szCs w:val="22"/>
                <w:lang w:val="en-US"/>
              </w:rPr>
              <w:t>A health care professional worries about my memory</w:t>
            </w:r>
          </w:p>
        </w:tc>
      </w:tr>
      <w:tr w:rsidR="00A379CC" w:rsidRPr="00086351" w14:paraId="1568B8B9" w14:textId="77777777" w:rsidTr="0092105B">
        <w:tc>
          <w:tcPr>
            <w:tcW w:w="4531" w:type="dxa"/>
          </w:tcPr>
          <w:p w14:paraId="20800E0B" w14:textId="77777777" w:rsidR="00A379CC" w:rsidRPr="00086351" w:rsidRDefault="00A379CC" w:rsidP="0092105B">
            <w:pPr>
              <w:spacing w:line="360" w:lineRule="auto"/>
              <w:rPr>
                <w:rFonts w:ascii="Arial" w:hAnsi="Arial" w:cs="Arial"/>
                <w:color w:val="000000" w:themeColor="text1"/>
                <w:sz w:val="22"/>
                <w:szCs w:val="22"/>
                <w:lang w:val="en-US"/>
              </w:rPr>
            </w:pPr>
          </w:p>
        </w:tc>
        <w:tc>
          <w:tcPr>
            <w:tcW w:w="4531" w:type="dxa"/>
          </w:tcPr>
          <w:p w14:paraId="6BA78A12" w14:textId="77777777" w:rsidR="00A379CC" w:rsidRPr="00086351" w:rsidRDefault="00A379CC" w:rsidP="0092105B">
            <w:pPr>
              <w:spacing w:line="360" w:lineRule="auto"/>
              <w:rPr>
                <w:rFonts w:ascii="Arial" w:hAnsi="Arial" w:cs="Arial"/>
                <w:color w:val="000000" w:themeColor="text1"/>
                <w:sz w:val="22"/>
                <w:szCs w:val="22"/>
                <w:lang w:val="en-US"/>
              </w:rPr>
            </w:pPr>
            <w:r w:rsidRPr="00086351">
              <w:rPr>
                <w:rFonts w:ascii="Arial" w:hAnsi="Arial" w:cs="Arial"/>
                <w:color w:val="000000" w:themeColor="text1"/>
                <w:sz w:val="22"/>
                <w:szCs w:val="22"/>
                <w:lang w:val="en-US"/>
              </w:rPr>
              <w:t>Other, because</w:t>
            </w:r>
          </w:p>
        </w:tc>
      </w:tr>
      <w:tr w:rsidR="00A379CC" w:rsidRPr="008407E3" w14:paraId="5F1A08D1" w14:textId="77777777" w:rsidTr="0092105B">
        <w:tc>
          <w:tcPr>
            <w:tcW w:w="9062" w:type="dxa"/>
            <w:gridSpan w:val="2"/>
          </w:tcPr>
          <w:p w14:paraId="6D833F23" w14:textId="77777777" w:rsidR="00A379CC" w:rsidRPr="00086351" w:rsidRDefault="00A379CC" w:rsidP="0092105B">
            <w:pPr>
              <w:spacing w:line="360" w:lineRule="auto"/>
              <w:rPr>
                <w:rFonts w:ascii="Arial" w:hAnsi="Arial" w:cs="Arial"/>
                <w:color w:val="000000" w:themeColor="text1"/>
                <w:sz w:val="22"/>
                <w:szCs w:val="22"/>
                <w:lang w:val="en-US"/>
              </w:rPr>
            </w:pPr>
            <w:r w:rsidRPr="00086351">
              <w:rPr>
                <w:rFonts w:ascii="Arial" w:hAnsi="Arial" w:cs="Arial"/>
                <w:i/>
                <w:iCs/>
                <w:color w:val="000000" w:themeColor="text1"/>
                <w:sz w:val="22"/>
                <w:szCs w:val="22"/>
                <w:lang w:val="en-US"/>
              </w:rPr>
              <w:t>In case ‘significant other’ answered in previous question</w:t>
            </w:r>
          </w:p>
        </w:tc>
      </w:tr>
      <w:tr w:rsidR="00A379CC" w:rsidRPr="00086351" w14:paraId="44038943" w14:textId="77777777" w:rsidTr="0092105B">
        <w:tc>
          <w:tcPr>
            <w:tcW w:w="4531" w:type="dxa"/>
          </w:tcPr>
          <w:p w14:paraId="04D1115F" w14:textId="77777777" w:rsidR="00A379CC" w:rsidRPr="00086351" w:rsidRDefault="00A379CC" w:rsidP="0092105B">
            <w:pPr>
              <w:spacing w:line="360" w:lineRule="auto"/>
              <w:rPr>
                <w:rFonts w:ascii="Arial" w:hAnsi="Arial" w:cs="Arial"/>
                <w:i/>
                <w:iCs/>
                <w:color w:val="000000" w:themeColor="text1"/>
                <w:sz w:val="22"/>
                <w:szCs w:val="22"/>
                <w:lang w:val="en-US"/>
              </w:rPr>
            </w:pPr>
            <w:r w:rsidRPr="00086351">
              <w:rPr>
                <w:rFonts w:ascii="Arial" w:hAnsi="Arial" w:cs="Arial"/>
                <w:i/>
                <w:iCs/>
                <w:color w:val="000000" w:themeColor="text1"/>
                <w:sz w:val="22"/>
                <w:szCs w:val="22"/>
                <w:lang w:val="en-US"/>
              </w:rPr>
              <w:t>5.1. My relation to my significant other with memory complaints is</w:t>
            </w:r>
          </w:p>
        </w:tc>
        <w:tc>
          <w:tcPr>
            <w:tcW w:w="4531" w:type="dxa"/>
          </w:tcPr>
          <w:p w14:paraId="63941C03" w14:textId="77777777" w:rsidR="00A379CC" w:rsidRPr="00086351" w:rsidRDefault="00A379CC" w:rsidP="0092105B">
            <w:pPr>
              <w:spacing w:line="360" w:lineRule="auto"/>
              <w:rPr>
                <w:rFonts w:ascii="Arial" w:hAnsi="Arial" w:cs="Arial"/>
                <w:i/>
                <w:iCs/>
                <w:color w:val="000000" w:themeColor="text1"/>
                <w:sz w:val="22"/>
                <w:szCs w:val="22"/>
                <w:lang w:val="en-US"/>
              </w:rPr>
            </w:pPr>
            <w:r w:rsidRPr="00086351">
              <w:rPr>
                <w:rFonts w:ascii="Arial" w:hAnsi="Arial" w:cs="Arial"/>
                <w:i/>
                <w:iCs/>
                <w:color w:val="000000" w:themeColor="text1"/>
                <w:sz w:val="22"/>
                <w:szCs w:val="22"/>
                <w:lang w:val="en-US"/>
              </w:rPr>
              <w:t>Spouse</w:t>
            </w:r>
          </w:p>
        </w:tc>
      </w:tr>
      <w:tr w:rsidR="00A379CC" w:rsidRPr="00086351" w14:paraId="03DED475" w14:textId="77777777" w:rsidTr="0092105B">
        <w:tc>
          <w:tcPr>
            <w:tcW w:w="4531" w:type="dxa"/>
          </w:tcPr>
          <w:p w14:paraId="56B5B7F0" w14:textId="77777777" w:rsidR="00A379CC" w:rsidRPr="00086351" w:rsidRDefault="00A379CC" w:rsidP="0092105B">
            <w:pPr>
              <w:spacing w:line="360" w:lineRule="auto"/>
              <w:rPr>
                <w:rFonts w:ascii="Arial" w:hAnsi="Arial" w:cs="Arial"/>
                <w:i/>
                <w:iCs/>
                <w:color w:val="000000" w:themeColor="text1"/>
                <w:sz w:val="22"/>
                <w:szCs w:val="22"/>
                <w:lang w:val="en-US"/>
              </w:rPr>
            </w:pPr>
          </w:p>
        </w:tc>
        <w:tc>
          <w:tcPr>
            <w:tcW w:w="4531" w:type="dxa"/>
          </w:tcPr>
          <w:p w14:paraId="145E61E9" w14:textId="77777777" w:rsidR="00A379CC" w:rsidRPr="00086351" w:rsidRDefault="00A379CC" w:rsidP="0092105B">
            <w:pPr>
              <w:spacing w:line="360" w:lineRule="auto"/>
              <w:rPr>
                <w:rFonts w:ascii="Arial" w:hAnsi="Arial" w:cs="Arial"/>
                <w:i/>
                <w:iCs/>
                <w:color w:val="000000" w:themeColor="text1"/>
                <w:sz w:val="22"/>
                <w:szCs w:val="22"/>
                <w:lang w:val="en-US"/>
              </w:rPr>
            </w:pPr>
            <w:r w:rsidRPr="00086351">
              <w:rPr>
                <w:rFonts w:ascii="Arial" w:hAnsi="Arial" w:cs="Arial"/>
                <w:i/>
                <w:iCs/>
                <w:color w:val="000000" w:themeColor="text1"/>
                <w:sz w:val="22"/>
                <w:szCs w:val="22"/>
                <w:lang w:val="en-US"/>
              </w:rPr>
              <w:t>Child</w:t>
            </w:r>
          </w:p>
        </w:tc>
      </w:tr>
      <w:tr w:rsidR="00A379CC" w:rsidRPr="00086351" w14:paraId="6DBCD928" w14:textId="77777777" w:rsidTr="0092105B">
        <w:tc>
          <w:tcPr>
            <w:tcW w:w="4531" w:type="dxa"/>
          </w:tcPr>
          <w:p w14:paraId="16893172" w14:textId="77777777" w:rsidR="00A379CC" w:rsidRPr="00086351" w:rsidRDefault="00A379CC" w:rsidP="0092105B">
            <w:pPr>
              <w:spacing w:line="360" w:lineRule="auto"/>
              <w:rPr>
                <w:rFonts w:ascii="Arial" w:hAnsi="Arial" w:cs="Arial"/>
                <w:i/>
                <w:iCs/>
                <w:color w:val="000000" w:themeColor="text1"/>
                <w:sz w:val="22"/>
                <w:szCs w:val="22"/>
                <w:lang w:val="en-US"/>
              </w:rPr>
            </w:pPr>
          </w:p>
        </w:tc>
        <w:tc>
          <w:tcPr>
            <w:tcW w:w="4531" w:type="dxa"/>
          </w:tcPr>
          <w:p w14:paraId="283AAAF2" w14:textId="77777777" w:rsidR="00A379CC" w:rsidRPr="00086351" w:rsidRDefault="00A379CC" w:rsidP="0092105B">
            <w:pPr>
              <w:spacing w:line="360" w:lineRule="auto"/>
              <w:rPr>
                <w:rFonts w:ascii="Arial" w:hAnsi="Arial" w:cs="Arial"/>
                <w:i/>
                <w:iCs/>
                <w:color w:val="000000" w:themeColor="text1"/>
                <w:sz w:val="22"/>
                <w:szCs w:val="22"/>
                <w:lang w:val="en-US"/>
              </w:rPr>
            </w:pPr>
            <w:r w:rsidRPr="00086351">
              <w:rPr>
                <w:rFonts w:ascii="Arial" w:hAnsi="Arial" w:cs="Arial"/>
                <w:i/>
                <w:iCs/>
                <w:color w:val="000000" w:themeColor="text1"/>
                <w:sz w:val="22"/>
                <w:szCs w:val="22"/>
                <w:lang w:val="en-US"/>
              </w:rPr>
              <w:t>Other, namely</w:t>
            </w:r>
          </w:p>
        </w:tc>
      </w:tr>
      <w:tr w:rsidR="00A379CC" w:rsidRPr="00086351" w14:paraId="5F899044" w14:textId="77777777" w:rsidTr="0092105B">
        <w:tc>
          <w:tcPr>
            <w:tcW w:w="4531" w:type="dxa"/>
          </w:tcPr>
          <w:p w14:paraId="00E3CC2C" w14:textId="77777777" w:rsidR="00A379CC" w:rsidRPr="00086351" w:rsidRDefault="00A379CC" w:rsidP="0092105B">
            <w:pPr>
              <w:spacing w:line="360" w:lineRule="auto"/>
              <w:rPr>
                <w:rFonts w:ascii="Arial" w:hAnsi="Arial" w:cs="Arial"/>
                <w:color w:val="000000" w:themeColor="text1"/>
                <w:sz w:val="22"/>
                <w:szCs w:val="22"/>
                <w:lang w:val="en-US"/>
              </w:rPr>
            </w:pPr>
            <w:r w:rsidRPr="00086351">
              <w:rPr>
                <w:rFonts w:ascii="Arial" w:hAnsi="Arial" w:cs="Arial"/>
                <w:color w:val="000000" w:themeColor="text1"/>
                <w:sz w:val="22"/>
                <w:szCs w:val="22"/>
                <w:lang w:val="en-US"/>
              </w:rPr>
              <w:t>6. I used the patient decision aid</w:t>
            </w:r>
          </w:p>
        </w:tc>
        <w:tc>
          <w:tcPr>
            <w:tcW w:w="4531" w:type="dxa"/>
          </w:tcPr>
          <w:p w14:paraId="3E1C522E" w14:textId="77777777" w:rsidR="00A379CC" w:rsidRPr="00086351" w:rsidRDefault="00A379CC" w:rsidP="0092105B">
            <w:pPr>
              <w:spacing w:line="360" w:lineRule="auto"/>
              <w:rPr>
                <w:rFonts w:ascii="Arial" w:hAnsi="Arial" w:cs="Arial"/>
                <w:color w:val="000000" w:themeColor="text1"/>
                <w:sz w:val="22"/>
                <w:szCs w:val="22"/>
                <w:lang w:val="en-US"/>
              </w:rPr>
            </w:pPr>
            <w:r w:rsidRPr="00086351">
              <w:rPr>
                <w:rFonts w:ascii="Arial" w:hAnsi="Arial" w:cs="Arial"/>
                <w:color w:val="000000" w:themeColor="text1"/>
                <w:sz w:val="22"/>
                <w:szCs w:val="22"/>
                <w:lang w:val="en-US"/>
              </w:rPr>
              <w:t>Alone</w:t>
            </w:r>
          </w:p>
        </w:tc>
      </w:tr>
      <w:tr w:rsidR="00A379CC" w:rsidRPr="008407E3" w14:paraId="0A8B9C84" w14:textId="77777777" w:rsidTr="0092105B">
        <w:tc>
          <w:tcPr>
            <w:tcW w:w="4531" w:type="dxa"/>
          </w:tcPr>
          <w:p w14:paraId="3B70790A" w14:textId="77777777" w:rsidR="00A379CC" w:rsidRPr="00086351" w:rsidRDefault="00A379CC" w:rsidP="0092105B">
            <w:pPr>
              <w:spacing w:line="360" w:lineRule="auto"/>
              <w:rPr>
                <w:rFonts w:ascii="Arial" w:hAnsi="Arial" w:cs="Arial"/>
                <w:color w:val="000000" w:themeColor="text1"/>
                <w:sz w:val="22"/>
                <w:szCs w:val="22"/>
                <w:lang w:val="en-US"/>
              </w:rPr>
            </w:pPr>
          </w:p>
        </w:tc>
        <w:tc>
          <w:tcPr>
            <w:tcW w:w="4531" w:type="dxa"/>
          </w:tcPr>
          <w:p w14:paraId="64E04388" w14:textId="77777777" w:rsidR="00A379CC" w:rsidRPr="00086351" w:rsidRDefault="00A379CC" w:rsidP="0092105B">
            <w:pPr>
              <w:spacing w:line="360" w:lineRule="auto"/>
              <w:rPr>
                <w:rFonts w:ascii="Arial" w:hAnsi="Arial" w:cs="Arial"/>
                <w:color w:val="000000" w:themeColor="text1"/>
                <w:sz w:val="22"/>
                <w:szCs w:val="22"/>
                <w:lang w:val="en-US"/>
              </w:rPr>
            </w:pPr>
            <w:r w:rsidRPr="00086351">
              <w:rPr>
                <w:rFonts w:ascii="Arial" w:hAnsi="Arial" w:cs="Arial"/>
                <w:color w:val="000000" w:themeColor="text1"/>
                <w:sz w:val="22"/>
                <w:szCs w:val="22"/>
                <w:lang w:val="en-US"/>
              </w:rPr>
              <w:t>Together with a significant other</w:t>
            </w:r>
          </w:p>
        </w:tc>
      </w:tr>
      <w:tr w:rsidR="00A379CC" w:rsidRPr="008407E3" w14:paraId="56EC3A9C" w14:textId="77777777" w:rsidTr="0092105B">
        <w:tc>
          <w:tcPr>
            <w:tcW w:w="4531" w:type="dxa"/>
          </w:tcPr>
          <w:p w14:paraId="29001AD8" w14:textId="77777777" w:rsidR="00A379CC" w:rsidRPr="00086351" w:rsidRDefault="00A379CC" w:rsidP="0092105B">
            <w:pPr>
              <w:spacing w:line="360" w:lineRule="auto"/>
              <w:rPr>
                <w:rFonts w:ascii="Arial" w:hAnsi="Arial" w:cs="Arial"/>
                <w:color w:val="000000" w:themeColor="text1"/>
                <w:sz w:val="22"/>
                <w:szCs w:val="22"/>
                <w:lang w:val="en-US"/>
              </w:rPr>
            </w:pPr>
          </w:p>
        </w:tc>
        <w:tc>
          <w:tcPr>
            <w:tcW w:w="4531" w:type="dxa"/>
          </w:tcPr>
          <w:p w14:paraId="04128E5D" w14:textId="77777777" w:rsidR="00A379CC" w:rsidRPr="00086351" w:rsidRDefault="00A379CC" w:rsidP="0092105B">
            <w:pPr>
              <w:spacing w:line="360" w:lineRule="auto"/>
              <w:rPr>
                <w:rFonts w:ascii="Arial" w:hAnsi="Arial" w:cs="Arial"/>
                <w:color w:val="000000" w:themeColor="text1"/>
                <w:sz w:val="22"/>
                <w:szCs w:val="22"/>
                <w:lang w:val="en-US"/>
              </w:rPr>
            </w:pPr>
            <w:r w:rsidRPr="00086351">
              <w:rPr>
                <w:rFonts w:ascii="Arial" w:hAnsi="Arial" w:cs="Arial"/>
                <w:color w:val="000000" w:themeColor="text1"/>
                <w:sz w:val="22"/>
                <w:szCs w:val="22"/>
                <w:lang w:val="en-US"/>
              </w:rPr>
              <w:t>Together with a health care professional</w:t>
            </w:r>
          </w:p>
        </w:tc>
      </w:tr>
      <w:tr w:rsidR="00A379CC" w:rsidRPr="00086351" w14:paraId="271D558F" w14:textId="77777777" w:rsidTr="0092105B">
        <w:tc>
          <w:tcPr>
            <w:tcW w:w="4531" w:type="dxa"/>
          </w:tcPr>
          <w:p w14:paraId="3F914EAF" w14:textId="77777777" w:rsidR="00A379CC" w:rsidRPr="00086351" w:rsidRDefault="00A379CC" w:rsidP="0092105B">
            <w:pPr>
              <w:spacing w:line="360" w:lineRule="auto"/>
              <w:rPr>
                <w:rFonts w:ascii="Arial" w:hAnsi="Arial" w:cs="Arial"/>
                <w:color w:val="000000" w:themeColor="text1"/>
                <w:sz w:val="22"/>
                <w:szCs w:val="22"/>
                <w:lang w:val="en-US"/>
              </w:rPr>
            </w:pPr>
          </w:p>
        </w:tc>
        <w:tc>
          <w:tcPr>
            <w:tcW w:w="4531" w:type="dxa"/>
          </w:tcPr>
          <w:p w14:paraId="44846B83" w14:textId="77777777" w:rsidR="00A379CC" w:rsidRPr="00086351" w:rsidRDefault="00A379CC" w:rsidP="0092105B">
            <w:pPr>
              <w:spacing w:line="360" w:lineRule="auto"/>
              <w:rPr>
                <w:rFonts w:ascii="Arial" w:hAnsi="Arial" w:cs="Arial"/>
                <w:color w:val="000000" w:themeColor="text1"/>
                <w:sz w:val="22"/>
                <w:szCs w:val="22"/>
                <w:lang w:val="en-US"/>
              </w:rPr>
            </w:pPr>
            <w:r w:rsidRPr="00086351">
              <w:rPr>
                <w:rFonts w:ascii="Arial" w:hAnsi="Arial" w:cs="Arial"/>
                <w:color w:val="000000" w:themeColor="text1"/>
                <w:sz w:val="22"/>
                <w:szCs w:val="22"/>
                <w:lang w:val="en-US"/>
              </w:rPr>
              <w:t>Other, namely</w:t>
            </w:r>
          </w:p>
        </w:tc>
      </w:tr>
      <w:tr w:rsidR="00A379CC" w:rsidRPr="008407E3" w14:paraId="62AF9291" w14:textId="77777777" w:rsidTr="0092105B">
        <w:tc>
          <w:tcPr>
            <w:tcW w:w="4531" w:type="dxa"/>
          </w:tcPr>
          <w:p w14:paraId="2B68280A" w14:textId="77777777" w:rsidR="00A379CC" w:rsidRPr="00086351" w:rsidRDefault="00A379CC" w:rsidP="0092105B">
            <w:pPr>
              <w:spacing w:line="360" w:lineRule="auto"/>
              <w:rPr>
                <w:rFonts w:ascii="Arial" w:hAnsi="Arial" w:cs="Arial"/>
                <w:color w:val="000000" w:themeColor="text1"/>
                <w:sz w:val="22"/>
                <w:szCs w:val="22"/>
                <w:lang w:val="en-US"/>
              </w:rPr>
            </w:pPr>
            <w:r w:rsidRPr="00086351">
              <w:rPr>
                <w:rFonts w:ascii="Arial" w:hAnsi="Arial" w:cs="Arial"/>
                <w:color w:val="000000" w:themeColor="text1"/>
                <w:sz w:val="22"/>
                <w:szCs w:val="22"/>
                <w:lang w:val="en-US"/>
              </w:rPr>
              <w:t>7. After using the patient decision aid my preference on diagnostic testing for dementia are</w:t>
            </w:r>
          </w:p>
        </w:tc>
        <w:tc>
          <w:tcPr>
            <w:tcW w:w="4531" w:type="dxa"/>
          </w:tcPr>
          <w:p w14:paraId="55D4E059" w14:textId="77777777" w:rsidR="00A379CC" w:rsidRPr="00086351" w:rsidRDefault="00A379CC" w:rsidP="0092105B">
            <w:pPr>
              <w:spacing w:line="360" w:lineRule="auto"/>
              <w:rPr>
                <w:rFonts w:ascii="Arial" w:hAnsi="Arial" w:cs="Arial"/>
                <w:color w:val="000000" w:themeColor="text1"/>
                <w:sz w:val="22"/>
                <w:szCs w:val="22"/>
                <w:lang w:val="en-US"/>
              </w:rPr>
            </w:pPr>
            <w:r w:rsidRPr="00086351">
              <w:rPr>
                <w:rFonts w:ascii="Arial" w:hAnsi="Arial" w:cs="Arial"/>
                <w:color w:val="000000" w:themeColor="text1"/>
                <w:sz w:val="22"/>
                <w:szCs w:val="22"/>
                <w:lang w:val="en-US"/>
              </w:rPr>
              <w:t>Unchanged. I wanted to start diagnostic testing and I still prefer to.</w:t>
            </w:r>
          </w:p>
        </w:tc>
      </w:tr>
      <w:tr w:rsidR="00A379CC" w:rsidRPr="008407E3" w14:paraId="3A0B72F3" w14:textId="77777777" w:rsidTr="0092105B">
        <w:tc>
          <w:tcPr>
            <w:tcW w:w="4531" w:type="dxa"/>
          </w:tcPr>
          <w:p w14:paraId="0496B586" w14:textId="77777777" w:rsidR="00A379CC" w:rsidRPr="00086351" w:rsidRDefault="00A379CC" w:rsidP="0092105B">
            <w:pPr>
              <w:spacing w:line="360" w:lineRule="auto"/>
              <w:rPr>
                <w:rFonts w:ascii="Arial" w:hAnsi="Arial" w:cs="Arial"/>
                <w:color w:val="000000" w:themeColor="text1"/>
                <w:sz w:val="22"/>
                <w:szCs w:val="22"/>
                <w:lang w:val="en-US"/>
              </w:rPr>
            </w:pPr>
          </w:p>
        </w:tc>
        <w:tc>
          <w:tcPr>
            <w:tcW w:w="4531" w:type="dxa"/>
          </w:tcPr>
          <w:p w14:paraId="24BE77ED" w14:textId="77777777" w:rsidR="00A379CC" w:rsidRPr="00086351" w:rsidRDefault="00A379CC" w:rsidP="0092105B">
            <w:pPr>
              <w:spacing w:line="360" w:lineRule="auto"/>
              <w:rPr>
                <w:rFonts w:ascii="Arial" w:hAnsi="Arial" w:cs="Arial"/>
                <w:color w:val="000000" w:themeColor="text1"/>
                <w:sz w:val="22"/>
                <w:szCs w:val="22"/>
                <w:lang w:val="en-US"/>
              </w:rPr>
            </w:pPr>
            <w:r w:rsidRPr="00086351">
              <w:rPr>
                <w:rFonts w:ascii="Arial" w:hAnsi="Arial" w:cs="Arial"/>
                <w:color w:val="000000" w:themeColor="text1"/>
                <w:sz w:val="22"/>
                <w:szCs w:val="22"/>
                <w:lang w:val="en-US"/>
              </w:rPr>
              <w:t>Unchanged. I did not want to start diagnostic testing and I still prefer to.</w:t>
            </w:r>
          </w:p>
        </w:tc>
      </w:tr>
      <w:tr w:rsidR="00A379CC" w:rsidRPr="008407E3" w14:paraId="4D8FE17C" w14:textId="77777777" w:rsidTr="0092105B">
        <w:tc>
          <w:tcPr>
            <w:tcW w:w="4531" w:type="dxa"/>
          </w:tcPr>
          <w:p w14:paraId="6445A26D" w14:textId="77777777" w:rsidR="00A379CC" w:rsidRPr="00086351" w:rsidRDefault="00A379CC" w:rsidP="0092105B">
            <w:pPr>
              <w:spacing w:line="360" w:lineRule="auto"/>
              <w:rPr>
                <w:rFonts w:ascii="Arial" w:hAnsi="Arial" w:cs="Arial"/>
                <w:color w:val="000000" w:themeColor="text1"/>
                <w:sz w:val="22"/>
                <w:szCs w:val="22"/>
                <w:lang w:val="en-US"/>
              </w:rPr>
            </w:pPr>
          </w:p>
        </w:tc>
        <w:tc>
          <w:tcPr>
            <w:tcW w:w="4531" w:type="dxa"/>
          </w:tcPr>
          <w:p w14:paraId="5E751ABE" w14:textId="77777777" w:rsidR="00A379CC" w:rsidRPr="00086351" w:rsidRDefault="00A379CC" w:rsidP="0092105B">
            <w:pPr>
              <w:spacing w:line="360" w:lineRule="auto"/>
              <w:rPr>
                <w:rFonts w:ascii="Arial" w:hAnsi="Arial" w:cs="Arial"/>
                <w:color w:val="000000" w:themeColor="text1"/>
                <w:sz w:val="22"/>
                <w:szCs w:val="22"/>
                <w:lang w:val="en-US"/>
              </w:rPr>
            </w:pPr>
            <w:r w:rsidRPr="00086351">
              <w:rPr>
                <w:rFonts w:ascii="Arial" w:hAnsi="Arial" w:cs="Arial"/>
                <w:color w:val="000000" w:themeColor="text1"/>
                <w:sz w:val="22"/>
                <w:szCs w:val="22"/>
                <w:lang w:val="en-US"/>
              </w:rPr>
              <w:t>Changed. I wanted to start diagnostic testing, but I prefer to refrain from diagnostic testing now.</w:t>
            </w:r>
          </w:p>
        </w:tc>
      </w:tr>
      <w:tr w:rsidR="00A379CC" w:rsidRPr="008407E3" w14:paraId="35CF6960" w14:textId="77777777" w:rsidTr="0092105B">
        <w:tc>
          <w:tcPr>
            <w:tcW w:w="4531" w:type="dxa"/>
          </w:tcPr>
          <w:p w14:paraId="23CA328E" w14:textId="77777777" w:rsidR="00A379CC" w:rsidRPr="00086351" w:rsidRDefault="00A379CC" w:rsidP="0092105B">
            <w:pPr>
              <w:spacing w:line="360" w:lineRule="auto"/>
              <w:rPr>
                <w:rFonts w:ascii="Arial" w:hAnsi="Arial" w:cs="Arial"/>
                <w:color w:val="000000" w:themeColor="text1"/>
                <w:sz w:val="22"/>
                <w:szCs w:val="22"/>
                <w:lang w:val="en-US"/>
              </w:rPr>
            </w:pPr>
          </w:p>
        </w:tc>
        <w:tc>
          <w:tcPr>
            <w:tcW w:w="4531" w:type="dxa"/>
          </w:tcPr>
          <w:p w14:paraId="1F0249A1" w14:textId="77777777" w:rsidR="00A379CC" w:rsidRPr="00086351" w:rsidRDefault="00A379CC" w:rsidP="0092105B">
            <w:pPr>
              <w:spacing w:line="360" w:lineRule="auto"/>
              <w:rPr>
                <w:rFonts w:ascii="Arial" w:hAnsi="Arial" w:cs="Arial"/>
                <w:color w:val="000000" w:themeColor="text1"/>
                <w:sz w:val="22"/>
                <w:szCs w:val="22"/>
                <w:lang w:val="en-US"/>
              </w:rPr>
            </w:pPr>
            <w:r w:rsidRPr="00086351">
              <w:rPr>
                <w:rFonts w:ascii="Arial" w:hAnsi="Arial" w:cs="Arial"/>
                <w:color w:val="000000" w:themeColor="text1"/>
                <w:sz w:val="22"/>
                <w:szCs w:val="22"/>
                <w:lang w:val="en-US"/>
              </w:rPr>
              <w:t>Changed. I wanted to refrain from diagnostic testing, but I prefer to start diagnostic testing now.</w:t>
            </w:r>
          </w:p>
        </w:tc>
      </w:tr>
      <w:tr w:rsidR="00A379CC" w:rsidRPr="008407E3" w14:paraId="1A988CD5" w14:textId="77777777" w:rsidTr="0092105B">
        <w:tc>
          <w:tcPr>
            <w:tcW w:w="4531" w:type="dxa"/>
          </w:tcPr>
          <w:p w14:paraId="710A5114" w14:textId="77777777" w:rsidR="00A379CC" w:rsidRPr="00086351" w:rsidRDefault="00A379CC" w:rsidP="0092105B">
            <w:pPr>
              <w:spacing w:line="360" w:lineRule="auto"/>
              <w:rPr>
                <w:rFonts w:ascii="Arial" w:hAnsi="Arial" w:cs="Arial"/>
                <w:color w:val="000000" w:themeColor="text1"/>
                <w:sz w:val="22"/>
                <w:szCs w:val="22"/>
                <w:lang w:val="en-US"/>
              </w:rPr>
            </w:pPr>
          </w:p>
        </w:tc>
        <w:tc>
          <w:tcPr>
            <w:tcW w:w="4531" w:type="dxa"/>
          </w:tcPr>
          <w:p w14:paraId="33D557DD" w14:textId="77777777" w:rsidR="00A379CC" w:rsidRPr="00086351" w:rsidRDefault="00A379CC" w:rsidP="0092105B">
            <w:pPr>
              <w:spacing w:line="360" w:lineRule="auto"/>
              <w:rPr>
                <w:rFonts w:ascii="Arial" w:hAnsi="Arial" w:cs="Arial"/>
                <w:color w:val="000000" w:themeColor="text1"/>
                <w:sz w:val="22"/>
                <w:szCs w:val="22"/>
                <w:lang w:val="en-US"/>
              </w:rPr>
            </w:pPr>
            <w:r w:rsidRPr="00086351">
              <w:rPr>
                <w:rFonts w:ascii="Arial" w:hAnsi="Arial" w:cs="Arial"/>
                <w:color w:val="000000" w:themeColor="text1"/>
                <w:sz w:val="22"/>
                <w:szCs w:val="22"/>
                <w:lang w:val="en-US"/>
              </w:rPr>
              <w:t>I do not know yet.</w:t>
            </w:r>
          </w:p>
        </w:tc>
      </w:tr>
      <w:tr w:rsidR="00A379CC" w:rsidRPr="00086351" w14:paraId="3C6ECA31" w14:textId="77777777" w:rsidTr="0092105B">
        <w:tc>
          <w:tcPr>
            <w:tcW w:w="4531" w:type="dxa"/>
          </w:tcPr>
          <w:p w14:paraId="695F8F28" w14:textId="77777777" w:rsidR="00A379CC" w:rsidRPr="00086351" w:rsidRDefault="00A379CC" w:rsidP="0092105B">
            <w:pPr>
              <w:spacing w:line="360" w:lineRule="auto"/>
              <w:rPr>
                <w:rFonts w:ascii="Arial" w:hAnsi="Arial" w:cs="Arial"/>
                <w:color w:val="000000" w:themeColor="text1"/>
                <w:sz w:val="22"/>
                <w:szCs w:val="22"/>
                <w:lang w:val="en-US"/>
              </w:rPr>
            </w:pPr>
            <w:r w:rsidRPr="00086351">
              <w:rPr>
                <w:rFonts w:ascii="Arial" w:hAnsi="Arial" w:cs="Arial"/>
                <w:color w:val="000000" w:themeColor="text1"/>
                <w:sz w:val="22"/>
                <w:szCs w:val="22"/>
                <w:lang w:val="en-US"/>
              </w:rPr>
              <w:t>8. The length of the patient decision aid was</w:t>
            </w:r>
          </w:p>
        </w:tc>
        <w:tc>
          <w:tcPr>
            <w:tcW w:w="4531" w:type="dxa"/>
          </w:tcPr>
          <w:p w14:paraId="1203F230" w14:textId="77777777" w:rsidR="00A379CC" w:rsidRPr="00086351" w:rsidRDefault="00A379CC" w:rsidP="0092105B">
            <w:pPr>
              <w:spacing w:line="360" w:lineRule="auto"/>
              <w:rPr>
                <w:rFonts w:ascii="Arial" w:hAnsi="Arial" w:cs="Arial"/>
                <w:color w:val="000000" w:themeColor="text1"/>
                <w:sz w:val="22"/>
                <w:szCs w:val="22"/>
                <w:lang w:val="en-US"/>
              </w:rPr>
            </w:pPr>
            <w:r w:rsidRPr="00086351">
              <w:rPr>
                <w:rFonts w:ascii="Arial" w:hAnsi="Arial" w:cs="Arial"/>
                <w:color w:val="000000" w:themeColor="text1"/>
                <w:sz w:val="22"/>
                <w:szCs w:val="22"/>
                <w:lang w:val="en-US"/>
              </w:rPr>
              <w:t>Too short</w:t>
            </w:r>
          </w:p>
        </w:tc>
      </w:tr>
      <w:tr w:rsidR="00A379CC" w:rsidRPr="00086351" w14:paraId="49145966" w14:textId="77777777" w:rsidTr="0092105B">
        <w:tc>
          <w:tcPr>
            <w:tcW w:w="4531" w:type="dxa"/>
          </w:tcPr>
          <w:p w14:paraId="014FA0D5" w14:textId="77777777" w:rsidR="00A379CC" w:rsidRPr="00086351" w:rsidRDefault="00A379CC" w:rsidP="0092105B">
            <w:pPr>
              <w:spacing w:line="360" w:lineRule="auto"/>
              <w:rPr>
                <w:rFonts w:ascii="Arial" w:hAnsi="Arial" w:cs="Arial"/>
                <w:color w:val="000000" w:themeColor="text1"/>
                <w:sz w:val="22"/>
                <w:szCs w:val="22"/>
                <w:lang w:val="en-US"/>
              </w:rPr>
            </w:pPr>
          </w:p>
        </w:tc>
        <w:tc>
          <w:tcPr>
            <w:tcW w:w="4531" w:type="dxa"/>
          </w:tcPr>
          <w:p w14:paraId="66D9B57D" w14:textId="77777777" w:rsidR="00A379CC" w:rsidRPr="00086351" w:rsidRDefault="00A379CC" w:rsidP="0092105B">
            <w:pPr>
              <w:spacing w:line="360" w:lineRule="auto"/>
              <w:rPr>
                <w:rFonts w:ascii="Arial" w:hAnsi="Arial" w:cs="Arial"/>
                <w:color w:val="000000" w:themeColor="text1"/>
                <w:sz w:val="22"/>
                <w:szCs w:val="22"/>
                <w:lang w:val="en-US"/>
              </w:rPr>
            </w:pPr>
            <w:r w:rsidRPr="00086351">
              <w:rPr>
                <w:rFonts w:ascii="Arial" w:hAnsi="Arial" w:cs="Arial"/>
                <w:color w:val="000000" w:themeColor="text1"/>
                <w:sz w:val="22"/>
                <w:szCs w:val="22"/>
                <w:lang w:val="en-US"/>
              </w:rPr>
              <w:t>Too long</w:t>
            </w:r>
          </w:p>
        </w:tc>
      </w:tr>
      <w:tr w:rsidR="00A379CC" w:rsidRPr="00086351" w14:paraId="304F5CA4" w14:textId="77777777" w:rsidTr="0092105B">
        <w:tc>
          <w:tcPr>
            <w:tcW w:w="4531" w:type="dxa"/>
          </w:tcPr>
          <w:p w14:paraId="2CB66CF5" w14:textId="77777777" w:rsidR="00A379CC" w:rsidRPr="00086351" w:rsidRDefault="00A379CC" w:rsidP="0092105B">
            <w:pPr>
              <w:spacing w:line="360" w:lineRule="auto"/>
              <w:rPr>
                <w:rFonts w:ascii="Arial" w:hAnsi="Arial" w:cs="Arial"/>
                <w:color w:val="000000" w:themeColor="text1"/>
                <w:sz w:val="22"/>
                <w:szCs w:val="22"/>
                <w:lang w:val="en-US"/>
              </w:rPr>
            </w:pPr>
          </w:p>
        </w:tc>
        <w:tc>
          <w:tcPr>
            <w:tcW w:w="4531" w:type="dxa"/>
          </w:tcPr>
          <w:p w14:paraId="6D7EB0BE" w14:textId="77777777" w:rsidR="00A379CC" w:rsidRPr="00086351" w:rsidRDefault="00A379CC" w:rsidP="0092105B">
            <w:pPr>
              <w:spacing w:line="360" w:lineRule="auto"/>
              <w:rPr>
                <w:rFonts w:ascii="Arial" w:hAnsi="Arial" w:cs="Arial"/>
                <w:color w:val="000000" w:themeColor="text1"/>
                <w:sz w:val="22"/>
                <w:szCs w:val="22"/>
                <w:lang w:val="en-US"/>
              </w:rPr>
            </w:pPr>
            <w:r w:rsidRPr="00086351">
              <w:rPr>
                <w:rFonts w:ascii="Arial" w:hAnsi="Arial" w:cs="Arial"/>
                <w:color w:val="000000" w:themeColor="text1"/>
                <w:sz w:val="22"/>
                <w:szCs w:val="22"/>
                <w:lang w:val="en-US"/>
              </w:rPr>
              <w:t>Good</w:t>
            </w:r>
          </w:p>
        </w:tc>
      </w:tr>
      <w:tr w:rsidR="00A379CC" w:rsidRPr="00086351" w14:paraId="08EF61B6" w14:textId="77777777" w:rsidTr="0092105B">
        <w:tc>
          <w:tcPr>
            <w:tcW w:w="4531" w:type="dxa"/>
          </w:tcPr>
          <w:p w14:paraId="6FA1BD8B" w14:textId="77777777" w:rsidR="00A379CC" w:rsidRPr="00086351" w:rsidRDefault="00A379CC" w:rsidP="0092105B">
            <w:pPr>
              <w:spacing w:line="360" w:lineRule="auto"/>
              <w:rPr>
                <w:rFonts w:ascii="Arial" w:hAnsi="Arial" w:cs="Arial"/>
                <w:color w:val="000000" w:themeColor="text1"/>
                <w:sz w:val="22"/>
                <w:szCs w:val="22"/>
                <w:lang w:val="en-US"/>
              </w:rPr>
            </w:pPr>
            <w:r w:rsidRPr="00086351">
              <w:rPr>
                <w:rFonts w:ascii="Arial" w:hAnsi="Arial" w:cs="Arial"/>
                <w:color w:val="000000" w:themeColor="text1"/>
                <w:sz w:val="22"/>
                <w:szCs w:val="22"/>
                <w:lang w:val="en-US"/>
              </w:rPr>
              <w:t>9. The amount of information was</w:t>
            </w:r>
          </w:p>
        </w:tc>
        <w:tc>
          <w:tcPr>
            <w:tcW w:w="4531" w:type="dxa"/>
          </w:tcPr>
          <w:p w14:paraId="2AF15FA7" w14:textId="77777777" w:rsidR="00A379CC" w:rsidRPr="00086351" w:rsidRDefault="00A379CC" w:rsidP="0092105B">
            <w:pPr>
              <w:spacing w:line="360" w:lineRule="auto"/>
              <w:rPr>
                <w:rFonts w:ascii="Arial" w:hAnsi="Arial" w:cs="Arial"/>
                <w:color w:val="000000" w:themeColor="text1"/>
                <w:sz w:val="22"/>
                <w:szCs w:val="22"/>
                <w:lang w:val="en-US"/>
              </w:rPr>
            </w:pPr>
            <w:r w:rsidRPr="00086351">
              <w:rPr>
                <w:rFonts w:ascii="Arial" w:hAnsi="Arial" w:cs="Arial"/>
                <w:color w:val="000000" w:themeColor="text1"/>
                <w:sz w:val="22"/>
                <w:szCs w:val="22"/>
                <w:lang w:val="en-US"/>
              </w:rPr>
              <w:t>Too much</w:t>
            </w:r>
          </w:p>
        </w:tc>
      </w:tr>
      <w:tr w:rsidR="00A379CC" w:rsidRPr="00086351" w14:paraId="55963846" w14:textId="77777777" w:rsidTr="0092105B">
        <w:tc>
          <w:tcPr>
            <w:tcW w:w="4531" w:type="dxa"/>
          </w:tcPr>
          <w:p w14:paraId="62844700" w14:textId="77777777" w:rsidR="00A379CC" w:rsidRPr="00086351" w:rsidRDefault="00A379CC" w:rsidP="0092105B">
            <w:pPr>
              <w:spacing w:line="360" w:lineRule="auto"/>
              <w:rPr>
                <w:rFonts w:ascii="Arial" w:hAnsi="Arial" w:cs="Arial"/>
                <w:color w:val="000000" w:themeColor="text1"/>
                <w:sz w:val="22"/>
                <w:szCs w:val="22"/>
                <w:lang w:val="en-US"/>
              </w:rPr>
            </w:pPr>
          </w:p>
        </w:tc>
        <w:tc>
          <w:tcPr>
            <w:tcW w:w="4531" w:type="dxa"/>
          </w:tcPr>
          <w:p w14:paraId="07A4BA92" w14:textId="77777777" w:rsidR="00A379CC" w:rsidRPr="00086351" w:rsidRDefault="00A379CC" w:rsidP="0092105B">
            <w:pPr>
              <w:spacing w:line="360" w:lineRule="auto"/>
              <w:rPr>
                <w:rFonts w:ascii="Arial" w:hAnsi="Arial" w:cs="Arial"/>
                <w:color w:val="000000" w:themeColor="text1"/>
                <w:sz w:val="22"/>
                <w:szCs w:val="22"/>
                <w:lang w:val="en-US"/>
              </w:rPr>
            </w:pPr>
            <w:r w:rsidRPr="00086351">
              <w:rPr>
                <w:rFonts w:ascii="Arial" w:hAnsi="Arial" w:cs="Arial"/>
                <w:color w:val="000000" w:themeColor="text1"/>
                <w:sz w:val="22"/>
                <w:szCs w:val="22"/>
                <w:lang w:val="en-US"/>
              </w:rPr>
              <w:t>Too little</w:t>
            </w:r>
          </w:p>
        </w:tc>
      </w:tr>
      <w:tr w:rsidR="00A379CC" w:rsidRPr="00086351" w14:paraId="4CA55C62" w14:textId="77777777" w:rsidTr="0092105B">
        <w:tc>
          <w:tcPr>
            <w:tcW w:w="4531" w:type="dxa"/>
          </w:tcPr>
          <w:p w14:paraId="7EF9A8F9" w14:textId="77777777" w:rsidR="00A379CC" w:rsidRPr="00086351" w:rsidRDefault="00A379CC" w:rsidP="0092105B">
            <w:pPr>
              <w:spacing w:line="360" w:lineRule="auto"/>
              <w:rPr>
                <w:rFonts w:ascii="Arial" w:hAnsi="Arial" w:cs="Arial"/>
                <w:color w:val="000000" w:themeColor="text1"/>
                <w:sz w:val="22"/>
                <w:szCs w:val="22"/>
                <w:lang w:val="en-US"/>
              </w:rPr>
            </w:pPr>
          </w:p>
        </w:tc>
        <w:tc>
          <w:tcPr>
            <w:tcW w:w="4531" w:type="dxa"/>
          </w:tcPr>
          <w:p w14:paraId="4AD4469A" w14:textId="77777777" w:rsidR="00A379CC" w:rsidRPr="00086351" w:rsidRDefault="00A379CC" w:rsidP="0092105B">
            <w:pPr>
              <w:spacing w:line="360" w:lineRule="auto"/>
              <w:rPr>
                <w:rFonts w:ascii="Arial" w:hAnsi="Arial" w:cs="Arial"/>
                <w:color w:val="000000" w:themeColor="text1"/>
                <w:sz w:val="22"/>
                <w:szCs w:val="22"/>
                <w:lang w:val="en-US"/>
              </w:rPr>
            </w:pPr>
            <w:r w:rsidRPr="00086351">
              <w:rPr>
                <w:rFonts w:ascii="Arial" w:hAnsi="Arial" w:cs="Arial"/>
                <w:color w:val="000000" w:themeColor="text1"/>
                <w:sz w:val="22"/>
                <w:szCs w:val="22"/>
                <w:lang w:val="en-US"/>
              </w:rPr>
              <w:t>Good</w:t>
            </w:r>
          </w:p>
        </w:tc>
      </w:tr>
      <w:tr w:rsidR="00A379CC" w:rsidRPr="00086351" w14:paraId="322A9039" w14:textId="77777777" w:rsidTr="0092105B">
        <w:tc>
          <w:tcPr>
            <w:tcW w:w="4531" w:type="dxa"/>
          </w:tcPr>
          <w:p w14:paraId="7ED5FEA7" w14:textId="77777777" w:rsidR="00A379CC" w:rsidRPr="00086351" w:rsidRDefault="00A379CC" w:rsidP="0092105B">
            <w:pPr>
              <w:spacing w:line="360" w:lineRule="auto"/>
              <w:rPr>
                <w:rFonts w:ascii="Arial" w:hAnsi="Arial" w:cs="Arial"/>
                <w:color w:val="000000" w:themeColor="text1"/>
                <w:sz w:val="22"/>
                <w:szCs w:val="22"/>
                <w:lang w:val="en-US"/>
              </w:rPr>
            </w:pPr>
            <w:r w:rsidRPr="00086351">
              <w:rPr>
                <w:rFonts w:ascii="Arial" w:hAnsi="Arial" w:cs="Arial"/>
                <w:color w:val="000000" w:themeColor="text1"/>
                <w:sz w:val="22"/>
                <w:szCs w:val="22"/>
                <w:lang w:val="en-US"/>
              </w:rPr>
              <w:t>10. For each of the following topics [causes of memory complaints, treatment and care for dementia, diagnostic testing for dementia, possible implications of diagnostic testing] indicate what you think about the information provided in the patient decision aid</w:t>
            </w:r>
          </w:p>
        </w:tc>
        <w:tc>
          <w:tcPr>
            <w:tcW w:w="4531" w:type="dxa"/>
          </w:tcPr>
          <w:p w14:paraId="729751D0" w14:textId="77777777" w:rsidR="00A379CC" w:rsidRPr="00086351" w:rsidRDefault="00A379CC" w:rsidP="0092105B">
            <w:pPr>
              <w:spacing w:line="360" w:lineRule="auto"/>
              <w:rPr>
                <w:rFonts w:ascii="Arial" w:hAnsi="Arial" w:cs="Arial"/>
                <w:color w:val="000000" w:themeColor="text1"/>
                <w:sz w:val="22"/>
                <w:szCs w:val="22"/>
                <w:lang w:val="en-US"/>
              </w:rPr>
            </w:pPr>
            <w:r w:rsidRPr="00086351">
              <w:rPr>
                <w:rFonts w:ascii="Arial" w:hAnsi="Arial" w:cs="Arial"/>
                <w:color w:val="000000" w:themeColor="text1"/>
                <w:sz w:val="22"/>
                <w:szCs w:val="22"/>
                <w:lang w:val="en-US"/>
              </w:rPr>
              <w:t>Bad</w:t>
            </w:r>
          </w:p>
        </w:tc>
      </w:tr>
      <w:tr w:rsidR="00A379CC" w:rsidRPr="00086351" w14:paraId="28320A35" w14:textId="77777777" w:rsidTr="0092105B">
        <w:tc>
          <w:tcPr>
            <w:tcW w:w="4531" w:type="dxa"/>
          </w:tcPr>
          <w:p w14:paraId="25EBB7B2" w14:textId="77777777" w:rsidR="00A379CC" w:rsidRPr="00086351" w:rsidRDefault="00A379CC" w:rsidP="0092105B">
            <w:pPr>
              <w:spacing w:line="360" w:lineRule="auto"/>
              <w:rPr>
                <w:rFonts w:ascii="Arial" w:hAnsi="Arial" w:cs="Arial"/>
                <w:color w:val="000000" w:themeColor="text1"/>
                <w:sz w:val="22"/>
                <w:szCs w:val="22"/>
                <w:lang w:val="en-US"/>
              </w:rPr>
            </w:pPr>
          </w:p>
        </w:tc>
        <w:tc>
          <w:tcPr>
            <w:tcW w:w="4531" w:type="dxa"/>
          </w:tcPr>
          <w:p w14:paraId="5EF2EB19" w14:textId="77777777" w:rsidR="00A379CC" w:rsidRPr="00086351" w:rsidRDefault="00A379CC" w:rsidP="0092105B">
            <w:pPr>
              <w:spacing w:line="360" w:lineRule="auto"/>
              <w:rPr>
                <w:rFonts w:ascii="Arial" w:hAnsi="Arial" w:cs="Arial"/>
                <w:color w:val="000000" w:themeColor="text1"/>
                <w:sz w:val="22"/>
                <w:szCs w:val="22"/>
                <w:lang w:val="en-US"/>
              </w:rPr>
            </w:pPr>
            <w:r w:rsidRPr="00086351">
              <w:rPr>
                <w:rFonts w:ascii="Arial" w:hAnsi="Arial" w:cs="Arial"/>
                <w:color w:val="000000" w:themeColor="text1"/>
                <w:sz w:val="22"/>
                <w:szCs w:val="22"/>
                <w:lang w:val="en-US"/>
              </w:rPr>
              <w:t>Reasonable</w:t>
            </w:r>
          </w:p>
        </w:tc>
      </w:tr>
      <w:tr w:rsidR="00A379CC" w:rsidRPr="00086351" w14:paraId="3517E4AF" w14:textId="77777777" w:rsidTr="0092105B">
        <w:tc>
          <w:tcPr>
            <w:tcW w:w="4531" w:type="dxa"/>
          </w:tcPr>
          <w:p w14:paraId="22BE4ADA" w14:textId="77777777" w:rsidR="00A379CC" w:rsidRPr="00086351" w:rsidRDefault="00A379CC" w:rsidP="0092105B">
            <w:pPr>
              <w:spacing w:line="360" w:lineRule="auto"/>
              <w:rPr>
                <w:rFonts w:ascii="Arial" w:hAnsi="Arial" w:cs="Arial"/>
                <w:color w:val="000000" w:themeColor="text1"/>
                <w:sz w:val="22"/>
                <w:szCs w:val="22"/>
                <w:lang w:val="en-US"/>
              </w:rPr>
            </w:pPr>
          </w:p>
        </w:tc>
        <w:tc>
          <w:tcPr>
            <w:tcW w:w="4531" w:type="dxa"/>
          </w:tcPr>
          <w:p w14:paraId="794A5E7D" w14:textId="77777777" w:rsidR="00A379CC" w:rsidRPr="00086351" w:rsidRDefault="00A379CC" w:rsidP="0092105B">
            <w:pPr>
              <w:spacing w:line="360" w:lineRule="auto"/>
              <w:rPr>
                <w:rFonts w:ascii="Arial" w:hAnsi="Arial" w:cs="Arial"/>
                <w:color w:val="000000" w:themeColor="text1"/>
                <w:sz w:val="22"/>
                <w:szCs w:val="22"/>
                <w:lang w:val="en-US"/>
              </w:rPr>
            </w:pPr>
            <w:r w:rsidRPr="00086351">
              <w:rPr>
                <w:rFonts w:ascii="Arial" w:hAnsi="Arial" w:cs="Arial"/>
                <w:color w:val="000000" w:themeColor="text1"/>
                <w:sz w:val="22"/>
                <w:szCs w:val="22"/>
                <w:lang w:val="en-US"/>
              </w:rPr>
              <w:t>Good</w:t>
            </w:r>
          </w:p>
        </w:tc>
      </w:tr>
      <w:tr w:rsidR="00A379CC" w:rsidRPr="00086351" w14:paraId="5F872421" w14:textId="77777777" w:rsidTr="0092105B">
        <w:tc>
          <w:tcPr>
            <w:tcW w:w="4531" w:type="dxa"/>
          </w:tcPr>
          <w:p w14:paraId="70ACF067" w14:textId="77777777" w:rsidR="00A379CC" w:rsidRPr="00086351" w:rsidRDefault="00A379CC" w:rsidP="0092105B">
            <w:pPr>
              <w:spacing w:line="360" w:lineRule="auto"/>
              <w:rPr>
                <w:rFonts w:ascii="Arial" w:hAnsi="Arial" w:cs="Arial"/>
                <w:color w:val="000000" w:themeColor="text1"/>
                <w:sz w:val="22"/>
                <w:szCs w:val="22"/>
                <w:lang w:val="en-US"/>
              </w:rPr>
            </w:pPr>
          </w:p>
        </w:tc>
        <w:tc>
          <w:tcPr>
            <w:tcW w:w="4531" w:type="dxa"/>
          </w:tcPr>
          <w:p w14:paraId="358F8FA9" w14:textId="77777777" w:rsidR="00A379CC" w:rsidRPr="00086351" w:rsidRDefault="00A379CC" w:rsidP="0092105B">
            <w:pPr>
              <w:spacing w:line="360" w:lineRule="auto"/>
              <w:rPr>
                <w:rFonts w:ascii="Arial" w:hAnsi="Arial" w:cs="Arial"/>
                <w:color w:val="000000" w:themeColor="text1"/>
                <w:sz w:val="22"/>
                <w:szCs w:val="22"/>
                <w:lang w:val="en-US"/>
              </w:rPr>
            </w:pPr>
            <w:r w:rsidRPr="00086351">
              <w:rPr>
                <w:rFonts w:ascii="Arial" w:hAnsi="Arial" w:cs="Arial"/>
                <w:color w:val="000000" w:themeColor="text1"/>
                <w:sz w:val="22"/>
                <w:szCs w:val="22"/>
                <w:lang w:val="en-US"/>
              </w:rPr>
              <w:t>Very good</w:t>
            </w:r>
          </w:p>
        </w:tc>
      </w:tr>
      <w:tr w:rsidR="00A379CC" w:rsidRPr="008407E3" w14:paraId="51F40751" w14:textId="77777777" w:rsidTr="0092105B">
        <w:tc>
          <w:tcPr>
            <w:tcW w:w="4531" w:type="dxa"/>
          </w:tcPr>
          <w:p w14:paraId="5E81E8BE" w14:textId="77777777" w:rsidR="00A379CC" w:rsidRPr="00086351" w:rsidRDefault="00A379CC" w:rsidP="0092105B">
            <w:pPr>
              <w:spacing w:line="360" w:lineRule="auto"/>
              <w:rPr>
                <w:rFonts w:ascii="Arial" w:hAnsi="Arial" w:cs="Arial"/>
                <w:color w:val="000000" w:themeColor="text1"/>
                <w:sz w:val="22"/>
                <w:szCs w:val="22"/>
                <w:lang w:val="en-US"/>
              </w:rPr>
            </w:pPr>
            <w:r w:rsidRPr="00086351">
              <w:rPr>
                <w:rFonts w:ascii="Arial" w:hAnsi="Arial" w:cs="Arial"/>
                <w:color w:val="000000" w:themeColor="text1"/>
                <w:sz w:val="22"/>
                <w:szCs w:val="22"/>
                <w:lang w:val="en-US"/>
              </w:rPr>
              <w:t>10. I thought the information in the patient decision aid</w:t>
            </w:r>
          </w:p>
        </w:tc>
        <w:tc>
          <w:tcPr>
            <w:tcW w:w="4531" w:type="dxa"/>
          </w:tcPr>
          <w:p w14:paraId="38CAAA4C" w14:textId="77777777" w:rsidR="00A379CC" w:rsidRPr="00086351" w:rsidRDefault="00A379CC" w:rsidP="0092105B">
            <w:pPr>
              <w:spacing w:line="360" w:lineRule="auto"/>
              <w:rPr>
                <w:rFonts w:ascii="Arial" w:hAnsi="Arial" w:cs="Arial"/>
                <w:color w:val="000000" w:themeColor="text1"/>
                <w:sz w:val="22"/>
                <w:szCs w:val="22"/>
                <w:lang w:val="en-US"/>
              </w:rPr>
            </w:pPr>
            <w:r w:rsidRPr="00086351">
              <w:rPr>
                <w:rFonts w:ascii="Arial" w:hAnsi="Arial" w:cs="Arial"/>
                <w:color w:val="000000" w:themeColor="text1"/>
                <w:sz w:val="22"/>
                <w:szCs w:val="22"/>
                <w:lang w:val="en-US"/>
              </w:rPr>
              <w:t>Slanted towards starting diagnostic testing for dementia</w:t>
            </w:r>
          </w:p>
        </w:tc>
      </w:tr>
      <w:tr w:rsidR="00A379CC" w:rsidRPr="008407E3" w14:paraId="5998F623" w14:textId="77777777" w:rsidTr="0092105B">
        <w:tc>
          <w:tcPr>
            <w:tcW w:w="4531" w:type="dxa"/>
          </w:tcPr>
          <w:p w14:paraId="19C982DF" w14:textId="77777777" w:rsidR="00A379CC" w:rsidRPr="00086351" w:rsidRDefault="00A379CC" w:rsidP="0092105B">
            <w:pPr>
              <w:spacing w:line="360" w:lineRule="auto"/>
              <w:rPr>
                <w:rFonts w:ascii="Arial" w:hAnsi="Arial" w:cs="Arial"/>
                <w:color w:val="000000" w:themeColor="text1"/>
                <w:sz w:val="22"/>
                <w:szCs w:val="22"/>
                <w:lang w:val="en-US"/>
              </w:rPr>
            </w:pPr>
          </w:p>
        </w:tc>
        <w:tc>
          <w:tcPr>
            <w:tcW w:w="4531" w:type="dxa"/>
          </w:tcPr>
          <w:p w14:paraId="62AE73AF" w14:textId="77777777" w:rsidR="00A379CC" w:rsidRPr="00086351" w:rsidRDefault="00A379CC" w:rsidP="0092105B">
            <w:pPr>
              <w:spacing w:line="360" w:lineRule="auto"/>
              <w:rPr>
                <w:rFonts w:ascii="Arial" w:hAnsi="Arial" w:cs="Arial"/>
                <w:color w:val="000000" w:themeColor="text1"/>
                <w:sz w:val="22"/>
                <w:szCs w:val="22"/>
                <w:lang w:val="en-US"/>
              </w:rPr>
            </w:pPr>
            <w:r w:rsidRPr="00086351">
              <w:rPr>
                <w:rFonts w:ascii="Arial" w:hAnsi="Arial" w:cs="Arial"/>
                <w:color w:val="000000" w:themeColor="text1"/>
                <w:sz w:val="22"/>
                <w:szCs w:val="22"/>
                <w:lang w:val="en-US"/>
              </w:rPr>
              <w:t>Slanted towards refraining from diagnostic testing for dementia</w:t>
            </w:r>
          </w:p>
        </w:tc>
      </w:tr>
      <w:tr w:rsidR="00A379CC" w:rsidRPr="00086351" w14:paraId="42763AB2" w14:textId="77777777" w:rsidTr="0092105B">
        <w:tc>
          <w:tcPr>
            <w:tcW w:w="4531" w:type="dxa"/>
          </w:tcPr>
          <w:p w14:paraId="5C277654" w14:textId="77777777" w:rsidR="00A379CC" w:rsidRPr="00086351" w:rsidRDefault="00A379CC" w:rsidP="0092105B">
            <w:pPr>
              <w:spacing w:line="360" w:lineRule="auto"/>
              <w:rPr>
                <w:rFonts w:ascii="Arial" w:hAnsi="Arial" w:cs="Arial"/>
                <w:color w:val="000000" w:themeColor="text1"/>
                <w:sz w:val="22"/>
                <w:szCs w:val="22"/>
                <w:lang w:val="en-US"/>
              </w:rPr>
            </w:pPr>
          </w:p>
        </w:tc>
        <w:tc>
          <w:tcPr>
            <w:tcW w:w="4531" w:type="dxa"/>
          </w:tcPr>
          <w:p w14:paraId="70F357A5" w14:textId="77777777" w:rsidR="00A379CC" w:rsidRPr="00086351" w:rsidRDefault="00A379CC" w:rsidP="0092105B">
            <w:pPr>
              <w:spacing w:line="360" w:lineRule="auto"/>
              <w:rPr>
                <w:rFonts w:ascii="Arial" w:hAnsi="Arial" w:cs="Arial"/>
                <w:color w:val="000000" w:themeColor="text1"/>
                <w:sz w:val="22"/>
                <w:szCs w:val="22"/>
                <w:lang w:val="en-US"/>
              </w:rPr>
            </w:pPr>
            <w:r w:rsidRPr="00086351">
              <w:rPr>
                <w:rFonts w:ascii="Arial" w:hAnsi="Arial" w:cs="Arial"/>
                <w:color w:val="000000" w:themeColor="text1"/>
                <w:sz w:val="22"/>
                <w:szCs w:val="22"/>
                <w:lang w:val="en-US"/>
              </w:rPr>
              <w:t>Balanced</w:t>
            </w:r>
          </w:p>
        </w:tc>
      </w:tr>
      <w:tr w:rsidR="00A379CC" w:rsidRPr="00086351" w14:paraId="4ED30987" w14:textId="77777777" w:rsidTr="0092105B">
        <w:tc>
          <w:tcPr>
            <w:tcW w:w="4531" w:type="dxa"/>
          </w:tcPr>
          <w:p w14:paraId="4CB68BEA" w14:textId="77777777" w:rsidR="00A379CC" w:rsidRPr="00086351" w:rsidRDefault="00A379CC" w:rsidP="0092105B">
            <w:pPr>
              <w:spacing w:line="360" w:lineRule="auto"/>
              <w:rPr>
                <w:rFonts w:ascii="Arial" w:hAnsi="Arial" w:cs="Arial"/>
                <w:color w:val="000000" w:themeColor="text1"/>
                <w:sz w:val="22"/>
                <w:szCs w:val="22"/>
                <w:lang w:val="en-US"/>
              </w:rPr>
            </w:pPr>
            <w:r w:rsidRPr="00086351">
              <w:rPr>
                <w:rFonts w:ascii="Arial" w:hAnsi="Arial" w:cs="Arial"/>
                <w:color w:val="000000" w:themeColor="text1"/>
                <w:sz w:val="22"/>
                <w:szCs w:val="22"/>
                <w:lang w:val="en-US"/>
              </w:rPr>
              <w:t>11. Was the patient decision aid useful in deciding on diagnostic testing for dementia?</w:t>
            </w:r>
          </w:p>
        </w:tc>
        <w:tc>
          <w:tcPr>
            <w:tcW w:w="4531" w:type="dxa"/>
          </w:tcPr>
          <w:p w14:paraId="12227444" w14:textId="77777777" w:rsidR="00A379CC" w:rsidRPr="00086351" w:rsidRDefault="00A379CC" w:rsidP="0092105B">
            <w:pPr>
              <w:spacing w:line="360" w:lineRule="auto"/>
              <w:rPr>
                <w:rFonts w:ascii="Arial" w:hAnsi="Arial" w:cs="Arial"/>
                <w:color w:val="000000" w:themeColor="text1"/>
                <w:sz w:val="22"/>
                <w:szCs w:val="22"/>
                <w:lang w:val="en-US"/>
              </w:rPr>
            </w:pPr>
            <w:r w:rsidRPr="00086351">
              <w:rPr>
                <w:rFonts w:ascii="Arial" w:hAnsi="Arial" w:cs="Arial"/>
                <w:color w:val="000000" w:themeColor="text1"/>
                <w:sz w:val="22"/>
                <w:szCs w:val="22"/>
                <w:lang w:val="en-US"/>
              </w:rPr>
              <w:t>Yes</w:t>
            </w:r>
          </w:p>
        </w:tc>
      </w:tr>
      <w:tr w:rsidR="00A379CC" w:rsidRPr="00086351" w14:paraId="46F7A2E5" w14:textId="77777777" w:rsidTr="0092105B">
        <w:tc>
          <w:tcPr>
            <w:tcW w:w="4531" w:type="dxa"/>
          </w:tcPr>
          <w:p w14:paraId="11215C0F" w14:textId="77777777" w:rsidR="00A379CC" w:rsidRPr="00086351" w:rsidRDefault="00A379CC" w:rsidP="0092105B">
            <w:pPr>
              <w:spacing w:line="360" w:lineRule="auto"/>
              <w:rPr>
                <w:rFonts w:ascii="Arial" w:hAnsi="Arial" w:cs="Arial"/>
                <w:color w:val="000000" w:themeColor="text1"/>
                <w:sz w:val="22"/>
                <w:szCs w:val="22"/>
                <w:lang w:val="en-US"/>
              </w:rPr>
            </w:pPr>
          </w:p>
        </w:tc>
        <w:tc>
          <w:tcPr>
            <w:tcW w:w="4531" w:type="dxa"/>
          </w:tcPr>
          <w:p w14:paraId="47D56106" w14:textId="77777777" w:rsidR="00A379CC" w:rsidRPr="00086351" w:rsidRDefault="00A379CC" w:rsidP="0092105B">
            <w:pPr>
              <w:spacing w:line="360" w:lineRule="auto"/>
              <w:rPr>
                <w:rFonts w:ascii="Arial" w:hAnsi="Arial" w:cs="Arial"/>
                <w:color w:val="000000" w:themeColor="text1"/>
                <w:sz w:val="22"/>
                <w:szCs w:val="22"/>
                <w:lang w:val="en-US"/>
              </w:rPr>
            </w:pPr>
            <w:r w:rsidRPr="00086351">
              <w:rPr>
                <w:rFonts w:ascii="Arial" w:hAnsi="Arial" w:cs="Arial"/>
                <w:color w:val="000000" w:themeColor="text1"/>
                <w:sz w:val="22"/>
                <w:szCs w:val="22"/>
                <w:lang w:val="en-US"/>
              </w:rPr>
              <w:t>No</w:t>
            </w:r>
          </w:p>
          <w:p w14:paraId="5FF7F826" w14:textId="77777777" w:rsidR="00A379CC" w:rsidRPr="00086351" w:rsidRDefault="00A379CC" w:rsidP="0092105B">
            <w:pPr>
              <w:spacing w:line="360" w:lineRule="auto"/>
              <w:rPr>
                <w:rFonts w:ascii="Arial" w:hAnsi="Arial" w:cs="Arial"/>
                <w:color w:val="000000" w:themeColor="text1"/>
                <w:sz w:val="22"/>
                <w:szCs w:val="22"/>
                <w:lang w:val="en-US"/>
              </w:rPr>
            </w:pPr>
          </w:p>
        </w:tc>
      </w:tr>
      <w:tr w:rsidR="00A379CC" w:rsidRPr="00086351" w14:paraId="302FE1B7" w14:textId="77777777" w:rsidTr="0092105B">
        <w:trPr>
          <w:trHeight w:val="869"/>
        </w:trPr>
        <w:tc>
          <w:tcPr>
            <w:tcW w:w="4531" w:type="dxa"/>
          </w:tcPr>
          <w:p w14:paraId="253103E9" w14:textId="77777777" w:rsidR="00A379CC" w:rsidRPr="00086351" w:rsidRDefault="00A379CC" w:rsidP="0092105B">
            <w:pPr>
              <w:spacing w:line="360" w:lineRule="auto"/>
              <w:rPr>
                <w:rFonts w:ascii="Arial" w:hAnsi="Arial" w:cs="Arial"/>
                <w:color w:val="000000" w:themeColor="text1"/>
                <w:sz w:val="22"/>
                <w:szCs w:val="22"/>
                <w:lang w:val="en-US"/>
              </w:rPr>
            </w:pPr>
            <w:r w:rsidRPr="00086351">
              <w:rPr>
                <w:rFonts w:ascii="Arial" w:hAnsi="Arial" w:cs="Arial"/>
                <w:color w:val="000000" w:themeColor="text1"/>
                <w:sz w:val="22"/>
                <w:szCs w:val="22"/>
                <w:lang w:val="en-US"/>
              </w:rPr>
              <w:t>12. What did you think of the patient decision aid. Did it make the decision easier or more difficult?</w:t>
            </w:r>
          </w:p>
        </w:tc>
        <w:tc>
          <w:tcPr>
            <w:tcW w:w="4531" w:type="dxa"/>
          </w:tcPr>
          <w:p w14:paraId="646FB784" w14:textId="77777777" w:rsidR="00A379CC" w:rsidRPr="00086351" w:rsidRDefault="00A379CC" w:rsidP="0092105B">
            <w:pPr>
              <w:spacing w:line="360" w:lineRule="auto"/>
              <w:rPr>
                <w:rFonts w:ascii="Arial" w:hAnsi="Arial" w:cs="Arial"/>
                <w:color w:val="000000" w:themeColor="text1"/>
                <w:sz w:val="22"/>
                <w:szCs w:val="22"/>
                <w:lang w:val="en-US"/>
              </w:rPr>
            </w:pPr>
            <w:r w:rsidRPr="00086351">
              <w:rPr>
                <w:rFonts w:ascii="Arial" w:hAnsi="Arial" w:cs="Arial"/>
                <w:color w:val="000000" w:themeColor="text1"/>
                <w:sz w:val="22"/>
                <w:szCs w:val="22"/>
                <w:lang w:val="en-US"/>
              </w:rPr>
              <w:t>Easier</w:t>
            </w:r>
          </w:p>
          <w:p w14:paraId="2CE033CC" w14:textId="77777777" w:rsidR="00A379CC" w:rsidRPr="00086351" w:rsidRDefault="00A379CC" w:rsidP="0092105B">
            <w:pPr>
              <w:spacing w:line="360" w:lineRule="auto"/>
              <w:rPr>
                <w:rFonts w:ascii="Arial" w:hAnsi="Arial" w:cs="Arial"/>
                <w:color w:val="000000" w:themeColor="text1"/>
                <w:sz w:val="22"/>
                <w:szCs w:val="22"/>
                <w:lang w:val="en-US"/>
              </w:rPr>
            </w:pPr>
          </w:p>
        </w:tc>
      </w:tr>
      <w:tr w:rsidR="00A379CC" w:rsidRPr="00086351" w14:paraId="6D97ED37" w14:textId="77777777" w:rsidTr="0092105B">
        <w:tc>
          <w:tcPr>
            <w:tcW w:w="4531" w:type="dxa"/>
          </w:tcPr>
          <w:p w14:paraId="37F303B2" w14:textId="77777777" w:rsidR="00A379CC" w:rsidRPr="00086351" w:rsidRDefault="00A379CC" w:rsidP="0092105B">
            <w:pPr>
              <w:spacing w:line="360" w:lineRule="auto"/>
              <w:rPr>
                <w:rFonts w:ascii="Arial" w:hAnsi="Arial" w:cs="Arial"/>
                <w:color w:val="000000" w:themeColor="text1"/>
                <w:sz w:val="22"/>
                <w:szCs w:val="22"/>
                <w:lang w:val="en-US"/>
              </w:rPr>
            </w:pPr>
          </w:p>
        </w:tc>
        <w:tc>
          <w:tcPr>
            <w:tcW w:w="4531" w:type="dxa"/>
          </w:tcPr>
          <w:p w14:paraId="00E191D2" w14:textId="77777777" w:rsidR="00A379CC" w:rsidRPr="00086351" w:rsidRDefault="00A379CC" w:rsidP="0092105B">
            <w:pPr>
              <w:spacing w:line="360" w:lineRule="auto"/>
              <w:rPr>
                <w:rFonts w:ascii="Arial" w:hAnsi="Arial" w:cs="Arial"/>
                <w:color w:val="000000" w:themeColor="text1"/>
                <w:sz w:val="22"/>
                <w:szCs w:val="22"/>
                <w:lang w:val="en-US"/>
              </w:rPr>
            </w:pPr>
            <w:r w:rsidRPr="00086351">
              <w:rPr>
                <w:rFonts w:ascii="Arial" w:hAnsi="Arial" w:cs="Arial"/>
                <w:color w:val="000000" w:themeColor="text1"/>
                <w:sz w:val="22"/>
                <w:szCs w:val="22"/>
                <w:lang w:val="en-US"/>
              </w:rPr>
              <w:t>More difficult</w:t>
            </w:r>
          </w:p>
          <w:p w14:paraId="68A3C3B5" w14:textId="77777777" w:rsidR="00A379CC" w:rsidRPr="00086351" w:rsidRDefault="00A379CC" w:rsidP="0092105B">
            <w:pPr>
              <w:spacing w:line="360" w:lineRule="auto"/>
              <w:rPr>
                <w:rFonts w:ascii="Arial" w:hAnsi="Arial" w:cs="Arial"/>
                <w:color w:val="000000" w:themeColor="text1"/>
                <w:sz w:val="22"/>
                <w:szCs w:val="22"/>
                <w:lang w:val="en-US"/>
              </w:rPr>
            </w:pPr>
          </w:p>
        </w:tc>
      </w:tr>
      <w:tr w:rsidR="00A379CC" w:rsidRPr="00086351" w14:paraId="18195A89" w14:textId="77777777" w:rsidTr="0092105B">
        <w:tc>
          <w:tcPr>
            <w:tcW w:w="4531" w:type="dxa"/>
          </w:tcPr>
          <w:p w14:paraId="787442F3" w14:textId="77777777" w:rsidR="00A379CC" w:rsidRPr="00086351" w:rsidRDefault="00A379CC" w:rsidP="0092105B">
            <w:pPr>
              <w:spacing w:line="360" w:lineRule="auto"/>
              <w:rPr>
                <w:rFonts w:ascii="Arial" w:hAnsi="Arial" w:cs="Arial"/>
                <w:color w:val="000000" w:themeColor="text1"/>
                <w:sz w:val="22"/>
                <w:szCs w:val="22"/>
                <w:lang w:val="en-US"/>
              </w:rPr>
            </w:pPr>
          </w:p>
        </w:tc>
        <w:tc>
          <w:tcPr>
            <w:tcW w:w="4531" w:type="dxa"/>
          </w:tcPr>
          <w:p w14:paraId="1F395ABE" w14:textId="77777777" w:rsidR="00A379CC" w:rsidRPr="00086351" w:rsidRDefault="00A379CC" w:rsidP="0092105B">
            <w:pPr>
              <w:spacing w:line="360" w:lineRule="auto"/>
              <w:rPr>
                <w:rFonts w:ascii="Arial" w:hAnsi="Arial" w:cs="Arial"/>
                <w:color w:val="000000" w:themeColor="text1"/>
                <w:sz w:val="22"/>
                <w:szCs w:val="22"/>
                <w:lang w:val="en-US"/>
              </w:rPr>
            </w:pPr>
            <w:r w:rsidRPr="00086351">
              <w:rPr>
                <w:rFonts w:ascii="Arial" w:hAnsi="Arial" w:cs="Arial"/>
                <w:color w:val="000000" w:themeColor="text1"/>
                <w:sz w:val="22"/>
                <w:szCs w:val="22"/>
                <w:lang w:val="en-US"/>
              </w:rPr>
              <w:t xml:space="preserve">I do not </w:t>
            </w:r>
            <w:proofErr w:type="gramStart"/>
            <w:r w:rsidRPr="00086351">
              <w:rPr>
                <w:rFonts w:ascii="Arial" w:hAnsi="Arial" w:cs="Arial"/>
                <w:color w:val="000000" w:themeColor="text1"/>
                <w:sz w:val="22"/>
                <w:szCs w:val="22"/>
                <w:lang w:val="en-US"/>
              </w:rPr>
              <w:t>know</w:t>
            </w:r>
            <w:proofErr w:type="gramEnd"/>
          </w:p>
          <w:p w14:paraId="765AE53D" w14:textId="77777777" w:rsidR="00A379CC" w:rsidRPr="00086351" w:rsidRDefault="00A379CC" w:rsidP="0092105B">
            <w:pPr>
              <w:spacing w:line="360" w:lineRule="auto"/>
              <w:rPr>
                <w:rFonts w:ascii="Arial" w:hAnsi="Arial" w:cs="Arial"/>
                <w:color w:val="000000" w:themeColor="text1"/>
                <w:sz w:val="22"/>
                <w:szCs w:val="22"/>
                <w:lang w:val="en-US"/>
              </w:rPr>
            </w:pPr>
          </w:p>
        </w:tc>
      </w:tr>
      <w:tr w:rsidR="00A379CC" w:rsidRPr="00086351" w14:paraId="59D57715" w14:textId="77777777" w:rsidTr="0092105B">
        <w:tc>
          <w:tcPr>
            <w:tcW w:w="4531" w:type="dxa"/>
          </w:tcPr>
          <w:p w14:paraId="1FB2F989" w14:textId="77777777" w:rsidR="00A379CC" w:rsidRPr="00086351" w:rsidRDefault="00A379CC" w:rsidP="0092105B">
            <w:pPr>
              <w:spacing w:line="360" w:lineRule="auto"/>
              <w:rPr>
                <w:rFonts w:ascii="Arial" w:hAnsi="Arial" w:cs="Arial"/>
                <w:color w:val="000000" w:themeColor="text1"/>
                <w:sz w:val="22"/>
                <w:szCs w:val="22"/>
                <w:lang w:val="en-US"/>
              </w:rPr>
            </w:pPr>
            <w:r w:rsidRPr="00086351">
              <w:rPr>
                <w:rFonts w:ascii="Arial" w:hAnsi="Arial" w:cs="Arial"/>
                <w:color w:val="000000" w:themeColor="text1"/>
                <w:sz w:val="22"/>
                <w:szCs w:val="22"/>
                <w:lang w:val="en-US"/>
              </w:rPr>
              <w:t>13. Do you think we included enough information to help a person with memory complaints decide about diagnostic testing for dementia?</w:t>
            </w:r>
          </w:p>
        </w:tc>
        <w:tc>
          <w:tcPr>
            <w:tcW w:w="4531" w:type="dxa"/>
          </w:tcPr>
          <w:p w14:paraId="301BC65A" w14:textId="77777777" w:rsidR="00A379CC" w:rsidRPr="00086351" w:rsidRDefault="00A379CC" w:rsidP="0092105B">
            <w:pPr>
              <w:spacing w:line="360" w:lineRule="auto"/>
              <w:rPr>
                <w:rFonts w:ascii="Arial" w:hAnsi="Arial" w:cs="Arial"/>
                <w:color w:val="000000" w:themeColor="text1"/>
                <w:sz w:val="22"/>
                <w:szCs w:val="22"/>
                <w:lang w:val="en-US"/>
              </w:rPr>
            </w:pPr>
            <w:r w:rsidRPr="00086351">
              <w:rPr>
                <w:rFonts w:ascii="Arial" w:hAnsi="Arial" w:cs="Arial"/>
                <w:color w:val="000000" w:themeColor="text1"/>
                <w:sz w:val="22"/>
                <w:szCs w:val="22"/>
                <w:lang w:val="en-US"/>
              </w:rPr>
              <w:t>Yes</w:t>
            </w:r>
          </w:p>
          <w:p w14:paraId="34952C69" w14:textId="77777777" w:rsidR="00A379CC" w:rsidRPr="00086351" w:rsidRDefault="00A379CC" w:rsidP="0092105B">
            <w:pPr>
              <w:spacing w:line="360" w:lineRule="auto"/>
              <w:rPr>
                <w:rFonts w:ascii="Arial" w:hAnsi="Arial" w:cs="Arial"/>
                <w:color w:val="000000" w:themeColor="text1"/>
                <w:sz w:val="22"/>
                <w:szCs w:val="22"/>
                <w:lang w:val="en-US"/>
              </w:rPr>
            </w:pPr>
          </w:p>
        </w:tc>
      </w:tr>
      <w:tr w:rsidR="00A379CC" w:rsidRPr="00086351" w14:paraId="77649BB3" w14:textId="77777777" w:rsidTr="0092105B">
        <w:tc>
          <w:tcPr>
            <w:tcW w:w="4531" w:type="dxa"/>
          </w:tcPr>
          <w:p w14:paraId="6D4650A5" w14:textId="77777777" w:rsidR="00A379CC" w:rsidRPr="00086351" w:rsidRDefault="00A379CC" w:rsidP="0092105B">
            <w:pPr>
              <w:spacing w:line="360" w:lineRule="auto"/>
              <w:rPr>
                <w:rFonts w:ascii="Arial" w:hAnsi="Arial" w:cs="Arial"/>
                <w:color w:val="000000" w:themeColor="text1"/>
                <w:sz w:val="22"/>
                <w:szCs w:val="22"/>
                <w:lang w:val="en-US"/>
              </w:rPr>
            </w:pPr>
          </w:p>
        </w:tc>
        <w:tc>
          <w:tcPr>
            <w:tcW w:w="4531" w:type="dxa"/>
          </w:tcPr>
          <w:p w14:paraId="3D90B8FC" w14:textId="77777777" w:rsidR="00A379CC" w:rsidRPr="00086351" w:rsidRDefault="00A379CC" w:rsidP="0092105B">
            <w:pPr>
              <w:spacing w:line="360" w:lineRule="auto"/>
              <w:rPr>
                <w:rFonts w:ascii="Arial" w:hAnsi="Arial" w:cs="Arial"/>
                <w:color w:val="000000" w:themeColor="text1"/>
                <w:sz w:val="22"/>
                <w:szCs w:val="22"/>
                <w:lang w:val="en-US"/>
              </w:rPr>
            </w:pPr>
            <w:r w:rsidRPr="00086351">
              <w:rPr>
                <w:rFonts w:ascii="Arial" w:hAnsi="Arial" w:cs="Arial"/>
                <w:color w:val="000000" w:themeColor="text1"/>
                <w:sz w:val="22"/>
                <w:szCs w:val="22"/>
                <w:lang w:val="en-US"/>
              </w:rPr>
              <w:t>No</w:t>
            </w:r>
          </w:p>
          <w:p w14:paraId="74157CE0" w14:textId="77777777" w:rsidR="00A379CC" w:rsidRPr="00086351" w:rsidRDefault="00A379CC" w:rsidP="0092105B">
            <w:pPr>
              <w:spacing w:line="360" w:lineRule="auto"/>
              <w:rPr>
                <w:rFonts w:ascii="Arial" w:hAnsi="Arial" w:cs="Arial"/>
                <w:color w:val="000000" w:themeColor="text1"/>
                <w:sz w:val="22"/>
                <w:szCs w:val="22"/>
                <w:lang w:val="en-US"/>
              </w:rPr>
            </w:pPr>
          </w:p>
        </w:tc>
      </w:tr>
      <w:tr w:rsidR="00A379CC" w:rsidRPr="008407E3" w14:paraId="2157CE13" w14:textId="77777777" w:rsidTr="0092105B">
        <w:tc>
          <w:tcPr>
            <w:tcW w:w="4531" w:type="dxa"/>
          </w:tcPr>
          <w:p w14:paraId="69B62BD1" w14:textId="77777777" w:rsidR="00A379CC" w:rsidRPr="00086351" w:rsidRDefault="00A379CC" w:rsidP="0092105B">
            <w:pPr>
              <w:spacing w:line="360" w:lineRule="auto"/>
              <w:rPr>
                <w:rFonts w:ascii="Arial" w:hAnsi="Arial" w:cs="Arial"/>
                <w:color w:val="000000" w:themeColor="text1"/>
                <w:sz w:val="22"/>
                <w:szCs w:val="22"/>
                <w:lang w:val="en-US"/>
              </w:rPr>
            </w:pPr>
            <w:r w:rsidRPr="00086351">
              <w:rPr>
                <w:rFonts w:ascii="Arial" w:hAnsi="Arial" w:cs="Arial"/>
                <w:color w:val="000000" w:themeColor="text1"/>
                <w:sz w:val="22"/>
                <w:szCs w:val="22"/>
                <w:lang w:val="en-US"/>
              </w:rPr>
              <w:t>14. What did you like about the patient decision aid?</w:t>
            </w:r>
          </w:p>
        </w:tc>
        <w:tc>
          <w:tcPr>
            <w:tcW w:w="4531" w:type="dxa"/>
          </w:tcPr>
          <w:p w14:paraId="0CBBF2A1" w14:textId="77777777" w:rsidR="00A379CC" w:rsidRPr="00086351" w:rsidRDefault="00A379CC" w:rsidP="0092105B">
            <w:pPr>
              <w:spacing w:line="360" w:lineRule="auto"/>
              <w:rPr>
                <w:rFonts w:ascii="Arial" w:hAnsi="Arial" w:cs="Arial"/>
                <w:color w:val="000000" w:themeColor="text1"/>
                <w:sz w:val="22"/>
                <w:szCs w:val="22"/>
                <w:lang w:val="en-US"/>
              </w:rPr>
            </w:pPr>
          </w:p>
        </w:tc>
      </w:tr>
      <w:tr w:rsidR="00A379CC" w:rsidRPr="008407E3" w14:paraId="74F94504" w14:textId="77777777" w:rsidTr="0092105B">
        <w:tc>
          <w:tcPr>
            <w:tcW w:w="4531" w:type="dxa"/>
          </w:tcPr>
          <w:p w14:paraId="40898299" w14:textId="77777777" w:rsidR="00A379CC" w:rsidRPr="00086351" w:rsidRDefault="00A379CC" w:rsidP="0092105B">
            <w:pPr>
              <w:spacing w:line="360" w:lineRule="auto"/>
              <w:rPr>
                <w:rFonts w:ascii="Arial" w:hAnsi="Arial" w:cs="Arial"/>
                <w:color w:val="000000" w:themeColor="text1"/>
                <w:sz w:val="22"/>
                <w:szCs w:val="22"/>
                <w:lang w:val="en-US"/>
              </w:rPr>
            </w:pPr>
            <w:r w:rsidRPr="00086351">
              <w:rPr>
                <w:rFonts w:ascii="Arial" w:hAnsi="Arial" w:cs="Arial"/>
                <w:color w:val="000000" w:themeColor="text1"/>
                <w:sz w:val="22"/>
                <w:szCs w:val="22"/>
                <w:lang w:val="en-US"/>
              </w:rPr>
              <w:t>15. What suggestions do you have to improve the patient decision aid?</w:t>
            </w:r>
          </w:p>
        </w:tc>
        <w:tc>
          <w:tcPr>
            <w:tcW w:w="4531" w:type="dxa"/>
          </w:tcPr>
          <w:p w14:paraId="7663FD4C" w14:textId="77777777" w:rsidR="00A379CC" w:rsidRPr="00086351" w:rsidRDefault="00A379CC" w:rsidP="0092105B">
            <w:pPr>
              <w:spacing w:line="360" w:lineRule="auto"/>
              <w:rPr>
                <w:rFonts w:ascii="Arial" w:hAnsi="Arial" w:cs="Arial"/>
                <w:color w:val="000000" w:themeColor="text1"/>
                <w:sz w:val="22"/>
                <w:szCs w:val="22"/>
                <w:lang w:val="en-US"/>
              </w:rPr>
            </w:pPr>
          </w:p>
        </w:tc>
      </w:tr>
    </w:tbl>
    <w:p w14:paraId="19D9A6C3" w14:textId="77777777" w:rsidR="00A379CC" w:rsidRPr="00086351" w:rsidRDefault="00A379CC" w:rsidP="00A379CC">
      <w:pPr>
        <w:spacing w:line="360" w:lineRule="auto"/>
        <w:rPr>
          <w:rFonts w:ascii="Arial" w:hAnsi="Arial" w:cs="Arial"/>
          <w:b/>
          <w:bCs/>
          <w:color w:val="000000" w:themeColor="text1"/>
          <w:sz w:val="22"/>
          <w:szCs w:val="22"/>
          <w:lang w:val="en-US"/>
        </w:rPr>
      </w:pPr>
    </w:p>
    <w:p w14:paraId="4DDF4781" w14:textId="77777777" w:rsidR="00A379CC" w:rsidRPr="00086351" w:rsidRDefault="00A379CC" w:rsidP="00A379CC">
      <w:pPr>
        <w:spacing w:line="360" w:lineRule="auto"/>
        <w:rPr>
          <w:rFonts w:ascii="Arial" w:hAnsi="Arial" w:cs="Arial"/>
          <w:b/>
          <w:bCs/>
          <w:color w:val="000000" w:themeColor="text1"/>
          <w:sz w:val="22"/>
          <w:szCs w:val="22"/>
          <w:lang w:val="en-US"/>
        </w:rPr>
      </w:pPr>
    </w:p>
    <w:p w14:paraId="09C6F057" w14:textId="77777777" w:rsidR="00A379CC" w:rsidRPr="00086351" w:rsidRDefault="00A379CC" w:rsidP="00A379CC">
      <w:pPr>
        <w:spacing w:line="360" w:lineRule="auto"/>
        <w:rPr>
          <w:rFonts w:ascii="Arial" w:hAnsi="Arial" w:cs="Arial"/>
          <w:b/>
          <w:bCs/>
          <w:color w:val="000000" w:themeColor="text1"/>
          <w:sz w:val="22"/>
          <w:szCs w:val="22"/>
          <w:lang w:val="en-US"/>
        </w:rPr>
      </w:pPr>
    </w:p>
    <w:p w14:paraId="2FFEF03B" w14:textId="77777777" w:rsidR="00A379CC" w:rsidRPr="00086351" w:rsidRDefault="00A379CC" w:rsidP="00A379CC">
      <w:pPr>
        <w:spacing w:line="360" w:lineRule="auto"/>
        <w:rPr>
          <w:rFonts w:ascii="Arial" w:hAnsi="Arial" w:cs="Arial"/>
          <w:b/>
          <w:bCs/>
          <w:color w:val="000000" w:themeColor="text1"/>
          <w:sz w:val="22"/>
          <w:szCs w:val="22"/>
          <w:lang w:val="en-US"/>
        </w:rPr>
      </w:pPr>
    </w:p>
    <w:p w14:paraId="6252CADE" w14:textId="77777777" w:rsidR="00A379CC" w:rsidRPr="00086351" w:rsidRDefault="00A379CC" w:rsidP="00A379CC">
      <w:pPr>
        <w:spacing w:line="360" w:lineRule="auto"/>
        <w:rPr>
          <w:rFonts w:ascii="Arial" w:hAnsi="Arial" w:cs="Arial"/>
          <w:b/>
          <w:bCs/>
          <w:color w:val="000000" w:themeColor="text1"/>
          <w:sz w:val="22"/>
          <w:szCs w:val="22"/>
          <w:lang w:val="en-US"/>
        </w:rPr>
      </w:pPr>
    </w:p>
    <w:p w14:paraId="1D3D92C6" w14:textId="77777777" w:rsidR="00A379CC" w:rsidRPr="00086351" w:rsidRDefault="00A379CC" w:rsidP="00A379CC">
      <w:pPr>
        <w:spacing w:line="360" w:lineRule="auto"/>
        <w:rPr>
          <w:rFonts w:ascii="Arial" w:hAnsi="Arial" w:cs="Arial"/>
          <w:b/>
          <w:bCs/>
          <w:color w:val="000000" w:themeColor="text1"/>
          <w:sz w:val="22"/>
          <w:szCs w:val="22"/>
          <w:lang w:val="en-US"/>
        </w:rPr>
      </w:pPr>
    </w:p>
    <w:p w14:paraId="5E346D86" w14:textId="77777777" w:rsidR="00A379CC" w:rsidRPr="00086351" w:rsidRDefault="00A379CC" w:rsidP="00A379CC">
      <w:pPr>
        <w:spacing w:line="360" w:lineRule="auto"/>
        <w:rPr>
          <w:rFonts w:ascii="Arial" w:hAnsi="Arial" w:cs="Arial"/>
          <w:b/>
          <w:bCs/>
          <w:color w:val="000000" w:themeColor="text1"/>
          <w:sz w:val="22"/>
          <w:szCs w:val="22"/>
          <w:lang w:val="en-US"/>
        </w:rPr>
      </w:pPr>
    </w:p>
    <w:p w14:paraId="1C5AA558" w14:textId="77777777" w:rsidR="00A379CC" w:rsidRPr="00086351" w:rsidRDefault="00A379CC" w:rsidP="00A379CC">
      <w:pPr>
        <w:spacing w:line="360" w:lineRule="auto"/>
        <w:rPr>
          <w:rFonts w:ascii="Arial" w:hAnsi="Arial" w:cs="Arial"/>
          <w:b/>
          <w:bCs/>
          <w:color w:val="000000" w:themeColor="text1"/>
          <w:sz w:val="22"/>
          <w:szCs w:val="22"/>
          <w:lang w:val="en-US"/>
        </w:rPr>
      </w:pPr>
    </w:p>
    <w:p w14:paraId="5C85D784" w14:textId="77777777" w:rsidR="00A379CC" w:rsidRPr="00086351" w:rsidRDefault="00A379CC" w:rsidP="00A379CC">
      <w:pPr>
        <w:spacing w:line="360" w:lineRule="auto"/>
        <w:rPr>
          <w:rFonts w:ascii="Arial" w:hAnsi="Arial" w:cs="Arial"/>
          <w:b/>
          <w:bCs/>
          <w:color w:val="000000" w:themeColor="text1"/>
          <w:sz w:val="22"/>
          <w:szCs w:val="22"/>
          <w:lang w:val="en-US"/>
        </w:rPr>
      </w:pPr>
      <w:r w:rsidRPr="00086351">
        <w:rPr>
          <w:rFonts w:ascii="Arial" w:hAnsi="Arial" w:cs="Arial"/>
          <w:b/>
          <w:bCs/>
          <w:color w:val="000000" w:themeColor="text1"/>
          <w:sz w:val="22"/>
          <w:szCs w:val="22"/>
          <w:lang w:val="en-US"/>
        </w:rPr>
        <w:lastRenderedPageBreak/>
        <w:t>Appendix C.</w:t>
      </w:r>
    </w:p>
    <w:p w14:paraId="15A9C5C9" w14:textId="77777777" w:rsidR="00A379CC" w:rsidRPr="00086351" w:rsidRDefault="00A379CC" w:rsidP="00A379CC">
      <w:pPr>
        <w:spacing w:line="360" w:lineRule="auto"/>
        <w:rPr>
          <w:rFonts w:ascii="Arial" w:hAnsi="Arial" w:cs="Arial"/>
          <w:color w:val="000000" w:themeColor="text1"/>
          <w:sz w:val="22"/>
          <w:szCs w:val="22"/>
          <w:lang w:val="en-US"/>
        </w:rPr>
      </w:pPr>
    </w:p>
    <w:p w14:paraId="2D1579E6" w14:textId="22B7D9EE" w:rsidR="00A379CC" w:rsidRPr="00086351" w:rsidRDefault="00A379CC" w:rsidP="00A379CC">
      <w:pPr>
        <w:spacing w:line="360" w:lineRule="auto"/>
        <w:rPr>
          <w:rFonts w:ascii="Arial" w:hAnsi="Arial" w:cs="Arial"/>
          <w:color w:val="000000" w:themeColor="text1"/>
          <w:sz w:val="22"/>
          <w:szCs w:val="22"/>
          <w:lang w:val="en-US"/>
        </w:rPr>
      </w:pPr>
      <w:r w:rsidRPr="00086351">
        <w:rPr>
          <w:rFonts w:ascii="Arial" w:hAnsi="Arial" w:cs="Arial"/>
          <w:b/>
          <w:bCs/>
          <w:color w:val="000000" w:themeColor="text1"/>
          <w:sz w:val="22"/>
          <w:szCs w:val="22"/>
          <w:lang w:val="en-US"/>
        </w:rPr>
        <w:t xml:space="preserve">Table </w:t>
      </w:r>
      <w:r w:rsidR="00126314">
        <w:rPr>
          <w:rFonts w:ascii="Arial" w:hAnsi="Arial" w:cs="Arial"/>
          <w:b/>
          <w:bCs/>
          <w:color w:val="000000" w:themeColor="text1"/>
          <w:sz w:val="22"/>
          <w:szCs w:val="22"/>
          <w:lang w:val="en-US"/>
        </w:rPr>
        <w:t>S2</w:t>
      </w:r>
      <w:r w:rsidRPr="00086351">
        <w:rPr>
          <w:rFonts w:ascii="Arial" w:hAnsi="Arial" w:cs="Arial"/>
          <w:color w:val="000000" w:themeColor="text1"/>
          <w:sz w:val="22"/>
          <w:szCs w:val="22"/>
          <w:lang w:val="en-US"/>
        </w:rPr>
        <w:t xml:space="preserve">: Semi-structured interview </w:t>
      </w:r>
      <w:proofErr w:type="gramStart"/>
      <w:r w:rsidRPr="00086351">
        <w:rPr>
          <w:rFonts w:ascii="Arial" w:hAnsi="Arial" w:cs="Arial"/>
          <w:color w:val="000000" w:themeColor="text1"/>
          <w:sz w:val="22"/>
          <w:szCs w:val="22"/>
          <w:lang w:val="en-US"/>
        </w:rPr>
        <w:t>guide</w:t>
      </w:r>
      <w:proofErr w:type="gramEnd"/>
      <w:r w:rsidRPr="00086351">
        <w:rPr>
          <w:rFonts w:ascii="Arial" w:hAnsi="Arial" w:cs="Arial"/>
          <w:color w:val="000000" w:themeColor="text1"/>
          <w:sz w:val="22"/>
          <w:szCs w:val="22"/>
          <w:lang w:val="en-US"/>
        </w:rPr>
        <w:t xml:space="preserve"> online users</w:t>
      </w:r>
    </w:p>
    <w:tbl>
      <w:tblPr>
        <w:tblStyle w:val="Tabelraster"/>
        <w:tblW w:w="0" w:type="auto"/>
        <w:tblLook w:val="04A0" w:firstRow="1" w:lastRow="0" w:firstColumn="1" w:lastColumn="0" w:noHBand="0" w:noVBand="1"/>
      </w:tblPr>
      <w:tblGrid>
        <w:gridCol w:w="4111"/>
        <w:gridCol w:w="4945"/>
      </w:tblGrid>
      <w:tr w:rsidR="00A379CC" w:rsidRPr="00086351" w14:paraId="3D2211B5" w14:textId="77777777" w:rsidTr="0092105B">
        <w:tc>
          <w:tcPr>
            <w:tcW w:w="4111" w:type="dxa"/>
            <w:tcBorders>
              <w:left w:val="nil"/>
              <w:bottom w:val="single" w:sz="4" w:space="0" w:color="auto"/>
              <w:right w:val="nil"/>
            </w:tcBorders>
          </w:tcPr>
          <w:p w14:paraId="2BF24A24" w14:textId="77777777" w:rsidR="00A379CC" w:rsidRPr="00086351" w:rsidRDefault="00A379CC" w:rsidP="0092105B">
            <w:pPr>
              <w:spacing w:line="360" w:lineRule="auto"/>
              <w:rPr>
                <w:rFonts w:ascii="Arial" w:hAnsi="Arial" w:cs="Arial"/>
                <w:b/>
                <w:bCs/>
                <w:color w:val="000000" w:themeColor="text1"/>
                <w:sz w:val="22"/>
                <w:szCs w:val="22"/>
                <w:lang w:val="en-US"/>
              </w:rPr>
            </w:pPr>
            <w:r w:rsidRPr="00086351">
              <w:rPr>
                <w:rFonts w:ascii="Arial" w:hAnsi="Arial" w:cs="Arial"/>
                <w:b/>
                <w:bCs/>
                <w:color w:val="000000" w:themeColor="text1"/>
                <w:sz w:val="22"/>
                <w:szCs w:val="22"/>
                <w:lang w:val="en-US"/>
              </w:rPr>
              <w:t>Main questions</w:t>
            </w:r>
          </w:p>
        </w:tc>
        <w:tc>
          <w:tcPr>
            <w:tcW w:w="4945" w:type="dxa"/>
            <w:tcBorders>
              <w:left w:val="nil"/>
              <w:right w:val="nil"/>
            </w:tcBorders>
          </w:tcPr>
          <w:p w14:paraId="09131BE7" w14:textId="77777777" w:rsidR="00A379CC" w:rsidRPr="00086351" w:rsidRDefault="00A379CC" w:rsidP="0092105B">
            <w:pPr>
              <w:spacing w:line="360" w:lineRule="auto"/>
              <w:rPr>
                <w:rFonts w:ascii="Arial" w:hAnsi="Arial" w:cs="Arial"/>
                <w:b/>
                <w:bCs/>
                <w:color w:val="000000" w:themeColor="text1"/>
                <w:sz w:val="22"/>
                <w:szCs w:val="22"/>
                <w:lang w:val="en-US"/>
              </w:rPr>
            </w:pPr>
            <w:r w:rsidRPr="00086351">
              <w:rPr>
                <w:rFonts w:ascii="Arial" w:hAnsi="Arial" w:cs="Arial"/>
                <w:b/>
                <w:bCs/>
                <w:color w:val="000000" w:themeColor="text1"/>
                <w:sz w:val="22"/>
                <w:szCs w:val="22"/>
                <w:lang w:val="en-US"/>
              </w:rPr>
              <w:t xml:space="preserve">Subtopics </w:t>
            </w:r>
          </w:p>
        </w:tc>
      </w:tr>
      <w:tr w:rsidR="00A379CC" w:rsidRPr="008407E3" w14:paraId="19F85DD5" w14:textId="77777777" w:rsidTr="0092105B">
        <w:tc>
          <w:tcPr>
            <w:tcW w:w="4111" w:type="dxa"/>
            <w:tcBorders>
              <w:left w:val="nil"/>
              <w:right w:val="nil"/>
            </w:tcBorders>
          </w:tcPr>
          <w:p w14:paraId="5F0E2DB6" w14:textId="77777777" w:rsidR="00A379CC" w:rsidRPr="00086351" w:rsidRDefault="00A379CC" w:rsidP="0092105B">
            <w:pPr>
              <w:spacing w:line="360" w:lineRule="auto"/>
              <w:rPr>
                <w:rFonts w:ascii="Arial" w:hAnsi="Arial" w:cs="Arial"/>
                <w:color w:val="000000" w:themeColor="text1"/>
                <w:sz w:val="22"/>
                <w:szCs w:val="22"/>
                <w:lang w:val="en-US"/>
              </w:rPr>
            </w:pPr>
            <w:r w:rsidRPr="00086351">
              <w:rPr>
                <w:rFonts w:ascii="Arial" w:hAnsi="Arial" w:cs="Arial"/>
                <w:color w:val="000000" w:themeColor="text1"/>
                <w:sz w:val="22"/>
                <w:szCs w:val="22"/>
                <w:lang w:val="en-US"/>
              </w:rPr>
              <w:t>How did you experience the use of the patient decision aid?</w:t>
            </w:r>
          </w:p>
        </w:tc>
        <w:tc>
          <w:tcPr>
            <w:tcW w:w="4945" w:type="dxa"/>
            <w:tcBorders>
              <w:left w:val="nil"/>
              <w:right w:val="nil"/>
            </w:tcBorders>
          </w:tcPr>
          <w:p w14:paraId="3DFC7A9B" w14:textId="77777777" w:rsidR="00A379CC" w:rsidRPr="00086351" w:rsidRDefault="00A379CC" w:rsidP="0092105B">
            <w:pPr>
              <w:spacing w:line="360" w:lineRule="auto"/>
              <w:rPr>
                <w:rFonts w:ascii="Arial" w:hAnsi="Arial" w:cs="Arial"/>
                <w:color w:val="000000" w:themeColor="text1"/>
                <w:sz w:val="22"/>
                <w:szCs w:val="22"/>
                <w:lang w:val="en-US"/>
              </w:rPr>
            </w:pPr>
          </w:p>
        </w:tc>
      </w:tr>
      <w:tr w:rsidR="00A379CC" w:rsidRPr="008407E3" w14:paraId="02D36B93" w14:textId="77777777" w:rsidTr="0092105B">
        <w:tc>
          <w:tcPr>
            <w:tcW w:w="4111" w:type="dxa"/>
            <w:tcBorders>
              <w:left w:val="nil"/>
              <w:right w:val="nil"/>
            </w:tcBorders>
          </w:tcPr>
          <w:p w14:paraId="68347FD4" w14:textId="77777777" w:rsidR="00A379CC" w:rsidRPr="00086351" w:rsidRDefault="00A379CC" w:rsidP="0092105B">
            <w:pPr>
              <w:spacing w:line="360" w:lineRule="auto"/>
              <w:rPr>
                <w:rFonts w:ascii="Arial" w:hAnsi="Arial" w:cs="Arial"/>
                <w:color w:val="000000" w:themeColor="text1"/>
                <w:sz w:val="22"/>
                <w:szCs w:val="22"/>
                <w:lang w:val="en-US"/>
              </w:rPr>
            </w:pPr>
            <w:r w:rsidRPr="00086351">
              <w:rPr>
                <w:rFonts w:ascii="Arial" w:hAnsi="Arial" w:cs="Arial"/>
                <w:color w:val="000000" w:themeColor="text1"/>
                <w:sz w:val="22"/>
                <w:szCs w:val="22"/>
                <w:lang w:val="en-US"/>
              </w:rPr>
              <w:t>Why did you use the patient decision aid?</w:t>
            </w:r>
          </w:p>
        </w:tc>
        <w:tc>
          <w:tcPr>
            <w:tcW w:w="4945" w:type="dxa"/>
            <w:tcBorders>
              <w:left w:val="nil"/>
              <w:right w:val="nil"/>
            </w:tcBorders>
          </w:tcPr>
          <w:p w14:paraId="4118E4D9" w14:textId="77777777" w:rsidR="00A379CC" w:rsidRPr="00086351" w:rsidRDefault="00A379CC" w:rsidP="00A379CC">
            <w:pPr>
              <w:pStyle w:val="Lijstalinea"/>
              <w:numPr>
                <w:ilvl w:val="0"/>
                <w:numId w:val="1"/>
              </w:numPr>
              <w:spacing w:line="360" w:lineRule="auto"/>
              <w:rPr>
                <w:rFonts w:ascii="Arial" w:hAnsi="Arial" w:cs="Arial"/>
                <w:color w:val="000000" w:themeColor="text1"/>
                <w:sz w:val="22"/>
                <w:szCs w:val="22"/>
                <w:lang w:val="en-US"/>
              </w:rPr>
            </w:pPr>
            <w:r w:rsidRPr="00086351">
              <w:rPr>
                <w:rFonts w:ascii="Arial" w:hAnsi="Arial" w:cs="Arial"/>
                <w:color w:val="000000" w:themeColor="text1"/>
                <w:sz w:val="22"/>
                <w:szCs w:val="22"/>
                <w:lang w:val="en-US"/>
              </w:rPr>
              <w:t xml:space="preserve">How did you </w:t>
            </w:r>
            <w:proofErr w:type="gramStart"/>
            <w:r w:rsidRPr="00086351">
              <w:rPr>
                <w:rFonts w:ascii="Arial" w:hAnsi="Arial" w:cs="Arial"/>
                <w:color w:val="000000" w:themeColor="text1"/>
                <w:sz w:val="22"/>
                <w:szCs w:val="22"/>
                <w:lang w:val="en-US"/>
              </w:rPr>
              <w:t>come into contact with</w:t>
            </w:r>
            <w:proofErr w:type="gramEnd"/>
            <w:r w:rsidRPr="00086351">
              <w:rPr>
                <w:rFonts w:ascii="Arial" w:hAnsi="Arial" w:cs="Arial"/>
                <w:color w:val="000000" w:themeColor="text1"/>
                <w:sz w:val="22"/>
                <w:szCs w:val="22"/>
                <w:lang w:val="en-US"/>
              </w:rPr>
              <w:t xml:space="preserve"> the patient decision aid?</w:t>
            </w:r>
          </w:p>
          <w:p w14:paraId="731023D5" w14:textId="77777777" w:rsidR="00A379CC" w:rsidRPr="00086351" w:rsidRDefault="00A379CC" w:rsidP="00A379CC">
            <w:pPr>
              <w:pStyle w:val="Lijstalinea"/>
              <w:numPr>
                <w:ilvl w:val="0"/>
                <w:numId w:val="1"/>
              </w:numPr>
              <w:spacing w:line="360" w:lineRule="auto"/>
              <w:rPr>
                <w:rFonts w:ascii="Arial" w:hAnsi="Arial" w:cs="Arial"/>
                <w:color w:val="000000" w:themeColor="text1"/>
                <w:sz w:val="22"/>
                <w:szCs w:val="22"/>
                <w:lang w:val="en-US"/>
              </w:rPr>
            </w:pPr>
            <w:r w:rsidRPr="00086351">
              <w:rPr>
                <w:rFonts w:ascii="Arial" w:hAnsi="Arial" w:cs="Arial"/>
                <w:color w:val="000000" w:themeColor="text1"/>
                <w:sz w:val="22"/>
                <w:szCs w:val="22"/>
                <w:lang w:val="en-US"/>
              </w:rPr>
              <w:t>What were your expectations of the patient decision aid?</w:t>
            </w:r>
          </w:p>
          <w:p w14:paraId="4D3B9BC3" w14:textId="77777777" w:rsidR="00A379CC" w:rsidRPr="00086351" w:rsidRDefault="00A379CC" w:rsidP="00A379CC">
            <w:pPr>
              <w:pStyle w:val="Lijstalinea"/>
              <w:numPr>
                <w:ilvl w:val="0"/>
                <w:numId w:val="1"/>
              </w:numPr>
              <w:spacing w:line="360" w:lineRule="auto"/>
              <w:rPr>
                <w:rFonts w:ascii="Arial" w:hAnsi="Arial" w:cs="Arial"/>
                <w:color w:val="000000" w:themeColor="text1"/>
                <w:sz w:val="22"/>
                <w:szCs w:val="22"/>
                <w:lang w:val="en-US"/>
              </w:rPr>
            </w:pPr>
            <w:r w:rsidRPr="00086351">
              <w:rPr>
                <w:rFonts w:ascii="Arial" w:hAnsi="Arial" w:cs="Arial"/>
                <w:color w:val="000000" w:themeColor="text1"/>
                <w:sz w:val="22"/>
                <w:szCs w:val="22"/>
                <w:lang w:val="en-US"/>
              </w:rPr>
              <w:t>Did you already discuss your worries about your memory with a health care professional?</w:t>
            </w:r>
          </w:p>
        </w:tc>
      </w:tr>
      <w:tr w:rsidR="00A379CC" w:rsidRPr="008407E3" w14:paraId="2DE3A352" w14:textId="77777777" w:rsidTr="0092105B">
        <w:tc>
          <w:tcPr>
            <w:tcW w:w="4111" w:type="dxa"/>
            <w:tcBorders>
              <w:left w:val="nil"/>
              <w:right w:val="nil"/>
            </w:tcBorders>
          </w:tcPr>
          <w:p w14:paraId="03D290D1" w14:textId="77777777" w:rsidR="00A379CC" w:rsidRPr="00086351" w:rsidRDefault="00A379CC" w:rsidP="0092105B">
            <w:pPr>
              <w:spacing w:line="360" w:lineRule="auto"/>
              <w:rPr>
                <w:rFonts w:ascii="Arial" w:hAnsi="Arial" w:cs="Arial"/>
                <w:color w:val="000000" w:themeColor="text1"/>
                <w:sz w:val="22"/>
                <w:szCs w:val="22"/>
                <w:lang w:val="en-US"/>
              </w:rPr>
            </w:pPr>
            <w:r w:rsidRPr="00086351">
              <w:rPr>
                <w:rFonts w:ascii="Arial" w:hAnsi="Arial" w:cs="Arial"/>
                <w:color w:val="000000" w:themeColor="text1"/>
                <w:sz w:val="22"/>
                <w:szCs w:val="22"/>
                <w:lang w:val="en-US"/>
              </w:rPr>
              <w:t>What do you think of the patient decision aid?</w:t>
            </w:r>
          </w:p>
        </w:tc>
        <w:tc>
          <w:tcPr>
            <w:tcW w:w="4945" w:type="dxa"/>
            <w:tcBorders>
              <w:left w:val="nil"/>
              <w:right w:val="nil"/>
            </w:tcBorders>
          </w:tcPr>
          <w:p w14:paraId="400A4E10" w14:textId="77777777" w:rsidR="00A379CC" w:rsidRPr="00086351" w:rsidRDefault="00A379CC" w:rsidP="00A379CC">
            <w:pPr>
              <w:pStyle w:val="Lijstalinea"/>
              <w:numPr>
                <w:ilvl w:val="0"/>
                <w:numId w:val="1"/>
              </w:numPr>
              <w:spacing w:line="360" w:lineRule="auto"/>
              <w:rPr>
                <w:rFonts w:ascii="Arial" w:hAnsi="Arial" w:cs="Arial"/>
                <w:color w:val="000000" w:themeColor="text1"/>
                <w:sz w:val="22"/>
                <w:szCs w:val="22"/>
                <w:lang w:val="en-US"/>
              </w:rPr>
            </w:pPr>
            <w:r w:rsidRPr="00086351">
              <w:rPr>
                <w:rFonts w:ascii="Arial" w:hAnsi="Arial" w:cs="Arial"/>
                <w:color w:val="000000" w:themeColor="text1"/>
                <w:sz w:val="22"/>
                <w:szCs w:val="22"/>
                <w:lang w:val="en-US"/>
              </w:rPr>
              <w:t>Which information was of added value for you?</w:t>
            </w:r>
          </w:p>
          <w:p w14:paraId="666185C1" w14:textId="77777777" w:rsidR="00A379CC" w:rsidRPr="00086351" w:rsidRDefault="00A379CC" w:rsidP="00A379CC">
            <w:pPr>
              <w:pStyle w:val="Lijstalinea"/>
              <w:numPr>
                <w:ilvl w:val="0"/>
                <w:numId w:val="1"/>
              </w:numPr>
              <w:spacing w:line="360" w:lineRule="auto"/>
              <w:rPr>
                <w:rFonts w:ascii="Arial" w:hAnsi="Arial" w:cs="Arial"/>
                <w:color w:val="000000" w:themeColor="text1"/>
                <w:sz w:val="22"/>
                <w:szCs w:val="22"/>
                <w:lang w:val="en-US"/>
              </w:rPr>
            </w:pPr>
            <w:r w:rsidRPr="00086351">
              <w:rPr>
                <w:rFonts w:ascii="Arial" w:hAnsi="Arial" w:cs="Arial"/>
                <w:color w:val="000000" w:themeColor="text1"/>
                <w:sz w:val="22"/>
                <w:szCs w:val="22"/>
                <w:lang w:val="en-US"/>
              </w:rPr>
              <w:t>Which information was less relevant for you?</w:t>
            </w:r>
          </w:p>
          <w:p w14:paraId="465538BF" w14:textId="77777777" w:rsidR="00A379CC" w:rsidRPr="00086351" w:rsidRDefault="00A379CC" w:rsidP="00A379CC">
            <w:pPr>
              <w:pStyle w:val="Lijstalinea"/>
              <w:numPr>
                <w:ilvl w:val="0"/>
                <w:numId w:val="1"/>
              </w:numPr>
              <w:spacing w:line="360" w:lineRule="auto"/>
              <w:rPr>
                <w:rFonts w:ascii="Arial" w:hAnsi="Arial" w:cs="Arial"/>
                <w:color w:val="000000" w:themeColor="text1"/>
                <w:sz w:val="22"/>
                <w:szCs w:val="22"/>
                <w:lang w:val="en-US"/>
              </w:rPr>
            </w:pPr>
            <w:r w:rsidRPr="00086351">
              <w:rPr>
                <w:rFonts w:ascii="Arial" w:hAnsi="Arial" w:cs="Arial"/>
                <w:color w:val="000000" w:themeColor="text1"/>
                <w:sz w:val="22"/>
                <w:szCs w:val="22"/>
                <w:lang w:val="en-US"/>
              </w:rPr>
              <w:t>Did you miss information?</w:t>
            </w:r>
          </w:p>
          <w:p w14:paraId="4E6EC5FC" w14:textId="77777777" w:rsidR="00A379CC" w:rsidRPr="00086351" w:rsidRDefault="00A379CC" w:rsidP="00A379CC">
            <w:pPr>
              <w:pStyle w:val="Lijstalinea"/>
              <w:numPr>
                <w:ilvl w:val="0"/>
                <w:numId w:val="1"/>
              </w:numPr>
              <w:spacing w:line="360" w:lineRule="auto"/>
              <w:rPr>
                <w:rFonts w:ascii="Arial" w:hAnsi="Arial" w:cs="Arial"/>
                <w:color w:val="000000" w:themeColor="text1"/>
                <w:sz w:val="22"/>
                <w:szCs w:val="22"/>
                <w:lang w:val="en-US"/>
              </w:rPr>
            </w:pPr>
            <w:r w:rsidRPr="00086351">
              <w:rPr>
                <w:rFonts w:ascii="Arial" w:hAnsi="Arial" w:cs="Arial"/>
                <w:color w:val="000000" w:themeColor="text1"/>
                <w:sz w:val="22"/>
                <w:szCs w:val="22"/>
                <w:lang w:val="en-US"/>
              </w:rPr>
              <w:t>Do you have suggestions for improvement?</w:t>
            </w:r>
          </w:p>
          <w:p w14:paraId="0AAE4325" w14:textId="77777777" w:rsidR="00A379CC" w:rsidRPr="00086351" w:rsidRDefault="00A379CC" w:rsidP="00A379CC">
            <w:pPr>
              <w:pStyle w:val="Lijstalinea"/>
              <w:numPr>
                <w:ilvl w:val="0"/>
                <w:numId w:val="1"/>
              </w:numPr>
              <w:spacing w:line="360" w:lineRule="auto"/>
              <w:rPr>
                <w:rFonts w:ascii="Arial" w:hAnsi="Arial" w:cs="Arial"/>
                <w:color w:val="000000" w:themeColor="text1"/>
                <w:sz w:val="22"/>
                <w:szCs w:val="22"/>
                <w:lang w:val="en-US"/>
              </w:rPr>
            </w:pPr>
            <w:r w:rsidRPr="00086351">
              <w:rPr>
                <w:rFonts w:ascii="Arial" w:hAnsi="Arial" w:cs="Arial"/>
                <w:color w:val="000000" w:themeColor="text1"/>
                <w:sz w:val="22"/>
                <w:szCs w:val="22"/>
                <w:lang w:val="en-US"/>
              </w:rPr>
              <w:t>To what extent did the patient decision aid help you in deciding on diagnostic testing for dementia?</w:t>
            </w:r>
          </w:p>
          <w:p w14:paraId="5A5299D0" w14:textId="77777777" w:rsidR="00A379CC" w:rsidRPr="00086351" w:rsidRDefault="00A379CC" w:rsidP="0092105B">
            <w:pPr>
              <w:spacing w:line="360" w:lineRule="auto"/>
              <w:ind w:left="360"/>
              <w:rPr>
                <w:rFonts w:ascii="Arial" w:hAnsi="Arial" w:cs="Arial"/>
                <w:color w:val="000000" w:themeColor="text1"/>
                <w:sz w:val="22"/>
                <w:szCs w:val="22"/>
                <w:lang w:val="en-US"/>
              </w:rPr>
            </w:pPr>
          </w:p>
        </w:tc>
      </w:tr>
      <w:tr w:rsidR="00A379CC" w:rsidRPr="008407E3" w14:paraId="710B02B4" w14:textId="77777777" w:rsidTr="0092105B">
        <w:tc>
          <w:tcPr>
            <w:tcW w:w="4111" w:type="dxa"/>
            <w:tcBorders>
              <w:left w:val="nil"/>
              <w:right w:val="nil"/>
            </w:tcBorders>
          </w:tcPr>
          <w:p w14:paraId="10FD43B4" w14:textId="77777777" w:rsidR="00A379CC" w:rsidRPr="00086351" w:rsidRDefault="00A379CC" w:rsidP="0092105B">
            <w:pPr>
              <w:spacing w:line="360" w:lineRule="auto"/>
              <w:rPr>
                <w:rFonts w:ascii="Arial" w:hAnsi="Arial" w:cs="Arial"/>
                <w:color w:val="000000" w:themeColor="text1"/>
                <w:sz w:val="22"/>
                <w:szCs w:val="22"/>
                <w:lang w:val="en-US"/>
              </w:rPr>
            </w:pPr>
            <w:r w:rsidRPr="00086351">
              <w:rPr>
                <w:rFonts w:ascii="Arial" w:hAnsi="Arial" w:cs="Arial"/>
                <w:color w:val="000000" w:themeColor="text1"/>
                <w:sz w:val="22"/>
                <w:szCs w:val="22"/>
                <w:lang w:val="en-US"/>
              </w:rPr>
              <w:t>To what extent did the patient decision aid help you in gaining more insight into your personal preferences regarding diagnostic testing for dementia?</w:t>
            </w:r>
          </w:p>
        </w:tc>
        <w:tc>
          <w:tcPr>
            <w:tcW w:w="4945" w:type="dxa"/>
            <w:tcBorders>
              <w:left w:val="nil"/>
              <w:right w:val="nil"/>
            </w:tcBorders>
          </w:tcPr>
          <w:p w14:paraId="5F1B0BBB" w14:textId="77777777" w:rsidR="00A379CC" w:rsidRPr="00086351" w:rsidRDefault="00A379CC" w:rsidP="00A379CC">
            <w:pPr>
              <w:pStyle w:val="Lijstalinea"/>
              <w:numPr>
                <w:ilvl w:val="0"/>
                <w:numId w:val="1"/>
              </w:numPr>
              <w:spacing w:line="360" w:lineRule="auto"/>
              <w:rPr>
                <w:rFonts w:ascii="Arial" w:hAnsi="Arial" w:cs="Arial"/>
                <w:color w:val="000000" w:themeColor="text1"/>
                <w:sz w:val="22"/>
                <w:szCs w:val="22"/>
                <w:lang w:val="en-US"/>
              </w:rPr>
            </w:pPr>
            <w:r w:rsidRPr="00086351">
              <w:rPr>
                <w:rFonts w:ascii="Arial" w:hAnsi="Arial" w:cs="Arial"/>
                <w:color w:val="000000" w:themeColor="text1"/>
                <w:sz w:val="22"/>
                <w:szCs w:val="22"/>
                <w:lang w:val="en-US"/>
              </w:rPr>
              <w:t>What parts of the patient decision aid helped you in this?</w:t>
            </w:r>
          </w:p>
          <w:p w14:paraId="2B9DFFBE" w14:textId="77777777" w:rsidR="00A379CC" w:rsidRPr="00086351" w:rsidRDefault="00A379CC" w:rsidP="00A379CC">
            <w:pPr>
              <w:pStyle w:val="Lijstalinea"/>
              <w:numPr>
                <w:ilvl w:val="0"/>
                <w:numId w:val="1"/>
              </w:numPr>
              <w:spacing w:line="360" w:lineRule="auto"/>
              <w:rPr>
                <w:rFonts w:ascii="Arial" w:hAnsi="Arial" w:cs="Arial"/>
                <w:color w:val="000000" w:themeColor="text1"/>
                <w:sz w:val="22"/>
                <w:szCs w:val="22"/>
                <w:lang w:val="en-US"/>
              </w:rPr>
            </w:pPr>
            <w:r w:rsidRPr="00086351">
              <w:rPr>
                <w:rFonts w:ascii="Arial" w:hAnsi="Arial" w:cs="Arial"/>
                <w:color w:val="000000" w:themeColor="text1"/>
                <w:sz w:val="22"/>
                <w:szCs w:val="22"/>
                <w:lang w:val="en-US"/>
              </w:rPr>
              <w:t>What else could help you in gaining more insight into your preferences?</w:t>
            </w:r>
          </w:p>
          <w:p w14:paraId="6768EAB2" w14:textId="77777777" w:rsidR="00A379CC" w:rsidRPr="00086351" w:rsidRDefault="00A379CC" w:rsidP="00A379CC">
            <w:pPr>
              <w:pStyle w:val="Lijstalinea"/>
              <w:numPr>
                <w:ilvl w:val="0"/>
                <w:numId w:val="1"/>
              </w:numPr>
              <w:spacing w:line="360" w:lineRule="auto"/>
              <w:rPr>
                <w:rFonts w:ascii="Arial" w:hAnsi="Arial" w:cs="Arial"/>
                <w:color w:val="000000" w:themeColor="text1"/>
                <w:sz w:val="22"/>
                <w:szCs w:val="22"/>
                <w:lang w:val="en-US"/>
              </w:rPr>
            </w:pPr>
            <w:r w:rsidRPr="00086351">
              <w:rPr>
                <w:rFonts w:ascii="Arial" w:hAnsi="Arial" w:cs="Arial"/>
                <w:color w:val="000000" w:themeColor="text1"/>
                <w:sz w:val="22"/>
                <w:szCs w:val="22"/>
                <w:lang w:val="en-US"/>
              </w:rPr>
              <w:t>To what extent did the patient decision aid help you gaining more insight into the preferences of your significant other?</w:t>
            </w:r>
          </w:p>
          <w:p w14:paraId="3F00A43A" w14:textId="77777777" w:rsidR="00A379CC" w:rsidRPr="00086351" w:rsidRDefault="00A379CC" w:rsidP="00A379CC">
            <w:pPr>
              <w:pStyle w:val="Lijstalinea"/>
              <w:numPr>
                <w:ilvl w:val="0"/>
                <w:numId w:val="1"/>
              </w:numPr>
              <w:spacing w:line="360" w:lineRule="auto"/>
              <w:rPr>
                <w:rFonts w:ascii="Arial" w:hAnsi="Arial" w:cs="Arial"/>
                <w:color w:val="000000" w:themeColor="text1"/>
                <w:sz w:val="22"/>
                <w:szCs w:val="22"/>
                <w:lang w:val="en-US"/>
              </w:rPr>
            </w:pPr>
            <w:r w:rsidRPr="00086351">
              <w:rPr>
                <w:rFonts w:ascii="Arial" w:hAnsi="Arial" w:cs="Arial"/>
                <w:color w:val="000000" w:themeColor="text1"/>
                <w:sz w:val="22"/>
                <w:szCs w:val="22"/>
                <w:lang w:val="en-US"/>
              </w:rPr>
              <w:t>Did you discuss the patient decision with your significant other? Why (not)?</w:t>
            </w:r>
          </w:p>
          <w:p w14:paraId="16A91EB0" w14:textId="77777777" w:rsidR="00A379CC" w:rsidRPr="00086351" w:rsidRDefault="00A379CC" w:rsidP="00A379CC">
            <w:pPr>
              <w:pStyle w:val="Lijstalinea"/>
              <w:numPr>
                <w:ilvl w:val="0"/>
                <w:numId w:val="1"/>
              </w:numPr>
              <w:spacing w:line="360" w:lineRule="auto"/>
              <w:rPr>
                <w:rFonts w:ascii="Arial" w:hAnsi="Arial" w:cs="Arial"/>
                <w:color w:val="000000" w:themeColor="text1"/>
                <w:sz w:val="22"/>
                <w:szCs w:val="22"/>
                <w:lang w:val="en-US"/>
              </w:rPr>
            </w:pPr>
            <w:r w:rsidRPr="00086351">
              <w:rPr>
                <w:rFonts w:ascii="Arial" w:hAnsi="Arial" w:cs="Arial"/>
                <w:color w:val="000000" w:themeColor="text1"/>
                <w:sz w:val="22"/>
                <w:szCs w:val="22"/>
                <w:lang w:val="en-US"/>
              </w:rPr>
              <w:t>Did your significant also you use the patient decision aid?</w:t>
            </w:r>
          </w:p>
        </w:tc>
      </w:tr>
      <w:tr w:rsidR="00A379CC" w:rsidRPr="008407E3" w14:paraId="3958B9C6" w14:textId="77777777" w:rsidTr="0092105B">
        <w:tc>
          <w:tcPr>
            <w:tcW w:w="4111" w:type="dxa"/>
            <w:tcBorders>
              <w:left w:val="nil"/>
              <w:right w:val="nil"/>
            </w:tcBorders>
          </w:tcPr>
          <w:p w14:paraId="4E739925" w14:textId="77777777" w:rsidR="00A379CC" w:rsidRPr="00086351" w:rsidRDefault="00A379CC" w:rsidP="0092105B">
            <w:pPr>
              <w:spacing w:line="360" w:lineRule="auto"/>
              <w:rPr>
                <w:rFonts w:ascii="Arial" w:hAnsi="Arial" w:cs="Arial"/>
                <w:color w:val="000000" w:themeColor="text1"/>
                <w:sz w:val="22"/>
                <w:szCs w:val="22"/>
                <w:lang w:val="en-US"/>
              </w:rPr>
            </w:pPr>
            <w:r w:rsidRPr="00086351">
              <w:rPr>
                <w:rFonts w:ascii="Arial" w:hAnsi="Arial" w:cs="Arial"/>
                <w:color w:val="000000" w:themeColor="text1"/>
                <w:sz w:val="22"/>
                <w:szCs w:val="22"/>
                <w:lang w:val="en-US"/>
              </w:rPr>
              <w:lastRenderedPageBreak/>
              <w:t>Did the patient decision aid make the choice about diagnostic testing for dementia easier or more difficult?</w:t>
            </w:r>
          </w:p>
        </w:tc>
        <w:tc>
          <w:tcPr>
            <w:tcW w:w="4945" w:type="dxa"/>
            <w:tcBorders>
              <w:left w:val="nil"/>
              <w:right w:val="nil"/>
            </w:tcBorders>
          </w:tcPr>
          <w:p w14:paraId="43C6EDB1" w14:textId="77777777" w:rsidR="00A379CC" w:rsidRPr="00086351" w:rsidRDefault="00A379CC" w:rsidP="00A379CC">
            <w:pPr>
              <w:pStyle w:val="Lijstalinea"/>
              <w:numPr>
                <w:ilvl w:val="0"/>
                <w:numId w:val="1"/>
              </w:numPr>
              <w:spacing w:line="360" w:lineRule="auto"/>
              <w:rPr>
                <w:rFonts w:ascii="Arial" w:hAnsi="Arial" w:cs="Arial"/>
                <w:color w:val="000000" w:themeColor="text1"/>
                <w:sz w:val="22"/>
                <w:szCs w:val="22"/>
                <w:lang w:val="en-US"/>
              </w:rPr>
            </w:pPr>
            <w:r w:rsidRPr="00086351">
              <w:rPr>
                <w:rFonts w:ascii="Arial" w:hAnsi="Arial" w:cs="Arial"/>
                <w:color w:val="000000" w:themeColor="text1"/>
                <w:sz w:val="22"/>
                <w:szCs w:val="22"/>
                <w:lang w:val="en-US"/>
              </w:rPr>
              <w:t>Why?</w:t>
            </w:r>
          </w:p>
          <w:p w14:paraId="4199838E" w14:textId="77777777" w:rsidR="00A379CC" w:rsidRPr="00086351" w:rsidRDefault="00A379CC" w:rsidP="00A379CC">
            <w:pPr>
              <w:pStyle w:val="Lijstalinea"/>
              <w:numPr>
                <w:ilvl w:val="0"/>
                <w:numId w:val="1"/>
              </w:numPr>
              <w:spacing w:line="360" w:lineRule="auto"/>
              <w:rPr>
                <w:rFonts w:ascii="Arial" w:hAnsi="Arial" w:cs="Arial"/>
                <w:color w:val="000000" w:themeColor="text1"/>
                <w:sz w:val="22"/>
                <w:szCs w:val="22"/>
                <w:lang w:val="en-US"/>
              </w:rPr>
            </w:pPr>
            <w:r w:rsidRPr="00086351">
              <w:rPr>
                <w:rFonts w:ascii="Arial" w:hAnsi="Arial" w:cs="Arial"/>
                <w:color w:val="000000" w:themeColor="text1"/>
                <w:sz w:val="22"/>
                <w:szCs w:val="22"/>
                <w:lang w:val="en-US"/>
              </w:rPr>
              <w:t>Did you find the choice on diagnostic testing difficult before using the patient decision aid?</w:t>
            </w:r>
          </w:p>
        </w:tc>
      </w:tr>
      <w:tr w:rsidR="00A379CC" w:rsidRPr="008407E3" w14:paraId="3A35723B" w14:textId="77777777" w:rsidTr="0092105B">
        <w:tc>
          <w:tcPr>
            <w:tcW w:w="4111" w:type="dxa"/>
            <w:tcBorders>
              <w:left w:val="nil"/>
              <w:right w:val="nil"/>
            </w:tcBorders>
          </w:tcPr>
          <w:p w14:paraId="1BDBBCF2" w14:textId="77777777" w:rsidR="00A379CC" w:rsidRPr="00086351" w:rsidRDefault="00A379CC" w:rsidP="0092105B">
            <w:pPr>
              <w:spacing w:line="360" w:lineRule="auto"/>
              <w:rPr>
                <w:rFonts w:ascii="Arial" w:hAnsi="Arial" w:cs="Arial"/>
                <w:color w:val="000000" w:themeColor="text1"/>
                <w:sz w:val="22"/>
                <w:szCs w:val="22"/>
                <w:lang w:val="en-US"/>
              </w:rPr>
            </w:pPr>
            <w:r w:rsidRPr="00086351">
              <w:rPr>
                <w:rFonts w:ascii="Arial" w:hAnsi="Arial" w:cs="Arial"/>
                <w:color w:val="000000" w:themeColor="text1"/>
                <w:sz w:val="22"/>
                <w:szCs w:val="22"/>
                <w:lang w:val="en-US"/>
              </w:rPr>
              <w:t>What have you decided on diagnostic testing for dementia after using the patient decision aid?</w:t>
            </w:r>
          </w:p>
          <w:p w14:paraId="57EC457D" w14:textId="77777777" w:rsidR="00A379CC" w:rsidRPr="00086351" w:rsidRDefault="00A379CC" w:rsidP="0092105B">
            <w:pPr>
              <w:spacing w:line="360" w:lineRule="auto"/>
              <w:rPr>
                <w:rFonts w:ascii="Arial" w:hAnsi="Arial" w:cs="Arial"/>
                <w:color w:val="000000" w:themeColor="text1"/>
                <w:sz w:val="22"/>
                <w:szCs w:val="22"/>
                <w:lang w:val="en-US"/>
              </w:rPr>
            </w:pPr>
          </w:p>
        </w:tc>
        <w:tc>
          <w:tcPr>
            <w:tcW w:w="4945" w:type="dxa"/>
            <w:tcBorders>
              <w:left w:val="nil"/>
              <w:right w:val="nil"/>
            </w:tcBorders>
          </w:tcPr>
          <w:p w14:paraId="1E32A162" w14:textId="77777777" w:rsidR="00A379CC" w:rsidRPr="00086351" w:rsidRDefault="00A379CC" w:rsidP="00A379CC">
            <w:pPr>
              <w:pStyle w:val="Lijstalinea"/>
              <w:numPr>
                <w:ilvl w:val="0"/>
                <w:numId w:val="1"/>
              </w:numPr>
              <w:spacing w:line="360" w:lineRule="auto"/>
              <w:rPr>
                <w:rFonts w:ascii="Arial" w:hAnsi="Arial" w:cs="Arial"/>
                <w:color w:val="000000" w:themeColor="text1"/>
                <w:sz w:val="22"/>
                <w:szCs w:val="22"/>
                <w:lang w:val="en-US"/>
              </w:rPr>
            </w:pPr>
            <w:r w:rsidRPr="00086351">
              <w:rPr>
                <w:rFonts w:ascii="Arial" w:hAnsi="Arial" w:cs="Arial"/>
                <w:color w:val="000000" w:themeColor="text1"/>
                <w:sz w:val="22"/>
                <w:szCs w:val="22"/>
                <w:lang w:val="en-US"/>
              </w:rPr>
              <w:t>Why?</w:t>
            </w:r>
          </w:p>
          <w:p w14:paraId="1765DF55" w14:textId="77777777" w:rsidR="00A379CC" w:rsidRPr="00086351" w:rsidRDefault="00A379CC" w:rsidP="00A379CC">
            <w:pPr>
              <w:pStyle w:val="Lijstalinea"/>
              <w:numPr>
                <w:ilvl w:val="0"/>
                <w:numId w:val="1"/>
              </w:numPr>
              <w:spacing w:line="360" w:lineRule="auto"/>
              <w:rPr>
                <w:rFonts w:ascii="Arial" w:hAnsi="Arial" w:cs="Arial"/>
                <w:color w:val="000000" w:themeColor="text1"/>
                <w:sz w:val="22"/>
                <w:szCs w:val="22"/>
                <w:lang w:val="en-US"/>
              </w:rPr>
            </w:pPr>
            <w:r w:rsidRPr="00086351">
              <w:rPr>
                <w:rFonts w:ascii="Arial" w:hAnsi="Arial" w:cs="Arial"/>
                <w:color w:val="000000" w:themeColor="text1"/>
                <w:sz w:val="22"/>
                <w:szCs w:val="22"/>
                <w:lang w:val="en-US"/>
              </w:rPr>
              <w:t>What were your considerations in this decision?</w:t>
            </w:r>
          </w:p>
        </w:tc>
      </w:tr>
    </w:tbl>
    <w:p w14:paraId="2F6C1DAC" w14:textId="77777777" w:rsidR="00A379CC" w:rsidRPr="00086351" w:rsidRDefault="00A379CC" w:rsidP="00A379CC">
      <w:pPr>
        <w:spacing w:line="360" w:lineRule="auto"/>
        <w:rPr>
          <w:rFonts w:ascii="Arial" w:hAnsi="Arial" w:cs="Arial"/>
          <w:color w:val="000000" w:themeColor="text1"/>
          <w:sz w:val="22"/>
          <w:szCs w:val="22"/>
          <w:lang w:val="en-US"/>
        </w:rPr>
      </w:pPr>
    </w:p>
    <w:p w14:paraId="61BB19F6" w14:textId="77777777" w:rsidR="00A379CC" w:rsidRPr="00086351" w:rsidRDefault="00A379CC" w:rsidP="00A379CC">
      <w:pPr>
        <w:rPr>
          <w:rFonts w:ascii="Arial" w:hAnsi="Arial" w:cs="Arial"/>
          <w:lang w:val="en-US"/>
        </w:rPr>
      </w:pPr>
    </w:p>
    <w:p w14:paraId="61DFE156" w14:textId="77777777" w:rsidR="00A379CC" w:rsidRPr="00086351" w:rsidRDefault="00A379CC" w:rsidP="00A379CC">
      <w:pPr>
        <w:rPr>
          <w:rFonts w:ascii="Arial" w:hAnsi="Arial" w:cs="Arial"/>
          <w:lang w:val="en-US"/>
        </w:rPr>
      </w:pPr>
    </w:p>
    <w:p w14:paraId="64D47A74" w14:textId="77777777" w:rsidR="00A379CC" w:rsidRPr="00086351" w:rsidRDefault="00A379CC" w:rsidP="00A379CC">
      <w:pPr>
        <w:rPr>
          <w:rFonts w:ascii="Arial" w:hAnsi="Arial" w:cs="Arial"/>
          <w:lang w:val="en-US"/>
        </w:rPr>
      </w:pPr>
    </w:p>
    <w:p w14:paraId="466AA8A7" w14:textId="77777777" w:rsidR="00A379CC" w:rsidRPr="00086351" w:rsidRDefault="00A379CC" w:rsidP="00A379CC">
      <w:pPr>
        <w:rPr>
          <w:rFonts w:ascii="Arial" w:hAnsi="Arial" w:cs="Arial"/>
          <w:lang w:val="en-US"/>
        </w:rPr>
      </w:pPr>
    </w:p>
    <w:p w14:paraId="04D4F9D2" w14:textId="77777777" w:rsidR="00A379CC" w:rsidRPr="00086351" w:rsidRDefault="00A379CC" w:rsidP="00A379CC">
      <w:pPr>
        <w:rPr>
          <w:rFonts w:ascii="Arial" w:hAnsi="Arial" w:cs="Arial"/>
          <w:lang w:val="en-US"/>
        </w:rPr>
      </w:pPr>
    </w:p>
    <w:p w14:paraId="79809705" w14:textId="77777777" w:rsidR="00A379CC" w:rsidRPr="00086351" w:rsidRDefault="00A379CC" w:rsidP="00A379CC">
      <w:pPr>
        <w:rPr>
          <w:rFonts w:ascii="Arial" w:hAnsi="Arial" w:cs="Arial"/>
          <w:lang w:val="en-US"/>
        </w:rPr>
      </w:pPr>
    </w:p>
    <w:p w14:paraId="552EA1B0" w14:textId="77777777" w:rsidR="00A379CC" w:rsidRPr="00086351" w:rsidRDefault="00A379CC" w:rsidP="00A379CC">
      <w:pPr>
        <w:rPr>
          <w:rFonts w:ascii="Arial" w:hAnsi="Arial" w:cs="Arial"/>
          <w:lang w:val="en-US"/>
        </w:rPr>
      </w:pPr>
    </w:p>
    <w:p w14:paraId="78FDB4FA" w14:textId="77777777" w:rsidR="00A379CC" w:rsidRPr="00086351" w:rsidRDefault="00A379CC" w:rsidP="00A379CC">
      <w:pPr>
        <w:rPr>
          <w:rFonts w:ascii="Arial" w:hAnsi="Arial" w:cs="Arial"/>
          <w:lang w:val="en-US"/>
        </w:rPr>
      </w:pPr>
    </w:p>
    <w:p w14:paraId="3814C512" w14:textId="77777777" w:rsidR="00A379CC" w:rsidRPr="00086351" w:rsidRDefault="00A379CC" w:rsidP="00A379CC">
      <w:pPr>
        <w:rPr>
          <w:rFonts w:ascii="Arial" w:hAnsi="Arial" w:cs="Arial"/>
          <w:lang w:val="en-US"/>
        </w:rPr>
      </w:pPr>
    </w:p>
    <w:p w14:paraId="0FD90CE6" w14:textId="77777777" w:rsidR="00A379CC" w:rsidRPr="00086351" w:rsidRDefault="00A379CC" w:rsidP="00A379CC">
      <w:pPr>
        <w:rPr>
          <w:rFonts w:ascii="Arial" w:hAnsi="Arial" w:cs="Arial"/>
          <w:lang w:val="en-US"/>
        </w:rPr>
      </w:pPr>
    </w:p>
    <w:p w14:paraId="14D0805D" w14:textId="77777777" w:rsidR="00A379CC" w:rsidRPr="00086351" w:rsidRDefault="00A379CC" w:rsidP="00A379CC">
      <w:pPr>
        <w:rPr>
          <w:rFonts w:ascii="Arial" w:hAnsi="Arial" w:cs="Arial"/>
          <w:lang w:val="en-US"/>
        </w:rPr>
      </w:pPr>
    </w:p>
    <w:p w14:paraId="1DD93B17" w14:textId="77777777" w:rsidR="00A379CC" w:rsidRPr="00086351" w:rsidRDefault="00A379CC" w:rsidP="00A379CC">
      <w:pPr>
        <w:rPr>
          <w:rFonts w:ascii="Arial" w:hAnsi="Arial" w:cs="Arial"/>
          <w:lang w:val="en-US"/>
        </w:rPr>
      </w:pPr>
    </w:p>
    <w:p w14:paraId="31BCA9E3" w14:textId="77777777" w:rsidR="00A379CC" w:rsidRPr="00086351" w:rsidRDefault="00A379CC" w:rsidP="00A379CC">
      <w:pPr>
        <w:rPr>
          <w:rFonts w:ascii="Arial" w:hAnsi="Arial" w:cs="Arial"/>
          <w:lang w:val="en-US"/>
        </w:rPr>
      </w:pPr>
    </w:p>
    <w:p w14:paraId="2DCE3CB6" w14:textId="77777777" w:rsidR="00A379CC" w:rsidRPr="00086351" w:rsidRDefault="00A379CC" w:rsidP="00A379CC">
      <w:pPr>
        <w:rPr>
          <w:rFonts w:ascii="Arial" w:hAnsi="Arial" w:cs="Arial"/>
          <w:lang w:val="en-US"/>
        </w:rPr>
      </w:pPr>
    </w:p>
    <w:p w14:paraId="5BFBE463" w14:textId="77777777" w:rsidR="00A379CC" w:rsidRPr="00086351" w:rsidRDefault="00A379CC" w:rsidP="00A379CC">
      <w:pPr>
        <w:rPr>
          <w:rFonts w:ascii="Arial" w:hAnsi="Arial" w:cs="Arial"/>
          <w:lang w:val="en-US"/>
        </w:rPr>
      </w:pPr>
    </w:p>
    <w:p w14:paraId="697594BC" w14:textId="77777777" w:rsidR="00A379CC" w:rsidRPr="00086351" w:rsidRDefault="00A379CC" w:rsidP="00A379CC">
      <w:pPr>
        <w:rPr>
          <w:rFonts w:ascii="Arial" w:hAnsi="Arial" w:cs="Arial"/>
          <w:lang w:val="en-US"/>
        </w:rPr>
      </w:pPr>
    </w:p>
    <w:p w14:paraId="5ED7EA47" w14:textId="77777777" w:rsidR="00A379CC" w:rsidRPr="00086351" w:rsidRDefault="00A379CC" w:rsidP="00A379CC">
      <w:pPr>
        <w:rPr>
          <w:rFonts w:ascii="Arial" w:hAnsi="Arial" w:cs="Arial"/>
          <w:lang w:val="en-US"/>
        </w:rPr>
      </w:pPr>
    </w:p>
    <w:p w14:paraId="1C439AE9" w14:textId="77777777" w:rsidR="00A379CC" w:rsidRPr="00086351" w:rsidRDefault="00A379CC" w:rsidP="00A379CC">
      <w:pPr>
        <w:rPr>
          <w:rFonts w:ascii="Arial" w:hAnsi="Arial" w:cs="Arial"/>
          <w:lang w:val="en-US"/>
        </w:rPr>
      </w:pPr>
    </w:p>
    <w:p w14:paraId="689A8C72" w14:textId="77777777" w:rsidR="00A379CC" w:rsidRPr="00086351" w:rsidRDefault="00A379CC" w:rsidP="00A379CC">
      <w:pPr>
        <w:rPr>
          <w:rFonts w:ascii="Arial" w:hAnsi="Arial" w:cs="Arial"/>
          <w:lang w:val="en-US"/>
        </w:rPr>
      </w:pPr>
    </w:p>
    <w:p w14:paraId="0C0AED46" w14:textId="77777777" w:rsidR="00A379CC" w:rsidRPr="00086351" w:rsidRDefault="00A379CC" w:rsidP="00A379CC">
      <w:pPr>
        <w:rPr>
          <w:rFonts w:ascii="Arial" w:hAnsi="Arial" w:cs="Arial"/>
          <w:lang w:val="en-US"/>
        </w:rPr>
      </w:pPr>
    </w:p>
    <w:p w14:paraId="1A3D5393" w14:textId="77777777" w:rsidR="00A379CC" w:rsidRPr="00086351" w:rsidRDefault="00A379CC" w:rsidP="00A379CC">
      <w:pPr>
        <w:rPr>
          <w:rFonts w:ascii="Arial" w:hAnsi="Arial" w:cs="Arial"/>
          <w:lang w:val="en-US"/>
        </w:rPr>
      </w:pPr>
    </w:p>
    <w:p w14:paraId="3DBBEA45" w14:textId="77777777" w:rsidR="00A379CC" w:rsidRPr="00086351" w:rsidRDefault="00A379CC" w:rsidP="00A379CC">
      <w:pPr>
        <w:rPr>
          <w:rFonts w:ascii="Arial" w:hAnsi="Arial" w:cs="Arial"/>
          <w:lang w:val="en-US"/>
        </w:rPr>
      </w:pPr>
    </w:p>
    <w:p w14:paraId="6D1737EC" w14:textId="77777777" w:rsidR="00A379CC" w:rsidRPr="00086351" w:rsidRDefault="00A379CC" w:rsidP="00A379CC">
      <w:pPr>
        <w:rPr>
          <w:rFonts w:ascii="Arial" w:hAnsi="Arial" w:cs="Arial"/>
          <w:lang w:val="en-US"/>
        </w:rPr>
      </w:pPr>
    </w:p>
    <w:p w14:paraId="2EC9574A" w14:textId="77777777" w:rsidR="00A379CC" w:rsidRPr="00086351" w:rsidRDefault="00A379CC" w:rsidP="00A379CC">
      <w:pPr>
        <w:rPr>
          <w:rFonts w:ascii="Arial" w:hAnsi="Arial" w:cs="Arial"/>
          <w:lang w:val="en-US"/>
        </w:rPr>
      </w:pPr>
    </w:p>
    <w:p w14:paraId="7D2683C7" w14:textId="77777777" w:rsidR="00A379CC" w:rsidRPr="00086351" w:rsidRDefault="00A379CC" w:rsidP="00A379CC">
      <w:pPr>
        <w:rPr>
          <w:rFonts w:ascii="Arial" w:hAnsi="Arial" w:cs="Arial"/>
          <w:lang w:val="en-US"/>
        </w:rPr>
      </w:pPr>
    </w:p>
    <w:p w14:paraId="499A5796" w14:textId="77777777" w:rsidR="00A379CC" w:rsidRPr="00086351" w:rsidRDefault="00A379CC" w:rsidP="00A379CC">
      <w:pPr>
        <w:rPr>
          <w:rFonts w:ascii="Arial" w:hAnsi="Arial" w:cs="Arial"/>
          <w:lang w:val="en-US"/>
        </w:rPr>
      </w:pPr>
    </w:p>
    <w:p w14:paraId="411EFDB8" w14:textId="77777777" w:rsidR="00A379CC" w:rsidRPr="00086351" w:rsidRDefault="00A379CC" w:rsidP="00A379CC">
      <w:pPr>
        <w:rPr>
          <w:rFonts w:ascii="Arial" w:hAnsi="Arial" w:cs="Arial"/>
          <w:lang w:val="en-US"/>
        </w:rPr>
      </w:pPr>
    </w:p>
    <w:p w14:paraId="5CF848B8" w14:textId="77777777" w:rsidR="00A379CC" w:rsidRPr="00086351" w:rsidRDefault="00A379CC" w:rsidP="00A379CC">
      <w:pPr>
        <w:rPr>
          <w:rFonts w:ascii="Arial" w:hAnsi="Arial" w:cs="Arial"/>
          <w:lang w:val="en-US"/>
        </w:rPr>
      </w:pPr>
    </w:p>
    <w:p w14:paraId="3C0AA29F" w14:textId="77777777" w:rsidR="00A379CC" w:rsidRPr="00086351" w:rsidRDefault="00A379CC" w:rsidP="00A379CC">
      <w:pPr>
        <w:rPr>
          <w:rFonts w:ascii="Arial" w:hAnsi="Arial" w:cs="Arial"/>
          <w:lang w:val="en-US"/>
        </w:rPr>
      </w:pPr>
    </w:p>
    <w:p w14:paraId="7F0D7730" w14:textId="77777777" w:rsidR="00A379CC" w:rsidRPr="00086351" w:rsidRDefault="00A379CC" w:rsidP="00A379CC">
      <w:pPr>
        <w:rPr>
          <w:rFonts w:ascii="Arial" w:hAnsi="Arial" w:cs="Arial"/>
          <w:lang w:val="en-US"/>
        </w:rPr>
      </w:pPr>
    </w:p>
    <w:p w14:paraId="42A26CF1" w14:textId="77777777" w:rsidR="00A379CC" w:rsidRPr="00086351" w:rsidRDefault="00A379CC" w:rsidP="00A379CC">
      <w:pPr>
        <w:rPr>
          <w:rFonts w:ascii="Arial" w:hAnsi="Arial" w:cs="Arial"/>
          <w:lang w:val="en-US"/>
        </w:rPr>
      </w:pPr>
    </w:p>
    <w:p w14:paraId="6C3A20CE" w14:textId="77777777" w:rsidR="00A379CC" w:rsidRPr="00086351" w:rsidRDefault="00A379CC" w:rsidP="00A379CC">
      <w:pPr>
        <w:rPr>
          <w:rFonts w:ascii="Arial" w:hAnsi="Arial" w:cs="Arial"/>
          <w:lang w:val="en-US"/>
        </w:rPr>
      </w:pPr>
    </w:p>
    <w:p w14:paraId="0D097514" w14:textId="77777777" w:rsidR="00A379CC" w:rsidRPr="00086351" w:rsidRDefault="00A379CC" w:rsidP="00A379CC">
      <w:pPr>
        <w:rPr>
          <w:rFonts w:ascii="Arial" w:hAnsi="Arial" w:cs="Arial"/>
          <w:lang w:val="en-US"/>
        </w:rPr>
      </w:pPr>
    </w:p>
    <w:p w14:paraId="3EDD25A8" w14:textId="77777777" w:rsidR="00A379CC" w:rsidRPr="00086351" w:rsidRDefault="00A379CC" w:rsidP="00A379CC">
      <w:pPr>
        <w:rPr>
          <w:rFonts w:ascii="Arial" w:hAnsi="Arial" w:cs="Arial"/>
          <w:lang w:val="en-US"/>
        </w:rPr>
      </w:pPr>
    </w:p>
    <w:p w14:paraId="44FA6A02" w14:textId="77777777" w:rsidR="00A379CC" w:rsidRDefault="00A379CC" w:rsidP="00A379CC">
      <w:pPr>
        <w:rPr>
          <w:rFonts w:ascii="Arial" w:hAnsi="Arial" w:cs="Arial"/>
          <w:lang w:val="en-US"/>
        </w:rPr>
      </w:pPr>
    </w:p>
    <w:p w14:paraId="55C1AF9C" w14:textId="77777777" w:rsidR="00A379CC" w:rsidRDefault="00A379CC" w:rsidP="00A379CC">
      <w:pPr>
        <w:rPr>
          <w:rFonts w:ascii="Arial" w:hAnsi="Arial" w:cs="Arial"/>
          <w:lang w:val="en-US"/>
        </w:rPr>
      </w:pPr>
    </w:p>
    <w:p w14:paraId="027AC832" w14:textId="77777777" w:rsidR="00A379CC" w:rsidRPr="00086351" w:rsidRDefault="00A379CC" w:rsidP="00A379CC">
      <w:pPr>
        <w:rPr>
          <w:rFonts w:ascii="Arial" w:hAnsi="Arial" w:cs="Arial"/>
          <w:lang w:val="en-US"/>
        </w:rPr>
      </w:pPr>
    </w:p>
    <w:p w14:paraId="3B5ED572" w14:textId="77777777" w:rsidR="00A379CC" w:rsidRPr="00086351" w:rsidRDefault="00A379CC" w:rsidP="00A379CC">
      <w:pPr>
        <w:rPr>
          <w:rFonts w:ascii="Arial" w:hAnsi="Arial" w:cs="Arial"/>
          <w:lang w:val="en-US"/>
        </w:rPr>
      </w:pPr>
    </w:p>
    <w:p w14:paraId="402F417F" w14:textId="77777777" w:rsidR="00A379CC" w:rsidRPr="00086351" w:rsidRDefault="00A379CC" w:rsidP="00A379CC">
      <w:pPr>
        <w:spacing w:line="360" w:lineRule="auto"/>
        <w:rPr>
          <w:rFonts w:ascii="Arial" w:hAnsi="Arial" w:cs="Arial"/>
          <w:b/>
          <w:bCs/>
          <w:color w:val="000000" w:themeColor="text1"/>
          <w:sz w:val="22"/>
          <w:szCs w:val="22"/>
          <w:lang w:val="en-US"/>
        </w:rPr>
      </w:pPr>
      <w:r w:rsidRPr="00086351">
        <w:rPr>
          <w:rFonts w:ascii="Arial" w:hAnsi="Arial" w:cs="Arial"/>
          <w:b/>
          <w:bCs/>
          <w:color w:val="000000" w:themeColor="text1"/>
          <w:sz w:val="22"/>
          <w:szCs w:val="22"/>
          <w:lang w:val="en-US"/>
        </w:rPr>
        <w:lastRenderedPageBreak/>
        <w:t>Appendix D.</w:t>
      </w:r>
    </w:p>
    <w:p w14:paraId="6FF06FC3" w14:textId="77777777" w:rsidR="00A379CC" w:rsidRPr="00086351" w:rsidRDefault="00A379CC" w:rsidP="00A379CC">
      <w:pPr>
        <w:spacing w:line="360" w:lineRule="auto"/>
        <w:rPr>
          <w:rFonts w:ascii="Arial" w:hAnsi="Arial" w:cs="Arial"/>
          <w:color w:val="000000" w:themeColor="text1"/>
          <w:sz w:val="22"/>
          <w:szCs w:val="22"/>
          <w:lang w:val="en-US"/>
        </w:rPr>
      </w:pPr>
    </w:p>
    <w:p w14:paraId="75FC88BE" w14:textId="023056E8" w:rsidR="00A379CC" w:rsidRPr="00086351" w:rsidRDefault="00A379CC" w:rsidP="00A379CC">
      <w:pPr>
        <w:spacing w:line="360" w:lineRule="auto"/>
        <w:rPr>
          <w:rFonts w:ascii="Arial" w:hAnsi="Arial" w:cs="Arial"/>
          <w:color w:val="000000" w:themeColor="text1"/>
          <w:sz w:val="22"/>
          <w:szCs w:val="22"/>
          <w:lang w:val="en-US"/>
        </w:rPr>
      </w:pPr>
      <w:r w:rsidRPr="00086351">
        <w:rPr>
          <w:rFonts w:ascii="Arial" w:hAnsi="Arial" w:cs="Arial"/>
          <w:b/>
          <w:bCs/>
          <w:color w:val="000000" w:themeColor="text1"/>
          <w:sz w:val="22"/>
          <w:szCs w:val="22"/>
          <w:lang w:val="en-US"/>
        </w:rPr>
        <w:t xml:space="preserve">Table </w:t>
      </w:r>
      <w:r w:rsidR="00126314">
        <w:rPr>
          <w:rFonts w:ascii="Arial" w:hAnsi="Arial" w:cs="Arial"/>
          <w:b/>
          <w:bCs/>
          <w:color w:val="000000" w:themeColor="text1"/>
          <w:sz w:val="22"/>
          <w:szCs w:val="22"/>
          <w:lang w:val="en-US"/>
        </w:rPr>
        <w:t>S3</w:t>
      </w:r>
      <w:r w:rsidRPr="00086351">
        <w:rPr>
          <w:rFonts w:ascii="Arial" w:hAnsi="Arial" w:cs="Arial"/>
          <w:color w:val="000000" w:themeColor="text1"/>
          <w:sz w:val="22"/>
          <w:szCs w:val="22"/>
          <w:lang w:val="en-US"/>
        </w:rPr>
        <w:t>: Semi-structured interview guide for general practitioners and practice-based nurses</w:t>
      </w:r>
    </w:p>
    <w:p w14:paraId="7416D96E" w14:textId="77777777" w:rsidR="00A379CC" w:rsidRPr="00086351" w:rsidRDefault="00A379CC" w:rsidP="00A379CC">
      <w:pPr>
        <w:rPr>
          <w:rFonts w:ascii="Arial" w:hAnsi="Arial" w:cs="Arial"/>
          <w:lang w:val="en-US"/>
        </w:rPr>
      </w:pPr>
    </w:p>
    <w:tbl>
      <w:tblPr>
        <w:tblStyle w:val="Tabelraster"/>
        <w:tblW w:w="0" w:type="auto"/>
        <w:tblLook w:val="04A0" w:firstRow="1" w:lastRow="0" w:firstColumn="1" w:lastColumn="0" w:noHBand="0" w:noVBand="1"/>
      </w:tblPr>
      <w:tblGrid>
        <w:gridCol w:w="4111"/>
        <w:gridCol w:w="4945"/>
      </w:tblGrid>
      <w:tr w:rsidR="00A379CC" w:rsidRPr="00086351" w14:paraId="6CABA667" w14:textId="77777777" w:rsidTr="0092105B">
        <w:tc>
          <w:tcPr>
            <w:tcW w:w="4111" w:type="dxa"/>
            <w:tcBorders>
              <w:left w:val="nil"/>
              <w:bottom w:val="single" w:sz="4" w:space="0" w:color="auto"/>
              <w:right w:val="nil"/>
            </w:tcBorders>
          </w:tcPr>
          <w:p w14:paraId="2BA04D45" w14:textId="77777777" w:rsidR="00A379CC" w:rsidRPr="00086351" w:rsidRDefault="00A379CC" w:rsidP="0092105B">
            <w:pPr>
              <w:spacing w:line="360" w:lineRule="auto"/>
              <w:rPr>
                <w:rFonts w:ascii="Arial" w:hAnsi="Arial" w:cs="Arial"/>
                <w:b/>
                <w:bCs/>
                <w:color w:val="000000" w:themeColor="text1"/>
                <w:sz w:val="22"/>
                <w:szCs w:val="22"/>
                <w:lang w:val="en-US"/>
              </w:rPr>
            </w:pPr>
            <w:r w:rsidRPr="00086351">
              <w:rPr>
                <w:rFonts w:ascii="Arial" w:hAnsi="Arial" w:cs="Arial"/>
                <w:b/>
                <w:bCs/>
                <w:color w:val="000000" w:themeColor="text1"/>
                <w:sz w:val="22"/>
                <w:szCs w:val="22"/>
                <w:lang w:val="en-US"/>
              </w:rPr>
              <w:t>Main questions</w:t>
            </w:r>
          </w:p>
        </w:tc>
        <w:tc>
          <w:tcPr>
            <w:tcW w:w="4945" w:type="dxa"/>
            <w:tcBorders>
              <w:left w:val="nil"/>
              <w:right w:val="nil"/>
            </w:tcBorders>
          </w:tcPr>
          <w:p w14:paraId="3FC110BB" w14:textId="77777777" w:rsidR="00A379CC" w:rsidRPr="00086351" w:rsidRDefault="00A379CC" w:rsidP="0092105B">
            <w:pPr>
              <w:spacing w:line="360" w:lineRule="auto"/>
              <w:rPr>
                <w:rFonts w:ascii="Arial" w:hAnsi="Arial" w:cs="Arial"/>
                <w:b/>
                <w:bCs/>
                <w:color w:val="000000" w:themeColor="text1"/>
                <w:sz w:val="22"/>
                <w:szCs w:val="22"/>
                <w:lang w:val="en-US"/>
              </w:rPr>
            </w:pPr>
            <w:r w:rsidRPr="00086351">
              <w:rPr>
                <w:rFonts w:ascii="Arial" w:hAnsi="Arial" w:cs="Arial"/>
                <w:b/>
                <w:bCs/>
                <w:color w:val="000000" w:themeColor="text1"/>
                <w:sz w:val="22"/>
                <w:szCs w:val="22"/>
                <w:lang w:val="en-US"/>
              </w:rPr>
              <w:t xml:space="preserve">Subtopics </w:t>
            </w:r>
          </w:p>
        </w:tc>
      </w:tr>
      <w:tr w:rsidR="00A379CC" w:rsidRPr="00086351" w14:paraId="09B4BA1E" w14:textId="77777777" w:rsidTr="0092105B">
        <w:tc>
          <w:tcPr>
            <w:tcW w:w="4111" w:type="dxa"/>
            <w:tcBorders>
              <w:left w:val="nil"/>
              <w:right w:val="nil"/>
            </w:tcBorders>
          </w:tcPr>
          <w:p w14:paraId="101BC0C5" w14:textId="77777777" w:rsidR="00A379CC" w:rsidRPr="00086351" w:rsidRDefault="00A379CC" w:rsidP="0092105B">
            <w:pPr>
              <w:spacing w:line="360" w:lineRule="auto"/>
              <w:rPr>
                <w:rFonts w:ascii="Arial" w:hAnsi="Arial" w:cs="Arial"/>
                <w:color w:val="000000" w:themeColor="text1"/>
                <w:sz w:val="22"/>
                <w:szCs w:val="22"/>
                <w:lang w:val="en-US"/>
              </w:rPr>
            </w:pPr>
            <w:r w:rsidRPr="00086351">
              <w:rPr>
                <w:rFonts w:ascii="Arial" w:hAnsi="Arial" w:cs="Arial"/>
                <w:color w:val="000000" w:themeColor="text1"/>
                <w:sz w:val="22"/>
                <w:szCs w:val="22"/>
                <w:lang w:val="en-US"/>
              </w:rPr>
              <w:t xml:space="preserve">Have you used the patient decision aid in your daily practice? </w:t>
            </w:r>
          </w:p>
        </w:tc>
        <w:tc>
          <w:tcPr>
            <w:tcW w:w="4945" w:type="dxa"/>
            <w:tcBorders>
              <w:left w:val="nil"/>
              <w:right w:val="nil"/>
            </w:tcBorders>
          </w:tcPr>
          <w:p w14:paraId="13BF0914" w14:textId="77777777" w:rsidR="00A379CC" w:rsidRPr="00086351" w:rsidRDefault="00A379CC" w:rsidP="00A379CC">
            <w:pPr>
              <w:pStyle w:val="Lijstalinea"/>
              <w:numPr>
                <w:ilvl w:val="0"/>
                <w:numId w:val="1"/>
              </w:numPr>
              <w:spacing w:line="360" w:lineRule="auto"/>
              <w:rPr>
                <w:rFonts w:ascii="Arial" w:hAnsi="Arial" w:cs="Arial"/>
                <w:color w:val="000000" w:themeColor="text1"/>
                <w:sz w:val="22"/>
                <w:szCs w:val="22"/>
                <w:lang w:val="en-US"/>
              </w:rPr>
            </w:pPr>
            <w:r w:rsidRPr="00086351">
              <w:rPr>
                <w:rFonts w:ascii="Arial" w:hAnsi="Arial" w:cs="Arial"/>
                <w:color w:val="000000" w:themeColor="text1"/>
                <w:sz w:val="22"/>
                <w:szCs w:val="22"/>
                <w:lang w:val="en-US"/>
              </w:rPr>
              <w:t>What are reasons for (not) using the patient decision aid?</w:t>
            </w:r>
          </w:p>
          <w:p w14:paraId="22CC10FF" w14:textId="77777777" w:rsidR="00A379CC" w:rsidRPr="00086351" w:rsidRDefault="00A379CC" w:rsidP="00A379CC">
            <w:pPr>
              <w:pStyle w:val="Lijstalinea"/>
              <w:numPr>
                <w:ilvl w:val="0"/>
                <w:numId w:val="1"/>
              </w:numPr>
              <w:spacing w:line="360" w:lineRule="auto"/>
              <w:rPr>
                <w:rFonts w:ascii="Arial" w:hAnsi="Arial" w:cs="Arial"/>
                <w:color w:val="000000" w:themeColor="text1"/>
                <w:sz w:val="22"/>
                <w:szCs w:val="22"/>
                <w:lang w:val="en-US"/>
              </w:rPr>
            </w:pPr>
            <w:r w:rsidRPr="00086351">
              <w:rPr>
                <w:rFonts w:ascii="Arial" w:hAnsi="Arial" w:cs="Arial"/>
                <w:color w:val="000000" w:themeColor="text1"/>
                <w:sz w:val="22"/>
                <w:szCs w:val="22"/>
                <w:lang w:val="en-US"/>
              </w:rPr>
              <w:t>Are you planning to use the patient decision aid in future consultations? Why (not)?</w:t>
            </w:r>
          </w:p>
        </w:tc>
      </w:tr>
      <w:tr w:rsidR="00A379CC" w:rsidRPr="008407E3" w14:paraId="479C3C4A" w14:textId="77777777" w:rsidTr="0092105B">
        <w:tc>
          <w:tcPr>
            <w:tcW w:w="4111" w:type="dxa"/>
            <w:tcBorders>
              <w:left w:val="nil"/>
              <w:right w:val="nil"/>
            </w:tcBorders>
          </w:tcPr>
          <w:p w14:paraId="7554BC34" w14:textId="77777777" w:rsidR="00A379CC" w:rsidRPr="00086351" w:rsidRDefault="00A379CC" w:rsidP="0092105B">
            <w:pPr>
              <w:spacing w:line="360" w:lineRule="auto"/>
              <w:rPr>
                <w:rFonts w:ascii="Arial" w:hAnsi="Arial" w:cs="Arial"/>
                <w:color w:val="000000" w:themeColor="text1"/>
                <w:sz w:val="22"/>
                <w:szCs w:val="22"/>
                <w:lang w:val="en-US"/>
              </w:rPr>
            </w:pPr>
            <w:r w:rsidRPr="00086351">
              <w:rPr>
                <w:rFonts w:ascii="Arial" w:hAnsi="Arial" w:cs="Arial"/>
                <w:color w:val="000000" w:themeColor="text1"/>
                <w:sz w:val="22"/>
                <w:szCs w:val="22"/>
                <w:lang w:val="en-US"/>
              </w:rPr>
              <w:t>What is your experience when using the patient decision aid?</w:t>
            </w:r>
          </w:p>
          <w:p w14:paraId="4EC516A5" w14:textId="77777777" w:rsidR="00A379CC" w:rsidRPr="00086351" w:rsidRDefault="00A379CC" w:rsidP="0092105B">
            <w:pPr>
              <w:spacing w:line="360" w:lineRule="auto"/>
              <w:rPr>
                <w:rFonts w:ascii="Arial" w:hAnsi="Arial" w:cs="Arial"/>
                <w:color w:val="000000" w:themeColor="text1"/>
                <w:sz w:val="22"/>
                <w:szCs w:val="22"/>
                <w:lang w:val="en-US"/>
              </w:rPr>
            </w:pPr>
          </w:p>
        </w:tc>
        <w:tc>
          <w:tcPr>
            <w:tcW w:w="4945" w:type="dxa"/>
            <w:tcBorders>
              <w:left w:val="nil"/>
              <w:right w:val="nil"/>
            </w:tcBorders>
          </w:tcPr>
          <w:p w14:paraId="7A02863D" w14:textId="77777777" w:rsidR="00A379CC" w:rsidRPr="00086351" w:rsidRDefault="00A379CC" w:rsidP="00A379CC">
            <w:pPr>
              <w:pStyle w:val="Lijstalinea"/>
              <w:numPr>
                <w:ilvl w:val="0"/>
                <w:numId w:val="1"/>
              </w:numPr>
              <w:spacing w:line="360" w:lineRule="auto"/>
              <w:rPr>
                <w:rFonts w:ascii="Arial" w:hAnsi="Arial" w:cs="Arial"/>
                <w:color w:val="000000" w:themeColor="text1"/>
                <w:sz w:val="22"/>
                <w:szCs w:val="22"/>
                <w:lang w:val="en-US"/>
              </w:rPr>
            </w:pPr>
            <w:r w:rsidRPr="00086351">
              <w:rPr>
                <w:rFonts w:ascii="Arial" w:hAnsi="Arial" w:cs="Arial"/>
                <w:color w:val="000000" w:themeColor="text1"/>
                <w:sz w:val="22"/>
                <w:szCs w:val="22"/>
                <w:lang w:val="en-US"/>
              </w:rPr>
              <w:t>What was the reason for using the patient decision aid?</w:t>
            </w:r>
          </w:p>
          <w:p w14:paraId="4DE4CB3E" w14:textId="77777777" w:rsidR="00A379CC" w:rsidRPr="00086351" w:rsidRDefault="00A379CC" w:rsidP="00A379CC">
            <w:pPr>
              <w:pStyle w:val="Lijstalinea"/>
              <w:numPr>
                <w:ilvl w:val="0"/>
                <w:numId w:val="1"/>
              </w:numPr>
              <w:spacing w:line="360" w:lineRule="auto"/>
              <w:rPr>
                <w:rFonts w:ascii="Arial" w:hAnsi="Arial" w:cs="Arial"/>
                <w:color w:val="000000" w:themeColor="text1"/>
                <w:sz w:val="22"/>
                <w:szCs w:val="22"/>
                <w:lang w:val="en-US"/>
              </w:rPr>
            </w:pPr>
            <w:r w:rsidRPr="00086351">
              <w:rPr>
                <w:rFonts w:ascii="Arial" w:hAnsi="Arial" w:cs="Arial"/>
                <w:color w:val="000000" w:themeColor="text1"/>
                <w:sz w:val="22"/>
                <w:szCs w:val="22"/>
                <w:lang w:val="en-US"/>
              </w:rPr>
              <w:t>At which moment did you use the patient decision aid?</w:t>
            </w:r>
          </w:p>
          <w:p w14:paraId="5D55F7BE" w14:textId="77777777" w:rsidR="00A379CC" w:rsidRPr="00086351" w:rsidRDefault="00A379CC" w:rsidP="00A379CC">
            <w:pPr>
              <w:pStyle w:val="Lijstalinea"/>
              <w:numPr>
                <w:ilvl w:val="1"/>
                <w:numId w:val="1"/>
              </w:numPr>
              <w:spacing w:line="360" w:lineRule="auto"/>
              <w:rPr>
                <w:rFonts w:ascii="Arial" w:hAnsi="Arial" w:cs="Arial"/>
                <w:color w:val="000000" w:themeColor="text1"/>
                <w:sz w:val="22"/>
                <w:szCs w:val="22"/>
                <w:lang w:val="en-US"/>
              </w:rPr>
            </w:pPr>
            <w:r w:rsidRPr="00086351">
              <w:rPr>
                <w:rFonts w:ascii="Arial" w:hAnsi="Arial" w:cs="Arial"/>
                <w:color w:val="000000" w:themeColor="text1"/>
                <w:sz w:val="22"/>
                <w:szCs w:val="22"/>
                <w:lang w:val="en-US"/>
              </w:rPr>
              <w:t>To discuss diagnostic testing in general practice?</w:t>
            </w:r>
          </w:p>
          <w:p w14:paraId="460E1548" w14:textId="77777777" w:rsidR="00A379CC" w:rsidRPr="00086351" w:rsidRDefault="00A379CC" w:rsidP="00A379CC">
            <w:pPr>
              <w:pStyle w:val="Lijstalinea"/>
              <w:numPr>
                <w:ilvl w:val="1"/>
                <w:numId w:val="1"/>
              </w:numPr>
              <w:spacing w:line="360" w:lineRule="auto"/>
              <w:rPr>
                <w:rFonts w:ascii="Arial" w:hAnsi="Arial" w:cs="Arial"/>
                <w:color w:val="000000" w:themeColor="text1"/>
                <w:sz w:val="22"/>
                <w:szCs w:val="22"/>
                <w:lang w:val="en-US"/>
              </w:rPr>
            </w:pPr>
            <w:r w:rsidRPr="00086351">
              <w:rPr>
                <w:rFonts w:ascii="Arial" w:hAnsi="Arial" w:cs="Arial"/>
                <w:color w:val="000000" w:themeColor="text1"/>
                <w:sz w:val="22"/>
                <w:szCs w:val="22"/>
                <w:lang w:val="en-US"/>
              </w:rPr>
              <w:t>To discuss referral for specialized testing?</w:t>
            </w:r>
          </w:p>
          <w:p w14:paraId="25533C28" w14:textId="77777777" w:rsidR="00A379CC" w:rsidRPr="00086351" w:rsidRDefault="00A379CC" w:rsidP="00A379CC">
            <w:pPr>
              <w:pStyle w:val="Lijstalinea"/>
              <w:numPr>
                <w:ilvl w:val="0"/>
                <w:numId w:val="1"/>
              </w:numPr>
              <w:spacing w:line="360" w:lineRule="auto"/>
              <w:rPr>
                <w:rFonts w:ascii="Arial" w:hAnsi="Arial" w:cs="Arial"/>
                <w:color w:val="000000" w:themeColor="text1"/>
                <w:sz w:val="22"/>
                <w:szCs w:val="22"/>
                <w:lang w:val="en-US"/>
              </w:rPr>
            </w:pPr>
            <w:r w:rsidRPr="00086351">
              <w:rPr>
                <w:rFonts w:ascii="Arial" w:hAnsi="Arial" w:cs="Arial"/>
                <w:color w:val="000000" w:themeColor="text1"/>
                <w:sz w:val="22"/>
                <w:szCs w:val="22"/>
                <w:lang w:val="en-US"/>
              </w:rPr>
              <w:t>How did you use the patient decision aid?</w:t>
            </w:r>
          </w:p>
          <w:p w14:paraId="05378B93" w14:textId="77777777" w:rsidR="00A379CC" w:rsidRPr="00086351" w:rsidRDefault="00A379CC" w:rsidP="00A379CC">
            <w:pPr>
              <w:pStyle w:val="Lijstalinea"/>
              <w:numPr>
                <w:ilvl w:val="1"/>
                <w:numId w:val="1"/>
              </w:numPr>
              <w:spacing w:line="360" w:lineRule="auto"/>
              <w:rPr>
                <w:rFonts w:ascii="Arial" w:hAnsi="Arial" w:cs="Arial"/>
                <w:color w:val="000000" w:themeColor="text1"/>
                <w:sz w:val="22"/>
                <w:szCs w:val="22"/>
                <w:lang w:val="en-US"/>
              </w:rPr>
            </w:pPr>
            <w:r w:rsidRPr="00086351">
              <w:rPr>
                <w:rFonts w:ascii="Arial" w:hAnsi="Arial" w:cs="Arial"/>
                <w:color w:val="000000" w:themeColor="text1"/>
                <w:sz w:val="22"/>
                <w:szCs w:val="22"/>
                <w:lang w:val="en-US"/>
              </w:rPr>
              <w:t>Together with a patient? Referred the patient to the website to do it on their own?</w:t>
            </w:r>
          </w:p>
          <w:p w14:paraId="3EF22CFE" w14:textId="77777777" w:rsidR="00A379CC" w:rsidRPr="00086351" w:rsidRDefault="00A379CC" w:rsidP="00A379CC">
            <w:pPr>
              <w:pStyle w:val="Lijstalinea"/>
              <w:numPr>
                <w:ilvl w:val="0"/>
                <w:numId w:val="1"/>
              </w:numPr>
              <w:spacing w:line="360" w:lineRule="auto"/>
              <w:rPr>
                <w:rFonts w:ascii="Arial" w:hAnsi="Arial" w:cs="Arial"/>
                <w:color w:val="000000" w:themeColor="text1"/>
                <w:sz w:val="22"/>
                <w:szCs w:val="22"/>
                <w:lang w:val="en-US"/>
              </w:rPr>
            </w:pPr>
            <w:r w:rsidRPr="00086351">
              <w:rPr>
                <w:rFonts w:ascii="Arial" w:hAnsi="Arial" w:cs="Arial"/>
                <w:color w:val="000000" w:themeColor="text1"/>
                <w:sz w:val="22"/>
                <w:szCs w:val="22"/>
                <w:lang w:val="en-US"/>
              </w:rPr>
              <w:t>To what extent did you feel you were (better) informed about patients’/significant others’ preferences?</w:t>
            </w:r>
          </w:p>
          <w:p w14:paraId="6BB4D4A7" w14:textId="77777777" w:rsidR="00A379CC" w:rsidRPr="00086351" w:rsidRDefault="00A379CC" w:rsidP="00A379CC">
            <w:pPr>
              <w:pStyle w:val="Lijstalinea"/>
              <w:numPr>
                <w:ilvl w:val="0"/>
                <w:numId w:val="1"/>
              </w:numPr>
              <w:spacing w:line="360" w:lineRule="auto"/>
              <w:rPr>
                <w:rFonts w:ascii="Arial" w:hAnsi="Arial" w:cs="Arial"/>
                <w:color w:val="000000" w:themeColor="text1"/>
                <w:sz w:val="22"/>
                <w:szCs w:val="22"/>
                <w:lang w:val="en-US"/>
              </w:rPr>
            </w:pPr>
            <w:r w:rsidRPr="00086351">
              <w:rPr>
                <w:rFonts w:ascii="Arial" w:hAnsi="Arial" w:cs="Arial"/>
                <w:color w:val="000000" w:themeColor="text1"/>
                <w:sz w:val="22"/>
                <w:szCs w:val="22"/>
                <w:lang w:val="en-US"/>
              </w:rPr>
              <w:t>How did you experience the decision-making process when using the patient decision aid?</w:t>
            </w:r>
          </w:p>
          <w:p w14:paraId="134EF658" w14:textId="77777777" w:rsidR="00A379CC" w:rsidRPr="00086351" w:rsidRDefault="00A379CC" w:rsidP="00A379CC">
            <w:pPr>
              <w:pStyle w:val="Lijstalinea"/>
              <w:numPr>
                <w:ilvl w:val="1"/>
                <w:numId w:val="1"/>
              </w:numPr>
              <w:spacing w:line="360" w:lineRule="auto"/>
              <w:rPr>
                <w:rFonts w:ascii="Arial" w:hAnsi="Arial" w:cs="Arial"/>
                <w:color w:val="000000" w:themeColor="text1"/>
                <w:sz w:val="22"/>
                <w:szCs w:val="22"/>
                <w:lang w:val="en-US"/>
              </w:rPr>
            </w:pPr>
            <w:r w:rsidRPr="00086351">
              <w:rPr>
                <w:rFonts w:ascii="Arial" w:hAnsi="Arial" w:cs="Arial"/>
                <w:color w:val="000000" w:themeColor="text1"/>
                <w:sz w:val="22"/>
                <w:szCs w:val="22"/>
                <w:lang w:val="en-US"/>
              </w:rPr>
              <w:t>Were patients/significant others better prepared for the decision-making process?</w:t>
            </w:r>
          </w:p>
          <w:p w14:paraId="574D4231" w14:textId="77777777" w:rsidR="00A379CC" w:rsidRPr="00086351" w:rsidRDefault="00A379CC" w:rsidP="0092105B">
            <w:pPr>
              <w:spacing w:line="360" w:lineRule="auto"/>
              <w:rPr>
                <w:rFonts w:ascii="Arial" w:hAnsi="Arial" w:cs="Arial"/>
                <w:color w:val="000000" w:themeColor="text1"/>
                <w:sz w:val="22"/>
                <w:szCs w:val="22"/>
                <w:lang w:val="en-US"/>
              </w:rPr>
            </w:pPr>
          </w:p>
          <w:p w14:paraId="49F142CB" w14:textId="77777777" w:rsidR="00A379CC" w:rsidRPr="00086351" w:rsidRDefault="00A379CC" w:rsidP="0092105B">
            <w:pPr>
              <w:spacing w:line="360" w:lineRule="auto"/>
              <w:rPr>
                <w:rFonts w:ascii="Arial" w:hAnsi="Arial" w:cs="Arial"/>
                <w:color w:val="000000" w:themeColor="text1"/>
                <w:sz w:val="22"/>
                <w:szCs w:val="22"/>
                <w:lang w:val="en-US"/>
              </w:rPr>
            </w:pPr>
          </w:p>
        </w:tc>
      </w:tr>
      <w:tr w:rsidR="00A379CC" w:rsidRPr="00086351" w14:paraId="44157AFD" w14:textId="77777777" w:rsidTr="0092105B">
        <w:tc>
          <w:tcPr>
            <w:tcW w:w="4111" w:type="dxa"/>
            <w:tcBorders>
              <w:left w:val="nil"/>
              <w:right w:val="nil"/>
            </w:tcBorders>
          </w:tcPr>
          <w:p w14:paraId="4FC1B4DB" w14:textId="77777777" w:rsidR="00A379CC" w:rsidRPr="00086351" w:rsidRDefault="00A379CC" w:rsidP="0092105B">
            <w:pPr>
              <w:spacing w:line="360" w:lineRule="auto"/>
              <w:rPr>
                <w:rFonts w:ascii="Arial" w:hAnsi="Arial" w:cs="Arial"/>
                <w:color w:val="000000" w:themeColor="text1"/>
                <w:sz w:val="22"/>
                <w:szCs w:val="22"/>
                <w:lang w:val="en-US"/>
              </w:rPr>
            </w:pPr>
            <w:r w:rsidRPr="00086351">
              <w:rPr>
                <w:rFonts w:ascii="Arial" w:hAnsi="Arial" w:cs="Arial"/>
                <w:color w:val="000000" w:themeColor="text1"/>
                <w:sz w:val="22"/>
                <w:szCs w:val="22"/>
                <w:lang w:val="en-US"/>
              </w:rPr>
              <w:lastRenderedPageBreak/>
              <w:t>To what extent is the patient decision of added value in deciding on diagnostic testing for dementia for you?</w:t>
            </w:r>
          </w:p>
        </w:tc>
        <w:tc>
          <w:tcPr>
            <w:tcW w:w="4945" w:type="dxa"/>
            <w:tcBorders>
              <w:left w:val="nil"/>
              <w:right w:val="nil"/>
            </w:tcBorders>
          </w:tcPr>
          <w:p w14:paraId="55440475" w14:textId="77777777" w:rsidR="00A379CC" w:rsidRPr="00086351" w:rsidRDefault="00A379CC" w:rsidP="00A379CC">
            <w:pPr>
              <w:pStyle w:val="Lijstalinea"/>
              <w:numPr>
                <w:ilvl w:val="0"/>
                <w:numId w:val="1"/>
              </w:numPr>
              <w:spacing w:line="360" w:lineRule="auto"/>
              <w:rPr>
                <w:rFonts w:ascii="Arial" w:hAnsi="Arial" w:cs="Arial"/>
                <w:color w:val="000000" w:themeColor="text1"/>
                <w:sz w:val="22"/>
                <w:szCs w:val="22"/>
                <w:lang w:val="en-US"/>
              </w:rPr>
            </w:pPr>
            <w:r w:rsidRPr="00086351">
              <w:rPr>
                <w:rFonts w:ascii="Arial" w:hAnsi="Arial" w:cs="Arial"/>
                <w:color w:val="000000" w:themeColor="text1"/>
                <w:sz w:val="22"/>
                <w:szCs w:val="22"/>
                <w:lang w:val="en-US"/>
              </w:rPr>
              <w:t>Why (not)?</w:t>
            </w:r>
          </w:p>
          <w:p w14:paraId="2D6BE09C" w14:textId="77777777" w:rsidR="00A379CC" w:rsidRPr="00086351" w:rsidRDefault="00A379CC" w:rsidP="00A379CC">
            <w:pPr>
              <w:pStyle w:val="Lijstalinea"/>
              <w:numPr>
                <w:ilvl w:val="0"/>
                <w:numId w:val="1"/>
              </w:numPr>
              <w:spacing w:line="360" w:lineRule="auto"/>
              <w:rPr>
                <w:rFonts w:ascii="Arial" w:hAnsi="Arial" w:cs="Arial"/>
                <w:color w:val="000000" w:themeColor="text1"/>
                <w:sz w:val="22"/>
                <w:szCs w:val="22"/>
                <w:lang w:val="en-US"/>
              </w:rPr>
            </w:pPr>
            <w:r w:rsidRPr="00086351">
              <w:rPr>
                <w:rFonts w:ascii="Arial" w:hAnsi="Arial" w:cs="Arial"/>
                <w:color w:val="000000" w:themeColor="text1"/>
                <w:sz w:val="22"/>
                <w:szCs w:val="22"/>
                <w:lang w:val="en-US"/>
              </w:rPr>
              <w:t>Are there patients for which you find the patient decision aid of more/less added value?</w:t>
            </w:r>
          </w:p>
          <w:p w14:paraId="1E948DED" w14:textId="77777777" w:rsidR="00A379CC" w:rsidRPr="00086351" w:rsidRDefault="00A379CC" w:rsidP="00A379CC">
            <w:pPr>
              <w:pStyle w:val="Lijstalinea"/>
              <w:numPr>
                <w:ilvl w:val="0"/>
                <w:numId w:val="1"/>
              </w:numPr>
              <w:spacing w:line="360" w:lineRule="auto"/>
              <w:rPr>
                <w:rFonts w:ascii="Arial" w:hAnsi="Arial" w:cs="Arial"/>
                <w:color w:val="000000" w:themeColor="text1"/>
                <w:sz w:val="22"/>
                <w:szCs w:val="22"/>
                <w:lang w:val="en-US"/>
              </w:rPr>
            </w:pPr>
            <w:r w:rsidRPr="00086351">
              <w:rPr>
                <w:rFonts w:ascii="Arial" w:hAnsi="Arial" w:cs="Arial"/>
                <w:color w:val="000000" w:themeColor="text1"/>
                <w:sz w:val="22"/>
                <w:szCs w:val="22"/>
                <w:lang w:val="en-US"/>
              </w:rPr>
              <w:t>Do you think the patient decision aid helps patients/significant others in deciding on diagnostic testing? Why (not)?</w:t>
            </w:r>
          </w:p>
        </w:tc>
      </w:tr>
      <w:tr w:rsidR="00A379CC" w:rsidRPr="008407E3" w14:paraId="13554C01" w14:textId="77777777" w:rsidTr="0092105B">
        <w:tc>
          <w:tcPr>
            <w:tcW w:w="4111" w:type="dxa"/>
            <w:tcBorders>
              <w:left w:val="nil"/>
              <w:right w:val="nil"/>
            </w:tcBorders>
          </w:tcPr>
          <w:p w14:paraId="071C171A" w14:textId="77777777" w:rsidR="00A379CC" w:rsidRPr="00086351" w:rsidRDefault="00A379CC" w:rsidP="0092105B">
            <w:pPr>
              <w:spacing w:line="360" w:lineRule="auto"/>
              <w:rPr>
                <w:rFonts w:ascii="Arial" w:hAnsi="Arial" w:cs="Arial"/>
                <w:color w:val="000000" w:themeColor="text1"/>
                <w:sz w:val="22"/>
                <w:szCs w:val="22"/>
                <w:lang w:val="en-US"/>
              </w:rPr>
            </w:pPr>
            <w:r w:rsidRPr="00086351">
              <w:rPr>
                <w:rFonts w:ascii="Arial" w:hAnsi="Arial" w:cs="Arial"/>
                <w:color w:val="000000" w:themeColor="text1"/>
                <w:sz w:val="22"/>
                <w:szCs w:val="22"/>
                <w:lang w:val="en-US"/>
              </w:rPr>
              <w:t>Did the patient decision change the way you approach consults on memory complaints?</w:t>
            </w:r>
          </w:p>
        </w:tc>
        <w:tc>
          <w:tcPr>
            <w:tcW w:w="4945" w:type="dxa"/>
            <w:tcBorders>
              <w:left w:val="nil"/>
              <w:right w:val="nil"/>
            </w:tcBorders>
          </w:tcPr>
          <w:p w14:paraId="5BAEF618" w14:textId="77777777" w:rsidR="00A379CC" w:rsidRPr="00086351" w:rsidRDefault="00A379CC" w:rsidP="00A379CC">
            <w:pPr>
              <w:pStyle w:val="Lijstalinea"/>
              <w:numPr>
                <w:ilvl w:val="0"/>
                <w:numId w:val="1"/>
              </w:numPr>
              <w:spacing w:line="360" w:lineRule="auto"/>
              <w:rPr>
                <w:rFonts w:ascii="Arial" w:hAnsi="Arial" w:cs="Arial"/>
                <w:color w:val="000000" w:themeColor="text1"/>
                <w:sz w:val="22"/>
                <w:szCs w:val="22"/>
                <w:lang w:val="en-US"/>
              </w:rPr>
            </w:pPr>
            <w:r w:rsidRPr="00086351">
              <w:rPr>
                <w:rFonts w:ascii="Arial" w:hAnsi="Arial" w:cs="Arial"/>
                <w:color w:val="000000" w:themeColor="text1"/>
                <w:sz w:val="22"/>
                <w:szCs w:val="22"/>
                <w:lang w:val="en-US"/>
              </w:rPr>
              <w:t>Why do you think this is the case?</w:t>
            </w:r>
          </w:p>
          <w:p w14:paraId="6223D2A7" w14:textId="77777777" w:rsidR="00A379CC" w:rsidRPr="00086351" w:rsidRDefault="00A379CC" w:rsidP="0092105B">
            <w:pPr>
              <w:pStyle w:val="Lijstalinea"/>
              <w:spacing w:line="360" w:lineRule="auto"/>
              <w:rPr>
                <w:rFonts w:ascii="Arial" w:hAnsi="Arial" w:cs="Arial"/>
                <w:color w:val="000000" w:themeColor="text1"/>
                <w:sz w:val="22"/>
                <w:szCs w:val="22"/>
                <w:lang w:val="en-US"/>
              </w:rPr>
            </w:pPr>
          </w:p>
        </w:tc>
      </w:tr>
      <w:tr w:rsidR="00A379CC" w:rsidRPr="008407E3" w14:paraId="5B69C432" w14:textId="77777777" w:rsidTr="0092105B">
        <w:tc>
          <w:tcPr>
            <w:tcW w:w="4111" w:type="dxa"/>
            <w:tcBorders>
              <w:left w:val="nil"/>
              <w:right w:val="nil"/>
            </w:tcBorders>
          </w:tcPr>
          <w:p w14:paraId="4A517517" w14:textId="77777777" w:rsidR="00A379CC" w:rsidRPr="00086351" w:rsidRDefault="00A379CC" w:rsidP="0092105B">
            <w:pPr>
              <w:spacing w:line="360" w:lineRule="auto"/>
              <w:rPr>
                <w:rFonts w:ascii="Arial" w:hAnsi="Arial" w:cs="Arial"/>
                <w:color w:val="000000" w:themeColor="text1"/>
                <w:sz w:val="22"/>
                <w:szCs w:val="22"/>
                <w:lang w:val="en-US"/>
              </w:rPr>
            </w:pPr>
            <w:r w:rsidRPr="00086351">
              <w:rPr>
                <w:rFonts w:ascii="Arial" w:hAnsi="Arial" w:cs="Arial"/>
                <w:color w:val="000000" w:themeColor="text1"/>
                <w:sz w:val="22"/>
                <w:szCs w:val="22"/>
                <w:lang w:val="en-US"/>
              </w:rPr>
              <w:t>What do you think of the patient decision aid?</w:t>
            </w:r>
          </w:p>
        </w:tc>
        <w:tc>
          <w:tcPr>
            <w:tcW w:w="4945" w:type="dxa"/>
            <w:tcBorders>
              <w:left w:val="nil"/>
              <w:right w:val="nil"/>
            </w:tcBorders>
          </w:tcPr>
          <w:p w14:paraId="3205CC12" w14:textId="77777777" w:rsidR="00A379CC" w:rsidRPr="00086351" w:rsidRDefault="00A379CC" w:rsidP="00A379CC">
            <w:pPr>
              <w:pStyle w:val="Lijstalinea"/>
              <w:numPr>
                <w:ilvl w:val="0"/>
                <w:numId w:val="1"/>
              </w:numPr>
              <w:spacing w:line="360" w:lineRule="auto"/>
              <w:rPr>
                <w:rFonts w:ascii="Arial" w:hAnsi="Arial" w:cs="Arial"/>
                <w:color w:val="000000" w:themeColor="text1"/>
                <w:sz w:val="22"/>
                <w:szCs w:val="22"/>
                <w:lang w:val="en-US"/>
              </w:rPr>
            </w:pPr>
            <w:r w:rsidRPr="00086351">
              <w:rPr>
                <w:rFonts w:ascii="Arial" w:hAnsi="Arial" w:cs="Arial"/>
                <w:color w:val="000000" w:themeColor="text1"/>
                <w:sz w:val="22"/>
                <w:szCs w:val="22"/>
                <w:lang w:val="en-US"/>
              </w:rPr>
              <w:t>Which information was of added value for you?</w:t>
            </w:r>
          </w:p>
          <w:p w14:paraId="2372AAC7" w14:textId="77777777" w:rsidR="00A379CC" w:rsidRPr="00086351" w:rsidRDefault="00A379CC" w:rsidP="00A379CC">
            <w:pPr>
              <w:pStyle w:val="Lijstalinea"/>
              <w:numPr>
                <w:ilvl w:val="0"/>
                <w:numId w:val="1"/>
              </w:numPr>
              <w:spacing w:line="360" w:lineRule="auto"/>
              <w:rPr>
                <w:rFonts w:ascii="Arial" w:hAnsi="Arial" w:cs="Arial"/>
                <w:color w:val="000000" w:themeColor="text1"/>
                <w:sz w:val="22"/>
                <w:szCs w:val="22"/>
                <w:lang w:val="en-US"/>
              </w:rPr>
            </w:pPr>
            <w:r w:rsidRPr="00086351">
              <w:rPr>
                <w:rFonts w:ascii="Arial" w:hAnsi="Arial" w:cs="Arial"/>
                <w:color w:val="000000" w:themeColor="text1"/>
                <w:sz w:val="22"/>
                <w:szCs w:val="22"/>
                <w:lang w:val="en-US"/>
              </w:rPr>
              <w:t>Which information was less relevant for you?</w:t>
            </w:r>
          </w:p>
          <w:p w14:paraId="010E5EC7" w14:textId="77777777" w:rsidR="00A379CC" w:rsidRPr="00086351" w:rsidRDefault="00A379CC" w:rsidP="00A379CC">
            <w:pPr>
              <w:pStyle w:val="Lijstalinea"/>
              <w:numPr>
                <w:ilvl w:val="0"/>
                <w:numId w:val="1"/>
              </w:numPr>
              <w:spacing w:line="360" w:lineRule="auto"/>
              <w:rPr>
                <w:rFonts w:ascii="Arial" w:hAnsi="Arial" w:cs="Arial"/>
                <w:color w:val="000000" w:themeColor="text1"/>
                <w:sz w:val="22"/>
                <w:szCs w:val="22"/>
                <w:lang w:val="en-US"/>
              </w:rPr>
            </w:pPr>
            <w:r w:rsidRPr="00086351">
              <w:rPr>
                <w:rFonts w:ascii="Arial" w:hAnsi="Arial" w:cs="Arial"/>
                <w:color w:val="000000" w:themeColor="text1"/>
                <w:sz w:val="22"/>
                <w:szCs w:val="22"/>
                <w:lang w:val="en-US"/>
              </w:rPr>
              <w:t>Did you miss information?</w:t>
            </w:r>
          </w:p>
          <w:p w14:paraId="1F569A8A" w14:textId="77777777" w:rsidR="00A379CC" w:rsidRPr="00086351" w:rsidRDefault="00A379CC" w:rsidP="00A379CC">
            <w:pPr>
              <w:pStyle w:val="Lijstalinea"/>
              <w:numPr>
                <w:ilvl w:val="0"/>
                <w:numId w:val="1"/>
              </w:numPr>
              <w:spacing w:line="360" w:lineRule="auto"/>
              <w:rPr>
                <w:rFonts w:ascii="Arial" w:hAnsi="Arial" w:cs="Arial"/>
                <w:color w:val="000000" w:themeColor="text1"/>
                <w:sz w:val="22"/>
                <w:szCs w:val="22"/>
                <w:lang w:val="en-US"/>
              </w:rPr>
            </w:pPr>
            <w:r w:rsidRPr="00086351">
              <w:rPr>
                <w:rFonts w:ascii="Arial" w:hAnsi="Arial" w:cs="Arial"/>
                <w:color w:val="000000" w:themeColor="text1"/>
                <w:sz w:val="22"/>
                <w:szCs w:val="22"/>
                <w:lang w:val="en-US"/>
              </w:rPr>
              <w:t>Do you have suggestions for improvement?</w:t>
            </w:r>
          </w:p>
          <w:p w14:paraId="587353FC" w14:textId="77777777" w:rsidR="00A379CC" w:rsidRPr="00086351" w:rsidRDefault="00A379CC" w:rsidP="0092105B">
            <w:pPr>
              <w:spacing w:line="360" w:lineRule="auto"/>
              <w:ind w:left="360"/>
              <w:rPr>
                <w:rFonts w:ascii="Arial" w:hAnsi="Arial" w:cs="Arial"/>
                <w:color w:val="000000" w:themeColor="text1"/>
                <w:sz w:val="22"/>
                <w:szCs w:val="22"/>
                <w:lang w:val="en-US"/>
              </w:rPr>
            </w:pPr>
          </w:p>
        </w:tc>
      </w:tr>
    </w:tbl>
    <w:p w14:paraId="0398AC00" w14:textId="77777777" w:rsidR="00A379CC" w:rsidRPr="00086351" w:rsidRDefault="00A379CC" w:rsidP="00A379CC">
      <w:pPr>
        <w:rPr>
          <w:rFonts w:ascii="Arial" w:hAnsi="Arial" w:cs="Arial"/>
          <w:lang w:val="en-US"/>
        </w:rPr>
      </w:pPr>
    </w:p>
    <w:p w14:paraId="130B3CD1" w14:textId="77777777" w:rsidR="00A379CC" w:rsidRPr="00086351" w:rsidRDefault="00A379CC" w:rsidP="00A379CC">
      <w:pPr>
        <w:rPr>
          <w:rFonts w:ascii="Arial" w:hAnsi="Arial" w:cs="Arial"/>
          <w:lang w:val="en-US"/>
        </w:rPr>
      </w:pPr>
    </w:p>
    <w:p w14:paraId="3128D5F9" w14:textId="77777777" w:rsidR="00A379CC" w:rsidRPr="00086351" w:rsidRDefault="00A379CC" w:rsidP="00A379CC">
      <w:pPr>
        <w:rPr>
          <w:rFonts w:ascii="Arial" w:hAnsi="Arial" w:cs="Arial"/>
          <w:lang w:val="en-US"/>
        </w:rPr>
      </w:pPr>
    </w:p>
    <w:p w14:paraId="06A58634" w14:textId="77777777" w:rsidR="00A379CC" w:rsidRPr="00086351" w:rsidRDefault="00A379CC" w:rsidP="00A379CC">
      <w:pPr>
        <w:rPr>
          <w:rFonts w:ascii="Arial" w:hAnsi="Arial" w:cs="Arial"/>
          <w:lang w:val="en-US"/>
        </w:rPr>
      </w:pPr>
    </w:p>
    <w:p w14:paraId="171A3D14" w14:textId="77777777" w:rsidR="00A379CC" w:rsidRPr="00086351" w:rsidRDefault="00A379CC" w:rsidP="00A379CC">
      <w:pPr>
        <w:rPr>
          <w:rFonts w:ascii="Arial" w:hAnsi="Arial" w:cs="Arial"/>
          <w:lang w:val="en-US"/>
        </w:rPr>
      </w:pPr>
    </w:p>
    <w:p w14:paraId="64A5E6FB" w14:textId="77777777" w:rsidR="00A379CC" w:rsidRPr="00086351" w:rsidRDefault="00A379CC" w:rsidP="00A379CC">
      <w:pPr>
        <w:rPr>
          <w:rFonts w:ascii="Arial" w:hAnsi="Arial" w:cs="Arial"/>
          <w:lang w:val="en-US"/>
        </w:rPr>
      </w:pPr>
    </w:p>
    <w:p w14:paraId="4B9B064C" w14:textId="77777777" w:rsidR="00A379CC" w:rsidRPr="00086351" w:rsidRDefault="00A379CC" w:rsidP="00A379CC">
      <w:pPr>
        <w:rPr>
          <w:rFonts w:ascii="Arial" w:hAnsi="Arial" w:cs="Arial"/>
          <w:lang w:val="en-US"/>
        </w:rPr>
      </w:pPr>
    </w:p>
    <w:p w14:paraId="154D66A8" w14:textId="77777777" w:rsidR="00A379CC" w:rsidRPr="00086351" w:rsidRDefault="00A379CC" w:rsidP="00A379CC">
      <w:pPr>
        <w:rPr>
          <w:rFonts w:ascii="Arial" w:hAnsi="Arial" w:cs="Arial"/>
          <w:lang w:val="en-US"/>
        </w:rPr>
      </w:pPr>
    </w:p>
    <w:p w14:paraId="5567F4BA" w14:textId="77777777" w:rsidR="00A379CC" w:rsidRPr="00086351" w:rsidRDefault="00A379CC" w:rsidP="00A379CC">
      <w:pPr>
        <w:rPr>
          <w:rFonts w:ascii="Arial" w:hAnsi="Arial" w:cs="Arial"/>
          <w:lang w:val="en-US"/>
        </w:rPr>
      </w:pPr>
    </w:p>
    <w:p w14:paraId="1024582B" w14:textId="77777777" w:rsidR="00A379CC" w:rsidRPr="00086351" w:rsidRDefault="00A379CC" w:rsidP="00A379CC">
      <w:pPr>
        <w:rPr>
          <w:rFonts w:ascii="Arial" w:hAnsi="Arial" w:cs="Arial"/>
          <w:lang w:val="en-US"/>
        </w:rPr>
      </w:pPr>
    </w:p>
    <w:p w14:paraId="5D571FDE" w14:textId="77777777" w:rsidR="00A379CC" w:rsidRPr="00086351" w:rsidRDefault="00A379CC" w:rsidP="00A379CC">
      <w:pPr>
        <w:rPr>
          <w:rFonts w:ascii="Arial" w:hAnsi="Arial" w:cs="Arial"/>
          <w:lang w:val="en-US"/>
        </w:rPr>
      </w:pPr>
    </w:p>
    <w:p w14:paraId="726E74F7" w14:textId="77777777" w:rsidR="00A379CC" w:rsidRPr="00086351" w:rsidRDefault="00A379CC" w:rsidP="00A379CC">
      <w:pPr>
        <w:rPr>
          <w:rFonts w:ascii="Arial" w:hAnsi="Arial" w:cs="Arial"/>
          <w:lang w:val="en-US"/>
        </w:rPr>
      </w:pPr>
    </w:p>
    <w:p w14:paraId="128A2876" w14:textId="77777777" w:rsidR="00A379CC" w:rsidRPr="00086351" w:rsidRDefault="00A379CC" w:rsidP="00A379CC">
      <w:pPr>
        <w:rPr>
          <w:rFonts w:ascii="Arial" w:hAnsi="Arial" w:cs="Arial"/>
          <w:lang w:val="en-US"/>
        </w:rPr>
      </w:pPr>
    </w:p>
    <w:p w14:paraId="593EECBD" w14:textId="77777777" w:rsidR="00A379CC" w:rsidRPr="00086351" w:rsidRDefault="00A379CC" w:rsidP="00A379CC">
      <w:pPr>
        <w:rPr>
          <w:rFonts w:ascii="Arial" w:hAnsi="Arial" w:cs="Arial"/>
          <w:lang w:val="en-US"/>
        </w:rPr>
      </w:pPr>
    </w:p>
    <w:p w14:paraId="5E0CFF80" w14:textId="77777777" w:rsidR="00A379CC" w:rsidRPr="00086351" w:rsidRDefault="00A379CC" w:rsidP="00A379CC">
      <w:pPr>
        <w:rPr>
          <w:rFonts w:ascii="Arial" w:hAnsi="Arial" w:cs="Arial"/>
          <w:lang w:val="en-US"/>
        </w:rPr>
      </w:pPr>
    </w:p>
    <w:p w14:paraId="33B2C078" w14:textId="77777777" w:rsidR="00A379CC" w:rsidRPr="00086351" w:rsidRDefault="00A379CC" w:rsidP="00A379CC">
      <w:pPr>
        <w:rPr>
          <w:rFonts w:ascii="Arial" w:hAnsi="Arial" w:cs="Arial"/>
          <w:lang w:val="en-US"/>
        </w:rPr>
      </w:pPr>
    </w:p>
    <w:p w14:paraId="6B8E95CE" w14:textId="77777777" w:rsidR="00A379CC" w:rsidRPr="00086351" w:rsidRDefault="00A379CC" w:rsidP="00A379CC">
      <w:pPr>
        <w:rPr>
          <w:rFonts w:ascii="Arial" w:hAnsi="Arial" w:cs="Arial"/>
          <w:lang w:val="en-US"/>
        </w:rPr>
      </w:pPr>
    </w:p>
    <w:p w14:paraId="5815F459" w14:textId="77777777" w:rsidR="00A379CC" w:rsidRPr="00086351" w:rsidRDefault="00A379CC" w:rsidP="00A379CC">
      <w:pPr>
        <w:rPr>
          <w:rFonts w:ascii="Arial" w:hAnsi="Arial" w:cs="Arial"/>
          <w:lang w:val="en-US"/>
        </w:rPr>
      </w:pPr>
    </w:p>
    <w:p w14:paraId="5D4BE58E" w14:textId="77777777" w:rsidR="00A379CC" w:rsidRDefault="00A379CC" w:rsidP="00A379CC">
      <w:pPr>
        <w:rPr>
          <w:rFonts w:ascii="Arial" w:hAnsi="Arial" w:cs="Arial"/>
          <w:lang w:val="en-US"/>
        </w:rPr>
      </w:pPr>
    </w:p>
    <w:p w14:paraId="43B24FA7" w14:textId="77777777" w:rsidR="00A379CC" w:rsidRDefault="00A379CC" w:rsidP="00A379CC">
      <w:pPr>
        <w:rPr>
          <w:rFonts w:ascii="Arial" w:hAnsi="Arial" w:cs="Arial"/>
          <w:lang w:val="en-US"/>
        </w:rPr>
      </w:pPr>
    </w:p>
    <w:p w14:paraId="2AA6960E" w14:textId="77777777" w:rsidR="00A379CC" w:rsidRPr="00086351" w:rsidRDefault="00A379CC" w:rsidP="00A379CC">
      <w:pPr>
        <w:rPr>
          <w:rFonts w:ascii="Arial" w:hAnsi="Arial" w:cs="Arial"/>
          <w:lang w:val="en-US"/>
        </w:rPr>
      </w:pPr>
    </w:p>
    <w:p w14:paraId="53D76F80" w14:textId="77777777" w:rsidR="00A379CC" w:rsidRPr="00086351" w:rsidRDefault="00A379CC" w:rsidP="00A379CC">
      <w:pPr>
        <w:rPr>
          <w:rFonts w:ascii="Arial" w:hAnsi="Arial" w:cs="Arial"/>
          <w:lang w:val="en-US"/>
        </w:rPr>
      </w:pPr>
    </w:p>
    <w:p w14:paraId="0ADD683B" w14:textId="77777777" w:rsidR="00A379CC" w:rsidRPr="00086351" w:rsidRDefault="00A379CC" w:rsidP="00A379CC">
      <w:pPr>
        <w:rPr>
          <w:rFonts w:ascii="Arial" w:hAnsi="Arial" w:cs="Arial"/>
          <w:lang w:val="en-US"/>
        </w:rPr>
      </w:pPr>
    </w:p>
    <w:p w14:paraId="6AF45408" w14:textId="77777777" w:rsidR="00A379CC" w:rsidRPr="00086351" w:rsidRDefault="00A379CC" w:rsidP="00A379CC">
      <w:pPr>
        <w:spacing w:line="360" w:lineRule="auto"/>
        <w:rPr>
          <w:rFonts w:ascii="Arial" w:hAnsi="Arial" w:cs="Arial"/>
          <w:b/>
          <w:bCs/>
          <w:color w:val="000000" w:themeColor="text1"/>
          <w:sz w:val="22"/>
          <w:szCs w:val="22"/>
          <w:lang w:val="en-US"/>
        </w:rPr>
      </w:pPr>
    </w:p>
    <w:p w14:paraId="3A48A461" w14:textId="77777777" w:rsidR="00A379CC" w:rsidRPr="00086351" w:rsidRDefault="00A379CC" w:rsidP="00A379CC">
      <w:pPr>
        <w:spacing w:line="360" w:lineRule="auto"/>
        <w:rPr>
          <w:rFonts w:ascii="Arial" w:hAnsi="Arial" w:cs="Arial"/>
          <w:b/>
          <w:bCs/>
          <w:color w:val="000000" w:themeColor="text1"/>
          <w:sz w:val="22"/>
          <w:szCs w:val="22"/>
          <w:lang w:val="en-US"/>
        </w:rPr>
      </w:pPr>
      <w:r w:rsidRPr="00086351">
        <w:rPr>
          <w:rFonts w:ascii="Arial" w:hAnsi="Arial" w:cs="Arial"/>
          <w:b/>
          <w:bCs/>
          <w:color w:val="000000" w:themeColor="text1"/>
          <w:sz w:val="22"/>
          <w:szCs w:val="22"/>
          <w:lang w:val="en-US"/>
        </w:rPr>
        <w:lastRenderedPageBreak/>
        <w:t xml:space="preserve">Appendix E. Web metrics of the </w:t>
      </w:r>
      <w:proofErr w:type="spellStart"/>
      <w:r w:rsidRPr="00086351">
        <w:rPr>
          <w:rFonts w:ascii="Arial" w:hAnsi="Arial" w:cs="Arial"/>
          <w:b/>
          <w:bCs/>
          <w:color w:val="000000" w:themeColor="text1"/>
          <w:sz w:val="22"/>
          <w:szCs w:val="22"/>
          <w:lang w:val="en-US"/>
        </w:rPr>
        <w:t>PtDA</w:t>
      </w:r>
      <w:proofErr w:type="spellEnd"/>
    </w:p>
    <w:p w14:paraId="0FD6DF41" w14:textId="1382B4C9" w:rsidR="00A379CC" w:rsidRPr="00086351" w:rsidRDefault="00A379CC" w:rsidP="00A379CC">
      <w:pPr>
        <w:rPr>
          <w:rFonts w:ascii="Arial" w:hAnsi="Arial" w:cs="Arial"/>
          <w:sz w:val="22"/>
          <w:szCs w:val="22"/>
          <w:lang w:val="en-US"/>
        </w:rPr>
      </w:pPr>
      <w:r w:rsidRPr="00086351">
        <w:rPr>
          <w:rFonts w:ascii="Arial" w:hAnsi="Arial" w:cs="Arial"/>
          <w:b/>
          <w:bCs/>
          <w:sz w:val="22"/>
          <w:szCs w:val="22"/>
          <w:lang w:val="en-US"/>
        </w:rPr>
        <w:t xml:space="preserve">Table </w:t>
      </w:r>
      <w:r w:rsidR="00126314">
        <w:rPr>
          <w:rFonts w:ascii="Arial" w:hAnsi="Arial" w:cs="Arial"/>
          <w:b/>
          <w:bCs/>
          <w:sz w:val="22"/>
          <w:szCs w:val="22"/>
          <w:lang w:val="en-US"/>
        </w:rPr>
        <w:t>S4</w:t>
      </w:r>
      <w:r w:rsidRPr="00086351">
        <w:rPr>
          <w:rFonts w:ascii="Arial" w:hAnsi="Arial" w:cs="Arial"/>
          <w:b/>
          <w:bCs/>
          <w:sz w:val="22"/>
          <w:szCs w:val="22"/>
          <w:lang w:val="en-US"/>
        </w:rPr>
        <w:t>.</w:t>
      </w:r>
      <w:r w:rsidRPr="00086351">
        <w:rPr>
          <w:rFonts w:ascii="Arial" w:hAnsi="Arial" w:cs="Arial"/>
          <w:sz w:val="22"/>
          <w:szCs w:val="22"/>
          <w:lang w:val="en-US"/>
        </w:rPr>
        <w:t xml:space="preserve"> Web metrics of the </w:t>
      </w:r>
      <w:proofErr w:type="spellStart"/>
      <w:r w:rsidRPr="00086351">
        <w:rPr>
          <w:rFonts w:ascii="Arial" w:hAnsi="Arial" w:cs="Arial"/>
          <w:sz w:val="22"/>
          <w:szCs w:val="22"/>
          <w:lang w:val="en-US"/>
        </w:rPr>
        <w:t>PtDA</w:t>
      </w:r>
      <w:proofErr w:type="spellEnd"/>
      <w:r w:rsidRPr="00086351">
        <w:rPr>
          <w:rFonts w:ascii="Arial" w:hAnsi="Arial" w:cs="Arial"/>
          <w:sz w:val="22"/>
          <w:szCs w:val="22"/>
          <w:lang w:val="en-US"/>
        </w:rPr>
        <w:t xml:space="preserve"> between December 2021 and April 2022</w:t>
      </w:r>
    </w:p>
    <w:p w14:paraId="413F7510" w14:textId="77777777" w:rsidR="00A379CC" w:rsidRPr="00086351" w:rsidRDefault="00A379CC" w:rsidP="00A379CC">
      <w:pPr>
        <w:rPr>
          <w:rFonts w:ascii="Arial" w:hAnsi="Arial" w:cs="Arial"/>
          <w:sz w:val="22"/>
          <w:szCs w:val="22"/>
          <w:lang w:val="en-US"/>
        </w:rPr>
      </w:pPr>
    </w:p>
    <w:tbl>
      <w:tblPr>
        <w:tblStyle w:val="Tabelraster"/>
        <w:tblW w:w="0" w:type="auto"/>
        <w:tblLook w:val="04A0" w:firstRow="1" w:lastRow="0" w:firstColumn="1" w:lastColumn="0" w:noHBand="0" w:noVBand="1"/>
      </w:tblPr>
      <w:tblGrid>
        <w:gridCol w:w="2241"/>
        <w:gridCol w:w="2257"/>
        <w:gridCol w:w="2441"/>
        <w:gridCol w:w="2117"/>
      </w:tblGrid>
      <w:tr w:rsidR="00A379CC" w:rsidRPr="00086351" w14:paraId="4A2EB815" w14:textId="77777777" w:rsidTr="0092105B">
        <w:tc>
          <w:tcPr>
            <w:tcW w:w="2242" w:type="dxa"/>
          </w:tcPr>
          <w:p w14:paraId="3A7AC659" w14:textId="77777777" w:rsidR="00A379CC" w:rsidRPr="00086351" w:rsidRDefault="00A379CC" w:rsidP="0092105B">
            <w:pPr>
              <w:rPr>
                <w:rFonts w:ascii="Arial" w:hAnsi="Arial" w:cs="Arial"/>
                <w:sz w:val="22"/>
                <w:szCs w:val="22"/>
                <w:lang w:val="en-US"/>
              </w:rPr>
            </w:pPr>
            <w:r w:rsidRPr="00086351">
              <w:rPr>
                <w:rFonts w:ascii="Arial" w:hAnsi="Arial" w:cs="Arial"/>
                <w:sz w:val="22"/>
                <w:szCs w:val="22"/>
                <w:lang w:val="en-US"/>
              </w:rPr>
              <w:t>Step</w:t>
            </w:r>
          </w:p>
        </w:tc>
        <w:tc>
          <w:tcPr>
            <w:tcW w:w="2259" w:type="dxa"/>
          </w:tcPr>
          <w:p w14:paraId="13180E84" w14:textId="77777777" w:rsidR="00A379CC" w:rsidRPr="00086351" w:rsidRDefault="00A379CC" w:rsidP="0092105B">
            <w:pPr>
              <w:rPr>
                <w:rFonts w:ascii="Arial" w:hAnsi="Arial" w:cs="Arial"/>
                <w:sz w:val="22"/>
                <w:szCs w:val="22"/>
                <w:lang w:val="en-US"/>
              </w:rPr>
            </w:pPr>
            <w:r w:rsidRPr="00086351">
              <w:rPr>
                <w:rFonts w:ascii="Arial" w:hAnsi="Arial" w:cs="Arial"/>
                <w:sz w:val="22"/>
                <w:szCs w:val="22"/>
                <w:lang w:val="en-US"/>
              </w:rPr>
              <w:t>Step visits</w:t>
            </w:r>
          </w:p>
        </w:tc>
        <w:tc>
          <w:tcPr>
            <w:tcW w:w="2443" w:type="dxa"/>
          </w:tcPr>
          <w:p w14:paraId="1CF18AB0" w14:textId="77777777" w:rsidR="00A379CC" w:rsidRPr="00086351" w:rsidRDefault="00A379CC" w:rsidP="0092105B">
            <w:pPr>
              <w:rPr>
                <w:rFonts w:ascii="Arial" w:hAnsi="Arial" w:cs="Arial"/>
                <w:sz w:val="22"/>
                <w:szCs w:val="22"/>
                <w:lang w:val="en-US"/>
              </w:rPr>
            </w:pPr>
            <w:r w:rsidRPr="00086351">
              <w:rPr>
                <w:rFonts w:ascii="Arial" w:hAnsi="Arial" w:cs="Arial"/>
                <w:sz w:val="22"/>
                <w:szCs w:val="22"/>
                <w:lang w:val="en-US"/>
              </w:rPr>
              <w:t>Step proceeded</w:t>
            </w:r>
          </w:p>
        </w:tc>
        <w:tc>
          <w:tcPr>
            <w:tcW w:w="2118" w:type="dxa"/>
          </w:tcPr>
          <w:p w14:paraId="79624645" w14:textId="77777777" w:rsidR="00A379CC" w:rsidRPr="00086351" w:rsidRDefault="00A379CC" w:rsidP="0092105B">
            <w:pPr>
              <w:rPr>
                <w:rFonts w:ascii="Arial" w:hAnsi="Arial" w:cs="Arial"/>
                <w:sz w:val="22"/>
                <w:szCs w:val="22"/>
                <w:lang w:val="en-US"/>
              </w:rPr>
            </w:pPr>
            <w:r w:rsidRPr="00086351">
              <w:rPr>
                <w:rFonts w:ascii="Arial" w:hAnsi="Arial" w:cs="Arial"/>
                <w:sz w:val="22"/>
                <w:szCs w:val="22"/>
                <w:lang w:val="en-US"/>
              </w:rPr>
              <w:t>Proceeded rate</w:t>
            </w:r>
          </w:p>
        </w:tc>
      </w:tr>
      <w:tr w:rsidR="00A379CC" w:rsidRPr="00086351" w14:paraId="1A4CED81" w14:textId="77777777" w:rsidTr="0092105B">
        <w:tc>
          <w:tcPr>
            <w:tcW w:w="2242" w:type="dxa"/>
          </w:tcPr>
          <w:p w14:paraId="7D58D092" w14:textId="77777777" w:rsidR="00A379CC" w:rsidRPr="00086351" w:rsidRDefault="00A379CC" w:rsidP="0092105B">
            <w:pPr>
              <w:rPr>
                <w:rFonts w:ascii="Arial" w:hAnsi="Arial" w:cs="Arial"/>
                <w:sz w:val="22"/>
                <w:szCs w:val="22"/>
                <w:lang w:val="en-US"/>
              </w:rPr>
            </w:pPr>
            <w:r w:rsidRPr="00086351">
              <w:rPr>
                <w:rFonts w:ascii="Arial" w:hAnsi="Arial" w:cs="Arial"/>
                <w:sz w:val="22"/>
                <w:szCs w:val="22"/>
                <w:lang w:val="en-US"/>
              </w:rPr>
              <w:t xml:space="preserve">Home page </w:t>
            </w:r>
          </w:p>
        </w:tc>
        <w:tc>
          <w:tcPr>
            <w:tcW w:w="2259" w:type="dxa"/>
          </w:tcPr>
          <w:p w14:paraId="5346742A" w14:textId="77777777" w:rsidR="00A379CC" w:rsidRPr="00086351" w:rsidRDefault="00A379CC" w:rsidP="0092105B">
            <w:pPr>
              <w:rPr>
                <w:rFonts w:ascii="Arial" w:hAnsi="Arial" w:cs="Arial"/>
                <w:sz w:val="22"/>
                <w:szCs w:val="22"/>
                <w:lang w:val="en-US"/>
              </w:rPr>
            </w:pPr>
            <w:r w:rsidRPr="00086351">
              <w:rPr>
                <w:rFonts w:ascii="Arial" w:hAnsi="Arial" w:cs="Arial"/>
                <w:sz w:val="22"/>
                <w:szCs w:val="22"/>
                <w:lang w:val="en-US"/>
              </w:rPr>
              <w:t>7229</w:t>
            </w:r>
          </w:p>
        </w:tc>
        <w:tc>
          <w:tcPr>
            <w:tcW w:w="2443" w:type="dxa"/>
          </w:tcPr>
          <w:p w14:paraId="50E3444D" w14:textId="77777777" w:rsidR="00A379CC" w:rsidRPr="00086351" w:rsidRDefault="00A379CC" w:rsidP="0092105B">
            <w:pPr>
              <w:rPr>
                <w:rFonts w:ascii="Arial" w:hAnsi="Arial" w:cs="Arial"/>
                <w:sz w:val="22"/>
                <w:szCs w:val="22"/>
                <w:lang w:val="en-US"/>
              </w:rPr>
            </w:pPr>
            <w:r w:rsidRPr="00086351">
              <w:rPr>
                <w:rFonts w:ascii="Arial" w:hAnsi="Arial" w:cs="Arial"/>
                <w:sz w:val="22"/>
                <w:szCs w:val="22"/>
                <w:lang w:val="en-US"/>
              </w:rPr>
              <w:t>5233</w:t>
            </w:r>
          </w:p>
        </w:tc>
        <w:tc>
          <w:tcPr>
            <w:tcW w:w="2118" w:type="dxa"/>
          </w:tcPr>
          <w:p w14:paraId="39C01E08" w14:textId="77777777" w:rsidR="00A379CC" w:rsidRPr="00086351" w:rsidRDefault="00A379CC" w:rsidP="0092105B">
            <w:pPr>
              <w:rPr>
                <w:rFonts w:ascii="Arial" w:hAnsi="Arial" w:cs="Arial"/>
                <w:sz w:val="22"/>
                <w:szCs w:val="22"/>
                <w:lang w:val="en-US"/>
              </w:rPr>
            </w:pPr>
            <w:r w:rsidRPr="00086351">
              <w:rPr>
                <w:rFonts w:ascii="Arial" w:hAnsi="Arial" w:cs="Arial"/>
                <w:sz w:val="22"/>
                <w:szCs w:val="22"/>
                <w:lang w:val="en-US"/>
              </w:rPr>
              <w:t>72%</w:t>
            </w:r>
          </w:p>
        </w:tc>
      </w:tr>
      <w:tr w:rsidR="00A379CC" w:rsidRPr="00086351" w14:paraId="69BE681E" w14:textId="77777777" w:rsidTr="0092105B">
        <w:tc>
          <w:tcPr>
            <w:tcW w:w="2242" w:type="dxa"/>
          </w:tcPr>
          <w:p w14:paraId="1440241D" w14:textId="77777777" w:rsidR="00A379CC" w:rsidRPr="00086351" w:rsidRDefault="00A379CC" w:rsidP="0092105B">
            <w:pPr>
              <w:rPr>
                <w:rFonts w:ascii="Arial" w:hAnsi="Arial" w:cs="Arial"/>
                <w:sz w:val="22"/>
                <w:szCs w:val="22"/>
                <w:lang w:val="en-US"/>
              </w:rPr>
            </w:pPr>
            <w:r w:rsidRPr="00086351">
              <w:rPr>
                <w:rFonts w:ascii="Arial" w:hAnsi="Arial" w:cs="Arial"/>
                <w:sz w:val="22"/>
                <w:szCs w:val="22"/>
                <w:lang w:val="en-US"/>
              </w:rPr>
              <w:t>Step 1 – Learning more about memory problems and dementia</w:t>
            </w:r>
          </w:p>
        </w:tc>
        <w:tc>
          <w:tcPr>
            <w:tcW w:w="2259" w:type="dxa"/>
          </w:tcPr>
          <w:p w14:paraId="7BB6337D" w14:textId="77777777" w:rsidR="00A379CC" w:rsidRPr="00086351" w:rsidRDefault="00A379CC" w:rsidP="0092105B">
            <w:pPr>
              <w:rPr>
                <w:rFonts w:ascii="Arial" w:hAnsi="Arial" w:cs="Arial"/>
                <w:sz w:val="22"/>
                <w:szCs w:val="22"/>
                <w:lang w:val="en-US"/>
              </w:rPr>
            </w:pPr>
            <w:r w:rsidRPr="00086351">
              <w:rPr>
                <w:rFonts w:ascii="Arial" w:hAnsi="Arial" w:cs="Arial"/>
                <w:sz w:val="22"/>
                <w:szCs w:val="22"/>
                <w:lang w:val="en-US"/>
              </w:rPr>
              <w:t>4520</w:t>
            </w:r>
          </w:p>
        </w:tc>
        <w:tc>
          <w:tcPr>
            <w:tcW w:w="2443" w:type="dxa"/>
          </w:tcPr>
          <w:p w14:paraId="17E24324" w14:textId="77777777" w:rsidR="00A379CC" w:rsidRPr="00086351" w:rsidRDefault="00A379CC" w:rsidP="0092105B">
            <w:pPr>
              <w:rPr>
                <w:rFonts w:ascii="Arial" w:hAnsi="Arial" w:cs="Arial"/>
                <w:sz w:val="22"/>
                <w:szCs w:val="22"/>
                <w:lang w:val="en-US"/>
              </w:rPr>
            </w:pPr>
            <w:r w:rsidRPr="00086351">
              <w:rPr>
                <w:rFonts w:ascii="Arial" w:hAnsi="Arial" w:cs="Arial"/>
                <w:sz w:val="22"/>
                <w:szCs w:val="22"/>
                <w:lang w:val="en-US"/>
              </w:rPr>
              <w:t>4432</w:t>
            </w:r>
          </w:p>
        </w:tc>
        <w:tc>
          <w:tcPr>
            <w:tcW w:w="2118" w:type="dxa"/>
          </w:tcPr>
          <w:p w14:paraId="5E3671F3" w14:textId="77777777" w:rsidR="00A379CC" w:rsidRPr="00086351" w:rsidRDefault="00A379CC" w:rsidP="0092105B">
            <w:pPr>
              <w:rPr>
                <w:rFonts w:ascii="Arial" w:hAnsi="Arial" w:cs="Arial"/>
                <w:sz w:val="22"/>
                <w:szCs w:val="22"/>
                <w:lang w:val="en-US"/>
              </w:rPr>
            </w:pPr>
            <w:r w:rsidRPr="00086351">
              <w:rPr>
                <w:rFonts w:ascii="Arial" w:hAnsi="Arial" w:cs="Arial"/>
                <w:sz w:val="22"/>
                <w:szCs w:val="22"/>
                <w:lang w:val="en-US"/>
              </w:rPr>
              <w:t>98%</w:t>
            </w:r>
          </w:p>
        </w:tc>
      </w:tr>
      <w:tr w:rsidR="00A379CC" w:rsidRPr="00086351" w14:paraId="1925520F" w14:textId="77777777" w:rsidTr="0092105B">
        <w:tc>
          <w:tcPr>
            <w:tcW w:w="2242" w:type="dxa"/>
          </w:tcPr>
          <w:p w14:paraId="48AD35DE" w14:textId="77777777" w:rsidR="00A379CC" w:rsidRPr="00086351" w:rsidRDefault="00A379CC" w:rsidP="0092105B">
            <w:pPr>
              <w:rPr>
                <w:rFonts w:ascii="Arial" w:hAnsi="Arial" w:cs="Arial"/>
                <w:sz w:val="22"/>
                <w:szCs w:val="22"/>
                <w:lang w:val="en-US"/>
              </w:rPr>
            </w:pPr>
            <w:r w:rsidRPr="00086351">
              <w:rPr>
                <w:rFonts w:ascii="Arial" w:hAnsi="Arial" w:cs="Arial"/>
                <w:sz w:val="22"/>
                <w:szCs w:val="22"/>
                <w:lang w:val="en-US"/>
              </w:rPr>
              <w:t>Step 2 -Conducting dementia diagnostics</w:t>
            </w:r>
          </w:p>
        </w:tc>
        <w:tc>
          <w:tcPr>
            <w:tcW w:w="2259" w:type="dxa"/>
          </w:tcPr>
          <w:p w14:paraId="37F85FDD" w14:textId="77777777" w:rsidR="00A379CC" w:rsidRPr="00086351" w:rsidRDefault="00A379CC" w:rsidP="0092105B">
            <w:pPr>
              <w:rPr>
                <w:rFonts w:ascii="Arial" w:hAnsi="Arial" w:cs="Arial"/>
                <w:sz w:val="22"/>
                <w:szCs w:val="22"/>
                <w:lang w:val="en-US"/>
              </w:rPr>
            </w:pPr>
            <w:r w:rsidRPr="00086351">
              <w:rPr>
                <w:rFonts w:ascii="Arial" w:hAnsi="Arial" w:cs="Arial"/>
                <w:sz w:val="22"/>
                <w:szCs w:val="22"/>
                <w:lang w:val="en-US"/>
              </w:rPr>
              <w:t>3872</w:t>
            </w:r>
          </w:p>
        </w:tc>
        <w:tc>
          <w:tcPr>
            <w:tcW w:w="2443" w:type="dxa"/>
          </w:tcPr>
          <w:p w14:paraId="4E826F6F" w14:textId="77777777" w:rsidR="00A379CC" w:rsidRPr="00086351" w:rsidRDefault="00A379CC" w:rsidP="0092105B">
            <w:pPr>
              <w:rPr>
                <w:rFonts w:ascii="Arial" w:hAnsi="Arial" w:cs="Arial"/>
                <w:sz w:val="22"/>
                <w:szCs w:val="22"/>
                <w:lang w:val="en-US"/>
              </w:rPr>
            </w:pPr>
            <w:r w:rsidRPr="00086351">
              <w:rPr>
                <w:rFonts w:ascii="Arial" w:hAnsi="Arial" w:cs="Arial"/>
                <w:sz w:val="22"/>
                <w:szCs w:val="22"/>
                <w:lang w:val="en-US"/>
              </w:rPr>
              <w:t>3353</w:t>
            </w:r>
          </w:p>
        </w:tc>
        <w:tc>
          <w:tcPr>
            <w:tcW w:w="2118" w:type="dxa"/>
          </w:tcPr>
          <w:p w14:paraId="7CF9E078" w14:textId="77777777" w:rsidR="00A379CC" w:rsidRPr="00086351" w:rsidRDefault="00A379CC" w:rsidP="0092105B">
            <w:pPr>
              <w:rPr>
                <w:rFonts w:ascii="Arial" w:hAnsi="Arial" w:cs="Arial"/>
                <w:sz w:val="22"/>
                <w:szCs w:val="22"/>
                <w:lang w:val="en-US"/>
              </w:rPr>
            </w:pPr>
            <w:r w:rsidRPr="00086351">
              <w:rPr>
                <w:rFonts w:ascii="Arial" w:hAnsi="Arial" w:cs="Arial"/>
                <w:sz w:val="22"/>
                <w:szCs w:val="22"/>
                <w:lang w:val="en-US"/>
              </w:rPr>
              <w:t>96%</w:t>
            </w:r>
          </w:p>
        </w:tc>
      </w:tr>
      <w:tr w:rsidR="00A379CC" w:rsidRPr="00086351" w14:paraId="07B69E8D" w14:textId="77777777" w:rsidTr="0092105B">
        <w:tc>
          <w:tcPr>
            <w:tcW w:w="2242" w:type="dxa"/>
          </w:tcPr>
          <w:p w14:paraId="47C9C3AB" w14:textId="77777777" w:rsidR="00A379CC" w:rsidRPr="00086351" w:rsidRDefault="00A379CC" w:rsidP="0092105B">
            <w:pPr>
              <w:rPr>
                <w:rFonts w:ascii="Arial" w:hAnsi="Arial" w:cs="Arial"/>
                <w:sz w:val="22"/>
                <w:szCs w:val="22"/>
                <w:lang w:val="en-US"/>
              </w:rPr>
            </w:pPr>
            <w:r w:rsidRPr="00086351">
              <w:rPr>
                <w:rFonts w:ascii="Arial" w:hAnsi="Arial" w:cs="Arial"/>
                <w:sz w:val="22"/>
                <w:szCs w:val="22"/>
                <w:lang w:val="en-US"/>
              </w:rPr>
              <w:t>Step 3: Advantages and disadvantages of dementia diagnostics</w:t>
            </w:r>
          </w:p>
        </w:tc>
        <w:tc>
          <w:tcPr>
            <w:tcW w:w="2259" w:type="dxa"/>
          </w:tcPr>
          <w:p w14:paraId="22645622" w14:textId="77777777" w:rsidR="00A379CC" w:rsidRPr="00086351" w:rsidRDefault="00A379CC" w:rsidP="0092105B">
            <w:pPr>
              <w:rPr>
                <w:rFonts w:ascii="Arial" w:hAnsi="Arial" w:cs="Arial"/>
                <w:sz w:val="22"/>
                <w:szCs w:val="22"/>
                <w:lang w:val="en-US"/>
              </w:rPr>
            </w:pPr>
            <w:r w:rsidRPr="00086351">
              <w:rPr>
                <w:rFonts w:ascii="Arial" w:hAnsi="Arial" w:cs="Arial"/>
                <w:sz w:val="22"/>
                <w:szCs w:val="22"/>
                <w:lang w:val="en-US"/>
              </w:rPr>
              <w:t>2988</w:t>
            </w:r>
          </w:p>
        </w:tc>
        <w:tc>
          <w:tcPr>
            <w:tcW w:w="2443" w:type="dxa"/>
          </w:tcPr>
          <w:p w14:paraId="7E49161D" w14:textId="77777777" w:rsidR="00A379CC" w:rsidRPr="00086351" w:rsidRDefault="00A379CC" w:rsidP="0092105B">
            <w:pPr>
              <w:rPr>
                <w:rFonts w:ascii="Arial" w:hAnsi="Arial" w:cs="Arial"/>
                <w:sz w:val="22"/>
                <w:szCs w:val="22"/>
                <w:lang w:val="en-US"/>
              </w:rPr>
            </w:pPr>
            <w:r w:rsidRPr="00086351">
              <w:rPr>
                <w:rFonts w:ascii="Arial" w:hAnsi="Arial" w:cs="Arial"/>
                <w:sz w:val="22"/>
                <w:szCs w:val="22"/>
                <w:lang w:val="en-US"/>
              </w:rPr>
              <w:t>2886</w:t>
            </w:r>
          </w:p>
        </w:tc>
        <w:tc>
          <w:tcPr>
            <w:tcW w:w="2118" w:type="dxa"/>
          </w:tcPr>
          <w:p w14:paraId="54E2467A" w14:textId="77777777" w:rsidR="00A379CC" w:rsidRPr="00086351" w:rsidRDefault="00A379CC" w:rsidP="0092105B">
            <w:pPr>
              <w:rPr>
                <w:rFonts w:ascii="Arial" w:hAnsi="Arial" w:cs="Arial"/>
                <w:sz w:val="22"/>
                <w:szCs w:val="22"/>
                <w:lang w:val="en-US"/>
              </w:rPr>
            </w:pPr>
            <w:r w:rsidRPr="00086351">
              <w:rPr>
                <w:rFonts w:ascii="Arial" w:hAnsi="Arial" w:cs="Arial"/>
                <w:sz w:val="22"/>
                <w:szCs w:val="22"/>
                <w:lang w:val="en-US"/>
              </w:rPr>
              <w:t>97%</w:t>
            </w:r>
          </w:p>
        </w:tc>
      </w:tr>
      <w:tr w:rsidR="00A379CC" w:rsidRPr="00086351" w14:paraId="44CDB500" w14:textId="77777777" w:rsidTr="0092105B">
        <w:tc>
          <w:tcPr>
            <w:tcW w:w="2242" w:type="dxa"/>
          </w:tcPr>
          <w:p w14:paraId="03ED2DBD" w14:textId="77777777" w:rsidR="00A379CC" w:rsidRPr="00086351" w:rsidRDefault="00A379CC" w:rsidP="0092105B">
            <w:pPr>
              <w:rPr>
                <w:rFonts w:ascii="Arial" w:hAnsi="Arial" w:cs="Arial"/>
                <w:sz w:val="22"/>
                <w:szCs w:val="22"/>
                <w:lang w:val="en-US"/>
              </w:rPr>
            </w:pPr>
            <w:r w:rsidRPr="00086351">
              <w:rPr>
                <w:rFonts w:ascii="Arial" w:hAnsi="Arial" w:cs="Arial"/>
                <w:sz w:val="22"/>
                <w:szCs w:val="22"/>
                <w:lang w:val="en-US"/>
              </w:rPr>
              <w:t>Step 4: What suits you best?</w:t>
            </w:r>
          </w:p>
        </w:tc>
        <w:tc>
          <w:tcPr>
            <w:tcW w:w="2259" w:type="dxa"/>
          </w:tcPr>
          <w:p w14:paraId="3D006D13" w14:textId="77777777" w:rsidR="00A379CC" w:rsidRPr="00086351" w:rsidRDefault="00A379CC" w:rsidP="0092105B">
            <w:pPr>
              <w:rPr>
                <w:rFonts w:ascii="Arial" w:hAnsi="Arial" w:cs="Arial"/>
                <w:sz w:val="22"/>
                <w:szCs w:val="22"/>
                <w:lang w:val="en-US"/>
              </w:rPr>
            </w:pPr>
            <w:r w:rsidRPr="00086351">
              <w:rPr>
                <w:rFonts w:ascii="Arial" w:hAnsi="Arial" w:cs="Arial"/>
                <w:sz w:val="22"/>
                <w:szCs w:val="22"/>
                <w:lang w:val="en-US"/>
              </w:rPr>
              <w:t>2456</w:t>
            </w:r>
          </w:p>
        </w:tc>
        <w:tc>
          <w:tcPr>
            <w:tcW w:w="2443" w:type="dxa"/>
          </w:tcPr>
          <w:p w14:paraId="54653B55" w14:textId="77777777" w:rsidR="00A379CC" w:rsidRPr="00086351" w:rsidRDefault="00A379CC" w:rsidP="0092105B">
            <w:pPr>
              <w:rPr>
                <w:rFonts w:ascii="Arial" w:hAnsi="Arial" w:cs="Arial"/>
                <w:sz w:val="22"/>
                <w:szCs w:val="22"/>
                <w:lang w:val="en-US"/>
              </w:rPr>
            </w:pPr>
            <w:r w:rsidRPr="00086351">
              <w:rPr>
                <w:rFonts w:ascii="Arial" w:hAnsi="Arial" w:cs="Arial"/>
                <w:sz w:val="22"/>
                <w:szCs w:val="22"/>
                <w:lang w:val="en-US"/>
              </w:rPr>
              <w:t>2049</w:t>
            </w:r>
          </w:p>
        </w:tc>
        <w:tc>
          <w:tcPr>
            <w:tcW w:w="2118" w:type="dxa"/>
          </w:tcPr>
          <w:p w14:paraId="4AA20604" w14:textId="77777777" w:rsidR="00A379CC" w:rsidRPr="00086351" w:rsidRDefault="00A379CC" w:rsidP="0092105B">
            <w:pPr>
              <w:rPr>
                <w:rFonts w:ascii="Arial" w:hAnsi="Arial" w:cs="Arial"/>
                <w:sz w:val="22"/>
                <w:szCs w:val="22"/>
                <w:lang w:val="en-US"/>
              </w:rPr>
            </w:pPr>
            <w:r w:rsidRPr="00086351">
              <w:rPr>
                <w:rFonts w:ascii="Arial" w:hAnsi="Arial" w:cs="Arial"/>
                <w:sz w:val="22"/>
                <w:szCs w:val="22"/>
                <w:lang w:val="en-US"/>
              </w:rPr>
              <w:t>83%</w:t>
            </w:r>
          </w:p>
        </w:tc>
      </w:tr>
      <w:tr w:rsidR="00A379CC" w:rsidRPr="00086351" w14:paraId="1F3617D6" w14:textId="77777777" w:rsidTr="0092105B">
        <w:tc>
          <w:tcPr>
            <w:tcW w:w="2242" w:type="dxa"/>
          </w:tcPr>
          <w:p w14:paraId="22A589E8" w14:textId="77777777" w:rsidR="00A379CC" w:rsidRPr="00086351" w:rsidRDefault="00A379CC" w:rsidP="0092105B">
            <w:pPr>
              <w:rPr>
                <w:rFonts w:ascii="Arial" w:hAnsi="Arial" w:cs="Arial"/>
                <w:sz w:val="22"/>
                <w:szCs w:val="22"/>
                <w:lang w:val="en-US"/>
              </w:rPr>
            </w:pPr>
            <w:proofErr w:type="spellStart"/>
            <w:r w:rsidRPr="00086351">
              <w:rPr>
                <w:rFonts w:ascii="Arial" w:hAnsi="Arial" w:cs="Arial"/>
                <w:sz w:val="22"/>
                <w:szCs w:val="22"/>
                <w:lang w:val="en-US"/>
              </w:rPr>
              <w:t>PtDA</w:t>
            </w:r>
            <w:proofErr w:type="spellEnd"/>
            <w:r w:rsidRPr="00086351">
              <w:rPr>
                <w:rFonts w:ascii="Arial" w:hAnsi="Arial" w:cs="Arial"/>
                <w:sz w:val="22"/>
                <w:szCs w:val="22"/>
                <w:lang w:val="en-US"/>
              </w:rPr>
              <w:t xml:space="preserve"> completed</w:t>
            </w:r>
          </w:p>
        </w:tc>
        <w:tc>
          <w:tcPr>
            <w:tcW w:w="2259" w:type="dxa"/>
          </w:tcPr>
          <w:p w14:paraId="43A85901" w14:textId="77777777" w:rsidR="00A379CC" w:rsidRPr="00086351" w:rsidRDefault="00A379CC" w:rsidP="0092105B">
            <w:pPr>
              <w:rPr>
                <w:rFonts w:ascii="Arial" w:hAnsi="Arial" w:cs="Arial"/>
                <w:sz w:val="22"/>
                <w:szCs w:val="22"/>
                <w:lang w:val="en-US"/>
              </w:rPr>
            </w:pPr>
            <w:r w:rsidRPr="00086351">
              <w:rPr>
                <w:rFonts w:ascii="Arial" w:hAnsi="Arial" w:cs="Arial"/>
                <w:sz w:val="22"/>
                <w:szCs w:val="22"/>
                <w:lang w:val="en-US"/>
              </w:rPr>
              <w:t>1980</w:t>
            </w:r>
          </w:p>
        </w:tc>
        <w:tc>
          <w:tcPr>
            <w:tcW w:w="2443" w:type="dxa"/>
          </w:tcPr>
          <w:p w14:paraId="2C6B5F65" w14:textId="77777777" w:rsidR="00A379CC" w:rsidRPr="00086351" w:rsidRDefault="00A379CC" w:rsidP="0092105B">
            <w:pPr>
              <w:rPr>
                <w:rFonts w:ascii="Arial" w:hAnsi="Arial" w:cs="Arial"/>
                <w:sz w:val="22"/>
                <w:szCs w:val="22"/>
                <w:lang w:val="en-US"/>
              </w:rPr>
            </w:pPr>
          </w:p>
        </w:tc>
        <w:tc>
          <w:tcPr>
            <w:tcW w:w="2118" w:type="dxa"/>
          </w:tcPr>
          <w:p w14:paraId="2E376BFA" w14:textId="77777777" w:rsidR="00A379CC" w:rsidRPr="00086351" w:rsidRDefault="00A379CC" w:rsidP="0092105B">
            <w:pPr>
              <w:rPr>
                <w:rFonts w:ascii="Arial" w:hAnsi="Arial" w:cs="Arial"/>
                <w:sz w:val="22"/>
                <w:szCs w:val="22"/>
                <w:lang w:val="en-US"/>
              </w:rPr>
            </w:pPr>
          </w:p>
        </w:tc>
      </w:tr>
    </w:tbl>
    <w:p w14:paraId="793D2130" w14:textId="77777777" w:rsidR="00A379CC" w:rsidRPr="00086351" w:rsidRDefault="00A379CC" w:rsidP="00A379CC">
      <w:pPr>
        <w:rPr>
          <w:rFonts w:ascii="Arial" w:hAnsi="Arial" w:cs="Arial"/>
          <w:sz w:val="22"/>
          <w:szCs w:val="22"/>
          <w:lang w:val="en-US"/>
        </w:rPr>
      </w:pPr>
    </w:p>
    <w:p w14:paraId="392F3456" w14:textId="185E46D6" w:rsidR="00A379CC" w:rsidRPr="00086351" w:rsidRDefault="00A379CC" w:rsidP="00A379CC">
      <w:pPr>
        <w:rPr>
          <w:rFonts w:ascii="Arial" w:hAnsi="Arial" w:cs="Arial"/>
          <w:sz w:val="22"/>
          <w:szCs w:val="22"/>
          <w:lang w:val="en-US"/>
        </w:rPr>
      </w:pPr>
      <w:r w:rsidRPr="00086351">
        <w:rPr>
          <w:rFonts w:ascii="Arial" w:hAnsi="Arial" w:cs="Arial"/>
          <w:b/>
          <w:bCs/>
          <w:sz w:val="22"/>
          <w:szCs w:val="22"/>
          <w:lang w:val="en-US"/>
        </w:rPr>
        <w:t xml:space="preserve">Table </w:t>
      </w:r>
      <w:r w:rsidR="00126314">
        <w:rPr>
          <w:rFonts w:ascii="Arial" w:hAnsi="Arial" w:cs="Arial"/>
          <w:b/>
          <w:bCs/>
          <w:sz w:val="22"/>
          <w:szCs w:val="22"/>
          <w:lang w:val="en-US"/>
        </w:rPr>
        <w:t>S5</w:t>
      </w:r>
      <w:r w:rsidRPr="00086351">
        <w:rPr>
          <w:rFonts w:ascii="Arial" w:hAnsi="Arial" w:cs="Arial"/>
          <w:b/>
          <w:bCs/>
          <w:sz w:val="22"/>
          <w:szCs w:val="22"/>
          <w:lang w:val="en-US"/>
        </w:rPr>
        <w:t>.</w:t>
      </w:r>
      <w:r w:rsidRPr="00086351">
        <w:rPr>
          <w:rFonts w:ascii="Arial" w:hAnsi="Arial" w:cs="Arial"/>
          <w:sz w:val="22"/>
          <w:szCs w:val="22"/>
          <w:lang w:val="en-US"/>
        </w:rPr>
        <w:t xml:space="preserve"> Web metrics of the </w:t>
      </w:r>
      <w:proofErr w:type="spellStart"/>
      <w:r w:rsidRPr="00086351">
        <w:rPr>
          <w:rFonts w:ascii="Arial" w:hAnsi="Arial" w:cs="Arial"/>
          <w:sz w:val="22"/>
          <w:szCs w:val="22"/>
          <w:lang w:val="en-US"/>
        </w:rPr>
        <w:t>PtDA</w:t>
      </w:r>
      <w:proofErr w:type="spellEnd"/>
      <w:r w:rsidRPr="00086351">
        <w:rPr>
          <w:rFonts w:ascii="Arial" w:hAnsi="Arial" w:cs="Arial"/>
          <w:sz w:val="22"/>
          <w:szCs w:val="22"/>
          <w:lang w:val="en-US"/>
        </w:rPr>
        <w:t xml:space="preserve"> between December 2021 and September 2022</w:t>
      </w:r>
    </w:p>
    <w:p w14:paraId="62F7917F" w14:textId="77777777" w:rsidR="00A379CC" w:rsidRPr="00086351" w:rsidRDefault="00A379CC" w:rsidP="00A379CC">
      <w:pPr>
        <w:rPr>
          <w:rFonts w:ascii="Arial" w:hAnsi="Arial" w:cs="Arial"/>
          <w:sz w:val="22"/>
          <w:szCs w:val="22"/>
          <w:lang w:val="en-US"/>
        </w:rPr>
      </w:pPr>
    </w:p>
    <w:tbl>
      <w:tblPr>
        <w:tblStyle w:val="Tabelraster"/>
        <w:tblW w:w="0" w:type="auto"/>
        <w:tblLook w:val="04A0" w:firstRow="1" w:lastRow="0" w:firstColumn="1" w:lastColumn="0" w:noHBand="0" w:noVBand="1"/>
      </w:tblPr>
      <w:tblGrid>
        <w:gridCol w:w="2241"/>
        <w:gridCol w:w="2257"/>
        <w:gridCol w:w="2441"/>
        <w:gridCol w:w="2117"/>
      </w:tblGrid>
      <w:tr w:rsidR="00A379CC" w:rsidRPr="00086351" w14:paraId="551724E8" w14:textId="77777777" w:rsidTr="0092105B">
        <w:tc>
          <w:tcPr>
            <w:tcW w:w="2242" w:type="dxa"/>
          </w:tcPr>
          <w:p w14:paraId="4E958F33" w14:textId="77777777" w:rsidR="00A379CC" w:rsidRPr="00086351" w:rsidRDefault="00A379CC" w:rsidP="0092105B">
            <w:pPr>
              <w:rPr>
                <w:rFonts w:ascii="Arial" w:hAnsi="Arial" w:cs="Arial"/>
                <w:sz w:val="22"/>
                <w:szCs w:val="22"/>
                <w:lang w:val="en-US"/>
              </w:rPr>
            </w:pPr>
            <w:r w:rsidRPr="00086351">
              <w:rPr>
                <w:rFonts w:ascii="Arial" w:hAnsi="Arial" w:cs="Arial"/>
                <w:sz w:val="22"/>
                <w:szCs w:val="22"/>
                <w:lang w:val="en-US"/>
              </w:rPr>
              <w:t>Step</w:t>
            </w:r>
          </w:p>
        </w:tc>
        <w:tc>
          <w:tcPr>
            <w:tcW w:w="2259" w:type="dxa"/>
          </w:tcPr>
          <w:p w14:paraId="5AA37E1A" w14:textId="77777777" w:rsidR="00A379CC" w:rsidRPr="00086351" w:rsidRDefault="00A379CC" w:rsidP="0092105B">
            <w:pPr>
              <w:rPr>
                <w:rFonts w:ascii="Arial" w:hAnsi="Arial" w:cs="Arial"/>
                <w:sz w:val="22"/>
                <w:szCs w:val="22"/>
                <w:lang w:val="en-US"/>
              </w:rPr>
            </w:pPr>
            <w:r w:rsidRPr="00086351">
              <w:rPr>
                <w:rFonts w:ascii="Arial" w:hAnsi="Arial" w:cs="Arial"/>
                <w:sz w:val="22"/>
                <w:szCs w:val="22"/>
                <w:lang w:val="en-US"/>
              </w:rPr>
              <w:t>Step visits</w:t>
            </w:r>
          </w:p>
        </w:tc>
        <w:tc>
          <w:tcPr>
            <w:tcW w:w="2443" w:type="dxa"/>
          </w:tcPr>
          <w:p w14:paraId="4D299ED6" w14:textId="77777777" w:rsidR="00A379CC" w:rsidRPr="00086351" w:rsidRDefault="00A379CC" w:rsidP="0092105B">
            <w:pPr>
              <w:rPr>
                <w:rFonts w:ascii="Arial" w:hAnsi="Arial" w:cs="Arial"/>
                <w:sz w:val="22"/>
                <w:szCs w:val="22"/>
                <w:lang w:val="en-US"/>
              </w:rPr>
            </w:pPr>
            <w:r w:rsidRPr="00086351">
              <w:rPr>
                <w:rFonts w:ascii="Arial" w:hAnsi="Arial" w:cs="Arial"/>
                <w:sz w:val="22"/>
                <w:szCs w:val="22"/>
                <w:lang w:val="en-US"/>
              </w:rPr>
              <w:t>Step proceeded</w:t>
            </w:r>
          </w:p>
        </w:tc>
        <w:tc>
          <w:tcPr>
            <w:tcW w:w="2118" w:type="dxa"/>
          </w:tcPr>
          <w:p w14:paraId="50BF4717" w14:textId="77777777" w:rsidR="00A379CC" w:rsidRPr="00086351" w:rsidRDefault="00A379CC" w:rsidP="0092105B">
            <w:pPr>
              <w:rPr>
                <w:rFonts w:ascii="Arial" w:hAnsi="Arial" w:cs="Arial"/>
                <w:sz w:val="22"/>
                <w:szCs w:val="22"/>
                <w:lang w:val="en-US"/>
              </w:rPr>
            </w:pPr>
            <w:r w:rsidRPr="00086351">
              <w:rPr>
                <w:rFonts w:ascii="Arial" w:hAnsi="Arial" w:cs="Arial"/>
                <w:sz w:val="22"/>
                <w:szCs w:val="22"/>
                <w:lang w:val="en-US"/>
              </w:rPr>
              <w:t>Proceeded rate</w:t>
            </w:r>
          </w:p>
        </w:tc>
      </w:tr>
      <w:tr w:rsidR="00A379CC" w:rsidRPr="00086351" w14:paraId="4FDAFA2C" w14:textId="77777777" w:rsidTr="0092105B">
        <w:tc>
          <w:tcPr>
            <w:tcW w:w="2242" w:type="dxa"/>
          </w:tcPr>
          <w:p w14:paraId="73EFB32B" w14:textId="77777777" w:rsidR="00A379CC" w:rsidRPr="00086351" w:rsidRDefault="00A379CC" w:rsidP="0092105B">
            <w:pPr>
              <w:rPr>
                <w:rFonts w:ascii="Arial" w:hAnsi="Arial" w:cs="Arial"/>
                <w:sz w:val="22"/>
                <w:szCs w:val="22"/>
                <w:lang w:val="en-US"/>
              </w:rPr>
            </w:pPr>
            <w:r w:rsidRPr="00086351">
              <w:rPr>
                <w:rFonts w:ascii="Arial" w:hAnsi="Arial" w:cs="Arial"/>
                <w:sz w:val="22"/>
                <w:szCs w:val="22"/>
                <w:lang w:val="en-US"/>
              </w:rPr>
              <w:t xml:space="preserve">Home page </w:t>
            </w:r>
          </w:p>
        </w:tc>
        <w:tc>
          <w:tcPr>
            <w:tcW w:w="2259" w:type="dxa"/>
          </w:tcPr>
          <w:p w14:paraId="4DB95F1F" w14:textId="77777777" w:rsidR="00A379CC" w:rsidRPr="00086351" w:rsidRDefault="00A379CC" w:rsidP="0092105B">
            <w:pPr>
              <w:rPr>
                <w:rFonts w:ascii="Arial" w:hAnsi="Arial" w:cs="Arial"/>
                <w:sz w:val="22"/>
                <w:szCs w:val="22"/>
                <w:lang w:val="en-US"/>
              </w:rPr>
            </w:pPr>
            <w:r w:rsidRPr="00086351">
              <w:rPr>
                <w:rFonts w:ascii="Arial" w:hAnsi="Arial" w:cs="Arial"/>
                <w:sz w:val="22"/>
                <w:szCs w:val="22"/>
                <w:lang w:val="en-US"/>
              </w:rPr>
              <w:t>10604</w:t>
            </w:r>
          </w:p>
        </w:tc>
        <w:tc>
          <w:tcPr>
            <w:tcW w:w="2443" w:type="dxa"/>
          </w:tcPr>
          <w:p w14:paraId="5B8314AE" w14:textId="77777777" w:rsidR="00A379CC" w:rsidRPr="00086351" w:rsidRDefault="00A379CC" w:rsidP="0092105B">
            <w:pPr>
              <w:rPr>
                <w:rFonts w:ascii="Arial" w:hAnsi="Arial" w:cs="Arial"/>
                <w:sz w:val="22"/>
                <w:szCs w:val="22"/>
                <w:lang w:val="en-US"/>
              </w:rPr>
            </w:pPr>
            <w:r w:rsidRPr="00086351">
              <w:rPr>
                <w:rFonts w:ascii="Arial" w:hAnsi="Arial" w:cs="Arial"/>
                <w:sz w:val="22"/>
                <w:szCs w:val="22"/>
                <w:lang w:val="en-US"/>
              </w:rPr>
              <w:t>7649</w:t>
            </w:r>
          </w:p>
        </w:tc>
        <w:tc>
          <w:tcPr>
            <w:tcW w:w="2118" w:type="dxa"/>
          </w:tcPr>
          <w:p w14:paraId="4EBD510B" w14:textId="77777777" w:rsidR="00A379CC" w:rsidRPr="00086351" w:rsidRDefault="00A379CC" w:rsidP="0092105B">
            <w:pPr>
              <w:rPr>
                <w:rFonts w:ascii="Arial" w:hAnsi="Arial" w:cs="Arial"/>
                <w:sz w:val="22"/>
                <w:szCs w:val="22"/>
                <w:lang w:val="en-US"/>
              </w:rPr>
            </w:pPr>
            <w:r w:rsidRPr="00086351">
              <w:rPr>
                <w:rFonts w:ascii="Arial" w:hAnsi="Arial" w:cs="Arial"/>
                <w:sz w:val="22"/>
                <w:szCs w:val="22"/>
                <w:lang w:val="en-US"/>
              </w:rPr>
              <w:t>72%</w:t>
            </w:r>
          </w:p>
        </w:tc>
      </w:tr>
      <w:tr w:rsidR="00A379CC" w:rsidRPr="00086351" w14:paraId="3784E48B" w14:textId="77777777" w:rsidTr="0092105B">
        <w:tc>
          <w:tcPr>
            <w:tcW w:w="2242" w:type="dxa"/>
          </w:tcPr>
          <w:p w14:paraId="1EBC4865" w14:textId="77777777" w:rsidR="00A379CC" w:rsidRPr="00086351" w:rsidRDefault="00A379CC" w:rsidP="0092105B">
            <w:pPr>
              <w:rPr>
                <w:rFonts w:ascii="Arial" w:hAnsi="Arial" w:cs="Arial"/>
                <w:sz w:val="22"/>
                <w:szCs w:val="22"/>
                <w:lang w:val="en-US"/>
              </w:rPr>
            </w:pPr>
            <w:r w:rsidRPr="00086351">
              <w:rPr>
                <w:rFonts w:ascii="Arial" w:hAnsi="Arial" w:cs="Arial"/>
                <w:sz w:val="22"/>
                <w:szCs w:val="22"/>
                <w:lang w:val="en-US"/>
              </w:rPr>
              <w:t>Step 1 – Learning more about memory problems and dementia</w:t>
            </w:r>
          </w:p>
        </w:tc>
        <w:tc>
          <w:tcPr>
            <w:tcW w:w="2259" w:type="dxa"/>
          </w:tcPr>
          <w:p w14:paraId="38321F70" w14:textId="77777777" w:rsidR="00A379CC" w:rsidRPr="00086351" w:rsidRDefault="00A379CC" w:rsidP="0092105B">
            <w:pPr>
              <w:rPr>
                <w:rFonts w:ascii="Arial" w:hAnsi="Arial" w:cs="Arial"/>
                <w:sz w:val="22"/>
                <w:szCs w:val="22"/>
                <w:lang w:val="en-US"/>
              </w:rPr>
            </w:pPr>
            <w:r w:rsidRPr="00086351">
              <w:rPr>
                <w:rFonts w:ascii="Arial" w:hAnsi="Arial" w:cs="Arial"/>
                <w:sz w:val="22"/>
                <w:szCs w:val="22"/>
                <w:lang w:val="en-US"/>
              </w:rPr>
              <w:t>6656</w:t>
            </w:r>
          </w:p>
        </w:tc>
        <w:tc>
          <w:tcPr>
            <w:tcW w:w="2443" w:type="dxa"/>
          </w:tcPr>
          <w:p w14:paraId="75ECCFDF" w14:textId="77777777" w:rsidR="00A379CC" w:rsidRPr="00086351" w:rsidRDefault="00A379CC" w:rsidP="0092105B">
            <w:pPr>
              <w:rPr>
                <w:rFonts w:ascii="Arial" w:hAnsi="Arial" w:cs="Arial"/>
                <w:sz w:val="22"/>
                <w:szCs w:val="22"/>
                <w:lang w:val="en-US"/>
              </w:rPr>
            </w:pPr>
            <w:r w:rsidRPr="00086351">
              <w:rPr>
                <w:rFonts w:ascii="Arial" w:hAnsi="Arial" w:cs="Arial"/>
                <w:sz w:val="22"/>
                <w:szCs w:val="22"/>
                <w:lang w:val="en-US"/>
              </w:rPr>
              <w:t>6526</w:t>
            </w:r>
          </w:p>
        </w:tc>
        <w:tc>
          <w:tcPr>
            <w:tcW w:w="2118" w:type="dxa"/>
          </w:tcPr>
          <w:p w14:paraId="18EF8318" w14:textId="77777777" w:rsidR="00A379CC" w:rsidRPr="00086351" w:rsidRDefault="00A379CC" w:rsidP="0092105B">
            <w:pPr>
              <w:rPr>
                <w:rFonts w:ascii="Arial" w:hAnsi="Arial" w:cs="Arial"/>
                <w:sz w:val="22"/>
                <w:szCs w:val="22"/>
                <w:lang w:val="en-US"/>
              </w:rPr>
            </w:pPr>
            <w:r w:rsidRPr="00086351">
              <w:rPr>
                <w:rFonts w:ascii="Arial" w:hAnsi="Arial" w:cs="Arial"/>
                <w:sz w:val="22"/>
                <w:szCs w:val="22"/>
                <w:lang w:val="en-US"/>
              </w:rPr>
              <w:t>98%</w:t>
            </w:r>
          </w:p>
        </w:tc>
      </w:tr>
      <w:tr w:rsidR="00A379CC" w:rsidRPr="00086351" w14:paraId="118F9DC8" w14:textId="77777777" w:rsidTr="0092105B">
        <w:tc>
          <w:tcPr>
            <w:tcW w:w="2242" w:type="dxa"/>
          </w:tcPr>
          <w:p w14:paraId="00408483" w14:textId="77777777" w:rsidR="00A379CC" w:rsidRPr="00086351" w:rsidRDefault="00A379CC" w:rsidP="0092105B">
            <w:pPr>
              <w:rPr>
                <w:rFonts w:ascii="Arial" w:hAnsi="Arial" w:cs="Arial"/>
                <w:sz w:val="22"/>
                <w:szCs w:val="22"/>
                <w:lang w:val="en-US"/>
              </w:rPr>
            </w:pPr>
            <w:r w:rsidRPr="00086351">
              <w:rPr>
                <w:rFonts w:ascii="Arial" w:hAnsi="Arial" w:cs="Arial"/>
                <w:sz w:val="22"/>
                <w:szCs w:val="22"/>
                <w:lang w:val="en-US"/>
              </w:rPr>
              <w:t>Step 2 -Conducting dementia diagnostics</w:t>
            </w:r>
          </w:p>
        </w:tc>
        <w:tc>
          <w:tcPr>
            <w:tcW w:w="2259" w:type="dxa"/>
          </w:tcPr>
          <w:p w14:paraId="46284B2A" w14:textId="77777777" w:rsidR="00A379CC" w:rsidRPr="00086351" w:rsidRDefault="00A379CC" w:rsidP="0092105B">
            <w:pPr>
              <w:rPr>
                <w:rFonts w:ascii="Arial" w:hAnsi="Arial" w:cs="Arial"/>
                <w:sz w:val="22"/>
                <w:szCs w:val="22"/>
                <w:lang w:val="en-US"/>
              </w:rPr>
            </w:pPr>
            <w:r w:rsidRPr="00086351">
              <w:rPr>
                <w:rFonts w:ascii="Arial" w:hAnsi="Arial" w:cs="Arial"/>
                <w:sz w:val="22"/>
                <w:szCs w:val="22"/>
                <w:lang w:val="en-US"/>
              </w:rPr>
              <w:t>5666</w:t>
            </w:r>
          </w:p>
        </w:tc>
        <w:tc>
          <w:tcPr>
            <w:tcW w:w="2443" w:type="dxa"/>
          </w:tcPr>
          <w:p w14:paraId="12D85F3B" w14:textId="77777777" w:rsidR="00A379CC" w:rsidRPr="00086351" w:rsidRDefault="00A379CC" w:rsidP="0092105B">
            <w:pPr>
              <w:rPr>
                <w:rFonts w:ascii="Arial" w:hAnsi="Arial" w:cs="Arial"/>
                <w:sz w:val="22"/>
                <w:szCs w:val="22"/>
                <w:lang w:val="en-US"/>
              </w:rPr>
            </w:pPr>
            <w:r w:rsidRPr="00086351">
              <w:rPr>
                <w:rFonts w:ascii="Arial" w:hAnsi="Arial" w:cs="Arial"/>
                <w:sz w:val="22"/>
                <w:szCs w:val="22"/>
                <w:lang w:val="en-US"/>
              </w:rPr>
              <w:t>5463</w:t>
            </w:r>
          </w:p>
        </w:tc>
        <w:tc>
          <w:tcPr>
            <w:tcW w:w="2118" w:type="dxa"/>
          </w:tcPr>
          <w:p w14:paraId="11CA1B8D" w14:textId="77777777" w:rsidR="00A379CC" w:rsidRPr="00086351" w:rsidRDefault="00A379CC" w:rsidP="0092105B">
            <w:pPr>
              <w:rPr>
                <w:rFonts w:ascii="Arial" w:hAnsi="Arial" w:cs="Arial"/>
                <w:sz w:val="22"/>
                <w:szCs w:val="22"/>
                <w:lang w:val="en-US"/>
              </w:rPr>
            </w:pPr>
            <w:r w:rsidRPr="00086351">
              <w:rPr>
                <w:rFonts w:ascii="Arial" w:hAnsi="Arial" w:cs="Arial"/>
                <w:sz w:val="22"/>
                <w:szCs w:val="22"/>
                <w:lang w:val="en-US"/>
              </w:rPr>
              <w:t>96%</w:t>
            </w:r>
          </w:p>
        </w:tc>
      </w:tr>
      <w:tr w:rsidR="00A379CC" w:rsidRPr="00086351" w14:paraId="7AA9501B" w14:textId="77777777" w:rsidTr="0092105B">
        <w:tc>
          <w:tcPr>
            <w:tcW w:w="2242" w:type="dxa"/>
          </w:tcPr>
          <w:p w14:paraId="4DA4C5EA" w14:textId="77777777" w:rsidR="00A379CC" w:rsidRPr="00086351" w:rsidRDefault="00A379CC" w:rsidP="0092105B">
            <w:pPr>
              <w:rPr>
                <w:rFonts w:ascii="Arial" w:hAnsi="Arial" w:cs="Arial"/>
                <w:sz w:val="22"/>
                <w:szCs w:val="22"/>
                <w:lang w:val="en-US"/>
              </w:rPr>
            </w:pPr>
            <w:r w:rsidRPr="00086351">
              <w:rPr>
                <w:rFonts w:ascii="Arial" w:hAnsi="Arial" w:cs="Arial"/>
                <w:sz w:val="22"/>
                <w:szCs w:val="22"/>
                <w:lang w:val="en-US"/>
              </w:rPr>
              <w:t>Step 3: Advantages and disadvantages of dementia diagnostics</w:t>
            </w:r>
          </w:p>
        </w:tc>
        <w:tc>
          <w:tcPr>
            <w:tcW w:w="2259" w:type="dxa"/>
          </w:tcPr>
          <w:p w14:paraId="45498E0E" w14:textId="77777777" w:rsidR="00A379CC" w:rsidRPr="00086351" w:rsidRDefault="00A379CC" w:rsidP="0092105B">
            <w:pPr>
              <w:rPr>
                <w:rFonts w:ascii="Arial" w:hAnsi="Arial" w:cs="Arial"/>
                <w:sz w:val="22"/>
                <w:szCs w:val="22"/>
                <w:lang w:val="en-US"/>
              </w:rPr>
            </w:pPr>
            <w:r w:rsidRPr="00086351">
              <w:rPr>
                <w:rFonts w:ascii="Arial" w:hAnsi="Arial" w:cs="Arial"/>
                <w:sz w:val="22"/>
                <w:szCs w:val="22"/>
                <w:lang w:val="en-US"/>
              </w:rPr>
              <w:t>4359</w:t>
            </w:r>
          </w:p>
        </w:tc>
        <w:tc>
          <w:tcPr>
            <w:tcW w:w="2443" w:type="dxa"/>
          </w:tcPr>
          <w:p w14:paraId="31DB8614" w14:textId="77777777" w:rsidR="00A379CC" w:rsidRPr="00086351" w:rsidRDefault="00A379CC" w:rsidP="0092105B">
            <w:pPr>
              <w:rPr>
                <w:rFonts w:ascii="Arial" w:hAnsi="Arial" w:cs="Arial"/>
                <w:sz w:val="22"/>
                <w:szCs w:val="22"/>
                <w:lang w:val="en-US"/>
              </w:rPr>
            </w:pPr>
            <w:r w:rsidRPr="00086351">
              <w:rPr>
                <w:rFonts w:ascii="Arial" w:hAnsi="Arial" w:cs="Arial"/>
                <w:sz w:val="22"/>
                <w:szCs w:val="22"/>
                <w:lang w:val="en-US"/>
              </w:rPr>
              <w:t>4213</w:t>
            </w:r>
          </w:p>
        </w:tc>
        <w:tc>
          <w:tcPr>
            <w:tcW w:w="2118" w:type="dxa"/>
          </w:tcPr>
          <w:p w14:paraId="4DB382AF" w14:textId="77777777" w:rsidR="00A379CC" w:rsidRPr="00086351" w:rsidRDefault="00A379CC" w:rsidP="0092105B">
            <w:pPr>
              <w:rPr>
                <w:rFonts w:ascii="Arial" w:hAnsi="Arial" w:cs="Arial"/>
                <w:sz w:val="22"/>
                <w:szCs w:val="22"/>
                <w:lang w:val="en-US"/>
              </w:rPr>
            </w:pPr>
            <w:r w:rsidRPr="00086351">
              <w:rPr>
                <w:rFonts w:ascii="Arial" w:hAnsi="Arial" w:cs="Arial"/>
                <w:sz w:val="22"/>
                <w:szCs w:val="22"/>
                <w:lang w:val="en-US"/>
              </w:rPr>
              <w:t>97%</w:t>
            </w:r>
          </w:p>
        </w:tc>
      </w:tr>
      <w:tr w:rsidR="00A379CC" w:rsidRPr="00086351" w14:paraId="7DFE40EA" w14:textId="77777777" w:rsidTr="0092105B">
        <w:tc>
          <w:tcPr>
            <w:tcW w:w="2242" w:type="dxa"/>
          </w:tcPr>
          <w:p w14:paraId="4C732886" w14:textId="77777777" w:rsidR="00A379CC" w:rsidRPr="00086351" w:rsidRDefault="00A379CC" w:rsidP="0092105B">
            <w:pPr>
              <w:rPr>
                <w:rFonts w:ascii="Arial" w:hAnsi="Arial" w:cs="Arial"/>
                <w:sz w:val="22"/>
                <w:szCs w:val="22"/>
                <w:lang w:val="en-US"/>
              </w:rPr>
            </w:pPr>
            <w:r w:rsidRPr="00086351">
              <w:rPr>
                <w:rFonts w:ascii="Arial" w:hAnsi="Arial" w:cs="Arial"/>
                <w:sz w:val="22"/>
                <w:szCs w:val="22"/>
                <w:lang w:val="en-US"/>
              </w:rPr>
              <w:t>Step 4: What suits you best?</w:t>
            </w:r>
          </w:p>
        </w:tc>
        <w:tc>
          <w:tcPr>
            <w:tcW w:w="2259" w:type="dxa"/>
          </w:tcPr>
          <w:p w14:paraId="78E67B50" w14:textId="77777777" w:rsidR="00A379CC" w:rsidRPr="00086351" w:rsidRDefault="00A379CC" w:rsidP="0092105B">
            <w:pPr>
              <w:rPr>
                <w:rFonts w:ascii="Arial" w:hAnsi="Arial" w:cs="Arial"/>
                <w:sz w:val="22"/>
                <w:szCs w:val="22"/>
                <w:lang w:val="en-US"/>
              </w:rPr>
            </w:pPr>
            <w:r w:rsidRPr="00086351">
              <w:rPr>
                <w:rFonts w:ascii="Arial" w:hAnsi="Arial" w:cs="Arial"/>
                <w:sz w:val="22"/>
                <w:szCs w:val="22"/>
                <w:lang w:val="en-US"/>
              </w:rPr>
              <w:t>3540</w:t>
            </w:r>
          </w:p>
        </w:tc>
        <w:tc>
          <w:tcPr>
            <w:tcW w:w="2443" w:type="dxa"/>
          </w:tcPr>
          <w:p w14:paraId="3D1595B6" w14:textId="77777777" w:rsidR="00A379CC" w:rsidRPr="00086351" w:rsidRDefault="00A379CC" w:rsidP="0092105B">
            <w:pPr>
              <w:rPr>
                <w:rFonts w:ascii="Arial" w:hAnsi="Arial" w:cs="Arial"/>
                <w:sz w:val="22"/>
                <w:szCs w:val="22"/>
                <w:lang w:val="en-US"/>
              </w:rPr>
            </w:pPr>
            <w:r w:rsidRPr="00086351">
              <w:rPr>
                <w:rFonts w:ascii="Arial" w:hAnsi="Arial" w:cs="Arial"/>
                <w:sz w:val="22"/>
                <w:szCs w:val="22"/>
                <w:lang w:val="en-US"/>
              </w:rPr>
              <w:t>2954</w:t>
            </w:r>
          </w:p>
        </w:tc>
        <w:tc>
          <w:tcPr>
            <w:tcW w:w="2118" w:type="dxa"/>
          </w:tcPr>
          <w:p w14:paraId="001D4575" w14:textId="77777777" w:rsidR="00A379CC" w:rsidRPr="00086351" w:rsidRDefault="00A379CC" w:rsidP="0092105B">
            <w:pPr>
              <w:rPr>
                <w:rFonts w:ascii="Arial" w:hAnsi="Arial" w:cs="Arial"/>
                <w:sz w:val="22"/>
                <w:szCs w:val="22"/>
                <w:lang w:val="en-US"/>
              </w:rPr>
            </w:pPr>
            <w:r w:rsidRPr="00086351">
              <w:rPr>
                <w:rFonts w:ascii="Arial" w:hAnsi="Arial" w:cs="Arial"/>
                <w:sz w:val="22"/>
                <w:szCs w:val="22"/>
                <w:lang w:val="en-US"/>
              </w:rPr>
              <w:t>83%</w:t>
            </w:r>
          </w:p>
        </w:tc>
      </w:tr>
      <w:tr w:rsidR="00A379CC" w:rsidRPr="00086351" w14:paraId="4423F093" w14:textId="77777777" w:rsidTr="0092105B">
        <w:tc>
          <w:tcPr>
            <w:tcW w:w="2242" w:type="dxa"/>
          </w:tcPr>
          <w:p w14:paraId="1E0D3FAE" w14:textId="77777777" w:rsidR="00A379CC" w:rsidRPr="00086351" w:rsidRDefault="00A379CC" w:rsidP="0092105B">
            <w:pPr>
              <w:rPr>
                <w:rFonts w:ascii="Arial" w:hAnsi="Arial" w:cs="Arial"/>
                <w:sz w:val="22"/>
                <w:szCs w:val="22"/>
                <w:lang w:val="en-US"/>
              </w:rPr>
            </w:pPr>
            <w:proofErr w:type="spellStart"/>
            <w:r w:rsidRPr="00086351">
              <w:rPr>
                <w:rFonts w:ascii="Arial" w:hAnsi="Arial" w:cs="Arial"/>
                <w:sz w:val="22"/>
                <w:szCs w:val="22"/>
                <w:lang w:val="en-US"/>
              </w:rPr>
              <w:t>PtDA</w:t>
            </w:r>
            <w:proofErr w:type="spellEnd"/>
            <w:r w:rsidRPr="00086351">
              <w:rPr>
                <w:rFonts w:ascii="Arial" w:hAnsi="Arial" w:cs="Arial"/>
                <w:sz w:val="22"/>
                <w:szCs w:val="22"/>
                <w:lang w:val="en-US"/>
              </w:rPr>
              <w:t xml:space="preserve"> completed</w:t>
            </w:r>
          </w:p>
        </w:tc>
        <w:tc>
          <w:tcPr>
            <w:tcW w:w="2259" w:type="dxa"/>
          </w:tcPr>
          <w:p w14:paraId="7D50C302" w14:textId="77777777" w:rsidR="00A379CC" w:rsidRPr="00086351" w:rsidRDefault="00A379CC" w:rsidP="0092105B">
            <w:pPr>
              <w:rPr>
                <w:rFonts w:ascii="Arial" w:hAnsi="Arial" w:cs="Arial"/>
                <w:sz w:val="22"/>
                <w:szCs w:val="22"/>
                <w:lang w:val="en-US"/>
              </w:rPr>
            </w:pPr>
            <w:r w:rsidRPr="00086351">
              <w:rPr>
                <w:rFonts w:ascii="Arial" w:hAnsi="Arial" w:cs="Arial"/>
                <w:sz w:val="22"/>
                <w:szCs w:val="22"/>
                <w:lang w:val="en-US"/>
              </w:rPr>
              <w:t>2870</w:t>
            </w:r>
          </w:p>
        </w:tc>
        <w:tc>
          <w:tcPr>
            <w:tcW w:w="2443" w:type="dxa"/>
          </w:tcPr>
          <w:p w14:paraId="1E562AE6" w14:textId="77777777" w:rsidR="00A379CC" w:rsidRPr="00086351" w:rsidRDefault="00A379CC" w:rsidP="0092105B">
            <w:pPr>
              <w:rPr>
                <w:rFonts w:ascii="Arial" w:hAnsi="Arial" w:cs="Arial"/>
                <w:sz w:val="22"/>
                <w:szCs w:val="22"/>
                <w:lang w:val="en-US"/>
              </w:rPr>
            </w:pPr>
          </w:p>
        </w:tc>
        <w:tc>
          <w:tcPr>
            <w:tcW w:w="2118" w:type="dxa"/>
          </w:tcPr>
          <w:p w14:paraId="6AB8871A" w14:textId="77777777" w:rsidR="00A379CC" w:rsidRPr="00086351" w:rsidRDefault="00A379CC" w:rsidP="0092105B">
            <w:pPr>
              <w:rPr>
                <w:rFonts w:ascii="Arial" w:hAnsi="Arial" w:cs="Arial"/>
                <w:sz w:val="22"/>
                <w:szCs w:val="22"/>
                <w:lang w:val="en-US"/>
              </w:rPr>
            </w:pPr>
          </w:p>
        </w:tc>
      </w:tr>
    </w:tbl>
    <w:p w14:paraId="31D1021B" w14:textId="77777777" w:rsidR="00A379CC" w:rsidRPr="00086351" w:rsidRDefault="00A379CC" w:rsidP="00A379CC">
      <w:pPr>
        <w:rPr>
          <w:rFonts w:ascii="Arial" w:hAnsi="Arial" w:cs="Arial"/>
          <w:lang w:val="en-US"/>
        </w:rPr>
      </w:pPr>
    </w:p>
    <w:p w14:paraId="3A4AA352" w14:textId="77777777" w:rsidR="00A379CC" w:rsidRPr="00086351" w:rsidRDefault="00A379CC" w:rsidP="00A379CC">
      <w:pPr>
        <w:pStyle w:val="EndNoteBibliography"/>
        <w:rPr>
          <w:rFonts w:ascii="Arial" w:hAnsi="Arial" w:cs="Arial"/>
          <w:lang w:val="en-GB"/>
        </w:rPr>
      </w:pPr>
    </w:p>
    <w:p w14:paraId="5C684EA3" w14:textId="77777777" w:rsidR="00A379CC" w:rsidRPr="00086351" w:rsidRDefault="00A379CC" w:rsidP="00A379CC">
      <w:pPr>
        <w:pStyle w:val="EndNoteBibliography"/>
        <w:rPr>
          <w:rFonts w:ascii="Arial" w:hAnsi="Arial" w:cs="Arial"/>
          <w:lang w:val="en-GB"/>
        </w:rPr>
      </w:pPr>
    </w:p>
    <w:p w14:paraId="289DB8DB" w14:textId="77777777" w:rsidR="00A379CC" w:rsidRPr="00086351" w:rsidRDefault="00A379CC" w:rsidP="00A379CC">
      <w:pPr>
        <w:pStyle w:val="EndNoteBibliography"/>
        <w:rPr>
          <w:rFonts w:ascii="Arial" w:hAnsi="Arial" w:cs="Arial"/>
          <w:lang w:val="en-GB"/>
        </w:rPr>
      </w:pPr>
    </w:p>
    <w:p w14:paraId="45C963C7" w14:textId="77777777" w:rsidR="00A379CC" w:rsidRPr="00086351" w:rsidRDefault="00A379CC" w:rsidP="00A379CC">
      <w:pPr>
        <w:pStyle w:val="EndNoteBibliography"/>
        <w:rPr>
          <w:rFonts w:ascii="Arial" w:hAnsi="Arial" w:cs="Arial"/>
          <w:lang w:val="en-GB"/>
        </w:rPr>
      </w:pPr>
    </w:p>
    <w:p w14:paraId="5A05A84D" w14:textId="77777777" w:rsidR="00A379CC" w:rsidRPr="00086351" w:rsidRDefault="00A379CC" w:rsidP="00A379CC">
      <w:pPr>
        <w:pStyle w:val="EndNoteBibliography"/>
        <w:rPr>
          <w:rFonts w:ascii="Arial" w:hAnsi="Arial" w:cs="Arial"/>
          <w:lang w:val="en-GB"/>
        </w:rPr>
      </w:pPr>
    </w:p>
    <w:p w14:paraId="2616781A" w14:textId="77777777" w:rsidR="00A379CC" w:rsidRPr="00086351" w:rsidRDefault="00A379CC" w:rsidP="00A379CC">
      <w:pPr>
        <w:rPr>
          <w:rFonts w:ascii="Arial" w:hAnsi="Arial" w:cs="Arial"/>
          <w:lang w:val="en-GB" w:eastAsia="en-US"/>
        </w:rPr>
      </w:pPr>
    </w:p>
    <w:p w14:paraId="470A4706" w14:textId="77777777" w:rsidR="00A379CC" w:rsidRPr="00086351" w:rsidRDefault="00A379CC" w:rsidP="00A379CC">
      <w:pPr>
        <w:tabs>
          <w:tab w:val="left" w:pos="6142"/>
        </w:tabs>
        <w:rPr>
          <w:rFonts w:ascii="Arial" w:hAnsi="Arial" w:cs="Arial"/>
          <w:lang w:val="en-GB" w:eastAsia="en-US"/>
        </w:rPr>
      </w:pPr>
    </w:p>
    <w:p w14:paraId="70539941" w14:textId="77777777" w:rsidR="00A379CC" w:rsidRDefault="00A379CC" w:rsidP="00A379CC"/>
    <w:p w14:paraId="1B412C92" w14:textId="77777777" w:rsidR="007A4A40" w:rsidRDefault="007A4A40"/>
    <w:sectPr w:rsidR="007A4A40" w:rsidSect="00474EC8">
      <w:pgSz w:w="11900" w:h="16840"/>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ED743F2"/>
    <w:multiLevelType w:val="hybridMultilevel"/>
    <w:tmpl w:val="3CFA9844"/>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 w15:restartNumberingAfterBreak="0">
    <w:nsid w:val="4F121F6D"/>
    <w:multiLevelType w:val="hybridMultilevel"/>
    <w:tmpl w:val="69B2448E"/>
    <w:lvl w:ilvl="0" w:tplc="EE2EE6B8">
      <w:start w:val="2"/>
      <w:numFmt w:val="bullet"/>
      <w:lvlText w:val="-"/>
      <w:lvlJc w:val="left"/>
      <w:pPr>
        <w:ind w:left="720" w:hanging="360"/>
      </w:pPr>
      <w:rPr>
        <w:rFonts w:ascii="Calibri" w:eastAsiaTheme="minorHAnsi" w:hAnsi="Calibri" w:cstheme="minorBidi" w:hint="default"/>
      </w:rPr>
    </w:lvl>
    <w:lvl w:ilvl="1" w:tplc="04130003">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num w:numId="1" w16cid:durableId="894319936">
    <w:abstractNumId w:val="1"/>
  </w:num>
  <w:num w:numId="2" w16cid:durableId="151750163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5"/>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379CC"/>
    <w:rsid w:val="00002885"/>
    <w:rsid w:val="00004A86"/>
    <w:rsid w:val="00006DC6"/>
    <w:rsid w:val="00011A7A"/>
    <w:rsid w:val="00012942"/>
    <w:rsid w:val="00012B47"/>
    <w:rsid w:val="0001374A"/>
    <w:rsid w:val="00016DB5"/>
    <w:rsid w:val="0002037B"/>
    <w:rsid w:val="00025998"/>
    <w:rsid w:val="00030844"/>
    <w:rsid w:val="0003320C"/>
    <w:rsid w:val="00045C59"/>
    <w:rsid w:val="00051A0E"/>
    <w:rsid w:val="0005237D"/>
    <w:rsid w:val="000537CE"/>
    <w:rsid w:val="0005382E"/>
    <w:rsid w:val="00053B7E"/>
    <w:rsid w:val="000541B2"/>
    <w:rsid w:val="00054D12"/>
    <w:rsid w:val="000626B2"/>
    <w:rsid w:val="00065138"/>
    <w:rsid w:val="0007020E"/>
    <w:rsid w:val="000743F4"/>
    <w:rsid w:val="00075ACA"/>
    <w:rsid w:val="0007720E"/>
    <w:rsid w:val="0008067D"/>
    <w:rsid w:val="00080C19"/>
    <w:rsid w:val="00085980"/>
    <w:rsid w:val="0008740A"/>
    <w:rsid w:val="00095880"/>
    <w:rsid w:val="0009799C"/>
    <w:rsid w:val="000A0BAB"/>
    <w:rsid w:val="000A24C1"/>
    <w:rsid w:val="000A2F25"/>
    <w:rsid w:val="000A3C5B"/>
    <w:rsid w:val="000A4130"/>
    <w:rsid w:val="000A4F71"/>
    <w:rsid w:val="000B243F"/>
    <w:rsid w:val="000B2944"/>
    <w:rsid w:val="000B5059"/>
    <w:rsid w:val="000C3049"/>
    <w:rsid w:val="000C3A54"/>
    <w:rsid w:val="000C5063"/>
    <w:rsid w:val="000D2332"/>
    <w:rsid w:val="000D345E"/>
    <w:rsid w:val="000D3DC9"/>
    <w:rsid w:val="000D5E10"/>
    <w:rsid w:val="000D67BA"/>
    <w:rsid w:val="000E1A84"/>
    <w:rsid w:val="000E2683"/>
    <w:rsid w:val="000E2AB5"/>
    <w:rsid w:val="000E31F3"/>
    <w:rsid w:val="000E3D31"/>
    <w:rsid w:val="000F2BED"/>
    <w:rsid w:val="000F3162"/>
    <w:rsid w:val="000F5F21"/>
    <w:rsid w:val="000F6785"/>
    <w:rsid w:val="00100662"/>
    <w:rsid w:val="00105345"/>
    <w:rsid w:val="001079F9"/>
    <w:rsid w:val="0011575B"/>
    <w:rsid w:val="001177F2"/>
    <w:rsid w:val="00120CEB"/>
    <w:rsid w:val="00121C56"/>
    <w:rsid w:val="0012226C"/>
    <w:rsid w:val="0012238E"/>
    <w:rsid w:val="00122CBE"/>
    <w:rsid w:val="001244C5"/>
    <w:rsid w:val="001256B3"/>
    <w:rsid w:val="00126314"/>
    <w:rsid w:val="00127BA0"/>
    <w:rsid w:val="001325EE"/>
    <w:rsid w:val="00132833"/>
    <w:rsid w:val="0013377B"/>
    <w:rsid w:val="00134F25"/>
    <w:rsid w:val="00141E45"/>
    <w:rsid w:val="0014761B"/>
    <w:rsid w:val="00150925"/>
    <w:rsid w:val="0015157A"/>
    <w:rsid w:val="00151D7E"/>
    <w:rsid w:val="001536C0"/>
    <w:rsid w:val="00153AD9"/>
    <w:rsid w:val="00155A52"/>
    <w:rsid w:val="00156F5E"/>
    <w:rsid w:val="001650C7"/>
    <w:rsid w:val="001746EC"/>
    <w:rsid w:val="001759EC"/>
    <w:rsid w:val="00176D90"/>
    <w:rsid w:val="00191EA5"/>
    <w:rsid w:val="00194D35"/>
    <w:rsid w:val="00194FA1"/>
    <w:rsid w:val="001A075C"/>
    <w:rsid w:val="001B2369"/>
    <w:rsid w:val="001B411A"/>
    <w:rsid w:val="001C36DB"/>
    <w:rsid w:val="001D2D2D"/>
    <w:rsid w:val="001D6C31"/>
    <w:rsid w:val="001D6C7F"/>
    <w:rsid w:val="001E3F8D"/>
    <w:rsid w:val="001E51B7"/>
    <w:rsid w:val="001F1CAE"/>
    <w:rsid w:val="001F5C5D"/>
    <w:rsid w:val="002135FC"/>
    <w:rsid w:val="00215B8D"/>
    <w:rsid w:val="00220733"/>
    <w:rsid w:val="00221BF5"/>
    <w:rsid w:val="00222C58"/>
    <w:rsid w:val="00223BD1"/>
    <w:rsid w:val="00233491"/>
    <w:rsid w:val="00236E6C"/>
    <w:rsid w:val="0024092F"/>
    <w:rsid w:val="00242449"/>
    <w:rsid w:val="00242FF8"/>
    <w:rsid w:val="00243703"/>
    <w:rsid w:val="002461DC"/>
    <w:rsid w:val="002544ED"/>
    <w:rsid w:val="00257738"/>
    <w:rsid w:val="00261F72"/>
    <w:rsid w:val="00263238"/>
    <w:rsid w:val="002665F3"/>
    <w:rsid w:val="002705A2"/>
    <w:rsid w:val="002710B4"/>
    <w:rsid w:val="00272A4F"/>
    <w:rsid w:val="002731F0"/>
    <w:rsid w:val="00275238"/>
    <w:rsid w:val="00281840"/>
    <w:rsid w:val="00282AFF"/>
    <w:rsid w:val="002836C2"/>
    <w:rsid w:val="00287ABF"/>
    <w:rsid w:val="00287E47"/>
    <w:rsid w:val="00294A19"/>
    <w:rsid w:val="00297200"/>
    <w:rsid w:val="002A115D"/>
    <w:rsid w:val="002A452C"/>
    <w:rsid w:val="002A497B"/>
    <w:rsid w:val="002A70BA"/>
    <w:rsid w:val="002A7399"/>
    <w:rsid w:val="002B15BA"/>
    <w:rsid w:val="002B1F2A"/>
    <w:rsid w:val="002D112A"/>
    <w:rsid w:val="002D6E8A"/>
    <w:rsid w:val="002D7D79"/>
    <w:rsid w:val="002E172C"/>
    <w:rsid w:val="002E1A16"/>
    <w:rsid w:val="002E294F"/>
    <w:rsid w:val="002E4C47"/>
    <w:rsid w:val="002F095F"/>
    <w:rsid w:val="002F20EF"/>
    <w:rsid w:val="002F65B3"/>
    <w:rsid w:val="002F721B"/>
    <w:rsid w:val="002F7DBB"/>
    <w:rsid w:val="00307ACB"/>
    <w:rsid w:val="003108E8"/>
    <w:rsid w:val="003109AE"/>
    <w:rsid w:val="003138C5"/>
    <w:rsid w:val="003149B8"/>
    <w:rsid w:val="003228C5"/>
    <w:rsid w:val="003234A7"/>
    <w:rsid w:val="00326049"/>
    <w:rsid w:val="0032744A"/>
    <w:rsid w:val="003302D6"/>
    <w:rsid w:val="003319DC"/>
    <w:rsid w:val="0033737D"/>
    <w:rsid w:val="0034101F"/>
    <w:rsid w:val="003414EE"/>
    <w:rsid w:val="003427F8"/>
    <w:rsid w:val="0034284A"/>
    <w:rsid w:val="00343EF7"/>
    <w:rsid w:val="003446BB"/>
    <w:rsid w:val="00346DED"/>
    <w:rsid w:val="00347F27"/>
    <w:rsid w:val="00352AB1"/>
    <w:rsid w:val="003536A0"/>
    <w:rsid w:val="003604B6"/>
    <w:rsid w:val="00364372"/>
    <w:rsid w:val="00371F2E"/>
    <w:rsid w:val="00381052"/>
    <w:rsid w:val="00384F47"/>
    <w:rsid w:val="00391955"/>
    <w:rsid w:val="00394780"/>
    <w:rsid w:val="003A4DC7"/>
    <w:rsid w:val="003B39CB"/>
    <w:rsid w:val="003B4528"/>
    <w:rsid w:val="003B4CEB"/>
    <w:rsid w:val="003C0031"/>
    <w:rsid w:val="003C1CEB"/>
    <w:rsid w:val="003C3082"/>
    <w:rsid w:val="003C5556"/>
    <w:rsid w:val="003C56AF"/>
    <w:rsid w:val="003D0C57"/>
    <w:rsid w:val="003D3A0E"/>
    <w:rsid w:val="003D4246"/>
    <w:rsid w:val="003D62C9"/>
    <w:rsid w:val="003E285A"/>
    <w:rsid w:val="003E2E99"/>
    <w:rsid w:val="003E61FD"/>
    <w:rsid w:val="003E62BE"/>
    <w:rsid w:val="003E6832"/>
    <w:rsid w:val="003F191C"/>
    <w:rsid w:val="003F5665"/>
    <w:rsid w:val="00402517"/>
    <w:rsid w:val="00406FEA"/>
    <w:rsid w:val="00411F25"/>
    <w:rsid w:val="004133DB"/>
    <w:rsid w:val="004214AC"/>
    <w:rsid w:val="00427A4A"/>
    <w:rsid w:val="00427F35"/>
    <w:rsid w:val="00432D02"/>
    <w:rsid w:val="00437034"/>
    <w:rsid w:val="004417DF"/>
    <w:rsid w:val="00442C53"/>
    <w:rsid w:val="004468F0"/>
    <w:rsid w:val="00446C32"/>
    <w:rsid w:val="00454903"/>
    <w:rsid w:val="00454BC8"/>
    <w:rsid w:val="00457FBA"/>
    <w:rsid w:val="00464B67"/>
    <w:rsid w:val="00475CB3"/>
    <w:rsid w:val="00483672"/>
    <w:rsid w:val="0048685F"/>
    <w:rsid w:val="00490423"/>
    <w:rsid w:val="004905F8"/>
    <w:rsid w:val="004958BD"/>
    <w:rsid w:val="004A0ED2"/>
    <w:rsid w:val="004A0EE0"/>
    <w:rsid w:val="004A270F"/>
    <w:rsid w:val="004A46FF"/>
    <w:rsid w:val="004A524D"/>
    <w:rsid w:val="004A6882"/>
    <w:rsid w:val="004B2838"/>
    <w:rsid w:val="004B492B"/>
    <w:rsid w:val="004B49B2"/>
    <w:rsid w:val="004B4ECE"/>
    <w:rsid w:val="004C2F02"/>
    <w:rsid w:val="004D1036"/>
    <w:rsid w:val="004D1F98"/>
    <w:rsid w:val="004D241B"/>
    <w:rsid w:val="004D45CA"/>
    <w:rsid w:val="004D6833"/>
    <w:rsid w:val="004D707D"/>
    <w:rsid w:val="004E0AB5"/>
    <w:rsid w:val="004E165E"/>
    <w:rsid w:val="004E1E95"/>
    <w:rsid w:val="004E394A"/>
    <w:rsid w:val="004E60EC"/>
    <w:rsid w:val="004F503B"/>
    <w:rsid w:val="00502E43"/>
    <w:rsid w:val="00503C62"/>
    <w:rsid w:val="0050603F"/>
    <w:rsid w:val="0050629F"/>
    <w:rsid w:val="00506DC7"/>
    <w:rsid w:val="00512595"/>
    <w:rsid w:val="005156FB"/>
    <w:rsid w:val="0052211D"/>
    <w:rsid w:val="00522482"/>
    <w:rsid w:val="00523531"/>
    <w:rsid w:val="00524DF3"/>
    <w:rsid w:val="00527560"/>
    <w:rsid w:val="00527C28"/>
    <w:rsid w:val="00530FC5"/>
    <w:rsid w:val="00531B65"/>
    <w:rsid w:val="00532EB5"/>
    <w:rsid w:val="005331B3"/>
    <w:rsid w:val="005377E1"/>
    <w:rsid w:val="00537C6A"/>
    <w:rsid w:val="00541254"/>
    <w:rsid w:val="00544EF2"/>
    <w:rsid w:val="0054622F"/>
    <w:rsid w:val="00550B06"/>
    <w:rsid w:val="00551BDE"/>
    <w:rsid w:val="00554611"/>
    <w:rsid w:val="00555F3B"/>
    <w:rsid w:val="005571D4"/>
    <w:rsid w:val="005700FD"/>
    <w:rsid w:val="00574577"/>
    <w:rsid w:val="00575E9E"/>
    <w:rsid w:val="0058413C"/>
    <w:rsid w:val="00586C21"/>
    <w:rsid w:val="00590263"/>
    <w:rsid w:val="00590C27"/>
    <w:rsid w:val="00593AE5"/>
    <w:rsid w:val="00596A92"/>
    <w:rsid w:val="005A6C2C"/>
    <w:rsid w:val="005B25B1"/>
    <w:rsid w:val="005B32F8"/>
    <w:rsid w:val="005C031D"/>
    <w:rsid w:val="005C09E7"/>
    <w:rsid w:val="005C52C8"/>
    <w:rsid w:val="005D5E1C"/>
    <w:rsid w:val="005E0CFF"/>
    <w:rsid w:val="005E752A"/>
    <w:rsid w:val="005E7FB0"/>
    <w:rsid w:val="0060050E"/>
    <w:rsid w:val="00603946"/>
    <w:rsid w:val="00603DA8"/>
    <w:rsid w:val="00603FE1"/>
    <w:rsid w:val="00604697"/>
    <w:rsid w:val="00605C79"/>
    <w:rsid w:val="00612759"/>
    <w:rsid w:val="0061302F"/>
    <w:rsid w:val="006162D6"/>
    <w:rsid w:val="00617F99"/>
    <w:rsid w:val="00622A8E"/>
    <w:rsid w:val="00625266"/>
    <w:rsid w:val="00633548"/>
    <w:rsid w:val="00635030"/>
    <w:rsid w:val="00636099"/>
    <w:rsid w:val="00641F70"/>
    <w:rsid w:val="006435D9"/>
    <w:rsid w:val="00643AAA"/>
    <w:rsid w:val="006458F9"/>
    <w:rsid w:val="00647952"/>
    <w:rsid w:val="00651449"/>
    <w:rsid w:val="00652970"/>
    <w:rsid w:val="006622C8"/>
    <w:rsid w:val="00676CEA"/>
    <w:rsid w:val="0068167C"/>
    <w:rsid w:val="0068340F"/>
    <w:rsid w:val="006836F3"/>
    <w:rsid w:val="00687703"/>
    <w:rsid w:val="0068794E"/>
    <w:rsid w:val="00691552"/>
    <w:rsid w:val="00692251"/>
    <w:rsid w:val="00697E99"/>
    <w:rsid w:val="006A4BE6"/>
    <w:rsid w:val="006A5608"/>
    <w:rsid w:val="006A6764"/>
    <w:rsid w:val="006A6B63"/>
    <w:rsid w:val="006A7333"/>
    <w:rsid w:val="006B255B"/>
    <w:rsid w:val="006B2A8B"/>
    <w:rsid w:val="006C18B7"/>
    <w:rsid w:val="006C3368"/>
    <w:rsid w:val="006C4237"/>
    <w:rsid w:val="006D1D58"/>
    <w:rsid w:val="006D2592"/>
    <w:rsid w:val="006D2A39"/>
    <w:rsid w:val="006D2D5B"/>
    <w:rsid w:val="006D3E72"/>
    <w:rsid w:val="006E3692"/>
    <w:rsid w:val="006E4755"/>
    <w:rsid w:val="006F319E"/>
    <w:rsid w:val="006F4D01"/>
    <w:rsid w:val="00703788"/>
    <w:rsid w:val="007120DD"/>
    <w:rsid w:val="007155C5"/>
    <w:rsid w:val="00716CD4"/>
    <w:rsid w:val="00722017"/>
    <w:rsid w:val="007454BD"/>
    <w:rsid w:val="007507E0"/>
    <w:rsid w:val="007520CF"/>
    <w:rsid w:val="007549B2"/>
    <w:rsid w:val="007574A4"/>
    <w:rsid w:val="00761953"/>
    <w:rsid w:val="00765BDE"/>
    <w:rsid w:val="00765F62"/>
    <w:rsid w:val="00770DF6"/>
    <w:rsid w:val="007710ED"/>
    <w:rsid w:val="00773C6D"/>
    <w:rsid w:val="007779F1"/>
    <w:rsid w:val="00787921"/>
    <w:rsid w:val="007937E0"/>
    <w:rsid w:val="007A22E9"/>
    <w:rsid w:val="007A2415"/>
    <w:rsid w:val="007A3289"/>
    <w:rsid w:val="007A3633"/>
    <w:rsid w:val="007A3BC3"/>
    <w:rsid w:val="007A440E"/>
    <w:rsid w:val="007A4A40"/>
    <w:rsid w:val="007B0118"/>
    <w:rsid w:val="007B01A2"/>
    <w:rsid w:val="007B10FD"/>
    <w:rsid w:val="007B32BD"/>
    <w:rsid w:val="007B71C1"/>
    <w:rsid w:val="007B7590"/>
    <w:rsid w:val="007C5FC4"/>
    <w:rsid w:val="007C6CA9"/>
    <w:rsid w:val="007D0522"/>
    <w:rsid w:val="007D06D4"/>
    <w:rsid w:val="007D58C8"/>
    <w:rsid w:val="007D7715"/>
    <w:rsid w:val="007E09AE"/>
    <w:rsid w:val="007F0D22"/>
    <w:rsid w:val="007F1880"/>
    <w:rsid w:val="007F1C15"/>
    <w:rsid w:val="007F787F"/>
    <w:rsid w:val="00802249"/>
    <w:rsid w:val="00802733"/>
    <w:rsid w:val="00803E92"/>
    <w:rsid w:val="0080719D"/>
    <w:rsid w:val="0083044B"/>
    <w:rsid w:val="008313F5"/>
    <w:rsid w:val="00833595"/>
    <w:rsid w:val="008407E3"/>
    <w:rsid w:val="008432E5"/>
    <w:rsid w:val="00844C28"/>
    <w:rsid w:val="00851661"/>
    <w:rsid w:val="008544A5"/>
    <w:rsid w:val="008571CE"/>
    <w:rsid w:val="00860CEA"/>
    <w:rsid w:val="00861A58"/>
    <w:rsid w:val="00866110"/>
    <w:rsid w:val="008669E0"/>
    <w:rsid w:val="00867AA1"/>
    <w:rsid w:val="00867D4A"/>
    <w:rsid w:val="00867F5C"/>
    <w:rsid w:val="008713DC"/>
    <w:rsid w:val="00871432"/>
    <w:rsid w:val="00875ABA"/>
    <w:rsid w:val="008768BC"/>
    <w:rsid w:val="00883747"/>
    <w:rsid w:val="008868FE"/>
    <w:rsid w:val="00890C6B"/>
    <w:rsid w:val="00892EA8"/>
    <w:rsid w:val="00894F95"/>
    <w:rsid w:val="008A1964"/>
    <w:rsid w:val="008A2C5A"/>
    <w:rsid w:val="008B0E04"/>
    <w:rsid w:val="008B2172"/>
    <w:rsid w:val="008B45DA"/>
    <w:rsid w:val="008B77B2"/>
    <w:rsid w:val="008C0959"/>
    <w:rsid w:val="008C1995"/>
    <w:rsid w:val="008C279F"/>
    <w:rsid w:val="008C58AD"/>
    <w:rsid w:val="008C6F9A"/>
    <w:rsid w:val="008D201F"/>
    <w:rsid w:val="008D49C5"/>
    <w:rsid w:val="008D557E"/>
    <w:rsid w:val="008D6D0B"/>
    <w:rsid w:val="008D6ECC"/>
    <w:rsid w:val="008E2123"/>
    <w:rsid w:val="008E2931"/>
    <w:rsid w:val="008F0538"/>
    <w:rsid w:val="008F0F35"/>
    <w:rsid w:val="00901CE2"/>
    <w:rsid w:val="00902186"/>
    <w:rsid w:val="00907B22"/>
    <w:rsid w:val="00913E2F"/>
    <w:rsid w:val="00914F26"/>
    <w:rsid w:val="00915ED5"/>
    <w:rsid w:val="009202AD"/>
    <w:rsid w:val="00922189"/>
    <w:rsid w:val="00925D75"/>
    <w:rsid w:val="00926747"/>
    <w:rsid w:val="00937E71"/>
    <w:rsid w:val="00942244"/>
    <w:rsid w:val="00944E26"/>
    <w:rsid w:val="00945109"/>
    <w:rsid w:val="00953FD9"/>
    <w:rsid w:val="009559C8"/>
    <w:rsid w:val="00961910"/>
    <w:rsid w:val="00962D94"/>
    <w:rsid w:val="009726E6"/>
    <w:rsid w:val="00973C42"/>
    <w:rsid w:val="00974063"/>
    <w:rsid w:val="00974710"/>
    <w:rsid w:val="009769F1"/>
    <w:rsid w:val="00980DBF"/>
    <w:rsid w:val="00983A6F"/>
    <w:rsid w:val="0099077F"/>
    <w:rsid w:val="00995056"/>
    <w:rsid w:val="00995CEA"/>
    <w:rsid w:val="009968EA"/>
    <w:rsid w:val="009A2F60"/>
    <w:rsid w:val="009A70A8"/>
    <w:rsid w:val="009B064B"/>
    <w:rsid w:val="009B06B5"/>
    <w:rsid w:val="009B5CA6"/>
    <w:rsid w:val="009C534D"/>
    <w:rsid w:val="009C67E8"/>
    <w:rsid w:val="009C756D"/>
    <w:rsid w:val="009D4800"/>
    <w:rsid w:val="009D4F79"/>
    <w:rsid w:val="009E13B9"/>
    <w:rsid w:val="009E2EC9"/>
    <w:rsid w:val="009E4BAA"/>
    <w:rsid w:val="009E5F77"/>
    <w:rsid w:val="009E71CE"/>
    <w:rsid w:val="009E795F"/>
    <w:rsid w:val="009F21A6"/>
    <w:rsid w:val="009F2C7E"/>
    <w:rsid w:val="009F2FED"/>
    <w:rsid w:val="009F463B"/>
    <w:rsid w:val="009F77DE"/>
    <w:rsid w:val="00A00E86"/>
    <w:rsid w:val="00A02493"/>
    <w:rsid w:val="00A04F7A"/>
    <w:rsid w:val="00A10658"/>
    <w:rsid w:val="00A15294"/>
    <w:rsid w:val="00A20B52"/>
    <w:rsid w:val="00A240DE"/>
    <w:rsid w:val="00A33AA7"/>
    <w:rsid w:val="00A345D5"/>
    <w:rsid w:val="00A35B12"/>
    <w:rsid w:val="00A379CC"/>
    <w:rsid w:val="00A418BA"/>
    <w:rsid w:val="00A421BA"/>
    <w:rsid w:val="00A4358E"/>
    <w:rsid w:val="00A43F71"/>
    <w:rsid w:val="00A504BB"/>
    <w:rsid w:val="00A50EC1"/>
    <w:rsid w:val="00A60FE2"/>
    <w:rsid w:val="00A612B5"/>
    <w:rsid w:val="00A61D07"/>
    <w:rsid w:val="00A66FB2"/>
    <w:rsid w:val="00A72B42"/>
    <w:rsid w:val="00A74DEB"/>
    <w:rsid w:val="00A8101F"/>
    <w:rsid w:val="00A846D7"/>
    <w:rsid w:val="00A877B9"/>
    <w:rsid w:val="00A9192A"/>
    <w:rsid w:val="00A92573"/>
    <w:rsid w:val="00A92BB8"/>
    <w:rsid w:val="00A932EA"/>
    <w:rsid w:val="00A94014"/>
    <w:rsid w:val="00A9697F"/>
    <w:rsid w:val="00A97418"/>
    <w:rsid w:val="00AA6E0B"/>
    <w:rsid w:val="00AA6F8D"/>
    <w:rsid w:val="00AA7C77"/>
    <w:rsid w:val="00AC123E"/>
    <w:rsid w:val="00AC4960"/>
    <w:rsid w:val="00AC59AC"/>
    <w:rsid w:val="00AD1170"/>
    <w:rsid w:val="00AD2213"/>
    <w:rsid w:val="00AD2A23"/>
    <w:rsid w:val="00AD4CD7"/>
    <w:rsid w:val="00AD7750"/>
    <w:rsid w:val="00AE75F7"/>
    <w:rsid w:val="00AF0510"/>
    <w:rsid w:val="00AF0559"/>
    <w:rsid w:val="00AF1E41"/>
    <w:rsid w:val="00B005E8"/>
    <w:rsid w:val="00B02498"/>
    <w:rsid w:val="00B12CD6"/>
    <w:rsid w:val="00B13407"/>
    <w:rsid w:val="00B1735B"/>
    <w:rsid w:val="00B2010D"/>
    <w:rsid w:val="00B20BEB"/>
    <w:rsid w:val="00B21CD4"/>
    <w:rsid w:val="00B23394"/>
    <w:rsid w:val="00B305AB"/>
    <w:rsid w:val="00B30A4B"/>
    <w:rsid w:val="00B30F93"/>
    <w:rsid w:val="00B3370A"/>
    <w:rsid w:val="00B4353F"/>
    <w:rsid w:val="00B44680"/>
    <w:rsid w:val="00B46633"/>
    <w:rsid w:val="00B507EE"/>
    <w:rsid w:val="00B51608"/>
    <w:rsid w:val="00B56785"/>
    <w:rsid w:val="00B6662D"/>
    <w:rsid w:val="00B67726"/>
    <w:rsid w:val="00B70452"/>
    <w:rsid w:val="00B711FE"/>
    <w:rsid w:val="00B71E5C"/>
    <w:rsid w:val="00B729D1"/>
    <w:rsid w:val="00B73598"/>
    <w:rsid w:val="00B774D2"/>
    <w:rsid w:val="00B805E5"/>
    <w:rsid w:val="00B82F49"/>
    <w:rsid w:val="00B837E5"/>
    <w:rsid w:val="00B86011"/>
    <w:rsid w:val="00B94216"/>
    <w:rsid w:val="00B9574F"/>
    <w:rsid w:val="00BA53C7"/>
    <w:rsid w:val="00BB69FA"/>
    <w:rsid w:val="00BC1E12"/>
    <w:rsid w:val="00BC40C3"/>
    <w:rsid w:val="00BD4FD4"/>
    <w:rsid w:val="00BD7049"/>
    <w:rsid w:val="00BE0861"/>
    <w:rsid w:val="00BE1B01"/>
    <w:rsid w:val="00BE61BB"/>
    <w:rsid w:val="00BE6703"/>
    <w:rsid w:val="00BF07FF"/>
    <w:rsid w:val="00BF1A6F"/>
    <w:rsid w:val="00BF1FFF"/>
    <w:rsid w:val="00BF2EF2"/>
    <w:rsid w:val="00BF361C"/>
    <w:rsid w:val="00BF7D15"/>
    <w:rsid w:val="00C10002"/>
    <w:rsid w:val="00C10266"/>
    <w:rsid w:val="00C15CF9"/>
    <w:rsid w:val="00C24D0F"/>
    <w:rsid w:val="00C3068E"/>
    <w:rsid w:val="00C34129"/>
    <w:rsid w:val="00C35AB2"/>
    <w:rsid w:val="00C35DB7"/>
    <w:rsid w:val="00C4194C"/>
    <w:rsid w:val="00C4335D"/>
    <w:rsid w:val="00C47B50"/>
    <w:rsid w:val="00C5436F"/>
    <w:rsid w:val="00C555A6"/>
    <w:rsid w:val="00C55EC3"/>
    <w:rsid w:val="00C62713"/>
    <w:rsid w:val="00C70641"/>
    <w:rsid w:val="00C724D9"/>
    <w:rsid w:val="00C74BF4"/>
    <w:rsid w:val="00C84AC7"/>
    <w:rsid w:val="00C84AE0"/>
    <w:rsid w:val="00C92C2B"/>
    <w:rsid w:val="00CA24A6"/>
    <w:rsid w:val="00CA3687"/>
    <w:rsid w:val="00CB1ACE"/>
    <w:rsid w:val="00CC5C34"/>
    <w:rsid w:val="00CD1A88"/>
    <w:rsid w:val="00CE6A41"/>
    <w:rsid w:val="00CF0C88"/>
    <w:rsid w:val="00CF4EB4"/>
    <w:rsid w:val="00D00002"/>
    <w:rsid w:val="00D03E2E"/>
    <w:rsid w:val="00D073B8"/>
    <w:rsid w:val="00D11255"/>
    <w:rsid w:val="00D1167C"/>
    <w:rsid w:val="00D1306F"/>
    <w:rsid w:val="00D13317"/>
    <w:rsid w:val="00D13BB7"/>
    <w:rsid w:val="00D16737"/>
    <w:rsid w:val="00D170AE"/>
    <w:rsid w:val="00D239F0"/>
    <w:rsid w:val="00D24371"/>
    <w:rsid w:val="00D30E9E"/>
    <w:rsid w:val="00D326AA"/>
    <w:rsid w:val="00D41FBF"/>
    <w:rsid w:val="00D43C27"/>
    <w:rsid w:val="00D4680A"/>
    <w:rsid w:val="00D53131"/>
    <w:rsid w:val="00D54A4C"/>
    <w:rsid w:val="00D56FD2"/>
    <w:rsid w:val="00D57301"/>
    <w:rsid w:val="00D57F55"/>
    <w:rsid w:val="00D60E4D"/>
    <w:rsid w:val="00D62C73"/>
    <w:rsid w:val="00D667B2"/>
    <w:rsid w:val="00D71A27"/>
    <w:rsid w:val="00D71B6D"/>
    <w:rsid w:val="00D71DC1"/>
    <w:rsid w:val="00D71F60"/>
    <w:rsid w:val="00D735C4"/>
    <w:rsid w:val="00D75B0A"/>
    <w:rsid w:val="00D75D17"/>
    <w:rsid w:val="00D77E96"/>
    <w:rsid w:val="00D81355"/>
    <w:rsid w:val="00D87C3E"/>
    <w:rsid w:val="00D91089"/>
    <w:rsid w:val="00D96F3B"/>
    <w:rsid w:val="00D974E5"/>
    <w:rsid w:val="00DA0372"/>
    <w:rsid w:val="00DA30A3"/>
    <w:rsid w:val="00DA5487"/>
    <w:rsid w:val="00DA57B3"/>
    <w:rsid w:val="00DA5C89"/>
    <w:rsid w:val="00DB0012"/>
    <w:rsid w:val="00DB0A2B"/>
    <w:rsid w:val="00DB2290"/>
    <w:rsid w:val="00DB3B68"/>
    <w:rsid w:val="00DB51BF"/>
    <w:rsid w:val="00DB5E1D"/>
    <w:rsid w:val="00DB6429"/>
    <w:rsid w:val="00DC31F1"/>
    <w:rsid w:val="00DC3E00"/>
    <w:rsid w:val="00DC4E9C"/>
    <w:rsid w:val="00DC5042"/>
    <w:rsid w:val="00DC6F6B"/>
    <w:rsid w:val="00DD1D2A"/>
    <w:rsid w:val="00DD1DD6"/>
    <w:rsid w:val="00DD3A74"/>
    <w:rsid w:val="00DD472B"/>
    <w:rsid w:val="00DD6000"/>
    <w:rsid w:val="00DF03A7"/>
    <w:rsid w:val="00DF1EDA"/>
    <w:rsid w:val="00DF5705"/>
    <w:rsid w:val="00DF6485"/>
    <w:rsid w:val="00E009E2"/>
    <w:rsid w:val="00E10FF2"/>
    <w:rsid w:val="00E13B50"/>
    <w:rsid w:val="00E21BD9"/>
    <w:rsid w:val="00E27F13"/>
    <w:rsid w:val="00E349C6"/>
    <w:rsid w:val="00E41DD8"/>
    <w:rsid w:val="00E41FB4"/>
    <w:rsid w:val="00E46B46"/>
    <w:rsid w:val="00E51312"/>
    <w:rsid w:val="00E538C2"/>
    <w:rsid w:val="00E55EC6"/>
    <w:rsid w:val="00E60331"/>
    <w:rsid w:val="00E61693"/>
    <w:rsid w:val="00E6533B"/>
    <w:rsid w:val="00E667C7"/>
    <w:rsid w:val="00E66DDC"/>
    <w:rsid w:val="00E71D62"/>
    <w:rsid w:val="00E81914"/>
    <w:rsid w:val="00E85B54"/>
    <w:rsid w:val="00E9404D"/>
    <w:rsid w:val="00E9500B"/>
    <w:rsid w:val="00EA0311"/>
    <w:rsid w:val="00EB1571"/>
    <w:rsid w:val="00EB5EA2"/>
    <w:rsid w:val="00EB7DD3"/>
    <w:rsid w:val="00EC04A3"/>
    <w:rsid w:val="00EC6A4E"/>
    <w:rsid w:val="00ED043F"/>
    <w:rsid w:val="00ED1884"/>
    <w:rsid w:val="00ED3CAA"/>
    <w:rsid w:val="00ED51D4"/>
    <w:rsid w:val="00ED6692"/>
    <w:rsid w:val="00ED6789"/>
    <w:rsid w:val="00ED6F76"/>
    <w:rsid w:val="00EF6D5F"/>
    <w:rsid w:val="00F04B1C"/>
    <w:rsid w:val="00F054DF"/>
    <w:rsid w:val="00F079CE"/>
    <w:rsid w:val="00F10189"/>
    <w:rsid w:val="00F10A62"/>
    <w:rsid w:val="00F10D58"/>
    <w:rsid w:val="00F162A2"/>
    <w:rsid w:val="00F177C2"/>
    <w:rsid w:val="00F17B60"/>
    <w:rsid w:val="00F226F6"/>
    <w:rsid w:val="00F23775"/>
    <w:rsid w:val="00F30066"/>
    <w:rsid w:val="00F31285"/>
    <w:rsid w:val="00F341CC"/>
    <w:rsid w:val="00F342A3"/>
    <w:rsid w:val="00F36917"/>
    <w:rsid w:val="00F402D2"/>
    <w:rsid w:val="00F405AD"/>
    <w:rsid w:val="00F479A0"/>
    <w:rsid w:val="00F5199E"/>
    <w:rsid w:val="00F52A23"/>
    <w:rsid w:val="00F5430B"/>
    <w:rsid w:val="00F551F4"/>
    <w:rsid w:val="00F63DAD"/>
    <w:rsid w:val="00F66AEA"/>
    <w:rsid w:val="00F75F04"/>
    <w:rsid w:val="00F761B6"/>
    <w:rsid w:val="00F761BD"/>
    <w:rsid w:val="00F81784"/>
    <w:rsid w:val="00F8687A"/>
    <w:rsid w:val="00F87262"/>
    <w:rsid w:val="00F87E0D"/>
    <w:rsid w:val="00F909C1"/>
    <w:rsid w:val="00F90B1A"/>
    <w:rsid w:val="00F90F02"/>
    <w:rsid w:val="00F91454"/>
    <w:rsid w:val="00F938A3"/>
    <w:rsid w:val="00F9552A"/>
    <w:rsid w:val="00F97020"/>
    <w:rsid w:val="00FA5A18"/>
    <w:rsid w:val="00FA7632"/>
    <w:rsid w:val="00FB7962"/>
    <w:rsid w:val="00FC45D9"/>
    <w:rsid w:val="00FC6243"/>
    <w:rsid w:val="00FD1A82"/>
    <w:rsid w:val="00FD2BD7"/>
    <w:rsid w:val="00FD391A"/>
    <w:rsid w:val="00FD52B8"/>
    <w:rsid w:val="00FD54BB"/>
    <w:rsid w:val="00FD64F0"/>
    <w:rsid w:val="00FD6B2F"/>
    <w:rsid w:val="00FD6CD2"/>
    <w:rsid w:val="00FD71D9"/>
    <w:rsid w:val="00FE0592"/>
    <w:rsid w:val="00FE20E5"/>
    <w:rsid w:val="00FE36DB"/>
    <w:rsid w:val="00FE3B7C"/>
    <w:rsid w:val="00FE44C3"/>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decimalSymbol w:val=","/>
  <w:listSeparator w:val=";"/>
  <w14:docId w14:val="714CDE3E"/>
  <w15:chartTrackingRefBased/>
  <w15:docId w15:val="{2CF96AE6-DA2C-6049-80A8-63A70D3C20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nl-NL"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rsid w:val="00A379CC"/>
    <w:rPr>
      <w:rFonts w:ascii="Times New Roman" w:eastAsia="Times New Roman" w:hAnsi="Times New Roman" w:cs="Times New Roman"/>
      <w:kern w:val="0"/>
      <w:lang w:eastAsia="nl-NL"/>
      <w14:ligatures w14:val="none"/>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customStyle="1" w:styleId="EndNoteBibliography">
    <w:name w:val="EndNote Bibliography"/>
    <w:basedOn w:val="Standaard"/>
    <w:link w:val="EndNoteBibliographyChar"/>
    <w:rsid w:val="00A379CC"/>
    <w:rPr>
      <w:rFonts w:ascii="Calibri" w:eastAsiaTheme="minorHAnsi" w:hAnsi="Calibri" w:cs="Calibri"/>
      <w:kern w:val="2"/>
      <w:lang w:val="en-US" w:eastAsia="en-US"/>
      <w14:ligatures w14:val="standardContextual"/>
    </w:rPr>
  </w:style>
  <w:style w:type="character" w:customStyle="1" w:styleId="EndNoteBibliographyChar">
    <w:name w:val="EndNote Bibliography Char"/>
    <w:basedOn w:val="Standaardalinea-lettertype"/>
    <w:link w:val="EndNoteBibliography"/>
    <w:rsid w:val="00A379CC"/>
    <w:rPr>
      <w:rFonts w:ascii="Calibri" w:hAnsi="Calibri" w:cs="Calibri"/>
      <w:lang w:val="en-US"/>
    </w:rPr>
  </w:style>
  <w:style w:type="character" w:styleId="Verwijzingopmerking">
    <w:name w:val="annotation reference"/>
    <w:basedOn w:val="Standaardalinea-lettertype"/>
    <w:uiPriority w:val="99"/>
    <w:semiHidden/>
    <w:unhideWhenUsed/>
    <w:rsid w:val="00A379CC"/>
    <w:rPr>
      <w:sz w:val="16"/>
      <w:szCs w:val="16"/>
    </w:rPr>
  </w:style>
  <w:style w:type="paragraph" w:styleId="Lijstalinea">
    <w:name w:val="List Paragraph"/>
    <w:basedOn w:val="Standaard"/>
    <w:uiPriority w:val="34"/>
    <w:qFormat/>
    <w:rsid w:val="00A379CC"/>
    <w:pPr>
      <w:ind w:left="720"/>
      <w:contextualSpacing/>
    </w:pPr>
    <w:rPr>
      <w:rFonts w:asciiTheme="minorHAnsi" w:eastAsiaTheme="minorHAnsi" w:hAnsiTheme="minorHAnsi" w:cstheme="minorBidi"/>
      <w:lang w:val="en-GB" w:eastAsia="en-US"/>
    </w:rPr>
  </w:style>
  <w:style w:type="paragraph" w:styleId="Bijschrift">
    <w:name w:val="caption"/>
    <w:basedOn w:val="Standaard"/>
    <w:next w:val="Standaard"/>
    <w:uiPriority w:val="35"/>
    <w:unhideWhenUsed/>
    <w:qFormat/>
    <w:rsid w:val="00A379CC"/>
    <w:pPr>
      <w:spacing w:after="200"/>
    </w:pPr>
    <w:rPr>
      <w:rFonts w:asciiTheme="minorHAnsi" w:eastAsiaTheme="minorHAnsi" w:hAnsiTheme="minorHAnsi" w:cstheme="minorBidi"/>
      <w:i/>
      <w:iCs/>
      <w:color w:val="44546A" w:themeColor="text2"/>
      <w:sz w:val="18"/>
      <w:szCs w:val="18"/>
      <w:lang w:val="en-GB" w:eastAsia="en-US"/>
    </w:rPr>
  </w:style>
  <w:style w:type="table" w:styleId="Tabelraster">
    <w:name w:val="Table Grid"/>
    <w:basedOn w:val="Standaardtabel"/>
    <w:uiPriority w:val="39"/>
    <w:rsid w:val="00A379C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10</Pages>
  <Words>1675</Words>
  <Characters>9215</Characters>
  <Application>Microsoft Office Word</Application>
  <DocSecurity>0</DocSecurity>
  <Lines>76</Lines>
  <Paragraphs>21</Paragraphs>
  <ScaleCrop>false</ScaleCrop>
  <Company/>
  <LinksUpToDate>false</LinksUpToDate>
  <CharactersWithSpaces>10869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Linden, Iris (PN)</dc:creator>
  <cp:keywords/>
  <dc:description/>
  <cp:lastModifiedBy>Linden, Iris (PN)</cp:lastModifiedBy>
  <cp:revision>3</cp:revision>
  <dcterms:created xsi:type="dcterms:W3CDTF">2023-10-27T09:18:00Z</dcterms:created>
  <dcterms:modified xsi:type="dcterms:W3CDTF">2023-10-30T07:46:00Z</dcterms:modified>
</cp:coreProperties>
</file>