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11C2A" w14:textId="115077F0" w:rsidR="0018081E" w:rsidRPr="00902A29" w:rsidRDefault="00E41D81" w:rsidP="00F63074">
      <w:pPr>
        <w:rPr>
          <w:b/>
          <w:bCs/>
          <w:sz w:val="28"/>
          <w:szCs w:val="28"/>
        </w:rPr>
      </w:pPr>
      <w:r w:rsidRPr="00902A29">
        <w:rPr>
          <w:rFonts w:asciiTheme="majorHAnsi" w:eastAsiaTheme="majorEastAsia" w:hAnsiTheme="majorHAnsi" w:cstheme="majorBidi"/>
          <w:b/>
          <w:bCs/>
          <w:sz w:val="28"/>
          <w:szCs w:val="28"/>
        </w:rPr>
        <w:t>Supplementary Informatio</w:t>
      </w:r>
      <w:r w:rsidRPr="00902A29">
        <w:rPr>
          <w:b/>
          <w:bCs/>
          <w:sz w:val="28"/>
          <w:szCs w:val="28"/>
        </w:rPr>
        <w:t>n</w:t>
      </w:r>
    </w:p>
    <w:p w14:paraId="0DB9C496" w14:textId="1D8A80C7" w:rsidR="009C6DA3" w:rsidRPr="00902A29" w:rsidRDefault="00E41D81" w:rsidP="00904D9F">
      <w:pPr>
        <w:rPr>
          <w:szCs w:val="21"/>
        </w:rPr>
      </w:pPr>
      <w:r w:rsidRPr="00902A29">
        <w:rPr>
          <w:noProof/>
        </w:rPr>
        <w:drawing>
          <wp:inline distT="0" distB="0" distL="0" distR="0" wp14:anchorId="7D6D3A6F" wp14:editId="4F315DD3">
            <wp:extent cx="5184732" cy="6221678"/>
            <wp:effectExtent l="0" t="0" r="0" b="825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38CE3D8D" w14:textId="69516C70" w:rsidR="00E92609" w:rsidRPr="002602A3"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S1.</w:t>
      </w:r>
      <w:r w:rsidRPr="00902A29">
        <w:rPr>
          <w:sz w:val="21"/>
          <w:szCs w:val="21"/>
        </w:rPr>
        <w:t xml:space="preserve"> </w:t>
      </w:r>
      <w:bookmarkStart w:id="0" w:name="_Hlk145244006"/>
      <w:r w:rsidRPr="002602A3">
        <w:rPr>
          <w:rFonts w:asciiTheme="minorHAnsi" w:hAnsiTheme="minorHAnsi" w:cstheme="minorHAnsi"/>
          <w:szCs w:val="21"/>
        </w:rPr>
        <w:t xml:space="preserve">Distribution of errors as a function of the number of </w:t>
      </w:r>
      <w:r w:rsidR="0093220B" w:rsidRPr="002602A3">
        <w:rPr>
          <w:rFonts w:asciiTheme="minorHAnsi" w:hAnsiTheme="minorHAnsi" w:cstheme="minorHAnsi"/>
          <w:szCs w:val="21"/>
        </w:rPr>
        <w:t xml:space="preserve">dots </w:t>
      </w:r>
      <w:r w:rsidRPr="002602A3">
        <w:rPr>
          <w:rFonts w:asciiTheme="minorHAnsi" w:hAnsiTheme="minorHAnsi" w:cstheme="minorHAnsi"/>
          <w:szCs w:val="21"/>
        </w:rPr>
        <w:t>in the current trial in Experiment 1</w:t>
      </w:r>
      <w:r w:rsidR="0093220B" w:rsidRPr="002602A3">
        <w:rPr>
          <w:rFonts w:asciiTheme="minorHAnsi" w:hAnsiTheme="minorHAnsi" w:cstheme="minorHAnsi"/>
          <w:szCs w:val="21"/>
        </w:rPr>
        <w:t>a (</w:t>
      </w:r>
      <w:r w:rsidR="00E92609" w:rsidRPr="002602A3">
        <w:rPr>
          <w:rFonts w:asciiTheme="minorHAnsi" w:hAnsiTheme="minorHAnsi" w:cstheme="minorHAnsi"/>
          <w:szCs w:val="21"/>
        </w:rPr>
        <w:t>all trials required a response</w:t>
      </w:r>
      <w:r w:rsidR="0093220B" w:rsidRPr="002602A3">
        <w:rPr>
          <w:rFonts w:asciiTheme="minorHAnsi" w:hAnsiTheme="minorHAnsi" w:cstheme="minorHAnsi"/>
          <w:szCs w:val="21"/>
        </w:rPr>
        <w:t>)</w:t>
      </w:r>
      <w:r w:rsidRPr="002602A3">
        <w:rPr>
          <w:rFonts w:asciiTheme="minorHAnsi" w:hAnsiTheme="minorHAnsi" w:cstheme="minorHAnsi"/>
          <w:szCs w:val="21"/>
        </w:rPr>
        <w:t>.</w:t>
      </w:r>
      <w:r w:rsidR="00E92609">
        <w:rPr>
          <w:rFonts w:asciiTheme="minorHAnsi" w:hAnsiTheme="minorHAnsi" w:cstheme="minorHAnsi"/>
          <w:sz w:val="21"/>
          <w:szCs w:val="21"/>
        </w:rPr>
        <w:t xml:space="preserve"> </w:t>
      </w:r>
      <w:r w:rsidRPr="002602A3">
        <w:rPr>
          <w:rFonts w:asciiTheme="minorHAnsi" w:hAnsiTheme="minorHAnsi" w:cstheme="minorHAnsi"/>
          <w:sz w:val="21"/>
          <w:szCs w:val="21"/>
        </w:rPr>
        <w:t>The circles in the graph indicate the error value for each participant on each trial. The numbers in the rectangles represent the participant number.</w:t>
      </w:r>
      <w:r w:rsidR="00B72C0E" w:rsidRPr="002602A3">
        <w:rPr>
          <w:rFonts w:asciiTheme="minorHAnsi" w:hAnsiTheme="minorHAnsi" w:cstheme="minorHAnsi"/>
          <w:sz w:val="21"/>
          <w:szCs w:val="21"/>
        </w:rPr>
        <w:t xml:space="preserve"> </w:t>
      </w:r>
      <w:r w:rsidR="00E92609" w:rsidRPr="002602A3">
        <w:rPr>
          <w:rFonts w:asciiTheme="minorHAnsi" w:hAnsiTheme="minorHAnsi" w:cstheme="minorHAnsi"/>
          <w:sz w:val="21"/>
          <w:szCs w:val="21"/>
        </w:rPr>
        <w:t>The lines in the graphs indicate the slopes obtained from regression analyses.</w:t>
      </w:r>
    </w:p>
    <w:p w14:paraId="5769C8D2" w14:textId="4D32C24F" w:rsidR="00CF1749" w:rsidRPr="00902A29" w:rsidRDefault="00CF1749" w:rsidP="002602A3">
      <w:pPr>
        <w:pStyle w:val="1"/>
        <w:ind w:left="1" w:hanging="1"/>
        <w:jc w:val="left"/>
      </w:pPr>
    </w:p>
    <w:bookmarkEnd w:id="0"/>
    <w:p w14:paraId="0D20FE95" w14:textId="28371DF3" w:rsidR="00CF1749" w:rsidRPr="00902A29" w:rsidRDefault="00E41D81">
      <w:pPr>
        <w:widowControl/>
        <w:jc w:val="left"/>
        <w:rPr>
          <w:rFonts w:asciiTheme="majorHAnsi" w:eastAsiaTheme="majorEastAsia" w:hAnsiTheme="majorHAnsi" w:cstheme="majorBidi"/>
          <w:szCs w:val="21"/>
        </w:rPr>
      </w:pPr>
      <w:r w:rsidRPr="00902A29">
        <w:rPr>
          <w:rFonts w:asciiTheme="majorHAnsi" w:eastAsiaTheme="majorEastAsia" w:hAnsiTheme="majorHAnsi" w:cstheme="majorBidi"/>
          <w:szCs w:val="21"/>
        </w:rPr>
        <w:br w:type="page"/>
      </w:r>
    </w:p>
    <w:p w14:paraId="2EF3B154" w14:textId="2944316C" w:rsidR="00AD0C0A" w:rsidRPr="00902A29" w:rsidRDefault="00E41D81" w:rsidP="00CF1749">
      <w:pPr>
        <w:widowControl/>
        <w:ind w:firstLineChars="59" w:firstLine="124"/>
        <w:jc w:val="left"/>
        <w:rPr>
          <w:rFonts w:asciiTheme="majorHAnsi" w:eastAsiaTheme="majorEastAsia" w:hAnsiTheme="majorHAnsi" w:cstheme="majorBidi"/>
          <w:szCs w:val="21"/>
        </w:rPr>
      </w:pPr>
      <w:r w:rsidRPr="00902A29">
        <w:rPr>
          <w:noProof/>
        </w:rPr>
        <w:lastRenderedPageBreak/>
        <w:drawing>
          <wp:inline distT="0" distB="0" distL="0" distR="0" wp14:anchorId="3DA28684" wp14:editId="61E95366">
            <wp:extent cx="5184732" cy="6221678"/>
            <wp:effectExtent l="0" t="0" r="0" b="825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4B035AAB" w14:textId="5AE479E0" w:rsidR="00E92609" w:rsidRPr="000C292A"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S2.</w:t>
      </w:r>
      <w:r w:rsidRPr="00902A29">
        <w:rPr>
          <w:sz w:val="21"/>
          <w:szCs w:val="21"/>
        </w:rPr>
        <w:t xml:space="preserve"> </w:t>
      </w:r>
      <w:r w:rsidR="004E1DE4" w:rsidRPr="004E1DE4">
        <w:rPr>
          <w:sz w:val="21"/>
          <w:szCs w:val="21"/>
        </w:rPr>
        <w:t xml:space="preserve">Distribution of errors as a function of the number of dots in the </w:t>
      </w:r>
      <w:r w:rsidR="004E1DE4">
        <w:rPr>
          <w:sz w:val="21"/>
          <w:szCs w:val="21"/>
        </w:rPr>
        <w:t xml:space="preserve">n-1 </w:t>
      </w:r>
      <w:r w:rsidR="004E1DE4" w:rsidRPr="004E1DE4">
        <w:rPr>
          <w:sz w:val="21"/>
          <w:szCs w:val="21"/>
        </w:rPr>
        <w:t>trial in Experiment 1a (</w:t>
      </w:r>
      <w:r w:rsidR="00E92609" w:rsidRPr="000C292A">
        <w:rPr>
          <w:rFonts w:asciiTheme="minorHAnsi" w:hAnsiTheme="minorHAnsi" w:cstheme="minorHAnsi"/>
          <w:sz w:val="21"/>
          <w:szCs w:val="21"/>
        </w:rPr>
        <w:t>all trials required a response</w:t>
      </w:r>
      <w:r w:rsidR="00CE24F8" w:rsidRPr="004E1DE4">
        <w:rPr>
          <w:sz w:val="21"/>
          <w:szCs w:val="21"/>
        </w:rPr>
        <w:t>). The</w:t>
      </w:r>
      <w:r w:rsidR="004E1DE4" w:rsidRPr="004E1DE4">
        <w:rPr>
          <w:sz w:val="21"/>
          <w:szCs w:val="21"/>
        </w:rPr>
        <w:t xml:space="preserve"> circles in the graph indicate the error value for each participant on each trial. The numbers in the rectangles represent the participant number. </w:t>
      </w:r>
      <w:r w:rsidR="00E92609" w:rsidRPr="000C292A">
        <w:rPr>
          <w:rFonts w:asciiTheme="minorHAnsi" w:hAnsiTheme="minorHAnsi" w:cstheme="minorHAnsi"/>
          <w:sz w:val="21"/>
          <w:szCs w:val="21"/>
        </w:rPr>
        <w:t>The lines in the graphs indicate the slopes obtained from regression analyses.</w:t>
      </w:r>
    </w:p>
    <w:p w14:paraId="1C74059E" w14:textId="6D8D960A" w:rsidR="000E452C" w:rsidRPr="00902A29" w:rsidRDefault="00E41D81" w:rsidP="004E1DE4">
      <w:pPr>
        <w:pStyle w:val="1"/>
        <w:jc w:val="left"/>
        <w:rPr>
          <w:szCs w:val="21"/>
        </w:rPr>
      </w:pPr>
      <w:r w:rsidRPr="00902A29">
        <w:rPr>
          <w:szCs w:val="21"/>
        </w:rPr>
        <w:br w:type="page"/>
      </w:r>
    </w:p>
    <w:p w14:paraId="70AE50CD" w14:textId="4A836BF1" w:rsidR="00F221EB" w:rsidRPr="00902A29" w:rsidRDefault="00E41D81" w:rsidP="000E452C">
      <w:pPr>
        <w:widowControl/>
        <w:jc w:val="left"/>
        <w:rPr>
          <w:szCs w:val="21"/>
        </w:rPr>
      </w:pPr>
      <w:r w:rsidRPr="00902A29">
        <w:rPr>
          <w:noProof/>
        </w:rPr>
        <w:lastRenderedPageBreak/>
        <w:drawing>
          <wp:inline distT="0" distB="0" distL="0" distR="0" wp14:anchorId="2AB40210" wp14:editId="5C0FB6EC">
            <wp:extent cx="5184732" cy="6221678"/>
            <wp:effectExtent l="0" t="0" r="0" b="825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132F9571" w14:textId="6BC201A7" w:rsidR="00E92609" w:rsidRPr="00E92609"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S3.</w:t>
      </w:r>
      <w:r w:rsidRPr="00902A29">
        <w:rPr>
          <w:sz w:val="21"/>
          <w:szCs w:val="21"/>
        </w:rPr>
        <w:t xml:space="preserve"> </w:t>
      </w:r>
      <w:r w:rsidR="00CE24F8" w:rsidRPr="00E92609">
        <w:rPr>
          <w:sz w:val="21"/>
          <w:szCs w:val="21"/>
        </w:rPr>
        <w:t>Distribution of errors as a function of the number of dots in the current trial in Experiment 1</w:t>
      </w:r>
      <w:r w:rsidR="006B71FC" w:rsidRPr="00E92609">
        <w:rPr>
          <w:sz w:val="21"/>
          <w:szCs w:val="21"/>
        </w:rPr>
        <w:t>b</w:t>
      </w:r>
      <w:r w:rsidR="00CE24F8" w:rsidRPr="00E92609">
        <w:rPr>
          <w:sz w:val="21"/>
          <w:szCs w:val="21"/>
        </w:rPr>
        <w:t xml:space="preserve"> </w:t>
      </w:r>
      <w:r w:rsidR="00CE24F8" w:rsidRPr="002602A3">
        <w:rPr>
          <w:color w:val="000000" w:themeColor="text1"/>
          <w:sz w:val="21"/>
          <w:szCs w:val="21"/>
        </w:rPr>
        <w:t>(</w:t>
      </w:r>
      <w:r w:rsidR="00E92609" w:rsidRPr="002602A3">
        <w:rPr>
          <w:color w:val="000000" w:themeColor="text1"/>
          <w:sz w:val="21"/>
          <w:szCs w:val="21"/>
        </w:rPr>
        <w:t>response and no-response trials were alternated</w:t>
      </w:r>
      <w:r w:rsidR="00C628A9" w:rsidRPr="00E92609">
        <w:rPr>
          <w:sz w:val="21"/>
          <w:szCs w:val="21"/>
        </w:rPr>
        <w:t>)</w:t>
      </w:r>
      <w:r w:rsidR="00CE24F8" w:rsidRPr="00E92609">
        <w:rPr>
          <w:sz w:val="21"/>
          <w:szCs w:val="21"/>
        </w:rPr>
        <w:t>.</w:t>
      </w:r>
      <w:r w:rsidR="00CE24F8" w:rsidRPr="002602A3">
        <w:rPr>
          <w:sz w:val="21"/>
          <w:szCs w:val="21"/>
        </w:rPr>
        <w:t xml:space="preserve"> The circles in the graph indicate the error value for each participant on each trial. The numbers in the rectangles represent the participant number.</w:t>
      </w:r>
      <w:r w:rsidR="00E92609" w:rsidRPr="00E92609">
        <w:rPr>
          <w:rFonts w:asciiTheme="minorHAnsi" w:hAnsiTheme="minorHAnsi" w:cstheme="minorHAnsi"/>
          <w:sz w:val="21"/>
          <w:szCs w:val="21"/>
        </w:rPr>
        <w:t xml:space="preserve"> The lines in the graphs indicate the slopes obtained from regression analyses.</w:t>
      </w:r>
    </w:p>
    <w:p w14:paraId="37F8F8BF" w14:textId="4B7FF5B5" w:rsidR="000E452C" w:rsidRDefault="00E41D81" w:rsidP="00CE24F8">
      <w:pPr>
        <w:pStyle w:val="1"/>
        <w:jc w:val="left"/>
        <w:rPr>
          <w:szCs w:val="21"/>
        </w:rPr>
      </w:pPr>
      <w:r w:rsidRPr="00902A29">
        <w:rPr>
          <w:szCs w:val="21"/>
        </w:rPr>
        <w:br w:type="page"/>
      </w:r>
    </w:p>
    <w:p w14:paraId="6D2CB650" w14:textId="43B9D256" w:rsidR="00D73D3A" w:rsidRDefault="00D73D3A" w:rsidP="00D73D3A">
      <w:r>
        <w:rPr>
          <w:rFonts w:hint="eastAsia"/>
          <w:noProof/>
        </w:rPr>
        <w:lastRenderedPageBreak/>
        <w:drawing>
          <wp:inline distT="0" distB="0" distL="0" distR="0" wp14:anchorId="014528FA" wp14:editId="2DA1460B">
            <wp:extent cx="5396230" cy="6475730"/>
            <wp:effectExtent l="0" t="0" r="0" b="1270"/>
            <wp:docPr id="18969871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6230" cy="6475730"/>
                    </a:xfrm>
                    <a:prstGeom prst="rect">
                      <a:avLst/>
                    </a:prstGeom>
                    <a:noFill/>
                    <a:ln>
                      <a:noFill/>
                    </a:ln>
                  </pic:spPr>
                </pic:pic>
              </a:graphicData>
            </a:graphic>
          </wp:inline>
        </w:drawing>
      </w:r>
    </w:p>
    <w:p w14:paraId="1683C17E" w14:textId="12644A0A" w:rsidR="00D73D3A" w:rsidRPr="00E92609" w:rsidRDefault="00D73D3A" w:rsidP="00D73D3A">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S4.</w:t>
      </w:r>
      <w:r w:rsidRPr="00902A29">
        <w:rPr>
          <w:sz w:val="21"/>
          <w:szCs w:val="21"/>
        </w:rPr>
        <w:t xml:space="preserve"> </w:t>
      </w:r>
      <w:r w:rsidRPr="00D73D3A">
        <w:rPr>
          <w:sz w:val="21"/>
          <w:szCs w:val="21"/>
        </w:rPr>
        <w:t xml:space="preserve">Distribution of errors as a function of the number of dots in the n-1 trial in Experiment 1 </w:t>
      </w:r>
      <w:r w:rsidRPr="00E92609">
        <w:rPr>
          <w:sz w:val="21"/>
          <w:szCs w:val="21"/>
        </w:rPr>
        <w:t xml:space="preserve">b </w:t>
      </w:r>
      <w:r w:rsidRPr="00237778">
        <w:rPr>
          <w:color w:val="000000" w:themeColor="text1"/>
          <w:sz w:val="21"/>
          <w:szCs w:val="21"/>
        </w:rPr>
        <w:t>(response and no-response trials were alternated</w:t>
      </w:r>
      <w:r w:rsidRPr="00E92609">
        <w:rPr>
          <w:sz w:val="21"/>
          <w:szCs w:val="21"/>
        </w:rPr>
        <w:t>)</w:t>
      </w:r>
      <w:r w:rsidRPr="003051FC">
        <w:rPr>
          <w:sz w:val="21"/>
          <w:szCs w:val="21"/>
        </w:rPr>
        <w:t>.</w:t>
      </w:r>
      <w:r w:rsidRPr="00AA327D">
        <w:rPr>
          <w:sz w:val="21"/>
          <w:szCs w:val="21"/>
        </w:rPr>
        <w:t xml:space="preserve"> The circles in the graph indicate the error value for each participant on each trial. The numbers in the rectangles represent the participant number.</w:t>
      </w:r>
      <w:r w:rsidRPr="00E92609">
        <w:rPr>
          <w:rFonts w:asciiTheme="minorHAnsi" w:hAnsiTheme="minorHAnsi" w:cstheme="minorHAnsi"/>
          <w:sz w:val="21"/>
          <w:szCs w:val="21"/>
        </w:rPr>
        <w:t xml:space="preserve"> The lines in the graphs indicate the slopes obtained from regression analyses.</w:t>
      </w:r>
    </w:p>
    <w:p w14:paraId="1FEF4CF4" w14:textId="77777777" w:rsidR="00D73D3A" w:rsidRPr="00D73D3A" w:rsidRDefault="00D73D3A" w:rsidP="002602A3"/>
    <w:p w14:paraId="0701FC65" w14:textId="03F2B163" w:rsidR="000E452C" w:rsidRPr="00902A29" w:rsidRDefault="00E41D81" w:rsidP="000E452C">
      <w:pPr>
        <w:rPr>
          <w:szCs w:val="21"/>
        </w:rPr>
      </w:pPr>
      <w:r w:rsidRPr="00902A29">
        <w:rPr>
          <w:noProof/>
        </w:rPr>
        <w:lastRenderedPageBreak/>
        <w:drawing>
          <wp:inline distT="0" distB="0" distL="0" distR="0" wp14:anchorId="1E382913" wp14:editId="34204447">
            <wp:extent cx="5184732" cy="6221678"/>
            <wp:effectExtent l="0" t="0" r="0" b="825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360AE508" w14:textId="16D7D3B2" w:rsidR="00E92609" w:rsidRPr="00E92609"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w:t>
      </w:r>
      <w:r w:rsidR="00D73D3A">
        <w:rPr>
          <w:b/>
          <w:bCs/>
          <w:sz w:val="21"/>
          <w:szCs w:val="21"/>
        </w:rPr>
        <w:t>5</w:t>
      </w:r>
      <w:r w:rsidRPr="00902A29">
        <w:rPr>
          <w:b/>
          <w:bCs/>
          <w:sz w:val="21"/>
          <w:szCs w:val="21"/>
        </w:rPr>
        <w:t>.</w:t>
      </w:r>
      <w:r w:rsidRPr="00902A29">
        <w:rPr>
          <w:sz w:val="21"/>
          <w:szCs w:val="21"/>
        </w:rPr>
        <w:t xml:space="preserve"> </w:t>
      </w:r>
      <w:r w:rsidR="003051FC" w:rsidRPr="003051FC">
        <w:rPr>
          <w:sz w:val="21"/>
          <w:szCs w:val="21"/>
        </w:rPr>
        <w:t>Distribution of errors as a function of the number of dots in the current trial immediately after the response trial in Experiment 2.</w:t>
      </w:r>
      <w:r w:rsidR="00AA327D" w:rsidRPr="00AA327D">
        <w:rPr>
          <w:sz w:val="21"/>
          <w:szCs w:val="21"/>
        </w:rPr>
        <w:t xml:space="preserve"> The circles in the graph indicate the error value for each participant on each trial. The numbers in the rectangles represent the participant number.</w:t>
      </w:r>
      <w:r w:rsidR="00E92609" w:rsidRPr="00E92609">
        <w:rPr>
          <w:rFonts w:asciiTheme="minorHAnsi" w:hAnsiTheme="minorHAnsi" w:cstheme="minorHAnsi"/>
          <w:sz w:val="21"/>
          <w:szCs w:val="21"/>
        </w:rPr>
        <w:t xml:space="preserve"> The lines in </w:t>
      </w:r>
      <w:r w:rsidR="00E92609" w:rsidRPr="00E92609">
        <w:rPr>
          <w:rFonts w:asciiTheme="minorHAnsi" w:hAnsiTheme="minorHAnsi" w:cstheme="minorHAnsi"/>
          <w:sz w:val="21"/>
          <w:szCs w:val="21"/>
        </w:rPr>
        <w:lastRenderedPageBreak/>
        <w:t>the graphs indicate the slopes obtained from regression analyses.</w:t>
      </w:r>
    </w:p>
    <w:p w14:paraId="31EA8939" w14:textId="19ABFC5A" w:rsidR="009C6DA3" w:rsidRPr="00902A29" w:rsidRDefault="00E41D81" w:rsidP="00E92609">
      <w:pPr>
        <w:pStyle w:val="1"/>
        <w:jc w:val="left"/>
        <w:rPr>
          <w:szCs w:val="21"/>
        </w:rPr>
      </w:pPr>
      <w:r w:rsidRPr="00902A29">
        <w:rPr>
          <w:noProof/>
        </w:rPr>
        <w:drawing>
          <wp:inline distT="0" distB="0" distL="0" distR="0" wp14:anchorId="0872EA8F" wp14:editId="4C2900C7">
            <wp:extent cx="5184732" cy="6221678"/>
            <wp:effectExtent l="0" t="0" r="0" b="825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54D7AB7A" w14:textId="23AD5B59" w:rsidR="00E92609" w:rsidRPr="00E92609"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w:t>
      </w:r>
      <w:r w:rsidR="00D73D3A">
        <w:rPr>
          <w:b/>
          <w:bCs/>
          <w:sz w:val="21"/>
          <w:szCs w:val="21"/>
        </w:rPr>
        <w:t>6</w:t>
      </w:r>
      <w:r w:rsidRPr="00902A29">
        <w:rPr>
          <w:b/>
          <w:bCs/>
          <w:sz w:val="21"/>
          <w:szCs w:val="21"/>
        </w:rPr>
        <w:t>.</w:t>
      </w:r>
      <w:r w:rsidRPr="00902A29">
        <w:rPr>
          <w:sz w:val="21"/>
          <w:szCs w:val="21"/>
        </w:rPr>
        <w:t xml:space="preserve"> </w:t>
      </w:r>
      <w:r w:rsidR="003051FC" w:rsidRPr="003051FC">
        <w:rPr>
          <w:sz w:val="21"/>
          <w:szCs w:val="21"/>
        </w:rPr>
        <w:t xml:space="preserve">Distribution of errors as a function of the number of dots in the </w:t>
      </w:r>
      <w:r w:rsidR="003051FC">
        <w:rPr>
          <w:sz w:val="21"/>
          <w:szCs w:val="21"/>
        </w:rPr>
        <w:t xml:space="preserve">n-1 </w:t>
      </w:r>
      <w:r w:rsidR="003051FC" w:rsidRPr="003051FC">
        <w:rPr>
          <w:sz w:val="21"/>
          <w:szCs w:val="21"/>
        </w:rPr>
        <w:t>trial immediately after the response trial in Experiment 2.</w:t>
      </w:r>
      <w:r w:rsidR="003051FC" w:rsidRPr="00AA327D">
        <w:rPr>
          <w:sz w:val="21"/>
          <w:szCs w:val="21"/>
        </w:rPr>
        <w:t xml:space="preserve"> The circles in the graph indicate the error value for each participant on each trial. The numbers in the rectangles represent the participant number. </w:t>
      </w:r>
      <w:r w:rsidR="00E92609" w:rsidRPr="00E92609">
        <w:rPr>
          <w:rFonts w:asciiTheme="minorHAnsi" w:hAnsiTheme="minorHAnsi" w:cstheme="minorHAnsi"/>
          <w:sz w:val="21"/>
          <w:szCs w:val="21"/>
        </w:rPr>
        <w:t>The lines in the graphs indicate the slopes obtained from regression analyses.</w:t>
      </w:r>
    </w:p>
    <w:p w14:paraId="7C22AEE2" w14:textId="77777777" w:rsidR="000E452C" w:rsidRPr="00902A29" w:rsidRDefault="000E452C" w:rsidP="00E92609">
      <w:pPr>
        <w:pStyle w:val="1"/>
        <w:jc w:val="left"/>
        <w:rPr>
          <w:szCs w:val="21"/>
        </w:rPr>
      </w:pPr>
    </w:p>
    <w:p w14:paraId="35AF6A8E" w14:textId="77777777" w:rsidR="009C6DA3" w:rsidRPr="00902A29" w:rsidRDefault="009C6DA3" w:rsidP="009C6DA3">
      <w:pPr>
        <w:rPr>
          <w:szCs w:val="21"/>
        </w:rPr>
      </w:pPr>
    </w:p>
    <w:p w14:paraId="6CF3AD56" w14:textId="66221DA1" w:rsidR="009C6DA3" w:rsidRPr="00902A29" w:rsidRDefault="00E41D81" w:rsidP="009C6DA3">
      <w:pPr>
        <w:rPr>
          <w:szCs w:val="21"/>
        </w:rPr>
      </w:pPr>
      <w:r w:rsidRPr="00902A29">
        <w:rPr>
          <w:noProof/>
        </w:rPr>
        <w:lastRenderedPageBreak/>
        <w:drawing>
          <wp:inline distT="0" distB="0" distL="0" distR="0" wp14:anchorId="14203865" wp14:editId="23D22F59">
            <wp:extent cx="5184732" cy="6221678"/>
            <wp:effectExtent l="0" t="0" r="0" b="825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5E909886" w14:textId="5587510D" w:rsidR="00E92609" w:rsidRPr="00E92609"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w:t>
      </w:r>
      <w:r w:rsidR="00D73D3A">
        <w:rPr>
          <w:b/>
          <w:bCs/>
          <w:sz w:val="21"/>
          <w:szCs w:val="21"/>
        </w:rPr>
        <w:t>7</w:t>
      </w:r>
      <w:r w:rsidRPr="00902A29">
        <w:rPr>
          <w:b/>
          <w:bCs/>
          <w:sz w:val="21"/>
          <w:szCs w:val="21"/>
        </w:rPr>
        <w:t>.</w:t>
      </w:r>
      <w:r w:rsidRPr="00902A29">
        <w:rPr>
          <w:sz w:val="21"/>
          <w:szCs w:val="21"/>
        </w:rPr>
        <w:t xml:space="preserve"> </w:t>
      </w:r>
      <w:r w:rsidR="003051FC" w:rsidRPr="003051FC">
        <w:rPr>
          <w:sz w:val="21"/>
          <w:szCs w:val="21"/>
        </w:rPr>
        <w:t xml:space="preserve">Distribution of errors as a function of the number of dots in the current trial immediately after the </w:t>
      </w:r>
      <w:r w:rsidR="003051FC">
        <w:rPr>
          <w:sz w:val="21"/>
          <w:szCs w:val="21"/>
        </w:rPr>
        <w:t>no-</w:t>
      </w:r>
      <w:r w:rsidR="003051FC" w:rsidRPr="003051FC">
        <w:rPr>
          <w:sz w:val="21"/>
          <w:szCs w:val="21"/>
        </w:rPr>
        <w:t>response trial in Experiment 2.</w:t>
      </w:r>
      <w:r w:rsidR="003051FC" w:rsidRPr="00AA327D">
        <w:rPr>
          <w:sz w:val="21"/>
          <w:szCs w:val="21"/>
        </w:rPr>
        <w:t xml:space="preserve"> The circles in the graph indicate the error value for each participant on each trial. The numbers in the rectangles represent the participant number. </w:t>
      </w:r>
      <w:r w:rsidR="00E92609" w:rsidRPr="00E92609">
        <w:rPr>
          <w:rFonts w:asciiTheme="minorHAnsi" w:hAnsiTheme="minorHAnsi" w:cstheme="minorHAnsi"/>
          <w:sz w:val="21"/>
          <w:szCs w:val="21"/>
        </w:rPr>
        <w:t>The lines in the graphs indicate the slopes obtained from regression analyses.</w:t>
      </w:r>
    </w:p>
    <w:p w14:paraId="3AD1D7AC" w14:textId="67B78E14" w:rsidR="009C6DA3" w:rsidRPr="00902A29" w:rsidRDefault="009C6DA3" w:rsidP="003051FC">
      <w:pPr>
        <w:pStyle w:val="1"/>
        <w:jc w:val="left"/>
        <w:rPr>
          <w:szCs w:val="21"/>
        </w:rPr>
      </w:pPr>
    </w:p>
    <w:p w14:paraId="75E716F3" w14:textId="4060E7E9" w:rsidR="003606F4" w:rsidRPr="00902A29" w:rsidRDefault="003606F4" w:rsidP="00F46ACE">
      <w:pPr>
        <w:jc w:val="center"/>
        <w:rPr>
          <w:szCs w:val="21"/>
        </w:rPr>
      </w:pPr>
    </w:p>
    <w:p w14:paraId="5309691C" w14:textId="6CCAB862" w:rsidR="00E8503C" w:rsidRPr="00902A29" w:rsidRDefault="00E41D81">
      <w:pPr>
        <w:widowControl/>
        <w:jc w:val="left"/>
        <w:rPr>
          <w:szCs w:val="21"/>
        </w:rPr>
      </w:pPr>
      <w:r w:rsidRPr="00902A29">
        <w:rPr>
          <w:szCs w:val="21"/>
        </w:rPr>
        <w:br w:type="page"/>
      </w:r>
    </w:p>
    <w:p w14:paraId="52BAD9CA" w14:textId="49D9EDCA" w:rsidR="00E8503C" w:rsidRPr="00902A29" w:rsidRDefault="00E41D81" w:rsidP="00F46ACE">
      <w:pPr>
        <w:jc w:val="center"/>
        <w:rPr>
          <w:szCs w:val="21"/>
        </w:rPr>
      </w:pPr>
      <w:r w:rsidRPr="00902A29">
        <w:rPr>
          <w:noProof/>
        </w:rPr>
        <w:lastRenderedPageBreak/>
        <w:drawing>
          <wp:inline distT="0" distB="0" distL="0" distR="0" wp14:anchorId="788BCBC4" wp14:editId="16F18FDE">
            <wp:extent cx="5184732" cy="6221678"/>
            <wp:effectExtent l="0" t="0" r="0" b="825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4732" cy="6221678"/>
                    </a:xfrm>
                    <a:prstGeom prst="rect">
                      <a:avLst/>
                    </a:prstGeom>
                  </pic:spPr>
                </pic:pic>
              </a:graphicData>
            </a:graphic>
          </wp:inline>
        </w:drawing>
      </w:r>
    </w:p>
    <w:p w14:paraId="2DD2E56D" w14:textId="77777777" w:rsidR="00E8503C" w:rsidRPr="00902A29" w:rsidRDefault="00E8503C" w:rsidP="00F46ACE">
      <w:pPr>
        <w:jc w:val="center"/>
        <w:rPr>
          <w:szCs w:val="21"/>
        </w:rPr>
      </w:pPr>
    </w:p>
    <w:p w14:paraId="03FA1614" w14:textId="2BF37013" w:rsidR="00E92609" w:rsidRPr="00E92609" w:rsidRDefault="00E41D81" w:rsidP="00E92609">
      <w:pPr>
        <w:pStyle w:val="1"/>
        <w:ind w:left="1" w:hanging="1"/>
        <w:jc w:val="left"/>
        <w:rPr>
          <w:rFonts w:asciiTheme="minorHAnsi" w:hAnsiTheme="minorHAnsi" w:cstheme="minorHAnsi"/>
          <w:sz w:val="21"/>
          <w:szCs w:val="21"/>
        </w:rPr>
      </w:pPr>
      <w:r w:rsidRPr="00902A29">
        <w:rPr>
          <w:rFonts w:hint="eastAsia"/>
          <w:b/>
          <w:bCs/>
          <w:sz w:val="21"/>
          <w:szCs w:val="21"/>
        </w:rPr>
        <w:t>F</w:t>
      </w:r>
      <w:r w:rsidRPr="00902A29">
        <w:rPr>
          <w:b/>
          <w:bCs/>
          <w:sz w:val="21"/>
          <w:szCs w:val="21"/>
        </w:rPr>
        <w:t>igure S</w:t>
      </w:r>
      <w:r w:rsidR="00D73D3A">
        <w:rPr>
          <w:b/>
          <w:bCs/>
          <w:sz w:val="21"/>
          <w:szCs w:val="21"/>
        </w:rPr>
        <w:t>8</w:t>
      </w:r>
      <w:r w:rsidRPr="00902A29">
        <w:rPr>
          <w:b/>
          <w:bCs/>
          <w:sz w:val="21"/>
          <w:szCs w:val="21"/>
        </w:rPr>
        <w:t>.</w:t>
      </w:r>
      <w:r w:rsidRPr="00902A29">
        <w:rPr>
          <w:sz w:val="21"/>
          <w:szCs w:val="21"/>
        </w:rPr>
        <w:t xml:space="preserve"> </w:t>
      </w:r>
      <w:r w:rsidR="00773125" w:rsidRPr="003051FC">
        <w:rPr>
          <w:sz w:val="21"/>
          <w:szCs w:val="21"/>
        </w:rPr>
        <w:t xml:space="preserve">Distribution of errors as a function of the number of dots in the </w:t>
      </w:r>
      <w:r w:rsidR="00773125">
        <w:rPr>
          <w:sz w:val="21"/>
          <w:szCs w:val="21"/>
        </w:rPr>
        <w:t xml:space="preserve">n-1 </w:t>
      </w:r>
      <w:r w:rsidR="00773125" w:rsidRPr="003051FC">
        <w:rPr>
          <w:sz w:val="21"/>
          <w:szCs w:val="21"/>
        </w:rPr>
        <w:t xml:space="preserve">trial immediately after the </w:t>
      </w:r>
      <w:r w:rsidR="00773125">
        <w:rPr>
          <w:sz w:val="21"/>
          <w:szCs w:val="21"/>
        </w:rPr>
        <w:t>no-</w:t>
      </w:r>
      <w:r w:rsidR="00773125" w:rsidRPr="003051FC">
        <w:rPr>
          <w:sz w:val="21"/>
          <w:szCs w:val="21"/>
        </w:rPr>
        <w:t>response trial in Experiment 2.</w:t>
      </w:r>
      <w:r w:rsidR="00773125" w:rsidRPr="00AA327D">
        <w:rPr>
          <w:sz w:val="21"/>
          <w:szCs w:val="21"/>
        </w:rPr>
        <w:t xml:space="preserve"> The circles in the graph indicate the error value for each participant on each trial. The numbers in the rectangles represent the participant number. </w:t>
      </w:r>
      <w:r w:rsidR="00E92609" w:rsidRPr="00E92609">
        <w:rPr>
          <w:rFonts w:asciiTheme="minorHAnsi" w:hAnsiTheme="minorHAnsi" w:cstheme="minorHAnsi"/>
          <w:sz w:val="21"/>
          <w:szCs w:val="21"/>
        </w:rPr>
        <w:t>The lines in the graphs indicate the slopes obtained from regression analyses.</w:t>
      </w:r>
    </w:p>
    <w:p w14:paraId="1208984E" w14:textId="351F5482" w:rsidR="00773125" w:rsidRPr="00902A29" w:rsidRDefault="00773125" w:rsidP="00773125">
      <w:pPr>
        <w:pStyle w:val="1"/>
        <w:jc w:val="left"/>
        <w:rPr>
          <w:szCs w:val="21"/>
        </w:rPr>
      </w:pPr>
    </w:p>
    <w:p w14:paraId="5073FE7C" w14:textId="448CA74F" w:rsidR="00140CA8" w:rsidRPr="00D73D3A" w:rsidRDefault="00E41D81" w:rsidP="002602A3">
      <w:pPr>
        <w:pStyle w:val="1"/>
        <w:rPr>
          <w:szCs w:val="21"/>
        </w:rPr>
      </w:pPr>
      <w:r w:rsidRPr="00902A29">
        <w:br w:type="page"/>
      </w:r>
      <w:r w:rsidR="00140CA8" w:rsidRPr="002602A3">
        <w:rPr>
          <w:sz w:val="21"/>
          <w:szCs w:val="21"/>
        </w:rPr>
        <w:lastRenderedPageBreak/>
        <w:t>As an additional analysis, we performed regression analyses using the number of dots or the participant's response from n-3 to n+1 trials as explanatory variables (factors in the table). Because the number of tests differs from the analyses in the main text, the</w:t>
      </w:r>
      <w:r w:rsidR="00140CA8" w:rsidRPr="002602A3">
        <w:rPr>
          <w:i/>
          <w:iCs/>
          <w:sz w:val="21"/>
          <w:szCs w:val="21"/>
        </w:rPr>
        <w:t xml:space="preserve"> </w:t>
      </w:r>
      <w:proofErr w:type="spellStart"/>
      <w:r w:rsidR="00140CA8" w:rsidRPr="002602A3">
        <w:rPr>
          <w:i/>
          <w:iCs/>
          <w:sz w:val="21"/>
          <w:szCs w:val="21"/>
        </w:rPr>
        <w:t>Adj.p</w:t>
      </w:r>
      <w:proofErr w:type="spellEnd"/>
      <w:r w:rsidR="00140CA8" w:rsidRPr="002602A3">
        <w:rPr>
          <w:i/>
          <w:iCs/>
          <w:sz w:val="21"/>
          <w:szCs w:val="21"/>
        </w:rPr>
        <w:t xml:space="preserve"> </w:t>
      </w:r>
      <w:r w:rsidR="00140CA8" w:rsidRPr="002602A3">
        <w:rPr>
          <w:sz w:val="21"/>
          <w:szCs w:val="21"/>
        </w:rPr>
        <w:t>values are different from those in the main text.</w:t>
      </w:r>
    </w:p>
    <w:p w14:paraId="2E0D3250" w14:textId="77777777" w:rsidR="00AD5D4B" w:rsidRDefault="00AD5D4B" w:rsidP="002602A3">
      <w:pPr>
        <w:rPr>
          <w:b/>
          <w:bCs/>
          <w:sz w:val="24"/>
          <w:szCs w:val="28"/>
        </w:rPr>
      </w:pPr>
    </w:p>
    <w:p w14:paraId="7E3A2306" w14:textId="7ABCADAA" w:rsidR="00AD5D4B" w:rsidRDefault="00AD5D4B" w:rsidP="00AD5D4B">
      <w:pPr>
        <w:pStyle w:val="21"/>
        <w:rPr>
          <w:color w:val="auto"/>
        </w:rPr>
      </w:pPr>
      <w:r w:rsidRPr="002602A3">
        <w:rPr>
          <w:color w:val="auto"/>
        </w:rPr>
        <w:t>Experiment</w:t>
      </w:r>
      <w:r>
        <w:rPr>
          <w:color w:val="auto"/>
        </w:rPr>
        <w:t xml:space="preserve"> </w:t>
      </w:r>
      <w:r w:rsidRPr="002602A3">
        <w:rPr>
          <w:color w:val="auto"/>
        </w:rPr>
        <w:t>1a</w:t>
      </w:r>
    </w:p>
    <w:p w14:paraId="2E3FAEC6" w14:textId="5E6562F3" w:rsidR="004E72CE" w:rsidRPr="00902A29" w:rsidRDefault="004E72CE" w:rsidP="004E72CE">
      <w:pPr>
        <w:jc w:val="left"/>
      </w:pPr>
      <w:r w:rsidRPr="00902A29">
        <w:rPr>
          <w:b/>
          <w:bCs/>
        </w:rPr>
        <w:t>Table S</w:t>
      </w:r>
      <w:r w:rsidR="00C94257">
        <w:rPr>
          <w:b/>
          <w:bCs/>
        </w:rPr>
        <w:t>1</w:t>
      </w:r>
      <w:r w:rsidRPr="00902A29">
        <w:rPr>
          <w:b/>
          <w:bCs/>
        </w:rPr>
        <w:t>.</w:t>
      </w:r>
      <w:r w:rsidRPr="00902A29">
        <w:t xml:space="preserve"> Summary of</w:t>
      </w:r>
      <w:r w:rsidRPr="00902A29">
        <w:rPr>
          <w:rFonts w:ascii="Times New Roman" w:eastAsia="ＭＳ Ｐ明朝" w:hAnsi="Times New Roman" w:cs="Times New Roman"/>
        </w:rPr>
        <w:t xml:space="preserve"> </w:t>
      </w:r>
      <w:r w:rsidR="00494BB1">
        <w:t>serial dependence effect (single regression</w:t>
      </w:r>
      <w:r w:rsidRPr="00902A29">
        <w:t xml:space="preserve"> analyses</w:t>
      </w:r>
      <w:r w:rsidR="00494BB1">
        <w:t>)</w:t>
      </w:r>
      <w:r w:rsidRPr="00902A29">
        <w:t xml:space="preserve"> for Experiment </w:t>
      </w:r>
      <w:r w:rsidR="00494BB1">
        <w:t>1a</w:t>
      </w:r>
      <w:r w:rsidR="005250CC">
        <w:t>.</w:t>
      </w:r>
    </w:p>
    <w:p w14:paraId="373439A2" w14:textId="0C27D8AA" w:rsidR="003103BE" w:rsidRPr="00902A29" w:rsidRDefault="004E72CE" w:rsidP="003103BE">
      <w:pPr>
        <w:jc w:val="left"/>
      </w:pPr>
      <w:proofErr w:type="spellStart"/>
      <w:r w:rsidRPr="00902A29">
        <w:t>No</w:t>
      </w:r>
      <w:r w:rsidR="00936295">
        <w:t>D</w:t>
      </w:r>
      <w:proofErr w:type="spellEnd"/>
      <w:r w:rsidRPr="00902A29">
        <w:t xml:space="preserve"> indicates the number of </w:t>
      </w:r>
      <w:r w:rsidR="00936295">
        <w:t>do</w:t>
      </w:r>
      <w:r w:rsidRPr="00902A29">
        <w:t>s</w:t>
      </w:r>
      <w:r w:rsidR="00936295">
        <w:t xml:space="preserve"> </w:t>
      </w:r>
      <w:r w:rsidR="005A2795">
        <w:t xml:space="preserve">in the stimuli </w:t>
      </w:r>
      <w:r w:rsidRPr="00902A29">
        <w:rPr>
          <w:rFonts w:ascii="Times New Roman" w:eastAsia="ＭＳ 明朝" w:hAnsi="Times New Roman" w:cs="Times New Roman"/>
        </w:rPr>
        <w:t>and</w:t>
      </w:r>
      <w:r w:rsidRPr="00902A29">
        <w:t xml:space="preserve"> Ans indicates the participant’s response.</w:t>
      </w:r>
    </w:p>
    <w:tbl>
      <w:tblPr>
        <w:tblpPr w:leftFromText="142" w:rightFromText="142" w:vertAnchor="text" w:tblpY="45"/>
        <w:tblW w:w="0" w:type="auto"/>
        <w:tblCellMar>
          <w:left w:w="99" w:type="dxa"/>
          <w:right w:w="99" w:type="dxa"/>
        </w:tblCellMar>
        <w:tblLook w:val="04A0" w:firstRow="1" w:lastRow="0" w:firstColumn="1" w:lastColumn="0" w:noHBand="0" w:noVBand="1"/>
      </w:tblPr>
      <w:tblGrid>
        <w:gridCol w:w="1025"/>
        <w:gridCol w:w="1548"/>
        <w:gridCol w:w="938"/>
        <w:gridCol w:w="418"/>
        <w:gridCol w:w="816"/>
        <w:gridCol w:w="657"/>
        <w:gridCol w:w="1237"/>
        <w:gridCol w:w="528"/>
        <w:gridCol w:w="788"/>
      </w:tblGrid>
      <w:tr w:rsidR="00D226F0" w:rsidRPr="00D226F0" w14:paraId="2EF133EA" w14:textId="77777777" w:rsidTr="002602A3">
        <w:trPr>
          <w:trHeight w:val="360"/>
        </w:trPr>
        <w:tc>
          <w:tcPr>
            <w:tcW w:w="0" w:type="auto"/>
            <w:tcBorders>
              <w:top w:val="single" w:sz="4" w:space="0" w:color="auto"/>
              <w:left w:val="nil"/>
              <w:bottom w:val="single" w:sz="4" w:space="0" w:color="auto"/>
              <w:right w:val="nil"/>
            </w:tcBorders>
            <w:shd w:val="clear" w:color="auto" w:fill="auto"/>
            <w:noWrap/>
            <w:vAlign w:val="center"/>
            <w:hideMark/>
          </w:tcPr>
          <w:p w14:paraId="25A95A3B" w14:textId="77777777" w:rsidR="00936295" w:rsidRPr="002602A3" w:rsidRDefault="00936295" w:rsidP="00936295">
            <w:pPr>
              <w:widowControl/>
              <w:jc w:val="center"/>
              <w:rPr>
                <w:rFonts w:ascii="Times New Roman" w:eastAsia="游ゴシック" w:hAnsi="Times New Roman" w:cs="Times New Roman"/>
                <w:b/>
                <w:bCs/>
                <w:color w:val="000000"/>
                <w:kern w:val="0"/>
                <w:sz w:val="22"/>
                <w:szCs w:val="24"/>
              </w:rPr>
            </w:pPr>
            <w:r w:rsidRPr="002602A3">
              <w:rPr>
                <w:b/>
                <w:bCs/>
                <w:sz w:val="22"/>
                <w:szCs w:val="24"/>
              </w:rPr>
              <w:t>Factor</w:t>
            </w:r>
          </w:p>
        </w:tc>
        <w:tc>
          <w:tcPr>
            <w:tcW w:w="0" w:type="auto"/>
            <w:tcBorders>
              <w:top w:val="single" w:sz="4" w:space="0" w:color="auto"/>
              <w:left w:val="nil"/>
              <w:bottom w:val="single" w:sz="4" w:space="0" w:color="auto"/>
              <w:right w:val="nil"/>
            </w:tcBorders>
            <w:shd w:val="clear" w:color="auto" w:fill="auto"/>
            <w:noWrap/>
            <w:vAlign w:val="center"/>
            <w:hideMark/>
          </w:tcPr>
          <w:p w14:paraId="6CF75DE0" w14:textId="77777777" w:rsidR="00936295" w:rsidRPr="002602A3" w:rsidRDefault="00936295" w:rsidP="00936295">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b/>
                <w:bCs/>
                <w:color w:val="000000"/>
                <w:kern w:val="0"/>
                <w:sz w:val="22"/>
                <w:szCs w:val="24"/>
              </w:rPr>
              <w:t>Average effect</w:t>
            </w:r>
          </w:p>
        </w:tc>
        <w:tc>
          <w:tcPr>
            <w:tcW w:w="0" w:type="auto"/>
            <w:tcBorders>
              <w:top w:val="single" w:sz="4" w:space="0" w:color="auto"/>
              <w:left w:val="nil"/>
              <w:bottom w:val="single" w:sz="4" w:space="0" w:color="auto"/>
              <w:right w:val="nil"/>
            </w:tcBorders>
            <w:shd w:val="clear" w:color="auto" w:fill="auto"/>
            <w:noWrap/>
            <w:vAlign w:val="center"/>
            <w:hideMark/>
          </w:tcPr>
          <w:p w14:paraId="68D94F69" w14:textId="5961BB50" w:rsidR="00936295" w:rsidRPr="002602A3" w:rsidRDefault="00936295" w:rsidP="00936295">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b/>
                <w:bCs/>
                <w:color w:val="000000"/>
                <w:kern w:val="0"/>
                <w:sz w:val="22"/>
                <w:szCs w:val="24"/>
              </w:rPr>
              <w:t>95% CI</w:t>
            </w:r>
          </w:p>
        </w:tc>
        <w:tc>
          <w:tcPr>
            <w:tcW w:w="0" w:type="auto"/>
            <w:tcBorders>
              <w:top w:val="single" w:sz="4" w:space="0" w:color="auto"/>
              <w:left w:val="nil"/>
              <w:bottom w:val="single" w:sz="4" w:space="0" w:color="auto"/>
              <w:right w:val="nil"/>
            </w:tcBorders>
            <w:shd w:val="clear" w:color="auto" w:fill="auto"/>
            <w:noWrap/>
            <w:vAlign w:val="center"/>
            <w:hideMark/>
          </w:tcPr>
          <w:p w14:paraId="73C864DB" w14:textId="77777777" w:rsidR="00936295" w:rsidRPr="002602A3" w:rsidRDefault="00936295" w:rsidP="00936295">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b/>
                <w:bCs/>
                <w:color w:val="000000"/>
                <w:kern w:val="0"/>
                <w:sz w:val="22"/>
                <w:szCs w:val="24"/>
              </w:rPr>
              <w:t>N</w:t>
            </w:r>
          </w:p>
        </w:tc>
        <w:tc>
          <w:tcPr>
            <w:tcW w:w="0" w:type="auto"/>
            <w:tcBorders>
              <w:top w:val="single" w:sz="4" w:space="0" w:color="auto"/>
              <w:left w:val="nil"/>
              <w:bottom w:val="single" w:sz="4" w:space="0" w:color="auto"/>
              <w:right w:val="nil"/>
            </w:tcBorders>
            <w:shd w:val="clear" w:color="auto" w:fill="auto"/>
            <w:noWrap/>
            <w:vAlign w:val="center"/>
            <w:hideMark/>
          </w:tcPr>
          <w:p w14:paraId="69D20D1B" w14:textId="77777777" w:rsidR="00936295" w:rsidRPr="002602A3" w:rsidRDefault="00936295" w:rsidP="00936295">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b/>
                <w:bCs/>
                <w:i/>
                <w:iCs/>
                <w:color w:val="000000"/>
                <w:kern w:val="0"/>
                <w:sz w:val="22"/>
                <w:szCs w:val="24"/>
              </w:rPr>
              <w:t>t</w:t>
            </w:r>
            <w:r w:rsidRPr="002602A3">
              <w:rPr>
                <w:rFonts w:ascii="Times New Roman" w:eastAsia="游ゴシック" w:hAnsi="Times New Roman" w:cs="Times New Roman"/>
                <w:b/>
                <w:bCs/>
                <w:color w:val="000000"/>
                <w:kern w:val="0"/>
                <w:sz w:val="22"/>
                <w:szCs w:val="24"/>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14:paraId="3A4DC636" w14:textId="77777777" w:rsidR="00936295" w:rsidRPr="002602A3" w:rsidRDefault="00936295" w:rsidP="00936295">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b/>
                <w:bCs/>
                <w:i/>
                <w:iCs/>
                <w:color w:val="000000"/>
                <w:kern w:val="0"/>
                <w:sz w:val="22"/>
                <w:szCs w:val="24"/>
              </w:rPr>
              <w:t>d</w:t>
            </w:r>
          </w:p>
        </w:tc>
        <w:tc>
          <w:tcPr>
            <w:tcW w:w="0" w:type="auto"/>
            <w:tcBorders>
              <w:top w:val="single" w:sz="4" w:space="0" w:color="auto"/>
              <w:left w:val="nil"/>
              <w:bottom w:val="single" w:sz="4" w:space="0" w:color="auto"/>
              <w:right w:val="nil"/>
            </w:tcBorders>
            <w:shd w:val="clear" w:color="auto" w:fill="auto"/>
            <w:noWrap/>
            <w:vAlign w:val="center"/>
            <w:hideMark/>
          </w:tcPr>
          <w:p w14:paraId="54B9D3B1" w14:textId="6F3DF81A" w:rsidR="00936295" w:rsidRPr="002602A3" w:rsidRDefault="00D226F0" w:rsidP="00936295">
            <w:pPr>
              <w:widowControl/>
              <w:jc w:val="center"/>
              <w:rPr>
                <w:rFonts w:ascii="Times New Roman" w:eastAsia="游ゴシック" w:hAnsi="Times New Roman" w:cs="Times New Roman"/>
                <w:b/>
                <w:bCs/>
                <w:color w:val="000000"/>
                <w:kern w:val="0"/>
                <w:sz w:val="22"/>
                <w:szCs w:val="24"/>
              </w:rPr>
            </w:pPr>
            <w:proofErr w:type="spellStart"/>
            <w:r w:rsidRPr="002602A3">
              <w:rPr>
                <w:rFonts w:ascii="Times New Roman" w:eastAsia="游ゴシック" w:hAnsi="Times New Roman" w:cs="Times New Roman"/>
                <w:b/>
                <w:bCs/>
                <w:i/>
                <w:iCs/>
                <w:color w:val="000000"/>
                <w:kern w:val="0"/>
                <w:sz w:val="22"/>
                <w:szCs w:val="24"/>
              </w:rPr>
              <w:t>Adj.</w:t>
            </w:r>
            <w:r w:rsidR="00936295" w:rsidRPr="002602A3">
              <w:rPr>
                <w:rFonts w:ascii="Times New Roman" w:eastAsia="游ゴシック" w:hAnsi="Times New Roman" w:cs="Times New Roman"/>
                <w:b/>
                <w:bCs/>
                <w:i/>
                <w:iCs/>
                <w:color w:val="000000"/>
                <w:kern w:val="0"/>
                <w:sz w:val="22"/>
                <w:szCs w:val="24"/>
              </w:rPr>
              <w:t>p</w:t>
            </w:r>
            <w:proofErr w:type="spellEnd"/>
            <w:r w:rsidR="00936295" w:rsidRPr="002602A3">
              <w:rPr>
                <w:rFonts w:ascii="Times New Roman" w:eastAsia="游ゴシック" w:hAnsi="Times New Roman" w:cs="Times New Roman"/>
                <w:b/>
                <w:bCs/>
                <w:color w:val="000000"/>
                <w:kern w:val="0"/>
                <w:sz w:val="22"/>
                <w:szCs w:val="24"/>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14:paraId="77FB117A" w14:textId="77777777" w:rsidR="00936295" w:rsidRPr="002602A3" w:rsidRDefault="00936295" w:rsidP="00936295">
            <w:pPr>
              <w:widowControl/>
              <w:jc w:val="center"/>
              <w:rPr>
                <w:rFonts w:ascii="Times New Roman" w:eastAsia="游ゴシック" w:hAnsi="Times New Roman" w:cs="Times New Roman"/>
                <w:color w:val="000000"/>
                <w:kern w:val="0"/>
                <w:sz w:val="22"/>
                <w:szCs w:val="24"/>
              </w:rPr>
            </w:pPr>
          </w:p>
        </w:tc>
        <w:tc>
          <w:tcPr>
            <w:tcW w:w="0" w:type="auto"/>
            <w:tcBorders>
              <w:top w:val="single" w:sz="4" w:space="0" w:color="auto"/>
              <w:left w:val="nil"/>
              <w:bottom w:val="single" w:sz="4" w:space="0" w:color="auto"/>
              <w:right w:val="nil"/>
            </w:tcBorders>
            <w:vAlign w:val="center"/>
          </w:tcPr>
          <w:p w14:paraId="75DA6FE6" w14:textId="77777777" w:rsidR="00936295" w:rsidRPr="002602A3" w:rsidRDefault="00936295" w:rsidP="00936295">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b/>
                <w:bCs/>
                <w:color w:val="000000"/>
                <w:kern w:val="0"/>
                <w:sz w:val="22"/>
                <w:szCs w:val="24"/>
              </w:rPr>
              <w:t>Mean</w:t>
            </w:r>
          </w:p>
          <w:p w14:paraId="5803D10D" w14:textId="77777777" w:rsidR="00936295" w:rsidRPr="002602A3" w:rsidRDefault="00936295" w:rsidP="00936295">
            <w:pPr>
              <w:widowControl/>
              <w:jc w:val="center"/>
              <w:rPr>
                <w:rFonts w:ascii="Times New Roman" w:eastAsia="游ゴシック" w:hAnsi="Times New Roman" w:cs="Times New Roman"/>
                <w:b/>
                <w:bCs/>
                <w:color w:val="000000"/>
                <w:kern w:val="0"/>
                <w:sz w:val="22"/>
                <w:szCs w:val="24"/>
              </w:rPr>
            </w:pPr>
            <w:proofErr w:type="gramStart"/>
            <w:r w:rsidRPr="002602A3">
              <w:rPr>
                <w:rFonts w:ascii="Times New Roman" w:eastAsia="游ゴシック" w:hAnsi="Times New Roman" w:cs="Times New Roman"/>
                <w:b/>
                <w:bCs/>
                <w:color w:val="000000"/>
                <w:kern w:val="0"/>
                <w:sz w:val="22"/>
                <w:szCs w:val="24"/>
              </w:rPr>
              <w:t>adj.R</w:t>
            </w:r>
            <w:proofErr w:type="gramEnd"/>
            <w:r w:rsidRPr="002602A3">
              <w:rPr>
                <w:rFonts w:ascii="Times New Roman" w:eastAsia="游ゴシック" w:hAnsi="Times New Roman" w:cs="Times New Roman"/>
                <w:b/>
                <w:bCs/>
                <w:color w:val="000000"/>
                <w:kern w:val="0"/>
                <w:sz w:val="22"/>
                <w:szCs w:val="24"/>
                <w:vertAlign w:val="superscript"/>
              </w:rPr>
              <w:t>2</w:t>
            </w:r>
          </w:p>
        </w:tc>
      </w:tr>
      <w:tr w:rsidR="00BC3912" w:rsidRPr="00D226F0" w14:paraId="41FF1DC6"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7D5B97E1" w14:textId="77777777" w:rsidR="00BC3912" w:rsidRPr="002602A3" w:rsidRDefault="00BC3912" w:rsidP="00BC3912">
            <w:pPr>
              <w:widowControl/>
              <w:jc w:val="center"/>
              <w:rPr>
                <w:sz w:val="22"/>
                <w:szCs w:val="24"/>
              </w:rPr>
            </w:pPr>
            <w:r w:rsidRPr="002602A3">
              <w:rPr>
                <w:sz w:val="22"/>
                <w:szCs w:val="24"/>
              </w:rPr>
              <w:t xml:space="preserve">n-1 </w:t>
            </w:r>
            <w:proofErr w:type="spellStart"/>
            <w:r w:rsidRPr="002602A3">
              <w:rPr>
                <w:sz w:val="22"/>
                <w:szCs w:val="24"/>
              </w:rPr>
              <w:t>NoD</w:t>
            </w:r>
            <w:proofErr w:type="spellEnd"/>
          </w:p>
        </w:tc>
        <w:tc>
          <w:tcPr>
            <w:tcW w:w="0" w:type="auto"/>
            <w:tcBorders>
              <w:top w:val="single" w:sz="4" w:space="0" w:color="auto"/>
              <w:left w:val="nil"/>
              <w:bottom w:val="single" w:sz="4" w:space="0" w:color="auto"/>
              <w:right w:val="nil"/>
            </w:tcBorders>
            <w:shd w:val="clear" w:color="auto" w:fill="auto"/>
            <w:noWrap/>
          </w:tcPr>
          <w:p w14:paraId="3DDE7C50" w14:textId="77777777" w:rsidR="00BC3912" w:rsidRPr="002602A3" w:rsidRDefault="00BC3912" w:rsidP="00BC3912">
            <w:pPr>
              <w:widowControl/>
              <w:jc w:val="center"/>
              <w:rPr>
                <w:rFonts w:ascii="Times New Roman" w:eastAsia="游ゴシック" w:hAnsi="Times New Roman" w:cs="Times New Roman"/>
                <w:b/>
                <w:bCs/>
                <w:color w:val="000000"/>
                <w:kern w:val="0"/>
                <w:sz w:val="22"/>
                <w:szCs w:val="24"/>
              </w:rPr>
            </w:pPr>
            <w:r w:rsidRPr="002602A3">
              <w:rPr>
                <w:sz w:val="22"/>
                <w:szCs w:val="24"/>
              </w:rPr>
              <w:t>0.058</w:t>
            </w:r>
          </w:p>
        </w:tc>
        <w:tc>
          <w:tcPr>
            <w:tcW w:w="0" w:type="auto"/>
            <w:tcBorders>
              <w:top w:val="single" w:sz="4" w:space="0" w:color="auto"/>
              <w:left w:val="nil"/>
              <w:bottom w:val="single" w:sz="4" w:space="0" w:color="auto"/>
              <w:right w:val="nil"/>
            </w:tcBorders>
            <w:shd w:val="clear" w:color="auto" w:fill="auto"/>
            <w:noWrap/>
          </w:tcPr>
          <w:p w14:paraId="1B53E05B" w14:textId="44DC5248" w:rsidR="00BC3912" w:rsidRPr="002602A3" w:rsidRDefault="00BC3912" w:rsidP="00BC3912">
            <w:pPr>
              <w:widowControl/>
              <w:jc w:val="center"/>
              <w:rPr>
                <w:rFonts w:ascii="Times New Roman" w:eastAsia="游ゴシック" w:hAnsi="Times New Roman" w:cs="Times New Roman"/>
                <w:b/>
                <w:bCs/>
                <w:color w:val="000000"/>
                <w:kern w:val="0"/>
                <w:sz w:val="22"/>
                <w:szCs w:val="24"/>
              </w:rPr>
            </w:pPr>
            <w:r w:rsidRPr="002602A3">
              <w:rPr>
                <w:sz w:val="22"/>
                <w:szCs w:val="24"/>
              </w:rPr>
              <w:t>0.014</w:t>
            </w:r>
          </w:p>
        </w:tc>
        <w:tc>
          <w:tcPr>
            <w:tcW w:w="0" w:type="auto"/>
            <w:tcBorders>
              <w:top w:val="single" w:sz="4" w:space="0" w:color="auto"/>
              <w:left w:val="nil"/>
              <w:bottom w:val="single" w:sz="4" w:space="0" w:color="auto"/>
              <w:right w:val="nil"/>
            </w:tcBorders>
            <w:shd w:val="clear" w:color="auto" w:fill="auto"/>
            <w:noWrap/>
          </w:tcPr>
          <w:p w14:paraId="7BD2CDFC" w14:textId="77777777" w:rsidR="00BC3912" w:rsidRPr="002602A3" w:rsidRDefault="00BC3912" w:rsidP="00BC3912">
            <w:pPr>
              <w:widowControl/>
              <w:jc w:val="center"/>
              <w:rPr>
                <w:rFonts w:ascii="Times New Roman" w:eastAsia="游ゴシック" w:hAnsi="Times New Roman" w:cs="Times New Roman"/>
                <w:b/>
                <w:bCs/>
                <w:color w:val="000000"/>
                <w:kern w:val="0"/>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61352EF6" w14:textId="77777777" w:rsidR="00BC3912" w:rsidRPr="002602A3" w:rsidRDefault="00BC3912" w:rsidP="00BC3912">
            <w:pPr>
              <w:widowControl/>
              <w:jc w:val="center"/>
              <w:rPr>
                <w:rFonts w:ascii="Times New Roman" w:eastAsia="游ゴシック" w:hAnsi="Times New Roman" w:cs="Times New Roman"/>
                <w:b/>
                <w:bCs/>
                <w:i/>
                <w:iCs/>
                <w:color w:val="000000"/>
                <w:kern w:val="0"/>
                <w:sz w:val="22"/>
                <w:szCs w:val="24"/>
              </w:rPr>
            </w:pPr>
            <w:r w:rsidRPr="002602A3">
              <w:rPr>
                <w:sz w:val="22"/>
                <w:szCs w:val="24"/>
              </w:rPr>
              <w:t>8.65</w:t>
            </w:r>
          </w:p>
        </w:tc>
        <w:tc>
          <w:tcPr>
            <w:tcW w:w="0" w:type="auto"/>
            <w:tcBorders>
              <w:top w:val="single" w:sz="4" w:space="0" w:color="auto"/>
              <w:left w:val="nil"/>
              <w:bottom w:val="single" w:sz="4" w:space="0" w:color="auto"/>
              <w:right w:val="nil"/>
            </w:tcBorders>
            <w:shd w:val="clear" w:color="auto" w:fill="auto"/>
            <w:noWrap/>
          </w:tcPr>
          <w:p w14:paraId="50577B4B" w14:textId="77777777" w:rsidR="00BC3912" w:rsidRPr="002602A3" w:rsidRDefault="00BC3912" w:rsidP="00BC3912">
            <w:pPr>
              <w:widowControl/>
              <w:jc w:val="center"/>
              <w:rPr>
                <w:rFonts w:ascii="Times New Roman" w:eastAsia="游ゴシック" w:hAnsi="Times New Roman" w:cs="Times New Roman"/>
                <w:b/>
                <w:bCs/>
                <w:i/>
                <w:iCs/>
                <w:color w:val="000000"/>
                <w:kern w:val="0"/>
                <w:sz w:val="22"/>
                <w:szCs w:val="24"/>
              </w:rPr>
            </w:pPr>
            <w:r w:rsidRPr="002602A3">
              <w:rPr>
                <w:sz w:val="22"/>
                <w:szCs w:val="24"/>
              </w:rPr>
              <w:t>1.51</w:t>
            </w:r>
          </w:p>
        </w:tc>
        <w:tc>
          <w:tcPr>
            <w:tcW w:w="0" w:type="auto"/>
            <w:tcBorders>
              <w:top w:val="single" w:sz="4" w:space="0" w:color="auto"/>
              <w:left w:val="nil"/>
              <w:bottom w:val="single" w:sz="4" w:space="0" w:color="auto"/>
              <w:right w:val="nil"/>
            </w:tcBorders>
            <w:shd w:val="clear" w:color="auto" w:fill="auto"/>
            <w:noWrap/>
          </w:tcPr>
          <w:p w14:paraId="4721C39D" w14:textId="68CC4256" w:rsidR="00BC3912" w:rsidRPr="002602A3" w:rsidRDefault="00BC3912" w:rsidP="00BC3912">
            <w:pPr>
              <w:widowControl/>
              <w:jc w:val="center"/>
              <w:rPr>
                <w:rFonts w:ascii="Times New Roman" w:eastAsia="游ゴシック" w:hAnsi="Times New Roman" w:cs="Times New Roman"/>
                <w:b/>
                <w:bCs/>
                <w:i/>
                <w:iCs/>
                <w:color w:val="000000"/>
                <w:kern w:val="0"/>
                <w:sz w:val="22"/>
                <w:szCs w:val="24"/>
              </w:rPr>
            </w:pPr>
            <w:r w:rsidRPr="001B1EE3">
              <w:t>0.00</w:t>
            </w:r>
            <w:r>
              <w:t>1 &lt;</w:t>
            </w:r>
          </w:p>
        </w:tc>
        <w:tc>
          <w:tcPr>
            <w:tcW w:w="0" w:type="auto"/>
            <w:tcBorders>
              <w:top w:val="single" w:sz="4" w:space="0" w:color="auto"/>
              <w:left w:val="nil"/>
              <w:bottom w:val="single" w:sz="4" w:space="0" w:color="auto"/>
              <w:right w:val="nil"/>
            </w:tcBorders>
            <w:shd w:val="clear" w:color="auto" w:fill="auto"/>
            <w:noWrap/>
          </w:tcPr>
          <w:p w14:paraId="755A2FEE"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1FEDABC2" w14:textId="77777777" w:rsidR="00BC3912" w:rsidRPr="002602A3" w:rsidRDefault="00BC3912" w:rsidP="00BC3912">
            <w:pPr>
              <w:widowControl/>
              <w:jc w:val="center"/>
              <w:rPr>
                <w:rFonts w:ascii="Times New Roman" w:eastAsia="游ゴシック" w:hAnsi="Times New Roman" w:cs="Times New Roman"/>
                <w:b/>
                <w:bCs/>
                <w:color w:val="000000"/>
                <w:kern w:val="0"/>
                <w:sz w:val="22"/>
                <w:szCs w:val="24"/>
              </w:rPr>
            </w:pPr>
            <w:r w:rsidRPr="002602A3">
              <w:rPr>
                <w:sz w:val="22"/>
                <w:szCs w:val="24"/>
              </w:rPr>
              <w:t>0.01</w:t>
            </w:r>
          </w:p>
        </w:tc>
      </w:tr>
      <w:tr w:rsidR="00BC3912" w:rsidRPr="00D226F0" w14:paraId="6519EC5F"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4C9E1D7B" w14:textId="77777777" w:rsidR="00BC3912" w:rsidRPr="002602A3" w:rsidRDefault="00BC3912" w:rsidP="00BC3912">
            <w:pPr>
              <w:widowControl/>
              <w:jc w:val="center"/>
              <w:rPr>
                <w:sz w:val="22"/>
                <w:szCs w:val="24"/>
              </w:rPr>
            </w:pPr>
            <w:r w:rsidRPr="002602A3">
              <w:rPr>
                <w:sz w:val="22"/>
                <w:szCs w:val="24"/>
              </w:rPr>
              <w:t xml:space="preserve">n-2 </w:t>
            </w:r>
            <w:proofErr w:type="spellStart"/>
            <w:r w:rsidRPr="002602A3">
              <w:rPr>
                <w:sz w:val="22"/>
                <w:szCs w:val="24"/>
              </w:rPr>
              <w:t>NoD</w:t>
            </w:r>
            <w:proofErr w:type="spellEnd"/>
          </w:p>
        </w:tc>
        <w:tc>
          <w:tcPr>
            <w:tcW w:w="0" w:type="auto"/>
            <w:tcBorders>
              <w:top w:val="single" w:sz="4" w:space="0" w:color="auto"/>
              <w:left w:val="nil"/>
              <w:bottom w:val="single" w:sz="4" w:space="0" w:color="auto"/>
              <w:right w:val="nil"/>
            </w:tcBorders>
            <w:shd w:val="clear" w:color="auto" w:fill="auto"/>
            <w:noWrap/>
          </w:tcPr>
          <w:p w14:paraId="68DDDF9B" w14:textId="77777777" w:rsidR="00BC3912" w:rsidRPr="002602A3" w:rsidRDefault="00BC3912" w:rsidP="00BC3912">
            <w:pPr>
              <w:widowControl/>
              <w:jc w:val="center"/>
              <w:rPr>
                <w:sz w:val="22"/>
                <w:szCs w:val="24"/>
              </w:rPr>
            </w:pPr>
            <w:r w:rsidRPr="002602A3">
              <w:rPr>
                <w:sz w:val="22"/>
                <w:szCs w:val="24"/>
              </w:rPr>
              <w:t>0.013</w:t>
            </w:r>
          </w:p>
        </w:tc>
        <w:tc>
          <w:tcPr>
            <w:tcW w:w="0" w:type="auto"/>
            <w:tcBorders>
              <w:top w:val="single" w:sz="4" w:space="0" w:color="auto"/>
              <w:left w:val="nil"/>
              <w:bottom w:val="single" w:sz="4" w:space="0" w:color="auto"/>
              <w:right w:val="nil"/>
            </w:tcBorders>
            <w:shd w:val="clear" w:color="auto" w:fill="auto"/>
            <w:noWrap/>
          </w:tcPr>
          <w:p w14:paraId="22D83B0A" w14:textId="534D6DFF" w:rsidR="00BC3912" w:rsidRPr="002602A3" w:rsidRDefault="00BC3912" w:rsidP="00BC3912">
            <w:pPr>
              <w:widowControl/>
              <w:jc w:val="center"/>
              <w:rPr>
                <w:sz w:val="22"/>
                <w:szCs w:val="24"/>
              </w:rPr>
            </w:pPr>
            <w:r w:rsidRPr="002602A3">
              <w:rPr>
                <w:sz w:val="22"/>
                <w:szCs w:val="24"/>
              </w:rPr>
              <w:t>0.013</w:t>
            </w:r>
          </w:p>
        </w:tc>
        <w:tc>
          <w:tcPr>
            <w:tcW w:w="0" w:type="auto"/>
            <w:tcBorders>
              <w:top w:val="single" w:sz="4" w:space="0" w:color="auto"/>
              <w:left w:val="nil"/>
              <w:bottom w:val="single" w:sz="4" w:space="0" w:color="auto"/>
              <w:right w:val="nil"/>
            </w:tcBorders>
            <w:shd w:val="clear" w:color="auto" w:fill="auto"/>
            <w:noWrap/>
          </w:tcPr>
          <w:p w14:paraId="5C5DC087"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13AFE957" w14:textId="77777777" w:rsidR="00BC3912" w:rsidRPr="002602A3" w:rsidRDefault="00BC3912" w:rsidP="00BC3912">
            <w:pPr>
              <w:widowControl/>
              <w:jc w:val="center"/>
              <w:rPr>
                <w:sz w:val="22"/>
                <w:szCs w:val="24"/>
              </w:rPr>
            </w:pPr>
            <w:r w:rsidRPr="002602A3">
              <w:rPr>
                <w:sz w:val="22"/>
                <w:szCs w:val="24"/>
              </w:rPr>
              <w:t>2.08</w:t>
            </w:r>
          </w:p>
        </w:tc>
        <w:tc>
          <w:tcPr>
            <w:tcW w:w="0" w:type="auto"/>
            <w:tcBorders>
              <w:top w:val="single" w:sz="4" w:space="0" w:color="auto"/>
              <w:left w:val="nil"/>
              <w:bottom w:val="single" w:sz="4" w:space="0" w:color="auto"/>
              <w:right w:val="nil"/>
            </w:tcBorders>
            <w:shd w:val="clear" w:color="auto" w:fill="auto"/>
            <w:noWrap/>
          </w:tcPr>
          <w:p w14:paraId="5E977077" w14:textId="77777777" w:rsidR="00BC3912" w:rsidRPr="002602A3" w:rsidRDefault="00BC3912" w:rsidP="00BC3912">
            <w:pPr>
              <w:widowControl/>
              <w:jc w:val="center"/>
              <w:rPr>
                <w:sz w:val="22"/>
                <w:szCs w:val="24"/>
              </w:rPr>
            </w:pPr>
            <w:r w:rsidRPr="002602A3">
              <w:rPr>
                <w:sz w:val="22"/>
                <w:szCs w:val="24"/>
              </w:rPr>
              <w:t>0.36</w:t>
            </w:r>
          </w:p>
        </w:tc>
        <w:tc>
          <w:tcPr>
            <w:tcW w:w="0" w:type="auto"/>
            <w:tcBorders>
              <w:top w:val="single" w:sz="4" w:space="0" w:color="auto"/>
              <w:left w:val="nil"/>
              <w:bottom w:val="single" w:sz="4" w:space="0" w:color="auto"/>
              <w:right w:val="nil"/>
            </w:tcBorders>
            <w:shd w:val="clear" w:color="auto" w:fill="auto"/>
            <w:noWrap/>
          </w:tcPr>
          <w:p w14:paraId="72C27878" w14:textId="3D72B4ED" w:rsidR="00BC3912" w:rsidRPr="002602A3" w:rsidRDefault="00BC3912" w:rsidP="00BC3912">
            <w:pPr>
              <w:widowControl/>
              <w:jc w:val="center"/>
              <w:rPr>
                <w:sz w:val="22"/>
                <w:szCs w:val="24"/>
              </w:rPr>
            </w:pPr>
            <w:r w:rsidRPr="001B1EE3">
              <w:t xml:space="preserve">0.057 </w:t>
            </w:r>
          </w:p>
        </w:tc>
        <w:tc>
          <w:tcPr>
            <w:tcW w:w="0" w:type="auto"/>
            <w:tcBorders>
              <w:top w:val="single" w:sz="4" w:space="0" w:color="auto"/>
              <w:left w:val="nil"/>
              <w:bottom w:val="single" w:sz="4" w:space="0" w:color="auto"/>
              <w:right w:val="nil"/>
            </w:tcBorders>
            <w:shd w:val="clear" w:color="auto" w:fill="auto"/>
            <w:noWrap/>
          </w:tcPr>
          <w:p w14:paraId="29947B5F"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proofErr w:type="spellStart"/>
            <w:r w:rsidRPr="002602A3">
              <w:rPr>
                <w:rFonts w:ascii="Times New Roman" w:eastAsia="游ゴシック" w:hAnsi="Times New Roman" w:cs="Times New Roman"/>
                <w:color w:val="000000"/>
                <w:kern w:val="0"/>
                <w:sz w:val="22"/>
                <w:szCs w:val="24"/>
              </w:rPr>
              <w:t>n.s</w:t>
            </w:r>
            <w:proofErr w:type="spellEnd"/>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404DB504" w14:textId="77777777" w:rsidR="00BC3912" w:rsidRPr="002602A3" w:rsidRDefault="00BC3912" w:rsidP="00BC3912">
            <w:pPr>
              <w:widowControl/>
              <w:jc w:val="center"/>
              <w:rPr>
                <w:sz w:val="22"/>
                <w:szCs w:val="24"/>
              </w:rPr>
            </w:pPr>
            <w:r w:rsidRPr="002602A3">
              <w:rPr>
                <w:sz w:val="22"/>
                <w:szCs w:val="24"/>
              </w:rPr>
              <w:t>0.00</w:t>
            </w:r>
          </w:p>
        </w:tc>
      </w:tr>
      <w:tr w:rsidR="00BC3912" w:rsidRPr="00D226F0" w14:paraId="158D0C43"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55C7C65F" w14:textId="77777777" w:rsidR="00BC3912" w:rsidRPr="002602A3" w:rsidRDefault="00BC3912" w:rsidP="00BC3912">
            <w:pPr>
              <w:widowControl/>
              <w:jc w:val="center"/>
              <w:rPr>
                <w:sz w:val="22"/>
                <w:szCs w:val="24"/>
              </w:rPr>
            </w:pPr>
            <w:r w:rsidRPr="002602A3">
              <w:rPr>
                <w:sz w:val="22"/>
                <w:szCs w:val="24"/>
              </w:rPr>
              <w:t xml:space="preserve">n-3 </w:t>
            </w:r>
            <w:proofErr w:type="spellStart"/>
            <w:r w:rsidRPr="002602A3">
              <w:rPr>
                <w:sz w:val="22"/>
                <w:szCs w:val="24"/>
              </w:rPr>
              <w:t>NoD</w:t>
            </w:r>
            <w:proofErr w:type="spellEnd"/>
          </w:p>
        </w:tc>
        <w:tc>
          <w:tcPr>
            <w:tcW w:w="0" w:type="auto"/>
            <w:tcBorders>
              <w:top w:val="single" w:sz="4" w:space="0" w:color="auto"/>
              <w:left w:val="nil"/>
              <w:bottom w:val="single" w:sz="4" w:space="0" w:color="auto"/>
              <w:right w:val="nil"/>
            </w:tcBorders>
            <w:shd w:val="clear" w:color="auto" w:fill="auto"/>
            <w:noWrap/>
          </w:tcPr>
          <w:p w14:paraId="6C121A27" w14:textId="77777777" w:rsidR="00BC3912" w:rsidRPr="002602A3" w:rsidRDefault="00BC3912" w:rsidP="00BC3912">
            <w:pPr>
              <w:widowControl/>
              <w:jc w:val="center"/>
              <w:rPr>
                <w:sz w:val="22"/>
                <w:szCs w:val="24"/>
              </w:rPr>
            </w:pPr>
            <w:r w:rsidRPr="002602A3">
              <w:rPr>
                <w:sz w:val="22"/>
                <w:szCs w:val="24"/>
              </w:rPr>
              <w:t>0.002</w:t>
            </w:r>
          </w:p>
        </w:tc>
        <w:tc>
          <w:tcPr>
            <w:tcW w:w="0" w:type="auto"/>
            <w:tcBorders>
              <w:top w:val="single" w:sz="4" w:space="0" w:color="auto"/>
              <w:left w:val="nil"/>
              <w:bottom w:val="single" w:sz="4" w:space="0" w:color="auto"/>
              <w:right w:val="nil"/>
            </w:tcBorders>
            <w:shd w:val="clear" w:color="auto" w:fill="auto"/>
            <w:noWrap/>
          </w:tcPr>
          <w:p w14:paraId="0D824B1F" w14:textId="5C81A14F" w:rsidR="00BC3912" w:rsidRPr="002602A3" w:rsidRDefault="00BC3912" w:rsidP="00BC3912">
            <w:pPr>
              <w:widowControl/>
              <w:jc w:val="center"/>
              <w:rPr>
                <w:sz w:val="22"/>
                <w:szCs w:val="24"/>
              </w:rPr>
            </w:pPr>
            <w:r w:rsidRPr="002602A3">
              <w:rPr>
                <w:sz w:val="22"/>
                <w:szCs w:val="24"/>
              </w:rPr>
              <w:t>0.010</w:t>
            </w:r>
          </w:p>
        </w:tc>
        <w:tc>
          <w:tcPr>
            <w:tcW w:w="0" w:type="auto"/>
            <w:tcBorders>
              <w:top w:val="single" w:sz="4" w:space="0" w:color="auto"/>
              <w:left w:val="nil"/>
              <w:bottom w:val="single" w:sz="4" w:space="0" w:color="auto"/>
              <w:right w:val="nil"/>
            </w:tcBorders>
            <w:shd w:val="clear" w:color="auto" w:fill="auto"/>
            <w:noWrap/>
          </w:tcPr>
          <w:p w14:paraId="5A88AEF7"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48AD173E" w14:textId="77777777" w:rsidR="00BC3912" w:rsidRPr="002602A3" w:rsidRDefault="00BC3912" w:rsidP="00BC3912">
            <w:pPr>
              <w:widowControl/>
              <w:jc w:val="center"/>
              <w:rPr>
                <w:sz w:val="22"/>
                <w:szCs w:val="24"/>
              </w:rPr>
            </w:pPr>
            <w:r w:rsidRPr="002602A3">
              <w:rPr>
                <w:sz w:val="22"/>
                <w:szCs w:val="24"/>
              </w:rPr>
              <w:t>0.32</w:t>
            </w:r>
          </w:p>
        </w:tc>
        <w:tc>
          <w:tcPr>
            <w:tcW w:w="0" w:type="auto"/>
            <w:tcBorders>
              <w:top w:val="single" w:sz="4" w:space="0" w:color="auto"/>
              <w:left w:val="nil"/>
              <w:bottom w:val="single" w:sz="4" w:space="0" w:color="auto"/>
              <w:right w:val="nil"/>
            </w:tcBorders>
            <w:shd w:val="clear" w:color="auto" w:fill="auto"/>
            <w:noWrap/>
          </w:tcPr>
          <w:p w14:paraId="33617360" w14:textId="77777777" w:rsidR="00BC3912" w:rsidRPr="002602A3" w:rsidRDefault="00BC3912" w:rsidP="00BC3912">
            <w:pPr>
              <w:widowControl/>
              <w:jc w:val="center"/>
              <w:rPr>
                <w:sz w:val="22"/>
                <w:szCs w:val="24"/>
              </w:rPr>
            </w:pPr>
            <w:r w:rsidRPr="002602A3">
              <w:rPr>
                <w:sz w:val="22"/>
                <w:szCs w:val="24"/>
              </w:rPr>
              <w:t>0.06</w:t>
            </w:r>
          </w:p>
        </w:tc>
        <w:tc>
          <w:tcPr>
            <w:tcW w:w="0" w:type="auto"/>
            <w:tcBorders>
              <w:top w:val="single" w:sz="4" w:space="0" w:color="auto"/>
              <w:left w:val="nil"/>
              <w:bottom w:val="single" w:sz="4" w:space="0" w:color="auto"/>
              <w:right w:val="nil"/>
            </w:tcBorders>
            <w:shd w:val="clear" w:color="auto" w:fill="auto"/>
            <w:noWrap/>
          </w:tcPr>
          <w:p w14:paraId="3C93F926" w14:textId="6519339F" w:rsidR="00BC3912" w:rsidRPr="002602A3" w:rsidRDefault="00BC3912" w:rsidP="00BC3912">
            <w:pPr>
              <w:widowControl/>
              <w:jc w:val="center"/>
              <w:rPr>
                <w:sz w:val="22"/>
                <w:szCs w:val="24"/>
              </w:rPr>
            </w:pPr>
            <w:r w:rsidRPr="001B1EE3">
              <w:t xml:space="preserve">0.837 </w:t>
            </w:r>
          </w:p>
        </w:tc>
        <w:tc>
          <w:tcPr>
            <w:tcW w:w="0" w:type="auto"/>
            <w:tcBorders>
              <w:top w:val="single" w:sz="4" w:space="0" w:color="auto"/>
              <w:left w:val="nil"/>
              <w:bottom w:val="single" w:sz="4" w:space="0" w:color="auto"/>
              <w:right w:val="nil"/>
            </w:tcBorders>
            <w:shd w:val="clear" w:color="auto" w:fill="auto"/>
            <w:noWrap/>
          </w:tcPr>
          <w:p w14:paraId="13CA0764"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proofErr w:type="spellStart"/>
            <w:r w:rsidRPr="002602A3">
              <w:rPr>
                <w:rFonts w:ascii="Times New Roman" w:eastAsia="游ゴシック" w:hAnsi="Times New Roman" w:cs="Times New Roman"/>
                <w:color w:val="000000"/>
                <w:kern w:val="0"/>
                <w:sz w:val="22"/>
                <w:szCs w:val="24"/>
              </w:rPr>
              <w:t>n.s</w:t>
            </w:r>
            <w:proofErr w:type="spellEnd"/>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488A3FF9" w14:textId="77777777" w:rsidR="00BC3912" w:rsidRPr="002602A3" w:rsidRDefault="00BC3912" w:rsidP="00BC3912">
            <w:pPr>
              <w:widowControl/>
              <w:jc w:val="center"/>
              <w:rPr>
                <w:sz w:val="22"/>
                <w:szCs w:val="24"/>
              </w:rPr>
            </w:pPr>
            <w:r w:rsidRPr="002602A3">
              <w:rPr>
                <w:sz w:val="22"/>
                <w:szCs w:val="24"/>
              </w:rPr>
              <w:t>0.00</w:t>
            </w:r>
          </w:p>
        </w:tc>
      </w:tr>
      <w:tr w:rsidR="00BC3912" w:rsidRPr="00D226F0" w14:paraId="21492B6C"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4476B6DA" w14:textId="77777777" w:rsidR="00BC3912" w:rsidRPr="002602A3" w:rsidRDefault="00BC3912" w:rsidP="00BC3912">
            <w:pPr>
              <w:widowControl/>
              <w:jc w:val="center"/>
              <w:rPr>
                <w:sz w:val="22"/>
                <w:szCs w:val="24"/>
              </w:rPr>
            </w:pPr>
            <w:r w:rsidRPr="002602A3">
              <w:rPr>
                <w:sz w:val="22"/>
                <w:szCs w:val="24"/>
              </w:rPr>
              <w:t xml:space="preserve">n </w:t>
            </w:r>
            <w:proofErr w:type="spellStart"/>
            <w:r w:rsidRPr="002602A3">
              <w:rPr>
                <w:sz w:val="22"/>
                <w:szCs w:val="24"/>
              </w:rPr>
              <w:t>NoD</w:t>
            </w:r>
            <w:proofErr w:type="spellEnd"/>
          </w:p>
        </w:tc>
        <w:tc>
          <w:tcPr>
            <w:tcW w:w="0" w:type="auto"/>
            <w:tcBorders>
              <w:top w:val="single" w:sz="4" w:space="0" w:color="auto"/>
              <w:left w:val="nil"/>
              <w:bottom w:val="single" w:sz="4" w:space="0" w:color="auto"/>
              <w:right w:val="nil"/>
            </w:tcBorders>
            <w:shd w:val="clear" w:color="auto" w:fill="auto"/>
            <w:noWrap/>
          </w:tcPr>
          <w:p w14:paraId="1951AEBA" w14:textId="77777777" w:rsidR="00BC3912" w:rsidRPr="002602A3" w:rsidRDefault="00BC3912" w:rsidP="00BC3912">
            <w:pPr>
              <w:widowControl/>
              <w:jc w:val="center"/>
              <w:rPr>
                <w:sz w:val="22"/>
                <w:szCs w:val="24"/>
              </w:rPr>
            </w:pPr>
            <w:r w:rsidRPr="002602A3">
              <w:rPr>
                <w:sz w:val="22"/>
                <w:szCs w:val="24"/>
              </w:rPr>
              <w:t>-0.358</w:t>
            </w:r>
          </w:p>
        </w:tc>
        <w:tc>
          <w:tcPr>
            <w:tcW w:w="0" w:type="auto"/>
            <w:tcBorders>
              <w:top w:val="single" w:sz="4" w:space="0" w:color="auto"/>
              <w:left w:val="nil"/>
              <w:bottom w:val="single" w:sz="4" w:space="0" w:color="auto"/>
              <w:right w:val="nil"/>
            </w:tcBorders>
            <w:shd w:val="clear" w:color="auto" w:fill="auto"/>
            <w:noWrap/>
          </w:tcPr>
          <w:p w14:paraId="6DA8CDC4" w14:textId="74162D16" w:rsidR="00BC3912" w:rsidRPr="002602A3" w:rsidRDefault="00BC3912" w:rsidP="00BC3912">
            <w:pPr>
              <w:widowControl/>
              <w:jc w:val="center"/>
              <w:rPr>
                <w:sz w:val="22"/>
                <w:szCs w:val="24"/>
              </w:rPr>
            </w:pPr>
            <w:r w:rsidRPr="002602A3">
              <w:rPr>
                <w:sz w:val="22"/>
                <w:szCs w:val="24"/>
              </w:rPr>
              <w:t>0.055</w:t>
            </w:r>
          </w:p>
        </w:tc>
        <w:tc>
          <w:tcPr>
            <w:tcW w:w="0" w:type="auto"/>
            <w:tcBorders>
              <w:top w:val="single" w:sz="4" w:space="0" w:color="auto"/>
              <w:left w:val="nil"/>
              <w:bottom w:val="single" w:sz="4" w:space="0" w:color="auto"/>
              <w:right w:val="nil"/>
            </w:tcBorders>
            <w:shd w:val="clear" w:color="auto" w:fill="auto"/>
            <w:noWrap/>
          </w:tcPr>
          <w:p w14:paraId="7FEABAE1"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6B10527B" w14:textId="77777777" w:rsidR="00BC3912" w:rsidRPr="002602A3" w:rsidRDefault="00BC3912" w:rsidP="00BC3912">
            <w:pPr>
              <w:widowControl/>
              <w:jc w:val="center"/>
              <w:rPr>
                <w:sz w:val="22"/>
                <w:szCs w:val="24"/>
              </w:rPr>
            </w:pPr>
            <w:r w:rsidRPr="002602A3">
              <w:rPr>
                <w:sz w:val="22"/>
                <w:szCs w:val="24"/>
              </w:rPr>
              <w:t>-13.24</w:t>
            </w:r>
          </w:p>
        </w:tc>
        <w:tc>
          <w:tcPr>
            <w:tcW w:w="0" w:type="auto"/>
            <w:tcBorders>
              <w:top w:val="single" w:sz="4" w:space="0" w:color="auto"/>
              <w:left w:val="nil"/>
              <w:bottom w:val="single" w:sz="4" w:space="0" w:color="auto"/>
              <w:right w:val="nil"/>
            </w:tcBorders>
            <w:shd w:val="clear" w:color="auto" w:fill="auto"/>
            <w:noWrap/>
          </w:tcPr>
          <w:p w14:paraId="6C39258D" w14:textId="77777777" w:rsidR="00BC3912" w:rsidRPr="002602A3" w:rsidRDefault="00BC3912" w:rsidP="00BC3912">
            <w:pPr>
              <w:widowControl/>
              <w:jc w:val="center"/>
              <w:rPr>
                <w:sz w:val="22"/>
                <w:szCs w:val="24"/>
              </w:rPr>
            </w:pPr>
            <w:r w:rsidRPr="002602A3">
              <w:rPr>
                <w:sz w:val="22"/>
                <w:szCs w:val="24"/>
              </w:rPr>
              <w:t>-2.31</w:t>
            </w:r>
          </w:p>
        </w:tc>
        <w:tc>
          <w:tcPr>
            <w:tcW w:w="0" w:type="auto"/>
            <w:tcBorders>
              <w:top w:val="single" w:sz="4" w:space="0" w:color="auto"/>
              <w:left w:val="nil"/>
              <w:bottom w:val="single" w:sz="4" w:space="0" w:color="auto"/>
              <w:right w:val="nil"/>
            </w:tcBorders>
            <w:shd w:val="clear" w:color="auto" w:fill="auto"/>
            <w:noWrap/>
          </w:tcPr>
          <w:p w14:paraId="67628F93" w14:textId="5CA2EBDE" w:rsidR="00BC3912" w:rsidRPr="002602A3" w:rsidRDefault="00BC3912" w:rsidP="00BC3912">
            <w:pPr>
              <w:widowControl/>
              <w:jc w:val="center"/>
              <w:rPr>
                <w:sz w:val="22"/>
                <w:szCs w:val="24"/>
              </w:rPr>
            </w:pPr>
            <w:r w:rsidRPr="001B1EE3">
              <w:t>0.00</w:t>
            </w:r>
            <w:r>
              <w:t>1 &lt;</w:t>
            </w:r>
            <w:r w:rsidRPr="001B1EE3">
              <w:t xml:space="preserve"> </w:t>
            </w:r>
          </w:p>
        </w:tc>
        <w:tc>
          <w:tcPr>
            <w:tcW w:w="0" w:type="auto"/>
            <w:tcBorders>
              <w:top w:val="single" w:sz="4" w:space="0" w:color="auto"/>
              <w:left w:val="nil"/>
              <w:bottom w:val="single" w:sz="4" w:space="0" w:color="auto"/>
              <w:right w:val="nil"/>
            </w:tcBorders>
            <w:shd w:val="clear" w:color="auto" w:fill="auto"/>
            <w:noWrap/>
          </w:tcPr>
          <w:p w14:paraId="4B2AF642"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4A36257B" w14:textId="77777777" w:rsidR="00BC3912" w:rsidRPr="002602A3" w:rsidRDefault="00BC3912" w:rsidP="00BC3912">
            <w:pPr>
              <w:widowControl/>
              <w:jc w:val="center"/>
              <w:rPr>
                <w:sz w:val="22"/>
                <w:szCs w:val="24"/>
              </w:rPr>
            </w:pPr>
            <w:r w:rsidRPr="002602A3">
              <w:rPr>
                <w:sz w:val="22"/>
                <w:szCs w:val="24"/>
              </w:rPr>
              <w:t>0.44</w:t>
            </w:r>
          </w:p>
        </w:tc>
      </w:tr>
      <w:tr w:rsidR="00BC3912" w:rsidRPr="00D226F0" w14:paraId="1789A440"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74440CDD" w14:textId="77777777" w:rsidR="00BC3912" w:rsidRPr="002602A3" w:rsidRDefault="00BC3912" w:rsidP="00BC3912">
            <w:pPr>
              <w:widowControl/>
              <w:jc w:val="center"/>
              <w:rPr>
                <w:sz w:val="22"/>
                <w:szCs w:val="24"/>
              </w:rPr>
            </w:pPr>
            <w:r w:rsidRPr="002602A3">
              <w:rPr>
                <w:sz w:val="22"/>
                <w:szCs w:val="24"/>
              </w:rPr>
              <w:t xml:space="preserve">n+1 </w:t>
            </w:r>
            <w:proofErr w:type="spellStart"/>
            <w:r w:rsidRPr="002602A3">
              <w:rPr>
                <w:sz w:val="22"/>
                <w:szCs w:val="24"/>
              </w:rPr>
              <w:t>NoD</w:t>
            </w:r>
            <w:proofErr w:type="spellEnd"/>
          </w:p>
        </w:tc>
        <w:tc>
          <w:tcPr>
            <w:tcW w:w="0" w:type="auto"/>
            <w:tcBorders>
              <w:top w:val="single" w:sz="4" w:space="0" w:color="auto"/>
              <w:left w:val="nil"/>
              <w:bottom w:val="single" w:sz="4" w:space="0" w:color="auto"/>
              <w:right w:val="nil"/>
            </w:tcBorders>
            <w:shd w:val="clear" w:color="auto" w:fill="auto"/>
            <w:noWrap/>
          </w:tcPr>
          <w:p w14:paraId="71AE78D6" w14:textId="77777777" w:rsidR="00BC3912" w:rsidRPr="002602A3" w:rsidRDefault="00BC3912" w:rsidP="00BC3912">
            <w:pPr>
              <w:widowControl/>
              <w:jc w:val="center"/>
              <w:rPr>
                <w:sz w:val="22"/>
                <w:szCs w:val="24"/>
              </w:rPr>
            </w:pPr>
            <w:r w:rsidRPr="002602A3">
              <w:rPr>
                <w:sz w:val="22"/>
                <w:szCs w:val="24"/>
              </w:rPr>
              <w:t>0.001</w:t>
            </w:r>
          </w:p>
        </w:tc>
        <w:tc>
          <w:tcPr>
            <w:tcW w:w="0" w:type="auto"/>
            <w:tcBorders>
              <w:top w:val="single" w:sz="4" w:space="0" w:color="auto"/>
              <w:left w:val="nil"/>
              <w:bottom w:val="single" w:sz="4" w:space="0" w:color="auto"/>
              <w:right w:val="nil"/>
            </w:tcBorders>
            <w:shd w:val="clear" w:color="auto" w:fill="auto"/>
            <w:noWrap/>
          </w:tcPr>
          <w:p w14:paraId="4D5EA200" w14:textId="11CC9995" w:rsidR="00BC3912" w:rsidRPr="002602A3" w:rsidRDefault="00BC3912" w:rsidP="00BC3912">
            <w:pPr>
              <w:widowControl/>
              <w:jc w:val="center"/>
              <w:rPr>
                <w:sz w:val="22"/>
                <w:szCs w:val="24"/>
              </w:rPr>
            </w:pPr>
            <w:r w:rsidRPr="002602A3">
              <w:rPr>
                <w:sz w:val="22"/>
                <w:szCs w:val="24"/>
              </w:rPr>
              <w:t>0.010</w:t>
            </w:r>
          </w:p>
        </w:tc>
        <w:tc>
          <w:tcPr>
            <w:tcW w:w="0" w:type="auto"/>
            <w:tcBorders>
              <w:top w:val="single" w:sz="4" w:space="0" w:color="auto"/>
              <w:left w:val="nil"/>
              <w:bottom w:val="single" w:sz="4" w:space="0" w:color="auto"/>
              <w:right w:val="nil"/>
            </w:tcBorders>
            <w:shd w:val="clear" w:color="auto" w:fill="auto"/>
            <w:noWrap/>
          </w:tcPr>
          <w:p w14:paraId="4279C85F"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5508AD57" w14:textId="77777777" w:rsidR="00BC3912" w:rsidRPr="002602A3" w:rsidRDefault="00BC3912" w:rsidP="00BC3912">
            <w:pPr>
              <w:widowControl/>
              <w:jc w:val="center"/>
              <w:rPr>
                <w:sz w:val="22"/>
                <w:szCs w:val="24"/>
              </w:rPr>
            </w:pPr>
            <w:r w:rsidRPr="002602A3">
              <w:rPr>
                <w:sz w:val="22"/>
                <w:szCs w:val="24"/>
              </w:rPr>
              <w:t>0.16</w:t>
            </w:r>
          </w:p>
        </w:tc>
        <w:tc>
          <w:tcPr>
            <w:tcW w:w="0" w:type="auto"/>
            <w:tcBorders>
              <w:top w:val="single" w:sz="4" w:space="0" w:color="auto"/>
              <w:left w:val="nil"/>
              <w:bottom w:val="single" w:sz="4" w:space="0" w:color="auto"/>
              <w:right w:val="nil"/>
            </w:tcBorders>
            <w:shd w:val="clear" w:color="auto" w:fill="auto"/>
            <w:noWrap/>
          </w:tcPr>
          <w:p w14:paraId="48EED1B9" w14:textId="77777777" w:rsidR="00BC3912" w:rsidRPr="002602A3" w:rsidRDefault="00BC3912" w:rsidP="00BC3912">
            <w:pPr>
              <w:widowControl/>
              <w:jc w:val="center"/>
              <w:rPr>
                <w:sz w:val="22"/>
                <w:szCs w:val="24"/>
              </w:rPr>
            </w:pPr>
            <w:r w:rsidRPr="002602A3">
              <w:rPr>
                <w:sz w:val="22"/>
                <w:szCs w:val="24"/>
              </w:rPr>
              <w:t>0.03</w:t>
            </w:r>
          </w:p>
        </w:tc>
        <w:tc>
          <w:tcPr>
            <w:tcW w:w="0" w:type="auto"/>
            <w:tcBorders>
              <w:top w:val="single" w:sz="4" w:space="0" w:color="auto"/>
              <w:left w:val="nil"/>
              <w:bottom w:val="single" w:sz="4" w:space="0" w:color="auto"/>
              <w:right w:val="nil"/>
            </w:tcBorders>
            <w:shd w:val="clear" w:color="auto" w:fill="auto"/>
            <w:noWrap/>
          </w:tcPr>
          <w:p w14:paraId="0CF08E5C" w14:textId="7151EA46" w:rsidR="00BC3912" w:rsidRPr="002602A3" w:rsidRDefault="00BC3912" w:rsidP="00BC3912">
            <w:pPr>
              <w:widowControl/>
              <w:jc w:val="center"/>
              <w:rPr>
                <w:sz w:val="22"/>
                <w:szCs w:val="24"/>
              </w:rPr>
            </w:pPr>
            <w:r w:rsidRPr="001B1EE3">
              <w:t xml:space="preserve">0.877 </w:t>
            </w:r>
          </w:p>
        </w:tc>
        <w:tc>
          <w:tcPr>
            <w:tcW w:w="0" w:type="auto"/>
            <w:tcBorders>
              <w:top w:val="single" w:sz="4" w:space="0" w:color="auto"/>
              <w:left w:val="nil"/>
              <w:bottom w:val="single" w:sz="4" w:space="0" w:color="auto"/>
              <w:right w:val="nil"/>
            </w:tcBorders>
            <w:shd w:val="clear" w:color="auto" w:fill="auto"/>
            <w:noWrap/>
          </w:tcPr>
          <w:p w14:paraId="03922556"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proofErr w:type="spellStart"/>
            <w:r w:rsidRPr="002602A3">
              <w:rPr>
                <w:rFonts w:ascii="Times New Roman" w:eastAsia="游ゴシック" w:hAnsi="Times New Roman" w:cs="Times New Roman"/>
                <w:color w:val="000000"/>
                <w:kern w:val="0"/>
                <w:sz w:val="22"/>
                <w:szCs w:val="24"/>
              </w:rPr>
              <w:t>n.s</w:t>
            </w:r>
            <w:proofErr w:type="spellEnd"/>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18AEF36A" w14:textId="77777777" w:rsidR="00BC3912" w:rsidRPr="002602A3" w:rsidRDefault="00BC3912" w:rsidP="00BC3912">
            <w:pPr>
              <w:widowControl/>
              <w:jc w:val="center"/>
              <w:rPr>
                <w:sz w:val="22"/>
                <w:szCs w:val="24"/>
              </w:rPr>
            </w:pPr>
            <w:r w:rsidRPr="002602A3">
              <w:rPr>
                <w:sz w:val="22"/>
                <w:szCs w:val="24"/>
              </w:rPr>
              <w:t>0.00</w:t>
            </w:r>
          </w:p>
        </w:tc>
      </w:tr>
      <w:tr w:rsidR="00BC3912" w:rsidRPr="00D226F0" w14:paraId="4DF34E51"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0DB25BFA" w14:textId="77777777" w:rsidR="00BC3912" w:rsidRPr="002602A3" w:rsidRDefault="00BC3912" w:rsidP="00BC3912">
            <w:pPr>
              <w:widowControl/>
              <w:jc w:val="center"/>
              <w:rPr>
                <w:sz w:val="22"/>
                <w:szCs w:val="24"/>
              </w:rPr>
            </w:pPr>
            <w:r w:rsidRPr="002602A3">
              <w:rPr>
                <w:sz w:val="22"/>
                <w:szCs w:val="24"/>
              </w:rPr>
              <w:t>n-1 Ans</w:t>
            </w:r>
          </w:p>
        </w:tc>
        <w:tc>
          <w:tcPr>
            <w:tcW w:w="0" w:type="auto"/>
            <w:tcBorders>
              <w:top w:val="single" w:sz="4" w:space="0" w:color="auto"/>
              <w:left w:val="nil"/>
              <w:bottom w:val="single" w:sz="4" w:space="0" w:color="auto"/>
              <w:right w:val="nil"/>
            </w:tcBorders>
            <w:shd w:val="clear" w:color="auto" w:fill="auto"/>
            <w:noWrap/>
          </w:tcPr>
          <w:p w14:paraId="0E7F3B3F" w14:textId="77777777" w:rsidR="00BC3912" w:rsidRPr="002602A3" w:rsidRDefault="00BC3912" w:rsidP="00BC3912">
            <w:pPr>
              <w:widowControl/>
              <w:jc w:val="center"/>
              <w:rPr>
                <w:sz w:val="22"/>
                <w:szCs w:val="24"/>
              </w:rPr>
            </w:pPr>
            <w:r w:rsidRPr="002602A3">
              <w:rPr>
                <w:sz w:val="22"/>
                <w:szCs w:val="24"/>
              </w:rPr>
              <w:t>0.123</w:t>
            </w:r>
          </w:p>
        </w:tc>
        <w:tc>
          <w:tcPr>
            <w:tcW w:w="0" w:type="auto"/>
            <w:tcBorders>
              <w:top w:val="single" w:sz="4" w:space="0" w:color="auto"/>
              <w:left w:val="nil"/>
              <w:bottom w:val="single" w:sz="4" w:space="0" w:color="auto"/>
              <w:right w:val="nil"/>
            </w:tcBorders>
            <w:shd w:val="clear" w:color="auto" w:fill="auto"/>
            <w:noWrap/>
          </w:tcPr>
          <w:p w14:paraId="4210A6EB" w14:textId="712CB4E1" w:rsidR="00BC3912" w:rsidRPr="002602A3" w:rsidRDefault="00BC3912" w:rsidP="00BC3912">
            <w:pPr>
              <w:widowControl/>
              <w:jc w:val="center"/>
              <w:rPr>
                <w:sz w:val="22"/>
                <w:szCs w:val="24"/>
              </w:rPr>
            </w:pPr>
            <w:r w:rsidRPr="002602A3">
              <w:rPr>
                <w:sz w:val="22"/>
                <w:szCs w:val="24"/>
              </w:rPr>
              <w:t>0.021</w:t>
            </w:r>
          </w:p>
        </w:tc>
        <w:tc>
          <w:tcPr>
            <w:tcW w:w="0" w:type="auto"/>
            <w:tcBorders>
              <w:top w:val="single" w:sz="4" w:space="0" w:color="auto"/>
              <w:left w:val="nil"/>
              <w:bottom w:val="single" w:sz="4" w:space="0" w:color="auto"/>
              <w:right w:val="nil"/>
            </w:tcBorders>
            <w:shd w:val="clear" w:color="auto" w:fill="auto"/>
            <w:noWrap/>
          </w:tcPr>
          <w:p w14:paraId="13E066B5"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22D0DF5C" w14:textId="77777777" w:rsidR="00BC3912" w:rsidRPr="002602A3" w:rsidRDefault="00BC3912" w:rsidP="00BC3912">
            <w:pPr>
              <w:widowControl/>
              <w:jc w:val="center"/>
              <w:rPr>
                <w:sz w:val="22"/>
                <w:szCs w:val="24"/>
              </w:rPr>
            </w:pPr>
            <w:r w:rsidRPr="002602A3">
              <w:rPr>
                <w:sz w:val="22"/>
                <w:szCs w:val="24"/>
              </w:rPr>
              <w:t>11.65</w:t>
            </w:r>
          </w:p>
        </w:tc>
        <w:tc>
          <w:tcPr>
            <w:tcW w:w="0" w:type="auto"/>
            <w:tcBorders>
              <w:top w:val="single" w:sz="4" w:space="0" w:color="auto"/>
              <w:left w:val="nil"/>
              <w:bottom w:val="single" w:sz="4" w:space="0" w:color="auto"/>
              <w:right w:val="nil"/>
            </w:tcBorders>
            <w:shd w:val="clear" w:color="auto" w:fill="auto"/>
            <w:noWrap/>
          </w:tcPr>
          <w:p w14:paraId="42158957" w14:textId="77777777" w:rsidR="00BC3912" w:rsidRPr="002602A3" w:rsidRDefault="00BC3912" w:rsidP="00BC3912">
            <w:pPr>
              <w:widowControl/>
              <w:jc w:val="center"/>
              <w:rPr>
                <w:sz w:val="22"/>
                <w:szCs w:val="24"/>
              </w:rPr>
            </w:pPr>
            <w:r w:rsidRPr="002602A3">
              <w:rPr>
                <w:sz w:val="22"/>
                <w:szCs w:val="24"/>
              </w:rPr>
              <w:t>2.03</w:t>
            </w:r>
          </w:p>
        </w:tc>
        <w:tc>
          <w:tcPr>
            <w:tcW w:w="0" w:type="auto"/>
            <w:tcBorders>
              <w:top w:val="single" w:sz="4" w:space="0" w:color="auto"/>
              <w:left w:val="nil"/>
              <w:bottom w:val="single" w:sz="4" w:space="0" w:color="auto"/>
              <w:right w:val="nil"/>
            </w:tcBorders>
            <w:shd w:val="clear" w:color="auto" w:fill="auto"/>
            <w:noWrap/>
          </w:tcPr>
          <w:p w14:paraId="4F429BEE" w14:textId="11C3019F" w:rsidR="00BC3912" w:rsidRPr="002602A3" w:rsidRDefault="00BC3912" w:rsidP="00BC3912">
            <w:pPr>
              <w:widowControl/>
              <w:jc w:val="center"/>
              <w:rPr>
                <w:sz w:val="22"/>
                <w:szCs w:val="24"/>
              </w:rPr>
            </w:pPr>
            <w:r w:rsidRPr="001B1EE3">
              <w:t>0.00</w:t>
            </w:r>
            <w:r>
              <w:t>1 &lt;</w:t>
            </w:r>
            <w:r w:rsidRPr="001B1EE3">
              <w:t xml:space="preserve"> </w:t>
            </w:r>
          </w:p>
        </w:tc>
        <w:tc>
          <w:tcPr>
            <w:tcW w:w="0" w:type="auto"/>
            <w:tcBorders>
              <w:top w:val="single" w:sz="4" w:space="0" w:color="auto"/>
              <w:left w:val="nil"/>
              <w:bottom w:val="single" w:sz="4" w:space="0" w:color="auto"/>
              <w:right w:val="nil"/>
            </w:tcBorders>
            <w:shd w:val="clear" w:color="auto" w:fill="auto"/>
            <w:noWrap/>
          </w:tcPr>
          <w:p w14:paraId="4964E4AF"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3EA5E4A4" w14:textId="77777777" w:rsidR="00BC3912" w:rsidRPr="002602A3" w:rsidRDefault="00BC3912" w:rsidP="00BC3912">
            <w:pPr>
              <w:widowControl/>
              <w:jc w:val="center"/>
              <w:rPr>
                <w:sz w:val="22"/>
                <w:szCs w:val="24"/>
              </w:rPr>
            </w:pPr>
            <w:r w:rsidRPr="002602A3">
              <w:rPr>
                <w:sz w:val="22"/>
                <w:szCs w:val="24"/>
              </w:rPr>
              <w:t>0.03</w:t>
            </w:r>
          </w:p>
        </w:tc>
      </w:tr>
      <w:tr w:rsidR="00BC3912" w:rsidRPr="00D226F0" w14:paraId="6E110C8C"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4BD93325" w14:textId="77777777" w:rsidR="00BC3912" w:rsidRPr="002602A3" w:rsidRDefault="00BC3912" w:rsidP="00BC3912">
            <w:pPr>
              <w:widowControl/>
              <w:jc w:val="center"/>
              <w:rPr>
                <w:sz w:val="22"/>
                <w:szCs w:val="24"/>
              </w:rPr>
            </w:pPr>
            <w:r w:rsidRPr="002602A3">
              <w:rPr>
                <w:sz w:val="22"/>
                <w:szCs w:val="24"/>
              </w:rPr>
              <w:t>n-2 Ans</w:t>
            </w:r>
          </w:p>
        </w:tc>
        <w:tc>
          <w:tcPr>
            <w:tcW w:w="0" w:type="auto"/>
            <w:tcBorders>
              <w:top w:val="single" w:sz="4" w:space="0" w:color="auto"/>
              <w:left w:val="nil"/>
              <w:bottom w:val="single" w:sz="4" w:space="0" w:color="auto"/>
              <w:right w:val="nil"/>
            </w:tcBorders>
            <w:shd w:val="clear" w:color="auto" w:fill="auto"/>
            <w:noWrap/>
          </w:tcPr>
          <w:p w14:paraId="668BF92B" w14:textId="77777777" w:rsidR="00BC3912" w:rsidRPr="002602A3" w:rsidRDefault="00BC3912" w:rsidP="00BC3912">
            <w:pPr>
              <w:widowControl/>
              <w:jc w:val="center"/>
              <w:rPr>
                <w:sz w:val="22"/>
                <w:szCs w:val="24"/>
              </w:rPr>
            </w:pPr>
            <w:r w:rsidRPr="002602A3">
              <w:rPr>
                <w:sz w:val="22"/>
                <w:szCs w:val="24"/>
              </w:rPr>
              <w:t>0.046</w:t>
            </w:r>
          </w:p>
        </w:tc>
        <w:tc>
          <w:tcPr>
            <w:tcW w:w="0" w:type="auto"/>
            <w:tcBorders>
              <w:top w:val="single" w:sz="4" w:space="0" w:color="auto"/>
              <w:left w:val="nil"/>
              <w:bottom w:val="single" w:sz="4" w:space="0" w:color="auto"/>
              <w:right w:val="nil"/>
            </w:tcBorders>
            <w:shd w:val="clear" w:color="auto" w:fill="auto"/>
            <w:noWrap/>
          </w:tcPr>
          <w:p w14:paraId="22E2C196" w14:textId="5B240E14" w:rsidR="00BC3912" w:rsidRPr="002602A3" w:rsidRDefault="00BC3912" w:rsidP="00BC3912">
            <w:pPr>
              <w:widowControl/>
              <w:jc w:val="center"/>
              <w:rPr>
                <w:sz w:val="22"/>
                <w:szCs w:val="24"/>
              </w:rPr>
            </w:pPr>
            <w:r w:rsidRPr="002602A3">
              <w:rPr>
                <w:sz w:val="22"/>
                <w:szCs w:val="24"/>
              </w:rPr>
              <w:t>0.020</w:t>
            </w:r>
          </w:p>
        </w:tc>
        <w:tc>
          <w:tcPr>
            <w:tcW w:w="0" w:type="auto"/>
            <w:tcBorders>
              <w:top w:val="single" w:sz="4" w:space="0" w:color="auto"/>
              <w:left w:val="nil"/>
              <w:bottom w:val="single" w:sz="4" w:space="0" w:color="auto"/>
              <w:right w:val="nil"/>
            </w:tcBorders>
            <w:shd w:val="clear" w:color="auto" w:fill="auto"/>
            <w:noWrap/>
          </w:tcPr>
          <w:p w14:paraId="70295E99"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7E1EFBE1" w14:textId="77777777" w:rsidR="00BC3912" w:rsidRPr="002602A3" w:rsidRDefault="00BC3912" w:rsidP="00BC3912">
            <w:pPr>
              <w:widowControl/>
              <w:jc w:val="center"/>
              <w:rPr>
                <w:sz w:val="22"/>
                <w:szCs w:val="24"/>
              </w:rPr>
            </w:pPr>
            <w:r w:rsidRPr="002602A3">
              <w:rPr>
                <w:sz w:val="22"/>
                <w:szCs w:val="24"/>
              </w:rPr>
              <w:t>4.63</w:t>
            </w:r>
          </w:p>
        </w:tc>
        <w:tc>
          <w:tcPr>
            <w:tcW w:w="0" w:type="auto"/>
            <w:tcBorders>
              <w:top w:val="single" w:sz="4" w:space="0" w:color="auto"/>
              <w:left w:val="nil"/>
              <w:bottom w:val="single" w:sz="4" w:space="0" w:color="auto"/>
              <w:right w:val="nil"/>
            </w:tcBorders>
            <w:shd w:val="clear" w:color="auto" w:fill="auto"/>
            <w:noWrap/>
          </w:tcPr>
          <w:p w14:paraId="05B1E0F3" w14:textId="77777777" w:rsidR="00BC3912" w:rsidRPr="002602A3" w:rsidRDefault="00BC3912" w:rsidP="00BC3912">
            <w:pPr>
              <w:widowControl/>
              <w:jc w:val="center"/>
              <w:rPr>
                <w:sz w:val="22"/>
                <w:szCs w:val="24"/>
              </w:rPr>
            </w:pPr>
            <w:r w:rsidRPr="002602A3">
              <w:rPr>
                <w:sz w:val="22"/>
                <w:szCs w:val="24"/>
              </w:rPr>
              <w:t>0.81</w:t>
            </w:r>
          </w:p>
        </w:tc>
        <w:tc>
          <w:tcPr>
            <w:tcW w:w="0" w:type="auto"/>
            <w:tcBorders>
              <w:top w:val="single" w:sz="4" w:space="0" w:color="auto"/>
              <w:left w:val="nil"/>
              <w:bottom w:val="single" w:sz="4" w:space="0" w:color="auto"/>
              <w:right w:val="nil"/>
            </w:tcBorders>
            <w:shd w:val="clear" w:color="auto" w:fill="auto"/>
            <w:noWrap/>
          </w:tcPr>
          <w:p w14:paraId="140F87A6" w14:textId="7D115F91" w:rsidR="00BC3912" w:rsidRPr="002602A3" w:rsidRDefault="00BC3912" w:rsidP="00BC3912">
            <w:pPr>
              <w:widowControl/>
              <w:jc w:val="center"/>
              <w:rPr>
                <w:sz w:val="22"/>
                <w:szCs w:val="24"/>
              </w:rPr>
            </w:pPr>
            <w:r w:rsidRPr="001B1EE3">
              <w:t>0.00</w:t>
            </w:r>
            <w:r>
              <w:t>1 &lt;</w:t>
            </w:r>
            <w:r w:rsidRPr="001B1EE3">
              <w:t xml:space="preserve"> </w:t>
            </w:r>
          </w:p>
        </w:tc>
        <w:tc>
          <w:tcPr>
            <w:tcW w:w="0" w:type="auto"/>
            <w:tcBorders>
              <w:top w:val="single" w:sz="4" w:space="0" w:color="auto"/>
              <w:left w:val="nil"/>
              <w:bottom w:val="single" w:sz="4" w:space="0" w:color="auto"/>
              <w:right w:val="nil"/>
            </w:tcBorders>
            <w:shd w:val="clear" w:color="auto" w:fill="auto"/>
            <w:noWrap/>
          </w:tcPr>
          <w:p w14:paraId="32D395B7"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7A235FF9" w14:textId="77777777" w:rsidR="00BC3912" w:rsidRPr="002602A3" w:rsidRDefault="00BC3912" w:rsidP="00BC3912">
            <w:pPr>
              <w:widowControl/>
              <w:jc w:val="center"/>
              <w:rPr>
                <w:sz w:val="22"/>
                <w:szCs w:val="24"/>
              </w:rPr>
            </w:pPr>
            <w:r w:rsidRPr="002602A3">
              <w:rPr>
                <w:sz w:val="22"/>
                <w:szCs w:val="24"/>
              </w:rPr>
              <w:t>0.01</w:t>
            </w:r>
          </w:p>
        </w:tc>
      </w:tr>
      <w:tr w:rsidR="00BC3912" w:rsidRPr="00D226F0" w14:paraId="7FF8338B"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5821ACF8" w14:textId="77777777" w:rsidR="00BC3912" w:rsidRPr="002602A3" w:rsidRDefault="00BC3912" w:rsidP="00BC3912">
            <w:pPr>
              <w:widowControl/>
              <w:jc w:val="center"/>
              <w:rPr>
                <w:sz w:val="22"/>
                <w:szCs w:val="24"/>
              </w:rPr>
            </w:pPr>
            <w:r w:rsidRPr="002602A3">
              <w:rPr>
                <w:sz w:val="22"/>
                <w:szCs w:val="24"/>
              </w:rPr>
              <w:t>n-3 Ans</w:t>
            </w:r>
          </w:p>
        </w:tc>
        <w:tc>
          <w:tcPr>
            <w:tcW w:w="0" w:type="auto"/>
            <w:tcBorders>
              <w:top w:val="single" w:sz="4" w:space="0" w:color="auto"/>
              <w:left w:val="nil"/>
              <w:bottom w:val="single" w:sz="4" w:space="0" w:color="auto"/>
              <w:right w:val="nil"/>
            </w:tcBorders>
            <w:shd w:val="clear" w:color="auto" w:fill="auto"/>
            <w:noWrap/>
          </w:tcPr>
          <w:p w14:paraId="1EF59C55" w14:textId="77777777" w:rsidR="00BC3912" w:rsidRPr="002602A3" w:rsidRDefault="00BC3912" w:rsidP="00BC3912">
            <w:pPr>
              <w:widowControl/>
              <w:jc w:val="center"/>
              <w:rPr>
                <w:sz w:val="22"/>
                <w:szCs w:val="24"/>
              </w:rPr>
            </w:pPr>
            <w:r w:rsidRPr="002602A3">
              <w:rPr>
                <w:sz w:val="22"/>
                <w:szCs w:val="24"/>
              </w:rPr>
              <w:t>0.028</w:t>
            </w:r>
          </w:p>
        </w:tc>
        <w:tc>
          <w:tcPr>
            <w:tcW w:w="0" w:type="auto"/>
            <w:tcBorders>
              <w:top w:val="single" w:sz="4" w:space="0" w:color="auto"/>
              <w:left w:val="nil"/>
              <w:bottom w:val="single" w:sz="4" w:space="0" w:color="auto"/>
              <w:right w:val="nil"/>
            </w:tcBorders>
            <w:shd w:val="clear" w:color="auto" w:fill="auto"/>
            <w:noWrap/>
          </w:tcPr>
          <w:p w14:paraId="4F7B347B" w14:textId="113CF64D" w:rsidR="00BC3912" w:rsidRPr="002602A3" w:rsidRDefault="00BC3912" w:rsidP="00BC3912">
            <w:pPr>
              <w:widowControl/>
              <w:jc w:val="center"/>
              <w:rPr>
                <w:sz w:val="22"/>
                <w:szCs w:val="24"/>
              </w:rPr>
            </w:pPr>
            <w:r w:rsidRPr="002602A3">
              <w:rPr>
                <w:sz w:val="22"/>
                <w:szCs w:val="24"/>
              </w:rPr>
              <w:t>0.017</w:t>
            </w:r>
          </w:p>
        </w:tc>
        <w:tc>
          <w:tcPr>
            <w:tcW w:w="0" w:type="auto"/>
            <w:tcBorders>
              <w:top w:val="single" w:sz="4" w:space="0" w:color="auto"/>
              <w:left w:val="nil"/>
              <w:bottom w:val="single" w:sz="4" w:space="0" w:color="auto"/>
              <w:right w:val="nil"/>
            </w:tcBorders>
            <w:shd w:val="clear" w:color="auto" w:fill="auto"/>
            <w:noWrap/>
          </w:tcPr>
          <w:p w14:paraId="44993716"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44E3301E" w14:textId="77777777" w:rsidR="00BC3912" w:rsidRPr="002602A3" w:rsidRDefault="00BC3912" w:rsidP="00BC3912">
            <w:pPr>
              <w:widowControl/>
              <w:jc w:val="center"/>
              <w:rPr>
                <w:sz w:val="22"/>
                <w:szCs w:val="24"/>
              </w:rPr>
            </w:pPr>
            <w:r w:rsidRPr="002602A3">
              <w:rPr>
                <w:sz w:val="22"/>
                <w:szCs w:val="24"/>
              </w:rPr>
              <w:t>3.31</w:t>
            </w:r>
          </w:p>
        </w:tc>
        <w:tc>
          <w:tcPr>
            <w:tcW w:w="0" w:type="auto"/>
            <w:tcBorders>
              <w:top w:val="single" w:sz="4" w:space="0" w:color="auto"/>
              <w:left w:val="nil"/>
              <w:bottom w:val="single" w:sz="4" w:space="0" w:color="auto"/>
              <w:right w:val="nil"/>
            </w:tcBorders>
            <w:shd w:val="clear" w:color="auto" w:fill="auto"/>
            <w:noWrap/>
          </w:tcPr>
          <w:p w14:paraId="5AB9C2AB" w14:textId="77777777" w:rsidR="00BC3912" w:rsidRPr="002602A3" w:rsidRDefault="00BC3912" w:rsidP="00BC3912">
            <w:pPr>
              <w:widowControl/>
              <w:jc w:val="center"/>
              <w:rPr>
                <w:sz w:val="22"/>
                <w:szCs w:val="24"/>
              </w:rPr>
            </w:pPr>
            <w:r w:rsidRPr="002602A3">
              <w:rPr>
                <w:sz w:val="22"/>
                <w:szCs w:val="24"/>
              </w:rPr>
              <w:t>0.58</w:t>
            </w:r>
          </w:p>
        </w:tc>
        <w:tc>
          <w:tcPr>
            <w:tcW w:w="0" w:type="auto"/>
            <w:tcBorders>
              <w:top w:val="single" w:sz="4" w:space="0" w:color="auto"/>
              <w:left w:val="nil"/>
              <w:bottom w:val="single" w:sz="4" w:space="0" w:color="auto"/>
              <w:right w:val="nil"/>
            </w:tcBorders>
            <w:shd w:val="clear" w:color="auto" w:fill="auto"/>
            <w:noWrap/>
          </w:tcPr>
          <w:p w14:paraId="236DF6CF" w14:textId="4387FB7F" w:rsidR="00BC3912" w:rsidRPr="002602A3" w:rsidRDefault="00BC3912" w:rsidP="00BC3912">
            <w:pPr>
              <w:widowControl/>
              <w:jc w:val="center"/>
              <w:rPr>
                <w:sz w:val="22"/>
                <w:szCs w:val="24"/>
              </w:rPr>
            </w:pPr>
            <w:r w:rsidRPr="001B1EE3">
              <w:t xml:space="preserve">0.004 </w:t>
            </w:r>
          </w:p>
        </w:tc>
        <w:tc>
          <w:tcPr>
            <w:tcW w:w="0" w:type="auto"/>
            <w:tcBorders>
              <w:top w:val="single" w:sz="4" w:space="0" w:color="auto"/>
              <w:left w:val="nil"/>
              <w:bottom w:val="single" w:sz="4" w:space="0" w:color="auto"/>
              <w:right w:val="nil"/>
            </w:tcBorders>
            <w:shd w:val="clear" w:color="auto" w:fill="auto"/>
            <w:noWrap/>
          </w:tcPr>
          <w:p w14:paraId="4CA23120"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05436EDF" w14:textId="77777777" w:rsidR="00BC3912" w:rsidRPr="002602A3" w:rsidRDefault="00BC3912" w:rsidP="00BC3912">
            <w:pPr>
              <w:widowControl/>
              <w:jc w:val="center"/>
              <w:rPr>
                <w:sz w:val="22"/>
                <w:szCs w:val="24"/>
              </w:rPr>
            </w:pPr>
            <w:r w:rsidRPr="002602A3">
              <w:rPr>
                <w:sz w:val="22"/>
                <w:szCs w:val="24"/>
              </w:rPr>
              <w:t>0.00</w:t>
            </w:r>
          </w:p>
        </w:tc>
      </w:tr>
      <w:tr w:rsidR="00BC3912" w:rsidRPr="00D226F0" w14:paraId="566D375A"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4FE06C8E" w14:textId="77777777" w:rsidR="00BC3912" w:rsidRPr="002602A3" w:rsidRDefault="00BC3912" w:rsidP="00BC3912">
            <w:pPr>
              <w:widowControl/>
              <w:jc w:val="center"/>
              <w:rPr>
                <w:sz w:val="22"/>
                <w:szCs w:val="24"/>
              </w:rPr>
            </w:pPr>
            <w:r w:rsidRPr="002602A3">
              <w:rPr>
                <w:sz w:val="22"/>
                <w:szCs w:val="24"/>
              </w:rPr>
              <w:t>Ans</w:t>
            </w:r>
          </w:p>
        </w:tc>
        <w:tc>
          <w:tcPr>
            <w:tcW w:w="0" w:type="auto"/>
            <w:tcBorders>
              <w:top w:val="single" w:sz="4" w:space="0" w:color="auto"/>
              <w:left w:val="nil"/>
              <w:bottom w:val="single" w:sz="4" w:space="0" w:color="auto"/>
              <w:right w:val="nil"/>
            </w:tcBorders>
            <w:shd w:val="clear" w:color="auto" w:fill="auto"/>
            <w:noWrap/>
          </w:tcPr>
          <w:p w14:paraId="6FB16630" w14:textId="77777777" w:rsidR="00BC3912" w:rsidRPr="002602A3" w:rsidRDefault="00BC3912" w:rsidP="00BC3912">
            <w:pPr>
              <w:widowControl/>
              <w:jc w:val="center"/>
              <w:rPr>
                <w:sz w:val="22"/>
                <w:szCs w:val="24"/>
              </w:rPr>
            </w:pPr>
            <w:r w:rsidRPr="002602A3">
              <w:rPr>
                <w:sz w:val="22"/>
                <w:szCs w:val="24"/>
              </w:rPr>
              <w:t>-0.150</w:t>
            </w:r>
          </w:p>
        </w:tc>
        <w:tc>
          <w:tcPr>
            <w:tcW w:w="0" w:type="auto"/>
            <w:tcBorders>
              <w:top w:val="single" w:sz="4" w:space="0" w:color="auto"/>
              <w:left w:val="nil"/>
              <w:bottom w:val="single" w:sz="4" w:space="0" w:color="auto"/>
              <w:right w:val="nil"/>
            </w:tcBorders>
            <w:shd w:val="clear" w:color="auto" w:fill="auto"/>
            <w:noWrap/>
          </w:tcPr>
          <w:p w14:paraId="03AA4124" w14:textId="6AC1A410" w:rsidR="00BC3912" w:rsidRPr="002602A3" w:rsidRDefault="00BC3912" w:rsidP="00BC3912">
            <w:pPr>
              <w:widowControl/>
              <w:jc w:val="center"/>
              <w:rPr>
                <w:sz w:val="22"/>
                <w:szCs w:val="24"/>
              </w:rPr>
            </w:pPr>
            <w:r w:rsidRPr="002602A3">
              <w:rPr>
                <w:sz w:val="22"/>
                <w:szCs w:val="24"/>
              </w:rPr>
              <w:t>0.105</w:t>
            </w:r>
          </w:p>
        </w:tc>
        <w:tc>
          <w:tcPr>
            <w:tcW w:w="0" w:type="auto"/>
            <w:tcBorders>
              <w:top w:val="single" w:sz="4" w:space="0" w:color="auto"/>
              <w:left w:val="nil"/>
              <w:bottom w:val="single" w:sz="4" w:space="0" w:color="auto"/>
              <w:right w:val="nil"/>
            </w:tcBorders>
            <w:shd w:val="clear" w:color="auto" w:fill="auto"/>
            <w:noWrap/>
          </w:tcPr>
          <w:p w14:paraId="3591C5BD"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345BBE53" w14:textId="77777777" w:rsidR="00BC3912" w:rsidRPr="002602A3" w:rsidRDefault="00BC3912" w:rsidP="00BC3912">
            <w:pPr>
              <w:widowControl/>
              <w:jc w:val="center"/>
              <w:rPr>
                <w:sz w:val="22"/>
                <w:szCs w:val="24"/>
              </w:rPr>
            </w:pPr>
            <w:r w:rsidRPr="002602A3">
              <w:rPr>
                <w:sz w:val="22"/>
                <w:szCs w:val="24"/>
              </w:rPr>
              <w:t>-2.90</w:t>
            </w:r>
          </w:p>
        </w:tc>
        <w:tc>
          <w:tcPr>
            <w:tcW w:w="0" w:type="auto"/>
            <w:tcBorders>
              <w:top w:val="single" w:sz="4" w:space="0" w:color="auto"/>
              <w:left w:val="nil"/>
              <w:bottom w:val="single" w:sz="4" w:space="0" w:color="auto"/>
              <w:right w:val="nil"/>
            </w:tcBorders>
            <w:shd w:val="clear" w:color="auto" w:fill="auto"/>
            <w:noWrap/>
          </w:tcPr>
          <w:p w14:paraId="3EA147C0" w14:textId="77777777" w:rsidR="00BC3912" w:rsidRPr="002602A3" w:rsidRDefault="00BC3912" w:rsidP="00BC3912">
            <w:pPr>
              <w:widowControl/>
              <w:jc w:val="center"/>
              <w:rPr>
                <w:sz w:val="22"/>
                <w:szCs w:val="24"/>
              </w:rPr>
            </w:pPr>
            <w:r w:rsidRPr="002602A3">
              <w:rPr>
                <w:sz w:val="22"/>
                <w:szCs w:val="24"/>
              </w:rPr>
              <w:t>-0.51</w:t>
            </w:r>
          </w:p>
        </w:tc>
        <w:tc>
          <w:tcPr>
            <w:tcW w:w="0" w:type="auto"/>
            <w:tcBorders>
              <w:top w:val="single" w:sz="4" w:space="0" w:color="auto"/>
              <w:left w:val="nil"/>
              <w:bottom w:val="single" w:sz="4" w:space="0" w:color="auto"/>
              <w:right w:val="nil"/>
            </w:tcBorders>
            <w:shd w:val="clear" w:color="auto" w:fill="auto"/>
            <w:noWrap/>
          </w:tcPr>
          <w:p w14:paraId="4C4A632C" w14:textId="609374BD" w:rsidR="00BC3912" w:rsidRPr="002602A3" w:rsidRDefault="00BC3912" w:rsidP="00BC3912">
            <w:pPr>
              <w:widowControl/>
              <w:jc w:val="center"/>
              <w:rPr>
                <w:sz w:val="22"/>
                <w:szCs w:val="24"/>
              </w:rPr>
            </w:pPr>
            <w:r w:rsidRPr="001B1EE3">
              <w:t xml:space="preserve">0.010 </w:t>
            </w:r>
          </w:p>
        </w:tc>
        <w:tc>
          <w:tcPr>
            <w:tcW w:w="0" w:type="auto"/>
            <w:tcBorders>
              <w:top w:val="single" w:sz="4" w:space="0" w:color="auto"/>
              <w:left w:val="nil"/>
              <w:bottom w:val="single" w:sz="4" w:space="0" w:color="auto"/>
              <w:right w:val="nil"/>
            </w:tcBorders>
            <w:shd w:val="clear" w:color="auto" w:fill="auto"/>
            <w:noWrap/>
          </w:tcPr>
          <w:p w14:paraId="5CCB6154"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0161C543" w14:textId="77777777" w:rsidR="00BC3912" w:rsidRPr="002602A3" w:rsidRDefault="00BC3912" w:rsidP="00BC3912">
            <w:pPr>
              <w:widowControl/>
              <w:jc w:val="center"/>
              <w:rPr>
                <w:sz w:val="22"/>
                <w:szCs w:val="24"/>
              </w:rPr>
            </w:pPr>
            <w:r w:rsidRPr="002602A3">
              <w:rPr>
                <w:sz w:val="22"/>
                <w:szCs w:val="24"/>
              </w:rPr>
              <w:t>0.11</w:t>
            </w:r>
          </w:p>
        </w:tc>
      </w:tr>
      <w:tr w:rsidR="00BC3912" w:rsidRPr="00D226F0" w14:paraId="229B2F16"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1024CB73" w14:textId="77777777" w:rsidR="00BC3912" w:rsidRPr="002602A3" w:rsidRDefault="00BC3912" w:rsidP="00BC3912">
            <w:pPr>
              <w:widowControl/>
              <w:jc w:val="center"/>
              <w:rPr>
                <w:sz w:val="22"/>
                <w:szCs w:val="24"/>
              </w:rPr>
            </w:pPr>
            <w:r w:rsidRPr="002602A3">
              <w:rPr>
                <w:sz w:val="22"/>
                <w:szCs w:val="24"/>
              </w:rPr>
              <w:t>n+1Ans</w:t>
            </w:r>
          </w:p>
        </w:tc>
        <w:tc>
          <w:tcPr>
            <w:tcW w:w="0" w:type="auto"/>
            <w:tcBorders>
              <w:top w:val="single" w:sz="4" w:space="0" w:color="auto"/>
              <w:left w:val="nil"/>
              <w:bottom w:val="single" w:sz="4" w:space="0" w:color="auto"/>
              <w:right w:val="nil"/>
            </w:tcBorders>
            <w:shd w:val="clear" w:color="auto" w:fill="auto"/>
            <w:noWrap/>
          </w:tcPr>
          <w:p w14:paraId="6E9DB28F" w14:textId="77777777" w:rsidR="00BC3912" w:rsidRPr="002602A3" w:rsidRDefault="00BC3912" w:rsidP="00BC3912">
            <w:pPr>
              <w:widowControl/>
              <w:jc w:val="center"/>
              <w:rPr>
                <w:sz w:val="22"/>
                <w:szCs w:val="24"/>
              </w:rPr>
            </w:pPr>
            <w:r w:rsidRPr="002602A3">
              <w:rPr>
                <w:sz w:val="22"/>
                <w:szCs w:val="24"/>
              </w:rPr>
              <w:t>0.028</w:t>
            </w:r>
          </w:p>
        </w:tc>
        <w:tc>
          <w:tcPr>
            <w:tcW w:w="0" w:type="auto"/>
            <w:tcBorders>
              <w:top w:val="single" w:sz="4" w:space="0" w:color="auto"/>
              <w:left w:val="nil"/>
              <w:bottom w:val="single" w:sz="4" w:space="0" w:color="auto"/>
              <w:right w:val="nil"/>
            </w:tcBorders>
            <w:shd w:val="clear" w:color="auto" w:fill="auto"/>
            <w:noWrap/>
          </w:tcPr>
          <w:p w14:paraId="32D80DDA" w14:textId="21BFED94" w:rsidR="00BC3912" w:rsidRPr="002602A3" w:rsidRDefault="00BC3912" w:rsidP="00BC3912">
            <w:pPr>
              <w:widowControl/>
              <w:jc w:val="center"/>
              <w:rPr>
                <w:sz w:val="22"/>
                <w:szCs w:val="24"/>
              </w:rPr>
            </w:pPr>
            <w:r w:rsidRPr="002602A3">
              <w:rPr>
                <w:sz w:val="22"/>
                <w:szCs w:val="24"/>
              </w:rPr>
              <w:t>0.015</w:t>
            </w:r>
          </w:p>
        </w:tc>
        <w:tc>
          <w:tcPr>
            <w:tcW w:w="0" w:type="auto"/>
            <w:tcBorders>
              <w:top w:val="single" w:sz="4" w:space="0" w:color="auto"/>
              <w:left w:val="nil"/>
              <w:bottom w:val="single" w:sz="4" w:space="0" w:color="auto"/>
              <w:right w:val="nil"/>
            </w:tcBorders>
            <w:shd w:val="clear" w:color="auto" w:fill="auto"/>
            <w:noWrap/>
          </w:tcPr>
          <w:p w14:paraId="259823A9" w14:textId="77777777" w:rsidR="00BC3912" w:rsidRPr="002602A3" w:rsidRDefault="00BC3912" w:rsidP="00BC3912">
            <w:pPr>
              <w:widowControl/>
              <w:jc w:val="center"/>
              <w:rPr>
                <w:sz w:val="22"/>
                <w:szCs w:val="24"/>
              </w:rPr>
            </w:pPr>
            <w:r w:rsidRPr="002602A3">
              <w:rPr>
                <w:sz w:val="22"/>
                <w:szCs w:val="24"/>
              </w:rPr>
              <w:t>32</w:t>
            </w:r>
          </w:p>
        </w:tc>
        <w:tc>
          <w:tcPr>
            <w:tcW w:w="0" w:type="auto"/>
            <w:tcBorders>
              <w:top w:val="single" w:sz="4" w:space="0" w:color="auto"/>
              <w:left w:val="nil"/>
              <w:bottom w:val="single" w:sz="4" w:space="0" w:color="auto"/>
              <w:right w:val="nil"/>
            </w:tcBorders>
            <w:shd w:val="clear" w:color="auto" w:fill="auto"/>
            <w:noWrap/>
          </w:tcPr>
          <w:p w14:paraId="589CDE77" w14:textId="77777777" w:rsidR="00BC3912" w:rsidRPr="002602A3" w:rsidRDefault="00BC3912" w:rsidP="00BC3912">
            <w:pPr>
              <w:widowControl/>
              <w:jc w:val="center"/>
              <w:rPr>
                <w:sz w:val="22"/>
                <w:szCs w:val="24"/>
              </w:rPr>
            </w:pPr>
            <w:r w:rsidRPr="002602A3">
              <w:rPr>
                <w:sz w:val="22"/>
                <w:szCs w:val="24"/>
              </w:rPr>
              <w:t>3.76</w:t>
            </w:r>
          </w:p>
        </w:tc>
        <w:tc>
          <w:tcPr>
            <w:tcW w:w="0" w:type="auto"/>
            <w:tcBorders>
              <w:top w:val="single" w:sz="4" w:space="0" w:color="auto"/>
              <w:left w:val="nil"/>
              <w:bottom w:val="single" w:sz="4" w:space="0" w:color="auto"/>
              <w:right w:val="nil"/>
            </w:tcBorders>
            <w:shd w:val="clear" w:color="auto" w:fill="auto"/>
            <w:noWrap/>
          </w:tcPr>
          <w:p w14:paraId="150F4D6E" w14:textId="77777777" w:rsidR="00BC3912" w:rsidRPr="002602A3" w:rsidRDefault="00BC3912" w:rsidP="00BC3912">
            <w:pPr>
              <w:widowControl/>
              <w:jc w:val="center"/>
              <w:rPr>
                <w:sz w:val="22"/>
                <w:szCs w:val="24"/>
              </w:rPr>
            </w:pPr>
            <w:r w:rsidRPr="002602A3">
              <w:rPr>
                <w:sz w:val="22"/>
                <w:szCs w:val="24"/>
              </w:rPr>
              <w:t>0.66</w:t>
            </w:r>
          </w:p>
        </w:tc>
        <w:tc>
          <w:tcPr>
            <w:tcW w:w="0" w:type="auto"/>
            <w:tcBorders>
              <w:top w:val="single" w:sz="4" w:space="0" w:color="auto"/>
              <w:left w:val="nil"/>
              <w:bottom w:val="single" w:sz="4" w:space="0" w:color="auto"/>
              <w:right w:val="nil"/>
            </w:tcBorders>
            <w:shd w:val="clear" w:color="auto" w:fill="auto"/>
            <w:noWrap/>
          </w:tcPr>
          <w:p w14:paraId="071A3268" w14:textId="570BF65D" w:rsidR="00BC3912" w:rsidRPr="002602A3" w:rsidRDefault="00BC3912" w:rsidP="00BC3912">
            <w:pPr>
              <w:widowControl/>
              <w:jc w:val="center"/>
              <w:rPr>
                <w:sz w:val="22"/>
                <w:szCs w:val="24"/>
              </w:rPr>
            </w:pPr>
            <w:r w:rsidRPr="001B1EE3">
              <w:t xml:space="preserve">0.001 </w:t>
            </w:r>
          </w:p>
        </w:tc>
        <w:tc>
          <w:tcPr>
            <w:tcW w:w="0" w:type="auto"/>
            <w:tcBorders>
              <w:top w:val="single" w:sz="4" w:space="0" w:color="auto"/>
              <w:left w:val="nil"/>
              <w:bottom w:val="single" w:sz="4" w:space="0" w:color="auto"/>
              <w:right w:val="nil"/>
            </w:tcBorders>
            <w:shd w:val="clear" w:color="auto" w:fill="auto"/>
            <w:noWrap/>
          </w:tcPr>
          <w:p w14:paraId="130C7129" w14:textId="77777777" w:rsidR="00BC3912" w:rsidRPr="002602A3" w:rsidRDefault="00BC3912" w:rsidP="00BC3912">
            <w:pPr>
              <w:widowControl/>
              <w:jc w:val="center"/>
              <w:rPr>
                <w:rFonts w:ascii="Times New Roman" w:eastAsia="游ゴシック" w:hAnsi="Times New Roman" w:cs="Times New Roman"/>
                <w:color w:val="000000"/>
                <w:kern w:val="0"/>
                <w:sz w:val="22"/>
                <w:szCs w:val="24"/>
              </w:rPr>
            </w:pPr>
            <w:r w:rsidRPr="002602A3">
              <w:rPr>
                <w:rFonts w:ascii="Times New Roman" w:eastAsia="游ゴシック" w:hAnsi="Times New Roman" w:cs="Times New Roman"/>
                <w:color w:val="000000"/>
                <w:kern w:val="0"/>
                <w:sz w:val="22"/>
                <w:szCs w:val="24"/>
              </w:rPr>
              <w:t>**</w:t>
            </w:r>
          </w:p>
        </w:tc>
        <w:tc>
          <w:tcPr>
            <w:tcW w:w="0" w:type="auto"/>
            <w:tcBorders>
              <w:top w:val="single" w:sz="4" w:space="0" w:color="auto"/>
              <w:left w:val="nil"/>
              <w:bottom w:val="single" w:sz="4" w:space="0" w:color="auto"/>
              <w:right w:val="nil"/>
            </w:tcBorders>
          </w:tcPr>
          <w:p w14:paraId="5F5E0045" w14:textId="77777777" w:rsidR="00BC3912" w:rsidRPr="002602A3" w:rsidRDefault="00BC3912" w:rsidP="00BC3912">
            <w:pPr>
              <w:widowControl/>
              <w:jc w:val="center"/>
              <w:rPr>
                <w:sz w:val="22"/>
                <w:szCs w:val="24"/>
              </w:rPr>
            </w:pPr>
            <w:r w:rsidRPr="002602A3">
              <w:rPr>
                <w:sz w:val="22"/>
                <w:szCs w:val="24"/>
              </w:rPr>
              <w:t>0.00</w:t>
            </w:r>
          </w:p>
        </w:tc>
      </w:tr>
    </w:tbl>
    <w:p w14:paraId="67D599F1" w14:textId="2919498A" w:rsidR="00670920" w:rsidRDefault="00670920" w:rsidP="003103BE"/>
    <w:p w14:paraId="379AA975" w14:textId="3E36E738" w:rsidR="00C94257" w:rsidRPr="00E92609" w:rsidRDefault="00C94257" w:rsidP="002602A3">
      <w:pPr>
        <w:pStyle w:val="21"/>
      </w:pPr>
      <w:r w:rsidRPr="00CA3AE0">
        <w:rPr>
          <w:rFonts w:hint="eastAsia"/>
          <w:color w:val="auto"/>
        </w:rPr>
        <w:t>E</w:t>
      </w:r>
      <w:r w:rsidRPr="00CA3AE0">
        <w:rPr>
          <w:color w:val="auto"/>
        </w:rPr>
        <w:t>xperiment</w:t>
      </w:r>
      <w:r>
        <w:rPr>
          <w:color w:val="auto"/>
        </w:rPr>
        <w:t xml:space="preserve"> </w:t>
      </w:r>
      <w:r w:rsidRPr="00CA3AE0">
        <w:rPr>
          <w:color w:val="auto"/>
        </w:rPr>
        <w:t>1</w:t>
      </w:r>
      <w:r>
        <w:rPr>
          <w:color w:val="auto"/>
        </w:rPr>
        <w:t>b</w:t>
      </w:r>
    </w:p>
    <w:p w14:paraId="67F2E07F" w14:textId="5A8FD7BA" w:rsidR="003171C8" w:rsidRPr="002602A3" w:rsidRDefault="00E41D81" w:rsidP="003171C8">
      <w:pPr>
        <w:jc w:val="left"/>
      </w:pPr>
      <w:r w:rsidRPr="00902A29">
        <w:rPr>
          <w:b/>
          <w:bCs/>
        </w:rPr>
        <w:t>Table S2.</w:t>
      </w:r>
      <w:r w:rsidR="003171C8" w:rsidRPr="003171C8">
        <w:t xml:space="preserve"> </w:t>
      </w:r>
      <w:r w:rsidR="003171C8" w:rsidRPr="002602A3">
        <w:t>Summary of serial dependence effect (single regression analyses) for Experiment 1</w:t>
      </w:r>
      <w:r w:rsidR="003171C8">
        <w:t>b</w:t>
      </w:r>
      <w:r w:rsidR="005250CC">
        <w:t>.</w:t>
      </w:r>
    </w:p>
    <w:p w14:paraId="669B4D26" w14:textId="2A83BA75" w:rsidR="00670920" w:rsidRPr="00902A29" w:rsidRDefault="003171C8" w:rsidP="00BD2A04">
      <w:pPr>
        <w:jc w:val="left"/>
      </w:pPr>
      <w:proofErr w:type="spellStart"/>
      <w:r w:rsidRPr="002602A3">
        <w:t>NoD</w:t>
      </w:r>
      <w:proofErr w:type="spellEnd"/>
      <w:r w:rsidRPr="002602A3">
        <w:t xml:space="preserve"> indicates the number of dos and Ans indicates the participant’s response.</w:t>
      </w:r>
    </w:p>
    <w:tbl>
      <w:tblPr>
        <w:tblpPr w:leftFromText="142" w:rightFromText="142" w:vertAnchor="text" w:tblpY="45"/>
        <w:tblW w:w="0" w:type="auto"/>
        <w:tblCellMar>
          <w:left w:w="99" w:type="dxa"/>
          <w:right w:w="99" w:type="dxa"/>
        </w:tblCellMar>
        <w:tblLook w:val="04A0" w:firstRow="1" w:lastRow="0" w:firstColumn="1" w:lastColumn="0" w:noHBand="0" w:noVBand="1"/>
      </w:tblPr>
      <w:tblGrid>
        <w:gridCol w:w="1025"/>
        <w:gridCol w:w="1548"/>
        <w:gridCol w:w="938"/>
        <w:gridCol w:w="418"/>
        <w:gridCol w:w="877"/>
        <w:gridCol w:w="767"/>
        <w:gridCol w:w="1237"/>
        <w:gridCol w:w="528"/>
        <w:gridCol w:w="788"/>
      </w:tblGrid>
      <w:tr w:rsidR="00E313F8" w:rsidRPr="00610CAC" w14:paraId="1389AA79" w14:textId="77777777" w:rsidTr="00CA3AE0">
        <w:trPr>
          <w:trHeight w:val="360"/>
        </w:trPr>
        <w:tc>
          <w:tcPr>
            <w:tcW w:w="0" w:type="auto"/>
            <w:tcBorders>
              <w:top w:val="single" w:sz="4" w:space="0" w:color="auto"/>
              <w:left w:val="nil"/>
              <w:bottom w:val="single" w:sz="4" w:space="0" w:color="auto"/>
              <w:right w:val="nil"/>
            </w:tcBorders>
            <w:shd w:val="clear" w:color="auto" w:fill="auto"/>
            <w:noWrap/>
            <w:vAlign w:val="center"/>
            <w:hideMark/>
          </w:tcPr>
          <w:p w14:paraId="74F0760F" w14:textId="77777777" w:rsidR="00E313F8" w:rsidRPr="002602A3" w:rsidRDefault="00E313F8" w:rsidP="00CA3AE0">
            <w:pPr>
              <w:widowControl/>
              <w:jc w:val="center"/>
              <w:rPr>
                <w:rFonts w:eastAsia="游ゴシック" w:cstheme="minorHAnsi"/>
                <w:b/>
                <w:bCs/>
                <w:color w:val="000000"/>
                <w:kern w:val="0"/>
                <w:sz w:val="22"/>
                <w:szCs w:val="24"/>
              </w:rPr>
            </w:pPr>
            <w:r w:rsidRPr="00610CAC">
              <w:rPr>
                <w:rFonts w:cstheme="minorHAnsi"/>
                <w:b/>
                <w:bCs/>
                <w:sz w:val="22"/>
                <w:szCs w:val="24"/>
              </w:rPr>
              <w:t>Factor</w:t>
            </w:r>
          </w:p>
        </w:tc>
        <w:tc>
          <w:tcPr>
            <w:tcW w:w="0" w:type="auto"/>
            <w:tcBorders>
              <w:top w:val="single" w:sz="4" w:space="0" w:color="auto"/>
              <w:left w:val="nil"/>
              <w:bottom w:val="single" w:sz="4" w:space="0" w:color="auto"/>
              <w:right w:val="nil"/>
            </w:tcBorders>
            <w:shd w:val="clear" w:color="auto" w:fill="auto"/>
            <w:noWrap/>
            <w:vAlign w:val="center"/>
            <w:hideMark/>
          </w:tcPr>
          <w:p w14:paraId="47EE2345" w14:textId="77777777" w:rsidR="00E313F8" w:rsidRPr="002602A3" w:rsidRDefault="00E313F8" w:rsidP="00CA3AE0">
            <w:pPr>
              <w:widowControl/>
              <w:jc w:val="center"/>
              <w:rPr>
                <w:rFonts w:eastAsia="游ゴシック" w:cstheme="minorHAnsi"/>
                <w:b/>
                <w:bCs/>
                <w:color w:val="000000"/>
                <w:kern w:val="0"/>
                <w:sz w:val="22"/>
                <w:szCs w:val="24"/>
              </w:rPr>
            </w:pPr>
            <w:r w:rsidRPr="002602A3">
              <w:rPr>
                <w:rFonts w:eastAsia="游ゴシック" w:cstheme="minorHAnsi"/>
                <w:b/>
                <w:bCs/>
                <w:color w:val="000000"/>
                <w:kern w:val="0"/>
                <w:sz w:val="22"/>
                <w:szCs w:val="24"/>
              </w:rPr>
              <w:t>Average effect</w:t>
            </w:r>
          </w:p>
        </w:tc>
        <w:tc>
          <w:tcPr>
            <w:tcW w:w="0" w:type="auto"/>
            <w:tcBorders>
              <w:top w:val="single" w:sz="4" w:space="0" w:color="auto"/>
              <w:left w:val="nil"/>
              <w:bottom w:val="single" w:sz="4" w:space="0" w:color="auto"/>
              <w:right w:val="nil"/>
            </w:tcBorders>
            <w:shd w:val="clear" w:color="auto" w:fill="auto"/>
            <w:noWrap/>
            <w:vAlign w:val="center"/>
            <w:hideMark/>
          </w:tcPr>
          <w:p w14:paraId="15CBF7CB" w14:textId="0CE3C7A5" w:rsidR="00E313F8" w:rsidRPr="002602A3" w:rsidRDefault="00E313F8" w:rsidP="00CA3AE0">
            <w:pPr>
              <w:widowControl/>
              <w:jc w:val="center"/>
              <w:rPr>
                <w:rFonts w:eastAsia="游ゴシック" w:cstheme="minorHAnsi"/>
                <w:b/>
                <w:bCs/>
                <w:color w:val="000000"/>
                <w:kern w:val="0"/>
                <w:sz w:val="22"/>
                <w:szCs w:val="24"/>
              </w:rPr>
            </w:pPr>
            <w:r w:rsidRPr="002602A3">
              <w:rPr>
                <w:rFonts w:eastAsia="游ゴシック" w:cstheme="minorHAnsi"/>
                <w:b/>
                <w:bCs/>
                <w:color w:val="000000"/>
                <w:kern w:val="0"/>
                <w:sz w:val="22"/>
                <w:szCs w:val="24"/>
              </w:rPr>
              <w:t>95% CI</w:t>
            </w:r>
          </w:p>
        </w:tc>
        <w:tc>
          <w:tcPr>
            <w:tcW w:w="0" w:type="auto"/>
            <w:tcBorders>
              <w:top w:val="single" w:sz="4" w:space="0" w:color="auto"/>
              <w:left w:val="nil"/>
              <w:bottom w:val="single" w:sz="4" w:space="0" w:color="auto"/>
              <w:right w:val="nil"/>
            </w:tcBorders>
            <w:shd w:val="clear" w:color="auto" w:fill="auto"/>
            <w:noWrap/>
            <w:vAlign w:val="center"/>
            <w:hideMark/>
          </w:tcPr>
          <w:p w14:paraId="4CEDE589" w14:textId="77777777" w:rsidR="00E313F8" w:rsidRPr="002602A3" w:rsidRDefault="00E313F8" w:rsidP="00CA3AE0">
            <w:pPr>
              <w:widowControl/>
              <w:jc w:val="center"/>
              <w:rPr>
                <w:rFonts w:eastAsia="游ゴシック" w:cstheme="minorHAnsi"/>
                <w:b/>
                <w:bCs/>
                <w:color w:val="000000"/>
                <w:kern w:val="0"/>
                <w:sz w:val="22"/>
                <w:szCs w:val="24"/>
              </w:rPr>
            </w:pPr>
            <w:r w:rsidRPr="002602A3">
              <w:rPr>
                <w:rFonts w:eastAsia="游ゴシック" w:cstheme="minorHAnsi"/>
                <w:b/>
                <w:bCs/>
                <w:color w:val="000000"/>
                <w:kern w:val="0"/>
                <w:sz w:val="22"/>
                <w:szCs w:val="24"/>
              </w:rPr>
              <w:t>N</w:t>
            </w:r>
          </w:p>
        </w:tc>
        <w:tc>
          <w:tcPr>
            <w:tcW w:w="0" w:type="auto"/>
            <w:tcBorders>
              <w:top w:val="single" w:sz="4" w:space="0" w:color="auto"/>
              <w:left w:val="nil"/>
              <w:bottom w:val="single" w:sz="4" w:space="0" w:color="auto"/>
              <w:right w:val="nil"/>
            </w:tcBorders>
            <w:shd w:val="clear" w:color="auto" w:fill="auto"/>
            <w:noWrap/>
            <w:vAlign w:val="center"/>
            <w:hideMark/>
          </w:tcPr>
          <w:p w14:paraId="5D8B9AD9" w14:textId="77777777" w:rsidR="00E313F8" w:rsidRPr="002602A3" w:rsidRDefault="00E313F8" w:rsidP="00CA3AE0">
            <w:pPr>
              <w:widowControl/>
              <w:jc w:val="center"/>
              <w:rPr>
                <w:rFonts w:eastAsia="游ゴシック" w:cstheme="minorHAnsi"/>
                <w:b/>
                <w:bCs/>
                <w:color w:val="000000"/>
                <w:kern w:val="0"/>
                <w:sz w:val="22"/>
                <w:szCs w:val="24"/>
              </w:rPr>
            </w:pPr>
            <w:r w:rsidRPr="002602A3">
              <w:rPr>
                <w:rFonts w:eastAsia="游ゴシック" w:cstheme="minorHAnsi"/>
                <w:b/>
                <w:bCs/>
                <w:i/>
                <w:iCs/>
                <w:color w:val="000000"/>
                <w:kern w:val="0"/>
                <w:sz w:val="22"/>
                <w:szCs w:val="24"/>
              </w:rPr>
              <w:t>t</w:t>
            </w:r>
            <w:r w:rsidRPr="002602A3">
              <w:rPr>
                <w:rFonts w:eastAsia="游ゴシック" w:cstheme="minorHAnsi"/>
                <w:b/>
                <w:bCs/>
                <w:color w:val="000000"/>
                <w:kern w:val="0"/>
                <w:sz w:val="22"/>
                <w:szCs w:val="24"/>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14:paraId="4FC06E1E" w14:textId="77777777" w:rsidR="00E313F8" w:rsidRPr="002602A3" w:rsidRDefault="00E313F8" w:rsidP="00CA3AE0">
            <w:pPr>
              <w:widowControl/>
              <w:jc w:val="center"/>
              <w:rPr>
                <w:rFonts w:eastAsia="游ゴシック" w:cstheme="minorHAnsi"/>
                <w:b/>
                <w:bCs/>
                <w:i/>
                <w:iCs/>
                <w:color w:val="000000"/>
                <w:kern w:val="0"/>
                <w:sz w:val="22"/>
                <w:szCs w:val="24"/>
              </w:rPr>
            </w:pPr>
            <w:r w:rsidRPr="002602A3">
              <w:rPr>
                <w:rFonts w:eastAsia="游ゴシック" w:cstheme="minorHAnsi"/>
                <w:b/>
                <w:bCs/>
                <w:i/>
                <w:iCs/>
                <w:color w:val="000000"/>
                <w:kern w:val="0"/>
                <w:sz w:val="22"/>
                <w:szCs w:val="24"/>
              </w:rPr>
              <w:t>d</w:t>
            </w:r>
          </w:p>
        </w:tc>
        <w:tc>
          <w:tcPr>
            <w:tcW w:w="0" w:type="auto"/>
            <w:tcBorders>
              <w:top w:val="single" w:sz="4" w:space="0" w:color="auto"/>
              <w:left w:val="nil"/>
              <w:bottom w:val="single" w:sz="4" w:space="0" w:color="auto"/>
              <w:right w:val="nil"/>
            </w:tcBorders>
            <w:shd w:val="clear" w:color="auto" w:fill="auto"/>
            <w:noWrap/>
            <w:vAlign w:val="center"/>
            <w:hideMark/>
          </w:tcPr>
          <w:p w14:paraId="244D5555" w14:textId="77777777" w:rsidR="00E313F8" w:rsidRPr="002602A3" w:rsidRDefault="00E313F8" w:rsidP="00CA3AE0">
            <w:pPr>
              <w:widowControl/>
              <w:jc w:val="center"/>
              <w:rPr>
                <w:rFonts w:eastAsia="游ゴシック" w:cstheme="minorHAnsi"/>
                <w:b/>
                <w:bCs/>
                <w:color w:val="000000"/>
                <w:kern w:val="0"/>
                <w:sz w:val="22"/>
                <w:szCs w:val="24"/>
              </w:rPr>
            </w:pPr>
            <w:proofErr w:type="spellStart"/>
            <w:r w:rsidRPr="002602A3">
              <w:rPr>
                <w:rFonts w:eastAsia="游ゴシック" w:cstheme="minorHAnsi"/>
                <w:b/>
                <w:bCs/>
                <w:i/>
                <w:iCs/>
                <w:color w:val="000000"/>
                <w:kern w:val="0"/>
                <w:sz w:val="22"/>
                <w:szCs w:val="24"/>
              </w:rPr>
              <w:t>Adj.p</w:t>
            </w:r>
            <w:proofErr w:type="spellEnd"/>
            <w:r w:rsidRPr="002602A3">
              <w:rPr>
                <w:rFonts w:eastAsia="游ゴシック" w:cstheme="minorHAnsi"/>
                <w:b/>
                <w:bCs/>
                <w:color w:val="000000"/>
                <w:kern w:val="0"/>
                <w:sz w:val="22"/>
                <w:szCs w:val="24"/>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14:paraId="45CF6EF4" w14:textId="77777777" w:rsidR="00E313F8" w:rsidRPr="002602A3" w:rsidRDefault="00E313F8" w:rsidP="00CA3AE0">
            <w:pPr>
              <w:widowControl/>
              <w:jc w:val="center"/>
              <w:rPr>
                <w:rFonts w:eastAsia="游ゴシック" w:cstheme="minorHAnsi"/>
                <w:color w:val="000000"/>
                <w:kern w:val="0"/>
                <w:sz w:val="22"/>
                <w:szCs w:val="24"/>
              </w:rPr>
            </w:pPr>
          </w:p>
        </w:tc>
        <w:tc>
          <w:tcPr>
            <w:tcW w:w="0" w:type="auto"/>
            <w:tcBorders>
              <w:top w:val="single" w:sz="4" w:space="0" w:color="auto"/>
              <w:left w:val="nil"/>
              <w:bottom w:val="single" w:sz="4" w:space="0" w:color="auto"/>
              <w:right w:val="nil"/>
            </w:tcBorders>
            <w:vAlign w:val="center"/>
          </w:tcPr>
          <w:p w14:paraId="41E04EA6" w14:textId="77777777" w:rsidR="00E313F8" w:rsidRPr="002602A3" w:rsidRDefault="00E313F8" w:rsidP="00CA3AE0">
            <w:pPr>
              <w:widowControl/>
              <w:jc w:val="center"/>
              <w:rPr>
                <w:rFonts w:eastAsia="游ゴシック" w:cstheme="minorHAnsi"/>
                <w:b/>
                <w:bCs/>
                <w:color w:val="000000"/>
                <w:kern w:val="0"/>
                <w:sz w:val="22"/>
                <w:szCs w:val="24"/>
              </w:rPr>
            </w:pPr>
            <w:r w:rsidRPr="002602A3">
              <w:rPr>
                <w:rFonts w:eastAsia="游ゴシック" w:cstheme="minorHAnsi"/>
                <w:b/>
                <w:bCs/>
                <w:color w:val="000000"/>
                <w:kern w:val="0"/>
                <w:sz w:val="22"/>
                <w:szCs w:val="24"/>
              </w:rPr>
              <w:t>Mean</w:t>
            </w:r>
          </w:p>
          <w:p w14:paraId="5535FF22" w14:textId="77777777" w:rsidR="00E313F8" w:rsidRPr="002602A3" w:rsidRDefault="00E313F8" w:rsidP="00CA3AE0">
            <w:pPr>
              <w:widowControl/>
              <w:jc w:val="center"/>
              <w:rPr>
                <w:rFonts w:eastAsia="游ゴシック" w:cstheme="minorHAnsi"/>
                <w:b/>
                <w:bCs/>
                <w:color w:val="000000"/>
                <w:kern w:val="0"/>
                <w:sz w:val="22"/>
                <w:szCs w:val="24"/>
              </w:rPr>
            </w:pPr>
            <w:proofErr w:type="gramStart"/>
            <w:r w:rsidRPr="002602A3">
              <w:rPr>
                <w:rFonts w:eastAsia="游ゴシック" w:cstheme="minorHAnsi"/>
                <w:b/>
                <w:bCs/>
                <w:color w:val="000000"/>
                <w:kern w:val="0"/>
                <w:sz w:val="22"/>
                <w:szCs w:val="24"/>
              </w:rPr>
              <w:t>adj.R</w:t>
            </w:r>
            <w:proofErr w:type="gramEnd"/>
            <w:r w:rsidRPr="002602A3">
              <w:rPr>
                <w:rFonts w:eastAsia="游ゴシック" w:cstheme="minorHAnsi"/>
                <w:b/>
                <w:bCs/>
                <w:color w:val="000000"/>
                <w:kern w:val="0"/>
                <w:sz w:val="22"/>
                <w:szCs w:val="24"/>
                <w:vertAlign w:val="superscript"/>
              </w:rPr>
              <w:t>2</w:t>
            </w:r>
          </w:p>
        </w:tc>
      </w:tr>
      <w:tr w:rsidR="002D044C" w:rsidRPr="00610CAC" w14:paraId="11BDBCAE"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235DA5BF" w14:textId="77777777" w:rsidR="002D044C" w:rsidRPr="00610CAC" w:rsidRDefault="002D044C" w:rsidP="002D044C">
            <w:pPr>
              <w:widowControl/>
              <w:jc w:val="center"/>
              <w:rPr>
                <w:rFonts w:cstheme="minorHAnsi"/>
                <w:sz w:val="22"/>
                <w:szCs w:val="24"/>
              </w:rPr>
            </w:pPr>
            <w:r w:rsidRPr="00E92609">
              <w:rPr>
                <w:rFonts w:cstheme="minorHAnsi"/>
                <w:sz w:val="22"/>
                <w:szCs w:val="24"/>
              </w:rPr>
              <w:t>n</w:t>
            </w:r>
            <w:r w:rsidRPr="00610CAC">
              <w:rPr>
                <w:rFonts w:cstheme="minorHAnsi"/>
                <w:sz w:val="22"/>
                <w:szCs w:val="24"/>
              </w:rPr>
              <w:t xml:space="preserve">-1 </w:t>
            </w:r>
            <w:proofErr w:type="spellStart"/>
            <w:r w:rsidRPr="00610CAC">
              <w:rPr>
                <w:rFonts w:cstheme="minorHAnsi"/>
                <w:sz w:val="22"/>
                <w:szCs w:val="24"/>
              </w:rPr>
              <w:t>NoD</w:t>
            </w:r>
            <w:proofErr w:type="spellEnd"/>
          </w:p>
        </w:tc>
        <w:tc>
          <w:tcPr>
            <w:tcW w:w="0" w:type="auto"/>
            <w:tcBorders>
              <w:top w:val="nil"/>
              <w:left w:val="nil"/>
              <w:bottom w:val="nil"/>
              <w:right w:val="nil"/>
            </w:tcBorders>
            <w:shd w:val="clear" w:color="auto" w:fill="auto"/>
            <w:noWrap/>
            <w:vAlign w:val="center"/>
          </w:tcPr>
          <w:p w14:paraId="5AAC564B" w14:textId="3ADF440C" w:rsidR="002D044C" w:rsidRPr="002602A3" w:rsidRDefault="002D044C" w:rsidP="002D044C">
            <w:pPr>
              <w:widowControl/>
              <w:jc w:val="center"/>
              <w:rPr>
                <w:rFonts w:eastAsia="游ゴシック" w:cstheme="minorHAnsi"/>
                <w:b/>
                <w:bCs/>
                <w:color w:val="000000"/>
                <w:kern w:val="0"/>
                <w:szCs w:val="21"/>
              </w:rPr>
            </w:pPr>
            <w:r w:rsidRPr="002602A3">
              <w:rPr>
                <w:rFonts w:eastAsia="游ゴシック" w:cstheme="minorHAnsi"/>
                <w:color w:val="000000"/>
                <w:sz w:val="22"/>
              </w:rPr>
              <w:t>0.001</w:t>
            </w:r>
          </w:p>
        </w:tc>
        <w:tc>
          <w:tcPr>
            <w:tcW w:w="0" w:type="auto"/>
            <w:tcBorders>
              <w:top w:val="nil"/>
              <w:left w:val="nil"/>
              <w:bottom w:val="nil"/>
              <w:right w:val="nil"/>
            </w:tcBorders>
            <w:shd w:val="clear" w:color="auto" w:fill="auto"/>
            <w:noWrap/>
            <w:vAlign w:val="center"/>
          </w:tcPr>
          <w:p w14:paraId="20776725" w14:textId="6440C294" w:rsidR="002D044C" w:rsidRPr="002602A3" w:rsidRDefault="002D044C" w:rsidP="002D044C">
            <w:pPr>
              <w:widowControl/>
              <w:jc w:val="center"/>
              <w:rPr>
                <w:rFonts w:eastAsia="游ゴシック" w:cstheme="minorHAnsi"/>
                <w:b/>
                <w:bCs/>
                <w:color w:val="000000"/>
                <w:kern w:val="0"/>
                <w:szCs w:val="21"/>
              </w:rPr>
            </w:pPr>
            <w:r w:rsidRPr="002602A3">
              <w:rPr>
                <w:rFonts w:eastAsia="游ゴシック" w:cstheme="minorHAnsi"/>
                <w:color w:val="000000"/>
                <w:sz w:val="22"/>
              </w:rPr>
              <w:t>0.014</w:t>
            </w:r>
          </w:p>
        </w:tc>
        <w:tc>
          <w:tcPr>
            <w:tcW w:w="0" w:type="auto"/>
            <w:tcBorders>
              <w:top w:val="nil"/>
              <w:left w:val="nil"/>
              <w:bottom w:val="nil"/>
              <w:right w:val="nil"/>
            </w:tcBorders>
            <w:shd w:val="clear" w:color="auto" w:fill="auto"/>
            <w:noWrap/>
            <w:vAlign w:val="center"/>
          </w:tcPr>
          <w:p w14:paraId="1FBCBF80" w14:textId="7329ED3B" w:rsidR="002D044C" w:rsidRPr="002602A3" w:rsidRDefault="002D044C" w:rsidP="002D044C">
            <w:pPr>
              <w:widowControl/>
              <w:jc w:val="center"/>
              <w:rPr>
                <w:rFonts w:eastAsia="游ゴシック" w:cstheme="minorHAnsi"/>
                <w:b/>
                <w:bCs/>
                <w:color w:val="000000"/>
                <w:kern w:val="0"/>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270B48CD" w14:textId="5F339961" w:rsidR="002D044C" w:rsidRPr="002602A3" w:rsidRDefault="002D044C" w:rsidP="002D044C">
            <w:pPr>
              <w:widowControl/>
              <w:jc w:val="center"/>
              <w:rPr>
                <w:rFonts w:eastAsia="游ゴシック" w:cstheme="minorHAnsi"/>
                <w:b/>
                <w:bCs/>
                <w:i/>
                <w:iCs/>
                <w:color w:val="000000"/>
                <w:kern w:val="0"/>
                <w:szCs w:val="21"/>
              </w:rPr>
            </w:pPr>
            <w:r w:rsidRPr="002602A3">
              <w:rPr>
                <w:rFonts w:eastAsia="游ゴシック" w:cstheme="minorHAnsi"/>
                <w:color w:val="000000"/>
                <w:sz w:val="22"/>
              </w:rPr>
              <w:t>0.090</w:t>
            </w:r>
          </w:p>
        </w:tc>
        <w:tc>
          <w:tcPr>
            <w:tcW w:w="0" w:type="auto"/>
            <w:tcBorders>
              <w:top w:val="nil"/>
              <w:left w:val="nil"/>
              <w:bottom w:val="nil"/>
              <w:right w:val="nil"/>
            </w:tcBorders>
            <w:shd w:val="clear" w:color="auto" w:fill="auto"/>
            <w:noWrap/>
            <w:vAlign w:val="center"/>
          </w:tcPr>
          <w:p w14:paraId="76F495E5" w14:textId="057FEE2C" w:rsidR="002D044C" w:rsidRPr="002602A3" w:rsidRDefault="002D044C" w:rsidP="002D044C">
            <w:pPr>
              <w:widowControl/>
              <w:jc w:val="center"/>
              <w:rPr>
                <w:rFonts w:eastAsia="游ゴシック" w:cstheme="minorHAnsi"/>
                <w:b/>
                <w:bCs/>
                <w:i/>
                <w:iCs/>
                <w:color w:val="000000"/>
                <w:kern w:val="0"/>
                <w:szCs w:val="21"/>
              </w:rPr>
            </w:pPr>
            <w:r w:rsidRPr="002602A3">
              <w:rPr>
                <w:rFonts w:eastAsia="游ゴシック" w:cstheme="minorHAnsi"/>
                <w:color w:val="000000"/>
                <w:sz w:val="22"/>
              </w:rPr>
              <w:t>0.016</w:t>
            </w:r>
          </w:p>
        </w:tc>
        <w:tc>
          <w:tcPr>
            <w:tcW w:w="0" w:type="auto"/>
            <w:tcBorders>
              <w:top w:val="nil"/>
              <w:left w:val="nil"/>
              <w:bottom w:val="nil"/>
              <w:right w:val="nil"/>
            </w:tcBorders>
            <w:shd w:val="clear" w:color="auto" w:fill="auto"/>
            <w:noWrap/>
          </w:tcPr>
          <w:p w14:paraId="20275F97" w14:textId="66969095" w:rsidR="002D044C" w:rsidRPr="002602A3" w:rsidRDefault="002D044C" w:rsidP="002D044C">
            <w:pPr>
              <w:widowControl/>
              <w:jc w:val="center"/>
              <w:rPr>
                <w:rFonts w:eastAsia="游ゴシック" w:cstheme="minorHAnsi"/>
                <w:b/>
                <w:bCs/>
                <w:i/>
                <w:iCs/>
                <w:color w:val="000000"/>
                <w:kern w:val="0"/>
                <w:szCs w:val="21"/>
              </w:rPr>
            </w:pPr>
            <w:r w:rsidRPr="00DE2ACE">
              <w:t>0.929</w:t>
            </w:r>
          </w:p>
        </w:tc>
        <w:tc>
          <w:tcPr>
            <w:tcW w:w="0" w:type="auto"/>
            <w:tcBorders>
              <w:top w:val="single" w:sz="4" w:space="0" w:color="auto"/>
              <w:left w:val="nil"/>
              <w:bottom w:val="single" w:sz="4" w:space="0" w:color="auto"/>
              <w:right w:val="nil"/>
            </w:tcBorders>
            <w:shd w:val="clear" w:color="auto" w:fill="auto"/>
            <w:noWrap/>
          </w:tcPr>
          <w:p w14:paraId="218ADED4" w14:textId="25131D4B" w:rsidR="002D044C" w:rsidRPr="002602A3" w:rsidRDefault="002D044C" w:rsidP="002D044C">
            <w:pPr>
              <w:widowControl/>
              <w:jc w:val="center"/>
              <w:rPr>
                <w:rFonts w:eastAsia="游ゴシック" w:cstheme="minorHAnsi"/>
                <w:color w:val="000000"/>
                <w:kern w:val="0"/>
                <w:sz w:val="22"/>
                <w:szCs w:val="24"/>
              </w:rPr>
            </w:pPr>
            <w:proofErr w:type="spellStart"/>
            <w:r w:rsidRPr="002602A3">
              <w:rPr>
                <w:rFonts w:eastAsia="游ゴシック" w:cstheme="minorHAnsi"/>
                <w:color w:val="000000"/>
                <w:kern w:val="0"/>
                <w:sz w:val="22"/>
                <w:szCs w:val="24"/>
              </w:rPr>
              <w:t>n.s</w:t>
            </w:r>
            <w:proofErr w:type="spellEnd"/>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67931C9E" w14:textId="047A2F72" w:rsidR="002D044C" w:rsidRPr="002602A3" w:rsidRDefault="002D044C" w:rsidP="002D044C">
            <w:pPr>
              <w:widowControl/>
              <w:jc w:val="center"/>
              <w:rPr>
                <w:rFonts w:eastAsia="游ゴシック" w:cstheme="minorHAnsi"/>
                <w:b/>
                <w:bCs/>
                <w:color w:val="000000"/>
                <w:kern w:val="0"/>
                <w:sz w:val="22"/>
                <w:szCs w:val="24"/>
              </w:rPr>
            </w:pPr>
            <w:r w:rsidRPr="002602A3">
              <w:rPr>
                <w:rFonts w:eastAsia="游ゴシック" w:cstheme="minorHAnsi"/>
                <w:color w:val="000000"/>
                <w:sz w:val="22"/>
              </w:rPr>
              <w:t>0.002</w:t>
            </w:r>
          </w:p>
        </w:tc>
      </w:tr>
      <w:tr w:rsidR="002D044C" w:rsidRPr="00610CAC" w14:paraId="60587825"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36FC2C8A" w14:textId="77777777" w:rsidR="002D044C" w:rsidRPr="00E92609" w:rsidRDefault="002D044C" w:rsidP="002D044C">
            <w:pPr>
              <w:widowControl/>
              <w:jc w:val="center"/>
              <w:rPr>
                <w:rFonts w:cstheme="minorHAnsi"/>
                <w:sz w:val="22"/>
                <w:szCs w:val="24"/>
              </w:rPr>
            </w:pPr>
            <w:r w:rsidRPr="00E92609">
              <w:rPr>
                <w:rFonts w:cstheme="minorHAnsi"/>
                <w:sz w:val="22"/>
                <w:szCs w:val="24"/>
              </w:rPr>
              <w:t>n</w:t>
            </w:r>
            <w:r w:rsidRPr="00610CAC">
              <w:rPr>
                <w:rFonts w:cstheme="minorHAnsi"/>
                <w:sz w:val="22"/>
                <w:szCs w:val="24"/>
              </w:rPr>
              <w:t xml:space="preserve">-2 </w:t>
            </w:r>
            <w:proofErr w:type="spellStart"/>
            <w:r w:rsidRPr="00610CAC">
              <w:rPr>
                <w:rFonts w:cstheme="minorHAnsi"/>
                <w:sz w:val="22"/>
                <w:szCs w:val="24"/>
              </w:rPr>
              <w:t>NoD</w:t>
            </w:r>
            <w:proofErr w:type="spellEnd"/>
          </w:p>
        </w:tc>
        <w:tc>
          <w:tcPr>
            <w:tcW w:w="0" w:type="auto"/>
            <w:tcBorders>
              <w:top w:val="nil"/>
              <w:left w:val="nil"/>
              <w:bottom w:val="nil"/>
              <w:right w:val="nil"/>
            </w:tcBorders>
            <w:shd w:val="clear" w:color="auto" w:fill="auto"/>
            <w:noWrap/>
            <w:vAlign w:val="center"/>
          </w:tcPr>
          <w:p w14:paraId="03456EFF" w14:textId="3E1B6927" w:rsidR="002D044C" w:rsidRPr="002602A3" w:rsidRDefault="002D044C" w:rsidP="002D044C">
            <w:pPr>
              <w:widowControl/>
              <w:jc w:val="center"/>
              <w:rPr>
                <w:rFonts w:cstheme="minorHAnsi"/>
                <w:szCs w:val="21"/>
              </w:rPr>
            </w:pPr>
            <w:r w:rsidRPr="002602A3">
              <w:rPr>
                <w:rFonts w:eastAsia="游ゴシック" w:cstheme="minorHAnsi"/>
                <w:color w:val="000000"/>
                <w:sz w:val="22"/>
              </w:rPr>
              <w:t>0.029</w:t>
            </w:r>
          </w:p>
        </w:tc>
        <w:tc>
          <w:tcPr>
            <w:tcW w:w="0" w:type="auto"/>
            <w:tcBorders>
              <w:top w:val="nil"/>
              <w:left w:val="nil"/>
              <w:bottom w:val="nil"/>
              <w:right w:val="nil"/>
            </w:tcBorders>
            <w:shd w:val="clear" w:color="auto" w:fill="auto"/>
            <w:noWrap/>
            <w:vAlign w:val="center"/>
          </w:tcPr>
          <w:p w14:paraId="19BFDD58" w14:textId="0FFD6601" w:rsidR="002D044C" w:rsidRPr="002602A3" w:rsidRDefault="002D044C" w:rsidP="002D044C">
            <w:pPr>
              <w:widowControl/>
              <w:jc w:val="center"/>
              <w:rPr>
                <w:rFonts w:cstheme="minorHAnsi"/>
                <w:szCs w:val="21"/>
              </w:rPr>
            </w:pPr>
            <w:r w:rsidRPr="002602A3">
              <w:rPr>
                <w:rFonts w:eastAsia="游ゴシック" w:cstheme="minorHAnsi"/>
                <w:color w:val="000000"/>
                <w:sz w:val="22"/>
              </w:rPr>
              <w:t>0.016</w:t>
            </w:r>
          </w:p>
        </w:tc>
        <w:tc>
          <w:tcPr>
            <w:tcW w:w="0" w:type="auto"/>
            <w:tcBorders>
              <w:top w:val="nil"/>
              <w:left w:val="nil"/>
              <w:bottom w:val="nil"/>
              <w:right w:val="nil"/>
            </w:tcBorders>
            <w:shd w:val="clear" w:color="auto" w:fill="auto"/>
            <w:noWrap/>
            <w:vAlign w:val="center"/>
          </w:tcPr>
          <w:p w14:paraId="709B2EFE" w14:textId="1298FD0F"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0C66B5B2" w14:textId="76A8ADD2" w:rsidR="002D044C" w:rsidRPr="002602A3" w:rsidRDefault="002D044C" w:rsidP="002D044C">
            <w:pPr>
              <w:widowControl/>
              <w:jc w:val="center"/>
              <w:rPr>
                <w:rFonts w:cstheme="minorHAnsi"/>
                <w:szCs w:val="21"/>
              </w:rPr>
            </w:pPr>
            <w:r w:rsidRPr="002602A3">
              <w:rPr>
                <w:rFonts w:eastAsia="游ゴシック" w:cstheme="minorHAnsi"/>
                <w:color w:val="000000"/>
                <w:sz w:val="22"/>
              </w:rPr>
              <w:t>3.663</w:t>
            </w:r>
          </w:p>
        </w:tc>
        <w:tc>
          <w:tcPr>
            <w:tcW w:w="0" w:type="auto"/>
            <w:tcBorders>
              <w:top w:val="nil"/>
              <w:left w:val="nil"/>
              <w:bottom w:val="nil"/>
              <w:right w:val="nil"/>
            </w:tcBorders>
            <w:shd w:val="clear" w:color="auto" w:fill="auto"/>
            <w:noWrap/>
            <w:vAlign w:val="center"/>
          </w:tcPr>
          <w:p w14:paraId="5B552509" w14:textId="566BC11C" w:rsidR="002D044C" w:rsidRPr="002602A3" w:rsidRDefault="002D044C" w:rsidP="002D044C">
            <w:pPr>
              <w:widowControl/>
              <w:jc w:val="center"/>
              <w:rPr>
                <w:rFonts w:cstheme="minorHAnsi"/>
                <w:szCs w:val="21"/>
              </w:rPr>
            </w:pPr>
            <w:r w:rsidRPr="002602A3">
              <w:rPr>
                <w:rFonts w:eastAsia="游ゴシック" w:cstheme="minorHAnsi"/>
                <w:color w:val="000000"/>
                <w:sz w:val="22"/>
              </w:rPr>
              <w:t>0.638</w:t>
            </w:r>
          </w:p>
        </w:tc>
        <w:tc>
          <w:tcPr>
            <w:tcW w:w="0" w:type="auto"/>
            <w:tcBorders>
              <w:top w:val="nil"/>
              <w:left w:val="nil"/>
              <w:bottom w:val="nil"/>
              <w:right w:val="nil"/>
            </w:tcBorders>
            <w:shd w:val="clear" w:color="auto" w:fill="auto"/>
            <w:noWrap/>
          </w:tcPr>
          <w:p w14:paraId="6C7AAD06" w14:textId="582DB6B9" w:rsidR="002D044C" w:rsidRPr="002602A3" w:rsidRDefault="002D044C" w:rsidP="002D044C">
            <w:pPr>
              <w:widowControl/>
              <w:jc w:val="center"/>
              <w:rPr>
                <w:rFonts w:cstheme="minorHAnsi"/>
                <w:szCs w:val="21"/>
              </w:rPr>
            </w:pPr>
            <w:r w:rsidRPr="00DE2ACE">
              <w:t>0.003</w:t>
            </w:r>
          </w:p>
        </w:tc>
        <w:tc>
          <w:tcPr>
            <w:tcW w:w="0" w:type="auto"/>
            <w:tcBorders>
              <w:top w:val="single" w:sz="4" w:space="0" w:color="auto"/>
              <w:left w:val="nil"/>
              <w:bottom w:val="single" w:sz="4" w:space="0" w:color="auto"/>
              <w:right w:val="nil"/>
            </w:tcBorders>
            <w:shd w:val="clear" w:color="auto" w:fill="auto"/>
            <w:noWrap/>
          </w:tcPr>
          <w:p w14:paraId="394CA874" w14:textId="1A5910E8" w:rsidR="002D044C" w:rsidRPr="002602A3" w:rsidRDefault="002D044C" w:rsidP="002D044C">
            <w:pPr>
              <w:widowControl/>
              <w:jc w:val="center"/>
              <w:rPr>
                <w:rFonts w:eastAsia="游ゴシック" w:cstheme="minorHAnsi"/>
                <w:color w:val="000000"/>
                <w:kern w:val="0"/>
                <w:sz w:val="22"/>
                <w:szCs w:val="24"/>
              </w:rPr>
            </w:pPr>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4CE74BEC" w14:textId="2B2A21CD"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0.007</w:t>
            </w:r>
          </w:p>
        </w:tc>
      </w:tr>
      <w:tr w:rsidR="002D044C" w:rsidRPr="00610CAC" w14:paraId="0CF7C343"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3D06145C" w14:textId="77777777" w:rsidR="002D044C" w:rsidRPr="00E92609" w:rsidRDefault="002D044C" w:rsidP="002D044C">
            <w:pPr>
              <w:widowControl/>
              <w:jc w:val="center"/>
              <w:rPr>
                <w:rFonts w:cstheme="minorHAnsi"/>
                <w:sz w:val="22"/>
                <w:szCs w:val="24"/>
              </w:rPr>
            </w:pPr>
            <w:r w:rsidRPr="00E92609">
              <w:rPr>
                <w:rFonts w:cstheme="minorHAnsi"/>
                <w:sz w:val="22"/>
                <w:szCs w:val="24"/>
              </w:rPr>
              <w:t>n</w:t>
            </w:r>
            <w:r w:rsidRPr="00610CAC">
              <w:rPr>
                <w:rFonts w:cstheme="minorHAnsi"/>
                <w:sz w:val="22"/>
                <w:szCs w:val="24"/>
              </w:rPr>
              <w:t xml:space="preserve">-3 </w:t>
            </w:r>
            <w:proofErr w:type="spellStart"/>
            <w:r w:rsidRPr="00610CAC">
              <w:rPr>
                <w:rFonts w:cstheme="minorHAnsi"/>
                <w:sz w:val="22"/>
                <w:szCs w:val="24"/>
              </w:rPr>
              <w:t>NoD</w:t>
            </w:r>
            <w:proofErr w:type="spellEnd"/>
          </w:p>
        </w:tc>
        <w:tc>
          <w:tcPr>
            <w:tcW w:w="0" w:type="auto"/>
            <w:tcBorders>
              <w:top w:val="nil"/>
              <w:left w:val="nil"/>
              <w:bottom w:val="nil"/>
              <w:right w:val="nil"/>
            </w:tcBorders>
            <w:shd w:val="clear" w:color="auto" w:fill="auto"/>
            <w:noWrap/>
            <w:vAlign w:val="center"/>
          </w:tcPr>
          <w:p w14:paraId="2D47DCFF" w14:textId="57AAC978" w:rsidR="002D044C" w:rsidRPr="002602A3" w:rsidRDefault="002D044C" w:rsidP="002D044C">
            <w:pPr>
              <w:widowControl/>
              <w:jc w:val="center"/>
              <w:rPr>
                <w:rFonts w:cstheme="minorHAnsi"/>
                <w:szCs w:val="21"/>
              </w:rPr>
            </w:pPr>
            <w:r w:rsidRPr="002602A3">
              <w:rPr>
                <w:rFonts w:eastAsia="游ゴシック" w:cstheme="minorHAnsi"/>
                <w:color w:val="000000"/>
                <w:sz w:val="22"/>
              </w:rPr>
              <w:t>-0.011</w:t>
            </w:r>
          </w:p>
        </w:tc>
        <w:tc>
          <w:tcPr>
            <w:tcW w:w="0" w:type="auto"/>
            <w:tcBorders>
              <w:top w:val="nil"/>
              <w:left w:val="nil"/>
              <w:bottom w:val="nil"/>
              <w:right w:val="nil"/>
            </w:tcBorders>
            <w:shd w:val="clear" w:color="auto" w:fill="auto"/>
            <w:noWrap/>
            <w:vAlign w:val="center"/>
          </w:tcPr>
          <w:p w14:paraId="38F5F8BB" w14:textId="6CC49679" w:rsidR="002D044C" w:rsidRPr="002602A3" w:rsidRDefault="002D044C" w:rsidP="002D044C">
            <w:pPr>
              <w:widowControl/>
              <w:jc w:val="center"/>
              <w:rPr>
                <w:rFonts w:cstheme="minorHAnsi"/>
                <w:szCs w:val="21"/>
              </w:rPr>
            </w:pPr>
            <w:r w:rsidRPr="002602A3">
              <w:rPr>
                <w:rFonts w:eastAsia="游ゴシック" w:cstheme="minorHAnsi"/>
                <w:color w:val="000000"/>
                <w:sz w:val="22"/>
              </w:rPr>
              <w:t>0.012</w:t>
            </w:r>
          </w:p>
        </w:tc>
        <w:tc>
          <w:tcPr>
            <w:tcW w:w="0" w:type="auto"/>
            <w:tcBorders>
              <w:top w:val="nil"/>
              <w:left w:val="nil"/>
              <w:bottom w:val="nil"/>
              <w:right w:val="nil"/>
            </w:tcBorders>
            <w:shd w:val="clear" w:color="auto" w:fill="auto"/>
            <w:noWrap/>
            <w:vAlign w:val="center"/>
          </w:tcPr>
          <w:p w14:paraId="4F53EC75" w14:textId="0815D02E"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61A32C21" w14:textId="7C4A786D" w:rsidR="002D044C" w:rsidRPr="002602A3" w:rsidRDefault="002D044C" w:rsidP="002D044C">
            <w:pPr>
              <w:widowControl/>
              <w:jc w:val="center"/>
              <w:rPr>
                <w:rFonts w:cstheme="minorHAnsi"/>
                <w:szCs w:val="21"/>
              </w:rPr>
            </w:pPr>
            <w:r w:rsidRPr="002602A3">
              <w:rPr>
                <w:rFonts w:eastAsia="游ゴシック" w:cstheme="minorHAnsi"/>
                <w:color w:val="000000"/>
                <w:sz w:val="22"/>
              </w:rPr>
              <w:t>-1.872</w:t>
            </w:r>
          </w:p>
        </w:tc>
        <w:tc>
          <w:tcPr>
            <w:tcW w:w="0" w:type="auto"/>
            <w:tcBorders>
              <w:top w:val="nil"/>
              <w:left w:val="nil"/>
              <w:bottom w:val="nil"/>
              <w:right w:val="nil"/>
            </w:tcBorders>
            <w:shd w:val="clear" w:color="auto" w:fill="auto"/>
            <w:noWrap/>
            <w:vAlign w:val="center"/>
          </w:tcPr>
          <w:p w14:paraId="4BE0CFD8" w14:textId="68CF3FCD" w:rsidR="002D044C" w:rsidRPr="002602A3" w:rsidRDefault="002D044C" w:rsidP="002D044C">
            <w:pPr>
              <w:widowControl/>
              <w:jc w:val="center"/>
              <w:rPr>
                <w:rFonts w:cstheme="minorHAnsi"/>
                <w:szCs w:val="21"/>
              </w:rPr>
            </w:pPr>
            <w:r w:rsidRPr="002602A3">
              <w:rPr>
                <w:rFonts w:eastAsia="游ゴシック" w:cstheme="minorHAnsi"/>
                <w:color w:val="000000"/>
                <w:sz w:val="22"/>
              </w:rPr>
              <w:t>-0.326</w:t>
            </w:r>
          </w:p>
        </w:tc>
        <w:tc>
          <w:tcPr>
            <w:tcW w:w="0" w:type="auto"/>
            <w:tcBorders>
              <w:top w:val="nil"/>
              <w:left w:val="nil"/>
              <w:bottom w:val="nil"/>
              <w:right w:val="nil"/>
            </w:tcBorders>
            <w:shd w:val="clear" w:color="auto" w:fill="auto"/>
            <w:noWrap/>
          </w:tcPr>
          <w:p w14:paraId="0A9273DA" w14:textId="4829F9A1" w:rsidR="002D044C" w:rsidRPr="002602A3" w:rsidRDefault="002D044C" w:rsidP="002D044C">
            <w:pPr>
              <w:widowControl/>
              <w:jc w:val="center"/>
              <w:rPr>
                <w:rFonts w:cstheme="minorHAnsi"/>
                <w:szCs w:val="21"/>
              </w:rPr>
            </w:pPr>
            <w:r w:rsidRPr="00DE2ACE">
              <w:t>0.101</w:t>
            </w:r>
          </w:p>
        </w:tc>
        <w:tc>
          <w:tcPr>
            <w:tcW w:w="0" w:type="auto"/>
            <w:tcBorders>
              <w:top w:val="single" w:sz="4" w:space="0" w:color="auto"/>
              <w:left w:val="nil"/>
              <w:bottom w:val="single" w:sz="4" w:space="0" w:color="auto"/>
              <w:right w:val="nil"/>
            </w:tcBorders>
            <w:shd w:val="clear" w:color="auto" w:fill="auto"/>
            <w:noWrap/>
          </w:tcPr>
          <w:p w14:paraId="2F7338A1" w14:textId="77777777" w:rsidR="002D044C" w:rsidRPr="002602A3" w:rsidRDefault="002D044C" w:rsidP="002D044C">
            <w:pPr>
              <w:widowControl/>
              <w:jc w:val="center"/>
              <w:rPr>
                <w:rFonts w:eastAsia="游ゴシック" w:cstheme="minorHAnsi"/>
                <w:color w:val="000000"/>
                <w:kern w:val="0"/>
                <w:sz w:val="22"/>
                <w:szCs w:val="24"/>
              </w:rPr>
            </w:pPr>
            <w:proofErr w:type="spellStart"/>
            <w:r w:rsidRPr="002602A3">
              <w:rPr>
                <w:rFonts w:eastAsia="游ゴシック" w:cstheme="minorHAnsi"/>
                <w:color w:val="000000"/>
                <w:kern w:val="0"/>
                <w:sz w:val="22"/>
                <w:szCs w:val="24"/>
              </w:rPr>
              <w:t>n.s</w:t>
            </w:r>
            <w:proofErr w:type="spellEnd"/>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7250486F" w14:textId="0EA52644"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0.001</w:t>
            </w:r>
          </w:p>
        </w:tc>
      </w:tr>
      <w:tr w:rsidR="002D044C" w:rsidRPr="00610CAC" w14:paraId="0034CA75"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180A9B69" w14:textId="77777777" w:rsidR="002D044C" w:rsidRPr="00E92609" w:rsidRDefault="002D044C" w:rsidP="002D044C">
            <w:pPr>
              <w:widowControl/>
              <w:jc w:val="center"/>
              <w:rPr>
                <w:rFonts w:cstheme="minorHAnsi"/>
                <w:sz w:val="22"/>
                <w:szCs w:val="24"/>
              </w:rPr>
            </w:pPr>
            <w:r w:rsidRPr="00610CAC">
              <w:rPr>
                <w:rFonts w:cstheme="minorHAnsi"/>
                <w:sz w:val="22"/>
                <w:szCs w:val="24"/>
              </w:rPr>
              <w:t xml:space="preserve">n </w:t>
            </w:r>
            <w:proofErr w:type="spellStart"/>
            <w:r w:rsidRPr="00610CAC">
              <w:rPr>
                <w:rFonts w:cstheme="minorHAnsi"/>
                <w:sz w:val="22"/>
                <w:szCs w:val="24"/>
              </w:rPr>
              <w:t>NoD</w:t>
            </w:r>
            <w:proofErr w:type="spellEnd"/>
          </w:p>
        </w:tc>
        <w:tc>
          <w:tcPr>
            <w:tcW w:w="0" w:type="auto"/>
            <w:tcBorders>
              <w:top w:val="nil"/>
              <w:left w:val="nil"/>
              <w:bottom w:val="nil"/>
              <w:right w:val="nil"/>
            </w:tcBorders>
            <w:shd w:val="clear" w:color="auto" w:fill="auto"/>
            <w:noWrap/>
            <w:vAlign w:val="center"/>
          </w:tcPr>
          <w:p w14:paraId="69F8DC37" w14:textId="5FB061C5" w:rsidR="002D044C" w:rsidRPr="002602A3" w:rsidRDefault="002D044C" w:rsidP="002D044C">
            <w:pPr>
              <w:widowControl/>
              <w:jc w:val="center"/>
              <w:rPr>
                <w:rFonts w:cstheme="minorHAnsi"/>
                <w:szCs w:val="21"/>
              </w:rPr>
            </w:pPr>
            <w:r w:rsidRPr="002602A3">
              <w:rPr>
                <w:rFonts w:eastAsia="游ゴシック" w:cstheme="minorHAnsi"/>
                <w:color w:val="000000"/>
                <w:sz w:val="22"/>
              </w:rPr>
              <w:t>-0.334</w:t>
            </w:r>
          </w:p>
        </w:tc>
        <w:tc>
          <w:tcPr>
            <w:tcW w:w="0" w:type="auto"/>
            <w:tcBorders>
              <w:top w:val="nil"/>
              <w:left w:val="nil"/>
              <w:bottom w:val="nil"/>
              <w:right w:val="nil"/>
            </w:tcBorders>
            <w:shd w:val="clear" w:color="auto" w:fill="auto"/>
            <w:noWrap/>
            <w:vAlign w:val="center"/>
          </w:tcPr>
          <w:p w14:paraId="0B25185A" w14:textId="7FADA5AB" w:rsidR="002D044C" w:rsidRPr="002602A3" w:rsidRDefault="002D044C" w:rsidP="002D044C">
            <w:pPr>
              <w:widowControl/>
              <w:jc w:val="center"/>
              <w:rPr>
                <w:rFonts w:cstheme="minorHAnsi"/>
                <w:szCs w:val="21"/>
              </w:rPr>
            </w:pPr>
            <w:r w:rsidRPr="002602A3">
              <w:rPr>
                <w:rFonts w:eastAsia="游ゴシック" w:cstheme="minorHAnsi"/>
                <w:color w:val="000000"/>
                <w:sz w:val="22"/>
              </w:rPr>
              <w:t>0.053</w:t>
            </w:r>
          </w:p>
        </w:tc>
        <w:tc>
          <w:tcPr>
            <w:tcW w:w="0" w:type="auto"/>
            <w:tcBorders>
              <w:top w:val="nil"/>
              <w:left w:val="nil"/>
              <w:bottom w:val="nil"/>
              <w:right w:val="nil"/>
            </w:tcBorders>
            <w:shd w:val="clear" w:color="auto" w:fill="auto"/>
            <w:noWrap/>
            <w:vAlign w:val="center"/>
          </w:tcPr>
          <w:p w14:paraId="2923FD87" w14:textId="40CF717C"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64C1ECCC" w14:textId="7A0F100E" w:rsidR="002D044C" w:rsidRPr="002602A3" w:rsidRDefault="002D044C" w:rsidP="002D044C">
            <w:pPr>
              <w:widowControl/>
              <w:jc w:val="center"/>
              <w:rPr>
                <w:rFonts w:cstheme="minorHAnsi"/>
                <w:szCs w:val="21"/>
              </w:rPr>
            </w:pPr>
            <w:r w:rsidRPr="002602A3">
              <w:rPr>
                <w:rFonts w:eastAsia="游ゴシック" w:cstheme="minorHAnsi"/>
                <w:color w:val="000000"/>
                <w:sz w:val="22"/>
              </w:rPr>
              <w:t>-12.934</w:t>
            </w:r>
          </w:p>
        </w:tc>
        <w:tc>
          <w:tcPr>
            <w:tcW w:w="0" w:type="auto"/>
            <w:tcBorders>
              <w:top w:val="nil"/>
              <w:left w:val="nil"/>
              <w:bottom w:val="nil"/>
              <w:right w:val="nil"/>
            </w:tcBorders>
            <w:shd w:val="clear" w:color="auto" w:fill="auto"/>
            <w:noWrap/>
            <w:vAlign w:val="center"/>
          </w:tcPr>
          <w:p w14:paraId="7EA63642" w14:textId="0EF0F009" w:rsidR="002D044C" w:rsidRPr="002602A3" w:rsidRDefault="002D044C" w:rsidP="002D044C">
            <w:pPr>
              <w:widowControl/>
              <w:jc w:val="center"/>
              <w:rPr>
                <w:rFonts w:cstheme="minorHAnsi"/>
                <w:szCs w:val="21"/>
              </w:rPr>
            </w:pPr>
            <w:r w:rsidRPr="002602A3">
              <w:rPr>
                <w:rFonts w:eastAsia="游ゴシック" w:cstheme="minorHAnsi"/>
                <w:color w:val="000000"/>
                <w:sz w:val="22"/>
              </w:rPr>
              <w:t>-2.252</w:t>
            </w:r>
          </w:p>
        </w:tc>
        <w:tc>
          <w:tcPr>
            <w:tcW w:w="0" w:type="auto"/>
            <w:tcBorders>
              <w:top w:val="nil"/>
              <w:left w:val="nil"/>
              <w:bottom w:val="nil"/>
              <w:right w:val="nil"/>
            </w:tcBorders>
            <w:shd w:val="clear" w:color="auto" w:fill="auto"/>
            <w:noWrap/>
          </w:tcPr>
          <w:p w14:paraId="497C6E3F" w14:textId="12655836" w:rsidR="002D044C" w:rsidRPr="002602A3" w:rsidRDefault="002D044C" w:rsidP="002D044C">
            <w:pPr>
              <w:widowControl/>
              <w:jc w:val="center"/>
              <w:rPr>
                <w:rFonts w:cstheme="minorHAnsi"/>
                <w:szCs w:val="21"/>
              </w:rPr>
            </w:pPr>
            <w:r w:rsidRPr="00DE2ACE">
              <w:t>0.00</w:t>
            </w:r>
            <w:r>
              <w:t>1 &lt;</w:t>
            </w:r>
          </w:p>
        </w:tc>
        <w:tc>
          <w:tcPr>
            <w:tcW w:w="0" w:type="auto"/>
            <w:tcBorders>
              <w:top w:val="single" w:sz="4" w:space="0" w:color="auto"/>
              <w:left w:val="nil"/>
              <w:bottom w:val="single" w:sz="4" w:space="0" w:color="auto"/>
              <w:right w:val="nil"/>
            </w:tcBorders>
            <w:shd w:val="clear" w:color="auto" w:fill="auto"/>
            <w:noWrap/>
          </w:tcPr>
          <w:p w14:paraId="459E52DC" w14:textId="5F10B059" w:rsidR="002D044C" w:rsidRPr="002602A3" w:rsidRDefault="002D044C" w:rsidP="002D044C">
            <w:pPr>
              <w:widowControl/>
              <w:jc w:val="center"/>
              <w:rPr>
                <w:rFonts w:eastAsia="游ゴシック" w:cstheme="minorHAnsi"/>
                <w:color w:val="000000"/>
                <w:kern w:val="0"/>
                <w:sz w:val="22"/>
                <w:szCs w:val="24"/>
              </w:rPr>
            </w:pPr>
            <w:r>
              <w:rPr>
                <w:rFonts w:eastAsia="游ゴシック" w:cstheme="minorHAnsi" w:hint="eastAsia"/>
                <w:color w:val="000000"/>
                <w:kern w:val="0"/>
                <w:sz w:val="22"/>
                <w:szCs w:val="24"/>
              </w:rPr>
              <w:t>*</w:t>
            </w:r>
            <w:r>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65DD91F1" w14:textId="772B8764"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0.410</w:t>
            </w:r>
          </w:p>
        </w:tc>
      </w:tr>
      <w:tr w:rsidR="002D044C" w:rsidRPr="00610CAC" w14:paraId="771217D9"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0447A04E" w14:textId="77777777" w:rsidR="002D044C" w:rsidRPr="00E92609" w:rsidRDefault="002D044C" w:rsidP="002D044C">
            <w:pPr>
              <w:widowControl/>
              <w:jc w:val="center"/>
              <w:rPr>
                <w:rFonts w:cstheme="minorHAnsi"/>
                <w:sz w:val="22"/>
                <w:szCs w:val="24"/>
              </w:rPr>
            </w:pPr>
            <w:r w:rsidRPr="00610CAC">
              <w:rPr>
                <w:rFonts w:cstheme="minorHAnsi"/>
                <w:sz w:val="22"/>
                <w:szCs w:val="24"/>
              </w:rPr>
              <w:t xml:space="preserve">n+1 </w:t>
            </w:r>
            <w:proofErr w:type="spellStart"/>
            <w:r w:rsidRPr="00610CAC">
              <w:rPr>
                <w:rFonts w:cstheme="minorHAnsi"/>
                <w:sz w:val="22"/>
                <w:szCs w:val="24"/>
              </w:rPr>
              <w:t>NoD</w:t>
            </w:r>
            <w:proofErr w:type="spellEnd"/>
          </w:p>
        </w:tc>
        <w:tc>
          <w:tcPr>
            <w:tcW w:w="0" w:type="auto"/>
            <w:tcBorders>
              <w:top w:val="nil"/>
              <w:left w:val="nil"/>
              <w:bottom w:val="nil"/>
              <w:right w:val="nil"/>
            </w:tcBorders>
            <w:shd w:val="clear" w:color="auto" w:fill="auto"/>
            <w:noWrap/>
            <w:vAlign w:val="center"/>
          </w:tcPr>
          <w:p w14:paraId="4ADD93D9" w14:textId="400C98C5" w:rsidR="002D044C" w:rsidRPr="002602A3" w:rsidRDefault="002D044C" w:rsidP="002D044C">
            <w:pPr>
              <w:widowControl/>
              <w:jc w:val="center"/>
              <w:rPr>
                <w:rFonts w:cstheme="minorHAnsi"/>
                <w:szCs w:val="21"/>
              </w:rPr>
            </w:pPr>
            <w:r w:rsidRPr="002602A3">
              <w:rPr>
                <w:rFonts w:eastAsia="游ゴシック" w:cstheme="minorHAnsi"/>
                <w:color w:val="000000"/>
                <w:sz w:val="22"/>
              </w:rPr>
              <w:t>-0.010</w:t>
            </w:r>
          </w:p>
        </w:tc>
        <w:tc>
          <w:tcPr>
            <w:tcW w:w="0" w:type="auto"/>
            <w:tcBorders>
              <w:top w:val="nil"/>
              <w:left w:val="nil"/>
              <w:bottom w:val="nil"/>
              <w:right w:val="nil"/>
            </w:tcBorders>
            <w:shd w:val="clear" w:color="auto" w:fill="auto"/>
            <w:noWrap/>
            <w:vAlign w:val="center"/>
          </w:tcPr>
          <w:p w14:paraId="317DC6EF" w14:textId="3FBF3916" w:rsidR="002D044C" w:rsidRPr="002602A3" w:rsidRDefault="002D044C" w:rsidP="002D044C">
            <w:pPr>
              <w:widowControl/>
              <w:jc w:val="center"/>
              <w:rPr>
                <w:rFonts w:cstheme="minorHAnsi"/>
                <w:szCs w:val="21"/>
              </w:rPr>
            </w:pPr>
            <w:r w:rsidRPr="002602A3">
              <w:rPr>
                <w:rFonts w:eastAsia="游ゴシック" w:cstheme="minorHAnsi"/>
                <w:color w:val="000000"/>
                <w:sz w:val="22"/>
              </w:rPr>
              <w:t>0.013</w:t>
            </w:r>
          </w:p>
        </w:tc>
        <w:tc>
          <w:tcPr>
            <w:tcW w:w="0" w:type="auto"/>
            <w:tcBorders>
              <w:top w:val="nil"/>
              <w:left w:val="nil"/>
              <w:bottom w:val="nil"/>
              <w:right w:val="nil"/>
            </w:tcBorders>
            <w:shd w:val="clear" w:color="auto" w:fill="auto"/>
            <w:noWrap/>
            <w:vAlign w:val="center"/>
          </w:tcPr>
          <w:p w14:paraId="41457D04" w14:textId="15879D26"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21D9D327" w14:textId="5929C3A8" w:rsidR="002D044C" w:rsidRPr="002602A3" w:rsidRDefault="002D044C" w:rsidP="002D044C">
            <w:pPr>
              <w:widowControl/>
              <w:jc w:val="center"/>
              <w:rPr>
                <w:rFonts w:cstheme="minorHAnsi"/>
                <w:szCs w:val="21"/>
              </w:rPr>
            </w:pPr>
            <w:r w:rsidRPr="002602A3">
              <w:rPr>
                <w:rFonts w:eastAsia="游ゴシック" w:cstheme="minorHAnsi"/>
                <w:color w:val="000000"/>
                <w:sz w:val="22"/>
              </w:rPr>
              <w:t>-1.526</w:t>
            </w:r>
          </w:p>
        </w:tc>
        <w:tc>
          <w:tcPr>
            <w:tcW w:w="0" w:type="auto"/>
            <w:tcBorders>
              <w:top w:val="nil"/>
              <w:left w:val="nil"/>
              <w:bottom w:val="nil"/>
              <w:right w:val="nil"/>
            </w:tcBorders>
            <w:shd w:val="clear" w:color="auto" w:fill="auto"/>
            <w:noWrap/>
            <w:vAlign w:val="center"/>
          </w:tcPr>
          <w:p w14:paraId="3C864AB2" w14:textId="744F7B64" w:rsidR="002D044C" w:rsidRPr="002602A3" w:rsidRDefault="002D044C" w:rsidP="002D044C">
            <w:pPr>
              <w:widowControl/>
              <w:jc w:val="center"/>
              <w:rPr>
                <w:rFonts w:cstheme="minorHAnsi"/>
                <w:szCs w:val="21"/>
              </w:rPr>
            </w:pPr>
            <w:r w:rsidRPr="002602A3">
              <w:rPr>
                <w:rFonts w:eastAsia="游ゴシック" w:cstheme="minorHAnsi"/>
                <w:color w:val="000000"/>
                <w:sz w:val="22"/>
              </w:rPr>
              <w:t>-0.266</w:t>
            </w:r>
          </w:p>
        </w:tc>
        <w:tc>
          <w:tcPr>
            <w:tcW w:w="0" w:type="auto"/>
            <w:tcBorders>
              <w:top w:val="nil"/>
              <w:left w:val="nil"/>
              <w:bottom w:val="nil"/>
              <w:right w:val="nil"/>
            </w:tcBorders>
            <w:shd w:val="clear" w:color="auto" w:fill="auto"/>
            <w:noWrap/>
          </w:tcPr>
          <w:p w14:paraId="06EC6C1A" w14:textId="22FF8360" w:rsidR="002D044C" w:rsidRPr="002602A3" w:rsidRDefault="002D044C" w:rsidP="002D044C">
            <w:pPr>
              <w:widowControl/>
              <w:jc w:val="center"/>
              <w:rPr>
                <w:rFonts w:cstheme="minorHAnsi"/>
                <w:szCs w:val="21"/>
              </w:rPr>
            </w:pPr>
            <w:r w:rsidRPr="00DE2ACE">
              <w:t>0.171</w:t>
            </w:r>
          </w:p>
        </w:tc>
        <w:tc>
          <w:tcPr>
            <w:tcW w:w="0" w:type="auto"/>
            <w:tcBorders>
              <w:top w:val="single" w:sz="4" w:space="0" w:color="auto"/>
              <w:left w:val="nil"/>
              <w:bottom w:val="single" w:sz="4" w:space="0" w:color="auto"/>
              <w:right w:val="nil"/>
            </w:tcBorders>
            <w:shd w:val="clear" w:color="auto" w:fill="auto"/>
            <w:noWrap/>
          </w:tcPr>
          <w:p w14:paraId="36FBE854" w14:textId="77777777" w:rsidR="002D044C" w:rsidRPr="002602A3" w:rsidRDefault="002D044C" w:rsidP="002D044C">
            <w:pPr>
              <w:widowControl/>
              <w:jc w:val="center"/>
              <w:rPr>
                <w:rFonts w:eastAsia="游ゴシック" w:cstheme="minorHAnsi"/>
                <w:color w:val="000000"/>
                <w:kern w:val="0"/>
                <w:sz w:val="22"/>
                <w:szCs w:val="24"/>
              </w:rPr>
            </w:pPr>
            <w:proofErr w:type="spellStart"/>
            <w:r w:rsidRPr="002602A3">
              <w:rPr>
                <w:rFonts w:eastAsia="游ゴシック" w:cstheme="minorHAnsi"/>
                <w:color w:val="000000"/>
                <w:kern w:val="0"/>
                <w:sz w:val="22"/>
                <w:szCs w:val="24"/>
              </w:rPr>
              <w:t>n.s</w:t>
            </w:r>
            <w:proofErr w:type="spellEnd"/>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790CB1E8" w14:textId="068C152D"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0.002</w:t>
            </w:r>
          </w:p>
        </w:tc>
      </w:tr>
      <w:tr w:rsidR="002D044C" w:rsidRPr="00610CAC" w14:paraId="7BAEA97A"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0C29E8BB" w14:textId="7FEF14A3" w:rsidR="002D044C" w:rsidRPr="00E92609" w:rsidRDefault="002D044C" w:rsidP="002D044C">
            <w:pPr>
              <w:widowControl/>
              <w:jc w:val="center"/>
              <w:rPr>
                <w:rFonts w:cstheme="minorHAnsi"/>
                <w:sz w:val="22"/>
                <w:szCs w:val="24"/>
              </w:rPr>
            </w:pPr>
            <w:r w:rsidRPr="00610CAC">
              <w:rPr>
                <w:rFonts w:cstheme="minorHAnsi"/>
                <w:sz w:val="22"/>
                <w:szCs w:val="24"/>
              </w:rPr>
              <w:t>n-</w:t>
            </w:r>
            <w:r>
              <w:rPr>
                <w:rFonts w:cstheme="minorHAnsi"/>
                <w:sz w:val="22"/>
                <w:szCs w:val="24"/>
              </w:rPr>
              <w:t>2</w:t>
            </w:r>
            <w:r w:rsidRPr="00610CAC">
              <w:rPr>
                <w:rFonts w:cstheme="minorHAnsi"/>
                <w:sz w:val="22"/>
                <w:szCs w:val="24"/>
              </w:rPr>
              <w:t xml:space="preserve"> Ans</w:t>
            </w:r>
          </w:p>
        </w:tc>
        <w:tc>
          <w:tcPr>
            <w:tcW w:w="0" w:type="auto"/>
            <w:tcBorders>
              <w:top w:val="nil"/>
              <w:left w:val="nil"/>
              <w:bottom w:val="nil"/>
              <w:right w:val="nil"/>
            </w:tcBorders>
            <w:shd w:val="clear" w:color="auto" w:fill="auto"/>
            <w:noWrap/>
            <w:vAlign w:val="center"/>
          </w:tcPr>
          <w:p w14:paraId="3ED1FC04" w14:textId="5BF9909B" w:rsidR="002D044C" w:rsidRPr="002602A3" w:rsidRDefault="002D044C" w:rsidP="002D044C">
            <w:pPr>
              <w:widowControl/>
              <w:jc w:val="center"/>
              <w:rPr>
                <w:rFonts w:cstheme="minorHAnsi"/>
                <w:szCs w:val="21"/>
              </w:rPr>
            </w:pPr>
            <w:r w:rsidRPr="002602A3">
              <w:rPr>
                <w:rFonts w:eastAsia="游ゴシック" w:cstheme="minorHAnsi"/>
                <w:color w:val="000000"/>
                <w:sz w:val="22"/>
              </w:rPr>
              <w:t>0.072</w:t>
            </w:r>
          </w:p>
        </w:tc>
        <w:tc>
          <w:tcPr>
            <w:tcW w:w="0" w:type="auto"/>
            <w:tcBorders>
              <w:top w:val="nil"/>
              <w:left w:val="nil"/>
              <w:bottom w:val="nil"/>
              <w:right w:val="nil"/>
            </w:tcBorders>
            <w:shd w:val="clear" w:color="auto" w:fill="auto"/>
            <w:noWrap/>
            <w:vAlign w:val="center"/>
          </w:tcPr>
          <w:p w14:paraId="18BDF421" w14:textId="3C392B82" w:rsidR="002D044C" w:rsidRPr="002602A3" w:rsidRDefault="002D044C" w:rsidP="002D044C">
            <w:pPr>
              <w:widowControl/>
              <w:jc w:val="center"/>
              <w:rPr>
                <w:rFonts w:cstheme="minorHAnsi"/>
                <w:szCs w:val="21"/>
              </w:rPr>
            </w:pPr>
            <w:r w:rsidRPr="002602A3">
              <w:rPr>
                <w:rFonts w:eastAsia="游ゴシック" w:cstheme="minorHAnsi"/>
                <w:color w:val="000000"/>
                <w:sz w:val="22"/>
              </w:rPr>
              <w:t>0.021</w:t>
            </w:r>
          </w:p>
        </w:tc>
        <w:tc>
          <w:tcPr>
            <w:tcW w:w="0" w:type="auto"/>
            <w:tcBorders>
              <w:top w:val="nil"/>
              <w:left w:val="nil"/>
              <w:bottom w:val="nil"/>
              <w:right w:val="nil"/>
            </w:tcBorders>
            <w:shd w:val="clear" w:color="auto" w:fill="auto"/>
            <w:noWrap/>
            <w:vAlign w:val="center"/>
          </w:tcPr>
          <w:p w14:paraId="4A4B6530" w14:textId="51FA6548"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4975BC0D" w14:textId="0C927061" w:rsidR="002D044C" w:rsidRPr="002602A3" w:rsidRDefault="002D044C" w:rsidP="002D044C">
            <w:pPr>
              <w:widowControl/>
              <w:jc w:val="center"/>
              <w:rPr>
                <w:rFonts w:cstheme="minorHAnsi"/>
                <w:szCs w:val="21"/>
              </w:rPr>
            </w:pPr>
            <w:r w:rsidRPr="002602A3">
              <w:rPr>
                <w:rFonts w:eastAsia="游ゴシック" w:cstheme="minorHAnsi"/>
                <w:color w:val="000000"/>
                <w:sz w:val="22"/>
              </w:rPr>
              <w:t>6.949</w:t>
            </w:r>
          </w:p>
        </w:tc>
        <w:tc>
          <w:tcPr>
            <w:tcW w:w="0" w:type="auto"/>
            <w:tcBorders>
              <w:top w:val="nil"/>
              <w:left w:val="nil"/>
              <w:bottom w:val="nil"/>
              <w:right w:val="nil"/>
            </w:tcBorders>
            <w:shd w:val="clear" w:color="auto" w:fill="auto"/>
            <w:noWrap/>
            <w:vAlign w:val="center"/>
          </w:tcPr>
          <w:p w14:paraId="44BC21DA" w14:textId="0962C862" w:rsidR="002D044C" w:rsidRPr="002602A3" w:rsidRDefault="002D044C" w:rsidP="002D044C">
            <w:pPr>
              <w:widowControl/>
              <w:jc w:val="center"/>
              <w:rPr>
                <w:rFonts w:cstheme="minorHAnsi"/>
                <w:szCs w:val="21"/>
              </w:rPr>
            </w:pPr>
            <w:r w:rsidRPr="002602A3">
              <w:rPr>
                <w:rFonts w:eastAsia="游ゴシック" w:cstheme="minorHAnsi"/>
                <w:color w:val="000000"/>
                <w:sz w:val="22"/>
              </w:rPr>
              <w:t>1.210</w:t>
            </w:r>
          </w:p>
        </w:tc>
        <w:tc>
          <w:tcPr>
            <w:tcW w:w="0" w:type="auto"/>
            <w:tcBorders>
              <w:top w:val="nil"/>
              <w:left w:val="nil"/>
              <w:bottom w:val="nil"/>
              <w:right w:val="nil"/>
            </w:tcBorders>
            <w:shd w:val="clear" w:color="auto" w:fill="auto"/>
            <w:noWrap/>
          </w:tcPr>
          <w:p w14:paraId="006B8DF4" w14:textId="15E5DED0" w:rsidR="002D044C" w:rsidRPr="002602A3" w:rsidRDefault="002D044C" w:rsidP="002D044C">
            <w:pPr>
              <w:widowControl/>
              <w:jc w:val="center"/>
              <w:rPr>
                <w:rFonts w:cstheme="minorHAnsi"/>
                <w:szCs w:val="21"/>
              </w:rPr>
            </w:pPr>
            <w:r w:rsidRPr="00DE2ACE">
              <w:t>0.00</w:t>
            </w:r>
            <w:r>
              <w:t>1 &lt;</w:t>
            </w:r>
          </w:p>
        </w:tc>
        <w:tc>
          <w:tcPr>
            <w:tcW w:w="0" w:type="auto"/>
            <w:tcBorders>
              <w:top w:val="single" w:sz="4" w:space="0" w:color="auto"/>
              <w:left w:val="nil"/>
              <w:bottom w:val="single" w:sz="4" w:space="0" w:color="auto"/>
              <w:right w:val="nil"/>
            </w:tcBorders>
            <w:shd w:val="clear" w:color="auto" w:fill="auto"/>
            <w:noWrap/>
          </w:tcPr>
          <w:p w14:paraId="39317061" w14:textId="77777777" w:rsidR="002D044C" w:rsidRPr="002602A3" w:rsidRDefault="002D044C" w:rsidP="002D044C">
            <w:pPr>
              <w:widowControl/>
              <w:jc w:val="center"/>
              <w:rPr>
                <w:rFonts w:eastAsia="游ゴシック" w:cstheme="minorHAnsi"/>
                <w:color w:val="000000"/>
                <w:kern w:val="0"/>
                <w:sz w:val="22"/>
                <w:szCs w:val="24"/>
              </w:rPr>
            </w:pPr>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38B10F8F" w14:textId="102C470F"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0.013</w:t>
            </w:r>
          </w:p>
        </w:tc>
      </w:tr>
      <w:tr w:rsidR="002D044C" w:rsidRPr="00610CAC" w14:paraId="44A2E7FE"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76A8A6ED" w14:textId="701D6104" w:rsidR="002D044C" w:rsidRPr="00E92609" w:rsidRDefault="002D044C" w:rsidP="002D044C">
            <w:pPr>
              <w:widowControl/>
              <w:jc w:val="center"/>
              <w:rPr>
                <w:rFonts w:cstheme="minorHAnsi"/>
                <w:sz w:val="22"/>
                <w:szCs w:val="24"/>
              </w:rPr>
            </w:pPr>
            <w:r w:rsidRPr="00610CAC">
              <w:rPr>
                <w:rFonts w:cstheme="minorHAnsi"/>
                <w:sz w:val="22"/>
                <w:szCs w:val="24"/>
              </w:rPr>
              <w:t>n-</w:t>
            </w:r>
            <w:r>
              <w:rPr>
                <w:rFonts w:cstheme="minorHAnsi"/>
                <w:sz w:val="22"/>
                <w:szCs w:val="24"/>
              </w:rPr>
              <w:t>4</w:t>
            </w:r>
            <w:r w:rsidRPr="00610CAC">
              <w:rPr>
                <w:rFonts w:cstheme="minorHAnsi"/>
                <w:sz w:val="22"/>
                <w:szCs w:val="24"/>
              </w:rPr>
              <w:t xml:space="preserve"> Ans</w:t>
            </w:r>
          </w:p>
        </w:tc>
        <w:tc>
          <w:tcPr>
            <w:tcW w:w="0" w:type="auto"/>
            <w:tcBorders>
              <w:top w:val="nil"/>
              <w:left w:val="nil"/>
              <w:bottom w:val="nil"/>
              <w:right w:val="nil"/>
            </w:tcBorders>
            <w:shd w:val="clear" w:color="auto" w:fill="auto"/>
            <w:noWrap/>
            <w:vAlign w:val="center"/>
          </w:tcPr>
          <w:p w14:paraId="3F18CACF" w14:textId="7AE7BEB6" w:rsidR="002D044C" w:rsidRPr="002602A3" w:rsidRDefault="002D044C" w:rsidP="002D044C">
            <w:pPr>
              <w:widowControl/>
              <w:jc w:val="center"/>
              <w:rPr>
                <w:rFonts w:cstheme="minorHAnsi"/>
                <w:szCs w:val="21"/>
              </w:rPr>
            </w:pPr>
            <w:r w:rsidRPr="002602A3">
              <w:rPr>
                <w:rFonts w:eastAsia="游ゴシック" w:cstheme="minorHAnsi"/>
                <w:color w:val="000000"/>
                <w:sz w:val="22"/>
              </w:rPr>
              <w:t>0.030</w:t>
            </w:r>
          </w:p>
        </w:tc>
        <w:tc>
          <w:tcPr>
            <w:tcW w:w="0" w:type="auto"/>
            <w:tcBorders>
              <w:top w:val="nil"/>
              <w:left w:val="nil"/>
              <w:bottom w:val="nil"/>
              <w:right w:val="nil"/>
            </w:tcBorders>
            <w:shd w:val="clear" w:color="auto" w:fill="auto"/>
            <w:noWrap/>
            <w:vAlign w:val="center"/>
          </w:tcPr>
          <w:p w14:paraId="352932A7" w14:textId="4B44C3F3" w:rsidR="002D044C" w:rsidRPr="002602A3" w:rsidRDefault="002D044C" w:rsidP="002D044C">
            <w:pPr>
              <w:widowControl/>
              <w:jc w:val="center"/>
              <w:rPr>
                <w:rFonts w:cstheme="minorHAnsi"/>
                <w:szCs w:val="21"/>
              </w:rPr>
            </w:pPr>
            <w:r w:rsidRPr="002602A3">
              <w:rPr>
                <w:rFonts w:eastAsia="游ゴシック" w:cstheme="minorHAnsi"/>
                <w:color w:val="000000"/>
                <w:sz w:val="22"/>
              </w:rPr>
              <w:t>0.017</w:t>
            </w:r>
          </w:p>
        </w:tc>
        <w:tc>
          <w:tcPr>
            <w:tcW w:w="0" w:type="auto"/>
            <w:tcBorders>
              <w:top w:val="nil"/>
              <w:left w:val="nil"/>
              <w:bottom w:val="nil"/>
              <w:right w:val="nil"/>
            </w:tcBorders>
            <w:shd w:val="clear" w:color="auto" w:fill="auto"/>
            <w:noWrap/>
            <w:vAlign w:val="center"/>
          </w:tcPr>
          <w:p w14:paraId="08890724" w14:textId="28C91FA1"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0BE394B9" w14:textId="144E9546" w:rsidR="002D044C" w:rsidRPr="002602A3" w:rsidRDefault="002D044C" w:rsidP="002D044C">
            <w:pPr>
              <w:widowControl/>
              <w:jc w:val="center"/>
              <w:rPr>
                <w:rFonts w:cstheme="minorHAnsi"/>
                <w:szCs w:val="21"/>
              </w:rPr>
            </w:pPr>
            <w:r w:rsidRPr="002602A3">
              <w:rPr>
                <w:rFonts w:eastAsia="游ゴシック" w:cstheme="minorHAnsi"/>
                <w:color w:val="000000"/>
                <w:sz w:val="22"/>
              </w:rPr>
              <w:t>3.474</w:t>
            </w:r>
          </w:p>
        </w:tc>
        <w:tc>
          <w:tcPr>
            <w:tcW w:w="0" w:type="auto"/>
            <w:tcBorders>
              <w:top w:val="nil"/>
              <w:left w:val="nil"/>
              <w:bottom w:val="nil"/>
              <w:right w:val="nil"/>
            </w:tcBorders>
            <w:shd w:val="clear" w:color="auto" w:fill="auto"/>
            <w:noWrap/>
            <w:vAlign w:val="center"/>
          </w:tcPr>
          <w:p w14:paraId="34CD29DE" w14:textId="0433A5AC" w:rsidR="002D044C" w:rsidRPr="002602A3" w:rsidRDefault="002D044C" w:rsidP="002D044C">
            <w:pPr>
              <w:widowControl/>
              <w:jc w:val="center"/>
              <w:rPr>
                <w:rFonts w:cstheme="minorHAnsi"/>
                <w:szCs w:val="21"/>
              </w:rPr>
            </w:pPr>
            <w:r w:rsidRPr="002602A3">
              <w:rPr>
                <w:rFonts w:eastAsia="游ゴシック" w:cstheme="minorHAnsi"/>
                <w:color w:val="000000"/>
                <w:sz w:val="22"/>
              </w:rPr>
              <w:t>0.605</w:t>
            </w:r>
          </w:p>
        </w:tc>
        <w:tc>
          <w:tcPr>
            <w:tcW w:w="0" w:type="auto"/>
            <w:tcBorders>
              <w:top w:val="nil"/>
              <w:left w:val="nil"/>
              <w:bottom w:val="nil"/>
              <w:right w:val="nil"/>
            </w:tcBorders>
            <w:shd w:val="clear" w:color="auto" w:fill="auto"/>
            <w:noWrap/>
          </w:tcPr>
          <w:p w14:paraId="3DCBE704" w14:textId="6F3E0524" w:rsidR="002D044C" w:rsidRPr="002602A3" w:rsidRDefault="002D044C" w:rsidP="002D044C">
            <w:pPr>
              <w:widowControl/>
              <w:jc w:val="center"/>
              <w:rPr>
                <w:rFonts w:cstheme="minorHAnsi"/>
                <w:szCs w:val="21"/>
              </w:rPr>
            </w:pPr>
            <w:r w:rsidRPr="00DE2ACE">
              <w:t>0.004</w:t>
            </w:r>
          </w:p>
        </w:tc>
        <w:tc>
          <w:tcPr>
            <w:tcW w:w="0" w:type="auto"/>
            <w:tcBorders>
              <w:top w:val="single" w:sz="4" w:space="0" w:color="auto"/>
              <w:left w:val="nil"/>
              <w:bottom w:val="single" w:sz="4" w:space="0" w:color="auto"/>
              <w:right w:val="nil"/>
            </w:tcBorders>
            <w:shd w:val="clear" w:color="auto" w:fill="auto"/>
            <w:noWrap/>
          </w:tcPr>
          <w:p w14:paraId="526A553A" w14:textId="5B1AE62F" w:rsidR="002D044C" w:rsidRPr="002602A3" w:rsidRDefault="002D044C" w:rsidP="002D044C">
            <w:pPr>
              <w:widowControl/>
              <w:jc w:val="center"/>
              <w:rPr>
                <w:rFonts w:eastAsia="游ゴシック" w:cstheme="minorHAnsi"/>
                <w:color w:val="000000"/>
                <w:kern w:val="0"/>
                <w:sz w:val="22"/>
                <w:szCs w:val="24"/>
              </w:rPr>
            </w:pPr>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54546491" w14:textId="039F1FF0"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0.002</w:t>
            </w:r>
          </w:p>
        </w:tc>
      </w:tr>
      <w:tr w:rsidR="002D044C" w:rsidRPr="00610CAC" w14:paraId="7E2285EE"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38AAC288" w14:textId="781257F8" w:rsidR="002D044C" w:rsidRPr="00E92609" w:rsidRDefault="002D044C" w:rsidP="002D044C">
            <w:pPr>
              <w:widowControl/>
              <w:jc w:val="center"/>
              <w:rPr>
                <w:rFonts w:cstheme="minorHAnsi"/>
                <w:sz w:val="22"/>
                <w:szCs w:val="24"/>
              </w:rPr>
            </w:pPr>
            <w:r w:rsidRPr="00610CAC">
              <w:rPr>
                <w:rFonts w:cstheme="minorHAnsi"/>
                <w:sz w:val="22"/>
                <w:szCs w:val="24"/>
              </w:rPr>
              <w:t>n-</w:t>
            </w:r>
            <w:r>
              <w:rPr>
                <w:rFonts w:cstheme="minorHAnsi"/>
                <w:sz w:val="22"/>
                <w:szCs w:val="24"/>
              </w:rPr>
              <w:t>6</w:t>
            </w:r>
            <w:r w:rsidRPr="00610CAC">
              <w:rPr>
                <w:rFonts w:cstheme="minorHAnsi"/>
                <w:sz w:val="22"/>
                <w:szCs w:val="24"/>
              </w:rPr>
              <w:t xml:space="preserve"> Ans</w:t>
            </w:r>
          </w:p>
        </w:tc>
        <w:tc>
          <w:tcPr>
            <w:tcW w:w="0" w:type="auto"/>
            <w:tcBorders>
              <w:top w:val="nil"/>
              <w:left w:val="nil"/>
              <w:bottom w:val="nil"/>
              <w:right w:val="nil"/>
            </w:tcBorders>
            <w:shd w:val="clear" w:color="auto" w:fill="auto"/>
            <w:noWrap/>
            <w:vAlign w:val="center"/>
          </w:tcPr>
          <w:p w14:paraId="09F5AB49" w14:textId="6CC7ABC0" w:rsidR="002D044C" w:rsidRPr="002602A3" w:rsidRDefault="002D044C" w:rsidP="002D044C">
            <w:pPr>
              <w:widowControl/>
              <w:jc w:val="center"/>
              <w:rPr>
                <w:rFonts w:cstheme="minorHAnsi"/>
                <w:szCs w:val="21"/>
              </w:rPr>
            </w:pPr>
            <w:r w:rsidRPr="002602A3">
              <w:rPr>
                <w:rFonts w:eastAsia="游ゴシック" w:cstheme="minorHAnsi"/>
                <w:color w:val="000000"/>
                <w:sz w:val="22"/>
              </w:rPr>
              <w:t>0.014</w:t>
            </w:r>
          </w:p>
        </w:tc>
        <w:tc>
          <w:tcPr>
            <w:tcW w:w="0" w:type="auto"/>
            <w:tcBorders>
              <w:top w:val="nil"/>
              <w:left w:val="nil"/>
              <w:bottom w:val="nil"/>
              <w:right w:val="nil"/>
            </w:tcBorders>
            <w:shd w:val="clear" w:color="auto" w:fill="auto"/>
            <w:noWrap/>
            <w:vAlign w:val="center"/>
          </w:tcPr>
          <w:p w14:paraId="30B8B4C3" w14:textId="0EC94E0E" w:rsidR="002D044C" w:rsidRPr="002602A3" w:rsidRDefault="002D044C" w:rsidP="002D044C">
            <w:pPr>
              <w:widowControl/>
              <w:jc w:val="center"/>
              <w:rPr>
                <w:rFonts w:cstheme="minorHAnsi"/>
                <w:szCs w:val="21"/>
              </w:rPr>
            </w:pPr>
            <w:r w:rsidRPr="002602A3">
              <w:rPr>
                <w:rFonts w:eastAsia="游ゴシック" w:cstheme="minorHAnsi"/>
                <w:color w:val="000000"/>
                <w:sz w:val="22"/>
              </w:rPr>
              <w:t>0.014</w:t>
            </w:r>
          </w:p>
        </w:tc>
        <w:tc>
          <w:tcPr>
            <w:tcW w:w="0" w:type="auto"/>
            <w:tcBorders>
              <w:top w:val="nil"/>
              <w:left w:val="nil"/>
              <w:bottom w:val="nil"/>
              <w:right w:val="nil"/>
            </w:tcBorders>
            <w:shd w:val="clear" w:color="auto" w:fill="auto"/>
            <w:noWrap/>
            <w:vAlign w:val="center"/>
          </w:tcPr>
          <w:p w14:paraId="38FB5AE2" w14:textId="10154CFA"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1DDA52DD" w14:textId="7D847637" w:rsidR="002D044C" w:rsidRPr="002602A3" w:rsidRDefault="002D044C" w:rsidP="002D044C">
            <w:pPr>
              <w:widowControl/>
              <w:jc w:val="center"/>
              <w:rPr>
                <w:rFonts w:cstheme="minorHAnsi"/>
                <w:szCs w:val="21"/>
              </w:rPr>
            </w:pPr>
            <w:r w:rsidRPr="002602A3">
              <w:rPr>
                <w:rFonts w:eastAsia="游ゴシック" w:cstheme="minorHAnsi"/>
                <w:color w:val="000000"/>
                <w:sz w:val="22"/>
              </w:rPr>
              <w:t>1.903</w:t>
            </w:r>
          </w:p>
        </w:tc>
        <w:tc>
          <w:tcPr>
            <w:tcW w:w="0" w:type="auto"/>
            <w:tcBorders>
              <w:top w:val="nil"/>
              <w:left w:val="nil"/>
              <w:bottom w:val="nil"/>
              <w:right w:val="nil"/>
            </w:tcBorders>
            <w:shd w:val="clear" w:color="auto" w:fill="auto"/>
            <w:noWrap/>
            <w:vAlign w:val="center"/>
          </w:tcPr>
          <w:p w14:paraId="5BA9BC0E" w14:textId="7BEA1FB6" w:rsidR="002D044C" w:rsidRPr="002602A3" w:rsidRDefault="002D044C" w:rsidP="002D044C">
            <w:pPr>
              <w:widowControl/>
              <w:jc w:val="center"/>
              <w:rPr>
                <w:rFonts w:cstheme="minorHAnsi"/>
                <w:szCs w:val="21"/>
              </w:rPr>
            </w:pPr>
            <w:r w:rsidRPr="002602A3">
              <w:rPr>
                <w:rFonts w:eastAsia="游ゴシック" w:cstheme="minorHAnsi"/>
                <w:color w:val="000000"/>
                <w:sz w:val="22"/>
              </w:rPr>
              <w:t>0.331</w:t>
            </w:r>
          </w:p>
        </w:tc>
        <w:tc>
          <w:tcPr>
            <w:tcW w:w="0" w:type="auto"/>
            <w:tcBorders>
              <w:top w:val="nil"/>
              <w:left w:val="nil"/>
              <w:bottom w:val="nil"/>
              <w:right w:val="nil"/>
            </w:tcBorders>
            <w:shd w:val="clear" w:color="auto" w:fill="auto"/>
            <w:noWrap/>
          </w:tcPr>
          <w:p w14:paraId="19A041C6" w14:textId="0461655C" w:rsidR="002D044C" w:rsidRPr="002602A3" w:rsidRDefault="002D044C" w:rsidP="002D044C">
            <w:pPr>
              <w:widowControl/>
              <w:jc w:val="center"/>
              <w:rPr>
                <w:rFonts w:cstheme="minorHAnsi"/>
                <w:szCs w:val="21"/>
              </w:rPr>
            </w:pPr>
            <w:r w:rsidRPr="00DE2ACE">
              <w:t>0.101</w:t>
            </w:r>
          </w:p>
        </w:tc>
        <w:tc>
          <w:tcPr>
            <w:tcW w:w="0" w:type="auto"/>
            <w:tcBorders>
              <w:top w:val="single" w:sz="4" w:space="0" w:color="auto"/>
              <w:left w:val="nil"/>
              <w:bottom w:val="single" w:sz="4" w:space="0" w:color="auto"/>
              <w:right w:val="nil"/>
            </w:tcBorders>
            <w:shd w:val="clear" w:color="auto" w:fill="auto"/>
            <w:noWrap/>
          </w:tcPr>
          <w:p w14:paraId="340816DB" w14:textId="085C8EB7" w:rsidR="002D044C" w:rsidRPr="002602A3" w:rsidRDefault="002D044C" w:rsidP="002D044C">
            <w:pPr>
              <w:widowControl/>
              <w:jc w:val="center"/>
              <w:rPr>
                <w:rFonts w:eastAsia="游ゴシック" w:cstheme="minorHAnsi"/>
                <w:color w:val="000000"/>
                <w:kern w:val="0"/>
                <w:sz w:val="22"/>
                <w:szCs w:val="24"/>
              </w:rPr>
            </w:pPr>
            <w:proofErr w:type="spellStart"/>
            <w:r>
              <w:rPr>
                <w:rFonts w:eastAsia="游ゴシック" w:cstheme="minorHAnsi" w:hint="eastAsia"/>
                <w:color w:val="000000"/>
                <w:kern w:val="0"/>
                <w:sz w:val="22"/>
                <w:szCs w:val="24"/>
              </w:rPr>
              <w:t>n</w:t>
            </w:r>
            <w:r>
              <w:rPr>
                <w:rFonts w:eastAsia="游ゴシック" w:cstheme="minorHAnsi"/>
                <w:color w:val="000000"/>
                <w:kern w:val="0"/>
                <w:sz w:val="22"/>
                <w:szCs w:val="24"/>
              </w:rPr>
              <w:t>.s</w:t>
            </w:r>
            <w:proofErr w:type="spellEnd"/>
            <w:r>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3561A5CD" w14:textId="27A04768"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0.000</w:t>
            </w:r>
          </w:p>
        </w:tc>
      </w:tr>
      <w:tr w:rsidR="002D044C" w:rsidRPr="00610CAC" w14:paraId="7A9E77DD"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0D790136" w14:textId="77777777" w:rsidR="002D044C" w:rsidRPr="00E92609" w:rsidRDefault="002D044C" w:rsidP="002D044C">
            <w:pPr>
              <w:widowControl/>
              <w:jc w:val="center"/>
              <w:rPr>
                <w:rFonts w:cstheme="minorHAnsi"/>
                <w:sz w:val="22"/>
                <w:szCs w:val="24"/>
              </w:rPr>
            </w:pPr>
            <w:r w:rsidRPr="00E92609">
              <w:rPr>
                <w:rFonts w:cstheme="minorHAnsi"/>
                <w:sz w:val="22"/>
                <w:szCs w:val="24"/>
              </w:rPr>
              <w:t>Ans</w:t>
            </w:r>
          </w:p>
        </w:tc>
        <w:tc>
          <w:tcPr>
            <w:tcW w:w="0" w:type="auto"/>
            <w:tcBorders>
              <w:top w:val="nil"/>
              <w:left w:val="nil"/>
              <w:bottom w:val="nil"/>
              <w:right w:val="nil"/>
            </w:tcBorders>
            <w:shd w:val="clear" w:color="auto" w:fill="auto"/>
            <w:noWrap/>
            <w:vAlign w:val="center"/>
          </w:tcPr>
          <w:p w14:paraId="763030EE" w14:textId="6A9DA164" w:rsidR="002D044C" w:rsidRPr="002602A3" w:rsidRDefault="002D044C" w:rsidP="002D044C">
            <w:pPr>
              <w:widowControl/>
              <w:jc w:val="center"/>
              <w:rPr>
                <w:rFonts w:cstheme="minorHAnsi"/>
                <w:szCs w:val="21"/>
              </w:rPr>
            </w:pPr>
            <w:r w:rsidRPr="002602A3">
              <w:rPr>
                <w:rFonts w:eastAsia="游ゴシック" w:cstheme="minorHAnsi"/>
                <w:color w:val="000000"/>
                <w:sz w:val="22"/>
              </w:rPr>
              <w:t>-0.139</w:t>
            </w:r>
          </w:p>
        </w:tc>
        <w:tc>
          <w:tcPr>
            <w:tcW w:w="0" w:type="auto"/>
            <w:tcBorders>
              <w:top w:val="nil"/>
              <w:left w:val="nil"/>
              <w:bottom w:val="nil"/>
              <w:right w:val="nil"/>
            </w:tcBorders>
            <w:shd w:val="clear" w:color="auto" w:fill="auto"/>
            <w:noWrap/>
            <w:vAlign w:val="center"/>
          </w:tcPr>
          <w:p w14:paraId="31D22322" w14:textId="4E0122D9" w:rsidR="002D044C" w:rsidRPr="002602A3" w:rsidRDefault="002D044C" w:rsidP="002D044C">
            <w:pPr>
              <w:widowControl/>
              <w:jc w:val="center"/>
              <w:rPr>
                <w:rFonts w:cstheme="minorHAnsi"/>
                <w:szCs w:val="21"/>
              </w:rPr>
            </w:pPr>
            <w:r w:rsidRPr="002602A3">
              <w:rPr>
                <w:rFonts w:eastAsia="游ゴシック" w:cstheme="minorHAnsi"/>
                <w:color w:val="000000"/>
                <w:sz w:val="22"/>
              </w:rPr>
              <w:t>0.103</w:t>
            </w:r>
          </w:p>
        </w:tc>
        <w:tc>
          <w:tcPr>
            <w:tcW w:w="0" w:type="auto"/>
            <w:tcBorders>
              <w:top w:val="nil"/>
              <w:left w:val="nil"/>
              <w:bottom w:val="nil"/>
              <w:right w:val="nil"/>
            </w:tcBorders>
            <w:shd w:val="clear" w:color="auto" w:fill="auto"/>
            <w:noWrap/>
            <w:vAlign w:val="center"/>
          </w:tcPr>
          <w:p w14:paraId="659A8ED0" w14:textId="2ADE0149"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7565BBFE" w14:textId="46AD3E47" w:rsidR="002D044C" w:rsidRPr="002602A3" w:rsidRDefault="002D044C" w:rsidP="002D044C">
            <w:pPr>
              <w:widowControl/>
              <w:jc w:val="center"/>
              <w:rPr>
                <w:rFonts w:cstheme="minorHAnsi"/>
                <w:szCs w:val="21"/>
              </w:rPr>
            </w:pPr>
            <w:r w:rsidRPr="002602A3">
              <w:rPr>
                <w:rFonts w:eastAsia="游ゴシック" w:cstheme="minorHAnsi"/>
                <w:color w:val="000000"/>
                <w:sz w:val="22"/>
              </w:rPr>
              <w:t>-2.736</w:t>
            </w:r>
          </w:p>
        </w:tc>
        <w:tc>
          <w:tcPr>
            <w:tcW w:w="0" w:type="auto"/>
            <w:tcBorders>
              <w:top w:val="nil"/>
              <w:left w:val="nil"/>
              <w:bottom w:val="nil"/>
              <w:right w:val="nil"/>
            </w:tcBorders>
            <w:shd w:val="clear" w:color="auto" w:fill="auto"/>
            <w:noWrap/>
            <w:vAlign w:val="center"/>
          </w:tcPr>
          <w:p w14:paraId="5AE9F7D5" w14:textId="16774A7C" w:rsidR="002D044C" w:rsidRPr="002602A3" w:rsidRDefault="002D044C" w:rsidP="002D044C">
            <w:pPr>
              <w:widowControl/>
              <w:jc w:val="center"/>
              <w:rPr>
                <w:rFonts w:cstheme="minorHAnsi"/>
                <w:szCs w:val="21"/>
              </w:rPr>
            </w:pPr>
            <w:r w:rsidRPr="002602A3">
              <w:rPr>
                <w:rFonts w:eastAsia="游ゴシック" w:cstheme="minorHAnsi"/>
                <w:color w:val="000000"/>
                <w:sz w:val="22"/>
              </w:rPr>
              <w:t>-0.476</w:t>
            </w:r>
          </w:p>
        </w:tc>
        <w:tc>
          <w:tcPr>
            <w:tcW w:w="0" w:type="auto"/>
            <w:tcBorders>
              <w:top w:val="nil"/>
              <w:left w:val="nil"/>
              <w:bottom w:val="nil"/>
              <w:right w:val="nil"/>
            </w:tcBorders>
            <w:shd w:val="clear" w:color="auto" w:fill="auto"/>
            <w:noWrap/>
          </w:tcPr>
          <w:p w14:paraId="5CD58A42" w14:textId="16C3B0C5" w:rsidR="002D044C" w:rsidRPr="002602A3" w:rsidRDefault="002D044C" w:rsidP="002D044C">
            <w:pPr>
              <w:widowControl/>
              <w:jc w:val="center"/>
              <w:rPr>
                <w:rFonts w:cstheme="minorHAnsi"/>
                <w:szCs w:val="21"/>
              </w:rPr>
            </w:pPr>
            <w:r w:rsidRPr="00DE2ACE">
              <w:t>0.020</w:t>
            </w:r>
          </w:p>
        </w:tc>
        <w:tc>
          <w:tcPr>
            <w:tcW w:w="0" w:type="auto"/>
            <w:tcBorders>
              <w:top w:val="single" w:sz="4" w:space="0" w:color="auto"/>
              <w:left w:val="nil"/>
              <w:bottom w:val="single" w:sz="4" w:space="0" w:color="auto"/>
              <w:right w:val="nil"/>
            </w:tcBorders>
            <w:shd w:val="clear" w:color="auto" w:fill="auto"/>
            <w:noWrap/>
          </w:tcPr>
          <w:p w14:paraId="0725E4B1" w14:textId="77777777" w:rsidR="002D044C" w:rsidRPr="002602A3" w:rsidRDefault="002D044C" w:rsidP="002D044C">
            <w:pPr>
              <w:widowControl/>
              <w:jc w:val="center"/>
              <w:rPr>
                <w:rFonts w:eastAsia="游ゴシック" w:cstheme="minorHAnsi"/>
                <w:color w:val="000000"/>
                <w:kern w:val="0"/>
                <w:sz w:val="22"/>
                <w:szCs w:val="24"/>
              </w:rPr>
            </w:pPr>
            <w:r w:rsidRPr="002602A3">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53C2FE31" w14:textId="14197B43"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0.101</w:t>
            </w:r>
          </w:p>
        </w:tc>
      </w:tr>
      <w:tr w:rsidR="002D044C" w:rsidRPr="00610CAC" w14:paraId="6689FA11" w14:textId="77777777" w:rsidTr="002602A3">
        <w:trPr>
          <w:trHeight w:val="360"/>
        </w:trPr>
        <w:tc>
          <w:tcPr>
            <w:tcW w:w="0" w:type="auto"/>
            <w:tcBorders>
              <w:top w:val="single" w:sz="4" w:space="0" w:color="auto"/>
              <w:left w:val="nil"/>
              <w:bottom w:val="single" w:sz="4" w:space="0" w:color="auto"/>
              <w:right w:val="nil"/>
            </w:tcBorders>
            <w:shd w:val="clear" w:color="auto" w:fill="auto"/>
            <w:noWrap/>
          </w:tcPr>
          <w:p w14:paraId="2C693FDD" w14:textId="0F652BC8" w:rsidR="002D044C" w:rsidRPr="00E92609" w:rsidRDefault="002D044C" w:rsidP="002D044C">
            <w:pPr>
              <w:widowControl/>
              <w:jc w:val="center"/>
              <w:rPr>
                <w:rFonts w:cstheme="minorHAnsi"/>
                <w:sz w:val="22"/>
                <w:szCs w:val="24"/>
              </w:rPr>
            </w:pPr>
            <w:r w:rsidRPr="00610CAC">
              <w:rPr>
                <w:rFonts w:cstheme="minorHAnsi"/>
                <w:sz w:val="22"/>
                <w:szCs w:val="24"/>
              </w:rPr>
              <w:t>n+</w:t>
            </w:r>
            <w:r>
              <w:rPr>
                <w:rFonts w:cstheme="minorHAnsi"/>
                <w:sz w:val="22"/>
                <w:szCs w:val="24"/>
              </w:rPr>
              <w:t>2</w:t>
            </w:r>
            <w:r w:rsidRPr="00E92609">
              <w:rPr>
                <w:rFonts w:cstheme="minorHAnsi"/>
                <w:sz w:val="22"/>
                <w:szCs w:val="24"/>
              </w:rPr>
              <w:t>Ans</w:t>
            </w:r>
          </w:p>
        </w:tc>
        <w:tc>
          <w:tcPr>
            <w:tcW w:w="0" w:type="auto"/>
            <w:tcBorders>
              <w:top w:val="nil"/>
              <w:left w:val="nil"/>
              <w:bottom w:val="nil"/>
              <w:right w:val="nil"/>
            </w:tcBorders>
            <w:shd w:val="clear" w:color="auto" w:fill="auto"/>
            <w:noWrap/>
            <w:vAlign w:val="center"/>
          </w:tcPr>
          <w:p w14:paraId="5CC3CE63" w14:textId="22A5CB8A" w:rsidR="002D044C" w:rsidRPr="002602A3" w:rsidRDefault="002D044C" w:rsidP="002D044C">
            <w:pPr>
              <w:widowControl/>
              <w:jc w:val="center"/>
              <w:rPr>
                <w:rFonts w:cstheme="minorHAnsi"/>
                <w:szCs w:val="21"/>
              </w:rPr>
            </w:pPr>
            <w:r w:rsidRPr="002602A3">
              <w:rPr>
                <w:rFonts w:eastAsia="游ゴシック" w:cstheme="minorHAnsi"/>
                <w:color w:val="000000"/>
                <w:sz w:val="22"/>
              </w:rPr>
              <w:t>0.010</w:t>
            </w:r>
          </w:p>
        </w:tc>
        <w:tc>
          <w:tcPr>
            <w:tcW w:w="0" w:type="auto"/>
            <w:tcBorders>
              <w:top w:val="nil"/>
              <w:left w:val="nil"/>
              <w:bottom w:val="nil"/>
              <w:right w:val="nil"/>
            </w:tcBorders>
            <w:shd w:val="clear" w:color="auto" w:fill="auto"/>
            <w:noWrap/>
            <w:vAlign w:val="center"/>
          </w:tcPr>
          <w:p w14:paraId="5ED18248" w14:textId="7AB01299" w:rsidR="002D044C" w:rsidRPr="002602A3" w:rsidRDefault="002D044C" w:rsidP="002D044C">
            <w:pPr>
              <w:widowControl/>
              <w:jc w:val="center"/>
              <w:rPr>
                <w:rFonts w:cstheme="minorHAnsi"/>
                <w:szCs w:val="21"/>
              </w:rPr>
            </w:pPr>
            <w:r w:rsidRPr="002602A3">
              <w:rPr>
                <w:rFonts w:eastAsia="游ゴシック" w:cstheme="minorHAnsi"/>
                <w:color w:val="000000"/>
                <w:sz w:val="22"/>
              </w:rPr>
              <w:t>0.022</w:t>
            </w:r>
          </w:p>
        </w:tc>
        <w:tc>
          <w:tcPr>
            <w:tcW w:w="0" w:type="auto"/>
            <w:tcBorders>
              <w:top w:val="nil"/>
              <w:left w:val="nil"/>
              <w:bottom w:val="nil"/>
              <w:right w:val="nil"/>
            </w:tcBorders>
            <w:shd w:val="clear" w:color="auto" w:fill="auto"/>
            <w:noWrap/>
            <w:vAlign w:val="center"/>
          </w:tcPr>
          <w:p w14:paraId="267FE797" w14:textId="0D191E52" w:rsidR="002D044C" w:rsidRPr="002602A3" w:rsidRDefault="002D044C" w:rsidP="002D044C">
            <w:pPr>
              <w:widowControl/>
              <w:jc w:val="center"/>
              <w:rPr>
                <w:rFonts w:cstheme="minorHAnsi"/>
                <w:szCs w:val="21"/>
              </w:rPr>
            </w:pPr>
            <w:r w:rsidRPr="002602A3">
              <w:rPr>
                <w:rFonts w:eastAsia="游ゴシック" w:cstheme="minorHAnsi"/>
                <w:color w:val="000000"/>
                <w:sz w:val="22"/>
              </w:rPr>
              <w:t>32</w:t>
            </w:r>
          </w:p>
        </w:tc>
        <w:tc>
          <w:tcPr>
            <w:tcW w:w="0" w:type="auto"/>
            <w:tcBorders>
              <w:top w:val="nil"/>
              <w:left w:val="nil"/>
              <w:bottom w:val="nil"/>
              <w:right w:val="nil"/>
            </w:tcBorders>
            <w:shd w:val="clear" w:color="auto" w:fill="auto"/>
            <w:noWrap/>
            <w:vAlign w:val="center"/>
          </w:tcPr>
          <w:p w14:paraId="13E440C2" w14:textId="5E949981" w:rsidR="002D044C" w:rsidRPr="002602A3" w:rsidRDefault="002D044C" w:rsidP="002D044C">
            <w:pPr>
              <w:widowControl/>
              <w:jc w:val="center"/>
              <w:rPr>
                <w:rFonts w:cstheme="minorHAnsi"/>
                <w:szCs w:val="21"/>
              </w:rPr>
            </w:pPr>
            <w:r w:rsidRPr="002602A3">
              <w:rPr>
                <w:rFonts w:eastAsia="游ゴシック" w:cstheme="minorHAnsi"/>
                <w:color w:val="000000"/>
                <w:sz w:val="22"/>
              </w:rPr>
              <w:t>0.945</w:t>
            </w:r>
          </w:p>
        </w:tc>
        <w:tc>
          <w:tcPr>
            <w:tcW w:w="0" w:type="auto"/>
            <w:tcBorders>
              <w:top w:val="nil"/>
              <w:left w:val="nil"/>
              <w:bottom w:val="nil"/>
              <w:right w:val="nil"/>
            </w:tcBorders>
            <w:shd w:val="clear" w:color="auto" w:fill="auto"/>
            <w:noWrap/>
            <w:vAlign w:val="center"/>
          </w:tcPr>
          <w:p w14:paraId="36950F18" w14:textId="5BDA7BB9" w:rsidR="002D044C" w:rsidRPr="002602A3" w:rsidRDefault="002D044C" w:rsidP="002D044C">
            <w:pPr>
              <w:widowControl/>
              <w:jc w:val="center"/>
              <w:rPr>
                <w:rFonts w:cstheme="minorHAnsi"/>
                <w:szCs w:val="21"/>
              </w:rPr>
            </w:pPr>
            <w:r w:rsidRPr="002602A3">
              <w:rPr>
                <w:rFonts w:eastAsia="游ゴシック" w:cstheme="minorHAnsi"/>
                <w:color w:val="000000"/>
                <w:sz w:val="22"/>
              </w:rPr>
              <w:t>0.165</w:t>
            </w:r>
          </w:p>
        </w:tc>
        <w:tc>
          <w:tcPr>
            <w:tcW w:w="0" w:type="auto"/>
            <w:tcBorders>
              <w:top w:val="nil"/>
              <w:left w:val="nil"/>
              <w:bottom w:val="nil"/>
              <w:right w:val="nil"/>
            </w:tcBorders>
            <w:shd w:val="clear" w:color="auto" w:fill="auto"/>
            <w:noWrap/>
          </w:tcPr>
          <w:p w14:paraId="0F70E38A" w14:textId="693C1C77" w:rsidR="002D044C" w:rsidRPr="002602A3" w:rsidRDefault="002D044C" w:rsidP="002D044C">
            <w:pPr>
              <w:widowControl/>
              <w:jc w:val="center"/>
              <w:rPr>
                <w:rFonts w:cstheme="minorHAnsi"/>
                <w:szCs w:val="21"/>
              </w:rPr>
            </w:pPr>
            <w:r w:rsidRPr="00DE2ACE">
              <w:t>0.391</w:t>
            </w:r>
          </w:p>
        </w:tc>
        <w:tc>
          <w:tcPr>
            <w:tcW w:w="0" w:type="auto"/>
            <w:tcBorders>
              <w:top w:val="single" w:sz="4" w:space="0" w:color="auto"/>
              <w:left w:val="nil"/>
              <w:bottom w:val="single" w:sz="4" w:space="0" w:color="auto"/>
              <w:right w:val="nil"/>
            </w:tcBorders>
            <w:shd w:val="clear" w:color="auto" w:fill="auto"/>
            <w:noWrap/>
          </w:tcPr>
          <w:p w14:paraId="78D5D41C" w14:textId="4ADA143F" w:rsidR="002D044C" w:rsidRPr="002602A3" w:rsidRDefault="002D044C" w:rsidP="002D044C">
            <w:pPr>
              <w:widowControl/>
              <w:jc w:val="center"/>
              <w:rPr>
                <w:rFonts w:eastAsia="游ゴシック" w:cstheme="minorHAnsi"/>
                <w:color w:val="000000"/>
                <w:kern w:val="0"/>
                <w:sz w:val="22"/>
                <w:szCs w:val="24"/>
              </w:rPr>
            </w:pPr>
            <w:proofErr w:type="spellStart"/>
            <w:r>
              <w:rPr>
                <w:rFonts w:eastAsia="游ゴシック" w:cstheme="minorHAnsi" w:hint="eastAsia"/>
                <w:color w:val="000000"/>
                <w:kern w:val="0"/>
                <w:sz w:val="22"/>
                <w:szCs w:val="24"/>
              </w:rPr>
              <w:t>n</w:t>
            </w:r>
            <w:r>
              <w:rPr>
                <w:rFonts w:eastAsia="游ゴシック" w:cstheme="minorHAnsi"/>
                <w:color w:val="000000"/>
                <w:kern w:val="0"/>
                <w:sz w:val="22"/>
                <w:szCs w:val="24"/>
              </w:rPr>
              <w:t>.s</w:t>
            </w:r>
            <w:proofErr w:type="spellEnd"/>
            <w:r>
              <w:rPr>
                <w:rFonts w:eastAsia="游ゴシック" w:cstheme="minorHAnsi"/>
                <w:color w:val="000000"/>
                <w:kern w:val="0"/>
                <w:sz w:val="22"/>
                <w:szCs w:val="24"/>
              </w:rPr>
              <w:t>.</w:t>
            </w:r>
          </w:p>
        </w:tc>
        <w:tc>
          <w:tcPr>
            <w:tcW w:w="0" w:type="auto"/>
            <w:tcBorders>
              <w:top w:val="nil"/>
              <w:left w:val="nil"/>
              <w:bottom w:val="nil"/>
              <w:right w:val="nil"/>
            </w:tcBorders>
            <w:shd w:val="clear" w:color="auto" w:fill="auto"/>
            <w:vAlign w:val="center"/>
          </w:tcPr>
          <w:p w14:paraId="3E37321B" w14:textId="2DD4D08A" w:rsidR="002D044C" w:rsidRPr="00E92609" w:rsidRDefault="002D044C" w:rsidP="002D044C">
            <w:pPr>
              <w:widowControl/>
              <w:jc w:val="center"/>
              <w:rPr>
                <w:rFonts w:cstheme="minorHAnsi"/>
                <w:sz w:val="22"/>
                <w:szCs w:val="24"/>
              </w:rPr>
            </w:pPr>
            <w:r w:rsidRPr="002602A3">
              <w:rPr>
                <w:rFonts w:eastAsia="游ゴシック" w:cstheme="minorHAnsi"/>
                <w:color w:val="000000"/>
                <w:sz w:val="22"/>
              </w:rPr>
              <w:t>0.003</w:t>
            </w:r>
          </w:p>
        </w:tc>
      </w:tr>
    </w:tbl>
    <w:p w14:paraId="10AF4095" w14:textId="77777777" w:rsidR="00670920" w:rsidRPr="00465CE1" w:rsidRDefault="00670920" w:rsidP="003103BE">
      <w:pPr>
        <w:rPr>
          <w:rFonts w:cstheme="minorHAnsi"/>
        </w:rPr>
      </w:pPr>
    </w:p>
    <w:p w14:paraId="543195F9" w14:textId="015A4A35" w:rsidR="00C94257" w:rsidRPr="00CA3AE0" w:rsidRDefault="00C94257" w:rsidP="00C94257">
      <w:pPr>
        <w:pStyle w:val="21"/>
        <w:rPr>
          <w:color w:val="auto"/>
        </w:rPr>
      </w:pPr>
      <w:r w:rsidRPr="00CA3AE0">
        <w:rPr>
          <w:rFonts w:hint="eastAsia"/>
          <w:color w:val="auto"/>
        </w:rPr>
        <w:t>E</w:t>
      </w:r>
      <w:r w:rsidRPr="00CA3AE0">
        <w:rPr>
          <w:color w:val="auto"/>
        </w:rPr>
        <w:t>xperiment</w:t>
      </w:r>
      <w:r>
        <w:rPr>
          <w:color w:val="auto"/>
        </w:rPr>
        <w:t xml:space="preserve"> </w:t>
      </w:r>
      <w:r w:rsidR="00EF3EFE">
        <w:rPr>
          <w:color w:val="auto"/>
        </w:rPr>
        <w:t>2</w:t>
      </w:r>
    </w:p>
    <w:p w14:paraId="52ADBCBA" w14:textId="203E963F" w:rsidR="00C94257" w:rsidRDefault="003171C8" w:rsidP="00491E72">
      <w:pPr>
        <w:jc w:val="left"/>
      </w:pPr>
      <w:r w:rsidRPr="00902A29">
        <w:rPr>
          <w:b/>
          <w:bCs/>
        </w:rPr>
        <w:t>Table S</w:t>
      </w:r>
      <w:r>
        <w:rPr>
          <w:b/>
          <w:bCs/>
        </w:rPr>
        <w:t>3</w:t>
      </w:r>
      <w:r w:rsidRPr="00902A29">
        <w:rPr>
          <w:b/>
          <w:bCs/>
        </w:rPr>
        <w:t>.</w:t>
      </w:r>
      <w:r w:rsidR="00491E72" w:rsidRPr="00491E72">
        <w:t xml:space="preserve"> </w:t>
      </w:r>
      <w:r w:rsidR="00EF3EFE">
        <w:t>S</w:t>
      </w:r>
      <w:r w:rsidR="00491E72" w:rsidRPr="00CA3AE0">
        <w:t xml:space="preserve">ummary of serial dependence effect (single regression analyses) for Experiment </w:t>
      </w:r>
      <w:r w:rsidR="00491E72">
        <w:t>2</w:t>
      </w:r>
      <w:r w:rsidR="00EF3EFE">
        <w:t xml:space="preserve"> </w:t>
      </w:r>
      <w:r w:rsidR="00EF3EFE" w:rsidRPr="003051FC">
        <w:rPr>
          <w:szCs w:val="21"/>
        </w:rPr>
        <w:t>immediately after the response trial</w:t>
      </w:r>
      <w:r w:rsidR="00491E72">
        <w:t>.</w:t>
      </w:r>
      <w:r w:rsidR="00EF3EFE">
        <w:t xml:space="preserve"> </w:t>
      </w:r>
      <w:proofErr w:type="spellStart"/>
      <w:r w:rsidRPr="003171C8">
        <w:t>NoD</w:t>
      </w:r>
      <w:proofErr w:type="spellEnd"/>
      <w:r w:rsidRPr="003171C8">
        <w:t xml:space="preserve"> indicates the number of dos and Ans indicates the participant’s response.</w:t>
      </w:r>
    </w:p>
    <w:tbl>
      <w:tblPr>
        <w:tblpPr w:leftFromText="142" w:rightFromText="142" w:vertAnchor="text" w:tblpY="45"/>
        <w:tblW w:w="0" w:type="auto"/>
        <w:tblCellMar>
          <w:left w:w="99" w:type="dxa"/>
          <w:right w:w="99" w:type="dxa"/>
        </w:tblCellMar>
        <w:tblLook w:val="04A0" w:firstRow="1" w:lastRow="0" w:firstColumn="1" w:lastColumn="0" w:noHBand="0" w:noVBand="1"/>
      </w:tblPr>
      <w:tblGrid>
        <w:gridCol w:w="975"/>
        <w:gridCol w:w="1548"/>
        <w:gridCol w:w="938"/>
        <w:gridCol w:w="418"/>
        <w:gridCol w:w="816"/>
        <w:gridCol w:w="657"/>
        <w:gridCol w:w="1237"/>
        <w:gridCol w:w="528"/>
        <w:gridCol w:w="788"/>
      </w:tblGrid>
      <w:tr w:rsidR="00465CE1" w:rsidRPr="00610CAC" w14:paraId="49F98EC3" w14:textId="77777777" w:rsidTr="00CA3AE0">
        <w:trPr>
          <w:trHeight w:val="360"/>
        </w:trPr>
        <w:tc>
          <w:tcPr>
            <w:tcW w:w="0" w:type="auto"/>
            <w:tcBorders>
              <w:top w:val="single" w:sz="4" w:space="0" w:color="auto"/>
              <w:left w:val="nil"/>
              <w:bottom w:val="single" w:sz="4" w:space="0" w:color="auto"/>
              <w:right w:val="nil"/>
            </w:tcBorders>
            <w:shd w:val="clear" w:color="auto" w:fill="auto"/>
            <w:noWrap/>
            <w:vAlign w:val="center"/>
            <w:hideMark/>
          </w:tcPr>
          <w:p w14:paraId="0250925A" w14:textId="77777777" w:rsidR="009620A7" w:rsidRPr="00CA3AE0" w:rsidRDefault="009620A7" w:rsidP="00CA3AE0">
            <w:pPr>
              <w:widowControl/>
              <w:jc w:val="center"/>
              <w:rPr>
                <w:rFonts w:eastAsia="游ゴシック" w:cstheme="minorHAnsi"/>
                <w:b/>
                <w:bCs/>
                <w:color w:val="000000"/>
                <w:kern w:val="0"/>
                <w:sz w:val="22"/>
                <w:szCs w:val="24"/>
              </w:rPr>
            </w:pPr>
            <w:r w:rsidRPr="00610CAC">
              <w:rPr>
                <w:rFonts w:cstheme="minorHAnsi"/>
                <w:b/>
                <w:bCs/>
                <w:sz w:val="22"/>
                <w:szCs w:val="24"/>
              </w:rPr>
              <w:t>Factor</w:t>
            </w:r>
          </w:p>
        </w:tc>
        <w:tc>
          <w:tcPr>
            <w:tcW w:w="0" w:type="auto"/>
            <w:tcBorders>
              <w:top w:val="single" w:sz="4" w:space="0" w:color="auto"/>
              <w:left w:val="nil"/>
              <w:bottom w:val="single" w:sz="4" w:space="0" w:color="auto"/>
              <w:right w:val="nil"/>
            </w:tcBorders>
            <w:shd w:val="clear" w:color="auto" w:fill="auto"/>
            <w:noWrap/>
            <w:vAlign w:val="center"/>
            <w:hideMark/>
          </w:tcPr>
          <w:p w14:paraId="680B3812" w14:textId="77777777" w:rsidR="009620A7" w:rsidRPr="00CA3AE0" w:rsidRDefault="009620A7" w:rsidP="00CA3AE0">
            <w:pPr>
              <w:widowControl/>
              <w:jc w:val="center"/>
              <w:rPr>
                <w:rFonts w:eastAsia="游ゴシック" w:cstheme="minorHAnsi"/>
                <w:b/>
                <w:bCs/>
                <w:color w:val="000000"/>
                <w:kern w:val="0"/>
                <w:sz w:val="22"/>
                <w:szCs w:val="24"/>
              </w:rPr>
            </w:pPr>
            <w:r w:rsidRPr="00CA3AE0">
              <w:rPr>
                <w:rFonts w:eastAsia="游ゴシック" w:cstheme="minorHAnsi"/>
                <w:b/>
                <w:bCs/>
                <w:color w:val="000000"/>
                <w:kern w:val="0"/>
                <w:sz w:val="22"/>
                <w:szCs w:val="24"/>
              </w:rPr>
              <w:t>Average effect</w:t>
            </w:r>
          </w:p>
        </w:tc>
        <w:tc>
          <w:tcPr>
            <w:tcW w:w="0" w:type="auto"/>
            <w:tcBorders>
              <w:top w:val="single" w:sz="4" w:space="0" w:color="auto"/>
              <w:left w:val="nil"/>
              <w:bottom w:val="single" w:sz="4" w:space="0" w:color="auto"/>
              <w:right w:val="nil"/>
            </w:tcBorders>
            <w:shd w:val="clear" w:color="auto" w:fill="auto"/>
            <w:noWrap/>
            <w:vAlign w:val="center"/>
            <w:hideMark/>
          </w:tcPr>
          <w:p w14:paraId="1172FF48" w14:textId="1E7EC6EE" w:rsidR="009620A7" w:rsidRPr="00CA3AE0" w:rsidRDefault="009620A7" w:rsidP="00CA3AE0">
            <w:pPr>
              <w:widowControl/>
              <w:jc w:val="center"/>
              <w:rPr>
                <w:rFonts w:eastAsia="游ゴシック" w:cstheme="minorHAnsi"/>
                <w:b/>
                <w:bCs/>
                <w:color w:val="000000"/>
                <w:kern w:val="0"/>
                <w:sz w:val="22"/>
                <w:szCs w:val="24"/>
              </w:rPr>
            </w:pPr>
            <w:r w:rsidRPr="00CA3AE0">
              <w:rPr>
                <w:rFonts w:eastAsia="游ゴシック" w:cstheme="minorHAnsi"/>
                <w:b/>
                <w:bCs/>
                <w:color w:val="000000"/>
                <w:kern w:val="0"/>
                <w:sz w:val="22"/>
                <w:szCs w:val="24"/>
              </w:rPr>
              <w:t>95% CI</w:t>
            </w:r>
          </w:p>
        </w:tc>
        <w:tc>
          <w:tcPr>
            <w:tcW w:w="0" w:type="auto"/>
            <w:tcBorders>
              <w:top w:val="single" w:sz="4" w:space="0" w:color="auto"/>
              <w:left w:val="nil"/>
              <w:bottom w:val="single" w:sz="4" w:space="0" w:color="auto"/>
              <w:right w:val="nil"/>
            </w:tcBorders>
            <w:shd w:val="clear" w:color="auto" w:fill="auto"/>
            <w:noWrap/>
            <w:vAlign w:val="center"/>
            <w:hideMark/>
          </w:tcPr>
          <w:p w14:paraId="03B8377D" w14:textId="77777777" w:rsidR="009620A7" w:rsidRPr="00CA3AE0" w:rsidRDefault="009620A7" w:rsidP="00CA3AE0">
            <w:pPr>
              <w:widowControl/>
              <w:jc w:val="center"/>
              <w:rPr>
                <w:rFonts w:eastAsia="游ゴシック" w:cstheme="minorHAnsi"/>
                <w:b/>
                <w:bCs/>
                <w:color w:val="000000"/>
                <w:kern w:val="0"/>
                <w:sz w:val="22"/>
                <w:szCs w:val="24"/>
              </w:rPr>
            </w:pPr>
            <w:r w:rsidRPr="00CA3AE0">
              <w:rPr>
                <w:rFonts w:eastAsia="游ゴシック" w:cstheme="minorHAnsi"/>
                <w:b/>
                <w:bCs/>
                <w:color w:val="000000"/>
                <w:kern w:val="0"/>
                <w:sz w:val="22"/>
                <w:szCs w:val="24"/>
              </w:rPr>
              <w:t>N</w:t>
            </w:r>
          </w:p>
        </w:tc>
        <w:tc>
          <w:tcPr>
            <w:tcW w:w="0" w:type="auto"/>
            <w:tcBorders>
              <w:top w:val="single" w:sz="4" w:space="0" w:color="auto"/>
              <w:left w:val="nil"/>
              <w:bottom w:val="single" w:sz="4" w:space="0" w:color="auto"/>
              <w:right w:val="nil"/>
            </w:tcBorders>
            <w:shd w:val="clear" w:color="auto" w:fill="auto"/>
            <w:noWrap/>
            <w:vAlign w:val="center"/>
            <w:hideMark/>
          </w:tcPr>
          <w:p w14:paraId="4D357114" w14:textId="77777777" w:rsidR="009620A7" w:rsidRPr="00CA3AE0" w:rsidRDefault="009620A7" w:rsidP="00CA3AE0">
            <w:pPr>
              <w:widowControl/>
              <w:jc w:val="center"/>
              <w:rPr>
                <w:rFonts w:eastAsia="游ゴシック" w:cstheme="minorHAnsi"/>
                <w:b/>
                <w:bCs/>
                <w:color w:val="000000"/>
                <w:kern w:val="0"/>
                <w:sz w:val="22"/>
                <w:szCs w:val="24"/>
              </w:rPr>
            </w:pPr>
            <w:r w:rsidRPr="00CA3AE0">
              <w:rPr>
                <w:rFonts w:eastAsia="游ゴシック" w:cstheme="minorHAnsi"/>
                <w:b/>
                <w:bCs/>
                <w:i/>
                <w:iCs/>
                <w:color w:val="000000"/>
                <w:kern w:val="0"/>
                <w:sz w:val="22"/>
                <w:szCs w:val="24"/>
              </w:rPr>
              <w:t>t</w:t>
            </w:r>
            <w:r w:rsidRPr="00CA3AE0">
              <w:rPr>
                <w:rFonts w:eastAsia="游ゴシック" w:cstheme="minorHAnsi"/>
                <w:b/>
                <w:bCs/>
                <w:color w:val="000000"/>
                <w:kern w:val="0"/>
                <w:sz w:val="22"/>
                <w:szCs w:val="24"/>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14:paraId="163FEEB9" w14:textId="77777777" w:rsidR="009620A7" w:rsidRPr="00CA3AE0" w:rsidRDefault="009620A7" w:rsidP="00CA3AE0">
            <w:pPr>
              <w:widowControl/>
              <w:jc w:val="center"/>
              <w:rPr>
                <w:rFonts w:eastAsia="游ゴシック" w:cstheme="minorHAnsi"/>
                <w:b/>
                <w:bCs/>
                <w:i/>
                <w:iCs/>
                <w:color w:val="000000"/>
                <w:kern w:val="0"/>
                <w:sz w:val="22"/>
                <w:szCs w:val="24"/>
              </w:rPr>
            </w:pPr>
            <w:r w:rsidRPr="00CA3AE0">
              <w:rPr>
                <w:rFonts w:eastAsia="游ゴシック" w:cstheme="minorHAnsi"/>
                <w:b/>
                <w:bCs/>
                <w:i/>
                <w:iCs/>
                <w:color w:val="000000"/>
                <w:kern w:val="0"/>
                <w:sz w:val="22"/>
                <w:szCs w:val="24"/>
              </w:rPr>
              <w:t>d</w:t>
            </w:r>
          </w:p>
        </w:tc>
        <w:tc>
          <w:tcPr>
            <w:tcW w:w="0" w:type="auto"/>
            <w:tcBorders>
              <w:top w:val="single" w:sz="4" w:space="0" w:color="auto"/>
              <w:left w:val="nil"/>
              <w:bottom w:val="single" w:sz="4" w:space="0" w:color="auto"/>
              <w:right w:val="nil"/>
            </w:tcBorders>
            <w:shd w:val="clear" w:color="auto" w:fill="auto"/>
            <w:noWrap/>
            <w:vAlign w:val="center"/>
            <w:hideMark/>
          </w:tcPr>
          <w:p w14:paraId="2DB5FC9C" w14:textId="77777777" w:rsidR="009620A7" w:rsidRPr="00CA3AE0" w:rsidRDefault="009620A7" w:rsidP="00CA3AE0">
            <w:pPr>
              <w:widowControl/>
              <w:jc w:val="center"/>
              <w:rPr>
                <w:rFonts w:eastAsia="游ゴシック" w:cstheme="minorHAnsi"/>
                <w:b/>
                <w:bCs/>
                <w:color w:val="000000"/>
                <w:kern w:val="0"/>
                <w:sz w:val="22"/>
                <w:szCs w:val="24"/>
              </w:rPr>
            </w:pPr>
            <w:proofErr w:type="spellStart"/>
            <w:r w:rsidRPr="00CA3AE0">
              <w:rPr>
                <w:rFonts w:eastAsia="游ゴシック" w:cstheme="minorHAnsi"/>
                <w:b/>
                <w:bCs/>
                <w:i/>
                <w:iCs/>
                <w:color w:val="000000"/>
                <w:kern w:val="0"/>
                <w:sz w:val="22"/>
                <w:szCs w:val="24"/>
              </w:rPr>
              <w:t>Adj.p</w:t>
            </w:r>
            <w:proofErr w:type="spellEnd"/>
            <w:r w:rsidRPr="00CA3AE0">
              <w:rPr>
                <w:rFonts w:eastAsia="游ゴシック" w:cstheme="minorHAnsi"/>
                <w:b/>
                <w:bCs/>
                <w:color w:val="000000"/>
                <w:kern w:val="0"/>
                <w:sz w:val="22"/>
                <w:szCs w:val="24"/>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14:paraId="39A8B880" w14:textId="77777777" w:rsidR="009620A7" w:rsidRPr="00CA3AE0" w:rsidRDefault="009620A7" w:rsidP="00CA3AE0">
            <w:pPr>
              <w:widowControl/>
              <w:jc w:val="center"/>
              <w:rPr>
                <w:rFonts w:eastAsia="游ゴシック" w:cstheme="minorHAnsi"/>
                <w:color w:val="000000"/>
                <w:kern w:val="0"/>
                <w:sz w:val="22"/>
                <w:szCs w:val="24"/>
              </w:rPr>
            </w:pPr>
          </w:p>
        </w:tc>
        <w:tc>
          <w:tcPr>
            <w:tcW w:w="0" w:type="auto"/>
            <w:tcBorders>
              <w:top w:val="single" w:sz="4" w:space="0" w:color="auto"/>
              <w:left w:val="nil"/>
              <w:bottom w:val="single" w:sz="4" w:space="0" w:color="auto"/>
              <w:right w:val="nil"/>
            </w:tcBorders>
            <w:vAlign w:val="center"/>
          </w:tcPr>
          <w:p w14:paraId="18BAD973" w14:textId="77777777" w:rsidR="009620A7" w:rsidRPr="00CA3AE0" w:rsidRDefault="009620A7" w:rsidP="00CA3AE0">
            <w:pPr>
              <w:widowControl/>
              <w:jc w:val="center"/>
              <w:rPr>
                <w:rFonts w:eastAsia="游ゴシック" w:cstheme="minorHAnsi"/>
                <w:b/>
                <w:bCs/>
                <w:color w:val="000000"/>
                <w:kern w:val="0"/>
                <w:sz w:val="22"/>
                <w:szCs w:val="24"/>
              </w:rPr>
            </w:pPr>
            <w:r w:rsidRPr="00CA3AE0">
              <w:rPr>
                <w:rFonts w:eastAsia="游ゴシック" w:cstheme="minorHAnsi"/>
                <w:b/>
                <w:bCs/>
                <w:color w:val="000000"/>
                <w:kern w:val="0"/>
                <w:sz w:val="22"/>
                <w:szCs w:val="24"/>
              </w:rPr>
              <w:t>Mean</w:t>
            </w:r>
          </w:p>
          <w:p w14:paraId="5334C72D" w14:textId="77777777" w:rsidR="009620A7" w:rsidRPr="00CA3AE0" w:rsidRDefault="009620A7" w:rsidP="00CA3AE0">
            <w:pPr>
              <w:widowControl/>
              <w:jc w:val="center"/>
              <w:rPr>
                <w:rFonts w:eastAsia="游ゴシック" w:cstheme="minorHAnsi"/>
                <w:b/>
                <w:bCs/>
                <w:color w:val="000000"/>
                <w:kern w:val="0"/>
                <w:sz w:val="22"/>
                <w:szCs w:val="24"/>
              </w:rPr>
            </w:pPr>
            <w:proofErr w:type="gramStart"/>
            <w:r w:rsidRPr="00CA3AE0">
              <w:rPr>
                <w:rFonts w:eastAsia="游ゴシック" w:cstheme="minorHAnsi"/>
                <w:b/>
                <w:bCs/>
                <w:color w:val="000000"/>
                <w:kern w:val="0"/>
                <w:sz w:val="22"/>
                <w:szCs w:val="24"/>
              </w:rPr>
              <w:t>adj.R</w:t>
            </w:r>
            <w:proofErr w:type="gramEnd"/>
            <w:r w:rsidRPr="00CA3AE0">
              <w:rPr>
                <w:rFonts w:eastAsia="游ゴシック" w:cstheme="minorHAnsi"/>
                <w:b/>
                <w:bCs/>
                <w:color w:val="000000"/>
                <w:kern w:val="0"/>
                <w:sz w:val="22"/>
                <w:szCs w:val="24"/>
                <w:vertAlign w:val="superscript"/>
              </w:rPr>
              <w:t>2</w:t>
            </w:r>
          </w:p>
        </w:tc>
      </w:tr>
      <w:tr w:rsidR="001B3977" w:rsidRPr="00610CAC" w14:paraId="524EFE1E" w14:textId="77777777" w:rsidTr="002602A3">
        <w:trPr>
          <w:trHeight w:val="360"/>
        </w:trPr>
        <w:tc>
          <w:tcPr>
            <w:tcW w:w="0" w:type="auto"/>
            <w:tcBorders>
              <w:top w:val="nil"/>
              <w:left w:val="nil"/>
              <w:bottom w:val="nil"/>
              <w:right w:val="nil"/>
            </w:tcBorders>
            <w:shd w:val="clear" w:color="auto" w:fill="auto"/>
            <w:noWrap/>
            <w:vAlign w:val="center"/>
          </w:tcPr>
          <w:p w14:paraId="70C9B0A3" w14:textId="7332EB67" w:rsidR="001B3977" w:rsidRPr="002602A3" w:rsidRDefault="001B3977" w:rsidP="001B3977">
            <w:pPr>
              <w:widowControl/>
              <w:jc w:val="center"/>
              <w:rPr>
                <w:rFonts w:ascii="Times New Roman" w:hAnsi="Times New Roman" w:cs="Times New Roman"/>
                <w:b/>
                <w:bCs/>
                <w:sz w:val="22"/>
                <w:szCs w:val="24"/>
              </w:rPr>
            </w:pPr>
            <w:r>
              <w:rPr>
                <w:rFonts w:ascii="Times New Roman" w:eastAsia="游ゴシック" w:hAnsi="Times New Roman" w:cs="Times New Roman"/>
                <w:color w:val="000000"/>
                <w:sz w:val="22"/>
              </w:rPr>
              <w:t xml:space="preserve">n-1 </w:t>
            </w:r>
            <w:proofErr w:type="spellStart"/>
            <w:r>
              <w:rPr>
                <w:rFonts w:ascii="Times New Roman" w:eastAsia="游ゴシック" w:hAnsi="Times New Roman" w:cs="Times New Roman"/>
                <w:color w:val="000000"/>
                <w:sz w:val="22"/>
              </w:rPr>
              <w:t>NoD</w:t>
            </w:r>
            <w:proofErr w:type="spellEnd"/>
          </w:p>
        </w:tc>
        <w:tc>
          <w:tcPr>
            <w:tcW w:w="0" w:type="auto"/>
            <w:tcBorders>
              <w:top w:val="nil"/>
              <w:left w:val="nil"/>
              <w:bottom w:val="nil"/>
              <w:right w:val="nil"/>
            </w:tcBorders>
            <w:shd w:val="clear" w:color="auto" w:fill="auto"/>
            <w:noWrap/>
            <w:vAlign w:val="center"/>
          </w:tcPr>
          <w:p w14:paraId="048A4CF0" w14:textId="3BDA2C36"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0.067</w:t>
            </w:r>
          </w:p>
        </w:tc>
        <w:tc>
          <w:tcPr>
            <w:tcW w:w="0" w:type="auto"/>
            <w:tcBorders>
              <w:top w:val="nil"/>
              <w:left w:val="nil"/>
              <w:bottom w:val="nil"/>
              <w:right w:val="nil"/>
            </w:tcBorders>
            <w:shd w:val="clear" w:color="auto" w:fill="auto"/>
            <w:noWrap/>
            <w:vAlign w:val="center"/>
          </w:tcPr>
          <w:p w14:paraId="48B64012" w14:textId="736AC61C"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0.022</w:t>
            </w:r>
          </w:p>
        </w:tc>
        <w:tc>
          <w:tcPr>
            <w:tcW w:w="0" w:type="auto"/>
            <w:tcBorders>
              <w:top w:val="nil"/>
              <w:left w:val="nil"/>
              <w:bottom w:val="nil"/>
              <w:right w:val="nil"/>
            </w:tcBorders>
            <w:shd w:val="clear" w:color="auto" w:fill="auto"/>
            <w:noWrap/>
            <w:vAlign w:val="center"/>
          </w:tcPr>
          <w:p w14:paraId="12C4C4D0" w14:textId="2B95EB84"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21</w:t>
            </w:r>
          </w:p>
        </w:tc>
        <w:tc>
          <w:tcPr>
            <w:tcW w:w="0" w:type="auto"/>
            <w:tcBorders>
              <w:top w:val="nil"/>
              <w:left w:val="nil"/>
              <w:bottom w:val="nil"/>
              <w:right w:val="nil"/>
            </w:tcBorders>
            <w:shd w:val="clear" w:color="auto" w:fill="auto"/>
            <w:noWrap/>
            <w:vAlign w:val="center"/>
          </w:tcPr>
          <w:p w14:paraId="21BF23F9" w14:textId="088AEFA8"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6.44</w:t>
            </w:r>
          </w:p>
        </w:tc>
        <w:tc>
          <w:tcPr>
            <w:tcW w:w="0" w:type="auto"/>
            <w:tcBorders>
              <w:top w:val="nil"/>
              <w:left w:val="nil"/>
              <w:bottom w:val="nil"/>
              <w:right w:val="nil"/>
            </w:tcBorders>
            <w:shd w:val="clear" w:color="auto" w:fill="auto"/>
            <w:noWrap/>
            <w:vAlign w:val="center"/>
          </w:tcPr>
          <w:p w14:paraId="3CD3DB14" w14:textId="3071AAFA"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1.37</w:t>
            </w:r>
          </w:p>
        </w:tc>
        <w:tc>
          <w:tcPr>
            <w:tcW w:w="0" w:type="auto"/>
            <w:tcBorders>
              <w:top w:val="nil"/>
              <w:left w:val="nil"/>
              <w:bottom w:val="nil"/>
              <w:right w:val="nil"/>
            </w:tcBorders>
            <w:shd w:val="clear" w:color="auto" w:fill="auto"/>
            <w:noWrap/>
            <w:vAlign w:val="center"/>
          </w:tcPr>
          <w:p w14:paraId="26885D04" w14:textId="09F8F46B" w:rsidR="001B3977" w:rsidRPr="001B3977" w:rsidRDefault="001B3977" w:rsidP="001B3977">
            <w:pPr>
              <w:widowControl/>
              <w:jc w:val="center"/>
              <w:rPr>
                <w:rFonts w:eastAsia="游ゴシック" w:cstheme="minorHAnsi"/>
                <w:b/>
                <w:bCs/>
                <w:i/>
                <w:iCs/>
                <w:color w:val="000000"/>
                <w:kern w:val="0"/>
                <w:sz w:val="22"/>
                <w:szCs w:val="24"/>
              </w:rPr>
            </w:pPr>
            <w:r w:rsidRPr="002602A3">
              <w:rPr>
                <w:rFonts w:eastAsia="游ゴシック" w:cstheme="minorHAnsi"/>
                <w:color w:val="000000"/>
                <w:sz w:val="22"/>
              </w:rPr>
              <w:t>0.00</w:t>
            </w:r>
            <w:r w:rsidR="002D044C">
              <w:rPr>
                <w:rFonts w:eastAsia="游ゴシック" w:cstheme="minorHAnsi"/>
                <w:color w:val="000000"/>
                <w:sz w:val="22"/>
              </w:rPr>
              <w:t>1 &lt;</w:t>
            </w:r>
          </w:p>
        </w:tc>
        <w:tc>
          <w:tcPr>
            <w:tcW w:w="0" w:type="auto"/>
            <w:tcBorders>
              <w:top w:val="nil"/>
              <w:left w:val="nil"/>
              <w:bottom w:val="nil"/>
              <w:right w:val="nil"/>
            </w:tcBorders>
            <w:shd w:val="clear" w:color="auto" w:fill="auto"/>
            <w:noWrap/>
            <w:vAlign w:val="center"/>
          </w:tcPr>
          <w:p w14:paraId="5865389F" w14:textId="4E6459B8" w:rsidR="001B3977" w:rsidRPr="002602A3" w:rsidRDefault="001B3977" w:rsidP="001B3977">
            <w:pPr>
              <w:widowControl/>
              <w:jc w:val="center"/>
              <w:rPr>
                <w:rFonts w:ascii="Times New Roman" w:eastAsia="游ゴシック" w:hAnsi="Times New Roman" w:cs="Times New Roman"/>
                <w:color w:val="000000"/>
                <w:kern w:val="0"/>
                <w:sz w:val="22"/>
                <w:szCs w:val="24"/>
              </w:rPr>
            </w:pPr>
            <w:r>
              <w:rPr>
                <w:rFonts w:ascii="Times New Roman" w:eastAsia="游ゴシック" w:hAnsi="Times New Roman" w:cs="Times New Roman" w:hint="eastAsia"/>
                <w:color w:val="000000"/>
                <w:kern w:val="0"/>
                <w:sz w:val="22"/>
                <w:szCs w:val="24"/>
              </w:rPr>
              <w:t>*</w:t>
            </w:r>
            <w:r>
              <w:rPr>
                <w:rFonts w:ascii="Times New Roman" w:eastAsia="游ゴシック" w:hAnsi="Times New Roman" w:cs="Times New Roman"/>
                <w:color w:val="000000"/>
                <w:kern w:val="0"/>
                <w:sz w:val="22"/>
                <w:szCs w:val="24"/>
              </w:rPr>
              <w:t>**</w:t>
            </w:r>
          </w:p>
        </w:tc>
        <w:tc>
          <w:tcPr>
            <w:tcW w:w="0" w:type="auto"/>
            <w:tcBorders>
              <w:top w:val="nil"/>
              <w:left w:val="nil"/>
              <w:bottom w:val="nil"/>
              <w:right w:val="nil"/>
            </w:tcBorders>
            <w:shd w:val="clear" w:color="auto" w:fill="auto"/>
            <w:vAlign w:val="center"/>
          </w:tcPr>
          <w:p w14:paraId="3E3A0141" w14:textId="289E4F79" w:rsidR="001B3977" w:rsidRPr="001B3977" w:rsidRDefault="001B3977" w:rsidP="001B3977">
            <w:pPr>
              <w:widowControl/>
              <w:jc w:val="center"/>
              <w:rPr>
                <w:rFonts w:eastAsia="游ゴシック" w:cstheme="minorHAnsi"/>
                <w:b/>
                <w:bCs/>
                <w:color w:val="000000"/>
                <w:kern w:val="0"/>
                <w:sz w:val="22"/>
                <w:szCs w:val="24"/>
              </w:rPr>
            </w:pPr>
            <w:r w:rsidRPr="002602A3">
              <w:rPr>
                <w:rFonts w:eastAsia="游ゴシック" w:cstheme="minorHAnsi"/>
                <w:color w:val="000000"/>
                <w:sz w:val="22"/>
              </w:rPr>
              <w:t>0.017</w:t>
            </w:r>
          </w:p>
        </w:tc>
      </w:tr>
      <w:tr w:rsidR="001B3977" w:rsidRPr="00610CAC" w14:paraId="3DC89220" w14:textId="77777777" w:rsidTr="002602A3">
        <w:trPr>
          <w:trHeight w:val="360"/>
        </w:trPr>
        <w:tc>
          <w:tcPr>
            <w:tcW w:w="0" w:type="auto"/>
            <w:tcBorders>
              <w:top w:val="nil"/>
              <w:left w:val="nil"/>
              <w:bottom w:val="nil"/>
              <w:right w:val="nil"/>
            </w:tcBorders>
            <w:shd w:val="clear" w:color="auto" w:fill="auto"/>
            <w:noWrap/>
            <w:vAlign w:val="center"/>
          </w:tcPr>
          <w:p w14:paraId="6414D940" w14:textId="2DF62312" w:rsidR="001B3977" w:rsidRPr="002602A3" w:rsidRDefault="00752FE5" w:rsidP="001B3977">
            <w:pPr>
              <w:widowControl/>
              <w:jc w:val="center"/>
              <w:rPr>
                <w:rFonts w:ascii="Times New Roman" w:hAnsi="Times New Roman" w:cs="Times New Roman"/>
                <w:b/>
                <w:bCs/>
                <w:sz w:val="22"/>
                <w:szCs w:val="24"/>
              </w:rPr>
            </w:pPr>
            <w:proofErr w:type="spellStart"/>
            <w:r>
              <w:rPr>
                <w:rFonts w:ascii="Times New Roman" w:eastAsia="游ゴシック" w:hAnsi="Times New Roman" w:cs="Times New Roman"/>
                <w:color w:val="000000"/>
                <w:sz w:val="22"/>
              </w:rPr>
              <w:t>n</w:t>
            </w:r>
            <w:r w:rsidR="001B3977" w:rsidRPr="002602A3">
              <w:rPr>
                <w:rFonts w:ascii="Times New Roman" w:eastAsia="游ゴシック" w:hAnsi="Times New Roman" w:cs="Times New Roman"/>
                <w:color w:val="000000"/>
                <w:sz w:val="22"/>
              </w:rPr>
              <w:t>_N</w:t>
            </w:r>
            <w:r>
              <w:rPr>
                <w:rFonts w:ascii="Times New Roman" w:eastAsia="游ゴシック" w:hAnsi="Times New Roman" w:cs="Times New Roman"/>
                <w:color w:val="000000"/>
                <w:sz w:val="22"/>
              </w:rPr>
              <w:t>oD</w:t>
            </w:r>
            <w:proofErr w:type="spellEnd"/>
          </w:p>
        </w:tc>
        <w:tc>
          <w:tcPr>
            <w:tcW w:w="0" w:type="auto"/>
            <w:tcBorders>
              <w:top w:val="nil"/>
              <w:left w:val="nil"/>
              <w:bottom w:val="nil"/>
              <w:right w:val="nil"/>
            </w:tcBorders>
            <w:shd w:val="clear" w:color="auto" w:fill="auto"/>
            <w:noWrap/>
            <w:vAlign w:val="center"/>
          </w:tcPr>
          <w:p w14:paraId="0EDF50A8" w14:textId="5A1747F4"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-0.342</w:t>
            </w:r>
          </w:p>
        </w:tc>
        <w:tc>
          <w:tcPr>
            <w:tcW w:w="0" w:type="auto"/>
            <w:tcBorders>
              <w:top w:val="nil"/>
              <w:left w:val="nil"/>
              <w:bottom w:val="nil"/>
              <w:right w:val="nil"/>
            </w:tcBorders>
            <w:shd w:val="clear" w:color="auto" w:fill="auto"/>
            <w:noWrap/>
            <w:vAlign w:val="center"/>
          </w:tcPr>
          <w:p w14:paraId="2825FFCB" w14:textId="3A43817F"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0.072</w:t>
            </w:r>
          </w:p>
        </w:tc>
        <w:tc>
          <w:tcPr>
            <w:tcW w:w="0" w:type="auto"/>
            <w:tcBorders>
              <w:top w:val="nil"/>
              <w:left w:val="nil"/>
              <w:bottom w:val="nil"/>
              <w:right w:val="nil"/>
            </w:tcBorders>
            <w:shd w:val="clear" w:color="auto" w:fill="auto"/>
            <w:noWrap/>
            <w:vAlign w:val="center"/>
          </w:tcPr>
          <w:p w14:paraId="54D2E284" w14:textId="04399C34"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21</w:t>
            </w:r>
          </w:p>
        </w:tc>
        <w:tc>
          <w:tcPr>
            <w:tcW w:w="0" w:type="auto"/>
            <w:tcBorders>
              <w:top w:val="nil"/>
              <w:left w:val="nil"/>
              <w:bottom w:val="nil"/>
              <w:right w:val="nil"/>
            </w:tcBorders>
            <w:shd w:val="clear" w:color="auto" w:fill="auto"/>
            <w:noWrap/>
            <w:vAlign w:val="center"/>
          </w:tcPr>
          <w:p w14:paraId="3948BEA4" w14:textId="3BD010FE"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-9.89</w:t>
            </w:r>
          </w:p>
        </w:tc>
        <w:tc>
          <w:tcPr>
            <w:tcW w:w="0" w:type="auto"/>
            <w:tcBorders>
              <w:top w:val="nil"/>
              <w:left w:val="nil"/>
              <w:bottom w:val="nil"/>
              <w:right w:val="nil"/>
            </w:tcBorders>
            <w:shd w:val="clear" w:color="auto" w:fill="auto"/>
            <w:noWrap/>
            <w:vAlign w:val="center"/>
          </w:tcPr>
          <w:p w14:paraId="36C66781" w14:textId="09CFA65F"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-2.11</w:t>
            </w:r>
          </w:p>
        </w:tc>
        <w:tc>
          <w:tcPr>
            <w:tcW w:w="0" w:type="auto"/>
            <w:tcBorders>
              <w:top w:val="nil"/>
              <w:left w:val="nil"/>
              <w:bottom w:val="nil"/>
              <w:right w:val="nil"/>
            </w:tcBorders>
            <w:shd w:val="clear" w:color="auto" w:fill="auto"/>
            <w:noWrap/>
            <w:vAlign w:val="center"/>
          </w:tcPr>
          <w:p w14:paraId="747D961A" w14:textId="3C6D0FE8" w:rsidR="001B3977" w:rsidRPr="001B3977" w:rsidRDefault="001B3977" w:rsidP="001B3977">
            <w:pPr>
              <w:widowControl/>
              <w:jc w:val="center"/>
              <w:rPr>
                <w:rFonts w:eastAsia="游ゴシック" w:cstheme="minorHAnsi"/>
                <w:b/>
                <w:bCs/>
                <w:i/>
                <w:iCs/>
                <w:color w:val="000000"/>
                <w:kern w:val="0"/>
                <w:sz w:val="22"/>
                <w:szCs w:val="24"/>
              </w:rPr>
            </w:pPr>
            <w:r w:rsidRPr="002602A3">
              <w:rPr>
                <w:rFonts w:eastAsia="游ゴシック" w:cstheme="minorHAnsi"/>
                <w:color w:val="000000"/>
                <w:sz w:val="22"/>
              </w:rPr>
              <w:t>0.00</w:t>
            </w:r>
            <w:r w:rsidR="002D044C">
              <w:rPr>
                <w:rFonts w:eastAsia="游ゴシック" w:cstheme="minorHAnsi"/>
                <w:color w:val="000000"/>
                <w:sz w:val="22"/>
              </w:rPr>
              <w:t>1 &lt;</w:t>
            </w:r>
          </w:p>
        </w:tc>
        <w:tc>
          <w:tcPr>
            <w:tcW w:w="0" w:type="auto"/>
            <w:tcBorders>
              <w:top w:val="nil"/>
              <w:left w:val="nil"/>
              <w:bottom w:val="nil"/>
              <w:right w:val="nil"/>
            </w:tcBorders>
            <w:shd w:val="clear" w:color="auto" w:fill="auto"/>
            <w:noWrap/>
            <w:vAlign w:val="center"/>
          </w:tcPr>
          <w:p w14:paraId="10F46646" w14:textId="217168A4" w:rsidR="001B3977" w:rsidRPr="002602A3" w:rsidRDefault="001B3977" w:rsidP="001B3977">
            <w:pPr>
              <w:widowControl/>
              <w:jc w:val="center"/>
              <w:rPr>
                <w:rFonts w:ascii="Times New Roman" w:eastAsia="游ゴシック" w:hAnsi="Times New Roman" w:cs="Times New Roman"/>
                <w:color w:val="000000"/>
                <w:kern w:val="0"/>
                <w:sz w:val="22"/>
                <w:szCs w:val="24"/>
              </w:rPr>
            </w:pPr>
            <w:r>
              <w:rPr>
                <w:rFonts w:ascii="Times New Roman" w:eastAsia="游ゴシック" w:hAnsi="Times New Roman" w:cs="Times New Roman" w:hint="eastAsia"/>
                <w:color w:val="000000"/>
                <w:kern w:val="0"/>
                <w:sz w:val="22"/>
                <w:szCs w:val="24"/>
              </w:rPr>
              <w:t>*</w:t>
            </w:r>
            <w:r>
              <w:rPr>
                <w:rFonts w:ascii="Times New Roman" w:eastAsia="游ゴシック" w:hAnsi="Times New Roman" w:cs="Times New Roman"/>
                <w:color w:val="000000"/>
                <w:kern w:val="0"/>
                <w:sz w:val="22"/>
                <w:szCs w:val="24"/>
              </w:rPr>
              <w:t>**</w:t>
            </w:r>
          </w:p>
        </w:tc>
        <w:tc>
          <w:tcPr>
            <w:tcW w:w="0" w:type="auto"/>
            <w:tcBorders>
              <w:top w:val="nil"/>
              <w:left w:val="nil"/>
              <w:bottom w:val="nil"/>
              <w:right w:val="nil"/>
            </w:tcBorders>
            <w:shd w:val="clear" w:color="auto" w:fill="auto"/>
            <w:vAlign w:val="center"/>
          </w:tcPr>
          <w:p w14:paraId="0B04449B" w14:textId="40094AED" w:rsidR="001B3977" w:rsidRPr="001B3977" w:rsidRDefault="001B3977" w:rsidP="001B3977">
            <w:pPr>
              <w:widowControl/>
              <w:jc w:val="center"/>
              <w:rPr>
                <w:rFonts w:eastAsia="游ゴシック" w:cstheme="minorHAnsi"/>
                <w:b/>
                <w:bCs/>
                <w:color w:val="000000"/>
                <w:kern w:val="0"/>
                <w:sz w:val="22"/>
                <w:szCs w:val="24"/>
              </w:rPr>
            </w:pPr>
            <w:r w:rsidRPr="002602A3">
              <w:rPr>
                <w:rFonts w:eastAsia="游ゴシック" w:cstheme="minorHAnsi"/>
                <w:color w:val="000000"/>
                <w:sz w:val="22"/>
              </w:rPr>
              <w:t>0.407</w:t>
            </w:r>
          </w:p>
        </w:tc>
      </w:tr>
      <w:tr w:rsidR="001B3977" w:rsidRPr="00610CAC" w14:paraId="5194205D" w14:textId="77777777" w:rsidTr="002602A3">
        <w:trPr>
          <w:trHeight w:val="360"/>
        </w:trPr>
        <w:tc>
          <w:tcPr>
            <w:tcW w:w="0" w:type="auto"/>
            <w:tcBorders>
              <w:top w:val="nil"/>
              <w:left w:val="nil"/>
              <w:bottom w:val="nil"/>
              <w:right w:val="nil"/>
            </w:tcBorders>
            <w:shd w:val="clear" w:color="auto" w:fill="auto"/>
            <w:noWrap/>
            <w:vAlign w:val="center"/>
          </w:tcPr>
          <w:p w14:paraId="240643BE" w14:textId="24D04554" w:rsidR="001B3977" w:rsidRPr="002602A3" w:rsidRDefault="00752FE5" w:rsidP="001B3977">
            <w:pPr>
              <w:widowControl/>
              <w:jc w:val="center"/>
              <w:rPr>
                <w:rFonts w:ascii="Times New Roman" w:hAnsi="Times New Roman" w:cs="Times New Roman"/>
                <w:sz w:val="22"/>
                <w:szCs w:val="24"/>
              </w:rPr>
            </w:pPr>
            <w:r w:rsidRPr="002602A3">
              <w:rPr>
                <w:rFonts w:ascii="Times New Roman" w:hAnsi="Times New Roman" w:cs="Times New Roman"/>
                <w:sz w:val="22"/>
                <w:szCs w:val="24"/>
              </w:rPr>
              <w:t>n-1 Ans</w:t>
            </w:r>
          </w:p>
        </w:tc>
        <w:tc>
          <w:tcPr>
            <w:tcW w:w="0" w:type="auto"/>
            <w:tcBorders>
              <w:top w:val="nil"/>
              <w:left w:val="nil"/>
              <w:bottom w:val="nil"/>
              <w:right w:val="nil"/>
            </w:tcBorders>
            <w:shd w:val="clear" w:color="auto" w:fill="auto"/>
            <w:noWrap/>
            <w:vAlign w:val="center"/>
          </w:tcPr>
          <w:p w14:paraId="1F61A4B2" w14:textId="2E4699F6"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0.125</w:t>
            </w:r>
          </w:p>
        </w:tc>
        <w:tc>
          <w:tcPr>
            <w:tcW w:w="0" w:type="auto"/>
            <w:tcBorders>
              <w:top w:val="nil"/>
              <w:left w:val="nil"/>
              <w:bottom w:val="nil"/>
              <w:right w:val="nil"/>
            </w:tcBorders>
            <w:shd w:val="clear" w:color="auto" w:fill="auto"/>
            <w:noWrap/>
            <w:vAlign w:val="center"/>
          </w:tcPr>
          <w:p w14:paraId="7FF7FDE0" w14:textId="791BBA23"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0.041</w:t>
            </w:r>
          </w:p>
        </w:tc>
        <w:tc>
          <w:tcPr>
            <w:tcW w:w="0" w:type="auto"/>
            <w:tcBorders>
              <w:top w:val="nil"/>
              <w:left w:val="nil"/>
              <w:bottom w:val="nil"/>
              <w:right w:val="nil"/>
            </w:tcBorders>
            <w:shd w:val="clear" w:color="auto" w:fill="auto"/>
            <w:noWrap/>
            <w:vAlign w:val="center"/>
          </w:tcPr>
          <w:p w14:paraId="67D389EF" w14:textId="7B2FB849"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21</w:t>
            </w:r>
          </w:p>
        </w:tc>
        <w:tc>
          <w:tcPr>
            <w:tcW w:w="0" w:type="auto"/>
            <w:tcBorders>
              <w:top w:val="nil"/>
              <w:left w:val="nil"/>
              <w:bottom w:val="nil"/>
              <w:right w:val="nil"/>
            </w:tcBorders>
            <w:shd w:val="clear" w:color="auto" w:fill="auto"/>
            <w:noWrap/>
            <w:vAlign w:val="center"/>
          </w:tcPr>
          <w:p w14:paraId="395F96ED" w14:textId="397CED8B"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6.31</w:t>
            </w:r>
          </w:p>
        </w:tc>
        <w:tc>
          <w:tcPr>
            <w:tcW w:w="0" w:type="auto"/>
            <w:tcBorders>
              <w:top w:val="nil"/>
              <w:left w:val="nil"/>
              <w:bottom w:val="nil"/>
              <w:right w:val="nil"/>
            </w:tcBorders>
            <w:shd w:val="clear" w:color="auto" w:fill="auto"/>
            <w:noWrap/>
            <w:vAlign w:val="center"/>
          </w:tcPr>
          <w:p w14:paraId="232DDAAA" w14:textId="23A1294D"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1.34</w:t>
            </w:r>
          </w:p>
        </w:tc>
        <w:tc>
          <w:tcPr>
            <w:tcW w:w="0" w:type="auto"/>
            <w:tcBorders>
              <w:top w:val="nil"/>
              <w:left w:val="nil"/>
              <w:bottom w:val="nil"/>
              <w:right w:val="nil"/>
            </w:tcBorders>
            <w:shd w:val="clear" w:color="auto" w:fill="auto"/>
            <w:noWrap/>
            <w:vAlign w:val="center"/>
          </w:tcPr>
          <w:p w14:paraId="312A7A0F" w14:textId="0598EFC6" w:rsidR="001B3977" w:rsidRPr="001B3977" w:rsidRDefault="001B3977" w:rsidP="001B3977">
            <w:pPr>
              <w:widowControl/>
              <w:jc w:val="center"/>
              <w:rPr>
                <w:rFonts w:eastAsia="游ゴシック" w:cstheme="minorHAnsi"/>
                <w:b/>
                <w:bCs/>
                <w:i/>
                <w:iCs/>
                <w:color w:val="000000"/>
                <w:kern w:val="0"/>
                <w:sz w:val="22"/>
                <w:szCs w:val="24"/>
              </w:rPr>
            </w:pPr>
            <w:r w:rsidRPr="002602A3">
              <w:rPr>
                <w:rFonts w:eastAsia="游ゴシック" w:cstheme="minorHAnsi"/>
                <w:color w:val="000000"/>
                <w:sz w:val="22"/>
              </w:rPr>
              <w:t>0.00</w:t>
            </w:r>
            <w:r w:rsidR="002D044C">
              <w:rPr>
                <w:rFonts w:eastAsia="游ゴシック" w:cstheme="minorHAnsi"/>
                <w:color w:val="000000"/>
                <w:sz w:val="22"/>
              </w:rPr>
              <w:t>1 &lt;</w:t>
            </w:r>
          </w:p>
        </w:tc>
        <w:tc>
          <w:tcPr>
            <w:tcW w:w="0" w:type="auto"/>
            <w:tcBorders>
              <w:top w:val="nil"/>
              <w:left w:val="nil"/>
              <w:bottom w:val="nil"/>
              <w:right w:val="nil"/>
            </w:tcBorders>
            <w:shd w:val="clear" w:color="auto" w:fill="auto"/>
            <w:noWrap/>
            <w:vAlign w:val="center"/>
          </w:tcPr>
          <w:p w14:paraId="4599642C" w14:textId="62FAC30E" w:rsidR="001B3977" w:rsidRPr="002602A3" w:rsidRDefault="001B3977" w:rsidP="001B3977">
            <w:pPr>
              <w:widowControl/>
              <w:jc w:val="center"/>
              <w:rPr>
                <w:rFonts w:ascii="Times New Roman" w:eastAsia="游ゴシック" w:hAnsi="Times New Roman" w:cs="Times New Roman"/>
                <w:color w:val="000000"/>
                <w:kern w:val="0"/>
                <w:sz w:val="22"/>
                <w:szCs w:val="24"/>
              </w:rPr>
            </w:pPr>
            <w:r>
              <w:rPr>
                <w:rFonts w:ascii="Times New Roman" w:eastAsia="游ゴシック" w:hAnsi="Times New Roman" w:cs="Times New Roman" w:hint="eastAsia"/>
                <w:color w:val="000000"/>
                <w:kern w:val="0"/>
                <w:sz w:val="22"/>
                <w:szCs w:val="24"/>
              </w:rPr>
              <w:t>*</w:t>
            </w:r>
            <w:r>
              <w:rPr>
                <w:rFonts w:ascii="Times New Roman" w:eastAsia="游ゴシック" w:hAnsi="Times New Roman" w:cs="Times New Roman"/>
                <w:color w:val="000000"/>
                <w:kern w:val="0"/>
                <w:sz w:val="22"/>
                <w:szCs w:val="24"/>
              </w:rPr>
              <w:t>**</w:t>
            </w:r>
          </w:p>
        </w:tc>
        <w:tc>
          <w:tcPr>
            <w:tcW w:w="0" w:type="auto"/>
            <w:tcBorders>
              <w:top w:val="nil"/>
              <w:left w:val="nil"/>
              <w:bottom w:val="nil"/>
              <w:right w:val="nil"/>
            </w:tcBorders>
            <w:shd w:val="clear" w:color="auto" w:fill="auto"/>
            <w:vAlign w:val="center"/>
          </w:tcPr>
          <w:p w14:paraId="28A4B3D8" w14:textId="0163F88A" w:rsidR="001B3977" w:rsidRPr="001B3977" w:rsidRDefault="001B3977" w:rsidP="001B3977">
            <w:pPr>
              <w:widowControl/>
              <w:jc w:val="center"/>
              <w:rPr>
                <w:rFonts w:eastAsia="游ゴシック" w:cstheme="minorHAnsi"/>
                <w:b/>
                <w:bCs/>
                <w:color w:val="000000"/>
                <w:kern w:val="0"/>
                <w:sz w:val="22"/>
                <w:szCs w:val="24"/>
              </w:rPr>
            </w:pPr>
            <w:r w:rsidRPr="002602A3">
              <w:rPr>
                <w:rFonts w:eastAsia="游ゴシック" w:cstheme="minorHAnsi"/>
                <w:color w:val="000000"/>
                <w:sz w:val="22"/>
              </w:rPr>
              <w:t>0.032</w:t>
            </w:r>
          </w:p>
        </w:tc>
      </w:tr>
      <w:tr w:rsidR="001B3977" w:rsidRPr="00610CAC" w14:paraId="6CA09D62" w14:textId="77777777" w:rsidTr="002602A3">
        <w:trPr>
          <w:trHeight w:val="360"/>
        </w:trPr>
        <w:tc>
          <w:tcPr>
            <w:tcW w:w="0" w:type="auto"/>
            <w:tcBorders>
              <w:top w:val="nil"/>
              <w:left w:val="nil"/>
              <w:bottom w:val="nil"/>
              <w:right w:val="nil"/>
            </w:tcBorders>
            <w:shd w:val="clear" w:color="auto" w:fill="auto"/>
            <w:noWrap/>
            <w:vAlign w:val="center"/>
          </w:tcPr>
          <w:p w14:paraId="5D7505B1" w14:textId="1B809689" w:rsidR="001B3977" w:rsidRPr="002602A3" w:rsidRDefault="00752FE5" w:rsidP="001B3977">
            <w:pPr>
              <w:widowControl/>
              <w:jc w:val="center"/>
              <w:rPr>
                <w:rFonts w:ascii="Times New Roman" w:hAnsi="Times New Roman" w:cs="Times New Roman"/>
                <w:sz w:val="22"/>
                <w:szCs w:val="24"/>
              </w:rPr>
            </w:pPr>
            <w:r w:rsidRPr="002602A3">
              <w:rPr>
                <w:rFonts w:ascii="Times New Roman" w:hAnsi="Times New Roman" w:cs="Times New Roman"/>
                <w:sz w:val="22"/>
                <w:szCs w:val="24"/>
              </w:rPr>
              <w:t>n Ans</w:t>
            </w:r>
          </w:p>
        </w:tc>
        <w:tc>
          <w:tcPr>
            <w:tcW w:w="0" w:type="auto"/>
            <w:tcBorders>
              <w:top w:val="nil"/>
              <w:left w:val="nil"/>
              <w:bottom w:val="nil"/>
              <w:right w:val="nil"/>
            </w:tcBorders>
            <w:shd w:val="clear" w:color="auto" w:fill="auto"/>
            <w:noWrap/>
            <w:vAlign w:val="center"/>
          </w:tcPr>
          <w:p w14:paraId="6D683230" w14:textId="5FBA2189"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-0.176</w:t>
            </w:r>
          </w:p>
        </w:tc>
        <w:tc>
          <w:tcPr>
            <w:tcW w:w="0" w:type="auto"/>
            <w:tcBorders>
              <w:top w:val="nil"/>
              <w:left w:val="nil"/>
              <w:bottom w:val="nil"/>
              <w:right w:val="nil"/>
            </w:tcBorders>
            <w:shd w:val="clear" w:color="auto" w:fill="auto"/>
            <w:noWrap/>
            <w:vAlign w:val="center"/>
          </w:tcPr>
          <w:p w14:paraId="515A41F0" w14:textId="1F58FF42"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0.187</w:t>
            </w:r>
          </w:p>
        </w:tc>
        <w:tc>
          <w:tcPr>
            <w:tcW w:w="0" w:type="auto"/>
            <w:tcBorders>
              <w:top w:val="nil"/>
              <w:left w:val="nil"/>
              <w:bottom w:val="nil"/>
              <w:right w:val="nil"/>
            </w:tcBorders>
            <w:shd w:val="clear" w:color="auto" w:fill="auto"/>
            <w:noWrap/>
            <w:vAlign w:val="center"/>
          </w:tcPr>
          <w:p w14:paraId="0EA0809D" w14:textId="5FBAD2FC" w:rsidR="001B3977" w:rsidRPr="002602A3" w:rsidRDefault="001B3977" w:rsidP="001B3977">
            <w:pPr>
              <w:widowControl/>
              <w:jc w:val="center"/>
              <w:rPr>
                <w:rFonts w:ascii="Times New Roman" w:eastAsia="游ゴシック" w:hAnsi="Times New Roman" w:cs="Times New Roman"/>
                <w:b/>
                <w:bCs/>
                <w:color w:val="000000"/>
                <w:kern w:val="0"/>
                <w:sz w:val="22"/>
                <w:szCs w:val="24"/>
              </w:rPr>
            </w:pPr>
            <w:r w:rsidRPr="002602A3">
              <w:rPr>
                <w:rFonts w:ascii="Times New Roman" w:eastAsia="游ゴシック" w:hAnsi="Times New Roman" w:cs="Times New Roman"/>
                <w:color w:val="000000"/>
                <w:sz w:val="22"/>
              </w:rPr>
              <w:t>21</w:t>
            </w:r>
          </w:p>
        </w:tc>
        <w:tc>
          <w:tcPr>
            <w:tcW w:w="0" w:type="auto"/>
            <w:tcBorders>
              <w:top w:val="nil"/>
              <w:left w:val="nil"/>
              <w:bottom w:val="nil"/>
              <w:right w:val="nil"/>
            </w:tcBorders>
            <w:shd w:val="clear" w:color="auto" w:fill="auto"/>
            <w:noWrap/>
            <w:vAlign w:val="center"/>
          </w:tcPr>
          <w:p w14:paraId="3E72B424" w14:textId="47E6CBB6"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-1.95</w:t>
            </w:r>
          </w:p>
        </w:tc>
        <w:tc>
          <w:tcPr>
            <w:tcW w:w="0" w:type="auto"/>
            <w:tcBorders>
              <w:top w:val="nil"/>
              <w:left w:val="nil"/>
              <w:bottom w:val="nil"/>
              <w:right w:val="nil"/>
            </w:tcBorders>
            <w:shd w:val="clear" w:color="auto" w:fill="auto"/>
            <w:noWrap/>
            <w:vAlign w:val="center"/>
          </w:tcPr>
          <w:p w14:paraId="5175B041" w14:textId="38766591" w:rsidR="001B3977" w:rsidRPr="002602A3" w:rsidRDefault="001B3977" w:rsidP="001B3977">
            <w:pPr>
              <w:widowControl/>
              <w:jc w:val="center"/>
              <w:rPr>
                <w:rFonts w:ascii="Times New Roman" w:eastAsia="游ゴシック" w:hAnsi="Times New Roman" w:cs="Times New Roman"/>
                <w:b/>
                <w:bCs/>
                <w:i/>
                <w:iCs/>
                <w:color w:val="000000"/>
                <w:kern w:val="0"/>
                <w:sz w:val="22"/>
                <w:szCs w:val="24"/>
              </w:rPr>
            </w:pPr>
            <w:r w:rsidRPr="002602A3">
              <w:rPr>
                <w:rFonts w:ascii="Times New Roman" w:eastAsia="游ゴシック" w:hAnsi="Times New Roman" w:cs="Times New Roman"/>
                <w:color w:val="000000"/>
                <w:sz w:val="22"/>
              </w:rPr>
              <w:t>-0.42</w:t>
            </w:r>
          </w:p>
        </w:tc>
        <w:tc>
          <w:tcPr>
            <w:tcW w:w="0" w:type="auto"/>
            <w:tcBorders>
              <w:top w:val="nil"/>
              <w:left w:val="nil"/>
              <w:bottom w:val="nil"/>
              <w:right w:val="nil"/>
            </w:tcBorders>
            <w:shd w:val="clear" w:color="auto" w:fill="auto"/>
            <w:noWrap/>
            <w:vAlign w:val="center"/>
          </w:tcPr>
          <w:p w14:paraId="2AF78C06" w14:textId="38C5B669" w:rsidR="001B3977" w:rsidRPr="001B3977" w:rsidRDefault="001B3977" w:rsidP="001B3977">
            <w:pPr>
              <w:widowControl/>
              <w:jc w:val="center"/>
              <w:rPr>
                <w:rFonts w:eastAsia="游ゴシック" w:cstheme="minorHAnsi"/>
                <w:b/>
                <w:bCs/>
                <w:i/>
                <w:iCs/>
                <w:color w:val="000000"/>
                <w:kern w:val="0"/>
                <w:sz w:val="22"/>
                <w:szCs w:val="24"/>
              </w:rPr>
            </w:pPr>
            <w:r w:rsidRPr="002602A3">
              <w:rPr>
                <w:rFonts w:eastAsia="游ゴシック" w:cstheme="minorHAnsi"/>
                <w:color w:val="000000"/>
                <w:sz w:val="22"/>
              </w:rPr>
              <w:t>0.064</w:t>
            </w:r>
          </w:p>
        </w:tc>
        <w:tc>
          <w:tcPr>
            <w:tcW w:w="0" w:type="auto"/>
            <w:tcBorders>
              <w:top w:val="nil"/>
              <w:left w:val="nil"/>
              <w:bottom w:val="nil"/>
              <w:right w:val="nil"/>
            </w:tcBorders>
            <w:shd w:val="clear" w:color="auto" w:fill="auto"/>
            <w:noWrap/>
            <w:vAlign w:val="center"/>
          </w:tcPr>
          <w:p w14:paraId="75C396EC" w14:textId="756E709E" w:rsidR="001B3977" w:rsidRPr="002602A3" w:rsidRDefault="001B3977" w:rsidP="001B3977">
            <w:pPr>
              <w:widowControl/>
              <w:jc w:val="center"/>
              <w:rPr>
                <w:rFonts w:ascii="Times New Roman" w:eastAsia="游ゴシック" w:hAnsi="Times New Roman" w:cs="Times New Roman"/>
                <w:color w:val="000000"/>
                <w:kern w:val="0"/>
                <w:sz w:val="22"/>
                <w:szCs w:val="24"/>
              </w:rPr>
            </w:pPr>
            <w:proofErr w:type="spellStart"/>
            <w:r>
              <w:rPr>
                <w:rFonts w:ascii="Times New Roman" w:eastAsia="游ゴシック" w:hAnsi="Times New Roman" w:cs="Times New Roman" w:hint="eastAsia"/>
                <w:color w:val="000000"/>
                <w:kern w:val="0"/>
                <w:sz w:val="22"/>
                <w:szCs w:val="24"/>
              </w:rPr>
              <w:t>n</w:t>
            </w:r>
            <w:r>
              <w:rPr>
                <w:rFonts w:ascii="Times New Roman" w:eastAsia="游ゴシック" w:hAnsi="Times New Roman" w:cs="Times New Roman"/>
                <w:color w:val="000000"/>
                <w:kern w:val="0"/>
                <w:sz w:val="22"/>
                <w:szCs w:val="24"/>
              </w:rPr>
              <w:t>.s</w:t>
            </w:r>
            <w:proofErr w:type="spellEnd"/>
            <w:r>
              <w:rPr>
                <w:rFonts w:ascii="Times New Roman" w:eastAsia="游ゴシック" w:hAnsi="Times New Roman" w:cs="Times New Roman"/>
                <w:color w:val="000000"/>
                <w:kern w:val="0"/>
                <w:sz w:val="22"/>
                <w:szCs w:val="24"/>
              </w:rPr>
              <w:t>.</w:t>
            </w:r>
          </w:p>
        </w:tc>
        <w:tc>
          <w:tcPr>
            <w:tcW w:w="0" w:type="auto"/>
            <w:tcBorders>
              <w:top w:val="nil"/>
              <w:left w:val="nil"/>
              <w:bottom w:val="nil"/>
              <w:right w:val="nil"/>
            </w:tcBorders>
            <w:shd w:val="clear" w:color="auto" w:fill="auto"/>
            <w:vAlign w:val="center"/>
          </w:tcPr>
          <w:p w14:paraId="6B81C648" w14:textId="5577476B" w:rsidR="001B3977" w:rsidRPr="001B3977" w:rsidRDefault="001B3977" w:rsidP="001B3977">
            <w:pPr>
              <w:widowControl/>
              <w:jc w:val="center"/>
              <w:rPr>
                <w:rFonts w:eastAsia="游ゴシック" w:cstheme="minorHAnsi"/>
                <w:b/>
                <w:bCs/>
                <w:color w:val="000000"/>
                <w:kern w:val="0"/>
                <w:sz w:val="22"/>
                <w:szCs w:val="24"/>
              </w:rPr>
            </w:pPr>
            <w:r w:rsidRPr="002602A3">
              <w:rPr>
                <w:rFonts w:eastAsia="游ゴシック" w:cstheme="minorHAnsi"/>
                <w:color w:val="000000"/>
                <w:sz w:val="22"/>
              </w:rPr>
              <w:t>0.103</w:t>
            </w:r>
          </w:p>
        </w:tc>
      </w:tr>
    </w:tbl>
    <w:p w14:paraId="50AB30BE" w14:textId="77777777" w:rsidR="009620A7" w:rsidRPr="003171C8" w:rsidRDefault="009620A7" w:rsidP="00491E72">
      <w:pPr>
        <w:jc w:val="left"/>
      </w:pPr>
    </w:p>
    <w:sectPr w:rsidR="009620A7" w:rsidRPr="003171C8" w:rsidSect="00CF1749">
      <w:pgSz w:w="11900" w:h="1682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48AD5" w14:textId="77777777" w:rsidR="000B5BB1" w:rsidRDefault="000B5BB1" w:rsidP="00257CD4">
      <w:r>
        <w:separator/>
      </w:r>
    </w:p>
  </w:endnote>
  <w:endnote w:type="continuationSeparator" w:id="0">
    <w:p w14:paraId="5A9CB32D" w14:textId="77777777" w:rsidR="000B5BB1" w:rsidRDefault="000B5BB1" w:rsidP="0025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Ｐ明朝">
    <w:panose1 w:val="02020600040205080304"/>
    <w:charset w:val="80"/>
    <w:family w:val="roma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37E0" w14:textId="77777777" w:rsidR="000B5BB1" w:rsidRDefault="000B5BB1" w:rsidP="00257CD4">
      <w:r>
        <w:separator/>
      </w:r>
    </w:p>
  </w:footnote>
  <w:footnote w:type="continuationSeparator" w:id="0">
    <w:p w14:paraId="5AF1ABCE" w14:textId="77777777" w:rsidR="000B5BB1" w:rsidRDefault="000B5BB1" w:rsidP="00257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E74A2"/>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BEF44AE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77ECFD5E"/>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EF540C84"/>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F7EA69A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B4E0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8DE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2CDAC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88B19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A8B833F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834346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350A3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3437A4"/>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45539308">
    <w:abstractNumId w:val="11"/>
  </w:num>
  <w:num w:numId="2" w16cid:durableId="831218735">
    <w:abstractNumId w:val="10"/>
  </w:num>
  <w:num w:numId="3" w16cid:durableId="2045521718">
    <w:abstractNumId w:val="12"/>
  </w:num>
  <w:num w:numId="4" w16cid:durableId="1736930707">
    <w:abstractNumId w:val="9"/>
  </w:num>
  <w:num w:numId="5" w16cid:durableId="1946618218">
    <w:abstractNumId w:val="7"/>
  </w:num>
  <w:num w:numId="6" w16cid:durableId="899558571">
    <w:abstractNumId w:val="6"/>
  </w:num>
  <w:num w:numId="7" w16cid:durableId="1167091807">
    <w:abstractNumId w:val="5"/>
  </w:num>
  <w:num w:numId="8" w16cid:durableId="398210474">
    <w:abstractNumId w:val="4"/>
  </w:num>
  <w:num w:numId="9" w16cid:durableId="219639336">
    <w:abstractNumId w:val="8"/>
  </w:num>
  <w:num w:numId="10" w16cid:durableId="1360159660">
    <w:abstractNumId w:val="3"/>
  </w:num>
  <w:num w:numId="11" w16cid:durableId="222182548">
    <w:abstractNumId w:val="2"/>
  </w:num>
  <w:num w:numId="12" w16cid:durableId="1687756163">
    <w:abstractNumId w:val="1"/>
  </w:num>
  <w:num w:numId="13" w16cid:durableId="1174685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sername" w:val="Editor 4"/>
  </w:docVars>
  <w:rsids>
    <w:rsidRoot w:val="002561AB"/>
    <w:rsid w:val="0001006E"/>
    <w:rsid w:val="000112A2"/>
    <w:rsid w:val="00017653"/>
    <w:rsid w:val="00022092"/>
    <w:rsid w:val="000679E5"/>
    <w:rsid w:val="00071181"/>
    <w:rsid w:val="000A28B8"/>
    <w:rsid w:val="000B51B1"/>
    <w:rsid w:val="000B5BB1"/>
    <w:rsid w:val="000E452C"/>
    <w:rsid w:val="00106C19"/>
    <w:rsid w:val="00113730"/>
    <w:rsid w:val="00116576"/>
    <w:rsid w:val="00140CA8"/>
    <w:rsid w:val="0018081E"/>
    <w:rsid w:val="00183429"/>
    <w:rsid w:val="00185C68"/>
    <w:rsid w:val="001B3977"/>
    <w:rsid w:val="001E6703"/>
    <w:rsid w:val="001F3DC7"/>
    <w:rsid w:val="001F59BB"/>
    <w:rsid w:val="00202D20"/>
    <w:rsid w:val="002269FD"/>
    <w:rsid w:val="002534B5"/>
    <w:rsid w:val="002561AB"/>
    <w:rsid w:val="00257CD4"/>
    <w:rsid w:val="002602A3"/>
    <w:rsid w:val="0028771F"/>
    <w:rsid w:val="002D044C"/>
    <w:rsid w:val="003051FC"/>
    <w:rsid w:val="003103BE"/>
    <w:rsid w:val="003171C8"/>
    <w:rsid w:val="0035274C"/>
    <w:rsid w:val="003606F4"/>
    <w:rsid w:val="00370C27"/>
    <w:rsid w:val="003769D2"/>
    <w:rsid w:val="0039127B"/>
    <w:rsid w:val="003A62EF"/>
    <w:rsid w:val="003C4988"/>
    <w:rsid w:val="003C6663"/>
    <w:rsid w:val="00443871"/>
    <w:rsid w:val="00465CE1"/>
    <w:rsid w:val="004805EF"/>
    <w:rsid w:val="00491E72"/>
    <w:rsid w:val="00494BB1"/>
    <w:rsid w:val="004E1DE4"/>
    <w:rsid w:val="004E72CE"/>
    <w:rsid w:val="004F2A5E"/>
    <w:rsid w:val="0051654F"/>
    <w:rsid w:val="005250CC"/>
    <w:rsid w:val="00525176"/>
    <w:rsid w:val="005A2795"/>
    <w:rsid w:val="005C0C01"/>
    <w:rsid w:val="005F5983"/>
    <w:rsid w:val="006108CF"/>
    <w:rsid w:val="00610CAC"/>
    <w:rsid w:val="0063400D"/>
    <w:rsid w:val="00647B9F"/>
    <w:rsid w:val="00670920"/>
    <w:rsid w:val="00694698"/>
    <w:rsid w:val="006B71FC"/>
    <w:rsid w:val="006C35CC"/>
    <w:rsid w:val="006F5BB1"/>
    <w:rsid w:val="006F673C"/>
    <w:rsid w:val="007244F0"/>
    <w:rsid w:val="007279CA"/>
    <w:rsid w:val="00743916"/>
    <w:rsid w:val="00752FE5"/>
    <w:rsid w:val="00757143"/>
    <w:rsid w:val="00773125"/>
    <w:rsid w:val="007C4378"/>
    <w:rsid w:val="007D1EFE"/>
    <w:rsid w:val="007D634B"/>
    <w:rsid w:val="00872DDE"/>
    <w:rsid w:val="008B005A"/>
    <w:rsid w:val="00902A29"/>
    <w:rsid w:val="00904D9F"/>
    <w:rsid w:val="00921E69"/>
    <w:rsid w:val="0093220B"/>
    <w:rsid w:val="009353AB"/>
    <w:rsid w:val="00936295"/>
    <w:rsid w:val="009620A7"/>
    <w:rsid w:val="009661B2"/>
    <w:rsid w:val="00983DFC"/>
    <w:rsid w:val="009851E9"/>
    <w:rsid w:val="009A375C"/>
    <w:rsid w:val="009B6ECB"/>
    <w:rsid w:val="009C3253"/>
    <w:rsid w:val="009C6DA3"/>
    <w:rsid w:val="00A115D4"/>
    <w:rsid w:val="00A156D3"/>
    <w:rsid w:val="00AA327D"/>
    <w:rsid w:val="00AB3F3B"/>
    <w:rsid w:val="00AD0C0A"/>
    <w:rsid w:val="00AD5D4B"/>
    <w:rsid w:val="00B72C0E"/>
    <w:rsid w:val="00B9150F"/>
    <w:rsid w:val="00BC3912"/>
    <w:rsid w:val="00BD2A04"/>
    <w:rsid w:val="00C02866"/>
    <w:rsid w:val="00C628A9"/>
    <w:rsid w:val="00C94257"/>
    <w:rsid w:val="00CD50EF"/>
    <w:rsid w:val="00CE24F8"/>
    <w:rsid w:val="00CF1749"/>
    <w:rsid w:val="00D226F0"/>
    <w:rsid w:val="00D3553A"/>
    <w:rsid w:val="00D73D3A"/>
    <w:rsid w:val="00DC5837"/>
    <w:rsid w:val="00DC5ECD"/>
    <w:rsid w:val="00DF1219"/>
    <w:rsid w:val="00E00EF8"/>
    <w:rsid w:val="00E313F8"/>
    <w:rsid w:val="00E32CE8"/>
    <w:rsid w:val="00E37C0B"/>
    <w:rsid w:val="00E41D81"/>
    <w:rsid w:val="00E8503C"/>
    <w:rsid w:val="00E92609"/>
    <w:rsid w:val="00EB1D6F"/>
    <w:rsid w:val="00EC29A2"/>
    <w:rsid w:val="00EF3EFE"/>
    <w:rsid w:val="00F221EB"/>
    <w:rsid w:val="00F46ACE"/>
    <w:rsid w:val="00F63074"/>
    <w:rsid w:val="00F967C8"/>
    <w:rsid w:val="00FD5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0E8306"/>
  <w15:chartTrackingRefBased/>
  <w15:docId w15:val="{4D43D690-280D-4312-9DC0-B9A2BD0C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B51B1"/>
    <w:pPr>
      <w:widowControl w:val="0"/>
      <w:jc w:val="both"/>
    </w:pPr>
  </w:style>
  <w:style w:type="paragraph" w:styleId="1">
    <w:name w:val="heading 1"/>
    <w:basedOn w:val="a2"/>
    <w:next w:val="a2"/>
    <w:link w:val="10"/>
    <w:uiPriority w:val="9"/>
    <w:qFormat/>
    <w:rsid w:val="009353AB"/>
    <w:pPr>
      <w:keepNext/>
      <w:outlineLvl w:val="0"/>
    </w:pPr>
    <w:rPr>
      <w:rFonts w:asciiTheme="majorHAnsi" w:eastAsiaTheme="majorEastAsia" w:hAnsiTheme="majorHAnsi" w:cstheme="majorBidi"/>
      <w:sz w:val="24"/>
      <w:szCs w:val="24"/>
    </w:rPr>
  </w:style>
  <w:style w:type="paragraph" w:styleId="21">
    <w:name w:val="heading 2"/>
    <w:basedOn w:val="a2"/>
    <w:next w:val="a2"/>
    <w:link w:val="22"/>
    <w:uiPriority w:val="9"/>
    <w:unhideWhenUsed/>
    <w:qFormat/>
    <w:rsid w:val="00902A2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2"/>
    <w:next w:val="a2"/>
    <w:link w:val="32"/>
    <w:uiPriority w:val="9"/>
    <w:semiHidden/>
    <w:unhideWhenUsed/>
    <w:qFormat/>
    <w:rsid w:val="00902A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1">
    <w:name w:val="heading 4"/>
    <w:basedOn w:val="a2"/>
    <w:next w:val="a2"/>
    <w:link w:val="42"/>
    <w:uiPriority w:val="9"/>
    <w:semiHidden/>
    <w:unhideWhenUsed/>
    <w:qFormat/>
    <w:rsid w:val="00902A29"/>
    <w:pPr>
      <w:keepNext/>
      <w:keepLines/>
      <w:spacing w:before="40"/>
      <w:outlineLvl w:val="3"/>
    </w:pPr>
    <w:rPr>
      <w:rFonts w:asciiTheme="majorHAnsi" w:eastAsiaTheme="majorEastAsia" w:hAnsiTheme="majorHAnsi" w:cstheme="majorBidi"/>
      <w:i/>
      <w:iCs/>
      <w:color w:val="2F5496" w:themeColor="accent1" w:themeShade="BF"/>
    </w:rPr>
  </w:style>
  <w:style w:type="paragraph" w:styleId="51">
    <w:name w:val="heading 5"/>
    <w:basedOn w:val="a2"/>
    <w:next w:val="a2"/>
    <w:link w:val="52"/>
    <w:uiPriority w:val="9"/>
    <w:semiHidden/>
    <w:unhideWhenUsed/>
    <w:qFormat/>
    <w:rsid w:val="00902A29"/>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2"/>
    <w:next w:val="a2"/>
    <w:link w:val="60"/>
    <w:uiPriority w:val="9"/>
    <w:semiHidden/>
    <w:unhideWhenUsed/>
    <w:qFormat/>
    <w:rsid w:val="00902A29"/>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
    <w:semiHidden/>
    <w:unhideWhenUsed/>
    <w:qFormat/>
    <w:rsid w:val="00902A29"/>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902A29"/>
    <w:pPr>
      <w:keepNext/>
      <w:keepLines/>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2"/>
    <w:next w:val="a2"/>
    <w:link w:val="90"/>
    <w:uiPriority w:val="9"/>
    <w:semiHidden/>
    <w:unhideWhenUsed/>
    <w:qFormat/>
    <w:rsid w:val="00902A29"/>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link w:val="a7"/>
    <w:uiPriority w:val="10"/>
    <w:qFormat/>
    <w:rsid w:val="009353AB"/>
    <w:pPr>
      <w:spacing w:before="240" w:after="120"/>
      <w:jc w:val="center"/>
      <w:outlineLvl w:val="0"/>
    </w:pPr>
    <w:rPr>
      <w:rFonts w:asciiTheme="majorHAnsi" w:eastAsiaTheme="majorEastAsia" w:hAnsiTheme="majorHAnsi" w:cstheme="majorBidi"/>
      <w:sz w:val="32"/>
      <w:szCs w:val="32"/>
    </w:rPr>
  </w:style>
  <w:style w:type="character" w:customStyle="1" w:styleId="a7">
    <w:name w:val="表題 (文字)"/>
    <w:basedOn w:val="a3"/>
    <w:link w:val="a6"/>
    <w:uiPriority w:val="10"/>
    <w:rsid w:val="009353AB"/>
    <w:rPr>
      <w:rFonts w:asciiTheme="majorHAnsi" w:eastAsiaTheme="majorEastAsia" w:hAnsiTheme="majorHAnsi" w:cstheme="majorBidi"/>
      <w:sz w:val="32"/>
      <w:szCs w:val="32"/>
    </w:rPr>
  </w:style>
  <w:style w:type="character" w:customStyle="1" w:styleId="10">
    <w:name w:val="見出し 1 (文字)"/>
    <w:basedOn w:val="a3"/>
    <w:link w:val="1"/>
    <w:uiPriority w:val="9"/>
    <w:rsid w:val="009353AB"/>
    <w:rPr>
      <w:rFonts w:asciiTheme="majorHAnsi" w:eastAsiaTheme="majorEastAsia" w:hAnsiTheme="majorHAnsi" w:cstheme="majorBidi"/>
      <w:sz w:val="24"/>
      <w:szCs w:val="24"/>
    </w:rPr>
  </w:style>
  <w:style w:type="character" w:styleId="a8">
    <w:name w:val="Placeholder Text"/>
    <w:basedOn w:val="a3"/>
    <w:uiPriority w:val="99"/>
    <w:semiHidden/>
    <w:rsid w:val="00071181"/>
    <w:rPr>
      <w:color w:val="808080"/>
    </w:rPr>
  </w:style>
  <w:style w:type="character" w:styleId="a9">
    <w:name w:val="annotation reference"/>
    <w:basedOn w:val="a3"/>
    <w:uiPriority w:val="99"/>
    <w:semiHidden/>
    <w:unhideWhenUsed/>
    <w:rsid w:val="003103BE"/>
    <w:rPr>
      <w:sz w:val="18"/>
      <w:szCs w:val="18"/>
    </w:rPr>
  </w:style>
  <w:style w:type="paragraph" w:styleId="aa">
    <w:name w:val="annotation text"/>
    <w:basedOn w:val="a2"/>
    <w:link w:val="ab"/>
    <w:uiPriority w:val="99"/>
    <w:unhideWhenUsed/>
    <w:rsid w:val="003103BE"/>
    <w:pPr>
      <w:jc w:val="left"/>
    </w:pPr>
    <w:rPr>
      <w:rFonts w:ascii="Tahoma" w:hAnsi="Tahoma" w:cs="Tahoma"/>
      <w:sz w:val="16"/>
    </w:rPr>
  </w:style>
  <w:style w:type="character" w:customStyle="1" w:styleId="ab">
    <w:name w:val="コメント文字列 (文字)"/>
    <w:basedOn w:val="a3"/>
    <w:link w:val="aa"/>
    <w:uiPriority w:val="99"/>
    <w:rsid w:val="003103BE"/>
    <w:rPr>
      <w:rFonts w:ascii="Tahoma" w:hAnsi="Tahoma" w:cs="Tahoma"/>
      <w:sz w:val="16"/>
    </w:rPr>
  </w:style>
  <w:style w:type="numbering" w:styleId="111111">
    <w:name w:val="Outline List 2"/>
    <w:basedOn w:val="a5"/>
    <w:uiPriority w:val="99"/>
    <w:semiHidden/>
    <w:unhideWhenUsed/>
    <w:rsid w:val="00902A29"/>
    <w:pPr>
      <w:numPr>
        <w:numId w:val="1"/>
      </w:numPr>
    </w:pPr>
  </w:style>
  <w:style w:type="numbering" w:styleId="1ai">
    <w:name w:val="Outline List 1"/>
    <w:basedOn w:val="a5"/>
    <w:uiPriority w:val="99"/>
    <w:semiHidden/>
    <w:unhideWhenUsed/>
    <w:rsid w:val="00902A29"/>
    <w:pPr>
      <w:numPr>
        <w:numId w:val="2"/>
      </w:numPr>
    </w:pPr>
  </w:style>
  <w:style w:type="character" w:customStyle="1" w:styleId="22">
    <w:name w:val="見出し 2 (文字)"/>
    <w:basedOn w:val="a3"/>
    <w:link w:val="21"/>
    <w:uiPriority w:val="9"/>
    <w:rsid w:val="00902A29"/>
    <w:rPr>
      <w:rFonts w:asciiTheme="majorHAnsi" w:eastAsiaTheme="majorEastAsia" w:hAnsiTheme="majorHAnsi" w:cstheme="majorBidi"/>
      <w:color w:val="2F5496" w:themeColor="accent1" w:themeShade="BF"/>
      <w:sz w:val="26"/>
      <w:szCs w:val="26"/>
    </w:rPr>
  </w:style>
  <w:style w:type="character" w:customStyle="1" w:styleId="32">
    <w:name w:val="見出し 3 (文字)"/>
    <w:basedOn w:val="a3"/>
    <w:link w:val="31"/>
    <w:uiPriority w:val="9"/>
    <w:semiHidden/>
    <w:rsid w:val="00902A29"/>
    <w:rPr>
      <w:rFonts w:asciiTheme="majorHAnsi" w:eastAsiaTheme="majorEastAsia" w:hAnsiTheme="majorHAnsi" w:cstheme="majorBidi"/>
      <w:color w:val="1F3763" w:themeColor="accent1" w:themeShade="7F"/>
      <w:sz w:val="24"/>
      <w:szCs w:val="24"/>
    </w:rPr>
  </w:style>
  <w:style w:type="character" w:customStyle="1" w:styleId="42">
    <w:name w:val="見出し 4 (文字)"/>
    <w:basedOn w:val="a3"/>
    <w:link w:val="41"/>
    <w:uiPriority w:val="9"/>
    <w:semiHidden/>
    <w:rsid w:val="00902A29"/>
    <w:rPr>
      <w:rFonts w:asciiTheme="majorHAnsi" w:eastAsiaTheme="majorEastAsia" w:hAnsiTheme="majorHAnsi" w:cstheme="majorBidi"/>
      <w:i/>
      <w:iCs/>
      <w:color w:val="2F5496" w:themeColor="accent1" w:themeShade="BF"/>
    </w:rPr>
  </w:style>
  <w:style w:type="character" w:customStyle="1" w:styleId="52">
    <w:name w:val="見出し 5 (文字)"/>
    <w:basedOn w:val="a3"/>
    <w:link w:val="51"/>
    <w:uiPriority w:val="9"/>
    <w:semiHidden/>
    <w:rsid w:val="00902A29"/>
    <w:rPr>
      <w:rFonts w:asciiTheme="majorHAnsi" w:eastAsiaTheme="majorEastAsia" w:hAnsiTheme="majorHAnsi" w:cstheme="majorBidi"/>
      <w:color w:val="2F5496" w:themeColor="accent1" w:themeShade="BF"/>
    </w:rPr>
  </w:style>
  <w:style w:type="character" w:customStyle="1" w:styleId="60">
    <w:name w:val="見出し 6 (文字)"/>
    <w:basedOn w:val="a3"/>
    <w:link w:val="6"/>
    <w:uiPriority w:val="9"/>
    <w:semiHidden/>
    <w:rsid w:val="00902A29"/>
    <w:rPr>
      <w:rFonts w:asciiTheme="majorHAnsi" w:eastAsiaTheme="majorEastAsia" w:hAnsiTheme="majorHAnsi" w:cstheme="majorBidi"/>
      <w:color w:val="1F3763" w:themeColor="accent1" w:themeShade="7F"/>
    </w:rPr>
  </w:style>
  <w:style w:type="character" w:customStyle="1" w:styleId="70">
    <w:name w:val="見出し 7 (文字)"/>
    <w:basedOn w:val="a3"/>
    <w:link w:val="7"/>
    <w:uiPriority w:val="9"/>
    <w:semiHidden/>
    <w:rsid w:val="00902A29"/>
    <w:rPr>
      <w:rFonts w:asciiTheme="majorHAnsi" w:eastAsiaTheme="majorEastAsia" w:hAnsiTheme="majorHAnsi" w:cstheme="majorBidi"/>
      <w:i/>
      <w:iCs/>
      <w:color w:val="1F3763" w:themeColor="accent1" w:themeShade="7F"/>
    </w:rPr>
  </w:style>
  <w:style w:type="character" w:customStyle="1" w:styleId="80">
    <w:name w:val="見出し 8 (文字)"/>
    <w:basedOn w:val="a3"/>
    <w:link w:val="8"/>
    <w:uiPriority w:val="9"/>
    <w:semiHidden/>
    <w:rsid w:val="00902A29"/>
    <w:rPr>
      <w:rFonts w:asciiTheme="majorHAnsi" w:eastAsiaTheme="majorEastAsia" w:hAnsiTheme="majorHAnsi" w:cstheme="majorBidi"/>
      <w:color w:val="272727" w:themeColor="text1" w:themeTint="D8"/>
      <w:szCs w:val="21"/>
    </w:rPr>
  </w:style>
  <w:style w:type="character" w:customStyle="1" w:styleId="90">
    <w:name w:val="見出し 9 (文字)"/>
    <w:basedOn w:val="a3"/>
    <w:link w:val="9"/>
    <w:uiPriority w:val="9"/>
    <w:semiHidden/>
    <w:rsid w:val="00902A29"/>
    <w:rPr>
      <w:rFonts w:asciiTheme="majorHAnsi" w:eastAsiaTheme="majorEastAsia" w:hAnsiTheme="majorHAnsi" w:cstheme="majorBidi"/>
      <w:i/>
      <w:iCs/>
      <w:color w:val="272727" w:themeColor="text1" w:themeTint="D8"/>
      <w:szCs w:val="21"/>
    </w:rPr>
  </w:style>
  <w:style w:type="numbering" w:styleId="a1">
    <w:name w:val="Outline List 3"/>
    <w:basedOn w:val="a5"/>
    <w:uiPriority w:val="99"/>
    <w:semiHidden/>
    <w:unhideWhenUsed/>
    <w:rsid w:val="00902A29"/>
    <w:pPr>
      <w:numPr>
        <w:numId w:val="3"/>
      </w:numPr>
    </w:pPr>
  </w:style>
  <w:style w:type="paragraph" w:styleId="ac">
    <w:name w:val="Balloon Text"/>
    <w:basedOn w:val="a2"/>
    <w:link w:val="ad"/>
    <w:uiPriority w:val="99"/>
    <w:semiHidden/>
    <w:unhideWhenUsed/>
    <w:rsid w:val="00902A29"/>
    <w:rPr>
      <w:rFonts w:ascii="Tahoma" w:hAnsi="Tahoma" w:cs="Tahoma"/>
      <w:sz w:val="16"/>
      <w:szCs w:val="18"/>
    </w:rPr>
  </w:style>
  <w:style w:type="character" w:customStyle="1" w:styleId="ad">
    <w:name w:val="吹き出し (文字)"/>
    <w:basedOn w:val="a3"/>
    <w:link w:val="ac"/>
    <w:uiPriority w:val="99"/>
    <w:semiHidden/>
    <w:rsid w:val="00902A29"/>
    <w:rPr>
      <w:rFonts w:ascii="Tahoma" w:hAnsi="Tahoma" w:cs="Tahoma"/>
      <w:sz w:val="16"/>
      <w:szCs w:val="18"/>
    </w:rPr>
  </w:style>
  <w:style w:type="paragraph" w:styleId="ae">
    <w:name w:val="Bibliography"/>
    <w:basedOn w:val="a2"/>
    <w:next w:val="a2"/>
    <w:uiPriority w:val="37"/>
    <w:semiHidden/>
    <w:unhideWhenUsed/>
    <w:rsid w:val="00902A29"/>
  </w:style>
  <w:style w:type="paragraph" w:styleId="af">
    <w:name w:val="Block Text"/>
    <w:basedOn w:val="a2"/>
    <w:uiPriority w:val="99"/>
    <w:semiHidden/>
    <w:unhideWhenUsed/>
    <w:rsid w:val="00902A2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af0">
    <w:name w:val="Body Text"/>
    <w:basedOn w:val="a2"/>
    <w:link w:val="af1"/>
    <w:uiPriority w:val="99"/>
    <w:semiHidden/>
    <w:unhideWhenUsed/>
    <w:rsid w:val="00902A29"/>
    <w:pPr>
      <w:spacing w:after="120"/>
    </w:pPr>
  </w:style>
  <w:style w:type="character" w:customStyle="1" w:styleId="af1">
    <w:name w:val="本文 (文字)"/>
    <w:basedOn w:val="a3"/>
    <w:link w:val="af0"/>
    <w:uiPriority w:val="99"/>
    <w:semiHidden/>
    <w:rsid w:val="00902A29"/>
  </w:style>
  <w:style w:type="paragraph" w:styleId="23">
    <w:name w:val="Body Text 2"/>
    <w:basedOn w:val="a2"/>
    <w:link w:val="24"/>
    <w:uiPriority w:val="99"/>
    <w:semiHidden/>
    <w:unhideWhenUsed/>
    <w:rsid w:val="00902A29"/>
    <w:pPr>
      <w:spacing w:after="120" w:line="480" w:lineRule="auto"/>
    </w:pPr>
  </w:style>
  <w:style w:type="character" w:customStyle="1" w:styleId="24">
    <w:name w:val="本文 2 (文字)"/>
    <w:basedOn w:val="a3"/>
    <w:link w:val="23"/>
    <w:uiPriority w:val="99"/>
    <w:semiHidden/>
    <w:rsid w:val="00902A29"/>
  </w:style>
  <w:style w:type="paragraph" w:styleId="33">
    <w:name w:val="Body Text 3"/>
    <w:basedOn w:val="a2"/>
    <w:link w:val="34"/>
    <w:uiPriority w:val="99"/>
    <w:semiHidden/>
    <w:unhideWhenUsed/>
    <w:rsid w:val="00902A29"/>
    <w:pPr>
      <w:spacing w:after="120"/>
    </w:pPr>
    <w:rPr>
      <w:sz w:val="16"/>
      <w:szCs w:val="16"/>
    </w:rPr>
  </w:style>
  <w:style w:type="character" w:customStyle="1" w:styleId="34">
    <w:name w:val="本文 3 (文字)"/>
    <w:basedOn w:val="a3"/>
    <w:link w:val="33"/>
    <w:uiPriority w:val="99"/>
    <w:semiHidden/>
    <w:rsid w:val="00902A29"/>
    <w:rPr>
      <w:sz w:val="16"/>
      <w:szCs w:val="16"/>
    </w:rPr>
  </w:style>
  <w:style w:type="paragraph" w:styleId="af2">
    <w:name w:val="Body Text First Indent"/>
    <w:basedOn w:val="af0"/>
    <w:link w:val="af3"/>
    <w:uiPriority w:val="99"/>
    <w:semiHidden/>
    <w:unhideWhenUsed/>
    <w:rsid w:val="00902A29"/>
    <w:pPr>
      <w:spacing w:after="0"/>
      <w:ind w:firstLine="360"/>
    </w:pPr>
  </w:style>
  <w:style w:type="character" w:customStyle="1" w:styleId="af3">
    <w:name w:val="本文字下げ (文字)"/>
    <w:basedOn w:val="af1"/>
    <w:link w:val="af2"/>
    <w:uiPriority w:val="99"/>
    <w:semiHidden/>
    <w:rsid w:val="00902A29"/>
  </w:style>
  <w:style w:type="paragraph" w:styleId="af4">
    <w:name w:val="Body Text Indent"/>
    <w:basedOn w:val="a2"/>
    <w:link w:val="af5"/>
    <w:uiPriority w:val="99"/>
    <w:semiHidden/>
    <w:unhideWhenUsed/>
    <w:rsid w:val="00902A29"/>
    <w:pPr>
      <w:spacing w:after="120"/>
      <w:ind w:left="360"/>
    </w:pPr>
  </w:style>
  <w:style w:type="character" w:customStyle="1" w:styleId="af5">
    <w:name w:val="本文インデント (文字)"/>
    <w:basedOn w:val="a3"/>
    <w:link w:val="af4"/>
    <w:uiPriority w:val="99"/>
    <w:semiHidden/>
    <w:rsid w:val="00902A29"/>
  </w:style>
  <w:style w:type="paragraph" w:styleId="25">
    <w:name w:val="Body Text First Indent 2"/>
    <w:basedOn w:val="af4"/>
    <w:link w:val="26"/>
    <w:uiPriority w:val="99"/>
    <w:semiHidden/>
    <w:unhideWhenUsed/>
    <w:rsid w:val="00902A29"/>
    <w:pPr>
      <w:spacing w:after="0"/>
      <w:ind w:firstLine="360"/>
    </w:pPr>
  </w:style>
  <w:style w:type="character" w:customStyle="1" w:styleId="26">
    <w:name w:val="本文字下げ 2 (文字)"/>
    <w:basedOn w:val="af5"/>
    <w:link w:val="25"/>
    <w:uiPriority w:val="99"/>
    <w:semiHidden/>
    <w:rsid w:val="00902A29"/>
  </w:style>
  <w:style w:type="paragraph" w:styleId="27">
    <w:name w:val="Body Text Indent 2"/>
    <w:basedOn w:val="a2"/>
    <w:link w:val="28"/>
    <w:uiPriority w:val="99"/>
    <w:semiHidden/>
    <w:unhideWhenUsed/>
    <w:rsid w:val="00902A29"/>
    <w:pPr>
      <w:spacing w:after="120" w:line="480" w:lineRule="auto"/>
      <w:ind w:left="360"/>
    </w:pPr>
  </w:style>
  <w:style w:type="character" w:customStyle="1" w:styleId="28">
    <w:name w:val="本文インデント 2 (文字)"/>
    <w:basedOn w:val="a3"/>
    <w:link w:val="27"/>
    <w:uiPriority w:val="99"/>
    <w:semiHidden/>
    <w:rsid w:val="00902A29"/>
  </w:style>
  <w:style w:type="paragraph" w:styleId="35">
    <w:name w:val="Body Text Indent 3"/>
    <w:basedOn w:val="a2"/>
    <w:link w:val="36"/>
    <w:uiPriority w:val="99"/>
    <w:semiHidden/>
    <w:unhideWhenUsed/>
    <w:rsid w:val="00902A29"/>
    <w:pPr>
      <w:spacing w:after="120"/>
      <w:ind w:left="360"/>
    </w:pPr>
    <w:rPr>
      <w:sz w:val="16"/>
      <w:szCs w:val="16"/>
    </w:rPr>
  </w:style>
  <w:style w:type="character" w:customStyle="1" w:styleId="36">
    <w:name w:val="本文インデント 3 (文字)"/>
    <w:basedOn w:val="a3"/>
    <w:link w:val="35"/>
    <w:uiPriority w:val="99"/>
    <w:semiHidden/>
    <w:rsid w:val="00902A29"/>
    <w:rPr>
      <w:sz w:val="16"/>
      <w:szCs w:val="16"/>
    </w:rPr>
  </w:style>
  <w:style w:type="character" w:styleId="af6">
    <w:name w:val="Book Title"/>
    <w:basedOn w:val="a3"/>
    <w:uiPriority w:val="33"/>
    <w:qFormat/>
    <w:rsid w:val="00902A29"/>
    <w:rPr>
      <w:b/>
      <w:bCs/>
      <w:i/>
      <w:iCs/>
      <w:spacing w:val="5"/>
    </w:rPr>
  </w:style>
  <w:style w:type="paragraph" w:styleId="af7">
    <w:name w:val="caption"/>
    <w:basedOn w:val="a2"/>
    <w:next w:val="a2"/>
    <w:uiPriority w:val="35"/>
    <w:semiHidden/>
    <w:unhideWhenUsed/>
    <w:qFormat/>
    <w:rsid w:val="00902A29"/>
    <w:pPr>
      <w:spacing w:after="200"/>
    </w:pPr>
    <w:rPr>
      <w:i/>
      <w:iCs/>
      <w:color w:val="44546A" w:themeColor="text2"/>
      <w:sz w:val="18"/>
      <w:szCs w:val="18"/>
    </w:rPr>
  </w:style>
  <w:style w:type="paragraph" w:styleId="af8">
    <w:name w:val="Closing"/>
    <w:basedOn w:val="a2"/>
    <w:link w:val="af9"/>
    <w:uiPriority w:val="99"/>
    <w:semiHidden/>
    <w:unhideWhenUsed/>
    <w:rsid w:val="00902A29"/>
    <w:pPr>
      <w:ind w:left="4320"/>
    </w:pPr>
  </w:style>
  <w:style w:type="character" w:customStyle="1" w:styleId="af9">
    <w:name w:val="結語 (文字)"/>
    <w:basedOn w:val="a3"/>
    <w:link w:val="af8"/>
    <w:uiPriority w:val="99"/>
    <w:semiHidden/>
    <w:rsid w:val="00902A29"/>
  </w:style>
  <w:style w:type="table" w:styleId="14">
    <w:name w:val="Colorful Grid"/>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41">
    <w:name w:val="Colorful Grid Accent 2"/>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2">
    <w:name w:val="Colorful Grid Accent 3"/>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3">
    <w:name w:val="Colorful Grid Accent 4"/>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4">
    <w:name w:val="Colorful Grid Accent 5"/>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45">
    <w:name w:val="Colorful Grid Accent 6"/>
    <w:basedOn w:val="a4"/>
    <w:uiPriority w:val="73"/>
    <w:semiHidden/>
    <w:unhideWhenUsed/>
    <w:rsid w:val="00902A29"/>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3">
    <w:name w:val="Colorful List"/>
    <w:basedOn w:val="a4"/>
    <w:uiPriority w:val="72"/>
    <w:semiHidden/>
    <w:unhideWhenUsed/>
    <w:rsid w:val="00902A2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4"/>
    <w:uiPriority w:val="72"/>
    <w:semiHidden/>
    <w:unhideWhenUsed/>
    <w:rsid w:val="00902A29"/>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131">
    <w:name w:val="Colorful List Accent 2"/>
    <w:basedOn w:val="a4"/>
    <w:uiPriority w:val="72"/>
    <w:semiHidden/>
    <w:unhideWhenUsed/>
    <w:rsid w:val="00902A2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2">
    <w:name w:val="Colorful List Accent 3"/>
    <w:basedOn w:val="a4"/>
    <w:uiPriority w:val="72"/>
    <w:semiHidden/>
    <w:unhideWhenUsed/>
    <w:rsid w:val="00902A29"/>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3">
    <w:name w:val="Colorful List Accent 4"/>
    <w:basedOn w:val="a4"/>
    <w:uiPriority w:val="72"/>
    <w:semiHidden/>
    <w:unhideWhenUsed/>
    <w:rsid w:val="00902A29"/>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4">
    <w:name w:val="Colorful List Accent 5"/>
    <w:basedOn w:val="a4"/>
    <w:uiPriority w:val="72"/>
    <w:semiHidden/>
    <w:unhideWhenUsed/>
    <w:rsid w:val="00902A29"/>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135">
    <w:name w:val="Colorful List Accent 6"/>
    <w:basedOn w:val="a4"/>
    <w:uiPriority w:val="72"/>
    <w:semiHidden/>
    <w:unhideWhenUsed/>
    <w:rsid w:val="00902A29"/>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
    <w:name w:val="Colorful Shading"/>
    <w:basedOn w:val="a4"/>
    <w:uiPriority w:val="71"/>
    <w:semiHidden/>
    <w:unhideWhenUsed/>
    <w:rsid w:val="00902A29"/>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4"/>
    <w:uiPriority w:val="71"/>
    <w:semiHidden/>
    <w:unhideWhenUsed/>
    <w:rsid w:val="00902A29"/>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4"/>
    <w:uiPriority w:val="71"/>
    <w:semiHidden/>
    <w:unhideWhenUsed/>
    <w:rsid w:val="00902A29"/>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4"/>
    <w:uiPriority w:val="71"/>
    <w:semiHidden/>
    <w:unhideWhenUsed/>
    <w:rsid w:val="00902A29"/>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3">
    <w:name w:val="Colorful Shading Accent 4"/>
    <w:basedOn w:val="a4"/>
    <w:uiPriority w:val="71"/>
    <w:semiHidden/>
    <w:unhideWhenUsed/>
    <w:rsid w:val="00902A29"/>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4"/>
    <w:uiPriority w:val="71"/>
    <w:semiHidden/>
    <w:unhideWhenUsed/>
    <w:rsid w:val="00902A29"/>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4"/>
    <w:uiPriority w:val="71"/>
    <w:semiHidden/>
    <w:unhideWhenUsed/>
    <w:rsid w:val="00902A29"/>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a">
    <w:name w:val="annotation subject"/>
    <w:basedOn w:val="aa"/>
    <w:next w:val="aa"/>
    <w:link w:val="afb"/>
    <w:uiPriority w:val="99"/>
    <w:semiHidden/>
    <w:unhideWhenUsed/>
    <w:rsid w:val="00902A29"/>
    <w:pPr>
      <w:jc w:val="both"/>
    </w:pPr>
    <w:rPr>
      <w:b/>
      <w:bCs/>
      <w:szCs w:val="20"/>
    </w:rPr>
  </w:style>
  <w:style w:type="character" w:customStyle="1" w:styleId="afb">
    <w:name w:val="コメント内容 (文字)"/>
    <w:basedOn w:val="ab"/>
    <w:link w:val="afa"/>
    <w:uiPriority w:val="99"/>
    <w:semiHidden/>
    <w:rsid w:val="00902A29"/>
    <w:rPr>
      <w:rFonts w:ascii="Tahoma" w:hAnsi="Tahoma" w:cs="Tahoma"/>
      <w:b/>
      <w:bCs/>
      <w:sz w:val="16"/>
      <w:szCs w:val="20"/>
    </w:rPr>
  </w:style>
  <w:style w:type="table" w:styleId="11">
    <w:name w:val="Dark List"/>
    <w:basedOn w:val="a4"/>
    <w:uiPriority w:val="70"/>
    <w:semiHidden/>
    <w:unhideWhenUsed/>
    <w:rsid w:val="00902A2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a4"/>
    <w:uiPriority w:val="70"/>
    <w:semiHidden/>
    <w:unhideWhenUsed/>
    <w:rsid w:val="00902A29"/>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11">
    <w:name w:val="Dark List Accent 2"/>
    <w:basedOn w:val="a4"/>
    <w:uiPriority w:val="70"/>
    <w:semiHidden/>
    <w:unhideWhenUsed/>
    <w:rsid w:val="00902A2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2">
    <w:name w:val="Dark List Accent 3"/>
    <w:basedOn w:val="a4"/>
    <w:uiPriority w:val="70"/>
    <w:semiHidden/>
    <w:unhideWhenUsed/>
    <w:rsid w:val="00902A29"/>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3">
    <w:name w:val="Dark List Accent 4"/>
    <w:basedOn w:val="a4"/>
    <w:uiPriority w:val="70"/>
    <w:semiHidden/>
    <w:unhideWhenUsed/>
    <w:rsid w:val="00902A29"/>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4">
    <w:name w:val="Dark List Accent 5"/>
    <w:basedOn w:val="a4"/>
    <w:uiPriority w:val="70"/>
    <w:semiHidden/>
    <w:unhideWhenUsed/>
    <w:rsid w:val="00902A29"/>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15">
    <w:name w:val="Dark List Accent 6"/>
    <w:basedOn w:val="a4"/>
    <w:uiPriority w:val="70"/>
    <w:semiHidden/>
    <w:unhideWhenUsed/>
    <w:rsid w:val="00902A29"/>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c">
    <w:name w:val="Date"/>
    <w:basedOn w:val="a2"/>
    <w:next w:val="a2"/>
    <w:link w:val="afd"/>
    <w:uiPriority w:val="99"/>
    <w:semiHidden/>
    <w:unhideWhenUsed/>
    <w:rsid w:val="00902A29"/>
  </w:style>
  <w:style w:type="character" w:customStyle="1" w:styleId="afd">
    <w:name w:val="日付 (文字)"/>
    <w:basedOn w:val="a3"/>
    <w:link w:val="afc"/>
    <w:uiPriority w:val="99"/>
    <w:semiHidden/>
    <w:rsid w:val="00902A29"/>
  </w:style>
  <w:style w:type="paragraph" w:styleId="afe">
    <w:name w:val="Document Map"/>
    <w:basedOn w:val="a2"/>
    <w:link w:val="aff"/>
    <w:uiPriority w:val="99"/>
    <w:semiHidden/>
    <w:unhideWhenUsed/>
    <w:rsid w:val="00902A29"/>
    <w:rPr>
      <w:rFonts w:ascii="Segoe UI" w:hAnsi="Segoe UI" w:cs="Segoe UI"/>
      <w:sz w:val="16"/>
      <w:szCs w:val="16"/>
    </w:rPr>
  </w:style>
  <w:style w:type="character" w:customStyle="1" w:styleId="aff">
    <w:name w:val="見出しマップ (文字)"/>
    <w:basedOn w:val="a3"/>
    <w:link w:val="afe"/>
    <w:uiPriority w:val="99"/>
    <w:semiHidden/>
    <w:rsid w:val="00902A29"/>
    <w:rPr>
      <w:rFonts w:ascii="Segoe UI" w:hAnsi="Segoe UI" w:cs="Segoe UI"/>
      <w:sz w:val="16"/>
      <w:szCs w:val="16"/>
    </w:rPr>
  </w:style>
  <w:style w:type="paragraph" w:styleId="aff0">
    <w:name w:val="E-mail Signature"/>
    <w:basedOn w:val="a2"/>
    <w:link w:val="aff1"/>
    <w:uiPriority w:val="99"/>
    <w:semiHidden/>
    <w:unhideWhenUsed/>
    <w:rsid w:val="00902A29"/>
  </w:style>
  <w:style w:type="character" w:customStyle="1" w:styleId="aff1">
    <w:name w:val="電子メール署名 (文字)"/>
    <w:basedOn w:val="a3"/>
    <w:link w:val="aff0"/>
    <w:uiPriority w:val="99"/>
    <w:semiHidden/>
    <w:rsid w:val="00902A29"/>
  </w:style>
  <w:style w:type="character" w:styleId="aff2">
    <w:name w:val="Emphasis"/>
    <w:basedOn w:val="a3"/>
    <w:uiPriority w:val="20"/>
    <w:qFormat/>
    <w:rsid w:val="00902A29"/>
    <w:rPr>
      <w:i/>
      <w:iCs/>
    </w:rPr>
  </w:style>
  <w:style w:type="character" w:styleId="aff3">
    <w:name w:val="endnote reference"/>
    <w:basedOn w:val="a3"/>
    <w:uiPriority w:val="99"/>
    <w:semiHidden/>
    <w:unhideWhenUsed/>
    <w:rsid w:val="00902A29"/>
    <w:rPr>
      <w:vertAlign w:val="superscript"/>
    </w:rPr>
  </w:style>
  <w:style w:type="paragraph" w:styleId="aff4">
    <w:name w:val="endnote text"/>
    <w:basedOn w:val="a2"/>
    <w:link w:val="aff5"/>
    <w:uiPriority w:val="99"/>
    <w:semiHidden/>
    <w:unhideWhenUsed/>
    <w:rsid w:val="00902A29"/>
    <w:rPr>
      <w:sz w:val="20"/>
      <w:szCs w:val="20"/>
    </w:rPr>
  </w:style>
  <w:style w:type="character" w:customStyle="1" w:styleId="aff5">
    <w:name w:val="文末脚注文字列 (文字)"/>
    <w:basedOn w:val="a3"/>
    <w:link w:val="aff4"/>
    <w:uiPriority w:val="99"/>
    <w:semiHidden/>
    <w:rsid w:val="00902A29"/>
    <w:rPr>
      <w:sz w:val="20"/>
      <w:szCs w:val="20"/>
    </w:rPr>
  </w:style>
  <w:style w:type="paragraph" w:styleId="aff6">
    <w:name w:val="envelope address"/>
    <w:basedOn w:val="a2"/>
    <w:uiPriority w:val="99"/>
    <w:semiHidden/>
    <w:unhideWhenUsed/>
    <w:rsid w:val="00902A2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7">
    <w:name w:val="envelope return"/>
    <w:basedOn w:val="a2"/>
    <w:uiPriority w:val="99"/>
    <w:semiHidden/>
    <w:unhideWhenUsed/>
    <w:rsid w:val="00902A29"/>
    <w:rPr>
      <w:rFonts w:asciiTheme="majorHAnsi" w:eastAsiaTheme="majorEastAsia" w:hAnsiTheme="majorHAnsi" w:cstheme="majorBidi"/>
      <w:sz w:val="20"/>
      <w:szCs w:val="20"/>
    </w:rPr>
  </w:style>
  <w:style w:type="character" w:styleId="aff8">
    <w:name w:val="FollowedHyperlink"/>
    <w:basedOn w:val="a3"/>
    <w:uiPriority w:val="99"/>
    <w:semiHidden/>
    <w:unhideWhenUsed/>
    <w:rsid w:val="00902A29"/>
    <w:rPr>
      <w:color w:val="954F72" w:themeColor="followedHyperlink"/>
      <w:u w:val="single"/>
    </w:rPr>
  </w:style>
  <w:style w:type="paragraph" w:styleId="aff9">
    <w:name w:val="footer"/>
    <w:basedOn w:val="a2"/>
    <w:link w:val="affa"/>
    <w:uiPriority w:val="99"/>
    <w:unhideWhenUsed/>
    <w:rsid w:val="00902A29"/>
    <w:pPr>
      <w:tabs>
        <w:tab w:val="center" w:pos="4680"/>
        <w:tab w:val="right" w:pos="9360"/>
      </w:tabs>
    </w:pPr>
  </w:style>
  <w:style w:type="character" w:customStyle="1" w:styleId="affa">
    <w:name w:val="フッター (文字)"/>
    <w:basedOn w:val="a3"/>
    <w:link w:val="aff9"/>
    <w:uiPriority w:val="99"/>
    <w:rsid w:val="00902A29"/>
  </w:style>
  <w:style w:type="character" w:styleId="affb">
    <w:name w:val="footnote reference"/>
    <w:basedOn w:val="a3"/>
    <w:uiPriority w:val="99"/>
    <w:semiHidden/>
    <w:unhideWhenUsed/>
    <w:rsid w:val="00902A29"/>
    <w:rPr>
      <w:vertAlign w:val="superscript"/>
    </w:rPr>
  </w:style>
  <w:style w:type="paragraph" w:styleId="affc">
    <w:name w:val="footnote text"/>
    <w:basedOn w:val="a2"/>
    <w:link w:val="affd"/>
    <w:uiPriority w:val="99"/>
    <w:semiHidden/>
    <w:unhideWhenUsed/>
    <w:rsid w:val="00902A29"/>
    <w:rPr>
      <w:sz w:val="20"/>
      <w:szCs w:val="20"/>
    </w:rPr>
  </w:style>
  <w:style w:type="character" w:customStyle="1" w:styleId="affd">
    <w:name w:val="脚注文字列 (文字)"/>
    <w:basedOn w:val="a3"/>
    <w:link w:val="affc"/>
    <w:uiPriority w:val="99"/>
    <w:semiHidden/>
    <w:rsid w:val="00902A29"/>
    <w:rPr>
      <w:sz w:val="20"/>
      <w:szCs w:val="20"/>
    </w:rPr>
  </w:style>
  <w:style w:type="table" w:styleId="15">
    <w:name w:val="Grid Table 1 Light"/>
    <w:basedOn w:val="a4"/>
    <w:uiPriority w:val="46"/>
    <w:rsid w:val="00902A2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902A29"/>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902A2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902A2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902A2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902A29"/>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902A2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4"/>
    <w:uiPriority w:val="47"/>
    <w:rsid w:val="00902A2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902A2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4"/>
    <w:uiPriority w:val="47"/>
    <w:rsid w:val="00902A29"/>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47"/>
    <w:rsid w:val="00902A2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47"/>
    <w:rsid w:val="00902A29"/>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47"/>
    <w:rsid w:val="00902A29"/>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4"/>
    <w:uiPriority w:val="47"/>
    <w:rsid w:val="00902A2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4"/>
    <w:uiPriority w:val="48"/>
    <w:rsid w:val="00902A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902A2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4"/>
    <w:uiPriority w:val="48"/>
    <w:rsid w:val="00902A2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48"/>
    <w:rsid w:val="00902A2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48"/>
    <w:rsid w:val="00902A2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48"/>
    <w:rsid w:val="00902A2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4"/>
    <w:uiPriority w:val="48"/>
    <w:rsid w:val="00902A2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4"/>
    <w:uiPriority w:val="49"/>
    <w:rsid w:val="00902A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902A2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902A2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902A2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902A2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902A2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902A2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90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4"/>
    <w:uiPriority w:val="51"/>
    <w:rsid w:val="00902A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902A2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902A2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902A2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902A2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902A2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902A2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4"/>
    <w:uiPriority w:val="52"/>
    <w:rsid w:val="00902A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902A2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902A2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902A2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902A2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902A29"/>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902A2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affe">
    <w:name w:val="Hashtag"/>
    <w:basedOn w:val="a3"/>
    <w:uiPriority w:val="99"/>
    <w:rsid w:val="00902A29"/>
    <w:rPr>
      <w:color w:val="2B579A"/>
      <w:shd w:val="clear" w:color="auto" w:fill="E1DFDD"/>
    </w:rPr>
  </w:style>
  <w:style w:type="paragraph" w:styleId="afff">
    <w:name w:val="header"/>
    <w:basedOn w:val="a2"/>
    <w:link w:val="afff0"/>
    <w:uiPriority w:val="99"/>
    <w:unhideWhenUsed/>
    <w:rsid w:val="00902A29"/>
    <w:pPr>
      <w:tabs>
        <w:tab w:val="center" w:pos="4680"/>
        <w:tab w:val="right" w:pos="9360"/>
      </w:tabs>
    </w:pPr>
  </w:style>
  <w:style w:type="character" w:customStyle="1" w:styleId="afff0">
    <w:name w:val="ヘッダー (文字)"/>
    <w:basedOn w:val="a3"/>
    <w:link w:val="afff"/>
    <w:uiPriority w:val="99"/>
    <w:rsid w:val="00902A29"/>
  </w:style>
  <w:style w:type="character" w:styleId="HTML">
    <w:name w:val="HTML Acronym"/>
    <w:basedOn w:val="a3"/>
    <w:uiPriority w:val="99"/>
    <w:semiHidden/>
    <w:unhideWhenUsed/>
    <w:rsid w:val="00902A29"/>
  </w:style>
  <w:style w:type="paragraph" w:styleId="HTML0">
    <w:name w:val="HTML Address"/>
    <w:basedOn w:val="a2"/>
    <w:link w:val="HTML1"/>
    <w:uiPriority w:val="99"/>
    <w:semiHidden/>
    <w:unhideWhenUsed/>
    <w:rsid w:val="00902A29"/>
    <w:rPr>
      <w:i/>
      <w:iCs/>
    </w:rPr>
  </w:style>
  <w:style w:type="character" w:customStyle="1" w:styleId="HTML1">
    <w:name w:val="HTML アドレス (文字)"/>
    <w:basedOn w:val="a3"/>
    <w:link w:val="HTML0"/>
    <w:uiPriority w:val="99"/>
    <w:semiHidden/>
    <w:rsid w:val="00902A29"/>
    <w:rPr>
      <w:i/>
      <w:iCs/>
    </w:rPr>
  </w:style>
  <w:style w:type="character" w:styleId="HTML2">
    <w:name w:val="HTML Cite"/>
    <w:basedOn w:val="a3"/>
    <w:uiPriority w:val="99"/>
    <w:semiHidden/>
    <w:unhideWhenUsed/>
    <w:rsid w:val="00902A29"/>
    <w:rPr>
      <w:i/>
      <w:iCs/>
    </w:rPr>
  </w:style>
  <w:style w:type="character" w:styleId="HTML3">
    <w:name w:val="HTML Code"/>
    <w:basedOn w:val="a3"/>
    <w:uiPriority w:val="99"/>
    <w:semiHidden/>
    <w:unhideWhenUsed/>
    <w:rsid w:val="00902A29"/>
    <w:rPr>
      <w:rFonts w:ascii="Consolas" w:hAnsi="Consolas"/>
      <w:sz w:val="20"/>
      <w:szCs w:val="20"/>
    </w:rPr>
  </w:style>
  <w:style w:type="character" w:styleId="HTML4">
    <w:name w:val="HTML Definition"/>
    <w:basedOn w:val="a3"/>
    <w:uiPriority w:val="99"/>
    <w:semiHidden/>
    <w:unhideWhenUsed/>
    <w:rsid w:val="00902A29"/>
    <w:rPr>
      <w:i/>
      <w:iCs/>
    </w:rPr>
  </w:style>
  <w:style w:type="character" w:styleId="HTML5">
    <w:name w:val="HTML Keyboard"/>
    <w:basedOn w:val="a3"/>
    <w:uiPriority w:val="99"/>
    <w:semiHidden/>
    <w:unhideWhenUsed/>
    <w:rsid w:val="00902A29"/>
    <w:rPr>
      <w:rFonts w:ascii="Consolas" w:hAnsi="Consolas"/>
      <w:sz w:val="20"/>
      <w:szCs w:val="20"/>
    </w:rPr>
  </w:style>
  <w:style w:type="paragraph" w:styleId="HTML6">
    <w:name w:val="HTML Preformatted"/>
    <w:basedOn w:val="a2"/>
    <w:link w:val="HTML7"/>
    <w:uiPriority w:val="99"/>
    <w:semiHidden/>
    <w:unhideWhenUsed/>
    <w:rsid w:val="00902A29"/>
    <w:rPr>
      <w:rFonts w:ascii="Consolas" w:hAnsi="Consolas"/>
      <w:sz w:val="20"/>
      <w:szCs w:val="20"/>
    </w:rPr>
  </w:style>
  <w:style w:type="character" w:customStyle="1" w:styleId="HTML7">
    <w:name w:val="HTML 書式付き (文字)"/>
    <w:basedOn w:val="a3"/>
    <w:link w:val="HTML6"/>
    <w:uiPriority w:val="99"/>
    <w:semiHidden/>
    <w:rsid w:val="00902A29"/>
    <w:rPr>
      <w:rFonts w:ascii="Consolas" w:hAnsi="Consolas"/>
      <w:sz w:val="20"/>
      <w:szCs w:val="20"/>
    </w:rPr>
  </w:style>
  <w:style w:type="character" w:styleId="HTML8">
    <w:name w:val="HTML Sample"/>
    <w:basedOn w:val="a3"/>
    <w:uiPriority w:val="99"/>
    <w:semiHidden/>
    <w:unhideWhenUsed/>
    <w:rsid w:val="00902A29"/>
    <w:rPr>
      <w:rFonts w:ascii="Consolas" w:hAnsi="Consolas"/>
      <w:sz w:val="24"/>
      <w:szCs w:val="24"/>
    </w:rPr>
  </w:style>
  <w:style w:type="character" w:styleId="HTML9">
    <w:name w:val="HTML Typewriter"/>
    <w:basedOn w:val="a3"/>
    <w:uiPriority w:val="99"/>
    <w:semiHidden/>
    <w:unhideWhenUsed/>
    <w:rsid w:val="00902A29"/>
    <w:rPr>
      <w:rFonts w:ascii="Consolas" w:hAnsi="Consolas"/>
      <w:sz w:val="20"/>
      <w:szCs w:val="20"/>
    </w:rPr>
  </w:style>
  <w:style w:type="character" w:styleId="HTMLa">
    <w:name w:val="HTML Variable"/>
    <w:basedOn w:val="a3"/>
    <w:uiPriority w:val="99"/>
    <w:semiHidden/>
    <w:unhideWhenUsed/>
    <w:rsid w:val="00902A29"/>
    <w:rPr>
      <w:i/>
      <w:iCs/>
    </w:rPr>
  </w:style>
  <w:style w:type="character" w:styleId="afff1">
    <w:name w:val="Hyperlink"/>
    <w:basedOn w:val="a3"/>
    <w:uiPriority w:val="99"/>
    <w:semiHidden/>
    <w:unhideWhenUsed/>
    <w:rsid w:val="00902A29"/>
    <w:rPr>
      <w:color w:val="0563C1" w:themeColor="hyperlink"/>
      <w:u w:val="single"/>
    </w:rPr>
  </w:style>
  <w:style w:type="paragraph" w:styleId="16">
    <w:name w:val="index 1"/>
    <w:basedOn w:val="a2"/>
    <w:next w:val="a2"/>
    <w:uiPriority w:val="99"/>
    <w:semiHidden/>
    <w:unhideWhenUsed/>
    <w:rsid w:val="00902A29"/>
    <w:pPr>
      <w:ind w:left="210" w:hanging="210"/>
    </w:pPr>
  </w:style>
  <w:style w:type="paragraph" w:styleId="2a">
    <w:name w:val="index 2"/>
    <w:basedOn w:val="a2"/>
    <w:next w:val="a2"/>
    <w:uiPriority w:val="99"/>
    <w:semiHidden/>
    <w:unhideWhenUsed/>
    <w:rsid w:val="00902A29"/>
    <w:pPr>
      <w:ind w:left="420" w:hanging="210"/>
    </w:pPr>
  </w:style>
  <w:style w:type="paragraph" w:styleId="38">
    <w:name w:val="index 3"/>
    <w:basedOn w:val="a2"/>
    <w:next w:val="a2"/>
    <w:uiPriority w:val="99"/>
    <w:semiHidden/>
    <w:unhideWhenUsed/>
    <w:rsid w:val="00902A29"/>
    <w:pPr>
      <w:ind w:left="630" w:hanging="210"/>
    </w:pPr>
  </w:style>
  <w:style w:type="paragraph" w:styleId="44">
    <w:name w:val="index 4"/>
    <w:basedOn w:val="a2"/>
    <w:next w:val="a2"/>
    <w:uiPriority w:val="99"/>
    <w:semiHidden/>
    <w:unhideWhenUsed/>
    <w:rsid w:val="00902A29"/>
    <w:pPr>
      <w:ind w:left="840" w:hanging="210"/>
    </w:pPr>
  </w:style>
  <w:style w:type="paragraph" w:styleId="54">
    <w:name w:val="index 5"/>
    <w:basedOn w:val="a2"/>
    <w:next w:val="a2"/>
    <w:uiPriority w:val="99"/>
    <w:semiHidden/>
    <w:unhideWhenUsed/>
    <w:rsid w:val="00902A29"/>
    <w:pPr>
      <w:ind w:left="1050" w:hanging="210"/>
    </w:pPr>
  </w:style>
  <w:style w:type="paragraph" w:styleId="62">
    <w:name w:val="index 6"/>
    <w:basedOn w:val="a2"/>
    <w:next w:val="a2"/>
    <w:uiPriority w:val="99"/>
    <w:semiHidden/>
    <w:unhideWhenUsed/>
    <w:rsid w:val="00902A29"/>
    <w:pPr>
      <w:ind w:left="1260" w:hanging="210"/>
    </w:pPr>
  </w:style>
  <w:style w:type="paragraph" w:styleId="72">
    <w:name w:val="index 7"/>
    <w:basedOn w:val="a2"/>
    <w:next w:val="a2"/>
    <w:uiPriority w:val="99"/>
    <w:semiHidden/>
    <w:unhideWhenUsed/>
    <w:rsid w:val="00902A29"/>
    <w:pPr>
      <w:ind w:left="1470" w:hanging="210"/>
    </w:pPr>
  </w:style>
  <w:style w:type="paragraph" w:styleId="81">
    <w:name w:val="index 8"/>
    <w:basedOn w:val="a2"/>
    <w:next w:val="a2"/>
    <w:uiPriority w:val="99"/>
    <w:semiHidden/>
    <w:unhideWhenUsed/>
    <w:rsid w:val="00902A29"/>
    <w:pPr>
      <w:ind w:left="1680" w:hanging="210"/>
    </w:pPr>
  </w:style>
  <w:style w:type="paragraph" w:styleId="91">
    <w:name w:val="index 9"/>
    <w:basedOn w:val="a2"/>
    <w:next w:val="a2"/>
    <w:uiPriority w:val="99"/>
    <w:semiHidden/>
    <w:unhideWhenUsed/>
    <w:rsid w:val="00902A29"/>
    <w:pPr>
      <w:ind w:left="1890" w:hanging="210"/>
    </w:pPr>
  </w:style>
  <w:style w:type="paragraph" w:styleId="afff2">
    <w:name w:val="index heading"/>
    <w:basedOn w:val="a2"/>
    <w:next w:val="16"/>
    <w:uiPriority w:val="99"/>
    <w:semiHidden/>
    <w:unhideWhenUsed/>
    <w:rsid w:val="00902A29"/>
    <w:rPr>
      <w:rFonts w:asciiTheme="majorHAnsi" w:eastAsiaTheme="majorEastAsia" w:hAnsiTheme="majorHAnsi" w:cstheme="majorBidi"/>
      <w:b/>
      <w:bCs/>
    </w:rPr>
  </w:style>
  <w:style w:type="character" w:styleId="2b">
    <w:name w:val="Intense Emphasis"/>
    <w:basedOn w:val="a3"/>
    <w:uiPriority w:val="21"/>
    <w:qFormat/>
    <w:rsid w:val="00902A29"/>
    <w:rPr>
      <w:i/>
      <w:iCs/>
      <w:color w:val="4472C4" w:themeColor="accent1"/>
    </w:rPr>
  </w:style>
  <w:style w:type="paragraph" w:styleId="2c">
    <w:name w:val="Intense Quote"/>
    <w:basedOn w:val="a2"/>
    <w:next w:val="a2"/>
    <w:link w:val="2d"/>
    <w:uiPriority w:val="30"/>
    <w:qFormat/>
    <w:rsid w:val="00902A2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d">
    <w:name w:val="引用文 2 (文字)"/>
    <w:basedOn w:val="a3"/>
    <w:link w:val="2c"/>
    <w:uiPriority w:val="30"/>
    <w:rsid w:val="00902A29"/>
    <w:rPr>
      <w:i/>
      <w:iCs/>
      <w:color w:val="4472C4" w:themeColor="accent1"/>
    </w:rPr>
  </w:style>
  <w:style w:type="character" w:styleId="2e">
    <w:name w:val="Intense Reference"/>
    <w:basedOn w:val="a3"/>
    <w:uiPriority w:val="32"/>
    <w:qFormat/>
    <w:rsid w:val="00902A29"/>
    <w:rPr>
      <w:b/>
      <w:bCs/>
      <w:smallCaps/>
      <w:color w:val="4472C4" w:themeColor="accent1"/>
      <w:spacing w:val="5"/>
    </w:rPr>
  </w:style>
  <w:style w:type="table" w:styleId="39">
    <w:name w:val="Light Grid"/>
    <w:basedOn w:val="a4"/>
    <w:uiPriority w:val="62"/>
    <w:semiHidden/>
    <w:unhideWhenUsed/>
    <w:rsid w:val="00902A2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a">
    <w:name w:val="Light Grid Accent 1"/>
    <w:basedOn w:val="a4"/>
    <w:uiPriority w:val="62"/>
    <w:semiHidden/>
    <w:unhideWhenUsed/>
    <w:rsid w:val="00902A29"/>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3b">
    <w:name w:val="Light Grid Accent 2"/>
    <w:basedOn w:val="a4"/>
    <w:uiPriority w:val="62"/>
    <w:semiHidden/>
    <w:unhideWhenUsed/>
    <w:rsid w:val="00902A2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c">
    <w:name w:val="Light Grid Accent 3"/>
    <w:basedOn w:val="a4"/>
    <w:uiPriority w:val="62"/>
    <w:semiHidden/>
    <w:unhideWhenUsed/>
    <w:rsid w:val="00902A2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d">
    <w:name w:val="Light Grid Accent 4"/>
    <w:basedOn w:val="a4"/>
    <w:uiPriority w:val="62"/>
    <w:semiHidden/>
    <w:unhideWhenUsed/>
    <w:rsid w:val="00902A2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e">
    <w:name w:val="Light Grid Accent 5"/>
    <w:basedOn w:val="a4"/>
    <w:uiPriority w:val="62"/>
    <w:semiHidden/>
    <w:unhideWhenUsed/>
    <w:rsid w:val="00902A29"/>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3f">
    <w:name w:val="Light Grid Accent 6"/>
    <w:basedOn w:val="a4"/>
    <w:uiPriority w:val="62"/>
    <w:semiHidden/>
    <w:unhideWhenUsed/>
    <w:rsid w:val="00902A2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2f">
    <w:name w:val="Light List"/>
    <w:basedOn w:val="a4"/>
    <w:uiPriority w:val="61"/>
    <w:semiHidden/>
    <w:unhideWhenUsed/>
    <w:rsid w:val="00902A2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0">
    <w:name w:val="Light List Accent 1"/>
    <w:basedOn w:val="a4"/>
    <w:uiPriority w:val="61"/>
    <w:semiHidden/>
    <w:unhideWhenUsed/>
    <w:rsid w:val="00902A29"/>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f1">
    <w:name w:val="Light List Accent 2"/>
    <w:basedOn w:val="a4"/>
    <w:uiPriority w:val="61"/>
    <w:semiHidden/>
    <w:unhideWhenUsed/>
    <w:rsid w:val="00902A2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2">
    <w:name w:val="Light List Accent 3"/>
    <w:basedOn w:val="a4"/>
    <w:uiPriority w:val="61"/>
    <w:semiHidden/>
    <w:unhideWhenUsed/>
    <w:rsid w:val="00902A2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3">
    <w:name w:val="Light List Accent 4"/>
    <w:basedOn w:val="a4"/>
    <w:uiPriority w:val="61"/>
    <w:semiHidden/>
    <w:unhideWhenUsed/>
    <w:rsid w:val="00902A2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4">
    <w:name w:val="Light List Accent 5"/>
    <w:basedOn w:val="a4"/>
    <w:uiPriority w:val="61"/>
    <w:semiHidden/>
    <w:unhideWhenUsed/>
    <w:rsid w:val="00902A29"/>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2f5">
    <w:name w:val="Light List Accent 6"/>
    <w:basedOn w:val="a4"/>
    <w:uiPriority w:val="61"/>
    <w:semiHidden/>
    <w:unhideWhenUsed/>
    <w:rsid w:val="00902A2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Light Shading"/>
    <w:basedOn w:val="a4"/>
    <w:uiPriority w:val="60"/>
    <w:semiHidden/>
    <w:unhideWhenUsed/>
    <w:rsid w:val="00902A2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4"/>
    <w:uiPriority w:val="60"/>
    <w:semiHidden/>
    <w:unhideWhenUsed/>
    <w:rsid w:val="00902A29"/>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9">
    <w:name w:val="Light Shading Accent 2"/>
    <w:basedOn w:val="a4"/>
    <w:uiPriority w:val="60"/>
    <w:semiHidden/>
    <w:unhideWhenUsed/>
    <w:rsid w:val="00902A2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a">
    <w:name w:val="Light Shading Accent 3"/>
    <w:basedOn w:val="a4"/>
    <w:uiPriority w:val="60"/>
    <w:semiHidden/>
    <w:unhideWhenUsed/>
    <w:rsid w:val="00902A29"/>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b">
    <w:name w:val="Light Shading Accent 4"/>
    <w:basedOn w:val="a4"/>
    <w:uiPriority w:val="60"/>
    <w:semiHidden/>
    <w:unhideWhenUsed/>
    <w:rsid w:val="00902A29"/>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c">
    <w:name w:val="Light Shading Accent 5"/>
    <w:basedOn w:val="a4"/>
    <w:uiPriority w:val="60"/>
    <w:semiHidden/>
    <w:unhideWhenUsed/>
    <w:rsid w:val="00902A29"/>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d">
    <w:name w:val="Light Shading Accent 6"/>
    <w:basedOn w:val="a4"/>
    <w:uiPriority w:val="60"/>
    <w:semiHidden/>
    <w:unhideWhenUsed/>
    <w:rsid w:val="00902A29"/>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3">
    <w:name w:val="line number"/>
    <w:basedOn w:val="a3"/>
    <w:uiPriority w:val="99"/>
    <w:semiHidden/>
    <w:unhideWhenUsed/>
    <w:rsid w:val="00902A29"/>
  </w:style>
  <w:style w:type="paragraph" w:styleId="afff4">
    <w:name w:val="List"/>
    <w:basedOn w:val="a2"/>
    <w:uiPriority w:val="99"/>
    <w:semiHidden/>
    <w:unhideWhenUsed/>
    <w:rsid w:val="00902A29"/>
    <w:pPr>
      <w:ind w:left="360" w:hanging="360"/>
      <w:contextualSpacing/>
    </w:pPr>
  </w:style>
  <w:style w:type="paragraph" w:styleId="2f6">
    <w:name w:val="List 2"/>
    <w:basedOn w:val="a2"/>
    <w:uiPriority w:val="99"/>
    <w:semiHidden/>
    <w:unhideWhenUsed/>
    <w:rsid w:val="00902A29"/>
    <w:pPr>
      <w:ind w:left="720" w:hanging="360"/>
      <w:contextualSpacing/>
    </w:pPr>
  </w:style>
  <w:style w:type="paragraph" w:styleId="3f0">
    <w:name w:val="List 3"/>
    <w:basedOn w:val="a2"/>
    <w:uiPriority w:val="99"/>
    <w:semiHidden/>
    <w:unhideWhenUsed/>
    <w:rsid w:val="00902A29"/>
    <w:pPr>
      <w:ind w:left="1080" w:hanging="360"/>
      <w:contextualSpacing/>
    </w:pPr>
  </w:style>
  <w:style w:type="paragraph" w:styleId="45">
    <w:name w:val="List 4"/>
    <w:basedOn w:val="a2"/>
    <w:uiPriority w:val="99"/>
    <w:semiHidden/>
    <w:unhideWhenUsed/>
    <w:rsid w:val="00902A29"/>
    <w:pPr>
      <w:ind w:left="1440" w:hanging="360"/>
      <w:contextualSpacing/>
    </w:pPr>
  </w:style>
  <w:style w:type="paragraph" w:styleId="55">
    <w:name w:val="List 5"/>
    <w:basedOn w:val="a2"/>
    <w:uiPriority w:val="99"/>
    <w:semiHidden/>
    <w:unhideWhenUsed/>
    <w:rsid w:val="00902A29"/>
    <w:pPr>
      <w:ind w:left="1800" w:hanging="360"/>
      <w:contextualSpacing/>
    </w:pPr>
  </w:style>
  <w:style w:type="paragraph" w:styleId="a0">
    <w:name w:val="List Bullet"/>
    <w:basedOn w:val="a2"/>
    <w:uiPriority w:val="99"/>
    <w:semiHidden/>
    <w:unhideWhenUsed/>
    <w:rsid w:val="00902A29"/>
    <w:pPr>
      <w:numPr>
        <w:numId w:val="4"/>
      </w:numPr>
      <w:contextualSpacing/>
    </w:pPr>
  </w:style>
  <w:style w:type="paragraph" w:styleId="20">
    <w:name w:val="List Bullet 2"/>
    <w:basedOn w:val="a2"/>
    <w:uiPriority w:val="99"/>
    <w:semiHidden/>
    <w:unhideWhenUsed/>
    <w:rsid w:val="00902A29"/>
    <w:pPr>
      <w:numPr>
        <w:numId w:val="5"/>
      </w:numPr>
      <w:contextualSpacing/>
    </w:pPr>
  </w:style>
  <w:style w:type="paragraph" w:styleId="30">
    <w:name w:val="List Bullet 3"/>
    <w:basedOn w:val="a2"/>
    <w:uiPriority w:val="99"/>
    <w:semiHidden/>
    <w:unhideWhenUsed/>
    <w:rsid w:val="00902A29"/>
    <w:pPr>
      <w:numPr>
        <w:numId w:val="6"/>
      </w:numPr>
      <w:contextualSpacing/>
    </w:pPr>
  </w:style>
  <w:style w:type="paragraph" w:styleId="40">
    <w:name w:val="List Bullet 4"/>
    <w:basedOn w:val="a2"/>
    <w:uiPriority w:val="99"/>
    <w:semiHidden/>
    <w:unhideWhenUsed/>
    <w:rsid w:val="00902A29"/>
    <w:pPr>
      <w:numPr>
        <w:numId w:val="7"/>
      </w:numPr>
      <w:contextualSpacing/>
    </w:pPr>
  </w:style>
  <w:style w:type="paragraph" w:styleId="50">
    <w:name w:val="List Bullet 5"/>
    <w:basedOn w:val="a2"/>
    <w:uiPriority w:val="99"/>
    <w:semiHidden/>
    <w:unhideWhenUsed/>
    <w:rsid w:val="00902A29"/>
    <w:pPr>
      <w:numPr>
        <w:numId w:val="8"/>
      </w:numPr>
      <w:contextualSpacing/>
    </w:pPr>
  </w:style>
  <w:style w:type="paragraph" w:styleId="afff5">
    <w:name w:val="List Continue"/>
    <w:basedOn w:val="a2"/>
    <w:uiPriority w:val="99"/>
    <w:semiHidden/>
    <w:unhideWhenUsed/>
    <w:rsid w:val="00902A29"/>
    <w:pPr>
      <w:spacing w:after="120"/>
      <w:ind w:left="360"/>
      <w:contextualSpacing/>
    </w:pPr>
  </w:style>
  <w:style w:type="paragraph" w:styleId="2f7">
    <w:name w:val="List Continue 2"/>
    <w:basedOn w:val="a2"/>
    <w:uiPriority w:val="99"/>
    <w:semiHidden/>
    <w:unhideWhenUsed/>
    <w:rsid w:val="00902A29"/>
    <w:pPr>
      <w:spacing w:after="120"/>
      <w:ind w:left="720"/>
      <w:contextualSpacing/>
    </w:pPr>
  </w:style>
  <w:style w:type="paragraph" w:styleId="3f1">
    <w:name w:val="List Continue 3"/>
    <w:basedOn w:val="a2"/>
    <w:uiPriority w:val="99"/>
    <w:semiHidden/>
    <w:unhideWhenUsed/>
    <w:rsid w:val="00902A29"/>
    <w:pPr>
      <w:spacing w:after="120"/>
      <w:ind w:left="1080"/>
      <w:contextualSpacing/>
    </w:pPr>
  </w:style>
  <w:style w:type="paragraph" w:styleId="46">
    <w:name w:val="List Continue 4"/>
    <w:basedOn w:val="a2"/>
    <w:uiPriority w:val="99"/>
    <w:semiHidden/>
    <w:unhideWhenUsed/>
    <w:rsid w:val="00902A29"/>
    <w:pPr>
      <w:spacing w:after="120"/>
      <w:ind w:left="1440"/>
      <w:contextualSpacing/>
    </w:pPr>
  </w:style>
  <w:style w:type="paragraph" w:styleId="56">
    <w:name w:val="List Continue 5"/>
    <w:basedOn w:val="a2"/>
    <w:uiPriority w:val="99"/>
    <w:semiHidden/>
    <w:unhideWhenUsed/>
    <w:rsid w:val="00902A29"/>
    <w:pPr>
      <w:spacing w:after="120"/>
      <w:ind w:left="1800"/>
      <w:contextualSpacing/>
    </w:pPr>
  </w:style>
  <w:style w:type="paragraph" w:styleId="a">
    <w:name w:val="List Number"/>
    <w:basedOn w:val="a2"/>
    <w:uiPriority w:val="99"/>
    <w:semiHidden/>
    <w:unhideWhenUsed/>
    <w:rsid w:val="00902A29"/>
    <w:pPr>
      <w:numPr>
        <w:numId w:val="9"/>
      </w:numPr>
      <w:contextualSpacing/>
    </w:pPr>
  </w:style>
  <w:style w:type="paragraph" w:styleId="2">
    <w:name w:val="List Number 2"/>
    <w:basedOn w:val="a2"/>
    <w:uiPriority w:val="99"/>
    <w:semiHidden/>
    <w:unhideWhenUsed/>
    <w:rsid w:val="00902A29"/>
    <w:pPr>
      <w:numPr>
        <w:numId w:val="10"/>
      </w:numPr>
      <w:contextualSpacing/>
    </w:pPr>
  </w:style>
  <w:style w:type="paragraph" w:styleId="3">
    <w:name w:val="List Number 3"/>
    <w:basedOn w:val="a2"/>
    <w:uiPriority w:val="99"/>
    <w:semiHidden/>
    <w:unhideWhenUsed/>
    <w:rsid w:val="00902A29"/>
    <w:pPr>
      <w:numPr>
        <w:numId w:val="11"/>
      </w:numPr>
      <w:contextualSpacing/>
    </w:pPr>
  </w:style>
  <w:style w:type="paragraph" w:styleId="4">
    <w:name w:val="List Number 4"/>
    <w:basedOn w:val="a2"/>
    <w:uiPriority w:val="99"/>
    <w:semiHidden/>
    <w:unhideWhenUsed/>
    <w:rsid w:val="00902A29"/>
    <w:pPr>
      <w:numPr>
        <w:numId w:val="12"/>
      </w:numPr>
      <w:contextualSpacing/>
    </w:pPr>
  </w:style>
  <w:style w:type="paragraph" w:styleId="5">
    <w:name w:val="List Number 5"/>
    <w:basedOn w:val="a2"/>
    <w:uiPriority w:val="99"/>
    <w:semiHidden/>
    <w:unhideWhenUsed/>
    <w:rsid w:val="00902A29"/>
    <w:pPr>
      <w:numPr>
        <w:numId w:val="13"/>
      </w:numPr>
      <w:contextualSpacing/>
    </w:pPr>
  </w:style>
  <w:style w:type="paragraph" w:styleId="afff6">
    <w:name w:val="List Paragraph"/>
    <w:basedOn w:val="a2"/>
    <w:uiPriority w:val="34"/>
    <w:qFormat/>
    <w:rsid w:val="00902A29"/>
    <w:pPr>
      <w:ind w:left="720"/>
      <w:contextualSpacing/>
    </w:pPr>
  </w:style>
  <w:style w:type="table" w:styleId="1e">
    <w:name w:val="List Table 1 Light"/>
    <w:basedOn w:val="a4"/>
    <w:uiPriority w:val="46"/>
    <w:rsid w:val="00902A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02A29"/>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46"/>
    <w:rsid w:val="00902A29"/>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02A2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02A29"/>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02A29"/>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46"/>
    <w:rsid w:val="00902A29"/>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8">
    <w:name w:val="List Table 2"/>
    <w:basedOn w:val="a4"/>
    <w:uiPriority w:val="47"/>
    <w:rsid w:val="00902A2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02A2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47"/>
    <w:rsid w:val="00902A29"/>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02A29"/>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02A29"/>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02A29"/>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47"/>
    <w:rsid w:val="00902A29"/>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2">
    <w:name w:val="List Table 3"/>
    <w:basedOn w:val="a4"/>
    <w:uiPriority w:val="48"/>
    <w:rsid w:val="00902A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02A2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48"/>
    <w:rsid w:val="00902A2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02A2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02A2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02A2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48"/>
    <w:rsid w:val="00902A2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02A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02A2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902A2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02A2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02A2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02A2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902A2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02A2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02A29"/>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02A29"/>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02A2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02A29"/>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02A29"/>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02A29"/>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902A2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02A29"/>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902A2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02A29"/>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02A29"/>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02A29"/>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902A29"/>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4"/>
    <w:uiPriority w:val="52"/>
    <w:rsid w:val="00902A2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902A29"/>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902A2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902A29"/>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902A29"/>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902A29"/>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902A2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7">
    <w:name w:val="macro"/>
    <w:link w:val="afff8"/>
    <w:uiPriority w:val="99"/>
    <w:semiHidden/>
    <w:unhideWhenUsed/>
    <w:rsid w:val="00902A29"/>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rPr>
  </w:style>
  <w:style w:type="character" w:customStyle="1" w:styleId="afff8">
    <w:name w:val="マクロ文字列 (文字)"/>
    <w:basedOn w:val="a3"/>
    <w:link w:val="afff7"/>
    <w:uiPriority w:val="99"/>
    <w:semiHidden/>
    <w:rsid w:val="00902A29"/>
    <w:rPr>
      <w:rFonts w:ascii="Consolas" w:hAnsi="Consolas"/>
      <w:sz w:val="20"/>
      <w:szCs w:val="20"/>
    </w:rPr>
  </w:style>
  <w:style w:type="table" w:styleId="82">
    <w:name w:val="Medium Grid 1"/>
    <w:basedOn w:val="a4"/>
    <w:uiPriority w:val="67"/>
    <w:semiHidden/>
    <w:unhideWhenUsed/>
    <w:rsid w:val="00902A2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902A29"/>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84">
    <w:name w:val="Medium Grid 1 Accent 2"/>
    <w:basedOn w:val="a4"/>
    <w:uiPriority w:val="67"/>
    <w:semiHidden/>
    <w:unhideWhenUsed/>
    <w:rsid w:val="00902A2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902A2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902A2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902A29"/>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8">
    <w:name w:val="Medium Grid 1 Accent 6"/>
    <w:basedOn w:val="a4"/>
    <w:uiPriority w:val="67"/>
    <w:semiHidden/>
    <w:unhideWhenUsed/>
    <w:rsid w:val="00902A2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102">
    <w:name w:val="Medium Grid 3 Accent 2"/>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06">
    <w:name w:val="Medium Grid 3 Accent 6"/>
    <w:basedOn w:val="a4"/>
    <w:uiPriority w:val="69"/>
    <w:semiHidden/>
    <w:unhideWhenUsed/>
    <w:rsid w:val="00902A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4">
    <w:name w:val="Medium List 1"/>
    <w:basedOn w:val="a4"/>
    <w:uiPriority w:val="65"/>
    <w:semiHidden/>
    <w:unhideWhenUsed/>
    <w:rsid w:val="00902A2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5">
    <w:name w:val="Medium List 1 Accent 1"/>
    <w:basedOn w:val="a4"/>
    <w:uiPriority w:val="65"/>
    <w:semiHidden/>
    <w:unhideWhenUsed/>
    <w:rsid w:val="00902A29"/>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66">
    <w:name w:val="Medium List 1 Accent 2"/>
    <w:basedOn w:val="a4"/>
    <w:uiPriority w:val="65"/>
    <w:semiHidden/>
    <w:unhideWhenUsed/>
    <w:rsid w:val="00902A29"/>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7">
    <w:name w:val="Medium List 1 Accent 3"/>
    <w:basedOn w:val="a4"/>
    <w:uiPriority w:val="65"/>
    <w:semiHidden/>
    <w:unhideWhenUsed/>
    <w:rsid w:val="00902A29"/>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8">
    <w:name w:val="Medium List 1 Accent 4"/>
    <w:basedOn w:val="a4"/>
    <w:uiPriority w:val="65"/>
    <w:semiHidden/>
    <w:unhideWhenUsed/>
    <w:rsid w:val="00902A2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9">
    <w:name w:val="Medium List 1 Accent 5"/>
    <w:basedOn w:val="a4"/>
    <w:uiPriority w:val="65"/>
    <w:semiHidden/>
    <w:unhideWhenUsed/>
    <w:rsid w:val="00902A29"/>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6a">
    <w:name w:val="Medium List 1 Accent 6"/>
    <w:basedOn w:val="a4"/>
    <w:uiPriority w:val="65"/>
    <w:semiHidden/>
    <w:unhideWhenUsed/>
    <w:rsid w:val="00902A29"/>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4">
    <w:name w:val="Medium List 2"/>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4"/>
    <w:uiPriority w:val="66"/>
    <w:semiHidden/>
    <w:unhideWhenUsed/>
    <w:rsid w:val="00902A2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4"/>
    <w:uiPriority w:val="63"/>
    <w:semiHidden/>
    <w:unhideWhenUsed/>
    <w:rsid w:val="00902A2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9">
    <w:name w:val="Medium Shading 1 Accent 1"/>
    <w:basedOn w:val="a4"/>
    <w:uiPriority w:val="63"/>
    <w:semiHidden/>
    <w:unhideWhenUsed/>
    <w:rsid w:val="00902A29"/>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4a">
    <w:name w:val="Medium Shading 1 Accent 2"/>
    <w:basedOn w:val="a4"/>
    <w:uiPriority w:val="63"/>
    <w:semiHidden/>
    <w:unhideWhenUsed/>
    <w:rsid w:val="00902A2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b">
    <w:name w:val="Medium Shading 1 Accent 3"/>
    <w:basedOn w:val="a4"/>
    <w:uiPriority w:val="63"/>
    <w:semiHidden/>
    <w:unhideWhenUsed/>
    <w:rsid w:val="00902A2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c">
    <w:name w:val="Medium Shading 1 Accent 4"/>
    <w:basedOn w:val="a4"/>
    <w:uiPriority w:val="63"/>
    <w:semiHidden/>
    <w:unhideWhenUsed/>
    <w:rsid w:val="00902A2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d">
    <w:name w:val="Medium Shading 1 Accent 5"/>
    <w:basedOn w:val="a4"/>
    <w:uiPriority w:val="63"/>
    <w:semiHidden/>
    <w:unhideWhenUsed/>
    <w:rsid w:val="00902A29"/>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4e">
    <w:name w:val="Medium Shading 1 Accent 6"/>
    <w:basedOn w:val="a4"/>
    <w:uiPriority w:val="63"/>
    <w:semiHidden/>
    <w:unhideWhenUsed/>
    <w:rsid w:val="00902A2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8">
    <w:name w:val="Medium Shading 2"/>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9">
    <w:name w:val="Medium Shading 2 Accent 1"/>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a">
    <w:name w:val="Medium Shading 2 Accent 2"/>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b">
    <w:name w:val="Medium Shading 2 Accent 3"/>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c">
    <w:name w:val="Medium Shading 2 Accent 4"/>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d">
    <w:name w:val="Medium Shading 2 Accent 5"/>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e">
    <w:name w:val="Medium Shading 2 Accent 6"/>
    <w:basedOn w:val="a4"/>
    <w:uiPriority w:val="64"/>
    <w:semiHidden/>
    <w:unhideWhenUsed/>
    <w:rsid w:val="00902A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9">
    <w:name w:val="Mention"/>
    <w:basedOn w:val="a3"/>
    <w:uiPriority w:val="99"/>
    <w:rsid w:val="00902A29"/>
    <w:rPr>
      <w:color w:val="2B579A"/>
      <w:shd w:val="clear" w:color="auto" w:fill="E1DFDD"/>
    </w:rPr>
  </w:style>
  <w:style w:type="paragraph" w:styleId="afffa">
    <w:name w:val="Message Header"/>
    <w:basedOn w:val="a2"/>
    <w:link w:val="afffb"/>
    <w:uiPriority w:val="99"/>
    <w:semiHidden/>
    <w:unhideWhenUsed/>
    <w:rsid w:val="00902A2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fb">
    <w:name w:val="メッセージ見出し (文字)"/>
    <w:basedOn w:val="a3"/>
    <w:link w:val="afffa"/>
    <w:uiPriority w:val="99"/>
    <w:semiHidden/>
    <w:rsid w:val="00902A29"/>
    <w:rPr>
      <w:rFonts w:asciiTheme="majorHAnsi" w:eastAsiaTheme="majorEastAsia" w:hAnsiTheme="majorHAnsi" w:cstheme="majorBidi"/>
      <w:sz w:val="24"/>
      <w:szCs w:val="24"/>
      <w:shd w:val="pct20" w:color="auto" w:fill="auto"/>
    </w:rPr>
  </w:style>
  <w:style w:type="paragraph" w:styleId="afffc">
    <w:name w:val="No Spacing"/>
    <w:uiPriority w:val="1"/>
    <w:qFormat/>
    <w:rsid w:val="00902A29"/>
    <w:pPr>
      <w:widowControl w:val="0"/>
      <w:jc w:val="both"/>
    </w:pPr>
  </w:style>
  <w:style w:type="paragraph" w:styleId="Web">
    <w:name w:val="Normal (Web)"/>
    <w:basedOn w:val="a2"/>
    <w:uiPriority w:val="99"/>
    <w:semiHidden/>
    <w:unhideWhenUsed/>
    <w:rsid w:val="00902A29"/>
    <w:rPr>
      <w:rFonts w:ascii="Times New Roman" w:hAnsi="Times New Roman" w:cs="Times New Roman"/>
      <w:sz w:val="24"/>
      <w:szCs w:val="24"/>
    </w:rPr>
  </w:style>
  <w:style w:type="paragraph" w:styleId="afffd">
    <w:name w:val="Normal Indent"/>
    <w:basedOn w:val="a2"/>
    <w:uiPriority w:val="99"/>
    <w:semiHidden/>
    <w:unhideWhenUsed/>
    <w:rsid w:val="00902A29"/>
    <w:pPr>
      <w:ind w:left="720"/>
    </w:pPr>
  </w:style>
  <w:style w:type="paragraph" w:styleId="afffe">
    <w:name w:val="Note Heading"/>
    <w:basedOn w:val="a2"/>
    <w:next w:val="a2"/>
    <w:link w:val="affff"/>
    <w:uiPriority w:val="99"/>
    <w:semiHidden/>
    <w:unhideWhenUsed/>
    <w:rsid w:val="00902A29"/>
  </w:style>
  <w:style w:type="character" w:customStyle="1" w:styleId="affff">
    <w:name w:val="記 (文字)"/>
    <w:basedOn w:val="a3"/>
    <w:link w:val="afffe"/>
    <w:uiPriority w:val="99"/>
    <w:semiHidden/>
    <w:rsid w:val="00902A29"/>
  </w:style>
  <w:style w:type="character" w:styleId="affff0">
    <w:name w:val="page number"/>
    <w:basedOn w:val="a3"/>
    <w:uiPriority w:val="99"/>
    <w:semiHidden/>
    <w:unhideWhenUsed/>
    <w:rsid w:val="00902A29"/>
  </w:style>
  <w:style w:type="table" w:styleId="1f">
    <w:name w:val="Plain Table 1"/>
    <w:basedOn w:val="a4"/>
    <w:uiPriority w:val="41"/>
    <w:rsid w:val="00902A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902A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3">
    <w:name w:val="Plain Table 3"/>
    <w:basedOn w:val="a4"/>
    <w:uiPriority w:val="43"/>
    <w:rsid w:val="00902A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902A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4"/>
    <w:uiPriority w:val="45"/>
    <w:rsid w:val="00902A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1">
    <w:name w:val="Plain Text"/>
    <w:basedOn w:val="a2"/>
    <w:link w:val="affff2"/>
    <w:uiPriority w:val="99"/>
    <w:semiHidden/>
    <w:unhideWhenUsed/>
    <w:rsid w:val="00902A29"/>
    <w:rPr>
      <w:rFonts w:ascii="Consolas" w:hAnsi="Consolas"/>
      <w:szCs w:val="21"/>
    </w:rPr>
  </w:style>
  <w:style w:type="character" w:customStyle="1" w:styleId="affff2">
    <w:name w:val="書式なし (文字)"/>
    <w:basedOn w:val="a3"/>
    <w:link w:val="affff1"/>
    <w:uiPriority w:val="99"/>
    <w:semiHidden/>
    <w:rsid w:val="00902A29"/>
    <w:rPr>
      <w:rFonts w:ascii="Consolas" w:hAnsi="Consolas"/>
      <w:szCs w:val="21"/>
    </w:rPr>
  </w:style>
  <w:style w:type="paragraph" w:styleId="affff3">
    <w:name w:val="Quote"/>
    <w:basedOn w:val="a2"/>
    <w:next w:val="a2"/>
    <w:link w:val="affff4"/>
    <w:uiPriority w:val="29"/>
    <w:qFormat/>
    <w:rsid w:val="00902A29"/>
    <w:pPr>
      <w:spacing w:before="200" w:after="160"/>
      <w:ind w:left="864" w:right="864"/>
      <w:jc w:val="center"/>
    </w:pPr>
    <w:rPr>
      <w:i/>
      <w:iCs/>
      <w:color w:val="404040" w:themeColor="text1" w:themeTint="BF"/>
    </w:rPr>
  </w:style>
  <w:style w:type="character" w:customStyle="1" w:styleId="affff4">
    <w:name w:val="引用文 (文字)"/>
    <w:basedOn w:val="a3"/>
    <w:link w:val="affff3"/>
    <w:uiPriority w:val="29"/>
    <w:rsid w:val="00902A29"/>
    <w:rPr>
      <w:i/>
      <w:iCs/>
      <w:color w:val="404040" w:themeColor="text1" w:themeTint="BF"/>
    </w:rPr>
  </w:style>
  <w:style w:type="paragraph" w:styleId="affff5">
    <w:name w:val="Salutation"/>
    <w:basedOn w:val="a2"/>
    <w:next w:val="a2"/>
    <w:link w:val="affff6"/>
    <w:uiPriority w:val="99"/>
    <w:semiHidden/>
    <w:unhideWhenUsed/>
    <w:rsid w:val="00902A29"/>
  </w:style>
  <w:style w:type="character" w:customStyle="1" w:styleId="affff6">
    <w:name w:val="挨拶文 (文字)"/>
    <w:basedOn w:val="a3"/>
    <w:link w:val="affff5"/>
    <w:uiPriority w:val="99"/>
    <w:semiHidden/>
    <w:rsid w:val="00902A29"/>
  </w:style>
  <w:style w:type="paragraph" w:styleId="affff7">
    <w:name w:val="Signature"/>
    <w:basedOn w:val="a2"/>
    <w:link w:val="affff8"/>
    <w:uiPriority w:val="99"/>
    <w:semiHidden/>
    <w:unhideWhenUsed/>
    <w:rsid w:val="00902A29"/>
    <w:pPr>
      <w:ind w:left="4320"/>
    </w:pPr>
  </w:style>
  <w:style w:type="character" w:customStyle="1" w:styleId="affff8">
    <w:name w:val="署名 (文字)"/>
    <w:basedOn w:val="a3"/>
    <w:link w:val="affff7"/>
    <w:uiPriority w:val="99"/>
    <w:semiHidden/>
    <w:rsid w:val="00902A29"/>
  </w:style>
  <w:style w:type="character" w:styleId="affff9">
    <w:name w:val="Smart Hyperlink"/>
    <w:basedOn w:val="a3"/>
    <w:uiPriority w:val="99"/>
    <w:rsid w:val="00902A29"/>
    <w:rPr>
      <w:u w:val="dotted"/>
    </w:rPr>
  </w:style>
  <w:style w:type="character" w:styleId="affffa">
    <w:name w:val="Smart Link"/>
    <w:basedOn w:val="a3"/>
    <w:uiPriority w:val="99"/>
    <w:rsid w:val="00902A29"/>
    <w:rPr>
      <w:color w:val="0000FF"/>
      <w:u w:val="single"/>
      <w:shd w:val="clear" w:color="auto" w:fill="F3F2F1"/>
    </w:rPr>
  </w:style>
  <w:style w:type="character" w:styleId="affffb">
    <w:name w:val="Strong"/>
    <w:basedOn w:val="a3"/>
    <w:uiPriority w:val="22"/>
    <w:qFormat/>
    <w:rsid w:val="00902A29"/>
    <w:rPr>
      <w:b/>
      <w:bCs/>
    </w:rPr>
  </w:style>
  <w:style w:type="paragraph" w:styleId="affffc">
    <w:name w:val="Subtitle"/>
    <w:basedOn w:val="a2"/>
    <w:next w:val="a2"/>
    <w:link w:val="affffd"/>
    <w:uiPriority w:val="11"/>
    <w:qFormat/>
    <w:rsid w:val="00902A29"/>
    <w:pPr>
      <w:numPr>
        <w:ilvl w:val="1"/>
      </w:numPr>
      <w:spacing w:after="160"/>
    </w:pPr>
    <w:rPr>
      <w:color w:val="5A5A5A" w:themeColor="text1" w:themeTint="A5"/>
      <w:spacing w:val="15"/>
      <w:sz w:val="22"/>
    </w:rPr>
  </w:style>
  <w:style w:type="character" w:customStyle="1" w:styleId="affffd">
    <w:name w:val="副題 (文字)"/>
    <w:basedOn w:val="a3"/>
    <w:link w:val="affffc"/>
    <w:uiPriority w:val="11"/>
    <w:rsid w:val="00902A29"/>
    <w:rPr>
      <w:color w:val="5A5A5A" w:themeColor="text1" w:themeTint="A5"/>
      <w:spacing w:val="15"/>
      <w:sz w:val="22"/>
    </w:rPr>
  </w:style>
  <w:style w:type="character" w:styleId="affffe">
    <w:name w:val="Subtle Emphasis"/>
    <w:basedOn w:val="a3"/>
    <w:uiPriority w:val="19"/>
    <w:qFormat/>
    <w:rsid w:val="00902A29"/>
    <w:rPr>
      <w:i/>
      <w:iCs/>
      <w:color w:val="404040" w:themeColor="text1" w:themeTint="BF"/>
    </w:rPr>
  </w:style>
  <w:style w:type="character" w:styleId="afffff">
    <w:name w:val="Subtle Reference"/>
    <w:basedOn w:val="a3"/>
    <w:uiPriority w:val="31"/>
    <w:qFormat/>
    <w:rsid w:val="00902A29"/>
    <w:rPr>
      <w:smallCaps/>
      <w:color w:val="5A5A5A" w:themeColor="text1" w:themeTint="A5"/>
    </w:rPr>
  </w:style>
  <w:style w:type="table" w:styleId="3-D1">
    <w:name w:val="Table 3D effects 1"/>
    <w:basedOn w:val="a4"/>
    <w:uiPriority w:val="99"/>
    <w:semiHidden/>
    <w:unhideWhenUsed/>
    <w:rsid w:val="00902A29"/>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902A29"/>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902A29"/>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0">
    <w:name w:val="Table Classic 1"/>
    <w:basedOn w:val="a4"/>
    <w:uiPriority w:val="99"/>
    <w:semiHidden/>
    <w:unhideWhenUsed/>
    <w:rsid w:val="00902A29"/>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4"/>
    <w:uiPriority w:val="99"/>
    <w:semiHidden/>
    <w:unhideWhenUsed/>
    <w:rsid w:val="00902A29"/>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4"/>
    <w:uiPriority w:val="99"/>
    <w:semiHidden/>
    <w:unhideWhenUsed/>
    <w:rsid w:val="00902A29"/>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4"/>
    <w:uiPriority w:val="99"/>
    <w:semiHidden/>
    <w:unhideWhenUsed/>
    <w:rsid w:val="00902A29"/>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Colorful 1"/>
    <w:basedOn w:val="a4"/>
    <w:uiPriority w:val="99"/>
    <w:semiHidden/>
    <w:unhideWhenUsed/>
    <w:rsid w:val="00902A29"/>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4"/>
    <w:uiPriority w:val="99"/>
    <w:semiHidden/>
    <w:unhideWhenUsed/>
    <w:rsid w:val="00902A29"/>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uiPriority w:val="99"/>
    <w:semiHidden/>
    <w:unhideWhenUsed/>
    <w:rsid w:val="00902A29"/>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2">
    <w:name w:val="Table Columns 1"/>
    <w:basedOn w:val="a4"/>
    <w:uiPriority w:val="99"/>
    <w:semiHidden/>
    <w:unhideWhenUsed/>
    <w:rsid w:val="00902A29"/>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902A29"/>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902A29"/>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902A29"/>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902A29"/>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0">
    <w:name w:val="Table Contemporary"/>
    <w:basedOn w:val="a4"/>
    <w:uiPriority w:val="99"/>
    <w:semiHidden/>
    <w:unhideWhenUsed/>
    <w:rsid w:val="00902A29"/>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1">
    <w:name w:val="Table Elegant"/>
    <w:basedOn w:val="a4"/>
    <w:uiPriority w:val="99"/>
    <w:semiHidden/>
    <w:unhideWhenUsed/>
    <w:rsid w:val="00902A29"/>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2">
    <w:name w:val="Table Grid"/>
    <w:basedOn w:val="a4"/>
    <w:uiPriority w:val="39"/>
    <w:rsid w:val="00902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Grid 1"/>
    <w:basedOn w:val="a4"/>
    <w:uiPriority w:val="99"/>
    <w:semiHidden/>
    <w:unhideWhenUsed/>
    <w:rsid w:val="00902A2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4"/>
    <w:uiPriority w:val="99"/>
    <w:semiHidden/>
    <w:unhideWhenUsed/>
    <w:rsid w:val="00902A29"/>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4"/>
    <w:uiPriority w:val="99"/>
    <w:semiHidden/>
    <w:unhideWhenUsed/>
    <w:rsid w:val="00902A29"/>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4"/>
    <w:uiPriority w:val="99"/>
    <w:semiHidden/>
    <w:unhideWhenUsed/>
    <w:rsid w:val="00902A29"/>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4"/>
    <w:uiPriority w:val="99"/>
    <w:semiHidden/>
    <w:unhideWhenUsed/>
    <w:rsid w:val="00902A2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4"/>
    <w:uiPriority w:val="99"/>
    <w:semiHidden/>
    <w:unhideWhenUsed/>
    <w:rsid w:val="00902A29"/>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4"/>
    <w:uiPriority w:val="99"/>
    <w:semiHidden/>
    <w:unhideWhenUsed/>
    <w:rsid w:val="00902A29"/>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4"/>
    <w:uiPriority w:val="99"/>
    <w:semiHidden/>
    <w:unhideWhenUsed/>
    <w:rsid w:val="00902A29"/>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3">
    <w:name w:val="Grid Table Light"/>
    <w:basedOn w:val="a4"/>
    <w:uiPriority w:val="40"/>
    <w:rsid w:val="00902A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Table List 1"/>
    <w:basedOn w:val="a4"/>
    <w:uiPriority w:val="99"/>
    <w:semiHidden/>
    <w:unhideWhenUsed/>
    <w:rsid w:val="00902A29"/>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4"/>
    <w:uiPriority w:val="99"/>
    <w:semiHidden/>
    <w:unhideWhenUsed/>
    <w:rsid w:val="00902A29"/>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4"/>
    <w:uiPriority w:val="99"/>
    <w:semiHidden/>
    <w:unhideWhenUsed/>
    <w:rsid w:val="00902A29"/>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4"/>
    <w:uiPriority w:val="99"/>
    <w:semiHidden/>
    <w:unhideWhenUsed/>
    <w:rsid w:val="00902A29"/>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4"/>
    <w:uiPriority w:val="99"/>
    <w:semiHidden/>
    <w:unhideWhenUsed/>
    <w:rsid w:val="00902A2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4"/>
    <w:uiPriority w:val="99"/>
    <w:semiHidden/>
    <w:unhideWhenUsed/>
    <w:rsid w:val="00902A29"/>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4"/>
    <w:uiPriority w:val="99"/>
    <w:semiHidden/>
    <w:unhideWhenUsed/>
    <w:rsid w:val="00902A29"/>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4"/>
    <w:uiPriority w:val="99"/>
    <w:semiHidden/>
    <w:unhideWhenUsed/>
    <w:rsid w:val="00902A29"/>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4">
    <w:name w:val="table of authorities"/>
    <w:basedOn w:val="a2"/>
    <w:next w:val="a2"/>
    <w:uiPriority w:val="99"/>
    <w:semiHidden/>
    <w:unhideWhenUsed/>
    <w:rsid w:val="00902A29"/>
    <w:pPr>
      <w:ind w:left="210" w:hanging="210"/>
    </w:pPr>
  </w:style>
  <w:style w:type="paragraph" w:styleId="afffff5">
    <w:name w:val="table of figures"/>
    <w:basedOn w:val="a2"/>
    <w:next w:val="a2"/>
    <w:uiPriority w:val="99"/>
    <w:semiHidden/>
    <w:unhideWhenUsed/>
    <w:rsid w:val="00902A29"/>
  </w:style>
  <w:style w:type="table" w:styleId="afffff6">
    <w:name w:val="Table Professional"/>
    <w:basedOn w:val="a4"/>
    <w:uiPriority w:val="99"/>
    <w:semiHidden/>
    <w:unhideWhenUsed/>
    <w:rsid w:val="00902A29"/>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5">
    <w:name w:val="Table Simple 1"/>
    <w:basedOn w:val="a4"/>
    <w:uiPriority w:val="99"/>
    <w:semiHidden/>
    <w:unhideWhenUsed/>
    <w:rsid w:val="00902A2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4"/>
    <w:uiPriority w:val="99"/>
    <w:semiHidden/>
    <w:unhideWhenUsed/>
    <w:rsid w:val="00902A29"/>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4"/>
    <w:uiPriority w:val="99"/>
    <w:semiHidden/>
    <w:unhideWhenUsed/>
    <w:rsid w:val="00902A29"/>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Subtle 1"/>
    <w:basedOn w:val="a4"/>
    <w:uiPriority w:val="99"/>
    <w:semiHidden/>
    <w:unhideWhenUsed/>
    <w:rsid w:val="00902A29"/>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4"/>
    <w:uiPriority w:val="99"/>
    <w:semiHidden/>
    <w:unhideWhenUsed/>
    <w:rsid w:val="00902A29"/>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7">
    <w:name w:val="Table Theme"/>
    <w:basedOn w:val="a4"/>
    <w:uiPriority w:val="99"/>
    <w:semiHidden/>
    <w:unhideWhenUsed/>
    <w:rsid w:val="00902A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4"/>
    <w:uiPriority w:val="99"/>
    <w:semiHidden/>
    <w:unhideWhenUsed/>
    <w:rsid w:val="00902A29"/>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902A29"/>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902A29"/>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8">
    <w:name w:val="toa heading"/>
    <w:basedOn w:val="a2"/>
    <w:next w:val="a2"/>
    <w:uiPriority w:val="99"/>
    <w:semiHidden/>
    <w:unhideWhenUsed/>
    <w:rsid w:val="00902A29"/>
    <w:pPr>
      <w:spacing w:before="120"/>
    </w:pPr>
    <w:rPr>
      <w:rFonts w:asciiTheme="majorHAnsi" w:eastAsiaTheme="majorEastAsia" w:hAnsiTheme="majorHAnsi" w:cstheme="majorBidi"/>
      <w:b/>
      <w:bCs/>
      <w:sz w:val="24"/>
      <w:szCs w:val="24"/>
    </w:rPr>
  </w:style>
  <w:style w:type="paragraph" w:styleId="1f7">
    <w:name w:val="toc 1"/>
    <w:basedOn w:val="a2"/>
    <w:next w:val="a2"/>
    <w:uiPriority w:val="39"/>
    <w:semiHidden/>
    <w:unhideWhenUsed/>
    <w:rsid w:val="00902A29"/>
    <w:pPr>
      <w:spacing w:after="100"/>
    </w:pPr>
  </w:style>
  <w:style w:type="paragraph" w:styleId="2ff1">
    <w:name w:val="toc 2"/>
    <w:basedOn w:val="a2"/>
    <w:next w:val="a2"/>
    <w:uiPriority w:val="39"/>
    <w:semiHidden/>
    <w:unhideWhenUsed/>
    <w:rsid w:val="00902A29"/>
    <w:pPr>
      <w:spacing w:after="100"/>
      <w:ind w:left="210"/>
    </w:pPr>
  </w:style>
  <w:style w:type="paragraph" w:styleId="3fa">
    <w:name w:val="toc 3"/>
    <w:basedOn w:val="a2"/>
    <w:next w:val="a2"/>
    <w:uiPriority w:val="39"/>
    <w:semiHidden/>
    <w:unhideWhenUsed/>
    <w:rsid w:val="00902A29"/>
    <w:pPr>
      <w:spacing w:after="100"/>
      <w:ind w:left="420"/>
    </w:pPr>
  </w:style>
  <w:style w:type="paragraph" w:styleId="4f4">
    <w:name w:val="toc 4"/>
    <w:basedOn w:val="a2"/>
    <w:next w:val="a2"/>
    <w:uiPriority w:val="39"/>
    <w:semiHidden/>
    <w:unhideWhenUsed/>
    <w:rsid w:val="00902A29"/>
    <w:pPr>
      <w:spacing w:after="100"/>
      <w:ind w:left="630"/>
    </w:pPr>
  </w:style>
  <w:style w:type="paragraph" w:styleId="5f3">
    <w:name w:val="toc 5"/>
    <w:basedOn w:val="a2"/>
    <w:next w:val="a2"/>
    <w:uiPriority w:val="39"/>
    <w:semiHidden/>
    <w:unhideWhenUsed/>
    <w:rsid w:val="00902A29"/>
    <w:pPr>
      <w:spacing w:after="100"/>
      <w:ind w:left="840"/>
    </w:pPr>
  </w:style>
  <w:style w:type="paragraph" w:styleId="6d">
    <w:name w:val="toc 6"/>
    <w:basedOn w:val="a2"/>
    <w:next w:val="a2"/>
    <w:uiPriority w:val="39"/>
    <w:semiHidden/>
    <w:unhideWhenUsed/>
    <w:rsid w:val="00902A29"/>
    <w:pPr>
      <w:spacing w:after="100"/>
      <w:ind w:left="1050"/>
    </w:pPr>
  </w:style>
  <w:style w:type="paragraph" w:styleId="7d">
    <w:name w:val="toc 7"/>
    <w:basedOn w:val="a2"/>
    <w:next w:val="a2"/>
    <w:uiPriority w:val="39"/>
    <w:semiHidden/>
    <w:unhideWhenUsed/>
    <w:rsid w:val="00902A29"/>
    <w:pPr>
      <w:spacing w:after="100"/>
      <w:ind w:left="1260"/>
    </w:pPr>
  </w:style>
  <w:style w:type="paragraph" w:styleId="8b">
    <w:name w:val="toc 8"/>
    <w:basedOn w:val="a2"/>
    <w:next w:val="a2"/>
    <w:uiPriority w:val="39"/>
    <w:semiHidden/>
    <w:unhideWhenUsed/>
    <w:rsid w:val="00902A29"/>
    <w:pPr>
      <w:spacing w:after="100"/>
      <w:ind w:left="1470"/>
    </w:pPr>
  </w:style>
  <w:style w:type="paragraph" w:styleId="99">
    <w:name w:val="toc 9"/>
    <w:basedOn w:val="a2"/>
    <w:next w:val="a2"/>
    <w:uiPriority w:val="39"/>
    <w:semiHidden/>
    <w:unhideWhenUsed/>
    <w:rsid w:val="00902A29"/>
    <w:pPr>
      <w:spacing w:after="100"/>
      <w:ind w:left="1680"/>
    </w:pPr>
  </w:style>
  <w:style w:type="paragraph" w:styleId="afffff9">
    <w:name w:val="TOC Heading"/>
    <w:basedOn w:val="1"/>
    <w:next w:val="a2"/>
    <w:uiPriority w:val="39"/>
    <w:semiHidden/>
    <w:unhideWhenUsed/>
    <w:qFormat/>
    <w:rsid w:val="00902A29"/>
    <w:pPr>
      <w:keepLines/>
      <w:spacing w:before="240"/>
      <w:outlineLvl w:val="9"/>
    </w:pPr>
    <w:rPr>
      <w:color w:val="2F5496" w:themeColor="accent1" w:themeShade="BF"/>
      <w:sz w:val="32"/>
      <w:szCs w:val="32"/>
    </w:rPr>
  </w:style>
  <w:style w:type="character" w:styleId="afffffa">
    <w:name w:val="Unresolved Mention"/>
    <w:basedOn w:val="a3"/>
    <w:uiPriority w:val="99"/>
    <w:rsid w:val="00902A29"/>
    <w:rPr>
      <w:color w:val="605E5C"/>
      <w:shd w:val="clear" w:color="auto" w:fill="E1DFDD"/>
    </w:rPr>
  </w:style>
  <w:style w:type="paragraph" w:styleId="afffffb">
    <w:name w:val="Revision"/>
    <w:hidden/>
    <w:uiPriority w:val="99"/>
    <w:semiHidden/>
    <w:rsid w:val="00902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561082">
      <w:bodyDiv w:val="1"/>
      <w:marLeft w:val="0"/>
      <w:marRight w:val="0"/>
      <w:marTop w:val="0"/>
      <w:marBottom w:val="0"/>
      <w:divBdr>
        <w:top w:val="none" w:sz="0" w:space="0" w:color="auto"/>
        <w:left w:val="none" w:sz="0" w:space="0" w:color="auto"/>
        <w:bottom w:val="none" w:sz="0" w:space="0" w:color="auto"/>
        <w:right w:val="none" w:sz="0" w:space="0" w:color="auto"/>
      </w:divBdr>
    </w:div>
    <w:div w:id="1547066919">
      <w:bodyDiv w:val="1"/>
      <w:marLeft w:val="0"/>
      <w:marRight w:val="0"/>
      <w:marTop w:val="0"/>
      <w:marBottom w:val="0"/>
      <w:divBdr>
        <w:top w:val="none" w:sz="0" w:space="0" w:color="auto"/>
        <w:left w:val="none" w:sz="0" w:space="0" w:color="auto"/>
        <w:bottom w:val="none" w:sz="0" w:space="0" w:color="auto"/>
        <w:right w:val="none" w:sz="0" w:space="0" w:color="auto"/>
      </w:divBdr>
    </w:div>
    <w:div w:id="163914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
      <a:majorFont>
        <a:latin typeface="Times New Roman"/>
        <a:ea typeface="ＭＳ 明朝"/>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170BD7-4100-4008-B6A4-B8C4EFD695FB}">
  <we:reference id="wa104382081" version="1.46.0.0" store="ja-JP" storeType="omex"/>
  <we:alternateReferences>
    <we:reference id="WA104382081" version="1.46.0.0" store="" storeType="omex"/>
  </we:alternateReferences>
  <we:properties>
    <we:property name="MENDELEY_CITATIONS" value="[{&quot;citationID&quot;:&quot;MENDELEY_CITATION_5b5365b4-4aa8-4606-a5e7-cc6733ce3e9b&quot;,&quot;properties&quot;:{&quot;noteIndex&quot;:0},&quot;isEdited&quot;:false,&quot;manualOverride&quot;:{&quot;isManuallyOverridden&quot;:false,&quot;citeprocText&quot;:&quot;(Hoerl &amp;#38; Kennard, 1970)&quot;,&quot;manualOverrideText&quot;:&quot;&quot;},&quot;citationTag&quot;:&quot;MENDELEY_CITATION_v3_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&quot;,&quot;citationItems&quot;:[{&quot;id&quot;:&quot;942b5ecd-9efb-3731-81ba-e646c0477bdf&quot;,&quot;itemData&quot;:{&quot;type&quot;:&quot;article-journal&quot;,&quot;id&quot;:&quot;942b5ecd-9efb-3731-81ba-e646c0477bdf&quot;,&quot;title&quot;:&quot;Ridge Regression: Biased Estimation for Nonorthogonal Problems&quot;,&quot;author&quot;:[{&quot;family&quot;:&quot;Hoerl&quot;,&quot;given&quot;:&quot;Arthur E.&quot;,&quot;parse-names&quot;:false,&quot;dropping-particle&quot;:&quot;&quot;,&quot;non-dropping-particle&quot;:&quot;&quot;},{&quot;family&quot;:&quot;Kennard&quot;,&quot;given&quot;:&quot;Robert W.&quot;,&quot;parse-names&quot;:false,&quot;dropping-particle&quot;:&quot;&quot;,&quot;non-dropping-particle&quot;:&quot;&quot;}],&quot;container-title&quot;:&quot;Technometrics&quot;,&quot;accessed&quot;:{&quot;date-parts&quot;:[[2022,10,11]]},&quot;DOI&quot;:&quot;10.1080/00401706.1970.10488634&quot;,&quot;ISSN&quot;:&quot;15372723&quot;,&quot;issued&quot;:{&quot;date-parts&quot;:[[1970]]},&quot;page&quot;:&quot;55-67&quot;,&quot;abstract&quot;:&quot;In multiple regression it is shown that parameter estimates based on minimum residual sum of squares have a high probability of being unsatisfactory, if not incorrect, if the prediction vectors are not orthogonal. Proposed is an estimation procedure based on adding small positive quantities to the diagonal of X′X. Introduced is the ridge trace, a method for showing in two dimensions the effects of nonorthogonality. It is then shown how to augment X′X to obtain biased estimates with smaller mean square error. © 1970 Taylor and Francis Group, LLC.&quot;,&quot;issue&quot;:&quot;1&quot;,&quot;volume&quot;:&quot;12&quot;,&quot;container-title-short&quot;:&quot;&quot;},&quot;isTemporary&quot;:false}]},{&quot;citationID&quot;:&quot;MENDELEY_CITATION_fcefeab1-fc36-4db8-9682-72db274be53c&quot;,&quot;properties&quot;:{&quot;noteIndex&quot;:0},&quot;isEdited&quot;:false,&quot;manualOverride&quot;:{&quot;isManuallyOverridden&quot;:false,&quot;citeprocText&quot;:&quot;(Friedman et al., 2022)&quot;,&quot;manualOverrideText&quot;:&quot;&quot;},&quot;citationTag&quot;:&quot;MENDELEY_CITATION_v3_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&quot;,&quot;citationItems&quot;:[{&quot;id&quot;:&quot;968e83d1-32f2-3998-a0b1-b79dcee7850a&quot;,&quot;itemData&quot;:{&quot;type&quot;:&quot;article-journal&quot;,&quot;id&quot;:&quot;968e83d1-32f2-3998-a0b1-b79dcee7850a&quot;,&quot;title&quot;:&quot;Package 'glmnet' Type Package Title Lasso and Elastic-Net Regularized Generalized Linear Models&quot;,&quot;author&quot;:[{&quot;family&quot;:&quot;Friedman&quot;,&quot;given&quot;:&quot;Jerome&quot;,&quot;parse-names&quot;:false,&quot;dropping-particle&quot;:&quot;&quot;,&quot;non-dropping-particle&quot;:&quot;&quot;},{&quot;family&quot;:&quot;Hastie&quot;,&quot;given&quot;:&quot;Trevor&quot;,&quot;parse-names&quot;:false,&quot;dropping-particle&quot;:&quot;&quot;,&quot;non-dropping-particle&quot;:&quot;&quot;},{&quot;family&quot;:&quot;Tibshirani&quot;,&quot;given&quot;:&quot;Rob&quot;,&quot;parse-names&quot;:false,&quot;dropping-particle&quot;:&quot;&quot;,&quot;non-dropping-particle&quot;:&quot;&quot;},{&quot;family&quot;:&quot;Narasimhan&quot;,&quot;given&quot;:&quot;Balasubramanian&quot;,&quot;parse-names&quot;:false,&quot;dropping-particle&quot;:&quot;&quot;,&quot;non-dropping-particle&quot;:&quot;&quot;}],&quot;accessed&quot;:{&quot;date-parts&quot;:[[2022,10,13]]},&quot;DOI&quot;:&quot;10.18637/jss.v033.i01&quot;,&quot;issued&quot;:{&quot;date-parts&quot;:[[2022]]},&quot;abstract&quot;:&quot;Depends R (&gt;= 3.6.0), Matrix (&gt;= 1.0-6) Imports methods, utils, foreach, shape, survival, Rcpp Suggests knitr, lars, testthat, xfun, rmarkdown SystemRequirements C++14 Description Extremely efficient procedures for fitting the entire lasso or elastic-net regularization path for linear regression, logistic and multinomial regression models, Poisson regression, Cox model, multiple response Gaussian, and the grouped multinomial regression. There are two new and important additions. The family argument can be a GLM family object, which opens the door to any programmed family. This comes with a modest computational cost, so when the built-in families suffice, they should be used instead. The other novelty is the relax option, which re-fits each of the active sets in the path unpenalized. The algorithm uses cyclical coordinate descent in a path-wise fashion, as described in the papers listed in the URL below. License GPL-2 VignetteBuilder knitr Encoding UTF-8&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9AD79-208F-451D-8CAF-6D65E740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812</Words>
  <Characters>4631</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森本　優洸聖</dc:creator>
  <cp:lastModifiedBy>森本　優洸聖</cp:lastModifiedBy>
  <cp:revision>3</cp:revision>
  <cp:lastPrinted>2022-10-15T02:26:00Z</cp:lastPrinted>
  <dcterms:created xsi:type="dcterms:W3CDTF">2023-09-15T08:13:00Z</dcterms:created>
  <dcterms:modified xsi:type="dcterms:W3CDTF">2023-09-25T04:58:00Z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2022-10-18T07:55:32Z</vt:filetime>
  </property>
  <property fmtid="{D5CDD505-2E9C-101B-9397-08002B2CF9AE}" pid="3" name="ReminderText">
    <vt:lpwstr>_V3X45X8Z</vt:lpwstr>
  </property>
</Properties>
</file>