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6C14" w:rsidRPr="003B6C14" w:rsidRDefault="003B6C14" w:rsidP="003B6C14">
      <w:pPr>
        <w:pStyle w:val="Heading1"/>
        <w:rPr>
          <w:color w:val="3B3838" w:themeColor="background2" w:themeShade="40"/>
          <w:sz w:val="24"/>
          <w:szCs w:val="24"/>
        </w:rPr>
      </w:pPr>
      <w:bookmarkStart w:id="0" w:name="_lc03sz3ss9f3" w:colFirst="0" w:colLast="0"/>
      <w:bookmarkStart w:id="1" w:name="_GoBack"/>
      <w:bookmarkEnd w:id="0"/>
      <w:r w:rsidRPr="003B6C14">
        <w:rPr>
          <w:rFonts w:ascii="Times New Roman" w:hAnsi="Times New Roman" w:cs="Times New Roman"/>
          <w:b/>
          <w:color w:val="auto"/>
          <w:sz w:val="28"/>
          <w:szCs w:val="28"/>
        </w:rPr>
        <w:t>Appendix 6</w:t>
      </w:r>
      <w:bookmarkEnd w:id="1"/>
      <w:r w:rsidRPr="003B6C14">
        <w:rPr>
          <w:rFonts w:ascii="Times New Roman" w:hAnsi="Times New Roman" w:cs="Times New Roman"/>
          <w:b/>
          <w:color w:val="auto"/>
          <w:sz w:val="28"/>
          <w:szCs w:val="28"/>
        </w:rPr>
        <w:t xml:space="preserve">: Numerical breakdown of the Sample Size used in studies </w:t>
      </w:r>
      <w:r w:rsidRPr="003B6C14">
        <w:rPr>
          <w:color w:val="3B3838" w:themeColor="background2" w:themeShade="40"/>
          <w:sz w:val="24"/>
          <w:szCs w:val="24"/>
        </w:rPr>
        <w:t>(Sorted by highest to lowest count)</w:t>
      </w:r>
    </w:p>
    <w:tbl>
      <w:tblPr>
        <w:tblW w:w="8479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4239"/>
        <w:gridCol w:w="4240"/>
      </w:tblGrid>
      <w:tr w:rsidR="003B6C14" w:rsidRPr="001A41ED" w:rsidTr="00E0699E">
        <w:trPr>
          <w:trHeight w:hRule="exact" w:val="369"/>
        </w:trPr>
        <w:tc>
          <w:tcPr>
            <w:tcW w:w="42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B6C14" w:rsidRPr="00C27825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27825">
              <w:rPr>
                <w:rFonts w:asciiTheme="minorHAnsi" w:hAnsiTheme="minorHAnsi" w:cstheme="minorHAnsi"/>
                <w:b/>
                <w:sz w:val="16"/>
                <w:szCs w:val="16"/>
              </w:rPr>
              <w:t>Sample Size</w:t>
            </w:r>
          </w:p>
        </w:tc>
        <w:tc>
          <w:tcPr>
            <w:tcW w:w="42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B6C14" w:rsidRPr="00C27825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27825">
              <w:rPr>
                <w:rFonts w:asciiTheme="minorHAnsi" w:hAnsiTheme="minorHAnsi" w:cstheme="minorHAnsi"/>
                <w:b/>
                <w:sz w:val="16"/>
                <w:szCs w:val="16"/>
              </w:rPr>
              <w:t>No. of studies %</w:t>
            </w:r>
          </w:p>
        </w:tc>
      </w:tr>
      <w:tr w:rsidR="003B6C14" w:rsidRPr="001A41ED" w:rsidTr="00E0699E">
        <w:trPr>
          <w:trHeight w:hRule="exact" w:val="369"/>
        </w:trPr>
        <w:tc>
          <w:tcPr>
            <w:tcW w:w="42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not specified</w:t>
            </w:r>
          </w:p>
        </w:tc>
        <w:tc>
          <w:tcPr>
            <w:tcW w:w="42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2 (4.55%)</w:t>
            </w:r>
          </w:p>
        </w:tc>
      </w:tr>
      <w:tr w:rsidR="003B6C14" w:rsidRPr="001A41ED" w:rsidTr="00E0699E">
        <w:trPr>
          <w:trHeight w:hRule="exact" w:val="369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112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2 (4.55%)</w:t>
            </w:r>
          </w:p>
        </w:tc>
      </w:tr>
      <w:tr w:rsidR="003B6C14" w:rsidRPr="001A41ED" w:rsidTr="00E0699E">
        <w:trPr>
          <w:trHeight w:hRule="exact" w:val="369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148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2 (4.55%)</w:t>
            </w:r>
          </w:p>
        </w:tc>
      </w:tr>
      <w:tr w:rsidR="003B6C14" w:rsidRPr="001A41ED" w:rsidTr="00E0699E">
        <w:trPr>
          <w:trHeight w:hRule="exact" w:val="369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78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2 (4.55%)</w:t>
            </w:r>
          </w:p>
        </w:tc>
      </w:tr>
      <w:tr w:rsidR="003B6C14" w:rsidRPr="001A41ED" w:rsidTr="00E0699E">
        <w:trPr>
          <w:trHeight w:hRule="exact" w:val="369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2 (4.55%)</w:t>
            </w:r>
          </w:p>
        </w:tc>
      </w:tr>
      <w:tr w:rsidR="003B6C14" w:rsidRPr="001A41ED" w:rsidTr="00E0699E">
        <w:trPr>
          <w:trHeight w:hRule="exact" w:val="369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33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2 (4.55%)</w:t>
            </w:r>
          </w:p>
        </w:tc>
      </w:tr>
      <w:tr w:rsidR="003B6C14" w:rsidRPr="001A41ED" w:rsidTr="00E0699E">
        <w:trPr>
          <w:trHeight w:hRule="exact" w:val="369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44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2 (4.55%)</w:t>
            </w:r>
          </w:p>
        </w:tc>
      </w:tr>
      <w:tr w:rsidR="003B6C14" w:rsidRPr="001A41ED" w:rsidTr="00E0699E">
        <w:trPr>
          <w:trHeight w:hRule="exact" w:val="369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40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2 (4.55%)</w:t>
            </w:r>
          </w:p>
        </w:tc>
      </w:tr>
      <w:tr w:rsidR="003B6C14" w:rsidRPr="001A41ED" w:rsidTr="00E0699E">
        <w:trPr>
          <w:trHeight w:hRule="exact" w:val="369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37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2 (4.55%)</w:t>
            </w:r>
          </w:p>
        </w:tc>
      </w:tr>
      <w:tr w:rsidR="003B6C14" w:rsidRPr="001A41ED" w:rsidTr="00E0699E">
        <w:trPr>
          <w:trHeight w:hRule="exact" w:val="369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84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1 (2.27%)</w:t>
            </w:r>
          </w:p>
        </w:tc>
      </w:tr>
      <w:tr w:rsidR="003B6C14" w:rsidRPr="001A41ED" w:rsidTr="00E0699E">
        <w:trPr>
          <w:trHeight w:hRule="exact" w:val="369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27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1 (2.27%)</w:t>
            </w:r>
          </w:p>
        </w:tc>
      </w:tr>
      <w:tr w:rsidR="003B6C14" w:rsidRPr="001A41ED" w:rsidTr="00E0699E">
        <w:trPr>
          <w:trHeight w:hRule="exact" w:val="369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1 (2.27%)</w:t>
            </w:r>
          </w:p>
        </w:tc>
      </w:tr>
      <w:tr w:rsidR="003B6C14" w:rsidRPr="001A41ED" w:rsidTr="00E0699E">
        <w:trPr>
          <w:trHeight w:hRule="exact" w:val="369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55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1 (2.27%)</w:t>
            </w:r>
          </w:p>
        </w:tc>
      </w:tr>
      <w:tr w:rsidR="003B6C14" w:rsidRPr="001A41ED" w:rsidTr="00E0699E">
        <w:trPr>
          <w:trHeight w:hRule="exact" w:val="369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70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1 (2.27%)</w:t>
            </w:r>
          </w:p>
        </w:tc>
      </w:tr>
      <w:tr w:rsidR="003B6C14" w:rsidRPr="001A41ED" w:rsidTr="00E0699E">
        <w:trPr>
          <w:trHeight w:hRule="exact" w:val="369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24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1 (2.27%)</w:t>
            </w:r>
          </w:p>
        </w:tc>
      </w:tr>
      <w:tr w:rsidR="003B6C14" w:rsidRPr="001A41ED" w:rsidTr="00E0699E">
        <w:trPr>
          <w:trHeight w:hRule="exact" w:val="369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53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1 (2.27%)</w:t>
            </w:r>
          </w:p>
        </w:tc>
      </w:tr>
      <w:tr w:rsidR="003B6C14" w:rsidRPr="001A41ED" w:rsidTr="00E0699E">
        <w:trPr>
          <w:trHeight w:hRule="exact" w:val="369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19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1 (2.27%)</w:t>
            </w:r>
          </w:p>
        </w:tc>
      </w:tr>
      <w:tr w:rsidR="003B6C14" w:rsidRPr="001A41ED" w:rsidTr="00E0699E">
        <w:trPr>
          <w:trHeight w:hRule="exact" w:val="369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50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1 (2.27%)</w:t>
            </w:r>
          </w:p>
        </w:tc>
      </w:tr>
      <w:tr w:rsidR="003B6C14" w:rsidRPr="001A41ED" w:rsidTr="00E0699E">
        <w:trPr>
          <w:trHeight w:hRule="exact" w:val="369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145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1 (2.27%)</w:t>
            </w:r>
          </w:p>
        </w:tc>
      </w:tr>
      <w:tr w:rsidR="003B6C14" w:rsidRPr="001A41ED" w:rsidTr="00E0699E">
        <w:trPr>
          <w:trHeight w:hRule="exact" w:val="369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35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1 (2.27%)</w:t>
            </w:r>
          </w:p>
        </w:tc>
      </w:tr>
      <w:tr w:rsidR="003B6C14" w:rsidRPr="001A41ED" w:rsidTr="00E0699E">
        <w:trPr>
          <w:trHeight w:hRule="exact" w:val="369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1 (2.27%)</w:t>
            </w:r>
          </w:p>
        </w:tc>
      </w:tr>
      <w:tr w:rsidR="003B6C14" w:rsidRPr="001A41ED" w:rsidTr="00E0699E">
        <w:trPr>
          <w:trHeight w:hRule="exact" w:val="369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30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1 (2.27%)</w:t>
            </w:r>
          </w:p>
        </w:tc>
      </w:tr>
      <w:tr w:rsidR="003B6C14" w:rsidRPr="001A41ED" w:rsidTr="00E0699E">
        <w:trPr>
          <w:trHeight w:hRule="exact" w:val="369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118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1 (2.27%)</w:t>
            </w:r>
          </w:p>
        </w:tc>
      </w:tr>
      <w:tr w:rsidR="003B6C14" w:rsidRPr="001A41ED" w:rsidTr="00E0699E">
        <w:trPr>
          <w:trHeight w:hRule="exact" w:val="369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180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1 (2.27%)</w:t>
            </w:r>
          </w:p>
        </w:tc>
      </w:tr>
      <w:tr w:rsidR="003B6C14" w:rsidRPr="001A41ED" w:rsidTr="00E0699E">
        <w:trPr>
          <w:trHeight w:hRule="exact" w:val="369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117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1 (2.27%)</w:t>
            </w:r>
          </w:p>
        </w:tc>
      </w:tr>
      <w:tr w:rsidR="003B6C14" w:rsidRPr="001A41ED" w:rsidTr="00E0699E">
        <w:trPr>
          <w:trHeight w:hRule="exact" w:val="369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52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1 (2.27%)</w:t>
            </w:r>
          </w:p>
        </w:tc>
      </w:tr>
      <w:tr w:rsidR="003B6C14" w:rsidRPr="001A41ED" w:rsidTr="00E0699E">
        <w:trPr>
          <w:trHeight w:hRule="exact" w:val="369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738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1 (2.27%)</w:t>
            </w:r>
          </w:p>
        </w:tc>
      </w:tr>
      <w:tr w:rsidR="003B6C14" w:rsidRPr="001A41ED" w:rsidTr="00E0699E">
        <w:trPr>
          <w:trHeight w:hRule="exact" w:val="369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200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1 (2.27%)</w:t>
            </w:r>
          </w:p>
        </w:tc>
      </w:tr>
      <w:tr w:rsidR="003B6C14" w:rsidRPr="001A41ED" w:rsidTr="00E0699E">
        <w:trPr>
          <w:trHeight w:hRule="exact" w:val="369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18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1 (2.27%)</w:t>
            </w:r>
          </w:p>
        </w:tc>
      </w:tr>
      <w:tr w:rsidR="003B6C14" w:rsidRPr="001A41ED" w:rsidTr="00E0699E">
        <w:trPr>
          <w:trHeight w:hRule="exact" w:val="369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32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1 (2.27%)</w:t>
            </w:r>
          </w:p>
        </w:tc>
      </w:tr>
      <w:tr w:rsidR="003B6C14" w:rsidRPr="001A41ED" w:rsidTr="00E0699E">
        <w:trPr>
          <w:trHeight w:hRule="exact" w:val="369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73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1 (2.27%)</w:t>
            </w:r>
          </w:p>
        </w:tc>
      </w:tr>
      <w:tr w:rsidR="003B6C14" w:rsidRPr="001A41ED" w:rsidTr="00E0699E">
        <w:trPr>
          <w:trHeight w:hRule="exact" w:val="369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60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1 (2.27%)</w:t>
            </w:r>
          </w:p>
        </w:tc>
      </w:tr>
      <w:tr w:rsidR="003B6C14" w:rsidRPr="001A41ED" w:rsidTr="00E0699E">
        <w:trPr>
          <w:trHeight w:hRule="exact" w:val="369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65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1 (2.27%)</w:t>
            </w:r>
          </w:p>
        </w:tc>
      </w:tr>
      <w:tr w:rsidR="003B6C14" w:rsidRPr="001A41ED" w:rsidTr="00E0699E">
        <w:trPr>
          <w:trHeight w:hRule="exact" w:val="369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41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1 (2.27%)</w:t>
            </w:r>
          </w:p>
        </w:tc>
      </w:tr>
      <w:tr w:rsidR="003B6C14" w:rsidRPr="001A41ED" w:rsidTr="00E0699E">
        <w:trPr>
          <w:trHeight w:hRule="exact" w:val="369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163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6C14" w:rsidRPr="001A41ED" w:rsidRDefault="003B6C14" w:rsidP="00E0699E">
            <w:pPr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A41ED">
              <w:rPr>
                <w:rFonts w:asciiTheme="minorHAnsi" w:hAnsiTheme="minorHAnsi" w:cstheme="minorHAnsi"/>
                <w:sz w:val="16"/>
                <w:szCs w:val="16"/>
              </w:rPr>
              <w:t>1 (2.27%)</w:t>
            </w:r>
          </w:p>
        </w:tc>
      </w:tr>
    </w:tbl>
    <w:p w:rsidR="00BE0A33" w:rsidRPr="003B6C14" w:rsidRDefault="00BE0A33" w:rsidP="003B6C14"/>
    <w:sectPr w:rsidR="00BE0A33" w:rsidRPr="003B6C14" w:rsidSect="001A41ED">
      <w:pgSz w:w="11906" w:h="16838"/>
      <w:pgMar w:top="568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1ED"/>
    <w:rsid w:val="001A41ED"/>
    <w:rsid w:val="002D1F80"/>
    <w:rsid w:val="00380847"/>
    <w:rsid w:val="003B6C14"/>
    <w:rsid w:val="004E408A"/>
    <w:rsid w:val="00AA1CBD"/>
    <w:rsid w:val="00BA74B2"/>
    <w:rsid w:val="00BE0A33"/>
    <w:rsid w:val="00C27825"/>
    <w:rsid w:val="00CE6EEA"/>
    <w:rsid w:val="00E65484"/>
    <w:rsid w:val="00F1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3EFAC2-3434-4715-8AC0-B4101760D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41ED"/>
    <w:pPr>
      <w:widowControl w:val="0"/>
      <w:pBdr>
        <w:top w:val="nil"/>
        <w:left w:val="nil"/>
        <w:bottom w:val="nil"/>
        <w:right w:val="nil"/>
        <w:between w:val="nil"/>
      </w:pBdr>
      <w:spacing w:before="240" w:after="0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6C14"/>
    <w:pPr>
      <w:keepNext/>
      <w:keepLines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41ED"/>
    <w:pPr>
      <w:keepNext/>
      <w:spacing w:before="360" w:after="60"/>
      <w:ind w:right="567"/>
      <w:outlineLvl w:val="1"/>
    </w:pPr>
    <w:rPr>
      <w:b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41ED"/>
    <w:pPr>
      <w:keepNext/>
      <w:spacing w:before="360" w:after="60"/>
      <w:ind w:right="567"/>
      <w:outlineLvl w:val="2"/>
    </w:pPr>
    <w:rPr>
      <w:i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A41ED"/>
    <w:rPr>
      <w:rFonts w:ascii="Times New Roman" w:eastAsia="Times New Roman" w:hAnsi="Times New Roman" w:cs="Times New Roman"/>
      <w:b/>
      <w:color w:val="000000"/>
      <w:sz w:val="32"/>
      <w:szCs w:val="32"/>
      <w:lang w:val="en-GB"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1A41ED"/>
    <w:rPr>
      <w:rFonts w:ascii="Times New Roman" w:eastAsia="Times New Roman" w:hAnsi="Times New Roman" w:cs="Times New Roman"/>
      <w:i/>
      <w:color w:val="000000"/>
      <w:sz w:val="24"/>
      <w:szCs w:val="24"/>
      <w:lang w:val="en-GB" w:eastAsia="en-AU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41E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A41ED"/>
    <w:rPr>
      <w:rFonts w:eastAsiaTheme="minorEastAsia"/>
      <w:color w:val="5A5A5A" w:themeColor="text1" w:themeTint="A5"/>
      <w:spacing w:val="15"/>
      <w:lang w:val="en-GB" w:eastAsia="en-AU"/>
    </w:rPr>
  </w:style>
  <w:style w:type="character" w:styleId="SubtleEmphasis">
    <w:name w:val="Subtle Emphasis"/>
    <w:basedOn w:val="DefaultParagraphFont"/>
    <w:uiPriority w:val="19"/>
    <w:qFormat/>
    <w:rsid w:val="001A41ED"/>
    <w:rPr>
      <w:rFonts w:asciiTheme="minorHAnsi" w:hAnsiTheme="minorHAnsi" w:cstheme="minorHAnsi"/>
      <w:iCs/>
      <w:color w:val="404040" w:themeColor="text1" w:themeTint="BF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B6C1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Trevena</dc:creator>
  <cp:keywords/>
  <dc:description/>
  <cp:lastModifiedBy>Lee Trevena</cp:lastModifiedBy>
  <cp:revision>2</cp:revision>
  <dcterms:created xsi:type="dcterms:W3CDTF">2023-08-08T12:25:00Z</dcterms:created>
  <dcterms:modified xsi:type="dcterms:W3CDTF">2023-08-08T12:25:00Z</dcterms:modified>
</cp:coreProperties>
</file>