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AC2" w:rsidRDefault="00C41AC2" w:rsidP="00C41AC2">
      <w:pPr>
        <w:spacing w:after="0" w:line="480" w:lineRule="auto"/>
        <w:jc w:val="both"/>
        <w:rPr>
          <w:rFonts w:ascii="Arial" w:eastAsia="Arial" w:hAnsi="Arial" w:cs="Arial"/>
          <w:b/>
          <w:sz w:val="24"/>
        </w:rPr>
      </w:pPr>
      <w:r w:rsidRPr="00C41AC2">
        <w:rPr>
          <w:rFonts w:ascii="Arial" w:hAnsi="Arial" w:cs="Arial"/>
          <w:b/>
          <w:sz w:val="24"/>
        </w:rPr>
        <w:t xml:space="preserve">Table 1: </w:t>
      </w:r>
      <w:r>
        <w:rPr>
          <w:rFonts w:ascii="Arial" w:eastAsia="Arial" w:hAnsi="Arial" w:cs="Arial"/>
          <w:b/>
          <w:sz w:val="24"/>
        </w:rPr>
        <w:t>In-depth Interview Topic Guide</w:t>
      </w:r>
    </w:p>
    <w:tbl>
      <w:tblPr>
        <w:tblStyle w:val="TableGrid"/>
        <w:tblW w:w="1107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2340"/>
        <w:gridCol w:w="5400"/>
        <w:gridCol w:w="3330"/>
      </w:tblGrid>
      <w:tr w:rsidR="00C41AC2" w:rsidTr="005F54CB">
        <w:trPr>
          <w:trHeight w:val="66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Domains of Inquiry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Interview Questions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Probing Questions </w:t>
            </w:r>
          </w:p>
        </w:tc>
      </w:tr>
      <w:tr w:rsidR="00C41AC2" w:rsidTr="005F54CB">
        <w:trPr>
          <w:trHeight w:val="161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 Challenges encountered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Reflecting on your personal experiences, what are the challenges you have faced as being caregiver attendee, here in caregiver residential facility? </w:t>
            </w:r>
          </w:p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What were the most difficult situations for you?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C2" w:rsidRDefault="005F54CB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Could you please explain </w:t>
            </w:r>
            <w:r w:rsidR="00C41AC2">
              <w:rPr>
                <w:rFonts w:ascii="Arial" w:eastAsia="Arial" w:hAnsi="Arial" w:cs="Arial"/>
                <w:sz w:val="24"/>
              </w:rPr>
              <w:t>more about the concern you mentioned?</w:t>
            </w:r>
          </w:p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How did you feel about that experience?</w:t>
            </w:r>
          </w:p>
        </w:tc>
      </w:tr>
      <w:tr w:rsidR="00C41AC2" w:rsidTr="005F54CB">
        <w:trPr>
          <w:trHeight w:val="2213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Changes in Physical and Mental Health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Have you experienced any mental and emotional changes being a caregiver, while attending your relative and staying in this home? </w:t>
            </w:r>
          </w:p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Have you experienced any changes in your physical health?</w:t>
            </w:r>
          </w:p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Have you experienced any difficulties in your activities of daily living?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Please explain more about that experience. </w:t>
            </w:r>
          </w:p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How did you feel about it?</w:t>
            </w:r>
          </w:p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</w:p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</w:p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</w:p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</w:p>
        </w:tc>
      </w:tr>
      <w:tr w:rsidR="00C41AC2" w:rsidTr="005F54CB">
        <w:trPr>
          <w:trHeight w:val="55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 Changes in </w:t>
            </w:r>
            <w:r w:rsidR="005F54CB">
              <w:rPr>
                <w:rFonts w:ascii="Arial" w:eastAsia="Arial" w:hAnsi="Arial" w:cs="Arial"/>
                <w:sz w:val="24"/>
              </w:rPr>
              <w:t xml:space="preserve">Roles, </w:t>
            </w:r>
            <w:r>
              <w:rPr>
                <w:rFonts w:ascii="Arial" w:eastAsia="Arial" w:hAnsi="Arial" w:cs="Arial"/>
                <w:sz w:val="24"/>
              </w:rPr>
              <w:t>Relationships, and</w:t>
            </w:r>
          </w:p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Responsibilities 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How have your family role/ responsibilities and/or relationships changed after being caregiver of your COVID 19 relative?</w:t>
            </w:r>
          </w:p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Was your occupational/work role hampered?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Please explain more about it.</w:t>
            </w:r>
          </w:p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</w:p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</w:p>
        </w:tc>
      </w:tr>
      <w:tr w:rsidR="00C41AC2" w:rsidTr="005F54CB">
        <w:trPr>
          <w:trHeight w:val="56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Positive experience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Do you have any positive experiences while caring and attending your relative here?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Could you explain bit more about that experience?</w:t>
            </w:r>
          </w:p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</w:p>
        </w:tc>
      </w:tr>
      <w:tr w:rsidR="00C41AC2" w:rsidTr="005F54CB">
        <w:trPr>
          <w:trHeight w:val="56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Making caregiving task easier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Going forward, what kind of changes do you think is needed to make the caregiving task easier?</w:t>
            </w:r>
          </w:p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Do you have any specific recommendations to the hospital administration? </w:t>
            </w:r>
          </w:p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Any recommendations to the health personnel?</w:t>
            </w:r>
          </w:p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How the existing services should be improved?</w:t>
            </w:r>
          </w:p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What more facilities will be needed?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AC2" w:rsidRDefault="00C41AC2" w:rsidP="00B2695D">
            <w:pPr>
              <w:spacing w:line="36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Please explain more about it.</w:t>
            </w:r>
          </w:p>
        </w:tc>
      </w:tr>
    </w:tbl>
    <w:p w:rsidR="00C41AC2" w:rsidRDefault="00C41AC2" w:rsidP="00C41AC2">
      <w:pPr>
        <w:spacing w:after="0" w:line="48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  <w:bookmarkStart w:id="0" w:name="_GoBack"/>
      <w:bookmarkEnd w:id="0"/>
    </w:p>
    <w:sectPr w:rsidR="00C41A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E86"/>
    <w:rsid w:val="004A275F"/>
    <w:rsid w:val="005F54CB"/>
    <w:rsid w:val="00821E86"/>
    <w:rsid w:val="008F6166"/>
    <w:rsid w:val="00B2695D"/>
    <w:rsid w:val="00C4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AC2"/>
    <w:rPr>
      <w:rFonts w:eastAsiaTheme="minorEastAsia"/>
      <w:szCs w:val="20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1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AC2"/>
    <w:rPr>
      <w:rFonts w:eastAsiaTheme="minorEastAsia"/>
      <w:szCs w:val="20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1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3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ismail - [2010]</cp:lastModifiedBy>
  <cp:revision>3</cp:revision>
  <dcterms:created xsi:type="dcterms:W3CDTF">2023-07-05T04:09:00Z</dcterms:created>
  <dcterms:modified xsi:type="dcterms:W3CDTF">2023-07-06T05:27:00Z</dcterms:modified>
</cp:coreProperties>
</file>