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E2D20" w14:textId="4B25FF5D" w:rsidR="00B26AB9" w:rsidRPr="001421C8" w:rsidRDefault="00FE3223">
      <w:pPr>
        <w:rPr>
          <w:rFonts w:ascii="Arial" w:eastAsia="华文楷体" w:hAnsi="Arial" w:cs="Arial"/>
          <w:b/>
          <w:bCs/>
          <w:sz w:val="28"/>
          <w:szCs w:val="28"/>
        </w:rPr>
      </w:pPr>
      <w:r w:rsidRPr="001421C8">
        <w:rPr>
          <w:rFonts w:ascii="Arial" w:eastAsia="华文楷体" w:hAnsi="Arial" w:cs="Arial" w:hint="eastAsia"/>
          <w:b/>
          <w:bCs/>
          <w:sz w:val="28"/>
          <w:szCs w:val="28"/>
        </w:rPr>
        <w:t>Supplementary</w:t>
      </w:r>
      <w:r w:rsidRPr="001421C8">
        <w:rPr>
          <w:rFonts w:ascii="Arial" w:eastAsia="华文楷体" w:hAnsi="Arial" w:cs="Arial"/>
          <w:b/>
          <w:bCs/>
          <w:sz w:val="28"/>
          <w:szCs w:val="28"/>
        </w:rPr>
        <w:t xml:space="preserve"> information</w:t>
      </w:r>
    </w:p>
    <w:p w14:paraId="5BCE77C1" w14:textId="77777777" w:rsidR="006B2FDC" w:rsidRDefault="006B2FDC" w:rsidP="006B2FDC">
      <w:pPr>
        <w:jc w:val="center"/>
        <w:rPr>
          <w:rFonts w:ascii="Arial" w:eastAsia="华文楷体" w:hAnsi="Arial" w:cs="Arial"/>
          <w:b/>
          <w:bCs/>
          <w:sz w:val="28"/>
          <w:szCs w:val="28"/>
        </w:rPr>
      </w:pPr>
      <w:bookmarkStart w:id="0" w:name="_Hlk127728542"/>
      <w:r w:rsidRPr="002832BA">
        <w:rPr>
          <w:rFonts w:ascii="Arial" w:eastAsia="华文楷体" w:hAnsi="Arial" w:cs="Arial"/>
          <w:b/>
          <w:bCs/>
          <w:sz w:val="28"/>
          <w:szCs w:val="28"/>
        </w:rPr>
        <w:t xml:space="preserve">Highly accurate </w:t>
      </w:r>
      <w:r>
        <w:rPr>
          <w:rFonts w:ascii="Arial" w:eastAsia="华文楷体" w:hAnsi="Arial" w:cs="Arial"/>
          <w:b/>
          <w:bCs/>
          <w:sz w:val="28"/>
          <w:szCs w:val="28"/>
        </w:rPr>
        <w:t>e</w:t>
      </w:r>
      <w:r w:rsidRPr="002537F3">
        <w:rPr>
          <w:rFonts w:ascii="Arial" w:eastAsia="华文楷体" w:hAnsi="Arial" w:cs="Arial"/>
          <w:b/>
          <w:bCs/>
          <w:sz w:val="28"/>
          <w:szCs w:val="28"/>
        </w:rPr>
        <w:t xml:space="preserve">nzyme </w:t>
      </w:r>
      <w:r>
        <w:rPr>
          <w:rFonts w:ascii="Arial" w:eastAsia="华文楷体" w:hAnsi="Arial" w:cs="Arial"/>
          <w:b/>
          <w:bCs/>
          <w:sz w:val="28"/>
          <w:szCs w:val="28"/>
        </w:rPr>
        <w:t>t</w:t>
      </w:r>
      <w:r w:rsidRPr="002537F3">
        <w:rPr>
          <w:rFonts w:ascii="Arial" w:eastAsia="华文楷体" w:hAnsi="Arial" w:cs="Arial"/>
          <w:b/>
          <w:bCs/>
          <w:sz w:val="28"/>
          <w:szCs w:val="28"/>
        </w:rPr>
        <w:t xml:space="preserve">urnover </w:t>
      </w:r>
      <w:r>
        <w:rPr>
          <w:rFonts w:ascii="Arial" w:eastAsia="华文楷体" w:hAnsi="Arial" w:cs="Arial"/>
          <w:b/>
          <w:bCs/>
          <w:sz w:val="28"/>
          <w:szCs w:val="28"/>
        </w:rPr>
        <w:t>n</w:t>
      </w:r>
      <w:r w:rsidRPr="002537F3">
        <w:rPr>
          <w:rFonts w:ascii="Arial" w:eastAsia="华文楷体" w:hAnsi="Arial" w:cs="Arial"/>
          <w:b/>
          <w:bCs/>
          <w:sz w:val="28"/>
          <w:szCs w:val="28"/>
        </w:rPr>
        <w:t>umber</w:t>
      </w:r>
      <w:r w:rsidRPr="002832BA">
        <w:rPr>
          <w:rFonts w:ascii="Arial" w:eastAsia="华文楷体" w:hAnsi="Arial" w:cs="Arial"/>
          <w:b/>
          <w:bCs/>
          <w:sz w:val="28"/>
          <w:szCs w:val="28"/>
        </w:rPr>
        <w:t xml:space="preserve"> prediction </w:t>
      </w:r>
    </w:p>
    <w:p w14:paraId="1AD50467" w14:textId="77777777" w:rsidR="006B2FDC" w:rsidRDefault="006B2FDC" w:rsidP="006B2FDC">
      <w:pPr>
        <w:jc w:val="center"/>
        <w:rPr>
          <w:rFonts w:ascii="Arial" w:eastAsia="华文楷体" w:hAnsi="Arial" w:cs="Arial"/>
          <w:b/>
          <w:bCs/>
          <w:sz w:val="28"/>
          <w:szCs w:val="28"/>
        </w:rPr>
      </w:pPr>
      <w:r>
        <w:rPr>
          <w:rFonts w:ascii="Arial" w:eastAsia="华文楷体" w:hAnsi="Arial" w:cs="Arial"/>
          <w:b/>
          <w:bCs/>
          <w:sz w:val="28"/>
          <w:szCs w:val="28"/>
        </w:rPr>
        <w:t xml:space="preserve">and enzyme engineering </w:t>
      </w:r>
      <w:r w:rsidRPr="002832BA">
        <w:rPr>
          <w:rFonts w:ascii="Arial" w:eastAsia="华文楷体" w:hAnsi="Arial" w:cs="Arial"/>
          <w:b/>
          <w:bCs/>
          <w:sz w:val="28"/>
          <w:szCs w:val="28"/>
        </w:rPr>
        <w:t xml:space="preserve">with </w:t>
      </w:r>
      <w:proofErr w:type="spellStart"/>
      <w:r w:rsidRPr="002537F3">
        <w:rPr>
          <w:rFonts w:ascii="Arial" w:eastAsia="华文楷体" w:hAnsi="Arial" w:cs="Arial"/>
          <w:b/>
          <w:bCs/>
          <w:sz w:val="28"/>
          <w:szCs w:val="28"/>
        </w:rPr>
        <w:t>PreKcat</w:t>
      </w:r>
      <w:bookmarkEnd w:id="0"/>
      <w:proofErr w:type="spellEnd"/>
    </w:p>
    <w:p w14:paraId="79169C5C" w14:textId="77777777" w:rsidR="006B2FDC" w:rsidRPr="00300DB4" w:rsidRDefault="006B2FDC" w:rsidP="006B2FDC">
      <w:pPr>
        <w:widowControl/>
        <w:jc w:val="left"/>
        <w:rPr>
          <w:rFonts w:ascii="Arial" w:eastAsia="华文楷体" w:hAnsi="Arial" w:cs="Arial"/>
        </w:rPr>
      </w:pPr>
      <w:r w:rsidRPr="00300DB4">
        <w:rPr>
          <w:rFonts w:ascii="Arial" w:eastAsia="华文楷体" w:hAnsi="Arial" w:cs="Arial"/>
        </w:rPr>
        <w:t>Han Yu</w:t>
      </w:r>
      <w:r w:rsidRPr="00A45352">
        <w:rPr>
          <w:rFonts w:ascii="Arial" w:eastAsia="华文楷体" w:hAnsi="Arial" w:cs="Arial"/>
          <w:vertAlign w:val="superscript"/>
        </w:rPr>
        <w:t>1</w:t>
      </w:r>
      <w:r w:rsidRPr="00A45352">
        <w:rPr>
          <w:rFonts w:ascii="Arial" w:eastAsia="华文楷体" w:hAnsi="Arial" w:cs="Arial" w:hint="eastAsia"/>
          <w:vertAlign w:val="superscript"/>
        </w:rPr>
        <w:t>,2,3,4</w:t>
      </w:r>
      <w:r>
        <w:rPr>
          <w:rFonts w:ascii="Arial" w:eastAsia="华文楷体" w:hAnsi="Arial" w:cs="Arial"/>
          <w:vertAlign w:val="superscript"/>
        </w:rPr>
        <w:t>,</w:t>
      </w:r>
      <w:r w:rsidRPr="00720BE6">
        <w:rPr>
          <w:rFonts w:ascii="Arial" w:eastAsia="华文楷体" w:hAnsi="Arial" w:cs="Arial" w:hint="eastAsia"/>
          <w:vertAlign w:val="superscript"/>
        </w:rPr>
        <w:t>†</w:t>
      </w:r>
      <w:r w:rsidRPr="00300DB4">
        <w:rPr>
          <w:rFonts w:ascii="Arial" w:eastAsia="华文楷体" w:hAnsi="Arial" w:cs="Arial"/>
        </w:rPr>
        <w:t xml:space="preserve">, </w:t>
      </w:r>
      <w:proofErr w:type="spellStart"/>
      <w:r>
        <w:rPr>
          <w:rFonts w:ascii="Arial" w:eastAsia="华文楷体" w:hAnsi="Arial" w:cs="Arial"/>
        </w:rPr>
        <w:t>Huaxiang</w:t>
      </w:r>
      <w:proofErr w:type="spellEnd"/>
      <w:r>
        <w:rPr>
          <w:rFonts w:ascii="Arial" w:eastAsia="华文楷体" w:hAnsi="Arial" w:cs="Arial"/>
        </w:rPr>
        <w:t xml:space="preserve"> Deng</w:t>
      </w:r>
      <w:r w:rsidRPr="00A45352">
        <w:rPr>
          <w:rFonts w:ascii="Arial" w:eastAsia="华文楷体" w:hAnsi="Arial" w:cs="Arial"/>
          <w:vertAlign w:val="superscript"/>
        </w:rPr>
        <w:t>1</w:t>
      </w:r>
      <w:r w:rsidRPr="00A45352">
        <w:rPr>
          <w:rFonts w:ascii="Arial" w:eastAsia="华文楷体" w:hAnsi="Arial" w:cs="Arial" w:hint="eastAsia"/>
          <w:vertAlign w:val="superscript"/>
        </w:rPr>
        <w:t>,3,4</w:t>
      </w:r>
      <w:r>
        <w:rPr>
          <w:rFonts w:ascii="Arial" w:eastAsia="华文楷体" w:hAnsi="Arial" w:cs="Arial"/>
          <w:vertAlign w:val="superscript"/>
        </w:rPr>
        <w:t>,</w:t>
      </w:r>
      <w:r w:rsidRPr="00720BE6">
        <w:rPr>
          <w:rFonts w:ascii="Arial" w:eastAsia="华文楷体" w:hAnsi="Arial" w:cs="Arial" w:hint="eastAsia"/>
          <w:vertAlign w:val="superscript"/>
        </w:rPr>
        <w:t>†</w:t>
      </w:r>
      <w:r>
        <w:rPr>
          <w:rFonts w:ascii="Arial" w:eastAsia="华文楷体" w:hAnsi="Arial" w:cs="Arial"/>
        </w:rPr>
        <w:t>, Jiahui He</w:t>
      </w:r>
      <w:r>
        <w:rPr>
          <w:rFonts w:ascii="Arial" w:eastAsia="华文楷体" w:hAnsi="Arial" w:cs="Arial"/>
          <w:vertAlign w:val="superscript"/>
        </w:rPr>
        <w:t>1</w:t>
      </w:r>
      <w:r>
        <w:rPr>
          <w:rFonts w:ascii="Arial" w:eastAsia="华文楷体" w:hAnsi="Arial" w:cs="Arial" w:hint="eastAsia"/>
          <w:vertAlign w:val="superscript"/>
        </w:rPr>
        <w:t>,3,4</w:t>
      </w:r>
      <w:r>
        <w:rPr>
          <w:rFonts w:ascii="Arial" w:eastAsia="华文楷体" w:hAnsi="Arial" w:cs="Arial"/>
        </w:rPr>
        <w:t>, J</w:t>
      </w:r>
      <w:r w:rsidRPr="000A11EF">
        <w:rPr>
          <w:rFonts w:ascii="Arial" w:eastAsia="华文楷体" w:hAnsi="Arial" w:cs="Arial"/>
        </w:rPr>
        <w:t>ay D. Keasling</w:t>
      </w:r>
      <w:r w:rsidRPr="009E345D">
        <w:rPr>
          <w:rFonts w:ascii="Arial" w:eastAsia="华文楷体" w:hAnsi="Arial" w:cs="Arial"/>
          <w:vertAlign w:val="superscript"/>
        </w:rPr>
        <w:t>4,5,6,7,8</w:t>
      </w:r>
      <w:r>
        <w:rPr>
          <w:rFonts w:ascii="Arial" w:eastAsia="华文楷体" w:hAnsi="Arial" w:cs="Arial"/>
        </w:rPr>
        <w:t xml:space="preserve">, </w:t>
      </w:r>
      <w:proofErr w:type="spellStart"/>
      <w:r w:rsidRPr="00300DB4">
        <w:rPr>
          <w:rFonts w:ascii="Arial" w:eastAsia="华文楷体" w:hAnsi="Arial" w:cs="Arial"/>
        </w:rPr>
        <w:t>Xiaozhou</w:t>
      </w:r>
      <w:proofErr w:type="spellEnd"/>
      <w:r w:rsidRPr="00300DB4">
        <w:rPr>
          <w:rFonts w:ascii="Arial" w:eastAsia="华文楷体" w:hAnsi="Arial" w:cs="Arial"/>
        </w:rPr>
        <w:t xml:space="preserve"> Luo</w:t>
      </w:r>
      <w:r w:rsidRPr="00A45352">
        <w:rPr>
          <w:rFonts w:ascii="Arial" w:eastAsia="华文楷体" w:hAnsi="Arial" w:cs="Arial"/>
          <w:vertAlign w:val="superscript"/>
        </w:rPr>
        <w:t>1</w:t>
      </w:r>
      <w:r w:rsidRPr="00A45352">
        <w:rPr>
          <w:rFonts w:ascii="Arial" w:eastAsia="华文楷体" w:hAnsi="Arial" w:cs="Arial" w:hint="eastAsia"/>
          <w:vertAlign w:val="superscript"/>
        </w:rPr>
        <w:t>,2,3,4</w:t>
      </w:r>
      <w:r>
        <w:rPr>
          <w:rFonts w:ascii="Arial" w:eastAsia="华文楷体" w:hAnsi="Arial" w:cs="Arial"/>
          <w:vertAlign w:val="superscript"/>
        </w:rPr>
        <w:t>, *</w:t>
      </w:r>
    </w:p>
    <w:p w14:paraId="7379776B" w14:textId="77777777" w:rsidR="006B2FDC" w:rsidRPr="0041497F" w:rsidRDefault="006B2FDC" w:rsidP="006B2FDC">
      <w:pPr>
        <w:widowControl/>
        <w:jc w:val="left"/>
        <w:rPr>
          <w:rFonts w:ascii="Arial" w:eastAsia="华文楷体" w:hAnsi="Arial" w:cs="Arial"/>
        </w:rPr>
      </w:pPr>
    </w:p>
    <w:p w14:paraId="15E749C5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A45352">
        <w:rPr>
          <w:rFonts w:ascii="Arial" w:eastAsia="华文楷体" w:hAnsi="Arial" w:cs="Arial" w:hint="eastAsia"/>
          <w:vertAlign w:val="superscript"/>
        </w:rPr>
        <w:t>1</w:t>
      </w:r>
      <w:r>
        <w:rPr>
          <w:rFonts w:ascii="Arial" w:eastAsia="华文楷体" w:hAnsi="Arial" w:cs="Arial"/>
        </w:rPr>
        <w:t xml:space="preserve"> </w:t>
      </w:r>
      <w:r w:rsidRPr="00300DB4">
        <w:rPr>
          <w:rFonts w:ascii="Arial" w:eastAsia="华文楷体" w:hAnsi="Arial" w:cs="Arial"/>
        </w:rPr>
        <w:t>Shenzhen Key Laboratory for the Intelligent Microbial Manufacturing of Medicines, Shenzhen Institute of Advanced Technology, Chinese Academy of Sciences, Shenzhen 518055, China</w:t>
      </w:r>
    </w:p>
    <w:p w14:paraId="6505D4D2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A45352">
        <w:rPr>
          <w:rFonts w:ascii="Arial" w:eastAsia="华文楷体" w:hAnsi="Arial" w:cs="Arial" w:hint="eastAsia"/>
          <w:vertAlign w:val="superscript"/>
        </w:rPr>
        <w:t>2</w:t>
      </w:r>
      <w:r>
        <w:rPr>
          <w:rFonts w:ascii="Arial" w:eastAsia="华文楷体" w:hAnsi="Arial" w:cs="Arial"/>
        </w:rPr>
        <w:t xml:space="preserve"> </w:t>
      </w:r>
      <w:r w:rsidRPr="00300DB4">
        <w:rPr>
          <w:rFonts w:ascii="Arial" w:eastAsia="华文楷体" w:hAnsi="Arial" w:cs="Arial"/>
        </w:rPr>
        <w:t>University of Chinese Academy of Sciences, Beijing 100049, China</w:t>
      </w:r>
    </w:p>
    <w:p w14:paraId="2BC2565B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A45352">
        <w:rPr>
          <w:rFonts w:ascii="Arial" w:eastAsia="华文楷体" w:hAnsi="Arial" w:cs="Arial" w:hint="eastAsia"/>
          <w:vertAlign w:val="superscript"/>
        </w:rPr>
        <w:t>3</w:t>
      </w:r>
      <w:r>
        <w:rPr>
          <w:rFonts w:ascii="Arial" w:eastAsia="华文楷体" w:hAnsi="Arial" w:cs="Arial"/>
        </w:rPr>
        <w:t xml:space="preserve"> </w:t>
      </w:r>
      <w:r w:rsidRPr="00300DB4">
        <w:rPr>
          <w:rFonts w:ascii="Arial" w:eastAsia="华文楷体" w:hAnsi="Arial" w:cs="Arial"/>
        </w:rPr>
        <w:t>CAS Key Laboratory of Quantitative Engineering Biology, Shenzhen Institute of Synthetic Biology, Shenzhen Institute of Advanced Technology, Chinese Academy of Sciences, Shenzhen 518055, China</w:t>
      </w:r>
    </w:p>
    <w:p w14:paraId="5977A145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A45352">
        <w:rPr>
          <w:rFonts w:ascii="Arial" w:eastAsia="华文楷体" w:hAnsi="Arial" w:cs="Arial" w:hint="eastAsia"/>
          <w:vertAlign w:val="superscript"/>
        </w:rPr>
        <w:t>4</w:t>
      </w:r>
      <w:r>
        <w:rPr>
          <w:rFonts w:ascii="Arial" w:eastAsia="华文楷体" w:hAnsi="Arial" w:cs="Arial"/>
        </w:rPr>
        <w:t xml:space="preserve"> </w:t>
      </w:r>
      <w:r w:rsidRPr="00300DB4">
        <w:rPr>
          <w:rFonts w:ascii="Arial" w:eastAsia="华文楷体" w:hAnsi="Arial" w:cs="Arial"/>
        </w:rPr>
        <w:t>Center for Synthetic Biochemistry, Shenzhen Institute of Synthetic Biology, Shenzhen Institutes of Advanced Technology, Chinese Academy of Sciences, Shenzhen 518055, China</w:t>
      </w:r>
    </w:p>
    <w:p w14:paraId="5D72C774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6C5630">
        <w:rPr>
          <w:rFonts w:ascii="Arial" w:eastAsia="华文楷体" w:hAnsi="Arial" w:cs="Arial" w:hint="eastAsia"/>
          <w:vertAlign w:val="superscript"/>
        </w:rPr>
        <w:t>5</w:t>
      </w:r>
      <w:r>
        <w:rPr>
          <w:rFonts w:ascii="Arial" w:eastAsia="华文楷体" w:hAnsi="Arial" w:cs="Arial"/>
        </w:rPr>
        <w:t xml:space="preserve"> </w:t>
      </w:r>
      <w:r w:rsidRPr="006C5630">
        <w:rPr>
          <w:rFonts w:ascii="Arial" w:eastAsia="华文楷体" w:hAnsi="Arial" w:cs="Arial"/>
        </w:rPr>
        <w:t xml:space="preserve">Joint </w:t>
      </w:r>
      <w:proofErr w:type="spellStart"/>
      <w:r w:rsidRPr="006C5630">
        <w:rPr>
          <w:rFonts w:ascii="Arial" w:eastAsia="华文楷体" w:hAnsi="Arial" w:cs="Arial"/>
        </w:rPr>
        <w:t>BioEnergy</w:t>
      </w:r>
      <w:proofErr w:type="spellEnd"/>
      <w:r w:rsidRPr="006C5630">
        <w:rPr>
          <w:rFonts w:ascii="Arial" w:eastAsia="华文楷体" w:hAnsi="Arial" w:cs="Arial"/>
        </w:rPr>
        <w:t xml:space="preserve"> Institute, Emeryville, CA, 94608, USA</w:t>
      </w:r>
    </w:p>
    <w:p w14:paraId="175AA2DB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6C5630">
        <w:rPr>
          <w:rFonts w:ascii="Arial" w:eastAsia="华文楷体" w:hAnsi="Arial" w:cs="Arial" w:hint="eastAsia"/>
          <w:vertAlign w:val="superscript"/>
        </w:rPr>
        <w:t>6</w:t>
      </w:r>
      <w:r>
        <w:rPr>
          <w:rFonts w:ascii="Arial" w:eastAsia="华文楷体" w:hAnsi="Arial" w:cs="Arial"/>
        </w:rPr>
        <w:t xml:space="preserve"> </w:t>
      </w:r>
      <w:r w:rsidRPr="006C5630">
        <w:rPr>
          <w:rFonts w:ascii="Arial" w:eastAsia="华文楷体" w:hAnsi="Arial" w:cs="Arial"/>
        </w:rPr>
        <w:t>Biological Systems and Engineering Division, Lawrence Berkeley National Laboratory, Berkeley, CA, 94720, USA</w:t>
      </w:r>
    </w:p>
    <w:p w14:paraId="0B266CC0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6C5630">
        <w:rPr>
          <w:rFonts w:ascii="Arial" w:eastAsia="华文楷体" w:hAnsi="Arial" w:cs="Arial" w:hint="eastAsia"/>
          <w:vertAlign w:val="superscript"/>
        </w:rPr>
        <w:t>7</w:t>
      </w:r>
      <w:r>
        <w:rPr>
          <w:rFonts w:ascii="Arial" w:eastAsia="华文楷体" w:hAnsi="Arial" w:cs="Arial"/>
        </w:rPr>
        <w:t xml:space="preserve"> </w:t>
      </w:r>
      <w:r w:rsidRPr="006C5630">
        <w:rPr>
          <w:rFonts w:ascii="Arial" w:eastAsia="华文楷体" w:hAnsi="Arial" w:cs="Arial"/>
        </w:rPr>
        <w:t>Department of Chemical and Biomolecular Engineering &amp; Department of Bioengineering, University of California, Berkeley, CA, 94720, USA</w:t>
      </w:r>
    </w:p>
    <w:p w14:paraId="5C26B646" w14:textId="77777777" w:rsidR="006B2FDC" w:rsidRDefault="006B2FDC" w:rsidP="006B2FDC">
      <w:pPr>
        <w:widowControl/>
        <w:rPr>
          <w:rFonts w:ascii="Arial" w:eastAsia="华文楷体" w:hAnsi="Arial" w:cs="Arial"/>
        </w:rPr>
      </w:pPr>
      <w:r w:rsidRPr="006C5630">
        <w:rPr>
          <w:rFonts w:ascii="Arial" w:eastAsia="华文楷体" w:hAnsi="Arial" w:cs="Arial" w:hint="eastAsia"/>
          <w:vertAlign w:val="superscript"/>
        </w:rPr>
        <w:t>8</w:t>
      </w:r>
      <w:r>
        <w:rPr>
          <w:rFonts w:ascii="Arial" w:eastAsia="华文楷体" w:hAnsi="Arial" w:cs="Arial"/>
        </w:rPr>
        <w:t xml:space="preserve"> </w:t>
      </w:r>
      <w:r w:rsidRPr="006C5630">
        <w:rPr>
          <w:rFonts w:ascii="Arial" w:eastAsia="华文楷体" w:hAnsi="Arial" w:cs="Arial"/>
        </w:rPr>
        <w:t xml:space="preserve">Novo Nordisk Foundation Center for </w:t>
      </w:r>
      <w:proofErr w:type="spellStart"/>
      <w:r w:rsidRPr="006C5630">
        <w:rPr>
          <w:rFonts w:ascii="Arial" w:eastAsia="华文楷体" w:hAnsi="Arial" w:cs="Arial"/>
        </w:rPr>
        <w:t>Biosustainability</w:t>
      </w:r>
      <w:proofErr w:type="spellEnd"/>
      <w:r w:rsidRPr="006C5630">
        <w:rPr>
          <w:rFonts w:ascii="Arial" w:eastAsia="华文楷体" w:hAnsi="Arial" w:cs="Arial"/>
        </w:rPr>
        <w:t>, Technical University of Denmark, 2800, Kgs. Lyngby, Denmark</w:t>
      </w:r>
    </w:p>
    <w:p w14:paraId="542B81EE" w14:textId="77777777" w:rsidR="006B2FDC" w:rsidRDefault="006B2FDC" w:rsidP="006B2FDC">
      <w:pPr>
        <w:widowControl/>
        <w:rPr>
          <w:rFonts w:ascii="Arial" w:eastAsia="华文楷体" w:hAnsi="Arial" w:cs="Arial"/>
        </w:rPr>
      </w:pPr>
    </w:p>
    <w:p w14:paraId="242473E2" w14:textId="77777777" w:rsidR="006B2FDC" w:rsidRDefault="006B2FDC" w:rsidP="006B2FDC">
      <w:pPr>
        <w:widowControl/>
        <w:jc w:val="left"/>
        <w:rPr>
          <w:rFonts w:ascii="Arial" w:eastAsia="华文楷体" w:hAnsi="Arial" w:cs="Arial"/>
        </w:rPr>
      </w:pPr>
      <w:r w:rsidRPr="00986275">
        <w:rPr>
          <w:rFonts w:ascii="Arial" w:eastAsia="华文楷体" w:hAnsi="Arial" w:cs="Arial" w:hint="eastAsia"/>
          <w:vertAlign w:val="superscript"/>
        </w:rPr>
        <w:t>†</w:t>
      </w:r>
      <w:r>
        <w:rPr>
          <w:rFonts w:ascii="Arial" w:eastAsia="华文楷体" w:hAnsi="Arial" w:cs="Arial"/>
        </w:rPr>
        <w:t xml:space="preserve"> </w:t>
      </w:r>
      <w:r w:rsidRPr="00322344">
        <w:rPr>
          <w:rFonts w:ascii="Arial" w:eastAsia="华文楷体" w:hAnsi="Arial" w:cs="Arial"/>
        </w:rPr>
        <w:t>These authors contributed equally to the article</w:t>
      </w:r>
      <w:r>
        <w:rPr>
          <w:rFonts w:ascii="Arial" w:eastAsia="华文楷体" w:hAnsi="Arial" w:cs="Arial"/>
        </w:rPr>
        <w:t>.</w:t>
      </w:r>
    </w:p>
    <w:p w14:paraId="257E7893" w14:textId="77777777" w:rsidR="006B2FDC" w:rsidRPr="00A45352" w:rsidRDefault="006B2FDC" w:rsidP="006B2FDC">
      <w:pPr>
        <w:widowControl/>
        <w:jc w:val="left"/>
        <w:rPr>
          <w:rFonts w:ascii="Arial" w:eastAsia="华文楷体" w:hAnsi="Arial" w:cs="Arial"/>
        </w:rPr>
      </w:pPr>
      <w:r w:rsidRPr="00A45352">
        <w:rPr>
          <w:rFonts w:ascii="Arial" w:eastAsia="华文楷体" w:hAnsi="Arial" w:cs="Arial"/>
          <w:vertAlign w:val="superscript"/>
        </w:rPr>
        <w:t>*</w:t>
      </w:r>
      <w:r>
        <w:rPr>
          <w:rFonts w:ascii="Arial" w:eastAsia="华文楷体" w:hAnsi="Arial" w:cs="Arial"/>
        </w:rPr>
        <w:t xml:space="preserve"> </w:t>
      </w:r>
      <w:r w:rsidRPr="00A45352">
        <w:rPr>
          <w:rFonts w:ascii="Arial" w:eastAsia="华文楷体" w:hAnsi="Arial" w:cs="Arial"/>
        </w:rPr>
        <w:t xml:space="preserve">To whom correspondence should be addressed. </w:t>
      </w:r>
      <w:proofErr w:type="spellStart"/>
      <w:r>
        <w:rPr>
          <w:rFonts w:ascii="Arial" w:eastAsia="华文楷体" w:hAnsi="Arial" w:cs="Arial" w:hint="eastAsia"/>
        </w:rPr>
        <w:t>Xiaozhou</w:t>
      </w:r>
      <w:proofErr w:type="spellEnd"/>
      <w:r w:rsidRPr="00A45352">
        <w:rPr>
          <w:rFonts w:ascii="Arial" w:eastAsia="华文楷体" w:hAnsi="Arial" w:cs="Arial"/>
        </w:rPr>
        <w:t xml:space="preserve"> </w:t>
      </w:r>
      <w:r>
        <w:rPr>
          <w:rFonts w:ascii="Arial" w:eastAsia="华文楷体" w:hAnsi="Arial" w:cs="Arial"/>
        </w:rPr>
        <w:t>Luo</w:t>
      </w:r>
      <w:r w:rsidRPr="00A45352">
        <w:rPr>
          <w:rFonts w:ascii="Arial" w:eastAsia="华文楷体" w:hAnsi="Arial" w:cs="Arial"/>
        </w:rPr>
        <w:t xml:space="preserve">. Email: </w:t>
      </w:r>
      <w:r w:rsidRPr="00300DB4">
        <w:rPr>
          <w:rFonts w:ascii="Arial" w:eastAsia="华文楷体" w:hAnsi="Arial" w:cs="Arial"/>
        </w:rPr>
        <w:t>xz.luo@siat.ac.cn</w:t>
      </w:r>
    </w:p>
    <w:p w14:paraId="7FE46036" w14:textId="77777777" w:rsidR="006B2FDC" w:rsidRDefault="006B2FDC" w:rsidP="006B2FDC">
      <w:pPr>
        <w:widowControl/>
        <w:jc w:val="left"/>
        <w:rPr>
          <w:rFonts w:ascii="Arial" w:eastAsia="华文楷体" w:hAnsi="Arial" w:cs="Arial"/>
          <w:b/>
          <w:bCs/>
        </w:rPr>
      </w:pPr>
    </w:p>
    <w:p w14:paraId="5288D995" w14:textId="6E8412B4" w:rsidR="00FE3223" w:rsidRPr="006B2FDC" w:rsidRDefault="00FE3223" w:rsidP="00FE3223">
      <w:pPr>
        <w:widowControl/>
        <w:jc w:val="left"/>
        <w:rPr>
          <w:rFonts w:ascii="Arial" w:eastAsia="华文楷体" w:hAnsi="Arial" w:cs="Arial"/>
        </w:rPr>
      </w:pPr>
    </w:p>
    <w:p w14:paraId="0BC27744" w14:textId="3E66356F" w:rsidR="00FE3223" w:rsidRPr="00FE3223" w:rsidRDefault="00FE3223"/>
    <w:p w14:paraId="721CB2F8" w14:textId="51DB8B8A" w:rsidR="00FE3223" w:rsidRDefault="00FE3223"/>
    <w:p w14:paraId="6E851355" w14:textId="02439ACB" w:rsidR="009D3D6D" w:rsidRDefault="009D3D6D"/>
    <w:p w14:paraId="76961B69" w14:textId="77A677CA" w:rsidR="009D3D6D" w:rsidRDefault="009D3D6D"/>
    <w:p w14:paraId="484E7FD6" w14:textId="068B0D89" w:rsidR="009D3D6D" w:rsidRDefault="009D3D6D"/>
    <w:p w14:paraId="1F92FD9D" w14:textId="65183664" w:rsidR="009D3D6D" w:rsidRDefault="009D3D6D"/>
    <w:p w14:paraId="6CEB89AB" w14:textId="230D622E" w:rsidR="009D3D6D" w:rsidRDefault="009D3D6D"/>
    <w:p w14:paraId="537C3854" w14:textId="5F89E281" w:rsidR="009D3D6D" w:rsidRDefault="009D3D6D"/>
    <w:p w14:paraId="47C34F98" w14:textId="2AD1672B" w:rsidR="009D3D6D" w:rsidRDefault="009D3D6D"/>
    <w:p w14:paraId="3E6F9425" w14:textId="599319C5" w:rsidR="009D3D6D" w:rsidRDefault="009D3D6D"/>
    <w:p w14:paraId="7B507B98" w14:textId="59A27F09" w:rsidR="009D3D6D" w:rsidRDefault="009D3D6D"/>
    <w:p w14:paraId="49F0702F" w14:textId="280C94D7" w:rsidR="009D3D6D" w:rsidRDefault="009D3D6D"/>
    <w:p w14:paraId="28DCEDAE" w14:textId="39C98CC5" w:rsidR="009D3D6D" w:rsidRPr="00DD2FAA" w:rsidRDefault="00C878E9" w:rsidP="00DD2FAA">
      <w:pPr>
        <w:jc w:val="center"/>
      </w:pPr>
      <w:r>
        <w:rPr>
          <w:noProof/>
        </w:rPr>
        <w:lastRenderedPageBreak/>
        <w:drawing>
          <wp:inline distT="0" distB="0" distL="0" distR="0" wp14:anchorId="23167AA4" wp14:editId="6C5D5323">
            <wp:extent cx="5274310" cy="39541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D3549" w14:textId="3E37DE43" w:rsidR="00772392" w:rsidRDefault="00730415" w:rsidP="00692B48">
      <w:pPr>
        <w:rPr>
          <w:rFonts w:ascii="Arial" w:eastAsia="华文楷体" w:hAnsi="Arial" w:cs="Arial"/>
        </w:rPr>
      </w:pPr>
      <w:r w:rsidRPr="00730415">
        <w:rPr>
          <w:rFonts w:ascii="Arial" w:eastAsia="华文楷体" w:hAnsi="Arial" w:cs="Arial"/>
          <w:b/>
          <w:bCs/>
        </w:rPr>
        <w:t xml:space="preserve">Supplementary Figure 1. </w:t>
      </w:r>
      <w:r w:rsidR="00F13AC1" w:rsidRPr="00F13AC1">
        <w:rPr>
          <w:rFonts w:ascii="Arial" w:eastAsia="华文楷体" w:hAnsi="Arial" w:cs="Arial"/>
        </w:rPr>
        <w:t xml:space="preserve">Scatter plots showing </w:t>
      </w:r>
      <w:r w:rsidR="004B0327" w:rsidRPr="00730415">
        <w:rPr>
          <w:rFonts w:ascii="Arial" w:eastAsia="华文楷体" w:hAnsi="Arial" w:cs="Arial"/>
        </w:rPr>
        <w:t>t-distributed Stochastic Neighbor Embedding (t-SNE)</w:t>
      </w:r>
      <w:r w:rsidR="004B09BA">
        <w:rPr>
          <w:rFonts w:ascii="Arial" w:eastAsia="华文楷体" w:hAnsi="Arial" w:cs="Arial" w:hint="eastAsia"/>
        </w:rPr>
        <w:t xml:space="preserve"> </w:t>
      </w:r>
      <w:r w:rsidR="00F13AC1" w:rsidRPr="00F13AC1">
        <w:rPr>
          <w:rFonts w:ascii="Arial" w:eastAsia="华文楷体" w:hAnsi="Arial" w:cs="Arial"/>
        </w:rPr>
        <w:t xml:space="preserve">of the </w:t>
      </w:r>
      <w:proofErr w:type="spellStart"/>
      <w:r w:rsidR="009318F3" w:rsidRPr="009318F3">
        <w:rPr>
          <w:rFonts w:ascii="Arial" w:eastAsia="华文楷体" w:hAnsi="Arial" w:cs="Arial"/>
        </w:rPr>
        <w:t>DLKcat</w:t>
      </w:r>
      <w:proofErr w:type="spellEnd"/>
      <w:r w:rsidR="009318F3" w:rsidRPr="009318F3">
        <w:rPr>
          <w:rFonts w:ascii="Arial" w:eastAsia="华文楷体" w:hAnsi="Arial" w:cs="Arial"/>
        </w:rPr>
        <w:t xml:space="preserve"> dataset</w:t>
      </w:r>
      <w:r w:rsidR="00DF626D">
        <w:rPr>
          <w:rFonts w:ascii="Arial" w:eastAsia="华文楷体" w:hAnsi="Arial" w:cs="Arial"/>
        </w:rPr>
        <w:t>.</w:t>
      </w:r>
      <w:r w:rsidR="009E44E0">
        <w:rPr>
          <w:rFonts w:ascii="Arial" w:eastAsia="华文楷体" w:hAnsi="Arial" w:cs="Arial" w:hint="eastAsia"/>
        </w:rPr>
        <w:t xml:space="preserve"> </w:t>
      </w:r>
      <w:r w:rsidR="00741800" w:rsidRPr="00741800">
        <w:rPr>
          <w:rFonts w:ascii="Arial" w:eastAsia="华文楷体" w:hAnsi="Arial" w:cs="Arial"/>
        </w:rPr>
        <w:t xml:space="preserve">The color gradient represents </w:t>
      </w:r>
      <w:r w:rsidR="00CC7DD9" w:rsidRPr="00CC7DD9">
        <w:rPr>
          <w:rFonts w:ascii="Arial" w:eastAsia="华文楷体" w:hAnsi="Arial" w:cs="Arial"/>
        </w:rPr>
        <w:t xml:space="preserve">experimentally measured </w:t>
      </w:r>
      <w:proofErr w:type="spellStart"/>
      <w:r w:rsidR="00CC7DD9" w:rsidRPr="00D11EC4">
        <w:rPr>
          <w:rFonts w:ascii="Arial" w:eastAsia="华文楷体" w:hAnsi="Arial" w:cs="Arial"/>
          <w:i/>
          <w:iCs/>
        </w:rPr>
        <w:t>k</w:t>
      </w:r>
      <w:r w:rsidR="00CC7DD9" w:rsidRPr="00D11EC4">
        <w:rPr>
          <w:rFonts w:ascii="Arial" w:eastAsia="华文楷体" w:hAnsi="Arial" w:cs="Arial"/>
          <w:vertAlign w:val="subscript"/>
        </w:rPr>
        <w:t>cat</w:t>
      </w:r>
      <w:proofErr w:type="spellEnd"/>
      <w:r w:rsidR="00CC7DD9" w:rsidRPr="00CC7DD9">
        <w:rPr>
          <w:rFonts w:ascii="Arial" w:eastAsia="华文楷体" w:hAnsi="Arial" w:cs="Arial"/>
        </w:rPr>
        <w:t xml:space="preserve"> values</w:t>
      </w:r>
      <w:r w:rsidR="000E3FC0">
        <w:rPr>
          <w:rFonts w:ascii="Arial" w:eastAsia="华文楷体" w:hAnsi="Arial" w:cs="Arial"/>
        </w:rPr>
        <w:t xml:space="preserve"> (</w:t>
      </w:r>
      <w:r w:rsidR="000E3FC0" w:rsidRPr="000E3FC0">
        <w:rPr>
          <w:rFonts w:ascii="Arial" w:eastAsia="华文楷体" w:hAnsi="Arial" w:cs="Arial"/>
        </w:rPr>
        <w:t>logarithm with base 10</w:t>
      </w:r>
      <w:r w:rsidR="000E3FC0">
        <w:rPr>
          <w:rFonts w:ascii="Arial" w:eastAsia="华文楷体" w:hAnsi="Arial" w:cs="Arial"/>
        </w:rPr>
        <w:t>)</w:t>
      </w:r>
      <w:r w:rsidR="003D7F12">
        <w:rPr>
          <w:rFonts w:ascii="Arial" w:eastAsia="华文楷体" w:hAnsi="Arial" w:cs="Arial"/>
        </w:rPr>
        <w:t xml:space="preserve"> </w:t>
      </w:r>
      <w:r w:rsidR="00741800" w:rsidRPr="00741800">
        <w:rPr>
          <w:rFonts w:ascii="Arial" w:eastAsia="华文楷体" w:hAnsi="Arial" w:cs="Arial"/>
        </w:rPr>
        <w:t>of data points, ranging from blue (</w:t>
      </w:r>
      <w:r w:rsidR="00AE01F3">
        <w:rPr>
          <w:rFonts w:ascii="Arial" w:eastAsia="华文楷体" w:hAnsi="Arial" w:cs="Arial"/>
        </w:rPr>
        <w:t>-</w:t>
      </w:r>
      <w:r w:rsidR="004B0327">
        <w:rPr>
          <w:rFonts w:ascii="Arial" w:eastAsia="华文楷体" w:hAnsi="Arial" w:cs="Arial"/>
        </w:rPr>
        <w:t>7</w:t>
      </w:r>
      <w:r w:rsidR="00741800" w:rsidRPr="00741800">
        <w:rPr>
          <w:rFonts w:ascii="Arial" w:eastAsia="华文楷体" w:hAnsi="Arial" w:cs="Arial"/>
        </w:rPr>
        <w:t>) to red (</w:t>
      </w:r>
      <w:r w:rsidR="004B0327">
        <w:rPr>
          <w:rFonts w:ascii="Arial" w:eastAsia="华文楷体" w:hAnsi="Arial" w:cs="Arial"/>
        </w:rPr>
        <w:t>7</w:t>
      </w:r>
      <w:r w:rsidR="00741800" w:rsidRPr="00741800">
        <w:rPr>
          <w:rFonts w:ascii="Arial" w:eastAsia="华文楷体" w:hAnsi="Arial" w:cs="Arial"/>
        </w:rPr>
        <w:t>)</w:t>
      </w:r>
      <w:r w:rsidR="00F13AC1" w:rsidRPr="00F13AC1">
        <w:rPr>
          <w:rFonts w:ascii="Arial" w:eastAsia="华文楷体" w:hAnsi="Arial" w:cs="Arial"/>
        </w:rPr>
        <w:t>.</w:t>
      </w:r>
      <w:r w:rsidR="00692B48">
        <w:rPr>
          <w:rFonts w:ascii="Arial" w:eastAsia="华文楷体" w:hAnsi="Arial" w:cs="Arial"/>
        </w:rPr>
        <w:t xml:space="preserve"> </w:t>
      </w:r>
      <w:r w:rsidR="00692B48" w:rsidRPr="00730415">
        <w:rPr>
          <w:rFonts w:ascii="Arial" w:eastAsia="华文楷体" w:hAnsi="Arial" w:cs="Arial"/>
        </w:rPr>
        <w:t>The embedded vectors have been normalized to a range of 0 to 1.</w:t>
      </w:r>
      <w:r w:rsidR="00772392">
        <w:rPr>
          <w:rFonts w:ascii="Arial" w:eastAsia="华文楷体" w:hAnsi="Arial" w:cs="Arial"/>
        </w:rPr>
        <w:br w:type="page"/>
      </w:r>
    </w:p>
    <w:p w14:paraId="454BBE5D" w14:textId="103E38D3" w:rsidR="00517392" w:rsidRPr="005F7045" w:rsidRDefault="00C018C1" w:rsidP="000A6FB7">
      <w:pPr>
        <w:rPr>
          <w:rFonts w:ascii="Arial" w:hAnsi="Arial" w:cs="Arial"/>
        </w:rPr>
      </w:pPr>
      <w:r w:rsidRPr="00C018C1">
        <w:rPr>
          <w:rFonts w:ascii="Arial" w:hAnsi="Arial" w:cs="Arial"/>
          <w:noProof/>
        </w:rPr>
        <w:lastRenderedPageBreak/>
        <w:drawing>
          <wp:inline distT="0" distB="0" distL="0" distR="0" wp14:anchorId="3E16A1A9" wp14:editId="0140A418">
            <wp:extent cx="5274310" cy="2054225"/>
            <wp:effectExtent l="0" t="0" r="2540" b="3175"/>
            <wp:docPr id="15" name="图片 14" descr="图表, 散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F7E754F-8704-3E6A-10DB-8E9A880F60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图表, 散点图&#10;&#10;描述已自动生成">
                      <a:extLst>
                        <a:ext uri="{FF2B5EF4-FFF2-40B4-BE49-F238E27FC236}">
                          <a16:creationId xmlns:a16="http://schemas.microsoft.com/office/drawing/2014/main" id="{0F7E754F-8704-3E6A-10DB-8E9A880F60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E859C" w14:textId="7BC3CB02" w:rsidR="00772392" w:rsidRDefault="00460941" w:rsidP="00937D50">
      <w:pPr>
        <w:rPr>
          <w:rFonts w:ascii="Arial" w:eastAsia="华文楷体" w:hAnsi="Arial" w:cs="Arial"/>
        </w:rPr>
      </w:pPr>
      <w:r w:rsidRPr="00460941">
        <w:rPr>
          <w:rFonts w:ascii="Arial" w:hAnsi="Arial" w:cs="Arial"/>
          <w:b/>
          <w:bCs/>
        </w:rPr>
        <w:t>Supplementary Figure 2.</w:t>
      </w:r>
      <w:r w:rsidRPr="00460941">
        <w:rPr>
          <w:rFonts w:ascii="Arial" w:hAnsi="Arial" w:cs="Arial"/>
        </w:rPr>
        <w:t xml:space="preserve"> </w:t>
      </w:r>
      <w:proofErr w:type="spellStart"/>
      <w:r w:rsidR="00937D50">
        <w:rPr>
          <w:rFonts w:ascii="Arial" w:eastAsia="华文楷体" w:hAnsi="Arial" w:cs="Arial"/>
          <w:b/>
          <w:bCs/>
          <w:color w:val="000000" w:themeColor="text1"/>
        </w:rPr>
        <w:t>a</w:t>
      </w:r>
      <w:r w:rsidR="00937D50">
        <w:rPr>
          <w:rFonts w:ascii="Arial" w:eastAsia="华文楷体" w:hAnsi="Arial" w:cs="Arial" w:hint="eastAsia"/>
          <w:b/>
          <w:bCs/>
          <w:color w:val="000000" w:themeColor="text1"/>
        </w:rPr>
        <w:t>,</w:t>
      </w:r>
      <w:r w:rsidR="00937D50">
        <w:rPr>
          <w:rFonts w:ascii="Arial" w:eastAsia="华文楷体" w:hAnsi="Arial" w:cs="Arial"/>
          <w:b/>
          <w:bCs/>
          <w:color w:val="000000" w:themeColor="text1"/>
        </w:rPr>
        <w:t>b</w:t>
      </w:r>
      <w:proofErr w:type="spellEnd"/>
      <w:r w:rsidR="00937D50">
        <w:rPr>
          <w:rFonts w:ascii="Arial" w:eastAsia="华文楷体" w:hAnsi="Arial" w:cs="Arial"/>
          <w:b/>
          <w:bCs/>
          <w:color w:val="000000" w:themeColor="text1"/>
        </w:rPr>
        <w:t>)</w:t>
      </w:r>
      <w:r w:rsidR="00937D50" w:rsidRPr="00EA04A0">
        <w:rPr>
          <w:rFonts w:ascii="Arial" w:eastAsia="华文楷体" w:hAnsi="Arial" w:cs="Arial"/>
          <w:color w:val="000000" w:themeColor="text1"/>
        </w:rPr>
        <w:t xml:space="preserve"> </w:t>
      </w:r>
      <w:r w:rsidR="00937D50" w:rsidRPr="00D06BB0">
        <w:rPr>
          <w:rFonts w:ascii="Arial" w:eastAsia="华文楷体" w:hAnsi="Arial" w:cs="Arial"/>
        </w:rPr>
        <w:t>Scatter plot illustrating the</w:t>
      </w:r>
      <w:r w:rsidR="00937D50" w:rsidRPr="00EA6CFA">
        <w:rPr>
          <w:rFonts w:ascii="Arial" w:eastAsia="华文楷体" w:hAnsi="Arial" w:cs="Arial"/>
          <w:b/>
          <w:bCs/>
        </w:rPr>
        <w:t xml:space="preserve"> </w:t>
      </w:r>
      <w:r w:rsidR="00937D50" w:rsidRPr="003C1A56">
        <w:rPr>
          <w:rFonts w:ascii="Arial" w:eastAsia="华文楷体" w:hAnsi="Arial" w:cs="Arial"/>
        </w:rPr>
        <w:t xml:space="preserve">Pearson coefficient correlation (PCC) between experimentally measured </w:t>
      </w:r>
      <w:proofErr w:type="spellStart"/>
      <w:r w:rsidR="00937D50" w:rsidRPr="003C1A56">
        <w:rPr>
          <w:rFonts w:ascii="Arial" w:eastAsia="华文楷体" w:hAnsi="Arial" w:cs="Arial"/>
          <w:i/>
          <w:iCs/>
        </w:rPr>
        <w:t>k</w:t>
      </w:r>
      <w:r w:rsidR="00937D50" w:rsidRPr="003C1A56">
        <w:rPr>
          <w:rFonts w:ascii="Arial" w:eastAsia="华文楷体" w:hAnsi="Arial" w:cs="Arial"/>
          <w:vertAlign w:val="subscript"/>
        </w:rPr>
        <w:t>cat</w:t>
      </w:r>
      <w:proofErr w:type="spellEnd"/>
      <w:r w:rsidR="00937D50" w:rsidRPr="003C1A56">
        <w:rPr>
          <w:rFonts w:ascii="Arial" w:eastAsia="华文楷体" w:hAnsi="Arial" w:cs="Arial"/>
        </w:rPr>
        <w:t xml:space="preserve"> values</w:t>
      </w:r>
      <w:r w:rsidR="00937D50">
        <w:rPr>
          <w:rFonts w:ascii="Arial" w:eastAsia="华文楷体" w:hAnsi="Arial" w:cs="Arial"/>
        </w:rPr>
        <w:t xml:space="preserve"> and predicted </w:t>
      </w:r>
      <w:proofErr w:type="spellStart"/>
      <w:r w:rsidR="00937D50">
        <w:rPr>
          <w:rFonts w:ascii="Times New Roman" w:eastAsia="华文楷体" w:hAnsi="Times New Roman" w:cs="Times New Roman"/>
          <w:i/>
          <w:iCs/>
          <w:color w:val="000000" w:themeColor="text1"/>
        </w:rPr>
        <w:t>k</w:t>
      </w:r>
      <w:r w:rsidR="00937D50" w:rsidRPr="00210531">
        <w:rPr>
          <w:rFonts w:ascii="Times New Roman" w:eastAsia="华文楷体" w:hAnsi="Times New Roman" w:cs="Times New Roman"/>
          <w:color w:val="000000" w:themeColor="text1"/>
          <w:vertAlign w:val="subscript"/>
        </w:rPr>
        <w:t>cat</w:t>
      </w:r>
      <w:proofErr w:type="spellEnd"/>
      <w:r w:rsidR="00937D50">
        <w:rPr>
          <w:rFonts w:ascii="Arial" w:eastAsia="华文楷体" w:hAnsi="Arial" w:cs="Arial"/>
        </w:rPr>
        <w:t xml:space="preserve"> values of </w:t>
      </w:r>
      <w:proofErr w:type="spellStart"/>
      <w:r w:rsidR="00937D50">
        <w:rPr>
          <w:rFonts w:ascii="Arial" w:eastAsia="华文楷体" w:hAnsi="Arial" w:cs="Arial"/>
        </w:rPr>
        <w:t>PreKcat</w:t>
      </w:r>
      <w:proofErr w:type="spellEnd"/>
      <w:r w:rsidR="00937D50" w:rsidRPr="003C1A56">
        <w:rPr>
          <w:rFonts w:ascii="Arial" w:eastAsia="华文楷体" w:hAnsi="Arial" w:cs="Arial"/>
        </w:rPr>
        <w:t xml:space="preserve"> </w:t>
      </w:r>
      <w:r w:rsidR="00937D50">
        <w:rPr>
          <w:rFonts w:ascii="Arial" w:eastAsia="华文楷体" w:hAnsi="Arial" w:cs="Arial"/>
        </w:rPr>
        <w:t>for</w:t>
      </w:r>
      <w:r w:rsidR="00937D50" w:rsidRPr="003C1A56">
        <w:rPr>
          <w:rFonts w:ascii="Arial" w:eastAsia="华文楷体" w:hAnsi="Arial" w:cs="Arial"/>
        </w:rPr>
        <w:t xml:space="preserve"> </w:t>
      </w:r>
      <w:r w:rsidR="00920AD2" w:rsidRPr="00920AD2">
        <w:rPr>
          <w:rFonts w:ascii="Arial" w:eastAsia="华文楷体" w:hAnsi="Arial" w:cs="Arial"/>
        </w:rPr>
        <w:t xml:space="preserve">the </w:t>
      </w:r>
      <w:r w:rsidR="00920AD2">
        <w:rPr>
          <w:rFonts w:ascii="Arial" w:eastAsia="华文楷体" w:hAnsi="Arial" w:cs="Arial"/>
        </w:rPr>
        <w:t>entire</w:t>
      </w:r>
      <w:r w:rsidR="00920AD2" w:rsidRPr="00920AD2">
        <w:rPr>
          <w:rFonts w:ascii="Arial" w:eastAsia="华文楷体" w:hAnsi="Arial" w:cs="Arial"/>
        </w:rPr>
        <w:t xml:space="preserve"> </w:t>
      </w:r>
      <w:r w:rsidR="00920AD2">
        <w:rPr>
          <w:rFonts w:ascii="Arial" w:eastAsia="华文楷体" w:hAnsi="Arial" w:cs="Arial"/>
        </w:rPr>
        <w:t>data</w:t>
      </w:r>
      <w:r w:rsidR="00920AD2" w:rsidRPr="00920AD2">
        <w:rPr>
          <w:rFonts w:ascii="Arial" w:eastAsia="华文楷体" w:hAnsi="Arial" w:cs="Arial"/>
        </w:rPr>
        <w:t>set</w:t>
      </w:r>
      <w:r w:rsidR="0059639F">
        <w:rPr>
          <w:rFonts w:ascii="Arial" w:eastAsia="华文楷体" w:hAnsi="Arial" w:cs="Arial"/>
        </w:rPr>
        <w:t xml:space="preserve"> </w:t>
      </w:r>
      <w:r w:rsidR="00523213">
        <w:rPr>
          <w:rFonts w:ascii="Arial" w:eastAsia="华文楷体" w:hAnsi="Arial" w:cs="Arial"/>
        </w:rPr>
        <w:t>(a) (</w:t>
      </w:r>
      <w:r w:rsidR="00523213" w:rsidRPr="00FC0C5A">
        <w:rPr>
          <w:rFonts w:ascii="Arial" w:eastAsia="华文楷体" w:hAnsi="Arial" w:cs="Arial"/>
        </w:rPr>
        <w:t>N=</w:t>
      </w:r>
      <w:r w:rsidR="00523213">
        <w:rPr>
          <w:rFonts w:ascii="Arial" w:eastAsia="华文楷体" w:hAnsi="Arial" w:cs="Arial"/>
        </w:rPr>
        <w:t>16,838)</w:t>
      </w:r>
      <w:r w:rsidR="00C30AFB">
        <w:rPr>
          <w:rFonts w:ascii="Arial" w:eastAsia="华文楷体" w:hAnsi="Arial" w:cs="Arial"/>
        </w:rPr>
        <w:t xml:space="preserve"> and </w:t>
      </w:r>
      <w:r w:rsidR="009C3C7C" w:rsidRPr="009C3C7C">
        <w:rPr>
          <w:rFonts w:ascii="Arial" w:eastAsia="华文楷体" w:hAnsi="Arial" w:cs="Arial"/>
        </w:rPr>
        <w:t>strict test set</w:t>
      </w:r>
      <w:r w:rsidR="003F7962">
        <w:rPr>
          <w:rFonts w:ascii="Arial" w:eastAsia="华文楷体" w:hAnsi="Arial" w:cs="Arial"/>
        </w:rPr>
        <w:t xml:space="preserve"> (b) </w:t>
      </w:r>
      <w:r w:rsidR="003F7962" w:rsidRPr="00FC0C5A">
        <w:rPr>
          <w:rFonts w:ascii="Arial" w:eastAsia="华文楷体" w:hAnsi="Arial" w:cs="Arial"/>
        </w:rPr>
        <w:t>(N=</w:t>
      </w:r>
      <w:r w:rsidR="003F7962">
        <w:rPr>
          <w:rFonts w:ascii="Arial" w:eastAsia="华文楷体" w:hAnsi="Arial" w:cs="Arial"/>
        </w:rPr>
        <w:t>579</w:t>
      </w:r>
      <w:r w:rsidR="003F7962" w:rsidRPr="00FC0C5A">
        <w:rPr>
          <w:rFonts w:ascii="Arial" w:eastAsia="华文楷体" w:hAnsi="Arial" w:cs="Arial"/>
        </w:rPr>
        <w:t>)</w:t>
      </w:r>
      <w:r w:rsidR="00937D50" w:rsidRPr="00FC0C5A">
        <w:rPr>
          <w:rFonts w:ascii="Arial" w:eastAsia="华文楷体" w:hAnsi="Arial" w:cs="Arial"/>
        </w:rPr>
        <w:t xml:space="preserve">. </w:t>
      </w:r>
      <w:r w:rsidR="00937D50" w:rsidRPr="007F4A6F">
        <w:rPr>
          <w:rFonts w:ascii="Arial" w:eastAsia="华文楷体" w:hAnsi="Arial" w:cs="Arial"/>
        </w:rPr>
        <w:t>The color gradient</w:t>
      </w:r>
      <w:r w:rsidR="00937D50">
        <w:rPr>
          <w:rFonts w:ascii="Arial" w:eastAsia="华文楷体" w:hAnsi="Arial" w:cs="Arial"/>
        </w:rPr>
        <w:t xml:space="preserve"> represents the density of data points,</w:t>
      </w:r>
      <w:r w:rsidR="00937D50" w:rsidRPr="007F4A6F">
        <w:rPr>
          <w:rFonts w:ascii="Arial" w:eastAsia="华文楷体" w:hAnsi="Arial" w:cs="Arial"/>
        </w:rPr>
        <w:t xml:space="preserve"> rang</w:t>
      </w:r>
      <w:r w:rsidR="00937D50">
        <w:rPr>
          <w:rFonts w:ascii="Arial" w:eastAsia="华文楷体" w:hAnsi="Arial" w:cs="Arial"/>
        </w:rPr>
        <w:t>ing</w:t>
      </w:r>
      <w:r w:rsidR="00937D50" w:rsidRPr="007F4A6F">
        <w:rPr>
          <w:rFonts w:ascii="Arial" w:eastAsia="华文楷体" w:hAnsi="Arial" w:cs="Arial"/>
        </w:rPr>
        <w:t xml:space="preserve"> from blue (0</w:t>
      </w:r>
      <w:r w:rsidR="00937D50">
        <w:rPr>
          <w:rFonts w:ascii="Arial" w:eastAsia="华文楷体" w:hAnsi="Arial" w:cs="Arial"/>
        </w:rPr>
        <w:t>.02</w:t>
      </w:r>
      <w:r w:rsidR="00937D50" w:rsidRPr="007F4A6F">
        <w:rPr>
          <w:rFonts w:ascii="Arial" w:eastAsia="华文楷体" w:hAnsi="Arial" w:cs="Arial"/>
        </w:rPr>
        <w:t>) to red (</w:t>
      </w:r>
      <w:r w:rsidR="00572110">
        <w:rPr>
          <w:rFonts w:ascii="Arial" w:eastAsia="华文楷体" w:hAnsi="Arial" w:cs="Arial"/>
        </w:rPr>
        <w:t>1.9</w:t>
      </w:r>
      <w:r w:rsidR="00937D50">
        <w:rPr>
          <w:rFonts w:ascii="Arial" w:eastAsia="华文楷体" w:hAnsi="Arial" w:cs="Arial"/>
        </w:rPr>
        <w:t>8</w:t>
      </w:r>
      <w:r w:rsidR="005B6476">
        <w:rPr>
          <w:rFonts w:ascii="Arial" w:eastAsia="华文楷体" w:hAnsi="Arial" w:cs="Arial"/>
        </w:rPr>
        <w:t xml:space="preserve"> or 0.28</w:t>
      </w:r>
      <w:r w:rsidR="00937D50" w:rsidRPr="007F4A6F">
        <w:rPr>
          <w:rFonts w:ascii="Arial" w:eastAsia="华文楷体" w:hAnsi="Arial" w:cs="Arial"/>
        </w:rPr>
        <w:t>)</w:t>
      </w:r>
      <w:r w:rsidR="00937D50" w:rsidRPr="003C1A56">
        <w:rPr>
          <w:rFonts w:ascii="Arial" w:eastAsia="华文楷体" w:hAnsi="Arial" w:cs="Arial"/>
        </w:rPr>
        <w:t>.</w:t>
      </w:r>
      <w:r w:rsidR="00772392">
        <w:rPr>
          <w:rFonts w:ascii="Arial" w:eastAsia="华文楷体" w:hAnsi="Arial" w:cs="Arial"/>
        </w:rPr>
        <w:br w:type="page"/>
      </w:r>
    </w:p>
    <w:p w14:paraId="5D9C4AE7" w14:textId="242E490D" w:rsidR="004A04CF" w:rsidRPr="005F7045" w:rsidRDefault="008F7DA1" w:rsidP="00460941">
      <w:pPr>
        <w:rPr>
          <w:rFonts w:ascii="Arial" w:hAnsi="Arial" w:cs="Arial"/>
        </w:rPr>
      </w:pPr>
      <w:r w:rsidRPr="008F7DA1">
        <w:rPr>
          <w:rFonts w:ascii="Arial" w:hAnsi="Arial" w:cs="Arial"/>
          <w:noProof/>
        </w:rPr>
        <w:lastRenderedPageBreak/>
        <w:drawing>
          <wp:inline distT="0" distB="0" distL="0" distR="0" wp14:anchorId="1A528316" wp14:editId="49D927F8">
            <wp:extent cx="5274310" cy="4156075"/>
            <wp:effectExtent l="0" t="0" r="2540" b="0"/>
            <wp:docPr id="19" name="图片 18" descr="图形用户界面, 图表, 散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79EDB61-B809-4052-D285-34AA5C8DF5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图形用户界面, 图表, 散点图&#10;&#10;描述已自动生成">
                      <a:extLst>
                        <a:ext uri="{FF2B5EF4-FFF2-40B4-BE49-F238E27FC236}">
                          <a16:creationId xmlns:a16="http://schemas.microsoft.com/office/drawing/2014/main" id="{F79EDB61-B809-4052-D285-34AA5C8DF5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37731" w14:textId="66B1000D" w:rsidR="00AA4498" w:rsidRPr="00E91B1A" w:rsidRDefault="00801637" w:rsidP="00A15180">
      <w:pPr>
        <w:widowControl/>
        <w:rPr>
          <w:rFonts w:ascii="Arial" w:eastAsia="华文楷体" w:hAnsi="Arial" w:cs="Arial"/>
        </w:rPr>
      </w:pPr>
      <w:r w:rsidRPr="00801637">
        <w:rPr>
          <w:rFonts w:ascii="Arial" w:hAnsi="Arial" w:cs="Arial"/>
          <w:b/>
          <w:bCs/>
        </w:rPr>
        <w:t>Supplementary Figure 3.</w:t>
      </w:r>
      <w:r w:rsidRPr="00801637">
        <w:rPr>
          <w:rFonts w:ascii="Arial" w:hAnsi="Arial" w:cs="Arial"/>
        </w:rPr>
        <w:t xml:space="preserve"> </w:t>
      </w:r>
      <w:proofErr w:type="spellStart"/>
      <w:r w:rsidR="00EA581C">
        <w:rPr>
          <w:rFonts w:ascii="Arial" w:eastAsia="华文楷体" w:hAnsi="Arial" w:cs="Arial"/>
          <w:b/>
          <w:bCs/>
          <w:color w:val="000000" w:themeColor="text1"/>
        </w:rPr>
        <w:t>a</w:t>
      </w:r>
      <w:r w:rsidR="00EA581C">
        <w:rPr>
          <w:rFonts w:ascii="Arial" w:eastAsia="华文楷体" w:hAnsi="Arial" w:cs="Arial" w:hint="eastAsia"/>
          <w:b/>
          <w:bCs/>
          <w:color w:val="000000" w:themeColor="text1"/>
        </w:rPr>
        <w:t>,</w:t>
      </w:r>
      <w:r w:rsidR="00EA581C">
        <w:rPr>
          <w:rFonts w:ascii="Arial" w:eastAsia="华文楷体" w:hAnsi="Arial" w:cs="Arial"/>
          <w:b/>
          <w:bCs/>
          <w:color w:val="000000" w:themeColor="text1"/>
        </w:rPr>
        <w:t>b</w:t>
      </w:r>
      <w:proofErr w:type="spellEnd"/>
      <w:r w:rsidR="00EA581C">
        <w:rPr>
          <w:rFonts w:ascii="Arial" w:eastAsia="华文楷体" w:hAnsi="Arial" w:cs="Arial"/>
          <w:b/>
          <w:bCs/>
          <w:color w:val="000000" w:themeColor="text1"/>
        </w:rPr>
        <w:t>)</w:t>
      </w:r>
      <w:r w:rsidR="00EA581C" w:rsidRPr="00EA04A0">
        <w:rPr>
          <w:rFonts w:ascii="Arial" w:eastAsia="华文楷体" w:hAnsi="Arial" w:cs="Arial"/>
          <w:color w:val="000000" w:themeColor="text1"/>
        </w:rPr>
        <w:t xml:space="preserve"> </w:t>
      </w:r>
      <w:r w:rsidR="00EA581C" w:rsidRPr="00D06BB0">
        <w:rPr>
          <w:rFonts w:ascii="Arial" w:eastAsia="华文楷体" w:hAnsi="Arial" w:cs="Arial"/>
        </w:rPr>
        <w:t>Scatter plot illustrating the</w:t>
      </w:r>
      <w:r w:rsidR="00EA581C" w:rsidRPr="00EA6CFA">
        <w:rPr>
          <w:rFonts w:ascii="Arial" w:eastAsia="华文楷体" w:hAnsi="Arial" w:cs="Arial"/>
          <w:b/>
          <w:bCs/>
        </w:rPr>
        <w:t xml:space="preserve"> </w:t>
      </w:r>
      <w:r w:rsidR="00EA581C" w:rsidRPr="003C1A56">
        <w:rPr>
          <w:rFonts w:ascii="Arial" w:eastAsia="华文楷体" w:hAnsi="Arial" w:cs="Arial"/>
        </w:rPr>
        <w:t xml:space="preserve">Pearson coefficient correlation (PCC) between experimentally measured </w:t>
      </w:r>
      <w:proofErr w:type="spellStart"/>
      <w:r w:rsidR="00EA581C" w:rsidRPr="003C1A56">
        <w:rPr>
          <w:rFonts w:ascii="Arial" w:eastAsia="华文楷体" w:hAnsi="Arial" w:cs="Arial"/>
          <w:i/>
          <w:iCs/>
        </w:rPr>
        <w:t>k</w:t>
      </w:r>
      <w:r w:rsidR="00EA581C" w:rsidRPr="003C1A56">
        <w:rPr>
          <w:rFonts w:ascii="Arial" w:eastAsia="华文楷体" w:hAnsi="Arial" w:cs="Arial"/>
          <w:vertAlign w:val="subscript"/>
        </w:rPr>
        <w:t>cat</w:t>
      </w:r>
      <w:proofErr w:type="spellEnd"/>
      <w:r w:rsidR="00EA581C" w:rsidRPr="003C1A56">
        <w:rPr>
          <w:rFonts w:ascii="Arial" w:eastAsia="华文楷体" w:hAnsi="Arial" w:cs="Arial"/>
        </w:rPr>
        <w:t xml:space="preserve"> values</w:t>
      </w:r>
      <w:r w:rsidR="00EA581C">
        <w:rPr>
          <w:rFonts w:ascii="Arial" w:eastAsia="华文楷体" w:hAnsi="Arial" w:cs="Arial"/>
        </w:rPr>
        <w:t xml:space="preserve"> and predicted </w:t>
      </w:r>
      <w:proofErr w:type="spellStart"/>
      <w:r w:rsidR="00EA581C">
        <w:rPr>
          <w:rFonts w:ascii="Times New Roman" w:eastAsia="华文楷体" w:hAnsi="Times New Roman" w:cs="Times New Roman"/>
          <w:i/>
          <w:iCs/>
          <w:color w:val="000000" w:themeColor="text1"/>
        </w:rPr>
        <w:t>k</w:t>
      </w:r>
      <w:r w:rsidR="00EA581C" w:rsidRPr="00210531">
        <w:rPr>
          <w:rFonts w:ascii="Times New Roman" w:eastAsia="华文楷体" w:hAnsi="Times New Roman" w:cs="Times New Roman"/>
          <w:color w:val="000000" w:themeColor="text1"/>
          <w:vertAlign w:val="subscript"/>
        </w:rPr>
        <w:t>cat</w:t>
      </w:r>
      <w:proofErr w:type="spellEnd"/>
      <w:r w:rsidR="00EA581C">
        <w:rPr>
          <w:rFonts w:ascii="Arial" w:eastAsia="华文楷体" w:hAnsi="Arial" w:cs="Arial"/>
        </w:rPr>
        <w:t xml:space="preserve"> values</w:t>
      </w:r>
      <w:r w:rsidR="006E6B69">
        <w:rPr>
          <w:rFonts w:ascii="Arial" w:eastAsia="华文楷体" w:hAnsi="Arial" w:cs="Arial"/>
        </w:rPr>
        <w:t xml:space="preserve"> </w:t>
      </w:r>
      <w:r w:rsidR="006E6B69" w:rsidRPr="00801637">
        <w:rPr>
          <w:rFonts w:ascii="Arial" w:hAnsi="Arial" w:cs="Arial"/>
        </w:rPr>
        <w:t>enzymes</w:t>
      </w:r>
      <w:r w:rsidR="00EA581C">
        <w:rPr>
          <w:rFonts w:ascii="Arial" w:eastAsia="华文楷体" w:hAnsi="Arial" w:cs="Arial"/>
        </w:rPr>
        <w:t xml:space="preserve"> of </w:t>
      </w:r>
      <w:proofErr w:type="spellStart"/>
      <w:r w:rsidR="00EA581C">
        <w:rPr>
          <w:rFonts w:ascii="Arial" w:eastAsia="华文楷体" w:hAnsi="Arial" w:cs="Arial"/>
        </w:rPr>
        <w:t>PreKcat</w:t>
      </w:r>
      <w:proofErr w:type="spellEnd"/>
      <w:r w:rsidR="00EA581C" w:rsidRPr="003C1A56">
        <w:rPr>
          <w:rFonts w:ascii="Arial" w:eastAsia="华文楷体" w:hAnsi="Arial" w:cs="Arial"/>
        </w:rPr>
        <w:t xml:space="preserve"> </w:t>
      </w:r>
      <w:r w:rsidR="00EA581C">
        <w:rPr>
          <w:rFonts w:ascii="Arial" w:eastAsia="华文楷体" w:hAnsi="Arial" w:cs="Arial"/>
        </w:rPr>
        <w:t>for</w:t>
      </w:r>
      <w:r w:rsidR="00EA581C" w:rsidRPr="003C1A56">
        <w:rPr>
          <w:rFonts w:ascii="Arial" w:eastAsia="华文楷体" w:hAnsi="Arial" w:cs="Arial"/>
        </w:rPr>
        <w:t xml:space="preserve"> </w:t>
      </w:r>
      <w:r w:rsidR="00EA581C" w:rsidRPr="00920AD2">
        <w:rPr>
          <w:rFonts w:ascii="Arial" w:eastAsia="华文楷体" w:hAnsi="Arial" w:cs="Arial"/>
        </w:rPr>
        <w:t xml:space="preserve">the </w:t>
      </w:r>
      <w:r w:rsidR="007B700F" w:rsidRPr="00801637">
        <w:rPr>
          <w:rFonts w:ascii="Arial" w:hAnsi="Arial" w:cs="Arial"/>
        </w:rPr>
        <w:t>of wild-type</w:t>
      </w:r>
      <w:r w:rsidR="009B2D45">
        <w:rPr>
          <w:rFonts w:ascii="Arial" w:eastAsia="华文楷体" w:hAnsi="Arial" w:cs="Arial"/>
        </w:rPr>
        <w:t xml:space="preserve"> (a) </w:t>
      </w:r>
      <w:r w:rsidR="000C6FF9" w:rsidRPr="00801637">
        <w:rPr>
          <w:rFonts w:ascii="Arial" w:hAnsi="Arial" w:cs="Arial"/>
        </w:rPr>
        <w:t>(N=9,411)</w:t>
      </w:r>
      <w:r w:rsidR="007B700F">
        <w:rPr>
          <w:rFonts w:ascii="Arial" w:hAnsi="Arial" w:cs="Arial"/>
        </w:rPr>
        <w:t xml:space="preserve"> and </w:t>
      </w:r>
      <w:r w:rsidR="007B700F" w:rsidRPr="00801637">
        <w:rPr>
          <w:rFonts w:ascii="Arial" w:hAnsi="Arial" w:cs="Arial"/>
        </w:rPr>
        <w:t>mutated enzymes</w:t>
      </w:r>
      <w:r w:rsidR="009B2D45">
        <w:rPr>
          <w:rFonts w:ascii="Arial" w:eastAsia="华文楷体" w:hAnsi="Arial" w:cs="Arial"/>
        </w:rPr>
        <w:t xml:space="preserve"> (b) </w:t>
      </w:r>
      <w:r w:rsidR="00486484" w:rsidRPr="00801637">
        <w:rPr>
          <w:rFonts w:ascii="Arial" w:hAnsi="Arial" w:cs="Arial"/>
        </w:rPr>
        <w:t>(N=7,427)</w:t>
      </w:r>
      <w:r w:rsidR="000C6FF9">
        <w:rPr>
          <w:rFonts w:ascii="Arial" w:hAnsi="Arial" w:cs="Arial"/>
        </w:rPr>
        <w:t>.</w:t>
      </w:r>
      <w:r w:rsidR="004B4895">
        <w:rPr>
          <w:rFonts w:ascii="Arial" w:eastAsia="华文楷体" w:hAnsi="Arial" w:cs="Arial"/>
        </w:rPr>
        <w:t xml:space="preserve"> </w:t>
      </w:r>
      <w:r w:rsidR="00EA581C" w:rsidRPr="007F4A6F">
        <w:rPr>
          <w:rFonts w:ascii="Arial" w:eastAsia="华文楷体" w:hAnsi="Arial" w:cs="Arial"/>
        </w:rPr>
        <w:t>The color gradient</w:t>
      </w:r>
      <w:r w:rsidR="00EA581C">
        <w:rPr>
          <w:rFonts w:ascii="Arial" w:eastAsia="华文楷体" w:hAnsi="Arial" w:cs="Arial"/>
        </w:rPr>
        <w:t xml:space="preserve"> represents the density of data points,</w:t>
      </w:r>
      <w:r w:rsidR="00EA581C" w:rsidRPr="007F4A6F">
        <w:rPr>
          <w:rFonts w:ascii="Arial" w:eastAsia="华文楷体" w:hAnsi="Arial" w:cs="Arial"/>
        </w:rPr>
        <w:t xml:space="preserve"> rang</w:t>
      </w:r>
      <w:r w:rsidR="00EA581C">
        <w:rPr>
          <w:rFonts w:ascii="Arial" w:eastAsia="华文楷体" w:hAnsi="Arial" w:cs="Arial"/>
        </w:rPr>
        <w:t>ing</w:t>
      </w:r>
      <w:r w:rsidR="00EA581C" w:rsidRPr="007F4A6F">
        <w:rPr>
          <w:rFonts w:ascii="Arial" w:eastAsia="华文楷体" w:hAnsi="Arial" w:cs="Arial"/>
        </w:rPr>
        <w:t xml:space="preserve"> from blue (0</w:t>
      </w:r>
      <w:r w:rsidR="00EA581C">
        <w:rPr>
          <w:rFonts w:ascii="Arial" w:eastAsia="华文楷体" w:hAnsi="Arial" w:cs="Arial"/>
        </w:rPr>
        <w:t>.02</w:t>
      </w:r>
      <w:r w:rsidR="00EA581C" w:rsidRPr="007F4A6F">
        <w:rPr>
          <w:rFonts w:ascii="Arial" w:eastAsia="华文楷体" w:hAnsi="Arial" w:cs="Arial"/>
        </w:rPr>
        <w:t>) to red (</w:t>
      </w:r>
      <w:r w:rsidR="00EA581C">
        <w:rPr>
          <w:rFonts w:ascii="Arial" w:eastAsia="华文楷体" w:hAnsi="Arial" w:cs="Arial"/>
        </w:rPr>
        <w:t>1.98</w:t>
      </w:r>
      <w:r w:rsidR="00EA581C" w:rsidRPr="007F4A6F">
        <w:rPr>
          <w:rFonts w:ascii="Arial" w:eastAsia="华文楷体" w:hAnsi="Arial" w:cs="Arial"/>
        </w:rPr>
        <w:t>)</w:t>
      </w:r>
      <w:r w:rsidR="00EA581C" w:rsidRPr="003C1A56">
        <w:rPr>
          <w:rFonts w:ascii="Arial" w:eastAsia="华文楷体" w:hAnsi="Arial" w:cs="Arial"/>
        </w:rPr>
        <w:t>.</w:t>
      </w:r>
      <w:r w:rsidR="00E91B1A">
        <w:rPr>
          <w:rFonts w:ascii="Arial" w:eastAsia="华文楷体" w:hAnsi="Arial" w:cs="Arial" w:hint="eastAsia"/>
        </w:rPr>
        <w:t xml:space="preserve"> </w:t>
      </w:r>
      <w:r w:rsidR="00AA4498" w:rsidRPr="009D3E5B">
        <w:rPr>
          <w:rFonts w:ascii="Arial" w:hAnsi="Arial" w:cs="Arial" w:hint="eastAsia"/>
          <w:b/>
          <w:bCs/>
        </w:rPr>
        <w:t>c</w:t>
      </w:r>
      <w:r w:rsidR="00AA4498" w:rsidRPr="009D3E5B">
        <w:rPr>
          <w:rFonts w:ascii="Arial" w:hAnsi="Arial" w:cs="Arial"/>
          <w:b/>
          <w:bCs/>
        </w:rPr>
        <w:t>)</w:t>
      </w:r>
      <w:r w:rsidR="00AA4498">
        <w:rPr>
          <w:rFonts w:ascii="Arial" w:hAnsi="Arial" w:cs="Arial"/>
        </w:rPr>
        <w:t xml:space="preserve"> </w:t>
      </w:r>
      <w:r w:rsidR="00AA4498" w:rsidRPr="00801637">
        <w:rPr>
          <w:rFonts w:ascii="Arial" w:hAnsi="Arial" w:cs="Arial"/>
        </w:rPr>
        <w:t>The proportion of predicted accuracy (PPR)</w:t>
      </w:r>
      <w:r w:rsidR="00AA4498" w:rsidRPr="00AA4498">
        <w:rPr>
          <w:rFonts w:ascii="Arial" w:hAnsi="Arial" w:cs="Arial"/>
        </w:rPr>
        <w:t xml:space="preserve"> values on the test set of </w:t>
      </w:r>
      <w:proofErr w:type="spellStart"/>
      <w:r w:rsidR="00AA4498" w:rsidRPr="00AA4498">
        <w:rPr>
          <w:rFonts w:ascii="Arial" w:hAnsi="Arial" w:cs="Arial"/>
        </w:rPr>
        <w:t>DLKcat</w:t>
      </w:r>
      <w:proofErr w:type="spellEnd"/>
      <w:r w:rsidR="00AA4498" w:rsidRPr="00AA4498">
        <w:rPr>
          <w:rFonts w:ascii="Arial" w:hAnsi="Arial" w:cs="Arial"/>
        </w:rPr>
        <w:t xml:space="preserve"> and </w:t>
      </w:r>
      <w:proofErr w:type="spellStart"/>
      <w:r w:rsidR="00AA4498" w:rsidRPr="00AA4498">
        <w:rPr>
          <w:rFonts w:ascii="Arial" w:hAnsi="Arial" w:cs="Arial"/>
        </w:rPr>
        <w:t>PreKcat</w:t>
      </w:r>
      <w:proofErr w:type="spellEnd"/>
      <w:r w:rsidR="00AA4498" w:rsidRPr="00AA4498">
        <w:rPr>
          <w:rFonts w:ascii="Arial" w:hAnsi="Arial" w:cs="Arial"/>
        </w:rPr>
        <w:t xml:space="preserve">. Dark bars represent </w:t>
      </w:r>
      <w:r w:rsidR="00AD0847" w:rsidRPr="00801637">
        <w:rPr>
          <w:rFonts w:ascii="Arial" w:hAnsi="Arial" w:cs="Arial"/>
        </w:rPr>
        <w:t>PPR</w:t>
      </w:r>
      <w:r w:rsidR="00AA4498" w:rsidRPr="00AA4498">
        <w:rPr>
          <w:rFonts w:ascii="Arial" w:hAnsi="Arial" w:cs="Arial"/>
        </w:rPr>
        <w:t xml:space="preserve"> values of </w:t>
      </w:r>
      <w:proofErr w:type="spellStart"/>
      <w:r w:rsidR="00AA4498" w:rsidRPr="00AA4498">
        <w:rPr>
          <w:rFonts w:ascii="Arial" w:hAnsi="Arial" w:cs="Arial"/>
        </w:rPr>
        <w:t>DLKcat</w:t>
      </w:r>
      <w:proofErr w:type="spellEnd"/>
      <w:r w:rsidR="00AA4498" w:rsidRPr="00AA4498">
        <w:rPr>
          <w:rFonts w:ascii="Arial" w:hAnsi="Arial" w:cs="Arial"/>
        </w:rPr>
        <w:t xml:space="preserve"> and light bars for </w:t>
      </w:r>
      <w:proofErr w:type="spellStart"/>
      <w:r w:rsidR="00AA4498" w:rsidRPr="00AA4498">
        <w:rPr>
          <w:rFonts w:ascii="Arial" w:hAnsi="Arial" w:cs="Arial"/>
        </w:rPr>
        <w:t>PreKcat</w:t>
      </w:r>
      <w:proofErr w:type="spellEnd"/>
      <w:r w:rsidR="00AA4498" w:rsidRPr="00AA4498">
        <w:rPr>
          <w:rFonts w:ascii="Arial" w:hAnsi="Arial" w:cs="Arial"/>
        </w:rPr>
        <w:t>.</w:t>
      </w:r>
      <w:r w:rsidR="00B7339B">
        <w:rPr>
          <w:rFonts w:ascii="Arial" w:hAnsi="Arial" w:cs="Arial"/>
        </w:rPr>
        <w:t xml:space="preserve"> </w:t>
      </w:r>
      <w:r w:rsidR="00B7339B" w:rsidRPr="00801637">
        <w:rPr>
          <w:rFonts w:ascii="Arial" w:hAnsi="Arial" w:cs="Arial"/>
        </w:rPr>
        <w:t>PPR is defined as the proportion of predicted values consistent with the actual values.</w:t>
      </w:r>
      <w:r w:rsidR="001D25A3">
        <w:rPr>
          <w:rFonts w:ascii="Arial" w:hAnsi="Arial" w:cs="Arial" w:hint="eastAsia"/>
        </w:rPr>
        <w:t xml:space="preserve"> </w:t>
      </w:r>
      <w:r w:rsidR="00170593" w:rsidRPr="009D3E5B">
        <w:rPr>
          <w:rFonts w:ascii="Arial" w:hAnsi="Arial" w:cs="Arial"/>
          <w:b/>
          <w:bCs/>
        </w:rPr>
        <w:t>d)</w:t>
      </w:r>
      <w:r w:rsidR="00170593">
        <w:rPr>
          <w:rFonts w:ascii="Arial" w:hAnsi="Arial" w:cs="Arial"/>
        </w:rPr>
        <w:t xml:space="preserve"> </w:t>
      </w:r>
      <w:r w:rsidR="00170593" w:rsidRPr="00170593">
        <w:rPr>
          <w:rFonts w:ascii="Arial" w:hAnsi="Arial" w:cs="Arial"/>
        </w:rPr>
        <w:t xml:space="preserve">Comparison of the root mean square error (RMSE) between experimentally measured </w:t>
      </w:r>
      <w:proofErr w:type="spellStart"/>
      <w:r w:rsidR="00170593" w:rsidRPr="00170593">
        <w:rPr>
          <w:rFonts w:ascii="Arial" w:hAnsi="Arial" w:cs="Arial"/>
        </w:rPr>
        <w:t>kcat</w:t>
      </w:r>
      <w:proofErr w:type="spellEnd"/>
      <w:r w:rsidR="00170593" w:rsidRPr="00170593">
        <w:rPr>
          <w:rFonts w:ascii="Arial" w:hAnsi="Arial" w:cs="Arial"/>
        </w:rPr>
        <w:t xml:space="preserve"> values and predicted </w:t>
      </w:r>
      <w:proofErr w:type="spellStart"/>
      <w:r w:rsidR="00170593" w:rsidRPr="00EE3326">
        <w:rPr>
          <w:rFonts w:ascii="Arial" w:hAnsi="Arial" w:cs="Arial"/>
          <w:i/>
          <w:iCs/>
        </w:rPr>
        <w:t>k</w:t>
      </w:r>
      <w:r w:rsidR="00170593" w:rsidRPr="00EE3326">
        <w:rPr>
          <w:rFonts w:ascii="Arial" w:hAnsi="Arial" w:cs="Arial"/>
          <w:vertAlign w:val="subscript"/>
        </w:rPr>
        <w:t>cat</w:t>
      </w:r>
      <w:proofErr w:type="spellEnd"/>
      <w:r w:rsidR="00170593" w:rsidRPr="00170593">
        <w:rPr>
          <w:rFonts w:ascii="Arial" w:hAnsi="Arial" w:cs="Arial"/>
        </w:rPr>
        <w:t xml:space="preserve"> values of </w:t>
      </w:r>
      <w:proofErr w:type="spellStart"/>
      <w:r w:rsidR="00170593" w:rsidRPr="00170593">
        <w:rPr>
          <w:rFonts w:ascii="Arial" w:hAnsi="Arial" w:cs="Arial"/>
        </w:rPr>
        <w:t>DLKcat</w:t>
      </w:r>
      <w:proofErr w:type="spellEnd"/>
      <w:r w:rsidR="00170593" w:rsidRPr="00170593">
        <w:rPr>
          <w:rFonts w:ascii="Arial" w:hAnsi="Arial" w:cs="Arial"/>
        </w:rPr>
        <w:t xml:space="preserve"> and </w:t>
      </w:r>
      <w:proofErr w:type="spellStart"/>
      <w:r w:rsidR="00170593" w:rsidRPr="00170593">
        <w:rPr>
          <w:rFonts w:ascii="Arial" w:hAnsi="Arial" w:cs="Arial"/>
        </w:rPr>
        <w:t>PreKcat</w:t>
      </w:r>
      <w:proofErr w:type="spellEnd"/>
      <w:r w:rsidR="00170593" w:rsidRPr="00170593">
        <w:rPr>
          <w:rFonts w:ascii="Arial" w:hAnsi="Arial" w:cs="Arial"/>
        </w:rPr>
        <w:t xml:space="preserve"> for </w:t>
      </w:r>
      <w:proofErr w:type="spellStart"/>
      <w:r w:rsidR="00907B0C" w:rsidRPr="00907B0C">
        <w:rPr>
          <w:rFonts w:ascii="Arial" w:hAnsi="Arial" w:cs="Arial"/>
        </w:rPr>
        <w:t>pAcF</w:t>
      </w:r>
      <w:proofErr w:type="spellEnd"/>
      <w:r w:rsidR="00907B0C" w:rsidRPr="00907B0C">
        <w:rPr>
          <w:rFonts w:ascii="Arial" w:hAnsi="Arial" w:cs="Arial"/>
        </w:rPr>
        <w:t xml:space="preserve"> aminoacyl-tRNA synthetase and its variants</w:t>
      </w:r>
      <w:r w:rsidR="00170593" w:rsidRPr="00170593">
        <w:rPr>
          <w:rFonts w:ascii="Arial" w:hAnsi="Arial" w:cs="Arial"/>
        </w:rPr>
        <w:t xml:space="preserve">. Dark bars represent RMSE of </w:t>
      </w:r>
      <w:proofErr w:type="spellStart"/>
      <w:r w:rsidR="00170593" w:rsidRPr="00170593">
        <w:rPr>
          <w:rFonts w:ascii="Arial" w:hAnsi="Arial" w:cs="Arial"/>
        </w:rPr>
        <w:t>DLKcat</w:t>
      </w:r>
      <w:proofErr w:type="spellEnd"/>
      <w:r w:rsidR="00170593" w:rsidRPr="00170593">
        <w:rPr>
          <w:rFonts w:ascii="Arial" w:hAnsi="Arial" w:cs="Arial"/>
        </w:rPr>
        <w:t xml:space="preserve"> and light bars for </w:t>
      </w:r>
      <w:proofErr w:type="spellStart"/>
      <w:r w:rsidR="00170593" w:rsidRPr="00170593">
        <w:rPr>
          <w:rFonts w:ascii="Arial" w:hAnsi="Arial" w:cs="Arial"/>
        </w:rPr>
        <w:t>PreKcat</w:t>
      </w:r>
      <w:proofErr w:type="spellEnd"/>
      <w:r w:rsidR="00170593" w:rsidRPr="00170593">
        <w:rPr>
          <w:rFonts w:ascii="Arial" w:hAnsi="Arial" w:cs="Arial"/>
        </w:rPr>
        <w:t>.</w:t>
      </w:r>
    </w:p>
    <w:p w14:paraId="3223E181" w14:textId="2EB593EB" w:rsidR="00003ABA" w:rsidRPr="005F7045" w:rsidRDefault="00003ABA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06F8694E" w14:textId="77777777" w:rsidR="009209E1" w:rsidRPr="005F7045" w:rsidRDefault="009209E1" w:rsidP="000A6FB7">
      <w:pPr>
        <w:rPr>
          <w:rFonts w:ascii="Arial" w:hAnsi="Arial" w:cs="Arial"/>
        </w:rPr>
      </w:pPr>
    </w:p>
    <w:p w14:paraId="1EACB9FE" w14:textId="54DAEE8B" w:rsidR="00121CFC" w:rsidRPr="005F7045" w:rsidRDefault="00121CFC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drawing>
          <wp:inline distT="0" distB="0" distL="0" distR="0" wp14:anchorId="28F1F178" wp14:editId="72AA4327">
            <wp:extent cx="5274310" cy="2091055"/>
            <wp:effectExtent l="0" t="0" r="2540" b="4445"/>
            <wp:docPr id="1" name="图片 9" descr="图表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8B8211D-DBCE-82F2-01C3-B9BC3A54E8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图表, 直方图&#10;&#10;描述已自动生成">
                      <a:extLst>
                        <a:ext uri="{FF2B5EF4-FFF2-40B4-BE49-F238E27FC236}">
                          <a16:creationId xmlns:a16="http://schemas.microsoft.com/office/drawing/2014/main" id="{68B8211D-DBCE-82F2-01C3-B9BC3A54E8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E3FC2" w14:textId="38DEF095" w:rsidR="0005071F" w:rsidRPr="005F7045" w:rsidRDefault="004911D8" w:rsidP="000A6FB7">
      <w:pPr>
        <w:rPr>
          <w:rFonts w:ascii="Arial" w:hAnsi="Arial" w:cs="Arial"/>
        </w:rPr>
      </w:pPr>
      <w:r w:rsidRPr="001A104E">
        <w:rPr>
          <w:rFonts w:ascii="Arial" w:hAnsi="Arial" w:cs="Arial"/>
          <w:b/>
          <w:bCs/>
        </w:rPr>
        <w:t>Supplementary Figure 4. a)</w:t>
      </w:r>
      <w:r w:rsidRPr="005F70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Histogram of the d</w:t>
      </w:r>
      <w:r w:rsidRPr="005F7045">
        <w:rPr>
          <w:rFonts w:ascii="Arial" w:hAnsi="Arial" w:cs="Arial"/>
        </w:rPr>
        <w:t xml:space="preserve">istribution of pH values in the pH dataset. </w:t>
      </w:r>
      <w:r w:rsidRPr="001A104E">
        <w:rPr>
          <w:rFonts w:ascii="Arial" w:hAnsi="Arial" w:cs="Arial"/>
          <w:b/>
          <w:bCs/>
        </w:rPr>
        <w:t>b)</w:t>
      </w:r>
      <w:r w:rsidRPr="00DA0B5B">
        <w:rPr>
          <w:rFonts w:ascii="Arial" w:hAnsi="Arial" w:cs="Arial"/>
        </w:rPr>
        <w:t xml:space="preserve"> Histogram of the </w:t>
      </w:r>
      <w:r w:rsidRPr="005F7045">
        <w:rPr>
          <w:rFonts w:ascii="Arial" w:hAnsi="Arial" w:cs="Arial"/>
        </w:rPr>
        <w:t>Distribution of temperature values in the temperature dataset.</w:t>
      </w:r>
    </w:p>
    <w:p w14:paraId="45387D08" w14:textId="23216C4F" w:rsidR="00003ABA" w:rsidRPr="005F7045" w:rsidRDefault="00003ABA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5444D95B" w14:textId="77777777" w:rsidR="00003ABA" w:rsidRPr="005F7045" w:rsidRDefault="00003ABA" w:rsidP="000A6FB7">
      <w:pPr>
        <w:rPr>
          <w:rFonts w:ascii="Arial" w:hAnsi="Arial" w:cs="Arial"/>
        </w:rPr>
      </w:pPr>
    </w:p>
    <w:p w14:paraId="71602A00" w14:textId="7C822FF2" w:rsidR="00C16DEB" w:rsidRPr="005F7045" w:rsidRDefault="003D21CA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drawing>
          <wp:inline distT="0" distB="0" distL="0" distR="0" wp14:anchorId="16F6B2D1" wp14:editId="09C598C3">
            <wp:extent cx="5274310" cy="4064000"/>
            <wp:effectExtent l="0" t="0" r="2540" b="0"/>
            <wp:docPr id="17" name="图片 16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4E19C29-D967-2E64-9C70-4F0CDFD5FA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44E19C29-D967-2E64-9C70-4F0CDFD5FA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64D06" w14:textId="2E733071" w:rsidR="004B02DD" w:rsidRPr="004F6F1B" w:rsidRDefault="00985FCF" w:rsidP="000A6FB7">
      <w:pPr>
        <w:rPr>
          <w:rFonts w:ascii="Arial" w:eastAsia="华文楷体" w:hAnsi="Arial" w:cs="Arial"/>
        </w:rPr>
      </w:pPr>
      <w:r w:rsidRPr="005F7045">
        <w:rPr>
          <w:rFonts w:ascii="Arial" w:hAnsi="Arial" w:cs="Arial"/>
          <w:b/>
          <w:bCs/>
        </w:rPr>
        <w:t>Supplementary Figure 5.</w:t>
      </w:r>
      <w:r w:rsidRPr="005F7045">
        <w:rPr>
          <w:rFonts w:ascii="Arial" w:hAnsi="Arial" w:cs="Arial"/>
        </w:rPr>
        <w:t xml:space="preserve"> </w:t>
      </w:r>
      <w:proofErr w:type="spellStart"/>
      <w:r w:rsidR="00BC2240">
        <w:rPr>
          <w:rFonts w:ascii="Arial" w:hAnsi="Arial" w:cs="Arial"/>
          <w:b/>
          <w:bCs/>
        </w:rPr>
        <w:t>a,b</w:t>
      </w:r>
      <w:proofErr w:type="spellEnd"/>
      <w:r w:rsidRPr="005F7045">
        <w:rPr>
          <w:rFonts w:ascii="Arial" w:hAnsi="Arial" w:cs="Arial"/>
          <w:b/>
          <w:bCs/>
        </w:rPr>
        <w:t>)</w:t>
      </w:r>
      <w:r w:rsidRPr="005A1405">
        <w:rPr>
          <w:rFonts w:ascii="Arial" w:hAnsi="Arial" w:cs="Arial"/>
        </w:rPr>
        <w:t xml:space="preserve"> </w:t>
      </w:r>
      <w:r w:rsidR="005A1405">
        <w:rPr>
          <w:rFonts w:ascii="Arial" w:hAnsi="Arial" w:cs="Arial"/>
        </w:rPr>
        <w:t>R</w:t>
      </w:r>
      <w:r w:rsidR="005A1405" w:rsidRPr="005A1405">
        <w:rPr>
          <w:rFonts w:ascii="Arial" w:hAnsi="Arial" w:cs="Arial"/>
        </w:rPr>
        <w:t>oot mean square error (RMSE)</w:t>
      </w:r>
      <w:r w:rsidR="0083200D">
        <w:rPr>
          <w:rFonts w:ascii="Arial" w:hAnsi="Arial" w:cs="Arial"/>
        </w:rPr>
        <w:t xml:space="preserve"> (a)</w:t>
      </w:r>
      <w:r w:rsidR="005A1405">
        <w:rPr>
          <w:rFonts w:ascii="Arial" w:hAnsi="Arial" w:cs="Arial"/>
        </w:rPr>
        <w:t xml:space="preserve"> and </w:t>
      </w:r>
      <w:r w:rsidR="009079EB" w:rsidRPr="003C1A56">
        <w:rPr>
          <w:rFonts w:ascii="Arial" w:eastAsia="华文楷体" w:hAnsi="Arial" w:cs="Arial"/>
        </w:rPr>
        <w:t>Pearson coefficient correlation (PCC)</w:t>
      </w:r>
      <w:r w:rsidR="0083200D">
        <w:rPr>
          <w:rFonts w:ascii="Arial" w:eastAsia="华文楷体" w:hAnsi="Arial" w:cs="Arial"/>
        </w:rPr>
        <w:t xml:space="preserve"> </w:t>
      </w:r>
      <w:r w:rsidR="0083200D">
        <w:rPr>
          <w:rFonts w:ascii="Arial" w:hAnsi="Arial" w:cs="Arial"/>
        </w:rPr>
        <w:t>(b)</w:t>
      </w:r>
      <w:r w:rsidR="00385EB8" w:rsidRPr="00C1235D">
        <w:rPr>
          <w:rFonts w:ascii="Arial" w:eastAsia="华文楷体" w:hAnsi="Arial" w:cs="Arial"/>
        </w:rPr>
        <w:t xml:space="preserve"> value</w:t>
      </w:r>
      <w:r w:rsidR="00385EB8">
        <w:rPr>
          <w:rFonts w:ascii="Arial" w:eastAsia="华文楷体" w:hAnsi="Arial" w:cs="Arial" w:hint="eastAsia"/>
        </w:rPr>
        <w:t>s</w:t>
      </w:r>
      <w:r w:rsidR="00385EB8" w:rsidRPr="00C1235D">
        <w:rPr>
          <w:rFonts w:ascii="Arial" w:eastAsia="华文楷体" w:hAnsi="Arial" w:cs="Arial"/>
        </w:rPr>
        <w:t xml:space="preserve"> between </w:t>
      </w:r>
      <w:r w:rsidR="00385EB8" w:rsidRPr="003C1A56">
        <w:rPr>
          <w:rFonts w:ascii="Arial" w:eastAsia="华文楷体" w:hAnsi="Arial" w:cs="Arial"/>
        </w:rPr>
        <w:t xml:space="preserve">experimentally measured </w:t>
      </w:r>
      <w:proofErr w:type="spellStart"/>
      <w:r w:rsidR="00385EB8" w:rsidRPr="003C1A56">
        <w:rPr>
          <w:rFonts w:ascii="Arial" w:eastAsia="华文楷体" w:hAnsi="Arial" w:cs="Arial"/>
          <w:i/>
          <w:iCs/>
        </w:rPr>
        <w:t>k</w:t>
      </w:r>
      <w:r w:rsidR="00385EB8" w:rsidRPr="003C1A56">
        <w:rPr>
          <w:rFonts w:ascii="Arial" w:eastAsia="华文楷体" w:hAnsi="Arial" w:cs="Arial"/>
          <w:vertAlign w:val="subscript"/>
        </w:rPr>
        <w:t>cat</w:t>
      </w:r>
      <w:proofErr w:type="spellEnd"/>
      <w:r w:rsidR="00385EB8" w:rsidRPr="003C1A56">
        <w:rPr>
          <w:rFonts w:ascii="Arial" w:eastAsia="华文楷体" w:hAnsi="Arial" w:cs="Arial"/>
        </w:rPr>
        <w:t xml:space="preserve"> values</w:t>
      </w:r>
      <w:r w:rsidR="00385EB8">
        <w:rPr>
          <w:rFonts w:ascii="Arial" w:eastAsia="华文楷体" w:hAnsi="Arial" w:cs="Arial"/>
        </w:rPr>
        <w:t xml:space="preserve"> and predicted </w:t>
      </w:r>
      <w:proofErr w:type="spellStart"/>
      <w:r w:rsidR="00385EB8">
        <w:rPr>
          <w:rFonts w:ascii="Times New Roman" w:eastAsia="华文楷体" w:hAnsi="Times New Roman" w:cs="Times New Roman"/>
          <w:i/>
          <w:iCs/>
          <w:color w:val="000000" w:themeColor="text1"/>
        </w:rPr>
        <w:t>k</w:t>
      </w:r>
      <w:r w:rsidR="00385EB8" w:rsidRPr="00210531">
        <w:rPr>
          <w:rFonts w:ascii="Times New Roman" w:eastAsia="华文楷体" w:hAnsi="Times New Roman" w:cs="Times New Roman"/>
          <w:color w:val="000000" w:themeColor="text1"/>
          <w:vertAlign w:val="subscript"/>
        </w:rPr>
        <w:t>cat</w:t>
      </w:r>
      <w:proofErr w:type="spellEnd"/>
      <w:r w:rsidR="00385EB8">
        <w:rPr>
          <w:rFonts w:ascii="Arial" w:eastAsia="华文楷体" w:hAnsi="Arial" w:cs="Arial"/>
        </w:rPr>
        <w:t xml:space="preserve"> values </w:t>
      </w:r>
      <w:r w:rsidR="00385EB8" w:rsidRPr="00C1235D">
        <w:rPr>
          <w:rFonts w:ascii="Arial" w:eastAsia="华文楷体" w:hAnsi="Arial" w:cs="Arial"/>
        </w:rPr>
        <w:t xml:space="preserve">on </w:t>
      </w:r>
      <w:r w:rsidR="00385EB8">
        <w:rPr>
          <w:rFonts w:ascii="Arial" w:eastAsia="华文楷体" w:hAnsi="Arial" w:cs="Arial"/>
        </w:rPr>
        <w:t xml:space="preserve">pH and temperature </w:t>
      </w:r>
      <w:r w:rsidR="00385EB8" w:rsidRPr="00C1235D">
        <w:rPr>
          <w:rFonts w:ascii="Arial" w:eastAsia="华文楷体" w:hAnsi="Arial" w:cs="Arial"/>
        </w:rPr>
        <w:t>test set</w:t>
      </w:r>
      <w:r w:rsidR="00385EB8">
        <w:rPr>
          <w:rFonts w:ascii="Arial" w:eastAsia="华文楷体" w:hAnsi="Arial" w:cs="Arial"/>
        </w:rPr>
        <w:t>s of</w:t>
      </w:r>
      <w:r w:rsidR="00385EB8">
        <w:rPr>
          <w:rFonts w:ascii="Arial" w:eastAsia="华文楷体" w:hAnsi="Arial" w:cs="Arial" w:hint="eastAsia"/>
        </w:rPr>
        <w:t xml:space="preserve"> </w:t>
      </w:r>
      <w:r w:rsidR="00385EB8" w:rsidRPr="00C1235D">
        <w:rPr>
          <w:rFonts w:ascii="Arial" w:eastAsia="华文楷体" w:hAnsi="Arial" w:cs="Arial"/>
        </w:rPr>
        <w:t>EF-</w:t>
      </w:r>
      <w:proofErr w:type="spellStart"/>
      <w:r w:rsidR="00385EB8" w:rsidRPr="00C1235D">
        <w:rPr>
          <w:rFonts w:ascii="Arial" w:eastAsia="华文楷体" w:hAnsi="Arial" w:cs="Arial"/>
        </w:rPr>
        <w:t>PreKcat</w:t>
      </w:r>
      <w:proofErr w:type="spellEnd"/>
      <w:r w:rsidR="00385EB8" w:rsidRPr="00C1235D">
        <w:rPr>
          <w:rFonts w:ascii="Arial" w:eastAsia="华文楷体" w:hAnsi="Arial" w:cs="Arial"/>
        </w:rPr>
        <w:t xml:space="preserve">, Revised </w:t>
      </w:r>
      <w:proofErr w:type="spellStart"/>
      <w:r w:rsidR="00385EB8" w:rsidRPr="00C1235D">
        <w:rPr>
          <w:rFonts w:ascii="Arial" w:eastAsia="华文楷体" w:hAnsi="Arial" w:cs="Arial"/>
        </w:rPr>
        <w:t>PreKcat</w:t>
      </w:r>
      <w:proofErr w:type="spellEnd"/>
      <w:r w:rsidR="00385EB8" w:rsidRPr="00C1235D">
        <w:rPr>
          <w:rFonts w:ascii="Arial" w:eastAsia="华文楷体" w:hAnsi="Arial" w:cs="Arial"/>
        </w:rPr>
        <w:t xml:space="preserve"> and </w:t>
      </w:r>
      <w:proofErr w:type="spellStart"/>
      <w:r w:rsidR="00385EB8" w:rsidRPr="00C1235D">
        <w:rPr>
          <w:rFonts w:ascii="Arial" w:eastAsia="华文楷体" w:hAnsi="Arial" w:cs="Arial"/>
        </w:rPr>
        <w:t>PreKcat</w:t>
      </w:r>
      <w:proofErr w:type="spellEnd"/>
      <w:r w:rsidR="00385EB8">
        <w:rPr>
          <w:rFonts w:ascii="Arial" w:eastAsia="华文楷体" w:hAnsi="Arial" w:cs="Arial"/>
        </w:rPr>
        <w:t>.</w:t>
      </w:r>
      <w:r w:rsidR="00385EB8" w:rsidRPr="00C1235D">
        <w:rPr>
          <w:rFonts w:ascii="Arial" w:eastAsia="华文楷体" w:hAnsi="Arial" w:cs="Arial"/>
        </w:rPr>
        <w:t xml:space="preserve"> </w:t>
      </w:r>
      <w:r w:rsidR="00385EB8" w:rsidRPr="0070189E">
        <w:rPr>
          <w:rFonts w:ascii="Arial" w:eastAsia="华文楷体" w:hAnsi="Arial" w:cs="Arial"/>
        </w:rPr>
        <w:t xml:space="preserve">Light bars represent </w:t>
      </w:r>
      <w:r w:rsidR="000848D6" w:rsidRPr="000848D6">
        <w:rPr>
          <w:rFonts w:ascii="Arial" w:eastAsia="华文楷体" w:hAnsi="Arial" w:cs="Arial"/>
        </w:rPr>
        <w:t>values</w:t>
      </w:r>
      <w:r w:rsidR="00385EB8" w:rsidRPr="0070189E">
        <w:rPr>
          <w:rFonts w:ascii="Arial" w:eastAsia="华文楷体" w:hAnsi="Arial" w:cs="Arial"/>
        </w:rPr>
        <w:t xml:space="preserve"> of EF-</w:t>
      </w:r>
      <w:proofErr w:type="spellStart"/>
      <w:r w:rsidR="00385EB8" w:rsidRPr="0070189E">
        <w:rPr>
          <w:rFonts w:ascii="Arial" w:eastAsia="华文楷体" w:hAnsi="Arial" w:cs="Arial"/>
        </w:rPr>
        <w:t>PreKcat</w:t>
      </w:r>
      <w:proofErr w:type="spellEnd"/>
      <w:r w:rsidR="00385EB8" w:rsidRPr="0070189E">
        <w:rPr>
          <w:rFonts w:ascii="Arial" w:eastAsia="华文楷体" w:hAnsi="Arial" w:cs="Arial"/>
        </w:rPr>
        <w:t xml:space="preserve">, dark bars for Revised </w:t>
      </w:r>
      <w:proofErr w:type="spellStart"/>
      <w:r w:rsidR="00385EB8" w:rsidRPr="0070189E">
        <w:rPr>
          <w:rFonts w:ascii="Arial" w:eastAsia="华文楷体" w:hAnsi="Arial" w:cs="Arial"/>
        </w:rPr>
        <w:t>PreKcat</w:t>
      </w:r>
      <w:proofErr w:type="spellEnd"/>
      <w:r w:rsidR="00385EB8" w:rsidRPr="0070189E">
        <w:rPr>
          <w:rFonts w:ascii="Arial" w:eastAsia="华文楷体" w:hAnsi="Arial" w:cs="Arial"/>
        </w:rPr>
        <w:t xml:space="preserve"> and darkish bars for </w:t>
      </w:r>
      <w:proofErr w:type="spellStart"/>
      <w:r w:rsidR="00385EB8" w:rsidRPr="0070189E">
        <w:rPr>
          <w:rFonts w:ascii="Arial" w:eastAsia="华文楷体" w:hAnsi="Arial" w:cs="Arial"/>
        </w:rPr>
        <w:t>PreKcat</w:t>
      </w:r>
      <w:proofErr w:type="spellEnd"/>
      <w:r w:rsidR="00385EB8" w:rsidRPr="0070189E">
        <w:rPr>
          <w:rFonts w:ascii="Arial" w:eastAsia="华文楷体" w:hAnsi="Arial" w:cs="Arial"/>
        </w:rPr>
        <w:t>.</w:t>
      </w:r>
      <w:r w:rsidR="00E64BDB">
        <w:rPr>
          <w:rFonts w:ascii="Arial" w:eastAsia="华文楷体" w:hAnsi="Arial" w:cs="Arial" w:hint="eastAsia"/>
        </w:rPr>
        <w:t xml:space="preserve"> </w:t>
      </w:r>
      <w:proofErr w:type="spellStart"/>
      <w:r w:rsidR="00F96A86">
        <w:rPr>
          <w:rFonts w:ascii="Arial" w:hAnsi="Arial" w:cs="Arial"/>
          <w:b/>
          <w:bCs/>
        </w:rPr>
        <w:t>c,d</w:t>
      </w:r>
      <w:proofErr w:type="spellEnd"/>
      <w:r w:rsidR="00F96A86" w:rsidRPr="005F7045">
        <w:rPr>
          <w:rFonts w:ascii="Arial" w:hAnsi="Arial" w:cs="Arial"/>
          <w:b/>
          <w:bCs/>
        </w:rPr>
        <w:t>)</w:t>
      </w:r>
      <w:r w:rsidR="00F96A86" w:rsidRPr="005A1405">
        <w:rPr>
          <w:rFonts w:ascii="Arial" w:hAnsi="Arial" w:cs="Arial"/>
        </w:rPr>
        <w:t xml:space="preserve"> RMSE</w:t>
      </w:r>
      <w:r w:rsidR="00F96A86">
        <w:rPr>
          <w:rFonts w:ascii="Arial" w:hAnsi="Arial" w:cs="Arial"/>
        </w:rPr>
        <w:t xml:space="preserve"> (</w:t>
      </w:r>
      <w:r w:rsidR="0078201D">
        <w:rPr>
          <w:rFonts w:ascii="Arial" w:hAnsi="Arial" w:cs="Arial"/>
        </w:rPr>
        <w:t>c</w:t>
      </w:r>
      <w:r w:rsidR="00F96A86">
        <w:rPr>
          <w:rFonts w:ascii="Arial" w:hAnsi="Arial" w:cs="Arial"/>
        </w:rPr>
        <w:t xml:space="preserve">) and </w:t>
      </w:r>
      <w:r w:rsidR="00F96A86" w:rsidRPr="003C1A56">
        <w:rPr>
          <w:rFonts w:ascii="Arial" w:eastAsia="华文楷体" w:hAnsi="Arial" w:cs="Arial"/>
        </w:rPr>
        <w:t>PCC</w:t>
      </w:r>
      <w:r w:rsidR="00F96A86">
        <w:rPr>
          <w:rFonts w:ascii="Arial" w:eastAsia="华文楷体" w:hAnsi="Arial" w:cs="Arial"/>
        </w:rPr>
        <w:t xml:space="preserve"> </w:t>
      </w:r>
      <w:r w:rsidR="00F96A86">
        <w:rPr>
          <w:rFonts w:ascii="Arial" w:hAnsi="Arial" w:cs="Arial"/>
        </w:rPr>
        <w:t>(</w:t>
      </w:r>
      <w:r w:rsidR="0078201D">
        <w:rPr>
          <w:rFonts w:ascii="Arial" w:hAnsi="Arial" w:cs="Arial"/>
        </w:rPr>
        <w:t>d</w:t>
      </w:r>
      <w:r w:rsidR="00F96A86">
        <w:rPr>
          <w:rFonts w:ascii="Arial" w:hAnsi="Arial" w:cs="Arial"/>
        </w:rPr>
        <w:t>)</w:t>
      </w:r>
      <w:r w:rsidR="00F96A86" w:rsidRPr="00C1235D">
        <w:rPr>
          <w:rFonts w:ascii="Arial" w:eastAsia="华文楷体" w:hAnsi="Arial" w:cs="Arial"/>
        </w:rPr>
        <w:t xml:space="preserve"> value</w:t>
      </w:r>
      <w:r w:rsidR="00F96A86">
        <w:rPr>
          <w:rFonts w:ascii="Arial" w:eastAsia="华文楷体" w:hAnsi="Arial" w:cs="Arial" w:hint="eastAsia"/>
        </w:rPr>
        <w:t>s</w:t>
      </w:r>
      <w:r w:rsidR="00F96A86" w:rsidRPr="00C1235D">
        <w:rPr>
          <w:rFonts w:ascii="Arial" w:eastAsia="华文楷体" w:hAnsi="Arial" w:cs="Arial"/>
        </w:rPr>
        <w:t xml:space="preserve"> between </w:t>
      </w:r>
      <w:r w:rsidR="00F96A86" w:rsidRPr="003C1A56">
        <w:rPr>
          <w:rFonts w:ascii="Arial" w:eastAsia="华文楷体" w:hAnsi="Arial" w:cs="Arial"/>
        </w:rPr>
        <w:t xml:space="preserve">experimentally measured </w:t>
      </w:r>
      <w:proofErr w:type="spellStart"/>
      <w:r w:rsidR="00F96A86" w:rsidRPr="003C1A56">
        <w:rPr>
          <w:rFonts w:ascii="Arial" w:eastAsia="华文楷体" w:hAnsi="Arial" w:cs="Arial"/>
          <w:i/>
          <w:iCs/>
        </w:rPr>
        <w:t>k</w:t>
      </w:r>
      <w:r w:rsidR="00F96A86" w:rsidRPr="003C1A56">
        <w:rPr>
          <w:rFonts w:ascii="Arial" w:eastAsia="华文楷体" w:hAnsi="Arial" w:cs="Arial"/>
          <w:vertAlign w:val="subscript"/>
        </w:rPr>
        <w:t>cat</w:t>
      </w:r>
      <w:proofErr w:type="spellEnd"/>
      <w:r w:rsidR="00F96A86" w:rsidRPr="003C1A56">
        <w:rPr>
          <w:rFonts w:ascii="Arial" w:eastAsia="华文楷体" w:hAnsi="Arial" w:cs="Arial"/>
        </w:rPr>
        <w:t xml:space="preserve"> values</w:t>
      </w:r>
      <w:r w:rsidR="00F96A86">
        <w:rPr>
          <w:rFonts w:ascii="Arial" w:eastAsia="华文楷体" w:hAnsi="Arial" w:cs="Arial"/>
        </w:rPr>
        <w:t xml:space="preserve"> and predicted </w:t>
      </w:r>
      <w:proofErr w:type="spellStart"/>
      <w:r w:rsidR="00F96A86">
        <w:rPr>
          <w:rFonts w:ascii="Times New Roman" w:eastAsia="华文楷体" w:hAnsi="Times New Roman" w:cs="Times New Roman"/>
          <w:i/>
          <w:iCs/>
          <w:color w:val="000000" w:themeColor="text1"/>
        </w:rPr>
        <w:t>k</w:t>
      </w:r>
      <w:r w:rsidR="00F96A86" w:rsidRPr="00210531">
        <w:rPr>
          <w:rFonts w:ascii="Times New Roman" w:eastAsia="华文楷体" w:hAnsi="Times New Roman" w:cs="Times New Roman"/>
          <w:color w:val="000000" w:themeColor="text1"/>
          <w:vertAlign w:val="subscript"/>
        </w:rPr>
        <w:t>cat</w:t>
      </w:r>
      <w:proofErr w:type="spellEnd"/>
      <w:r w:rsidR="00F96A86">
        <w:rPr>
          <w:rFonts w:ascii="Arial" w:eastAsia="华文楷体" w:hAnsi="Arial" w:cs="Arial"/>
        </w:rPr>
        <w:t xml:space="preserve"> values </w:t>
      </w:r>
      <w:r w:rsidR="00F96A86" w:rsidRPr="00C1235D">
        <w:rPr>
          <w:rFonts w:ascii="Arial" w:eastAsia="华文楷体" w:hAnsi="Arial" w:cs="Arial"/>
        </w:rPr>
        <w:t xml:space="preserve">on </w:t>
      </w:r>
      <w:r w:rsidR="0089380E" w:rsidRPr="005F7045">
        <w:rPr>
          <w:rFonts w:ascii="Arial" w:hAnsi="Arial" w:cs="Arial"/>
        </w:rPr>
        <w:t>more strict</w:t>
      </w:r>
      <w:r w:rsidR="00CD3577">
        <w:rPr>
          <w:rFonts w:ascii="Arial" w:hAnsi="Arial" w:cs="Arial"/>
        </w:rPr>
        <w:t xml:space="preserve"> </w:t>
      </w:r>
      <w:r w:rsidR="00CD3577">
        <w:rPr>
          <w:rFonts w:ascii="Arial" w:eastAsia="华文楷体" w:hAnsi="Arial" w:cs="Arial"/>
        </w:rPr>
        <w:t>pH and temperature</w:t>
      </w:r>
      <w:r w:rsidR="0089380E" w:rsidRPr="00C1235D">
        <w:rPr>
          <w:rFonts w:ascii="Arial" w:eastAsia="华文楷体" w:hAnsi="Arial" w:cs="Arial"/>
        </w:rPr>
        <w:t xml:space="preserve"> </w:t>
      </w:r>
      <w:r w:rsidR="00F96A86" w:rsidRPr="00C1235D">
        <w:rPr>
          <w:rFonts w:ascii="Arial" w:eastAsia="华文楷体" w:hAnsi="Arial" w:cs="Arial"/>
        </w:rPr>
        <w:t>test set</w:t>
      </w:r>
      <w:r w:rsidR="00F96A86">
        <w:rPr>
          <w:rFonts w:ascii="Arial" w:eastAsia="华文楷体" w:hAnsi="Arial" w:cs="Arial"/>
        </w:rPr>
        <w:t>s of</w:t>
      </w:r>
      <w:r w:rsidR="00F96A86">
        <w:rPr>
          <w:rFonts w:ascii="Arial" w:eastAsia="华文楷体" w:hAnsi="Arial" w:cs="Arial" w:hint="eastAsia"/>
        </w:rPr>
        <w:t xml:space="preserve"> </w:t>
      </w:r>
      <w:r w:rsidR="00F96A86" w:rsidRPr="00C1235D">
        <w:rPr>
          <w:rFonts w:ascii="Arial" w:eastAsia="华文楷体" w:hAnsi="Arial" w:cs="Arial"/>
        </w:rPr>
        <w:t>EF-</w:t>
      </w:r>
      <w:proofErr w:type="spellStart"/>
      <w:r w:rsidR="00F96A86" w:rsidRPr="00C1235D">
        <w:rPr>
          <w:rFonts w:ascii="Arial" w:eastAsia="华文楷体" w:hAnsi="Arial" w:cs="Arial"/>
        </w:rPr>
        <w:t>PreKcat</w:t>
      </w:r>
      <w:proofErr w:type="spellEnd"/>
      <w:r w:rsidR="00F96A86" w:rsidRPr="00C1235D">
        <w:rPr>
          <w:rFonts w:ascii="Arial" w:eastAsia="华文楷体" w:hAnsi="Arial" w:cs="Arial"/>
        </w:rPr>
        <w:t xml:space="preserve">, Revised </w:t>
      </w:r>
      <w:proofErr w:type="spellStart"/>
      <w:r w:rsidR="00F96A86" w:rsidRPr="00C1235D">
        <w:rPr>
          <w:rFonts w:ascii="Arial" w:eastAsia="华文楷体" w:hAnsi="Arial" w:cs="Arial"/>
        </w:rPr>
        <w:t>PreKcat</w:t>
      </w:r>
      <w:proofErr w:type="spellEnd"/>
      <w:r w:rsidR="00F96A86" w:rsidRPr="00C1235D">
        <w:rPr>
          <w:rFonts w:ascii="Arial" w:eastAsia="华文楷体" w:hAnsi="Arial" w:cs="Arial"/>
        </w:rPr>
        <w:t xml:space="preserve"> and </w:t>
      </w:r>
      <w:proofErr w:type="spellStart"/>
      <w:r w:rsidR="00F96A86" w:rsidRPr="00C1235D">
        <w:rPr>
          <w:rFonts w:ascii="Arial" w:eastAsia="华文楷体" w:hAnsi="Arial" w:cs="Arial"/>
        </w:rPr>
        <w:t>PreKcat</w:t>
      </w:r>
      <w:proofErr w:type="spellEnd"/>
      <w:r w:rsidR="00F96A86">
        <w:rPr>
          <w:rFonts w:ascii="Arial" w:eastAsia="华文楷体" w:hAnsi="Arial" w:cs="Arial"/>
        </w:rPr>
        <w:t>.</w:t>
      </w:r>
      <w:r w:rsidR="00F96A86" w:rsidRPr="00C1235D">
        <w:rPr>
          <w:rFonts w:ascii="Arial" w:eastAsia="华文楷体" w:hAnsi="Arial" w:cs="Arial"/>
        </w:rPr>
        <w:t xml:space="preserve"> </w:t>
      </w:r>
      <w:r w:rsidR="00F96A86" w:rsidRPr="0070189E">
        <w:rPr>
          <w:rFonts w:ascii="Arial" w:eastAsia="华文楷体" w:hAnsi="Arial" w:cs="Arial"/>
        </w:rPr>
        <w:t xml:space="preserve">Light bars represent </w:t>
      </w:r>
      <w:r w:rsidR="00F96A86" w:rsidRPr="000848D6">
        <w:rPr>
          <w:rFonts w:ascii="Arial" w:eastAsia="华文楷体" w:hAnsi="Arial" w:cs="Arial"/>
        </w:rPr>
        <w:t>values</w:t>
      </w:r>
      <w:r w:rsidR="00F96A86" w:rsidRPr="0070189E">
        <w:rPr>
          <w:rFonts w:ascii="Arial" w:eastAsia="华文楷体" w:hAnsi="Arial" w:cs="Arial"/>
        </w:rPr>
        <w:t xml:space="preserve"> of EF-</w:t>
      </w:r>
      <w:proofErr w:type="spellStart"/>
      <w:r w:rsidR="00F96A86" w:rsidRPr="0070189E">
        <w:rPr>
          <w:rFonts w:ascii="Arial" w:eastAsia="华文楷体" w:hAnsi="Arial" w:cs="Arial"/>
        </w:rPr>
        <w:t>PreKcat</w:t>
      </w:r>
      <w:proofErr w:type="spellEnd"/>
      <w:r w:rsidR="00F96A86" w:rsidRPr="0070189E">
        <w:rPr>
          <w:rFonts w:ascii="Arial" w:eastAsia="华文楷体" w:hAnsi="Arial" w:cs="Arial"/>
        </w:rPr>
        <w:t xml:space="preserve">, dark bars for Revised </w:t>
      </w:r>
      <w:proofErr w:type="spellStart"/>
      <w:r w:rsidR="00F96A86" w:rsidRPr="0070189E">
        <w:rPr>
          <w:rFonts w:ascii="Arial" w:eastAsia="华文楷体" w:hAnsi="Arial" w:cs="Arial"/>
        </w:rPr>
        <w:t>PreKcat</w:t>
      </w:r>
      <w:proofErr w:type="spellEnd"/>
      <w:r w:rsidR="00F96A86" w:rsidRPr="0070189E">
        <w:rPr>
          <w:rFonts w:ascii="Arial" w:eastAsia="华文楷体" w:hAnsi="Arial" w:cs="Arial"/>
        </w:rPr>
        <w:t xml:space="preserve"> and darkish bars for </w:t>
      </w:r>
      <w:proofErr w:type="spellStart"/>
      <w:r w:rsidR="00F96A86" w:rsidRPr="0070189E">
        <w:rPr>
          <w:rFonts w:ascii="Arial" w:eastAsia="华文楷体" w:hAnsi="Arial" w:cs="Arial"/>
        </w:rPr>
        <w:t>PreKcat</w:t>
      </w:r>
      <w:proofErr w:type="spellEnd"/>
      <w:r w:rsidR="00F96A86" w:rsidRPr="0070189E">
        <w:rPr>
          <w:rFonts w:ascii="Arial" w:eastAsia="华文楷体" w:hAnsi="Arial" w:cs="Arial"/>
        </w:rPr>
        <w:t>.</w:t>
      </w:r>
    </w:p>
    <w:p w14:paraId="2B4035D7" w14:textId="77777777" w:rsidR="009435E7" w:rsidRDefault="009435E7">
      <w:pPr>
        <w:widowControl/>
        <w:jc w:val="left"/>
        <w:rPr>
          <w:rFonts w:ascii="Arial" w:hAnsi="Arial" w:cs="Arial"/>
        </w:rPr>
      </w:pPr>
    </w:p>
    <w:p w14:paraId="05DDC184" w14:textId="19173B07" w:rsidR="00E741D6" w:rsidRPr="005F7045" w:rsidRDefault="00E741D6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1A667E65" w14:textId="47B2CE5E" w:rsidR="00D7587B" w:rsidRPr="005F7045" w:rsidRDefault="00EC66F6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095FAA3D" wp14:editId="2D2407A1">
            <wp:extent cx="5274310" cy="2637155"/>
            <wp:effectExtent l="0" t="0" r="2540" b="0"/>
            <wp:docPr id="4" name="图片 3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8750095-CE99-751C-99F9-33BE1D2B3E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38750095-CE99-751C-99F9-33BE1D2B3E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3CD08" w14:textId="5459EE8F" w:rsidR="000D10D4" w:rsidRPr="005F7045" w:rsidRDefault="004E6FBA" w:rsidP="000A6FB7">
      <w:pPr>
        <w:rPr>
          <w:rFonts w:ascii="Arial" w:hAnsi="Arial" w:cs="Arial"/>
        </w:rPr>
      </w:pPr>
      <w:r w:rsidRPr="00BB0BAC">
        <w:rPr>
          <w:rFonts w:ascii="Arial" w:hAnsi="Arial" w:cs="Arial"/>
          <w:b/>
          <w:bCs/>
        </w:rPr>
        <w:t xml:space="preserve">Supplementary Figure 6. </w:t>
      </w:r>
      <w:r w:rsidRPr="005F7045">
        <w:rPr>
          <w:rFonts w:ascii="Arial" w:hAnsi="Arial" w:cs="Arial"/>
        </w:rPr>
        <w:t>Prediction error</w:t>
      </w:r>
      <w:r>
        <w:rPr>
          <w:rFonts w:ascii="Arial" w:hAnsi="Arial" w:cs="Arial"/>
        </w:rPr>
        <w:t>s (MAE and RMSE)</w:t>
      </w:r>
      <w:r w:rsidRPr="005F7045">
        <w:rPr>
          <w:rFonts w:ascii="Arial" w:hAnsi="Arial" w:cs="Arial"/>
        </w:rPr>
        <w:t xml:space="preserve"> of DMW method with different parameters in </w:t>
      </w:r>
      <w:proofErr w:type="spellStart"/>
      <w:r w:rsidRPr="00000C70">
        <w:rPr>
          <w:rFonts w:ascii="Arial" w:hAnsi="Arial" w:cs="Arial"/>
          <w:i/>
          <w:iCs/>
        </w:rPr>
        <w:t>k</w:t>
      </w:r>
      <w:r w:rsidRPr="00000C7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 w:rsidRPr="005F7045">
        <w:rPr>
          <w:rFonts w:ascii="Arial" w:hAnsi="Arial" w:cs="Arial"/>
        </w:rPr>
        <w:t>.</w:t>
      </w:r>
    </w:p>
    <w:p w14:paraId="614C380A" w14:textId="440EB691" w:rsidR="006C6BF2" w:rsidRPr="005F7045" w:rsidRDefault="006C6BF2" w:rsidP="000A6FB7">
      <w:pPr>
        <w:rPr>
          <w:rFonts w:ascii="Arial" w:hAnsi="Arial" w:cs="Arial"/>
        </w:rPr>
      </w:pPr>
    </w:p>
    <w:p w14:paraId="037EB7D7" w14:textId="2F5F5A72" w:rsidR="006C6BF2" w:rsidRPr="005F7045" w:rsidRDefault="006C6BF2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781D88C0" w14:textId="3DFA9BE9" w:rsidR="006C6BF2" w:rsidRPr="005F7045" w:rsidRDefault="00070CB2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6C8C2EF1" wp14:editId="782EC3B0">
            <wp:extent cx="5274310" cy="2637155"/>
            <wp:effectExtent l="0" t="0" r="2540" b="0"/>
            <wp:docPr id="2" name="图片 2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C9DF666-007B-888C-53D5-556F9022B7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3C9DF666-007B-888C-53D5-556F9022B7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99252" w14:textId="6949265B" w:rsidR="00853EDE" w:rsidRPr="00853EDE" w:rsidRDefault="00367A2E" w:rsidP="00853EDE">
      <w:pPr>
        <w:rPr>
          <w:rFonts w:ascii="Arial" w:hAnsi="Arial" w:cs="Arial"/>
        </w:rPr>
      </w:pPr>
      <w:r w:rsidRPr="00853EDE">
        <w:rPr>
          <w:rFonts w:ascii="Arial" w:hAnsi="Arial" w:cs="Arial"/>
          <w:b/>
          <w:bCs/>
        </w:rPr>
        <w:t>Supplementary Figure 7.</w:t>
      </w:r>
      <w:r w:rsidRPr="00853EDE">
        <w:rPr>
          <w:rFonts w:ascii="Arial" w:hAnsi="Arial" w:cs="Arial"/>
        </w:rPr>
        <w:t xml:space="preserve"> Prediction error</w:t>
      </w:r>
      <w:r>
        <w:rPr>
          <w:rFonts w:ascii="Arial" w:hAnsi="Arial" w:cs="Arial"/>
        </w:rPr>
        <w:t>s (MAE and RMSE)</w:t>
      </w:r>
      <w:r w:rsidRPr="00853EDE">
        <w:rPr>
          <w:rFonts w:ascii="Arial" w:hAnsi="Arial" w:cs="Arial"/>
        </w:rPr>
        <w:t xml:space="preserve"> of normalized DMW method with different parameters in </w:t>
      </w:r>
      <w:proofErr w:type="spellStart"/>
      <w:r w:rsidRPr="00D06BB0">
        <w:rPr>
          <w:rFonts w:ascii="Arial" w:hAnsi="Arial" w:cs="Arial"/>
          <w:i/>
          <w:iCs/>
        </w:rPr>
        <w:t>k</w:t>
      </w:r>
      <w:r w:rsidRPr="00D06BB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 w:rsidRPr="00853EDE">
        <w:rPr>
          <w:rFonts w:ascii="Arial" w:hAnsi="Arial" w:cs="Arial"/>
        </w:rPr>
        <w:t>.</w:t>
      </w:r>
    </w:p>
    <w:p w14:paraId="523BFCEE" w14:textId="4AA65CDA" w:rsidR="00651EC3" w:rsidRPr="005F7045" w:rsidRDefault="00651EC3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6B44F78D" w14:textId="2E26E6FC" w:rsidR="00FB3671" w:rsidRPr="005F7045" w:rsidRDefault="00CA6DE3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771701FA" wp14:editId="0DE1DB2C">
            <wp:extent cx="5274310" cy="2433955"/>
            <wp:effectExtent l="0" t="0" r="2540" b="4445"/>
            <wp:docPr id="5" name="图片 2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2898031-F891-9E3D-ED7D-6BABEA2675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92898031-F891-9E3D-ED7D-6BABEA2675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01457" w14:textId="4AF95D61" w:rsidR="004F47E2" w:rsidRPr="004F47E2" w:rsidRDefault="0024261A" w:rsidP="004F47E2">
      <w:pPr>
        <w:rPr>
          <w:rFonts w:ascii="Arial" w:hAnsi="Arial" w:cs="Arial"/>
        </w:rPr>
      </w:pPr>
      <w:r w:rsidRPr="004F47E2">
        <w:rPr>
          <w:rFonts w:ascii="Arial" w:hAnsi="Arial" w:cs="Arial"/>
          <w:b/>
          <w:bCs/>
        </w:rPr>
        <w:t>Supplementary Figure 8.</w:t>
      </w:r>
      <w:r w:rsidRPr="004F47E2">
        <w:rPr>
          <w:rFonts w:ascii="Arial" w:hAnsi="Arial" w:cs="Arial"/>
        </w:rPr>
        <w:t xml:space="preserve"> Prediction </w:t>
      </w:r>
      <w:r w:rsidRPr="00853EDE">
        <w:rPr>
          <w:rFonts w:ascii="Arial" w:hAnsi="Arial" w:cs="Arial"/>
        </w:rPr>
        <w:t>error</w:t>
      </w:r>
      <w:r>
        <w:rPr>
          <w:rFonts w:ascii="Arial" w:hAnsi="Arial" w:cs="Arial"/>
        </w:rPr>
        <w:t>s (MAE and RMSE)</w:t>
      </w:r>
      <w:r w:rsidRPr="00853EDE">
        <w:rPr>
          <w:rFonts w:ascii="Arial" w:hAnsi="Arial" w:cs="Arial"/>
        </w:rPr>
        <w:t xml:space="preserve"> </w:t>
      </w:r>
      <w:r w:rsidRPr="004F47E2">
        <w:rPr>
          <w:rFonts w:ascii="Arial" w:hAnsi="Arial" w:cs="Arial"/>
        </w:rPr>
        <w:t xml:space="preserve">of CSW method with different parameters in </w:t>
      </w:r>
      <w:proofErr w:type="spellStart"/>
      <w:r w:rsidRPr="00D06BB0">
        <w:rPr>
          <w:rFonts w:ascii="Arial" w:hAnsi="Arial" w:cs="Arial"/>
          <w:i/>
          <w:iCs/>
        </w:rPr>
        <w:t>k</w:t>
      </w:r>
      <w:r w:rsidRPr="00D06BB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 w:rsidRPr="004F47E2">
        <w:rPr>
          <w:rFonts w:ascii="Arial" w:hAnsi="Arial" w:cs="Arial"/>
        </w:rPr>
        <w:t>.</w:t>
      </w:r>
    </w:p>
    <w:p w14:paraId="25781ECD" w14:textId="3BEB1A31" w:rsidR="004F47E2" w:rsidRPr="005F7045" w:rsidRDefault="004F47E2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4558AC42" w14:textId="00797C1A" w:rsidR="00CA6DE3" w:rsidRPr="005F7045" w:rsidRDefault="00E44EC2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718C128D" wp14:editId="3AECEB20">
            <wp:extent cx="5274310" cy="2877185"/>
            <wp:effectExtent l="0" t="0" r="2540" b="0"/>
            <wp:docPr id="6" name="图片 2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A685822-3DA9-03AF-5AFF-E2C9E2E4A2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6A685822-3DA9-03AF-5AFF-E2C9E2E4A2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038D0" w14:textId="31423503" w:rsidR="00EF20CF" w:rsidRPr="00EF20CF" w:rsidRDefault="009F14C4" w:rsidP="00EF20CF">
      <w:pPr>
        <w:rPr>
          <w:rFonts w:ascii="Arial" w:hAnsi="Arial" w:cs="Arial"/>
        </w:rPr>
      </w:pPr>
      <w:r w:rsidRPr="00EF20CF">
        <w:rPr>
          <w:rFonts w:ascii="Arial" w:hAnsi="Arial" w:cs="Arial"/>
          <w:b/>
          <w:bCs/>
        </w:rPr>
        <w:t>Supplementary Figure 9.</w:t>
      </w:r>
      <w:r w:rsidRPr="00EF20CF">
        <w:rPr>
          <w:rFonts w:ascii="Arial" w:hAnsi="Arial" w:cs="Arial"/>
        </w:rPr>
        <w:t xml:space="preserve"> Prediction </w:t>
      </w:r>
      <w:r w:rsidRPr="00853EDE">
        <w:rPr>
          <w:rFonts w:ascii="Arial" w:hAnsi="Arial" w:cs="Arial"/>
        </w:rPr>
        <w:t>error</w:t>
      </w:r>
      <w:r>
        <w:rPr>
          <w:rFonts w:ascii="Arial" w:hAnsi="Arial" w:cs="Arial"/>
        </w:rPr>
        <w:t>s (MAE and RMSE)</w:t>
      </w:r>
      <w:r w:rsidRPr="00853EDE">
        <w:rPr>
          <w:rFonts w:ascii="Arial" w:hAnsi="Arial" w:cs="Arial"/>
        </w:rPr>
        <w:t xml:space="preserve"> </w:t>
      </w:r>
      <w:r w:rsidRPr="00EF20CF">
        <w:rPr>
          <w:rFonts w:ascii="Arial" w:hAnsi="Arial" w:cs="Arial"/>
        </w:rPr>
        <w:t xml:space="preserve">of CBW method with different parameters in </w:t>
      </w:r>
      <w:proofErr w:type="spellStart"/>
      <w:r w:rsidRPr="00D06BB0">
        <w:rPr>
          <w:rFonts w:ascii="Arial" w:hAnsi="Arial" w:cs="Arial"/>
          <w:i/>
          <w:iCs/>
        </w:rPr>
        <w:t>k</w:t>
      </w:r>
      <w:r w:rsidRPr="00D06BB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 w:rsidRPr="00EF20CF">
        <w:rPr>
          <w:rFonts w:ascii="Arial" w:hAnsi="Arial" w:cs="Arial"/>
        </w:rPr>
        <w:t>.</w:t>
      </w:r>
    </w:p>
    <w:p w14:paraId="4F9AB39B" w14:textId="137A412B" w:rsidR="0075602E" w:rsidRPr="005F7045" w:rsidRDefault="0075602E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5422D8B9" w14:textId="276DCA99" w:rsidR="00E44EC2" w:rsidRPr="005F7045" w:rsidRDefault="005E7A25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45C9E3F6" wp14:editId="14AD2A19">
            <wp:extent cx="5274310" cy="2877185"/>
            <wp:effectExtent l="0" t="0" r="2540" b="0"/>
            <wp:docPr id="7" name="图片 2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DCE4A72D-04D7-2C1B-3A39-3CD966E62D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DCE4A72D-04D7-2C1B-3A39-3CD966E62D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A3148" w14:textId="6B011E88" w:rsidR="005E7A25" w:rsidRPr="005E7A25" w:rsidRDefault="00137040" w:rsidP="005E7A25">
      <w:pPr>
        <w:rPr>
          <w:rFonts w:ascii="Arial" w:hAnsi="Arial" w:cs="Arial"/>
        </w:rPr>
      </w:pPr>
      <w:r w:rsidRPr="005E7A25">
        <w:rPr>
          <w:rFonts w:ascii="Arial" w:hAnsi="Arial" w:cs="Arial"/>
          <w:b/>
          <w:bCs/>
        </w:rPr>
        <w:t>Supplementary Figure 10.</w:t>
      </w:r>
      <w:r w:rsidRPr="005E7A25">
        <w:rPr>
          <w:rFonts w:ascii="Arial" w:hAnsi="Arial" w:cs="Arial"/>
        </w:rPr>
        <w:t xml:space="preserve"> Prediction </w:t>
      </w:r>
      <w:r w:rsidRPr="00853EDE">
        <w:rPr>
          <w:rFonts w:ascii="Arial" w:hAnsi="Arial" w:cs="Arial"/>
        </w:rPr>
        <w:t>error</w:t>
      </w:r>
      <w:r>
        <w:rPr>
          <w:rFonts w:ascii="Arial" w:hAnsi="Arial" w:cs="Arial"/>
        </w:rPr>
        <w:t>s (MAE and RMSE)</w:t>
      </w:r>
      <w:r w:rsidRPr="00853EDE">
        <w:rPr>
          <w:rFonts w:ascii="Arial" w:hAnsi="Arial" w:cs="Arial"/>
        </w:rPr>
        <w:t xml:space="preserve"> </w:t>
      </w:r>
      <w:r w:rsidRPr="005E7A25">
        <w:rPr>
          <w:rFonts w:ascii="Arial" w:hAnsi="Arial" w:cs="Arial"/>
        </w:rPr>
        <w:t xml:space="preserve">of LDS method with different parameters in </w:t>
      </w:r>
      <w:proofErr w:type="spellStart"/>
      <w:r w:rsidRPr="00D06BB0">
        <w:rPr>
          <w:rFonts w:ascii="Arial" w:hAnsi="Arial" w:cs="Arial"/>
          <w:i/>
          <w:iCs/>
        </w:rPr>
        <w:t>k</w:t>
      </w:r>
      <w:r w:rsidRPr="00D06BB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 w:rsidRPr="005E7A25">
        <w:rPr>
          <w:rFonts w:ascii="Arial" w:hAnsi="Arial" w:cs="Arial"/>
        </w:rPr>
        <w:t>.</w:t>
      </w:r>
    </w:p>
    <w:p w14:paraId="3A0217D0" w14:textId="0796E690" w:rsidR="00875A22" w:rsidRPr="005F7045" w:rsidRDefault="00875A22">
      <w:pPr>
        <w:widowControl/>
        <w:jc w:val="left"/>
        <w:rPr>
          <w:rFonts w:ascii="Arial" w:hAnsi="Arial" w:cs="Arial"/>
        </w:rPr>
      </w:pPr>
      <w:r w:rsidRPr="005F7045">
        <w:rPr>
          <w:rFonts w:ascii="Arial" w:hAnsi="Arial" w:cs="Arial"/>
        </w:rPr>
        <w:br w:type="page"/>
      </w:r>
    </w:p>
    <w:p w14:paraId="4317DF9B" w14:textId="1831DD16" w:rsidR="005E7A25" w:rsidRPr="005F7045" w:rsidRDefault="00875A22" w:rsidP="000A6FB7">
      <w:pPr>
        <w:rPr>
          <w:rFonts w:ascii="Arial" w:hAnsi="Arial" w:cs="Arial"/>
        </w:rPr>
      </w:pPr>
      <w:r w:rsidRPr="005F7045">
        <w:rPr>
          <w:rFonts w:ascii="Arial" w:hAnsi="Arial" w:cs="Arial"/>
          <w:noProof/>
        </w:rPr>
        <w:lastRenderedPageBreak/>
        <w:drawing>
          <wp:inline distT="0" distB="0" distL="0" distR="0" wp14:anchorId="605BEB21" wp14:editId="0077B617">
            <wp:extent cx="5274310" cy="2877185"/>
            <wp:effectExtent l="0" t="0" r="2540" b="0"/>
            <wp:docPr id="8" name="图片 3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E4D6633-DB9C-BBAF-1305-C7BD5CD106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9E4D6633-DB9C-BBAF-1305-C7BD5CD106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5E080" w14:textId="14F2EEA5" w:rsidR="00003ABA" w:rsidRPr="00003ABA" w:rsidRDefault="0027067B" w:rsidP="00003ABA">
      <w:pPr>
        <w:rPr>
          <w:rFonts w:ascii="Arial" w:hAnsi="Arial" w:cs="Arial"/>
        </w:rPr>
      </w:pPr>
      <w:r w:rsidRPr="00003ABA">
        <w:rPr>
          <w:rFonts w:ascii="Arial" w:hAnsi="Arial" w:cs="Arial"/>
          <w:b/>
          <w:bCs/>
        </w:rPr>
        <w:t>Supplementary Figure 11.</w:t>
      </w:r>
      <w:r w:rsidRPr="00003ABA">
        <w:rPr>
          <w:rFonts w:ascii="Arial" w:hAnsi="Arial" w:cs="Arial"/>
        </w:rPr>
        <w:t xml:space="preserve"> Errors between the predicted and experimentally measured </w:t>
      </w:r>
      <w:proofErr w:type="spellStart"/>
      <w:r w:rsidRPr="00003ABA">
        <w:rPr>
          <w:rFonts w:ascii="Arial" w:hAnsi="Arial" w:cs="Arial"/>
          <w:i/>
          <w:iCs/>
        </w:rPr>
        <w:t>k</w:t>
      </w:r>
      <w:r w:rsidRPr="00003ABA">
        <w:rPr>
          <w:rFonts w:ascii="Arial" w:hAnsi="Arial" w:cs="Arial"/>
          <w:vertAlign w:val="subscript"/>
        </w:rPr>
        <w:t>cat</w:t>
      </w:r>
      <w:proofErr w:type="spellEnd"/>
      <w:r w:rsidRPr="00003ABA">
        <w:rPr>
          <w:rFonts w:ascii="Arial" w:hAnsi="Arial" w:cs="Arial"/>
        </w:rPr>
        <w:t xml:space="preserve"> values in </w:t>
      </w:r>
      <w:proofErr w:type="spellStart"/>
      <w:r w:rsidRPr="00D06BB0">
        <w:rPr>
          <w:rFonts w:ascii="Arial" w:hAnsi="Arial" w:cs="Arial"/>
          <w:i/>
          <w:iCs/>
        </w:rPr>
        <w:t>k</w:t>
      </w:r>
      <w:r w:rsidRPr="00D06BB0">
        <w:rPr>
          <w:rFonts w:ascii="Arial" w:hAnsi="Arial" w:cs="Arial"/>
          <w:vertAlign w:val="subscript"/>
        </w:rPr>
        <w:t>cat</w:t>
      </w:r>
      <w:proofErr w:type="spellEnd"/>
      <w:r w:rsidRPr="005F7045">
        <w:rPr>
          <w:rFonts w:ascii="Arial" w:hAnsi="Arial" w:cs="Arial"/>
        </w:rPr>
        <w:t xml:space="preserve"> intervals</w:t>
      </w:r>
      <w:r>
        <w:rPr>
          <w:rFonts w:ascii="Arial" w:hAnsi="Arial" w:cs="Arial"/>
        </w:rPr>
        <w:t xml:space="preserve"> between 4-5 and above 5 (&gt;5</w:t>
      </w:r>
      <w:r>
        <w:rPr>
          <w:rFonts w:ascii="Arial" w:hAnsi="Arial" w:cs="Arial" w:hint="eastAsia"/>
        </w:rPr>
        <w:t>)</w:t>
      </w:r>
      <w:r>
        <w:rPr>
          <w:rFonts w:ascii="Arial" w:hAnsi="Arial" w:cs="Arial"/>
        </w:rPr>
        <w:t xml:space="preserve"> </w:t>
      </w:r>
      <w:r w:rsidRPr="00003ABA">
        <w:rPr>
          <w:rFonts w:ascii="Arial" w:hAnsi="Arial" w:cs="Arial"/>
        </w:rPr>
        <w:t xml:space="preserve">using various re-weighting methods and the initial </w:t>
      </w:r>
      <w:proofErr w:type="spellStart"/>
      <w:r w:rsidRPr="00003ABA">
        <w:rPr>
          <w:rFonts w:ascii="Arial" w:hAnsi="Arial" w:cs="Arial"/>
        </w:rPr>
        <w:t>PreKcat</w:t>
      </w:r>
      <w:proofErr w:type="spellEnd"/>
      <w:r w:rsidRPr="00003ABA">
        <w:rPr>
          <w:rFonts w:ascii="Arial" w:hAnsi="Arial" w:cs="Arial"/>
        </w:rPr>
        <w:t xml:space="preserve"> model.</w:t>
      </w:r>
    </w:p>
    <w:p w14:paraId="4BFB6158" w14:textId="4AA4BCEB" w:rsidR="004E6065" w:rsidRDefault="004E6065">
      <w:pPr>
        <w:widowControl/>
        <w:jc w:val="left"/>
      </w:pPr>
      <w:r>
        <w:br w:type="page"/>
      </w:r>
    </w:p>
    <w:p w14:paraId="0979D2DA" w14:textId="77777777" w:rsidR="000829B3" w:rsidRDefault="000829B3" w:rsidP="000829B3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lastRenderedPageBreak/>
        <w:t>Supplementary Table 1. Strains used in this study.</w:t>
      </w:r>
    </w:p>
    <w:tbl>
      <w:tblPr>
        <w:tblStyle w:val="PlainTable2"/>
        <w:tblW w:w="5017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1703"/>
        <w:gridCol w:w="5381"/>
        <w:gridCol w:w="1250"/>
      </w:tblGrid>
      <w:tr w:rsidR="000829B3" w14:paraId="1065E08C" w14:textId="77777777" w:rsidTr="000829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single" w:sz="4" w:space="0" w:color="7E7E7E"/>
              <w:left w:val="nil"/>
              <w:right w:val="nil"/>
            </w:tcBorders>
            <w:hideMark/>
          </w:tcPr>
          <w:p w14:paraId="219ABDF4" w14:textId="77777777" w:rsidR="000829B3" w:rsidRPr="001614E9" w:rsidRDefault="000829B3"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Strains</w:t>
            </w:r>
          </w:p>
        </w:tc>
        <w:tc>
          <w:tcPr>
            <w:tcW w:w="5527" w:type="dxa"/>
            <w:tcBorders>
              <w:top w:val="single" w:sz="4" w:space="0" w:color="7E7E7E"/>
              <w:left w:val="nil"/>
              <w:right w:val="nil"/>
            </w:tcBorders>
            <w:hideMark/>
          </w:tcPr>
          <w:p w14:paraId="4875FB6D" w14:textId="77777777" w:rsidR="000829B3" w:rsidRPr="001614E9" w:rsidRDefault="000829B3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color w:val="000000"/>
                <w:sz w:val="18"/>
                <w:szCs w:val="18"/>
              </w:rPr>
              <w:t>Relevant information</w:t>
            </w:r>
          </w:p>
        </w:tc>
        <w:tc>
          <w:tcPr>
            <w:tcW w:w="1279" w:type="dxa"/>
            <w:tcBorders>
              <w:top w:val="single" w:sz="4" w:space="0" w:color="7E7E7E"/>
              <w:left w:val="nil"/>
              <w:right w:val="nil"/>
            </w:tcBorders>
            <w:hideMark/>
          </w:tcPr>
          <w:p w14:paraId="713B70DE" w14:textId="77777777" w:rsidR="000829B3" w:rsidRPr="001614E9" w:rsidRDefault="000829B3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color w:val="000000"/>
                <w:sz w:val="18"/>
                <w:szCs w:val="18"/>
              </w:rPr>
              <w:t>Sources</w:t>
            </w:r>
          </w:p>
        </w:tc>
      </w:tr>
      <w:tr w:rsidR="000829B3" w14:paraId="7D10EDAC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423EA" w14:textId="39DC0A0B" w:rsidR="000829B3" w:rsidRPr="001614E9" w:rsidRDefault="000829B3" w:rsidP="001614E9">
            <w:pPr>
              <w:rPr>
                <w:rFonts w:eastAsiaTheme="minorEastAsia" w:hint="eastAsia"/>
                <w:b w:val="0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DH5</w:t>
            </w:r>
            <w:r w:rsidR="001614E9" w:rsidRPr="001614E9">
              <w:rPr>
                <w:rFonts w:ascii="宋体" w:eastAsia="宋体" w:hAnsi="宋体" w:cs="Malgun Gothic" w:hint="eastAsia"/>
                <w:b w:val="0"/>
                <w:color w:val="000000"/>
                <w:sz w:val="18"/>
                <w:szCs w:val="18"/>
              </w:rPr>
              <w:t>α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2A5AB" w14:textId="77777777" w:rsidR="000829B3" w:rsidRDefault="000829B3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F-ф80dlacZ</w:t>
            </w:r>
            <w:r>
              <w:rPr>
                <w:rFonts w:ascii="宋体" w:eastAsia="宋体" w:hAnsi="宋体" w:hint="eastAsia"/>
                <w:bCs/>
                <w:color w:val="000000"/>
                <w:sz w:val="18"/>
                <w:szCs w:val="18"/>
              </w:rPr>
              <w:t>△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M15 </w:t>
            </w:r>
            <w:r>
              <w:rPr>
                <w:rFonts w:ascii="宋体" w:eastAsia="宋体" w:hAnsi="宋体" w:hint="eastAsia"/>
                <w:bCs/>
                <w:color w:val="000000"/>
                <w:sz w:val="18"/>
                <w:szCs w:val="18"/>
              </w:rPr>
              <w:t>△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lacZYAIargF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)</w:t>
            </w:r>
            <w: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U169deoRrecA1endA1hsdR17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bscript"/>
              </w:rPr>
              <w:t>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bscript"/>
              </w:rPr>
              <w:t>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+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phoA</w:t>
            </w:r>
            <w:proofErr w:type="spellEnd"/>
            <w:r>
              <w:rPr>
                <w:rFonts w:ascii="宋体" w:eastAsia="宋体" w:hAnsi="宋体" w:hint="eastAsia"/>
                <w:bCs/>
                <w:i/>
                <w:iCs/>
                <w:color w:val="000000"/>
                <w:sz w:val="18"/>
                <w:szCs w:val="18"/>
              </w:rPr>
              <w:t>△</w:t>
            </w:r>
            <w: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supE44thi-1gyrA96 relA1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A6CE8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New England Biolabs</w:t>
            </w:r>
          </w:p>
        </w:tc>
      </w:tr>
      <w:tr w:rsidR="000829B3" w14:paraId="6E7AD834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7AE72F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B0F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sz w:val="18"/>
                <w:szCs w:val="18"/>
              </w:rPr>
              <w:t>BL21(DE3)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3A7C1" w14:textId="77777777" w:rsidR="000829B3" w:rsidRDefault="000829B3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−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</w:rPr>
              <w:t>ompThsdS</w:t>
            </w:r>
            <w:r>
              <w:rPr>
                <w:rFonts w:ascii="Arial" w:hAnsi="Arial" w:cs="Arial"/>
                <w:i/>
                <w:iCs/>
                <w:sz w:val="18"/>
                <w:szCs w:val="18"/>
                <w:vertAlign w:val="subscript"/>
              </w:rPr>
              <w:t>B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rB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−</w:t>
            </w:r>
            <w:r>
              <w:rPr>
                <w:rFonts w:ascii="Arial" w:hAnsi="Arial" w:cs="Arial"/>
                <w:sz w:val="18"/>
                <w:szCs w:val="18"/>
              </w:rPr>
              <w:t>mB</w:t>
            </w:r>
            <w:proofErr w:type="spellEnd"/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−</w:t>
            </w:r>
            <w:r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</w:rPr>
              <w:t>galdcm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(DE3)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75B00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Invitrogen</w:t>
            </w:r>
          </w:p>
        </w:tc>
      </w:tr>
      <w:tr w:rsidR="000829B3" w14:paraId="3543032E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52E7C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B0F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T4SI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544F5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 pCDF_TAL_4CL_CHS_CHI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332DD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4162976E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DDCCB5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B0F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T4S_S8cK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32327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pBbS8c_RFP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8827C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014F800D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81C44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T4S_S8c_RgTAL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415D95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pBbS8c_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RgTAL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FE0CB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54AC2881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01DF4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T4S_S8c_AsTAL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A126D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pBbS8c_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AsTAL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1BD69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</w:tr>
      <w:tr w:rsidR="000829B3" w14:paraId="47519B9B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AC204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T4S_a8cK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11F589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pbba8c_RFP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559C4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28A7F878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CB5643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T4S_a8c_RgTAL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910B9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pbba8c_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RgTAL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34E84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08AFDAD4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3D741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T4S_a8c_ </w:t>
            </w:r>
            <w:proofErr w:type="spellStart"/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AsTAL</w:t>
            </w:r>
            <w:proofErr w:type="spellEnd"/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5B346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pbba8c_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AsTAL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B7C64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</w:tr>
      <w:tr w:rsidR="000829B3" w14:paraId="5538CEA4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AA9F7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T4S_b8aK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75659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pbbb8a_GFP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88A92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4DE23126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C4DFA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T4S_b8a_RgTAL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87F50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pbbb8a_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RgTAL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8CD8C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3DD83B3F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46EF8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T4S_b8a_AsTAL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21D12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pbbb8a_AsTAL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23AD8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</w:tr>
      <w:tr w:rsidR="000829B3" w14:paraId="48E5A91A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5C45E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T4S-E5KK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B13E0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pBbE5K_RFP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66E63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1DEB921E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51BD2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T4S-E5K_RgTAL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904CE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pBbE5K_pBAD_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RgTAL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A318C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50F639F4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13C99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T4S-E5K_AsTAL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EA028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pBbE5K_pBAD_AsTAL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311FE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</w:tr>
      <w:tr w:rsidR="000829B3" w14:paraId="70D10AF4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1A2913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T4S-RSFK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672CE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pRSF_Duet-1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F0575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3768978B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9E2E59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T4S-RSF_RgTAL</w:t>
            </w:r>
          </w:p>
        </w:tc>
        <w:tc>
          <w:tcPr>
            <w:tcW w:w="5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4E1FA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pRSF_pBAD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_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RgTAL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DFEE5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</w:tr>
      <w:tr w:rsidR="000829B3" w14:paraId="194F8A19" w14:textId="77777777" w:rsidTr="000829B3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tcBorders>
              <w:top w:val="nil"/>
              <w:left w:val="nil"/>
              <w:bottom w:val="single" w:sz="4" w:space="0" w:color="7E7E7E"/>
              <w:right w:val="nil"/>
            </w:tcBorders>
            <w:hideMark/>
          </w:tcPr>
          <w:p w14:paraId="428A8F2E" w14:textId="77777777" w:rsidR="000829B3" w:rsidRPr="001614E9" w:rsidRDefault="000829B3">
            <w:pPr>
              <w:jc w:val="left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614E9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T4S-RSF_AsTAL</w:t>
            </w:r>
          </w:p>
        </w:tc>
        <w:tc>
          <w:tcPr>
            <w:tcW w:w="5527" w:type="dxa"/>
            <w:tcBorders>
              <w:top w:val="nil"/>
              <w:left w:val="nil"/>
              <w:bottom w:val="single" w:sz="4" w:space="0" w:color="7E7E7E"/>
              <w:right w:val="nil"/>
            </w:tcBorders>
            <w:hideMark/>
          </w:tcPr>
          <w:p w14:paraId="58A3AFD3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BL21(DE3) with plasmids pCDF-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T4S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pRSF_pBAD_AsTAL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7E7E7E"/>
              <w:right w:val="nil"/>
            </w:tcBorders>
            <w:hideMark/>
          </w:tcPr>
          <w:p w14:paraId="1A9D22DF" w14:textId="77777777" w:rsidR="000829B3" w:rsidRDefault="000829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</w:tr>
    </w:tbl>
    <w:p w14:paraId="1B71A6B1" w14:textId="77777777" w:rsidR="000829B3" w:rsidRDefault="000829B3" w:rsidP="000829B3">
      <w:pPr>
        <w:rPr>
          <w:rFonts w:ascii="Calibri" w:eastAsia="等线" w:hAnsi="Calibri" w:cs="Times New Roman"/>
          <w:szCs w:val="21"/>
        </w:rPr>
      </w:pPr>
      <w:r>
        <w:rPr>
          <w:rFonts w:ascii="Arial" w:hAnsi="Arial" w:cs="Arial"/>
          <w:bCs/>
          <w:color w:val="000000"/>
        </w:rPr>
        <w:br w:type="page"/>
      </w:r>
    </w:p>
    <w:p w14:paraId="72FCCD7F" w14:textId="77777777" w:rsidR="00BB35A8" w:rsidRDefault="00BB35A8" w:rsidP="00BB35A8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lastRenderedPageBreak/>
        <w:t>Supplementary Table 2. Plasmids used in this study.</w:t>
      </w:r>
    </w:p>
    <w:tbl>
      <w:tblPr>
        <w:tblStyle w:val="PlainTable2"/>
        <w:tblW w:w="5000" w:type="pct"/>
        <w:tblInd w:w="0" w:type="dxa"/>
        <w:tblLook w:val="04A0" w:firstRow="1" w:lastRow="0" w:firstColumn="1" w:lastColumn="0" w:noHBand="0" w:noVBand="1"/>
      </w:tblPr>
      <w:tblGrid>
        <w:gridCol w:w="2125"/>
        <w:gridCol w:w="4396"/>
        <w:gridCol w:w="1248"/>
        <w:gridCol w:w="537"/>
      </w:tblGrid>
      <w:tr w:rsidR="00BB35A8" w14:paraId="698C7BA2" w14:textId="77777777" w:rsidTr="00245F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single" w:sz="4" w:space="0" w:color="7E7E7E"/>
              <w:left w:val="nil"/>
              <w:right w:val="nil"/>
            </w:tcBorders>
            <w:vAlign w:val="center"/>
            <w:hideMark/>
          </w:tcPr>
          <w:p w14:paraId="6764725A" w14:textId="77777777" w:rsidR="00BB35A8" w:rsidRDefault="00BB35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1" w:name="OLE_LINK46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Plasmids</w:t>
            </w:r>
            <w:bookmarkEnd w:id="1"/>
          </w:p>
        </w:tc>
        <w:tc>
          <w:tcPr>
            <w:tcW w:w="2646" w:type="pct"/>
            <w:tcBorders>
              <w:top w:val="single" w:sz="4" w:space="0" w:color="7E7E7E"/>
              <w:left w:val="nil"/>
              <w:right w:val="nil"/>
            </w:tcBorders>
            <w:vAlign w:val="center"/>
            <w:hideMark/>
          </w:tcPr>
          <w:p w14:paraId="1383D238" w14:textId="77777777" w:rsidR="00BB35A8" w:rsidRPr="00F93DDE" w:rsidRDefault="00BB35A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color w:val="000000"/>
                <w:sz w:val="18"/>
                <w:szCs w:val="18"/>
              </w:rPr>
              <w:t>Relevant information</w:t>
            </w:r>
          </w:p>
        </w:tc>
        <w:tc>
          <w:tcPr>
            <w:tcW w:w="1074" w:type="pct"/>
            <w:gridSpan w:val="2"/>
            <w:tcBorders>
              <w:top w:val="single" w:sz="4" w:space="0" w:color="7E7E7E"/>
              <w:left w:val="nil"/>
              <w:right w:val="nil"/>
            </w:tcBorders>
            <w:vAlign w:val="center"/>
            <w:hideMark/>
          </w:tcPr>
          <w:p w14:paraId="43247AEC" w14:textId="77777777" w:rsidR="00BB35A8" w:rsidRPr="00F93DDE" w:rsidRDefault="00BB35A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color w:val="000000"/>
                <w:sz w:val="18"/>
                <w:szCs w:val="18"/>
              </w:rPr>
              <w:t>Notes</w:t>
            </w:r>
          </w:p>
        </w:tc>
      </w:tr>
      <w:tr w:rsidR="00BB35A8" w14:paraId="041CA980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FF621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pBbS8c_RFP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228A1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Cm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SC101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D7DC2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[1]</w:t>
            </w:r>
          </w:p>
        </w:tc>
        <w:tc>
          <w:tcPr>
            <w:tcW w:w="0" w:type="auto"/>
            <w:vAlign w:val="center"/>
            <w:hideMark/>
          </w:tcPr>
          <w:p w14:paraId="4A6E4A1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56D795FC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F4ADF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pBbS8C-RgTAL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82FC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TAL was cloned into pBbS8C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D5B7A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6E4B3906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418CCCD6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1D9A9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pBbS8C-AsTAL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7FE91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AsTAL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was cloned into pBbS8C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DAFCF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392E5557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12AD011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B0C9A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pBba8C</w:t>
            </w:r>
            <w:r w:rsidRPr="00F93DD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_RFP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F482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Cm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p15a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F3889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[1]</w:t>
            </w:r>
          </w:p>
        </w:tc>
        <w:tc>
          <w:tcPr>
            <w:tcW w:w="0" w:type="auto"/>
            <w:vAlign w:val="center"/>
            <w:hideMark/>
          </w:tcPr>
          <w:p w14:paraId="24E8C719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2601E428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CE8AE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pBba8C-RgTAL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72024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TAL was cloned into pBba8C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9097A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1D0D65AA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0CA1682A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A8B41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pBba8C-AsTAL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D0359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AsTAL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was cloned into pBba8C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632CB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796757D4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3076942C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5C862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pBbb8a</w:t>
            </w:r>
            <w:r w:rsidRPr="00F93DD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_RFP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5291F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BBR1 1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77C1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[1]</w:t>
            </w:r>
          </w:p>
        </w:tc>
        <w:tc>
          <w:tcPr>
            <w:tcW w:w="0" w:type="auto"/>
            <w:vAlign w:val="center"/>
            <w:hideMark/>
          </w:tcPr>
          <w:p w14:paraId="02AFE1D0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31207F56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F2AE3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pBbb8a-RgTAL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D1B3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TAL was cloned into pBbb8a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9AAC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66AA5F8D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42AEDB3A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1DB49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pBbb8a-AsTAL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65F9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AsTAL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was cloned into pBbb8a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D855D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0941F709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3E891881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D1A6F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pBbE5K-pBAD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BF068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Kana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colE1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2CF0D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[1]</w:t>
            </w:r>
          </w:p>
        </w:tc>
        <w:tc>
          <w:tcPr>
            <w:tcW w:w="0" w:type="auto"/>
            <w:vAlign w:val="center"/>
            <w:hideMark/>
          </w:tcPr>
          <w:p w14:paraId="5E1DF692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07ECAA6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DE20F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pBbE5K-pBAD-RgTAL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62114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The cassette containing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pBAD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promoter and TAL gene were cloned into pBbE5K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FEEFC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5ABFF09E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7928153E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0EF56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pBbE5K-pBAD-AsTAL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A967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The cassette containing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pBAD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promoter and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AsTAL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gene were cloned into pBbE5K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A9C4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065B571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78B66685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3E536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pRSFDuet-1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CFB7F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Kana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RSF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8F76C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Novagen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88E498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DF0A41F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7EB37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RSF-</w:t>
            </w:r>
            <w:proofErr w:type="spellStart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pBAD</w:t>
            </w:r>
            <w:proofErr w:type="spellEnd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-</w:t>
            </w:r>
            <w:proofErr w:type="spellStart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RgTAL</w:t>
            </w:r>
            <w:proofErr w:type="spellEnd"/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749DC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The cassette containing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pBAD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promoter and TAL gene were cloned into RSF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9758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21DFB35C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5DFB5AB4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4E89E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RSF-</w:t>
            </w:r>
            <w:proofErr w:type="spellStart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pBAD</w:t>
            </w:r>
            <w:proofErr w:type="spellEnd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-</w:t>
            </w:r>
            <w:proofErr w:type="spellStart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AsTAL</w:t>
            </w:r>
            <w:proofErr w:type="spellEnd"/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CC77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The cassette containing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pBAD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promoter and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AsTAL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gene were cloned into RSF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C3648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78AB482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044C36D1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38C20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pCDFDuet-1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36E3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Str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CloDF13 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7C52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Novagen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72C069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C912FFC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FAC04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pCDF-T4SI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70937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TAL, 4CL, CHS and CHI were cloned into the CDF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9753F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7163CBDF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59E48DB8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AA7B3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pCDF-4SI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026A4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4CL, CHS and CHI were cloned into the CDF plasmid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7264A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bookmarkStart w:id="2" w:name="OLE_LINK50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  <w:bookmarkEnd w:id="2"/>
          </w:p>
        </w:tc>
        <w:tc>
          <w:tcPr>
            <w:tcW w:w="0" w:type="auto"/>
            <w:vAlign w:val="center"/>
            <w:hideMark/>
          </w:tcPr>
          <w:p w14:paraId="6394AE0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0B5995DF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DA383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bookmarkStart w:id="3" w:name="OLE_LINK49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</w:t>
            </w:r>
            <w:bookmarkEnd w:id="3"/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69FF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4D77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Novagen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CA1A2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0FD6F957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747BC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pET32a-RgTAL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7A1DC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92EF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Lab stock </w:t>
            </w:r>
          </w:p>
        </w:tc>
        <w:tc>
          <w:tcPr>
            <w:tcW w:w="0" w:type="auto"/>
            <w:vAlign w:val="center"/>
            <w:hideMark/>
          </w:tcPr>
          <w:p w14:paraId="3CCC9759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687B6901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84770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pET32a-HiTAL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95C72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C433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065AE7CD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FD4E46D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83AC8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pET32a-PcTAL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3E851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44736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6A4CD003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076167FD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BDB33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pET32a-SsTAL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516D0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8D086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3D948FE7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8069712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F0AEF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pET32a-AsTAL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34B3E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A49E3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4CD1646D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42B25D2E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E4F7A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pET32a-IsTAL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BCF2B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761E9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4B2417D0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1F1F9B63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D86A6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pET32a-LiTAL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37F72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D1CE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241A46EC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35A8" w14:paraId="51D6A6D1" w14:textId="77777777" w:rsidTr="00245F5A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single" w:sz="4" w:space="0" w:color="7E7E7E"/>
              <w:right w:val="nil"/>
            </w:tcBorders>
            <w:vAlign w:val="center"/>
            <w:hideMark/>
          </w:tcPr>
          <w:p w14:paraId="1A98DBAA" w14:textId="77777777" w:rsidR="00BB35A8" w:rsidRPr="00F93DDE" w:rsidRDefault="00BB35A8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pET32a- </w:t>
            </w:r>
            <w:proofErr w:type="spellStart"/>
            <w:r w:rsidRPr="00F93DD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TaTAL</w:t>
            </w:r>
            <w:proofErr w:type="spellEnd"/>
          </w:p>
        </w:tc>
        <w:tc>
          <w:tcPr>
            <w:tcW w:w="2646" w:type="pct"/>
            <w:tcBorders>
              <w:top w:val="nil"/>
              <w:left w:val="nil"/>
              <w:bottom w:val="single" w:sz="4" w:space="0" w:color="7E7E7E"/>
              <w:right w:val="nil"/>
            </w:tcBorders>
            <w:vAlign w:val="center"/>
            <w:hideMark/>
          </w:tcPr>
          <w:p w14:paraId="752FD329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Amp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pBR322origin of replication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7E7E7E"/>
              <w:right w:val="nil"/>
            </w:tcBorders>
            <w:vAlign w:val="center"/>
            <w:hideMark/>
          </w:tcPr>
          <w:p w14:paraId="46C4B3E5" w14:textId="77777777" w:rsidR="00BB35A8" w:rsidRDefault="00BB3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0" w:type="auto"/>
            <w:vAlign w:val="center"/>
            <w:hideMark/>
          </w:tcPr>
          <w:p w14:paraId="03363688" w14:textId="77777777" w:rsidR="00BB35A8" w:rsidRDefault="00BB3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2CA8E99" w14:textId="77777777" w:rsidR="00BB35A8" w:rsidRDefault="00BB35A8" w:rsidP="00BB35A8">
      <w:pPr>
        <w:rPr>
          <w:rFonts w:ascii="Arial" w:eastAsia="等线" w:hAnsi="Arial" w:cs="Arial"/>
          <w:szCs w:val="21"/>
        </w:rPr>
      </w:pPr>
      <w:r>
        <w:rPr>
          <w:rFonts w:ascii="Arial" w:hAnsi="Arial" w:cs="Arial"/>
        </w:rPr>
        <w:t xml:space="preserve"> </w:t>
      </w:r>
    </w:p>
    <w:p w14:paraId="2CD4D6D9" w14:textId="77777777" w:rsidR="00077A7F" w:rsidRDefault="00077A7F" w:rsidP="00077A7F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7C42FC86" w14:textId="02648B00" w:rsidR="00077A7F" w:rsidRPr="0036437A" w:rsidRDefault="00077A7F" w:rsidP="00077A7F">
      <w:pPr>
        <w:rPr>
          <w:rFonts w:ascii="Arial" w:hAnsi="Arial" w:cs="Arial"/>
          <w:b/>
          <w:color w:val="000000" w:themeColor="text1"/>
        </w:rPr>
      </w:pPr>
      <w:r w:rsidRPr="0036437A">
        <w:rPr>
          <w:rFonts w:ascii="Arial" w:hAnsi="Arial" w:cs="Arial"/>
          <w:b/>
          <w:color w:val="000000" w:themeColor="text1"/>
        </w:rPr>
        <w:lastRenderedPageBreak/>
        <w:t>Supplementary Table 3. P</w:t>
      </w:r>
      <w:r w:rsidR="009C2B08">
        <w:rPr>
          <w:rFonts w:ascii="Arial" w:hAnsi="Arial" w:cs="Arial"/>
          <w:b/>
          <w:color w:val="000000" w:themeColor="text1"/>
        </w:rPr>
        <w:t>rimers</w:t>
      </w:r>
      <w:r w:rsidRPr="0036437A">
        <w:rPr>
          <w:rFonts w:ascii="Arial" w:hAnsi="Arial" w:cs="Arial"/>
          <w:b/>
          <w:color w:val="000000" w:themeColor="text1"/>
        </w:rPr>
        <w:t xml:space="preserve"> used in this study.</w:t>
      </w:r>
    </w:p>
    <w:tbl>
      <w:tblPr>
        <w:tblStyle w:val="2"/>
        <w:tblW w:w="3947" w:type="pct"/>
        <w:tblLook w:val="06A0" w:firstRow="1" w:lastRow="0" w:firstColumn="1" w:lastColumn="0" w:noHBand="1" w:noVBand="1"/>
      </w:tblPr>
      <w:tblGrid>
        <w:gridCol w:w="1625"/>
        <w:gridCol w:w="4932"/>
      </w:tblGrid>
      <w:tr w:rsidR="00656187" w:rsidRPr="00313483" w14:paraId="5CC7A3D8" w14:textId="77777777" w:rsidTr="00BE73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</w:tcPr>
          <w:p w14:paraId="30DE9BA3" w14:textId="77777777" w:rsidR="00077A7F" w:rsidRPr="00656187" w:rsidRDefault="00077A7F" w:rsidP="00BE7365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656187">
              <w:rPr>
                <w:rFonts w:ascii="Arial" w:hAnsi="Arial" w:cs="Arial"/>
                <w:color w:val="000000" w:themeColor="text1"/>
                <w:sz w:val="18"/>
                <w:szCs w:val="18"/>
              </w:rPr>
              <w:t>Primers</w:t>
            </w:r>
          </w:p>
        </w:tc>
        <w:tc>
          <w:tcPr>
            <w:tcW w:w="3761" w:type="pct"/>
            <w:noWrap/>
            <w:vAlign w:val="center"/>
          </w:tcPr>
          <w:p w14:paraId="670598E6" w14:textId="77777777" w:rsidR="00077A7F" w:rsidRPr="00656187" w:rsidRDefault="00077A7F" w:rsidP="00C874C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656187">
              <w:rPr>
                <w:rFonts w:ascii="Arial" w:hAnsi="Arial" w:cs="Arial"/>
                <w:color w:val="000000" w:themeColor="text1"/>
                <w:sz w:val="18"/>
                <w:szCs w:val="18"/>
              </w:rPr>
              <w:t>Nucleotides</w:t>
            </w:r>
          </w:p>
        </w:tc>
      </w:tr>
      <w:tr w:rsidR="00656187" w:rsidRPr="00313483" w14:paraId="0FE36A4D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71E56BB5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S8C_fwd</w:t>
            </w:r>
          </w:p>
        </w:tc>
        <w:tc>
          <w:tcPr>
            <w:tcW w:w="3761" w:type="pct"/>
            <w:noWrap/>
            <w:vAlign w:val="center"/>
            <w:hideMark/>
          </w:tcPr>
          <w:p w14:paraId="09620195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gaaactgtaaGGATCCAAACTCGAGTAAG</w:t>
            </w:r>
            <w:proofErr w:type="spellEnd"/>
          </w:p>
        </w:tc>
      </w:tr>
      <w:tr w:rsidR="00656187" w:rsidRPr="00313483" w14:paraId="76A01A09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2271D627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S8C_rev</w:t>
            </w:r>
          </w:p>
        </w:tc>
        <w:tc>
          <w:tcPr>
            <w:tcW w:w="3761" w:type="pct"/>
            <w:noWrap/>
            <w:vAlign w:val="center"/>
            <w:hideMark/>
          </w:tcPr>
          <w:p w14:paraId="04316944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tcgccggcatATGTATATCTCCTTCTTAAAAGATC</w:t>
            </w:r>
            <w:proofErr w:type="spellEnd"/>
          </w:p>
        </w:tc>
      </w:tr>
      <w:tr w:rsidR="00656187" w:rsidRPr="00313483" w14:paraId="4D78B711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7713BE48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S8C_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</w:t>
            </w: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fwd</w:t>
            </w:r>
            <w:proofErr w:type="spellEnd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761" w:type="pct"/>
            <w:noWrap/>
            <w:vAlign w:val="center"/>
            <w:hideMark/>
          </w:tcPr>
          <w:p w14:paraId="4B77C977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agatatacatATGCCGGCGAGTGTGTTC</w:t>
            </w:r>
            <w:proofErr w:type="spellEnd"/>
          </w:p>
        </w:tc>
      </w:tr>
      <w:tr w:rsidR="00656187" w:rsidRPr="00313483" w14:paraId="6CF9580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2B13E30A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S8C_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34F9C4A2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gtttggatccTTACAGTTTCACATGCGGCAG</w:t>
            </w:r>
            <w:proofErr w:type="spellEnd"/>
          </w:p>
        </w:tc>
      </w:tr>
      <w:tr w:rsidR="00656187" w:rsidRPr="00313483" w14:paraId="6F86240D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34B43627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a8c_fwd</w:t>
            </w:r>
          </w:p>
        </w:tc>
        <w:tc>
          <w:tcPr>
            <w:tcW w:w="3761" w:type="pct"/>
            <w:noWrap/>
            <w:vAlign w:val="center"/>
            <w:hideMark/>
          </w:tcPr>
          <w:p w14:paraId="008E5601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gaaactgtaaGGATCCAAACTCGAGTAAG</w:t>
            </w:r>
            <w:proofErr w:type="spellEnd"/>
          </w:p>
        </w:tc>
      </w:tr>
      <w:tr w:rsidR="00656187" w:rsidRPr="00313483" w14:paraId="1BF547C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0821EFB4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a8c_rev</w:t>
            </w:r>
          </w:p>
        </w:tc>
        <w:tc>
          <w:tcPr>
            <w:tcW w:w="3761" w:type="pct"/>
            <w:noWrap/>
            <w:vAlign w:val="center"/>
            <w:hideMark/>
          </w:tcPr>
          <w:p w14:paraId="18F5777A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tcgccggcatAAGCTTATGTATATCTCCTTC</w:t>
            </w:r>
            <w:proofErr w:type="spellEnd"/>
          </w:p>
        </w:tc>
      </w:tr>
      <w:tr w:rsidR="00656187" w:rsidRPr="00313483" w14:paraId="1B95CB9D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2BD0846D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a8C_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</w:t>
            </w: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fwd</w:t>
            </w:r>
            <w:proofErr w:type="spellEnd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761" w:type="pct"/>
            <w:noWrap/>
            <w:vAlign w:val="center"/>
            <w:hideMark/>
          </w:tcPr>
          <w:p w14:paraId="79751439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acataagcttATGCCGGCGAGTGTGTTC</w:t>
            </w:r>
            <w:proofErr w:type="spellEnd"/>
          </w:p>
        </w:tc>
      </w:tr>
      <w:tr w:rsidR="00656187" w:rsidRPr="00313483" w14:paraId="3CF3EF1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5CB11815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a8C_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10F5B380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gtttggatccTTACAGTTTCACATGCGGCAG</w:t>
            </w:r>
            <w:proofErr w:type="spellEnd"/>
          </w:p>
        </w:tc>
      </w:tr>
      <w:tr w:rsidR="00656187" w:rsidRPr="00313483" w14:paraId="6173C92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752945E2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b8a_fwd</w:t>
            </w:r>
          </w:p>
        </w:tc>
        <w:tc>
          <w:tcPr>
            <w:tcW w:w="3761" w:type="pct"/>
            <w:noWrap/>
            <w:vAlign w:val="center"/>
            <w:hideMark/>
          </w:tcPr>
          <w:p w14:paraId="4B6AF632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gaaactgtaaGGATCCAAACTCGAGTAAG</w:t>
            </w:r>
            <w:proofErr w:type="spellEnd"/>
          </w:p>
        </w:tc>
      </w:tr>
      <w:tr w:rsidR="00656187" w:rsidRPr="00313483" w14:paraId="7EC3C586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31F9F4EE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b8a_rev</w:t>
            </w:r>
          </w:p>
        </w:tc>
        <w:tc>
          <w:tcPr>
            <w:tcW w:w="3761" w:type="pct"/>
            <w:noWrap/>
            <w:vAlign w:val="center"/>
            <w:hideMark/>
          </w:tcPr>
          <w:p w14:paraId="5D3614AB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tcgccggcatATGTATATCTCCTTCTTAAAAGATC</w:t>
            </w:r>
            <w:proofErr w:type="spellEnd"/>
          </w:p>
        </w:tc>
      </w:tr>
      <w:tr w:rsidR="00656187" w:rsidRPr="00313483" w14:paraId="2348A5C2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377DAAFA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b8a_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</w:t>
            </w: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fwd</w:t>
            </w:r>
            <w:proofErr w:type="spellEnd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761" w:type="pct"/>
            <w:noWrap/>
            <w:vAlign w:val="center"/>
            <w:hideMark/>
          </w:tcPr>
          <w:p w14:paraId="6B15180D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agatatacatATGCCGGCGAGTGTGTTC</w:t>
            </w:r>
            <w:proofErr w:type="spellEnd"/>
          </w:p>
        </w:tc>
      </w:tr>
      <w:tr w:rsidR="00656187" w:rsidRPr="00313483" w14:paraId="4273F005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350BC0D8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b8a_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1EF1EF3E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gtttggatccTTACAGTTTCACATGCGGCAG</w:t>
            </w:r>
            <w:proofErr w:type="spellEnd"/>
          </w:p>
        </w:tc>
      </w:tr>
      <w:tr w:rsidR="00656187" w:rsidRPr="00313483" w14:paraId="3622049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74CBC921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e5k_fwd</w:t>
            </w:r>
          </w:p>
        </w:tc>
        <w:tc>
          <w:tcPr>
            <w:tcW w:w="3761" w:type="pct"/>
            <w:noWrap/>
            <w:vAlign w:val="center"/>
            <w:hideMark/>
          </w:tcPr>
          <w:p w14:paraId="48EFE49C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gaaactgtaaGGATCCAAACTCGAGTAAG</w:t>
            </w:r>
            <w:proofErr w:type="spellEnd"/>
          </w:p>
        </w:tc>
      </w:tr>
      <w:tr w:rsidR="00656187" w:rsidRPr="00313483" w14:paraId="66CD8164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52181A55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e5k_rev</w:t>
            </w:r>
          </w:p>
        </w:tc>
        <w:tc>
          <w:tcPr>
            <w:tcW w:w="3761" w:type="pct"/>
            <w:noWrap/>
            <w:vAlign w:val="center"/>
            <w:hideMark/>
          </w:tcPr>
          <w:p w14:paraId="01B70F2A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tcgccggcatATGTATATCTCCTTCTTAAAAGATC</w:t>
            </w:r>
            <w:proofErr w:type="spellEnd"/>
          </w:p>
        </w:tc>
      </w:tr>
      <w:tr w:rsidR="00656187" w:rsidRPr="00313483" w14:paraId="1BBF4706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74E9CFF0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e5k_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</w:t>
            </w: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fwd</w:t>
            </w:r>
            <w:proofErr w:type="spellEnd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761" w:type="pct"/>
            <w:noWrap/>
            <w:vAlign w:val="center"/>
            <w:hideMark/>
          </w:tcPr>
          <w:p w14:paraId="48DB2FA2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agatatacatATGCCGGCGAGTGTGTTC</w:t>
            </w:r>
            <w:proofErr w:type="spellEnd"/>
          </w:p>
        </w:tc>
      </w:tr>
      <w:tr w:rsidR="00656187" w:rsidRPr="00313483" w14:paraId="7B175A5E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14147D9C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e5k_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712387A3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gtttggatccTTACAGTTTCACATGCGGCAG</w:t>
            </w:r>
            <w:proofErr w:type="spellEnd"/>
          </w:p>
        </w:tc>
      </w:tr>
      <w:tr w:rsidR="00656187" w:rsidRPr="00313483" w14:paraId="09ED4009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49F2C68D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RSF_fwd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01B7F98D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gaaactgtaaGGATCCAAACTCGAGTAAG</w:t>
            </w:r>
            <w:proofErr w:type="spellEnd"/>
          </w:p>
        </w:tc>
      </w:tr>
      <w:tr w:rsidR="00656187" w:rsidRPr="00313483" w14:paraId="65EA364C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6DBE5A62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RSF_rev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3A9E4C84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tcgccggcatATGTATATCTCCTTCTTAAAAGATC</w:t>
            </w:r>
            <w:proofErr w:type="spellEnd"/>
          </w:p>
        </w:tc>
      </w:tr>
      <w:tr w:rsidR="00656187" w:rsidRPr="00313483" w14:paraId="7C88B449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6531F359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RSF_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</w:t>
            </w: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fwd</w:t>
            </w:r>
            <w:proofErr w:type="spellEnd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761" w:type="pct"/>
            <w:noWrap/>
            <w:vAlign w:val="center"/>
            <w:hideMark/>
          </w:tcPr>
          <w:p w14:paraId="48519332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agatatacatATGCCGGCGAGTGTGTTC</w:t>
            </w:r>
            <w:proofErr w:type="spellEnd"/>
          </w:p>
        </w:tc>
      </w:tr>
      <w:tr w:rsidR="00656187" w:rsidRPr="00313483" w14:paraId="3C46D17F" w14:textId="77777777" w:rsidTr="00BE736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pct"/>
            <w:noWrap/>
            <w:vAlign w:val="center"/>
            <w:hideMark/>
          </w:tcPr>
          <w:p w14:paraId="23794D88" w14:textId="77777777" w:rsidR="00077A7F" w:rsidRPr="00313483" w:rsidRDefault="00077A7F" w:rsidP="00C874C6">
            <w:pPr>
              <w:widowControl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13483"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RSF_</w:t>
            </w:r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13483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AsTAL_rev</w:t>
            </w:r>
            <w:proofErr w:type="spellEnd"/>
          </w:p>
        </w:tc>
        <w:tc>
          <w:tcPr>
            <w:tcW w:w="3761" w:type="pct"/>
            <w:noWrap/>
            <w:vAlign w:val="center"/>
            <w:hideMark/>
          </w:tcPr>
          <w:p w14:paraId="7FA01B5E" w14:textId="77777777" w:rsidR="00077A7F" w:rsidRPr="00313483" w:rsidRDefault="00077A7F" w:rsidP="00C874C6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13483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gtttggatccTTACAGTTTCACATGCGGCAG</w:t>
            </w:r>
            <w:proofErr w:type="spellEnd"/>
          </w:p>
        </w:tc>
      </w:tr>
    </w:tbl>
    <w:p w14:paraId="03DFC1CB" w14:textId="77777777" w:rsidR="00077A7F" w:rsidRPr="0077353A" w:rsidRDefault="00077A7F" w:rsidP="00077A7F">
      <w:pPr>
        <w:rPr>
          <w:rFonts w:ascii="Arial" w:hAnsi="Arial" w:cs="Arial"/>
          <w:szCs w:val="21"/>
        </w:rPr>
      </w:pPr>
    </w:p>
    <w:p w14:paraId="2CF05FC2" w14:textId="047CD5AA" w:rsidR="00455232" w:rsidRDefault="00455232">
      <w:pPr>
        <w:widowControl/>
        <w:jc w:val="left"/>
      </w:pPr>
      <w:r>
        <w:br w:type="page"/>
      </w:r>
    </w:p>
    <w:p w14:paraId="7597D5FE" w14:textId="77777777" w:rsidR="00AB3096" w:rsidRPr="00CB6327" w:rsidRDefault="00AB3096" w:rsidP="00AB3096">
      <w:pPr>
        <w:rPr>
          <w:rFonts w:ascii="Arial" w:eastAsia="华文楷体" w:hAnsi="Arial" w:cs="Arial"/>
          <w:b/>
          <w:bCs/>
        </w:rPr>
      </w:pPr>
      <w:r w:rsidRPr="00CB6327">
        <w:rPr>
          <w:rFonts w:ascii="Arial" w:eastAsia="华文楷体" w:hAnsi="Arial" w:cs="Arial"/>
          <w:b/>
          <w:bCs/>
        </w:rPr>
        <w:lastRenderedPageBreak/>
        <w:t>REFERENCES</w:t>
      </w:r>
    </w:p>
    <w:p w14:paraId="60CA1B34" w14:textId="6447346B" w:rsidR="00640F54" w:rsidRPr="007374C4" w:rsidRDefault="00AB3096" w:rsidP="005567F6">
      <w:pPr>
        <w:rPr>
          <w:rFonts w:ascii="Arial" w:eastAsia="华文楷体" w:hAnsi="Arial" w:cs="Arial"/>
        </w:rPr>
      </w:pPr>
      <w:r w:rsidRPr="002A72FF">
        <w:rPr>
          <w:rFonts w:ascii="Arial" w:eastAsia="华文楷体" w:hAnsi="Arial" w:cs="Arial"/>
        </w:rPr>
        <w:t xml:space="preserve">1. </w:t>
      </w:r>
      <w:r w:rsidR="005567F6" w:rsidRPr="005567F6">
        <w:rPr>
          <w:rFonts w:ascii="Arial" w:eastAsia="华文楷体" w:hAnsi="Arial" w:cs="Arial"/>
        </w:rPr>
        <w:t xml:space="preserve">Lee, </w:t>
      </w:r>
      <w:proofErr w:type="spellStart"/>
      <w:r w:rsidR="005567F6" w:rsidRPr="005567F6">
        <w:rPr>
          <w:rFonts w:ascii="Arial" w:eastAsia="华文楷体" w:hAnsi="Arial" w:cs="Arial"/>
        </w:rPr>
        <w:t>Taek</w:t>
      </w:r>
      <w:proofErr w:type="spellEnd"/>
      <w:r w:rsidR="005567F6" w:rsidRPr="005567F6">
        <w:rPr>
          <w:rFonts w:ascii="Arial" w:eastAsia="华文楷体" w:hAnsi="Arial" w:cs="Arial"/>
        </w:rPr>
        <w:t xml:space="preserve"> Soon, et al. </w:t>
      </w:r>
      <w:proofErr w:type="spellStart"/>
      <w:r w:rsidR="005567F6" w:rsidRPr="005567F6">
        <w:rPr>
          <w:rFonts w:ascii="Arial" w:eastAsia="华文楷体" w:hAnsi="Arial" w:cs="Arial"/>
        </w:rPr>
        <w:t>BglBrick</w:t>
      </w:r>
      <w:proofErr w:type="spellEnd"/>
      <w:r w:rsidR="005567F6" w:rsidRPr="005567F6">
        <w:rPr>
          <w:rFonts w:ascii="Arial" w:eastAsia="华文楷体" w:hAnsi="Arial" w:cs="Arial"/>
        </w:rPr>
        <w:t xml:space="preserve"> vectors and datasheets: a synthetic biology platform for gene expression. Journal of biological engineering </w:t>
      </w:r>
      <w:r w:rsidR="005567F6" w:rsidRPr="00AE0AC5">
        <w:rPr>
          <w:rFonts w:ascii="Arial" w:eastAsia="华文楷体" w:hAnsi="Arial" w:cs="Arial"/>
          <w:b/>
          <w:bCs/>
        </w:rPr>
        <w:t>5</w:t>
      </w:r>
      <w:r w:rsidR="00F60449">
        <w:rPr>
          <w:rFonts w:ascii="Arial" w:eastAsia="华文楷体" w:hAnsi="Arial" w:cs="Arial"/>
        </w:rPr>
        <w:t xml:space="preserve">, </w:t>
      </w:r>
      <w:r w:rsidR="00F60449" w:rsidRPr="005567F6">
        <w:rPr>
          <w:rFonts w:ascii="Arial" w:eastAsia="华文楷体" w:hAnsi="Arial" w:cs="Arial"/>
        </w:rPr>
        <w:t>1-14</w:t>
      </w:r>
      <w:r w:rsidR="005567F6" w:rsidRPr="005567F6">
        <w:rPr>
          <w:rFonts w:ascii="Arial" w:eastAsia="华文楷体" w:hAnsi="Arial" w:cs="Arial"/>
        </w:rPr>
        <w:t xml:space="preserve"> (2011).</w:t>
      </w:r>
    </w:p>
    <w:sectPr w:rsidR="00640F54" w:rsidRPr="00737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D441F" w14:textId="77777777" w:rsidR="005045EE" w:rsidRDefault="005045EE" w:rsidP="00FE3223">
      <w:r>
        <w:separator/>
      </w:r>
    </w:p>
  </w:endnote>
  <w:endnote w:type="continuationSeparator" w:id="0">
    <w:p w14:paraId="1C50E1DF" w14:textId="77777777" w:rsidR="005045EE" w:rsidRDefault="005045EE" w:rsidP="00FE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1286A" w14:textId="77777777" w:rsidR="005045EE" w:rsidRDefault="005045EE" w:rsidP="00FE3223">
      <w:r>
        <w:separator/>
      </w:r>
    </w:p>
  </w:footnote>
  <w:footnote w:type="continuationSeparator" w:id="0">
    <w:p w14:paraId="69E250F8" w14:textId="77777777" w:rsidR="005045EE" w:rsidRDefault="005045EE" w:rsidP="00FE3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A29"/>
    <w:rsid w:val="00003ABA"/>
    <w:rsid w:val="000111EA"/>
    <w:rsid w:val="00015716"/>
    <w:rsid w:val="000169BC"/>
    <w:rsid w:val="0005071F"/>
    <w:rsid w:val="000534E7"/>
    <w:rsid w:val="00066417"/>
    <w:rsid w:val="00070CB2"/>
    <w:rsid w:val="00077A7F"/>
    <w:rsid w:val="00081047"/>
    <w:rsid w:val="000829B3"/>
    <w:rsid w:val="000848D6"/>
    <w:rsid w:val="000A6FB7"/>
    <w:rsid w:val="000C6FF9"/>
    <w:rsid w:val="000D10D4"/>
    <w:rsid w:val="000E3FC0"/>
    <w:rsid w:val="00121A94"/>
    <w:rsid w:val="00121CFC"/>
    <w:rsid w:val="00137040"/>
    <w:rsid w:val="00140882"/>
    <w:rsid w:val="001421C8"/>
    <w:rsid w:val="001478ED"/>
    <w:rsid w:val="0016086B"/>
    <w:rsid w:val="001614E9"/>
    <w:rsid w:val="00170593"/>
    <w:rsid w:val="00177B00"/>
    <w:rsid w:val="0019561C"/>
    <w:rsid w:val="00195A3D"/>
    <w:rsid w:val="001A104E"/>
    <w:rsid w:val="001A65AF"/>
    <w:rsid w:val="001D25A3"/>
    <w:rsid w:val="001E1689"/>
    <w:rsid w:val="00201A96"/>
    <w:rsid w:val="002046DA"/>
    <w:rsid w:val="00237835"/>
    <w:rsid w:val="0024013E"/>
    <w:rsid w:val="00241AD7"/>
    <w:rsid w:val="0024261A"/>
    <w:rsid w:val="00242788"/>
    <w:rsid w:val="002451FC"/>
    <w:rsid w:val="00245F5A"/>
    <w:rsid w:val="0026282E"/>
    <w:rsid w:val="00265037"/>
    <w:rsid w:val="0027067B"/>
    <w:rsid w:val="00282498"/>
    <w:rsid w:val="00294C00"/>
    <w:rsid w:val="002C20AC"/>
    <w:rsid w:val="0032142B"/>
    <w:rsid w:val="00355C32"/>
    <w:rsid w:val="003637EF"/>
    <w:rsid w:val="00363BC9"/>
    <w:rsid w:val="0036437A"/>
    <w:rsid w:val="0036688C"/>
    <w:rsid w:val="00367A2E"/>
    <w:rsid w:val="00385EB8"/>
    <w:rsid w:val="003A1373"/>
    <w:rsid w:val="003A3ABE"/>
    <w:rsid w:val="003A7549"/>
    <w:rsid w:val="003B4504"/>
    <w:rsid w:val="003C7643"/>
    <w:rsid w:val="003D0B5F"/>
    <w:rsid w:val="003D21CA"/>
    <w:rsid w:val="003D7F12"/>
    <w:rsid w:val="003F21EA"/>
    <w:rsid w:val="003F4721"/>
    <w:rsid w:val="003F7962"/>
    <w:rsid w:val="0042400B"/>
    <w:rsid w:val="00455232"/>
    <w:rsid w:val="00460941"/>
    <w:rsid w:val="00460C0B"/>
    <w:rsid w:val="00486484"/>
    <w:rsid w:val="004911D8"/>
    <w:rsid w:val="004A04CF"/>
    <w:rsid w:val="004B02DD"/>
    <w:rsid w:val="004B0327"/>
    <w:rsid w:val="004B09BA"/>
    <w:rsid w:val="004B4895"/>
    <w:rsid w:val="004C5B44"/>
    <w:rsid w:val="004C622D"/>
    <w:rsid w:val="004D35A2"/>
    <w:rsid w:val="004E34CB"/>
    <w:rsid w:val="004E6065"/>
    <w:rsid w:val="004E6FBA"/>
    <w:rsid w:val="004F47E2"/>
    <w:rsid w:val="004F6F1B"/>
    <w:rsid w:val="005045EE"/>
    <w:rsid w:val="00517392"/>
    <w:rsid w:val="00523213"/>
    <w:rsid w:val="00544A85"/>
    <w:rsid w:val="00550DE3"/>
    <w:rsid w:val="00552AFD"/>
    <w:rsid w:val="005567F6"/>
    <w:rsid w:val="005634A9"/>
    <w:rsid w:val="00567CBD"/>
    <w:rsid w:val="00572110"/>
    <w:rsid w:val="0057546B"/>
    <w:rsid w:val="0059639F"/>
    <w:rsid w:val="00597B9A"/>
    <w:rsid w:val="005A1405"/>
    <w:rsid w:val="005A4967"/>
    <w:rsid w:val="005B6476"/>
    <w:rsid w:val="005E7A25"/>
    <w:rsid w:val="005F1A7E"/>
    <w:rsid w:val="005F7045"/>
    <w:rsid w:val="00640F54"/>
    <w:rsid w:val="00651EC3"/>
    <w:rsid w:val="00656187"/>
    <w:rsid w:val="00662A53"/>
    <w:rsid w:val="0066612D"/>
    <w:rsid w:val="006674AD"/>
    <w:rsid w:val="00677D99"/>
    <w:rsid w:val="00692B48"/>
    <w:rsid w:val="006A2482"/>
    <w:rsid w:val="006B2FDC"/>
    <w:rsid w:val="006B6933"/>
    <w:rsid w:val="006B7058"/>
    <w:rsid w:val="006C5850"/>
    <w:rsid w:val="006C6BF2"/>
    <w:rsid w:val="006D103C"/>
    <w:rsid w:val="006E6B69"/>
    <w:rsid w:val="006F2790"/>
    <w:rsid w:val="00711A4E"/>
    <w:rsid w:val="00716401"/>
    <w:rsid w:val="00726697"/>
    <w:rsid w:val="00730415"/>
    <w:rsid w:val="00730ED4"/>
    <w:rsid w:val="007374C4"/>
    <w:rsid w:val="00741800"/>
    <w:rsid w:val="00752158"/>
    <w:rsid w:val="0075602E"/>
    <w:rsid w:val="00772392"/>
    <w:rsid w:val="0078201D"/>
    <w:rsid w:val="0078210B"/>
    <w:rsid w:val="00791D3B"/>
    <w:rsid w:val="007A1886"/>
    <w:rsid w:val="007B6DFB"/>
    <w:rsid w:val="007B700F"/>
    <w:rsid w:val="007C2426"/>
    <w:rsid w:val="007C7B5A"/>
    <w:rsid w:val="00801637"/>
    <w:rsid w:val="00814362"/>
    <w:rsid w:val="0083200D"/>
    <w:rsid w:val="0084112C"/>
    <w:rsid w:val="00841C34"/>
    <w:rsid w:val="00853EDE"/>
    <w:rsid w:val="00856A29"/>
    <w:rsid w:val="00862A80"/>
    <w:rsid w:val="00875A22"/>
    <w:rsid w:val="00892FC3"/>
    <w:rsid w:val="0089380E"/>
    <w:rsid w:val="00897428"/>
    <w:rsid w:val="008C04ED"/>
    <w:rsid w:val="008C5B94"/>
    <w:rsid w:val="008D0F6E"/>
    <w:rsid w:val="008D1D5E"/>
    <w:rsid w:val="008D596E"/>
    <w:rsid w:val="008F71C7"/>
    <w:rsid w:val="008F7DA1"/>
    <w:rsid w:val="009027C5"/>
    <w:rsid w:val="009079EB"/>
    <w:rsid w:val="00907B0C"/>
    <w:rsid w:val="009209E1"/>
    <w:rsid w:val="00920AD2"/>
    <w:rsid w:val="009318F3"/>
    <w:rsid w:val="00937D50"/>
    <w:rsid w:val="00941CCA"/>
    <w:rsid w:val="009435E7"/>
    <w:rsid w:val="00985FCF"/>
    <w:rsid w:val="009925E1"/>
    <w:rsid w:val="009B2D45"/>
    <w:rsid w:val="009C2B08"/>
    <w:rsid w:val="009C3C7C"/>
    <w:rsid w:val="009C73EF"/>
    <w:rsid w:val="009D3D6D"/>
    <w:rsid w:val="009D3E5B"/>
    <w:rsid w:val="009E005A"/>
    <w:rsid w:val="009E44E0"/>
    <w:rsid w:val="009F097B"/>
    <w:rsid w:val="009F14C4"/>
    <w:rsid w:val="00A02B30"/>
    <w:rsid w:val="00A02B8E"/>
    <w:rsid w:val="00A15180"/>
    <w:rsid w:val="00A21614"/>
    <w:rsid w:val="00A327F4"/>
    <w:rsid w:val="00A4216D"/>
    <w:rsid w:val="00A53C7E"/>
    <w:rsid w:val="00A54DEB"/>
    <w:rsid w:val="00AA4498"/>
    <w:rsid w:val="00AB3096"/>
    <w:rsid w:val="00AD0847"/>
    <w:rsid w:val="00AE01F3"/>
    <w:rsid w:val="00AE0AC5"/>
    <w:rsid w:val="00B17D4B"/>
    <w:rsid w:val="00B26AB9"/>
    <w:rsid w:val="00B31EA4"/>
    <w:rsid w:val="00B32C87"/>
    <w:rsid w:val="00B5161B"/>
    <w:rsid w:val="00B7297A"/>
    <w:rsid w:val="00B7339B"/>
    <w:rsid w:val="00B74013"/>
    <w:rsid w:val="00B77542"/>
    <w:rsid w:val="00B85129"/>
    <w:rsid w:val="00B91F87"/>
    <w:rsid w:val="00BA705A"/>
    <w:rsid w:val="00BB0BAC"/>
    <w:rsid w:val="00BB35A8"/>
    <w:rsid w:val="00BC2240"/>
    <w:rsid w:val="00BD425A"/>
    <w:rsid w:val="00BE7365"/>
    <w:rsid w:val="00BF4DD6"/>
    <w:rsid w:val="00C018C1"/>
    <w:rsid w:val="00C13448"/>
    <w:rsid w:val="00C16DEB"/>
    <w:rsid w:val="00C177E3"/>
    <w:rsid w:val="00C30AFB"/>
    <w:rsid w:val="00C462F7"/>
    <w:rsid w:val="00C874C6"/>
    <w:rsid w:val="00C878E9"/>
    <w:rsid w:val="00C87ECC"/>
    <w:rsid w:val="00CA6DE3"/>
    <w:rsid w:val="00CA7973"/>
    <w:rsid w:val="00CC7DD9"/>
    <w:rsid w:val="00CD3577"/>
    <w:rsid w:val="00CE62D8"/>
    <w:rsid w:val="00D11EC4"/>
    <w:rsid w:val="00D26B3C"/>
    <w:rsid w:val="00D41C5D"/>
    <w:rsid w:val="00D665B7"/>
    <w:rsid w:val="00D72DD1"/>
    <w:rsid w:val="00D7587B"/>
    <w:rsid w:val="00DA0B5B"/>
    <w:rsid w:val="00DA244D"/>
    <w:rsid w:val="00DA5D81"/>
    <w:rsid w:val="00DA68C5"/>
    <w:rsid w:val="00DD2FAA"/>
    <w:rsid w:val="00DF626D"/>
    <w:rsid w:val="00E03560"/>
    <w:rsid w:val="00E106A9"/>
    <w:rsid w:val="00E3248B"/>
    <w:rsid w:val="00E32A6A"/>
    <w:rsid w:val="00E34903"/>
    <w:rsid w:val="00E35C57"/>
    <w:rsid w:val="00E41BE2"/>
    <w:rsid w:val="00E44EC2"/>
    <w:rsid w:val="00E64BDB"/>
    <w:rsid w:val="00E741D6"/>
    <w:rsid w:val="00E80BA3"/>
    <w:rsid w:val="00E91B1A"/>
    <w:rsid w:val="00E946B3"/>
    <w:rsid w:val="00EA297E"/>
    <w:rsid w:val="00EA581C"/>
    <w:rsid w:val="00EC206E"/>
    <w:rsid w:val="00EC66F6"/>
    <w:rsid w:val="00ED4EB3"/>
    <w:rsid w:val="00EE3326"/>
    <w:rsid w:val="00EF20CF"/>
    <w:rsid w:val="00F13AC1"/>
    <w:rsid w:val="00F278B5"/>
    <w:rsid w:val="00F36CC8"/>
    <w:rsid w:val="00F53008"/>
    <w:rsid w:val="00F60449"/>
    <w:rsid w:val="00F76546"/>
    <w:rsid w:val="00F93DDE"/>
    <w:rsid w:val="00F95095"/>
    <w:rsid w:val="00F95BA0"/>
    <w:rsid w:val="00F96A86"/>
    <w:rsid w:val="00FB3671"/>
    <w:rsid w:val="00FC2E07"/>
    <w:rsid w:val="00FD1C74"/>
    <w:rsid w:val="00FE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8FAE2"/>
  <w15:chartTrackingRefBased/>
  <w15:docId w15:val="{351EB8CD-D5CF-406A-A01F-6CD7A4228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2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223"/>
    <w:rPr>
      <w:sz w:val="18"/>
      <w:szCs w:val="18"/>
    </w:rPr>
  </w:style>
  <w:style w:type="table" w:styleId="2">
    <w:name w:val="Plain Table 2"/>
    <w:basedOn w:val="a1"/>
    <w:uiPriority w:val="42"/>
    <w:rsid w:val="00BA705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List Paragraph"/>
    <w:basedOn w:val="a"/>
    <w:uiPriority w:val="34"/>
    <w:qFormat/>
    <w:rsid w:val="00640F54"/>
    <w:pPr>
      <w:ind w:firstLineChars="200" w:firstLine="420"/>
    </w:pPr>
  </w:style>
  <w:style w:type="table" w:customStyle="1" w:styleId="PlainTable2">
    <w:name w:val="Plain Table 2"/>
    <w:basedOn w:val="a1"/>
    <w:rsid w:val="00BB35A8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7E7E7E"/>
        <w:bottom w:val="single" w:sz="4" w:space="0" w:color="7E7E7E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7E7E7E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4" w:space="0" w:color="7E7E7E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2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1Horz">
      <w:tblPr/>
      <w:tcPr>
        <w:tcBorders>
          <w:top w:val="single" w:sz="4" w:space="0" w:color="7E7E7E"/>
          <w:bottom w:val="single" w:sz="4" w:space="0" w:color="7E7E7E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16</Pages>
  <Words>1382</Words>
  <Characters>7881</Characters>
  <Application>Microsoft Office Word</Application>
  <DocSecurity>0</DocSecurity>
  <Lines>65</Lines>
  <Paragraphs>18</Paragraphs>
  <ScaleCrop>false</ScaleCrop>
  <Company/>
  <LinksUpToDate>false</LinksUpToDate>
  <CharactersWithSpaces>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Han</dc:creator>
  <cp:keywords/>
  <dc:description/>
  <cp:lastModifiedBy>Yu Han</cp:lastModifiedBy>
  <cp:revision>312</cp:revision>
  <dcterms:created xsi:type="dcterms:W3CDTF">2023-02-25T03:02:00Z</dcterms:created>
  <dcterms:modified xsi:type="dcterms:W3CDTF">2023-03-28T02:59:00Z</dcterms:modified>
</cp:coreProperties>
</file>