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4DC332" w14:textId="77777777" w:rsidR="007F705F" w:rsidRDefault="007F705F" w:rsidP="00D400BE">
      <w:pPr>
        <w:spacing w:line="240" w:lineRule="auto"/>
        <w:contextualSpacing/>
        <w:jc w:val="center"/>
        <w:rPr>
          <w:rFonts w:ascii="Times New Roman" w:hAnsi="Times New Roman" w:cs="Times New Roman"/>
          <w:b/>
          <w:bCs/>
        </w:rPr>
      </w:pPr>
      <w:bookmarkStart w:id="0" w:name="_Hlk109831629"/>
    </w:p>
    <w:bookmarkEnd w:id="0"/>
    <w:p w14:paraId="5A6701F6" w14:textId="61385B5A" w:rsidR="00044FDD" w:rsidRDefault="00044FDD" w:rsidP="00044FDD">
      <w:pPr>
        <w:rPr>
          <w:rFonts w:ascii="Times New Roman" w:hAnsi="Times New Roman" w:cs="Times New Roman"/>
          <w:b/>
          <w:bCs/>
          <w:sz w:val="24"/>
          <w:szCs w:val="24"/>
        </w:rPr>
      </w:pPr>
      <w:r w:rsidRPr="005D5597">
        <w:rPr>
          <w:rFonts w:ascii="Times New Roman" w:hAnsi="Times New Roman" w:cs="Times New Roman"/>
          <w:b/>
          <w:bCs/>
          <w:sz w:val="24"/>
          <w:szCs w:val="24"/>
        </w:rPr>
        <w:t xml:space="preserve">Supplemental </w:t>
      </w:r>
      <w:r w:rsidR="00C930D5">
        <w:rPr>
          <w:rFonts w:ascii="Times New Roman" w:hAnsi="Times New Roman" w:cs="Times New Roman"/>
          <w:b/>
          <w:bCs/>
          <w:sz w:val="24"/>
          <w:szCs w:val="24"/>
        </w:rPr>
        <w:t>Information</w:t>
      </w:r>
      <w:r>
        <w:rPr>
          <w:rFonts w:ascii="Times New Roman" w:hAnsi="Times New Roman" w:cs="Times New Roman"/>
          <w:b/>
          <w:bCs/>
          <w:sz w:val="24"/>
          <w:szCs w:val="24"/>
        </w:rPr>
        <w:t xml:space="preserve"> </w:t>
      </w:r>
      <w:r w:rsidR="00372050">
        <w:rPr>
          <w:rFonts w:ascii="Times New Roman" w:hAnsi="Times New Roman" w:cs="Times New Roman"/>
          <w:b/>
          <w:bCs/>
          <w:sz w:val="24"/>
          <w:szCs w:val="24"/>
        </w:rPr>
        <w:t>for</w:t>
      </w:r>
      <w:r w:rsidR="00870268">
        <w:rPr>
          <w:rFonts w:ascii="Times New Roman" w:hAnsi="Times New Roman" w:cs="Times New Roman"/>
          <w:b/>
          <w:bCs/>
          <w:sz w:val="24"/>
          <w:szCs w:val="24"/>
        </w:rPr>
        <w:t>:</w:t>
      </w:r>
    </w:p>
    <w:p w14:paraId="6DA52C4B" w14:textId="6548290E" w:rsidR="00F53F57" w:rsidRDefault="00F53F57" w:rsidP="00F53F57">
      <w:pPr>
        <w:spacing w:line="240" w:lineRule="auto"/>
        <w:contextualSpacing/>
        <w:rPr>
          <w:rFonts w:ascii="Times New Roman" w:hAnsi="Times New Roman" w:cs="Times New Roman"/>
          <w:b/>
          <w:bCs/>
        </w:rPr>
      </w:pPr>
      <w:r w:rsidRPr="000D62B8">
        <w:rPr>
          <w:rFonts w:ascii="Times New Roman" w:hAnsi="Times New Roman" w:cs="Times New Roman"/>
          <w:b/>
          <w:bCs/>
        </w:rPr>
        <w:t>BREAKING THE CYCLE OF SELF-INTERESTED CORRUPTION: A TWO-PART FIELD STUDY IN NAIROBI, KENYA</w:t>
      </w:r>
    </w:p>
    <w:p w14:paraId="1C5BE437" w14:textId="77777777" w:rsidR="00F53F57" w:rsidRPr="000D62B8" w:rsidRDefault="00F53F57" w:rsidP="00F53F57">
      <w:pPr>
        <w:spacing w:line="240" w:lineRule="auto"/>
        <w:contextualSpacing/>
        <w:rPr>
          <w:rFonts w:ascii="Times New Roman" w:hAnsi="Times New Roman" w:cs="Times New Roman"/>
          <w:b/>
          <w:bCs/>
        </w:rPr>
      </w:pPr>
    </w:p>
    <w:p w14:paraId="1F57ED2B" w14:textId="47FB9781" w:rsidR="00372050" w:rsidRDefault="00372050" w:rsidP="00044FDD">
      <w:pPr>
        <w:rPr>
          <w:rFonts w:ascii="Times New Roman" w:hAnsi="Times New Roman" w:cs="Times New Roman"/>
          <w:sz w:val="24"/>
          <w:szCs w:val="24"/>
        </w:rPr>
      </w:pPr>
    </w:p>
    <w:p w14:paraId="19F019F7" w14:textId="6AEF2370" w:rsidR="00372050" w:rsidRDefault="00372050" w:rsidP="00044FDD">
      <w:pPr>
        <w:rPr>
          <w:rFonts w:ascii="Times New Roman" w:hAnsi="Times New Roman" w:cs="Times New Roman"/>
          <w:sz w:val="24"/>
          <w:szCs w:val="24"/>
        </w:rPr>
      </w:pPr>
      <w:r>
        <w:rPr>
          <w:rFonts w:ascii="Times New Roman" w:hAnsi="Times New Roman" w:cs="Times New Roman"/>
          <w:sz w:val="24"/>
          <w:szCs w:val="24"/>
        </w:rPr>
        <w:t xml:space="preserve">This </w:t>
      </w:r>
      <w:r w:rsidR="00AC40F4">
        <w:rPr>
          <w:rFonts w:ascii="Times New Roman" w:hAnsi="Times New Roman" w:cs="Times New Roman"/>
          <w:sz w:val="24"/>
          <w:szCs w:val="24"/>
        </w:rPr>
        <w:t xml:space="preserve">supplemental </w:t>
      </w:r>
      <w:r>
        <w:rPr>
          <w:rFonts w:ascii="Times New Roman" w:hAnsi="Times New Roman" w:cs="Times New Roman"/>
          <w:sz w:val="24"/>
          <w:szCs w:val="24"/>
        </w:rPr>
        <w:t>file includes:</w:t>
      </w:r>
    </w:p>
    <w:p w14:paraId="333D435E" w14:textId="77777777" w:rsidR="00F07816" w:rsidRDefault="00F07816" w:rsidP="00F07816">
      <w:pPr>
        <w:rPr>
          <w:rFonts w:ascii="Times New Roman" w:hAnsi="Times New Roman" w:cs="Times New Roman"/>
          <w:sz w:val="24"/>
          <w:szCs w:val="24"/>
        </w:rPr>
      </w:pPr>
      <w:r>
        <w:rPr>
          <w:rFonts w:ascii="Times New Roman" w:hAnsi="Times New Roman" w:cs="Times New Roman"/>
          <w:sz w:val="24"/>
          <w:szCs w:val="24"/>
        </w:rPr>
        <w:t>Tables S1 – S3, econometric results</w:t>
      </w:r>
      <w:r>
        <w:rPr>
          <w:rFonts w:ascii="Times New Roman" w:hAnsi="Times New Roman" w:cs="Times New Roman"/>
          <w:sz w:val="24"/>
          <w:szCs w:val="24"/>
        </w:rPr>
        <w:tab/>
      </w:r>
    </w:p>
    <w:p w14:paraId="504E3980" w14:textId="77777777" w:rsidR="00F07816" w:rsidRDefault="00F07816" w:rsidP="00F07816">
      <w:pPr>
        <w:rPr>
          <w:rFonts w:ascii="Times New Roman" w:hAnsi="Times New Roman" w:cs="Times New Roman"/>
          <w:sz w:val="24"/>
          <w:szCs w:val="24"/>
        </w:rPr>
      </w:pPr>
      <w:r>
        <w:rPr>
          <w:rFonts w:ascii="Times New Roman" w:hAnsi="Times New Roman" w:cs="Times New Roman"/>
          <w:sz w:val="24"/>
          <w:szCs w:val="24"/>
        </w:rPr>
        <w:tab/>
        <w:t>S1: OLS Estimates of Benefits and Harms Done by the Bribe</w:t>
      </w:r>
    </w:p>
    <w:p w14:paraId="6400C0DC" w14:textId="77777777" w:rsidR="00F07816" w:rsidRDefault="00F07816" w:rsidP="00F07816">
      <w:pPr>
        <w:rPr>
          <w:rFonts w:ascii="Times New Roman" w:hAnsi="Times New Roman" w:cs="Times New Roman"/>
          <w:sz w:val="24"/>
          <w:szCs w:val="24"/>
        </w:rPr>
      </w:pPr>
      <w:r>
        <w:rPr>
          <w:rFonts w:ascii="Times New Roman" w:hAnsi="Times New Roman" w:cs="Times New Roman"/>
          <w:sz w:val="24"/>
          <w:szCs w:val="24"/>
        </w:rPr>
        <w:tab/>
        <w:t>S2: OLS Estimates of Acceptability and Self-reported Willingness to Pay the Bribe</w:t>
      </w:r>
    </w:p>
    <w:p w14:paraId="0BF39E34" w14:textId="77777777" w:rsidR="00F07816" w:rsidRDefault="00F07816" w:rsidP="00F07816">
      <w:pPr>
        <w:rPr>
          <w:rFonts w:ascii="Times New Roman" w:hAnsi="Times New Roman" w:cs="Times New Roman"/>
          <w:sz w:val="24"/>
          <w:szCs w:val="24"/>
        </w:rPr>
      </w:pPr>
      <w:r>
        <w:rPr>
          <w:rFonts w:ascii="Times New Roman" w:hAnsi="Times New Roman" w:cs="Times New Roman"/>
          <w:sz w:val="24"/>
          <w:szCs w:val="24"/>
        </w:rPr>
        <w:tab/>
        <w:t>S3: OLS Estimates of Accepting the Corrupt Opportunity in the Behavioral Experiment</w:t>
      </w:r>
    </w:p>
    <w:p w14:paraId="75C23374" w14:textId="7C21CF80" w:rsidR="00F07816" w:rsidRDefault="00F07816" w:rsidP="00E505B0">
      <w:pPr>
        <w:rPr>
          <w:rFonts w:ascii="Times New Roman" w:hAnsi="Times New Roman" w:cs="Times New Roman"/>
          <w:sz w:val="24"/>
          <w:szCs w:val="24"/>
        </w:rPr>
      </w:pPr>
      <w:r>
        <w:rPr>
          <w:rFonts w:ascii="Times New Roman" w:hAnsi="Times New Roman" w:cs="Times New Roman"/>
          <w:sz w:val="24"/>
          <w:szCs w:val="24"/>
        </w:rPr>
        <w:t>Supporting Information Text</w:t>
      </w:r>
    </w:p>
    <w:p w14:paraId="449F3CB8" w14:textId="732F6C41" w:rsidR="00E505B0" w:rsidRPr="008C48E1" w:rsidRDefault="00F07816" w:rsidP="00814775">
      <w:pPr>
        <w:ind w:firstLine="720"/>
        <w:rPr>
          <w:rFonts w:ascii="Times New Roman" w:hAnsi="Times New Roman" w:cs="Times New Roman"/>
          <w:sz w:val="24"/>
          <w:szCs w:val="24"/>
        </w:rPr>
      </w:pPr>
      <w:r>
        <w:rPr>
          <w:rFonts w:ascii="Times New Roman" w:hAnsi="Times New Roman" w:cs="Times New Roman"/>
          <w:sz w:val="24"/>
          <w:szCs w:val="24"/>
        </w:rPr>
        <w:t xml:space="preserve">Supplemental Note 1: </w:t>
      </w:r>
      <w:r w:rsidR="00E505B0" w:rsidRPr="008C48E1">
        <w:rPr>
          <w:rFonts w:ascii="Times New Roman" w:hAnsi="Times New Roman" w:cs="Times New Roman"/>
          <w:sz w:val="24"/>
          <w:szCs w:val="24"/>
        </w:rPr>
        <w:t>Experimental Methods and Instructions</w:t>
      </w:r>
    </w:p>
    <w:p w14:paraId="7EAEDBDF" w14:textId="6558D9CD" w:rsidR="00372050" w:rsidRDefault="00F07816" w:rsidP="00044FDD">
      <w:pPr>
        <w:rPr>
          <w:rFonts w:ascii="Times New Roman" w:hAnsi="Times New Roman" w:cs="Times New Roman"/>
          <w:sz w:val="24"/>
          <w:szCs w:val="24"/>
        </w:rPr>
      </w:pPr>
      <w:r>
        <w:rPr>
          <w:rFonts w:ascii="Times New Roman" w:hAnsi="Times New Roman" w:cs="Times New Roman"/>
          <w:sz w:val="24"/>
          <w:szCs w:val="24"/>
        </w:rPr>
        <w:tab/>
        <w:t xml:space="preserve">Supplemental Note 2: </w:t>
      </w:r>
      <w:r w:rsidR="00AB4740">
        <w:rPr>
          <w:rFonts w:ascii="Times New Roman" w:hAnsi="Times New Roman" w:cs="Times New Roman"/>
          <w:sz w:val="24"/>
          <w:szCs w:val="24"/>
        </w:rPr>
        <w:t>Vignette Survey Instrument</w:t>
      </w:r>
    </w:p>
    <w:p w14:paraId="18ACB9FA" w14:textId="1954BCC4" w:rsidR="00AB4740" w:rsidRDefault="00F07816" w:rsidP="00814775">
      <w:pPr>
        <w:ind w:firstLine="720"/>
        <w:rPr>
          <w:rFonts w:ascii="Times New Roman" w:hAnsi="Times New Roman" w:cs="Times New Roman"/>
          <w:sz w:val="24"/>
          <w:szCs w:val="24"/>
        </w:rPr>
      </w:pPr>
      <w:r>
        <w:rPr>
          <w:rFonts w:ascii="Times New Roman" w:hAnsi="Times New Roman" w:cs="Times New Roman"/>
          <w:sz w:val="24"/>
          <w:szCs w:val="24"/>
        </w:rPr>
        <w:t xml:space="preserve">Supplemental Note 3: </w:t>
      </w:r>
      <w:r w:rsidR="00AB4740">
        <w:rPr>
          <w:rFonts w:ascii="Times New Roman" w:hAnsi="Times New Roman" w:cs="Times New Roman"/>
          <w:sz w:val="24"/>
          <w:szCs w:val="24"/>
        </w:rPr>
        <w:t>Field Experiment Instrument</w:t>
      </w:r>
    </w:p>
    <w:p w14:paraId="24A58E01" w14:textId="17FAC255" w:rsidR="00AB4740" w:rsidRDefault="00F07816" w:rsidP="00814775">
      <w:pPr>
        <w:ind w:firstLine="720"/>
        <w:rPr>
          <w:rFonts w:ascii="Times New Roman" w:hAnsi="Times New Roman" w:cs="Times New Roman"/>
          <w:sz w:val="24"/>
          <w:szCs w:val="24"/>
        </w:rPr>
      </w:pPr>
      <w:r>
        <w:rPr>
          <w:rFonts w:ascii="Times New Roman" w:hAnsi="Times New Roman" w:cs="Times New Roman"/>
          <w:sz w:val="24"/>
          <w:szCs w:val="24"/>
        </w:rPr>
        <w:t xml:space="preserve">Supplemental Note 4: </w:t>
      </w:r>
      <w:r w:rsidR="00AB4740">
        <w:rPr>
          <w:rFonts w:ascii="Times New Roman" w:hAnsi="Times New Roman" w:cs="Times New Roman"/>
          <w:sz w:val="24"/>
          <w:szCs w:val="24"/>
        </w:rPr>
        <w:t xml:space="preserve">Ancillary Survey </w:t>
      </w:r>
      <w:r w:rsidR="006971B4">
        <w:rPr>
          <w:rFonts w:ascii="Times New Roman" w:hAnsi="Times New Roman" w:cs="Times New Roman"/>
          <w:sz w:val="24"/>
          <w:szCs w:val="24"/>
        </w:rPr>
        <w:t>Instrument</w:t>
      </w:r>
      <w:r w:rsidR="00AB4740">
        <w:rPr>
          <w:rFonts w:ascii="Times New Roman" w:hAnsi="Times New Roman" w:cs="Times New Roman"/>
          <w:sz w:val="24"/>
          <w:szCs w:val="24"/>
        </w:rPr>
        <w:t xml:space="preserve"> </w:t>
      </w:r>
    </w:p>
    <w:p w14:paraId="3B8B14A1" w14:textId="7D590174" w:rsidR="00E505B0" w:rsidRDefault="00F07816" w:rsidP="00814775">
      <w:pPr>
        <w:ind w:firstLine="720"/>
        <w:rPr>
          <w:rFonts w:ascii="Times New Roman" w:hAnsi="Times New Roman" w:cs="Times New Roman"/>
          <w:sz w:val="24"/>
          <w:szCs w:val="24"/>
        </w:rPr>
      </w:pPr>
      <w:r>
        <w:rPr>
          <w:rFonts w:ascii="Times New Roman" w:hAnsi="Times New Roman" w:cs="Times New Roman"/>
          <w:sz w:val="24"/>
          <w:szCs w:val="24"/>
        </w:rPr>
        <w:t xml:space="preserve">Supplemental Note 5: </w:t>
      </w:r>
      <w:r w:rsidR="00F53F57">
        <w:rPr>
          <w:rFonts w:ascii="Times New Roman" w:hAnsi="Times New Roman" w:cs="Times New Roman"/>
          <w:sz w:val="24"/>
          <w:szCs w:val="24"/>
        </w:rPr>
        <w:t xml:space="preserve">Debrief </w:t>
      </w:r>
      <w:r w:rsidR="00AC40F4">
        <w:rPr>
          <w:rFonts w:ascii="Times New Roman" w:hAnsi="Times New Roman" w:cs="Times New Roman"/>
          <w:sz w:val="24"/>
          <w:szCs w:val="24"/>
        </w:rPr>
        <w:t>Statement</w:t>
      </w:r>
    </w:p>
    <w:p w14:paraId="32EA71B5" w14:textId="77777777" w:rsidR="00F07816" w:rsidRDefault="00F07816" w:rsidP="00044FDD">
      <w:pPr>
        <w:rPr>
          <w:rFonts w:ascii="Times New Roman" w:hAnsi="Times New Roman" w:cs="Times New Roman"/>
          <w:sz w:val="24"/>
          <w:szCs w:val="24"/>
        </w:rPr>
      </w:pPr>
    </w:p>
    <w:p w14:paraId="0A3E4E40" w14:textId="77777777" w:rsidR="00F07816" w:rsidRDefault="00F07816">
      <w:pPr>
        <w:rPr>
          <w:rFonts w:ascii="Times New Roman" w:hAnsi="Times New Roman" w:cs="Times New Roman"/>
          <w:b/>
          <w:bCs/>
          <w:sz w:val="24"/>
          <w:szCs w:val="24"/>
        </w:rPr>
      </w:pPr>
      <w:r>
        <w:rPr>
          <w:rFonts w:ascii="Times New Roman" w:hAnsi="Times New Roman" w:cs="Times New Roman"/>
          <w:b/>
          <w:bCs/>
          <w:sz w:val="24"/>
          <w:szCs w:val="24"/>
        </w:rPr>
        <w:br w:type="page"/>
      </w:r>
    </w:p>
    <w:p w14:paraId="7430CA63" w14:textId="1A32D0A0" w:rsidR="00F07816" w:rsidRDefault="00502D19" w:rsidP="00F07816">
      <w:r w:rsidRPr="00502D19" w:rsidDel="00502D19">
        <w:lastRenderedPageBreak/>
        <w:t xml:space="preserve"> </w:t>
      </w:r>
      <w:r w:rsidR="00A2479C" w:rsidRPr="00A2479C">
        <w:rPr>
          <w:noProof/>
        </w:rPr>
        <w:drawing>
          <wp:inline distT="0" distB="0" distL="0" distR="0" wp14:anchorId="0177481C" wp14:editId="40B50D18">
            <wp:extent cx="5219700" cy="61912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19700" cy="6191250"/>
                    </a:xfrm>
                    <a:prstGeom prst="rect">
                      <a:avLst/>
                    </a:prstGeom>
                    <a:noFill/>
                    <a:ln>
                      <a:noFill/>
                    </a:ln>
                  </pic:spPr>
                </pic:pic>
              </a:graphicData>
            </a:graphic>
          </wp:inline>
        </w:drawing>
      </w:r>
    </w:p>
    <w:p w14:paraId="0ED13A32" w14:textId="77777777" w:rsidR="00F07816" w:rsidRDefault="00F07816" w:rsidP="00F07816"/>
    <w:p w14:paraId="0BB237F4" w14:textId="3D9726A5" w:rsidR="00F07816" w:rsidRDefault="00F07816" w:rsidP="00F07816">
      <w:pPr>
        <w:rPr>
          <w:rFonts w:ascii="Times New Roman" w:hAnsi="Times New Roman" w:cs="Times New Roman"/>
          <w:b/>
          <w:bCs/>
          <w:sz w:val="24"/>
          <w:szCs w:val="24"/>
          <w:u w:val="single"/>
        </w:rPr>
      </w:pPr>
      <w:r>
        <w:rPr>
          <w:rFonts w:ascii="Times New Roman" w:hAnsi="Times New Roman" w:cs="Times New Roman"/>
          <w:b/>
          <w:bCs/>
          <w:sz w:val="24"/>
          <w:szCs w:val="24"/>
          <w:u w:val="single"/>
        </w:rPr>
        <w:br w:type="page"/>
      </w:r>
      <w:r w:rsidRPr="007A2BD6">
        <w:lastRenderedPageBreak/>
        <w:t xml:space="preserve"> </w:t>
      </w:r>
      <w:r w:rsidRPr="001F6FBB">
        <w:t xml:space="preserve"> </w:t>
      </w:r>
      <w:r w:rsidR="00F7084A" w:rsidRPr="00F7084A">
        <w:rPr>
          <w:noProof/>
        </w:rPr>
        <w:drawing>
          <wp:inline distT="0" distB="0" distL="0" distR="0" wp14:anchorId="6DEE059E" wp14:editId="4E46A2EB">
            <wp:extent cx="4630521" cy="7597693"/>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35176" cy="7605332"/>
                    </a:xfrm>
                    <a:prstGeom prst="rect">
                      <a:avLst/>
                    </a:prstGeom>
                    <a:noFill/>
                    <a:ln>
                      <a:noFill/>
                    </a:ln>
                  </pic:spPr>
                </pic:pic>
              </a:graphicData>
            </a:graphic>
          </wp:inline>
        </w:drawing>
      </w:r>
      <w:r w:rsidR="00F7084A" w:rsidRPr="00F7084A" w:rsidDel="00F7084A">
        <w:t xml:space="preserve"> </w:t>
      </w:r>
      <w:r>
        <w:rPr>
          <w:rFonts w:ascii="Times New Roman" w:hAnsi="Times New Roman" w:cs="Times New Roman"/>
          <w:b/>
          <w:bCs/>
          <w:sz w:val="24"/>
          <w:szCs w:val="24"/>
          <w:u w:val="single"/>
        </w:rPr>
        <w:br w:type="page"/>
      </w:r>
    </w:p>
    <w:p w14:paraId="4F19506D" w14:textId="73E5DCD4" w:rsidR="00F07816" w:rsidRDefault="00F07816" w:rsidP="00F07816">
      <w:pPr>
        <w:rPr>
          <w:rFonts w:ascii="Times New Roman" w:hAnsi="Times New Roman" w:cs="Times New Roman"/>
          <w:b/>
          <w:bCs/>
          <w:sz w:val="24"/>
          <w:szCs w:val="24"/>
          <w:u w:val="single"/>
        </w:rPr>
      </w:pPr>
      <w:r w:rsidRPr="001F6FBB" w:rsidDel="001F6FBB">
        <w:lastRenderedPageBreak/>
        <w:t xml:space="preserve"> </w:t>
      </w:r>
      <w:r w:rsidR="00420489" w:rsidRPr="00420489" w:rsidDel="00420489">
        <w:t xml:space="preserve"> </w:t>
      </w:r>
      <w:r w:rsidR="00C71469" w:rsidRPr="00C71469">
        <w:rPr>
          <w:noProof/>
        </w:rPr>
        <w:drawing>
          <wp:inline distT="0" distB="0" distL="0" distR="0" wp14:anchorId="3D36C99A" wp14:editId="514A65D8">
            <wp:extent cx="6356909" cy="6169462"/>
            <wp:effectExtent l="0" t="0" r="6350"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60700" cy="6173142"/>
                    </a:xfrm>
                    <a:prstGeom prst="rect">
                      <a:avLst/>
                    </a:prstGeom>
                    <a:noFill/>
                    <a:ln>
                      <a:noFill/>
                    </a:ln>
                  </pic:spPr>
                </pic:pic>
              </a:graphicData>
            </a:graphic>
          </wp:inline>
        </w:drawing>
      </w:r>
    </w:p>
    <w:p w14:paraId="192F35B3" w14:textId="77777777" w:rsidR="00F07816" w:rsidRDefault="00F07816" w:rsidP="00F07816">
      <w:pPr>
        <w:spacing w:line="240" w:lineRule="auto"/>
        <w:contextualSpacing/>
        <w:rPr>
          <w:rFonts w:ascii="Times New Roman" w:hAnsi="Times New Roman" w:cs="Times New Roman"/>
          <w:b/>
          <w:bCs/>
          <w:sz w:val="24"/>
          <w:szCs w:val="24"/>
          <w:u w:val="single"/>
        </w:rPr>
      </w:pPr>
    </w:p>
    <w:p w14:paraId="432BCE2C" w14:textId="77777777" w:rsidR="00F07816" w:rsidRDefault="00F07816" w:rsidP="00F07816">
      <w:pPr>
        <w:rPr>
          <w:rFonts w:ascii="Times New Roman" w:hAnsi="Times New Roman" w:cs="Times New Roman"/>
          <w:b/>
          <w:bCs/>
          <w:sz w:val="24"/>
          <w:szCs w:val="24"/>
          <w:u w:val="single"/>
        </w:rPr>
      </w:pPr>
      <w:r>
        <w:rPr>
          <w:rFonts w:ascii="Times New Roman" w:hAnsi="Times New Roman" w:cs="Times New Roman"/>
          <w:b/>
          <w:bCs/>
          <w:sz w:val="24"/>
          <w:szCs w:val="24"/>
          <w:u w:val="single"/>
        </w:rPr>
        <w:br w:type="page"/>
      </w:r>
    </w:p>
    <w:p w14:paraId="4A91615D" w14:textId="1C3076BB" w:rsidR="00E505B0" w:rsidRDefault="00F07816" w:rsidP="00C8686A">
      <w:pPr>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Supplemental Note 1: </w:t>
      </w:r>
      <w:r w:rsidR="00E505B0" w:rsidRPr="008C48E1">
        <w:rPr>
          <w:rFonts w:ascii="Times New Roman" w:hAnsi="Times New Roman" w:cs="Times New Roman"/>
          <w:b/>
          <w:bCs/>
          <w:sz w:val="24"/>
          <w:szCs w:val="24"/>
        </w:rPr>
        <w:t>Experimental Methods and Instructions</w:t>
      </w:r>
    </w:p>
    <w:p w14:paraId="3FD6592D" w14:textId="4773D391" w:rsidR="00000846" w:rsidRDefault="00000846" w:rsidP="00C8686A">
      <w:pPr>
        <w:spacing w:line="480" w:lineRule="auto"/>
        <w:contextualSpacing/>
        <w:jc w:val="both"/>
        <w:rPr>
          <w:rFonts w:ascii="Times New Roman" w:hAnsi="Times New Roman" w:cs="Times New Roman"/>
        </w:rPr>
      </w:pPr>
      <w:r>
        <w:rPr>
          <w:rFonts w:ascii="Times New Roman" w:hAnsi="Times New Roman" w:cs="Times New Roman"/>
          <w:sz w:val="24"/>
          <w:szCs w:val="24"/>
        </w:rPr>
        <w:t xml:space="preserve">All procedures were approved by the Institutional Review Board at the lead author’s university. Additionally, a research permit was obtained from Kenya’s National Commission for Science, Technology, and Innovation. We conducted the study in </w:t>
      </w:r>
      <w:r w:rsidRPr="007A5C3F">
        <w:rPr>
          <w:rFonts w:ascii="Times New Roman" w:hAnsi="Times New Roman" w:cs="Times New Roman"/>
        </w:rPr>
        <w:t xml:space="preserve">Nairobi County because it represents an urban, sub-Saharan capital city with a well-documented prevalence of bribery and corruption </w:t>
      </w:r>
      <w:r w:rsidRPr="007A5C3F">
        <w:rPr>
          <w:rFonts w:ascii="Times New Roman" w:hAnsi="Times New Roman" w:cs="Times New Roman"/>
        </w:rPr>
        <w:fldChar w:fldCharType="begin"/>
      </w:r>
      <w:r w:rsidR="005A436A">
        <w:rPr>
          <w:rFonts w:ascii="Times New Roman" w:hAnsi="Times New Roman" w:cs="Times New Roman"/>
        </w:rPr>
        <w:instrText xml:space="preserve"> ADDIN ZOTERO_ITEM CSL_CITATION {"citationID":"hibx5hK0","properties":{"formattedCitation":"(10, 32)","plainCitation":"(10, 32)","noteIndex":0},"citationItems":[{"id":4451,"uris":["http://zotero.org/users/2150341/items/Q4KSU5YI"],"itemData":{"id":4451,"type":"document","publisher":"Transparency International-Kenya","title":"Kenya Bribery Index 2019","URL":"https://tikenya.org/kenya-bribery-index-2019/","author":[{"family":"Muthike","given":"Fidialice"},{"family":"Wachira","given":"Harriet"},{"family":"Chepkemoi","given":"Mercy"},{"family":"Mutuku","given":"Issabelah"},{"family":"Masinde","given":"Eric"}],"issued":{"date-parts":[["2020",7]]}}},{"id":4504,"uris":["http://zotero.org/users/2150341/items/P4LH6QLH"],"itemData":{"id":4504,"type":"webpage","abstract":"During COVID-19, police officers and soldiers have been demanding bribes from people who violate curfews, cross roadblocks &amp; leave quarantine.","container-title":"Transparency.org","language":"en","title":"Police Corruption is Becoming a Pandemic Too","URL":"https://www.transparency.org/en/news/police-corruption-is-becoming-a-pandemic-too","author":[{"family":"Transparency International","given":""}],"accessed":{"date-parts":[["2022",10,6]]},"issued":{"date-parts":[["2020"]]}}}],"schema":"https://github.com/citation-style-language/schema/raw/master/csl-citation.json"} </w:instrText>
      </w:r>
      <w:r w:rsidRPr="007A5C3F">
        <w:rPr>
          <w:rFonts w:ascii="Times New Roman" w:hAnsi="Times New Roman" w:cs="Times New Roman"/>
        </w:rPr>
        <w:fldChar w:fldCharType="separate"/>
      </w:r>
      <w:r w:rsidR="005A436A" w:rsidRPr="005A436A">
        <w:rPr>
          <w:rFonts w:ascii="Times New Roman" w:hAnsi="Times New Roman" w:cs="Times New Roman"/>
        </w:rPr>
        <w:t>(10, 32)</w:t>
      </w:r>
      <w:r w:rsidRPr="007A5C3F">
        <w:rPr>
          <w:rFonts w:ascii="Times New Roman" w:hAnsi="Times New Roman" w:cs="Times New Roman"/>
        </w:rPr>
        <w:fldChar w:fldCharType="end"/>
      </w:r>
      <w:r w:rsidRPr="007A5C3F">
        <w:rPr>
          <w:rFonts w:ascii="Times New Roman" w:hAnsi="Times New Roman" w:cs="Times New Roman"/>
        </w:rPr>
        <w:t>.</w:t>
      </w:r>
      <w:r>
        <w:rPr>
          <w:rFonts w:ascii="Times New Roman" w:hAnsi="Times New Roman" w:cs="Times New Roman"/>
        </w:rPr>
        <w:t xml:space="preserve"> </w:t>
      </w:r>
    </w:p>
    <w:p w14:paraId="70ADCD1F" w14:textId="77777777" w:rsidR="00000846" w:rsidRDefault="00000846" w:rsidP="00C8686A">
      <w:pPr>
        <w:spacing w:line="480" w:lineRule="auto"/>
        <w:contextualSpacing/>
        <w:jc w:val="both"/>
        <w:rPr>
          <w:rFonts w:ascii="Times New Roman" w:hAnsi="Times New Roman" w:cs="Times New Roman"/>
          <w:i/>
          <w:iCs/>
          <w:sz w:val="24"/>
          <w:szCs w:val="24"/>
        </w:rPr>
      </w:pPr>
    </w:p>
    <w:p w14:paraId="0A47935E" w14:textId="2267517C" w:rsidR="00000846" w:rsidRPr="009B6E7A" w:rsidRDefault="00000846" w:rsidP="00C8686A">
      <w:pPr>
        <w:spacing w:line="480" w:lineRule="auto"/>
        <w:contextualSpacing/>
        <w:jc w:val="both"/>
        <w:rPr>
          <w:rFonts w:ascii="Times New Roman" w:hAnsi="Times New Roman" w:cs="Times New Roman"/>
          <w:b/>
          <w:bCs/>
          <w:i/>
          <w:iCs/>
          <w:sz w:val="24"/>
          <w:szCs w:val="24"/>
        </w:rPr>
      </w:pPr>
      <w:r w:rsidRPr="009B6E7A">
        <w:rPr>
          <w:rFonts w:ascii="Times New Roman" w:hAnsi="Times New Roman" w:cs="Times New Roman"/>
          <w:b/>
          <w:bCs/>
          <w:i/>
          <w:iCs/>
          <w:sz w:val="24"/>
          <w:szCs w:val="24"/>
        </w:rPr>
        <w:t>Sample</w:t>
      </w:r>
    </w:p>
    <w:p w14:paraId="7B9086C9" w14:textId="049D1E32" w:rsidR="00E505B0" w:rsidRPr="007A5C3F" w:rsidRDefault="00ED6C8B" w:rsidP="00C8686A">
      <w:pPr>
        <w:spacing w:line="480" w:lineRule="auto"/>
        <w:ind w:firstLine="720"/>
        <w:contextualSpacing/>
        <w:jc w:val="both"/>
        <w:rPr>
          <w:rFonts w:ascii="Times New Roman" w:hAnsi="Times New Roman" w:cs="Times New Roman"/>
          <w:b/>
          <w:bCs/>
          <w:i/>
          <w:iCs/>
        </w:rPr>
      </w:pPr>
      <w:r>
        <w:rPr>
          <w:rFonts w:ascii="Times New Roman" w:hAnsi="Times New Roman" w:cs="Times New Roman"/>
          <w:sz w:val="24"/>
          <w:szCs w:val="24"/>
        </w:rPr>
        <w:t xml:space="preserve">For our main study, a </w:t>
      </w:r>
      <w:r w:rsidR="00E505B0" w:rsidRPr="007A5C3F">
        <w:rPr>
          <w:rFonts w:ascii="Times New Roman" w:hAnsi="Times New Roman" w:cs="Times New Roman"/>
        </w:rPr>
        <w:t xml:space="preserve">clustered random sample of 1,403 households in Nairobi County, Kenya, </w:t>
      </w:r>
      <w:r w:rsidR="00E505B0">
        <w:rPr>
          <w:rFonts w:ascii="Times New Roman" w:hAnsi="Times New Roman" w:cs="Times New Roman"/>
        </w:rPr>
        <w:t>was selected using</w:t>
      </w:r>
      <w:r w:rsidR="00E505B0" w:rsidRPr="007A5C3F">
        <w:rPr>
          <w:rFonts w:ascii="Times New Roman" w:hAnsi="Times New Roman" w:cs="Times New Roman"/>
        </w:rPr>
        <w:t xml:space="preserve"> a publicly available global dataset on gridded population density produced by NASA's Socio-Economic Data and Applications Center (SEDAC) and Columbia University's Center for International Earth Science Information Network (CIESIN). Interviews were conducted equally across weekdays and weekends to increase the chances that the sample included those who worked outside the home during weekdays. </w:t>
      </w:r>
      <w:r w:rsidR="00E505B0" w:rsidRPr="00033E2D">
        <w:rPr>
          <w:rFonts w:ascii="Times New Roman" w:hAnsi="Times New Roman" w:cs="Times New Roman"/>
        </w:rPr>
        <w:t xml:space="preserve">Enumerators </w:t>
      </w:r>
      <w:r w:rsidR="00E505B0" w:rsidRPr="007A5C3F">
        <w:rPr>
          <w:rFonts w:ascii="Times New Roman" w:hAnsi="Times New Roman" w:cs="Times New Roman"/>
        </w:rPr>
        <w:t xml:space="preserve">verified that the resident who answered the door was at least 18 years old and a permanent member of the household. </w:t>
      </w:r>
      <w:r w:rsidR="00707DD6">
        <w:rPr>
          <w:rFonts w:ascii="Times New Roman" w:hAnsi="Times New Roman" w:cs="Times New Roman"/>
        </w:rPr>
        <w:t xml:space="preserve">Demographic statistics of our sample are </w:t>
      </w:r>
      <w:r w:rsidR="00707DD6" w:rsidRPr="008C48E1">
        <w:rPr>
          <w:rFonts w:ascii="Times New Roman" w:hAnsi="Times New Roman" w:cs="Times New Roman"/>
        </w:rPr>
        <w:t>given in Table S</w:t>
      </w:r>
      <w:r w:rsidR="00707DD6">
        <w:rPr>
          <w:rFonts w:ascii="Times New Roman" w:hAnsi="Times New Roman" w:cs="Times New Roman"/>
        </w:rPr>
        <w:t>N1.1</w:t>
      </w:r>
      <w:r w:rsidR="00707DD6" w:rsidRPr="008C48E1">
        <w:rPr>
          <w:rFonts w:ascii="Times New Roman" w:hAnsi="Times New Roman" w:cs="Times New Roman"/>
        </w:rPr>
        <w:t>:</w:t>
      </w:r>
    </w:p>
    <w:p w14:paraId="1DFDEB40" w14:textId="40BA646D" w:rsidR="004C2045" w:rsidRDefault="004C2045" w:rsidP="008C48E1">
      <w:pPr>
        <w:spacing w:line="480" w:lineRule="auto"/>
        <w:contextualSpacing/>
        <w:rPr>
          <w:rFonts w:ascii="Times New Roman" w:hAnsi="Times New Roman" w:cs="Times New Roman"/>
          <w:i/>
          <w:iCs/>
        </w:rPr>
      </w:pPr>
    </w:p>
    <w:p w14:paraId="49AB8589" w14:textId="339F92C4" w:rsidR="00707DD6" w:rsidRDefault="00707DD6" w:rsidP="008C48E1">
      <w:pPr>
        <w:spacing w:line="480" w:lineRule="auto"/>
        <w:contextualSpacing/>
        <w:rPr>
          <w:rFonts w:ascii="Times New Roman" w:hAnsi="Times New Roman" w:cs="Times New Roman"/>
          <w:i/>
          <w:iCs/>
        </w:rPr>
      </w:pPr>
      <w:r w:rsidRPr="00707DD6">
        <w:rPr>
          <w:noProof/>
        </w:rPr>
        <w:lastRenderedPageBreak/>
        <w:drawing>
          <wp:inline distT="0" distB="0" distL="0" distR="0" wp14:anchorId="400DD3E1" wp14:editId="0435EFFB">
            <wp:extent cx="4993419" cy="551790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02011" cy="5527399"/>
                    </a:xfrm>
                    <a:prstGeom prst="rect">
                      <a:avLst/>
                    </a:prstGeom>
                    <a:noFill/>
                    <a:ln>
                      <a:noFill/>
                    </a:ln>
                  </pic:spPr>
                </pic:pic>
              </a:graphicData>
            </a:graphic>
          </wp:inline>
        </w:drawing>
      </w:r>
    </w:p>
    <w:p w14:paraId="3AF0E434" w14:textId="77777777" w:rsidR="00707DD6" w:rsidRDefault="00707DD6" w:rsidP="006B5B9F">
      <w:pPr>
        <w:spacing w:line="480" w:lineRule="auto"/>
        <w:contextualSpacing/>
        <w:rPr>
          <w:rFonts w:ascii="Times New Roman" w:hAnsi="Times New Roman" w:cs="Times New Roman"/>
          <w:i/>
          <w:iCs/>
        </w:rPr>
      </w:pPr>
    </w:p>
    <w:p w14:paraId="11D3DD23" w14:textId="21EAC0CD" w:rsidR="003D0A08" w:rsidRPr="009B6E7A" w:rsidRDefault="003D0A08" w:rsidP="00C8686A">
      <w:pPr>
        <w:spacing w:line="480" w:lineRule="auto"/>
        <w:contextualSpacing/>
        <w:jc w:val="both"/>
        <w:rPr>
          <w:rFonts w:ascii="Times New Roman" w:hAnsi="Times New Roman" w:cs="Times New Roman"/>
          <w:b/>
          <w:bCs/>
          <w:i/>
          <w:iCs/>
        </w:rPr>
      </w:pPr>
      <w:r w:rsidRPr="009B6E7A">
        <w:rPr>
          <w:rFonts w:ascii="Times New Roman" w:hAnsi="Times New Roman" w:cs="Times New Roman"/>
          <w:b/>
          <w:bCs/>
          <w:i/>
          <w:iCs/>
        </w:rPr>
        <w:t xml:space="preserve">Vignette </w:t>
      </w:r>
      <w:r w:rsidR="00000846" w:rsidRPr="009B6E7A">
        <w:rPr>
          <w:rFonts w:ascii="Times New Roman" w:hAnsi="Times New Roman" w:cs="Times New Roman"/>
          <w:b/>
          <w:bCs/>
          <w:i/>
          <w:iCs/>
        </w:rPr>
        <w:t>Experiment</w:t>
      </w:r>
    </w:p>
    <w:p w14:paraId="728FD0E4" w14:textId="02CEEF60" w:rsidR="00E505B0" w:rsidRDefault="00E505B0" w:rsidP="00C8686A">
      <w:pPr>
        <w:spacing w:line="480" w:lineRule="auto"/>
        <w:ind w:firstLine="720"/>
        <w:contextualSpacing/>
        <w:jc w:val="both"/>
        <w:rPr>
          <w:rFonts w:ascii="Times New Roman" w:hAnsi="Times New Roman" w:cs="Times New Roman"/>
        </w:rPr>
      </w:pPr>
      <w:r w:rsidRPr="007A5C3F">
        <w:rPr>
          <w:rFonts w:ascii="Times New Roman" w:hAnsi="Times New Roman" w:cs="Times New Roman"/>
        </w:rPr>
        <w:t xml:space="preserve">After consenting to participate in the study, respondents answered general questions about bribery and corruption (see </w:t>
      </w:r>
      <w:r w:rsidR="00CC63DC">
        <w:rPr>
          <w:rFonts w:ascii="Times New Roman" w:hAnsi="Times New Roman" w:cs="Times New Roman"/>
        </w:rPr>
        <w:t>pre-test questions in Supplemental Note 2</w:t>
      </w:r>
      <w:r w:rsidRPr="007A5C3F">
        <w:rPr>
          <w:rFonts w:ascii="Times New Roman" w:hAnsi="Times New Roman" w:cs="Times New Roman"/>
        </w:rPr>
        <w:t>).</w:t>
      </w:r>
      <w:r w:rsidR="00F51A03">
        <w:rPr>
          <w:rFonts w:ascii="Times New Roman" w:hAnsi="Times New Roman" w:cs="Times New Roman"/>
        </w:rPr>
        <w:t xml:space="preserve"> </w:t>
      </w:r>
      <w:r w:rsidRPr="007A5C3F">
        <w:rPr>
          <w:rFonts w:ascii="Times New Roman" w:hAnsi="Times New Roman" w:cs="Times New Roman"/>
        </w:rPr>
        <w:t xml:space="preserve">Thereafter, respondents completed the vignette experiment, consisting of manipulated versions of six stories given in Table </w:t>
      </w:r>
      <w:r>
        <w:rPr>
          <w:rFonts w:ascii="Times New Roman" w:hAnsi="Times New Roman" w:cs="Times New Roman"/>
        </w:rPr>
        <w:t>1</w:t>
      </w:r>
      <w:r w:rsidRPr="007A5C3F">
        <w:rPr>
          <w:rFonts w:ascii="Times New Roman" w:hAnsi="Times New Roman" w:cs="Times New Roman"/>
        </w:rPr>
        <w:t>. These six scenarios as well as specific questions emerged from a series of focus groups and pilot studies conducted with citizens of Nairobi approximately six months prior to data collection.</w:t>
      </w:r>
    </w:p>
    <w:p w14:paraId="756E553C" w14:textId="7C6C96F4" w:rsidR="003F6204" w:rsidRDefault="00B720F5" w:rsidP="00C8686A">
      <w:pPr>
        <w:spacing w:line="480" w:lineRule="auto"/>
        <w:contextualSpacing/>
        <w:jc w:val="both"/>
        <w:rPr>
          <w:rFonts w:ascii="Times New Roman" w:hAnsi="Times New Roman" w:cs="Times New Roman"/>
        </w:rPr>
      </w:pPr>
      <w:r>
        <w:rPr>
          <w:rFonts w:ascii="Times New Roman" w:hAnsi="Times New Roman" w:cs="Times New Roman"/>
        </w:rPr>
        <w:lastRenderedPageBreak/>
        <w:t>As shown in Table 1</w:t>
      </w:r>
      <w:r w:rsidR="007C7F80">
        <w:rPr>
          <w:rFonts w:ascii="Times New Roman" w:hAnsi="Times New Roman" w:cs="Times New Roman"/>
        </w:rPr>
        <w:t xml:space="preserve"> in the main text</w:t>
      </w:r>
      <w:r>
        <w:rPr>
          <w:rFonts w:ascii="Times New Roman" w:hAnsi="Times New Roman" w:cs="Times New Roman"/>
        </w:rPr>
        <w:t xml:space="preserve">, each </w:t>
      </w:r>
      <w:r w:rsidR="00EF6A08">
        <w:rPr>
          <w:rFonts w:ascii="Times New Roman" w:hAnsi="Times New Roman" w:cs="Times New Roman"/>
        </w:rPr>
        <w:t xml:space="preserve">of the six scenarios </w:t>
      </w:r>
      <w:r>
        <w:rPr>
          <w:rFonts w:ascii="Times New Roman" w:hAnsi="Times New Roman" w:cs="Times New Roman"/>
        </w:rPr>
        <w:t xml:space="preserve">could be </w:t>
      </w:r>
      <w:r w:rsidR="00CC63DC">
        <w:rPr>
          <w:rFonts w:ascii="Times New Roman" w:hAnsi="Times New Roman" w:cs="Times New Roman"/>
        </w:rPr>
        <w:t xml:space="preserve">validly </w:t>
      </w:r>
      <w:r>
        <w:rPr>
          <w:rFonts w:ascii="Times New Roman" w:hAnsi="Times New Roman" w:cs="Times New Roman"/>
        </w:rPr>
        <w:t xml:space="preserve">framed in two of three </w:t>
      </w:r>
      <w:r w:rsidR="00CC63DC">
        <w:rPr>
          <w:rFonts w:ascii="Times New Roman" w:hAnsi="Times New Roman" w:cs="Times New Roman"/>
        </w:rPr>
        <w:t xml:space="preserve">fault conditions </w:t>
      </w:r>
      <w:r>
        <w:rPr>
          <w:rFonts w:ascii="Times New Roman" w:hAnsi="Times New Roman" w:cs="Times New Roman"/>
        </w:rPr>
        <w:t>(</w:t>
      </w:r>
      <w:r w:rsidR="007C7F80">
        <w:rPr>
          <w:rFonts w:ascii="Times New Roman" w:hAnsi="Times New Roman" w:cs="Times New Roman"/>
        </w:rPr>
        <w:t xml:space="preserve">citizen, official, or </w:t>
      </w:r>
      <w:r w:rsidR="007C7F80" w:rsidRPr="003F6204">
        <w:rPr>
          <w:rFonts w:ascii="Times New Roman" w:hAnsi="Times New Roman" w:cs="Times New Roman"/>
        </w:rPr>
        <w:t>system)</w:t>
      </w:r>
      <w:r w:rsidRPr="003F6204">
        <w:rPr>
          <w:rFonts w:ascii="Times New Roman" w:hAnsi="Times New Roman" w:cs="Times New Roman"/>
        </w:rPr>
        <w:t xml:space="preserve">. </w:t>
      </w:r>
      <w:r w:rsidR="00084C03" w:rsidRPr="003F6204">
        <w:rPr>
          <w:rFonts w:ascii="Times New Roman" w:hAnsi="Times New Roman" w:cs="Times New Roman"/>
        </w:rPr>
        <w:t>Citizen vs. official vs. system</w:t>
      </w:r>
      <w:r w:rsidR="007C7F80" w:rsidRPr="003F6204">
        <w:rPr>
          <w:rFonts w:ascii="Times New Roman" w:hAnsi="Times New Roman" w:cs="Times New Roman"/>
        </w:rPr>
        <w:t xml:space="preserve"> fault</w:t>
      </w:r>
      <w:r w:rsidR="00084C03" w:rsidRPr="003F6204">
        <w:rPr>
          <w:rFonts w:ascii="Times New Roman" w:hAnsi="Times New Roman" w:cs="Times New Roman"/>
        </w:rPr>
        <w:t xml:space="preserve"> is one of our two manipulations. The second manipulation was whether the </w:t>
      </w:r>
      <w:r w:rsidR="00114F5C" w:rsidRPr="003F6204">
        <w:rPr>
          <w:rFonts w:ascii="Times New Roman" w:hAnsi="Times New Roman" w:cs="Times New Roman"/>
        </w:rPr>
        <w:t xml:space="preserve">official requests the bribe or the citizen offers the bribe. </w:t>
      </w:r>
      <w:r w:rsidR="003F6204" w:rsidRPr="003F6204">
        <w:rPr>
          <w:rFonts w:ascii="Times New Roman" w:hAnsi="Times New Roman" w:cs="Times New Roman"/>
        </w:rPr>
        <w:t xml:space="preserve">This design results in 24 total scenarios, and the following table shows each scenario as it is nested in the combination of a vignette story category, the fault conditions, and whether the official requests (r) the bribe or the citizen offers (o) it. </w:t>
      </w:r>
      <w:r w:rsidR="003F6204">
        <w:rPr>
          <w:rFonts w:ascii="Times New Roman" w:hAnsi="Times New Roman" w:cs="Times New Roman"/>
        </w:rPr>
        <w:t xml:space="preserve">These 24 total scenarios are </w:t>
      </w:r>
      <w:r w:rsidR="003F6204" w:rsidRPr="008C48E1">
        <w:rPr>
          <w:rFonts w:ascii="Times New Roman" w:hAnsi="Times New Roman" w:cs="Times New Roman"/>
        </w:rPr>
        <w:t>given in Table S</w:t>
      </w:r>
      <w:r w:rsidR="003F6204">
        <w:rPr>
          <w:rFonts w:ascii="Times New Roman" w:hAnsi="Times New Roman" w:cs="Times New Roman"/>
        </w:rPr>
        <w:t>N1.</w:t>
      </w:r>
      <w:r w:rsidR="00707DD6">
        <w:rPr>
          <w:rFonts w:ascii="Times New Roman" w:hAnsi="Times New Roman" w:cs="Times New Roman"/>
        </w:rPr>
        <w:t>2</w:t>
      </w:r>
      <w:r w:rsidR="003F6204" w:rsidRPr="008C48E1">
        <w:rPr>
          <w:rFonts w:ascii="Times New Roman" w:hAnsi="Times New Roman" w:cs="Times New Roman"/>
        </w:rPr>
        <w:t>:</w:t>
      </w:r>
    </w:p>
    <w:p w14:paraId="349AC3BE" w14:textId="77777777" w:rsidR="00707DD6" w:rsidRDefault="00707DD6" w:rsidP="006B5B9F">
      <w:pPr>
        <w:spacing w:line="480" w:lineRule="auto"/>
        <w:contextualSpacing/>
        <w:rPr>
          <w:rFonts w:ascii="Times New Roman" w:hAnsi="Times New Roman" w:cs="Times New Roman"/>
          <w:b/>
          <w:bCs/>
        </w:rPr>
      </w:pPr>
    </w:p>
    <w:p w14:paraId="34B28C39" w14:textId="6CE81B6E" w:rsidR="003F6204" w:rsidRPr="003F6204" w:rsidRDefault="003F6204" w:rsidP="006B5B9F">
      <w:pPr>
        <w:spacing w:line="480" w:lineRule="auto"/>
        <w:contextualSpacing/>
        <w:rPr>
          <w:rFonts w:ascii="Times New Roman" w:hAnsi="Times New Roman" w:cs="Times New Roman"/>
        </w:rPr>
      </w:pPr>
      <w:r w:rsidRPr="00950104">
        <w:rPr>
          <w:rFonts w:ascii="Times New Roman" w:hAnsi="Times New Roman" w:cs="Times New Roman"/>
          <w:b/>
          <w:bCs/>
        </w:rPr>
        <w:t>Table SN1.</w:t>
      </w:r>
      <w:r w:rsidR="00707DD6">
        <w:rPr>
          <w:rFonts w:ascii="Times New Roman" w:hAnsi="Times New Roman" w:cs="Times New Roman"/>
          <w:b/>
          <w:bCs/>
        </w:rPr>
        <w:t>2</w:t>
      </w:r>
      <w:r w:rsidRPr="00950104">
        <w:rPr>
          <w:rFonts w:ascii="Times New Roman" w:hAnsi="Times New Roman" w:cs="Times New Roman"/>
          <w:b/>
          <w:bCs/>
        </w:rPr>
        <w:t xml:space="preserve">: </w:t>
      </w:r>
      <w:r w:rsidR="006B5B9F">
        <w:rPr>
          <w:rFonts w:ascii="Times New Roman" w:hAnsi="Times New Roman" w:cs="Times New Roman"/>
        </w:rPr>
        <w:t>Individual scenarios used for the vignette experiment</w:t>
      </w:r>
    </w:p>
    <w:tbl>
      <w:tblPr>
        <w:tblStyle w:val="TableGrid"/>
        <w:tblW w:w="0" w:type="auto"/>
        <w:jc w:val="center"/>
        <w:tblInd w:w="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0"/>
        <w:gridCol w:w="2430"/>
        <w:gridCol w:w="1094"/>
        <w:gridCol w:w="1008"/>
        <w:gridCol w:w="1008"/>
        <w:gridCol w:w="1008"/>
      </w:tblGrid>
      <w:tr w:rsidR="003F6204" w:rsidRPr="003F6204" w14:paraId="55179DF1" w14:textId="77777777" w:rsidTr="00886EB1">
        <w:trPr>
          <w:jc w:val="center"/>
        </w:trPr>
        <w:tc>
          <w:tcPr>
            <w:tcW w:w="360" w:type="dxa"/>
          </w:tcPr>
          <w:p w14:paraId="24C8E4B2" w14:textId="77777777" w:rsidR="003F6204" w:rsidRPr="003F6204" w:rsidRDefault="003F6204" w:rsidP="00886EB1">
            <w:pPr>
              <w:rPr>
                <w:rFonts w:ascii="Times New Roman" w:hAnsi="Times New Roman" w:cs="Times New Roman"/>
              </w:rPr>
            </w:pPr>
          </w:p>
        </w:tc>
        <w:tc>
          <w:tcPr>
            <w:tcW w:w="2430" w:type="dxa"/>
          </w:tcPr>
          <w:p w14:paraId="49FA4AEB" w14:textId="77777777" w:rsidR="003F6204" w:rsidRPr="003F6204" w:rsidRDefault="003F6204" w:rsidP="00886EB1">
            <w:pPr>
              <w:rPr>
                <w:rFonts w:ascii="Times New Roman" w:hAnsi="Times New Roman" w:cs="Times New Roman"/>
              </w:rPr>
            </w:pPr>
          </w:p>
        </w:tc>
        <w:tc>
          <w:tcPr>
            <w:tcW w:w="1094" w:type="dxa"/>
          </w:tcPr>
          <w:p w14:paraId="2218F370" w14:textId="77777777" w:rsidR="003F6204" w:rsidRPr="003F6204" w:rsidRDefault="003F6204" w:rsidP="00886EB1">
            <w:pPr>
              <w:jc w:val="center"/>
              <w:rPr>
                <w:rFonts w:ascii="Times New Roman" w:hAnsi="Times New Roman" w:cs="Times New Roman"/>
              </w:rPr>
            </w:pPr>
          </w:p>
        </w:tc>
        <w:tc>
          <w:tcPr>
            <w:tcW w:w="3024" w:type="dxa"/>
            <w:gridSpan w:val="3"/>
            <w:tcBorders>
              <w:top w:val="single" w:sz="4" w:space="0" w:color="auto"/>
              <w:bottom w:val="single" w:sz="4" w:space="0" w:color="auto"/>
            </w:tcBorders>
          </w:tcPr>
          <w:p w14:paraId="323FCFE7" w14:textId="77777777" w:rsidR="003F6204" w:rsidRPr="003F6204" w:rsidRDefault="003F6204" w:rsidP="00886EB1">
            <w:pPr>
              <w:jc w:val="center"/>
              <w:rPr>
                <w:rFonts w:ascii="Times New Roman" w:hAnsi="Times New Roman" w:cs="Times New Roman"/>
              </w:rPr>
            </w:pPr>
            <w:r w:rsidRPr="003F6204">
              <w:rPr>
                <w:rFonts w:ascii="Times New Roman" w:hAnsi="Times New Roman" w:cs="Times New Roman"/>
              </w:rPr>
              <w:t>Source of Problem</w:t>
            </w:r>
          </w:p>
        </w:tc>
      </w:tr>
      <w:tr w:rsidR="003F6204" w:rsidRPr="003F6204" w14:paraId="721A8B9E" w14:textId="77777777" w:rsidTr="00886EB1">
        <w:trPr>
          <w:jc w:val="center"/>
        </w:trPr>
        <w:tc>
          <w:tcPr>
            <w:tcW w:w="360" w:type="dxa"/>
          </w:tcPr>
          <w:p w14:paraId="06131C44" w14:textId="77777777" w:rsidR="003F6204" w:rsidRPr="003F6204" w:rsidRDefault="003F6204" w:rsidP="00886EB1">
            <w:pPr>
              <w:rPr>
                <w:rFonts w:ascii="Times New Roman" w:hAnsi="Times New Roman" w:cs="Times New Roman"/>
              </w:rPr>
            </w:pPr>
          </w:p>
        </w:tc>
        <w:tc>
          <w:tcPr>
            <w:tcW w:w="2430" w:type="dxa"/>
          </w:tcPr>
          <w:p w14:paraId="26301DE5" w14:textId="77777777" w:rsidR="003F6204" w:rsidRPr="003F6204" w:rsidRDefault="003F6204" w:rsidP="00886EB1">
            <w:pPr>
              <w:rPr>
                <w:rFonts w:ascii="Times New Roman" w:hAnsi="Times New Roman" w:cs="Times New Roman"/>
              </w:rPr>
            </w:pPr>
          </w:p>
        </w:tc>
        <w:tc>
          <w:tcPr>
            <w:tcW w:w="1094" w:type="dxa"/>
          </w:tcPr>
          <w:p w14:paraId="1EF78EB8" w14:textId="77777777" w:rsidR="003F6204" w:rsidRPr="003F6204" w:rsidRDefault="003F6204" w:rsidP="00886EB1">
            <w:pPr>
              <w:jc w:val="center"/>
              <w:rPr>
                <w:rFonts w:ascii="Times New Roman" w:hAnsi="Times New Roman" w:cs="Times New Roman"/>
              </w:rPr>
            </w:pPr>
          </w:p>
        </w:tc>
        <w:tc>
          <w:tcPr>
            <w:tcW w:w="1008" w:type="dxa"/>
            <w:tcBorders>
              <w:top w:val="single" w:sz="4" w:space="0" w:color="auto"/>
            </w:tcBorders>
          </w:tcPr>
          <w:p w14:paraId="1A2AE8FC" w14:textId="77777777" w:rsidR="003F6204" w:rsidRPr="003F6204" w:rsidRDefault="003F6204" w:rsidP="00886EB1">
            <w:pPr>
              <w:jc w:val="center"/>
              <w:rPr>
                <w:rFonts w:ascii="Times New Roman" w:hAnsi="Times New Roman" w:cs="Times New Roman"/>
              </w:rPr>
            </w:pPr>
            <w:r w:rsidRPr="003F6204">
              <w:rPr>
                <w:rFonts w:ascii="Times New Roman" w:hAnsi="Times New Roman" w:cs="Times New Roman"/>
              </w:rPr>
              <w:t>a</w:t>
            </w:r>
          </w:p>
        </w:tc>
        <w:tc>
          <w:tcPr>
            <w:tcW w:w="1008" w:type="dxa"/>
            <w:tcBorders>
              <w:top w:val="single" w:sz="4" w:space="0" w:color="auto"/>
            </w:tcBorders>
          </w:tcPr>
          <w:p w14:paraId="7B38D19A" w14:textId="77777777" w:rsidR="003F6204" w:rsidRPr="003F6204" w:rsidRDefault="003F6204" w:rsidP="00886EB1">
            <w:pPr>
              <w:jc w:val="center"/>
              <w:rPr>
                <w:rFonts w:ascii="Times New Roman" w:hAnsi="Times New Roman" w:cs="Times New Roman"/>
              </w:rPr>
            </w:pPr>
            <w:r w:rsidRPr="003F6204">
              <w:rPr>
                <w:rFonts w:ascii="Times New Roman" w:hAnsi="Times New Roman" w:cs="Times New Roman"/>
              </w:rPr>
              <w:t>b</w:t>
            </w:r>
          </w:p>
        </w:tc>
        <w:tc>
          <w:tcPr>
            <w:tcW w:w="1008" w:type="dxa"/>
            <w:tcBorders>
              <w:top w:val="single" w:sz="4" w:space="0" w:color="auto"/>
            </w:tcBorders>
          </w:tcPr>
          <w:p w14:paraId="4DCDFAC7" w14:textId="77777777" w:rsidR="003F6204" w:rsidRPr="003F6204" w:rsidRDefault="003F6204" w:rsidP="00886EB1">
            <w:pPr>
              <w:jc w:val="center"/>
              <w:rPr>
                <w:rFonts w:ascii="Times New Roman" w:hAnsi="Times New Roman" w:cs="Times New Roman"/>
              </w:rPr>
            </w:pPr>
            <w:r w:rsidRPr="003F6204">
              <w:rPr>
                <w:rFonts w:ascii="Times New Roman" w:hAnsi="Times New Roman" w:cs="Times New Roman"/>
              </w:rPr>
              <w:t>c</w:t>
            </w:r>
          </w:p>
        </w:tc>
      </w:tr>
      <w:tr w:rsidR="003F6204" w:rsidRPr="003F6204" w14:paraId="2E65C7F0" w14:textId="77777777" w:rsidTr="00886EB1">
        <w:trPr>
          <w:jc w:val="center"/>
        </w:trPr>
        <w:tc>
          <w:tcPr>
            <w:tcW w:w="3884" w:type="dxa"/>
            <w:gridSpan w:val="3"/>
            <w:tcBorders>
              <w:top w:val="nil"/>
              <w:bottom w:val="single" w:sz="4" w:space="0" w:color="auto"/>
            </w:tcBorders>
          </w:tcPr>
          <w:p w14:paraId="7F6B18BE" w14:textId="228FB11A" w:rsidR="003F6204" w:rsidRPr="003F6204" w:rsidRDefault="003F6204" w:rsidP="003F6204">
            <w:pPr>
              <w:rPr>
                <w:rFonts w:ascii="Times New Roman" w:hAnsi="Times New Roman" w:cs="Times New Roman"/>
              </w:rPr>
            </w:pPr>
            <w:r>
              <w:rPr>
                <w:rFonts w:ascii="Times New Roman" w:hAnsi="Times New Roman" w:cs="Times New Roman"/>
              </w:rPr>
              <w:t xml:space="preserve">Vignette story category            </w:t>
            </w:r>
          </w:p>
        </w:tc>
        <w:tc>
          <w:tcPr>
            <w:tcW w:w="1008" w:type="dxa"/>
            <w:tcBorders>
              <w:top w:val="nil"/>
              <w:bottom w:val="single" w:sz="4" w:space="0" w:color="auto"/>
            </w:tcBorders>
          </w:tcPr>
          <w:p w14:paraId="4AA1240A" w14:textId="77777777" w:rsidR="003F6204" w:rsidRPr="003F6204" w:rsidRDefault="003F6204" w:rsidP="00886EB1">
            <w:pPr>
              <w:jc w:val="center"/>
              <w:rPr>
                <w:rFonts w:ascii="Times New Roman" w:hAnsi="Times New Roman" w:cs="Times New Roman"/>
              </w:rPr>
            </w:pPr>
            <w:r w:rsidRPr="003F6204">
              <w:rPr>
                <w:rFonts w:ascii="Times New Roman" w:hAnsi="Times New Roman" w:cs="Times New Roman"/>
              </w:rPr>
              <w:t>Citizen</w:t>
            </w:r>
          </w:p>
        </w:tc>
        <w:tc>
          <w:tcPr>
            <w:tcW w:w="1008" w:type="dxa"/>
            <w:tcBorders>
              <w:top w:val="nil"/>
              <w:bottom w:val="single" w:sz="4" w:space="0" w:color="auto"/>
            </w:tcBorders>
          </w:tcPr>
          <w:p w14:paraId="22F06695" w14:textId="77777777" w:rsidR="003F6204" w:rsidRPr="003F6204" w:rsidRDefault="003F6204" w:rsidP="00886EB1">
            <w:pPr>
              <w:jc w:val="center"/>
              <w:rPr>
                <w:rFonts w:ascii="Times New Roman" w:hAnsi="Times New Roman" w:cs="Times New Roman"/>
              </w:rPr>
            </w:pPr>
            <w:r w:rsidRPr="003F6204">
              <w:rPr>
                <w:rFonts w:ascii="Times New Roman" w:hAnsi="Times New Roman" w:cs="Times New Roman"/>
              </w:rPr>
              <w:t>Official</w:t>
            </w:r>
          </w:p>
        </w:tc>
        <w:tc>
          <w:tcPr>
            <w:tcW w:w="1008" w:type="dxa"/>
            <w:tcBorders>
              <w:top w:val="nil"/>
              <w:bottom w:val="single" w:sz="4" w:space="0" w:color="auto"/>
            </w:tcBorders>
          </w:tcPr>
          <w:p w14:paraId="7B9C1886" w14:textId="77777777" w:rsidR="003F6204" w:rsidRPr="003F6204" w:rsidRDefault="003F6204" w:rsidP="00886EB1">
            <w:pPr>
              <w:jc w:val="center"/>
              <w:rPr>
                <w:rFonts w:ascii="Times New Roman" w:hAnsi="Times New Roman" w:cs="Times New Roman"/>
              </w:rPr>
            </w:pPr>
            <w:r w:rsidRPr="003F6204">
              <w:rPr>
                <w:rFonts w:ascii="Times New Roman" w:hAnsi="Times New Roman" w:cs="Times New Roman"/>
              </w:rPr>
              <w:t>System</w:t>
            </w:r>
          </w:p>
        </w:tc>
      </w:tr>
      <w:tr w:rsidR="003F6204" w:rsidRPr="003F6204" w14:paraId="568DFC2D" w14:textId="77777777" w:rsidTr="00886EB1">
        <w:trPr>
          <w:jc w:val="center"/>
        </w:trPr>
        <w:tc>
          <w:tcPr>
            <w:tcW w:w="360" w:type="dxa"/>
          </w:tcPr>
          <w:p w14:paraId="11B41463" w14:textId="77777777" w:rsidR="003F6204" w:rsidRPr="003F6204" w:rsidRDefault="003F6204" w:rsidP="00886EB1">
            <w:pPr>
              <w:rPr>
                <w:rFonts w:ascii="Times New Roman" w:hAnsi="Times New Roman" w:cs="Times New Roman"/>
              </w:rPr>
            </w:pPr>
            <w:r w:rsidRPr="003F6204">
              <w:rPr>
                <w:rFonts w:ascii="Times New Roman" w:hAnsi="Times New Roman" w:cs="Times New Roman"/>
              </w:rPr>
              <w:t>1</w:t>
            </w:r>
          </w:p>
        </w:tc>
        <w:tc>
          <w:tcPr>
            <w:tcW w:w="2430" w:type="dxa"/>
          </w:tcPr>
          <w:p w14:paraId="447ED768" w14:textId="77777777" w:rsidR="003F6204" w:rsidRPr="003F6204" w:rsidRDefault="003F6204" w:rsidP="00886EB1">
            <w:pPr>
              <w:rPr>
                <w:rFonts w:ascii="Times New Roman" w:hAnsi="Times New Roman" w:cs="Times New Roman"/>
              </w:rPr>
            </w:pPr>
            <w:r w:rsidRPr="003F6204">
              <w:rPr>
                <w:rFonts w:ascii="Times New Roman" w:hAnsi="Times New Roman" w:cs="Times New Roman"/>
              </w:rPr>
              <w:t>Police: speeding ticket</w:t>
            </w:r>
          </w:p>
        </w:tc>
        <w:tc>
          <w:tcPr>
            <w:tcW w:w="1094" w:type="dxa"/>
          </w:tcPr>
          <w:p w14:paraId="511A8886" w14:textId="77777777" w:rsidR="003F6204" w:rsidRPr="003F6204" w:rsidRDefault="003F6204" w:rsidP="00886EB1">
            <w:pPr>
              <w:rPr>
                <w:rFonts w:ascii="Times New Roman" w:hAnsi="Times New Roman" w:cs="Times New Roman"/>
              </w:rPr>
            </w:pPr>
            <w:r w:rsidRPr="003F6204">
              <w:rPr>
                <w:rFonts w:ascii="Times New Roman" w:hAnsi="Times New Roman" w:cs="Times New Roman"/>
              </w:rPr>
              <w:t>request</w:t>
            </w:r>
          </w:p>
        </w:tc>
        <w:tc>
          <w:tcPr>
            <w:tcW w:w="1008" w:type="dxa"/>
          </w:tcPr>
          <w:p w14:paraId="01F44B0F" w14:textId="77777777" w:rsidR="003F6204" w:rsidRPr="003F6204" w:rsidRDefault="003F6204" w:rsidP="00886EB1">
            <w:pPr>
              <w:jc w:val="center"/>
              <w:rPr>
                <w:rFonts w:ascii="Times New Roman" w:hAnsi="Times New Roman" w:cs="Times New Roman"/>
              </w:rPr>
            </w:pPr>
            <w:r w:rsidRPr="003F6204">
              <w:rPr>
                <w:rFonts w:ascii="Times New Roman" w:hAnsi="Times New Roman" w:cs="Times New Roman"/>
              </w:rPr>
              <w:t>a1r</w:t>
            </w:r>
          </w:p>
        </w:tc>
        <w:tc>
          <w:tcPr>
            <w:tcW w:w="1008" w:type="dxa"/>
          </w:tcPr>
          <w:p w14:paraId="13F031C7" w14:textId="77777777" w:rsidR="003F6204" w:rsidRPr="003F6204" w:rsidRDefault="003F6204" w:rsidP="00886EB1">
            <w:pPr>
              <w:jc w:val="center"/>
              <w:rPr>
                <w:rFonts w:ascii="Times New Roman" w:hAnsi="Times New Roman" w:cs="Times New Roman"/>
              </w:rPr>
            </w:pPr>
            <w:r w:rsidRPr="003F6204">
              <w:rPr>
                <w:rFonts w:ascii="Times New Roman" w:hAnsi="Times New Roman" w:cs="Times New Roman"/>
              </w:rPr>
              <w:t>b1r</w:t>
            </w:r>
          </w:p>
        </w:tc>
        <w:tc>
          <w:tcPr>
            <w:tcW w:w="1008" w:type="dxa"/>
          </w:tcPr>
          <w:p w14:paraId="00B26309" w14:textId="77777777" w:rsidR="003F6204" w:rsidRPr="003F6204" w:rsidRDefault="003F6204" w:rsidP="00886EB1">
            <w:pPr>
              <w:jc w:val="center"/>
              <w:rPr>
                <w:rFonts w:ascii="Times New Roman" w:hAnsi="Times New Roman" w:cs="Times New Roman"/>
              </w:rPr>
            </w:pPr>
          </w:p>
        </w:tc>
      </w:tr>
      <w:tr w:rsidR="003F6204" w:rsidRPr="003F6204" w14:paraId="6532F044" w14:textId="77777777" w:rsidTr="00886EB1">
        <w:trPr>
          <w:jc w:val="center"/>
        </w:trPr>
        <w:tc>
          <w:tcPr>
            <w:tcW w:w="360" w:type="dxa"/>
          </w:tcPr>
          <w:p w14:paraId="20103520" w14:textId="77777777" w:rsidR="003F6204" w:rsidRPr="003F6204" w:rsidRDefault="003F6204" w:rsidP="00886EB1">
            <w:pPr>
              <w:rPr>
                <w:rFonts w:ascii="Times New Roman" w:hAnsi="Times New Roman" w:cs="Times New Roman"/>
              </w:rPr>
            </w:pPr>
          </w:p>
        </w:tc>
        <w:tc>
          <w:tcPr>
            <w:tcW w:w="2430" w:type="dxa"/>
          </w:tcPr>
          <w:p w14:paraId="28D2C559" w14:textId="77777777" w:rsidR="003F6204" w:rsidRPr="003F6204" w:rsidRDefault="003F6204" w:rsidP="00886EB1">
            <w:pPr>
              <w:rPr>
                <w:rFonts w:ascii="Times New Roman" w:hAnsi="Times New Roman" w:cs="Times New Roman"/>
              </w:rPr>
            </w:pPr>
          </w:p>
        </w:tc>
        <w:tc>
          <w:tcPr>
            <w:tcW w:w="1094" w:type="dxa"/>
          </w:tcPr>
          <w:p w14:paraId="38E9AE11" w14:textId="77777777" w:rsidR="003F6204" w:rsidRPr="003F6204" w:rsidRDefault="003F6204" w:rsidP="00886EB1">
            <w:pPr>
              <w:rPr>
                <w:rFonts w:ascii="Times New Roman" w:hAnsi="Times New Roman" w:cs="Times New Roman"/>
              </w:rPr>
            </w:pPr>
            <w:r w:rsidRPr="003F6204">
              <w:rPr>
                <w:rFonts w:ascii="Times New Roman" w:hAnsi="Times New Roman" w:cs="Times New Roman"/>
              </w:rPr>
              <w:t>offer</w:t>
            </w:r>
          </w:p>
        </w:tc>
        <w:tc>
          <w:tcPr>
            <w:tcW w:w="1008" w:type="dxa"/>
          </w:tcPr>
          <w:p w14:paraId="77C787A2" w14:textId="77777777" w:rsidR="003F6204" w:rsidRPr="003F6204" w:rsidRDefault="003F6204" w:rsidP="00886EB1">
            <w:pPr>
              <w:jc w:val="center"/>
              <w:rPr>
                <w:rFonts w:ascii="Times New Roman" w:hAnsi="Times New Roman" w:cs="Times New Roman"/>
              </w:rPr>
            </w:pPr>
            <w:r w:rsidRPr="003F6204">
              <w:rPr>
                <w:rFonts w:ascii="Times New Roman" w:hAnsi="Times New Roman" w:cs="Times New Roman"/>
              </w:rPr>
              <w:t>a1o</w:t>
            </w:r>
          </w:p>
        </w:tc>
        <w:tc>
          <w:tcPr>
            <w:tcW w:w="1008" w:type="dxa"/>
          </w:tcPr>
          <w:p w14:paraId="3CAB3A4D" w14:textId="77777777" w:rsidR="003F6204" w:rsidRPr="003F6204" w:rsidRDefault="003F6204" w:rsidP="00886EB1">
            <w:pPr>
              <w:jc w:val="center"/>
              <w:rPr>
                <w:rFonts w:ascii="Times New Roman" w:hAnsi="Times New Roman" w:cs="Times New Roman"/>
              </w:rPr>
            </w:pPr>
            <w:r w:rsidRPr="003F6204">
              <w:rPr>
                <w:rFonts w:ascii="Times New Roman" w:hAnsi="Times New Roman" w:cs="Times New Roman"/>
              </w:rPr>
              <w:t>b1o</w:t>
            </w:r>
          </w:p>
        </w:tc>
        <w:tc>
          <w:tcPr>
            <w:tcW w:w="1008" w:type="dxa"/>
          </w:tcPr>
          <w:p w14:paraId="0FE87DE8" w14:textId="77777777" w:rsidR="003F6204" w:rsidRPr="003F6204" w:rsidRDefault="003F6204" w:rsidP="00886EB1">
            <w:pPr>
              <w:jc w:val="center"/>
              <w:rPr>
                <w:rFonts w:ascii="Times New Roman" w:hAnsi="Times New Roman" w:cs="Times New Roman"/>
              </w:rPr>
            </w:pPr>
          </w:p>
        </w:tc>
      </w:tr>
      <w:tr w:rsidR="003F6204" w:rsidRPr="003F6204" w14:paraId="1863D6FB" w14:textId="77777777" w:rsidTr="00886EB1">
        <w:trPr>
          <w:jc w:val="center"/>
        </w:trPr>
        <w:tc>
          <w:tcPr>
            <w:tcW w:w="360" w:type="dxa"/>
          </w:tcPr>
          <w:p w14:paraId="6E384960" w14:textId="77777777" w:rsidR="003F6204" w:rsidRPr="003F6204" w:rsidRDefault="003F6204" w:rsidP="00886EB1">
            <w:pPr>
              <w:rPr>
                <w:rFonts w:ascii="Times New Roman" w:hAnsi="Times New Roman" w:cs="Times New Roman"/>
              </w:rPr>
            </w:pPr>
            <w:r w:rsidRPr="003F6204">
              <w:rPr>
                <w:rFonts w:ascii="Times New Roman" w:hAnsi="Times New Roman" w:cs="Times New Roman"/>
              </w:rPr>
              <w:t>2</w:t>
            </w:r>
          </w:p>
        </w:tc>
        <w:tc>
          <w:tcPr>
            <w:tcW w:w="2430" w:type="dxa"/>
          </w:tcPr>
          <w:p w14:paraId="0063DE91" w14:textId="77777777" w:rsidR="003F6204" w:rsidRPr="003F6204" w:rsidRDefault="003F6204" w:rsidP="00886EB1">
            <w:pPr>
              <w:rPr>
                <w:rFonts w:ascii="Times New Roman" w:hAnsi="Times New Roman" w:cs="Times New Roman"/>
              </w:rPr>
            </w:pPr>
            <w:r w:rsidRPr="003F6204">
              <w:rPr>
                <w:rFonts w:ascii="Times New Roman" w:hAnsi="Times New Roman" w:cs="Times New Roman"/>
              </w:rPr>
              <w:t>Police: road closure</w:t>
            </w:r>
          </w:p>
        </w:tc>
        <w:tc>
          <w:tcPr>
            <w:tcW w:w="1094" w:type="dxa"/>
          </w:tcPr>
          <w:p w14:paraId="125E095D" w14:textId="77777777" w:rsidR="003F6204" w:rsidRPr="003F6204" w:rsidRDefault="003F6204" w:rsidP="00886EB1">
            <w:pPr>
              <w:rPr>
                <w:rFonts w:ascii="Times New Roman" w:hAnsi="Times New Roman" w:cs="Times New Roman"/>
              </w:rPr>
            </w:pPr>
            <w:r w:rsidRPr="003F6204">
              <w:rPr>
                <w:rFonts w:ascii="Times New Roman" w:hAnsi="Times New Roman" w:cs="Times New Roman"/>
              </w:rPr>
              <w:t>request</w:t>
            </w:r>
          </w:p>
        </w:tc>
        <w:tc>
          <w:tcPr>
            <w:tcW w:w="1008" w:type="dxa"/>
          </w:tcPr>
          <w:p w14:paraId="3C9A0077" w14:textId="77777777" w:rsidR="003F6204" w:rsidRPr="003F6204" w:rsidRDefault="003F6204" w:rsidP="00886EB1">
            <w:pPr>
              <w:jc w:val="center"/>
              <w:rPr>
                <w:rFonts w:ascii="Times New Roman" w:hAnsi="Times New Roman" w:cs="Times New Roman"/>
              </w:rPr>
            </w:pPr>
          </w:p>
        </w:tc>
        <w:tc>
          <w:tcPr>
            <w:tcW w:w="1008" w:type="dxa"/>
          </w:tcPr>
          <w:p w14:paraId="7B10A89B" w14:textId="77777777" w:rsidR="003F6204" w:rsidRPr="003F6204" w:rsidRDefault="003F6204" w:rsidP="00886EB1">
            <w:pPr>
              <w:jc w:val="center"/>
              <w:rPr>
                <w:rFonts w:ascii="Times New Roman" w:hAnsi="Times New Roman" w:cs="Times New Roman"/>
              </w:rPr>
            </w:pPr>
            <w:r w:rsidRPr="003F6204">
              <w:rPr>
                <w:rFonts w:ascii="Times New Roman" w:hAnsi="Times New Roman" w:cs="Times New Roman"/>
              </w:rPr>
              <w:t>b2r</w:t>
            </w:r>
          </w:p>
        </w:tc>
        <w:tc>
          <w:tcPr>
            <w:tcW w:w="1008" w:type="dxa"/>
          </w:tcPr>
          <w:p w14:paraId="49212A62" w14:textId="77777777" w:rsidR="003F6204" w:rsidRPr="003F6204" w:rsidRDefault="003F6204" w:rsidP="00886EB1">
            <w:pPr>
              <w:jc w:val="center"/>
              <w:rPr>
                <w:rFonts w:ascii="Times New Roman" w:hAnsi="Times New Roman" w:cs="Times New Roman"/>
              </w:rPr>
            </w:pPr>
            <w:r w:rsidRPr="003F6204">
              <w:rPr>
                <w:rFonts w:ascii="Times New Roman" w:hAnsi="Times New Roman" w:cs="Times New Roman"/>
              </w:rPr>
              <w:t>c2r</w:t>
            </w:r>
          </w:p>
        </w:tc>
      </w:tr>
      <w:tr w:rsidR="003F6204" w:rsidRPr="003F6204" w14:paraId="257422FB" w14:textId="77777777" w:rsidTr="00886EB1">
        <w:trPr>
          <w:jc w:val="center"/>
        </w:trPr>
        <w:tc>
          <w:tcPr>
            <w:tcW w:w="360" w:type="dxa"/>
          </w:tcPr>
          <w:p w14:paraId="493B2BCE" w14:textId="77777777" w:rsidR="003F6204" w:rsidRPr="003F6204" w:rsidRDefault="003F6204" w:rsidP="00886EB1">
            <w:pPr>
              <w:rPr>
                <w:rFonts w:ascii="Times New Roman" w:hAnsi="Times New Roman" w:cs="Times New Roman"/>
              </w:rPr>
            </w:pPr>
          </w:p>
        </w:tc>
        <w:tc>
          <w:tcPr>
            <w:tcW w:w="2430" w:type="dxa"/>
          </w:tcPr>
          <w:p w14:paraId="7E0C68C1" w14:textId="77777777" w:rsidR="003F6204" w:rsidRPr="003F6204" w:rsidRDefault="003F6204" w:rsidP="00886EB1">
            <w:pPr>
              <w:rPr>
                <w:rFonts w:ascii="Times New Roman" w:hAnsi="Times New Roman" w:cs="Times New Roman"/>
                <w:b/>
                <w:bCs/>
                <w:color w:val="FF0000"/>
              </w:rPr>
            </w:pPr>
          </w:p>
        </w:tc>
        <w:tc>
          <w:tcPr>
            <w:tcW w:w="1094" w:type="dxa"/>
          </w:tcPr>
          <w:p w14:paraId="3D1BBC09" w14:textId="77777777" w:rsidR="003F6204" w:rsidRPr="003F6204" w:rsidRDefault="003F6204" w:rsidP="00886EB1">
            <w:pPr>
              <w:rPr>
                <w:rFonts w:ascii="Times New Roman" w:hAnsi="Times New Roman" w:cs="Times New Roman"/>
              </w:rPr>
            </w:pPr>
            <w:r w:rsidRPr="003F6204">
              <w:rPr>
                <w:rFonts w:ascii="Times New Roman" w:hAnsi="Times New Roman" w:cs="Times New Roman"/>
              </w:rPr>
              <w:t>offer</w:t>
            </w:r>
          </w:p>
        </w:tc>
        <w:tc>
          <w:tcPr>
            <w:tcW w:w="1008" w:type="dxa"/>
          </w:tcPr>
          <w:p w14:paraId="6C096BED" w14:textId="77777777" w:rsidR="003F6204" w:rsidRPr="003F6204" w:rsidRDefault="003F6204" w:rsidP="00886EB1">
            <w:pPr>
              <w:jc w:val="center"/>
              <w:rPr>
                <w:rFonts w:ascii="Times New Roman" w:hAnsi="Times New Roman" w:cs="Times New Roman"/>
              </w:rPr>
            </w:pPr>
          </w:p>
        </w:tc>
        <w:tc>
          <w:tcPr>
            <w:tcW w:w="1008" w:type="dxa"/>
          </w:tcPr>
          <w:p w14:paraId="407E47F4" w14:textId="77777777" w:rsidR="003F6204" w:rsidRPr="003F6204" w:rsidRDefault="003F6204" w:rsidP="00886EB1">
            <w:pPr>
              <w:jc w:val="center"/>
              <w:rPr>
                <w:rFonts w:ascii="Times New Roman" w:hAnsi="Times New Roman" w:cs="Times New Roman"/>
              </w:rPr>
            </w:pPr>
            <w:r w:rsidRPr="003F6204">
              <w:rPr>
                <w:rFonts w:ascii="Times New Roman" w:hAnsi="Times New Roman" w:cs="Times New Roman"/>
              </w:rPr>
              <w:t>b2o</w:t>
            </w:r>
          </w:p>
        </w:tc>
        <w:tc>
          <w:tcPr>
            <w:tcW w:w="1008" w:type="dxa"/>
          </w:tcPr>
          <w:p w14:paraId="479B2200" w14:textId="77777777" w:rsidR="003F6204" w:rsidRPr="003F6204" w:rsidRDefault="003F6204" w:rsidP="00886EB1">
            <w:pPr>
              <w:jc w:val="center"/>
              <w:rPr>
                <w:rFonts w:ascii="Times New Roman" w:hAnsi="Times New Roman" w:cs="Times New Roman"/>
              </w:rPr>
            </w:pPr>
            <w:r w:rsidRPr="003F6204">
              <w:rPr>
                <w:rFonts w:ascii="Times New Roman" w:hAnsi="Times New Roman" w:cs="Times New Roman"/>
              </w:rPr>
              <w:t>c2o</w:t>
            </w:r>
          </w:p>
        </w:tc>
      </w:tr>
      <w:tr w:rsidR="003F6204" w:rsidRPr="003F6204" w14:paraId="2D7D1B8C" w14:textId="77777777" w:rsidTr="00886EB1">
        <w:trPr>
          <w:jc w:val="center"/>
        </w:trPr>
        <w:tc>
          <w:tcPr>
            <w:tcW w:w="360" w:type="dxa"/>
          </w:tcPr>
          <w:p w14:paraId="736ECDDF" w14:textId="77777777" w:rsidR="003F6204" w:rsidRPr="003F6204" w:rsidRDefault="003F6204" w:rsidP="00886EB1">
            <w:pPr>
              <w:rPr>
                <w:rFonts w:ascii="Times New Roman" w:hAnsi="Times New Roman" w:cs="Times New Roman"/>
              </w:rPr>
            </w:pPr>
            <w:r w:rsidRPr="003F6204">
              <w:rPr>
                <w:rFonts w:ascii="Times New Roman" w:hAnsi="Times New Roman" w:cs="Times New Roman"/>
              </w:rPr>
              <w:t>3</w:t>
            </w:r>
          </w:p>
        </w:tc>
        <w:tc>
          <w:tcPr>
            <w:tcW w:w="2430" w:type="dxa"/>
          </w:tcPr>
          <w:p w14:paraId="7CDCEA48" w14:textId="77777777" w:rsidR="003F6204" w:rsidRPr="003F6204" w:rsidRDefault="003F6204" w:rsidP="00886EB1">
            <w:pPr>
              <w:rPr>
                <w:rFonts w:ascii="Times New Roman" w:hAnsi="Times New Roman" w:cs="Times New Roman"/>
              </w:rPr>
            </w:pPr>
            <w:r w:rsidRPr="003F6204">
              <w:rPr>
                <w:rFonts w:ascii="Times New Roman" w:hAnsi="Times New Roman" w:cs="Times New Roman"/>
              </w:rPr>
              <w:t>Police: Covid curfew</w:t>
            </w:r>
          </w:p>
        </w:tc>
        <w:tc>
          <w:tcPr>
            <w:tcW w:w="1094" w:type="dxa"/>
          </w:tcPr>
          <w:p w14:paraId="4214B92D" w14:textId="77777777" w:rsidR="003F6204" w:rsidRPr="003F6204" w:rsidRDefault="003F6204" w:rsidP="00886EB1">
            <w:pPr>
              <w:rPr>
                <w:rFonts w:ascii="Times New Roman" w:hAnsi="Times New Roman" w:cs="Times New Roman"/>
              </w:rPr>
            </w:pPr>
            <w:r w:rsidRPr="003F6204">
              <w:rPr>
                <w:rFonts w:ascii="Times New Roman" w:hAnsi="Times New Roman" w:cs="Times New Roman"/>
              </w:rPr>
              <w:t>request</w:t>
            </w:r>
          </w:p>
        </w:tc>
        <w:tc>
          <w:tcPr>
            <w:tcW w:w="1008" w:type="dxa"/>
          </w:tcPr>
          <w:p w14:paraId="3010D847" w14:textId="77777777" w:rsidR="003F6204" w:rsidRPr="003F6204" w:rsidRDefault="003F6204" w:rsidP="00886EB1">
            <w:pPr>
              <w:jc w:val="center"/>
              <w:rPr>
                <w:rFonts w:ascii="Times New Roman" w:hAnsi="Times New Roman" w:cs="Times New Roman"/>
              </w:rPr>
            </w:pPr>
            <w:r w:rsidRPr="003F6204">
              <w:rPr>
                <w:rFonts w:ascii="Times New Roman" w:hAnsi="Times New Roman" w:cs="Times New Roman"/>
              </w:rPr>
              <w:t>a3r</w:t>
            </w:r>
          </w:p>
        </w:tc>
        <w:tc>
          <w:tcPr>
            <w:tcW w:w="1008" w:type="dxa"/>
          </w:tcPr>
          <w:p w14:paraId="1145E8F9" w14:textId="77777777" w:rsidR="003F6204" w:rsidRPr="003F6204" w:rsidRDefault="003F6204" w:rsidP="00886EB1">
            <w:pPr>
              <w:jc w:val="center"/>
              <w:rPr>
                <w:rFonts w:ascii="Times New Roman" w:hAnsi="Times New Roman" w:cs="Times New Roman"/>
              </w:rPr>
            </w:pPr>
          </w:p>
        </w:tc>
        <w:tc>
          <w:tcPr>
            <w:tcW w:w="1008" w:type="dxa"/>
          </w:tcPr>
          <w:p w14:paraId="42074F61" w14:textId="77777777" w:rsidR="003F6204" w:rsidRPr="003F6204" w:rsidRDefault="003F6204" w:rsidP="00886EB1">
            <w:pPr>
              <w:jc w:val="center"/>
              <w:rPr>
                <w:rFonts w:ascii="Times New Roman" w:hAnsi="Times New Roman" w:cs="Times New Roman"/>
              </w:rPr>
            </w:pPr>
            <w:r w:rsidRPr="003F6204">
              <w:rPr>
                <w:rFonts w:ascii="Times New Roman" w:hAnsi="Times New Roman" w:cs="Times New Roman"/>
              </w:rPr>
              <w:t>c3r</w:t>
            </w:r>
          </w:p>
        </w:tc>
      </w:tr>
      <w:tr w:rsidR="003F6204" w:rsidRPr="003F6204" w14:paraId="547B786F" w14:textId="77777777" w:rsidTr="00886EB1">
        <w:trPr>
          <w:jc w:val="center"/>
        </w:trPr>
        <w:tc>
          <w:tcPr>
            <w:tcW w:w="360" w:type="dxa"/>
          </w:tcPr>
          <w:p w14:paraId="3396A57F" w14:textId="77777777" w:rsidR="003F6204" w:rsidRPr="003F6204" w:rsidRDefault="003F6204" w:rsidP="00886EB1">
            <w:pPr>
              <w:rPr>
                <w:rFonts w:ascii="Times New Roman" w:hAnsi="Times New Roman" w:cs="Times New Roman"/>
              </w:rPr>
            </w:pPr>
          </w:p>
        </w:tc>
        <w:tc>
          <w:tcPr>
            <w:tcW w:w="2430" w:type="dxa"/>
          </w:tcPr>
          <w:p w14:paraId="3557D899" w14:textId="77777777" w:rsidR="003F6204" w:rsidRPr="003F6204" w:rsidRDefault="003F6204" w:rsidP="00886EB1">
            <w:pPr>
              <w:rPr>
                <w:rFonts w:ascii="Times New Roman" w:hAnsi="Times New Roman" w:cs="Times New Roman"/>
                <w:b/>
                <w:bCs/>
                <w:color w:val="FF0000"/>
              </w:rPr>
            </w:pPr>
          </w:p>
        </w:tc>
        <w:tc>
          <w:tcPr>
            <w:tcW w:w="1094" w:type="dxa"/>
          </w:tcPr>
          <w:p w14:paraId="061D28CC" w14:textId="77777777" w:rsidR="003F6204" w:rsidRPr="003F6204" w:rsidRDefault="003F6204" w:rsidP="00886EB1">
            <w:pPr>
              <w:rPr>
                <w:rFonts w:ascii="Times New Roman" w:hAnsi="Times New Roman" w:cs="Times New Roman"/>
              </w:rPr>
            </w:pPr>
            <w:r w:rsidRPr="003F6204">
              <w:rPr>
                <w:rFonts w:ascii="Times New Roman" w:hAnsi="Times New Roman" w:cs="Times New Roman"/>
              </w:rPr>
              <w:t>offer</w:t>
            </w:r>
          </w:p>
        </w:tc>
        <w:tc>
          <w:tcPr>
            <w:tcW w:w="1008" w:type="dxa"/>
          </w:tcPr>
          <w:p w14:paraId="27B2CAF7" w14:textId="77777777" w:rsidR="003F6204" w:rsidRPr="003F6204" w:rsidRDefault="003F6204" w:rsidP="00886EB1">
            <w:pPr>
              <w:jc w:val="center"/>
              <w:rPr>
                <w:rFonts w:ascii="Times New Roman" w:hAnsi="Times New Roman" w:cs="Times New Roman"/>
              </w:rPr>
            </w:pPr>
            <w:r w:rsidRPr="003F6204">
              <w:rPr>
                <w:rFonts w:ascii="Times New Roman" w:hAnsi="Times New Roman" w:cs="Times New Roman"/>
              </w:rPr>
              <w:t>a3o</w:t>
            </w:r>
          </w:p>
        </w:tc>
        <w:tc>
          <w:tcPr>
            <w:tcW w:w="1008" w:type="dxa"/>
          </w:tcPr>
          <w:p w14:paraId="112129B2" w14:textId="77777777" w:rsidR="003F6204" w:rsidRPr="003F6204" w:rsidRDefault="003F6204" w:rsidP="00886EB1">
            <w:pPr>
              <w:jc w:val="center"/>
              <w:rPr>
                <w:rFonts w:ascii="Times New Roman" w:hAnsi="Times New Roman" w:cs="Times New Roman"/>
              </w:rPr>
            </w:pPr>
          </w:p>
        </w:tc>
        <w:tc>
          <w:tcPr>
            <w:tcW w:w="1008" w:type="dxa"/>
          </w:tcPr>
          <w:p w14:paraId="40493B79" w14:textId="77777777" w:rsidR="003F6204" w:rsidRPr="003F6204" w:rsidRDefault="003F6204" w:rsidP="00886EB1">
            <w:pPr>
              <w:jc w:val="center"/>
              <w:rPr>
                <w:rFonts w:ascii="Times New Roman" w:hAnsi="Times New Roman" w:cs="Times New Roman"/>
              </w:rPr>
            </w:pPr>
            <w:r w:rsidRPr="003F6204">
              <w:rPr>
                <w:rFonts w:ascii="Times New Roman" w:hAnsi="Times New Roman" w:cs="Times New Roman"/>
              </w:rPr>
              <w:t>c3o</w:t>
            </w:r>
          </w:p>
        </w:tc>
      </w:tr>
      <w:tr w:rsidR="003F6204" w:rsidRPr="003F6204" w14:paraId="4D29D425" w14:textId="77777777" w:rsidTr="00886EB1">
        <w:trPr>
          <w:jc w:val="center"/>
        </w:trPr>
        <w:tc>
          <w:tcPr>
            <w:tcW w:w="360" w:type="dxa"/>
          </w:tcPr>
          <w:p w14:paraId="1FC80E3F" w14:textId="77777777" w:rsidR="003F6204" w:rsidRPr="003F6204" w:rsidRDefault="003F6204" w:rsidP="00886EB1">
            <w:pPr>
              <w:rPr>
                <w:rFonts w:ascii="Times New Roman" w:hAnsi="Times New Roman" w:cs="Times New Roman"/>
              </w:rPr>
            </w:pPr>
            <w:r w:rsidRPr="003F6204">
              <w:rPr>
                <w:rFonts w:ascii="Times New Roman" w:hAnsi="Times New Roman" w:cs="Times New Roman"/>
              </w:rPr>
              <w:t>4</w:t>
            </w:r>
          </w:p>
        </w:tc>
        <w:tc>
          <w:tcPr>
            <w:tcW w:w="2430" w:type="dxa"/>
          </w:tcPr>
          <w:p w14:paraId="58D74B25" w14:textId="77777777" w:rsidR="003F6204" w:rsidRPr="003F6204" w:rsidRDefault="003F6204" w:rsidP="00886EB1">
            <w:pPr>
              <w:rPr>
                <w:rFonts w:ascii="Times New Roman" w:hAnsi="Times New Roman" w:cs="Times New Roman"/>
              </w:rPr>
            </w:pPr>
            <w:r w:rsidRPr="003F6204">
              <w:rPr>
                <w:rFonts w:ascii="Times New Roman" w:hAnsi="Times New Roman" w:cs="Times New Roman"/>
              </w:rPr>
              <w:t>Huduma Centre</w:t>
            </w:r>
          </w:p>
        </w:tc>
        <w:tc>
          <w:tcPr>
            <w:tcW w:w="1094" w:type="dxa"/>
          </w:tcPr>
          <w:p w14:paraId="566AB67D" w14:textId="77777777" w:rsidR="003F6204" w:rsidRPr="003F6204" w:rsidRDefault="003F6204" w:rsidP="00886EB1">
            <w:pPr>
              <w:rPr>
                <w:rFonts w:ascii="Times New Roman" w:hAnsi="Times New Roman" w:cs="Times New Roman"/>
              </w:rPr>
            </w:pPr>
            <w:r w:rsidRPr="003F6204">
              <w:rPr>
                <w:rFonts w:ascii="Times New Roman" w:hAnsi="Times New Roman" w:cs="Times New Roman"/>
              </w:rPr>
              <w:t>request</w:t>
            </w:r>
          </w:p>
        </w:tc>
        <w:tc>
          <w:tcPr>
            <w:tcW w:w="1008" w:type="dxa"/>
          </w:tcPr>
          <w:p w14:paraId="56E7B067" w14:textId="77777777" w:rsidR="003F6204" w:rsidRPr="003F6204" w:rsidRDefault="003F6204" w:rsidP="00886EB1">
            <w:pPr>
              <w:jc w:val="center"/>
              <w:rPr>
                <w:rFonts w:ascii="Times New Roman" w:hAnsi="Times New Roman" w:cs="Times New Roman"/>
              </w:rPr>
            </w:pPr>
            <w:r w:rsidRPr="003F6204">
              <w:rPr>
                <w:rFonts w:ascii="Times New Roman" w:hAnsi="Times New Roman" w:cs="Times New Roman"/>
              </w:rPr>
              <w:t>a4r</w:t>
            </w:r>
          </w:p>
        </w:tc>
        <w:tc>
          <w:tcPr>
            <w:tcW w:w="1008" w:type="dxa"/>
          </w:tcPr>
          <w:p w14:paraId="116734D7" w14:textId="77777777" w:rsidR="003F6204" w:rsidRPr="003F6204" w:rsidRDefault="003F6204" w:rsidP="00886EB1">
            <w:pPr>
              <w:jc w:val="center"/>
              <w:rPr>
                <w:rFonts w:ascii="Times New Roman" w:hAnsi="Times New Roman" w:cs="Times New Roman"/>
              </w:rPr>
            </w:pPr>
            <w:r w:rsidRPr="003F6204">
              <w:rPr>
                <w:rFonts w:ascii="Times New Roman" w:hAnsi="Times New Roman" w:cs="Times New Roman"/>
              </w:rPr>
              <w:t>b4r</w:t>
            </w:r>
          </w:p>
        </w:tc>
        <w:tc>
          <w:tcPr>
            <w:tcW w:w="1008" w:type="dxa"/>
          </w:tcPr>
          <w:p w14:paraId="3F62D247" w14:textId="77777777" w:rsidR="003F6204" w:rsidRPr="003F6204" w:rsidRDefault="003F6204" w:rsidP="00886EB1">
            <w:pPr>
              <w:jc w:val="center"/>
              <w:rPr>
                <w:rFonts w:ascii="Times New Roman" w:hAnsi="Times New Roman" w:cs="Times New Roman"/>
              </w:rPr>
            </w:pPr>
          </w:p>
        </w:tc>
      </w:tr>
      <w:tr w:rsidR="003F6204" w:rsidRPr="003F6204" w14:paraId="4D3259DA" w14:textId="77777777" w:rsidTr="00886EB1">
        <w:trPr>
          <w:jc w:val="center"/>
        </w:trPr>
        <w:tc>
          <w:tcPr>
            <w:tcW w:w="360" w:type="dxa"/>
          </w:tcPr>
          <w:p w14:paraId="58BC6DED" w14:textId="77777777" w:rsidR="003F6204" w:rsidRPr="003F6204" w:rsidRDefault="003F6204" w:rsidP="00886EB1">
            <w:pPr>
              <w:rPr>
                <w:rFonts w:ascii="Times New Roman" w:hAnsi="Times New Roman" w:cs="Times New Roman"/>
              </w:rPr>
            </w:pPr>
          </w:p>
        </w:tc>
        <w:tc>
          <w:tcPr>
            <w:tcW w:w="2430" w:type="dxa"/>
          </w:tcPr>
          <w:p w14:paraId="4FD1F8CF" w14:textId="77777777" w:rsidR="003F6204" w:rsidRPr="003F6204" w:rsidRDefault="003F6204" w:rsidP="00886EB1">
            <w:pPr>
              <w:rPr>
                <w:rFonts w:ascii="Times New Roman" w:hAnsi="Times New Roman" w:cs="Times New Roman"/>
              </w:rPr>
            </w:pPr>
          </w:p>
        </w:tc>
        <w:tc>
          <w:tcPr>
            <w:tcW w:w="1094" w:type="dxa"/>
          </w:tcPr>
          <w:p w14:paraId="454303A0" w14:textId="77777777" w:rsidR="003F6204" w:rsidRPr="003F6204" w:rsidRDefault="003F6204" w:rsidP="00886EB1">
            <w:pPr>
              <w:rPr>
                <w:rFonts w:ascii="Times New Roman" w:hAnsi="Times New Roman" w:cs="Times New Roman"/>
              </w:rPr>
            </w:pPr>
            <w:r w:rsidRPr="003F6204">
              <w:rPr>
                <w:rFonts w:ascii="Times New Roman" w:hAnsi="Times New Roman" w:cs="Times New Roman"/>
              </w:rPr>
              <w:t>offer</w:t>
            </w:r>
          </w:p>
        </w:tc>
        <w:tc>
          <w:tcPr>
            <w:tcW w:w="1008" w:type="dxa"/>
          </w:tcPr>
          <w:p w14:paraId="36EEF694" w14:textId="77777777" w:rsidR="003F6204" w:rsidRPr="003F6204" w:rsidRDefault="003F6204" w:rsidP="00886EB1">
            <w:pPr>
              <w:jc w:val="center"/>
              <w:rPr>
                <w:rFonts w:ascii="Times New Roman" w:hAnsi="Times New Roman" w:cs="Times New Roman"/>
              </w:rPr>
            </w:pPr>
            <w:r w:rsidRPr="003F6204">
              <w:rPr>
                <w:rFonts w:ascii="Times New Roman" w:hAnsi="Times New Roman" w:cs="Times New Roman"/>
              </w:rPr>
              <w:t>a4o</w:t>
            </w:r>
          </w:p>
        </w:tc>
        <w:tc>
          <w:tcPr>
            <w:tcW w:w="1008" w:type="dxa"/>
          </w:tcPr>
          <w:p w14:paraId="0876635C" w14:textId="77777777" w:rsidR="003F6204" w:rsidRPr="003F6204" w:rsidRDefault="003F6204" w:rsidP="00886EB1">
            <w:pPr>
              <w:jc w:val="center"/>
              <w:rPr>
                <w:rFonts w:ascii="Times New Roman" w:hAnsi="Times New Roman" w:cs="Times New Roman"/>
              </w:rPr>
            </w:pPr>
            <w:r w:rsidRPr="003F6204">
              <w:rPr>
                <w:rFonts w:ascii="Times New Roman" w:hAnsi="Times New Roman" w:cs="Times New Roman"/>
              </w:rPr>
              <w:t>b4o</w:t>
            </w:r>
          </w:p>
        </w:tc>
        <w:tc>
          <w:tcPr>
            <w:tcW w:w="1008" w:type="dxa"/>
          </w:tcPr>
          <w:p w14:paraId="40CE80DC" w14:textId="77777777" w:rsidR="003F6204" w:rsidRPr="003F6204" w:rsidRDefault="003F6204" w:rsidP="00886EB1">
            <w:pPr>
              <w:jc w:val="center"/>
              <w:rPr>
                <w:rFonts w:ascii="Times New Roman" w:hAnsi="Times New Roman" w:cs="Times New Roman"/>
              </w:rPr>
            </w:pPr>
          </w:p>
        </w:tc>
      </w:tr>
      <w:tr w:rsidR="003F6204" w:rsidRPr="003F6204" w14:paraId="7D690318" w14:textId="77777777" w:rsidTr="00886EB1">
        <w:trPr>
          <w:jc w:val="center"/>
        </w:trPr>
        <w:tc>
          <w:tcPr>
            <w:tcW w:w="360" w:type="dxa"/>
          </w:tcPr>
          <w:p w14:paraId="1FADE98C" w14:textId="77777777" w:rsidR="003F6204" w:rsidRPr="003F6204" w:rsidRDefault="003F6204" w:rsidP="00886EB1">
            <w:pPr>
              <w:rPr>
                <w:rFonts w:ascii="Times New Roman" w:hAnsi="Times New Roman" w:cs="Times New Roman"/>
              </w:rPr>
            </w:pPr>
            <w:r w:rsidRPr="003F6204">
              <w:rPr>
                <w:rFonts w:ascii="Times New Roman" w:hAnsi="Times New Roman" w:cs="Times New Roman"/>
              </w:rPr>
              <w:t>5</w:t>
            </w:r>
          </w:p>
        </w:tc>
        <w:tc>
          <w:tcPr>
            <w:tcW w:w="2430" w:type="dxa"/>
          </w:tcPr>
          <w:p w14:paraId="6DE5622B" w14:textId="77777777" w:rsidR="003F6204" w:rsidRPr="003F6204" w:rsidRDefault="003F6204" w:rsidP="00886EB1">
            <w:pPr>
              <w:rPr>
                <w:rFonts w:ascii="Times New Roman" w:hAnsi="Times New Roman" w:cs="Times New Roman"/>
                <w:b/>
                <w:bCs/>
                <w:color w:val="FF0000"/>
              </w:rPr>
            </w:pPr>
            <w:r w:rsidRPr="003F6204">
              <w:rPr>
                <w:rFonts w:ascii="Times New Roman" w:hAnsi="Times New Roman" w:cs="Times New Roman"/>
              </w:rPr>
              <w:t>Hospital</w:t>
            </w:r>
          </w:p>
        </w:tc>
        <w:tc>
          <w:tcPr>
            <w:tcW w:w="1094" w:type="dxa"/>
          </w:tcPr>
          <w:p w14:paraId="13F4024F" w14:textId="77777777" w:rsidR="003F6204" w:rsidRPr="003F6204" w:rsidRDefault="003F6204" w:rsidP="00886EB1">
            <w:pPr>
              <w:rPr>
                <w:rFonts w:ascii="Times New Roman" w:hAnsi="Times New Roman" w:cs="Times New Roman"/>
              </w:rPr>
            </w:pPr>
            <w:r w:rsidRPr="003F6204">
              <w:rPr>
                <w:rFonts w:ascii="Times New Roman" w:hAnsi="Times New Roman" w:cs="Times New Roman"/>
              </w:rPr>
              <w:t>request</w:t>
            </w:r>
          </w:p>
        </w:tc>
        <w:tc>
          <w:tcPr>
            <w:tcW w:w="1008" w:type="dxa"/>
          </w:tcPr>
          <w:p w14:paraId="13095FC0" w14:textId="77777777" w:rsidR="003F6204" w:rsidRPr="003F6204" w:rsidRDefault="003F6204" w:rsidP="00886EB1">
            <w:pPr>
              <w:jc w:val="center"/>
              <w:rPr>
                <w:rFonts w:ascii="Times New Roman" w:hAnsi="Times New Roman" w:cs="Times New Roman"/>
              </w:rPr>
            </w:pPr>
          </w:p>
        </w:tc>
        <w:tc>
          <w:tcPr>
            <w:tcW w:w="1008" w:type="dxa"/>
          </w:tcPr>
          <w:p w14:paraId="69AB146D" w14:textId="77777777" w:rsidR="003F6204" w:rsidRPr="003F6204" w:rsidRDefault="003F6204" w:rsidP="00886EB1">
            <w:pPr>
              <w:jc w:val="center"/>
              <w:rPr>
                <w:rFonts w:ascii="Times New Roman" w:hAnsi="Times New Roman" w:cs="Times New Roman"/>
              </w:rPr>
            </w:pPr>
            <w:r w:rsidRPr="003F6204">
              <w:rPr>
                <w:rFonts w:ascii="Times New Roman" w:hAnsi="Times New Roman" w:cs="Times New Roman"/>
              </w:rPr>
              <w:t>b5r</w:t>
            </w:r>
          </w:p>
        </w:tc>
        <w:tc>
          <w:tcPr>
            <w:tcW w:w="1008" w:type="dxa"/>
          </w:tcPr>
          <w:p w14:paraId="633B84F8" w14:textId="77777777" w:rsidR="003F6204" w:rsidRPr="003F6204" w:rsidRDefault="003F6204" w:rsidP="00886EB1">
            <w:pPr>
              <w:jc w:val="center"/>
              <w:rPr>
                <w:rFonts w:ascii="Times New Roman" w:hAnsi="Times New Roman" w:cs="Times New Roman"/>
              </w:rPr>
            </w:pPr>
            <w:r w:rsidRPr="003F6204">
              <w:rPr>
                <w:rFonts w:ascii="Times New Roman" w:hAnsi="Times New Roman" w:cs="Times New Roman"/>
              </w:rPr>
              <w:t>c5r</w:t>
            </w:r>
          </w:p>
        </w:tc>
      </w:tr>
      <w:tr w:rsidR="003F6204" w:rsidRPr="003F6204" w14:paraId="3F152D76" w14:textId="77777777" w:rsidTr="00886EB1">
        <w:trPr>
          <w:jc w:val="center"/>
        </w:trPr>
        <w:tc>
          <w:tcPr>
            <w:tcW w:w="360" w:type="dxa"/>
          </w:tcPr>
          <w:p w14:paraId="40A8AA3A" w14:textId="77777777" w:rsidR="003F6204" w:rsidRPr="003F6204" w:rsidRDefault="003F6204" w:rsidP="00886EB1">
            <w:pPr>
              <w:rPr>
                <w:rFonts w:ascii="Times New Roman" w:hAnsi="Times New Roman" w:cs="Times New Roman"/>
              </w:rPr>
            </w:pPr>
          </w:p>
        </w:tc>
        <w:tc>
          <w:tcPr>
            <w:tcW w:w="2430" w:type="dxa"/>
          </w:tcPr>
          <w:p w14:paraId="21974C50" w14:textId="77777777" w:rsidR="003F6204" w:rsidRPr="003F6204" w:rsidRDefault="003F6204" w:rsidP="00886EB1">
            <w:pPr>
              <w:rPr>
                <w:rFonts w:ascii="Times New Roman" w:hAnsi="Times New Roman" w:cs="Times New Roman"/>
              </w:rPr>
            </w:pPr>
          </w:p>
        </w:tc>
        <w:tc>
          <w:tcPr>
            <w:tcW w:w="1094" w:type="dxa"/>
          </w:tcPr>
          <w:p w14:paraId="4457595A" w14:textId="77777777" w:rsidR="003F6204" w:rsidRPr="003F6204" w:rsidRDefault="003F6204" w:rsidP="00886EB1">
            <w:pPr>
              <w:rPr>
                <w:rFonts w:ascii="Times New Roman" w:hAnsi="Times New Roman" w:cs="Times New Roman"/>
              </w:rPr>
            </w:pPr>
            <w:r w:rsidRPr="003F6204">
              <w:rPr>
                <w:rFonts w:ascii="Times New Roman" w:hAnsi="Times New Roman" w:cs="Times New Roman"/>
              </w:rPr>
              <w:t>offer</w:t>
            </w:r>
          </w:p>
        </w:tc>
        <w:tc>
          <w:tcPr>
            <w:tcW w:w="1008" w:type="dxa"/>
          </w:tcPr>
          <w:p w14:paraId="660BA5B0" w14:textId="77777777" w:rsidR="003F6204" w:rsidRPr="003F6204" w:rsidRDefault="003F6204" w:rsidP="00886EB1">
            <w:pPr>
              <w:jc w:val="center"/>
              <w:rPr>
                <w:rFonts w:ascii="Times New Roman" w:hAnsi="Times New Roman" w:cs="Times New Roman"/>
              </w:rPr>
            </w:pPr>
          </w:p>
        </w:tc>
        <w:tc>
          <w:tcPr>
            <w:tcW w:w="1008" w:type="dxa"/>
          </w:tcPr>
          <w:p w14:paraId="67E04287" w14:textId="77777777" w:rsidR="003F6204" w:rsidRPr="003F6204" w:rsidRDefault="003F6204" w:rsidP="00886EB1">
            <w:pPr>
              <w:jc w:val="center"/>
              <w:rPr>
                <w:rFonts w:ascii="Times New Roman" w:hAnsi="Times New Roman" w:cs="Times New Roman"/>
              </w:rPr>
            </w:pPr>
            <w:r w:rsidRPr="003F6204">
              <w:rPr>
                <w:rFonts w:ascii="Times New Roman" w:hAnsi="Times New Roman" w:cs="Times New Roman"/>
              </w:rPr>
              <w:t>b5o</w:t>
            </w:r>
          </w:p>
        </w:tc>
        <w:tc>
          <w:tcPr>
            <w:tcW w:w="1008" w:type="dxa"/>
          </w:tcPr>
          <w:p w14:paraId="21651CF8" w14:textId="77777777" w:rsidR="003F6204" w:rsidRPr="003F6204" w:rsidRDefault="003F6204" w:rsidP="00886EB1">
            <w:pPr>
              <w:jc w:val="center"/>
              <w:rPr>
                <w:rFonts w:ascii="Times New Roman" w:hAnsi="Times New Roman" w:cs="Times New Roman"/>
              </w:rPr>
            </w:pPr>
            <w:r w:rsidRPr="003F6204">
              <w:rPr>
                <w:rFonts w:ascii="Times New Roman" w:hAnsi="Times New Roman" w:cs="Times New Roman"/>
              </w:rPr>
              <w:t>c5o</w:t>
            </w:r>
          </w:p>
        </w:tc>
      </w:tr>
      <w:tr w:rsidR="003F6204" w:rsidRPr="003F6204" w14:paraId="21F2928D" w14:textId="77777777" w:rsidTr="00886EB1">
        <w:trPr>
          <w:jc w:val="center"/>
        </w:trPr>
        <w:tc>
          <w:tcPr>
            <w:tcW w:w="360" w:type="dxa"/>
          </w:tcPr>
          <w:p w14:paraId="2A7DD9C4" w14:textId="77777777" w:rsidR="003F6204" w:rsidRPr="003F6204" w:rsidRDefault="003F6204" w:rsidP="00886EB1">
            <w:pPr>
              <w:rPr>
                <w:rFonts w:ascii="Times New Roman" w:hAnsi="Times New Roman" w:cs="Times New Roman"/>
              </w:rPr>
            </w:pPr>
            <w:r w:rsidRPr="003F6204">
              <w:rPr>
                <w:rFonts w:ascii="Times New Roman" w:hAnsi="Times New Roman" w:cs="Times New Roman"/>
              </w:rPr>
              <w:t>6</w:t>
            </w:r>
          </w:p>
        </w:tc>
        <w:tc>
          <w:tcPr>
            <w:tcW w:w="2430" w:type="dxa"/>
          </w:tcPr>
          <w:p w14:paraId="3917FC23" w14:textId="77777777" w:rsidR="003F6204" w:rsidRPr="003F6204" w:rsidRDefault="003F6204" w:rsidP="00886EB1">
            <w:pPr>
              <w:rPr>
                <w:rFonts w:ascii="Times New Roman" w:hAnsi="Times New Roman" w:cs="Times New Roman"/>
              </w:rPr>
            </w:pPr>
            <w:r w:rsidRPr="003F6204">
              <w:rPr>
                <w:rFonts w:ascii="Times New Roman" w:hAnsi="Times New Roman" w:cs="Times New Roman"/>
              </w:rPr>
              <w:t>Unemployed teacher</w:t>
            </w:r>
          </w:p>
        </w:tc>
        <w:tc>
          <w:tcPr>
            <w:tcW w:w="1094" w:type="dxa"/>
          </w:tcPr>
          <w:p w14:paraId="68308C93" w14:textId="77777777" w:rsidR="003F6204" w:rsidRPr="003F6204" w:rsidRDefault="003F6204" w:rsidP="00886EB1">
            <w:pPr>
              <w:rPr>
                <w:rFonts w:ascii="Times New Roman" w:hAnsi="Times New Roman" w:cs="Times New Roman"/>
              </w:rPr>
            </w:pPr>
            <w:r w:rsidRPr="003F6204">
              <w:rPr>
                <w:rFonts w:ascii="Times New Roman" w:hAnsi="Times New Roman" w:cs="Times New Roman"/>
              </w:rPr>
              <w:t>request</w:t>
            </w:r>
          </w:p>
        </w:tc>
        <w:tc>
          <w:tcPr>
            <w:tcW w:w="1008" w:type="dxa"/>
          </w:tcPr>
          <w:p w14:paraId="298DD6A5" w14:textId="77777777" w:rsidR="003F6204" w:rsidRPr="003F6204" w:rsidRDefault="003F6204" w:rsidP="00886EB1">
            <w:pPr>
              <w:jc w:val="center"/>
              <w:rPr>
                <w:rFonts w:ascii="Times New Roman" w:hAnsi="Times New Roman" w:cs="Times New Roman"/>
              </w:rPr>
            </w:pPr>
            <w:r w:rsidRPr="003F6204">
              <w:rPr>
                <w:rFonts w:ascii="Times New Roman" w:hAnsi="Times New Roman" w:cs="Times New Roman"/>
              </w:rPr>
              <w:t>a6r</w:t>
            </w:r>
          </w:p>
        </w:tc>
        <w:tc>
          <w:tcPr>
            <w:tcW w:w="1008" w:type="dxa"/>
          </w:tcPr>
          <w:p w14:paraId="4170395B" w14:textId="77777777" w:rsidR="003F6204" w:rsidRPr="003F6204" w:rsidRDefault="003F6204" w:rsidP="00886EB1">
            <w:pPr>
              <w:jc w:val="center"/>
              <w:rPr>
                <w:rFonts w:ascii="Times New Roman" w:hAnsi="Times New Roman" w:cs="Times New Roman"/>
              </w:rPr>
            </w:pPr>
          </w:p>
        </w:tc>
        <w:tc>
          <w:tcPr>
            <w:tcW w:w="1008" w:type="dxa"/>
          </w:tcPr>
          <w:p w14:paraId="0955217E" w14:textId="77777777" w:rsidR="003F6204" w:rsidRPr="003F6204" w:rsidRDefault="003F6204" w:rsidP="00886EB1">
            <w:pPr>
              <w:jc w:val="center"/>
              <w:rPr>
                <w:rFonts w:ascii="Times New Roman" w:hAnsi="Times New Roman" w:cs="Times New Roman"/>
              </w:rPr>
            </w:pPr>
            <w:r w:rsidRPr="003F6204">
              <w:rPr>
                <w:rFonts w:ascii="Times New Roman" w:hAnsi="Times New Roman" w:cs="Times New Roman"/>
              </w:rPr>
              <w:t>c6r</w:t>
            </w:r>
          </w:p>
        </w:tc>
      </w:tr>
      <w:tr w:rsidR="003F6204" w:rsidRPr="003F6204" w14:paraId="10DA5797" w14:textId="77777777" w:rsidTr="00886EB1">
        <w:trPr>
          <w:jc w:val="center"/>
        </w:trPr>
        <w:tc>
          <w:tcPr>
            <w:tcW w:w="360" w:type="dxa"/>
          </w:tcPr>
          <w:p w14:paraId="71ECF267" w14:textId="77777777" w:rsidR="003F6204" w:rsidRPr="003F6204" w:rsidRDefault="003F6204" w:rsidP="00886EB1">
            <w:pPr>
              <w:rPr>
                <w:rFonts w:ascii="Times New Roman" w:hAnsi="Times New Roman" w:cs="Times New Roman"/>
              </w:rPr>
            </w:pPr>
          </w:p>
        </w:tc>
        <w:tc>
          <w:tcPr>
            <w:tcW w:w="2430" w:type="dxa"/>
          </w:tcPr>
          <w:p w14:paraId="2A1C48B0" w14:textId="77777777" w:rsidR="003F6204" w:rsidRPr="003F6204" w:rsidRDefault="003F6204" w:rsidP="00886EB1">
            <w:pPr>
              <w:rPr>
                <w:rFonts w:ascii="Times New Roman" w:hAnsi="Times New Roman" w:cs="Times New Roman"/>
              </w:rPr>
            </w:pPr>
          </w:p>
        </w:tc>
        <w:tc>
          <w:tcPr>
            <w:tcW w:w="1094" w:type="dxa"/>
          </w:tcPr>
          <w:p w14:paraId="1A1D57BD" w14:textId="77777777" w:rsidR="003F6204" w:rsidRPr="003F6204" w:rsidRDefault="003F6204" w:rsidP="00886EB1">
            <w:pPr>
              <w:rPr>
                <w:rFonts w:ascii="Times New Roman" w:hAnsi="Times New Roman" w:cs="Times New Roman"/>
              </w:rPr>
            </w:pPr>
            <w:r w:rsidRPr="003F6204">
              <w:rPr>
                <w:rFonts w:ascii="Times New Roman" w:hAnsi="Times New Roman" w:cs="Times New Roman"/>
              </w:rPr>
              <w:t>offer</w:t>
            </w:r>
          </w:p>
        </w:tc>
        <w:tc>
          <w:tcPr>
            <w:tcW w:w="1008" w:type="dxa"/>
          </w:tcPr>
          <w:p w14:paraId="72BBB24B" w14:textId="77777777" w:rsidR="003F6204" w:rsidRPr="003F6204" w:rsidRDefault="003F6204" w:rsidP="00886EB1">
            <w:pPr>
              <w:jc w:val="center"/>
              <w:rPr>
                <w:rFonts w:ascii="Times New Roman" w:hAnsi="Times New Roman" w:cs="Times New Roman"/>
              </w:rPr>
            </w:pPr>
            <w:r w:rsidRPr="003F6204">
              <w:rPr>
                <w:rFonts w:ascii="Times New Roman" w:hAnsi="Times New Roman" w:cs="Times New Roman"/>
              </w:rPr>
              <w:t>a6o</w:t>
            </w:r>
          </w:p>
        </w:tc>
        <w:tc>
          <w:tcPr>
            <w:tcW w:w="1008" w:type="dxa"/>
          </w:tcPr>
          <w:p w14:paraId="25B3CFC6" w14:textId="77777777" w:rsidR="003F6204" w:rsidRPr="003F6204" w:rsidRDefault="003F6204" w:rsidP="00886EB1">
            <w:pPr>
              <w:jc w:val="center"/>
              <w:rPr>
                <w:rFonts w:ascii="Times New Roman" w:hAnsi="Times New Roman" w:cs="Times New Roman"/>
              </w:rPr>
            </w:pPr>
          </w:p>
        </w:tc>
        <w:tc>
          <w:tcPr>
            <w:tcW w:w="1008" w:type="dxa"/>
          </w:tcPr>
          <w:p w14:paraId="7E36A163" w14:textId="77777777" w:rsidR="003F6204" w:rsidRPr="003F6204" w:rsidRDefault="003F6204" w:rsidP="00886EB1">
            <w:pPr>
              <w:jc w:val="center"/>
              <w:rPr>
                <w:rFonts w:ascii="Times New Roman" w:hAnsi="Times New Roman" w:cs="Times New Roman"/>
              </w:rPr>
            </w:pPr>
            <w:r w:rsidRPr="003F6204">
              <w:rPr>
                <w:rFonts w:ascii="Times New Roman" w:hAnsi="Times New Roman" w:cs="Times New Roman"/>
              </w:rPr>
              <w:t>c6o</w:t>
            </w:r>
          </w:p>
        </w:tc>
      </w:tr>
    </w:tbl>
    <w:p w14:paraId="58396BCA" w14:textId="235F02D1" w:rsidR="00114F5C" w:rsidRPr="003F6204" w:rsidRDefault="00114F5C" w:rsidP="00084C03">
      <w:pPr>
        <w:spacing w:line="480" w:lineRule="auto"/>
        <w:ind w:firstLine="720"/>
        <w:contextualSpacing/>
        <w:rPr>
          <w:rFonts w:ascii="Times New Roman" w:hAnsi="Times New Roman" w:cs="Times New Roman"/>
        </w:rPr>
      </w:pPr>
    </w:p>
    <w:p w14:paraId="63F75E89" w14:textId="1F71307E" w:rsidR="007C559E" w:rsidRDefault="007C559E" w:rsidP="00C8686A">
      <w:pPr>
        <w:spacing w:line="480" w:lineRule="auto"/>
        <w:ind w:firstLine="720"/>
        <w:contextualSpacing/>
        <w:jc w:val="both"/>
        <w:rPr>
          <w:rFonts w:ascii="Times New Roman" w:hAnsi="Times New Roman" w:cs="Times New Roman"/>
        </w:rPr>
      </w:pPr>
      <w:r w:rsidRPr="008C48E1">
        <w:rPr>
          <w:rFonts w:ascii="Times New Roman" w:hAnsi="Times New Roman" w:cs="Times New Roman"/>
        </w:rPr>
        <w:t xml:space="preserve">We wanted each participant to </w:t>
      </w:r>
      <w:r w:rsidR="00D709BB" w:rsidRPr="008C48E1">
        <w:rPr>
          <w:rFonts w:ascii="Times New Roman" w:hAnsi="Times New Roman" w:cs="Times New Roman"/>
        </w:rPr>
        <w:t xml:space="preserve">read and respond to a block of three vignettes, with the following restrictions: </w:t>
      </w:r>
      <w:proofErr w:type="spellStart"/>
      <w:r w:rsidR="00D709BB" w:rsidRPr="008C48E1">
        <w:rPr>
          <w:rFonts w:ascii="Times New Roman" w:hAnsi="Times New Roman" w:cs="Times New Roman"/>
        </w:rPr>
        <w:t>i</w:t>
      </w:r>
      <w:proofErr w:type="spellEnd"/>
      <w:r w:rsidR="00D709BB" w:rsidRPr="008C48E1">
        <w:rPr>
          <w:rFonts w:ascii="Times New Roman" w:hAnsi="Times New Roman" w:cs="Times New Roman"/>
        </w:rPr>
        <w:t>) no</w:t>
      </w:r>
      <w:r w:rsidR="007C7F80">
        <w:rPr>
          <w:rFonts w:ascii="Times New Roman" w:hAnsi="Times New Roman" w:cs="Times New Roman"/>
        </w:rPr>
        <w:t>ne of the six vignette story categories</w:t>
      </w:r>
      <w:r w:rsidR="003F6204">
        <w:rPr>
          <w:rFonts w:ascii="Times New Roman" w:hAnsi="Times New Roman" w:cs="Times New Roman"/>
        </w:rPr>
        <w:t xml:space="preserve"> </w:t>
      </w:r>
      <w:r w:rsidR="007C7F80">
        <w:rPr>
          <w:rFonts w:ascii="Times New Roman" w:hAnsi="Times New Roman" w:cs="Times New Roman"/>
        </w:rPr>
        <w:t>shown in Table 1</w:t>
      </w:r>
      <w:r w:rsidR="00D709BB" w:rsidRPr="008C48E1">
        <w:rPr>
          <w:rFonts w:ascii="Times New Roman" w:hAnsi="Times New Roman" w:cs="Times New Roman"/>
        </w:rPr>
        <w:t xml:space="preserve"> could be presented more than once; ii) all </w:t>
      </w:r>
      <w:r w:rsidR="00210767" w:rsidRPr="008C48E1">
        <w:rPr>
          <w:rFonts w:ascii="Times New Roman" w:hAnsi="Times New Roman" w:cs="Times New Roman"/>
        </w:rPr>
        <w:t xml:space="preserve">participants </w:t>
      </w:r>
      <w:r w:rsidR="00D709BB" w:rsidRPr="008C48E1">
        <w:rPr>
          <w:rFonts w:ascii="Times New Roman" w:hAnsi="Times New Roman" w:cs="Times New Roman"/>
        </w:rPr>
        <w:t xml:space="preserve">should read </w:t>
      </w:r>
      <w:r w:rsidR="00210767" w:rsidRPr="008C48E1">
        <w:rPr>
          <w:rFonts w:ascii="Times New Roman" w:hAnsi="Times New Roman" w:cs="Times New Roman"/>
        </w:rPr>
        <w:t xml:space="preserve">and respond to </w:t>
      </w:r>
      <w:r w:rsidR="00D709BB" w:rsidRPr="008C48E1">
        <w:rPr>
          <w:rFonts w:ascii="Times New Roman" w:hAnsi="Times New Roman" w:cs="Times New Roman"/>
        </w:rPr>
        <w:t>one, but not more than one</w:t>
      </w:r>
      <w:r w:rsidR="00210767" w:rsidRPr="008C48E1">
        <w:rPr>
          <w:rFonts w:ascii="Times New Roman" w:hAnsi="Times New Roman" w:cs="Times New Roman"/>
        </w:rPr>
        <w:t>,</w:t>
      </w:r>
      <w:r w:rsidR="00D709BB" w:rsidRPr="008C48E1">
        <w:rPr>
          <w:rFonts w:ascii="Times New Roman" w:hAnsi="Times New Roman" w:cs="Times New Roman"/>
        </w:rPr>
        <w:t xml:space="preserve"> </w:t>
      </w:r>
      <w:r w:rsidR="00210767" w:rsidRPr="008C48E1">
        <w:rPr>
          <w:rFonts w:ascii="Times New Roman" w:hAnsi="Times New Roman" w:cs="Times New Roman"/>
        </w:rPr>
        <w:t xml:space="preserve">scenario involving the police. </w:t>
      </w:r>
      <w:r w:rsidR="00504900" w:rsidRPr="008C48E1">
        <w:rPr>
          <w:rFonts w:ascii="Times New Roman" w:hAnsi="Times New Roman" w:cs="Times New Roman"/>
        </w:rPr>
        <w:t>This resulted in 18 valid combinations of scenarios, as given in Table S</w:t>
      </w:r>
      <w:r w:rsidR="000342DB">
        <w:rPr>
          <w:rFonts w:ascii="Times New Roman" w:hAnsi="Times New Roman" w:cs="Times New Roman"/>
        </w:rPr>
        <w:t>N1.</w:t>
      </w:r>
      <w:r w:rsidR="00707DD6">
        <w:rPr>
          <w:rFonts w:ascii="Times New Roman" w:hAnsi="Times New Roman" w:cs="Times New Roman"/>
        </w:rPr>
        <w:t>3</w:t>
      </w:r>
      <w:r w:rsidR="00504900" w:rsidRPr="008C48E1">
        <w:rPr>
          <w:rFonts w:ascii="Times New Roman" w:hAnsi="Times New Roman" w:cs="Times New Roman"/>
        </w:rPr>
        <w:t xml:space="preserve">. </w:t>
      </w:r>
    </w:p>
    <w:p w14:paraId="186C5CA2" w14:textId="77777777" w:rsidR="000342DB" w:rsidRPr="008C48E1" w:rsidRDefault="000342DB" w:rsidP="00084C03">
      <w:pPr>
        <w:spacing w:line="480" w:lineRule="auto"/>
        <w:ind w:firstLine="720"/>
        <w:contextualSpacing/>
        <w:rPr>
          <w:rFonts w:ascii="Times New Roman" w:hAnsi="Times New Roman" w:cs="Times New Roman"/>
        </w:rPr>
      </w:pPr>
    </w:p>
    <w:p w14:paraId="2F404340" w14:textId="77777777" w:rsidR="00000846" w:rsidRDefault="00000846">
      <w:pPr>
        <w:rPr>
          <w:rFonts w:ascii="Times New Roman" w:hAnsi="Times New Roman" w:cs="Times New Roman"/>
          <w:b/>
          <w:bCs/>
        </w:rPr>
      </w:pPr>
      <w:r>
        <w:rPr>
          <w:rFonts w:ascii="Times New Roman" w:hAnsi="Times New Roman" w:cs="Times New Roman"/>
          <w:b/>
          <w:bCs/>
        </w:rPr>
        <w:br w:type="page"/>
      </w:r>
    </w:p>
    <w:p w14:paraId="77D45FCC" w14:textId="29D6C495" w:rsidR="00114F5C" w:rsidRPr="000342DB" w:rsidRDefault="00504900" w:rsidP="00114F5C">
      <w:pPr>
        <w:rPr>
          <w:rFonts w:ascii="Times New Roman" w:hAnsi="Times New Roman" w:cs="Times New Roman"/>
        </w:rPr>
      </w:pPr>
      <w:r w:rsidRPr="00950104">
        <w:rPr>
          <w:rFonts w:ascii="Times New Roman" w:hAnsi="Times New Roman" w:cs="Times New Roman"/>
          <w:b/>
          <w:bCs/>
        </w:rPr>
        <w:lastRenderedPageBreak/>
        <w:t xml:space="preserve">Table </w:t>
      </w:r>
      <w:r w:rsidR="004C2045" w:rsidRPr="00950104">
        <w:rPr>
          <w:rFonts w:ascii="Times New Roman" w:hAnsi="Times New Roman" w:cs="Times New Roman"/>
          <w:b/>
          <w:bCs/>
        </w:rPr>
        <w:t>S</w:t>
      </w:r>
      <w:r w:rsidR="000342DB" w:rsidRPr="00950104">
        <w:rPr>
          <w:rFonts w:ascii="Times New Roman" w:hAnsi="Times New Roman" w:cs="Times New Roman"/>
          <w:b/>
          <w:bCs/>
        </w:rPr>
        <w:t>N</w:t>
      </w:r>
      <w:r w:rsidR="004C2045" w:rsidRPr="00950104">
        <w:rPr>
          <w:rFonts w:ascii="Times New Roman" w:hAnsi="Times New Roman" w:cs="Times New Roman"/>
          <w:b/>
          <w:bCs/>
        </w:rPr>
        <w:t>1</w:t>
      </w:r>
      <w:r w:rsidR="000342DB" w:rsidRPr="00950104">
        <w:rPr>
          <w:rFonts w:ascii="Times New Roman" w:hAnsi="Times New Roman" w:cs="Times New Roman"/>
          <w:b/>
          <w:bCs/>
        </w:rPr>
        <w:t>.</w:t>
      </w:r>
      <w:r w:rsidR="00707DD6">
        <w:rPr>
          <w:rFonts w:ascii="Times New Roman" w:hAnsi="Times New Roman" w:cs="Times New Roman"/>
          <w:b/>
          <w:bCs/>
        </w:rPr>
        <w:t>3</w:t>
      </w:r>
      <w:r w:rsidRPr="00950104">
        <w:rPr>
          <w:rFonts w:ascii="Times New Roman" w:hAnsi="Times New Roman" w:cs="Times New Roman"/>
          <w:b/>
          <w:bCs/>
        </w:rPr>
        <w:t xml:space="preserve">: </w:t>
      </w:r>
      <w:r w:rsidRPr="000342DB">
        <w:rPr>
          <w:rFonts w:ascii="Times New Roman" w:hAnsi="Times New Roman" w:cs="Times New Roman"/>
        </w:rPr>
        <w:t>Valid combinations of scenarios, given our criteria</w:t>
      </w:r>
    </w:p>
    <w:tbl>
      <w:tblPr>
        <w:tblW w:w="4593" w:type="dxa"/>
        <w:jc w:val="center"/>
        <w:tblLook w:val="04A0" w:firstRow="1" w:lastRow="0" w:firstColumn="1" w:lastColumn="0" w:noHBand="0" w:noVBand="1"/>
      </w:tblPr>
      <w:tblGrid>
        <w:gridCol w:w="576"/>
        <w:gridCol w:w="576"/>
        <w:gridCol w:w="576"/>
        <w:gridCol w:w="576"/>
        <w:gridCol w:w="561"/>
        <w:gridCol w:w="576"/>
        <w:gridCol w:w="576"/>
        <w:gridCol w:w="576"/>
      </w:tblGrid>
      <w:tr w:rsidR="00114F5C" w:rsidRPr="00F52C74" w14:paraId="1D59409E" w14:textId="77777777" w:rsidTr="00114F5C">
        <w:trPr>
          <w:trHeight w:val="288"/>
          <w:jc w:val="center"/>
        </w:trPr>
        <w:tc>
          <w:tcPr>
            <w:tcW w:w="576" w:type="dxa"/>
            <w:tcBorders>
              <w:top w:val="single" w:sz="4" w:space="0" w:color="auto"/>
              <w:left w:val="nil"/>
              <w:bottom w:val="single" w:sz="4" w:space="0" w:color="auto"/>
              <w:right w:val="single" w:sz="4" w:space="0" w:color="auto"/>
            </w:tcBorders>
            <w:noWrap/>
            <w:vAlign w:val="bottom"/>
            <w:hideMark/>
          </w:tcPr>
          <w:p w14:paraId="296C1AA2"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ID</w:t>
            </w:r>
          </w:p>
        </w:tc>
        <w:tc>
          <w:tcPr>
            <w:tcW w:w="1728" w:type="dxa"/>
            <w:gridSpan w:val="3"/>
            <w:tcBorders>
              <w:top w:val="single" w:sz="4" w:space="0" w:color="auto"/>
              <w:left w:val="single" w:sz="4" w:space="0" w:color="auto"/>
              <w:bottom w:val="single" w:sz="4" w:space="0" w:color="auto"/>
              <w:right w:val="nil"/>
            </w:tcBorders>
            <w:noWrap/>
            <w:vAlign w:val="bottom"/>
            <w:hideMark/>
          </w:tcPr>
          <w:p w14:paraId="334686B4"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Scenarios</w:t>
            </w:r>
          </w:p>
        </w:tc>
        <w:tc>
          <w:tcPr>
            <w:tcW w:w="561" w:type="dxa"/>
            <w:tcBorders>
              <w:top w:val="single" w:sz="4" w:space="0" w:color="auto"/>
              <w:left w:val="single" w:sz="4" w:space="0" w:color="auto"/>
              <w:bottom w:val="single" w:sz="4" w:space="0" w:color="auto"/>
              <w:right w:val="nil"/>
            </w:tcBorders>
            <w:vAlign w:val="bottom"/>
            <w:hideMark/>
          </w:tcPr>
          <w:p w14:paraId="33AA76AA"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ID</w:t>
            </w:r>
          </w:p>
        </w:tc>
        <w:tc>
          <w:tcPr>
            <w:tcW w:w="1728" w:type="dxa"/>
            <w:gridSpan w:val="3"/>
            <w:tcBorders>
              <w:top w:val="single" w:sz="4" w:space="0" w:color="auto"/>
              <w:left w:val="single" w:sz="4" w:space="0" w:color="auto"/>
              <w:bottom w:val="single" w:sz="4" w:space="0" w:color="auto"/>
              <w:right w:val="nil"/>
            </w:tcBorders>
            <w:vAlign w:val="bottom"/>
            <w:hideMark/>
          </w:tcPr>
          <w:p w14:paraId="2D973858"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Scenarios</w:t>
            </w:r>
          </w:p>
        </w:tc>
      </w:tr>
      <w:tr w:rsidR="00114F5C" w:rsidRPr="00F52C74" w14:paraId="0A2FDBCD" w14:textId="77777777" w:rsidTr="00114F5C">
        <w:trPr>
          <w:trHeight w:val="288"/>
          <w:jc w:val="center"/>
        </w:trPr>
        <w:tc>
          <w:tcPr>
            <w:tcW w:w="576" w:type="dxa"/>
            <w:tcBorders>
              <w:top w:val="single" w:sz="4" w:space="0" w:color="auto"/>
              <w:left w:val="nil"/>
              <w:bottom w:val="nil"/>
              <w:right w:val="single" w:sz="4" w:space="0" w:color="auto"/>
            </w:tcBorders>
            <w:noWrap/>
            <w:vAlign w:val="bottom"/>
            <w:hideMark/>
          </w:tcPr>
          <w:p w14:paraId="0410AD2B"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1</w:t>
            </w:r>
          </w:p>
        </w:tc>
        <w:tc>
          <w:tcPr>
            <w:tcW w:w="576" w:type="dxa"/>
            <w:tcBorders>
              <w:top w:val="single" w:sz="4" w:space="0" w:color="auto"/>
              <w:left w:val="single" w:sz="4" w:space="0" w:color="auto"/>
              <w:bottom w:val="nil"/>
              <w:right w:val="nil"/>
            </w:tcBorders>
            <w:noWrap/>
            <w:vAlign w:val="bottom"/>
            <w:hideMark/>
          </w:tcPr>
          <w:p w14:paraId="0ECFEDD7"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a1</w:t>
            </w:r>
          </w:p>
        </w:tc>
        <w:tc>
          <w:tcPr>
            <w:tcW w:w="576" w:type="dxa"/>
            <w:tcBorders>
              <w:top w:val="single" w:sz="4" w:space="0" w:color="auto"/>
              <w:left w:val="nil"/>
              <w:bottom w:val="nil"/>
              <w:right w:val="nil"/>
            </w:tcBorders>
            <w:noWrap/>
            <w:vAlign w:val="bottom"/>
            <w:hideMark/>
          </w:tcPr>
          <w:p w14:paraId="59E412D1"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b4</w:t>
            </w:r>
          </w:p>
        </w:tc>
        <w:tc>
          <w:tcPr>
            <w:tcW w:w="576" w:type="dxa"/>
            <w:tcBorders>
              <w:top w:val="single" w:sz="4" w:space="0" w:color="auto"/>
              <w:left w:val="nil"/>
              <w:bottom w:val="nil"/>
              <w:right w:val="single" w:sz="4" w:space="0" w:color="auto"/>
            </w:tcBorders>
            <w:noWrap/>
            <w:vAlign w:val="bottom"/>
            <w:hideMark/>
          </w:tcPr>
          <w:p w14:paraId="1DB2C13B"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c5</w:t>
            </w:r>
          </w:p>
        </w:tc>
        <w:tc>
          <w:tcPr>
            <w:tcW w:w="561" w:type="dxa"/>
            <w:tcBorders>
              <w:top w:val="single" w:sz="4" w:space="0" w:color="auto"/>
              <w:left w:val="single" w:sz="4" w:space="0" w:color="auto"/>
              <w:bottom w:val="nil"/>
              <w:right w:val="single" w:sz="4" w:space="0" w:color="auto"/>
            </w:tcBorders>
            <w:vAlign w:val="bottom"/>
            <w:hideMark/>
          </w:tcPr>
          <w:p w14:paraId="6DABBE16"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10</w:t>
            </w:r>
          </w:p>
        </w:tc>
        <w:tc>
          <w:tcPr>
            <w:tcW w:w="576" w:type="dxa"/>
            <w:tcBorders>
              <w:top w:val="single" w:sz="4" w:space="0" w:color="auto"/>
              <w:left w:val="single" w:sz="4" w:space="0" w:color="auto"/>
              <w:bottom w:val="nil"/>
              <w:right w:val="nil"/>
            </w:tcBorders>
            <w:vAlign w:val="bottom"/>
            <w:hideMark/>
          </w:tcPr>
          <w:p w14:paraId="70A84109"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a4</w:t>
            </w:r>
          </w:p>
        </w:tc>
        <w:tc>
          <w:tcPr>
            <w:tcW w:w="576" w:type="dxa"/>
            <w:tcBorders>
              <w:top w:val="single" w:sz="4" w:space="0" w:color="auto"/>
              <w:left w:val="nil"/>
              <w:bottom w:val="nil"/>
              <w:right w:val="nil"/>
            </w:tcBorders>
            <w:vAlign w:val="bottom"/>
            <w:hideMark/>
          </w:tcPr>
          <w:p w14:paraId="01D3D79B"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b2</w:t>
            </w:r>
          </w:p>
        </w:tc>
        <w:tc>
          <w:tcPr>
            <w:tcW w:w="576" w:type="dxa"/>
            <w:tcBorders>
              <w:top w:val="single" w:sz="4" w:space="0" w:color="auto"/>
              <w:left w:val="nil"/>
              <w:bottom w:val="nil"/>
              <w:right w:val="nil"/>
            </w:tcBorders>
            <w:vAlign w:val="bottom"/>
            <w:hideMark/>
          </w:tcPr>
          <w:p w14:paraId="370306FD"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c6</w:t>
            </w:r>
          </w:p>
        </w:tc>
      </w:tr>
      <w:tr w:rsidR="00114F5C" w:rsidRPr="00F52C74" w14:paraId="3F27EC10" w14:textId="77777777" w:rsidTr="00114F5C">
        <w:trPr>
          <w:trHeight w:val="288"/>
          <w:jc w:val="center"/>
        </w:trPr>
        <w:tc>
          <w:tcPr>
            <w:tcW w:w="576" w:type="dxa"/>
            <w:tcBorders>
              <w:top w:val="nil"/>
              <w:left w:val="nil"/>
              <w:bottom w:val="nil"/>
              <w:right w:val="single" w:sz="4" w:space="0" w:color="auto"/>
            </w:tcBorders>
            <w:noWrap/>
            <w:vAlign w:val="bottom"/>
            <w:hideMark/>
          </w:tcPr>
          <w:p w14:paraId="69100151"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2</w:t>
            </w:r>
          </w:p>
        </w:tc>
        <w:tc>
          <w:tcPr>
            <w:tcW w:w="576" w:type="dxa"/>
            <w:tcBorders>
              <w:top w:val="nil"/>
              <w:left w:val="single" w:sz="4" w:space="0" w:color="auto"/>
              <w:bottom w:val="nil"/>
              <w:right w:val="nil"/>
            </w:tcBorders>
            <w:noWrap/>
            <w:vAlign w:val="bottom"/>
            <w:hideMark/>
          </w:tcPr>
          <w:p w14:paraId="260F62F5"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a1</w:t>
            </w:r>
          </w:p>
        </w:tc>
        <w:tc>
          <w:tcPr>
            <w:tcW w:w="576" w:type="dxa"/>
            <w:noWrap/>
            <w:vAlign w:val="bottom"/>
            <w:hideMark/>
          </w:tcPr>
          <w:p w14:paraId="37542560"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b4</w:t>
            </w:r>
          </w:p>
        </w:tc>
        <w:tc>
          <w:tcPr>
            <w:tcW w:w="576" w:type="dxa"/>
            <w:tcBorders>
              <w:top w:val="nil"/>
              <w:left w:val="nil"/>
              <w:bottom w:val="nil"/>
              <w:right w:val="single" w:sz="4" w:space="0" w:color="auto"/>
            </w:tcBorders>
            <w:noWrap/>
            <w:vAlign w:val="bottom"/>
            <w:hideMark/>
          </w:tcPr>
          <w:p w14:paraId="322A9B95"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c6</w:t>
            </w:r>
          </w:p>
        </w:tc>
        <w:tc>
          <w:tcPr>
            <w:tcW w:w="561" w:type="dxa"/>
            <w:tcBorders>
              <w:top w:val="nil"/>
              <w:left w:val="single" w:sz="4" w:space="0" w:color="auto"/>
              <w:bottom w:val="nil"/>
              <w:right w:val="single" w:sz="4" w:space="0" w:color="auto"/>
            </w:tcBorders>
            <w:vAlign w:val="bottom"/>
            <w:hideMark/>
          </w:tcPr>
          <w:p w14:paraId="279F7673"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11</w:t>
            </w:r>
          </w:p>
        </w:tc>
        <w:tc>
          <w:tcPr>
            <w:tcW w:w="576" w:type="dxa"/>
            <w:tcBorders>
              <w:top w:val="nil"/>
              <w:left w:val="single" w:sz="4" w:space="0" w:color="auto"/>
              <w:bottom w:val="nil"/>
              <w:right w:val="nil"/>
            </w:tcBorders>
            <w:vAlign w:val="bottom"/>
            <w:hideMark/>
          </w:tcPr>
          <w:p w14:paraId="2B8FF305"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a4</w:t>
            </w:r>
          </w:p>
        </w:tc>
        <w:tc>
          <w:tcPr>
            <w:tcW w:w="576" w:type="dxa"/>
            <w:vAlign w:val="bottom"/>
            <w:hideMark/>
          </w:tcPr>
          <w:p w14:paraId="4C6AC71B"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b5</w:t>
            </w:r>
          </w:p>
        </w:tc>
        <w:tc>
          <w:tcPr>
            <w:tcW w:w="576" w:type="dxa"/>
            <w:vAlign w:val="bottom"/>
            <w:hideMark/>
          </w:tcPr>
          <w:p w14:paraId="37652ACE"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c2</w:t>
            </w:r>
          </w:p>
        </w:tc>
      </w:tr>
      <w:tr w:rsidR="00114F5C" w:rsidRPr="00F52C74" w14:paraId="27EA6101" w14:textId="77777777" w:rsidTr="00114F5C">
        <w:trPr>
          <w:trHeight w:val="288"/>
          <w:jc w:val="center"/>
        </w:trPr>
        <w:tc>
          <w:tcPr>
            <w:tcW w:w="576" w:type="dxa"/>
            <w:tcBorders>
              <w:top w:val="nil"/>
              <w:left w:val="nil"/>
              <w:bottom w:val="nil"/>
              <w:right w:val="single" w:sz="4" w:space="0" w:color="auto"/>
            </w:tcBorders>
            <w:noWrap/>
            <w:vAlign w:val="bottom"/>
            <w:hideMark/>
          </w:tcPr>
          <w:p w14:paraId="799809BC"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3</w:t>
            </w:r>
          </w:p>
        </w:tc>
        <w:tc>
          <w:tcPr>
            <w:tcW w:w="576" w:type="dxa"/>
            <w:tcBorders>
              <w:top w:val="nil"/>
              <w:left w:val="single" w:sz="4" w:space="0" w:color="auto"/>
              <w:bottom w:val="nil"/>
              <w:right w:val="nil"/>
            </w:tcBorders>
            <w:noWrap/>
            <w:vAlign w:val="bottom"/>
            <w:hideMark/>
          </w:tcPr>
          <w:p w14:paraId="58BA6F06"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a1</w:t>
            </w:r>
          </w:p>
        </w:tc>
        <w:tc>
          <w:tcPr>
            <w:tcW w:w="576" w:type="dxa"/>
            <w:noWrap/>
            <w:vAlign w:val="bottom"/>
            <w:hideMark/>
          </w:tcPr>
          <w:p w14:paraId="03423198"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b5</w:t>
            </w:r>
          </w:p>
        </w:tc>
        <w:tc>
          <w:tcPr>
            <w:tcW w:w="576" w:type="dxa"/>
            <w:tcBorders>
              <w:top w:val="nil"/>
              <w:left w:val="nil"/>
              <w:bottom w:val="nil"/>
              <w:right w:val="single" w:sz="4" w:space="0" w:color="auto"/>
            </w:tcBorders>
            <w:noWrap/>
            <w:vAlign w:val="bottom"/>
            <w:hideMark/>
          </w:tcPr>
          <w:p w14:paraId="1D7543BA"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c6</w:t>
            </w:r>
          </w:p>
        </w:tc>
        <w:tc>
          <w:tcPr>
            <w:tcW w:w="561" w:type="dxa"/>
            <w:tcBorders>
              <w:top w:val="nil"/>
              <w:left w:val="single" w:sz="4" w:space="0" w:color="auto"/>
              <w:bottom w:val="nil"/>
              <w:right w:val="single" w:sz="4" w:space="0" w:color="auto"/>
            </w:tcBorders>
            <w:vAlign w:val="bottom"/>
            <w:hideMark/>
          </w:tcPr>
          <w:p w14:paraId="36B3F032"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12</w:t>
            </w:r>
          </w:p>
        </w:tc>
        <w:tc>
          <w:tcPr>
            <w:tcW w:w="576" w:type="dxa"/>
            <w:tcBorders>
              <w:top w:val="nil"/>
              <w:left w:val="single" w:sz="4" w:space="0" w:color="auto"/>
              <w:bottom w:val="nil"/>
              <w:right w:val="nil"/>
            </w:tcBorders>
            <w:vAlign w:val="bottom"/>
            <w:hideMark/>
          </w:tcPr>
          <w:p w14:paraId="30126C6E"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a4</w:t>
            </w:r>
          </w:p>
        </w:tc>
        <w:tc>
          <w:tcPr>
            <w:tcW w:w="576" w:type="dxa"/>
            <w:vAlign w:val="bottom"/>
            <w:hideMark/>
          </w:tcPr>
          <w:p w14:paraId="4DD68FA0"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b5</w:t>
            </w:r>
          </w:p>
        </w:tc>
        <w:tc>
          <w:tcPr>
            <w:tcW w:w="576" w:type="dxa"/>
            <w:vAlign w:val="bottom"/>
            <w:hideMark/>
          </w:tcPr>
          <w:p w14:paraId="3B50DAE5"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c3</w:t>
            </w:r>
          </w:p>
        </w:tc>
      </w:tr>
      <w:tr w:rsidR="00114F5C" w:rsidRPr="00F52C74" w14:paraId="4CA3D6C7" w14:textId="77777777" w:rsidTr="00114F5C">
        <w:trPr>
          <w:trHeight w:val="288"/>
          <w:jc w:val="center"/>
        </w:trPr>
        <w:tc>
          <w:tcPr>
            <w:tcW w:w="576" w:type="dxa"/>
            <w:tcBorders>
              <w:top w:val="nil"/>
              <w:left w:val="nil"/>
              <w:bottom w:val="nil"/>
              <w:right w:val="single" w:sz="4" w:space="0" w:color="auto"/>
            </w:tcBorders>
            <w:noWrap/>
            <w:vAlign w:val="bottom"/>
            <w:hideMark/>
          </w:tcPr>
          <w:p w14:paraId="659826B9"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4</w:t>
            </w:r>
          </w:p>
        </w:tc>
        <w:tc>
          <w:tcPr>
            <w:tcW w:w="576" w:type="dxa"/>
            <w:tcBorders>
              <w:top w:val="nil"/>
              <w:left w:val="single" w:sz="4" w:space="0" w:color="auto"/>
              <w:bottom w:val="nil"/>
              <w:right w:val="nil"/>
            </w:tcBorders>
            <w:noWrap/>
            <w:vAlign w:val="bottom"/>
            <w:hideMark/>
          </w:tcPr>
          <w:p w14:paraId="19126C5D"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a3</w:t>
            </w:r>
          </w:p>
        </w:tc>
        <w:tc>
          <w:tcPr>
            <w:tcW w:w="576" w:type="dxa"/>
            <w:noWrap/>
            <w:vAlign w:val="bottom"/>
            <w:hideMark/>
          </w:tcPr>
          <w:p w14:paraId="72D3E780"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b4</w:t>
            </w:r>
          </w:p>
        </w:tc>
        <w:tc>
          <w:tcPr>
            <w:tcW w:w="576" w:type="dxa"/>
            <w:tcBorders>
              <w:top w:val="nil"/>
              <w:left w:val="nil"/>
              <w:bottom w:val="nil"/>
              <w:right w:val="single" w:sz="4" w:space="0" w:color="auto"/>
            </w:tcBorders>
            <w:noWrap/>
            <w:vAlign w:val="bottom"/>
            <w:hideMark/>
          </w:tcPr>
          <w:p w14:paraId="466510C9"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c5</w:t>
            </w:r>
          </w:p>
        </w:tc>
        <w:tc>
          <w:tcPr>
            <w:tcW w:w="561" w:type="dxa"/>
            <w:tcBorders>
              <w:top w:val="nil"/>
              <w:left w:val="single" w:sz="4" w:space="0" w:color="auto"/>
              <w:bottom w:val="nil"/>
              <w:right w:val="single" w:sz="4" w:space="0" w:color="auto"/>
            </w:tcBorders>
            <w:vAlign w:val="bottom"/>
            <w:hideMark/>
          </w:tcPr>
          <w:p w14:paraId="2E41CF74"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13</w:t>
            </w:r>
          </w:p>
        </w:tc>
        <w:tc>
          <w:tcPr>
            <w:tcW w:w="576" w:type="dxa"/>
            <w:tcBorders>
              <w:top w:val="nil"/>
              <w:left w:val="single" w:sz="4" w:space="0" w:color="auto"/>
              <w:bottom w:val="nil"/>
              <w:right w:val="nil"/>
            </w:tcBorders>
            <w:vAlign w:val="bottom"/>
            <w:hideMark/>
          </w:tcPr>
          <w:p w14:paraId="2DC06637"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a6</w:t>
            </w:r>
          </w:p>
        </w:tc>
        <w:tc>
          <w:tcPr>
            <w:tcW w:w="576" w:type="dxa"/>
            <w:vAlign w:val="bottom"/>
            <w:hideMark/>
          </w:tcPr>
          <w:p w14:paraId="491E13FD"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b1</w:t>
            </w:r>
          </w:p>
        </w:tc>
        <w:tc>
          <w:tcPr>
            <w:tcW w:w="576" w:type="dxa"/>
            <w:vAlign w:val="bottom"/>
            <w:hideMark/>
          </w:tcPr>
          <w:p w14:paraId="21F199BE"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c5</w:t>
            </w:r>
          </w:p>
        </w:tc>
      </w:tr>
      <w:tr w:rsidR="00114F5C" w:rsidRPr="00F52C74" w14:paraId="0D4EA732" w14:textId="77777777" w:rsidTr="00114F5C">
        <w:trPr>
          <w:trHeight w:val="288"/>
          <w:jc w:val="center"/>
        </w:trPr>
        <w:tc>
          <w:tcPr>
            <w:tcW w:w="576" w:type="dxa"/>
            <w:tcBorders>
              <w:top w:val="nil"/>
              <w:left w:val="nil"/>
              <w:bottom w:val="nil"/>
              <w:right w:val="single" w:sz="4" w:space="0" w:color="auto"/>
            </w:tcBorders>
            <w:noWrap/>
            <w:vAlign w:val="bottom"/>
            <w:hideMark/>
          </w:tcPr>
          <w:p w14:paraId="44737871"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5</w:t>
            </w:r>
          </w:p>
        </w:tc>
        <w:tc>
          <w:tcPr>
            <w:tcW w:w="576" w:type="dxa"/>
            <w:tcBorders>
              <w:top w:val="nil"/>
              <w:left w:val="single" w:sz="4" w:space="0" w:color="auto"/>
              <w:bottom w:val="nil"/>
              <w:right w:val="nil"/>
            </w:tcBorders>
            <w:noWrap/>
            <w:vAlign w:val="bottom"/>
            <w:hideMark/>
          </w:tcPr>
          <w:p w14:paraId="1CE07353"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a3</w:t>
            </w:r>
          </w:p>
        </w:tc>
        <w:tc>
          <w:tcPr>
            <w:tcW w:w="576" w:type="dxa"/>
            <w:noWrap/>
            <w:vAlign w:val="bottom"/>
            <w:hideMark/>
          </w:tcPr>
          <w:p w14:paraId="69B4FCAF"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b4</w:t>
            </w:r>
          </w:p>
        </w:tc>
        <w:tc>
          <w:tcPr>
            <w:tcW w:w="576" w:type="dxa"/>
            <w:tcBorders>
              <w:top w:val="nil"/>
              <w:left w:val="nil"/>
              <w:bottom w:val="nil"/>
              <w:right w:val="single" w:sz="4" w:space="0" w:color="auto"/>
            </w:tcBorders>
            <w:noWrap/>
            <w:vAlign w:val="bottom"/>
            <w:hideMark/>
          </w:tcPr>
          <w:p w14:paraId="5F4EB4FE"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c6</w:t>
            </w:r>
          </w:p>
        </w:tc>
        <w:tc>
          <w:tcPr>
            <w:tcW w:w="561" w:type="dxa"/>
            <w:tcBorders>
              <w:top w:val="nil"/>
              <w:left w:val="single" w:sz="4" w:space="0" w:color="auto"/>
              <w:bottom w:val="nil"/>
              <w:right w:val="single" w:sz="4" w:space="0" w:color="auto"/>
            </w:tcBorders>
            <w:vAlign w:val="bottom"/>
            <w:hideMark/>
          </w:tcPr>
          <w:p w14:paraId="698251EE"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14</w:t>
            </w:r>
          </w:p>
        </w:tc>
        <w:tc>
          <w:tcPr>
            <w:tcW w:w="576" w:type="dxa"/>
            <w:tcBorders>
              <w:top w:val="nil"/>
              <w:left w:val="single" w:sz="4" w:space="0" w:color="auto"/>
              <w:bottom w:val="nil"/>
              <w:right w:val="nil"/>
            </w:tcBorders>
            <w:vAlign w:val="bottom"/>
            <w:hideMark/>
          </w:tcPr>
          <w:p w14:paraId="478E199C"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a6</w:t>
            </w:r>
          </w:p>
        </w:tc>
        <w:tc>
          <w:tcPr>
            <w:tcW w:w="576" w:type="dxa"/>
            <w:vAlign w:val="bottom"/>
            <w:hideMark/>
          </w:tcPr>
          <w:p w14:paraId="31796312"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b2</w:t>
            </w:r>
          </w:p>
        </w:tc>
        <w:tc>
          <w:tcPr>
            <w:tcW w:w="576" w:type="dxa"/>
            <w:vAlign w:val="bottom"/>
            <w:hideMark/>
          </w:tcPr>
          <w:p w14:paraId="18DA6483"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c5</w:t>
            </w:r>
          </w:p>
        </w:tc>
      </w:tr>
      <w:tr w:rsidR="00114F5C" w:rsidRPr="00F52C74" w14:paraId="3AED0218" w14:textId="77777777" w:rsidTr="00114F5C">
        <w:trPr>
          <w:trHeight w:val="288"/>
          <w:jc w:val="center"/>
        </w:trPr>
        <w:tc>
          <w:tcPr>
            <w:tcW w:w="576" w:type="dxa"/>
            <w:tcBorders>
              <w:top w:val="nil"/>
              <w:left w:val="nil"/>
              <w:bottom w:val="nil"/>
              <w:right w:val="single" w:sz="4" w:space="0" w:color="auto"/>
            </w:tcBorders>
            <w:noWrap/>
            <w:vAlign w:val="bottom"/>
            <w:hideMark/>
          </w:tcPr>
          <w:p w14:paraId="1D70E615"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6</w:t>
            </w:r>
          </w:p>
        </w:tc>
        <w:tc>
          <w:tcPr>
            <w:tcW w:w="576" w:type="dxa"/>
            <w:tcBorders>
              <w:top w:val="nil"/>
              <w:left w:val="single" w:sz="4" w:space="0" w:color="auto"/>
              <w:bottom w:val="nil"/>
              <w:right w:val="nil"/>
            </w:tcBorders>
            <w:noWrap/>
            <w:vAlign w:val="bottom"/>
            <w:hideMark/>
          </w:tcPr>
          <w:p w14:paraId="0F3780F5"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a3</w:t>
            </w:r>
          </w:p>
        </w:tc>
        <w:tc>
          <w:tcPr>
            <w:tcW w:w="576" w:type="dxa"/>
            <w:noWrap/>
            <w:vAlign w:val="bottom"/>
            <w:hideMark/>
          </w:tcPr>
          <w:p w14:paraId="5F5AFBDD"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b5</w:t>
            </w:r>
          </w:p>
        </w:tc>
        <w:tc>
          <w:tcPr>
            <w:tcW w:w="576" w:type="dxa"/>
            <w:tcBorders>
              <w:top w:val="nil"/>
              <w:left w:val="nil"/>
              <w:bottom w:val="nil"/>
              <w:right w:val="single" w:sz="4" w:space="0" w:color="auto"/>
            </w:tcBorders>
            <w:noWrap/>
            <w:vAlign w:val="bottom"/>
            <w:hideMark/>
          </w:tcPr>
          <w:p w14:paraId="407D245A"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c6</w:t>
            </w:r>
          </w:p>
        </w:tc>
        <w:tc>
          <w:tcPr>
            <w:tcW w:w="561" w:type="dxa"/>
            <w:tcBorders>
              <w:top w:val="nil"/>
              <w:left w:val="single" w:sz="4" w:space="0" w:color="auto"/>
              <w:bottom w:val="nil"/>
              <w:right w:val="single" w:sz="4" w:space="0" w:color="auto"/>
            </w:tcBorders>
            <w:vAlign w:val="bottom"/>
            <w:hideMark/>
          </w:tcPr>
          <w:p w14:paraId="1BE86D16"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15</w:t>
            </w:r>
          </w:p>
        </w:tc>
        <w:tc>
          <w:tcPr>
            <w:tcW w:w="576" w:type="dxa"/>
            <w:tcBorders>
              <w:top w:val="nil"/>
              <w:left w:val="single" w:sz="4" w:space="0" w:color="auto"/>
              <w:bottom w:val="nil"/>
              <w:right w:val="nil"/>
            </w:tcBorders>
            <w:vAlign w:val="bottom"/>
            <w:hideMark/>
          </w:tcPr>
          <w:p w14:paraId="3EAD970B"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a6</w:t>
            </w:r>
          </w:p>
        </w:tc>
        <w:tc>
          <w:tcPr>
            <w:tcW w:w="576" w:type="dxa"/>
            <w:vAlign w:val="bottom"/>
            <w:hideMark/>
          </w:tcPr>
          <w:p w14:paraId="248867BA"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b4</w:t>
            </w:r>
          </w:p>
        </w:tc>
        <w:tc>
          <w:tcPr>
            <w:tcW w:w="576" w:type="dxa"/>
            <w:vAlign w:val="bottom"/>
            <w:hideMark/>
          </w:tcPr>
          <w:p w14:paraId="1FFFFF2C"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c2</w:t>
            </w:r>
          </w:p>
        </w:tc>
      </w:tr>
      <w:tr w:rsidR="00114F5C" w:rsidRPr="00F52C74" w14:paraId="31EA18DA" w14:textId="77777777" w:rsidTr="00114F5C">
        <w:trPr>
          <w:trHeight w:val="288"/>
          <w:jc w:val="center"/>
        </w:trPr>
        <w:tc>
          <w:tcPr>
            <w:tcW w:w="576" w:type="dxa"/>
            <w:tcBorders>
              <w:top w:val="nil"/>
              <w:left w:val="nil"/>
              <w:bottom w:val="nil"/>
              <w:right w:val="single" w:sz="4" w:space="0" w:color="auto"/>
            </w:tcBorders>
            <w:noWrap/>
            <w:vAlign w:val="bottom"/>
            <w:hideMark/>
          </w:tcPr>
          <w:p w14:paraId="317614A8"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7</w:t>
            </w:r>
          </w:p>
        </w:tc>
        <w:tc>
          <w:tcPr>
            <w:tcW w:w="576" w:type="dxa"/>
            <w:tcBorders>
              <w:top w:val="nil"/>
              <w:left w:val="single" w:sz="4" w:space="0" w:color="auto"/>
              <w:bottom w:val="nil"/>
              <w:right w:val="nil"/>
            </w:tcBorders>
            <w:noWrap/>
            <w:vAlign w:val="bottom"/>
            <w:hideMark/>
          </w:tcPr>
          <w:p w14:paraId="1A0344E1"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a4</w:t>
            </w:r>
          </w:p>
        </w:tc>
        <w:tc>
          <w:tcPr>
            <w:tcW w:w="576" w:type="dxa"/>
            <w:noWrap/>
            <w:vAlign w:val="bottom"/>
            <w:hideMark/>
          </w:tcPr>
          <w:p w14:paraId="0A762909"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b1</w:t>
            </w:r>
          </w:p>
        </w:tc>
        <w:tc>
          <w:tcPr>
            <w:tcW w:w="576" w:type="dxa"/>
            <w:tcBorders>
              <w:top w:val="nil"/>
              <w:left w:val="nil"/>
              <w:bottom w:val="nil"/>
              <w:right w:val="single" w:sz="4" w:space="0" w:color="auto"/>
            </w:tcBorders>
            <w:noWrap/>
            <w:vAlign w:val="bottom"/>
            <w:hideMark/>
          </w:tcPr>
          <w:p w14:paraId="7210E1B5"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c5</w:t>
            </w:r>
          </w:p>
        </w:tc>
        <w:tc>
          <w:tcPr>
            <w:tcW w:w="561" w:type="dxa"/>
            <w:tcBorders>
              <w:top w:val="nil"/>
              <w:left w:val="single" w:sz="4" w:space="0" w:color="auto"/>
              <w:bottom w:val="nil"/>
              <w:right w:val="single" w:sz="4" w:space="0" w:color="auto"/>
            </w:tcBorders>
            <w:vAlign w:val="bottom"/>
            <w:hideMark/>
          </w:tcPr>
          <w:p w14:paraId="0CAFD9BD"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16</w:t>
            </w:r>
          </w:p>
        </w:tc>
        <w:tc>
          <w:tcPr>
            <w:tcW w:w="576" w:type="dxa"/>
            <w:tcBorders>
              <w:top w:val="nil"/>
              <w:left w:val="single" w:sz="4" w:space="0" w:color="auto"/>
              <w:bottom w:val="nil"/>
              <w:right w:val="nil"/>
            </w:tcBorders>
            <w:vAlign w:val="bottom"/>
            <w:hideMark/>
          </w:tcPr>
          <w:p w14:paraId="5140DA3C"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a6</w:t>
            </w:r>
          </w:p>
        </w:tc>
        <w:tc>
          <w:tcPr>
            <w:tcW w:w="576" w:type="dxa"/>
            <w:vAlign w:val="bottom"/>
            <w:hideMark/>
          </w:tcPr>
          <w:p w14:paraId="400120F0"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b4</w:t>
            </w:r>
          </w:p>
        </w:tc>
        <w:tc>
          <w:tcPr>
            <w:tcW w:w="576" w:type="dxa"/>
            <w:vAlign w:val="bottom"/>
            <w:hideMark/>
          </w:tcPr>
          <w:p w14:paraId="06597BAC"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c3</w:t>
            </w:r>
          </w:p>
        </w:tc>
      </w:tr>
      <w:tr w:rsidR="00114F5C" w:rsidRPr="00F52C74" w14:paraId="2F692AE4" w14:textId="77777777" w:rsidTr="00114F5C">
        <w:trPr>
          <w:trHeight w:val="288"/>
          <w:jc w:val="center"/>
        </w:trPr>
        <w:tc>
          <w:tcPr>
            <w:tcW w:w="576" w:type="dxa"/>
            <w:tcBorders>
              <w:top w:val="nil"/>
              <w:left w:val="nil"/>
              <w:bottom w:val="nil"/>
              <w:right w:val="single" w:sz="4" w:space="0" w:color="auto"/>
            </w:tcBorders>
            <w:noWrap/>
            <w:vAlign w:val="bottom"/>
            <w:hideMark/>
          </w:tcPr>
          <w:p w14:paraId="7CC832D7"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8</w:t>
            </w:r>
          </w:p>
        </w:tc>
        <w:tc>
          <w:tcPr>
            <w:tcW w:w="576" w:type="dxa"/>
            <w:tcBorders>
              <w:top w:val="nil"/>
              <w:left w:val="single" w:sz="4" w:space="0" w:color="auto"/>
              <w:bottom w:val="nil"/>
              <w:right w:val="nil"/>
            </w:tcBorders>
            <w:noWrap/>
            <w:vAlign w:val="bottom"/>
            <w:hideMark/>
          </w:tcPr>
          <w:p w14:paraId="27536588"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a4</w:t>
            </w:r>
          </w:p>
        </w:tc>
        <w:tc>
          <w:tcPr>
            <w:tcW w:w="576" w:type="dxa"/>
            <w:noWrap/>
            <w:vAlign w:val="bottom"/>
            <w:hideMark/>
          </w:tcPr>
          <w:p w14:paraId="456ADCF6"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b1</w:t>
            </w:r>
          </w:p>
        </w:tc>
        <w:tc>
          <w:tcPr>
            <w:tcW w:w="576" w:type="dxa"/>
            <w:tcBorders>
              <w:top w:val="nil"/>
              <w:left w:val="nil"/>
              <w:bottom w:val="nil"/>
              <w:right w:val="single" w:sz="4" w:space="0" w:color="auto"/>
            </w:tcBorders>
            <w:noWrap/>
            <w:vAlign w:val="bottom"/>
            <w:hideMark/>
          </w:tcPr>
          <w:p w14:paraId="2FAB98F1"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c6</w:t>
            </w:r>
          </w:p>
        </w:tc>
        <w:tc>
          <w:tcPr>
            <w:tcW w:w="561" w:type="dxa"/>
            <w:tcBorders>
              <w:top w:val="nil"/>
              <w:left w:val="single" w:sz="4" w:space="0" w:color="auto"/>
              <w:bottom w:val="nil"/>
              <w:right w:val="single" w:sz="4" w:space="0" w:color="auto"/>
            </w:tcBorders>
            <w:vAlign w:val="bottom"/>
            <w:hideMark/>
          </w:tcPr>
          <w:p w14:paraId="65172BA4"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17</w:t>
            </w:r>
          </w:p>
        </w:tc>
        <w:tc>
          <w:tcPr>
            <w:tcW w:w="576" w:type="dxa"/>
            <w:tcBorders>
              <w:top w:val="nil"/>
              <w:left w:val="single" w:sz="4" w:space="0" w:color="auto"/>
              <w:bottom w:val="nil"/>
              <w:right w:val="nil"/>
            </w:tcBorders>
            <w:vAlign w:val="bottom"/>
            <w:hideMark/>
          </w:tcPr>
          <w:p w14:paraId="44F22777"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a6</w:t>
            </w:r>
          </w:p>
        </w:tc>
        <w:tc>
          <w:tcPr>
            <w:tcW w:w="576" w:type="dxa"/>
            <w:vAlign w:val="bottom"/>
            <w:hideMark/>
          </w:tcPr>
          <w:p w14:paraId="18E0E7DC"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b5</w:t>
            </w:r>
          </w:p>
        </w:tc>
        <w:tc>
          <w:tcPr>
            <w:tcW w:w="576" w:type="dxa"/>
            <w:vAlign w:val="bottom"/>
            <w:hideMark/>
          </w:tcPr>
          <w:p w14:paraId="072B9E6B"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c2</w:t>
            </w:r>
          </w:p>
        </w:tc>
      </w:tr>
      <w:tr w:rsidR="00114F5C" w:rsidRPr="00F52C74" w14:paraId="4161C07C" w14:textId="77777777" w:rsidTr="00114F5C">
        <w:trPr>
          <w:trHeight w:val="288"/>
          <w:jc w:val="center"/>
        </w:trPr>
        <w:tc>
          <w:tcPr>
            <w:tcW w:w="576" w:type="dxa"/>
            <w:tcBorders>
              <w:top w:val="nil"/>
              <w:left w:val="nil"/>
              <w:bottom w:val="single" w:sz="4" w:space="0" w:color="auto"/>
              <w:right w:val="single" w:sz="4" w:space="0" w:color="auto"/>
            </w:tcBorders>
            <w:noWrap/>
            <w:vAlign w:val="bottom"/>
            <w:hideMark/>
          </w:tcPr>
          <w:p w14:paraId="709F3342"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9</w:t>
            </w:r>
          </w:p>
        </w:tc>
        <w:tc>
          <w:tcPr>
            <w:tcW w:w="576" w:type="dxa"/>
            <w:tcBorders>
              <w:top w:val="nil"/>
              <w:left w:val="single" w:sz="4" w:space="0" w:color="auto"/>
              <w:bottom w:val="single" w:sz="4" w:space="0" w:color="auto"/>
              <w:right w:val="nil"/>
            </w:tcBorders>
            <w:noWrap/>
            <w:vAlign w:val="bottom"/>
            <w:hideMark/>
          </w:tcPr>
          <w:p w14:paraId="267E614A"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a4</w:t>
            </w:r>
          </w:p>
        </w:tc>
        <w:tc>
          <w:tcPr>
            <w:tcW w:w="576" w:type="dxa"/>
            <w:tcBorders>
              <w:top w:val="nil"/>
              <w:left w:val="nil"/>
              <w:bottom w:val="single" w:sz="4" w:space="0" w:color="auto"/>
              <w:right w:val="nil"/>
            </w:tcBorders>
            <w:noWrap/>
            <w:vAlign w:val="bottom"/>
            <w:hideMark/>
          </w:tcPr>
          <w:p w14:paraId="59672687"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b2</w:t>
            </w:r>
          </w:p>
        </w:tc>
        <w:tc>
          <w:tcPr>
            <w:tcW w:w="576" w:type="dxa"/>
            <w:tcBorders>
              <w:top w:val="nil"/>
              <w:left w:val="nil"/>
              <w:bottom w:val="single" w:sz="4" w:space="0" w:color="auto"/>
              <w:right w:val="single" w:sz="4" w:space="0" w:color="auto"/>
            </w:tcBorders>
            <w:noWrap/>
            <w:vAlign w:val="bottom"/>
            <w:hideMark/>
          </w:tcPr>
          <w:p w14:paraId="653DF04B"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c5</w:t>
            </w:r>
          </w:p>
        </w:tc>
        <w:tc>
          <w:tcPr>
            <w:tcW w:w="561" w:type="dxa"/>
            <w:tcBorders>
              <w:top w:val="nil"/>
              <w:left w:val="single" w:sz="4" w:space="0" w:color="auto"/>
              <w:bottom w:val="single" w:sz="4" w:space="0" w:color="auto"/>
              <w:right w:val="single" w:sz="4" w:space="0" w:color="auto"/>
            </w:tcBorders>
            <w:vAlign w:val="bottom"/>
            <w:hideMark/>
          </w:tcPr>
          <w:p w14:paraId="143852A1"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18</w:t>
            </w:r>
          </w:p>
        </w:tc>
        <w:tc>
          <w:tcPr>
            <w:tcW w:w="576" w:type="dxa"/>
            <w:tcBorders>
              <w:top w:val="nil"/>
              <w:left w:val="single" w:sz="4" w:space="0" w:color="auto"/>
              <w:bottom w:val="single" w:sz="4" w:space="0" w:color="auto"/>
              <w:right w:val="nil"/>
            </w:tcBorders>
            <w:vAlign w:val="bottom"/>
            <w:hideMark/>
          </w:tcPr>
          <w:p w14:paraId="4FC694BF"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a6</w:t>
            </w:r>
          </w:p>
        </w:tc>
        <w:tc>
          <w:tcPr>
            <w:tcW w:w="576" w:type="dxa"/>
            <w:tcBorders>
              <w:top w:val="nil"/>
              <w:left w:val="nil"/>
              <w:bottom w:val="single" w:sz="4" w:space="0" w:color="auto"/>
              <w:right w:val="nil"/>
            </w:tcBorders>
            <w:vAlign w:val="bottom"/>
            <w:hideMark/>
          </w:tcPr>
          <w:p w14:paraId="10454E50"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b5</w:t>
            </w:r>
          </w:p>
        </w:tc>
        <w:tc>
          <w:tcPr>
            <w:tcW w:w="576" w:type="dxa"/>
            <w:tcBorders>
              <w:top w:val="nil"/>
              <w:left w:val="nil"/>
              <w:bottom w:val="single" w:sz="4" w:space="0" w:color="auto"/>
              <w:right w:val="nil"/>
            </w:tcBorders>
            <w:vAlign w:val="bottom"/>
            <w:hideMark/>
          </w:tcPr>
          <w:p w14:paraId="4DDA0E41"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c3</w:t>
            </w:r>
          </w:p>
        </w:tc>
      </w:tr>
    </w:tbl>
    <w:p w14:paraId="5E222BF6" w14:textId="77777777" w:rsidR="00114F5C" w:rsidRPr="008C48E1" w:rsidRDefault="00114F5C" w:rsidP="00114F5C">
      <w:pPr>
        <w:rPr>
          <w:rFonts w:ascii="Times New Roman" w:hAnsi="Times New Roman" w:cs="Times New Roman"/>
        </w:rPr>
      </w:pPr>
    </w:p>
    <w:p w14:paraId="79AF97D4" w14:textId="0816221B" w:rsidR="00114F5C" w:rsidRPr="008C48E1" w:rsidRDefault="006B5B9F" w:rsidP="00C8686A">
      <w:pPr>
        <w:spacing w:line="480" w:lineRule="auto"/>
        <w:contextualSpacing/>
        <w:jc w:val="both"/>
        <w:rPr>
          <w:rFonts w:ascii="Times New Roman" w:hAnsi="Times New Roman" w:cs="Times New Roman"/>
        </w:rPr>
      </w:pPr>
      <w:r>
        <w:rPr>
          <w:rFonts w:ascii="Times New Roman" w:hAnsi="Times New Roman" w:cs="Times New Roman"/>
        </w:rPr>
        <w:t xml:space="preserve">When we include the manipulation of an official requesting the bribe or a citizen offering it and then randomize the presentation ordering of the scenarios with each of the 18 sets, </w:t>
      </w:r>
      <w:r w:rsidR="00114F5C" w:rsidRPr="008C48E1">
        <w:rPr>
          <w:rFonts w:ascii="Times New Roman" w:hAnsi="Times New Roman" w:cs="Times New Roman"/>
        </w:rPr>
        <w:t xml:space="preserve">are 8 versions of each </w:t>
      </w:r>
      <w:r w:rsidR="00BD3761" w:rsidRPr="008C48E1">
        <w:rPr>
          <w:rFonts w:ascii="Times New Roman" w:hAnsi="Times New Roman" w:cs="Times New Roman"/>
        </w:rPr>
        <w:t xml:space="preserve">valid combination of scenarios. </w:t>
      </w:r>
      <w:r w:rsidR="002F459E" w:rsidRPr="008C48E1">
        <w:rPr>
          <w:rFonts w:ascii="Times New Roman" w:hAnsi="Times New Roman" w:cs="Times New Roman"/>
        </w:rPr>
        <w:t xml:space="preserve">For example, for the first combination of scenarios in Table </w:t>
      </w:r>
      <w:r w:rsidR="004C2045" w:rsidRPr="008C48E1">
        <w:rPr>
          <w:rFonts w:ascii="Times New Roman" w:hAnsi="Times New Roman" w:cs="Times New Roman"/>
        </w:rPr>
        <w:t>S</w:t>
      </w:r>
      <w:r w:rsidR="003F6204">
        <w:rPr>
          <w:rFonts w:ascii="Times New Roman" w:hAnsi="Times New Roman" w:cs="Times New Roman"/>
        </w:rPr>
        <w:t>N</w:t>
      </w:r>
      <w:r w:rsidR="004C2045">
        <w:rPr>
          <w:rFonts w:ascii="Times New Roman" w:hAnsi="Times New Roman" w:cs="Times New Roman"/>
        </w:rPr>
        <w:t>1</w:t>
      </w:r>
      <w:r>
        <w:rPr>
          <w:rFonts w:ascii="Times New Roman" w:hAnsi="Times New Roman" w:cs="Times New Roman"/>
        </w:rPr>
        <w:t>.2</w:t>
      </w:r>
      <w:r w:rsidR="004C2045" w:rsidRPr="008C48E1">
        <w:rPr>
          <w:rFonts w:ascii="Times New Roman" w:hAnsi="Times New Roman" w:cs="Times New Roman"/>
        </w:rPr>
        <w:t xml:space="preserve"> </w:t>
      </w:r>
      <w:r w:rsidR="002F459E" w:rsidRPr="008C48E1">
        <w:rPr>
          <w:rFonts w:ascii="Times New Roman" w:hAnsi="Times New Roman" w:cs="Times New Roman"/>
        </w:rPr>
        <w:t xml:space="preserve">(a1, b4, c5), </w:t>
      </w:r>
      <w:r w:rsidR="00586306" w:rsidRPr="008C48E1">
        <w:rPr>
          <w:rFonts w:ascii="Times New Roman" w:hAnsi="Times New Roman" w:cs="Times New Roman"/>
        </w:rPr>
        <w:t xml:space="preserve">the following eight versions are possible: </w:t>
      </w:r>
    </w:p>
    <w:tbl>
      <w:tblPr>
        <w:tblW w:w="1728" w:type="dxa"/>
        <w:jc w:val="center"/>
        <w:tblLook w:val="04A0" w:firstRow="1" w:lastRow="0" w:firstColumn="1" w:lastColumn="0" w:noHBand="0" w:noVBand="1"/>
      </w:tblPr>
      <w:tblGrid>
        <w:gridCol w:w="576"/>
        <w:gridCol w:w="576"/>
        <w:gridCol w:w="576"/>
      </w:tblGrid>
      <w:tr w:rsidR="00114F5C" w:rsidRPr="00F52C74" w14:paraId="41EF02D7" w14:textId="77777777" w:rsidTr="00114F5C">
        <w:trPr>
          <w:trHeight w:val="288"/>
          <w:jc w:val="center"/>
        </w:trPr>
        <w:tc>
          <w:tcPr>
            <w:tcW w:w="576" w:type="dxa"/>
            <w:noWrap/>
            <w:vAlign w:val="bottom"/>
            <w:hideMark/>
          </w:tcPr>
          <w:p w14:paraId="2C07D968"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a1r</w:t>
            </w:r>
          </w:p>
        </w:tc>
        <w:tc>
          <w:tcPr>
            <w:tcW w:w="576" w:type="dxa"/>
            <w:noWrap/>
            <w:vAlign w:val="bottom"/>
            <w:hideMark/>
          </w:tcPr>
          <w:p w14:paraId="442C291F"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b4r</w:t>
            </w:r>
          </w:p>
        </w:tc>
        <w:tc>
          <w:tcPr>
            <w:tcW w:w="576" w:type="dxa"/>
            <w:noWrap/>
            <w:vAlign w:val="bottom"/>
            <w:hideMark/>
          </w:tcPr>
          <w:p w14:paraId="6D3268E5"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c5r</w:t>
            </w:r>
          </w:p>
        </w:tc>
      </w:tr>
      <w:tr w:rsidR="00114F5C" w:rsidRPr="00F52C74" w14:paraId="3A5B137E" w14:textId="77777777" w:rsidTr="00114F5C">
        <w:trPr>
          <w:trHeight w:val="288"/>
          <w:jc w:val="center"/>
        </w:trPr>
        <w:tc>
          <w:tcPr>
            <w:tcW w:w="576" w:type="dxa"/>
            <w:noWrap/>
            <w:vAlign w:val="bottom"/>
            <w:hideMark/>
          </w:tcPr>
          <w:p w14:paraId="094CD072"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a1r</w:t>
            </w:r>
          </w:p>
        </w:tc>
        <w:tc>
          <w:tcPr>
            <w:tcW w:w="576" w:type="dxa"/>
            <w:noWrap/>
            <w:vAlign w:val="bottom"/>
            <w:hideMark/>
          </w:tcPr>
          <w:p w14:paraId="62E54CD3"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b4r</w:t>
            </w:r>
          </w:p>
        </w:tc>
        <w:tc>
          <w:tcPr>
            <w:tcW w:w="576" w:type="dxa"/>
            <w:noWrap/>
            <w:vAlign w:val="bottom"/>
            <w:hideMark/>
          </w:tcPr>
          <w:p w14:paraId="11C12953"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c5o</w:t>
            </w:r>
          </w:p>
        </w:tc>
      </w:tr>
      <w:tr w:rsidR="00114F5C" w:rsidRPr="00F52C74" w14:paraId="22D91DA5" w14:textId="77777777" w:rsidTr="00114F5C">
        <w:trPr>
          <w:trHeight w:val="288"/>
          <w:jc w:val="center"/>
        </w:trPr>
        <w:tc>
          <w:tcPr>
            <w:tcW w:w="576" w:type="dxa"/>
            <w:noWrap/>
            <w:vAlign w:val="bottom"/>
            <w:hideMark/>
          </w:tcPr>
          <w:p w14:paraId="5307A768"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a1r</w:t>
            </w:r>
          </w:p>
        </w:tc>
        <w:tc>
          <w:tcPr>
            <w:tcW w:w="576" w:type="dxa"/>
            <w:noWrap/>
            <w:vAlign w:val="bottom"/>
            <w:hideMark/>
          </w:tcPr>
          <w:p w14:paraId="67AE2A6E"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b4o</w:t>
            </w:r>
          </w:p>
        </w:tc>
        <w:tc>
          <w:tcPr>
            <w:tcW w:w="576" w:type="dxa"/>
            <w:noWrap/>
            <w:vAlign w:val="bottom"/>
            <w:hideMark/>
          </w:tcPr>
          <w:p w14:paraId="1F9E9C26"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c5r</w:t>
            </w:r>
          </w:p>
        </w:tc>
      </w:tr>
      <w:tr w:rsidR="00114F5C" w:rsidRPr="00F52C74" w14:paraId="3C2FF21B" w14:textId="77777777" w:rsidTr="00114F5C">
        <w:trPr>
          <w:trHeight w:val="288"/>
          <w:jc w:val="center"/>
        </w:trPr>
        <w:tc>
          <w:tcPr>
            <w:tcW w:w="576" w:type="dxa"/>
            <w:noWrap/>
            <w:vAlign w:val="bottom"/>
            <w:hideMark/>
          </w:tcPr>
          <w:p w14:paraId="7E53137C"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a1r</w:t>
            </w:r>
          </w:p>
        </w:tc>
        <w:tc>
          <w:tcPr>
            <w:tcW w:w="576" w:type="dxa"/>
            <w:noWrap/>
            <w:vAlign w:val="bottom"/>
            <w:hideMark/>
          </w:tcPr>
          <w:p w14:paraId="541F865D"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b4o</w:t>
            </w:r>
          </w:p>
        </w:tc>
        <w:tc>
          <w:tcPr>
            <w:tcW w:w="576" w:type="dxa"/>
            <w:noWrap/>
            <w:vAlign w:val="bottom"/>
            <w:hideMark/>
          </w:tcPr>
          <w:p w14:paraId="5872839D"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c5o</w:t>
            </w:r>
          </w:p>
        </w:tc>
      </w:tr>
      <w:tr w:rsidR="00114F5C" w:rsidRPr="00F52C74" w14:paraId="7DD80528" w14:textId="77777777" w:rsidTr="00114F5C">
        <w:trPr>
          <w:trHeight w:val="288"/>
          <w:jc w:val="center"/>
        </w:trPr>
        <w:tc>
          <w:tcPr>
            <w:tcW w:w="576" w:type="dxa"/>
            <w:noWrap/>
            <w:vAlign w:val="bottom"/>
            <w:hideMark/>
          </w:tcPr>
          <w:p w14:paraId="1667C802"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a1o</w:t>
            </w:r>
          </w:p>
        </w:tc>
        <w:tc>
          <w:tcPr>
            <w:tcW w:w="576" w:type="dxa"/>
            <w:noWrap/>
            <w:vAlign w:val="bottom"/>
            <w:hideMark/>
          </w:tcPr>
          <w:p w14:paraId="2670B22B"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b4r</w:t>
            </w:r>
          </w:p>
        </w:tc>
        <w:tc>
          <w:tcPr>
            <w:tcW w:w="576" w:type="dxa"/>
            <w:noWrap/>
            <w:vAlign w:val="bottom"/>
            <w:hideMark/>
          </w:tcPr>
          <w:p w14:paraId="4C6FF35D"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c5r</w:t>
            </w:r>
          </w:p>
        </w:tc>
      </w:tr>
      <w:tr w:rsidR="00114F5C" w:rsidRPr="00F52C74" w14:paraId="288FF3C2" w14:textId="77777777" w:rsidTr="00114F5C">
        <w:trPr>
          <w:trHeight w:val="288"/>
          <w:jc w:val="center"/>
        </w:trPr>
        <w:tc>
          <w:tcPr>
            <w:tcW w:w="576" w:type="dxa"/>
            <w:noWrap/>
            <w:vAlign w:val="bottom"/>
            <w:hideMark/>
          </w:tcPr>
          <w:p w14:paraId="634ACF95"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a1o</w:t>
            </w:r>
          </w:p>
        </w:tc>
        <w:tc>
          <w:tcPr>
            <w:tcW w:w="576" w:type="dxa"/>
            <w:noWrap/>
            <w:vAlign w:val="bottom"/>
            <w:hideMark/>
          </w:tcPr>
          <w:p w14:paraId="480A714D"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b4r</w:t>
            </w:r>
          </w:p>
        </w:tc>
        <w:tc>
          <w:tcPr>
            <w:tcW w:w="576" w:type="dxa"/>
            <w:noWrap/>
            <w:vAlign w:val="bottom"/>
            <w:hideMark/>
          </w:tcPr>
          <w:p w14:paraId="53A97F92"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c5o</w:t>
            </w:r>
          </w:p>
        </w:tc>
      </w:tr>
      <w:tr w:rsidR="00114F5C" w:rsidRPr="00F52C74" w14:paraId="7423A222" w14:textId="77777777" w:rsidTr="00114F5C">
        <w:trPr>
          <w:trHeight w:val="288"/>
          <w:jc w:val="center"/>
        </w:trPr>
        <w:tc>
          <w:tcPr>
            <w:tcW w:w="576" w:type="dxa"/>
            <w:noWrap/>
            <w:vAlign w:val="bottom"/>
            <w:hideMark/>
          </w:tcPr>
          <w:p w14:paraId="35872CA6"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a1o</w:t>
            </w:r>
          </w:p>
        </w:tc>
        <w:tc>
          <w:tcPr>
            <w:tcW w:w="576" w:type="dxa"/>
            <w:noWrap/>
            <w:vAlign w:val="bottom"/>
            <w:hideMark/>
          </w:tcPr>
          <w:p w14:paraId="1DC8A79C"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b4o</w:t>
            </w:r>
          </w:p>
        </w:tc>
        <w:tc>
          <w:tcPr>
            <w:tcW w:w="576" w:type="dxa"/>
            <w:noWrap/>
            <w:vAlign w:val="bottom"/>
            <w:hideMark/>
          </w:tcPr>
          <w:p w14:paraId="35D2D434"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c5r</w:t>
            </w:r>
          </w:p>
        </w:tc>
      </w:tr>
      <w:tr w:rsidR="00114F5C" w:rsidRPr="00F52C74" w14:paraId="5C7717D3" w14:textId="77777777" w:rsidTr="00114F5C">
        <w:trPr>
          <w:trHeight w:val="288"/>
          <w:jc w:val="center"/>
        </w:trPr>
        <w:tc>
          <w:tcPr>
            <w:tcW w:w="576" w:type="dxa"/>
            <w:noWrap/>
            <w:vAlign w:val="bottom"/>
            <w:hideMark/>
          </w:tcPr>
          <w:p w14:paraId="160FEAFD"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a1o</w:t>
            </w:r>
          </w:p>
        </w:tc>
        <w:tc>
          <w:tcPr>
            <w:tcW w:w="576" w:type="dxa"/>
            <w:noWrap/>
            <w:vAlign w:val="bottom"/>
            <w:hideMark/>
          </w:tcPr>
          <w:p w14:paraId="7BB6B077"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b4o</w:t>
            </w:r>
          </w:p>
        </w:tc>
        <w:tc>
          <w:tcPr>
            <w:tcW w:w="576" w:type="dxa"/>
            <w:noWrap/>
            <w:vAlign w:val="bottom"/>
            <w:hideMark/>
          </w:tcPr>
          <w:p w14:paraId="2A9CCD27"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c5o</w:t>
            </w:r>
          </w:p>
        </w:tc>
      </w:tr>
    </w:tbl>
    <w:p w14:paraId="5FD9DE81" w14:textId="77777777" w:rsidR="00114F5C" w:rsidRPr="008C48E1" w:rsidRDefault="00114F5C" w:rsidP="00950104">
      <w:pPr>
        <w:spacing w:line="480" w:lineRule="auto"/>
        <w:contextualSpacing/>
        <w:rPr>
          <w:rFonts w:ascii="Times New Roman" w:hAnsi="Times New Roman" w:cs="Times New Roman"/>
        </w:rPr>
      </w:pPr>
    </w:p>
    <w:p w14:paraId="4439E76F" w14:textId="39E16521" w:rsidR="00114F5C" w:rsidRPr="008C48E1" w:rsidRDefault="00586306" w:rsidP="00C8686A">
      <w:pPr>
        <w:spacing w:line="480" w:lineRule="auto"/>
        <w:contextualSpacing/>
        <w:jc w:val="both"/>
        <w:rPr>
          <w:rFonts w:ascii="Times New Roman" w:hAnsi="Times New Roman" w:cs="Times New Roman"/>
        </w:rPr>
      </w:pPr>
      <w:r w:rsidRPr="008C48E1">
        <w:rPr>
          <w:rFonts w:ascii="Times New Roman" w:hAnsi="Times New Roman" w:cs="Times New Roman"/>
        </w:rPr>
        <w:t xml:space="preserve">Thus, in all there are 18 x </w:t>
      </w:r>
      <w:r w:rsidR="00E85D5F" w:rsidRPr="008C48E1">
        <w:rPr>
          <w:rFonts w:ascii="Times New Roman" w:hAnsi="Times New Roman" w:cs="Times New Roman"/>
        </w:rPr>
        <w:t>8 = 144 valid combinations of scenario</w:t>
      </w:r>
      <w:r w:rsidR="006B5B9F">
        <w:rPr>
          <w:rFonts w:ascii="Times New Roman" w:hAnsi="Times New Roman" w:cs="Times New Roman"/>
        </w:rPr>
        <w:t>s. Each respondent was randomly assigned one of these 144 blocks, the ordering of the three scenarios within the selected block was randomized. The 144 valid blocks of scenarios are shown in</w:t>
      </w:r>
      <w:r w:rsidR="00E85D5F" w:rsidRPr="008C48E1">
        <w:rPr>
          <w:rFonts w:ascii="Times New Roman" w:hAnsi="Times New Roman" w:cs="Times New Roman"/>
        </w:rPr>
        <w:t xml:space="preserve"> Table </w:t>
      </w:r>
      <w:r w:rsidR="004C2045" w:rsidRPr="008C48E1">
        <w:rPr>
          <w:rFonts w:ascii="Times New Roman" w:hAnsi="Times New Roman" w:cs="Times New Roman"/>
        </w:rPr>
        <w:t>S</w:t>
      </w:r>
      <w:r w:rsidR="006B5B9F">
        <w:rPr>
          <w:rFonts w:ascii="Times New Roman" w:hAnsi="Times New Roman" w:cs="Times New Roman"/>
        </w:rPr>
        <w:t>N1.</w:t>
      </w:r>
      <w:r w:rsidR="00707DD6">
        <w:rPr>
          <w:rFonts w:ascii="Times New Roman" w:hAnsi="Times New Roman" w:cs="Times New Roman"/>
        </w:rPr>
        <w:t>4</w:t>
      </w:r>
      <w:r w:rsidR="006B5B9F">
        <w:rPr>
          <w:rFonts w:ascii="Times New Roman" w:hAnsi="Times New Roman" w:cs="Times New Roman"/>
        </w:rPr>
        <w:t>:</w:t>
      </w:r>
      <w:r w:rsidR="00114F5C" w:rsidRPr="008C48E1">
        <w:rPr>
          <w:rFonts w:ascii="Times New Roman" w:hAnsi="Times New Roman" w:cs="Times New Roman"/>
        </w:rPr>
        <w:t xml:space="preserve"> </w:t>
      </w:r>
    </w:p>
    <w:p w14:paraId="7C706EBA" w14:textId="77777777" w:rsidR="00114F5C" w:rsidRPr="008C48E1" w:rsidRDefault="00114F5C" w:rsidP="00114F5C">
      <w:pPr>
        <w:rPr>
          <w:rFonts w:ascii="Times New Roman" w:hAnsi="Times New Roman" w:cs="Times New Roman"/>
        </w:rPr>
      </w:pPr>
      <w:r w:rsidRPr="008C48E1">
        <w:rPr>
          <w:rFonts w:ascii="Times New Roman" w:hAnsi="Times New Roman" w:cs="Times New Roman"/>
        </w:rPr>
        <w:br w:type="page"/>
      </w:r>
    </w:p>
    <w:p w14:paraId="0054DADF" w14:textId="16F162D4" w:rsidR="00114F5C" w:rsidRPr="008C48E1" w:rsidRDefault="00F52C74" w:rsidP="00114F5C">
      <w:pPr>
        <w:rPr>
          <w:rFonts w:ascii="Times New Roman" w:hAnsi="Times New Roman" w:cs="Times New Roman"/>
        </w:rPr>
      </w:pPr>
      <w:r w:rsidRPr="00942AFA">
        <w:rPr>
          <w:rFonts w:ascii="Times New Roman" w:hAnsi="Times New Roman" w:cs="Times New Roman"/>
          <w:b/>
          <w:bCs/>
        </w:rPr>
        <w:lastRenderedPageBreak/>
        <w:t xml:space="preserve">Table </w:t>
      </w:r>
      <w:r w:rsidR="004C2045" w:rsidRPr="00942AFA">
        <w:rPr>
          <w:rFonts w:ascii="Times New Roman" w:hAnsi="Times New Roman" w:cs="Times New Roman"/>
          <w:b/>
          <w:bCs/>
        </w:rPr>
        <w:t>S</w:t>
      </w:r>
      <w:r w:rsidR="000342DB" w:rsidRPr="00942AFA">
        <w:rPr>
          <w:rFonts w:ascii="Times New Roman" w:hAnsi="Times New Roman" w:cs="Times New Roman"/>
          <w:b/>
          <w:bCs/>
        </w:rPr>
        <w:t>N1.</w:t>
      </w:r>
      <w:r w:rsidR="00707DD6">
        <w:rPr>
          <w:rFonts w:ascii="Times New Roman" w:hAnsi="Times New Roman" w:cs="Times New Roman"/>
          <w:b/>
          <w:bCs/>
        </w:rPr>
        <w:t>4</w:t>
      </w:r>
      <w:r w:rsidRPr="00942AFA">
        <w:rPr>
          <w:rFonts w:ascii="Times New Roman" w:hAnsi="Times New Roman" w:cs="Times New Roman"/>
          <w:b/>
          <w:bCs/>
        </w:rPr>
        <w:t>:</w:t>
      </w:r>
      <w:r w:rsidRPr="008C48E1">
        <w:rPr>
          <w:rFonts w:ascii="Times New Roman" w:hAnsi="Times New Roman" w:cs="Times New Roman"/>
        </w:rPr>
        <w:t xml:space="preserve"> </w:t>
      </w:r>
      <w:r w:rsidR="006B5B9F">
        <w:rPr>
          <w:rFonts w:ascii="Times New Roman" w:hAnsi="Times New Roman" w:cs="Times New Roman"/>
        </w:rPr>
        <w:t xml:space="preserve">144 </w:t>
      </w:r>
      <w:r w:rsidRPr="008C48E1">
        <w:rPr>
          <w:rFonts w:ascii="Times New Roman" w:hAnsi="Times New Roman" w:cs="Times New Roman"/>
        </w:rPr>
        <w:t xml:space="preserve">valid </w:t>
      </w:r>
      <w:r w:rsidR="006B5B9F">
        <w:rPr>
          <w:rFonts w:ascii="Times New Roman" w:hAnsi="Times New Roman" w:cs="Times New Roman"/>
        </w:rPr>
        <w:t>sets of scenarios assigned in the</w:t>
      </w:r>
      <w:r w:rsidRPr="008C48E1">
        <w:rPr>
          <w:rFonts w:ascii="Times New Roman" w:hAnsi="Times New Roman" w:cs="Times New Roman"/>
        </w:rPr>
        <w:t xml:space="preserve"> vignette experiment</w:t>
      </w:r>
    </w:p>
    <w:tbl>
      <w:tblPr>
        <w:tblW w:w="9216" w:type="dxa"/>
        <w:jc w:val="center"/>
        <w:tblLook w:val="04A0" w:firstRow="1" w:lastRow="0" w:firstColumn="1" w:lastColumn="0" w:noHBand="0" w:noVBand="1"/>
      </w:tblPr>
      <w:tblGrid>
        <w:gridCol w:w="576"/>
        <w:gridCol w:w="576"/>
        <w:gridCol w:w="576"/>
        <w:gridCol w:w="576"/>
        <w:gridCol w:w="576"/>
        <w:gridCol w:w="576"/>
        <w:gridCol w:w="576"/>
        <w:gridCol w:w="576"/>
        <w:gridCol w:w="576"/>
        <w:gridCol w:w="576"/>
        <w:gridCol w:w="576"/>
        <w:gridCol w:w="576"/>
        <w:gridCol w:w="576"/>
        <w:gridCol w:w="576"/>
        <w:gridCol w:w="576"/>
        <w:gridCol w:w="576"/>
      </w:tblGrid>
      <w:tr w:rsidR="00114F5C" w:rsidRPr="00F52C74" w14:paraId="458B4282" w14:textId="77777777" w:rsidTr="00114F5C">
        <w:trPr>
          <w:trHeight w:val="288"/>
          <w:jc w:val="center"/>
        </w:trPr>
        <w:tc>
          <w:tcPr>
            <w:tcW w:w="576" w:type="dxa"/>
            <w:tcBorders>
              <w:top w:val="single" w:sz="4" w:space="0" w:color="auto"/>
              <w:left w:val="nil"/>
              <w:bottom w:val="single" w:sz="4" w:space="0" w:color="auto"/>
              <w:right w:val="single" w:sz="4" w:space="0" w:color="auto"/>
            </w:tcBorders>
            <w:noWrap/>
            <w:vAlign w:val="bottom"/>
            <w:hideMark/>
          </w:tcPr>
          <w:p w14:paraId="525D55E2"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ID</w:t>
            </w:r>
          </w:p>
        </w:tc>
        <w:tc>
          <w:tcPr>
            <w:tcW w:w="1728" w:type="dxa"/>
            <w:gridSpan w:val="3"/>
            <w:tcBorders>
              <w:top w:val="single" w:sz="4" w:space="0" w:color="auto"/>
              <w:left w:val="single" w:sz="4" w:space="0" w:color="auto"/>
              <w:bottom w:val="single" w:sz="4" w:space="0" w:color="auto"/>
              <w:right w:val="nil"/>
            </w:tcBorders>
            <w:noWrap/>
            <w:vAlign w:val="bottom"/>
            <w:hideMark/>
          </w:tcPr>
          <w:p w14:paraId="61B493C5"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Scenarios</w:t>
            </w:r>
          </w:p>
        </w:tc>
        <w:tc>
          <w:tcPr>
            <w:tcW w:w="576" w:type="dxa"/>
            <w:tcBorders>
              <w:top w:val="single" w:sz="4" w:space="0" w:color="auto"/>
              <w:left w:val="single" w:sz="4" w:space="0" w:color="auto"/>
              <w:bottom w:val="single" w:sz="4" w:space="0" w:color="auto"/>
              <w:right w:val="single" w:sz="4" w:space="0" w:color="auto"/>
            </w:tcBorders>
            <w:noWrap/>
            <w:vAlign w:val="bottom"/>
            <w:hideMark/>
          </w:tcPr>
          <w:p w14:paraId="6795DE88"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ID</w:t>
            </w:r>
          </w:p>
        </w:tc>
        <w:tc>
          <w:tcPr>
            <w:tcW w:w="1728" w:type="dxa"/>
            <w:gridSpan w:val="3"/>
            <w:tcBorders>
              <w:top w:val="single" w:sz="4" w:space="0" w:color="auto"/>
              <w:left w:val="single" w:sz="4" w:space="0" w:color="auto"/>
              <w:bottom w:val="single" w:sz="4" w:space="0" w:color="auto"/>
              <w:right w:val="nil"/>
            </w:tcBorders>
            <w:noWrap/>
            <w:vAlign w:val="bottom"/>
            <w:hideMark/>
          </w:tcPr>
          <w:p w14:paraId="7B86EBCF"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Scenarios</w:t>
            </w:r>
          </w:p>
        </w:tc>
        <w:tc>
          <w:tcPr>
            <w:tcW w:w="576" w:type="dxa"/>
            <w:tcBorders>
              <w:top w:val="single" w:sz="4" w:space="0" w:color="auto"/>
              <w:left w:val="single" w:sz="4" w:space="0" w:color="auto"/>
              <w:bottom w:val="single" w:sz="4" w:space="0" w:color="auto"/>
              <w:right w:val="single" w:sz="4" w:space="0" w:color="auto"/>
            </w:tcBorders>
            <w:noWrap/>
            <w:vAlign w:val="bottom"/>
            <w:hideMark/>
          </w:tcPr>
          <w:p w14:paraId="02114D54"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ID</w:t>
            </w:r>
          </w:p>
        </w:tc>
        <w:tc>
          <w:tcPr>
            <w:tcW w:w="1728" w:type="dxa"/>
            <w:gridSpan w:val="3"/>
            <w:tcBorders>
              <w:top w:val="single" w:sz="4" w:space="0" w:color="auto"/>
              <w:left w:val="single" w:sz="4" w:space="0" w:color="auto"/>
              <w:bottom w:val="single" w:sz="4" w:space="0" w:color="auto"/>
              <w:right w:val="nil"/>
            </w:tcBorders>
            <w:noWrap/>
            <w:vAlign w:val="bottom"/>
            <w:hideMark/>
          </w:tcPr>
          <w:p w14:paraId="6CD03CFF"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Scenarios</w:t>
            </w:r>
          </w:p>
        </w:tc>
        <w:tc>
          <w:tcPr>
            <w:tcW w:w="576" w:type="dxa"/>
            <w:tcBorders>
              <w:top w:val="single" w:sz="4" w:space="0" w:color="auto"/>
              <w:left w:val="single" w:sz="4" w:space="0" w:color="auto"/>
              <w:bottom w:val="single" w:sz="4" w:space="0" w:color="auto"/>
              <w:right w:val="single" w:sz="4" w:space="0" w:color="auto"/>
            </w:tcBorders>
            <w:noWrap/>
            <w:vAlign w:val="bottom"/>
            <w:hideMark/>
          </w:tcPr>
          <w:p w14:paraId="0BC0E64C"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ID</w:t>
            </w:r>
          </w:p>
        </w:tc>
        <w:tc>
          <w:tcPr>
            <w:tcW w:w="1728" w:type="dxa"/>
            <w:gridSpan w:val="3"/>
            <w:tcBorders>
              <w:top w:val="single" w:sz="4" w:space="0" w:color="auto"/>
              <w:left w:val="single" w:sz="4" w:space="0" w:color="auto"/>
              <w:bottom w:val="single" w:sz="4" w:space="0" w:color="auto"/>
              <w:right w:val="nil"/>
            </w:tcBorders>
            <w:noWrap/>
            <w:vAlign w:val="bottom"/>
            <w:hideMark/>
          </w:tcPr>
          <w:p w14:paraId="024FAC22"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Scenarios</w:t>
            </w:r>
          </w:p>
        </w:tc>
      </w:tr>
      <w:tr w:rsidR="00114F5C" w:rsidRPr="00F52C74" w14:paraId="2ECD5076" w14:textId="77777777" w:rsidTr="00114F5C">
        <w:trPr>
          <w:trHeight w:val="288"/>
          <w:jc w:val="center"/>
        </w:trPr>
        <w:tc>
          <w:tcPr>
            <w:tcW w:w="576" w:type="dxa"/>
            <w:tcBorders>
              <w:top w:val="single" w:sz="4" w:space="0" w:color="auto"/>
              <w:left w:val="nil"/>
              <w:bottom w:val="nil"/>
              <w:right w:val="single" w:sz="4" w:space="0" w:color="auto"/>
            </w:tcBorders>
            <w:noWrap/>
            <w:vAlign w:val="bottom"/>
            <w:hideMark/>
          </w:tcPr>
          <w:p w14:paraId="0A834AE0"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1</w:t>
            </w:r>
          </w:p>
        </w:tc>
        <w:tc>
          <w:tcPr>
            <w:tcW w:w="576" w:type="dxa"/>
            <w:tcBorders>
              <w:top w:val="single" w:sz="4" w:space="0" w:color="auto"/>
              <w:left w:val="single" w:sz="4" w:space="0" w:color="auto"/>
              <w:bottom w:val="nil"/>
              <w:right w:val="nil"/>
            </w:tcBorders>
            <w:noWrap/>
            <w:vAlign w:val="bottom"/>
            <w:hideMark/>
          </w:tcPr>
          <w:p w14:paraId="69DC2F17"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a1r</w:t>
            </w:r>
          </w:p>
        </w:tc>
        <w:tc>
          <w:tcPr>
            <w:tcW w:w="576" w:type="dxa"/>
            <w:tcBorders>
              <w:top w:val="single" w:sz="4" w:space="0" w:color="auto"/>
              <w:left w:val="nil"/>
              <w:bottom w:val="nil"/>
              <w:right w:val="nil"/>
            </w:tcBorders>
            <w:noWrap/>
            <w:vAlign w:val="bottom"/>
            <w:hideMark/>
          </w:tcPr>
          <w:p w14:paraId="3F077CA4"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b4r</w:t>
            </w:r>
          </w:p>
        </w:tc>
        <w:tc>
          <w:tcPr>
            <w:tcW w:w="576" w:type="dxa"/>
            <w:tcBorders>
              <w:top w:val="single" w:sz="4" w:space="0" w:color="auto"/>
              <w:left w:val="nil"/>
              <w:bottom w:val="nil"/>
              <w:right w:val="nil"/>
            </w:tcBorders>
            <w:noWrap/>
            <w:vAlign w:val="bottom"/>
            <w:hideMark/>
          </w:tcPr>
          <w:p w14:paraId="1D458003"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c5r</w:t>
            </w:r>
          </w:p>
        </w:tc>
        <w:tc>
          <w:tcPr>
            <w:tcW w:w="576" w:type="dxa"/>
            <w:tcBorders>
              <w:top w:val="single" w:sz="4" w:space="0" w:color="auto"/>
              <w:left w:val="single" w:sz="4" w:space="0" w:color="auto"/>
              <w:bottom w:val="nil"/>
              <w:right w:val="single" w:sz="4" w:space="0" w:color="auto"/>
            </w:tcBorders>
            <w:noWrap/>
            <w:vAlign w:val="bottom"/>
            <w:hideMark/>
          </w:tcPr>
          <w:p w14:paraId="0E4CC42A"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37</w:t>
            </w:r>
          </w:p>
        </w:tc>
        <w:tc>
          <w:tcPr>
            <w:tcW w:w="576" w:type="dxa"/>
            <w:tcBorders>
              <w:top w:val="single" w:sz="4" w:space="0" w:color="auto"/>
              <w:left w:val="single" w:sz="4" w:space="0" w:color="auto"/>
              <w:bottom w:val="nil"/>
              <w:right w:val="nil"/>
            </w:tcBorders>
            <w:noWrap/>
            <w:vAlign w:val="bottom"/>
            <w:hideMark/>
          </w:tcPr>
          <w:p w14:paraId="320E4744"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a3o</w:t>
            </w:r>
          </w:p>
        </w:tc>
        <w:tc>
          <w:tcPr>
            <w:tcW w:w="576" w:type="dxa"/>
            <w:tcBorders>
              <w:top w:val="single" w:sz="4" w:space="0" w:color="auto"/>
              <w:left w:val="nil"/>
              <w:bottom w:val="nil"/>
              <w:right w:val="nil"/>
            </w:tcBorders>
            <w:noWrap/>
            <w:vAlign w:val="bottom"/>
            <w:hideMark/>
          </w:tcPr>
          <w:p w14:paraId="68D0C488"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b4r</w:t>
            </w:r>
          </w:p>
        </w:tc>
        <w:tc>
          <w:tcPr>
            <w:tcW w:w="576" w:type="dxa"/>
            <w:tcBorders>
              <w:top w:val="single" w:sz="4" w:space="0" w:color="auto"/>
              <w:left w:val="nil"/>
              <w:bottom w:val="nil"/>
              <w:right w:val="nil"/>
            </w:tcBorders>
            <w:noWrap/>
            <w:vAlign w:val="bottom"/>
            <w:hideMark/>
          </w:tcPr>
          <w:p w14:paraId="2C108487"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c6r</w:t>
            </w:r>
          </w:p>
        </w:tc>
        <w:tc>
          <w:tcPr>
            <w:tcW w:w="576" w:type="dxa"/>
            <w:tcBorders>
              <w:top w:val="single" w:sz="4" w:space="0" w:color="auto"/>
              <w:left w:val="single" w:sz="4" w:space="0" w:color="auto"/>
              <w:bottom w:val="nil"/>
              <w:right w:val="single" w:sz="4" w:space="0" w:color="auto"/>
            </w:tcBorders>
            <w:noWrap/>
            <w:vAlign w:val="bottom"/>
            <w:hideMark/>
          </w:tcPr>
          <w:p w14:paraId="10B8F0D5"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73</w:t>
            </w:r>
          </w:p>
        </w:tc>
        <w:tc>
          <w:tcPr>
            <w:tcW w:w="576" w:type="dxa"/>
            <w:tcBorders>
              <w:top w:val="single" w:sz="4" w:space="0" w:color="auto"/>
              <w:left w:val="single" w:sz="4" w:space="0" w:color="auto"/>
              <w:bottom w:val="nil"/>
              <w:right w:val="nil"/>
            </w:tcBorders>
            <w:noWrap/>
            <w:vAlign w:val="bottom"/>
            <w:hideMark/>
          </w:tcPr>
          <w:p w14:paraId="21FBE14A"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a4r</w:t>
            </w:r>
          </w:p>
        </w:tc>
        <w:tc>
          <w:tcPr>
            <w:tcW w:w="576" w:type="dxa"/>
            <w:tcBorders>
              <w:top w:val="single" w:sz="4" w:space="0" w:color="auto"/>
              <w:left w:val="nil"/>
              <w:bottom w:val="nil"/>
              <w:right w:val="nil"/>
            </w:tcBorders>
            <w:noWrap/>
            <w:vAlign w:val="bottom"/>
            <w:hideMark/>
          </w:tcPr>
          <w:p w14:paraId="56FE996A"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b2r</w:t>
            </w:r>
          </w:p>
        </w:tc>
        <w:tc>
          <w:tcPr>
            <w:tcW w:w="576" w:type="dxa"/>
            <w:tcBorders>
              <w:top w:val="single" w:sz="4" w:space="0" w:color="auto"/>
              <w:left w:val="nil"/>
              <w:bottom w:val="nil"/>
              <w:right w:val="nil"/>
            </w:tcBorders>
            <w:noWrap/>
            <w:vAlign w:val="bottom"/>
            <w:hideMark/>
          </w:tcPr>
          <w:p w14:paraId="005066EE"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c6r</w:t>
            </w:r>
          </w:p>
        </w:tc>
        <w:tc>
          <w:tcPr>
            <w:tcW w:w="576" w:type="dxa"/>
            <w:tcBorders>
              <w:top w:val="single" w:sz="4" w:space="0" w:color="auto"/>
              <w:left w:val="single" w:sz="4" w:space="0" w:color="auto"/>
              <w:bottom w:val="nil"/>
              <w:right w:val="single" w:sz="4" w:space="0" w:color="auto"/>
            </w:tcBorders>
            <w:noWrap/>
            <w:vAlign w:val="bottom"/>
            <w:hideMark/>
          </w:tcPr>
          <w:p w14:paraId="27896FC3"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109</w:t>
            </w:r>
          </w:p>
        </w:tc>
        <w:tc>
          <w:tcPr>
            <w:tcW w:w="576" w:type="dxa"/>
            <w:tcBorders>
              <w:top w:val="single" w:sz="4" w:space="0" w:color="auto"/>
              <w:left w:val="single" w:sz="4" w:space="0" w:color="auto"/>
              <w:bottom w:val="nil"/>
              <w:right w:val="nil"/>
            </w:tcBorders>
            <w:noWrap/>
            <w:vAlign w:val="bottom"/>
            <w:hideMark/>
          </w:tcPr>
          <w:p w14:paraId="5E914143"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a6o</w:t>
            </w:r>
          </w:p>
        </w:tc>
        <w:tc>
          <w:tcPr>
            <w:tcW w:w="576" w:type="dxa"/>
            <w:tcBorders>
              <w:top w:val="single" w:sz="4" w:space="0" w:color="auto"/>
              <w:left w:val="nil"/>
              <w:bottom w:val="nil"/>
              <w:right w:val="nil"/>
            </w:tcBorders>
            <w:noWrap/>
            <w:vAlign w:val="bottom"/>
            <w:hideMark/>
          </w:tcPr>
          <w:p w14:paraId="0581A320"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b2r</w:t>
            </w:r>
          </w:p>
        </w:tc>
        <w:tc>
          <w:tcPr>
            <w:tcW w:w="576" w:type="dxa"/>
            <w:tcBorders>
              <w:top w:val="single" w:sz="4" w:space="0" w:color="auto"/>
              <w:left w:val="nil"/>
              <w:bottom w:val="nil"/>
              <w:right w:val="nil"/>
            </w:tcBorders>
            <w:noWrap/>
            <w:vAlign w:val="bottom"/>
            <w:hideMark/>
          </w:tcPr>
          <w:p w14:paraId="595BB8CC"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c5r</w:t>
            </w:r>
          </w:p>
        </w:tc>
      </w:tr>
      <w:tr w:rsidR="00114F5C" w:rsidRPr="00F52C74" w14:paraId="63035C28" w14:textId="77777777" w:rsidTr="00114F5C">
        <w:trPr>
          <w:trHeight w:val="288"/>
          <w:jc w:val="center"/>
        </w:trPr>
        <w:tc>
          <w:tcPr>
            <w:tcW w:w="576" w:type="dxa"/>
            <w:tcBorders>
              <w:top w:val="nil"/>
              <w:left w:val="nil"/>
              <w:bottom w:val="nil"/>
              <w:right w:val="single" w:sz="4" w:space="0" w:color="auto"/>
            </w:tcBorders>
            <w:noWrap/>
            <w:vAlign w:val="bottom"/>
            <w:hideMark/>
          </w:tcPr>
          <w:p w14:paraId="15949D5B"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2</w:t>
            </w:r>
          </w:p>
        </w:tc>
        <w:tc>
          <w:tcPr>
            <w:tcW w:w="576" w:type="dxa"/>
            <w:tcBorders>
              <w:top w:val="nil"/>
              <w:left w:val="single" w:sz="4" w:space="0" w:color="auto"/>
              <w:bottom w:val="nil"/>
              <w:right w:val="nil"/>
            </w:tcBorders>
            <w:noWrap/>
            <w:vAlign w:val="bottom"/>
            <w:hideMark/>
          </w:tcPr>
          <w:p w14:paraId="01656169"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a1r</w:t>
            </w:r>
          </w:p>
        </w:tc>
        <w:tc>
          <w:tcPr>
            <w:tcW w:w="576" w:type="dxa"/>
            <w:noWrap/>
            <w:vAlign w:val="bottom"/>
            <w:hideMark/>
          </w:tcPr>
          <w:p w14:paraId="2956B936"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b4r</w:t>
            </w:r>
          </w:p>
        </w:tc>
        <w:tc>
          <w:tcPr>
            <w:tcW w:w="576" w:type="dxa"/>
            <w:noWrap/>
            <w:vAlign w:val="bottom"/>
            <w:hideMark/>
          </w:tcPr>
          <w:p w14:paraId="7F0C0BB4"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c5o</w:t>
            </w:r>
          </w:p>
        </w:tc>
        <w:tc>
          <w:tcPr>
            <w:tcW w:w="576" w:type="dxa"/>
            <w:tcBorders>
              <w:top w:val="nil"/>
              <w:left w:val="single" w:sz="4" w:space="0" w:color="auto"/>
              <w:bottom w:val="nil"/>
              <w:right w:val="single" w:sz="4" w:space="0" w:color="auto"/>
            </w:tcBorders>
            <w:noWrap/>
            <w:vAlign w:val="bottom"/>
            <w:hideMark/>
          </w:tcPr>
          <w:p w14:paraId="0C2A01DA"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38</w:t>
            </w:r>
          </w:p>
        </w:tc>
        <w:tc>
          <w:tcPr>
            <w:tcW w:w="576" w:type="dxa"/>
            <w:tcBorders>
              <w:top w:val="nil"/>
              <w:left w:val="single" w:sz="4" w:space="0" w:color="auto"/>
              <w:bottom w:val="nil"/>
              <w:right w:val="nil"/>
            </w:tcBorders>
            <w:noWrap/>
            <w:vAlign w:val="bottom"/>
            <w:hideMark/>
          </w:tcPr>
          <w:p w14:paraId="4295B108"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a3o</w:t>
            </w:r>
          </w:p>
        </w:tc>
        <w:tc>
          <w:tcPr>
            <w:tcW w:w="576" w:type="dxa"/>
            <w:noWrap/>
            <w:vAlign w:val="bottom"/>
            <w:hideMark/>
          </w:tcPr>
          <w:p w14:paraId="03B55986"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b4r</w:t>
            </w:r>
          </w:p>
        </w:tc>
        <w:tc>
          <w:tcPr>
            <w:tcW w:w="576" w:type="dxa"/>
            <w:noWrap/>
            <w:vAlign w:val="bottom"/>
            <w:hideMark/>
          </w:tcPr>
          <w:p w14:paraId="5F382672"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c6o</w:t>
            </w:r>
          </w:p>
        </w:tc>
        <w:tc>
          <w:tcPr>
            <w:tcW w:w="576" w:type="dxa"/>
            <w:tcBorders>
              <w:top w:val="nil"/>
              <w:left w:val="single" w:sz="4" w:space="0" w:color="auto"/>
              <w:bottom w:val="nil"/>
              <w:right w:val="single" w:sz="4" w:space="0" w:color="auto"/>
            </w:tcBorders>
            <w:noWrap/>
            <w:vAlign w:val="bottom"/>
            <w:hideMark/>
          </w:tcPr>
          <w:p w14:paraId="0827C92C"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74</w:t>
            </w:r>
          </w:p>
        </w:tc>
        <w:tc>
          <w:tcPr>
            <w:tcW w:w="576" w:type="dxa"/>
            <w:tcBorders>
              <w:top w:val="nil"/>
              <w:left w:val="single" w:sz="4" w:space="0" w:color="auto"/>
              <w:bottom w:val="nil"/>
              <w:right w:val="nil"/>
            </w:tcBorders>
            <w:noWrap/>
            <w:vAlign w:val="bottom"/>
            <w:hideMark/>
          </w:tcPr>
          <w:p w14:paraId="795D43B8"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a4r</w:t>
            </w:r>
          </w:p>
        </w:tc>
        <w:tc>
          <w:tcPr>
            <w:tcW w:w="576" w:type="dxa"/>
            <w:noWrap/>
            <w:vAlign w:val="bottom"/>
            <w:hideMark/>
          </w:tcPr>
          <w:p w14:paraId="09FBE687"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b2r</w:t>
            </w:r>
          </w:p>
        </w:tc>
        <w:tc>
          <w:tcPr>
            <w:tcW w:w="576" w:type="dxa"/>
            <w:noWrap/>
            <w:vAlign w:val="bottom"/>
            <w:hideMark/>
          </w:tcPr>
          <w:p w14:paraId="1FC7861D"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c6o</w:t>
            </w:r>
          </w:p>
        </w:tc>
        <w:tc>
          <w:tcPr>
            <w:tcW w:w="576" w:type="dxa"/>
            <w:tcBorders>
              <w:top w:val="nil"/>
              <w:left w:val="single" w:sz="4" w:space="0" w:color="auto"/>
              <w:bottom w:val="nil"/>
              <w:right w:val="single" w:sz="4" w:space="0" w:color="auto"/>
            </w:tcBorders>
            <w:noWrap/>
            <w:vAlign w:val="bottom"/>
            <w:hideMark/>
          </w:tcPr>
          <w:p w14:paraId="4470BB6F"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110</w:t>
            </w:r>
          </w:p>
        </w:tc>
        <w:tc>
          <w:tcPr>
            <w:tcW w:w="576" w:type="dxa"/>
            <w:tcBorders>
              <w:top w:val="nil"/>
              <w:left w:val="single" w:sz="4" w:space="0" w:color="auto"/>
              <w:bottom w:val="nil"/>
              <w:right w:val="nil"/>
            </w:tcBorders>
            <w:noWrap/>
            <w:vAlign w:val="bottom"/>
            <w:hideMark/>
          </w:tcPr>
          <w:p w14:paraId="33D3744E"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a6o</w:t>
            </w:r>
          </w:p>
        </w:tc>
        <w:tc>
          <w:tcPr>
            <w:tcW w:w="576" w:type="dxa"/>
            <w:noWrap/>
            <w:vAlign w:val="bottom"/>
            <w:hideMark/>
          </w:tcPr>
          <w:p w14:paraId="5221AC27"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b2r</w:t>
            </w:r>
          </w:p>
        </w:tc>
        <w:tc>
          <w:tcPr>
            <w:tcW w:w="576" w:type="dxa"/>
            <w:noWrap/>
            <w:vAlign w:val="bottom"/>
            <w:hideMark/>
          </w:tcPr>
          <w:p w14:paraId="70D62982"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c5o</w:t>
            </w:r>
          </w:p>
        </w:tc>
      </w:tr>
      <w:tr w:rsidR="00114F5C" w:rsidRPr="00F52C74" w14:paraId="4AC6F088" w14:textId="77777777" w:rsidTr="00114F5C">
        <w:trPr>
          <w:trHeight w:val="288"/>
          <w:jc w:val="center"/>
        </w:trPr>
        <w:tc>
          <w:tcPr>
            <w:tcW w:w="576" w:type="dxa"/>
            <w:tcBorders>
              <w:top w:val="nil"/>
              <w:left w:val="nil"/>
              <w:bottom w:val="nil"/>
              <w:right w:val="single" w:sz="4" w:space="0" w:color="auto"/>
            </w:tcBorders>
            <w:noWrap/>
            <w:vAlign w:val="bottom"/>
            <w:hideMark/>
          </w:tcPr>
          <w:p w14:paraId="12F35528"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3</w:t>
            </w:r>
          </w:p>
        </w:tc>
        <w:tc>
          <w:tcPr>
            <w:tcW w:w="576" w:type="dxa"/>
            <w:tcBorders>
              <w:top w:val="nil"/>
              <w:left w:val="single" w:sz="4" w:space="0" w:color="auto"/>
              <w:bottom w:val="nil"/>
              <w:right w:val="nil"/>
            </w:tcBorders>
            <w:noWrap/>
            <w:vAlign w:val="bottom"/>
            <w:hideMark/>
          </w:tcPr>
          <w:p w14:paraId="1C16A538"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a1r</w:t>
            </w:r>
          </w:p>
        </w:tc>
        <w:tc>
          <w:tcPr>
            <w:tcW w:w="576" w:type="dxa"/>
            <w:noWrap/>
            <w:vAlign w:val="bottom"/>
            <w:hideMark/>
          </w:tcPr>
          <w:p w14:paraId="2BCD05F9"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b4o</w:t>
            </w:r>
          </w:p>
        </w:tc>
        <w:tc>
          <w:tcPr>
            <w:tcW w:w="576" w:type="dxa"/>
            <w:noWrap/>
            <w:vAlign w:val="bottom"/>
            <w:hideMark/>
          </w:tcPr>
          <w:p w14:paraId="736AF6DF"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c5r</w:t>
            </w:r>
          </w:p>
        </w:tc>
        <w:tc>
          <w:tcPr>
            <w:tcW w:w="576" w:type="dxa"/>
            <w:tcBorders>
              <w:top w:val="nil"/>
              <w:left w:val="single" w:sz="4" w:space="0" w:color="auto"/>
              <w:bottom w:val="nil"/>
              <w:right w:val="single" w:sz="4" w:space="0" w:color="auto"/>
            </w:tcBorders>
            <w:noWrap/>
            <w:vAlign w:val="bottom"/>
            <w:hideMark/>
          </w:tcPr>
          <w:p w14:paraId="698DCBE9"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39</w:t>
            </w:r>
          </w:p>
        </w:tc>
        <w:tc>
          <w:tcPr>
            <w:tcW w:w="576" w:type="dxa"/>
            <w:tcBorders>
              <w:top w:val="nil"/>
              <w:left w:val="single" w:sz="4" w:space="0" w:color="auto"/>
              <w:bottom w:val="nil"/>
              <w:right w:val="nil"/>
            </w:tcBorders>
            <w:noWrap/>
            <w:vAlign w:val="bottom"/>
            <w:hideMark/>
          </w:tcPr>
          <w:p w14:paraId="7FD49011"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a3o</w:t>
            </w:r>
          </w:p>
        </w:tc>
        <w:tc>
          <w:tcPr>
            <w:tcW w:w="576" w:type="dxa"/>
            <w:noWrap/>
            <w:vAlign w:val="bottom"/>
            <w:hideMark/>
          </w:tcPr>
          <w:p w14:paraId="18A7E7FF"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b4o</w:t>
            </w:r>
          </w:p>
        </w:tc>
        <w:tc>
          <w:tcPr>
            <w:tcW w:w="576" w:type="dxa"/>
            <w:noWrap/>
            <w:vAlign w:val="bottom"/>
            <w:hideMark/>
          </w:tcPr>
          <w:p w14:paraId="7C7BD303"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c6r</w:t>
            </w:r>
          </w:p>
        </w:tc>
        <w:tc>
          <w:tcPr>
            <w:tcW w:w="576" w:type="dxa"/>
            <w:tcBorders>
              <w:top w:val="nil"/>
              <w:left w:val="single" w:sz="4" w:space="0" w:color="auto"/>
              <w:bottom w:val="nil"/>
              <w:right w:val="single" w:sz="4" w:space="0" w:color="auto"/>
            </w:tcBorders>
            <w:noWrap/>
            <w:vAlign w:val="bottom"/>
            <w:hideMark/>
          </w:tcPr>
          <w:p w14:paraId="355B0ED4"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75</w:t>
            </w:r>
          </w:p>
        </w:tc>
        <w:tc>
          <w:tcPr>
            <w:tcW w:w="576" w:type="dxa"/>
            <w:tcBorders>
              <w:top w:val="nil"/>
              <w:left w:val="single" w:sz="4" w:space="0" w:color="auto"/>
              <w:bottom w:val="nil"/>
              <w:right w:val="nil"/>
            </w:tcBorders>
            <w:noWrap/>
            <w:vAlign w:val="bottom"/>
            <w:hideMark/>
          </w:tcPr>
          <w:p w14:paraId="0154B4DC"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a4r</w:t>
            </w:r>
          </w:p>
        </w:tc>
        <w:tc>
          <w:tcPr>
            <w:tcW w:w="576" w:type="dxa"/>
            <w:noWrap/>
            <w:vAlign w:val="bottom"/>
            <w:hideMark/>
          </w:tcPr>
          <w:p w14:paraId="29AB073B"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b2o</w:t>
            </w:r>
          </w:p>
        </w:tc>
        <w:tc>
          <w:tcPr>
            <w:tcW w:w="576" w:type="dxa"/>
            <w:noWrap/>
            <w:vAlign w:val="bottom"/>
            <w:hideMark/>
          </w:tcPr>
          <w:p w14:paraId="21413BD4"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c6r</w:t>
            </w:r>
          </w:p>
        </w:tc>
        <w:tc>
          <w:tcPr>
            <w:tcW w:w="576" w:type="dxa"/>
            <w:tcBorders>
              <w:top w:val="nil"/>
              <w:left w:val="single" w:sz="4" w:space="0" w:color="auto"/>
              <w:bottom w:val="nil"/>
              <w:right w:val="single" w:sz="4" w:space="0" w:color="auto"/>
            </w:tcBorders>
            <w:noWrap/>
            <w:vAlign w:val="bottom"/>
            <w:hideMark/>
          </w:tcPr>
          <w:p w14:paraId="5EA0E761"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111</w:t>
            </w:r>
          </w:p>
        </w:tc>
        <w:tc>
          <w:tcPr>
            <w:tcW w:w="576" w:type="dxa"/>
            <w:tcBorders>
              <w:top w:val="nil"/>
              <w:left w:val="single" w:sz="4" w:space="0" w:color="auto"/>
              <w:bottom w:val="nil"/>
              <w:right w:val="nil"/>
            </w:tcBorders>
            <w:noWrap/>
            <w:vAlign w:val="bottom"/>
            <w:hideMark/>
          </w:tcPr>
          <w:p w14:paraId="5DD94EA3"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a6o</w:t>
            </w:r>
          </w:p>
        </w:tc>
        <w:tc>
          <w:tcPr>
            <w:tcW w:w="576" w:type="dxa"/>
            <w:noWrap/>
            <w:vAlign w:val="bottom"/>
            <w:hideMark/>
          </w:tcPr>
          <w:p w14:paraId="74AAB601"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b2o</w:t>
            </w:r>
          </w:p>
        </w:tc>
        <w:tc>
          <w:tcPr>
            <w:tcW w:w="576" w:type="dxa"/>
            <w:noWrap/>
            <w:vAlign w:val="bottom"/>
            <w:hideMark/>
          </w:tcPr>
          <w:p w14:paraId="541528B1"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c5r</w:t>
            </w:r>
          </w:p>
        </w:tc>
      </w:tr>
      <w:tr w:rsidR="00114F5C" w:rsidRPr="00F52C74" w14:paraId="3A4D130A" w14:textId="77777777" w:rsidTr="00114F5C">
        <w:trPr>
          <w:trHeight w:val="288"/>
          <w:jc w:val="center"/>
        </w:trPr>
        <w:tc>
          <w:tcPr>
            <w:tcW w:w="576" w:type="dxa"/>
            <w:tcBorders>
              <w:top w:val="nil"/>
              <w:left w:val="nil"/>
              <w:bottom w:val="nil"/>
              <w:right w:val="single" w:sz="4" w:space="0" w:color="auto"/>
            </w:tcBorders>
            <w:noWrap/>
            <w:vAlign w:val="bottom"/>
            <w:hideMark/>
          </w:tcPr>
          <w:p w14:paraId="4D067044"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4</w:t>
            </w:r>
          </w:p>
        </w:tc>
        <w:tc>
          <w:tcPr>
            <w:tcW w:w="576" w:type="dxa"/>
            <w:tcBorders>
              <w:top w:val="nil"/>
              <w:left w:val="single" w:sz="4" w:space="0" w:color="auto"/>
              <w:bottom w:val="nil"/>
              <w:right w:val="nil"/>
            </w:tcBorders>
            <w:noWrap/>
            <w:vAlign w:val="bottom"/>
            <w:hideMark/>
          </w:tcPr>
          <w:p w14:paraId="0B0DB8E6"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a1r</w:t>
            </w:r>
          </w:p>
        </w:tc>
        <w:tc>
          <w:tcPr>
            <w:tcW w:w="576" w:type="dxa"/>
            <w:noWrap/>
            <w:vAlign w:val="bottom"/>
            <w:hideMark/>
          </w:tcPr>
          <w:p w14:paraId="287AFB04"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b4o</w:t>
            </w:r>
          </w:p>
        </w:tc>
        <w:tc>
          <w:tcPr>
            <w:tcW w:w="576" w:type="dxa"/>
            <w:noWrap/>
            <w:vAlign w:val="bottom"/>
            <w:hideMark/>
          </w:tcPr>
          <w:p w14:paraId="10FC896B"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c5o</w:t>
            </w:r>
          </w:p>
        </w:tc>
        <w:tc>
          <w:tcPr>
            <w:tcW w:w="576" w:type="dxa"/>
            <w:tcBorders>
              <w:top w:val="nil"/>
              <w:left w:val="single" w:sz="4" w:space="0" w:color="auto"/>
              <w:bottom w:val="nil"/>
              <w:right w:val="single" w:sz="4" w:space="0" w:color="auto"/>
            </w:tcBorders>
            <w:noWrap/>
            <w:vAlign w:val="bottom"/>
            <w:hideMark/>
          </w:tcPr>
          <w:p w14:paraId="433093DB"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40</w:t>
            </w:r>
          </w:p>
        </w:tc>
        <w:tc>
          <w:tcPr>
            <w:tcW w:w="576" w:type="dxa"/>
            <w:tcBorders>
              <w:top w:val="nil"/>
              <w:left w:val="single" w:sz="4" w:space="0" w:color="auto"/>
              <w:bottom w:val="nil"/>
              <w:right w:val="nil"/>
            </w:tcBorders>
            <w:noWrap/>
            <w:vAlign w:val="bottom"/>
            <w:hideMark/>
          </w:tcPr>
          <w:p w14:paraId="39A50510"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a3o</w:t>
            </w:r>
          </w:p>
        </w:tc>
        <w:tc>
          <w:tcPr>
            <w:tcW w:w="576" w:type="dxa"/>
            <w:noWrap/>
            <w:vAlign w:val="bottom"/>
            <w:hideMark/>
          </w:tcPr>
          <w:p w14:paraId="0ABFFBC0"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b4o</w:t>
            </w:r>
          </w:p>
        </w:tc>
        <w:tc>
          <w:tcPr>
            <w:tcW w:w="576" w:type="dxa"/>
            <w:noWrap/>
            <w:vAlign w:val="bottom"/>
            <w:hideMark/>
          </w:tcPr>
          <w:p w14:paraId="0229AC6D"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c6o</w:t>
            </w:r>
          </w:p>
        </w:tc>
        <w:tc>
          <w:tcPr>
            <w:tcW w:w="576" w:type="dxa"/>
            <w:tcBorders>
              <w:top w:val="nil"/>
              <w:left w:val="single" w:sz="4" w:space="0" w:color="auto"/>
              <w:bottom w:val="nil"/>
              <w:right w:val="single" w:sz="4" w:space="0" w:color="auto"/>
            </w:tcBorders>
            <w:noWrap/>
            <w:vAlign w:val="bottom"/>
            <w:hideMark/>
          </w:tcPr>
          <w:p w14:paraId="13C88381"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76</w:t>
            </w:r>
          </w:p>
        </w:tc>
        <w:tc>
          <w:tcPr>
            <w:tcW w:w="576" w:type="dxa"/>
            <w:tcBorders>
              <w:top w:val="nil"/>
              <w:left w:val="single" w:sz="4" w:space="0" w:color="auto"/>
              <w:bottom w:val="nil"/>
              <w:right w:val="nil"/>
            </w:tcBorders>
            <w:noWrap/>
            <w:vAlign w:val="bottom"/>
            <w:hideMark/>
          </w:tcPr>
          <w:p w14:paraId="0E699E4C"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a4r</w:t>
            </w:r>
          </w:p>
        </w:tc>
        <w:tc>
          <w:tcPr>
            <w:tcW w:w="576" w:type="dxa"/>
            <w:noWrap/>
            <w:vAlign w:val="bottom"/>
            <w:hideMark/>
          </w:tcPr>
          <w:p w14:paraId="04EA7718"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b2o</w:t>
            </w:r>
          </w:p>
        </w:tc>
        <w:tc>
          <w:tcPr>
            <w:tcW w:w="576" w:type="dxa"/>
            <w:noWrap/>
            <w:vAlign w:val="bottom"/>
            <w:hideMark/>
          </w:tcPr>
          <w:p w14:paraId="31E79103"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c6o</w:t>
            </w:r>
          </w:p>
        </w:tc>
        <w:tc>
          <w:tcPr>
            <w:tcW w:w="576" w:type="dxa"/>
            <w:tcBorders>
              <w:top w:val="nil"/>
              <w:left w:val="single" w:sz="4" w:space="0" w:color="auto"/>
              <w:bottom w:val="nil"/>
              <w:right w:val="single" w:sz="4" w:space="0" w:color="auto"/>
            </w:tcBorders>
            <w:noWrap/>
            <w:vAlign w:val="bottom"/>
            <w:hideMark/>
          </w:tcPr>
          <w:p w14:paraId="1BB2E9E6"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112</w:t>
            </w:r>
          </w:p>
        </w:tc>
        <w:tc>
          <w:tcPr>
            <w:tcW w:w="576" w:type="dxa"/>
            <w:tcBorders>
              <w:top w:val="nil"/>
              <w:left w:val="single" w:sz="4" w:space="0" w:color="auto"/>
              <w:bottom w:val="nil"/>
              <w:right w:val="nil"/>
            </w:tcBorders>
            <w:noWrap/>
            <w:vAlign w:val="bottom"/>
            <w:hideMark/>
          </w:tcPr>
          <w:p w14:paraId="39C3CCCF"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a6o</w:t>
            </w:r>
          </w:p>
        </w:tc>
        <w:tc>
          <w:tcPr>
            <w:tcW w:w="576" w:type="dxa"/>
            <w:noWrap/>
            <w:vAlign w:val="bottom"/>
            <w:hideMark/>
          </w:tcPr>
          <w:p w14:paraId="2794FA24"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b2o</w:t>
            </w:r>
          </w:p>
        </w:tc>
        <w:tc>
          <w:tcPr>
            <w:tcW w:w="576" w:type="dxa"/>
            <w:noWrap/>
            <w:vAlign w:val="bottom"/>
            <w:hideMark/>
          </w:tcPr>
          <w:p w14:paraId="194D01DC"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c5o</w:t>
            </w:r>
          </w:p>
        </w:tc>
      </w:tr>
      <w:tr w:rsidR="00114F5C" w:rsidRPr="00F52C74" w14:paraId="4DECC03C" w14:textId="77777777" w:rsidTr="00114F5C">
        <w:trPr>
          <w:trHeight w:val="288"/>
          <w:jc w:val="center"/>
        </w:trPr>
        <w:tc>
          <w:tcPr>
            <w:tcW w:w="576" w:type="dxa"/>
            <w:tcBorders>
              <w:top w:val="nil"/>
              <w:left w:val="nil"/>
              <w:bottom w:val="nil"/>
              <w:right w:val="single" w:sz="4" w:space="0" w:color="auto"/>
            </w:tcBorders>
            <w:noWrap/>
            <w:vAlign w:val="bottom"/>
            <w:hideMark/>
          </w:tcPr>
          <w:p w14:paraId="39E0305D"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5</w:t>
            </w:r>
          </w:p>
        </w:tc>
        <w:tc>
          <w:tcPr>
            <w:tcW w:w="576" w:type="dxa"/>
            <w:tcBorders>
              <w:top w:val="nil"/>
              <w:left w:val="single" w:sz="4" w:space="0" w:color="auto"/>
              <w:bottom w:val="nil"/>
              <w:right w:val="nil"/>
            </w:tcBorders>
            <w:noWrap/>
            <w:vAlign w:val="bottom"/>
            <w:hideMark/>
          </w:tcPr>
          <w:p w14:paraId="68AC2F6F"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a1o</w:t>
            </w:r>
          </w:p>
        </w:tc>
        <w:tc>
          <w:tcPr>
            <w:tcW w:w="576" w:type="dxa"/>
            <w:noWrap/>
            <w:vAlign w:val="bottom"/>
            <w:hideMark/>
          </w:tcPr>
          <w:p w14:paraId="30A49263"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b4r</w:t>
            </w:r>
          </w:p>
        </w:tc>
        <w:tc>
          <w:tcPr>
            <w:tcW w:w="576" w:type="dxa"/>
            <w:noWrap/>
            <w:vAlign w:val="bottom"/>
            <w:hideMark/>
          </w:tcPr>
          <w:p w14:paraId="3490AA5F"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c5r</w:t>
            </w:r>
          </w:p>
        </w:tc>
        <w:tc>
          <w:tcPr>
            <w:tcW w:w="576" w:type="dxa"/>
            <w:tcBorders>
              <w:top w:val="nil"/>
              <w:left w:val="single" w:sz="4" w:space="0" w:color="auto"/>
              <w:bottom w:val="nil"/>
              <w:right w:val="single" w:sz="4" w:space="0" w:color="auto"/>
            </w:tcBorders>
            <w:noWrap/>
            <w:vAlign w:val="bottom"/>
            <w:hideMark/>
          </w:tcPr>
          <w:p w14:paraId="2CE4C027"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41</w:t>
            </w:r>
          </w:p>
        </w:tc>
        <w:tc>
          <w:tcPr>
            <w:tcW w:w="576" w:type="dxa"/>
            <w:tcBorders>
              <w:top w:val="nil"/>
              <w:left w:val="single" w:sz="4" w:space="0" w:color="auto"/>
              <w:bottom w:val="nil"/>
              <w:right w:val="nil"/>
            </w:tcBorders>
            <w:noWrap/>
            <w:vAlign w:val="bottom"/>
            <w:hideMark/>
          </w:tcPr>
          <w:p w14:paraId="5EAC5023"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a3r</w:t>
            </w:r>
          </w:p>
        </w:tc>
        <w:tc>
          <w:tcPr>
            <w:tcW w:w="576" w:type="dxa"/>
            <w:noWrap/>
            <w:vAlign w:val="bottom"/>
            <w:hideMark/>
          </w:tcPr>
          <w:p w14:paraId="138B42DB"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b5r</w:t>
            </w:r>
          </w:p>
        </w:tc>
        <w:tc>
          <w:tcPr>
            <w:tcW w:w="576" w:type="dxa"/>
            <w:noWrap/>
            <w:vAlign w:val="bottom"/>
            <w:hideMark/>
          </w:tcPr>
          <w:p w14:paraId="609093DD"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c6r</w:t>
            </w:r>
          </w:p>
        </w:tc>
        <w:tc>
          <w:tcPr>
            <w:tcW w:w="576" w:type="dxa"/>
            <w:tcBorders>
              <w:top w:val="nil"/>
              <w:left w:val="single" w:sz="4" w:space="0" w:color="auto"/>
              <w:bottom w:val="nil"/>
              <w:right w:val="single" w:sz="4" w:space="0" w:color="auto"/>
            </w:tcBorders>
            <w:noWrap/>
            <w:vAlign w:val="bottom"/>
            <w:hideMark/>
          </w:tcPr>
          <w:p w14:paraId="258569FE"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77</w:t>
            </w:r>
          </w:p>
        </w:tc>
        <w:tc>
          <w:tcPr>
            <w:tcW w:w="576" w:type="dxa"/>
            <w:tcBorders>
              <w:top w:val="nil"/>
              <w:left w:val="single" w:sz="4" w:space="0" w:color="auto"/>
              <w:bottom w:val="nil"/>
              <w:right w:val="nil"/>
            </w:tcBorders>
            <w:noWrap/>
            <w:vAlign w:val="bottom"/>
            <w:hideMark/>
          </w:tcPr>
          <w:p w14:paraId="0A3FED8C"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a4o</w:t>
            </w:r>
          </w:p>
        </w:tc>
        <w:tc>
          <w:tcPr>
            <w:tcW w:w="576" w:type="dxa"/>
            <w:noWrap/>
            <w:vAlign w:val="bottom"/>
            <w:hideMark/>
          </w:tcPr>
          <w:p w14:paraId="5188D725"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b2r</w:t>
            </w:r>
          </w:p>
        </w:tc>
        <w:tc>
          <w:tcPr>
            <w:tcW w:w="576" w:type="dxa"/>
            <w:noWrap/>
            <w:vAlign w:val="bottom"/>
            <w:hideMark/>
          </w:tcPr>
          <w:p w14:paraId="09B284A1"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c6r</w:t>
            </w:r>
          </w:p>
        </w:tc>
        <w:tc>
          <w:tcPr>
            <w:tcW w:w="576" w:type="dxa"/>
            <w:tcBorders>
              <w:top w:val="nil"/>
              <w:left w:val="single" w:sz="4" w:space="0" w:color="auto"/>
              <w:bottom w:val="nil"/>
              <w:right w:val="single" w:sz="4" w:space="0" w:color="auto"/>
            </w:tcBorders>
            <w:noWrap/>
            <w:vAlign w:val="bottom"/>
            <w:hideMark/>
          </w:tcPr>
          <w:p w14:paraId="2096D454"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113</w:t>
            </w:r>
          </w:p>
        </w:tc>
        <w:tc>
          <w:tcPr>
            <w:tcW w:w="576" w:type="dxa"/>
            <w:tcBorders>
              <w:top w:val="nil"/>
              <w:left w:val="single" w:sz="4" w:space="0" w:color="auto"/>
              <w:bottom w:val="nil"/>
              <w:right w:val="nil"/>
            </w:tcBorders>
            <w:noWrap/>
            <w:vAlign w:val="bottom"/>
            <w:hideMark/>
          </w:tcPr>
          <w:p w14:paraId="555C6B10"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a6r</w:t>
            </w:r>
          </w:p>
        </w:tc>
        <w:tc>
          <w:tcPr>
            <w:tcW w:w="576" w:type="dxa"/>
            <w:noWrap/>
            <w:vAlign w:val="bottom"/>
            <w:hideMark/>
          </w:tcPr>
          <w:p w14:paraId="558428C4"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b4r</w:t>
            </w:r>
          </w:p>
        </w:tc>
        <w:tc>
          <w:tcPr>
            <w:tcW w:w="576" w:type="dxa"/>
            <w:noWrap/>
            <w:vAlign w:val="bottom"/>
            <w:hideMark/>
          </w:tcPr>
          <w:p w14:paraId="4A1CCCE1"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c2r</w:t>
            </w:r>
          </w:p>
        </w:tc>
      </w:tr>
      <w:tr w:rsidR="00114F5C" w:rsidRPr="00F52C74" w14:paraId="22889B97" w14:textId="77777777" w:rsidTr="00114F5C">
        <w:trPr>
          <w:trHeight w:val="288"/>
          <w:jc w:val="center"/>
        </w:trPr>
        <w:tc>
          <w:tcPr>
            <w:tcW w:w="576" w:type="dxa"/>
            <w:tcBorders>
              <w:top w:val="nil"/>
              <w:left w:val="nil"/>
              <w:bottom w:val="nil"/>
              <w:right w:val="single" w:sz="4" w:space="0" w:color="auto"/>
            </w:tcBorders>
            <w:noWrap/>
            <w:vAlign w:val="bottom"/>
            <w:hideMark/>
          </w:tcPr>
          <w:p w14:paraId="0E97983D"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6</w:t>
            </w:r>
          </w:p>
        </w:tc>
        <w:tc>
          <w:tcPr>
            <w:tcW w:w="576" w:type="dxa"/>
            <w:tcBorders>
              <w:top w:val="nil"/>
              <w:left w:val="single" w:sz="4" w:space="0" w:color="auto"/>
              <w:bottom w:val="nil"/>
              <w:right w:val="nil"/>
            </w:tcBorders>
            <w:noWrap/>
            <w:vAlign w:val="bottom"/>
            <w:hideMark/>
          </w:tcPr>
          <w:p w14:paraId="68B818DA"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a1o</w:t>
            </w:r>
          </w:p>
        </w:tc>
        <w:tc>
          <w:tcPr>
            <w:tcW w:w="576" w:type="dxa"/>
            <w:noWrap/>
            <w:vAlign w:val="bottom"/>
            <w:hideMark/>
          </w:tcPr>
          <w:p w14:paraId="799E41FA"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b4r</w:t>
            </w:r>
          </w:p>
        </w:tc>
        <w:tc>
          <w:tcPr>
            <w:tcW w:w="576" w:type="dxa"/>
            <w:noWrap/>
            <w:vAlign w:val="bottom"/>
            <w:hideMark/>
          </w:tcPr>
          <w:p w14:paraId="47560B68"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c5o</w:t>
            </w:r>
          </w:p>
        </w:tc>
        <w:tc>
          <w:tcPr>
            <w:tcW w:w="576" w:type="dxa"/>
            <w:tcBorders>
              <w:top w:val="nil"/>
              <w:left w:val="single" w:sz="4" w:space="0" w:color="auto"/>
              <w:bottom w:val="nil"/>
              <w:right w:val="single" w:sz="4" w:space="0" w:color="auto"/>
            </w:tcBorders>
            <w:noWrap/>
            <w:vAlign w:val="bottom"/>
            <w:hideMark/>
          </w:tcPr>
          <w:p w14:paraId="4B006AB9"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42</w:t>
            </w:r>
          </w:p>
        </w:tc>
        <w:tc>
          <w:tcPr>
            <w:tcW w:w="576" w:type="dxa"/>
            <w:tcBorders>
              <w:top w:val="nil"/>
              <w:left w:val="single" w:sz="4" w:space="0" w:color="auto"/>
              <w:bottom w:val="nil"/>
              <w:right w:val="nil"/>
            </w:tcBorders>
            <w:noWrap/>
            <w:vAlign w:val="bottom"/>
            <w:hideMark/>
          </w:tcPr>
          <w:p w14:paraId="6A0B2228"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a3r</w:t>
            </w:r>
          </w:p>
        </w:tc>
        <w:tc>
          <w:tcPr>
            <w:tcW w:w="576" w:type="dxa"/>
            <w:noWrap/>
            <w:vAlign w:val="bottom"/>
            <w:hideMark/>
          </w:tcPr>
          <w:p w14:paraId="482A4866"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b5r</w:t>
            </w:r>
          </w:p>
        </w:tc>
        <w:tc>
          <w:tcPr>
            <w:tcW w:w="576" w:type="dxa"/>
            <w:noWrap/>
            <w:vAlign w:val="bottom"/>
            <w:hideMark/>
          </w:tcPr>
          <w:p w14:paraId="1928522A"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c6o</w:t>
            </w:r>
          </w:p>
        </w:tc>
        <w:tc>
          <w:tcPr>
            <w:tcW w:w="576" w:type="dxa"/>
            <w:tcBorders>
              <w:top w:val="nil"/>
              <w:left w:val="single" w:sz="4" w:space="0" w:color="auto"/>
              <w:bottom w:val="nil"/>
              <w:right w:val="single" w:sz="4" w:space="0" w:color="auto"/>
            </w:tcBorders>
            <w:noWrap/>
            <w:vAlign w:val="bottom"/>
            <w:hideMark/>
          </w:tcPr>
          <w:p w14:paraId="3AE4D852"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78</w:t>
            </w:r>
          </w:p>
        </w:tc>
        <w:tc>
          <w:tcPr>
            <w:tcW w:w="576" w:type="dxa"/>
            <w:tcBorders>
              <w:top w:val="nil"/>
              <w:left w:val="single" w:sz="4" w:space="0" w:color="auto"/>
              <w:bottom w:val="nil"/>
              <w:right w:val="nil"/>
            </w:tcBorders>
            <w:noWrap/>
            <w:vAlign w:val="bottom"/>
            <w:hideMark/>
          </w:tcPr>
          <w:p w14:paraId="784B8B11"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a4o</w:t>
            </w:r>
          </w:p>
        </w:tc>
        <w:tc>
          <w:tcPr>
            <w:tcW w:w="576" w:type="dxa"/>
            <w:noWrap/>
            <w:vAlign w:val="bottom"/>
            <w:hideMark/>
          </w:tcPr>
          <w:p w14:paraId="0522FDBF"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b2r</w:t>
            </w:r>
          </w:p>
        </w:tc>
        <w:tc>
          <w:tcPr>
            <w:tcW w:w="576" w:type="dxa"/>
            <w:noWrap/>
            <w:vAlign w:val="bottom"/>
            <w:hideMark/>
          </w:tcPr>
          <w:p w14:paraId="2A6D3186"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c6o</w:t>
            </w:r>
          </w:p>
        </w:tc>
        <w:tc>
          <w:tcPr>
            <w:tcW w:w="576" w:type="dxa"/>
            <w:tcBorders>
              <w:top w:val="nil"/>
              <w:left w:val="single" w:sz="4" w:space="0" w:color="auto"/>
              <w:bottom w:val="nil"/>
              <w:right w:val="single" w:sz="4" w:space="0" w:color="auto"/>
            </w:tcBorders>
            <w:noWrap/>
            <w:vAlign w:val="bottom"/>
            <w:hideMark/>
          </w:tcPr>
          <w:p w14:paraId="3A11B0CE"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114</w:t>
            </w:r>
          </w:p>
        </w:tc>
        <w:tc>
          <w:tcPr>
            <w:tcW w:w="576" w:type="dxa"/>
            <w:tcBorders>
              <w:top w:val="nil"/>
              <w:left w:val="single" w:sz="4" w:space="0" w:color="auto"/>
              <w:bottom w:val="nil"/>
              <w:right w:val="nil"/>
            </w:tcBorders>
            <w:noWrap/>
            <w:vAlign w:val="bottom"/>
            <w:hideMark/>
          </w:tcPr>
          <w:p w14:paraId="53B8A17B"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a6r</w:t>
            </w:r>
          </w:p>
        </w:tc>
        <w:tc>
          <w:tcPr>
            <w:tcW w:w="576" w:type="dxa"/>
            <w:noWrap/>
            <w:vAlign w:val="bottom"/>
            <w:hideMark/>
          </w:tcPr>
          <w:p w14:paraId="6D17D2EF"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b4r</w:t>
            </w:r>
          </w:p>
        </w:tc>
        <w:tc>
          <w:tcPr>
            <w:tcW w:w="576" w:type="dxa"/>
            <w:noWrap/>
            <w:vAlign w:val="bottom"/>
            <w:hideMark/>
          </w:tcPr>
          <w:p w14:paraId="46040034"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c2o</w:t>
            </w:r>
          </w:p>
        </w:tc>
      </w:tr>
      <w:tr w:rsidR="00114F5C" w:rsidRPr="00F52C74" w14:paraId="3BF6DCF7" w14:textId="77777777" w:rsidTr="00114F5C">
        <w:trPr>
          <w:trHeight w:val="288"/>
          <w:jc w:val="center"/>
        </w:trPr>
        <w:tc>
          <w:tcPr>
            <w:tcW w:w="576" w:type="dxa"/>
            <w:tcBorders>
              <w:top w:val="nil"/>
              <w:left w:val="nil"/>
              <w:bottom w:val="nil"/>
              <w:right w:val="single" w:sz="4" w:space="0" w:color="auto"/>
            </w:tcBorders>
            <w:noWrap/>
            <w:vAlign w:val="bottom"/>
            <w:hideMark/>
          </w:tcPr>
          <w:p w14:paraId="6DC5BB61"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7</w:t>
            </w:r>
          </w:p>
        </w:tc>
        <w:tc>
          <w:tcPr>
            <w:tcW w:w="576" w:type="dxa"/>
            <w:tcBorders>
              <w:top w:val="nil"/>
              <w:left w:val="single" w:sz="4" w:space="0" w:color="auto"/>
              <w:bottom w:val="nil"/>
              <w:right w:val="nil"/>
            </w:tcBorders>
            <w:noWrap/>
            <w:vAlign w:val="bottom"/>
            <w:hideMark/>
          </w:tcPr>
          <w:p w14:paraId="55B27C09"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a1o</w:t>
            </w:r>
          </w:p>
        </w:tc>
        <w:tc>
          <w:tcPr>
            <w:tcW w:w="576" w:type="dxa"/>
            <w:noWrap/>
            <w:vAlign w:val="bottom"/>
            <w:hideMark/>
          </w:tcPr>
          <w:p w14:paraId="3B4D5297"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b4o</w:t>
            </w:r>
          </w:p>
        </w:tc>
        <w:tc>
          <w:tcPr>
            <w:tcW w:w="576" w:type="dxa"/>
            <w:noWrap/>
            <w:vAlign w:val="bottom"/>
            <w:hideMark/>
          </w:tcPr>
          <w:p w14:paraId="20664539"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c5r</w:t>
            </w:r>
          </w:p>
        </w:tc>
        <w:tc>
          <w:tcPr>
            <w:tcW w:w="576" w:type="dxa"/>
            <w:tcBorders>
              <w:top w:val="nil"/>
              <w:left w:val="single" w:sz="4" w:space="0" w:color="auto"/>
              <w:bottom w:val="nil"/>
              <w:right w:val="single" w:sz="4" w:space="0" w:color="auto"/>
            </w:tcBorders>
            <w:noWrap/>
            <w:vAlign w:val="bottom"/>
            <w:hideMark/>
          </w:tcPr>
          <w:p w14:paraId="0E7A516F"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43</w:t>
            </w:r>
          </w:p>
        </w:tc>
        <w:tc>
          <w:tcPr>
            <w:tcW w:w="576" w:type="dxa"/>
            <w:tcBorders>
              <w:top w:val="nil"/>
              <w:left w:val="single" w:sz="4" w:space="0" w:color="auto"/>
              <w:bottom w:val="nil"/>
              <w:right w:val="nil"/>
            </w:tcBorders>
            <w:noWrap/>
            <w:vAlign w:val="bottom"/>
            <w:hideMark/>
          </w:tcPr>
          <w:p w14:paraId="0592CBDF"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a3r</w:t>
            </w:r>
          </w:p>
        </w:tc>
        <w:tc>
          <w:tcPr>
            <w:tcW w:w="576" w:type="dxa"/>
            <w:noWrap/>
            <w:vAlign w:val="bottom"/>
            <w:hideMark/>
          </w:tcPr>
          <w:p w14:paraId="6BA3D47E"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b5r</w:t>
            </w:r>
          </w:p>
        </w:tc>
        <w:tc>
          <w:tcPr>
            <w:tcW w:w="576" w:type="dxa"/>
            <w:noWrap/>
            <w:vAlign w:val="bottom"/>
            <w:hideMark/>
          </w:tcPr>
          <w:p w14:paraId="071BE59B"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c6r</w:t>
            </w:r>
          </w:p>
        </w:tc>
        <w:tc>
          <w:tcPr>
            <w:tcW w:w="576" w:type="dxa"/>
            <w:tcBorders>
              <w:top w:val="nil"/>
              <w:left w:val="single" w:sz="4" w:space="0" w:color="auto"/>
              <w:bottom w:val="nil"/>
              <w:right w:val="single" w:sz="4" w:space="0" w:color="auto"/>
            </w:tcBorders>
            <w:noWrap/>
            <w:vAlign w:val="bottom"/>
            <w:hideMark/>
          </w:tcPr>
          <w:p w14:paraId="54441A4A"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79</w:t>
            </w:r>
          </w:p>
        </w:tc>
        <w:tc>
          <w:tcPr>
            <w:tcW w:w="576" w:type="dxa"/>
            <w:tcBorders>
              <w:top w:val="nil"/>
              <w:left w:val="single" w:sz="4" w:space="0" w:color="auto"/>
              <w:bottom w:val="nil"/>
              <w:right w:val="nil"/>
            </w:tcBorders>
            <w:noWrap/>
            <w:vAlign w:val="bottom"/>
            <w:hideMark/>
          </w:tcPr>
          <w:p w14:paraId="53B15E73"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a4o</w:t>
            </w:r>
          </w:p>
        </w:tc>
        <w:tc>
          <w:tcPr>
            <w:tcW w:w="576" w:type="dxa"/>
            <w:noWrap/>
            <w:vAlign w:val="bottom"/>
            <w:hideMark/>
          </w:tcPr>
          <w:p w14:paraId="56814C40"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b2o</w:t>
            </w:r>
          </w:p>
        </w:tc>
        <w:tc>
          <w:tcPr>
            <w:tcW w:w="576" w:type="dxa"/>
            <w:noWrap/>
            <w:vAlign w:val="bottom"/>
            <w:hideMark/>
          </w:tcPr>
          <w:p w14:paraId="3957115C"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c6r</w:t>
            </w:r>
          </w:p>
        </w:tc>
        <w:tc>
          <w:tcPr>
            <w:tcW w:w="576" w:type="dxa"/>
            <w:tcBorders>
              <w:top w:val="nil"/>
              <w:left w:val="single" w:sz="4" w:space="0" w:color="auto"/>
              <w:bottom w:val="nil"/>
              <w:right w:val="single" w:sz="4" w:space="0" w:color="auto"/>
            </w:tcBorders>
            <w:noWrap/>
            <w:vAlign w:val="bottom"/>
            <w:hideMark/>
          </w:tcPr>
          <w:p w14:paraId="5C41D5A8"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115</w:t>
            </w:r>
          </w:p>
        </w:tc>
        <w:tc>
          <w:tcPr>
            <w:tcW w:w="576" w:type="dxa"/>
            <w:tcBorders>
              <w:top w:val="nil"/>
              <w:left w:val="single" w:sz="4" w:space="0" w:color="auto"/>
              <w:bottom w:val="nil"/>
              <w:right w:val="nil"/>
            </w:tcBorders>
            <w:noWrap/>
            <w:vAlign w:val="bottom"/>
            <w:hideMark/>
          </w:tcPr>
          <w:p w14:paraId="64AE62B3"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a6r</w:t>
            </w:r>
          </w:p>
        </w:tc>
        <w:tc>
          <w:tcPr>
            <w:tcW w:w="576" w:type="dxa"/>
            <w:noWrap/>
            <w:vAlign w:val="bottom"/>
            <w:hideMark/>
          </w:tcPr>
          <w:p w14:paraId="110D509C"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b4o</w:t>
            </w:r>
          </w:p>
        </w:tc>
        <w:tc>
          <w:tcPr>
            <w:tcW w:w="576" w:type="dxa"/>
            <w:noWrap/>
            <w:vAlign w:val="bottom"/>
            <w:hideMark/>
          </w:tcPr>
          <w:p w14:paraId="46DA3382"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c2r</w:t>
            </w:r>
          </w:p>
        </w:tc>
      </w:tr>
      <w:tr w:rsidR="00114F5C" w:rsidRPr="00F52C74" w14:paraId="5A992248" w14:textId="77777777" w:rsidTr="00114F5C">
        <w:trPr>
          <w:trHeight w:val="288"/>
          <w:jc w:val="center"/>
        </w:trPr>
        <w:tc>
          <w:tcPr>
            <w:tcW w:w="576" w:type="dxa"/>
            <w:tcBorders>
              <w:top w:val="nil"/>
              <w:left w:val="nil"/>
              <w:bottom w:val="nil"/>
              <w:right w:val="single" w:sz="4" w:space="0" w:color="auto"/>
            </w:tcBorders>
            <w:noWrap/>
            <w:vAlign w:val="bottom"/>
            <w:hideMark/>
          </w:tcPr>
          <w:p w14:paraId="0887C84D"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8</w:t>
            </w:r>
          </w:p>
        </w:tc>
        <w:tc>
          <w:tcPr>
            <w:tcW w:w="576" w:type="dxa"/>
            <w:tcBorders>
              <w:top w:val="nil"/>
              <w:left w:val="single" w:sz="4" w:space="0" w:color="auto"/>
              <w:bottom w:val="nil"/>
              <w:right w:val="nil"/>
            </w:tcBorders>
            <w:noWrap/>
            <w:vAlign w:val="bottom"/>
            <w:hideMark/>
          </w:tcPr>
          <w:p w14:paraId="5C1BD9E8"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a1o</w:t>
            </w:r>
          </w:p>
        </w:tc>
        <w:tc>
          <w:tcPr>
            <w:tcW w:w="576" w:type="dxa"/>
            <w:noWrap/>
            <w:vAlign w:val="bottom"/>
            <w:hideMark/>
          </w:tcPr>
          <w:p w14:paraId="3383925E"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b4o</w:t>
            </w:r>
          </w:p>
        </w:tc>
        <w:tc>
          <w:tcPr>
            <w:tcW w:w="576" w:type="dxa"/>
            <w:noWrap/>
            <w:vAlign w:val="bottom"/>
            <w:hideMark/>
          </w:tcPr>
          <w:p w14:paraId="5992E801"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c5o</w:t>
            </w:r>
          </w:p>
        </w:tc>
        <w:tc>
          <w:tcPr>
            <w:tcW w:w="576" w:type="dxa"/>
            <w:tcBorders>
              <w:top w:val="nil"/>
              <w:left w:val="single" w:sz="4" w:space="0" w:color="auto"/>
              <w:bottom w:val="nil"/>
              <w:right w:val="single" w:sz="4" w:space="0" w:color="auto"/>
            </w:tcBorders>
            <w:noWrap/>
            <w:vAlign w:val="bottom"/>
            <w:hideMark/>
          </w:tcPr>
          <w:p w14:paraId="73DB4F9E"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44</w:t>
            </w:r>
          </w:p>
        </w:tc>
        <w:tc>
          <w:tcPr>
            <w:tcW w:w="576" w:type="dxa"/>
            <w:tcBorders>
              <w:top w:val="nil"/>
              <w:left w:val="single" w:sz="4" w:space="0" w:color="auto"/>
              <w:bottom w:val="nil"/>
              <w:right w:val="nil"/>
            </w:tcBorders>
            <w:noWrap/>
            <w:vAlign w:val="bottom"/>
            <w:hideMark/>
          </w:tcPr>
          <w:p w14:paraId="3F8A57C2"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a3r</w:t>
            </w:r>
          </w:p>
        </w:tc>
        <w:tc>
          <w:tcPr>
            <w:tcW w:w="576" w:type="dxa"/>
            <w:noWrap/>
            <w:vAlign w:val="bottom"/>
            <w:hideMark/>
          </w:tcPr>
          <w:p w14:paraId="395594F4"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b5r</w:t>
            </w:r>
          </w:p>
        </w:tc>
        <w:tc>
          <w:tcPr>
            <w:tcW w:w="576" w:type="dxa"/>
            <w:noWrap/>
            <w:vAlign w:val="bottom"/>
            <w:hideMark/>
          </w:tcPr>
          <w:p w14:paraId="23402890"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c6o</w:t>
            </w:r>
          </w:p>
        </w:tc>
        <w:tc>
          <w:tcPr>
            <w:tcW w:w="576" w:type="dxa"/>
            <w:tcBorders>
              <w:top w:val="nil"/>
              <w:left w:val="single" w:sz="4" w:space="0" w:color="auto"/>
              <w:bottom w:val="nil"/>
              <w:right w:val="single" w:sz="4" w:space="0" w:color="auto"/>
            </w:tcBorders>
            <w:noWrap/>
            <w:vAlign w:val="bottom"/>
            <w:hideMark/>
          </w:tcPr>
          <w:p w14:paraId="6F60E092"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80</w:t>
            </w:r>
          </w:p>
        </w:tc>
        <w:tc>
          <w:tcPr>
            <w:tcW w:w="576" w:type="dxa"/>
            <w:tcBorders>
              <w:top w:val="nil"/>
              <w:left w:val="single" w:sz="4" w:space="0" w:color="auto"/>
              <w:bottom w:val="nil"/>
              <w:right w:val="nil"/>
            </w:tcBorders>
            <w:noWrap/>
            <w:vAlign w:val="bottom"/>
            <w:hideMark/>
          </w:tcPr>
          <w:p w14:paraId="72942D15"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a4o</w:t>
            </w:r>
          </w:p>
        </w:tc>
        <w:tc>
          <w:tcPr>
            <w:tcW w:w="576" w:type="dxa"/>
            <w:noWrap/>
            <w:vAlign w:val="bottom"/>
            <w:hideMark/>
          </w:tcPr>
          <w:p w14:paraId="39927C22"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b2o</w:t>
            </w:r>
          </w:p>
        </w:tc>
        <w:tc>
          <w:tcPr>
            <w:tcW w:w="576" w:type="dxa"/>
            <w:noWrap/>
            <w:vAlign w:val="bottom"/>
            <w:hideMark/>
          </w:tcPr>
          <w:p w14:paraId="43B107C8"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c6o</w:t>
            </w:r>
          </w:p>
        </w:tc>
        <w:tc>
          <w:tcPr>
            <w:tcW w:w="576" w:type="dxa"/>
            <w:tcBorders>
              <w:top w:val="nil"/>
              <w:left w:val="single" w:sz="4" w:space="0" w:color="auto"/>
              <w:bottom w:val="nil"/>
              <w:right w:val="single" w:sz="4" w:space="0" w:color="auto"/>
            </w:tcBorders>
            <w:noWrap/>
            <w:vAlign w:val="bottom"/>
            <w:hideMark/>
          </w:tcPr>
          <w:p w14:paraId="79845EEA"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116</w:t>
            </w:r>
          </w:p>
        </w:tc>
        <w:tc>
          <w:tcPr>
            <w:tcW w:w="576" w:type="dxa"/>
            <w:tcBorders>
              <w:top w:val="nil"/>
              <w:left w:val="single" w:sz="4" w:space="0" w:color="auto"/>
              <w:bottom w:val="nil"/>
              <w:right w:val="nil"/>
            </w:tcBorders>
            <w:noWrap/>
            <w:vAlign w:val="bottom"/>
            <w:hideMark/>
          </w:tcPr>
          <w:p w14:paraId="663A4059"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a6r</w:t>
            </w:r>
          </w:p>
        </w:tc>
        <w:tc>
          <w:tcPr>
            <w:tcW w:w="576" w:type="dxa"/>
            <w:noWrap/>
            <w:vAlign w:val="bottom"/>
            <w:hideMark/>
          </w:tcPr>
          <w:p w14:paraId="63C39496"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b4o</w:t>
            </w:r>
          </w:p>
        </w:tc>
        <w:tc>
          <w:tcPr>
            <w:tcW w:w="576" w:type="dxa"/>
            <w:noWrap/>
            <w:vAlign w:val="bottom"/>
            <w:hideMark/>
          </w:tcPr>
          <w:p w14:paraId="61281ACD"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c2o</w:t>
            </w:r>
          </w:p>
        </w:tc>
      </w:tr>
      <w:tr w:rsidR="00114F5C" w:rsidRPr="00F52C74" w14:paraId="66416D40" w14:textId="77777777" w:rsidTr="00114F5C">
        <w:trPr>
          <w:trHeight w:val="288"/>
          <w:jc w:val="center"/>
        </w:trPr>
        <w:tc>
          <w:tcPr>
            <w:tcW w:w="576" w:type="dxa"/>
            <w:tcBorders>
              <w:top w:val="nil"/>
              <w:left w:val="nil"/>
              <w:bottom w:val="nil"/>
              <w:right w:val="single" w:sz="4" w:space="0" w:color="auto"/>
            </w:tcBorders>
            <w:noWrap/>
            <w:vAlign w:val="bottom"/>
            <w:hideMark/>
          </w:tcPr>
          <w:p w14:paraId="3FC50F01"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9</w:t>
            </w:r>
          </w:p>
        </w:tc>
        <w:tc>
          <w:tcPr>
            <w:tcW w:w="576" w:type="dxa"/>
            <w:tcBorders>
              <w:top w:val="nil"/>
              <w:left w:val="single" w:sz="4" w:space="0" w:color="auto"/>
              <w:bottom w:val="nil"/>
              <w:right w:val="nil"/>
            </w:tcBorders>
            <w:noWrap/>
            <w:vAlign w:val="bottom"/>
            <w:hideMark/>
          </w:tcPr>
          <w:p w14:paraId="05DD73F5"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a1r</w:t>
            </w:r>
          </w:p>
        </w:tc>
        <w:tc>
          <w:tcPr>
            <w:tcW w:w="576" w:type="dxa"/>
            <w:noWrap/>
            <w:vAlign w:val="bottom"/>
            <w:hideMark/>
          </w:tcPr>
          <w:p w14:paraId="1BB62246"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b4r</w:t>
            </w:r>
          </w:p>
        </w:tc>
        <w:tc>
          <w:tcPr>
            <w:tcW w:w="576" w:type="dxa"/>
            <w:noWrap/>
            <w:vAlign w:val="bottom"/>
            <w:hideMark/>
          </w:tcPr>
          <w:p w14:paraId="354D879C"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c6r</w:t>
            </w:r>
          </w:p>
        </w:tc>
        <w:tc>
          <w:tcPr>
            <w:tcW w:w="576" w:type="dxa"/>
            <w:tcBorders>
              <w:top w:val="nil"/>
              <w:left w:val="single" w:sz="4" w:space="0" w:color="auto"/>
              <w:bottom w:val="nil"/>
              <w:right w:val="single" w:sz="4" w:space="0" w:color="auto"/>
            </w:tcBorders>
            <w:noWrap/>
            <w:vAlign w:val="bottom"/>
            <w:hideMark/>
          </w:tcPr>
          <w:p w14:paraId="7A583DA4"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45</w:t>
            </w:r>
          </w:p>
        </w:tc>
        <w:tc>
          <w:tcPr>
            <w:tcW w:w="576" w:type="dxa"/>
            <w:tcBorders>
              <w:top w:val="nil"/>
              <w:left w:val="single" w:sz="4" w:space="0" w:color="auto"/>
              <w:bottom w:val="nil"/>
              <w:right w:val="nil"/>
            </w:tcBorders>
            <w:noWrap/>
            <w:vAlign w:val="bottom"/>
            <w:hideMark/>
          </w:tcPr>
          <w:p w14:paraId="2641B1D8"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a3o</w:t>
            </w:r>
          </w:p>
        </w:tc>
        <w:tc>
          <w:tcPr>
            <w:tcW w:w="576" w:type="dxa"/>
            <w:noWrap/>
            <w:vAlign w:val="bottom"/>
            <w:hideMark/>
          </w:tcPr>
          <w:p w14:paraId="41506949"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b5o</w:t>
            </w:r>
          </w:p>
        </w:tc>
        <w:tc>
          <w:tcPr>
            <w:tcW w:w="576" w:type="dxa"/>
            <w:noWrap/>
            <w:vAlign w:val="bottom"/>
            <w:hideMark/>
          </w:tcPr>
          <w:p w14:paraId="44E3E9BD"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c6r</w:t>
            </w:r>
          </w:p>
        </w:tc>
        <w:tc>
          <w:tcPr>
            <w:tcW w:w="576" w:type="dxa"/>
            <w:tcBorders>
              <w:top w:val="nil"/>
              <w:left w:val="single" w:sz="4" w:space="0" w:color="auto"/>
              <w:bottom w:val="nil"/>
              <w:right w:val="single" w:sz="4" w:space="0" w:color="auto"/>
            </w:tcBorders>
            <w:noWrap/>
            <w:vAlign w:val="bottom"/>
            <w:hideMark/>
          </w:tcPr>
          <w:p w14:paraId="768AD7CA"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81</w:t>
            </w:r>
          </w:p>
        </w:tc>
        <w:tc>
          <w:tcPr>
            <w:tcW w:w="576" w:type="dxa"/>
            <w:tcBorders>
              <w:top w:val="nil"/>
              <w:left w:val="single" w:sz="4" w:space="0" w:color="auto"/>
              <w:bottom w:val="nil"/>
              <w:right w:val="nil"/>
            </w:tcBorders>
            <w:noWrap/>
            <w:vAlign w:val="bottom"/>
            <w:hideMark/>
          </w:tcPr>
          <w:p w14:paraId="4785624F"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a4r</w:t>
            </w:r>
          </w:p>
        </w:tc>
        <w:tc>
          <w:tcPr>
            <w:tcW w:w="576" w:type="dxa"/>
            <w:noWrap/>
            <w:vAlign w:val="bottom"/>
            <w:hideMark/>
          </w:tcPr>
          <w:p w14:paraId="63194956"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b5r</w:t>
            </w:r>
          </w:p>
        </w:tc>
        <w:tc>
          <w:tcPr>
            <w:tcW w:w="576" w:type="dxa"/>
            <w:noWrap/>
            <w:vAlign w:val="bottom"/>
            <w:hideMark/>
          </w:tcPr>
          <w:p w14:paraId="5C1F63DF"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c2r</w:t>
            </w:r>
          </w:p>
        </w:tc>
        <w:tc>
          <w:tcPr>
            <w:tcW w:w="576" w:type="dxa"/>
            <w:tcBorders>
              <w:top w:val="nil"/>
              <w:left w:val="single" w:sz="4" w:space="0" w:color="auto"/>
              <w:bottom w:val="nil"/>
              <w:right w:val="single" w:sz="4" w:space="0" w:color="auto"/>
            </w:tcBorders>
            <w:noWrap/>
            <w:vAlign w:val="bottom"/>
            <w:hideMark/>
          </w:tcPr>
          <w:p w14:paraId="3B4756FA"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117</w:t>
            </w:r>
          </w:p>
        </w:tc>
        <w:tc>
          <w:tcPr>
            <w:tcW w:w="576" w:type="dxa"/>
            <w:tcBorders>
              <w:top w:val="nil"/>
              <w:left w:val="single" w:sz="4" w:space="0" w:color="auto"/>
              <w:bottom w:val="nil"/>
              <w:right w:val="nil"/>
            </w:tcBorders>
            <w:noWrap/>
            <w:vAlign w:val="bottom"/>
            <w:hideMark/>
          </w:tcPr>
          <w:p w14:paraId="3AE07D0D"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a6o</w:t>
            </w:r>
          </w:p>
        </w:tc>
        <w:tc>
          <w:tcPr>
            <w:tcW w:w="576" w:type="dxa"/>
            <w:noWrap/>
            <w:vAlign w:val="bottom"/>
            <w:hideMark/>
          </w:tcPr>
          <w:p w14:paraId="512A3975"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b4r</w:t>
            </w:r>
          </w:p>
        </w:tc>
        <w:tc>
          <w:tcPr>
            <w:tcW w:w="576" w:type="dxa"/>
            <w:noWrap/>
            <w:vAlign w:val="bottom"/>
            <w:hideMark/>
          </w:tcPr>
          <w:p w14:paraId="5BEB2042"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c2r</w:t>
            </w:r>
          </w:p>
        </w:tc>
      </w:tr>
      <w:tr w:rsidR="00114F5C" w:rsidRPr="00F52C74" w14:paraId="4138301B" w14:textId="77777777" w:rsidTr="00114F5C">
        <w:trPr>
          <w:trHeight w:val="288"/>
          <w:jc w:val="center"/>
        </w:trPr>
        <w:tc>
          <w:tcPr>
            <w:tcW w:w="576" w:type="dxa"/>
            <w:tcBorders>
              <w:top w:val="nil"/>
              <w:left w:val="nil"/>
              <w:bottom w:val="nil"/>
              <w:right w:val="single" w:sz="4" w:space="0" w:color="auto"/>
            </w:tcBorders>
            <w:noWrap/>
            <w:vAlign w:val="bottom"/>
            <w:hideMark/>
          </w:tcPr>
          <w:p w14:paraId="770911F4"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10</w:t>
            </w:r>
          </w:p>
        </w:tc>
        <w:tc>
          <w:tcPr>
            <w:tcW w:w="576" w:type="dxa"/>
            <w:tcBorders>
              <w:top w:val="nil"/>
              <w:left w:val="single" w:sz="4" w:space="0" w:color="auto"/>
              <w:bottom w:val="nil"/>
              <w:right w:val="nil"/>
            </w:tcBorders>
            <w:noWrap/>
            <w:vAlign w:val="bottom"/>
            <w:hideMark/>
          </w:tcPr>
          <w:p w14:paraId="3202B873"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a1r</w:t>
            </w:r>
          </w:p>
        </w:tc>
        <w:tc>
          <w:tcPr>
            <w:tcW w:w="576" w:type="dxa"/>
            <w:noWrap/>
            <w:vAlign w:val="bottom"/>
            <w:hideMark/>
          </w:tcPr>
          <w:p w14:paraId="2D6AE287"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b4r</w:t>
            </w:r>
          </w:p>
        </w:tc>
        <w:tc>
          <w:tcPr>
            <w:tcW w:w="576" w:type="dxa"/>
            <w:noWrap/>
            <w:vAlign w:val="bottom"/>
            <w:hideMark/>
          </w:tcPr>
          <w:p w14:paraId="78812B35"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c6o</w:t>
            </w:r>
          </w:p>
        </w:tc>
        <w:tc>
          <w:tcPr>
            <w:tcW w:w="576" w:type="dxa"/>
            <w:tcBorders>
              <w:top w:val="nil"/>
              <w:left w:val="single" w:sz="4" w:space="0" w:color="auto"/>
              <w:bottom w:val="nil"/>
              <w:right w:val="single" w:sz="4" w:space="0" w:color="auto"/>
            </w:tcBorders>
            <w:noWrap/>
            <w:vAlign w:val="bottom"/>
            <w:hideMark/>
          </w:tcPr>
          <w:p w14:paraId="0E638C1D"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46</w:t>
            </w:r>
          </w:p>
        </w:tc>
        <w:tc>
          <w:tcPr>
            <w:tcW w:w="576" w:type="dxa"/>
            <w:tcBorders>
              <w:top w:val="nil"/>
              <w:left w:val="single" w:sz="4" w:space="0" w:color="auto"/>
              <w:bottom w:val="nil"/>
              <w:right w:val="nil"/>
            </w:tcBorders>
            <w:noWrap/>
            <w:vAlign w:val="bottom"/>
            <w:hideMark/>
          </w:tcPr>
          <w:p w14:paraId="1C02F1C1"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a3o</w:t>
            </w:r>
          </w:p>
        </w:tc>
        <w:tc>
          <w:tcPr>
            <w:tcW w:w="576" w:type="dxa"/>
            <w:noWrap/>
            <w:vAlign w:val="bottom"/>
            <w:hideMark/>
          </w:tcPr>
          <w:p w14:paraId="38013BF3"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b5o</w:t>
            </w:r>
          </w:p>
        </w:tc>
        <w:tc>
          <w:tcPr>
            <w:tcW w:w="576" w:type="dxa"/>
            <w:noWrap/>
            <w:vAlign w:val="bottom"/>
            <w:hideMark/>
          </w:tcPr>
          <w:p w14:paraId="2265B405"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c6o</w:t>
            </w:r>
          </w:p>
        </w:tc>
        <w:tc>
          <w:tcPr>
            <w:tcW w:w="576" w:type="dxa"/>
            <w:tcBorders>
              <w:top w:val="nil"/>
              <w:left w:val="single" w:sz="4" w:space="0" w:color="auto"/>
              <w:bottom w:val="nil"/>
              <w:right w:val="single" w:sz="4" w:space="0" w:color="auto"/>
            </w:tcBorders>
            <w:noWrap/>
            <w:vAlign w:val="bottom"/>
            <w:hideMark/>
          </w:tcPr>
          <w:p w14:paraId="32B7D605"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82</w:t>
            </w:r>
          </w:p>
        </w:tc>
        <w:tc>
          <w:tcPr>
            <w:tcW w:w="576" w:type="dxa"/>
            <w:tcBorders>
              <w:top w:val="nil"/>
              <w:left w:val="single" w:sz="4" w:space="0" w:color="auto"/>
              <w:bottom w:val="nil"/>
              <w:right w:val="nil"/>
            </w:tcBorders>
            <w:noWrap/>
            <w:vAlign w:val="bottom"/>
            <w:hideMark/>
          </w:tcPr>
          <w:p w14:paraId="519A4C1E"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a4r</w:t>
            </w:r>
          </w:p>
        </w:tc>
        <w:tc>
          <w:tcPr>
            <w:tcW w:w="576" w:type="dxa"/>
            <w:noWrap/>
            <w:vAlign w:val="bottom"/>
            <w:hideMark/>
          </w:tcPr>
          <w:p w14:paraId="2766ED9F"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b5r</w:t>
            </w:r>
          </w:p>
        </w:tc>
        <w:tc>
          <w:tcPr>
            <w:tcW w:w="576" w:type="dxa"/>
            <w:noWrap/>
            <w:vAlign w:val="bottom"/>
            <w:hideMark/>
          </w:tcPr>
          <w:p w14:paraId="32B6B49E"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c2o</w:t>
            </w:r>
          </w:p>
        </w:tc>
        <w:tc>
          <w:tcPr>
            <w:tcW w:w="576" w:type="dxa"/>
            <w:tcBorders>
              <w:top w:val="nil"/>
              <w:left w:val="single" w:sz="4" w:space="0" w:color="auto"/>
              <w:bottom w:val="nil"/>
              <w:right w:val="single" w:sz="4" w:space="0" w:color="auto"/>
            </w:tcBorders>
            <w:noWrap/>
            <w:vAlign w:val="bottom"/>
            <w:hideMark/>
          </w:tcPr>
          <w:p w14:paraId="263BF2A8"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118</w:t>
            </w:r>
          </w:p>
        </w:tc>
        <w:tc>
          <w:tcPr>
            <w:tcW w:w="576" w:type="dxa"/>
            <w:tcBorders>
              <w:top w:val="nil"/>
              <w:left w:val="single" w:sz="4" w:space="0" w:color="auto"/>
              <w:bottom w:val="nil"/>
              <w:right w:val="nil"/>
            </w:tcBorders>
            <w:noWrap/>
            <w:vAlign w:val="bottom"/>
            <w:hideMark/>
          </w:tcPr>
          <w:p w14:paraId="64D8E807"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a6o</w:t>
            </w:r>
          </w:p>
        </w:tc>
        <w:tc>
          <w:tcPr>
            <w:tcW w:w="576" w:type="dxa"/>
            <w:noWrap/>
            <w:vAlign w:val="bottom"/>
            <w:hideMark/>
          </w:tcPr>
          <w:p w14:paraId="704A3BF1"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b4r</w:t>
            </w:r>
          </w:p>
        </w:tc>
        <w:tc>
          <w:tcPr>
            <w:tcW w:w="576" w:type="dxa"/>
            <w:noWrap/>
            <w:vAlign w:val="bottom"/>
            <w:hideMark/>
          </w:tcPr>
          <w:p w14:paraId="6AEA7FDD"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c2o</w:t>
            </w:r>
          </w:p>
        </w:tc>
      </w:tr>
      <w:tr w:rsidR="00114F5C" w:rsidRPr="00F52C74" w14:paraId="05A55C9E" w14:textId="77777777" w:rsidTr="00114F5C">
        <w:trPr>
          <w:trHeight w:val="288"/>
          <w:jc w:val="center"/>
        </w:trPr>
        <w:tc>
          <w:tcPr>
            <w:tcW w:w="576" w:type="dxa"/>
            <w:tcBorders>
              <w:top w:val="nil"/>
              <w:left w:val="nil"/>
              <w:bottom w:val="nil"/>
              <w:right w:val="single" w:sz="4" w:space="0" w:color="auto"/>
            </w:tcBorders>
            <w:noWrap/>
            <w:vAlign w:val="bottom"/>
            <w:hideMark/>
          </w:tcPr>
          <w:p w14:paraId="239A482A"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11</w:t>
            </w:r>
          </w:p>
        </w:tc>
        <w:tc>
          <w:tcPr>
            <w:tcW w:w="576" w:type="dxa"/>
            <w:tcBorders>
              <w:top w:val="nil"/>
              <w:left w:val="single" w:sz="4" w:space="0" w:color="auto"/>
              <w:bottom w:val="nil"/>
              <w:right w:val="nil"/>
            </w:tcBorders>
            <w:noWrap/>
            <w:vAlign w:val="bottom"/>
            <w:hideMark/>
          </w:tcPr>
          <w:p w14:paraId="70CF2A41"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a1r</w:t>
            </w:r>
          </w:p>
        </w:tc>
        <w:tc>
          <w:tcPr>
            <w:tcW w:w="576" w:type="dxa"/>
            <w:noWrap/>
            <w:vAlign w:val="bottom"/>
            <w:hideMark/>
          </w:tcPr>
          <w:p w14:paraId="5694E5E4"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b4o</w:t>
            </w:r>
          </w:p>
        </w:tc>
        <w:tc>
          <w:tcPr>
            <w:tcW w:w="576" w:type="dxa"/>
            <w:noWrap/>
            <w:vAlign w:val="bottom"/>
            <w:hideMark/>
          </w:tcPr>
          <w:p w14:paraId="2944336C"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c6r</w:t>
            </w:r>
          </w:p>
        </w:tc>
        <w:tc>
          <w:tcPr>
            <w:tcW w:w="576" w:type="dxa"/>
            <w:tcBorders>
              <w:top w:val="nil"/>
              <w:left w:val="single" w:sz="4" w:space="0" w:color="auto"/>
              <w:bottom w:val="nil"/>
              <w:right w:val="single" w:sz="4" w:space="0" w:color="auto"/>
            </w:tcBorders>
            <w:noWrap/>
            <w:vAlign w:val="bottom"/>
            <w:hideMark/>
          </w:tcPr>
          <w:p w14:paraId="387576AC"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47</w:t>
            </w:r>
          </w:p>
        </w:tc>
        <w:tc>
          <w:tcPr>
            <w:tcW w:w="576" w:type="dxa"/>
            <w:tcBorders>
              <w:top w:val="nil"/>
              <w:left w:val="single" w:sz="4" w:space="0" w:color="auto"/>
              <w:bottom w:val="nil"/>
              <w:right w:val="nil"/>
            </w:tcBorders>
            <w:noWrap/>
            <w:vAlign w:val="bottom"/>
            <w:hideMark/>
          </w:tcPr>
          <w:p w14:paraId="0D56866B"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a3o</w:t>
            </w:r>
          </w:p>
        </w:tc>
        <w:tc>
          <w:tcPr>
            <w:tcW w:w="576" w:type="dxa"/>
            <w:noWrap/>
            <w:vAlign w:val="bottom"/>
            <w:hideMark/>
          </w:tcPr>
          <w:p w14:paraId="4B6F79DB"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b5o</w:t>
            </w:r>
          </w:p>
        </w:tc>
        <w:tc>
          <w:tcPr>
            <w:tcW w:w="576" w:type="dxa"/>
            <w:noWrap/>
            <w:vAlign w:val="bottom"/>
            <w:hideMark/>
          </w:tcPr>
          <w:p w14:paraId="0EA2AF3D"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c6r</w:t>
            </w:r>
          </w:p>
        </w:tc>
        <w:tc>
          <w:tcPr>
            <w:tcW w:w="576" w:type="dxa"/>
            <w:tcBorders>
              <w:top w:val="nil"/>
              <w:left w:val="single" w:sz="4" w:space="0" w:color="auto"/>
              <w:bottom w:val="nil"/>
              <w:right w:val="single" w:sz="4" w:space="0" w:color="auto"/>
            </w:tcBorders>
            <w:noWrap/>
            <w:vAlign w:val="bottom"/>
            <w:hideMark/>
          </w:tcPr>
          <w:p w14:paraId="12296120"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83</w:t>
            </w:r>
          </w:p>
        </w:tc>
        <w:tc>
          <w:tcPr>
            <w:tcW w:w="576" w:type="dxa"/>
            <w:tcBorders>
              <w:top w:val="nil"/>
              <w:left w:val="single" w:sz="4" w:space="0" w:color="auto"/>
              <w:bottom w:val="nil"/>
              <w:right w:val="nil"/>
            </w:tcBorders>
            <w:noWrap/>
            <w:vAlign w:val="bottom"/>
            <w:hideMark/>
          </w:tcPr>
          <w:p w14:paraId="587FB14F"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a4r</w:t>
            </w:r>
          </w:p>
        </w:tc>
        <w:tc>
          <w:tcPr>
            <w:tcW w:w="576" w:type="dxa"/>
            <w:noWrap/>
            <w:vAlign w:val="bottom"/>
            <w:hideMark/>
          </w:tcPr>
          <w:p w14:paraId="35C215BE"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b5r</w:t>
            </w:r>
          </w:p>
        </w:tc>
        <w:tc>
          <w:tcPr>
            <w:tcW w:w="576" w:type="dxa"/>
            <w:noWrap/>
            <w:vAlign w:val="bottom"/>
            <w:hideMark/>
          </w:tcPr>
          <w:p w14:paraId="71C8DF08"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c2r</w:t>
            </w:r>
          </w:p>
        </w:tc>
        <w:tc>
          <w:tcPr>
            <w:tcW w:w="576" w:type="dxa"/>
            <w:tcBorders>
              <w:top w:val="nil"/>
              <w:left w:val="single" w:sz="4" w:space="0" w:color="auto"/>
              <w:bottom w:val="nil"/>
              <w:right w:val="single" w:sz="4" w:space="0" w:color="auto"/>
            </w:tcBorders>
            <w:noWrap/>
            <w:vAlign w:val="bottom"/>
            <w:hideMark/>
          </w:tcPr>
          <w:p w14:paraId="42211AE9"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119</w:t>
            </w:r>
          </w:p>
        </w:tc>
        <w:tc>
          <w:tcPr>
            <w:tcW w:w="576" w:type="dxa"/>
            <w:tcBorders>
              <w:top w:val="nil"/>
              <w:left w:val="single" w:sz="4" w:space="0" w:color="auto"/>
              <w:bottom w:val="nil"/>
              <w:right w:val="nil"/>
            </w:tcBorders>
            <w:noWrap/>
            <w:vAlign w:val="bottom"/>
            <w:hideMark/>
          </w:tcPr>
          <w:p w14:paraId="0B1230CB"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a6o</w:t>
            </w:r>
          </w:p>
        </w:tc>
        <w:tc>
          <w:tcPr>
            <w:tcW w:w="576" w:type="dxa"/>
            <w:noWrap/>
            <w:vAlign w:val="bottom"/>
            <w:hideMark/>
          </w:tcPr>
          <w:p w14:paraId="53E68E8C"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b4o</w:t>
            </w:r>
          </w:p>
        </w:tc>
        <w:tc>
          <w:tcPr>
            <w:tcW w:w="576" w:type="dxa"/>
            <w:noWrap/>
            <w:vAlign w:val="bottom"/>
            <w:hideMark/>
          </w:tcPr>
          <w:p w14:paraId="4EF7708B"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c2r</w:t>
            </w:r>
          </w:p>
        </w:tc>
      </w:tr>
      <w:tr w:rsidR="00114F5C" w:rsidRPr="00F52C74" w14:paraId="46A755DC" w14:textId="77777777" w:rsidTr="00114F5C">
        <w:trPr>
          <w:trHeight w:val="288"/>
          <w:jc w:val="center"/>
        </w:trPr>
        <w:tc>
          <w:tcPr>
            <w:tcW w:w="576" w:type="dxa"/>
            <w:tcBorders>
              <w:top w:val="nil"/>
              <w:left w:val="nil"/>
              <w:bottom w:val="nil"/>
              <w:right w:val="single" w:sz="4" w:space="0" w:color="auto"/>
            </w:tcBorders>
            <w:noWrap/>
            <w:vAlign w:val="bottom"/>
            <w:hideMark/>
          </w:tcPr>
          <w:p w14:paraId="33DEBDE4"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12</w:t>
            </w:r>
          </w:p>
        </w:tc>
        <w:tc>
          <w:tcPr>
            <w:tcW w:w="576" w:type="dxa"/>
            <w:tcBorders>
              <w:top w:val="nil"/>
              <w:left w:val="single" w:sz="4" w:space="0" w:color="auto"/>
              <w:bottom w:val="nil"/>
              <w:right w:val="nil"/>
            </w:tcBorders>
            <w:noWrap/>
            <w:vAlign w:val="bottom"/>
            <w:hideMark/>
          </w:tcPr>
          <w:p w14:paraId="032798EB"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a1r</w:t>
            </w:r>
          </w:p>
        </w:tc>
        <w:tc>
          <w:tcPr>
            <w:tcW w:w="576" w:type="dxa"/>
            <w:noWrap/>
            <w:vAlign w:val="bottom"/>
            <w:hideMark/>
          </w:tcPr>
          <w:p w14:paraId="21220E9E"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b4o</w:t>
            </w:r>
          </w:p>
        </w:tc>
        <w:tc>
          <w:tcPr>
            <w:tcW w:w="576" w:type="dxa"/>
            <w:noWrap/>
            <w:vAlign w:val="bottom"/>
            <w:hideMark/>
          </w:tcPr>
          <w:p w14:paraId="3297936D"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c6o</w:t>
            </w:r>
          </w:p>
        </w:tc>
        <w:tc>
          <w:tcPr>
            <w:tcW w:w="576" w:type="dxa"/>
            <w:tcBorders>
              <w:top w:val="nil"/>
              <w:left w:val="single" w:sz="4" w:space="0" w:color="auto"/>
              <w:bottom w:val="nil"/>
              <w:right w:val="single" w:sz="4" w:space="0" w:color="auto"/>
            </w:tcBorders>
            <w:noWrap/>
            <w:vAlign w:val="bottom"/>
            <w:hideMark/>
          </w:tcPr>
          <w:p w14:paraId="7BFF86C6"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48</w:t>
            </w:r>
          </w:p>
        </w:tc>
        <w:tc>
          <w:tcPr>
            <w:tcW w:w="576" w:type="dxa"/>
            <w:tcBorders>
              <w:top w:val="nil"/>
              <w:left w:val="single" w:sz="4" w:space="0" w:color="auto"/>
              <w:bottom w:val="nil"/>
              <w:right w:val="nil"/>
            </w:tcBorders>
            <w:noWrap/>
            <w:vAlign w:val="bottom"/>
            <w:hideMark/>
          </w:tcPr>
          <w:p w14:paraId="14E25364"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a3o</w:t>
            </w:r>
          </w:p>
        </w:tc>
        <w:tc>
          <w:tcPr>
            <w:tcW w:w="576" w:type="dxa"/>
            <w:noWrap/>
            <w:vAlign w:val="bottom"/>
            <w:hideMark/>
          </w:tcPr>
          <w:p w14:paraId="49A5E7BD"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b5o</w:t>
            </w:r>
          </w:p>
        </w:tc>
        <w:tc>
          <w:tcPr>
            <w:tcW w:w="576" w:type="dxa"/>
            <w:noWrap/>
            <w:vAlign w:val="bottom"/>
            <w:hideMark/>
          </w:tcPr>
          <w:p w14:paraId="7CB81147"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c6o</w:t>
            </w:r>
          </w:p>
        </w:tc>
        <w:tc>
          <w:tcPr>
            <w:tcW w:w="576" w:type="dxa"/>
            <w:tcBorders>
              <w:top w:val="nil"/>
              <w:left w:val="single" w:sz="4" w:space="0" w:color="auto"/>
              <w:bottom w:val="nil"/>
              <w:right w:val="single" w:sz="4" w:space="0" w:color="auto"/>
            </w:tcBorders>
            <w:noWrap/>
            <w:vAlign w:val="bottom"/>
            <w:hideMark/>
          </w:tcPr>
          <w:p w14:paraId="3C7BC5E8"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84</w:t>
            </w:r>
          </w:p>
        </w:tc>
        <w:tc>
          <w:tcPr>
            <w:tcW w:w="576" w:type="dxa"/>
            <w:tcBorders>
              <w:top w:val="nil"/>
              <w:left w:val="single" w:sz="4" w:space="0" w:color="auto"/>
              <w:bottom w:val="nil"/>
              <w:right w:val="nil"/>
            </w:tcBorders>
            <w:noWrap/>
            <w:vAlign w:val="bottom"/>
            <w:hideMark/>
          </w:tcPr>
          <w:p w14:paraId="73642B85"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a4r</w:t>
            </w:r>
          </w:p>
        </w:tc>
        <w:tc>
          <w:tcPr>
            <w:tcW w:w="576" w:type="dxa"/>
            <w:noWrap/>
            <w:vAlign w:val="bottom"/>
            <w:hideMark/>
          </w:tcPr>
          <w:p w14:paraId="64E69024"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b5r</w:t>
            </w:r>
          </w:p>
        </w:tc>
        <w:tc>
          <w:tcPr>
            <w:tcW w:w="576" w:type="dxa"/>
            <w:noWrap/>
            <w:vAlign w:val="bottom"/>
            <w:hideMark/>
          </w:tcPr>
          <w:p w14:paraId="7C34949C"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c2o</w:t>
            </w:r>
          </w:p>
        </w:tc>
        <w:tc>
          <w:tcPr>
            <w:tcW w:w="576" w:type="dxa"/>
            <w:tcBorders>
              <w:top w:val="nil"/>
              <w:left w:val="single" w:sz="4" w:space="0" w:color="auto"/>
              <w:bottom w:val="nil"/>
              <w:right w:val="single" w:sz="4" w:space="0" w:color="auto"/>
            </w:tcBorders>
            <w:noWrap/>
            <w:vAlign w:val="bottom"/>
            <w:hideMark/>
          </w:tcPr>
          <w:p w14:paraId="08361538"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120</w:t>
            </w:r>
          </w:p>
        </w:tc>
        <w:tc>
          <w:tcPr>
            <w:tcW w:w="576" w:type="dxa"/>
            <w:tcBorders>
              <w:top w:val="nil"/>
              <w:left w:val="single" w:sz="4" w:space="0" w:color="auto"/>
              <w:bottom w:val="nil"/>
              <w:right w:val="nil"/>
            </w:tcBorders>
            <w:noWrap/>
            <w:vAlign w:val="bottom"/>
            <w:hideMark/>
          </w:tcPr>
          <w:p w14:paraId="1DD8B23A"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a6o</w:t>
            </w:r>
          </w:p>
        </w:tc>
        <w:tc>
          <w:tcPr>
            <w:tcW w:w="576" w:type="dxa"/>
            <w:noWrap/>
            <w:vAlign w:val="bottom"/>
            <w:hideMark/>
          </w:tcPr>
          <w:p w14:paraId="1D3A2D58"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b4o</w:t>
            </w:r>
          </w:p>
        </w:tc>
        <w:tc>
          <w:tcPr>
            <w:tcW w:w="576" w:type="dxa"/>
            <w:noWrap/>
            <w:vAlign w:val="bottom"/>
            <w:hideMark/>
          </w:tcPr>
          <w:p w14:paraId="5BEA4D60"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c2o</w:t>
            </w:r>
          </w:p>
        </w:tc>
      </w:tr>
      <w:tr w:rsidR="00114F5C" w:rsidRPr="00F52C74" w14:paraId="01713764" w14:textId="77777777" w:rsidTr="00114F5C">
        <w:trPr>
          <w:trHeight w:val="288"/>
          <w:jc w:val="center"/>
        </w:trPr>
        <w:tc>
          <w:tcPr>
            <w:tcW w:w="576" w:type="dxa"/>
            <w:tcBorders>
              <w:top w:val="nil"/>
              <w:left w:val="nil"/>
              <w:bottom w:val="nil"/>
              <w:right w:val="single" w:sz="4" w:space="0" w:color="auto"/>
            </w:tcBorders>
            <w:noWrap/>
            <w:vAlign w:val="bottom"/>
            <w:hideMark/>
          </w:tcPr>
          <w:p w14:paraId="1C95A7AD"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13</w:t>
            </w:r>
          </w:p>
        </w:tc>
        <w:tc>
          <w:tcPr>
            <w:tcW w:w="576" w:type="dxa"/>
            <w:tcBorders>
              <w:top w:val="nil"/>
              <w:left w:val="single" w:sz="4" w:space="0" w:color="auto"/>
              <w:bottom w:val="nil"/>
              <w:right w:val="nil"/>
            </w:tcBorders>
            <w:noWrap/>
            <w:vAlign w:val="bottom"/>
            <w:hideMark/>
          </w:tcPr>
          <w:p w14:paraId="344E47A7"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a1o</w:t>
            </w:r>
          </w:p>
        </w:tc>
        <w:tc>
          <w:tcPr>
            <w:tcW w:w="576" w:type="dxa"/>
            <w:noWrap/>
            <w:vAlign w:val="bottom"/>
            <w:hideMark/>
          </w:tcPr>
          <w:p w14:paraId="3A1FA729"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b4r</w:t>
            </w:r>
          </w:p>
        </w:tc>
        <w:tc>
          <w:tcPr>
            <w:tcW w:w="576" w:type="dxa"/>
            <w:noWrap/>
            <w:vAlign w:val="bottom"/>
            <w:hideMark/>
          </w:tcPr>
          <w:p w14:paraId="6B5CB366"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c6r</w:t>
            </w:r>
          </w:p>
        </w:tc>
        <w:tc>
          <w:tcPr>
            <w:tcW w:w="576" w:type="dxa"/>
            <w:tcBorders>
              <w:top w:val="nil"/>
              <w:left w:val="single" w:sz="4" w:space="0" w:color="auto"/>
              <w:bottom w:val="nil"/>
              <w:right w:val="single" w:sz="4" w:space="0" w:color="auto"/>
            </w:tcBorders>
            <w:noWrap/>
            <w:vAlign w:val="bottom"/>
            <w:hideMark/>
          </w:tcPr>
          <w:p w14:paraId="5E5B3249"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49</w:t>
            </w:r>
          </w:p>
        </w:tc>
        <w:tc>
          <w:tcPr>
            <w:tcW w:w="576" w:type="dxa"/>
            <w:tcBorders>
              <w:top w:val="nil"/>
              <w:left w:val="single" w:sz="4" w:space="0" w:color="auto"/>
              <w:bottom w:val="nil"/>
              <w:right w:val="nil"/>
            </w:tcBorders>
            <w:noWrap/>
            <w:vAlign w:val="bottom"/>
            <w:hideMark/>
          </w:tcPr>
          <w:p w14:paraId="6BA4F974"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a4r</w:t>
            </w:r>
          </w:p>
        </w:tc>
        <w:tc>
          <w:tcPr>
            <w:tcW w:w="576" w:type="dxa"/>
            <w:noWrap/>
            <w:vAlign w:val="bottom"/>
            <w:hideMark/>
          </w:tcPr>
          <w:p w14:paraId="3302B64D"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b1r</w:t>
            </w:r>
          </w:p>
        </w:tc>
        <w:tc>
          <w:tcPr>
            <w:tcW w:w="576" w:type="dxa"/>
            <w:noWrap/>
            <w:vAlign w:val="bottom"/>
            <w:hideMark/>
          </w:tcPr>
          <w:p w14:paraId="0A1875D4"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c5r</w:t>
            </w:r>
          </w:p>
        </w:tc>
        <w:tc>
          <w:tcPr>
            <w:tcW w:w="576" w:type="dxa"/>
            <w:tcBorders>
              <w:top w:val="nil"/>
              <w:left w:val="single" w:sz="4" w:space="0" w:color="auto"/>
              <w:bottom w:val="nil"/>
              <w:right w:val="single" w:sz="4" w:space="0" w:color="auto"/>
            </w:tcBorders>
            <w:noWrap/>
            <w:vAlign w:val="bottom"/>
            <w:hideMark/>
          </w:tcPr>
          <w:p w14:paraId="676CEEED"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85</w:t>
            </w:r>
          </w:p>
        </w:tc>
        <w:tc>
          <w:tcPr>
            <w:tcW w:w="576" w:type="dxa"/>
            <w:tcBorders>
              <w:top w:val="nil"/>
              <w:left w:val="single" w:sz="4" w:space="0" w:color="auto"/>
              <w:bottom w:val="nil"/>
              <w:right w:val="nil"/>
            </w:tcBorders>
            <w:noWrap/>
            <w:vAlign w:val="bottom"/>
            <w:hideMark/>
          </w:tcPr>
          <w:p w14:paraId="5916DAAE"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a4o</w:t>
            </w:r>
          </w:p>
        </w:tc>
        <w:tc>
          <w:tcPr>
            <w:tcW w:w="576" w:type="dxa"/>
            <w:noWrap/>
            <w:vAlign w:val="bottom"/>
            <w:hideMark/>
          </w:tcPr>
          <w:p w14:paraId="5CD02438"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b5o</w:t>
            </w:r>
          </w:p>
        </w:tc>
        <w:tc>
          <w:tcPr>
            <w:tcW w:w="576" w:type="dxa"/>
            <w:noWrap/>
            <w:vAlign w:val="bottom"/>
            <w:hideMark/>
          </w:tcPr>
          <w:p w14:paraId="380A5E79"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c2r</w:t>
            </w:r>
          </w:p>
        </w:tc>
        <w:tc>
          <w:tcPr>
            <w:tcW w:w="576" w:type="dxa"/>
            <w:tcBorders>
              <w:top w:val="nil"/>
              <w:left w:val="single" w:sz="4" w:space="0" w:color="auto"/>
              <w:bottom w:val="nil"/>
              <w:right w:val="single" w:sz="4" w:space="0" w:color="auto"/>
            </w:tcBorders>
            <w:noWrap/>
            <w:vAlign w:val="bottom"/>
            <w:hideMark/>
          </w:tcPr>
          <w:p w14:paraId="00D7118A"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121</w:t>
            </w:r>
          </w:p>
        </w:tc>
        <w:tc>
          <w:tcPr>
            <w:tcW w:w="576" w:type="dxa"/>
            <w:tcBorders>
              <w:top w:val="nil"/>
              <w:left w:val="single" w:sz="4" w:space="0" w:color="auto"/>
              <w:bottom w:val="nil"/>
              <w:right w:val="nil"/>
            </w:tcBorders>
            <w:noWrap/>
            <w:vAlign w:val="bottom"/>
            <w:hideMark/>
          </w:tcPr>
          <w:p w14:paraId="55C89CD8"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a6r</w:t>
            </w:r>
          </w:p>
        </w:tc>
        <w:tc>
          <w:tcPr>
            <w:tcW w:w="576" w:type="dxa"/>
            <w:noWrap/>
            <w:vAlign w:val="bottom"/>
            <w:hideMark/>
          </w:tcPr>
          <w:p w14:paraId="0C35EFC7"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b4r</w:t>
            </w:r>
          </w:p>
        </w:tc>
        <w:tc>
          <w:tcPr>
            <w:tcW w:w="576" w:type="dxa"/>
            <w:noWrap/>
            <w:vAlign w:val="bottom"/>
            <w:hideMark/>
          </w:tcPr>
          <w:p w14:paraId="0C3C540D"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c3r</w:t>
            </w:r>
          </w:p>
        </w:tc>
      </w:tr>
      <w:tr w:rsidR="00114F5C" w:rsidRPr="00F52C74" w14:paraId="3B07221B" w14:textId="77777777" w:rsidTr="00114F5C">
        <w:trPr>
          <w:trHeight w:val="288"/>
          <w:jc w:val="center"/>
        </w:trPr>
        <w:tc>
          <w:tcPr>
            <w:tcW w:w="576" w:type="dxa"/>
            <w:tcBorders>
              <w:top w:val="nil"/>
              <w:left w:val="nil"/>
              <w:bottom w:val="nil"/>
              <w:right w:val="single" w:sz="4" w:space="0" w:color="auto"/>
            </w:tcBorders>
            <w:noWrap/>
            <w:vAlign w:val="bottom"/>
            <w:hideMark/>
          </w:tcPr>
          <w:p w14:paraId="6F66A16F"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14</w:t>
            </w:r>
          </w:p>
        </w:tc>
        <w:tc>
          <w:tcPr>
            <w:tcW w:w="576" w:type="dxa"/>
            <w:tcBorders>
              <w:top w:val="nil"/>
              <w:left w:val="single" w:sz="4" w:space="0" w:color="auto"/>
              <w:bottom w:val="nil"/>
              <w:right w:val="nil"/>
            </w:tcBorders>
            <w:noWrap/>
            <w:vAlign w:val="bottom"/>
            <w:hideMark/>
          </w:tcPr>
          <w:p w14:paraId="4F4C22AD"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a1o</w:t>
            </w:r>
          </w:p>
        </w:tc>
        <w:tc>
          <w:tcPr>
            <w:tcW w:w="576" w:type="dxa"/>
            <w:noWrap/>
            <w:vAlign w:val="bottom"/>
            <w:hideMark/>
          </w:tcPr>
          <w:p w14:paraId="36DB15E6"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b4r</w:t>
            </w:r>
          </w:p>
        </w:tc>
        <w:tc>
          <w:tcPr>
            <w:tcW w:w="576" w:type="dxa"/>
            <w:noWrap/>
            <w:vAlign w:val="bottom"/>
            <w:hideMark/>
          </w:tcPr>
          <w:p w14:paraId="0DE3E43C"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c6o</w:t>
            </w:r>
          </w:p>
        </w:tc>
        <w:tc>
          <w:tcPr>
            <w:tcW w:w="576" w:type="dxa"/>
            <w:tcBorders>
              <w:top w:val="nil"/>
              <w:left w:val="single" w:sz="4" w:space="0" w:color="auto"/>
              <w:bottom w:val="nil"/>
              <w:right w:val="single" w:sz="4" w:space="0" w:color="auto"/>
            </w:tcBorders>
            <w:noWrap/>
            <w:vAlign w:val="bottom"/>
            <w:hideMark/>
          </w:tcPr>
          <w:p w14:paraId="7AB796CD"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50</w:t>
            </w:r>
          </w:p>
        </w:tc>
        <w:tc>
          <w:tcPr>
            <w:tcW w:w="576" w:type="dxa"/>
            <w:tcBorders>
              <w:top w:val="nil"/>
              <w:left w:val="single" w:sz="4" w:space="0" w:color="auto"/>
              <w:bottom w:val="nil"/>
              <w:right w:val="nil"/>
            </w:tcBorders>
            <w:noWrap/>
            <w:vAlign w:val="bottom"/>
            <w:hideMark/>
          </w:tcPr>
          <w:p w14:paraId="702141D6"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a4r</w:t>
            </w:r>
          </w:p>
        </w:tc>
        <w:tc>
          <w:tcPr>
            <w:tcW w:w="576" w:type="dxa"/>
            <w:noWrap/>
            <w:vAlign w:val="bottom"/>
            <w:hideMark/>
          </w:tcPr>
          <w:p w14:paraId="46E7A940"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b1r</w:t>
            </w:r>
          </w:p>
        </w:tc>
        <w:tc>
          <w:tcPr>
            <w:tcW w:w="576" w:type="dxa"/>
            <w:noWrap/>
            <w:vAlign w:val="bottom"/>
            <w:hideMark/>
          </w:tcPr>
          <w:p w14:paraId="4054D57D"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c5o</w:t>
            </w:r>
          </w:p>
        </w:tc>
        <w:tc>
          <w:tcPr>
            <w:tcW w:w="576" w:type="dxa"/>
            <w:tcBorders>
              <w:top w:val="nil"/>
              <w:left w:val="single" w:sz="4" w:space="0" w:color="auto"/>
              <w:bottom w:val="nil"/>
              <w:right w:val="single" w:sz="4" w:space="0" w:color="auto"/>
            </w:tcBorders>
            <w:noWrap/>
            <w:vAlign w:val="bottom"/>
            <w:hideMark/>
          </w:tcPr>
          <w:p w14:paraId="118F0311"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86</w:t>
            </w:r>
          </w:p>
        </w:tc>
        <w:tc>
          <w:tcPr>
            <w:tcW w:w="576" w:type="dxa"/>
            <w:tcBorders>
              <w:top w:val="nil"/>
              <w:left w:val="single" w:sz="4" w:space="0" w:color="auto"/>
              <w:bottom w:val="nil"/>
              <w:right w:val="nil"/>
            </w:tcBorders>
            <w:noWrap/>
            <w:vAlign w:val="bottom"/>
            <w:hideMark/>
          </w:tcPr>
          <w:p w14:paraId="367550CF"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a4o</w:t>
            </w:r>
          </w:p>
        </w:tc>
        <w:tc>
          <w:tcPr>
            <w:tcW w:w="576" w:type="dxa"/>
            <w:noWrap/>
            <w:vAlign w:val="bottom"/>
            <w:hideMark/>
          </w:tcPr>
          <w:p w14:paraId="4DA9E06D"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b5o</w:t>
            </w:r>
          </w:p>
        </w:tc>
        <w:tc>
          <w:tcPr>
            <w:tcW w:w="576" w:type="dxa"/>
            <w:noWrap/>
            <w:vAlign w:val="bottom"/>
            <w:hideMark/>
          </w:tcPr>
          <w:p w14:paraId="09139D87"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c2o</w:t>
            </w:r>
          </w:p>
        </w:tc>
        <w:tc>
          <w:tcPr>
            <w:tcW w:w="576" w:type="dxa"/>
            <w:tcBorders>
              <w:top w:val="nil"/>
              <w:left w:val="single" w:sz="4" w:space="0" w:color="auto"/>
              <w:bottom w:val="nil"/>
              <w:right w:val="single" w:sz="4" w:space="0" w:color="auto"/>
            </w:tcBorders>
            <w:noWrap/>
            <w:vAlign w:val="bottom"/>
            <w:hideMark/>
          </w:tcPr>
          <w:p w14:paraId="508EF50C"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122</w:t>
            </w:r>
          </w:p>
        </w:tc>
        <w:tc>
          <w:tcPr>
            <w:tcW w:w="576" w:type="dxa"/>
            <w:tcBorders>
              <w:top w:val="nil"/>
              <w:left w:val="single" w:sz="4" w:space="0" w:color="auto"/>
              <w:bottom w:val="nil"/>
              <w:right w:val="nil"/>
            </w:tcBorders>
            <w:noWrap/>
            <w:vAlign w:val="bottom"/>
            <w:hideMark/>
          </w:tcPr>
          <w:p w14:paraId="175B9F42"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a6r</w:t>
            </w:r>
          </w:p>
        </w:tc>
        <w:tc>
          <w:tcPr>
            <w:tcW w:w="576" w:type="dxa"/>
            <w:noWrap/>
            <w:vAlign w:val="bottom"/>
            <w:hideMark/>
          </w:tcPr>
          <w:p w14:paraId="30F96EE9"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b4r</w:t>
            </w:r>
          </w:p>
        </w:tc>
        <w:tc>
          <w:tcPr>
            <w:tcW w:w="576" w:type="dxa"/>
            <w:noWrap/>
            <w:vAlign w:val="bottom"/>
            <w:hideMark/>
          </w:tcPr>
          <w:p w14:paraId="6C20A281"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c3o</w:t>
            </w:r>
          </w:p>
        </w:tc>
      </w:tr>
      <w:tr w:rsidR="00114F5C" w:rsidRPr="00F52C74" w14:paraId="5B78BD4B" w14:textId="77777777" w:rsidTr="00114F5C">
        <w:trPr>
          <w:trHeight w:val="288"/>
          <w:jc w:val="center"/>
        </w:trPr>
        <w:tc>
          <w:tcPr>
            <w:tcW w:w="576" w:type="dxa"/>
            <w:tcBorders>
              <w:top w:val="nil"/>
              <w:left w:val="nil"/>
              <w:bottom w:val="nil"/>
              <w:right w:val="single" w:sz="4" w:space="0" w:color="auto"/>
            </w:tcBorders>
            <w:noWrap/>
            <w:vAlign w:val="bottom"/>
            <w:hideMark/>
          </w:tcPr>
          <w:p w14:paraId="1BB42760"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15</w:t>
            </w:r>
          </w:p>
        </w:tc>
        <w:tc>
          <w:tcPr>
            <w:tcW w:w="576" w:type="dxa"/>
            <w:tcBorders>
              <w:top w:val="nil"/>
              <w:left w:val="single" w:sz="4" w:space="0" w:color="auto"/>
              <w:bottom w:val="nil"/>
              <w:right w:val="nil"/>
            </w:tcBorders>
            <w:noWrap/>
            <w:vAlign w:val="bottom"/>
            <w:hideMark/>
          </w:tcPr>
          <w:p w14:paraId="69573EE0"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a1o</w:t>
            </w:r>
          </w:p>
        </w:tc>
        <w:tc>
          <w:tcPr>
            <w:tcW w:w="576" w:type="dxa"/>
            <w:noWrap/>
            <w:vAlign w:val="bottom"/>
            <w:hideMark/>
          </w:tcPr>
          <w:p w14:paraId="53140FA2"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b4o</w:t>
            </w:r>
          </w:p>
        </w:tc>
        <w:tc>
          <w:tcPr>
            <w:tcW w:w="576" w:type="dxa"/>
            <w:noWrap/>
            <w:vAlign w:val="bottom"/>
            <w:hideMark/>
          </w:tcPr>
          <w:p w14:paraId="43A8A825"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c6r</w:t>
            </w:r>
          </w:p>
        </w:tc>
        <w:tc>
          <w:tcPr>
            <w:tcW w:w="576" w:type="dxa"/>
            <w:tcBorders>
              <w:top w:val="nil"/>
              <w:left w:val="single" w:sz="4" w:space="0" w:color="auto"/>
              <w:bottom w:val="nil"/>
              <w:right w:val="single" w:sz="4" w:space="0" w:color="auto"/>
            </w:tcBorders>
            <w:noWrap/>
            <w:vAlign w:val="bottom"/>
            <w:hideMark/>
          </w:tcPr>
          <w:p w14:paraId="38477BAB"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51</w:t>
            </w:r>
          </w:p>
        </w:tc>
        <w:tc>
          <w:tcPr>
            <w:tcW w:w="576" w:type="dxa"/>
            <w:tcBorders>
              <w:top w:val="nil"/>
              <w:left w:val="single" w:sz="4" w:space="0" w:color="auto"/>
              <w:bottom w:val="nil"/>
              <w:right w:val="nil"/>
            </w:tcBorders>
            <w:noWrap/>
            <w:vAlign w:val="bottom"/>
            <w:hideMark/>
          </w:tcPr>
          <w:p w14:paraId="29601C00"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a4r</w:t>
            </w:r>
          </w:p>
        </w:tc>
        <w:tc>
          <w:tcPr>
            <w:tcW w:w="576" w:type="dxa"/>
            <w:noWrap/>
            <w:vAlign w:val="bottom"/>
            <w:hideMark/>
          </w:tcPr>
          <w:p w14:paraId="671EED69"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b1o</w:t>
            </w:r>
          </w:p>
        </w:tc>
        <w:tc>
          <w:tcPr>
            <w:tcW w:w="576" w:type="dxa"/>
            <w:noWrap/>
            <w:vAlign w:val="bottom"/>
            <w:hideMark/>
          </w:tcPr>
          <w:p w14:paraId="2886C4F0"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c5r</w:t>
            </w:r>
          </w:p>
        </w:tc>
        <w:tc>
          <w:tcPr>
            <w:tcW w:w="576" w:type="dxa"/>
            <w:tcBorders>
              <w:top w:val="nil"/>
              <w:left w:val="single" w:sz="4" w:space="0" w:color="auto"/>
              <w:bottom w:val="nil"/>
              <w:right w:val="single" w:sz="4" w:space="0" w:color="auto"/>
            </w:tcBorders>
            <w:noWrap/>
            <w:vAlign w:val="bottom"/>
            <w:hideMark/>
          </w:tcPr>
          <w:p w14:paraId="553E0553"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87</w:t>
            </w:r>
          </w:p>
        </w:tc>
        <w:tc>
          <w:tcPr>
            <w:tcW w:w="576" w:type="dxa"/>
            <w:tcBorders>
              <w:top w:val="nil"/>
              <w:left w:val="single" w:sz="4" w:space="0" w:color="auto"/>
              <w:bottom w:val="nil"/>
              <w:right w:val="nil"/>
            </w:tcBorders>
            <w:noWrap/>
            <w:vAlign w:val="bottom"/>
            <w:hideMark/>
          </w:tcPr>
          <w:p w14:paraId="475F2EB3"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a4o</w:t>
            </w:r>
          </w:p>
        </w:tc>
        <w:tc>
          <w:tcPr>
            <w:tcW w:w="576" w:type="dxa"/>
            <w:noWrap/>
            <w:vAlign w:val="bottom"/>
            <w:hideMark/>
          </w:tcPr>
          <w:p w14:paraId="298F51EF"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b5o</w:t>
            </w:r>
          </w:p>
        </w:tc>
        <w:tc>
          <w:tcPr>
            <w:tcW w:w="576" w:type="dxa"/>
            <w:noWrap/>
            <w:vAlign w:val="bottom"/>
            <w:hideMark/>
          </w:tcPr>
          <w:p w14:paraId="7A470D8B"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c2r</w:t>
            </w:r>
          </w:p>
        </w:tc>
        <w:tc>
          <w:tcPr>
            <w:tcW w:w="576" w:type="dxa"/>
            <w:tcBorders>
              <w:top w:val="nil"/>
              <w:left w:val="single" w:sz="4" w:space="0" w:color="auto"/>
              <w:bottom w:val="nil"/>
              <w:right w:val="single" w:sz="4" w:space="0" w:color="auto"/>
            </w:tcBorders>
            <w:noWrap/>
            <w:vAlign w:val="bottom"/>
            <w:hideMark/>
          </w:tcPr>
          <w:p w14:paraId="12DF97E4"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123</w:t>
            </w:r>
          </w:p>
        </w:tc>
        <w:tc>
          <w:tcPr>
            <w:tcW w:w="576" w:type="dxa"/>
            <w:tcBorders>
              <w:top w:val="nil"/>
              <w:left w:val="single" w:sz="4" w:space="0" w:color="auto"/>
              <w:bottom w:val="nil"/>
              <w:right w:val="nil"/>
            </w:tcBorders>
            <w:noWrap/>
            <w:vAlign w:val="bottom"/>
            <w:hideMark/>
          </w:tcPr>
          <w:p w14:paraId="26D2CC30"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a6r</w:t>
            </w:r>
          </w:p>
        </w:tc>
        <w:tc>
          <w:tcPr>
            <w:tcW w:w="576" w:type="dxa"/>
            <w:noWrap/>
            <w:vAlign w:val="bottom"/>
            <w:hideMark/>
          </w:tcPr>
          <w:p w14:paraId="7FF0166A"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b4o</w:t>
            </w:r>
          </w:p>
        </w:tc>
        <w:tc>
          <w:tcPr>
            <w:tcW w:w="576" w:type="dxa"/>
            <w:noWrap/>
            <w:vAlign w:val="bottom"/>
            <w:hideMark/>
          </w:tcPr>
          <w:p w14:paraId="3898DD90"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c3r</w:t>
            </w:r>
          </w:p>
        </w:tc>
      </w:tr>
      <w:tr w:rsidR="00114F5C" w:rsidRPr="00F52C74" w14:paraId="2E948797" w14:textId="77777777" w:rsidTr="00114F5C">
        <w:trPr>
          <w:trHeight w:val="288"/>
          <w:jc w:val="center"/>
        </w:trPr>
        <w:tc>
          <w:tcPr>
            <w:tcW w:w="576" w:type="dxa"/>
            <w:tcBorders>
              <w:top w:val="nil"/>
              <w:left w:val="nil"/>
              <w:bottom w:val="nil"/>
              <w:right w:val="single" w:sz="4" w:space="0" w:color="auto"/>
            </w:tcBorders>
            <w:noWrap/>
            <w:vAlign w:val="bottom"/>
            <w:hideMark/>
          </w:tcPr>
          <w:p w14:paraId="4202DA3C"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16</w:t>
            </w:r>
          </w:p>
        </w:tc>
        <w:tc>
          <w:tcPr>
            <w:tcW w:w="576" w:type="dxa"/>
            <w:tcBorders>
              <w:top w:val="nil"/>
              <w:left w:val="single" w:sz="4" w:space="0" w:color="auto"/>
              <w:bottom w:val="nil"/>
              <w:right w:val="nil"/>
            </w:tcBorders>
            <w:noWrap/>
            <w:vAlign w:val="bottom"/>
            <w:hideMark/>
          </w:tcPr>
          <w:p w14:paraId="027B1089"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a1o</w:t>
            </w:r>
          </w:p>
        </w:tc>
        <w:tc>
          <w:tcPr>
            <w:tcW w:w="576" w:type="dxa"/>
            <w:noWrap/>
            <w:vAlign w:val="bottom"/>
            <w:hideMark/>
          </w:tcPr>
          <w:p w14:paraId="4635F7FD"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b4o</w:t>
            </w:r>
          </w:p>
        </w:tc>
        <w:tc>
          <w:tcPr>
            <w:tcW w:w="576" w:type="dxa"/>
            <w:noWrap/>
            <w:vAlign w:val="bottom"/>
            <w:hideMark/>
          </w:tcPr>
          <w:p w14:paraId="1F7782CD"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c6o</w:t>
            </w:r>
          </w:p>
        </w:tc>
        <w:tc>
          <w:tcPr>
            <w:tcW w:w="576" w:type="dxa"/>
            <w:tcBorders>
              <w:top w:val="nil"/>
              <w:left w:val="single" w:sz="4" w:space="0" w:color="auto"/>
              <w:bottom w:val="nil"/>
              <w:right w:val="single" w:sz="4" w:space="0" w:color="auto"/>
            </w:tcBorders>
            <w:noWrap/>
            <w:vAlign w:val="bottom"/>
            <w:hideMark/>
          </w:tcPr>
          <w:p w14:paraId="46E1AD71"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52</w:t>
            </w:r>
          </w:p>
        </w:tc>
        <w:tc>
          <w:tcPr>
            <w:tcW w:w="576" w:type="dxa"/>
            <w:tcBorders>
              <w:top w:val="nil"/>
              <w:left w:val="single" w:sz="4" w:space="0" w:color="auto"/>
              <w:bottom w:val="nil"/>
              <w:right w:val="nil"/>
            </w:tcBorders>
            <w:noWrap/>
            <w:vAlign w:val="bottom"/>
            <w:hideMark/>
          </w:tcPr>
          <w:p w14:paraId="5AC7A004"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a4r</w:t>
            </w:r>
          </w:p>
        </w:tc>
        <w:tc>
          <w:tcPr>
            <w:tcW w:w="576" w:type="dxa"/>
            <w:noWrap/>
            <w:vAlign w:val="bottom"/>
            <w:hideMark/>
          </w:tcPr>
          <w:p w14:paraId="37529CBC"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b1o</w:t>
            </w:r>
          </w:p>
        </w:tc>
        <w:tc>
          <w:tcPr>
            <w:tcW w:w="576" w:type="dxa"/>
            <w:noWrap/>
            <w:vAlign w:val="bottom"/>
            <w:hideMark/>
          </w:tcPr>
          <w:p w14:paraId="7753A59F"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c5o</w:t>
            </w:r>
          </w:p>
        </w:tc>
        <w:tc>
          <w:tcPr>
            <w:tcW w:w="576" w:type="dxa"/>
            <w:tcBorders>
              <w:top w:val="nil"/>
              <w:left w:val="single" w:sz="4" w:space="0" w:color="auto"/>
              <w:bottom w:val="nil"/>
              <w:right w:val="single" w:sz="4" w:space="0" w:color="auto"/>
            </w:tcBorders>
            <w:noWrap/>
            <w:vAlign w:val="bottom"/>
            <w:hideMark/>
          </w:tcPr>
          <w:p w14:paraId="5F05AFFC"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88</w:t>
            </w:r>
          </w:p>
        </w:tc>
        <w:tc>
          <w:tcPr>
            <w:tcW w:w="576" w:type="dxa"/>
            <w:tcBorders>
              <w:top w:val="nil"/>
              <w:left w:val="single" w:sz="4" w:space="0" w:color="auto"/>
              <w:bottom w:val="nil"/>
              <w:right w:val="nil"/>
            </w:tcBorders>
            <w:noWrap/>
            <w:vAlign w:val="bottom"/>
            <w:hideMark/>
          </w:tcPr>
          <w:p w14:paraId="783D2DAF"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a4o</w:t>
            </w:r>
          </w:p>
        </w:tc>
        <w:tc>
          <w:tcPr>
            <w:tcW w:w="576" w:type="dxa"/>
            <w:noWrap/>
            <w:vAlign w:val="bottom"/>
            <w:hideMark/>
          </w:tcPr>
          <w:p w14:paraId="5E0E9C4A"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b5o</w:t>
            </w:r>
          </w:p>
        </w:tc>
        <w:tc>
          <w:tcPr>
            <w:tcW w:w="576" w:type="dxa"/>
            <w:noWrap/>
            <w:vAlign w:val="bottom"/>
            <w:hideMark/>
          </w:tcPr>
          <w:p w14:paraId="718EBDB0"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c2o</w:t>
            </w:r>
          </w:p>
        </w:tc>
        <w:tc>
          <w:tcPr>
            <w:tcW w:w="576" w:type="dxa"/>
            <w:tcBorders>
              <w:top w:val="nil"/>
              <w:left w:val="single" w:sz="4" w:space="0" w:color="auto"/>
              <w:bottom w:val="nil"/>
              <w:right w:val="single" w:sz="4" w:space="0" w:color="auto"/>
            </w:tcBorders>
            <w:noWrap/>
            <w:vAlign w:val="bottom"/>
            <w:hideMark/>
          </w:tcPr>
          <w:p w14:paraId="0C0FFDFB"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124</w:t>
            </w:r>
          </w:p>
        </w:tc>
        <w:tc>
          <w:tcPr>
            <w:tcW w:w="576" w:type="dxa"/>
            <w:tcBorders>
              <w:top w:val="nil"/>
              <w:left w:val="single" w:sz="4" w:space="0" w:color="auto"/>
              <w:bottom w:val="nil"/>
              <w:right w:val="nil"/>
            </w:tcBorders>
            <w:noWrap/>
            <w:vAlign w:val="bottom"/>
            <w:hideMark/>
          </w:tcPr>
          <w:p w14:paraId="5C8F2F2B"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a6r</w:t>
            </w:r>
          </w:p>
        </w:tc>
        <w:tc>
          <w:tcPr>
            <w:tcW w:w="576" w:type="dxa"/>
            <w:noWrap/>
            <w:vAlign w:val="bottom"/>
            <w:hideMark/>
          </w:tcPr>
          <w:p w14:paraId="7C116C2B"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b4o</w:t>
            </w:r>
          </w:p>
        </w:tc>
        <w:tc>
          <w:tcPr>
            <w:tcW w:w="576" w:type="dxa"/>
            <w:noWrap/>
            <w:vAlign w:val="bottom"/>
            <w:hideMark/>
          </w:tcPr>
          <w:p w14:paraId="436FAEDF"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c3o</w:t>
            </w:r>
          </w:p>
        </w:tc>
      </w:tr>
      <w:tr w:rsidR="00114F5C" w:rsidRPr="00F52C74" w14:paraId="20CB7674" w14:textId="77777777" w:rsidTr="00114F5C">
        <w:trPr>
          <w:trHeight w:val="288"/>
          <w:jc w:val="center"/>
        </w:trPr>
        <w:tc>
          <w:tcPr>
            <w:tcW w:w="576" w:type="dxa"/>
            <w:tcBorders>
              <w:top w:val="nil"/>
              <w:left w:val="nil"/>
              <w:bottom w:val="nil"/>
              <w:right w:val="single" w:sz="4" w:space="0" w:color="auto"/>
            </w:tcBorders>
            <w:noWrap/>
            <w:vAlign w:val="bottom"/>
            <w:hideMark/>
          </w:tcPr>
          <w:p w14:paraId="132278E3"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17</w:t>
            </w:r>
          </w:p>
        </w:tc>
        <w:tc>
          <w:tcPr>
            <w:tcW w:w="576" w:type="dxa"/>
            <w:tcBorders>
              <w:top w:val="nil"/>
              <w:left w:val="single" w:sz="4" w:space="0" w:color="auto"/>
              <w:bottom w:val="nil"/>
              <w:right w:val="nil"/>
            </w:tcBorders>
            <w:noWrap/>
            <w:vAlign w:val="bottom"/>
            <w:hideMark/>
          </w:tcPr>
          <w:p w14:paraId="2C844574"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a1r</w:t>
            </w:r>
          </w:p>
        </w:tc>
        <w:tc>
          <w:tcPr>
            <w:tcW w:w="576" w:type="dxa"/>
            <w:noWrap/>
            <w:vAlign w:val="bottom"/>
            <w:hideMark/>
          </w:tcPr>
          <w:p w14:paraId="69693453"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b5r</w:t>
            </w:r>
          </w:p>
        </w:tc>
        <w:tc>
          <w:tcPr>
            <w:tcW w:w="576" w:type="dxa"/>
            <w:noWrap/>
            <w:vAlign w:val="bottom"/>
            <w:hideMark/>
          </w:tcPr>
          <w:p w14:paraId="04095568"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c6r</w:t>
            </w:r>
          </w:p>
        </w:tc>
        <w:tc>
          <w:tcPr>
            <w:tcW w:w="576" w:type="dxa"/>
            <w:tcBorders>
              <w:top w:val="nil"/>
              <w:left w:val="single" w:sz="4" w:space="0" w:color="auto"/>
              <w:bottom w:val="nil"/>
              <w:right w:val="single" w:sz="4" w:space="0" w:color="auto"/>
            </w:tcBorders>
            <w:noWrap/>
            <w:vAlign w:val="bottom"/>
            <w:hideMark/>
          </w:tcPr>
          <w:p w14:paraId="751E36EB"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53</w:t>
            </w:r>
          </w:p>
        </w:tc>
        <w:tc>
          <w:tcPr>
            <w:tcW w:w="576" w:type="dxa"/>
            <w:tcBorders>
              <w:top w:val="nil"/>
              <w:left w:val="single" w:sz="4" w:space="0" w:color="auto"/>
              <w:bottom w:val="nil"/>
              <w:right w:val="nil"/>
            </w:tcBorders>
            <w:noWrap/>
            <w:vAlign w:val="bottom"/>
            <w:hideMark/>
          </w:tcPr>
          <w:p w14:paraId="232DC1CB"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a4o</w:t>
            </w:r>
          </w:p>
        </w:tc>
        <w:tc>
          <w:tcPr>
            <w:tcW w:w="576" w:type="dxa"/>
            <w:noWrap/>
            <w:vAlign w:val="bottom"/>
            <w:hideMark/>
          </w:tcPr>
          <w:p w14:paraId="2D705C4B"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b1r</w:t>
            </w:r>
          </w:p>
        </w:tc>
        <w:tc>
          <w:tcPr>
            <w:tcW w:w="576" w:type="dxa"/>
            <w:noWrap/>
            <w:vAlign w:val="bottom"/>
            <w:hideMark/>
          </w:tcPr>
          <w:p w14:paraId="4A917107"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c5r</w:t>
            </w:r>
          </w:p>
        </w:tc>
        <w:tc>
          <w:tcPr>
            <w:tcW w:w="576" w:type="dxa"/>
            <w:tcBorders>
              <w:top w:val="nil"/>
              <w:left w:val="single" w:sz="4" w:space="0" w:color="auto"/>
              <w:bottom w:val="nil"/>
              <w:right w:val="single" w:sz="4" w:space="0" w:color="auto"/>
            </w:tcBorders>
            <w:noWrap/>
            <w:vAlign w:val="bottom"/>
            <w:hideMark/>
          </w:tcPr>
          <w:p w14:paraId="48A9F3D5"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89</w:t>
            </w:r>
          </w:p>
        </w:tc>
        <w:tc>
          <w:tcPr>
            <w:tcW w:w="576" w:type="dxa"/>
            <w:tcBorders>
              <w:top w:val="nil"/>
              <w:left w:val="single" w:sz="4" w:space="0" w:color="auto"/>
              <w:bottom w:val="nil"/>
              <w:right w:val="nil"/>
            </w:tcBorders>
            <w:noWrap/>
            <w:vAlign w:val="bottom"/>
            <w:hideMark/>
          </w:tcPr>
          <w:p w14:paraId="3AFC0780"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a4r</w:t>
            </w:r>
          </w:p>
        </w:tc>
        <w:tc>
          <w:tcPr>
            <w:tcW w:w="576" w:type="dxa"/>
            <w:noWrap/>
            <w:vAlign w:val="bottom"/>
            <w:hideMark/>
          </w:tcPr>
          <w:p w14:paraId="71B87A29"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b5r</w:t>
            </w:r>
          </w:p>
        </w:tc>
        <w:tc>
          <w:tcPr>
            <w:tcW w:w="576" w:type="dxa"/>
            <w:noWrap/>
            <w:vAlign w:val="bottom"/>
            <w:hideMark/>
          </w:tcPr>
          <w:p w14:paraId="4D336DBB"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c3r</w:t>
            </w:r>
          </w:p>
        </w:tc>
        <w:tc>
          <w:tcPr>
            <w:tcW w:w="576" w:type="dxa"/>
            <w:tcBorders>
              <w:top w:val="nil"/>
              <w:left w:val="single" w:sz="4" w:space="0" w:color="auto"/>
              <w:bottom w:val="nil"/>
              <w:right w:val="single" w:sz="4" w:space="0" w:color="auto"/>
            </w:tcBorders>
            <w:noWrap/>
            <w:vAlign w:val="bottom"/>
            <w:hideMark/>
          </w:tcPr>
          <w:p w14:paraId="49057C12"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125</w:t>
            </w:r>
          </w:p>
        </w:tc>
        <w:tc>
          <w:tcPr>
            <w:tcW w:w="576" w:type="dxa"/>
            <w:tcBorders>
              <w:top w:val="nil"/>
              <w:left w:val="single" w:sz="4" w:space="0" w:color="auto"/>
              <w:bottom w:val="nil"/>
              <w:right w:val="nil"/>
            </w:tcBorders>
            <w:noWrap/>
            <w:vAlign w:val="bottom"/>
            <w:hideMark/>
          </w:tcPr>
          <w:p w14:paraId="72758FE9"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a6o</w:t>
            </w:r>
          </w:p>
        </w:tc>
        <w:tc>
          <w:tcPr>
            <w:tcW w:w="576" w:type="dxa"/>
            <w:noWrap/>
            <w:vAlign w:val="bottom"/>
            <w:hideMark/>
          </w:tcPr>
          <w:p w14:paraId="231EC187"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b4r</w:t>
            </w:r>
          </w:p>
        </w:tc>
        <w:tc>
          <w:tcPr>
            <w:tcW w:w="576" w:type="dxa"/>
            <w:noWrap/>
            <w:vAlign w:val="bottom"/>
            <w:hideMark/>
          </w:tcPr>
          <w:p w14:paraId="6DF31076"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c3r</w:t>
            </w:r>
          </w:p>
        </w:tc>
      </w:tr>
      <w:tr w:rsidR="00114F5C" w:rsidRPr="00F52C74" w14:paraId="702F26DF" w14:textId="77777777" w:rsidTr="00114F5C">
        <w:trPr>
          <w:trHeight w:val="288"/>
          <w:jc w:val="center"/>
        </w:trPr>
        <w:tc>
          <w:tcPr>
            <w:tcW w:w="576" w:type="dxa"/>
            <w:tcBorders>
              <w:top w:val="nil"/>
              <w:left w:val="nil"/>
              <w:bottom w:val="nil"/>
              <w:right w:val="single" w:sz="4" w:space="0" w:color="auto"/>
            </w:tcBorders>
            <w:noWrap/>
            <w:vAlign w:val="bottom"/>
            <w:hideMark/>
          </w:tcPr>
          <w:p w14:paraId="388C1616"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18</w:t>
            </w:r>
          </w:p>
        </w:tc>
        <w:tc>
          <w:tcPr>
            <w:tcW w:w="576" w:type="dxa"/>
            <w:tcBorders>
              <w:top w:val="nil"/>
              <w:left w:val="single" w:sz="4" w:space="0" w:color="auto"/>
              <w:bottom w:val="nil"/>
              <w:right w:val="nil"/>
            </w:tcBorders>
            <w:noWrap/>
            <w:vAlign w:val="bottom"/>
            <w:hideMark/>
          </w:tcPr>
          <w:p w14:paraId="71380A94"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a1r</w:t>
            </w:r>
          </w:p>
        </w:tc>
        <w:tc>
          <w:tcPr>
            <w:tcW w:w="576" w:type="dxa"/>
            <w:noWrap/>
            <w:vAlign w:val="bottom"/>
            <w:hideMark/>
          </w:tcPr>
          <w:p w14:paraId="0DFABFA3"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b5r</w:t>
            </w:r>
          </w:p>
        </w:tc>
        <w:tc>
          <w:tcPr>
            <w:tcW w:w="576" w:type="dxa"/>
            <w:noWrap/>
            <w:vAlign w:val="bottom"/>
            <w:hideMark/>
          </w:tcPr>
          <w:p w14:paraId="67968B08"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c6o</w:t>
            </w:r>
          </w:p>
        </w:tc>
        <w:tc>
          <w:tcPr>
            <w:tcW w:w="576" w:type="dxa"/>
            <w:tcBorders>
              <w:top w:val="nil"/>
              <w:left w:val="single" w:sz="4" w:space="0" w:color="auto"/>
              <w:bottom w:val="nil"/>
              <w:right w:val="single" w:sz="4" w:space="0" w:color="auto"/>
            </w:tcBorders>
            <w:noWrap/>
            <w:vAlign w:val="bottom"/>
            <w:hideMark/>
          </w:tcPr>
          <w:p w14:paraId="1560A24D"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54</w:t>
            </w:r>
          </w:p>
        </w:tc>
        <w:tc>
          <w:tcPr>
            <w:tcW w:w="576" w:type="dxa"/>
            <w:tcBorders>
              <w:top w:val="nil"/>
              <w:left w:val="single" w:sz="4" w:space="0" w:color="auto"/>
              <w:bottom w:val="nil"/>
              <w:right w:val="nil"/>
            </w:tcBorders>
            <w:noWrap/>
            <w:vAlign w:val="bottom"/>
            <w:hideMark/>
          </w:tcPr>
          <w:p w14:paraId="373F2922"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a4o</w:t>
            </w:r>
          </w:p>
        </w:tc>
        <w:tc>
          <w:tcPr>
            <w:tcW w:w="576" w:type="dxa"/>
            <w:noWrap/>
            <w:vAlign w:val="bottom"/>
            <w:hideMark/>
          </w:tcPr>
          <w:p w14:paraId="0D19C9EF"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b1r</w:t>
            </w:r>
          </w:p>
        </w:tc>
        <w:tc>
          <w:tcPr>
            <w:tcW w:w="576" w:type="dxa"/>
            <w:noWrap/>
            <w:vAlign w:val="bottom"/>
            <w:hideMark/>
          </w:tcPr>
          <w:p w14:paraId="31647B5D"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c5o</w:t>
            </w:r>
          </w:p>
        </w:tc>
        <w:tc>
          <w:tcPr>
            <w:tcW w:w="576" w:type="dxa"/>
            <w:tcBorders>
              <w:top w:val="nil"/>
              <w:left w:val="single" w:sz="4" w:space="0" w:color="auto"/>
              <w:bottom w:val="nil"/>
              <w:right w:val="single" w:sz="4" w:space="0" w:color="auto"/>
            </w:tcBorders>
            <w:noWrap/>
            <w:vAlign w:val="bottom"/>
            <w:hideMark/>
          </w:tcPr>
          <w:p w14:paraId="76DD78B2"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90</w:t>
            </w:r>
          </w:p>
        </w:tc>
        <w:tc>
          <w:tcPr>
            <w:tcW w:w="576" w:type="dxa"/>
            <w:tcBorders>
              <w:top w:val="nil"/>
              <w:left w:val="single" w:sz="4" w:space="0" w:color="auto"/>
              <w:bottom w:val="nil"/>
              <w:right w:val="nil"/>
            </w:tcBorders>
            <w:noWrap/>
            <w:vAlign w:val="bottom"/>
            <w:hideMark/>
          </w:tcPr>
          <w:p w14:paraId="296C43AB"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a4r</w:t>
            </w:r>
          </w:p>
        </w:tc>
        <w:tc>
          <w:tcPr>
            <w:tcW w:w="576" w:type="dxa"/>
            <w:noWrap/>
            <w:vAlign w:val="bottom"/>
            <w:hideMark/>
          </w:tcPr>
          <w:p w14:paraId="396CCC77"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b5r</w:t>
            </w:r>
          </w:p>
        </w:tc>
        <w:tc>
          <w:tcPr>
            <w:tcW w:w="576" w:type="dxa"/>
            <w:noWrap/>
            <w:vAlign w:val="bottom"/>
            <w:hideMark/>
          </w:tcPr>
          <w:p w14:paraId="1DECC6CD"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c3o</w:t>
            </w:r>
          </w:p>
        </w:tc>
        <w:tc>
          <w:tcPr>
            <w:tcW w:w="576" w:type="dxa"/>
            <w:tcBorders>
              <w:top w:val="nil"/>
              <w:left w:val="single" w:sz="4" w:space="0" w:color="auto"/>
              <w:bottom w:val="nil"/>
              <w:right w:val="single" w:sz="4" w:space="0" w:color="auto"/>
            </w:tcBorders>
            <w:noWrap/>
            <w:vAlign w:val="bottom"/>
            <w:hideMark/>
          </w:tcPr>
          <w:p w14:paraId="1F936A96"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126</w:t>
            </w:r>
          </w:p>
        </w:tc>
        <w:tc>
          <w:tcPr>
            <w:tcW w:w="576" w:type="dxa"/>
            <w:tcBorders>
              <w:top w:val="nil"/>
              <w:left w:val="single" w:sz="4" w:space="0" w:color="auto"/>
              <w:bottom w:val="nil"/>
              <w:right w:val="nil"/>
            </w:tcBorders>
            <w:noWrap/>
            <w:vAlign w:val="bottom"/>
            <w:hideMark/>
          </w:tcPr>
          <w:p w14:paraId="756CB43C"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a6o</w:t>
            </w:r>
          </w:p>
        </w:tc>
        <w:tc>
          <w:tcPr>
            <w:tcW w:w="576" w:type="dxa"/>
            <w:noWrap/>
            <w:vAlign w:val="bottom"/>
            <w:hideMark/>
          </w:tcPr>
          <w:p w14:paraId="664B6764"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b4r</w:t>
            </w:r>
          </w:p>
        </w:tc>
        <w:tc>
          <w:tcPr>
            <w:tcW w:w="576" w:type="dxa"/>
            <w:noWrap/>
            <w:vAlign w:val="bottom"/>
            <w:hideMark/>
          </w:tcPr>
          <w:p w14:paraId="75CA626F"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c3o</w:t>
            </w:r>
          </w:p>
        </w:tc>
      </w:tr>
      <w:tr w:rsidR="00114F5C" w:rsidRPr="00F52C74" w14:paraId="7C9C6838" w14:textId="77777777" w:rsidTr="00114F5C">
        <w:trPr>
          <w:trHeight w:val="288"/>
          <w:jc w:val="center"/>
        </w:trPr>
        <w:tc>
          <w:tcPr>
            <w:tcW w:w="576" w:type="dxa"/>
            <w:tcBorders>
              <w:top w:val="nil"/>
              <w:left w:val="nil"/>
              <w:bottom w:val="nil"/>
              <w:right w:val="single" w:sz="4" w:space="0" w:color="auto"/>
            </w:tcBorders>
            <w:noWrap/>
            <w:vAlign w:val="bottom"/>
            <w:hideMark/>
          </w:tcPr>
          <w:p w14:paraId="5BF31E3D"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19</w:t>
            </w:r>
          </w:p>
        </w:tc>
        <w:tc>
          <w:tcPr>
            <w:tcW w:w="576" w:type="dxa"/>
            <w:tcBorders>
              <w:top w:val="nil"/>
              <w:left w:val="single" w:sz="4" w:space="0" w:color="auto"/>
              <w:bottom w:val="nil"/>
              <w:right w:val="nil"/>
            </w:tcBorders>
            <w:noWrap/>
            <w:vAlign w:val="bottom"/>
            <w:hideMark/>
          </w:tcPr>
          <w:p w14:paraId="18DBF34A"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a1r</w:t>
            </w:r>
          </w:p>
        </w:tc>
        <w:tc>
          <w:tcPr>
            <w:tcW w:w="576" w:type="dxa"/>
            <w:noWrap/>
            <w:vAlign w:val="bottom"/>
            <w:hideMark/>
          </w:tcPr>
          <w:p w14:paraId="49110B4A"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b5r</w:t>
            </w:r>
          </w:p>
        </w:tc>
        <w:tc>
          <w:tcPr>
            <w:tcW w:w="576" w:type="dxa"/>
            <w:noWrap/>
            <w:vAlign w:val="bottom"/>
            <w:hideMark/>
          </w:tcPr>
          <w:p w14:paraId="2DEAF292"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c6r</w:t>
            </w:r>
          </w:p>
        </w:tc>
        <w:tc>
          <w:tcPr>
            <w:tcW w:w="576" w:type="dxa"/>
            <w:tcBorders>
              <w:top w:val="nil"/>
              <w:left w:val="single" w:sz="4" w:space="0" w:color="auto"/>
              <w:bottom w:val="nil"/>
              <w:right w:val="single" w:sz="4" w:space="0" w:color="auto"/>
            </w:tcBorders>
            <w:noWrap/>
            <w:vAlign w:val="bottom"/>
            <w:hideMark/>
          </w:tcPr>
          <w:p w14:paraId="296898F7"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55</w:t>
            </w:r>
          </w:p>
        </w:tc>
        <w:tc>
          <w:tcPr>
            <w:tcW w:w="576" w:type="dxa"/>
            <w:tcBorders>
              <w:top w:val="nil"/>
              <w:left w:val="single" w:sz="4" w:space="0" w:color="auto"/>
              <w:bottom w:val="nil"/>
              <w:right w:val="nil"/>
            </w:tcBorders>
            <w:noWrap/>
            <w:vAlign w:val="bottom"/>
            <w:hideMark/>
          </w:tcPr>
          <w:p w14:paraId="2CC111F9"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a4o</w:t>
            </w:r>
          </w:p>
        </w:tc>
        <w:tc>
          <w:tcPr>
            <w:tcW w:w="576" w:type="dxa"/>
            <w:noWrap/>
            <w:vAlign w:val="bottom"/>
            <w:hideMark/>
          </w:tcPr>
          <w:p w14:paraId="05DB59EC"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b1o</w:t>
            </w:r>
          </w:p>
        </w:tc>
        <w:tc>
          <w:tcPr>
            <w:tcW w:w="576" w:type="dxa"/>
            <w:noWrap/>
            <w:vAlign w:val="bottom"/>
            <w:hideMark/>
          </w:tcPr>
          <w:p w14:paraId="4B156BC1"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c5r</w:t>
            </w:r>
          </w:p>
        </w:tc>
        <w:tc>
          <w:tcPr>
            <w:tcW w:w="576" w:type="dxa"/>
            <w:tcBorders>
              <w:top w:val="nil"/>
              <w:left w:val="single" w:sz="4" w:space="0" w:color="auto"/>
              <w:bottom w:val="nil"/>
              <w:right w:val="single" w:sz="4" w:space="0" w:color="auto"/>
            </w:tcBorders>
            <w:noWrap/>
            <w:vAlign w:val="bottom"/>
            <w:hideMark/>
          </w:tcPr>
          <w:p w14:paraId="0FD3ADB9"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91</w:t>
            </w:r>
          </w:p>
        </w:tc>
        <w:tc>
          <w:tcPr>
            <w:tcW w:w="576" w:type="dxa"/>
            <w:tcBorders>
              <w:top w:val="nil"/>
              <w:left w:val="single" w:sz="4" w:space="0" w:color="auto"/>
              <w:bottom w:val="nil"/>
              <w:right w:val="nil"/>
            </w:tcBorders>
            <w:noWrap/>
            <w:vAlign w:val="bottom"/>
            <w:hideMark/>
          </w:tcPr>
          <w:p w14:paraId="46BC472E"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a4r</w:t>
            </w:r>
          </w:p>
        </w:tc>
        <w:tc>
          <w:tcPr>
            <w:tcW w:w="576" w:type="dxa"/>
            <w:noWrap/>
            <w:vAlign w:val="bottom"/>
            <w:hideMark/>
          </w:tcPr>
          <w:p w14:paraId="400399A9"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b5r</w:t>
            </w:r>
          </w:p>
        </w:tc>
        <w:tc>
          <w:tcPr>
            <w:tcW w:w="576" w:type="dxa"/>
            <w:noWrap/>
            <w:vAlign w:val="bottom"/>
            <w:hideMark/>
          </w:tcPr>
          <w:p w14:paraId="652ABC16"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c3r</w:t>
            </w:r>
          </w:p>
        </w:tc>
        <w:tc>
          <w:tcPr>
            <w:tcW w:w="576" w:type="dxa"/>
            <w:tcBorders>
              <w:top w:val="nil"/>
              <w:left w:val="single" w:sz="4" w:space="0" w:color="auto"/>
              <w:bottom w:val="nil"/>
              <w:right w:val="single" w:sz="4" w:space="0" w:color="auto"/>
            </w:tcBorders>
            <w:noWrap/>
            <w:vAlign w:val="bottom"/>
            <w:hideMark/>
          </w:tcPr>
          <w:p w14:paraId="337E9413"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127</w:t>
            </w:r>
          </w:p>
        </w:tc>
        <w:tc>
          <w:tcPr>
            <w:tcW w:w="576" w:type="dxa"/>
            <w:tcBorders>
              <w:top w:val="nil"/>
              <w:left w:val="single" w:sz="4" w:space="0" w:color="auto"/>
              <w:bottom w:val="nil"/>
              <w:right w:val="nil"/>
            </w:tcBorders>
            <w:noWrap/>
            <w:vAlign w:val="bottom"/>
            <w:hideMark/>
          </w:tcPr>
          <w:p w14:paraId="1A036EF4"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a6o</w:t>
            </w:r>
          </w:p>
        </w:tc>
        <w:tc>
          <w:tcPr>
            <w:tcW w:w="576" w:type="dxa"/>
            <w:noWrap/>
            <w:vAlign w:val="bottom"/>
            <w:hideMark/>
          </w:tcPr>
          <w:p w14:paraId="10C43626"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b4o</w:t>
            </w:r>
          </w:p>
        </w:tc>
        <w:tc>
          <w:tcPr>
            <w:tcW w:w="576" w:type="dxa"/>
            <w:noWrap/>
            <w:vAlign w:val="bottom"/>
            <w:hideMark/>
          </w:tcPr>
          <w:p w14:paraId="525E096C"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c3r</w:t>
            </w:r>
          </w:p>
        </w:tc>
      </w:tr>
      <w:tr w:rsidR="00114F5C" w:rsidRPr="00F52C74" w14:paraId="65F437EF" w14:textId="77777777" w:rsidTr="00114F5C">
        <w:trPr>
          <w:trHeight w:val="288"/>
          <w:jc w:val="center"/>
        </w:trPr>
        <w:tc>
          <w:tcPr>
            <w:tcW w:w="576" w:type="dxa"/>
            <w:tcBorders>
              <w:top w:val="nil"/>
              <w:left w:val="nil"/>
              <w:bottom w:val="nil"/>
              <w:right w:val="single" w:sz="4" w:space="0" w:color="auto"/>
            </w:tcBorders>
            <w:noWrap/>
            <w:vAlign w:val="bottom"/>
            <w:hideMark/>
          </w:tcPr>
          <w:p w14:paraId="17573371"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20</w:t>
            </w:r>
          </w:p>
        </w:tc>
        <w:tc>
          <w:tcPr>
            <w:tcW w:w="576" w:type="dxa"/>
            <w:tcBorders>
              <w:top w:val="nil"/>
              <w:left w:val="single" w:sz="4" w:space="0" w:color="auto"/>
              <w:bottom w:val="nil"/>
              <w:right w:val="nil"/>
            </w:tcBorders>
            <w:noWrap/>
            <w:vAlign w:val="bottom"/>
            <w:hideMark/>
          </w:tcPr>
          <w:p w14:paraId="075D3CB6"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a1r</w:t>
            </w:r>
          </w:p>
        </w:tc>
        <w:tc>
          <w:tcPr>
            <w:tcW w:w="576" w:type="dxa"/>
            <w:noWrap/>
            <w:vAlign w:val="bottom"/>
            <w:hideMark/>
          </w:tcPr>
          <w:p w14:paraId="1EEED09C"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b5r</w:t>
            </w:r>
          </w:p>
        </w:tc>
        <w:tc>
          <w:tcPr>
            <w:tcW w:w="576" w:type="dxa"/>
            <w:noWrap/>
            <w:vAlign w:val="bottom"/>
            <w:hideMark/>
          </w:tcPr>
          <w:p w14:paraId="4AC5B6E1"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c6o</w:t>
            </w:r>
          </w:p>
        </w:tc>
        <w:tc>
          <w:tcPr>
            <w:tcW w:w="576" w:type="dxa"/>
            <w:tcBorders>
              <w:top w:val="nil"/>
              <w:left w:val="single" w:sz="4" w:space="0" w:color="auto"/>
              <w:bottom w:val="nil"/>
              <w:right w:val="single" w:sz="4" w:space="0" w:color="auto"/>
            </w:tcBorders>
            <w:noWrap/>
            <w:vAlign w:val="bottom"/>
            <w:hideMark/>
          </w:tcPr>
          <w:p w14:paraId="1E05B726"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56</w:t>
            </w:r>
          </w:p>
        </w:tc>
        <w:tc>
          <w:tcPr>
            <w:tcW w:w="576" w:type="dxa"/>
            <w:tcBorders>
              <w:top w:val="nil"/>
              <w:left w:val="single" w:sz="4" w:space="0" w:color="auto"/>
              <w:bottom w:val="nil"/>
              <w:right w:val="nil"/>
            </w:tcBorders>
            <w:noWrap/>
            <w:vAlign w:val="bottom"/>
            <w:hideMark/>
          </w:tcPr>
          <w:p w14:paraId="5C4FE560"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a4o</w:t>
            </w:r>
          </w:p>
        </w:tc>
        <w:tc>
          <w:tcPr>
            <w:tcW w:w="576" w:type="dxa"/>
            <w:noWrap/>
            <w:vAlign w:val="bottom"/>
            <w:hideMark/>
          </w:tcPr>
          <w:p w14:paraId="001F730A"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b1o</w:t>
            </w:r>
          </w:p>
        </w:tc>
        <w:tc>
          <w:tcPr>
            <w:tcW w:w="576" w:type="dxa"/>
            <w:noWrap/>
            <w:vAlign w:val="bottom"/>
            <w:hideMark/>
          </w:tcPr>
          <w:p w14:paraId="518CEDF8"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c5o</w:t>
            </w:r>
          </w:p>
        </w:tc>
        <w:tc>
          <w:tcPr>
            <w:tcW w:w="576" w:type="dxa"/>
            <w:tcBorders>
              <w:top w:val="nil"/>
              <w:left w:val="single" w:sz="4" w:space="0" w:color="auto"/>
              <w:bottom w:val="nil"/>
              <w:right w:val="single" w:sz="4" w:space="0" w:color="auto"/>
            </w:tcBorders>
            <w:noWrap/>
            <w:vAlign w:val="bottom"/>
            <w:hideMark/>
          </w:tcPr>
          <w:p w14:paraId="26922ACC"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92</w:t>
            </w:r>
          </w:p>
        </w:tc>
        <w:tc>
          <w:tcPr>
            <w:tcW w:w="576" w:type="dxa"/>
            <w:tcBorders>
              <w:top w:val="nil"/>
              <w:left w:val="single" w:sz="4" w:space="0" w:color="auto"/>
              <w:bottom w:val="nil"/>
              <w:right w:val="nil"/>
            </w:tcBorders>
            <w:noWrap/>
            <w:vAlign w:val="bottom"/>
            <w:hideMark/>
          </w:tcPr>
          <w:p w14:paraId="5080A4F5"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a4r</w:t>
            </w:r>
          </w:p>
        </w:tc>
        <w:tc>
          <w:tcPr>
            <w:tcW w:w="576" w:type="dxa"/>
            <w:noWrap/>
            <w:vAlign w:val="bottom"/>
            <w:hideMark/>
          </w:tcPr>
          <w:p w14:paraId="72452477"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b5r</w:t>
            </w:r>
          </w:p>
        </w:tc>
        <w:tc>
          <w:tcPr>
            <w:tcW w:w="576" w:type="dxa"/>
            <w:noWrap/>
            <w:vAlign w:val="bottom"/>
            <w:hideMark/>
          </w:tcPr>
          <w:p w14:paraId="6194E4C9"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c3o</w:t>
            </w:r>
          </w:p>
        </w:tc>
        <w:tc>
          <w:tcPr>
            <w:tcW w:w="576" w:type="dxa"/>
            <w:tcBorders>
              <w:top w:val="nil"/>
              <w:left w:val="single" w:sz="4" w:space="0" w:color="auto"/>
              <w:bottom w:val="nil"/>
              <w:right w:val="single" w:sz="4" w:space="0" w:color="auto"/>
            </w:tcBorders>
            <w:noWrap/>
            <w:vAlign w:val="bottom"/>
            <w:hideMark/>
          </w:tcPr>
          <w:p w14:paraId="2819E117"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128</w:t>
            </w:r>
          </w:p>
        </w:tc>
        <w:tc>
          <w:tcPr>
            <w:tcW w:w="576" w:type="dxa"/>
            <w:tcBorders>
              <w:top w:val="nil"/>
              <w:left w:val="single" w:sz="4" w:space="0" w:color="auto"/>
              <w:bottom w:val="nil"/>
              <w:right w:val="nil"/>
            </w:tcBorders>
            <w:noWrap/>
            <w:vAlign w:val="bottom"/>
            <w:hideMark/>
          </w:tcPr>
          <w:p w14:paraId="03DD02AE"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a6o</w:t>
            </w:r>
          </w:p>
        </w:tc>
        <w:tc>
          <w:tcPr>
            <w:tcW w:w="576" w:type="dxa"/>
            <w:noWrap/>
            <w:vAlign w:val="bottom"/>
            <w:hideMark/>
          </w:tcPr>
          <w:p w14:paraId="50BC8016"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b4o</w:t>
            </w:r>
          </w:p>
        </w:tc>
        <w:tc>
          <w:tcPr>
            <w:tcW w:w="576" w:type="dxa"/>
            <w:noWrap/>
            <w:vAlign w:val="bottom"/>
            <w:hideMark/>
          </w:tcPr>
          <w:p w14:paraId="6A8AB2A4"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c3o</w:t>
            </w:r>
          </w:p>
        </w:tc>
      </w:tr>
      <w:tr w:rsidR="00114F5C" w:rsidRPr="00F52C74" w14:paraId="028FDD33" w14:textId="77777777" w:rsidTr="00114F5C">
        <w:trPr>
          <w:trHeight w:val="288"/>
          <w:jc w:val="center"/>
        </w:trPr>
        <w:tc>
          <w:tcPr>
            <w:tcW w:w="576" w:type="dxa"/>
            <w:tcBorders>
              <w:top w:val="nil"/>
              <w:left w:val="nil"/>
              <w:bottom w:val="nil"/>
              <w:right w:val="single" w:sz="4" w:space="0" w:color="auto"/>
            </w:tcBorders>
            <w:noWrap/>
            <w:vAlign w:val="bottom"/>
            <w:hideMark/>
          </w:tcPr>
          <w:p w14:paraId="6512BD6A"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21</w:t>
            </w:r>
          </w:p>
        </w:tc>
        <w:tc>
          <w:tcPr>
            <w:tcW w:w="576" w:type="dxa"/>
            <w:tcBorders>
              <w:top w:val="nil"/>
              <w:left w:val="single" w:sz="4" w:space="0" w:color="auto"/>
              <w:bottom w:val="nil"/>
              <w:right w:val="nil"/>
            </w:tcBorders>
            <w:noWrap/>
            <w:vAlign w:val="bottom"/>
            <w:hideMark/>
          </w:tcPr>
          <w:p w14:paraId="1AF97370"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a1o</w:t>
            </w:r>
          </w:p>
        </w:tc>
        <w:tc>
          <w:tcPr>
            <w:tcW w:w="576" w:type="dxa"/>
            <w:noWrap/>
            <w:vAlign w:val="bottom"/>
            <w:hideMark/>
          </w:tcPr>
          <w:p w14:paraId="6ECE40B0"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b5o</w:t>
            </w:r>
          </w:p>
        </w:tc>
        <w:tc>
          <w:tcPr>
            <w:tcW w:w="576" w:type="dxa"/>
            <w:noWrap/>
            <w:vAlign w:val="bottom"/>
            <w:hideMark/>
          </w:tcPr>
          <w:p w14:paraId="79949832"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c6r</w:t>
            </w:r>
          </w:p>
        </w:tc>
        <w:tc>
          <w:tcPr>
            <w:tcW w:w="576" w:type="dxa"/>
            <w:tcBorders>
              <w:top w:val="nil"/>
              <w:left w:val="single" w:sz="4" w:space="0" w:color="auto"/>
              <w:bottom w:val="nil"/>
              <w:right w:val="single" w:sz="4" w:space="0" w:color="auto"/>
            </w:tcBorders>
            <w:noWrap/>
            <w:vAlign w:val="bottom"/>
            <w:hideMark/>
          </w:tcPr>
          <w:p w14:paraId="549FA488"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57</w:t>
            </w:r>
          </w:p>
        </w:tc>
        <w:tc>
          <w:tcPr>
            <w:tcW w:w="576" w:type="dxa"/>
            <w:tcBorders>
              <w:top w:val="nil"/>
              <w:left w:val="single" w:sz="4" w:space="0" w:color="auto"/>
              <w:bottom w:val="nil"/>
              <w:right w:val="nil"/>
            </w:tcBorders>
            <w:noWrap/>
            <w:vAlign w:val="bottom"/>
            <w:hideMark/>
          </w:tcPr>
          <w:p w14:paraId="0B77E4AE"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a4r</w:t>
            </w:r>
          </w:p>
        </w:tc>
        <w:tc>
          <w:tcPr>
            <w:tcW w:w="576" w:type="dxa"/>
            <w:noWrap/>
            <w:vAlign w:val="bottom"/>
            <w:hideMark/>
          </w:tcPr>
          <w:p w14:paraId="118C9093"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b1r</w:t>
            </w:r>
          </w:p>
        </w:tc>
        <w:tc>
          <w:tcPr>
            <w:tcW w:w="576" w:type="dxa"/>
            <w:noWrap/>
            <w:vAlign w:val="bottom"/>
            <w:hideMark/>
          </w:tcPr>
          <w:p w14:paraId="58931511"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c6r</w:t>
            </w:r>
          </w:p>
        </w:tc>
        <w:tc>
          <w:tcPr>
            <w:tcW w:w="576" w:type="dxa"/>
            <w:tcBorders>
              <w:top w:val="nil"/>
              <w:left w:val="single" w:sz="4" w:space="0" w:color="auto"/>
              <w:bottom w:val="nil"/>
              <w:right w:val="single" w:sz="4" w:space="0" w:color="auto"/>
            </w:tcBorders>
            <w:noWrap/>
            <w:vAlign w:val="bottom"/>
            <w:hideMark/>
          </w:tcPr>
          <w:p w14:paraId="1D9C19D3"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93</w:t>
            </w:r>
          </w:p>
        </w:tc>
        <w:tc>
          <w:tcPr>
            <w:tcW w:w="576" w:type="dxa"/>
            <w:tcBorders>
              <w:top w:val="nil"/>
              <w:left w:val="single" w:sz="4" w:space="0" w:color="auto"/>
              <w:bottom w:val="nil"/>
              <w:right w:val="nil"/>
            </w:tcBorders>
            <w:noWrap/>
            <w:vAlign w:val="bottom"/>
            <w:hideMark/>
          </w:tcPr>
          <w:p w14:paraId="089775AB"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a4o</w:t>
            </w:r>
          </w:p>
        </w:tc>
        <w:tc>
          <w:tcPr>
            <w:tcW w:w="576" w:type="dxa"/>
            <w:noWrap/>
            <w:vAlign w:val="bottom"/>
            <w:hideMark/>
          </w:tcPr>
          <w:p w14:paraId="3589D592"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b5o</w:t>
            </w:r>
          </w:p>
        </w:tc>
        <w:tc>
          <w:tcPr>
            <w:tcW w:w="576" w:type="dxa"/>
            <w:noWrap/>
            <w:vAlign w:val="bottom"/>
            <w:hideMark/>
          </w:tcPr>
          <w:p w14:paraId="03D32194"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c3r</w:t>
            </w:r>
          </w:p>
        </w:tc>
        <w:tc>
          <w:tcPr>
            <w:tcW w:w="576" w:type="dxa"/>
            <w:tcBorders>
              <w:top w:val="nil"/>
              <w:left w:val="single" w:sz="4" w:space="0" w:color="auto"/>
              <w:bottom w:val="nil"/>
              <w:right w:val="single" w:sz="4" w:space="0" w:color="auto"/>
            </w:tcBorders>
            <w:noWrap/>
            <w:vAlign w:val="bottom"/>
            <w:hideMark/>
          </w:tcPr>
          <w:p w14:paraId="55BBCE95"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129</w:t>
            </w:r>
          </w:p>
        </w:tc>
        <w:tc>
          <w:tcPr>
            <w:tcW w:w="576" w:type="dxa"/>
            <w:tcBorders>
              <w:top w:val="nil"/>
              <w:left w:val="single" w:sz="4" w:space="0" w:color="auto"/>
              <w:bottom w:val="nil"/>
              <w:right w:val="nil"/>
            </w:tcBorders>
            <w:noWrap/>
            <w:vAlign w:val="bottom"/>
            <w:hideMark/>
          </w:tcPr>
          <w:p w14:paraId="20F0FD3A"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a6r</w:t>
            </w:r>
          </w:p>
        </w:tc>
        <w:tc>
          <w:tcPr>
            <w:tcW w:w="576" w:type="dxa"/>
            <w:noWrap/>
            <w:vAlign w:val="bottom"/>
            <w:hideMark/>
          </w:tcPr>
          <w:p w14:paraId="582F5E67"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b5r</w:t>
            </w:r>
          </w:p>
        </w:tc>
        <w:tc>
          <w:tcPr>
            <w:tcW w:w="576" w:type="dxa"/>
            <w:noWrap/>
            <w:vAlign w:val="bottom"/>
            <w:hideMark/>
          </w:tcPr>
          <w:p w14:paraId="2C45886F"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c2r</w:t>
            </w:r>
          </w:p>
        </w:tc>
      </w:tr>
      <w:tr w:rsidR="00114F5C" w:rsidRPr="00F52C74" w14:paraId="6DD16C7E" w14:textId="77777777" w:rsidTr="00114F5C">
        <w:trPr>
          <w:trHeight w:val="288"/>
          <w:jc w:val="center"/>
        </w:trPr>
        <w:tc>
          <w:tcPr>
            <w:tcW w:w="576" w:type="dxa"/>
            <w:tcBorders>
              <w:top w:val="nil"/>
              <w:left w:val="nil"/>
              <w:bottom w:val="nil"/>
              <w:right w:val="single" w:sz="4" w:space="0" w:color="auto"/>
            </w:tcBorders>
            <w:noWrap/>
            <w:vAlign w:val="bottom"/>
            <w:hideMark/>
          </w:tcPr>
          <w:p w14:paraId="64259CF4"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22</w:t>
            </w:r>
          </w:p>
        </w:tc>
        <w:tc>
          <w:tcPr>
            <w:tcW w:w="576" w:type="dxa"/>
            <w:tcBorders>
              <w:top w:val="nil"/>
              <w:left w:val="single" w:sz="4" w:space="0" w:color="auto"/>
              <w:bottom w:val="nil"/>
              <w:right w:val="nil"/>
            </w:tcBorders>
            <w:noWrap/>
            <w:vAlign w:val="bottom"/>
            <w:hideMark/>
          </w:tcPr>
          <w:p w14:paraId="12033C06"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a1o</w:t>
            </w:r>
          </w:p>
        </w:tc>
        <w:tc>
          <w:tcPr>
            <w:tcW w:w="576" w:type="dxa"/>
            <w:noWrap/>
            <w:vAlign w:val="bottom"/>
            <w:hideMark/>
          </w:tcPr>
          <w:p w14:paraId="21227492"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b5o</w:t>
            </w:r>
          </w:p>
        </w:tc>
        <w:tc>
          <w:tcPr>
            <w:tcW w:w="576" w:type="dxa"/>
            <w:noWrap/>
            <w:vAlign w:val="bottom"/>
            <w:hideMark/>
          </w:tcPr>
          <w:p w14:paraId="41DEB5F8"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c6o</w:t>
            </w:r>
          </w:p>
        </w:tc>
        <w:tc>
          <w:tcPr>
            <w:tcW w:w="576" w:type="dxa"/>
            <w:tcBorders>
              <w:top w:val="nil"/>
              <w:left w:val="single" w:sz="4" w:space="0" w:color="auto"/>
              <w:bottom w:val="nil"/>
              <w:right w:val="single" w:sz="4" w:space="0" w:color="auto"/>
            </w:tcBorders>
            <w:noWrap/>
            <w:vAlign w:val="bottom"/>
            <w:hideMark/>
          </w:tcPr>
          <w:p w14:paraId="17F7B606"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58</w:t>
            </w:r>
          </w:p>
        </w:tc>
        <w:tc>
          <w:tcPr>
            <w:tcW w:w="576" w:type="dxa"/>
            <w:tcBorders>
              <w:top w:val="nil"/>
              <w:left w:val="single" w:sz="4" w:space="0" w:color="auto"/>
              <w:bottom w:val="nil"/>
              <w:right w:val="nil"/>
            </w:tcBorders>
            <w:noWrap/>
            <w:vAlign w:val="bottom"/>
            <w:hideMark/>
          </w:tcPr>
          <w:p w14:paraId="150ED03C"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a4r</w:t>
            </w:r>
          </w:p>
        </w:tc>
        <w:tc>
          <w:tcPr>
            <w:tcW w:w="576" w:type="dxa"/>
            <w:noWrap/>
            <w:vAlign w:val="bottom"/>
            <w:hideMark/>
          </w:tcPr>
          <w:p w14:paraId="74574F48"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b1r</w:t>
            </w:r>
          </w:p>
        </w:tc>
        <w:tc>
          <w:tcPr>
            <w:tcW w:w="576" w:type="dxa"/>
            <w:noWrap/>
            <w:vAlign w:val="bottom"/>
            <w:hideMark/>
          </w:tcPr>
          <w:p w14:paraId="548973EB"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c6o</w:t>
            </w:r>
          </w:p>
        </w:tc>
        <w:tc>
          <w:tcPr>
            <w:tcW w:w="576" w:type="dxa"/>
            <w:tcBorders>
              <w:top w:val="nil"/>
              <w:left w:val="single" w:sz="4" w:space="0" w:color="auto"/>
              <w:bottom w:val="nil"/>
              <w:right w:val="single" w:sz="4" w:space="0" w:color="auto"/>
            </w:tcBorders>
            <w:noWrap/>
            <w:vAlign w:val="bottom"/>
            <w:hideMark/>
          </w:tcPr>
          <w:p w14:paraId="3830D477"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94</w:t>
            </w:r>
          </w:p>
        </w:tc>
        <w:tc>
          <w:tcPr>
            <w:tcW w:w="576" w:type="dxa"/>
            <w:tcBorders>
              <w:top w:val="nil"/>
              <w:left w:val="single" w:sz="4" w:space="0" w:color="auto"/>
              <w:bottom w:val="nil"/>
              <w:right w:val="nil"/>
            </w:tcBorders>
            <w:noWrap/>
            <w:vAlign w:val="bottom"/>
            <w:hideMark/>
          </w:tcPr>
          <w:p w14:paraId="4453A7C1"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a4o</w:t>
            </w:r>
          </w:p>
        </w:tc>
        <w:tc>
          <w:tcPr>
            <w:tcW w:w="576" w:type="dxa"/>
            <w:noWrap/>
            <w:vAlign w:val="bottom"/>
            <w:hideMark/>
          </w:tcPr>
          <w:p w14:paraId="58577EBD"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b5o</w:t>
            </w:r>
          </w:p>
        </w:tc>
        <w:tc>
          <w:tcPr>
            <w:tcW w:w="576" w:type="dxa"/>
            <w:noWrap/>
            <w:vAlign w:val="bottom"/>
            <w:hideMark/>
          </w:tcPr>
          <w:p w14:paraId="2FA5FA85"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c3o</w:t>
            </w:r>
          </w:p>
        </w:tc>
        <w:tc>
          <w:tcPr>
            <w:tcW w:w="576" w:type="dxa"/>
            <w:tcBorders>
              <w:top w:val="nil"/>
              <w:left w:val="single" w:sz="4" w:space="0" w:color="auto"/>
              <w:bottom w:val="nil"/>
              <w:right w:val="single" w:sz="4" w:space="0" w:color="auto"/>
            </w:tcBorders>
            <w:noWrap/>
            <w:vAlign w:val="bottom"/>
            <w:hideMark/>
          </w:tcPr>
          <w:p w14:paraId="0D887C56"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130</w:t>
            </w:r>
          </w:p>
        </w:tc>
        <w:tc>
          <w:tcPr>
            <w:tcW w:w="576" w:type="dxa"/>
            <w:tcBorders>
              <w:top w:val="nil"/>
              <w:left w:val="single" w:sz="4" w:space="0" w:color="auto"/>
              <w:bottom w:val="nil"/>
              <w:right w:val="nil"/>
            </w:tcBorders>
            <w:noWrap/>
            <w:vAlign w:val="bottom"/>
            <w:hideMark/>
          </w:tcPr>
          <w:p w14:paraId="4816B5AD"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a6r</w:t>
            </w:r>
          </w:p>
        </w:tc>
        <w:tc>
          <w:tcPr>
            <w:tcW w:w="576" w:type="dxa"/>
            <w:noWrap/>
            <w:vAlign w:val="bottom"/>
            <w:hideMark/>
          </w:tcPr>
          <w:p w14:paraId="2A447DCC"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b5r</w:t>
            </w:r>
          </w:p>
        </w:tc>
        <w:tc>
          <w:tcPr>
            <w:tcW w:w="576" w:type="dxa"/>
            <w:noWrap/>
            <w:vAlign w:val="bottom"/>
            <w:hideMark/>
          </w:tcPr>
          <w:p w14:paraId="209ACDAF"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c2o</w:t>
            </w:r>
          </w:p>
        </w:tc>
      </w:tr>
      <w:tr w:rsidR="00114F5C" w:rsidRPr="00F52C74" w14:paraId="3AA78729" w14:textId="77777777" w:rsidTr="00114F5C">
        <w:trPr>
          <w:trHeight w:val="288"/>
          <w:jc w:val="center"/>
        </w:trPr>
        <w:tc>
          <w:tcPr>
            <w:tcW w:w="576" w:type="dxa"/>
            <w:tcBorders>
              <w:top w:val="nil"/>
              <w:left w:val="nil"/>
              <w:bottom w:val="nil"/>
              <w:right w:val="single" w:sz="4" w:space="0" w:color="auto"/>
            </w:tcBorders>
            <w:noWrap/>
            <w:vAlign w:val="bottom"/>
            <w:hideMark/>
          </w:tcPr>
          <w:p w14:paraId="163C0746"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23</w:t>
            </w:r>
          </w:p>
        </w:tc>
        <w:tc>
          <w:tcPr>
            <w:tcW w:w="576" w:type="dxa"/>
            <w:tcBorders>
              <w:top w:val="nil"/>
              <w:left w:val="single" w:sz="4" w:space="0" w:color="auto"/>
              <w:bottom w:val="nil"/>
              <w:right w:val="nil"/>
            </w:tcBorders>
            <w:noWrap/>
            <w:vAlign w:val="bottom"/>
            <w:hideMark/>
          </w:tcPr>
          <w:p w14:paraId="17EFD8AE"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a1o</w:t>
            </w:r>
          </w:p>
        </w:tc>
        <w:tc>
          <w:tcPr>
            <w:tcW w:w="576" w:type="dxa"/>
            <w:noWrap/>
            <w:vAlign w:val="bottom"/>
            <w:hideMark/>
          </w:tcPr>
          <w:p w14:paraId="6758534A"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b5o</w:t>
            </w:r>
          </w:p>
        </w:tc>
        <w:tc>
          <w:tcPr>
            <w:tcW w:w="576" w:type="dxa"/>
            <w:noWrap/>
            <w:vAlign w:val="bottom"/>
            <w:hideMark/>
          </w:tcPr>
          <w:p w14:paraId="4280340B"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c6r</w:t>
            </w:r>
          </w:p>
        </w:tc>
        <w:tc>
          <w:tcPr>
            <w:tcW w:w="576" w:type="dxa"/>
            <w:tcBorders>
              <w:top w:val="nil"/>
              <w:left w:val="single" w:sz="4" w:space="0" w:color="auto"/>
              <w:bottom w:val="nil"/>
              <w:right w:val="single" w:sz="4" w:space="0" w:color="auto"/>
            </w:tcBorders>
            <w:noWrap/>
            <w:vAlign w:val="bottom"/>
            <w:hideMark/>
          </w:tcPr>
          <w:p w14:paraId="4B5974FE"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59</w:t>
            </w:r>
          </w:p>
        </w:tc>
        <w:tc>
          <w:tcPr>
            <w:tcW w:w="576" w:type="dxa"/>
            <w:tcBorders>
              <w:top w:val="nil"/>
              <w:left w:val="single" w:sz="4" w:space="0" w:color="auto"/>
              <w:bottom w:val="nil"/>
              <w:right w:val="nil"/>
            </w:tcBorders>
            <w:noWrap/>
            <w:vAlign w:val="bottom"/>
            <w:hideMark/>
          </w:tcPr>
          <w:p w14:paraId="41EA1CCC"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a4r</w:t>
            </w:r>
          </w:p>
        </w:tc>
        <w:tc>
          <w:tcPr>
            <w:tcW w:w="576" w:type="dxa"/>
            <w:noWrap/>
            <w:vAlign w:val="bottom"/>
            <w:hideMark/>
          </w:tcPr>
          <w:p w14:paraId="4D5FA6DC"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b1o</w:t>
            </w:r>
          </w:p>
        </w:tc>
        <w:tc>
          <w:tcPr>
            <w:tcW w:w="576" w:type="dxa"/>
            <w:noWrap/>
            <w:vAlign w:val="bottom"/>
            <w:hideMark/>
          </w:tcPr>
          <w:p w14:paraId="69911D36"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c6r</w:t>
            </w:r>
          </w:p>
        </w:tc>
        <w:tc>
          <w:tcPr>
            <w:tcW w:w="576" w:type="dxa"/>
            <w:tcBorders>
              <w:top w:val="nil"/>
              <w:left w:val="single" w:sz="4" w:space="0" w:color="auto"/>
              <w:bottom w:val="nil"/>
              <w:right w:val="single" w:sz="4" w:space="0" w:color="auto"/>
            </w:tcBorders>
            <w:noWrap/>
            <w:vAlign w:val="bottom"/>
            <w:hideMark/>
          </w:tcPr>
          <w:p w14:paraId="7F1A91E8"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95</w:t>
            </w:r>
          </w:p>
        </w:tc>
        <w:tc>
          <w:tcPr>
            <w:tcW w:w="576" w:type="dxa"/>
            <w:tcBorders>
              <w:top w:val="nil"/>
              <w:left w:val="single" w:sz="4" w:space="0" w:color="auto"/>
              <w:bottom w:val="nil"/>
              <w:right w:val="nil"/>
            </w:tcBorders>
            <w:noWrap/>
            <w:vAlign w:val="bottom"/>
            <w:hideMark/>
          </w:tcPr>
          <w:p w14:paraId="395C63B3"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a4o</w:t>
            </w:r>
          </w:p>
        </w:tc>
        <w:tc>
          <w:tcPr>
            <w:tcW w:w="576" w:type="dxa"/>
            <w:noWrap/>
            <w:vAlign w:val="bottom"/>
            <w:hideMark/>
          </w:tcPr>
          <w:p w14:paraId="28698B97"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b5o</w:t>
            </w:r>
          </w:p>
        </w:tc>
        <w:tc>
          <w:tcPr>
            <w:tcW w:w="576" w:type="dxa"/>
            <w:noWrap/>
            <w:vAlign w:val="bottom"/>
            <w:hideMark/>
          </w:tcPr>
          <w:p w14:paraId="741CF738"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c3r</w:t>
            </w:r>
          </w:p>
        </w:tc>
        <w:tc>
          <w:tcPr>
            <w:tcW w:w="576" w:type="dxa"/>
            <w:tcBorders>
              <w:top w:val="nil"/>
              <w:left w:val="single" w:sz="4" w:space="0" w:color="auto"/>
              <w:bottom w:val="nil"/>
              <w:right w:val="single" w:sz="4" w:space="0" w:color="auto"/>
            </w:tcBorders>
            <w:noWrap/>
            <w:vAlign w:val="bottom"/>
            <w:hideMark/>
          </w:tcPr>
          <w:p w14:paraId="1645179B"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131</w:t>
            </w:r>
          </w:p>
        </w:tc>
        <w:tc>
          <w:tcPr>
            <w:tcW w:w="576" w:type="dxa"/>
            <w:tcBorders>
              <w:top w:val="nil"/>
              <w:left w:val="single" w:sz="4" w:space="0" w:color="auto"/>
              <w:bottom w:val="nil"/>
              <w:right w:val="nil"/>
            </w:tcBorders>
            <w:noWrap/>
            <w:vAlign w:val="bottom"/>
            <w:hideMark/>
          </w:tcPr>
          <w:p w14:paraId="73A75D50"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a6r</w:t>
            </w:r>
          </w:p>
        </w:tc>
        <w:tc>
          <w:tcPr>
            <w:tcW w:w="576" w:type="dxa"/>
            <w:noWrap/>
            <w:vAlign w:val="bottom"/>
            <w:hideMark/>
          </w:tcPr>
          <w:p w14:paraId="76B3B541"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b5r</w:t>
            </w:r>
          </w:p>
        </w:tc>
        <w:tc>
          <w:tcPr>
            <w:tcW w:w="576" w:type="dxa"/>
            <w:noWrap/>
            <w:vAlign w:val="bottom"/>
            <w:hideMark/>
          </w:tcPr>
          <w:p w14:paraId="673D6DBB"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c2r</w:t>
            </w:r>
          </w:p>
        </w:tc>
      </w:tr>
      <w:tr w:rsidR="00114F5C" w:rsidRPr="00F52C74" w14:paraId="363AF2FB" w14:textId="77777777" w:rsidTr="00114F5C">
        <w:trPr>
          <w:trHeight w:val="288"/>
          <w:jc w:val="center"/>
        </w:trPr>
        <w:tc>
          <w:tcPr>
            <w:tcW w:w="576" w:type="dxa"/>
            <w:tcBorders>
              <w:top w:val="nil"/>
              <w:left w:val="nil"/>
              <w:bottom w:val="nil"/>
              <w:right w:val="single" w:sz="4" w:space="0" w:color="auto"/>
            </w:tcBorders>
            <w:noWrap/>
            <w:vAlign w:val="bottom"/>
            <w:hideMark/>
          </w:tcPr>
          <w:p w14:paraId="47F8FCC5"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24</w:t>
            </w:r>
          </w:p>
        </w:tc>
        <w:tc>
          <w:tcPr>
            <w:tcW w:w="576" w:type="dxa"/>
            <w:tcBorders>
              <w:top w:val="nil"/>
              <w:left w:val="single" w:sz="4" w:space="0" w:color="auto"/>
              <w:bottom w:val="nil"/>
              <w:right w:val="nil"/>
            </w:tcBorders>
            <w:noWrap/>
            <w:vAlign w:val="bottom"/>
            <w:hideMark/>
          </w:tcPr>
          <w:p w14:paraId="3605F958"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a1o</w:t>
            </w:r>
          </w:p>
        </w:tc>
        <w:tc>
          <w:tcPr>
            <w:tcW w:w="576" w:type="dxa"/>
            <w:noWrap/>
            <w:vAlign w:val="bottom"/>
            <w:hideMark/>
          </w:tcPr>
          <w:p w14:paraId="1E3B6E67"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b5o</w:t>
            </w:r>
          </w:p>
        </w:tc>
        <w:tc>
          <w:tcPr>
            <w:tcW w:w="576" w:type="dxa"/>
            <w:noWrap/>
            <w:vAlign w:val="bottom"/>
            <w:hideMark/>
          </w:tcPr>
          <w:p w14:paraId="69071931"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c6o</w:t>
            </w:r>
          </w:p>
        </w:tc>
        <w:tc>
          <w:tcPr>
            <w:tcW w:w="576" w:type="dxa"/>
            <w:tcBorders>
              <w:top w:val="nil"/>
              <w:left w:val="single" w:sz="4" w:space="0" w:color="auto"/>
              <w:bottom w:val="nil"/>
              <w:right w:val="single" w:sz="4" w:space="0" w:color="auto"/>
            </w:tcBorders>
            <w:noWrap/>
            <w:vAlign w:val="bottom"/>
            <w:hideMark/>
          </w:tcPr>
          <w:p w14:paraId="505E5A58"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60</w:t>
            </w:r>
          </w:p>
        </w:tc>
        <w:tc>
          <w:tcPr>
            <w:tcW w:w="576" w:type="dxa"/>
            <w:tcBorders>
              <w:top w:val="nil"/>
              <w:left w:val="single" w:sz="4" w:space="0" w:color="auto"/>
              <w:bottom w:val="nil"/>
              <w:right w:val="nil"/>
            </w:tcBorders>
            <w:noWrap/>
            <w:vAlign w:val="bottom"/>
            <w:hideMark/>
          </w:tcPr>
          <w:p w14:paraId="4EBCD13D"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a4r</w:t>
            </w:r>
          </w:p>
        </w:tc>
        <w:tc>
          <w:tcPr>
            <w:tcW w:w="576" w:type="dxa"/>
            <w:noWrap/>
            <w:vAlign w:val="bottom"/>
            <w:hideMark/>
          </w:tcPr>
          <w:p w14:paraId="3CB3E0E2"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b1o</w:t>
            </w:r>
          </w:p>
        </w:tc>
        <w:tc>
          <w:tcPr>
            <w:tcW w:w="576" w:type="dxa"/>
            <w:noWrap/>
            <w:vAlign w:val="bottom"/>
            <w:hideMark/>
          </w:tcPr>
          <w:p w14:paraId="5BC72221"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c6o</w:t>
            </w:r>
          </w:p>
        </w:tc>
        <w:tc>
          <w:tcPr>
            <w:tcW w:w="576" w:type="dxa"/>
            <w:tcBorders>
              <w:top w:val="nil"/>
              <w:left w:val="single" w:sz="4" w:space="0" w:color="auto"/>
              <w:bottom w:val="nil"/>
              <w:right w:val="single" w:sz="4" w:space="0" w:color="auto"/>
            </w:tcBorders>
            <w:noWrap/>
            <w:vAlign w:val="bottom"/>
            <w:hideMark/>
          </w:tcPr>
          <w:p w14:paraId="017538A3"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96</w:t>
            </w:r>
          </w:p>
        </w:tc>
        <w:tc>
          <w:tcPr>
            <w:tcW w:w="576" w:type="dxa"/>
            <w:tcBorders>
              <w:top w:val="nil"/>
              <w:left w:val="single" w:sz="4" w:space="0" w:color="auto"/>
              <w:bottom w:val="nil"/>
              <w:right w:val="nil"/>
            </w:tcBorders>
            <w:noWrap/>
            <w:vAlign w:val="bottom"/>
            <w:hideMark/>
          </w:tcPr>
          <w:p w14:paraId="090A873B"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a4o</w:t>
            </w:r>
          </w:p>
        </w:tc>
        <w:tc>
          <w:tcPr>
            <w:tcW w:w="576" w:type="dxa"/>
            <w:noWrap/>
            <w:vAlign w:val="bottom"/>
            <w:hideMark/>
          </w:tcPr>
          <w:p w14:paraId="73F296E2"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b5o</w:t>
            </w:r>
          </w:p>
        </w:tc>
        <w:tc>
          <w:tcPr>
            <w:tcW w:w="576" w:type="dxa"/>
            <w:noWrap/>
            <w:vAlign w:val="bottom"/>
            <w:hideMark/>
          </w:tcPr>
          <w:p w14:paraId="3C934723"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c3o</w:t>
            </w:r>
          </w:p>
        </w:tc>
        <w:tc>
          <w:tcPr>
            <w:tcW w:w="576" w:type="dxa"/>
            <w:tcBorders>
              <w:top w:val="nil"/>
              <w:left w:val="single" w:sz="4" w:space="0" w:color="auto"/>
              <w:bottom w:val="nil"/>
              <w:right w:val="single" w:sz="4" w:space="0" w:color="auto"/>
            </w:tcBorders>
            <w:noWrap/>
            <w:vAlign w:val="bottom"/>
            <w:hideMark/>
          </w:tcPr>
          <w:p w14:paraId="791CE2A7"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132</w:t>
            </w:r>
          </w:p>
        </w:tc>
        <w:tc>
          <w:tcPr>
            <w:tcW w:w="576" w:type="dxa"/>
            <w:tcBorders>
              <w:top w:val="nil"/>
              <w:left w:val="single" w:sz="4" w:space="0" w:color="auto"/>
              <w:bottom w:val="nil"/>
              <w:right w:val="nil"/>
            </w:tcBorders>
            <w:noWrap/>
            <w:vAlign w:val="bottom"/>
            <w:hideMark/>
          </w:tcPr>
          <w:p w14:paraId="643011CF"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a6r</w:t>
            </w:r>
          </w:p>
        </w:tc>
        <w:tc>
          <w:tcPr>
            <w:tcW w:w="576" w:type="dxa"/>
            <w:noWrap/>
            <w:vAlign w:val="bottom"/>
            <w:hideMark/>
          </w:tcPr>
          <w:p w14:paraId="232816D4"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b5r</w:t>
            </w:r>
          </w:p>
        </w:tc>
        <w:tc>
          <w:tcPr>
            <w:tcW w:w="576" w:type="dxa"/>
            <w:noWrap/>
            <w:vAlign w:val="bottom"/>
            <w:hideMark/>
          </w:tcPr>
          <w:p w14:paraId="54009AAE"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c2o</w:t>
            </w:r>
          </w:p>
        </w:tc>
      </w:tr>
      <w:tr w:rsidR="00114F5C" w:rsidRPr="00F52C74" w14:paraId="5E77620A" w14:textId="77777777" w:rsidTr="00114F5C">
        <w:trPr>
          <w:trHeight w:val="288"/>
          <w:jc w:val="center"/>
        </w:trPr>
        <w:tc>
          <w:tcPr>
            <w:tcW w:w="576" w:type="dxa"/>
            <w:tcBorders>
              <w:top w:val="nil"/>
              <w:left w:val="nil"/>
              <w:bottom w:val="nil"/>
              <w:right w:val="single" w:sz="4" w:space="0" w:color="auto"/>
            </w:tcBorders>
            <w:noWrap/>
            <w:vAlign w:val="bottom"/>
            <w:hideMark/>
          </w:tcPr>
          <w:p w14:paraId="0E8864FF"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25</w:t>
            </w:r>
          </w:p>
        </w:tc>
        <w:tc>
          <w:tcPr>
            <w:tcW w:w="576" w:type="dxa"/>
            <w:tcBorders>
              <w:top w:val="nil"/>
              <w:left w:val="single" w:sz="4" w:space="0" w:color="auto"/>
              <w:bottom w:val="nil"/>
              <w:right w:val="nil"/>
            </w:tcBorders>
            <w:noWrap/>
            <w:vAlign w:val="bottom"/>
            <w:hideMark/>
          </w:tcPr>
          <w:p w14:paraId="21974E00"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a3r</w:t>
            </w:r>
          </w:p>
        </w:tc>
        <w:tc>
          <w:tcPr>
            <w:tcW w:w="576" w:type="dxa"/>
            <w:noWrap/>
            <w:vAlign w:val="bottom"/>
            <w:hideMark/>
          </w:tcPr>
          <w:p w14:paraId="449814CA"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b4r</w:t>
            </w:r>
          </w:p>
        </w:tc>
        <w:tc>
          <w:tcPr>
            <w:tcW w:w="576" w:type="dxa"/>
            <w:noWrap/>
            <w:vAlign w:val="bottom"/>
            <w:hideMark/>
          </w:tcPr>
          <w:p w14:paraId="19626B77"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c5r</w:t>
            </w:r>
          </w:p>
        </w:tc>
        <w:tc>
          <w:tcPr>
            <w:tcW w:w="576" w:type="dxa"/>
            <w:tcBorders>
              <w:top w:val="nil"/>
              <w:left w:val="single" w:sz="4" w:space="0" w:color="auto"/>
              <w:bottom w:val="nil"/>
              <w:right w:val="single" w:sz="4" w:space="0" w:color="auto"/>
            </w:tcBorders>
            <w:noWrap/>
            <w:vAlign w:val="bottom"/>
            <w:hideMark/>
          </w:tcPr>
          <w:p w14:paraId="6FC18527"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61</w:t>
            </w:r>
          </w:p>
        </w:tc>
        <w:tc>
          <w:tcPr>
            <w:tcW w:w="576" w:type="dxa"/>
            <w:tcBorders>
              <w:top w:val="nil"/>
              <w:left w:val="single" w:sz="4" w:space="0" w:color="auto"/>
              <w:bottom w:val="nil"/>
              <w:right w:val="nil"/>
            </w:tcBorders>
            <w:noWrap/>
            <w:vAlign w:val="bottom"/>
            <w:hideMark/>
          </w:tcPr>
          <w:p w14:paraId="6E1E0999"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a4o</w:t>
            </w:r>
          </w:p>
        </w:tc>
        <w:tc>
          <w:tcPr>
            <w:tcW w:w="576" w:type="dxa"/>
            <w:noWrap/>
            <w:vAlign w:val="bottom"/>
            <w:hideMark/>
          </w:tcPr>
          <w:p w14:paraId="11632A19"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b1r</w:t>
            </w:r>
          </w:p>
        </w:tc>
        <w:tc>
          <w:tcPr>
            <w:tcW w:w="576" w:type="dxa"/>
            <w:noWrap/>
            <w:vAlign w:val="bottom"/>
            <w:hideMark/>
          </w:tcPr>
          <w:p w14:paraId="2452A9C5"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c6r</w:t>
            </w:r>
          </w:p>
        </w:tc>
        <w:tc>
          <w:tcPr>
            <w:tcW w:w="576" w:type="dxa"/>
            <w:tcBorders>
              <w:top w:val="nil"/>
              <w:left w:val="single" w:sz="4" w:space="0" w:color="auto"/>
              <w:bottom w:val="nil"/>
              <w:right w:val="single" w:sz="4" w:space="0" w:color="auto"/>
            </w:tcBorders>
            <w:noWrap/>
            <w:vAlign w:val="bottom"/>
            <w:hideMark/>
          </w:tcPr>
          <w:p w14:paraId="1247B63F"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97</w:t>
            </w:r>
          </w:p>
        </w:tc>
        <w:tc>
          <w:tcPr>
            <w:tcW w:w="576" w:type="dxa"/>
            <w:tcBorders>
              <w:top w:val="nil"/>
              <w:left w:val="single" w:sz="4" w:space="0" w:color="auto"/>
              <w:bottom w:val="nil"/>
              <w:right w:val="nil"/>
            </w:tcBorders>
            <w:noWrap/>
            <w:vAlign w:val="bottom"/>
            <w:hideMark/>
          </w:tcPr>
          <w:p w14:paraId="642753E5"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a6r</w:t>
            </w:r>
          </w:p>
        </w:tc>
        <w:tc>
          <w:tcPr>
            <w:tcW w:w="576" w:type="dxa"/>
            <w:noWrap/>
            <w:vAlign w:val="bottom"/>
            <w:hideMark/>
          </w:tcPr>
          <w:p w14:paraId="53CA5D32"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b1r</w:t>
            </w:r>
          </w:p>
        </w:tc>
        <w:tc>
          <w:tcPr>
            <w:tcW w:w="576" w:type="dxa"/>
            <w:noWrap/>
            <w:vAlign w:val="bottom"/>
            <w:hideMark/>
          </w:tcPr>
          <w:p w14:paraId="15661B50"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c5r</w:t>
            </w:r>
          </w:p>
        </w:tc>
        <w:tc>
          <w:tcPr>
            <w:tcW w:w="576" w:type="dxa"/>
            <w:tcBorders>
              <w:top w:val="nil"/>
              <w:left w:val="single" w:sz="4" w:space="0" w:color="auto"/>
              <w:bottom w:val="nil"/>
              <w:right w:val="single" w:sz="4" w:space="0" w:color="auto"/>
            </w:tcBorders>
            <w:noWrap/>
            <w:vAlign w:val="bottom"/>
            <w:hideMark/>
          </w:tcPr>
          <w:p w14:paraId="09327EDE"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133</w:t>
            </w:r>
          </w:p>
        </w:tc>
        <w:tc>
          <w:tcPr>
            <w:tcW w:w="576" w:type="dxa"/>
            <w:tcBorders>
              <w:top w:val="nil"/>
              <w:left w:val="single" w:sz="4" w:space="0" w:color="auto"/>
              <w:bottom w:val="nil"/>
              <w:right w:val="nil"/>
            </w:tcBorders>
            <w:noWrap/>
            <w:vAlign w:val="bottom"/>
            <w:hideMark/>
          </w:tcPr>
          <w:p w14:paraId="7139C3F7"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a6o</w:t>
            </w:r>
          </w:p>
        </w:tc>
        <w:tc>
          <w:tcPr>
            <w:tcW w:w="576" w:type="dxa"/>
            <w:noWrap/>
            <w:vAlign w:val="bottom"/>
            <w:hideMark/>
          </w:tcPr>
          <w:p w14:paraId="501FD935"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b5o</w:t>
            </w:r>
          </w:p>
        </w:tc>
        <w:tc>
          <w:tcPr>
            <w:tcW w:w="576" w:type="dxa"/>
            <w:noWrap/>
            <w:vAlign w:val="bottom"/>
            <w:hideMark/>
          </w:tcPr>
          <w:p w14:paraId="70DCB778"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c2r</w:t>
            </w:r>
          </w:p>
        </w:tc>
      </w:tr>
      <w:tr w:rsidR="00114F5C" w:rsidRPr="00F52C74" w14:paraId="36B4F4F3" w14:textId="77777777" w:rsidTr="00114F5C">
        <w:trPr>
          <w:trHeight w:val="288"/>
          <w:jc w:val="center"/>
        </w:trPr>
        <w:tc>
          <w:tcPr>
            <w:tcW w:w="576" w:type="dxa"/>
            <w:tcBorders>
              <w:top w:val="nil"/>
              <w:left w:val="nil"/>
              <w:bottom w:val="nil"/>
              <w:right w:val="single" w:sz="4" w:space="0" w:color="auto"/>
            </w:tcBorders>
            <w:noWrap/>
            <w:vAlign w:val="bottom"/>
            <w:hideMark/>
          </w:tcPr>
          <w:p w14:paraId="24F905C2"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26</w:t>
            </w:r>
          </w:p>
        </w:tc>
        <w:tc>
          <w:tcPr>
            <w:tcW w:w="576" w:type="dxa"/>
            <w:tcBorders>
              <w:top w:val="nil"/>
              <w:left w:val="single" w:sz="4" w:space="0" w:color="auto"/>
              <w:bottom w:val="nil"/>
              <w:right w:val="nil"/>
            </w:tcBorders>
            <w:noWrap/>
            <w:vAlign w:val="bottom"/>
            <w:hideMark/>
          </w:tcPr>
          <w:p w14:paraId="005E9B14"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a3r</w:t>
            </w:r>
          </w:p>
        </w:tc>
        <w:tc>
          <w:tcPr>
            <w:tcW w:w="576" w:type="dxa"/>
            <w:noWrap/>
            <w:vAlign w:val="bottom"/>
            <w:hideMark/>
          </w:tcPr>
          <w:p w14:paraId="486FF933"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b4r</w:t>
            </w:r>
          </w:p>
        </w:tc>
        <w:tc>
          <w:tcPr>
            <w:tcW w:w="576" w:type="dxa"/>
            <w:noWrap/>
            <w:vAlign w:val="bottom"/>
            <w:hideMark/>
          </w:tcPr>
          <w:p w14:paraId="0AB7F672"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c5o</w:t>
            </w:r>
          </w:p>
        </w:tc>
        <w:tc>
          <w:tcPr>
            <w:tcW w:w="576" w:type="dxa"/>
            <w:tcBorders>
              <w:top w:val="nil"/>
              <w:left w:val="single" w:sz="4" w:space="0" w:color="auto"/>
              <w:bottom w:val="nil"/>
              <w:right w:val="single" w:sz="4" w:space="0" w:color="auto"/>
            </w:tcBorders>
            <w:noWrap/>
            <w:vAlign w:val="bottom"/>
            <w:hideMark/>
          </w:tcPr>
          <w:p w14:paraId="4E7617E7"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62</w:t>
            </w:r>
          </w:p>
        </w:tc>
        <w:tc>
          <w:tcPr>
            <w:tcW w:w="576" w:type="dxa"/>
            <w:tcBorders>
              <w:top w:val="nil"/>
              <w:left w:val="single" w:sz="4" w:space="0" w:color="auto"/>
              <w:bottom w:val="nil"/>
              <w:right w:val="nil"/>
            </w:tcBorders>
            <w:noWrap/>
            <w:vAlign w:val="bottom"/>
            <w:hideMark/>
          </w:tcPr>
          <w:p w14:paraId="237FE45E"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a4o</w:t>
            </w:r>
          </w:p>
        </w:tc>
        <w:tc>
          <w:tcPr>
            <w:tcW w:w="576" w:type="dxa"/>
            <w:noWrap/>
            <w:vAlign w:val="bottom"/>
            <w:hideMark/>
          </w:tcPr>
          <w:p w14:paraId="7C68AFC1"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b1r</w:t>
            </w:r>
          </w:p>
        </w:tc>
        <w:tc>
          <w:tcPr>
            <w:tcW w:w="576" w:type="dxa"/>
            <w:noWrap/>
            <w:vAlign w:val="bottom"/>
            <w:hideMark/>
          </w:tcPr>
          <w:p w14:paraId="572B7580"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c6o</w:t>
            </w:r>
          </w:p>
        </w:tc>
        <w:tc>
          <w:tcPr>
            <w:tcW w:w="576" w:type="dxa"/>
            <w:tcBorders>
              <w:top w:val="nil"/>
              <w:left w:val="single" w:sz="4" w:space="0" w:color="auto"/>
              <w:bottom w:val="nil"/>
              <w:right w:val="single" w:sz="4" w:space="0" w:color="auto"/>
            </w:tcBorders>
            <w:noWrap/>
            <w:vAlign w:val="bottom"/>
            <w:hideMark/>
          </w:tcPr>
          <w:p w14:paraId="3947890A"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98</w:t>
            </w:r>
          </w:p>
        </w:tc>
        <w:tc>
          <w:tcPr>
            <w:tcW w:w="576" w:type="dxa"/>
            <w:tcBorders>
              <w:top w:val="nil"/>
              <w:left w:val="single" w:sz="4" w:space="0" w:color="auto"/>
              <w:bottom w:val="nil"/>
              <w:right w:val="nil"/>
            </w:tcBorders>
            <w:noWrap/>
            <w:vAlign w:val="bottom"/>
            <w:hideMark/>
          </w:tcPr>
          <w:p w14:paraId="086120CC"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a6r</w:t>
            </w:r>
          </w:p>
        </w:tc>
        <w:tc>
          <w:tcPr>
            <w:tcW w:w="576" w:type="dxa"/>
            <w:noWrap/>
            <w:vAlign w:val="bottom"/>
            <w:hideMark/>
          </w:tcPr>
          <w:p w14:paraId="1133F59F"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b1r</w:t>
            </w:r>
          </w:p>
        </w:tc>
        <w:tc>
          <w:tcPr>
            <w:tcW w:w="576" w:type="dxa"/>
            <w:noWrap/>
            <w:vAlign w:val="bottom"/>
            <w:hideMark/>
          </w:tcPr>
          <w:p w14:paraId="1162A17E"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c5o</w:t>
            </w:r>
          </w:p>
        </w:tc>
        <w:tc>
          <w:tcPr>
            <w:tcW w:w="576" w:type="dxa"/>
            <w:tcBorders>
              <w:top w:val="nil"/>
              <w:left w:val="single" w:sz="4" w:space="0" w:color="auto"/>
              <w:bottom w:val="nil"/>
              <w:right w:val="single" w:sz="4" w:space="0" w:color="auto"/>
            </w:tcBorders>
            <w:noWrap/>
            <w:vAlign w:val="bottom"/>
            <w:hideMark/>
          </w:tcPr>
          <w:p w14:paraId="0FDA1241"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134</w:t>
            </w:r>
          </w:p>
        </w:tc>
        <w:tc>
          <w:tcPr>
            <w:tcW w:w="576" w:type="dxa"/>
            <w:tcBorders>
              <w:top w:val="nil"/>
              <w:left w:val="single" w:sz="4" w:space="0" w:color="auto"/>
              <w:bottom w:val="nil"/>
              <w:right w:val="nil"/>
            </w:tcBorders>
            <w:noWrap/>
            <w:vAlign w:val="bottom"/>
            <w:hideMark/>
          </w:tcPr>
          <w:p w14:paraId="3BFAF2EC"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a6o</w:t>
            </w:r>
          </w:p>
        </w:tc>
        <w:tc>
          <w:tcPr>
            <w:tcW w:w="576" w:type="dxa"/>
            <w:noWrap/>
            <w:vAlign w:val="bottom"/>
            <w:hideMark/>
          </w:tcPr>
          <w:p w14:paraId="25462120"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b5o</w:t>
            </w:r>
          </w:p>
        </w:tc>
        <w:tc>
          <w:tcPr>
            <w:tcW w:w="576" w:type="dxa"/>
            <w:noWrap/>
            <w:vAlign w:val="bottom"/>
            <w:hideMark/>
          </w:tcPr>
          <w:p w14:paraId="0E7196DA"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c2o</w:t>
            </w:r>
          </w:p>
        </w:tc>
      </w:tr>
      <w:tr w:rsidR="00114F5C" w:rsidRPr="00F52C74" w14:paraId="3094C510" w14:textId="77777777" w:rsidTr="00114F5C">
        <w:trPr>
          <w:trHeight w:val="288"/>
          <w:jc w:val="center"/>
        </w:trPr>
        <w:tc>
          <w:tcPr>
            <w:tcW w:w="576" w:type="dxa"/>
            <w:tcBorders>
              <w:top w:val="nil"/>
              <w:left w:val="nil"/>
              <w:bottom w:val="nil"/>
              <w:right w:val="single" w:sz="4" w:space="0" w:color="auto"/>
            </w:tcBorders>
            <w:noWrap/>
            <w:vAlign w:val="bottom"/>
            <w:hideMark/>
          </w:tcPr>
          <w:p w14:paraId="5725DA41"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27</w:t>
            </w:r>
          </w:p>
        </w:tc>
        <w:tc>
          <w:tcPr>
            <w:tcW w:w="576" w:type="dxa"/>
            <w:tcBorders>
              <w:top w:val="nil"/>
              <w:left w:val="single" w:sz="4" w:space="0" w:color="auto"/>
              <w:bottom w:val="nil"/>
              <w:right w:val="nil"/>
            </w:tcBorders>
            <w:noWrap/>
            <w:vAlign w:val="bottom"/>
            <w:hideMark/>
          </w:tcPr>
          <w:p w14:paraId="6232D07E"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a3r</w:t>
            </w:r>
          </w:p>
        </w:tc>
        <w:tc>
          <w:tcPr>
            <w:tcW w:w="576" w:type="dxa"/>
            <w:noWrap/>
            <w:vAlign w:val="bottom"/>
            <w:hideMark/>
          </w:tcPr>
          <w:p w14:paraId="52756CA8"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b4o</w:t>
            </w:r>
          </w:p>
        </w:tc>
        <w:tc>
          <w:tcPr>
            <w:tcW w:w="576" w:type="dxa"/>
            <w:noWrap/>
            <w:vAlign w:val="bottom"/>
            <w:hideMark/>
          </w:tcPr>
          <w:p w14:paraId="7DD63EAC"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c5r</w:t>
            </w:r>
          </w:p>
        </w:tc>
        <w:tc>
          <w:tcPr>
            <w:tcW w:w="576" w:type="dxa"/>
            <w:tcBorders>
              <w:top w:val="nil"/>
              <w:left w:val="single" w:sz="4" w:space="0" w:color="auto"/>
              <w:bottom w:val="nil"/>
              <w:right w:val="single" w:sz="4" w:space="0" w:color="auto"/>
            </w:tcBorders>
            <w:noWrap/>
            <w:vAlign w:val="bottom"/>
            <w:hideMark/>
          </w:tcPr>
          <w:p w14:paraId="1F2F3DEE"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63</w:t>
            </w:r>
          </w:p>
        </w:tc>
        <w:tc>
          <w:tcPr>
            <w:tcW w:w="576" w:type="dxa"/>
            <w:tcBorders>
              <w:top w:val="nil"/>
              <w:left w:val="single" w:sz="4" w:space="0" w:color="auto"/>
              <w:bottom w:val="nil"/>
              <w:right w:val="nil"/>
            </w:tcBorders>
            <w:noWrap/>
            <w:vAlign w:val="bottom"/>
            <w:hideMark/>
          </w:tcPr>
          <w:p w14:paraId="7267873C"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a4o</w:t>
            </w:r>
          </w:p>
        </w:tc>
        <w:tc>
          <w:tcPr>
            <w:tcW w:w="576" w:type="dxa"/>
            <w:noWrap/>
            <w:vAlign w:val="bottom"/>
            <w:hideMark/>
          </w:tcPr>
          <w:p w14:paraId="08BBF659"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b1o</w:t>
            </w:r>
          </w:p>
        </w:tc>
        <w:tc>
          <w:tcPr>
            <w:tcW w:w="576" w:type="dxa"/>
            <w:noWrap/>
            <w:vAlign w:val="bottom"/>
            <w:hideMark/>
          </w:tcPr>
          <w:p w14:paraId="2DE65706"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c6r</w:t>
            </w:r>
          </w:p>
        </w:tc>
        <w:tc>
          <w:tcPr>
            <w:tcW w:w="576" w:type="dxa"/>
            <w:tcBorders>
              <w:top w:val="nil"/>
              <w:left w:val="single" w:sz="4" w:space="0" w:color="auto"/>
              <w:bottom w:val="nil"/>
              <w:right w:val="single" w:sz="4" w:space="0" w:color="auto"/>
            </w:tcBorders>
            <w:noWrap/>
            <w:vAlign w:val="bottom"/>
            <w:hideMark/>
          </w:tcPr>
          <w:p w14:paraId="78A55ED6"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99</w:t>
            </w:r>
          </w:p>
        </w:tc>
        <w:tc>
          <w:tcPr>
            <w:tcW w:w="576" w:type="dxa"/>
            <w:tcBorders>
              <w:top w:val="nil"/>
              <w:left w:val="single" w:sz="4" w:space="0" w:color="auto"/>
              <w:bottom w:val="nil"/>
              <w:right w:val="nil"/>
            </w:tcBorders>
            <w:noWrap/>
            <w:vAlign w:val="bottom"/>
            <w:hideMark/>
          </w:tcPr>
          <w:p w14:paraId="7B3439E4"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a6r</w:t>
            </w:r>
          </w:p>
        </w:tc>
        <w:tc>
          <w:tcPr>
            <w:tcW w:w="576" w:type="dxa"/>
            <w:noWrap/>
            <w:vAlign w:val="bottom"/>
            <w:hideMark/>
          </w:tcPr>
          <w:p w14:paraId="1D9DCD4D"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b1o</w:t>
            </w:r>
          </w:p>
        </w:tc>
        <w:tc>
          <w:tcPr>
            <w:tcW w:w="576" w:type="dxa"/>
            <w:noWrap/>
            <w:vAlign w:val="bottom"/>
            <w:hideMark/>
          </w:tcPr>
          <w:p w14:paraId="49D9C4FC"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c5r</w:t>
            </w:r>
          </w:p>
        </w:tc>
        <w:tc>
          <w:tcPr>
            <w:tcW w:w="576" w:type="dxa"/>
            <w:tcBorders>
              <w:top w:val="nil"/>
              <w:left w:val="single" w:sz="4" w:space="0" w:color="auto"/>
              <w:bottom w:val="nil"/>
              <w:right w:val="single" w:sz="4" w:space="0" w:color="auto"/>
            </w:tcBorders>
            <w:noWrap/>
            <w:vAlign w:val="bottom"/>
            <w:hideMark/>
          </w:tcPr>
          <w:p w14:paraId="4266D25C"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135</w:t>
            </w:r>
          </w:p>
        </w:tc>
        <w:tc>
          <w:tcPr>
            <w:tcW w:w="576" w:type="dxa"/>
            <w:tcBorders>
              <w:top w:val="nil"/>
              <w:left w:val="single" w:sz="4" w:space="0" w:color="auto"/>
              <w:bottom w:val="nil"/>
              <w:right w:val="nil"/>
            </w:tcBorders>
            <w:noWrap/>
            <w:vAlign w:val="bottom"/>
            <w:hideMark/>
          </w:tcPr>
          <w:p w14:paraId="7DA0F2F4"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a6o</w:t>
            </w:r>
          </w:p>
        </w:tc>
        <w:tc>
          <w:tcPr>
            <w:tcW w:w="576" w:type="dxa"/>
            <w:noWrap/>
            <w:vAlign w:val="bottom"/>
            <w:hideMark/>
          </w:tcPr>
          <w:p w14:paraId="22956B2F"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b5o</w:t>
            </w:r>
          </w:p>
        </w:tc>
        <w:tc>
          <w:tcPr>
            <w:tcW w:w="576" w:type="dxa"/>
            <w:noWrap/>
            <w:vAlign w:val="bottom"/>
            <w:hideMark/>
          </w:tcPr>
          <w:p w14:paraId="593DBD51"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c2r</w:t>
            </w:r>
          </w:p>
        </w:tc>
      </w:tr>
      <w:tr w:rsidR="00114F5C" w:rsidRPr="00F52C74" w14:paraId="44692706" w14:textId="77777777" w:rsidTr="00114F5C">
        <w:trPr>
          <w:trHeight w:val="288"/>
          <w:jc w:val="center"/>
        </w:trPr>
        <w:tc>
          <w:tcPr>
            <w:tcW w:w="576" w:type="dxa"/>
            <w:tcBorders>
              <w:top w:val="nil"/>
              <w:left w:val="nil"/>
              <w:bottom w:val="nil"/>
              <w:right w:val="single" w:sz="4" w:space="0" w:color="auto"/>
            </w:tcBorders>
            <w:noWrap/>
            <w:vAlign w:val="bottom"/>
            <w:hideMark/>
          </w:tcPr>
          <w:p w14:paraId="5658BB39"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28</w:t>
            </w:r>
          </w:p>
        </w:tc>
        <w:tc>
          <w:tcPr>
            <w:tcW w:w="576" w:type="dxa"/>
            <w:tcBorders>
              <w:top w:val="nil"/>
              <w:left w:val="single" w:sz="4" w:space="0" w:color="auto"/>
              <w:bottom w:val="nil"/>
              <w:right w:val="nil"/>
            </w:tcBorders>
            <w:noWrap/>
            <w:vAlign w:val="bottom"/>
            <w:hideMark/>
          </w:tcPr>
          <w:p w14:paraId="25134D54"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a3r</w:t>
            </w:r>
          </w:p>
        </w:tc>
        <w:tc>
          <w:tcPr>
            <w:tcW w:w="576" w:type="dxa"/>
            <w:noWrap/>
            <w:vAlign w:val="bottom"/>
            <w:hideMark/>
          </w:tcPr>
          <w:p w14:paraId="708A5E43"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b4o</w:t>
            </w:r>
          </w:p>
        </w:tc>
        <w:tc>
          <w:tcPr>
            <w:tcW w:w="576" w:type="dxa"/>
            <w:noWrap/>
            <w:vAlign w:val="bottom"/>
            <w:hideMark/>
          </w:tcPr>
          <w:p w14:paraId="074F2CE0"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c5o</w:t>
            </w:r>
          </w:p>
        </w:tc>
        <w:tc>
          <w:tcPr>
            <w:tcW w:w="576" w:type="dxa"/>
            <w:tcBorders>
              <w:top w:val="nil"/>
              <w:left w:val="single" w:sz="4" w:space="0" w:color="auto"/>
              <w:bottom w:val="nil"/>
              <w:right w:val="single" w:sz="4" w:space="0" w:color="auto"/>
            </w:tcBorders>
            <w:noWrap/>
            <w:vAlign w:val="bottom"/>
            <w:hideMark/>
          </w:tcPr>
          <w:p w14:paraId="03793CA9"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64</w:t>
            </w:r>
          </w:p>
        </w:tc>
        <w:tc>
          <w:tcPr>
            <w:tcW w:w="576" w:type="dxa"/>
            <w:tcBorders>
              <w:top w:val="nil"/>
              <w:left w:val="single" w:sz="4" w:space="0" w:color="auto"/>
              <w:bottom w:val="nil"/>
              <w:right w:val="nil"/>
            </w:tcBorders>
            <w:noWrap/>
            <w:vAlign w:val="bottom"/>
            <w:hideMark/>
          </w:tcPr>
          <w:p w14:paraId="5D18C41C"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a4o</w:t>
            </w:r>
          </w:p>
        </w:tc>
        <w:tc>
          <w:tcPr>
            <w:tcW w:w="576" w:type="dxa"/>
            <w:noWrap/>
            <w:vAlign w:val="bottom"/>
            <w:hideMark/>
          </w:tcPr>
          <w:p w14:paraId="1A28402A"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b1o</w:t>
            </w:r>
          </w:p>
        </w:tc>
        <w:tc>
          <w:tcPr>
            <w:tcW w:w="576" w:type="dxa"/>
            <w:noWrap/>
            <w:vAlign w:val="bottom"/>
            <w:hideMark/>
          </w:tcPr>
          <w:p w14:paraId="15324482"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c6o</w:t>
            </w:r>
          </w:p>
        </w:tc>
        <w:tc>
          <w:tcPr>
            <w:tcW w:w="576" w:type="dxa"/>
            <w:tcBorders>
              <w:top w:val="nil"/>
              <w:left w:val="single" w:sz="4" w:space="0" w:color="auto"/>
              <w:bottom w:val="nil"/>
              <w:right w:val="single" w:sz="4" w:space="0" w:color="auto"/>
            </w:tcBorders>
            <w:noWrap/>
            <w:vAlign w:val="bottom"/>
            <w:hideMark/>
          </w:tcPr>
          <w:p w14:paraId="447ADA03"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100</w:t>
            </w:r>
          </w:p>
        </w:tc>
        <w:tc>
          <w:tcPr>
            <w:tcW w:w="576" w:type="dxa"/>
            <w:tcBorders>
              <w:top w:val="nil"/>
              <w:left w:val="single" w:sz="4" w:space="0" w:color="auto"/>
              <w:bottom w:val="nil"/>
              <w:right w:val="nil"/>
            </w:tcBorders>
            <w:noWrap/>
            <w:vAlign w:val="bottom"/>
            <w:hideMark/>
          </w:tcPr>
          <w:p w14:paraId="380A7411"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a6r</w:t>
            </w:r>
          </w:p>
        </w:tc>
        <w:tc>
          <w:tcPr>
            <w:tcW w:w="576" w:type="dxa"/>
            <w:noWrap/>
            <w:vAlign w:val="bottom"/>
            <w:hideMark/>
          </w:tcPr>
          <w:p w14:paraId="041374E4"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b1o</w:t>
            </w:r>
          </w:p>
        </w:tc>
        <w:tc>
          <w:tcPr>
            <w:tcW w:w="576" w:type="dxa"/>
            <w:noWrap/>
            <w:vAlign w:val="bottom"/>
            <w:hideMark/>
          </w:tcPr>
          <w:p w14:paraId="7977F197"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c5o</w:t>
            </w:r>
          </w:p>
        </w:tc>
        <w:tc>
          <w:tcPr>
            <w:tcW w:w="576" w:type="dxa"/>
            <w:tcBorders>
              <w:top w:val="nil"/>
              <w:left w:val="single" w:sz="4" w:space="0" w:color="auto"/>
              <w:bottom w:val="nil"/>
              <w:right w:val="single" w:sz="4" w:space="0" w:color="auto"/>
            </w:tcBorders>
            <w:noWrap/>
            <w:vAlign w:val="bottom"/>
            <w:hideMark/>
          </w:tcPr>
          <w:p w14:paraId="097C38DA"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136</w:t>
            </w:r>
          </w:p>
        </w:tc>
        <w:tc>
          <w:tcPr>
            <w:tcW w:w="576" w:type="dxa"/>
            <w:tcBorders>
              <w:top w:val="nil"/>
              <w:left w:val="single" w:sz="4" w:space="0" w:color="auto"/>
              <w:bottom w:val="nil"/>
              <w:right w:val="nil"/>
            </w:tcBorders>
            <w:noWrap/>
            <w:vAlign w:val="bottom"/>
            <w:hideMark/>
          </w:tcPr>
          <w:p w14:paraId="7D9DB492"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a6o</w:t>
            </w:r>
          </w:p>
        </w:tc>
        <w:tc>
          <w:tcPr>
            <w:tcW w:w="576" w:type="dxa"/>
            <w:noWrap/>
            <w:vAlign w:val="bottom"/>
            <w:hideMark/>
          </w:tcPr>
          <w:p w14:paraId="262539C7"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b5o</w:t>
            </w:r>
          </w:p>
        </w:tc>
        <w:tc>
          <w:tcPr>
            <w:tcW w:w="576" w:type="dxa"/>
            <w:noWrap/>
            <w:vAlign w:val="bottom"/>
            <w:hideMark/>
          </w:tcPr>
          <w:p w14:paraId="7D266121"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c2o</w:t>
            </w:r>
          </w:p>
        </w:tc>
      </w:tr>
      <w:tr w:rsidR="00114F5C" w:rsidRPr="00F52C74" w14:paraId="3FCADAF8" w14:textId="77777777" w:rsidTr="00114F5C">
        <w:trPr>
          <w:trHeight w:val="288"/>
          <w:jc w:val="center"/>
        </w:trPr>
        <w:tc>
          <w:tcPr>
            <w:tcW w:w="576" w:type="dxa"/>
            <w:tcBorders>
              <w:top w:val="nil"/>
              <w:left w:val="nil"/>
              <w:bottom w:val="nil"/>
              <w:right w:val="single" w:sz="4" w:space="0" w:color="auto"/>
            </w:tcBorders>
            <w:noWrap/>
            <w:vAlign w:val="bottom"/>
            <w:hideMark/>
          </w:tcPr>
          <w:p w14:paraId="110AEAB9"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29</w:t>
            </w:r>
          </w:p>
        </w:tc>
        <w:tc>
          <w:tcPr>
            <w:tcW w:w="576" w:type="dxa"/>
            <w:tcBorders>
              <w:top w:val="nil"/>
              <w:left w:val="single" w:sz="4" w:space="0" w:color="auto"/>
              <w:bottom w:val="nil"/>
              <w:right w:val="nil"/>
            </w:tcBorders>
            <w:noWrap/>
            <w:vAlign w:val="bottom"/>
            <w:hideMark/>
          </w:tcPr>
          <w:p w14:paraId="6ADB7101"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a3o</w:t>
            </w:r>
          </w:p>
        </w:tc>
        <w:tc>
          <w:tcPr>
            <w:tcW w:w="576" w:type="dxa"/>
            <w:noWrap/>
            <w:vAlign w:val="bottom"/>
            <w:hideMark/>
          </w:tcPr>
          <w:p w14:paraId="7F8B1D3C"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b4r</w:t>
            </w:r>
          </w:p>
        </w:tc>
        <w:tc>
          <w:tcPr>
            <w:tcW w:w="576" w:type="dxa"/>
            <w:noWrap/>
            <w:vAlign w:val="bottom"/>
            <w:hideMark/>
          </w:tcPr>
          <w:p w14:paraId="16ED79F7"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c5r</w:t>
            </w:r>
          </w:p>
        </w:tc>
        <w:tc>
          <w:tcPr>
            <w:tcW w:w="576" w:type="dxa"/>
            <w:tcBorders>
              <w:top w:val="nil"/>
              <w:left w:val="single" w:sz="4" w:space="0" w:color="auto"/>
              <w:bottom w:val="nil"/>
              <w:right w:val="single" w:sz="4" w:space="0" w:color="auto"/>
            </w:tcBorders>
            <w:noWrap/>
            <w:vAlign w:val="bottom"/>
            <w:hideMark/>
          </w:tcPr>
          <w:p w14:paraId="2F6CB340"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65</w:t>
            </w:r>
          </w:p>
        </w:tc>
        <w:tc>
          <w:tcPr>
            <w:tcW w:w="576" w:type="dxa"/>
            <w:tcBorders>
              <w:top w:val="nil"/>
              <w:left w:val="single" w:sz="4" w:space="0" w:color="auto"/>
              <w:bottom w:val="nil"/>
              <w:right w:val="nil"/>
            </w:tcBorders>
            <w:noWrap/>
            <w:vAlign w:val="bottom"/>
            <w:hideMark/>
          </w:tcPr>
          <w:p w14:paraId="782572C4"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a4r</w:t>
            </w:r>
          </w:p>
        </w:tc>
        <w:tc>
          <w:tcPr>
            <w:tcW w:w="576" w:type="dxa"/>
            <w:noWrap/>
            <w:vAlign w:val="bottom"/>
            <w:hideMark/>
          </w:tcPr>
          <w:p w14:paraId="4FB0C535"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b2r</w:t>
            </w:r>
          </w:p>
        </w:tc>
        <w:tc>
          <w:tcPr>
            <w:tcW w:w="576" w:type="dxa"/>
            <w:noWrap/>
            <w:vAlign w:val="bottom"/>
            <w:hideMark/>
          </w:tcPr>
          <w:p w14:paraId="4B8A73C5"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c5r</w:t>
            </w:r>
          </w:p>
        </w:tc>
        <w:tc>
          <w:tcPr>
            <w:tcW w:w="576" w:type="dxa"/>
            <w:tcBorders>
              <w:top w:val="nil"/>
              <w:left w:val="single" w:sz="4" w:space="0" w:color="auto"/>
              <w:bottom w:val="nil"/>
              <w:right w:val="single" w:sz="4" w:space="0" w:color="auto"/>
            </w:tcBorders>
            <w:noWrap/>
            <w:vAlign w:val="bottom"/>
            <w:hideMark/>
          </w:tcPr>
          <w:p w14:paraId="19882D87"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101</w:t>
            </w:r>
          </w:p>
        </w:tc>
        <w:tc>
          <w:tcPr>
            <w:tcW w:w="576" w:type="dxa"/>
            <w:tcBorders>
              <w:top w:val="nil"/>
              <w:left w:val="single" w:sz="4" w:space="0" w:color="auto"/>
              <w:bottom w:val="nil"/>
              <w:right w:val="nil"/>
            </w:tcBorders>
            <w:noWrap/>
            <w:vAlign w:val="bottom"/>
            <w:hideMark/>
          </w:tcPr>
          <w:p w14:paraId="1847492B"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a6o</w:t>
            </w:r>
          </w:p>
        </w:tc>
        <w:tc>
          <w:tcPr>
            <w:tcW w:w="576" w:type="dxa"/>
            <w:noWrap/>
            <w:vAlign w:val="bottom"/>
            <w:hideMark/>
          </w:tcPr>
          <w:p w14:paraId="01CEC826"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b1r</w:t>
            </w:r>
          </w:p>
        </w:tc>
        <w:tc>
          <w:tcPr>
            <w:tcW w:w="576" w:type="dxa"/>
            <w:noWrap/>
            <w:vAlign w:val="bottom"/>
            <w:hideMark/>
          </w:tcPr>
          <w:p w14:paraId="74E0FEE4"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c5r</w:t>
            </w:r>
          </w:p>
        </w:tc>
        <w:tc>
          <w:tcPr>
            <w:tcW w:w="576" w:type="dxa"/>
            <w:tcBorders>
              <w:top w:val="nil"/>
              <w:left w:val="single" w:sz="4" w:space="0" w:color="auto"/>
              <w:bottom w:val="nil"/>
              <w:right w:val="single" w:sz="4" w:space="0" w:color="auto"/>
            </w:tcBorders>
            <w:noWrap/>
            <w:vAlign w:val="bottom"/>
            <w:hideMark/>
          </w:tcPr>
          <w:p w14:paraId="769F6DA8"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137</w:t>
            </w:r>
          </w:p>
        </w:tc>
        <w:tc>
          <w:tcPr>
            <w:tcW w:w="576" w:type="dxa"/>
            <w:tcBorders>
              <w:top w:val="nil"/>
              <w:left w:val="single" w:sz="4" w:space="0" w:color="auto"/>
              <w:bottom w:val="nil"/>
              <w:right w:val="nil"/>
            </w:tcBorders>
            <w:noWrap/>
            <w:vAlign w:val="bottom"/>
            <w:hideMark/>
          </w:tcPr>
          <w:p w14:paraId="5D3ECE79"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a6r</w:t>
            </w:r>
          </w:p>
        </w:tc>
        <w:tc>
          <w:tcPr>
            <w:tcW w:w="576" w:type="dxa"/>
            <w:noWrap/>
            <w:vAlign w:val="bottom"/>
            <w:hideMark/>
          </w:tcPr>
          <w:p w14:paraId="4D83EF51"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b5r</w:t>
            </w:r>
          </w:p>
        </w:tc>
        <w:tc>
          <w:tcPr>
            <w:tcW w:w="576" w:type="dxa"/>
            <w:noWrap/>
            <w:vAlign w:val="bottom"/>
            <w:hideMark/>
          </w:tcPr>
          <w:p w14:paraId="5980DDD3"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c3r</w:t>
            </w:r>
          </w:p>
        </w:tc>
      </w:tr>
      <w:tr w:rsidR="00114F5C" w:rsidRPr="00F52C74" w14:paraId="7DA4154A" w14:textId="77777777" w:rsidTr="00114F5C">
        <w:trPr>
          <w:trHeight w:val="288"/>
          <w:jc w:val="center"/>
        </w:trPr>
        <w:tc>
          <w:tcPr>
            <w:tcW w:w="576" w:type="dxa"/>
            <w:tcBorders>
              <w:top w:val="nil"/>
              <w:left w:val="nil"/>
              <w:bottom w:val="nil"/>
              <w:right w:val="single" w:sz="4" w:space="0" w:color="auto"/>
            </w:tcBorders>
            <w:noWrap/>
            <w:vAlign w:val="bottom"/>
            <w:hideMark/>
          </w:tcPr>
          <w:p w14:paraId="643F2479"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30</w:t>
            </w:r>
          </w:p>
        </w:tc>
        <w:tc>
          <w:tcPr>
            <w:tcW w:w="576" w:type="dxa"/>
            <w:tcBorders>
              <w:top w:val="nil"/>
              <w:left w:val="single" w:sz="4" w:space="0" w:color="auto"/>
              <w:bottom w:val="nil"/>
              <w:right w:val="nil"/>
            </w:tcBorders>
            <w:noWrap/>
            <w:vAlign w:val="bottom"/>
            <w:hideMark/>
          </w:tcPr>
          <w:p w14:paraId="656721A1"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a3o</w:t>
            </w:r>
          </w:p>
        </w:tc>
        <w:tc>
          <w:tcPr>
            <w:tcW w:w="576" w:type="dxa"/>
            <w:noWrap/>
            <w:vAlign w:val="bottom"/>
            <w:hideMark/>
          </w:tcPr>
          <w:p w14:paraId="4081F800"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b4r</w:t>
            </w:r>
          </w:p>
        </w:tc>
        <w:tc>
          <w:tcPr>
            <w:tcW w:w="576" w:type="dxa"/>
            <w:noWrap/>
            <w:vAlign w:val="bottom"/>
            <w:hideMark/>
          </w:tcPr>
          <w:p w14:paraId="55140206"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c5o</w:t>
            </w:r>
          </w:p>
        </w:tc>
        <w:tc>
          <w:tcPr>
            <w:tcW w:w="576" w:type="dxa"/>
            <w:tcBorders>
              <w:top w:val="nil"/>
              <w:left w:val="single" w:sz="4" w:space="0" w:color="auto"/>
              <w:bottom w:val="nil"/>
              <w:right w:val="single" w:sz="4" w:space="0" w:color="auto"/>
            </w:tcBorders>
            <w:noWrap/>
            <w:vAlign w:val="bottom"/>
            <w:hideMark/>
          </w:tcPr>
          <w:p w14:paraId="7B9E7AD7"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66</w:t>
            </w:r>
          </w:p>
        </w:tc>
        <w:tc>
          <w:tcPr>
            <w:tcW w:w="576" w:type="dxa"/>
            <w:tcBorders>
              <w:top w:val="nil"/>
              <w:left w:val="single" w:sz="4" w:space="0" w:color="auto"/>
              <w:bottom w:val="nil"/>
              <w:right w:val="nil"/>
            </w:tcBorders>
            <w:noWrap/>
            <w:vAlign w:val="bottom"/>
            <w:hideMark/>
          </w:tcPr>
          <w:p w14:paraId="09DB8212"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a4r</w:t>
            </w:r>
          </w:p>
        </w:tc>
        <w:tc>
          <w:tcPr>
            <w:tcW w:w="576" w:type="dxa"/>
            <w:noWrap/>
            <w:vAlign w:val="bottom"/>
            <w:hideMark/>
          </w:tcPr>
          <w:p w14:paraId="451998AC"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b2r</w:t>
            </w:r>
          </w:p>
        </w:tc>
        <w:tc>
          <w:tcPr>
            <w:tcW w:w="576" w:type="dxa"/>
            <w:noWrap/>
            <w:vAlign w:val="bottom"/>
            <w:hideMark/>
          </w:tcPr>
          <w:p w14:paraId="0202D7CE"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c5o</w:t>
            </w:r>
          </w:p>
        </w:tc>
        <w:tc>
          <w:tcPr>
            <w:tcW w:w="576" w:type="dxa"/>
            <w:tcBorders>
              <w:top w:val="nil"/>
              <w:left w:val="single" w:sz="4" w:space="0" w:color="auto"/>
              <w:bottom w:val="nil"/>
              <w:right w:val="single" w:sz="4" w:space="0" w:color="auto"/>
            </w:tcBorders>
            <w:noWrap/>
            <w:vAlign w:val="bottom"/>
            <w:hideMark/>
          </w:tcPr>
          <w:p w14:paraId="421D9ABB"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102</w:t>
            </w:r>
          </w:p>
        </w:tc>
        <w:tc>
          <w:tcPr>
            <w:tcW w:w="576" w:type="dxa"/>
            <w:tcBorders>
              <w:top w:val="nil"/>
              <w:left w:val="single" w:sz="4" w:space="0" w:color="auto"/>
              <w:bottom w:val="nil"/>
              <w:right w:val="nil"/>
            </w:tcBorders>
            <w:noWrap/>
            <w:vAlign w:val="bottom"/>
            <w:hideMark/>
          </w:tcPr>
          <w:p w14:paraId="04C5C7D0"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a6o</w:t>
            </w:r>
          </w:p>
        </w:tc>
        <w:tc>
          <w:tcPr>
            <w:tcW w:w="576" w:type="dxa"/>
            <w:noWrap/>
            <w:vAlign w:val="bottom"/>
            <w:hideMark/>
          </w:tcPr>
          <w:p w14:paraId="328F32CE"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b1r</w:t>
            </w:r>
          </w:p>
        </w:tc>
        <w:tc>
          <w:tcPr>
            <w:tcW w:w="576" w:type="dxa"/>
            <w:noWrap/>
            <w:vAlign w:val="bottom"/>
            <w:hideMark/>
          </w:tcPr>
          <w:p w14:paraId="3A9CE42D"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c5o</w:t>
            </w:r>
          </w:p>
        </w:tc>
        <w:tc>
          <w:tcPr>
            <w:tcW w:w="576" w:type="dxa"/>
            <w:tcBorders>
              <w:top w:val="nil"/>
              <w:left w:val="single" w:sz="4" w:space="0" w:color="auto"/>
              <w:bottom w:val="nil"/>
              <w:right w:val="single" w:sz="4" w:space="0" w:color="auto"/>
            </w:tcBorders>
            <w:noWrap/>
            <w:vAlign w:val="bottom"/>
            <w:hideMark/>
          </w:tcPr>
          <w:p w14:paraId="2FEA55EF"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138</w:t>
            </w:r>
          </w:p>
        </w:tc>
        <w:tc>
          <w:tcPr>
            <w:tcW w:w="576" w:type="dxa"/>
            <w:tcBorders>
              <w:top w:val="nil"/>
              <w:left w:val="single" w:sz="4" w:space="0" w:color="auto"/>
              <w:bottom w:val="nil"/>
              <w:right w:val="nil"/>
            </w:tcBorders>
            <w:noWrap/>
            <w:vAlign w:val="bottom"/>
            <w:hideMark/>
          </w:tcPr>
          <w:p w14:paraId="4BEF8585"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a6r</w:t>
            </w:r>
          </w:p>
        </w:tc>
        <w:tc>
          <w:tcPr>
            <w:tcW w:w="576" w:type="dxa"/>
            <w:noWrap/>
            <w:vAlign w:val="bottom"/>
            <w:hideMark/>
          </w:tcPr>
          <w:p w14:paraId="3EE21509"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b5r</w:t>
            </w:r>
          </w:p>
        </w:tc>
        <w:tc>
          <w:tcPr>
            <w:tcW w:w="576" w:type="dxa"/>
            <w:noWrap/>
            <w:vAlign w:val="bottom"/>
            <w:hideMark/>
          </w:tcPr>
          <w:p w14:paraId="024DCC52"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c3o</w:t>
            </w:r>
          </w:p>
        </w:tc>
      </w:tr>
      <w:tr w:rsidR="00114F5C" w:rsidRPr="00F52C74" w14:paraId="37A88D32" w14:textId="77777777" w:rsidTr="00114F5C">
        <w:trPr>
          <w:trHeight w:val="288"/>
          <w:jc w:val="center"/>
        </w:trPr>
        <w:tc>
          <w:tcPr>
            <w:tcW w:w="576" w:type="dxa"/>
            <w:tcBorders>
              <w:top w:val="nil"/>
              <w:left w:val="nil"/>
              <w:bottom w:val="nil"/>
              <w:right w:val="single" w:sz="4" w:space="0" w:color="auto"/>
            </w:tcBorders>
            <w:noWrap/>
            <w:vAlign w:val="bottom"/>
            <w:hideMark/>
          </w:tcPr>
          <w:p w14:paraId="1AD1BE3C"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31</w:t>
            </w:r>
          </w:p>
        </w:tc>
        <w:tc>
          <w:tcPr>
            <w:tcW w:w="576" w:type="dxa"/>
            <w:tcBorders>
              <w:top w:val="nil"/>
              <w:left w:val="single" w:sz="4" w:space="0" w:color="auto"/>
              <w:bottom w:val="nil"/>
              <w:right w:val="nil"/>
            </w:tcBorders>
            <w:noWrap/>
            <w:vAlign w:val="bottom"/>
            <w:hideMark/>
          </w:tcPr>
          <w:p w14:paraId="7B7BC20F"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a3o</w:t>
            </w:r>
          </w:p>
        </w:tc>
        <w:tc>
          <w:tcPr>
            <w:tcW w:w="576" w:type="dxa"/>
            <w:noWrap/>
            <w:vAlign w:val="bottom"/>
            <w:hideMark/>
          </w:tcPr>
          <w:p w14:paraId="55D0B77A"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b4o</w:t>
            </w:r>
          </w:p>
        </w:tc>
        <w:tc>
          <w:tcPr>
            <w:tcW w:w="576" w:type="dxa"/>
            <w:noWrap/>
            <w:vAlign w:val="bottom"/>
            <w:hideMark/>
          </w:tcPr>
          <w:p w14:paraId="431BB13E"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c5r</w:t>
            </w:r>
          </w:p>
        </w:tc>
        <w:tc>
          <w:tcPr>
            <w:tcW w:w="576" w:type="dxa"/>
            <w:tcBorders>
              <w:top w:val="nil"/>
              <w:left w:val="single" w:sz="4" w:space="0" w:color="auto"/>
              <w:bottom w:val="nil"/>
              <w:right w:val="single" w:sz="4" w:space="0" w:color="auto"/>
            </w:tcBorders>
            <w:noWrap/>
            <w:vAlign w:val="bottom"/>
            <w:hideMark/>
          </w:tcPr>
          <w:p w14:paraId="186B5CE9"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67</w:t>
            </w:r>
          </w:p>
        </w:tc>
        <w:tc>
          <w:tcPr>
            <w:tcW w:w="576" w:type="dxa"/>
            <w:tcBorders>
              <w:top w:val="nil"/>
              <w:left w:val="single" w:sz="4" w:space="0" w:color="auto"/>
              <w:bottom w:val="nil"/>
              <w:right w:val="nil"/>
            </w:tcBorders>
            <w:noWrap/>
            <w:vAlign w:val="bottom"/>
            <w:hideMark/>
          </w:tcPr>
          <w:p w14:paraId="69D811C3"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a4r</w:t>
            </w:r>
          </w:p>
        </w:tc>
        <w:tc>
          <w:tcPr>
            <w:tcW w:w="576" w:type="dxa"/>
            <w:noWrap/>
            <w:vAlign w:val="bottom"/>
            <w:hideMark/>
          </w:tcPr>
          <w:p w14:paraId="212E4BBF"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b2o</w:t>
            </w:r>
          </w:p>
        </w:tc>
        <w:tc>
          <w:tcPr>
            <w:tcW w:w="576" w:type="dxa"/>
            <w:noWrap/>
            <w:vAlign w:val="bottom"/>
            <w:hideMark/>
          </w:tcPr>
          <w:p w14:paraId="081C9311"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c5r</w:t>
            </w:r>
          </w:p>
        </w:tc>
        <w:tc>
          <w:tcPr>
            <w:tcW w:w="576" w:type="dxa"/>
            <w:tcBorders>
              <w:top w:val="nil"/>
              <w:left w:val="single" w:sz="4" w:space="0" w:color="auto"/>
              <w:bottom w:val="nil"/>
              <w:right w:val="single" w:sz="4" w:space="0" w:color="auto"/>
            </w:tcBorders>
            <w:noWrap/>
            <w:vAlign w:val="bottom"/>
            <w:hideMark/>
          </w:tcPr>
          <w:p w14:paraId="4B429AE3"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103</w:t>
            </w:r>
          </w:p>
        </w:tc>
        <w:tc>
          <w:tcPr>
            <w:tcW w:w="576" w:type="dxa"/>
            <w:tcBorders>
              <w:top w:val="nil"/>
              <w:left w:val="single" w:sz="4" w:space="0" w:color="auto"/>
              <w:bottom w:val="nil"/>
              <w:right w:val="nil"/>
            </w:tcBorders>
            <w:noWrap/>
            <w:vAlign w:val="bottom"/>
            <w:hideMark/>
          </w:tcPr>
          <w:p w14:paraId="553CDAA5"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a6o</w:t>
            </w:r>
          </w:p>
        </w:tc>
        <w:tc>
          <w:tcPr>
            <w:tcW w:w="576" w:type="dxa"/>
            <w:noWrap/>
            <w:vAlign w:val="bottom"/>
            <w:hideMark/>
          </w:tcPr>
          <w:p w14:paraId="1A9CC02A"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b1o</w:t>
            </w:r>
          </w:p>
        </w:tc>
        <w:tc>
          <w:tcPr>
            <w:tcW w:w="576" w:type="dxa"/>
            <w:noWrap/>
            <w:vAlign w:val="bottom"/>
            <w:hideMark/>
          </w:tcPr>
          <w:p w14:paraId="0A84C508"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c5r</w:t>
            </w:r>
          </w:p>
        </w:tc>
        <w:tc>
          <w:tcPr>
            <w:tcW w:w="576" w:type="dxa"/>
            <w:tcBorders>
              <w:top w:val="nil"/>
              <w:left w:val="single" w:sz="4" w:space="0" w:color="auto"/>
              <w:bottom w:val="nil"/>
              <w:right w:val="single" w:sz="4" w:space="0" w:color="auto"/>
            </w:tcBorders>
            <w:noWrap/>
            <w:vAlign w:val="bottom"/>
            <w:hideMark/>
          </w:tcPr>
          <w:p w14:paraId="2287791C"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139</w:t>
            </w:r>
          </w:p>
        </w:tc>
        <w:tc>
          <w:tcPr>
            <w:tcW w:w="576" w:type="dxa"/>
            <w:tcBorders>
              <w:top w:val="nil"/>
              <w:left w:val="single" w:sz="4" w:space="0" w:color="auto"/>
              <w:bottom w:val="nil"/>
              <w:right w:val="nil"/>
            </w:tcBorders>
            <w:noWrap/>
            <w:vAlign w:val="bottom"/>
            <w:hideMark/>
          </w:tcPr>
          <w:p w14:paraId="423DD94D"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a6r</w:t>
            </w:r>
          </w:p>
        </w:tc>
        <w:tc>
          <w:tcPr>
            <w:tcW w:w="576" w:type="dxa"/>
            <w:noWrap/>
            <w:vAlign w:val="bottom"/>
            <w:hideMark/>
          </w:tcPr>
          <w:p w14:paraId="59C6264E"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b5r</w:t>
            </w:r>
          </w:p>
        </w:tc>
        <w:tc>
          <w:tcPr>
            <w:tcW w:w="576" w:type="dxa"/>
            <w:noWrap/>
            <w:vAlign w:val="bottom"/>
            <w:hideMark/>
          </w:tcPr>
          <w:p w14:paraId="21B8552E"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c3r</w:t>
            </w:r>
          </w:p>
        </w:tc>
      </w:tr>
      <w:tr w:rsidR="00114F5C" w:rsidRPr="00F52C74" w14:paraId="41B682CF" w14:textId="77777777" w:rsidTr="00114F5C">
        <w:trPr>
          <w:trHeight w:val="288"/>
          <w:jc w:val="center"/>
        </w:trPr>
        <w:tc>
          <w:tcPr>
            <w:tcW w:w="576" w:type="dxa"/>
            <w:tcBorders>
              <w:top w:val="nil"/>
              <w:left w:val="nil"/>
              <w:bottom w:val="nil"/>
              <w:right w:val="single" w:sz="4" w:space="0" w:color="auto"/>
            </w:tcBorders>
            <w:noWrap/>
            <w:vAlign w:val="bottom"/>
            <w:hideMark/>
          </w:tcPr>
          <w:p w14:paraId="583D7594"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32</w:t>
            </w:r>
          </w:p>
        </w:tc>
        <w:tc>
          <w:tcPr>
            <w:tcW w:w="576" w:type="dxa"/>
            <w:tcBorders>
              <w:top w:val="nil"/>
              <w:left w:val="single" w:sz="4" w:space="0" w:color="auto"/>
              <w:bottom w:val="nil"/>
              <w:right w:val="nil"/>
            </w:tcBorders>
            <w:noWrap/>
            <w:vAlign w:val="bottom"/>
            <w:hideMark/>
          </w:tcPr>
          <w:p w14:paraId="48D4945E"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a3o</w:t>
            </w:r>
          </w:p>
        </w:tc>
        <w:tc>
          <w:tcPr>
            <w:tcW w:w="576" w:type="dxa"/>
            <w:noWrap/>
            <w:vAlign w:val="bottom"/>
            <w:hideMark/>
          </w:tcPr>
          <w:p w14:paraId="1E4CBFAE"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b4o</w:t>
            </w:r>
          </w:p>
        </w:tc>
        <w:tc>
          <w:tcPr>
            <w:tcW w:w="576" w:type="dxa"/>
            <w:noWrap/>
            <w:vAlign w:val="bottom"/>
            <w:hideMark/>
          </w:tcPr>
          <w:p w14:paraId="01622E69"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c5o</w:t>
            </w:r>
          </w:p>
        </w:tc>
        <w:tc>
          <w:tcPr>
            <w:tcW w:w="576" w:type="dxa"/>
            <w:tcBorders>
              <w:top w:val="nil"/>
              <w:left w:val="single" w:sz="4" w:space="0" w:color="auto"/>
              <w:bottom w:val="nil"/>
              <w:right w:val="single" w:sz="4" w:space="0" w:color="auto"/>
            </w:tcBorders>
            <w:noWrap/>
            <w:vAlign w:val="bottom"/>
            <w:hideMark/>
          </w:tcPr>
          <w:p w14:paraId="2E9B2E77"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68</w:t>
            </w:r>
          </w:p>
        </w:tc>
        <w:tc>
          <w:tcPr>
            <w:tcW w:w="576" w:type="dxa"/>
            <w:tcBorders>
              <w:top w:val="nil"/>
              <w:left w:val="single" w:sz="4" w:space="0" w:color="auto"/>
              <w:bottom w:val="nil"/>
              <w:right w:val="nil"/>
            </w:tcBorders>
            <w:noWrap/>
            <w:vAlign w:val="bottom"/>
            <w:hideMark/>
          </w:tcPr>
          <w:p w14:paraId="1252472D"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a4r</w:t>
            </w:r>
          </w:p>
        </w:tc>
        <w:tc>
          <w:tcPr>
            <w:tcW w:w="576" w:type="dxa"/>
            <w:noWrap/>
            <w:vAlign w:val="bottom"/>
            <w:hideMark/>
          </w:tcPr>
          <w:p w14:paraId="7981544F"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b2o</w:t>
            </w:r>
          </w:p>
        </w:tc>
        <w:tc>
          <w:tcPr>
            <w:tcW w:w="576" w:type="dxa"/>
            <w:noWrap/>
            <w:vAlign w:val="bottom"/>
            <w:hideMark/>
          </w:tcPr>
          <w:p w14:paraId="718C63C7"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c5o</w:t>
            </w:r>
          </w:p>
        </w:tc>
        <w:tc>
          <w:tcPr>
            <w:tcW w:w="576" w:type="dxa"/>
            <w:tcBorders>
              <w:top w:val="nil"/>
              <w:left w:val="single" w:sz="4" w:space="0" w:color="auto"/>
              <w:bottom w:val="nil"/>
              <w:right w:val="single" w:sz="4" w:space="0" w:color="auto"/>
            </w:tcBorders>
            <w:noWrap/>
            <w:vAlign w:val="bottom"/>
            <w:hideMark/>
          </w:tcPr>
          <w:p w14:paraId="31DCC24E"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104</w:t>
            </w:r>
          </w:p>
        </w:tc>
        <w:tc>
          <w:tcPr>
            <w:tcW w:w="576" w:type="dxa"/>
            <w:tcBorders>
              <w:top w:val="nil"/>
              <w:left w:val="single" w:sz="4" w:space="0" w:color="auto"/>
              <w:bottom w:val="nil"/>
              <w:right w:val="nil"/>
            </w:tcBorders>
            <w:noWrap/>
            <w:vAlign w:val="bottom"/>
            <w:hideMark/>
          </w:tcPr>
          <w:p w14:paraId="7D16EB4C"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a6o</w:t>
            </w:r>
          </w:p>
        </w:tc>
        <w:tc>
          <w:tcPr>
            <w:tcW w:w="576" w:type="dxa"/>
            <w:noWrap/>
            <w:vAlign w:val="bottom"/>
            <w:hideMark/>
          </w:tcPr>
          <w:p w14:paraId="734DAEF4"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b1o</w:t>
            </w:r>
          </w:p>
        </w:tc>
        <w:tc>
          <w:tcPr>
            <w:tcW w:w="576" w:type="dxa"/>
            <w:noWrap/>
            <w:vAlign w:val="bottom"/>
            <w:hideMark/>
          </w:tcPr>
          <w:p w14:paraId="063DB9A9"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c5o</w:t>
            </w:r>
          </w:p>
        </w:tc>
        <w:tc>
          <w:tcPr>
            <w:tcW w:w="576" w:type="dxa"/>
            <w:tcBorders>
              <w:top w:val="nil"/>
              <w:left w:val="single" w:sz="4" w:space="0" w:color="auto"/>
              <w:bottom w:val="nil"/>
              <w:right w:val="single" w:sz="4" w:space="0" w:color="auto"/>
            </w:tcBorders>
            <w:noWrap/>
            <w:vAlign w:val="bottom"/>
            <w:hideMark/>
          </w:tcPr>
          <w:p w14:paraId="090834FB"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140</w:t>
            </w:r>
          </w:p>
        </w:tc>
        <w:tc>
          <w:tcPr>
            <w:tcW w:w="576" w:type="dxa"/>
            <w:tcBorders>
              <w:top w:val="nil"/>
              <w:left w:val="single" w:sz="4" w:space="0" w:color="auto"/>
              <w:bottom w:val="nil"/>
              <w:right w:val="nil"/>
            </w:tcBorders>
            <w:noWrap/>
            <w:vAlign w:val="bottom"/>
            <w:hideMark/>
          </w:tcPr>
          <w:p w14:paraId="1AE53796"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a6r</w:t>
            </w:r>
          </w:p>
        </w:tc>
        <w:tc>
          <w:tcPr>
            <w:tcW w:w="576" w:type="dxa"/>
            <w:noWrap/>
            <w:vAlign w:val="bottom"/>
            <w:hideMark/>
          </w:tcPr>
          <w:p w14:paraId="66922405"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b5r</w:t>
            </w:r>
          </w:p>
        </w:tc>
        <w:tc>
          <w:tcPr>
            <w:tcW w:w="576" w:type="dxa"/>
            <w:noWrap/>
            <w:vAlign w:val="bottom"/>
            <w:hideMark/>
          </w:tcPr>
          <w:p w14:paraId="0F7CCC4E"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c3o</w:t>
            </w:r>
          </w:p>
        </w:tc>
      </w:tr>
      <w:tr w:rsidR="00114F5C" w:rsidRPr="00F52C74" w14:paraId="7E958F4F" w14:textId="77777777" w:rsidTr="00114F5C">
        <w:trPr>
          <w:trHeight w:val="288"/>
          <w:jc w:val="center"/>
        </w:trPr>
        <w:tc>
          <w:tcPr>
            <w:tcW w:w="576" w:type="dxa"/>
            <w:tcBorders>
              <w:top w:val="nil"/>
              <w:left w:val="nil"/>
              <w:bottom w:val="nil"/>
              <w:right w:val="single" w:sz="4" w:space="0" w:color="auto"/>
            </w:tcBorders>
            <w:noWrap/>
            <w:vAlign w:val="bottom"/>
            <w:hideMark/>
          </w:tcPr>
          <w:p w14:paraId="11C51B10"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33</w:t>
            </w:r>
          </w:p>
        </w:tc>
        <w:tc>
          <w:tcPr>
            <w:tcW w:w="576" w:type="dxa"/>
            <w:tcBorders>
              <w:top w:val="nil"/>
              <w:left w:val="single" w:sz="4" w:space="0" w:color="auto"/>
              <w:bottom w:val="nil"/>
              <w:right w:val="nil"/>
            </w:tcBorders>
            <w:noWrap/>
            <w:vAlign w:val="bottom"/>
            <w:hideMark/>
          </w:tcPr>
          <w:p w14:paraId="51AC02D0"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a3r</w:t>
            </w:r>
          </w:p>
        </w:tc>
        <w:tc>
          <w:tcPr>
            <w:tcW w:w="576" w:type="dxa"/>
            <w:noWrap/>
            <w:vAlign w:val="bottom"/>
            <w:hideMark/>
          </w:tcPr>
          <w:p w14:paraId="4EF4C2C6"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b4r</w:t>
            </w:r>
          </w:p>
        </w:tc>
        <w:tc>
          <w:tcPr>
            <w:tcW w:w="576" w:type="dxa"/>
            <w:noWrap/>
            <w:vAlign w:val="bottom"/>
            <w:hideMark/>
          </w:tcPr>
          <w:p w14:paraId="1EE0FE46"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c6r</w:t>
            </w:r>
          </w:p>
        </w:tc>
        <w:tc>
          <w:tcPr>
            <w:tcW w:w="576" w:type="dxa"/>
            <w:tcBorders>
              <w:top w:val="nil"/>
              <w:left w:val="single" w:sz="4" w:space="0" w:color="auto"/>
              <w:bottom w:val="nil"/>
              <w:right w:val="single" w:sz="4" w:space="0" w:color="auto"/>
            </w:tcBorders>
            <w:noWrap/>
            <w:vAlign w:val="bottom"/>
            <w:hideMark/>
          </w:tcPr>
          <w:p w14:paraId="38877CD3"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69</w:t>
            </w:r>
          </w:p>
        </w:tc>
        <w:tc>
          <w:tcPr>
            <w:tcW w:w="576" w:type="dxa"/>
            <w:tcBorders>
              <w:top w:val="nil"/>
              <w:left w:val="single" w:sz="4" w:space="0" w:color="auto"/>
              <w:bottom w:val="nil"/>
              <w:right w:val="nil"/>
            </w:tcBorders>
            <w:noWrap/>
            <w:vAlign w:val="bottom"/>
            <w:hideMark/>
          </w:tcPr>
          <w:p w14:paraId="40CC89BD"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a4o</w:t>
            </w:r>
          </w:p>
        </w:tc>
        <w:tc>
          <w:tcPr>
            <w:tcW w:w="576" w:type="dxa"/>
            <w:noWrap/>
            <w:vAlign w:val="bottom"/>
            <w:hideMark/>
          </w:tcPr>
          <w:p w14:paraId="01CCDE66"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b2r</w:t>
            </w:r>
          </w:p>
        </w:tc>
        <w:tc>
          <w:tcPr>
            <w:tcW w:w="576" w:type="dxa"/>
            <w:noWrap/>
            <w:vAlign w:val="bottom"/>
            <w:hideMark/>
          </w:tcPr>
          <w:p w14:paraId="2B7C8E27"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c5r</w:t>
            </w:r>
          </w:p>
        </w:tc>
        <w:tc>
          <w:tcPr>
            <w:tcW w:w="576" w:type="dxa"/>
            <w:tcBorders>
              <w:top w:val="nil"/>
              <w:left w:val="single" w:sz="4" w:space="0" w:color="auto"/>
              <w:bottom w:val="nil"/>
              <w:right w:val="single" w:sz="4" w:space="0" w:color="auto"/>
            </w:tcBorders>
            <w:noWrap/>
            <w:vAlign w:val="bottom"/>
            <w:hideMark/>
          </w:tcPr>
          <w:p w14:paraId="64663041"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105</w:t>
            </w:r>
          </w:p>
        </w:tc>
        <w:tc>
          <w:tcPr>
            <w:tcW w:w="576" w:type="dxa"/>
            <w:tcBorders>
              <w:top w:val="nil"/>
              <w:left w:val="single" w:sz="4" w:space="0" w:color="auto"/>
              <w:bottom w:val="nil"/>
              <w:right w:val="nil"/>
            </w:tcBorders>
            <w:noWrap/>
            <w:vAlign w:val="bottom"/>
            <w:hideMark/>
          </w:tcPr>
          <w:p w14:paraId="3F562666"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a6r</w:t>
            </w:r>
          </w:p>
        </w:tc>
        <w:tc>
          <w:tcPr>
            <w:tcW w:w="576" w:type="dxa"/>
            <w:noWrap/>
            <w:vAlign w:val="bottom"/>
            <w:hideMark/>
          </w:tcPr>
          <w:p w14:paraId="670BE966"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b2r</w:t>
            </w:r>
          </w:p>
        </w:tc>
        <w:tc>
          <w:tcPr>
            <w:tcW w:w="576" w:type="dxa"/>
            <w:noWrap/>
            <w:vAlign w:val="bottom"/>
            <w:hideMark/>
          </w:tcPr>
          <w:p w14:paraId="4F05DFCC"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c5r</w:t>
            </w:r>
          </w:p>
        </w:tc>
        <w:tc>
          <w:tcPr>
            <w:tcW w:w="576" w:type="dxa"/>
            <w:tcBorders>
              <w:top w:val="nil"/>
              <w:left w:val="single" w:sz="4" w:space="0" w:color="auto"/>
              <w:bottom w:val="nil"/>
              <w:right w:val="single" w:sz="4" w:space="0" w:color="auto"/>
            </w:tcBorders>
            <w:noWrap/>
            <w:vAlign w:val="bottom"/>
            <w:hideMark/>
          </w:tcPr>
          <w:p w14:paraId="2F67649C"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141</w:t>
            </w:r>
          </w:p>
        </w:tc>
        <w:tc>
          <w:tcPr>
            <w:tcW w:w="576" w:type="dxa"/>
            <w:tcBorders>
              <w:top w:val="nil"/>
              <w:left w:val="single" w:sz="4" w:space="0" w:color="auto"/>
              <w:bottom w:val="nil"/>
              <w:right w:val="nil"/>
            </w:tcBorders>
            <w:noWrap/>
            <w:vAlign w:val="bottom"/>
            <w:hideMark/>
          </w:tcPr>
          <w:p w14:paraId="2C8B83CC"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a6o</w:t>
            </w:r>
          </w:p>
        </w:tc>
        <w:tc>
          <w:tcPr>
            <w:tcW w:w="576" w:type="dxa"/>
            <w:noWrap/>
            <w:vAlign w:val="bottom"/>
            <w:hideMark/>
          </w:tcPr>
          <w:p w14:paraId="7F4BFBC0"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b5o</w:t>
            </w:r>
          </w:p>
        </w:tc>
        <w:tc>
          <w:tcPr>
            <w:tcW w:w="576" w:type="dxa"/>
            <w:noWrap/>
            <w:vAlign w:val="bottom"/>
            <w:hideMark/>
          </w:tcPr>
          <w:p w14:paraId="2106025E"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c3r</w:t>
            </w:r>
          </w:p>
        </w:tc>
      </w:tr>
      <w:tr w:rsidR="00114F5C" w:rsidRPr="00F52C74" w14:paraId="19F3FC93" w14:textId="77777777" w:rsidTr="00114F5C">
        <w:trPr>
          <w:trHeight w:val="288"/>
          <w:jc w:val="center"/>
        </w:trPr>
        <w:tc>
          <w:tcPr>
            <w:tcW w:w="576" w:type="dxa"/>
            <w:tcBorders>
              <w:top w:val="nil"/>
              <w:left w:val="nil"/>
              <w:bottom w:val="nil"/>
              <w:right w:val="single" w:sz="4" w:space="0" w:color="auto"/>
            </w:tcBorders>
            <w:noWrap/>
            <w:vAlign w:val="bottom"/>
            <w:hideMark/>
          </w:tcPr>
          <w:p w14:paraId="4AA7CE9F"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34</w:t>
            </w:r>
          </w:p>
        </w:tc>
        <w:tc>
          <w:tcPr>
            <w:tcW w:w="576" w:type="dxa"/>
            <w:tcBorders>
              <w:top w:val="nil"/>
              <w:left w:val="single" w:sz="4" w:space="0" w:color="auto"/>
              <w:bottom w:val="nil"/>
              <w:right w:val="nil"/>
            </w:tcBorders>
            <w:noWrap/>
            <w:vAlign w:val="bottom"/>
            <w:hideMark/>
          </w:tcPr>
          <w:p w14:paraId="22AE8C98"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a3r</w:t>
            </w:r>
          </w:p>
        </w:tc>
        <w:tc>
          <w:tcPr>
            <w:tcW w:w="576" w:type="dxa"/>
            <w:noWrap/>
            <w:vAlign w:val="bottom"/>
            <w:hideMark/>
          </w:tcPr>
          <w:p w14:paraId="1D546D1A"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b4r</w:t>
            </w:r>
          </w:p>
        </w:tc>
        <w:tc>
          <w:tcPr>
            <w:tcW w:w="576" w:type="dxa"/>
            <w:noWrap/>
            <w:vAlign w:val="bottom"/>
            <w:hideMark/>
          </w:tcPr>
          <w:p w14:paraId="4AEA35AB"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c6o</w:t>
            </w:r>
          </w:p>
        </w:tc>
        <w:tc>
          <w:tcPr>
            <w:tcW w:w="576" w:type="dxa"/>
            <w:tcBorders>
              <w:top w:val="nil"/>
              <w:left w:val="single" w:sz="4" w:space="0" w:color="auto"/>
              <w:bottom w:val="nil"/>
              <w:right w:val="single" w:sz="4" w:space="0" w:color="auto"/>
            </w:tcBorders>
            <w:noWrap/>
            <w:vAlign w:val="bottom"/>
            <w:hideMark/>
          </w:tcPr>
          <w:p w14:paraId="1619B5F1"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70</w:t>
            </w:r>
          </w:p>
        </w:tc>
        <w:tc>
          <w:tcPr>
            <w:tcW w:w="576" w:type="dxa"/>
            <w:tcBorders>
              <w:top w:val="nil"/>
              <w:left w:val="single" w:sz="4" w:space="0" w:color="auto"/>
              <w:bottom w:val="nil"/>
              <w:right w:val="nil"/>
            </w:tcBorders>
            <w:noWrap/>
            <w:vAlign w:val="bottom"/>
            <w:hideMark/>
          </w:tcPr>
          <w:p w14:paraId="7365A9B3"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a4o</w:t>
            </w:r>
          </w:p>
        </w:tc>
        <w:tc>
          <w:tcPr>
            <w:tcW w:w="576" w:type="dxa"/>
            <w:noWrap/>
            <w:vAlign w:val="bottom"/>
            <w:hideMark/>
          </w:tcPr>
          <w:p w14:paraId="1E2C3F5A"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b2r</w:t>
            </w:r>
          </w:p>
        </w:tc>
        <w:tc>
          <w:tcPr>
            <w:tcW w:w="576" w:type="dxa"/>
            <w:noWrap/>
            <w:vAlign w:val="bottom"/>
            <w:hideMark/>
          </w:tcPr>
          <w:p w14:paraId="228714F9"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c5o</w:t>
            </w:r>
          </w:p>
        </w:tc>
        <w:tc>
          <w:tcPr>
            <w:tcW w:w="576" w:type="dxa"/>
            <w:tcBorders>
              <w:top w:val="nil"/>
              <w:left w:val="single" w:sz="4" w:space="0" w:color="auto"/>
              <w:bottom w:val="nil"/>
              <w:right w:val="single" w:sz="4" w:space="0" w:color="auto"/>
            </w:tcBorders>
            <w:noWrap/>
            <w:vAlign w:val="bottom"/>
            <w:hideMark/>
          </w:tcPr>
          <w:p w14:paraId="333C4D8E"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106</w:t>
            </w:r>
          </w:p>
        </w:tc>
        <w:tc>
          <w:tcPr>
            <w:tcW w:w="576" w:type="dxa"/>
            <w:tcBorders>
              <w:top w:val="nil"/>
              <w:left w:val="single" w:sz="4" w:space="0" w:color="auto"/>
              <w:bottom w:val="nil"/>
              <w:right w:val="nil"/>
            </w:tcBorders>
            <w:noWrap/>
            <w:vAlign w:val="bottom"/>
            <w:hideMark/>
          </w:tcPr>
          <w:p w14:paraId="2B7803CC"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a6r</w:t>
            </w:r>
          </w:p>
        </w:tc>
        <w:tc>
          <w:tcPr>
            <w:tcW w:w="576" w:type="dxa"/>
            <w:noWrap/>
            <w:vAlign w:val="bottom"/>
            <w:hideMark/>
          </w:tcPr>
          <w:p w14:paraId="36368054"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b2r</w:t>
            </w:r>
          </w:p>
        </w:tc>
        <w:tc>
          <w:tcPr>
            <w:tcW w:w="576" w:type="dxa"/>
            <w:noWrap/>
            <w:vAlign w:val="bottom"/>
            <w:hideMark/>
          </w:tcPr>
          <w:p w14:paraId="63E5DA79"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c5o</w:t>
            </w:r>
          </w:p>
        </w:tc>
        <w:tc>
          <w:tcPr>
            <w:tcW w:w="576" w:type="dxa"/>
            <w:tcBorders>
              <w:top w:val="nil"/>
              <w:left w:val="single" w:sz="4" w:space="0" w:color="auto"/>
              <w:bottom w:val="nil"/>
              <w:right w:val="single" w:sz="4" w:space="0" w:color="auto"/>
            </w:tcBorders>
            <w:noWrap/>
            <w:vAlign w:val="bottom"/>
            <w:hideMark/>
          </w:tcPr>
          <w:p w14:paraId="03FB4A7F"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142</w:t>
            </w:r>
          </w:p>
        </w:tc>
        <w:tc>
          <w:tcPr>
            <w:tcW w:w="576" w:type="dxa"/>
            <w:tcBorders>
              <w:top w:val="nil"/>
              <w:left w:val="single" w:sz="4" w:space="0" w:color="auto"/>
              <w:bottom w:val="nil"/>
              <w:right w:val="nil"/>
            </w:tcBorders>
            <w:noWrap/>
            <w:vAlign w:val="bottom"/>
            <w:hideMark/>
          </w:tcPr>
          <w:p w14:paraId="5A65AB40"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a6o</w:t>
            </w:r>
          </w:p>
        </w:tc>
        <w:tc>
          <w:tcPr>
            <w:tcW w:w="576" w:type="dxa"/>
            <w:noWrap/>
            <w:vAlign w:val="bottom"/>
            <w:hideMark/>
          </w:tcPr>
          <w:p w14:paraId="09678A2C"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b5o</w:t>
            </w:r>
          </w:p>
        </w:tc>
        <w:tc>
          <w:tcPr>
            <w:tcW w:w="576" w:type="dxa"/>
            <w:noWrap/>
            <w:vAlign w:val="bottom"/>
            <w:hideMark/>
          </w:tcPr>
          <w:p w14:paraId="642C7E3E"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c3o</w:t>
            </w:r>
          </w:p>
        </w:tc>
      </w:tr>
      <w:tr w:rsidR="00114F5C" w:rsidRPr="00F52C74" w14:paraId="2940D177" w14:textId="77777777" w:rsidTr="00114F5C">
        <w:trPr>
          <w:trHeight w:val="288"/>
          <w:jc w:val="center"/>
        </w:trPr>
        <w:tc>
          <w:tcPr>
            <w:tcW w:w="576" w:type="dxa"/>
            <w:tcBorders>
              <w:top w:val="nil"/>
              <w:left w:val="nil"/>
              <w:bottom w:val="nil"/>
              <w:right w:val="single" w:sz="4" w:space="0" w:color="auto"/>
            </w:tcBorders>
            <w:noWrap/>
            <w:vAlign w:val="bottom"/>
            <w:hideMark/>
          </w:tcPr>
          <w:p w14:paraId="402D4408"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35</w:t>
            </w:r>
          </w:p>
        </w:tc>
        <w:tc>
          <w:tcPr>
            <w:tcW w:w="576" w:type="dxa"/>
            <w:tcBorders>
              <w:top w:val="nil"/>
              <w:left w:val="single" w:sz="4" w:space="0" w:color="auto"/>
              <w:bottom w:val="nil"/>
              <w:right w:val="nil"/>
            </w:tcBorders>
            <w:noWrap/>
            <w:vAlign w:val="bottom"/>
            <w:hideMark/>
          </w:tcPr>
          <w:p w14:paraId="2397BC54"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a3r</w:t>
            </w:r>
          </w:p>
        </w:tc>
        <w:tc>
          <w:tcPr>
            <w:tcW w:w="576" w:type="dxa"/>
            <w:noWrap/>
            <w:vAlign w:val="bottom"/>
            <w:hideMark/>
          </w:tcPr>
          <w:p w14:paraId="0F2098B1"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b4o</w:t>
            </w:r>
          </w:p>
        </w:tc>
        <w:tc>
          <w:tcPr>
            <w:tcW w:w="576" w:type="dxa"/>
            <w:noWrap/>
            <w:vAlign w:val="bottom"/>
            <w:hideMark/>
          </w:tcPr>
          <w:p w14:paraId="708E7E49"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c6r</w:t>
            </w:r>
          </w:p>
        </w:tc>
        <w:tc>
          <w:tcPr>
            <w:tcW w:w="576" w:type="dxa"/>
            <w:tcBorders>
              <w:top w:val="nil"/>
              <w:left w:val="single" w:sz="4" w:space="0" w:color="auto"/>
              <w:bottom w:val="nil"/>
              <w:right w:val="single" w:sz="4" w:space="0" w:color="auto"/>
            </w:tcBorders>
            <w:noWrap/>
            <w:vAlign w:val="bottom"/>
            <w:hideMark/>
          </w:tcPr>
          <w:p w14:paraId="258FBB5F"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71</w:t>
            </w:r>
          </w:p>
        </w:tc>
        <w:tc>
          <w:tcPr>
            <w:tcW w:w="576" w:type="dxa"/>
            <w:tcBorders>
              <w:top w:val="nil"/>
              <w:left w:val="single" w:sz="4" w:space="0" w:color="auto"/>
              <w:bottom w:val="nil"/>
              <w:right w:val="nil"/>
            </w:tcBorders>
            <w:noWrap/>
            <w:vAlign w:val="bottom"/>
            <w:hideMark/>
          </w:tcPr>
          <w:p w14:paraId="1613E0F0"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a4o</w:t>
            </w:r>
          </w:p>
        </w:tc>
        <w:tc>
          <w:tcPr>
            <w:tcW w:w="576" w:type="dxa"/>
            <w:noWrap/>
            <w:vAlign w:val="bottom"/>
            <w:hideMark/>
          </w:tcPr>
          <w:p w14:paraId="13A91E39"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b2o</w:t>
            </w:r>
          </w:p>
        </w:tc>
        <w:tc>
          <w:tcPr>
            <w:tcW w:w="576" w:type="dxa"/>
            <w:noWrap/>
            <w:vAlign w:val="bottom"/>
            <w:hideMark/>
          </w:tcPr>
          <w:p w14:paraId="59F92BAD"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c5r</w:t>
            </w:r>
          </w:p>
        </w:tc>
        <w:tc>
          <w:tcPr>
            <w:tcW w:w="576" w:type="dxa"/>
            <w:tcBorders>
              <w:top w:val="nil"/>
              <w:left w:val="single" w:sz="4" w:space="0" w:color="auto"/>
              <w:bottom w:val="nil"/>
              <w:right w:val="single" w:sz="4" w:space="0" w:color="auto"/>
            </w:tcBorders>
            <w:noWrap/>
            <w:vAlign w:val="bottom"/>
            <w:hideMark/>
          </w:tcPr>
          <w:p w14:paraId="470D63D0"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107</w:t>
            </w:r>
          </w:p>
        </w:tc>
        <w:tc>
          <w:tcPr>
            <w:tcW w:w="576" w:type="dxa"/>
            <w:tcBorders>
              <w:top w:val="nil"/>
              <w:left w:val="single" w:sz="4" w:space="0" w:color="auto"/>
              <w:bottom w:val="nil"/>
              <w:right w:val="nil"/>
            </w:tcBorders>
            <w:noWrap/>
            <w:vAlign w:val="bottom"/>
            <w:hideMark/>
          </w:tcPr>
          <w:p w14:paraId="67BB05D7"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a6r</w:t>
            </w:r>
          </w:p>
        </w:tc>
        <w:tc>
          <w:tcPr>
            <w:tcW w:w="576" w:type="dxa"/>
            <w:noWrap/>
            <w:vAlign w:val="bottom"/>
            <w:hideMark/>
          </w:tcPr>
          <w:p w14:paraId="0CDBFCCC"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b2o</w:t>
            </w:r>
          </w:p>
        </w:tc>
        <w:tc>
          <w:tcPr>
            <w:tcW w:w="576" w:type="dxa"/>
            <w:noWrap/>
            <w:vAlign w:val="bottom"/>
            <w:hideMark/>
          </w:tcPr>
          <w:p w14:paraId="6E7DE2F7"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c5r</w:t>
            </w:r>
          </w:p>
        </w:tc>
        <w:tc>
          <w:tcPr>
            <w:tcW w:w="576" w:type="dxa"/>
            <w:tcBorders>
              <w:top w:val="nil"/>
              <w:left w:val="single" w:sz="4" w:space="0" w:color="auto"/>
              <w:bottom w:val="nil"/>
              <w:right w:val="single" w:sz="4" w:space="0" w:color="auto"/>
            </w:tcBorders>
            <w:noWrap/>
            <w:vAlign w:val="bottom"/>
            <w:hideMark/>
          </w:tcPr>
          <w:p w14:paraId="6E791B28"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143</w:t>
            </w:r>
          </w:p>
        </w:tc>
        <w:tc>
          <w:tcPr>
            <w:tcW w:w="576" w:type="dxa"/>
            <w:tcBorders>
              <w:top w:val="nil"/>
              <w:left w:val="single" w:sz="4" w:space="0" w:color="auto"/>
              <w:bottom w:val="nil"/>
              <w:right w:val="nil"/>
            </w:tcBorders>
            <w:noWrap/>
            <w:vAlign w:val="bottom"/>
            <w:hideMark/>
          </w:tcPr>
          <w:p w14:paraId="3713D06F"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a6o</w:t>
            </w:r>
          </w:p>
        </w:tc>
        <w:tc>
          <w:tcPr>
            <w:tcW w:w="576" w:type="dxa"/>
            <w:noWrap/>
            <w:vAlign w:val="bottom"/>
            <w:hideMark/>
          </w:tcPr>
          <w:p w14:paraId="0E2FF264"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b5o</w:t>
            </w:r>
          </w:p>
        </w:tc>
        <w:tc>
          <w:tcPr>
            <w:tcW w:w="576" w:type="dxa"/>
            <w:noWrap/>
            <w:vAlign w:val="bottom"/>
            <w:hideMark/>
          </w:tcPr>
          <w:p w14:paraId="6072A56B"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c3r</w:t>
            </w:r>
          </w:p>
        </w:tc>
      </w:tr>
      <w:tr w:rsidR="00114F5C" w:rsidRPr="00F52C74" w14:paraId="5DD594C8" w14:textId="77777777" w:rsidTr="00114F5C">
        <w:trPr>
          <w:trHeight w:val="288"/>
          <w:jc w:val="center"/>
        </w:trPr>
        <w:tc>
          <w:tcPr>
            <w:tcW w:w="576" w:type="dxa"/>
            <w:tcBorders>
              <w:top w:val="nil"/>
              <w:left w:val="nil"/>
              <w:bottom w:val="single" w:sz="4" w:space="0" w:color="auto"/>
              <w:right w:val="single" w:sz="4" w:space="0" w:color="auto"/>
            </w:tcBorders>
            <w:noWrap/>
            <w:vAlign w:val="bottom"/>
            <w:hideMark/>
          </w:tcPr>
          <w:p w14:paraId="36B082AB"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36</w:t>
            </w:r>
          </w:p>
        </w:tc>
        <w:tc>
          <w:tcPr>
            <w:tcW w:w="576" w:type="dxa"/>
            <w:tcBorders>
              <w:top w:val="nil"/>
              <w:left w:val="single" w:sz="4" w:space="0" w:color="auto"/>
              <w:bottom w:val="single" w:sz="4" w:space="0" w:color="auto"/>
              <w:right w:val="nil"/>
            </w:tcBorders>
            <w:noWrap/>
            <w:vAlign w:val="bottom"/>
            <w:hideMark/>
          </w:tcPr>
          <w:p w14:paraId="2C91BC0E"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a3r</w:t>
            </w:r>
          </w:p>
        </w:tc>
        <w:tc>
          <w:tcPr>
            <w:tcW w:w="576" w:type="dxa"/>
            <w:tcBorders>
              <w:top w:val="nil"/>
              <w:left w:val="nil"/>
              <w:bottom w:val="single" w:sz="4" w:space="0" w:color="auto"/>
              <w:right w:val="nil"/>
            </w:tcBorders>
            <w:noWrap/>
            <w:vAlign w:val="bottom"/>
            <w:hideMark/>
          </w:tcPr>
          <w:p w14:paraId="6DE82812"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b4o</w:t>
            </w:r>
          </w:p>
        </w:tc>
        <w:tc>
          <w:tcPr>
            <w:tcW w:w="576" w:type="dxa"/>
            <w:tcBorders>
              <w:top w:val="nil"/>
              <w:left w:val="nil"/>
              <w:bottom w:val="single" w:sz="4" w:space="0" w:color="auto"/>
              <w:right w:val="nil"/>
            </w:tcBorders>
            <w:noWrap/>
            <w:vAlign w:val="bottom"/>
            <w:hideMark/>
          </w:tcPr>
          <w:p w14:paraId="7E562336"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c6o</w:t>
            </w:r>
          </w:p>
        </w:tc>
        <w:tc>
          <w:tcPr>
            <w:tcW w:w="576" w:type="dxa"/>
            <w:tcBorders>
              <w:top w:val="nil"/>
              <w:left w:val="single" w:sz="4" w:space="0" w:color="auto"/>
              <w:bottom w:val="single" w:sz="4" w:space="0" w:color="auto"/>
              <w:right w:val="single" w:sz="4" w:space="0" w:color="auto"/>
            </w:tcBorders>
            <w:noWrap/>
            <w:vAlign w:val="bottom"/>
            <w:hideMark/>
          </w:tcPr>
          <w:p w14:paraId="4991C561"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72</w:t>
            </w:r>
          </w:p>
        </w:tc>
        <w:tc>
          <w:tcPr>
            <w:tcW w:w="576" w:type="dxa"/>
            <w:tcBorders>
              <w:top w:val="nil"/>
              <w:left w:val="single" w:sz="4" w:space="0" w:color="auto"/>
              <w:bottom w:val="single" w:sz="4" w:space="0" w:color="auto"/>
              <w:right w:val="nil"/>
            </w:tcBorders>
            <w:noWrap/>
            <w:vAlign w:val="bottom"/>
            <w:hideMark/>
          </w:tcPr>
          <w:p w14:paraId="784DF054"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a4o</w:t>
            </w:r>
          </w:p>
        </w:tc>
        <w:tc>
          <w:tcPr>
            <w:tcW w:w="576" w:type="dxa"/>
            <w:tcBorders>
              <w:top w:val="nil"/>
              <w:left w:val="nil"/>
              <w:bottom w:val="single" w:sz="4" w:space="0" w:color="auto"/>
              <w:right w:val="nil"/>
            </w:tcBorders>
            <w:noWrap/>
            <w:vAlign w:val="bottom"/>
            <w:hideMark/>
          </w:tcPr>
          <w:p w14:paraId="6109BB67"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b2o</w:t>
            </w:r>
          </w:p>
        </w:tc>
        <w:tc>
          <w:tcPr>
            <w:tcW w:w="576" w:type="dxa"/>
            <w:tcBorders>
              <w:top w:val="nil"/>
              <w:left w:val="nil"/>
              <w:bottom w:val="single" w:sz="4" w:space="0" w:color="auto"/>
              <w:right w:val="nil"/>
            </w:tcBorders>
            <w:noWrap/>
            <w:vAlign w:val="bottom"/>
            <w:hideMark/>
          </w:tcPr>
          <w:p w14:paraId="4D67460B"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c5o</w:t>
            </w:r>
          </w:p>
        </w:tc>
        <w:tc>
          <w:tcPr>
            <w:tcW w:w="576" w:type="dxa"/>
            <w:tcBorders>
              <w:top w:val="nil"/>
              <w:left w:val="single" w:sz="4" w:space="0" w:color="auto"/>
              <w:bottom w:val="single" w:sz="4" w:space="0" w:color="auto"/>
              <w:right w:val="single" w:sz="4" w:space="0" w:color="auto"/>
            </w:tcBorders>
            <w:noWrap/>
            <w:vAlign w:val="bottom"/>
            <w:hideMark/>
          </w:tcPr>
          <w:p w14:paraId="0DF6F5DB"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108</w:t>
            </w:r>
          </w:p>
        </w:tc>
        <w:tc>
          <w:tcPr>
            <w:tcW w:w="576" w:type="dxa"/>
            <w:tcBorders>
              <w:top w:val="nil"/>
              <w:left w:val="single" w:sz="4" w:space="0" w:color="auto"/>
              <w:bottom w:val="single" w:sz="4" w:space="0" w:color="auto"/>
              <w:right w:val="nil"/>
            </w:tcBorders>
            <w:noWrap/>
            <w:vAlign w:val="bottom"/>
            <w:hideMark/>
          </w:tcPr>
          <w:p w14:paraId="56428E93"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a6r</w:t>
            </w:r>
          </w:p>
        </w:tc>
        <w:tc>
          <w:tcPr>
            <w:tcW w:w="576" w:type="dxa"/>
            <w:tcBorders>
              <w:top w:val="nil"/>
              <w:left w:val="nil"/>
              <w:bottom w:val="single" w:sz="4" w:space="0" w:color="auto"/>
              <w:right w:val="nil"/>
            </w:tcBorders>
            <w:noWrap/>
            <w:vAlign w:val="bottom"/>
            <w:hideMark/>
          </w:tcPr>
          <w:p w14:paraId="52648A33"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b2o</w:t>
            </w:r>
          </w:p>
        </w:tc>
        <w:tc>
          <w:tcPr>
            <w:tcW w:w="576" w:type="dxa"/>
            <w:tcBorders>
              <w:top w:val="nil"/>
              <w:left w:val="nil"/>
              <w:bottom w:val="single" w:sz="4" w:space="0" w:color="auto"/>
              <w:right w:val="nil"/>
            </w:tcBorders>
            <w:noWrap/>
            <w:vAlign w:val="bottom"/>
            <w:hideMark/>
          </w:tcPr>
          <w:p w14:paraId="76169679"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c5o</w:t>
            </w:r>
          </w:p>
        </w:tc>
        <w:tc>
          <w:tcPr>
            <w:tcW w:w="576" w:type="dxa"/>
            <w:tcBorders>
              <w:top w:val="nil"/>
              <w:left w:val="single" w:sz="4" w:space="0" w:color="auto"/>
              <w:bottom w:val="single" w:sz="4" w:space="0" w:color="auto"/>
              <w:right w:val="single" w:sz="4" w:space="0" w:color="auto"/>
            </w:tcBorders>
            <w:noWrap/>
            <w:vAlign w:val="bottom"/>
            <w:hideMark/>
          </w:tcPr>
          <w:p w14:paraId="5B9798E4" w14:textId="77777777" w:rsidR="00114F5C" w:rsidRPr="008C48E1" w:rsidRDefault="00114F5C">
            <w:pPr>
              <w:spacing w:after="0" w:line="240" w:lineRule="auto"/>
              <w:jc w:val="right"/>
              <w:rPr>
                <w:rFonts w:ascii="Times New Roman" w:eastAsia="Times New Roman" w:hAnsi="Times New Roman" w:cs="Times New Roman"/>
                <w:color w:val="000000"/>
              </w:rPr>
            </w:pPr>
            <w:r w:rsidRPr="008C48E1">
              <w:rPr>
                <w:rFonts w:ascii="Times New Roman" w:eastAsia="Times New Roman" w:hAnsi="Times New Roman" w:cs="Times New Roman"/>
                <w:color w:val="000000"/>
              </w:rPr>
              <w:t>144</w:t>
            </w:r>
          </w:p>
        </w:tc>
        <w:tc>
          <w:tcPr>
            <w:tcW w:w="576" w:type="dxa"/>
            <w:tcBorders>
              <w:top w:val="nil"/>
              <w:left w:val="single" w:sz="4" w:space="0" w:color="auto"/>
              <w:bottom w:val="single" w:sz="4" w:space="0" w:color="auto"/>
              <w:right w:val="nil"/>
            </w:tcBorders>
            <w:noWrap/>
            <w:vAlign w:val="bottom"/>
            <w:hideMark/>
          </w:tcPr>
          <w:p w14:paraId="61D14342"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a6o</w:t>
            </w:r>
          </w:p>
        </w:tc>
        <w:tc>
          <w:tcPr>
            <w:tcW w:w="576" w:type="dxa"/>
            <w:tcBorders>
              <w:top w:val="nil"/>
              <w:left w:val="nil"/>
              <w:bottom w:val="single" w:sz="4" w:space="0" w:color="auto"/>
              <w:right w:val="nil"/>
            </w:tcBorders>
            <w:noWrap/>
            <w:vAlign w:val="bottom"/>
            <w:hideMark/>
          </w:tcPr>
          <w:p w14:paraId="340E326A"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b5o</w:t>
            </w:r>
          </w:p>
        </w:tc>
        <w:tc>
          <w:tcPr>
            <w:tcW w:w="576" w:type="dxa"/>
            <w:tcBorders>
              <w:top w:val="nil"/>
              <w:left w:val="nil"/>
              <w:bottom w:val="single" w:sz="4" w:space="0" w:color="auto"/>
              <w:right w:val="nil"/>
            </w:tcBorders>
            <w:noWrap/>
            <w:vAlign w:val="bottom"/>
            <w:hideMark/>
          </w:tcPr>
          <w:p w14:paraId="1FB0D484" w14:textId="77777777" w:rsidR="00114F5C" w:rsidRPr="008C48E1" w:rsidRDefault="00114F5C">
            <w:pPr>
              <w:spacing w:after="0" w:line="240" w:lineRule="auto"/>
              <w:jc w:val="center"/>
              <w:rPr>
                <w:rFonts w:ascii="Times New Roman" w:eastAsia="Times New Roman" w:hAnsi="Times New Roman" w:cs="Times New Roman"/>
                <w:color w:val="000000"/>
              </w:rPr>
            </w:pPr>
            <w:r w:rsidRPr="008C48E1">
              <w:rPr>
                <w:rFonts w:ascii="Times New Roman" w:eastAsia="Times New Roman" w:hAnsi="Times New Roman" w:cs="Times New Roman"/>
                <w:color w:val="000000"/>
              </w:rPr>
              <w:t>c3o</w:t>
            </w:r>
          </w:p>
        </w:tc>
      </w:tr>
    </w:tbl>
    <w:p w14:paraId="65B9ABC6" w14:textId="77777777" w:rsidR="00114F5C" w:rsidRPr="008C48E1" w:rsidRDefault="00114F5C" w:rsidP="00114F5C">
      <w:pPr>
        <w:rPr>
          <w:rFonts w:ascii="Times New Roman" w:hAnsi="Times New Roman" w:cs="Times New Roman"/>
        </w:rPr>
      </w:pPr>
    </w:p>
    <w:p w14:paraId="1EFFB315" w14:textId="77777777" w:rsidR="00114F5C" w:rsidRPr="008C48E1" w:rsidRDefault="00114F5C" w:rsidP="00114F5C">
      <w:pPr>
        <w:rPr>
          <w:rFonts w:ascii="Times New Roman" w:hAnsi="Times New Roman" w:cs="Times New Roman"/>
        </w:rPr>
      </w:pPr>
      <w:r w:rsidRPr="008C48E1">
        <w:rPr>
          <w:rFonts w:ascii="Times New Roman" w:hAnsi="Times New Roman" w:cs="Times New Roman"/>
        </w:rPr>
        <w:br w:type="page"/>
      </w:r>
    </w:p>
    <w:p w14:paraId="1828BDC4" w14:textId="0EFBB8A0" w:rsidR="00A965A0" w:rsidRDefault="00E505B0" w:rsidP="00C8686A">
      <w:pPr>
        <w:spacing w:line="480" w:lineRule="auto"/>
        <w:ind w:firstLine="720"/>
        <w:contextualSpacing/>
        <w:jc w:val="both"/>
        <w:rPr>
          <w:rFonts w:ascii="Times New Roman" w:hAnsi="Times New Roman" w:cs="Times New Roman"/>
        </w:rPr>
      </w:pPr>
      <w:r w:rsidRPr="007A5C3F">
        <w:rPr>
          <w:rFonts w:ascii="Times New Roman" w:hAnsi="Times New Roman" w:cs="Times New Roman"/>
        </w:rPr>
        <w:lastRenderedPageBreak/>
        <w:t xml:space="preserve">The high face validity of our scenarios </w:t>
      </w:r>
      <w:r w:rsidR="00511CE9">
        <w:rPr>
          <w:rFonts w:ascii="Times New Roman" w:hAnsi="Times New Roman" w:cs="Times New Roman"/>
        </w:rPr>
        <w:t xml:space="preserve">raised the possibility that </w:t>
      </w:r>
      <w:r w:rsidRPr="007A5C3F">
        <w:rPr>
          <w:rFonts w:ascii="Times New Roman" w:hAnsi="Times New Roman" w:cs="Times New Roman"/>
        </w:rPr>
        <w:t xml:space="preserve">respondents might answer questions based on their own experiences rather than the details presented in our vignettes. </w:t>
      </w:r>
      <w:r w:rsidR="00D6591B">
        <w:rPr>
          <w:rFonts w:ascii="Times New Roman" w:hAnsi="Times New Roman" w:cs="Times New Roman"/>
        </w:rPr>
        <w:t xml:space="preserve">During </w:t>
      </w:r>
      <w:r w:rsidRPr="007A5C3F">
        <w:rPr>
          <w:rFonts w:ascii="Times New Roman" w:hAnsi="Times New Roman" w:cs="Times New Roman"/>
        </w:rPr>
        <w:t xml:space="preserve">focus groups and pilot testing, we developed </w:t>
      </w:r>
      <w:r w:rsidR="00D6591B">
        <w:rPr>
          <w:rFonts w:ascii="Times New Roman" w:hAnsi="Times New Roman" w:cs="Times New Roman"/>
        </w:rPr>
        <w:t xml:space="preserve">several </w:t>
      </w:r>
      <w:r w:rsidRPr="007A5C3F">
        <w:rPr>
          <w:rFonts w:ascii="Times New Roman" w:hAnsi="Times New Roman" w:cs="Times New Roman"/>
        </w:rPr>
        <w:t xml:space="preserve">strategies to prevent this. </w:t>
      </w:r>
      <w:r w:rsidR="00FB108D">
        <w:rPr>
          <w:rFonts w:ascii="Times New Roman" w:hAnsi="Times New Roman" w:cs="Times New Roman"/>
        </w:rPr>
        <w:t>Participants were reminded to focus on the details of the specific scenario, rather than similar situations they might have encountered. Similarly</w:t>
      </w:r>
      <w:r w:rsidRPr="007A5C3F">
        <w:rPr>
          <w:rFonts w:ascii="Times New Roman" w:hAnsi="Times New Roman" w:cs="Times New Roman"/>
        </w:rPr>
        <w:t xml:space="preserve">, we included scenario-specific reminders of key details in the post-test questions, and interviewers routinely solicited feedback from respondents about key details of the vignette. </w:t>
      </w:r>
      <w:r w:rsidR="006B5B9F">
        <w:rPr>
          <w:rFonts w:ascii="Times New Roman" w:hAnsi="Times New Roman" w:cs="Times New Roman"/>
        </w:rPr>
        <w:t xml:space="preserve">The vignette instrument below shows text in brackets (e.g. [THE CITIZEN], [THE OFFICIAL], etc.) where the survey software provided scenario-specific details that reminded respondents about the specifics of the scenario under consideration. </w:t>
      </w:r>
      <w:r w:rsidRPr="007A5C3F">
        <w:rPr>
          <w:rFonts w:ascii="Times New Roman" w:hAnsi="Times New Roman" w:cs="Times New Roman"/>
        </w:rPr>
        <w:t>Additionally, at the end of each interview, interviewers scored respondents according to whether they were primarily answering questions based on our vignettes or their own personal experiences. Fewer than 5% of respondents were judged by interviewers to have answered based on their personal experience.</w:t>
      </w:r>
      <w:r w:rsidR="00A965A0">
        <w:rPr>
          <w:rFonts w:ascii="Times New Roman" w:hAnsi="Times New Roman" w:cs="Times New Roman"/>
        </w:rPr>
        <w:t xml:space="preserve"> </w:t>
      </w:r>
      <w:r w:rsidR="00FB108D">
        <w:rPr>
          <w:rFonts w:ascii="Times New Roman" w:hAnsi="Times New Roman" w:cs="Times New Roman"/>
        </w:rPr>
        <w:t xml:space="preserve">After each scenario, participants responded to the </w:t>
      </w:r>
      <w:r w:rsidR="002405F2">
        <w:rPr>
          <w:rFonts w:ascii="Times New Roman" w:hAnsi="Times New Roman" w:cs="Times New Roman"/>
        </w:rPr>
        <w:t xml:space="preserve">post-test </w:t>
      </w:r>
      <w:r w:rsidR="00FB108D">
        <w:rPr>
          <w:rFonts w:ascii="Times New Roman" w:hAnsi="Times New Roman" w:cs="Times New Roman"/>
        </w:rPr>
        <w:t xml:space="preserve">questions </w:t>
      </w:r>
      <w:r w:rsidR="002405F2">
        <w:rPr>
          <w:rFonts w:ascii="Times New Roman" w:hAnsi="Times New Roman" w:cs="Times New Roman"/>
        </w:rPr>
        <w:t>in the vignette experiment instrument provided in</w:t>
      </w:r>
      <w:r w:rsidR="00FB108D">
        <w:rPr>
          <w:rFonts w:ascii="Times New Roman" w:hAnsi="Times New Roman" w:cs="Times New Roman"/>
        </w:rPr>
        <w:t xml:space="preserve"> </w:t>
      </w:r>
      <w:r w:rsidR="002405F2">
        <w:rPr>
          <w:rFonts w:ascii="Times New Roman" w:hAnsi="Times New Roman" w:cs="Times New Roman"/>
        </w:rPr>
        <w:t>Supplemental Note 2</w:t>
      </w:r>
      <w:r w:rsidR="00FB108D">
        <w:rPr>
          <w:rFonts w:ascii="Times New Roman" w:hAnsi="Times New Roman" w:cs="Times New Roman"/>
        </w:rPr>
        <w:t xml:space="preserve">. </w:t>
      </w:r>
      <w:r w:rsidR="00D633B6">
        <w:rPr>
          <w:rFonts w:ascii="Times New Roman" w:hAnsi="Times New Roman" w:cs="Times New Roman"/>
        </w:rPr>
        <w:t>Thereafter, participants read the subsequent vignette</w:t>
      </w:r>
      <w:r w:rsidR="00E1499D">
        <w:rPr>
          <w:rFonts w:ascii="Times New Roman" w:hAnsi="Times New Roman" w:cs="Times New Roman"/>
        </w:rPr>
        <w:t xml:space="preserve"> (or had the vignette read to them by the interviewer, as needed)</w:t>
      </w:r>
      <w:r w:rsidR="00D633B6">
        <w:rPr>
          <w:rFonts w:ascii="Times New Roman" w:hAnsi="Times New Roman" w:cs="Times New Roman"/>
        </w:rPr>
        <w:t xml:space="preserve">. </w:t>
      </w:r>
    </w:p>
    <w:p w14:paraId="7A5C926D" w14:textId="77777777" w:rsidR="008C48E1" w:rsidRDefault="008C48E1" w:rsidP="00C8686A">
      <w:pPr>
        <w:spacing w:line="480" w:lineRule="auto"/>
        <w:contextualSpacing/>
        <w:jc w:val="both"/>
        <w:rPr>
          <w:rFonts w:ascii="Times New Roman" w:hAnsi="Times New Roman" w:cs="Times New Roman"/>
          <w:i/>
          <w:iCs/>
        </w:rPr>
      </w:pPr>
    </w:p>
    <w:p w14:paraId="0C9459D6" w14:textId="79317B85" w:rsidR="00A965A0" w:rsidRPr="00AE7BF1" w:rsidRDefault="00A965A0" w:rsidP="00C8686A">
      <w:pPr>
        <w:spacing w:line="480" w:lineRule="auto"/>
        <w:contextualSpacing/>
        <w:jc w:val="both"/>
        <w:rPr>
          <w:rFonts w:ascii="Times New Roman" w:hAnsi="Times New Roman" w:cs="Times New Roman"/>
          <w:b/>
          <w:bCs/>
          <w:i/>
          <w:iCs/>
        </w:rPr>
      </w:pPr>
      <w:r w:rsidRPr="00AE7BF1">
        <w:rPr>
          <w:rFonts w:ascii="Times New Roman" w:hAnsi="Times New Roman" w:cs="Times New Roman"/>
          <w:b/>
          <w:bCs/>
          <w:i/>
          <w:iCs/>
        </w:rPr>
        <w:t>Corrupt Exchange Opportunity</w:t>
      </w:r>
    </w:p>
    <w:p w14:paraId="3FB1F29B" w14:textId="7C12C304" w:rsidR="00463701" w:rsidRDefault="00E1499D" w:rsidP="00C8686A">
      <w:pPr>
        <w:spacing w:line="480" w:lineRule="auto"/>
        <w:ind w:firstLine="720"/>
        <w:contextualSpacing/>
        <w:jc w:val="both"/>
        <w:rPr>
          <w:rFonts w:ascii="Times New Roman" w:hAnsi="Times New Roman" w:cs="Times New Roman"/>
        </w:rPr>
      </w:pPr>
      <w:r>
        <w:rPr>
          <w:rFonts w:ascii="Times New Roman" w:hAnsi="Times New Roman" w:cs="Times New Roman"/>
        </w:rPr>
        <w:t xml:space="preserve">After the three vignettes, </w:t>
      </w:r>
      <w:r w:rsidR="00A965A0">
        <w:rPr>
          <w:rFonts w:ascii="Times New Roman" w:hAnsi="Times New Roman" w:cs="Times New Roman"/>
        </w:rPr>
        <w:t xml:space="preserve">participants </w:t>
      </w:r>
      <w:r w:rsidR="00E505B0" w:rsidRPr="007A5C3F">
        <w:rPr>
          <w:rFonts w:ascii="Times New Roman" w:hAnsi="Times New Roman" w:cs="Times New Roman"/>
        </w:rPr>
        <w:t xml:space="preserve">were offered 500 Kenyan Shillings (approximately US$4.50 at the time of the study) as a token of appreciation for </w:t>
      </w:r>
      <w:r w:rsidR="00441EDF">
        <w:rPr>
          <w:rFonts w:ascii="Times New Roman" w:hAnsi="Times New Roman" w:cs="Times New Roman"/>
        </w:rPr>
        <w:t xml:space="preserve">completing the vignettes. </w:t>
      </w:r>
      <w:r w:rsidR="00E505B0" w:rsidRPr="007A5C3F">
        <w:rPr>
          <w:rFonts w:ascii="Times New Roman" w:hAnsi="Times New Roman" w:cs="Times New Roman"/>
        </w:rPr>
        <w:t xml:space="preserve">94% of respondents agreed to receive the gift and shared their phone numbers to receive payment </w:t>
      </w:r>
      <w:r w:rsidR="00986847">
        <w:rPr>
          <w:rFonts w:ascii="Times New Roman" w:hAnsi="Times New Roman" w:cs="Times New Roman"/>
        </w:rPr>
        <w:t xml:space="preserve">of 500 Shillings </w:t>
      </w:r>
      <w:r w:rsidR="00E505B0" w:rsidRPr="007A5C3F">
        <w:rPr>
          <w:rFonts w:ascii="Times New Roman" w:hAnsi="Times New Roman" w:cs="Times New Roman"/>
        </w:rPr>
        <w:t xml:space="preserve">through a mobile phone banking platform. Several days later, respondents received a call from a representative of the survey firm (who was also a confidant) who was responsible for sending payments. That representative offered the participant a corrupt collusion opportunity. Namely, the representative offered to instead send 700 Shillings but requested that the </w:t>
      </w:r>
      <w:r w:rsidR="00986847">
        <w:rPr>
          <w:rFonts w:ascii="Times New Roman" w:hAnsi="Times New Roman" w:cs="Times New Roman"/>
        </w:rPr>
        <w:t xml:space="preserve">participant </w:t>
      </w:r>
      <w:r w:rsidR="00E505B0" w:rsidRPr="007A5C3F">
        <w:rPr>
          <w:rFonts w:ascii="Times New Roman" w:hAnsi="Times New Roman" w:cs="Times New Roman"/>
        </w:rPr>
        <w:t xml:space="preserve">send 50 Shillings back to the representative’s private account. </w:t>
      </w:r>
      <w:r w:rsidR="0066521D">
        <w:rPr>
          <w:rFonts w:ascii="Times New Roman" w:hAnsi="Times New Roman" w:cs="Times New Roman"/>
        </w:rPr>
        <w:t>Participants in the control condition were told</w:t>
      </w:r>
      <w:r w:rsidR="00E505B0" w:rsidRPr="007A5C3F">
        <w:rPr>
          <w:rFonts w:ascii="Times New Roman" w:hAnsi="Times New Roman" w:cs="Times New Roman"/>
        </w:rPr>
        <w:t xml:space="preserve">, “the company that runs this survey is big and won’t run out of funds.” </w:t>
      </w:r>
      <w:r w:rsidR="0066521D">
        <w:rPr>
          <w:rFonts w:ascii="Times New Roman" w:hAnsi="Times New Roman" w:cs="Times New Roman"/>
        </w:rPr>
        <w:t xml:space="preserve">Participants in the </w:t>
      </w:r>
      <w:r w:rsidR="00E505B0" w:rsidRPr="007A5C3F">
        <w:rPr>
          <w:rFonts w:ascii="Times New Roman" w:hAnsi="Times New Roman" w:cs="Times New Roman"/>
        </w:rPr>
        <w:t xml:space="preserve">experimental group </w:t>
      </w:r>
      <w:r w:rsidR="0066521D">
        <w:rPr>
          <w:rFonts w:ascii="Times New Roman" w:hAnsi="Times New Roman" w:cs="Times New Roman"/>
        </w:rPr>
        <w:t xml:space="preserve">were </w:t>
      </w:r>
      <w:r w:rsidR="00E505B0" w:rsidRPr="007A5C3F">
        <w:rPr>
          <w:rFonts w:ascii="Times New Roman" w:hAnsi="Times New Roman" w:cs="Times New Roman"/>
        </w:rPr>
        <w:t>told, “If the study runs out of funds, we just won’t pay some respondents in the future.”</w:t>
      </w:r>
      <w:r w:rsidR="004E0601">
        <w:rPr>
          <w:rStyle w:val="CommentReference"/>
        </w:rPr>
        <w:t xml:space="preserve"> </w:t>
      </w:r>
      <w:r w:rsidR="00124D7D">
        <w:rPr>
          <w:rStyle w:val="CommentReference"/>
        </w:rPr>
        <w:t xml:space="preserve"> </w:t>
      </w:r>
      <w:r w:rsidR="00EC5101">
        <w:rPr>
          <w:rFonts w:ascii="Times New Roman" w:hAnsi="Times New Roman" w:cs="Times New Roman"/>
        </w:rPr>
        <w:t xml:space="preserve">We consider </w:t>
      </w:r>
      <w:r w:rsidR="005E5B52">
        <w:rPr>
          <w:rFonts w:ascii="Times New Roman" w:hAnsi="Times New Roman" w:cs="Times New Roman"/>
        </w:rPr>
        <w:t xml:space="preserve">this is a relatively weak </w:t>
      </w:r>
      <w:r w:rsidR="005B7B35">
        <w:rPr>
          <w:rFonts w:ascii="Times New Roman" w:hAnsi="Times New Roman" w:cs="Times New Roman"/>
        </w:rPr>
        <w:t>manipulation of perceived public costs</w:t>
      </w:r>
      <w:r w:rsidR="007D7FF0">
        <w:rPr>
          <w:rFonts w:ascii="Times New Roman" w:hAnsi="Times New Roman" w:cs="Times New Roman"/>
        </w:rPr>
        <w:t xml:space="preserve"> </w:t>
      </w:r>
      <w:r w:rsidR="007D7FF0">
        <w:rPr>
          <w:rFonts w:ascii="Times New Roman" w:hAnsi="Times New Roman" w:cs="Times New Roman"/>
        </w:rPr>
        <w:lastRenderedPageBreak/>
        <w:t xml:space="preserve">because the focal respondent did not have a direct social relationship with these “future respondents,” and through the focal respondent’s own study participation they understood that the </w:t>
      </w:r>
      <w:r w:rsidR="00EC5101">
        <w:rPr>
          <w:rFonts w:ascii="Times New Roman" w:hAnsi="Times New Roman" w:cs="Times New Roman"/>
        </w:rPr>
        <w:t>appreciation payment was only offered at the end of the interview such that unpaid future respondents would likely not have known that they missed out on a payment</w:t>
      </w:r>
      <w:r w:rsidR="005B7B35">
        <w:rPr>
          <w:rFonts w:ascii="Times New Roman" w:hAnsi="Times New Roman" w:cs="Times New Roman"/>
        </w:rPr>
        <w:t xml:space="preserve">. </w:t>
      </w:r>
      <w:r w:rsidR="00463701">
        <w:rPr>
          <w:rFonts w:ascii="Times New Roman" w:hAnsi="Times New Roman" w:cs="Times New Roman"/>
        </w:rPr>
        <w:t xml:space="preserve">In addition to measuring whether participants accepted the bribe, we also have a measure of whether </w:t>
      </w:r>
      <w:r w:rsidR="00FA377F">
        <w:rPr>
          <w:rFonts w:ascii="Times New Roman" w:hAnsi="Times New Roman" w:cs="Times New Roman"/>
        </w:rPr>
        <w:t xml:space="preserve">participants who did accept the bribe cooperated held up their end of the agreement by returning the 50 Shillings to the survey company employee. </w:t>
      </w:r>
    </w:p>
    <w:p w14:paraId="24237A5B" w14:textId="1BDDB0AA" w:rsidR="004E0601" w:rsidRDefault="004E0601" w:rsidP="00C8686A">
      <w:pPr>
        <w:spacing w:line="480" w:lineRule="auto"/>
        <w:ind w:firstLine="720"/>
        <w:contextualSpacing/>
        <w:jc w:val="both"/>
        <w:rPr>
          <w:rFonts w:ascii="Times New Roman" w:hAnsi="Times New Roman" w:cs="Times New Roman"/>
        </w:rPr>
      </w:pPr>
      <w:r>
        <w:rPr>
          <w:rFonts w:ascii="Times New Roman" w:hAnsi="Times New Roman" w:cs="Times New Roman"/>
        </w:rPr>
        <w:t>Deception was avoided in two important ways. First, experiment enumerators</w:t>
      </w:r>
      <w:r w:rsidR="00EC5101">
        <w:rPr>
          <w:rFonts w:ascii="Times New Roman" w:hAnsi="Times New Roman" w:cs="Times New Roman"/>
        </w:rPr>
        <w:t xml:space="preserve"> were incentivized to act in their own best interest, as a corrupt official normally would; they</w:t>
      </w:r>
      <w:r>
        <w:rPr>
          <w:rFonts w:ascii="Times New Roman" w:hAnsi="Times New Roman" w:cs="Times New Roman"/>
        </w:rPr>
        <w:t xml:space="preserve"> kept</w:t>
      </w:r>
      <w:r w:rsidR="00EC5101">
        <w:rPr>
          <w:rFonts w:ascii="Times New Roman" w:hAnsi="Times New Roman" w:cs="Times New Roman"/>
        </w:rPr>
        <w:t xml:space="preserve"> returned proceeds from</w:t>
      </w:r>
      <w:r>
        <w:rPr>
          <w:rFonts w:ascii="Times New Roman" w:hAnsi="Times New Roman" w:cs="Times New Roman"/>
        </w:rPr>
        <w:t xml:space="preserve"> the 50 Shilling </w:t>
      </w:r>
      <w:r w:rsidR="00EC5101">
        <w:rPr>
          <w:rFonts w:ascii="Times New Roman" w:hAnsi="Times New Roman" w:cs="Times New Roman"/>
        </w:rPr>
        <w:t xml:space="preserve">cooperation </w:t>
      </w:r>
      <w:r>
        <w:rPr>
          <w:rFonts w:ascii="Times New Roman" w:hAnsi="Times New Roman" w:cs="Times New Roman"/>
        </w:rPr>
        <w:t>payment</w:t>
      </w:r>
      <w:r w:rsidR="00EC5101">
        <w:rPr>
          <w:rFonts w:ascii="Times New Roman" w:hAnsi="Times New Roman" w:cs="Times New Roman"/>
        </w:rPr>
        <w:t>s as a bonus on top of their normal compensation</w:t>
      </w:r>
      <w:r>
        <w:rPr>
          <w:rFonts w:ascii="Times New Roman" w:hAnsi="Times New Roman" w:cs="Times New Roman"/>
        </w:rPr>
        <w:t>. Second, the study budget was set so that if every respondent accepted the corrupt opportunity funds would have been exhausted before the last few respondents had been paid. Practically speaking, this outcome was highly unlikely as it required 100% acceptance of the corrupt opportunity.</w:t>
      </w:r>
    </w:p>
    <w:p w14:paraId="3BE4449B" w14:textId="22354D24" w:rsidR="00FA377F" w:rsidRDefault="000342DB" w:rsidP="00C8686A">
      <w:pPr>
        <w:spacing w:line="480" w:lineRule="auto"/>
        <w:ind w:firstLine="720"/>
        <w:contextualSpacing/>
        <w:jc w:val="both"/>
        <w:rPr>
          <w:rFonts w:ascii="Times New Roman" w:hAnsi="Times New Roman" w:cs="Times New Roman"/>
        </w:rPr>
      </w:pPr>
      <w:r>
        <w:rPr>
          <w:rFonts w:ascii="Times New Roman" w:hAnsi="Times New Roman" w:cs="Times New Roman"/>
        </w:rPr>
        <w:t>All p</w:t>
      </w:r>
      <w:r w:rsidR="0094634F">
        <w:rPr>
          <w:rFonts w:ascii="Times New Roman" w:hAnsi="Times New Roman" w:cs="Times New Roman"/>
        </w:rPr>
        <w:t>articipants who</w:t>
      </w:r>
      <w:r>
        <w:rPr>
          <w:rFonts w:ascii="Times New Roman" w:hAnsi="Times New Roman" w:cs="Times New Roman"/>
        </w:rPr>
        <w:t xml:space="preserve"> participated in the behavioral experiment that provided them an opportunity to engage in corruption received a debrief message designed to counteract the stimulus to engage in corruption. Respondents who became upset during the behavioral experiment were given an emergency debrief message immediately during the experiment’s phone call; this emergency debrief is in the behavioral experiment instrument in Supplemental Note 3 below. All other respondents involved in the behavioral experiment received the standard debrief message within one day of the completion of the</w:t>
      </w:r>
      <w:r w:rsidR="00C16B07">
        <w:rPr>
          <w:rFonts w:ascii="Times New Roman" w:hAnsi="Times New Roman" w:cs="Times New Roman"/>
        </w:rPr>
        <w:t xml:space="preserve"> behavior experiment</w:t>
      </w:r>
      <w:r>
        <w:rPr>
          <w:rFonts w:ascii="Times New Roman" w:hAnsi="Times New Roman" w:cs="Times New Roman"/>
        </w:rPr>
        <w:t xml:space="preserve"> via text message provided in the Supplemental Note 5 below. </w:t>
      </w:r>
    </w:p>
    <w:p w14:paraId="503AAD7F" w14:textId="0F81EDAA" w:rsidR="00E505B0" w:rsidRDefault="00E505B0" w:rsidP="00C8686A">
      <w:pPr>
        <w:spacing w:line="480" w:lineRule="auto"/>
        <w:ind w:firstLine="720"/>
        <w:contextualSpacing/>
        <w:jc w:val="both"/>
        <w:rPr>
          <w:rFonts w:ascii="Times New Roman" w:hAnsi="Times New Roman" w:cs="Times New Roman"/>
        </w:rPr>
      </w:pPr>
      <w:r w:rsidRPr="007A5C3F">
        <w:rPr>
          <w:rFonts w:ascii="Times New Roman" w:hAnsi="Times New Roman" w:cs="Times New Roman"/>
        </w:rPr>
        <w:t xml:space="preserve">To ensure that the effects of the manipulation were not driven by the participants having previously discussed bribery, we also ran a control group of participants (N=295) who answered a phone survey about economic conditions in Kenya without reference to corruption </w:t>
      </w:r>
      <w:r>
        <w:rPr>
          <w:rFonts w:ascii="Times New Roman" w:hAnsi="Times New Roman" w:cs="Times New Roman"/>
        </w:rPr>
        <w:t>3-4</w:t>
      </w:r>
      <w:r w:rsidRPr="007A5C3F">
        <w:rPr>
          <w:rFonts w:ascii="Times New Roman" w:hAnsi="Times New Roman" w:cs="Times New Roman"/>
        </w:rPr>
        <w:t xml:space="preserve"> days before being offered the collusion opportunity.</w:t>
      </w:r>
      <w:r w:rsidR="005B7B35">
        <w:rPr>
          <w:rFonts w:ascii="Times New Roman" w:hAnsi="Times New Roman" w:cs="Times New Roman"/>
        </w:rPr>
        <w:t xml:space="preserve"> </w:t>
      </w:r>
      <w:r w:rsidR="00463701">
        <w:rPr>
          <w:rFonts w:ascii="Times New Roman" w:hAnsi="Times New Roman" w:cs="Times New Roman"/>
        </w:rPr>
        <w:t xml:space="preserve">This </w:t>
      </w:r>
      <w:r w:rsidR="000342DB">
        <w:rPr>
          <w:rFonts w:ascii="Times New Roman" w:hAnsi="Times New Roman" w:cs="Times New Roman"/>
        </w:rPr>
        <w:t xml:space="preserve">ancillary </w:t>
      </w:r>
      <w:r w:rsidR="00463701">
        <w:rPr>
          <w:rFonts w:ascii="Times New Roman" w:hAnsi="Times New Roman" w:cs="Times New Roman"/>
        </w:rPr>
        <w:t>survey is</w:t>
      </w:r>
      <w:r w:rsidR="000342DB">
        <w:rPr>
          <w:rFonts w:ascii="Times New Roman" w:hAnsi="Times New Roman" w:cs="Times New Roman"/>
        </w:rPr>
        <w:t xml:space="preserve"> provided in Supplemental Note 4 below.</w:t>
      </w:r>
    </w:p>
    <w:p w14:paraId="49506B6A" w14:textId="0A1A1D29" w:rsidR="00EE1F71" w:rsidRDefault="00EE1F71" w:rsidP="00C8686A">
      <w:pPr>
        <w:spacing w:line="480" w:lineRule="auto"/>
        <w:contextualSpacing/>
        <w:jc w:val="both"/>
        <w:rPr>
          <w:rFonts w:ascii="Times New Roman" w:hAnsi="Times New Roman" w:cs="Times New Roman"/>
          <w:b/>
          <w:bCs/>
          <w:sz w:val="24"/>
          <w:szCs w:val="24"/>
        </w:rPr>
      </w:pPr>
    </w:p>
    <w:p w14:paraId="0F88D5CB" w14:textId="77777777" w:rsidR="00B43BEE" w:rsidRDefault="00B43BEE" w:rsidP="00C8686A">
      <w:pPr>
        <w:spacing w:line="480" w:lineRule="auto"/>
        <w:contextualSpacing/>
        <w:jc w:val="both"/>
        <w:rPr>
          <w:rFonts w:ascii="Times New Roman" w:hAnsi="Times New Roman" w:cs="Times New Roman"/>
          <w:b/>
          <w:bCs/>
          <w:i/>
          <w:iCs/>
          <w:sz w:val="24"/>
          <w:szCs w:val="24"/>
        </w:rPr>
      </w:pPr>
    </w:p>
    <w:p w14:paraId="26DD6A97" w14:textId="5499135E" w:rsidR="004E0601" w:rsidRPr="00950104" w:rsidRDefault="004E0601" w:rsidP="00C8686A">
      <w:pPr>
        <w:spacing w:line="480" w:lineRule="auto"/>
        <w:contextualSpacing/>
        <w:jc w:val="both"/>
        <w:rPr>
          <w:rFonts w:ascii="Times New Roman" w:hAnsi="Times New Roman" w:cs="Times New Roman"/>
          <w:b/>
          <w:bCs/>
          <w:i/>
          <w:iCs/>
          <w:sz w:val="24"/>
          <w:szCs w:val="24"/>
        </w:rPr>
      </w:pPr>
      <w:r>
        <w:rPr>
          <w:rFonts w:ascii="Times New Roman" w:hAnsi="Times New Roman" w:cs="Times New Roman"/>
          <w:b/>
          <w:bCs/>
          <w:i/>
          <w:iCs/>
          <w:sz w:val="24"/>
          <w:szCs w:val="24"/>
        </w:rPr>
        <w:lastRenderedPageBreak/>
        <w:t>Estimation methods</w:t>
      </w:r>
    </w:p>
    <w:p w14:paraId="79111AA3" w14:textId="02259419" w:rsidR="00EE1F71" w:rsidRDefault="00527C4D" w:rsidP="00C8686A">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The main models were estimated in OLS fixed-effect models with fixed-effects for the respondent, enumerator, </w:t>
      </w:r>
      <w:r w:rsidR="00622A73">
        <w:rPr>
          <w:rFonts w:ascii="Times New Roman" w:hAnsi="Times New Roman" w:cs="Times New Roman"/>
          <w:sz w:val="24"/>
          <w:szCs w:val="24"/>
        </w:rPr>
        <w:t>scenario,</w:t>
      </w:r>
      <w:r>
        <w:rPr>
          <w:rFonts w:ascii="Times New Roman" w:hAnsi="Times New Roman" w:cs="Times New Roman"/>
          <w:sz w:val="24"/>
          <w:szCs w:val="24"/>
        </w:rPr>
        <w:t xml:space="preserve"> and scenario order. </w:t>
      </w:r>
      <w:r w:rsidR="00950CBD">
        <w:rPr>
          <w:rFonts w:ascii="Times New Roman" w:hAnsi="Times New Roman" w:cs="Times New Roman"/>
          <w:sz w:val="24"/>
          <w:szCs w:val="24"/>
        </w:rPr>
        <w:t xml:space="preserve">Additional controls were included for respondent’s assessment of the price of the bribe in the vignette. Our manipulation of wither the bribe was offered by the citizen or requested by the official was also included. </w:t>
      </w:r>
      <w:r>
        <w:rPr>
          <w:rFonts w:ascii="Times New Roman" w:hAnsi="Times New Roman" w:cs="Times New Roman"/>
          <w:sz w:val="24"/>
          <w:szCs w:val="24"/>
        </w:rPr>
        <w:t xml:space="preserve">Models were also estimated using mixed-effect models </w:t>
      </w:r>
      <w:r w:rsidR="00EC5101">
        <w:rPr>
          <w:rFonts w:ascii="Times New Roman" w:hAnsi="Times New Roman" w:cs="Times New Roman"/>
          <w:sz w:val="24"/>
          <w:szCs w:val="24"/>
        </w:rPr>
        <w:fldChar w:fldCharType="begin"/>
      </w:r>
      <w:r w:rsidR="005A436A">
        <w:rPr>
          <w:rFonts w:ascii="Times New Roman" w:hAnsi="Times New Roman" w:cs="Times New Roman"/>
          <w:sz w:val="24"/>
          <w:szCs w:val="24"/>
        </w:rPr>
        <w:instrText xml:space="preserve"> ADDIN ZOTERO_ITEM CSL_CITATION {"citationID":"9BPRjcY9","properties":{"formattedCitation":"(55)","plainCitation":"(55)","noteIndex":0},"citationItems":[{"id":4596,"uris":["http://zotero.org/users/2150341/items/DSXEDBNX"],"itemData":{"id":4596,"type":"article-journal","abstract":"Maximum likelihood or restricted maximum likelihood (REML) estimates of the parameters in linear mixed-effects models can be determined using the lmer function in the lme4 package for R. As for most model-fitting functions in R, the model is described in an lmer call by a formula, in this case including both fixed- and random-effects terms. The formula and data together determine a numerical representation of the model from which the profiled deviance or the profiled REML criterion can be evaluated as a function of some of the model parameters. The appropriate criterion is optimized, using one of the constrained optimization functions in R, to provide the parameter estimates. We describe the structure of the model, the steps in evaluating the profiled deviance or REML criterion, and the structure of classes or types that represents such a model. Sufficient detail is included to allow specialization of these structures by users who wish to write functions to fit specialized linear mixed models, such as models incorporating pedigrees or smoothing splines, that are not easily expressible in the formula language used by lmer.","container-title":"Journal of Statistical Software","DOI":"10.18637/jss.v067.i01","ISSN":"1548-7660","language":"en","license":"Copyright (c) 2015 Douglas Bates, Martin Mächler, Ben Bolker, Steve Walker","page":"1-48","source":"www.jstatsoft.org","title":"Fitting Linear Mixed-Effects Models Using lme4","volume":"67","author":[{"family":"Bates","given":"Douglas"},{"family":"Mächler","given":"Martin"},{"family":"Bolker","given":"Ben"},{"family":"Walker","given":"Steve"}],"issued":{"date-parts":[["2015",10,7]]}}}],"schema":"https://github.com/citation-style-language/schema/raw/master/csl-citation.json"} </w:instrText>
      </w:r>
      <w:r w:rsidR="00EC5101">
        <w:rPr>
          <w:rFonts w:ascii="Times New Roman" w:hAnsi="Times New Roman" w:cs="Times New Roman"/>
          <w:sz w:val="24"/>
          <w:szCs w:val="24"/>
        </w:rPr>
        <w:fldChar w:fldCharType="separate"/>
      </w:r>
      <w:r w:rsidR="005A436A" w:rsidRPr="005A436A">
        <w:rPr>
          <w:rFonts w:ascii="Times New Roman" w:hAnsi="Times New Roman" w:cs="Times New Roman"/>
          <w:sz w:val="24"/>
        </w:rPr>
        <w:t>(55)</w:t>
      </w:r>
      <w:r w:rsidR="00EC5101">
        <w:rPr>
          <w:rFonts w:ascii="Times New Roman" w:hAnsi="Times New Roman" w:cs="Times New Roman"/>
          <w:sz w:val="24"/>
          <w:szCs w:val="24"/>
        </w:rPr>
        <w:fldChar w:fldCharType="end"/>
      </w:r>
      <w:r w:rsidR="00EC5101">
        <w:rPr>
          <w:rFonts w:ascii="Times New Roman" w:hAnsi="Times New Roman" w:cs="Times New Roman"/>
          <w:sz w:val="24"/>
          <w:szCs w:val="24"/>
        </w:rPr>
        <w:t xml:space="preserve"> </w:t>
      </w:r>
      <w:r>
        <w:rPr>
          <w:rFonts w:ascii="Times New Roman" w:hAnsi="Times New Roman" w:cs="Times New Roman"/>
          <w:sz w:val="24"/>
          <w:szCs w:val="24"/>
        </w:rPr>
        <w:t>with independent (non-nested) random effects for respondent and scenario and fixed-effects for enumerator and scenario order. Both approaches provided results that were not substantively different from each other. Model</w:t>
      </w:r>
      <w:r w:rsidR="006B5B9F">
        <w:rPr>
          <w:rFonts w:ascii="Times New Roman" w:hAnsi="Times New Roman" w:cs="Times New Roman"/>
          <w:sz w:val="24"/>
          <w:szCs w:val="24"/>
        </w:rPr>
        <w:t>s</w:t>
      </w:r>
      <w:r>
        <w:rPr>
          <w:rFonts w:ascii="Times New Roman" w:hAnsi="Times New Roman" w:cs="Times New Roman"/>
          <w:sz w:val="24"/>
          <w:szCs w:val="24"/>
        </w:rPr>
        <w:t xml:space="preserve"> were independently run in STATA and in R to further verify results.</w:t>
      </w:r>
      <w:r w:rsidR="00D90F83">
        <w:rPr>
          <w:rFonts w:ascii="Times New Roman" w:hAnsi="Times New Roman" w:cs="Times New Roman"/>
          <w:sz w:val="24"/>
          <w:szCs w:val="24"/>
        </w:rPr>
        <w:t xml:space="preserve"> The indirect effects from the mediation tests were based upon models using the OLS fixed-effect approach. Given that non-parametric bootstrap draws can be problematic when data have a nested structure (i.e., multiple observations per respondents), the significance of the indirect effect was based upon the Monte Carlo simulation approach</w:t>
      </w:r>
      <w:r w:rsidR="00EC5101">
        <w:rPr>
          <w:rFonts w:ascii="Times New Roman" w:hAnsi="Times New Roman" w:cs="Times New Roman"/>
          <w:sz w:val="24"/>
          <w:szCs w:val="24"/>
        </w:rPr>
        <w:t xml:space="preserve"> </w:t>
      </w:r>
      <w:r w:rsidR="00EC5101">
        <w:rPr>
          <w:rFonts w:ascii="Times New Roman" w:hAnsi="Times New Roman" w:cs="Times New Roman"/>
          <w:sz w:val="24"/>
          <w:szCs w:val="24"/>
        </w:rPr>
        <w:fldChar w:fldCharType="begin"/>
      </w:r>
      <w:r w:rsidR="005A436A">
        <w:rPr>
          <w:rFonts w:ascii="Times New Roman" w:hAnsi="Times New Roman" w:cs="Times New Roman"/>
          <w:sz w:val="24"/>
          <w:szCs w:val="24"/>
        </w:rPr>
        <w:instrText xml:space="preserve"> ADDIN ZOTERO_ITEM CSL_CITATION {"citationID":"8utlhoa2","properties":{"formattedCitation":"(42)","plainCitation":"(42)","noteIndex":0},"citationItems":[{"id":4548,"uris":["http://zotero.org/users/2150341/items/IMK5LWDR"],"itemData":{"id":4548,"type":"webpage","title":"Monte Carlo Method for Assessing Mediation: An Interactive Tool for Creating Confidence Intervals for Indirect Effects","URL":"http://quantpsy.org/medmc/medmc.htm","author":[{"family":"Selig","given":"James P."},{"family":"Preacher","given":"K.J."}],"accessed":{"date-parts":[["2022",10,20]]},"issued":{"date-parts":[["2008"]]}}}],"schema":"https://github.com/citation-style-language/schema/raw/master/csl-citation.json"} </w:instrText>
      </w:r>
      <w:r w:rsidR="00EC5101">
        <w:rPr>
          <w:rFonts w:ascii="Times New Roman" w:hAnsi="Times New Roman" w:cs="Times New Roman"/>
          <w:sz w:val="24"/>
          <w:szCs w:val="24"/>
        </w:rPr>
        <w:fldChar w:fldCharType="separate"/>
      </w:r>
      <w:r w:rsidR="005A436A" w:rsidRPr="005A436A">
        <w:rPr>
          <w:rFonts w:ascii="Times New Roman" w:hAnsi="Times New Roman" w:cs="Times New Roman"/>
          <w:sz w:val="24"/>
        </w:rPr>
        <w:t>(42)</w:t>
      </w:r>
      <w:r w:rsidR="00EC5101">
        <w:rPr>
          <w:rFonts w:ascii="Times New Roman" w:hAnsi="Times New Roman" w:cs="Times New Roman"/>
          <w:sz w:val="24"/>
          <w:szCs w:val="24"/>
        </w:rPr>
        <w:fldChar w:fldCharType="end"/>
      </w:r>
      <w:r w:rsidR="00D90F83">
        <w:rPr>
          <w:rFonts w:ascii="Times New Roman" w:hAnsi="Times New Roman" w:cs="Times New Roman"/>
          <w:sz w:val="24"/>
          <w:szCs w:val="24"/>
        </w:rPr>
        <w:t>.</w:t>
      </w:r>
    </w:p>
    <w:p w14:paraId="72077278" w14:textId="7EF0A9C5" w:rsidR="00942AFA" w:rsidRPr="006B5B9F" w:rsidRDefault="00942AFA" w:rsidP="00C8686A">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ab/>
        <w:t>The survey software used by enumerators captured the time taken to answer each question in the vignette experiment interview. Time stamps also captured total time taken in each of the three vignettes, including time required to read the vignette and answer post-test questions. A small percentage of observations recorded unusually short durations, either for a given question or for a full vignette (reading the vignette and answering all questions). The observations were dropped before estimating our models due to concerns that either the enumerator or the respondent had not given necessary attention to the instrument.</w:t>
      </w:r>
    </w:p>
    <w:p w14:paraId="545143D2" w14:textId="1CA87194" w:rsidR="00044FDD" w:rsidRDefault="00FA5C00" w:rsidP="00F07816">
      <w:pPr>
        <w:rPr>
          <w:rFonts w:ascii="Times New Roman" w:hAnsi="Times New Roman" w:cs="Times New Roman"/>
          <w:b/>
          <w:bCs/>
          <w:sz w:val="24"/>
          <w:szCs w:val="24"/>
          <w:u w:val="single"/>
        </w:rPr>
      </w:pPr>
      <w:r w:rsidRPr="00FA5C00" w:rsidDel="00FA5C00">
        <w:t xml:space="preserve"> </w:t>
      </w:r>
    </w:p>
    <w:p w14:paraId="193D6377" w14:textId="77777777" w:rsidR="00F07816" w:rsidRDefault="00F07816">
      <w:pPr>
        <w:rPr>
          <w:rFonts w:ascii="Times New Roman" w:hAnsi="Times New Roman" w:cs="Times New Roman"/>
          <w:b/>
          <w:bCs/>
          <w:sz w:val="24"/>
          <w:szCs w:val="24"/>
          <w:u w:val="single"/>
        </w:rPr>
      </w:pPr>
      <w:r>
        <w:rPr>
          <w:rFonts w:ascii="Times New Roman" w:hAnsi="Times New Roman" w:cs="Times New Roman"/>
          <w:b/>
          <w:bCs/>
          <w:sz w:val="24"/>
          <w:szCs w:val="24"/>
          <w:u w:val="single"/>
        </w:rPr>
        <w:br w:type="page"/>
      </w:r>
    </w:p>
    <w:p w14:paraId="0E6C8049" w14:textId="38B07EAB" w:rsidR="00044FDD" w:rsidRPr="008407F9" w:rsidRDefault="00F07816" w:rsidP="00044FDD">
      <w:pPr>
        <w:spacing w:line="240" w:lineRule="auto"/>
        <w:contextualSpacing/>
        <w:rPr>
          <w:rFonts w:ascii="Times New Roman" w:hAnsi="Times New Roman" w:cs="Times New Roman"/>
          <w:b/>
          <w:bCs/>
          <w:sz w:val="24"/>
          <w:szCs w:val="24"/>
          <w:u w:val="single"/>
        </w:rPr>
      </w:pPr>
      <w:r>
        <w:rPr>
          <w:rFonts w:ascii="Times New Roman" w:hAnsi="Times New Roman" w:cs="Times New Roman"/>
          <w:b/>
          <w:bCs/>
          <w:sz w:val="24"/>
          <w:szCs w:val="24"/>
        </w:rPr>
        <w:lastRenderedPageBreak/>
        <w:t>Supplem</w:t>
      </w:r>
      <w:r w:rsidRPr="00F07816">
        <w:rPr>
          <w:rFonts w:ascii="Times New Roman" w:hAnsi="Times New Roman" w:cs="Times New Roman"/>
          <w:b/>
          <w:bCs/>
          <w:sz w:val="24"/>
          <w:szCs w:val="24"/>
        </w:rPr>
        <w:t xml:space="preserve">ental Note 2: </w:t>
      </w:r>
      <w:r w:rsidR="00044FDD" w:rsidRPr="00814775">
        <w:rPr>
          <w:rFonts w:ascii="Times New Roman" w:hAnsi="Times New Roman" w:cs="Times New Roman"/>
          <w:b/>
          <w:bCs/>
          <w:sz w:val="24"/>
          <w:szCs w:val="24"/>
        </w:rPr>
        <w:t>Vignette Experiment Instrument</w:t>
      </w:r>
    </w:p>
    <w:p w14:paraId="2192AF98" w14:textId="77777777" w:rsidR="00EC5101" w:rsidRDefault="00EC5101" w:rsidP="00044FDD">
      <w:pPr>
        <w:rPr>
          <w:rFonts w:ascii="Times New Roman" w:hAnsi="Times New Roman" w:cs="Times New Roman"/>
        </w:rPr>
      </w:pPr>
    </w:p>
    <w:p w14:paraId="60EB537B" w14:textId="09669561" w:rsidR="00044FDD" w:rsidRPr="008407F9" w:rsidRDefault="00EC5101" w:rsidP="00044FDD">
      <w:pPr>
        <w:rPr>
          <w:rFonts w:ascii="Times New Roman" w:hAnsi="Times New Roman" w:cs="Times New Roman"/>
        </w:rPr>
      </w:pPr>
      <w:r>
        <w:rPr>
          <w:rFonts w:ascii="Times New Roman" w:hAnsi="Times New Roman" w:cs="Times New Roman"/>
        </w:rPr>
        <w:t>“</w:t>
      </w:r>
      <w:r w:rsidR="00044FDD" w:rsidRPr="008407F9">
        <w:rPr>
          <w:rFonts w:ascii="Times New Roman" w:hAnsi="Times New Roman" w:cs="Times New Roman"/>
        </w:rPr>
        <w:t>Ok, let’s start by openly stating some things we probably all understand. First, we all understand that a bribe is a payment that goes from one person to another person. Sometimes citizens can bribe each other, but we are interested in the fairly common situations that involve citizens and officials. Second, we all understand that bribes can arise for different reasons. Sometimes an official might lie or cheat to get a bribe. Other times, citizens might offer a bribe, like if they make a mistake and do not want to suffer the consequences. And sometimes the two sides will exchange a bribe to solve some problem that neither of these individuals caused, like if there is a shortage in something that people need.</w:t>
      </w:r>
    </w:p>
    <w:p w14:paraId="3EEE8C4C" w14:textId="77777777" w:rsidR="00044FDD" w:rsidRPr="008407F9" w:rsidRDefault="00044FDD" w:rsidP="00044FDD">
      <w:pPr>
        <w:rPr>
          <w:rFonts w:ascii="Times New Roman" w:hAnsi="Times New Roman" w:cs="Times New Roman"/>
        </w:rPr>
      </w:pPr>
      <w:r w:rsidRPr="008407F9">
        <w:rPr>
          <w:rFonts w:ascii="Times New Roman" w:hAnsi="Times New Roman" w:cs="Times New Roman"/>
        </w:rPr>
        <w:t>We are going to first ask you some general questions about your opinion about different aspects of bribery overall. After that, we will read through three different short stories about common scenarios where bribes are paid. After those stories, we will ask you some questions to compare how you feel about the bribe in the specific scenario.</w:t>
      </w:r>
    </w:p>
    <w:p w14:paraId="608907B0" w14:textId="22CF32E4" w:rsidR="00044FDD" w:rsidRPr="008407F9" w:rsidRDefault="00044FDD" w:rsidP="00044FDD">
      <w:pPr>
        <w:rPr>
          <w:rFonts w:ascii="Times New Roman" w:hAnsi="Times New Roman" w:cs="Times New Roman"/>
          <w:b/>
          <w:bCs/>
        </w:rPr>
      </w:pPr>
      <w:r w:rsidRPr="008407F9">
        <w:rPr>
          <w:rFonts w:ascii="Times New Roman" w:hAnsi="Times New Roman" w:cs="Times New Roman"/>
        </w:rPr>
        <w:t>Ok, let’s start with some questions about bribery in general</w:t>
      </w:r>
      <w:r w:rsidR="00EC5101">
        <w:rPr>
          <w:rFonts w:ascii="Times New Roman" w:hAnsi="Times New Roman" w:cs="Times New Roman"/>
        </w:rPr>
        <w:t>.”</w:t>
      </w:r>
    </w:p>
    <w:p w14:paraId="03F8E11A" w14:textId="77777777" w:rsidR="00044FDD" w:rsidRPr="008407F9" w:rsidRDefault="00044FDD" w:rsidP="00044FDD">
      <w:pPr>
        <w:spacing w:line="240" w:lineRule="auto"/>
        <w:rPr>
          <w:rFonts w:ascii="Times New Roman" w:hAnsi="Times New Roman" w:cs="Times New Roman"/>
          <w:b/>
          <w:bCs/>
          <w:sz w:val="24"/>
          <w:szCs w:val="24"/>
        </w:rPr>
      </w:pPr>
    </w:p>
    <w:p w14:paraId="7DE06714" w14:textId="1018C3BD" w:rsidR="00044FDD" w:rsidRPr="00B43BEE" w:rsidRDefault="00044FDD">
      <w:pPr>
        <w:numPr>
          <w:ilvl w:val="0"/>
          <w:numId w:val="9"/>
        </w:numPr>
        <w:spacing w:line="240" w:lineRule="auto"/>
        <w:ind w:left="288" w:hanging="288"/>
        <w:contextualSpacing/>
        <w:rPr>
          <w:rFonts w:ascii="Times New Roman" w:hAnsi="Times New Roman" w:cs="Times New Roman"/>
          <w:b/>
          <w:bCs/>
        </w:rPr>
      </w:pPr>
      <w:r w:rsidRPr="008407F9">
        <w:rPr>
          <w:rFonts w:ascii="Times New Roman" w:hAnsi="Times New Roman" w:cs="Times New Roman"/>
          <w:b/>
        </w:rPr>
        <w:t xml:space="preserve">Pre-test questions </w:t>
      </w:r>
    </w:p>
    <w:p w14:paraId="2119D1F9" w14:textId="77777777" w:rsidR="00B43BEE" w:rsidRPr="008407F9" w:rsidRDefault="00B43BEE" w:rsidP="0027768C">
      <w:pPr>
        <w:spacing w:line="240" w:lineRule="auto"/>
        <w:ind w:left="2414"/>
        <w:contextualSpacing/>
        <w:rPr>
          <w:rFonts w:ascii="Times New Roman" w:hAnsi="Times New Roman" w:cs="Times New Roman"/>
          <w:b/>
          <w:bCs/>
        </w:rPr>
      </w:pPr>
    </w:p>
    <w:p w14:paraId="24DF52CB" w14:textId="5D84DB98" w:rsidR="00044FDD" w:rsidRPr="008407F9" w:rsidRDefault="00044FDD" w:rsidP="00044FDD">
      <w:pPr>
        <w:spacing w:line="240" w:lineRule="auto"/>
        <w:contextualSpacing/>
        <w:rPr>
          <w:rFonts w:ascii="Times New Roman" w:hAnsi="Times New Roman" w:cs="Times New Roman"/>
        </w:rPr>
      </w:pPr>
      <w:r w:rsidRPr="008407F9">
        <w:rPr>
          <w:rFonts w:ascii="Times New Roman" w:hAnsi="Times New Roman" w:cs="Times New Roman"/>
          <w:b/>
          <w:bCs/>
        </w:rPr>
        <w:t xml:space="preserve">Question Pre-1: </w:t>
      </w:r>
      <w:r w:rsidRPr="008407F9">
        <w:rPr>
          <w:rFonts w:ascii="Times New Roman" w:hAnsi="Times New Roman" w:cs="Times New Roman"/>
        </w:rPr>
        <w:t>Do you think bribery is more of a problem when</w:t>
      </w:r>
      <w:r w:rsidR="00942AFA">
        <w:rPr>
          <w:rFonts w:ascii="Times New Roman" w:hAnsi="Times New Roman" w:cs="Times New Roman"/>
        </w:rPr>
        <w:t>:</w:t>
      </w:r>
      <w:r w:rsidRPr="008407F9">
        <w:rPr>
          <w:rFonts w:ascii="Times New Roman" w:hAnsi="Times New Roman" w:cs="Times New Roman"/>
        </w:rPr>
        <w:t xml:space="preserve">   </w:t>
      </w:r>
      <w:r w:rsidRPr="008407F9">
        <w:rPr>
          <w:rFonts w:ascii="Times New Roman" w:hAnsi="Times New Roman" w:cs="Times New Roman"/>
        </w:rPr>
        <w:tab/>
      </w:r>
      <w:r w:rsidRPr="008407F9">
        <w:rPr>
          <w:rFonts w:ascii="Times New Roman" w:hAnsi="Times New Roman" w:cs="Times New Roman"/>
        </w:rPr>
        <w:tab/>
      </w:r>
      <w:r w:rsidRPr="008407F9">
        <w:rPr>
          <w:rFonts w:ascii="Times New Roman" w:hAnsi="Times New Roman" w:cs="Times New Roman"/>
        </w:rPr>
        <w:tab/>
      </w:r>
      <w:r w:rsidRPr="008407F9">
        <w:rPr>
          <w:rFonts w:ascii="Times New Roman" w:hAnsi="Times New Roman" w:cs="Times New Roman"/>
        </w:rPr>
        <w:tab/>
      </w:r>
      <w:r w:rsidRPr="008407F9">
        <w:rPr>
          <w:rFonts w:ascii="Times New Roman" w:hAnsi="Times New Roman" w:cs="Times New Roman"/>
        </w:rPr>
        <w:tab/>
      </w:r>
    </w:p>
    <w:p w14:paraId="1D0C7ACE" w14:textId="51117C0C" w:rsidR="0043498B" w:rsidRPr="0043498B" w:rsidRDefault="00044FDD">
      <w:pPr>
        <w:pStyle w:val="ListParagraph"/>
        <w:numPr>
          <w:ilvl w:val="0"/>
          <w:numId w:val="26"/>
        </w:numPr>
        <w:spacing w:line="240" w:lineRule="auto"/>
        <w:rPr>
          <w:rFonts w:ascii="Times New Roman" w:hAnsi="Times New Roman" w:cs="Times New Roman"/>
        </w:rPr>
      </w:pPr>
      <w:r w:rsidRPr="00C8686A">
        <w:rPr>
          <w:rFonts w:ascii="Times New Roman" w:hAnsi="Times New Roman" w:cs="Times New Roman"/>
        </w:rPr>
        <w:t xml:space="preserve">A </w:t>
      </w:r>
      <w:r w:rsidRPr="00C8686A">
        <w:rPr>
          <w:rFonts w:ascii="Times New Roman" w:hAnsi="Times New Roman" w:cs="Times New Roman"/>
          <w:b/>
          <w:bCs/>
        </w:rPr>
        <w:t>citizen</w:t>
      </w:r>
      <w:r w:rsidRPr="00C8686A">
        <w:rPr>
          <w:rFonts w:ascii="Times New Roman" w:hAnsi="Times New Roman" w:cs="Times New Roman"/>
        </w:rPr>
        <w:t xml:space="preserve"> offers a bribe</w:t>
      </w:r>
    </w:p>
    <w:p w14:paraId="6379E783" w14:textId="0FA4FFB2" w:rsidR="00044FDD" w:rsidRPr="00C8686A" w:rsidRDefault="00044FDD">
      <w:pPr>
        <w:pStyle w:val="ListParagraph"/>
        <w:numPr>
          <w:ilvl w:val="0"/>
          <w:numId w:val="26"/>
        </w:numPr>
        <w:rPr>
          <w:rFonts w:ascii="Times New Roman" w:hAnsi="Times New Roman" w:cs="Times New Roman"/>
        </w:rPr>
      </w:pPr>
      <w:r w:rsidRPr="00C8686A">
        <w:rPr>
          <w:rFonts w:ascii="Times New Roman" w:hAnsi="Times New Roman" w:cs="Times New Roman"/>
        </w:rPr>
        <w:t xml:space="preserve">An </w:t>
      </w:r>
      <w:r w:rsidRPr="00C8686A">
        <w:rPr>
          <w:rFonts w:ascii="Times New Roman" w:hAnsi="Times New Roman" w:cs="Times New Roman"/>
          <w:b/>
          <w:bCs/>
        </w:rPr>
        <w:t>official</w:t>
      </w:r>
      <w:r w:rsidRPr="00C8686A">
        <w:rPr>
          <w:rFonts w:ascii="Times New Roman" w:hAnsi="Times New Roman" w:cs="Times New Roman"/>
        </w:rPr>
        <w:t xml:space="preserve"> demands a bribe. </w:t>
      </w:r>
    </w:p>
    <w:p w14:paraId="56B379C2"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1. Strongly agree with A</w:t>
      </w:r>
    </w:p>
    <w:p w14:paraId="3E52FA44"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2. Somewhat agree with A</w:t>
      </w:r>
    </w:p>
    <w:p w14:paraId="1057E709"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3. I am equal between A and B</w:t>
      </w:r>
    </w:p>
    <w:p w14:paraId="17470011"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4. Somewhat agree with B</w:t>
      </w:r>
    </w:p>
    <w:p w14:paraId="19DA3DB5"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5. Strongly agree with B</w:t>
      </w:r>
    </w:p>
    <w:p w14:paraId="647DFEB3"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997. Don’t know</w:t>
      </w:r>
    </w:p>
    <w:p w14:paraId="50A110D6"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999. Refus</w:t>
      </w:r>
      <w:r w:rsidRPr="008407F9">
        <w:rPr>
          <w:rFonts w:ascii="Times New Roman" w:hAnsi="Times New Roman" w:cs="Times New Roman"/>
        </w:rPr>
        <w:t>e</w:t>
      </w:r>
    </w:p>
    <w:p w14:paraId="4E0FCC97" w14:textId="77777777" w:rsidR="00044FDD" w:rsidRPr="008407F9" w:rsidRDefault="00044FDD" w:rsidP="00044FDD">
      <w:pPr>
        <w:spacing w:after="0" w:line="240" w:lineRule="auto"/>
        <w:ind w:left="1797"/>
        <w:contextualSpacing/>
        <w:rPr>
          <w:rFonts w:ascii="Times New Roman" w:hAnsi="Times New Roman" w:cs="Times New Roman"/>
        </w:rPr>
      </w:pPr>
    </w:p>
    <w:p w14:paraId="4F289771" w14:textId="4CE93993" w:rsidR="00044FDD" w:rsidRPr="008407F9" w:rsidRDefault="00044FDD" w:rsidP="00044FDD">
      <w:pPr>
        <w:spacing w:line="240" w:lineRule="auto"/>
        <w:ind w:firstLine="196"/>
        <w:contextualSpacing/>
        <w:rPr>
          <w:rFonts w:ascii="Times New Roman" w:hAnsi="Times New Roman" w:cs="Times New Roman"/>
        </w:rPr>
      </w:pPr>
      <w:bookmarkStart w:id="1" w:name="_Hlk81389589"/>
      <w:r w:rsidRPr="008407F9">
        <w:rPr>
          <w:rFonts w:ascii="Times New Roman" w:hAnsi="Times New Roman" w:cs="Times New Roman"/>
          <w:b/>
          <w:bCs/>
        </w:rPr>
        <w:t xml:space="preserve">Question Pre-2: </w:t>
      </w:r>
      <w:r w:rsidRPr="008407F9">
        <w:rPr>
          <w:rFonts w:ascii="Times New Roman" w:hAnsi="Times New Roman" w:cs="Times New Roman"/>
        </w:rPr>
        <w:t>And do you think</w:t>
      </w:r>
      <w:r w:rsidR="00942AFA">
        <w:rPr>
          <w:rFonts w:ascii="Times New Roman" w:hAnsi="Times New Roman" w:cs="Times New Roman"/>
        </w:rPr>
        <w:t>:</w:t>
      </w:r>
      <w:r w:rsidRPr="008407F9">
        <w:rPr>
          <w:rFonts w:ascii="Times New Roman" w:hAnsi="Times New Roman" w:cs="Times New Roman"/>
        </w:rPr>
        <w:tab/>
      </w:r>
      <w:r w:rsidRPr="008407F9">
        <w:rPr>
          <w:rFonts w:ascii="Times New Roman" w:hAnsi="Times New Roman" w:cs="Times New Roman"/>
          <w:b/>
          <w:bCs/>
        </w:rPr>
        <w:tab/>
      </w:r>
      <w:r w:rsidRPr="008407F9">
        <w:rPr>
          <w:rFonts w:ascii="Times New Roman" w:hAnsi="Times New Roman" w:cs="Times New Roman"/>
          <w:b/>
          <w:bCs/>
        </w:rPr>
        <w:tab/>
      </w:r>
      <w:r w:rsidRPr="008407F9">
        <w:rPr>
          <w:rFonts w:ascii="Times New Roman" w:hAnsi="Times New Roman" w:cs="Times New Roman"/>
          <w:b/>
          <w:bCs/>
        </w:rPr>
        <w:tab/>
        <w:t xml:space="preserve"> </w:t>
      </w:r>
      <w:r w:rsidRPr="008407F9">
        <w:rPr>
          <w:rFonts w:ascii="Times New Roman" w:hAnsi="Times New Roman" w:cs="Times New Roman"/>
          <w:b/>
          <w:bCs/>
        </w:rPr>
        <w:tab/>
      </w:r>
    </w:p>
    <w:p w14:paraId="2F110213" w14:textId="10AAA3D9" w:rsidR="0043498B" w:rsidRPr="00C8686A" w:rsidRDefault="00044FDD">
      <w:pPr>
        <w:pStyle w:val="ListParagraph"/>
        <w:numPr>
          <w:ilvl w:val="0"/>
          <w:numId w:val="27"/>
        </w:numPr>
        <w:spacing w:line="240" w:lineRule="auto"/>
        <w:ind w:left="1008" w:hanging="288"/>
        <w:rPr>
          <w:rFonts w:ascii="Times New Roman" w:hAnsi="Times New Roman" w:cs="Times New Roman"/>
        </w:rPr>
      </w:pPr>
      <w:r w:rsidRPr="00C8686A">
        <w:rPr>
          <w:rFonts w:ascii="Times New Roman" w:hAnsi="Times New Roman" w:cs="Times New Roman"/>
        </w:rPr>
        <w:t xml:space="preserve">Bribery is </w:t>
      </w:r>
      <w:r w:rsidRPr="00C8686A">
        <w:rPr>
          <w:rFonts w:ascii="Times New Roman" w:hAnsi="Times New Roman" w:cs="Times New Roman"/>
          <w:u w:val="single"/>
        </w:rPr>
        <w:t>always</w:t>
      </w:r>
      <w:r w:rsidRPr="00C8686A">
        <w:rPr>
          <w:rFonts w:ascii="Times New Roman" w:hAnsi="Times New Roman" w:cs="Times New Roman"/>
        </w:rPr>
        <w:t xml:space="preserve"> </w:t>
      </w:r>
      <w:r w:rsidRPr="00C8686A">
        <w:rPr>
          <w:rFonts w:ascii="Times New Roman" w:hAnsi="Times New Roman" w:cs="Times New Roman"/>
          <w:u w:val="single"/>
        </w:rPr>
        <w:t>unacceptable</w:t>
      </w:r>
      <w:r w:rsidRPr="00C8686A">
        <w:rPr>
          <w:rFonts w:ascii="Times New Roman" w:hAnsi="Times New Roman" w:cs="Times New Roman"/>
        </w:rPr>
        <w:t>.</w:t>
      </w:r>
      <w:r w:rsidRPr="00C8686A">
        <w:rPr>
          <w:rFonts w:ascii="Times New Roman" w:hAnsi="Times New Roman" w:cs="Times New Roman"/>
          <w:b/>
          <w:bCs/>
        </w:rPr>
        <w:t xml:space="preserve"> </w:t>
      </w:r>
    </w:p>
    <w:p w14:paraId="2B826B8A" w14:textId="7795209C" w:rsidR="00044FDD" w:rsidRPr="0043498B" w:rsidRDefault="00044FDD">
      <w:pPr>
        <w:pStyle w:val="ListParagraph"/>
        <w:numPr>
          <w:ilvl w:val="0"/>
          <w:numId w:val="27"/>
        </w:numPr>
        <w:spacing w:line="240" w:lineRule="auto"/>
        <w:ind w:left="1008" w:hanging="288"/>
        <w:rPr>
          <w:rFonts w:ascii="Times New Roman" w:hAnsi="Times New Roman" w:cs="Times New Roman"/>
        </w:rPr>
      </w:pPr>
      <w:r w:rsidRPr="0043498B">
        <w:rPr>
          <w:rFonts w:ascii="Times New Roman" w:hAnsi="Times New Roman" w:cs="Times New Roman"/>
        </w:rPr>
        <w:t xml:space="preserve">Bribery is </w:t>
      </w:r>
      <w:r w:rsidRPr="0043498B">
        <w:rPr>
          <w:rFonts w:ascii="Times New Roman" w:hAnsi="Times New Roman" w:cs="Times New Roman"/>
          <w:u w:val="single"/>
        </w:rPr>
        <w:t>acceptable</w:t>
      </w:r>
      <w:r w:rsidRPr="0043498B">
        <w:rPr>
          <w:rFonts w:ascii="Times New Roman" w:hAnsi="Times New Roman" w:cs="Times New Roman"/>
        </w:rPr>
        <w:t xml:space="preserve"> under some circumstances or situations. </w:t>
      </w:r>
    </w:p>
    <w:bookmarkEnd w:id="1"/>
    <w:p w14:paraId="45645F1B"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1. Strongly agree with A</w:t>
      </w:r>
    </w:p>
    <w:p w14:paraId="36A15DB5"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2. Somewhat agree with A</w:t>
      </w:r>
    </w:p>
    <w:p w14:paraId="6794CCDB"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3. I am equal between A and B</w:t>
      </w:r>
    </w:p>
    <w:p w14:paraId="5283E12C"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4. Somewhat agree with B</w:t>
      </w:r>
    </w:p>
    <w:p w14:paraId="2862393D"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5. Strongly agree with B</w:t>
      </w:r>
    </w:p>
    <w:p w14:paraId="5B3AB459"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997. Don’t know</w:t>
      </w:r>
    </w:p>
    <w:p w14:paraId="76259657"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999. Refuse</w:t>
      </w:r>
    </w:p>
    <w:p w14:paraId="1B0589E9" w14:textId="77777777" w:rsidR="00044FDD" w:rsidRPr="008407F9" w:rsidRDefault="00044FDD" w:rsidP="00044FDD">
      <w:pPr>
        <w:spacing w:line="240" w:lineRule="auto"/>
        <w:contextualSpacing/>
        <w:rPr>
          <w:rFonts w:ascii="Times New Roman" w:hAnsi="Times New Roman" w:cs="Times New Roman"/>
          <w:b/>
          <w:bCs/>
        </w:rPr>
      </w:pPr>
    </w:p>
    <w:p w14:paraId="3E885E53" w14:textId="77777777" w:rsidR="00044FDD" w:rsidRPr="008407F9" w:rsidRDefault="00044FDD" w:rsidP="00044FDD">
      <w:pPr>
        <w:spacing w:line="240" w:lineRule="auto"/>
        <w:contextualSpacing/>
        <w:rPr>
          <w:rFonts w:ascii="Times New Roman" w:hAnsi="Times New Roman" w:cs="Times New Roman"/>
        </w:rPr>
      </w:pPr>
      <w:r w:rsidRPr="008407F9">
        <w:rPr>
          <w:rFonts w:ascii="Times New Roman" w:hAnsi="Times New Roman" w:cs="Times New Roman"/>
          <w:b/>
          <w:bCs/>
        </w:rPr>
        <w:t xml:space="preserve">Question Pre-3: </w:t>
      </w:r>
      <w:r w:rsidRPr="008407F9">
        <w:rPr>
          <w:rFonts w:ascii="Times New Roman" w:hAnsi="Times New Roman" w:cs="Times New Roman"/>
        </w:rPr>
        <w:t xml:space="preserve">Besides whether a bribe is right or wrong, we sometimes talk about bribes as payments that are required for getting some things done. Yes? </w:t>
      </w:r>
    </w:p>
    <w:p w14:paraId="10977637" w14:textId="7EABF482" w:rsidR="00044FDD" w:rsidRPr="008407F9" w:rsidRDefault="00044FDD" w:rsidP="00044FDD">
      <w:pPr>
        <w:spacing w:line="240" w:lineRule="auto"/>
        <w:contextualSpacing/>
        <w:rPr>
          <w:rFonts w:ascii="Times New Roman" w:hAnsi="Times New Roman" w:cs="Times New Roman"/>
        </w:rPr>
      </w:pPr>
      <w:r w:rsidRPr="008407F9">
        <w:rPr>
          <w:rFonts w:ascii="Times New Roman" w:hAnsi="Times New Roman" w:cs="Times New Roman"/>
        </w:rPr>
        <w:t xml:space="preserve">When </w:t>
      </w:r>
      <w:r w:rsidRPr="008407F9">
        <w:rPr>
          <w:rFonts w:ascii="Times New Roman" w:hAnsi="Times New Roman" w:cs="Times New Roman"/>
          <w:b/>
          <w:bCs/>
        </w:rPr>
        <w:t>citizens</w:t>
      </w:r>
      <w:r w:rsidRPr="008407F9">
        <w:rPr>
          <w:rFonts w:ascii="Times New Roman" w:hAnsi="Times New Roman" w:cs="Times New Roman"/>
        </w:rPr>
        <w:t xml:space="preserve"> pay bribes, do you think of it as</w:t>
      </w:r>
      <w:r w:rsidR="00942AFA">
        <w:rPr>
          <w:rFonts w:ascii="Times New Roman" w:hAnsi="Times New Roman" w:cs="Times New Roman"/>
        </w:rPr>
        <w:t>:</w:t>
      </w:r>
      <w:r w:rsidRPr="008407F9">
        <w:rPr>
          <w:rFonts w:ascii="Times New Roman" w:hAnsi="Times New Roman" w:cs="Times New Roman"/>
        </w:rPr>
        <w:tab/>
      </w:r>
      <w:r w:rsidRPr="008407F9">
        <w:rPr>
          <w:rFonts w:ascii="Times New Roman" w:hAnsi="Times New Roman" w:cs="Times New Roman"/>
        </w:rPr>
        <w:tab/>
      </w:r>
      <w:r w:rsidRPr="008407F9">
        <w:rPr>
          <w:rFonts w:ascii="Times New Roman" w:hAnsi="Times New Roman" w:cs="Times New Roman"/>
        </w:rPr>
        <w:tab/>
      </w:r>
    </w:p>
    <w:p w14:paraId="4BB1767D" w14:textId="5968DFE2" w:rsidR="0043498B" w:rsidRDefault="00044FDD">
      <w:pPr>
        <w:pStyle w:val="ListParagraph"/>
        <w:numPr>
          <w:ilvl w:val="0"/>
          <w:numId w:val="28"/>
        </w:numPr>
        <w:tabs>
          <w:tab w:val="left" w:pos="4410"/>
        </w:tabs>
        <w:spacing w:line="240" w:lineRule="auto"/>
        <w:ind w:left="1080"/>
        <w:rPr>
          <w:rFonts w:ascii="Times New Roman" w:hAnsi="Times New Roman" w:cs="Times New Roman"/>
        </w:rPr>
      </w:pPr>
      <w:r w:rsidRPr="00C8686A">
        <w:rPr>
          <w:rFonts w:ascii="Times New Roman" w:hAnsi="Times New Roman" w:cs="Times New Roman"/>
        </w:rPr>
        <w:t xml:space="preserve">More of an issue of </w:t>
      </w:r>
      <w:r w:rsidRPr="00C8686A">
        <w:rPr>
          <w:rFonts w:ascii="Times New Roman" w:hAnsi="Times New Roman" w:cs="Times New Roman"/>
          <w:u w:val="single"/>
        </w:rPr>
        <w:t>right vs. wrong.</w:t>
      </w:r>
      <w:r w:rsidRPr="00C8686A">
        <w:rPr>
          <w:rFonts w:ascii="Times New Roman" w:hAnsi="Times New Roman" w:cs="Times New Roman"/>
        </w:rPr>
        <w:t xml:space="preserve">  </w:t>
      </w:r>
    </w:p>
    <w:p w14:paraId="6FC0563A" w14:textId="2841D315" w:rsidR="00044FDD" w:rsidRPr="00C8686A" w:rsidRDefault="00044FDD">
      <w:pPr>
        <w:pStyle w:val="ListParagraph"/>
        <w:numPr>
          <w:ilvl w:val="0"/>
          <w:numId w:val="28"/>
        </w:numPr>
        <w:tabs>
          <w:tab w:val="left" w:pos="4410"/>
        </w:tabs>
        <w:spacing w:line="240" w:lineRule="auto"/>
        <w:ind w:left="1080"/>
        <w:rPr>
          <w:rFonts w:ascii="Times New Roman" w:hAnsi="Times New Roman" w:cs="Times New Roman"/>
        </w:rPr>
      </w:pPr>
      <w:r w:rsidRPr="00C8686A">
        <w:rPr>
          <w:rFonts w:ascii="Times New Roman" w:hAnsi="Times New Roman" w:cs="Times New Roman"/>
        </w:rPr>
        <w:lastRenderedPageBreak/>
        <w:t xml:space="preserve">More like paying for a </w:t>
      </w:r>
      <w:r w:rsidRPr="00C8686A">
        <w:rPr>
          <w:rFonts w:ascii="Times New Roman" w:hAnsi="Times New Roman" w:cs="Times New Roman"/>
          <w:u w:val="single"/>
        </w:rPr>
        <w:t>service</w:t>
      </w:r>
      <w:r w:rsidRPr="00C8686A">
        <w:rPr>
          <w:rFonts w:ascii="Times New Roman" w:hAnsi="Times New Roman" w:cs="Times New Roman"/>
        </w:rPr>
        <w:t>.</w:t>
      </w:r>
      <w:r w:rsidRPr="00C8686A">
        <w:rPr>
          <w:rFonts w:ascii="Times New Roman" w:hAnsi="Times New Roman" w:cs="Times New Roman"/>
        </w:rPr>
        <w:tab/>
      </w:r>
    </w:p>
    <w:p w14:paraId="40B8DC64"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1. Strongly agree with A</w:t>
      </w:r>
    </w:p>
    <w:p w14:paraId="0EEBC2C5"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2. Somewhat agree with A</w:t>
      </w:r>
    </w:p>
    <w:p w14:paraId="059BBC43"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3. I am equal between A and B</w:t>
      </w:r>
    </w:p>
    <w:p w14:paraId="42920EC3"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4. Somewhat agree with B</w:t>
      </w:r>
    </w:p>
    <w:p w14:paraId="784D200F"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5. Strongly agree with B</w:t>
      </w:r>
    </w:p>
    <w:p w14:paraId="41D3DBC1"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997. Don’t know</w:t>
      </w:r>
    </w:p>
    <w:p w14:paraId="77A26223"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999. Refuse</w:t>
      </w:r>
    </w:p>
    <w:p w14:paraId="2B9BCF8D" w14:textId="77777777" w:rsidR="00044FDD" w:rsidRPr="008407F9" w:rsidRDefault="00044FDD" w:rsidP="00044FDD">
      <w:pPr>
        <w:spacing w:line="240" w:lineRule="auto"/>
        <w:contextualSpacing/>
        <w:rPr>
          <w:rFonts w:ascii="Times New Roman" w:hAnsi="Times New Roman" w:cs="Times New Roman"/>
          <w:b/>
          <w:bCs/>
        </w:rPr>
      </w:pPr>
    </w:p>
    <w:p w14:paraId="737E0B11" w14:textId="596B2A25" w:rsidR="0043498B" w:rsidRDefault="00044FDD" w:rsidP="00044FDD">
      <w:pPr>
        <w:spacing w:line="240" w:lineRule="auto"/>
        <w:contextualSpacing/>
        <w:rPr>
          <w:rFonts w:ascii="Times New Roman" w:hAnsi="Times New Roman" w:cs="Times New Roman"/>
        </w:rPr>
      </w:pPr>
      <w:r w:rsidRPr="008407F9">
        <w:rPr>
          <w:rFonts w:ascii="Times New Roman" w:hAnsi="Times New Roman" w:cs="Times New Roman"/>
          <w:b/>
          <w:bCs/>
        </w:rPr>
        <w:t xml:space="preserve">Question Pre-4: </w:t>
      </w:r>
      <w:r w:rsidRPr="008407F9">
        <w:rPr>
          <w:rFonts w:ascii="Times New Roman" w:hAnsi="Times New Roman" w:cs="Times New Roman"/>
        </w:rPr>
        <w:t>What about when officials receive bribes? Do you think of it as:</w:t>
      </w:r>
    </w:p>
    <w:p w14:paraId="4B3C0741" w14:textId="7D3FEAE8" w:rsidR="0043498B" w:rsidRPr="00C8686A" w:rsidRDefault="00044FDD">
      <w:pPr>
        <w:pStyle w:val="ListParagraph"/>
        <w:numPr>
          <w:ilvl w:val="0"/>
          <w:numId w:val="29"/>
        </w:numPr>
        <w:spacing w:line="240" w:lineRule="auto"/>
        <w:ind w:left="1008" w:hanging="288"/>
        <w:rPr>
          <w:rFonts w:ascii="Times New Roman" w:hAnsi="Times New Roman" w:cs="Times New Roman"/>
          <w:b/>
          <w:bCs/>
        </w:rPr>
      </w:pPr>
      <w:r w:rsidRPr="00C8686A">
        <w:rPr>
          <w:rFonts w:ascii="Times New Roman" w:hAnsi="Times New Roman" w:cs="Times New Roman"/>
        </w:rPr>
        <w:t xml:space="preserve">More of an issue of </w:t>
      </w:r>
      <w:r w:rsidRPr="00C8686A">
        <w:rPr>
          <w:rFonts w:ascii="Times New Roman" w:hAnsi="Times New Roman" w:cs="Times New Roman"/>
          <w:u w:val="single"/>
        </w:rPr>
        <w:t>right vs. wrong</w:t>
      </w:r>
      <w:r w:rsidRPr="00C8686A">
        <w:rPr>
          <w:rFonts w:ascii="Times New Roman" w:hAnsi="Times New Roman" w:cs="Times New Roman"/>
        </w:rPr>
        <w:t>.</w:t>
      </w:r>
    </w:p>
    <w:p w14:paraId="7FAABA9F" w14:textId="26D3B405" w:rsidR="00044FDD" w:rsidRPr="00C8686A" w:rsidRDefault="0043498B">
      <w:pPr>
        <w:pStyle w:val="ListParagraph"/>
        <w:numPr>
          <w:ilvl w:val="0"/>
          <w:numId w:val="29"/>
        </w:numPr>
        <w:spacing w:line="240" w:lineRule="auto"/>
        <w:ind w:left="1008" w:hanging="288"/>
        <w:rPr>
          <w:rFonts w:ascii="Times New Roman" w:hAnsi="Times New Roman" w:cs="Times New Roman"/>
          <w:b/>
          <w:bCs/>
        </w:rPr>
      </w:pPr>
      <w:r>
        <w:rPr>
          <w:rFonts w:ascii="Times New Roman" w:hAnsi="Times New Roman" w:cs="Times New Roman"/>
        </w:rPr>
        <w:t>M</w:t>
      </w:r>
      <w:r w:rsidR="00044FDD" w:rsidRPr="00C8686A">
        <w:rPr>
          <w:rFonts w:ascii="Times New Roman" w:hAnsi="Times New Roman" w:cs="Times New Roman"/>
        </w:rPr>
        <w:t xml:space="preserve">ore like receiving a payment for providing a </w:t>
      </w:r>
      <w:r w:rsidR="00044FDD" w:rsidRPr="00C8686A">
        <w:rPr>
          <w:rFonts w:ascii="Times New Roman" w:hAnsi="Times New Roman" w:cs="Times New Roman"/>
          <w:u w:val="single"/>
        </w:rPr>
        <w:t>service</w:t>
      </w:r>
      <w:r w:rsidR="00044FDD" w:rsidRPr="00C8686A">
        <w:rPr>
          <w:rFonts w:ascii="Times New Roman" w:hAnsi="Times New Roman" w:cs="Times New Roman"/>
        </w:rPr>
        <w:t>.</w:t>
      </w:r>
    </w:p>
    <w:p w14:paraId="53C66AD5"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1. Strongly agree with A</w:t>
      </w:r>
    </w:p>
    <w:p w14:paraId="7DFD5DFE"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2. Somewhat agree with A</w:t>
      </w:r>
    </w:p>
    <w:p w14:paraId="7C0BD9B2"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3. I am equal between A and B</w:t>
      </w:r>
    </w:p>
    <w:p w14:paraId="6DAB8EC0"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4. Somewhat agree with B</w:t>
      </w:r>
    </w:p>
    <w:p w14:paraId="69905D26"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5. Strongly agree with B</w:t>
      </w:r>
    </w:p>
    <w:p w14:paraId="62526F51"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997. Don’t know</w:t>
      </w:r>
    </w:p>
    <w:p w14:paraId="0F856194"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999. Refuse</w:t>
      </w:r>
    </w:p>
    <w:p w14:paraId="0AFD1481" w14:textId="77777777" w:rsidR="00044FDD" w:rsidRPr="008407F9" w:rsidRDefault="00044FDD" w:rsidP="00044FDD">
      <w:pPr>
        <w:spacing w:line="240" w:lineRule="auto"/>
        <w:contextualSpacing/>
        <w:rPr>
          <w:rFonts w:ascii="Times New Roman" w:hAnsi="Times New Roman" w:cs="Times New Roman"/>
          <w:i/>
          <w:iCs/>
        </w:rPr>
      </w:pPr>
    </w:p>
    <w:p w14:paraId="2A085302" w14:textId="25D0104C" w:rsidR="00044FDD" w:rsidRPr="008407F9" w:rsidRDefault="00044FDD" w:rsidP="00044FDD">
      <w:pPr>
        <w:spacing w:line="240" w:lineRule="auto"/>
        <w:contextualSpacing/>
        <w:rPr>
          <w:rFonts w:ascii="Times New Roman" w:hAnsi="Times New Roman" w:cs="Times New Roman"/>
          <w:b/>
          <w:bCs/>
        </w:rPr>
      </w:pPr>
      <w:r w:rsidRPr="008407F9">
        <w:rPr>
          <w:rFonts w:ascii="Times New Roman" w:hAnsi="Times New Roman" w:cs="Times New Roman"/>
          <w:b/>
          <w:bCs/>
        </w:rPr>
        <w:t xml:space="preserve">Question Pre-5: </w:t>
      </w:r>
      <w:r w:rsidRPr="008407F9">
        <w:rPr>
          <w:rFonts w:ascii="Times New Roman" w:hAnsi="Times New Roman" w:cs="Times New Roman"/>
        </w:rPr>
        <w:t>And do you think</w:t>
      </w:r>
      <w:r w:rsidR="00942AFA">
        <w:rPr>
          <w:rFonts w:ascii="Times New Roman" w:hAnsi="Times New Roman" w:cs="Times New Roman"/>
        </w:rPr>
        <w:t>:</w:t>
      </w:r>
      <w:r w:rsidRPr="008407F9">
        <w:rPr>
          <w:rFonts w:ascii="Times New Roman" w:hAnsi="Times New Roman" w:cs="Times New Roman"/>
          <w:b/>
          <w:bCs/>
        </w:rPr>
        <w:tab/>
      </w:r>
      <w:r w:rsidRPr="008407F9">
        <w:rPr>
          <w:rFonts w:ascii="Times New Roman" w:hAnsi="Times New Roman" w:cs="Times New Roman"/>
          <w:b/>
          <w:bCs/>
        </w:rPr>
        <w:tab/>
      </w:r>
    </w:p>
    <w:p w14:paraId="67299760" w14:textId="32CDE789" w:rsidR="0043498B" w:rsidRPr="00C8686A" w:rsidRDefault="00044FDD">
      <w:pPr>
        <w:pStyle w:val="ListParagraph"/>
        <w:numPr>
          <w:ilvl w:val="0"/>
          <w:numId w:val="30"/>
        </w:numPr>
        <w:spacing w:line="240" w:lineRule="auto"/>
        <w:ind w:left="1008" w:hanging="288"/>
        <w:rPr>
          <w:rFonts w:ascii="Times New Roman" w:hAnsi="Times New Roman" w:cs="Times New Roman"/>
        </w:rPr>
      </w:pPr>
      <w:r w:rsidRPr="00C8686A">
        <w:rPr>
          <w:rFonts w:ascii="Times New Roman" w:hAnsi="Times New Roman" w:cs="Times New Roman"/>
        </w:rPr>
        <w:t xml:space="preserve">It is ok for </w:t>
      </w:r>
      <w:r w:rsidRPr="00C8686A">
        <w:rPr>
          <w:rFonts w:ascii="Times New Roman" w:hAnsi="Times New Roman" w:cs="Times New Roman"/>
          <w:b/>
          <w:bCs/>
        </w:rPr>
        <w:t>citizens</w:t>
      </w:r>
      <w:r w:rsidRPr="00C8686A">
        <w:rPr>
          <w:rFonts w:ascii="Times New Roman" w:hAnsi="Times New Roman" w:cs="Times New Roman"/>
        </w:rPr>
        <w:t xml:space="preserve"> to pay bribes when it helps them with their own </w:t>
      </w:r>
      <w:r w:rsidRPr="00C8686A">
        <w:rPr>
          <w:rFonts w:ascii="Times New Roman" w:hAnsi="Times New Roman" w:cs="Times New Roman"/>
          <w:u w:val="single"/>
        </w:rPr>
        <w:t xml:space="preserve">personal </w:t>
      </w:r>
      <w:proofErr w:type="gramStart"/>
      <w:r w:rsidRPr="00C8686A">
        <w:rPr>
          <w:rFonts w:ascii="Times New Roman" w:hAnsi="Times New Roman" w:cs="Times New Roman"/>
          <w:u w:val="single"/>
        </w:rPr>
        <w:t>problem</w:t>
      </w:r>
      <w:proofErr w:type="gramEnd"/>
      <w:r w:rsidRPr="00C8686A">
        <w:rPr>
          <w:rFonts w:ascii="Times New Roman" w:hAnsi="Times New Roman" w:cs="Times New Roman"/>
        </w:rPr>
        <w:t>.</w:t>
      </w:r>
    </w:p>
    <w:p w14:paraId="75188873" w14:textId="2A58B46C" w:rsidR="00044FDD" w:rsidRPr="00C8686A" w:rsidRDefault="00044FDD">
      <w:pPr>
        <w:pStyle w:val="ListParagraph"/>
        <w:numPr>
          <w:ilvl w:val="0"/>
          <w:numId w:val="30"/>
        </w:numPr>
        <w:spacing w:line="240" w:lineRule="auto"/>
        <w:ind w:left="1008" w:hanging="288"/>
        <w:rPr>
          <w:rFonts w:ascii="Times New Roman" w:hAnsi="Times New Roman" w:cs="Times New Roman"/>
        </w:rPr>
      </w:pPr>
      <w:r w:rsidRPr="00C8686A">
        <w:rPr>
          <w:rFonts w:ascii="Times New Roman" w:hAnsi="Times New Roman" w:cs="Times New Roman"/>
        </w:rPr>
        <w:t xml:space="preserve">It is </w:t>
      </w:r>
      <w:r w:rsidRPr="00C8686A">
        <w:rPr>
          <w:rFonts w:ascii="Times New Roman" w:hAnsi="Times New Roman" w:cs="Times New Roman"/>
          <w:b/>
          <w:bCs/>
        </w:rPr>
        <w:t>not okay</w:t>
      </w:r>
      <w:r w:rsidRPr="00C8686A">
        <w:rPr>
          <w:rFonts w:ascii="Times New Roman" w:hAnsi="Times New Roman" w:cs="Times New Roman"/>
        </w:rPr>
        <w:t xml:space="preserve"> for</w:t>
      </w:r>
      <w:r w:rsidRPr="00C8686A">
        <w:rPr>
          <w:rFonts w:ascii="Times New Roman" w:hAnsi="Times New Roman" w:cs="Times New Roman"/>
          <w:b/>
          <w:bCs/>
        </w:rPr>
        <w:t xml:space="preserve"> citizens </w:t>
      </w:r>
      <w:r w:rsidRPr="00C8686A">
        <w:rPr>
          <w:rFonts w:ascii="Times New Roman" w:hAnsi="Times New Roman" w:cs="Times New Roman"/>
        </w:rPr>
        <w:t xml:space="preserve">to pay bribes because it </w:t>
      </w:r>
      <w:r w:rsidRPr="00C8686A">
        <w:rPr>
          <w:rFonts w:ascii="Times New Roman" w:hAnsi="Times New Roman" w:cs="Times New Roman"/>
          <w:u w:val="single"/>
        </w:rPr>
        <w:t>hurts other people and society</w:t>
      </w:r>
      <w:r w:rsidRPr="00C8686A">
        <w:rPr>
          <w:rFonts w:ascii="Times New Roman" w:hAnsi="Times New Roman" w:cs="Times New Roman"/>
        </w:rPr>
        <w:t xml:space="preserve">. </w:t>
      </w:r>
    </w:p>
    <w:p w14:paraId="49379358"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1. Strongly agree with A</w:t>
      </w:r>
    </w:p>
    <w:p w14:paraId="741C82A3"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2. Somewhat agree with A</w:t>
      </w:r>
    </w:p>
    <w:p w14:paraId="04CCA818"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3. I am equal between A and B</w:t>
      </w:r>
    </w:p>
    <w:p w14:paraId="3A596461"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4. Somewhat agree with B</w:t>
      </w:r>
    </w:p>
    <w:p w14:paraId="126CB7E8"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5. Strongly agree with B</w:t>
      </w:r>
    </w:p>
    <w:p w14:paraId="6FD7EA83"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997. Don’t know</w:t>
      </w:r>
    </w:p>
    <w:p w14:paraId="494C9C60"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999. Refuse</w:t>
      </w:r>
    </w:p>
    <w:p w14:paraId="1B17E139" w14:textId="77777777" w:rsidR="00044FDD" w:rsidRPr="008407F9" w:rsidRDefault="00044FDD" w:rsidP="00044FDD">
      <w:pPr>
        <w:spacing w:line="240" w:lineRule="auto"/>
        <w:contextualSpacing/>
        <w:rPr>
          <w:rFonts w:ascii="Times New Roman" w:hAnsi="Times New Roman" w:cs="Times New Roman"/>
          <w:i/>
          <w:iCs/>
        </w:rPr>
      </w:pPr>
    </w:p>
    <w:p w14:paraId="7E281315" w14:textId="3A0DEAD5" w:rsidR="00044FDD" w:rsidRPr="008407F9" w:rsidRDefault="00044FDD" w:rsidP="00044FDD">
      <w:pPr>
        <w:spacing w:line="240" w:lineRule="auto"/>
        <w:contextualSpacing/>
        <w:rPr>
          <w:rFonts w:ascii="Times New Roman" w:hAnsi="Times New Roman" w:cs="Times New Roman"/>
        </w:rPr>
      </w:pPr>
      <w:r w:rsidRPr="008407F9">
        <w:rPr>
          <w:rFonts w:ascii="Times New Roman" w:hAnsi="Times New Roman" w:cs="Times New Roman"/>
          <w:b/>
          <w:bCs/>
        </w:rPr>
        <w:t xml:space="preserve">Question Pre-6: </w:t>
      </w:r>
      <w:r w:rsidRPr="008407F9">
        <w:rPr>
          <w:rFonts w:ascii="Times New Roman" w:hAnsi="Times New Roman" w:cs="Times New Roman"/>
        </w:rPr>
        <w:t>Do you think</w:t>
      </w:r>
      <w:r w:rsidR="00942AFA">
        <w:rPr>
          <w:rFonts w:ascii="Times New Roman" w:hAnsi="Times New Roman" w:cs="Times New Roman"/>
        </w:rPr>
        <w:t>:</w:t>
      </w:r>
    </w:p>
    <w:p w14:paraId="63D5015F" w14:textId="6CFF28D2" w:rsidR="00C5196D" w:rsidRPr="00C8686A" w:rsidRDefault="00C5196D">
      <w:pPr>
        <w:pStyle w:val="ListParagraph"/>
        <w:numPr>
          <w:ilvl w:val="0"/>
          <w:numId w:val="31"/>
        </w:numPr>
        <w:spacing w:line="240" w:lineRule="auto"/>
        <w:ind w:left="1008" w:hanging="288"/>
        <w:rPr>
          <w:rFonts w:ascii="Times New Roman" w:hAnsi="Times New Roman" w:cs="Times New Roman"/>
          <w:i/>
          <w:iCs/>
          <w:u w:val="single"/>
        </w:rPr>
      </w:pPr>
      <w:r>
        <w:rPr>
          <w:rFonts w:ascii="Times New Roman" w:hAnsi="Times New Roman" w:cs="Times New Roman"/>
        </w:rPr>
        <w:t>I</w:t>
      </w:r>
      <w:r w:rsidR="00044FDD" w:rsidRPr="00C8686A">
        <w:rPr>
          <w:rFonts w:ascii="Times New Roman" w:hAnsi="Times New Roman" w:cs="Times New Roman"/>
        </w:rPr>
        <w:t xml:space="preserve">t is ok for </w:t>
      </w:r>
      <w:r w:rsidR="00044FDD" w:rsidRPr="00C8686A">
        <w:rPr>
          <w:rFonts w:ascii="Times New Roman" w:hAnsi="Times New Roman" w:cs="Times New Roman"/>
          <w:b/>
          <w:bCs/>
        </w:rPr>
        <w:t>officials</w:t>
      </w:r>
      <w:r w:rsidR="00044FDD" w:rsidRPr="00C8686A">
        <w:rPr>
          <w:rFonts w:ascii="Times New Roman" w:hAnsi="Times New Roman" w:cs="Times New Roman"/>
        </w:rPr>
        <w:t xml:space="preserve"> to accept bribes if they are </w:t>
      </w:r>
      <w:r w:rsidR="00044FDD" w:rsidRPr="00C8686A">
        <w:rPr>
          <w:rFonts w:ascii="Times New Roman" w:hAnsi="Times New Roman" w:cs="Times New Roman"/>
          <w:u w:val="single"/>
        </w:rPr>
        <w:t>poorly paid</w:t>
      </w:r>
      <w:r w:rsidR="00044FDD" w:rsidRPr="00C8686A">
        <w:rPr>
          <w:rFonts w:ascii="Times New Roman" w:hAnsi="Times New Roman" w:cs="Times New Roman"/>
        </w:rPr>
        <w:t>.</w:t>
      </w:r>
    </w:p>
    <w:p w14:paraId="24796AFA" w14:textId="6051DAF7" w:rsidR="00044FDD" w:rsidRPr="00C8686A" w:rsidRDefault="00C5196D">
      <w:pPr>
        <w:pStyle w:val="ListParagraph"/>
        <w:numPr>
          <w:ilvl w:val="0"/>
          <w:numId w:val="31"/>
        </w:numPr>
        <w:spacing w:line="240" w:lineRule="auto"/>
        <w:ind w:left="1008" w:hanging="288"/>
        <w:rPr>
          <w:rFonts w:ascii="Times New Roman" w:hAnsi="Times New Roman" w:cs="Times New Roman"/>
          <w:i/>
          <w:iCs/>
          <w:u w:val="single"/>
        </w:rPr>
      </w:pPr>
      <w:r w:rsidRPr="00C8686A">
        <w:rPr>
          <w:rFonts w:ascii="Times New Roman" w:hAnsi="Times New Roman" w:cs="Times New Roman"/>
        </w:rPr>
        <w:t>I</w:t>
      </w:r>
      <w:r w:rsidR="00044FDD" w:rsidRPr="00C8686A">
        <w:rPr>
          <w:rFonts w:ascii="Times New Roman" w:hAnsi="Times New Roman" w:cs="Times New Roman"/>
        </w:rPr>
        <w:t xml:space="preserve">t is </w:t>
      </w:r>
      <w:r w:rsidR="00044FDD" w:rsidRPr="00C8686A">
        <w:rPr>
          <w:rFonts w:ascii="Times New Roman" w:hAnsi="Times New Roman" w:cs="Times New Roman"/>
          <w:b/>
          <w:bCs/>
        </w:rPr>
        <w:t>not okay</w:t>
      </w:r>
      <w:r w:rsidR="00044FDD" w:rsidRPr="00C8686A">
        <w:rPr>
          <w:rFonts w:ascii="Times New Roman" w:hAnsi="Times New Roman" w:cs="Times New Roman"/>
        </w:rPr>
        <w:t xml:space="preserve"> for</w:t>
      </w:r>
      <w:r w:rsidR="00044FDD" w:rsidRPr="00C8686A">
        <w:rPr>
          <w:rFonts w:ascii="Times New Roman" w:hAnsi="Times New Roman" w:cs="Times New Roman"/>
          <w:b/>
          <w:bCs/>
        </w:rPr>
        <w:t xml:space="preserve"> officials </w:t>
      </w:r>
      <w:r w:rsidR="00044FDD" w:rsidRPr="00C8686A">
        <w:rPr>
          <w:rFonts w:ascii="Times New Roman" w:hAnsi="Times New Roman" w:cs="Times New Roman"/>
        </w:rPr>
        <w:t xml:space="preserve">to accept bribes because it </w:t>
      </w:r>
      <w:r w:rsidR="00044FDD" w:rsidRPr="00C8686A">
        <w:rPr>
          <w:rFonts w:ascii="Times New Roman" w:hAnsi="Times New Roman" w:cs="Times New Roman"/>
          <w:u w:val="single"/>
        </w:rPr>
        <w:t>hurts other people and society</w:t>
      </w:r>
      <w:r w:rsidR="00044FDD" w:rsidRPr="00C8686A">
        <w:rPr>
          <w:rFonts w:ascii="Times New Roman" w:hAnsi="Times New Roman" w:cs="Times New Roman"/>
        </w:rPr>
        <w:t xml:space="preserve">. </w:t>
      </w:r>
    </w:p>
    <w:p w14:paraId="6109AC12"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1. Strongly agree with A</w:t>
      </w:r>
    </w:p>
    <w:p w14:paraId="4B1B11AB"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2. Somewhat agree with A</w:t>
      </w:r>
    </w:p>
    <w:p w14:paraId="6881B2DF"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3. I am equal between A and B</w:t>
      </w:r>
    </w:p>
    <w:p w14:paraId="52B8087A"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4. Somewhat agree with B</w:t>
      </w:r>
    </w:p>
    <w:p w14:paraId="792A06A2"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5. Strongly agree with B</w:t>
      </w:r>
    </w:p>
    <w:p w14:paraId="5C4D7EA5"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997. Don’t know</w:t>
      </w:r>
    </w:p>
    <w:p w14:paraId="24005B48"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999. Refuse</w:t>
      </w:r>
    </w:p>
    <w:p w14:paraId="3CBA9CBE" w14:textId="77777777" w:rsidR="00044FDD" w:rsidRPr="008407F9" w:rsidRDefault="00044FDD" w:rsidP="00044FDD">
      <w:pPr>
        <w:spacing w:line="240" w:lineRule="auto"/>
        <w:ind w:left="2160"/>
        <w:contextualSpacing/>
        <w:rPr>
          <w:rFonts w:ascii="Times New Roman" w:hAnsi="Times New Roman" w:cs="Times New Roman"/>
          <w:i/>
          <w:iCs/>
        </w:rPr>
      </w:pPr>
    </w:p>
    <w:p w14:paraId="5E1BF8B8" w14:textId="77777777" w:rsidR="00044FDD" w:rsidRPr="008407F9" w:rsidRDefault="00044FDD" w:rsidP="00044FDD">
      <w:pPr>
        <w:spacing w:line="240" w:lineRule="auto"/>
        <w:contextualSpacing/>
        <w:rPr>
          <w:rFonts w:ascii="Times New Roman" w:hAnsi="Times New Roman" w:cs="Times New Roman"/>
          <w:b/>
          <w:bCs/>
        </w:rPr>
      </w:pPr>
      <w:r w:rsidRPr="008407F9">
        <w:rPr>
          <w:rFonts w:ascii="Times New Roman" w:hAnsi="Times New Roman" w:cs="Times New Roman"/>
          <w:b/>
          <w:bCs/>
        </w:rPr>
        <w:t xml:space="preserve">Question Pre-7: </w:t>
      </w:r>
      <w:r w:rsidRPr="008407F9">
        <w:rPr>
          <w:rFonts w:ascii="Times New Roman" w:hAnsi="Times New Roman" w:cs="Times New Roman"/>
        </w:rPr>
        <w:t xml:space="preserve">When a bribe is paid, who has more of a say? </w:t>
      </w:r>
    </w:p>
    <w:p w14:paraId="51853941" w14:textId="3D8FBAB9" w:rsidR="00C5196D" w:rsidRPr="00C8686A" w:rsidRDefault="00942AFA">
      <w:pPr>
        <w:pStyle w:val="ListParagraph"/>
        <w:numPr>
          <w:ilvl w:val="0"/>
          <w:numId w:val="32"/>
        </w:numPr>
        <w:spacing w:line="240" w:lineRule="auto"/>
        <w:ind w:left="1008" w:hanging="288"/>
        <w:rPr>
          <w:rFonts w:ascii="Times New Roman" w:hAnsi="Times New Roman" w:cs="Times New Roman"/>
        </w:rPr>
      </w:pPr>
      <w:r w:rsidRPr="00C8686A">
        <w:rPr>
          <w:rFonts w:ascii="Times New Roman" w:hAnsi="Times New Roman" w:cs="Times New Roman"/>
        </w:rPr>
        <w:t>T</w:t>
      </w:r>
      <w:r w:rsidR="00044FDD" w:rsidRPr="00C8686A">
        <w:rPr>
          <w:rFonts w:ascii="Times New Roman" w:hAnsi="Times New Roman" w:cs="Times New Roman"/>
        </w:rPr>
        <w:t xml:space="preserve">he </w:t>
      </w:r>
      <w:r w:rsidR="00044FDD" w:rsidRPr="00C8686A">
        <w:rPr>
          <w:rFonts w:ascii="Times New Roman" w:hAnsi="Times New Roman" w:cs="Times New Roman"/>
          <w:b/>
          <w:bCs/>
        </w:rPr>
        <w:t>citizen</w:t>
      </w:r>
    </w:p>
    <w:p w14:paraId="0A4DE65D" w14:textId="38A9196F" w:rsidR="00044FDD" w:rsidRPr="00C5196D" w:rsidRDefault="00942AFA">
      <w:pPr>
        <w:pStyle w:val="ListParagraph"/>
        <w:numPr>
          <w:ilvl w:val="0"/>
          <w:numId w:val="32"/>
        </w:numPr>
        <w:spacing w:line="240" w:lineRule="auto"/>
        <w:ind w:left="1008" w:hanging="288"/>
        <w:rPr>
          <w:rFonts w:ascii="Times New Roman" w:hAnsi="Times New Roman" w:cs="Times New Roman"/>
        </w:rPr>
      </w:pPr>
      <w:r w:rsidRPr="00C5196D">
        <w:rPr>
          <w:rFonts w:ascii="Times New Roman" w:hAnsi="Times New Roman" w:cs="Times New Roman"/>
        </w:rPr>
        <w:t>T</w:t>
      </w:r>
      <w:r w:rsidR="00044FDD" w:rsidRPr="00C5196D">
        <w:rPr>
          <w:rFonts w:ascii="Times New Roman" w:hAnsi="Times New Roman" w:cs="Times New Roman"/>
        </w:rPr>
        <w:t xml:space="preserve">he </w:t>
      </w:r>
      <w:r w:rsidR="00044FDD" w:rsidRPr="00C5196D">
        <w:rPr>
          <w:rFonts w:ascii="Times New Roman" w:hAnsi="Times New Roman" w:cs="Times New Roman"/>
          <w:b/>
          <w:bCs/>
        </w:rPr>
        <w:t xml:space="preserve">official    </w:t>
      </w:r>
      <w:r w:rsidR="00044FDD" w:rsidRPr="00C5196D">
        <w:rPr>
          <w:rFonts w:ascii="Times New Roman" w:hAnsi="Times New Roman" w:cs="Times New Roman"/>
          <w:b/>
          <w:bCs/>
        </w:rPr>
        <w:tab/>
      </w:r>
    </w:p>
    <w:p w14:paraId="698B2D5D"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lastRenderedPageBreak/>
        <w:t>1. Strongly agree with A</w:t>
      </w:r>
    </w:p>
    <w:p w14:paraId="1B582FBD"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2. Somewhat agree with A</w:t>
      </w:r>
    </w:p>
    <w:p w14:paraId="212C2F2B"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3. I am equal between A and B</w:t>
      </w:r>
    </w:p>
    <w:p w14:paraId="371A3F5E"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4. Somewhat agree with B</w:t>
      </w:r>
    </w:p>
    <w:p w14:paraId="04FDBC37"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5. Strongly agree with B</w:t>
      </w:r>
    </w:p>
    <w:p w14:paraId="152A2CE6"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997. Don’t know</w:t>
      </w:r>
    </w:p>
    <w:p w14:paraId="0E093FC3"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999. Refuse</w:t>
      </w:r>
    </w:p>
    <w:p w14:paraId="13DFC4E7" w14:textId="77777777" w:rsidR="00044FDD" w:rsidRPr="008407F9" w:rsidRDefault="00044FDD" w:rsidP="00044FDD">
      <w:pPr>
        <w:spacing w:line="240" w:lineRule="auto"/>
        <w:ind w:firstLine="196"/>
        <w:contextualSpacing/>
        <w:rPr>
          <w:rFonts w:ascii="Times New Roman" w:hAnsi="Times New Roman" w:cs="Times New Roman"/>
          <w:b/>
          <w:bCs/>
        </w:rPr>
      </w:pPr>
    </w:p>
    <w:p w14:paraId="0A919A14" w14:textId="77777777" w:rsidR="00044FDD" w:rsidRPr="008407F9" w:rsidRDefault="00044FDD" w:rsidP="00044FDD">
      <w:pPr>
        <w:spacing w:line="240" w:lineRule="auto"/>
        <w:ind w:firstLine="196"/>
        <w:contextualSpacing/>
        <w:rPr>
          <w:rFonts w:ascii="Times New Roman" w:hAnsi="Times New Roman" w:cs="Times New Roman"/>
          <w:b/>
          <w:bCs/>
        </w:rPr>
      </w:pPr>
      <w:r w:rsidRPr="008407F9">
        <w:rPr>
          <w:rFonts w:ascii="Times New Roman" w:hAnsi="Times New Roman" w:cs="Times New Roman"/>
          <w:b/>
          <w:bCs/>
        </w:rPr>
        <w:t xml:space="preserve">Question Pre-8: </w:t>
      </w:r>
      <w:r w:rsidRPr="008407F9">
        <w:rPr>
          <w:rFonts w:ascii="Times New Roman" w:hAnsi="Times New Roman" w:cs="Times New Roman"/>
        </w:rPr>
        <w:t>And…</w:t>
      </w:r>
    </w:p>
    <w:p w14:paraId="608BBE3D" w14:textId="72EFB67D" w:rsidR="00C5196D" w:rsidRPr="00C8686A" w:rsidRDefault="00044FDD">
      <w:pPr>
        <w:pStyle w:val="ListParagraph"/>
        <w:numPr>
          <w:ilvl w:val="0"/>
          <w:numId w:val="33"/>
        </w:numPr>
        <w:spacing w:line="240" w:lineRule="auto"/>
        <w:ind w:left="1008" w:hanging="288"/>
        <w:rPr>
          <w:rFonts w:ascii="Times New Roman" w:hAnsi="Times New Roman" w:cs="Times New Roman"/>
          <w:b/>
          <w:bCs/>
        </w:rPr>
      </w:pPr>
      <w:r w:rsidRPr="00C8686A">
        <w:rPr>
          <w:rFonts w:ascii="Times New Roman" w:hAnsi="Times New Roman" w:cs="Times New Roman"/>
        </w:rPr>
        <w:t xml:space="preserve">Paying a bribe is not a problem </w:t>
      </w:r>
      <w:r w:rsidRPr="00C8686A">
        <w:rPr>
          <w:rFonts w:ascii="Times New Roman" w:hAnsi="Times New Roman" w:cs="Times New Roman"/>
          <w:u w:val="single"/>
        </w:rPr>
        <w:t>if the price is low enough</w:t>
      </w:r>
      <w:r w:rsidRPr="00C8686A">
        <w:rPr>
          <w:rFonts w:ascii="Times New Roman" w:hAnsi="Times New Roman" w:cs="Times New Roman"/>
        </w:rPr>
        <w:t>.</w:t>
      </w:r>
    </w:p>
    <w:p w14:paraId="74D703FF" w14:textId="2935997F" w:rsidR="00044FDD" w:rsidRPr="00C5196D" w:rsidRDefault="00044FDD">
      <w:pPr>
        <w:pStyle w:val="ListParagraph"/>
        <w:numPr>
          <w:ilvl w:val="0"/>
          <w:numId w:val="33"/>
        </w:numPr>
        <w:spacing w:line="240" w:lineRule="auto"/>
        <w:ind w:left="1008" w:hanging="288"/>
        <w:rPr>
          <w:rFonts w:ascii="Times New Roman" w:hAnsi="Times New Roman" w:cs="Times New Roman"/>
          <w:b/>
          <w:bCs/>
        </w:rPr>
      </w:pPr>
      <w:r w:rsidRPr="00C5196D">
        <w:rPr>
          <w:rFonts w:ascii="Times New Roman" w:hAnsi="Times New Roman" w:cs="Times New Roman"/>
        </w:rPr>
        <w:t xml:space="preserve">Paying a bribe is </w:t>
      </w:r>
      <w:r w:rsidRPr="00C5196D">
        <w:rPr>
          <w:rFonts w:ascii="Times New Roman" w:hAnsi="Times New Roman" w:cs="Times New Roman"/>
          <w:u w:val="single"/>
        </w:rPr>
        <w:t>always a problem</w:t>
      </w:r>
      <w:r w:rsidRPr="00C5196D">
        <w:rPr>
          <w:rFonts w:ascii="Times New Roman" w:hAnsi="Times New Roman" w:cs="Times New Roman"/>
        </w:rPr>
        <w:t xml:space="preserve">, even if the price is low.  </w:t>
      </w:r>
    </w:p>
    <w:p w14:paraId="77C13689"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1. Strongly agree with A</w:t>
      </w:r>
    </w:p>
    <w:p w14:paraId="4A560AFF"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2. Somewhat agree with A</w:t>
      </w:r>
    </w:p>
    <w:p w14:paraId="61F0C1C2"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3. I am equal between A and B</w:t>
      </w:r>
    </w:p>
    <w:p w14:paraId="6C46299B"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4. Somewhat agree with B</w:t>
      </w:r>
    </w:p>
    <w:p w14:paraId="5AB7225B"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5. Strongly agree with B</w:t>
      </w:r>
    </w:p>
    <w:p w14:paraId="3EADF16C"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997. Don’t know</w:t>
      </w:r>
    </w:p>
    <w:p w14:paraId="32139972"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999. Refuse</w:t>
      </w:r>
    </w:p>
    <w:p w14:paraId="34F282C1" w14:textId="77777777" w:rsidR="00044FDD" w:rsidRPr="008407F9" w:rsidRDefault="00044FDD" w:rsidP="00044FDD">
      <w:pPr>
        <w:spacing w:line="240" w:lineRule="auto"/>
        <w:contextualSpacing/>
        <w:rPr>
          <w:rFonts w:ascii="Times New Roman" w:hAnsi="Times New Roman" w:cs="Times New Roman"/>
          <w:i/>
          <w:iCs/>
        </w:rPr>
      </w:pPr>
    </w:p>
    <w:p w14:paraId="568F05DF" w14:textId="7905992A" w:rsidR="00044FDD" w:rsidRPr="008407F9" w:rsidRDefault="00044FDD" w:rsidP="00044FDD">
      <w:pPr>
        <w:spacing w:line="240" w:lineRule="auto"/>
        <w:contextualSpacing/>
        <w:rPr>
          <w:rFonts w:ascii="Times New Roman" w:hAnsi="Times New Roman" w:cs="Times New Roman"/>
          <w:b/>
          <w:bCs/>
        </w:rPr>
      </w:pPr>
      <w:r w:rsidRPr="008407F9">
        <w:rPr>
          <w:rFonts w:ascii="Times New Roman" w:hAnsi="Times New Roman" w:cs="Times New Roman"/>
          <w:b/>
          <w:bCs/>
        </w:rPr>
        <w:t xml:space="preserve">Question Pre-9: </w:t>
      </w:r>
      <w:r w:rsidRPr="008407F9">
        <w:rPr>
          <w:rFonts w:ascii="Times New Roman" w:hAnsi="Times New Roman" w:cs="Times New Roman"/>
        </w:rPr>
        <w:t>When a bribe is paid</w:t>
      </w:r>
      <w:r w:rsidR="00942AFA">
        <w:rPr>
          <w:rFonts w:ascii="Times New Roman" w:hAnsi="Times New Roman" w:cs="Times New Roman"/>
        </w:rPr>
        <w:t>:</w:t>
      </w:r>
      <w:r w:rsidRPr="008407F9">
        <w:rPr>
          <w:rFonts w:ascii="Times New Roman" w:hAnsi="Times New Roman" w:cs="Times New Roman"/>
          <w:b/>
          <w:bCs/>
        </w:rPr>
        <w:tab/>
      </w:r>
      <w:r w:rsidRPr="008407F9">
        <w:rPr>
          <w:rFonts w:ascii="Times New Roman" w:hAnsi="Times New Roman" w:cs="Times New Roman"/>
          <w:b/>
          <w:bCs/>
        </w:rPr>
        <w:tab/>
      </w:r>
      <w:r w:rsidRPr="008407F9">
        <w:rPr>
          <w:rFonts w:ascii="Times New Roman" w:hAnsi="Times New Roman" w:cs="Times New Roman"/>
          <w:b/>
          <w:bCs/>
        </w:rPr>
        <w:tab/>
      </w:r>
    </w:p>
    <w:p w14:paraId="4FE25FA5" w14:textId="4B0A2D56" w:rsidR="00C5196D" w:rsidRDefault="00044FDD">
      <w:pPr>
        <w:pStyle w:val="ListParagraph"/>
        <w:numPr>
          <w:ilvl w:val="0"/>
          <w:numId w:val="34"/>
        </w:numPr>
        <w:spacing w:line="240" w:lineRule="auto"/>
        <w:ind w:left="1008" w:hanging="288"/>
        <w:rPr>
          <w:rFonts w:ascii="Times New Roman" w:hAnsi="Times New Roman" w:cs="Times New Roman"/>
          <w:b/>
          <w:bCs/>
        </w:rPr>
      </w:pPr>
      <w:r w:rsidRPr="00C8686A">
        <w:rPr>
          <w:rFonts w:ascii="Times New Roman" w:hAnsi="Times New Roman" w:cs="Times New Roman"/>
        </w:rPr>
        <w:t xml:space="preserve">The citizen who pays normally </w:t>
      </w:r>
      <w:r w:rsidRPr="00C8686A">
        <w:rPr>
          <w:rFonts w:ascii="Times New Roman" w:hAnsi="Times New Roman" w:cs="Times New Roman"/>
          <w:u w:val="single"/>
        </w:rPr>
        <w:t>benefits more</w:t>
      </w:r>
      <w:r w:rsidRPr="00C8686A">
        <w:rPr>
          <w:rFonts w:ascii="Times New Roman" w:hAnsi="Times New Roman" w:cs="Times New Roman"/>
        </w:rPr>
        <w:t xml:space="preserve">. </w:t>
      </w:r>
    </w:p>
    <w:p w14:paraId="21D954D1" w14:textId="03D9A6D8" w:rsidR="00044FDD" w:rsidRPr="00C5196D" w:rsidRDefault="00044FDD">
      <w:pPr>
        <w:pStyle w:val="ListParagraph"/>
        <w:numPr>
          <w:ilvl w:val="0"/>
          <w:numId w:val="34"/>
        </w:numPr>
        <w:spacing w:line="240" w:lineRule="auto"/>
        <w:ind w:left="1008" w:hanging="288"/>
        <w:rPr>
          <w:rFonts w:ascii="Times New Roman" w:hAnsi="Times New Roman" w:cs="Times New Roman"/>
          <w:b/>
          <w:bCs/>
        </w:rPr>
      </w:pPr>
      <w:r w:rsidRPr="00C5196D">
        <w:rPr>
          <w:rFonts w:ascii="Times New Roman" w:hAnsi="Times New Roman" w:cs="Times New Roman"/>
        </w:rPr>
        <w:t xml:space="preserve">The official who receives the payment normally </w:t>
      </w:r>
      <w:r w:rsidRPr="00C5196D">
        <w:rPr>
          <w:rFonts w:ascii="Times New Roman" w:hAnsi="Times New Roman" w:cs="Times New Roman"/>
          <w:u w:val="single"/>
        </w:rPr>
        <w:t>benefits more</w:t>
      </w:r>
      <w:r w:rsidRPr="00C5196D">
        <w:rPr>
          <w:rFonts w:ascii="Times New Roman" w:hAnsi="Times New Roman" w:cs="Times New Roman"/>
        </w:rPr>
        <w:t xml:space="preserve">.   </w:t>
      </w:r>
    </w:p>
    <w:p w14:paraId="29979B63"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1. Strongly agree with A</w:t>
      </w:r>
    </w:p>
    <w:p w14:paraId="3830E70D"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2. Somewhat agree with A</w:t>
      </w:r>
    </w:p>
    <w:p w14:paraId="471CBF81"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3. I am equal between A and B</w:t>
      </w:r>
    </w:p>
    <w:p w14:paraId="34EB9347"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4. Somewhat agree with B</w:t>
      </w:r>
    </w:p>
    <w:p w14:paraId="4C7DD559"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5. Strongly agree with B</w:t>
      </w:r>
    </w:p>
    <w:p w14:paraId="126E86E9"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997. Don’t know</w:t>
      </w:r>
    </w:p>
    <w:p w14:paraId="353A4860"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999. Refuse</w:t>
      </w:r>
    </w:p>
    <w:p w14:paraId="17F75967" w14:textId="77777777" w:rsidR="00044FDD" w:rsidRPr="008407F9" w:rsidRDefault="00044FDD" w:rsidP="00044FDD">
      <w:pPr>
        <w:spacing w:line="240" w:lineRule="auto"/>
        <w:contextualSpacing/>
        <w:rPr>
          <w:rFonts w:ascii="Times New Roman" w:hAnsi="Times New Roman" w:cs="Times New Roman"/>
          <w:b/>
          <w:bCs/>
        </w:rPr>
      </w:pPr>
    </w:p>
    <w:p w14:paraId="072D85AF" w14:textId="77777777" w:rsidR="00044FDD" w:rsidRPr="008407F9" w:rsidRDefault="00044FDD" w:rsidP="00044FDD">
      <w:pPr>
        <w:spacing w:line="240" w:lineRule="auto"/>
        <w:contextualSpacing/>
        <w:rPr>
          <w:rFonts w:ascii="Times New Roman" w:hAnsi="Times New Roman" w:cs="Times New Roman"/>
          <w:b/>
          <w:bCs/>
        </w:rPr>
      </w:pPr>
      <w:r w:rsidRPr="008407F9">
        <w:rPr>
          <w:rFonts w:ascii="Times New Roman" w:hAnsi="Times New Roman" w:cs="Times New Roman"/>
          <w:b/>
          <w:bCs/>
        </w:rPr>
        <w:t xml:space="preserve">Question Pre-10: </w:t>
      </w:r>
      <w:r w:rsidRPr="008407F9">
        <w:rPr>
          <w:rFonts w:ascii="Times New Roman" w:hAnsi="Times New Roman" w:cs="Times New Roman"/>
        </w:rPr>
        <w:t xml:space="preserve">When </w:t>
      </w:r>
      <w:r w:rsidRPr="008407F9">
        <w:rPr>
          <w:rFonts w:ascii="Times New Roman" w:hAnsi="Times New Roman" w:cs="Times New Roman"/>
          <w:u w:val="single"/>
        </w:rPr>
        <w:t>Kenyans</w:t>
      </w:r>
      <w:r w:rsidRPr="008407F9">
        <w:rPr>
          <w:rFonts w:ascii="Times New Roman" w:hAnsi="Times New Roman" w:cs="Times New Roman"/>
        </w:rPr>
        <w:t xml:space="preserve"> find themselves in a situation where a bribe could be paid:</w:t>
      </w:r>
      <w:r w:rsidRPr="008407F9">
        <w:rPr>
          <w:rFonts w:ascii="Times New Roman" w:hAnsi="Times New Roman" w:cs="Times New Roman"/>
          <w:b/>
          <w:bCs/>
        </w:rPr>
        <w:t xml:space="preserve">  </w:t>
      </w:r>
      <w:r w:rsidRPr="008407F9">
        <w:rPr>
          <w:rFonts w:ascii="Times New Roman" w:hAnsi="Times New Roman" w:cs="Times New Roman"/>
          <w:b/>
          <w:bCs/>
        </w:rPr>
        <w:tab/>
      </w:r>
    </w:p>
    <w:p w14:paraId="76C03FDF" w14:textId="75D1F516" w:rsidR="00C5196D" w:rsidRDefault="00044FDD">
      <w:pPr>
        <w:pStyle w:val="ListParagraph"/>
        <w:numPr>
          <w:ilvl w:val="0"/>
          <w:numId w:val="35"/>
        </w:numPr>
        <w:spacing w:line="240" w:lineRule="auto"/>
        <w:ind w:left="1008" w:hanging="288"/>
        <w:rPr>
          <w:rFonts w:ascii="Times New Roman" w:hAnsi="Times New Roman" w:cs="Times New Roman"/>
          <w:b/>
          <w:bCs/>
        </w:rPr>
      </w:pPr>
      <w:r w:rsidRPr="00C8686A">
        <w:rPr>
          <w:rFonts w:ascii="Times New Roman" w:hAnsi="Times New Roman" w:cs="Times New Roman"/>
        </w:rPr>
        <w:t>Most Kenyans try hard to avoid paying the bribe.</w:t>
      </w:r>
    </w:p>
    <w:p w14:paraId="3982DC8F" w14:textId="06E4132C" w:rsidR="00044FDD" w:rsidRPr="00C5196D" w:rsidRDefault="00044FDD">
      <w:pPr>
        <w:pStyle w:val="ListParagraph"/>
        <w:numPr>
          <w:ilvl w:val="0"/>
          <w:numId w:val="35"/>
        </w:numPr>
        <w:spacing w:line="240" w:lineRule="auto"/>
        <w:ind w:left="1008" w:hanging="288"/>
        <w:rPr>
          <w:rFonts w:ascii="Times New Roman" w:hAnsi="Times New Roman" w:cs="Times New Roman"/>
          <w:b/>
          <w:bCs/>
        </w:rPr>
      </w:pPr>
      <w:r w:rsidRPr="00C5196D">
        <w:rPr>
          <w:rFonts w:ascii="Times New Roman" w:hAnsi="Times New Roman" w:cs="Times New Roman"/>
        </w:rPr>
        <w:t xml:space="preserve">Bribes are so common, most Kenyans will pay it and move along  </w:t>
      </w:r>
    </w:p>
    <w:p w14:paraId="6C542074"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1. Strongly agree with A</w:t>
      </w:r>
    </w:p>
    <w:p w14:paraId="726DFF6B"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2. Somewhat agree with A</w:t>
      </w:r>
    </w:p>
    <w:p w14:paraId="00ECA0B0"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3. I am equal between A and B</w:t>
      </w:r>
    </w:p>
    <w:p w14:paraId="10DD3A4F"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4. Somewhat agree with B</w:t>
      </w:r>
    </w:p>
    <w:p w14:paraId="1212AF49"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5. Strongly agree with B</w:t>
      </w:r>
    </w:p>
    <w:p w14:paraId="71DB468A"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997. Don’t know</w:t>
      </w:r>
    </w:p>
    <w:p w14:paraId="042E1B7A"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999. Refuse</w:t>
      </w:r>
    </w:p>
    <w:p w14:paraId="77E0D270" w14:textId="77777777" w:rsidR="00044FDD" w:rsidRPr="008407F9" w:rsidRDefault="00044FDD" w:rsidP="00044FDD">
      <w:pPr>
        <w:tabs>
          <w:tab w:val="left" w:pos="1985"/>
        </w:tabs>
        <w:spacing w:line="240" w:lineRule="auto"/>
        <w:contextualSpacing/>
        <w:rPr>
          <w:rFonts w:ascii="Times New Roman" w:hAnsi="Times New Roman" w:cs="Times New Roman"/>
          <w:i/>
          <w:iCs/>
        </w:rPr>
      </w:pPr>
    </w:p>
    <w:p w14:paraId="06F5F898" w14:textId="77777777" w:rsidR="00044FDD" w:rsidRPr="008407F9" w:rsidRDefault="00044FDD" w:rsidP="00044FDD">
      <w:pPr>
        <w:spacing w:line="240" w:lineRule="auto"/>
        <w:contextualSpacing/>
        <w:rPr>
          <w:rFonts w:ascii="Times New Roman" w:hAnsi="Times New Roman" w:cs="Times New Roman"/>
        </w:rPr>
      </w:pPr>
      <w:r w:rsidRPr="008407F9">
        <w:rPr>
          <w:rFonts w:ascii="Times New Roman" w:hAnsi="Times New Roman" w:cs="Times New Roman"/>
          <w:b/>
          <w:bCs/>
        </w:rPr>
        <w:t xml:space="preserve">Question Pre-11: What about you? </w:t>
      </w:r>
      <w:r w:rsidRPr="008407F9">
        <w:rPr>
          <w:rFonts w:ascii="Times New Roman" w:hAnsi="Times New Roman" w:cs="Times New Roman"/>
        </w:rPr>
        <w:t xml:space="preserve">When you find yourself in a situation where a bribe could be paid, do you:  </w:t>
      </w:r>
    </w:p>
    <w:p w14:paraId="4F4FE5D2" w14:textId="6529DE7B" w:rsidR="00C5196D" w:rsidRDefault="00044FDD">
      <w:pPr>
        <w:pStyle w:val="ListParagraph"/>
        <w:numPr>
          <w:ilvl w:val="0"/>
          <w:numId w:val="36"/>
        </w:numPr>
        <w:tabs>
          <w:tab w:val="left" w:pos="4710"/>
        </w:tabs>
        <w:spacing w:line="240" w:lineRule="auto"/>
        <w:ind w:left="1008" w:hanging="288"/>
        <w:rPr>
          <w:rFonts w:ascii="Times New Roman" w:hAnsi="Times New Roman" w:cs="Times New Roman"/>
          <w:b/>
          <w:bCs/>
        </w:rPr>
      </w:pPr>
      <w:r w:rsidRPr="00C8686A">
        <w:rPr>
          <w:rFonts w:ascii="Times New Roman" w:hAnsi="Times New Roman" w:cs="Times New Roman"/>
        </w:rPr>
        <w:t xml:space="preserve">I try hard to avoid </w:t>
      </w:r>
      <w:proofErr w:type="gramStart"/>
      <w:r w:rsidRPr="00C8686A">
        <w:rPr>
          <w:rFonts w:ascii="Times New Roman" w:hAnsi="Times New Roman" w:cs="Times New Roman"/>
        </w:rPr>
        <w:t>paying the bribe</w:t>
      </w:r>
      <w:proofErr w:type="gramEnd"/>
      <w:r w:rsidRPr="00C8686A">
        <w:rPr>
          <w:rFonts w:ascii="Times New Roman" w:hAnsi="Times New Roman" w:cs="Times New Roman"/>
        </w:rPr>
        <w:t>.</w:t>
      </w:r>
    </w:p>
    <w:p w14:paraId="528C8644" w14:textId="22165F3A" w:rsidR="00044FDD" w:rsidRPr="00C5196D" w:rsidRDefault="00044FDD">
      <w:pPr>
        <w:pStyle w:val="ListParagraph"/>
        <w:numPr>
          <w:ilvl w:val="0"/>
          <w:numId w:val="36"/>
        </w:numPr>
        <w:tabs>
          <w:tab w:val="left" w:pos="4710"/>
        </w:tabs>
        <w:spacing w:line="240" w:lineRule="auto"/>
        <w:ind w:left="1008" w:hanging="288"/>
        <w:rPr>
          <w:rFonts w:ascii="Times New Roman" w:hAnsi="Times New Roman" w:cs="Times New Roman"/>
          <w:b/>
          <w:bCs/>
        </w:rPr>
      </w:pPr>
      <w:r w:rsidRPr="00C5196D">
        <w:rPr>
          <w:rFonts w:ascii="Times New Roman" w:hAnsi="Times New Roman" w:cs="Times New Roman"/>
        </w:rPr>
        <w:t xml:space="preserve">Bribes are so common, I just pay it and move along.  </w:t>
      </w:r>
    </w:p>
    <w:p w14:paraId="7407C2E1" w14:textId="77777777" w:rsidR="00044FDD" w:rsidRPr="008407F9" w:rsidRDefault="00044FDD" w:rsidP="00044FDD">
      <w:pPr>
        <w:spacing w:after="0" w:line="240" w:lineRule="auto"/>
        <w:ind w:left="1797"/>
        <w:contextualSpacing/>
        <w:rPr>
          <w:rFonts w:ascii="Times New Roman" w:hAnsi="Times New Roman" w:cs="Times New Roman"/>
          <w:i/>
          <w:iCs/>
        </w:rPr>
      </w:pPr>
      <w:bookmarkStart w:id="2" w:name="_Hlk82114970"/>
      <w:r w:rsidRPr="008407F9">
        <w:rPr>
          <w:rFonts w:ascii="Times New Roman" w:hAnsi="Times New Roman" w:cs="Times New Roman"/>
          <w:i/>
          <w:iCs/>
        </w:rPr>
        <w:t>1. Strongly agree with A</w:t>
      </w:r>
    </w:p>
    <w:p w14:paraId="68CC2C52"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lastRenderedPageBreak/>
        <w:t>2. Somewhat agree with A</w:t>
      </w:r>
    </w:p>
    <w:p w14:paraId="7BCD25EB"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3. I am equal between A and B</w:t>
      </w:r>
    </w:p>
    <w:p w14:paraId="0834AA4D"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4. Somewhat agree with B</w:t>
      </w:r>
    </w:p>
    <w:p w14:paraId="6775FE3F"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5. Strongly agree with B</w:t>
      </w:r>
    </w:p>
    <w:p w14:paraId="34A7B285"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997. Don’t know</w:t>
      </w:r>
    </w:p>
    <w:p w14:paraId="207866EB"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999. Refuse</w:t>
      </w:r>
    </w:p>
    <w:p w14:paraId="46110D9A" w14:textId="77777777" w:rsidR="00044FDD" w:rsidRPr="008407F9" w:rsidRDefault="00044FDD" w:rsidP="00044FDD">
      <w:pPr>
        <w:spacing w:after="0" w:line="240" w:lineRule="auto"/>
        <w:contextualSpacing/>
        <w:rPr>
          <w:rFonts w:ascii="Times New Roman" w:hAnsi="Times New Roman" w:cs="Times New Roman"/>
          <w:i/>
          <w:iCs/>
        </w:rPr>
      </w:pPr>
    </w:p>
    <w:p w14:paraId="1D461CB0" w14:textId="1248FA4A" w:rsidR="00C5196D" w:rsidRDefault="00044FDD" w:rsidP="00C5196D">
      <w:pPr>
        <w:spacing w:line="240" w:lineRule="auto"/>
        <w:contextualSpacing/>
        <w:rPr>
          <w:rFonts w:ascii="Times New Roman" w:hAnsi="Times New Roman" w:cs="Times New Roman"/>
        </w:rPr>
      </w:pPr>
      <w:r w:rsidRPr="008407F9">
        <w:rPr>
          <w:rFonts w:ascii="Times New Roman" w:hAnsi="Times New Roman" w:cs="Times New Roman"/>
          <w:b/>
          <w:bCs/>
        </w:rPr>
        <w:t xml:space="preserve">Question Pre-12: </w:t>
      </w:r>
      <w:r w:rsidRPr="008407F9">
        <w:rPr>
          <w:rFonts w:ascii="Times New Roman" w:hAnsi="Times New Roman" w:cs="Times New Roman"/>
        </w:rPr>
        <w:t>Next, let’s think about whether individuals make their own decisions about whether to pay bribes, or if they do not have a choice because it is part of the normal, expected system. Which of the following statements do you agree with more</w:t>
      </w:r>
      <w:r w:rsidR="0048536F">
        <w:rPr>
          <w:rFonts w:ascii="Times New Roman" w:hAnsi="Times New Roman" w:cs="Times New Roman"/>
        </w:rPr>
        <w:t>?</w:t>
      </w:r>
      <w:r w:rsidR="0048536F" w:rsidRPr="008407F9">
        <w:rPr>
          <w:rFonts w:ascii="Times New Roman" w:hAnsi="Times New Roman" w:cs="Times New Roman"/>
        </w:rPr>
        <w:t xml:space="preserve">  </w:t>
      </w:r>
    </w:p>
    <w:p w14:paraId="1213446C" w14:textId="66170B94" w:rsidR="00C5196D" w:rsidRDefault="00044FDD">
      <w:pPr>
        <w:pStyle w:val="ListParagraph"/>
        <w:numPr>
          <w:ilvl w:val="0"/>
          <w:numId w:val="37"/>
        </w:numPr>
        <w:spacing w:line="240" w:lineRule="auto"/>
        <w:ind w:left="1276" w:hanging="283"/>
        <w:rPr>
          <w:rFonts w:ascii="Times New Roman" w:hAnsi="Times New Roman" w:cs="Times New Roman"/>
        </w:rPr>
      </w:pPr>
      <w:r w:rsidRPr="00C8686A">
        <w:rPr>
          <w:rFonts w:ascii="Times New Roman" w:hAnsi="Times New Roman" w:cs="Times New Roman"/>
        </w:rPr>
        <w:t xml:space="preserve">Even though bribery is common, each individual </w:t>
      </w:r>
      <w:r w:rsidRPr="00C8686A">
        <w:rPr>
          <w:rFonts w:ascii="Times New Roman" w:hAnsi="Times New Roman" w:cs="Times New Roman"/>
          <w:u w:val="single"/>
        </w:rPr>
        <w:t xml:space="preserve">is responsible </w:t>
      </w:r>
      <w:r w:rsidRPr="00C8686A">
        <w:rPr>
          <w:rFonts w:ascii="Times New Roman" w:hAnsi="Times New Roman" w:cs="Times New Roman"/>
        </w:rPr>
        <w:t>for their own decision about whether or not to pay a bribe.</w:t>
      </w:r>
    </w:p>
    <w:p w14:paraId="4F596801" w14:textId="6DC0A1FC" w:rsidR="00044FDD" w:rsidRPr="00C5196D" w:rsidRDefault="00044FDD">
      <w:pPr>
        <w:pStyle w:val="ListParagraph"/>
        <w:numPr>
          <w:ilvl w:val="0"/>
          <w:numId w:val="37"/>
        </w:numPr>
        <w:spacing w:line="240" w:lineRule="auto"/>
        <w:ind w:left="1276" w:hanging="283"/>
        <w:rPr>
          <w:rFonts w:ascii="Times New Roman" w:hAnsi="Times New Roman" w:cs="Times New Roman"/>
        </w:rPr>
      </w:pPr>
      <w:r w:rsidRPr="00C5196D">
        <w:rPr>
          <w:rFonts w:ascii="Times New Roman" w:hAnsi="Times New Roman" w:cs="Times New Roman"/>
        </w:rPr>
        <w:t xml:space="preserve">Individuals </w:t>
      </w:r>
      <w:r w:rsidRPr="00C5196D">
        <w:rPr>
          <w:rFonts w:ascii="Times New Roman" w:hAnsi="Times New Roman" w:cs="Times New Roman"/>
          <w:u w:val="single"/>
        </w:rPr>
        <w:t>cannot</w:t>
      </w:r>
      <w:r w:rsidRPr="00C5196D">
        <w:rPr>
          <w:rFonts w:ascii="Times New Roman" w:hAnsi="Times New Roman" w:cs="Times New Roman"/>
        </w:rPr>
        <w:t xml:space="preserve"> be blamed for their decisions to pay bribes- it is so common they must do it. </w:t>
      </w:r>
    </w:p>
    <w:p w14:paraId="33F7D012"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1. Strongly agree with A</w:t>
      </w:r>
    </w:p>
    <w:p w14:paraId="44F616FC"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2. Somewhat agree with A</w:t>
      </w:r>
    </w:p>
    <w:p w14:paraId="2FDC9039"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3. I am equal between A and B</w:t>
      </w:r>
    </w:p>
    <w:p w14:paraId="3B95A9E8"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4. Somewhat agree with B</w:t>
      </w:r>
    </w:p>
    <w:p w14:paraId="77A402E4"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5. Strongly agree with B</w:t>
      </w:r>
    </w:p>
    <w:p w14:paraId="6A0FEE52"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997. Don’t know</w:t>
      </w:r>
    </w:p>
    <w:p w14:paraId="0036A59F"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999. Refuse</w:t>
      </w:r>
    </w:p>
    <w:p w14:paraId="4B7C7278" w14:textId="77777777" w:rsidR="00044FDD" w:rsidRPr="008407F9" w:rsidRDefault="00044FDD" w:rsidP="00044FDD">
      <w:pPr>
        <w:spacing w:after="0" w:line="240" w:lineRule="auto"/>
        <w:contextualSpacing/>
        <w:rPr>
          <w:rFonts w:ascii="Times New Roman" w:hAnsi="Times New Roman" w:cs="Times New Roman"/>
          <w:i/>
          <w:iCs/>
        </w:rPr>
      </w:pPr>
    </w:p>
    <w:p w14:paraId="107A25D6" w14:textId="6168C2BE" w:rsidR="00C5196D" w:rsidRDefault="00044FDD" w:rsidP="00C8686A">
      <w:pPr>
        <w:spacing w:line="240" w:lineRule="auto"/>
        <w:contextualSpacing/>
        <w:rPr>
          <w:rFonts w:ascii="Times New Roman" w:hAnsi="Times New Roman" w:cs="Times New Roman"/>
        </w:rPr>
      </w:pPr>
      <w:r w:rsidRPr="008407F9">
        <w:rPr>
          <w:rFonts w:ascii="Times New Roman" w:hAnsi="Times New Roman" w:cs="Times New Roman"/>
          <w:b/>
          <w:bCs/>
        </w:rPr>
        <w:t xml:space="preserve">Question Pre-13: </w:t>
      </w:r>
      <w:r w:rsidRPr="008407F9">
        <w:rPr>
          <w:rFonts w:ascii="Times New Roman" w:hAnsi="Times New Roman" w:cs="Times New Roman"/>
        </w:rPr>
        <w:t xml:space="preserve">What about officials? </w:t>
      </w:r>
    </w:p>
    <w:p w14:paraId="29ED2D4B" w14:textId="5B785CB5" w:rsidR="00C5196D" w:rsidRDefault="00044FDD">
      <w:pPr>
        <w:pStyle w:val="ListParagraph"/>
        <w:numPr>
          <w:ilvl w:val="0"/>
          <w:numId w:val="38"/>
        </w:numPr>
        <w:spacing w:line="240" w:lineRule="auto"/>
        <w:ind w:left="1276" w:hanging="283"/>
        <w:rPr>
          <w:rFonts w:ascii="Times New Roman" w:hAnsi="Times New Roman" w:cs="Times New Roman"/>
        </w:rPr>
      </w:pPr>
      <w:r w:rsidRPr="00C8686A">
        <w:rPr>
          <w:rFonts w:ascii="Times New Roman" w:hAnsi="Times New Roman" w:cs="Times New Roman"/>
        </w:rPr>
        <w:t xml:space="preserve">Even though bribery is common, each official </w:t>
      </w:r>
      <w:r w:rsidRPr="00C8686A">
        <w:rPr>
          <w:rFonts w:ascii="Times New Roman" w:hAnsi="Times New Roman" w:cs="Times New Roman"/>
          <w:u w:val="single"/>
        </w:rPr>
        <w:t xml:space="preserve">is responsible </w:t>
      </w:r>
      <w:r w:rsidRPr="00C8686A">
        <w:rPr>
          <w:rFonts w:ascii="Times New Roman" w:hAnsi="Times New Roman" w:cs="Times New Roman"/>
        </w:rPr>
        <w:t>for their own decision about whether or not to accept a bribe.</w:t>
      </w:r>
    </w:p>
    <w:p w14:paraId="69E1B57A" w14:textId="5A0C6E37" w:rsidR="00044FDD" w:rsidRPr="00C5196D" w:rsidRDefault="00044FDD">
      <w:pPr>
        <w:pStyle w:val="ListParagraph"/>
        <w:numPr>
          <w:ilvl w:val="0"/>
          <w:numId w:val="38"/>
        </w:numPr>
        <w:spacing w:line="240" w:lineRule="auto"/>
        <w:ind w:left="1276" w:hanging="283"/>
        <w:rPr>
          <w:rFonts w:ascii="Times New Roman" w:hAnsi="Times New Roman" w:cs="Times New Roman"/>
        </w:rPr>
      </w:pPr>
      <w:r w:rsidRPr="00C5196D">
        <w:rPr>
          <w:rFonts w:ascii="Times New Roman" w:hAnsi="Times New Roman" w:cs="Times New Roman"/>
        </w:rPr>
        <w:t xml:space="preserve">Officials </w:t>
      </w:r>
      <w:r w:rsidRPr="00C5196D">
        <w:rPr>
          <w:rFonts w:ascii="Times New Roman" w:hAnsi="Times New Roman" w:cs="Times New Roman"/>
          <w:u w:val="single"/>
        </w:rPr>
        <w:t>cannot</w:t>
      </w:r>
      <w:r w:rsidRPr="00C5196D">
        <w:rPr>
          <w:rFonts w:ascii="Times New Roman" w:hAnsi="Times New Roman" w:cs="Times New Roman"/>
        </w:rPr>
        <w:t xml:space="preserve"> be blamed for their decisions to accept bribes- it is so common they must do it.  </w:t>
      </w:r>
    </w:p>
    <w:p w14:paraId="12FBFFC9"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1. Strongly agree with A</w:t>
      </w:r>
    </w:p>
    <w:p w14:paraId="68907C29"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2. Somewhat agree with A</w:t>
      </w:r>
    </w:p>
    <w:p w14:paraId="09F82F4D"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3. I am equal between A and B</w:t>
      </w:r>
    </w:p>
    <w:p w14:paraId="113B60DC"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4. Somewhat agree with B</w:t>
      </w:r>
    </w:p>
    <w:p w14:paraId="2DFFA121"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5. Strongly agree with B</w:t>
      </w:r>
    </w:p>
    <w:p w14:paraId="42D53439"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997. Don’t know</w:t>
      </w:r>
    </w:p>
    <w:p w14:paraId="08414241"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999. Refuse</w:t>
      </w:r>
    </w:p>
    <w:bookmarkEnd w:id="2"/>
    <w:p w14:paraId="4A977F65" w14:textId="77777777" w:rsidR="00044FDD" w:rsidRPr="008407F9" w:rsidRDefault="00044FDD" w:rsidP="00044FDD">
      <w:pPr>
        <w:spacing w:line="240" w:lineRule="auto"/>
        <w:contextualSpacing/>
        <w:rPr>
          <w:rFonts w:ascii="Times New Roman" w:hAnsi="Times New Roman" w:cs="Times New Roman"/>
          <w:i/>
          <w:iCs/>
        </w:rPr>
      </w:pPr>
    </w:p>
    <w:p w14:paraId="30FF1FFB" w14:textId="77777777" w:rsidR="00044FDD" w:rsidRPr="008407F9" w:rsidRDefault="00044FDD" w:rsidP="00044FDD">
      <w:pPr>
        <w:spacing w:line="240" w:lineRule="auto"/>
        <w:contextualSpacing/>
        <w:rPr>
          <w:rFonts w:ascii="Times New Roman" w:hAnsi="Times New Roman" w:cs="Times New Roman"/>
        </w:rPr>
      </w:pPr>
      <w:r w:rsidRPr="008407F9">
        <w:rPr>
          <w:rFonts w:ascii="Times New Roman" w:hAnsi="Times New Roman" w:cs="Times New Roman"/>
          <w:b/>
          <w:bCs/>
        </w:rPr>
        <w:t xml:space="preserve">Question Pre-14: </w:t>
      </w:r>
      <w:r w:rsidRPr="008407F9">
        <w:rPr>
          <w:rFonts w:ascii="Times New Roman" w:hAnsi="Times New Roman" w:cs="Times New Roman"/>
        </w:rPr>
        <w:t xml:space="preserve"> When most citizens pay bribes, which statement do you think best describes how they feel? </w:t>
      </w:r>
    </w:p>
    <w:p w14:paraId="70B75016" w14:textId="601B1F64" w:rsidR="00C5196D" w:rsidRDefault="00044FDD">
      <w:pPr>
        <w:pStyle w:val="ListParagraph"/>
        <w:numPr>
          <w:ilvl w:val="0"/>
          <w:numId w:val="39"/>
        </w:numPr>
        <w:spacing w:line="240" w:lineRule="auto"/>
        <w:ind w:left="1276" w:hanging="283"/>
        <w:rPr>
          <w:rFonts w:ascii="Times New Roman" w:hAnsi="Times New Roman" w:cs="Times New Roman"/>
        </w:rPr>
      </w:pPr>
      <w:r w:rsidRPr="00C8686A">
        <w:rPr>
          <w:rFonts w:ascii="Times New Roman" w:hAnsi="Times New Roman" w:cs="Times New Roman"/>
        </w:rPr>
        <w:t>They feel frustrated because they don’t want to pay bribes.</w:t>
      </w:r>
    </w:p>
    <w:p w14:paraId="00EFA61A" w14:textId="06CE1BC4" w:rsidR="00C5196D" w:rsidRDefault="00044FDD">
      <w:pPr>
        <w:pStyle w:val="ListParagraph"/>
        <w:numPr>
          <w:ilvl w:val="0"/>
          <w:numId w:val="39"/>
        </w:numPr>
        <w:spacing w:line="240" w:lineRule="auto"/>
        <w:ind w:left="1276" w:hanging="283"/>
        <w:rPr>
          <w:rFonts w:ascii="Times New Roman" w:hAnsi="Times New Roman" w:cs="Times New Roman"/>
        </w:rPr>
      </w:pPr>
      <w:r w:rsidRPr="00C5196D">
        <w:rPr>
          <w:rFonts w:ascii="Times New Roman" w:hAnsi="Times New Roman" w:cs="Times New Roman"/>
        </w:rPr>
        <w:t>They feel embarrassed or ashamed because they know paying bribes is wrong.</w:t>
      </w:r>
    </w:p>
    <w:p w14:paraId="0CACFA7A" w14:textId="3F88DF69" w:rsidR="00044FDD" w:rsidRPr="00C5196D" w:rsidRDefault="00044FDD">
      <w:pPr>
        <w:pStyle w:val="ListParagraph"/>
        <w:numPr>
          <w:ilvl w:val="0"/>
          <w:numId w:val="39"/>
        </w:numPr>
        <w:spacing w:line="240" w:lineRule="auto"/>
        <w:ind w:left="1276" w:hanging="283"/>
        <w:rPr>
          <w:rFonts w:ascii="Times New Roman" w:hAnsi="Times New Roman" w:cs="Times New Roman"/>
        </w:rPr>
      </w:pPr>
      <w:r w:rsidRPr="00C5196D">
        <w:rPr>
          <w:rFonts w:ascii="Times New Roman" w:hAnsi="Times New Roman" w:cs="Times New Roman"/>
        </w:rPr>
        <w:t>NEITHER: they neither feel frustrated or embarrassed/shamed</w:t>
      </w:r>
    </w:p>
    <w:p w14:paraId="6311D117"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1. Strongly agree with A</w:t>
      </w:r>
    </w:p>
    <w:p w14:paraId="3D8F5717"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2. Somewhat agree with A</w:t>
      </w:r>
    </w:p>
    <w:p w14:paraId="3F0CF13C"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3. I am equal between A and B</w:t>
      </w:r>
    </w:p>
    <w:p w14:paraId="6E8F6981"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4. Somewhat agree with B</w:t>
      </w:r>
    </w:p>
    <w:p w14:paraId="0ECF6A7C"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5. Strongly agree with B</w:t>
      </w:r>
    </w:p>
    <w:p w14:paraId="4634CAD3"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 xml:space="preserve">6. Most people do not feel frustrated </w:t>
      </w:r>
      <w:r w:rsidRPr="008407F9">
        <w:rPr>
          <w:rFonts w:ascii="Times New Roman" w:hAnsi="Times New Roman" w:cs="Times New Roman"/>
          <w:b/>
          <w:bCs/>
          <w:i/>
          <w:iCs/>
        </w:rPr>
        <w:t>or</w:t>
      </w:r>
      <w:r w:rsidRPr="008407F9">
        <w:rPr>
          <w:rFonts w:ascii="Times New Roman" w:hAnsi="Times New Roman" w:cs="Times New Roman"/>
          <w:i/>
          <w:iCs/>
        </w:rPr>
        <w:t xml:space="preserve"> ashamed when they pay bribes. </w:t>
      </w:r>
    </w:p>
    <w:p w14:paraId="7255C7D5"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997. Don’t know</w:t>
      </w:r>
    </w:p>
    <w:p w14:paraId="5FE025A5"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lastRenderedPageBreak/>
        <w:t>999. Refuse</w:t>
      </w:r>
    </w:p>
    <w:p w14:paraId="3511211B" w14:textId="77777777" w:rsidR="00044FDD" w:rsidRPr="008407F9" w:rsidRDefault="00044FDD" w:rsidP="00044FDD">
      <w:pPr>
        <w:spacing w:line="240" w:lineRule="auto"/>
        <w:contextualSpacing/>
        <w:rPr>
          <w:rFonts w:ascii="Times New Roman" w:hAnsi="Times New Roman" w:cs="Times New Roman"/>
          <w:i/>
          <w:iCs/>
        </w:rPr>
      </w:pPr>
    </w:p>
    <w:p w14:paraId="218DF9B4" w14:textId="3F8DE55B" w:rsidR="00C5196D" w:rsidRPr="008407F9" w:rsidRDefault="00044FDD" w:rsidP="00044FDD">
      <w:pPr>
        <w:spacing w:line="240" w:lineRule="auto"/>
        <w:contextualSpacing/>
        <w:rPr>
          <w:rFonts w:ascii="Times New Roman" w:hAnsi="Times New Roman" w:cs="Times New Roman"/>
        </w:rPr>
      </w:pPr>
      <w:r w:rsidRPr="008407F9">
        <w:rPr>
          <w:rFonts w:ascii="Times New Roman" w:hAnsi="Times New Roman" w:cs="Times New Roman"/>
          <w:b/>
          <w:bCs/>
        </w:rPr>
        <w:t xml:space="preserve">Question Pre-15: </w:t>
      </w:r>
      <w:r w:rsidRPr="008407F9">
        <w:rPr>
          <w:rFonts w:ascii="Times New Roman" w:hAnsi="Times New Roman" w:cs="Times New Roman"/>
        </w:rPr>
        <w:t xml:space="preserve"> When most officials accept bribes, which statement do you think best describes how they feel?  </w:t>
      </w:r>
    </w:p>
    <w:p w14:paraId="17600100" w14:textId="4B7A593E" w:rsidR="00C5196D" w:rsidRDefault="00044FDD">
      <w:pPr>
        <w:pStyle w:val="ListParagraph"/>
        <w:numPr>
          <w:ilvl w:val="0"/>
          <w:numId w:val="40"/>
        </w:numPr>
        <w:spacing w:line="240" w:lineRule="auto"/>
        <w:ind w:left="1276" w:hanging="283"/>
        <w:rPr>
          <w:rFonts w:ascii="Times New Roman" w:hAnsi="Times New Roman" w:cs="Times New Roman"/>
        </w:rPr>
      </w:pPr>
      <w:r w:rsidRPr="00C8686A">
        <w:rPr>
          <w:rFonts w:ascii="Times New Roman" w:hAnsi="Times New Roman" w:cs="Times New Roman"/>
        </w:rPr>
        <w:t>They feel frustrated because they don’t want to accept bribes.</w:t>
      </w:r>
    </w:p>
    <w:p w14:paraId="657181B5" w14:textId="45215CEF" w:rsidR="00C5196D" w:rsidRDefault="00044FDD">
      <w:pPr>
        <w:pStyle w:val="ListParagraph"/>
        <w:numPr>
          <w:ilvl w:val="0"/>
          <w:numId w:val="40"/>
        </w:numPr>
        <w:spacing w:line="240" w:lineRule="auto"/>
        <w:ind w:left="1276" w:hanging="283"/>
        <w:rPr>
          <w:rFonts w:ascii="Times New Roman" w:hAnsi="Times New Roman" w:cs="Times New Roman"/>
        </w:rPr>
      </w:pPr>
      <w:r w:rsidRPr="00C5196D">
        <w:rPr>
          <w:rFonts w:ascii="Times New Roman" w:hAnsi="Times New Roman" w:cs="Times New Roman"/>
        </w:rPr>
        <w:t>They feel embarrassed or ashamed because they know accepting bribes is wrong.</w:t>
      </w:r>
    </w:p>
    <w:p w14:paraId="52A68F54" w14:textId="2E85FE17" w:rsidR="00044FDD" w:rsidRPr="00C5196D" w:rsidRDefault="00044FDD">
      <w:pPr>
        <w:pStyle w:val="ListParagraph"/>
        <w:numPr>
          <w:ilvl w:val="0"/>
          <w:numId w:val="40"/>
        </w:numPr>
        <w:spacing w:line="240" w:lineRule="auto"/>
        <w:ind w:left="1276" w:hanging="283"/>
        <w:rPr>
          <w:rFonts w:ascii="Times New Roman" w:hAnsi="Times New Roman" w:cs="Times New Roman"/>
        </w:rPr>
      </w:pPr>
      <w:r w:rsidRPr="00C5196D">
        <w:rPr>
          <w:rFonts w:ascii="Times New Roman" w:hAnsi="Times New Roman" w:cs="Times New Roman"/>
        </w:rPr>
        <w:t>NEITHER: they neither feel frustrated or embarrassed/shamed</w:t>
      </w:r>
    </w:p>
    <w:p w14:paraId="5AD576AF"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1. Strongly agree with A</w:t>
      </w:r>
    </w:p>
    <w:p w14:paraId="4A370A5D"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2. Somewhat agree with A</w:t>
      </w:r>
    </w:p>
    <w:p w14:paraId="3C95761D"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3. I am equal between A and B</w:t>
      </w:r>
    </w:p>
    <w:p w14:paraId="4CE118B1"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4. Somewhat agree with B</w:t>
      </w:r>
    </w:p>
    <w:p w14:paraId="727D1630"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5. Strongly agree with B</w:t>
      </w:r>
    </w:p>
    <w:p w14:paraId="43C9321D"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 xml:space="preserve">6. Most officials do not feel frustrated </w:t>
      </w:r>
      <w:r w:rsidRPr="008407F9">
        <w:rPr>
          <w:rFonts w:ascii="Times New Roman" w:hAnsi="Times New Roman" w:cs="Times New Roman"/>
          <w:b/>
          <w:bCs/>
          <w:i/>
          <w:iCs/>
        </w:rPr>
        <w:t>or</w:t>
      </w:r>
      <w:r w:rsidRPr="008407F9">
        <w:rPr>
          <w:rFonts w:ascii="Times New Roman" w:hAnsi="Times New Roman" w:cs="Times New Roman"/>
          <w:i/>
          <w:iCs/>
        </w:rPr>
        <w:t xml:space="preserve"> ashamed when they accept bribes. </w:t>
      </w:r>
    </w:p>
    <w:p w14:paraId="189453FC"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997. Don’t know</w:t>
      </w:r>
    </w:p>
    <w:p w14:paraId="0D66AF09"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999. Refuse</w:t>
      </w:r>
    </w:p>
    <w:p w14:paraId="3755A07F" w14:textId="77777777" w:rsidR="00044FDD" w:rsidRPr="008407F9" w:rsidRDefault="00044FDD" w:rsidP="00044FDD">
      <w:pPr>
        <w:spacing w:line="240" w:lineRule="auto"/>
        <w:contextualSpacing/>
        <w:rPr>
          <w:rFonts w:ascii="Times New Roman" w:hAnsi="Times New Roman" w:cs="Times New Roman"/>
          <w:i/>
          <w:iCs/>
        </w:rPr>
      </w:pPr>
    </w:p>
    <w:p w14:paraId="6AFAF2C3" w14:textId="77777777" w:rsidR="00044FDD" w:rsidRPr="008407F9" w:rsidRDefault="00044FDD" w:rsidP="00044FDD">
      <w:pPr>
        <w:spacing w:line="240" w:lineRule="auto"/>
        <w:contextualSpacing/>
        <w:rPr>
          <w:rFonts w:ascii="Times New Roman" w:hAnsi="Times New Roman" w:cs="Times New Roman"/>
          <w:b/>
        </w:rPr>
      </w:pPr>
      <w:r w:rsidRPr="008407F9">
        <w:rPr>
          <w:rFonts w:ascii="Times New Roman" w:hAnsi="Times New Roman" w:cs="Times New Roman"/>
          <w:b/>
        </w:rPr>
        <w:br w:type="page"/>
      </w:r>
    </w:p>
    <w:p w14:paraId="38401FBF" w14:textId="77777777" w:rsidR="00044FDD" w:rsidRPr="008407F9" w:rsidRDefault="00044FDD">
      <w:pPr>
        <w:numPr>
          <w:ilvl w:val="0"/>
          <w:numId w:val="9"/>
        </w:numPr>
        <w:spacing w:line="240" w:lineRule="auto"/>
        <w:ind w:left="288" w:hanging="288"/>
        <w:contextualSpacing/>
        <w:rPr>
          <w:rFonts w:ascii="Times New Roman" w:hAnsi="Times New Roman" w:cs="Times New Roman"/>
          <w:b/>
        </w:rPr>
      </w:pPr>
      <w:r w:rsidRPr="008407F9">
        <w:rPr>
          <w:rFonts w:ascii="Times New Roman" w:hAnsi="Times New Roman" w:cs="Times New Roman"/>
          <w:b/>
        </w:rPr>
        <w:lastRenderedPageBreak/>
        <w:t xml:space="preserve">Scenarios </w:t>
      </w:r>
    </w:p>
    <w:p w14:paraId="0F0EB470" w14:textId="77777777" w:rsidR="00044FDD" w:rsidRPr="008407F9" w:rsidRDefault="00044FDD" w:rsidP="00044FDD">
      <w:pPr>
        <w:spacing w:line="240" w:lineRule="auto"/>
        <w:contextualSpacing/>
        <w:rPr>
          <w:rFonts w:ascii="Times New Roman" w:hAnsi="Times New Roman" w:cs="Times New Roman"/>
        </w:rPr>
      </w:pPr>
    </w:p>
    <w:p w14:paraId="422CDC31" w14:textId="77777777" w:rsidR="00044FDD" w:rsidRPr="008407F9" w:rsidRDefault="00044FDD" w:rsidP="00044FDD">
      <w:pPr>
        <w:spacing w:line="240" w:lineRule="auto"/>
        <w:contextualSpacing/>
        <w:rPr>
          <w:rFonts w:ascii="Times New Roman" w:hAnsi="Times New Roman" w:cs="Times New Roman"/>
        </w:rPr>
      </w:pPr>
      <w:r w:rsidRPr="008407F9">
        <w:rPr>
          <w:rFonts w:ascii="Times New Roman" w:hAnsi="Times New Roman" w:cs="Times New Roman"/>
        </w:rPr>
        <w:t>Now that we know your opinions about bribery overall, let’s look at some specific scenarios where bribes are paid. After each of these, we will again ask your opinion. We are particularly interested in whether the circumstances in each scenario make you think about bribery differently or not. There are no right or wrong answers to these questions, and it is really important that you give us your honest opinions.</w:t>
      </w:r>
    </w:p>
    <w:p w14:paraId="4E0823C9" w14:textId="77777777" w:rsidR="00044FDD" w:rsidRPr="008407F9" w:rsidRDefault="00044FDD" w:rsidP="00044FDD">
      <w:pPr>
        <w:spacing w:line="240" w:lineRule="auto"/>
        <w:contextualSpacing/>
        <w:rPr>
          <w:rFonts w:ascii="Times New Roman" w:hAnsi="Times New Roman" w:cs="Times New Roman"/>
        </w:rPr>
      </w:pPr>
      <w:r w:rsidRPr="008407F9">
        <w:rPr>
          <w:rFonts w:ascii="Times New Roman" w:hAnsi="Times New Roman" w:cs="Times New Roman"/>
        </w:rPr>
        <w:t xml:space="preserve">Please answer the questions solely based on the information given in the story, even if some scenarios might seem familiar or you have experienced similar situations before. It’s really important to us that you base your answers on </w:t>
      </w:r>
      <w:r w:rsidRPr="008407F9">
        <w:rPr>
          <w:rFonts w:ascii="Times New Roman" w:hAnsi="Times New Roman" w:cs="Times New Roman"/>
          <w:i/>
          <w:iCs/>
        </w:rPr>
        <w:t>only</w:t>
      </w:r>
      <w:r w:rsidRPr="008407F9">
        <w:rPr>
          <w:rFonts w:ascii="Times New Roman" w:hAnsi="Times New Roman" w:cs="Times New Roman"/>
        </w:rPr>
        <w:t xml:space="preserve"> the details that are given in the story.  </w:t>
      </w:r>
    </w:p>
    <w:p w14:paraId="2951A3A6" w14:textId="5F0CE1D6" w:rsidR="00044FDD" w:rsidRDefault="00044FDD" w:rsidP="00044FDD">
      <w:pPr>
        <w:spacing w:line="240" w:lineRule="auto"/>
        <w:contextualSpacing/>
        <w:rPr>
          <w:rFonts w:ascii="Times New Roman" w:hAnsi="Times New Roman" w:cs="Times New Roman"/>
          <w:b/>
          <w:bCs/>
          <w:i/>
          <w:iCs/>
        </w:rPr>
      </w:pPr>
    </w:p>
    <w:p w14:paraId="0C40A7E9" w14:textId="77777777" w:rsidR="00B43BEE" w:rsidRPr="008407F9" w:rsidRDefault="00B43BEE" w:rsidP="00044FDD">
      <w:pPr>
        <w:spacing w:line="240" w:lineRule="auto"/>
        <w:contextualSpacing/>
        <w:rPr>
          <w:rFonts w:ascii="Times New Roman" w:hAnsi="Times New Roman" w:cs="Times New Roman"/>
          <w:b/>
          <w:bCs/>
          <w:i/>
          <w:iCs/>
        </w:rPr>
      </w:pPr>
    </w:p>
    <w:p w14:paraId="3BFFD1AD" w14:textId="77777777" w:rsidR="00044FDD" w:rsidRPr="008407F9" w:rsidRDefault="00044FDD">
      <w:pPr>
        <w:numPr>
          <w:ilvl w:val="0"/>
          <w:numId w:val="7"/>
        </w:numPr>
        <w:spacing w:line="240" w:lineRule="auto"/>
        <w:ind w:left="1008" w:hanging="288"/>
        <w:contextualSpacing/>
        <w:rPr>
          <w:rFonts w:ascii="Times New Roman" w:hAnsi="Times New Roman" w:cs="Times New Roman"/>
          <w:b/>
          <w:bCs/>
        </w:rPr>
      </w:pPr>
      <w:r w:rsidRPr="008407F9">
        <w:rPr>
          <w:rFonts w:ascii="Times New Roman" w:hAnsi="Times New Roman" w:cs="Times New Roman"/>
          <w:b/>
          <w:bCs/>
          <w:i/>
          <w:iCs/>
        </w:rPr>
        <w:t>Scenarios where the official creates the problem</w:t>
      </w:r>
      <w:r w:rsidRPr="008407F9">
        <w:rPr>
          <w:rFonts w:ascii="Times New Roman" w:hAnsi="Times New Roman" w:cs="Times New Roman"/>
          <w:b/>
          <w:bCs/>
        </w:rPr>
        <w:t xml:space="preserve"> (read the statements in </w:t>
      </w:r>
      <w:r w:rsidRPr="008407F9">
        <w:rPr>
          <w:rFonts w:ascii="Times New Roman" w:hAnsi="Times New Roman" w:cs="Times New Roman"/>
          <w:b/>
          <w:bCs/>
          <w:i/>
          <w:iCs/>
        </w:rPr>
        <w:t xml:space="preserve">italics </w:t>
      </w:r>
      <w:r w:rsidRPr="008407F9">
        <w:rPr>
          <w:rFonts w:ascii="Times New Roman" w:hAnsi="Times New Roman" w:cs="Times New Roman"/>
          <w:b/>
          <w:bCs/>
        </w:rPr>
        <w:t>before reading the scenario)</w:t>
      </w:r>
      <w:r w:rsidRPr="008407F9">
        <w:rPr>
          <w:rFonts w:ascii="Times New Roman" w:hAnsi="Times New Roman" w:cs="Times New Roman"/>
          <w:b/>
          <w:bCs/>
          <w:i/>
          <w:iCs/>
        </w:rPr>
        <w:t xml:space="preserve"> </w:t>
      </w:r>
    </w:p>
    <w:p w14:paraId="601BA06E" w14:textId="77777777" w:rsidR="00044FDD" w:rsidRPr="008407F9" w:rsidRDefault="00044FDD" w:rsidP="00044FDD">
      <w:pPr>
        <w:spacing w:line="240" w:lineRule="auto"/>
        <w:ind w:left="720" w:firstLine="196"/>
        <w:contextualSpacing/>
        <w:rPr>
          <w:rFonts w:ascii="Times New Roman" w:hAnsi="Times New Roman" w:cs="Times New Roman"/>
          <w:i/>
          <w:iCs/>
        </w:rPr>
      </w:pPr>
    </w:p>
    <w:p w14:paraId="1EE679D9" w14:textId="130338E6" w:rsidR="00044FDD" w:rsidRDefault="00044FDD">
      <w:pPr>
        <w:numPr>
          <w:ilvl w:val="0"/>
          <w:numId w:val="8"/>
        </w:numPr>
        <w:spacing w:line="240" w:lineRule="auto"/>
        <w:ind w:left="1440" w:hanging="720"/>
        <w:contextualSpacing/>
        <w:rPr>
          <w:rFonts w:ascii="Times New Roman" w:hAnsi="Times New Roman" w:cs="Times New Roman"/>
          <w:i/>
          <w:iCs/>
        </w:rPr>
      </w:pPr>
      <w:r w:rsidRPr="008407F9">
        <w:rPr>
          <w:rFonts w:ascii="Times New Roman" w:hAnsi="Times New Roman" w:cs="Times New Roman"/>
          <w:i/>
          <w:iCs/>
        </w:rPr>
        <w:t xml:space="preserve">In this scenario, a police officer lies about the driver driving too fast and then asks for a bribe to let him go: </w:t>
      </w:r>
    </w:p>
    <w:p w14:paraId="7DAA7A1C" w14:textId="77777777" w:rsidR="00B43BEE" w:rsidRPr="008407F9" w:rsidRDefault="00B43BEE" w:rsidP="0027768C">
      <w:pPr>
        <w:spacing w:line="240" w:lineRule="auto"/>
        <w:ind w:left="720"/>
        <w:contextualSpacing/>
        <w:rPr>
          <w:rFonts w:ascii="Times New Roman" w:hAnsi="Times New Roman" w:cs="Times New Roman"/>
          <w:i/>
          <w:iCs/>
        </w:rPr>
      </w:pPr>
    </w:p>
    <w:p w14:paraId="0ADD442A" w14:textId="77777777" w:rsidR="00044FDD" w:rsidRPr="008407F9" w:rsidRDefault="00044FDD" w:rsidP="00523C85">
      <w:pPr>
        <w:spacing w:line="240" w:lineRule="auto"/>
        <w:ind w:firstLine="720"/>
        <w:contextualSpacing/>
        <w:rPr>
          <w:rFonts w:ascii="Times New Roman" w:hAnsi="Times New Roman" w:cs="Times New Roman"/>
        </w:rPr>
      </w:pPr>
      <w:r w:rsidRPr="008407F9">
        <w:rPr>
          <w:rFonts w:ascii="Times New Roman" w:hAnsi="Times New Roman" w:cs="Times New Roman"/>
        </w:rPr>
        <w:t xml:space="preserve">James is driving safely down the highway, under the speed limit and not causing any danger. There is a police roadblock and an officer waves at him to pull over. The police officer says, “Our speed gun down the road captured you going very fast and driving very dangerously. This is a serious offense. We can take you down to the station right now and </w:t>
      </w:r>
      <w:proofErr w:type="gramStart"/>
      <w:r w:rsidRPr="008407F9">
        <w:rPr>
          <w:rFonts w:ascii="Times New Roman" w:hAnsi="Times New Roman" w:cs="Times New Roman"/>
        </w:rPr>
        <w:t>impound</w:t>
      </w:r>
      <w:proofErr w:type="gramEnd"/>
      <w:r w:rsidRPr="008407F9">
        <w:rPr>
          <w:rFonts w:ascii="Times New Roman" w:hAnsi="Times New Roman" w:cs="Times New Roman"/>
        </w:rPr>
        <w:t xml:space="preserve"> your car. This fine will be 8,000 Ksh, or you can pay me 2,000 Ksh right here and be on your way.” </w:t>
      </w:r>
    </w:p>
    <w:p w14:paraId="658CB9ED" w14:textId="77777777" w:rsidR="00044FDD" w:rsidRPr="008407F9" w:rsidRDefault="00044FDD" w:rsidP="00523C85">
      <w:pPr>
        <w:spacing w:line="240" w:lineRule="auto"/>
        <w:ind w:firstLine="720"/>
        <w:contextualSpacing/>
        <w:rPr>
          <w:rFonts w:ascii="Times New Roman" w:hAnsi="Times New Roman" w:cs="Times New Roman"/>
        </w:rPr>
      </w:pPr>
      <w:r w:rsidRPr="008407F9">
        <w:rPr>
          <w:rFonts w:ascii="Times New Roman" w:hAnsi="Times New Roman" w:cs="Times New Roman"/>
        </w:rPr>
        <w:t>James knows that he did nothing wrong, but he also knows that if he does not pay the bribe, he will either spend a lot of time arguing with the officer or he might even be taken to the station. James pays the bribe to the officer, and the officer tells James he is free to go.</w:t>
      </w:r>
    </w:p>
    <w:p w14:paraId="62C59B8D" w14:textId="77777777" w:rsidR="00044FDD" w:rsidRPr="008407F9" w:rsidRDefault="00044FDD" w:rsidP="00044FDD">
      <w:pPr>
        <w:spacing w:line="240" w:lineRule="auto"/>
        <w:ind w:firstLine="196"/>
        <w:contextualSpacing/>
        <w:rPr>
          <w:rFonts w:ascii="Times New Roman" w:hAnsi="Times New Roman" w:cs="Times New Roman"/>
        </w:rPr>
      </w:pPr>
    </w:p>
    <w:p w14:paraId="7A0F4240" w14:textId="77777777" w:rsidR="00B43BEE" w:rsidRDefault="00044FDD">
      <w:pPr>
        <w:numPr>
          <w:ilvl w:val="0"/>
          <w:numId w:val="8"/>
        </w:numPr>
        <w:spacing w:line="240" w:lineRule="auto"/>
        <w:ind w:left="1440" w:hanging="720"/>
        <w:contextualSpacing/>
        <w:rPr>
          <w:rFonts w:ascii="Times New Roman" w:hAnsi="Times New Roman" w:cs="Times New Roman"/>
          <w:i/>
          <w:iCs/>
        </w:rPr>
      </w:pPr>
      <w:r w:rsidRPr="008407F9">
        <w:rPr>
          <w:rFonts w:ascii="Times New Roman" w:hAnsi="Times New Roman" w:cs="Times New Roman"/>
          <w:i/>
          <w:iCs/>
        </w:rPr>
        <w:t>In this scenario, a police officer lies about the driver driving too fast, and the driver offers a bribe to let him go</w:t>
      </w:r>
      <w:r w:rsidR="00B43BEE">
        <w:rPr>
          <w:rFonts w:ascii="Times New Roman" w:hAnsi="Times New Roman" w:cs="Times New Roman"/>
          <w:i/>
          <w:iCs/>
        </w:rPr>
        <w:t>:</w:t>
      </w:r>
    </w:p>
    <w:p w14:paraId="51ED63FC" w14:textId="150EF665" w:rsidR="00044FDD" w:rsidRPr="008407F9" w:rsidRDefault="00044FDD" w:rsidP="0027768C">
      <w:pPr>
        <w:spacing w:line="240" w:lineRule="auto"/>
        <w:ind w:left="1440"/>
        <w:contextualSpacing/>
        <w:rPr>
          <w:rFonts w:ascii="Times New Roman" w:hAnsi="Times New Roman" w:cs="Times New Roman"/>
          <w:i/>
          <w:iCs/>
        </w:rPr>
      </w:pPr>
      <w:r w:rsidRPr="008407F9">
        <w:rPr>
          <w:rFonts w:ascii="Times New Roman" w:hAnsi="Times New Roman" w:cs="Times New Roman"/>
          <w:i/>
          <w:iCs/>
        </w:rPr>
        <w:t xml:space="preserve"> </w:t>
      </w:r>
    </w:p>
    <w:p w14:paraId="1B21ACBD" w14:textId="77777777" w:rsidR="00044FDD" w:rsidRPr="008407F9" w:rsidRDefault="00044FDD" w:rsidP="00523C85">
      <w:pPr>
        <w:spacing w:line="240" w:lineRule="auto"/>
        <w:ind w:firstLine="720"/>
        <w:contextualSpacing/>
        <w:rPr>
          <w:rFonts w:ascii="Times New Roman" w:hAnsi="Times New Roman" w:cs="Times New Roman"/>
        </w:rPr>
      </w:pPr>
      <w:r w:rsidRPr="008407F9">
        <w:rPr>
          <w:rFonts w:ascii="Times New Roman" w:hAnsi="Times New Roman" w:cs="Times New Roman"/>
        </w:rPr>
        <w:t>James is driving safely down the highway, under the speed limit and not causing any danger. There is a police roadblock and an officer waves at him to pull over. The police officer says, “Our speed gun down the road captured you going very fast and driving very dangerously. This is a serious offense. We can take you down to the station right now, impound your car and the fine will be 8,000 Ksh. Let me see your license.”</w:t>
      </w:r>
    </w:p>
    <w:p w14:paraId="75ECA19A" w14:textId="77777777" w:rsidR="00044FDD" w:rsidRPr="008407F9" w:rsidRDefault="00044FDD" w:rsidP="00523C85">
      <w:pPr>
        <w:spacing w:line="240" w:lineRule="auto"/>
        <w:ind w:firstLine="720"/>
        <w:contextualSpacing/>
        <w:rPr>
          <w:rFonts w:ascii="Times New Roman" w:hAnsi="Times New Roman" w:cs="Times New Roman"/>
        </w:rPr>
      </w:pPr>
      <w:r w:rsidRPr="008407F9">
        <w:rPr>
          <w:rFonts w:ascii="Times New Roman" w:hAnsi="Times New Roman" w:cs="Times New Roman"/>
        </w:rPr>
        <w:t>James knows that he did nothing wrong, but he also knows that he could spend a lot of time arguing with the officer or he might even be taken to the station. James decides to offer the officer a bribe, and he hands the officer 2,000 Ksh with his license. The officer takes the bribe and tells James he is free to go.</w:t>
      </w:r>
    </w:p>
    <w:p w14:paraId="12009413" w14:textId="77777777" w:rsidR="00044FDD" w:rsidRPr="008407F9" w:rsidRDefault="00044FDD" w:rsidP="00044FDD">
      <w:pPr>
        <w:spacing w:line="240" w:lineRule="auto"/>
        <w:contextualSpacing/>
        <w:rPr>
          <w:rFonts w:ascii="Times New Roman" w:hAnsi="Times New Roman" w:cs="Times New Roman"/>
          <w:i/>
          <w:iCs/>
        </w:rPr>
      </w:pPr>
    </w:p>
    <w:p w14:paraId="7BC6B569" w14:textId="77777777" w:rsidR="00B43BEE" w:rsidRDefault="00044FDD">
      <w:pPr>
        <w:numPr>
          <w:ilvl w:val="0"/>
          <w:numId w:val="8"/>
        </w:numPr>
        <w:spacing w:line="240" w:lineRule="auto"/>
        <w:ind w:left="1440" w:hanging="720"/>
        <w:contextualSpacing/>
        <w:rPr>
          <w:rFonts w:ascii="Times New Roman" w:hAnsi="Times New Roman" w:cs="Times New Roman"/>
          <w:i/>
          <w:iCs/>
        </w:rPr>
      </w:pPr>
      <w:r w:rsidRPr="008407F9">
        <w:rPr>
          <w:rFonts w:ascii="Times New Roman" w:hAnsi="Times New Roman" w:cs="Times New Roman"/>
          <w:i/>
          <w:iCs/>
        </w:rPr>
        <w:t>In this scenario, a police officer waits at a section of closed road to catch drivers who go through. This is an abuse by the officer- instead of stopping them, he waits until they go through. The officer stops a driver and asks for a bribe to let him go:</w:t>
      </w:r>
    </w:p>
    <w:p w14:paraId="3B3D4B95" w14:textId="04EC640B" w:rsidR="00044FDD" w:rsidRPr="008407F9" w:rsidRDefault="00044FDD" w:rsidP="0027768C">
      <w:pPr>
        <w:spacing w:line="240" w:lineRule="auto"/>
        <w:ind w:left="1440"/>
        <w:contextualSpacing/>
        <w:rPr>
          <w:rFonts w:ascii="Times New Roman" w:hAnsi="Times New Roman" w:cs="Times New Roman"/>
          <w:i/>
          <w:iCs/>
        </w:rPr>
      </w:pPr>
      <w:r w:rsidRPr="008407F9">
        <w:rPr>
          <w:rFonts w:ascii="Times New Roman" w:hAnsi="Times New Roman" w:cs="Times New Roman"/>
          <w:i/>
          <w:iCs/>
        </w:rPr>
        <w:t xml:space="preserve"> </w:t>
      </w:r>
    </w:p>
    <w:p w14:paraId="39897330" w14:textId="77777777" w:rsidR="00044FDD" w:rsidRPr="008407F9" w:rsidRDefault="00044FDD" w:rsidP="00062BDC">
      <w:pPr>
        <w:spacing w:line="240" w:lineRule="auto"/>
        <w:ind w:firstLine="720"/>
        <w:contextualSpacing/>
        <w:rPr>
          <w:rFonts w:ascii="Times New Roman" w:hAnsi="Times New Roman" w:cs="Times New Roman"/>
        </w:rPr>
      </w:pPr>
      <w:r w:rsidRPr="008407F9">
        <w:rPr>
          <w:rFonts w:ascii="Times New Roman" w:hAnsi="Times New Roman" w:cs="Times New Roman"/>
        </w:rPr>
        <w:t>A short section of the road is closed because it is damaged. A “road closed” sign is posted. A police officer abuses this situation- he waits on the other side of the closed section for any drivers who go around the sign. One day, Peter drives through the closed section of road. When he reaches the other side, the police officer pulls him over and says, “It is illegal to go through a road closure. I should give you a ticket, but if you give me 500 Ksh you can be on your way.”</w:t>
      </w:r>
    </w:p>
    <w:p w14:paraId="6914CD08" w14:textId="77777777" w:rsidR="00044FDD" w:rsidRPr="008407F9" w:rsidRDefault="00044FDD" w:rsidP="00044FDD">
      <w:pPr>
        <w:spacing w:line="240" w:lineRule="auto"/>
        <w:ind w:firstLine="720"/>
        <w:contextualSpacing/>
        <w:rPr>
          <w:rFonts w:ascii="Times New Roman" w:hAnsi="Times New Roman" w:cs="Times New Roman"/>
        </w:rPr>
      </w:pPr>
      <w:r w:rsidRPr="008407F9">
        <w:rPr>
          <w:rFonts w:ascii="Times New Roman" w:hAnsi="Times New Roman" w:cs="Times New Roman"/>
        </w:rPr>
        <w:t>Peter knows that the police abuse situations like this. But he also knows that if he does not pay the bribe, he could spend a lot of time arguing with the officer or he might even get a ticket. Peter pays the bribe to the officer, and the officer tells Peter he is free to go.</w:t>
      </w:r>
    </w:p>
    <w:p w14:paraId="55241D46" w14:textId="0C38C019" w:rsidR="00044FDD" w:rsidRPr="0027768C" w:rsidRDefault="00044FDD">
      <w:pPr>
        <w:numPr>
          <w:ilvl w:val="0"/>
          <w:numId w:val="8"/>
        </w:numPr>
        <w:spacing w:line="240" w:lineRule="auto"/>
        <w:ind w:left="1440" w:hanging="720"/>
        <w:contextualSpacing/>
        <w:rPr>
          <w:rFonts w:ascii="Times New Roman" w:hAnsi="Times New Roman" w:cs="Times New Roman"/>
          <w:i/>
          <w:iCs/>
          <w:lang w:val="sw-KE"/>
        </w:rPr>
      </w:pPr>
      <w:r w:rsidRPr="008407F9">
        <w:rPr>
          <w:rFonts w:ascii="Times New Roman" w:hAnsi="Times New Roman" w:cs="Times New Roman"/>
          <w:i/>
          <w:iCs/>
        </w:rPr>
        <w:lastRenderedPageBreak/>
        <w:t>In this scenario, a police officer waits at a section of closed road to catch drivers who go through. This is an abuse by the officer- instead of stopping them, he waits until they go through. When he stops a driver, the driver offers a bribe to let him go</w:t>
      </w:r>
      <w:r w:rsidR="00062BDC">
        <w:rPr>
          <w:rFonts w:ascii="Times New Roman" w:hAnsi="Times New Roman" w:cs="Times New Roman"/>
          <w:i/>
          <w:iCs/>
        </w:rPr>
        <w:t>:</w:t>
      </w:r>
      <w:r w:rsidRPr="008407F9">
        <w:rPr>
          <w:rFonts w:ascii="Times New Roman" w:hAnsi="Times New Roman" w:cs="Times New Roman"/>
          <w:i/>
          <w:iCs/>
        </w:rPr>
        <w:t xml:space="preserve"> </w:t>
      </w:r>
    </w:p>
    <w:p w14:paraId="782E3327" w14:textId="77777777" w:rsidR="00B43BEE" w:rsidRPr="008407F9" w:rsidRDefault="00B43BEE" w:rsidP="0027768C">
      <w:pPr>
        <w:spacing w:line="240" w:lineRule="auto"/>
        <w:ind w:left="1440"/>
        <w:contextualSpacing/>
        <w:rPr>
          <w:rFonts w:ascii="Times New Roman" w:hAnsi="Times New Roman" w:cs="Times New Roman"/>
          <w:i/>
          <w:iCs/>
          <w:lang w:val="sw-KE"/>
        </w:rPr>
      </w:pPr>
    </w:p>
    <w:p w14:paraId="6583E0CB" w14:textId="77777777" w:rsidR="00044FDD" w:rsidRPr="008407F9" w:rsidRDefault="00044FDD" w:rsidP="00044FDD">
      <w:pPr>
        <w:spacing w:line="240" w:lineRule="auto"/>
        <w:ind w:firstLine="720"/>
        <w:contextualSpacing/>
        <w:rPr>
          <w:rFonts w:ascii="Times New Roman" w:hAnsi="Times New Roman" w:cs="Times New Roman"/>
        </w:rPr>
      </w:pPr>
      <w:r w:rsidRPr="008407F9">
        <w:rPr>
          <w:rFonts w:ascii="Times New Roman" w:hAnsi="Times New Roman" w:cs="Times New Roman"/>
        </w:rPr>
        <w:t xml:space="preserve">A short section of the road is closed because it is damaged. A “road closed” sign is posted. A police officer abuses this situation- he waits on the other side of the closed section for any drivers who go around the sign. One day, Peter drives through the closed section of road. When he reaches the other side, the police officer pulls him over and says, “It is illegal to go through a road closure. I should give you a ticket. Let me see your license.” </w:t>
      </w:r>
    </w:p>
    <w:p w14:paraId="0F53A7D6" w14:textId="77777777" w:rsidR="00044FDD" w:rsidRPr="008407F9" w:rsidRDefault="00044FDD" w:rsidP="00044FDD">
      <w:pPr>
        <w:spacing w:line="240" w:lineRule="auto"/>
        <w:ind w:firstLine="720"/>
        <w:contextualSpacing/>
        <w:rPr>
          <w:rFonts w:ascii="Times New Roman" w:hAnsi="Times New Roman" w:cs="Times New Roman"/>
        </w:rPr>
      </w:pPr>
      <w:r w:rsidRPr="008407F9">
        <w:rPr>
          <w:rFonts w:ascii="Times New Roman" w:hAnsi="Times New Roman" w:cs="Times New Roman"/>
        </w:rPr>
        <w:t>Peter knows that the police abuse situations like this. But he also knows that if he could spend a lot of time arguing with the officer or he might even get a ticket. Peter decides to offer the officer a bribe, and he hands the officer 500 Ksh with his license. The officer takes the bribe and tells James he is free to go.</w:t>
      </w:r>
    </w:p>
    <w:p w14:paraId="175A7949" w14:textId="77777777" w:rsidR="00044FDD" w:rsidRPr="008407F9" w:rsidRDefault="00044FDD" w:rsidP="00044FDD">
      <w:pPr>
        <w:spacing w:line="240" w:lineRule="auto"/>
        <w:ind w:firstLine="720"/>
        <w:contextualSpacing/>
        <w:rPr>
          <w:rFonts w:ascii="Times New Roman" w:hAnsi="Times New Roman" w:cs="Times New Roman"/>
        </w:rPr>
      </w:pPr>
    </w:p>
    <w:p w14:paraId="04EBB65F" w14:textId="058B2546" w:rsidR="00044FDD" w:rsidRDefault="00044FDD">
      <w:pPr>
        <w:numPr>
          <w:ilvl w:val="0"/>
          <w:numId w:val="8"/>
        </w:numPr>
        <w:spacing w:line="240" w:lineRule="auto"/>
        <w:ind w:left="1440" w:hanging="720"/>
        <w:contextualSpacing/>
        <w:rPr>
          <w:rFonts w:ascii="Times New Roman" w:hAnsi="Times New Roman" w:cs="Times New Roman"/>
          <w:i/>
          <w:iCs/>
        </w:rPr>
      </w:pPr>
      <w:r w:rsidRPr="008407F9">
        <w:rPr>
          <w:rFonts w:ascii="Times New Roman" w:hAnsi="Times New Roman" w:cs="Times New Roman"/>
          <w:i/>
          <w:iCs/>
        </w:rPr>
        <w:t>In this scenario, a nurse lies that it will take a long time to see the doctor, and the nurse asks for a bribe to help a sick woman see the doctor:</w:t>
      </w:r>
    </w:p>
    <w:p w14:paraId="4621A19B" w14:textId="77777777" w:rsidR="00B43BEE" w:rsidRPr="008407F9" w:rsidRDefault="00B43BEE" w:rsidP="0027768C">
      <w:pPr>
        <w:spacing w:line="240" w:lineRule="auto"/>
        <w:ind w:left="1440"/>
        <w:contextualSpacing/>
        <w:rPr>
          <w:rFonts w:ascii="Times New Roman" w:hAnsi="Times New Roman" w:cs="Times New Roman"/>
          <w:i/>
          <w:iCs/>
        </w:rPr>
      </w:pPr>
    </w:p>
    <w:p w14:paraId="61C00D9C" w14:textId="77777777" w:rsidR="00044FDD" w:rsidRPr="008407F9" w:rsidRDefault="00044FDD" w:rsidP="00523C85">
      <w:pPr>
        <w:spacing w:line="240" w:lineRule="auto"/>
        <w:ind w:firstLine="720"/>
        <w:contextualSpacing/>
        <w:rPr>
          <w:rFonts w:ascii="Times New Roman" w:hAnsi="Times New Roman" w:cs="Times New Roman"/>
        </w:rPr>
      </w:pPr>
      <w:r w:rsidRPr="008407F9">
        <w:rPr>
          <w:rFonts w:ascii="Times New Roman" w:hAnsi="Times New Roman" w:cs="Times New Roman"/>
        </w:rPr>
        <w:t xml:space="preserve">Paul has been very sick for the last week. He has pain in his chest and feels very weak. Paul goes to the </w:t>
      </w:r>
      <w:r w:rsidRPr="008407F9">
        <w:rPr>
          <w:rFonts w:ascii="Times New Roman" w:hAnsi="Times New Roman" w:cs="Times New Roman"/>
          <w:u w:val="single"/>
        </w:rPr>
        <w:t>casualty door</w:t>
      </w:r>
      <w:r w:rsidRPr="008407F9">
        <w:rPr>
          <w:rFonts w:ascii="Times New Roman" w:hAnsi="Times New Roman" w:cs="Times New Roman"/>
        </w:rPr>
        <w:t xml:space="preserve"> at the public hospital. He goes to the reception and tells the nurse he is very sick and needs to see a doctor. The nurse says there is a very long wait because there are many sick patients and only a few doctors. The nurse is lying. There is no one else waiting, and the examination area is not busy. But he worries that the nurse can delay his mother’s examination. The nurse says, “If you give me a little something, maybe 300 Ksh, I can help you see the doctor sooner.” </w:t>
      </w:r>
    </w:p>
    <w:p w14:paraId="1FD7153B" w14:textId="77777777" w:rsidR="00044FDD" w:rsidRPr="008407F9" w:rsidRDefault="00044FDD" w:rsidP="00523C85">
      <w:pPr>
        <w:spacing w:line="240" w:lineRule="auto"/>
        <w:ind w:firstLine="720"/>
        <w:contextualSpacing/>
        <w:rPr>
          <w:rFonts w:ascii="Times New Roman" w:hAnsi="Times New Roman" w:cs="Times New Roman"/>
        </w:rPr>
      </w:pPr>
      <w:r w:rsidRPr="008407F9">
        <w:rPr>
          <w:rFonts w:ascii="Times New Roman" w:hAnsi="Times New Roman" w:cs="Times New Roman"/>
        </w:rPr>
        <w:t>Paul knows the nurse is lying, but he also knows that if he does not pay the bribe the nurse might delay his examination. Paul pays the nurse the bribe. A few minutes later Paul is called in to see the doctor.</w:t>
      </w:r>
    </w:p>
    <w:p w14:paraId="19564011" w14:textId="77777777" w:rsidR="00044FDD" w:rsidRPr="008407F9" w:rsidRDefault="00044FDD" w:rsidP="00044FDD">
      <w:pPr>
        <w:spacing w:line="240" w:lineRule="auto"/>
        <w:ind w:firstLine="196"/>
        <w:contextualSpacing/>
        <w:rPr>
          <w:rFonts w:ascii="Times New Roman" w:hAnsi="Times New Roman" w:cs="Times New Roman"/>
        </w:rPr>
      </w:pPr>
    </w:p>
    <w:p w14:paraId="1CE49888" w14:textId="684D602C" w:rsidR="00044FDD" w:rsidRDefault="00044FDD">
      <w:pPr>
        <w:numPr>
          <w:ilvl w:val="0"/>
          <w:numId w:val="8"/>
        </w:numPr>
        <w:spacing w:line="240" w:lineRule="auto"/>
        <w:ind w:left="1440" w:hanging="720"/>
        <w:contextualSpacing/>
        <w:rPr>
          <w:rFonts w:ascii="Times New Roman" w:hAnsi="Times New Roman" w:cs="Times New Roman"/>
          <w:i/>
          <w:iCs/>
        </w:rPr>
      </w:pPr>
      <w:r w:rsidRPr="008407F9">
        <w:rPr>
          <w:rFonts w:ascii="Times New Roman" w:hAnsi="Times New Roman" w:cs="Times New Roman"/>
          <w:i/>
          <w:iCs/>
        </w:rPr>
        <w:t>In this scenario, a nurse lies that it will take a long time to see the doctor, and a family member offers the nurse a bribe to help a sick woman see the doctor:</w:t>
      </w:r>
    </w:p>
    <w:p w14:paraId="7B6F6A52" w14:textId="77777777" w:rsidR="00B43BEE" w:rsidRPr="008407F9" w:rsidRDefault="00B43BEE" w:rsidP="0027768C">
      <w:pPr>
        <w:spacing w:line="240" w:lineRule="auto"/>
        <w:ind w:left="1440"/>
        <w:contextualSpacing/>
        <w:rPr>
          <w:rFonts w:ascii="Times New Roman" w:hAnsi="Times New Roman" w:cs="Times New Roman"/>
          <w:i/>
          <w:iCs/>
        </w:rPr>
      </w:pPr>
    </w:p>
    <w:p w14:paraId="08BC5068" w14:textId="77777777" w:rsidR="00044FDD" w:rsidRPr="008407F9" w:rsidRDefault="00044FDD" w:rsidP="006428E6">
      <w:pPr>
        <w:spacing w:line="240" w:lineRule="auto"/>
        <w:ind w:firstLine="720"/>
        <w:contextualSpacing/>
        <w:rPr>
          <w:rFonts w:ascii="Times New Roman" w:hAnsi="Times New Roman" w:cs="Times New Roman"/>
        </w:rPr>
      </w:pPr>
      <w:r w:rsidRPr="008407F9">
        <w:rPr>
          <w:rFonts w:ascii="Times New Roman" w:hAnsi="Times New Roman" w:cs="Times New Roman"/>
        </w:rPr>
        <w:t xml:space="preserve">Paul has been very sick for the last week. He has pain in his chest and feels very weak. Paul goes to the </w:t>
      </w:r>
      <w:r w:rsidRPr="008407F9">
        <w:rPr>
          <w:rFonts w:ascii="Times New Roman" w:hAnsi="Times New Roman" w:cs="Times New Roman"/>
          <w:u w:val="single"/>
        </w:rPr>
        <w:t>casualty door</w:t>
      </w:r>
      <w:r w:rsidRPr="008407F9">
        <w:rPr>
          <w:rFonts w:ascii="Times New Roman" w:hAnsi="Times New Roman" w:cs="Times New Roman"/>
        </w:rPr>
        <w:t xml:space="preserve"> at the public hospital. He goes to the reception and tells the nurse he is very sick and needs to see a doctor. The nurse says there is a very long wait because there are many sick patients and only a few doctors. The nurse is lying. There is no one else waiting, and the examination area is not busy. But he worries that the nurse can delay his examination. Even though Paul sees that no one else is waiting, he does not want delays for his examination. Paul says to the nurse, “Can I give you a little something to help us?” He gives the clerk 300 Ksh.</w:t>
      </w:r>
    </w:p>
    <w:p w14:paraId="3B6565B2" w14:textId="77777777" w:rsidR="00044FDD" w:rsidRPr="008407F9" w:rsidRDefault="00044FDD" w:rsidP="006428E6">
      <w:pPr>
        <w:spacing w:line="240" w:lineRule="auto"/>
        <w:ind w:firstLine="720"/>
        <w:contextualSpacing/>
        <w:rPr>
          <w:rFonts w:ascii="Times New Roman" w:hAnsi="Times New Roman" w:cs="Times New Roman"/>
        </w:rPr>
      </w:pPr>
      <w:r w:rsidRPr="008407F9">
        <w:rPr>
          <w:rFonts w:ascii="Times New Roman" w:hAnsi="Times New Roman" w:cs="Times New Roman"/>
        </w:rPr>
        <w:t>A few minutes later Paul is called in to see the doctor.</w:t>
      </w:r>
    </w:p>
    <w:p w14:paraId="3BFB352E" w14:textId="77777777" w:rsidR="00044FDD" w:rsidRPr="008407F9" w:rsidRDefault="00044FDD" w:rsidP="00044FDD">
      <w:pPr>
        <w:spacing w:line="240" w:lineRule="auto"/>
        <w:ind w:left="1186"/>
        <w:contextualSpacing/>
        <w:rPr>
          <w:rFonts w:ascii="Times New Roman" w:hAnsi="Times New Roman" w:cs="Times New Roman"/>
          <w:i/>
          <w:iCs/>
        </w:rPr>
      </w:pPr>
    </w:p>
    <w:p w14:paraId="2F34058C" w14:textId="4049EAAE" w:rsidR="00044FDD" w:rsidRDefault="00044FDD">
      <w:pPr>
        <w:numPr>
          <w:ilvl w:val="0"/>
          <w:numId w:val="8"/>
        </w:numPr>
        <w:spacing w:line="240" w:lineRule="auto"/>
        <w:ind w:left="1440" w:hanging="720"/>
        <w:contextualSpacing/>
        <w:rPr>
          <w:rFonts w:ascii="Times New Roman" w:hAnsi="Times New Roman" w:cs="Times New Roman"/>
          <w:i/>
          <w:iCs/>
        </w:rPr>
      </w:pPr>
      <w:r w:rsidRPr="008407F9">
        <w:rPr>
          <w:rFonts w:ascii="Times New Roman" w:hAnsi="Times New Roman" w:cs="Times New Roman"/>
          <w:i/>
          <w:iCs/>
        </w:rPr>
        <w:t>In this scenario, a clerk at Huduma Centre lies about delays in getting a birth certificate and asks a mother for a bribe to get it done:</w:t>
      </w:r>
    </w:p>
    <w:p w14:paraId="6EBCF438" w14:textId="77777777" w:rsidR="00B43BEE" w:rsidRPr="008407F9" w:rsidRDefault="00B43BEE" w:rsidP="0027768C">
      <w:pPr>
        <w:spacing w:line="240" w:lineRule="auto"/>
        <w:ind w:left="1440"/>
        <w:contextualSpacing/>
        <w:rPr>
          <w:rFonts w:ascii="Times New Roman" w:hAnsi="Times New Roman" w:cs="Times New Roman"/>
          <w:i/>
          <w:iCs/>
        </w:rPr>
      </w:pPr>
    </w:p>
    <w:p w14:paraId="79C58B8C" w14:textId="77777777" w:rsidR="00044FDD" w:rsidRPr="008407F9" w:rsidRDefault="00044FDD" w:rsidP="00523C85">
      <w:pPr>
        <w:spacing w:line="240" w:lineRule="auto"/>
        <w:ind w:firstLine="720"/>
        <w:contextualSpacing/>
        <w:rPr>
          <w:rFonts w:ascii="Times New Roman" w:hAnsi="Times New Roman" w:cs="Times New Roman"/>
        </w:rPr>
      </w:pPr>
      <w:r w:rsidRPr="008407F9">
        <w:rPr>
          <w:rFonts w:ascii="Times New Roman" w:hAnsi="Times New Roman" w:cs="Times New Roman"/>
        </w:rPr>
        <w:t xml:space="preserve">Beatrice needs to get a copy of her daughter’s birth certificate to register her for school. She knows that the administration takes several months to provide the birth certificate, so she goes to the Huduma Centre many months ahead of time. Even though Beatrice is there months ahead of time, the clerk at Huduma Centre warns her, “There can be delays getting a birth certificate. If you give me 800 Ksh I can see that it gets done.” </w:t>
      </w:r>
    </w:p>
    <w:p w14:paraId="2A8762D6" w14:textId="77777777" w:rsidR="00044FDD" w:rsidRPr="008407F9" w:rsidRDefault="00044FDD" w:rsidP="00523C85">
      <w:pPr>
        <w:spacing w:line="240" w:lineRule="auto"/>
        <w:ind w:firstLine="720"/>
        <w:contextualSpacing/>
        <w:rPr>
          <w:rFonts w:ascii="Times New Roman" w:hAnsi="Times New Roman" w:cs="Times New Roman"/>
        </w:rPr>
      </w:pPr>
      <w:r w:rsidRPr="008407F9">
        <w:rPr>
          <w:rFonts w:ascii="Times New Roman" w:hAnsi="Times New Roman" w:cs="Times New Roman"/>
        </w:rPr>
        <w:t>Beatrice knows that the clerk is lying, but she also knows that the clerk can disrupt her getting the birth certificate. Beatrice puts the bribe in the folder with her documents and gives it to the clerk. The clerk takes the folder with the cash and says, “We will have the birth certificate ready for you on time.”</w:t>
      </w:r>
    </w:p>
    <w:p w14:paraId="26E771A7" w14:textId="77777777" w:rsidR="00044FDD" w:rsidRPr="008407F9" w:rsidRDefault="00044FDD" w:rsidP="00044FDD">
      <w:pPr>
        <w:spacing w:line="240" w:lineRule="auto"/>
        <w:ind w:firstLine="196"/>
        <w:contextualSpacing/>
        <w:rPr>
          <w:rFonts w:ascii="Times New Roman" w:hAnsi="Times New Roman" w:cs="Times New Roman"/>
        </w:rPr>
      </w:pPr>
    </w:p>
    <w:p w14:paraId="17FFD934" w14:textId="2F5F6DC1" w:rsidR="00044FDD" w:rsidRDefault="00044FDD">
      <w:pPr>
        <w:numPr>
          <w:ilvl w:val="0"/>
          <w:numId w:val="8"/>
        </w:numPr>
        <w:spacing w:line="240" w:lineRule="auto"/>
        <w:ind w:left="1440" w:hanging="720"/>
        <w:contextualSpacing/>
        <w:rPr>
          <w:rFonts w:ascii="Times New Roman" w:hAnsi="Times New Roman" w:cs="Times New Roman"/>
          <w:i/>
          <w:iCs/>
        </w:rPr>
      </w:pPr>
      <w:r w:rsidRPr="008407F9">
        <w:rPr>
          <w:rFonts w:ascii="Times New Roman" w:hAnsi="Times New Roman" w:cs="Times New Roman"/>
          <w:i/>
          <w:iCs/>
        </w:rPr>
        <w:lastRenderedPageBreak/>
        <w:t>In this scenario a clerk at Huduma Centre lies about delays in getting a birth certificate and the mother offers a bribe to get it done:</w:t>
      </w:r>
    </w:p>
    <w:p w14:paraId="7B0246BF" w14:textId="77777777" w:rsidR="00B43BEE" w:rsidRPr="008407F9" w:rsidRDefault="00B43BEE" w:rsidP="0027768C">
      <w:pPr>
        <w:spacing w:line="240" w:lineRule="auto"/>
        <w:ind w:left="1440"/>
        <w:contextualSpacing/>
        <w:rPr>
          <w:rFonts w:ascii="Times New Roman" w:hAnsi="Times New Roman" w:cs="Times New Roman"/>
          <w:i/>
          <w:iCs/>
        </w:rPr>
      </w:pPr>
    </w:p>
    <w:p w14:paraId="4D3C68F2" w14:textId="77777777" w:rsidR="00044FDD" w:rsidRPr="008407F9" w:rsidRDefault="00044FDD" w:rsidP="00523C85">
      <w:pPr>
        <w:spacing w:line="240" w:lineRule="auto"/>
        <w:ind w:firstLine="720"/>
        <w:contextualSpacing/>
        <w:rPr>
          <w:rFonts w:ascii="Times New Roman" w:hAnsi="Times New Roman" w:cs="Times New Roman"/>
        </w:rPr>
      </w:pPr>
      <w:r w:rsidRPr="008407F9">
        <w:rPr>
          <w:rFonts w:ascii="Times New Roman" w:hAnsi="Times New Roman" w:cs="Times New Roman"/>
        </w:rPr>
        <w:t>Beatrice needs to get a copy of her daughter’s birth certificate to register her for school. She knows that the administration takes several months to provide the birth certificate, so she goes to the Huduma Centre many months ahead of time. Even though Beatrice is there months ahead of time, the clerk at Huduma Centre warns her, “There can be delays getting a birth certificate.”</w:t>
      </w:r>
    </w:p>
    <w:p w14:paraId="2192E994" w14:textId="77777777" w:rsidR="00044FDD" w:rsidRPr="008407F9" w:rsidRDefault="00044FDD" w:rsidP="00523C85">
      <w:pPr>
        <w:spacing w:line="240" w:lineRule="auto"/>
        <w:ind w:firstLine="720"/>
        <w:contextualSpacing/>
        <w:rPr>
          <w:rFonts w:ascii="Times New Roman" w:hAnsi="Times New Roman" w:cs="Times New Roman"/>
        </w:rPr>
      </w:pPr>
      <w:r w:rsidRPr="008407F9">
        <w:rPr>
          <w:rFonts w:ascii="Times New Roman" w:hAnsi="Times New Roman" w:cs="Times New Roman"/>
        </w:rPr>
        <w:t>Beatrice knows that the clerk is lying, but she also knows that the clerk can disrupt her getting the birth certificate. Beatrice puts 800 Ksh in the folder with her documents and gives it to the clerk. The clerk takes the folder with the cash and says, “We will have the birth certificate ready for you on time.”</w:t>
      </w:r>
    </w:p>
    <w:p w14:paraId="1C178831" w14:textId="681AEA75" w:rsidR="00044FDD" w:rsidRDefault="00044FDD" w:rsidP="00044FDD">
      <w:pPr>
        <w:spacing w:line="240" w:lineRule="auto"/>
        <w:contextualSpacing/>
        <w:rPr>
          <w:rFonts w:ascii="Times New Roman" w:hAnsi="Times New Roman" w:cs="Times New Roman"/>
          <w:b/>
          <w:bCs/>
          <w:i/>
          <w:iCs/>
        </w:rPr>
      </w:pPr>
    </w:p>
    <w:p w14:paraId="6BA179EC" w14:textId="77777777" w:rsidR="00B43BEE" w:rsidRPr="008407F9" w:rsidRDefault="00B43BEE" w:rsidP="00044FDD">
      <w:pPr>
        <w:spacing w:line="240" w:lineRule="auto"/>
        <w:contextualSpacing/>
        <w:rPr>
          <w:rFonts w:ascii="Times New Roman" w:hAnsi="Times New Roman" w:cs="Times New Roman"/>
          <w:b/>
          <w:bCs/>
          <w:i/>
          <w:iCs/>
        </w:rPr>
      </w:pPr>
    </w:p>
    <w:p w14:paraId="4DD086D5" w14:textId="77777777" w:rsidR="00044FDD" w:rsidRPr="008407F9" w:rsidRDefault="00044FDD">
      <w:pPr>
        <w:numPr>
          <w:ilvl w:val="0"/>
          <w:numId w:val="7"/>
        </w:numPr>
        <w:spacing w:line="240" w:lineRule="auto"/>
        <w:ind w:left="1008" w:hanging="288"/>
        <w:contextualSpacing/>
        <w:rPr>
          <w:rFonts w:ascii="Times New Roman" w:hAnsi="Times New Roman" w:cs="Times New Roman"/>
          <w:b/>
          <w:bCs/>
          <w:i/>
          <w:iCs/>
        </w:rPr>
      </w:pPr>
      <w:r w:rsidRPr="008407F9">
        <w:rPr>
          <w:rFonts w:ascii="Times New Roman" w:hAnsi="Times New Roman" w:cs="Times New Roman"/>
          <w:b/>
          <w:bCs/>
          <w:i/>
          <w:iCs/>
        </w:rPr>
        <w:t xml:space="preserve">Scenarios where the citizen creates the problem </w:t>
      </w:r>
      <w:r w:rsidRPr="008407F9">
        <w:rPr>
          <w:rFonts w:ascii="Times New Roman" w:hAnsi="Times New Roman" w:cs="Times New Roman"/>
          <w:b/>
          <w:bCs/>
        </w:rPr>
        <w:t xml:space="preserve">(read the statements in </w:t>
      </w:r>
      <w:r w:rsidRPr="008407F9">
        <w:rPr>
          <w:rFonts w:ascii="Times New Roman" w:hAnsi="Times New Roman" w:cs="Times New Roman"/>
          <w:b/>
          <w:bCs/>
          <w:i/>
          <w:iCs/>
        </w:rPr>
        <w:t xml:space="preserve">italics </w:t>
      </w:r>
      <w:r w:rsidRPr="008407F9">
        <w:rPr>
          <w:rFonts w:ascii="Times New Roman" w:hAnsi="Times New Roman" w:cs="Times New Roman"/>
          <w:b/>
          <w:bCs/>
        </w:rPr>
        <w:t>before reading the scenario)</w:t>
      </w:r>
    </w:p>
    <w:p w14:paraId="53D17AB6" w14:textId="77777777" w:rsidR="00044FDD" w:rsidRPr="008407F9" w:rsidRDefault="00044FDD" w:rsidP="00044FDD">
      <w:pPr>
        <w:spacing w:line="240" w:lineRule="auto"/>
        <w:ind w:left="720" w:firstLine="196"/>
        <w:contextualSpacing/>
        <w:rPr>
          <w:rFonts w:ascii="Times New Roman" w:hAnsi="Times New Roman" w:cs="Times New Roman"/>
        </w:rPr>
      </w:pPr>
    </w:p>
    <w:p w14:paraId="265D7016" w14:textId="2349AFA6" w:rsidR="00044FDD" w:rsidRDefault="00044FDD">
      <w:pPr>
        <w:numPr>
          <w:ilvl w:val="0"/>
          <w:numId w:val="8"/>
        </w:numPr>
        <w:spacing w:line="240" w:lineRule="auto"/>
        <w:ind w:left="1440" w:hanging="720"/>
        <w:contextualSpacing/>
        <w:rPr>
          <w:rFonts w:ascii="Times New Roman" w:hAnsi="Times New Roman" w:cs="Times New Roman"/>
          <w:i/>
          <w:iCs/>
        </w:rPr>
      </w:pPr>
      <w:r w:rsidRPr="008407F9">
        <w:rPr>
          <w:rFonts w:ascii="Times New Roman" w:hAnsi="Times New Roman" w:cs="Times New Roman"/>
          <w:i/>
          <w:iCs/>
        </w:rPr>
        <w:t>In this scenario, a mother waited too long to go to Huduma Centre to get a birth certificate needed to register her child in school. This problem is her fault. The clerk at Huduma Centre asks for a bribe to fix the problem:</w:t>
      </w:r>
    </w:p>
    <w:p w14:paraId="5CE4310B" w14:textId="77777777" w:rsidR="00B43BEE" w:rsidRPr="008407F9" w:rsidRDefault="00B43BEE" w:rsidP="0027768C">
      <w:pPr>
        <w:spacing w:line="240" w:lineRule="auto"/>
        <w:ind w:left="1440"/>
        <w:contextualSpacing/>
        <w:rPr>
          <w:rFonts w:ascii="Times New Roman" w:hAnsi="Times New Roman" w:cs="Times New Roman"/>
          <w:i/>
          <w:iCs/>
        </w:rPr>
      </w:pPr>
    </w:p>
    <w:p w14:paraId="69A1B8E8" w14:textId="77777777" w:rsidR="00044FDD" w:rsidRPr="008407F9" w:rsidRDefault="00044FDD" w:rsidP="00523C85">
      <w:pPr>
        <w:spacing w:line="240" w:lineRule="auto"/>
        <w:ind w:firstLine="720"/>
        <w:contextualSpacing/>
        <w:rPr>
          <w:rFonts w:ascii="Times New Roman" w:hAnsi="Times New Roman" w:cs="Times New Roman"/>
        </w:rPr>
      </w:pPr>
      <w:r w:rsidRPr="008407F9">
        <w:rPr>
          <w:rFonts w:ascii="Times New Roman" w:hAnsi="Times New Roman" w:cs="Times New Roman"/>
        </w:rPr>
        <w:t xml:space="preserve">Beatrice needs to get a copy of her daughter’s birth certificate to register her for school, but she waited too long to go to the Huduma Centre to get it. Beatrice knows that the normal procedure takes several months to get the birth certificate, but she can’t wait that long. Beatrice goes to the Huduma Centre and the clerk who assists her says, “If you give me 1,000 Ksh I can have it ready in one week.” </w:t>
      </w:r>
    </w:p>
    <w:p w14:paraId="7C3F8FF8" w14:textId="77777777" w:rsidR="00044FDD" w:rsidRPr="008407F9" w:rsidRDefault="00044FDD" w:rsidP="00523C85">
      <w:pPr>
        <w:spacing w:line="240" w:lineRule="auto"/>
        <w:ind w:firstLine="720"/>
        <w:contextualSpacing/>
        <w:rPr>
          <w:rFonts w:ascii="Times New Roman" w:hAnsi="Times New Roman" w:cs="Times New Roman"/>
        </w:rPr>
      </w:pPr>
      <w:r w:rsidRPr="008407F9">
        <w:rPr>
          <w:rFonts w:ascii="Times New Roman" w:hAnsi="Times New Roman" w:cs="Times New Roman"/>
        </w:rPr>
        <w:t xml:space="preserve">Beatrice knows that she needs help fixing the problem she made, so she puts 1,000 Ksh in the folder with her documents and gives it to the clerk. The clerk takes the folder with the cash and says, “This will be ready for you in one week.” Beatrice thanks her and leaves, returning one week later to </w:t>
      </w:r>
      <w:proofErr w:type="gramStart"/>
      <w:r w:rsidRPr="008407F9">
        <w:rPr>
          <w:rFonts w:ascii="Times New Roman" w:hAnsi="Times New Roman" w:cs="Times New Roman"/>
        </w:rPr>
        <w:t>pick</w:t>
      </w:r>
      <w:proofErr w:type="gramEnd"/>
      <w:r w:rsidRPr="008407F9">
        <w:rPr>
          <w:rFonts w:ascii="Times New Roman" w:hAnsi="Times New Roman" w:cs="Times New Roman"/>
        </w:rPr>
        <w:t xml:space="preserve"> the birth certificate.</w:t>
      </w:r>
    </w:p>
    <w:p w14:paraId="2D830851" w14:textId="77777777" w:rsidR="00044FDD" w:rsidRPr="008407F9" w:rsidRDefault="00044FDD" w:rsidP="00044FDD">
      <w:pPr>
        <w:spacing w:line="240" w:lineRule="auto"/>
        <w:ind w:firstLine="196"/>
        <w:contextualSpacing/>
        <w:rPr>
          <w:rFonts w:ascii="Times New Roman" w:hAnsi="Times New Roman" w:cs="Times New Roman"/>
        </w:rPr>
      </w:pPr>
    </w:p>
    <w:p w14:paraId="16E2E292" w14:textId="2217BC5E" w:rsidR="00044FDD" w:rsidRDefault="00044FDD">
      <w:pPr>
        <w:numPr>
          <w:ilvl w:val="0"/>
          <w:numId w:val="8"/>
        </w:numPr>
        <w:spacing w:line="240" w:lineRule="auto"/>
        <w:ind w:left="1440" w:hanging="720"/>
        <w:contextualSpacing/>
        <w:rPr>
          <w:rFonts w:ascii="Times New Roman" w:hAnsi="Times New Roman" w:cs="Times New Roman"/>
          <w:i/>
          <w:iCs/>
        </w:rPr>
      </w:pPr>
      <w:r w:rsidRPr="008407F9">
        <w:rPr>
          <w:rFonts w:ascii="Times New Roman" w:hAnsi="Times New Roman" w:cs="Times New Roman"/>
          <w:i/>
          <w:iCs/>
        </w:rPr>
        <w:t>In this scenario, a mother waited too long to go to Huduma Centre to get a birth certificate needed to register her child in school. This problem is her fault. The mother offers a bribe to the clerk at Huduma Centre to fix the problem:</w:t>
      </w:r>
    </w:p>
    <w:p w14:paraId="03A228BC" w14:textId="77777777" w:rsidR="00B43BEE" w:rsidRPr="008407F9" w:rsidRDefault="00B43BEE" w:rsidP="0027768C">
      <w:pPr>
        <w:spacing w:line="240" w:lineRule="auto"/>
        <w:ind w:left="1440"/>
        <w:contextualSpacing/>
        <w:rPr>
          <w:rFonts w:ascii="Times New Roman" w:hAnsi="Times New Roman" w:cs="Times New Roman"/>
          <w:i/>
          <w:iCs/>
        </w:rPr>
      </w:pPr>
    </w:p>
    <w:p w14:paraId="191AB809" w14:textId="77777777" w:rsidR="00044FDD" w:rsidRPr="008407F9" w:rsidRDefault="00044FDD" w:rsidP="00523C85">
      <w:pPr>
        <w:spacing w:line="240" w:lineRule="auto"/>
        <w:ind w:firstLine="720"/>
        <w:contextualSpacing/>
        <w:rPr>
          <w:rFonts w:ascii="Times New Roman" w:hAnsi="Times New Roman" w:cs="Times New Roman"/>
        </w:rPr>
      </w:pPr>
      <w:r w:rsidRPr="008407F9">
        <w:rPr>
          <w:rFonts w:ascii="Times New Roman" w:hAnsi="Times New Roman" w:cs="Times New Roman"/>
        </w:rPr>
        <w:t xml:space="preserve">Beatrice needs to get a copy of her daughter’s birth certificate to register her for school, but she waited too long to go to the Huduma Centre to get it. Beatrice knows that the normal procedure takes several months to get the birth certificate, but she can’t wait that long. Beatrice goes to the Huduma Centre and she needs the clerks’ help to fix her problem. She says to the clerk, “Can I give you a little something to help me get this birth certificate faster? I cannot </w:t>
      </w:r>
      <w:proofErr w:type="gramStart"/>
      <w:r w:rsidRPr="008407F9">
        <w:rPr>
          <w:rFonts w:ascii="Times New Roman" w:hAnsi="Times New Roman" w:cs="Times New Roman"/>
        </w:rPr>
        <w:t>wait</w:t>
      </w:r>
      <w:proofErr w:type="gramEnd"/>
      <w:r w:rsidRPr="008407F9">
        <w:rPr>
          <w:rFonts w:ascii="Times New Roman" w:hAnsi="Times New Roman" w:cs="Times New Roman"/>
        </w:rPr>
        <w:t xml:space="preserve"> the normal period”. </w:t>
      </w:r>
    </w:p>
    <w:p w14:paraId="3112DF34" w14:textId="77777777" w:rsidR="00044FDD" w:rsidRPr="008407F9" w:rsidRDefault="00044FDD" w:rsidP="00523C85">
      <w:pPr>
        <w:spacing w:line="240" w:lineRule="auto"/>
        <w:ind w:firstLine="720"/>
        <w:contextualSpacing/>
        <w:rPr>
          <w:rFonts w:ascii="Times New Roman" w:hAnsi="Times New Roman" w:cs="Times New Roman"/>
        </w:rPr>
      </w:pPr>
      <w:r w:rsidRPr="008407F9">
        <w:rPr>
          <w:rFonts w:ascii="Times New Roman" w:hAnsi="Times New Roman" w:cs="Times New Roman"/>
        </w:rPr>
        <w:t xml:space="preserve">Beatrice puts 1,000 Ksh in the folder with her documents and gives it to the clerk. The clerk takes the folder with the cash and says, “I can have this ready for you in one week.” Beatrice thanks her and leaves, returning one week later to </w:t>
      </w:r>
      <w:proofErr w:type="gramStart"/>
      <w:r w:rsidRPr="008407F9">
        <w:rPr>
          <w:rFonts w:ascii="Times New Roman" w:hAnsi="Times New Roman" w:cs="Times New Roman"/>
        </w:rPr>
        <w:t>pick</w:t>
      </w:r>
      <w:proofErr w:type="gramEnd"/>
      <w:r w:rsidRPr="008407F9">
        <w:rPr>
          <w:rFonts w:ascii="Times New Roman" w:hAnsi="Times New Roman" w:cs="Times New Roman"/>
        </w:rPr>
        <w:t xml:space="preserve"> the birth certificate.</w:t>
      </w:r>
    </w:p>
    <w:p w14:paraId="3C098EA1" w14:textId="77777777" w:rsidR="00044FDD" w:rsidRPr="008407F9" w:rsidRDefault="00044FDD" w:rsidP="00044FDD">
      <w:pPr>
        <w:spacing w:line="240" w:lineRule="auto"/>
        <w:ind w:firstLine="196"/>
        <w:contextualSpacing/>
        <w:rPr>
          <w:rFonts w:ascii="Times New Roman" w:hAnsi="Times New Roman" w:cs="Times New Roman"/>
        </w:rPr>
      </w:pPr>
    </w:p>
    <w:p w14:paraId="55B18DEE" w14:textId="64F9EE09" w:rsidR="00044FDD" w:rsidRDefault="00044FDD">
      <w:pPr>
        <w:numPr>
          <w:ilvl w:val="0"/>
          <w:numId w:val="8"/>
        </w:numPr>
        <w:spacing w:line="240" w:lineRule="auto"/>
        <w:ind w:left="1440" w:hanging="720"/>
        <w:contextualSpacing/>
        <w:rPr>
          <w:rFonts w:ascii="Times New Roman" w:hAnsi="Times New Roman" w:cs="Times New Roman"/>
          <w:i/>
          <w:iCs/>
        </w:rPr>
      </w:pPr>
      <w:r w:rsidRPr="008407F9">
        <w:rPr>
          <w:rFonts w:ascii="Times New Roman" w:hAnsi="Times New Roman" w:cs="Times New Roman"/>
          <w:i/>
          <w:iCs/>
        </w:rPr>
        <w:t xml:space="preserve">In this scenario, a driver is driving very dangerously. </w:t>
      </w:r>
      <w:bookmarkStart w:id="3" w:name="_Hlk96078116"/>
      <w:r w:rsidRPr="008407F9">
        <w:rPr>
          <w:rFonts w:ascii="Times New Roman" w:hAnsi="Times New Roman" w:cs="Times New Roman"/>
          <w:i/>
          <w:iCs/>
        </w:rPr>
        <w:t xml:space="preserve">The problem is his fault. </w:t>
      </w:r>
      <w:bookmarkEnd w:id="3"/>
      <w:r w:rsidRPr="008407F9">
        <w:rPr>
          <w:rFonts w:ascii="Times New Roman" w:hAnsi="Times New Roman" w:cs="Times New Roman"/>
          <w:i/>
          <w:iCs/>
        </w:rPr>
        <w:t>He is caught by the police, and the police ask for a bribe to let him go:</w:t>
      </w:r>
    </w:p>
    <w:p w14:paraId="632DC9B3" w14:textId="77777777" w:rsidR="00B43BEE" w:rsidRPr="008407F9" w:rsidRDefault="00B43BEE" w:rsidP="0027768C">
      <w:pPr>
        <w:spacing w:line="240" w:lineRule="auto"/>
        <w:ind w:left="1440"/>
        <w:contextualSpacing/>
        <w:rPr>
          <w:rFonts w:ascii="Times New Roman" w:hAnsi="Times New Roman" w:cs="Times New Roman"/>
          <w:i/>
          <w:iCs/>
        </w:rPr>
      </w:pPr>
    </w:p>
    <w:p w14:paraId="179EBC54" w14:textId="77777777" w:rsidR="00044FDD" w:rsidRPr="008407F9" w:rsidRDefault="00044FDD" w:rsidP="00523C85">
      <w:pPr>
        <w:spacing w:line="240" w:lineRule="auto"/>
        <w:ind w:firstLine="720"/>
        <w:contextualSpacing/>
        <w:rPr>
          <w:rFonts w:ascii="Times New Roman" w:hAnsi="Times New Roman" w:cs="Times New Roman"/>
        </w:rPr>
      </w:pPr>
      <w:r w:rsidRPr="008407F9">
        <w:rPr>
          <w:rFonts w:ascii="Times New Roman" w:hAnsi="Times New Roman" w:cs="Times New Roman"/>
        </w:rPr>
        <w:t xml:space="preserve">James is driving dangerously fast down the highway, much over the speed limit. There is a police roadblock and an officer waves at him to pull over. The police officer says, “Our speed gun down the road captured you going very fast and driving very dangerously. This is a serious offense. We can take you down to the station right now and </w:t>
      </w:r>
      <w:proofErr w:type="gramStart"/>
      <w:r w:rsidRPr="008407F9">
        <w:rPr>
          <w:rFonts w:ascii="Times New Roman" w:hAnsi="Times New Roman" w:cs="Times New Roman"/>
        </w:rPr>
        <w:t>impound</w:t>
      </w:r>
      <w:proofErr w:type="gramEnd"/>
      <w:r w:rsidRPr="008407F9">
        <w:rPr>
          <w:rFonts w:ascii="Times New Roman" w:hAnsi="Times New Roman" w:cs="Times New Roman"/>
        </w:rPr>
        <w:t xml:space="preserve"> your car. This fine will be 8,000 Ksh, or you can pay me 2,000 Ksh right here and be on your way.” </w:t>
      </w:r>
    </w:p>
    <w:p w14:paraId="3FABA653" w14:textId="77777777" w:rsidR="00044FDD" w:rsidRPr="008407F9" w:rsidRDefault="00044FDD" w:rsidP="00523C85">
      <w:pPr>
        <w:spacing w:line="240" w:lineRule="auto"/>
        <w:ind w:firstLine="720"/>
        <w:contextualSpacing/>
        <w:rPr>
          <w:rFonts w:ascii="Times New Roman" w:hAnsi="Times New Roman" w:cs="Times New Roman"/>
        </w:rPr>
      </w:pPr>
      <w:r w:rsidRPr="008407F9">
        <w:rPr>
          <w:rFonts w:ascii="Times New Roman" w:hAnsi="Times New Roman" w:cs="Times New Roman"/>
        </w:rPr>
        <w:t>James knows that he broke the law, but he does not want to suffer the consequences. James pays the bribe to the officer, and the officer tells James he is free to go.</w:t>
      </w:r>
    </w:p>
    <w:p w14:paraId="3718A6C1" w14:textId="77777777" w:rsidR="00044FDD" w:rsidRPr="008407F9" w:rsidRDefault="00044FDD" w:rsidP="00044FDD">
      <w:pPr>
        <w:spacing w:line="240" w:lineRule="auto"/>
        <w:ind w:firstLine="196"/>
        <w:contextualSpacing/>
        <w:rPr>
          <w:rFonts w:ascii="Times New Roman" w:hAnsi="Times New Roman" w:cs="Times New Roman"/>
        </w:rPr>
      </w:pPr>
    </w:p>
    <w:p w14:paraId="47C20378" w14:textId="77777777" w:rsidR="00044FDD" w:rsidRPr="008407F9" w:rsidRDefault="00044FDD">
      <w:pPr>
        <w:numPr>
          <w:ilvl w:val="0"/>
          <w:numId w:val="8"/>
        </w:numPr>
        <w:spacing w:line="240" w:lineRule="auto"/>
        <w:ind w:left="1440" w:hanging="720"/>
        <w:contextualSpacing/>
        <w:rPr>
          <w:rFonts w:ascii="Times New Roman" w:hAnsi="Times New Roman" w:cs="Times New Roman"/>
        </w:rPr>
      </w:pPr>
      <w:r w:rsidRPr="008407F9">
        <w:rPr>
          <w:rFonts w:ascii="Times New Roman" w:hAnsi="Times New Roman" w:cs="Times New Roman"/>
          <w:i/>
          <w:iCs/>
        </w:rPr>
        <w:t>In this scenario, a driver is driving very dangerously. The problem is his fault. He is caught by the police, and the driver offers the police a bribe to let him go:</w:t>
      </w:r>
    </w:p>
    <w:p w14:paraId="790BE5C3" w14:textId="77777777" w:rsidR="00044FDD" w:rsidRPr="008407F9" w:rsidRDefault="00044FDD" w:rsidP="00523C85">
      <w:pPr>
        <w:spacing w:line="240" w:lineRule="auto"/>
        <w:ind w:firstLine="720"/>
        <w:contextualSpacing/>
        <w:rPr>
          <w:rFonts w:ascii="Times New Roman" w:hAnsi="Times New Roman" w:cs="Times New Roman"/>
        </w:rPr>
      </w:pPr>
      <w:r w:rsidRPr="008407F9">
        <w:rPr>
          <w:rFonts w:ascii="Times New Roman" w:hAnsi="Times New Roman" w:cs="Times New Roman"/>
        </w:rPr>
        <w:t xml:space="preserve">James is driving dangerously fast down the highway, much over the speed limit. There is a police roadblock and an officer waves at him to pull over. The police officer says, “Our speed gun down the road captured you going very fast and driving very dangerously. This is a serious offense. We can take you down to the station right now, impound your car, and the fine will be 8,000 Ksh. Let me see your license.” </w:t>
      </w:r>
    </w:p>
    <w:p w14:paraId="587A5B81" w14:textId="77777777" w:rsidR="00044FDD" w:rsidRPr="008407F9" w:rsidRDefault="00044FDD" w:rsidP="00523C85">
      <w:pPr>
        <w:spacing w:line="240" w:lineRule="auto"/>
        <w:ind w:firstLine="720"/>
        <w:contextualSpacing/>
        <w:rPr>
          <w:rFonts w:ascii="Times New Roman" w:hAnsi="Times New Roman" w:cs="Times New Roman"/>
        </w:rPr>
      </w:pPr>
      <w:r w:rsidRPr="008407F9">
        <w:rPr>
          <w:rFonts w:ascii="Times New Roman" w:hAnsi="Times New Roman" w:cs="Times New Roman"/>
        </w:rPr>
        <w:t xml:space="preserve">James knows that he broke the law, but he does not want to suffer the consequences. James decides </w:t>
      </w:r>
      <w:proofErr w:type="gramStart"/>
      <w:r w:rsidRPr="008407F9">
        <w:rPr>
          <w:rFonts w:ascii="Times New Roman" w:hAnsi="Times New Roman" w:cs="Times New Roman"/>
        </w:rPr>
        <w:t>offer</w:t>
      </w:r>
      <w:proofErr w:type="gramEnd"/>
      <w:r w:rsidRPr="008407F9">
        <w:rPr>
          <w:rFonts w:ascii="Times New Roman" w:hAnsi="Times New Roman" w:cs="Times New Roman"/>
        </w:rPr>
        <w:t xml:space="preserve"> the officer a bribe, and he hands the officer 2,000 Ksh with his license. The officer takes the bribe and tells James he is free to go.</w:t>
      </w:r>
    </w:p>
    <w:p w14:paraId="691552D4" w14:textId="77777777" w:rsidR="00044FDD" w:rsidRPr="008407F9" w:rsidRDefault="00044FDD">
      <w:pPr>
        <w:numPr>
          <w:ilvl w:val="0"/>
          <w:numId w:val="8"/>
        </w:numPr>
        <w:spacing w:line="240" w:lineRule="auto"/>
        <w:ind w:left="1440" w:hanging="720"/>
        <w:contextualSpacing/>
        <w:rPr>
          <w:rFonts w:ascii="Times New Roman" w:hAnsi="Times New Roman" w:cs="Times New Roman"/>
        </w:rPr>
      </w:pPr>
      <w:r w:rsidRPr="008407F9">
        <w:rPr>
          <w:rFonts w:ascii="Times New Roman" w:hAnsi="Times New Roman" w:cs="Times New Roman"/>
          <w:i/>
          <w:iCs/>
        </w:rPr>
        <w:t>In this scenario, a man stayed out past the Covid 19 curfew. The problem is his fault- he chose to stay at a friend’s house too long. He is caught by the police, and the police ask for a bribe to let him go:</w:t>
      </w:r>
    </w:p>
    <w:p w14:paraId="72178F97" w14:textId="77777777" w:rsidR="00044FDD" w:rsidRPr="008407F9" w:rsidRDefault="00044FDD" w:rsidP="00044FDD">
      <w:pPr>
        <w:spacing w:line="240" w:lineRule="auto"/>
        <w:ind w:firstLine="720"/>
        <w:contextualSpacing/>
        <w:rPr>
          <w:rFonts w:ascii="Times New Roman" w:hAnsi="Times New Roman" w:cs="Times New Roman"/>
        </w:rPr>
      </w:pPr>
      <w:r w:rsidRPr="008407F9">
        <w:rPr>
          <w:rFonts w:ascii="Times New Roman" w:hAnsi="Times New Roman" w:cs="Times New Roman"/>
        </w:rPr>
        <w:t>Sammy went across the city to visit friends. He knew there is a 10pm curfew in the city because of COVID-19, but he was having a fun time and did not leave to start the trip home until it was too late. When he got off the bus close to his neighborhood, it was 10:15pm, and he was spotted by a couple of police officers. The police officers stopped him, and one officer said, “You are violating the COVID-19 curfew. We can take you to the station now, and the fine can be 10,000 Ksh, or you can pay us 1,000 Ksh right now and be one your way.”</w:t>
      </w:r>
    </w:p>
    <w:p w14:paraId="0CEC885F" w14:textId="77777777" w:rsidR="00044FDD" w:rsidRPr="008407F9" w:rsidRDefault="00044FDD" w:rsidP="00523C85">
      <w:pPr>
        <w:spacing w:line="240" w:lineRule="auto"/>
        <w:ind w:firstLine="720"/>
        <w:contextualSpacing/>
        <w:rPr>
          <w:rFonts w:ascii="Times New Roman" w:hAnsi="Times New Roman" w:cs="Times New Roman"/>
        </w:rPr>
      </w:pPr>
      <w:r w:rsidRPr="008407F9">
        <w:rPr>
          <w:rFonts w:ascii="Times New Roman" w:hAnsi="Times New Roman" w:cs="Times New Roman"/>
        </w:rPr>
        <w:t>Sammy knows that he broke the law, but he does not want to suffer the consequences. Sammy pays the bribe to the officer, and the officer tells Sammy he is free to go.</w:t>
      </w:r>
    </w:p>
    <w:p w14:paraId="6938695E" w14:textId="77777777" w:rsidR="00044FDD" w:rsidRPr="008407F9" w:rsidRDefault="00044FDD" w:rsidP="00044FDD">
      <w:pPr>
        <w:spacing w:line="240" w:lineRule="auto"/>
        <w:ind w:firstLine="196"/>
        <w:contextualSpacing/>
        <w:rPr>
          <w:rFonts w:ascii="Times New Roman" w:hAnsi="Times New Roman" w:cs="Times New Roman"/>
        </w:rPr>
      </w:pPr>
    </w:p>
    <w:p w14:paraId="3E4F2159" w14:textId="039EC02A" w:rsidR="005F733E" w:rsidRPr="005F733E" w:rsidRDefault="00044FDD">
      <w:pPr>
        <w:numPr>
          <w:ilvl w:val="0"/>
          <w:numId w:val="8"/>
        </w:numPr>
        <w:spacing w:line="240" w:lineRule="auto"/>
        <w:ind w:left="1440" w:hanging="720"/>
        <w:contextualSpacing/>
        <w:rPr>
          <w:rFonts w:ascii="Times New Roman" w:hAnsi="Times New Roman" w:cs="Times New Roman"/>
          <w:i/>
          <w:iCs/>
        </w:rPr>
      </w:pPr>
      <w:r w:rsidRPr="008407F9">
        <w:rPr>
          <w:rFonts w:ascii="Times New Roman" w:hAnsi="Times New Roman" w:cs="Times New Roman"/>
          <w:i/>
          <w:iCs/>
        </w:rPr>
        <w:t>In this scenario, a man stayed out past the Covid 19 curfew. The problem is his fault- he chose to stay at a friend’s house too long. He is caught by the police, and the man offers the police a bribe to let him go:</w:t>
      </w:r>
    </w:p>
    <w:p w14:paraId="47B44A95" w14:textId="26BC3C86" w:rsidR="00044FDD" w:rsidRPr="008407F9" w:rsidRDefault="009454F5" w:rsidP="00523C85">
      <w:pPr>
        <w:spacing w:line="240" w:lineRule="auto"/>
        <w:contextualSpacing/>
        <w:rPr>
          <w:rFonts w:ascii="Times New Roman" w:hAnsi="Times New Roman" w:cs="Times New Roman"/>
        </w:rPr>
      </w:pPr>
      <w:r>
        <w:rPr>
          <w:rFonts w:ascii="Times New Roman" w:hAnsi="Times New Roman" w:cs="Times New Roman"/>
          <w:i/>
          <w:iCs/>
        </w:rPr>
        <w:t xml:space="preserve"> </w:t>
      </w:r>
      <w:r>
        <w:rPr>
          <w:rFonts w:ascii="Times New Roman" w:hAnsi="Times New Roman" w:cs="Times New Roman"/>
        </w:rPr>
        <w:tab/>
      </w:r>
      <w:r w:rsidR="00044FDD" w:rsidRPr="008407F9">
        <w:rPr>
          <w:rFonts w:ascii="Times New Roman" w:hAnsi="Times New Roman" w:cs="Times New Roman"/>
        </w:rPr>
        <w:t>Sammy went across the city to visit friends. He knew there is a 10pm curfew in the city because of COVID-19, but he was having a fun time and did not leave to start the trip home until it was too late. When he got off the bus close to his neighborhood, it was 10:15pm, and it was his fault he was late. He was spotted by a couple of police officers. The police officers stopped him, and one officer said, “You are violating the COVID-19 curfew. We can take you to the station now, and the fine can be 10,000 Ksh.”</w:t>
      </w:r>
    </w:p>
    <w:p w14:paraId="6A9E1CDA" w14:textId="77777777" w:rsidR="00044FDD" w:rsidRPr="008407F9" w:rsidRDefault="00044FDD" w:rsidP="00044FDD">
      <w:pPr>
        <w:spacing w:line="240" w:lineRule="auto"/>
        <w:ind w:firstLine="720"/>
        <w:contextualSpacing/>
        <w:rPr>
          <w:rFonts w:ascii="Times New Roman" w:hAnsi="Times New Roman" w:cs="Times New Roman"/>
        </w:rPr>
      </w:pPr>
      <w:r w:rsidRPr="008407F9">
        <w:rPr>
          <w:rFonts w:ascii="Times New Roman" w:hAnsi="Times New Roman" w:cs="Times New Roman"/>
        </w:rPr>
        <w:t>Sammy knows that he broke the law, but he does not want to suffer the consequences. Sammy decides to offer the officer a bribe, and he hands the officer 1,000 Ksh. The officer takes the bribe and tells Sammy he is free to go.</w:t>
      </w:r>
    </w:p>
    <w:p w14:paraId="4EC5D885" w14:textId="77777777" w:rsidR="00044FDD" w:rsidRPr="008407F9" w:rsidRDefault="00044FDD" w:rsidP="00044FDD">
      <w:pPr>
        <w:spacing w:line="240" w:lineRule="auto"/>
        <w:ind w:firstLine="196"/>
        <w:contextualSpacing/>
        <w:rPr>
          <w:rFonts w:ascii="Times New Roman" w:hAnsi="Times New Roman" w:cs="Times New Roman"/>
          <w:i/>
          <w:iCs/>
        </w:rPr>
      </w:pPr>
    </w:p>
    <w:p w14:paraId="171053CA" w14:textId="77777777" w:rsidR="00044FDD" w:rsidRPr="008407F9" w:rsidRDefault="00044FDD">
      <w:pPr>
        <w:numPr>
          <w:ilvl w:val="0"/>
          <w:numId w:val="8"/>
        </w:numPr>
        <w:spacing w:line="240" w:lineRule="auto"/>
        <w:ind w:left="1440" w:hanging="720"/>
        <w:contextualSpacing/>
        <w:rPr>
          <w:rFonts w:ascii="Times New Roman" w:hAnsi="Times New Roman" w:cs="Times New Roman"/>
        </w:rPr>
      </w:pPr>
      <w:r w:rsidRPr="008407F9">
        <w:rPr>
          <w:rFonts w:ascii="Times New Roman" w:hAnsi="Times New Roman" w:cs="Times New Roman"/>
          <w:i/>
          <w:iCs/>
        </w:rPr>
        <w:t>In this scenario, a teacher becomes unemployed because she is very bad at her job. The problem is her fault. The administrator at another school asks for a bribe to get her a new job:</w:t>
      </w:r>
    </w:p>
    <w:p w14:paraId="72DCD3A2" w14:textId="1E6AB07B" w:rsidR="00044FDD" w:rsidRPr="008407F9" w:rsidRDefault="00044FDD" w:rsidP="00523C85">
      <w:pPr>
        <w:spacing w:line="240" w:lineRule="auto"/>
        <w:ind w:firstLine="720"/>
        <w:contextualSpacing/>
        <w:rPr>
          <w:rFonts w:ascii="Times New Roman" w:hAnsi="Times New Roman" w:cs="Times New Roman"/>
        </w:rPr>
      </w:pPr>
      <w:r w:rsidRPr="008407F9">
        <w:rPr>
          <w:rFonts w:ascii="Times New Roman" w:hAnsi="Times New Roman" w:cs="Times New Roman"/>
        </w:rPr>
        <w:t xml:space="preserve">Rachel is a certified teacher who was fired from her last two teaching jobs because she is a very poor teacher. She learns about another school that is hiring teachers, and she goes there to enquire about the job. The administrator at the hiring school tells Rachel that for 10,000 Ksh she will make sure Rachel gets the job. </w:t>
      </w:r>
    </w:p>
    <w:p w14:paraId="1CAFD182" w14:textId="77777777" w:rsidR="00044FDD" w:rsidRPr="008407F9" w:rsidRDefault="00044FDD" w:rsidP="00523C85">
      <w:pPr>
        <w:spacing w:line="240" w:lineRule="auto"/>
        <w:ind w:firstLine="720"/>
        <w:contextualSpacing/>
        <w:rPr>
          <w:rFonts w:ascii="Times New Roman" w:hAnsi="Times New Roman" w:cs="Times New Roman"/>
        </w:rPr>
      </w:pPr>
      <w:r w:rsidRPr="008407F9">
        <w:rPr>
          <w:rFonts w:ascii="Times New Roman" w:hAnsi="Times New Roman" w:cs="Times New Roman"/>
        </w:rPr>
        <w:t>Rachel knows that it is her fault that she is unemployed, and she suspects that if she does not pay the bribe she will not get the job. She agrees to pay the bribe to the administrator. She borrows the money from family and friends and gives it to the administrator.</w:t>
      </w:r>
    </w:p>
    <w:p w14:paraId="2005322F" w14:textId="77777777" w:rsidR="00044FDD" w:rsidRPr="008407F9" w:rsidRDefault="00044FDD" w:rsidP="00523C85">
      <w:pPr>
        <w:spacing w:line="240" w:lineRule="auto"/>
        <w:ind w:firstLine="720"/>
        <w:contextualSpacing/>
        <w:rPr>
          <w:rFonts w:ascii="Times New Roman" w:hAnsi="Times New Roman" w:cs="Times New Roman"/>
        </w:rPr>
      </w:pPr>
      <w:r w:rsidRPr="008407F9">
        <w:rPr>
          <w:rFonts w:ascii="Times New Roman" w:hAnsi="Times New Roman" w:cs="Times New Roman"/>
        </w:rPr>
        <w:t>In a few weeks’ time, Rachel receives a notice that she was hired for the job.</w:t>
      </w:r>
    </w:p>
    <w:p w14:paraId="0262F345" w14:textId="77777777" w:rsidR="00044FDD" w:rsidRPr="008407F9" w:rsidRDefault="00044FDD" w:rsidP="00044FDD">
      <w:pPr>
        <w:spacing w:line="240" w:lineRule="auto"/>
        <w:ind w:firstLine="196"/>
        <w:contextualSpacing/>
        <w:rPr>
          <w:rFonts w:ascii="Times New Roman" w:hAnsi="Times New Roman" w:cs="Times New Roman"/>
        </w:rPr>
      </w:pPr>
    </w:p>
    <w:p w14:paraId="291B4867" w14:textId="77777777" w:rsidR="00044FDD" w:rsidRPr="008407F9" w:rsidRDefault="00044FDD">
      <w:pPr>
        <w:numPr>
          <w:ilvl w:val="0"/>
          <w:numId w:val="8"/>
        </w:numPr>
        <w:spacing w:line="240" w:lineRule="auto"/>
        <w:ind w:left="1440" w:hanging="720"/>
        <w:contextualSpacing/>
        <w:rPr>
          <w:rFonts w:ascii="Times New Roman" w:hAnsi="Times New Roman" w:cs="Times New Roman"/>
        </w:rPr>
      </w:pPr>
      <w:r w:rsidRPr="008407F9">
        <w:rPr>
          <w:rFonts w:ascii="Times New Roman" w:hAnsi="Times New Roman" w:cs="Times New Roman"/>
          <w:i/>
          <w:iCs/>
        </w:rPr>
        <w:t>In</w:t>
      </w:r>
      <w:r w:rsidRPr="008407F9">
        <w:rPr>
          <w:rFonts w:ascii="Times New Roman" w:hAnsi="Times New Roman" w:cs="Times New Roman"/>
        </w:rPr>
        <w:t xml:space="preserve"> </w:t>
      </w:r>
      <w:r w:rsidRPr="008407F9">
        <w:rPr>
          <w:rFonts w:ascii="Times New Roman" w:hAnsi="Times New Roman" w:cs="Times New Roman"/>
          <w:i/>
          <w:iCs/>
        </w:rPr>
        <w:t>this scenario, a teacher becomes unemployed because she is very bad at her job. The problem is her fault. The teacher offers a bribe to the administrator at another school to get a new job:</w:t>
      </w:r>
    </w:p>
    <w:p w14:paraId="47A1D25A" w14:textId="7E012350" w:rsidR="00044FDD" w:rsidRPr="008407F9" w:rsidRDefault="00044FDD" w:rsidP="00523C85">
      <w:pPr>
        <w:spacing w:line="240" w:lineRule="auto"/>
        <w:ind w:firstLine="720"/>
        <w:contextualSpacing/>
        <w:rPr>
          <w:rFonts w:ascii="Times New Roman" w:hAnsi="Times New Roman" w:cs="Times New Roman"/>
        </w:rPr>
      </w:pPr>
      <w:r w:rsidRPr="008407F9">
        <w:rPr>
          <w:rFonts w:ascii="Times New Roman" w:hAnsi="Times New Roman" w:cs="Times New Roman"/>
        </w:rPr>
        <w:lastRenderedPageBreak/>
        <w:t xml:space="preserve">Rachel is a certified teacher who was fired from her last two teaching jobs because she is a very poor teacher. She learns about another school that is hiring teachers, and she goes there to enquire about the job. When she meets the administrator, Rachel offers her 10,000 Ksh to insure she gets the job. </w:t>
      </w:r>
    </w:p>
    <w:p w14:paraId="260FAAE0" w14:textId="77777777" w:rsidR="00044FDD" w:rsidRPr="008407F9" w:rsidRDefault="00044FDD" w:rsidP="00523C85">
      <w:pPr>
        <w:spacing w:line="240" w:lineRule="auto"/>
        <w:ind w:firstLine="720"/>
        <w:contextualSpacing/>
        <w:rPr>
          <w:rFonts w:ascii="Times New Roman" w:hAnsi="Times New Roman" w:cs="Times New Roman"/>
        </w:rPr>
      </w:pPr>
      <w:r w:rsidRPr="008407F9">
        <w:rPr>
          <w:rFonts w:ascii="Times New Roman" w:hAnsi="Times New Roman" w:cs="Times New Roman"/>
        </w:rPr>
        <w:t>Rachel knows that it is her fault that she is unemployed, and she suspects that if she does not offer a bribe she will not get the job. The administrator agrees to this. Rachel borrows the money from family and friends and gives it to the administrator.</w:t>
      </w:r>
    </w:p>
    <w:p w14:paraId="421B2798" w14:textId="77777777" w:rsidR="00044FDD" w:rsidRPr="008407F9" w:rsidRDefault="00044FDD" w:rsidP="00523C85">
      <w:pPr>
        <w:spacing w:line="240" w:lineRule="auto"/>
        <w:ind w:firstLine="720"/>
        <w:contextualSpacing/>
        <w:rPr>
          <w:rFonts w:ascii="Times New Roman" w:hAnsi="Times New Roman" w:cs="Times New Roman"/>
        </w:rPr>
      </w:pPr>
      <w:r w:rsidRPr="008407F9">
        <w:rPr>
          <w:rFonts w:ascii="Times New Roman" w:hAnsi="Times New Roman" w:cs="Times New Roman"/>
        </w:rPr>
        <w:t>In a few weeks’ time, Rachel receives a notice that she was hired for the job.</w:t>
      </w:r>
    </w:p>
    <w:p w14:paraId="26CAD25B" w14:textId="77777777" w:rsidR="00044FDD" w:rsidRPr="008407F9" w:rsidRDefault="00044FDD" w:rsidP="00044FDD">
      <w:pPr>
        <w:spacing w:line="240" w:lineRule="auto"/>
        <w:ind w:left="720" w:firstLine="196"/>
        <w:contextualSpacing/>
        <w:rPr>
          <w:rFonts w:ascii="Times New Roman" w:hAnsi="Times New Roman" w:cs="Times New Roman"/>
        </w:rPr>
      </w:pPr>
    </w:p>
    <w:p w14:paraId="4DF4A242" w14:textId="29ECB05D" w:rsidR="00044FDD" w:rsidRPr="008407F9" w:rsidRDefault="00044FDD" w:rsidP="00044FDD">
      <w:pPr>
        <w:spacing w:line="240" w:lineRule="auto"/>
        <w:contextualSpacing/>
        <w:rPr>
          <w:rFonts w:ascii="Times New Roman" w:hAnsi="Times New Roman" w:cs="Times New Roman"/>
          <w:i/>
          <w:iCs/>
        </w:rPr>
      </w:pPr>
    </w:p>
    <w:p w14:paraId="3D019678" w14:textId="77777777" w:rsidR="00044FDD" w:rsidRPr="00D63AF1" w:rsidRDefault="00044FDD">
      <w:pPr>
        <w:numPr>
          <w:ilvl w:val="0"/>
          <w:numId w:val="7"/>
        </w:numPr>
        <w:spacing w:line="240" w:lineRule="auto"/>
        <w:ind w:left="1008" w:hanging="288"/>
        <w:contextualSpacing/>
        <w:rPr>
          <w:rFonts w:ascii="Times New Roman" w:hAnsi="Times New Roman" w:cs="Times New Roman"/>
          <w:b/>
          <w:bCs/>
          <w:i/>
          <w:iCs/>
        </w:rPr>
      </w:pPr>
      <w:r w:rsidRPr="00D63AF1">
        <w:rPr>
          <w:rFonts w:ascii="Times New Roman" w:hAnsi="Times New Roman" w:cs="Times New Roman"/>
          <w:b/>
          <w:bCs/>
          <w:i/>
          <w:iCs/>
        </w:rPr>
        <w:t xml:space="preserve">Scenarios where neither the citizen nor the official creates the problem. The necessary services are lacking, and that creates a problem. </w:t>
      </w:r>
      <w:r w:rsidRPr="00D63AF1">
        <w:rPr>
          <w:rFonts w:ascii="Times New Roman" w:hAnsi="Times New Roman" w:cs="Times New Roman"/>
          <w:b/>
          <w:bCs/>
        </w:rPr>
        <w:t>(</w:t>
      </w:r>
      <w:proofErr w:type="gramStart"/>
      <w:r w:rsidRPr="00D63AF1">
        <w:rPr>
          <w:rFonts w:ascii="Times New Roman" w:hAnsi="Times New Roman" w:cs="Times New Roman"/>
          <w:b/>
          <w:bCs/>
        </w:rPr>
        <w:t>read</w:t>
      </w:r>
      <w:proofErr w:type="gramEnd"/>
      <w:r w:rsidRPr="00D63AF1">
        <w:rPr>
          <w:rFonts w:ascii="Times New Roman" w:hAnsi="Times New Roman" w:cs="Times New Roman"/>
          <w:b/>
          <w:bCs/>
        </w:rPr>
        <w:t xml:space="preserve"> the statements in </w:t>
      </w:r>
      <w:r w:rsidRPr="00D63AF1">
        <w:rPr>
          <w:rFonts w:ascii="Times New Roman" w:hAnsi="Times New Roman" w:cs="Times New Roman"/>
          <w:b/>
          <w:bCs/>
          <w:i/>
          <w:iCs/>
        </w:rPr>
        <w:t xml:space="preserve">italics </w:t>
      </w:r>
      <w:r w:rsidRPr="00D63AF1">
        <w:rPr>
          <w:rFonts w:ascii="Times New Roman" w:hAnsi="Times New Roman" w:cs="Times New Roman"/>
          <w:b/>
          <w:bCs/>
        </w:rPr>
        <w:t>before reading the scenario)</w:t>
      </w:r>
    </w:p>
    <w:p w14:paraId="00F640EE" w14:textId="77777777" w:rsidR="00044FDD" w:rsidRPr="008407F9" w:rsidRDefault="00044FDD" w:rsidP="00044FDD">
      <w:pPr>
        <w:spacing w:line="240" w:lineRule="auto"/>
        <w:ind w:left="720" w:firstLine="196"/>
        <w:contextualSpacing/>
        <w:rPr>
          <w:rFonts w:ascii="Times New Roman" w:hAnsi="Times New Roman" w:cs="Times New Roman"/>
          <w:i/>
          <w:iCs/>
        </w:rPr>
      </w:pPr>
    </w:p>
    <w:p w14:paraId="02259AF2" w14:textId="77777777" w:rsidR="00044FDD" w:rsidRPr="008407F9" w:rsidRDefault="00044FDD">
      <w:pPr>
        <w:numPr>
          <w:ilvl w:val="0"/>
          <w:numId w:val="8"/>
        </w:numPr>
        <w:spacing w:line="240" w:lineRule="auto"/>
        <w:ind w:left="1440" w:hanging="720"/>
        <w:contextualSpacing/>
        <w:rPr>
          <w:rFonts w:ascii="Times New Roman" w:hAnsi="Times New Roman" w:cs="Times New Roman"/>
          <w:i/>
          <w:iCs/>
        </w:rPr>
      </w:pPr>
      <w:r w:rsidRPr="008407F9">
        <w:rPr>
          <w:rFonts w:ascii="Times New Roman" w:hAnsi="Times New Roman" w:cs="Times New Roman"/>
          <w:i/>
          <w:iCs/>
        </w:rPr>
        <w:t>In this scenario, an overcrowded hospital results in long waits to see a doctor. This is no one’s fault, just the result of poor public services. But the nurse asks for a bribe to help the patient see the doctor faster:</w:t>
      </w:r>
    </w:p>
    <w:p w14:paraId="77B5D708" w14:textId="009E411A" w:rsidR="00044FDD" w:rsidRPr="008407F9" w:rsidRDefault="000510C9" w:rsidP="00523C85">
      <w:pPr>
        <w:spacing w:line="240" w:lineRule="auto"/>
        <w:ind w:firstLine="720"/>
        <w:contextualSpacing/>
        <w:rPr>
          <w:rFonts w:ascii="Times New Roman" w:hAnsi="Times New Roman" w:cs="Times New Roman"/>
        </w:rPr>
      </w:pPr>
      <w:r w:rsidRPr="008407F9">
        <w:rPr>
          <w:rFonts w:ascii="Times New Roman" w:hAnsi="Times New Roman" w:cs="Times New Roman"/>
        </w:rPr>
        <w:t xml:space="preserve">Paul has been very sick for the last week. He has pain in his chest and feels very weak. Paul goes to the </w:t>
      </w:r>
      <w:r w:rsidRPr="008407F9">
        <w:rPr>
          <w:rFonts w:ascii="Times New Roman" w:hAnsi="Times New Roman" w:cs="Times New Roman"/>
          <w:u w:val="single"/>
        </w:rPr>
        <w:t>casualty door</w:t>
      </w:r>
      <w:r w:rsidRPr="008407F9">
        <w:rPr>
          <w:rFonts w:ascii="Times New Roman" w:hAnsi="Times New Roman" w:cs="Times New Roman"/>
        </w:rPr>
        <w:t xml:space="preserve"> at the public hospital. He goes to the reception and tells the nurse he is very sick and needs to see a doctor. The nurse says there is a very long wait because there are many sick patients and only a few doctors. </w:t>
      </w:r>
      <w:r w:rsidR="00044FDD" w:rsidRPr="008407F9">
        <w:rPr>
          <w:rFonts w:ascii="Times New Roman" w:hAnsi="Times New Roman" w:cs="Times New Roman"/>
        </w:rPr>
        <w:t xml:space="preserve">Paul looks around and sees this is true. The waiting room is full, and he also sees more patients waiting in the hallways in the treatment area The nurse says, “If you give me a little something, maybe 300 Ksh, I can help you see the doctor sooner.” </w:t>
      </w:r>
    </w:p>
    <w:p w14:paraId="16073E30" w14:textId="52341FF7" w:rsidR="00044FDD" w:rsidRPr="008407F9" w:rsidRDefault="00044FDD" w:rsidP="00523C85">
      <w:pPr>
        <w:spacing w:line="240" w:lineRule="auto"/>
        <w:ind w:firstLine="720"/>
        <w:contextualSpacing/>
        <w:rPr>
          <w:rFonts w:ascii="Times New Roman" w:hAnsi="Times New Roman" w:cs="Times New Roman"/>
        </w:rPr>
      </w:pPr>
      <w:r w:rsidRPr="008407F9">
        <w:rPr>
          <w:rFonts w:ascii="Times New Roman" w:hAnsi="Times New Roman" w:cs="Times New Roman"/>
        </w:rPr>
        <w:t xml:space="preserve">Paul gives the money to the nurse and a few minutes later </w:t>
      </w:r>
      <w:r w:rsidR="000510C9">
        <w:rPr>
          <w:rFonts w:ascii="Times New Roman" w:hAnsi="Times New Roman" w:cs="Times New Roman"/>
        </w:rPr>
        <w:t>he</w:t>
      </w:r>
      <w:r w:rsidRPr="008407F9">
        <w:rPr>
          <w:rFonts w:ascii="Times New Roman" w:hAnsi="Times New Roman" w:cs="Times New Roman"/>
        </w:rPr>
        <w:t xml:space="preserve"> is called in to see the doctor before the other patients in the waiting room.</w:t>
      </w:r>
    </w:p>
    <w:p w14:paraId="2EE96E5C" w14:textId="77777777" w:rsidR="00044FDD" w:rsidRPr="008407F9" w:rsidRDefault="00044FDD" w:rsidP="00044FDD">
      <w:pPr>
        <w:spacing w:line="240" w:lineRule="auto"/>
        <w:ind w:firstLine="196"/>
        <w:contextualSpacing/>
        <w:rPr>
          <w:rFonts w:ascii="Times New Roman" w:hAnsi="Times New Roman" w:cs="Times New Roman"/>
        </w:rPr>
      </w:pPr>
    </w:p>
    <w:p w14:paraId="4C3B9EBB" w14:textId="77777777" w:rsidR="00044FDD" w:rsidRPr="008407F9" w:rsidRDefault="00044FDD">
      <w:pPr>
        <w:numPr>
          <w:ilvl w:val="0"/>
          <w:numId w:val="8"/>
        </w:numPr>
        <w:spacing w:line="240" w:lineRule="auto"/>
        <w:ind w:left="1440" w:hanging="720"/>
        <w:contextualSpacing/>
        <w:rPr>
          <w:rFonts w:ascii="Times New Roman" w:hAnsi="Times New Roman" w:cs="Times New Roman"/>
          <w:i/>
          <w:iCs/>
        </w:rPr>
      </w:pPr>
      <w:r w:rsidRPr="008407F9">
        <w:rPr>
          <w:rFonts w:ascii="Times New Roman" w:hAnsi="Times New Roman" w:cs="Times New Roman"/>
          <w:i/>
          <w:iCs/>
        </w:rPr>
        <w:t>In this scenario, an overcrowded hospital results in long waits to see a doctor. This is no one’s fault, just the result of poor public services. But a family member offers the nurse a bribe to help a sick woman see the doctor:</w:t>
      </w:r>
    </w:p>
    <w:p w14:paraId="26454793" w14:textId="7D448BFF" w:rsidR="00044FDD" w:rsidRPr="008407F9" w:rsidRDefault="000510C9" w:rsidP="00523C85">
      <w:pPr>
        <w:spacing w:line="240" w:lineRule="auto"/>
        <w:ind w:firstLine="720"/>
        <w:contextualSpacing/>
        <w:rPr>
          <w:rFonts w:ascii="Times New Roman" w:hAnsi="Times New Roman" w:cs="Times New Roman"/>
        </w:rPr>
      </w:pPr>
      <w:r w:rsidRPr="008407F9">
        <w:rPr>
          <w:rFonts w:ascii="Times New Roman" w:hAnsi="Times New Roman" w:cs="Times New Roman"/>
        </w:rPr>
        <w:t xml:space="preserve">Paul has been very sick for the last week. He has pain in his chest and feels very weak. Paul goes to the </w:t>
      </w:r>
      <w:r w:rsidRPr="008407F9">
        <w:rPr>
          <w:rFonts w:ascii="Times New Roman" w:hAnsi="Times New Roman" w:cs="Times New Roman"/>
          <w:u w:val="single"/>
        </w:rPr>
        <w:t>casualty door</w:t>
      </w:r>
      <w:r w:rsidRPr="008407F9">
        <w:rPr>
          <w:rFonts w:ascii="Times New Roman" w:hAnsi="Times New Roman" w:cs="Times New Roman"/>
        </w:rPr>
        <w:t xml:space="preserve"> at the public hospital. He goes to the reception and tells the nurse he is very sick and needs to see a doctor. The nurse says there is a very long wait because there are many sick patients and only a few doctors. </w:t>
      </w:r>
      <w:r w:rsidR="00044FDD" w:rsidRPr="008407F9">
        <w:rPr>
          <w:rFonts w:ascii="Times New Roman" w:hAnsi="Times New Roman" w:cs="Times New Roman"/>
        </w:rPr>
        <w:t xml:space="preserve">Paul looks around and sees this is true. The waiting room is full, and he also sees more patients waiting in the hallways in the treatment area. Paul says to the nurse, “Can I give you a little something to help </w:t>
      </w:r>
      <w:r>
        <w:rPr>
          <w:rFonts w:ascii="Times New Roman" w:hAnsi="Times New Roman" w:cs="Times New Roman"/>
        </w:rPr>
        <w:t>me</w:t>
      </w:r>
      <w:r w:rsidR="00044FDD" w:rsidRPr="008407F9">
        <w:rPr>
          <w:rFonts w:ascii="Times New Roman" w:hAnsi="Times New Roman" w:cs="Times New Roman"/>
        </w:rPr>
        <w:t xml:space="preserve">?” He gives the nurse </w:t>
      </w:r>
      <w:proofErr w:type="gramStart"/>
      <w:r w:rsidR="00044FDD" w:rsidRPr="008407F9">
        <w:rPr>
          <w:rFonts w:ascii="Times New Roman" w:hAnsi="Times New Roman" w:cs="Times New Roman"/>
        </w:rPr>
        <w:t>the 300</w:t>
      </w:r>
      <w:proofErr w:type="gramEnd"/>
      <w:r w:rsidR="00044FDD" w:rsidRPr="008407F9">
        <w:rPr>
          <w:rFonts w:ascii="Times New Roman" w:hAnsi="Times New Roman" w:cs="Times New Roman"/>
        </w:rPr>
        <w:t xml:space="preserve"> Ksh. </w:t>
      </w:r>
    </w:p>
    <w:p w14:paraId="4AD78B7F" w14:textId="414FEA06" w:rsidR="00044FDD" w:rsidRPr="008407F9" w:rsidRDefault="00044FDD" w:rsidP="00523C85">
      <w:pPr>
        <w:spacing w:line="240" w:lineRule="auto"/>
        <w:ind w:firstLine="720"/>
        <w:contextualSpacing/>
        <w:rPr>
          <w:rFonts w:ascii="Times New Roman" w:hAnsi="Times New Roman" w:cs="Times New Roman"/>
        </w:rPr>
      </w:pPr>
      <w:r w:rsidRPr="008407F9">
        <w:rPr>
          <w:rFonts w:ascii="Times New Roman" w:hAnsi="Times New Roman" w:cs="Times New Roman"/>
        </w:rPr>
        <w:t>The nurse takes the money, and a few minutes later Paul</w:t>
      </w:r>
      <w:r w:rsidR="000510C9">
        <w:rPr>
          <w:rFonts w:ascii="Times New Roman" w:hAnsi="Times New Roman" w:cs="Times New Roman"/>
        </w:rPr>
        <w:t xml:space="preserve"> </w:t>
      </w:r>
      <w:r w:rsidRPr="008407F9">
        <w:rPr>
          <w:rFonts w:ascii="Times New Roman" w:hAnsi="Times New Roman" w:cs="Times New Roman"/>
        </w:rPr>
        <w:t>is called in to see the doctor before the other patients in the waiting room.</w:t>
      </w:r>
    </w:p>
    <w:p w14:paraId="4A0F70B6" w14:textId="77777777" w:rsidR="00044FDD" w:rsidRPr="008407F9" w:rsidRDefault="00044FDD" w:rsidP="00044FDD">
      <w:pPr>
        <w:spacing w:line="240" w:lineRule="auto"/>
        <w:ind w:firstLine="196"/>
        <w:contextualSpacing/>
        <w:rPr>
          <w:rFonts w:ascii="Times New Roman" w:hAnsi="Times New Roman" w:cs="Times New Roman"/>
        </w:rPr>
      </w:pPr>
    </w:p>
    <w:p w14:paraId="4D63CD55" w14:textId="77777777" w:rsidR="00044FDD" w:rsidRPr="008407F9" w:rsidRDefault="00044FDD">
      <w:pPr>
        <w:numPr>
          <w:ilvl w:val="0"/>
          <w:numId w:val="8"/>
        </w:numPr>
        <w:spacing w:line="240" w:lineRule="auto"/>
        <w:ind w:left="1440" w:hanging="720"/>
        <w:contextualSpacing/>
        <w:rPr>
          <w:rFonts w:ascii="Times New Roman" w:hAnsi="Times New Roman" w:cs="Times New Roman"/>
        </w:rPr>
      </w:pPr>
      <w:r w:rsidRPr="008407F9">
        <w:rPr>
          <w:rFonts w:ascii="Times New Roman" w:hAnsi="Times New Roman" w:cs="Times New Roman"/>
          <w:i/>
          <w:iCs/>
        </w:rPr>
        <w:t>In this scenario, a teacher becomes unemployed only because there were no funds available to keep her school open. This is no one’s fault, just the result of poor funding for schools. The administrator at another school asks for a bribe to give her the job:</w:t>
      </w:r>
    </w:p>
    <w:p w14:paraId="08C92035" w14:textId="77777777" w:rsidR="00044FDD" w:rsidRPr="008407F9" w:rsidRDefault="00044FDD" w:rsidP="00523C85">
      <w:pPr>
        <w:spacing w:line="240" w:lineRule="auto"/>
        <w:ind w:firstLine="720"/>
        <w:contextualSpacing/>
        <w:rPr>
          <w:rFonts w:ascii="Times New Roman" w:hAnsi="Times New Roman" w:cs="Times New Roman"/>
        </w:rPr>
      </w:pPr>
      <w:r w:rsidRPr="008407F9">
        <w:rPr>
          <w:rFonts w:ascii="Times New Roman" w:hAnsi="Times New Roman" w:cs="Times New Roman"/>
        </w:rPr>
        <w:t xml:space="preserve">Rachel is a certified teacher who was a very good quality teacher at a local school, but she is now unemployed because the school where she worked closed down because of budget problems. She learns about another school that is hiring teachers, and she goes there to enquire about the job. The administrator tells Rachel that for 10,000 Ksh she can ensure that Rachel will get the job. </w:t>
      </w:r>
    </w:p>
    <w:p w14:paraId="26E53B11" w14:textId="77777777" w:rsidR="00044FDD" w:rsidRPr="008407F9" w:rsidRDefault="00044FDD" w:rsidP="00523C85">
      <w:pPr>
        <w:spacing w:line="240" w:lineRule="auto"/>
        <w:ind w:firstLine="720"/>
        <w:contextualSpacing/>
        <w:rPr>
          <w:rFonts w:ascii="Times New Roman" w:hAnsi="Times New Roman" w:cs="Times New Roman"/>
        </w:rPr>
      </w:pPr>
      <w:r w:rsidRPr="008407F9">
        <w:rPr>
          <w:rFonts w:ascii="Times New Roman" w:hAnsi="Times New Roman" w:cs="Times New Roman"/>
        </w:rPr>
        <w:t>Rachel knows that her unemployment happened because of low funding for schools. But she also knows that if she does not pay the bribe she will be unemployed. She agrees to pay the bribe to the administrator. She borrows the money from family and friends and gives it to the administrator.</w:t>
      </w:r>
    </w:p>
    <w:p w14:paraId="4317BC4A" w14:textId="77777777" w:rsidR="00044FDD" w:rsidRPr="008407F9" w:rsidRDefault="00044FDD" w:rsidP="00523C85">
      <w:pPr>
        <w:spacing w:line="240" w:lineRule="auto"/>
        <w:ind w:firstLine="720"/>
        <w:contextualSpacing/>
        <w:rPr>
          <w:rFonts w:ascii="Times New Roman" w:hAnsi="Times New Roman" w:cs="Times New Roman"/>
        </w:rPr>
      </w:pPr>
      <w:r w:rsidRPr="008407F9">
        <w:rPr>
          <w:rFonts w:ascii="Times New Roman" w:hAnsi="Times New Roman" w:cs="Times New Roman"/>
        </w:rPr>
        <w:t>In a few weeks’ time, Rachel receives a notice that she was hired for the job.</w:t>
      </w:r>
    </w:p>
    <w:p w14:paraId="009F36CF" w14:textId="77777777" w:rsidR="00044FDD" w:rsidRPr="008407F9" w:rsidRDefault="00044FDD" w:rsidP="00044FDD">
      <w:pPr>
        <w:spacing w:line="240" w:lineRule="auto"/>
        <w:ind w:firstLine="196"/>
        <w:contextualSpacing/>
        <w:rPr>
          <w:rFonts w:ascii="Times New Roman" w:hAnsi="Times New Roman" w:cs="Times New Roman"/>
        </w:rPr>
      </w:pPr>
    </w:p>
    <w:p w14:paraId="77064118" w14:textId="77777777" w:rsidR="00044FDD" w:rsidRPr="008407F9" w:rsidRDefault="00044FDD">
      <w:pPr>
        <w:numPr>
          <w:ilvl w:val="0"/>
          <w:numId w:val="8"/>
        </w:numPr>
        <w:spacing w:line="240" w:lineRule="auto"/>
        <w:ind w:left="1440" w:hanging="720"/>
        <w:contextualSpacing/>
        <w:rPr>
          <w:rFonts w:ascii="Times New Roman" w:hAnsi="Times New Roman" w:cs="Times New Roman"/>
        </w:rPr>
      </w:pPr>
      <w:r w:rsidRPr="008407F9">
        <w:rPr>
          <w:rFonts w:ascii="Times New Roman" w:hAnsi="Times New Roman" w:cs="Times New Roman"/>
          <w:i/>
          <w:iCs/>
        </w:rPr>
        <w:t>In</w:t>
      </w:r>
      <w:r w:rsidRPr="008407F9">
        <w:rPr>
          <w:rFonts w:ascii="Times New Roman" w:hAnsi="Times New Roman" w:cs="Times New Roman"/>
        </w:rPr>
        <w:t xml:space="preserve"> </w:t>
      </w:r>
      <w:r w:rsidRPr="008407F9">
        <w:rPr>
          <w:rFonts w:ascii="Times New Roman" w:hAnsi="Times New Roman" w:cs="Times New Roman"/>
          <w:i/>
          <w:iCs/>
        </w:rPr>
        <w:t xml:space="preserve">this scenario, a teacher becomes unemployed job only because there were no funds available to keep her school open. This is no one’s fault, just the result of poor funding </w:t>
      </w:r>
      <w:r w:rsidRPr="008407F9">
        <w:rPr>
          <w:rFonts w:ascii="Times New Roman" w:hAnsi="Times New Roman" w:cs="Times New Roman"/>
          <w:i/>
          <w:iCs/>
        </w:rPr>
        <w:lastRenderedPageBreak/>
        <w:t>for schools. The teacher offers a bribe to the administrator at another school to get a new job:</w:t>
      </w:r>
    </w:p>
    <w:p w14:paraId="74A83EBB" w14:textId="0CB4C2F4" w:rsidR="00044FDD" w:rsidRPr="008407F9" w:rsidRDefault="00044FDD" w:rsidP="00523C85">
      <w:pPr>
        <w:spacing w:line="240" w:lineRule="auto"/>
        <w:ind w:firstLine="720"/>
        <w:contextualSpacing/>
        <w:rPr>
          <w:rFonts w:ascii="Times New Roman" w:hAnsi="Times New Roman" w:cs="Times New Roman"/>
        </w:rPr>
      </w:pPr>
      <w:r w:rsidRPr="008407F9">
        <w:rPr>
          <w:rFonts w:ascii="Times New Roman" w:hAnsi="Times New Roman" w:cs="Times New Roman"/>
        </w:rPr>
        <w:t xml:space="preserve">Rachel is a certified teacher who was a very good teacher at a local school, but she is now unemployed because the school where she worked closed down because of budget problems. She learns about another school that is hiring teachers, and she goes there to enquire about the job. When she meets the administrator, Rachel offers her 10,000 Ksh to ensure she is hired for the job. </w:t>
      </w:r>
    </w:p>
    <w:p w14:paraId="757B86AA" w14:textId="0DA7CD1B" w:rsidR="00044FDD" w:rsidRPr="008407F9" w:rsidRDefault="00044FDD" w:rsidP="00523C85">
      <w:pPr>
        <w:spacing w:line="240" w:lineRule="auto"/>
        <w:ind w:firstLine="720"/>
        <w:contextualSpacing/>
        <w:rPr>
          <w:rFonts w:ascii="Times New Roman" w:hAnsi="Times New Roman" w:cs="Times New Roman"/>
        </w:rPr>
      </w:pPr>
      <w:r w:rsidRPr="008407F9">
        <w:rPr>
          <w:rFonts w:ascii="Times New Roman" w:hAnsi="Times New Roman" w:cs="Times New Roman"/>
        </w:rPr>
        <w:t xml:space="preserve">Rachel knows that her unemployment happened because of low funding for schools. But she also suspects that if she does not offer a bribe she could be unemployed. The administrator agrees to this. </w:t>
      </w:r>
      <w:r w:rsidR="009454F5">
        <w:rPr>
          <w:rFonts w:ascii="Times New Roman" w:hAnsi="Times New Roman" w:cs="Times New Roman"/>
        </w:rPr>
        <w:t>R</w:t>
      </w:r>
      <w:r w:rsidRPr="008407F9">
        <w:rPr>
          <w:rFonts w:ascii="Times New Roman" w:hAnsi="Times New Roman" w:cs="Times New Roman"/>
        </w:rPr>
        <w:t>achel borrows the money from family and friends and gives it to the administrator.</w:t>
      </w:r>
    </w:p>
    <w:p w14:paraId="1EEA15FB" w14:textId="400E1971" w:rsidR="00044FDD" w:rsidRDefault="00044FDD" w:rsidP="009454F5">
      <w:pPr>
        <w:spacing w:line="240" w:lineRule="auto"/>
        <w:ind w:firstLine="720"/>
        <w:contextualSpacing/>
        <w:rPr>
          <w:rFonts w:ascii="Times New Roman" w:hAnsi="Times New Roman" w:cs="Times New Roman"/>
        </w:rPr>
      </w:pPr>
      <w:r w:rsidRPr="008407F9">
        <w:rPr>
          <w:rFonts w:ascii="Times New Roman" w:hAnsi="Times New Roman" w:cs="Times New Roman"/>
        </w:rPr>
        <w:t>In a few weeks’ time, Rachel receives a notice that she was hired for the job.</w:t>
      </w:r>
    </w:p>
    <w:p w14:paraId="77F2D02D" w14:textId="77777777" w:rsidR="009454F5" w:rsidRPr="008407F9" w:rsidRDefault="009454F5" w:rsidP="00523C85">
      <w:pPr>
        <w:spacing w:line="240" w:lineRule="auto"/>
        <w:ind w:firstLine="720"/>
        <w:contextualSpacing/>
        <w:rPr>
          <w:rFonts w:ascii="Times New Roman" w:hAnsi="Times New Roman" w:cs="Times New Roman"/>
        </w:rPr>
      </w:pPr>
    </w:p>
    <w:p w14:paraId="1559F928" w14:textId="79743CB4" w:rsidR="00044FDD" w:rsidRPr="008407F9" w:rsidRDefault="00044FDD">
      <w:pPr>
        <w:numPr>
          <w:ilvl w:val="0"/>
          <w:numId w:val="8"/>
        </w:numPr>
        <w:spacing w:line="240" w:lineRule="auto"/>
        <w:ind w:left="1440" w:hanging="720"/>
        <w:contextualSpacing/>
        <w:rPr>
          <w:rFonts w:ascii="Times New Roman" w:hAnsi="Times New Roman" w:cs="Times New Roman"/>
          <w:i/>
          <w:iCs/>
        </w:rPr>
      </w:pPr>
      <w:r w:rsidRPr="008407F9">
        <w:rPr>
          <w:rFonts w:ascii="Times New Roman" w:hAnsi="Times New Roman" w:cs="Times New Roman"/>
          <w:i/>
          <w:iCs/>
        </w:rPr>
        <w:t>In this scenario, a police officer directs drivers to go around a section of closed road. The road is closed because it is damaged. This is no one’s fault, just the result of poor public services. The officer asks for a bribe to let the driver go through</w:t>
      </w:r>
      <w:r w:rsidR="009454F5">
        <w:rPr>
          <w:rFonts w:ascii="Times New Roman" w:hAnsi="Times New Roman" w:cs="Times New Roman"/>
          <w:i/>
          <w:iCs/>
        </w:rPr>
        <w:t>:</w:t>
      </w:r>
      <w:r w:rsidR="009454F5" w:rsidRPr="008407F9">
        <w:rPr>
          <w:rFonts w:ascii="Times New Roman" w:hAnsi="Times New Roman" w:cs="Times New Roman"/>
          <w:i/>
          <w:iCs/>
        </w:rPr>
        <w:t xml:space="preserve"> </w:t>
      </w:r>
    </w:p>
    <w:p w14:paraId="37B82522" w14:textId="77777777" w:rsidR="00044FDD" w:rsidRPr="008407F9" w:rsidRDefault="00044FDD" w:rsidP="00044FDD">
      <w:pPr>
        <w:spacing w:line="240" w:lineRule="auto"/>
        <w:ind w:firstLine="720"/>
        <w:contextualSpacing/>
        <w:rPr>
          <w:rFonts w:ascii="Times New Roman" w:hAnsi="Times New Roman" w:cs="Times New Roman"/>
        </w:rPr>
      </w:pPr>
      <w:r w:rsidRPr="008407F9">
        <w:rPr>
          <w:rFonts w:ascii="Times New Roman" w:hAnsi="Times New Roman" w:cs="Times New Roman"/>
        </w:rPr>
        <w:t xml:space="preserve">A short section of the road is closed because it is damaged. A “road closed” sign is posted. A lack of public funds for road construction creates these problems. A police officer is positioned just before the closure sign, directing drivers to find a different route. One day, Peter drives up to the road closure and tells the officer that his destination is just on the other side of the closure and asks to drive through the closure. The officer tells Peter, “The road is closed, but if you give me a little something, maybe 500 Ksh, I can let you go through.” </w:t>
      </w:r>
    </w:p>
    <w:p w14:paraId="2E756CA2" w14:textId="77777777" w:rsidR="00044FDD" w:rsidRPr="008407F9" w:rsidRDefault="00044FDD" w:rsidP="00044FDD">
      <w:pPr>
        <w:spacing w:line="240" w:lineRule="auto"/>
        <w:ind w:firstLine="720"/>
        <w:contextualSpacing/>
        <w:rPr>
          <w:rFonts w:ascii="Times New Roman" w:hAnsi="Times New Roman" w:cs="Times New Roman"/>
        </w:rPr>
      </w:pPr>
      <w:r w:rsidRPr="008407F9">
        <w:rPr>
          <w:rFonts w:ascii="Times New Roman" w:hAnsi="Times New Roman" w:cs="Times New Roman"/>
        </w:rPr>
        <w:t xml:space="preserve">Peter gives the money to the officer, and he drives through the damaged section of road. </w:t>
      </w:r>
    </w:p>
    <w:p w14:paraId="69D5502D" w14:textId="77777777" w:rsidR="00044FDD" w:rsidRPr="008407F9" w:rsidRDefault="00044FDD" w:rsidP="00044FDD">
      <w:pPr>
        <w:spacing w:line="240" w:lineRule="auto"/>
        <w:ind w:firstLine="720"/>
        <w:contextualSpacing/>
        <w:rPr>
          <w:rFonts w:ascii="Times New Roman" w:hAnsi="Times New Roman" w:cs="Times New Roman"/>
          <w:i/>
          <w:iCs/>
        </w:rPr>
      </w:pPr>
    </w:p>
    <w:p w14:paraId="3771B992" w14:textId="3D519FE3" w:rsidR="00044FDD" w:rsidRPr="008407F9" w:rsidRDefault="00044FDD">
      <w:pPr>
        <w:numPr>
          <w:ilvl w:val="0"/>
          <w:numId w:val="8"/>
        </w:numPr>
        <w:spacing w:line="240" w:lineRule="auto"/>
        <w:ind w:left="1440" w:hanging="720"/>
        <w:contextualSpacing/>
        <w:rPr>
          <w:rFonts w:ascii="Times New Roman" w:hAnsi="Times New Roman" w:cs="Times New Roman"/>
          <w:i/>
          <w:iCs/>
        </w:rPr>
      </w:pPr>
      <w:r w:rsidRPr="008407F9">
        <w:rPr>
          <w:rFonts w:ascii="Times New Roman" w:hAnsi="Times New Roman" w:cs="Times New Roman"/>
          <w:i/>
          <w:iCs/>
        </w:rPr>
        <w:t>In this scenario, a police officer directs drivers to go around a section of closed road. The road is closed because it is damaged. This is no one’s fault, just the result of poor public services. The driver offers the officer a bribe to let him go through</w:t>
      </w:r>
      <w:r w:rsidR="009454F5">
        <w:rPr>
          <w:rFonts w:ascii="Times New Roman" w:hAnsi="Times New Roman" w:cs="Times New Roman"/>
          <w:i/>
          <w:iCs/>
        </w:rPr>
        <w:t>:</w:t>
      </w:r>
      <w:r w:rsidRPr="008407F9">
        <w:rPr>
          <w:rFonts w:ascii="Times New Roman" w:hAnsi="Times New Roman" w:cs="Times New Roman"/>
          <w:i/>
          <w:iCs/>
        </w:rPr>
        <w:t xml:space="preserve">  </w:t>
      </w:r>
    </w:p>
    <w:p w14:paraId="20E8ED1C" w14:textId="77777777" w:rsidR="00044FDD" w:rsidRPr="008407F9" w:rsidRDefault="00044FDD" w:rsidP="00044FDD">
      <w:pPr>
        <w:spacing w:line="240" w:lineRule="auto"/>
        <w:ind w:firstLine="720"/>
        <w:contextualSpacing/>
        <w:rPr>
          <w:rFonts w:ascii="Times New Roman" w:hAnsi="Times New Roman" w:cs="Times New Roman"/>
        </w:rPr>
      </w:pPr>
      <w:r w:rsidRPr="008407F9">
        <w:rPr>
          <w:rFonts w:ascii="Times New Roman" w:hAnsi="Times New Roman" w:cs="Times New Roman"/>
        </w:rPr>
        <w:t xml:space="preserve">A short section of the road is closed because it is damaged. A “road closed” sign is posted. A lack of public funds for road construction creates these problems. A police officer is positioned just before the closure sign, directing drivers to find a different route. One day, Peter drives up to the road closure and tells the officer that his destination is just on the other side of the closure and asks to drive through the closure. The officer tells Peter that the road is closed. Peter says to the officer, “If I give you a little something, maybe 500 Ksh, will you let me go through?” </w:t>
      </w:r>
    </w:p>
    <w:p w14:paraId="22DD0133" w14:textId="77777777" w:rsidR="00044FDD" w:rsidRPr="008407F9" w:rsidRDefault="00044FDD" w:rsidP="00044FDD">
      <w:pPr>
        <w:spacing w:line="240" w:lineRule="auto"/>
        <w:ind w:firstLine="720"/>
        <w:contextualSpacing/>
        <w:rPr>
          <w:rFonts w:ascii="Times New Roman" w:hAnsi="Times New Roman" w:cs="Times New Roman"/>
        </w:rPr>
      </w:pPr>
      <w:r w:rsidRPr="008407F9">
        <w:rPr>
          <w:rFonts w:ascii="Times New Roman" w:hAnsi="Times New Roman" w:cs="Times New Roman"/>
        </w:rPr>
        <w:t xml:space="preserve">The officer takes the bribe and lets Peter drive through the damaged section of road. </w:t>
      </w:r>
    </w:p>
    <w:p w14:paraId="1383B395" w14:textId="77777777" w:rsidR="00044FDD" w:rsidRPr="008407F9" w:rsidRDefault="00044FDD" w:rsidP="00044FDD">
      <w:pPr>
        <w:spacing w:line="240" w:lineRule="auto"/>
        <w:ind w:firstLine="720"/>
        <w:contextualSpacing/>
        <w:rPr>
          <w:rFonts w:ascii="Times New Roman" w:hAnsi="Times New Roman" w:cs="Times New Roman"/>
        </w:rPr>
      </w:pPr>
    </w:p>
    <w:p w14:paraId="3E8D1B7E" w14:textId="77777777" w:rsidR="00044FDD" w:rsidRPr="008407F9" w:rsidRDefault="00044FDD">
      <w:pPr>
        <w:numPr>
          <w:ilvl w:val="0"/>
          <w:numId w:val="8"/>
        </w:numPr>
        <w:spacing w:line="240" w:lineRule="auto"/>
        <w:ind w:left="1440" w:hanging="720"/>
        <w:contextualSpacing/>
        <w:rPr>
          <w:rFonts w:ascii="Times New Roman" w:hAnsi="Times New Roman" w:cs="Times New Roman"/>
        </w:rPr>
      </w:pPr>
      <w:r w:rsidRPr="008407F9">
        <w:rPr>
          <w:rFonts w:ascii="Times New Roman" w:hAnsi="Times New Roman" w:cs="Times New Roman"/>
          <w:i/>
          <w:iCs/>
        </w:rPr>
        <w:t>In this scenario, a man is out past the Covid 19 curfew because his bus home was delayed. The problem is not his fault, just the result of poor public services. He is caught by the police, and the police ask for a bribe to let him go:</w:t>
      </w:r>
    </w:p>
    <w:p w14:paraId="46648BBC" w14:textId="77777777" w:rsidR="00044FDD" w:rsidRPr="008407F9" w:rsidRDefault="00044FDD" w:rsidP="00044FDD">
      <w:pPr>
        <w:spacing w:line="240" w:lineRule="auto"/>
        <w:ind w:firstLine="720"/>
        <w:contextualSpacing/>
        <w:rPr>
          <w:rFonts w:ascii="Times New Roman" w:hAnsi="Times New Roman" w:cs="Times New Roman"/>
        </w:rPr>
      </w:pPr>
      <w:r w:rsidRPr="008407F9">
        <w:rPr>
          <w:rFonts w:ascii="Times New Roman" w:hAnsi="Times New Roman" w:cs="Times New Roman"/>
        </w:rPr>
        <w:t xml:space="preserve">Sammy took the bus across the city to visit friends. He knew there was a 10pm curfew in the city because of COVID-19, and he left their house with plenty of time to take the bus home before 10pm. However, the city busses were running late and then they got stuck in a traffic jam. This is no one’s fault, just the result of poor public services. When he got off the bus close to his neighborhood, it was 10:15pm, and he was spotted by a couple of police officers. The police officers stopped then, and one officer said, “You are violating the COVID-19 curfew. We can take you to the station now, and the fine can be 10,000 Ksh, or </w:t>
      </w:r>
      <w:proofErr w:type="spellStart"/>
      <w:r w:rsidRPr="008407F9">
        <w:rPr>
          <w:rFonts w:ascii="Times New Roman" w:hAnsi="Times New Roman" w:cs="Times New Roman"/>
        </w:rPr>
        <w:t>ou</w:t>
      </w:r>
      <w:proofErr w:type="spellEnd"/>
      <w:r w:rsidRPr="008407F9">
        <w:rPr>
          <w:rFonts w:ascii="Times New Roman" w:hAnsi="Times New Roman" w:cs="Times New Roman"/>
        </w:rPr>
        <w:t xml:space="preserve"> can pay us 1,000 Ksh right now and be one your way.”</w:t>
      </w:r>
    </w:p>
    <w:p w14:paraId="1A5198C5" w14:textId="77777777" w:rsidR="00044FDD" w:rsidRPr="008407F9" w:rsidRDefault="00044FDD" w:rsidP="00523C85">
      <w:pPr>
        <w:spacing w:line="240" w:lineRule="auto"/>
        <w:ind w:firstLine="720"/>
        <w:contextualSpacing/>
        <w:rPr>
          <w:rFonts w:ascii="Times New Roman" w:hAnsi="Times New Roman" w:cs="Times New Roman"/>
        </w:rPr>
      </w:pPr>
      <w:r w:rsidRPr="008407F9">
        <w:rPr>
          <w:rFonts w:ascii="Times New Roman" w:hAnsi="Times New Roman" w:cs="Times New Roman"/>
        </w:rPr>
        <w:t>Sammy knows that he broke the law, but he does not want to suffer the consequences. Sammy pays the bribe to the officer, and the officer tells Sammy he is free to go.</w:t>
      </w:r>
    </w:p>
    <w:p w14:paraId="475E7F81" w14:textId="77777777" w:rsidR="00044FDD" w:rsidRPr="008407F9" w:rsidRDefault="00044FDD" w:rsidP="00044FDD">
      <w:pPr>
        <w:spacing w:line="240" w:lineRule="auto"/>
        <w:ind w:firstLine="196"/>
        <w:contextualSpacing/>
        <w:rPr>
          <w:rFonts w:ascii="Times New Roman" w:hAnsi="Times New Roman" w:cs="Times New Roman"/>
        </w:rPr>
      </w:pPr>
    </w:p>
    <w:p w14:paraId="0F4E4BB6" w14:textId="77777777" w:rsidR="00044FDD" w:rsidRPr="008407F9" w:rsidRDefault="00044FDD">
      <w:pPr>
        <w:numPr>
          <w:ilvl w:val="0"/>
          <w:numId w:val="8"/>
        </w:numPr>
        <w:spacing w:line="240" w:lineRule="auto"/>
        <w:ind w:left="1440" w:hanging="720"/>
        <w:contextualSpacing/>
        <w:rPr>
          <w:rFonts w:ascii="Times New Roman" w:hAnsi="Times New Roman" w:cs="Times New Roman"/>
          <w:i/>
          <w:iCs/>
        </w:rPr>
      </w:pPr>
      <w:r w:rsidRPr="008407F9">
        <w:rPr>
          <w:rFonts w:ascii="Times New Roman" w:hAnsi="Times New Roman" w:cs="Times New Roman"/>
          <w:i/>
          <w:iCs/>
        </w:rPr>
        <w:t>In this scenario, a man is out past the Covid 19 curfew because his bus home was delayed. The problem is not his fault, just the result of poor public services. He is caught by the police, and the man offers the police a bribe to let him go:</w:t>
      </w:r>
    </w:p>
    <w:p w14:paraId="49BB4269" w14:textId="77777777" w:rsidR="00044FDD" w:rsidRPr="008407F9" w:rsidRDefault="00044FDD" w:rsidP="00044FDD">
      <w:pPr>
        <w:spacing w:line="240" w:lineRule="auto"/>
        <w:ind w:firstLine="720"/>
        <w:contextualSpacing/>
        <w:rPr>
          <w:rFonts w:ascii="Times New Roman" w:hAnsi="Times New Roman" w:cs="Times New Roman"/>
        </w:rPr>
      </w:pPr>
      <w:r w:rsidRPr="008407F9">
        <w:rPr>
          <w:rFonts w:ascii="Times New Roman" w:hAnsi="Times New Roman" w:cs="Times New Roman"/>
        </w:rPr>
        <w:t xml:space="preserve">Sammy took the bus across the city to visit friends. He knew there was a 10pm curfew in the city because of COVID-19, and he left their house with plenty of time to take the bus home before 10pm. </w:t>
      </w:r>
      <w:r w:rsidRPr="008407F9">
        <w:rPr>
          <w:rFonts w:ascii="Times New Roman" w:hAnsi="Times New Roman" w:cs="Times New Roman"/>
        </w:rPr>
        <w:lastRenderedPageBreak/>
        <w:t>However, the city busses were running late and then they got stuck in a traffic jam. This is no one’s fault, just the result of poor public services. He was spotted by a couple of police officers. The police officers stopped him, and one officer said, “You are violating the COVID-19 curfew. We can take you to the station now, and the fine can be 10,000 Ksh.”</w:t>
      </w:r>
    </w:p>
    <w:p w14:paraId="2FEF7FF3" w14:textId="77777777" w:rsidR="00044FDD" w:rsidRPr="008407F9" w:rsidRDefault="00044FDD" w:rsidP="00044FDD">
      <w:pPr>
        <w:spacing w:line="240" w:lineRule="auto"/>
        <w:ind w:firstLine="720"/>
        <w:contextualSpacing/>
        <w:rPr>
          <w:rFonts w:ascii="Times New Roman" w:hAnsi="Times New Roman" w:cs="Times New Roman"/>
        </w:rPr>
      </w:pPr>
      <w:r w:rsidRPr="008407F9">
        <w:rPr>
          <w:rFonts w:ascii="Times New Roman" w:hAnsi="Times New Roman" w:cs="Times New Roman"/>
        </w:rPr>
        <w:t>Sammy knows that it’s not his fault, but he does not want to suffer the consequences. Sammy decides to offer the officer a bribe, and he hands the officer 1,000 Ksh. The officer takes the bribe and tells Sammy he is free to go.</w:t>
      </w:r>
    </w:p>
    <w:p w14:paraId="120C63E6" w14:textId="77777777" w:rsidR="00044FDD" w:rsidRPr="008407F9" w:rsidRDefault="00044FDD" w:rsidP="00044FDD">
      <w:pPr>
        <w:spacing w:line="240" w:lineRule="auto"/>
        <w:contextualSpacing/>
        <w:rPr>
          <w:rFonts w:ascii="Times New Roman" w:hAnsi="Times New Roman" w:cs="Times New Roman"/>
          <w:b/>
        </w:rPr>
      </w:pPr>
    </w:p>
    <w:p w14:paraId="00612123" w14:textId="77777777" w:rsidR="00044FDD" w:rsidRPr="008407F9" w:rsidRDefault="00044FDD" w:rsidP="00044FDD">
      <w:pPr>
        <w:rPr>
          <w:rFonts w:ascii="Times New Roman" w:hAnsi="Times New Roman" w:cs="Times New Roman"/>
          <w:b/>
        </w:rPr>
      </w:pPr>
      <w:r w:rsidRPr="008407F9">
        <w:rPr>
          <w:rFonts w:ascii="Times New Roman" w:hAnsi="Times New Roman" w:cs="Times New Roman"/>
          <w:b/>
        </w:rPr>
        <w:br w:type="page"/>
      </w:r>
    </w:p>
    <w:p w14:paraId="2940E022" w14:textId="77777777" w:rsidR="00044FDD" w:rsidRPr="008407F9" w:rsidRDefault="00044FDD">
      <w:pPr>
        <w:numPr>
          <w:ilvl w:val="0"/>
          <w:numId w:val="9"/>
        </w:numPr>
        <w:spacing w:line="240" w:lineRule="auto"/>
        <w:ind w:left="288" w:hanging="288"/>
        <w:contextualSpacing/>
        <w:rPr>
          <w:rFonts w:ascii="Times New Roman" w:hAnsi="Times New Roman" w:cs="Times New Roman"/>
          <w:b/>
        </w:rPr>
      </w:pPr>
      <w:r w:rsidRPr="008407F9">
        <w:rPr>
          <w:rFonts w:ascii="Times New Roman" w:hAnsi="Times New Roman" w:cs="Times New Roman"/>
          <w:b/>
        </w:rPr>
        <w:lastRenderedPageBreak/>
        <w:t xml:space="preserve">Post-test questions to be asked after reading each scenario </w:t>
      </w:r>
    </w:p>
    <w:p w14:paraId="38E33678" w14:textId="77777777" w:rsidR="00044FDD" w:rsidRPr="008407F9" w:rsidRDefault="00044FDD" w:rsidP="00044FDD">
      <w:pPr>
        <w:spacing w:line="240" w:lineRule="auto"/>
        <w:contextualSpacing/>
        <w:rPr>
          <w:rFonts w:ascii="Times New Roman" w:hAnsi="Times New Roman" w:cs="Times New Roman"/>
          <w:bCs/>
          <w:i/>
          <w:iCs/>
        </w:rPr>
      </w:pPr>
    </w:p>
    <w:p w14:paraId="7FAD71B5" w14:textId="3375B1D2" w:rsidR="00044FDD" w:rsidRPr="008407F9" w:rsidRDefault="00044FDD" w:rsidP="00044FDD">
      <w:pPr>
        <w:spacing w:line="240" w:lineRule="auto"/>
        <w:contextualSpacing/>
        <w:rPr>
          <w:rFonts w:ascii="Times New Roman" w:hAnsi="Times New Roman" w:cs="Times New Roman"/>
          <w:bCs/>
          <w:i/>
          <w:iCs/>
        </w:rPr>
      </w:pPr>
      <w:r w:rsidRPr="008407F9">
        <w:rPr>
          <w:rFonts w:ascii="Times New Roman" w:hAnsi="Times New Roman" w:cs="Times New Roman"/>
          <w:bCs/>
          <w:i/>
          <w:iCs/>
        </w:rPr>
        <w:t xml:space="preserve">The portions within the square brackets </w:t>
      </w:r>
      <w:r w:rsidR="00A74B30">
        <w:rPr>
          <w:rFonts w:ascii="Times New Roman" w:hAnsi="Times New Roman" w:cs="Times New Roman"/>
          <w:bCs/>
          <w:i/>
          <w:iCs/>
        </w:rPr>
        <w:t>are</w:t>
      </w:r>
      <w:r w:rsidRPr="008407F9">
        <w:rPr>
          <w:rFonts w:ascii="Times New Roman" w:hAnsi="Times New Roman" w:cs="Times New Roman"/>
          <w:bCs/>
          <w:i/>
          <w:iCs/>
        </w:rPr>
        <w:t xml:space="preserve"> replaced with scenario-specific text so that respondents get reminders of the details unique to each scenario. I</w:t>
      </w:r>
      <w:r w:rsidR="00A74B30">
        <w:rPr>
          <w:rFonts w:ascii="Times New Roman" w:hAnsi="Times New Roman" w:cs="Times New Roman"/>
          <w:bCs/>
          <w:i/>
          <w:iCs/>
        </w:rPr>
        <w:t xml:space="preserve">n this way, questions </w:t>
      </w:r>
      <w:proofErr w:type="gramStart"/>
      <w:r w:rsidRPr="008407F9">
        <w:rPr>
          <w:rFonts w:ascii="Times New Roman" w:hAnsi="Times New Roman" w:cs="Times New Roman"/>
          <w:bCs/>
          <w:i/>
          <w:iCs/>
        </w:rPr>
        <w:t>customize</w:t>
      </w:r>
      <w:r w:rsidR="00A74B30">
        <w:rPr>
          <w:rFonts w:ascii="Times New Roman" w:hAnsi="Times New Roman" w:cs="Times New Roman"/>
          <w:bCs/>
          <w:i/>
          <w:iCs/>
        </w:rPr>
        <w:t>d</w:t>
      </w:r>
      <w:proofErr w:type="gramEnd"/>
      <w:r w:rsidR="00A74B30">
        <w:rPr>
          <w:rFonts w:ascii="Times New Roman" w:hAnsi="Times New Roman" w:cs="Times New Roman"/>
          <w:bCs/>
          <w:i/>
          <w:iCs/>
        </w:rPr>
        <w:t xml:space="preserve"> </w:t>
      </w:r>
      <w:r w:rsidRPr="008407F9">
        <w:rPr>
          <w:rFonts w:ascii="Times New Roman" w:hAnsi="Times New Roman" w:cs="Times New Roman"/>
          <w:bCs/>
          <w:i/>
          <w:iCs/>
        </w:rPr>
        <w:t xml:space="preserve">to keep the respondent thinking about the specific details of each scenario because we are trying to measure different opinions based on differences in the scenarios. </w:t>
      </w:r>
    </w:p>
    <w:p w14:paraId="3BF01DF9" w14:textId="77777777" w:rsidR="00044FDD" w:rsidRPr="008407F9" w:rsidRDefault="00044FDD" w:rsidP="00044FDD">
      <w:pPr>
        <w:spacing w:line="240" w:lineRule="auto"/>
        <w:contextualSpacing/>
        <w:rPr>
          <w:rFonts w:ascii="Times New Roman" w:hAnsi="Times New Roman" w:cs="Times New Roman"/>
          <w:b/>
          <w:bCs/>
        </w:rPr>
      </w:pPr>
    </w:p>
    <w:p w14:paraId="05BA9E9F" w14:textId="189E17B5" w:rsidR="00044FDD" w:rsidRDefault="00044FDD" w:rsidP="00044FDD">
      <w:pPr>
        <w:spacing w:line="240" w:lineRule="auto"/>
        <w:contextualSpacing/>
        <w:rPr>
          <w:rFonts w:ascii="Times New Roman" w:hAnsi="Times New Roman" w:cs="Times New Roman"/>
        </w:rPr>
      </w:pPr>
      <w:r w:rsidRPr="008407F9">
        <w:rPr>
          <w:rFonts w:ascii="Times New Roman" w:hAnsi="Times New Roman" w:cs="Times New Roman"/>
          <w:b/>
          <w:bCs/>
        </w:rPr>
        <w:t xml:space="preserve">Question Post-1: </w:t>
      </w:r>
      <w:r w:rsidRPr="008407F9">
        <w:rPr>
          <w:rFonts w:ascii="Times New Roman" w:hAnsi="Times New Roman" w:cs="Times New Roman"/>
        </w:rPr>
        <w:t xml:space="preserve">In this scenario, [THE CITIZEN] paid [AMOUNT] to [GET _____ DONE]. Which of the following statements would you agree with most?  </w:t>
      </w:r>
    </w:p>
    <w:p w14:paraId="040049CF" w14:textId="77777777" w:rsidR="00523C85" w:rsidRPr="008407F9" w:rsidRDefault="00523C85" w:rsidP="00044FDD">
      <w:pPr>
        <w:spacing w:line="240" w:lineRule="auto"/>
        <w:contextualSpacing/>
        <w:rPr>
          <w:rFonts w:ascii="Times New Roman" w:hAnsi="Times New Roman" w:cs="Times New Roman"/>
        </w:rPr>
      </w:pPr>
    </w:p>
    <w:p w14:paraId="6363DFF9" w14:textId="77777777" w:rsidR="00044FDD" w:rsidRPr="008407F9" w:rsidRDefault="00044FDD">
      <w:pPr>
        <w:numPr>
          <w:ilvl w:val="0"/>
          <w:numId w:val="5"/>
        </w:numPr>
        <w:spacing w:line="240" w:lineRule="auto"/>
        <w:ind w:left="720" w:hanging="720"/>
        <w:contextualSpacing/>
        <w:rPr>
          <w:rFonts w:ascii="Times New Roman" w:hAnsi="Times New Roman" w:cs="Times New Roman"/>
        </w:rPr>
      </w:pPr>
      <w:r w:rsidRPr="008407F9">
        <w:rPr>
          <w:rFonts w:ascii="Times New Roman" w:hAnsi="Times New Roman" w:cs="Times New Roman"/>
        </w:rPr>
        <w:t xml:space="preserve">This is a LOW price for [GETTING ____ DONE]. </w:t>
      </w:r>
    </w:p>
    <w:p w14:paraId="099445BA" w14:textId="77777777" w:rsidR="00044FDD" w:rsidRPr="008407F9" w:rsidRDefault="00044FDD">
      <w:pPr>
        <w:numPr>
          <w:ilvl w:val="0"/>
          <w:numId w:val="5"/>
        </w:numPr>
        <w:spacing w:line="240" w:lineRule="auto"/>
        <w:ind w:left="720" w:hanging="720"/>
        <w:contextualSpacing/>
        <w:rPr>
          <w:rFonts w:ascii="Times New Roman" w:hAnsi="Times New Roman" w:cs="Times New Roman"/>
        </w:rPr>
      </w:pPr>
      <w:r w:rsidRPr="008407F9">
        <w:rPr>
          <w:rFonts w:ascii="Times New Roman" w:hAnsi="Times New Roman" w:cs="Times New Roman"/>
        </w:rPr>
        <w:t xml:space="preserve">This is a HIGH price for [GETTING ___ DONE]. </w:t>
      </w:r>
    </w:p>
    <w:p w14:paraId="1843A420" w14:textId="559AF873" w:rsidR="00044FDD" w:rsidRDefault="00044FDD">
      <w:pPr>
        <w:numPr>
          <w:ilvl w:val="0"/>
          <w:numId w:val="5"/>
        </w:numPr>
        <w:spacing w:line="240" w:lineRule="auto"/>
        <w:ind w:left="720" w:hanging="720"/>
        <w:contextualSpacing/>
        <w:rPr>
          <w:rFonts w:ascii="Times New Roman" w:hAnsi="Times New Roman" w:cs="Times New Roman"/>
        </w:rPr>
      </w:pPr>
      <w:r w:rsidRPr="008407F9">
        <w:rPr>
          <w:rFonts w:ascii="Times New Roman" w:hAnsi="Times New Roman" w:cs="Times New Roman"/>
        </w:rPr>
        <w:t xml:space="preserve">It is a bribe. It does not make sense to say that the price is Low or High.  </w:t>
      </w:r>
    </w:p>
    <w:p w14:paraId="353A4119" w14:textId="77777777" w:rsidR="0076665B" w:rsidRPr="008407F9" w:rsidRDefault="0076665B" w:rsidP="000510C9">
      <w:pPr>
        <w:spacing w:line="240" w:lineRule="auto"/>
        <w:ind w:left="720"/>
        <w:contextualSpacing/>
        <w:rPr>
          <w:rFonts w:ascii="Times New Roman" w:hAnsi="Times New Roman" w:cs="Times New Roman"/>
        </w:rPr>
      </w:pPr>
    </w:p>
    <w:p w14:paraId="75FC11E6" w14:textId="77777777" w:rsidR="00044FDD" w:rsidRPr="008407F9" w:rsidRDefault="00044FDD">
      <w:pPr>
        <w:numPr>
          <w:ilvl w:val="0"/>
          <w:numId w:val="3"/>
        </w:numPr>
        <w:spacing w:line="240" w:lineRule="auto"/>
        <w:ind w:firstLine="196"/>
        <w:contextualSpacing/>
        <w:rPr>
          <w:rFonts w:ascii="Times New Roman" w:hAnsi="Times New Roman" w:cs="Times New Roman"/>
          <w:i/>
          <w:iCs/>
        </w:rPr>
      </w:pPr>
      <w:r w:rsidRPr="008407F9">
        <w:rPr>
          <w:rFonts w:ascii="Times New Roman" w:hAnsi="Times New Roman" w:cs="Times New Roman"/>
          <w:i/>
          <w:iCs/>
        </w:rPr>
        <w:t xml:space="preserve">Agree with A  </w:t>
      </w:r>
    </w:p>
    <w:p w14:paraId="6247A02F" w14:textId="77777777" w:rsidR="00044FDD" w:rsidRPr="008407F9" w:rsidRDefault="00044FDD">
      <w:pPr>
        <w:numPr>
          <w:ilvl w:val="0"/>
          <w:numId w:val="3"/>
        </w:numPr>
        <w:spacing w:line="240" w:lineRule="auto"/>
        <w:ind w:firstLine="196"/>
        <w:contextualSpacing/>
        <w:rPr>
          <w:rFonts w:ascii="Times New Roman" w:hAnsi="Times New Roman" w:cs="Times New Roman"/>
          <w:i/>
          <w:iCs/>
        </w:rPr>
      </w:pPr>
      <w:r w:rsidRPr="008407F9">
        <w:rPr>
          <w:rFonts w:ascii="Times New Roman" w:hAnsi="Times New Roman" w:cs="Times New Roman"/>
          <w:i/>
          <w:iCs/>
        </w:rPr>
        <w:t xml:space="preserve">Agree with B  </w:t>
      </w:r>
    </w:p>
    <w:p w14:paraId="70D9202F" w14:textId="6E42CFDC" w:rsidR="00044FDD" w:rsidRPr="000510C9" w:rsidRDefault="00044FDD">
      <w:pPr>
        <w:numPr>
          <w:ilvl w:val="0"/>
          <w:numId w:val="3"/>
        </w:numPr>
        <w:spacing w:line="240" w:lineRule="auto"/>
        <w:ind w:firstLine="196"/>
        <w:contextualSpacing/>
        <w:rPr>
          <w:rFonts w:ascii="Times New Roman" w:hAnsi="Times New Roman" w:cs="Times New Roman"/>
          <w:b/>
          <w:bCs/>
        </w:rPr>
      </w:pPr>
      <w:r w:rsidRPr="008407F9">
        <w:rPr>
          <w:rFonts w:ascii="Times New Roman" w:hAnsi="Times New Roman" w:cs="Times New Roman"/>
          <w:i/>
          <w:iCs/>
        </w:rPr>
        <w:t xml:space="preserve">Agree with C  </w:t>
      </w:r>
    </w:p>
    <w:p w14:paraId="142D1AF1" w14:textId="77777777" w:rsidR="0076665B" w:rsidRPr="008407F9" w:rsidRDefault="0076665B" w:rsidP="000510C9">
      <w:pPr>
        <w:spacing w:line="240" w:lineRule="auto"/>
        <w:ind w:left="2356"/>
        <w:contextualSpacing/>
        <w:rPr>
          <w:rFonts w:ascii="Times New Roman" w:hAnsi="Times New Roman" w:cs="Times New Roman"/>
          <w:b/>
          <w:bCs/>
        </w:rPr>
      </w:pPr>
    </w:p>
    <w:p w14:paraId="54B4A79B" w14:textId="77777777" w:rsidR="00044FDD" w:rsidRPr="008407F9" w:rsidRDefault="00044FDD" w:rsidP="00044FDD">
      <w:pPr>
        <w:spacing w:line="240" w:lineRule="auto"/>
        <w:contextualSpacing/>
        <w:rPr>
          <w:rFonts w:ascii="Times New Roman" w:hAnsi="Times New Roman" w:cs="Times New Roman"/>
        </w:rPr>
      </w:pPr>
      <w:r w:rsidRPr="008407F9">
        <w:rPr>
          <w:rFonts w:ascii="Times New Roman" w:hAnsi="Times New Roman" w:cs="Times New Roman"/>
          <w:b/>
          <w:bCs/>
        </w:rPr>
        <w:t xml:space="preserve">Question Post-2: </w:t>
      </w:r>
      <w:r w:rsidRPr="008407F9">
        <w:rPr>
          <w:rFonts w:ascii="Times New Roman" w:hAnsi="Times New Roman" w:cs="Times New Roman"/>
        </w:rPr>
        <w:t>In this scenario, do you think:</w:t>
      </w:r>
      <w:r w:rsidRPr="008407F9">
        <w:rPr>
          <w:rFonts w:ascii="Times New Roman" w:hAnsi="Times New Roman" w:cs="Times New Roman"/>
          <w:b/>
          <w:bCs/>
        </w:rPr>
        <w:t xml:space="preserve"> </w:t>
      </w:r>
      <w:r w:rsidRPr="008407F9">
        <w:rPr>
          <w:rFonts w:ascii="Times New Roman" w:hAnsi="Times New Roman" w:cs="Times New Roman"/>
        </w:rPr>
        <w:t xml:space="preserve">   </w:t>
      </w:r>
    </w:p>
    <w:p w14:paraId="318EBAF4" w14:textId="56329F30" w:rsidR="00044FDD" w:rsidRPr="000510C9" w:rsidRDefault="00523C85">
      <w:pPr>
        <w:pStyle w:val="ListParagraph"/>
        <w:numPr>
          <w:ilvl w:val="0"/>
          <w:numId w:val="14"/>
        </w:numPr>
        <w:spacing w:line="240" w:lineRule="auto"/>
        <w:ind w:left="360"/>
        <w:rPr>
          <w:rFonts w:ascii="Times New Roman" w:hAnsi="Times New Roman" w:cs="Times New Roman"/>
        </w:rPr>
      </w:pPr>
      <w:r w:rsidRPr="000510C9">
        <w:rPr>
          <w:rFonts w:ascii="Times New Roman" w:hAnsi="Times New Roman" w:cs="Times New Roman"/>
        </w:rPr>
        <w:t xml:space="preserve"> </w:t>
      </w:r>
      <w:r w:rsidR="00044FDD" w:rsidRPr="000510C9">
        <w:rPr>
          <w:rFonts w:ascii="Times New Roman" w:hAnsi="Times New Roman" w:cs="Times New Roman"/>
        </w:rPr>
        <w:t xml:space="preserve">[THE CITIZEN] feels frustrated because </w:t>
      </w:r>
      <w:r w:rsidR="0076665B">
        <w:rPr>
          <w:rFonts w:ascii="Times New Roman" w:hAnsi="Times New Roman" w:cs="Times New Roman"/>
        </w:rPr>
        <w:t>they do not</w:t>
      </w:r>
      <w:r w:rsidR="00044FDD" w:rsidRPr="000510C9">
        <w:rPr>
          <w:rFonts w:ascii="Times New Roman" w:hAnsi="Times New Roman" w:cs="Times New Roman"/>
        </w:rPr>
        <w:t xml:space="preserve"> want to pay the bribe.  </w:t>
      </w:r>
    </w:p>
    <w:p w14:paraId="3993FDFA" w14:textId="2492FFAC" w:rsidR="00523C85" w:rsidRPr="000510C9" w:rsidRDefault="00523C85">
      <w:pPr>
        <w:pStyle w:val="ListParagraph"/>
        <w:numPr>
          <w:ilvl w:val="0"/>
          <w:numId w:val="14"/>
        </w:numPr>
        <w:spacing w:line="240" w:lineRule="auto"/>
        <w:ind w:left="360"/>
        <w:rPr>
          <w:rFonts w:ascii="Times New Roman" w:hAnsi="Times New Roman" w:cs="Times New Roman"/>
        </w:rPr>
      </w:pPr>
      <w:r w:rsidRPr="000510C9">
        <w:rPr>
          <w:rFonts w:ascii="Times New Roman" w:hAnsi="Times New Roman" w:cs="Times New Roman"/>
        </w:rPr>
        <w:t xml:space="preserve"> </w:t>
      </w:r>
      <w:r w:rsidR="00044FDD" w:rsidRPr="000510C9">
        <w:rPr>
          <w:rFonts w:ascii="Times New Roman" w:hAnsi="Times New Roman" w:cs="Times New Roman"/>
        </w:rPr>
        <w:t xml:space="preserve">[THE CITIZEN] feels embarrassed or ashamed because </w:t>
      </w:r>
      <w:r w:rsidR="0076665B">
        <w:rPr>
          <w:rFonts w:ascii="Times New Roman" w:hAnsi="Times New Roman" w:cs="Times New Roman"/>
        </w:rPr>
        <w:t>they know</w:t>
      </w:r>
      <w:r w:rsidR="00044FDD" w:rsidRPr="000510C9">
        <w:rPr>
          <w:rFonts w:ascii="Times New Roman" w:hAnsi="Times New Roman" w:cs="Times New Roman"/>
        </w:rPr>
        <w:t xml:space="preserve"> paying bribes is wrong.</w:t>
      </w:r>
    </w:p>
    <w:p w14:paraId="5DFA85D5" w14:textId="2E054D13" w:rsidR="00044FDD" w:rsidRPr="000510C9" w:rsidRDefault="00523C85">
      <w:pPr>
        <w:pStyle w:val="ListParagraph"/>
        <w:numPr>
          <w:ilvl w:val="0"/>
          <w:numId w:val="14"/>
        </w:numPr>
        <w:spacing w:line="240" w:lineRule="auto"/>
        <w:ind w:left="360"/>
        <w:rPr>
          <w:rFonts w:ascii="Times New Roman" w:hAnsi="Times New Roman" w:cs="Times New Roman"/>
        </w:rPr>
      </w:pPr>
      <w:r w:rsidRPr="000510C9">
        <w:rPr>
          <w:rFonts w:ascii="Times New Roman" w:hAnsi="Times New Roman" w:cs="Times New Roman"/>
        </w:rPr>
        <w:t xml:space="preserve"> </w:t>
      </w:r>
      <w:r w:rsidR="00044FDD" w:rsidRPr="000510C9">
        <w:rPr>
          <w:rFonts w:ascii="Times New Roman" w:hAnsi="Times New Roman" w:cs="Times New Roman"/>
        </w:rPr>
        <w:t>Neither.</w:t>
      </w:r>
    </w:p>
    <w:p w14:paraId="6EED1BFC"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1. Strongly agree with A</w:t>
      </w:r>
    </w:p>
    <w:p w14:paraId="19578A0F"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2. Somewhat agree with A</w:t>
      </w:r>
    </w:p>
    <w:p w14:paraId="4E58307F"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3. I am equal between A and B</w:t>
      </w:r>
    </w:p>
    <w:p w14:paraId="28496A2E"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4. Somewhat agree with B</w:t>
      </w:r>
    </w:p>
    <w:p w14:paraId="237B2BB9"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5. Strongly agree with B</w:t>
      </w:r>
    </w:p>
    <w:p w14:paraId="474916D9"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997. Don’t know</w:t>
      </w:r>
    </w:p>
    <w:p w14:paraId="59FE56FA"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999. Refuse</w:t>
      </w:r>
    </w:p>
    <w:p w14:paraId="0D5B8DFD" w14:textId="77777777" w:rsidR="00044FDD" w:rsidRPr="008407F9" w:rsidRDefault="00044FDD" w:rsidP="00044FDD">
      <w:pPr>
        <w:spacing w:line="240" w:lineRule="auto"/>
        <w:contextualSpacing/>
        <w:rPr>
          <w:rFonts w:ascii="Times New Roman" w:hAnsi="Times New Roman" w:cs="Times New Roman"/>
          <w:i/>
          <w:iCs/>
        </w:rPr>
      </w:pPr>
    </w:p>
    <w:p w14:paraId="0C62DC3C" w14:textId="77777777" w:rsidR="00044FDD" w:rsidRPr="008407F9" w:rsidRDefault="00044FDD" w:rsidP="00044FDD">
      <w:pPr>
        <w:spacing w:line="240" w:lineRule="auto"/>
        <w:contextualSpacing/>
        <w:rPr>
          <w:rFonts w:ascii="Times New Roman" w:hAnsi="Times New Roman" w:cs="Times New Roman"/>
        </w:rPr>
      </w:pPr>
      <w:r w:rsidRPr="008407F9">
        <w:rPr>
          <w:rFonts w:ascii="Times New Roman" w:hAnsi="Times New Roman" w:cs="Times New Roman"/>
          <w:b/>
          <w:bCs/>
        </w:rPr>
        <w:t xml:space="preserve">Question Post-3: </w:t>
      </w:r>
      <w:r w:rsidRPr="008407F9">
        <w:rPr>
          <w:rFonts w:ascii="Times New Roman" w:hAnsi="Times New Roman" w:cs="Times New Roman"/>
        </w:rPr>
        <w:t xml:space="preserve">What about the official?   </w:t>
      </w:r>
    </w:p>
    <w:p w14:paraId="36D3DF74" w14:textId="43FBCD1A" w:rsidR="00523C85" w:rsidRPr="000510C9" w:rsidRDefault="00044FDD">
      <w:pPr>
        <w:pStyle w:val="ListParagraph"/>
        <w:numPr>
          <w:ilvl w:val="0"/>
          <w:numId w:val="15"/>
        </w:numPr>
        <w:spacing w:line="240" w:lineRule="auto"/>
        <w:ind w:hanging="720"/>
        <w:rPr>
          <w:rFonts w:ascii="Times New Roman" w:hAnsi="Times New Roman" w:cs="Times New Roman"/>
        </w:rPr>
      </w:pPr>
      <w:r w:rsidRPr="000510C9">
        <w:rPr>
          <w:rFonts w:ascii="Times New Roman" w:hAnsi="Times New Roman" w:cs="Times New Roman"/>
        </w:rPr>
        <w:t xml:space="preserve">[THE OFFICIAL] feels frustrated because </w:t>
      </w:r>
      <w:r w:rsidR="0076665B">
        <w:rPr>
          <w:rFonts w:ascii="Times New Roman" w:hAnsi="Times New Roman" w:cs="Times New Roman"/>
        </w:rPr>
        <w:t>they do not</w:t>
      </w:r>
      <w:r w:rsidRPr="000510C9">
        <w:rPr>
          <w:rFonts w:ascii="Times New Roman" w:hAnsi="Times New Roman" w:cs="Times New Roman"/>
        </w:rPr>
        <w:t xml:space="preserve"> want to accept the bribe. </w:t>
      </w:r>
    </w:p>
    <w:p w14:paraId="04073B14" w14:textId="5C0E6C8B" w:rsidR="00044FDD" w:rsidRPr="00523C85" w:rsidRDefault="00044FDD">
      <w:pPr>
        <w:pStyle w:val="ListParagraph"/>
        <w:numPr>
          <w:ilvl w:val="0"/>
          <w:numId w:val="15"/>
        </w:numPr>
        <w:spacing w:line="240" w:lineRule="auto"/>
        <w:ind w:hanging="720"/>
        <w:rPr>
          <w:rFonts w:ascii="Times New Roman" w:hAnsi="Times New Roman" w:cs="Times New Roman"/>
        </w:rPr>
      </w:pPr>
      <w:r w:rsidRPr="00523C85">
        <w:rPr>
          <w:rFonts w:ascii="Times New Roman" w:hAnsi="Times New Roman" w:cs="Times New Roman"/>
        </w:rPr>
        <w:t xml:space="preserve">[THE OFFICIAL] feels embarrassed or ashamed because </w:t>
      </w:r>
      <w:r w:rsidR="0076665B">
        <w:rPr>
          <w:rFonts w:ascii="Times New Roman" w:hAnsi="Times New Roman" w:cs="Times New Roman"/>
        </w:rPr>
        <w:t>they know</w:t>
      </w:r>
      <w:r w:rsidRPr="00523C85">
        <w:rPr>
          <w:rFonts w:ascii="Times New Roman" w:hAnsi="Times New Roman" w:cs="Times New Roman"/>
        </w:rPr>
        <w:t xml:space="preserve"> accepting bribes is wrong.</w:t>
      </w:r>
    </w:p>
    <w:p w14:paraId="2472335A"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1. Strongly agree with A</w:t>
      </w:r>
    </w:p>
    <w:p w14:paraId="4C28C94E"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2. Somewhat agree with A</w:t>
      </w:r>
    </w:p>
    <w:p w14:paraId="53BF855C"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3. I am equal between A and B</w:t>
      </w:r>
    </w:p>
    <w:p w14:paraId="756BF3F5"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4. Somewhat agree with B</w:t>
      </w:r>
    </w:p>
    <w:p w14:paraId="497B0087"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5. Strongly agree with B</w:t>
      </w:r>
    </w:p>
    <w:p w14:paraId="0ED02512"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997. Don’t know</w:t>
      </w:r>
    </w:p>
    <w:p w14:paraId="622AD7D6"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999. Refuse</w:t>
      </w:r>
    </w:p>
    <w:p w14:paraId="20A724B4" w14:textId="77777777" w:rsidR="00044FDD" w:rsidRPr="008407F9" w:rsidRDefault="00044FDD" w:rsidP="00044FDD">
      <w:pPr>
        <w:spacing w:line="240" w:lineRule="auto"/>
        <w:contextualSpacing/>
        <w:rPr>
          <w:rFonts w:ascii="Times New Roman" w:hAnsi="Times New Roman" w:cs="Times New Roman"/>
          <w:i/>
          <w:iCs/>
        </w:rPr>
      </w:pPr>
    </w:p>
    <w:p w14:paraId="4737DFD0" w14:textId="77777777" w:rsidR="00044FDD" w:rsidRPr="008407F9" w:rsidRDefault="00044FDD" w:rsidP="00044FDD">
      <w:pPr>
        <w:spacing w:line="240" w:lineRule="auto"/>
        <w:contextualSpacing/>
        <w:rPr>
          <w:rFonts w:ascii="Times New Roman" w:hAnsi="Times New Roman" w:cs="Times New Roman"/>
        </w:rPr>
      </w:pPr>
      <w:r w:rsidRPr="008407F9">
        <w:rPr>
          <w:rFonts w:ascii="Times New Roman" w:hAnsi="Times New Roman" w:cs="Times New Roman"/>
          <w:b/>
          <w:bCs/>
        </w:rPr>
        <w:t xml:space="preserve">Question Post-4: </w:t>
      </w:r>
      <w:r w:rsidRPr="008407F9">
        <w:rPr>
          <w:rFonts w:ascii="Times New Roman" w:hAnsi="Times New Roman" w:cs="Times New Roman"/>
        </w:rPr>
        <w:t xml:space="preserve">[Scenario reminder] Do these </w:t>
      </w:r>
      <w:r w:rsidRPr="008407F9">
        <w:rPr>
          <w:rFonts w:ascii="Times New Roman" w:hAnsi="Times New Roman" w:cs="Times New Roman"/>
          <w:b/>
          <w:bCs/>
        </w:rPr>
        <w:t>circumstances</w:t>
      </w:r>
      <w:r w:rsidRPr="008407F9">
        <w:rPr>
          <w:rFonts w:ascii="Times New Roman" w:hAnsi="Times New Roman" w:cs="Times New Roman"/>
        </w:rPr>
        <w:t>…</w:t>
      </w:r>
    </w:p>
    <w:p w14:paraId="2D4CD7B9" w14:textId="275FFC1D" w:rsidR="00523C85" w:rsidRPr="000510C9" w:rsidRDefault="00044FDD">
      <w:pPr>
        <w:pStyle w:val="ListParagraph"/>
        <w:numPr>
          <w:ilvl w:val="0"/>
          <w:numId w:val="16"/>
        </w:numPr>
        <w:spacing w:line="240" w:lineRule="auto"/>
        <w:ind w:left="720" w:hanging="720"/>
        <w:rPr>
          <w:rFonts w:ascii="Times New Roman" w:hAnsi="Times New Roman" w:cs="Times New Roman"/>
        </w:rPr>
      </w:pPr>
      <w:r w:rsidRPr="000510C9">
        <w:rPr>
          <w:rFonts w:ascii="Times New Roman" w:hAnsi="Times New Roman" w:cs="Times New Roman"/>
        </w:rPr>
        <w:t xml:space="preserve">make it </w:t>
      </w:r>
      <w:r w:rsidRPr="000510C9">
        <w:rPr>
          <w:rFonts w:ascii="Times New Roman" w:hAnsi="Times New Roman" w:cs="Times New Roman"/>
          <w:u w:val="single"/>
        </w:rPr>
        <w:t>more</w:t>
      </w:r>
      <w:r w:rsidRPr="000510C9">
        <w:rPr>
          <w:rFonts w:ascii="Times New Roman" w:hAnsi="Times New Roman" w:cs="Times New Roman"/>
        </w:rPr>
        <w:t xml:space="preserve"> </w:t>
      </w:r>
      <w:r w:rsidRPr="000510C9">
        <w:rPr>
          <w:rFonts w:ascii="Times New Roman" w:hAnsi="Times New Roman" w:cs="Times New Roman"/>
          <w:u w:val="single"/>
        </w:rPr>
        <w:t>acceptable</w:t>
      </w:r>
      <w:r w:rsidRPr="000510C9">
        <w:rPr>
          <w:rFonts w:ascii="Times New Roman" w:hAnsi="Times New Roman" w:cs="Times New Roman"/>
        </w:rPr>
        <w:t xml:space="preserve"> to pay the bribe.</w:t>
      </w:r>
    </w:p>
    <w:p w14:paraId="0D39B607" w14:textId="451329E1" w:rsidR="00044FDD" w:rsidRPr="00523C85" w:rsidRDefault="00044FDD">
      <w:pPr>
        <w:pStyle w:val="ListParagraph"/>
        <w:numPr>
          <w:ilvl w:val="0"/>
          <w:numId w:val="16"/>
        </w:numPr>
        <w:spacing w:line="240" w:lineRule="auto"/>
        <w:ind w:left="720" w:hanging="720"/>
        <w:rPr>
          <w:rFonts w:ascii="Times New Roman" w:hAnsi="Times New Roman" w:cs="Times New Roman"/>
        </w:rPr>
      </w:pPr>
      <w:r w:rsidRPr="00523C85">
        <w:rPr>
          <w:rFonts w:ascii="Times New Roman" w:hAnsi="Times New Roman" w:cs="Times New Roman"/>
          <w:u w:val="single"/>
        </w:rPr>
        <w:t xml:space="preserve">not </w:t>
      </w:r>
      <w:r w:rsidRPr="00523C85">
        <w:rPr>
          <w:rFonts w:ascii="Times New Roman" w:hAnsi="Times New Roman" w:cs="Times New Roman"/>
        </w:rPr>
        <w:t>make it</w:t>
      </w:r>
      <w:r w:rsidRPr="00523C85">
        <w:rPr>
          <w:rFonts w:ascii="Times New Roman" w:hAnsi="Times New Roman" w:cs="Times New Roman"/>
          <w:u w:val="single"/>
        </w:rPr>
        <w:t xml:space="preserve"> more acceptable</w:t>
      </w:r>
      <w:r w:rsidRPr="00523C85">
        <w:rPr>
          <w:rFonts w:ascii="Times New Roman" w:hAnsi="Times New Roman" w:cs="Times New Roman"/>
        </w:rPr>
        <w:t xml:space="preserve"> to pay the bribe.  </w:t>
      </w:r>
    </w:p>
    <w:p w14:paraId="7A08D3AD"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1. Strongly agree with A</w:t>
      </w:r>
    </w:p>
    <w:p w14:paraId="3FAD8956"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2. Somewhat agree with A</w:t>
      </w:r>
    </w:p>
    <w:p w14:paraId="7F7A7AE2"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3. I am equal between A and B</w:t>
      </w:r>
    </w:p>
    <w:p w14:paraId="18C93DB8"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lastRenderedPageBreak/>
        <w:t>4. Somewhat agree with B</w:t>
      </w:r>
    </w:p>
    <w:p w14:paraId="7B517B01"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5. Strongly agree with B</w:t>
      </w:r>
    </w:p>
    <w:p w14:paraId="7FE8DA48"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997. Don’t know</w:t>
      </w:r>
    </w:p>
    <w:p w14:paraId="230B055A"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999. Refuse</w:t>
      </w:r>
    </w:p>
    <w:p w14:paraId="2D7E2059" w14:textId="77777777" w:rsidR="00C16BA9" w:rsidRDefault="00C16BA9" w:rsidP="00044FDD">
      <w:pPr>
        <w:spacing w:line="240" w:lineRule="auto"/>
        <w:contextualSpacing/>
        <w:rPr>
          <w:rFonts w:ascii="Times New Roman" w:hAnsi="Times New Roman" w:cs="Times New Roman"/>
          <w:b/>
          <w:bCs/>
        </w:rPr>
      </w:pPr>
    </w:p>
    <w:p w14:paraId="50E62FAF" w14:textId="5EA44943" w:rsidR="00523C85" w:rsidRDefault="00044FDD" w:rsidP="00044FDD">
      <w:pPr>
        <w:spacing w:line="240" w:lineRule="auto"/>
        <w:contextualSpacing/>
        <w:rPr>
          <w:rFonts w:ascii="Times New Roman" w:hAnsi="Times New Roman" w:cs="Times New Roman"/>
          <w:u w:val="single"/>
        </w:rPr>
      </w:pPr>
      <w:r w:rsidRPr="008407F9">
        <w:rPr>
          <w:rFonts w:ascii="Times New Roman" w:hAnsi="Times New Roman" w:cs="Times New Roman"/>
          <w:b/>
          <w:bCs/>
        </w:rPr>
        <w:t xml:space="preserve">Question Post-5: </w:t>
      </w:r>
      <w:r w:rsidRPr="008407F9">
        <w:rPr>
          <w:rFonts w:ascii="Times New Roman" w:hAnsi="Times New Roman" w:cs="Times New Roman"/>
        </w:rPr>
        <w:t>Again, under the circumstances in the scenario, would you say:</w:t>
      </w:r>
    </w:p>
    <w:p w14:paraId="08370946" w14:textId="5747E717" w:rsidR="00523C85" w:rsidRPr="000510C9" w:rsidRDefault="00044FDD">
      <w:pPr>
        <w:pStyle w:val="ListParagraph"/>
        <w:numPr>
          <w:ilvl w:val="0"/>
          <w:numId w:val="17"/>
        </w:numPr>
        <w:spacing w:line="240" w:lineRule="auto"/>
        <w:ind w:hanging="720"/>
        <w:rPr>
          <w:rFonts w:ascii="Times New Roman" w:hAnsi="Times New Roman" w:cs="Times New Roman"/>
        </w:rPr>
      </w:pPr>
      <w:r w:rsidRPr="000510C9">
        <w:rPr>
          <w:rFonts w:ascii="Times New Roman" w:hAnsi="Times New Roman" w:cs="Times New Roman"/>
        </w:rPr>
        <w:t xml:space="preserve">[THE CITIZEN] who paid the bribe </w:t>
      </w:r>
      <w:r w:rsidRPr="000510C9">
        <w:rPr>
          <w:rFonts w:ascii="Times New Roman" w:hAnsi="Times New Roman" w:cs="Times New Roman"/>
          <w:u w:val="single"/>
        </w:rPr>
        <w:t>benefits more</w:t>
      </w:r>
    </w:p>
    <w:p w14:paraId="646C0BC5" w14:textId="5069F4CB" w:rsidR="00044FDD" w:rsidRPr="00523C85" w:rsidRDefault="00044FDD">
      <w:pPr>
        <w:pStyle w:val="ListParagraph"/>
        <w:numPr>
          <w:ilvl w:val="0"/>
          <w:numId w:val="17"/>
        </w:numPr>
        <w:spacing w:line="240" w:lineRule="auto"/>
        <w:ind w:hanging="720"/>
        <w:rPr>
          <w:rFonts w:ascii="Times New Roman" w:hAnsi="Times New Roman" w:cs="Times New Roman"/>
        </w:rPr>
      </w:pPr>
      <w:r w:rsidRPr="00523C85">
        <w:rPr>
          <w:rFonts w:ascii="Times New Roman" w:hAnsi="Times New Roman" w:cs="Times New Roman"/>
        </w:rPr>
        <w:t xml:space="preserve">[THE OFFICIAL] who received the bribe </w:t>
      </w:r>
      <w:r w:rsidRPr="00523C85">
        <w:rPr>
          <w:rFonts w:ascii="Times New Roman" w:hAnsi="Times New Roman" w:cs="Times New Roman"/>
          <w:u w:val="single"/>
        </w:rPr>
        <w:t>benefits more</w:t>
      </w:r>
      <w:r w:rsidRPr="00523C85">
        <w:rPr>
          <w:rFonts w:ascii="Times New Roman" w:hAnsi="Times New Roman" w:cs="Times New Roman"/>
        </w:rPr>
        <w:t xml:space="preserve">. </w:t>
      </w:r>
    </w:p>
    <w:p w14:paraId="200C5E08"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1. Strongly agree with A</w:t>
      </w:r>
    </w:p>
    <w:p w14:paraId="15802E1A"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2. Somewhat agree with A</w:t>
      </w:r>
    </w:p>
    <w:p w14:paraId="71756313"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3. I am equal between A and B</w:t>
      </w:r>
    </w:p>
    <w:p w14:paraId="3F66C29E"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4. Somewhat agree with B</w:t>
      </w:r>
    </w:p>
    <w:p w14:paraId="644504D5"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5. Strongly agree with B</w:t>
      </w:r>
    </w:p>
    <w:p w14:paraId="46D74CA0"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997. Don’t know</w:t>
      </w:r>
    </w:p>
    <w:p w14:paraId="4CA36985"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999. Refuse</w:t>
      </w:r>
    </w:p>
    <w:p w14:paraId="3413F386" w14:textId="77777777" w:rsidR="00044FDD" w:rsidRPr="008407F9" w:rsidRDefault="00044FDD" w:rsidP="00044FDD">
      <w:pPr>
        <w:spacing w:line="240" w:lineRule="auto"/>
        <w:ind w:left="720" w:firstLine="196"/>
        <w:contextualSpacing/>
        <w:rPr>
          <w:rFonts w:ascii="Times New Roman" w:hAnsi="Times New Roman" w:cs="Times New Roman"/>
          <w:b/>
          <w:bCs/>
        </w:rPr>
      </w:pPr>
    </w:p>
    <w:p w14:paraId="7C723E35" w14:textId="741E018E" w:rsidR="00044FDD" w:rsidRPr="008407F9" w:rsidRDefault="00044FDD" w:rsidP="00044FDD">
      <w:pPr>
        <w:spacing w:line="240" w:lineRule="auto"/>
        <w:contextualSpacing/>
        <w:rPr>
          <w:rFonts w:ascii="Times New Roman" w:hAnsi="Times New Roman" w:cs="Times New Roman"/>
        </w:rPr>
      </w:pPr>
      <w:r w:rsidRPr="008407F9">
        <w:rPr>
          <w:rFonts w:ascii="Times New Roman" w:hAnsi="Times New Roman" w:cs="Times New Roman"/>
          <w:b/>
          <w:bCs/>
        </w:rPr>
        <w:t xml:space="preserve">Question Post-6: </w:t>
      </w:r>
      <w:bookmarkStart w:id="4" w:name="_Hlk81389930"/>
      <w:r w:rsidRPr="008407F9">
        <w:rPr>
          <w:rFonts w:ascii="Times New Roman" w:hAnsi="Times New Roman" w:cs="Times New Roman"/>
        </w:rPr>
        <w:t>With respect to [THE CITIZEN] in this scenario, the bribe is</w:t>
      </w:r>
      <w:r w:rsidR="00276BCB">
        <w:rPr>
          <w:rFonts w:ascii="Times New Roman" w:hAnsi="Times New Roman" w:cs="Times New Roman"/>
          <w:b/>
          <w:bCs/>
        </w:rPr>
        <w:t>:</w:t>
      </w:r>
    </w:p>
    <w:p w14:paraId="37276029" w14:textId="10A2F6B4" w:rsidR="00523C85" w:rsidRPr="000510C9" w:rsidRDefault="00044FDD">
      <w:pPr>
        <w:pStyle w:val="ListParagraph"/>
        <w:numPr>
          <w:ilvl w:val="0"/>
          <w:numId w:val="18"/>
        </w:numPr>
        <w:spacing w:line="240" w:lineRule="auto"/>
        <w:ind w:left="720" w:hanging="720"/>
        <w:rPr>
          <w:rFonts w:ascii="Times New Roman" w:hAnsi="Times New Roman" w:cs="Times New Roman"/>
        </w:rPr>
      </w:pPr>
      <w:r w:rsidRPr="000510C9">
        <w:rPr>
          <w:rFonts w:ascii="Times New Roman" w:hAnsi="Times New Roman" w:cs="Times New Roman"/>
        </w:rPr>
        <w:t xml:space="preserve">More of an issue of </w:t>
      </w:r>
      <w:r w:rsidRPr="000510C9">
        <w:rPr>
          <w:rFonts w:ascii="Times New Roman" w:hAnsi="Times New Roman" w:cs="Times New Roman"/>
          <w:u w:val="single"/>
        </w:rPr>
        <w:t>right vs. wrong</w:t>
      </w:r>
      <w:r w:rsidRPr="000510C9">
        <w:rPr>
          <w:rFonts w:ascii="Times New Roman" w:hAnsi="Times New Roman" w:cs="Times New Roman"/>
        </w:rPr>
        <w:t xml:space="preserve">.    </w:t>
      </w:r>
    </w:p>
    <w:p w14:paraId="5C26BEC4" w14:textId="47996256" w:rsidR="00044FDD" w:rsidRPr="000510C9" w:rsidRDefault="00044FDD">
      <w:pPr>
        <w:pStyle w:val="ListParagraph"/>
        <w:numPr>
          <w:ilvl w:val="0"/>
          <w:numId w:val="18"/>
        </w:numPr>
        <w:spacing w:line="240" w:lineRule="auto"/>
        <w:ind w:left="720" w:hanging="720"/>
        <w:rPr>
          <w:rFonts w:ascii="Times New Roman" w:hAnsi="Times New Roman" w:cs="Times New Roman"/>
        </w:rPr>
      </w:pPr>
      <w:r w:rsidRPr="0076665B">
        <w:rPr>
          <w:rFonts w:ascii="Times New Roman" w:hAnsi="Times New Roman" w:cs="Times New Roman"/>
        </w:rPr>
        <w:t xml:space="preserve">More like paying for a </w:t>
      </w:r>
      <w:r w:rsidRPr="0076665B">
        <w:rPr>
          <w:rFonts w:ascii="Times New Roman" w:hAnsi="Times New Roman" w:cs="Times New Roman"/>
          <w:u w:val="single"/>
        </w:rPr>
        <w:t>service</w:t>
      </w:r>
      <w:r w:rsidRPr="0076665B">
        <w:rPr>
          <w:rFonts w:ascii="Times New Roman" w:hAnsi="Times New Roman" w:cs="Times New Roman"/>
        </w:rPr>
        <w:t xml:space="preserve">.            </w:t>
      </w:r>
    </w:p>
    <w:bookmarkEnd w:id="4"/>
    <w:p w14:paraId="55714676"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1. Strongly agree with A</w:t>
      </w:r>
    </w:p>
    <w:p w14:paraId="75A8EDDD"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2. Somewhat agree with A</w:t>
      </w:r>
    </w:p>
    <w:p w14:paraId="6CBA1EAF"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3. I am equal between A and B</w:t>
      </w:r>
    </w:p>
    <w:p w14:paraId="3B3812E4"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4. Somewhat agree with B</w:t>
      </w:r>
    </w:p>
    <w:p w14:paraId="71397D48"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5. Strongly agree with B</w:t>
      </w:r>
    </w:p>
    <w:p w14:paraId="458825CC"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997. Don’t know</w:t>
      </w:r>
    </w:p>
    <w:p w14:paraId="131ED9A8"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999. Refuse</w:t>
      </w:r>
    </w:p>
    <w:p w14:paraId="2190ADA4" w14:textId="77777777" w:rsidR="00044FDD" w:rsidRPr="008407F9" w:rsidRDefault="00044FDD" w:rsidP="00044FDD">
      <w:pPr>
        <w:spacing w:line="240" w:lineRule="auto"/>
        <w:ind w:left="2160" w:firstLine="196"/>
        <w:contextualSpacing/>
        <w:rPr>
          <w:rFonts w:ascii="Times New Roman" w:hAnsi="Times New Roman" w:cs="Times New Roman"/>
          <w:i/>
          <w:iCs/>
        </w:rPr>
      </w:pPr>
    </w:p>
    <w:p w14:paraId="46623B7A" w14:textId="77777777" w:rsidR="00044FDD" w:rsidRPr="008407F9" w:rsidRDefault="00044FDD" w:rsidP="00044FDD">
      <w:pPr>
        <w:spacing w:line="240" w:lineRule="auto"/>
        <w:contextualSpacing/>
        <w:rPr>
          <w:rFonts w:ascii="Times New Roman" w:hAnsi="Times New Roman" w:cs="Times New Roman"/>
        </w:rPr>
      </w:pPr>
      <w:r w:rsidRPr="008407F9">
        <w:rPr>
          <w:rFonts w:ascii="Times New Roman" w:hAnsi="Times New Roman" w:cs="Times New Roman"/>
          <w:b/>
          <w:bCs/>
        </w:rPr>
        <w:t xml:space="preserve">Question Post-7: </w:t>
      </w:r>
      <w:r w:rsidRPr="008407F9">
        <w:rPr>
          <w:rFonts w:ascii="Times New Roman" w:hAnsi="Times New Roman" w:cs="Times New Roman"/>
        </w:rPr>
        <w:t xml:space="preserve">With respect to [THE OFFICIAL] in this scenario, the bribe is: </w:t>
      </w:r>
    </w:p>
    <w:p w14:paraId="3E5F2313" w14:textId="637A3BE4" w:rsidR="00523C85" w:rsidRPr="000510C9" w:rsidRDefault="00044FDD">
      <w:pPr>
        <w:pStyle w:val="ListParagraph"/>
        <w:numPr>
          <w:ilvl w:val="0"/>
          <w:numId w:val="19"/>
        </w:numPr>
        <w:spacing w:line="240" w:lineRule="auto"/>
        <w:ind w:left="720"/>
        <w:rPr>
          <w:rFonts w:ascii="Times New Roman" w:hAnsi="Times New Roman" w:cs="Times New Roman"/>
        </w:rPr>
      </w:pPr>
      <w:r w:rsidRPr="000510C9">
        <w:rPr>
          <w:rFonts w:ascii="Times New Roman" w:hAnsi="Times New Roman" w:cs="Times New Roman"/>
        </w:rPr>
        <w:t xml:space="preserve">More of an issue of </w:t>
      </w:r>
      <w:r w:rsidRPr="000510C9">
        <w:rPr>
          <w:rFonts w:ascii="Times New Roman" w:hAnsi="Times New Roman" w:cs="Times New Roman"/>
          <w:u w:val="single"/>
        </w:rPr>
        <w:t>right vs. wrong</w:t>
      </w:r>
      <w:r w:rsidRPr="000510C9">
        <w:rPr>
          <w:rFonts w:ascii="Times New Roman" w:hAnsi="Times New Roman" w:cs="Times New Roman"/>
        </w:rPr>
        <w:t xml:space="preserve">.   </w:t>
      </w:r>
    </w:p>
    <w:p w14:paraId="29C77616" w14:textId="58567F5F" w:rsidR="00044FDD" w:rsidRPr="0076665B" w:rsidRDefault="00044FDD">
      <w:pPr>
        <w:pStyle w:val="ListParagraph"/>
        <w:numPr>
          <w:ilvl w:val="0"/>
          <w:numId w:val="19"/>
        </w:numPr>
        <w:spacing w:line="240" w:lineRule="auto"/>
        <w:ind w:left="720"/>
        <w:rPr>
          <w:rFonts w:ascii="Times New Roman" w:hAnsi="Times New Roman" w:cs="Times New Roman"/>
        </w:rPr>
      </w:pPr>
      <w:r w:rsidRPr="0076665B">
        <w:rPr>
          <w:rFonts w:ascii="Times New Roman" w:hAnsi="Times New Roman" w:cs="Times New Roman"/>
        </w:rPr>
        <w:t xml:space="preserve">More like receiving payment for providing a </w:t>
      </w:r>
      <w:r w:rsidRPr="0076665B">
        <w:rPr>
          <w:rFonts w:ascii="Times New Roman" w:hAnsi="Times New Roman" w:cs="Times New Roman"/>
          <w:u w:val="single"/>
        </w:rPr>
        <w:t>service</w:t>
      </w:r>
      <w:r w:rsidRPr="0076665B">
        <w:rPr>
          <w:rFonts w:ascii="Times New Roman" w:hAnsi="Times New Roman" w:cs="Times New Roman"/>
        </w:rPr>
        <w:t xml:space="preserve">.  </w:t>
      </w:r>
    </w:p>
    <w:p w14:paraId="6F7591B8"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1. Strongly agree with A</w:t>
      </w:r>
    </w:p>
    <w:p w14:paraId="0C644226"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2. Somewhat agree with A</w:t>
      </w:r>
    </w:p>
    <w:p w14:paraId="7D4A5A7B"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3. I am equal between A and B</w:t>
      </w:r>
    </w:p>
    <w:p w14:paraId="287E271B"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4. Somewhat agree with B</w:t>
      </w:r>
    </w:p>
    <w:p w14:paraId="0AAF0B8E"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5. Strongly agree with B</w:t>
      </w:r>
    </w:p>
    <w:p w14:paraId="785B0AC4"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997. Don’t know</w:t>
      </w:r>
    </w:p>
    <w:p w14:paraId="57B90CA5"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999. Refuse</w:t>
      </w:r>
    </w:p>
    <w:p w14:paraId="7126F120" w14:textId="77777777" w:rsidR="00044FDD" w:rsidRPr="008407F9" w:rsidRDefault="00044FDD" w:rsidP="00044FDD">
      <w:pPr>
        <w:spacing w:line="240" w:lineRule="auto"/>
        <w:ind w:left="2160" w:firstLine="196"/>
        <w:contextualSpacing/>
        <w:rPr>
          <w:rFonts w:ascii="Times New Roman" w:hAnsi="Times New Roman" w:cs="Times New Roman"/>
          <w:i/>
          <w:iCs/>
        </w:rPr>
      </w:pPr>
    </w:p>
    <w:p w14:paraId="7DFD5AFF" w14:textId="6580E9EF" w:rsidR="00044FDD" w:rsidRDefault="00044FDD" w:rsidP="00044FDD">
      <w:pPr>
        <w:spacing w:line="240" w:lineRule="auto"/>
        <w:contextualSpacing/>
        <w:rPr>
          <w:rFonts w:ascii="Times New Roman" w:hAnsi="Times New Roman" w:cs="Times New Roman"/>
        </w:rPr>
      </w:pPr>
      <w:r w:rsidRPr="008407F9">
        <w:rPr>
          <w:rFonts w:ascii="Times New Roman" w:hAnsi="Times New Roman" w:cs="Times New Roman"/>
          <w:b/>
          <w:bCs/>
        </w:rPr>
        <w:t xml:space="preserve">Question Post – 8: </w:t>
      </w:r>
      <w:r w:rsidRPr="008407F9">
        <w:rPr>
          <w:rFonts w:ascii="Times New Roman" w:hAnsi="Times New Roman" w:cs="Times New Roman"/>
        </w:rPr>
        <w:t>Still thinking about the same scenario, do you think</w:t>
      </w:r>
      <w:r w:rsidR="00276BCB">
        <w:rPr>
          <w:rFonts w:ascii="Times New Roman" w:hAnsi="Times New Roman" w:cs="Times New Roman"/>
        </w:rPr>
        <w:t>:</w:t>
      </w:r>
    </w:p>
    <w:p w14:paraId="1D9B598E" w14:textId="77777777" w:rsidR="0076665B" w:rsidRPr="008407F9" w:rsidRDefault="0076665B" w:rsidP="00044FDD">
      <w:pPr>
        <w:spacing w:line="240" w:lineRule="auto"/>
        <w:contextualSpacing/>
        <w:rPr>
          <w:rFonts w:ascii="Times New Roman" w:hAnsi="Times New Roman" w:cs="Times New Roman"/>
          <w:u w:val="single"/>
        </w:rPr>
      </w:pPr>
    </w:p>
    <w:p w14:paraId="7B98EAEF" w14:textId="09614498" w:rsidR="00044FDD" w:rsidRPr="008407F9" w:rsidRDefault="00044FDD">
      <w:pPr>
        <w:numPr>
          <w:ilvl w:val="0"/>
          <w:numId w:val="4"/>
        </w:numPr>
        <w:spacing w:line="240" w:lineRule="auto"/>
        <w:ind w:left="720" w:hanging="720"/>
        <w:contextualSpacing/>
        <w:rPr>
          <w:rFonts w:ascii="Times New Roman" w:hAnsi="Times New Roman" w:cs="Times New Roman"/>
        </w:rPr>
      </w:pPr>
      <w:r w:rsidRPr="008407F9">
        <w:rPr>
          <w:rFonts w:ascii="Times New Roman" w:hAnsi="Times New Roman" w:cs="Times New Roman"/>
        </w:rPr>
        <w:t xml:space="preserve">[THE OFFICIAL] has more of a say -- </w:t>
      </w:r>
      <w:r w:rsidR="0076665B">
        <w:rPr>
          <w:rFonts w:ascii="Times New Roman" w:hAnsi="Times New Roman" w:cs="Times New Roman"/>
        </w:rPr>
        <w:t>they</w:t>
      </w:r>
      <w:r w:rsidRPr="008407F9">
        <w:rPr>
          <w:rFonts w:ascii="Times New Roman" w:hAnsi="Times New Roman" w:cs="Times New Roman"/>
        </w:rPr>
        <w:t xml:space="preserve"> could </w:t>
      </w:r>
      <w:r w:rsidRPr="008407F9">
        <w:rPr>
          <w:rFonts w:ascii="Times New Roman" w:hAnsi="Times New Roman" w:cs="Times New Roman"/>
          <w:u w:val="single"/>
        </w:rPr>
        <w:t>make</w:t>
      </w:r>
      <w:r w:rsidRPr="008407F9">
        <w:rPr>
          <w:rFonts w:ascii="Times New Roman" w:hAnsi="Times New Roman" w:cs="Times New Roman"/>
        </w:rPr>
        <w:t xml:space="preserve"> the citizen pay the bribe. </w:t>
      </w:r>
    </w:p>
    <w:p w14:paraId="3479CE3B" w14:textId="23EA1224" w:rsidR="00044FDD" w:rsidRPr="008407F9" w:rsidRDefault="00044FDD">
      <w:pPr>
        <w:numPr>
          <w:ilvl w:val="0"/>
          <w:numId w:val="4"/>
        </w:numPr>
        <w:spacing w:line="240" w:lineRule="auto"/>
        <w:ind w:left="720" w:hanging="720"/>
        <w:contextualSpacing/>
        <w:rPr>
          <w:rFonts w:ascii="Times New Roman" w:hAnsi="Times New Roman" w:cs="Times New Roman"/>
        </w:rPr>
      </w:pPr>
      <w:r w:rsidRPr="008407F9">
        <w:rPr>
          <w:rFonts w:ascii="Times New Roman" w:hAnsi="Times New Roman" w:cs="Times New Roman"/>
        </w:rPr>
        <w:t xml:space="preserve">[THE CITIZEN] has more of a say – </w:t>
      </w:r>
      <w:r w:rsidR="0076665B">
        <w:rPr>
          <w:rFonts w:ascii="Times New Roman" w:hAnsi="Times New Roman" w:cs="Times New Roman"/>
        </w:rPr>
        <w:t>they</w:t>
      </w:r>
      <w:r w:rsidRPr="008407F9">
        <w:rPr>
          <w:rFonts w:ascii="Times New Roman" w:hAnsi="Times New Roman" w:cs="Times New Roman"/>
        </w:rPr>
        <w:t xml:space="preserve"> could have chosen to </w:t>
      </w:r>
      <w:r w:rsidRPr="008407F9">
        <w:rPr>
          <w:rFonts w:ascii="Times New Roman" w:hAnsi="Times New Roman" w:cs="Times New Roman"/>
          <w:u w:val="single"/>
        </w:rPr>
        <w:t>not</w:t>
      </w:r>
      <w:r w:rsidRPr="008407F9">
        <w:rPr>
          <w:rFonts w:ascii="Times New Roman" w:hAnsi="Times New Roman" w:cs="Times New Roman"/>
        </w:rPr>
        <w:t xml:space="preserve"> pay the bribe. </w:t>
      </w:r>
    </w:p>
    <w:p w14:paraId="3FE98D91"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1. Strongly agree with A</w:t>
      </w:r>
    </w:p>
    <w:p w14:paraId="7DE8CF3C"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2. Somewhat agree with A</w:t>
      </w:r>
    </w:p>
    <w:p w14:paraId="67632FA6"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3. I am equal between A and B</w:t>
      </w:r>
    </w:p>
    <w:p w14:paraId="6327E113"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4. Somewhat agree with B</w:t>
      </w:r>
    </w:p>
    <w:p w14:paraId="0BF273B7"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5. Strongly agree with B</w:t>
      </w:r>
    </w:p>
    <w:p w14:paraId="6F4DF6D7"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lastRenderedPageBreak/>
        <w:t>997. Don’t know</w:t>
      </w:r>
    </w:p>
    <w:p w14:paraId="1D037B43"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999. Refuse</w:t>
      </w:r>
    </w:p>
    <w:p w14:paraId="299C7536" w14:textId="77777777" w:rsidR="00044FDD" w:rsidRPr="008407F9" w:rsidRDefault="00044FDD" w:rsidP="00044FDD">
      <w:pPr>
        <w:spacing w:line="240" w:lineRule="auto"/>
        <w:contextualSpacing/>
        <w:rPr>
          <w:rFonts w:ascii="Times New Roman" w:hAnsi="Times New Roman" w:cs="Times New Roman"/>
          <w:i/>
          <w:iCs/>
        </w:rPr>
      </w:pPr>
      <w:r w:rsidRPr="008407F9">
        <w:rPr>
          <w:rFonts w:ascii="Times New Roman" w:hAnsi="Times New Roman" w:cs="Times New Roman"/>
          <w:b/>
          <w:bCs/>
        </w:rPr>
        <w:tab/>
      </w:r>
    </w:p>
    <w:p w14:paraId="7249511C" w14:textId="58C296AA" w:rsidR="00044FDD" w:rsidRPr="008407F9" w:rsidRDefault="00044FDD" w:rsidP="00044FDD">
      <w:pPr>
        <w:spacing w:line="240" w:lineRule="auto"/>
        <w:contextualSpacing/>
        <w:rPr>
          <w:rFonts w:ascii="Times New Roman" w:hAnsi="Times New Roman" w:cs="Times New Roman"/>
        </w:rPr>
      </w:pPr>
      <w:r w:rsidRPr="008407F9">
        <w:rPr>
          <w:rFonts w:ascii="Times New Roman" w:hAnsi="Times New Roman" w:cs="Times New Roman"/>
          <w:b/>
          <w:bCs/>
        </w:rPr>
        <w:t xml:space="preserve">Question Post-9: </w:t>
      </w:r>
      <w:r w:rsidRPr="008407F9">
        <w:rPr>
          <w:rFonts w:ascii="Times New Roman" w:hAnsi="Times New Roman" w:cs="Times New Roman"/>
        </w:rPr>
        <w:t>And do you think</w:t>
      </w:r>
      <w:r w:rsidR="00276BCB">
        <w:rPr>
          <w:rFonts w:ascii="Times New Roman" w:hAnsi="Times New Roman" w:cs="Times New Roman"/>
        </w:rPr>
        <w:t>:</w:t>
      </w:r>
      <w:r w:rsidR="00276BCB" w:rsidRPr="008407F9">
        <w:rPr>
          <w:rFonts w:ascii="Times New Roman" w:hAnsi="Times New Roman" w:cs="Times New Roman"/>
        </w:rPr>
        <w:t xml:space="preserve">  </w:t>
      </w:r>
    </w:p>
    <w:p w14:paraId="798EF7FF" w14:textId="386CD1A0" w:rsidR="00523C85" w:rsidRPr="000510C9" w:rsidRDefault="00044FDD">
      <w:pPr>
        <w:pStyle w:val="ListParagraph"/>
        <w:numPr>
          <w:ilvl w:val="0"/>
          <w:numId w:val="20"/>
        </w:numPr>
        <w:spacing w:line="240" w:lineRule="auto"/>
        <w:ind w:left="720" w:hanging="720"/>
        <w:rPr>
          <w:rFonts w:ascii="Times New Roman" w:hAnsi="Times New Roman" w:cs="Times New Roman"/>
        </w:rPr>
      </w:pPr>
      <w:r w:rsidRPr="000510C9">
        <w:rPr>
          <w:rFonts w:ascii="Times New Roman" w:hAnsi="Times New Roman" w:cs="Times New Roman"/>
        </w:rPr>
        <w:t xml:space="preserve">It is </w:t>
      </w:r>
      <w:r w:rsidRPr="000510C9">
        <w:rPr>
          <w:rFonts w:ascii="Times New Roman" w:hAnsi="Times New Roman" w:cs="Times New Roman"/>
          <w:u w:val="single"/>
        </w:rPr>
        <w:t>ok</w:t>
      </w:r>
      <w:r w:rsidRPr="000510C9">
        <w:rPr>
          <w:rFonts w:ascii="Times New Roman" w:hAnsi="Times New Roman" w:cs="Times New Roman"/>
        </w:rPr>
        <w:t xml:space="preserve"> for [THE CITIZEN] to pay the bribe because it helps </w:t>
      </w:r>
      <w:r w:rsidR="0076665B">
        <w:rPr>
          <w:rFonts w:ascii="Times New Roman" w:hAnsi="Times New Roman" w:cs="Times New Roman"/>
        </w:rPr>
        <w:t>them</w:t>
      </w:r>
      <w:r w:rsidRPr="000510C9">
        <w:rPr>
          <w:rFonts w:ascii="Times New Roman" w:hAnsi="Times New Roman" w:cs="Times New Roman"/>
        </w:rPr>
        <w:t xml:space="preserve"> with </w:t>
      </w:r>
      <w:r w:rsidR="0076665B">
        <w:rPr>
          <w:rFonts w:ascii="Times New Roman" w:hAnsi="Times New Roman" w:cs="Times New Roman"/>
        </w:rPr>
        <w:t>their</w:t>
      </w:r>
      <w:r w:rsidRPr="000510C9">
        <w:rPr>
          <w:rFonts w:ascii="Times New Roman" w:hAnsi="Times New Roman" w:cs="Times New Roman"/>
        </w:rPr>
        <w:t xml:space="preserve"> own </w:t>
      </w:r>
      <w:r w:rsidRPr="000510C9">
        <w:rPr>
          <w:rFonts w:ascii="Times New Roman" w:hAnsi="Times New Roman" w:cs="Times New Roman"/>
          <w:u w:val="single"/>
        </w:rPr>
        <w:t>personal problem</w:t>
      </w:r>
      <w:r w:rsidRPr="000510C9">
        <w:rPr>
          <w:rFonts w:ascii="Times New Roman" w:hAnsi="Times New Roman" w:cs="Times New Roman"/>
        </w:rPr>
        <w:t>.</w:t>
      </w:r>
    </w:p>
    <w:p w14:paraId="48E4BA77" w14:textId="7EE15515" w:rsidR="00044FDD" w:rsidRPr="00523C85" w:rsidRDefault="00044FDD">
      <w:pPr>
        <w:pStyle w:val="ListParagraph"/>
        <w:numPr>
          <w:ilvl w:val="0"/>
          <w:numId w:val="20"/>
        </w:numPr>
        <w:spacing w:line="240" w:lineRule="auto"/>
        <w:ind w:left="720" w:hanging="720"/>
        <w:rPr>
          <w:rFonts w:ascii="Times New Roman" w:hAnsi="Times New Roman" w:cs="Times New Roman"/>
        </w:rPr>
      </w:pPr>
      <w:r w:rsidRPr="00523C85">
        <w:rPr>
          <w:rFonts w:ascii="Times New Roman" w:hAnsi="Times New Roman" w:cs="Times New Roman"/>
        </w:rPr>
        <w:t xml:space="preserve">[THE CITIZEN] should </w:t>
      </w:r>
      <w:r w:rsidRPr="00523C85">
        <w:rPr>
          <w:rFonts w:ascii="Times New Roman" w:hAnsi="Times New Roman" w:cs="Times New Roman"/>
          <w:u w:val="single"/>
        </w:rPr>
        <w:t>not</w:t>
      </w:r>
      <w:r w:rsidRPr="00523C85">
        <w:rPr>
          <w:rFonts w:ascii="Times New Roman" w:hAnsi="Times New Roman" w:cs="Times New Roman"/>
        </w:rPr>
        <w:t xml:space="preserve"> have paid this bribe because it </w:t>
      </w:r>
      <w:r w:rsidRPr="00523C85">
        <w:rPr>
          <w:rFonts w:ascii="Times New Roman" w:hAnsi="Times New Roman" w:cs="Times New Roman"/>
          <w:u w:val="single"/>
        </w:rPr>
        <w:t>hurts other people and society</w:t>
      </w:r>
      <w:r w:rsidRPr="00523C85">
        <w:rPr>
          <w:rFonts w:ascii="Times New Roman" w:hAnsi="Times New Roman" w:cs="Times New Roman"/>
        </w:rPr>
        <w:t>.</w:t>
      </w:r>
    </w:p>
    <w:p w14:paraId="09D25588"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1. Strongly agree with A</w:t>
      </w:r>
    </w:p>
    <w:p w14:paraId="6527F4E8"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2. Somewhat agree with A</w:t>
      </w:r>
    </w:p>
    <w:p w14:paraId="48EB5274"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3. I am equal between A and B</w:t>
      </w:r>
    </w:p>
    <w:p w14:paraId="06C714BF"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4. Somewhat agree with B</w:t>
      </w:r>
    </w:p>
    <w:p w14:paraId="1E738661"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5. Strongly agree with B</w:t>
      </w:r>
    </w:p>
    <w:p w14:paraId="50F70A68"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997. Don’t know</w:t>
      </w:r>
    </w:p>
    <w:p w14:paraId="30572973"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999. Refuse</w:t>
      </w:r>
    </w:p>
    <w:p w14:paraId="1ADDE94F" w14:textId="77777777" w:rsidR="00044FDD" w:rsidRPr="008407F9" w:rsidRDefault="00044FDD" w:rsidP="00044FDD">
      <w:pPr>
        <w:spacing w:line="240" w:lineRule="auto"/>
        <w:contextualSpacing/>
        <w:rPr>
          <w:rFonts w:ascii="Times New Roman" w:hAnsi="Times New Roman" w:cs="Times New Roman"/>
          <w:i/>
          <w:iCs/>
        </w:rPr>
      </w:pPr>
    </w:p>
    <w:p w14:paraId="4E4C4EF2" w14:textId="3C1AED05" w:rsidR="00044FDD" w:rsidRPr="008407F9" w:rsidRDefault="00044FDD" w:rsidP="00044FDD">
      <w:pPr>
        <w:spacing w:line="240" w:lineRule="auto"/>
        <w:contextualSpacing/>
        <w:rPr>
          <w:rFonts w:ascii="Times New Roman" w:hAnsi="Times New Roman" w:cs="Times New Roman"/>
          <w:b/>
          <w:bCs/>
        </w:rPr>
      </w:pPr>
      <w:r w:rsidRPr="008407F9">
        <w:rPr>
          <w:rFonts w:ascii="Times New Roman" w:hAnsi="Times New Roman" w:cs="Times New Roman"/>
          <w:b/>
          <w:bCs/>
        </w:rPr>
        <w:t xml:space="preserve">Question Post-10: </w:t>
      </w:r>
      <w:r w:rsidRPr="008407F9">
        <w:rPr>
          <w:rFonts w:ascii="Times New Roman" w:hAnsi="Times New Roman" w:cs="Times New Roman"/>
        </w:rPr>
        <w:t>And do you think</w:t>
      </w:r>
      <w:r w:rsidR="00276BCB">
        <w:rPr>
          <w:rFonts w:ascii="Times New Roman" w:hAnsi="Times New Roman" w:cs="Times New Roman"/>
        </w:rPr>
        <w:t>:</w:t>
      </w:r>
    </w:p>
    <w:p w14:paraId="4D2D0F38" w14:textId="1C87AA87" w:rsidR="00523C85" w:rsidRPr="000510C9" w:rsidRDefault="00044FDD">
      <w:pPr>
        <w:pStyle w:val="ListParagraph"/>
        <w:numPr>
          <w:ilvl w:val="0"/>
          <w:numId w:val="21"/>
        </w:numPr>
        <w:spacing w:line="240" w:lineRule="auto"/>
        <w:ind w:left="720" w:hanging="720"/>
        <w:rPr>
          <w:rFonts w:ascii="Times New Roman" w:hAnsi="Times New Roman" w:cs="Times New Roman"/>
        </w:rPr>
      </w:pPr>
      <w:r w:rsidRPr="000510C9">
        <w:rPr>
          <w:rFonts w:ascii="Times New Roman" w:hAnsi="Times New Roman" w:cs="Times New Roman"/>
        </w:rPr>
        <w:t xml:space="preserve">It is </w:t>
      </w:r>
      <w:r w:rsidRPr="000510C9">
        <w:rPr>
          <w:rFonts w:ascii="Times New Roman" w:hAnsi="Times New Roman" w:cs="Times New Roman"/>
          <w:u w:val="single"/>
        </w:rPr>
        <w:t>ok</w:t>
      </w:r>
      <w:r w:rsidRPr="000510C9">
        <w:rPr>
          <w:rFonts w:ascii="Times New Roman" w:hAnsi="Times New Roman" w:cs="Times New Roman"/>
        </w:rPr>
        <w:t xml:space="preserve"> for [THE OFFICIAL] to accept the bribe if </w:t>
      </w:r>
      <w:r w:rsidR="0076665B">
        <w:rPr>
          <w:rFonts w:ascii="Times New Roman" w:hAnsi="Times New Roman" w:cs="Times New Roman"/>
        </w:rPr>
        <w:t>they are</w:t>
      </w:r>
      <w:r w:rsidRPr="000510C9">
        <w:rPr>
          <w:rFonts w:ascii="Times New Roman" w:hAnsi="Times New Roman" w:cs="Times New Roman"/>
        </w:rPr>
        <w:t xml:space="preserve"> poorly paid.</w:t>
      </w:r>
    </w:p>
    <w:p w14:paraId="46AC31D9" w14:textId="403D9B4C" w:rsidR="00044FDD" w:rsidRPr="00523C85" w:rsidRDefault="00044FDD">
      <w:pPr>
        <w:pStyle w:val="ListParagraph"/>
        <w:numPr>
          <w:ilvl w:val="0"/>
          <w:numId w:val="21"/>
        </w:numPr>
        <w:spacing w:line="240" w:lineRule="auto"/>
        <w:ind w:left="720" w:hanging="720"/>
        <w:rPr>
          <w:rFonts w:ascii="Times New Roman" w:hAnsi="Times New Roman" w:cs="Times New Roman"/>
        </w:rPr>
      </w:pPr>
      <w:r w:rsidRPr="00523C85">
        <w:rPr>
          <w:rFonts w:ascii="Times New Roman" w:hAnsi="Times New Roman" w:cs="Times New Roman"/>
        </w:rPr>
        <w:t xml:space="preserve">It is not okay for [THE OFFICIAL] to accept the bribe because it </w:t>
      </w:r>
      <w:r w:rsidRPr="00523C85">
        <w:rPr>
          <w:rFonts w:ascii="Times New Roman" w:hAnsi="Times New Roman" w:cs="Times New Roman"/>
          <w:u w:val="single"/>
        </w:rPr>
        <w:t>hurts other people and society</w:t>
      </w:r>
      <w:r w:rsidRPr="00523C85">
        <w:rPr>
          <w:rFonts w:ascii="Times New Roman" w:hAnsi="Times New Roman" w:cs="Times New Roman"/>
        </w:rPr>
        <w:t>.</w:t>
      </w:r>
    </w:p>
    <w:p w14:paraId="57012573"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1. Strongly agree with A</w:t>
      </w:r>
    </w:p>
    <w:p w14:paraId="6206A1E3"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2. Somewhat agree with A</w:t>
      </w:r>
    </w:p>
    <w:p w14:paraId="337D7DFF"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3. I am equal between A and B</w:t>
      </w:r>
    </w:p>
    <w:p w14:paraId="70577521"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4. Somewhat agree with B</w:t>
      </w:r>
    </w:p>
    <w:p w14:paraId="6635567E"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5. Strongly agree with B</w:t>
      </w:r>
    </w:p>
    <w:p w14:paraId="27440202"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997. Don’t know</w:t>
      </w:r>
    </w:p>
    <w:p w14:paraId="770DBF38"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999. Refuse</w:t>
      </w:r>
    </w:p>
    <w:p w14:paraId="656DC5E5" w14:textId="77777777" w:rsidR="00044FDD" w:rsidRPr="008407F9" w:rsidRDefault="00044FDD" w:rsidP="00044FDD">
      <w:pPr>
        <w:spacing w:line="240" w:lineRule="auto"/>
        <w:contextualSpacing/>
        <w:rPr>
          <w:rFonts w:ascii="Times New Roman" w:hAnsi="Times New Roman" w:cs="Times New Roman"/>
          <w:b/>
          <w:bCs/>
        </w:rPr>
      </w:pPr>
    </w:p>
    <w:p w14:paraId="3F4DDA74" w14:textId="77777777" w:rsidR="00044FDD" w:rsidRPr="008407F9" w:rsidRDefault="00044FDD" w:rsidP="00044FDD">
      <w:pPr>
        <w:spacing w:line="240" w:lineRule="auto"/>
        <w:contextualSpacing/>
        <w:rPr>
          <w:rFonts w:ascii="Times New Roman" w:hAnsi="Times New Roman" w:cs="Times New Roman"/>
          <w:b/>
          <w:bCs/>
        </w:rPr>
      </w:pPr>
      <w:r w:rsidRPr="008407F9">
        <w:rPr>
          <w:rFonts w:ascii="Times New Roman" w:hAnsi="Times New Roman" w:cs="Times New Roman"/>
          <w:b/>
          <w:bCs/>
        </w:rPr>
        <w:t xml:space="preserve">Question Post-11: </w:t>
      </w:r>
      <w:r w:rsidRPr="008407F9">
        <w:rPr>
          <w:rFonts w:ascii="Times New Roman" w:hAnsi="Times New Roman" w:cs="Times New Roman"/>
        </w:rPr>
        <w:t xml:space="preserve">Again, [SCENARIO REMINDER] If </w:t>
      </w:r>
      <w:r w:rsidRPr="008407F9">
        <w:rPr>
          <w:rFonts w:ascii="Times New Roman" w:hAnsi="Times New Roman" w:cs="Times New Roman"/>
          <w:b/>
          <w:bCs/>
        </w:rPr>
        <w:t>most Kenyans</w:t>
      </w:r>
      <w:r w:rsidRPr="008407F9">
        <w:rPr>
          <w:rFonts w:ascii="Times New Roman" w:hAnsi="Times New Roman" w:cs="Times New Roman"/>
        </w:rPr>
        <w:t xml:space="preserve"> were in the EXACT SITUATION do you think:   </w:t>
      </w:r>
    </w:p>
    <w:p w14:paraId="51F31DA6" w14:textId="22B1DD2B" w:rsidR="00523C85" w:rsidRPr="000510C9" w:rsidRDefault="00044FDD">
      <w:pPr>
        <w:pStyle w:val="ListParagraph"/>
        <w:numPr>
          <w:ilvl w:val="0"/>
          <w:numId w:val="22"/>
        </w:numPr>
        <w:spacing w:line="240" w:lineRule="auto"/>
        <w:ind w:left="360"/>
        <w:rPr>
          <w:rFonts w:ascii="Times New Roman" w:hAnsi="Times New Roman" w:cs="Times New Roman"/>
          <w:b/>
          <w:bCs/>
        </w:rPr>
      </w:pPr>
      <w:r w:rsidRPr="000510C9">
        <w:rPr>
          <w:rFonts w:ascii="Times New Roman" w:hAnsi="Times New Roman" w:cs="Times New Roman"/>
        </w:rPr>
        <w:t>They would try hard to avoid paying the bribe.</w:t>
      </w:r>
    </w:p>
    <w:p w14:paraId="435306C4" w14:textId="394CC703" w:rsidR="00044FDD" w:rsidRPr="000510C9" w:rsidRDefault="00044FDD">
      <w:pPr>
        <w:pStyle w:val="ListParagraph"/>
        <w:numPr>
          <w:ilvl w:val="0"/>
          <w:numId w:val="22"/>
        </w:numPr>
        <w:spacing w:line="240" w:lineRule="auto"/>
        <w:ind w:left="360"/>
        <w:rPr>
          <w:rFonts w:ascii="Times New Roman" w:hAnsi="Times New Roman" w:cs="Times New Roman"/>
        </w:rPr>
      </w:pPr>
      <w:r w:rsidRPr="000510C9">
        <w:rPr>
          <w:rFonts w:ascii="Times New Roman" w:hAnsi="Times New Roman" w:cs="Times New Roman"/>
        </w:rPr>
        <w:t>Bribes are so common, they would pay it and move along.</w:t>
      </w:r>
    </w:p>
    <w:p w14:paraId="63375A14"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1. Strongly agree with A</w:t>
      </w:r>
    </w:p>
    <w:p w14:paraId="5D87990A"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2. Somewhat agree with A</w:t>
      </w:r>
    </w:p>
    <w:p w14:paraId="3607046D"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3. I am equal between A and B</w:t>
      </w:r>
    </w:p>
    <w:p w14:paraId="4641A3BD"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4. Somewhat agree with B</w:t>
      </w:r>
    </w:p>
    <w:p w14:paraId="5F3350D7"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5. Strongly agree with B</w:t>
      </w:r>
    </w:p>
    <w:p w14:paraId="4EB13760"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997. Don’t know</w:t>
      </w:r>
    </w:p>
    <w:p w14:paraId="7FA62D98"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999. Refuse</w:t>
      </w:r>
    </w:p>
    <w:p w14:paraId="25302A9D" w14:textId="77777777" w:rsidR="00044FDD" w:rsidRPr="008407F9" w:rsidRDefault="00044FDD" w:rsidP="00044FDD">
      <w:pPr>
        <w:spacing w:line="240" w:lineRule="auto"/>
        <w:contextualSpacing/>
        <w:rPr>
          <w:rFonts w:ascii="Times New Roman" w:hAnsi="Times New Roman" w:cs="Times New Roman"/>
          <w:b/>
          <w:bCs/>
        </w:rPr>
      </w:pPr>
    </w:p>
    <w:p w14:paraId="43DF8F65" w14:textId="77777777" w:rsidR="00044FDD" w:rsidRPr="008407F9" w:rsidRDefault="00044FDD" w:rsidP="00044FDD">
      <w:pPr>
        <w:spacing w:line="240" w:lineRule="auto"/>
        <w:contextualSpacing/>
        <w:rPr>
          <w:rFonts w:ascii="Times New Roman" w:hAnsi="Times New Roman" w:cs="Times New Roman"/>
        </w:rPr>
      </w:pPr>
      <w:r w:rsidRPr="008407F9">
        <w:rPr>
          <w:rFonts w:ascii="Times New Roman" w:hAnsi="Times New Roman" w:cs="Times New Roman"/>
          <w:b/>
          <w:bCs/>
        </w:rPr>
        <w:t xml:space="preserve">Question Post-12: </w:t>
      </w:r>
      <w:r w:rsidRPr="008407F9">
        <w:rPr>
          <w:rFonts w:ascii="Times New Roman" w:hAnsi="Times New Roman" w:cs="Times New Roman"/>
        </w:rPr>
        <w:t xml:space="preserve">And what about you?  </w:t>
      </w:r>
    </w:p>
    <w:p w14:paraId="57D1A6A5" w14:textId="5C36915E" w:rsidR="00523C85" w:rsidRPr="000510C9" w:rsidRDefault="00044FDD">
      <w:pPr>
        <w:pStyle w:val="ListParagraph"/>
        <w:numPr>
          <w:ilvl w:val="0"/>
          <w:numId w:val="23"/>
        </w:numPr>
        <w:spacing w:line="240" w:lineRule="auto"/>
        <w:ind w:left="720" w:hanging="720"/>
        <w:rPr>
          <w:rFonts w:ascii="Times New Roman" w:hAnsi="Times New Roman" w:cs="Times New Roman"/>
        </w:rPr>
      </w:pPr>
      <w:r w:rsidRPr="000510C9">
        <w:rPr>
          <w:rFonts w:ascii="Times New Roman" w:hAnsi="Times New Roman" w:cs="Times New Roman"/>
        </w:rPr>
        <w:t xml:space="preserve">You would try hard to avoid paying the bribe. </w:t>
      </w:r>
    </w:p>
    <w:p w14:paraId="2147432E" w14:textId="56739861" w:rsidR="00044FDD" w:rsidRPr="00523C85" w:rsidRDefault="00044FDD">
      <w:pPr>
        <w:pStyle w:val="ListParagraph"/>
        <w:numPr>
          <w:ilvl w:val="0"/>
          <w:numId w:val="23"/>
        </w:numPr>
        <w:spacing w:line="240" w:lineRule="auto"/>
        <w:ind w:left="720" w:hanging="720"/>
        <w:rPr>
          <w:rFonts w:ascii="Times New Roman" w:hAnsi="Times New Roman" w:cs="Times New Roman"/>
        </w:rPr>
      </w:pPr>
      <w:r w:rsidRPr="00523C85">
        <w:rPr>
          <w:rFonts w:ascii="Times New Roman" w:hAnsi="Times New Roman" w:cs="Times New Roman"/>
        </w:rPr>
        <w:t xml:space="preserve">Bribes are so common, you would just </w:t>
      </w:r>
      <w:proofErr w:type="gramStart"/>
      <w:r w:rsidRPr="00523C85">
        <w:rPr>
          <w:rFonts w:ascii="Times New Roman" w:hAnsi="Times New Roman" w:cs="Times New Roman"/>
        </w:rPr>
        <w:t>pay</w:t>
      </w:r>
      <w:proofErr w:type="gramEnd"/>
      <w:r w:rsidRPr="00523C85">
        <w:rPr>
          <w:rFonts w:ascii="Times New Roman" w:hAnsi="Times New Roman" w:cs="Times New Roman"/>
        </w:rPr>
        <w:t xml:space="preserve"> it and move along.  </w:t>
      </w:r>
    </w:p>
    <w:p w14:paraId="45E8F555"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1. Strongly agree with A</w:t>
      </w:r>
    </w:p>
    <w:p w14:paraId="15188B82"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2. Somewhat agree with A</w:t>
      </w:r>
    </w:p>
    <w:p w14:paraId="69ACB498"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3. I am equal between A and B</w:t>
      </w:r>
    </w:p>
    <w:p w14:paraId="2199182B"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4. Somewhat agree with B</w:t>
      </w:r>
    </w:p>
    <w:p w14:paraId="0940E126"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5. Strongly agree with B</w:t>
      </w:r>
    </w:p>
    <w:p w14:paraId="190A12C6"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lastRenderedPageBreak/>
        <w:t>997. Don’t know</w:t>
      </w:r>
    </w:p>
    <w:p w14:paraId="327EF09A"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999. Refuse</w:t>
      </w:r>
    </w:p>
    <w:p w14:paraId="4AE1000A" w14:textId="77777777" w:rsidR="00044FDD" w:rsidRPr="008407F9" w:rsidRDefault="00044FDD" w:rsidP="00044FDD">
      <w:pPr>
        <w:spacing w:line="240" w:lineRule="auto"/>
        <w:contextualSpacing/>
        <w:rPr>
          <w:rFonts w:ascii="Times New Roman" w:hAnsi="Times New Roman" w:cs="Times New Roman"/>
          <w:b/>
          <w:bCs/>
        </w:rPr>
      </w:pPr>
    </w:p>
    <w:p w14:paraId="34CB4D09" w14:textId="77777777" w:rsidR="00044FDD" w:rsidRPr="008407F9" w:rsidRDefault="00044FDD" w:rsidP="00044FDD">
      <w:pPr>
        <w:spacing w:line="240" w:lineRule="auto"/>
        <w:contextualSpacing/>
        <w:rPr>
          <w:rFonts w:ascii="Times New Roman" w:hAnsi="Times New Roman" w:cs="Times New Roman"/>
        </w:rPr>
      </w:pPr>
      <w:r w:rsidRPr="008407F9">
        <w:rPr>
          <w:rFonts w:ascii="Times New Roman" w:hAnsi="Times New Roman" w:cs="Times New Roman"/>
          <w:b/>
          <w:bCs/>
        </w:rPr>
        <w:t xml:space="preserve">Question Post-13: </w:t>
      </w:r>
      <w:r w:rsidRPr="008407F9">
        <w:rPr>
          <w:rFonts w:ascii="Times New Roman" w:hAnsi="Times New Roman" w:cs="Times New Roman"/>
        </w:rPr>
        <w:t>Next, let’s think about whether [THE CITIZEN] made their own decision about whether to pay the bribe, or if they did not have a choice because it is part of the normal, expected system. Which of the following statements do you agree with more?</w:t>
      </w:r>
    </w:p>
    <w:p w14:paraId="3103323D" w14:textId="7E717C13" w:rsidR="00523C85" w:rsidRPr="000510C9" w:rsidRDefault="00044FDD">
      <w:pPr>
        <w:pStyle w:val="ListParagraph"/>
        <w:numPr>
          <w:ilvl w:val="0"/>
          <w:numId w:val="24"/>
        </w:numPr>
        <w:spacing w:line="240" w:lineRule="auto"/>
        <w:ind w:left="720" w:hanging="720"/>
        <w:rPr>
          <w:rFonts w:ascii="Times New Roman" w:hAnsi="Times New Roman" w:cs="Times New Roman"/>
        </w:rPr>
      </w:pPr>
      <w:r w:rsidRPr="000510C9">
        <w:rPr>
          <w:rFonts w:ascii="Times New Roman" w:hAnsi="Times New Roman" w:cs="Times New Roman"/>
        </w:rPr>
        <w:t xml:space="preserve">Even though bribery is common, [THE CITIZEN] </w:t>
      </w:r>
      <w:r w:rsidRPr="000510C9">
        <w:rPr>
          <w:rFonts w:ascii="Times New Roman" w:hAnsi="Times New Roman" w:cs="Times New Roman"/>
          <w:u w:val="single"/>
        </w:rPr>
        <w:t>is responsible for his/her own decision</w:t>
      </w:r>
      <w:r w:rsidRPr="000510C9">
        <w:rPr>
          <w:rFonts w:ascii="Times New Roman" w:hAnsi="Times New Roman" w:cs="Times New Roman"/>
        </w:rPr>
        <w:t xml:space="preserve"> to pay the bribe.</w:t>
      </w:r>
    </w:p>
    <w:p w14:paraId="072A7808" w14:textId="5DB7AE3E" w:rsidR="00044FDD" w:rsidRPr="00523C85" w:rsidRDefault="00044FDD">
      <w:pPr>
        <w:pStyle w:val="ListParagraph"/>
        <w:numPr>
          <w:ilvl w:val="0"/>
          <w:numId w:val="24"/>
        </w:numPr>
        <w:spacing w:line="240" w:lineRule="auto"/>
        <w:ind w:left="720" w:hanging="720"/>
        <w:rPr>
          <w:rFonts w:ascii="Times New Roman" w:hAnsi="Times New Roman" w:cs="Times New Roman"/>
        </w:rPr>
      </w:pPr>
      <w:r w:rsidRPr="00523C85">
        <w:rPr>
          <w:rFonts w:ascii="Times New Roman" w:hAnsi="Times New Roman" w:cs="Times New Roman"/>
        </w:rPr>
        <w:t xml:space="preserve">[THE CITIZEN] </w:t>
      </w:r>
      <w:r w:rsidRPr="00523C85">
        <w:rPr>
          <w:rFonts w:ascii="Times New Roman" w:hAnsi="Times New Roman" w:cs="Times New Roman"/>
          <w:u w:val="single"/>
        </w:rPr>
        <w:t>cannot be blamed for their decision</w:t>
      </w:r>
      <w:r w:rsidRPr="00523C85">
        <w:rPr>
          <w:rFonts w:ascii="Times New Roman" w:hAnsi="Times New Roman" w:cs="Times New Roman"/>
        </w:rPr>
        <w:t xml:space="preserve"> to pay this bribe- it is so common he/she had to do it.  </w:t>
      </w:r>
    </w:p>
    <w:p w14:paraId="034B8162"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1. Strongly agree with A</w:t>
      </w:r>
    </w:p>
    <w:p w14:paraId="02AF421B"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2. Somewhat agree with A</w:t>
      </w:r>
    </w:p>
    <w:p w14:paraId="1887AD73"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3. I am equal between A and B</w:t>
      </w:r>
    </w:p>
    <w:p w14:paraId="2815E2A0"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4. Somewhat agree with B</w:t>
      </w:r>
    </w:p>
    <w:p w14:paraId="6AA3DBC6"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5. Strongly agree with B</w:t>
      </w:r>
    </w:p>
    <w:p w14:paraId="2B3325C7"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997. Don’t know</w:t>
      </w:r>
    </w:p>
    <w:p w14:paraId="643D1DE1"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999. Refuse</w:t>
      </w:r>
    </w:p>
    <w:p w14:paraId="17B031BC" w14:textId="77777777" w:rsidR="00044FDD" w:rsidRPr="008407F9" w:rsidRDefault="00044FDD" w:rsidP="00044FDD">
      <w:pPr>
        <w:spacing w:line="240" w:lineRule="auto"/>
        <w:contextualSpacing/>
        <w:rPr>
          <w:rFonts w:ascii="Times New Roman" w:hAnsi="Times New Roman" w:cs="Times New Roman"/>
          <w:i/>
          <w:iCs/>
        </w:rPr>
      </w:pPr>
    </w:p>
    <w:p w14:paraId="5D70A979" w14:textId="77777777" w:rsidR="00044FDD" w:rsidRPr="008407F9" w:rsidRDefault="00044FDD" w:rsidP="00044FDD">
      <w:pPr>
        <w:spacing w:line="240" w:lineRule="auto"/>
        <w:contextualSpacing/>
        <w:rPr>
          <w:rFonts w:ascii="Times New Roman" w:hAnsi="Times New Roman" w:cs="Times New Roman"/>
        </w:rPr>
      </w:pPr>
      <w:r w:rsidRPr="008407F9">
        <w:rPr>
          <w:rFonts w:ascii="Times New Roman" w:hAnsi="Times New Roman" w:cs="Times New Roman"/>
          <w:b/>
          <w:bCs/>
        </w:rPr>
        <w:t xml:space="preserve">Question Post-14: </w:t>
      </w:r>
      <w:r w:rsidRPr="008407F9">
        <w:rPr>
          <w:rFonts w:ascii="Times New Roman" w:hAnsi="Times New Roman" w:cs="Times New Roman"/>
        </w:rPr>
        <w:t xml:space="preserve">What about [THE OFFICIAL]? </w:t>
      </w:r>
    </w:p>
    <w:p w14:paraId="637B9B9E" w14:textId="666A1E28" w:rsidR="00523C85" w:rsidRPr="000510C9" w:rsidRDefault="00044FDD">
      <w:pPr>
        <w:pStyle w:val="ListParagraph"/>
        <w:numPr>
          <w:ilvl w:val="0"/>
          <w:numId w:val="25"/>
        </w:numPr>
        <w:spacing w:line="240" w:lineRule="auto"/>
        <w:ind w:left="720" w:hanging="720"/>
        <w:rPr>
          <w:rFonts w:ascii="Times New Roman" w:hAnsi="Times New Roman" w:cs="Times New Roman"/>
        </w:rPr>
      </w:pPr>
      <w:r w:rsidRPr="000510C9">
        <w:rPr>
          <w:rFonts w:ascii="Times New Roman" w:hAnsi="Times New Roman" w:cs="Times New Roman"/>
        </w:rPr>
        <w:t xml:space="preserve">Even though bribery is common, [THE OFFICIAL] </w:t>
      </w:r>
      <w:r w:rsidRPr="000510C9">
        <w:rPr>
          <w:rFonts w:ascii="Times New Roman" w:hAnsi="Times New Roman" w:cs="Times New Roman"/>
          <w:u w:val="single"/>
        </w:rPr>
        <w:t xml:space="preserve">is responsible for </w:t>
      </w:r>
      <w:r w:rsidR="0076665B">
        <w:rPr>
          <w:rFonts w:ascii="Times New Roman" w:hAnsi="Times New Roman" w:cs="Times New Roman"/>
          <w:u w:val="single"/>
        </w:rPr>
        <w:t>their</w:t>
      </w:r>
      <w:r w:rsidRPr="000510C9">
        <w:rPr>
          <w:rFonts w:ascii="Times New Roman" w:hAnsi="Times New Roman" w:cs="Times New Roman"/>
          <w:u w:val="single"/>
        </w:rPr>
        <w:t xml:space="preserve"> own decision</w:t>
      </w:r>
      <w:r w:rsidRPr="000510C9">
        <w:rPr>
          <w:rFonts w:ascii="Times New Roman" w:hAnsi="Times New Roman" w:cs="Times New Roman"/>
        </w:rPr>
        <w:t xml:space="preserve"> to accept the bribe.</w:t>
      </w:r>
    </w:p>
    <w:p w14:paraId="347A2F26" w14:textId="4AB96BE2" w:rsidR="00044FDD" w:rsidRPr="00523C85" w:rsidRDefault="00523C85">
      <w:pPr>
        <w:pStyle w:val="ListParagraph"/>
        <w:numPr>
          <w:ilvl w:val="0"/>
          <w:numId w:val="25"/>
        </w:numPr>
        <w:spacing w:line="240" w:lineRule="auto"/>
        <w:ind w:left="720" w:hanging="720"/>
        <w:rPr>
          <w:rFonts w:ascii="Times New Roman" w:hAnsi="Times New Roman" w:cs="Times New Roman"/>
        </w:rPr>
      </w:pPr>
      <w:r>
        <w:rPr>
          <w:rFonts w:ascii="Times New Roman" w:hAnsi="Times New Roman" w:cs="Times New Roman"/>
        </w:rPr>
        <w:t>[</w:t>
      </w:r>
      <w:r w:rsidR="00044FDD" w:rsidRPr="00523C85">
        <w:rPr>
          <w:rFonts w:ascii="Times New Roman" w:hAnsi="Times New Roman" w:cs="Times New Roman"/>
        </w:rPr>
        <w:t xml:space="preserve">THE OFFICIAL] </w:t>
      </w:r>
      <w:r w:rsidR="00044FDD" w:rsidRPr="00523C85">
        <w:rPr>
          <w:rFonts w:ascii="Times New Roman" w:hAnsi="Times New Roman" w:cs="Times New Roman"/>
          <w:u w:val="single"/>
        </w:rPr>
        <w:t>cannot be blamed for their decision</w:t>
      </w:r>
      <w:r w:rsidR="00044FDD" w:rsidRPr="00523C85">
        <w:rPr>
          <w:rFonts w:ascii="Times New Roman" w:hAnsi="Times New Roman" w:cs="Times New Roman"/>
        </w:rPr>
        <w:t xml:space="preserve"> to accept this bribe- it is so common he/she had to do it. </w:t>
      </w:r>
    </w:p>
    <w:p w14:paraId="4E6F828C"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1. Strongly agree with A</w:t>
      </w:r>
    </w:p>
    <w:p w14:paraId="26F0021D"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2. Somewhat agree with A</w:t>
      </w:r>
    </w:p>
    <w:p w14:paraId="608DD06D"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3. I am equal between A and B</w:t>
      </w:r>
    </w:p>
    <w:p w14:paraId="3B81C0C9"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4. Somewhat agree with B</w:t>
      </w:r>
    </w:p>
    <w:p w14:paraId="7BCDBB07"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5. Strongly agree with B</w:t>
      </w:r>
    </w:p>
    <w:p w14:paraId="1E8CFDD8"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997. Don’t know</w:t>
      </w:r>
    </w:p>
    <w:p w14:paraId="21F31C84" w14:textId="77777777" w:rsidR="00044FDD" w:rsidRPr="008407F9" w:rsidRDefault="00044FDD" w:rsidP="00044FDD">
      <w:pPr>
        <w:spacing w:after="0" w:line="240" w:lineRule="auto"/>
        <w:ind w:left="1797"/>
        <w:contextualSpacing/>
        <w:rPr>
          <w:rFonts w:ascii="Times New Roman" w:hAnsi="Times New Roman" w:cs="Times New Roman"/>
          <w:i/>
          <w:iCs/>
        </w:rPr>
      </w:pPr>
      <w:r w:rsidRPr="008407F9">
        <w:rPr>
          <w:rFonts w:ascii="Times New Roman" w:hAnsi="Times New Roman" w:cs="Times New Roman"/>
          <w:i/>
          <w:iCs/>
        </w:rPr>
        <w:t>999. Refuse</w:t>
      </w:r>
    </w:p>
    <w:p w14:paraId="0699ADA7" w14:textId="77777777" w:rsidR="00044FDD" w:rsidRPr="008407F9" w:rsidRDefault="00044FDD" w:rsidP="00044FDD">
      <w:pPr>
        <w:spacing w:line="240" w:lineRule="auto"/>
        <w:contextualSpacing/>
        <w:rPr>
          <w:rFonts w:ascii="Times New Roman" w:hAnsi="Times New Roman" w:cs="Times New Roman"/>
          <w:b/>
          <w:bCs/>
        </w:rPr>
      </w:pPr>
    </w:p>
    <w:p w14:paraId="50A78DE6" w14:textId="77777777" w:rsidR="00044FDD" w:rsidRPr="008407F9" w:rsidRDefault="00044FDD" w:rsidP="00044FDD">
      <w:pPr>
        <w:spacing w:line="240" w:lineRule="auto"/>
        <w:contextualSpacing/>
        <w:rPr>
          <w:rFonts w:ascii="Times New Roman" w:hAnsi="Times New Roman" w:cs="Times New Roman"/>
        </w:rPr>
      </w:pPr>
      <w:r w:rsidRPr="008407F9">
        <w:rPr>
          <w:rFonts w:ascii="Times New Roman" w:hAnsi="Times New Roman" w:cs="Times New Roman"/>
          <w:b/>
          <w:bCs/>
        </w:rPr>
        <w:t xml:space="preserve">Question Post-15: </w:t>
      </w:r>
      <w:r w:rsidRPr="008407F9">
        <w:rPr>
          <w:rFonts w:ascii="Times New Roman" w:hAnsi="Times New Roman" w:cs="Times New Roman"/>
        </w:rPr>
        <w:t>Finally, we want to know if you think anyone was harmed by the bribe in this scenario. On a scale of 1-5, where 1 is no harm and 5 is a lot of harm, how much harm do you think is done to:</w:t>
      </w:r>
    </w:p>
    <w:p w14:paraId="3B637194" w14:textId="77777777" w:rsidR="00044FDD" w:rsidRPr="008407F9" w:rsidRDefault="00044FDD">
      <w:pPr>
        <w:numPr>
          <w:ilvl w:val="0"/>
          <w:numId w:val="6"/>
        </w:numPr>
        <w:spacing w:line="240" w:lineRule="auto"/>
        <w:ind w:left="562" w:hanging="562"/>
        <w:contextualSpacing/>
        <w:rPr>
          <w:rFonts w:ascii="Times New Roman" w:hAnsi="Times New Roman" w:cs="Times New Roman"/>
        </w:rPr>
      </w:pPr>
      <w:r w:rsidRPr="008407F9">
        <w:rPr>
          <w:rFonts w:ascii="Times New Roman" w:hAnsi="Times New Roman" w:cs="Times New Roman"/>
        </w:rPr>
        <w:t>[THE CITIZEN] who paid the bribe</w:t>
      </w:r>
    </w:p>
    <w:p w14:paraId="71091520" w14:textId="77777777" w:rsidR="00044FDD" w:rsidRPr="008407F9" w:rsidRDefault="00044FDD">
      <w:pPr>
        <w:numPr>
          <w:ilvl w:val="0"/>
          <w:numId w:val="6"/>
        </w:numPr>
        <w:spacing w:line="240" w:lineRule="auto"/>
        <w:ind w:left="562" w:hanging="562"/>
        <w:contextualSpacing/>
        <w:rPr>
          <w:rFonts w:ascii="Times New Roman" w:hAnsi="Times New Roman" w:cs="Times New Roman"/>
        </w:rPr>
      </w:pPr>
      <w:r w:rsidRPr="008407F9">
        <w:rPr>
          <w:rFonts w:ascii="Times New Roman" w:hAnsi="Times New Roman" w:cs="Times New Roman"/>
        </w:rPr>
        <w:t>Other individuals like [THE CITIZEN] who will be in the same situation in the future</w:t>
      </w:r>
    </w:p>
    <w:p w14:paraId="047C6F14" w14:textId="77777777" w:rsidR="00044FDD" w:rsidRPr="008407F9" w:rsidRDefault="00044FDD">
      <w:pPr>
        <w:numPr>
          <w:ilvl w:val="0"/>
          <w:numId w:val="6"/>
        </w:numPr>
        <w:spacing w:line="240" w:lineRule="auto"/>
        <w:ind w:left="562" w:hanging="562"/>
        <w:contextualSpacing/>
        <w:rPr>
          <w:rFonts w:ascii="Times New Roman" w:hAnsi="Times New Roman" w:cs="Times New Roman"/>
        </w:rPr>
      </w:pPr>
      <w:r w:rsidRPr="008407F9">
        <w:rPr>
          <w:rFonts w:ascii="Times New Roman" w:hAnsi="Times New Roman" w:cs="Times New Roman"/>
        </w:rPr>
        <w:t>[THE OFFICIAL] who accepted the bribe</w:t>
      </w:r>
    </w:p>
    <w:p w14:paraId="34BE0EE2" w14:textId="77777777" w:rsidR="00044FDD" w:rsidRPr="008407F9" w:rsidRDefault="00044FDD">
      <w:pPr>
        <w:numPr>
          <w:ilvl w:val="0"/>
          <w:numId w:val="6"/>
        </w:numPr>
        <w:spacing w:line="240" w:lineRule="auto"/>
        <w:ind w:left="562" w:hanging="562"/>
        <w:contextualSpacing/>
        <w:rPr>
          <w:rFonts w:ascii="Times New Roman" w:hAnsi="Times New Roman" w:cs="Times New Roman"/>
        </w:rPr>
      </w:pPr>
      <w:r w:rsidRPr="008407F9">
        <w:rPr>
          <w:rFonts w:ascii="Times New Roman" w:hAnsi="Times New Roman" w:cs="Times New Roman"/>
        </w:rPr>
        <w:t xml:space="preserve">Other officials like [THE OFFICIAL] who will be in the same situation in the future </w:t>
      </w:r>
    </w:p>
    <w:p w14:paraId="7A4DCBEA" w14:textId="77777777" w:rsidR="00044FDD" w:rsidRPr="008407F9" w:rsidRDefault="00044FDD">
      <w:pPr>
        <w:numPr>
          <w:ilvl w:val="0"/>
          <w:numId w:val="6"/>
        </w:numPr>
        <w:spacing w:line="240" w:lineRule="auto"/>
        <w:ind w:left="562" w:hanging="562"/>
        <w:contextualSpacing/>
        <w:rPr>
          <w:rFonts w:ascii="Times New Roman" w:hAnsi="Times New Roman" w:cs="Times New Roman"/>
        </w:rPr>
      </w:pPr>
      <w:r w:rsidRPr="008407F9">
        <w:rPr>
          <w:rFonts w:ascii="Times New Roman" w:hAnsi="Times New Roman" w:cs="Times New Roman"/>
        </w:rPr>
        <w:t xml:space="preserve">[THE INSTITUTION RELATED TO THE VIGNETTE: e.g. public safety on the roadways, the quality of education, the quality of public healthcare, ETC.] </w:t>
      </w:r>
    </w:p>
    <w:p w14:paraId="1594CBB8" w14:textId="77777777" w:rsidR="00044FDD" w:rsidRPr="008407F9" w:rsidRDefault="00044FDD" w:rsidP="00044FDD">
      <w:pPr>
        <w:spacing w:line="240" w:lineRule="auto"/>
        <w:contextualSpacing/>
        <w:rPr>
          <w:rFonts w:ascii="Times New Roman" w:hAnsi="Times New Roman" w:cs="Times New Roman"/>
        </w:rPr>
      </w:pPr>
    </w:p>
    <w:p w14:paraId="08580121" w14:textId="77777777" w:rsidR="00044FDD" w:rsidRPr="008407F9" w:rsidRDefault="00044FDD" w:rsidP="00044FDD">
      <w:pPr>
        <w:spacing w:line="240" w:lineRule="auto"/>
        <w:contextualSpacing/>
        <w:rPr>
          <w:rFonts w:ascii="Times New Roman" w:hAnsi="Times New Roman" w:cs="Times New Roman"/>
        </w:rPr>
      </w:pPr>
    </w:p>
    <w:p w14:paraId="332FF3B4" w14:textId="77777777" w:rsidR="00044FDD" w:rsidRPr="008407F9" w:rsidRDefault="00044FDD" w:rsidP="00044FDD">
      <w:pPr>
        <w:rPr>
          <w:rFonts w:ascii="Times New Roman" w:hAnsi="Times New Roman" w:cs="Times New Roman"/>
          <w:b/>
        </w:rPr>
      </w:pPr>
      <w:r w:rsidRPr="008407F9">
        <w:rPr>
          <w:rFonts w:ascii="Times New Roman" w:hAnsi="Times New Roman" w:cs="Times New Roman"/>
          <w:b/>
        </w:rPr>
        <w:br w:type="page"/>
      </w:r>
    </w:p>
    <w:p w14:paraId="51A51A61" w14:textId="71216C30" w:rsidR="00044FDD" w:rsidRDefault="00044FDD">
      <w:pPr>
        <w:numPr>
          <w:ilvl w:val="0"/>
          <w:numId w:val="9"/>
        </w:numPr>
        <w:spacing w:line="240" w:lineRule="auto"/>
        <w:ind w:left="288" w:hanging="288"/>
        <w:contextualSpacing/>
        <w:rPr>
          <w:rFonts w:ascii="Times New Roman" w:hAnsi="Times New Roman" w:cs="Times New Roman"/>
          <w:b/>
        </w:rPr>
      </w:pPr>
      <w:r w:rsidRPr="008407F9">
        <w:rPr>
          <w:rFonts w:ascii="Times New Roman" w:hAnsi="Times New Roman" w:cs="Times New Roman"/>
          <w:b/>
        </w:rPr>
        <w:lastRenderedPageBreak/>
        <w:t xml:space="preserve">Collect </w:t>
      </w:r>
      <w:r w:rsidR="00680C95">
        <w:rPr>
          <w:rFonts w:ascii="Times New Roman" w:hAnsi="Times New Roman" w:cs="Times New Roman"/>
          <w:b/>
        </w:rPr>
        <w:t>cell phone number</w:t>
      </w:r>
      <w:r w:rsidR="00680C95" w:rsidRPr="008407F9">
        <w:rPr>
          <w:rFonts w:ascii="Times New Roman" w:hAnsi="Times New Roman" w:cs="Times New Roman"/>
          <w:b/>
        </w:rPr>
        <w:t xml:space="preserve"> </w:t>
      </w:r>
      <w:r w:rsidRPr="008407F9">
        <w:rPr>
          <w:rFonts w:ascii="Times New Roman" w:hAnsi="Times New Roman" w:cs="Times New Roman"/>
          <w:b/>
        </w:rPr>
        <w:t>so thank you payment can be sent</w:t>
      </w:r>
    </w:p>
    <w:p w14:paraId="2A4070DD" w14:textId="77777777" w:rsidR="00B43BEE" w:rsidRPr="008407F9" w:rsidRDefault="00B43BEE" w:rsidP="0027768C">
      <w:pPr>
        <w:spacing w:line="240" w:lineRule="auto"/>
        <w:ind w:left="288"/>
        <w:contextualSpacing/>
        <w:rPr>
          <w:rFonts w:ascii="Times New Roman" w:hAnsi="Times New Roman" w:cs="Times New Roman"/>
          <w:b/>
        </w:rPr>
      </w:pPr>
    </w:p>
    <w:p w14:paraId="45F1DAD9" w14:textId="77777777" w:rsidR="00044FDD" w:rsidRPr="008407F9" w:rsidRDefault="00044FDD" w:rsidP="00044FDD">
      <w:pPr>
        <w:spacing w:line="240" w:lineRule="auto"/>
        <w:contextualSpacing/>
        <w:rPr>
          <w:rFonts w:ascii="Times New Roman" w:hAnsi="Times New Roman" w:cs="Times New Roman"/>
          <w:bCs/>
        </w:rPr>
      </w:pPr>
      <w:r w:rsidRPr="008407F9">
        <w:rPr>
          <w:rFonts w:ascii="Times New Roman" w:hAnsi="Times New Roman" w:cs="Times New Roman"/>
          <w:bCs/>
        </w:rPr>
        <w:t xml:space="preserve">“Thank you for your time and for helping us understand your opinions on bribery. As a token of our appreciation, we would like to offer you a “thank you” gift of 500 Kenyan Shillings. This token of our appreciation will be sent by mobile in the coming days. If you wish to receive it, you will need to share your mobile number with us. Do you want to do that?” </w:t>
      </w:r>
    </w:p>
    <w:p w14:paraId="6A6587FA" w14:textId="77777777" w:rsidR="00044FDD" w:rsidRPr="009A3197" w:rsidRDefault="00044FDD" w:rsidP="00044FDD">
      <w:pPr>
        <w:spacing w:line="240" w:lineRule="auto"/>
        <w:contextualSpacing/>
        <w:rPr>
          <w:rFonts w:ascii="Times New Roman" w:hAnsi="Times New Roman" w:cs="Times New Roman"/>
        </w:rPr>
      </w:pPr>
    </w:p>
    <w:p w14:paraId="541E7728" w14:textId="77777777" w:rsidR="00044FDD" w:rsidRPr="009A3197" w:rsidRDefault="00044FDD" w:rsidP="00044FDD">
      <w:pPr>
        <w:spacing w:line="240" w:lineRule="auto"/>
        <w:contextualSpacing/>
        <w:rPr>
          <w:rFonts w:ascii="Times New Roman" w:hAnsi="Times New Roman" w:cs="Times New Roman"/>
        </w:rPr>
      </w:pPr>
    </w:p>
    <w:p w14:paraId="2FCE249B" w14:textId="77777777" w:rsidR="00044FDD" w:rsidRPr="009A3197" w:rsidRDefault="00044FDD" w:rsidP="00044FDD">
      <w:pPr>
        <w:spacing w:line="240" w:lineRule="auto"/>
        <w:rPr>
          <w:rFonts w:ascii="Times New Roman" w:hAnsi="Times New Roman" w:cs="Times New Roman"/>
        </w:rPr>
      </w:pPr>
    </w:p>
    <w:p w14:paraId="125F1771" w14:textId="77777777" w:rsidR="00044FDD" w:rsidRDefault="00044FDD" w:rsidP="00044FDD">
      <w:pPr>
        <w:rPr>
          <w:rFonts w:ascii="Times New Roman" w:hAnsi="Times New Roman" w:cs="Times New Roman"/>
          <w:b/>
          <w:bCs/>
          <w:sz w:val="24"/>
          <w:szCs w:val="24"/>
          <w:u w:val="single"/>
        </w:rPr>
      </w:pPr>
      <w:r>
        <w:rPr>
          <w:rFonts w:ascii="Times New Roman" w:hAnsi="Times New Roman" w:cs="Times New Roman"/>
          <w:b/>
          <w:bCs/>
          <w:sz w:val="24"/>
          <w:szCs w:val="24"/>
          <w:u w:val="single"/>
        </w:rPr>
        <w:br w:type="page"/>
      </w:r>
    </w:p>
    <w:p w14:paraId="65130850" w14:textId="1D738018" w:rsidR="00044FDD" w:rsidRDefault="00F07816" w:rsidP="00044FDD">
      <w:pPr>
        <w:rPr>
          <w:rFonts w:ascii="Times New Roman" w:hAnsi="Times New Roman" w:cs="Times New Roman"/>
          <w:sz w:val="24"/>
          <w:szCs w:val="24"/>
        </w:rPr>
      </w:pPr>
      <w:r>
        <w:rPr>
          <w:rFonts w:ascii="Times New Roman" w:hAnsi="Times New Roman" w:cs="Times New Roman"/>
          <w:b/>
          <w:bCs/>
          <w:sz w:val="24"/>
          <w:szCs w:val="24"/>
        </w:rPr>
        <w:lastRenderedPageBreak/>
        <w:t xml:space="preserve">Supplemental Note </w:t>
      </w:r>
      <w:r w:rsidR="009400FE">
        <w:rPr>
          <w:rFonts w:ascii="Times New Roman" w:hAnsi="Times New Roman" w:cs="Times New Roman"/>
          <w:b/>
          <w:bCs/>
          <w:sz w:val="24"/>
          <w:szCs w:val="24"/>
        </w:rPr>
        <w:t>3</w:t>
      </w:r>
      <w:r>
        <w:rPr>
          <w:rFonts w:ascii="Times New Roman" w:hAnsi="Times New Roman" w:cs="Times New Roman"/>
          <w:b/>
          <w:bCs/>
          <w:sz w:val="24"/>
          <w:szCs w:val="24"/>
        </w:rPr>
        <w:t xml:space="preserve">: </w:t>
      </w:r>
      <w:r w:rsidR="00044FDD" w:rsidRPr="00814775">
        <w:rPr>
          <w:rFonts w:ascii="Times New Roman" w:hAnsi="Times New Roman" w:cs="Times New Roman"/>
          <w:b/>
          <w:bCs/>
          <w:sz w:val="24"/>
          <w:szCs w:val="24"/>
        </w:rPr>
        <w:t xml:space="preserve">Behavioral Experiment </w:t>
      </w:r>
      <w:r w:rsidR="00A80CDA" w:rsidRPr="00814775">
        <w:rPr>
          <w:rFonts w:ascii="Times New Roman" w:hAnsi="Times New Roman" w:cs="Times New Roman"/>
          <w:b/>
          <w:bCs/>
          <w:sz w:val="24"/>
          <w:szCs w:val="24"/>
        </w:rPr>
        <w:t>Instrument</w:t>
      </w:r>
    </w:p>
    <w:p w14:paraId="1FAFC00D" w14:textId="77777777" w:rsidR="00044FDD" w:rsidRPr="00814775" w:rsidRDefault="00044FDD" w:rsidP="00044FDD">
      <w:pPr>
        <w:rPr>
          <w:rFonts w:ascii="Times New Roman" w:hAnsi="Times New Roman" w:cs="Times New Roman"/>
          <w:i/>
          <w:iCs/>
          <w:sz w:val="24"/>
          <w:szCs w:val="24"/>
        </w:rPr>
      </w:pPr>
      <w:r w:rsidRPr="00814775">
        <w:rPr>
          <w:rFonts w:ascii="Times New Roman" w:hAnsi="Times New Roman" w:cs="Times New Roman"/>
          <w:i/>
          <w:iCs/>
          <w:sz w:val="24"/>
          <w:szCs w:val="24"/>
        </w:rPr>
        <w:t xml:space="preserve">The following two scripts are used to start the conversation with the respondent about the corrupt opportunity: </w:t>
      </w:r>
    </w:p>
    <w:p w14:paraId="34677183" w14:textId="77777777" w:rsidR="00044FDD" w:rsidRPr="00C816B1" w:rsidRDefault="00044FDD">
      <w:pPr>
        <w:pStyle w:val="ListParagraph"/>
        <w:numPr>
          <w:ilvl w:val="0"/>
          <w:numId w:val="1"/>
        </w:numPr>
        <w:ind w:left="360"/>
        <w:rPr>
          <w:rFonts w:ascii="Times New Roman" w:hAnsi="Times New Roman" w:cs="Times New Roman"/>
          <w:sz w:val="24"/>
          <w:szCs w:val="24"/>
        </w:rPr>
      </w:pPr>
      <w:r w:rsidRPr="00AE7BF1">
        <w:rPr>
          <w:rFonts w:ascii="Times New Roman" w:hAnsi="Times New Roman" w:cs="Times New Roman"/>
          <w:i/>
          <w:iCs/>
          <w:sz w:val="24"/>
          <w:szCs w:val="24"/>
        </w:rPr>
        <w:t>The control condition, the company loses money, but no real harm</w:t>
      </w:r>
      <w:r>
        <w:rPr>
          <w:rFonts w:ascii="Times New Roman" w:hAnsi="Times New Roman" w:cs="Times New Roman"/>
          <w:sz w:val="24"/>
          <w:szCs w:val="24"/>
        </w:rPr>
        <w:t>:</w:t>
      </w:r>
    </w:p>
    <w:p w14:paraId="7F7A90AB" w14:textId="1B4E3897" w:rsidR="00044FDD" w:rsidRPr="00285DFD" w:rsidRDefault="00044FDD" w:rsidP="00044FDD">
      <w:pPr>
        <w:ind w:left="288"/>
        <w:rPr>
          <w:rFonts w:ascii="Times New Roman" w:hAnsi="Times New Roman" w:cs="Times New Roman"/>
          <w:sz w:val="24"/>
          <w:szCs w:val="24"/>
        </w:rPr>
      </w:pPr>
      <w:r w:rsidRPr="00285DFD">
        <w:rPr>
          <w:rFonts w:ascii="Times New Roman" w:hAnsi="Times New Roman" w:cs="Times New Roman"/>
          <w:sz w:val="24"/>
          <w:szCs w:val="24"/>
        </w:rPr>
        <w:t xml:space="preserve">“Hi, I am with </w:t>
      </w:r>
      <w:r w:rsidR="00A74B30">
        <w:rPr>
          <w:rFonts w:ascii="Times New Roman" w:hAnsi="Times New Roman" w:cs="Times New Roman"/>
          <w:sz w:val="24"/>
          <w:szCs w:val="24"/>
        </w:rPr>
        <w:t>____ [</w:t>
      </w:r>
      <w:r w:rsidR="00A74B30">
        <w:rPr>
          <w:rFonts w:ascii="Times New Roman" w:hAnsi="Times New Roman" w:cs="Times New Roman"/>
          <w:i/>
          <w:iCs/>
          <w:sz w:val="24"/>
          <w:szCs w:val="24"/>
        </w:rPr>
        <w:t>name of survey administrator omitted at their request]</w:t>
      </w:r>
      <w:r w:rsidRPr="00285DFD">
        <w:rPr>
          <w:rFonts w:ascii="Times New Roman" w:hAnsi="Times New Roman" w:cs="Times New Roman"/>
          <w:sz w:val="24"/>
          <w:szCs w:val="24"/>
        </w:rPr>
        <w:t>. Do you remember answering our survey a few days ago? [</w:t>
      </w:r>
      <w:r w:rsidRPr="00285DFD">
        <w:rPr>
          <w:rFonts w:ascii="Times New Roman" w:hAnsi="Times New Roman" w:cs="Times New Roman"/>
          <w:i/>
          <w:iCs/>
          <w:sz w:val="24"/>
          <w:szCs w:val="24"/>
        </w:rPr>
        <w:t>Enumerator waits for their response and has a short conversation about the survey to be sure they are speaking with the actual respondent</w:t>
      </w:r>
      <w:r w:rsidRPr="00285DFD">
        <w:rPr>
          <w:rFonts w:ascii="Times New Roman" w:hAnsi="Times New Roman" w:cs="Times New Roman"/>
          <w:sz w:val="24"/>
          <w:szCs w:val="24"/>
        </w:rPr>
        <w:t xml:space="preserve">] Thank you again for your time. Remember that we agreed to send you 500 Ksh </w:t>
      </w:r>
      <w:proofErr w:type="gramStart"/>
      <w:r w:rsidRPr="00285DFD">
        <w:rPr>
          <w:rFonts w:ascii="Times New Roman" w:hAnsi="Times New Roman" w:cs="Times New Roman"/>
          <w:sz w:val="24"/>
          <w:szCs w:val="24"/>
        </w:rPr>
        <w:t>for answering</w:t>
      </w:r>
      <w:proofErr w:type="gramEnd"/>
      <w:r w:rsidRPr="00285DFD">
        <w:rPr>
          <w:rFonts w:ascii="Times New Roman" w:hAnsi="Times New Roman" w:cs="Times New Roman"/>
          <w:sz w:val="24"/>
          <w:szCs w:val="24"/>
        </w:rPr>
        <w:t xml:space="preserve"> our survey a few days ago. I am calling to manage your payment. Instead of the 500 Ksh, we can do a deal together. I can instead send you 700 Ksh. If I send you the 700, I’ll ask you to send 50 Ksh back to my private number. You can keep the extra 150 Ksh. The company that </w:t>
      </w:r>
      <w:proofErr w:type="gramStart"/>
      <w:r w:rsidRPr="00285DFD">
        <w:rPr>
          <w:rFonts w:ascii="Times New Roman" w:hAnsi="Times New Roman" w:cs="Times New Roman"/>
          <w:sz w:val="24"/>
          <w:szCs w:val="24"/>
        </w:rPr>
        <w:t>runs</w:t>
      </w:r>
      <w:proofErr w:type="gramEnd"/>
      <w:r w:rsidRPr="00285DFD">
        <w:rPr>
          <w:rFonts w:ascii="Times New Roman" w:hAnsi="Times New Roman" w:cs="Times New Roman"/>
          <w:sz w:val="24"/>
          <w:szCs w:val="24"/>
        </w:rPr>
        <w:t xml:space="preserve"> this survey is big and it won’t run out of funds. Do you want to do this with me, or do you just want the normal 500 Ksh payment? </w:t>
      </w:r>
      <w:r w:rsidRPr="00285DFD">
        <w:rPr>
          <w:rFonts w:ascii="Times New Roman" w:hAnsi="Times New Roman" w:cs="Times New Roman"/>
          <w:i/>
          <w:iCs/>
          <w:sz w:val="24"/>
          <w:szCs w:val="24"/>
        </w:rPr>
        <w:t>[If the respondent accepts the opportunity, the enumerator provides a private number where the 50 Ksh can be sent</w:t>
      </w:r>
      <w:r w:rsidRPr="00285DFD">
        <w:rPr>
          <w:rFonts w:ascii="Times New Roman" w:hAnsi="Times New Roman" w:cs="Times New Roman"/>
          <w:sz w:val="24"/>
          <w:szCs w:val="24"/>
        </w:rPr>
        <w:t>.]</w:t>
      </w:r>
    </w:p>
    <w:p w14:paraId="1C0CE769" w14:textId="77777777" w:rsidR="00044FDD" w:rsidRPr="00285DFD" w:rsidRDefault="00044FDD">
      <w:pPr>
        <w:pStyle w:val="ListParagraph"/>
        <w:numPr>
          <w:ilvl w:val="0"/>
          <w:numId w:val="1"/>
        </w:numPr>
        <w:ind w:left="360"/>
        <w:rPr>
          <w:rFonts w:ascii="Times New Roman" w:hAnsi="Times New Roman" w:cs="Times New Roman"/>
          <w:sz w:val="24"/>
          <w:szCs w:val="24"/>
        </w:rPr>
      </w:pPr>
      <w:r w:rsidRPr="00AE7BF1">
        <w:rPr>
          <w:rFonts w:ascii="Times New Roman" w:hAnsi="Times New Roman" w:cs="Times New Roman"/>
          <w:i/>
          <w:iCs/>
          <w:sz w:val="24"/>
          <w:szCs w:val="24"/>
        </w:rPr>
        <w:t>The experimental condition, future respondents are financially harmed</w:t>
      </w:r>
      <w:r w:rsidRPr="00285DFD">
        <w:rPr>
          <w:rFonts w:ascii="Times New Roman" w:hAnsi="Times New Roman" w:cs="Times New Roman"/>
          <w:sz w:val="24"/>
          <w:szCs w:val="24"/>
        </w:rPr>
        <w:t>:</w:t>
      </w:r>
    </w:p>
    <w:p w14:paraId="36166137" w14:textId="7FFEBCAA" w:rsidR="00044FDD" w:rsidRPr="00285DFD" w:rsidRDefault="00044FDD" w:rsidP="00044FDD">
      <w:pPr>
        <w:pStyle w:val="ListParagraph"/>
        <w:ind w:left="288"/>
        <w:rPr>
          <w:rFonts w:ascii="Times New Roman" w:hAnsi="Times New Roman" w:cs="Times New Roman"/>
          <w:sz w:val="24"/>
          <w:szCs w:val="24"/>
        </w:rPr>
      </w:pPr>
      <w:r w:rsidRPr="00285DFD">
        <w:rPr>
          <w:rFonts w:ascii="Times New Roman" w:hAnsi="Times New Roman" w:cs="Times New Roman"/>
          <w:sz w:val="24"/>
          <w:szCs w:val="24"/>
        </w:rPr>
        <w:t xml:space="preserve">“Hi, I am with </w:t>
      </w:r>
      <w:r w:rsidR="00A74B30">
        <w:rPr>
          <w:rFonts w:ascii="Times New Roman" w:hAnsi="Times New Roman" w:cs="Times New Roman"/>
          <w:sz w:val="24"/>
          <w:szCs w:val="24"/>
        </w:rPr>
        <w:t>____ [</w:t>
      </w:r>
      <w:r w:rsidR="00A74B30">
        <w:rPr>
          <w:rFonts w:ascii="Times New Roman" w:hAnsi="Times New Roman" w:cs="Times New Roman"/>
          <w:i/>
          <w:iCs/>
          <w:sz w:val="24"/>
          <w:szCs w:val="24"/>
        </w:rPr>
        <w:t>name of survey administrator omitted at their request].</w:t>
      </w:r>
      <w:r w:rsidRPr="00285DFD">
        <w:rPr>
          <w:rFonts w:ascii="Times New Roman" w:hAnsi="Times New Roman" w:cs="Times New Roman"/>
          <w:sz w:val="24"/>
          <w:szCs w:val="24"/>
        </w:rPr>
        <w:t xml:space="preserve"> Do you remember answering our survey a few days ago? [</w:t>
      </w:r>
      <w:r w:rsidRPr="00285DFD">
        <w:rPr>
          <w:rFonts w:ascii="Times New Roman" w:hAnsi="Times New Roman" w:cs="Times New Roman"/>
          <w:i/>
          <w:iCs/>
          <w:sz w:val="24"/>
          <w:szCs w:val="24"/>
        </w:rPr>
        <w:t>Enumerator waits for their response and has a short conversation about the survey to be sure they are speaking with the actual respondent</w:t>
      </w:r>
      <w:r>
        <w:rPr>
          <w:rFonts w:ascii="Times New Roman" w:hAnsi="Times New Roman" w:cs="Times New Roman"/>
          <w:sz w:val="24"/>
          <w:szCs w:val="24"/>
        </w:rPr>
        <w:t>.</w:t>
      </w:r>
      <w:r w:rsidRPr="00285DFD">
        <w:rPr>
          <w:rFonts w:ascii="Times New Roman" w:hAnsi="Times New Roman" w:cs="Times New Roman"/>
          <w:sz w:val="24"/>
          <w:szCs w:val="24"/>
        </w:rPr>
        <w:t xml:space="preserve">] Thank you again for your time. Remember that we agreed to send you 500 Ksh </w:t>
      </w:r>
      <w:proofErr w:type="gramStart"/>
      <w:r w:rsidRPr="00285DFD">
        <w:rPr>
          <w:rFonts w:ascii="Times New Roman" w:hAnsi="Times New Roman" w:cs="Times New Roman"/>
          <w:sz w:val="24"/>
          <w:szCs w:val="24"/>
        </w:rPr>
        <w:t>for answering</w:t>
      </w:r>
      <w:proofErr w:type="gramEnd"/>
      <w:r w:rsidRPr="00285DFD">
        <w:rPr>
          <w:rFonts w:ascii="Times New Roman" w:hAnsi="Times New Roman" w:cs="Times New Roman"/>
          <w:sz w:val="24"/>
          <w:szCs w:val="24"/>
        </w:rPr>
        <w:t xml:space="preserve"> our survey a few days ago. I am calling to manage your payment. Instead of the 500 Ksh, we can do a deal together</w:t>
      </w:r>
      <w:r w:rsidR="00A74B30">
        <w:rPr>
          <w:rFonts w:ascii="Times New Roman" w:hAnsi="Times New Roman" w:cs="Times New Roman"/>
          <w:sz w:val="24"/>
          <w:szCs w:val="24"/>
        </w:rPr>
        <w:t>.</w:t>
      </w:r>
      <w:r w:rsidRPr="00285DFD">
        <w:rPr>
          <w:rFonts w:ascii="Times New Roman" w:hAnsi="Times New Roman" w:cs="Times New Roman"/>
          <w:sz w:val="24"/>
          <w:szCs w:val="24"/>
        </w:rPr>
        <w:t xml:space="preserve"> I </w:t>
      </w:r>
      <w:r w:rsidR="00A74B30">
        <w:rPr>
          <w:rFonts w:ascii="Times New Roman" w:hAnsi="Times New Roman" w:cs="Times New Roman"/>
          <w:sz w:val="24"/>
          <w:szCs w:val="24"/>
        </w:rPr>
        <w:t>can</w:t>
      </w:r>
      <w:r w:rsidR="00A74B30" w:rsidRPr="00285DFD">
        <w:rPr>
          <w:rFonts w:ascii="Times New Roman" w:hAnsi="Times New Roman" w:cs="Times New Roman"/>
          <w:sz w:val="24"/>
          <w:szCs w:val="24"/>
        </w:rPr>
        <w:t xml:space="preserve"> </w:t>
      </w:r>
      <w:r w:rsidRPr="00285DFD">
        <w:rPr>
          <w:rFonts w:ascii="Times New Roman" w:hAnsi="Times New Roman" w:cs="Times New Roman"/>
          <w:sz w:val="24"/>
          <w:szCs w:val="24"/>
        </w:rPr>
        <w:t>instead send you 700 Ksh. If I send you the 700, I’ll ask you to send 50 Ksh back to my private number. You can keep the extra 150 Ksh. If the study runs out of funds, we just won’t pay some respondents in the future. Do you want to do this with me, or do you just want the normal 500 Ksh payment?</w:t>
      </w:r>
      <w:r>
        <w:rPr>
          <w:rFonts w:ascii="Times New Roman" w:hAnsi="Times New Roman" w:cs="Times New Roman"/>
          <w:sz w:val="24"/>
          <w:szCs w:val="24"/>
        </w:rPr>
        <w:t xml:space="preserve"> </w:t>
      </w:r>
      <w:r w:rsidRPr="00285DFD">
        <w:rPr>
          <w:rFonts w:ascii="Times New Roman" w:hAnsi="Times New Roman" w:cs="Times New Roman"/>
          <w:sz w:val="24"/>
          <w:szCs w:val="24"/>
        </w:rPr>
        <w:t>[</w:t>
      </w:r>
      <w:r w:rsidRPr="00285DFD">
        <w:rPr>
          <w:rFonts w:ascii="Times New Roman" w:hAnsi="Times New Roman" w:cs="Times New Roman"/>
          <w:i/>
          <w:iCs/>
          <w:sz w:val="24"/>
          <w:szCs w:val="24"/>
        </w:rPr>
        <w:t>If the respondent accepts the opportunity, the enumerator provides a private number where the 50 Ksh can be sent</w:t>
      </w:r>
      <w:r w:rsidRPr="00285DFD">
        <w:rPr>
          <w:rFonts w:ascii="Times New Roman" w:hAnsi="Times New Roman" w:cs="Times New Roman"/>
          <w:sz w:val="24"/>
          <w:szCs w:val="24"/>
        </w:rPr>
        <w:t>.]</w:t>
      </w:r>
    </w:p>
    <w:p w14:paraId="139C4C0E" w14:textId="77777777" w:rsidR="00044FDD" w:rsidRDefault="00044FDD" w:rsidP="00044FDD">
      <w:pPr>
        <w:pStyle w:val="ListParagraph"/>
        <w:ind w:left="1080"/>
        <w:rPr>
          <w:rFonts w:ascii="Times New Roman" w:hAnsi="Times New Roman" w:cs="Times New Roman"/>
          <w:sz w:val="24"/>
          <w:szCs w:val="24"/>
        </w:rPr>
      </w:pPr>
    </w:p>
    <w:p w14:paraId="05E76ED6" w14:textId="77777777" w:rsidR="00276BCB" w:rsidRDefault="00276BCB">
      <w:pPr>
        <w:rPr>
          <w:rFonts w:ascii="Times New Roman" w:hAnsi="Times New Roman" w:cs="Times New Roman"/>
          <w:i/>
          <w:iCs/>
          <w:sz w:val="24"/>
          <w:szCs w:val="24"/>
        </w:rPr>
      </w:pPr>
      <w:r>
        <w:rPr>
          <w:rFonts w:ascii="Times New Roman" w:hAnsi="Times New Roman" w:cs="Times New Roman"/>
          <w:i/>
          <w:iCs/>
          <w:sz w:val="24"/>
          <w:szCs w:val="24"/>
        </w:rPr>
        <w:br w:type="page"/>
      </w:r>
    </w:p>
    <w:p w14:paraId="2143C441" w14:textId="771F46AE" w:rsidR="00A74B30" w:rsidRPr="00814775" w:rsidRDefault="00A74B30" w:rsidP="00A74B30">
      <w:pPr>
        <w:spacing w:line="240" w:lineRule="auto"/>
        <w:contextualSpacing/>
        <w:rPr>
          <w:rFonts w:ascii="Times New Roman" w:hAnsi="Times New Roman" w:cs="Times New Roman"/>
          <w:i/>
          <w:iCs/>
          <w:sz w:val="24"/>
          <w:szCs w:val="24"/>
        </w:rPr>
      </w:pPr>
      <w:r w:rsidRPr="00814775">
        <w:rPr>
          <w:rFonts w:ascii="Times New Roman" w:hAnsi="Times New Roman" w:cs="Times New Roman"/>
          <w:i/>
          <w:iCs/>
          <w:sz w:val="24"/>
          <w:szCs w:val="24"/>
        </w:rPr>
        <w:lastRenderedPageBreak/>
        <w:t>Script for enumerator answers to respondent’s questions during the call:</w:t>
      </w:r>
    </w:p>
    <w:p w14:paraId="06CDF54C" w14:textId="77777777" w:rsidR="00A74B30" w:rsidRDefault="00A74B30" w:rsidP="00A74B30">
      <w:pPr>
        <w:spacing w:line="240" w:lineRule="auto"/>
        <w:contextualSpacing/>
        <w:rPr>
          <w:rFonts w:ascii="Times New Roman" w:hAnsi="Times New Roman" w:cs="Times New Roman"/>
          <w:b/>
          <w:bCs/>
          <w:sz w:val="24"/>
          <w:szCs w:val="24"/>
        </w:rPr>
      </w:pPr>
    </w:p>
    <w:p w14:paraId="2D332F00" w14:textId="77777777" w:rsidR="00A74B30" w:rsidRPr="00585BE3" w:rsidRDefault="00A74B30">
      <w:pPr>
        <w:pStyle w:val="ListParagraph"/>
        <w:numPr>
          <w:ilvl w:val="0"/>
          <w:numId w:val="2"/>
        </w:numPr>
        <w:rPr>
          <w:rFonts w:ascii="Times New Roman" w:hAnsi="Times New Roman" w:cs="Times New Roman"/>
          <w:sz w:val="24"/>
          <w:szCs w:val="24"/>
        </w:rPr>
      </w:pPr>
      <w:r w:rsidRPr="00AE7BF1">
        <w:rPr>
          <w:rFonts w:ascii="Times New Roman" w:hAnsi="Times New Roman" w:cs="Times New Roman"/>
          <w:i/>
          <w:iCs/>
          <w:sz w:val="24"/>
          <w:szCs w:val="24"/>
        </w:rPr>
        <w:t>If respondent signals this is unethical, then reply with</w:t>
      </w:r>
      <w:r w:rsidRPr="00585BE3">
        <w:rPr>
          <w:rFonts w:ascii="Times New Roman" w:hAnsi="Times New Roman" w:cs="Times New Roman"/>
          <w:sz w:val="24"/>
          <w:szCs w:val="24"/>
        </w:rPr>
        <w:t>:</w:t>
      </w:r>
    </w:p>
    <w:p w14:paraId="1F9ECF3F" w14:textId="4F15CECE" w:rsidR="00A74B30" w:rsidRPr="00AE7BF1" w:rsidRDefault="00D02388" w:rsidP="00A74B30">
      <w:pPr>
        <w:rPr>
          <w:rFonts w:ascii="Times New Roman" w:hAnsi="Times New Roman" w:cs="Times New Roman"/>
          <w:sz w:val="24"/>
          <w:szCs w:val="24"/>
        </w:rPr>
      </w:pPr>
      <w:r w:rsidRPr="00AE7BF1">
        <w:rPr>
          <w:rFonts w:ascii="Times New Roman" w:hAnsi="Times New Roman" w:cs="Times New Roman"/>
          <w:sz w:val="24"/>
          <w:szCs w:val="24"/>
        </w:rPr>
        <w:t>“</w:t>
      </w:r>
      <w:r w:rsidR="00A74B30" w:rsidRPr="00AE7BF1">
        <w:rPr>
          <w:rFonts w:ascii="Times New Roman" w:hAnsi="Times New Roman" w:cs="Times New Roman"/>
          <w:sz w:val="24"/>
          <w:szCs w:val="24"/>
        </w:rPr>
        <w:t>I understand. This is just an offer; you don’t have to do it. I can just send you the original 500 Ksh if you want. It’s up to you.</w:t>
      </w:r>
      <w:r w:rsidRPr="00AE7BF1">
        <w:rPr>
          <w:rFonts w:ascii="Times New Roman" w:hAnsi="Times New Roman" w:cs="Times New Roman"/>
          <w:sz w:val="24"/>
          <w:szCs w:val="24"/>
        </w:rPr>
        <w:t>”</w:t>
      </w:r>
    </w:p>
    <w:p w14:paraId="2A8158DD" w14:textId="77777777" w:rsidR="00A74B30" w:rsidRPr="00AE7BF1" w:rsidRDefault="00A74B30">
      <w:pPr>
        <w:pStyle w:val="ListParagraph"/>
        <w:numPr>
          <w:ilvl w:val="0"/>
          <w:numId w:val="2"/>
        </w:numPr>
        <w:rPr>
          <w:rFonts w:ascii="Times New Roman" w:hAnsi="Times New Roman" w:cs="Times New Roman"/>
          <w:i/>
          <w:iCs/>
          <w:sz w:val="24"/>
          <w:szCs w:val="24"/>
        </w:rPr>
      </w:pPr>
      <w:r w:rsidRPr="00AE7BF1">
        <w:rPr>
          <w:rFonts w:ascii="Times New Roman" w:hAnsi="Times New Roman" w:cs="Times New Roman"/>
          <w:i/>
          <w:iCs/>
          <w:sz w:val="24"/>
          <w:szCs w:val="24"/>
        </w:rPr>
        <w:t>If respondent signals they are worried about detection and punishment, then reply with:</w:t>
      </w:r>
    </w:p>
    <w:p w14:paraId="3F3AD9DF" w14:textId="4B059C82" w:rsidR="00A74B30" w:rsidRPr="00AE7BF1" w:rsidRDefault="00604C50" w:rsidP="00A74B30">
      <w:pPr>
        <w:rPr>
          <w:rFonts w:ascii="Times New Roman" w:hAnsi="Times New Roman" w:cs="Times New Roman"/>
          <w:sz w:val="24"/>
          <w:szCs w:val="24"/>
        </w:rPr>
      </w:pPr>
      <w:r>
        <w:rPr>
          <w:rFonts w:ascii="Times New Roman" w:hAnsi="Times New Roman" w:cs="Times New Roman"/>
          <w:sz w:val="24"/>
          <w:szCs w:val="24"/>
        </w:rPr>
        <w:t>“</w:t>
      </w:r>
      <w:r w:rsidR="00A74B30" w:rsidRPr="00AE7BF1">
        <w:rPr>
          <w:rFonts w:ascii="Times New Roman" w:hAnsi="Times New Roman" w:cs="Times New Roman"/>
          <w:sz w:val="24"/>
          <w:szCs w:val="24"/>
        </w:rPr>
        <w:t>I wouldn’t be doing this if I was worried about that. If I thought we would get caught, I wouldn’t make the offer b/c I’d be risking my job.</w:t>
      </w:r>
      <w:r>
        <w:rPr>
          <w:rFonts w:ascii="Times New Roman" w:hAnsi="Times New Roman" w:cs="Times New Roman"/>
          <w:sz w:val="24"/>
          <w:szCs w:val="24"/>
        </w:rPr>
        <w:t>”</w:t>
      </w:r>
    </w:p>
    <w:p w14:paraId="4FC513B5" w14:textId="77777777" w:rsidR="00A74B30" w:rsidRPr="00AE7BF1" w:rsidRDefault="00A74B30">
      <w:pPr>
        <w:pStyle w:val="ListParagraph"/>
        <w:numPr>
          <w:ilvl w:val="0"/>
          <w:numId w:val="2"/>
        </w:numPr>
        <w:rPr>
          <w:rFonts w:ascii="Times New Roman" w:hAnsi="Times New Roman" w:cs="Times New Roman"/>
          <w:i/>
          <w:iCs/>
          <w:sz w:val="24"/>
          <w:szCs w:val="24"/>
        </w:rPr>
      </w:pPr>
      <w:r w:rsidRPr="00AE7BF1">
        <w:rPr>
          <w:rFonts w:ascii="Times New Roman" w:hAnsi="Times New Roman" w:cs="Times New Roman"/>
          <w:i/>
          <w:iCs/>
          <w:sz w:val="24"/>
          <w:szCs w:val="24"/>
        </w:rPr>
        <w:t>If respondent signals they do not understand the opportunity, then reply with:</w:t>
      </w:r>
    </w:p>
    <w:p w14:paraId="5691DC79" w14:textId="5E7BBC87" w:rsidR="00A74B30" w:rsidRPr="00AE7BF1" w:rsidRDefault="00604C50" w:rsidP="00A74B30">
      <w:pPr>
        <w:rPr>
          <w:rFonts w:ascii="Times New Roman" w:hAnsi="Times New Roman" w:cs="Times New Roman"/>
          <w:sz w:val="24"/>
          <w:szCs w:val="24"/>
        </w:rPr>
      </w:pPr>
      <w:r>
        <w:rPr>
          <w:rFonts w:ascii="Times New Roman" w:hAnsi="Times New Roman" w:cs="Times New Roman"/>
          <w:sz w:val="24"/>
          <w:szCs w:val="24"/>
        </w:rPr>
        <w:t>“</w:t>
      </w:r>
      <w:r w:rsidR="00A74B30" w:rsidRPr="00AE7BF1">
        <w:rPr>
          <w:rFonts w:ascii="Times New Roman" w:hAnsi="Times New Roman" w:cs="Times New Roman"/>
          <w:sz w:val="24"/>
          <w:szCs w:val="24"/>
        </w:rPr>
        <w:t xml:space="preserve">I’m offering us both a chance to </w:t>
      </w:r>
      <w:r w:rsidR="00F53F57" w:rsidRPr="00AE7BF1">
        <w:rPr>
          <w:rFonts w:ascii="Times New Roman" w:hAnsi="Times New Roman" w:cs="Times New Roman"/>
          <w:sz w:val="24"/>
          <w:szCs w:val="24"/>
        </w:rPr>
        <w:t xml:space="preserve">take </w:t>
      </w:r>
      <w:r w:rsidR="00A74B30" w:rsidRPr="00AE7BF1">
        <w:rPr>
          <w:rFonts w:ascii="Times New Roman" w:hAnsi="Times New Roman" w:cs="Times New Roman"/>
          <w:sz w:val="24"/>
          <w:szCs w:val="24"/>
        </w:rPr>
        <w:t xml:space="preserve">a little extra without the company knowing about it. Remember that we are supposed to send you 500 </w:t>
      </w:r>
      <w:proofErr w:type="gramStart"/>
      <w:r w:rsidR="00A74B30" w:rsidRPr="00AE7BF1">
        <w:rPr>
          <w:rFonts w:ascii="Times New Roman" w:hAnsi="Times New Roman" w:cs="Times New Roman"/>
          <w:sz w:val="24"/>
          <w:szCs w:val="24"/>
        </w:rPr>
        <w:t>for participating</w:t>
      </w:r>
      <w:proofErr w:type="gramEnd"/>
      <w:r w:rsidR="00A74B30" w:rsidRPr="00AE7BF1">
        <w:rPr>
          <w:rFonts w:ascii="Times New Roman" w:hAnsi="Times New Roman" w:cs="Times New Roman"/>
          <w:sz w:val="24"/>
          <w:szCs w:val="24"/>
        </w:rPr>
        <w:t xml:space="preserve"> in our study. I’m saying I can send you 700 instead, so you would get some extra. But I’m asking you to send a bit of that (50) back to me at this other number.</w:t>
      </w:r>
      <w:r>
        <w:rPr>
          <w:rFonts w:ascii="Times New Roman" w:hAnsi="Times New Roman" w:cs="Times New Roman"/>
          <w:sz w:val="24"/>
          <w:szCs w:val="24"/>
        </w:rPr>
        <w:t>”</w:t>
      </w:r>
    </w:p>
    <w:p w14:paraId="34C3E001" w14:textId="77777777" w:rsidR="00A74B30" w:rsidRPr="00AE7BF1" w:rsidRDefault="00A74B30">
      <w:pPr>
        <w:pStyle w:val="ListParagraph"/>
        <w:numPr>
          <w:ilvl w:val="0"/>
          <w:numId w:val="2"/>
        </w:numPr>
        <w:rPr>
          <w:rFonts w:ascii="Times New Roman" w:hAnsi="Times New Roman" w:cs="Times New Roman"/>
          <w:i/>
          <w:iCs/>
          <w:sz w:val="24"/>
          <w:szCs w:val="24"/>
        </w:rPr>
      </w:pPr>
      <w:r w:rsidRPr="00AE7BF1">
        <w:rPr>
          <w:rFonts w:ascii="Times New Roman" w:hAnsi="Times New Roman" w:cs="Times New Roman"/>
          <w:i/>
          <w:iCs/>
          <w:sz w:val="24"/>
          <w:szCs w:val="24"/>
        </w:rPr>
        <w:t>If respondent signals this sound like it is part of the study, then reply with:</w:t>
      </w:r>
    </w:p>
    <w:p w14:paraId="59755C3B" w14:textId="420D9822" w:rsidR="00A74B30" w:rsidRPr="00AE7BF1" w:rsidRDefault="00604C50" w:rsidP="00A74B30">
      <w:pPr>
        <w:rPr>
          <w:rFonts w:ascii="Times New Roman" w:hAnsi="Times New Roman" w:cs="Times New Roman"/>
          <w:sz w:val="24"/>
          <w:szCs w:val="24"/>
        </w:rPr>
      </w:pPr>
      <w:r>
        <w:rPr>
          <w:rFonts w:ascii="Times New Roman" w:hAnsi="Times New Roman" w:cs="Times New Roman"/>
          <w:sz w:val="24"/>
          <w:szCs w:val="24"/>
        </w:rPr>
        <w:t>“</w:t>
      </w:r>
      <w:r w:rsidR="00A74B30" w:rsidRPr="00AE7BF1">
        <w:rPr>
          <w:rFonts w:ascii="Times New Roman" w:hAnsi="Times New Roman" w:cs="Times New Roman"/>
          <w:sz w:val="24"/>
          <w:szCs w:val="24"/>
        </w:rPr>
        <w:t>Actually, you are correct! This is part of the study, as we are actually studying how the public reacts to an opportunity to engage in corruption. Thank you for your time. I will send you the agreed 500 Ksh.</w:t>
      </w:r>
      <w:r>
        <w:rPr>
          <w:rFonts w:ascii="Times New Roman" w:hAnsi="Times New Roman" w:cs="Times New Roman"/>
          <w:sz w:val="24"/>
          <w:szCs w:val="24"/>
        </w:rPr>
        <w:t>”</w:t>
      </w:r>
    </w:p>
    <w:p w14:paraId="0660236C" w14:textId="77777777" w:rsidR="00A74B30" w:rsidRPr="00AE7BF1" w:rsidRDefault="00A74B30">
      <w:pPr>
        <w:pStyle w:val="ListParagraph"/>
        <w:numPr>
          <w:ilvl w:val="0"/>
          <w:numId w:val="2"/>
        </w:numPr>
        <w:rPr>
          <w:rFonts w:ascii="Times New Roman" w:hAnsi="Times New Roman" w:cs="Times New Roman"/>
          <w:i/>
          <w:iCs/>
          <w:sz w:val="24"/>
          <w:szCs w:val="24"/>
        </w:rPr>
      </w:pPr>
      <w:r w:rsidRPr="00AE7BF1">
        <w:rPr>
          <w:rFonts w:ascii="Times New Roman" w:hAnsi="Times New Roman" w:cs="Times New Roman"/>
          <w:i/>
          <w:iCs/>
          <w:sz w:val="24"/>
          <w:szCs w:val="24"/>
        </w:rPr>
        <w:t>If the respondent asks what the enumerator will do if they do not send back the 50 Ksh:</w:t>
      </w:r>
    </w:p>
    <w:p w14:paraId="313B8D7F" w14:textId="4D7F11A1" w:rsidR="00A74B30" w:rsidRPr="00AE7BF1" w:rsidRDefault="00604C50" w:rsidP="00A74B30">
      <w:pPr>
        <w:rPr>
          <w:rFonts w:ascii="Times New Roman" w:hAnsi="Times New Roman" w:cs="Times New Roman"/>
          <w:sz w:val="24"/>
          <w:szCs w:val="24"/>
        </w:rPr>
      </w:pPr>
      <w:r>
        <w:rPr>
          <w:rFonts w:ascii="Times New Roman" w:hAnsi="Times New Roman" w:cs="Times New Roman"/>
          <w:sz w:val="24"/>
          <w:szCs w:val="24"/>
        </w:rPr>
        <w:t>“</w:t>
      </w:r>
      <w:r w:rsidR="00A74B30" w:rsidRPr="00AE7BF1">
        <w:rPr>
          <w:rFonts w:ascii="Times New Roman" w:hAnsi="Times New Roman" w:cs="Times New Roman"/>
          <w:sz w:val="24"/>
          <w:szCs w:val="24"/>
        </w:rPr>
        <w:t>I can’t control what you do next. I’m asking you to cooperate with me, but I cannot come after you. I’ll send the 700, and then I hope you send me the 50. But you will have to decide.</w:t>
      </w:r>
      <w:r>
        <w:rPr>
          <w:rFonts w:ascii="Times New Roman" w:hAnsi="Times New Roman" w:cs="Times New Roman"/>
          <w:sz w:val="24"/>
          <w:szCs w:val="24"/>
        </w:rPr>
        <w:t>”</w:t>
      </w:r>
    </w:p>
    <w:p w14:paraId="54B021DE" w14:textId="77777777" w:rsidR="00A74B30" w:rsidRPr="00AE7BF1" w:rsidRDefault="00A74B30">
      <w:pPr>
        <w:pStyle w:val="ListParagraph"/>
        <w:numPr>
          <w:ilvl w:val="0"/>
          <w:numId w:val="2"/>
        </w:numPr>
        <w:rPr>
          <w:rFonts w:ascii="Times New Roman" w:hAnsi="Times New Roman" w:cs="Times New Roman"/>
          <w:i/>
          <w:iCs/>
          <w:sz w:val="24"/>
          <w:szCs w:val="24"/>
        </w:rPr>
      </w:pPr>
      <w:r w:rsidRPr="00AE7BF1">
        <w:rPr>
          <w:rFonts w:ascii="Times New Roman" w:hAnsi="Times New Roman" w:cs="Times New Roman"/>
          <w:i/>
          <w:iCs/>
          <w:sz w:val="24"/>
          <w:szCs w:val="24"/>
        </w:rPr>
        <w:t>If respondent signals they do not trust the enumerator and they think this is some sort of scam, then reply with:</w:t>
      </w:r>
    </w:p>
    <w:p w14:paraId="04102E99" w14:textId="437C2DC0" w:rsidR="00A74B30" w:rsidRPr="00AE7BF1" w:rsidRDefault="00604C50" w:rsidP="00A74B30">
      <w:pPr>
        <w:rPr>
          <w:rFonts w:ascii="Times New Roman" w:hAnsi="Times New Roman" w:cs="Times New Roman"/>
          <w:b/>
          <w:bCs/>
          <w:sz w:val="24"/>
          <w:szCs w:val="24"/>
        </w:rPr>
      </w:pPr>
      <w:r>
        <w:rPr>
          <w:rFonts w:ascii="Times New Roman" w:hAnsi="Times New Roman" w:cs="Times New Roman"/>
          <w:sz w:val="24"/>
          <w:szCs w:val="24"/>
        </w:rPr>
        <w:t>“</w:t>
      </w:r>
      <w:r w:rsidR="00A74B30" w:rsidRPr="00AE7BF1">
        <w:rPr>
          <w:rFonts w:ascii="Times New Roman" w:hAnsi="Times New Roman" w:cs="Times New Roman"/>
          <w:sz w:val="24"/>
          <w:szCs w:val="24"/>
        </w:rPr>
        <w:t xml:space="preserve">No problem, I understand. You can’t be too careful. I’ll just send you the 500 Ksh. </w:t>
      </w:r>
      <w:r>
        <w:rPr>
          <w:rFonts w:ascii="Times New Roman" w:hAnsi="Times New Roman" w:cs="Times New Roman"/>
          <w:sz w:val="24"/>
          <w:szCs w:val="24"/>
        </w:rPr>
        <w:t>“</w:t>
      </w:r>
    </w:p>
    <w:p w14:paraId="445905E6" w14:textId="735486F7" w:rsidR="00D02388" w:rsidRPr="00AE7BF1" w:rsidRDefault="00D02388">
      <w:pPr>
        <w:pStyle w:val="ListParagraph"/>
        <w:numPr>
          <w:ilvl w:val="0"/>
          <w:numId w:val="2"/>
        </w:numPr>
        <w:rPr>
          <w:rFonts w:ascii="Times New Roman" w:hAnsi="Times New Roman" w:cs="Times New Roman"/>
          <w:i/>
          <w:iCs/>
          <w:sz w:val="24"/>
          <w:szCs w:val="24"/>
        </w:rPr>
      </w:pPr>
      <w:r w:rsidRPr="00AE7BF1">
        <w:rPr>
          <w:rFonts w:ascii="Times New Roman" w:hAnsi="Times New Roman" w:cs="Times New Roman"/>
          <w:i/>
          <w:iCs/>
          <w:sz w:val="24"/>
          <w:szCs w:val="24"/>
        </w:rPr>
        <w:t xml:space="preserve">If the respondent is upset, you should use this emergency debrief message immediately during the phone call. If the respondent is upset, your job is to immediately calm them and reassure them that this corruption opportunity is just part of the study and that you understand they are anti-corruption. </w:t>
      </w:r>
    </w:p>
    <w:p w14:paraId="26442C49" w14:textId="019E9794" w:rsidR="00D02388" w:rsidRDefault="00D02388" w:rsidP="00D02388">
      <w:pPr>
        <w:spacing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“Ma’am/sir, I understand that you are upset. Of course, this tells me you are strongly opposed to corruption., and I respect that. Now that I know you are so strongly opposed to corruption, let me tell you that offering you this opportunity was actually part of our study. This study is designed to see if members of the public will or will not engage in corruption. I see you will not, and I respect that, and I will not press you further.</w:t>
      </w:r>
    </w:p>
    <w:p w14:paraId="2063BD4B" w14:textId="77777777" w:rsidR="00D02388" w:rsidRDefault="00D02388" w:rsidP="00D02388">
      <w:pPr>
        <w:spacing w:line="240" w:lineRule="auto"/>
        <w:contextualSpacing/>
        <w:rPr>
          <w:rFonts w:ascii="Times New Roman" w:eastAsia="Times New Roman" w:hAnsi="Times New Roman" w:cs="Times New Roman"/>
          <w:sz w:val="24"/>
          <w:szCs w:val="24"/>
        </w:rPr>
      </w:pPr>
    </w:p>
    <w:p w14:paraId="2D61B8BE" w14:textId="77777777" w:rsidR="00D02388" w:rsidRDefault="00D02388" w:rsidP="00D02388">
      <w:pPr>
        <w:spacing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Please do not be alarmed. Be assured that every person in the study is given this same opportunity</w:t>
      </w:r>
      <w:r w:rsidRPr="00724507">
        <w:rPr>
          <w:rFonts w:ascii="Times New Roman" w:eastAsia="Times New Roman" w:hAnsi="Times New Roman" w:cs="Times New Roman"/>
          <w:sz w:val="24"/>
          <w:szCs w:val="24"/>
        </w:rPr>
        <w:t xml:space="preserve">, and this information </w:t>
      </w:r>
      <w:r>
        <w:rPr>
          <w:rFonts w:ascii="Times New Roman" w:eastAsia="Times New Roman" w:hAnsi="Times New Roman" w:cs="Times New Roman"/>
          <w:sz w:val="24"/>
          <w:szCs w:val="24"/>
        </w:rPr>
        <w:t>helps us understand corruption in Kenya</w:t>
      </w:r>
      <w:r w:rsidRPr="00724507">
        <w:rPr>
          <w:rFonts w:ascii="Times New Roman" w:eastAsia="Times New Roman" w:hAnsi="Times New Roman" w:cs="Times New Roman"/>
          <w:sz w:val="24"/>
          <w:szCs w:val="24"/>
        </w:rPr>
        <w:t>. We</w:t>
      </w:r>
      <w:r>
        <w:rPr>
          <w:rFonts w:ascii="Times New Roman" w:eastAsia="Times New Roman" w:hAnsi="Times New Roman" w:cs="Times New Roman"/>
          <w:sz w:val="24"/>
          <w:szCs w:val="24"/>
        </w:rPr>
        <w:t xml:space="preserve"> </w:t>
      </w:r>
      <w:r w:rsidRPr="00724507">
        <w:rPr>
          <w:rFonts w:ascii="Times New Roman" w:eastAsia="Times New Roman" w:hAnsi="Times New Roman" w:cs="Times New Roman"/>
          <w:sz w:val="24"/>
          <w:szCs w:val="24"/>
        </w:rPr>
        <w:t>hope</w:t>
      </w:r>
      <w:r>
        <w:rPr>
          <w:rFonts w:ascii="Times New Roman" w:eastAsia="Times New Roman" w:hAnsi="Times New Roman" w:cs="Times New Roman"/>
          <w:sz w:val="24"/>
          <w:szCs w:val="24"/>
        </w:rPr>
        <w:t xml:space="preserve"> </w:t>
      </w:r>
      <w:r w:rsidRPr="00724507">
        <w:rPr>
          <w:rFonts w:ascii="Times New Roman" w:eastAsia="Times New Roman" w:hAnsi="Times New Roman" w:cs="Times New Roman"/>
          <w:sz w:val="24"/>
          <w:szCs w:val="24"/>
        </w:rPr>
        <w:t>this</w:t>
      </w:r>
      <w:r>
        <w:rPr>
          <w:rFonts w:ascii="Times New Roman" w:eastAsia="Times New Roman" w:hAnsi="Times New Roman" w:cs="Times New Roman"/>
          <w:sz w:val="24"/>
          <w:szCs w:val="24"/>
        </w:rPr>
        <w:t xml:space="preserve"> </w:t>
      </w:r>
      <w:r w:rsidRPr="00724507">
        <w:rPr>
          <w:rFonts w:ascii="Times New Roman" w:eastAsia="Times New Roman" w:hAnsi="Times New Roman" w:cs="Times New Roman"/>
          <w:sz w:val="24"/>
          <w:szCs w:val="24"/>
        </w:rPr>
        <w:t>more</w:t>
      </w:r>
      <w:r>
        <w:rPr>
          <w:rFonts w:ascii="Times New Roman" w:eastAsia="Times New Roman" w:hAnsi="Times New Roman" w:cs="Times New Roman"/>
          <w:sz w:val="24"/>
          <w:szCs w:val="24"/>
        </w:rPr>
        <w:t xml:space="preserve"> </w:t>
      </w:r>
      <w:r w:rsidRPr="00724507">
        <w:rPr>
          <w:rFonts w:ascii="Times New Roman" w:eastAsia="Times New Roman" w:hAnsi="Times New Roman" w:cs="Times New Roman"/>
          <w:sz w:val="24"/>
          <w:szCs w:val="24"/>
        </w:rPr>
        <w:t>fully</w:t>
      </w:r>
      <w:r>
        <w:rPr>
          <w:rFonts w:ascii="Times New Roman" w:eastAsia="Times New Roman" w:hAnsi="Times New Roman" w:cs="Times New Roman"/>
          <w:sz w:val="24"/>
          <w:szCs w:val="24"/>
        </w:rPr>
        <w:t xml:space="preserve"> </w:t>
      </w:r>
      <w:r w:rsidRPr="00724507">
        <w:rPr>
          <w:rFonts w:ascii="Times New Roman" w:eastAsia="Times New Roman" w:hAnsi="Times New Roman" w:cs="Times New Roman"/>
          <w:sz w:val="24"/>
          <w:szCs w:val="24"/>
        </w:rPr>
        <w:t>explains</w:t>
      </w:r>
      <w:r>
        <w:rPr>
          <w:rFonts w:ascii="Times New Roman" w:eastAsia="Times New Roman" w:hAnsi="Times New Roman" w:cs="Times New Roman"/>
          <w:sz w:val="24"/>
          <w:szCs w:val="24"/>
        </w:rPr>
        <w:t xml:space="preserve"> </w:t>
      </w:r>
      <w:r w:rsidRPr="00724507">
        <w:rPr>
          <w:rFonts w:ascii="Times New Roman" w:eastAsia="Times New Roman" w:hAnsi="Times New Roman" w:cs="Times New Roman"/>
          <w:sz w:val="24"/>
          <w:szCs w:val="24"/>
        </w:rPr>
        <w:t>the</w:t>
      </w:r>
      <w:r>
        <w:rPr>
          <w:rFonts w:ascii="Times New Roman" w:eastAsia="Times New Roman" w:hAnsi="Times New Roman" w:cs="Times New Roman"/>
          <w:sz w:val="24"/>
          <w:szCs w:val="24"/>
        </w:rPr>
        <w:t xml:space="preserve"> </w:t>
      </w:r>
      <w:r w:rsidRPr="00724507">
        <w:rPr>
          <w:rFonts w:ascii="Times New Roman" w:eastAsia="Times New Roman" w:hAnsi="Times New Roman" w:cs="Times New Roman"/>
          <w:sz w:val="24"/>
          <w:szCs w:val="24"/>
        </w:rPr>
        <w:t>purpose</w:t>
      </w:r>
      <w:r>
        <w:rPr>
          <w:rFonts w:ascii="Times New Roman" w:eastAsia="Times New Roman" w:hAnsi="Times New Roman" w:cs="Times New Roman"/>
          <w:sz w:val="24"/>
          <w:szCs w:val="24"/>
        </w:rPr>
        <w:t xml:space="preserve"> </w:t>
      </w:r>
      <w:r w:rsidRPr="00724507">
        <w:rPr>
          <w:rFonts w:ascii="Times New Roman" w:eastAsia="Times New Roman" w:hAnsi="Times New Roman" w:cs="Times New Roman"/>
          <w:sz w:val="24"/>
          <w:szCs w:val="24"/>
        </w:rPr>
        <w:t>of</w:t>
      </w:r>
      <w:r>
        <w:rPr>
          <w:rFonts w:ascii="Times New Roman" w:eastAsia="Times New Roman" w:hAnsi="Times New Roman" w:cs="Times New Roman"/>
          <w:sz w:val="24"/>
          <w:szCs w:val="24"/>
        </w:rPr>
        <w:t xml:space="preserve"> </w:t>
      </w:r>
      <w:r w:rsidRPr="00724507">
        <w:rPr>
          <w:rFonts w:ascii="Times New Roman" w:eastAsia="Times New Roman" w:hAnsi="Times New Roman" w:cs="Times New Roman"/>
          <w:sz w:val="24"/>
          <w:szCs w:val="24"/>
        </w:rPr>
        <w:t>our</w:t>
      </w:r>
      <w:r>
        <w:rPr>
          <w:rFonts w:ascii="Times New Roman" w:eastAsia="Times New Roman" w:hAnsi="Times New Roman" w:cs="Times New Roman"/>
          <w:sz w:val="24"/>
          <w:szCs w:val="24"/>
        </w:rPr>
        <w:t xml:space="preserve"> </w:t>
      </w:r>
      <w:r w:rsidRPr="00724507">
        <w:rPr>
          <w:rFonts w:ascii="Times New Roman" w:eastAsia="Times New Roman" w:hAnsi="Times New Roman" w:cs="Times New Roman"/>
          <w:sz w:val="24"/>
          <w:szCs w:val="24"/>
        </w:rPr>
        <w:t>study.</w:t>
      </w:r>
      <w:r>
        <w:rPr>
          <w:rFonts w:ascii="Times New Roman" w:eastAsia="Times New Roman" w:hAnsi="Times New Roman" w:cs="Times New Roman"/>
          <w:sz w:val="24"/>
          <w:szCs w:val="24"/>
        </w:rPr>
        <w:t xml:space="preserve"> </w:t>
      </w:r>
      <w:r w:rsidRPr="00724507">
        <w:rPr>
          <w:rFonts w:ascii="Times New Roman" w:eastAsia="Times New Roman" w:hAnsi="Times New Roman" w:cs="Times New Roman"/>
          <w:sz w:val="24"/>
          <w:szCs w:val="24"/>
        </w:rPr>
        <w:t>Your</w:t>
      </w:r>
      <w:r>
        <w:rPr>
          <w:rFonts w:ascii="Times New Roman" w:eastAsia="Times New Roman" w:hAnsi="Times New Roman" w:cs="Times New Roman"/>
          <w:sz w:val="24"/>
          <w:szCs w:val="24"/>
        </w:rPr>
        <w:t xml:space="preserve"> </w:t>
      </w:r>
      <w:r w:rsidRPr="00724507">
        <w:rPr>
          <w:rFonts w:ascii="Times New Roman" w:eastAsia="Times New Roman" w:hAnsi="Times New Roman" w:cs="Times New Roman"/>
          <w:sz w:val="24"/>
          <w:szCs w:val="24"/>
        </w:rPr>
        <w:t>participation</w:t>
      </w:r>
      <w:r>
        <w:rPr>
          <w:rFonts w:ascii="Times New Roman" w:eastAsia="Times New Roman" w:hAnsi="Times New Roman" w:cs="Times New Roman"/>
          <w:sz w:val="24"/>
          <w:szCs w:val="24"/>
        </w:rPr>
        <w:t xml:space="preserve"> </w:t>
      </w:r>
      <w:r w:rsidRPr="00724507">
        <w:rPr>
          <w:rFonts w:ascii="Times New Roman" w:eastAsia="Times New Roman" w:hAnsi="Times New Roman" w:cs="Times New Roman"/>
          <w:sz w:val="24"/>
          <w:szCs w:val="24"/>
        </w:rPr>
        <w:t>in</w:t>
      </w:r>
      <w:r>
        <w:rPr>
          <w:rFonts w:ascii="Times New Roman" w:eastAsia="Times New Roman" w:hAnsi="Times New Roman" w:cs="Times New Roman"/>
          <w:sz w:val="24"/>
          <w:szCs w:val="24"/>
        </w:rPr>
        <w:t xml:space="preserve"> </w:t>
      </w:r>
      <w:r w:rsidRPr="00724507">
        <w:rPr>
          <w:rFonts w:ascii="Times New Roman" w:eastAsia="Times New Roman" w:hAnsi="Times New Roman" w:cs="Times New Roman"/>
          <w:sz w:val="24"/>
          <w:szCs w:val="24"/>
        </w:rPr>
        <w:t>this</w:t>
      </w:r>
      <w:r>
        <w:rPr>
          <w:rFonts w:ascii="Times New Roman" w:eastAsia="Times New Roman" w:hAnsi="Times New Roman" w:cs="Times New Roman"/>
          <w:sz w:val="24"/>
          <w:szCs w:val="24"/>
        </w:rPr>
        <w:t xml:space="preserve"> </w:t>
      </w:r>
      <w:r w:rsidRPr="00724507">
        <w:rPr>
          <w:rFonts w:ascii="Times New Roman" w:eastAsia="Times New Roman" w:hAnsi="Times New Roman" w:cs="Times New Roman"/>
          <w:sz w:val="24"/>
          <w:szCs w:val="24"/>
        </w:rPr>
        <w:t>study</w:t>
      </w:r>
      <w:r>
        <w:rPr>
          <w:rFonts w:ascii="Times New Roman" w:eastAsia="Times New Roman" w:hAnsi="Times New Roman" w:cs="Times New Roman"/>
          <w:sz w:val="24"/>
          <w:szCs w:val="24"/>
        </w:rPr>
        <w:t xml:space="preserve"> </w:t>
      </w:r>
      <w:r w:rsidRPr="00724507">
        <w:rPr>
          <w:rFonts w:ascii="Times New Roman" w:eastAsia="Times New Roman" w:hAnsi="Times New Roman" w:cs="Times New Roman"/>
          <w:sz w:val="24"/>
          <w:szCs w:val="24"/>
        </w:rPr>
        <w:t>helps explain</w:t>
      </w:r>
      <w:r>
        <w:rPr>
          <w:rFonts w:ascii="Times New Roman" w:eastAsia="Times New Roman" w:hAnsi="Times New Roman" w:cs="Times New Roman"/>
          <w:sz w:val="24"/>
          <w:szCs w:val="24"/>
        </w:rPr>
        <w:t xml:space="preserve"> how </w:t>
      </w:r>
      <w:r>
        <w:rPr>
          <w:rFonts w:ascii="Times New Roman" w:eastAsia="Times New Roman" w:hAnsi="Times New Roman" w:cs="Times New Roman"/>
          <w:sz w:val="24"/>
          <w:szCs w:val="24"/>
        </w:rPr>
        <w:lastRenderedPageBreak/>
        <w:t xml:space="preserve">Kenyans feel about </w:t>
      </w:r>
      <w:r w:rsidRPr="00724507">
        <w:rPr>
          <w:rFonts w:ascii="Times New Roman" w:eastAsia="Times New Roman" w:hAnsi="Times New Roman" w:cs="Times New Roman"/>
          <w:sz w:val="24"/>
          <w:szCs w:val="24"/>
        </w:rPr>
        <w:t>corruption</w:t>
      </w:r>
      <w:r>
        <w:rPr>
          <w:rFonts w:ascii="Times New Roman" w:eastAsia="Times New Roman" w:hAnsi="Times New Roman" w:cs="Times New Roman"/>
          <w:sz w:val="24"/>
          <w:szCs w:val="24"/>
        </w:rPr>
        <w:t xml:space="preserve"> </w:t>
      </w:r>
      <w:r w:rsidRPr="00724507">
        <w:rPr>
          <w:rFonts w:ascii="Times New Roman" w:eastAsia="Times New Roman" w:hAnsi="Times New Roman" w:cs="Times New Roman"/>
          <w:sz w:val="24"/>
          <w:szCs w:val="24"/>
        </w:rPr>
        <w:t>and</w:t>
      </w:r>
      <w:r>
        <w:rPr>
          <w:rFonts w:ascii="Times New Roman" w:eastAsia="Times New Roman" w:hAnsi="Times New Roman" w:cs="Times New Roman"/>
          <w:sz w:val="24"/>
          <w:szCs w:val="24"/>
        </w:rPr>
        <w:t xml:space="preserve"> </w:t>
      </w:r>
      <w:r w:rsidRPr="00724507">
        <w:rPr>
          <w:rFonts w:ascii="Times New Roman" w:eastAsia="Times New Roman" w:hAnsi="Times New Roman" w:cs="Times New Roman"/>
          <w:sz w:val="24"/>
          <w:szCs w:val="24"/>
        </w:rPr>
        <w:t>develop</w:t>
      </w:r>
      <w:r>
        <w:rPr>
          <w:rFonts w:ascii="Times New Roman" w:eastAsia="Times New Roman" w:hAnsi="Times New Roman" w:cs="Times New Roman"/>
          <w:sz w:val="24"/>
          <w:szCs w:val="24"/>
        </w:rPr>
        <w:t xml:space="preserve"> </w:t>
      </w:r>
      <w:r w:rsidRPr="00724507">
        <w:rPr>
          <w:rFonts w:ascii="Times New Roman" w:eastAsia="Times New Roman" w:hAnsi="Times New Roman" w:cs="Times New Roman"/>
          <w:sz w:val="24"/>
          <w:szCs w:val="24"/>
        </w:rPr>
        <w:t>strategies</w:t>
      </w:r>
      <w:r>
        <w:rPr>
          <w:rFonts w:ascii="Times New Roman" w:eastAsia="Times New Roman" w:hAnsi="Times New Roman" w:cs="Times New Roman"/>
          <w:sz w:val="24"/>
          <w:szCs w:val="24"/>
        </w:rPr>
        <w:t xml:space="preserve"> </w:t>
      </w:r>
      <w:r w:rsidRPr="00724507">
        <w:rPr>
          <w:rFonts w:ascii="Times New Roman" w:eastAsia="Times New Roman" w:hAnsi="Times New Roman" w:cs="Times New Roman"/>
          <w:sz w:val="24"/>
          <w:szCs w:val="24"/>
        </w:rPr>
        <w:t>for</w:t>
      </w:r>
      <w:r>
        <w:rPr>
          <w:rFonts w:ascii="Times New Roman" w:eastAsia="Times New Roman" w:hAnsi="Times New Roman" w:cs="Times New Roman"/>
          <w:sz w:val="24"/>
          <w:szCs w:val="24"/>
        </w:rPr>
        <w:t xml:space="preserve"> </w:t>
      </w:r>
      <w:r w:rsidRPr="00724507">
        <w:rPr>
          <w:rFonts w:ascii="Times New Roman" w:eastAsia="Times New Roman" w:hAnsi="Times New Roman" w:cs="Times New Roman"/>
          <w:sz w:val="24"/>
          <w:szCs w:val="24"/>
        </w:rPr>
        <w:t>reducing</w:t>
      </w:r>
      <w:r>
        <w:rPr>
          <w:rFonts w:ascii="Times New Roman" w:eastAsia="Times New Roman" w:hAnsi="Times New Roman" w:cs="Times New Roman"/>
          <w:sz w:val="24"/>
          <w:szCs w:val="24"/>
        </w:rPr>
        <w:t xml:space="preserve"> </w:t>
      </w:r>
      <w:r w:rsidRPr="00724507">
        <w:rPr>
          <w:rFonts w:ascii="Times New Roman" w:eastAsia="Times New Roman" w:hAnsi="Times New Roman" w:cs="Times New Roman"/>
          <w:sz w:val="24"/>
          <w:szCs w:val="24"/>
        </w:rPr>
        <w:t xml:space="preserve">it. </w:t>
      </w:r>
      <w:r>
        <w:rPr>
          <w:rFonts w:ascii="Times New Roman" w:eastAsia="Times New Roman" w:hAnsi="Times New Roman" w:cs="Times New Roman"/>
          <w:sz w:val="24"/>
          <w:szCs w:val="24"/>
        </w:rPr>
        <w:t xml:space="preserve">In fact, our study was approved by the National Commission on Science, </w:t>
      </w:r>
      <w:proofErr w:type="gramStart"/>
      <w:r>
        <w:rPr>
          <w:rFonts w:ascii="Times New Roman" w:eastAsia="Times New Roman" w:hAnsi="Times New Roman" w:cs="Times New Roman"/>
          <w:sz w:val="24"/>
          <w:szCs w:val="24"/>
        </w:rPr>
        <w:t>Technology</w:t>
      </w:r>
      <w:proofErr w:type="gramEnd"/>
      <w:r>
        <w:rPr>
          <w:rFonts w:ascii="Times New Roman" w:eastAsia="Times New Roman" w:hAnsi="Times New Roman" w:cs="Times New Roman"/>
          <w:sz w:val="24"/>
          <w:szCs w:val="24"/>
        </w:rPr>
        <w:t xml:space="preserve"> and Innovation as a way to study corruption.</w:t>
      </w:r>
    </w:p>
    <w:p w14:paraId="18F92A57" w14:textId="77777777" w:rsidR="00D02388" w:rsidRDefault="00D02388" w:rsidP="00D02388">
      <w:pPr>
        <w:spacing w:line="240" w:lineRule="auto"/>
        <w:contextualSpacing/>
        <w:rPr>
          <w:rFonts w:ascii="Times New Roman" w:eastAsia="Times New Roman" w:hAnsi="Times New Roman" w:cs="Times New Roman"/>
          <w:sz w:val="24"/>
          <w:szCs w:val="24"/>
        </w:rPr>
      </w:pPr>
    </w:p>
    <w:p w14:paraId="29DA12DD" w14:textId="676A2B1F" w:rsidR="00D02388" w:rsidRDefault="00D02388" w:rsidP="00D02388">
      <w:pPr>
        <w:spacing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you are still worried or upset, please let me put you in touch with my supervisor so you can be reassured. I can give you the contact details now, or I can send </w:t>
      </w:r>
      <w:proofErr w:type="gramStart"/>
      <w:r>
        <w:rPr>
          <w:rFonts w:ascii="Times New Roman" w:eastAsia="Times New Roman" w:hAnsi="Times New Roman" w:cs="Times New Roman"/>
          <w:sz w:val="24"/>
          <w:szCs w:val="24"/>
        </w:rPr>
        <w:t>it</w:t>
      </w:r>
      <w:proofErr w:type="gramEnd"/>
      <w:r>
        <w:rPr>
          <w:rFonts w:ascii="Times New Roman" w:eastAsia="Times New Roman" w:hAnsi="Times New Roman" w:cs="Times New Roman"/>
          <w:sz w:val="24"/>
          <w:szCs w:val="24"/>
        </w:rPr>
        <w:t xml:space="preserve"> to you by </w:t>
      </w:r>
      <w:proofErr w:type="gramStart"/>
      <w:r>
        <w:rPr>
          <w:rFonts w:ascii="Times New Roman" w:eastAsia="Times New Roman" w:hAnsi="Times New Roman" w:cs="Times New Roman"/>
          <w:sz w:val="24"/>
          <w:szCs w:val="24"/>
        </w:rPr>
        <w:t>SMS</w:t>
      </w:r>
      <w:proofErr w:type="gramEnd"/>
      <w:r>
        <w:rPr>
          <w:rFonts w:ascii="Times New Roman" w:eastAsia="Times New Roman" w:hAnsi="Times New Roman" w:cs="Times New Roman"/>
          <w:sz w:val="24"/>
          <w:szCs w:val="24"/>
        </w:rPr>
        <w:t xml:space="preserve"> so you have a record of it. </w:t>
      </w:r>
    </w:p>
    <w:p w14:paraId="2E127829" w14:textId="77777777" w:rsidR="00D02388" w:rsidRDefault="00D02388" w:rsidP="00D02388">
      <w:pPr>
        <w:spacing w:line="240" w:lineRule="auto"/>
        <w:contextualSpacing/>
        <w:rPr>
          <w:rFonts w:ascii="Times New Roman" w:eastAsia="Times New Roman" w:hAnsi="Times New Roman" w:cs="Times New Roman"/>
          <w:sz w:val="24"/>
          <w:szCs w:val="24"/>
        </w:rPr>
      </w:pPr>
    </w:p>
    <w:p w14:paraId="39C2C7D4" w14:textId="7689E234" w:rsidR="00276BCB" w:rsidRDefault="00D02388">
      <w:pPr>
        <w:rPr>
          <w:rFonts w:ascii="Times New Roman" w:hAnsi="Times New Roman" w:cs="Times New Roman"/>
          <w:b/>
          <w:bCs/>
          <w:sz w:val="24"/>
          <w:szCs w:val="24"/>
        </w:rPr>
      </w:pPr>
      <w:r>
        <w:rPr>
          <w:rFonts w:ascii="Times New Roman" w:eastAsia="Times New Roman" w:hAnsi="Times New Roman" w:cs="Times New Roman"/>
          <w:sz w:val="24"/>
          <w:szCs w:val="24"/>
        </w:rPr>
        <w:t xml:space="preserve">Again, I am sorry to cause you to be upset. I am going to immediately send you the 500 Ksh, and I thank you again for being a part of this </w:t>
      </w:r>
      <w:r w:rsidRPr="00724507">
        <w:rPr>
          <w:rFonts w:ascii="Times New Roman" w:eastAsia="Times New Roman" w:hAnsi="Times New Roman" w:cs="Times New Roman"/>
          <w:sz w:val="24"/>
          <w:szCs w:val="24"/>
        </w:rPr>
        <w:t>study.</w:t>
      </w:r>
      <w:r>
        <w:rPr>
          <w:rFonts w:ascii="Times New Roman" w:eastAsia="Times New Roman" w:hAnsi="Times New Roman" w:cs="Times New Roman"/>
          <w:sz w:val="24"/>
          <w:szCs w:val="24"/>
        </w:rPr>
        <w:t xml:space="preserve"> Your reaction actually helps us understand corruption in Kenya. I hope this explains things and you feel better.”</w:t>
      </w:r>
    </w:p>
    <w:p w14:paraId="5653B8EA" w14:textId="3AA4B401" w:rsidR="00D02388" w:rsidRDefault="00D02388">
      <w:pPr>
        <w:rPr>
          <w:rFonts w:ascii="Times New Roman" w:hAnsi="Times New Roman" w:cs="Times New Roman"/>
          <w:b/>
          <w:bCs/>
          <w:sz w:val="24"/>
          <w:szCs w:val="24"/>
        </w:rPr>
      </w:pPr>
    </w:p>
    <w:p w14:paraId="5B9A542B" w14:textId="77777777" w:rsidR="00D02388" w:rsidRDefault="00D02388">
      <w:pPr>
        <w:rPr>
          <w:rFonts w:ascii="Times New Roman" w:hAnsi="Times New Roman" w:cs="Times New Roman"/>
          <w:b/>
          <w:bCs/>
          <w:sz w:val="24"/>
          <w:szCs w:val="24"/>
        </w:rPr>
      </w:pPr>
    </w:p>
    <w:p w14:paraId="2665BF0D" w14:textId="21AD5A58" w:rsidR="00F9164A" w:rsidRDefault="00F9164A" w:rsidP="00A74B30">
      <w:pPr>
        <w:rPr>
          <w:rFonts w:ascii="Times New Roman" w:hAnsi="Times New Roman" w:cs="Times New Roman"/>
          <w:b/>
          <w:bCs/>
          <w:sz w:val="24"/>
          <w:szCs w:val="24"/>
        </w:rPr>
      </w:pPr>
      <w:r>
        <w:rPr>
          <w:rFonts w:ascii="Times New Roman" w:hAnsi="Times New Roman" w:cs="Times New Roman"/>
          <w:b/>
          <w:bCs/>
          <w:sz w:val="24"/>
          <w:szCs w:val="24"/>
        </w:rPr>
        <w:t>Script for enumerator to reinforce that this is a corrupt opportunity</w:t>
      </w:r>
      <w:r w:rsidR="00276BCB">
        <w:rPr>
          <w:rFonts w:ascii="Times New Roman" w:hAnsi="Times New Roman" w:cs="Times New Roman"/>
          <w:b/>
          <w:bCs/>
          <w:sz w:val="24"/>
          <w:szCs w:val="24"/>
        </w:rPr>
        <w:t xml:space="preserve"> if the respondent agrees to the additional payment</w:t>
      </w:r>
      <w:r>
        <w:rPr>
          <w:rFonts w:ascii="Times New Roman" w:hAnsi="Times New Roman" w:cs="Times New Roman"/>
          <w:b/>
          <w:bCs/>
          <w:sz w:val="24"/>
          <w:szCs w:val="24"/>
        </w:rPr>
        <w:t xml:space="preserve">: </w:t>
      </w:r>
    </w:p>
    <w:p w14:paraId="6181A3C5" w14:textId="2A4CE987" w:rsidR="00F9164A" w:rsidRPr="00AE7BF1" w:rsidRDefault="00F9164A" w:rsidP="00A74B30">
      <w:pPr>
        <w:rPr>
          <w:rFonts w:ascii="Times New Roman" w:hAnsi="Times New Roman" w:cs="Times New Roman"/>
          <w:i/>
          <w:iCs/>
          <w:sz w:val="24"/>
          <w:szCs w:val="24"/>
        </w:rPr>
      </w:pPr>
      <w:r w:rsidRPr="00AE7BF1">
        <w:rPr>
          <w:rFonts w:ascii="Times New Roman" w:hAnsi="Times New Roman" w:cs="Times New Roman"/>
          <w:i/>
          <w:iCs/>
          <w:sz w:val="24"/>
          <w:szCs w:val="24"/>
        </w:rPr>
        <w:t xml:space="preserve">If the respondent accepts the corrupt opportunity, the enumerator reads the following at the end of the call: </w:t>
      </w:r>
    </w:p>
    <w:p w14:paraId="63A7B682" w14:textId="6712F222" w:rsidR="00F9164A" w:rsidRPr="00F9164A" w:rsidRDefault="00F9164A" w:rsidP="00A74B30">
      <w:pPr>
        <w:rPr>
          <w:rFonts w:ascii="Times New Roman" w:hAnsi="Times New Roman" w:cs="Times New Roman"/>
          <w:sz w:val="24"/>
          <w:szCs w:val="24"/>
        </w:rPr>
      </w:pPr>
      <w:r>
        <w:rPr>
          <w:rFonts w:ascii="Times New Roman" w:hAnsi="Times New Roman" w:cs="Times New Roman"/>
          <w:sz w:val="24"/>
          <w:szCs w:val="24"/>
        </w:rPr>
        <w:t>“You understand that because we are breaking the rules, we need to keep this between us?”</w:t>
      </w:r>
    </w:p>
    <w:p w14:paraId="7E47D8DE" w14:textId="77777777" w:rsidR="00A74B30" w:rsidRDefault="00A74B30" w:rsidP="00A74B30">
      <w:pPr>
        <w:rPr>
          <w:rFonts w:ascii="Times New Roman" w:hAnsi="Times New Roman" w:cs="Times New Roman"/>
          <w:b/>
          <w:bCs/>
          <w:sz w:val="24"/>
          <w:szCs w:val="24"/>
        </w:rPr>
      </w:pPr>
      <w:r>
        <w:rPr>
          <w:rFonts w:ascii="Times New Roman" w:hAnsi="Times New Roman" w:cs="Times New Roman"/>
          <w:b/>
          <w:bCs/>
          <w:sz w:val="24"/>
          <w:szCs w:val="24"/>
        </w:rPr>
        <w:br w:type="page"/>
      </w:r>
    </w:p>
    <w:p w14:paraId="19B44BFB" w14:textId="32431367" w:rsidR="00044FDD" w:rsidRPr="00814775" w:rsidRDefault="00F07816" w:rsidP="00044FDD">
      <w:pPr>
        <w:rPr>
          <w:rFonts w:ascii="Times New Roman" w:hAnsi="Times New Roman" w:cs="Times New Roman"/>
          <w:b/>
          <w:bCs/>
          <w:sz w:val="24"/>
          <w:szCs w:val="24"/>
        </w:rPr>
      </w:pPr>
      <w:r w:rsidRPr="00F07816">
        <w:rPr>
          <w:rFonts w:ascii="Times New Roman" w:hAnsi="Times New Roman" w:cs="Times New Roman"/>
          <w:b/>
          <w:bCs/>
          <w:sz w:val="24"/>
          <w:szCs w:val="24"/>
        </w:rPr>
        <w:lastRenderedPageBreak/>
        <w:t xml:space="preserve">Supplemental Note </w:t>
      </w:r>
      <w:r w:rsidR="009400FE">
        <w:rPr>
          <w:rFonts w:ascii="Times New Roman" w:hAnsi="Times New Roman" w:cs="Times New Roman"/>
          <w:b/>
          <w:bCs/>
          <w:sz w:val="24"/>
          <w:szCs w:val="24"/>
        </w:rPr>
        <w:t>4</w:t>
      </w:r>
      <w:r w:rsidRPr="00F07816">
        <w:rPr>
          <w:rFonts w:ascii="Times New Roman" w:hAnsi="Times New Roman" w:cs="Times New Roman"/>
          <w:b/>
          <w:bCs/>
          <w:sz w:val="24"/>
          <w:szCs w:val="24"/>
        </w:rPr>
        <w:t xml:space="preserve">: </w:t>
      </w:r>
      <w:r w:rsidR="00A80CDA" w:rsidRPr="00814775">
        <w:rPr>
          <w:rFonts w:ascii="Times New Roman" w:hAnsi="Times New Roman" w:cs="Times New Roman"/>
          <w:b/>
          <w:bCs/>
          <w:sz w:val="24"/>
          <w:szCs w:val="24"/>
        </w:rPr>
        <w:t>Ancillary Survey</w:t>
      </w:r>
      <w:r w:rsidR="00044FDD" w:rsidRPr="00814775">
        <w:rPr>
          <w:rFonts w:ascii="Times New Roman" w:hAnsi="Times New Roman" w:cs="Times New Roman"/>
          <w:b/>
          <w:bCs/>
          <w:sz w:val="24"/>
          <w:szCs w:val="24"/>
        </w:rPr>
        <w:t xml:space="preserve"> </w:t>
      </w:r>
      <w:r w:rsidR="006971B4" w:rsidRPr="00814775">
        <w:rPr>
          <w:rFonts w:ascii="Times New Roman" w:hAnsi="Times New Roman" w:cs="Times New Roman"/>
          <w:b/>
          <w:bCs/>
          <w:sz w:val="24"/>
          <w:szCs w:val="24"/>
        </w:rPr>
        <w:t xml:space="preserve">Instrument </w:t>
      </w:r>
      <w:r w:rsidR="00044FDD" w:rsidRPr="00814775">
        <w:rPr>
          <w:rFonts w:ascii="Times New Roman" w:hAnsi="Times New Roman" w:cs="Times New Roman"/>
          <w:b/>
          <w:bCs/>
          <w:sz w:val="24"/>
          <w:szCs w:val="24"/>
        </w:rPr>
        <w:t>(</w:t>
      </w:r>
      <w:r w:rsidR="00A80CDA" w:rsidRPr="00814775">
        <w:rPr>
          <w:rFonts w:ascii="Times New Roman" w:hAnsi="Times New Roman" w:cs="Times New Roman"/>
          <w:b/>
          <w:bCs/>
          <w:sz w:val="24"/>
          <w:szCs w:val="24"/>
        </w:rPr>
        <w:t>administered to a separate sample than</w:t>
      </w:r>
      <w:r w:rsidR="00044FDD" w:rsidRPr="00814775">
        <w:rPr>
          <w:rFonts w:ascii="Times New Roman" w:hAnsi="Times New Roman" w:cs="Times New Roman"/>
          <w:b/>
          <w:bCs/>
          <w:sz w:val="24"/>
          <w:szCs w:val="24"/>
        </w:rPr>
        <w:t xml:space="preserve"> the bribery vignette survey)</w:t>
      </w:r>
      <w:r w:rsidR="00044FDD" w:rsidRPr="00F07816">
        <w:rPr>
          <w:rFonts w:ascii="Times New Roman" w:hAnsi="Times New Roman" w:cs="Times New Roman"/>
          <w:b/>
          <w:bCs/>
          <w:sz w:val="24"/>
          <w:szCs w:val="24"/>
        </w:rPr>
        <w:t xml:space="preserve"> </w:t>
      </w:r>
    </w:p>
    <w:p w14:paraId="34D39DF9" w14:textId="77777777" w:rsidR="00044FDD" w:rsidRPr="00254AF1" w:rsidRDefault="00044FDD">
      <w:pPr>
        <w:pStyle w:val="ListParagraph"/>
        <w:numPr>
          <w:ilvl w:val="0"/>
          <w:numId w:val="10"/>
        </w:numPr>
        <w:ind w:left="0"/>
        <w:rPr>
          <w:rFonts w:ascii="Times New Roman" w:hAnsi="Times New Roman" w:cs="Times New Roman"/>
        </w:rPr>
      </w:pPr>
      <w:r w:rsidRPr="00254AF1">
        <w:rPr>
          <w:rFonts w:ascii="Times New Roman" w:hAnsi="Times New Roman" w:cs="Times New Roman"/>
        </w:rPr>
        <w:t xml:space="preserve">In general, how would you describe:  </w:t>
      </w:r>
    </w:p>
    <w:p w14:paraId="35601F5E" w14:textId="77777777" w:rsidR="00044FDD" w:rsidRPr="00254AF1" w:rsidRDefault="00044FDD">
      <w:pPr>
        <w:pStyle w:val="ListParagraph"/>
        <w:numPr>
          <w:ilvl w:val="1"/>
          <w:numId w:val="10"/>
        </w:numPr>
        <w:ind w:left="360"/>
        <w:rPr>
          <w:rFonts w:ascii="Times New Roman" w:hAnsi="Times New Roman" w:cs="Times New Roman"/>
        </w:rPr>
      </w:pPr>
      <w:r w:rsidRPr="00254AF1">
        <w:rPr>
          <w:rFonts w:ascii="Times New Roman" w:hAnsi="Times New Roman" w:cs="Times New Roman"/>
        </w:rPr>
        <w:t>The present economic condition of this country?</w:t>
      </w:r>
    </w:p>
    <w:p w14:paraId="43A01EAF" w14:textId="189B6603" w:rsidR="00044FDD" w:rsidRPr="00254AF1" w:rsidRDefault="00044FDD">
      <w:pPr>
        <w:pStyle w:val="ListParagraph"/>
        <w:numPr>
          <w:ilvl w:val="1"/>
          <w:numId w:val="10"/>
        </w:numPr>
        <w:ind w:left="360"/>
        <w:rPr>
          <w:rFonts w:ascii="Times New Roman" w:hAnsi="Times New Roman" w:cs="Times New Roman"/>
        </w:rPr>
      </w:pPr>
      <w:r w:rsidRPr="00254AF1">
        <w:rPr>
          <w:rFonts w:ascii="Times New Roman" w:hAnsi="Times New Roman" w:cs="Times New Roman"/>
        </w:rPr>
        <w:t>Your present living conditions</w:t>
      </w:r>
      <w:r w:rsidR="008C6BF0">
        <w:rPr>
          <w:rFonts w:ascii="Times New Roman" w:hAnsi="Times New Roman" w:cs="Times New Roman"/>
        </w:rPr>
        <w:t>?</w:t>
      </w:r>
    </w:p>
    <w:p w14:paraId="70C5E8A0" w14:textId="77777777" w:rsidR="00044FDD" w:rsidRPr="00254AF1" w:rsidRDefault="00044FDD" w:rsidP="00044FDD">
      <w:pPr>
        <w:spacing w:line="240" w:lineRule="auto"/>
        <w:contextualSpacing/>
        <w:rPr>
          <w:rFonts w:ascii="Times New Roman" w:hAnsi="Times New Roman" w:cs="Times New Roman"/>
        </w:rPr>
      </w:pPr>
      <w:r w:rsidRPr="00254AF1">
        <w:rPr>
          <w:rFonts w:ascii="Times New Roman" w:hAnsi="Times New Roman" w:cs="Times New Roman"/>
        </w:rPr>
        <w:t xml:space="preserve">Very good  </w:t>
      </w:r>
    </w:p>
    <w:p w14:paraId="737A4625" w14:textId="77777777" w:rsidR="00044FDD" w:rsidRPr="00254AF1" w:rsidRDefault="00044FDD" w:rsidP="00044FDD">
      <w:pPr>
        <w:spacing w:line="240" w:lineRule="auto"/>
        <w:contextualSpacing/>
        <w:rPr>
          <w:rFonts w:ascii="Times New Roman" w:hAnsi="Times New Roman" w:cs="Times New Roman"/>
        </w:rPr>
      </w:pPr>
      <w:r w:rsidRPr="00254AF1">
        <w:rPr>
          <w:rFonts w:ascii="Times New Roman" w:hAnsi="Times New Roman" w:cs="Times New Roman"/>
        </w:rPr>
        <w:t>Fairly good</w:t>
      </w:r>
    </w:p>
    <w:p w14:paraId="34E1FBBE" w14:textId="77777777" w:rsidR="00044FDD" w:rsidRPr="00254AF1" w:rsidRDefault="00044FDD" w:rsidP="00044FDD">
      <w:pPr>
        <w:spacing w:line="240" w:lineRule="auto"/>
        <w:contextualSpacing/>
        <w:rPr>
          <w:rFonts w:ascii="Times New Roman" w:hAnsi="Times New Roman" w:cs="Times New Roman"/>
        </w:rPr>
      </w:pPr>
      <w:r w:rsidRPr="00254AF1">
        <w:rPr>
          <w:rFonts w:ascii="Times New Roman" w:hAnsi="Times New Roman" w:cs="Times New Roman"/>
        </w:rPr>
        <w:t>Neither good nor bad</w:t>
      </w:r>
    </w:p>
    <w:p w14:paraId="5C837D11" w14:textId="77777777" w:rsidR="00044FDD" w:rsidRPr="00254AF1" w:rsidRDefault="00044FDD" w:rsidP="00044FDD">
      <w:pPr>
        <w:spacing w:line="240" w:lineRule="auto"/>
        <w:contextualSpacing/>
        <w:rPr>
          <w:rFonts w:ascii="Times New Roman" w:hAnsi="Times New Roman" w:cs="Times New Roman"/>
        </w:rPr>
      </w:pPr>
      <w:r w:rsidRPr="00254AF1">
        <w:rPr>
          <w:rFonts w:ascii="Times New Roman" w:hAnsi="Times New Roman" w:cs="Times New Roman"/>
        </w:rPr>
        <w:t>Fairly bad</w:t>
      </w:r>
    </w:p>
    <w:p w14:paraId="3B61D53C" w14:textId="77777777" w:rsidR="00044FDD" w:rsidRPr="00254AF1" w:rsidRDefault="00044FDD" w:rsidP="00044FDD">
      <w:pPr>
        <w:spacing w:line="240" w:lineRule="auto"/>
        <w:contextualSpacing/>
        <w:rPr>
          <w:rFonts w:ascii="Times New Roman" w:hAnsi="Times New Roman" w:cs="Times New Roman"/>
        </w:rPr>
      </w:pPr>
      <w:r w:rsidRPr="00254AF1">
        <w:rPr>
          <w:rFonts w:ascii="Times New Roman" w:hAnsi="Times New Roman" w:cs="Times New Roman"/>
        </w:rPr>
        <w:t>Very bad</w:t>
      </w:r>
    </w:p>
    <w:p w14:paraId="333E3364" w14:textId="77777777" w:rsidR="00044FDD" w:rsidRPr="00254AF1" w:rsidRDefault="00044FDD" w:rsidP="00044FDD">
      <w:pPr>
        <w:spacing w:line="240" w:lineRule="auto"/>
        <w:contextualSpacing/>
        <w:rPr>
          <w:rFonts w:ascii="Times New Roman" w:hAnsi="Times New Roman" w:cs="Times New Roman"/>
        </w:rPr>
      </w:pPr>
      <w:r w:rsidRPr="00254AF1">
        <w:rPr>
          <w:rFonts w:ascii="Times New Roman" w:hAnsi="Times New Roman" w:cs="Times New Roman"/>
        </w:rPr>
        <w:t>Don't know</w:t>
      </w:r>
    </w:p>
    <w:p w14:paraId="74465FF0" w14:textId="77777777" w:rsidR="00044FDD" w:rsidRPr="00254AF1" w:rsidRDefault="00044FDD" w:rsidP="00044FDD">
      <w:pPr>
        <w:rPr>
          <w:rFonts w:ascii="Times New Roman" w:hAnsi="Times New Roman" w:cs="Times New Roman"/>
        </w:rPr>
      </w:pPr>
    </w:p>
    <w:p w14:paraId="4ADB6782" w14:textId="77777777" w:rsidR="00044FDD" w:rsidRPr="00254AF1" w:rsidRDefault="00044FDD">
      <w:pPr>
        <w:pStyle w:val="ListParagraph"/>
        <w:numPr>
          <w:ilvl w:val="0"/>
          <w:numId w:val="10"/>
        </w:numPr>
        <w:ind w:left="0"/>
        <w:rPr>
          <w:rFonts w:ascii="Times New Roman" w:hAnsi="Times New Roman" w:cs="Times New Roman"/>
        </w:rPr>
      </w:pPr>
      <w:r w:rsidRPr="00254AF1">
        <w:rPr>
          <w:rFonts w:ascii="Times New Roman" w:hAnsi="Times New Roman" w:cs="Times New Roman"/>
        </w:rPr>
        <w:t xml:space="preserve">How often, if ever, are people like you treated unfairly by the government based on your economic status, that is, how rich or poor you are? </w:t>
      </w:r>
    </w:p>
    <w:p w14:paraId="5E1EC0AA" w14:textId="77777777" w:rsidR="00044FDD" w:rsidRPr="00254AF1" w:rsidRDefault="00044FDD" w:rsidP="00044FDD">
      <w:pPr>
        <w:pStyle w:val="ListParagraph"/>
        <w:ind w:left="0"/>
        <w:rPr>
          <w:rFonts w:ascii="Times New Roman" w:hAnsi="Times New Roman" w:cs="Times New Roman"/>
        </w:rPr>
      </w:pPr>
    </w:p>
    <w:p w14:paraId="5CD21CD0" w14:textId="77777777" w:rsidR="00044FDD" w:rsidRPr="00254AF1" w:rsidRDefault="00044FDD" w:rsidP="00044FDD">
      <w:pPr>
        <w:pStyle w:val="ListParagraph"/>
        <w:ind w:left="0"/>
        <w:rPr>
          <w:rFonts w:ascii="Times New Roman" w:hAnsi="Times New Roman" w:cs="Times New Roman"/>
        </w:rPr>
      </w:pPr>
      <w:r w:rsidRPr="00254AF1">
        <w:rPr>
          <w:rFonts w:ascii="Times New Roman" w:hAnsi="Times New Roman" w:cs="Times New Roman"/>
        </w:rPr>
        <w:t xml:space="preserve">Very good  </w:t>
      </w:r>
    </w:p>
    <w:p w14:paraId="03A8365A" w14:textId="77777777" w:rsidR="00044FDD" w:rsidRPr="00254AF1" w:rsidRDefault="00044FDD" w:rsidP="00044FDD">
      <w:pPr>
        <w:pStyle w:val="ListParagraph"/>
        <w:ind w:left="0"/>
        <w:rPr>
          <w:rFonts w:ascii="Times New Roman" w:hAnsi="Times New Roman" w:cs="Times New Roman"/>
        </w:rPr>
      </w:pPr>
      <w:r w:rsidRPr="00254AF1">
        <w:rPr>
          <w:rFonts w:ascii="Times New Roman" w:hAnsi="Times New Roman" w:cs="Times New Roman"/>
        </w:rPr>
        <w:t>Fairly good</w:t>
      </w:r>
    </w:p>
    <w:p w14:paraId="6739C58D" w14:textId="77777777" w:rsidR="00044FDD" w:rsidRPr="00254AF1" w:rsidRDefault="00044FDD" w:rsidP="00044FDD">
      <w:pPr>
        <w:pStyle w:val="ListParagraph"/>
        <w:ind w:left="0"/>
        <w:rPr>
          <w:rFonts w:ascii="Times New Roman" w:hAnsi="Times New Roman" w:cs="Times New Roman"/>
        </w:rPr>
      </w:pPr>
      <w:r w:rsidRPr="00254AF1">
        <w:rPr>
          <w:rFonts w:ascii="Times New Roman" w:hAnsi="Times New Roman" w:cs="Times New Roman"/>
        </w:rPr>
        <w:t>Neither good nor bad</w:t>
      </w:r>
    </w:p>
    <w:p w14:paraId="2E5CAE88" w14:textId="77777777" w:rsidR="00044FDD" w:rsidRPr="00254AF1" w:rsidRDefault="00044FDD" w:rsidP="00044FDD">
      <w:pPr>
        <w:pStyle w:val="ListParagraph"/>
        <w:ind w:left="0"/>
        <w:rPr>
          <w:rFonts w:ascii="Times New Roman" w:hAnsi="Times New Roman" w:cs="Times New Roman"/>
        </w:rPr>
      </w:pPr>
      <w:r w:rsidRPr="00254AF1">
        <w:rPr>
          <w:rFonts w:ascii="Times New Roman" w:hAnsi="Times New Roman" w:cs="Times New Roman"/>
        </w:rPr>
        <w:t>Fairly bad</w:t>
      </w:r>
    </w:p>
    <w:p w14:paraId="34A057FF" w14:textId="77777777" w:rsidR="00044FDD" w:rsidRPr="00254AF1" w:rsidRDefault="00044FDD" w:rsidP="00044FDD">
      <w:pPr>
        <w:pStyle w:val="ListParagraph"/>
        <w:ind w:left="0"/>
        <w:rPr>
          <w:rFonts w:ascii="Times New Roman" w:hAnsi="Times New Roman" w:cs="Times New Roman"/>
        </w:rPr>
      </w:pPr>
      <w:r w:rsidRPr="00254AF1">
        <w:rPr>
          <w:rFonts w:ascii="Times New Roman" w:hAnsi="Times New Roman" w:cs="Times New Roman"/>
        </w:rPr>
        <w:t>Very bad</w:t>
      </w:r>
    </w:p>
    <w:p w14:paraId="065C9B25" w14:textId="77777777" w:rsidR="00044FDD" w:rsidRPr="00254AF1" w:rsidRDefault="00044FDD" w:rsidP="00044FDD">
      <w:pPr>
        <w:pStyle w:val="ListParagraph"/>
        <w:ind w:left="0"/>
        <w:rPr>
          <w:rFonts w:ascii="Times New Roman" w:hAnsi="Times New Roman" w:cs="Times New Roman"/>
        </w:rPr>
      </w:pPr>
      <w:r w:rsidRPr="00254AF1">
        <w:rPr>
          <w:rFonts w:ascii="Times New Roman" w:hAnsi="Times New Roman" w:cs="Times New Roman"/>
        </w:rPr>
        <w:t>Don't know</w:t>
      </w:r>
    </w:p>
    <w:p w14:paraId="29B89530" w14:textId="77777777" w:rsidR="00044FDD" w:rsidRPr="00254AF1" w:rsidRDefault="00044FDD" w:rsidP="00044FDD">
      <w:pPr>
        <w:pStyle w:val="ListParagraph"/>
        <w:ind w:left="0"/>
        <w:rPr>
          <w:rFonts w:ascii="Times New Roman" w:hAnsi="Times New Roman" w:cs="Times New Roman"/>
        </w:rPr>
      </w:pPr>
    </w:p>
    <w:p w14:paraId="29401580" w14:textId="7087A27C" w:rsidR="00044FDD" w:rsidRPr="00254AF1" w:rsidRDefault="00044FDD">
      <w:pPr>
        <w:pStyle w:val="ListParagraph"/>
        <w:numPr>
          <w:ilvl w:val="0"/>
          <w:numId w:val="10"/>
        </w:numPr>
        <w:ind w:left="0"/>
        <w:rPr>
          <w:rFonts w:ascii="Times New Roman" w:hAnsi="Times New Roman" w:cs="Times New Roman"/>
        </w:rPr>
      </w:pPr>
      <w:r w:rsidRPr="00254AF1">
        <w:rPr>
          <w:rFonts w:ascii="Times New Roman" w:hAnsi="Times New Roman" w:cs="Times New Roman"/>
        </w:rPr>
        <w:t xml:space="preserve">Over the past year, how often, if ever, have you or anyone in your family gone </w:t>
      </w:r>
      <w:r w:rsidR="00C930D5" w:rsidRPr="00254AF1">
        <w:rPr>
          <w:rFonts w:ascii="Times New Roman" w:hAnsi="Times New Roman" w:cs="Times New Roman"/>
        </w:rPr>
        <w:t>without:</w:t>
      </w:r>
      <w:r w:rsidRPr="00254AF1">
        <w:rPr>
          <w:rFonts w:ascii="Times New Roman" w:hAnsi="Times New Roman" w:cs="Times New Roman"/>
        </w:rPr>
        <w:t xml:space="preserve"> </w:t>
      </w:r>
    </w:p>
    <w:p w14:paraId="1A8598C8" w14:textId="77777777" w:rsidR="00044FDD" w:rsidRPr="00254AF1" w:rsidRDefault="00044FDD">
      <w:pPr>
        <w:pStyle w:val="ListParagraph"/>
        <w:numPr>
          <w:ilvl w:val="1"/>
          <w:numId w:val="10"/>
        </w:numPr>
        <w:ind w:left="360"/>
        <w:rPr>
          <w:rFonts w:ascii="Times New Roman" w:hAnsi="Times New Roman" w:cs="Times New Roman"/>
        </w:rPr>
      </w:pPr>
      <w:r w:rsidRPr="00254AF1">
        <w:rPr>
          <w:rFonts w:ascii="Times New Roman" w:hAnsi="Times New Roman" w:cs="Times New Roman"/>
        </w:rPr>
        <w:t>Enough food to eat?</w:t>
      </w:r>
    </w:p>
    <w:p w14:paraId="1242FCDD" w14:textId="77777777" w:rsidR="00044FDD" w:rsidRPr="00254AF1" w:rsidRDefault="00044FDD">
      <w:pPr>
        <w:pStyle w:val="ListParagraph"/>
        <w:numPr>
          <w:ilvl w:val="1"/>
          <w:numId w:val="10"/>
        </w:numPr>
        <w:ind w:left="360"/>
        <w:rPr>
          <w:rFonts w:ascii="Times New Roman" w:hAnsi="Times New Roman" w:cs="Times New Roman"/>
        </w:rPr>
      </w:pPr>
      <w:r w:rsidRPr="00254AF1">
        <w:rPr>
          <w:rFonts w:ascii="Times New Roman" w:hAnsi="Times New Roman" w:cs="Times New Roman"/>
        </w:rPr>
        <w:t>Enough clean water for home use?</w:t>
      </w:r>
    </w:p>
    <w:p w14:paraId="2EEB5359" w14:textId="77777777" w:rsidR="00044FDD" w:rsidRPr="00254AF1" w:rsidRDefault="00044FDD">
      <w:pPr>
        <w:pStyle w:val="ListParagraph"/>
        <w:numPr>
          <w:ilvl w:val="1"/>
          <w:numId w:val="10"/>
        </w:numPr>
        <w:ind w:left="360"/>
        <w:rPr>
          <w:rFonts w:ascii="Times New Roman" w:hAnsi="Times New Roman" w:cs="Times New Roman"/>
        </w:rPr>
      </w:pPr>
      <w:r w:rsidRPr="00254AF1">
        <w:rPr>
          <w:rFonts w:ascii="Times New Roman" w:hAnsi="Times New Roman" w:cs="Times New Roman"/>
        </w:rPr>
        <w:t>Medicines or medical treatment?</w:t>
      </w:r>
    </w:p>
    <w:p w14:paraId="14E9457E" w14:textId="77777777" w:rsidR="00044FDD" w:rsidRPr="00254AF1" w:rsidRDefault="00044FDD">
      <w:pPr>
        <w:pStyle w:val="ListParagraph"/>
        <w:numPr>
          <w:ilvl w:val="1"/>
          <w:numId w:val="10"/>
        </w:numPr>
        <w:ind w:left="360"/>
        <w:rPr>
          <w:rFonts w:ascii="Times New Roman" w:hAnsi="Times New Roman" w:cs="Times New Roman"/>
        </w:rPr>
      </w:pPr>
      <w:r w:rsidRPr="00254AF1">
        <w:rPr>
          <w:rFonts w:ascii="Times New Roman" w:hAnsi="Times New Roman" w:cs="Times New Roman"/>
        </w:rPr>
        <w:t>Enough fuel to cook your food?</w:t>
      </w:r>
    </w:p>
    <w:p w14:paraId="541BA32D" w14:textId="77777777" w:rsidR="00044FDD" w:rsidRPr="00254AF1" w:rsidRDefault="00044FDD">
      <w:pPr>
        <w:pStyle w:val="ListParagraph"/>
        <w:numPr>
          <w:ilvl w:val="1"/>
          <w:numId w:val="10"/>
        </w:numPr>
        <w:ind w:left="360"/>
        <w:rPr>
          <w:rFonts w:ascii="Times New Roman" w:hAnsi="Times New Roman" w:cs="Times New Roman"/>
        </w:rPr>
      </w:pPr>
      <w:r w:rsidRPr="00254AF1">
        <w:rPr>
          <w:rFonts w:ascii="Times New Roman" w:hAnsi="Times New Roman" w:cs="Times New Roman"/>
        </w:rPr>
        <w:t>A cash income</w:t>
      </w:r>
    </w:p>
    <w:p w14:paraId="434FDC39" w14:textId="77777777" w:rsidR="00044FDD" w:rsidRPr="00254AF1" w:rsidRDefault="00044FDD" w:rsidP="00044FDD">
      <w:pPr>
        <w:spacing w:line="240" w:lineRule="auto"/>
        <w:contextualSpacing/>
        <w:rPr>
          <w:rFonts w:ascii="Times New Roman" w:hAnsi="Times New Roman" w:cs="Times New Roman"/>
        </w:rPr>
      </w:pPr>
      <w:r w:rsidRPr="00254AF1">
        <w:rPr>
          <w:rFonts w:ascii="Times New Roman" w:hAnsi="Times New Roman" w:cs="Times New Roman"/>
        </w:rPr>
        <w:t xml:space="preserve">Never </w:t>
      </w:r>
    </w:p>
    <w:p w14:paraId="69C05F9B" w14:textId="77777777" w:rsidR="00044FDD" w:rsidRPr="00254AF1" w:rsidRDefault="00044FDD" w:rsidP="00044FDD">
      <w:pPr>
        <w:spacing w:line="240" w:lineRule="auto"/>
        <w:contextualSpacing/>
        <w:rPr>
          <w:rFonts w:ascii="Times New Roman" w:hAnsi="Times New Roman" w:cs="Times New Roman"/>
        </w:rPr>
      </w:pPr>
      <w:r w:rsidRPr="00254AF1">
        <w:rPr>
          <w:rFonts w:ascii="Times New Roman" w:hAnsi="Times New Roman" w:cs="Times New Roman"/>
        </w:rPr>
        <w:t>Just once or twice</w:t>
      </w:r>
    </w:p>
    <w:p w14:paraId="1420A28A" w14:textId="77777777" w:rsidR="00044FDD" w:rsidRPr="00254AF1" w:rsidRDefault="00044FDD" w:rsidP="00044FDD">
      <w:pPr>
        <w:spacing w:line="240" w:lineRule="auto"/>
        <w:contextualSpacing/>
        <w:rPr>
          <w:rFonts w:ascii="Times New Roman" w:hAnsi="Times New Roman" w:cs="Times New Roman"/>
        </w:rPr>
      </w:pPr>
      <w:r w:rsidRPr="00254AF1">
        <w:rPr>
          <w:rFonts w:ascii="Times New Roman" w:hAnsi="Times New Roman" w:cs="Times New Roman"/>
        </w:rPr>
        <w:t>Several times</w:t>
      </w:r>
    </w:p>
    <w:p w14:paraId="43084AD2" w14:textId="77777777" w:rsidR="00044FDD" w:rsidRPr="00254AF1" w:rsidRDefault="00044FDD" w:rsidP="00044FDD">
      <w:pPr>
        <w:spacing w:line="240" w:lineRule="auto"/>
        <w:contextualSpacing/>
        <w:rPr>
          <w:rFonts w:ascii="Times New Roman" w:hAnsi="Times New Roman" w:cs="Times New Roman"/>
        </w:rPr>
      </w:pPr>
      <w:r w:rsidRPr="00254AF1">
        <w:rPr>
          <w:rFonts w:ascii="Times New Roman" w:hAnsi="Times New Roman" w:cs="Times New Roman"/>
        </w:rPr>
        <w:t>Many times</w:t>
      </w:r>
    </w:p>
    <w:p w14:paraId="302B2718" w14:textId="77777777" w:rsidR="00044FDD" w:rsidRPr="00254AF1" w:rsidRDefault="00044FDD" w:rsidP="00044FDD">
      <w:pPr>
        <w:spacing w:line="240" w:lineRule="auto"/>
        <w:contextualSpacing/>
        <w:rPr>
          <w:rFonts w:ascii="Times New Roman" w:hAnsi="Times New Roman" w:cs="Times New Roman"/>
        </w:rPr>
      </w:pPr>
      <w:r w:rsidRPr="00254AF1">
        <w:rPr>
          <w:rFonts w:ascii="Times New Roman" w:hAnsi="Times New Roman" w:cs="Times New Roman"/>
        </w:rPr>
        <w:t>Always</w:t>
      </w:r>
    </w:p>
    <w:p w14:paraId="02877E2B" w14:textId="77777777" w:rsidR="00044FDD" w:rsidRPr="00254AF1" w:rsidRDefault="00044FDD" w:rsidP="00044FDD">
      <w:pPr>
        <w:spacing w:line="240" w:lineRule="auto"/>
        <w:contextualSpacing/>
        <w:rPr>
          <w:rFonts w:ascii="Times New Roman" w:hAnsi="Times New Roman" w:cs="Times New Roman"/>
        </w:rPr>
      </w:pPr>
      <w:r w:rsidRPr="00254AF1">
        <w:rPr>
          <w:rFonts w:ascii="Times New Roman" w:hAnsi="Times New Roman" w:cs="Times New Roman"/>
        </w:rPr>
        <w:t>Don't know</w:t>
      </w:r>
    </w:p>
    <w:p w14:paraId="22FFDED0" w14:textId="77777777" w:rsidR="00044FDD" w:rsidRPr="00254AF1" w:rsidRDefault="00044FDD">
      <w:pPr>
        <w:pStyle w:val="ListParagraph"/>
        <w:numPr>
          <w:ilvl w:val="0"/>
          <w:numId w:val="10"/>
        </w:numPr>
        <w:ind w:left="0"/>
        <w:rPr>
          <w:rFonts w:ascii="Times New Roman" w:hAnsi="Times New Roman" w:cs="Times New Roman"/>
        </w:rPr>
      </w:pPr>
      <w:r w:rsidRPr="00254AF1">
        <w:rPr>
          <w:rFonts w:ascii="Times New Roman" w:hAnsi="Times New Roman" w:cs="Times New Roman"/>
        </w:rPr>
        <w:t xml:space="preserve">When you get together with your friends or family, would you say you discuss political matters: Frequently </w:t>
      </w:r>
    </w:p>
    <w:p w14:paraId="4D1384F7" w14:textId="77777777" w:rsidR="00044FDD" w:rsidRPr="00254AF1" w:rsidRDefault="00044FDD" w:rsidP="00044FDD">
      <w:pPr>
        <w:pStyle w:val="ListParagraph"/>
        <w:ind w:left="0"/>
        <w:rPr>
          <w:rFonts w:ascii="Times New Roman" w:hAnsi="Times New Roman" w:cs="Times New Roman"/>
        </w:rPr>
      </w:pPr>
      <w:r w:rsidRPr="00254AF1">
        <w:rPr>
          <w:rFonts w:ascii="Times New Roman" w:hAnsi="Times New Roman" w:cs="Times New Roman"/>
        </w:rPr>
        <w:t>Occasionally</w:t>
      </w:r>
    </w:p>
    <w:p w14:paraId="00E0D971" w14:textId="77777777" w:rsidR="00044FDD" w:rsidRPr="00254AF1" w:rsidRDefault="00044FDD" w:rsidP="00044FDD">
      <w:pPr>
        <w:pStyle w:val="ListParagraph"/>
        <w:ind w:left="0"/>
        <w:rPr>
          <w:rFonts w:ascii="Times New Roman" w:hAnsi="Times New Roman" w:cs="Times New Roman"/>
        </w:rPr>
      </w:pPr>
      <w:r w:rsidRPr="00254AF1">
        <w:rPr>
          <w:rFonts w:ascii="Times New Roman" w:hAnsi="Times New Roman" w:cs="Times New Roman"/>
        </w:rPr>
        <w:t>Never</w:t>
      </w:r>
    </w:p>
    <w:p w14:paraId="4D027222" w14:textId="77777777" w:rsidR="00044FDD" w:rsidRPr="00254AF1" w:rsidRDefault="00044FDD" w:rsidP="00044FDD">
      <w:pPr>
        <w:pStyle w:val="ListParagraph"/>
        <w:ind w:left="0"/>
        <w:rPr>
          <w:rFonts w:ascii="Times New Roman" w:hAnsi="Times New Roman" w:cs="Times New Roman"/>
        </w:rPr>
      </w:pPr>
      <w:r w:rsidRPr="00254AF1">
        <w:rPr>
          <w:rFonts w:ascii="Times New Roman" w:hAnsi="Times New Roman" w:cs="Times New Roman"/>
        </w:rPr>
        <w:t>Don’t know</w:t>
      </w:r>
    </w:p>
    <w:p w14:paraId="71E15106" w14:textId="77777777" w:rsidR="00044FDD" w:rsidRPr="00334563" w:rsidRDefault="00044FDD" w:rsidP="00044FDD">
      <w:pPr>
        <w:pStyle w:val="ListParagraph"/>
        <w:ind w:left="0"/>
        <w:rPr>
          <w:rFonts w:ascii="Times New Roman" w:hAnsi="Times New Roman" w:cs="Times New Roman"/>
        </w:rPr>
      </w:pPr>
    </w:p>
    <w:p w14:paraId="6BEE5434" w14:textId="77777777" w:rsidR="00044FDD" w:rsidRDefault="00044FDD" w:rsidP="00044FDD">
      <w:pPr>
        <w:rPr>
          <w:rFonts w:ascii="Times New Roman" w:hAnsi="Times New Roman" w:cs="Times New Roman"/>
        </w:rPr>
      </w:pPr>
      <w:r>
        <w:rPr>
          <w:rFonts w:ascii="Times New Roman" w:hAnsi="Times New Roman" w:cs="Times New Roman"/>
        </w:rPr>
        <w:br w:type="page"/>
      </w:r>
    </w:p>
    <w:p w14:paraId="31214700" w14:textId="77777777" w:rsidR="00044FDD" w:rsidRPr="00254AF1" w:rsidRDefault="00044FDD">
      <w:pPr>
        <w:pStyle w:val="ListParagraph"/>
        <w:numPr>
          <w:ilvl w:val="0"/>
          <w:numId w:val="10"/>
        </w:numPr>
        <w:ind w:left="0"/>
        <w:rPr>
          <w:rFonts w:ascii="Times New Roman" w:hAnsi="Times New Roman" w:cs="Times New Roman"/>
        </w:rPr>
      </w:pPr>
      <w:r w:rsidRPr="00254AF1">
        <w:rPr>
          <w:rFonts w:ascii="Times New Roman" w:hAnsi="Times New Roman" w:cs="Times New Roman"/>
        </w:rPr>
        <w:lastRenderedPageBreak/>
        <w:t xml:space="preserve">In this country, how free are you: </w:t>
      </w:r>
    </w:p>
    <w:p w14:paraId="64ADAB6E" w14:textId="77777777" w:rsidR="00044FDD" w:rsidRPr="00254AF1" w:rsidRDefault="00044FDD">
      <w:pPr>
        <w:pStyle w:val="ListParagraph"/>
        <w:numPr>
          <w:ilvl w:val="1"/>
          <w:numId w:val="10"/>
        </w:numPr>
        <w:ind w:left="360"/>
        <w:rPr>
          <w:rFonts w:ascii="Times New Roman" w:hAnsi="Times New Roman" w:cs="Times New Roman"/>
        </w:rPr>
      </w:pPr>
      <w:r w:rsidRPr="00254AF1">
        <w:rPr>
          <w:rFonts w:ascii="Times New Roman" w:hAnsi="Times New Roman" w:cs="Times New Roman"/>
        </w:rPr>
        <w:t xml:space="preserve">To say what you think </w:t>
      </w:r>
    </w:p>
    <w:p w14:paraId="75969265" w14:textId="77777777" w:rsidR="00044FDD" w:rsidRPr="00254AF1" w:rsidRDefault="00044FDD">
      <w:pPr>
        <w:pStyle w:val="ListParagraph"/>
        <w:numPr>
          <w:ilvl w:val="1"/>
          <w:numId w:val="10"/>
        </w:numPr>
        <w:ind w:left="360"/>
        <w:rPr>
          <w:rFonts w:ascii="Times New Roman" w:hAnsi="Times New Roman" w:cs="Times New Roman"/>
        </w:rPr>
      </w:pPr>
      <w:r w:rsidRPr="00254AF1">
        <w:rPr>
          <w:rFonts w:ascii="Times New Roman" w:hAnsi="Times New Roman" w:cs="Times New Roman"/>
        </w:rPr>
        <w:t>To join any political organization you want</w:t>
      </w:r>
    </w:p>
    <w:p w14:paraId="2C7B1B10" w14:textId="77777777" w:rsidR="00044FDD" w:rsidRPr="00254AF1" w:rsidRDefault="00044FDD">
      <w:pPr>
        <w:pStyle w:val="ListParagraph"/>
        <w:numPr>
          <w:ilvl w:val="1"/>
          <w:numId w:val="10"/>
        </w:numPr>
        <w:ind w:left="360"/>
        <w:rPr>
          <w:rFonts w:ascii="Times New Roman" w:hAnsi="Times New Roman" w:cs="Times New Roman"/>
        </w:rPr>
      </w:pPr>
      <w:r w:rsidRPr="00254AF1">
        <w:rPr>
          <w:rFonts w:ascii="Times New Roman" w:hAnsi="Times New Roman" w:cs="Times New Roman"/>
        </w:rPr>
        <w:t>To choose who to vote for without feeling pressured</w:t>
      </w:r>
    </w:p>
    <w:p w14:paraId="09C9FDB9" w14:textId="77777777" w:rsidR="00044FDD" w:rsidRPr="00254AF1" w:rsidRDefault="00044FDD" w:rsidP="00044FDD">
      <w:pPr>
        <w:spacing w:line="240" w:lineRule="auto"/>
        <w:contextualSpacing/>
        <w:rPr>
          <w:rFonts w:ascii="Times New Roman" w:hAnsi="Times New Roman" w:cs="Times New Roman"/>
        </w:rPr>
      </w:pPr>
      <w:r w:rsidRPr="00254AF1">
        <w:rPr>
          <w:rFonts w:ascii="Times New Roman" w:hAnsi="Times New Roman" w:cs="Times New Roman"/>
        </w:rPr>
        <w:t xml:space="preserve">Not at all free   </w:t>
      </w:r>
    </w:p>
    <w:p w14:paraId="25174B92" w14:textId="77777777" w:rsidR="00044FDD" w:rsidRPr="00254AF1" w:rsidRDefault="00044FDD" w:rsidP="00044FDD">
      <w:pPr>
        <w:spacing w:line="240" w:lineRule="auto"/>
        <w:contextualSpacing/>
        <w:rPr>
          <w:rFonts w:ascii="Times New Roman" w:hAnsi="Times New Roman" w:cs="Times New Roman"/>
        </w:rPr>
      </w:pPr>
      <w:r w:rsidRPr="00254AF1">
        <w:rPr>
          <w:rFonts w:ascii="Times New Roman" w:hAnsi="Times New Roman" w:cs="Times New Roman"/>
        </w:rPr>
        <w:t>Not very free</w:t>
      </w:r>
    </w:p>
    <w:p w14:paraId="09BADDB5" w14:textId="77777777" w:rsidR="00044FDD" w:rsidRPr="00254AF1" w:rsidRDefault="00044FDD" w:rsidP="00044FDD">
      <w:pPr>
        <w:spacing w:line="240" w:lineRule="auto"/>
        <w:contextualSpacing/>
        <w:rPr>
          <w:rFonts w:ascii="Times New Roman" w:hAnsi="Times New Roman" w:cs="Times New Roman"/>
        </w:rPr>
      </w:pPr>
      <w:r w:rsidRPr="00254AF1">
        <w:rPr>
          <w:rFonts w:ascii="Times New Roman" w:hAnsi="Times New Roman" w:cs="Times New Roman"/>
        </w:rPr>
        <w:t>Somewhat free</w:t>
      </w:r>
    </w:p>
    <w:p w14:paraId="60D82F09" w14:textId="77777777" w:rsidR="00044FDD" w:rsidRPr="00254AF1" w:rsidRDefault="00044FDD" w:rsidP="00044FDD">
      <w:pPr>
        <w:spacing w:line="240" w:lineRule="auto"/>
        <w:contextualSpacing/>
        <w:rPr>
          <w:rFonts w:ascii="Times New Roman" w:hAnsi="Times New Roman" w:cs="Times New Roman"/>
        </w:rPr>
      </w:pPr>
      <w:r w:rsidRPr="00254AF1">
        <w:rPr>
          <w:rFonts w:ascii="Times New Roman" w:hAnsi="Times New Roman" w:cs="Times New Roman"/>
        </w:rPr>
        <w:t>Completely free</w:t>
      </w:r>
    </w:p>
    <w:p w14:paraId="609154A5" w14:textId="77777777" w:rsidR="00044FDD" w:rsidRPr="00254AF1" w:rsidRDefault="00044FDD" w:rsidP="00044FDD">
      <w:pPr>
        <w:spacing w:line="240" w:lineRule="auto"/>
        <w:contextualSpacing/>
        <w:rPr>
          <w:rFonts w:ascii="Times New Roman" w:hAnsi="Times New Roman" w:cs="Times New Roman"/>
        </w:rPr>
      </w:pPr>
      <w:r w:rsidRPr="00254AF1">
        <w:rPr>
          <w:rFonts w:ascii="Times New Roman" w:hAnsi="Times New Roman" w:cs="Times New Roman"/>
        </w:rPr>
        <w:t>Don't know</w:t>
      </w:r>
    </w:p>
    <w:p w14:paraId="426918C1" w14:textId="77777777" w:rsidR="00044FDD" w:rsidRPr="00254AF1" w:rsidRDefault="00044FDD">
      <w:pPr>
        <w:pStyle w:val="ListParagraph"/>
        <w:numPr>
          <w:ilvl w:val="0"/>
          <w:numId w:val="10"/>
        </w:numPr>
        <w:ind w:left="0"/>
        <w:rPr>
          <w:rFonts w:ascii="Times New Roman" w:hAnsi="Times New Roman" w:cs="Times New Roman"/>
        </w:rPr>
      </w:pPr>
      <w:r w:rsidRPr="00254AF1">
        <w:rPr>
          <w:rFonts w:ascii="Times New Roman" w:hAnsi="Times New Roman" w:cs="Times New Roman"/>
        </w:rPr>
        <w:t>Here is a list of actions that people sometimes take as citizens. For each of these, please tell me whether you have done any of these things during the past year.</w:t>
      </w:r>
    </w:p>
    <w:p w14:paraId="54E783A5" w14:textId="77777777" w:rsidR="00044FDD" w:rsidRPr="00254AF1" w:rsidRDefault="00044FDD">
      <w:pPr>
        <w:pStyle w:val="ListParagraph"/>
        <w:numPr>
          <w:ilvl w:val="1"/>
          <w:numId w:val="10"/>
        </w:numPr>
        <w:ind w:left="360"/>
        <w:rPr>
          <w:rFonts w:ascii="Times New Roman" w:hAnsi="Times New Roman" w:cs="Times New Roman"/>
        </w:rPr>
      </w:pPr>
      <w:r w:rsidRPr="00254AF1">
        <w:rPr>
          <w:rFonts w:ascii="Times New Roman" w:hAnsi="Times New Roman" w:cs="Times New Roman"/>
        </w:rPr>
        <w:t xml:space="preserve">Would you attend a community meeting if you had the chance?    </w:t>
      </w:r>
    </w:p>
    <w:p w14:paraId="50B2417C" w14:textId="77777777" w:rsidR="00044FDD" w:rsidRPr="00254AF1" w:rsidRDefault="00044FDD">
      <w:pPr>
        <w:pStyle w:val="ListParagraph"/>
        <w:numPr>
          <w:ilvl w:val="1"/>
          <w:numId w:val="10"/>
        </w:numPr>
        <w:ind w:left="360"/>
        <w:rPr>
          <w:rFonts w:ascii="Times New Roman" w:hAnsi="Times New Roman" w:cs="Times New Roman"/>
        </w:rPr>
      </w:pPr>
      <w:r w:rsidRPr="00254AF1">
        <w:rPr>
          <w:rFonts w:ascii="Times New Roman" w:hAnsi="Times New Roman" w:cs="Times New Roman"/>
        </w:rPr>
        <w:t xml:space="preserve">Get together with others to raise an issue if you </w:t>
      </w:r>
      <w:proofErr w:type="gramStart"/>
      <w:r w:rsidRPr="00254AF1">
        <w:rPr>
          <w:rFonts w:ascii="Times New Roman" w:hAnsi="Times New Roman" w:cs="Times New Roman"/>
        </w:rPr>
        <w:t>had</w:t>
      </w:r>
      <w:proofErr w:type="gramEnd"/>
      <w:r w:rsidRPr="00254AF1">
        <w:rPr>
          <w:rFonts w:ascii="Times New Roman" w:hAnsi="Times New Roman" w:cs="Times New Roman"/>
        </w:rPr>
        <w:t xml:space="preserve"> the chance?    </w:t>
      </w:r>
    </w:p>
    <w:p w14:paraId="61870524" w14:textId="77777777" w:rsidR="00044FDD" w:rsidRPr="00254AF1" w:rsidRDefault="00044FDD">
      <w:pPr>
        <w:pStyle w:val="ListParagraph"/>
        <w:numPr>
          <w:ilvl w:val="1"/>
          <w:numId w:val="10"/>
        </w:numPr>
        <w:ind w:left="360"/>
        <w:rPr>
          <w:rFonts w:ascii="Times New Roman" w:hAnsi="Times New Roman" w:cs="Times New Roman"/>
        </w:rPr>
      </w:pPr>
      <w:r w:rsidRPr="00254AF1">
        <w:rPr>
          <w:rFonts w:ascii="Times New Roman" w:hAnsi="Times New Roman" w:cs="Times New Roman"/>
        </w:rPr>
        <w:t xml:space="preserve"> Participate in a demonstration or protest march if you </w:t>
      </w:r>
      <w:proofErr w:type="gramStart"/>
      <w:r w:rsidRPr="00254AF1">
        <w:rPr>
          <w:rFonts w:ascii="Times New Roman" w:hAnsi="Times New Roman" w:cs="Times New Roman"/>
        </w:rPr>
        <w:t>had</w:t>
      </w:r>
      <w:proofErr w:type="gramEnd"/>
      <w:r w:rsidRPr="00254AF1">
        <w:rPr>
          <w:rFonts w:ascii="Times New Roman" w:hAnsi="Times New Roman" w:cs="Times New Roman"/>
        </w:rPr>
        <w:t xml:space="preserve"> the chance?    </w:t>
      </w:r>
    </w:p>
    <w:p w14:paraId="13DD20C7" w14:textId="77777777" w:rsidR="00044FDD" w:rsidRPr="00254AF1" w:rsidRDefault="00044FDD" w:rsidP="00044FDD">
      <w:pPr>
        <w:pStyle w:val="ListParagraph"/>
        <w:ind w:left="0"/>
        <w:rPr>
          <w:rFonts w:ascii="Times New Roman" w:hAnsi="Times New Roman" w:cs="Times New Roman"/>
        </w:rPr>
      </w:pPr>
    </w:p>
    <w:p w14:paraId="253F3EF2" w14:textId="77777777" w:rsidR="00044FDD" w:rsidRPr="00254AF1" w:rsidRDefault="00044FDD" w:rsidP="00044FDD">
      <w:pPr>
        <w:pStyle w:val="ListParagraph"/>
        <w:ind w:left="0"/>
        <w:rPr>
          <w:rFonts w:ascii="Times New Roman" w:hAnsi="Times New Roman" w:cs="Times New Roman"/>
        </w:rPr>
      </w:pPr>
      <w:r w:rsidRPr="00254AF1">
        <w:rPr>
          <w:rFonts w:ascii="Times New Roman" w:hAnsi="Times New Roman" w:cs="Times New Roman"/>
        </w:rPr>
        <w:t xml:space="preserve">Often  </w:t>
      </w:r>
    </w:p>
    <w:p w14:paraId="065E9CCA" w14:textId="77777777" w:rsidR="00044FDD" w:rsidRPr="00254AF1" w:rsidRDefault="00044FDD" w:rsidP="00044FDD">
      <w:pPr>
        <w:pStyle w:val="ListParagraph"/>
        <w:ind w:left="0"/>
        <w:rPr>
          <w:rFonts w:ascii="Times New Roman" w:hAnsi="Times New Roman" w:cs="Times New Roman"/>
        </w:rPr>
      </w:pPr>
      <w:r w:rsidRPr="00254AF1">
        <w:rPr>
          <w:rFonts w:ascii="Times New Roman" w:hAnsi="Times New Roman" w:cs="Times New Roman"/>
        </w:rPr>
        <w:t xml:space="preserve">Several times </w:t>
      </w:r>
    </w:p>
    <w:p w14:paraId="76B1A0CF" w14:textId="77777777" w:rsidR="00044FDD" w:rsidRPr="00254AF1" w:rsidRDefault="00044FDD" w:rsidP="00044FDD">
      <w:pPr>
        <w:pStyle w:val="ListParagraph"/>
        <w:ind w:left="0"/>
        <w:rPr>
          <w:rFonts w:ascii="Times New Roman" w:hAnsi="Times New Roman" w:cs="Times New Roman"/>
        </w:rPr>
      </w:pPr>
      <w:r w:rsidRPr="00254AF1">
        <w:rPr>
          <w:rFonts w:ascii="Times New Roman" w:hAnsi="Times New Roman" w:cs="Times New Roman"/>
        </w:rPr>
        <w:t>Once or twice</w:t>
      </w:r>
    </w:p>
    <w:p w14:paraId="17732495" w14:textId="77777777" w:rsidR="00044FDD" w:rsidRPr="00254AF1" w:rsidRDefault="00044FDD" w:rsidP="00044FDD">
      <w:pPr>
        <w:pStyle w:val="ListParagraph"/>
        <w:ind w:left="0"/>
        <w:rPr>
          <w:rFonts w:ascii="Times New Roman" w:hAnsi="Times New Roman" w:cs="Times New Roman"/>
        </w:rPr>
      </w:pPr>
      <w:r w:rsidRPr="00254AF1">
        <w:rPr>
          <w:rFonts w:ascii="Times New Roman" w:hAnsi="Times New Roman" w:cs="Times New Roman"/>
        </w:rPr>
        <w:t xml:space="preserve">Would </w:t>
      </w:r>
      <w:proofErr w:type="spellStart"/>
      <w:r w:rsidRPr="00254AF1">
        <w:rPr>
          <w:rFonts w:ascii="Times New Roman" w:hAnsi="Times New Roman" w:cs="Times New Roman"/>
        </w:rPr>
        <w:t>if</w:t>
      </w:r>
      <w:proofErr w:type="spellEnd"/>
      <w:r w:rsidRPr="00254AF1">
        <w:rPr>
          <w:rFonts w:ascii="Times New Roman" w:hAnsi="Times New Roman" w:cs="Times New Roman"/>
        </w:rPr>
        <w:t xml:space="preserve"> had the chance</w:t>
      </w:r>
    </w:p>
    <w:p w14:paraId="374F1383" w14:textId="77777777" w:rsidR="00044FDD" w:rsidRPr="00254AF1" w:rsidRDefault="00044FDD" w:rsidP="00044FDD">
      <w:pPr>
        <w:pStyle w:val="ListParagraph"/>
        <w:ind w:left="0"/>
        <w:rPr>
          <w:rFonts w:ascii="Times New Roman" w:hAnsi="Times New Roman" w:cs="Times New Roman"/>
        </w:rPr>
      </w:pPr>
      <w:r w:rsidRPr="00254AF1">
        <w:rPr>
          <w:rFonts w:ascii="Times New Roman" w:hAnsi="Times New Roman" w:cs="Times New Roman"/>
        </w:rPr>
        <w:t>Would never do this</w:t>
      </w:r>
    </w:p>
    <w:p w14:paraId="6FAC68F2" w14:textId="77777777" w:rsidR="00044FDD" w:rsidRPr="00254AF1" w:rsidRDefault="00044FDD" w:rsidP="00044FDD">
      <w:pPr>
        <w:pStyle w:val="ListParagraph"/>
        <w:ind w:left="0"/>
        <w:rPr>
          <w:rFonts w:ascii="Times New Roman" w:hAnsi="Times New Roman" w:cs="Times New Roman"/>
        </w:rPr>
      </w:pPr>
    </w:p>
    <w:p w14:paraId="4442FC62" w14:textId="77777777" w:rsidR="00044FDD" w:rsidRPr="00254AF1" w:rsidRDefault="00044FDD">
      <w:pPr>
        <w:pStyle w:val="ListParagraph"/>
        <w:numPr>
          <w:ilvl w:val="0"/>
          <w:numId w:val="10"/>
        </w:numPr>
        <w:ind w:left="0"/>
        <w:rPr>
          <w:rFonts w:ascii="Times New Roman" w:hAnsi="Times New Roman" w:cs="Times New Roman"/>
        </w:rPr>
      </w:pPr>
      <w:r w:rsidRPr="00254AF1">
        <w:rPr>
          <w:rFonts w:ascii="Times New Roman" w:hAnsi="Times New Roman" w:cs="Times New Roman"/>
        </w:rPr>
        <w:t xml:space="preserve">During the past year, how often have you contacted </w:t>
      </w:r>
    </w:p>
    <w:p w14:paraId="58D907CD" w14:textId="1E716DAE" w:rsidR="00044FDD" w:rsidRPr="00254AF1" w:rsidRDefault="00044FDD">
      <w:pPr>
        <w:pStyle w:val="ListParagraph"/>
        <w:numPr>
          <w:ilvl w:val="1"/>
          <w:numId w:val="10"/>
        </w:numPr>
        <w:ind w:left="360"/>
        <w:rPr>
          <w:rFonts w:ascii="Times New Roman" w:hAnsi="Times New Roman" w:cs="Times New Roman"/>
        </w:rPr>
      </w:pPr>
      <w:r w:rsidRPr="00254AF1">
        <w:rPr>
          <w:rFonts w:ascii="Times New Roman" w:hAnsi="Times New Roman" w:cs="Times New Roman"/>
        </w:rPr>
        <w:t>A Member of the County Assembly</w:t>
      </w:r>
      <w:r w:rsidR="00C930D5" w:rsidRPr="00254AF1">
        <w:rPr>
          <w:rFonts w:ascii="Times New Roman" w:hAnsi="Times New Roman" w:cs="Times New Roman"/>
        </w:rPr>
        <w:t xml:space="preserve"> about</w:t>
      </w:r>
      <w:r w:rsidRPr="00254AF1">
        <w:rPr>
          <w:rFonts w:ascii="Times New Roman" w:hAnsi="Times New Roman" w:cs="Times New Roman"/>
        </w:rPr>
        <w:t xml:space="preserve"> some important problem or to give them your views? </w:t>
      </w:r>
    </w:p>
    <w:p w14:paraId="190D3943" w14:textId="77777777" w:rsidR="00044FDD" w:rsidRPr="00254AF1" w:rsidRDefault="00044FDD">
      <w:pPr>
        <w:pStyle w:val="ListParagraph"/>
        <w:numPr>
          <w:ilvl w:val="1"/>
          <w:numId w:val="10"/>
        </w:numPr>
        <w:ind w:left="360"/>
        <w:rPr>
          <w:rFonts w:ascii="Times New Roman" w:hAnsi="Times New Roman" w:cs="Times New Roman"/>
        </w:rPr>
      </w:pPr>
      <w:r w:rsidRPr="00254AF1">
        <w:rPr>
          <w:rFonts w:ascii="Times New Roman" w:hAnsi="Times New Roman" w:cs="Times New Roman"/>
        </w:rPr>
        <w:t xml:space="preserve">A Member of the National Assembly about some important problem or to give them your views? </w:t>
      </w:r>
    </w:p>
    <w:p w14:paraId="2B5A877F" w14:textId="77777777" w:rsidR="00044FDD" w:rsidRPr="00254AF1" w:rsidRDefault="00044FDD">
      <w:pPr>
        <w:pStyle w:val="ListParagraph"/>
        <w:numPr>
          <w:ilvl w:val="1"/>
          <w:numId w:val="10"/>
        </w:numPr>
        <w:ind w:left="360"/>
        <w:rPr>
          <w:rFonts w:ascii="Times New Roman" w:hAnsi="Times New Roman" w:cs="Times New Roman"/>
        </w:rPr>
      </w:pPr>
      <w:r w:rsidRPr="00254AF1">
        <w:rPr>
          <w:rFonts w:ascii="Times New Roman" w:hAnsi="Times New Roman" w:cs="Times New Roman"/>
        </w:rPr>
        <w:t xml:space="preserve">A political party official about some important problem or to give them your views? </w:t>
      </w:r>
    </w:p>
    <w:p w14:paraId="4B0CE9E7" w14:textId="77777777" w:rsidR="00044FDD" w:rsidRPr="00254AF1" w:rsidRDefault="00044FDD">
      <w:pPr>
        <w:pStyle w:val="ListParagraph"/>
        <w:numPr>
          <w:ilvl w:val="1"/>
          <w:numId w:val="10"/>
        </w:numPr>
        <w:ind w:left="360"/>
        <w:rPr>
          <w:rFonts w:ascii="Times New Roman" w:hAnsi="Times New Roman" w:cs="Times New Roman"/>
        </w:rPr>
      </w:pPr>
      <w:r w:rsidRPr="00254AF1">
        <w:rPr>
          <w:rFonts w:ascii="Times New Roman" w:hAnsi="Times New Roman" w:cs="Times New Roman"/>
        </w:rPr>
        <w:t xml:space="preserve">A traditional leader about some important problem or to give them your views? </w:t>
      </w:r>
    </w:p>
    <w:p w14:paraId="497629CB" w14:textId="77777777" w:rsidR="00044FDD" w:rsidRPr="00254AF1" w:rsidRDefault="00044FDD" w:rsidP="00044FDD">
      <w:pPr>
        <w:pStyle w:val="ListParagraph"/>
        <w:ind w:left="0"/>
        <w:rPr>
          <w:rFonts w:ascii="Times New Roman" w:hAnsi="Times New Roman" w:cs="Times New Roman"/>
        </w:rPr>
      </w:pPr>
    </w:p>
    <w:p w14:paraId="552E39A5" w14:textId="77777777" w:rsidR="00044FDD" w:rsidRPr="00254AF1" w:rsidRDefault="00044FDD" w:rsidP="00044FDD">
      <w:pPr>
        <w:pStyle w:val="ListParagraph"/>
        <w:ind w:left="0"/>
        <w:rPr>
          <w:rFonts w:ascii="Times New Roman" w:hAnsi="Times New Roman" w:cs="Times New Roman"/>
        </w:rPr>
      </w:pPr>
      <w:r w:rsidRPr="00254AF1">
        <w:rPr>
          <w:rFonts w:ascii="Times New Roman" w:hAnsi="Times New Roman" w:cs="Times New Roman"/>
        </w:rPr>
        <w:t>Never</w:t>
      </w:r>
    </w:p>
    <w:p w14:paraId="6966542B" w14:textId="77777777" w:rsidR="00044FDD" w:rsidRPr="00254AF1" w:rsidRDefault="00044FDD" w:rsidP="00044FDD">
      <w:pPr>
        <w:pStyle w:val="ListParagraph"/>
        <w:ind w:left="0"/>
        <w:rPr>
          <w:rFonts w:ascii="Times New Roman" w:hAnsi="Times New Roman" w:cs="Times New Roman"/>
        </w:rPr>
      </w:pPr>
      <w:r w:rsidRPr="00254AF1">
        <w:rPr>
          <w:rFonts w:ascii="Times New Roman" w:hAnsi="Times New Roman" w:cs="Times New Roman"/>
        </w:rPr>
        <w:t>Only once</w:t>
      </w:r>
    </w:p>
    <w:p w14:paraId="15B7DEAC" w14:textId="77777777" w:rsidR="00044FDD" w:rsidRPr="00254AF1" w:rsidRDefault="00044FDD" w:rsidP="00044FDD">
      <w:pPr>
        <w:pStyle w:val="ListParagraph"/>
        <w:ind w:left="0"/>
        <w:rPr>
          <w:rFonts w:ascii="Times New Roman" w:hAnsi="Times New Roman" w:cs="Times New Roman"/>
        </w:rPr>
      </w:pPr>
      <w:r w:rsidRPr="00254AF1">
        <w:rPr>
          <w:rFonts w:ascii="Times New Roman" w:hAnsi="Times New Roman" w:cs="Times New Roman"/>
        </w:rPr>
        <w:t>A few times</w:t>
      </w:r>
    </w:p>
    <w:p w14:paraId="49E63949" w14:textId="77777777" w:rsidR="00044FDD" w:rsidRPr="00254AF1" w:rsidRDefault="00044FDD" w:rsidP="00044FDD">
      <w:pPr>
        <w:pStyle w:val="ListParagraph"/>
        <w:ind w:left="0"/>
        <w:rPr>
          <w:rFonts w:ascii="Times New Roman" w:hAnsi="Times New Roman" w:cs="Times New Roman"/>
        </w:rPr>
      </w:pPr>
      <w:r w:rsidRPr="00254AF1">
        <w:rPr>
          <w:rFonts w:ascii="Times New Roman" w:hAnsi="Times New Roman" w:cs="Times New Roman"/>
        </w:rPr>
        <w:t>Often</w:t>
      </w:r>
    </w:p>
    <w:p w14:paraId="20308654" w14:textId="77777777" w:rsidR="00044FDD" w:rsidRPr="00254AF1" w:rsidRDefault="00044FDD" w:rsidP="00044FDD">
      <w:pPr>
        <w:pStyle w:val="ListParagraph"/>
        <w:ind w:left="0"/>
        <w:rPr>
          <w:rFonts w:ascii="Times New Roman" w:hAnsi="Times New Roman" w:cs="Times New Roman"/>
        </w:rPr>
      </w:pPr>
      <w:r w:rsidRPr="00254AF1">
        <w:rPr>
          <w:rFonts w:ascii="Times New Roman" w:hAnsi="Times New Roman" w:cs="Times New Roman"/>
        </w:rPr>
        <w:t>Don't know</w:t>
      </w:r>
    </w:p>
    <w:p w14:paraId="009E1212" w14:textId="77777777" w:rsidR="00044FDD" w:rsidRPr="00254AF1" w:rsidRDefault="00044FDD" w:rsidP="00044FDD">
      <w:pPr>
        <w:pStyle w:val="ListParagraph"/>
        <w:ind w:left="-288"/>
        <w:rPr>
          <w:rFonts w:ascii="Times New Roman" w:hAnsi="Times New Roman" w:cs="Times New Roman"/>
        </w:rPr>
      </w:pPr>
    </w:p>
    <w:p w14:paraId="4B27EFF1" w14:textId="77777777" w:rsidR="00044FDD" w:rsidRPr="00254AF1" w:rsidRDefault="00044FDD">
      <w:pPr>
        <w:pStyle w:val="ListParagraph"/>
        <w:numPr>
          <w:ilvl w:val="0"/>
          <w:numId w:val="10"/>
        </w:numPr>
        <w:ind w:left="-288"/>
        <w:rPr>
          <w:rFonts w:ascii="Times New Roman" w:hAnsi="Times New Roman" w:cs="Times New Roman"/>
        </w:rPr>
      </w:pPr>
      <w:r w:rsidRPr="00254AF1">
        <w:rPr>
          <w:rFonts w:ascii="Times New Roman" w:hAnsi="Times New Roman" w:cs="Times New Roman"/>
        </w:rPr>
        <w:t xml:space="preserve">Which of the following statements is closest to your view? Choose Statement A or Statement B:   </w:t>
      </w:r>
    </w:p>
    <w:p w14:paraId="562CBB41" w14:textId="77777777" w:rsidR="00044FDD" w:rsidRPr="00254AF1" w:rsidRDefault="00044FDD">
      <w:pPr>
        <w:pStyle w:val="ListParagraph"/>
        <w:numPr>
          <w:ilvl w:val="1"/>
          <w:numId w:val="10"/>
        </w:numPr>
        <w:ind w:left="360"/>
        <w:rPr>
          <w:rFonts w:ascii="Times New Roman" w:hAnsi="Times New Roman" w:cs="Times New Roman"/>
        </w:rPr>
      </w:pPr>
      <w:r w:rsidRPr="00254AF1">
        <w:rPr>
          <w:rFonts w:ascii="Times New Roman" w:hAnsi="Times New Roman" w:cs="Times New Roman"/>
        </w:rPr>
        <w:t>It is more important to have a government that can get things done, even if we do not influence what it does</w:t>
      </w:r>
    </w:p>
    <w:p w14:paraId="0D189597" w14:textId="77777777" w:rsidR="00044FDD" w:rsidRPr="00254AF1" w:rsidRDefault="00044FDD">
      <w:pPr>
        <w:pStyle w:val="ListParagraph"/>
        <w:numPr>
          <w:ilvl w:val="1"/>
          <w:numId w:val="10"/>
        </w:numPr>
        <w:ind w:left="360"/>
        <w:rPr>
          <w:rFonts w:ascii="Times New Roman" w:hAnsi="Times New Roman" w:cs="Times New Roman"/>
        </w:rPr>
      </w:pPr>
      <w:r w:rsidRPr="00254AF1">
        <w:rPr>
          <w:rFonts w:ascii="Times New Roman" w:hAnsi="Times New Roman" w:cs="Times New Roman"/>
        </w:rPr>
        <w:t>It is more important for citizens to be able to hold the government accountable, even if that means it makes decisions more slowly.</w:t>
      </w:r>
    </w:p>
    <w:p w14:paraId="032F87B1" w14:textId="77777777" w:rsidR="00044FDD" w:rsidRPr="00254AF1" w:rsidRDefault="00044FDD" w:rsidP="00044FDD">
      <w:pPr>
        <w:pStyle w:val="ListParagraph"/>
        <w:ind w:left="-288"/>
        <w:rPr>
          <w:rFonts w:ascii="Times New Roman" w:hAnsi="Times New Roman" w:cs="Times New Roman"/>
        </w:rPr>
      </w:pPr>
    </w:p>
    <w:p w14:paraId="51754FDD" w14:textId="77777777" w:rsidR="00044FDD" w:rsidRPr="00254AF1" w:rsidRDefault="00044FDD" w:rsidP="00044FDD">
      <w:pPr>
        <w:pStyle w:val="ListParagraph"/>
        <w:ind w:left="0"/>
        <w:rPr>
          <w:rFonts w:ascii="Times New Roman" w:hAnsi="Times New Roman" w:cs="Times New Roman"/>
        </w:rPr>
      </w:pPr>
      <w:r w:rsidRPr="00254AF1">
        <w:rPr>
          <w:rFonts w:ascii="Times New Roman" w:hAnsi="Times New Roman" w:cs="Times New Roman"/>
        </w:rPr>
        <w:t>Agree very strongly with Statement 1</w:t>
      </w:r>
    </w:p>
    <w:p w14:paraId="1C85C4D4" w14:textId="77777777" w:rsidR="00044FDD" w:rsidRPr="00254AF1" w:rsidRDefault="00044FDD" w:rsidP="00044FDD">
      <w:pPr>
        <w:pStyle w:val="ListParagraph"/>
        <w:ind w:left="0"/>
        <w:rPr>
          <w:rFonts w:ascii="Times New Roman" w:hAnsi="Times New Roman" w:cs="Times New Roman"/>
        </w:rPr>
      </w:pPr>
      <w:r w:rsidRPr="00254AF1">
        <w:rPr>
          <w:rFonts w:ascii="Times New Roman" w:hAnsi="Times New Roman" w:cs="Times New Roman"/>
        </w:rPr>
        <w:t xml:space="preserve">Agree with statement 1 </w:t>
      </w:r>
    </w:p>
    <w:p w14:paraId="52DCC6F1" w14:textId="77777777" w:rsidR="00044FDD" w:rsidRPr="00254AF1" w:rsidRDefault="00044FDD" w:rsidP="00044FDD">
      <w:pPr>
        <w:pStyle w:val="ListParagraph"/>
        <w:ind w:left="0"/>
        <w:rPr>
          <w:rFonts w:ascii="Times New Roman" w:hAnsi="Times New Roman" w:cs="Times New Roman"/>
        </w:rPr>
      </w:pPr>
      <w:r w:rsidRPr="00254AF1">
        <w:rPr>
          <w:rFonts w:ascii="Times New Roman" w:hAnsi="Times New Roman" w:cs="Times New Roman"/>
        </w:rPr>
        <w:t>Agree with Statement 2</w:t>
      </w:r>
    </w:p>
    <w:p w14:paraId="7AC8E1CA" w14:textId="77777777" w:rsidR="00044FDD" w:rsidRPr="00254AF1" w:rsidRDefault="00044FDD" w:rsidP="00044FDD">
      <w:pPr>
        <w:pStyle w:val="ListParagraph"/>
        <w:ind w:left="0"/>
        <w:rPr>
          <w:rFonts w:ascii="Times New Roman" w:hAnsi="Times New Roman" w:cs="Times New Roman"/>
        </w:rPr>
      </w:pPr>
      <w:r w:rsidRPr="00254AF1">
        <w:rPr>
          <w:rFonts w:ascii="Times New Roman" w:hAnsi="Times New Roman" w:cs="Times New Roman"/>
        </w:rPr>
        <w:t>Agree very strongly with Statement 2</w:t>
      </w:r>
    </w:p>
    <w:p w14:paraId="078B0536" w14:textId="77777777" w:rsidR="00044FDD" w:rsidRPr="00254AF1" w:rsidRDefault="00044FDD" w:rsidP="00044FDD">
      <w:pPr>
        <w:pStyle w:val="ListParagraph"/>
        <w:ind w:left="0"/>
        <w:rPr>
          <w:rFonts w:ascii="Times New Roman" w:hAnsi="Times New Roman" w:cs="Times New Roman"/>
        </w:rPr>
      </w:pPr>
      <w:r w:rsidRPr="00254AF1">
        <w:rPr>
          <w:rFonts w:ascii="Times New Roman" w:hAnsi="Times New Roman" w:cs="Times New Roman"/>
        </w:rPr>
        <w:t>Agree with neither</w:t>
      </w:r>
    </w:p>
    <w:p w14:paraId="7B53A1C9" w14:textId="7C0C3D14" w:rsidR="00044FDD" w:rsidRDefault="00044FDD" w:rsidP="00044FDD">
      <w:pPr>
        <w:pStyle w:val="ListParagraph"/>
        <w:ind w:left="0"/>
        <w:rPr>
          <w:rFonts w:ascii="Times New Roman" w:hAnsi="Times New Roman" w:cs="Times New Roman"/>
        </w:rPr>
      </w:pPr>
      <w:r w:rsidRPr="00254AF1">
        <w:rPr>
          <w:rFonts w:ascii="Times New Roman" w:hAnsi="Times New Roman" w:cs="Times New Roman"/>
        </w:rPr>
        <w:t>Don’t know</w:t>
      </w:r>
    </w:p>
    <w:p w14:paraId="7C901030" w14:textId="77777777" w:rsidR="00C930D5" w:rsidRPr="00254AF1" w:rsidRDefault="00C930D5" w:rsidP="00044FDD">
      <w:pPr>
        <w:pStyle w:val="ListParagraph"/>
        <w:ind w:left="0"/>
        <w:rPr>
          <w:rFonts w:ascii="Times New Roman" w:hAnsi="Times New Roman" w:cs="Times New Roman"/>
        </w:rPr>
      </w:pPr>
    </w:p>
    <w:p w14:paraId="52728C90" w14:textId="77777777" w:rsidR="00044FDD" w:rsidRPr="00254AF1" w:rsidRDefault="00044FDD">
      <w:pPr>
        <w:pStyle w:val="ListParagraph"/>
        <w:numPr>
          <w:ilvl w:val="0"/>
          <w:numId w:val="10"/>
        </w:numPr>
        <w:ind w:left="-288"/>
        <w:rPr>
          <w:rFonts w:ascii="Times New Roman" w:hAnsi="Times New Roman" w:cs="Times New Roman"/>
        </w:rPr>
      </w:pPr>
      <w:r w:rsidRPr="00254AF1">
        <w:rPr>
          <w:rFonts w:ascii="Times New Roman" w:hAnsi="Times New Roman" w:cs="Times New Roman"/>
        </w:rPr>
        <w:lastRenderedPageBreak/>
        <w:t xml:space="preserve">How much do you trust: </w:t>
      </w:r>
    </w:p>
    <w:p w14:paraId="0F874390" w14:textId="00895ECB" w:rsidR="00044FDD" w:rsidRPr="00254AF1" w:rsidRDefault="00044FDD">
      <w:pPr>
        <w:pStyle w:val="ListParagraph"/>
        <w:numPr>
          <w:ilvl w:val="1"/>
          <w:numId w:val="10"/>
        </w:numPr>
        <w:ind w:left="360"/>
        <w:rPr>
          <w:rFonts w:ascii="Times New Roman" w:hAnsi="Times New Roman" w:cs="Times New Roman"/>
        </w:rPr>
      </w:pPr>
      <w:r w:rsidRPr="00254AF1">
        <w:rPr>
          <w:rFonts w:ascii="Times New Roman" w:hAnsi="Times New Roman" w:cs="Times New Roman"/>
        </w:rPr>
        <w:t xml:space="preserve">The </w:t>
      </w:r>
      <w:r w:rsidR="00C930D5" w:rsidRPr="00254AF1">
        <w:rPr>
          <w:rFonts w:ascii="Times New Roman" w:hAnsi="Times New Roman" w:cs="Times New Roman"/>
        </w:rPr>
        <w:t>president, or</w:t>
      </w:r>
      <w:r w:rsidRPr="00254AF1">
        <w:rPr>
          <w:rFonts w:ascii="Times New Roman" w:hAnsi="Times New Roman" w:cs="Times New Roman"/>
        </w:rPr>
        <w:t xml:space="preserve"> haven’t you heard enough about them to say? </w:t>
      </w:r>
    </w:p>
    <w:p w14:paraId="53379738" w14:textId="77777777" w:rsidR="00044FDD" w:rsidRPr="00254AF1" w:rsidRDefault="00044FDD">
      <w:pPr>
        <w:pStyle w:val="ListParagraph"/>
        <w:numPr>
          <w:ilvl w:val="1"/>
          <w:numId w:val="10"/>
        </w:numPr>
        <w:ind w:left="360"/>
        <w:rPr>
          <w:rFonts w:ascii="Times New Roman" w:hAnsi="Times New Roman" w:cs="Times New Roman"/>
        </w:rPr>
      </w:pPr>
      <w:r w:rsidRPr="00254AF1">
        <w:rPr>
          <w:rFonts w:ascii="Times New Roman" w:hAnsi="Times New Roman" w:cs="Times New Roman"/>
        </w:rPr>
        <w:t xml:space="preserve"> Parliament or haven’t you heard enough about them to say? </w:t>
      </w:r>
    </w:p>
    <w:p w14:paraId="16B12A1F" w14:textId="77777777" w:rsidR="00044FDD" w:rsidRPr="00254AF1" w:rsidRDefault="00044FDD">
      <w:pPr>
        <w:pStyle w:val="ListParagraph"/>
        <w:numPr>
          <w:ilvl w:val="1"/>
          <w:numId w:val="10"/>
        </w:numPr>
        <w:ind w:left="360"/>
        <w:rPr>
          <w:rFonts w:ascii="Times New Roman" w:hAnsi="Times New Roman" w:cs="Times New Roman"/>
        </w:rPr>
      </w:pPr>
      <w:r w:rsidRPr="00254AF1">
        <w:rPr>
          <w:rFonts w:ascii="Times New Roman" w:hAnsi="Times New Roman" w:cs="Times New Roman"/>
        </w:rPr>
        <w:t xml:space="preserve">Independent Electoral and Boundaries Commission or IEBC or haven’t you heard enough about them to say? </w:t>
      </w:r>
    </w:p>
    <w:p w14:paraId="25A99485" w14:textId="77777777" w:rsidR="00044FDD" w:rsidRPr="00254AF1" w:rsidRDefault="00044FDD">
      <w:pPr>
        <w:pStyle w:val="ListParagraph"/>
        <w:numPr>
          <w:ilvl w:val="1"/>
          <w:numId w:val="10"/>
        </w:numPr>
        <w:ind w:left="360"/>
        <w:rPr>
          <w:rFonts w:ascii="Times New Roman" w:hAnsi="Times New Roman" w:cs="Times New Roman"/>
        </w:rPr>
      </w:pPr>
      <w:r w:rsidRPr="00254AF1">
        <w:rPr>
          <w:rFonts w:ascii="Times New Roman" w:hAnsi="Times New Roman" w:cs="Times New Roman"/>
        </w:rPr>
        <w:t xml:space="preserve">County Assembly or haven’t you heard enough about them to say? </w:t>
      </w:r>
    </w:p>
    <w:p w14:paraId="75B38110" w14:textId="77777777" w:rsidR="00044FDD" w:rsidRPr="00254AF1" w:rsidRDefault="00044FDD">
      <w:pPr>
        <w:pStyle w:val="ListParagraph"/>
        <w:numPr>
          <w:ilvl w:val="1"/>
          <w:numId w:val="10"/>
        </w:numPr>
        <w:ind w:left="360"/>
        <w:rPr>
          <w:rFonts w:ascii="Times New Roman" w:hAnsi="Times New Roman" w:cs="Times New Roman"/>
        </w:rPr>
      </w:pPr>
      <w:r w:rsidRPr="00254AF1">
        <w:rPr>
          <w:rFonts w:ascii="Times New Roman" w:hAnsi="Times New Roman" w:cs="Times New Roman"/>
        </w:rPr>
        <w:t xml:space="preserve"> The ruling party or haven’t you heard enough about them to say? </w:t>
      </w:r>
    </w:p>
    <w:p w14:paraId="026B3F59" w14:textId="77777777" w:rsidR="00044FDD" w:rsidRPr="00254AF1" w:rsidRDefault="00044FDD">
      <w:pPr>
        <w:pStyle w:val="ListParagraph"/>
        <w:numPr>
          <w:ilvl w:val="1"/>
          <w:numId w:val="10"/>
        </w:numPr>
        <w:ind w:left="360"/>
        <w:rPr>
          <w:rFonts w:ascii="Times New Roman" w:hAnsi="Times New Roman" w:cs="Times New Roman"/>
        </w:rPr>
      </w:pPr>
      <w:r w:rsidRPr="00254AF1">
        <w:rPr>
          <w:rFonts w:ascii="Times New Roman" w:hAnsi="Times New Roman" w:cs="Times New Roman"/>
        </w:rPr>
        <w:t xml:space="preserve">Opposition political parties or haven’t you heard enough about them to say? </w:t>
      </w:r>
    </w:p>
    <w:p w14:paraId="6769E89C" w14:textId="77777777" w:rsidR="00044FDD" w:rsidRPr="00254AF1" w:rsidRDefault="00044FDD">
      <w:pPr>
        <w:pStyle w:val="ListParagraph"/>
        <w:numPr>
          <w:ilvl w:val="1"/>
          <w:numId w:val="10"/>
        </w:numPr>
        <w:ind w:left="360"/>
        <w:rPr>
          <w:rFonts w:ascii="Times New Roman" w:hAnsi="Times New Roman" w:cs="Times New Roman"/>
        </w:rPr>
      </w:pPr>
      <w:r w:rsidRPr="00254AF1">
        <w:rPr>
          <w:rFonts w:ascii="Times New Roman" w:hAnsi="Times New Roman" w:cs="Times New Roman"/>
        </w:rPr>
        <w:t xml:space="preserve">The police or haven’t you heard enough about them to say? </w:t>
      </w:r>
    </w:p>
    <w:p w14:paraId="650D9A1D" w14:textId="77777777" w:rsidR="00044FDD" w:rsidRPr="00254AF1" w:rsidRDefault="00044FDD">
      <w:pPr>
        <w:pStyle w:val="ListParagraph"/>
        <w:numPr>
          <w:ilvl w:val="1"/>
          <w:numId w:val="10"/>
        </w:numPr>
        <w:ind w:left="360"/>
        <w:rPr>
          <w:rFonts w:ascii="Times New Roman" w:hAnsi="Times New Roman" w:cs="Times New Roman"/>
        </w:rPr>
      </w:pPr>
      <w:r w:rsidRPr="00254AF1">
        <w:rPr>
          <w:rFonts w:ascii="Times New Roman" w:hAnsi="Times New Roman" w:cs="Times New Roman"/>
        </w:rPr>
        <w:t xml:space="preserve">The Kenya Defense Force or KDF or haven’t you heard enough about them to say? </w:t>
      </w:r>
    </w:p>
    <w:p w14:paraId="55DE3B87" w14:textId="77777777" w:rsidR="00044FDD" w:rsidRPr="00254AF1" w:rsidRDefault="00044FDD">
      <w:pPr>
        <w:pStyle w:val="ListParagraph"/>
        <w:numPr>
          <w:ilvl w:val="1"/>
          <w:numId w:val="10"/>
        </w:numPr>
        <w:ind w:left="360"/>
        <w:rPr>
          <w:rFonts w:ascii="Times New Roman" w:hAnsi="Times New Roman" w:cs="Times New Roman"/>
        </w:rPr>
      </w:pPr>
      <w:r w:rsidRPr="00254AF1">
        <w:rPr>
          <w:rFonts w:ascii="Times New Roman" w:hAnsi="Times New Roman" w:cs="Times New Roman"/>
        </w:rPr>
        <w:t xml:space="preserve">Courts of law or haven’t you heard enough about them to say? </w:t>
      </w:r>
    </w:p>
    <w:p w14:paraId="499E8096" w14:textId="77777777" w:rsidR="00044FDD" w:rsidRPr="00254AF1" w:rsidRDefault="00044FDD">
      <w:pPr>
        <w:pStyle w:val="ListParagraph"/>
        <w:numPr>
          <w:ilvl w:val="1"/>
          <w:numId w:val="10"/>
        </w:numPr>
        <w:ind w:left="360"/>
        <w:rPr>
          <w:rFonts w:ascii="Times New Roman" w:hAnsi="Times New Roman" w:cs="Times New Roman"/>
        </w:rPr>
      </w:pPr>
      <w:r w:rsidRPr="00254AF1">
        <w:rPr>
          <w:rFonts w:ascii="Times New Roman" w:hAnsi="Times New Roman" w:cs="Times New Roman"/>
        </w:rPr>
        <w:t xml:space="preserve">The Kenya Revenue Authority or KRA or haven’t you heard enough about them to say? </w:t>
      </w:r>
    </w:p>
    <w:p w14:paraId="60B7CC76" w14:textId="77777777" w:rsidR="00044FDD" w:rsidRPr="00254AF1" w:rsidRDefault="00044FDD">
      <w:pPr>
        <w:pStyle w:val="ListParagraph"/>
        <w:numPr>
          <w:ilvl w:val="1"/>
          <w:numId w:val="10"/>
        </w:numPr>
        <w:ind w:left="360"/>
        <w:rPr>
          <w:rFonts w:ascii="Times New Roman" w:hAnsi="Times New Roman" w:cs="Times New Roman"/>
        </w:rPr>
      </w:pPr>
      <w:r w:rsidRPr="00254AF1">
        <w:rPr>
          <w:rFonts w:ascii="Times New Roman" w:hAnsi="Times New Roman" w:cs="Times New Roman"/>
        </w:rPr>
        <w:t xml:space="preserve">Traditional leaders or haven’t you heard enough about them to say? </w:t>
      </w:r>
    </w:p>
    <w:p w14:paraId="062BC022" w14:textId="77777777" w:rsidR="00044FDD" w:rsidRPr="00254AF1" w:rsidRDefault="00044FDD">
      <w:pPr>
        <w:pStyle w:val="ListParagraph"/>
        <w:numPr>
          <w:ilvl w:val="1"/>
          <w:numId w:val="10"/>
        </w:numPr>
        <w:ind w:left="360"/>
        <w:rPr>
          <w:rFonts w:ascii="Times New Roman" w:hAnsi="Times New Roman" w:cs="Times New Roman"/>
        </w:rPr>
      </w:pPr>
      <w:r w:rsidRPr="00254AF1">
        <w:rPr>
          <w:rFonts w:ascii="Times New Roman" w:hAnsi="Times New Roman" w:cs="Times New Roman"/>
        </w:rPr>
        <w:t xml:space="preserve">Religious leaders or haven’t you heard enough about them to say? </w:t>
      </w:r>
    </w:p>
    <w:p w14:paraId="57769617" w14:textId="77777777" w:rsidR="00044FDD" w:rsidRPr="00254AF1" w:rsidRDefault="00044FDD" w:rsidP="00044FDD">
      <w:pPr>
        <w:pStyle w:val="ListParagraph"/>
        <w:ind w:left="0"/>
        <w:rPr>
          <w:rFonts w:ascii="Times New Roman" w:hAnsi="Times New Roman" w:cs="Times New Roman"/>
        </w:rPr>
      </w:pPr>
    </w:p>
    <w:p w14:paraId="7B68E3F7" w14:textId="77777777" w:rsidR="00044FDD" w:rsidRPr="00254AF1" w:rsidRDefault="00044FDD" w:rsidP="00044FDD">
      <w:pPr>
        <w:pStyle w:val="ListParagraph"/>
        <w:ind w:left="-360"/>
        <w:rPr>
          <w:rFonts w:ascii="Times New Roman" w:hAnsi="Times New Roman" w:cs="Times New Roman"/>
        </w:rPr>
      </w:pPr>
      <w:r w:rsidRPr="00254AF1">
        <w:rPr>
          <w:rFonts w:ascii="Times New Roman" w:hAnsi="Times New Roman" w:cs="Times New Roman"/>
        </w:rPr>
        <w:t xml:space="preserve">Not at all   </w:t>
      </w:r>
    </w:p>
    <w:p w14:paraId="01FE855A" w14:textId="77777777" w:rsidR="00044FDD" w:rsidRPr="00254AF1" w:rsidRDefault="00044FDD" w:rsidP="00044FDD">
      <w:pPr>
        <w:pStyle w:val="ListParagraph"/>
        <w:ind w:left="-360"/>
        <w:rPr>
          <w:rFonts w:ascii="Times New Roman" w:hAnsi="Times New Roman" w:cs="Times New Roman"/>
        </w:rPr>
      </w:pPr>
      <w:r w:rsidRPr="00254AF1">
        <w:rPr>
          <w:rFonts w:ascii="Times New Roman" w:hAnsi="Times New Roman" w:cs="Times New Roman"/>
        </w:rPr>
        <w:t>Not very much</w:t>
      </w:r>
    </w:p>
    <w:p w14:paraId="1C4E82AC" w14:textId="77777777" w:rsidR="00044FDD" w:rsidRPr="00254AF1" w:rsidRDefault="00044FDD" w:rsidP="00044FDD">
      <w:pPr>
        <w:pStyle w:val="ListParagraph"/>
        <w:ind w:left="-360"/>
        <w:rPr>
          <w:rFonts w:ascii="Times New Roman" w:hAnsi="Times New Roman" w:cs="Times New Roman"/>
        </w:rPr>
      </w:pPr>
      <w:r w:rsidRPr="00254AF1">
        <w:rPr>
          <w:rFonts w:ascii="Times New Roman" w:hAnsi="Times New Roman" w:cs="Times New Roman"/>
        </w:rPr>
        <w:t>Somewhat</w:t>
      </w:r>
    </w:p>
    <w:p w14:paraId="0AF7C413" w14:textId="77777777" w:rsidR="00044FDD" w:rsidRPr="00254AF1" w:rsidRDefault="00044FDD" w:rsidP="00044FDD">
      <w:pPr>
        <w:pStyle w:val="ListParagraph"/>
        <w:ind w:left="-360"/>
        <w:rPr>
          <w:rFonts w:ascii="Times New Roman" w:hAnsi="Times New Roman" w:cs="Times New Roman"/>
        </w:rPr>
      </w:pPr>
      <w:r w:rsidRPr="00254AF1">
        <w:rPr>
          <w:rFonts w:ascii="Times New Roman" w:hAnsi="Times New Roman" w:cs="Times New Roman"/>
        </w:rPr>
        <w:t>Completely</w:t>
      </w:r>
    </w:p>
    <w:p w14:paraId="5E29D13C" w14:textId="77777777" w:rsidR="00044FDD" w:rsidRPr="00254AF1" w:rsidRDefault="00044FDD" w:rsidP="00044FDD">
      <w:pPr>
        <w:pStyle w:val="ListParagraph"/>
        <w:ind w:left="-360"/>
        <w:rPr>
          <w:rFonts w:ascii="Times New Roman" w:hAnsi="Times New Roman" w:cs="Times New Roman"/>
        </w:rPr>
      </w:pPr>
      <w:r w:rsidRPr="00254AF1">
        <w:rPr>
          <w:rFonts w:ascii="Times New Roman" w:hAnsi="Times New Roman" w:cs="Times New Roman"/>
        </w:rPr>
        <w:t>Do not know</w:t>
      </w:r>
    </w:p>
    <w:p w14:paraId="054CDDD1" w14:textId="77777777" w:rsidR="00044FDD" w:rsidRPr="00254AF1" w:rsidRDefault="00044FDD" w:rsidP="00044FDD">
      <w:pPr>
        <w:pStyle w:val="ListParagraph"/>
        <w:ind w:left="-288"/>
        <w:rPr>
          <w:rFonts w:ascii="Times New Roman" w:hAnsi="Times New Roman" w:cs="Times New Roman"/>
        </w:rPr>
      </w:pPr>
    </w:p>
    <w:p w14:paraId="70E6476E" w14:textId="77777777" w:rsidR="00044FDD" w:rsidRPr="00254AF1" w:rsidRDefault="00044FDD">
      <w:pPr>
        <w:pStyle w:val="ListParagraph"/>
        <w:numPr>
          <w:ilvl w:val="0"/>
          <w:numId w:val="10"/>
        </w:numPr>
        <w:ind w:left="-288"/>
        <w:rPr>
          <w:rFonts w:ascii="Times New Roman" w:hAnsi="Times New Roman" w:cs="Times New Roman"/>
        </w:rPr>
      </w:pPr>
      <w:r w:rsidRPr="00254AF1">
        <w:rPr>
          <w:rFonts w:ascii="Times New Roman" w:hAnsi="Times New Roman" w:cs="Times New Roman"/>
        </w:rPr>
        <w:t xml:space="preserve">How well or badly would you say the current government is  </w:t>
      </w:r>
    </w:p>
    <w:p w14:paraId="4D4F431E" w14:textId="77777777" w:rsidR="00044FDD" w:rsidRPr="00254AF1" w:rsidRDefault="00044FDD">
      <w:pPr>
        <w:pStyle w:val="ListParagraph"/>
        <w:numPr>
          <w:ilvl w:val="1"/>
          <w:numId w:val="10"/>
        </w:numPr>
        <w:ind w:left="360"/>
        <w:rPr>
          <w:rFonts w:ascii="Times New Roman" w:hAnsi="Times New Roman" w:cs="Times New Roman"/>
        </w:rPr>
      </w:pPr>
      <w:r w:rsidRPr="00254AF1">
        <w:rPr>
          <w:rFonts w:ascii="Times New Roman" w:hAnsi="Times New Roman" w:cs="Times New Roman"/>
        </w:rPr>
        <w:t>Managing the economy, or haven’t you heard enough to say?</w:t>
      </w:r>
    </w:p>
    <w:p w14:paraId="74CEAEFC" w14:textId="77777777" w:rsidR="00044FDD" w:rsidRPr="00254AF1" w:rsidRDefault="00044FDD">
      <w:pPr>
        <w:pStyle w:val="ListParagraph"/>
        <w:numPr>
          <w:ilvl w:val="1"/>
          <w:numId w:val="10"/>
        </w:numPr>
        <w:ind w:left="360"/>
        <w:rPr>
          <w:rFonts w:ascii="Times New Roman" w:hAnsi="Times New Roman" w:cs="Times New Roman"/>
        </w:rPr>
      </w:pPr>
      <w:r w:rsidRPr="00254AF1">
        <w:rPr>
          <w:rFonts w:ascii="Times New Roman" w:hAnsi="Times New Roman" w:cs="Times New Roman"/>
        </w:rPr>
        <w:t>Improving the living standards of the poor, or haven’t you heard enough to say?</w:t>
      </w:r>
    </w:p>
    <w:p w14:paraId="381BF8A0" w14:textId="77777777" w:rsidR="00044FDD" w:rsidRPr="00254AF1" w:rsidRDefault="00044FDD">
      <w:pPr>
        <w:pStyle w:val="ListParagraph"/>
        <w:numPr>
          <w:ilvl w:val="1"/>
          <w:numId w:val="10"/>
        </w:numPr>
        <w:ind w:left="360"/>
        <w:rPr>
          <w:rFonts w:ascii="Times New Roman" w:hAnsi="Times New Roman" w:cs="Times New Roman"/>
        </w:rPr>
      </w:pPr>
      <w:r w:rsidRPr="00254AF1">
        <w:rPr>
          <w:rFonts w:ascii="Times New Roman" w:hAnsi="Times New Roman" w:cs="Times New Roman"/>
        </w:rPr>
        <w:t>Creating jobs, or haven’t you heard enough to say?</w:t>
      </w:r>
    </w:p>
    <w:p w14:paraId="241DEE5D" w14:textId="77777777" w:rsidR="00044FDD" w:rsidRPr="00254AF1" w:rsidRDefault="00044FDD">
      <w:pPr>
        <w:pStyle w:val="ListParagraph"/>
        <w:numPr>
          <w:ilvl w:val="1"/>
          <w:numId w:val="10"/>
        </w:numPr>
        <w:ind w:left="360"/>
        <w:rPr>
          <w:rFonts w:ascii="Times New Roman" w:hAnsi="Times New Roman" w:cs="Times New Roman"/>
        </w:rPr>
      </w:pPr>
      <w:r w:rsidRPr="00254AF1">
        <w:rPr>
          <w:rFonts w:ascii="Times New Roman" w:hAnsi="Times New Roman" w:cs="Times New Roman"/>
        </w:rPr>
        <w:t>Keeping prices stable, or haven’t you heard enough to say?</w:t>
      </w:r>
    </w:p>
    <w:p w14:paraId="2B4E3044" w14:textId="77777777" w:rsidR="00044FDD" w:rsidRPr="00254AF1" w:rsidRDefault="00044FDD">
      <w:pPr>
        <w:pStyle w:val="ListParagraph"/>
        <w:numPr>
          <w:ilvl w:val="1"/>
          <w:numId w:val="10"/>
        </w:numPr>
        <w:ind w:left="360"/>
        <w:rPr>
          <w:rFonts w:ascii="Times New Roman" w:hAnsi="Times New Roman" w:cs="Times New Roman"/>
        </w:rPr>
      </w:pPr>
      <w:r w:rsidRPr="00254AF1">
        <w:rPr>
          <w:rFonts w:ascii="Times New Roman" w:hAnsi="Times New Roman" w:cs="Times New Roman"/>
        </w:rPr>
        <w:t>Narrowing gaps between rich and poor, or haven’t you heard enough to say?</w:t>
      </w:r>
    </w:p>
    <w:p w14:paraId="719E694E" w14:textId="77777777" w:rsidR="00044FDD" w:rsidRPr="00254AF1" w:rsidRDefault="00044FDD">
      <w:pPr>
        <w:pStyle w:val="ListParagraph"/>
        <w:numPr>
          <w:ilvl w:val="1"/>
          <w:numId w:val="10"/>
        </w:numPr>
        <w:ind w:left="360"/>
        <w:rPr>
          <w:rFonts w:ascii="Times New Roman" w:hAnsi="Times New Roman" w:cs="Times New Roman"/>
        </w:rPr>
      </w:pPr>
      <w:r w:rsidRPr="00254AF1">
        <w:rPr>
          <w:rFonts w:ascii="Times New Roman" w:hAnsi="Times New Roman" w:cs="Times New Roman"/>
        </w:rPr>
        <w:t>Reducing crime, or haven’t you heard enough to say?</w:t>
      </w:r>
    </w:p>
    <w:p w14:paraId="653AD5E9" w14:textId="77777777" w:rsidR="00044FDD" w:rsidRPr="00254AF1" w:rsidRDefault="00044FDD">
      <w:pPr>
        <w:pStyle w:val="ListParagraph"/>
        <w:numPr>
          <w:ilvl w:val="1"/>
          <w:numId w:val="10"/>
        </w:numPr>
        <w:ind w:left="360"/>
        <w:rPr>
          <w:rFonts w:ascii="Times New Roman" w:hAnsi="Times New Roman" w:cs="Times New Roman"/>
        </w:rPr>
      </w:pPr>
      <w:r w:rsidRPr="00254AF1">
        <w:rPr>
          <w:rFonts w:ascii="Times New Roman" w:hAnsi="Times New Roman" w:cs="Times New Roman"/>
        </w:rPr>
        <w:t>Improving basic health services, or haven’t you heard enough to say?</w:t>
      </w:r>
    </w:p>
    <w:p w14:paraId="1D2D4029" w14:textId="77777777" w:rsidR="00044FDD" w:rsidRPr="00254AF1" w:rsidRDefault="00044FDD">
      <w:pPr>
        <w:pStyle w:val="ListParagraph"/>
        <w:numPr>
          <w:ilvl w:val="1"/>
          <w:numId w:val="10"/>
        </w:numPr>
        <w:ind w:left="360"/>
        <w:rPr>
          <w:rFonts w:ascii="Times New Roman" w:hAnsi="Times New Roman" w:cs="Times New Roman"/>
        </w:rPr>
      </w:pPr>
      <w:r w:rsidRPr="00254AF1">
        <w:rPr>
          <w:rFonts w:ascii="Times New Roman" w:hAnsi="Times New Roman" w:cs="Times New Roman"/>
        </w:rPr>
        <w:t>Addressing educational needs, or haven’t you heard enough to say?</w:t>
      </w:r>
    </w:p>
    <w:p w14:paraId="6C0329AD" w14:textId="77777777" w:rsidR="00044FDD" w:rsidRPr="00254AF1" w:rsidRDefault="00044FDD">
      <w:pPr>
        <w:pStyle w:val="ListParagraph"/>
        <w:numPr>
          <w:ilvl w:val="1"/>
          <w:numId w:val="10"/>
        </w:numPr>
        <w:ind w:left="360"/>
        <w:rPr>
          <w:rFonts w:ascii="Times New Roman" w:hAnsi="Times New Roman" w:cs="Times New Roman"/>
        </w:rPr>
      </w:pPr>
      <w:r w:rsidRPr="00254AF1">
        <w:rPr>
          <w:rFonts w:ascii="Times New Roman" w:hAnsi="Times New Roman" w:cs="Times New Roman"/>
        </w:rPr>
        <w:t>Providing water and sanitation services, or haven’t you heard enough to say?</w:t>
      </w:r>
    </w:p>
    <w:p w14:paraId="5062C84F" w14:textId="77777777" w:rsidR="00044FDD" w:rsidRPr="00254AF1" w:rsidRDefault="00044FDD">
      <w:pPr>
        <w:pStyle w:val="ListParagraph"/>
        <w:numPr>
          <w:ilvl w:val="1"/>
          <w:numId w:val="10"/>
        </w:numPr>
        <w:ind w:left="360"/>
        <w:rPr>
          <w:rFonts w:ascii="Times New Roman" w:hAnsi="Times New Roman" w:cs="Times New Roman"/>
        </w:rPr>
      </w:pPr>
      <w:r w:rsidRPr="00254AF1">
        <w:rPr>
          <w:rFonts w:ascii="Times New Roman" w:hAnsi="Times New Roman" w:cs="Times New Roman"/>
        </w:rPr>
        <w:t>Maintaining roads and bridges, or haven’t you heard enough to say?</w:t>
      </w:r>
    </w:p>
    <w:p w14:paraId="78AB5F47" w14:textId="77777777" w:rsidR="00044FDD" w:rsidRPr="00254AF1" w:rsidRDefault="00044FDD">
      <w:pPr>
        <w:pStyle w:val="ListParagraph"/>
        <w:numPr>
          <w:ilvl w:val="1"/>
          <w:numId w:val="10"/>
        </w:numPr>
        <w:ind w:left="360"/>
        <w:rPr>
          <w:rFonts w:ascii="Times New Roman" w:hAnsi="Times New Roman" w:cs="Times New Roman"/>
        </w:rPr>
      </w:pPr>
      <w:r w:rsidRPr="00254AF1">
        <w:rPr>
          <w:rFonts w:ascii="Times New Roman" w:hAnsi="Times New Roman" w:cs="Times New Roman"/>
        </w:rPr>
        <w:t>Providing a reliable supply of electricity, or haven’t you heard enough to say?</w:t>
      </w:r>
    </w:p>
    <w:p w14:paraId="61732C2A" w14:textId="77777777" w:rsidR="00044FDD" w:rsidRPr="00254AF1" w:rsidRDefault="00044FDD">
      <w:pPr>
        <w:pStyle w:val="ListParagraph"/>
        <w:numPr>
          <w:ilvl w:val="1"/>
          <w:numId w:val="10"/>
        </w:numPr>
        <w:ind w:left="360"/>
        <w:rPr>
          <w:rFonts w:ascii="Times New Roman" w:hAnsi="Times New Roman" w:cs="Times New Roman"/>
        </w:rPr>
      </w:pPr>
      <w:r w:rsidRPr="00254AF1">
        <w:rPr>
          <w:rFonts w:ascii="Times New Roman" w:hAnsi="Times New Roman" w:cs="Times New Roman"/>
        </w:rPr>
        <w:t>Preventing or resolving violent conflict, or haven’t you heard enough to say?</w:t>
      </w:r>
    </w:p>
    <w:p w14:paraId="1A722D63" w14:textId="77777777" w:rsidR="00044FDD" w:rsidRPr="00254AF1" w:rsidRDefault="00044FDD">
      <w:pPr>
        <w:pStyle w:val="ListParagraph"/>
        <w:numPr>
          <w:ilvl w:val="1"/>
          <w:numId w:val="10"/>
        </w:numPr>
        <w:ind w:left="360"/>
        <w:rPr>
          <w:rFonts w:ascii="Times New Roman" w:hAnsi="Times New Roman" w:cs="Times New Roman"/>
        </w:rPr>
      </w:pPr>
      <w:r w:rsidRPr="00254AF1">
        <w:rPr>
          <w:rFonts w:ascii="Times New Roman" w:hAnsi="Times New Roman" w:cs="Times New Roman"/>
        </w:rPr>
        <w:t>Addressing the needs of young people, or haven’t you heard enough to say?</w:t>
      </w:r>
    </w:p>
    <w:p w14:paraId="2943F88C" w14:textId="77777777" w:rsidR="00044FDD" w:rsidRPr="00254AF1" w:rsidRDefault="00044FDD">
      <w:pPr>
        <w:pStyle w:val="ListParagraph"/>
        <w:numPr>
          <w:ilvl w:val="1"/>
          <w:numId w:val="10"/>
        </w:numPr>
        <w:ind w:left="360"/>
        <w:rPr>
          <w:rFonts w:ascii="Times New Roman" w:hAnsi="Times New Roman" w:cs="Times New Roman"/>
        </w:rPr>
      </w:pPr>
      <w:r w:rsidRPr="00254AF1">
        <w:rPr>
          <w:rFonts w:ascii="Times New Roman" w:hAnsi="Times New Roman" w:cs="Times New Roman"/>
        </w:rPr>
        <w:t>Protecting rights and promoting opportunities for disabled people, or haven’t you heard enough to say?</w:t>
      </w:r>
    </w:p>
    <w:p w14:paraId="2FA2D493" w14:textId="77777777" w:rsidR="00044FDD" w:rsidRPr="00254AF1" w:rsidRDefault="00044FDD" w:rsidP="00044FDD">
      <w:pPr>
        <w:pStyle w:val="ListParagraph"/>
        <w:ind w:left="-288"/>
        <w:rPr>
          <w:rFonts w:ascii="Times New Roman" w:hAnsi="Times New Roman" w:cs="Times New Roman"/>
        </w:rPr>
      </w:pPr>
    </w:p>
    <w:p w14:paraId="14C1CA58" w14:textId="77777777" w:rsidR="00044FDD" w:rsidRPr="00254AF1" w:rsidRDefault="00044FDD" w:rsidP="00044FDD">
      <w:pPr>
        <w:pStyle w:val="ListParagraph"/>
        <w:ind w:left="-360"/>
        <w:rPr>
          <w:rFonts w:ascii="Times New Roman" w:hAnsi="Times New Roman" w:cs="Times New Roman"/>
        </w:rPr>
      </w:pPr>
      <w:r w:rsidRPr="00254AF1">
        <w:rPr>
          <w:rFonts w:ascii="Times New Roman" w:hAnsi="Times New Roman" w:cs="Times New Roman"/>
        </w:rPr>
        <w:t>Very badly</w:t>
      </w:r>
    </w:p>
    <w:p w14:paraId="697C5B9F" w14:textId="77777777" w:rsidR="00044FDD" w:rsidRPr="00254AF1" w:rsidRDefault="00044FDD" w:rsidP="00044FDD">
      <w:pPr>
        <w:pStyle w:val="ListParagraph"/>
        <w:ind w:left="-360"/>
        <w:rPr>
          <w:rFonts w:ascii="Times New Roman" w:hAnsi="Times New Roman" w:cs="Times New Roman"/>
        </w:rPr>
      </w:pPr>
      <w:r w:rsidRPr="00254AF1">
        <w:rPr>
          <w:rFonts w:ascii="Times New Roman" w:hAnsi="Times New Roman" w:cs="Times New Roman"/>
        </w:rPr>
        <w:t>Fairly badly</w:t>
      </w:r>
    </w:p>
    <w:p w14:paraId="62D3D1CE" w14:textId="77777777" w:rsidR="00044FDD" w:rsidRPr="00254AF1" w:rsidRDefault="00044FDD" w:rsidP="00044FDD">
      <w:pPr>
        <w:pStyle w:val="ListParagraph"/>
        <w:ind w:left="-360"/>
        <w:rPr>
          <w:rFonts w:ascii="Times New Roman" w:hAnsi="Times New Roman" w:cs="Times New Roman"/>
        </w:rPr>
      </w:pPr>
      <w:r w:rsidRPr="00254AF1">
        <w:rPr>
          <w:rFonts w:ascii="Times New Roman" w:hAnsi="Times New Roman" w:cs="Times New Roman"/>
        </w:rPr>
        <w:t>Fairly well</w:t>
      </w:r>
    </w:p>
    <w:p w14:paraId="7324AD04" w14:textId="77777777" w:rsidR="00044FDD" w:rsidRPr="00254AF1" w:rsidRDefault="00044FDD" w:rsidP="00044FDD">
      <w:pPr>
        <w:pStyle w:val="ListParagraph"/>
        <w:ind w:left="-360"/>
        <w:rPr>
          <w:rFonts w:ascii="Times New Roman" w:hAnsi="Times New Roman" w:cs="Times New Roman"/>
        </w:rPr>
      </w:pPr>
      <w:r w:rsidRPr="00254AF1">
        <w:rPr>
          <w:rFonts w:ascii="Times New Roman" w:hAnsi="Times New Roman" w:cs="Times New Roman"/>
        </w:rPr>
        <w:t>Very well</w:t>
      </w:r>
    </w:p>
    <w:p w14:paraId="610E62D8" w14:textId="77777777" w:rsidR="00044FDD" w:rsidRPr="00254AF1" w:rsidRDefault="00044FDD" w:rsidP="00044FDD">
      <w:pPr>
        <w:pStyle w:val="ListParagraph"/>
        <w:ind w:left="-360"/>
        <w:rPr>
          <w:rFonts w:ascii="Times New Roman" w:hAnsi="Times New Roman" w:cs="Times New Roman"/>
        </w:rPr>
      </w:pPr>
      <w:r w:rsidRPr="00254AF1">
        <w:rPr>
          <w:rFonts w:ascii="Times New Roman" w:hAnsi="Times New Roman" w:cs="Times New Roman"/>
        </w:rPr>
        <w:t>Don’t know/Haven’t heard enough</w:t>
      </w:r>
    </w:p>
    <w:p w14:paraId="7FF2E3FD" w14:textId="77777777" w:rsidR="00044FDD" w:rsidRPr="00254AF1" w:rsidRDefault="00044FDD" w:rsidP="00044FDD">
      <w:pPr>
        <w:pStyle w:val="ListParagraph"/>
        <w:ind w:left="-288"/>
        <w:rPr>
          <w:rFonts w:ascii="Times New Roman" w:hAnsi="Times New Roman" w:cs="Times New Roman"/>
        </w:rPr>
      </w:pPr>
    </w:p>
    <w:p w14:paraId="242153DA" w14:textId="77777777" w:rsidR="00044FDD" w:rsidRDefault="00044FDD" w:rsidP="00044FDD">
      <w:pPr>
        <w:rPr>
          <w:rFonts w:ascii="Times New Roman" w:hAnsi="Times New Roman" w:cs="Times New Roman"/>
        </w:rPr>
      </w:pPr>
      <w:r>
        <w:rPr>
          <w:rFonts w:ascii="Times New Roman" w:hAnsi="Times New Roman" w:cs="Times New Roman"/>
        </w:rPr>
        <w:br w:type="page"/>
      </w:r>
    </w:p>
    <w:p w14:paraId="2D9A9E40" w14:textId="77777777" w:rsidR="00044FDD" w:rsidRPr="00254AF1" w:rsidRDefault="00044FDD">
      <w:pPr>
        <w:pStyle w:val="ListParagraph"/>
        <w:numPr>
          <w:ilvl w:val="0"/>
          <w:numId w:val="10"/>
        </w:numPr>
        <w:ind w:left="-288"/>
        <w:rPr>
          <w:rFonts w:ascii="Times New Roman" w:hAnsi="Times New Roman" w:cs="Times New Roman"/>
        </w:rPr>
      </w:pPr>
      <w:r w:rsidRPr="00254AF1">
        <w:rPr>
          <w:rFonts w:ascii="Times New Roman" w:hAnsi="Times New Roman" w:cs="Times New Roman"/>
        </w:rPr>
        <w:lastRenderedPageBreak/>
        <w:t>Which of the following statements is closest to your view? Choose Statement A or Statement B</w:t>
      </w:r>
    </w:p>
    <w:p w14:paraId="1FB5BEBD" w14:textId="77777777" w:rsidR="00044FDD" w:rsidRPr="00254AF1" w:rsidRDefault="00044FDD">
      <w:pPr>
        <w:pStyle w:val="ListParagraph"/>
        <w:numPr>
          <w:ilvl w:val="1"/>
          <w:numId w:val="10"/>
        </w:numPr>
        <w:ind w:left="360"/>
        <w:rPr>
          <w:rFonts w:ascii="Times New Roman" w:hAnsi="Times New Roman" w:cs="Times New Roman"/>
        </w:rPr>
      </w:pPr>
      <w:r w:rsidRPr="00254AF1">
        <w:rPr>
          <w:rFonts w:ascii="Times New Roman" w:hAnsi="Times New Roman" w:cs="Times New Roman"/>
        </w:rPr>
        <w:t xml:space="preserve">Communities are stronger when they are made up of people from different ethnic groups, races, or religions.                                                                                                         </w:t>
      </w:r>
    </w:p>
    <w:p w14:paraId="1A632910" w14:textId="77777777" w:rsidR="00044FDD" w:rsidRPr="00254AF1" w:rsidRDefault="00044FDD">
      <w:pPr>
        <w:pStyle w:val="ListParagraph"/>
        <w:numPr>
          <w:ilvl w:val="1"/>
          <w:numId w:val="10"/>
        </w:numPr>
        <w:ind w:left="360"/>
        <w:rPr>
          <w:rFonts w:ascii="Times New Roman" w:hAnsi="Times New Roman" w:cs="Times New Roman"/>
        </w:rPr>
      </w:pPr>
      <w:r w:rsidRPr="00254AF1">
        <w:rPr>
          <w:rFonts w:ascii="Times New Roman" w:hAnsi="Times New Roman" w:cs="Times New Roman"/>
        </w:rPr>
        <w:t xml:space="preserve"> Communities are stronger when they are made up of people who are similar to each other, that is, people from the same ethnic group, race, or religion.</w:t>
      </w:r>
    </w:p>
    <w:p w14:paraId="692AFA77" w14:textId="77777777" w:rsidR="00044FDD" w:rsidRPr="00254AF1" w:rsidRDefault="00044FDD" w:rsidP="00044FDD">
      <w:pPr>
        <w:pStyle w:val="ListParagraph"/>
        <w:ind w:left="-288"/>
        <w:rPr>
          <w:rFonts w:ascii="Times New Roman" w:hAnsi="Times New Roman" w:cs="Times New Roman"/>
        </w:rPr>
      </w:pPr>
    </w:p>
    <w:p w14:paraId="5981BE8D" w14:textId="2219E31C" w:rsidR="00044FDD" w:rsidRPr="002839ED" w:rsidRDefault="00044FDD">
      <w:pPr>
        <w:pStyle w:val="ListParagraph"/>
        <w:numPr>
          <w:ilvl w:val="0"/>
          <w:numId w:val="10"/>
        </w:numPr>
        <w:ind w:left="-288"/>
        <w:rPr>
          <w:rFonts w:ascii="Times New Roman" w:hAnsi="Times New Roman" w:cs="Times New Roman"/>
        </w:rPr>
      </w:pPr>
      <w:r w:rsidRPr="00254AF1">
        <w:rPr>
          <w:rFonts w:ascii="Times New Roman" w:hAnsi="Times New Roman" w:cs="Times New Roman"/>
        </w:rPr>
        <w:t>Would you say that</w:t>
      </w:r>
      <w:r w:rsidR="00C930D5">
        <w:rPr>
          <w:rFonts w:ascii="Times New Roman" w:hAnsi="Times New Roman" w:cs="Times New Roman"/>
        </w:rPr>
        <w:t xml:space="preserve"> m</w:t>
      </w:r>
      <w:r w:rsidRPr="002839ED">
        <w:rPr>
          <w:rFonts w:ascii="Times New Roman" w:hAnsi="Times New Roman" w:cs="Times New Roman"/>
        </w:rPr>
        <w:t>ost people can be trusted or that you must be very careful in dealing with people?</w:t>
      </w:r>
    </w:p>
    <w:p w14:paraId="617808B4" w14:textId="77777777" w:rsidR="00044FDD" w:rsidRDefault="00044FDD" w:rsidP="00044FDD">
      <w:pPr>
        <w:pStyle w:val="ListParagraph"/>
        <w:ind w:left="-288"/>
        <w:rPr>
          <w:rFonts w:ascii="Times New Roman" w:hAnsi="Times New Roman" w:cs="Times New Roman"/>
        </w:rPr>
      </w:pPr>
    </w:p>
    <w:p w14:paraId="54F2C74B" w14:textId="77777777" w:rsidR="00044FDD" w:rsidRPr="000006DF" w:rsidRDefault="00044FDD" w:rsidP="00044FDD">
      <w:pPr>
        <w:pStyle w:val="ListParagraph"/>
        <w:ind w:left="-288"/>
        <w:rPr>
          <w:rFonts w:ascii="Times New Roman" w:hAnsi="Times New Roman" w:cs="Times New Roman"/>
        </w:rPr>
      </w:pPr>
      <w:r w:rsidRPr="000006DF">
        <w:rPr>
          <w:rFonts w:ascii="Times New Roman" w:hAnsi="Times New Roman" w:cs="Times New Roman"/>
        </w:rPr>
        <w:t xml:space="preserve">Most people can be trusted </w:t>
      </w:r>
    </w:p>
    <w:p w14:paraId="00D4634A" w14:textId="77777777" w:rsidR="00044FDD" w:rsidRPr="000006DF" w:rsidRDefault="00044FDD" w:rsidP="00044FDD">
      <w:pPr>
        <w:pStyle w:val="ListParagraph"/>
        <w:ind w:left="-288"/>
        <w:rPr>
          <w:rFonts w:ascii="Times New Roman" w:hAnsi="Times New Roman" w:cs="Times New Roman"/>
        </w:rPr>
      </w:pPr>
      <w:r w:rsidRPr="000006DF">
        <w:rPr>
          <w:rFonts w:ascii="Times New Roman" w:hAnsi="Times New Roman" w:cs="Times New Roman"/>
        </w:rPr>
        <w:t>Must be very careful</w:t>
      </w:r>
    </w:p>
    <w:p w14:paraId="6EF1B598" w14:textId="77777777" w:rsidR="00044FDD" w:rsidRDefault="00044FDD" w:rsidP="00044FDD">
      <w:pPr>
        <w:pStyle w:val="ListParagraph"/>
        <w:ind w:left="-288"/>
        <w:rPr>
          <w:rFonts w:ascii="Times New Roman" w:hAnsi="Times New Roman" w:cs="Times New Roman"/>
        </w:rPr>
      </w:pPr>
      <w:r w:rsidRPr="000006DF">
        <w:rPr>
          <w:rFonts w:ascii="Times New Roman" w:hAnsi="Times New Roman" w:cs="Times New Roman"/>
        </w:rPr>
        <w:t>Don’t know</w:t>
      </w:r>
    </w:p>
    <w:p w14:paraId="49D06C66" w14:textId="77777777" w:rsidR="00044FDD" w:rsidRPr="00254AF1" w:rsidRDefault="00044FDD" w:rsidP="00044FDD">
      <w:pPr>
        <w:pStyle w:val="ListParagraph"/>
        <w:ind w:left="-288"/>
        <w:rPr>
          <w:rFonts w:ascii="Times New Roman" w:hAnsi="Times New Roman" w:cs="Times New Roman"/>
        </w:rPr>
      </w:pPr>
    </w:p>
    <w:p w14:paraId="5BDB64E3" w14:textId="77777777" w:rsidR="00044FDD" w:rsidRPr="00254AF1" w:rsidRDefault="00044FDD">
      <w:pPr>
        <w:pStyle w:val="ListParagraph"/>
        <w:numPr>
          <w:ilvl w:val="0"/>
          <w:numId w:val="10"/>
        </w:numPr>
        <w:ind w:left="-288"/>
        <w:rPr>
          <w:rFonts w:ascii="Times New Roman" w:hAnsi="Times New Roman" w:cs="Times New Roman"/>
        </w:rPr>
      </w:pPr>
      <w:r w:rsidRPr="00254AF1">
        <w:rPr>
          <w:rFonts w:ascii="Times New Roman" w:hAnsi="Times New Roman" w:cs="Times New Roman"/>
        </w:rPr>
        <w:t>How much do you trust people from:</w:t>
      </w:r>
    </w:p>
    <w:p w14:paraId="0ABA3E85" w14:textId="77777777" w:rsidR="00044FDD" w:rsidRPr="00254AF1" w:rsidRDefault="00044FDD">
      <w:pPr>
        <w:pStyle w:val="ListParagraph"/>
        <w:numPr>
          <w:ilvl w:val="0"/>
          <w:numId w:val="11"/>
        </w:numPr>
        <w:ind w:left="360"/>
        <w:rPr>
          <w:rFonts w:ascii="Times New Roman" w:hAnsi="Times New Roman" w:cs="Times New Roman"/>
        </w:rPr>
      </w:pPr>
      <w:r w:rsidRPr="00254AF1">
        <w:rPr>
          <w:rFonts w:ascii="Times New Roman" w:hAnsi="Times New Roman" w:cs="Times New Roman"/>
        </w:rPr>
        <w:t xml:space="preserve">Another religion </w:t>
      </w:r>
    </w:p>
    <w:p w14:paraId="25FD36EE" w14:textId="77777777" w:rsidR="00044FDD" w:rsidRPr="00254AF1" w:rsidRDefault="00044FDD">
      <w:pPr>
        <w:pStyle w:val="ListParagraph"/>
        <w:numPr>
          <w:ilvl w:val="0"/>
          <w:numId w:val="11"/>
        </w:numPr>
        <w:ind w:left="360"/>
        <w:rPr>
          <w:rFonts w:ascii="Times New Roman" w:hAnsi="Times New Roman" w:cs="Times New Roman"/>
        </w:rPr>
      </w:pPr>
      <w:r w:rsidRPr="00254AF1">
        <w:rPr>
          <w:rFonts w:ascii="Times New Roman" w:hAnsi="Times New Roman" w:cs="Times New Roman"/>
        </w:rPr>
        <w:t xml:space="preserve">Another ethnicity </w:t>
      </w:r>
    </w:p>
    <w:p w14:paraId="7E310E4A" w14:textId="77777777" w:rsidR="00044FDD" w:rsidRPr="00254AF1" w:rsidRDefault="00044FDD" w:rsidP="00044FDD">
      <w:pPr>
        <w:pStyle w:val="ListParagraph"/>
        <w:ind w:left="-288"/>
        <w:rPr>
          <w:rFonts w:ascii="Times New Roman" w:hAnsi="Times New Roman" w:cs="Times New Roman"/>
        </w:rPr>
      </w:pPr>
    </w:p>
    <w:p w14:paraId="3AFE382D" w14:textId="77777777" w:rsidR="00044FDD" w:rsidRPr="000006DF" w:rsidRDefault="00044FDD" w:rsidP="00044FDD">
      <w:pPr>
        <w:pStyle w:val="ListParagraph"/>
        <w:ind w:left="-288"/>
        <w:rPr>
          <w:rFonts w:ascii="Times New Roman" w:hAnsi="Times New Roman" w:cs="Times New Roman"/>
        </w:rPr>
      </w:pPr>
      <w:r w:rsidRPr="000006DF">
        <w:rPr>
          <w:rFonts w:ascii="Times New Roman" w:hAnsi="Times New Roman" w:cs="Times New Roman"/>
        </w:rPr>
        <w:t xml:space="preserve">Not at all   </w:t>
      </w:r>
    </w:p>
    <w:p w14:paraId="45BDE399" w14:textId="77777777" w:rsidR="00044FDD" w:rsidRPr="000006DF" w:rsidRDefault="00044FDD" w:rsidP="00044FDD">
      <w:pPr>
        <w:pStyle w:val="ListParagraph"/>
        <w:ind w:left="-288"/>
        <w:rPr>
          <w:rFonts w:ascii="Times New Roman" w:hAnsi="Times New Roman" w:cs="Times New Roman"/>
        </w:rPr>
      </w:pPr>
      <w:r w:rsidRPr="000006DF">
        <w:rPr>
          <w:rFonts w:ascii="Times New Roman" w:hAnsi="Times New Roman" w:cs="Times New Roman"/>
        </w:rPr>
        <w:t>Not very much</w:t>
      </w:r>
    </w:p>
    <w:p w14:paraId="20D148D7" w14:textId="77777777" w:rsidR="00044FDD" w:rsidRPr="000006DF" w:rsidRDefault="00044FDD" w:rsidP="00044FDD">
      <w:pPr>
        <w:pStyle w:val="ListParagraph"/>
        <w:ind w:left="-288"/>
        <w:rPr>
          <w:rFonts w:ascii="Times New Roman" w:hAnsi="Times New Roman" w:cs="Times New Roman"/>
        </w:rPr>
      </w:pPr>
      <w:r w:rsidRPr="000006DF">
        <w:rPr>
          <w:rFonts w:ascii="Times New Roman" w:hAnsi="Times New Roman" w:cs="Times New Roman"/>
        </w:rPr>
        <w:t>Somewhat</w:t>
      </w:r>
    </w:p>
    <w:p w14:paraId="17E414EF" w14:textId="77777777" w:rsidR="00044FDD" w:rsidRPr="000006DF" w:rsidRDefault="00044FDD" w:rsidP="00044FDD">
      <w:pPr>
        <w:pStyle w:val="ListParagraph"/>
        <w:ind w:left="-288"/>
        <w:rPr>
          <w:rFonts w:ascii="Times New Roman" w:hAnsi="Times New Roman" w:cs="Times New Roman"/>
        </w:rPr>
      </w:pPr>
      <w:r w:rsidRPr="000006DF">
        <w:rPr>
          <w:rFonts w:ascii="Times New Roman" w:hAnsi="Times New Roman" w:cs="Times New Roman"/>
        </w:rPr>
        <w:t>Completely</w:t>
      </w:r>
    </w:p>
    <w:p w14:paraId="2403CA7A" w14:textId="77777777" w:rsidR="00044FDD" w:rsidRDefault="00044FDD" w:rsidP="00044FDD">
      <w:pPr>
        <w:pStyle w:val="ListParagraph"/>
        <w:ind w:left="-288"/>
        <w:rPr>
          <w:rFonts w:ascii="Times New Roman" w:hAnsi="Times New Roman" w:cs="Times New Roman"/>
        </w:rPr>
      </w:pPr>
      <w:r w:rsidRPr="000006DF">
        <w:rPr>
          <w:rFonts w:ascii="Times New Roman" w:hAnsi="Times New Roman" w:cs="Times New Roman"/>
        </w:rPr>
        <w:t>Do not know</w:t>
      </w:r>
    </w:p>
    <w:p w14:paraId="407B5FE5" w14:textId="77777777" w:rsidR="00044FDD" w:rsidRPr="00254AF1" w:rsidRDefault="00044FDD" w:rsidP="00044FDD">
      <w:pPr>
        <w:pStyle w:val="ListParagraph"/>
        <w:ind w:left="-288"/>
        <w:rPr>
          <w:rFonts w:ascii="Times New Roman" w:hAnsi="Times New Roman" w:cs="Times New Roman"/>
        </w:rPr>
      </w:pPr>
    </w:p>
    <w:p w14:paraId="581AA929" w14:textId="77777777" w:rsidR="00044FDD" w:rsidRPr="00254AF1" w:rsidRDefault="00044FDD">
      <w:pPr>
        <w:pStyle w:val="ListParagraph"/>
        <w:numPr>
          <w:ilvl w:val="0"/>
          <w:numId w:val="10"/>
        </w:numPr>
        <w:ind w:left="-288"/>
        <w:rPr>
          <w:rFonts w:ascii="Times New Roman" w:hAnsi="Times New Roman" w:cs="Times New Roman"/>
        </w:rPr>
      </w:pPr>
      <w:r w:rsidRPr="00254AF1">
        <w:rPr>
          <w:rFonts w:ascii="Times New Roman" w:hAnsi="Times New Roman" w:cs="Times New Roman"/>
        </w:rPr>
        <w:t xml:space="preserve">In the past year, how often, if ever, have you personally been treated unfairly by other Kenyans based on:  </w:t>
      </w:r>
    </w:p>
    <w:p w14:paraId="11D862FD" w14:textId="77777777" w:rsidR="00044FDD" w:rsidRPr="00254AF1" w:rsidRDefault="00044FDD">
      <w:pPr>
        <w:pStyle w:val="ListParagraph"/>
        <w:numPr>
          <w:ilvl w:val="0"/>
          <w:numId w:val="12"/>
        </w:numPr>
        <w:ind w:left="360"/>
        <w:rPr>
          <w:rFonts w:ascii="Times New Roman" w:hAnsi="Times New Roman" w:cs="Times New Roman"/>
        </w:rPr>
      </w:pPr>
      <w:r w:rsidRPr="00254AF1">
        <w:rPr>
          <w:rFonts w:ascii="Times New Roman" w:hAnsi="Times New Roman" w:cs="Times New Roman"/>
        </w:rPr>
        <w:t xml:space="preserve">Your economic status, that is, how rich or poor you are </w:t>
      </w:r>
    </w:p>
    <w:p w14:paraId="355A3643" w14:textId="77777777" w:rsidR="00044FDD" w:rsidRPr="00254AF1" w:rsidRDefault="00044FDD">
      <w:pPr>
        <w:pStyle w:val="ListParagraph"/>
        <w:numPr>
          <w:ilvl w:val="0"/>
          <w:numId w:val="12"/>
        </w:numPr>
        <w:ind w:left="360"/>
        <w:rPr>
          <w:rFonts w:ascii="Times New Roman" w:hAnsi="Times New Roman" w:cs="Times New Roman"/>
        </w:rPr>
      </w:pPr>
      <w:r w:rsidRPr="00254AF1">
        <w:rPr>
          <w:rFonts w:ascii="Times New Roman" w:hAnsi="Times New Roman" w:cs="Times New Roman"/>
        </w:rPr>
        <w:t>Your religion?</w:t>
      </w:r>
    </w:p>
    <w:p w14:paraId="60E08493" w14:textId="77777777" w:rsidR="00044FDD" w:rsidRPr="00254AF1" w:rsidRDefault="00044FDD">
      <w:pPr>
        <w:pStyle w:val="ListParagraph"/>
        <w:numPr>
          <w:ilvl w:val="0"/>
          <w:numId w:val="12"/>
        </w:numPr>
        <w:ind w:left="360"/>
        <w:rPr>
          <w:rFonts w:ascii="Times New Roman" w:hAnsi="Times New Roman" w:cs="Times New Roman"/>
        </w:rPr>
      </w:pPr>
      <w:r w:rsidRPr="00254AF1">
        <w:rPr>
          <w:rFonts w:ascii="Times New Roman" w:hAnsi="Times New Roman" w:cs="Times New Roman"/>
        </w:rPr>
        <w:t>Your ethnicity?</w:t>
      </w:r>
    </w:p>
    <w:p w14:paraId="204AEC3F" w14:textId="77777777" w:rsidR="00044FDD" w:rsidRPr="00254AF1" w:rsidRDefault="00044FDD" w:rsidP="00044FDD">
      <w:pPr>
        <w:pStyle w:val="ListParagraph"/>
        <w:ind w:left="-288"/>
        <w:rPr>
          <w:rFonts w:ascii="Times New Roman" w:hAnsi="Times New Roman" w:cs="Times New Roman"/>
        </w:rPr>
      </w:pPr>
    </w:p>
    <w:p w14:paraId="7555F57D" w14:textId="77777777" w:rsidR="00044FDD" w:rsidRPr="00254AF1" w:rsidRDefault="00044FDD" w:rsidP="00044FDD">
      <w:pPr>
        <w:pStyle w:val="ListParagraph"/>
        <w:ind w:left="-360"/>
        <w:rPr>
          <w:rFonts w:ascii="Times New Roman" w:hAnsi="Times New Roman" w:cs="Times New Roman"/>
        </w:rPr>
      </w:pPr>
      <w:r w:rsidRPr="00254AF1">
        <w:rPr>
          <w:rFonts w:ascii="Times New Roman" w:hAnsi="Times New Roman" w:cs="Times New Roman"/>
        </w:rPr>
        <w:t xml:space="preserve">Never  </w:t>
      </w:r>
    </w:p>
    <w:p w14:paraId="7DB7BCFC" w14:textId="77777777" w:rsidR="00044FDD" w:rsidRPr="00254AF1" w:rsidRDefault="00044FDD" w:rsidP="00044FDD">
      <w:pPr>
        <w:pStyle w:val="ListParagraph"/>
        <w:ind w:left="-360"/>
        <w:rPr>
          <w:rFonts w:ascii="Times New Roman" w:hAnsi="Times New Roman" w:cs="Times New Roman"/>
        </w:rPr>
      </w:pPr>
      <w:r w:rsidRPr="00254AF1">
        <w:rPr>
          <w:rFonts w:ascii="Times New Roman" w:hAnsi="Times New Roman" w:cs="Times New Roman"/>
        </w:rPr>
        <w:t>Once or twice</w:t>
      </w:r>
    </w:p>
    <w:p w14:paraId="0CDA0410" w14:textId="77777777" w:rsidR="00044FDD" w:rsidRPr="00254AF1" w:rsidRDefault="00044FDD" w:rsidP="00044FDD">
      <w:pPr>
        <w:pStyle w:val="ListParagraph"/>
        <w:ind w:left="-360"/>
        <w:rPr>
          <w:rFonts w:ascii="Times New Roman" w:hAnsi="Times New Roman" w:cs="Times New Roman"/>
        </w:rPr>
      </w:pPr>
      <w:r w:rsidRPr="00254AF1">
        <w:rPr>
          <w:rFonts w:ascii="Times New Roman" w:hAnsi="Times New Roman" w:cs="Times New Roman"/>
        </w:rPr>
        <w:t>Several times</w:t>
      </w:r>
    </w:p>
    <w:p w14:paraId="22DA9EAC" w14:textId="77777777" w:rsidR="00044FDD" w:rsidRPr="00254AF1" w:rsidRDefault="00044FDD" w:rsidP="00044FDD">
      <w:pPr>
        <w:pStyle w:val="ListParagraph"/>
        <w:ind w:left="-360"/>
        <w:rPr>
          <w:rFonts w:ascii="Times New Roman" w:hAnsi="Times New Roman" w:cs="Times New Roman"/>
        </w:rPr>
      </w:pPr>
      <w:r w:rsidRPr="00254AF1">
        <w:rPr>
          <w:rFonts w:ascii="Times New Roman" w:hAnsi="Times New Roman" w:cs="Times New Roman"/>
        </w:rPr>
        <w:t xml:space="preserve"> Many times</w:t>
      </w:r>
    </w:p>
    <w:p w14:paraId="3806038D" w14:textId="77777777" w:rsidR="00044FDD" w:rsidRPr="00254AF1" w:rsidRDefault="00044FDD" w:rsidP="00044FDD">
      <w:pPr>
        <w:pStyle w:val="ListParagraph"/>
        <w:ind w:left="-360"/>
        <w:rPr>
          <w:rFonts w:ascii="Times New Roman" w:hAnsi="Times New Roman" w:cs="Times New Roman"/>
        </w:rPr>
      </w:pPr>
      <w:r w:rsidRPr="00254AF1">
        <w:rPr>
          <w:rFonts w:ascii="Times New Roman" w:hAnsi="Times New Roman" w:cs="Times New Roman"/>
        </w:rPr>
        <w:t>Don’t Know</w:t>
      </w:r>
    </w:p>
    <w:p w14:paraId="59C3149C" w14:textId="77777777" w:rsidR="00044FDD" w:rsidRPr="00254AF1" w:rsidRDefault="00044FDD" w:rsidP="00044FDD">
      <w:pPr>
        <w:pStyle w:val="ListParagraph"/>
        <w:ind w:left="-288"/>
        <w:rPr>
          <w:rFonts w:ascii="Times New Roman" w:hAnsi="Times New Roman" w:cs="Times New Roman"/>
        </w:rPr>
      </w:pPr>
    </w:p>
    <w:p w14:paraId="2BFA7D17" w14:textId="77777777" w:rsidR="00044FDD" w:rsidRPr="00254AF1" w:rsidRDefault="00044FDD">
      <w:pPr>
        <w:pStyle w:val="ListParagraph"/>
        <w:numPr>
          <w:ilvl w:val="0"/>
          <w:numId w:val="10"/>
        </w:numPr>
        <w:ind w:left="-288"/>
        <w:rPr>
          <w:rFonts w:ascii="Times New Roman" w:hAnsi="Times New Roman" w:cs="Times New Roman"/>
        </w:rPr>
      </w:pPr>
      <w:r w:rsidRPr="00254AF1">
        <w:rPr>
          <w:rFonts w:ascii="Times New Roman" w:hAnsi="Times New Roman" w:cs="Times New Roman"/>
        </w:rPr>
        <w:t xml:space="preserve">Kenyans are very diverse. They come from different religions, ethnic groups, political parties, and economic and social backgrounds. Overall, would you say that there is more that unites all Kenyans as one people or more that divides them? </w:t>
      </w:r>
    </w:p>
    <w:p w14:paraId="439D9BB8" w14:textId="77777777" w:rsidR="00044FDD" w:rsidRPr="00254AF1" w:rsidRDefault="00044FDD" w:rsidP="00044FDD">
      <w:pPr>
        <w:pStyle w:val="ListParagraph"/>
        <w:ind w:left="-288"/>
        <w:rPr>
          <w:rFonts w:ascii="Times New Roman" w:hAnsi="Times New Roman" w:cs="Times New Roman"/>
        </w:rPr>
      </w:pPr>
    </w:p>
    <w:p w14:paraId="106BBCCF" w14:textId="77777777" w:rsidR="00044FDD" w:rsidRPr="00254AF1" w:rsidRDefault="00044FDD" w:rsidP="00044FDD">
      <w:pPr>
        <w:pStyle w:val="ListParagraph"/>
        <w:ind w:left="-360"/>
        <w:rPr>
          <w:rFonts w:ascii="Times New Roman" w:hAnsi="Times New Roman" w:cs="Times New Roman"/>
        </w:rPr>
      </w:pPr>
      <w:r w:rsidRPr="00254AF1">
        <w:rPr>
          <w:rFonts w:ascii="Times New Roman" w:hAnsi="Times New Roman" w:cs="Times New Roman"/>
        </w:rPr>
        <w:t xml:space="preserve">Much more that unites us </w:t>
      </w:r>
    </w:p>
    <w:p w14:paraId="1037184F" w14:textId="77777777" w:rsidR="00044FDD" w:rsidRPr="00254AF1" w:rsidRDefault="00044FDD" w:rsidP="00044FDD">
      <w:pPr>
        <w:pStyle w:val="ListParagraph"/>
        <w:ind w:left="-360"/>
        <w:rPr>
          <w:rFonts w:ascii="Times New Roman" w:hAnsi="Times New Roman" w:cs="Times New Roman"/>
        </w:rPr>
      </w:pPr>
      <w:r w:rsidRPr="00254AF1">
        <w:rPr>
          <w:rFonts w:ascii="Times New Roman" w:hAnsi="Times New Roman" w:cs="Times New Roman"/>
        </w:rPr>
        <w:t>Somewhat more that unites us</w:t>
      </w:r>
    </w:p>
    <w:p w14:paraId="2CAC50A3" w14:textId="77777777" w:rsidR="00044FDD" w:rsidRPr="00254AF1" w:rsidRDefault="00044FDD" w:rsidP="00044FDD">
      <w:pPr>
        <w:pStyle w:val="ListParagraph"/>
        <w:ind w:left="-360"/>
        <w:rPr>
          <w:rFonts w:ascii="Times New Roman" w:hAnsi="Times New Roman" w:cs="Times New Roman"/>
        </w:rPr>
      </w:pPr>
      <w:r w:rsidRPr="00254AF1">
        <w:rPr>
          <w:rFonts w:ascii="Times New Roman" w:hAnsi="Times New Roman" w:cs="Times New Roman"/>
        </w:rPr>
        <w:t>Somewhat more that divides us</w:t>
      </w:r>
    </w:p>
    <w:p w14:paraId="699E510F" w14:textId="77777777" w:rsidR="00044FDD" w:rsidRPr="00254AF1" w:rsidRDefault="00044FDD" w:rsidP="00044FDD">
      <w:pPr>
        <w:pStyle w:val="ListParagraph"/>
        <w:ind w:left="-360"/>
        <w:rPr>
          <w:rFonts w:ascii="Times New Roman" w:hAnsi="Times New Roman" w:cs="Times New Roman"/>
        </w:rPr>
      </w:pPr>
      <w:r w:rsidRPr="00254AF1">
        <w:rPr>
          <w:rFonts w:ascii="Times New Roman" w:hAnsi="Times New Roman" w:cs="Times New Roman"/>
        </w:rPr>
        <w:t>Much more than divides us</w:t>
      </w:r>
    </w:p>
    <w:p w14:paraId="7998901A" w14:textId="77777777" w:rsidR="00044FDD" w:rsidRPr="00254AF1" w:rsidRDefault="00044FDD" w:rsidP="00044FDD">
      <w:pPr>
        <w:pStyle w:val="ListParagraph"/>
        <w:ind w:left="-360"/>
        <w:rPr>
          <w:rFonts w:ascii="Times New Roman" w:hAnsi="Times New Roman" w:cs="Times New Roman"/>
        </w:rPr>
      </w:pPr>
      <w:r w:rsidRPr="00254AF1">
        <w:rPr>
          <w:rFonts w:ascii="Times New Roman" w:hAnsi="Times New Roman" w:cs="Times New Roman"/>
        </w:rPr>
        <w:t>Don’t know</w:t>
      </w:r>
    </w:p>
    <w:p w14:paraId="6CDD259C" w14:textId="77777777" w:rsidR="00044FDD" w:rsidRPr="00254AF1" w:rsidRDefault="00044FDD" w:rsidP="00044FDD">
      <w:pPr>
        <w:pStyle w:val="ListParagraph"/>
        <w:ind w:left="-288"/>
        <w:rPr>
          <w:rFonts w:ascii="Times New Roman" w:hAnsi="Times New Roman" w:cs="Times New Roman"/>
        </w:rPr>
      </w:pPr>
    </w:p>
    <w:p w14:paraId="7AF8CEB9" w14:textId="77777777" w:rsidR="00044FDD" w:rsidRDefault="00044FDD" w:rsidP="00044FDD">
      <w:pPr>
        <w:rPr>
          <w:rFonts w:ascii="Times New Roman" w:hAnsi="Times New Roman" w:cs="Times New Roman"/>
        </w:rPr>
      </w:pPr>
      <w:r>
        <w:rPr>
          <w:rFonts w:ascii="Times New Roman" w:hAnsi="Times New Roman" w:cs="Times New Roman"/>
        </w:rPr>
        <w:br w:type="page"/>
      </w:r>
    </w:p>
    <w:p w14:paraId="361F958E" w14:textId="77777777" w:rsidR="00044FDD" w:rsidRPr="00254AF1" w:rsidRDefault="00044FDD">
      <w:pPr>
        <w:pStyle w:val="ListParagraph"/>
        <w:numPr>
          <w:ilvl w:val="0"/>
          <w:numId w:val="10"/>
        </w:numPr>
        <w:ind w:left="-288"/>
        <w:rPr>
          <w:rFonts w:ascii="Times New Roman" w:hAnsi="Times New Roman" w:cs="Times New Roman"/>
        </w:rPr>
      </w:pPr>
      <w:r w:rsidRPr="00254AF1">
        <w:rPr>
          <w:rFonts w:ascii="Times New Roman" w:hAnsi="Times New Roman" w:cs="Times New Roman"/>
        </w:rPr>
        <w:lastRenderedPageBreak/>
        <w:t xml:space="preserve">For each of the following types of people, please tell me whether you would like </w:t>
      </w:r>
      <w:proofErr w:type="gramStart"/>
      <w:r w:rsidRPr="00254AF1">
        <w:rPr>
          <w:rFonts w:ascii="Times New Roman" w:hAnsi="Times New Roman" w:cs="Times New Roman"/>
        </w:rPr>
        <w:t>having</w:t>
      </w:r>
      <w:proofErr w:type="gramEnd"/>
      <w:r w:rsidRPr="00254AF1">
        <w:rPr>
          <w:rFonts w:ascii="Times New Roman" w:hAnsi="Times New Roman" w:cs="Times New Roman"/>
        </w:rPr>
        <w:t xml:space="preserve"> people from this group as neighbors, dislike it, or not care:  </w:t>
      </w:r>
    </w:p>
    <w:p w14:paraId="74B93649" w14:textId="77777777" w:rsidR="00044FDD" w:rsidRPr="00254AF1" w:rsidRDefault="00044FDD">
      <w:pPr>
        <w:pStyle w:val="ListParagraph"/>
        <w:numPr>
          <w:ilvl w:val="0"/>
          <w:numId w:val="13"/>
        </w:numPr>
        <w:ind w:left="360"/>
        <w:rPr>
          <w:rFonts w:ascii="Times New Roman" w:hAnsi="Times New Roman" w:cs="Times New Roman"/>
        </w:rPr>
      </w:pPr>
      <w:r w:rsidRPr="00254AF1">
        <w:rPr>
          <w:rFonts w:ascii="Times New Roman" w:hAnsi="Times New Roman" w:cs="Times New Roman"/>
        </w:rPr>
        <w:t xml:space="preserve">People of a different religion?  </w:t>
      </w:r>
    </w:p>
    <w:p w14:paraId="00647639" w14:textId="77777777" w:rsidR="00044FDD" w:rsidRPr="00254AF1" w:rsidRDefault="00044FDD">
      <w:pPr>
        <w:pStyle w:val="ListParagraph"/>
        <w:numPr>
          <w:ilvl w:val="0"/>
          <w:numId w:val="13"/>
        </w:numPr>
        <w:ind w:left="360"/>
        <w:rPr>
          <w:rFonts w:ascii="Times New Roman" w:hAnsi="Times New Roman" w:cs="Times New Roman"/>
        </w:rPr>
      </w:pPr>
      <w:r w:rsidRPr="00254AF1">
        <w:rPr>
          <w:rFonts w:ascii="Times New Roman" w:hAnsi="Times New Roman" w:cs="Times New Roman"/>
        </w:rPr>
        <w:t>People from other ethnic groups?</w:t>
      </w:r>
    </w:p>
    <w:p w14:paraId="29182B2C" w14:textId="77777777" w:rsidR="00044FDD" w:rsidRPr="00254AF1" w:rsidRDefault="00044FDD">
      <w:pPr>
        <w:pStyle w:val="ListParagraph"/>
        <w:numPr>
          <w:ilvl w:val="0"/>
          <w:numId w:val="13"/>
        </w:numPr>
        <w:ind w:left="360"/>
        <w:rPr>
          <w:rFonts w:ascii="Times New Roman" w:hAnsi="Times New Roman" w:cs="Times New Roman"/>
        </w:rPr>
      </w:pPr>
      <w:r w:rsidRPr="00254AF1">
        <w:rPr>
          <w:rFonts w:ascii="Times New Roman" w:hAnsi="Times New Roman" w:cs="Times New Roman"/>
        </w:rPr>
        <w:t>Homosexuals?</w:t>
      </w:r>
    </w:p>
    <w:p w14:paraId="1F3CEEE2" w14:textId="77777777" w:rsidR="00044FDD" w:rsidRPr="00254AF1" w:rsidRDefault="00044FDD">
      <w:pPr>
        <w:pStyle w:val="ListParagraph"/>
        <w:numPr>
          <w:ilvl w:val="0"/>
          <w:numId w:val="13"/>
        </w:numPr>
        <w:ind w:left="360"/>
        <w:rPr>
          <w:rFonts w:ascii="Times New Roman" w:hAnsi="Times New Roman" w:cs="Times New Roman"/>
        </w:rPr>
      </w:pPr>
      <w:r w:rsidRPr="00254AF1">
        <w:rPr>
          <w:rFonts w:ascii="Times New Roman" w:hAnsi="Times New Roman" w:cs="Times New Roman"/>
        </w:rPr>
        <w:t>Immigrants or foreign workers?</w:t>
      </w:r>
    </w:p>
    <w:p w14:paraId="7FA5294B" w14:textId="77777777" w:rsidR="00044FDD" w:rsidRPr="00254AF1" w:rsidRDefault="00044FDD">
      <w:pPr>
        <w:pStyle w:val="ListParagraph"/>
        <w:numPr>
          <w:ilvl w:val="0"/>
          <w:numId w:val="13"/>
        </w:numPr>
        <w:ind w:left="360"/>
        <w:rPr>
          <w:rFonts w:ascii="Times New Roman" w:hAnsi="Times New Roman" w:cs="Times New Roman"/>
        </w:rPr>
      </w:pPr>
      <w:r w:rsidRPr="00254AF1">
        <w:rPr>
          <w:rFonts w:ascii="Times New Roman" w:hAnsi="Times New Roman" w:cs="Times New Roman"/>
        </w:rPr>
        <w:t xml:space="preserve">People who support a different political </w:t>
      </w:r>
      <w:proofErr w:type="gramStart"/>
      <w:r w:rsidRPr="00254AF1">
        <w:rPr>
          <w:rFonts w:ascii="Times New Roman" w:hAnsi="Times New Roman" w:cs="Times New Roman"/>
        </w:rPr>
        <w:t>party?</w:t>
      </w:r>
      <w:proofErr w:type="gramEnd"/>
    </w:p>
    <w:p w14:paraId="7E2E103D" w14:textId="77777777" w:rsidR="00044FDD" w:rsidRPr="00254AF1" w:rsidRDefault="00044FDD" w:rsidP="00044FDD">
      <w:pPr>
        <w:pStyle w:val="ListParagraph"/>
        <w:ind w:left="0"/>
        <w:rPr>
          <w:rFonts w:ascii="Times New Roman" w:hAnsi="Times New Roman" w:cs="Times New Roman"/>
        </w:rPr>
      </w:pPr>
    </w:p>
    <w:p w14:paraId="4831E6E0" w14:textId="77777777" w:rsidR="00044FDD" w:rsidRPr="00254AF1" w:rsidRDefault="00044FDD" w:rsidP="00044FDD">
      <w:pPr>
        <w:pStyle w:val="ListParagraph"/>
        <w:ind w:left="0"/>
        <w:rPr>
          <w:rFonts w:ascii="Times New Roman" w:hAnsi="Times New Roman" w:cs="Times New Roman"/>
        </w:rPr>
      </w:pPr>
      <w:r w:rsidRPr="00254AF1">
        <w:rPr>
          <w:rFonts w:ascii="Times New Roman" w:hAnsi="Times New Roman" w:cs="Times New Roman"/>
        </w:rPr>
        <w:t xml:space="preserve">strongly dislike  </w:t>
      </w:r>
    </w:p>
    <w:p w14:paraId="3D72FCD0" w14:textId="77777777" w:rsidR="00044FDD" w:rsidRPr="00254AF1" w:rsidRDefault="00044FDD" w:rsidP="00044FDD">
      <w:pPr>
        <w:pStyle w:val="ListParagraph"/>
        <w:ind w:left="0"/>
        <w:rPr>
          <w:rFonts w:ascii="Times New Roman" w:hAnsi="Times New Roman" w:cs="Times New Roman"/>
        </w:rPr>
      </w:pPr>
      <w:r w:rsidRPr="00254AF1">
        <w:rPr>
          <w:rFonts w:ascii="Times New Roman" w:hAnsi="Times New Roman" w:cs="Times New Roman"/>
        </w:rPr>
        <w:t>Somewhat dislike</w:t>
      </w:r>
    </w:p>
    <w:p w14:paraId="7F597E71" w14:textId="77777777" w:rsidR="00044FDD" w:rsidRPr="00254AF1" w:rsidRDefault="00044FDD" w:rsidP="00044FDD">
      <w:pPr>
        <w:pStyle w:val="ListParagraph"/>
        <w:ind w:left="0"/>
        <w:rPr>
          <w:rFonts w:ascii="Times New Roman" w:hAnsi="Times New Roman" w:cs="Times New Roman"/>
        </w:rPr>
      </w:pPr>
      <w:r w:rsidRPr="00254AF1">
        <w:rPr>
          <w:rFonts w:ascii="Times New Roman" w:hAnsi="Times New Roman" w:cs="Times New Roman"/>
        </w:rPr>
        <w:t>Would not care</w:t>
      </w:r>
    </w:p>
    <w:p w14:paraId="2754AED0" w14:textId="77777777" w:rsidR="00044FDD" w:rsidRPr="00254AF1" w:rsidRDefault="00044FDD" w:rsidP="00044FDD">
      <w:pPr>
        <w:pStyle w:val="ListParagraph"/>
        <w:ind w:left="0"/>
        <w:rPr>
          <w:rFonts w:ascii="Times New Roman" w:hAnsi="Times New Roman" w:cs="Times New Roman"/>
        </w:rPr>
      </w:pPr>
      <w:r w:rsidRPr="00254AF1">
        <w:rPr>
          <w:rFonts w:ascii="Times New Roman" w:hAnsi="Times New Roman" w:cs="Times New Roman"/>
        </w:rPr>
        <w:t>Somewhat like</w:t>
      </w:r>
    </w:p>
    <w:p w14:paraId="76C31B7B" w14:textId="77777777" w:rsidR="00044FDD" w:rsidRPr="00254AF1" w:rsidRDefault="00044FDD" w:rsidP="00044FDD">
      <w:pPr>
        <w:pStyle w:val="ListParagraph"/>
        <w:ind w:left="0"/>
        <w:rPr>
          <w:rFonts w:ascii="Times New Roman" w:hAnsi="Times New Roman" w:cs="Times New Roman"/>
        </w:rPr>
      </w:pPr>
      <w:r w:rsidRPr="00254AF1">
        <w:rPr>
          <w:rFonts w:ascii="Times New Roman" w:hAnsi="Times New Roman" w:cs="Times New Roman"/>
        </w:rPr>
        <w:t>Strongly like</w:t>
      </w:r>
    </w:p>
    <w:p w14:paraId="3602272F" w14:textId="77777777" w:rsidR="00044FDD" w:rsidRPr="00254AF1" w:rsidRDefault="00044FDD" w:rsidP="00044FDD">
      <w:pPr>
        <w:pStyle w:val="ListParagraph"/>
        <w:ind w:left="0"/>
        <w:rPr>
          <w:rFonts w:ascii="Times New Roman" w:hAnsi="Times New Roman" w:cs="Times New Roman"/>
        </w:rPr>
      </w:pPr>
      <w:r w:rsidRPr="00254AF1">
        <w:rPr>
          <w:rFonts w:ascii="Times New Roman" w:hAnsi="Times New Roman" w:cs="Times New Roman"/>
        </w:rPr>
        <w:t>Don’t know</w:t>
      </w:r>
    </w:p>
    <w:p w14:paraId="201B826B" w14:textId="02856D84" w:rsidR="009A3197" w:rsidRDefault="009A3197" w:rsidP="00C53047"/>
    <w:p w14:paraId="53C71AF2" w14:textId="1E9364E8" w:rsidR="009400FE" w:rsidRDefault="009400FE">
      <w:r>
        <w:br w:type="page"/>
      </w:r>
    </w:p>
    <w:p w14:paraId="1792EDB4" w14:textId="614521C9" w:rsidR="00F53F57" w:rsidRDefault="009400FE" w:rsidP="00C53047">
      <w:pPr>
        <w:rPr>
          <w:rFonts w:ascii="Times New Roman" w:hAnsi="Times New Roman" w:cs="Times New Roman"/>
          <w:b/>
          <w:bCs/>
          <w:sz w:val="24"/>
          <w:szCs w:val="24"/>
        </w:rPr>
      </w:pPr>
      <w:r w:rsidRPr="00F07816">
        <w:rPr>
          <w:rFonts w:ascii="Times New Roman" w:hAnsi="Times New Roman" w:cs="Times New Roman"/>
          <w:b/>
          <w:bCs/>
          <w:sz w:val="24"/>
          <w:szCs w:val="24"/>
        </w:rPr>
        <w:lastRenderedPageBreak/>
        <w:t xml:space="preserve">Supplemental Note </w:t>
      </w:r>
      <w:r>
        <w:rPr>
          <w:rFonts w:ascii="Times New Roman" w:hAnsi="Times New Roman" w:cs="Times New Roman"/>
          <w:b/>
          <w:bCs/>
          <w:sz w:val="24"/>
          <w:szCs w:val="24"/>
        </w:rPr>
        <w:t>5</w:t>
      </w:r>
      <w:r w:rsidRPr="00F07816">
        <w:rPr>
          <w:rFonts w:ascii="Times New Roman" w:hAnsi="Times New Roman" w:cs="Times New Roman"/>
          <w:b/>
          <w:bCs/>
          <w:sz w:val="24"/>
          <w:szCs w:val="24"/>
        </w:rPr>
        <w:t>:</w:t>
      </w:r>
      <w:r>
        <w:rPr>
          <w:rFonts w:ascii="Times New Roman" w:hAnsi="Times New Roman" w:cs="Times New Roman"/>
          <w:b/>
          <w:bCs/>
          <w:sz w:val="24"/>
          <w:szCs w:val="24"/>
        </w:rPr>
        <w:t xml:space="preserve"> Post-experiment debrief message</w:t>
      </w:r>
    </w:p>
    <w:p w14:paraId="342E0F09" w14:textId="38A74E76" w:rsidR="009400FE" w:rsidRDefault="009400FE" w:rsidP="00C53047">
      <w:pPr>
        <w:rPr>
          <w:rFonts w:ascii="Times New Roman" w:hAnsi="Times New Roman" w:cs="Times New Roman"/>
          <w:i/>
          <w:iCs/>
          <w:sz w:val="24"/>
          <w:szCs w:val="24"/>
        </w:rPr>
      </w:pPr>
      <w:r>
        <w:rPr>
          <w:rFonts w:ascii="Times New Roman" w:hAnsi="Times New Roman" w:cs="Times New Roman"/>
          <w:i/>
          <w:iCs/>
          <w:sz w:val="24"/>
          <w:szCs w:val="24"/>
        </w:rPr>
        <w:t>The following debrief message was sent</w:t>
      </w:r>
      <w:r w:rsidR="00AD60CE">
        <w:rPr>
          <w:rFonts w:ascii="Times New Roman" w:hAnsi="Times New Roman" w:cs="Times New Roman"/>
          <w:i/>
          <w:iCs/>
          <w:sz w:val="24"/>
          <w:szCs w:val="24"/>
        </w:rPr>
        <w:t xml:space="preserve"> via text message</w:t>
      </w:r>
      <w:r>
        <w:rPr>
          <w:rFonts w:ascii="Times New Roman" w:hAnsi="Times New Roman" w:cs="Times New Roman"/>
          <w:i/>
          <w:iCs/>
          <w:sz w:val="24"/>
          <w:szCs w:val="24"/>
        </w:rPr>
        <w:t xml:space="preserve"> to all respondents </w:t>
      </w:r>
      <w:r w:rsidR="008311E0">
        <w:rPr>
          <w:rFonts w:ascii="Times New Roman" w:hAnsi="Times New Roman" w:cs="Times New Roman"/>
          <w:i/>
          <w:iCs/>
          <w:sz w:val="24"/>
          <w:szCs w:val="24"/>
        </w:rPr>
        <w:t>the day after their participation</w:t>
      </w:r>
      <w:r w:rsidR="008311E0" w:rsidDel="008311E0">
        <w:rPr>
          <w:rFonts w:ascii="Times New Roman" w:hAnsi="Times New Roman" w:cs="Times New Roman"/>
          <w:i/>
          <w:iCs/>
          <w:sz w:val="24"/>
          <w:szCs w:val="24"/>
        </w:rPr>
        <w:t xml:space="preserve"> </w:t>
      </w:r>
      <w:r>
        <w:rPr>
          <w:rFonts w:ascii="Times New Roman" w:hAnsi="Times New Roman" w:cs="Times New Roman"/>
          <w:i/>
          <w:iCs/>
          <w:sz w:val="24"/>
          <w:szCs w:val="24"/>
        </w:rPr>
        <w:t xml:space="preserve">in the behavioral experiment: </w:t>
      </w:r>
    </w:p>
    <w:p w14:paraId="16306EA9" w14:textId="1146CCBC" w:rsidR="00AD60CE" w:rsidRDefault="00604C50" w:rsidP="00AD60CE">
      <w:pPr>
        <w:spacing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AD60CE" w:rsidRPr="00724507">
        <w:rPr>
          <w:rFonts w:ascii="Times New Roman" w:eastAsia="Times New Roman" w:hAnsi="Times New Roman" w:cs="Times New Roman"/>
          <w:sz w:val="24"/>
          <w:szCs w:val="24"/>
        </w:rPr>
        <w:t xml:space="preserve">Thank you for participating in our study on bribery. You probably remember that </w:t>
      </w:r>
      <w:r w:rsidR="00AD60CE">
        <w:rPr>
          <w:rFonts w:ascii="Times New Roman" w:eastAsia="Times New Roman" w:hAnsi="Times New Roman" w:cs="Times New Roman"/>
          <w:sz w:val="24"/>
          <w:szCs w:val="24"/>
        </w:rPr>
        <w:t>a</w:t>
      </w:r>
      <w:r w:rsidR="00AD60CE" w:rsidRPr="00724507">
        <w:rPr>
          <w:rFonts w:ascii="Times New Roman" w:eastAsia="Times New Roman" w:hAnsi="Times New Roman" w:cs="Times New Roman"/>
          <w:sz w:val="24"/>
          <w:szCs w:val="24"/>
        </w:rPr>
        <w:t xml:space="preserve"> member of our research team </w:t>
      </w:r>
      <w:r w:rsidR="00AD60CE">
        <w:rPr>
          <w:rFonts w:ascii="Times New Roman" w:eastAsia="Times New Roman" w:hAnsi="Times New Roman" w:cs="Times New Roman"/>
          <w:sz w:val="24"/>
          <w:szCs w:val="24"/>
        </w:rPr>
        <w:t>called you and offered to send you 700 K</w:t>
      </w:r>
      <w:r w:rsidR="00AD60CE" w:rsidRPr="00724507">
        <w:rPr>
          <w:rFonts w:ascii="Times New Roman" w:eastAsia="Times New Roman" w:hAnsi="Times New Roman" w:cs="Times New Roman"/>
          <w:sz w:val="24"/>
          <w:szCs w:val="24"/>
        </w:rPr>
        <w:t xml:space="preserve">sh </w:t>
      </w:r>
      <w:r w:rsidR="00AD60CE">
        <w:rPr>
          <w:rFonts w:ascii="Times New Roman" w:eastAsia="Times New Roman" w:hAnsi="Times New Roman" w:cs="Times New Roman"/>
          <w:sz w:val="24"/>
          <w:szCs w:val="24"/>
        </w:rPr>
        <w:t xml:space="preserve">instead of the promised 500 Ksh </w:t>
      </w:r>
      <w:r w:rsidR="00AD60CE" w:rsidRPr="00724507">
        <w:rPr>
          <w:rFonts w:ascii="Times New Roman" w:eastAsia="Times New Roman" w:hAnsi="Times New Roman" w:cs="Times New Roman"/>
          <w:sz w:val="24"/>
          <w:szCs w:val="24"/>
        </w:rPr>
        <w:t xml:space="preserve">if you would send them </w:t>
      </w:r>
      <w:r w:rsidR="00AD60CE">
        <w:rPr>
          <w:rFonts w:ascii="Times New Roman" w:eastAsia="Times New Roman" w:hAnsi="Times New Roman" w:cs="Times New Roman"/>
          <w:sz w:val="24"/>
          <w:szCs w:val="24"/>
        </w:rPr>
        <w:t>5</w:t>
      </w:r>
      <w:r w:rsidR="00AD60CE" w:rsidRPr="00724507">
        <w:rPr>
          <w:rFonts w:ascii="Times New Roman" w:eastAsia="Times New Roman" w:hAnsi="Times New Roman" w:cs="Times New Roman"/>
          <w:sz w:val="24"/>
          <w:szCs w:val="24"/>
        </w:rPr>
        <w:t>0 Ksh.</w:t>
      </w:r>
      <w:r w:rsidR="00AD60CE">
        <w:rPr>
          <w:rFonts w:ascii="Times New Roman" w:eastAsia="Times New Roman" w:hAnsi="Times New Roman" w:cs="Times New Roman"/>
          <w:sz w:val="24"/>
          <w:szCs w:val="24"/>
        </w:rPr>
        <w:t xml:space="preserve"> </w:t>
      </w:r>
      <w:r w:rsidR="00AD60CE" w:rsidRPr="00724507">
        <w:rPr>
          <w:rFonts w:ascii="Times New Roman" w:eastAsia="Times New Roman" w:hAnsi="Times New Roman" w:cs="Times New Roman"/>
          <w:sz w:val="24"/>
          <w:szCs w:val="24"/>
        </w:rPr>
        <w:t xml:space="preserve">This </w:t>
      </w:r>
      <w:r w:rsidR="00AD60CE">
        <w:rPr>
          <w:rFonts w:ascii="Times New Roman" w:eastAsia="Times New Roman" w:hAnsi="Times New Roman" w:cs="Times New Roman"/>
          <w:sz w:val="24"/>
          <w:szCs w:val="24"/>
        </w:rPr>
        <w:t>w</w:t>
      </w:r>
      <w:r w:rsidR="00AD60CE" w:rsidRPr="00724507">
        <w:rPr>
          <w:rFonts w:ascii="Times New Roman" w:eastAsia="Times New Roman" w:hAnsi="Times New Roman" w:cs="Times New Roman"/>
          <w:sz w:val="24"/>
          <w:szCs w:val="24"/>
        </w:rPr>
        <w:t xml:space="preserve">as </w:t>
      </w:r>
      <w:r w:rsidR="00AD60CE">
        <w:rPr>
          <w:rFonts w:ascii="Times New Roman" w:eastAsia="Times New Roman" w:hAnsi="Times New Roman" w:cs="Times New Roman"/>
          <w:sz w:val="24"/>
          <w:szCs w:val="24"/>
        </w:rPr>
        <w:t xml:space="preserve">part of our study, and it helps us </w:t>
      </w:r>
      <w:r w:rsidR="00AD60CE" w:rsidRPr="00724507">
        <w:rPr>
          <w:rFonts w:ascii="Times New Roman" w:eastAsia="Times New Roman" w:hAnsi="Times New Roman" w:cs="Times New Roman"/>
          <w:sz w:val="24"/>
          <w:szCs w:val="24"/>
        </w:rPr>
        <w:t>measure whether</w:t>
      </w:r>
      <w:r w:rsidR="00AD60CE">
        <w:rPr>
          <w:rFonts w:ascii="Times New Roman" w:eastAsia="Times New Roman" w:hAnsi="Times New Roman" w:cs="Times New Roman"/>
          <w:sz w:val="24"/>
          <w:szCs w:val="24"/>
        </w:rPr>
        <w:t xml:space="preserve"> </w:t>
      </w:r>
      <w:r w:rsidR="00AD60CE" w:rsidRPr="00724507">
        <w:rPr>
          <w:rFonts w:ascii="Times New Roman" w:eastAsia="Times New Roman" w:hAnsi="Times New Roman" w:cs="Times New Roman"/>
          <w:sz w:val="24"/>
          <w:szCs w:val="24"/>
        </w:rPr>
        <w:t>people would</w:t>
      </w:r>
      <w:r w:rsidR="00AD60CE">
        <w:rPr>
          <w:rFonts w:ascii="Times New Roman" w:eastAsia="Times New Roman" w:hAnsi="Times New Roman" w:cs="Times New Roman"/>
          <w:sz w:val="24"/>
          <w:szCs w:val="24"/>
        </w:rPr>
        <w:t xml:space="preserve"> </w:t>
      </w:r>
      <w:r w:rsidR="00AD60CE" w:rsidRPr="00724507">
        <w:rPr>
          <w:rFonts w:ascii="Times New Roman" w:eastAsia="Times New Roman" w:hAnsi="Times New Roman" w:cs="Times New Roman"/>
          <w:sz w:val="24"/>
          <w:szCs w:val="24"/>
        </w:rPr>
        <w:t>engage</w:t>
      </w:r>
      <w:r w:rsidR="00AD60CE">
        <w:rPr>
          <w:rFonts w:ascii="Times New Roman" w:eastAsia="Times New Roman" w:hAnsi="Times New Roman" w:cs="Times New Roman"/>
          <w:sz w:val="24"/>
          <w:szCs w:val="24"/>
        </w:rPr>
        <w:t xml:space="preserve"> </w:t>
      </w:r>
      <w:r w:rsidR="00AD60CE" w:rsidRPr="00724507">
        <w:rPr>
          <w:rFonts w:ascii="Times New Roman" w:eastAsia="Times New Roman" w:hAnsi="Times New Roman" w:cs="Times New Roman"/>
          <w:sz w:val="24"/>
          <w:szCs w:val="24"/>
        </w:rPr>
        <w:t>in small</w:t>
      </w:r>
      <w:r w:rsidR="00AD60CE">
        <w:rPr>
          <w:rFonts w:ascii="Times New Roman" w:eastAsia="Times New Roman" w:hAnsi="Times New Roman" w:cs="Times New Roman"/>
          <w:sz w:val="24"/>
          <w:szCs w:val="24"/>
        </w:rPr>
        <w:t xml:space="preserve"> </w:t>
      </w:r>
      <w:r w:rsidR="00AD60CE" w:rsidRPr="00724507">
        <w:rPr>
          <w:rFonts w:ascii="Times New Roman" w:eastAsia="Times New Roman" w:hAnsi="Times New Roman" w:cs="Times New Roman"/>
          <w:sz w:val="24"/>
          <w:szCs w:val="24"/>
        </w:rPr>
        <w:t>instances</w:t>
      </w:r>
      <w:r w:rsidR="00AD60CE">
        <w:rPr>
          <w:rFonts w:ascii="Times New Roman" w:eastAsia="Times New Roman" w:hAnsi="Times New Roman" w:cs="Times New Roman"/>
          <w:sz w:val="24"/>
          <w:szCs w:val="24"/>
        </w:rPr>
        <w:t xml:space="preserve"> </w:t>
      </w:r>
      <w:r w:rsidR="00AD60CE" w:rsidRPr="00724507">
        <w:rPr>
          <w:rFonts w:ascii="Times New Roman" w:eastAsia="Times New Roman" w:hAnsi="Times New Roman" w:cs="Times New Roman"/>
          <w:sz w:val="24"/>
          <w:szCs w:val="24"/>
        </w:rPr>
        <w:t>of corruption if</w:t>
      </w:r>
      <w:r w:rsidR="00AD60CE">
        <w:rPr>
          <w:rFonts w:ascii="Times New Roman" w:eastAsia="Times New Roman" w:hAnsi="Times New Roman" w:cs="Times New Roman"/>
          <w:sz w:val="24"/>
          <w:szCs w:val="24"/>
        </w:rPr>
        <w:t xml:space="preserve"> </w:t>
      </w:r>
      <w:r w:rsidR="00AD60CE" w:rsidRPr="00724507">
        <w:rPr>
          <w:rFonts w:ascii="Times New Roman" w:eastAsia="Times New Roman" w:hAnsi="Times New Roman" w:cs="Times New Roman"/>
          <w:sz w:val="24"/>
          <w:szCs w:val="24"/>
        </w:rPr>
        <w:t>given</w:t>
      </w:r>
      <w:r w:rsidR="00AD60CE">
        <w:rPr>
          <w:rFonts w:ascii="Times New Roman" w:eastAsia="Times New Roman" w:hAnsi="Times New Roman" w:cs="Times New Roman"/>
          <w:sz w:val="24"/>
          <w:szCs w:val="24"/>
        </w:rPr>
        <w:t xml:space="preserve"> </w:t>
      </w:r>
      <w:r w:rsidR="00AD60CE" w:rsidRPr="00724507">
        <w:rPr>
          <w:rFonts w:ascii="Times New Roman" w:eastAsia="Times New Roman" w:hAnsi="Times New Roman" w:cs="Times New Roman"/>
          <w:sz w:val="24"/>
          <w:szCs w:val="24"/>
        </w:rPr>
        <w:t>the</w:t>
      </w:r>
      <w:r w:rsidR="00AD60CE">
        <w:rPr>
          <w:rFonts w:ascii="Times New Roman" w:eastAsia="Times New Roman" w:hAnsi="Times New Roman" w:cs="Times New Roman"/>
          <w:sz w:val="24"/>
          <w:szCs w:val="24"/>
        </w:rPr>
        <w:t xml:space="preserve"> </w:t>
      </w:r>
      <w:r w:rsidR="00AD60CE" w:rsidRPr="00724507">
        <w:rPr>
          <w:rFonts w:ascii="Times New Roman" w:eastAsia="Times New Roman" w:hAnsi="Times New Roman" w:cs="Times New Roman"/>
          <w:sz w:val="24"/>
          <w:szCs w:val="24"/>
        </w:rPr>
        <w:t>opportunity</w:t>
      </w:r>
      <w:r w:rsidR="00AD60CE">
        <w:rPr>
          <w:rFonts w:ascii="Times New Roman" w:eastAsia="Times New Roman" w:hAnsi="Times New Roman" w:cs="Times New Roman"/>
          <w:sz w:val="24"/>
          <w:szCs w:val="24"/>
        </w:rPr>
        <w:t>. Every person in the study was given this same opportunity</w:t>
      </w:r>
      <w:r w:rsidR="00AD60CE" w:rsidRPr="00724507">
        <w:rPr>
          <w:rFonts w:ascii="Times New Roman" w:eastAsia="Times New Roman" w:hAnsi="Times New Roman" w:cs="Times New Roman"/>
          <w:sz w:val="24"/>
          <w:szCs w:val="24"/>
        </w:rPr>
        <w:t xml:space="preserve">, and this information was added to </w:t>
      </w:r>
      <w:r w:rsidR="00AD60CE">
        <w:rPr>
          <w:rFonts w:ascii="Times New Roman" w:eastAsia="Times New Roman" w:hAnsi="Times New Roman" w:cs="Times New Roman"/>
          <w:sz w:val="24"/>
          <w:szCs w:val="24"/>
        </w:rPr>
        <w:t xml:space="preserve">your </w:t>
      </w:r>
      <w:r w:rsidR="00AD60CE" w:rsidRPr="00724507">
        <w:rPr>
          <w:rFonts w:ascii="Times New Roman" w:eastAsia="Times New Roman" w:hAnsi="Times New Roman" w:cs="Times New Roman"/>
          <w:sz w:val="24"/>
          <w:szCs w:val="24"/>
        </w:rPr>
        <w:t xml:space="preserve">answers </w:t>
      </w:r>
      <w:proofErr w:type="gramStart"/>
      <w:r w:rsidR="00AD60CE" w:rsidRPr="00724507">
        <w:rPr>
          <w:rFonts w:ascii="Times New Roman" w:eastAsia="Times New Roman" w:hAnsi="Times New Roman" w:cs="Times New Roman"/>
          <w:sz w:val="24"/>
          <w:szCs w:val="24"/>
        </w:rPr>
        <w:t>from</w:t>
      </w:r>
      <w:proofErr w:type="gramEnd"/>
      <w:r w:rsidR="00AD60CE" w:rsidRPr="00724507">
        <w:rPr>
          <w:rFonts w:ascii="Times New Roman" w:eastAsia="Times New Roman" w:hAnsi="Times New Roman" w:cs="Times New Roman"/>
          <w:sz w:val="24"/>
          <w:szCs w:val="24"/>
        </w:rPr>
        <w:t xml:space="preserve"> our survey questions. We</w:t>
      </w:r>
      <w:r w:rsidR="00AD60CE">
        <w:rPr>
          <w:rFonts w:ascii="Times New Roman" w:eastAsia="Times New Roman" w:hAnsi="Times New Roman" w:cs="Times New Roman"/>
          <w:sz w:val="24"/>
          <w:szCs w:val="24"/>
        </w:rPr>
        <w:t xml:space="preserve"> </w:t>
      </w:r>
      <w:r w:rsidR="00AD60CE" w:rsidRPr="00724507">
        <w:rPr>
          <w:rFonts w:ascii="Times New Roman" w:eastAsia="Times New Roman" w:hAnsi="Times New Roman" w:cs="Times New Roman"/>
          <w:sz w:val="24"/>
          <w:szCs w:val="24"/>
        </w:rPr>
        <w:t>hope</w:t>
      </w:r>
      <w:r w:rsidR="00AD60CE">
        <w:rPr>
          <w:rFonts w:ascii="Times New Roman" w:eastAsia="Times New Roman" w:hAnsi="Times New Roman" w:cs="Times New Roman"/>
          <w:sz w:val="24"/>
          <w:szCs w:val="24"/>
        </w:rPr>
        <w:t xml:space="preserve"> </w:t>
      </w:r>
      <w:r w:rsidR="00AD60CE" w:rsidRPr="00724507">
        <w:rPr>
          <w:rFonts w:ascii="Times New Roman" w:eastAsia="Times New Roman" w:hAnsi="Times New Roman" w:cs="Times New Roman"/>
          <w:sz w:val="24"/>
          <w:szCs w:val="24"/>
        </w:rPr>
        <w:t>this</w:t>
      </w:r>
      <w:r w:rsidR="00AD60CE">
        <w:rPr>
          <w:rFonts w:ascii="Times New Roman" w:eastAsia="Times New Roman" w:hAnsi="Times New Roman" w:cs="Times New Roman"/>
          <w:sz w:val="24"/>
          <w:szCs w:val="24"/>
        </w:rPr>
        <w:t xml:space="preserve"> </w:t>
      </w:r>
      <w:r w:rsidR="00AD60CE" w:rsidRPr="00724507">
        <w:rPr>
          <w:rFonts w:ascii="Times New Roman" w:eastAsia="Times New Roman" w:hAnsi="Times New Roman" w:cs="Times New Roman"/>
          <w:sz w:val="24"/>
          <w:szCs w:val="24"/>
        </w:rPr>
        <w:t>more</w:t>
      </w:r>
      <w:r w:rsidR="00AD60CE">
        <w:rPr>
          <w:rFonts w:ascii="Times New Roman" w:eastAsia="Times New Roman" w:hAnsi="Times New Roman" w:cs="Times New Roman"/>
          <w:sz w:val="24"/>
          <w:szCs w:val="24"/>
        </w:rPr>
        <w:t xml:space="preserve"> </w:t>
      </w:r>
      <w:r w:rsidR="00AD60CE" w:rsidRPr="00724507">
        <w:rPr>
          <w:rFonts w:ascii="Times New Roman" w:eastAsia="Times New Roman" w:hAnsi="Times New Roman" w:cs="Times New Roman"/>
          <w:sz w:val="24"/>
          <w:szCs w:val="24"/>
        </w:rPr>
        <w:t>fully</w:t>
      </w:r>
      <w:r w:rsidR="00AD60CE">
        <w:rPr>
          <w:rFonts w:ascii="Times New Roman" w:eastAsia="Times New Roman" w:hAnsi="Times New Roman" w:cs="Times New Roman"/>
          <w:sz w:val="24"/>
          <w:szCs w:val="24"/>
        </w:rPr>
        <w:t xml:space="preserve"> </w:t>
      </w:r>
      <w:r w:rsidR="00AD60CE" w:rsidRPr="00724507">
        <w:rPr>
          <w:rFonts w:ascii="Times New Roman" w:eastAsia="Times New Roman" w:hAnsi="Times New Roman" w:cs="Times New Roman"/>
          <w:sz w:val="24"/>
          <w:szCs w:val="24"/>
        </w:rPr>
        <w:t>explains</w:t>
      </w:r>
      <w:r w:rsidR="00AD60CE">
        <w:rPr>
          <w:rFonts w:ascii="Times New Roman" w:eastAsia="Times New Roman" w:hAnsi="Times New Roman" w:cs="Times New Roman"/>
          <w:sz w:val="24"/>
          <w:szCs w:val="24"/>
        </w:rPr>
        <w:t xml:space="preserve"> </w:t>
      </w:r>
      <w:r w:rsidR="00AD60CE" w:rsidRPr="00724507">
        <w:rPr>
          <w:rFonts w:ascii="Times New Roman" w:eastAsia="Times New Roman" w:hAnsi="Times New Roman" w:cs="Times New Roman"/>
          <w:sz w:val="24"/>
          <w:szCs w:val="24"/>
        </w:rPr>
        <w:t>the</w:t>
      </w:r>
      <w:r w:rsidR="00AD60CE">
        <w:rPr>
          <w:rFonts w:ascii="Times New Roman" w:eastAsia="Times New Roman" w:hAnsi="Times New Roman" w:cs="Times New Roman"/>
          <w:sz w:val="24"/>
          <w:szCs w:val="24"/>
        </w:rPr>
        <w:t xml:space="preserve"> </w:t>
      </w:r>
      <w:r w:rsidR="00AD60CE" w:rsidRPr="00724507">
        <w:rPr>
          <w:rFonts w:ascii="Times New Roman" w:eastAsia="Times New Roman" w:hAnsi="Times New Roman" w:cs="Times New Roman"/>
          <w:sz w:val="24"/>
          <w:szCs w:val="24"/>
        </w:rPr>
        <w:t>purpose</w:t>
      </w:r>
      <w:r w:rsidR="00AD60CE">
        <w:rPr>
          <w:rFonts w:ascii="Times New Roman" w:eastAsia="Times New Roman" w:hAnsi="Times New Roman" w:cs="Times New Roman"/>
          <w:sz w:val="24"/>
          <w:szCs w:val="24"/>
        </w:rPr>
        <w:t xml:space="preserve"> </w:t>
      </w:r>
      <w:r w:rsidR="00AD60CE" w:rsidRPr="00724507">
        <w:rPr>
          <w:rFonts w:ascii="Times New Roman" w:eastAsia="Times New Roman" w:hAnsi="Times New Roman" w:cs="Times New Roman"/>
          <w:sz w:val="24"/>
          <w:szCs w:val="24"/>
        </w:rPr>
        <w:t>of</w:t>
      </w:r>
      <w:r w:rsidR="00AD60CE">
        <w:rPr>
          <w:rFonts w:ascii="Times New Roman" w:eastAsia="Times New Roman" w:hAnsi="Times New Roman" w:cs="Times New Roman"/>
          <w:sz w:val="24"/>
          <w:szCs w:val="24"/>
        </w:rPr>
        <w:t xml:space="preserve"> </w:t>
      </w:r>
      <w:r w:rsidR="00AD60CE" w:rsidRPr="00724507">
        <w:rPr>
          <w:rFonts w:ascii="Times New Roman" w:eastAsia="Times New Roman" w:hAnsi="Times New Roman" w:cs="Times New Roman"/>
          <w:sz w:val="24"/>
          <w:szCs w:val="24"/>
        </w:rPr>
        <w:t>our</w:t>
      </w:r>
      <w:r w:rsidR="00AD60CE">
        <w:rPr>
          <w:rFonts w:ascii="Times New Roman" w:eastAsia="Times New Roman" w:hAnsi="Times New Roman" w:cs="Times New Roman"/>
          <w:sz w:val="24"/>
          <w:szCs w:val="24"/>
        </w:rPr>
        <w:t xml:space="preserve"> </w:t>
      </w:r>
      <w:r w:rsidR="00AD60CE" w:rsidRPr="00724507">
        <w:rPr>
          <w:rFonts w:ascii="Times New Roman" w:eastAsia="Times New Roman" w:hAnsi="Times New Roman" w:cs="Times New Roman"/>
          <w:sz w:val="24"/>
          <w:szCs w:val="24"/>
        </w:rPr>
        <w:t>study.</w:t>
      </w:r>
      <w:r w:rsidR="00AD60CE">
        <w:rPr>
          <w:rFonts w:ascii="Times New Roman" w:eastAsia="Times New Roman" w:hAnsi="Times New Roman" w:cs="Times New Roman"/>
          <w:sz w:val="24"/>
          <w:szCs w:val="24"/>
        </w:rPr>
        <w:t xml:space="preserve"> </w:t>
      </w:r>
      <w:r w:rsidR="00AD60CE" w:rsidRPr="00724507">
        <w:rPr>
          <w:rFonts w:ascii="Times New Roman" w:eastAsia="Times New Roman" w:hAnsi="Times New Roman" w:cs="Times New Roman"/>
          <w:sz w:val="24"/>
          <w:szCs w:val="24"/>
        </w:rPr>
        <w:t>Your</w:t>
      </w:r>
      <w:r w:rsidR="00AD60CE">
        <w:rPr>
          <w:rFonts w:ascii="Times New Roman" w:eastAsia="Times New Roman" w:hAnsi="Times New Roman" w:cs="Times New Roman"/>
          <w:sz w:val="24"/>
          <w:szCs w:val="24"/>
        </w:rPr>
        <w:t xml:space="preserve"> </w:t>
      </w:r>
      <w:r w:rsidR="00AD60CE" w:rsidRPr="00724507">
        <w:rPr>
          <w:rFonts w:ascii="Times New Roman" w:eastAsia="Times New Roman" w:hAnsi="Times New Roman" w:cs="Times New Roman"/>
          <w:sz w:val="24"/>
          <w:szCs w:val="24"/>
        </w:rPr>
        <w:t>participation</w:t>
      </w:r>
      <w:r w:rsidR="00AD60CE">
        <w:rPr>
          <w:rFonts w:ascii="Times New Roman" w:eastAsia="Times New Roman" w:hAnsi="Times New Roman" w:cs="Times New Roman"/>
          <w:sz w:val="24"/>
          <w:szCs w:val="24"/>
        </w:rPr>
        <w:t xml:space="preserve"> </w:t>
      </w:r>
      <w:r w:rsidR="00AD60CE" w:rsidRPr="00724507">
        <w:rPr>
          <w:rFonts w:ascii="Times New Roman" w:eastAsia="Times New Roman" w:hAnsi="Times New Roman" w:cs="Times New Roman"/>
          <w:sz w:val="24"/>
          <w:szCs w:val="24"/>
        </w:rPr>
        <w:t>in</w:t>
      </w:r>
      <w:r w:rsidR="00AD60CE">
        <w:rPr>
          <w:rFonts w:ascii="Times New Roman" w:eastAsia="Times New Roman" w:hAnsi="Times New Roman" w:cs="Times New Roman"/>
          <w:sz w:val="24"/>
          <w:szCs w:val="24"/>
        </w:rPr>
        <w:t xml:space="preserve"> </w:t>
      </w:r>
      <w:r w:rsidR="00AD60CE" w:rsidRPr="00724507">
        <w:rPr>
          <w:rFonts w:ascii="Times New Roman" w:eastAsia="Times New Roman" w:hAnsi="Times New Roman" w:cs="Times New Roman"/>
          <w:sz w:val="24"/>
          <w:szCs w:val="24"/>
        </w:rPr>
        <w:t>this</w:t>
      </w:r>
      <w:r w:rsidR="00AD60CE">
        <w:rPr>
          <w:rFonts w:ascii="Times New Roman" w:eastAsia="Times New Roman" w:hAnsi="Times New Roman" w:cs="Times New Roman"/>
          <w:sz w:val="24"/>
          <w:szCs w:val="24"/>
        </w:rPr>
        <w:t xml:space="preserve"> </w:t>
      </w:r>
      <w:r w:rsidR="00AD60CE" w:rsidRPr="00724507">
        <w:rPr>
          <w:rFonts w:ascii="Times New Roman" w:eastAsia="Times New Roman" w:hAnsi="Times New Roman" w:cs="Times New Roman"/>
          <w:sz w:val="24"/>
          <w:szCs w:val="24"/>
        </w:rPr>
        <w:t>study</w:t>
      </w:r>
      <w:r w:rsidR="00AD60CE">
        <w:rPr>
          <w:rFonts w:ascii="Times New Roman" w:eastAsia="Times New Roman" w:hAnsi="Times New Roman" w:cs="Times New Roman"/>
          <w:sz w:val="24"/>
          <w:szCs w:val="24"/>
        </w:rPr>
        <w:t xml:space="preserve"> </w:t>
      </w:r>
      <w:r w:rsidR="00AD60CE" w:rsidRPr="00724507">
        <w:rPr>
          <w:rFonts w:ascii="Times New Roman" w:eastAsia="Times New Roman" w:hAnsi="Times New Roman" w:cs="Times New Roman"/>
          <w:sz w:val="24"/>
          <w:szCs w:val="24"/>
        </w:rPr>
        <w:t>helps explain</w:t>
      </w:r>
      <w:r w:rsidR="00AD60CE">
        <w:rPr>
          <w:rFonts w:ascii="Times New Roman" w:eastAsia="Times New Roman" w:hAnsi="Times New Roman" w:cs="Times New Roman"/>
          <w:sz w:val="24"/>
          <w:szCs w:val="24"/>
        </w:rPr>
        <w:t xml:space="preserve"> how Kenyans feel about </w:t>
      </w:r>
      <w:r w:rsidR="00AD60CE" w:rsidRPr="00724507">
        <w:rPr>
          <w:rFonts w:ascii="Times New Roman" w:eastAsia="Times New Roman" w:hAnsi="Times New Roman" w:cs="Times New Roman"/>
          <w:sz w:val="24"/>
          <w:szCs w:val="24"/>
        </w:rPr>
        <w:t>corruption</w:t>
      </w:r>
      <w:r w:rsidR="00AD60CE">
        <w:rPr>
          <w:rFonts w:ascii="Times New Roman" w:eastAsia="Times New Roman" w:hAnsi="Times New Roman" w:cs="Times New Roman"/>
          <w:sz w:val="24"/>
          <w:szCs w:val="24"/>
        </w:rPr>
        <w:t xml:space="preserve"> </w:t>
      </w:r>
      <w:r w:rsidR="00AD60CE" w:rsidRPr="00724507">
        <w:rPr>
          <w:rFonts w:ascii="Times New Roman" w:eastAsia="Times New Roman" w:hAnsi="Times New Roman" w:cs="Times New Roman"/>
          <w:sz w:val="24"/>
          <w:szCs w:val="24"/>
        </w:rPr>
        <w:t>and</w:t>
      </w:r>
      <w:r w:rsidR="00AD60CE">
        <w:rPr>
          <w:rFonts w:ascii="Times New Roman" w:eastAsia="Times New Roman" w:hAnsi="Times New Roman" w:cs="Times New Roman"/>
          <w:sz w:val="24"/>
          <w:szCs w:val="24"/>
        </w:rPr>
        <w:t xml:space="preserve"> </w:t>
      </w:r>
      <w:r w:rsidR="00AD60CE" w:rsidRPr="00724507">
        <w:rPr>
          <w:rFonts w:ascii="Times New Roman" w:eastAsia="Times New Roman" w:hAnsi="Times New Roman" w:cs="Times New Roman"/>
          <w:sz w:val="24"/>
          <w:szCs w:val="24"/>
        </w:rPr>
        <w:t>develop</w:t>
      </w:r>
      <w:r w:rsidR="00AD60CE">
        <w:rPr>
          <w:rFonts w:ascii="Times New Roman" w:eastAsia="Times New Roman" w:hAnsi="Times New Roman" w:cs="Times New Roman"/>
          <w:sz w:val="24"/>
          <w:szCs w:val="24"/>
        </w:rPr>
        <w:t xml:space="preserve"> </w:t>
      </w:r>
      <w:r w:rsidR="00AD60CE" w:rsidRPr="00724507">
        <w:rPr>
          <w:rFonts w:ascii="Times New Roman" w:eastAsia="Times New Roman" w:hAnsi="Times New Roman" w:cs="Times New Roman"/>
          <w:sz w:val="24"/>
          <w:szCs w:val="24"/>
        </w:rPr>
        <w:t>strategies</w:t>
      </w:r>
      <w:r w:rsidR="00AD60CE">
        <w:rPr>
          <w:rFonts w:ascii="Times New Roman" w:eastAsia="Times New Roman" w:hAnsi="Times New Roman" w:cs="Times New Roman"/>
          <w:sz w:val="24"/>
          <w:szCs w:val="24"/>
        </w:rPr>
        <w:t xml:space="preserve"> </w:t>
      </w:r>
      <w:r w:rsidR="00AD60CE" w:rsidRPr="00724507">
        <w:rPr>
          <w:rFonts w:ascii="Times New Roman" w:eastAsia="Times New Roman" w:hAnsi="Times New Roman" w:cs="Times New Roman"/>
          <w:sz w:val="24"/>
          <w:szCs w:val="24"/>
        </w:rPr>
        <w:t>for</w:t>
      </w:r>
      <w:r w:rsidR="00AD60CE">
        <w:rPr>
          <w:rFonts w:ascii="Times New Roman" w:eastAsia="Times New Roman" w:hAnsi="Times New Roman" w:cs="Times New Roman"/>
          <w:sz w:val="24"/>
          <w:szCs w:val="24"/>
        </w:rPr>
        <w:t xml:space="preserve"> </w:t>
      </w:r>
      <w:r w:rsidR="00AD60CE" w:rsidRPr="00724507">
        <w:rPr>
          <w:rFonts w:ascii="Times New Roman" w:eastAsia="Times New Roman" w:hAnsi="Times New Roman" w:cs="Times New Roman"/>
          <w:sz w:val="24"/>
          <w:szCs w:val="24"/>
        </w:rPr>
        <w:t>reducing</w:t>
      </w:r>
      <w:r w:rsidR="00AD60CE">
        <w:rPr>
          <w:rFonts w:ascii="Times New Roman" w:eastAsia="Times New Roman" w:hAnsi="Times New Roman" w:cs="Times New Roman"/>
          <w:sz w:val="24"/>
          <w:szCs w:val="24"/>
        </w:rPr>
        <w:t xml:space="preserve"> </w:t>
      </w:r>
      <w:r w:rsidR="00AD60CE" w:rsidRPr="00724507">
        <w:rPr>
          <w:rFonts w:ascii="Times New Roman" w:eastAsia="Times New Roman" w:hAnsi="Times New Roman" w:cs="Times New Roman"/>
          <w:sz w:val="24"/>
          <w:szCs w:val="24"/>
        </w:rPr>
        <w:t xml:space="preserve">it. </w:t>
      </w:r>
    </w:p>
    <w:p w14:paraId="5B12191E" w14:textId="77777777" w:rsidR="00AD60CE" w:rsidRDefault="00AD60CE" w:rsidP="00AD60CE">
      <w:pPr>
        <w:spacing w:line="240" w:lineRule="auto"/>
        <w:contextualSpacing/>
        <w:rPr>
          <w:rFonts w:ascii="Times New Roman" w:eastAsia="Times New Roman" w:hAnsi="Times New Roman" w:cs="Times New Roman"/>
          <w:sz w:val="24"/>
          <w:szCs w:val="24"/>
        </w:rPr>
      </w:pPr>
    </w:p>
    <w:p w14:paraId="605A77ED" w14:textId="19EE4298" w:rsidR="00AD60CE" w:rsidRDefault="00AD60CE" w:rsidP="00AD60CE">
      <w:pPr>
        <w:spacing w:line="240" w:lineRule="auto"/>
        <w:contextualSpacing/>
        <w:rPr>
          <w:rFonts w:ascii="Times New Roman" w:eastAsia="Times New Roman" w:hAnsi="Times New Roman" w:cs="Times New Roman"/>
          <w:sz w:val="24"/>
          <w:szCs w:val="24"/>
        </w:rPr>
      </w:pPr>
      <w:r w:rsidRPr="00724507">
        <w:rPr>
          <w:rFonts w:ascii="Times New Roman" w:eastAsia="Times New Roman" w:hAnsi="Times New Roman" w:cs="Times New Roman"/>
          <w:sz w:val="24"/>
          <w:szCs w:val="24"/>
        </w:rPr>
        <w:t>Thank</w:t>
      </w:r>
      <w:r>
        <w:rPr>
          <w:rFonts w:ascii="Times New Roman" w:eastAsia="Times New Roman" w:hAnsi="Times New Roman" w:cs="Times New Roman"/>
          <w:sz w:val="24"/>
          <w:szCs w:val="24"/>
        </w:rPr>
        <w:t xml:space="preserve"> </w:t>
      </w:r>
      <w:r w:rsidRPr="00724507">
        <w:rPr>
          <w:rFonts w:ascii="Times New Roman" w:eastAsia="Times New Roman" w:hAnsi="Times New Roman" w:cs="Times New Roman"/>
          <w:sz w:val="24"/>
          <w:szCs w:val="24"/>
        </w:rPr>
        <w:t>you</w:t>
      </w:r>
      <w:r>
        <w:rPr>
          <w:rFonts w:ascii="Times New Roman" w:eastAsia="Times New Roman" w:hAnsi="Times New Roman" w:cs="Times New Roman"/>
          <w:sz w:val="24"/>
          <w:szCs w:val="24"/>
        </w:rPr>
        <w:t xml:space="preserve"> </w:t>
      </w:r>
      <w:r w:rsidRPr="00724507">
        <w:rPr>
          <w:rFonts w:ascii="Times New Roman" w:eastAsia="Times New Roman" w:hAnsi="Times New Roman" w:cs="Times New Roman"/>
          <w:sz w:val="24"/>
          <w:szCs w:val="24"/>
        </w:rPr>
        <w:t>again</w:t>
      </w:r>
      <w:r>
        <w:rPr>
          <w:rFonts w:ascii="Times New Roman" w:eastAsia="Times New Roman" w:hAnsi="Times New Roman" w:cs="Times New Roman"/>
          <w:sz w:val="24"/>
          <w:szCs w:val="24"/>
        </w:rPr>
        <w:t xml:space="preserve"> </w:t>
      </w:r>
      <w:r w:rsidRPr="00724507">
        <w:rPr>
          <w:rFonts w:ascii="Times New Roman" w:eastAsia="Times New Roman" w:hAnsi="Times New Roman" w:cs="Times New Roman"/>
          <w:sz w:val="24"/>
          <w:szCs w:val="24"/>
        </w:rPr>
        <w:t>for</w:t>
      </w:r>
      <w:r>
        <w:rPr>
          <w:rFonts w:ascii="Times New Roman" w:eastAsia="Times New Roman" w:hAnsi="Times New Roman" w:cs="Times New Roman"/>
          <w:sz w:val="24"/>
          <w:szCs w:val="24"/>
        </w:rPr>
        <w:t xml:space="preserve"> </w:t>
      </w:r>
      <w:r w:rsidRPr="00724507">
        <w:rPr>
          <w:rFonts w:ascii="Times New Roman" w:eastAsia="Times New Roman" w:hAnsi="Times New Roman" w:cs="Times New Roman"/>
          <w:sz w:val="24"/>
          <w:szCs w:val="24"/>
        </w:rPr>
        <w:t>your</w:t>
      </w:r>
      <w:r>
        <w:rPr>
          <w:rFonts w:ascii="Times New Roman" w:eastAsia="Times New Roman" w:hAnsi="Times New Roman" w:cs="Times New Roman"/>
          <w:sz w:val="24"/>
          <w:szCs w:val="24"/>
        </w:rPr>
        <w:t xml:space="preserve"> </w:t>
      </w:r>
      <w:r w:rsidRPr="00724507">
        <w:rPr>
          <w:rFonts w:ascii="Times New Roman" w:eastAsia="Times New Roman" w:hAnsi="Times New Roman" w:cs="Times New Roman"/>
          <w:sz w:val="24"/>
          <w:szCs w:val="24"/>
        </w:rPr>
        <w:t>participation</w:t>
      </w:r>
      <w:r>
        <w:rPr>
          <w:rFonts w:ascii="Times New Roman" w:eastAsia="Times New Roman" w:hAnsi="Times New Roman" w:cs="Times New Roman"/>
          <w:sz w:val="24"/>
          <w:szCs w:val="24"/>
        </w:rPr>
        <w:t xml:space="preserve"> </w:t>
      </w:r>
      <w:r w:rsidRPr="00724507">
        <w:rPr>
          <w:rFonts w:ascii="Times New Roman" w:eastAsia="Times New Roman" w:hAnsi="Times New Roman" w:cs="Times New Roman"/>
          <w:sz w:val="24"/>
          <w:szCs w:val="24"/>
        </w:rPr>
        <w:t>in</w:t>
      </w:r>
      <w:r>
        <w:rPr>
          <w:rFonts w:ascii="Times New Roman" w:eastAsia="Times New Roman" w:hAnsi="Times New Roman" w:cs="Times New Roman"/>
          <w:sz w:val="24"/>
          <w:szCs w:val="24"/>
        </w:rPr>
        <w:t xml:space="preserve"> </w:t>
      </w:r>
      <w:r w:rsidRPr="00724507">
        <w:rPr>
          <w:rFonts w:ascii="Times New Roman" w:eastAsia="Times New Roman" w:hAnsi="Times New Roman" w:cs="Times New Roman"/>
          <w:sz w:val="24"/>
          <w:szCs w:val="24"/>
        </w:rPr>
        <w:t>this</w:t>
      </w:r>
      <w:r>
        <w:rPr>
          <w:rFonts w:ascii="Times New Roman" w:eastAsia="Times New Roman" w:hAnsi="Times New Roman" w:cs="Times New Roman"/>
          <w:sz w:val="24"/>
          <w:szCs w:val="24"/>
        </w:rPr>
        <w:t xml:space="preserve"> </w:t>
      </w:r>
      <w:r w:rsidRPr="00724507">
        <w:rPr>
          <w:rFonts w:ascii="Times New Roman" w:eastAsia="Times New Roman" w:hAnsi="Times New Roman" w:cs="Times New Roman"/>
          <w:sz w:val="24"/>
          <w:szCs w:val="24"/>
        </w:rPr>
        <w:t>study.</w:t>
      </w:r>
      <w:r w:rsidR="00604C50">
        <w:rPr>
          <w:rFonts w:ascii="Times New Roman" w:eastAsia="Times New Roman" w:hAnsi="Times New Roman" w:cs="Times New Roman"/>
          <w:sz w:val="24"/>
          <w:szCs w:val="24"/>
        </w:rPr>
        <w:t>”</w:t>
      </w:r>
    </w:p>
    <w:p w14:paraId="6E839C3F" w14:textId="77777777" w:rsidR="009400FE" w:rsidRPr="00814775" w:rsidRDefault="009400FE" w:rsidP="00C53047">
      <w:pPr>
        <w:rPr>
          <w:i/>
          <w:iCs/>
        </w:rPr>
      </w:pPr>
    </w:p>
    <w:sectPr w:rsidR="009400FE" w:rsidRPr="00814775" w:rsidSect="00FF02FE">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5A0045" w14:textId="77777777" w:rsidR="005B3866" w:rsidRDefault="005B3866" w:rsidP="00D400BE">
      <w:pPr>
        <w:spacing w:after="0" w:line="240" w:lineRule="auto"/>
      </w:pPr>
      <w:r>
        <w:separator/>
      </w:r>
    </w:p>
  </w:endnote>
  <w:endnote w:type="continuationSeparator" w:id="0">
    <w:p w14:paraId="1F76EE3C" w14:textId="77777777" w:rsidR="005B3866" w:rsidRDefault="005B3866" w:rsidP="00D400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5252812"/>
      <w:docPartObj>
        <w:docPartGallery w:val="Page Numbers (Bottom of Page)"/>
        <w:docPartUnique/>
      </w:docPartObj>
    </w:sdtPr>
    <w:sdtEndPr>
      <w:rPr>
        <w:rFonts w:ascii="Times New Roman" w:hAnsi="Times New Roman" w:cs="Times New Roman"/>
        <w:noProof/>
      </w:rPr>
    </w:sdtEndPr>
    <w:sdtContent>
      <w:p w14:paraId="081870E5" w14:textId="6BBE5546" w:rsidR="006F4144" w:rsidRPr="006F4144" w:rsidRDefault="006F4144">
        <w:pPr>
          <w:pStyle w:val="Footer"/>
          <w:jc w:val="right"/>
          <w:rPr>
            <w:rFonts w:ascii="Times New Roman" w:hAnsi="Times New Roman" w:cs="Times New Roman"/>
          </w:rPr>
        </w:pPr>
        <w:r w:rsidRPr="006F4144">
          <w:rPr>
            <w:rFonts w:ascii="Times New Roman" w:hAnsi="Times New Roman" w:cs="Times New Roman"/>
          </w:rPr>
          <w:fldChar w:fldCharType="begin"/>
        </w:r>
        <w:r w:rsidRPr="006F4144">
          <w:rPr>
            <w:rFonts w:ascii="Times New Roman" w:hAnsi="Times New Roman" w:cs="Times New Roman"/>
          </w:rPr>
          <w:instrText xml:space="preserve"> PAGE   \* MERGEFORMAT </w:instrText>
        </w:r>
        <w:r w:rsidRPr="006F4144">
          <w:rPr>
            <w:rFonts w:ascii="Times New Roman" w:hAnsi="Times New Roman" w:cs="Times New Roman"/>
          </w:rPr>
          <w:fldChar w:fldCharType="separate"/>
        </w:r>
        <w:r w:rsidRPr="006F4144">
          <w:rPr>
            <w:rFonts w:ascii="Times New Roman" w:hAnsi="Times New Roman" w:cs="Times New Roman"/>
            <w:noProof/>
          </w:rPr>
          <w:t>2</w:t>
        </w:r>
        <w:r w:rsidRPr="006F4144">
          <w:rPr>
            <w:rFonts w:ascii="Times New Roman" w:hAnsi="Times New Roman" w:cs="Times New Roman"/>
            <w:noProof/>
          </w:rPr>
          <w:fldChar w:fldCharType="end"/>
        </w:r>
      </w:p>
    </w:sdtContent>
  </w:sdt>
  <w:p w14:paraId="0AB5E8DE" w14:textId="77777777" w:rsidR="006F4144" w:rsidRDefault="006F41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3712F5" w14:textId="77777777" w:rsidR="005B3866" w:rsidRDefault="005B3866" w:rsidP="00D400BE">
      <w:pPr>
        <w:spacing w:after="0" w:line="240" w:lineRule="auto"/>
      </w:pPr>
      <w:r>
        <w:separator/>
      </w:r>
    </w:p>
  </w:footnote>
  <w:footnote w:type="continuationSeparator" w:id="0">
    <w:p w14:paraId="578AFA4F" w14:textId="77777777" w:rsidR="005B3866" w:rsidRDefault="005B3866" w:rsidP="00D400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4131A"/>
    <w:multiLevelType w:val="hybridMultilevel"/>
    <w:tmpl w:val="050AD4B0"/>
    <w:lvl w:ilvl="0" w:tplc="0A5CE7F4">
      <w:start w:val="1"/>
      <w:numFmt w:val="decimal"/>
      <w:lvlText w:val="%1."/>
      <w:lvlJc w:val="left"/>
      <w:pPr>
        <w:ind w:left="2414" w:hanging="360"/>
      </w:pPr>
      <w:rPr>
        <w:rFonts w:hint="default"/>
      </w:rPr>
    </w:lvl>
    <w:lvl w:ilvl="1" w:tplc="04090019" w:tentative="1">
      <w:start w:val="1"/>
      <w:numFmt w:val="lowerLetter"/>
      <w:lvlText w:val="%2."/>
      <w:lvlJc w:val="left"/>
      <w:pPr>
        <w:ind w:left="3134" w:hanging="360"/>
      </w:pPr>
    </w:lvl>
    <w:lvl w:ilvl="2" w:tplc="0409001B" w:tentative="1">
      <w:start w:val="1"/>
      <w:numFmt w:val="lowerRoman"/>
      <w:lvlText w:val="%3."/>
      <w:lvlJc w:val="right"/>
      <w:pPr>
        <w:ind w:left="3854" w:hanging="180"/>
      </w:pPr>
    </w:lvl>
    <w:lvl w:ilvl="3" w:tplc="0409000F" w:tentative="1">
      <w:start w:val="1"/>
      <w:numFmt w:val="decimal"/>
      <w:lvlText w:val="%4."/>
      <w:lvlJc w:val="left"/>
      <w:pPr>
        <w:ind w:left="4574" w:hanging="360"/>
      </w:pPr>
    </w:lvl>
    <w:lvl w:ilvl="4" w:tplc="04090019" w:tentative="1">
      <w:start w:val="1"/>
      <w:numFmt w:val="lowerLetter"/>
      <w:lvlText w:val="%5."/>
      <w:lvlJc w:val="left"/>
      <w:pPr>
        <w:ind w:left="5294" w:hanging="360"/>
      </w:pPr>
    </w:lvl>
    <w:lvl w:ilvl="5" w:tplc="0409001B" w:tentative="1">
      <w:start w:val="1"/>
      <w:numFmt w:val="lowerRoman"/>
      <w:lvlText w:val="%6."/>
      <w:lvlJc w:val="right"/>
      <w:pPr>
        <w:ind w:left="6014" w:hanging="180"/>
      </w:pPr>
    </w:lvl>
    <w:lvl w:ilvl="6" w:tplc="0409000F" w:tentative="1">
      <w:start w:val="1"/>
      <w:numFmt w:val="decimal"/>
      <w:lvlText w:val="%7."/>
      <w:lvlJc w:val="left"/>
      <w:pPr>
        <w:ind w:left="6734" w:hanging="360"/>
      </w:pPr>
    </w:lvl>
    <w:lvl w:ilvl="7" w:tplc="04090019" w:tentative="1">
      <w:start w:val="1"/>
      <w:numFmt w:val="lowerLetter"/>
      <w:lvlText w:val="%8."/>
      <w:lvlJc w:val="left"/>
      <w:pPr>
        <w:ind w:left="7454" w:hanging="360"/>
      </w:pPr>
    </w:lvl>
    <w:lvl w:ilvl="8" w:tplc="0409001B" w:tentative="1">
      <w:start w:val="1"/>
      <w:numFmt w:val="lowerRoman"/>
      <w:lvlText w:val="%9."/>
      <w:lvlJc w:val="right"/>
      <w:pPr>
        <w:ind w:left="8174" w:hanging="180"/>
      </w:pPr>
    </w:lvl>
  </w:abstractNum>
  <w:abstractNum w:abstractNumId="1" w15:restartNumberingAfterBreak="0">
    <w:nsid w:val="067F71D7"/>
    <w:multiLevelType w:val="hybridMultilevel"/>
    <w:tmpl w:val="DF9C21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B83DAA"/>
    <w:multiLevelType w:val="hybridMultilevel"/>
    <w:tmpl w:val="D3143F4E"/>
    <w:lvl w:ilvl="0" w:tplc="E900332E">
      <w:start w:val="1"/>
      <w:numFmt w:val="upperLetter"/>
      <w:lvlText w:val="%1."/>
      <w:lvlJc w:val="left"/>
      <w:pPr>
        <w:ind w:left="720" w:hanging="360"/>
      </w:pPr>
      <w:rPr>
        <w:rFonts w:hint="default"/>
        <w:i w:val="0"/>
        <w:iCs/>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CD2D3D"/>
    <w:multiLevelType w:val="hybridMultilevel"/>
    <w:tmpl w:val="3EDABF32"/>
    <w:lvl w:ilvl="0" w:tplc="5DD2CBF4">
      <w:start w:val="1"/>
      <w:numFmt w:val="upperLetter"/>
      <w:lvlText w:val="%1."/>
      <w:lvlJc w:val="left"/>
      <w:pPr>
        <w:ind w:left="1276" w:hanging="360"/>
      </w:pPr>
      <w:rPr>
        <w:rFonts w:hint="default"/>
        <w:b w:val="0"/>
        <w:i w:val="0"/>
        <w:iCs/>
        <w:u w:val="none"/>
      </w:rPr>
    </w:lvl>
    <w:lvl w:ilvl="1" w:tplc="04090019" w:tentative="1">
      <w:start w:val="1"/>
      <w:numFmt w:val="lowerLetter"/>
      <w:lvlText w:val="%2."/>
      <w:lvlJc w:val="left"/>
      <w:pPr>
        <w:ind w:left="1996" w:hanging="360"/>
      </w:pPr>
    </w:lvl>
    <w:lvl w:ilvl="2" w:tplc="0409001B" w:tentative="1">
      <w:start w:val="1"/>
      <w:numFmt w:val="lowerRoman"/>
      <w:lvlText w:val="%3."/>
      <w:lvlJc w:val="right"/>
      <w:pPr>
        <w:ind w:left="2716" w:hanging="180"/>
      </w:pPr>
    </w:lvl>
    <w:lvl w:ilvl="3" w:tplc="0409000F" w:tentative="1">
      <w:start w:val="1"/>
      <w:numFmt w:val="decimal"/>
      <w:lvlText w:val="%4."/>
      <w:lvlJc w:val="left"/>
      <w:pPr>
        <w:ind w:left="3436" w:hanging="360"/>
      </w:pPr>
    </w:lvl>
    <w:lvl w:ilvl="4" w:tplc="04090019" w:tentative="1">
      <w:start w:val="1"/>
      <w:numFmt w:val="lowerLetter"/>
      <w:lvlText w:val="%5."/>
      <w:lvlJc w:val="left"/>
      <w:pPr>
        <w:ind w:left="4156" w:hanging="360"/>
      </w:pPr>
    </w:lvl>
    <w:lvl w:ilvl="5" w:tplc="0409001B" w:tentative="1">
      <w:start w:val="1"/>
      <w:numFmt w:val="lowerRoman"/>
      <w:lvlText w:val="%6."/>
      <w:lvlJc w:val="right"/>
      <w:pPr>
        <w:ind w:left="4876" w:hanging="180"/>
      </w:pPr>
    </w:lvl>
    <w:lvl w:ilvl="6" w:tplc="0409000F" w:tentative="1">
      <w:start w:val="1"/>
      <w:numFmt w:val="decimal"/>
      <w:lvlText w:val="%7."/>
      <w:lvlJc w:val="left"/>
      <w:pPr>
        <w:ind w:left="5596" w:hanging="360"/>
      </w:pPr>
    </w:lvl>
    <w:lvl w:ilvl="7" w:tplc="04090019" w:tentative="1">
      <w:start w:val="1"/>
      <w:numFmt w:val="lowerLetter"/>
      <w:lvlText w:val="%8."/>
      <w:lvlJc w:val="left"/>
      <w:pPr>
        <w:ind w:left="6316" w:hanging="360"/>
      </w:pPr>
    </w:lvl>
    <w:lvl w:ilvl="8" w:tplc="0409001B" w:tentative="1">
      <w:start w:val="1"/>
      <w:numFmt w:val="lowerRoman"/>
      <w:lvlText w:val="%9."/>
      <w:lvlJc w:val="right"/>
      <w:pPr>
        <w:ind w:left="7036" w:hanging="180"/>
      </w:pPr>
    </w:lvl>
  </w:abstractNum>
  <w:abstractNum w:abstractNumId="4" w15:restartNumberingAfterBreak="0">
    <w:nsid w:val="0A5D39C7"/>
    <w:multiLevelType w:val="hybridMultilevel"/>
    <w:tmpl w:val="11B0E654"/>
    <w:lvl w:ilvl="0" w:tplc="E904EF8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BAA2325"/>
    <w:multiLevelType w:val="hybridMultilevel"/>
    <w:tmpl w:val="3F6A1946"/>
    <w:lvl w:ilvl="0" w:tplc="E1D0705A">
      <w:start w:val="1"/>
      <w:numFmt w:val="upperLetter"/>
      <w:lvlText w:val="%1."/>
      <w:lvlJc w:val="left"/>
      <w:pPr>
        <w:ind w:left="1353" w:hanging="360"/>
      </w:pPr>
      <w:rPr>
        <w:rFonts w:hint="default"/>
        <w:i w:val="0"/>
        <w:iCs/>
        <w:u w:val="none"/>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6" w15:restartNumberingAfterBreak="0">
    <w:nsid w:val="0C136FA3"/>
    <w:multiLevelType w:val="hybridMultilevel"/>
    <w:tmpl w:val="B6CE9FC8"/>
    <w:lvl w:ilvl="0" w:tplc="641E4080">
      <w:start w:val="1"/>
      <w:numFmt w:val="upperLetter"/>
      <w:lvlText w:val="%1."/>
      <w:lvlJc w:val="left"/>
      <w:pPr>
        <w:ind w:left="1276" w:hanging="360"/>
      </w:pPr>
      <w:rPr>
        <w:rFonts w:hint="default"/>
        <w:i w:val="0"/>
        <w:iCs/>
        <w:u w:val="none"/>
      </w:rPr>
    </w:lvl>
    <w:lvl w:ilvl="1" w:tplc="04090019" w:tentative="1">
      <w:start w:val="1"/>
      <w:numFmt w:val="lowerLetter"/>
      <w:lvlText w:val="%2."/>
      <w:lvlJc w:val="left"/>
      <w:pPr>
        <w:ind w:left="1996" w:hanging="360"/>
      </w:pPr>
    </w:lvl>
    <w:lvl w:ilvl="2" w:tplc="0409001B" w:tentative="1">
      <w:start w:val="1"/>
      <w:numFmt w:val="lowerRoman"/>
      <w:lvlText w:val="%3."/>
      <w:lvlJc w:val="right"/>
      <w:pPr>
        <w:ind w:left="2716" w:hanging="180"/>
      </w:pPr>
    </w:lvl>
    <w:lvl w:ilvl="3" w:tplc="0409000F" w:tentative="1">
      <w:start w:val="1"/>
      <w:numFmt w:val="decimal"/>
      <w:lvlText w:val="%4."/>
      <w:lvlJc w:val="left"/>
      <w:pPr>
        <w:ind w:left="3436" w:hanging="360"/>
      </w:pPr>
    </w:lvl>
    <w:lvl w:ilvl="4" w:tplc="04090019" w:tentative="1">
      <w:start w:val="1"/>
      <w:numFmt w:val="lowerLetter"/>
      <w:lvlText w:val="%5."/>
      <w:lvlJc w:val="left"/>
      <w:pPr>
        <w:ind w:left="4156" w:hanging="360"/>
      </w:pPr>
    </w:lvl>
    <w:lvl w:ilvl="5" w:tplc="0409001B" w:tentative="1">
      <w:start w:val="1"/>
      <w:numFmt w:val="lowerRoman"/>
      <w:lvlText w:val="%6."/>
      <w:lvlJc w:val="right"/>
      <w:pPr>
        <w:ind w:left="4876" w:hanging="180"/>
      </w:pPr>
    </w:lvl>
    <w:lvl w:ilvl="6" w:tplc="0409000F" w:tentative="1">
      <w:start w:val="1"/>
      <w:numFmt w:val="decimal"/>
      <w:lvlText w:val="%7."/>
      <w:lvlJc w:val="left"/>
      <w:pPr>
        <w:ind w:left="5596" w:hanging="360"/>
      </w:pPr>
    </w:lvl>
    <w:lvl w:ilvl="7" w:tplc="04090019" w:tentative="1">
      <w:start w:val="1"/>
      <w:numFmt w:val="lowerLetter"/>
      <w:lvlText w:val="%8."/>
      <w:lvlJc w:val="left"/>
      <w:pPr>
        <w:ind w:left="6316" w:hanging="360"/>
      </w:pPr>
    </w:lvl>
    <w:lvl w:ilvl="8" w:tplc="0409001B" w:tentative="1">
      <w:start w:val="1"/>
      <w:numFmt w:val="lowerRoman"/>
      <w:lvlText w:val="%9."/>
      <w:lvlJc w:val="right"/>
      <w:pPr>
        <w:ind w:left="7036" w:hanging="180"/>
      </w:pPr>
    </w:lvl>
  </w:abstractNum>
  <w:abstractNum w:abstractNumId="7" w15:restartNumberingAfterBreak="0">
    <w:nsid w:val="12127C02"/>
    <w:multiLevelType w:val="hybridMultilevel"/>
    <w:tmpl w:val="801E5D58"/>
    <w:lvl w:ilvl="0" w:tplc="59C422E2">
      <w:start w:val="1"/>
      <w:numFmt w:val="upperLetter"/>
      <w:lvlText w:val="%1."/>
      <w:lvlJc w:val="left"/>
      <w:pPr>
        <w:ind w:left="1353" w:hanging="360"/>
      </w:pPr>
      <w:rPr>
        <w:rFonts w:hint="default"/>
        <w:i w:val="0"/>
        <w:iCs/>
        <w:u w:val="none"/>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8" w15:restartNumberingAfterBreak="0">
    <w:nsid w:val="16CF44DE"/>
    <w:multiLevelType w:val="hybridMultilevel"/>
    <w:tmpl w:val="16E6BC62"/>
    <w:lvl w:ilvl="0" w:tplc="A0BA9FDE">
      <w:start w:val="1"/>
      <w:numFmt w:val="upperLetter"/>
      <w:lvlText w:val="%1."/>
      <w:lvlJc w:val="left"/>
      <w:pPr>
        <w:ind w:left="1080" w:hanging="360"/>
      </w:pPr>
      <w:rPr>
        <w:rFonts w:hint="default"/>
        <w:i w:val="0"/>
        <w:iCs/>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6F03671"/>
    <w:multiLevelType w:val="hybridMultilevel"/>
    <w:tmpl w:val="46464A2E"/>
    <w:lvl w:ilvl="0" w:tplc="4198D460">
      <w:start w:val="1"/>
      <w:numFmt w:val="upperLetter"/>
      <w:lvlText w:val="%1."/>
      <w:lvlJc w:val="left"/>
      <w:pPr>
        <w:ind w:left="1080" w:hanging="360"/>
      </w:pPr>
      <w:rPr>
        <w:rFonts w:hint="default"/>
        <w:b w:val="0"/>
        <w:i w:val="0"/>
        <w:iCs/>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92D0748"/>
    <w:multiLevelType w:val="hybridMultilevel"/>
    <w:tmpl w:val="5052C322"/>
    <w:lvl w:ilvl="0" w:tplc="890026D8">
      <w:start w:val="1"/>
      <w:numFmt w:val="upperLetter"/>
      <w:lvlText w:val="%1."/>
      <w:lvlJc w:val="left"/>
      <w:pPr>
        <w:ind w:left="1080" w:hanging="360"/>
      </w:pPr>
      <w:rPr>
        <w:rFonts w:hint="default"/>
        <w:i w:val="0"/>
        <w:iCs/>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9533BE8"/>
    <w:multiLevelType w:val="hybridMultilevel"/>
    <w:tmpl w:val="1E1EB726"/>
    <w:lvl w:ilvl="0" w:tplc="9C04F3C2">
      <w:start w:val="1"/>
      <w:numFmt w:val="upperLetter"/>
      <w:lvlText w:val="%1."/>
      <w:lvlJc w:val="left"/>
      <w:pPr>
        <w:ind w:left="1276" w:hanging="360"/>
      </w:pPr>
      <w:rPr>
        <w:rFonts w:hint="default"/>
        <w:i w:val="0"/>
        <w:iCs/>
        <w:u w:val="none"/>
      </w:rPr>
    </w:lvl>
    <w:lvl w:ilvl="1" w:tplc="04090019" w:tentative="1">
      <w:start w:val="1"/>
      <w:numFmt w:val="lowerLetter"/>
      <w:lvlText w:val="%2."/>
      <w:lvlJc w:val="left"/>
      <w:pPr>
        <w:ind w:left="1996" w:hanging="360"/>
      </w:pPr>
    </w:lvl>
    <w:lvl w:ilvl="2" w:tplc="0409001B" w:tentative="1">
      <w:start w:val="1"/>
      <w:numFmt w:val="lowerRoman"/>
      <w:lvlText w:val="%3."/>
      <w:lvlJc w:val="right"/>
      <w:pPr>
        <w:ind w:left="2716" w:hanging="180"/>
      </w:pPr>
    </w:lvl>
    <w:lvl w:ilvl="3" w:tplc="0409000F" w:tentative="1">
      <w:start w:val="1"/>
      <w:numFmt w:val="decimal"/>
      <w:lvlText w:val="%4."/>
      <w:lvlJc w:val="left"/>
      <w:pPr>
        <w:ind w:left="3436" w:hanging="360"/>
      </w:pPr>
    </w:lvl>
    <w:lvl w:ilvl="4" w:tplc="04090019" w:tentative="1">
      <w:start w:val="1"/>
      <w:numFmt w:val="lowerLetter"/>
      <w:lvlText w:val="%5."/>
      <w:lvlJc w:val="left"/>
      <w:pPr>
        <w:ind w:left="4156" w:hanging="360"/>
      </w:pPr>
    </w:lvl>
    <w:lvl w:ilvl="5" w:tplc="0409001B" w:tentative="1">
      <w:start w:val="1"/>
      <w:numFmt w:val="lowerRoman"/>
      <w:lvlText w:val="%6."/>
      <w:lvlJc w:val="right"/>
      <w:pPr>
        <w:ind w:left="4876" w:hanging="180"/>
      </w:pPr>
    </w:lvl>
    <w:lvl w:ilvl="6" w:tplc="0409000F" w:tentative="1">
      <w:start w:val="1"/>
      <w:numFmt w:val="decimal"/>
      <w:lvlText w:val="%7."/>
      <w:lvlJc w:val="left"/>
      <w:pPr>
        <w:ind w:left="5596" w:hanging="360"/>
      </w:pPr>
    </w:lvl>
    <w:lvl w:ilvl="7" w:tplc="04090019" w:tentative="1">
      <w:start w:val="1"/>
      <w:numFmt w:val="lowerLetter"/>
      <w:lvlText w:val="%8."/>
      <w:lvlJc w:val="left"/>
      <w:pPr>
        <w:ind w:left="6316" w:hanging="360"/>
      </w:pPr>
    </w:lvl>
    <w:lvl w:ilvl="8" w:tplc="0409001B" w:tentative="1">
      <w:start w:val="1"/>
      <w:numFmt w:val="lowerRoman"/>
      <w:lvlText w:val="%9."/>
      <w:lvlJc w:val="right"/>
      <w:pPr>
        <w:ind w:left="7036" w:hanging="180"/>
      </w:pPr>
    </w:lvl>
  </w:abstractNum>
  <w:abstractNum w:abstractNumId="12" w15:restartNumberingAfterBreak="0">
    <w:nsid w:val="1DC7040C"/>
    <w:multiLevelType w:val="hybridMultilevel"/>
    <w:tmpl w:val="758E6B70"/>
    <w:lvl w:ilvl="0" w:tplc="3026B088">
      <w:start w:val="1"/>
      <w:numFmt w:val="upperLetter"/>
      <w:lvlText w:val="%1."/>
      <w:lvlJc w:val="left"/>
      <w:pPr>
        <w:ind w:left="1276" w:hanging="360"/>
      </w:pPr>
      <w:rPr>
        <w:rFonts w:hint="default"/>
        <w:b w:val="0"/>
        <w:bCs w:val="0"/>
        <w:i w:val="0"/>
        <w:iCs/>
        <w:u w:val="none"/>
      </w:rPr>
    </w:lvl>
    <w:lvl w:ilvl="1" w:tplc="04090019" w:tentative="1">
      <w:start w:val="1"/>
      <w:numFmt w:val="lowerLetter"/>
      <w:lvlText w:val="%2."/>
      <w:lvlJc w:val="left"/>
      <w:pPr>
        <w:ind w:left="1996" w:hanging="360"/>
      </w:pPr>
    </w:lvl>
    <w:lvl w:ilvl="2" w:tplc="0409001B" w:tentative="1">
      <w:start w:val="1"/>
      <w:numFmt w:val="lowerRoman"/>
      <w:lvlText w:val="%3."/>
      <w:lvlJc w:val="right"/>
      <w:pPr>
        <w:ind w:left="2716" w:hanging="180"/>
      </w:pPr>
    </w:lvl>
    <w:lvl w:ilvl="3" w:tplc="0409000F" w:tentative="1">
      <w:start w:val="1"/>
      <w:numFmt w:val="decimal"/>
      <w:lvlText w:val="%4."/>
      <w:lvlJc w:val="left"/>
      <w:pPr>
        <w:ind w:left="3436" w:hanging="360"/>
      </w:pPr>
    </w:lvl>
    <w:lvl w:ilvl="4" w:tplc="04090019" w:tentative="1">
      <w:start w:val="1"/>
      <w:numFmt w:val="lowerLetter"/>
      <w:lvlText w:val="%5."/>
      <w:lvlJc w:val="left"/>
      <w:pPr>
        <w:ind w:left="4156" w:hanging="360"/>
      </w:pPr>
    </w:lvl>
    <w:lvl w:ilvl="5" w:tplc="0409001B" w:tentative="1">
      <w:start w:val="1"/>
      <w:numFmt w:val="lowerRoman"/>
      <w:lvlText w:val="%6."/>
      <w:lvlJc w:val="right"/>
      <w:pPr>
        <w:ind w:left="4876" w:hanging="180"/>
      </w:pPr>
    </w:lvl>
    <w:lvl w:ilvl="6" w:tplc="0409000F" w:tentative="1">
      <w:start w:val="1"/>
      <w:numFmt w:val="decimal"/>
      <w:lvlText w:val="%7."/>
      <w:lvlJc w:val="left"/>
      <w:pPr>
        <w:ind w:left="5596" w:hanging="360"/>
      </w:pPr>
    </w:lvl>
    <w:lvl w:ilvl="7" w:tplc="04090019" w:tentative="1">
      <w:start w:val="1"/>
      <w:numFmt w:val="lowerLetter"/>
      <w:lvlText w:val="%8."/>
      <w:lvlJc w:val="left"/>
      <w:pPr>
        <w:ind w:left="6316" w:hanging="360"/>
      </w:pPr>
    </w:lvl>
    <w:lvl w:ilvl="8" w:tplc="0409001B" w:tentative="1">
      <w:start w:val="1"/>
      <w:numFmt w:val="lowerRoman"/>
      <w:lvlText w:val="%9."/>
      <w:lvlJc w:val="right"/>
      <w:pPr>
        <w:ind w:left="7036" w:hanging="180"/>
      </w:pPr>
    </w:lvl>
  </w:abstractNum>
  <w:abstractNum w:abstractNumId="13" w15:restartNumberingAfterBreak="0">
    <w:nsid w:val="1E6533C9"/>
    <w:multiLevelType w:val="hybridMultilevel"/>
    <w:tmpl w:val="E24633CC"/>
    <w:lvl w:ilvl="0" w:tplc="A2F89644">
      <w:start w:val="1"/>
      <w:numFmt w:val="upperLetter"/>
      <w:lvlText w:val="%1."/>
      <w:lvlJc w:val="left"/>
      <w:pPr>
        <w:ind w:left="1080" w:hanging="360"/>
      </w:pPr>
      <w:rPr>
        <w:rFonts w:hint="default"/>
        <w:i w:val="0"/>
        <w:iCs/>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F832F4C"/>
    <w:multiLevelType w:val="hybridMultilevel"/>
    <w:tmpl w:val="A87877C4"/>
    <w:lvl w:ilvl="0" w:tplc="21923AA6">
      <w:start w:val="1"/>
      <w:numFmt w:val="upperLetter"/>
      <w:lvlText w:val="%1."/>
      <w:lvlJc w:val="left"/>
      <w:pPr>
        <w:ind w:left="1440" w:hanging="720"/>
      </w:pPr>
      <w:rPr>
        <w:rFonts w:hint="default"/>
        <w:i w:val="0"/>
        <w:iCs/>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1045B18"/>
    <w:multiLevelType w:val="hybridMultilevel"/>
    <w:tmpl w:val="CD3033D2"/>
    <w:lvl w:ilvl="0" w:tplc="0409000F">
      <w:start w:val="1"/>
      <w:numFmt w:val="decimal"/>
      <w:lvlText w:val="%1."/>
      <w:lvlJc w:val="left"/>
      <w:pPr>
        <w:ind w:left="720" w:hanging="360"/>
      </w:pPr>
      <w:rPr>
        <w:rFonts w:hint="default"/>
      </w:rPr>
    </w:lvl>
    <w:lvl w:ilvl="1" w:tplc="5044A886">
      <w:start w:val="1"/>
      <w:numFmt w:val="lowerLetter"/>
      <w:lvlText w:val="%2."/>
      <w:lvlJc w:val="left"/>
      <w:pPr>
        <w:ind w:left="1440" w:hanging="360"/>
      </w:pPr>
      <w:rPr>
        <w:rFonts w:asciiTheme="minorHAnsi" w:eastAsiaTheme="minorHAnsi" w:hAnsiTheme="minorHAnsi" w:cstheme="minorBid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E40271"/>
    <w:multiLevelType w:val="hybridMultilevel"/>
    <w:tmpl w:val="B6C888A4"/>
    <w:lvl w:ilvl="0" w:tplc="A2DA299A">
      <w:start w:val="1"/>
      <w:numFmt w:val="upperLetter"/>
      <w:lvlText w:val="%1."/>
      <w:lvlJc w:val="left"/>
      <w:pPr>
        <w:ind w:left="1080" w:hanging="360"/>
      </w:pPr>
      <w:rPr>
        <w:rFonts w:hint="default"/>
        <w:i w:val="0"/>
        <w:iCs/>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CD47545"/>
    <w:multiLevelType w:val="hybridMultilevel"/>
    <w:tmpl w:val="ACFCB872"/>
    <w:lvl w:ilvl="0" w:tplc="0358B73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DEB452D"/>
    <w:multiLevelType w:val="hybridMultilevel"/>
    <w:tmpl w:val="E0C47878"/>
    <w:lvl w:ilvl="0" w:tplc="A8069AFA">
      <w:start w:val="1"/>
      <w:numFmt w:val="upperLetter"/>
      <w:lvlText w:val="%1."/>
      <w:lvlJc w:val="left"/>
      <w:pPr>
        <w:ind w:left="1080" w:hanging="360"/>
      </w:pPr>
      <w:rPr>
        <w:rFonts w:hint="default"/>
        <w:i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5D736AB"/>
    <w:multiLevelType w:val="hybridMultilevel"/>
    <w:tmpl w:val="C8306682"/>
    <w:lvl w:ilvl="0" w:tplc="E2906DC2">
      <w:start w:val="1"/>
      <w:numFmt w:val="upperLetter"/>
      <w:lvlText w:val="%1."/>
      <w:lvlJc w:val="left"/>
      <w:pPr>
        <w:ind w:left="1276" w:hanging="360"/>
      </w:pPr>
      <w:rPr>
        <w:rFonts w:hint="default"/>
        <w:b w:val="0"/>
        <w:bCs/>
        <w:i w:val="0"/>
        <w:iCs/>
        <w:u w:val="none"/>
      </w:rPr>
    </w:lvl>
    <w:lvl w:ilvl="1" w:tplc="04090019" w:tentative="1">
      <w:start w:val="1"/>
      <w:numFmt w:val="lowerLetter"/>
      <w:lvlText w:val="%2."/>
      <w:lvlJc w:val="left"/>
      <w:pPr>
        <w:ind w:left="1996" w:hanging="360"/>
      </w:pPr>
    </w:lvl>
    <w:lvl w:ilvl="2" w:tplc="0409001B" w:tentative="1">
      <w:start w:val="1"/>
      <w:numFmt w:val="lowerRoman"/>
      <w:lvlText w:val="%3."/>
      <w:lvlJc w:val="right"/>
      <w:pPr>
        <w:ind w:left="2716" w:hanging="180"/>
      </w:pPr>
    </w:lvl>
    <w:lvl w:ilvl="3" w:tplc="0409000F" w:tentative="1">
      <w:start w:val="1"/>
      <w:numFmt w:val="decimal"/>
      <w:lvlText w:val="%4."/>
      <w:lvlJc w:val="left"/>
      <w:pPr>
        <w:ind w:left="3436" w:hanging="360"/>
      </w:pPr>
    </w:lvl>
    <w:lvl w:ilvl="4" w:tplc="04090019" w:tentative="1">
      <w:start w:val="1"/>
      <w:numFmt w:val="lowerLetter"/>
      <w:lvlText w:val="%5."/>
      <w:lvlJc w:val="left"/>
      <w:pPr>
        <w:ind w:left="4156" w:hanging="360"/>
      </w:pPr>
    </w:lvl>
    <w:lvl w:ilvl="5" w:tplc="0409001B" w:tentative="1">
      <w:start w:val="1"/>
      <w:numFmt w:val="lowerRoman"/>
      <w:lvlText w:val="%6."/>
      <w:lvlJc w:val="right"/>
      <w:pPr>
        <w:ind w:left="4876" w:hanging="180"/>
      </w:pPr>
    </w:lvl>
    <w:lvl w:ilvl="6" w:tplc="0409000F" w:tentative="1">
      <w:start w:val="1"/>
      <w:numFmt w:val="decimal"/>
      <w:lvlText w:val="%7."/>
      <w:lvlJc w:val="left"/>
      <w:pPr>
        <w:ind w:left="5596" w:hanging="360"/>
      </w:pPr>
    </w:lvl>
    <w:lvl w:ilvl="7" w:tplc="04090019" w:tentative="1">
      <w:start w:val="1"/>
      <w:numFmt w:val="lowerLetter"/>
      <w:lvlText w:val="%8."/>
      <w:lvlJc w:val="left"/>
      <w:pPr>
        <w:ind w:left="6316" w:hanging="360"/>
      </w:pPr>
    </w:lvl>
    <w:lvl w:ilvl="8" w:tplc="0409001B" w:tentative="1">
      <w:start w:val="1"/>
      <w:numFmt w:val="lowerRoman"/>
      <w:lvlText w:val="%9."/>
      <w:lvlJc w:val="right"/>
      <w:pPr>
        <w:ind w:left="7036" w:hanging="180"/>
      </w:pPr>
    </w:lvl>
  </w:abstractNum>
  <w:abstractNum w:abstractNumId="20" w15:restartNumberingAfterBreak="0">
    <w:nsid w:val="36982552"/>
    <w:multiLevelType w:val="hybridMultilevel"/>
    <w:tmpl w:val="105CD7EA"/>
    <w:lvl w:ilvl="0" w:tplc="7FBE3D74">
      <w:start w:val="1"/>
      <w:numFmt w:val="upperLetter"/>
      <w:lvlText w:val="%1."/>
      <w:lvlJc w:val="left"/>
      <w:pPr>
        <w:ind w:left="1190" w:hanging="47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B766F21"/>
    <w:multiLevelType w:val="hybridMultilevel"/>
    <w:tmpl w:val="D5C0DB74"/>
    <w:lvl w:ilvl="0" w:tplc="9072F140">
      <w:start w:val="1"/>
      <w:numFmt w:val="upperLetter"/>
      <w:lvlText w:val="%1."/>
      <w:lvlJc w:val="left"/>
      <w:pPr>
        <w:ind w:left="1080" w:hanging="360"/>
      </w:pPr>
      <w:rPr>
        <w:rFonts w:hint="default"/>
        <w:b w:val="0"/>
        <w:i w:val="0"/>
        <w:iCs/>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D9B11DA"/>
    <w:multiLevelType w:val="hybridMultilevel"/>
    <w:tmpl w:val="605C0EE6"/>
    <w:lvl w:ilvl="0" w:tplc="0284C2A6">
      <w:start w:val="1"/>
      <w:numFmt w:val="upperLetter"/>
      <w:lvlText w:val="%1."/>
      <w:lvlJc w:val="left"/>
      <w:pPr>
        <w:ind w:left="1260" w:hanging="360"/>
      </w:pPr>
      <w:rPr>
        <w:rFonts w:hint="default"/>
        <w:i w:val="0"/>
        <w:iCs/>
        <w:u w:val="none"/>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3" w15:restartNumberingAfterBreak="0">
    <w:nsid w:val="41122171"/>
    <w:multiLevelType w:val="hybridMultilevel"/>
    <w:tmpl w:val="9A506A22"/>
    <w:lvl w:ilvl="0" w:tplc="2F8C8800">
      <w:start w:val="1"/>
      <w:numFmt w:val="upperLetter"/>
      <w:lvlText w:val="%1."/>
      <w:lvlJc w:val="left"/>
      <w:pPr>
        <w:ind w:left="1276" w:hanging="360"/>
      </w:pPr>
      <w:rPr>
        <w:rFonts w:hint="default"/>
        <w:b w:val="0"/>
        <w:bCs w:val="0"/>
      </w:rPr>
    </w:lvl>
    <w:lvl w:ilvl="1" w:tplc="04090019" w:tentative="1">
      <w:start w:val="1"/>
      <w:numFmt w:val="lowerLetter"/>
      <w:lvlText w:val="%2."/>
      <w:lvlJc w:val="left"/>
      <w:pPr>
        <w:ind w:left="1996" w:hanging="360"/>
      </w:pPr>
    </w:lvl>
    <w:lvl w:ilvl="2" w:tplc="0409001B" w:tentative="1">
      <w:start w:val="1"/>
      <w:numFmt w:val="lowerRoman"/>
      <w:lvlText w:val="%3."/>
      <w:lvlJc w:val="right"/>
      <w:pPr>
        <w:ind w:left="2716" w:hanging="180"/>
      </w:pPr>
    </w:lvl>
    <w:lvl w:ilvl="3" w:tplc="0409000F" w:tentative="1">
      <w:start w:val="1"/>
      <w:numFmt w:val="decimal"/>
      <w:lvlText w:val="%4."/>
      <w:lvlJc w:val="left"/>
      <w:pPr>
        <w:ind w:left="3436" w:hanging="360"/>
      </w:pPr>
    </w:lvl>
    <w:lvl w:ilvl="4" w:tplc="04090019" w:tentative="1">
      <w:start w:val="1"/>
      <w:numFmt w:val="lowerLetter"/>
      <w:lvlText w:val="%5."/>
      <w:lvlJc w:val="left"/>
      <w:pPr>
        <w:ind w:left="4156" w:hanging="360"/>
      </w:pPr>
    </w:lvl>
    <w:lvl w:ilvl="5" w:tplc="0409001B" w:tentative="1">
      <w:start w:val="1"/>
      <w:numFmt w:val="lowerRoman"/>
      <w:lvlText w:val="%6."/>
      <w:lvlJc w:val="right"/>
      <w:pPr>
        <w:ind w:left="4876" w:hanging="180"/>
      </w:pPr>
    </w:lvl>
    <w:lvl w:ilvl="6" w:tplc="0409000F" w:tentative="1">
      <w:start w:val="1"/>
      <w:numFmt w:val="decimal"/>
      <w:lvlText w:val="%7."/>
      <w:lvlJc w:val="left"/>
      <w:pPr>
        <w:ind w:left="5596" w:hanging="360"/>
      </w:pPr>
    </w:lvl>
    <w:lvl w:ilvl="7" w:tplc="04090019" w:tentative="1">
      <w:start w:val="1"/>
      <w:numFmt w:val="lowerLetter"/>
      <w:lvlText w:val="%8."/>
      <w:lvlJc w:val="left"/>
      <w:pPr>
        <w:ind w:left="6316" w:hanging="360"/>
      </w:pPr>
    </w:lvl>
    <w:lvl w:ilvl="8" w:tplc="0409001B" w:tentative="1">
      <w:start w:val="1"/>
      <w:numFmt w:val="lowerRoman"/>
      <w:lvlText w:val="%9."/>
      <w:lvlJc w:val="right"/>
      <w:pPr>
        <w:ind w:left="7036" w:hanging="180"/>
      </w:pPr>
    </w:lvl>
  </w:abstractNum>
  <w:abstractNum w:abstractNumId="24" w15:restartNumberingAfterBreak="0">
    <w:nsid w:val="41A651EA"/>
    <w:multiLevelType w:val="hybridMultilevel"/>
    <w:tmpl w:val="87B6E552"/>
    <w:lvl w:ilvl="0" w:tplc="2236FA2E">
      <w:start w:val="1"/>
      <w:numFmt w:val="upperLetter"/>
      <w:lvlText w:val="%1."/>
      <w:lvlJc w:val="left"/>
      <w:pPr>
        <w:ind w:left="1276" w:hanging="360"/>
      </w:pPr>
      <w:rPr>
        <w:rFonts w:hint="default"/>
        <w:b w:val="0"/>
        <w:bCs w:val="0"/>
        <w:i w:val="0"/>
        <w:iCs/>
        <w:u w:val="none"/>
      </w:rPr>
    </w:lvl>
    <w:lvl w:ilvl="1" w:tplc="04090019" w:tentative="1">
      <w:start w:val="1"/>
      <w:numFmt w:val="lowerLetter"/>
      <w:lvlText w:val="%2."/>
      <w:lvlJc w:val="left"/>
      <w:pPr>
        <w:ind w:left="1996" w:hanging="360"/>
      </w:pPr>
    </w:lvl>
    <w:lvl w:ilvl="2" w:tplc="0409001B" w:tentative="1">
      <w:start w:val="1"/>
      <w:numFmt w:val="lowerRoman"/>
      <w:lvlText w:val="%3."/>
      <w:lvlJc w:val="right"/>
      <w:pPr>
        <w:ind w:left="2716" w:hanging="180"/>
      </w:pPr>
    </w:lvl>
    <w:lvl w:ilvl="3" w:tplc="0409000F" w:tentative="1">
      <w:start w:val="1"/>
      <w:numFmt w:val="decimal"/>
      <w:lvlText w:val="%4."/>
      <w:lvlJc w:val="left"/>
      <w:pPr>
        <w:ind w:left="3436" w:hanging="360"/>
      </w:pPr>
    </w:lvl>
    <w:lvl w:ilvl="4" w:tplc="04090019" w:tentative="1">
      <w:start w:val="1"/>
      <w:numFmt w:val="lowerLetter"/>
      <w:lvlText w:val="%5."/>
      <w:lvlJc w:val="left"/>
      <w:pPr>
        <w:ind w:left="4156" w:hanging="360"/>
      </w:pPr>
    </w:lvl>
    <w:lvl w:ilvl="5" w:tplc="0409001B" w:tentative="1">
      <w:start w:val="1"/>
      <w:numFmt w:val="lowerRoman"/>
      <w:lvlText w:val="%6."/>
      <w:lvlJc w:val="right"/>
      <w:pPr>
        <w:ind w:left="4876" w:hanging="180"/>
      </w:pPr>
    </w:lvl>
    <w:lvl w:ilvl="6" w:tplc="0409000F" w:tentative="1">
      <w:start w:val="1"/>
      <w:numFmt w:val="decimal"/>
      <w:lvlText w:val="%7."/>
      <w:lvlJc w:val="left"/>
      <w:pPr>
        <w:ind w:left="5596" w:hanging="360"/>
      </w:pPr>
    </w:lvl>
    <w:lvl w:ilvl="7" w:tplc="04090019" w:tentative="1">
      <w:start w:val="1"/>
      <w:numFmt w:val="lowerLetter"/>
      <w:lvlText w:val="%8."/>
      <w:lvlJc w:val="left"/>
      <w:pPr>
        <w:ind w:left="6316" w:hanging="360"/>
      </w:pPr>
    </w:lvl>
    <w:lvl w:ilvl="8" w:tplc="0409001B" w:tentative="1">
      <w:start w:val="1"/>
      <w:numFmt w:val="lowerRoman"/>
      <w:lvlText w:val="%9."/>
      <w:lvlJc w:val="right"/>
      <w:pPr>
        <w:ind w:left="7036" w:hanging="180"/>
      </w:pPr>
    </w:lvl>
  </w:abstractNum>
  <w:abstractNum w:abstractNumId="25" w15:restartNumberingAfterBreak="0">
    <w:nsid w:val="445D65EC"/>
    <w:multiLevelType w:val="hybridMultilevel"/>
    <w:tmpl w:val="D580516E"/>
    <w:lvl w:ilvl="0" w:tplc="6FBE2D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64A43FE"/>
    <w:multiLevelType w:val="hybridMultilevel"/>
    <w:tmpl w:val="DE5626DA"/>
    <w:lvl w:ilvl="0" w:tplc="FFD42B3C">
      <w:start w:val="1"/>
      <w:numFmt w:val="decimal"/>
      <w:lvlText w:val="%1."/>
      <w:lvlJc w:val="left"/>
      <w:pPr>
        <w:ind w:left="2160" w:hanging="360"/>
      </w:pPr>
      <w:rPr>
        <w:rFonts w:hint="default"/>
        <w:b w:val="0"/>
        <w:bCs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15:restartNumberingAfterBreak="0">
    <w:nsid w:val="49CB47C9"/>
    <w:multiLevelType w:val="hybridMultilevel"/>
    <w:tmpl w:val="1DDE1656"/>
    <w:lvl w:ilvl="0" w:tplc="236E9E9C">
      <w:start w:val="1"/>
      <w:numFmt w:val="upperLetter"/>
      <w:lvlText w:val="%1."/>
      <w:lvlJc w:val="left"/>
      <w:pPr>
        <w:ind w:left="1080" w:hanging="360"/>
      </w:pPr>
      <w:rPr>
        <w:rFonts w:hint="default"/>
        <w:i w:val="0"/>
        <w:iCs/>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B512262"/>
    <w:multiLevelType w:val="hybridMultilevel"/>
    <w:tmpl w:val="A980450C"/>
    <w:lvl w:ilvl="0" w:tplc="40FE9A70">
      <w:start w:val="1"/>
      <w:numFmt w:val="upperLetter"/>
      <w:lvlText w:val="%1."/>
      <w:lvlJc w:val="left"/>
      <w:pPr>
        <w:ind w:left="1353" w:hanging="360"/>
      </w:pPr>
      <w:rPr>
        <w:rFonts w:hint="default"/>
        <w:i w:val="0"/>
        <w:iCs/>
        <w:u w:val="none"/>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9" w15:restartNumberingAfterBreak="0">
    <w:nsid w:val="5D1D78E5"/>
    <w:multiLevelType w:val="hybridMultilevel"/>
    <w:tmpl w:val="9788D754"/>
    <w:lvl w:ilvl="0" w:tplc="6AFCE060">
      <w:start w:val="1"/>
      <w:numFmt w:val="upperLetter"/>
      <w:lvlText w:val="%1."/>
      <w:lvlJc w:val="left"/>
      <w:pPr>
        <w:ind w:left="1276" w:hanging="360"/>
      </w:pPr>
      <w:rPr>
        <w:rFonts w:hint="default"/>
        <w:b w:val="0"/>
        <w:bCs w:val="0"/>
        <w:i w:val="0"/>
        <w:iCs/>
        <w:u w:val="none"/>
      </w:rPr>
    </w:lvl>
    <w:lvl w:ilvl="1" w:tplc="04090019" w:tentative="1">
      <w:start w:val="1"/>
      <w:numFmt w:val="lowerLetter"/>
      <w:lvlText w:val="%2."/>
      <w:lvlJc w:val="left"/>
      <w:pPr>
        <w:ind w:left="1996" w:hanging="360"/>
      </w:pPr>
    </w:lvl>
    <w:lvl w:ilvl="2" w:tplc="0409001B" w:tentative="1">
      <w:start w:val="1"/>
      <w:numFmt w:val="lowerRoman"/>
      <w:lvlText w:val="%3."/>
      <w:lvlJc w:val="right"/>
      <w:pPr>
        <w:ind w:left="2716" w:hanging="180"/>
      </w:pPr>
    </w:lvl>
    <w:lvl w:ilvl="3" w:tplc="0409000F" w:tentative="1">
      <w:start w:val="1"/>
      <w:numFmt w:val="decimal"/>
      <w:lvlText w:val="%4."/>
      <w:lvlJc w:val="left"/>
      <w:pPr>
        <w:ind w:left="3436" w:hanging="360"/>
      </w:pPr>
    </w:lvl>
    <w:lvl w:ilvl="4" w:tplc="04090019" w:tentative="1">
      <w:start w:val="1"/>
      <w:numFmt w:val="lowerLetter"/>
      <w:lvlText w:val="%5."/>
      <w:lvlJc w:val="left"/>
      <w:pPr>
        <w:ind w:left="4156" w:hanging="360"/>
      </w:pPr>
    </w:lvl>
    <w:lvl w:ilvl="5" w:tplc="0409001B" w:tentative="1">
      <w:start w:val="1"/>
      <w:numFmt w:val="lowerRoman"/>
      <w:lvlText w:val="%6."/>
      <w:lvlJc w:val="right"/>
      <w:pPr>
        <w:ind w:left="4876" w:hanging="180"/>
      </w:pPr>
    </w:lvl>
    <w:lvl w:ilvl="6" w:tplc="0409000F" w:tentative="1">
      <w:start w:val="1"/>
      <w:numFmt w:val="decimal"/>
      <w:lvlText w:val="%7."/>
      <w:lvlJc w:val="left"/>
      <w:pPr>
        <w:ind w:left="5596" w:hanging="360"/>
      </w:pPr>
    </w:lvl>
    <w:lvl w:ilvl="7" w:tplc="04090019" w:tentative="1">
      <w:start w:val="1"/>
      <w:numFmt w:val="lowerLetter"/>
      <w:lvlText w:val="%8."/>
      <w:lvlJc w:val="left"/>
      <w:pPr>
        <w:ind w:left="6316" w:hanging="360"/>
      </w:pPr>
    </w:lvl>
    <w:lvl w:ilvl="8" w:tplc="0409001B" w:tentative="1">
      <w:start w:val="1"/>
      <w:numFmt w:val="lowerRoman"/>
      <w:lvlText w:val="%9."/>
      <w:lvlJc w:val="right"/>
      <w:pPr>
        <w:ind w:left="7036" w:hanging="180"/>
      </w:pPr>
    </w:lvl>
  </w:abstractNum>
  <w:abstractNum w:abstractNumId="30" w15:restartNumberingAfterBreak="0">
    <w:nsid w:val="61B954E4"/>
    <w:multiLevelType w:val="hybridMultilevel"/>
    <w:tmpl w:val="D66C71F6"/>
    <w:lvl w:ilvl="0" w:tplc="8C007416">
      <w:start w:val="1"/>
      <w:numFmt w:val="upperLetter"/>
      <w:lvlText w:val="%1."/>
      <w:lvlJc w:val="left"/>
      <w:pPr>
        <w:ind w:left="1080" w:hanging="360"/>
      </w:pPr>
      <w:rPr>
        <w:rFonts w:hint="default"/>
        <w:i w:val="0"/>
        <w:iCs/>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82407A2"/>
    <w:multiLevelType w:val="hybridMultilevel"/>
    <w:tmpl w:val="3A3ECF64"/>
    <w:lvl w:ilvl="0" w:tplc="D28AAA42">
      <w:start w:val="1"/>
      <w:numFmt w:val="upperLetter"/>
      <w:lvlText w:val="%1."/>
      <w:lvlJc w:val="left"/>
      <w:pPr>
        <w:ind w:left="1080" w:hanging="360"/>
      </w:pPr>
      <w:rPr>
        <w:rFonts w:hint="default"/>
        <w:i w:val="0"/>
        <w:iCs/>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8D33929"/>
    <w:multiLevelType w:val="hybridMultilevel"/>
    <w:tmpl w:val="A14A43D8"/>
    <w:lvl w:ilvl="0" w:tplc="E70652B0">
      <w:start w:val="1"/>
      <w:numFmt w:val="upp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3" w15:restartNumberingAfterBreak="0">
    <w:nsid w:val="69D1403C"/>
    <w:multiLevelType w:val="hybridMultilevel"/>
    <w:tmpl w:val="EF066260"/>
    <w:lvl w:ilvl="0" w:tplc="1F6E3678">
      <w:start w:val="1"/>
      <w:numFmt w:val="upperLetter"/>
      <w:lvlText w:val="%1."/>
      <w:lvlJc w:val="left"/>
      <w:pPr>
        <w:ind w:left="470" w:hanging="47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D593BDC"/>
    <w:multiLevelType w:val="hybridMultilevel"/>
    <w:tmpl w:val="9F8AFEA6"/>
    <w:lvl w:ilvl="0" w:tplc="D87A75C8">
      <w:start w:val="1"/>
      <w:numFmt w:val="upperLetter"/>
      <w:lvlText w:val="%1."/>
      <w:lvlJc w:val="left"/>
      <w:pPr>
        <w:ind w:left="1080" w:hanging="360"/>
      </w:pPr>
      <w:rPr>
        <w:rFonts w:hint="default"/>
        <w:b w:val="0"/>
        <w:i w:val="0"/>
        <w:iCs/>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E5E51E2"/>
    <w:multiLevelType w:val="hybridMultilevel"/>
    <w:tmpl w:val="F22E5918"/>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0DC69E1"/>
    <w:multiLevelType w:val="hybridMultilevel"/>
    <w:tmpl w:val="3B080F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5A21099"/>
    <w:multiLevelType w:val="hybridMultilevel"/>
    <w:tmpl w:val="5EB83D1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9C72BC4"/>
    <w:multiLevelType w:val="hybridMultilevel"/>
    <w:tmpl w:val="2E1AE568"/>
    <w:lvl w:ilvl="0" w:tplc="0409000F">
      <w:start w:val="1"/>
      <w:numFmt w:val="decimal"/>
      <w:lvlText w:val="%1."/>
      <w:lvlJc w:val="left"/>
      <w:pPr>
        <w:ind w:left="11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E641E3B"/>
    <w:multiLevelType w:val="hybridMultilevel"/>
    <w:tmpl w:val="8F74C3AC"/>
    <w:lvl w:ilvl="0" w:tplc="D444C1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8523454">
    <w:abstractNumId w:val="39"/>
  </w:num>
  <w:num w:numId="2" w16cid:durableId="810705852">
    <w:abstractNumId w:val="35"/>
  </w:num>
  <w:num w:numId="3" w16cid:durableId="2051801538">
    <w:abstractNumId w:val="26"/>
  </w:num>
  <w:num w:numId="4" w16cid:durableId="2010980148">
    <w:abstractNumId w:val="20"/>
  </w:num>
  <w:num w:numId="5" w16cid:durableId="357703729">
    <w:abstractNumId w:val="33"/>
  </w:num>
  <w:num w:numId="6" w16cid:durableId="789784557">
    <w:abstractNumId w:val="4"/>
  </w:num>
  <w:num w:numId="7" w16cid:durableId="264046419">
    <w:abstractNumId w:val="36"/>
  </w:num>
  <w:num w:numId="8" w16cid:durableId="796726972">
    <w:abstractNumId w:val="38"/>
  </w:num>
  <w:num w:numId="9" w16cid:durableId="1630479484">
    <w:abstractNumId w:val="0"/>
  </w:num>
  <w:num w:numId="10" w16cid:durableId="905799267">
    <w:abstractNumId w:val="15"/>
  </w:num>
  <w:num w:numId="11" w16cid:durableId="1582136946">
    <w:abstractNumId w:val="17"/>
  </w:num>
  <w:num w:numId="12" w16cid:durableId="125783583">
    <w:abstractNumId w:val="25"/>
  </w:num>
  <w:num w:numId="13" w16cid:durableId="1087727149">
    <w:abstractNumId w:val="37"/>
  </w:num>
  <w:num w:numId="14" w16cid:durableId="927349860">
    <w:abstractNumId w:val="31"/>
  </w:num>
  <w:num w:numId="15" w16cid:durableId="57215082">
    <w:abstractNumId w:val="1"/>
  </w:num>
  <w:num w:numId="16" w16cid:durableId="2091463588">
    <w:abstractNumId w:val="22"/>
  </w:num>
  <w:num w:numId="17" w16cid:durableId="1035934031">
    <w:abstractNumId w:val="2"/>
  </w:num>
  <w:num w:numId="18" w16cid:durableId="882596419">
    <w:abstractNumId w:val="13"/>
  </w:num>
  <w:num w:numId="19" w16cid:durableId="1468813969">
    <w:abstractNumId w:val="14"/>
  </w:num>
  <w:num w:numId="20" w16cid:durableId="1297570294">
    <w:abstractNumId w:val="8"/>
  </w:num>
  <w:num w:numId="21" w16cid:durableId="1841847838">
    <w:abstractNumId w:val="10"/>
  </w:num>
  <w:num w:numId="22" w16cid:durableId="505247084">
    <w:abstractNumId w:val="9"/>
  </w:num>
  <w:num w:numId="23" w16cid:durableId="2145342524">
    <w:abstractNumId w:val="21"/>
  </w:num>
  <w:num w:numId="24" w16cid:durableId="2055425508">
    <w:abstractNumId w:val="34"/>
  </w:num>
  <w:num w:numId="25" w16cid:durableId="1905482333">
    <w:abstractNumId w:val="30"/>
  </w:num>
  <w:num w:numId="26" w16cid:durableId="653294318">
    <w:abstractNumId w:val="16"/>
  </w:num>
  <w:num w:numId="27" w16cid:durableId="1527212637">
    <w:abstractNumId w:val="19"/>
  </w:num>
  <w:num w:numId="28" w16cid:durableId="1954510788">
    <w:abstractNumId w:val="11"/>
  </w:num>
  <w:num w:numId="29" w16cid:durableId="647900653">
    <w:abstractNumId w:val="29"/>
  </w:num>
  <w:num w:numId="30" w16cid:durableId="337657803">
    <w:abstractNumId w:val="27"/>
  </w:num>
  <w:num w:numId="31" w16cid:durableId="2083866397">
    <w:abstractNumId w:val="18"/>
  </w:num>
  <w:num w:numId="32" w16cid:durableId="1202749051">
    <w:abstractNumId w:val="6"/>
  </w:num>
  <w:num w:numId="33" w16cid:durableId="567035878">
    <w:abstractNumId w:val="24"/>
  </w:num>
  <w:num w:numId="34" w16cid:durableId="1000473985">
    <w:abstractNumId w:val="3"/>
  </w:num>
  <w:num w:numId="35" w16cid:durableId="129790050">
    <w:abstractNumId w:val="23"/>
  </w:num>
  <w:num w:numId="36" w16cid:durableId="849950864">
    <w:abstractNumId w:val="12"/>
  </w:num>
  <w:num w:numId="37" w16cid:durableId="1614439321">
    <w:abstractNumId w:val="7"/>
  </w:num>
  <w:num w:numId="38" w16cid:durableId="535317398">
    <w:abstractNumId w:val="32"/>
  </w:num>
  <w:num w:numId="39" w16cid:durableId="182088149">
    <w:abstractNumId w:val="28"/>
  </w:num>
  <w:num w:numId="40" w16cid:durableId="1199507868">
    <w:abstractNumId w:val="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BAD"/>
    <w:rsid w:val="00000846"/>
    <w:rsid w:val="00002902"/>
    <w:rsid w:val="0000413E"/>
    <w:rsid w:val="00004BA0"/>
    <w:rsid w:val="00007FCD"/>
    <w:rsid w:val="00012434"/>
    <w:rsid w:val="00013952"/>
    <w:rsid w:val="000177F8"/>
    <w:rsid w:val="0002027E"/>
    <w:rsid w:val="00026D6B"/>
    <w:rsid w:val="00032BA7"/>
    <w:rsid w:val="000342DB"/>
    <w:rsid w:val="00035475"/>
    <w:rsid w:val="00035BEA"/>
    <w:rsid w:val="00037251"/>
    <w:rsid w:val="00040D91"/>
    <w:rsid w:val="000418D2"/>
    <w:rsid w:val="00041FD3"/>
    <w:rsid w:val="000422AE"/>
    <w:rsid w:val="00043775"/>
    <w:rsid w:val="00044E7B"/>
    <w:rsid w:val="00044FDD"/>
    <w:rsid w:val="00045009"/>
    <w:rsid w:val="00046560"/>
    <w:rsid w:val="00046FAB"/>
    <w:rsid w:val="00050ACD"/>
    <w:rsid w:val="000510C9"/>
    <w:rsid w:val="00051BDD"/>
    <w:rsid w:val="000524C7"/>
    <w:rsid w:val="000563B2"/>
    <w:rsid w:val="00057CDE"/>
    <w:rsid w:val="00057F51"/>
    <w:rsid w:val="00062634"/>
    <w:rsid w:val="00062BDC"/>
    <w:rsid w:val="000667B5"/>
    <w:rsid w:val="000677DE"/>
    <w:rsid w:val="00071ADD"/>
    <w:rsid w:val="00071E65"/>
    <w:rsid w:val="00071F39"/>
    <w:rsid w:val="00074D7A"/>
    <w:rsid w:val="0007697A"/>
    <w:rsid w:val="0007721A"/>
    <w:rsid w:val="00081B1A"/>
    <w:rsid w:val="00084C03"/>
    <w:rsid w:val="00084C36"/>
    <w:rsid w:val="0008670A"/>
    <w:rsid w:val="00090B07"/>
    <w:rsid w:val="000958BC"/>
    <w:rsid w:val="00097C88"/>
    <w:rsid w:val="000A0A4C"/>
    <w:rsid w:val="000A1F34"/>
    <w:rsid w:val="000A3307"/>
    <w:rsid w:val="000A3D08"/>
    <w:rsid w:val="000A4194"/>
    <w:rsid w:val="000A53CB"/>
    <w:rsid w:val="000B11A4"/>
    <w:rsid w:val="000B383A"/>
    <w:rsid w:val="000B6514"/>
    <w:rsid w:val="000B7DB4"/>
    <w:rsid w:val="000C0863"/>
    <w:rsid w:val="000C56C9"/>
    <w:rsid w:val="000C65DD"/>
    <w:rsid w:val="000C72E0"/>
    <w:rsid w:val="000C7D91"/>
    <w:rsid w:val="000D077F"/>
    <w:rsid w:val="000D0AE2"/>
    <w:rsid w:val="000D1A44"/>
    <w:rsid w:val="000D34EA"/>
    <w:rsid w:val="000D41C1"/>
    <w:rsid w:val="000D4ABB"/>
    <w:rsid w:val="000D62B8"/>
    <w:rsid w:val="000D76DF"/>
    <w:rsid w:val="000E0279"/>
    <w:rsid w:val="000E2661"/>
    <w:rsid w:val="000E46DC"/>
    <w:rsid w:val="000F0244"/>
    <w:rsid w:val="000F26A5"/>
    <w:rsid w:val="000F3756"/>
    <w:rsid w:val="000F3C17"/>
    <w:rsid w:val="000F4D18"/>
    <w:rsid w:val="000F5EA5"/>
    <w:rsid w:val="0010030D"/>
    <w:rsid w:val="00102491"/>
    <w:rsid w:val="00103344"/>
    <w:rsid w:val="00103F4F"/>
    <w:rsid w:val="00105C8B"/>
    <w:rsid w:val="00107282"/>
    <w:rsid w:val="00107BC4"/>
    <w:rsid w:val="0011083B"/>
    <w:rsid w:val="00110D4B"/>
    <w:rsid w:val="0011159F"/>
    <w:rsid w:val="00111C6E"/>
    <w:rsid w:val="00114F5C"/>
    <w:rsid w:val="00116A1F"/>
    <w:rsid w:val="0011750A"/>
    <w:rsid w:val="001200A7"/>
    <w:rsid w:val="00121596"/>
    <w:rsid w:val="0012206E"/>
    <w:rsid w:val="0012256F"/>
    <w:rsid w:val="001228C6"/>
    <w:rsid w:val="00124682"/>
    <w:rsid w:val="00124D7D"/>
    <w:rsid w:val="00127264"/>
    <w:rsid w:val="00127294"/>
    <w:rsid w:val="001278FE"/>
    <w:rsid w:val="00130C5B"/>
    <w:rsid w:val="0013220E"/>
    <w:rsid w:val="00136FDE"/>
    <w:rsid w:val="00141828"/>
    <w:rsid w:val="00143531"/>
    <w:rsid w:val="001450FC"/>
    <w:rsid w:val="001466A1"/>
    <w:rsid w:val="00147223"/>
    <w:rsid w:val="00151632"/>
    <w:rsid w:val="00151911"/>
    <w:rsid w:val="001529C2"/>
    <w:rsid w:val="0015553E"/>
    <w:rsid w:val="00155CED"/>
    <w:rsid w:val="00157B77"/>
    <w:rsid w:val="00160F48"/>
    <w:rsid w:val="00162B85"/>
    <w:rsid w:val="00162D56"/>
    <w:rsid w:val="00166397"/>
    <w:rsid w:val="00166B5B"/>
    <w:rsid w:val="00167EA6"/>
    <w:rsid w:val="001715A6"/>
    <w:rsid w:val="00171708"/>
    <w:rsid w:val="001717B2"/>
    <w:rsid w:val="0017278D"/>
    <w:rsid w:val="00172E0A"/>
    <w:rsid w:val="001750E7"/>
    <w:rsid w:val="00177366"/>
    <w:rsid w:val="001816A3"/>
    <w:rsid w:val="001819C7"/>
    <w:rsid w:val="00181E76"/>
    <w:rsid w:val="00182944"/>
    <w:rsid w:val="001843EB"/>
    <w:rsid w:val="00184EBE"/>
    <w:rsid w:val="00185501"/>
    <w:rsid w:val="001862D0"/>
    <w:rsid w:val="00186605"/>
    <w:rsid w:val="00190C30"/>
    <w:rsid w:val="00194563"/>
    <w:rsid w:val="001946CF"/>
    <w:rsid w:val="001953B9"/>
    <w:rsid w:val="001A16E4"/>
    <w:rsid w:val="001A39DA"/>
    <w:rsid w:val="001A506E"/>
    <w:rsid w:val="001A5B9C"/>
    <w:rsid w:val="001A7674"/>
    <w:rsid w:val="001B0FE1"/>
    <w:rsid w:val="001B2C37"/>
    <w:rsid w:val="001B5EC0"/>
    <w:rsid w:val="001B7049"/>
    <w:rsid w:val="001C00A5"/>
    <w:rsid w:val="001C01E7"/>
    <w:rsid w:val="001C0486"/>
    <w:rsid w:val="001C0624"/>
    <w:rsid w:val="001C06BD"/>
    <w:rsid w:val="001C0A02"/>
    <w:rsid w:val="001C1513"/>
    <w:rsid w:val="001C2E3E"/>
    <w:rsid w:val="001C3427"/>
    <w:rsid w:val="001C42B1"/>
    <w:rsid w:val="001C49CB"/>
    <w:rsid w:val="001C4A08"/>
    <w:rsid w:val="001C603B"/>
    <w:rsid w:val="001C7AC7"/>
    <w:rsid w:val="001D00F6"/>
    <w:rsid w:val="001D10FF"/>
    <w:rsid w:val="001D20EB"/>
    <w:rsid w:val="001D25C6"/>
    <w:rsid w:val="001D3579"/>
    <w:rsid w:val="001D4047"/>
    <w:rsid w:val="001D5550"/>
    <w:rsid w:val="001E018F"/>
    <w:rsid w:val="001E0314"/>
    <w:rsid w:val="001E0362"/>
    <w:rsid w:val="001E3210"/>
    <w:rsid w:val="001E33E9"/>
    <w:rsid w:val="001E3880"/>
    <w:rsid w:val="001E3C78"/>
    <w:rsid w:val="001E4383"/>
    <w:rsid w:val="001E446B"/>
    <w:rsid w:val="001E4484"/>
    <w:rsid w:val="001E6424"/>
    <w:rsid w:val="001E6759"/>
    <w:rsid w:val="001E7937"/>
    <w:rsid w:val="001E7F33"/>
    <w:rsid w:val="001F0BC7"/>
    <w:rsid w:val="001F2C6F"/>
    <w:rsid w:val="001F3783"/>
    <w:rsid w:val="001F4307"/>
    <w:rsid w:val="001F4D6B"/>
    <w:rsid w:val="001F6FBB"/>
    <w:rsid w:val="001F7D63"/>
    <w:rsid w:val="0020290C"/>
    <w:rsid w:val="002039A4"/>
    <w:rsid w:val="002040B9"/>
    <w:rsid w:val="0020558D"/>
    <w:rsid w:val="00205C5E"/>
    <w:rsid w:val="00207E75"/>
    <w:rsid w:val="00210767"/>
    <w:rsid w:val="00210C4B"/>
    <w:rsid w:val="002111F7"/>
    <w:rsid w:val="002117DA"/>
    <w:rsid w:val="00212BED"/>
    <w:rsid w:val="00214E1C"/>
    <w:rsid w:val="00216D99"/>
    <w:rsid w:val="0022017B"/>
    <w:rsid w:val="002256D5"/>
    <w:rsid w:val="00227C78"/>
    <w:rsid w:val="00230AC2"/>
    <w:rsid w:val="002325F5"/>
    <w:rsid w:val="00234C63"/>
    <w:rsid w:val="0023667E"/>
    <w:rsid w:val="00236B3D"/>
    <w:rsid w:val="002377B7"/>
    <w:rsid w:val="002405F2"/>
    <w:rsid w:val="00240FEB"/>
    <w:rsid w:val="00242A79"/>
    <w:rsid w:val="00243409"/>
    <w:rsid w:val="00243881"/>
    <w:rsid w:val="0025187E"/>
    <w:rsid w:val="00255789"/>
    <w:rsid w:val="0025710A"/>
    <w:rsid w:val="002631ED"/>
    <w:rsid w:val="002644E9"/>
    <w:rsid w:val="00266564"/>
    <w:rsid w:val="002676B1"/>
    <w:rsid w:val="00273FB7"/>
    <w:rsid w:val="002743F1"/>
    <w:rsid w:val="00276A99"/>
    <w:rsid w:val="00276BCB"/>
    <w:rsid w:val="0027768C"/>
    <w:rsid w:val="00277A52"/>
    <w:rsid w:val="00281A36"/>
    <w:rsid w:val="002839ED"/>
    <w:rsid w:val="00286020"/>
    <w:rsid w:val="0028787B"/>
    <w:rsid w:val="002903D4"/>
    <w:rsid w:val="00291F4D"/>
    <w:rsid w:val="00293D6F"/>
    <w:rsid w:val="00294B2A"/>
    <w:rsid w:val="00294E28"/>
    <w:rsid w:val="00295382"/>
    <w:rsid w:val="00295BFE"/>
    <w:rsid w:val="00295EA7"/>
    <w:rsid w:val="0029799D"/>
    <w:rsid w:val="002A3E6F"/>
    <w:rsid w:val="002A43CE"/>
    <w:rsid w:val="002A4DB4"/>
    <w:rsid w:val="002A7435"/>
    <w:rsid w:val="002B0F4C"/>
    <w:rsid w:val="002B106C"/>
    <w:rsid w:val="002B1602"/>
    <w:rsid w:val="002B1CCC"/>
    <w:rsid w:val="002B27CC"/>
    <w:rsid w:val="002B4181"/>
    <w:rsid w:val="002B47F3"/>
    <w:rsid w:val="002B481D"/>
    <w:rsid w:val="002B6985"/>
    <w:rsid w:val="002B7D29"/>
    <w:rsid w:val="002B7D6F"/>
    <w:rsid w:val="002C24A7"/>
    <w:rsid w:val="002C3308"/>
    <w:rsid w:val="002C3B66"/>
    <w:rsid w:val="002C4215"/>
    <w:rsid w:val="002C48F3"/>
    <w:rsid w:val="002C660F"/>
    <w:rsid w:val="002D0A8A"/>
    <w:rsid w:val="002D4FBA"/>
    <w:rsid w:val="002D5026"/>
    <w:rsid w:val="002D5F17"/>
    <w:rsid w:val="002D7113"/>
    <w:rsid w:val="002D76AC"/>
    <w:rsid w:val="002E08B1"/>
    <w:rsid w:val="002E1865"/>
    <w:rsid w:val="002E3C4D"/>
    <w:rsid w:val="002E4A28"/>
    <w:rsid w:val="002E4B27"/>
    <w:rsid w:val="002E58AD"/>
    <w:rsid w:val="002E5E1B"/>
    <w:rsid w:val="002E71E9"/>
    <w:rsid w:val="002F0C0F"/>
    <w:rsid w:val="002F459E"/>
    <w:rsid w:val="0030159E"/>
    <w:rsid w:val="0030212D"/>
    <w:rsid w:val="00302BA2"/>
    <w:rsid w:val="0030335E"/>
    <w:rsid w:val="003063A0"/>
    <w:rsid w:val="003070ED"/>
    <w:rsid w:val="0031133E"/>
    <w:rsid w:val="003159B6"/>
    <w:rsid w:val="00320E7B"/>
    <w:rsid w:val="0032190B"/>
    <w:rsid w:val="00322640"/>
    <w:rsid w:val="003226FB"/>
    <w:rsid w:val="00322C25"/>
    <w:rsid w:val="00323781"/>
    <w:rsid w:val="003313D6"/>
    <w:rsid w:val="003322FC"/>
    <w:rsid w:val="003323DC"/>
    <w:rsid w:val="0033484A"/>
    <w:rsid w:val="003349A5"/>
    <w:rsid w:val="00335668"/>
    <w:rsid w:val="00335C08"/>
    <w:rsid w:val="00335CF0"/>
    <w:rsid w:val="0033786B"/>
    <w:rsid w:val="00343E52"/>
    <w:rsid w:val="00350188"/>
    <w:rsid w:val="003529E8"/>
    <w:rsid w:val="00364078"/>
    <w:rsid w:val="00364B0B"/>
    <w:rsid w:val="003653E0"/>
    <w:rsid w:val="00371282"/>
    <w:rsid w:val="00372050"/>
    <w:rsid w:val="003738B4"/>
    <w:rsid w:val="00374848"/>
    <w:rsid w:val="003753BD"/>
    <w:rsid w:val="00377CE0"/>
    <w:rsid w:val="00380662"/>
    <w:rsid w:val="00381EED"/>
    <w:rsid w:val="00384651"/>
    <w:rsid w:val="00386310"/>
    <w:rsid w:val="00387A2F"/>
    <w:rsid w:val="00387CF0"/>
    <w:rsid w:val="003906BD"/>
    <w:rsid w:val="003923DD"/>
    <w:rsid w:val="00392733"/>
    <w:rsid w:val="00392AFF"/>
    <w:rsid w:val="003930BD"/>
    <w:rsid w:val="003935F0"/>
    <w:rsid w:val="003948CF"/>
    <w:rsid w:val="003A1BCA"/>
    <w:rsid w:val="003A2303"/>
    <w:rsid w:val="003A318E"/>
    <w:rsid w:val="003A5F46"/>
    <w:rsid w:val="003B0E44"/>
    <w:rsid w:val="003B16FD"/>
    <w:rsid w:val="003B2C6E"/>
    <w:rsid w:val="003B3688"/>
    <w:rsid w:val="003B48A4"/>
    <w:rsid w:val="003B4B19"/>
    <w:rsid w:val="003B5C40"/>
    <w:rsid w:val="003B62D3"/>
    <w:rsid w:val="003B71EE"/>
    <w:rsid w:val="003B791F"/>
    <w:rsid w:val="003C14C3"/>
    <w:rsid w:val="003C1C5A"/>
    <w:rsid w:val="003C2DFC"/>
    <w:rsid w:val="003C39AE"/>
    <w:rsid w:val="003C3F8A"/>
    <w:rsid w:val="003C40D3"/>
    <w:rsid w:val="003C4F42"/>
    <w:rsid w:val="003C5D0E"/>
    <w:rsid w:val="003C6961"/>
    <w:rsid w:val="003D0A08"/>
    <w:rsid w:val="003D21A5"/>
    <w:rsid w:val="003D66D7"/>
    <w:rsid w:val="003D75B6"/>
    <w:rsid w:val="003E0539"/>
    <w:rsid w:val="003E19BC"/>
    <w:rsid w:val="003E1FB6"/>
    <w:rsid w:val="003E4997"/>
    <w:rsid w:val="003E4AEC"/>
    <w:rsid w:val="003F0A48"/>
    <w:rsid w:val="003F49A9"/>
    <w:rsid w:val="003F552F"/>
    <w:rsid w:val="003F556F"/>
    <w:rsid w:val="003F6204"/>
    <w:rsid w:val="0040191E"/>
    <w:rsid w:val="0040519F"/>
    <w:rsid w:val="00405683"/>
    <w:rsid w:val="00406489"/>
    <w:rsid w:val="004116DB"/>
    <w:rsid w:val="004130FF"/>
    <w:rsid w:val="0041687B"/>
    <w:rsid w:val="00420489"/>
    <w:rsid w:val="00420BAD"/>
    <w:rsid w:val="00422155"/>
    <w:rsid w:val="004223FB"/>
    <w:rsid w:val="00423F95"/>
    <w:rsid w:val="00424477"/>
    <w:rsid w:val="00425496"/>
    <w:rsid w:val="00431A84"/>
    <w:rsid w:val="00433825"/>
    <w:rsid w:val="00433B05"/>
    <w:rsid w:val="00433CBC"/>
    <w:rsid w:val="0043498B"/>
    <w:rsid w:val="00434B27"/>
    <w:rsid w:val="004367E5"/>
    <w:rsid w:val="00436EB1"/>
    <w:rsid w:val="0044088E"/>
    <w:rsid w:val="00441EDF"/>
    <w:rsid w:val="004421E5"/>
    <w:rsid w:val="00443C35"/>
    <w:rsid w:val="00445347"/>
    <w:rsid w:val="00450288"/>
    <w:rsid w:val="00450DDE"/>
    <w:rsid w:val="00451499"/>
    <w:rsid w:val="00452DB7"/>
    <w:rsid w:val="00453734"/>
    <w:rsid w:val="004537D8"/>
    <w:rsid w:val="00456070"/>
    <w:rsid w:val="0045792A"/>
    <w:rsid w:val="004625CD"/>
    <w:rsid w:val="00462DB3"/>
    <w:rsid w:val="00463701"/>
    <w:rsid w:val="004645D6"/>
    <w:rsid w:val="0046489D"/>
    <w:rsid w:val="00465058"/>
    <w:rsid w:val="0046654E"/>
    <w:rsid w:val="004701EF"/>
    <w:rsid w:val="0047042A"/>
    <w:rsid w:val="00471FC0"/>
    <w:rsid w:val="004737A9"/>
    <w:rsid w:val="00473EF5"/>
    <w:rsid w:val="004756F8"/>
    <w:rsid w:val="00475CC0"/>
    <w:rsid w:val="0048536F"/>
    <w:rsid w:val="004861A1"/>
    <w:rsid w:val="00487564"/>
    <w:rsid w:val="00490847"/>
    <w:rsid w:val="00490B4B"/>
    <w:rsid w:val="00491030"/>
    <w:rsid w:val="00493F6F"/>
    <w:rsid w:val="00494DC5"/>
    <w:rsid w:val="0049636A"/>
    <w:rsid w:val="00496EC0"/>
    <w:rsid w:val="00497602"/>
    <w:rsid w:val="0049776D"/>
    <w:rsid w:val="00497A84"/>
    <w:rsid w:val="00497B8B"/>
    <w:rsid w:val="004A4418"/>
    <w:rsid w:val="004A463C"/>
    <w:rsid w:val="004A63A2"/>
    <w:rsid w:val="004A6A72"/>
    <w:rsid w:val="004A7F7E"/>
    <w:rsid w:val="004B2B8F"/>
    <w:rsid w:val="004B3DD6"/>
    <w:rsid w:val="004B45B5"/>
    <w:rsid w:val="004B5751"/>
    <w:rsid w:val="004B6B96"/>
    <w:rsid w:val="004B770F"/>
    <w:rsid w:val="004C12EC"/>
    <w:rsid w:val="004C18E7"/>
    <w:rsid w:val="004C19AF"/>
    <w:rsid w:val="004C2045"/>
    <w:rsid w:val="004C2C08"/>
    <w:rsid w:val="004C39D4"/>
    <w:rsid w:val="004C3CEB"/>
    <w:rsid w:val="004D035E"/>
    <w:rsid w:val="004D04C0"/>
    <w:rsid w:val="004D5937"/>
    <w:rsid w:val="004D7291"/>
    <w:rsid w:val="004E0601"/>
    <w:rsid w:val="004E0823"/>
    <w:rsid w:val="004E0E49"/>
    <w:rsid w:val="004F34EB"/>
    <w:rsid w:val="004F604F"/>
    <w:rsid w:val="00502B85"/>
    <w:rsid w:val="00502D19"/>
    <w:rsid w:val="0050365F"/>
    <w:rsid w:val="00503F27"/>
    <w:rsid w:val="00504900"/>
    <w:rsid w:val="00505E94"/>
    <w:rsid w:val="0050671E"/>
    <w:rsid w:val="005078D7"/>
    <w:rsid w:val="00511CE9"/>
    <w:rsid w:val="00512EE2"/>
    <w:rsid w:val="00513CC6"/>
    <w:rsid w:val="00515034"/>
    <w:rsid w:val="00515790"/>
    <w:rsid w:val="005178D6"/>
    <w:rsid w:val="005213B8"/>
    <w:rsid w:val="00521E32"/>
    <w:rsid w:val="00521FB1"/>
    <w:rsid w:val="0052243F"/>
    <w:rsid w:val="00523C85"/>
    <w:rsid w:val="0052517D"/>
    <w:rsid w:val="005256F2"/>
    <w:rsid w:val="00527C4D"/>
    <w:rsid w:val="005313C5"/>
    <w:rsid w:val="00532A62"/>
    <w:rsid w:val="00533099"/>
    <w:rsid w:val="00534C46"/>
    <w:rsid w:val="00535420"/>
    <w:rsid w:val="005373A2"/>
    <w:rsid w:val="00542F7A"/>
    <w:rsid w:val="0054334D"/>
    <w:rsid w:val="00543C93"/>
    <w:rsid w:val="00545696"/>
    <w:rsid w:val="00546B76"/>
    <w:rsid w:val="00546ED2"/>
    <w:rsid w:val="00551713"/>
    <w:rsid w:val="00552250"/>
    <w:rsid w:val="00552296"/>
    <w:rsid w:val="005529A5"/>
    <w:rsid w:val="00553937"/>
    <w:rsid w:val="00555D5B"/>
    <w:rsid w:val="00556329"/>
    <w:rsid w:val="00556E9A"/>
    <w:rsid w:val="00557062"/>
    <w:rsid w:val="0056012F"/>
    <w:rsid w:val="00560312"/>
    <w:rsid w:val="00560D73"/>
    <w:rsid w:val="00563C58"/>
    <w:rsid w:val="00566705"/>
    <w:rsid w:val="0056767B"/>
    <w:rsid w:val="00567F5D"/>
    <w:rsid w:val="00570A12"/>
    <w:rsid w:val="00570B07"/>
    <w:rsid w:val="00570E32"/>
    <w:rsid w:val="0057368F"/>
    <w:rsid w:val="00574390"/>
    <w:rsid w:val="00575622"/>
    <w:rsid w:val="005761DA"/>
    <w:rsid w:val="00577334"/>
    <w:rsid w:val="0058129B"/>
    <w:rsid w:val="00583EBC"/>
    <w:rsid w:val="005846C3"/>
    <w:rsid w:val="005852F9"/>
    <w:rsid w:val="0058606C"/>
    <w:rsid w:val="00586306"/>
    <w:rsid w:val="005910EB"/>
    <w:rsid w:val="00591420"/>
    <w:rsid w:val="00594145"/>
    <w:rsid w:val="005A06EC"/>
    <w:rsid w:val="005A206A"/>
    <w:rsid w:val="005A23FC"/>
    <w:rsid w:val="005A3F5E"/>
    <w:rsid w:val="005A436A"/>
    <w:rsid w:val="005A48A2"/>
    <w:rsid w:val="005A7630"/>
    <w:rsid w:val="005B04F9"/>
    <w:rsid w:val="005B3866"/>
    <w:rsid w:val="005B3B8F"/>
    <w:rsid w:val="005B451A"/>
    <w:rsid w:val="005B4A81"/>
    <w:rsid w:val="005B65A1"/>
    <w:rsid w:val="005B76AD"/>
    <w:rsid w:val="005B7B35"/>
    <w:rsid w:val="005C03D4"/>
    <w:rsid w:val="005C0917"/>
    <w:rsid w:val="005C222A"/>
    <w:rsid w:val="005C62A7"/>
    <w:rsid w:val="005C7DE8"/>
    <w:rsid w:val="005D0BDF"/>
    <w:rsid w:val="005D1823"/>
    <w:rsid w:val="005D1F40"/>
    <w:rsid w:val="005D34F3"/>
    <w:rsid w:val="005D4A10"/>
    <w:rsid w:val="005D5597"/>
    <w:rsid w:val="005D7AA1"/>
    <w:rsid w:val="005E036A"/>
    <w:rsid w:val="005E04A7"/>
    <w:rsid w:val="005E0849"/>
    <w:rsid w:val="005E0CCF"/>
    <w:rsid w:val="005E3D66"/>
    <w:rsid w:val="005E5B52"/>
    <w:rsid w:val="005E5F56"/>
    <w:rsid w:val="005E62ED"/>
    <w:rsid w:val="005E70D6"/>
    <w:rsid w:val="005F0A2B"/>
    <w:rsid w:val="005F1567"/>
    <w:rsid w:val="005F314F"/>
    <w:rsid w:val="005F41E9"/>
    <w:rsid w:val="005F4B21"/>
    <w:rsid w:val="005F5512"/>
    <w:rsid w:val="005F61BE"/>
    <w:rsid w:val="005F6914"/>
    <w:rsid w:val="005F733E"/>
    <w:rsid w:val="00601468"/>
    <w:rsid w:val="006020C1"/>
    <w:rsid w:val="00602A11"/>
    <w:rsid w:val="00603521"/>
    <w:rsid w:val="00604944"/>
    <w:rsid w:val="00604C50"/>
    <w:rsid w:val="00604DC6"/>
    <w:rsid w:val="006119F6"/>
    <w:rsid w:val="00613CF1"/>
    <w:rsid w:val="0061411B"/>
    <w:rsid w:val="00617418"/>
    <w:rsid w:val="00617E7D"/>
    <w:rsid w:val="00621BC5"/>
    <w:rsid w:val="006224BB"/>
    <w:rsid w:val="00622A73"/>
    <w:rsid w:val="00622CD0"/>
    <w:rsid w:val="00623126"/>
    <w:rsid w:val="006274F6"/>
    <w:rsid w:val="00630D0E"/>
    <w:rsid w:val="00631688"/>
    <w:rsid w:val="006323C1"/>
    <w:rsid w:val="00634CD7"/>
    <w:rsid w:val="006369AA"/>
    <w:rsid w:val="0063794A"/>
    <w:rsid w:val="00637EC0"/>
    <w:rsid w:val="0064224D"/>
    <w:rsid w:val="006428E6"/>
    <w:rsid w:val="0064431E"/>
    <w:rsid w:val="0064498B"/>
    <w:rsid w:val="006464B8"/>
    <w:rsid w:val="00646BAF"/>
    <w:rsid w:val="00650DE5"/>
    <w:rsid w:val="00653903"/>
    <w:rsid w:val="006550B2"/>
    <w:rsid w:val="00656A6B"/>
    <w:rsid w:val="00656F28"/>
    <w:rsid w:val="0066174C"/>
    <w:rsid w:val="006634F2"/>
    <w:rsid w:val="006635CD"/>
    <w:rsid w:val="0066521D"/>
    <w:rsid w:val="00671A13"/>
    <w:rsid w:val="00673DCF"/>
    <w:rsid w:val="006749E4"/>
    <w:rsid w:val="00674B05"/>
    <w:rsid w:val="006750D1"/>
    <w:rsid w:val="00676B1C"/>
    <w:rsid w:val="00680C95"/>
    <w:rsid w:val="00681D6F"/>
    <w:rsid w:val="006826E8"/>
    <w:rsid w:val="0068506E"/>
    <w:rsid w:val="00685F38"/>
    <w:rsid w:val="00687AFE"/>
    <w:rsid w:val="00687E8C"/>
    <w:rsid w:val="006917F9"/>
    <w:rsid w:val="00691AC0"/>
    <w:rsid w:val="00692203"/>
    <w:rsid w:val="00692B58"/>
    <w:rsid w:val="00692B7C"/>
    <w:rsid w:val="00693B67"/>
    <w:rsid w:val="00694418"/>
    <w:rsid w:val="00696C0B"/>
    <w:rsid w:val="006971B4"/>
    <w:rsid w:val="006A0989"/>
    <w:rsid w:val="006A0BF9"/>
    <w:rsid w:val="006A694C"/>
    <w:rsid w:val="006A6E0C"/>
    <w:rsid w:val="006B0901"/>
    <w:rsid w:val="006B35D3"/>
    <w:rsid w:val="006B36E5"/>
    <w:rsid w:val="006B3738"/>
    <w:rsid w:val="006B403E"/>
    <w:rsid w:val="006B4DDA"/>
    <w:rsid w:val="006B5B9F"/>
    <w:rsid w:val="006C5EE3"/>
    <w:rsid w:val="006D0678"/>
    <w:rsid w:val="006D2494"/>
    <w:rsid w:val="006D449A"/>
    <w:rsid w:val="006D6FA0"/>
    <w:rsid w:val="006D7EB4"/>
    <w:rsid w:val="006E1BCD"/>
    <w:rsid w:val="006E787A"/>
    <w:rsid w:val="006F2469"/>
    <w:rsid w:val="006F35FB"/>
    <w:rsid w:val="006F4144"/>
    <w:rsid w:val="006F4352"/>
    <w:rsid w:val="006F60DC"/>
    <w:rsid w:val="006F6694"/>
    <w:rsid w:val="006F66C1"/>
    <w:rsid w:val="0070261C"/>
    <w:rsid w:val="00703FDA"/>
    <w:rsid w:val="007056FE"/>
    <w:rsid w:val="00707C29"/>
    <w:rsid w:val="00707DD6"/>
    <w:rsid w:val="00710402"/>
    <w:rsid w:val="00711BAB"/>
    <w:rsid w:val="00712962"/>
    <w:rsid w:val="00715B79"/>
    <w:rsid w:val="007170B8"/>
    <w:rsid w:val="00717126"/>
    <w:rsid w:val="00717859"/>
    <w:rsid w:val="00725BE4"/>
    <w:rsid w:val="007306AD"/>
    <w:rsid w:val="00733AF8"/>
    <w:rsid w:val="00734A63"/>
    <w:rsid w:val="00737879"/>
    <w:rsid w:val="007410DE"/>
    <w:rsid w:val="00741795"/>
    <w:rsid w:val="0074186A"/>
    <w:rsid w:val="00745B56"/>
    <w:rsid w:val="00752839"/>
    <w:rsid w:val="00753C18"/>
    <w:rsid w:val="00755406"/>
    <w:rsid w:val="00755795"/>
    <w:rsid w:val="007557D5"/>
    <w:rsid w:val="0075653D"/>
    <w:rsid w:val="0075686B"/>
    <w:rsid w:val="00757C71"/>
    <w:rsid w:val="0076006F"/>
    <w:rsid w:val="007621E1"/>
    <w:rsid w:val="00762BFE"/>
    <w:rsid w:val="00764E51"/>
    <w:rsid w:val="0076665B"/>
    <w:rsid w:val="00766D5C"/>
    <w:rsid w:val="00767805"/>
    <w:rsid w:val="00770F8D"/>
    <w:rsid w:val="0077134D"/>
    <w:rsid w:val="00771437"/>
    <w:rsid w:val="00772B46"/>
    <w:rsid w:val="00774654"/>
    <w:rsid w:val="00774896"/>
    <w:rsid w:val="0077591A"/>
    <w:rsid w:val="007766BF"/>
    <w:rsid w:val="007769ED"/>
    <w:rsid w:val="0077785C"/>
    <w:rsid w:val="00777B2D"/>
    <w:rsid w:val="007815D2"/>
    <w:rsid w:val="00782CF6"/>
    <w:rsid w:val="00784568"/>
    <w:rsid w:val="00784E91"/>
    <w:rsid w:val="00785339"/>
    <w:rsid w:val="00786420"/>
    <w:rsid w:val="007A1039"/>
    <w:rsid w:val="007A1338"/>
    <w:rsid w:val="007A2979"/>
    <w:rsid w:val="007A5C3F"/>
    <w:rsid w:val="007A6A56"/>
    <w:rsid w:val="007B3DF4"/>
    <w:rsid w:val="007B4123"/>
    <w:rsid w:val="007B5049"/>
    <w:rsid w:val="007B61CD"/>
    <w:rsid w:val="007B72AF"/>
    <w:rsid w:val="007B7631"/>
    <w:rsid w:val="007C3172"/>
    <w:rsid w:val="007C3212"/>
    <w:rsid w:val="007C3341"/>
    <w:rsid w:val="007C37DA"/>
    <w:rsid w:val="007C4142"/>
    <w:rsid w:val="007C5145"/>
    <w:rsid w:val="007C559E"/>
    <w:rsid w:val="007C7F80"/>
    <w:rsid w:val="007D1EBB"/>
    <w:rsid w:val="007D34A7"/>
    <w:rsid w:val="007D4018"/>
    <w:rsid w:val="007D48EE"/>
    <w:rsid w:val="007D5607"/>
    <w:rsid w:val="007D6604"/>
    <w:rsid w:val="007D7FF0"/>
    <w:rsid w:val="007E1D11"/>
    <w:rsid w:val="007E2178"/>
    <w:rsid w:val="007E24B5"/>
    <w:rsid w:val="007E28F4"/>
    <w:rsid w:val="007E300B"/>
    <w:rsid w:val="007E63A1"/>
    <w:rsid w:val="007F269B"/>
    <w:rsid w:val="007F48F7"/>
    <w:rsid w:val="007F4952"/>
    <w:rsid w:val="007F503F"/>
    <w:rsid w:val="007F6634"/>
    <w:rsid w:val="007F705F"/>
    <w:rsid w:val="00800321"/>
    <w:rsid w:val="0080142B"/>
    <w:rsid w:val="00802613"/>
    <w:rsid w:val="00802FAF"/>
    <w:rsid w:val="008036A2"/>
    <w:rsid w:val="008051FD"/>
    <w:rsid w:val="00805419"/>
    <w:rsid w:val="00805565"/>
    <w:rsid w:val="008072AD"/>
    <w:rsid w:val="008115A5"/>
    <w:rsid w:val="00811C66"/>
    <w:rsid w:val="00813E82"/>
    <w:rsid w:val="00814775"/>
    <w:rsid w:val="00816384"/>
    <w:rsid w:val="008178CF"/>
    <w:rsid w:val="00817F42"/>
    <w:rsid w:val="0082072B"/>
    <w:rsid w:val="00821124"/>
    <w:rsid w:val="00823DC0"/>
    <w:rsid w:val="00827C00"/>
    <w:rsid w:val="00830EDC"/>
    <w:rsid w:val="008311E0"/>
    <w:rsid w:val="00831557"/>
    <w:rsid w:val="008327C7"/>
    <w:rsid w:val="0083326F"/>
    <w:rsid w:val="008405D6"/>
    <w:rsid w:val="00840E8C"/>
    <w:rsid w:val="00843804"/>
    <w:rsid w:val="00843FF6"/>
    <w:rsid w:val="00844790"/>
    <w:rsid w:val="00851F63"/>
    <w:rsid w:val="00852D62"/>
    <w:rsid w:val="008535C2"/>
    <w:rsid w:val="008551B8"/>
    <w:rsid w:val="00857C1F"/>
    <w:rsid w:val="00857E4B"/>
    <w:rsid w:val="00861623"/>
    <w:rsid w:val="00861CEB"/>
    <w:rsid w:val="00867FF1"/>
    <w:rsid w:val="00870268"/>
    <w:rsid w:val="008709AB"/>
    <w:rsid w:val="00871590"/>
    <w:rsid w:val="008717C8"/>
    <w:rsid w:val="00871833"/>
    <w:rsid w:val="0087212F"/>
    <w:rsid w:val="00873FD6"/>
    <w:rsid w:val="00874507"/>
    <w:rsid w:val="008749EE"/>
    <w:rsid w:val="00876D77"/>
    <w:rsid w:val="00881912"/>
    <w:rsid w:val="008820C0"/>
    <w:rsid w:val="00882CEB"/>
    <w:rsid w:val="00884E61"/>
    <w:rsid w:val="008938EE"/>
    <w:rsid w:val="00895850"/>
    <w:rsid w:val="00897CA2"/>
    <w:rsid w:val="00897F82"/>
    <w:rsid w:val="008A08FD"/>
    <w:rsid w:val="008A171D"/>
    <w:rsid w:val="008A49DC"/>
    <w:rsid w:val="008A4F76"/>
    <w:rsid w:val="008A5109"/>
    <w:rsid w:val="008A6CE1"/>
    <w:rsid w:val="008A733F"/>
    <w:rsid w:val="008B04D3"/>
    <w:rsid w:val="008B21A3"/>
    <w:rsid w:val="008B3349"/>
    <w:rsid w:val="008B3A54"/>
    <w:rsid w:val="008B3AEA"/>
    <w:rsid w:val="008B4182"/>
    <w:rsid w:val="008B4BD9"/>
    <w:rsid w:val="008B4BF2"/>
    <w:rsid w:val="008B5A6B"/>
    <w:rsid w:val="008B6099"/>
    <w:rsid w:val="008B68A9"/>
    <w:rsid w:val="008B6E7A"/>
    <w:rsid w:val="008B706E"/>
    <w:rsid w:val="008C0D92"/>
    <w:rsid w:val="008C16FD"/>
    <w:rsid w:val="008C48E1"/>
    <w:rsid w:val="008C5DB8"/>
    <w:rsid w:val="008C6BF0"/>
    <w:rsid w:val="008C7328"/>
    <w:rsid w:val="008D188D"/>
    <w:rsid w:val="008D1E27"/>
    <w:rsid w:val="008D20D6"/>
    <w:rsid w:val="008D6643"/>
    <w:rsid w:val="008D721B"/>
    <w:rsid w:val="008E48AE"/>
    <w:rsid w:val="008E553D"/>
    <w:rsid w:val="008E6E45"/>
    <w:rsid w:val="008F002A"/>
    <w:rsid w:val="008F0170"/>
    <w:rsid w:val="008F1586"/>
    <w:rsid w:val="008F46A4"/>
    <w:rsid w:val="008F7461"/>
    <w:rsid w:val="008F7B89"/>
    <w:rsid w:val="00901FD5"/>
    <w:rsid w:val="009025FB"/>
    <w:rsid w:val="00906226"/>
    <w:rsid w:val="009071D3"/>
    <w:rsid w:val="009115F5"/>
    <w:rsid w:val="00911DA9"/>
    <w:rsid w:val="0091349F"/>
    <w:rsid w:val="0091519F"/>
    <w:rsid w:val="00915857"/>
    <w:rsid w:val="00917474"/>
    <w:rsid w:val="009232EE"/>
    <w:rsid w:val="009312ED"/>
    <w:rsid w:val="0093293D"/>
    <w:rsid w:val="009333D2"/>
    <w:rsid w:val="00933B7F"/>
    <w:rsid w:val="00933E74"/>
    <w:rsid w:val="00934F69"/>
    <w:rsid w:val="0093598D"/>
    <w:rsid w:val="0093628C"/>
    <w:rsid w:val="00936E1D"/>
    <w:rsid w:val="009400FE"/>
    <w:rsid w:val="00942333"/>
    <w:rsid w:val="00942AFA"/>
    <w:rsid w:val="00943755"/>
    <w:rsid w:val="009454F5"/>
    <w:rsid w:val="0094634F"/>
    <w:rsid w:val="00946927"/>
    <w:rsid w:val="00947C00"/>
    <w:rsid w:val="00950104"/>
    <w:rsid w:val="00950CBD"/>
    <w:rsid w:val="009514E0"/>
    <w:rsid w:val="0095512C"/>
    <w:rsid w:val="00955404"/>
    <w:rsid w:val="00960634"/>
    <w:rsid w:val="009653A1"/>
    <w:rsid w:val="00966CFD"/>
    <w:rsid w:val="00970904"/>
    <w:rsid w:val="00971B52"/>
    <w:rsid w:val="00972349"/>
    <w:rsid w:val="00972EEE"/>
    <w:rsid w:val="00973329"/>
    <w:rsid w:val="00973882"/>
    <w:rsid w:val="00973F15"/>
    <w:rsid w:val="0098029F"/>
    <w:rsid w:val="009806CB"/>
    <w:rsid w:val="00985E33"/>
    <w:rsid w:val="00986847"/>
    <w:rsid w:val="0098755C"/>
    <w:rsid w:val="009919D3"/>
    <w:rsid w:val="00991CE6"/>
    <w:rsid w:val="009920BD"/>
    <w:rsid w:val="009922AC"/>
    <w:rsid w:val="009931CC"/>
    <w:rsid w:val="009948B1"/>
    <w:rsid w:val="00994CD6"/>
    <w:rsid w:val="00997338"/>
    <w:rsid w:val="009977EB"/>
    <w:rsid w:val="00997D8E"/>
    <w:rsid w:val="00997DD4"/>
    <w:rsid w:val="009A0E83"/>
    <w:rsid w:val="009A1BA3"/>
    <w:rsid w:val="009A22C0"/>
    <w:rsid w:val="009A3197"/>
    <w:rsid w:val="009A49F4"/>
    <w:rsid w:val="009A605C"/>
    <w:rsid w:val="009B5AF6"/>
    <w:rsid w:val="009B5CD2"/>
    <w:rsid w:val="009B6E7A"/>
    <w:rsid w:val="009C14A2"/>
    <w:rsid w:val="009C2E33"/>
    <w:rsid w:val="009C309C"/>
    <w:rsid w:val="009C3537"/>
    <w:rsid w:val="009C5891"/>
    <w:rsid w:val="009C6022"/>
    <w:rsid w:val="009C614B"/>
    <w:rsid w:val="009C725A"/>
    <w:rsid w:val="009D1D00"/>
    <w:rsid w:val="009D370F"/>
    <w:rsid w:val="009E01BD"/>
    <w:rsid w:val="009E5BCC"/>
    <w:rsid w:val="009E60B4"/>
    <w:rsid w:val="009E661C"/>
    <w:rsid w:val="009E703C"/>
    <w:rsid w:val="009E730D"/>
    <w:rsid w:val="009E7AAB"/>
    <w:rsid w:val="009F38C4"/>
    <w:rsid w:val="009F4348"/>
    <w:rsid w:val="009F718A"/>
    <w:rsid w:val="009F7305"/>
    <w:rsid w:val="00A0248D"/>
    <w:rsid w:val="00A07355"/>
    <w:rsid w:val="00A10417"/>
    <w:rsid w:val="00A11198"/>
    <w:rsid w:val="00A13590"/>
    <w:rsid w:val="00A213E3"/>
    <w:rsid w:val="00A2233D"/>
    <w:rsid w:val="00A2238E"/>
    <w:rsid w:val="00A23E21"/>
    <w:rsid w:val="00A2479C"/>
    <w:rsid w:val="00A252F5"/>
    <w:rsid w:val="00A26139"/>
    <w:rsid w:val="00A26A53"/>
    <w:rsid w:val="00A27EA5"/>
    <w:rsid w:val="00A318F5"/>
    <w:rsid w:val="00A362EB"/>
    <w:rsid w:val="00A40AE0"/>
    <w:rsid w:val="00A447B9"/>
    <w:rsid w:val="00A44859"/>
    <w:rsid w:val="00A45CE2"/>
    <w:rsid w:val="00A4629C"/>
    <w:rsid w:val="00A46AFA"/>
    <w:rsid w:val="00A51474"/>
    <w:rsid w:val="00A5603F"/>
    <w:rsid w:val="00A5761A"/>
    <w:rsid w:val="00A60A69"/>
    <w:rsid w:val="00A61AA3"/>
    <w:rsid w:val="00A61B70"/>
    <w:rsid w:val="00A61D1F"/>
    <w:rsid w:val="00A620E6"/>
    <w:rsid w:val="00A62215"/>
    <w:rsid w:val="00A6508C"/>
    <w:rsid w:val="00A70487"/>
    <w:rsid w:val="00A70DAA"/>
    <w:rsid w:val="00A72B4E"/>
    <w:rsid w:val="00A7318A"/>
    <w:rsid w:val="00A74B30"/>
    <w:rsid w:val="00A75197"/>
    <w:rsid w:val="00A75E74"/>
    <w:rsid w:val="00A75FC1"/>
    <w:rsid w:val="00A76BFD"/>
    <w:rsid w:val="00A80CDA"/>
    <w:rsid w:val="00A81950"/>
    <w:rsid w:val="00A846C7"/>
    <w:rsid w:val="00A85A33"/>
    <w:rsid w:val="00A85F29"/>
    <w:rsid w:val="00A91644"/>
    <w:rsid w:val="00A92096"/>
    <w:rsid w:val="00A92C83"/>
    <w:rsid w:val="00A93391"/>
    <w:rsid w:val="00A94BAE"/>
    <w:rsid w:val="00A965A0"/>
    <w:rsid w:val="00A97C3A"/>
    <w:rsid w:val="00AA037C"/>
    <w:rsid w:val="00AA336E"/>
    <w:rsid w:val="00AA351D"/>
    <w:rsid w:val="00AA5F48"/>
    <w:rsid w:val="00AA6451"/>
    <w:rsid w:val="00AB1685"/>
    <w:rsid w:val="00AB4740"/>
    <w:rsid w:val="00AB4EA4"/>
    <w:rsid w:val="00AB5A10"/>
    <w:rsid w:val="00AB6174"/>
    <w:rsid w:val="00AB687F"/>
    <w:rsid w:val="00AC0E81"/>
    <w:rsid w:val="00AC194C"/>
    <w:rsid w:val="00AC3419"/>
    <w:rsid w:val="00AC36A7"/>
    <w:rsid w:val="00AC40F4"/>
    <w:rsid w:val="00AC4357"/>
    <w:rsid w:val="00AC4699"/>
    <w:rsid w:val="00AC5819"/>
    <w:rsid w:val="00AD12FA"/>
    <w:rsid w:val="00AD1B60"/>
    <w:rsid w:val="00AD2D7D"/>
    <w:rsid w:val="00AD60CE"/>
    <w:rsid w:val="00AD7C76"/>
    <w:rsid w:val="00AE0127"/>
    <w:rsid w:val="00AE075E"/>
    <w:rsid w:val="00AE13E8"/>
    <w:rsid w:val="00AE1698"/>
    <w:rsid w:val="00AE34D5"/>
    <w:rsid w:val="00AE4A03"/>
    <w:rsid w:val="00AE7BF1"/>
    <w:rsid w:val="00AF554E"/>
    <w:rsid w:val="00AF724B"/>
    <w:rsid w:val="00AF752B"/>
    <w:rsid w:val="00B036A0"/>
    <w:rsid w:val="00B141AE"/>
    <w:rsid w:val="00B15375"/>
    <w:rsid w:val="00B176C6"/>
    <w:rsid w:val="00B20133"/>
    <w:rsid w:val="00B22AE4"/>
    <w:rsid w:val="00B25AEC"/>
    <w:rsid w:val="00B26351"/>
    <w:rsid w:val="00B31DBC"/>
    <w:rsid w:val="00B34552"/>
    <w:rsid w:val="00B35D6E"/>
    <w:rsid w:val="00B35EEA"/>
    <w:rsid w:val="00B36672"/>
    <w:rsid w:val="00B36825"/>
    <w:rsid w:val="00B37141"/>
    <w:rsid w:val="00B3765A"/>
    <w:rsid w:val="00B426CB"/>
    <w:rsid w:val="00B42890"/>
    <w:rsid w:val="00B43BEE"/>
    <w:rsid w:val="00B444DD"/>
    <w:rsid w:val="00B47A91"/>
    <w:rsid w:val="00B50D56"/>
    <w:rsid w:val="00B51C34"/>
    <w:rsid w:val="00B52151"/>
    <w:rsid w:val="00B52B6F"/>
    <w:rsid w:val="00B53A39"/>
    <w:rsid w:val="00B542EC"/>
    <w:rsid w:val="00B54735"/>
    <w:rsid w:val="00B555A9"/>
    <w:rsid w:val="00B5613E"/>
    <w:rsid w:val="00B56500"/>
    <w:rsid w:val="00B57068"/>
    <w:rsid w:val="00B57851"/>
    <w:rsid w:val="00B600E9"/>
    <w:rsid w:val="00B6227B"/>
    <w:rsid w:val="00B62A85"/>
    <w:rsid w:val="00B65A5F"/>
    <w:rsid w:val="00B672C8"/>
    <w:rsid w:val="00B70276"/>
    <w:rsid w:val="00B72056"/>
    <w:rsid w:val="00B720F5"/>
    <w:rsid w:val="00B72338"/>
    <w:rsid w:val="00B76EC7"/>
    <w:rsid w:val="00B7722F"/>
    <w:rsid w:val="00B8034A"/>
    <w:rsid w:val="00B81FB9"/>
    <w:rsid w:val="00B82FD5"/>
    <w:rsid w:val="00B83401"/>
    <w:rsid w:val="00B85100"/>
    <w:rsid w:val="00B85738"/>
    <w:rsid w:val="00B866ED"/>
    <w:rsid w:val="00B869C2"/>
    <w:rsid w:val="00B946EB"/>
    <w:rsid w:val="00B94866"/>
    <w:rsid w:val="00B95069"/>
    <w:rsid w:val="00BA2FE7"/>
    <w:rsid w:val="00BA4A79"/>
    <w:rsid w:val="00BA704E"/>
    <w:rsid w:val="00BA7D77"/>
    <w:rsid w:val="00BB3450"/>
    <w:rsid w:val="00BC0EE0"/>
    <w:rsid w:val="00BC22B5"/>
    <w:rsid w:val="00BC4D81"/>
    <w:rsid w:val="00BC5BB7"/>
    <w:rsid w:val="00BC6663"/>
    <w:rsid w:val="00BC6776"/>
    <w:rsid w:val="00BC6992"/>
    <w:rsid w:val="00BC6F61"/>
    <w:rsid w:val="00BD2C31"/>
    <w:rsid w:val="00BD2FCF"/>
    <w:rsid w:val="00BD3761"/>
    <w:rsid w:val="00BD48A4"/>
    <w:rsid w:val="00BD5C94"/>
    <w:rsid w:val="00BD6FB9"/>
    <w:rsid w:val="00BE1526"/>
    <w:rsid w:val="00BE43E8"/>
    <w:rsid w:val="00BE522E"/>
    <w:rsid w:val="00BE7A59"/>
    <w:rsid w:val="00BE7F05"/>
    <w:rsid w:val="00BF38B0"/>
    <w:rsid w:val="00BF3FD3"/>
    <w:rsid w:val="00BF44E4"/>
    <w:rsid w:val="00BF4864"/>
    <w:rsid w:val="00BF4F5F"/>
    <w:rsid w:val="00BF5EC9"/>
    <w:rsid w:val="00BF7902"/>
    <w:rsid w:val="00C011C6"/>
    <w:rsid w:val="00C0130E"/>
    <w:rsid w:val="00C01E1C"/>
    <w:rsid w:val="00C03F02"/>
    <w:rsid w:val="00C10044"/>
    <w:rsid w:val="00C10884"/>
    <w:rsid w:val="00C110EE"/>
    <w:rsid w:val="00C1223B"/>
    <w:rsid w:val="00C156AB"/>
    <w:rsid w:val="00C16B07"/>
    <w:rsid w:val="00C16BA9"/>
    <w:rsid w:val="00C17A08"/>
    <w:rsid w:val="00C17A1E"/>
    <w:rsid w:val="00C20113"/>
    <w:rsid w:val="00C2294C"/>
    <w:rsid w:val="00C230F0"/>
    <w:rsid w:val="00C259D2"/>
    <w:rsid w:val="00C27AFA"/>
    <w:rsid w:val="00C33731"/>
    <w:rsid w:val="00C36584"/>
    <w:rsid w:val="00C4052F"/>
    <w:rsid w:val="00C40AF8"/>
    <w:rsid w:val="00C42815"/>
    <w:rsid w:val="00C43159"/>
    <w:rsid w:val="00C4322B"/>
    <w:rsid w:val="00C44110"/>
    <w:rsid w:val="00C45799"/>
    <w:rsid w:val="00C509EE"/>
    <w:rsid w:val="00C50E2D"/>
    <w:rsid w:val="00C5196D"/>
    <w:rsid w:val="00C522F5"/>
    <w:rsid w:val="00C5285E"/>
    <w:rsid w:val="00C53047"/>
    <w:rsid w:val="00C5361A"/>
    <w:rsid w:val="00C546BF"/>
    <w:rsid w:val="00C5561B"/>
    <w:rsid w:val="00C55F12"/>
    <w:rsid w:val="00C56388"/>
    <w:rsid w:val="00C57193"/>
    <w:rsid w:val="00C57E25"/>
    <w:rsid w:val="00C63E0E"/>
    <w:rsid w:val="00C6400B"/>
    <w:rsid w:val="00C7075B"/>
    <w:rsid w:val="00C71469"/>
    <w:rsid w:val="00C72BF7"/>
    <w:rsid w:val="00C74434"/>
    <w:rsid w:val="00C747E7"/>
    <w:rsid w:val="00C75EDE"/>
    <w:rsid w:val="00C76BB4"/>
    <w:rsid w:val="00C77579"/>
    <w:rsid w:val="00C8686A"/>
    <w:rsid w:val="00C86B39"/>
    <w:rsid w:val="00C90268"/>
    <w:rsid w:val="00C91021"/>
    <w:rsid w:val="00C928DC"/>
    <w:rsid w:val="00C930D5"/>
    <w:rsid w:val="00C94005"/>
    <w:rsid w:val="00C9512D"/>
    <w:rsid w:val="00C971E0"/>
    <w:rsid w:val="00CA0A54"/>
    <w:rsid w:val="00CA0B1B"/>
    <w:rsid w:val="00CA2715"/>
    <w:rsid w:val="00CA38F6"/>
    <w:rsid w:val="00CA4AC3"/>
    <w:rsid w:val="00CA4CDB"/>
    <w:rsid w:val="00CA511F"/>
    <w:rsid w:val="00CB02D1"/>
    <w:rsid w:val="00CB1AF3"/>
    <w:rsid w:val="00CB3533"/>
    <w:rsid w:val="00CB35E1"/>
    <w:rsid w:val="00CB41CF"/>
    <w:rsid w:val="00CB6AD8"/>
    <w:rsid w:val="00CB7A18"/>
    <w:rsid w:val="00CC22B3"/>
    <w:rsid w:val="00CC4633"/>
    <w:rsid w:val="00CC63DC"/>
    <w:rsid w:val="00CC7875"/>
    <w:rsid w:val="00CD026A"/>
    <w:rsid w:val="00CD03C1"/>
    <w:rsid w:val="00CD31FF"/>
    <w:rsid w:val="00CD417A"/>
    <w:rsid w:val="00CD5B0E"/>
    <w:rsid w:val="00CD7769"/>
    <w:rsid w:val="00CE2761"/>
    <w:rsid w:val="00CE31F6"/>
    <w:rsid w:val="00CE51EE"/>
    <w:rsid w:val="00CE6F38"/>
    <w:rsid w:val="00CE7977"/>
    <w:rsid w:val="00CF1E83"/>
    <w:rsid w:val="00CF296B"/>
    <w:rsid w:val="00CF4DD1"/>
    <w:rsid w:val="00CF6501"/>
    <w:rsid w:val="00CF6B84"/>
    <w:rsid w:val="00CF6D92"/>
    <w:rsid w:val="00CF7F9F"/>
    <w:rsid w:val="00D022D7"/>
    <w:rsid w:val="00D02388"/>
    <w:rsid w:val="00D02CE1"/>
    <w:rsid w:val="00D0430B"/>
    <w:rsid w:val="00D0487B"/>
    <w:rsid w:val="00D04B78"/>
    <w:rsid w:val="00D04DB5"/>
    <w:rsid w:val="00D05DAC"/>
    <w:rsid w:val="00D07950"/>
    <w:rsid w:val="00D10C07"/>
    <w:rsid w:val="00D116C0"/>
    <w:rsid w:val="00D11ACA"/>
    <w:rsid w:val="00D14112"/>
    <w:rsid w:val="00D15122"/>
    <w:rsid w:val="00D15CEA"/>
    <w:rsid w:val="00D213AD"/>
    <w:rsid w:val="00D221C4"/>
    <w:rsid w:val="00D234CE"/>
    <w:rsid w:val="00D24C30"/>
    <w:rsid w:val="00D2744C"/>
    <w:rsid w:val="00D30D3F"/>
    <w:rsid w:val="00D332A9"/>
    <w:rsid w:val="00D35C3F"/>
    <w:rsid w:val="00D36632"/>
    <w:rsid w:val="00D37B17"/>
    <w:rsid w:val="00D37DFD"/>
    <w:rsid w:val="00D37EFE"/>
    <w:rsid w:val="00D400BE"/>
    <w:rsid w:val="00D40809"/>
    <w:rsid w:val="00D41C0F"/>
    <w:rsid w:val="00D42DE3"/>
    <w:rsid w:val="00D44C59"/>
    <w:rsid w:val="00D4501D"/>
    <w:rsid w:val="00D45073"/>
    <w:rsid w:val="00D50868"/>
    <w:rsid w:val="00D52775"/>
    <w:rsid w:val="00D53505"/>
    <w:rsid w:val="00D53C85"/>
    <w:rsid w:val="00D54195"/>
    <w:rsid w:val="00D5491C"/>
    <w:rsid w:val="00D563D4"/>
    <w:rsid w:val="00D61EB4"/>
    <w:rsid w:val="00D624C1"/>
    <w:rsid w:val="00D633B6"/>
    <w:rsid w:val="00D63AF1"/>
    <w:rsid w:val="00D63D35"/>
    <w:rsid w:val="00D64C42"/>
    <w:rsid w:val="00D6591B"/>
    <w:rsid w:val="00D6689A"/>
    <w:rsid w:val="00D6712D"/>
    <w:rsid w:val="00D709BB"/>
    <w:rsid w:val="00D70A63"/>
    <w:rsid w:val="00D70E12"/>
    <w:rsid w:val="00D71764"/>
    <w:rsid w:val="00D7506C"/>
    <w:rsid w:val="00D75978"/>
    <w:rsid w:val="00D76F8D"/>
    <w:rsid w:val="00D815FC"/>
    <w:rsid w:val="00D81BE0"/>
    <w:rsid w:val="00D8375D"/>
    <w:rsid w:val="00D87099"/>
    <w:rsid w:val="00D90F83"/>
    <w:rsid w:val="00D925CE"/>
    <w:rsid w:val="00D94EE9"/>
    <w:rsid w:val="00D95652"/>
    <w:rsid w:val="00D969D9"/>
    <w:rsid w:val="00D96B31"/>
    <w:rsid w:val="00DA0413"/>
    <w:rsid w:val="00DA195C"/>
    <w:rsid w:val="00DA2B15"/>
    <w:rsid w:val="00DA4372"/>
    <w:rsid w:val="00DA471D"/>
    <w:rsid w:val="00DA4EB0"/>
    <w:rsid w:val="00DA5028"/>
    <w:rsid w:val="00DA6252"/>
    <w:rsid w:val="00DA6602"/>
    <w:rsid w:val="00DA779F"/>
    <w:rsid w:val="00DB0C76"/>
    <w:rsid w:val="00DB35EC"/>
    <w:rsid w:val="00DB6A82"/>
    <w:rsid w:val="00DB70F8"/>
    <w:rsid w:val="00DB7C5A"/>
    <w:rsid w:val="00DC0BCF"/>
    <w:rsid w:val="00DC25ED"/>
    <w:rsid w:val="00DC3716"/>
    <w:rsid w:val="00DC54AB"/>
    <w:rsid w:val="00DC6284"/>
    <w:rsid w:val="00DC713E"/>
    <w:rsid w:val="00DD067B"/>
    <w:rsid w:val="00DD0ED8"/>
    <w:rsid w:val="00DD3217"/>
    <w:rsid w:val="00DD4F86"/>
    <w:rsid w:val="00DD55EB"/>
    <w:rsid w:val="00DD59A9"/>
    <w:rsid w:val="00DD5D19"/>
    <w:rsid w:val="00DE119D"/>
    <w:rsid w:val="00DE26A6"/>
    <w:rsid w:val="00DE3E47"/>
    <w:rsid w:val="00DE4052"/>
    <w:rsid w:val="00DE43BB"/>
    <w:rsid w:val="00DE4DE7"/>
    <w:rsid w:val="00DE4EEF"/>
    <w:rsid w:val="00DE54E5"/>
    <w:rsid w:val="00DE6996"/>
    <w:rsid w:val="00DE7750"/>
    <w:rsid w:val="00DF159E"/>
    <w:rsid w:val="00DF198B"/>
    <w:rsid w:val="00DF28D6"/>
    <w:rsid w:val="00DF457A"/>
    <w:rsid w:val="00DF5F8B"/>
    <w:rsid w:val="00DF673A"/>
    <w:rsid w:val="00DF6E8E"/>
    <w:rsid w:val="00E00A96"/>
    <w:rsid w:val="00E00AED"/>
    <w:rsid w:val="00E02AB7"/>
    <w:rsid w:val="00E03002"/>
    <w:rsid w:val="00E03989"/>
    <w:rsid w:val="00E03B22"/>
    <w:rsid w:val="00E050DA"/>
    <w:rsid w:val="00E05293"/>
    <w:rsid w:val="00E13567"/>
    <w:rsid w:val="00E1499D"/>
    <w:rsid w:val="00E16223"/>
    <w:rsid w:val="00E16D50"/>
    <w:rsid w:val="00E171F5"/>
    <w:rsid w:val="00E20A2E"/>
    <w:rsid w:val="00E23211"/>
    <w:rsid w:val="00E243E9"/>
    <w:rsid w:val="00E243ED"/>
    <w:rsid w:val="00E25E1A"/>
    <w:rsid w:val="00E27D32"/>
    <w:rsid w:val="00E30098"/>
    <w:rsid w:val="00E33962"/>
    <w:rsid w:val="00E351C6"/>
    <w:rsid w:val="00E35672"/>
    <w:rsid w:val="00E360A6"/>
    <w:rsid w:val="00E4064E"/>
    <w:rsid w:val="00E427DE"/>
    <w:rsid w:val="00E43C5E"/>
    <w:rsid w:val="00E44558"/>
    <w:rsid w:val="00E45AB6"/>
    <w:rsid w:val="00E46F90"/>
    <w:rsid w:val="00E472F5"/>
    <w:rsid w:val="00E47B04"/>
    <w:rsid w:val="00E503CA"/>
    <w:rsid w:val="00E505B0"/>
    <w:rsid w:val="00E50BC2"/>
    <w:rsid w:val="00E51B3E"/>
    <w:rsid w:val="00E53A16"/>
    <w:rsid w:val="00E557E1"/>
    <w:rsid w:val="00E562E4"/>
    <w:rsid w:val="00E60510"/>
    <w:rsid w:val="00E60F94"/>
    <w:rsid w:val="00E63B4C"/>
    <w:rsid w:val="00E63E4B"/>
    <w:rsid w:val="00E64EE2"/>
    <w:rsid w:val="00E71D80"/>
    <w:rsid w:val="00E73084"/>
    <w:rsid w:val="00E73193"/>
    <w:rsid w:val="00E75855"/>
    <w:rsid w:val="00E75C0A"/>
    <w:rsid w:val="00E75FC3"/>
    <w:rsid w:val="00E7718A"/>
    <w:rsid w:val="00E80CB0"/>
    <w:rsid w:val="00E823B3"/>
    <w:rsid w:val="00E839BF"/>
    <w:rsid w:val="00E840A8"/>
    <w:rsid w:val="00E85BD5"/>
    <w:rsid w:val="00E85D5F"/>
    <w:rsid w:val="00E86316"/>
    <w:rsid w:val="00E86EE7"/>
    <w:rsid w:val="00E90B79"/>
    <w:rsid w:val="00E9441E"/>
    <w:rsid w:val="00E96301"/>
    <w:rsid w:val="00E97577"/>
    <w:rsid w:val="00EA104E"/>
    <w:rsid w:val="00EA1AA5"/>
    <w:rsid w:val="00EA1CFF"/>
    <w:rsid w:val="00EA1EE5"/>
    <w:rsid w:val="00EA3774"/>
    <w:rsid w:val="00EA3A3B"/>
    <w:rsid w:val="00EA3EC4"/>
    <w:rsid w:val="00EA5B4C"/>
    <w:rsid w:val="00EB22DA"/>
    <w:rsid w:val="00EB267F"/>
    <w:rsid w:val="00EB3A69"/>
    <w:rsid w:val="00EB5E7A"/>
    <w:rsid w:val="00EB6278"/>
    <w:rsid w:val="00EB732D"/>
    <w:rsid w:val="00EC0058"/>
    <w:rsid w:val="00EC06DF"/>
    <w:rsid w:val="00EC1415"/>
    <w:rsid w:val="00EC1C73"/>
    <w:rsid w:val="00EC24D7"/>
    <w:rsid w:val="00EC33B1"/>
    <w:rsid w:val="00EC3CEC"/>
    <w:rsid w:val="00EC3E8B"/>
    <w:rsid w:val="00EC4C2C"/>
    <w:rsid w:val="00EC5101"/>
    <w:rsid w:val="00EC65EE"/>
    <w:rsid w:val="00EC68F9"/>
    <w:rsid w:val="00ED13F6"/>
    <w:rsid w:val="00ED307C"/>
    <w:rsid w:val="00ED333F"/>
    <w:rsid w:val="00ED3844"/>
    <w:rsid w:val="00ED3E7B"/>
    <w:rsid w:val="00ED4E2B"/>
    <w:rsid w:val="00ED56FE"/>
    <w:rsid w:val="00ED6C8B"/>
    <w:rsid w:val="00ED737B"/>
    <w:rsid w:val="00ED7F0F"/>
    <w:rsid w:val="00EE19E2"/>
    <w:rsid w:val="00EE1F71"/>
    <w:rsid w:val="00EE376E"/>
    <w:rsid w:val="00EE59E3"/>
    <w:rsid w:val="00EE7907"/>
    <w:rsid w:val="00EF152F"/>
    <w:rsid w:val="00EF17FD"/>
    <w:rsid w:val="00EF1F8C"/>
    <w:rsid w:val="00EF3B82"/>
    <w:rsid w:val="00EF410A"/>
    <w:rsid w:val="00EF57CE"/>
    <w:rsid w:val="00EF645D"/>
    <w:rsid w:val="00EF64E6"/>
    <w:rsid w:val="00EF67A8"/>
    <w:rsid w:val="00EF6A08"/>
    <w:rsid w:val="00EF7122"/>
    <w:rsid w:val="00F00059"/>
    <w:rsid w:val="00F00584"/>
    <w:rsid w:val="00F025CC"/>
    <w:rsid w:val="00F03C7B"/>
    <w:rsid w:val="00F03E82"/>
    <w:rsid w:val="00F07816"/>
    <w:rsid w:val="00F10410"/>
    <w:rsid w:val="00F11777"/>
    <w:rsid w:val="00F12DD5"/>
    <w:rsid w:val="00F13D5D"/>
    <w:rsid w:val="00F152C8"/>
    <w:rsid w:val="00F158C1"/>
    <w:rsid w:val="00F15FB6"/>
    <w:rsid w:val="00F16991"/>
    <w:rsid w:val="00F20847"/>
    <w:rsid w:val="00F22AE7"/>
    <w:rsid w:val="00F248F7"/>
    <w:rsid w:val="00F24DEF"/>
    <w:rsid w:val="00F2593E"/>
    <w:rsid w:val="00F26374"/>
    <w:rsid w:val="00F2683D"/>
    <w:rsid w:val="00F27F37"/>
    <w:rsid w:val="00F31D8E"/>
    <w:rsid w:val="00F32590"/>
    <w:rsid w:val="00F32AFB"/>
    <w:rsid w:val="00F333E9"/>
    <w:rsid w:val="00F34A09"/>
    <w:rsid w:val="00F373D4"/>
    <w:rsid w:val="00F4065D"/>
    <w:rsid w:val="00F4133F"/>
    <w:rsid w:val="00F46877"/>
    <w:rsid w:val="00F4712B"/>
    <w:rsid w:val="00F51A03"/>
    <w:rsid w:val="00F51A85"/>
    <w:rsid w:val="00F525E6"/>
    <w:rsid w:val="00F526A9"/>
    <w:rsid w:val="00F52C74"/>
    <w:rsid w:val="00F53291"/>
    <w:rsid w:val="00F53F57"/>
    <w:rsid w:val="00F57C4C"/>
    <w:rsid w:val="00F60BDB"/>
    <w:rsid w:val="00F635D6"/>
    <w:rsid w:val="00F64236"/>
    <w:rsid w:val="00F6594F"/>
    <w:rsid w:val="00F67C40"/>
    <w:rsid w:val="00F7084A"/>
    <w:rsid w:val="00F740BD"/>
    <w:rsid w:val="00F74D12"/>
    <w:rsid w:val="00F763F9"/>
    <w:rsid w:val="00F76C39"/>
    <w:rsid w:val="00F76E17"/>
    <w:rsid w:val="00F7725E"/>
    <w:rsid w:val="00F77E76"/>
    <w:rsid w:val="00F808ED"/>
    <w:rsid w:val="00F80911"/>
    <w:rsid w:val="00F81B08"/>
    <w:rsid w:val="00F837F6"/>
    <w:rsid w:val="00F847D9"/>
    <w:rsid w:val="00F85C73"/>
    <w:rsid w:val="00F90098"/>
    <w:rsid w:val="00F90602"/>
    <w:rsid w:val="00F9164A"/>
    <w:rsid w:val="00F918D4"/>
    <w:rsid w:val="00F9195D"/>
    <w:rsid w:val="00F95630"/>
    <w:rsid w:val="00F96038"/>
    <w:rsid w:val="00F9620C"/>
    <w:rsid w:val="00FA1A92"/>
    <w:rsid w:val="00FA1F0A"/>
    <w:rsid w:val="00FA33B8"/>
    <w:rsid w:val="00FA35DC"/>
    <w:rsid w:val="00FA377F"/>
    <w:rsid w:val="00FA5C00"/>
    <w:rsid w:val="00FA5C45"/>
    <w:rsid w:val="00FB108D"/>
    <w:rsid w:val="00FB2192"/>
    <w:rsid w:val="00FB5CB2"/>
    <w:rsid w:val="00FB5F35"/>
    <w:rsid w:val="00FB69B4"/>
    <w:rsid w:val="00FB7901"/>
    <w:rsid w:val="00FB798C"/>
    <w:rsid w:val="00FB79C1"/>
    <w:rsid w:val="00FC0036"/>
    <w:rsid w:val="00FC0DEC"/>
    <w:rsid w:val="00FC29B6"/>
    <w:rsid w:val="00FC57C3"/>
    <w:rsid w:val="00FC73F2"/>
    <w:rsid w:val="00FD0F78"/>
    <w:rsid w:val="00FD203E"/>
    <w:rsid w:val="00FD4B5D"/>
    <w:rsid w:val="00FD4DD8"/>
    <w:rsid w:val="00FD5B40"/>
    <w:rsid w:val="00FD75E4"/>
    <w:rsid w:val="00FE01BE"/>
    <w:rsid w:val="00FE0239"/>
    <w:rsid w:val="00FE1B3D"/>
    <w:rsid w:val="00FE4B56"/>
    <w:rsid w:val="00FE552F"/>
    <w:rsid w:val="00FE7D4A"/>
    <w:rsid w:val="00FF02FE"/>
    <w:rsid w:val="00FF0AF9"/>
    <w:rsid w:val="00FF4067"/>
    <w:rsid w:val="00FF454E"/>
    <w:rsid w:val="00FF5127"/>
    <w:rsid w:val="00FF5D95"/>
    <w:rsid w:val="00FF6D09"/>
    <w:rsid w:val="00FF72FC"/>
    <w:rsid w:val="00FF7F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EFDA74"/>
  <w15:chartTrackingRefBased/>
  <w15:docId w15:val="{015953CA-7C28-452E-B438-95B50C3AB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D400B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400BE"/>
    <w:rPr>
      <w:sz w:val="20"/>
      <w:szCs w:val="20"/>
    </w:rPr>
  </w:style>
  <w:style w:type="character" w:styleId="FootnoteReference">
    <w:name w:val="footnote reference"/>
    <w:basedOn w:val="DefaultParagraphFont"/>
    <w:uiPriority w:val="99"/>
    <w:semiHidden/>
    <w:unhideWhenUsed/>
    <w:rsid w:val="00D400BE"/>
    <w:rPr>
      <w:vertAlign w:val="superscript"/>
    </w:rPr>
  </w:style>
  <w:style w:type="character" w:styleId="Hyperlink">
    <w:name w:val="Hyperlink"/>
    <w:basedOn w:val="DefaultParagraphFont"/>
    <w:uiPriority w:val="99"/>
    <w:unhideWhenUsed/>
    <w:rsid w:val="00D400BE"/>
    <w:rPr>
      <w:color w:val="0563C1" w:themeColor="hyperlink"/>
      <w:u w:val="single"/>
    </w:rPr>
  </w:style>
  <w:style w:type="character" w:styleId="CommentReference">
    <w:name w:val="annotation reference"/>
    <w:basedOn w:val="DefaultParagraphFont"/>
    <w:unhideWhenUsed/>
    <w:rsid w:val="00DD5D19"/>
    <w:rPr>
      <w:sz w:val="16"/>
      <w:szCs w:val="16"/>
    </w:rPr>
  </w:style>
  <w:style w:type="paragraph" w:styleId="CommentText">
    <w:name w:val="annotation text"/>
    <w:basedOn w:val="Normal"/>
    <w:link w:val="CommentTextChar"/>
    <w:unhideWhenUsed/>
    <w:rsid w:val="00DD5D19"/>
    <w:pPr>
      <w:spacing w:line="240" w:lineRule="auto"/>
    </w:pPr>
    <w:rPr>
      <w:sz w:val="20"/>
      <w:szCs w:val="20"/>
    </w:rPr>
  </w:style>
  <w:style w:type="character" w:customStyle="1" w:styleId="CommentTextChar">
    <w:name w:val="Comment Text Char"/>
    <w:basedOn w:val="DefaultParagraphFont"/>
    <w:link w:val="CommentText"/>
    <w:rsid w:val="00DD5D19"/>
    <w:rPr>
      <w:sz w:val="20"/>
      <w:szCs w:val="20"/>
    </w:rPr>
  </w:style>
  <w:style w:type="character" w:styleId="FollowedHyperlink">
    <w:name w:val="FollowedHyperlink"/>
    <w:basedOn w:val="DefaultParagraphFont"/>
    <w:uiPriority w:val="99"/>
    <w:semiHidden/>
    <w:unhideWhenUsed/>
    <w:rsid w:val="00DD5D19"/>
    <w:rPr>
      <w:color w:val="954F72" w:themeColor="followedHyperlink"/>
      <w:u w:val="single"/>
    </w:rPr>
  </w:style>
  <w:style w:type="paragraph" w:styleId="ListParagraph">
    <w:name w:val="List Paragraph"/>
    <w:basedOn w:val="Normal"/>
    <w:uiPriority w:val="34"/>
    <w:qFormat/>
    <w:rsid w:val="00F526A9"/>
    <w:pPr>
      <w:ind w:left="720"/>
      <w:contextualSpacing/>
    </w:pPr>
  </w:style>
  <w:style w:type="paragraph" w:styleId="CommentSubject">
    <w:name w:val="annotation subject"/>
    <w:basedOn w:val="CommentText"/>
    <w:next w:val="CommentText"/>
    <w:link w:val="CommentSubjectChar"/>
    <w:uiPriority w:val="99"/>
    <w:semiHidden/>
    <w:unhideWhenUsed/>
    <w:rsid w:val="007C3212"/>
    <w:rPr>
      <w:b/>
      <w:bCs/>
    </w:rPr>
  </w:style>
  <w:style w:type="character" w:customStyle="1" w:styleId="CommentSubjectChar">
    <w:name w:val="Comment Subject Char"/>
    <w:basedOn w:val="CommentTextChar"/>
    <w:link w:val="CommentSubject"/>
    <w:uiPriority w:val="99"/>
    <w:semiHidden/>
    <w:rsid w:val="007C3212"/>
    <w:rPr>
      <w:b/>
      <w:bCs/>
      <w:sz w:val="20"/>
      <w:szCs w:val="20"/>
    </w:rPr>
  </w:style>
  <w:style w:type="paragraph" w:styleId="Header">
    <w:name w:val="header"/>
    <w:basedOn w:val="Normal"/>
    <w:link w:val="HeaderChar"/>
    <w:uiPriority w:val="99"/>
    <w:unhideWhenUsed/>
    <w:rsid w:val="006F41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4144"/>
  </w:style>
  <w:style w:type="paragraph" w:styleId="Footer">
    <w:name w:val="footer"/>
    <w:basedOn w:val="Normal"/>
    <w:link w:val="FooterChar"/>
    <w:uiPriority w:val="99"/>
    <w:unhideWhenUsed/>
    <w:rsid w:val="006F41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4144"/>
  </w:style>
  <w:style w:type="paragraph" w:styleId="Revision">
    <w:name w:val="Revision"/>
    <w:hidden/>
    <w:uiPriority w:val="99"/>
    <w:semiHidden/>
    <w:rsid w:val="00CE31F6"/>
    <w:pPr>
      <w:spacing w:after="0" w:line="240" w:lineRule="auto"/>
    </w:pPr>
  </w:style>
  <w:style w:type="paragraph" w:customStyle="1" w:styleId="pf0">
    <w:name w:val="pf0"/>
    <w:basedOn w:val="Normal"/>
    <w:rsid w:val="000418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0418D2"/>
    <w:rPr>
      <w:rFonts w:ascii="Segoe UI" w:hAnsi="Segoe UI" w:cs="Segoe UI" w:hint="default"/>
      <w:sz w:val="18"/>
      <w:szCs w:val="18"/>
    </w:rPr>
  </w:style>
  <w:style w:type="character" w:styleId="UnresolvedMention">
    <w:name w:val="Unresolved Mention"/>
    <w:basedOn w:val="DefaultParagraphFont"/>
    <w:uiPriority w:val="99"/>
    <w:semiHidden/>
    <w:unhideWhenUsed/>
    <w:rsid w:val="00D24C30"/>
    <w:rPr>
      <w:color w:val="605E5C"/>
      <w:shd w:val="clear" w:color="auto" w:fill="E1DFDD"/>
    </w:rPr>
  </w:style>
  <w:style w:type="paragraph" w:styleId="Bibliography">
    <w:name w:val="Bibliography"/>
    <w:basedOn w:val="Normal"/>
    <w:next w:val="Normal"/>
    <w:uiPriority w:val="37"/>
    <w:unhideWhenUsed/>
    <w:rsid w:val="004223FB"/>
    <w:pPr>
      <w:tabs>
        <w:tab w:val="left" w:pos="504"/>
      </w:tabs>
      <w:spacing w:after="240" w:line="240" w:lineRule="auto"/>
      <w:ind w:left="504" w:hanging="504"/>
    </w:pPr>
  </w:style>
  <w:style w:type="table" w:customStyle="1" w:styleId="QuestionHeader">
    <w:name w:val="QuestionHeader"/>
    <w:basedOn w:val="TableNormal"/>
    <w:uiPriority w:val="99"/>
    <w:rsid w:val="009A3197"/>
    <w:pPr>
      <w:spacing w:after="0" w:line="240" w:lineRule="auto"/>
    </w:pPr>
    <w:rPr>
      <w:rFonts w:ascii="Verdana" w:eastAsia="Times New Roman" w:hAnsi="Verdana" w:cs="Arial"/>
      <w:b/>
      <w:color w:val="FFFFFF" w:themeColor="background1"/>
      <w:sz w:val="18"/>
      <w:szCs w:val="18"/>
    </w:rPr>
    <w:tblPr>
      <w:tblCellMar>
        <w:top w:w="85" w:type="dxa"/>
        <w:left w:w="57" w:type="dxa"/>
        <w:bottom w:w="85" w:type="dxa"/>
        <w:right w:w="57" w:type="dxa"/>
      </w:tblCellMar>
    </w:tblPr>
    <w:tcPr>
      <w:shd w:val="clear" w:color="auto" w:fill="A6A6A6" w:themeFill="background1" w:themeFillShade="A6"/>
    </w:tcPr>
    <w:tblStylePr w:type="firstCol">
      <w:rPr>
        <w:color w:val="auto"/>
      </w:rPr>
      <w:tblPr/>
      <w:tcPr>
        <w:shd w:val="clear" w:color="auto" w:fill="F2F2F2" w:themeFill="background1" w:themeFillShade="F2"/>
      </w:tcPr>
    </w:tblStylePr>
  </w:style>
  <w:style w:type="table" w:customStyle="1" w:styleId="BlockHeader">
    <w:name w:val="BlockHeader"/>
    <w:basedOn w:val="TableNormal"/>
    <w:uiPriority w:val="99"/>
    <w:rsid w:val="009A3197"/>
    <w:pPr>
      <w:spacing w:after="0" w:line="240" w:lineRule="auto"/>
    </w:pPr>
    <w:rPr>
      <w:rFonts w:ascii="Verdana" w:eastAsia="Times New Roman" w:hAnsi="Verdana" w:cs="Arial"/>
      <w:b/>
      <w:color w:val="FFFFFF" w:themeColor="background1"/>
      <w:sz w:val="18"/>
      <w:szCs w:val="18"/>
    </w:rPr>
    <w:tblPr>
      <w:tblCellMar>
        <w:top w:w="85" w:type="dxa"/>
        <w:left w:w="57" w:type="dxa"/>
        <w:bottom w:w="85" w:type="dxa"/>
        <w:right w:w="57" w:type="dxa"/>
      </w:tblCellMar>
    </w:tblPr>
    <w:tcPr>
      <w:shd w:val="clear" w:color="auto" w:fill="BD8708"/>
    </w:tcPr>
    <w:tblStylePr w:type="firstCol">
      <w:rPr>
        <w:color w:val="auto"/>
      </w:rPr>
      <w:tblPr/>
      <w:tcPr>
        <w:shd w:val="clear" w:color="auto" w:fill="E8BD58"/>
      </w:tcPr>
    </w:tblStylePr>
  </w:style>
  <w:style w:type="table" w:customStyle="1" w:styleId="TextHeader">
    <w:name w:val="TextHeader"/>
    <w:basedOn w:val="TableNormal"/>
    <w:uiPriority w:val="99"/>
    <w:rsid w:val="009A3197"/>
    <w:pPr>
      <w:spacing w:after="0" w:line="240" w:lineRule="auto"/>
    </w:pPr>
    <w:rPr>
      <w:rFonts w:ascii="Verdana" w:eastAsia="Times New Roman" w:hAnsi="Verdana" w:cs="Arial"/>
      <w:b/>
      <w:sz w:val="18"/>
      <w:szCs w:val="18"/>
    </w:rPr>
    <w:tblPr>
      <w:tblCellMar>
        <w:top w:w="85" w:type="dxa"/>
        <w:left w:w="57" w:type="dxa"/>
        <w:bottom w:w="85" w:type="dxa"/>
        <w:right w:w="57" w:type="dxa"/>
      </w:tblCellMar>
    </w:tblPr>
    <w:tcPr>
      <w:shd w:val="clear" w:color="auto" w:fill="FFFFFF" w:themeFill="background1"/>
    </w:tcPr>
    <w:tblStylePr w:type="firstCol">
      <w:tblPr/>
      <w:tcPr>
        <w:shd w:val="clear" w:color="auto" w:fill="F2F2F2" w:themeFill="background1" w:themeFillShade="F2"/>
      </w:tcPr>
    </w:tblStylePr>
  </w:style>
  <w:style w:type="table" w:customStyle="1" w:styleId="QuestionText">
    <w:name w:val="QuestionText"/>
    <w:basedOn w:val="TableNormal"/>
    <w:uiPriority w:val="99"/>
    <w:rsid w:val="009A3197"/>
    <w:pPr>
      <w:spacing w:after="0" w:line="240" w:lineRule="auto"/>
    </w:pPr>
    <w:rPr>
      <w:rFonts w:ascii="Verdana" w:eastAsia="Times New Roman" w:hAnsi="Verdana" w:cs="Arial"/>
      <w:sz w:val="18"/>
      <w:szCs w:val="18"/>
    </w:rPr>
    <w:tblPr>
      <w:tblCellMar>
        <w:top w:w="85" w:type="dxa"/>
        <w:left w:w="57" w:type="dxa"/>
        <w:bottom w:w="85" w:type="dxa"/>
        <w:right w:w="57" w:type="dxa"/>
      </w:tblCellMar>
    </w:tblPr>
  </w:style>
  <w:style w:type="table" w:customStyle="1" w:styleId="InstructionText">
    <w:name w:val="InstructionText"/>
    <w:basedOn w:val="TableNormal"/>
    <w:uiPriority w:val="99"/>
    <w:rsid w:val="009A3197"/>
    <w:pPr>
      <w:spacing w:after="0" w:line="240" w:lineRule="auto"/>
      <w:jc w:val="center"/>
    </w:pPr>
    <w:rPr>
      <w:rFonts w:ascii="Verdana" w:eastAsia="Times New Roman" w:hAnsi="Verdana" w:cs="Arial"/>
      <w:color w:val="145D04"/>
      <w:sz w:val="18"/>
      <w:szCs w:val="18"/>
    </w:rPr>
    <w:tblPr>
      <w:tblBorders>
        <w:top w:val="single" w:sz="12" w:space="0" w:color="145D04"/>
        <w:left w:val="single" w:sz="12" w:space="0" w:color="145D04"/>
        <w:bottom w:val="single" w:sz="12" w:space="0" w:color="145D04"/>
        <w:right w:val="single" w:sz="12" w:space="0" w:color="145D04"/>
        <w:insideH w:val="single" w:sz="12" w:space="0" w:color="145D04"/>
        <w:insideV w:val="single" w:sz="12" w:space="0" w:color="145D04"/>
      </w:tblBorders>
      <w:tblCellMar>
        <w:top w:w="85" w:type="dxa"/>
        <w:left w:w="57" w:type="dxa"/>
        <w:bottom w:w="85" w:type="dxa"/>
        <w:right w:w="57" w:type="dxa"/>
      </w:tblCellMar>
    </w:tblPr>
  </w:style>
  <w:style w:type="table" w:customStyle="1" w:styleId="Notes">
    <w:name w:val="Notes"/>
    <w:basedOn w:val="TableNormal"/>
    <w:uiPriority w:val="99"/>
    <w:rsid w:val="009A3197"/>
    <w:pPr>
      <w:spacing w:after="0" w:line="240" w:lineRule="auto"/>
      <w:jc w:val="center"/>
    </w:pPr>
    <w:rPr>
      <w:rFonts w:ascii="Verdana" w:eastAsia="Times New Roman" w:hAnsi="Verdana" w:cs="Arial"/>
      <w:color w:val="7A2280"/>
      <w:sz w:val="18"/>
      <w:szCs w:val="18"/>
    </w:rPr>
    <w:tblPr>
      <w:tblBorders>
        <w:top w:val="single" w:sz="12" w:space="0" w:color="7A2280"/>
        <w:left w:val="single" w:sz="12" w:space="0" w:color="7A2280"/>
        <w:bottom w:val="single" w:sz="12" w:space="0" w:color="7A2280"/>
        <w:right w:val="single" w:sz="12" w:space="0" w:color="7A2280"/>
        <w:insideH w:val="single" w:sz="12" w:space="0" w:color="7A2280"/>
        <w:insideV w:val="single" w:sz="12" w:space="0" w:color="7A2280"/>
      </w:tblBorders>
      <w:tblCellMar>
        <w:top w:w="85" w:type="dxa"/>
        <w:left w:w="57" w:type="dxa"/>
        <w:bottom w:w="85" w:type="dxa"/>
        <w:right w:w="57" w:type="dxa"/>
      </w:tblCellMar>
    </w:tblPr>
  </w:style>
  <w:style w:type="table" w:customStyle="1" w:styleId="OpenText">
    <w:name w:val="OpenText"/>
    <w:basedOn w:val="TableNormal"/>
    <w:uiPriority w:val="99"/>
    <w:rsid w:val="009A3197"/>
    <w:pPr>
      <w:spacing w:after="0" w:line="240" w:lineRule="auto"/>
    </w:pPr>
    <w:rPr>
      <w:rFonts w:ascii="Verdana" w:eastAsia="Times New Roman" w:hAnsi="Verdana" w:cs="Arial"/>
      <w:sz w:val="18"/>
      <w:szCs w:val="18"/>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left w:w="57" w:type="dxa"/>
        <w:bottom w:w="85" w:type="dxa"/>
        <w:right w:w="57" w:type="dxa"/>
      </w:tblCellMar>
    </w:tblPr>
  </w:style>
  <w:style w:type="table" w:customStyle="1" w:styleId="ContentItem">
    <w:name w:val="ContentItem"/>
    <w:basedOn w:val="TableNormal"/>
    <w:uiPriority w:val="99"/>
    <w:rsid w:val="009A3197"/>
    <w:pPr>
      <w:spacing w:after="0" w:line="240" w:lineRule="auto"/>
    </w:pPr>
    <w:rPr>
      <w:rFonts w:ascii="Verdana" w:eastAsia="Times New Roman" w:hAnsi="Verdana" w:cs="Arial"/>
      <w:sz w:val="18"/>
      <w:szCs w:val="18"/>
    </w:rPr>
    <w:tblPr>
      <w:tblCellMar>
        <w:left w:w="0" w:type="dxa"/>
        <w:right w:w="0" w:type="dxa"/>
      </w:tblCellMar>
    </w:tblPr>
  </w:style>
  <w:style w:type="table" w:customStyle="1" w:styleId="Properties">
    <w:name w:val="Properties"/>
    <w:basedOn w:val="TableNormal"/>
    <w:uiPriority w:val="99"/>
    <w:rsid w:val="009A3197"/>
    <w:pPr>
      <w:spacing w:after="0" w:line="240" w:lineRule="auto"/>
    </w:pPr>
    <w:rPr>
      <w:rFonts w:ascii="Verdana" w:eastAsia="Times New Roman" w:hAnsi="Verdana" w:cs="Arial"/>
      <w:b/>
      <w:color w:val="131C6B"/>
      <w:sz w:val="18"/>
      <w:szCs w:val="18"/>
      <w:u w:val="single"/>
    </w:rPr>
    <w:tblPr>
      <w:tblCellMar>
        <w:top w:w="85" w:type="dxa"/>
        <w:left w:w="57" w:type="dxa"/>
        <w:bottom w:w="85" w:type="dxa"/>
        <w:right w:w="57" w:type="dxa"/>
      </w:tblCellMar>
    </w:tblPr>
  </w:style>
  <w:style w:type="table" w:customStyle="1" w:styleId="Answerlist">
    <w:name w:val="Answerlist"/>
    <w:basedOn w:val="TableNormal"/>
    <w:uiPriority w:val="99"/>
    <w:rsid w:val="009A3197"/>
    <w:pPr>
      <w:spacing w:after="0" w:line="240" w:lineRule="auto"/>
    </w:pPr>
    <w:rPr>
      <w:rFonts w:ascii="Verdana" w:eastAsia="Times New Roman" w:hAnsi="Verdana" w:cs="Arial"/>
      <w:sz w:val="18"/>
      <w:szCs w:val="18"/>
    </w:rPr>
    <w:tblPr>
      <w:tblCellMar>
        <w:top w:w="28" w:type="dxa"/>
        <w:left w:w="57" w:type="dxa"/>
        <w:bottom w:w="28" w:type="dxa"/>
        <w:right w:w="57" w:type="dxa"/>
      </w:tblCellMar>
    </w:tblPr>
    <w:tcPr>
      <w:shd w:val="clear" w:color="auto" w:fill="F2F2F2"/>
    </w:tcPr>
  </w:style>
  <w:style w:type="table" w:customStyle="1" w:styleId="TranslationTable">
    <w:name w:val="TranslationTable"/>
    <w:basedOn w:val="TableNormal"/>
    <w:uiPriority w:val="99"/>
    <w:rsid w:val="009A3197"/>
    <w:pPr>
      <w:spacing w:after="0" w:line="240" w:lineRule="auto"/>
    </w:pPr>
    <w:rPr>
      <w:rFonts w:ascii="Verdana" w:eastAsia="Times New Roman" w:hAnsi="Verdana" w:cs="Arial"/>
      <w:sz w:val="18"/>
      <w:szCs w:val="18"/>
    </w:rPr>
    <w:tblPr/>
  </w:style>
  <w:style w:type="table" w:customStyle="1" w:styleId="RowsAndColumns">
    <w:name w:val="RowsAndColumns"/>
    <w:basedOn w:val="TableNormal"/>
    <w:uiPriority w:val="99"/>
    <w:rsid w:val="009A3197"/>
    <w:pPr>
      <w:spacing w:after="0" w:line="240" w:lineRule="auto"/>
      <w:jc w:val="center"/>
    </w:pPr>
    <w:rPr>
      <w:rFonts w:ascii="Verdana" w:eastAsia="Times New Roman" w:hAnsi="Verdana" w:cs="Arial"/>
      <w:sz w:val="18"/>
      <w:szCs w:val="18"/>
    </w:rPr>
    <w:tblPr>
      <w:tblStyleRowBandSize w:val="1"/>
      <w:tblBorders>
        <w:top w:val="single" w:sz="12" w:space="0" w:color="DEDEDE"/>
        <w:left w:val="single" w:sz="12" w:space="0" w:color="DEDEDE"/>
        <w:bottom w:val="single" w:sz="12" w:space="0" w:color="DEDEDE"/>
        <w:right w:val="single" w:sz="12" w:space="0" w:color="DEDEDE"/>
        <w:insideH w:val="single" w:sz="2" w:space="0" w:color="DEDEDE"/>
        <w:insideV w:val="single" w:sz="2" w:space="0" w:color="DEDEDE"/>
      </w:tblBorders>
      <w:tblCellMar>
        <w:top w:w="28" w:type="dxa"/>
        <w:left w:w="57" w:type="dxa"/>
        <w:bottom w:w="28" w:type="dxa"/>
        <w:right w:w="57" w:type="dxa"/>
      </w:tblCellMar>
    </w:tblPr>
    <w:tblStylePr w:type="firstCol">
      <w:pPr>
        <w:jc w:val="left"/>
      </w:pPr>
    </w:tblStylePr>
    <w:tblStylePr w:type="band2Horz">
      <w:tblPr/>
      <w:tcPr>
        <w:shd w:val="clear" w:color="auto" w:fill="F2F2F2" w:themeFill="background1" w:themeFillShade="F2"/>
      </w:tcPr>
    </w:tblStylePr>
  </w:style>
  <w:style w:type="table" w:customStyle="1" w:styleId="6">
    <w:name w:val="6"/>
    <w:basedOn w:val="TableNormal"/>
    <w:rsid w:val="009A3197"/>
    <w:pPr>
      <w:spacing w:after="0" w:line="276" w:lineRule="auto"/>
    </w:pPr>
    <w:rPr>
      <w:rFonts w:ascii="Arial" w:eastAsia="Arial" w:hAnsi="Arial" w:cs="Arial"/>
      <w:lang w:eastAsia="en-GB"/>
    </w:rPr>
    <w:tblPr>
      <w:tblStyleRowBandSize w:val="1"/>
      <w:tblStyleColBandSize w:val="1"/>
    </w:tblPr>
  </w:style>
  <w:style w:type="table" w:customStyle="1" w:styleId="8">
    <w:name w:val="8"/>
    <w:basedOn w:val="TableNormal"/>
    <w:rsid w:val="009A3197"/>
    <w:pPr>
      <w:spacing w:after="0" w:line="276" w:lineRule="auto"/>
    </w:pPr>
    <w:rPr>
      <w:rFonts w:ascii="Arial" w:eastAsia="Arial" w:hAnsi="Arial" w:cs="Arial"/>
      <w:lang w:eastAsia="en-GB"/>
    </w:rPr>
    <w:tblPr>
      <w:tblStyleRowBandSize w:val="1"/>
      <w:tblStyleColBandSize w:val="1"/>
    </w:tblPr>
  </w:style>
  <w:style w:type="table" w:customStyle="1" w:styleId="Comments">
    <w:name w:val="Comments"/>
    <w:basedOn w:val="TableNormal"/>
    <w:uiPriority w:val="99"/>
    <w:rsid w:val="009A3197"/>
    <w:pPr>
      <w:spacing w:after="0" w:line="240" w:lineRule="auto"/>
      <w:jc w:val="center"/>
    </w:pPr>
    <w:rPr>
      <w:rFonts w:ascii="Verdana" w:eastAsia="Times New Roman" w:hAnsi="Verdana" w:cs="Arial"/>
      <w:color w:val="BD8708"/>
      <w:sz w:val="18"/>
      <w:szCs w:val="18"/>
    </w:rPr>
    <w:tblPr>
      <w:tblBorders>
        <w:top w:val="single" w:sz="4" w:space="0" w:color="BD8708"/>
        <w:left w:val="single" w:sz="4" w:space="0" w:color="BD8708"/>
        <w:bottom w:val="single" w:sz="4" w:space="0" w:color="BD8708"/>
        <w:right w:val="single" w:sz="4" w:space="0" w:color="BD8708"/>
        <w:insideH w:val="single" w:sz="4" w:space="0" w:color="BD8708"/>
        <w:insideV w:val="single" w:sz="4" w:space="0" w:color="BD8708"/>
      </w:tblBorders>
      <w:tblCellMar>
        <w:top w:w="85" w:type="dxa"/>
        <w:left w:w="57" w:type="dxa"/>
        <w:bottom w:w="85" w:type="dxa"/>
        <w:right w:w="57" w:type="dxa"/>
      </w:tblCellMar>
    </w:tblPr>
  </w:style>
  <w:style w:type="table" w:customStyle="1" w:styleId="Filters">
    <w:name w:val="Filters"/>
    <w:basedOn w:val="TableNormal"/>
    <w:uiPriority w:val="99"/>
    <w:rsid w:val="009A3197"/>
    <w:pPr>
      <w:spacing w:after="0" w:line="240" w:lineRule="auto"/>
      <w:jc w:val="center"/>
    </w:pPr>
    <w:rPr>
      <w:rFonts w:ascii="Verdana" w:eastAsia="Times New Roman" w:hAnsi="Verdana" w:cs="Arial"/>
      <w:color w:val="C50017"/>
      <w:sz w:val="18"/>
      <w:szCs w:val="18"/>
    </w:rPr>
    <w:tblPr>
      <w:tblBorders>
        <w:top w:val="single" w:sz="12" w:space="0" w:color="C50017"/>
        <w:left w:val="single" w:sz="12" w:space="0" w:color="C50017"/>
        <w:bottom w:val="single" w:sz="12" w:space="0" w:color="C50017"/>
        <w:right w:val="single" w:sz="12" w:space="0" w:color="C50017"/>
        <w:insideH w:val="single" w:sz="12" w:space="0" w:color="C50017"/>
        <w:insideV w:val="single" w:sz="12" w:space="0" w:color="C50017"/>
      </w:tblBorders>
      <w:tblCellMar>
        <w:top w:w="85" w:type="dxa"/>
        <w:left w:w="57" w:type="dxa"/>
        <w:bottom w:w="85" w:type="dxa"/>
        <w:right w:w="57" w:type="dxa"/>
      </w:tblCellMar>
    </w:tblPr>
  </w:style>
  <w:style w:type="paragraph" w:styleId="NormalWeb">
    <w:name w:val="Normal (Web)"/>
    <w:basedOn w:val="Normal"/>
    <w:uiPriority w:val="99"/>
    <w:unhideWhenUsed/>
    <w:rsid w:val="009A3197"/>
    <w:pPr>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unhideWhenUsed/>
    <w:rsid w:val="009A3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9A3197"/>
    <w:rPr>
      <w:rFonts w:ascii="Courier New" w:eastAsia="Times New Roman" w:hAnsi="Courier New" w:cs="Courier New"/>
      <w:sz w:val="20"/>
      <w:szCs w:val="20"/>
    </w:rPr>
  </w:style>
  <w:style w:type="character" w:customStyle="1" w:styleId="y2iqfc">
    <w:name w:val="y2iqfc"/>
    <w:basedOn w:val="DefaultParagraphFont"/>
    <w:rsid w:val="009A3197"/>
  </w:style>
  <w:style w:type="character" w:customStyle="1" w:styleId="cf11">
    <w:name w:val="cf11"/>
    <w:basedOn w:val="DefaultParagraphFont"/>
    <w:rsid w:val="003D66D7"/>
    <w:rPr>
      <w:rFonts w:ascii="Segoe UI" w:hAnsi="Segoe UI" w:cs="Segoe UI" w:hint="default"/>
      <w:i/>
      <w:iCs/>
      <w:sz w:val="18"/>
      <w:szCs w:val="18"/>
    </w:rPr>
  </w:style>
  <w:style w:type="paragraph" w:customStyle="1" w:styleId="msonormal0">
    <w:name w:val="msonormal"/>
    <w:basedOn w:val="Normal"/>
    <w:rsid w:val="00114F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114F5C"/>
    <w:pPr>
      <w:spacing w:before="100" w:beforeAutospacing="1" w:after="100" w:afterAutospacing="1" w:line="240" w:lineRule="auto"/>
      <w:jc w:val="center"/>
    </w:pPr>
    <w:rPr>
      <w:rFonts w:ascii="Times New Roman" w:eastAsia="Times New Roman" w:hAnsi="Times New Roman" w:cs="Times New Roman"/>
      <w:sz w:val="24"/>
      <w:szCs w:val="24"/>
    </w:rPr>
  </w:style>
  <w:style w:type="table" w:styleId="TableGrid">
    <w:name w:val="Table Grid"/>
    <w:basedOn w:val="TableNormal"/>
    <w:uiPriority w:val="39"/>
    <w:rsid w:val="00114F5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basedOn w:val="DefaultParagraphFont"/>
    <w:uiPriority w:val="99"/>
    <w:semiHidden/>
    <w:unhideWhenUsed/>
    <w:rsid w:val="00F32AF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30208">
      <w:bodyDiv w:val="1"/>
      <w:marLeft w:val="0"/>
      <w:marRight w:val="0"/>
      <w:marTop w:val="0"/>
      <w:marBottom w:val="0"/>
      <w:divBdr>
        <w:top w:val="none" w:sz="0" w:space="0" w:color="auto"/>
        <w:left w:val="none" w:sz="0" w:space="0" w:color="auto"/>
        <w:bottom w:val="none" w:sz="0" w:space="0" w:color="auto"/>
        <w:right w:val="none" w:sz="0" w:space="0" w:color="auto"/>
      </w:divBdr>
    </w:div>
    <w:div w:id="389813969">
      <w:bodyDiv w:val="1"/>
      <w:marLeft w:val="0"/>
      <w:marRight w:val="0"/>
      <w:marTop w:val="0"/>
      <w:marBottom w:val="0"/>
      <w:divBdr>
        <w:top w:val="none" w:sz="0" w:space="0" w:color="auto"/>
        <w:left w:val="none" w:sz="0" w:space="0" w:color="auto"/>
        <w:bottom w:val="none" w:sz="0" w:space="0" w:color="auto"/>
        <w:right w:val="none" w:sz="0" w:space="0" w:color="auto"/>
      </w:divBdr>
    </w:div>
    <w:div w:id="640038485">
      <w:bodyDiv w:val="1"/>
      <w:marLeft w:val="0"/>
      <w:marRight w:val="0"/>
      <w:marTop w:val="0"/>
      <w:marBottom w:val="0"/>
      <w:divBdr>
        <w:top w:val="none" w:sz="0" w:space="0" w:color="auto"/>
        <w:left w:val="none" w:sz="0" w:space="0" w:color="auto"/>
        <w:bottom w:val="none" w:sz="0" w:space="0" w:color="auto"/>
        <w:right w:val="none" w:sz="0" w:space="0" w:color="auto"/>
      </w:divBdr>
    </w:div>
    <w:div w:id="688142754">
      <w:bodyDiv w:val="1"/>
      <w:marLeft w:val="0"/>
      <w:marRight w:val="0"/>
      <w:marTop w:val="0"/>
      <w:marBottom w:val="0"/>
      <w:divBdr>
        <w:top w:val="none" w:sz="0" w:space="0" w:color="auto"/>
        <w:left w:val="none" w:sz="0" w:space="0" w:color="auto"/>
        <w:bottom w:val="none" w:sz="0" w:space="0" w:color="auto"/>
        <w:right w:val="none" w:sz="0" w:space="0" w:color="auto"/>
      </w:divBdr>
    </w:div>
    <w:div w:id="786049743">
      <w:bodyDiv w:val="1"/>
      <w:marLeft w:val="0"/>
      <w:marRight w:val="0"/>
      <w:marTop w:val="0"/>
      <w:marBottom w:val="0"/>
      <w:divBdr>
        <w:top w:val="none" w:sz="0" w:space="0" w:color="auto"/>
        <w:left w:val="none" w:sz="0" w:space="0" w:color="auto"/>
        <w:bottom w:val="none" w:sz="0" w:space="0" w:color="auto"/>
        <w:right w:val="none" w:sz="0" w:space="0" w:color="auto"/>
      </w:divBdr>
    </w:div>
    <w:div w:id="794904186">
      <w:bodyDiv w:val="1"/>
      <w:marLeft w:val="0"/>
      <w:marRight w:val="0"/>
      <w:marTop w:val="0"/>
      <w:marBottom w:val="0"/>
      <w:divBdr>
        <w:top w:val="none" w:sz="0" w:space="0" w:color="auto"/>
        <w:left w:val="none" w:sz="0" w:space="0" w:color="auto"/>
        <w:bottom w:val="none" w:sz="0" w:space="0" w:color="auto"/>
        <w:right w:val="none" w:sz="0" w:space="0" w:color="auto"/>
      </w:divBdr>
    </w:div>
    <w:div w:id="1218274965">
      <w:bodyDiv w:val="1"/>
      <w:marLeft w:val="0"/>
      <w:marRight w:val="0"/>
      <w:marTop w:val="0"/>
      <w:marBottom w:val="0"/>
      <w:divBdr>
        <w:top w:val="none" w:sz="0" w:space="0" w:color="auto"/>
        <w:left w:val="none" w:sz="0" w:space="0" w:color="auto"/>
        <w:bottom w:val="none" w:sz="0" w:space="0" w:color="auto"/>
        <w:right w:val="none" w:sz="0" w:space="0" w:color="auto"/>
      </w:divBdr>
    </w:div>
    <w:div w:id="1367104289">
      <w:bodyDiv w:val="1"/>
      <w:marLeft w:val="0"/>
      <w:marRight w:val="0"/>
      <w:marTop w:val="0"/>
      <w:marBottom w:val="0"/>
      <w:divBdr>
        <w:top w:val="none" w:sz="0" w:space="0" w:color="auto"/>
        <w:left w:val="none" w:sz="0" w:space="0" w:color="auto"/>
        <w:bottom w:val="none" w:sz="0" w:space="0" w:color="auto"/>
        <w:right w:val="none" w:sz="0" w:space="0" w:color="auto"/>
      </w:divBdr>
    </w:div>
    <w:div w:id="1448625230">
      <w:bodyDiv w:val="1"/>
      <w:marLeft w:val="0"/>
      <w:marRight w:val="0"/>
      <w:marTop w:val="0"/>
      <w:marBottom w:val="0"/>
      <w:divBdr>
        <w:top w:val="none" w:sz="0" w:space="0" w:color="auto"/>
        <w:left w:val="none" w:sz="0" w:space="0" w:color="auto"/>
        <w:bottom w:val="none" w:sz="0" w:space="0" w:color="auto"/>
        <w:right w:val="none" w:sz="0" w:space="0" w:color="auto"/>
      </w:divBdr>
    </w:div>
    <w:div w:id="1602295594">
      <w:bodyDiv w:val="1"/>
      <w:marLeft w:val="0"/>
      <w:marRight w:val="0"/>
      <w:marTop w:val="0"/>
      <w:marBottom w:val="0"/>
      <w:divBdr>
        <w:top w:val="none" w:sz="0" w:space="0" w:color="auto"/>
        <w:left w:val="none" w:sz="0" w:space="0" w:color="auto"/>
        <w:bottom w:val="none" w:sz="0" w:space="0" w:color="auto"/>
        <w:right w:val="none" w:sz="0" w:space="0" w:color="auto"/>
      </w:divBdr>
    </w:div>
    <w:div w:id="1637761766">
      <w:bodyDiv w:val="1"/>
      <w:marLeft w:val="0"/>
      <w:marRight w:val="0"/>
      <w:marTop w:val="0"/>
      <w:marBottom w:val="0"/>
      <w:divBdr>
        <w:top w:val="none" w:sz="0" w:space="0" w:color="auto"/>
        <w:left w:val="none" w:sz="0" w:space="0" w:color="auto"/>
        <w:bottom w:val="none" w:sz="0" w:space="0" w:color="auto"/>
        <w:right w:val="none" w:sz="0" w:space="0" w:color="auto"/>
      </w:divBdr>
    </w:div>
    <w:div w:id="1851991686">
      <w:bodyDiv w:val="1"/>
      <w:marLeft w:val="0"/>
      <w:marRight w:val="0"/>
      <w:marTop w:val="0"/>
      <w:marBottom w:val="0"/>
      <w:divBdr>
        <w:top w:val="none" w:sz="0" w:space="0" w:color="auto"/>
        <w:left w:val="none" w:sz="0" w:space="0" w:color="auto"/>
        <w:bottom w:val="none" w:sz="0" w:space="0" w:color="auto"/>
        <w:right w:val="none" w:sz="0" w:space="0" w:color="auto"/>
      </w:divBdr>
    </w:div>
    <w:div w:id="1887326692">
      <w:bodyDiv w:val="1"/>
      <w:marLeft w:val="0"/>
      <w:marRight w:val="0"/>
      <w:marTop w:val="0"/>
      <w:marBottom w:val="0"/>
      <w:divBdr>
        <w:top w:val="none" w:sz="0" w:space="0" w:color="auto"/>
        <w:left w:val="none" w:sz="0" w:space="0" w:color="auto"/>
        <w:bottom w:val="none" w:sz="0" w:space="0" w:color="auto"/>
        <w:right w:val="none" w:sz="0" w:space="0" w:color="auto"/>
      </w:divBdr>
    </w:div>
    <w:div w:id="1916892462">
      <w:bodyDiv w:val="1"/>
      <w:marLeft w:val="0"/>
      <w:marRight w:val="0"/>
      <w:marTop w:val="0"/>
      <w:marBottom w:val="0"/>
      <w:divBdr>
        <w:top w:val="none" w:sz="0" w:space="0" w:color="auto"/>
        <w:left w:val="none" w:sz="0" w:space="0" w:color="auto"/>
        <w:bottom w:val="none" w:sz="0" w:space="0" w:color="auto"/>
        <w:right w:val="none" w:sz="0" w:space="0" w:color="auto"/>
      </w:divBdr>
    </w:div>
    <w:div w:id="1953510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A36722-8DFF-4BFE-96D7-562AE2D74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10178</Words>
  <Characters>58020</Characters>
  <Application>Microsoft Office Word</Application>
  <DocSecurity>0</DocSecurity>
  <Lines>483</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Yenkey, Chris</dc:creator>
  <cp:keywords/>
  <dc:description/>
  <cp:lastModifiedBy>Yenkey, Chris</cp:lastModifiedBy>
  <cp:revision>4</cp:revision>
  <cp:lastPrinted>2023-02-13T22:37:00Z</cp:lastPrinted>
  <dcterms:created xsi:type="dcterms:W3CDTF">2023-03-09T20:32:00Z</dcterms:created>
  <dcterms:modified xsi:type="dcterms:W3CDTF">2023-03-09T20:33:00Z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zotero-version="6.0.22"&gt;&lt;session id="yEWzoDPK"/&gt;&lt;style id="http://www.zotero.org/styles/pnas" hasBibliography="1" bibliographyStyleHasBeenSet="1"/&gt;&lt;prefs&gt;&lt;pref name="fieldType" value="Field"/&gt;&lt;pref name="automaticJournalAbbreviation</vt:lpwstr>
  </property>
  <property fmtid="{D5CDD505-2E9C-101B-9397-08002B2CF9AE}" pid="3" name="ZOTERO_PREF_2">
    <vt:lpwstr>s" value="true"/&gt;&lt;/prefs&gt;&lt;/data&gt;</vt:lpwstr>
  </property>
  <property fmtid="{D5CDD505-2E9C-101B-9397-08002B2CF9AE}" pid="4" name="GrammarlyDocumentId">
    <vt:lpwstr>6a2c28e4ba8e8bd021449b850aea41041620e58b375a10d6cec8e92cc3086f2d</vt:lpwstr>
  </property>
</Properties>
</file>