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52388" w14:textId="4D7B8D6E" w:rsidR="009B17B3" w:rsidRDefault="009B17B3" w:rsidP="009B17B3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019A8">
        <w:rPr>
          <w:rFonts w:asciiTheme="majorBidi" w:hAnsiTheme="majorBidi" w:cstheme="majorBidi"/>
          <w:color w:val="0000CC"/>
          <w:sz w:val="24"/>
          <w:szCs w:val="24"/>
        </w:rPr>
        <w:t>Table 1</w:t>
      </w:r>
      <w:r w:rsidRPr="005019A8">
        <w:rPr>
          <w:rFonts w:asciiTheme="majorBidi" w:hAnsiTheme="majorBidi" w:cstheme="majorBidi"/>
          <w:sz w:val="24"/>
          <w:szCs w:val="24"/>
        </w:rPr>
        <w:t>.</w:t>
      </w:r>
      <w:r w:rsidRPr="005019A8">
        <w:t xml:space="preserve"> </w:t>
      </w:r>
      <w:r w:rsidRPr="005019A8">
        <w:rPr>
          <w:rFonts w:asciiTheme="majorBidi" w:hAnsiTheme="majorBidi" w:cstheme="majorBidi"/>
          <w:sz w:val="24"/>
          <w:szCs w:val="24"/>
        </w:rPr>
        <w:t>GC-MS scan results for Camphor tree bark ethanol extract.</w:t>
      </w:r>
    </w:p>
    <w:p w14:paraId="17EDA1AF" w14:textId="77777777" w:rsidR="009B17B3" w:rsidRPr="005019A8" w:rsidRDefault="009B17B3" w:rsidP="009B17B3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536" w:type="dxa"/>
        <w:tblLayout w:type="fixed"/>
        <w:tblLook w:val="04A0" w:firstRow="1" w:lastRow="0" w:firstColumn="1" w:lastColumn="0" w:noHBand="0" w:noVBand="1"/>
      </w:tblPr>
      <w:tblGrid>
        <w:gridCol w:w="992"/>
        <w:gridCol w:w="2831"/>
        <w:gridCol w:w="4961"/>
        <w:gridCol w:w="752"/>
      </w:tblGrid>
      <w:tr w:rsidR="009B17B3" w:rsidRPr="005019A8" w14:paraId="5DC38BB6" w14:textId="77777777" w:rsidTr="00743115">
        <w:tc>
          <w:tcPr>
            <w:tcW w:w="992" w:type="dxa"/>
          </w:tcPr>
          <w:p w14:paraId="7BD0CA88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SimSun" w:hAnsiTheme="majorBidi" w:cstheme="majorBidi"/>
                <w:bCs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SimSun" w:hAnsiTheme="majorBidi" w:cstheme="majorBidi"/>
                <w:bCs/>
                <w:color w:val="000000"/>
                <w:sz w:val="20"/>
                <w:szCs w:val="20"/>
                <w:lang w:eastAsia="de-DE" w:bidi="en-US"/>
              </w:rPr>
              <w:t>Scan (min)</w:t>
            </w:r>
          </w:p>
        </w:tc>
        <w:tc>
          <w:tcPr>
            <w:tcW w:w="2831" w:type="dxa"/>
          </w:tcPr>
          <w:p w14:paraId="13F6B11B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SimSun" w:hAnsiTheme="majorBidi" w:cstheme="majorBidi"/>
                <w:bCs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SimSun" w:hAnsiTheme="majorBidi" w:cstheme="majorBidi"/>
                <w:bCs/>
                <w:color w:val="000000"/>
                <w:sz w:val="20"/>
                <w:szCs w:val="20"/>
                <w:lang w:eastAsia="de-DE" w:bidi="en-US"/>
              </w:rPr>
              <w:t>Compound Name</w:t>
            </w:r>
          </w:p>
        </w:tc>
        <w:tc>
          <w:tcPr>
            <w:tcW w:w="4961" w:type="dxa"/>
          </w:tcPr>
          <w:p w14:paraId="79F50949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SimSun" w:hAnsiTheme="majorBidi" w:cstheme="majorBidi"/>
                <w:bCs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SimSun" w:hAnsiTheme="majorBidi" w:cstheme="majorBidi"/>
                <w:bCs/>
                <w:color w:val="000000"/>
                <w:sz w:val="20"/>
                <w:szCs w:val="20"/>
                <w:lang w:eastAsia="de-DE" w:bidi="en-US"/>
              </w:rPr>
              <w:t>Molecular Formula</w:t>
            </w:r>
          </w:p>
        </w:tc>
        <w:tc>
          <w:tcPr>
            <w:tcW w:w="752" w:type="dxa"/>
          </w:tcPr>
          <w:p w14:paraId="4872235D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SimSun" w:hAnsiTheme="majorBidi" w:cstheme="majorBidi"/>
                <w:bCs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SimSun" w:hAnsiTheme="majorBidi" w:cstheme="majorBidi"/>
                <w:bCs/>
                <w:color w:val="000000"/>
                <w:sz w:val="20"/>
                <w:szCs w:val="20"/>
                <w:lang w:eastAsia="de-DE" w:bidi="en-US"/>
              </w:rPr>
              <w:t>Prob %</w:t>
            </w:r>
          </w:p>
        </w:tc>
      </w:tr>
      <w:tr w:rsidR="009B17B3" w:rsidRPr="005019A8" w14:paraId="25AE3749" w14:textId="77777777" w:rsidTr="00743115">
        <w:tc>
          <w:tcPr>
            <w:tcW w:w="992" w:type="dxa"/>
          </w:tcPr>
          <w:p w14:paraId="31D3B8A8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 8.782</w:t>
            </w:r>
          </w:p>
        </w:tc>
        <w:tc>
          <w:tcPr>
            <w:tcW w:w="2831" w:type="dxa"/>
          </w:tcPr>
          <w:p w14:paraId="225FE252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i/>
                <w:iCs/>
                <w:snapToGrid w:val="0"/>
                <w:color w:val="000000"/>
                <w:sz w:val="20"/>
                <w:szCs w:val="20"/>
                <w:lang w:eastAsia="de-DE" w:bidi="en-US"/>
              </w:rPr>
              <w:t>p</w:t>
            </w: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-Catechol</w:t>
            </w:r>
          </w:p>
        </w:tc>
        <w:tc>
          <w:tcPr>
            <w:tcW w:w="4961" w:type="dxa"/>
          </w:tcPr>
          <w:p w14:paraId="537A1CBC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object w:dxaOrig="875" w:dyaOrig="674" w14:anchorId="66E7008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33.75pt" o:ole="">
                  <v:imagedata r:id="rId4" o:title=""/>
                </v:shape>
                <o:OLEObject Type="Embed" ProgID="ChemDraw.Document.6.0" ShapeID="_x0000_i1025" DrawAspect="Content" ObjectID="_1738090221" r:id="rId5"/>
              </w:object>
            </w:r>
          </w:p>
        </w:tc>
        <w:tc>
          <w:tcPr>
            <w:tcW w:w="752" w:type="dxa"/>
          </w:tcPr>
          <w:p w14:paraId="0EAD33F0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46.5</w:t>
            </w:r>
          </w:p>
        </w:tc>
      </w:tr>
      <w:tr w:rsidR="009B17B3" w:rsidRPr="005019A8" w14:paraId="4D9A615F" w14:textId="77777777" w:rsidTr="00743115">
        <w:tc>
          <w:tcPr>
            <w:tcW w:w="992" w:type="dxa"/>
          </w:tcPr>
          <w:p w14:paraId="278BAEBB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10.59</w:t>
            </w:r>
          </w:p>
        </w:tc>
        <w:tc>
          <w:tcPr>
            <w:tcW w:w="2831" w:type="dxa"/>
          </w:tcPr>
          <w:p w14:paraId="34BB1327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2-Methoxy-4-vinylphenol</w:t>
            </w:r>
          </w:p>
        </w:tc>
        <w:tc>
          <w:tcPr>
            <w:tcW w:w="4961" w:type="dxa"/>
          </w:tcPr>
          <w:p w14:paraId="07DA8322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1195" w:dyaOrig="619" w14:anchorId="470D5D5E">
                <v:shape id="_x0000_i1026" type="#_x0000_t75" style="width:60pt;height:30.75pt" o:ole="">
                  <v:imagedata r:id="rId6" o:title=""/>
                </v:shape>
                <o:OLEObject Type="Embed" ProgID="ChemDraw.Document.6.0" ShapeID="_x0000_i1026" DrawAspect="Content" ObjectID="_1738090222" r:id="rId7"/>
              </w:object>
            </w:r>
          </w:p>
        </w:tc>
        <w:tc>
          <w:tcPr>
            <w:tcW w:w="752" w:type="dxa"/>
          </w:tcPr>
          <w:p w14:paraId="64E55929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43.0</w:t>
            </w:r>
          </w:p>
        </w:tc>
      </w:tr>
      <w:tr w:rsidR="009B17B3" w:rsidRPr="005019A8" w14:paraId="29351B07" w14:textId="77777777" w:rsidTr="00743115">
        <w:tc>
          <w:tcPr>
            <w:tcW w:w="992" w:type="dxa"/>
          </w:tcPr>
          <w:p w14:paraId="36964D6F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11.248</w:t>
            </w:r>
          </w:p>
        </w:tc>
        <w:tc>
          <w:tcPr>
            <w:tcW w:w="2831" w:type="dxa"/>
          </w:tcPr>
          <w:p w14:paraId="3F255F96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2,6-dimethoxyphenyl ester Formic acid </w:t>
            </w:r>
          </w:p>
        </w:tc>
        <w:tc>
          <w:tcPr>
            <w:tcW w:w="4961" w:type="dxa"/>
          </w:tcPr>
          <w:p w14:paraId="17D0C32E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1041" w:dyaOrig="1008" w14:anchorId="66C3BCCF">
                <v:shape id="_x0000_i1027" type="#_x0000_t75" style="width:51.75pt;height:50.25pt" o:ole="">
                  <v:imagedata r:id="rId8" o:title=""/>
                </v:shape>
                <o:OLEObject Type="Embed" ProgID="ChemDraw.Document.6.0" ShapeID="_x0000_i1027" DrawAspect="Content" ObjectID="_1738090223" r:id="rId9"/>
              </w:object>
            </w:r>
          </w:p>
        </w:tc>
        <w:tc>
          <w:tcPr>
            <w:tcW w:w="752" w:type="dxa"/>
          </w:tcPr>
          <w:p w14:paraId="3EDC6C57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35.3</w:t>
            </w:r>
          </w:p>
        </w:tc>
      </w:tr>
      <w:tr w:rsidR="009B17B3" w:rsidRPr="005019A8" w14:paraId="051931D9" w14:textId="77777777" w:rsidTr="00743115">
        <w:tc>
          <w:tcPr>
            <w:tcW w:w="992" w:type="dxa"/>
          </w:tcPr>
          <w:p w14:paraId="755A91B7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12.195</w:t>
            </w:r>
          </w:p>
        </w:tc>
        <w:tc>
          <w:tcPr>
            <w:tcW w:w="2831" w:type="dxa"/>
          </w:tcPr>
          <w:p w14:paraId="2E94FFD5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Vanillin</w:t>
            </w:r>
          </w:p>
        </w:tc>
        <w:tc>
          <w:tcPr>
            <w:tcW w:w="4961" w:type="dxa"/>
          </w:tcPr>
          <w:p w14:paraId="25276D04" w14:textId="77777777" w:rsidR="009B17B3" w:rsidRPr="005019A8" w:rsidRDefault="009B17B3" w:rsidP="00743115">
            <w:pPr>
              <w:bidi w:val="0"/>
              <w:ind w:right="-115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1233" w:dyaOrig="595" w14:anchorId="7E2F2CFC">
                <v:shape id="_x0000_i1028" type="#_x0000_t75" style="width:61.5pt;height:29.25pt" o:ole="">
                  <v:imagedata r:id="rId10" o:title=""/>
                </v:shape>
                <o:OLEObject Type="Embed" ProgID="ChemDraw.Document.6.0" ShapeID="_x0000_i1028" DrawAspect="Content" ObjectID="_1738090224" r:id="rId11"/>
              </w:object>
            </w:r>
          </w:p>
        </w:tc>
        <w:tc>
          <w:tcPr>
            <w:tcW w:w="752" w:type="dxa"/>
          </w:tcPr>
          <w:p w14:paraId="748DF5BC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28.3</w:t>
            </w:r>
          </w:p>
        </w:tc>
      </w:tr>
      <w:tr w:rsidR="009B17B3" w:rsidRPr="005019A8" w14:paraId="6DE11472" w14:textId="77777777" w:rsidTr="00743115">
        <w:tc>
          <w:tcPr>
            <w:tcW w:w="992" w:type="dxa"/>
          </w:tcPr>
          <w:p w14:paraId="329A11BF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14.383</w:t>
            </w:r>
          </w:p>
        </w:tc>
        <w:tc>
          <w:tcPr>
            <w:tcW w:w="2831" w:type="dxa"/>
          </w:tcPr>
          <w:p w14:paraId="5BA7A3E7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1-(3-(Cyclohexylamino)propyl) guanidine</w:t>
            </w:r>
          </w:p>
        </w:tc>
        <w:tc>
          <w:tcPr>
            <w:tcW w:w="4961" w:type="dxa"/>
          </w:tcPr>
          <w:p w14:paraId="4947B4C0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1955" w:dyaOrig="679" w14:anchorId="72DDACF0">
                <v:shape id="_x0000_i1029" type="#_x0000_t75" style="width:98.25pt;height:33.75pt" o:ole="">
                  <v:imagedata r:id="rId12" o:title=""/>
                </v:shape>
                <o:OLEObject Type="Embed" ProgID="ChemDraw.Document.6.0" ShapeID="_x0000_i1029" DrawAspect="Content" ObjectID="_1738090225" r:id="rId13"/>
              </w:object>
            </w:r>
          </w:p>
        </w:tc>
        <w:tc>
          <w:tcPr>
            <w:tcW w:w="752" w:type="dxa"/>
          </w:tcPr>
          <w:p w14:paraId="5EEE0FCD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32.8</w:t>
            </w:r>
          </w:p>
        </w:tc>
      </w:tr>
      <w:tr w:rsidR="009B17B3" w:rsidRPr="005019A8" w14:paraId="51EBD50F" w14:textId="77777777" w:rsidTr="00743115">
        <w:tc>
          <w:tcPr>
            <w:tcW w:w="992" w:type="dxa"/>
          </w:tcPr>
          <w:p w14:paraId="6EDA459C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14.845</w:t>
            </w:r>
          </w:p>
        </w:tc>
        <w:tc>
          <w:tcPr>
            <w:tcW w:w="2831" w:type="dxa"/>
          </w:tcPr>
          <w:p w14:paraId="46AD569A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3',5'-Dimethoxyacetophenone</w:t>
            </w:r>
          </w:p>
        </w:tc>
        <w:tc>
          <w:tcPr>
            <w:tcW w:w="4961" w:type="dxa"/>
          </w:tcPr>
          <w:p w14:paraId="02E01F33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object w:dxaOrig="1195" w:dyaOrig="920" w14:anchorId="3D407AE2">
                <v:shape id="_x0000_i1030" type="#_x0000_t75" style="width:60pt;height:46.5pt" o:ole="">
                  <v:imagedata r:id="rId14" o:title=""/>
                </v:shape>
                <o:OLEObject Type="Embed" ProgID="ChemDraw.Document.6.0" ShapeID="_x0000_i1030" DrawAspect="Content" ObjectID="_1738090226" r:id="rId15"/>
              </w:object>
            </w:r>
          </w:p>
        </w:tc>
        <w:tc>
          <w:tcPr>
            <w:tcW w:w="752" w:type="dxa"/>
          </w:tcPr>
          <w:p w14:paraId="6B19A56A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26.2</w:t>
            </w:r>
          </w:p>
        </w:tc>
      </w:tr>
      <w:tr w:rsidR="009B17B3" w:rsidRPr="005019A8" w14:paraId="09EF9719" w14:textId="77777777" w:rsidTr="00743115">
        <w:tc>
          <w:tcPr>
            <w:tcW w:w="992" w:type="dxa"/>
          </w:tcPr>
          <w:p w14:paraId="5F599376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15.294</w:t>
            </w:r>
          </w:p>
        </w:tc>
        <w:tc>
          <w:tcPr>
            <w:tcW w:w="2831" w:type="dxa"/>
          </w:tcPr>
          <w:p w14:paraId="0A7B0F1B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4-(methylthio)-benzoic acid</w:t>
            </w:r>
          </w:p>
        </w:tc>
        <w:tc>
          <w:tcPr>
            <w:tcW w:w="4961" w:type="dxa"/>
          </w:tcPr>
          <w:p w14:paraId="2DFF2E3D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1240" w:dyaOrig="835" w14:anchorId="6DB70824">
                <v:shape id="_x0000_i1031" type="#_x0000_t75" style="width:62.25pt;height:41.25pt" o:ole="">
                  <v:imagedata r:id="rId16" o:title=""/>
                </v:shape>
                <o:OLEObject Type="Embed" ProgID="ChemDraw.Document.6.0" ShapeID="_x0000_i1031" DrawAspect="Content" ObjectID="_1738090227" r:id="rId17"/>
              </w:object>
            </w:r>
          </w:p>
        </w:tc>
        <w:tc>
          <w:tcPr>
            <w:tcW w:w="752" w:type="dxa"/>
          </w:tcPr>
          <w:p w14:paraId="319DB32D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10.4</w:t>
            </w:r>
          </w:p>
        </w:tc>
      </w:tr>
      <w:tr w:rsidR="009B17B3" w:rsidRPr="005019A8" w14:paraId="60955A8B" w14:textId="77777777" w:rsidTr="00743115">
        <w:tc>
          <w:tcPr>
            <w:tcW w:w="992" w:type="dxa"/>
          </w:tcPr>
          <w:p w14:paraId="47845414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15.460</w:t>
            </w:r>
          </w:p>
        </w:tc>
        <w:tc>
          <w:tcPr>
            <w:tcW w:w="2831" w:type="dxa"/>
          </w:tcPr>
          <w:p w14:paraId="3A9A4D5F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D</w:t>
            </w:r>
            <w:r w:rsidRPr="00A15F4D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imethyl 2,2'-(5-hydroxycyclohexane-1,3-diyl)diacetate</w:t>
            </w:r>
          </w:p>
        </w:tc>
        <w:tc>
          <w:tcPr>
            <w:tcW w:w="4961" w:type="dxa"/>
          </w:tcPr>
          <w:p w14:paraId="4C9701A3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object w:dxaOrig="1943" w:dyaOrig="814" w14:anchorId="21C03754">
                <v:shape id="_x0000_i1032" type="#_x0000_t75" style="width:96pt;height:40.5pt" o:ole="">
                  <v:imagedata r:id="rId18" o:title=""/>
                </v:shape>
                <o:OLEObject Type="Embed" ProgID="ChemDraw.Document.6.0" ShapeID="_x0000_i1032" DrawAspect="Content" ObjectID="_1738090228" r:id="rId19"/>
              </w:object>
            </w:r>
          </w:p>
        </w:tc>
        <w:tc>
          <w:tcPr>
            <w:tcW w:w="752" w:type="dxa"/>
          </w:tcPr>
          <w:p w14:paraId="5826B908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17.8</w:t>
            </w:r>
          </w:p>
        </w:tc>
      </w:tr>
      <w:tr w:rsidR="009B17B3" w:rsidRPr="005019A8" w14:paraId="2EDC98DD" w14:textId="77777777" w:rsidTr="00743115">
        <w:tc>
          <w:tcPr>
            <w:tcW w:w="992" w:type="dxa"/>
          </w:tcPr>
          <w:p w14:paraId="5CBF8340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16.640</w:t>
            </w:r>
          </w:p>
        </w:tc>
        <w:tc>
          <w:tcPr>
            <w:tcW w:w="2831" w:type="dxa"/>
          </w:tcPr>
          <w:p w14:paraId="3A1B18A6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Camphor </w:t>
            </w:r>
          </w:p>
        </w:tc>
        <w:tc>
          <w:tcPr>
            <w:tcW w:w="4961" w:type="dxa"/>
          </w:tcPr>
          <w:p w14:paraId="3C8D6F72" w14:textId="517FF15B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noProof/>
              </w:rPr>
              <w:drawing>
                <wp:inline distT="0" distB="0" distL="0" distR="0" wp14:anchorId="66175ADE" wp14:editId="7DA5822D">
                  <wp:extent cx="400050" cy="6096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" w:type="dxa"/>
          </w:tcPr>
          <w:p w14:paraId="18F94BC6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77.4</w:t>
            </w:r>
          </w:p>
        </w:tc>
      </w:tr>
      <w:tr w:rsidR="009B17B3" w:rsidRPr="005019A8" w14:paraId="690FA435" w14:textId="77777777" w:rsidTr="00743115">
        <w:tc>
          <w:tcPr>
            <w:tcW w:w="992" w:type="dxa"/>
          </w:tcPr>
          <w:p w14:paraId="5FE11706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17.138</w:t>
            </w:r>
          </w:p>
        </w:tc>
        <w:tc>
          <w:tcPr>
            <w:tcW w:w="2831" w:type="dxa"/>
          </w:tcPr>
          <w:p w14:paraId="593D189F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2,6-dimethoxy-4-(2-propenyl)-Phenol </w:t>
            </w:r>
          </w:p>
        </w:tc>
        <w:tc>
          <w:tcPr>
            <w:tcW w:w="4961" w:type="dxa"/>
          </w:tcPr>
          <w:p w14:paraId="17E664A1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1196" w:dyaOrig="1087" w14:anchorId="2905F02F">
                <v:shape id="_x0000_i1034" type="#_x0000_t75" style="width:58.5pt;height:54pt" o:ole="">
                  <v:imagedata r:id="rId21" o:title=""/>
                </v:shape>
                <o:OLEObject Type="Embed" ProgID="ChemDraw.Document.6.0" ShapeID="_x0000_i1034" DrawAspect="Content" ObjectID="_1738090229" r:id="rId22"/>
              </w:object>
            </w:r>
          </w:p>
        </w:tc>
        <w:tc>
          <w:tcPr>
            <w:tcW w:w="752" w:type="dxa"/>
          </w:tcPr>
          <w:p w14:paraId="7CAF384C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77.6</w:t>
            </w:r>
          </w:p>
        </w:tc>
      </w:tr>
      <w:tr w:rsidR="009B17B3" w:rsidRPr="005019A8" w14:paraId="106820EA" w14:textId="77777777" w:rsidTr="00743115">
        <w:tc>
          <w:tcPr>
            <w:tcW w:w="992" w:type="dxa"/>
          </w:tcPr>
          <w:p w14:paraId="181B74FA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lastRenderedPageBreak/>
              <w:t>17.163</w:t>
            </w:r>
          </w:p>
        </w:tc>
        <w:tc>
          <w:tcPr>
            <w:tcW w:w="2831" w:type="dxa"/>
          </w:tcPr>
          <w:p w14:paraId="706347A0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α-Amino-3'-hydroxy-4'-methoxyacetophenone</w:t>
            </w:r>
          </w:p>
        </w:tc>
        <w:tc>
          <w:tcPr>
            <w:tcW w:w="4961" w:type="dxa"/>
          </w:tcPr>
          <w:p w14:paraId="2BBFB6CB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1583" w:dyaOrig="835" w14:anchorId="63DC0660">
                <v:shape id="_x0000_i1035" type="#_x0000_t75" style="width:78.75pt;height:42pt" o:ole="">
                  <v:imagedata r:id="rId23" o:title=""/>
                </v:shape>
                <o:OLEObject Type="Embed" ProgID="ChemDraw.Document.6.0" ShapeID="_x0000_i1035" DrawAspect="Content" ObjectID="_1738090230" r:id="rId24"/>
              </w:object>
            </w:r>
          </w:p>
        </w:tc>
        <w:tc>
          <w:tcPr>
            <w:tcW w:w="752" w:type="dxa"/>
          </w:tcPr>
          <w:p w14:paraId="74D45259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52.8</w:t>
            </w:r>
          </w:p>
        </w:tc>
      </w:tr>
      <w:tr w:rsidR="009B17B3" w:rsidRPr="005019A8" w14:paraId="55C3FE5E" w14:textId="77777777" w:rsidTr="00743115">
        <w:tc>
          <w:tcPr>
            <w:tcW w:w="992" w:type="dxa"/>
          </w:tcPr>
          <w:p w14:paraId="05C358CC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17.845</w:t>
            </w:r>
          </w:p>
        </w:tc>
        <w:tc>
          <w:tcPr>
            <w:tcW w:w="2831" w:type="dxa"/>
          </w:tcPr>
          <w:p w14:paraId="32324EE5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1-(4-hydroxy-3,5-dimethoxyphenyl)-Ethanone </w:t>
            </w:r>
          </w:p>
        </w:tc>
        <w:tc>
          <w:tcPr>
            <w:tcW w:w="4961" w:type="dxa"/>
          </w:tcPr>
          <w:p w14:paraId="4F09774A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1195" w:dyaOrig="1135" w14:anchorId="0AED7FC6">
                <v:shape id="_x0000_i1036" type="#_x0000_t75" style="width:60pt;height:56.25pt" o:ole="">
                  <v:imagedata r:id="rId25" o:title=""/>
                </v:shape>
                <o:OLEObject Type="Embed" ProgID="ChemDraw.Document.6.0" ShapeID="_x0000_i1036" DrawAspect="Content" ObjectID="_1738090231" r:id="rId26"/>
              </w:object>
            </w:r>
          </w:p>
        </w:tc>
        <w:tc>
          <w:tcPr>
            <w:tcW w:w="752" w:type="dxa"/>
          </w:tcPr>
          <w:p w14:paraId="39323264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77.1</w:t>
            </w:r>
          </w:p>
        </w:tc>
      </w:tr>
      <w:tr w:rsidR="009B17B3" w:rsidRPr="005019A8" w14:paraId="729376AB" w14:textId="77777777" w:rsidTr="00743115">
        <w:tc>
          <w:tcPr>
            <w:tcW w:w="992" w:type="dxa"/>
          </w:tcPr>
          <w:p w14:paraId="5B024665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17.962</w:t>
            </w:r>
          </w:p>
        </w:tc>
        <w:tc>
          <w:tcPr>
            <w:tcW w:w="2831" w:type="dxa"/>
          </w:tcPr>
          <w:p w14:paraId="01538044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Tetradecanoic acid</w:t>
            </w:r>
          </w:p>
        </w:tc>
        <w:tc>
          <w:tcPr>
            <w:tcW w:w="4961" w:type="dxa"/>
          </w:tcPr>
          <w:p w14:paraId="7B6C4F92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2841" w:dyaOrig="513" w14:anchorId="544B7BD0">
                <v:shape id="_x0000_i1037" type="#_x0000_t75" style="width:142.5pt;height:25.5pt" o:ole="">
                  <v:imagedata r:id="rId27" o:title=""/>
                </v:shape>
                <o:OLEObject Type="Embed" ProgID="ChemDraw.Document.6.0" ShapeID="_x0000_i1037" DrawAspect="Content" ObjectID="_1738090232" r:id="rId28"/>
              </w:object>
            </w:r>
          </w:p>
        </w:tc>
        <w:tc>
          <w:tcPr>
            <w:tcW w:w="752" w:type="dxa"/>
          </w:tcPr>
          <w:p w14:paraId="05358DF4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19.2</w:t>
            </w:r>
          </w:p>
        </w:tc>
      </w:tr>
      <w:tr w:rsidR="009B17B3" w:rsidRPr="005019A8" w14:paraId="15D257D4" w14:textId="77777777" w:rsidTr="00743115">
        <w:tc>
          <w:tcPr>
            <w:tcW w:w="992" w:type="dxa"/>
          </w:tcPr>
          <w:p w14:paraId="1E3C84B2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18.442</w:t>
            </w:r>
          </w:p>
        </w:tc>
        <w:tc>
          <w:tcPr>
            <w:tcW w:w="2831" w:type="dxa"/>
          </w:tcPr>
          <w:p w14:paraId="12BB5CD6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3,5-Dimethoxy-4-hydroxyphenylacetic acid</w:t>
            </w:r>
          </w:p>
        </w:tc>
        <w:tc>
          <w:tcPr>
            <w:tcW w:w="4961" w:type="dxa"/>
          </w:tcPr>
          <w:p w14:paraId="38E52BC0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1557" w:dyaOrig="1195" w14:anchorId="6ED9ACD5">
                <v:shape id="_x0000_i1038" type="#_x0000_t75" style="width:78.75pt;height:60pt" o:ole="">
                  <v:imagedata r:id="rId29" o:title=""/>
                </v:shape>
                <o:OLEObject Type="Embed" ProgID="ChemDraw.Document.6.0" ShapeID="_x0000_i1038" DrawAspect="Content" ObjectID="_1738090233" r:id="rId30"/>
              </w:object>
            </w:r>
          </w:p>
        </w:tc>
        <w:tc>
          <w:tcPr>
            <w:tcW w:w="752" w:type="dxa"/>
          </w:tcPr>
          <w:p w14:paraId="4ACC2C75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32.4</w:t>
            </w:r>
          </w:p>
        </w:tc>
      </w:tr>
      <w:tr w:rsidR="009B17B3" w:rsidRPr="005019A8" w14:paraId="6B752F9C" w14:textId="77777777" w:rsidTr="00743115">
        <w:tc>
          <w:tcPr>
            <w:tcW w:w="992" w:type="dxa"/>
          </w:tcPr>
          <w:p w14:paraId="418012E4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18.933</w:t>
            </w:r>
          </w:p>
        </w:tc>
        <w:tc>
          <w:tcPr>
            <w:tcW w:w="2831" w:type="dxa"/>
          </w:tcPr>
          <w:p w14:paraId="69619B7A" w14:textId="77777777" w:rsidR="009B17B3" w:rsidRPr="00A15F4D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A15F4D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N</w:t>
            </w:r>
            <w:r w:rsidRPr="00A15F4D">
              <w:rPr>
                <w:rFonts w:asciiTheme="majorBidi" w:hAnsiTheme="majorBidi" w:cstheme="majorBidi"/>
                <w:sz w:val="18"/>
                <w:szCs w:val="18"/>
              </w:rPr>
              <w:t>-(4-(3-hydroxypyrrolidin-1-yl)but-2-ynyl)-</w:t>
            </w:r>
            <w:r w:rsidRPr="00A15F4D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N</w:t>
            </w:r>
            <w:r w:rsidRPr="00A15F4D">
              <w:rPr>
                <w:rFonts w:asciiTheme="majorBidi" w:hAnsiTheme="majorBidi" w:cstheme="majorBidi"/>
                <w:sz w:val="18"/>
                <w:szCs w:val="18"/>
              </w:rPr>
              <w:t>-methylacetamide</w:t>
            </w:r>
          </w:p>
        </w:tc>
        <w:tc>
          <w:tcPr>
            <w:tcW w:w="4961" w:type="dxa"/>
          </w:tcPr>
          <w:p w14:paraId="609691AD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2078" w:dyaOrig="654" w14:anchorId="2FC85227">
                <v:shape id="_x0000_i1039" type="#_x0000_t75" style="width:103.5pt;height:33pt" o:ole="">
                  <v:imagedata r:id="rId31" o:title=""/>
                </v:shape>
                <o:OLEObject Type="Embed" ProgID="ChemDraw.Document.6.0" ShapeID="_x0000_i1039" DrawAspect="Content" ObjectID="_1738090234" r:id="rId32"/>
              </w:object>
            </w:r>
          </w:p>
        </w:tc>
        <w:tc>
          <w:tcPr>
            <w:tcW w:w="752" w:type="dxa"/>
          </w:tcPr>
          <w:p w14:paraId="0B5F8B71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31.9</w:t>
            </w:r>
          </w:p>
        </w:tc>
      </w:tr>
      <w:tr w:rsidR="009B17B3" w:rsidRPr="005019A8" w14:paraId="1FDEE5CE" w14:textId="77777777" w:rsidTr="00743115">
        <w:tc>
          <w:tcPr>
            <w:tcW w:w="992" w:type="dxa"/>
          </w:tcPr>
          <w:p w14:paraId="09B07168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19.413</w:t>
            </w:r>
          </w:p>
        </w:tc>
        <w:tc>
          <w:tcPr>
            <w:tcW w:w="2831" w:type="dxa"/>
          </w:tcPr>
          <w:p w14:paraId="50FB4E77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3,4,5-trimethoxyphenyl-2-propanone</w:t>
            </w:r>
          </w:p>
        </w:tc>
        <w:tc>
          <w:tcPr>
            <w:tcW w:w="4961" w:type="dxa"/>
          </w:tcPr>
          <w:p w14:paraId="53FE0119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1384" w:dyaOrig="899" w14:anchorId="330475DD">
                <v:shape id="_x0000_i1040" type="#_x0000_t75" style="width:69pt;height:44.25pt" o:ole="">
                  <v:imagedata r:id="rId33" o:title=""/>
                </v:shape>
                <o:OLEObject Type="Embed" ProgID="ChemDraw.Document.6.0" ShapeID="_x0000_i1040" DrawAspect="Content" ObjectID="_1738090235" r:id="rId34"/>
              </w:object>
            </w:r>
          </w:p>
        </w:tc>
        <w:tc>
          <w:tcPr>
            <w:tcW w:w="752" w:type="dxa"/>
          </w:tcPr>
          <w:p w14:paraId="527CFC10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22.9</w:t>
            </w:r>
          </w:p>
        </w:tc>
      </w:tr>
      <w:tr w:rsidR="009B17B3" w:rsidRPr="005019A8" w14:paraId="021858F6" w14:textId="77777777" w:rsidTr="00743115">
        <w:tc>
          <w:tcPr>
            <w:tcW w:w="992" w:type="dxa"/>
          </w:tcPr>
          <w:p w14:paraId="4522CA35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19.555</w:t>
            </w:r>
          </w:p>
        </w:tc>
        <w:tc>
          <w:tcPr>
            <w:tcW w:w="2831" w:type="dxa"/>
          </w:tcPr>
          <w:p w14:paraId="62B419D6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4-hydroxy-3,5-dimethoxy Benzoic acid </w:t>
            </w:r>
          </w:p>
        </w:tc>
        <w:tc>
          <w:tcPr>
            <w:tcW w:w="4961" w:type="dxa"/>
          </w:tcPr>
          <w:p w14:paraId="325004A1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1195" w:dyaOrig="1136" w14:anchorId="4D2A7501">
                <v:shape id="_x0000_i1041" type="#_x0000_t75" style="width:60pt;height:57pt" o:ole="">
                  <v:imagedata r:id="rId35" o:title=""/>
                </v:shape>
                <o:OLEObject Type="Embed" ProgID="ChemDraw.Document.6.0" ShapeID="_x0000_i1041" DrawAspect="Content" ObjectID="_1738090236" r:id="rId36"/>
              </w:object>
            </w:r>
          </w:p>
        </w:tc>
        <w:tc>
          <w:tcPr>
            <w:tcW w:w="752" w:type="dxa"/>
          </w:tcPr>
          <w:p w14:paraId="42CE5ED1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67.0</w:t>
            </w:r>
          </w:p>
        </w:tc>
      </w:tr>
      <w:tr w:rsidR="009B17B3" w:rsidRPr="005019A8" w14:paraId="65EDAAE8" w14:textId="77777777" w:rsidTr="00743115">
        <w:tc>
          <w:tcPr>
            <w:tcW w:w="992" w:type="dxa"/>
          </w:tcPr>
          <w:p w14:paraId="7B199175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20.206</w:t>
            </w:r>
          </w:p>
        </w:tc>
        <w:tc>
          <w:tcPr>
            <w:tcW w:w="2831" w:type="dxa"/>
          </w:tcPr>
          <w:p w14:paraId="1EEE2946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A15F4D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dimethyl 6-isopropyl-1-oxaspiro[2.5]octane-4,5-dicarboxylate</w:t>
            </w:r>
          </w:p>
        </w:tc>
        <w:tc>
          <w:tcPr>
            <w:tcW w:w="4961" w:type="dxa"/>
          </w:tcPr>
          <w:p w14:paraId="31B21EE6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1010" w:dyaOrig="1085" w14:anchorId="70D77968">
                <v:shape id="_x0000_i1042" type="#_x0000_t75" style="width:50.25pt;height:54pt" o:ole="">
                  <v:imagedata r:id="rId37" o:title=""/>
                </v:shape>
                <o:OLEObject Type="Embed" ProgID="ChemDraw.Document.6.0" ShapeID="_x0000_i1042" DrawAspect="Content" ObjectID="_1738090237" r:id="rId38"/>
              </w:object>
            </w:r>
          </w:p>
        </w:tc>
        <w:tc>
          <w:tcPr>
            <w:tcW w:w="752" w:type="dxa"/>
          </w:tcPr>
          <w:p w14:paraId="19582770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30.9</w:t>
            </w:r>
          </w:p>
        </w:tc>
      </w:tr>
      <w:tr w:rsidR="009B17B3" w:rsidRPr="005019A8" w14:paraId="2DA7A036" w14:textId="77777777" w:rsidTr="00743115">
        <w:tc>
          <w:tcPr>
            <w:tcW w:w="992" w:type="dxa"/>
          </w:tcPr>
          <w:p w14:paraId="69C28176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20.815</w:t>
            </w:r>
          </w:p>
        </w:tc>
        <w:tc>
          <w:tcPr>
            <w:tcW w:w="2831" w:type="dxa"/>
          </w:tcPr>
          <w:p w14:paraId="65ED7D62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n-Hexadecanoic acid, methyl ester</w:t>
            </w:r>
          </w:p>
        </w:tc>
        <w:tc>
          <w:tcPr>
            <w:tcW w:w="4961" w:type="dxa"/>
          </w:tcPr>
          <w:p w14:paraId="62EFF98F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3254" w:dyaOrig="488" w14:anchorId="15598704">
                <v:shape id="_x0000_i1043" type="#_x0000_t75" style="width:162pt;height:24pt" o:ole="">
                  <v:imagedata r:id="rId39" o:title=""/>
                </v:shape>
                <o:OLEObject Type="Embed" ProgID="ChemDraw.Document.6.0" ShapeID="_x0000_i1043" DrawAspect="Content" ObjectID="_1738090238" r:id="rId40"/>
              </w:object>
            </w:r>
          </w:p>
        </w:tc>
        <w:tc>
          <w:tcPr>
            <w:tcW w:w="752" w:type="dxa"/>
          </w:tcPr>
          <w:p w14:paraId="2B45BE70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20.8</w:t>
            </w:r>
          </w:p>
        </w:tc>
      </w:tr>
      <w:tr w:rsidR="009B17B3" w:rsidRPr="005019A8" w14:paraId="2FC11B60" w14:textId="77777777" w:rsidTr="00743115">
        <w:tc>
          <w:tcPr>
            <w:tcW w:w="992" w:type="dxa"/>
          </w:tcPr>
          <w:p w14:paraId="12BA0313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21.602</w:t>
            </w:r>
          </w:p>
        </w:tc>
        <w:tc>
          <w:tcPr>
            <w:tcW w:w="2831" w:type="dxa"/>
          </w:tcPr>
          <w:p w14:paraId="0514A003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n-Hexadecanoic acid</w:t>
            </w:r>
          </w:p>
        </w:tc>
        <w:tc>
          <w:tcPr>
            <w:tcW w:w="4961" w:type="dxa"/>
          </w:tcPr>
          <w:p w14:paraId="034B37BC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vertAlign w:val="subscript"/>
                <w:lang w:eastAsia="de-DE" w:bidi="en-US"/>
              </w:rPr>
            </w:pPr>
            <w:r w:rsidRPr="005019A8">
              <w:object w:dxaOrig="3216" w:dyaOrig="489" w14:anchorId="269D5E3A">
                <v:shape id="_x0000_i1044" type="#_x0000_t75" style="width:160.5pt;height:24pt" o:ole="">
                  <v:imagedata r:id="rId41" o:title=""/>
                </v:shape>
                <o:OLEObject Type="Embed" ProgID="ChemDraw.Document.6.0" ShapeID="_x0000_i1044" DrawAspect="Content" ObjectID="_1738090239" r:id="rId42"/>
              </w:object>
            </w:r>
          </w:p>
        </w:tc>
        <w:tc>
          <w:tcPr>
            <w:tcW w:w="752" w:type="dxa"/>
          </w:tcPr>
          <w:p w14:paraId="77A5D3F3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51.7</w:t>
            </w:r>
          </w:p>
        </w:tc>
      </w:tr>
      <w:tr w:rsidR="009B17B3" w:rsidRPr="005019A8" w14:paraId="40263DCF" w14:textId="77777777" w:rsidTr="00743115">
        <w:tc>
          <w:tcPr>
            <w:tcW w:w="992" w:type="dxa"/>
          </w:tcPr>
          <w:p w14:paraId="1E43F34A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22.039</w:t>
            </w:r>
          </w:p>
        </w:tc>
        <w:tc>
          <w:tcPr>
            <w:tcW w:w="2831" w:type="dxa"/>
          </w:tcPr>
          <w:p w14:paraId="2FD92750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n-Hexadecanoic acid, ethyl ester</w:t>
            </w:r>
          </w:p>
        </w:tc>
        <w:tc>
          <w:tcPr>
            <w:tcW w:w="4961" w:type="dxa"/>
          </w:tcPr>
          <w:p w14:paraId="38C60234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3441" w:dyaOrig="489" w14:anchorId="7E348C44">
                <v:shape id="_x0000_i1045" type="#_x0000_t75" style="width:171pt;height:24pt" o:ole="">
                  <v:imagedata r:id="rId43" o:title=""/>
                </v:shape>
                <o:OLEObject Type="Embed" ProgID="ChemDraw.Document.6.0" ShapeID="_x0000_i1045" DrawAspect="Content" ObjectID="_1738090240" r:id="rId44"/>
              </w:object>
            </w:r>
          </w:p>
        </w:tc>
        <w:tc>
          <w:tcPr>
            <w:tcW w:w="752" w:type="dxa"/>
          </w:tcPr>
          <w:p w14:paraId="1F4F4C13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50.0</w:t>
            </w:r>
          </w:p>
        </w:tc>
      </w:tr>
      <w:tr w:rsidR="009B17B3" w:rsidRPr="005019A8" w14:paraId="3B83520C" w14:textId="77777777" w:rsidTr="00743115">
        <w:tc>
          <w:tcPr>
            <w:tcW w:w="992" w:type="dxa"/>
          </w:tcPr>
          <w:p w14:paraId="161DFDED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22.365</w:t>
            </w:r>
          </w:p>
        </w:tc>
        <w:tc>
          <w:tcPr>
            <w:tcW w:w="2831" w:type="dxa"/>
          </w:tcPr>
          <w:p w14:paraId="17A32AC4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3,5-Dimethoxy-4-hydroxycinnamaldehyde</w:t>
            </w:r>
          </w:p>
        </w:tc>
        <w:tc>
          <w:tcPr>
            <w:tcW w:w="4961" w:type="dxa"/>
          </w:tcPr>
          <w:p w14:paraId="69AC677C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1610" w:dyaOrig="869" w14:anchorId="40F60B8F">
                <v:shape id="_x0000_i1046" type="#_x0000_t75" style="width:80.25pt;height:44.25pt" o:ole="">
                  <v:imagedata r:id="rId45" o:title=""/>
                </v:shape>
                <o:OLEObject Type="Embed" ProgID="ChemDraw.Document.6.0" ShapeID="_x0000_i1046" DrawAspect="Content" ObjectID="_1738090241" r:id="rId46"/>
              </w:object>
            </w:r>
          </w:p>
        </w:tc>
        <w:tc>
          <w:tcPr>
            <w:tcW w:w="752" w:type="dxa"/>
          </w:tcPr>
          <w:p w14:paraId="160AE86D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88.8</w:t>
            </w:r>
          </w:p>
        </w:tc>
      </w:tr>
      <w:tr w:rsidR="009B17B3" w:rsidRPr="005019A8" w14:paraId="00963D54" w14:textId="77777777" w:rsidTr="00743115">
        <w:tc>
          <w:tcPr>
            <w:tcW w:w="992" w:type="dxa"/>
          </w:tcPr>
          <w:p w14:paraId="37EF75E5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lastRenderedPageBreak/>
              <w:t>22.561</w:t>
            </w:r>
          </w:p>
        </w:tc>
        <w:tc>
          <w:tcPr>
            <w:tcW w:w="2831" w:type="dxa"/>
          </w:tcPr>
          <w:p w14:paraId="788A9C5E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2-(2-benzothiazolylthio)-N2-(3-fluorobenzylideno)-Acethydrazide </w:t>
            </w:r>
          </w:p>
        </w:tc>
        <w:tc>
          <w:tcPr>
            <w:tcW w:w="4961" w:type="dxa"/>
          </w:tcPr>
          <w:p w14:paraId="789DBB9B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vertAlign w:val="subscript"/>
                <w:lang w:eastAsia="de-DE" w:bidi="en-US"/>
              </w:rPr>
            </w:pPr>
            <w:r w:rsidRPr="005019A8">
              <w:object w:dxaOrig="2640" w:dyaOrig="955" w14:anchorId="3A26345B">
                <v:shape id="_x0000_i1047" type="#_x0000_t75" style="width:132.75pt;height:48pt" o:ole="">
                  <v:imagedata r:id="rId47" o:title=""/>
                </v:shape>
                <o:OLEObject Type="Embed" ProgID="ChemDraw.Document.6.0" ShapeID="_x0000_i1047" DrawAspect="Content" ObjectID="_1738090242" r:id="rId48"/>
              </w:object>
            </w:r>
          </w:p>
        </w:tc>
        <w:tc>
          <w:tcPr>
            <w:tcW w:w="752" w:type="dxa"/>
          </w:tcPr>
          <w:p w14:paraId="56331415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19.5</w:t>
            </w:r>
          </w:p>
        </w:tc>
      </w:tr>
      <w:tr w:rsidR="009B17B3" w:rsidRPr="005019A8" w14:paraId="040B9B1A" w14:textId="77777777" w:rsidTr="00743115">
        <w:tc>
          <w:tcPr>
            <w:tcW w:w="992" w:type="dxa"/>
          </w:tcPr>
          <w:p w14:paraId="1EBB6EDF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24.517</w:t>
            </w:r>
          </w:p>
        </w:tc>
        <w:tc>
          <w:tcPr>
            <w:tcW w:w="2831" w:type="dxa"/>
          </w:tcPr>
          <w:p w14:paraId="17993310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3,4-diethyl-dimethyl ester (Z,Z)-2,4-Hexadienedioic acid </w:t>
            </w:r>
          </w:p>
        </w:tc>
        <w:tc>
          <w:tcPr>
            <w:tcW w:w="4961" w:type="dxa"/>
          </w:tcPr>
          <w:p w14:paraId="6B48A7D1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1759" w:dyaOrig="835" w14:anchorId="66B364DE">
                <v:shape id="_x0000_i1048" type="#_x0000_t75" style="width:87.75pt;height:42pt" o:ole="">
                  <v:imagedata r:id="rId49" o:title=""/>
                </v:shape>
                <o:OLEObject Type="Embed" ProgID="ChemDraw.Document.6.0" ShapeID="_x0000_i1048" DrawAspect="Content" ObjectID="_1738090243" r:id="rId50"/>
              </w:object>
            </w:r>
          </w:p>
        </w:tc>
        <w:tc>
          <w:tcPr>
            <w:tcW w:w="752" w:type="dxa"/>
          </w:tcPr>
          <w:p w14:paraId="5D5AEB8E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12.8</w:t>
            </w:r>
          </w:p>
        </w:tc>
      </w:tr>
      <w:tr w:rsidR="009B17B3" w:rsidRPr="005019A8" w14:paraId="339CF0AF" w14:textId="77777777" w:rsidTr="00743115">
        <w:tc>
          <w:tcPr>
            <w:tcW w:w="992" w:type="dxa"/>
          </w:tcPr>
          <w:p w14:paraId="4C49F93B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24.775</w:t>
            </w:r>
          </w:p>
        </w:tc>
        <w:tc>
          <w:tcPr>
            <w:tcW w:w="2831" w:type="dxa"/>
          </w:tcPr>
          <w:p w14:paraId="4CEB1C88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A15F4D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(3</w:t>
            </w:r>
            <w:r w:rsidRPr="00A15F4D">
              <w:rPr>
                <w:rFonts w:asciiTheme="majorBidi" w:eastAsia="Times New Roman" w:hAnsiTheme="majorBidi" w:cstheme="majorBidi"/>
                <w:bCs/>
                <w:i/>
                <w:iCs/>
                <w:snapToGrid w:val="0"/>
                <w:color w:val="000000"/>
                <w:sz w:val="20"/>
                <w:szCs w:val="20"/>
                <w:lang w:eastAsia="de-DE" w:bidi="en-US"/>
              </w:rPr>
              <w:t>Z</w:t>
            </w:r>
            <w:r w:rsidRPr="00A15F4D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,15</w:t>
            </w:r>
            <w:r w:rsidRPr="00A15F4D">
              <w:rPr>
                <w:rFonts w:asciiTheme="majorBidi" w:eastAsia="Times New Roman" w:hAnsiTheme="majorBidi" w:cstheme="majorBidi"/>
                <w:bCs/>
                <w:i/>
                <w:iCs/>
                <w:snapToGrid w:val="0"/>
                <w:color w:val="000000"/>
                <w:sz w:val="20"/>
                <w:szCs w:val="20"/>
                <w:lang w:eastAsia="de-DE" w:bidi="en-US"/>
              </w:rPr>
              <w:t>Z</w:t>
            </w:r>
            <w:r w:rsidRPr="00A15F4D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)-octadeca-3,15-dienyl acetate</w:t>
            </w:r>
          </w:p>
        </w:tc>
        <w:tc>
          <w:tcPr>
            <w:tcW w:w="4961" w:type="dxa"/>
          </w:tcPr>
          <w:p w14:paraId="72B26DE9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3873" w:dyaOrig="489" w14:anchorId="0B318260">
                <v:shape id="_x0000_i1049" type="#_x0000_t75" style="width:193.5pt;height:24pt" o:ole="">
                  <v:imagedata r:id="rId51" o:title=""/>
                </v:shape>
                <o:OLEObject Type="Embed" ProgID="ChemDraw.Document.6.0" ShapeID="_x0000_i1049" DrawAspect="Content" ObjectID="_1738090244" r:id="rId52"/>
              </w:object>
            </w:r>
          </w:p>
        </w:tc>
        <w:tc>
          <w:tcPr>
            <w:tcW w:w="752" w:type="dxa"/>
          </w:tcPr>
          <w:p w14:paraId="422F820C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11.1</w:t>
            </w:r>
          </w:p>
        </w:tc>
      </w:tr>
      <w:tr w:rsidR="009B17B3" w:rsidRPr="005019A8" w14:paraId="67C877B6" w14:textId="77777777" w:rsidTr="00743115">
        <w:tc>
          <w:tcPr>
            <w:tcW w:w="992" w:type="dxa"/>
          </w:tcPr>
          <w:p w14:paraId="26CA39C0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24.929</w:t>
            </w:r>
          </w:p>
        </w:tc>
        <w:tc>
          <w:tcPr>
            <w:tcW w:w="2831" w:type="dxa"/>
          </w:tcPr>
          <w:p w14:paraId="37163BDD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A15F4D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(9</w:t>
            </w:r>
            <w:r w:rsidRPr="00A15F4D">
              <w:rPr>
                <w:rFonts w:asciiTheme="majorBidi" w:eastAsia="Times New Roman" w:hAnsiTheme="majorBidi" w:cstheme="majorBidi"/>
                <w:bCs/>
                <w:i/>
                <w:iCs/>
                <w:snapToGrid w:val="0"/>
                <w:color w:val="000000"/>
                <w:sz w:val="20"/>
                <w:szCs w:val="20"/>
                <w:lang w:eastAsia="de-DE" w:bidi="en-US"/>
              </w:rPr>
              <w:t>Z</w:t>
            </w:r>
            <w:r w:rsidRPr="00A15F4D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,12</w:t>
            </w:r>
            <w:r w:rsidRPr="00A15F4D">
              <w:rPr>
                <w:rFonts w:asciiTheme="majorBidi" w:eastAsia="Times New Roman" w:hAnsiTheme="majorBidi" w:cstheme="majorBidi"/>
                <w:bCs/>
                <w:i/>
                <w:iCs/>
                <w:snapToGrid w:val="0"/>
                <w:color w:val="000000"/>
                <w:sz w:val="20"/>
                <w:szCs w:val="20"/>
                <w:lang w:eastAsia="de-DE" w:bidi="en-US"/>
              </w:rPr>
              <w:t>Z</w:t>
            </w:r>
            <w:r w:rsidRPr="00A15F4D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,15</w:t>
            </w:r>
            <w:r w:rsidRPr="00A15F4D">
              <w:rPr>
                <w:rFonts w:asciiTheme="majorBidi" w:eastAsia="Times New Roman" w:hAnsiTheme="majorBidi" w:cstheme="majorBidi"/>
                <w:bCs/>
                <w:i/>
                <w:iCs/>
                <w:snapToGrid w:val="0"/>
                <w:color w:val="000000"/>
                <w:sz w:val="20"/>
                <w:szCs w:val="20"/>
                <w:lang w:eastAsia="de-DE" w:bidi="en-US"/>
              </w:rPr>
              <w:t>Z</w:t>
            </w:r>
            <w:r w:rsidRPr="00A15F4D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)-2,3-dihydroxypropyl octadeca-9,12,15-trienoate</w:t>
            </w:r>
          </w:p>
        </w:tc>
        <w:tc>
          <w:tcPr>
            <w:tcW w:w="4961" w:type="dxa"/>
          </w:tcPr>
          <w:p w14:paraId="6B036134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4423" w:dyaOrig="705" w14:anchorId="05635BAB">
                <v:shape id="_x0000_i1050" type="#_x0000_t75" style="width:196.5pt;height:30.75pt" o:ole="">
                  <v:imagedata r:id="rId53" o:title=""/>
                </v:shape>
                <o:OLEObject Type="Embed" ProgID="ChemDraw.Document.6.0" ShapeID="_x0000_i1050" DrawAspect="Content" ObjectID="_1738090245" r:id="rId54"/>
              </w:object>
            </w:r>
          </w:p>
        </w:tc>
        <w:tc>
          <w:tcPr>
            <w:tcW w:w="752" w:type="dxa"/>
          </w:tcPr>
          <w:p w14:paraId="7BB4F283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24.8</w:t>
            </w:r>
          </w:p>
        </w:tc>
      </w:tr>
      <w:tr w:rsidR="009B17B3" w:rsidRPr="005019A8" w14:paraId="033B4063" w14:textId="77777777" w:rsidTr="00743115">
        <w:tc>
          <w:tcPr>
            <w:tcW w:w="992" w:type="dxa"/>
          </w:tcPr>
          <w:p w14:paraId="10A55F28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25.218</w:t>
            </w:r>
          </w:p>
        </w:tc>
        <w:tc>
          <w:tcPr>
            <w:tcW w:w="2831" w:type="dxa"/>
          </w:tcPr>
          <w:p w14:paraId="3340336F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Dasycarpidan-1-methanol, acetate (ester)</w:t>
            </w:r>
          </w:p>
        </w:tc>
        <w:tc>
          <w:tcPr>
            <w:tcW w:w="4961" w:type="dxa"/>
          </w:tcPr>
          <w:p w14:paraId="4102021D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1509" w:dyaOrig="1545" w14:anchorId="4FC06AD7">
                <v:shape id="_x0000_i1051" type="#_x0000_t75" style="width:75.75pt;height:77.25pt" o:ole="">
                  <v:imagedata r:id="rId55" o:title=""/>
                </v:shape>
                <o:OLEObject Type="Embed" ProgID="ChemDraw.Document.6.0" ShapeID="_x0000_i1051" DrawAspect="Content" ObjectID="_1738090246" r:id="rId56"/>
              </w:object>
            </w:r>
          </w:p>
        </w:tc>
        <w:tc>
          <w:tcPr>
            <w:tcW w:w="752" w:type="dxa"/>
          </w:tcPr>
          <w:p w14:paraId="0517F5BE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60.5</w:t>
            </w:r>
          </w:p>
        </w:tc>
      </w:tr>
      <w:tr w:rsidR="009B17B3" w:rsidRPr="005019A8" w14:paraId="40A9ED5D" w14:textId="77777777" w:rsidTr="00743115">
        <w:tc>
          <w:tcPr>
            <w:tcW w:w="992" w:type="dxa"/>
          </w:tcPr>
          <w:p w14:paraId="1321B896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25.734</w:t>
            </w:r>
          </w:p>
        </w:tc>
        <w:tc>
          <w:tcPr>
            <w:tcW w:w="2831" w:type="dxa"/>
          </w:tcPr>
          <w:p w14:paraId="0FB302D4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2-methyl-1-Hexadecanol</w:t>
            </w:r>
          </w:p>
        </w:tc>
        <w:tc>
          <w:tcPr>
            <w:tcW w:w="4961" w:type="dxa"/>
          </w:tcPr>
          <w:p w14:paraId="61802933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3216" w:dyaOrig="398" w14:anchorId="23CF8B08">
                <v:shape id="_x0000_i1052" type="#_x0000_t75" style="width:160.5pt;height:20.25pt" o:ole="">
                  <v:imagedata r:id="rId57" o:title=""/>
                </v:shape>
                <o:OLEObject Type="Embed" ProgID="ChemDraw.Document.6.0" ShapeID="_x0000_i1052" DrawAspect="Content" ObjectID="_1738090247" r:id="rId58"/>
              </w:object>
            </w:r>
          </w:p>
        </w:tc>
        <w:tc>
          <w:tcPr>
            <w:tcW w:w="752" w:type="dxa"/>
          </w:tcPr>
          <w:p w14:paraId="0CB96D7C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19.8</w:t>
            </w:r>
          </w:p>
        </w:tc>
      </w:tr>
      <w:tr w:rsidR="009B17B3" w:rsidRPr="005019A8" w14:paraId="7A773104" w14:textId="77777777" w:rsidTr="00743115">
        <w:tc>
          <w:tcPr>
            <w:tcW w:w="992" w:type="dxa"/>
          </w:tcPr>
          <w:p w14:paraId="5203CEEB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26.847</w:t>
            </w:r>
          </w:p>
        </w:tc>
        <w:tc>
          <w:tcPr>
            <w:tcW w:w="2831" w:type="dxa"/>
          </w:tcPr>
          <w:p w14:paraId="7725E7CE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Hexadecanedioic acid, dimethyl ester</w:t>
            </w:r>
          </w:p>
        </w:tc>
        <w:tc>
          <w:tcPr>
            <w:tcW w:w="4961" w:type="dxa"/>
          </w:tcPr>
          <w:p w14:paraId="043AD342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3628" w:dyaOrig="705" w14:anchorId="6C156BF9">
                <v:shape id="_x0000_i1053" type="#_x0000_t75" style="width:181.5pt;height:35.25pt" o:ole="">
                  <v:imagedata r:id="rId59" o:title=""/>
                </v:shape>
                <o:OLEObject Type="Embed" ProgID="ChemDraw.Document.6.0" ShapeID="_x0000_i1053" DrawAspect="Content" ObjectID="_1738090248" r:id="rId60"/>
              </w:object>
            </w:r>
          </w:p>
        </w:tc>
        <w:tc>
          <w:tcPr>
            <w:tcW w:w="752" w:type="dxa"/>
          </w:tcPr>
          <w:p w14:paraId="5FC7438C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35.8</w:t>
            </w:r>
          </w:p>
        </w:tc>
      </w:tr>
      <w:tr w:rsidR="009B17B3" w:rsidRPr="005019A8" w14:paraId="0019BC49" w14:textId="77777777" w:rsidTr="00743115">
        <w:tc>
          <w:tcPr>
            <w:tcW w:w="992" w:type="dxa"/>
          </w:tcPr>
          <w:p w14:paraId="49A05A84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27.038</w:t>
            </w:r>
          </w:p>
        </w:tc>
        <w:tc>
          <w:tcPr>
            <w:tcW w:w="2831" w:type="dxa"/>
          </w:tcPr>
          <w:p w14:paraId="27BD61BB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Tributyl acetylcitrate</w:t>
            </w:r>
          </w:p>
        </w:tc>
        <w:tc>
          <w:tcPr>
            <w:tcW w:w="4961" w:type="dxa"/>
          </w:tcPr>
          <w:p w14:paraId="275B0C5D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2692" w:dyaOrig="1534" w14:anchorId="0CDC26E5">
                <v:shape id="_x0000_i1054" type="#_x0000_t75" style="width:134.25pt;height:76.5pt" o:ole="">
                  <v:imagedata r:id="rId61" o:title=""/>
                </v:shape>
                <o:OLEObject Type="Embed" ProgID="ChemDraw.Document.6.0" ShapeID="_x0000_i1054" DrawAspect="Content" ObjectID="_1738090249" r:id="rId62"/>
              </w:object>
            </w:r>
          </w:p>
        </w:tc>
        <w:tc>
          <w:tcPr>
            <w:tcW w:w="752" w:type="dxa"/>
          </w:tcPr>
          <w:p w14:paraId="6AF625EC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85.8</w:t>
            </w:r>
          </w:p>
        </w:tc>
      </w:tr>
      <w:tr w:rsidR="009B17B3" w:rsidRPr="005019A8" w14:paraId="64BF801B" w14:textId="77777777" w:rsidTr="00743115">
        <w:tc>
          <w:tcPr>
            <w:tcW w:w="992" w:type="dxa"/>
          </w:tcPr>
          <w:p w14:paraId="7658DF35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27.431</w:t>
            </w:r>
          </w:p>
        </w:tc>
        <w:tc>
          <w:tcPr>
            <w:tcW w:w="2831" w:type="dxa"/>
          </w:tcPr>
          <w:p w14:paraId="4A77F847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Octadecanedioic acid</w:t>
            </w:r>
          </w:p>
        </w:tc>
        <w:tc>
          <w:tcPr>
            <w:tcW w:w="4961" w:type="dxa"/>
          </w:tcPr>
          <w:p w14:paraId="777CA55D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3924" w:dyaOrig="727" w14:anchorId="74CCE758">
                <v:shape id="_x0000_i1055" type="#_x0000_t75" style="width:195pt;height:35.25pt" o:ole="">
                  <v:imagedata r:id="rId63" o:title=""/>
                </v:shape>
                <o:OLEObject Type="Embed" ProgID="ChemDraw.Document.6.0" ShapeID="_x0000_i1055" DrawAspect="Content" ObjectID="_1738090250" r:id="rId64"/>
              </w:object>
            </w:r>
          </w:p>
        </w:tc>
        <w:tc>
          <w:tcPr>
            <w:tcW w:w="752" w:type="dxa"/>
          </w:tcPr>
          <w:p w14:paraId="03E0DE5E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12.8</w:t>
            </w:r>
          </w:p>
        </w:tc>
      </w:tr>
      <w:tr w:rsidR="009B17B3" w:rsidRPr="005019A8" w14:paraId="6F314B8B" w14:textId="77777777" w:rsidTr="00743115">
        <w:tc>
          <w:tcPr>
            <w:tcW w:w="992" w:type="dxa"/>
          </w:tcPr>
          <w:p w14:paraId="21A28259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27.948</w:t>
            </w:r>
          </w:p>
        </w:tc>
        <w:tc>
          <w:tcPr>
            <w:tcW w:w="2831" w:type="dxa"/>
          </w:tcPr>
          <w:p w14:paraId="726F5171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Hexadecanedioic dimethyl ester</w:t>
            </w:r>
          </w:p>
        </w:tc>
        <w:tc>
          <w:tcPr>
            <w:tcW w:w="4961" w:type="dxa"/>
          </w:tcPr>
          <w:p w14:paraId="33945656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3628" w:dyaOrig="727" w14:anchorId="73D41819">
                <v:shape id="_x0000_i1056" type="#_x0000_t75" style="width:180.75pt;height:35.25pt" o:ole="">
                  <v:imagedata r:id="rId65" o:title=""/>
                </v:shape>
                <o:OLEObject Type="Embed" ProgID="ChemDraw.Document.6.0" ShapeID="_x0000_i1056" DrawAspect="Content" ObjectID="_1738090251" r:id="rId66"/>
              </w:object>
            </w:r>
          </w:p>
        </w:tc>
        <w:tc>
          <w:tcPr>
            <w:tcW w:w="752" w:type="dxa"/>
          </w:tcPr>
          <w:p w14:paraId="5CC0E580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11.5</w:t>
            </w:r>
          </w:p>
        </w:tc>
      </w:tr>
      <w:tr w:rsidR="009B17B3" w:rsidRPr="005019A8" w14:paraId="4089C117" w14:textId="77777777" w:rsidTr="00743115">
        <w:tc>
          <w:tcPr>
            <w:tcW w:w="992" w:type="dxa"/>
          </w:tcPr>
          <w:p w14:paraId="512C10DA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28.027</w:t>
            </w:r>
          </w:p>
        </w:tc>
        <w:tc>
          <w:tcPr>
            <w:tcW w:w="2831" w:type="dxa"/>
          </w:tcPr>
          <w:p w14:paraId="228F50B1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Hexadecanoic acid, 14-methyl-, methyl ester</w:t>
            </w:r>
          </w:p>
        </w:tc>
        <w:tc>
          <w:tcPr>
            <w:tcW w:w="4961" w:type="dxa"/>
          </w:tcPr>
          <w:p w14:paraId="6F175371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3254" w:dyaOrig="650" w14:anchorId="2AAD5E1C">
                <v:shape id="_x0000_i1057" type="#_x0000_t75" style="width:162pt;height:31.5pt" o:ole="">
                  <v:imagedata r:id="rId67" o:title=""/>
                </v:shape>
                <o:OLEObject Type="Embed" ProgID="ChemDraw.Document.6.0" ShapeID="_x0000_i1057" DrawAspect="Content" ObjectID="_1738090252" r:id="rId68"/>
              </w:object>
            </w:r>
          </w:p>
        </w:tc>
        <w:tc>
          <w:tcPr>
            <w:tcW w:w="752" w:type="dxa"/>
          </w:tcPr>
          <w:p w14:paraId="6CE8F848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33.3</w:t>
            </w:r>
          </w:p>
        </w:tc>
      </w:tr>
      <w:tr w:rsidR="009B17B3" w:rsidRPr="005019A8" w14:paraId="6797B4DD" w14:textId="77777777" w:rsidTr="00743115">
        <w:tc>
          <w:tcPr>
            <w:tcW w:w="992" w:type="dxa"/>
          </w:tcPr>
          <w:p w14:paraId="7FC16E96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28.194</w:t>
            </w:r>
          </w:p>
        </w:tc>
        <w:tc>
          <w:tcPr>
            <w:tcW w:w="2831" w:type="dxa"/>
          </w:tcPr>
          <w:p w14:paraId="3ABC6B86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9-Hexadecenoic acid</w:t>
            </w:r>
          </w:p>
        </w:tc>
        <w:tc>
          <w:tcPr>
            <w:tcW w:w="4961" w:type="dxa"/>
          </w:tcPr>
          <w:p w14:paraId="6975D768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3216" w:dyaOrig="486" w14:anchorId="580028B8">
                <v:shape id="_x0000_i1058" type="#_x0000_t75" style="width:159.75pt;height:23.25pt" o:ole="">
                  <v:imagedata r:id="rId69" o:title=""/>
                </v:shape>
                <o:OLEObject Type="Embed" ProgID="ChemDraw.Document.6.0" ShapeID="_x0000_i1058" DrawAspect="Content" ObjectID="_1738090253" r:id="rId70"/>
              </w:object>
            </w:r>
          </w:p>
        </w:tc>
        <w:tc>
          <w:tcPr>
            <w:tcW w:w="752" w:type="dxa"/>
          </w:tcPr>
          <w:p w14:paraId="68D5A7EA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13.7</w:t>
            </w:r>
          </w:p>
        </w:tc>
      </w:tr>
      <w:tr w:rsidR="009B17B3" w:rsidRPr="005019A8" w14:paraId="1EA0FDE9" w14:textId="77777777" w:rsidTr="00743115">
        <w:tc>
          <w:tcPr>
            <w:tcW w:w="992" w:type="dxa"/>
          </w:tcPr>
          <w:p w14:paraId="420281F7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29.097</w:t>
            </w:r>
          </w:p>
        </w:tc>
        <w:tc>
          <w:tcPr>
            <w:tcW w:w="2831" w:type="dxa"/>
          </w:tcPr>
          <w:p w14:paraId="7540A7FC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1A123F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(3</w:t>
            </w:r>
            <w:r w:rsidRPr="001A123F">
              <w:rPr>
                <w:rFonts w:asciiTheme="majorBidi" w:eastAsia="Times New Roman" w:hAnsiTheme="majorBidi" w:cstheme="majorBidi"/>
                <w:bCs/>
                <w:i/>
                <w:iCs/>
                <w:snapToGrid w:val="0"/>
                <w:color w:val="000000"/>
                <w:sz w:val="20"/>
                <w:szCs w:val="20"/>
                <w:lang w:eastAsia="de-DE" w:bidi="en-US"/>
              </w:rPr>
              <w:t>Z</w:t>
            </w:r>
            <w:r w:rsidRPr="001A123F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,12</w:t>
            </w:r>
            <w:r w:rsidRPr="001A123F">
              <w:rPr>
                <w:rFonts w:asciiTheme="majorBidi" w:eastAsia="Times New Roman" w:hAnsiTheme="majorBidi" w:cstheme="majorBidi"/>
                <w:bCs/>
                <w:i/>
                <w:iCs/>
                <w:snapToGrid w:val="0"/>
                <w:color w:val="000000"/>
                <w:sz w:val="20"/>
                <w:szCs w:val="20"/>
                <w:lang w:eastAsia="de-DE" w:bidi="en-US"/>
              </w:rPr>
              <w:t>E</w:t>
            </w:r>
            <w:r w:rsidRPr="001A123F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)-nonadeca-1,3,12-triene-5,14-diol</w:t>
            </w:r>
          </w:p>
        </w:tc>
        <w:tc>
          <w:tcPr>
            <w:tcW w:w="4961" w:type="dxa"/>
          </w:tcPr>
          <w:p w14:paraId="4C7964C9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3470" w:dyaOrig="703" w14:anchorId="1926FECD">
                <v:shape id="_x0000_i1059" type="#_x0000_t75" style="width:174pt;height:35.25pt" o:ole="">
                  <v:imagedata r:id="rId71" o:title=""/>
                </v:shape>
                <o:OLEObject Type="Embed" ProgID="ChemDraw.Document.6.0" ShapeID="_x0000_i1059" DrawAspect="Content" ObjectID="_1738090254" r:id="rId72"/>
              </w:object>
            </w:r>
          </w:p>
        </w:tc>
        <w:tc>
          <w:tcPr>
            <w:tcW w:w="752" w:type="dxa"/>
          </w:tcPr>
          <w:p w14:paraId="681C3EC5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12.9</w:t>
            </w:r>
          </w:p>
        </w:tc>
      </w:tr>
      <w:tr w:rsidR="009B17B3" w:rsidRPr="005019A8" w14:paraId="30182CB1" w14:textId="77777777" w:rsidTr="00743115">
        <w:tc>
          <w:tcPr>
            <w:tcW w:w="992" w:type="dxa"/>
          </w:tcPr>
          <w:p w14:paraId="21398E2A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29.645</w:t>
            </w:r>
          </w:p>
        </w:tc>
        <w:tc>
          <w:tcPr>
            <w:tcW w:w="2831" w:type="dxa"/>
          </w:tcPr>
          <w:p w14:paraId="380FB5C7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10,13-Eicosadienoic acid, methyl ester</w:t>
            </w:r>
          </w:p>
        </w:tc>
        <w:tc>
          <w:tcPr>
            <w:tcW w:w="4961" w:type="dxa"/>
          </w:tcPr>
          <w:p w14:paraId="4DBD68EF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4002" w:dyaOrig="511" w14:anchorId="0809BDCA">
                <v:shape id="_x0000_i1060" type="#_x0000_t75" style="width:200.25pt;height:25.5pt" o:ole="">
                  <v:imagedata r:id="rId73" o:title=""/>
                </v:shape>
                <o:OLEObject Type="Embed" ProgID="ChemDraw.Document.6.0" ShapeID="_x0000_i1060" DrawAspect="Content" ObjectID="_1738090255" r:id="rId74"/>
              </w:object>
            </w:r>
          </w:p>
        </w:tc>
        <w:tc>
          <w:tcPr>
            <w:tcW w:w="752" w:type="dxa"/>
          </w:tcPr>
          <w:p w14:paraId="766F8A43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10.5</w:t>
            </w:r>
          </w:p>
        </w:tc>
      </w:tr>
      <w:tr w:rsidR="009B17B3" w:rsidRPr="005019A8" w14:paraId="4D5AA2DF" w14:textId="77777777" w:rsidTr="00743115">
        <w:tc>
          <w:tcPr>
            <w:tcW w:w="992" w:type="dxa"/>
          </w:tcPr>
          <w:p w14:paraId="2A7761FC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30.081</w:t>
            </w:r>
          </w:p>
        </w:tc>
        <w:tc>
          <w:tcPr>
            <w:tcW w:w="2831" w:type="dxa"/>
          </w:tcPr>
          <w:p w14:paraId="40F6D8AA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Linoleic acid, ethyl ester</w:t>
            </w:r>
          </w:p>
        </w:tc>
        <w:tc>
          <w:tcPr>
            <w:tcW w:w="4961" w:type="dxa"/>
          </w:tcPr>
          <w:p w14:paraId="58E2BC9C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3873" w:dyaOrig="489" w14:anchorId="78C2B483">
                <v:shape id="_x0000_i1061" type="#_x0000_t75" style="width:193.5pt;height:24pt" o:ole="">
                  <v:imagedata r:id="rId75" o:title=""/>
                </v:shape>
                <o:OLEObject Type="Embed" ProgID="ChemDraw.Document.6.0" ShapeID="_x0000_i1061" DrawAspect="Content" ObjectID="_1738090256" r:id="rId76"/>
              </w:object>
            </w:r>
          </w:p>
        </w:tc>
        <w:tc>
          <w:tcPr>
            <w:tcW w:w="752" w:type="dxa"/>
          </w:tcPr>
          <w:p w14:paraId="0D6A981F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11.5</w:t>
            </w:r>
          </w:p>
        </w:tc>
      </w:tr>
      <w:tr w:rsidR="009B17B3" w:rsidRPr="005019A8" w14:paraId="4A9FFF56" w14:textId="77777777" w:rsidTr="00743115">
        <w:tc>
          <w:tcPr>
            <w:tcW w:w="992" w:type="dxa"/>
          </w:tcPr>
          <w:p w14:paraId="29271509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30.585</w:t>
            </w:r>
          </w:p>
        </w:tc>
        <w:tc>
          <w:tcPr>
            <w:tcW w:w="2831" w:type="dxa"/>
          </w:tcPr>
          <w:p w14:paraId="5B5ED3CF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1,3,12-Nonadecatriene-5,14-diol</w:t>
            </w:r>
          </w:p>
        </w:tc>
        <w:tc>
          <w:tcPr>
            <w:tcW w:w="4961" w:type="dxa"/>
          </w:tcPr>
          <w:p w14:paraId="5FF0885C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3470" w:dyaOrig="729" w14:anchorId="60940664">
                <v:shape id="_x0000_i1062" type="#_x0000_t75" style="width:174pt;height:36.75pt" o:ole="">
                  <v:imagedata r:id="rId77" o:title=""/>
                </v:shape>
                <o:OLEObject Type="Embed" ProgID="ChemDraw.Document.6.0" ShapeID="_x0000_i1062" DrawAspect="Content" ObjectID="_1738090257" r:id="rId78"/>
              </w:object>
            </w:r>
          </w:p>
        </w:tc>
        <w:tc>
          <w:tcPr>
            <w:tcW w:w="752" w:type="dxa"/>
          </w:tcPr>
          <w:p w14:paraId="29AC1B4C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15.6</w:t>
            </w:r>
          </w:p>
        </w:tc>
      </w:tr>
      <w:tr w:rsidR="009B17B3" w:rsidRPr="005019A8" w14:paraId="047B06A1" w14:textId="77777777" w:rsidTr="00743115">
        <w:tc>
          <w:tcPr>
            <w:tcW w:w="992" w:type="dxa"/>
          </w:tcPr>
          <w:p w14:paraId="77136014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31.003</w:t>
            </w:r>
          </w:p>
        </w:tc>
        <w:tc>
          <w:tcPr>
            <w:tcW w:w="2831" w:type="dxa"/>
          </w:tcPr>
          <w:p w14:paraId="3D59D74D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Nonadecanoic acid, methyl ester</w:t>
            </w:r>
          </w:p>
        </w:tc>
        <w:tc>
          <w:tcPr>
            <w:tcW w:w="4961" w:type="dxa"/>
          </w:tcPr>
          <w:p w14:paraId="3AA57E83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3816" w:dyaOrig="489" w14:anchorId="29C60D76">
                <v:shape id="_x0000_i1063" type="#_x0000_t75" style="width:190.5pt;height:24pt" o:ole="">
                  <v:imagedata r:id="rId79" o:title=""/>
                </v:shape>
                <o:OLEObject Type="Embed" ProgID="ChemDraw.Document.6.0" ShapeID="_x0000_i1063" DrawAspect="Content" ObjectID="_1738090258" r:id="rId80"/>
              </w:object>
            </w:r>
          </w:p>
        </w:tc>
        <w:tc>
          <w:tcPr>
            <w:tcW w:w="752" w:type="dxa"/>
          </w:tcPr>
          <w:p w14:paraId="79F343C0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27.5</w:t>
            </w:r>
          </w:p>
        </w:tc>
      </w:tr>
      <w:tr w:rsidR="009B17B3" w:rsidRPr="005019A8" w14:paraId="4E07E84B" w14:textId="77777777" w:rsidTr="00743115">
        <w:tc>
          <w:tcPr>
            <w:tcW w:w="992" w:type="dxa"/>
          </w:tcPr>
          <w:p w14:paraId="7EB9F4EC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31.858</w:t>
            </w:r>
          </w:p>
        </w:tc>
        <w:tc>
          <w:tcPr>
            <w:tcW w:w="2831" w:type="dxa"/>
          </w:tcPr>
          <w:p w14:paraId="3EF608E8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Hexadecanoic acid, ethyl ester</w:t>
            </w:r>
          </w:p>
        </w:tc>
        <w:tc>
          <w:tcPr>
            <w:tcW w:w="4961" w:type="dxa"/>
          </w:tcPr>
          <w:p w14:paraId="7FC079D4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3441" w:dyaOrig="513" w14:anchorId="2DFF2742">
                <v:shape id="_x0000_i1064" type="#_x0000_t75" style="width:171pt;height:25.5pt" o:ole="">
                  <v:imagedata r:id="rId81" o:title=""/>
                </v:shape>
                <o:OLEObject Type="Embed" ProgID="ChemDraw.Document.6.0" ShapeID="_x0000_i1064" DrawAspect="Content" ObjectID="_1738090259" r:id="rId82"/>
              </w:object>
            </w:r>
          </w:p>
        </w:tc>
        <w:tc>
          <w:tcPr>
            <w:tcW w:w="752" w:type="dxa"/>
          </w:tcPr>
          <w:p w14:paraId="160EBA25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42.5</w:t>
            </w:r>
          </w:p>
        </w:tc>
      </w:tr>
      <w:tr w:rsidR="009B17B3" w:rsidRPr="005019A8" w14:paraId="3F607D60" w14:textId="77777777" w:rsidTr="00743115">
        <w:tc>
          <w:tcPr>
            <w:tcW w:w="992" w:type="dxa"/>
          </w:tcPr>
          <w:p w14:paraId="206770B2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31.889</w:t>
            </w:r>
          </w:p>
        </w:tc>
        <w:tc>
          <w:tcPr>
            <w:tcW w:w="2831" w:type="dxa"/>
          </w:tcPr>
          <w:p w14:paraId="3B5B2246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1A123F">
              <w:rPr>
                <w:rFonts w:ascii="ArialMT" w:hAnsi="ArialMT" w:cs="ArialMT"/>
                <w:sz w:val="18"/>
                <w:szCs w:val="18"/>
              </w:rPr>
              <w:t>4a-(hydroxymethyl)-2,2,6a,6b,9,9,12a-heptamethyl-1,2,3,4,4a,5,6,6a,6b,7,8,8a,9,10,11,12,12a,12b,13,14b-icosahydropicene-3,4,5,6,10-pentaol</w:t>
            </w:r>
          </w:p>
        </w:tc>
        <w:tc>
          <w:tcPr>
            <w:tcW w:w="4961" w:type="dxa"/>
          </w:tcPr>
          <w:p w14:paraId="323EA774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2373" w:dyaOrig="1521" w14:anchorId="3091DC14">
                <v:shape id="_x0000_i1065" type="#_x0000_t75" style="width:118.5pt;height:77.25pt" o:ole="">
                  <v:imagedata r:id="rId83" o:title=""/>
                </v:shape>
                <o:OLEObject Type="Embed" ProgID="ChemDraw.Document.6.0" ShapeID="_x0000_i1065" DrawAspect="Content" ObjectID="_1738090260" r:id="rId84"/>
              </w:object>
            </w:r>
          </w:p>
        </w:tc>
        <w:tc>
          <w:tcPr>
            <w:tcW w:w="752" w:type="dxa"/>
          </w:tcPr>
          <w:p w14:paraId="28AAE6AF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15.6</w:t>
            </w:r>
          </w:p>
        </w:tc>
      </w:tr>
      <w:tr w:rsidR="009B17B3" w:rsidRPr="005019A8" w14:paraId="18438624" w14:textId="77777777" w:rsidTr="00743115">
        <w:tc>
          <w:tcPr>
            <w:tcW w:w="992" w:type="dxa"/>
          </w:tcPr>
          <w:p w14:paraId="73B68F62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32.491</w:t>
            </w:r>
          </w:p>
        </w:tc>
        <w:tc>
          <w:tcPr>
            <w:tcW w:w="2831" w:type="dxa"/>
          </w:tcPr>
          <w:p w14:paraId="3DA795B1" w14:textId="77777777" w:rsidR="009B17B3" w:rsidRPr="005019A8" w:rsidRDefault="009B17B3" w:rsidP="00743115">
            <w:pPr>
              <w:bidi w:val="0"/>
              <w:outlineLvl w:val="0"/>
              <w:rPr>
                <w:rFonts w:ascii="ArialMT" w:hAnsi="ArialMT" w:cs="ArialMT"/>
                <w:sz w:val="18"/>
                <w:szCs w:val="18"/>
              </w:rPr>
            </w:pPr>
            <w:r w:rsidRPr="005019A8">
              <w:rPr>
                <w:rFonts w:ascii="Arial" w:hAnsi="Arial" w:cs="Arial"/>
                <w:sz w:val="18"/>
                <w:szCs w:val="18"/>
              </w:rPr>
              <w:t>6,28-anhydro-15-chloro-25-isopropyl-13-dehydro-5-O-demethyl-4-methyl- Milbemycin B</w:t>
            </w:r>
          </w:p>
        </w:tc>
        <w:tc>
          <w:tcPr>
            <w:tcW w:w="4961" w:type="dxa"/>
          </w:tcPr>
          <w:p w14:paraId="61268123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2402" w:dyaOrig="1924" w14:anchorId="66B4C195">
                <v:shape id="_x0000_i1066" type="#_x0000_t75" style="width:120pt;height:96pt" o:ole="">
                  <v:imagedata r:id="rId85" o:title=""/>
                </v:shape>
                <o:OLEObject Type="Embed" ProgID="ChemDraw.Document.6.0" ShapeID="_x0000_i1066" DrawAspect="Content" ObjectID="_1738090261" r:id="rId86"/>
              </w:object>
            </w:r>
          </w:p>
        </w:tc>
        <w:tc>
          <w:tcPr>
            <w:tcW w:w="752" w:type="dxa"/>
          </w:tcPr>
          <w:p w14:paraId="1D3513C1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41.8</w:t>
            </w:r>
          </w:p>
        </w:tc>
      </w:tr>
      <w:tr w:rsidR="009B17B3" w:rsidRPr="005019A8" w14:paraId="78394B65" w14:textId="77777777" w:rsidTr="00743115">
        <w:tc>
          <w:tcPr>
            <w:tcW w:w="992" w:type="dxa"/>
          </w:tcPr>
          <w:p w14:paraId="717DE14D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32.670</w:t>
            </w:r>
          </w:p>
        </w:tc>
        <w:tc>
          <w:tcPr>
            <w:tcW w:w="2831" w:type="dxa"/>
          </w:tcPr>
          <w:p w14:paraId="05393918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2-methyl-1-Hexadecanol </w:t>
            </w:r>
          </w:p>
        </w:tc>
        <w:tc>
          <w:tcPr>
            <w:tcW w:w="4961" w:type="dxa"/>
          </w:tcPr>
          <w:p w14:paraId="7F4FF367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3215" w:dyaOrig="398" w14:anchorId="3F73548F">
                <v:shape id="_x0000_i1067" type="#_x0000_t75" style="width:159.75pt;height:20.25pt" o:ole="">
                  <v:imagedata r:id="rId87" o:title=""/>
                </v:shape>
                <o:OLEObject Type="Embed" ProgID="ChemDraw.Document.6.0" ShapeID="_x0000_i1067" DrawAspect="Content" ObjectID="_1738090262" r:id="rId88"/>
              </w:object>
            </w:r>
          </w:p>
        </w:tc>
        <w:tc>
          <w:tcPr>
            <w:tcW w:w="752" w:type="dxa"/>
          </w:tcPr>
          <w:p w14:paraId="3939C4A2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10.5</w:t>
            </w:r>
          </w:p>
        </w:tc>
      </w:tr>
      <w:tr w:rsidR="009B17B3" w:rsidRPr="005019A8" w14:paraId="3AFF90F3" w14:textId="77777777" w:rsidTr="00743115">
        <w:tc>
          <w:tcPr>
            <w:tcW w:w="992" w:type="dxa"/>
          </w:tcPr>
          <w:p w14:paraId="490E6C02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33.278</w:t>
            </w:r>
          </w:p>
        </w:tc>
        <w:tc>
          <w:tcPr>
            <w:tcW w:w="2831" w:type="dxa"/>
          </w:tcPr>
          <w:p w14:paraId="49526E8E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</w:t>
            </w: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vertAlign w:val="subscript"/>
                <w:lang w:eastAsia="de-DE" w:bidi="en-US"/>
              </w:rPr>
              <w:t>31</w:t>
            </w: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H</w:t>
            </w: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vertAlign w:val="subscript"/>
                <w:lang w:eastAsia="de-DE" w:bidi="en-US"/>
              </w:rPr>
              <w:t>50</w:t>
            </w: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O</w:t>
            </w: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vertAlign w:val="subscript"/>
                <w:lang w:eastAsia="de-DE" w:bidi="en-US"/>
              </w:rPr>
              <w:t>6</w:t>
            </w:r>
          </w:p>
        </w:tc>
        <w:tc>
          <w:tcPr>
            <w:tcW w:w="4961" w:type="dxa"/>
          </w:tcPr>
          <w:p w14:paraId="7A6811A7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4110" w:dyaOrig="1228" w14:anchorId="467FCD36">
                <v:shape id="_x0000_i1068" type="#_x0000_t75" style="width:206.25pt;height:61.5pt" o:ole="">
                  <v:imagedata r:id="rId89" o:title=""/>
                </v:shape>
                <o:OLEObject Type="Embed" ProgID="ChemDraw.Document.6.0" ShapeID="_x0000_i1068" DrawAspect="Content" ObjectID="_1738090263" r:id="rId90"/>
              </w:object>
            </w:r>
          </w:p>
        </w:tc>
        <w:tc>
          <w:tcPr>
            <w:tcW w:w="752" w:type="dxa"/>
          </w:tcPr>
          <w:p w14:paraId="057A2C3B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22.8</w:t>
            </w:r>
          </w:p>
        </w:tc>
      </w:tr>
      <w:tr w:rsidR="009B17B3" w:rsidRPr="005019A8" w14:paraId="522A6637" w14:textId="77777777" w:rsidTr="00743115">
        <w:tc>
          <w:tcPr>
            <w:tcW w:w="992" w:type="dxa"/>
          </w:tcPr>
          <w:p w14:paraId="796898FC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33.721</w:t>
            </w:r>
          </w:p>
        </w:tc>
        <w:tc>
          <w:tcPr>
            <w:tcW w:w="2831" w:type="dxa"/>
          </w:tcPr>
          <w:p w14:paraId="3CC1EC2A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Heneicosanoic acid, methyl ester</w:t>
            </w:r>
          </w:p>
        </w:tc>
        <w:tc>
          <w:tcPr>
            <w:tcW w:w="4961" w:type="dxa"/>
          </w:tcPr>
          <w:p w14:paraId="768DE165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4188" w:dyaOrig="511" w14:anchorId="2FF07399">
                <v:shape id="_x0000_i1069" type="#_x0000_t75" style="width:209.25pt;height:25.5pt" o:ole="">
                  <v:imagedata r:id="rId91" o:title=""/>
                </v:shape>
                <o:OLEObject Type="Embed" ProgID="ChemDraw.Document.6.0" ShapeID="_x0000_i1069" DrawAspect="Content" ObjectID="_1738090264" r:id="rId92"/>
              </w:object>
            </w:r>
          </w:p>
        </w:tc>
        <w:tc>
          <w:tcPr>
            <w:tcW w:w="752" w:type="dxa"/>
          </w:tcPr>
          <w:p w14:paraId="3C0CCD3D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31.9</w:t>
            </w:r>
          </w:p>
        </w:tc>
      </w:tr>
      <w:tr w:rsidR="009B17B3" w:rsidRPr="005019A8" w14:paraId="269594F7" w14:textId="77777777" w:rsidTr="00743115">
        <w:tc>
          <w:tcPr>
            <w:tcW w:w="992" w:type="dxa"/>
          </w:tcPr>
          <w:p w14:paraId="3FA029A4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34.613</w:t>
            </w:r>
          </w:p>
        </w:tc>
        <w:tc>
          <w:tcPr>
            <w:tcW w:w="2831" w:type="dxa"/>
          </w:tcPr>
          <w:p w14:paraId="7E6A545D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Heptadecanoic acid, ethyl ester</w:t>
            </w:r>
          </w:p>
        </w:tc>
        <w:tc>
          <w:tcPr>
            <w:tcW w:w="4961" w:type="dxa"/>
          </w:tcPr>
          <w:p w14:paraId="5033612E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3626" w:dyaOrig="489" w14:anchorId="368F8C66">
                <v:shape id="_x0000_i1070" type="#_x0000_t75" style="width:180.75pt;height:24pt" o:ole="">
                  <v:imagedata r:id="rId93" o:title=""/>
                </v:shape>
                <o:OLEObject Type="Embed" ProgID="ChemDraw.Document.6.0" ShapeID="_x0000_i1070" DrawAspect="Content" ObjectID="_1738090265" r:id="rId94"/>
              </w:object>
            </w:r>
          </w:p>
        </w:tc>
        <w:tc>
          <w:tcPr>
            <w:tcW w:w="752" w:type="dxa"/>
          </w:tcPr>
          <w:p w14:paraId="5E24030B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28.5</w:t>
            </w:r>
          </w:p>
        </w:tc>
      </w:tr>
      <w:tr w:rsidR="009B17B3" w:rsidRPr="005019A8" w14:paraId="3A15389D" w14:textId="77777777" w:rsidTr="00743115">
        <w:tc>
          <w:tcPr>
            <w:tcW w:w="992" w:type="dxa"/>
          </w:tcPr>
          <w:p w14:paraId="538084A5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34.846</w:t>
            </w:r>
          </w:p>
        </w:tc>
        <w:tc>
          <w:tcPr>
            <w:tcW w:w="2831" w:type="dxa"/>
          </w:tcPr>
          <w:p w14:paraId="046DA1A2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1-Docosanol, acetate</w:t>
            </w:r>
          </w:p>
        </w:tc>
        <w:tc>
          <w:tcPr>
            <w:tcW w:w="4961" w:type="dxa"/>
          </w:tcPr>
          <w:p w14:paraId="7CDE88B5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4562" w:dyaOrig="511" w14:anchorId="3C09FA66">
                <v:shape id="_x0000_i1071" type="#_x0000_t75" style="width:228pt;height:25.5pt" o:ole="">
                  <v:imagedata r:id="rId95" o:title=""/>
                </v:shape>
                <o:OLEObject Type="Embed" ProgID="ChemDraw.Document.6.0" ShapeID="_x0000_i1071" DrawAspect="Content" ObjectID="_1738090266" r:id="rId96"/>
              </w:object>
            </w:r>
          </w:p>
        </w:tc>
        <w:tc>
          <w:tcPr>
            <w:tcW w:w="752" w:type="dxa"/>
          </w:tcPr>
          <w:p w14:paraId="002F8530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10.6</w:t>
            </w:r>
          </w:p>
        </w:tc>
      </w:tr>
      <w:tr w:rsidR="009B17B3" w:rsidRPr="005019A8" w14:paraId="6D404646" w14:textId="77777777" w:rsidTr="00743115">
        <w:tc>
          <w:tcPr>
            <w:tcW w:w="992" w:type="dxa"/>
          </w:tcPr>
          <w:p w14:paraId="5B299F06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35.123</w:t>
            </w:r>
          </w:p>
        </w:tc>
        <w:tc>
          <w:tcPr>
            <w:tcW w:w="2831" w:type="dxa"/>
          </w:tcPr>
          <w:p w14:paraId="66C6960C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Pentacosanoic acid, methyl ester</w:t>
            </w:r>
          </w:p>
        </w:tc>
        <w:tc>
          <w:tcPr>
            <w:tcW w:w="4961" w:type="dxa"/>
          </w:tcPr>
          <w:p w14:paraId="6B7747A3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4939" w:dyaOrig="487" w14:anchorId="65D7F09F">
                <v:shape id="_x0000_i1072" type="#_x0000_t75" style="width:195pt;height:18.75pt" o:ole="">
                  <v:imagedata r:id="rId97" o:title=""/>
                </v:shape>
                <o:OLEObject Type="Embed" ProgID="ChemDraw.Document.6.0" ShapeID="_x0000_i1072" DrawAspect="Content" ObjectID="_1738090267" r:id="rId98"/>
              </w:object>
            </w:r>
          </w:p>
        </w:tc>
        <w:tc>
          <w:tcPr>
            <w:tcW w:w="752" w:type="dxa"/>
          </w:tcPr>
          <w:p w14:paraId="5A042D07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45.9</w:t>
            </w:r>
          </w:p>
        </w:tc>
      </w:tr>
      <w:tr w:rsidR="009B17B3" w:rsidRPr="005019A8" w14:paraId="32574688" w14:textId="77777777" w:rsidTr="00743115">
        <w:tc>
          <w:tcPr>
            <w:tcW w:w="992" w:type="dxa"/>
          </w:tcPr>
          <w:p w14:paraId="55D4D860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36.816</w:t>
            </w:r>
          </w:p>
        </w:tc>
        <w:tc>
          <w:tcPr>
            <w:tcW w:w="2831" w:type="dxa"/>
          </w:tcPr>
          <w:p w14:paraId="617DB8E9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Tricosanoic acid, methyl ester</w:t>
            </w:r>
          </w:p>
        </w:tc>
        <w:tc>
          <w:tcPr>
            <w:tcW w:w="4961" w:type="dxa"/>
          </w:tcPr>
          <w:p w14:paraId="2F2B9AE9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4562" w:dyaOrig="511" w14:anchorId="2836EE3D">
                <v:shape id="_x0000_i1073" type="#_x0000_t75" style="width:178.5pt;height:20.25pt" o:ole="">
                  <v:imagedata r:id="rId99" o:title=""/>
                </v:shape>
                <o:OLEObject Type="Embed" ProgID="ChemDraw.Document.6.0" ShapeID="_x0000_i1073" DrawAspect="Content" ObjectID="_1738090268" r:id="rId100"/>
              </w:object>
            </w:r>
          </w:p>
        </w:tc>
        <w:tc>
          <w:tcPr>
            <w:tcW w:w="752" w:type="dxa"/>
          </w:tcPr>
          <w:p w14:paraId="36E2B56F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47.3</w:t>
            </w:r>
          </w:p>
        </w:tc>
      </w:tr>
      <w:tr w:rsidR="009B17B3" w:rsidRPr="005019A8" w14:paraId="1F851832" w14:textId="77777777" w:rsidTr="00743115">
        <w:tc>
          <w:tcPr>
            <w:tcW w:w="992" w:type="dxa"/>
          </w:tcPr>
          <w:p w14:paraId="593995C3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37.252</w:t>
            </w:r>
          </w:p>
        </w:tc>
        <w:tc>
          <w:tcPr>
            <w:tcW w:w="2831" w:type="dxa"/>
          </w:tcPr>
          <w:p w14:paraId="11334930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(3α,5β,11α,14β,20R)-11,20-diacetate Pregn-16-ene-11,14,18,20-tetrol, 3,9-epoxy-3-methoxy-, </w:t>
            </w:r>
          </w:p>
        </w:tc>
        <w:tc>
          <w:tcPr>
            <w:tcW w:w="4961" w:type="dxa"/>
          </w:tcPr>
          <w:p w14:paraId="778B66C3" w14:textId="5BF2D927" w:rsidR="009B17B3" w:rsidRPr="005019A8" w:rsidRDefault="009B17B3" w:rsidP="00743115">
            <w:pPr>
              <w:bidi w:val="0"/>
              <w:jc w:val="center"/>
              <w:outlineLvl w:val="0"/>
            </w:pPr>
            <w:r>
              <w:rPr>
                <w:noProof/>
              </w:rPr>
              <w:drawing>
                <wp:inline distT="0" distB="0" distL="0" distR="0" wp14:anchorId="5E5E51E8" wp14:editId="0F30BDED">
                  <wp:extent cx="1095375" cy="1362075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" w:type="dxa"/>
          </w:tcPr>
          <w:p w14:paraId="39F24D1D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42.6</w:t>
            </w:r>
          </w:p>
        </w:tc>
      </w:tr>
      <w:tr w:rsidR="009B17B3" w:rsidRPr="005019A8" w14:paraId="4C7CB4E8" w14:textId="77777777" w:rsidTr="00743115">
        <w:tc>
          <w:tcPr>
            <w:tcW w:w="992" w:type="dxa"/>
          </w:tcPr>
          <w:p w14:paraId="4FFDF4A7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37.915</w:t>
            </w:r>
          </w:p>
        </w:tc>
        <w:tc>
          <w:tcPr>
            <w:tcW w:w="2831" w:type="dxa"/>
          </w:tcPr>
          <w:p w14:paraId="5C9F973D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Nonadecanoic acid, ethyl ester</w:t>
            </w:r>
          </w:p>
        </w:tc>
        <w:tc>
          <w:tcPr>
            <w:tcW w:w="4961" w:type="dxa"/>
          </w:tcPr>
          <w:p w14:paraId="7179E090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4003" w:dyaOrig="489" w14:anchorId="63791083">
                <v:shape id="_x0000_i1075" type="#_x0000_t75" style="width:194.25pt;height:23.25pt" o:ole="">
                  <v:imagedata r:id="rId102" o:title=""/>
                </v:shape>
                <o:OLEObject Type="Embed" ProgID="ChemDraw.Document.6.0" ShapeID="_x0000_i1075" DrawAspect="Content" ObjectID="_1738090269" r:id="rId103"/>
              </w:object>
            </w:r>
          </w:p>
        </w:tc>
        <w:tc>
          <w:tcPr>
            <w:tcW w:w="752" w:type="dxa"/>
          </w:tcPr>
          <w:p w14:paraId="6BA8F99C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21.6</w:t>
            </w:r>
          </w:p>
        </w:tc>
      </w:tr>
      <w:tr w:rsidR="009B17B3" w:rsidRPr="005019A8" w14:paraId="2F1F2DC9" w14:textId="77777777" w:rsidTr="00743115">
        <w:tc>
          <w:tcPr>
            <w:tcW w:w="992" w:type="dxa"/>
          </w:tcPr>
          <w:p w14:paraId="6734FD06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40.675</w:t>
            </w:r>
          </w:p>
        </w:tc>
        <w:tc>
          <w:tcPr>
            <w:tcW w:w="2831" w:type="dxa"/>
          </w:tcPr>
          <w:p w14:paraId="76DBB9BA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Methyl 17-methyl-tetracosanoate</w:t>
            </w:r>
          </w:p>
        </w:tc>
        <w:tc>
          <w:tcPr>
            <w:tcW w:w="4961" w:type="dxa"/>
          </w:tcPr>
          <w:p w14:paraId="6670F9A6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4749" w:dyaOrig="510" w14:anchorId="367B6C9F">
                <v:shape id="_x0000_i1076" type="#_x0000_t75" style="width:231pt;height:25.5pt" o:ole="">
                  <v:imagedata r:id="rId104" o:title=""/>
                </v:shape>
                <o:OLEObject Type="Embed" ProgID="ChemDraw.Document.6.0" ShapeID="_x0000_i1076" DrawAspect="Content" ObjectID="_1738090270" r:id="rId105"/>
              </w:object>
            </w:r>
          </w:p>
        </w:tc>
        <w:tc>
          <w:tcPr>
            <w:tcW w:w="752" w:type="dxa"/>
          </w:tcPr>
          <w:p w14:paraId="1726307F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25.6</w:t>
            </w:r>
          </w:p>
        </w:tc>
      </w:tr>
      <w:tr w:rsidR="009B17B3" w:rsidRPr="005019A8" w14:paraId="168D1583" w14:textId="77777777" w:rsidTr="00743115">
        <w:tc>
          <w:tcPr>
            <w:tcW w:w="992" w:type="dxa"/>
          </w:tcPr>
          <w:p w14:paraId="5A2C53F5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40.854</w:t>
            </w:r>
          </w:p>
        </w:tc>
        <w:tc>
          <w:tcPr>
            <w:tcW w:w="2831" w:type="dxa"/>
          </w:tcPr>
          <w:p w14:paraId="719DB2F8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Docosanedioic acid, dimethyl ester</w:t>
            </w:r>
          </w:p>
        </w:tc>
        <w:tc>
          <w:tcPr>
            <w:tcW w:w="4961" w:type="dxa"/>
          </w:tcPr>
          <w:p w14:paraId="49E7D38C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4749" w:dyaOrig="727" w14:anchorId="3802F358">
                <v:shape id="_x0000_i1077" type="#_x0000_t75" style="width:231pt;height:35.25pt" o:ole="">
                  <v:imagedata r:id="rId106" o:title=""/>
                </v:shape>
                <o:OLEObject Type="Embed" ProgID="ChemDraw.Document.6.0" ShapeID="_x0000_i1077" DrawAspect="Content" ObjectID="_1738090271" r:id="rId107"/>
              </w:object>
            </w:r>
          </w:p>
        </w:tc>
        <w:tc>
          <w:tcPr>
            <w:tcW w:w="752" w:type="dxa"/>
          </w:tcPr>
          <w:p w14:paraId="5DAB7AA6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22.5</w:t>
            </w:r>
          </w:p>
        </w:tc>
      </w:tr>
      <w:tr w:rsidR="009B17B3" w:rsidRPr="005019A8" w14:paraId="52F00A90" w14:textId="77777777" w:rsidTr="00743115">
        <w:tc>
          <w:tcPr>
            <w:tcW w:w="992" w:type="dxa"/>
          </w:tcPr>
          <w:p w14:paraId="3D7F08F3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42.102</w:t>
            </w:r>
          </w:p>
        </w:tc>
        <w:tc>
          <w:tcPr>
            <w:tcW w:w="2831" w:type="dxa"/>
          </w:tcPr>
          <w:p w14:paraId="4D871B42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Heptadecanoic acid, ethyl ester</w:t>
            </w:r>
          </w:p>
        </w:tc>
        <w:tc>
          <w:tcPr>
            <w:tcW w:w="4961" w:type="dxa"/>
          </w:tcPr>
          <w:p w14:paraId="532D89AB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3629" w:dyaOrig="489" w14:anchorId="643E39CE">
                <v:shape id="_x0000_i1078" type="#_x0000_t75" style="width:181.5pt;height:24pt" o:ole="">
                  <v:imagedata r:id="rId108" o:title=""/>
                </v:shape>
                <o:OLEObject Type="Embed" ProgID="ChemDraw.Document.6.0" ShapeID="_x0000_i1078" DrawAspect="Content" ObjectID="_1738090272" r:id="rId109"/>
              </w:object>
            </w:r>
          </w:p>
        </w:tc>
        <w:tc>
          <w:tcPr>
            <w:tcW w:w="752" w:type="dxa"/>
          </w:tcPr>
          <w:p w14:paraId="15074508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19.4</w:t>
            </w:r>
          </w:p>
        </w:tc>
      </w:tr>
      <w:tr w:rsidR="009B17B3" w:rsidRPr="005019A8" w14:paraId="4C0EDAC8" w14:textId="77777777" w:rsidTr="00743115">
        <w:tc>
          <w:tcPr>
            <w:tcW w:w="992" w:type="dxa"/>
          </w:tcPr>
          <w:p w14:paraId="5DD21B2A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42.594</w:t>
            </w:r>
          </w:p>
        </w:tc>
        <w:tc>
          <w:tcPr>
            <w:tcW w:w="2831" w:type="dxa"/>
          </w:tcPr>
          <w:p w14:paraId="606906D4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Heptacosyl acetate</w:t>
            </w:r>
          </w:p>
        </w:tc>
        <w:tc>
          <w:tcPr>
            <w:tcW w:w="4961" w:type="dxa"/>
          </w:tcPr>
          <w:p w14:paraId="3837D46C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5498" w:dyaOrig="513" w14:anchorId="423C6E93">
                <v:shape id="_x0000_i1079" type="#_x0000_t75" style="width:234.75pt;height:21.75pt" o:ole="">
                  <v:imagedata r:id="rId110" o:title=""/>
                </v:shape>
                <o:OLEObject Type="Embed" ProgID="ChemDraw.Document.6.0" ShapeID="_x0000_i1079" DrawAspect="Content" ObjectID="_1738090273" r:id="rId111"/>
              </w:object>
            </w:r>
          </w:p>
        </w:tc>
        <w:tc>
          <w:tcPr>
            <w:tcW w:w="752" w:type="dxa"/>
          </w:tcPr>
          <w:p w14:paraId="50DD122B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22.7</w:t>
            </w:r>
          </w:p>
        </w:tc>
      </w:tr>
      <w:tr w:rsidR="009B17B3" w:rsidRPr="005019A8" w14:paraId="4C6AC99B" w14:textId="77777777" w:rsidTr="00743115">
        <w:tc>
          <w:tcPr>
            <w:tcW w:w="992" w:type="dxa"/>
          </w:tcPr>
          <w:p w14:paraId="70EBF85B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42.840</w:t>
            </w:r>
          </w:p>
        </w:tc>
        <w:tc>
          <w:tcPr>
            <w:tcW w:w="2831" w:type="dxa"/>
          </w:tcPr>
          <w:p w14:paraId="27A3A2C3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="ArialMT" w:hAnsi="ArialMT" w:cs="ArialMT"/>
                <w:sz w:val="18"/>
                <w:szCs w:val="18"/>
              </w:rPr>
              <w:t>C</w:t>
            </w:r>
            <w:r w:rsidRPr="005019A8">
              <w:rPr>
                <w:rFonts w:ascii="ArialMT" w:hAnsi="ArialMT" w:cs="ArialMT"/>
                <w:sz w:val="18"/>
                <w:szCs w:val="18"/>
                <w:vertAlign w:val="subscript"/>
              </w:rPr>
              <w:t>22</w:t>
            </w:r>
            <w:r w:rsidRPr="005019A8">
              <w:rPr>
                <w:rFonts w:ascii="ArialMT" w:hAnsi="ArialMT" w:cs="ArialMT"/>
                <w:sz w:val="18"/>
                <w:szCs w:val="18"/>
              </w:rPr>
              <w:t>H</w:t>
            </w:r>
            <w:r w:rsidRPr="005019A8">
              <w:rPr>
                <w:rFonts w:ascii="ArialMT" w:hAnsi="ArialMT" w:cs="ArialMT"/>
                <w:sz w:val="18"/>
                <w:szCs w:val="18"/>
                <w:vertAlign w:val="subscript"/>
              </w:rPr>
              <w:t>30</w:t>
            </w:r>
            <w:r w:rsidRPr="005019A8">
              <w:rPr>
                <w:rFonts w:ascii="ArialMT" w:hAnsi="ArialMT" w:cs="ArialMT"/>
                <w:sz w:val="18"/>
                <w:szCs w:val="18"/>
              </w:rPr>
              <w:t>O</w:t>
            </w:r>
            <w:r w:rsidRPr="005019A8">
              <w:rPr>
                <w:rFonts w:ascii="ArialMT" w:hAnsi="ArialMT" w:cs="ArialMT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4961" w:type="dxa"/>
          </w:tcPr>
          <w:p w14:paraId="4BA7D54D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1924" w:dyaOrig="1310" w14:anchorId="236AD5F8">
                <v:shape id="_x0000_i1080" type="#_x0000_t75" style="width:96pt;height:65.25pt" o:ole="">
                  <v:imagedata r:id="rId112" o:title=""/>
                </v:shape>
                <o:OLEObject Type="Embed" ProgID="ChemDraw.Document.6.0" ShapeID="_x0000_i1080" DrawAspect="Content" ObjectID="_1738090274" r:id="rId113"/>
              </w:object>
            </w:r>
          </w:p>
        </w:tc>
        <w:tc>
          <w:tcPr>
            <w:tcW w:w="752" w:type="dxa"/>
          </w:tcPr>
          <w:p w14:paraId="00AEC93D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12.5</w:t>
            </w:r>
          </w:p>
        </w:tc>
      </w:tr>
      <w:tr w:rsidR="009B17B3" w:rsidRPr="005019A8" w14:paraId="134178B3" w14:textId="77777777" w:rsidTr="00743115">
        <w:tc>
          <w:tcPr>
            <w:tcW w:w="992" w:type="dxa"/>
          </w:tcPr>
          <w:p w14:paraId="37C50BBD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44.635</w:t>
            </w:r>
          </w:p>
        </w:tc>
        <w:tc>
          <w:tcPr>
            <w:tcW w:w="2831" w:type="dxa"/>
          </w:tcPr>
          <w:p w14:paraId="1D601B18" w14:textId="77777777" w:rsidR="009B17B3" w:rsidRPr="005019A8" w:rsidRDefault="009B17B3" w:rsidP="00743115">
            <w:pPr>
              <w:bidi w:val="0"/>
              <w:outlineLvl w:val="0"/>
              <w:rPr>
                <w:rFonts w:ascii="ArialMT" w:hAnsi="ArialMT" w:cs="ArialMT"/>
                <w:sz w:val="18"/>
                <w:szCs w:val="18"/>
              </w:rPr>
            </w:pPr>
            <w:r w:rsidRPr="005019A8">
              <w:rPr>
                <w:rFonts w:ascii="ArialMT" w:hAnsi="ArialMT" w:cs="ArialMT"/>
                <w:sz w:val="18"/>
                <w:szCs w:val="18"/>
              </w:rPr>
              <w:t>C</w:t>
            </w:r>
            <w:r w:rsidRPr="005019A8">
              <w:rPr>
                <w:rFonts w:ascii="ArialMT" w:hAnsi="ArialMT" w:cs="ArialMT"/>
                <w:sz w:val="18"/>
                <w:szCs w:val="18"/>
                <w:vertAlign w:val="subscript"/>
              </w:rPr>
              <w:t>27</w:t>
            </w:r>
            <w:r w:rsidRPr="005019A8">
              <w:rPr>
                <w:rFonts w:ascii="ArialMT" w:hAnsi="ArialMT" w:cs="ArialMT"/>
                <w:sz w:val="18"/>
                <w:szCs w:val="18"/>
              </w:rPr>
              <w:t>H</w:t>
            </w:r>
            <w:r w:rsidRPr="005019A8">
              <w:rPr>
                <w:rFonts w:ascii="ArialMT" w:hAnsi="ArialMT" w:cs="ArialMT"/>
                <w:sz w:val="18"/>
                <w:szCs w:val="18"/>
                <w:vertAlign w:val="subscript"/>
              </w:rPr>
              <w:t>36</w:t>
            </w:r>
            <w:r w:rsidRPr="005019A8">
              <w:rPr>
                <w:rFonts w:ascii="ArialMT" w:hAnsi="ArialMT" w:cs="ArialMT"/>
                <w:sz w:val="18"/>
                <w:szCs w:val="18"/>
              </w:rPr>
              <w:t>O</w:t>
            </w:r>
            <w:r w:rsidRPr="005019A8">
              <w:rPr>
                <w:rFonts w:ascii="ArialMT" w:hAnsi="ArialMT" w:cs="ArialMT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4961" w:type="dxa"/>
          </w:tcPr>
          <w:p w14:paraId="0AFC1B7F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2318" w:dyaOrig="2087" w14:anchorId="549F5965">
                <v:shape id="_x0000_i1081" type="#_x0000_t75" style="width:116.25pt;height:105.75pt" o:ole="">
                  <v:imagedata r:id="rId114" o:title=""/>
                </v:shape>
                <o:OLEObject Type="Embed" ProgID="ChemDraw.Document.6.0" ShapeID="_x0000_i1081" DrawAspect="Content" ObjectID="_1738090275" r:id="rId115"/>
              </w:object>
            </w:r>
          </w:p>
        </w:tc>
        <w:tc>
          <w:tcPr>
            <w:tcW w:w="752" w:type="dxa"/>
          </w:tcPr>
          <w:p w14:paraId="04B79E53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19.2</w:t>
            </w:r>
          </w:p>
        </w:tc>
      </w:tr>
      <w:tr w:rsidR="009B17B3" w:rsidRPr="005019A8" w14:paraId="54418A46" w14:textId="77777777" w:rsidTr="00743115">
        <w:tc>
          <w:tcPr>
            <w:tcW w:w="992" w:type="dxa"/>
          </w:tcPr>
          <w:p w14:paraId="51C01463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45.779</w:t>
            </w:r>
          </w:p>
        </w:tc>
        <w:tc>
          <w:tcPr>
            <w:tcW w:w="2831" w:type="dxa"/>
          </w:tcPr>
          <w:p w14:paraId="50DAFDFE" w14:textId="77777777" w:rsidR="009B17B3" w:rsidRPr="005019A8" w:rsidRDefault="009B17B3" w:rsidP="00743115">
            <w:pPr>
              <w:bidi w:val="0"/>
              <w:outlineLvl w:val="0"/>
              <w:rPr>
                <w:rFonts w:ascii="ArialMT" w:hAnsi="ArialMT" w:cs="ArialMT"/>
                <w:sz w:val="18"/>
                <w:szCs w:val="18"/>
              </w:rPr>
            </w:pPr>
            <w:r w:rsidRPr="005019A8">
              <w:rPr>
                <w:rFonts w:ascii="ArialMT" w:hAnsi="ArialMT" w:cs="ArialMT"/>
                <w:sz w:val="18"/>
                <w:szCs w:val="18"/>
              </w:rPr>
              <w:t>C</w:t>
            </w:r>
            <w:r w:rsidRPr="005019A8">
              <w:rPr>
                <w:rFonts w:ascii="ArialMT" w:hAnsi="ArialMT" w:cs="ArialMT"/>
                <w:sz w:val="18"/>
                <w:szCs w:val="18"/>
                <w:vertAlign w:val="subscript"/>
              </w:rPr>
              <w:t>18</w:t>
            </w:r>
            <w:r w:rsidRPr="005019A8">
              <w:rPr>
                <w:rFonts w:ascii="ArialMT" w:hAnsi="ArialMT" w:cs="ArialMT"/>
                <w:sz w:val="18"/>
                <w:szCs w:val="18"/>
              </w:rPr>
              <w:t>H</w:t>
            </w:r>
            <w:r w:rsidRPr="005019A8">
              <w:rPr>
                <w:rFonts w:ascii="ArialMT" w:hAnsi="ArialMT" w:cs="ArialMT"/>
                <w:sz w:val="18"/>
                <w:szCs w:val="18"/>
                <w:vertAlign w:val="subscript"/>
              </w:rPr>
              <w:t>16</w:t>
            </w:r>
            <w:r w:rsidRPr="005019A8">
              <w:rPr>
                <w:rFonts w:ascii="ArialMT" w:hAnsi="ArialMT" w:cs="ArialMT"/>
                <w:sz w:val="18"/>
                <w:szCs w:val="18"/>
              </w:rPr>
              <w:t>O</w:t>
            </w:r>
            <w:r w:rsidRPr="005019A8">
              <w:rPr>
                <w:rFonts w:ascii="ArialMT" w:hAnsi="ArialMT" w:cs="ArialMT"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4961" w:type="dxa"/>
          </w:tcPr>
          <w:p w14:paraId="7C4EE5EB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2085" w:dyaOrig="1432" w14:anchorId="00354A6B">
                <v:shape id="_x0000_i1082" type="#_x0000_t75" style="width:104.25pt;height:72.75pt" o:ole="">
                  <v:imagedata r:id="rId116" o:title=""/>
                </v:shape>
                <o:OLEObject Type="Embed" ProgID="ChemDraw.Document.6.0" ShapeID="_x0000_i1082" DrawAspect="Content" ObjectID="_1738090276" r:id="rId117"/>
              </w:object>
            </w:r>
          </w:p>
        </w:tc>
        <w:tc>
          <w:tcPr>
            <w:tcW w:w="752" w:type="dxa"/>
          </w:tcPr>
          <w:p w14:paraId="79D750BE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34.6</w:t>
            </w:r>
          </w:p>
        </w:tc>
      </w:tr>
      <w:tr w:rsidR="009B17B3" w:rsidRPr="005019A8" w14:paraId="7A75F7A0" w14:textId="77777777" w:rsidTr="00743115">
        <w:tc>
          <w:tcPr>
            <w:tcW w:w="992" w:type="dxa"/>
          </w:tcPr>
          <w:p w14:paraId="71628601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45.852</w:t>
            </w:r>
          </w:p>
        </w:tc>
        <w:tc>
          <w:tcPr>
            <w:tcW w:w="2831" w:type="dxa"/>
          </w:tcPr>
          <w:p w14:paraId="6BBBC7C0" w14:textId="77777777" w:rsidR="009B17B3" w:rsidRPr="001A123F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1A123F">
              <w:rPr>
                <w:rFonts w:asciiTheme="majorBidi" w:hAnsiTheme="majorBidi" w:cstheme="majorBidi"/>
                <w:sz w:val="20"/>
                <w:szCs w:val="20"/>
              </w:rPr>
              <w:t>Ethyl 6-amino-5-cyano-4-(5-cyano-2,4-dimethyl-1</w:t>
            </w:r>
            <w:r w:rsidRPr="001A123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H</w:t>
            </w:r>
            <w:r w:rsidRPr="001A123F">
              <w:rPr>
                <w:rFonts w:asciiTheme="majorBidi" w:hAnsiTheme="majorBidi" w:cstheme="majorBidi"/>
                <w:sz w:val="20"/>
                <w:szCs w:val="20"/>
              </w:rPr>
              <w:t>-pyrrol-3-yl)-2-methyl-4</w:t>
            </w:r>
            <w:r w:rsidRPr="001A123F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H</w:t>
            </w:r>
            <w:r w:rsidRPr="001A123F">
              <w:rPr>
                <w:rFonts w:asciiTheme="majorBidi" w:hAnsiTheme="majorBidi" w:cstheme="majorBidi"/>
                <w:sz w:val="20"/>
                <w:szCs w:val="20"/>
              </w:rPr>
              <w:t>-pyran-3-carboxylate</w:t>
            </w:r>
          </w:p>
        </w:tc>
        <w:tc>
          <w:tcPr>
            <w:tcW w:w="4961" w:type="dxa"/>
          </w:tcPr>
          <w:p w14:paraId="1DEB0677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1653" w:dyaOrig="1379" w14:anchorId="17748C5E">
                <v:shape id="_x0000_i1083" type="#_x0000_t75" style="width:82.5pt;height:69pt" o:ole="">
                  <v:imagedata r:id="rId118" o:title=""/>
                </v:shape>
                <o:OLEObject Type="Embed" ProgID="ChemDraw.Document.6.0" ShapeID="_x0000_i1083" DrawAspect="Content" ObjectID="_1738090277" r:id="rId119"/>
              </w:object>
            </w:r>
          </w:p>
        </w:tc>
        <w:tc>
          <w:tcPr>
            <w:tcW w:w="752" w:type="dxa"/>
          </w:tcPr>
          <w:p w14:paraId="5C63C47E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25.5</w:t>
            </w:r>
          </w:p>
        </w:tc>
      </w:tr>
      <w:tr w:rsidR="009B17B3" w:rsidRPr="005019A8" w14:paraId="58425C8B" w14:textId="77777777" w:rsidTr="00743115">
        <w:tc>
          <w:tcPr>
            <w:tcW w:w="992" w:type="dxa"/>
          </w:tcPr>
          <w:p w14:paraId="1AA9BDDF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46.867</w:t>
            </w:r>
          </w:p>
        </w:tc>
        <w:tc>
          <w:tcPr>
            <w:tcW w:w="2831" w:type="dxa"/>
          </w:tcPr>
          <w:p w14:paraId="7CE5DA84" w14:textId="77777777" w:rsidR="009B17B3" w:rsidRPr="005019A8" w:rsidRDefault="009B17B3" w:rsidP="00743115">
            <w:pPr>
              <w:bidi w:val="0"/>
              <w:outlineLvl w:val="0"/>
              <w:rPr>
                <w:rFonts w:ascii="ArialMT" w:hAnsi="ArialMT" w:cs="ArialMT"/>
                <w:sz w:val="18"/>
                <w:szCs w:val="18"/>
              </w:rPr>
            </w:pPr>
            <w:r w:rsidRPr="005019A8">
              <w:rPr>
                <w:rFonts w:ascii="ArialMT" w:hAnsi="ArialMT" w:cs="ArialMT"/>
                <w:sz w:val="18"/>
                <w:szCs w:val="18"/>
              </w:rPr>
              <w:t>C</w:t>
            </w:r>
            <w:r w:rsidRPr="005019A8">
              <w:rPr>
                <w:rFonts w:ascii="ArialMT" w:hAnsi="ArialMT" w:cs="ArialMT"/>
                <w:sz w:val="18"/>
                <w:szCs w:val="18"/>
                <w:vertAlign w:val="subscript"/>
              </w:rPr>
              <w:t>28</w:t>
            </w:r>
            <w:r w:rsidRPr="005019A8">
              <w:rPr>
                <w:rFonts w:ascii="ArialMT" w:hAnsi="ArialMT" w:cs="ArialMT"/>
                <w:sz w:val="18"/>
                <w:szCs w:val="18"/>
              </w:rPr>
              <w:t>H</w:t>
            </w:r>
            <w:r w:rsidRPr="005019A8">
              <w:rPr>
                <w:rFonts w:ascii="ArialMT" w:hAnsi="ArialMT" w:cs="ArialMT"/>
                <w:sz w:val="18"/>
                <w:szCs w:val="18"/>
                <w:vertAlign w:val="subscript"/>
              </w:rPr>
              <w:t>40</w:t>
            </w:r>
            <w:r w:rsidRPr="005019A8">
              <w:rPr>
                <w:rFonts w:ascii="ArialMT" w:hAnsi="ArialMT" w:cs="ArialMT"/>
                <w:sz w:val="18"/>
                <w:szCs w:val="18"/>
              </w:rPr>
              <w:t>O</w:t>
            </w:r>
            <w:r w:rsidRPr="005019A8">
              <w:rPr>
                <w:rFonts w:ascii="ArialMT" w:hAnsi="ArialMT" w:cs="ArialMT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4961" w:type="dxa"/>
          </w:tcPr>
          <w:p w14:paraId="18FCF73C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2039" w:dyaOrig="1722" w14:anchorId="6D39AD0B">
                <v:shape id="_x0000_i1084" type="#_x0000_t75" style="width:102pt;height:87pt" o:ole="">
                  <v:imagedata r:id="rId120" o:title=""/>
                </v:shape>
                <o:OLEObject Type="Embed" ProgID="ChemDraw.Document.6.0" ShapeID="_x0000_i1084" DrawAspect="Content" ObjectID="_1738090278" r:id="rId121"/>
              </w:object>
            </w:r>
          </w:p>
        </w:tc>
        <w:tc>
          <w:tcPr>
            <w:tcW w:w="752" w:type="dxa"/>
          </w:tcPr>
          <w:p w14:paraId="3BA5873F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45.6</w:t>
            </w:r>
          </w:p>
        </w:tc>
      </w:tr>
      <w:tr w:rsidR="009B17B3" w:rsidRPr="005019A8" w14:paraId="047FB2D7" w14:textId="77777777" w:rsidTr="00743115">
        <w:tc>
          <w:tcPr>
            <w:tcW w:w="992" w:type="dxa"/>
          </w:tcPr>
          <w:p w14:paraId="04E5267A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47.513</w:t>
            </w:r>
          </w:p>
        </w:tc>
        <w:tc>
          <w:tcPr>
            <w:tcW w:w="2831" w:type="dxa"/>
          </w:tcPr>
          <w:p w14:paraId="6601D1F6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Pregn-16-ene-11,14,18,20-tetrol, 3,9-epoxy-3-methoxy-, 11,20-diacetate, (3α,5β,11α,14β,20R)-</w:t>
            </w:r>
          </w:p>
        </w:tc>
        <w:tc>
          <w:tcPr>
            <w:tcW w:w="4961" w:type="dxa"/>
          </w:tcPr>
          <w:p w14:paraId="6EE0BAAF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2119" w:dyaOrig="1373" w14:anchorId="58B05E5C">
                <v:shape id="_x0000_i1085" type="#_x0000_t75" style="width:105.75pt;height:69pt" o:ole="">
                  <v:imagedata r:id="rId122" o:title=""/>
                </v:shape>
                <o:OLEObject Type="Embed" ProgID="ChemDraw.Document.6.0" ShapeID="_x0000_i1085" DrawAspect="Content" ObjectID="_1738090279" r:id="rId123"/>
              </w:object>
            </w:r>
          </w:p>
        </w:tc>
        <w:tc>
          <w:tcPr>
            <w:tcW w:w="752" w:type="dxa"/>
          </w:tcPr>
          <w:p w14:paraId="3E66B021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32.7</w:t>
            </w:r>
          </w:p>
        </w:tc>
      </w:tr>
      <w:tr w:rsidR="009B17B3" w:rsidRPr="005019A8" w14:paraId="63B52B92" w14:textId="77777777" w:rsidTr="00743115">
        <w:tc>
          <w:tcPr>
            <w:tcW w:w="992" w:type="dxa"/>
          </w:tcPr>
          <w:p w14:paraId="31FC9535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47.900</w:t>
            </w:r>
          </w:p>
        </w:tc>
        <w:tc>
          <w:tcPr>
            <w:tcW w:w="2831" w:type="dxa"/>
          </w:tcPr>
          <w:p w14:paraId="41F4E773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(3β,5α,14β,20β,22β,25R)-3-hydroxy-Spirost-8-en-11-one </w:t>
            </w:r>
          </w:p>
        </w:tc>
        <w:tc>
          <w:tcPr>
            <w:tcW w:w="4961" w:type="dxa"/>
          </w:tcPr>
          <w:p w14:paraId="6B5FEE68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2397" w:dyaOrig="1341" w14:anchorId="0120D9E6">
                <v:shape id="_x0000_i1086" type="#_x0000_t75" style="width:120.75pt;height:66.75pt" o:ole="">
                  <v:imagedata r:id="rId124" o:title=""/>
                </v:shape>
                <o:OLEObject Type="Embed" ProgID="ChemDraw.Document.6.0" ShapeID="_x0000_i1086" DrawAspect="Content" ObjectID="_1738090280" r:id="rId125"/>
              </w:object>
            </w:r>
          </w:p>
        </w:tc>
        <w:tc>
          <w:tcPr>
            <w:tcW w:w="752" w:type="dxa"/>
          </w:tcPr>
          <w:p w14:paraId="5A49FE7F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18.5</w:t>
            </w:r>
          </w:p>
        </w:tc>
      </w:tr>
      <w:tr w:rsidR="009B17B3" w:rsidRPr="005019A8" w14:paraId="6E861AF5" w14:textId="77777777" w:rsidTr="00743115">
        <w:tc>
          <w:tcPr>
            <w:tcW w:w="992" w:type="dxa"/>
          </w:tcPr>
          <w:p w14:paraId="38556D49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48.201</w:t>
            </w:r>
          </w:p>
        </w:tc>
        <w:tc>
          <w:tcPr>
            <w:tcW w:w="2831" w:type="dxa"/>
          </w:tcPr>
          <w:p w14:paraId="404E5CEA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14,16-triene-4-carboxylic acid, 14,17-dimethoxy-8-(2-hydroxy-1-methylethyl)-Tetracyclo[11.4.0.0(3,11).0(7,11)]heptadeca-1(13) </w:t>
            </w:r>
          </w:p>
        </w:tc>
        <w:tc>
          <w:tcPr>
            <w:tcW w:w="4961" w:type="dxa"/>
          </w:tcPr>
          <w:p w14:paraId="194F5D38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1680" w:dyaOrig="1428" w14:anchorId="6454044D">
                <v:shape id="_x0000_i1087" type="#_x0000_t75" style="width:84pt;height:71.25pt" o:ole="">
                  <v:imagedata r:id="rId126" o:title=""/>
                </v:shape>
                <o:OLEObject Type="Embed" ProgID="ChemDraw.Document.6.0" ShapeID="_x0000_i1087" DrawAspect="Content" ObjectID="_1738090281" r:id="rId127"/>
              </w:object>
            </w:r>
          </w:p>
        </w:tc>
        <w:tc>
          <w:tcPr>
            <w:tcW w:w="752" w:type="dxa"/>
          </w:tcPr>
          <w:p w14:paraId="14B7E984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43.6</w:t>
            </w:r>
          </w:p>
        </w:tc>
      </w:tr>
      <w:tr w:rsidR="009B17B3" w:rsidRPr="005019A8" w14:paraId="063FFEE1" w14:textId="77777777" w:rsidTr="00743115">
        <w:tc>
          <w:tcPr>
            <w:tcW w:w="992" w:type="dxa"/>
          </w:tcPr>
          <w:p w14:paraId="29C51713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t>49.142</w:t>
            </w:r>
          </w:p>
        </w:tc>
        <w:tc>
          <w:tcPr>
            <w:tcW w:w="2831" w:type="dxa"/>
          </w:tcPr>
          <w:p w14:paraId="0913074D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C</w:t>
            </w: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vertAlign w:val="subscript"/>
                <w:lang w:eastAsia="de-DE" w:bidi="en-US"/>
              </w:rPr>
              <w:t>19</w:t>
            </w: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H</w:t>
            </w: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vertAlign w:val="subscript"/>
                <w:lang w:eastAsia="de-DE" w:bidi="en-US"/>
              </w:rPr>
              <w:t>24</w:t>
            </w: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O</w:t>
            </w: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vertAlign w:val="subscript"/>
                <w:lang w:eastAsia="de-DE" w:bidi="en-US"/>
              </w:rPr>
              <w:t>6</w:t>
            </w:r>
          </w:p>
        </w:tc>
        <w:tc>
          <w:tcPr>
            <w:tcW w:w="4961" w:type="dxa"/>
          </w:tcPr>
          <w:p w14:paraId="3A0BCED1" w14:textId="77777777" w:rsidR="009B17B3" w:rsidRPr="005019A8" w:rsidRDefault="009B17B3" w:rsidP="00743115">
            <w:pPr>
              <w:bidi w:val="0"/>
              <w:jc w:val="center"/>
              <w:outlineLvl w:val="0"/>
            </w:pPr>
            <w:r w:rsidRPr="005019A8">
              <w:object w:dxaOrig="1797" w:dyaOrig="1207" w14:anchorId="0635DD36">
                <v:shape id="_x0000_i1088" type="#_x0000_t75" style="width:90.75pt;height:60pt" o:ole="">
                  <v:imagedata r:id="rId128" o:title=""/>
                </v:shape>
                <o:OLEObject Type="Embed" ProgID="ChemDraw.Document.6.0" ShapeID="_x0000_i1088" DrawAspect="Content" ObjectID="_1738090282" r:id="rId129"/>
              </w:object>
            </w:r>
          </w:p>
        </w:tc>
        <w:tc>
          <w:tcPr>
            <w:tcW w:w="752" w:type="dxa"/>
          </w:tcPr>
          <w:p w14:paraId="720A0A74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10.5</w:t>
            </w:r>
          </w:p>
        </w:tc>
      </w:tr>
      <w:tr w:rsidR="009B17B3" w:rsidRPr="005019A8" w14:paraId="5DB9350A" w14:textId="77777777" w:rsidTr="00743115">
        <w:tc>
          <w:tcPr>
            <w:tcW w:w="992" w:type="dxa"/>
          </w:tcPr>
          <w:p w14:paraId="60219F3B" w14:textId="77777777" w:rsidR="009B17B3" w:rsidRPr="005019A8" w:rsidRDefault="009B17B3" w:rsidP="00743115">
            <w:pPr>
              <w:bidi w:val="0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019A8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53.003</w:t>
            </w:r>
          </w:p>
        </w:tc>
        <w:tc>
          <w:tcPr>
            <w:tcW w:w="2831" w:type="dxa"/>
          </w:tcPr>
          <w:p w14:paraId="04E67BB2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(3β,15α,16α,21β,22α)-Olean-12-ene-3,15,16,21,22,28-hexol, </w:t>
            </w:r>
          </w:p>
        </w:tc>
        <w:tc>
          <w:tcPr>
            <w:tcW w:w="4961" w:type="dxa"/>
          </w:tcPr>
          <w:p w14:paraId="1924064D" w14:textId="77777777" w:rsidR="009B17B3" w:rsidRPr="005019A8" w:rsidRDefault="009B17B3" w:rsidP="00743115">
            <w:pPr>
              <w:bidi w:val="0"/>
              <w:jc w:val="center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object w:dxaOrig="2376" w:dyaOrig="1519" w14:anchorId="5B741A63">
                <v:shape id="_x0000_i1089" type="#_x0000_t75" style="width:120pt;height:75.75pt" o:ole="">
                  <v:imagedata r:id="rId130" o:title=""/>
                </v:shape>
                <o:OLEObject Type="Embed" ProgID="ChemDraw.Document.6.0" ShapeID="_x0000_i1089" DrawAspect="Content" ObjectID="_1738090283" r:id="rId131"/>
              </w:object>
            </w:r>
          </w:p>
        </w:tc>
        <w:tc>
          <w:tcPr>
            <w:tcW w:w="752" w:type="dxa"/>
          </w:tcPr>
          <w:p w14:paraId="16127903" w14:textId="77777777" w:rsidR="009B17B3" w:rsidRPr="005019A8" w:rsidRDefault="009B17B3" w:rsidP="00743115">
            <w:pPr>
              <w:bidi w:val="0"/>
              <w:outlineLvl w:val="0"/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</w:pPr>
            <w:r w:rsidRPr="005019A8">
              <w:rPr>
                <w:rFonts w:asciiTheme="majorBidi" w:eastAsia="Times New Roman" w:hAnsiTheme="majorBidi" w:cstheme="majorBidi"/>
                <w:bCs/>
                <w:snapToGrid w:val="0"/>
                <w:color w:val="000000"/>
                <w:sz w:val="20"/>
                <w:szCs w:val="20"/>
                <w:lang w:eastAsia="de-DE" w:bidi="en-US"/>
              </w:rPr>
              <w:t>41.0</w:t>
            </w:r>
          </w:p>
        </w:tc>
      </w:tr>
    </w:tbl>
    <w:p w14:paraId="7138E18B" w14:textId="37D6FB82" w:rsidR="009B17B3" w:rsidRPr="005019A8" w:rsidRDefault="009B17B3" w:rsidP="009B17B3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627731AE" w14:textId="77777777" w:rsidR="002F0F5E" w:rsidRDefault="009B17B3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7B3"/>
    <w:rsid w:val="0021090F"/>
    <w:rsid w:val="003A76DF"/>
    <w:rsid w:val="009B17B3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99CEB"/>
  <w15:chartTrackingRefBased/>
  <w15:docId w15:val="{89741904-3015-43FD-B57B-D99E4665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7B3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1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image" Target="media/image10.emf"/><Relationship Id="rId42" Type="http://schemas.openxmlformats.org/officeDocument/2006/relationships/oleObject" Target="embeddings/oleObject19.bin"/><Relationship Id="rId63" Type="http://schemas.openxmlformats.org/officeDocument/2006/relationships/image" Target="media/image31.emf"/><Relationship Id="rId84" Type="http://schemas.openxmlformats.org/officeDocument/2006/relationships/oleObject" Target="embeddings/oleObject40.bin"/><Relationship Id="rId16" Type="http://schemas.openxmlformats.org/officeDocument/2006/relationships/image" Target="media/image7.e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8.emf"/><Relationship Id="rId53" Type="http://schemas.openxmlformats.org/officeDocument/2006/relationships/image" Target="media/image26.e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9.emf"/><Relationship Id="rId102" Type="http://schemas.openxmlformats.org/officeDocument/2006/relationships/image" Target="media/image51.emf"/><Relationship Id="rId123" Type="http://schemas.openxmlformats.org/officeDocument/2006/relationships/oleObject" Target="embeddings/oleObject59.bin"/><Relationship Id="rId128" Type="http://schemas.openxmlformats.org/officeDocument/2006/relationships/image" Target="media/image64.emf"/><Relationship Id="rId5" Type="http://schemas.openxmlformats.org/officeDocument/2006/relationships/oleObject" Target="embeddings/oleObject1.bin"/><Relationship Id="rId90" Type="http://schemas.openxmlformats.org/officeDocument/2006/relationships/oleObject" Target="embeddings/oleObject43.bin"/><Relationship Id="rId95" Type="http://schemas.openxmlformats.org/officeDocument/2006/relationships/image" Target="media/image47.emf"/><Relationship Id="rId22" Type="http://schemas.openxmlformats.org/officeDocument/2006/relationships/oleObject" Target="embeddings/oleObject9.bin"/><Relationship Id="rId27" Type="http://schemas.openxmlformats.org/officeDocument/2006/relationships/image" Target="media/image13.emf"/><Relationship Id="rId43" Type="http://schemas.openxmlformats.org/officeDocument/2006/relationships/image" Target="media/image21.e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4.emf"/><Relationship Id="rId113" Type="http://schemas.openxmlformats.org/officeDocument/2006/relationships/oleObject" Target="embeddings/oleObject54.bin"/><Relationship Id="rId118" Type="http://schemas.openxmlformats.org/officeDocument/2006/relationships/image" Target="media/image59.emf"/><Relationship Id="rId80" Type="http://schemas.openxmlformats.org/officeDocument/2006/relationships/oleObject" Target="embeddings/oleObject38.bin"/><Relationship Id="rId85" Type="http://schemas.openxmlformats.org/officeDocument/2006/relationships/image" Target="media/image42.emf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33" Type="http://schemas.openxmlformats.org/officeDocument/2006/relationships/image" Target="media/image16.emf"/><Relationship Id="rId38" Type="http://schemas.openxmlformats.org/officeDocument/2006/relationships/oleObject" Target="embeddings/oleObject17.bin"/><Relationship Id="rId59" Type="http://schemas.openxmlformats.org/officeDocument/2006/relationships/image" Target="media/image29.emf"/><Relationship Id="rId103" Type="http://schemas.openxmlformats.org/officeDocument/2006/relationships/oleObject" Target="embeddings/oleObject49.bin"/><Relationship Id="rId108" Type="http://schemas.openxmlformats.org/officeDocument/2006/relationships/image" Target="media/image54.emf"/><Relationship Id="rId124" Type="http://schemas.openxmlformats.org/officeDocument/2006/relationships/image" Target="media/image62.emf"/><Relationship Id="rId129" Type="http://schemas.openxmlformats.org/officeDocument/2006/relationships/oleObject" Target="embeddings/oleObject62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7.emf"/><Relationship Id="rId91" Type="http://schemas.openxmlformats.org/officeDocument/2006/relationships/image" Target="media/image45.emf"/><Relationship Id="rId96" Type="http://schemas.openxmlformats.org/officeDocument/2006/relationships/oleObject" Target="embeddings/oleObject46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23" Type="http://schemas.openxmlformats.org/officeDocument/2006/relationships/image" Target="media/image11.emf"/><Relationship Id="rId28" Type="http://schemas.openxmlformats.org/officeDocument/2006/relationships/oleObject" Target="embeddings/oleObject12.bin"/><Relationship Id="rId49" Type="http://schemas.openxmlformats.org/officeDocument/2006/relationships/image" Target="media/image24.emf"/><Relationship Id="rId114" Type="http://schemas.openxmlformats.org/officeDocument/2006/relationships/image" Target="media/image57.emf"/><Relationship Id="rId119" Type="http://schemas.openxmlformats.org/officeDocument/2006/relationships/oleObject" Target="embeddings/oleObject57.bin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2.emf"/><Relationship Id="rId81" Type="http://schemas.openxmlformats.org/officeDocument/2006/relationships/image" Target="media/image40.emf"/><Relationship Id="rId86" Type="http://schemas.openxmlformats.org/officeDocument/2006/relationships/oleObject" Target="embeddings/oleObject41.bin"/><Relationship Id="rId130" Type="http://schemas.openxmlformats.org/officeDocument/2006/relationships/image" Target="media/image65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9" Type="http://schemas.openxmlformats.org/officeDocument/2006/relationships/image" Target="media/image19.emf"/><Relationship Id="rId109" Type="http://schemas.openxmlformats.org/officeDocument/2006/relationships/oleObject" Target="embeddings/oleObject52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7.emf"/><Relationship Id="rId76" Type="http://schemas.openxmlformats.org/officeDocument/2006/relationships/oleObject" Target="embeddings/oleObject36.bin"/><Relationship Id="rId97" Type="http://schemas.openxmlformats.org/officeDocument/2006/relationships/image" Target="media/image48.emf"/><Relationship Id="rId104" Type="http://schemas.openxmlformats.org/officeDocument/2006/relationships/image" Target="media/image52.emf"/><Relationship Id="rId120" Type="http://schemas.openxmlformats.org/officeDocument/2006/relationships/image" Target="media/image60.emf"/><Relationship Id="rId125" Type="http://schemas.openxmlformats.org/officeDocument/2006/relationships/oleObject" Target="embeddings/oleObject60.bin"/><Relationship Id="rId7" Type="http://schemas.openxmlformats.org/officeDocument/2006/relationships/oleObject" Target="embeddings/oleObject2.bin"/><Relationship Id="rId71" Type="http://schemas.openxmlformats.org/officeDocument/2006/relationships/image" Target="media/image35.emf"/><Relationship Id="rId92" Type="http://schemas.openxmlformats.org/officeDocument/2006/relationships/oleObject" Target="embeddings/oleObject44.bin"/><Relationship Id="rId2" Type="http://schemas.openxmlformats.org/officeDocument/2006/relationships/settings" Target="settings.xml"/><Relationship Id="rId29" Type="http://schemas.openxmlformats.org/officeDocument/2006/relationships/image" Target="media/image14.e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2.emf"/><Relationship Id="rId66" Type="http://schemas.openxmlformats.org/officeDocument/2006/relationships/oleObject" Target="embeddings/oleObject31.bin"/><Relationship Id="rId87" Type="http://schemas.openxmlformats.org/officeDocument/2006/relationships/image" Target="media/image43.emf"/><Relationship Id="rId110" Type="http://schemas.openxmlformats.org/officeDocument/2006/relationships/image" Target="media/image55.e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61" Type="http://schemas.openxmlformats.org/officeDocument/2006/relationships/image" Target="media/image30.emf"/><Relationship Id="rId82" Type="http://schemas.openxmlformats.org/officeDocument/2006/relationships/oleObject" Target="embeddings/oleObject39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emf"/><Relationship Id="rId30" Type="http://schemas.openxmlformats.org/officeDocument/2006/relationships/oleObject" Target="embeddings/oleObject13.bin"/><Relationship Id="rId35" Type="http://schemas.openxmlformats.org/officeDocument/2006/relationships/image" Target="media/image17.emf"/><Relationship Id="rId56" Type="http://schemas.openxmlformats.org/officeDocument/2006/relationships/oleObject" Target="embeddings/oleObject26.bin"/><Relationship Id="rId77" Type="http://schemas.openxmlformats.org/officeDocument/2006/relationships/image" Target="media/image38.emf"/><Relationship Id="rId100" Type="http://schemas.openxmlformats.org/officeDocument/2006/relationships/oleObject" Target="embeddings/oleObject48.bin"/><Relationship Id="rId105" Type="http://schemas.openxmlformats.org/officeDocument/2006/relationships/oleObject" Target="embeddings/oleObject50.bin"/><Relationship Id="rId126" Type="http://schemas.openxmlformats.org/officeDocument/2006/relationships/image" Target="media/image63.emf"/><Relationship Id="rId8" Type="http://schemas.openxmlformats.org/officeDocument/2006/relationships/image" Target="media/image3.emf"/><Relationship Id="rId51" Type="http://schemas.openxmlformats.org/officeDocument/2006/relationships/image" Target="media/image25.emf"/><Relationship Id="rId72" Type="http://schemas.openxmlformats.org/officeDocument/2006/relationships/oleObject" Target="embeddings/oleObject34.bin"/><Relationship Id="rId93" Type="http://schemas.openxmlformats.org/officeDocument/2006/relationships/image" Target="media/image46.emf"/><Relationship Id="rId98" Type="http://schemas.openxmlformats.org/officeDocument/2006/relationships/oleObject" Target="embeddings/oleObject47.bin"/><Relationship Id="rId121" Type="http://schemas.openxmlformats.org/officeDocument/2006/relationships/oleObject" Target="embeddings/oleObject58.bin"/><Relationship Id="rId3" Type="http://schemas.openxmlformats.org/officeDocument/2006/relationships/webSettings" Target="webSettings.xml"/><Relationship Id="rId25" Type="http://schemas.openxmlformats.org/officeDocument/2006/relationships/image" Target="media/image12.emf"/><Relationship Id="rId46" Type="http://schemas.openxmlformats.org/officeDocument/2006/relationships/oleObject" Target="embeddings/oleObject21.bin"/><Relationship Id="rId67" Type="http://schemas.openxmlformats.org/officeDocument/2006/relationships/image" Target="media/image33.emf"/><Relationship Id="rId116" Type="http://schemas.openxmlformats.org/officeDocument/2006/relationships/image" Target="media/image58.emf"/><Relationship Id="rId20" Type="http://schemas.openxmlformats.org/officeDocument/2006/relationships/image" Target="media/image9.emf"/><Relationship Id="rId41" Type="http://schemas.openxmlformats.org/officeDocument/2006/relationships/image" Target="media/image20.emf"/><Relationship Id="rId62" Type="http://schemas.openxmlformats.org/officeDocument/2006/relationships/oleObject" Target="embeddings/oleObject29.bin"/><Relationship Id="rId83" Type="http://schemas.openxmlformats.org/officeDocument/2006/relationships/image" Target="media/image41.emf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3.bin"/><Relationship Id="rId132" Type="http://schemas.openxmlformats.org/officeDocument/2006/relationships/fontTable" Target="fontTable.xml"/><Relationship Id="rId15" Type="http://schemas.openxmlformats.org/officeDocument/2006/relationships/oleObject" Target="embeddings/oleObject6.bin"/><Relationship Id="rId36" Type="http://schemas.openxmlformats.org/officeDocument/2006/relationships/oleObject" Target="embeddings/oleObject16.bin"/><Relationship Id="rId57" Type="http://schemas.openxmlformats.org/officeDocument/2006/relationships/image" Target="media/image28.emf"/><Relationship Id="rId106" Type="http://schemas.openxmlformats.org/officeDocument/2006/relationships/image" Target="media/image53.emf"/><Relationship Id="rId127" Type="http://schemas.openxmlformats.org/officeDocument/2006/relationships/oleObject" Target="embeddings/oleObject61.bin"/><Relationship Id="rId10" Type="http://schemas.openxmlformats.org/officeDocument/2006/relationships/image" Target="media/image4.emf"/><Relationship Id="rId31" Type="http://schemas.openxmlformats.org/officeDocument/2006/relationships/image" Target="media/image15.emf"/><Relationship Id="rId52" Type="http://schemas.openxmlformats.org/officeDocument/2006/relationships/oleObject" Target="embeddings/oleObject24.bin"/><Relationship Id="rId73" Type="http://schemas.openxmlformats.org/officeDocument/2006/relationships/image" Target="media/image36.e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9.emf"/><Relationship Id="rId101" Type="http://schemas.openxmlformats.org/officeDocument/2006/relationships/image" Target="media/image50.emf"/><Relationship Id="rId122" Type="http://schemas.openxmlformats.org/officeDocument/2006/relationships/image" Target="media/image61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26" Type="http://schemas.openxmlformats.org/officeDocument/2006/relationships/oleObject" Target="embeddings/oleObject11.bin"/><Relationship Id="rId47" Type="http://schemas.openxmlformats.org/officeDocument/2006/relationships/image" Target="media/image23.emf"/><Relationship Id="rId68" Type="http://schemas.openxmlformats.org/officeDocument/2006/relationships/oleObject" Target="embeddings/oleObject32.bin"/><Relationship Id="rId89" Type="http://schemas.openxmlformats.org/officeDocument/2006/relationships/image" Target="media/image44.emf"/><Relationship Id="rId112" Type="http://schemas.openxmlformats.org/officeDocument/2006/relationships/image" Target="media/image56.emf"/><Relationship Id="rId13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841</Words>
  <Characters>4800</Characters>
  <Application>Microsoft Office Word</Application>
  <DocSecurity>0</DocSecurity>
  <Lines>40</Lines>
  <Paragraphs>11</Paragraphs>
  <ScaleCrop>false</ScaleCrop>
  <Company>Springer Nature</Company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2023-02-16T16:31:00Z</dcterms:created>
  <dcterms:modified xsi:type="dcterms:W3CDTF">2023-02-16T16:33:00Z</dcterms:modified>
</cp:coreProperties>
</file>