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09712" w14:textId="77777777" w:rsidR="00EA4050" w:rsidRPr="00E822D6" w:rsidRDefault="00EA4050" w:rsidP="00EA4050">
      <w:pPr>
        <w:ind w:left="567" w:hanging="567"/>
        <w:rPr>
          <w:b/>
          <w:lang w:val="en-US"/>
        </w:rPr>
      </w:pPr>
      <w:r w:rsidRPr="00E822D6">
        <w:rPr>
          <w:b/>
          <w:lang w:val="en-US"/>
        </w:rPr>
        <w:t>Appendix A</w:t>
      </w:r>
    </w:p>
    <w:p w14:paraId="4CA09070" w14:textId="77777777" w:rsidR="00EA4050" w:rsidRPr="00E822D6" w:rsidRDefault="00EA4050" w:rsidP="00EA4050">
      <w:pPr>
        <w:ind w:left="567" w:hanging="567"/>
        <w:rPr>
          <w:b/>
          <w:bCs/>
          <w:i/>
          <w:lang w:val="en-US"/>
        </w:rPr>
      </w:pPr>
      <w:r w:rsidRPr="00E822D6">
        <w:rPr>
          <w:b/>
          <w:bCs/>
          <w:i/>
          <w:lang w:val="en-US"/>
        </w:rPr>
        <w:t>Parent Interview Guide</w:t>
      </w:r>
    </w:p>
    <w:p w14:paraId="46D1FF1D" w14:textId="77777777" w:rsidR="00EA4050" w:rsidRPr="00E822D6" w:rsidRDefault="00EA4050" w:rsidP="00EA4050">
      <w:pPr>
        <w:ind w:left="567" w:hanging="567"/>
        <w:rPr>
          <w:lang w:val="en-US"/>
        </w:rPr>
      </w:pPr>
      <w:r w:rsidRPr="00E822D6">
        <w:rPr>
          <w:noProof/>
          <w:lang w:val="en-US"/>
        </w:rPr>
        <w:drawing>
          <wp:inline distT="0" distB="0" distL="0" distR="0" wp14:anchorId="6D37CAA6" wp14:editId="106633F9">
            <wp:extent cx="5804813" cy="751214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udy 1 procedures - PARENT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5332" cy="751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4E0FE" w14:textId="77777777" w:rsidR="00EA4050" w:rsidRPr="00E822D6" w:rsidRDefault="00EA4050" w:rsidP="00EA4050">
      <w:pPr>
        <w:spacing w:line="240" w:lineRule="auto"/>
        <w:rPr>
          <w:b/>
          <w:lang w:val="en-US"/>
        </w:rPr>
      </w:pPr>
      <w:r w:rsidRPr="00E822D6">
        <w:rPr>
          <w:b/>
          <w:lang w:val="en-US"/>
        </w:rPr>
        <w:br w:type="page"/>
      </w:r>
    </w:p>
    <w:p w14:paraId="64A82180" w14:textId="77777777" w:rsidR="00EA4050" w:rsidRPr="00E822D6" w:rsidRDefault="00EA4050" w:rsidP="00EA4050">
      <w:pPr>
        <w:ind w:left="567" w:hanging="567"/>
        <w:rPr>
          <w:b/>
          <w:lang w:val="en-US"/>
        </w:rPr>
      </w:pPr>
      <w:r w:rsidRPr="00E822D6">
        <w:rPr>
          <w:b/>
          <w:lang w:val="en-US"/>
        </w:rPr>
        <w:lastRenderedPageBreak/>
        <w:t>Appendix B</w:t>
      </w:r>
    </w:p>
    <w:p w14:paraId="211A124E" w14:textId="77777777" w:rsidR="00EA4050" w:rsidRPr="00E822D6" w:rsidRDefault="00EA4050" w:rsidP="00EA4050">
      <w:pPr>
        <w:ind w:left="567" w:hanging="567"/>
        <w:rPr>
          <w:b/>
          <w:bCs/>
          <w:i/>
          <w:lang w:val="en-US"/>
        </w:rPr>
      </w:pPr>
      <w:r w:rsidRPr="00E822D6">
        <w:rPr>
          <w:b/>
          <w:bCs/>
          <w:i/>
          <w:lang w:val="en-US"/>
        </w:rPr>
        <w:t>Therapist Interview Guide</w:t>
      </w:r>
    </w:p>
    <w:p w14:paraId="003D015F" w14:textId="77777777" w:rsidR="00EA4050" w:rsidRPr="00E822D6" w:rsidRDefault="00EA4050" w:rsidP="00EA4050">
      <w:pPr>
        <w:ind w:left="567" w:hanging="567"/>
        <w:rPr>
          <w:lang w:val="en-US"/>
        </w:rPr>
      </w:pPr>
      <w:r w:rsidRPr="00E822D6">
        <w:rPr>
          <w:noProof/>
          <w:lang w:val="en-US"/>
        </w:rPr>
        <w:drawing>
          <wp:inline distT="0" distB="0" distL="0" distR="0" wp14:anchorId="3BE4A010" wp14:editId="4CDD6007">
            <wp:extent cx="5734156" cy="742070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udy 1 procedures - THERAPIST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490" cy="742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A547B" w14:textId="77777777" w:rsidR="00EA4050" w:rsidRPr="00E822D6" w:rsidRDefault="00EA4050" w:rsidP="00EA4050">
      <w:pPr>
        <w:pStyle w:val="Figurecaption"/>
        <w:rPr>
          <w:lang w:val="en-US"/>
        </w:rPr>
      </w:pPr>
    </w:p>
    <w:p w14:paraId="748A5E41" w14:textId="77777777" w:rsidR="00520970" w:rsidRDefault="00000000"/>
    <w:sectPr w:rsidR="00520970" w:rsidSect="00165A21">
      <w:pgSz w:w="11901" w:h="16840" w:code="9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050"/>
    <w:rsid w:val="0007684C"/>
    <w:rsid w:val="008928B1"/>
    <w:rsid w:val="00B43194"/>
    <w:rsid w:val="00D641AC"/>
    <w:rsid w:val="00EA4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473216"/>
  <w15:chartTrackingRefBased/>
  <w15:docId w15:val="{F65A6F22-6539-EC40-8EC0-94F21F38C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4050"/>
    <w:pPr>
      <w:spacing w:line="480" w:lineRule="auto"/>
    </w:pPr>
    <w:rPr>
      <w:rFonts w:ascii="Times New Roman" w:eastAsia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caption">
    <w:name w:val="Figure caption"/>
    <w:basedOn w:val="Normal"/>
    <w:next w:val="Normal"/>
    <w:qFormat/>
    <w:rsid w:val="00EA4050"/>
    <w:pPr>
      <w:spacing w:before="240" w:line="36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Chan</dc:creator>
  <cp:keywords/>
  <dc:description/>
  <cp:lastModifiedBy>Victoria Chan</cp:lastModifiedBy>
  <cp:revision>2</cp:revision>
  <dcterms:created xsi:type="dcterms:W3CDTF">2022-11-27T22:58:00Z</dcterms:created>
  <dcterms:modified xsi:type="dcterms:W3CDTF">2022-11-27T22:58:00Z</dcterms:modified>
</cp:coreProperties>
</file>