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eastAsia" w:ascii="Arial" w:hAnsi="Arial" w:cs="Arial"/>
          <w:b/>
          <w:bCs/>
          <w:sz w:val="24"/>
          <w:szCs w:val="24"/>
        </w:rPr>
        <w:t>Table S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1</w:t>
      </w:r>
      <w:r>
        <w:rPr>
          <w:rFonts w:hint="eastAsia" w:ascii="Arial" w:hAnsi="Arial" w:cs="Arial"/>
          <w:b/>
          <w:bCs/>
          <w:sz w:val="24"/>
          <w:szCs w:val="24"/>
        </w:rPr>
        <w:t xml:space="preserve"> </w:t>
      </w:r>
      <w:r>
        <w:rPr>
          <w:rFonts w:hint="default" w:ascii="Arial" w:hAnsi="Arial" w:cs="Arial"/>
          <w:b/>
          <w:bCs/>
          <w:sz w:val="24"/>
          <w:szCs w:val="24"/>
        </w:rPr>
        <w:t>List of genomic information for species involved in the construction of phylogenetic trees</w:t>
      </w:r>
    </w:p>
    <w:tbl>
      <w:tblPr>
        <w:tblStyle w:val="2"/>
        <w:tblW w:w="11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2390"/>
        <w:gridCol w:w="3236"/>
        <w:gridCol w:w="2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Arial" w:hAnsi="Arial" w:cs="Arial"/>
                <w:b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b/>
                <w:sz w:val="21"/>
                <w:szCs w:val="21"/>
              </w:rPr>
              <w:t>pecies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Arial" w:hAnsi="Arial" w:cs="Arial"/>
                <w:b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BioProjects</w:t>
            </w:r>
          </w:p>
        </w:tc>
        <w:tc>
          <w:tcPr>
            <w:tcW w:w="3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Arial" w:hAnsi="Arial" w:cs="Arial"/>
                <w:b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Species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Arial" w:hAnsi="Arial" w:cs="Arial"/>
                <w:b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BioProjects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Arabidopsis thaliana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PRJNA116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[45]</w:t>
            </w:r>
          </w:p>
        </w:tc>
        <w:tc>
          <w:tcPr>
            <w:tcW w:w="323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Oryza sativa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PRJNA122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Dendrobium</w:t>
            </w:r>
            <w:r>
              <w:rPr>
                <w:rFonts w:hint="eastAsia" w:ascii="Arial" w:hAnsi="Arial" w:cs="Arial"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catenatum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PRJNA453230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[18]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Apostasia shenzhenica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PRJNA310678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Carex littledalei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PRJNA540106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[46]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Quercus lobata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PRJNA574457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Juglans regia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PRJNA862472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[47]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Ziziphus jujuba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PRJNA840890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Populus trichocarpa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PRJNA17973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[48]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Hevea brasiliensis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PRJNA394253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Zea mays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PRJNA655717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[49]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Asparagus officinalis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PRJNA376608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Dioscorea cayenensis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PRJNA695139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[50]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Triticum urartu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PRJNA702518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Phalaenopsis equestris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PRJNA382149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[51]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Morus notabilis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PRJNA263939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Dendrobium nobile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PRJNA725550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[52]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Diospyros kaki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PRJNA872881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Musa acuminata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PRJNA262552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[53]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Nicotiana tomentosiformis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PRJNA257218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Ananas comosus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PRJNA371634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[54]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Brassica napus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PRJNA844685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Elaeis guineensis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PRJNA268357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 xml:space="preserve"> [55]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Spatholobus suberectus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PRJNA642527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Cocos nucifera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PRJNA483845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[56]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Ricinus communis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PRJNA838012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Phoenix dactylifera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PRJNA692501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[57]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Cannabis sativa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PRJNA560384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Quercus suber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PRJNA433227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[58]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Tulipa gesneriana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PRJNA704900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Prunus avium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PRJNA395588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[59]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Phtheirospermum japonicum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PRJNA707779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Manihot esculenta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PRJNA394209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[60]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color w:val="000000"/>
                <w:kern w:val="0"/>
                <w:sz w:val="20"/>
                <w:szCs w:val="20"/>
                <w:lang w:bidi="ar"/>
              </w:rPr>
              <w:t>Solanum pennellii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PRJNA256387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[79]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Theobroma cacao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PRJNA341501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[61]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Citrus clementina</w:t>
            </w: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  <w:t>PRJNA148041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[80]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Vitis vinifera</w:t>
            </w:r>
          </w:p>
        </w:tc>
        <w:tc>
          <w:tcPr>
            <w:tcW w:w="239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等线 Light" w:cs="Arial"/>
                <w:color w:val="000000"/>
                <w:kern w:val="0"/>
                <w:sz w:val="20"/>
                <w:szCs w:val="20"/>
                <w:lang w:bidi="ar"/>
              </w:rPr>
              <w:t>PRJNA33471</w:t>
            </w:r>
            <w:r>
              <w:rPr>
                <w:rFonts w:hint="eastAsia" w:ascii="Arial" w:hAnsi="Arial" w:eastAsia="等线 Light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等线 Light" w:cs="Arial"/>
                <w:color w:val="2E75B6" w:themeColor="accent1" w:themeShade="BF"/>
                <w:kern w:val="0"/>
                <w:sz w:val="20"/>
                <w:szCs w:val="20"/>
                <w:lang w:val="en-US" w:eastAsia="zh-CN" w:bidi="ar"/>
              </w:rPr>
              <w:t>[62]</w:t>
            </w:r>
          </w:p>
        </w:tc>
        <w:tc>
          <w:tcPr>
            <w:tcW w:w="323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81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Arial" w:hAnsi="Arial" w:eastAsia="等线 Light" w:cs="Arial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/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3MjhmZjdlMDYyNjQ2MWRlNjUyYzU4OTNkMDBkZGIifQ=="/>
  </w:docVars>
  <w:rsids>
    <w:rsidRoot w:val="00172A27"/>
    <w:rsid w:val="06FF462F"/>
    <w:rsid w:val="142809C3"/>
    <w:rsid w:val="2E39143E"/>
    <w:rsid w:val="4F93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1157</Characters>
  <Lines>0</Lines>
  <Paragraphs>0</Paragraphs>
  <TotalTime>131</TotalTime>
  <ScaleCrop>false</ScaleCrop>
  <LinksUpToDate>false</LinksUpToDate>
  <CharactersWithSpaces>1223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2022-11-29T02:47:00Z</dcterms:created>
  <dc:creator>Liu Miao</dc:creator>
  <cp:lastModifiedBy>Liu Miao</cp:lastModifiedBy>
  <dcterms:modified xsi:type="dcterms:W3CDTF">2022-12-02T16:11:23Z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DEF90E09EDF445B6B2DC7B86FFDCB8BD</vt:lpwstr>
  </property>
</Properties>
</file>