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1CA17D25" w14:textId="77777777"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7A4AB540"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F185D06"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4B583E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292DF48"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78CB23D"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100.0%" w:type="pct"/>
        <w:tblLook w:firstRow="1" w:lastRow="1" w:firstColumn="1" w:lastColumn="1" w:noHBand="1" w:noVBand="1"/>
      </w:tblPr>
      <w:tblGrid>
        <w:gridCol w:w="2448"/>
        <w:gridCol w:w="720"/>
        <w:gridCol w:w="4608"/>
        <w:gridCol w:w="2304"/>
        <w:gridCol w:w="4320"/>
      </w:tblGrid>
      <w:tr w:rsidR="00E93A06" w:rsidRPr="00F7703D" w14:paraId="54E21E51" w14:textId="77777777" w:rsidTr="009139EF">
        <w:tc>
          <w:tcPr>
            <w:tcW w:w="17.0%" w:type="pct"/>
            <w:tcBorders>
              <w:bottom w:val="single" w:sz="4" w:space="0" w:color="auto"/>
            </w:tcBorders>
            <w:vAlign w:val="bottom"/>
          </w:tcPr>
          <w:p w14:paraId="0B9E82EA" w14:textId="77777777" w:rsidR="00E93A06" w:rsidRPr="00F7703D" w:rsidRDefault="00E93A06">
            <w:pPr>
              <w:rPr>
                <w:rFonts w:asciiTheme="minorHAnsi" w:hAnsiTheme="minorHAnsi"/>
                <w:sz w:val="22"/>
                <w:szCs w:val="22"/>
              </w:rPr>
            </w:pPr>
          </w:p>
        </w:tc>
        <w:tc>
          <w:tcPr>
            <w:tcW w:w="5.0%" w:type="pct"/>
            <w:tcBorders>
              <w:bottom w:val="single" w:sz="4" w:space="0" w:color="auto"/>
            </w:tcBorders>
            <w:vAlign w:val="bottom"/>
          </w:tcPr>
          <w:p w14:paraId="5B10F9B0" w14:textId="77777777" w:rsidR="00E93A06" w:rsidRPr="00F7703D" w:rsidRDefault="00E93A06">
            <w:pPr>
              <w:rPr>
                <w:rFonts w:asciiTheme="minorHAnsi" w:hAnsiTheme="minorHAnsi"/>
                <w:sz w:val="22"/>
                <w:szCs w:val="22"/>
              </w:rPr>
            </w:pPr>
          </w:p>
        </w:tc>
        <w:tc>
          <w:tcPr>
            <w:tcW w:w="32.0%" w:type="pct"/>
            <w:tcBorders>
              <w:bottom w:val="single" w:sz="4" w:space="0" w:color="auto"/>
            </w:tcBorders>
            <w:vAlign w:val="bottom"/>
          </w:tcPr>
          <w:p w14:paraId="3547B4FF"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16.0%" w:type="pct"/>
            <w:vAlign w:val="bottom"/>
          </w:tcPr>
          <w:p w14:paraId="1AF76F3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28.0%" w:type="pct"/>
            <w:tcBorders>
              <w:start w:val="nil"/>
              <w:bottom w:val="single" w:sz="4" w:space="0" w:color="auto"/>
            </w:tcBorders>
          </w:tcPr>
          <w:p w14:paraId="2173070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07C9879" w14:textId="77777777" w:rsidTr="00F7703D">
        <w:tc>
          <w:tcPr>
            <w:tcW w:w="100.0%" w:type="pct"/>
            <w:gridSpan w:val="5"/>
            <w:tcBorders>
              <w:top w:val="single" w:sz="4" w:space="0" w:color="auto"/>
              <w:start w:val="single" w:sz="4" w:space="0" w:color="auto"/>
              <w:bottom w:val="single" w:sz="4" w:space="0" w:color="auto"/>
              <w:end w:val="single" w:sz="4" w:space="0" w:color="auto"/>
            </w:tcBorders>
          </w:tcPr>
          <w:p w14:paraId="01B1E3C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740389E" w14:textId="77777777" w:rsidTr="009139EF">
        <w:tc>
          <w:tcPr>
            <w:tcW w:w="17.0%" w:type="pct"/>
            <w:tcBorders>
              <w:top w:val="single" w:sz="4" w:space="0" w:color="auto"/>
              <w:start w:val="single" w:sz="4" w:space="0" w:color="auto"/>
              <w:bottom w:val="single" w:sz="4" w:space="0" w:color="auto"/>
              <w:end w:val="single" w:sz="4" w:space="0" w:color="auto"/>
            </w:tcBorders>
          </w:tcPr>
          <w:p w14:paraId="66F21680" w14:textId="77777777" w:rsidR="00E93A06" w:rsidRPr="00F7703D" w:rsidRDefault="00E93A06">
            <w:pPr>
              <w:rPr>
                <w:rFonts w:asciiTheme="minorHAnsi" w:hAnsiTheme="minorHAnsi"/>
                <w:sz w:val="22"/>
                <w:szCs w:val="22"/>
              </w:rPr>
            </w:pPr>
            <w:permStart w:id="917207125" w:edGrp="everyone" w:colFirst="3" w:colLast="3"/>
            <w:permStart w:id="140706832" w:edGrp="everyone" w:colFirst="4" w:colLast="4"/>
            <w:r w:rsidRPr="00F7703D">
              <w:rPr>
                <w:rFonts w:asciiTheme="minorHAnsi" w:hAnsiTheme="minorHAnsi"/>
                <w:sz w:val="22"/>
                <w:szCs w:val="22"/>
              </w:rPr>
              <w:t>Title</w:t>
            </w:r>
          </w:p>
        </w:tc>
        <w:tc>
          <w:tcPr>
            <w:tcW w:w="5.0%" w:type="pct"/>
            <w:tcBorders>
              <w:top w:val="single" w:sz="4" w:space="0" w:color="auto"/>
              <w:start w:val="single" w:sz="4" w:space="0" w:color="auto"/>
              <w:bottom w:val="single" w:sz="4" w:space="0" w:color="auto"/>
              <w:end w:val="single" w:sz="4" w:space="0" w:color="auto"/>
            </w:tcBorders>
          </w:tcPr>
          <w:p w14:paraId="70561459" w14:textId="77777777" w:rsidR="00E93A06" w:rsidRPr="00F7703D" w:rsidRDefault="00070F22">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32.0%" w:type="pct"/>
            <w:tcBorders>
              <w:top w:val="single" w:sz="4" w:space="0" w:color="auto"/>
              <w:start w:val="single" w:sz="4" w:space="0" w:color="auto"/>
              <w:bottom w:val="single" w:sz="4" w:space="0" w:color="auto"/>
              <w:end w:val="single" w:sz="4" w:space="0" w:color="auto"/>
            </w:tcBorders>
          </w:tcPr>
          <w:p w14:paraId="3157911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16.0%" w:type="pct"/>
            <w:tcBorders>
              <w:top w:val="single" w:sz="4" w:space="0" w:color="auto"/>
              <w:start w:val="single" w:sz="4" w:space="0" w:color="auto"/>
              <w:bottom w:val="single" w:sz="4" w:space="0" w:color="auto"/>
              <w:end w:val="single" w:sz="4" w:space="0" w:color="auto"/>
            </w:tcBorders>
          </w:tcPr>
          <w:p w14:paraId="07661BD1" w14:textId="71112E77" w:rsidR="00E93A06" w:rsidRPr="00F7703D" w:rsidRDefault="005F7121">
            <w:pPr>
              <w:rPr>
                <w:rFonts w:asciiTheme="minorHAnsi" w:hAnsiTheme="minorHAnsi"/>
                <w:sz w:val="22"/>
                <w:szCs w:val="22"/>
              </w:rPr>
            </w:pPr>
            <w:r>
              <w:rPr>
                <w:rFonts w:asciiTheme="minorHAnsi" w:hAnsiTheme="minorHAnsi"/>
                <w:sz w:val="22"/>
                <w:szCs w:val="22"/>
              </w:rPr>
              <w:t xml:space="preserve">p </w:t>
            </w:r>
            <w:r w:rsidR="00AB1DD0">
              <w:rPr>
                <w:rFonts w:asciiTheme="minorHAnsi" w:hAnsiTheme="minorHAnsi"/>
                <w:sz w:val="22"/>
                <w:szCs w:val="22"/>
              </w:rPr>
              <w:t>1</w:t>
            </w:r>
            <w:r w:rsidR="00CE11A1">
              <w:rPr>
                <w:rFonts w:asciiTheme="minorHAnsi" w:hAnsiTheme="minorHAnsi"/>
                <w:sz w:val="22"/>
                <w:szCs w:val="22"/>
              </w:rPr>
              <w:t>:</w:t>
            </w:r>
            <w:r w:rsidR="007D47A7">
              <w:rPr>
                <w:rFonts w:asciiTheme="minorHAnsi" w:hAnsiTheme="minorHAnsi"/>
                <w:sz w:val="22"/>
                <w:szCs w:val="22"/>
              </w:rPr>
              <w:t xml:space="preserve"> </w:t>
            </w:r>
            <w:r>
              <w:rPr>
                <w:rFonts w:asciiTheme="minorHAnsi" w:hAnsiTheme="minorHAnsi"/>
                <w:sz w:val="22"/>
                <w:szCs w:val="22"/>
              </w:rPr>
              <w:t xml:space="preserve">l </w:t>
            </w:r>
            <w:r w:rsidR="007D47A7">
              <w:rPr>
                <w:rFonts w:asciiTheme="minorHAnsi" w:hAnsiTheme="minorHAnsi"/>
                <w:sz w:val="22"/>
                <w:szCs w:val="22"/>
              </w:rPr>
              <w:t>1-3</w:t>
            </w:r>
          </w:p>
        </w:tc>
        <w:tc>
          <w:tcPr>
            <w:tcW w:w="28.0%" w:type="pct"/>
            <w:tcBorders>
              <w:top w:val="single" w:sz="4" w:space="0" w:color="auto"/>
              <w:start w:val="single" w:sz="4" w:space="0" w:color="auto"/>
              <w:bottom w:val="single" w:sz="4" w:space="0" w:color="auto"/>
              <w:end w:val="single" w:sz="4" w:space="0" w:color="auto"/>
            </w:tcBorders>
          </w:tcPr>
          <w:p w14:paraId="7345C916" w14:textId="77777777" w:rsidR="00E93A06" w:rsidRPr="00F7703D" w:rsidRDefault="00E93A06">
            <w:pPr>
              <w:rPr>
                <w:rFonts w:asciiTheme="minorHAnsi" w:hAnsiTheme="minorHAnsi"/>
                <w:sz w:val="22"/>
                <w:szCs w:val="22"/>
              </w:rPr>
            </w:pPr>
          </w:p>
        </w:tc>
      </w:tr>
      <w:tr w:rsidR="00E93A06" w:rsidRPr="00F7703D" w14:paraId="0FDDA660" w14:textId="77777777" w:rsidTr="009139EF">
        <w:tc>
          <w:tcPr>
            <w:tcW w:w="17.0%" w:type="pct"/>
            <w:tcBorders>
              <w:top w:val="single" w:sz="4" w:space="0" w:color="auto"/>
              <w:start w:val="single" w:sz="4" w:space="0" w:color="auto"/>
              <w:bottom w:val="single" w:sz="4" w:space="0" w:color="auto"/>
              <w:end w:val="single" w:sz="4" w:space="0" w:color="auto"/>
            </w:tcBorders>
          </w:tcPr>
          <w:p w14:paraId="55C8E754" w14:textId="77777777" w:rsidR="00E93A06" w:rsidRPr="00F7703D" w:rsidRDefault="00E93A06">
            <w:pPr>
              <w:rPr>
                <w:rFonts w:asciiTheme="minorHAnsi" w:hAnsiTheme="minorHAnsi"/>
                <w:sz w:val="22"/>
                <w:szCs w:val="22"/>
              </w:rPr>
            </w:pPr>
            <w:permStart w:id="1005085887" w:edGrp="everyone" w:colFirst="3" w:colLast="3"/>
            <w:permStart w:id="931756688" w:edGrp="everyone" w:colFirst="4" w:colLast="4"/>
            <w:permEnd w:id="917207125"/>
            <w:permEnd w:id="140706832"/>
            <w:r w:rsidRPr="00F7703D">
              <w:rPr>
                <w:rFonts w:asciiTheme="minorHAnsi" w:hAnsiTheme="minorHAnsi"/>
                <w:sz w:val="22"/>
                <w:szCs w:val="22"/>
              </w:rPr>
              <w:t>Trial registration</w:t>
            </w:r>
          </w:p>
        </w:tc>
        <w:tc>
          <w:tcPr>
            <w:tcW w:w="5.0%" w:type="pct"/>
            <w:tcBorders>
              <w:top w:val="single" w:sz="4" w:space="0" w:color="auto"/>
              <w:start w:val="single" w:sz="4" w:space="0" w:color="auto"/>
              <w:bottom w:val="single" w:sz="4" w:space="0" w:color="auto"/>
              <w:end w:val="single" w:sz="4" w:space="0" w:color="auto"/>
            </w:tcBorders>
          </w:tcPr>
          <w:p w14:paraId="175F6ADE" w14:textId="77777777" w:rsidR="00E93A06" w:rsidRPr="00F7703D" w:rsidRDefault="00070F22">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32.0%" w:type="pct"/>
            <w:tcBorders>
              <w:top w:val="single" w:sz="4" w:space="0" w:color="auto"/>
              <w:start w:val="single" w:sz="4" w:space="0" w:color="auto"/>
              <w:bottom w:val="single" w:sz="4" w:space="0" w:color="auto"/>
              <w:end w:val="single" w:sz="4" w:space="0" w:color="auto"/>
            </w:tcBorders>
          </w:tcPr>
          <w:p w14:paraId="429388F6"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16.0%" w:type="pct"/>
            <w:tcBorders>
              <w:top w:val="single" w:sz="4" w:space="0" w:color="auto"/>
              <w:start w:val="single" w:sz="4" w:space="0" w:color="auto"/>
              <w:bottom w:val="single" w:sz="4" w:space="0" w:color="auto"/>
              <w:end w:val="single" w:sz="4" w:space="0" w:color="auto"/>
            </w:tcBorders>
          </w:tcPr>
          <w:p w14:paraId="30FA15B1" w14:textId="4EEF23D4" w:rsidR="00E93A06" w:rsidRPr="00F7703D" w:rsidRDefault="005F7121">
            <w:pPr>
              <w:rPr>
                <w:rFonts w:asciiTheme="minorHAnsi" w:hAnsiTheme="minorHAnsi"/>
                <w:sz w:val="22"/>
                <w:szCs w:val="22"/>
              </w:rPr>
            </w:pPr>
            <w:r>
              <w:rPr>
                <w:rFonts w:asciiTheme="minorHAnsi" w:hAnsiTheme="minorHAnsi"/>
                <w:sz w:val="22"/>
                <w:szCs w:val="22"/>
              </w:rPr>
              <w:t>p</w:t>
            </w:r>
            <w:r w:rsidR="00CE11A1">
              <w:rPr>
                <w:rFonts w:asciiTheme="minorHAnsi" w:hAnsiTheme="minorHAnsi"/>
                <w:sz w:val="22"/>
                <w:szCs w:val="22"/>
              </w:rPr>
              <w:t xml:space="preserve"> </w:t>
            </w:r>
            <w:r w:rsidR="003021F1">
              <w:rPr>
                <w:rFonts w:asciiTheme="minorHAnsi" w:hAnsiTheme="minorHAnsi"/>
                <w:sz w:val="22"/>
                <w:szCs w:val="22"/>
              </w:rPr>
              <w:t>3</w:t>
            </w:r>
            <w:r w:rsidR="00CE11A1">
              <w:rPr>
                <w:rFonts w:asciiTheme="minorHAnsi" w:hAnsiTheme="minorHAnsi"/>
                <w:sz w:val="22"/>
                <w:szCs w:val="22"/>
              </w:rPr>
              <w:t>:</w:t>
            </w:r>
            <w:r w:rsidR="007D47A7">
              <w:rPr>
                <w:rFonts w:asciiTheme="minorHAnsi" w:hAnsiTheme="minorHAnsi"/>
                <w:sz w:val="22"/>
                <w:szCs w:val="22"/>
              </w:rPr>
              <w:t xml:space="preserve"> </w:t>
            </w:r>
            <w:r>
              <w:rPr>
                <w:rFonts w:asciiTheme="minorHAnsi" w:hAnsiTheme="minorHAnsi"/>
                <w:sz w:val="22"/>
                <w:szCs w:val="22"/>
              </w:rPr>
              <w:t xml:space="preserve">l </w:t>
            </w:r>
            <w:r w:rsidR="007D47A7">
              <w:rPr>
                <w:rFonts w:asciiTheme="minorHAnsi" w:hAnsiTheme="minorHAnsi"/>
                <w:sz w:val="22"/>
                <w:szCs w:val="22"/>
              </w:rPr>
              <w:t>67-69</w:t>
            </w:r>
          </w:p>
        </w:tc>
        <w:tc>
          <w:tcPr>
            <w:tcW w:w="28.0%" w:type="pct"/>
            <w:tcBorders>
              <w:top w:val="single" w:sz="4" w:space="0" w:color="auto"/>
              <w:start w:val="single" w:sz="4" w:space="0" w:color="auto"/>
              <w:bottom w:val="single" w:sz="4" w:space="0" w:color="auto"/>
              <w:end w:val="single" w:sz="4" w:space="0" w:color="auto"/>
            </w:tcBorders>
          </w:tcPr>
          <w:p w14:paraId="051EF65B" w14:textId="77777777" w:rsidR="00E93A06" w:rsidRPr="00F7703D" w:rsidRDefault="00E93A06">
            <w:pPr>
              <w:rPr>
                <w:rFonts w:asciiTheme="minorHAnsi" w:hAnsiTheme="minorHAnsi"/>
                <w:sz w:val="22"/>
                <w:szCs w:val="22"/>
              </w:rPr>
            </w:pPr>
          </w:p>
        </w:tc>
      </w:tr>
      <w:tr w:rsidR="00E93A06" w:rsidRPr="00F7703D" w14:paraId="624A8652" w14:textId="77777777" w:rsidTr="009139EF">
        <w:tc>
          <w:tcPr>
            <w:tcW w:w="17.0%" w:type="pct"/>
            <w:tcBorders>
              <w:top w:val="single" w:sz="4" w:space="0" w:color="auto"/>
              <w:start w:val="single" w:sz="4" w:space="0" w:color="auto"/>
              <w:bottom w:val="single" w:sz="4" w:space="0" w:color="auto"/>
              <w:end w:val="single" w:sz="4" w:space="0" w:color="auto"/>
            </w:tcBorders>
          </w:tcPr>
          <w:p w14:paraId="454475E2" w14:textId="77777777" w:rsidR="00E93A06" w:rsidRPr="00F7703D" w:rsidRDefault="00E93A06">
            <w:pPr>
              <w:rPr>
                <w:rFonts w:asciiTheme="minorHAnsi" w:hAnsiTheme="minorHAnsi"/>
                <w:sz w:val="22"/>
                <w:szCs w:val="22"/>
              </w:rPr>
            </w:pPr>
            <w:permStart w:id="232475909" w:edGrp="everyone" w:colFirst="3" w:colLast="3"/>
            <w:permStart w:id="1555842147" w:edGrp="everyone" w:colFirst="4" w:colLast="4"/>
            <w:permEnd w:id="1005085887"/>
            <w:permEnd w:id="931756688"/>
            <w:r w:rsidRPr="00F7703D">
              <w:rPr>
                <w:rFonts w:asciiTheme="minorHAnsi" w:hAnsiTheme="minorHAnsi"/>
                <w:sz w:val="22"/>
                <w:szCs w:val="22"/>
              </w:rPr>
              <w:t>Trial registration: data set</w:t>
            </w:r>
          </w:p>
        </w:tc>
        <w:tc>
          <w:tcPr>
            <w:tcW w:w="5.0%" w:type="pct"/>
            <w:tcBorders>
              <w:top w:val="single" w:sz="4" w:space="0" w:color="auto"/>
              <w:start w:val="single" w:sz="4" w:space="0" w:color="auto"/>
              <w:bottom w:val="single" w:sz="4" w:space="0" w:color="auto"/>
              <w:end w:val="single" w:sz="4" w:space="0" w:color="auto"/>
            </w:tcBorders>
          </w:tcPr>
          <w:p w14:paraId="6E6B441A" w14:textId="77777777" w:rsidR="00E93A06" w:rsidRPr="00F7703D" w:rsidRDefault="00070F22">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32.0%" w:type="pct"/>
            <w:tcBorders>
              <w:top w:val="single" w:sz="4" w:space="0" w:color="auto"/>
              <w:start w:val="single" w:sz="4" w:space="0" w:color="auto"/>
              <w:bottom w:val="single" w:sz="4" w:space="0" w:color="auto"/>
              <w:end w:val="single" w:sz="4" w:space="0" w:color="auto"/>
            </w:tcBorders>
          </w:tcPr>
          <w:p w14:paraId="242093F5"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16.0%" w:type="pct"/>
            <w:tcBorders>
              <w:top w:val="single" w:sz="4" w:space="0" w:color="auto"/>
              <w:start w:val="single" w:sz="4" w:space="0" w:color="auto"/>
              <w:bottom w:val="single" w:sz="4" w:space="0" w:color="auto"/>
              <w:end w:val="single" w:sz="4" w:space="0" w:color="auto"/>
            </w:tcBorders>
          </w:tcPr>
          <w:p w14:paraId="63969BAC" w14:textId="77777777" w:rsidR="00E93A06" w:rsidRDefault="00D1038B">
            <w:pPr>
              <w:rPr>
                <w:rFonts w:asciiTheme="minorHAnsi" w:hAnsiTheme="minorHAnsi"/>
                <w:sz w:val="22"/>
                <w:szCs w:val="22"/>
              </w:rPr>
            </w:pPr>
            <w:r>
              <w:rPr>
                <w:rFonts w:asciiTheme="minorHAnsi" w:hAnsiTheme="minorHAnsi"/>
                <w:sz w:val="22"/>
                <w:szCs w:val="22"/>
              </w:rPr>
              <w:t>p 3: l 67-69</w:t>
            </w:r>
          </w:p>
          <w:p w14:paraId="10D8D0E2" w14:textId="0C443360" w:rsidR="00D1038B" w:rsidRPr="00F7703D" w:rsidRDefault="00D1038B">
            <w:pPr>
              <w:rPr>
                <w:rFonts w:asciiTheme="minorHAnsi" w:hAnsiTheme="minorHAnsi"/>
                <w:sz w:val="22"/>
                <w:szCs w:val="22"/>
              </w:rPr>
            </w:pPr>
            <w:r w:rsidRPr="00D1038B">
              <w:rPr>
                <w:rFonts w:asciiTheme="minorHAnsi" w:hAnsiTheme="minorHAnsi"/>
                <w:sz w:val="22"/>
                <w:szCs w:val="22"/>
              </w:rPr>
              <w:t xml:space="preserve">Since October 2008, the DRKS has been </w:t>
            </w:r>
            <w:proofErr w:type="spellStart"/>
            <w:r w:rsidRPr="00D1038B">
              <w:rPr>
                <w:rFonts w:asciiTheme="minorHAnsi" w:hAnsiTheme="minorHAnsi"/>
                <w:sz w:val="22"/>
                <w:szCs w:val="22"/>
              </w:rPr>
              <w:t>recognised</w:t>
            </w:r>
            <w:proofErr w:type="spellEnd"/>
            <w:r w:rsidRPr="00D1038B">
              <w:rPr>
                <w:rFonts w:asciiTheme="minorHAnsi" w:hAnsiTheme="minorHAnsi"/>
                <w:sz w:val="22"/>
                <w:szCs w:val="22"/>
              </w:rPr>
              <w:t xml:space="preserve"> as a WHO </w:t>
            </w:r>
            <w:r w:rsidRPr="00D1038B">
              <w:rPr>
                <w:rFonts w:asciiTheme="minorHAnsi" w:hAnsiTheme="minorHAnsi"/>
                <w:sz w:val="22"/>
                <w:szCs w:val="22"/>
              </w:rPr>
              <w:lastRenderedPageBreak/>
              <w:t>primary registry. With a registration in the DRKS, the requirements of the ICMJE are thus fulfilled as a prerequisite for publication.</w:t>
            </w:r>
          </w:p>
        </w:tc>
        <w:tc>
          <w:tcPr>
            <w:tcW w:w="28.0%" w:type="pct"/>
            <w:tcBorders>
              <w:top w:val="single" w:sz="4" w:space="0" w:color="auto"/>
              <w:start w:val="single" w:sz="4" w:space="0" w:color="auto"/>
              <w:bottom w:val="single" w:sz="4" w:space="0" w:color="auto"/>
              <w:end w:val="single" w:sz="4" w:space="0" w:color="auto"/>
            </w:tcBorders>
          </w:tcPr>
          <w:p w14:paraId="68D22E63" w14:textId="4C1325EB" w:rsidR="00E93A06" w:rsidRPr="00F7703D" w:rsidRDefault="00E93A06">
            <w:pPr>
              <w:rPr>
                <w:rFonts w:asciiTheme="minorHAnsi" w:hAnsiTheme="minorHAnsi"/>
                <w:sz w:val="22"/>
                <w:szCs w:val="22"/>
              </w:rPr>
            </w:pPr>
          </w:p>
        </w:tc>
      </w:tr>
      <w:tr w:rsidR="00E93A06" w:rsidRPr="00F7703D" w14:paraId="6D021C65" w14:textId="77777777" w:rsidTr="009139EF">
        <w:tc>
          <w:tcPr>
            <w:tcW w:w="17.0%" w:type="pct"/>
            <w:tcBorders>
              <w:top w:val="single" w:sz="4" w:space="0" w:color="auto"/>
              <w:start w:val="single" w:sz="4" w:space="0" w:color="auto"/>
              <w:bottom w:val="single" w:sz="4" w:space="0" w:color="auto"/>
              <w:end w:val="single" w:sz="4" w:space="0" w:color="auto"/>
            </w:tcBorders>
          </w:tcPr>
          <w:p w14:paraId="600FE961" w14:textId="77777777" w:rsidR="00E93A06" w:rsidRPr="00F7703D" w:rsidRDefault="00E93A06">
            <w:pPr>
              <w:rPr>
                <w:rFonts w:asciiTheme="minorHAnsi" w:hAnsiTheme="minorHAnsi"/>
                <w:sz w:val="22"/>
                <w:szCs w:val="22"/>
              </w:rPr>
            </w:pPr>
            <w:permStart w:id="1489457072" w:edGrp="everyone" w:colFirst="3" w:colLast="3"/>
            <w:permStart w:id="2112950072" w:edGrp="everyone" w:colFirst="4" w:colLast="4"/>
            <w:permEnd w:id="232475909"/>
            <w:permEnd w:id="1555842147"/>
            <w:r w:rsidRPr="00F7703D">
              <w:rPr>
                <w:rFonts w:asciiTheme="minorHAnsi" w:hAnsiTheme="minorHAnsi"/>
                <w:sz w:val="22"/>
                <w:szCs w:val="22"/>
              </w:rPr>
              <w:t>Protocol version</w:t>
            </w:r>
          </w:p>
        </w:tc>
        <w:tc>
          <w:tcPr>
            <w:tcW w:w="5.0%" w:type="pct"/>
            <w:tcBorders>
              <w:top w:val="single" w:sz="4" w:space="0" w:color="auto"/>
              <w:start w:val="single" w:sz="4" w:space="0" w:color="auto"/>
              <w:bottom w:val="single" w:sz="4" w:space="0" w:color="auto"/>
              <w:end w:val="single" w:sz="4" w:space="0" w:color="auto"/>
            </w:tcBorders>
          </w:tcPr>
          <w:p w14:paraId="5D79162A" w14:textId="77777777" w:rsidR="00E93A06" w:rsidRPr="00F7703D" w:rsidRDefault="00070F22">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32.0%" w:type="pct"/>
            <w:tcBorders>
              <w:top w:val="single" w:sz="4" w:space="0" w:color="auto"/>
              <w:start w:val="single" w:sz="4" w:space="0" w:color="auto"/>
              <w:bottom w:val="single" w:sz="4" w:space="0" w:color="auto"/>
              <w:end w:val="single" w:sz="4" w:space="0" w:color="auto"/>
            </w:tcBorders>
          </w:tcPr>
          <w:p w14:paraId="095420A1"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16.0%" w:type="pct"/>
            <w:tcBorders>
              <w:top w:val="single" w:sz="4" w:space="0" w:color="auto"/>
              <w:start w:val="single" w:sz="4" w:space="0" w:color="auto"/>
              <w:bottom w:val="single" w:sz="4" w:space="0" w:color="auto"/>
              <w:end w:val="single" w:sz="4" w:space="0" w:color="auto"/>
            </w:tcBorders>
          </w:tcPr>
          <w:p w14:paraId="7B746C05" w14:textId="3EA41665" w:rsidR="00E93A06" w:rsidRPr="00F7703D" w:rsidRDefault="002B15E0">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22</w:t>
            </w:r>
            <w:r w:rsidR="00CE11A1">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l</w:t>
            </w:r>
            <w:r w:rsidR="005F7121">
              <w:rPr>
                <w:rFonts w:asciiTheme="minorHAnsi" w:hAnsiTheme="minorHAnsi"/>
                <w:sz w:val="22"/>
                <w:szCs w:val="22"/>
              </w:rPr>
              <w:t>432</w:t>
            </w:r>
          </w:p>
        </w:tc>
        <w:tc>
          <w:tcPr>
            <w:tcW w:w="28.0%" w:type="pct"/>
            <w:tcBorders>
              <w:top w:val="single" w:sz="4" w:space="0" w:color="auto"/>
              <w:start w:val="single" w:sz="4" w:space="0" w:color="auto"/>
              <w:bottom w:val="single" w:sz="4" w:space="0" w:color="auto"/>
              <w:end w:val="single" w:sz="4" w:space="0" w:color="auto"/>
            </w:tcBorders>
          </w:tcPr>
          <w:p w14:paraId="3C60EA1D" w14:textId="77777777" w:rsidR="00E93A06" w:rsidRPr="00F7703D" w:rsidRDefault="00E93A06">
            <w:pPr>
              <w:rPr>
                <w:rFonts w:asciiTheme="minorHAnsi" w:hAnsiTheme="minorHAnsi"/>
                <w:sz w:val="22"/>
                <w:szCs w:val="22"/>
              </w:rPr>
            </w:pPr>
          </w:p>
        </w:tc>
      </w:tr>
      <w:tr w:rsidR="00E93A06" w:rsidRPr="00F7703D" w14:paraId="04C9A2F0" w14:textId="77777777" w:rsidTr="009139EF">
        <w:tc>
          <w:tcPr>
            <w:tcW w:w="17.0%" w:type="pct"/>
            <w:tcBorders>
              <w:top w:val="single" w:sz="4" w:space="0" w:color="auto"/>
              <w:start w:val="single" w:sz="4" w:space="0" w:color="auto"/>
              <w:bottom w:val="single" w:sz="4" w:space="0" w:color="auto"/>
              <w:end w:val="single" w:sz="4" w:space="0" w:color="auto"/>
            </w:tcBorders>
          </w:tcPr>
          <w:p w14:paraId="050841EF" w14:textId="77777777" w:rsidR="00E93A06" w:rsidRPr="00F7703D" w:rsidRDefault="00E93A06">
            <w:pPr>
              <w:rPr>
                <w:rFonts w:asciiTheme="minorHAnsi" w:hAnsiTheme="minorHAnsi"/>
                <w:sz w:val="22"/>
                <w:szCs w:val="22"/>
              </w:rPr>
            </w:pPr>
            <w:permStart w:id="1496277450" w:edGrp="everyone" w:colFirst="3" w:colLast="3"/>
            <w:permStart w:id="1906388907" w:edGrp="everyone" w:colFirst="4" w:colLast="4"/>
            <w:permEnd w:id="1489457072"/>
            <w:permEnd w:id="2112950072"/>
            <w:r w:rsidRPr="00F7703D">
              <w:rPr>
                <w:rFonts w:asciiTheme="minorHAnsi" w:hAnsiTheme="minorHAnsi"/>
                <w:sz w:val="22"/>
                <w:szCs w:val="22"/>
              </w:rPr>
              <w:t>Funding</w:t>
            </w:r>
          </w:p>
        </w:tc>
        <w:tc>
          <w:tcPr>
            <w:tcW w:w="5.0%" w:type="pct"/>
            <w:tcBorders>
              <w:top w:val="single" w:sz="4" w:space="0" w:color="auto"/>
              <w:start w:val="single" w:sz="4" w:space="0" w:color="auto"/>
              <w:bottom w:val="single" w:sz="4" w:space="0" w:color="auto"/>
              <w:end w:val="single" w:sz="4" w:space="0" w:color="auto"/>
            </w:tcBorders>
          </w:tcPr>
          <w:p w14:paraId="28D62F63" w14:textId="77777777" w:rsidR="00E93A06" w:rsidRPr="00F7703D" w:rsidRDefault="00070F22">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32.0%" w:type="pct"/>
            <w:tcBorders>
              <w:top w:val="single" w:sz="4" w:space="0" w:color="auto"/>
              <w:start w:val="single" w:sz="4" w:space="0" w:color="auto"/>
              <w:bottom w:val="single" w:sz="4" w:space="0" w:color="auto"/>
              <w:end w:val="single" w:sz="4" w:space="0" w:color="auto"/>
            </w:tcBorders>
          </w:tcPr>
          <w:p w14:paraId="3BE4C05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16.0%" w:type="pct"/>
            <w:tcBorders>
              <w:top w:val="single" w:sz="4" w:space="0" w:color="auto"/>
              <w:start w:val="single" w:sz="4" w:space="0" w:color="auto"/>
              <w:bottom w:val="single" w:sz="4" w:space="0" w:color="auto"/>
              <w:end w:val="single" w:sz="4" w:space="0" w:color="auto"/>
            </w:tcBorders>
          </w:tcPr>
          <w:p w14:paraId="51B34EC6" w14:textId="55DE8693"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24</w:t>
            </w:r>
            <w:r>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471-474</w:t>
            </w:r>
          </w:p>
        </w:tc>
        <w:tc>
          <w:tcPr>
            <w:tcW w:w="28.0%" w:type="pct"/>
            <w:tcBorders>
              <w:top w:val="single" w:sz="4" w:space="0" w:color="auto"/>
              <w:start w:val="single" w:sz="4" w:space="0" w:color="auto"/>
              <w:bottom w:val="single" w:sz="4" w:space="0" w:color="auto"/>
              <w:end w:val="single" w:sz="4" w:space="0" w:color="auto"/>
            </w:tcBorders>
          </w:tcPr>
          <w:p w14:paraId="66E1F039" w14:textId="77777777" w:rsidR="00E93A06" w:rsidRPr="00F7703D" w:rsidRDefault="00E93A06">
            <w:pPr>
              <w:rPr>
                <w:rFonts w:asciiTheme="minorHAnsi" w:hAnsiTheme="minorHAnsi"/>
                <w:sz w:val="22"/>
                <w:szCs w:val="22"/>
              </w:rPr>
            </w:pPr>
          </w:p>
        </w:tc>
      </w:tr>
      <w:tr w:rsidR="00E93A06" w:rsidRPr="00F7703D" w14:paraId="78806792" w14:textId="77777777" w:rsidTr="009139EF">
        <w:tc>
          <w:tcPr>
            <w:tcW w:w="17.0%" w:type="pct"/>
            <w:tcBorders>
              <w:top w:val="single" w:sz="4" w:space="0" w:color="auto"/>
              <w:start w:val="single" w:sz="4" w:space="0" w:color="auto"/>
              <w:bottom w:val="single" w:sz="4" w:space="0" w:color="auto"/>
              <w:end w:val="single" w:sz="4" w:space="0" w:color="auto"/>
            </w:tcBorders>
          </w:tcPr>
          <w:p w14:paraId="467C77B3" w14:textId="77777777" w:rsidR="00E93A06" w:rsidRPr="00F7703D" w:rsidRDefault="00E93A06">
            <w:pPr>
              <w:rPr>
                <w:rFonts w:asciiTheme="minorHAnsi" w:hAnsiTheme="minorHAnsi"/>
                <w:sz w:val="22"/>
                <w:szCs w:val="22"/>
              </w:rPr>
            </w:pPr>
            <w:permStart w:id="753667276" w:edGrp="everyone" w:colFirst="3" w:colLast="3"/>
            <w:permStart w:id="821040353" w:edGrp="everyone" w:colFirst="4" w:colLast="4"/>
            <w:permEnd w:id="1496277450"/>
            <w:permEnd w:id="1906388907"/>
            <w:r w:rsidRPr="00F7703D">
              <w:rPr>
                <w:rFonts w:asciiTheme="minorHAnsi" w:hAnsiTheme="minorHAnsi"/>
                <w:sz w:val="22"/>
                <w:szCs w:val="22"/>
              </w:rPr>
              <w:t>Roles and responsibilities: contributorship</w:t>
            </w:r>
          </w:p>
        </w:tc>
        <w:tc>
          <w:tcPr>
            <w:tcW w:w="5.0%" w:type="pct"/>
            <w:tcBorders>
              <w:top w:val="single" w:sz="4" w:space="0" w:color="auto"/>
              <w:start w:val="single" w:sz="4" w:space="0" w:color="auto"/>
              <w:bottom w:val="single" w:sz="4" w:space="0" w:color="auto"/>
              <w:end w:val="single" w:sz="4" w:space="0" w:color="auto"/>
            </w:tcBorders>
          </w:tcPr>
          <w:p w14:paraId="3008F5CE" w14:textId="77777777" w:rsidR="00E93A06" w:rsidRPr="00F7703D" w:rsidRDefault="00070F22">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32.0%" w:type="pct"/>
            <w:tcBorders>
              <w:top w:val="single" w:sz="4" w:space="0" w:color="auto"/>
              <w:start w:val="single" w:sz="4" w:space="0" w:color="auto"/>
              <w:bottom w:val="single" w:sz="4" w:space="0" w:color="auto"/>
              <w:end w:val="single" w:sz="4" w:space="0" w:color="auto"/>
            </w:tcBorders>
          </w:tcPr>
          <w:p w14:paraId="62CAA94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16.0%" w:type="pct"/>
            <w:tcBorders>
              <w:top w:val="single" w:sz="4" w:space="0" w:color="auto"/>
              <w:start w:val="single" w:sz="4" w:space="0" w:color="auto"/>
              <w:bottom w:val="single" w:sz="4" w:space="0" w:color="auto"/>
              <w:end w:val="single" w:sz="4" w:space="0" w:color="auto"/>
            </w:tcBorders>
          </w:tcPr>
          <w:p w14:paraId="13CC6FD8" w14:textId="0D9D8EB3" w:rsidR="00E93A06" w:rsidRPr="00F7703D" w:rsidRDefault="00CE11A1">
            <w:pPr>
              <w:rPr>
                <w:rFonts w:asciiTheme="minorHAnsi" w:hAnsiTheme="minorHAnsi"/>
                <w:sz w:val="22"/>
                <w:szCs w:val="22"/>
              </w:rPr>
            </w:pPr>
            <w:r>
              <w:rPr>
                <w:rFonts w:asciiTheme="minorHAnsi" w:hAnsiTheme="minorHAnsi"/>
                <w:sz w:val="22"/>
                <w:szCs w:val="22"/>
              </w:rPr>
              <w:t xml:space="preserve">p </w:t>
            </w:r>
            <w:r w:rsidR="003021F1">
              <w:rPr>
                <w:rFonts w:asciiTheme="minorHAnsi" w:hAnsiTheme="minorHAnsi"/>
                <w:sz w:val="22"/>
                <w:szCs w:val="22"/>
              </w:rPr>
              <w:t>1</w:t>
            </w:r>
            <w:r w:rsidR="005F7121">
              <w:rPr>
                <w:rFonts w:asciiTheme="minorHAnsi" w:hAnsiTheme="minorHAnsi"/>
                <w:sz w:val="22"/>
                <w:szCs w:val="22"/>
              </w:rPr>
              <w:t>-2</w:t>
            </w:r>
            <w:r w:rsidR="009F3B2D">
              <w:rPr>
                <w:rFonts w:asciiTheme="minorHAnsi" w:hAnsiTheme="minorHAnsi"/>
                <w:sz w:val="22"/>
                <w:szCs w:val="22"/>
              </w:rPr>
              <w:t>:</w:t>
            </w:r>
            <w:r>
              <w:rPr>
                <w:rFonts w:asciiTheme="minorHAnsi" w:hAnsiTheme="minorHAnsi"/>
                <w:sz w:val="22"/>
                <w:szCs w:val="22"/>
              </w:rPr>
              <w:t xml:space="preserve"> l </w:t>
            </w:r>
            <w:r w:rsidR="005F7121">
              <w:rPr>
                <w:rFonts w:asciiTheme="minorHAnsi" w:hAnsiTheme="minorHAnsi"/>
                <w:sz w:val="22"/>
                <w:szCs w:val="22"/>
              </w:rPr>
              <w:t xml:space="preserve">1-25 &amp; </w:t>
            </w:r>
            <w:r w:rsidR="009F3B2D">
              <w:rPr>
                <w:rFonts w:asciiTheme="minorHAnsi" w:hAnsiTheme="minorHAnsi"/>
                <w:sz w:val="22"/>
                <w:szCs w:val="22"/>
              </w:rPr>
              <w:br/>
            </w:r>
            <w:r>
              <w:rPr>
                <w:rFonts w:asciiTheme="minorHAnsi" w:hAnsiTheme="minorHAnsi"/>
                <w:sz w:val="22"/>
                <w:szCs w:val="22"/>
              </w:rPr>
              <w:t xml:space="preserve">p </w:t>
            </w:r>
            <w:r w:rsidR="005F7121">
              <w:rPr>
                <w:rFonts w:asciiTheme="minorHAnsi" w:hAnsiTheme="minorHAnsi"/>
                <w:sz w:val="22"/>
                <w:szCs w:val="22"/>
              </w:rPr>
              <w:t>23</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453-464</w:t>
            </w:r>
          </w:p>
        </w:tc>
        <w:tc>
          <w:tcPr>
            <w:tcW w:w="28.0%" w:type="pct"/>
            <w:tcBorders>
              <w:top w:val="single" w:sz="4" w:space="0" w:color="auto"/>
              <w:start w:val="single" w:sz="4" w:space="0" w:color="auto"/>
              <w:bottom w:val="single" w:sz="4" w:space="0" w:color="auto"/>
              <w:end w:val="single" w:sz="4" w:space="0" w:color="auto"/>
            </w:tcBorders>
          </w:tcPr>
          <w:p w14:paraId="24EB78A7" w14:textId="77777777" w:rsidR="00E93A06" w:rsidRPr="00F7703D" w:rsidRDefault="00E93A06">
            <w:pPr>
              <w:rPr>
                <w:rFonts w:asciiTheme="minorHAnsi" w:hAnsiTheme="minorHAnsi"/>
                <w:sz w:val="22"/>
                <w:szCs w:val="22"/>
              </w:rPr>
            </w:pPr>
          </w:p>
        </w:tc>
      </w:tr>
      <w:tr w:rsidR="00E93A06" w:rsidRPr="00F7703D" w14:paraId="60CD1A3C" w14:textId="77777777" w:rsidTr="009139EF">
        <w:tc>
          <w:tcPr>
            <w:tcW w:w="17.0%" w:type="pct"/>
            <w:tcBorders>
              <w:top w:val="single" w:sz="4" w:space="0" w:color="auto"/>
              <w:start w:val="single" w:sz="4" w:space="0" w:color="auto"/>
              <w:bottom w:val="single" w:sz="4" w:space="0" w:color="auto"/>
              <w:end w:val="single" w:sz="4" w:space="0" w:color="auto"/>
            </w:tcBorders>
          </w:tcPr>
          <w:p w14:paraId="71124220" w14:textId="77777777" w:rsidR="00E93A06" w:rsidRPr="00F7703D" w:rsidRDefault="00E93A06">
            <w:pPr>
              <w:rPr>
                <w:rFonts w:asciiTheme="minorHAnsi" w:hAnsiTheme="minorHAnsi"/>
                <w:sz w:val="22"/>
                <w:szCs w:val="22"/>
              </w:rPr>
            </w:pPr>
            <w:permStart w:id="1139684219" w:edGrp="everyone" w:colFirst="3" w:colLast="3"/>
            <w:permStart w:id="1624849080" w:edGrp="everyone" w:colFirst="4" w:colLast="4"/>
            <w:permEnd w:id="753667276"/>
            <w:permEnd w:id="821040353"/>
            <w:r w:rsidRPr="00F7703D">
              <w:rPr>
                <w:rFonts w:asciiTheme="minorHAnsi" w:hAnsiTheme="minorHAnsi"/>
                <w:sz w:val="22"/>
                <w:szCs w:val="22"/>
              </w:rPr>
              <w:t>Roles and responsibilities: sponsor contact information</w:t>
            </w:r>
          </w:p>
        </w:tc>
        <w:tc>
          <w:tcPr>
            <w:tcW w:w="5.0%" w:type="pct"/>
            <w:tcBorders>
              <w:top w:val="single" w:sz="4" w:space="0" w:color="auto"/>
              <w:start w:val="single" w:sz="4" w:space="0" w:color="auto"/>
              <w:bottom w:val="single" w:sz="4" w:space="0" w:color="auto"/>
              <w:end w:val="single" w:sz="4" w:space="0" w:color="auto"/>
            </w:tcBorders>
          </w:tcPr>
          <w:p w14:paraId="647FA9A7" w14:textId="77777777" w:rsidR="00E93A06" w:rsidRPr="00F7703D" w:rsidRDefault="00070F22">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32.0%" w:type="pct"/>
            <w:tcBorders>
              <w:top w:val="single" w:sz="4" w:space="0" w:color="auto"/>
              <w:start w:val="single" w:sz="4" w:space="0" w:color="auto"/>
              <w:bottom w:val="single" w:sz="4" w:space="0" w:color="auto"/>
              <w:end w:val="single" w:sz="4" w:space="0" w:color="auto"/>
            </w:tcBorders>
          </w:tcPr>
          <w:p w14:paraId="109C586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16.0%" w:type="pct"/>
            <w:tcBorders>
              <w:top w:val="single" w:sz="4" w:space="0" w:color="auto"/>
              <w:start w:val="single" w:sz="4" w:space="0" w:color="auto"/>
              <w:bottom w:val="single" w:sz="4" w:space="0" w:color="auto"/>
              <w:end w:val="single" w:sz="4" w:space="0" w:color="auto"/>
            </w:tcBorders>
          </w:tcPr>
          <w:p w14:paraId="58F7BD4F" w14:textId="4E684A50"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24</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471-474</w:t>
            </w:r>
          </w:p>
        </w:tc>
        <w:tc>
          <w:tcPr>
            <w:tcW w:w="28.0%" w:type="pct"/>
            <w:tcBorders>
              <w:top w:val="single" w:sz="4" w:space="0" w:color="auto"/>
              <w:start w:val="single" w:sz="4" w:space="0" w:color="auto"/>
              <w:bottom w:val="single" w:sz="4" w:space="0" w:color="auto"/>
              <w:end w:val="single" w:sz="4" w:space="0" w:color="auto"/>
            </w:tcBorders>
          </w:tcPr>
          <w:p w14:paraId="33265664" w14:textId="77777777" w:rsidR="00E93A06" w:rsidRPr="00F7703D" w:rsidRDefault="00E93A06">
            <w:pPr>
              <w:rPr>
                <w:rFonts w:asciiTheme="minorHAnsi" w:hAnsiTheme="minorHAnsi"/>
                <w:sz w:val="22"/>
                <w:szCs w:val="22"/>
              </w:rPr>
            </w:pPr>
          </w:p>
        </w:tc>
      </w:tr>
      <w:tr w:rsidR="00E93A06" w:rsidRPr="00F7703D" w14:paraId="7024BCF4" w14:textId="77777777" w:rsidTr="009139EF">
        <w:tc>
          <w:tcPr>
            <w:tcW w:w="17.0%" w:type="pct"/>
            <w:tcBorders>
              <w:top w:val="single" w:sz="4" w:space="0" w:color="auto"/>
              <w:start w:val="single" w:sz="4" w:space="0" w:color="auto"/>
              <w:bottom w:val="single" w:sz="4" w:space="0" w:color="auto"/>
              <w:end w:val="single" w:sz="4" w:space="0" w:color="auto"/>
            </w:tcBorders>
          </w:tcPr>
          <w:p w14:paraId="37745CD2" w14:textId="77777777" w:rsidR="00E93A06" w:rsidRPr="00F7703D" w:rsidRDefault="00E93A06">
            <w:pPr>
              <w:rPr>
                <w:rFonts w:asciiTheme="minorHAnsi" w:hAnsiTheme="minorHAnsi"/>
                <w:sz w:val="22"/>
                <w:szCs w:val="22"/>
              </w:rPr>
            </w:pPr>
            <w:permStart w:id="322317148" w:edGrp="everyone" w:colFirst="3" w:colLast="3"/>
            <w:permStart w:id="1487350528" w:edGrp="everyone" w:colFirst="4" w:colLast="4"/>
            <w:permEnd w:id="1139684219"/>
            <w:permEnd w:id="1624849080"/>
            <w:r w:rsidRPr="00F7703D">
              <w:rPr>
                <w:rFonts w:asciiTheme="minorHAnsi" w:hAnsiTheme="minorHAnsi"/>
                <w:sz w:val="22"/>
                <w:szCs w:val="22"/>
              </w:rPr>
              <w:t>Roles and responsibilities: sponsor and funder</w:t>
            </w:r>
          </w:p>
        </w:tc>
        <w:tc>
          <w:tcPr>
            <w:tcW w:w="5.0%" w:type="pct"/>
            <w:tcBorders>
              <w:top w:val="single" w:sz="4" w:space="0" w:color="auto"/>
              <w:start w:val="single" w:sz="4" w:space="0" w:color="auto"/>
              <w:bottom w:val="single" w:sz="4" w:space="0" w:color="auto"/>
              <w:end w:val="single" w:sz="4" w:space="0" w:color="auto"/>
            </w:tcBorders>
          </w:tcPr>
          <w:p w14:paraId="0619A2C8" w14:textId="77777777" w:rsidR="00E93A06" w:rsidRPr="00F7703D" w:rsidRDefault="00070F22">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32.0%" w:type="pct"/>
            <w:tcBorders>
              <w:top w:val="single" w:sz="4" w:space="0" w:color="auto"/>
              <w:start w:val="single" w:sz="4" w:space="0" w:color="auto"/>
              <w:bottom w:val="single" w:sz="4" w:space="0" w:color="auto"/>
              <w:end w:val="single" w:sz="4" w:space="0" w:color="auto"/>
            </w:tcBorders>
          </w:tcPr>
          <w:p w14:paraId="208698DE"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6.0%" w:type="pct"/>
            <w:tcBorders>
              <w:top w:val="single" w:sz="4" w:space="0" w:color="auto"/>
              <w:start w:val="single" w:sz="4" w:space="0" w:color="auto"/>
              <w:bottom w:val="single" w:sz="4" w:space="0" w:color="auto"/>
              <w:end w:val="single" w:sz="4" w:space="0" w:color="auto"/>
            </w:tcBorders>
          </w:tcPr>
          <w:p w14:paraId="66A337B1" w14:textId="6AD5E10C"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24</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471-474</w:t>
            </w:r>
          </w:p>
        </w:tc>
        <w:tc>
          <w:tcPr>
            <w:tcW w:w="28.0%" w:type="pct"/>
            <w:tcBorders>
              <w:top w:val="single" w:sz="4" w:space="0" w:color="auto"/>
              <w:start w:val="single" w:sz="4" w:space="0" w:color="auto"/>
              <w:bottom w:val="single" w:sz="4" w:space="0" w:color="auto"/>
              <w:end w:val="single" w:sz="4" w:space="0" w:color="auto"/>
            </w:tcBorders>
          </w:tcPr>
          <w:p w14:paraId="1E9C603D" w14:textId="77777777" w:rsidR="00E93A06" w:rsidRPr="00F7703D" w:rsidRDefault="00E93A06">
            <w:pPr>
              <w:rPr>
                <w:rFonts w:asciiTheme="minorHAnsi" w:hAnsiTheme="minorHAnsi"/>
                <w:sz w:val="22"/>
                <w:szCs w:val="22"/>
              </w:rPr>
            </w:pPr>
          </w:p>
        </w:tc>
      </w:tr>
      <w:tr w:rsidR="00E93A06" w:rsidRPr="00F7703D" w14:paraId="69AE897F" w14:textId="77777777" w:rsidTr="009139EF">
        <w:tc>
          <w:tcPr>
            <w:tcW w:w="17.0%" w:type="pct"/>
            <w:tcBorders>
              <w:top w:val="single" w:sz="4" w:space="0" w:color="auto"/>
              <w:start w:val="single" w:sz="4" w:space="0" w:color="auto"/>
              <w:bottom w:val="single" w:sz="4" w:space="0" w:color="auto"/>
              <w:end w:val="single" w:sz="4" w:space="0" w:color="auto"/>
            </w:tcBorders>
          </w:tcPr>
          <w:p w14:paraId="4C71D0B4" w14:textId="77777777" w:rsidR="00E93A06" w:rsidRPr="00F7703D" w:rsidRDefault="00E93A06">
            <w:pPr>
              <w:rPr>
                <w:rFonts w:asciiTheme="minorHAnsi" w:hAnsiTheme="minorHAnsi"/>
                <w:sz w:val="22"/>
                <w:szCs w:val="22"/>
              </w:rPr>
            </w:pPr>
            <w:permStart w:id="1708808153" w:edGrp="everyone" w:colFirst="3" w:colLast="3"/>
            <w:permStart w:id="941105512" w:edGrp="everyone" w:colFirst="4" w:colLast="4"/>
            <w:permEnd w:id="322317148"/>
            <w:permEnd w:id="1487350528"/>
            <w:r w:rsidRPr="00F7703D">
              <w:rPr>
                <w:rFonts w:asciiTheme="minorHAnsi" w:hAnsiTheme="minorHAnsi"/>
                <w:sz w:val="22"/>
                <w:szCs w:val="22"/>
              </w:rPr>
              <w:t>Roles and responsibilities: committees</w:t>
            </w:r>
          </w:p>
        </w:tc>
        <w:tc>
          <w:tcPr>
            <w:tcW w:w="5.0%" w:type="pct"/>
            <w:tcBorders>
              <w:top w:val="single" w:sz="4" w:space="0" w:color="auto"/>
              <w:start w:val="single" w:sz="4" w:space="0" w:color="auto"/>
              <w:bottom w:val="single" w:sz="4" w:space="0" w:color="auto"/>
              <w:end w:val="single" w:sz="4" w:space="0" w:color="auto"/>
            </w:tcBorders>
          </w:tcPr>
          <w:p w14:paraId="4560712B" w14:textId="77777777" w:rsidR="00E93A06" w:rsidRPr="00F7703D" w:rsidRDefault="00070F22">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32.0%" w:type="pct"/>
            <w:tcBorders>
              <w:top w:val="single" w:sz="4" w:space="0" w:color="auto"/>
              <w:start w:val="single" w:sz="4" w:space="0" w:color="auto"/>
              <w:bottom w:val="single" w:sz="4" w:space="0" w:color="auto"/>
              <w:end w:val="single" w:sz="4" w:space="0" w:color="auto"/>
            </w:tcBorders>
          </w:tcPr>
          <w:p w14:paraId="1FE2480E"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roles, and responsibilities of the coordinating centre, steering committee, endpoint adjudication committee, data management team, and other individuals or </w:t>
            </w:r>
            <w:r w:rsidRPr="00F7703D">
              <w:rPr>
                <w:rFonts w:asciiTheme="minorHAnsi" w:hAnsiTheme="minorHAnsi"/>
                <w:sz w:val="22"/>
                <w:szCs w:val="22"/>
              </w:rPr>
              <w:lastRenderedPageBreak/>
              <w:t>groups overseeing the trial, if applicable (see Item 21a for data monitoring committee)</w:t>
            </w:r>
          </w:p>
        </w:tc>
        <w:tc>
          <w:tcPr>
            <w:tcW w:w="16.0%" w:type="pct"/>
            <w:tcBorders>
              <w:top w:val="single" w:sz="4" w:space="0" w:color="auto"/>
              <w:start w:val="single" w:sz="4" w:space="0" w:color="auto"/>
              <w:bottom w:val="single" w:sz="4" w:space="0" w:color="auto"/>
              <w:end w:val="single" w:sz="4" w:space="0" w:color="auto"/>
            </w:tcBorders>
          </w:tcPr>
          <w:p w14:paraId="08A4F47B" w14:textId="77777777" w:rsidR="00E93A06" w:rsidRDefault="00CE11A1">
            <w:pPr>
              <w:rPr>
                <w:rFonts w:asciiTheme="minorHAnsi" w:hAnsiTheme="minorHAnsi"/>
                <w:sz w:val="22"/>
                <w:szCs w:val="22"/>
              </w:rPr>
            </w:pPr>
            <w:r>
              <w:rPr>
                <w:rFonts w:asciiTheme="minorHAnsi" w:hAnsiTheme="minorHAnsi"/>
                <w:sz w:val="22"/>
                <w:szCs w:val="22"/>
              </w:rPr>
              <w:lastRenderedPageBreak/>
              <w:t xml:space="preserve">p </w:t>
            </w:r>
            <w:r w:rsidR="005F7121">
              <w:rPr>
                <w:rFonts w:asciiTheme="minorHAnsi" w:hAnsiTheme="minorHAnsi"/>
                <w:sz w:val="22"/>
                <w:szCs w:val="22"/>
              </w:rPr>
              <w:t>23-24</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454-462</w:t>
            </w:r>
          </w:p>
          <w:p w14:paraId="46F2F4DC" w14:textId="2FEDB153" w:rsidR="005758E3" w:rsidRPr="00F7703D" w:rsidRDefault="005758E3">
            <w:pPr>
              <w:rPr>
                <w:rFonts w:asciiTheme="minorHAnsi" w:hAnsiTheme="minorHAnsi"/>
                <w:sz w:val="22"/>
                <w:szCs w:val="22"/>
              </w:rPr>
            </w:pPr>
            <w:r>
              <w:rPr>
                <w:rFonts w:asciiTheme="minorHAnsi" w:hAnsiTheme="minorHAnsi"/>
                <w:sz w:val="22"/>
                <w:szCs w:val="22"/>
              </w:rPr>
              <w:t>p 21: l 399-400</w:t>
            </w:r>
          </w:p>
        </w:tc>
        <w:tc>
          <w:tcPr>
            <w:tcW w:w="28.0%" w:type="pct"/>
            <w:tcBorders>
              <w:top w:val="single" w:sz="4" w:space="0" w:color="auto"/>
              <w:start w:val="single" w:sz="4" w:space="0" w:color="auto"/>
              <w:bottom w:val="single" w:sz="4" w:space="0" w:color="auto"/>
              <w:end w:val="single" w:sz="4" w:space="0" w:color="auto"/>
            </w:tcBorders>
          </w:tcPr>
          <w:p w14:paraId="71A88977" w14:textId="1C8A8419" w:rsidR="00E93A06" w:rsidRPr="00F7703D" w:rsidRDefault="00E93A06">
            <w:pPr>
              <w:rPr>
                <w:rFonts w:asciiTheme="minorHAnsi" w:hAnsiTheme="minorHAnsi"/>
                <w:sz w:val="22"/>
                <w:szCs w:val="22"/>
              </w:rPr>
            </w:pPr>
          </w:p>
        </w:tc>
      </w:tr>
      <w:tr w:rsidR="00E93A06" w:rsidRPr="00F7703D" w14:paraId="2B19ED16" w14:textId="77777777" w:rsidTr="009139EF">
        <w:tc>
          <w:tcPr>
            <w:tcW w:w="17.0%" w:type="pct"/>
            <w:tcBorders>
              <w:top w:val="single" w:sz="4" w:space="0" w:color="auto"/>
              <w:start w:val="single" w:sz="4" w:space="0" w:color="auto"/>
              <w:bottom w:val="single" w:sz="4" w:space="0" w:color="auto"/>
            </w:tcBorders>
          </w:tcPr>
          <w:p w14:paraId="67DDC34C" w14:textId="77777777" w:rsidR="00E93A06" w:rsidRPr="00F7703D" w:rsidRDefault="00E93A06">
            <w:pPr>
              <w:rPr>
                <w:rFonts w:asciiTheme="minorHAnsi" w:hAnsiTheme="minorHAnsi"/>
                <w:sz w:val="22"/>
                <w:szCs w:val="22"/>
              </w:rPr>
            </w:pPr>
            <w:permStart w:id="1758798622" w:edGrp="everyone" w:colFirst="3" w:colLast="3"/>
            <w:permStart w:id="33520160" w:edGrp="everyone" w:colFirst="4" w:colLast="4"/>
            <w:permEnd w:id="1708808153"/>
            <w:permEnd w:id="941105512"/>
            <w:r w:rsidRPr="00F7703D">
              <w:rPr>
                <w:rFonts w:asciiTheme="minorHAnsi" w:hAnsiTheme="minorHAnsi"/>
                <w:b/>
                <w:sz w:val="22"/>
                <w:szCs w:val="22"/>
              </w:rPr>
              <w:t>Introduction</w:t>
            </w:r>
          </w:p>
        </w:tc>
        <w:tc>
          <w:tcPr>
            <w:tcW w:w="5.0%" w:type="pct"/>
            <w:tcBorders>
              <w:top w:val="single" w:sz="4" w:space="0" w:color="auto"/>
              <w:bottom w:val="single" w:sz="4" w:space="0" w:color="auto"/>
            </w:tcBorders>
          </w:tcPr>
          <w:p w14:paraId="419A259B" w14:textId="77777777" w:rsidR="00E93A06" w:rsidRPr="00F7703D" w:rsidRDefault="00E93A06">
            <w:pPr>
              <w:rPr>
                <w:rFonts w:asciiTheme="minorHAnsi" w:hAnsiTheme="minorHAnsi"/>
                <w:sz w:val="22"/>
                <w:szCs w:val="22"/>
              </w:rPr>
            </w:pPr>
          </w:p>
        </w:tc>
        <w:tc>
          <w:tcPr>
            <w:tcW w:w="32.0%" w:type="pct"/>
            <w:tcBorders>
              <w:top w:val="single" w:sz="4" w:space="0" w:color="auto"/>
              <w:bottom w:val="single" w:sz="4" w:space="0" w:color="auto"/>
            </w:tcBorders>
          </w:tcPr>
          <w:p w14:paraId="51A193D5" w14:textId="77777777" w:rsidR="00E93A06" w:rsidRPr="00F7703D" w:rsidRDefault="00E93A06">
            <w:pPr>
              <w:rPr>
                <w:rFonts w:asciiTheme="minorHAnsi" w:hAnsiTheme="minorHAnsi"/>
                <w:sz w:val="22"/>
                <w:szCs w:val="22"/>
              </w:rPr>
            </w:pPr>
          </w:p>
        </w:tc>
        <w:tc>
          <w:tcPr>
            <w:tcW w:w="16.0%" w:type="pct"/>
            <w:tcBorders>
              <w:top w:val="single" w:sz="4" w:space="0" w:color="auto"/>
              <w:bottom w:val="single" w:sz="4" w:space="0" w:color="auto"/>
            </w:tcBorders>
          </w:tcPr>
          <w:p w14:paraId="3EB13B21" w14:textId="74CE12DE"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4</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73-90</w:t>
            </w:r>
          </w:p>
        </w:tc>
        <w:tc>
          <w:tcPr>
            <w:tcW w:w="28.0%" w:type="pct"/>
            <w:tcBorders>
              <w:top w:val="single" w:sz="4" w:space="0" w:color="auto"/>
              <w:bottom w:val="single" w:sz="4" w:space="0" w:color="auto"/>
              <w:end w:val="single" w:sz="4" w:space="0" w:color="auto"/>
            </w:tcBorders>
          </w:tcPr>
          <w:p w14:paraId="30363848" w14:textId="77777777" w:rsidR="00E93A06" w:rsidRPr="00F7703D" w:rsidRDefault="00E93A06">
            <w:pPr>
              <w:rPr>
                <w:rFonts w:asciiTheme="minorHAnsi" w:hAnsiTheme="minorHAnsi"/>
                <w:sz w:val="22"/>
                <w:szCs w:val="22"/>
              </w:rPr>
            </w:pPr>
          </w:p>
        </w:tc>
      </w:tr>
      <w:tr w:rsidR="00E93A06" w:rsidRPr="00F7703D" w14:paraId="70757569" w14:textId="77777777" w:rsidTr="009139EF">
        <w:tc>
          <w:tcPr>
            <w:tcW w:w="17.0%" w:type="pct"/>
            <w:tcBorders>
              <w:top w:val="single" w:sz="4" w:space="0" w:color="auto"/>
              <w:start w:val="single" w:sz="4" w:space="0" w:color="auto"/>
              <w:bottom w:val="single" w:sz="4" w:space="0" w:color="auto"/>
              <w:end w:val="single" w:sz="4" w:space="0" w:color="auto"/>
            </w:tcBorders>
          </w:tcPr>
          <w:p w14:paraId="1CA9310C" w14:textId="77777777" w:rsidR="00E93A06" w:rsidRPr="00F7703D" w:rsidRDefault="00E93A06">
            <w:pPr>
              <w:rPr>
                <w:rFonts w:asciiTheme="minorHAnsi" w:hAnsiTheme="minorHAnsi"/>
                <w:sz w:val="22"/>
                <w:szCs w:val="22"/>
              </w:rPr>
            </w:pPr>
            <w:permStart w:id="1129010006" w:edGrp="everyone" w:colFirst="3" w:colLast="3"/>
            <w:permStart w:id="1359109705" w:edGrp="everyone" w:colFirst="4" w:colLast="4"/>
            <w:permEnd w:id="1758798622"/>
            <w:permEnd w:id="33520160"/>
            <w:r w:rsidRPr="00F7703D">
              <w:rPr>
                <w:rFonts w:asciiTheme="minorHAnsi" w:hAnsiTheme="minorHAnsi"/>
                <w:sz w:val="22"/>
                <w:szCs w:val="22"/>
              </w:rPr>
              <w:t>Background and rationale</w:t>
            </w:r>
          </w:p>
        </w:tc>
        <w:tc>
          <w:tcPr>
            <w:tcW w:w="5.0%" w:type="pct"/>
            <w:tcBorders>
              <w:top w:val="single" w:sz="4" w:space="0" w:color="auto"/>
              <w:start w:val="single" w:sz="4" w:space="0" w:color="auto"/>
              <w:bottom w:val="single" w:sz="4" w:space="0" w:color="auto"/>
              <w:end w:val="single" w:sz="4" w:space="0" w:color="auto"/>
            </w:tcBorders>
          </w:tcPr>
          <w:p w14:paraId="21CB5AD9" w14:textId="77777777" w:rsidR="00E93A06" w:rsidRPr="00F7703D" w:rsidRDefault="00070F22">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32.0%" w:type="pct"/>
            <w:tcBorders>
              <w:top w:val="single" w:sz="4" w:space="0" w:color="auto"/>
              <w:start w:val="single" w:sz="4" w:space="0" w:color="auto"/>
              <w:bottom w:val="single" w:sz="4" w:space="0" w:color="auto"/>
              <w:end w:val="single" w:sz="4" w:space="0" w:color="auto"/>
            </w:tcBorders>
          </w:tcPr>
          <w:p w14:paraId="1169073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16.0%" w:type="pct"/>
            <w:tcBorders>
              <w:top w:val="single" w:sz="4" w:space="0" w:color="auto"/>
              <w:start w:val="single" w:sz="4" w:space="0" w:color="auto"/>
              <w:bottom w:val="single" w:sz="4" w:space="0" w:color="auto"/>
              <w:end w:val="single" w:sz="4" w:space="0" w:color="auto"/>
            </w:tcBorders>
          </w:tcPr>
          <w:p w14:paraId="05473875" w14:textId="1EB1C3D0" w:rsidR="00E93A06" w:rsidRPr="00F7703D" w:rsidRDefault="00CE11A1">
            <w:pPr>
              <w:rPr>
                <w:rFonts w:asciiTheme="minorHAnsi" w:hAnsiTheme="minorHAnsi"/>
                <w:sz w:val="22"/>
                <w:szCs w:val="22"/>
              </w:rPr>
            </w:pPr>
            <w:r>
              <w:rPr>
                <w:rFonts w:asciiTheme="minorHAnsi" w:hAnsiTheme="minorHAnsi"/>
                <w:sz w:val="22"/>
                <w:szCs w:val="22"/>
              </w:rPr>
              <w:t xml:space="preserve">p </w:t>
            </w:r>
            <w:r w:rsidR="00D339E3">
              <w:rPr>
                <w:rFonts w:asciiTheme="minorHAnsi" w:hAnsiTheme="minorHAnsi"/>
                <w:sz w:val="22"/>
                <w:szCs w:val="22"/>
              </w:rPr>
              <w:t>4</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74-90</w:t>
            </w:r>
          </w:p>
        </w:tc>
        <w:tc>
          <w:tcPr>
            <w:tcW w:w="28.0%" w:type="pct"/>
            <w:tcBorders>
              <w:top w:val="single" w:sz="4" w:space="0" w:color="auto"/>
              <w:start w:val="single" w:sz="4" w:space="0" w:color="auto"/>
              <w:bottom w:val="single" w:sz="4" w:space="0" w:color="auto"/>
              <w:end w:val="single" w:sz="4" w:space="0" w:color="auto"/>
            </w:tcBorders>
          </w:tcPr>
          <w:p w14:paraId="184D81B3" w14:textId="77777777" w:rsidR="00E93A06" w:rsidRPr="00F7703D" w:rsidRDefault="00E93A06">
            <w:pPr>
              <w:rPr>
                <w:rFonts w:asciiTheme="minorHAnsi" w:hAnsiTheme="minorHAnsi"/>
                <w:sz w:val="22"/>
                <w:szCs w:val="22"/>
              </w:rPr>
            </w:pPr>
          </w:p>
        </w:tc>
      </w:tr>
      <w:tr w:rsidR="00E93A06" w:rsidRPr="00F7703D" w14:paraId="789A446C" w14:textId="77777777" w:rsidTr="009139EF">
        <w:tc>
          <w:tcPr>
            <w:tcW w:w="17.0%" w:type="pct"/>
            <w:tcBorders>
              <w:top w:val="single" w:sz="4" w:space="0" w:color="auto"/>
              <w:start w:val="single" w:sz="4" w:space="0" w:color="auto"/>
              <w:bottom w:val="single" w:sz="4" w:space="0" w:color="auto"/>
              <w:end w:val="single" w:sz="4" w:space="0" w:color="auto"/>
            </w:tcBorders>
          </w:tcPr>
          <w:p w14:paraId="65261EA0" w14:textId="77777777" w:rsidR="00E93A06" w:rsidRPr="00F7703D" w:rsidRDefault="00E93A06">
            <w:pPr>
              <w:rPr>
                <w:rFonts w:asciiTheme="minorHAnsi" w:hAnsiTheme="minorHAnsi"/>
                <w:sz w:val="22"/>
                <w:szCs w:val="22"/>
              </w:rPr>
            </w:pPr>
            <w:permStart w:id="638874739" w:edGrp="everyone" w:colFirst="3" w:colLast="3"/>
            <w:permStart w:id="1669923351" w:edGrp="everyone" w:colFirst="4" w:colLast="4"/>
            <w:permEnd w:id="1129010006"/>
            <w:permEnd w:id="1359109705"/>
            <w:r w:rsidRPr="00F7703D">
              <w:rPr>
                <w:rFonts w:asciiTheme="minorHAnsi" w:hAnsiTheme="minorHAnsi"/>
                <w:sz w:val="22"/>
                <w:szCs w:val="22"/>
              </w:rPr>
              <w:t>Background and rationale: choice of comparators</w:t>
            </w:r>
          </w:p>
        </w:tc>
        <w:tc>
          <w:tcPr>
            <w:tcW w:w="5.0%" w:type="pct"/>
            <w:tcBorders>
              <w:top w:val="single" w:sz="4" w:space="0" w:color="auto"/>
              <w:start w:val="single" w:sz="4" w:space="0" w:color="auto"/>
              <w:bottom w:val="single" w:sz="4" w:space="0" w:color="auto"/>
              <w:end w:val="single" w:sz="4" w:space="0" w:color="auto"/>
            </w:tcBorders>
          </w:tcPr>
          <w:p w14:paraId="0271C61B" w14:textId="77777777" w:rsidR="00E93A06" w:rsidRPr="00F7703D" w:rsidRDefault="00070F22">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32.0%" w:type="pct"/>
            <w:tcBorders>
              <w:top w:val="single" w:sz="4" w:space="0" w:color="auto"/>
              <w:start w:val="single" w:sz="4" w:space="0" w:color="auto"/>
              <w:bottom w:val="single" w:sz="4" w:space="0" w:color="auto"/>
              <w:end w:val="single" w:sz="4" w:space="0" w:color="auto"/>
            </w:tcBorders>
          </w:tcPr>
          <w:p w14:paraId="61C9B573"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16.0%" w:type="pct"/>
            <w:tcBorders>
              <w:top w:val="single" w:sz="4" w:space="0" w:color="auto"/>
              <w:start w:val="single" w:sz="4" w:space="0" w:color="auto"/>
              <w:bottom w:val="single" w:sz="4" w:space="0" w:color="auto"/>
              <w:end w:val="single" w:sz="4" w:space="0" w:color="auto"/>
            </w:tcBorders>
          </w:tcPr>
          <w:p w14:paraId="1242ED1A" w14:textId="50FA8B4B"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11</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225-228</w:t>
            </w:r>
          </w:p>
        </w:tc>
        <w:tc>
          <w:tcPr>
            <w:tcW w:w="28.0%" w:type="pct"/>
            <w:tcBorders>
              <w:top w:val="single" w:sz="4" w:space="0" w:color="auto"/>
              <w:start w:val="single" w:sz="4" w:space="0" w:color="auto"/>
              <w:bottom w:val="single" w:sz="4" w:space="0" w:color="auto"/>
              <w:end w:val="single" w:sz="4" w:space="0" w:color="auto"/>
            </w:tcBorders>
          </w:tcPr>
          <w:p w14:paraId="2C8EAD47" w14:textId="77777777" w:rsidR="00E93A06" w:rsidRPr="00F7703D" w:rsidRDefault="00E93A06">
            <w:pPr>
              <w:rPr>
                <w:rFonts w:asciiTheme="minorHAnsi" w:hAnsiTheme="minorHAnsi"/>
                <w:sz w:val="22"/>
                <w:szCs w:val="22"/>
              </w:rPr>
            </w:pPr>
          </w:p>
        </w:tc>
      </w:tr>
      <w:tr w:rsidR="00E93A06" w:rsidRPr="00F7703D" w14:paraId="25618FE7" w14:textId="77777777" w:rsidTr="009139EF">
        <w:tc>
          <w:tcPr>
            <w:tcW w:w="17.0%" w:type="pct"/>
            <w:tcBorders>
              <w:top w:val="single" w:sz="4" w:space="0" w:color="auto"/>
              <w:start w:val="single" w:sz="4" w:space="0" w:color="auto"/>
              <w:bottom w:val="single" w:sz="4" w:space="0" w:color="auto"/>
              <w:end w:val="single" w:sz="4" w:space="0" w:color="auto"/>
            </w:tcBorders>
          </w:tcPr>
          <w:p w14:paraId="513FD5F3" w14:textId="77777777" w:rsidR="00E93A06" w:rsidRPr="00F7703D" w:rsidRDefault="00E93A06">
            <w:pPr>
              <w:rPr>
                <w:rFonts w:asciiTheme="minorHAnsi" w:hAnsiTheme="minorHAnsi"/>
                <w:sz w:val="22"/>
                <w:szCs w:val="22"/>
              </w:rPr>
            </w:pPr>
            <w:permStart w:id="1968195841" w:edGrp="everyone" w:colFirst="3" w:colLast="3"/>
            <w:permStart w:id="1020674356" w:edGrp="everyone" w:colFirst="4" w:colLast="4"/>
            <w:permEnd w:id="638874739"/>
            <w:permEnd w:id="1669923351"/>
            <w:r w:rsidRPr="00F7703D">
              <w:rPr>
                <w:rFonts w:asciiTheme="minorHAnsi" w:hAnsiTheme="minorHAnsi"/>
                <w:sz w:val="22"/>
                <w:szCs w:val="22"/>
              </w:rPr>
              <w:t>Objectives</w:t>
            </w:r>
          </w:p>
        </w:tc>
        <w:tc>
          <w:tcPr>
            <w:tcW w:w="5.0%" w:type="pct"/>
            <w:tcBorders>
              <w:top w:val="single" w:sz="4" w:space="0" w:color="auto"/>
              <w:start w:val="single" w:sz="4" w:space="0" w:color="auto"/>
              <w:bottom w:val="single" w:sz="4" w:space="0" w:color="auto"/>
              <w:end w:val="single" w:sz="4" w:space="0" w:color="auto"/>
            </w:tcBorders>
          </w:tcPr>
          <w:p w14:paraId="18FFA8B7" w14:textId="77777777" w:rsidR="00E93A06" w:rsidRPr="00F7703D" w:rsidRDefault="00070F22">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32.0%" w:type="pct"/>
            <w:tcBorders>
              <w:top w:val="single" w:sz="4" w:space="0" w:color="auto"/>
              <w:start w:val="single" w:sz="4" w:space="0" w:color="auto"/>
              <w:bottom w:val="single" w:sz="4" w:space="0" w:color="auto"/>
              <w:end w:val="single" w:sz="4" w:space="0" w:color="auto"/>
            </w:tcBorders>
          </w:tcPr>
          <w:p w14:paraId="22F83B5D"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16.0%" w:type="pct"/>
            <w:tcBorders>
              <w:top w:val="single" w:sz="4" w:space="0" w:color="auto"/>
              <w:start w:val="single" w:sz="4" w:space="0" w:color="auto"/>
              <w:bottom w:val="single" w:sz="4" w:space="0" w:color="auto"/>
              <w:end w:val="single" w:sz="4" w:space="0" w:color="auto"/>
            </w:tcBorders>
          </w:tcPr>
          <w:p w14:paraId="280A322F" w14:textId="4C595015"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5</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100-112</w:t>
            </w:r>
          </w:p>
        </w:tc>
        <w:tc>
          <w:tcPr>
            <w:tcW w:w="28.0%" w:type="pct"/>
            <w:tcBorders>
              <w:top w:val="single" w:sz="4" w:space="0" w:color="auto"/>
              <w:start w:val="single" w:sz="4" w:space="0" w:color="auto"/>
              <w:bottom w:val="single" w:sz="4" w:space="0" w:color="auto"/>
              <w:end w:val="single" w:sz="4" w:space="0" w:color="auto"/>
            </w:tcBorders>
          </w:tcPr>
          <w:p w14:paraId="2A33EEEC" w14:textId="77777777" w:rsidR="00E93A06" w:rsidRPr="00F7703D" w:rsidRDefault="00E93A06">
            <w:pPr>
              <w:rPr>
                <w:rFonts w:asciiTheme="minorHAnsi" w:hAnsiTheme="minorHAnsi"/>
                <w:sz w:val="22"/>
                <w:szCs w:val="22"/>
              </w:rPr>
            </w:pPr>
          </w:p>
        </w:tc>
      </w:tr>
      <w:tr w:rsidR="00E93A06" w:rsidRPr="00F7703D" w14:paraId="1CAA2E97" w14:textId="77777777" w:rsidTr="009139EF">
        <w:tc>
          <w:tcPr>
            <w:tcW w:w="17.0%" w:type="pct"/>
            <w:tcBorders>
              <w:top w:val="single" w:sz="4" w:space="0" w:color="auto"/>
              <w:start w:val="single" w:sz="4" w:space="0" w:color="auto"/>
              <w:bottom w:val="single" w:sz="4" w:space="0" w:color="auto"/>
              <w:end w:val="single" w:sz="4" w:space="0" w:color="auto"/>
            </w:tcBorders>
          </w:tcPr>
          <w:p w14:paraId="2ADA654A" w14:textId="77777777" w:rsidR="00E93A06" w:rsidRPr="00F7703D" w:rsidRDefault="00E93A06">
            <w:pPr>
              <w:rPr>
                <w:rFonts w:asciiTheme="minorHAnsi" w:hAnsiTheme="minorHAnsi"/>
                <w:sz w:val="22"/>
                <w:szCs w:val="22"/>
              </w:rPr>
            </w:pPr>
            <w:permStart w:id="646780242" w:edGrp="everyone" w:colFirst="3" w:colLast="3"/>
            <w:permStart w:id="633935523" w:edGrp="everyone" w:colFirst="4" w:colLast="4"/>
            <w:permEnd w:id="1968195841"/>
            <w:permEnd w:id="1020674356"/>
            <w:r w:rsidRPr="00F7703D">
              <w:rPr>
                <w:rFonts w:asciiTheme="minorHAnsi" w:hAnsiTheme="minorHAnsi"/>
                <w:sz w:val="22"/>
                <w:szCs w:val="22"/>
              </w:rPr>
              <w:t>Trial design</w:t>
            </w:r>
          </w:p>
        </w:tc>
        <w:tc>
          <w:tcPr>
            <w:tcW w:w="5.0%" w:type="pct"/>
            <w:tcBorders>
              <w:top w:val="single" w:sz="4" w:space="0" w:color="auto"/>
              <w:start w:val="single" w:sz="4" w:space="0" w:color="auto"/>
              <w:bottom w:val="single" w:sz="4" w:space="0" w:color="auto"/>
              <w:end w:val="single" w:sz="4" w:space="0" w:color="auto"/>
            </w:tcBorders>
          </w:tcPr>
          <w:p w14:paraId="176C8F98" w14:textId="77777777" w:rsidR="00E93A06" w:rsidRPr="00F7703D" w:rsidRDefault="00070F22">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32.0%" w:type="pct"/>
            <w:tcBorders>
              <w:top w:val="single" w:sz="4" w:space="0" w:color="auto"/>
              <w:start w:val="single" w:sz="4" w:space="0" w:color="auto"/>
              <w:bottom w:val="single" w:sz="4" w:space="0" w:color="auto"/>
              <w:end w:val="single" w:sz="4" w:space="0" w:color="auto"/>
            </w:tcBorders>
          </w:tcPr>
          <w:p w14:paraId="3ACD672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16.0%" w:type="pct"/>
            <w:tcBorders>
              <w:top w:val="single" w:sz="4" w:space="0" w:color="auto"/>
              <w:start w:val="single" w:sz="4" w:space="0" w:color="auto"/>
              <w:bottom w:val="single" w:sz="4" w:space="0" w:color="auto"/>
              <w:end w:val="single" w:sz="4" w:space="0" w:color="auto"/>
            </w:tcBorders>
          </w:tcPr>
          <w:p w14:paraId="74FC0296" w14:textId="60BEEE5C"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4-5</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5F7121">
              <w:rPr>
                <w:rFonts w:asciiTheme="minorHAnsi" w:hAnsiTheme="minorHAnsi"/>
                <w:sz w:val="22"/>
                <w:szCs w:val="22"/>
              </w:rPr>
              <w:t>92-99</w:t>
            </w:r>
          </w:p>
        </w:tc>
        <w:tc>
          <w:tcPr>
            <w:tcW w:w="28.0%" w:type="pct"/>
            <w:tcBorders>
              <w:top w:val="single" w:sz="4" w:space="0" w:color="auto"/>
              <w:start w:val="single" w:sz="4" w:space="0" w:color="auto"/>
              <w:bottom w:val="single" w:sz="4" w:space="0" w:color="auto"/>
              <w:end w:val="single" w:sz="4" w:space="0" w:color="auto"/>
            </w:tcBorders>
          </w:tcPr>
          <w:p w14:paraId="02FC1B26" w14:textId="77777777" w:rsidR="00E93A06" w:rsidRPr="00F7703D" w:rsidRDefault="00E93A06">
            <w:pPr>
              <w:rPr>
                <w:rFonts w:asciiTheme="minorHAnsi" w:hAnsiTheme="minorHAnsi"/>
                <w:sz w:val="22"/>
                <w:szCs w:val="22"/>
              </w:rPr>
            </w:pPr>
          </w:p>
        </w:tc>
      </w:tr>
      <w:permEnd w:id="646780242"/>
      <w:permEnd w:id="633935523"/>
      <w:tr w:rsidR="00E93A06" w:rsidRPr="00F7703D" w14:paraId="2CE168B8" w14:textId="77777777" w:rsidTr="00E93A06">
        <w:tc>
          <w:tcPr>
            <w:tcW w:w="100.0%" w:type="pct"/>
            <w:gridSpan w:val="5"/>
            <w:tcBorders>
              <w:top w:val="single" w:sz="4" w:space="0" w:color="auto"/>
              <w:start w:val="single" w:sz="4" w:space="0" w:color="auto"/>
              <w:bottom w:val="single" w:sz="4" w:space="0" w:color="auto"/>
              <w:end w:val="single" w:sz="4" w:space="0" w:color="auto"/>
            </w:tcBorders>
          </w:tcPr>
          <w:p w14:paraId="47CA09A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4889C7D" w14:textId="77777777" w:rsidTr="009139EF">
        <w:tc>
          <w:tcPr>
            <w:tcW w:w="17.0%" w:type="pct"/>
            <w:tcBorders>
              <w:top w:val="single" w:sz="4" w:space="0" w:color="auto"/>
              <w:start w:val="single" w:sz="4" w:space="0" w:color="auto"/>
              <w:bottom w:val="single" w:sz="4" w:space="0" w:color="auto"/>
              <w:end w:val="single" w:sz="4" w:space="0" w:color="auto"/>
            </w:tcBorders>
          </w:tcPr>
          <w:p w14:paraId="5E7B29E4" w14:textId="77777777" w:rsidR="00E93A06" w:rsidRPr="00F7703D" w:rsidRDefault="00E93A06">
            <w:pPr>
              <w:rPr>
                <w:rFonts w:asciiTheme="minorHAnsi" w:hAnsiTheme="minorHAnsi"/>
                <w:sz w:val="22"/>
                <w:szCs w:val="22"/>
              </w:rPr>
            </w:pPr>
            <w:permStart w:id="1929206969" w:edGrp="everyone" w:colFirst="3" w:colLast="3"/>
            <w:permStart w:id="1336161565" w:edGrp="everyone" w:colFirst="4" w:colLast="4"/>
            <w:r w:rsidRPr="00F7703D">
              <w:rPr>
                <w:rFonts w:asciiTheme="minorHAnsi" w:hAnsiTheme="minorHAnsi"/>
                <w:sz w:val="22"/>
                <w:szCs w:val="22"/>
              </w:rPr>
              <w:t>Study setting</w:t>
            </w:r>
          </w:p>
        </w:tc>
        <w:tc>
          <w:tcPr>
            <w:tcW w:w="5.0%" w:type="pct"/>
            <w:tcBorders>
              <w:top w:val="single" w:sz="4" w:space="0" w:color="auto"/>
              <w:start w:val="single" w:sz="4" w:space="0" w:color="auto"/>
              <w:bottom w:val="single" w:sz="4" w:space="0" w:color="auto"/>
              <w:end w:val="single" w:sz="4" w:space="0" w:color="auto"/>
            </w:tcBorders>
          </w:tcPr>
          <w:p w14:paraId="360301DF" w14:textId="77777777" w:rsidR="00E93A06" w:rsidRPr="00F7703D" w:rsidRDefault="00070F22">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32.0%" w:type="pct"/>
            <w:tcBorders>
              <w:top w:val="single" w:sz="4" w:space="0" w:color="auto"/>
              <w:start w:val="single" w:sz="4" w:space="0" w:color="auto"/>
              <w:bottom w:val="single" w:sz="4" w:space="0" w:color="auto"/>
              <w:end w:val="single" w:sz="4" w:space="0" w:color="auto"/>
            </w:tcBorders>
          </w:tcPr>
          <w:p w14:paraId="2C6B8D0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16.0%" w:type="pct"/>
            <w:tcBorders>
              <w:top w:val="single" w:sz="4" w:space="0" w:color="auto"/>
              <w:start w:val="single" w:sz="4" w:space="0" w:color="auto"/>
              <w:bottom w:val="single" w:sz="4" w:space="0" w:color="auto"/>
              <w:end w:val="single" w:sz="4" w:space="0" w:color="auto"/>
            </w:tcBorders>
          </w:tcPr>
          <w:p w14:paraId="350DDDD2" w14:textId="699722D7" w:rsidR="00E93A06" w:rsidRPr="00F7703D" w:rsidRDefault="00CE11A1">
            <w:pPr>
              <w:rPr>
                <w:rFonts w:asciiTheme="minorHAnsi" w:hAnsiTheme="minorHAnsi"/>
                <w:sz w:val="22"/>
                <w:szCs w:val="22"/>
              </w:rPr>
            </w:pPr>
            <w:r>
              <w:rPr>
                <w:rFonts w:asciiTheme="minorHAnsi" w:hAnsiTheme="minorHAnsi"/>
                <w:sz w:val="22"/>
                <w:szCs w:val="22"/>
              </w:rPr>
              <w:t xml:space="preserve">p </w:t>
            </w:r>
            <w:r w:rsidR="005F7121">
              <w:rPr>
                <w:rFonts w:asciiTheme="minorHAnsi" w:hAnsiTheme="minorHAnsi"/>
                <w:sz w:val="22"/>
                <w:szCs w:val="22"/>
              </w:rPr>
              <w:t>5</w:t>
            </w:r>
            <w:r w:rsidR="009F3B2D">
              <w:rPr>
                <w:rFonts w:asciiTheme="minorHAnsi" w:hAnsiTheme="minorHAnsi"/>
                <w:sz w:val="22"/>
                <w:szCs w:val="22"/>
              </w:rPr>
              <w:t>:</w:t>
            </w:r>
            <w:r w:rsidR="005F7121">
              <w:rPr>
                <w:rFonts w:asciiTheme="minorHAnsi" w:hAnsiTheme="minorHAnsi"/>
                <w:sz w:val="22"/>
                <w:szCs w:val="22"/>
              </w:rPr>
              <w:t xml:space="preserve"> </w:t>
            </w:r>
            <w:r>
              <w:rPr>
                <w:rFonts w:asciiTheme="minorHAnsi" w:hAnsiTheme="minorHAnsi"/>
                <w:sz w:val="22"/>
                <w:szCs w:val="22"/>
              </w:rPr>
              <w:t xml:space="preserve">l </w:t>
            </w:r>
            <w:r w:rsidR="002B7137">
              <w:rPr>
                <w:rFonts w:asciiTheme="minorHAnsi" w:hAnsiTheme="minorHAnsi"/>
                <w:sz w:val="22"/>
                <w:szCs w:val="22"/>
              </w:rPr>
              <w:t>98-99</w:t>
            </w:r>
          </w:p>
        </w:tc>
        <w:tc>
          <w:tcPr>
            <w:tcW w:w="28.0%" w:type="pct"/>
            <w:tcBorders>
              <w:top w:val="single" w:sz="4" w:space="0" w:color="auto"/>
              <w:start w:val="single" w:sz="4" w:space="0" w:color="auto"/>
              <w:bottom w:val="single" w:sz="4" w:space="0" w:color="auto"/>
              <w:end w:val="single" w:sz="4" w:space="0" w:color="auto"/>
            </w:tcBorders>
          </w:tcPr>
          <w:p w14:paraId="7003956E" w14:textId="77777777" w:rsidR="00E93A06" w:rsidRPr="00F7703D" w:rsidRDefault="00E93A06">
            <w:pPr>
              <w:rPr>
                <w:rFonts w:asciiTheme="minorHAnsi" w:hAnsiTheme="minorHAnsi"/>
                <w:sz w:val="22"/>
                <w:szCs w:val="22"/>
              </w:rPr>
            </w:pPr>
          </w:p>
        </w:tc>
      </w:tr>
      <w:tr w:rsidR="00E93A06" w:rsidRPr="00F7703D" w14:paraId="48C045C5" w14:textId="77777777" w:rsidTr="009139EF">
        <w:tc>
          <w:tcPr>
            <w:tcW w:w="17.0%" w:type="pct"/>
            <w:tcBorders>
              <w:top w:val="single" w:sz="4" w:space="0" w:color="auto"/>
              <w:start w:val="single" w:sz="4" w:space="0" w:color="auto"/>
              <w:bottom w:val="single" w:sz="4" w:space="0" w:color="auto"/>
              <w:end w:val="single" w:sz="4" w:space="0" w:color="auto"/>
            </w:tcBorders>
          </w:tcPr>
          <w:p w14:paraId="17E8473F" w14:textId="77777777" w:rsidR="00E93A06" w:rsidRPr="00F7703D" w:rsidRDefault="00E93A06">
            <w:pPr>
              <w:rPr>
                <w:rFonts w:asciiTheme="minorHAnsi" w:hAnsiTheme="minorHAnsi"/>
                <w:sz w:val="22"/>
                <w:szCs w:val="22"/>
              </w:rPr>
            </w:pPr>
            <w:permStart w:id="1928208331" w:edGrp="everyone" w:colFirst="3" w:colLast="3"/>
            <w:permStart w:id="860579103" w:edGrp="everyone" w:colFirst="4" w:colLast="4"/>
            <w:permEnd w:id="1929206969"/>
            <w:permEnd w:id="1336161565"/>
            <w:r w:rsidRPr="00F7703D">
              <w:rPr>
                <w:rFonts w:asciiTheme="minorHAnsi" w:hAnsiTheme="minorHAnsi"/>
                <w:sz w:val="22"/>
                <w:szCs w:val="22"/>
              </w:rPr>
              <w:t>Eligibility criteria</w:t>
            </w:r>
          </w:p>
        </w:tc>
        <w:tc>
          <w:tcPr>
            <w:tcW w:w="5.0%" w:type="pct"/>
            <w:tcBorders>
              <w:top w:val="single" w:sz="4" w:space="0" w:color="auto"/>
              <w:start w:val="single" w:sz="4" w:space="0" w:color="auto"/>
              <w:bottom w:val="single" w:sz="4" w:space="0" w:color="auto"/>
              <w:end w:val="single" w:sz="4" w:space="0" w:color="auto"/>
            </w:tcBorders>
          </w:tcPr>
          <w:p w14:paraId="4501FB93" w14:textId="77777777" w:rsidR="00E93A06" w:rsidRPr="00F7703D" w:rsidRDefault="00070F22">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32.0%" w:type="pct"/>
            <w:tcBorders>
              <w:top w:val="single" w:sz="4" w:space="0" w:color="auto"/>
              <w:start w:val="single" w:sz="4" w:space="0" w:color="auto"/>
              <w:bottom w:val="single" w:sz="4" w:space="0" w:color="auto"/>
              <w:end w:val="single" w:sz="4" w:space="0" w:color="auto"/>
            </w:tcBorders>
          </w:tcPr>
          <w:p w14:paraId="781D1F6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16.0%" w:type="pct"/>
            <w:tcBorders>
              <w:top w:val="single" w:sz="4" w:space="0" w:color="auto"/>
              <w:start w:val="single" w:sz="4" w:space="0" w:color="auto"/>
              <w:bottom w:val="single" w:sz="4" w:space="0" w:color="auto"/>
              <w:end w:val="single" w:sz="4" w:space="0" w:color="auto"/>
            </w:tcBorders>
          </w:tcPr>
          <w:p w14:paraId="10499213" w14:textId="0885EA4D" w:rsidR="00E93A06" w:rsidRPr="00382C0E" w:rsidRDefault="00CE11A1" w:rsidP="00AB1DD0">
            <w:pPr>
              <w:rPr>
                <w:rFonts w:asciiTheme="minorHAnsi" w:hAnsiTheme="minorHAnsi"/>
                <w:sz w:val="22"/>
                <w:szCs w:val="22"/>
                <w:lang w:val="de-DE"/>
              </w:rPr>
            </w:pPr>
            <w:r>
              <w:rPr>
                <w:rFonts w:asciiTheme="minorHAnsi" w:hAnsiTheme="minorHAnsi"/>
                <w:sz w:val="22"/>
                <w:szCs w:val="22"/>
                <w:lang w:val="de-DE"/>
              </w:rPr>
              <w:t xml:space="preserve">p </w:t>
            </w:r>
            <w:r w:rsidR="002B7137">
              <w:rPr>
                <w:rFonts w:asciiTheme="minorHAnsi" w:hAnsiTheme="minorHAnsi"/>
                <w:sz w:val="22"/>
                <w:szCs w:val="22"/>
                <w:lang w:val="de-DE"/>
              </w:rPr>
              <w:t>5-6</w:t>
            </w:r>
            <w:r w:rsidR="009F3B2D">
              <w:rPr>
                <w:rFonts w:asciiTheme="minorHAnsi" w:hAnsiTheme="minorHAnsi"/>
                <w:sz w:val="22"/>
                <w:szCs w:val="22"/>
                <w:lang w:val="de-DE"/>
              </w:rPr>
              <w:t>:</w:t>
            </w:r>
            <w:r w:rsidR="002B7137">
              <w:rPr>
                <w:rFonts w:asciiTheme="minorHAnsi" w:hAnsiTheme="minorHAnsi"/>
                <w:sz w:val="22"/>
                <w:szCs w:val="22"/>
                <w:lang w:val="de-DE"/>
              </w:rPr>
              <w:t xml:space="preserve"> </w:t>
            </w:r>
            <w:r>
              <w:rPr>
                <w:rFonts w:asciiTheme="minorHAnsi" w:hAnsiTheme="minorHAnsi"/>
                <w:sz w:val="22"/>
                <w:szCs w:val="22"/>
                <w:lang w:val="de-DE"/>
              </w:rPr>
              <w:t xml:space="preserve">l </w:t>
            </w:r>
            <w:r w:rsidR="002B7137">
              <w:rPr>
                <w:rFonts w:asciiTheme="minorHAnsi" w:hAnsiTheme="minorHAnsi"/>
                <w:sz w:val="22"/>
                <w:szCs w:val="22"/>
                <w:lang w:val="de-DE"/>
              </w:rPr>
              <w:t>113-136</w:t>
            </w:r>
          </w:p>
        </w:tc>
        <w:tc>
          <w:tcPr>
            <w:tcW w:w="28.0%" w:type="pct"/>
            <w:tcBorders>
              <w:top w:val="single" w:sz="4" w:space="0" w:color="auto"/>
              <w:start w:val="single" w:sz="4" w:space="0" w:color="auto"/>
              <w:bottom w:val="single" w:sz="4" w:space="0" w:color="auto"/>
              <w:end w:val="single" w:sz="4" w:space="0" w:color="auto"/>
            </w:tcBorders>
          </w:tcPr>
          <w:p w14:paraId="7175A177" w14:textId="77777777" w:rsidR="00E93A06" w:rsidRPr="00382C0E" w:rsidRDefault="00E93A06">
            <w:pPr>
              <w:rPr>
                <w:rFonts w:asciiTheme="minorHAnsi" w:hAnsiTheme="minorHAnsi"/>
                <w:sz w:val="22"/>
                <w:szCs w:val="22"/>
                <w:lang w:val="de-DE"/>
              </w:rPr>
            </w:pPr>
          </w:p>
        </w:tc>
      </w:tr>
      <w:tr w:rsidR="00E93A06" w:rsidRPr="00F7703D" w14:paraId="2159F0DF" w14:textId="77777777" w:rsidTr="009139EF">
        <w:tc>
          <w:tcPr>
            <w:tcW w:w="17.0%" w:type="pct"/>
            <w:tcBorders>
              <w:top w:val="single" w:sz="4" w:space="0" w:color="auto"/>
              <w:start w:val="single" w:sz="4" w:space="0" w:color="auto"/>
              <w:bottom w:val="single" w:sz="4" w:space="0" w:color="auto"/>
              <w:end w:val="single" w:sz="4" w:space="0" w:color="auto"/>
            </w:tcBorders>
          </w:tcPr>
          <w:p w14:paraId="13417401" w14:textId="77777777" w:rsidR="00E93A06" w:rsidRPr="00F7703D" w:rsidRDefault="00E93A06">
            <w:pPr>
              <w:rPr>
                <w:rFonts w:asciiTheme="minorHAnsi" w:hAnsiTheme="minorHAnsi"/>
                <w:sz w:val="22"/>
                <w:szCs w:val="22"/>
              </w:rPr>
            </w:pPr>
            <w:permStart w:id="559940635" w:edGrp="everyone" w:colFirst="3" w:colLast="3"/>
            <w:permStart w:id="1576410392" w:edGrp="everyone" w:colFirst="4" w:colLast="4"/>
            <w:permEnd w:id="1928208331"/>
            <w:permEnd w:id="860579103"/>
            <w:r w:rsidRPr="00F7703D">
              <w:rPr>
                <w:rFonts w:asciiTheme="minorHAnsi" w:hAnsiTheme="minorHAnsi"/>
                <w:sz w:val="22"/>
                <w:szCs w:val="22"/>
              </w:rPr>
              <w:lastRenderedPageBreak/>
              <w:t>Interventions: description</w:t>
            </w:r>
          </w:p>
        </w:tc>
        <w:tc>
          <w:tcPr>
            <w:tcW w:w="5.0%" w:type="pct"/>
            <w:tcBorders>
              <w:top w:val="single" w:sz="4" w:space="0" w:color="auto"/>
              <w:start w:val="single" w:sz="4" w:space="0" w:color="auto"/>
              <w:bottom w:val="single" w:sz="4" w:space="0" w:color="auto"/>
              <w:end w:val="single" w:sz="4" w:space="0" w:color="auto"/>
            </w:tcBorders>
          </w:tcPr>
          <w:p w14:paraId="510C113F" w14:textId="77777777" w:rsidR="00E93A06" w:rsidRPr="00F7703D" w:rsidRDefault="00070F22">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32.0%" w:type="pct"/>
            <w:tcBorders>
              <w:top w:val="single" w:sz="4" w:space="0" w:color="auto"/>
              <w:start w:val="single" w:sz="4" w:space="0" w:color="auto"/>
              <w:bottom w:val="single" w:sz="4" w:space="0" w:color="auto"/>
              <w:end w:val="single" w:sz="4" w:space="0" w:color="auto"/>
            </w:tcBorders>
          </w:tcPr>
          <w:p w14:paraId="56FE7148"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16.0%" w:type="pct"/>
            <w:tcBorders>
              <w:top w:val="single" w:sz="4" w:space="0" w:color="auto"/>
              <w:start w:val="single" w:sz="4" w:space="0" w:color="auto"/>
              <w:bottom w:val="single" w:sz="4" w:space="0" w:color="auto"/>
              <w:end w:val="single" w:sz="4" w:space="0" w:color="auto"/>
            </w:tcBorders>
          </w:tcPr>
          <w:p w14:paraId="7A4CB75C" w14:textId="3014D9A2" w:rsidR="00E93A06" w:rsidRPr="00F7703D" w:rsidRDefault="00CE11A1">
            <w:pPr>
              <w:rPr>
                <w:rFonts w:asciiTheme="minorHAnsi" w:hAnsiTheme="minorHAnsi"/>
                <w:sz w:val="22"/>
                <w:szCs w:val="22"/>
              </w:rPr>
            </w:pPr>
            <w:r>
              <w:rPr>
                <w:rFonts w:asciiTheme="minorHAnsi" w:hAnsiTheme="minorHAnsi"/>
                <w:sz w:val="22"/>
                <w:szCs w:val="22"/>
              </w:rPr>
              <w:t xml:space="preserve">p </w:t>
            </w:r>
            <w:r w:rsidR="00AB1DD0">
              <w:rPr>
                <w:rFonts w:asciiTheme="minorHAnsi" w:hAnsiTheme="minorHAnsi"/>
                <w:sz w:val="22"/>
                <w:szCs w:val="22"/>
              </w:rPr>
              <w:t>9</w:t>
            </w:r>
            <w:r w:rsidR="00D339E3">
              <w:rPr>
                <w:rFonts w:asciiTheme="minorHAnsi" w:hAnsiTheme="minorHAnsi"/>
                <w:sz w:val="22"/>
                <w:szCs w:val="22"/>
              </w:rPr>
              <w:t>-1</w:t>
            </w:r>
            <w:r w:rsidR="0021470F">
              <w:rPr>
                <w:rFonts w:asciiTheme="minorHAnsi" w:hAnsiTheme="minorHAnsi"/>
                <w:sz w:val="22"/>
                <w:szCs w:val="22"/>
              </w:rPr>
              <w:t>1</w:t>
            </w:r>
            <w:r w:rsidR="009F3B2D">
              <w:rPr>
                <w:rFonts w:asciiTheme="minorHAnsi" w:hAnsiTheme="minorHAnsi"/>
                <w:sz w:val="22"/>
                <w:szCs w:val="22"/>
              </w:rPr>
              <w:t>:</w:t>
            </w:r>
            <w:r w:rsidR="0021470F">
              <w:rPr>
                <w:rFonts w:asciiTheme="minorHAnsi" w:hAnsiTheme="minorHAnsi"/>
                <w:sz w:val="22"/>
                <w:szCs w:val="22"/>
              </w:rPr>
              <w:t xml:space="preserve"> </w:t>
            </w:r>
            <w:r>
              <w:rPr>
                <w:rFonts w:asciiTheme="minorHAnsi" w:hAnsiTheme="minorHAnsi"/>
                <w:sz w:val="22"/>
                <w:szCs w:val="22"/>
              </w:rPr>
              <w:t xml:space="preserve">l </w:t>
            </w:r>
            <w:r w:rsidR="0021470F">
              <w:rPr>
                <w:rFonts w:asciiTheme="minorHAnsi" w:hAnsiTheme="minorHAnsi"/>
                <w:sz w:val="22"/>
                <w:szCs w:val="22"/>
              </w:rPr>
              <w:t>182-228</w:t>
            </w:r>
          </w:p>
        </w:tc>
        <w:tc>
          <w:tcPr>
            <w:tcW w:w="28.0%" w:type="pct"/>
            <w:tcBorders>
              <w:top w:val="single" w:sz="4" w:space="0" w:color="auto"/>
              <w:start w:val="single" w:sz="4" w:space="0" w:color="auto"/>
              <w:bottom w:val="single" w:sz="4" w:space="0" w:color="auto"/>
              <w:end w:val="single" w:sz="4" w:space="0" w:color="auto"/>
            </w:tcBorders>
          </w:tcPr>
          <w:p w14:paraId="6C234D50" w14:textId="77777777" w:rsidR="00E93A06" w:rsidRPr="00F7703D" w:rsidRDefault="00E93A06">
            <w:pPr>
              <w:rPr>
                <w:rFonts w:asciiTheme="minorHAnsi" w:hAnsiTheme="minorHAnsi"/>
                <w:sz w:val="22"/>
                <w:szCs w:val="22"/>
              </w:rPr>
            </w:pPr>
          </w:p>
        </w:tc>
      </w:tr>
      <w:tr w:rsidR="00E93A06" w:rsidRPr="00F7703D" w14:paraId="3FE0D682" w14:textId="77777777" w:rsidTr="009139EF">
        <w:tc>
          <w:tcPr>
            <w:tcW w:w="17.0%" w:type="pct"/>
            <w:tcBorders>
              <w:top w:val="single" w:sz="4" w:space="0" w:color="auto"/>
              <w:start w:val="single" w:sz="4" w:space="0" w:color="auto"/>
              <w:bottom w:val="single" w:sz="4" w:space="0" w:color="auto"/>
              <w:end w:val="single" w:sz="4" w:space="0" w:color="auto"/>
            </w:tcBorders>
          </w:tcPr>
          <w:p w14:paraId="127A69C4" w14:textId="77777777" w:rsidR="00E93A06" w:rsidRPr="00F7703D" w:rsidRDefault="00E93A06">
            <w:pPr>
              <w:rPr>
                <w:rFonts w:asciiTheme="minorHAnsi" w:hAnsiTheme="minorHAnsi"/>
                <w:sz w:val="22"/>
                <w:szCs w:val="22"/>
              </w:rPr>
            </w:pPr>
            <w:permStart w:id="2061070326" w:edGrp="everyone" w:colFirst="3" w:colLast="3"/>
            <w:permStart w:id="706160236" w:edGrp="everyone" w:colFirst="4" w:colLast="4"/>
            <w:permEnd w:id="559940635"/>
            <w:permEnd w:id="1576410392"/>
            <w:r w:rsidRPr="00F7703D">
              <w:rPr>
                <w:rFonts w:asciiTheme="minorHAnsi" w:hAnsiTheme="minorHAnsi"/>
                <w:sz w:val="22"/>
                <w:szCs w:val="22"/>
              </w:rPr>
              <w:t>Interventions: modifications</w:t>
            </w:r>
          </w:p>
        </w:tc>
        <w:tc>
          <w:tcPr>
            <w:tcW w:w="5.0%" w:type="pct"/>
            <w:tcBorders>
              <w:top w:val="single" w:sz="4" w:space="0" w:color="auto"/>
              <w:start w:val="single" w:sz="4" w:space="0" w:color="auto"/>
              <w:bottom w:val="single" w:sz="4" w:space="0" w:color="auto"/>
              <w:end w:val="single" w:sz="4" w:space="0" w:color="auto"/>
            </w:tcBorders>
          </w:tcPr>
          <w:p w14:paraId="7D383401" w14:textId="77777777" w:rsidR="00E93A06" w:rsidRPr="00F7703D" w:rsidRDefault="00070F22">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32.0%" w:type="pct"/>
            <w:tcBorders>
              <w:top w:val="single" w:sz="4" w:space="0" w:color="auto"/>
              <w:start w:val="single" w:sz="4" w:space="0" w:color="auto"/>
              <w:bottom w:val="single" w:sz="4" w:space="0" w:color="auto"/>
              <w:end w:val="single" w:sz="4" w:space="0" w:color="auto"/>
            </w:tcBorders>
          </w:tcPr>
          <w:p w14:paraId="7030063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16.0%" w:type="pct"/>
            <w:tcBorders>
              <w:top w:val="single" w:sz="4" w:space="0" w:color="auto"/>
              <w:start w:val="single" w:sz="4" w:space="0" w:color="auto"/>
              <w:bottom w:val="single" w:sz="4" w:space="0" w:color="auto"/>
              <w:end w:val="single" w:sz="4" w:space="0" w:color="auto"/>
            </w:tcBorders>
          </w:tcPr>
          <w:p w14:paraId="7D6B75EC" w14:textId="03C11274" w:rsidR="00E93A06" w:rsidRPr="00F7703D" w:rsidRDefault="00CE11A1">
            <w:pPr>
              <w:rPr>
                <w:rFonts w:asciiTheme="minorHAnsi" w:hAnsiTheme="minorHAnsi"/>
                <w:sz w:val="22"/>
                <w:szCs w:val="22"/>
              </w:rPr>
            </w:pPr>
            <w:r>
              <w:rPr>
                <w:rFonts w:asciiTheme="minorHAnsi" w:hAnsiTheme="minorHAnsi"/>
                <w:sz w:val="22"/>
                <w:szCs w:val="22"/>
              </w:rPr>
              <w:t xml:space="preserve">p </w:t>
            </w:r>
            <w:r w:rsidR="00D339E3">
              <w:rPr>
                <w:rFonts w:asciiTheme="minorHAnsi" w:hAnsiTheme="minorHAnsi"/>
                <w:sz w:val="22"/>
                <w:szCs w:val="22"/>
              </w:rPr>
              <w:t>10</w:t>
            </w:r>
            <w:r w:rsidR="009F3B2D">
              <w:rPr>
                <w:rFonts w:asciiTheme="minorHAnsi" w:hAnsiTheme="minorHAnsi"/>
                <w:sz w:val="22"/>
                <w:szCs w:val="22"/>
              </w:rPr>
              <w:t>:</w:t>
            </w:r>
            <w:r w:rsidR="0021470F">
              <w:rPr>
                <w:rFonts w:asciiTheme="minorHAnsi" w:hAnsiTheme="minorHAnsi"/>
                <w:sz w:val="22"/>
                <w:szCs w:val="22"/>
              </w:rPr>
              <w:t xml:space="preserve"> </w:t>
            </w:r>
            <w:r>
              <w:rPr>
                <w:rFonts w:asciiTheme="minorHAnsi" w:hAnsiTheme="minorHAnsi"/>
                <w:sz w:val="22"/>
                <w:szCs w:val="22"/>
              </w:rPr>
              <w:t xml:space="preserve">l </w:t>
            </w:r>
            <w:r w:rsidR="0021470F">
              <w:rPr>
                <w:rFonts w:asciiTheme="minorHAnsi" w:hAnsiTheme="minorHAnsi"/>
                <w:sz w:val="22"/>
                <w:szCs w:val="22"/>
              </w:rPr>
              <w:t>220</w:t>
            </w:r>
          </w:p>
        </w:tc>
        <w:tc>
          <w:tcPr>
            <w:tcW w:w="28.0%" w:type="pct"/>
            <w:tcBorders>
              <w:top w:val="single" w:sz="4" w:space="0" w:color="auto"/>
              <w:start w:val="single" w:sz="4" w:space="0" w:color="auto"/>
              <w:bottom w:val="single" w:sz="4" w:space="0" w:color="auto"/>
              <w:end w:val="single" w:sz="4" w:space="0" w:color="auto"/>
            </w:tcBorders>
          </w:tcPr>
          <w:p w14:paraId="1E97C803" w14:textId="1C52A86E" w:rsidR="00E93A06" w:rsidRPr="00AB1DD0" w:rsidRDefault="00E93A06">
            <w:pPr>
              <w:rPr>
                <w:rFonts w:asciiTheme="minorHAnsi" w:hAnsiTheme="minorHAnsi"/>
                <w:sz w:val="22"/>
                <w:szCs w:val="22"/>
                <w:lang w:val="de-DE"/>
              </w:rPr>
            </w:pPr>
          </w:p>
        </w:tc>
      </w:tr>
      <w:tr w:rsidR="00E93A06" w:rsidRPr="00F7703D" w14:paraId="648994C7" w14:textId="77777777" w:rsidTr="009139EF">
        <w:tc>
          <w:tcPr>
            <w:tcW w:w="17.0%" w:type="pct"/>
            <w:tcBorders>
              <w:top w:val="single" w:sz="4" w:space="0" w:color="auto"/>
              <w:start w:val="single" w:sz="4" w:space="0" w:color="auto"/>
              <w:bottom w:val="single" w:sz="4" w:space="0" w:color="auto"/>
              <w:end w:val="single" w:sz="4" w:space="0" w:color="auto"/>
            </w:tcBorders>
          </w:tcPr>
          <w:p w14:paraId="2F9214A4" w14:textId="77777777" w:rsidR="00E93A06" w:rsidRPr="00F7703D" w:rsidRDefault="00E93A06">
            <w:pPr>
              <w:rPr>
                <w:rFonts w:asciiTheme="minorHAnsi" w:hAnsiTheme="minorHAnsi"/>
                <w:sz w:val="22"/>
                <w:szCs w:val="22"/>
              </w:rPr>
            </w:pPr>
            <w:permStart w:id="918909667" w:edGrp="everyone" w:colFirst="3" w:colLast="3"/>
            <w:permStart w:id="810053129" w:edGrp="everyone" w:colFirst="4" w:colLast="4"/>
            <w:permEnd w:id="2061070326"/>
            <w:permEnd w:id="706160236"/>
            <w:r w:rsidRPr="00F7703D">
              <w:rPr>
                <w:rFonts w:asciiTheme="minorHAnsi" w:hAnsiTheme="minorHAnsi"/>
                <w:sz w:val="22"/>
                <w:szCs w:val="22"/>
              </w:rPr>
              <w:t>Interventions: adherance</w:t>
            </w:r>
          </w:p>
        </w:tc>
        <w:tc>
          <w:tcPr>
            <w:tcW w:w="5.0%" w:type="pct"/>
            <w:tcBorders>
              <w:top w:val="single" w:sz="4" w:space="0" w:color="auto"/>
              <w:start w:val="single" w:sz="4" w:space="0" w:color="auto"/>
              <w:bottom w:val="single" w:sz="4" w:space="0" w:color="auto"/>
              <w:end w:val="single" w:sz="4" w:space="0" w:color="auto"/>
            </w:tcBorders>
          </w:tcPr>
          <w:p w14:paraId="122EA223" w14:textId="77777777" w:rsidR="00E93A06" w:rsidRPr="00F7703D" w:rsidRDefault="00070F22">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32.0%" w:type="pct"/>
            <w:tcBorders>
              <w:top w:val="single" w:sz="4" w:space="0" w:color="auto"/>
              <w:start w:val="single" w:sz="4" w:space="0" w:color="auto"/>
              <w:bottom w:val="single" w:sz="4" w:space="0" w:color="auto"/>
              <w:end w:val="single" w:sz="4" w:space="0" w:color="auto"/>
            </w:tcBorders>
          </w:tcPr>
          <w:p w14:paraId="220EC1E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16.0%" w:type="pct"/>
            <w:tcBorders>
              <w:top w:val="single" w:sz="4" w:space="0" w:color="auto"/>
              <w:start w:val="single" w:sz="4" w:space="0" w:color="auto"/>
              <w:bottom w:val="single" w:sz="4" w:space="0" w:color="auto"/>
              <w:end w:val="single" w:sz="4" w:space="0" w:color="auto"/>
            </w:tcBorders>
          </w:tcPr>
          <w:p w14:paraId="2B327731" w14:textId="2EACF82E" w:rsidR="00E93A06" w:rsidRPr="00F7703D" w:rsidRDefault="00CE11A1">
            <w:pPr>
              <w:rPr>
                <w:rFonts w:asciiTheme="minorHAnsi" w:hAnsiTheme="minorHAnsi"/>
                <w:sz w:val="22"/>
                <w:szCs w:val="22"/>
              </w:rPr>
            </w:pPr>
            <w:r>
              <w:rPr>
                <w:rFonts w:asciiTheme="minorHAnsi" w:hAnsiTheme="minorHAnsi"/>
                <w:sz w:val="22"/>
                <w:szCs w:val="22"/>
              </w:rPr>
              <w:t xml:space="preserve">p </w:t>
            </w:r>
            <w:r w:rsidR="0021470F">
              <w:rPr>
                <w:rFonts w:asciiTheme="minorHAnsi" w:hAnsiTheme="minorHAnsi"/>
                <w:sz w:val="22"/>
                <w:szCs w:val="22"/>
              </w:rPr>
              <w:t>12</w:t>
            </w:r>
            <w:r w:rsidR="009F3B2D">
              <w:rPr>
                <w:rFonts w:asciiTheme="minorHAnsi" w:hAnsiTheme="minorHAnsi"/>
                <w:sz w:val="22"/>
                <w:szCs w:val="22"/>
              </w:rPr>
              <w:t>:</w:t>
            </w:r>
            <w:r w:rsidR="0021470F">
              <w:rPr>
                <w:rFonts w:asciiTheme="minorHAnsi" w:hAnsiTheme="minorHAnsi"/>
                <w:sz w:val="22"/>
                <w:szCs w:val="22"/>
              </w:rPr>
              <w:t xml:space="preserve"> </w:t>
            </w:r>
            <w:r>
              <w:rPr>
                <w:rFonts w:asciiTheme="minorHAnsi" w:hAnsiTheme="minorHAnsi"/>
                <w:sz w:val="22"/>
                <w:szCs w:val="22"/>
              </w:rPr>
              <w:t xml:space="preserve">l </w:t>
            </w:r>
            <w:r w:rsidR="0021470F">
              <w:rPr>
                <w:rFonts w:asciiTheme="minorHAnsi" w:hAnsiTheme="minorHAnsi"/>
                <w:sz w:val="22"/>
                <w:szCs w:val="22"/>
              </w:rPr>
              <w:t xml:space="preserve">247-267 &amp; </w:t>
            </w:r>
            <w:r w:rsidR="009F3B2D">
              <w:rPr>
                <w:rFonts w:asciiTheme="minorHAnsi" w:hAnsiTheme="minorHAnsi"/>
                <w:sz w:val="22"/>
                <w:szCs w:val="22"/>
              </w:rPr>
              <w:br/>
            </w:r>
            <w:r>
              <w:rPr>
                <w:rFonts w:asciiTheme="minorHAnsi" w:hAnsiTheme="minorHAnsi"/>
                <w:sz w:val="22"/>
                <w:szCs w:val="22"/>
              </w:rPr>
              <w:t xml:space="preserve">p </w:t>
            </w:r>
            <w:r w:rsidR="0021470F">
              <w:rPr>
                <w:rFonts w:asciiTheme="minorHAnsi" w:hAnsiTheme="minorHAnsi"/>
                <w:sz w:val="22"/>
                <w:szCs w:val="22"/>
              </w:rPr>
              <w:t>17-18</w:t>
            </w:r>
            <w:r w:rsidR="009F3B2D">
              <w:rPr>
                <w:rFonts w:asciiTheme="minorHAnsi" w:hAnsiTheme="minorHAnsi"/>
                <w:sz w:val="22"/>
                <w:szCs w:val="22"/>
              </w:rPr>
              <w:t>:</w:t>
            </w:r>
            <w:r w:rsidR="0021470F">
              <w:rPr>
                <w:rFonts w:asciiTheme="minorHAnsi" w:hAnsiTheme="minorHAnsi"/>
                <w:sz w:val="22"/>
                <w:szCs w:val="22"/>
              </w:rPr>
              <w:t xml:space="preserve"> </w:t>
            </w:r>
            <w:r>
              <w:rPr>
                <w:rFonts w:asciiTheme="minorHAnsi" w:hAnsiTheme="minorHAnsi"/>
                <w:sz w:val="22"/>
                <w:szCs w:val="22"/>
              </w:rPr>
              <w:t xml:space="preserve">l </w:t>
            </w:r>
            <w:r w:rsidR="0021470F">
              <w:rPr>
                <w:rFonts w:asciiTheme="minorHAnsi" w:hAnsiTheme="minorHAnsi"/>
                <w:sz w:val="22"/>
                <w:szCs w:val="22"/>
              </w:rPr>
              <w:t>320-337</w:t>
            </w:r>
          </w:p>
        </w:tc>
        <w:tc>
          <w:tcPr>
            <w:tcW w:w="28.0%" w:type="pct"/>
            <w:tcBorders>
              <w:top w:val="single" w:sz="4" w:space="0" w:color="auto"/>
              <w:start w:val="single" w:sz="4" w:space="0" w:color="auto"/>
              <w:bottom w:val="single" w:sz="4" w:space="0" w:color="auto"/>
              <w:end w:val="single" w:sz="4" w:space="0" w:color="auto"/>
            </w:tcBorders>
          </w:tcPr>
          <w:p w14:paraId="4A136153" w14:textId="77777777" w:rsidR="00E93A06" w:rsidRPr="00F7703D" w:rsidRDefault="00E93A06">
            <w:pPr>
              <w:rPr>
                <w:rFonts w:asciiTheme="minorHAnsi" w:hAnsiTheme="minorHAnsi"/>
                <w:sz w:val="22"/>
                <w:szCs w:val="22"/>
              </w:rPr>
            </w:pPr>
          </w:p>
        </w:tc>
      </w:tr>
      <w:tr w:rsidR="00E93A06" w:rsidRPr="00F7703D" w14:paraId="3BCFB39F" w14:textId="77777777" w:rsidTr="009139EF">
        <w:tc>
          <w:tcPr>
            <w:tcW w:w="17.0%" w:type="pct"/>
            <w:tcBorders>
              <w:top w:val="single" w:sz="4" w:space="0" w:color="auto"/>
              <w:start w:val="single" w:sz="4" w:space="0" w:color="auto"/>
              <w:bottom w:val="single" w:sz="4" w:space="0" w:color="auto"/>
              <w:end w:val="single" w:sz="4" w:space="0" w:color="auto"/>
            </w:tcBorders>
          </w:tcPr>
          <w:p w14:paraId="0D1D7827" w14:textId="77777777" w:rsidR="00E93A06" w:rsidRPr="00F7703D" w:rsidRDefault="00E93A06">
            <w:pPr>
              <w:rPr>
                <w:rFonts w:asciiTheme="minorHAnsi" w:hAnsiTheme="minorHAnsi"/>
                <w:sz w:val="22"/>
                <w:szCs w:val="22"/>
              </w:rPr>
            </w:pPr>
            <w:permStart w:id="230850485" w:edGrp="everyone" w:colFirst="3" w:colLast="3"/>
            <w:permStart w:id="578125452" w:edGrp="everyone" w:colFirst="4" w:colLast="4"/>
            <w:permEnd w:id="918909667"/>
            <w:permEnd w:id="810053129"/>
            <w:r w:rsidRPr="00F7703D">
              <w:rPr>
                <w:rFonts w:asciiTheme="minorHAnsi" w:hAnsiTheme="minorHAnsi"/>
                <w:sz w:val="22"/>
                <w:szCs w:val="22"/>
              </w:rPr>
              <w:t>Interventions: concomitant care</w:t>
            </w:r>
          </w:p>
        </w:tc>
        <w:tc>
          <w:tcPr>
            <w:tcW w:w="5.0%" w:type="pct"/>
            <w:tcBorders>
              <w:top w:val="single" w:sz="4" w:space="0" w:color="auto"/>
              <w:start w:val="single" w:sz="4" w:space="0" w:color="auto"/>
              <w:bottom w:val="single" w:sz="4" w:space="0" w:color="auto"/>
              <w:end w:val="single" w:sz="4" w:space="0" w:color="auto"/>
            </w:tcBorders>
          </w:tcPr>
          <w:p w14:paraId="3E972C30" w14:textId="77777777" w:rsidR="00E93A06" w:rsidRPr="00F7703D" w:rsidRDefault="00070F22">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32.0%" w:type="pct"/>
            <w:tcBorders>
              <w:top w:val="single" w:sz="4" w:space="0" w:color="auto"/>
              <w:start w:val="single" w:sz="4" w:space="0" w:color="auto"/>
              <w:bottom w:val="single" w:sz="4" w:space="0" w:color="auto"/>
              <w:end w:val="single" w:sz="4" w:space="0" w:color="auto"/>
            </w:tcBorders>
          </w:tcPr>
          <w:p w14:paraId="4886F3DF"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16.0%" w:type="pct"/>
            <w:tcBorders>
              <w:top w:val="single" w:sz="4" w:space="0" w:color="auto"/>
              <w:start w:val="single" w:sz="4" w:space="0" w:color="auto"/>
              <w:bottom w:val="single" w:sz="4" w:space="0" w:color="auto"/>
              <w:end w:val="single" w:sz="4" w:space="0" w:color="auto"/>
            </w:tcBorders>
          </w:tcPr>
          <w:p w14:paraId="7C4681F5" w14:textId="3D523476" w:rsidR="00E93A06" w:rsidRPr="00F7703D" w:rsidRDefault="00CE11A1">
            <w:pPr>
              <w:rPr>
                <w:rFonts w:asciiTheme="minorHAnsi" w:hAnsiTheme="minorHAnsi"/>
                <w:sz w:val="22"/>
                <w:szCs w:val="22"/>
              </w:rPr>
            </w:pPr>
            <w:r>
              <w:rPr>
                <w:rFonts w:asciiTheme="minorHAnsi" w:hAnsiTheme="minorHAnsi"/>
                <w:sz w:val="22"/>
                <w:szCs w:val="22"/>
              </w:rPr>
              <w:t xml:space="preserve">p </w:t>
            </w:r>
            <w:r w:rsidR="00D339E3">
              <w:rPr>
                <w:rFonts w:asciiTheme="minorHAnsi" w:hAnsiTheme="minorHAnsi"/>
                <w:sz w:val="22"/>
                <w:szCs w:val="22"/>
              </w:rPr>
              <w:t>10</w:t>
            </w:r>
            <w:r w:rsidR="009F3B2D">
              <w:rPr>
                <w:rFonts w:asciiTheme="minorHAnsi" w:hAnsiTheme="minorHAnsi"/>
                <w:sz w:val="22"/>
                <w:szCs w:val="22"/>
              </w:rPr>
              <w:t>:</w:t>
            </w:r>
            <w:r w:rsidR="0021470F">
              <w:rPr>
                <w:rFonts w:asciiTheme="minorHAnsi" w:hAnsiTheme="minorHAnsi"/>
                <w:sz w:val="22"/>
                <w:szCs w:val="22"/>
              </w:rPr>
              <w:t xml:space="preserve"> </w:t>
            </w:r>
            <w:r>
              <w:rPr>
                <w:rFonts w:asciiTheme="minorHAnsi" w:hAnsiTheme="minorHAnsi"/>
                <w:sz w:val="22"/>
                <w:szCs w:val="22"/>
              </w:rPr>
              <w:t xml:space="preserve">l </w:t>
            </w:r>
            <w:r w:rsidR="0021470F">
              <w:rPr>
                <w:rFonts w:asciiTheme="minorHAnsi" w:hAnsiTheme="minorHAnsi"/>
                <w:sz w:val="22"/>
                <w:szCs w:val="22"/>
              </w:rPr>
              <w:t>220-221</w:t>
            </w:r>
          </w:p>
        </w:tc>
        <w:tc>
          <w:tcPr>
            <w:tcW w:w="28.0%" w:type="pct"/>
            <w:tcBorders>
              <w:top w:val="single" w:sz="4" w:space="0" w:color="auto"/>
              <w:start w:val="single" w:sz="4" w:space="0" w:color="auto"/>
              <w:bottom w:val="single" w:sz="4" w:space="0" w:color="auto"/>
              <w:end w:val="single" w:sz="4" w:space="0" w:color="auto"/>
            </w:tcBorders>
          </w:tcPr>
          <w:p w14:paraId="37F48CF0" w14:textId="2E7BD53C" w:rsidR="00E93A06" w:rsidRPr="00F7703D" w:rsidRDefault="00E93A06">
            <w:pPr>
              <w:rPr>
                <w:rFonts w:asciiTheme="minorHAnsi" w:hAnsiTheme="minorHAnsi"/>
                <w:sz w:val="22"/>
                <w:szCs w:val="22"/>
              </w:rPr>
            </w:pPr>
          </w:p>
        </w:tc>
      </w:tr>
      <w:tr w:rsidR="00E93A06" w:rsidRPr="00F7703D" w14:paraId="0775AB86" w14:textId="77777777" w:rsidTr="009139EF">
        <w:tc>
          <w:tcPr>
            <w:tcW w:w="17.0%" w:type="pct"/>
            <w:tcBorders>
              <w:top w:val="single" w:sz="4" w:space="0" w:color="auto"/>
              <w:start w:val="single" w:sz="4" w:space="0" w:color="auto"/>
              <w:bottom w:val="single" w:sz="4" w:space="0" w:color="auto"/>
              <w:end w:val="single" w:sz="4" w:space="0" w:color="auto"/>
            </w:tcBorders>
          </w:tcPr>
          <w:p w14:paraId="2A2AABD6" w14:textId="77777777" w:rsidR="00E93A06" w:rsidRPr="00F7703D" w:rsidRDefault="00E93A06">
            <w:pPr>
              <w:rPr>
                <w:rFonts w:asciiTheme="minorHAnsi" w:hAnsiTheme="minorHAnsi"/>
                <w:sz w:val="22"/>
                <w:szCs w:val="22"/>
              </w:rPr>
            </w:pPr>
            <w:permStart w:id="1123294207" w:edGrp="everyone" w:colFirst="3" w:colLast="3"/>
            <w:permStart w:id="324885246" w:edGrp="everyone" w:colFirst="4" w:colLast="4"/>
            <w:permEnd w:id="230850485"/>
            <w:permEnd w:id="578125452"/>
            <w:r w:rsidRPr="00F7703D">
              <w:rPr>
                <w:rFonts w:asciiTheme="minorHAnsi" w:hAnsiTheme="minorHAnsi"/>
                <w:sz w:val="22"/>
                <w:szCs w:val="22"/>
              </w:rPr>
              <w:t>Outcomes</w:t>
            </w:r>
          </w:p>
        </w:tc>
        <w:tc>
          <w:tcPr>
            <w:tcW w:w="5.0%" w:type="pct"/>
            <w:tcBorders>
              <w:top w:val="single" w:sz="4" w:space="0" w:color="auto"/>
              <w:start w:val="single" w:sz="4" w:space="0" w:color="auto"/>
              <w:bottom w:val="single" w:sz="4" w:space="0" w:color="auto"/>
              <w:end w:val="single" w:sz="4" w:space="0" w:color="auto"/>
            </w:tcBorders>
          </w:tcPr>
          <w:p w14:paraId="420EF8C0" w14:textId="77777777" w:rsidR="00E93A06" w:rsidRPr="00F7703D" w:rsidRDefault="00070F22">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32.0%" w:type="pct"/>
            <w:tcBorders>
              <w:top w:val="single" w:sz="4" w:space="0" w:color="auto"/>
              <w:start w:val="single" w:sz="4" w:space="0" w:color="auto"/>
              <w:bottom w:val="single" w:sz="4" w:space="0" w:color="auto"/>
              <w:end w:val="single" w:sz="4" w:space="0" w:color="auto"/>
            </w:tcBorders>
          </w:tcPr>
          <w:p w14:paraId="5369A694"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6.0%" w:type="pct"/>
            <w:tcBorders>
              <w:top w:val="single" w:sz="4" w:space="0" w:color="auto"/>
              <w:start w:val="single" w:sz="4" w:space="0" w:color="auto"/>
              <w:bottom w:val="single" w:sz="4" w:space="0" w:color="auto"/>
              <w:end w:val="single" w:sz="4" w:space="0" w:color="auto"/>
            </w:tcBorders>
          </w:tcPr>
          <w:p w14:paraId="17286AE3" w14:textId="445E2C03" w:rsidR="00E93A06" w:rsidRPr="00F7703D" w:rsidRDefault="008B482E">
            <w:pPr>
              <w:rPr>
                <w:rFonts w:asciiTheme="minorHAnsi" w:hAnsiTheme="minorHAnsi"/>
                <w:sz w:val="22"/>
                <w:szCs w:val="22"/>
              </w:rPr>
            </w:pPr>
            <w:r>
              <w:rPr>
                <w:rFonts w:asciiTheme="minorHAnsi" w:hAnsiTheme="minorHAnsi"/>
                <w:sz w:val="22"/>
                <w:szCs w:val="22"/>
              </w:rPr>
              <w:t xml:space="preserve">p </w:t>
            </w:r>
            <w:r w:rsidR="009550B6">
              <w:rPr>
                <w:rFonts w:asciiTheme="minorHAnsi" w:hAnsiTheme="minorHAnsi"/>
                <w:sz w:val="22"/>
                <w:szCs w:val="22"/>
              </w:rPr>
              <w:t>12-1</w:t>
            </w:r>
            <w:r w:rsidR="0021470F">
              <w:rPr>
                <w:rFonts w:asciiTheme="minorHAnsi" w:hAnsiTheme="minorHAnsi"/>
                <w:sz w:val="22"/>
                <w:szCs w:val="22"/>
              </w:rPr>
              <w:t>6</w:t>
            </w:r>
            <w:r>
              <w:rPr>
                <w:rFonts w:asciiTheme="minorHAnsi" w:hAnsiTheme="minorHAnsi"/>
                <w:sz w:val="22"/>
                <w:szCs w:val="22"/>
              </w:rPr>
              <w:t>: l</w:t>
            </w:r>
            <w:r w:rsidR="0021470F">
              <w:rPr>
                <w:rFonts w:asciiTheme="minorHAnsi" w:hAnsiTheme="minorHAnsi"/>
                <w:sz w:val="22"/>
                <w:szCs w:val="22"/>
              </w:rPr>
              <w:t xml:space="preserve"> 268-319 &amp; </w:t>
            </w:r>
            <w:r>
              <w:rPr>
                <w:rFonts w:asciiTheme="minorHAnsi" w:hAnsiTheme="minorHAnsi"/>
                <w:sz w:val="22"/>
                <w:szCs w:val="22"/>
              </w:rPr>
              <w:br/>
              <w:t xml:space="preserve">p </w:t>
            </w:r>
            <w:r w:rsidR="0021470F">
              <w:rPr>
                <w:rFonts w:asciiTheme="minorHAnsi" w:hAnsiTheme="minorHAnsi"/>
                <w:sz w:val="22"/>
                <w:szCs w:val="22"/>
              </w:rPr>
              <w:t>17</w:t>
            </w:r>
            <w:r>
              <w:rPr>
                <w:rFonts w:asciiTheme="minorHAnsi" w:hAnsiTheme="minorHAnsi"/>
                <w:sz w:val="22"/>
                <w:szCs w:val="22"/>
              </w:rPr>
              <w:t>: l</w:t>
            </w:r>
            <w:r w:rsidR="0021470F">
              <w:rPr>
                <w:rFonts w:asciiTheme="minorHAnsi" w:hAnsiTheme="minorHAnsi"/>
                <w:sz w:val="22"/>
                <w:szCs w:val="22"/>
              </w:rPr>
              <w:t xml:space="preserve"> 327-331 &amp; </w:t>
            </w:r>
            <w:r>
              <w:rPr>
                <w:rFonts w:asciiTheme="minorHAnsi" w:hAnsiTheme="minorHAnsi"/>
                <w:sz w:val="22"/>
                <w:szCs w:val="22"/>
              </w:rPr>
              <w:br/>
              <w:t xml:space="preserve">p </w:t>
            </w:r>
            <w:r w:rsidR="0021470F">
              <w:rPr>
                <w:rFonts w:asciiTheme="minorHAnsi" w:hAnsiTheme="minorHAnsi"/>
                <w:sz w:val="22"/>
                <w:szCs w:val="22"/>
              </w:rPr>
              <w:t>18</w:t>
            </w:r>
            <w:r>
              <w:rPr>
                <w:rFonts w:asciiTheme="minorHAnsi" w:hAnsiTheme="minorHAnsi"/>
                <w:sz w:val="22"/>
                <w:szCs w:val="22"/>
              </w:rPr>
              <w:t>:</w:t>
            </w:r>
            <w:r w:rsidR="0021470F">
              <w:rPr>
                <w:rFonts w:asciiTheme="minorHAnsi" w:hAnsiTheme="minorHAnsi"/>
                <w:sz w:val="22"/>
                <w:szCs w:val="22"/>
              </w:rPr>
              <w:t xml:space="preserve"> 339-342</w:t>
            </w:r>
          </w:p>
        </w:tc>
        <w:tc>
          <w:tcPr>
            <w:tcW w:w="28.0%" w:type="pct"/>
            <w:tcBorders>
              <w:top w:val="single" w:sz="4" w:space="0" w:color="auto"/>
              <w:start w:val="single" w:sz="4" w:space="0" w:color="auto"/>
              <w:bottom w:val="single" w:sz="4" w:space="0" w:color="auto"/>
              <w:end w:val="single" w:sz="4" w:space="0" w:color="auto"/>
            </w:tcBorders>
          </w:tcPr>
          <w:p w14:paraId="04994841" w14:textId="77777777" w:rsidR="00E93A06" w:rsidRPr="00F7703D" w:rsidRDefault="00E93A06">
            <w:pPr>
              <w:rPr>
                <w:rFonts w:asciiTheme="minorHAnsi" w:hAnsiTheme="minorHAnsi"/>
                <w:sz w:val="22"/>
                <w:szCs w:val="22"/>
              </w:rPr>
            </w:pPr>
          </w:p>
        </w:tc>
      </w:tr>
      <w:tr w:rsidR="00E93A06" w:rsidRPr="00F7703D" w14:paraId="1595517E" w14:textId="77777777" w:rsidTr="009139EF">
        <w:tc>
          <w:tcPr>
            <w:tcW w:w="17.0%" w:type="pct"/>
            <w:tcBorders>
              <w:top w:val="single" w:sz="4" w:space="0" w:color="auto"/>
              <w:start w:val="single" w:sz="4" w:space="0" w:color="auto"/>
              <w:bottom w:val="single" w:sz="4" w:space="0" w:color="auto"/>
              <w:end w:val="single" w:sz="4" w:space="0" w:color="auto"/>
            </w:tcBorders>
          </w:tcPr>
          <w:p w14:paraId="4841F937" w14:textId="77777777" w:rsidR="00E93A06" w:rsidRPr="00F7703D" w:rsidRDefault="00E93A06">
            <w:pPr>
              <w:rPr>
                <w:rFonts w:asciiTheme="minorHAnsi" w:hAnsiTheme="minorHAnsi"/>
                <w:sz w:val="22"/>
                <w:szCs w:val="22"/>
              </w:rPr>
            </w:pPr>
            <w:permStart w:id="1509100970" w:edGrp="everyone" w:colFirst="3" w:colLast="3"/>
            <w:permStart w:id="55449287" w:edGrp="everyone" w:colFirst="4" w:colLast="4"/>
            <w:permEnd w:id="1123294207"/>
            <w:permEnd w:id="324885246"/>
            <w:r w:rsidRPr="00F7703D">
              <w:rPr>
                <w:rFonts w:asciiTheme="minorHAnsi" w:hAnsiTheme="minorHAnsi"/>
                <w:sz w:val="22"/>
                <w:szCs w:val="22"/>
              </w:rPr>
              <w:t>Participant timeline</w:t>
            </w:r>
          </w:p>
        </w:tc>
        <w:tc>
          <w:tcPr>
            <w:tcW w:w="5.0%" w:type="pct"/>
            <w:tcBorders>
              <w:top w:val="single" w:sz="4" w:space="0" w:color="auto"/>
              <w:start w:val="single" w:sz="4" w:space="0" w:color="auto"/>
              <w:bottom w:val="single" w:sz="4" w:space="0" w:color="auto"/>
              <w:end w:val="single" w:sz="4" w:space="0" w:color="auto"/>
            </w:tcBorders>
          </w:tcPr>
          <w:p w14:paraId="26027C0A" w14:textId="77777777" w:rsidR="00E93A06" w:rsidRPr="00F7703D" w:rsidRDefault="00070F22">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32.0%" w:type="pct"/>
            <w:tcBorders>
              <w:top w:val="single" w:sz="4" w:space="0" w:color="auto"/>
              <w:start w:val="single" w:sz="4" w:space="0" w:color="auto"/>
              <w:bottom w:val="single" w:sz="4" w:space="0" w:color="auto"/>
              <w:end w:val="single" w:sz="4" w:space="0" w:color="auto"/>
            </w:tcBorders>
          </w:tcPr>
          <w:p w14:paraId="485D42EE"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16.0%" w:type="pct"/>
            <w:tcBorders>
              <w:top w:val="single" w:sz="4" w:space="0" w:color="auto"/>
              <w:start w:val="single" w:sz="4" w:space="0" w:color="auto"/>
              <w:bottom w:val="single" w:sz="4" w:space="0" w:color="auto"/>
              <w:end w:val="single" w:sz="4" w:space="0" w:color="auto"/>
            </w:tcBorders>
          </w:tcPr>
          <w:p w14:paraId="3CDD8040" w14:textId="3B057BDC" w:rsidR="00E93A06" w:rsidRPr="00F7703D" w:rsidRDefault="008B482E">
            <w:pPr>
              <w:rPr>
                <w:rFonts w:asciiTheme="minorHAnsi" w:hAnsiTheme="minorHAnsi"/>
                <w:sz w:val="22"/>
                <w:szCs w:val="22"/>
              </w:rPr>
            </w:pPr>
            <w:r>
              <w:rPr>
                <w:rFonts w:asciiTheme="minorHAnsi" w:hAnsiTheme="minorHAnsi"/>
                <w:sz w:val="22"/>
                <w:szCs w:val="22"/>
              </w:rPr>
              <w:t xml:space="preserve">p </w:t>
            </w:r>
            <w:r w:rsidR="00D339E3">
              <w:rPr>
                <w:rFonts w:asciiTheme="minorHAnsi" w:hAnsiTheme="minorHAnsi"/>
                <w:sz w:val="22"/>
                <w:szCs w:val="22"/>
              </w:rPr>
              <w:t>15</w:t>
            </w:r>
            <w:r w:rsidR="0021470F">
              <w:rPr>
                <w:rFonts w:asciiTheme="minorHAnsi" w:hAnsiTheme="minorHAnsi"/>
                <w:sz w:val="22"/>
                <w:szCs w:val="22"/>
              </w:rPr>
              <w:t>-16</w:t>
            </w:r>
            <w:r>
              <w:rPr>
                <w:rFonts w:asciiTheme="minorHAnsi" w:hAnsiTheme="minorHAnsi"/>
                <w:sz w:val="22"/>
                <w:szCs w:val="22"/>
              </w:rPr>
              <w:t>: l</w:t>
            </w:r>
            <w:r w:rsidR="0021470F">
              <w:rPr>
                <w:rFonts w:asciiTheme="minorHAnsi" w:hAnsiTheme="minorHAnsi"/>
                <w:sz w:val="22"/>
                <w:szCs w:val="22"/>
              </w:rPr>
              <w:t xml:space="preserve"> 318-319 &amp; </w:t>
            </w:r>
            <w:r>
              <w:rPr>
                <w:rFonts w:asciiTheme="minorHAnsi" w:hAnsiTheme="minorHAnsi"/>
                <w:sz w:val="22"/>
                <w:szCs w:val="22"/>
              </w:rPr>
              <w:br/>
              <w:t xml:space="preserve">p </w:t>
            </w:r>
            <w:r w:rsidR="0021470F">
              <w:rPr>
                <w:rFonts w:asciiTheme="minorHAnsi" w:hAnsiTheme="minorHAnsi"/>
                <w:sz w:val="22"/>
                <w:szCs w:val="22"/>
              </w:rPr>
              <w:t>17-18</w:t>
            </w:r>
            <w:r>
              <w:rPr>
                <w:rFonts w:asciiTheme="minorHAnsi" w:hAnsiTheme="minorHAnsi"/>
                <w:sz w:val="22"/>
                <w:szCs w:val="22"/>
              </w:rPr>
              <w:t>: l</w:t>
            </w:r>
            <w:r w:rsidR="0021470F">
              <w:rPr>
                <w:rFonts w:asciiTheme="minorHAnsi" w:hAnsiTheme="minorHAnsi"/>
                <w:sz w:val="22"/>
                <w:szCs w:val="22"/>
              </w:rPr>
              <w:t xml:space="preserve"> 336-337</w:t>
            </w:r>
          </w:p>
        </w:tc>
        <w:tc>
          <w:tcPr>
            <w:tcW w:w="28.0%" w:type="pct"/>
            <w:tcBorders>
              <w:top w:val="single" w:sz="4" w:space="0" w:color="auto"/>
              <w:start w:val="single" w:sz="4" w:space="0" w:color="auto"/>
              <w:bottom w:val="single" w:sz="4" w:space="0" w:color="auto"/>
              <w:end w:val="single" w:sz="4" w:space="0" w:color="auto"/>
            </w:tcBorders>
          </w:tcPr>
          <w:p w14:paraId="188DDE49" w14:textId="77777777" w:rsidR="00E93A06" w:rsidRPr="00F7703D" w:rsidRDefault="00E93A06">
            <w:pPr>
              <w:rPr>
                <w:rFonts w:asciiTheme="minorHAnsi" w:hAnsiTheme="minorHAnsi"/>
                <w:sz w:val="22"/>
                <w:szCs w:val="22"/>
              </w:rPr>
            </w:pPr>
          </w:p>
        </w:tc>
      </w:tr>
      <w:tr w:rsidR="00E93A06" w:rsidRPr="00F7703D" w14:paraId="4D1C8198" w14:textId="77777777" w:rsidTr="009139EF">
        <w:tc>
          <w:tcPr>
            <w:tcW w:w="17.0%" w:type="pct"/>
            <w:tcBorders>
              <w:top w:val="single" w:sz="4" w:space="0" w:color="auto"/>
              <w:start w:val="single" w:sz="4" w:space="0" w:color="auto"/>
              <w:bottom w:val="single" w:sz="4" w:space="0" w:color="auto"/>
              <w:end w:val="single" w:sz="4" w:space="0" w:color="auto"/>
            </w:tcBorders>
          </w:tcPr>
          <w:p w14:paraId="1C640061" w14:textId="77777777" w:rsidR="00E93A06" w:rsidRPr="00F7703D" w:rsidRDefault="00E93A06">
            <w:pPr>
              <w:rPr>
                <w:rFonts w:asciiTheme="minorHAnsi" w:hAnsiTheme="minorHAnsi"/>
                <w:sz w:val="22"/>
                <w:szCs w:val="22"/>
              </w:rPr>
            </w:pPr>
            <w:permStart w:id="1496320262" w:edGrp="everyone" w:colFirst="3" w:colLast="3"/>
            <w:permStart w:id="82003341" w:edGrp="everyone" w:colFirst="4" w:colLast="4"/>
            <w:permEnd w:id="1509100970"/>
            <w:permEnd w:id="55449287"/>
            <w:r w:rsidRPr="00F7703D">
              <w:rPr>
                <w:rFonts w:asciiTheme="minorHAnsi" w:hAnsiTheme="minorHAnsi"/>
                <w:sz w:val="22"/>
                <w:szCs w:val="22"/>
              </w:rPr>
              <w:lastRenderedPageBreak/>
              <w:t>Sample size</w:t>
            </w:r>
          </w:p>
        </w:tc>
        <w:tc>
          <w:tcPr>
            <w:tcW w:w="5.0%" w:type="pct"/>
            <w:tcBorders>
              <w:top w:val="single" w:sz="4" w:space="0" w:color="auto"/>
              <w:start w:val="single" w:sz="4" w:space="0" w:color="auto"/>
              <w:bottom w:val="single" w:sz="4" w:space="0" w:color="auto"/>
              <w:end w:val="single" w:sz="4" w:space="0" w:color="auto"/>
            </w:tcBorders>
          </w:tcPr>
          <w:p w14:paraId="436F4628" w14:textId="77777777" w:rsidR="00E93A06" w:rsidRPr="00F7703D" w:rsidRDefault="00070F22">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32.0%" w:type="pct"/>
            <w:tcBorders>
              <w:top w:val="single" w:sz="4" w:space="0" w:color="auto"/>
              <w:start w:val="single" w:sz="4" w:space="0" w:color="auto"/>
              <w:bottom w:val="single" w:sz="4" w:space="0" w:color="auto"/>
              <w:end w:val="single" w:sz="4" w:space="0" w:color="auto"/>
            </w:tcBorders>
          </w:tcPr>
          <w:p w14:paraId="1EE339DC"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16.0%" w:type="pct"/>
            <w:tcBorders>
              <w:top w:val="single" w:sz="4" w:space="0" w:color="auto"/>
              <w:start w:val="single" w:sz="4" w:space="0" w:color="auto"/>
              <w:bottom w:val="single" w:sz="4" w:space="0" w:color="auto"/>
              <w:end w:val="single" w:sz="4" w:space="0" w:color="auto"/>
            </w:tcBorders>
          </w:tcPr>
          <w:p w14:paraId="0E2F71C9" w14:textId="127A3C9E" w:rsidR="00E93A06" w:rsidRPr="00F7703D" w:rsidRDefault="008B482E">
            <w:pPr>
              <w:rPr>
                <w:rFonts w:asciiTheme="minorHAnsi" w:hAnsiTheme="minorHAnsi"/>
                <w:sz w:val="22"/>
                <w:szCs w:val="22"/>
              </w:rPr>
            </w:pPr>
            <w:r>
              <w:rPr>
                <w:rFonts w:asciiTheme="minorHAnsi" w:hAnsiTheme="minorHAnsi"/>
                <w:sz w:val="22"/>
                <w:szCs w:val="22"/>
              </w:rPr>
              <w:t xml:space="preserve">p </w:t>
            </w:r>
            <w:r w:rsidR="00D339E3">
              <w:rPr>
                <w:rFonts w:asciiTheme="minorHAnsi" w:hAnsiTheme="minorHAnsi"/>
                <w:sz w:val="22"/>
                <w:szCs w:val="22"/>
              </w:rPr>
              <w:t>6</w:t>
            </w:r>
            <w:r>
              <w:rPr>
                <w:rFonts w:asciiTheme="minorHAnsi" w:hAnsiTheme="minorHAnsi"/>
                <w:sz w:val="22"/>
                <w:szCs w:val="22"/>
              </w:rPr>
              <w:t>: l</w:t>
            </w:r>
            <w:r w:rsidR="0021470F">
              <w:rPr>
                <w:rFonts w:asciiTheme="minorHAnsi" w:hAnsiTheme="minorHAnsi"/>
                <w:sz w:val="22"/>
                <w:szCs w:val="22"/>
              </w:rPr>
              <w:t xml:space="preserve"> 137-148</w:t>
            </w:r>
          </w:p>
        </w:tc>
        <w:tc>
          <w:tcPr>
            <w:tcW w:w="28.0%" w:type="pct"/>
            <w:tcBorders>
              <w:top w:val="single" w:sz="4" w:space="0" w:color="auto"/>
              <w:start w:val="single" w:sz="4" w:space="0" w:color="auto"/>
              <w:bottom w:val="single" w:sz="4" w:space="0" w:color="auto"/>
              <w:end w:val="single" w:sz="4" w:space="0" w:color="auto"/>
            </w:tcBorders>
          </w:tcPr>
          <w:p w14:paraId="4D2CDCB9" w14:textId="77777777" w:rsidR="00E93A06" w:rsidRPr="00F7703D" w:rsidRDefault="00E93A06">
            <w:pPr>
              <w:rPr>
                <w:rFonts w:asciiTheme="minorHAnsi" w:hAnsiTheme="minorHAnsi"/>
                <w:sz w:val="22"/>
                <w:szCs w:val="22"/>
              </w:rPr>
            </w:pPr>
          </w:p>
        </w:tc>
      </w:tr>
      <w:tr w:rsidR="00E93A06" w:rsidRPr="00F7703D" w14:paraId="44D2B5AB" w14:textId="77777777" w:rsidTr="009139EF">
        <w:tc>
          <w:tcPr>
            <w:tcW w:w="17.0%" w:type="pct"/>
            <w:tcBorders>
              <w:top w:val="single" w:sz="4" w:space="0" w:color="auto"/>
              <w:start w:val="single" w:sz="4" w:space="0" w:color="auto"/>
              <w:bottom w:val="single" w:sz="4" w:space="0" w:color="auto"/>
              <w:end w:val="single" w:sz="4" w:space="0" w:color="auto"/>
            </w:tcBorders>
          </w:tcPr>
          <w:p w14:paraId="59A47CA2" w14:textId="77777777" w:rsidR="00E93A06" w:rsidRPr="00F7703D" w:rsidRDefault="00E93A06">
            <w:pPr>
              <w:rPr>
                <w:rFonts w:asciiTheme="minorHAnsi" w:hAnsiTheme="minorHAnsi"/>
                <w:sz w:val="22"/>
                <w:szCs w:val="22"/>
              </w:rPr>
            </w:pPr>
            <w:permStart w:id="438054861" w:edGrp="everyone" w:colFirst="3" w:colLast="3"/>
            <w:permStart w:id="1384670463" w:edGrp="everyone" w:colFirst="4" w:colLast="4"/>
            <w:permEnd w:id="1496320262"/>
            <w:permEnd w:id="82003341"/>
            <w:r w:rsidRPr="00F7703D">
              <w:rPr>
                <w:rFonts w:asciiTheme="minorHAnsi" w:hAnsiTheme="minorHAnsi"/>
                <w:sz w:val="22"/>
                <w:szCs w:val="22"/>
              </w:rPr>
              <w:t>Recruitment</w:t>
            </w:r>
          </w:p>
        </w:tc>
        <w:tc>
          <w:tcPr>
            <w:tcW w:w="5.0%" w:type="pct"/>
            <w:tcBorders>
              <w:top w:val="single" w:sz="4" w:space="0" w:color="auto"/>
              <w:start w:val="single" w:sz="4" w:space="0" w:color="auto"/>
              <w:bottom w:val="single" w:sz="4" w:space="0" w:color="auto"/>
              <w:end w:val="single" w:sz="4" w:space="0" w:color="auto"/>
            </w:tcBorders>
          </w:tcPr>
          <w:p w14:paraId="164E3995" w14:textId="77777777" w:rsidR="00E93A06" w:rsidRPr="00F7703D" w:rsidRDefault="00070F22">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32.0%" w:type="pct"/>
            <w:tcBorders>
              <w:top w:val="single" w:sz="4" w:space="0" w:color="auto"/>
              <w:start w:val="single" w:sz="4" w:space="0" w:color="auto"/>
              <w:bottom w:val="single" w:sz="4" w:space="0" w:color="auto"/>
              <w:end w:val="single" w:sz="4" w:space="0" w:color="auto"/>
            </w:tcBorders>
          </w:tcPr>
          <w:p w14:paraId="5203BDB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16.0%" w:type="pct"/>
            <w:tcBorders>
              <w:top w:val="single" w:sz="4" w:space="0" w:color="auto"/>
              <w:start w:val="single" w:sz="4" w:space="0" w:color="auto"/>
              <w:bottom w:val="single" w:sz="4" w:space="0" w:color="auto"/>
              <w:end w:val="single" w:sz="4" w:space="0" w:color="auto"/>
            </w:tcBorders>
          </w:tcPr>
          <w:p w14:paraId="7492760A" w14:textId="4B06D38C" w:rsidR="00E93A06" w:rsidRPr="00F7703D" w:rsidRDefault="008B482E">
            <w:pPr>
              <w:rPr>
                <w:rFonts w:asciiTheme="minorHAnsi" w:hAnsiTheme="minorHAnsi"/>
                <w:sz w:val="22"/>
                <w:szCs w:val="22"/>
              </w:rPr>
            </w:pPr>
            <w:r>
              <w:rPr>
                <w:rFonts w:asciiTheme="minorHAnsi" w:hAnsiTheme="minorHAnsi"/>
                <w:sz w:val="22"/>
                <w:szCs w:val="22"/>
              </w:rPr>
              <w:t xml:space="preserve">p </w:t>
            </w:r>
            <w:r w:rsidR="00B53CBE">
              <w:rPr>
                <w:rFonts w:asciiTheme="minorHAnsi" w:hAnsiTheme="minorHAnsi"/>
                <w:sz w:val="22"/>
                <w:szCs w:val="22"/>
              </w:rPr>
              <w:t>7-8</w:t>
            </w:r>
            <w:r>
              <w:rPr>
                <w:rFonts w:asciiTheme="minorHAnsi" w:hAnsiTheme="minorHAnsi"/>
                <w:sz w:val="22"/>
                <w:szCs w:val="22"/>
              </w:rPr>
              <w:t>: l</w:t>
            </w:r>
            <w:r w:rsidR="00B53CBE">
              <w:rPr>
                <w:rFonts w:asciiTheme="minorHAnsi" w:hAnsiTheme="minorHAnsi"/>
                <w:sz w:val="22"/>
                <w:szCs w:val="22"/>
              </w:rPr>
              <w:t xml:space="preserve"> 149-172</w:t>
            </w:r>
          </w:p>
        </w:tc>
        <w:tc>
          <w:tcPr>
            <w:tcW w:w="28.0%" w:type="pct"/>
            <w:tcBorders>
              <w:top w:val="single" w:sz="4" w:space="0" w:color="auto"/>
              <w:start w:val="single" w:sz="4" w:space="0" w:color="auto"/>
              <w:bottom w:val="single" w:sz="4" w:space="0" w:color="auto"/>
              <w:end w:val="single" w:sz="4" w:space="0" w:color="auto"/>
            </w:tcBorders>
          </w:tcPr>
          <w:p w14:paraId="31C745EF" w14:textId="77777777" w:rsidR="00E93A06" w:rsidRPr="00F7703D" w:rsidRDefault="00E93A06">
            <w:pPr>
              <w:rPr>
                <w:rFonts w:asciiTheme="minorHAnsi" w:hAnsiTheme="minorHAnsi"/>
                <w:sz w:val="22"/>
                <w:szCs w:val="22"/>
              </w:rPr>
            </w:pPr>
          </w:p>
        </w:tc>
      </w:tr>
      <w:permEnd w:id="438054861"/>
      <w:permEnd w:id="1384670463"/>
      <w:tr w:rsidR="00E93A06" w:rsidRPr="00F7703D" w14:paraId="53AB5019" w14:textId="77777777" w:rsidTr="00E93A06">
        <w:tc>
          <w:tcPr>
            <w:tcW w:w="100.0%" w:type="pct"/>
            <w:gridSpan w:val="5"/>
            <w:tcBorders>
              <w:top w:val="single" w:sz="4" w:space="0" w:color="auto"/>
              <w:start w:val="single" w:sz="4" w:space="0" w:color="auto"/>
              <w:bottom w:val="single" w:sz="4" w:space="0" w:color="auto"/>
              <w:end w:val="single" w:sz="4" w:space="0" w:color="auto"/>
            </w:tcBorders>
          </w:tcPr>
          <w:p w14:paraId="629044C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3F4E7A75" w14:textId="77777777" w:rsidTr="009139EF">
        <w:tc>
          <w:tcPr>
            <w:tcW w:w="17.0%" w:type="pct"/>
            <w:tcBorders>
              <w:top w:val="single" w:sz="4" w:space="0" w:color="auto"/>
              <w:start w:val="single" w:sz="4" w:space="0" w:color="auto"/>
              <w:bottom w:val="single" w:sz="4" w:space="0" w:color="auto"/>
              <w:end w:val="single" w:sz="4" w:space="0" w:color="auto"/>
            </w:tcBorders>
          </w:tcPr>
          <w:p w14:paraId="6E2CA5B2" w14:textId="77777777" w:rsidR="00E93A06" w:rsidRPr="00F7703D" w:rsidRDefault="00E93A06">
            <w:pPr>
              <w:rPr>
                <w:rFonts w:asciiTheme="minorHAnsi" w:hAnsiTheme="minorHAnsi"/>
                <w:sz w:val="22"/>
                <w:szCs w:val="22"/>
              </w:rPr>
            </w:pPr>
            <w:permStart w:id="48235432" w:edGrp="everyone" w:colFirst="3" w:colLast="3"/>
            <w:permStart w:id="133630772" w:edGrp="everyone" w:colFirst="4" w:colLast="4"/>
            <w:r w:rsidRPr="00F7703D">
              <w:rPr>
                <w:rFonts w:asciiTheme="minorHAnsi" w:hAnsiTheme="minorHAnsi"/>
                <w:sz w:val="22"/>
                <w:szCs w:val="22"/>
              </w:rPr>
              <w:t>Allocation: sequence generation</w:t>
            </w:r>
          </w:p>
        </w:tc>
        <w:tc>
          <w:tcPr>
            <w:tcW w:w="5.0%" w:type="pct"/>
            <w:tcBorders>
              <w:top w:val="single" w:sz="4" w:space="0" w:color="auto"/>
              <w:start w:val="single" w:sz="4" w:space="0" w:color="auto"/>
              <w:bottom w:val="single" w:sz="4" w:space="0" w:color="auto"/>
              <w:end w:val="single" w:sz="4" w:space="0" w:color="auto"/>
            </w:tcBorders>
          </w:tcPr>
          <w:p w14:paraId="41DD9CF8" w14:textId="77777777" w:rsidR="00E93A06" w:rsidRPr="00F7703D" w:rsidRDefault="00070F22">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32.0%" w:type="pct"/>
            <w:tcBorders>
              <w:top w:val="single" w:sz="4" w:space="0" w:color="auto"/>
              <w:start w:val="single" w:sz="4" w:space="0" w:color="auto"/>
              <w:bottom w:val="single" w:sz="4" w:space="0" w:color="auto"/>
              <w:end w:val="single" w:sz="4" w:space="0" w:color="auto"/>
            </w:tcBorders>
          </w:tcPr>
          <w:p w14:paraId="6DDBA0F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6.0%" w:type="pct"/>
            <w:tcBorders>
              <w:top w:val="single" w:sz="4" w:space="0" w:color="auto"/>
              <w:start w:val="single" w:sz="4" w:space="0" w:color="auto"/>
              <w:bottom w:val="single" w:sz="4" w:space="0" w:color="auto"/>
              <w:end w:val="single" w:sz="4" w:space="0" w:color="auto"/>
            </w:tcBorders>
          </w:tcPr>
          <w:p w14:paraId="1DBA4F5D" w14:textId="671D16D1" w:rsidR="00E93A06" w:rsidRPr="00F7703D" w:rsidRDefault="008B482E">
            <w:pPr>
              <w:rPr>
                <w:rFonts w:asciiTheme="minorHAnsi" w:hAnsiTheme="minorHAnsi"/>
                <w:sz w:val="22"/>
                <w:szCs w:val="22"/>
              </w:rPr>
            </w:pPr>
            <w:r>
              <w:rPr>
                <w:rFonts w:asciiTheme="minorHAnsi" w:hAnsiTheme="minorHAnsi"/>
                <w:sz w:val="22"/>
                <w:szCs w:val="22"/>
              </w:rPr>
              <w:t xml:space="preserve">p </w:t>
            </w:r>
            <w:r w:rsidR="00B53CBE">
              <w:rPr>
                <w:rFonts w:asciiTheme="minorHAnsi" w:hAnsiTheme="minorHAnsi"/>
                <w:sz w:val="22"/>
                <w:szCs w:val="22"/>
              </w:rPr>
              <w:t>9</w:t>
            </w:r>
            <w:r>
              <w:rPr>
                <w:rFonts w:asciiTheme="minorHAnsi" w:hAnsiTheme="minorHAnsi"/>
                <w:sz w:val="22"/>
                <w:szCs w:val="22"/>
              </w:rPr>
              <w:t>: l</w:t>
            </w:r>
            <w:r w:rsidR="00B53CBE">
              <w:rPr>
                <w:rFonts w:asciiTheme="minorHAnsi" w:hAnsiTheme="minorHAnsi"/>
                <w:sz w:val="22"/>
                <w:szCs w:val="22"/>
              </w:rPr>
              <w:t xml:space="preserve"> 173-181</w:t>
            </w:r>
          </w:p>
        </w:tc>
        <w:tc>
          <w:tcPr>
            <w:tcW w:w="28.0%" w:type="pct"/>
            <w:tcBorders>
              <w:top w:val="single" w:sz="4" w:space="0" w:color="auto"/>
              <w:start w:val="single" w:sz="4" w:space="0" w:color="auto"/>
              <w:bottom w:val="single" w:sz="4" w:space="0" w:color="auto"/>
              <w:end w:val="single" w:sz="4" w:space="0" w:color="auto"/>
            </w:tcBorders>
          </w:tcPr>
          <w:p w14:paraId="0F83688C" w14:textId="77777777" w:rsidR="00E93A06" w:rsidRPr="00F7703D" w:rsidRDefault="00E93A06">
            <w:pPr>
              <w:rPr>
                <w:rFonts w:asciiTheme="minorHAnsi" w:hAnsiTheme="minorHAnsi"/>
                <w:sz w:val="22"/>
                <w:szCs w:val="22"/>
              </w:rPr>
            </w:pPr>
          </w:p>
        </w:tc>
      </w:tr>
      <w:tr w:rsidR="00E93A06" w:rsidRPr="00F7703D" w14:paraId="0EC5BF24" w14:textId="77777777" w:rsidTr="009139EF">
        <w:tc>
          <w:tcPr>
            <w:tcW w:w="17.0%" w:type="pct"/>
            <w:tcBorders>
              <w:top w:val="single" w:sz="4" w:space="0" w:color="auto"/>
              <w:start w:val="single" w:sz="4" w:space="0" w:color="auto"/>
              <w:bottom w:val="single" w:sz="4" w:space="0" w:color="auto"/>
              <w:end w:val="single" w:sz="4" w:space="0" w:color="auto"/>
            </w:tcBorders>
          </w:tcPr>
          <w:p w14:paraId="40BCABCD" w14:textId="77777777" w:rsidR="00E93A06" w:rsidRPr="00F7703D" w:rsidRDefault="00E93A06">
            <w:pPr>
              <w:rPr>
                <w:rFonts w:asciiTheme="minorHAnsi" w:hAnsiTheme="minorHAnsi"/>
                <w:sz w:val="22"/>
                <w:szCs w:val="22"/>
              </w:rPr>
            </w:pPr>
            <w:permStart w:id="1610433365" w:edGrp="everyone" w:colFirst="3" w:colLast="3"/>
            <w:permStart w:id="1951744981" w:edGrp="everyone" w:colFirst="4" w:colLast="4"/>
            <w:permEnd w:id="48235432"/>
            <w:permEnd w:id="133630772"/>
            <w:r w:rsidRPr="00F7703D">
              <w:rPr>
                <w:rFonts w:asciiTheme="minorHAnsi" w:hAnsiTheme="minorHAnsi"/>
                <w:sz w:val="22"/>
                <w:szCs w:val="22"/>
              </w:rPr>
              <w:t>Allocation concealment mechanism</w:t>
            </w:r>
          </w:p>
        </w:tc>
        <w:tc>
          <w:tcPr>
            <w:tcW w:w="5.0%" w:type="pct"/>
            <w:tcBorders>
              <w:top w:val="single" w:sz="4" w:space="0" w:color="auto"/>
              <w:start w:val="single" w:sz="4" w:space="0" w:color="auto"/>
              <w:bottom w:val="single" w:sz="4" w:space="0" w:color="auto"/>
              <w:end w:val="single" w:sz="4" w:space="0" w:color="auto"/>
            </w:tcBorders>
          </w:tcPr>
          <w:p w14:paraId="2117B463" w14:textId="77777777" w:rsidR="00E93A06" w:rsidRPr="00F7703D" w:rsidRDefault="00070F22">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32.0%" w:type="pct"/>
            <w:tcBorders>
              <w:top w:val="single" w:sz="4" w:space="0" w:color="auto"/>
              <w:start w:val="single" w:sz="4" w:space="0" w:color="auto"/>
              <w:bottom w:val="single" w:sz="4" w:space="0" w:color="auto"/>
              <w:end w:val="single" w:sz="4" w:space="0" w:color="auto"/>
            </w:tcBorders>
          </w:tcPr>
          <w:p w14:paraId="256FF66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16.0%" w:type="pct"/>
            <w:tcBorders>
              <w:top w:val="single" w:sz="4" w:space="0" w:color="auto"/>
              <w:start w:val="single" w:sz="4" w:space="0" w:color="auto"/>
              <w:bottom w:val="single" w:sz="4" w:space="0" w:color="auto"/>
              <w:end w:val="single" w:sz="4" w:space="0" w:color="auto"/>
            </w:tcBorders>
          </w:tcPr>
          <w:p w14:paraId="534DCA34" w14:textId="25E0903C" w:rsidR="00E93A06" w:rsidRPr="00F7703D" w:rsidRDefault="008B482E">
            <w:pPr>
              <w:rPr>
                <w:rFonts w:asciiTheme="minorHAnsi" w:hAnsiTheme="minorHAnsi"/>
                <w:sz w:val="22"/>
                <w:szCs w:val="22"/>
              </w:rPr>
            </w:pPr>
            <w:r>
              <w:rPr>
                <w:rFonts w:asciiTheme="minorHAnsi" w:hAnsiTheme="minorHAnsi"/>
                <w:sz w:val="22"/>
                <w:szCs w:val="22"/>
              </w:rPr>
              <w:t xml:space="preserve">p </w:t>
            </w:r>
            <w:r w:rsidR="00B53CBE">
              <w:rPr>
                <w:rFonts w:asciiTheme="minorHAnsi" w:hAnsiTheme="minorHAnsi"/>
                <w:sz w:val="22"/>
                <w:szCs w:val="22"/>
              </w:rPr>
              <w:t>9</w:t>
            </w:r>
            <w:r>
              <w:rPr>
                <w:rFonts w:asciiTheme="minorHAnsi" w:hAnsiTheme="minorHAnsi"/>
                <w:sz w:val="22"/>
                <w:szCs w:val="22"/>
              </w:rPr>
              <w:t>: l</w:t>
            </w:r>
            <w:r w:rsidR="00B53CBE">
              <w:rPr>
                <w:rFonts w:asciiTheme="minorHAnsi" w:hAnsiTheme="minorHAnsi"/>
                <w:sz w:val="22"/>
                <w:szCs w:val="22"/>
              </w:rPr>
              <w:t xml:space="preserve"> 175-176 &amp;</w:t>
            </w:r>
            <w:r>
              <w:rPr>
                <w:rFonts w:asciiTheme="minorHAnsi" w:hAnsiTheme="minorHAnsi"/>
                <w:sz w:val="22"/>
                <w:szCs w:val="22"/>
              </w:rPr>
              <w:t xml:space="preserve"> l </w:t>
            </w:r>
            <w:r w:rsidR="00B53CBE">
              <w:rPr>
                <w:rFonts w:asciiTheme="minorHAnsi" w:hAnsiTheme="minorHAnsi"/>
                <w:sz w:val="22"/>
                <w:szCs w:val="22"/>
              </w:rPr>
              <w:t>179-180</w:t>
            </w:r>
          </w:p>
        </w:tc>
        <w:tc>
          <w:tcPr>
            <w:tcW w:w="28.0%" w:type="pct"/>
            <w:tcBorders>
              <w:top w:val="single" w:sz="4" w:space="0" w:color="auto"/>
              <w:start w:val="single" w:sz="4" w:space="0" w:color="auto"/>
              <w:bottom w:val="single" w:sz="4" w:space="0" w:color="auto"/>
              <w:end w:val="single" w:sz="4" w:space="0" w:color="auto"/>
            </w:tcBorders>
          </w:tcPr>
          <w:p w14:paraId="6A530A79" w14:textId="77777777" w:rsidR="00E93A06" w:rsidRPr="00F7703D" w:rsidRDefault="00E93A06">
            <w:pPr>
              <w:rPr>
                <w:rFonts w:asciiTheme="minorHAnsi" w:hAnsiTheme="minorHAnsi"/>
                <w:sz w:val="22"/>
                <w:szCs w:val="22"/>
              </w:rPr>
            </w:pPr>
          </w:p>
        </w:tc>
      </w:tr>
      <w:tr w:rsidR="00E93A06" w:rsidRPr="00F7703D" w14:paraId="2B6335FA" w14:textId="77777777" w:rsidTr="009139EF">
        <w:tc>
          <w:tcPr>
            <w:tcW w:w="17.0%" w:type="pct"/>
            <w:tcBorders>
              <w:top w:val="single" w:sz="4" w:space="0" w:color="auto"/>
              <w:start w:val="single" w:sz="4" w:space="0" w:color="auto"/>
              <w:bottom w:val="single" w:sz="4" w:space="0" w:color="auto"/>
              <w:end w:val="single" w:sz="4" w:space="0" w:color="auto"/>
            </w:tcBorders>
          </w:tcPr>
          <w:p w14:paraId="5342933B" w14:textId="77777777" w:rsidR="00E93A06" w:rsidRPr="00F7703D" w:rsidRDefault="00E93A06">
            <w:pPr>
              <w:rPr>
                <w:rFonts w:asciiTheme="minorHAnsi" w:hAnsiTheme="minorHAnsi"/>
                <w:sz w:val="22"/>
                <w:szCs w:val="22"/>
              </w:rPr>
            </w:pPr>
            <w:permStart w:id="479604929" w:edGrp="everyone" w:colFirst="3" w:colLast="3"/>
            <w:permStart w:id="367881830" w:edGrp="everyone" w:colFirst="4" w:colLast="4"/>
            <w:permEnd w:id="1610433365"/>
            <w:permEnd w:id="1951744981"/>
            <w:r w:rsidRPr="00F7703D">
              <w:rPr>
                <w:rFonts w:asciiTheme="minorHAnsi" w:hAnsiTheme="minorHAnsi"/>
                <w:sz w:val="22"/>
                <w:szCs w:val="22"/>
              </w:rPr>
              <w:t>Allocation: implementation</w:t>
            </w:r>
          </w:p>
        </w:tc>
        <w:tc>
          <w:tcPr>
            <w:tcW w:w="5.0%" w:type="pct"/>
            <w:tcBorders>
              <w:top w:val="single" w:sz="4" w:space="0" w:color="auto"/>
              <w:start w:val="single" w:sz="4" w:space="0" w:color="auto"/>
              <w:bottom w:val="single" w:sz="4" w:space="0" w:color="auto"/>
              <w:end w:val="single" w:sz="4" w:space="0" w:color="auto"/>
            </w:tcBorders>
          </w:tcPr>
          <w:p w14:paraId="3C171F64" w14:textId="77777777" w:rsidR="00E93A06" w:rsidRPr="00F7703D" w:rsidRDefault="00070F22">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32.0%" w:type="pct"/>
            <w:tcBorders>
              <w:top w:val="single" w:sz="4" w:space="0" w:color="auto"/>
              <w:start w:val="single" w:sz="4" w:space="0" w:color="auto"/>
              <w:bottom w:val="single" w:sz="4" w:space="0" w:color="auto"/>
              <w:end w:val="single" w:sz="4" w:space="0" w:color="auto"/>
            </w:tcBorders>
          </w:tcPr>
          <w:p w14:paraId="5E1C1AD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16.0%" w:type="pct"/>
            <w:tcBorders>
              <w:top w:val="single" w:sz="4" w:space="0" w:color="auto"/>
              <w:start w:val="single" w:sz="4" w:space="0" w:color="auto"/>
              <w:bottom w:val="single" w:sz="4" w:space="0" w:color="auto"/>
              <w:end w:val="single" w:sz="4" w:space="0" w:color="auto"/>
            </w:tcBorders>
          </w:tcPr>
          <w:p w14:paraId="773D9572" w14:textId="3CA05300" w:rsidR="00E93A06" w:rsidRPr="00F7703D" w:rsidRDefault="008B482E">
            <w:pPr>
              <w:rPr>
                <w:rFonts w:asciiTheme="minorHAnsi" w:hAnsiTheme="minorHAnsi"/>
                <w:sz w:val="22"/>
                <w:szCs w:val="22"/>
              </w:rPr>
            </w:pPr>
            <w:r>
              <w:rPr>
                <w:rFonts w:asciiTheme="minorHAnsi" w:hAnsiTheme="minorHAnsi"/>
                <w:sz w:val="22"/>
                <w:szCs w:val="22"/>
              </w:rPr>
              <w:t xml:space="preserve">p </w:t>
            </w:r>
            <w:r w:rsidR="00B53CBE">
              <w:rPr>
                <w:rFonts w:asciiTheme="minorHAnsi" w:hAnsiTheme="minorHAnsi"/>
                <w:sz w:val="22"/>
                <w:szCs w:val="22"/>
              </w:rPr>
              <w:t>9</w:t>
            </w:r>
            <w:r>
              <w:rPr>
                <w:rFonts w:asciiTheme="minorHAnsi" w:hAnsiTheme="minorHAnsi"/>
                <w:sz w:val="22"/>
                <w:szCs w:val="22"/>
              </w:rPr>
              <w:t>: l</w:t>
            </w:r>
            <w:r w:rsidR="00B53CBE">
              <w:rPr>
                <w:rFonts w:asciiTheme="minorHAnsi" w:hAnsiTheme="minorHAnsi"/>
                <w:sz w:val="22"/>
                <w:szCs w:val="22"/>
              </w:rPr>
              <w:t xml:space="preserve"> 180-181 &amp;</w:t>
            </w:r>
            <w:r>
              <w:rPr>
                <w:rFonts w:asciiTheme="minorHAnsi" w:hAnsiTheme="minorHAnsi"/>
                <w:sz w:val="22"/>
                <w:szCs w:val="22"/>
              </w:rPr>
              <w:t xml:space="preserve"> l </w:t>
            </w:r>
            <w:r w:rsidR="00B53CBE">
              <w:rPr>
                <w:rFonts w:asciiTheme="minorHAnsi" w:hAnsiTheme="minorHAnsi"/>
                <w:sz w:val="22"/>
                <w:szCs w:val="22"/>
              </w:rPr>
              <w:t>174</w:t>
            </w:r>
          </w:p>
        </w:tc>
        <w:tc>
          <w:tcPr>
            <w:tcW w:w="28.0%" w:type="pct"/>
            <w:tcBorders>
              <w:top w:val="single" w:sz="4" w:space="0" w:color="auto"/>
              <w:start w:val="single" w:sz="4" w:space="0" w:color="auto"/>
              <w:bottom w:val="single" w:sz="4" w:space="0" w:color="auto"/>
              <w:end w:val="single" w:sz="4" w:space="0" w:color="auto"/>
            </w:tcBorders>
          </w:tcPr>
          <w:p w14:paraId="109B283C" w14:textId="77777777" w:rsidR="00E93A06" w:rsidRPr="00F7703D" w:rsidRDefault="00E93A06">
            <w:pPr>
              <w:rPr>
                <w:rFonts w:asciiTheme="minorHAnsi" w:hAnsiTheme="minorHAnsi"/>
                <w:sz w:val="22"/>
                <w:szCs w:val="22"/>
              </w:rPr>
            </w:pPr>
          </w:p>
        </w:tc>
      </w:tr>
      <w:tr w:rsidR="00E93A06" w:rsidRPr="00F7703D" w14:paraId="68D97949" w14:textId="77777777" w:rsidTr="009139EF">
        <w:tc>
          <w:tcPr>
            <w:tcW w:w="17.0%" w:type="pct"/>
            <w:tcBorders>
              <w:top w:val="single" w:sz="4" w:space="0" w:color="auto"/>
              <w:start w:val="single" w:sz="4" w:space="0" w:color="auto"/>
              <w:bottom w:val="single" w:sz="4" w:space="0" w:color="auto"/>
              <w:end w:val="single" w:sz="4" w:space="0" w:color="auto"/>
            </w:tcBorders>
          </w:tcPr>
          <w:p w14:paraId="181A89CB" w14:textId="77777777" w:rsidR="00E93A06" w:rsidRPr="00F7703D" w:rsidRDefault="00E93A06">
            <w:pPr>
              <w:rPr>
                <w:rFonts w:asciiTheme="minorHAnsi" w:hAnsiTheme="minorHAnsi"/>
                <w:sz w:val="22"/>
                <w:szCs w:val="22"/>
              </w:rPr>
            </w:pPr>
            <w:permStart w:id="643261514" w:edGrp="everyone" w:colFirst="3" w:colLast="3"/>
            <w:permStart w:id="1773209008" w:edGrp="everyone" w:colFirst="4" w:colLast="4"/>
            <w:permEnd w:id="479604929"/>
            <w:permEnd w:id="367881830"/>
            <w:r w:rsidRPr="00F7703D">
              <w:rPr>
                <w:rFonts w:asciiTheme="minorHAnsi" w:hAnsiTheme="minorHAnsi"/>
                <w:sz w:val="22"/>
                <w:szCs w:val="22"/>
              </w:rPr>
              <w:t>Blinding (masking)</w:t>
            </w:r>
          </w:p>
        </w:tc>
        <w:tc>
          <w:tcPr>
            <w:tcW w:w="5.0%" w:type="pct"/>
            <w:tcBorders>
              <w:top w:val="single" w:sz="4" w:space="0" w:color="auto"/>
              <w:start w:val="single" w:sz="4" w:space="0" w:color="auto"/>
              <w:bottom w:val="single" w:sz="4" w:space="0" w:color="auto"/>
              <w:end w:val="single" w:sz="4" w:space="0" w:color="auto"/>
            </w:tcBorders>
          </w:tcPr>
          <w:p w14:paraId="4D24FFA5" w14:textId="77777777" w:rsidR="00E93A06" w:rsidRPr="00F7703D" w:rsidRDefault="00070F22">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32.0%" w:type="pct"/>
            <w:tcBorders>
              <w:top w:val="single" w:sz="4" w:space="0" w:color="auto"/>
              <w:start w:val="single" w:sz="4" w:space="0" w:color="auto"/>
              <w:bottom w:val="single" w:sz="4" w:space="0" w:color="auto"/>
              <w:end w:val="single" w:sz="4" w:space="0" w:color="auto"/>
            </w:tcBorders>
          </w:tcPr>
          <w:p w14:paraId="1F70410C"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Who will be blinded after assignment to interventions (eg, trial participants, care </w:t>
            </w:r>
            <w:r w:rsidRPr="00F7703D">
              <w:rPr>
                <w:rFonts w:asciiTheme="minorHAnsi" w:hAnsiTheme="minorHAnsi"/>
                <w:sz w:val="22"/>
                <w:szCs w:val="22"/>
              </w:rPr>
              <w:lastRenderedPageBreak/>
              <w:t>providers, outcome assessors, data analysts), and how</w:t>
            </w:r>
          </w:p>
        </w:tc>
        <w:tc>
          <w:tcPr>
            <w:tcW w:w="16.0%" w:type="pct"/>
            <w:tcBorders>
              <w:top w:val="single" w:sz="4" w:space="0" w:color="auto"/>
              <w:start w:val="single" w:sz="4" w:space="0" w:color="auto"/>
              <w:bottom w:val="single" w:sz="4" w:space="0" w:color="auto"/>
              <w:end w:val="single" w:sz="4" w:space="0" w:color="auto"/>
            </w:tcBorders>
          </w:tcPr>
          <w:p w14:paraId="53012B5F" w14:textId="77777777" w:rsidR="008B482E" w:rsidRDefault="00A42205">
            <w:pPr>
              <w:rPr>
                <w:rFonts w:asciiTheme="minorHAnsi" w:hAnsiTheme="minorHAnsi"/>
                <w:sz w:val="22"/>
                <w:szCs w:val="22"/>
              </w:rPr>
            </w:pPr>
            <w:r>
              <w:rPr>
                <w:rFonts w:asciiTheme="minorHAnsi" w:hAnsiTheme="minorHAnsi"/>
                <w:sz w:val="22"/>
                <w:szCs w:val="22"/>
              </w:rPr>
              <w:lastRenderedPageBreak/>
              <w:t xml:space="preserve"> </w:t>
            </w:r>
            <w:r w:rsidR="008B482E">
              <w:rPr>
                <w:rFonts w:asciiTheme="minorHAnsi" w:hAnsiTheme="minorHAnsi"/>
                <w:sz w:val="22"/>
                <w:szCs w:val="22"/>
              </w:rPr>
              <w:t xml:space="preserve">p </w:t>
            </w:r>
            <w:r w:rsidR="00B53CBE">
              <w:rPr>
                <w:rFonts w:asciiTheme="minorHAnsi" w:hAnsiTheme="minorHAnsi"/>
                <w:sz w:val="22"/>
                <w:szCs w:val="22"/>
              </w:rPr>
              <w:t>5</w:t>
            </w:r>
            <w:r w:rsidR="008B482E">
              <w:rPr>
                <w:rFonts w:asciiTheme="minorHAnsi" w:hAnsiTheme="minorHAnsi"/>
                <w:sz w:val="22"/>
                <w:szCs w:val="22"/>
              </w:rPr>
              <w:t>:</w:t>
            </w:r>
            <w:r w:rsidR="00B53CBE">
              <w:rPr>
                <w:rFonts w:asciiTheme="minorHAnsi" w:hAnsiTheme="minorHAnsi"/>
                <w:sz w:val="22"/>
                <w:szCs w:val="22"/>
              </w:rPr>
              <w:t xml:space="preserve"> </w:t>
            </w:r>
            <w:r w:rsidR="008B482E">
              <w:rPr>
                <w:rFonts w:asciiTheme="minorHAnsi" w:hAnsiTheme="minorHAnsi"/>
                <w:sz w:val="22"/>
                <w:szCs w:val="22"/>
              </w:rPr>
              <w:t xml:space="preserve">l </w:t>
            </w:r>
            <w:r w:rsidR="00B53CBE">
              <w:rPr>
                <w:rFonts w:asciiTheme="minorHAnsi" w:hAnsiTheme="minorHAnsi"/>
                <w:sz w:val="22"/>
                <w:szCs w:val="22"/>
              </w:rPr>
              <w:t xml:space="preserve">97 &amp; </w:t>
            </w:r>
            <w:r w:rsidR="008B482E">
              <w:rPr>
                <w:rFonts w:asciiTheme="minorHAnsi" w:hAnsiTheme="minorHAnsi"/>
                <w:sz w:val="22"/>
                <w:szCs w:val="22"/>
              </w:rPr>
              <w:br/>
              <w:t xml:space="preserve">p </w:t>
            </w:r>
            <w:r w:rsidR="00B53CBE">
              <w:rPr>
                <w:rFonts w:asciiTheme="minorHAnsi" w:hAnsiTheme="minorHAnsi"/>
                <w:sz w:val="22"/>
                <w:szCs w:val="22"/>
              </w:rPr>
              <w:t>19</w:t>
            </w:r>
            <w:r w:rsidR="008B482E">
              <w:rPr>
                <w:rFonts w:asciiTheme="minorHAnsi" w:hAnsiTheme="minorHAnsi"/>
                <w:sz w:val="22"/>
                <w:szCs w:val="22"/>
              </w:rPr>
              <w:t>: l</w:t>
            </w:r>
            <w:r w:rsidR="00B53CBE">
              <w:rPr>
                <w:rFonts w:asciiTheme="minorHAnsi" w:hAnsiTheme="minorHAnsi"/>
                <w:sz w:val="22"/>
                <w:szCs w:val="22"/>
              </w:rPr>
              <w:t xml:space="preserve"> 349-351 &amp; </w:t>
            </w:r>
          </w:p>
          <w:p w14:paraId="307C369D" w14:textId="4C29B63F" w:rsidR="00E93A06" w:rsidRPr="00F7703D" w:rsidRDefault="008B482E">
            <w:pPr>
              <w:rPr>
                <w:rFonts w:asciiTheme="minorHAnsi" w:hAnsiTheme="minorHAnsi"/>
                <w:sz w:val="22"/>
                <w:szCs w:val="22"/>
              </w:rPr>
            </w:pPr>
            <w:r>
              <w:rPr>
                <w:rFonts w:asciiTheme="minorHAnsi" w:hAnsiTheme="minorHAnsi"/>
                <w:sz w:val="22"/>
                <w:szCs w:val="22"/>
              </w:rPr>
              <w:lastRenderedPageBreak/>
              <w:t xml:space="preserve">p </w:t>
            </w:r>
            <w:r w:rsidR="00B53CBE">
              <w:rPr>
                <w:rFonts w:asciiTheme="minorHAnsi" w:hAnsiTheme="minorHAnsi"/>
                <w:sz w:val="22"/>
                <w:szCs w:val="22"/>
              </w:rPr>
              <w:t>20</w:t>
            </w:r>
            <w:r>
              <w:rPr>
                <w:rFonts w:asciiTheme="minorHAnsi" w:hAnsiTheme="minorHAnsi"/>
                <w:sz w:val="22"/>
                <w:szCs w:val="22"/>
              </w:rPr>
              <w:t>:</w:t>
            </w:r>
            <w:r w:rsidR="00B53CBE">
              <w:rPr>
                <w:rFonts w:asciiTheme="minorHAnsi" w:hAnsiTheme="minorHAnsi"/>
                <w:sz w:val="22"/>
                <w:szCs w:val="22"/>
              </w:rPr>
              <w:t xml:space="preserve"> 372</w:t>
            </w:r>
          </w:p>
        </w:tc>
        <w:tc>
          <w:tcPr>
            <w:tcW w:w="28.0%" w:type="pct"/>
            <w:tcBorders>
              <w:top w:val="single" w:sz="4" w:space="0" w:color="auto"/>
              <w:start w:val="single" w:sz="4" w:space="0" w:color="auto"/>
              <w:bottom w:val="single" w:sz="4" w:space="0" w:color="auto"/>
              <w:end w:val="single" w:sz="4" w:space="0" w:color="auto"/>
            </w:tcBorders>
          </w:tcPr>
          <w:p w14:paraId="2847E2ED" w14:textId="77777777" w:rsidR="00E93A06" w:rsidRPr="00F7703D" w:rsidRDefault="00E93A06">
            <w:pPr>
              <w:rPr>
                <w:rFonts w:asciiTheme="minorHAnsi" w:hAnsiTheme="minorHAnsi"/>
                <w:sz w:val="22"/>
                <w:szCs w:val="22"/>
              </w:rPr>
            </w:pPr>
          </w:p>
        </w:tc>
      </w:tr>
      <w:tr w:rsidR="00E93A06" w:rsidRPr="00F7703D" w14:paraId="54F491AA" w14:textId="77777777" w:rsidTr="009139EF">
        <w:tc>
          <w:tcPr>
            <w:tcW w:w="17.0%" w:type="pct"/>
            <w:tcBorders>
              <w:top w:val="single" w:sz="4" w:space="0" w:color="auto"/>
              <w:start w:val="single" w:sz="4" w:space="0" w:color="auto"/>
              <w:bottom w:val="single" w:sz="4" w:space="0" w:color="auto"/>
              <w:end w:val="single" w:sz="4" w:space="0" w:color="auto"/>
            </w:tcBorders>
          </w:tcPr>
          <w:p w14:paraId="7A0EC187" w14:textId="77777777" w:rsidR="00E93A06" w:rsidRPr="00F7703D" w:rsidRDefault="00E93A06">
            <w:pPr>
              <w:rPr>
                <w:rFonts w:asciiTheme="minorHAnsi" w:hAnsiTheme="minorHAnsi"/>
                <w:sz w:val="22"/>
                <w:szCs w:val="22"/>
              </w:rPr>
            </w:pPr>
            <w:permStart w:id="178550124" w:edGrp="everyone" w:colFirst="3" w:colLast="3"/>
            <w:permStart w:id="30890736" w:edGrp="everyone" w:colFirst="4" w:colLast="4"/>
            <w:permEnd w:id="643261514"/>
            <w:permEnd w:id="1773209008"/>
            <w:r w:rsidRPr="00F7703D">
              <w:rPr>
                <w:rFonts w:asciiTheme="minorHAnsi" w:hAnsiTheme="minorHAnsi"/>
                <w:sz w:val="22"/>
                <w:szCs w:val="22"/>
              </w:rPr>
              <w:t>Blinding (masking): emergency unblinding</w:t>
            </w:r>
          </w:p>
        </w:tc>
        <w:tc>
          <w:tcPr>
            <w:tcW w:w="5.0%" w:type="pct"/>
            <w:tcBorders>
              <w:top w:val="single" w:sz="4" w:space="0" w:color="auto"/>
              <w:start w:val="single" w:sz="4" w:space="0" w:color="auto"/>
              <w:bottom w:val="single" w:sz="4" w:space="0" w:color="auto"/>
              <w:end w:val="single" w:sz="4" w:space="0" w:color="auto"/>
            </w:tcBorders>
          </w:tcPr>
          <w:p w14:paraId="23235A58" w14:textId="77777777" w:rsidR="00E93A06" w:rsidRPr="00F7703D" w:rsidRDefault="00070F22">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32.0%" w:type="pct"/>
            <w:tcBorders>
              <w:top w:val="single" w:sz="4" w:space="0" w:color="auto"/>
              <w:start w:val="single" w:sz="4" w:space="0" w:color="auto"/>
              <w:bottom w:val="single" w:sz="4" w:space="0" w:color="auto"/>
              <w:end w:val="single" w:sz="4" w:space="0" w:color="auto"/>
            </w:tcBorders>
          </w:tcPr>
          <w:p w14:paraId="1E4DB704"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16.0%" w:type="pct"/>
            <w:tcBorders>
              <w:top w:val="single" w:sz="4" w:space="0" w:color="auto"/>
              <w:start w:val="single" w:sz="4" w:space="0" w:color="auto"/>
              <w:bottom w:val="single" w:sz="4" w:space="0" w:color="auto"/>
              <w:end w:val="single" w:sz="4" w:space="0" w:color="auto"/>
            </w:tcBorders>
          </w:tcPr>
          <w:p w14:paraId="2672CE26" w14:textId="1CD1252F" w:rsidR="00E93A06" w:rsidRPr="00F7703D" w:rsidRDefault="00E93A06">
            <w:pPr>
              <w:rPr>
                <w:rFonts w:asciiTheme="minorHAnsi" w:hAnsiTheme="minorHAnsi"/>
                <w:sz w:val="22"/>
                <w:szCs w:val="22"/>
              </w:rPr>
            </w:pPr>
          </w:p>
        </w:tc>
        <w:tc>
          <w:tcPr>
            <w:tcW w:w="28.0%" w:type="pct"/>
            <w:tcBorders>
              <w:top w:val="single" w:sz="4" w:space="0" w:color="auto"/>
              <w:start w:val="single" w:sz="4" w:space="0" w:color="auto"/>
              <w:bottom w:val="single" w:sz="4" w:space="0" w:color="auto"/>
              <w:end w:val="single" w:sz="4" w:space="0" w:color="auto"/>
            </w:tcBorders>
          </w:tcPr>
          <w:p w14:paraId="1D5B5C67" w14:textId="64D3B6B7" w:rsidR="00E93A06" w:rsidRPr="00F7703D" w:rsidRDefault="004506F9">
            <w:pPr>
              <w:rPr>
                <w:rFonts w:asciiTheme="minorHAnsi" w:hAnsiTheme="minorHAnsi"/>
                <w:sz w:val="22"/>
                <w:szCs w:val="22"/>
              </w:rPr>
            </w:pPr>
            <w:r>
              <w:rPr>
                <w:rFonts w:asciiTheme="minorHAnsi" w:hAnsiTheme="minorHAnsi"/>
                <w:sz w:val="22"/>
                <w:szCs w:val="22"/>
              </w:rPr>
              <w:t xml:space="preserve">n/ a: </w:t>
            </w:r>
            <w:r w:rsidRPr="004506F9">
              <w:rPr>
                <w:rFonts w:asciiTheme="minorHAnsi" w:hAnsiTheme="minorHAnsi"/>
                <w:sz w:val="22"/>
                <w:szCs w:val="22"/>
              </w:rPr>
              <w:t>Our study also provides standard care in the control group, so that the cluster physician can be consulted in case of emergencies. Unblinding is therefore not necessary in any scenario</w:t>
            </w:r>
          </w:p>
        </w:tc>
      </w:tr>
      <w:permEnd w:id="178550124"/>
      <w:permEnd w:id="30890736"/>
      <w:tr w:rsidR="00E93A06" w:rsidRPr="00F7703D" w14:paraId="1D601DA2" w14:textId="77777777" w:rsidTr="00E93A06">
        <w:tc>
          <w:tcPr>
            <w:tcW w:w="100.0%" w:type="pct"/>
            <w:gridSpan w:val="5"/>
            <w:tcBorders>
              <w:top w:val="single" w:sz="4" w:space="0" w:color="auto"/>
              <w:start w:val="single" w:sz="4" w:space="0" w:color="auto"/>
              <w:bottom w:val="single" w:sz="4" w:space="0" w:color="auto"/>
              <w:end w:val="single" w:sz="4" w:space="0" w:color="auto"/>
            </w:tcBorders>
          </w:tcPr>
          <w:p w14:paraId="4585141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227410F7" w14:textId="77777777" w:rsidTr="009139EF">
        <w:tc>
          <w:tcPr>
            <w:tcW w:w="17.0%" w:type="pct"/>
            <w:tcBorders>
              <w:top w:val="single" w:sz="4" w:space="0" w:color="auto"/>
              <w:start w:val="single" w:sz="4" w:space="0" w:color="auto"/>
              <w:bottom w:val="single" w:sz="4" w:space="0" w:color="auto"/>
              <w:end w:val="single" w:sz="4" w:space="0" w:color="auto"/>
            </w:tcBorders>
          </w:tcPr>
          <w:p w14:paraId="0B5D8594" w14:textId="77777777" w:rsidR="00E93A06" w:rsidRPr="00F7703D" w:rsidRDefault="00E93A06">
            <w:pPr>
              <w:rPr>
                <w:rFonts w:asciiTheme="minorHAnsi" w:hAnsiTheme="minorHAnsi"/>
                <w:sz w:val="22"/>
                <w:szCs w:val="22"/>
              </w:rPr>
            </w:pPr>
            <w:permStart w:id="528302341" w:edGrp="everyone" w:colFirst="3" w:colLast="3"/>
            <w:permStart w:id="1476279865" w:edGrp="everyone" w:colFirst="4" w:colLast="4"/>
            <w:r w:rsidRPr="00F7703D">
              <w:rPr>
                <w:rFonts w:asciiTheme="minorHAnsi" w:hAnsiTheme="minorHAnsi"/>
                <w:sz w:val="22"/>
                <w:szCs w:val="22"/>
              </w:rPr>
              <w:t>Data collection plan</w:t>
            </w:r>
          </w:p>
        </w:tc>
        <w:tc>
          <w:tcPr>
            <w:tcW w:w="5.0%" w:type="pct"/>
            <w:tcBorders>
              <w:top w:val="single" w:sz="4" w:space="0" w:color="auto"/>
              <w:start w:val="single" w:sz="4" w:space="0" w:color="auto"/>
              <w:bottom w:val="single" w:sz="4" w:space="0" w:color="auto"/>
              <w:end w:val="single" w:sz="4" w:space="0" w:color="auto"/>
            </w:tcBorders>
          </w:tcPr>
          <w:p w14:paraId="1DDA3B4F" w14:textId="77777777" w:rsidR="00E93A06" w:rsidRPr="00F7703D" w:rsidRDefault="00070F22">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32.0%" w:type="pct"/>
            <w:tcBorders>
              <w:top w:val="single" w:sz="4" w:space="0" w:color="auto"/>
              <w:start w:val="single" w:sz="4" w:space="0" w:color="auto"/>
              <w:bottom w:val="single" w:sz="4" w:space="0" w:color="auto"/>
              <w:end w:val="single" w:sz="4" w:space="0" w:color="auto"/>
            </w:tcBorders>
          </w:tcPr>
          <w:p w14:paraId="5822168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6.0%" w:type="pct"/>
            <w:tcBorders>
              <w:top w:val="single" w:sz="4" w:space="0" w:color="auto"/>
              <w:start w:val="single" w:sz="4" w:space="0" w:color="auto"/>
              <w:bottom w:val="single" w:sz="4" w:space="0" w:color="auto"/>
              <w:end w:val="single" w:sz="4" w:space="0" w:color="auto"/>
            </w:tcBorders>
          </w:tcPr>
          <w:p w14:paraId="2EC7D253" w14:textId="2955E713" w:rsidR="00E93A06" w:rsidRPr="00F7703D" w:rsidRDefault="008B482E">
            <w:pPr>
              <w:rPr>
                <w:rFonts w:asciiTheme="minorHAnsi" w:hAnsiTheme="minorHAnsi"/>
                <w:sz w:val="22"/>
                <w:szCs w:val="22"/>
              </w:rPr>
            </w:pPr>
            <w:r>
              <w:rPr>
                <w:rFonts w:asciiTheme="minorHAnsi" w:hAnsiTheme="minorHAnsi"/>
                <w:sz w:val="22"/>
                <w:szCs w:val="22"/>
              </w:rPr>
              <w:t xml:space="preserve">p </w:t>
            </w:r>
            <w:r w:rsidR="00132D1C">
              <w:rPr>
                <w:rFonts w:asciiTheme="minorHAnsi" w:hAnsiTheme="minorHAnsi"/>
                <w:sz w:val="22"/>
                <w:szCs w:val="22"/>
              </w:rPr>
              <w:t>19</w:t>
            </w:r>
            <w:r>
              <w:rPr>
                <w:rFonts w:asciiTheme="minorHAnsi" w:hAnsiTheme="minorHAnsi"/>
                <w:sz w:val="22"/>
                <w:szCs w:val="22"/>
              </w:rPr>
              <w:t>: l</w:t>
            </w:r>
            <w:r w:rsidR="00132D1C">
              <w:rPr>
                <w:rFonts w:asciiTheme="minorHAnsi" w:hAnsiTheme="minorHAnsi"/>
                <w:sz w:val="22"/>
                <w:szCs w:val="22"/>
              </w:rPr>
              <w:t xml:space="preserve"> 348-358 &amp; </w:t>
            </w:r>
            <w:r>
              <w:rPr>
                <w:rFonts w:asciiTheme="minorHAnsi" w:hAnsiTheme="minorHAnsi"/>
                <w:sz w:val="22"/>
                <w:szCs w:val="22"/>
              </w:rPr>
              <w:br/>
              <w:t xml:space="preserve">p </w:t>
            </w:r>
            <w:r w:rsidR="00132D1C">
              <w:rPr>
                <w:rFonts w:asciiTheme="minorHAnsi" w:hAnsiTheme="minorHAnsi"/>
                <w:sz w:val="22"/>
                <w:szCs w:val="22"/>
              </w:rPr>
              <w:t>13-14</w:t>
            </w:r>
            <w:r>
              <w:rPr>
                <w:rFonts w:asciiTheme="minorHAnsi" w:hAnsiTheme="minorHAnsi"/>
                <w:sz w:val="22"/>
                <w:szCs w:val="22"/>
              </w:rPr>
              <w:t>: l</w:t>
            </w:r>
            <w:r w:rsidR="00132D1C">
              <w:rPr>
                <w:rFonts w:asciiTheme="minorHAnsi" w:hAnsiTheme="minorHAnsi"/>
                <w:sz w:val="22"/>
                <w:szCs w:val="22"/>
              </w:rPr>
              <w:t>274-317</w:t>
            </w:r>
          </w:p>
        </w:tc>
        <w:tc>
          <w:tcPr>
            <w:tcW w:w="28.0%" w:type="pct"/>
            <w:tcBorders>
              <w:top w:val="single" w:sz="4" w:space="0" w:color="auto"/>
              <w:start w:val="single" w:sz="4" w:space="0" w:color="auto"/>
              <w:bottom w:val="single" w:sz="4" w:space="0" w:color="auto"/>
              <w:end w:val="single" w:sz="4" w:space="0" w:color="auto"/>
            </w:tcBorders>
          </w:tcPr>
          <w:p w14:paraId="42DC8F59" w14:textId="77777777" w:rsidR="00E93A06" w:rsidRPr="00F7703D" w:rsidRDefault="00E93A06">
            <w:pPr>
              <w:rPr>
                <w:rFonts w:asciiTheme="minorHAnsi" w:hAnsiTheme="minorHAnsi"/>
                <w:sz w:val="22"/>
                <w:szCs w:val="22"/>
              </w:rPr>
            </w:pPr>
          </w:p>
        </w:tc>
      </w:tr>
      <w:tr w:rsidR="00E93A06" w:rsidRPr="00F7703D" w14:paraId="66E7D202" w14:textId="77777777" w:rsidTr="009139EF">
        <w:tc>
          <w:tcPr>
            <w:tcW w:w="17.0%" w:type="pct"/>
            <w:tcBorders>
              <w:top w:val="single" w:sz="4" w:space="0" w:color="auto"/>
              <w:start w:val="single" w:sz="4" w:space="0" w:color="auto"/>
              <w:bottom w:val="single" w:sz="4" w:space="0" w:color="auto"/>
              <w:end w:val="single" w:sz="4" w:space="0" w:color="auto"/>
            </w:tcBorders>
          </w:tcPr>
          <w:p w14:paraId="59BBA015" w14:textId="77777777" w:rsidR="00E93A06" w:rsidRPr="00F7703D" w:rsidRDefault="00E93A06">
            <w:pPr>
              <w:rPr>
                <w:rFonts w:asciiTheme="minorHAnsi" w:hAnsiTheme="minorHAnsi"/>
                <w:sz w:val="22"/>
                <w:szCs w:val="22"/>
              </w:rPr>
            </w:pPr>
            <w:permStart w:id="1683515664" w:edGrp="everyone" w:colFirst="3" w:colLast="3"/>
            <w:permStart w:id="807289230" w:edGrp="everyone" w:colFirst="4" w:colLast="4"/>
            <w:permEnd w:id="528302341"/>
            <w:permEnd w:id="1476279865"/>
            <w:r w:rsidRPr="00F7703D">
              <w:rPr>
                <w:rFonts w:asciiTheme="minorHAnsi" w:hAnsiTheme="minorHAnsi"/>
                <w:sz w:val="22"/>
                <w:szCs w:val="22"/>
              </w:rPr>
              <w:t>Data collection plan: retention</w:t>
            </w:r>
          </w:p>
        </w:tc>
        <w:tc>
          <w:tcPr>
            <w:tcW w:w="5.0%" w:type="pct"/>
            <w:tcBorders>
              <w:top w:val="single" w:sz="4" w:space="0" w:color="auto"/>
              <w:start w:val="single" w:sz="4" w:space="0" w:color="auto"/>
              <w:bottom w:val="single" w:sz="4" w:space="0" w:color="auto"/>
              <w:end w:val="single" w:sz="4" w:space="0" w:color="auto"/>
            </w:tcBorders>
          </w:tcPr>
          <w:p w14:paraId="0DF922FE" w14:textId="77777777" w:rsidR="00E93A06" w:rsidRPr="00F7703D" w:rsidRDefault="00070F22">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32.0%" w:type="pct"/>
            <w:tcBorders>
              <w:top w:val="single" w:sz="4" w:space="0" w:color="auto"/>
              <w:start w:val="single" w:sz="4" w:space="0" w:color="auto"/>
              <w:bottom w:val="single" w:sz="4" w:space="0" w:color="auto"/>
              <w:end w:val="single" w:sz="4" w:space="0" w:color="auto"/>
            </w:tcBorders>
          </w:tcPr>
          <w:p w14:paraId="29C02A3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16.0%" w:type="pct"/>
            <w:tcBorders>
              <w:top w:val="single" w:sz="4" w:space="0" w:color="auto"/>
              <w:start w:val="single" w:sz="4" w:space="0" w:color="auto"/>
              <w:bottom w:val="single" w:sz="4" w:space="0" w:color="auto"/>
              <w:end w:val="single" w:sz="4" w:space="0" w:color="auto"/>
            </w:tcBorders>
          </w:tcPr>
          <w:p w14:paraId="2BD349CF" w14:textId="77777777" w:rsidR="00E423BD" w:rsidRDefault="00E423BD">
            <w:pPr>
              <w:rPr>
                <w:rFonts w:asciiTheme="minorHAnsi" w:hAnsiTheme="minorHAnsi"/>
                <w:sz w:val="22"/>
                <w:szCs w:val="22"/>
              </w:rPr>
            </w:pPr>
            <w:r>
              <w:rPr>
                <w:rFonts w:asciiTheme="minorHAnsi" w:hAnsiTheme="minorHAnsi"/>
                <w:sz w:val="22"/>
                <w:szCs w:val="22"/>
              </w:rPr>
              <w:t xml:space="preserve">p </w:t>
            </w:r>
            <w:r w:rsidR="002B15E0">
              <w:rPr>
                <w:rFonts w:asciiTheme="minorHAnsi" w:hAnsiTheme="minorHAnsi"/>
                <w:sz w:val="22"/>
                <w:szCs w:val="22"/>
              </w:rPr>
              <w:t>12</w:t>
            </w:r>
            <w:r>
              <w:rPr>
                <w:rFonts w:asciiTheme="minorHAnsi" w:hAnsiTheme="minorHAnsi"/>
                <w:sz w:val="22"/>
                <w:szCs w:val="22"/>
              </w:rPr>
              <w:t>: l</w:t>
            </w:r>
            <w:r w:rsidR="002B15E0">
              <w:rPr>
                <w:rFonts w:asciiTheme="minorHAnsi" w:hAnsiTheme="minorHAnsi"/>
                <w:sz w:val="22"/>
                <w:szCs w:val="22"/>
              </w:rPr>
              <w:t xml:space="preserve"> 248-267 </w:t>
            </w:r>
            <w:r w:rsidR="00666571">
              <w:rPr>
                <w:rFonts w:asciiTheme="minorHAnsi" w:hAnsiTheme="minorHAnsi"/>
                <w:sz w:val="22"/>
                <w:szCs w:val="22"/>
              </w:rPr>
              <w:t xml:space="preserve">&amp; </w:t>
            </w:r>
            <w:r>
              <w:rPr>
                <w:rFonts w:asciiTheme="minorHAnsi" w:hAnsiTheme="minorHAnsi"/>
                <w:sz w:val="22"/>
                <w:szCs w:val="22"/>
              </w:rPr>
              <w:br/>
              <w:t xml:space="preserve">p </w:t>
            </w:r>
            <w:r w:rsidR="00666571">
              <w:rPr>
                <w:rFonts w:asciiTheme="minorHAnsi" w:hAnsiTheme="minorHAnsi"/>
                <w:sz w:val="22"/>
                <w:szCs w:val="22"/>
              </w:rPr>
              <w:t>20</w:t>
            </w:r>
            <w:r>
              <w:rPr>
                <w:rFonts w:asciiTheme="minorHAnsi" w:hAnsiTheme="minorHAnsi"/>
                <w:sz w:val="22"/>
                <w:szCs w:val="22"/>
              </w:rPr>
              <w:t xml:space="preserve">: l </w:t>
            </w:r>
            <w:r w:rsidR="00666571">
              <w:rPr>
                <w:rFonts w:asciiTheme="minorHAnsi" w:hAnsiTheme="minorHAnsi"/>
                <w:sz w:val="22"/>
                <w:szCs w:val="22"/>
              </w:rPr>
              <w:t>381</w:t>
            </w:r>
            <w:r w:rsidR="002B15E0">
              <w:rPr>
                <w:rFonts w:asciiTheme="minorHAnsi" w:hAnsiTheme="minorHAnsi"/>
                <w:sz w:val="22"/>
                <w:szCs w:val="22"/>
              </w:rPr>
              <w:t xml:space="preserve"> &amp; </w:t>
            </w:r>
          </w:p>
          <w:p w14:paraId="4C1F4AF4" w14:textId="02701F11" w:rsidR="00E93A06" w:rsidRPr="00F7703D" w:rsidRDefault="00E423BD">
            <w:pPr>
              <w:rPr>
                <w:rFonts w:asciiTheme="minorHAnsi" w:hAnsiTheme="minorHAnsi"/>
                <w:sz w:val="22"/>
                <w:szCs w:val="22"/>
              </w:rPr>
            </w:pPr>
            <w:r>
              <w:rPr>
                <w:rFonts w:asciiTheme="minorHAnsi" w:hAnsiTheme="minorHAnsi"/>
                <w:sz w:val="22"/>
                <w:szCs w:val="22"/>
              </w:rPr>
              <w:t xml:space="preserve">p </w:t>
            </w:r>
            <w:r w:rsidR="002B15E0">
              <w:rPr>
                <w:rFonts w:asciiTheme="minorHAnsi" w:hAnsiTheme="minorHAnsi"/>
                <w:sz w:val="22"/>
                <w:szCs w:val="22"/>
              </w:rPr>
              <w:t>23</w:t>
            </w:r>
            <w:r>
              <w:rPr>
                <w:rFonts w:asciiTheme="minorHAnsi" w:hAnsiTheme="minorHAnsi"/>
                <w:sz w:val="22"/>
                <w:szCs w:val="22"/>
              </w:rPr>
              <w:t>: l</w:t>
            </w:r>
            <w:r w:rsidR="002B15E0">
              <w:rPr>
                <w:rFonts w:asciiTheme="minorHAnsi" w:hAnsiTheme="minorHAnsi"/>
                <w:sz w:val="22"/>
                <w:szCs w:val="22"/>
              </w:rPr>
              <w:t xml:space="preserve"> 445</w:t>
            </w:r>
          </w:p>
        </w:tc>
        <w:tc>
          <w:tcPr>
            <w:tcW w:w="28.0%" w:type="pct"/>
            <w:tcBorders>
              <w:top w:val="single" w:sz="4" w:space="0" w:color="auto"/>
              <w:start w:val="single" w:sz="4" w:space="0" w:color="auto"/>
              <w:bottom w:val="single" w:sz="4" w:space="0" w:color="auto"/>
              <w:end w:val="single" w:sz="4" w:space="0" w:color="auto"/>
            </w:tcBorders>
          </w:tcPr>
          <w:p w14:paraId="678B5279" w14:textId="53B08F68" w:rsidR="00E93A06" w:rsidRPr="00F7703D" w:rsidRDefault="00E93A06">
            <w:pPr>
              <w:rPr>
                <w:rFonts w:asciiTheme="minorHAnsi" w:hAnsiTheme="minorHAnsi"/>
                <w:sz w:val="22"/>
                <w:szCs w:val="22"/>
              </w:rPr>
            </w:pPr>
          </w:p>
        </w:tc>
      </w:tr>
      <w:tr w:rsidR="00E93A06" w:rsidRPr="00F7703D" w14:paraId="3A5D7258" w14:textId="77777777" w:rsidTr="009139EF">
        <w:tc>
          <w:tcPr>
            <w:tcW w:w="17.0%" w:type="pct"/>
            <w:tcBorders>
              <w:top w:val="single" w:sz="4" w:space="0" w:color="auto"/>
              <w:start w:val="single" w:sz="4" w:space="0" w:color="auto"/>
              <w:bottom w:val="single" w:sz="4" w:space="0" w:color="auto"/>
              <w:end w:val="single" w:sz="4" w:space="0" w:color="auto"/>
            </w:tcBorders>
          </w:tcPr>
          <w:p w14:paraId="66707FB3" w14:textId="77777777" w:rsidR="00E93A06" w:rsidRPr="00F7703D" w:rsidRDefault="00E93A06">
            <w:pPr>
              <w:rPr>
                <w:rFonts w:asciiTheme="minorHAnsi" w:hAnsiTheme="minorHAnsi"/>
                <w:sz w:val="22"/>
                <w:szCs w:val="22"/>
              </w:rPr>
            </w:pPr>
            <w:permStart w:id="213725577" w:edGrp="everyone" w:colFirst="3" w:colLast="3"/>
            <w:permStart w:id="1181511208" w:edGrp="everyone" w:colFirst="4" w:colLast="4"/>
            <w:permEnd w:id="1683515664"/>
            <w:permEnd w:id="807289230"/>
            <w:r w:rsidRPr="00F7703D">
              <w:rPr>
                <w:rFonts w:asciiTheme="minorHAnsi" w:hAnsiTheme="minorHAnsi"/>
                <w:sz w:val="22"/>
                <w:szCs w:val="22"/>
              </w:rPr>
              <w:t>Data management</w:t>
            </w:r>
          </w:p>
        </w:tc>
        <w:tc>
          <w:tcPr>
            <w:tcW w:w="5.0%" w:type="pct"/>
            <w:tcBorders>
              <w:top w:val="single" w:sz="4" w:space="0" w:color="auto"/>
              <w:start w:val="single" w:sz="4" w:space="0" w:color="auto"/>
              <w:bottom w:val="single" w:sz="4" w:space="0" w:color="auto"/>
              <w:end w:val="single" w:sz="4" w:space="0" w:color="auto"/>
            </w:tcBorders>
          </w:tcPr>
          <w:p w14:paraId="04DFE23A" w14:textId="77777777" w:rsidR="00E93A06" w:rsidRPr="00F7703D" w:rsidRDefault="00070F22">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32.0%" w:type="pct"/>
            <w:tcBorders>
              <w:top w:val="single" w:sz="4" w:space="0" w:color="auto"/>
              <w:start w:val="single" w:sz="4" w:space="0" w:color="auto"/>
              <w:bottom w:val="single" w:sz="4" w:space="0" w:color="auto"/>
              <w:end w:val="single" w:sz="4" w:space="0" w:color="auto"/>
            </w:tcBorders>
          </w:tcPr>
          <w:p w14:paraId="1BF689A3"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data entry, coding, security, and storage, including any related processes to promote data quality (eg, double data entry; range checks for data values). Reference to </w:t>
            </w:r>
            <w:r w:rsidRPr="00F7703D">
              <w:rPr>
                <w:rFonts w:asciiTheme="minorHAnsi" w:hAnsiTheme="minorHAnsi"/>
                <w:sz w:val="22"/>
                <w:szCs w:val="22"/>
              </w:rPr>
              <w:lastRenderedPageBreak/>
              <w:t>where details of data management procedures can be found, if not in the protocol</w:t>
            </w:r>
          </w:p>
        </w:tc>
        <w:tc>
          <w:tcPr>
            <w:tcW w:w="16.0%" w:type="pct"/>
            <w:tcBorders>
              <w:top w:val="single" w:sz="4" w:space="0" w:color="auto"/>
              <w:start w:val="single" w:sz="4" w:space="0" w:color="auto"/>
              <w:bottom w:val="single" w:sz="4" w:space="0" w:color="auto"/>
              <w:end w:val="single" w:sz="4" w:space="0" w:color="auto"/>
            </w:tcBorders>
          </w:tcPr>
          <w:p w14:paraId="5C0AFF64" w14:textId="3E84D1C3" w:rsidR="00E93A06" w:rsidRPr="00F7703D" w:rsidRDefault="00E423BD">
            <w:pPr>
              <w:rPr>
                <w:rFonts w:asciiTheme="minorHAnsi" w:hAnsiTheme="minorHAnsi"/>
                <w:sz w:val="22"/>
                <w:szCs w:val="22"/>
              </w:rPr>
            </w:pPr>
            <w:r>
              <w:rPr>
                <w:rFonts w:asciiTheme="minorHAnsi" w:hAnsiTheme="minorHAnsi"/>
                <w:sz w:val="22"/>
                <w:szCs w:val="22"/>
              </w:rPr>
              <w:lastRenderedPageBreak/>
              <w:t xml:space="preserve">p </w:t>
            </w:r>
            <w:r w:rsidR="00132D1C">
              <w:rPr>
                <w:rFonts w:asciiTheme="minorHAnsi" w:hAnsiTheme="minorHAnsi"/>
                <w:sz w:val="22"/>
                <w:szCs w:val="22"/>
              </w:rPr>
              <w:t>19</w:t>
            </w:r>
            <w:r>
              <w:rPr>
                <w:rFonts w:asciiTheme="minorHAnsi" w:hAnsiTheme="minorHAnsi"/>
                <w:sz w:val="22"/>
                <w:szCs w:val="22"/>
              </w:rPr>
              <w:t>: l</w:t>
            </w:r>
            <w:r w:rsidR="00132D1C">
              <w:rPr>
                <w:rFonts w:asciiTheme="minorHAnsi" w:hAnsiTheme="minorHAnsi"/>
                <w:sz w:val="22"/>
                <w:szCs w:val="22"/>
              </w:rPr>
              <w:t xml:space="preserve"> 359-370 </w:t>
            </w:r>
          </w:p>
        </w:tc>
        <w:tc>
          <w:tcPr>
            <w:tcW w:w="28.0%" w:type="pct"/>
            <w:tcBorders>
              <w:top w:val="single" w:sz="4" w:space="0" w:color="auto"/>
              <w:start w:val="single" w:sz="4" w:space="0" w:color="auto"/>
              <w:bottom w:val="single" w:sz="4" w:space="0" w:color="auto"/>
              <w:end w:val="single" w:sz="4" w:space="0" w:color="auto"/>
            </w:tcBorders>
          </w:tcPr>
          <w:p w14:paraId="2CF47C9E" w14:textId="2FFDA24D" w:rsidR="00E93A06" w:rsidRPr="00F7703D" w:rsidRDefault="00E93A06">
            <w:pPr>
              <w:rPr>
                <w:rFonts w:asciiTheme="minorHAnsi" w:hAnsiTheme="minorHAnsi"/>
                <w:sz w:val="22"/>
                <w:szCs w:val="22"/>
              </w:rPr>
            </w:pPr>
          </w:p>
        </w:tc>
      </w:tr>
      <w:tr w:rsidR="00E93A06" w:rsidRPr="00F7703D" w14:paraId="70B37565" w14:textId="77777777" w:rsidTr="009139EF">
        <w:tc>
          <w:tcPr>
            <w:tcW w:w="17.0%" w:type="pct"/>
            <w:tcBorders>
              <w:top w:val="single" w:sz="4" w:space="0" w:color="auto"/>
              <w:start w:val="single" w:sz="4" w:space="0" w:color="auto"/>
              <w:bottom w:val="single" w:sz="4" w:space="0" w:color="auto"/>
              <w:end w:val="single" w:sz="4" w:space="0" w:color="auto"/>
            </w:tcBorders>
          </w:tcPr>
          <w:p w14:paraId="2DF8759C" w14:textId="77777777" w:rsidR="00E93A06" w:rsidRPr="00F7703D" w:rsidRDefault="00E93A06">
            <w:pPr>
              <w:rPr>
                <w:rFonts w:asciiTheme="minorHAnsi" w:hAnsiTheme="minorHAnsi"/>
                <w:sz w:val="22"/>
                <w:szCs w:val="22"/>
              </w:rPr>
            </w:pPr>
            <w:permStart w:id="636839840" w:edGrp="everyone" w:colFirst="3" w:colLast="3"/>
            <w:permStart w:id="1141465786" w:edGrp="everyone" w:colFirst="4" w:colLast="4"/>
            <w:permEnd w:id="213725577"/>
            <w:permEnd w:id="1181511208"/>
            <w:r w:rsidRPr="00F7703D">
              <w:rPr>
                <w:rFonts w:asciiTheme="minorHAnsi" w:hAnsiTheme="minorHAnsi"/>
                <w:sz w:val="22"/>
                <w:szCs w:val="22"/>
              </w:rPr>
              <w:t>Statistics: outcomes</w:t>
            </w:r>
          </w:p>
        </w:tc>
        <w:tc>
          <w:tcPr>
            <w:tcW w:w="5.0%" w:type="pct"/>
            <w:tcBorders>
              <w:top w:val="single" w:sz="4" w:space="0" w:color="auto"/>
              <w:start w:val="single" w:sz="4" w:space="0" w:color="auto"/>
              <w:bottom w:val="single" w:sz="4" w:space="0" w:color="auto"/>
              <w:end w:val="single" w:sz="4" w:space="0" w:color="auto"/>
            </w:tcBorders>
          </w:tcPr>
          <w:p w14:paraId="2FC49AC5" w14:textId="77777777" w:rsidR="00E93A06" w:rsidRPr="00F7703D" w:rsidRDefault="00070F22">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32.0%" w:type="pct"/>
            <w:tcBorders>
              <w:top w:val="single" w:sz="4" w:space="0" w:color="auto"/>
              <w:start w:val="single" w:sz="4" w:space="0" w:color="auto"/>
              <w:bottom w:val="single" w:sz="4" w:space="0" w:color="auto"/>
              <w:end w:val="single" w:sz="4" w:space="0" w:color="auto"/>
            </w:tcBorders>
          </w:tcPr>
          <w:p w14:paraId="24723AC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16.0%" w:type="pct"/>
            <w:tcBorders>
              <w:top w:val="single" w:sz="4" w:space="0" w:color="auto"/>
              <w:start w:val="single" w:sz="4" w:space="0" w:color="auto"/>
              <w:bottom w:val="single" w:sz="4" w:space="0" w:color="auto"/>
              <w:end w:val="single" w:sz="4" w:space="0" w:color="auto"/>
            </w:tcBorders>
          </w:tcPr>
          <w:p w14:paraId="4D45BB82" w14:textId="4F72C552" w:rsidR="00E93A06" w:rsidRPr="00F7703D" w:rsidRDefault="00E423BD">
            <w:pPr>
              <w:rPr>
                <w:rFonts w:asciiTheme="minorHAnsi" w:hAnsiTheme="minorHAnsi"/>
                <w:sz w:val="22"/>
                <w:szCs w:val="22"/>
              </w:rPr>
            </w:pPr>
            <w:r>
              <w:rPr>
                <w:rFonts w:asciiTheme="minorHAnsi" w:hAnsiTheme="minorHAnsi"/>
                <w:sz w:val="22"/>
                <w:szCs w:val="22"/>
              </w:rPr>
              <w:t xml:space="preserve">p </w:t>
            </w:r>
            <w:r w:rsidR="00132D1C">
              <w:rPr>
                <w:rFonts w:asciiTheme="minorHAnsi" w:hAnsiTheme="minorHAnsi"/>
                <w:sz w:val="22"/>
                <w:szCs w:val="22"/>
              </w:rPr>
              <w:t>20</w:t>
            </w:r>
            <w:r>
              <w:rPr>
                <w:rFonts w:asciiTheme="minorHAnsi" w:hAnsiTheme="minorHAnsi"/>
                <w:sz w:val="22"/>
                <w:szCs w:val="22"/>
              </w:rPr>
              <w:t>: l</w:t>
            </w:r>
            <w:r w:rsidR="00132D1C">
              <w:rPr>
                <w:rFonts w:asciiTheme="minorHAnsi" w:hAnsiTheme="minorHAnsi"/>
                <w:sz w:val="22"/>
                <w:szCs w:val="22"/>
              </w:rPr>
              <w:t xml:space="preserve"> 371-</w:t>
            </w:r>
            <w:r w:rsidR="00666571">
              <w:rPr>
                <w:rFonts w:asciiTheme="minorHAnsi" w:hAnsiTheme="minorHAnsi"/>
                <w:sz w:val="22"/>
                <w:szCs w:val="22"/>
              </w:rPr>
              <w:t>382</w:t>
            </w:r>
          </w:p>
        </w:tc>
        <w:tc>
          <w:tcPr>
            <w:tcW w:w="28.0%" w:type="pct"/>
            <w:tcBorders>
              <w:top w:val="single" w:sz="4" w:space="0" w:color="auto"/>
              <w:start w:val="single" w:sz="4" w:space="0" w:color="auto"/>
              <w:bottom w:val="single" w:sz="4" w:space="0" w:color="auto"/>
              <w:end w:val="single" w:sz="4" w:space="0" w:color="auto"/>
            </w:tcBorders>
          </w:tcPr>
          <w:p w14:paraId="0737548E" w14:textId="77777777" w:rsidR="00E93A06" w:rsidRPr="00F7703D" w:rsidRDefault="00E93A06">
            <w:pPr>
              <w:rPr>
                <w:rFonts w:asciiTheme="minorHAnsi" w:hAnsiTheme="minorHAnsi"/>
                <w:sz w:val="22"/>
                <w:szCs w:val="22"/>
              </w:rPr>
            </w:pPr>
          </w:p>
        </w:tc>
      </w:tr>
      <w:tr w:rsidR="00E93A06" w:rsidRPr="00F7703D" w14:paraId="49137440" w14:textId="77777777" w:rsidTr="009139EF">
        <w:tc>
          <w:tcPr>
            <w:tcW w:w="17.0%" w:type="pct"/>
            <w:tcBorders>
              <w:top w:val="single" w:sz="4" w:space="0" w:color="auto"/>
              <w:start w:val="single" w:sz="4" w:space="0" w:color="auto"/>
              <w:bottom w:val="single" w:sz="4" w:space="0" w:color="auto"/>
              <w:end w:val="single" w:sz="4" w:space="0" w:color="auto"/>
            </w:tcBorders>
          </w:tcPr>
          <w:p w14:paraId="2FAB8B2B" w14:textId="77777777" w:rsidR="00E93A06" w:rsidRPr="00F7703D" w:rsidRDefault="00E93A06">
            <w:pPr>
              <w:rPr>
                <w:rFonts w:asciiTheme="minorHAnsi" w:hAnsiTheme="minorHAnsi"/>
                <w:sz w:val="22"/>
                <w:szCs w:val="22"/>
              </w:rPr>
            </w:pPr>
            <w:permStart w:id="1250054881" w:edGrp="everyone" w:colFirst="3" w:colLast="3"/>
            <w:permStart w:id="435293898" w:edGrp="everyone" w:colFirst="4" w:colLast="4"/>
            <w:permEnd w:id="636839840"/>
            <w:permEnd w:id="1141465786"/>
            <w:r w:rsidRPr="00F7703D">
              <w:rPr>
                <w:rFonts w:asciiTheme="minorHAnsi" w:hAnsiTheme="minorHAnsi"/>
                <w:sz w:val="22"/>
                <w:szCs w:val="22"/>
              </w:rPr>
              <w:t>Statistics: additional analyses</w:t>
            </w:r>
          </w:p>
        </w:tc>
        <w:tc>
          <w:tcPr>
            <w:tcW w:w="5.0%" w:type="pct"/>
            <w:tcBorders>
              <w:top w:val="single" w:sz="4" w:space="0" w:color="auto"/>
              <w:start w:val="single" w:sz="4" w:space="0" w:color="auto"/>
              <w:bottom w:val="single" w:sz="4" w:space="0" w:color="auto"/>
              <w:end w:val="single" w:sz="4" w:space="0" w:color="auto"/>
            </w:tcBorders>
          </w:tcPr>
          <w:p w14:paraId="6306C49D" w14:textId="77777777" w:rsidR="00E93A06" w:rsidRPr="00F7703D" w:rsidRDefault="00070F22">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32.0%" w:type="pct"/>
            <w:tcBorders>
              <w:top w:val="single" w:sz="4" w:space="0" w:color="auto"/>
              <w:start w:val="single" w:sz="4" w:space="0" w:color="auto"/>
              <w:bottom w:val="single" w:sz="4" w:space="0" w:color="auto"/>
              <w:end w:val="single" w:sz="4" w:space="0" w:color="auto"/>
            </w:tcBorders>
          </w:tcPr>
          <w:p w14:paraId="15B1ACA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16.0%" w:type="pct"/>
            <w:tcBorders>
              <w:top w:val="single" w:sz="4" w:space="0" w:color="auto"/>
              <w:start w:val="single" w:sz="4" w:space="0" w:color="auto"/>
              <w:bottom w:val="single" w:sz="4" w:space="0" w:color="auto"/>
              <w:end w:val="single" w:sz="4" w:space="0" w:color="auto"/>
            </w:tcBorders>
          </w:tcPr>
          <w:p w14:paraId="5C385E0D" w14:textId="7DC1543B"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20</w:t>
            </w:r>
            <w:r>
              <w:rPr>
                <w:rFonts w:asciiTheme="minorHAnsi" w:hAnsiTheme="minorHAnsi"/>
                <w:sz w:val="22"/>
                <w:szCs w:val="22"/>
              </w:rPr>
              <w:t>: l</w:t>
            </w:r>
            <w:r w:rsidR="00666571">
              <w:rPr>
                <w:rFonts w:asciiTheme="minorHAnsi" w:hAnsiTheme="minorHAnsi"/>
                <w:sz w:val="22"/>
                <w:szCs w:val="22"/>
              </w:rPr>
              <w:t xml:space="preserve"> 383-394</w:t>
            </w:r>
          </w:p>
        </w:tc>
        <w:tc>
          <w:tcPr>
            <w:tcW w:w="28.0%" w:type="pct"/>
            <w:tcBorders>
              <w:top w:val="single" w:sz="4" w:space="0" w:color="auto"/>
              <w:start w:val="single" w:sz="4" w:space="0" w:color="auto"/>
              <w:bottom w:val="single" w:sz="4" w:space="0" w:color="auto"/>
              <w:end w:val="single" w:sz="4" w:space="0" w:color="auto"/>
            </w:tcBorders>
          </w:tcPr>
          <w:p w14:paraId="797CF016" w14:textId="77777777" w:rsidR="00E93A06" w:rsidRPr="00F7703D" w:rsidRDefault="00E93A06">
            <w:pPr>
              <w:rPr>
                <w:rFonts w:asciiTheme="minorHAnsi" w:hAnsiTheme="minorHAnsi"/>
                <w:sz w:val="22"/>
                <w:szCs w:val="22"/>
              </w:rPr>
            </w:pPr>
          </w:p>
        </w:tc>
      </w:tr>
      <w:tr w:rsidR="00E93A06" w:rsidRPr="00F7703D" w14:paraId="536B7BA9" w14:textId="77777777" w:rsidTr="009139EF">
        <w:tc>
          <w:tcPr>
            <w:tcW w:w="17.0%" w:type="pct"/>
            <w:tcBorders>
              <w:top w:val="single" w:sz="4" w:space="0" w:color="auto"/>
              <w:start w:val="single" w:sz="4" w:space="0" w:color="auto"/>
              <w:bottom w:val="single" w:sz="4" w:space="0" w:color="auto"/>
              <w:end w:val="single" w:sz="4" w:space="0" w:color="auto"/>
            </w:tcBorders>
          </w:tcPr>
          <w:p w14:paraId="0A5FA99F" w14:textId="77777777" w:rsidR="00E93A06" w:rsidRPr="00F7703D" w:rsidRDefault="00E93A06">
            <w:pPr>
              <w:rPr>
                <w:rFonts w:asciiTheme="minorHAnsi" w:hAnsiTheme="minorHAnsi"/>
                <w:sz w:val="22"/>
                <w:szCs w:val="22"/>
              </w:rPr>
            </w:pPr>
            <w:permStart w:id="1921583907" w:edGrp="everyone" w:colFirst="3" w:colLast="3"/>
            <w:permStart w:id="71448315" w:edGrp="everyone" w:colFirst="4" w:colLast="4"/>
            <w:permEnd w:id="1250054881"/>
            <w:permEnd w:id="435293898"/>
            <w:r w:rsidRPr="00F7703D">
              <w:rPr>
                <w:rFonts w:asciiTheme="minorHAnsi" w:hAnsiTheme="minorHAnsi"/>
                <w:sz w:val="22"/>
                <w:szCs w:val="22"/>
              </w:rPr>
              <w:t>Statistics: analysis population and missing data</w:t>
            </w:r>
          </w:p>
        </w:tc>
        <w:tc>
          <w:tcPr>
            <w:tcW w:w="5.0%" w:type="pct"/>
            <w:tcBorders>
              <w:top w:val="single" w:sz="4" w:space="0" w:color="auto"/>
              <w:start w:val="single" w:sz="4" w:space="0" w:color="auto"/>
              <w:bottom w:val="single" w:sz="4" w:space="0" w:color="auto"/>
              <w:end w:val="single" w:sz="4" w:space="0" w:color="auto"/>
            </w:tcBorders>
          </w:tcPr>
          <w:p w14:paraId="12FB0198" w14:textId="77777777" w:rsidR="00E93A06" w:rsidRPr="00F7703D" w:rsidRDefault="00070F22">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32.0%" w:type="pct"/>
            <w:tcBorders>
              <w:top w:val="single" w:sz="4" w:space="0" w:color="auto"/>
              <w:start w:val="single" w:sz="4" w:space="0" w:color="auto"/>
              <w:bottom w:val="single" w:sz="4" w:space="0" w:color="auto"/>
              <w:end w:val="single" w:sz="4" w:space="0" w:color="auto"/>
            </w:tcBorders>
          </w:tcPr>
          <w:p w14:paraId="4278ECF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16.0%" w:type="pct"/>
            <w:tcBorders>
              <w:top w:val="single" w:sz="4" w:space="0" w:color="auto"/>
              <w:start w:val="single" w:sz="4" w:space="0" w:color="auto"/>
              <w:bottom w:val="single" w:sz="4" w:space="0" w:color="auto"/>
              <w:end w:val="single" w:sz="4" w:space="0" w:color="auto"/>
            </w:tcBorders>
          </w:tcPr>
          <w:p w14:paraId="3427F49C" w14:textId="0BEA1889"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20</w:t>
            </w:r>
            <w:r>
              <w:rPr>
                <w:rFonts w:asciiTheme="minorHAnsi" w:hAnsiTheme="minorHAnsi"/>
                <w:sz w:val="22"/>
                <w:szCs w:val="22"/>
              </w:rPr>
              <w:t>: l</w:t>
            </w:r>
            <w:r w:rsidR="00666571">
              <w:rPr>
                <w:rFonts w:asciiTheme="minorHAnsi" w:hAnsiTheme="minorHAnsi"/>
                <w:sz w:val="22"/>
                <w:szCs w:val="22"/>
              </w:rPr>
              <w:t xml:space="preserve"> 380-381</w:t>
            </w:r>
          </w:p>
        </w:tc>
        <w:tc>
          <w:tcPr>
            <w:tcW w:w="28.0%" w:type="pct"/>
            <w:tcBorders>
              <w:top w:val="single" w:sz="4" w:space="0" w:color="auto"/>
              <w:start w:val="single" w:sz="4" w:space="0" w:color="auto"/>
              <w:bottom w:val="single" w:sz="4" w:space="0" w:color="auto"/>
              <w:end w:val="single" w:sz="4" w:space="0" w:color="auto"/>
            </w:tcBorders>
          </w:tcPr>
          <w:p w14:paraId="7BDFCA94" w14:textId="51522614" w:rsidR="00E93A06" w:rsidRPr="00F7703D" w:rsidRDefault="00E93A06">
            <w:pPr>
              <w:rPr>
                <w:rFonts w:asciiTheme="minorHAnsi" w:hAnsiTheme="minorHAnsi"/>
                <w:sz w:val="22"/>
                <w:szCs w:val="22"/>
              </w:rPr>
            </w:pPr>
          </w:p>
        </w:tc>
      </w:tr>
      <w:permEnd w:id="1921583907"/>
      <w:permEnd w:id="71448315"/>
      <w:tr w:rsidR="00E93A06" w:rsidRPr="00F7703D" w14:paraId="44109639" w14:textId="77777777" w:rsidTr="00E93A06">
        <w:tc>
          <w:tcPr>
            <w:tcW w:w="100.0%" w:type="pct"/>
            <w:gridSpan w:val="5"/>
            <w:tcBorders>
              <w:top w:val="single" w:sz="4" w:space="0" w:color="auto"/>
              <w:start w:val="single" w:sz="4" w:space="0" w:color="auto"/>
              <w:bottom w:val="single" w:sz="4" w:space="0" w:color="auto"/>
              <w:end w:val="single" w:sz="4" w:space="0" w:color="auto"/>
            </w:tcBorders>
          </w:tcPr>
          <w:p w14:paraId="5D73F1D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10A4C2E" w14:textId="77777777" w:rsidTr="009139EF">
        <w:tc>
          <w:tcPr>
            <w:tcW w:w="17.0%" w:type="pct"/>
            <w:tcBorders>
              <w:top w:val="single" w:sz="4" w:space="0" w:color="auto"/>
              <w:start w:val="single" w:sz="4" w:space="0" w:color="auto"/>
              <w:bottom w:val="single" w:sz="4" w:space="0" w:color="auto"/>
              <w:end w:val="single" w:sz="4" w:space="0" w:color="auto"/>
            </w:tcBorders>
          </w:tcPr>
          <w:p w14:paraId="4B5FE47E" w14:textId="77777777" w:rsidR="00E93A06" w:rsidRPr="00F7703D" w:rsidRDefault="00E93A06">
            <w:pPr>
              <w:rPr>
                <w:rFonts w:asciiTheme="minorHAnsi" w:hAnsiTheme="minorHAnsi"/>
                <w:sz w:val="22"/>
                <w:szCs w:val="22"/>
              </w:rPr>
            </w:pPr>
            <w:permStart w:id="594351255" w:edGrp="everyone" w:colFirst="3" w:colLast="3"/>
            <w:permStart w:id="905787016" w:edGrp="everyone" w:colFirst="4" w:colLast="4"/>
            <w:r w:rsidRPr="00F7703D">
              <w:rPr>
                <w:rFonts w:asciiTheme="minorHAnsi" w:hAnsiTheme="minorHAnsi"/>
                <w:sz w:val="22"/>
                <w:szCs w:val="22"/>
              </w:rPr>
              <w:t>Data monitoring: formal committee</w:t>
            </w:r>
          </w:p>
        </w:tc>
        <w:tc>
          <w:tcPr>
            <w:tcW w:w="5.0%" w:type="pct"/>
            <w:tcBorders>
              <w:top w:val="single" w:sz="4" w:space="0" w:color="auto"/>
              <w:start w:val="single" w:sz="4" w:space="0" w:color="auto"/>
              <w:bottom w:val="single" w:sz="4" w:space="0" w:color="auto"/>
              <w:end w:val="single" w:sz="4" w:space="0" w:color="auto"/>
            </w:tcBorders>
          </w:tcPr>
          <w:p w14:paraId="38CDA32B" w14:textId="77777777" w:rsidR="00E93A06" w:rsidRPr="00F7703D" w:rsidRDefault="00070F22">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32.0%" w:type="pct"/>
            <w:tcBorders>
              <w:top w:val="single" w:sz="4" w:space="0" w:color="auto"/>
              <w:start w:val="single" w:sz="4" w:space="0" w:color="auto"/>
              <w:bottom w:val="single" w:sz="4" w:space="0" w:color="auto"/>
              <w:end w:val="single" w:sz="4" w:space="0" w:color="auto"/>
            </w:tcBorders>
          </w:tcPr>
          <w:p w14:paraId="43F989F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6.0%" w:type="pct"/>
            <w:tcBorders>
              <w:top w:val="single" w:sz="4" w:space="0" w:color="auto"/>
              <w:start w:val="single" w:sz="4" w:space="0" w:color="auto"/>
              <w:bottom w:val="single" w:sz="4" w:space="0" w:color="auto"/>
              <w:end w:val="single" w:sz="4" w:space="0" w:color="auto"/>
            </w:tcBorders>
          </w:tcPr>
          <w:p w14:paraId="453BC673" w14:textId="77777777" w:rsidR="00E423BD" w:rsidRDefault="00666571">
            <w:pPr>
              <w:rPr>
                <w:rFonts w:asciiTheme="minorHAnsi" w:hAnsiTheme="minorHAnsi"/>
                <w:sz w:val="22"/>
                <w:szCs w:val="22"/>
              </w:rPr>
            </w:pPr>
            <w:r>
              <w:rPr>
                <w:rFonts w:asciiTheme="minorHAnsi" w:hAnsiTheme="minorHAnsi"/>
                <w:sz w:val="22"/>
                <w:szCs w:val="22"/>
              </w:rPr>
              <w:t xml:space="preserve">No committee but: </w:t>
            </w:r>
          </w:p>
          <w:p w14:paraId="572E2D9B" w14:textId="0A5DA2D0"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19</w:t>
            </w:r>
            <w:r>
              <w:rPr>
                <w:rFonts w:asciiTheme="minorHAnsi" w:hAnsiTheme="minorHAnsi"/>
                <w:sz w:val="22"/>
                <w:szCs w:val="22"/>
              </w:rPr>
              <w:t>: l</w:t>
            </w:r>
            <w:r w:rsidR="00666571">
              <w:rPr>
                <w:rFonts w:asciiTheme="minorHAnsi" w:hAnsiTheme="minorHAnsi"/>
                <w:sz w:val="22"/>
                <w:szCs w:val="22"/>
              </w:rPr>
              <w:t xml:space="preserve"> 363 - 367</w:t>
            </w:r>
          </w:p>
        </w:tc>
        <w:tc>
          <w:tcPr>
            <w:tcW w:w="28.0%" w:type="pct"/>
            <w:tcBorders>
              <w:top w:val="single" w:sz="4" w:space="0" w:color="auto"/>
              <w:start w:val="single" w:sz="4" w:space="0" w:color="auto"/>
              <w:bottom w:val="single" w:sz="4" w:space="0" w:color="auto"/>
              <w:end w:val="single" w:sz="4" w:space="0" w:color="auto"/>
            </w:tcBorders>
          </w:tcPr>
          <w:p w14:paraId="21987697" w14:textId="77777777" w:rsidR="00E93A06" w:rsidRPr="00F7703D" w:rsidRDefault="00E93A06">
            <w:pPr>
              <w:rPr>
                <w:rFonts w:asciiTheme="minorHAnsi" w:hAnsiTheme="minorHAnsi"/>
                <w:sz w:val="22"/>
                <w:szCs w:val="22"/>
              </w:rPr>
            </w:pPr>
          </w:p>
        </w:tc>
      </w:tr>
      <w:tr w:rsidR="00E93A06" w:rsidRPr="00F7703D" w14:paraId="230782DB" w14:textId="77777777" w:rsidTr="009139EF">
        <w:tc>
          <w:tcPr>
            <w:tcW w:w="17.0%" w:type="pct"/>
            <w:tcBorders>
              <w:top w:val="single" w:sz="4" w:space="0" w:color="auto"/>
              <w:start w:val="single" w:sz="4" w:space="0" w:color="auto"/>
              <w:bottom w:val="single" w:sz="4" w:space="0" w:color="auto"/>
              <w:end w:val="single" w:sz="4" w:space="0" w:color="auto"/>
            </w:tcBorders>
          </w:tcPr>
          <w:p w14:paraId="33196BEF" w14:textId="77777777" w:rsidR="00E93A06" w:rsidRPr="00F7703D" w:rsidRDefault="00E93A06">
            <w:pPr>
              <w:rPr>
                <w:rFonts w:asciiTheme="minorHAnsi" w:hAnsiTheme="minorHAnsi"/>
                <w:sz w:val="22"/>
                <w:szCs w:val="22"/>
              </w:rPr>
            </w:pPr>
            <w:permStart w:id="1047753793" w:edGrp="everyone" w:colFirst="3" w:colLast="3"/>
            <w:permStart w:id="1426419788" w:edGrp="everyone" w:colFirst="4" w:colLast="4"/>
            <w:permEnd w:id="594351255"/>
            <w:permEnd w:id="905787016"/>
            <w:r w:rsidRPr="00F7703D">
              <w:rPr>
                <w:rFonts w:asciiTheme="minorHAnsi" w:hAnsiTheme="minorHAnsi"/>
                <w:sz w:val="22"/>
                <w:szCs w:val="22"/>
              </w:rPr>
              <w:t>Data monitoring: interim analysis</w:t>
            </w:r>
          </w:p>
        </w:tc>
        <w:tc>
          <w:tcPr>
            <w:tcW w:w="5.0%" w:type="pct"/>
            <w:tcBorders>
              <w:top w:val="single" w:sz="4" w:space="0" w:color="auto"/>
              <w:start w:val="single" w:sz="4" w:space="0" w:color="auto"/>
              <w:bottom w:val="single" w:sz="4" w:space="0" w:color="auto"/>
              <w:end w:val="single" w:sz="4" w:space="0" w:color="auto"/>
            </w:tcBorders>
          </w:tcPr>
          <w:p w14:paraId="714E86F7" w14:textId="77777777" w:rsidR="00E93A06" w:rsidRPr="00F7703D" w:rsidRDefault="00070F22">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32.0%" w:type="pct"/>
            <w:tcBorders>
              <w:top w:val="single" w:sz="4" w:space="0" w:color="auto"/>
              <w:start w:val="single" w:sz="4" w:space="0" w:color="auto"/>
              <w:bottom w:val="single" w:sz="4" w:space="0" w:color="auto"/>
              <w:end w:val="single" w:sz="4" w:space="0" w:color="auto"/>
            </w:tcBorders>
          </w:tcPr>
          <w:p w14:paraId="6C9C951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16.0%" w:type="pct"/>
            <w:tcBorders>
              <w:top w:val="single" w:sz="4" w:space="0" w:color="auto"/>
              <w:start w:val="single" w:sz="4" w:space="0" w:color="auto"/>
              <w:bottom w:val="single" w:sz="4" w:space="0" w:color="auto"/>
              <w:end w:val="single" w:sz="4" w:space="0" w:color="auto"/>
            </w:tcBorders>
          </w:tcPr>
          <w:p w14:paraId="4E104170" w14:textId="0496BD28"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20</w:t>
            </w:r>
            <w:r>
              <w:rPr>
                <w:rFonts w:asciiTheme="minorHAnsi" w:hAnsiTheme="minorHAnsi"/>
                <w:sz w:val="22"/>
                <w:szCs w:val="22"/>
              </w:rPr>
              <w:t>: l</w:t>
            </w:r>
            <w:r w:rsidR="00666571">
              <w:rPr>
                <w:rFonts w:asciiTheme="minorHAnsi" w:hAnsiTheme="minorHAnsi"/>
                <w:sz w:val="22"/>
                <w:szCs w:val="22"/>
              </w:rPr>
              <w:t xml:space="preserve"> 381-382 &amp; 393-394</w:t>
            </w:r>
          </w:p>
        </w:tc>
        <w:tc>
          <w:tcPr>
            <w:tcW w:w="28.0%" w:type="pct"/>
            <w:tcBorders>
              <w:top w:val="single" w:sz="4" w:space="0" w:color="auto"/>
              <w:start w:val="single" w:sz="4" w:space="0" w:color="auto"/>
              <w:bottom w:val="single" w:sz="4" w:space="0" w:color="auto"/>
              <w:end w:val="single" w:sz="4" w:space="0" w:color="auto"/>
            </w:tcBorders>
          </w:tcPr>
          <w:p w14:paraId="60AB346F" w14:textId="0A25D3F1" w:rsidR="00E93A06" w:rsidRPr="00F7703D" w:rsidRDefault="00E93A06">
            <w:pPr>
              <w:rPr>
                <w:rFonts w:asciiTheme="minorHAnsi" w:hAnsiTheme="minorHAnsi"/>
                <w:sz w:val="22"/>
                <w:szCs w:val="22"/>
              </w:rPr>
            </w:pPr>
          </w:p>
        </w:tc>
      </w:tr>
      <w:tr w:rsidR="00E93A06" w:rsidRPr="00F7703D" w14:paraId="1E0CD39B" w14:textId="77777777" w:rsidTr="009139EF">
        <w:tc>
          <w:tcPr>
            <w:tcW w:w="17.0%" w:type="pct"/>
            <w:tcBorders>
              <w:top w:val="single" w:sz="4" w:space="0" w:color="auto"/>
              <w:start w:val="single" w:sz="4" w:space="0" w:color="auto"/>
              <w:bottom w:val="single" w:sz="4" w:space="0" w:color="auto"/>
              <w:end w:val="single" w:sz="4" w:space="0" w:color="auto"/>
            </w:tcBorders>
          </w:tcPr>
          <w:p w14:paraId="7233E10D" w14:textId="77777777" w:rsidR="00E93A06" w:rsidRPr="00F7703D" w:rsidRDefault="00E93A06">
            <w:pPr>
              <w:rPr>
                <w:rFonts w:asciiTheme="minorHAnsi" w:hAnsiTheme="minorHAnsi"/>
                <w:sz w:val="22"/>
                <w:szCs w:val="22"/>
              </w:rPr>
            </w:pPr>
            <w:permStart w:id="1267030437" w:edGrp="everyone" w:colFirst="3" w:colLast="3"/>
            <w:permStart w:id="417949866" w:edGrp="everyone" w:colFirst="4" w:colLast="4"/>
            <w:permEnd w:id="1047753793"/>
            <w:permEnd w:id="1426419788"/>
            <w:r w:rsidRPr="00F7703D">
              <w:rPr>
                <w:rFonts w:asciiTheme="minorHAnsi" w:hAnsiTheme="minorHAnsi"/>
                <w:sz w:val="22"/>
                <w:szCs w:val="22"/>
              </w:rPr>
              <w:lastRenderedPageBreak/>
              <w:t>Harms</w:t>
            </w:r>
          </w:p>
        </w:tc>
        <w:tc>
          <w:tcPr>
            <w:tcW w:w="5.0%" w:type="pct"/>
            <w:tcBorders>
              <w:top w:val="single" w:sz="4" w:space="0" w:color="auto"/>
              <w:start w:val="single" w:sz="4" w:space="0" w:color="auto"/>
              <w:bottom w:val="single" w:sz="4" w:space="0" w:color="auto"/>
              <w:end w:val="single" w:sz="4" w:space="0" w:color="auto"/>
            </w:tcBorders>
          </w:tcPr>
          <w:p w14:paraId="4B4D933A" w14:textId="77777777" w:rsidR="00E93A06" w:rsidRPr="00F7703D" w:rsidRDefault="00070F22">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32.0%" w:type="pct"/>
            <w:tcBorders>
              <w:top w:val="single" w:sz="4" w:space="0" w:color="auto"/>
              <w:start w:val="single" w:sz="4" w:space="0" w:color="auto"/>
              <w:bottom w:val="single" w:sz="4" w:space="0" w:color="auto"/>
              <w:end w:val="single" w:sz="4" w:space="0" w:color="auto"/>
            </w:tcBorders>
          </w:tcPr>
          <w:p w14:paraId="7A15FA4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16.0%" w:type="pct"/>
            <w:tcBorders>
              <w:top w:val="single" w:sz="4" w:space="0" w:color="auto"/>
              <w:start w:val="single" w:sz="4" w:space="0" w:color="auto"/>
              <w:bottom w:val="single" w:sz="4" w:space="0" w:color="auto"/>
              <w:end w:val="single" w:sz="4" w:space="0" w:color="auto"/>
            </w:tcBorders>
          </w:tcPr>
          <w:p w14:paraId="38303AD5" w14:textId="5FF5DFA8"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21</w:t>
            </w:r>
            <w:r>
              <w:rPr>
                <w:rFonts w:asciiTheme="minorHAnsi" w:hAnsiTheme="minorHAnsi"/>
                <w:sz w:val="22"/>
                <w:szCs w:val="22"/>
              </w:rPr>
              <w:t>: l</w:t>
            </w:r>
            <w:r w:rsidR="00666571">
              <w:rPr>
                <w:rFonts w:asciiTheme="minorHAnsi" w:hAnsiTheme="minorHAnsi"/>
                <w:sz w:val="22"/>
                <w:szCs w:val="22"/>
              </w:rPr>
              <w:t xml:space="preserve"> 395-400</w:t>
            </w:r>
          </w:p>
        </w:tc>
        <w:tc>
          <w:tcPr>
            <w:tcW w:w="28.0%" w:type="pct"/>
            <w:tcBorders>
              <w:top w:val="single" w:sz="4" w:space="0" w:color="auto"/>
              <w:start w:val="single" w:sz="4" w:space="0" w:color="auto"/>
              <w:bottom w:val="single" w:sz="4" w:space="0" w:color="auto"/>
              <w:end w:val="single" w:sz="4" w:space="0" w:color="auto"/>
            </w:tcBorders>
          </w:tcPr>
          <w:p w14:paraId="2D4DD5B9" w14:textId="77777777" w:rsidR="00E93A06" w:rsidRPr="00F7703D" w:rsidRDefault="00E93A06">
            <w:pPr>
              <w:rPr>
                <w:rFonts w:asciiTheme="minorHAnsi" w:hAnsiTheme="minorHAnsi"/>
                <w:sz w:val="22"/>
                <w:szCs w:val="22"/>
              </w:rPr>
            </w:pPr>
          </w:p>
        </w:tc>
      </w:tr>
      <w:tr w:rsidR="00E93A06" w:rsidRPr="00F7703D" w14:paraId="4D839A89" w14:textId="77777777" w:rsidTr="009139EF">
        <w:tc>
          <w:tcPr>
            <w:tcW w:w="17.0%" w:type="pct"/>
            <w:tcBorders>
              <w:top w:val="single" w:sz="4" w:space="0" w:color="auto"/>
              <w:start w:val="single" w:sz="4" w:space="0" w:color="auto"/>
              <w:bottom w:val="single" w:sz="4" w:space="0" w:color="auto"/>
              <w:end w:val="single" w:sz="4" w:space="0" w:color="auto"/>
            </w:tcBorders>
          </w:tcPr>
          <w:p w14:paraId="6D1E9A07" w14:textId="77777777" w:rsidR="00E93A06" w:rsidRPr="00F7703D" w:rsidRDefault="00E93A06">
            <w:pPr>
              <w:rPr>
                <w:rFonts w:asciiTheme="minorHAnsi" w:hAnsiTheme="minorHAnsi"/>
                <w:sz w:val="22"/>
                <w:szCs w:val="22"/>
              </w:rPr>
            </w:pPr>
            <w:permStart w:id="560687365" w:edGrp="everyone" w:colFirst="3" w:colLast="3"/>
            <w:permStart w:id="1455110022" w:edGrp="everyone" w:colFirst="4" w:colLast="4"/>
            <w:permEnd w:id="1267030437"/>
            <w:permEnd w:id="417949866"/>
            <w:r w:rsidRPr="00F7703D">
              <w:rPr>
                <w:rFonts w:asciiTheme="minorHAnsi" w:hAnsiTheme="minorHAnsi"/>
                <w:sz w:val="22"/>
                <w:szCs w:val="22"/>
              </w:rPr>
              <w:t>Auditing</w:t>
            </w:r>
          </w:p>
        </w:tc>
        <w:tc>
          <w:tcPr>
            <w:tcW w:w="5.0%" w:type="pct"/>
            <w:tcBorders>
              <w:top w:val="single" w:sz="4" w:space="0" w:color="auto"/>
              <w:start w:val="single" w:sz="4" w:space="0" w:color="auto"/>
              <w:bottom w:val="single" w:sz="4" w:space="0" w:color="auto"/>
              <w:end w:val="single" w:sz="4" w:space="0" w:color="auto"/>
            </w:tcBorders>
          </w:tcPr>
          <w:p w14:paraId="4A07EBA3" w14:textId="77777777" w:rsidR="00E93A06" w:rsidRPr="00F7703D" w:rsidRDefault="00070F22">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32.0%" w:type="pct"/>
            <w:tcBorders>
              <w:top w:val="single" w:sz="4" w:space="0" w:color="auto"/>
              <w:start w:val="single" w:sz="4" w:space="0" w:color="auto"/>
              <w:bottom w:val="single" w:sz="4" w:space="0" w:color="auto"/>
              <w:end w:val="single" w:sz="4" w:space="0" w:color="auto"/>
            </w:tcBorders>
          </w:tcPr>
          <w:p w14:paraId="2CE7B80A"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16.0%" w:type="pct"/>
            <w:tcBorders>
              <w:top w:val="single" w:sz="4" w:space="0" w:color="auto"/>
              <w:start w:val="single" w:sz="4" w:space="0" w:color="auto"/>
              <w:bottom w:val="single" w:sz="4" w:space="0" w:color="auto"/>
              <w:end w:val="single" w:sz="4" w:space="0" w:color="auto"/>
            </w:tcBorders>
          </w:tcPr>
          <w:p w14:paraId="508C19B8" w14:textId="519DCD8A"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21</w:t>
            </w:r>
            <w:r>
              <w:rPr>
                <w:rFonts w:asciiTheme="minorHAnsi" w:hAnsiTheme="minorHAnsi"/>
                <w:sz w:val="22"/>
                <w:szCs w:val="22"/>
              </w:rPr>
              <w:t>: l</w:t>
            </w:r>
            <w:r w:rsidR="00666571">
              <w:rPr>
                <w:rFonts w:asciiTheme="minorHAnsi" w:hAnsiTheme="minorHAnsi"/>
                <w:sz w:val="22"/>
                <w:szCs w:val="22"/>
              </w:rPr>
              <w:t xml:space="preserve"> 399-400</w:t>
            </w:r>
          </w:p>
        </w:tc>
        <w:tc>
          <w:tcPr>
            <w:tcW w:w="28.0%" w:type="pct"/>
            <w:tcBorders>
              <w:top w:val="single" w:sz="4" w:space="0" w:color="auto"/>
              <w:start w:val="single" w:sz="4" w:space="0" w:color="auto"/>
              <w:bottom w:val="single" w:sz="4" w:space="0" w:color="auto"/>
              <w:end w:val="single" w:sz="4" w:space="0" w:color="auto"/>
            </w:tcBorders>
          </w:tcPr>
          <w:p w14:paraId="29C389A0" w14:textId="77777777" w:rsidR="00E93A06" w:rsidRPr="00F7703D" w:rsidRDefault="00E93A06">
            <w:pPr>
              <w:rPr>
                <w:rFonts w:asciiTheme="minorHAnsi" w:hAnsiTheme="minorHAnsi"/>
                <w:sz w:val="22"/>
                <w:szCs w:val="22"/>
              </w:rPr>
            </w:pPr>
          </w:p>
        </w:tc>
      </w:tr>
      <w:permEnd w:id="560687365"/>
      <w:permEnd w:id="1455110022"/>
      <w:tr w:rsidR="00E93A06" w:rsidRPr="00F7703D" w14:paraId="5925B183" w14:textId="77777777" w:rsidTr="00E93A06">
        <w:tc>
          <w:tcPr>
            <w:tcW w:w="100.0%" w:type="pct"/>
            <w:gridSpan w:val="5"/>
            <w:tcBorders>
              <w:top w:val="single" w:sz="4" w:space="0" w:color="auto"/>
              <w:start w:val="single" w:sz="4" w:space="0" w:color="auto"/>
              <w:bottom w:val="single" w:sz="4" w:space="0" w:color="auto"/>
              <w:end w:val="single" w:sz="4" w:space="0" w:color="auto"/>
            </w:tcBorders>
          </w:tcPr>
          <w:p w14:paraId="4CCC6AB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4D5C3985" w14:textId="77777777" w:rsidTr="009139EF">
        <w:tc>
          <w:tcPr>
            <w:tcW w:w="17.0%" w:type="pct"/>
            <w:tcBorders>
              <w:top w:val="single" w:sz="4" w:space="0" w:color="auto"/>
              <w:start w:val="single" w:sz="4" w:space="0" w:color="auto"/>
              <w:bottom w:val="single" w:sz="4" w:space="0" w:color="auto"/>
              <w:end w:val="single" w:sz="4" w:space="0" w:color="auto"/>
            </w:tcBorders>
          </w:tcPr>
          <w:p w14:paraId="1617C4AF" w14:textId="77777777" w:rsidR="00E93A06" w:rsidRPr="00F7703D" w:rsidRDefault="00E93A06">
            <w:pPr>
              <w:rPr>
                <w:rFonts w:asciiTheme="minorHAnsi" w:hAnsiTheme="minorHAnsi"/>
                <w:sz w:val="22"/>
                <w:szCs w:val="22"/>
              </w:rPr>
            </w:pPr>
            <w:permStart w:id="1179783133" w:edGrp="everyone" w:colFirst="3" w:colLast="3"/>
            <w:permStart w:id="1832811434" w:edGrp="everyone" w:colFirst="4" w:colLast="4"/>
            <w:r w:rsidRPr="00F7703D">
              <w:rPr>
                <w:rFonts w:asciiTheme="minorHAnsi" w:hAnsiTheme="minorHAnsi"/>
                <w:sz w:val="22"/>
                <w:szCs w:val="22"/>
              </w:rPr>
              <w:t>Research ethics approval</w:t>
            </w:r>
          </w:p>
        </w:tc>
        <w:tc>
          <w:tcPr>
            <w:tcW w:w="5.0%" w:type="pct"/>
            <w:tcBorders>
              <w:top w:val="single" w:sz="4" w:space="0" w:color="auto"/>
              <w:start w:val="single" w:sz="4" w:space="0" w:color="auto"/>
              <w:bottom w:val="single" w:sz="4" w:space="0" w:color="auto"/>
              <w:end w:val="single" w:sz="4" w:space="0" w:color="auto"/>
            </w:tcBorders>
          </w:tcPr>
          <w:p w14:paraId="28E13C1A" w14:textId="77777777" w:rsidR="00E93A06" w:rsidRPr="00F7703D" w:rsidRDefault="00070F22">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32.0%" w:type="pct"/>
            <w:tcBorders>
              <w:top w:val="single" w:sz="4" w:space="0" w:color="auto"/>
              <w:start w:val="single" w:sz="4" w:space="0" w:color="auto"/>
              <w:bottom w:val="single" w:sz="4" w:space="0" w:color="auto"/>
              <w:end w:val="single" w:sz="4" w:space="0" w:color="auto"/>
            </w:tcBorders>
          </w:tcPr>
          <w:p w14:paraId="63CB72B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16.0%" w:type="pct"/>
            <w:tcBorders>
              <w:top w:val="single" w:sz="4" w:space="0" w:color="auto"/>
              <w:start w:val="single" w:sz="4" w:space="0" w:color="auto"/>
              <w:bottom w:val="single" w:sz="4" w:space="0" w:color="auto"/>
              <w:end w:val="single" w:sz="4" w:space="0" w:color="auto"/>
            </w:tcBorders>
          </w:tcPr>
          <w:p w14:paraId="0EFC6B9D" w14:textId="46FE77C9"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23</w:t>
            </w:r>
            <w:r>
              <w:rPr>
                <w:rFonts w:asciiTheme="minorHAnsi" w:hAnsiTheme="minorHAnsi"/>
                <w:sz w:val="22"/>
                <w:szCs w:val="22"/>
              </w:rPr>
              <w:t>: l</w:t>
            </w:r>
            <w:r w:rsidR="00666571">
              <w:rPr>
                <w:rFonts w:asciiTheme="minorHAnsi" w:hAnsiTheme="minorHAnsi"/>
                <w:sz w:val="22"/>
                <w:szCs w:val="22"/>
              </w:rPr>
              <w:t xml:space="preserve"> 440-443</w:t>
            </w:r>
          </w:p>
        </w:tc>
        <w:tc>
          <w:tcPr>
            <w:tcW w:w="28.0%" w:type="pct"/>
            <w:tcBorders>
              <w:top w:val="single" w:sz="4" w:space="0" w:color="auto"/>
              <w:start w:val="single" w:sz="4" w:space="0" w:color="auto"/>
              <w:bottom w:val="single" w:sz="4" w:space="0" w:color="auto"/>
              <w:end w:val="single" w:sz="4" w:space="0" w:color="auto"/>
            </w:tcBorders>
          </w:tcPr>
          <w:p w14:paraId="04B9220F" w14:textId="77777777" w:rsidR="00E93A06" w:rsidRPr="00F7703D" w:rsidRDefault="00E93A06">
            <w:pPr>
              <w:rPr>
                <w:rFonts w:asciiTheme="minorHAnsi" w:hAnsiTheme="minorHAnsi"/>
                <w:sz w:val="22"/>
                <w:szCs w:val="22"/>
              </w:rPr>
            </w:pPr>
          </w:p>
        </w:tc>
      </w:tr>
      <w:tr w:rsidR="00E93A06" w:rsidRPr="00F7703D" w14:paraId="0579B364" w14:textId="77777777" w:rsidTr="009139EF">
        <w:tc>
          <w:tcPr>
            <w:tcW w:w="17.0%" w:type="pct"/>
            <w:tcBorders>
              <w:top w:val="single" w:sz="4" w:space="0" w:color="auto"/>
              <w:start w:val="single" w:sz="4" w:space="0" w:color="auto"/>
              <w:bottom w:val="single" w:sz="4" w:space="0" w:color="auto"/>
              <w:end w:val="single" w:sz="4" w:space="0" w:color="auto"/>
            </w:tcBorders>
          </w:tcPr>
          <w:p w14:paraId="66177343" w14:textId="77777777" w:rsidR="00E93A06" w:rsidRPr="00F7703D" w:rsidRDefault="00E93A06">
            <w:pPr>
              <w:rPr>
                <w:rFonts w:asciiTheme="minorHAnsi" w:hAnsiTheme="minorHAnsi"/>
                <w:sz w:val="22"/>
                <w:szCs w:val="22"/>
              </w:rPr>
            </w:pPr>
            <w:permStart w:id="2109483417" w:edGrp="everyone" w:colFirst="3" w:colLast="3"/>
            <w:permStart w:id="49045837" w:edGrp="everyone" w:colFirst="4" w:colLast="4"/>
            <w:permEnd w:id="1179783133"/>
            <w:permEnd w:id="1832811434"/>
            <w:r w:rsidRPr="00F7703D">
              <w:rPr>
                <w:rFonts w:asciiTheme="minorHAnsi" w:hAnsiTheme="minorHAnsi"/>
                <w:sz w:val="22"/>
                <w:szCs w:val="22"/>
              </w:rPr>
              <w:t>Protocol amendments</w:t>
            </w:r>
          </w:p>
        </w:tc>
        <w:tc>
          <w:tcPr>
            <w:tcW w:w="5.0%" w:type="pct"/>
            <w:tcBorders>
              <w:top w:val="single" w:sz="4" w:space="0" w:color="auto"/>
              <w:start w:val="single" w:sz="4" w:space="0" w:color="auto"/>
              <w:bottom w:val="single" w:sz="4" w:space="0" w:color="auto"/>
              <w:end w:val="single" w:sz="4" w:space="0" w:color="auto"/>
            </w:tcBorders>
          </w:tcPr>
          <w:p w14:paraId="2CADCA47" w14:textId="77777777" w:rsidR="00E93A06" w:rsidRPr="00F7703D" w:rsidRDefault="00070F22">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32.0%" w:type="pct"/>
            <w:tcBorders>
              <w:top w:val="single" w:sz="4" w:space="0" w:color="auto"/>
              <w:start w:val="single" w:sz="4" w:space="0" w:color="auto"/>
              <w:bottom w:val="single" w:sz="4" w:space="0" w:color="auto"/>
              <w:end w:val="single" w:sz="4" w:space="0" w:color="auto"/>
            </w:tcBorders>
          </w:tcPr>
          <w:p w14:paraId="2235BFB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16.0%" w:type="pct"/>
            <w:tcBorders>
              <w:top w:val="single" w:sz="4" w:space="0" w:color="auto"/>
              <w:start w:val="single" w:sz="4" w:space="0" w:color="auto"/>
              <w:bottom w:val="single" w:sz="4" w:space="0" w:color="auto"/>
              <w:end w:val="single" w:sz="4" w:space="0" w:color="auto"/>
            </w:tcBorders>
          </w:tcPr>
          <w:p w14:paraId="0308929F" w14:textId="449D0DCC"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23</w:t>
            </w:r>
            <w:r>
              <w:rPr>
                <w:rFonts w:asciiTheme="minorHAnsi" w:hAnsiTheme="minorHAnsi"/>
                <w:sz w:val="22"/>
                <w:szCs w:val="22"/>
              </w:rPr>
              <w:t>: l</w:t>
            </w:r>
            <w:r w:rsidR="00666571">
              <w:rPr>
                <w:rFonts w:asciiTheme="minorHAnsi" w:hAnsiTheme="minorHAnsi"/>
                <w:sz w:val="22"/>
                <w:szCs w:val="22"/>
              </w:rPr>
              <w:t xml:space="preserve"> 449-452</w:t>
            </w:r>
          </w:p>
        </w:tc>
        <w:tc>
          <w:tcPr>
            <w:tcW w:w="28.0%" w:type="pct"/>
            <w:tcBorders>
              <w:top w:val="single" w:sz="4" w:space="0" w:color="auto"/>
              <w:start w:val="single" w:sz="4" w:space="0" w:color="auto"/>
              <w:bottom w:val="single" w:sz="4" w:space="0" w:color="auto"/>
              <w:end w:val="single" w:sz="4" w:space="0" w:color="auto"/>
            </w:tcBorders>
          </w:tcPr>
          <w:p w14:paraId="7AED87A5" w14:textId="77777777" w:rsidR="00E93A06" w:rsidRPr="00F7703D" w:rsidRDefault="00E93A06">
            <w:pPr>
              <w:rPr>
                <w:rFonts w:asciiTheme="minorHAnsi" w:hAnsiTheme="minorHAnsi"/>
                <w:sz w:val="22"/>
                <w:szCs w:val="22"/>
              </w:rPr>
            </w:pPr>
          </w:p>
        </w:tc>
      </w:tr>
      <w:tr w:rsidR="00E93A06" w:rsidRPr="00F7703D" w14:paraId="35F6B32E" w14:textId="77777777" w:rsidTr="009139EF">
        <w:tc>
          <w:tcPr>
            <w:tcW w:w="17.0%" w:type="pct"/>
            <w:tcBorders>
              <w:top w:val="single" w:sz="4" w:space="0" w:color="auto"/>
              <w:start w:val="single" w:sz="4" w:space="0" w:color="auto"/>
              <w:bottom w:val="single" w:sz="4" w:space="0" w:color="auto"/>
              <w:end w:val="single" w:sz="4" w:space="0" w:color="auto"/>
            </w:tcBorders>
          </w:tcPr>
          <w:p w14:paraId="28E3C3D8" w14:textId="77777777" w:rsidR="00E93A06" w:rsidRPr="00F7703D" w:rsidRDefault="00E93A06">
            <w:pPr>
              <w:rPr>
                <w:rFonts w:asciiTheme="minorHAnsi" w:hAnsiTheme="minorHAnsi"/>
                <w:sz w:val="22"/>
                <w:szCs w:val="22"/>
              </w:rPr>
            </w:pPr>
            <w:permStart w:id="1213352249" w:edGrp="everyone" w:colFirst="3" w:colLast="3"/>
            <w:permStart w:id="108215896" w:edGrp="everyone" w:colFirst="4" w:colLast="4"/>
            <w:permEnd w:id="2109483417"/>
            <w:permEnd w:id="49045837"/>
            <w:r w:rsidRPr="00F7703D">
              <w:rPr>
                <w:rFonts w:asciiTheme="minorHAnsi" w:hAnsiTheme="minorHAnsi"/>
                <w:sz w:val="22"/>
                <w:szCs w:val="22"/>
              </w:rPr>
              <w:t>Consent or assent</w:t>
            </w:r>
          </w:p>
        </w:tc>
        <w:tc>
          <w:tcPr>
            <w:tcW w:w="5.0%" w:type="pct"/>
            <w:tcBorders>
              <w:top w:val="single" w:sz="4" w:space="0" w:color="auto"/>
              <w:start w:val="single" w:sz="4" w:space="0" w:color="auto"/>
              <w:bottom w:val="single" w:sz="4" w:space="0" w:color="auto"/>
              <w:end w:val="single" w:sz="4" w:space="0" w:color="auto"/>
            </w:tcBorders>
          </w:tcPr>
          <w:p w14:paraId="44DCF801" w14:textId="77777777" w:rsidR="00E93A06" w:rsidRPr="00F7703D" w:rsidRDefault="00070F22">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32.0%" w:type="pct"/>
            <w:tcBorders>
              <w:top w:val="single" w:sz="4" w:space="0" w:color="auto"/>
              <w:start w:val="single" w:sz="4" w:space="0" w:color="auto"/>
              <w:bottom w:val="single" w:sz="4" w:space="0" w:color="auto"/>
              <w:end w:val="single" w:sz="4" w:space="0" w:color="auto"/>
            </w:tcBorders>
          </w:tcPr>
          <w:p w14:paraId="6C23239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16.0%" w:type="pct"/>
            <w:tcBorders>
              <w:top w:val="single" w:sz="4" w:space="0" w:color="auto"/>
              <w:start w:val="single" w:sz="4" w:space="0" w:color="auto"/>
              <w:bottom w:val="single" w:sz="4" w:space="0" w:color="auto"/>
              <w:end w:val="single" w:sz="4" w:space="0" w:color="auto"/>
            </w:tcBorders>
          </w:tcPr>
          <w:p w14:paraId="1B1940E8" w14:textId="74028530" w:rsidR="00E93A06" w:rsidRPr="00F7703D" w:rsidRDefault="00E423BD">
            <w:pPr>
              <w:rPr>
                <w:rFonts w:asciiTheme="minorHAnsi" w:hAnsiTheme="minorHAnsi"/>
                <w:sz w:val="22"/>
                <w:szCs w:val="22"/>
              </w:rPr>
            </w:pPr>
            <w:r>
              <w:rPr>
                <w:rFonts w:asciiTheme="minorHAnsi" w:hAnsiTheme="minorHAnsi"/>
                <w:sz w:val="22"/>
                <w:szCs w:val="22"/>
              </w:rPr>
              <w:t xml:space="preserve">p </w:t>
            </w:r>
            <w:r w:rsidR="00666571">
              <w:rPr>
                <w:rFonts w:asciiTheme="minorHAnsi" w:hAnsiTheme="minorHAnsi"/>
                <w:sz w:val="22"/>
                <w:szCs w:val="22"/>
              </w:rPr>
              <w:t>23</w:t>
            </w:r>
            <w:r>
              <w:rPr>
                <w:rFonts w:asciiTheme="minorHAnsi" w:hAnsiTheme="minorHAnsi"/>
                <w:sz w:val="22"/>
                <w:szCs w:val="22"/>
              </w:rPr>
              <w:t>: l</w:t>
            </w:r>
            <w:r w:rsidR="00666571">
              <w:rPr>
                <w:rFonts w:asciiTheme="minorHAnsi" w:hAnsiTheme="minorHAnsi"/>
                <w:sz w:val="22"/>
                <w:szCs w:val="22"/>
              </w:rPr>
              <w:t xml:space="preserve"> 443-445</w:t>
            </w:r>
          </w:p>
        </w:tc>
        <w:tc>
          <w:tcPr>
            <w:tcW w:w="28.0%" w:type="pct"/>
            <w:tcBorders>
              <w:top w:val="single" w:sz="4" w:space="0" w:color="auto"/>
              <w:start w:val="single" w:sz="4" w:space="0" w:color="auto"/>
              <w:bottom w:val="single" w:sz="4" w:space="0" w:color="auto"/>
              <w:end w:val="single" w:sz="4" w:space="0" w:color="auto"/>
            </w:tcBorders>
          </w:tcPr>
          <w:p w14:paraId="32DBD13C" w14:textId="77777777" w:rsidR="00E93A06" w:rsidRPr="00F7703D" w:rsidRDefault="00E93A06">
            <w:pPr>
              <w:rPr>
                <w:rFonts w:asciiTheme="minorHAnsi" w:hAnsiTheme="minorHAnsi"/>
                <w:sz w:val="22"/>
                <w:szCs w:val="22"/>
              </w:rPr>
            </w:pPr>
          </w:p>
        </w:tc>
      </w:tr>
      <w:tr w:rsidR="00E93A06" w:rsidRPr="00F7703D" w14:paraId="777CC82C" w14:textId="77777777" w:rsidTr="009139EF">
        <w:tc>
          <w:tcPr>
            <w:tcW w:w="17.0%" w:type="pct"/>
            <w:tcBorders>
              <w:top w:val="single" w:sz="4" w:space="0" w:color="auto"/>
              <w:start w:val="single" w:sz="4" w:space="0" w:color="auto"/>
              <w:bottom w:val="single" w:sz="4" w:space="0" w:color="auto"/>
              <w:end w:val="single" w:sz="4" w:space="0" w:color="auto"/>
            </w:tcBorders>
          </w:tcPr>
          <w:p w14:paraId="5444B105" w14:textId="77777777" w:rsidR="00E93A06" w:rsidRPr="00F7703D" w:rsidRDefault="00E93A06">
            <w:pPr>
              <w:rPr>
                <w:rFonts w:asciiTheme="minorHAnsi" w:hAnsiTheme="minorHAnsi"/>
                <w:sz w:val="22"/>
                <w:szCs w:val="22"/>
              </w:rPr>
            </w:pPr>
            <w:permStart w:id="345115485" w:edGrp="everyone" w:colFirst="3" w:colLast="3"/>
            <w:permStart w:id="1947754081" w:edGrp="everyone" w:colFirst="4" w:colLast="4"/>
            <w:permEnd w:id="1213352249"/>
            <w:permEnd w:id="108215896"/>
            <w:r w:rsidRPr="00F7703D">
              <w:rPr>
                <w:rFonts w:asciiTheme="minorHAnsi" w:hAnsiTheme="minorHAnsi"/>
                <w:sz w:val="22"/>
                <w:szCs w:val="22"/>
              </w:rPr>
              <w:t>Consent or assent: ancillary studies</w:t>
            </w:r>
          </w:p>
        </w:tc>
        <w:tc>
          <w:tcPr>
            <w:tcW w:w="5.0%" w:type="pct"/>
            <w:tcBorders>
              <w:top w:val="single" w:sz="4" w:space="0" w:color="auto"/>
              <w:start w:val="single" w:sz="4" w:space="0" w:color="auto"/>
              <w:bottom w:val="single" w:sz="4" w:space="0" w:color="auto"/>
              <w:end w:val="single" w:sz="4" w:space="0" w:color="auto"/>
            </w:tcBorders>
          </w:tcPr>
          <w:p w14:paraId="6A47E754" w14:textId="77777777" w:rsidR="00E93A06" w:rsidRPr="00F7703D" w:rsidRDefault="00070F22">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32.0%" w:type="pct"/>
            <w:tcBorders>
              <w:top w:val="single" w:sz="4" w:space="0" w:color="auto"/>
              <w:start w:val="single" w:sz="4" w:space="0" w:color="auto"/>
              <w:bottom w:val="single" w:sz="4" w:space="0" w:color="auto"/>
              <w:end w:val="single" w:sz="4" w:space="0" w:color="auto"/>
            </w:tcBorders>
          </w:tcPr>
          <w:p w14:paraId="63826B8A"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16.0%" w:type="pct"/>
            <w:tcBorders>
              <w:top w:val="single" w:sz="4" w:space="0" w:color="auto"/>
              <w:start w:val="single" w:sz="4" w:space="0" w:color="auto"/>
              <w:bottom w:val="single" w:sz="4" w:space="0" w:color="auto"/>
              <w:end w:val="single" w:sz="4" w:space="0" w:color="auto"/>
            </w:tcBorders>
          </w:tcPr>
          <w:p w14:paraId="1D6467CC" w14:textId="77777777" w:rsidR="00E93A06" w:rsidRPr="00F7703D" w:rsidRDefault="00E93A06">
            <w:pPr>
              <w:rPr>
                <w:rFonts w:asciiTheme="minorHAnsi" w:hAnsiTheme="minorHAnsi"/>
                <w:sz w:val="22"/>
                <w:szCs w:val="22"/>
              </w:rPr>
            </w:pPr>
          </w:p>
        </w:tc>
        <w:tc>
          <w:tcPr>
            <w:tcW w:w="28.0%" w:type="pct"/>
            <w:tcBorders>
              <w:top w:val="single" w:sz="4" w:space="0" w:color="auto"/>
              <w:start w:val="single" w:sz="4" w:space="0" w:color="auto"/>
              <w:bottom w:val="single" w:sz="4" w:space="0" w:color="auto"/>
              <w:end w:val="single" w:sz="4" w:space="0" w:color="auto"/>
            </w:tcBorders>
          </w:tcPr>
          <w:p w14:paraId="2FEECEB5" w14:textId="2965B8F6" w:rsidR="00E93A06" w:rsidRPr="00F7703D" w:rsidRDefault="007D47A7">
            <w:pPr>
              <w:rPr>
                <w:rFonts w:asciiTheme="minorHAnsi" w:hAnsiTheme="minorHAnsi"/>
                <w:sz w:val="22"/>
                <w:szCs w:val="22"/>
              </w:rPr>
            </w:pPr>
            <w:r w:rsidRPr="00F7703D">
              <w:rPr>
                <w:rFonts w:asciiTheme="minorHAnsi" w:hAnsiTheme="minorHAnsi"/>
                <w:sz w:val="22"/>
                <w:szCs w:val="22"/>
              </w:rPr>
              <w:t>n/a</w:t>
            </w:r>
            <w:r w:rsidR="00666571">
              <w:rPr>
                <w:rFonts w:asciiTheme="minorHAnsi" w:hAnsiTheme="minorHAnsi"/>
                <w:sz w:val="22"/>
                <w:szCs w:val="22"/>
              </w:rPr>
              <w:t xml:space="preserve">: </w:t>
            </w:r>
            <w:r w:rsidR="00666571" w:rsidRPr="00666571">
              <w:rPr>
                <w:rFonts w:asciiTheme="minorHAnsi" w:hAnsiTheme="minorHAnsi"/>
                <w:sz w:val="22"/>
                <w:szCs w:val="22"/>
              </w:rPr>
              <w:t>No additional studies are planned, consent only for main study</w:t>
            </w:r>
          </w:p>
        </w:tc>
      </w:tr>
      <w:tr w:rsidR="00E93A06" w:rsidRPr="00F7703D" w14:paraId="28FA9248" w14:textId="77777777" w:rsidTr="009139EF">
        <w:tc>
          <w:tcPr>
            <w:tcW w:w="17.0%" w:type="pct"/>
            <w:tcBorders>
              <w:top w:val="single" w:sz="4" w:space="0" w:color="auto"/>
              <w:start w:val="single" w:sz="4" w:space="0" w:color="auto"/>
              <w:bottom w:val="single" w:sz="4" w:space="0" w:color="auto"/>
              <w:end w:val="single" w:sz="4" w:space="0" w:color="auto"/>
            </w:tcBorders>
          </w:tcPr>
          <w:p w14:paraId="091838B3" w14:textId="77777777" w:rsidR="00E93A06" w:rsidRPr="00F7703D" w:rsidRDefault="00E93A06">
            <w:pPr>
              <w:rPr>
                <w:rFonts w:asciiTheme="minorHAnsi" w:hAnsiTheme="minorHAnsi"/>
                <w:sz w:val="22"/>
                <w:szCs w:val="22"/>
              </w:rPr>
            </w:pPr>
            <w:permStart w:id="1732906010" w:edGrp="everyone" w:colFirst="3" w:colLast="3"/>
            <w:permStart w:id="511074007" w:edGrp="everyone" w:colFirst="4" w:colLast="4"/>
            <w:permEnd w:id="345115485"/>
            <w:permEnd w:id="1947754081"/>
            <w:r w:rsidRPr="00F7703D">
              <w:rPr>
                <w:rFonts w:asciiTheme="minorHAnsi" w:hAnsiTheme="minorHAnsi"/>
                <w:sz w:val="22"/>
                <w:szCs w:val="22"/>
              </w:rPr>
              <w:t>Confidentiality</w:t>
            </w:r>
          </w:p>
        </w:tc>
        <w:tc>
          <w:tcPr>
            <w:tcW w:w="5.0%" w:type="pct"/>
            <w:tcBorders>
              <w:top w:val="single" w:sz="4" w:space="0" w:color="auto"/>
              <w:start w:val="single" w:sz="4" w:space="0" w:color="auto"/>
              <w:bottom w:val="single" w:sz="4" w:space="0" w:color="auto"/>
              <w:end w:val="single" w:sz="4" w:space="0" w:color="auto"/>
            </w:tcBorders>
          </w:tcPr>
          <w:p w14:paraId="0143D01F" w14:textId="77777777" w:rsidR="00E93A06" w:rsidRPr="00F7703D" w:rsidRDefault="00070F22">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32.0%" w:type="pct"/>
            <w:tcBorders>
              <w:top w:val="single" w:sz="4" w:space="0" w:color="auto"/>
              <w:start w:val="single" w:sz="4" w:space="0" w:color="auto"/>
              <w:bottom w:val="single" w:sz="4" w:space="0" w:color="auto"/>
              <w:end w:val="single" w:sz="4" w:space="0" w:color="auto"/>
            </w:tcBorders>
          </w:tcPr>
          <w:p w14:paraId="2193E55E"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16.0%" w:type="pct"/>
            <w:tcBorders>
              <w:top w:val="single" w:sz="4" w:space="0" w:color="auto"/>
              <w:start w:val="single" w:sz="4" w:space="0" w:color="auto"/>
              <w:bottom w:val="single" w:sz="4" w:space="0" w:color="auto"/>
              <w:end w:val="single" w:sz="4" w:space="0" w:color="auto"/>
            </w:tcBorders>
          </w:tcPr>
          <w:p w14:paraId="41D31227" w14:textId="3C0A22A9" w:rsidR="00E93A06" w:rsidRPr="00F7703D" w:rsidRDefault="00E423BD">
            <w:pPr>
              <w:rPr>
                <w:rFonts w:asciiTheme="minorHAnsi" w:hAnsiTheme="minorHAnsi"/>
                <w:sz w:val="22"/>
                <w:szCs w:val="22"/>
              </w:rPr>
            </w:pPr>
            <w:r>
              <w:rPr>
                <w:rFonts w:asciiTheme="minorHAnsi" w:hAnsiTheme="minorHAnsi"/>
                <w:sz w:val="22"/>
                <w:szCs w:val="22"/>
              </w:rPr>
              <w:t xml:space="preserve">p </w:t>
            </w:r>
            <w:r w:rsidR="00A35C47">
              <w:rPr>
                <w:rFonts w:asciiTheme="minorHAnsi" w:hAnsiTheme="minorHAnsi"/>
                <w:sz w:val="22"/>
                <w:szCs w:val="22"/>
              </w:rPr>
              <w:t>1</w:t>
            </w:r>
            <w:r w:rsidR="001634AD">
              <w:rPr>
                <w:rFonts w:asciiTheme="minorHAnsi" w:hAnsiTheme="minorHAnsi"/>
                <w:sz w:val="22"/>
                <w:szCs w:val="22"/>
              </w:rPr>
              <w:t>9</w:t>
            </w:r>
            <w:r>
              <w:rPr>
                <w:rFonts w:asciiTheme="minorHAnsi" w:hAnsiTheme="minorHAnsi"/>
                <w:sz w:val="22"/>
                <w:szCs w:val="22"/>
              </w:rPr>
              <w:t>: l</w:t>
            </w:r>
            <w:r w:rsidR="001634AD">
              <w:rPr>
                <w:rFonts w:asciiTheme="minorHAnsi" w:hAnsiTheme="minorHAnsi"/>
                <w:sz w:val="22"/>
                <w:szCs w:val="22"/>
              </w:rPr>
              <w:t xml:space="preserve"> 360-364</w:t>
            </w:r>
            <w:r>
              <w:rPr>
                <w:rFonts w:asciiTheme="minorHAnsi" w:hAnsiTheme="minorHAnsi"/>
                <w:sz w:val="22"/>
                <w:szCs w:val="22"/>
              </w:rPr>
              <w:t xml:space="preserve"> </w:t>
            </w:r>
            <w:r w:rsidR="001634AD">
              <w:rPr>
                <w:rFonts w:asciiTheme="minorHAnsi" w:hAnsiTheme="minorHAnsi"/>
                <w:sz w:val="22"/>
                <w:szCs w:val="22"/>
              </w:rPr>
              <w:t>&amp; 367-370</w:t>
            </w:r>
          </w:p>
        </w:tc>
        <w:tc>
          <w:tcPr>
            <w:tcW w:w="28.0%" w:type="pct"/>
            <w:tcBorders>
              <w:top w:val="single" w:sz="4" w:space="0" w:color="auto"/>
              <w:start w:val="single" w:sz="4" w:space="0" w:color="auto"/>
              <w:bottom w:val="single" w:sz="4" w:space="0" w:color="auto"/>
              <w:end w:val="single" w:sz="4" w:space="0" w:color="auto"/>
            </w:tcBorders>
          </w:tcPr>
          <w:p w14:paraId="596C40B0" w14:textId="5416323B" w:rsidR="00E93A06" w:rsidRPr="00F7703D" w:rsidRDefault="00E93A06">
            <w:pPr>
              <w:rPr>
                <w:rFonts w:asciiTheme="minorHAnsi" w:hAnsiTheme="minorHAnsi"/>
                <w:sz w:val="22"/>
                <w:szCs w:val="22"/>
              </w:rPr>
            </w:pPr>
          </w:p>
        </w:tc>
      </w:tr>
      <w:tr w:rsidR="00E93A06" w:rsidRPr="00F7703D" w14:paraId="3F1F0F30" w14:textId="77777777" w:rsidTr="009139EF">
        <w:tc>
          <w:tcPr>
            <w:tcW w:w="17.0%" w:type="pct"/>
            <w:tcBorders>
              <w:top w:val="single" w:sz="4" w:space="0" w:color="auto"/>
              <w:start w:val="single" w:sz="4" w:space="0" w:color="auto"/>
              <w:bottom w:val="single" w:sz="4" w:space="0" w:color="auto"/>
              <w:end w:val="single" w:sz="4" w:space="0" w:color="auto"/>
            </w:tcBorders>
          </w:tcPr>
          <w:p w14:paraId="2FCA8EAD" w14:textId="77777777" w:rsidR="00E93A06" w:rsidRPr="00F7703D" w:rsidRDefault="00E93A06">
            <w:pPr>
              <w:rPr>
                <w:rFonts w:asciiTheme="minorHAnsi" w:hAnsiTheme="minorHAnsi"/>
                <w:sz w:val="22"/>
                <w:szCs w:val="22"/>
              </w:rPr>
            </w:pPr>
            <w:permStart w:id="1882935100" w:edGrp="everyone" w:colFirst="3" w:colLast="3"/>
            <w:permStart w:id="1692750902" w:edGrp="everyone" w:colFirst="4" w:colLast="4"/>
            <w:permEnd w:id="1732906010"/>
            <w:permEnd w:id="511074007"/>
            <w:r w:rsidRPr="00F7703D">
              <w:rPr>
                <w:rFonts w:asciiTheme="minorHAnsi" w:hAnsiTheme="minorHAnsi"/>
                <w:sz w:val="22"/>
                <w:szCs w:val="22"/>
              </w:rPr>
              <w:lastRenderedPageBreak/>
              <w:t>Declaration of interests</w:t>
            </w:r>
          </w:p>
        </w:tc>
        <w:tc>
          <w:tcPr>
            <w:tcW w:w="5.0%" w:type="pct"/>
            <w:tcBorders>
              <w:top w:val="single" w:sz="4" w:space="0" w:color="auto"/>
              <w:start w:val="single" w:sz="4" w:space="0" w:color="auto"/>
              <w:bottom w:val="single" w:sz="4" w:space="0" w:color="auto"/>
              <w:end w:val="single" w:sz="4" w:space="0" w:color="auto"/>
            </w:tcBorders>
          </w:tcPr>
          <w:p w14:paraId="08D0575F" w14:textId="77777777" w:rsidR="00E93A06" w:rsidRPr="00F7703D" w:rsidRDefault="00070F22">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32.0%" w:type="pct"/>
            <w:tcBorders>
              <w:top w:val="single" w:sz="4" w:space="0" w:color="auto"/>
              <w:start w:val="single" w:sz="4" w:space="0" w:color="auto"/>
              <w:bottom w:val="single" w:sz="4" w:space="0" w:color="auto"/>
              <w:end w:val="single" w:sz="4" w:space="0" w:color="auto"/>
            </w:tcBorders>
          </w:tcPr>
          <w:p w14:paraId="3BB486CB"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16.0%" w:type="pct"/>
            <w:tcBorders>
              <w:top w:val="single" w:sz="4" w:space="0" w:color="auto"/>
              <w:start w:val="single" w:sz="4" w:space="0" w:color="auto"/>
              <w:bottom w:val="single" w:sz="4" w:space="0" w:color="auto"/>
              <w:end w:val="single" w:sz="4" w:space="0" w:color="auto"/>
            </w:tcBorders>
          </w:tcPr>
          <w:p w14:paraId="17A3E4D4" w14:textId="007B6244" w:rsidR="00E93A06" w:rsidRPr="00F7703D" w:rsidRDefault="00E423BD">
            <w:pPr>
              <w:rPr>
                <w:rFonts w:asciiTheme="minorHAnsi" w:hAnsiTheme="minorHAnsi"/>
                <w:sz w:val="22"/>
                <w:szCs w:val="22"/>
              </w:rPr>
            </w:pPr>
            <w:r>
              <w:rPr>
                <w:rFonts w:asciiTheme="minorHAnsi" w:hAnsiTheme="minorHAnsi"/>
                <w:sz w:val="22"/>
                <w:szCs w:val="22"/>
              </w:rPr>
              <w:t xml:space="preserve">p </w:t>
            </w:r>
            <w:r w:rsidR="001634AD">
              <w:rPr>
                <w:rFonts w:asciiTheme="minorHAnsi" w:hAnsiTheme="minorHAnsi"/>
                <w:sz w:val="22"/>
                <w:szCs w:val="22"/>
              </w:rPr>
              <w:t>24</w:t>
            </w:r>
            <w:r>
              <w:rPr>
                <w:rFonts w:asciiTheme="minorHAnsi" w:hAnsiTheme="minorHAnsi"/>
                <w:sz w:val="22"/>
                <w:szCs w:val="22"/>
              </w:rPr>
              <w:t>: l</w:t>
            </w:r>
            <w:r w:rsidR="001634AD">
              <w:rPr>
                <w:rFonts w:asciiTheme="minorHAnsi" w:hAnsiTheme="minorHAnsi"/>
                <w:sz w:val="22"/>
                <w:szCs w:val="22"/>
              </w:rPr>
              <w:t xml:space="preserve"> 465-466</w:t>
            </w:r>
          </w:p>
        </w:tc>
        <w:tc>
          <w:tcPr>
            <w:tcW w:w="28.0%" w:type="pct"/>
            <w:tcBorders>
              <w:top w:val="single" w:sz="4" w:space="0" w:color="auto"/>
              <w:start w:val="single" w:sz="4" w:space="0" w:color="auto"/>
              <w:bottom w:val="single" w:sz="4" w:space="0" w:color="auto"/>
              <w:end w:val="single" w:sz="4" w:space="0" w:color="auto"/>
            </w:tcBorders>
          </w:tcPr>
          <w:p w14:paraId="058E4CA5" w14:textId="77777777" w:rsidR="00E93A06" w:rsidRPr="00F7703D" w:rsidRDefault="00E93A06">
            <w:pPr>
              <w:rPr>
                <w:rFonts w:asciiTheme="minorHAnsi" w:hAnsiTheme="minorHAnsi"/>
                <w:sz w:val="22"/>
                <w:szCs w:val="22"/>
              </w:rPr>
            </w:pPr>
          </w:p>
        </w:tc>
      </w:tr>
      <w:tr w:rsidR="00E93A06" w:rsidRPr="00F7703D" w14:paraId="3B56AF97" w14:textId="77777777" w:rsidTr="009139EF">
        <w:tc>
          <w:tcPr>
            <w:tcW w:w="17.0%" w:type="pct"/>
            <w:tcBorders>
              <w:top w:val="single" w:sz="4" w:space="0" w:color="auto"/>
              <w:start w:val="single" w:sz="4" w:space="0" w:color="auto"/>
              <w:bottom w:val="single" w:sz="4" w:space="0" w:color="auto"/>
              <w:end w:val="single" w:sz="4" w:space="0" w:color="auto"/>
            </w:tcBorders>
          </w:tcPr>
          <w:p w14:paraId="25967596" w14:textId="77777777" w:rsidR="00E93A06" w:rsidRPr="00F7703D" w:rsidRDefault="00E93A06">
            <w:pPr>
              <w:rPr>
                <w:rFonts w:asciiTheme="minorHAnsi" w:hAnsiTheme="minorHAnsi"/>
                <w:sz w:val="22"/>
                <w:szCs w:val="22"/>
              </w:rPr>
            </w:pPr>
            <w:permStart w:id="440624672" w:edGrp="everyone" w:colFirst="3" w:colLast="3"/>
            <w:permStart w:id="314188952" w:edGrp="everyone" w:colFirst="4" w:colLast="4"/>
            <w:permEnd w:id="1882935100"/>
            <w:permEnd w:id="1692750902"/>
            <w:r w:rsidRPr="00F7703D">
              <w:rPr>
                <w:rFonts w:asciiTheme="minorHAnsi" w:hAnsiTheme="minorHAnsi"/>
                <w:sz w:val="22"/>
                <w:szCs w:val="22"/>
              </w:rPr>
              <w:t>Data access</w:t>
            </w:r>
          </w:p>
        </w:tc>
        <w:tc>
          <w:tcPr>
            <w:tcW w:w="5.0%" w:type="pct"/>
            <w:tcBorders>
              <w:top w:val="single" w:sz="4" w:space="0" w:color="auto"/>
              <w:start w:val="single" w:sz="4" w:space="0" w:color="auto"/>
              <w:bottom w:val="single" w:sz="4" w:space="0" w:color="auto"/>
              <w:end w:val="single" w:sz="4" w:space="0" w:color="auto"/>
            </w:tcBorders>
          </w:tcPr>
          <w:p w14:paraId="1829CA78" w14:textId="77777777" w:rsidR="00E93A06" w:rsidRPr="00F7703D" w:rsidRDefault="00070F22">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32.0%" w:type="pct"/>
            <w:tcBorders>
              <w:top w:val="single" w:sz="4" w:space="0" w:color="auto"/>
              <w:start w:val="single" w:sz="4" w:space="0" w:color="auto"/>
              <w:bottom w:val="single" w:sz="4" w:space="0" w:color="auto"/>
              <w:end w:val="single" w:sz="4" w:space="0" w:color="auto"/>
            </w:tcBorders>
          </w:tcPr>
          <w:p w14:paraId="1649224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16.0%" w:type="pct"/>
            <w:tcBorders>
              <w:top w:val="single" w:sz="4" w:space="0" w:color="auto"/>
              <w:start w:val="single" w:sz="4" w:space="0" w:color="auto"/>
              <w:bottom w:val="single" w:sz="4" w:space="0" w:color="auto"/>
              <w:end w:val="single" w:sz="4" w:space="0" w:color="auto"/>
            </w:tcBorders>
          </w:tcPr>
          <w:p w14:paraId="0EB5D378" w14:textId="0D4EC370" w:rsidR="00E93A06" w:rsidRPr="00F7703D" w:rsidRDefault="00E423BD">
            <w:pPr>
              <w:rPr>
                <w:rFonts w:asciiTheme="minorHAnsi" w:hAnsiTheme="minorHAnsi"/>
                <w:sz w:val="22"/>
                <w:szCs w:val="22"/>
              </w:rPr>
            </w:pPr>
            <w:r>
              <w:rPr>
                <w:rFonts w:asciiTheme="minorHAnsi" w:hAnsiTheme="minorHAnsi"/>
                <w:sz w:val="22"/>
                <w:szCs w:val="22"/>
              </w:rPr>
              <w:t xml:space="preserve">p </w:t>
            </w:r>
            <w:r w:rsidR="00A35C47">
              <w:rPr>
                <w:rFonts w:asciiTheme="minorHAnsi" w:hAnsiTheme="minorHAnsi"/>
                <w:sz w:val="22"/>
                <w:szCs w:val="22"/>
              </w:rPr>
              <w:t>1</w:t>
            </w:r>
            <w:r w:rsidR="00A912D0">
              <w:rPr>
                <w:rFonts w:asciiTheme="minorHAnsi" w:hAnsiTheme="minorHAnsi"/>
                <w:sz w:val="22"/>
                <w:szCs w:val="22"/>
              </w:rPr>
              <w:t>9</w:t>
            </w:r>
            <w:r>
              <w:rPr>
                <w:rFonts w:asciiTheme="minorHAnsi" w:hAnsiTheme="minorHAnsi"/>
                <w:sz w:val="22"/>
                <w:szCs w:val="22"/>
              </w:rPr>
              <w:t>: l</w:t>
            </w:r>
            <w:r w:rsidR="00A912D0">
              <w:rPr>
                <w:rFonts w:asciiTheme="minorHAnsi" w:hAnsiTheme="minorHAnsi"/>
                <w:sz w:val="22"/>
                <w:szCs w:val="22"/>
              </w:rPr>
              <w:t>362</w:t>
            </w:r>
          </w:p>
        </w:tc>
        <w:tc>
          <w:tcPr>
            <w:tcW w:w="28.0%" w:type="pct"/>
            <w:tcBorders>
              <w:top w:val="single" w:sz="4" w:space="0" w:color="auto"/>
              <w:start w:val="single" w:sz="4" w:space="0" w:color="auto"/>
              <w:bottom w:val="single" w:sz="4" w:space="0" w:color="auto"/>
              <w:end w:val="single" w:sz="4" w:space="0" w:color="auto"/>
            </w:tcBorders>
          </w:tcPr>
          <w:p w14:paraId="707E60DB" w14:textId="77777777" w:rsidR="00E93A06" w:rsidRPr="00F7703D" w:rsidRDefault="00E93A06">
            <w:pPr>
              <w:rPr>
                <w:rFonts w:asciiTheme="minorHAnsi" w:hAnsiTheme="minorHAnsi"/>
                <w:sz w:val="22"/>
                <w:szCs w:val="22"/>
              </w:rPr>
            </w:pPr>
          </w:p>
        </w:tc>
      </w:tr>
      <w:tr w:rsidR="00E93A06" w:rsidRPr="00F7703D" w14:paraId="457A959F" w14:textId="77777777" w:rsidTr="009139EF">
        <w:tc>
          <w:tcPr>
            <w:tcW w:w="17.0%" w:type="pct"/>
            <w:tcBorders>
              <w:top w:val="single" w:sz="4" w:space="0" w:color="auto"/>
              <w:start w:val="single" w:sz="4" w:space="0" w:color="auto"/>
              <w:bottom w:val="single" w:sz="4" w:space="0" w:color="auto"/>
              <w:end w:val="single" w:sz="4" w:space="0" w:color="auto"/>
            </w:tcBorders>
          </w:tcPr>
          <w:p w14:paraId="079AFB6A" w14:textId="77777777" w:rsidR="00E93A06" w:rsidRPr="00F7703D" w:rsidRDefault="00E93A06">
            <w:pPr>
              <w:rPr>
                <w:rFonts w:asciiTheme="minorHAnsi" w:hAnsiTheme="minorHAnsi"/>
                <w:sz w:val="22"/>
                <w:szCs w:val="22"/>
              </w:rPr>
            </w:pPr>
            <w:permStart w:id="961876427" w:edGrp="everyone" w:colFirst="3" w:colLast="3"/>
            <w:permStart w:id="86126771" w:edGrp="everyone" w:colFirst="4" w:colLast="4"/>
            <w:permEnd w:id="440624672"/>
            <w:permEnd w:id="314188952"/>
            <w:r w:rsidRPr="00F7703D">
              <w:rPr>
                <w:rFonts w:asciiTheme="minorHAnsi" w:hAnsiTheme="minorHAnsi"/>
                <w:sz w:val="22"/>
                <w:szCs w:val="22"/>
              </w:rPr>
              <w:t>Ancillary and post trial care</w:t>
            </w:r>
          </w:p>
        </w:tc>
        <w:tc>
          <w:tcPr>
            <w:tcW w:w="5.0%" w:type="pct"/>
            <w:tcBorders>
              <w:top w:val="single" w:sz="4" w:space="0" w:color="auto"/>
              <w:start w:val="single" w:sz="4" w:space="0" w:color="auto"/>
              <w:bottom w:val="single" w:sz="4" w:space="0" w:color="auto"/>
              <w:end w:val="single" w:sz="4" w:space="0" w:color="auto"/>
            </w:tcBorders>
          </w:tcPr>
          <w:p w14:paraId="5FABD6E4" w14:textId="77777777" w:rsidR="00E93A06" w:rsidRPr="00F7703D" w:rsidRDefault="00070F22">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32.0%" w:type="pct"/>
            <w:tcBorders>
              <w:top w:val="single" w:sz="4" w:space="0" w:color="auto"/>
              <w:start w:val="single" w:sz="4" w:space="0" w:color="auto"/>
              <w:bottom w:val="single" w:sz="4" w:space="0" w:color="auto"/>
              <w:end w:val="single" w:sz="4" w:space="0" w:color="auto"/>
            </w:tcBorders>
          </w:tcPr>
          <w:p w14:paraId="5E5FCA4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16.0%" w:type="pct"/>
            <w:tcBorders>
              <w:top w:val="single" w:sz="4" w:space="0" w:color="auto"/>
              <w:start w:val="single" w:sz="4" w:space="0" w:color="auto"/>
              <w:bottom w:val="single" w:sz="4" w:space="0" w:color="auto"/>
              <w:end w:val="single" w:sz="4" w:space="0" w:color="auto"/>
            </w:tcBorders>
          </w:tcPr>
          <w:p w14:paraId="1BE11E9B" w14:textId="77777777" w:rsidR="00E93A06" w:rsidRPr="00F7703D" w:rsidRDefault="00E93A06">
            <w:pPr>
              <w:rPr>
                <w:rFonts w:asciiTheme="minorHAnsi" w:hAnsiTheme="minorHAnsi"/>
                <w:sz w:val="22"/>
                <w:szCs w:val="22"/>
              </w:rPr>
            </w:pPr>
          </w:p>
        </w:tc>
        <w:tc>
          <w:tcPr>
            <w:tcW w:w="28.0%" w:type="pct"/>
            <w:tcBorders>
              <w:top w:val="single" w:sz="4" w:space="0" w:color="auto"/>
              <w:start w:val="single" w:sz="4" w:space="0" w:color="auto"/>
              <w:bottom w:val="single" w:sz="4" w:space="0" w:color="auto"/>
              <w:end w:val="single" w:sz="4" w:space="0" w:color="auto"/>
            </w:tcBorders>
          </w:tcPr>
          <w:p w14:paraId="265FD4FC" w14:textId="21193FAC" w:rsidR="00E93A06" w:rsidRPr="00F7703D" w:rsidRDefault="007D47A7">
            <w:pPr>
              <w:rPr>
                <w:rFonts w:asciiTheme="minorHAnsi" w:hAnsiTheme="minorHAnsi"/>
                <w:sz w:val="22"/>
                <w:szCs w:val="22"/>
              </w:rPr>
            </w:pPr>
            <w:r w:rsidRPr="00F7703D">
              <w:rPr>
                <w:rFonts w:asciiTheme="minorHAnsi" w:hAnsiTheme="minorHAnsi"/>
                <w:sz w:val="22"/>
                <w:szCs w:val="22"/>
              </w:rPr>
              <w:t>n/a</w:t>
            </w:r>
            <w:r w:rsidR="00A35C47">
              <w:rPr>
                <w:rFonts w:asciiTheme="minorHAnsi" w:hAnsiTheme="minorHAnsi"/>
                <w:sz w:val="22"/>
                <w:szCs w:val="22"/>
              </w:rPr>
              <w:t>, no such harms</w:t>
            </w:r>
          </w:p>
        </w:tc>
      </w:tr>
      <w:tr w:rsidR="00E93A06" w:rsidRPr="00F7703D" w14:paraId="58A262AA" w14:textId="77777777" w:rsidTr="009139EF">
        <w:tc>
          <w:tcPr>
            <w:tcW w:w="17.0%" w:type="pct"/>
            <w:tcBorders>
              <w:top w:val="single" w:sz="4" w:space="0" w:color="auto"/>
              <w:start w:val="single" w:sz="4" w:space="0" w:color="auto"/>
              <w:bottom w:val="single" w:sz="4" w:space="0" w:color="auto"/>
              <w:end w:val="single" w:sz="4" w:space="0" w:color="auto"/>
            </w:tcBorders>
          </w:tcPr>
          <w:p w14:paraId="0ACAD8F2" w14:textId="77777777" w:rsidR="00E93A06" w:rsidRPr="00F7703D" w:rsidRDefault="00E93A06">
            <w:pPr>
              <w:rPr>
                <w:rFonts w:asciiTheme="minorHAnsi" w:hAnsiTheme="minorHAnsi"/>
                <w:sz w:val="22"/>
                <w:szCs w:val="22"/>
              </w:rPr>
            </w:pPr>
            <w:permStart w:id="856625046" w:edGrp="everyone" w:colFirst="3" w:colLast="3"/>
            <w:permStart w:id="759370593" w:edGrp="everyone" w:colFirst="4" w:colLast="4"/>
            <w:permEnd w:id="961876427"/>
            <w:permEnd w:id="86126771"/>
            <w:r w:rsidRPr="00F7703D">
              <w:rPr>
                <w:rFonts w:asciiTheme="minorHAnsi" w:hAnsiTheme="minorHAnsi"/>
                <w:sz w:val="22"/>
                <w:szCs w:val="22"/>
              </w:rPr>
              <w:t>Dissemination policy: trial results</w:t>
            </w:r>
          </w:p>
        </w:tc>
        <w:tc>
          <w:tcPr>
            <w:tcW w:w="5.0%" w:type="pct"/>
            <w:tcBorders>
              <w:top w:val="single" w:sz="4" w:space="0" w:color="auto"/>
              <w:start w:val="single" w:sz="4" w:space="0" w:color="auto"/>
              <w:bottom w:val="single" w:sz="4" w:space="0" w:color="auto"/>
              <w:end w:val="single" w:sz="4" w:space="0" w:color="auto"/>
            </w:tcBorders>
          </w:tcPr>
          <w:p w14:paraId="22F169C6" w14:textId="77777777" w:rsidR="00E93A06" w:rsidRPr="00F7703D" w:rsidRDefault="00070F22">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32.0%" w:type="pct"/>
            <w:tcBorders>
              <w:top w:val="single" w:sz="4" w:space="0" w:color="auto"/>
              <w:start w:val="single" w:sz="4" w:space="0" w:color="auto"/>
              <w:bottom w:val="single" w:sz="4" w:space="0" w:color="auto"/>
              <w:end w:val="single" w:sz="4" w:space="0" w:color="auto"/>
            </w:tcBorders>
          </w:tcPr>
          <w:p w14:paraId="22738AB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6.0%" w:type="pct"/>
            <w:tcBorders>
              <w:top w:val="single" w:sz="4" w:space="0" w:color="auto"/>
              <w:start w:val="single" w:sz="4" w:space="0" w:color="auto"/>
              <w:bottom w:val="single" w:sz="4" w:space="0" w:color="auto"/>
              <w:end w:val="single" w:sz="4" w:space="0" w:color="auto"/>
            </w:tcBorders>
          </w:tcPr>
          <w:p w14:paraId="459CD097" w14:textId="16D6A36C" w:rsidR="00E93A06" w:rsidRPr="00F7703D" w:rsidRDefault="00E423BD">
            <w:pPr>
              <w:rPr>
                <w:rFonts w:asciiTheme="minorHAnsi" w:hAnsiTheme="minorHAnsi"/>
                <w:sz w:val="22"/>
                <w:szCs w:val="22"/>
              </w:rPr>
            </w:pPr>
            <w:r>
              <w:rPr>
                <w:rFonts w:asciiTheme="minorHAnsi" w:hAnsiTheme="minorHAnsi"/>
                <w:sz w:val="22"/>
                <w:szCs w:val="22"/>
              </w:rPr>
              <w:t xml:space="preserve">p </w:t>
            </w:r>
            <w:r w:rsidR="00A912D0">
              <w:rPr>
                <w:rFonts w:asciiTheme="minorHAnsi" w:hAnsiTheme="minorHAnsi"/>
                <w:sz w:val="22"/>
                <w:szCs w:val="22"/>
              </w:rPr>
              <w:t>24</w:t>
            </w:r>
            <w:r>
              <w:rPr>
                <w:rFonts w:asciiTheme="minorHAnsi" w:hAnsiTheme="minorHAnsi"/>
                <w:sz w:val="22"/>
                <w:szCs w:val="22"/>
              </w:rPr>
              <w:t>: l</w:t>
            </w:r>
            <w:r w:rsidR="00A912D0">
              <w:rPr>
                <w:rFonts w:asciiTheme="minorHAnsi" w:hAnsiTheme="minorHAnsi"/>
                <w:sz w:val="22"/>
                <w:szCs w:val="22"/>
              </w:rPr>
              <w:t xml:space="preserve"> 467-470</w:t>
            </w:r>
          </w:p>
        </w:tc>
        <w:tc>
          <w:tcPr>
            <w:tcW w:w="28.0%" w:type="pct"/>
            <w:tcBorders>
              <w:top w:val="single" w:sz="4" w:space="0" w:color="auto"/>
              <w:start w:val="single" w:sz="4" w:space="0" w:color="auto"/>
              <w:bottom w:val="single" w:sz="4" w:space="0" w:color="auto"/>
              <w:end w:val="single" w:sz="4" w:space="0" w:color="auto"/>
            </w:tcBorders>
          </w:tcPr>
          <w:p w14:paraId="2BFB0959" w14:textId="77777777" w:rsidR="00E93A06" w:rsidRPr="00F7703D" w:rsidRDefault="00E93A06">
            <w:pPr>
              <w:rPr>
                <w:rFonts w:asciiTheme="minorHAnsi" w:hAnsiTheme="minorHAnsi"/>
                <w:sz w:val="22"/>
                <w:szCs w:val="22"/>
              </w:rPr>
            </w:pPr>
          </w:p>
        </w:tc>
      </w:tr>
      <w:tr w:rsidR="00E93A06" w:rsidRPr="00F7703D" w14:paraId="01BAD365" w14:textId="77777777" w:rsidTr="009139EF">
        <w:tc>
          <w:tcPr>
            <w:tcW w:w="17.0%" w:type="pct"/>
            <w:tcBorders>
              <w:top w:val="single" w:sz="4" w:space="0" w:color="auto"/>
              <w:start w:val="single" w:sz="4" w:space="0" w:color="auto"/>
              <w:bottom w:val="single" w:sz="4" w:space="0" w:color="auto"/>
              <w:end w:val="single" w:sz="4" w:space="0" w:color="auto"/>
            </w:tcBorders>
          </w:tcPr>
          <w:p w14:paraId="68AFEA99" w14:textId="77777777" w:rsidR="00E93A06" w:rsidRPr="00F7703D" w:rsidRDefault="00E93A06">
            <w:pPr>
              <w:rPr>
                <w:rFonts w:asciiTheme="minorHAnsi" w:hAnsiTheme="minorHAnsi"/>
                <w:sz w:val="22"/>
                <w:szCs w:val="22"/>
              </w:rPr>
            </w:pPr>
            <w:permStart w:id="216144437" w:edGrp="everyone" w:colFirst="3" w:colLast="3"/>
            <w:permStart w:id="1883271848" w:edGrp="everyone" w:colFirst="4" w:colLast="4"/>
            <w:permEnd w:id="856625046"/>
            <w:permEnd w:id="759370593"/>
            <w:r w:rsidRPr="00F7703D">
              <w:rPr>
                <w:rFonts w:asciiTheme="minorHAnsi" w:hAnsiTheme="minorHAnsi"/>
                <w:sz w:val="22"/>
                <w:szCs w:val="22"/>
              </w:rPr>
              <w:t>Dissemination policy: authorship</w:t>
            </w:r>
          </w:p>
        </w:tc>
        <w:tc>
          <w:tcPr>
            <w:tcW w:w="5.0%" w:type="pct"/>
            <w:tcBorders>
              <w:top w:val="single" w:sz="4" w:space="0" w:color="auto"/>
              <w:start w:val="single" w:sz="4" w:space="0" w:color="auto"/>
              <w:bottom w:val="single" w:sz="4" w:space="0" w:color="auto"/>
              <w:end w:val="single" w:sz="4" w:space="0" w:color="auto"/>
            </w:tcBorders>
          </w:tcPr>
          <w:p w14:paraId="3FC7DD6D" w14:textId="77777777" w:rsidR="00E93A06" w:rsidRPr="00F7703D" w:rsidRDefault="00070F22">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32.0%" w:type="pct"/>
            <w:tcBorders>
              <w:top w:val="single" w:sz="4" w:space="0" w:color="auto"/>
              <w:start w:val="single" w:sz="4" w:space="0" w:color="auto"/>
              <w:bottom w:val="single" w:sz="4" w:space="0" w:color="auto"/>
              <w:end w:val="single" w:sz="4" w:space="0" w:color="auto"/>
            </w:tcBorders>
          </w:tcPr>
          <w:p w14:paraId="71868360"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16.0%" w:type="pct"/>
            <w:tcBorders>
              <w:top w:val="single" w:sz="4" w:space="0" w:color="auto"/>
              <w:start w:val="single" w:sz="4" w:space="0" w:color="auto"/>
              <w:bottom w:val="single" w:sz="4" w:space="0" w:color="auto"/>
              <w:end w:val="single" w:sz="4" w:space="0" w:color="auto"/>
            </w:tcBorders>
          </w:tcPr>
          <w:p w14:paraId="506ADF7A" w14:textId="0286D481" w:rsidR="00E93A06" w:rsidRPr="00F7703D" w:rsidRDefault="00E93A06">
            <w:pPr>
              <w:rPr>
                <w:rFonts w:asciiTheme="minorHAnsi" w:hAnsiTheme="minorHAnsi"/>
                <w:sz w:val="22"/>
                <w:szCs w:val="22"/>
              </w:rPr>
            </w:pPr>
          </w:p>
        </w:tc>
        <w:tc>
          <w:tcPr>
            <w:tcW w:w="28.0%" w:type="pct"/>
            <w:tcBorders>
              <w:top w:val="single" w:sz="4" w:space="0" w:color="auto"/>
              <w:start w:val="single" w:sz="4" w:space="0" w:color="auto"/>
              <w:bottom w:val="single" w:sz="4" w:space="0" w:color="auto"/>
              <w:end w:val="single" w:sz="4" w:space="0" w:color="auto"/>
            </w:tcBorders>
          </w:tcPr>
          <w:p w14:paraId="2F0C30D9" w14:textId="20631F8E" w:rsidR="00E93A06" w:rsidRPr="00F7703D" w:rsidRDefault="00A912D0">
            <w:pPr>
              <w:rPr>
                <w:rFonts w:asciiTheme="minorHAnsi" w:hAnsiTheme="minorHAnsi"/>
                <w:sz w:val="22"/>
                <w:szCs w:val="22"/>
              </w:rPr>
            </w:pPr>
            <w:r>
              <w:rPr>
                <w:rFonts w:asciiTheme="minorHAnsi" w:hAnsiTheme="minorHAnsi"/>
                <w:sz w:val="22"/>
                <w:szCs w:val="22"/>
              </w:rPr>
              <w:t>n/a</w:t>
            </w:r>
            <w:r w:rsidR="001C1D13">
              <w:rPr>
                <w:rFonts w:asciiTheme="minorHAnsi" w:hAnsiTheme="minorHAnsi"/>
                <w:sz w:val="22"/>
                <w:szCs w:val="22"/>
              </w:rPr>
              <w:t xml:space="preserve">: </w:t>
            </w:r>
            <w:r w:rsidR="001C1D13" w:rsidRPr="001C1D13">
              <w:rPr>
                <w:rFonts w:asciiTheme="minorHAnsi" w:hAnsiTheme="minorHAnsi"/>
                <w:sz w:val="22"/>
                <w:szCs w:val="22"/>
              </w:rPr>
              <w:t>Use of professional editors is not intended</w:t>
            </w:r>
            <w:r>
              <w:rPr>
                <w:rFonts w:asciiTheme="minorHAnsi" w:hAnsiTheme="minorHAnsi"/>
                <w:sz w:val="22"/>
                <w:szCs w:val="22"/>
              </w:rPr>
              <w:t xml:space="preserve"> </w:t>
            </w:r>
          </w:p>
        </w:tc>
      </w:tr>
      <w:tr w:rsidR="00E93A06" w:rsidRPr="00F7703D" w14:paraId="5044BF3A" w14:textId="77777777" w:rsidTr="009139EF">
        <w:tc>
          <w:tcPr>
            <w:tcW w:w="17.0%" w:type="pct"/>
            <w:tcBorders>
              <w:top w:val="single" w:sz="4" w:space="0" w:color="auto"/>
              <w:start w:val="single" w:sz="4" w:space="0" w:color="auto"/>
              <w:bottom w:val="single" w:sz="4" w:space="0" w:color="auto"/>
              <w:end w:val="single" w:sz="4" w:space="0" w:color="auto"/>
            </w:tcBorders>
          </w:tcPr>
          <w:p w14:paraId="774C8601" w14:textId="77777777" w:rsidR="00E93A06" w:rsidRPr="00F7703D" w:rsidRDefault="00E93A06">
            <w:pPr>
              <w:rPr>
                <w:rFonts w:asciiTheme="minorHAnsi" w:hAnsiTheme="minorHAnsi"/>
                <w:sz w:val="22"/>
                <w:szCs w:val="22"/>
              </w:rPr>
            </w:pPr>
            <w:permStart w:id="1357194587" w:edGrp="everyone" w:colFirst="3" w:colLast="3"/>
            <w:permStart w:id="189928822" w:edGrp="everyone" w:colFirst="4" w:colLast="4"/>
            <w:permEnd w:id="216144437"/>
            <w:permEnd w:id="1883271848"/>
            <w:r w:rsidRPr="00F7703D">
              <w:rPr>
                <w:rFonts w:asciiTheme="minorHAnsi" w:hAnsiTheme="minorHAnsi"/>
                <w:sz w:val="22"/>
                <w:szCs w:val="22"/>
              </w:rPr>
              <w:t>Dissemination policy: reproducible research</w:t>
            </w:r>
          </w:p>
        </w:tc>
        <w:tc>
          <w:tcPr>
            <w:tcW w:w="5.0%" w:type="pct"/>
            <w:tcBorders>
              <w:top w:val="single" w:sz="4" w:space="0" w:color="auto"/>
              <w:start w:val="single" w:sz="4" w:space="0" w:color="auto"/>
              <w:bottom w:val="single" w:sz="4" w:space="0" w:color="auto"/>
              <w:end w:val="single" w:sz="4" w:space="0" w:color="auto"/>
            </w:tcBorders>
          </w:tcPr>
          <w:p w14:paraId="4DBDDD09" w14:textId="77777777" w:rsidR="00E93A06" w:rsidRPr="00F7703D" w:rsidRDefault="00070F22">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32.0%" w:type="pct"/>
            <w:tcBorders>
              <w:top w:val="single" w:sz="4" w:space="0" w:color="auto"/>
              <w:start w:val="single" w:sz="4" w:space="0" w:color="auto"/>
              <w:bottom w:val="single" w:sz="4" w:space="0" w:color="auto"/>
              <w:end w:val="single" w:sz="4" w:space="0" w:color="auto"/>
            </w:tcBorders>
          </w:tcPr>
          <w:p w14:paraId="07D578D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16.0%" w:type="pct"/>
            <w:tcBorders>
              <w:top w:val="single" w:sz="4" w:space="0" w:color="auto"/>
              <w:start w:val="single" w:sz="4" w:space="0" w:color="auto"/>
              <w:bottom w:val="single" w:sz="4" w:space="0" w:color="auto"/>
              <w:end w:val="single" w:sz="4" w:space="0" w:color="auto"/>
            </w:tcBorders>
          </w:tcPr>
          <w:p w14:paraId="23889589" w14:textId="643E42C0" w:rsidR="00E93A06" w:rsidRPr="00F7703D" w:rsidRDefault="00E423BD">
            <w:pPr>
              <w:rPr>
                <w:rFonts w:asciiTheme="minorHAnsi" w:hAnsiTheme="minorHAnsi"/>
                <w:sz w:val="22"/>
                <w:szCs w:val="22"/>
              </w:rPr>
            </w:pPr>
            <w:r>
              <w:rPr>
                <w:rFonts w:asciiTheme="minorHAnsi" w:hAnsiTheme="minorHAnsi"/>
                <w:sz w:val="22"/>
                <w:szCs w:val="22"/>
              </w:rPr>
              <w:t xml:space="preserve">p </w:t>
            </w:r>
            <w:r w:rsidR="001C1D13">
              <w:rPr>
                <w:rFonts w:asciiTheme="minorHAnsi" w:hAnsiTheme="minorHAnsi"/>
                <w:sz w:val="22"/>
                <w:szCs w:val="22"/>
              </w:rPr>
              <w:t>24</w:t>
            </w:r>
            <w:r>
              <w:rPr>
                <w:rFonts w:asciiTheme="minorHAnsi" w:hAnsiTheme="minorHAnsi"/>
                <w:sz w:val="22"/>
                <w:szCs w:val="22"/>
              </w:rPr>
              <w:t>: l</w:t>
            </w:r>
            <w:r w:rsidR="001C1D13">
              <w:rPr>
                <w:rFonts w:asciiTheme="minorHAnsi" w:hAnsiTheme="minorHAnsi"/>
                <w:sz w:val="22"/>
                <w:szCs w:val="22"/>
              </w:rPr>
              <w:t xml:space="preserve"> 475-477</w:t>
            </w:r>
          </w:p>
        </w:tc>
        <w:tc>
          <w:tcPr>
            <w:tcW w:w="28.0%" w:type="pct"/>
            <w:tcBorders>
              <w:top w:val="single" w:sz="4" w:space="0" w:color="auto"/>
              <w:start w:val="single" w:sz="4" w:space="0" w:color="auto"/>
              <w:bottom w:val="single" w:sz="4" w:space="0" w:color="auto"/>
              <w:end w:val="single" w:sz="4" w:space="0" w:color="auto"/>
            </w:tcBorders>
          </w:tcPr>
          <w:p w14:paraId="49DD77AB" w14:textId="77777777" w:rsidR="00E93A06" w:rsidRPr="00F7703D" w:rsidRDefault="00E93A06">
            <w:pPr>
              <w:rPr>
                <w:rFonts w:asciiTheme="minorHAnsi" w:hAnsiTheme="minorHAnsi"/>
                <w:sz w:val="22"/>
                <w:szCs w:val="22"/>
              </w:rPr>
            </w:pPr>
          </w:p>
        </w:tc>
      </w:tr>
      <w:permEnd w:id="1357194587"/>
      <w:permEnd w:id="189928822"/>
      <w:tr w:rsidR="00E93A06" w:rsidRPr="00F7703D" w14:paraId="6A98EB0A" w14:textId="77777777" w:rsidTr="00E93A06">
        <w:tc>
          <w:tcPr>
            <w:tcW w:w="100.0%" w:type="pct"/>
            <w:gridSpan w:val="5"/>
            <w:tcBorders>
              <w:top w:val="single" w:sz="4" w:space="0" w:color="auto"/>
              <w:start w:val="single" w:sz="4" w:space="0" w:color="auto"/>
              <w:bottom w:val="single" w:sz="4" w:space="0" w:color="auto"/>
              <w:end w:val="single" w:sz="4" w:space="0" w:color="auto"/>
            </w:tcBorders>
          </w:tcPr>
          <w:p w14:paraId="7868E15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36C1B8C" w14:textId="77777777" w:rsidTr="009139EF">
        <w:tc>
          <w:tcPr>
            <w:tcW w:w="17.0%" w:type="pct"/>
            <w:tcBorders>
              <w:top w:val="single" w:sz="4" w:space="0" w:color="auto"/>
              <w:start w:val="single" w:sz="4" w:space="0" w:color="auto"/>
              <w:bottom w:val="single" w:sz="4" w:space="0" w:color="auto"/>
              <w:end w:val="single" w:sz="4" w:space="0" w:color="auto"/>
            </w:tcBorders>
          </w:tcPr>
          <w:p w14:paraId="077DE056" w14:textId="77777777" w:rsidR="00E93A06" w:rsidRPr="00F7703D" w:rsidRDefault="00E93A06">
            <w:pPr>
              <w:rPr>
                <w:rFonts w:asciiTheme="minorHAnsi" w:hAnsiTheme="minorHAnsi"/>
                <w:sz w:val="22"/>
                <w:szCs w:val="22"/>
              </w:rPr>
            </w:pPr>
            <w:permStart w:id="109145495" w:edGrp="everyone" w:colFirst="3" w:colLast="3"/>
            <w:permStart w:id="76620932" w:edGrp="everyone" w:colFirst="4" w:colLast="4"/>
            <w:r w:rsidRPr="00F7703D">
              <w:rPr>
                <w:rFonts w:asciiTheme="minorHAnsi" w:hAnsiTheme="minorHAnsi"/>
                <w:sz w:val="22"/>
                <w:szCs w:val="22"/>
              </w:rPr>
              <w:t>Informed consent materials</w:t>
            </w:r>
          </w:p>
        </w:tc>
        <w:tc>
          <w:tcPr>
            <w:tcW w:w="5.0%" w:type="pct"/>
            <w:tcBorders>
              <w:top w:val="single" w:sz="4" w:space="0" w:color="auto"/>
              <w:start w:val="single" w:sz="4" w:space="0" w:color="auto"/>
              <w:bottom w:val="single" w:sz="4" w:space="0" w:color="auto"/>
              <w:end w:val="single" w:sz="4" w:space="0" w:color="auto"/>
            </w:tcBorders>
          </w:tcPr>
          <w:p w14:paraId="031406D5" w14:textId="77777777" w:rsidR="00E93A06" w:rsidRPr="00F7703D" w:rsidRDefault="00070F22">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32.0%" w:type="pct"/>
            <w:tcBorders>
              <w:top w:val="single" w:sz="4" w:space="0" w:color="auto"/>
              <w:start w:val="single" w:sz="4" w:space="0" w:color="auto"/>
              <w:bottom w:val="single" w:sz="4" w:space="0" w:color="auto"/>
              <w:end w:val="single" w:sz="4" w:space="0" w:color="auto"/>
            </w:tcBorders>
          </w:tcPr>
          <w:p w14:paraId="3256C6B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16.0%" w:type="pct"/>
            <w:tcBorders>
              <w:top w:val="single" w:sz="4" w:space="0" w:color="auto"/>
              <w:start w:val="single" w:sz="4" w:space="0" w:color="auto"/>
              <w:bottom w:val="single" w:sz="4" w:space="0" w:color="auto"/>
              <w:end w:val="single" w:sz="4" w:space="0" w:color="auto"/>
            </w:tcBorders>
          </w:tcPr>
          <w:p w14:paraId="461209D6" w14:textId="77777777" w:rsidR="00E93A06" w:rsidRPr="00F7703D" w:rsidRDefault="00E93A06">
            <w:pPr>
              <w:rPr>
                <w:rFonts w:asciiTheme="minorHAnsi" w:hAnsiTheme="minorHAnsi"/>
                <w:sz w:val="22"/>
                <w:szCs w:val="22"/>
              </w:rPr>
            </w:pPr>
          </w:p>
        </w:tc>
        <w:tc>
          <w:tcPr>
            <w:tcW w:w="28.0%" w:type="pct"/>
            <w:tcBorders>
              <w:top w:val="single" w:sz="4" w:space="0" w:color="auto"/>
              <w:start w:val="single" w:sz="4" w:space="0" w:color="auto"/>
              <w:bottom w:val="single" w:sz="4" w:space="0" w:color="auto"/>
              <w:end w:val="single" w:sz="4" w:space="0" w:color="auto"/>
            </w:tcBorders>
          </w:tcPr>
          <w:p w14:paraId="3D103FCB" w14:textId="1B8E1F07" w:rsidR="00E93A06" w:rsidRPr="007D47A7" w:rsidRDefault="00BA5143">
            <w:pPr>
              <w:rPr>
                <w:rFonts w:asciiTheme="minorHAnsi" w:hAnsiTheme="minorHAnsi"/>
                <w:sz w:val="22"/>
                <w:szCs w:val="22"/>
                <w:lang w:val="en-GB"/>
              </w:rPr>
            </w:pPr>
            <w:r w:rsidRPr="007D47A7">
              <w:rPr>
                <w:rFonts w:asciiTheme="minorHAnsi" w:hAnsiTheme="minorHAnsi"/>
                <w:sz w:val="22"/>
                <w:szCs w:val="22"/>
                <w:lang w:val="en-GB"/>
              </w:rPr>
              <w:t>Not applicable for this journal, see instruction for authors</w:t>
            </w:r>
          </w:p>
        </w:tc>
      </w:tr>
      <w:tr w:rsidR="00E93A06" w:rsidRPr="00F7703D" w14:paraId="08304406" w14:textId="77777777" w:rsidTr="009139EF">
        <w:tc>
          <w:tcPr>
            <w:tcW w:w="17.0%" w:type="pct"/>
            <w:tcBorders>
              <w:top w:val="single" w:sz="4" w:space="0" w:color="auto"/>
              <w:start w:val="single" w:sz="4" w:space="0" w:color="auto"/>
              <w:bottom w:val="single" w:sz="4" w:space="0" w:color="auto"/>
              <w:end w:val="single" w:sz="4" w:space="0" w:color="auto"/>
            </w:tcBorders>
          </w:tcPr>
          <w:p w14:paraId="5569AAAA" w14:textId="77777777" w:rsidR="00E93A06" w:rsidRPr="00F7703D" w:rsidRDefault="00E93A06">
            <w:pPr>
              <w:rPr>
                <w:rFonts w:asciiTheme="minorHAnsi" w:hAnsiTheme="minorHAnsi"/>
                <w:sz w:val="22"/>
                <w:szCs w:val="22"/>
              </w:rPr>
            </w:pPr>
            <w:permStart w:id="684875676" w:edGrp="everyone" w:colFirst="3" w:colLast="3"/>
            <w:permStart w:id="1051410307" w:edGrp="everyone" w:colFirst="4" w:colLast="4"/>
            <w:permEnd w:id="109145495"/>
            <w:permEnd w:id="76620932"/>
            <w:r w:rsidRPr="00F7703D">
              <w:rPr>
                <w:rFonts w:asciiTheme="minorHAnsi" w:hAnsiTheme="minorHAnsi"/>
                <w:sz w:val="22"/>
                <w:szCs w:val="22"/>
              </w:rPr>
              <w:lastRenderedPageBreak/>
              <w:t>Biological specimens</w:t>
            </w:r>
          </w:p>
        </w:tc>
        <w:tc>
          <w:tcPr>
            <w:tcW w:w="5.0%" w:type="pct"/>
            <w:tcBorders>
              <w:top w:val="single" w:sz="4" w:space="0" w:color="auto"/>
              <w:start w:val="single" w:sz="4" w:space="0" w:color="auto"/>
              <w:bottom w:val="single" w:sz="4" w:space="0" w:color="auto"/>
              <w:end w:val="single" w:sz="4" w:space="0" w:color="auto"/>
            </w:tcBorders>
          </w:tcPr>
          <w:p w14:paraId="51C52FAC" w14:textId="77777777" w:rsidR="00E93A06" w:rsidRPr="00F7703D" w:rsidRDefault="00070F22">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32.0%" w:type="pct"/>
            <w:tcBorders>
              <w:top w:val="single" w:sz="4" w:space="0" w:color="auto"/>
              <w:start w:val="single" w:sz="4" w:space="0" w:color="auto"/>
              <w:bottom w:val="single" w:sz="4" w:space="0" w:color="auto"/>
              <w:end w:val="single" w:sz="4" w:space="0" w:color="auto"/>
            </w:tcBorders>
          </w:tcPr>
          <w:p w14:paraId="14C2B34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16.0%" w:type="pct"/>
            <w:tcBorders>
              <w:top w:val="single" w:sz="4" w:space="0" w:color="auto"/>
              <w:start w:val="single" w:sz="4" w:space="0" w:color="auto"/>
              <w:bottom w:val="single" w:sz="4" w:space="0" w:color="auto"/>
              <w:end w:val="single" w:sz="4" w:space="0" w:color="auto"/>
            </w:tcBorders>
          </w:tcPr>
          <w:p w14:paraId="0C6368F5" w14:textId="77777777" w:rsidR="00E93A06" w:rsidRPr="00F7703D" w:rsidRDefault="00E93A06">
            <w:pPr>
              <w:rPr>
                <w:rFonts w:asciiTheme="minorHAnsi" w:hAnsiTheme="minorHAnsi"/>
                <w:sz w:val="22"/>
                <w:szCs w:val="22"/>
              </w:rPr>
            </w:pPr>
          </w:p>
        </w:tc>
        <w:tc>
          <w:tcPr>
            <w:tcW w:w="28.0%" w:type="pct"/>
            <w:tcBorders>
              <w:top w:val="single" w:sz="4" w:space="0" w:color="auto"/>
              <w:start w:val="single" w:sz="4" w:space="0" w:color="auto"/>
              <w:bottom w:val="single" w:sz="4" w:space="0" w:color="auto"/>
              <w:end w:val="single" w:sz="4" w:space="0" w:color="auto"/>
            </w:tcBorders>
          </w:tcPr>
          <w:p w14:paraId="5CBE3626" w14:textId="7E7E1A7F" w:rsidR="00E93A06" w:rsidRPr="00F7703D" w:rsidRDefault="007D47A7">
            <w:pPr>
              <w:rPr>
                <w:rFonts w:asciiTheme="minorHAnsi" w:hAnsiTheme="minorHAnsi"/>
                <w:sz w:val="22"/>
                <w:szCs w:val="22"/>
              </w:rPr>
            </w:pPr>
            <w:r w:rsidRPr="00F7703D">
              <w:rPr>
                <w:rFonts w:asciiTheme="minorHAnsi" w:hAnsiTheme="minorHAnsi"/>
                <w:sz w:val="22"/>
                <w:szCs w:val="22"/>
              </w:rPr>
              <w:t>n/a</w:t>
            </w:r>
            <w:r w:rsidR="001C1D13">
              <w:rPr>
                <w:rFonts w:asciiTheme="minorHAnsi" w:hAnsiTheme="minorHAnsi"/>
                <w:sz w:val="22"/>
                <w:szCs w:val="22"/>
              </w:rPr>
              <w:t xml:space="preserve">: </w:t>
            </w:r>
            <w:r w:rsidR="00CA71E0" w:rsidRPr="00CA71E0">
              <w:rPr>
                <w:rFonts w:asciiTheme="minorHAnsi" w:hAnsiTheme="minorHAnsi"/>
                <w:sz w:val="22"/>
                <w:szCs w:val="22"/>
              </w:rPr>
              <w:t>such data will not be collected</w:t>
            </w:r>
            <w:r w:rsidR="00CA71E0">
              <w:rPr>
                <w:rFonts w:asciiTheme="minorHAnsi" w:hAnsiTheme="minorHAnsi"/>
                <w:sz w:val="22"/>
                <w:szCs w:val="22"/>
              </w:rPr>
              <w:t xml:space="preserve"> in this study</w:t>
            </w:r>
          </w:p>
        </w:tc>
      </w:tr>
    </w:tbl>
    <w:permEnd w:id="684875676"/>
    <w:permEnd w:id="1051410307"/>
    <w:p w14:paraId="3EAE431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E50A9F0" w14:textId="77777777" w:rsidR="0054779D" w:rsidRPr="00F7703D" w:rsidRDefault="0054779D">
      <w:pPr>
        <w:rPr>
          <w:rFonts w:asciiTheme="minorHAnsi" w:hAnsiTheme="minorHAnsi"/>
          <w:sz w:val="22"/>
          <w:szCs w:val="22"/>
        </w:rPr>
      </w:pPr>
    </w:p>
    <w:sectPr w:rsidR="0054779D" w:rsidRPr="00F7703D" w:rsidSect="00E93A06">
      <w:headerReference w:type="first" r:id="rId61"/>
      <w:pgSz w:w="792pt" w:h="612pt" w:orient="landscape"/>
      <w:pgMar w:top="36pt" w:right="36pt" w:bottom="36pt" w:left="36pt" w:header="0pt" w:footer="36pt" w:gutter="0pt"/>
      <w:pgNumType w:start="1"/>
      <w:cols w:space="36pt"/>
      <w:docGrid w:linePitch="326"/>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255576A5" w14:textId="77777777" w:rsidR="00070F22" w:rsidRDefault="00070F22">
      <w:pPr>
        <w:spacing w:before="0pt" w:line="12pt" w:lineRule="auto"/>
      </w:pPr>
      <w:r>
        <w:separator/>
      </w:r>
    </w:p>
  </w:endnote>
  <w:endnote w:type="continuationSeparator" w:id="0">
    <w:p w14:paraId="7DC6B83B" w14:textId="77777777" w:rsidR="00070F22" w:rsidRDefault="00070F22">
      <w:pPr>
        <w:spacing w:before="0pt" w:line="12pt" w:lineRule="auto"/>
      </w:pPr>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characterSet="iso-8859-1"/>
    <w:family w:val="auto"/>
    <w:pitch w:val="default"/>
  </w:font>
  <w:font w:name="Helvetica">
    <w:panose1 w:val="020B0604020202020204"/>
    <w:charset w:characterSet="iso-8859-1"/>
    <w:family w:val="swiss"/>
    <w:pitch w:val="variable"/>
    <w:sig w:usb0="E0002EFF" w:usb1="C000785B" w:usb2="00000009" w:usb3="00000000" w:csb0="000001FF" w:csb1="00000000"/>
  </w:font>
  <w:font w:name="Trebuchet MS">
    <w:panose1 w:val="020B0603020202020204"/>
    <w:charset w:characterSet="iso-8859-1"/>
    <w:family w:val="swiss"/>
    <w:pitch w:val="variable"/>
    <w:sig w:usb0="00000687" w:usb1="00000000" w:usb2="00000000" w:usb3="00000000" w:csb0="0000009F" w:csb1="00000000"/>
  </w:font>
  <w:font w:name="Times New Roman">
    <w:panose1 w:val="02020603050405020304"/>
    <w:charset w:characterSet="iso-8859-1"/>
    <w:family w:val="roman"/>
    <w:pitch w:val="variable"/>
    <w:sig w:usb0="E0002EFF" w:usb1="C000785B" w:usb2="00000009" w:usb3="00000000" w:csb0="000001FF" w:csb1="00000000"/>
  </w:font>
  <w:font w:name="Calibri">
    <w:panose1 w:val="020F0502020204030204"/>
    <w:charset w:characterSet="iso-8859-1"/>
    <w:family w:val="swiss"/>
    <w:pitch w:val="variable"/>
    <w:sig w:usb0="E4002EFF" w:usb1="C000247B" w:usb2="00000009" w:usb3="00000000" w:csb0="000001FF" w:csb1="00000000"/>
  </w:font>
  <w:font w:name="Calibri Light">
    <w:panose1 w:val="020F0302020204030204"/>
    <w:charset w:characterSet="iso-8859-1"/>
    <w:family w:val="swiss"/>
    <w:pitch w:val="variable"/>
    <w:sig w:usb0="E4002EFF" w:usb1="C000247B" w:usb2="00000009" w:usb3="00000000" w:csb0="000001F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2E0C5E8C" w14:textId="77777777" w:rsidR="00070F22" w:rsidRDefault="00070F22">
      <w:r>
        <w:separator/>
      </w:r>
    </w:p>
  </w:footnote>
  <w:footnote w:type="continuationSeparator" w:id="0">
    <w:p w14:paraId="65FFE277" w14:textId="77777777" w:rsidR="00070F22" w:rsidRDefault="00070F22">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p w14:paraId="224F96E1" w14:textId="77777777" w:rsidR="00C150C8" w:rsidRDefault="00263061" w:rsidP="00A82CF9">
    <w:pPr>
      <w:pStyle w:val="Kopfzeile"/>
    </w:pPr>
    <w:r>
      <w:rPr>
        <w:noProof/>
        <w:lang w:val="en-GB" w:eastAsia="en-GB"/>
      </w:rPr>
      <w:drawing>
        <wp:anchor distT="0" distB="0" distL="114300" distR="114300" simplePos="0" relativeHeight="251659264" behindDoc="0" locked="0" layoutInCell="1" allowOverlap="1" wp14:anchorId="271EE241" wp14:editId="66DAB19A">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purl.oclc.org/ooxml/drawingml/main">
            <a:graphicData uri="http://schemas.microsoft.com/office/word/2010/wordprocessingShape">
              <wp:wsp>
                <wp:cNvSpPr/>
                <wp:spPr>
                  <a:xfrm>
                    <a:off x="0" y="0"/>
                    <a:ext cx="6172200" cy="45719"/>
                  </a:xfrm>
                  <a:prstGeom prst="rect">
                    <a:avLst/>
                  </a:prstGeom>
                  <a:solidFill>
                    <a:srgbClr val="2BB298"/>
                  </a:solidFill>
                  <a:ln>
                    <a:noFill/>
                  </a:ln>
                </wp:spPr>
                <wp:style>
                  <a:lnRef idx="2">
                    <a:schemeClr val="accent1">
                      <a:shade val="50%"/>
                    </a:schemeClr>
                  </a:lnRef>
                  <a:fillRef idx="1">
                    <a:schemeClr val="accent1"/>
                  </a:fillRef>
                  <a:effectRef idx="0">
                    <a:schemeClr val="accent1"/>
                  </a:effectRef>
                  <a:fontRef idx="minor">
                    <a:schemeClr val="lt1"/>
                  </a:fontRef>
                </wp:style>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14:sizeRelV relativeFrom="margin">
            <wp14:pctHeight>0%</wp14:pctHeight>
          </wp14:sizeRelV>
        </wp:anchor>
      </w:drawing>
    </w: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E17F69BA"/>
    <w:multiLevelType w:val="multilevel"/>
    <w:tmpl w:val="A43ADF16"/>
    <w:lvl w:ilvl="0">
      <w:numFmt w:val="bullet"/>
      <w:lvlText w:val=" "/>
      <w:lvlJc w:val="start"/>
      <w:pPr>
        <w:tabs>
          <w:tab w:val="num" w:pos="0pt"/>
        </w:tabs>
        <w:ind w:start="24pt" w:hanging="24pt"/>
      </w:pPr>
    </w:lvl>
    <w:lvl w:ilvl="1">
      <w:numFmt w:val="bullet"/>
      <w:lvlText w:val=" "/>
      <w:lvlJc w:val="start"/>
      <w:pPr>
        <w:tabs>
          <w:tab w:val="num" w:pos="36pt"/>
        </w:tabs>
        <w:ind w:start="60pt" w:hanging="24pt"/>
      </w:pPr>
    </w:lvl>
    <w:lvl w:ilvl="2">
      <w:numFmt w:val="bullet"/>
      <w:lvlText w:val=" "/>
      <w:lvlJc w:val="start"/>
      <w:pPr>
        <w:tabs>
          <w:tab w:val="num" w:pos="72pt"/>
        </w:tabs>
        <w:ind w:start="96pt" w:hanging="24pt"/>
      </w:pPr>
    </w:lvl>
    <w:lvl w:ilvl="3">
      <w:numFmt w:val="bullet"/>
      <w:lvlText w:val=" "/>
      <w:lvlJc w:val="start"/>
      <w:pPr>
        <w:tabs>
          <w:tab w:val="num" w:pos="108pt"/>
        </w:tabs>
        <w:ind w:start="132pt" w:hanging="24pt"/>
      </w:pPr>
    </w:lvl>
    <w:lvl w:ilvl="4">
      <w:numFmt w:val="bullet"/>
      <w:lvlText w:val=" "/>
      <w:lvlJc w:val="start"/>
      <w:pPr>
        <w:tabs>
          <w:tab w:val="num" w:pos="144pt"/>
        </w:tabs>
        <w:ind w:start="168pt" w:hanging="24pt"/>
      </w:pPr>
    </w:lvl>
    <w:lvl w:ilvl="5">
      <w:numFmt w:val="bullet"/>
      <w:lvlText w:val=" "/>
      <w:lvlJc w:val="start"/>
      <w:pPr>
        <w:tabs>
          <w:tab w:val="num" w:pos="180pt"/>
        </w:tabs>
        <w:ind w:start="204pt" w:hanging="24pt"/>
      </w:pPr>
    </w:lvl>
    <w:lvl w:ilvl="6">
      <w:numFmt w:val="bullet"/>
      <w:lvlText w:val=" "/>
      <w:lvlJc w:val="start"/>
      <w:pPr>
        <w:tabs>
          <w:tab w:val="num" w:pos="216pt"/>
        </w:tabs>
        <w:ind w:start="240pt" w:hanging="24pt"/>
      </w:pPr>
    </w:lvl>
    <w:lvl w:ilvl="7">
      <w:numFmt w:val="decimal"/>
      <w:lvlText w:val=""/>
      <w:lvlJc w:val="start"/>
    </w:lvl>
    <w:lvl w:ilvl="8">
      <w:numFmt w:val="decimal"/>
      <w:lvlText w:val=""/>
      <w:lvlJc w:val="start"/>
    </w:lvl>
  </w:abstractNum>
  <w:abstractNum w:abstractNumId="1" w15:restartNumberingAfterBreak="0">
    <w:nsid w:val="F42CC402"/>
    <w:multiLevelType w:val="multilevel"/>
    <w:tmpl w:val="0D780104"/>
    <w:lvl w:ilvl="0">
      <w:numFmt w:val="bullet"/>
      <w:lvlText w:val=" "/>
      <w:lvlJc w:val="start"/>
      <w:pPr>
        <w:tabs>
          <w:tab w:val="num" w:pos="0pt"/>
        </w:tabs>
        <w:ind w:start="24pt" w:hanging="24pt"/>
      </w:pPr>
    </w:lvl>
    <w:lvl w:ilvl="1">
      <w:numFmt w:val="bullet"/>
      <w:lvlText w:val=" "/>
      <w:lvlJc w:val="start"/>
      <w:pPr>
        <w:tabs>
          <w:tab w:val="num" w:pos="36pt"/>
        </w:tabs>
        <w:ind w:start="60pt" w:hanging="24pt"/>
      </w:pPr>
    </w:lvl>
    <w:lvl w:ilvl="2">
      <w:numFmt w:val="bullet"/>
      <w:lvlText w:val=" "/>
      <w:lvlJc w:val="start"/>
      <w:pPr>
        <w:tabs>
          <w:tab w:val="num" w:pos="72pt"/>
        </w:tabs>
        <w:ind w:start="96pt" w:hanging="24pt"/>
      </w:pPr>
    </w:lvl>
    <w:lvl w:ilvl="3">
      <w:numFmt w:val="bullet"/>
      <w:lvlText w:val=" "/>
      <w:lvlJc w:val="start"/>
      <w:pPr>
        <w:tabs>
          <w:tab w:val="num" w:pos="108pt"/>
        </w:tabs>
        <w:ind w:start="132pt" w:hanging="24pt"/>
      </w:pPr>
    </w:lvl>
    <w:lvl w:ilvl="4">
      <w:numFmt w:val="bullet"/>
      <w:lvlText w:val=" "/>
      <w:lvlJc w:val="start"/>
      <w:pPr>
        <w:tabs>
          <w:tab w:val="num" w:pos="144pt"/>
        </w:tabs>
        <w:ind w:start="168pt" w:hanging="24pt"/>
      </w:pPr>
    </w:lvl>
    <w:lvl w:ilvl="5">
      <w:numFmt w:val="bullet"/>
      <w:lvlText w:val=" "/>
      <w:lvlJc w:val="start"/>
      <w:pPr>
        <w:tabs>
          <w:tab w:val="num" w:pos="180pt"/>
        </w:tabs>
        <w:ind w:start="204pt" w:hanging="24pt"/>
      </w:pPr>
    </w:lvl>
    <w:lvl w:ilvl="6">
      <w:numFmt w:val="bullet"/>
      <w:lvlText w:val=" "/>
      <w:lvlJc w:val="start"/>
      <w:pPr>
        <w:tabs>
          <w:tab w:val="num" w:pos="216pt"/>
        </w:tabs>
        <w:ind w:start="240pt" w:hanging="24pt"/>
      </w:pPr>
    </w:lvl>
    <w:lvl w:ilvl="7">
      <w:numFmt w:val="decimal"/>
      <w:lvlText w:val=""/>
      <w:lvlJc w:val="start"/>
    </w:lvl>
    <w:lvl w:ilvl="8">
      <w:numFmt w:val="decimal"/>
      <w:lvlText w:val=""/>
      <w:lvlJc w:val="star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spelling="clean"/>
  <w:stylePaneFormatFilter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36pt"/>
  <w:hyphenationZone w:val="21.25pt"/>
  <w:drawingGridHorizontalSpacing w:val="18pt"/>
  <w:drawingGridVerticalSpacing w:val="18pt"/>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70F22"/>
    <w:rsid w:val="000731EF"/>
    <w:rsid w:val="000B580C"/>
    <w:rsid w:val="000F4596"/>
    <w:rsid w:val="00132D1C"/>
    <w:rsid w:val="001634AD"/>
    <w:rsid w:val="001C1D13"/>
    <w:rsid w:val="0021470F"/>
    <w:rsid w:val="00263061"/>
    <w:rsid w:val="002B15E0"/>
    <w:rsid w:val="002B7137"/>
    <w:rsid w:val="002E76E6"/>
    <w:rsid w:val="003021F1"/>
    <w:rsid w:val="00382B60"/>
    <w:rsid w:val="00382C0E"/>
    <w:rsid w:val="004065D1"/>
    <w:rsid w:val="00425303"/>
    <w:rsid w:val="004506F9"/>
    <w:rsid w:val="004D7F91"/>
    <w:rsid w:val="004E29B3"/>
    <w:rsid w:val="0054779D"/>
    <w:rsid w:val="0055539D"/>
    <w:rsid w:val="005758E3"/>
    <w:rsid w:val="00590D07"/>
    <w:rsid w:val="005F7121"/>
    <w:rsid w:val="00651BA1"/>
    <w:rsid w:val="00666571"/>
    <w:rsid w:val="00691072"/>
    <w:rsid w:val="006E26B6"/>
    <w:rsid w:val="00784D58"/>
    <w:rsid w:val="007D47A7"/>
    <w:rsid w:val="008B482E"/>
    <w:rsid w:val="008D6863"/>
    <w:rsid w:val="009139EF"/>
    <w:rsid w:val="009451D1"/>
    <w:rsid w:val="009520F3"/>
    <w:rsid w:val="009550B6"/>
    <w:rsid w:val="0096627D"/>
    <w:rsid w:val="009F3B2D"/>
    <w:rsid w:val="00A35C47"/>
    <w:rsid w:val="00A42205"/>
    <w:rsid w:val="00A912D0"/>
    <w:rsid w:val="00AB1DD0"/>
    <w:rsid w:val="00B17EF9"/>
    <w:rsid w:val="00B53CBE"/>
    <w:rsid w:val="00B86B75"/>
    <w:rsid w:val="00BA5143"/>
    <w:rsid w:val="00BC48D5"/>
    <w:rsid w:val="00C36279"/>
    <w:rsid w:val="00CA71E0"/>
    <w:rsid w:val="00CE11A1"/>
    <w:rsid w:val="00D1038B"/>
    <w:rsid w:val="00D339E3"/>
    <w:rsid w:val="00D71E9E"/>
    <w:rsid w:val="00E315A3"/>
    <w:rsid w:val="00E423BD"/>
    <w:rsid w:val="00E73CA3"/>
    <w:rsid w:val="00E93A06"/>
    <w:rsid w:val="00EB1739"/>
    <w:rsid w:val="00ED2B35"/>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A558BD"/>
  <w15:docId w15:val="{B0D28571-F026-4F7D-B353-C507A51B0B77}"/>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10pt" w:line="15.60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20pt"/>
      <w:contextualSpacing w:val="0"/>
      <w:outlineLvl w:val="0"/>
    </w:pPr>
    <w:rPr>
      <w:color w:val="000000" w:themeColor="text1"/>
      <w:sz w:val="48"/>
      <w:szCs w:val="48"/>
    </w:rPr>
  </w:style>
  <w:style w:type="paragraph" w:styleId="berschrift2">
    <w:name w:val="heading 2"/>
    <w:basedOn w:val="Standard"/>
    <w:next w:val="Standard"/>
    <w:rsid w:val="005C53B4"/>
    <w:pPr>
      <w:spacing w:before="15pt" w:after="10pt" w:line="12pt"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5pt"/>
      <w:outlineLvl w:val="3"/>
    </w:pPr>
    <w:rPr>
      <w:sz w:val="32"/>
      <w:szCs w:val="32"/>
    </w:rPr>
  </w:style>
  <w:style w:type="paragraph" w:styleId="berschrift5">
    <w:name w:val="heading 5"/>
    <w:basedOn w:val="Standard"/>
    <w:next w:val="Standard"/>
    <w:pPr>
      <w:keepNext/>
      <w:keepLines/>
      <w:spacing w:before="8pt"/>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8pt"/>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pt" w:type="dxa"/>
      <w:tblCellMar>
        <w:top w:w="0pt" w:type="dxa"/>
        <w:start w:w="5.40pt" w:type="dxa"/>
        <w:bottom w:w="0pt" w:type="dxa"/>
        <w:end w:w="5.40pt" w:type="dxa"/>
      </w:tblCellMar>
    </w:tblPr>
  </w:style>
  <w:style w:type="numbering" w:default="1" w:styleId="KeineListe">
    <w:name w:val="No List"/>
    <w:uiPriority w:val="99"/>
    <w:semiHidden/>
    <w:unhideWhenUsed/>
  </w:style>
  <w:style w:type="paragraph" w:styleId="Titel">
    <w:name w:val="Title"/>
    <w:basedOn w:val="Standard"/>
    <w:next w:val="Standard"/>
    <w:pPr>
      <w:spacing w:before="16pt" w:line="12pt" w:lineRule="auto"/>
      <w:contextualSpacing/>
    </w:pPr>
    <w:rPr>
      <w:sz w:val="72"/>
      <w:szCs w:val="72"/>
    </w:rPr>
  </w:style>
  <w:style w:type="paragraph" w:styleId="Untertitel">
    <w:name w:val="Subtitle"/>
    <w:basedOn w:val="Standard"/>
    <w:next w:val="Standard"/>
    <w:pPr>
      <w:spacing w:before="0pt" w:line="12pt"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12pt"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pt" w:line="12pt"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225.65pt"/>
        <w:tab w:val="end" w:pos="451.30pt"/>
      </w:tabs>
      <w:spacing w:before="0pt" w:line="12pt"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225.65pt"/>
        <w:tab w:val="end" w:pos="451.30pt"/>
      </w:tabs>
      <w:spacing w:before="0pt" w:line="12pt"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pt"/>
      <w:marRight w:val="0pt"/>
      <w:marTop w:val="0pt"/>
      <w:marBottom w:val="0pt"/>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purl.oclc.org/ooxml/officeDocument/relationships/hyperlink" Target="https://www.goodreports.org/reporting-checklists/spirit/info/" TargetMode="External"/><Relationship Id="rId18" Type="http://purl.oclc.org/ooxml/officeDocument/relationships/hyperlink" Target="https://www.goodreports.org/reporting-checklists/spirit/info/" TargetMode="External"/><Relationship Id="rId26" Type="http://purl.oclc.org/ooxml/officeDocument/relationships/hyperlink" Target="https://www.goodreports.org/reporting-checklists/spirit/info/" TargetMode="External"/><Relationship Id="rId39" Type="http://purl.oclc.org/ooxml/officeDocument/relationships/hyperlink" Target="https://www.goodreports.org/reporting-checklists/spirit/info/" TargetMode="External"/><Relationship Id="rId21" Type="http://purl.oclc.org/ooxml/officeDocument/relationships/hyperlink" Target="https://www.goodreports.org/reporting-checklists/spirit/info/" TargetMode="External"/><Relationship Id="rId34" Type="http://purl.oclc.org/ooxml/officeDocument/relationships/hyperlink" Target="https://www.goodreports.org/reporting-checklists/spirit/info/" TargetMode="External"/><Relationship Id="rId42" Type="http://purl.oclc.org/ooxml/officeDocument/relationships/hyperlink" Target="https://www.goodreports.org/reporting-checklists/spirit/info/" TargetMode="External"/><Relationship Id="rId47" Type="http://purl.oclc.org/ooxml/officeDocument/relationships/hyperlink" Target="https://www.goodreports.org/reporting-checklists/spirit/info/" TargetMode="External"/><Relationship Id="rId50" Type="http://purl.oclc.org/ooxml/officeDocument/relationships/hyperlink" Target="https://www.goodreports.org/reporting-checklists/spirit/info/" TargetMode="External"/><Relationship Id="rId55" Type="http://purl.oclc.org/ooxml/officeDocument/relationships/hyperlink" Target="https://www.goodreports.org/reporting-checklists/spirit/info/" TargetMode="External"/><Relationship Id="rId63" Type="http://purl.oclc.org/ooxml/officeDocument/relationships/theme" Target="theme/theme1.xml"/><Relationship Id="rId7" Type="http://purl.oclc.org/ooxml/officeDocument/relationships/endnotes" Target="endnotes.xml"/><Relationship Id="rId2" Type="http://purl.oclc.org/ooxml/officeDocument/relationships/numbering" Target="numbering.xml"/><Relationship Id="rId16" Type="http://purl.oclc.org/ooxml/officeDocument/relationships/hyperlink" Target="https://www.goodreports.org/reporting-checklists/spirit/info/" TargetMode="External"/><Relationship Id="rId29" Type="http://purl.oclc.org/ooxml/officeDocument/relationships/hyperlink" Target="https://www.goodreports.org/reporting-checklists/spirit/info/" TargetMode="External"/><Relationship Id="rId11" Type="http://purl.oclc.org/ooxml/officeDocument/relationships/hyperlink" Target="https://www.goodreports.org/reporting-checklists/spirit/info/" TargetMode="External"/><Relationship Id="rId24" Type="http://purl.oclc.org/ooxml/officeDocument/relationships/hyperlink" Target="https://www.goodreports.org/reporting-checklists/spirit/info/" TargetMode="External"/><Relationship Id="rId32" Type="http://purl.oclc.org/ooxml/officeDocument/relationships/hyperlink" Target="https://www.goodreports.org/reporting-checklists/spirit/info/" TargetMode="External"/><Relationship Id="rId37" Type="http://purl.oclc.org/ooxml/officeDocument/relationships/hyperlink" Target="https://www.goodreports.org/reporting-checklists/spirit/info/" TargetMode="External"/><Relationship Id="rId40" Type="http://purl.oclc.org/ooxml/officeDocument/relationships/hyperlink" Target="https://www.goodreports.org/reporting-checklists/spirit/info/" TargetMode="External"/><Relationship Id="rId45" Type="http://purl.oclc.org/ooxml/officeDocument/relationships/hyperlink" Target="https://www.goodreports.org/reporting-checklists/spirit/info/" TargetMode="External"/><Relationship Id="rId53" Type="http://purl.oclc.org/ooxml/officeDocument/relationships/hyperlink" Target="https://www.goodreports.org/reporting-checklists/spirit/info/" TargetMode="External"/><Relationship Id="rId58" Type="http://purl.oclc.org/ooxml/officeDocument/relationships/hyperlink" Target="https://www.goodreports.org/reporting-checklists/spirit/info/" TargetMode="External"/><Relationship Id="rId5" Type="http://purl.oclc.org/ooxml/officeDocument/relationships/webSettings" Target="webSettings.xml"/><Relationship Id="rId61" Type="http://purl.oclc.org/ooxml/officeDocument/relationships/header" Target="header1.xml"/><Relationship Id="rId19" Type="http://purl.oclc.org/ooxml/officeDocument/relationships/hyperlink" Target="https://www.goodreports.org/reporting-checklists/spirit/info/" TargetMode="External"/><Relationship Id="rId14" Type="http://purl.oclc.org/ooxml/officeDocument/relationships/hyperlink" Target="https://www.goodreports.org/reporting-checklists/spirit/info/" TargetMode="External"/><Relationship Id="rId22" Type="http://purl.oclc.org/ooxml/officeDocument/relationships/hyperlink" Target="https://www.goodreports.org/reporting-checklists/spirit/info/" TargetMode="External"/><Relationship Id="rId27" Type="http://purl.oclc.org/ooxml/officeDocument/relationships/hyperlink" Target="https://www.goodreports.org/reporting-checklists/spirit/info/" TargetMode="External"/><Relationship Id="rId30" Type="http://purl.oclc.org/ooxml/officeDocument/relationships/hyperlink" Target="https://www.goodreports.org/reporting-checklists/spirit/info/" TargetMode="External"/><Relationship Id="rId35" Type="http://purl.oclc.org/ooxml/officeDocument/relationships/hyperlink" Target="https://www.goodreports.org/reporting-checklists/spirit/info/" TargetMode="External"/><Relationship Id="rId43" Type="http://purl.oclc.org/ooxml/officeDocument/relationships/hyperlink" Target="https://www.goodreports.org/reporting-checklists/spirit/info/" TargetMode="External"/><Relationship Id="rId48" Type="http://purl.oclc.org/ooxml/officeDocument/relationships/hyperlink" Target="https://www.goodreports.org/reporting-checklists/spirit/info/" TargetMode="External"/><Relationship Id="rId56" Type="http://purl.oclc.org/ooxml/officeDocument/relationships/hyperlink" Target="https://www.goodreports.org/reporting-checklists/spirit/info/" TargetMode="External"/><Relationship Id="rId8" Type="http://purl.oclc.org/ooxml/officeDocument/relationships/hyperlink" Target="http://www.spirit-statement.org/schedule-of-enrolment-interventions-and-assessments/" TargetMode="External"/><Relationship Id="rId51" Type="http://purl.oclc.org/ooxml/officeDocument/relationships/hyperlink" Target="https://www.goodreports.org/reporting-checklists/spirit/info/" TargetMode="External"/><Relationship Id="rId3" Type="http://purl.oclc.org/ooxml/officeDocument/relationships/styles" Target="styles.xml"/><Relationship Id="rId12" Type="http://purl.oclc.org/ooxml/officeDocument/relationships/hyperlink" Target="https://www.goodreports.org/reporting-checklists/spirit/info/" TargetMode="External"/><Relationship Id="rId17" Type="http://purl.oclc.org/ooxml/officeDocument/relationships/hyperlink" Target="https://www.goodreports.org/reporting-checklists/spirit/info/" TargetMode="External"/><Relationship Id="rId25" Type="http://purl.oclc.org/ooxml/officeDocument/relationships/hyperlink" Target="https://www.goodreports.org/reporting-checklists/spirit/info/" TargetMode="External"/><Relationship Id="rId33" Type="http://purl.oclc.org/ooxml/officeDocument/relationships/hyperlink" Target="https://www.goodreports.org/reporting-checklists/spirit/info/" TargetMode="External"/><Relationship Id="rId38" Type="http://purl.oclc.org/ooxml/officeDocument/relationships/hyperlink" Target="https://www.goodreports.org/reporting-checklists/spirit/info/" TargetMode="External"/><Relationship Id="rId46" Type="http://purl.oclc.org/ooxml/officeDocument/relationships/hyperlink" Target="https://www.goodreports.org/reporting-checklists/spirit/info/" TargetMode="External"/><Relationship Id="rId59" Type="http://purl.oclc.org/ooxml/officeDocument/relationships/hyperlink" Target="https://www.goodreports.org/reporting-checklists/spirit/info/" TargetMode="External"/><Relationship Id="rId20" Type="http://purl.oclc.org/ooxml/officeDocument/relationships/hyperlink" Target="https://www.goodreports.org/reporting-checklists/spirit/info/" TargetMode="External"/><Relationship Id="rId41" Type="http://purl.oclc.org/ooxml/officeDocument/relationships/hyperlink" Target="https://www.goodreports.org/reporting-checklists/spirit/info/" TargetMode="External"/><Relationship Id="rId54" Type="http://purl.oclc.org/ooxml/officeDocument/relationships/hyperlink" Target="https://www.goodreports.org/reporting-checklists/spirit/info/" TargetMode="External"/><Relationship Id="rId62" Type="http://purl.oclc.org/ooxml/officeDocument/relationships/fontTable" Target="fontTable.xml"/><Relationship Id="rId1" Type="http://purl.oclc.org/ooxml/officeDocument/relationships/customXml" Target="../customXml/item1.xml"/><Relationship Id="rId6" Type="http://purl.oclc.org/ooxml/officeDocument/relationships/footnotes" Target="footnotes.xml"/><Relationship Id="rId15" Type="http://purl.oclc.org/ooxml/officeDocument/relationships/hyperlink" Target="https://www.goodreports.org/reporting-checklists/spirit/info/" TargetMode="External"/><Relationship Id="rId23" Type="http://purl.oclc.org/ooxml/officeDocument/relationships/hyperlink" Target="https://www.goodreports.org/reporting-checklists/spirit/info/" TargetMode="External"/><Relationship Id="rId28" Type="http://purl.oclc.org/ooxml/officeDocument/relationships/hyperlink" Target="https://www.goodreports.org/reporting-checklists/spirit/info/" TargetMode="External"/><Relationship Id="rId36" Type="http://purl.oclc.org/ooxml/officeDocument/relationships/hyperlink" Target="https://www.goodreports.org/reporting-checklists/spirit/info/" TargetMode="External"/><Relationship Id="rId49" Type="http://purl.oclc.org/ooxml/officeDocument/relationships/hyperlink" Target="https://www.goodreports.org/reporting-checklists/spirit/info/" TargetMode="External"/><Relationship Id="rId57" Type="http://purl.oclc.org/ooxml/officeDocument/relationships/hyperlink" Target="https://www.goodreports.org/reporting-checklists/spirit/info/" TargetMode="External"/><Relationship Id="rId10" Type="http://purl.oclc.org/ooxml/officeDocument/relationships/hyperlink" Target="https://www.goodreports.org/reporting-checklists/spirit/info/" TargetMode="External"/><Relationship Id="rId31" Type="http://purl.oclc.org/ooxml/officeDocument/relationships/hyperlink" Target="https://www.goodreports.org/reporting-checklists/spirit/info/" TargetMode="External"/><Relationship Id="rId44" Type="http://purl.oclc.org/ooxml/officeDocument/relationships/hyperlink" Target="https://www.goodreports.org/reporting-checklists/spirit/info/" TargetMode="External"/><Relationship Id="rId52" Type="http://purl.oclc.org/ooxml/officeDocument/relationships/hyperlink" Target="https://www.goodreports.org/reporting-checklists/spirit/info/" TargetMode="External"/><Relationship Id="rId60" Type="http://purl.oclc.org/ooxml/officeDocument/relationships/hyperlink" Target="http://www.creativecommons.org/licenses/by-nc-nd/3.0/" TargetMode="External"/><Relationship Id="rId4" Type="http://purl.oclc.org/ooxml/officeDocument/relationships/settings" Target="settings.xml"/><Relationship Id="rId9" Type="http://purl.oclc.org/ooxml/officeDocument/relationships/hyperlink" Target="https://www.goodreports.org/reporting-checklists/spirit/info/" TargetMode="Externa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DA8C5B7D-E372-4F3B-A69A-D7193BB945CF}">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10</Pages>
  <Words>2713</Words>
  <Characters>15465</Characters>
  <Application>Microsoft Office Word</Application>
  <DocSecurity>8</DocSecurity>
  <Lines>128</Lines>
  <Paragraphs>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Horstmannshoff, Caren</cp:lastModifiedBy>
  <cp:revision>13</cp:revision>
  <dcterms:created xsi:type="dcterms:W3CDTF">2022-10-25T11:32:00Z</dcterms:created>
  <dcterms:modified xsi:type="dcterms:W3CDTF">2022-10-26T08:35:00Z</dcterms:modified>
</cp:coreProperties>
</file>