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33F2C" w14:textId="77777777" w:rsidR="00CC7F9D" w:rsidRDefault="00CC7F9D" w:rsidP="00CC7F9D">
      <w:pPr>
        <w:rPr>
          <w:b/>
        </w:rPr>
      </w:pPr>
    </w:p>
    <w:p w14:paraId="0E6CA8FA" w14:textId="77777777" w:rsidR="00CC7F9D" w:rsidRPr="00D17F36" w:rsidRDefault="00CC7F9D" w:rsidP="00CC7F9D">
      <w:pPr>
        <w:jc w:val="center"/>
        <w:rPr>
          <w:rFonts w:ascii="Times New Roman" w:hAnsi="Times New Roman" w:cs="Times New Roman"/>
          <w:sz w:val="36"/>
          <w:szCs w:val="36"/>
        </w:rPr>
      </w:pPr>
      <w:r w:rsidRPr="00D17F36">
        <w:rPr>
          <w:rFonts w:ascii="Times New Roman" w:hAnsi="Times New Roman" w:cs="Times New Roman"/>
          <w:sz w:val="36"/>
          <w:szCs w:val="36"/>
        </w:rPr>
        <w:t>Supplementary Materials for</w:t>
      </w:r>
    </w:p>
    <w:p w14:paraId="799B41A7" w14:textId="7A6117F2" w:rsidR="00CC7F9D" w:rsidRDefault="00CC7F9D" w:rsidP="00CC7F9D"/>
    <w:p w14:paraId="79E09406" w14:textId="77777777" w:rsidR="00D17F36" w:rsidRDefault="00D17F36" w:rsidP="00CC7F9D">
      <w:pPr>
        <w:rPr>
          <w:rFonts w:hint="eastAsia"/>
        </w:rPr>
      </w:pPr>
    </w:p>
    <w:p w14:paraId="2FD5A627" w14:textId="1C8DE6B6" w:rsidR="00CC7F9D" w:rsidRDefault="00CC7F9D" w:rsidP="00CC7F9D">
      <w:pPr>
        <w:jc w:val="center"/>
      </w:pPr>
      <w:r w:rsidRPr="00CC7F9D">
        <w:rPr>
          <w:rFonts w:ascii="Times" w:hAnsi="Times" w:cs="Times" w:hint="eastAsia"/>
          <w:b/>
          <w:sz w:val="28"/>
          <w:szCs w:val="21"/>
        </w:rPr>
        <w:t>D</w:t>
      </w:r>
      <w:r w:rsidRPr="00CC7F9D">
        <w:rPr>
          <w:rFonts w:ascii="Times" w:hAnsi="Times" w:cs="Times"/>
          <w:b/>
          <w:sz w:val="28"/>
          <w:szCs w:val="21"/>
        </w:rPr>
        <w:t>evelopment and Validation of</w:t>
      </w:r>
      <w:r w:rsidRPr="00CC7F9D">
        <w:rPr>
          <w:rFonts w:ascii="Times" w:hAnsi="Times" w:cs="Times" w:hint="eastAsia"/>
          <w:b/>
          <w:sz w:val="28"/>
          <w:szCs w:val="21"/>
        </w:rPr>
        <w:t xml:space="preserve"> </w:t>
      </w:r>
      <w:r w:rsidRPr="00CC7F9D">
        <w:rPr>
          <w:rFonts w:ascii="Times" w:hAnsi="Times" w:cs="Times"/>
          <w:b/>
          <w:sz w:val="28"/>
          <w:szCs w:val="21"/>
        </w:rPr>
        <w:t xml:space="preserve">a duplex real-time </w:t>
      </w:r>
      <w:r w:rsidRPr="00CC7F9D">
        <w:rPr>
          <w:rFonts w:ascii="Times" w:hAnsi="Times" w:cs="Times" w:hint="eastAsia"/>
          <w:b/>
          <w:sz w:val="28"/>
          <w:szCs w:val="21"/>
        </w:rPr>
        <w:t>PC</w:t>
      </w:r>
      <w:r w:rsidRPr="00CC7F9D">
        <w:rPr>
          <w:rFonts w:ascii="Times" w:hAnsi="Times" w:cs="Times"/>
          <w:b/>
          <w:sz w:val="28"/>
          <w:szCs w:val="21"/>
        </w:rPr>
        <w:t>R for the rapid detection and quantitation of HTLV-1</w:t>
      </w:r>
    </w:p>
    <w:p w14:paraId="5432A4C5" w14:textId="3253FD16" w:rsidR="00CC7F9D" w:rsidRPr="00D17F36" w:rsidRDefault="00CC7F9D" w:rsidP="00CC7F9D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5E7F235" w14:textId="77777777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E43B086" w14:textId="7B0584DE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Huimin Ji </w:t>
      </w:r>
      <w:r w:rsidRPr="00D17F36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12</w:t>
      </w:r>
      <w:bookmarkStart w:id="0" w:name="OLE_LINK104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bookmarkEnd w:id="0"/>
      <w:r w:rsidRPr="00D17F36">
        <w:rPr>
          <w:rFonts w:ascii="Times New Roman" w:hAnsi="Times New Roman" w:cs="Times New Roman"/>
          <w:color w:val="000000" w:themeColor="text1"/>
          <w:szCs w:val="21"/>
        </w:rPr>
        <w:t>Le Chang</w:t>
      </w:r>
      <w:r w:rsidRPr="00D17F36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 12</w:t>
      </w:r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bookmarkStart w:id="1" w:name="OLE_LINK121"/>
      <w:r w:rsidRPr="00D17F36">
        <w:rPr>
          <w:rFonts w:ascii="Times New Roman" w:hAnsi="Times New Roman" w:cs="Times New Roman"/>
          <w:color w:val="000000" w:themeColor="text1"/>
          <w:szCs w:val="21"/>
        </w:rPr>
        <w:t>Ying Yan</w:t>
      </w:r>
      <w:r w:rsidRPr="00D17F36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12</w:t>
      </w:r>
      <w:r w:rsidRPr="00D17F36">
        <w:rPr>
          <w:rFonts w:ascii="Times New Roman" w:hAnsi="Times New Roman" w:cs="Times New Roman"/>
          <w:color w:val="000000" w:themeColor="text1"/>
          <w:szCs w:val="21"/>
        </w:rPr>
        <w:t>,</w:t>
      </w:r>
      <w:bookmarkEnd w:id="1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 w:rsidRPr="00D17F36">
        <w:rPr>
          <w:rFonts w:ascii="Times New Roman" w:hAnsi="Times New Roman" w:cs="Times New Roman"/>
          <w:color w:val="000000" w:themeColor="text1"/>
          <w:szCs w:val="21"/>
        </w:rPr>
        <w:t>Lunan</w:t>
      </w:r>
      <w:proofErr w:type="spellEnd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 Wang</w:t>
      </w:r>
      <w:r w:rsidRPr="00D17F36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123 </w:t>
      </w:r>
      <w:r w:rsidRPr="00D17F36">
        <w:rPr>
          <w:rFonts w:ascii="Times New Roman" w:hAnsi="Times New Roman" w:cs="Times New Roman"/>
          <w:color w:val="000000" w:themeColor="text1"/>
          <w:szCs w:val="21"/>
          <w:vertAlign w:val="superscript"/>
        </w:rPr>
        <w:t>＃</w:t>
      </w:r>
    </w:p>
    <w:p w14:paraId="25D7D348" w14:textId="77777777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D17F36">
        <w:rPr>
          <w:rFonts w:ascii="Times New Roman" w:hAnsi="Times New Roman" w:cs="Times New Roman"/>
          <w:color w:val="000000" w:themeColor="text1"/>
          <w:szCs w:val="21"/>
        </w:rPr>
        <w:t>1.</w:t>
      </w:r>
      <w:bookmarkStart w:id="2" w:name="OLE_LINK189"/>
      <w:bookmarkStart w:id="3" w:name="OLE_LINK192"/>
      <w:bookmarkStart w:id="4" w:name="OLE_LINK198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bookmarkStart w:id="5" w:name="OLE_LINK416"/>
      <w:bookmarkStart w:id="6" w:name="OLE_LINK417"/>
      <w:bookmarkStart w:id="7" w:name="OLE_LINK149"/>
      <w:bookmarkStart w:id="8" w:name="OLE_LINK150"/>
      <w:bookmarkStart w:id="9" w:name="OLE_LINK154"/>
      <w:bookmarkStart w:id="10" w:name="OLE_LINK156"/>
      <w:bookmarkStart w:id="11" w:name="OLE_LINK159"/>
      <w:bookmarkStart w:id="12" w:name="OLE_LINK162"/>
      <w:bookmarkStart w:id="13" w:name="OLE_LINK193"/>
      <w:bookmarkStart w:id="14" w:name="OLE_LINK201"/>
      <w:bookmarkStart w:id="15" w:name="OLE_LINK68"/>
      <w:bookmarkEnd w:id="2"/>
      <w:bookmarkEnd w:id="3"/>
      <w:r w:rsidRPr="00D17F36">
        <w:rPr>
          <w:rFonts w:ascii="Times New Roman" w:hAnsi="Times New Roman" w:cs="Times New Roman"/>
          <w:color w:val="000000" w:themeColor="text1"/>
          <w:szCs w:val="21"/>
        </w:rPr>
        <w:t>National Center for Clinical Laboratories</w:t>
      </w:r>
      <w:bookmarkEnd w:id="5"/>
      <w:bookmarkEnd w:id="6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, Beijing Hospital, National Center of Gerontology; Institute of Geriatric Medicine, Chinese Academy of Medical Sciences, Beijing, </w:t>
      </w:r>
      <w:bookmarkStart w:id="16" w:name="OLE_LINK95"/>
      <w:r w:rsidRPr="00D17F36">
        <w:rPr>
          <w:rFonts w:ascii="Times New Roman" w:hAnsi="Times New Roman" w:cs="Times New Roman"/>
          <w:color w:val="000000" w:themeColor="text1"/>
          <w:szCs w:val="21"/>
        </w:rPr>
        <w:t>P. R. China</w:t>
      </w:r>
      <w:bookmarkEnd w:id="4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14:paraId="63D13963" w14:textId="77777777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D17F36">
        <w:rPr>
          <w:rFonts w:ascii="Times New Roman" w:hAnsi="Times New Roman" w:cs="Times New Roman"/>
          <w:color w:val="000000" w:themeColor="text1"/>
          <w:szCs w:val="21"/>
        </w:rPr>
        <w:t>2. Beijing Engineering Research Center of Laboratory Medicine, Beijing Hospital, Beijing, P. R. China</w:t>
      </w:r>
    </w:p>
    <w:p w14:paraId="6C9368B3" w14:textId="77777777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D17F36">
        <w:rPr>
          <w:rFonts w:ascii="Times New Roman" w:hAnsi="Times New Roman" w:cs="Times New Roman"/>
          <w:color w:val="000000" w:themeColor="text1"/>
          <w:szCs w:val="21"/>
        </w:rPr>
        <w:t>3.</w:t>
      </w:r>
      <w:bookmarkStart w:id="17" w:name="OLE_LINK152"/>
      <w:bookmarkStart w:id="18" w:name="OLE_LINK153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 Graduate School, Peking Union Medical College, Chinese Academy of Medical Sciences, </w:t>
      </w:r>
      <w:bookmarkStart w:id="19" w:name="OLE_LINK96"/>
      <w:bookmarkStart w:id="20" w:name="OLE_LINK97"/>
      <w:r w:rsidRPr="00D17F36">
        <w:rPr>
          <w:rFonts w:ascii="Times New Roman" w:hAnsi="Times New Roman" w:cs="Times New Roman"/>
          <w:color w:val="000000" w:themeColor="text1"/>
          <w:szCs w:val="21"/>
        </w:rPr>
        <w:t>Beijing, P. R. China</w:t>
      </w:r>
      <w:bookmarkEnd w:id="17"/>
      <w:bookmarkEnd w:id="18"/>
      <w:bookmarkEnd w:id="19"/>
      <w:bookmarkEnd w:id="20"/>
    </w:p>
    <w:p w14:paraId="6E247DC8" w14:textId="77777777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vertAlign w:val="superscript"/>
        </w:rPr>
      </w:pPr>
    </w:p>
    <w:p w14:paraId="08FA4B16" w14:textId="77777777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bookmarkStart w:id="21" w:name="OLE_LINK116"/>
      <w:bookmarkStart w:id="22" w:name="OLE_LINK117"/>
      <w:r w:rsidRPr="00D17F36">
        <w:rPr>
          <w:rFonts w:ascii="Times New Roman" w:hAnsi="Times New Roman" w:cs="Times New Roman"/>
          <w:color w:val="000000" w:themeColor="text1"/>
          <w:szCs w:val="21"/>
          <w:vertAlign w:val="superscript"/>
        </w:rPr>
        <w:t>＃</w:t>
      </w:r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Corresponding Author: </w:t>
      </w:r>
    </w:p>
    <w:p w14:paraId="051F2DFD" w14:textId="77777777" w:rsidR="00CC7F9D" w:rsidRPr="00D17F36" w:rsidRDefault="00CC7F9D" w:rsidP="00CC7F9D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Cs w:val="21"/>
        </w:rPr>
      </w:pPr>
      <w:proofErr w:type="spellStart"/>
      <w:r w:rsidRPr="00D17F36">
        <w:rPr>
          <w:rFonts w:ascii="Times New Roman" w:hAnsi="Times New Roman" w:cs="Times New Roman"/>
          <w:color w:val="000000" w:themeColor="text1"/>
          <w:szCs w:val="21"/>
        </w:rPr>
        <w:t>Lunan</w:t>
      </w:r>
      <w:proofErr w:type="spellEnd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 Wang, Email:</w:t>
      </w:r>
      <w:bookmarkStart w:id="23" w:name="OLE_LINK190"/>
      <w:bookmarkStart w:id="24" w:name="OLE_LINK191"/>
      <w:r w:rsidRPr="00D17F3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hyperlink r:id="rId7" w:history="1">
        <w:r w:rsidRPr="00D17F36">
          <w:rPr>
            <w:rStyle w:val="ad"/>
            <w:rFonts w:ascii="Times New Roman" w:hAnsi="Times New Roman" w:cs="Times New Roman"/>
            <w:color w:val="000000" w:themeColor="text1"/>
            <w:szCs w:val="21"/>
          </w:rPr>
          <w:t>lunan99@163.com</w:t>
        </w:r>
      </w:hyperlink>
      <w:bookmarkEnd w:id="21"/>
      <w:bookmarkEnd w:id="22"/>
      <w:bookmarkEnd w:id="23"/>
      <w:bookmarkEnd w:id="24"/>
    </w:p>
    <w:p w14:paraId="1833EFB8" w14:textId="77777777" w:rsidR="00CC7F9D" w:rsidRPr="00D17F36" w:rsidRDefault="00CC7F9D" w:rsidP="00CC7F9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D17F36">
        <w:rPr>
          <w:rFonts w:ascii="Times New Roman" w:hAnsi="Times New Roman" w:cs="Times New Roman"/>
          <w:color w:val="000000" w:themeColor="text1"/>
          <w:szCs w:val="21"/>
        </w:rPr>
        <w:t>Tel.: + 86 10 85133609</w:t>
      </w:r>
    </w:p>
    <w:p w14:paraId="0E87F38F" w14:textId="77777777" w:rsidR="00FC0621" w:rsidRDefault="00FC0621" w:rsidP="00E94F41">
      <w:pPr>
        <w:rPr>
          <w:b/>
        </w:rPr>
      </w:pPr>
      <w:r>
        <w:rPr>
          <w:b/>
        </w:rPr>
        <w:br w:type="page"/>
      </w:r>
    </w:p>
    <w:p w14:paraId="130209D4" w14:textId="77777777" w:rsidR="007D0764" w:rsidRPr="00D17F36" w:rsidRDefault="007D0764" w:rsidP="00CC7F9D"/>
    <w:p w14:paraId="58987F96" w14:textId="6804962C" w:rsidR="00CC7F9D" w:rsidRDefault="00CC7F9D" w:rsidP="00CC7F9D">
      <w:r>
        <w:rPr>
          <w:b/>
        </w:rPr>
        <w:t xml:space="preserve">Table S2. </w:t>
      </w:r>
      <w:r w:rsidRPr="008B2357">
        <w:rPr>
          <w:rFonts w:hint="eastAsia"/>
          <w:b/>
        </w:rPr>
        <w:t>Details of results by LIA</w:t>
      </w:r>
      <w:r>
        <w:rPr>
          <w:b/>
        </w:rPr>
        <w:t xml:space="preserve">, </w:t>
      </w:r>
      <w:r w:rsidRPr="008B2357">
        <w:rPr>
          <w:rFonts w:hint="eastAsia"/>
          <w:b/>
        </w:rPr>
        <w:t>WB</w:t>
      </w:r>
      <w:r>
        <w:rPr>
          <w:b/>
        </w:rPr>
        <w:t xml:space="preserve">, qPCR, </w:t>
      </w:r>
      <w:r w:rsidRPr="00CC7F9D">
        <w:rPr>
          <w:b/>
        </w:rPr>
        <w:t>Murex-ELISA and Roche-ECLIA</w:t>
      </w:r>
    </w:p>
    <w:tbl>
      <w:tblPr>
        <w:tblW w:w="882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280"/>
        <w:gridCol w:w="1075"/>
        <w:gridCol w:w="283"/>
        <w:gridCol w:w="35"/>
        <w:gridCol w:w="979"/>
        <w:gridCol w:w="336"/>
        <w:gridCol w:w="1330"/>
        <w:gridCol w:w="318"/>
        <w:gridCol w:w="1189"/>
        <w:gridCol w:w="472"/>
        <w:gridCol w:w="1854"/>
      </w:tblGrid>
      <w:tr w:rsidR="00E94F41" w:rsidRPr="002E35F4" w14:paraId="2E10D1AE" w14:textId="77777777" w:rsidTr="00E94F41">
        <w:trPr>
          <w:trHeight w:val="242"/>
        </w:trPr>
        <w:tc>
          <w:tcPr>
            <w:tcW w:w="67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638D2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28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F2A524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A4450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Murex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79F96E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034F4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Roche</w:t>
            </w:r>
          </w:p>
        </w:tc>
        <w:tc>
          <w:tcPr>
            <w:tcW w:w="3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705BF9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9411D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LIA</w:t>
            </w:r>
          </w:p>
        </w:tc>
        <w:tc>
          <w:tcPr>
            <w:tcW w:w="3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57D6D5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D7EB8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WB</w:t>
            </w:r>
          </w:p>
        </w:tc>
        <w:tc>
          <w:tcPr>
            <w:tcW w:w="47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173AD3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C873D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qPCR</w:t>
            </w:r>
          </w:p>
        </w:tc>
      </w:tr>
      <w:tr w:rsidR="00E94F41" w:rsidRPr="002E35F4" w14:paraId="14E6B894" w14:textId="77777777" w:rsidTr="00E94F41">
        <w:trPr>
          <w:trHeight w:val="144"/>
        </w:trPr>
        <w:tc>
          <w:tcPr>
            <w:tcW w:w="6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648BA21" w14:textId="77777777" w:rsidR="00CC7F9D" w:rsidRPr="00D17F36" w:rsidRDefault="00CC7F9D" w:rsidP="00F037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196D7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8A24A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S/CO</w:t>
            </w:r>
          </w:p>
        </w:tc>
        <w:tc>
          <w:tcPr>
            <w:tcW w:w="31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AD2F7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032B1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COI</w:t>
            </w:r>
          </w:p>
        </w:tc>
        <w:tc>
          <w:tcPr>
            <w:tcW w:w="3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9A08E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5421B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esults</w:t>
            </w:r>
          </w:p>
        </w:tc>
        <w:tc>
          <w:tcPr>
            <w:tcW w:w="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9E523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C578BB" w14:textId="77777777" w:rsidR="00CC7F9D" w:rsidRPr="00D17F36" w:rsidRDefault="00CC7F9D" w:rsidP="00F037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esults</w:t>
            </w:r>
          </w:p>
        </w:tc>
        <w:tc>
          <w:tcPr>
            <w:tcW w:w="47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B54280" w14:textId="77777777" w:rsidR="00CC7F9D" w:rsidRPr="00D17F36" w:rsidRDefault="00CC7F9D" w:rsidP="00F037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C4F48D" w14:textId="77777777" w:rsidR="00CC7F9D" w:rsidRPr="00D17F36" w:rsidRDefault="00CC7F9D" w:rsidP="00F037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copies/100</w:t>
            </w:r>
            <w:r w:rsidRPr="00D17F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cells</w:t>
            </w:r>
          </w:p>
        </w:tc>
      </w:tr>
      <w:tr w:rsidR="00E94F41" w:rsidRPr="002E35F4" w14:paraId="2F36CFAD" w14:textId="77777777" w:rsidTr="00E94F41">
        <w:trPr>
          <w:trHeight w:val="266"/>
        </w:trPr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3BE7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882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B8E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11.06 </w:t>
            </w:r>
          </w:p>
        </w:tc>
        <w:tc>
          <w:tcPr>
            <w:tcW w:w="31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380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1602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450.2</w:t>
            </w:r>
          </w:p>
        </w:tc>
        <w:tc>
          <w:tcPr>
            <w:tcW w:w="3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246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7E9F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340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FBA7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1589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0B89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3.333</w:t>
            </w:r>
          </w:p>
        </w:tc>
      </w:tr>
      <w:tr w:rsidR="00E94F41" w:rsidRPr="002E35F4" w14:paraId="48673191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4C9F09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220D64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0C87B4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11.98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62EB38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8A92BB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427.9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CFFBD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A0C97B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0263D2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604AE9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CAA1A1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4B7C0A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0.339</w:t>
            </w:r>
          </w:p>
        </w:tc>
      </w:tr>
      <w:tr w:rsidR="00E94F41" w:rsidRPr="002E35F4" w14:paraId="28E9A382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9E5729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26A39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01EE09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12.25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B9AB16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894D79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365.2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11FC2E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A83F15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2CEEBB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735225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C736E8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363DB8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1.345</w:t>
            </w:r>
          </w:p>
        </w:tc>
      </w:tr>
      <w:tr w:rsidR="00E94F41" w:rsidRPr="002E35F4" w14:paraId="643F4936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632876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B8201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58E6E0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13.39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41ED37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DA2369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364.6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314526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DAB4C8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FA3DFF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CD2CEA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7E4DEB8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E51693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2.278</w:t>
            </w:r>
          </w:p>
        </w:tc>
      </w:tr>
      <w:tr w:rsidR="00E94F41" w:rsidRPr="002E35F4" w14:paraId="5A69F49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AE886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584FC1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9C8B21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12.61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364CFD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D85F00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70.62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656FC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218729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EF0623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6F5D37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FBF62F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C45521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0.273</w:t>
            </w:r>
          </w:p>
        </w:tc>
      </w:tr>
      <w:tr w:rsidR="00E94F41" w:rsidRPr="002E35F4" w14:paraId="3CBDD2B7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DD961A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78530B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BAADA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13.94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49BFA5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EE017E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277.4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601BE2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BE8B1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8F681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3C9C1A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E1612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FD4AB5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3.001</w:t>
            </w:r>
          </w:p>
        </w:tc>
      </w:tr>
      <w:tr w:rsidR="00E94F41" w:rsidRPr="002E35F4" w14:paraId="20FA7EA4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949937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6AB260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EDEC6A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12.26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37845C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81A550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317.3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53C2CE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09296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2B5884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939AE6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4E4C8D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57F9B0A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5.288</w:t>
            </w:r>
          </w:p>
        </w:tc>
      </w:tr>
      <w:tr w:rsidR="00E94F41" w:rsidRPr="002E35F4" w14:paraId="37EFDE0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4D91E3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868E6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B51DBD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12.52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E6B2B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06940A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287.7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0E12C8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97691F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4CB40F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48759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791ED6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44C8DF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1.11</w:t>
            </w:r>
          </w:p>
        </w:tc>
      </w:tr>
      <w:tr w:rsidR="00E94F41" w:rsidRPr="002E35F4" w14:paraId="41B233F4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0825988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559085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3A1221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12.32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7A64A5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17FA27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329.1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8893A9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398F6D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7E42687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4AF656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7D283D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2181A3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0.67</w:t>
            </w:r>
          </w:p>
        </w:tc>
      </w:tr>
      <w:tr w:rsidR="00E94F41" w:rsidRPr="002E35F4" w14:paraId="2ACAB906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C7FE32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13AC61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6CCF46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15.35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FC9142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016B6F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415.8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277092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BA7506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CC41F1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AEA6F0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EB160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5D72C4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0.795</w:t>
            </w:r>
          </w:p>
        </w:tc>
      </w:tr>
      <w:tr w:rsidR="00E94F41" w:rsidRPr="002E35F4" w14:paraId="1C45EC8F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E28E01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12A969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9DF37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12.72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359842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3C2EA2D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303.6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4298BB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8E29AA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8535C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107A2F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D04177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105882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0.12</w:t>
            </w:r>
          </w:p>
        </w:tc>
      </w:tr>
      <w:tr w:rsidR="00E94F41" w:rsidRPr="002E35F4" w14:paraId="63F13BBE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190E4F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6EADC33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B26A76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14.15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4F15B5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A4AA7B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465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D10384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24AA7E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517E25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0522D5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BA3573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4560B0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0.026</w:t>
            </w:r>
          </w:p>
        </w:tc>
      </w:tr>
      <w:tr w:rsidR="00E94F41" w:rsidRPr="002E35F4" w14:paraId="4E009463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88DD71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480885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1FBFB7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13.31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AEA564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AFD948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214.7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D38B1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2F5B24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6C5448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8E3D19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6ECEED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A94800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0.071</w:t>
            </w:r>
          </w:p>
        </w:tc>
      </w:tr>
      <w:tr w:rsidR="00E94F41" w:rsidRPr="002E35F4" w14:paraId="326EA11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07497FD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9BB42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FFA280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13.37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ADDDF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CCB2E4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213.1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9BB86A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A29904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791DFC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243585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CA0190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44EC25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0.678</w:t>
            </w:r>
          </w:p>
        </w:tc>
      </w:tr>
      <w:tr w:rsidR="00E94F41" w:rsidRPr="002E35F4" w14:paraId="5467F99A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92796A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ECB323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4529F5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13.12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0B7459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1F47C4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136.5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B5191C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35175A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71B47A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C98D68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7E6A61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52319D2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1.23</w:t>
            </w:r>
          </w:p>
        </w:tc>
      </w:tr>
      <w:tr w:rsidR="00E94F41" w:rsidRPr="002E35F4" w14:paraId="3D353864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3DF678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C92A2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07290C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12.23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629EE4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1A7D40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235.5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E7E7C3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56F47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91ADD0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69F0A1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E533AC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A0281A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0.001</w:t>
            </w:r>
          </w:p>
        </w:tc>
      </w:tr>
      <w:tr w:rsidR="00E94F41" w:rsidRPr="002E35F4" w14:paraId="1108573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DC121C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53AAEA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74A4BA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12.55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84608F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1D37CE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458.2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96C274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52AA0F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F6DC7A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18FF8D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B499D3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221AD7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0.013</w:t>
            </w:r>
          </w:p>
        </w:tc>
      </w:tr>
      <w:tr w:rsidR="00E94F41" w:rsidRPr="002E35F4" w14:paraId="7DCF9414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0806C0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617DC2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C6619A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12.48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3F26F0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699960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235.4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D1DD03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BC93B2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1EFF07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CE9954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8114C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AB7F21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0.033</w:t>
            </w:r>
          </w:p>
        </w:tc>
      </w:tr>
      <w:tr w:rsidR="00E94F41" w:rsidRPr="002E35F4" w14:paraId="1FA7ECBE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F70ABC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07B4D3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54DC88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12.24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41236C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9CBA3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371.7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4434C0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4C8B10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23D8AB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DFEF7B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97185D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328649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1.956</w:t>
            </w:r>
          </w:p>
        </w:tc>
      </w:tr>
      <w:tr w:rsidR="00E94F41" w:rsidRPr="002E35F4" w14:paraId="4CE74E4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0832007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1491EC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D2EF66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9.80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DAF06F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EABE0D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398.4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2DC81A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066A15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7C48268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6FACB0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E4CC15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1A2C83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0.913 </w:t>
            </w:r>
          </w:p>
        </w:tc>
      </w:tr>
      <w:tr w:rsidR="00E94F41" w:rsidRPr="002E35F4" w14:paraId="501C5C6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0B3D0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6D618A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207678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13.89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11ADB3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E57AF0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361.8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4E2A3A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5ACB8F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E400B1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9F6F9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2DEE13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B741A2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2.815 </w:t>
            </w:r>
          </w:p>
        </w:tc>
      </w:tr>
      <w:tr w:rsidR="00E94F41" w:rsidRPr="002E35F4" w14:paraId="25D8AED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B12B10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71DC41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BF9687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11.62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A29BE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E8E632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125.7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780012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4B9116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ADD8D4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0810BF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1B41D2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5CE49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0.01</w:t>
            </w:r>
          </w:p>
        </w:tc>
      </w:tr>
      <w:tr w:rsidR="00E94F41" w:rsidRPr="002E35F4" w14:paraId="4DA0ED2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04B9246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DB5A41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C659E3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10.84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17367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36478D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136.6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707D2E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D7BD53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2B04F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0F4AEC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5E295F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409FCDA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0.132</w:t>
            </w:r>
          </w:p>
        </w:tc>
      </w:tr>
      <w:tr w:rsidR="00E94F41" w:rsidRPr="002E35F4" w14:paraId="44A8A06B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1B71CE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8DCB00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55A85F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11.57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CD130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0355FA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124.2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AA3069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B40E4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381BF8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39D41B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2EEA84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8BA785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0.695</w:t>
            </w:r>
          </w:p>
        </w:tc>
      </w:tr>
      <w:tr w:rsidR="00E94F41" w:rsidRPr="002E35F4" w14:paraId="6D2A87D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41EF36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26D6C2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ADBAA1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12.51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8188FC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151370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176.3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3B846E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F8408F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757FDC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5AF6CA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75E8D0D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FA161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6.886</w:t>
            </w:r>
          </w:p>
        </w:tc>
      </w:tr>
      <w:tr w:rsidR="00E94F41" w:rsidRPr="002E35F4" w14:paraId="1760389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3AA522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81E25D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79E7F2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20.38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67FB62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4C7CEE7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150.5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FD4DFF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54A1AC7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96192D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F4A2A0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B3A262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0D786E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1.562</w:t>
            </w:r>
          </w:p>
        </w:tc>
      </w:tr>
      <w:tr w:rsidR="00E94F41" w:rsidRPr="002E35F4" w14:paraId="3EFD84EE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167FAD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6D0F830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7221A0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11.50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24D55D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BE2BDA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132.3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4933B8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F5FDEA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BEC4A2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2E5DCE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758C49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379B41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55C818F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EE1845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C9FBED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76872B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11.69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D062DB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115F2F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77.8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216F43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5A430A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6EA8F5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F89EA4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8EE62D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C51B36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11.397</w:t>
            </w:r>
          </w:p>
        </w:tc>
      </w:tr>
      <w:tr w:rsidR="00E94F41" w:rsidRPr="002E35F4" w14:paraId="095FF190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8E3308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ECA76C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83A82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7A5F36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476B2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3.26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8AC645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891983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48994E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D2245C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6DC81D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46D1F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5D7CC54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0C2E18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F52C51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55F12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11.37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B64760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3810527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2.27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53979D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9045E0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7976D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7494FD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28879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8BAEB0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4F68D7E3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2C6895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59055E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D3C63B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13.03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0C9894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4EA3DB3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7F1E44F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749B26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714E8D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D8FF2C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HTLV-1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660B50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70E6C9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1.11</w:t>
            </w:r>
          </w:p>
        </w:tc>
      </w:tr>
      <w:tr w:rsidR="00E94F41" w:rsidRPr="002E35F4" w14:paraId="7F6B9400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042F030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A94A63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3B8A6E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12.38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DE7C47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F69975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178.2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0E0042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D0B34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HTLV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1F8CC9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0CCCA4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B795D2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9F6E2E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0.009</w:t>
            </w:r>
          </w:p>
        </w:tc>
      </w:tr>
      <w:tr w:rsidR="00E94F41" w:rsidRPr="002E35F4" w14:paraId="1086E756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D19CD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1E4A0E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AFE0A7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7.15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EE4992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2D434E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8.32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1FD48C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CDD8DC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A94C77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8B4CE3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B58C1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71234F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0.017</w:t>
            </w:r>
          </w:p>
        </w:tc>
      </w:tr>
      <w:tr w:rsidR="00E94F41" w:rsidRPr="002E35F4" w14:paraId="0F7F1D42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2658E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D1CAB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FE3638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8.59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16E671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5374F16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28.18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85D204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7AB4DC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1D3C8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4B6FE5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B494D4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626F48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48C59817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A92346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5F0716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43BB2D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10.44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149D3E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852216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21.07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71D91F6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1966C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72DB27D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C94168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830441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EB09E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26D8927F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F687A6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62BB4C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5C3127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10.34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7A7D60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CCA242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8.17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71DAD2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2CC3CF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04BD68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871CA3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06688C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5899FF0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0A248A4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D78D06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EDFD71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C4B2E6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1.51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B3FDCF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C0BD3F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171.5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CCF1FA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0FDB4E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01242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79BC13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D4F7BC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D4B3B0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41E47C41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6D9C6F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BB2F7A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BD2A5A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B2A643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4537CC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197.1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1E5CBB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7C5BA0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77F348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60EF48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6C80F4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3FED2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D755223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757FA1C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C6F2DA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0376D5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0.56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96B286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5EF9EA4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27.3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49DB77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193BB2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B80859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C92B0D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29671D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509ACB4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6C71648C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78DCDF6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C7378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4E9E4F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0.13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C016FD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E2D112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8.05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1F700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BD701A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266364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63D5C3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B07B80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22C66D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6A12233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52B3C0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lastRenderedPageBreak/>
              <w:t>41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6AACB6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14A401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4.21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8891D4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F35EB3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28E5BF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A6A5C8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D6DA74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2B72A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7EC3D0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4CEE391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F339ED6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4DED83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41995E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498127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2.66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90A03E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50447B2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1.37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E345C0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9BB7DD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8D7805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E635E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524870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55C40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C3FE93A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A6150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252B50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9F693B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0.89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38DE81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60C8F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5ADC566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51EBB73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AE06DE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EE433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3A0F1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063B5B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A067F76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AE340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B2FF2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97B03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F43C02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52FEED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2.19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AEA70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EFBA84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773F77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6E8C51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ADD62F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A2B4BC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420C687B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654A2D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7F8DF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1AA2FE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1.12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38FC063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37870AE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1.75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52BB00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B134AB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E25695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C468D4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9A623B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5B4542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0D4507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7110FF2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418D45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7977D9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1.84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9BA4EE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B725C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0.415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D4AA72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3FC103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807B20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A46780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C78C16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FA039C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6F80024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C1FDDA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D86B27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3789F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587D9A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7B6C8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3.77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A47B28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B97900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07D008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6895C4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EA5327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28C99D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0FF593C2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32A2F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47DA8E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3C5B84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8.72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33A65A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259F7C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3.62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7082835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59F5DE2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8592D1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024269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5E9817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A1984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437A21B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B3230C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F85F7B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17D14E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6.45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696B6B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EEC15B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12.71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20A174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82BB3B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F99704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C7551F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BD692C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1CA980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662F9BE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552C3E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6332ED9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3D227F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1.95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054856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58E834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0.485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74E2F5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D7B684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25BA0A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02E866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3E5DFB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4C3CA2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D57413E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B7DB7C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101121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1207F7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1.30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6C689B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99D0B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0.648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8C134A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70CC21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F7E5E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E0D301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AFBF6A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F32DD0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650AB8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776EDBB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2F0B0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6C0A18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1.39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702B19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3D646C2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0.289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50964D9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12C6F6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0B9B2E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F12345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86FE72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804417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7091D25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FD13B7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8E289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5C9EA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0.33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E2D737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0B4908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5.25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7A1A3AA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5B48F2C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897B67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F3F766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0AD32D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5F84468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421C5977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53F9A7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415A41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D43FC0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0.44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428D9A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3E31F91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4.77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1E2CB32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3E1BEE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7666692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1DDF6C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B5228A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9EE9D7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C7D8B9E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4A105A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062557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776B8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0.29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098F43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46DD8A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C096EB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50E8D13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EB0404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A9E5D8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875C77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971595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60E3720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761EF8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32F2B0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39226E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9.28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8EB155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D9F08B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91D56D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598C5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0D9D7B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0352C0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2E7946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935680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0847A980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09AB04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9698FB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1BB96A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4906F5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40B7C0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1.29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7A1DDD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7C8CEB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DAEDFC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8CBAFF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92A1B9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F71B55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04A4253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03E388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E0AEF7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491044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0.70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A5D775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EB878A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32.28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5F9B17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71982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8B761B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E2CAA2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287AF7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A63759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EB8133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8354BC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FA9217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6754B4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CD5274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85186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5.96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5A98E1F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62216A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4CBCE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9BFAE7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994203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2A568F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B6483C7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6C6C04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61CB990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ABB23B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7.75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8572DA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380372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0.362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8D02C2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539D5D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6CD698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1554FE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0E658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FE410C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08163CA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7A2028E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ECE2E4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6D296D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0.88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7F1744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507584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2.09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5D39A3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01D0808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6DEC21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AC97F9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F2FD4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906E1E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7493FA7B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821C0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1E9061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39C3D8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BF170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87CC11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3.04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5086F3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F9E6A7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B68266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59569C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0089C0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556F8D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A14FF9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BFD465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6E80ECB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305483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CAF96C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573850B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14.47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67D896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90DC14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FBBF6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8F3A57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620874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8F3551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04407363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729E3DB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BB1701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126E70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1.52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C79868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0D2ACF7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0.979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E66141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D1EC7D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0E4A5F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EBFFD7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66BF7C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70C771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C3777A1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79756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3ED059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6FCB53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0.77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7C0073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CE2CBD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17.1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3B2A35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730147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A8F1D3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F60689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09A8AF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3D1A1C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EBA861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6F521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50F0B9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D3C68E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191904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5859DC1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4.72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0A5E7E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662DD45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738CBC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8ED680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6BCC83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35A6AA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152243F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4B7497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68A590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485887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1D0A51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C5AC3E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3.03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11AD04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5CB63A8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5F0CA2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18803F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A0D3E1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591337D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68D84D4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5745695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CE804E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C0FFB6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0.25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5C2BE20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1A8AF0F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14.61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5F4A5BE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2B4FE5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48E43B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0C9BEB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6A5710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3ED11F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4BC1187B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D19C7D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114EA5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A6EAD8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1.11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304B8A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372C2AD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0.574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3473797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D0735B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8A3F6B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53C601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83E054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E5D48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798CDB39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9D50A7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0D00352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C03E78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2.92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1CD6993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FBF8A2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0.512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2249B9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172C9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BBA490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490F5D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834714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EEA9CC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5DC07C8F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BC3199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76BA51E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4E5221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5.14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55AEE6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4C77E76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EF4AD3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BA6C2B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787EFB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504439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FA1678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E0D429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790FD14C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C7774C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4DC7052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71D785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4.87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09F87C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332826F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0.786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66BDDE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32D7AC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2CD030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DFA2D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1B876D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3CB4A44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20E4C5C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EDD3AB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3822136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E4E8A8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624C3B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B75348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2.08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5A6DBC7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EE3364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2DA746D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554C32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FCE7E7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4FD74F6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143C3C8C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99417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15283D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597A1A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0.42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0521240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370591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2.39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816AFC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963539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028BAFD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3E4891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16D137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4090F60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6A11086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65EB88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7F18DB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8D5C11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0.37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2B5CE6D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60FD5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71.91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488C556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4AB438C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7EF2787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7044F1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B5AE18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88AA60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28BC661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2A7D374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0BE9E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BCF6F5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0.59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6FEF56F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4BE80CF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13.93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045FAE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37B853D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3574BDE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AA681F0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0D3BC6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5EFFB6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0847E151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374640A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D2BBA4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195638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0.87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B17D49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6C434E3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0.565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6D1C780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834D17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D53F1D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871561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F01794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2696F52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94C56EC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89B957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3C233E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C4CE7F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9.92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4D6B2B5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36BAA0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47.55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746702E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2EE6ED0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6C20C7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0A14A3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6A84E6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1D3E6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27E773D3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40AF5CC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2286FBE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F79F2C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0.41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463A8C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2E4F27D3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2.74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DB7866C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74AC9C9F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1D01733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BAE4E7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904EF4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5D5BDAD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334C7C38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755339F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14E2E00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EB8D0E5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0.89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332BA0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7C18954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25.6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5622EDA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503F012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531D9231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07E4FB9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78C5319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400C4F5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  <w:tr w:rsidR="00E94F41" w:rsidRPr="002E35F4" w14:paraId="427E284D" w14:textId="77777777" w:rsidTr="00E94F41">
        <w:trPr>
          <w:trHeight w:val="266"/>
        </w:trPr>
        <w:tc>
          <w:tcPr>
            <w:tcW w:w="674" w:type="dxa"/>
            <w:shd w:val="clear" w:color="auto" w:fill="auto"/>
            <w:noWrap/>
            <w:vAlign w:val="center"/>
            <w:hideMark/>
          </w:tcPr>
          <w:p w14:paraId="1846525A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80" w:type="dxa"/>
            <w:shd w:val="clear" w:color="auto" w:fill="auto"/>
            <w:noWrap/>
            <w:vAlign w:val="center"/>
            <w:hideMark/>
          </w:tcPr>
          <w:p w14:paraId="5CD210A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1D594DD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318" w:type="dxa"/>
            <w:gridSpan w:val="2"/>
            <w:shd w:val="clear" w:color="auto" w:fill="auto"/>
            <w:noWrap/>
            <w:vAlign w:val="center"/>
            <w:hideMark/>
          </w:tcPr>
          <w:p w14:paraId="79BC8C9E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14:paraId="516B7B4B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14.37</w:t>
            </w:r>
          </w:p>
        </w:tc>
        <w:tc>
          <w:tcPr>
            <w:tcW w:w="336" w:type="dxa"/>
            <w:shd w:val="clear" w:color="auto" w:fill="auto"/>
            <w:noWrap/>
            <w:vAlign w:val="center"/>
            <w:hideMark/>
          </w:tcPr>
          <w:p w14:paraId="2365BA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14:paraId="10AC9FD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IND</w:t>
            </w:r>
          </w:p>
        </w:tc>
        <w:tc>
          <w:tcPr>
            <w:tcW w:w="318" w:type="dxa"/>
            <w:shd w:val="clear" w:color="auto" w:fill="auto"/>
            <w:noWrap/>
            <w:vAlign w:val="center"/>
            <w:hideMark/>
          </w:tcPr>
          <w:p w14:paraId="497CCB34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38C6A66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CDAA318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7AAFB9F7" w14:textId="77777777" w:rsidR="00CC7F9D" w:rsidRPr="00D17F36" w:rsidRDefault="00CC7F9D" w:rsidP="00F037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7F3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Neg</w:t>
            </w:r>
          </w:p>
        </w:tc>
      </w:tr>
    </w:tbl>
    <w:p w14:paraId="7CDCD747" w14:textId="77777777" w:rsidR="00CC7F9D" w:rsidRDefault="00CC7F9D" w:rsidP="00CC7F9D">
      <w:pPr>
        <w:rPr>
          <w:rFonts w:hint="eastAsia"/>
        </w:rPr>
        <w:sectPr w:rsidR="00CC7F9D" w:rsidSect="00D213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A5BC533" w14:textId="77777777" w:rsidR="00D17F36" w:rsidRPr="00146BF0" w:rsidRDefault="00D17F36" w:rsidP="00D17F36">
      <w:pPr>
        <w:rPr>
          <w:rFonts w:ascii="Times New Roman" w:hAnsi="Times New Roman" w:cs="Times New Roman"/>
          <w:szCs w:val="21"/>
        </w:rPr>
      </w:pPr>
      <w:r w:rsidRPr="00146BF0">
        <w:rPr>
          <w:rFonts w:ascii="Times New Roman" w:hAnsi="Times New Roman" w:cs="Times New Roman"/>
          <w:szCs w:val="21"/>
        </w:rPr>
        <w:lastRenderedPageBreak/>
        <w:t xml:space="preserve">Note: WB, Western blot; LIA, line immunoassay; Ind, indeterminate, Pos, Positive; Neg, Negative; </w:t>
      </w:r>
    </w:p>
    <w:p w14:paraId="22E48430" w14:textId="77777777" w:rsidR="00B849DB" w:rsidRPr="00D17F36" w:rsidRDefault="00B849DB"/>
    <w:sectPr w:rsidR="00B849DB" w:rsidRPr="00D17F36" w:rsidSect="004D2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83F24" w14:textId="77777777" w:rsidR="00A526AB" w:rsidRDefault="00A526AB" w:rsidP="00FC0621">
      <w:r>
        <w:separator/>
      </w:r>
    </w:p>
  </w:endnote>
  <w:endnote w:type="continuationSeparator" w:id="0">
    <w:p w14:paraId="2113847E" w14:textId="77777777" w:rsidR="00A526AB" w:rsidRDefault="00A526AB" w:rsidP="00FC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B8D5F" w14:textId="77777777" w:rsidR="00A526AB" w:rsidRDefault="00A526AB" w:rsidP="00FC0621">
      <w:r>
        <w:separator/>
      </w:r>
    </w:p>
  </w:footnote>
  <w:footnote w:type="continuationSeparator" w:id="0">
    <w:p w14:paraId="348F3A46" w14:textId="77777777" w:rsidR="00A526AB" w:rsidRDefault="00A526AB" w:rsidP="00FC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9D"/>
    <w:rsid w:val="004C2B9E"/>
    <w:rsid w:val="004D2597"/>
    <w:rsid w:val="007D0764"/>
    <w:rsid w:val="00A526AB"/>
    <w:rsid w:val="00B849DB"/>
    <w:rsid w:val="00C72226"/>
    <w:rsid w:val="00CC7F9D"/>
    <w:rsid w:val="00D17F36"/>
    <w:rsid w:val="00D453AD"/>
    <w:rsid w:val="00E94F41"/>
    <w:rsid w:val="00FC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BCAB4"/>
  <w15:chartTrackingRefBased/>
  <w15:docId w15:val="{451046BC-3358-4AFE-A6D9-020A10C6C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F9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C7F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C7F9D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CC7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C7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C7F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7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C7F9D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C7F9D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C7F9D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C7F9D"/>
  </w:style>
  <w:style w:type="paragraph" w:styleId="ab">
    <w:name w:val="annotation subject"/>
    <w:basedOn w:val="a9"/>
    <w:next w:val="a9"/>
    <w:link w:val="ac"/>
    <w:uiPriority w:val="99"/>
    <w:semiHidden/>
    <w:unhideWhenUsed/>
    <w:rsid w:val="00CC7F9D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C7F9D"/>
    <w:rPr>
      <w:b/>
      <w:bCs/>
    </w:rPr>
  </w:style>
  <w:style w:type="character" w:styleId="ad">
    <w:name w:val="Hyperlink"/>
    <w:basedOn w:val="a0"/>
    <w:uiPriority w:val="99"/>
    <w:semiHidden/>
    <w:unhideWhenUsed/>
    <w:rsid w:val="00CC7F9D"/>
    <w:rPr>
      <w:color w:val="0563C1"/>
      <w:u w:val="single"/>
    </w:rPr>
  </w:style>
  <w:style w:type="character" w:styleId="ae">
    <w:name w:val="FollowedHyperlink"/>
    <w:basedOn w:val="a0"/>
    <w:uiPriority w:val="99"/>
    <w:semiHidden/>
    <w:unhideWhenUsed/>
    <w:rsid w:val="00CC7F9D"/>
    <w:rPr>
      <w:color w:val="954F72"/>
      <w:u w:val="single"/>
    </w:rPr>
  </w:style>
  <w:style w:type="paragraph" w:customStyle="1" w:styleId="msonormal0">
    <w:name w:val="msonormal"/>
    <w:basedOn w:val="a"/>
    <w:rsid w:val="00CC7F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C7F9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CC7F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CC7F9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71">
    <w:name w:val="xl71"/>
    <w:basedOn w:val="a"/>
    <w:rsid w:val="00CC7F9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2">
    <w:name w:val="xl72"/>
    <w:basedOn w:val="a"/>
    <w:rsid w:val="00CC7F9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3">
    <w:name w:val="xl73"/>
    <w:basedOn w:val="a"/>
    <w:rsid w:val="00CC7F9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C7F9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CC7F9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CC7F9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7">
    <w:name w:val="xl77"/>
    <w:basedOn w:val="a"/>
    <w:rsid w:val="00CC7F9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8">
    <w:name w:val="xl78"/>
    <w:basedOn w:val="a"/>
    <w:rsid w:val="00CC7F9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9">
    <w:name w:val="xl79"/>
    <w:basedOn w:val="a"/>
    <w:rsid w:val="00CC7F9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80">
    <w:name w:val="xl80"/>
    <w:basedOn w:val="a"/>
    <w:rsid w:val="00CC7F9D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SMHeading">
    <w:name w:val="SM Heading"/>
    <w:basedOn w:val="1"/>
    <w:qFormat/>
    <w:rsid w:val="00CC7F9D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unan99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E3B59-C0C3-4E49-A0C7-081944392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638</Words>
  <Characters>3642</Characters>
  <Application>Microsoft Office Word</Application>
  <DocSecurity>0</DocSecurity>
  <Lines>30</Lines>
  <Paragraphs>8</Paragraphs>
  <ScaleCrop>false</ScaleCrop>
  <Company/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Huimin</dc:creator>
  <cp:keywords/>
  <dc:description/>
  <cp:lastModifiedBy>Ji Huimin</cp:lastModifiedBy>
  <cp:revision>5</cp:revision>
  <dcterms:created xsi:type="dcterms:W3CDTF">2022-08-03T07:20:00Z</dcterms:created>
  <dcterms:modified xsi:type="dcterms:W3CDTF">2022-08-11T08:38:00Z</dcterms:modified>
</cp:coreProperties>
</file>