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1E1" w:rsidRPr="004258DC" w:rsidRDefault="006401E1" w:rsidP="006401E1">
      <w:pPr>
        <w:jc w:val="center"/>
        <w:rPr>
          <w:rFonts w:eastAsia="Arial Unicode MS"/>
          <w:b/>
          <w:sz w:val="24"/>
          <w:szCs w:val="24"/>
        </w:rPr>
      </w:pPr>
      <w:r>
        <w:rPr>
          <w:rFonts w:eastAsia="Arial Unicode MS"/>
          <w:b/>
          <w:sz w:val="24"/>
          <w:szCs w:val="24"/>
        </w:rPr>
        <w:t>Additional File</w:t>
      </w:r>
      <w:r w:rsidRPr="004258DC">
        <w:rPr>
          <w:rFonts w:eastAsia="Arial Unicode MS"/>
          <w:b/>
          <w:sz w:val="24"/>
          <w:szCs w:val="24"/>
        </w:rPr>
        <w:t xml:space="preserve"> 2</w:t>
      </w:r>
      <w:r>
        <w:rPr>
          <w:rFonts w:eastAsia="Arial Unicode MS"/>
          <w:b/>
          <w:sz w:val="24"/>
          <w:szCs w:val="24"/>
        </w:rPr>
        <w:t>:</w:t>
      </w:r>
    </w:p>
    <w:p w:rsidR="006401E1" w:rsidRPr="006401E1" w:rsidRDefault="006401E1" w:rsidP="006401E1">
      <w:pPr>
        <w:jc w:val="center"/>
        <w:rPr>
          <w:rFonts w:eastAsia="Arial Unicode MS"/>
          <w:b/>
          <w:sz w:val="24"/>
          <w:szCs w:val="24"/>
        </w:rPr>
      </w:pPr>
      <w:bookmarkStart w:id="0" w:name="_GoBack"/>
      <w:r>
        <w:rPr>
          <w:rFonts w:eastAsia="Arial Unicode MS"/>
          <w:b/>
          <w:sz w:val="24"/>
          <w:szCs w:val="24"/>
        </w:rPr>
        <w:t xml:space="preserve">EMBASE </w:t>
      </w:r>
      <w:r w:rsidRPr="006401E1">
        <w:rPr>
          <w:rFonts w:eastAsia="Arial Unicode MS"/>
          <w:b/>
          <w:sz w:val="24"/>
          <w:szCs w:val="24"/>
        </w:rPr>
        <w:t>Unedited and Exported Database Search Strategy Including the Validated Randomized Control Trial Filter</w:t>
      </w:r>
    </w:p>
    <w:bookmarkEnd w:id="0"/>
    <w:p w:rsidR="006401E1" w:rsidRPr="000F4F1E" w:rsidRDefault="006401E1" w:rsidP="006401E1">
      <w:pPr>
        <w:rPr>
          <w:rFonts w:eastAsia="Arial Unicode MS"/>
        </w:rPr>
      </w:pPr>
    </w:p>
    <w:p w:rsidR="006401E1" w:rsidRPr="000F4F1E" w:rsidRDefault="006401E1" w:rsidP="006401E1">
      <w:r w:rsidRPr="000F4F1E">
        <w:rPr>
          <w:rFonts w:eastAsia="Arial Unicode MS"/>
        </w:rPr>
        <w:t xml:space="preserve">Database: </w:t>
      </w:r>
      <w:proofErr w:type="spellStart"/>
      <w:r w:rsidRPr="000F4F1E">
        <w:rPr>
          <w:rFonts w:eastAsia="Arial Unicode MS"/>
        </w:rPr>
        <w:t>Embase</w:t>
      </w:r>
      <w:proofErr w:type="spellEnd"/>
      <w:r w:rsidRPr="000F4F1E">
        <w:rPr>
          <w:rFonts w:eastAsia="Arial Unicode MS"/>
        </w:rPr>
        <w:t xml:space="preserve"> </w:t>
      </w:r>
      <w:proofErr w:type="spellStart"/>
      <w:r w:rsidRPr="000F4F1E">
        <w:rPr>
          <w:rFonts w:eastAsia="Arial Unicode MS"/>
        </w:rPr>
        <w:t>Classic+Embase</w:t>
      </w:r>
      <w:proofErr w:type="spellEnd"/>
      <w:r w:rsidRPr="000F4F1E">
        <w:rPr>
          <w:rFonts w:eastAsia="Arial Unicode MS"/>
        </w:rPr>
        <w:t xml:space="preserve"> &lt;1947 to 2020</w:t>
      </w:r>
      <w:r>
        <w:rPr>
          <w:rFonts w:eastAsia="Arial Unicode MS"/>
        </w:rPr>
        <w:t xml:space="preserve"> October</w:t>
      </w:r>
      <w:r w:rsidRPr="000F4F1E">
        <w:rPr>
          <w:rFonts w:eastAsia="Arial Unicode MS"/>
        </w:rPr>
        <w:t xml:space="preserve"> 16&gt;</w:t>
      </w:r>
    </w:p>
    <w:p w:rsidR="006401E1" w:rsidRPr="000F4F1E" w:rsidRDefault="006401E1" w:rsidP="006401E1">
      <w:pPr>
        <w:rPr>
          <w:rFonts w:eastAsia="Arial Unicode MS"/>
        </w:rPr>
      </w:pPr>
      <w:r w:rsidRPr="000F4F1E">
        <w:rPr>
          <w:rFonts w:eastAsia="Arial Unicode MS"/>
        </w:rPr>
        <w:t>Search Strategy:</w:t>
      </w:r>
    </w:p>
    <w:p w:rsidR="006401E1" w:rsidRPr="000F4F1E" w:rsidRDefault="006401E1" w:rsidP="006401E1">
      <w:pPr>
        <w:rPr>
          <w:rFonts w:eastAsia="Arial Unicode MS"/>
        </w:rPr>
      </w:pPr>
      <w:r w:rsidRPr="000F4F1E">
        <w:rPr>
          <w:rFonts w:eastAsia="Arial Unicode MS"/>
        </w:rPr>
        <w:t>--------------------------------------------------------------------------------</w:t>
      </w:r>
    </w:p>
    <w:p w:rsidR="006401E1" w:rsidRPr="000F4F1E" w:rsidRDefault="006401E1" w:rsidP="006401E1">
      <w:pPr>
        <w:rPr>
          <w:rFonts w:eastAsia="Arial Unicode MS"/>
        </w:rPr>
      </w:pPr>
      <w:r w:rsidRPr="000F4F1E">
        <w:rPr>
          <w:rFonts w:eastAsia="Arial Unicode MS"/>
        </w:rPr>
        <w:t>1     ((Transient or acute or chronic or age-induced or geriatric* or elder* or primary or secondary) adj2 insomnia)</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(4014)</w:t>
      </w:r>
    </w:p>
    <w:p w:rsidR="006401E1" w:rsidRPr="000F4F1E" w:rsidRDefault="006401E1" w:rsidP="006401E1">
      <w:pPr>
        <w:rPr>
          <w:rFonts w:eastAsia="Arial Unicode MS"/>
        </w:rPr>
      </w:pPr>
      <w:r w:rsidRPr="000F4F1E">
        <w:rPr>
          <w:rFonts w:eastAsia="Arial Unicode MS"/>
        </w:rPr>
        <w:t xml:space="preserve">2     (earl* adj2 </w:t>
      </w:r>
      <w:proofErr w:type="spellStart"/>
      <w:r w:rsidRPr="000F4F1E">
        <w:rPr>
          <w:rFonts w:eastAsia="Arial Unicode MS"/>
        </w:rPr>
        <w:t>awak</w:t>
      </w:r>
      <w:proofErr w:type="spellEnd"/>
      <w:r w:rsidRPr="000F4F1E">
        <w:rPr>
          <w:rFonts w:eastAsia="Arial Unicode MS"/>
        </w:rPr>
        <w:t>*)</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(1210)</w:t>
      </w:r>
    </w:p>
    <w:p w:rsidR="006401E1" w:rsidRPr="000F4F1E" w:rsidRDefault="006401E1" w:rsidP="006401E1">
      <w:pPr>
        <w:rPr>
          <w:rFonts w:eastAsia="Arial Unicode MS"/>
        </w:rPr>
      </w:pPr>
      <w:r w:rsidRPr="000F4F1E">
        <w:rPr>
          <w:rFonts w:eastAsia="Arial Unicode MS"/>
        </w:rPr>
        <w:t xml:space="preserve">3     (Sleep adj3 (deprivation or quality or onset or hygiene or stage or med* or problem* or disorder* or inability* or difficult* or maintain* or </w:t>
      </w:r>
      <w:proofErr w:type="spellStart"/>
      <w:r w:rsidRPr="000F4F1E">
        <w:rPr>
          <w:rFonts w:eastAsia="Arial Unicode MS"/>
        </w:rPr>
        <w:t>initiat</w:t>
      </w:r>
      <w:proofErr w:type="spellEnd"/>
      <w:r w:rsidRPr="000F4F1E">
        <w:rPr>
          <w:rFonts w:eastAsia="Arial Unicode MS"/>
        </w:rPr>
        <w:t>*))</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(180046)</w:t>
      </w:r>
    </w:p>
    <w:p w:rsidR="006401E1" w:rsidRPr="000F4F1E" w:rsidRDefault="006401E1" w:rsidP="006401E1">
      <w:pPr>
        <w:rPr>
          <w:rFonts w:eastAsia="Arial Unicode MS"/>
        </w:rPr>
      </w:pPr>
      <w:r w:rsidRPr="000F4F1E">
        <w:rPr>
          <w:rFonts w:eastAsia="Arial Unicode MS"/>
        </w:rPr>
        <w:t>4     (Insomnia* or sleep* or wake*)</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(401775)</w:t>
      </w:r>
    </w:p>
    <w:p w:rsidR="006401E1" w:rsidRPr="000F4F1E" w:rsidRDefault="006401E1" w:rsidP="006401E1">
      <w:pPr>
        <w:rPr>
          <w:rFonts w:eastAsia="Arial Unicode MS"/>
        </w:rPr>
      </w:pPr>
      <w:r w:rsidRPr="000F4F1E">
        <w:rPr>
          <w:rFonts w:eastAsia="Arial Unicode MS"/>
        </w:rPr>
        <w:t xml:space="preserve">5     </w:t>
      </w:r>
      <w:proofErr w:type="spellStart"/>
      <w:r w:rsidRPr="000F4F1E">
        <w:rPr>
          <w:rFonts w:eastAsia="Arial Unicode MS"/>
        </w:rPr>
        <w:t>exp</w:t>
      </w:r>
      <w:proofErr w:type="spellEnd"/>
      <w:r w:rsidRPr="000F4F1E">
        <w:rPr>
          <w:rFonts w:eastAsia="Arial Unicode MS"/>
        </w:rPr>
        <w:t xml:space="preserve"> insomnia/ or </w:t>
      </w:r>
      <w:proofErr w:type="spellStart"/>
      <w:r w:rsidRPr="000F4F1E">
        <w:rPr>
          <w:rFonts w:eastAsia="Arial Unicode MS"/>
        </w:rPr>
        <w:t>exp</w:t>
      </w:r>
      <w:proofErr w:type="spellEnd"/>
      <w:r w:rsidRPr="000F4F1E">
        <w:rPr>
          <w:rFonts w:eastAsia="Arial Unicode MS"/>
        </w:rPr>
        <w:t xml:space="preserve"> primary insomnia/ (68212)</w:t>
      </w:r>
    </w:p>
    <w:p w:rsidR="006401E1" w:rsidRPr="000F4F1E" w:rsidRDefault="006401E1" w:rsidP="006401E1">
      <w:pPr>
        <w:rPr>
          <w:rFonts w:eastAsia="Arial Unicode MS"/>
        </w:rPr>
      </w:pPr>
      <w:r w:rsidRPr="000F4F1E">
        <w:rPr>
          <w:rFonts w:eastAsia="Arial Unicode MS"/>
        </w:rPr>
        <w:t>6     1 or 2 or 3 or 4 or 5 (401928)</w:t>
      </w:r>
    </w:p>
    <w:p w:rsidR="006401E1" w:rsidRPr="000F4F1E" w:rsidRDefault="006401E1" w:rsidP="006401E1">
      <w:pPr>
        <w:rPr>
          <w:rFonts w:eastAsia="Arial Unicode MS"/>
        </w:rPr>
      </w:pPr>
      <w:r w:rsidRPr="000F4F1E">
        <w:rPr>
          <w:rFonts w:eastAsia="Arial Unicode MS"/>
        </w:rPr>
        <w:t>7     (Elder* or senior*)</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(614309)</w:t>
      </w:r>
    </w:p>
    <w:p w:rsidR="006401E1" w:rsidRPr="000F4F1E" w:rsidRDefault="006401E1" w:rsidP="006401E1">
      <w:pPr>
        <w:rPr>
          <w:rFonts w:eastAsia="Arial Unicode MS"/>
        </w:rPr>
      </w:pPr>
      <w:r w:rsidRPr="000F4F1E">
        <w:rPr>
          <w:rFonts w:eastAsia="Arial Unicode MS"/>
        </w:rPr>
        <w:t>8     ((</w:t>
      </w:r>
      <w:proofErr w:type="spellStart"/>
      <w:r w:rsidRPr="000F4F1E">
        <w:rPr>
          <w:rFonts w:eastAsia="Arial Unicode MS"/>
        </w:rPr>
        <w:t>Longterm</w:t>
      </w:r>
      <w:proofErr w:type="spellEnd"/>
      <w:r w:rsidRPr="000F4F1E">
        <w:rPr>
          <w:rFonts w:eastAsia="Arial Unicode MS"/>
        </w:rPr>
        <w:t xml:space="preserve"> or long-term or nursing) adj2 care)</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xml:space="preserve"> (207078)</w:t>
      </w:r>
    </w:p>
    <w:p w:rsidR="006401E1" w:rsidRPr="000F4F1E" w:rsidRDefault="006401E1" w:rsidP="006401E1">
      <w:pPr>
        <w:rPr>
          <w:rFonts w:eastAsia="Arial Unicode MS"/>
        </w:rPr>
      </w:pPr>
      <w:r w:rsidRPr="000F4F1E">
        <w:rPr>
          <w:rFonts w:eastAsia="Arial Unicode MS"/>
        </w:rPr>
        <w:t>9     ((Nursing or care) adj2 home)</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xml:space="preserve">. </w:t>
      </w:r>
      <w:proofErr w:type="gramStart"/>
      <w:r w:rsidRPr="000F4F1E">
        <w:rPr>
          <w:rFonts w:eastAsia="Arial Unicode MS"/>
        </w:rPr>
        <w:t>[ (</w:t>
      </w:r>
      <w:proofErr w:type="gramEnd"/>
      <w:r w:rsidRPr="000F4F1E">
        <w:rPr>
          <w:rFonts w:eastAsia="Arial Unicode MS"/>
        </w:rPr>
        <w:t>131379)</w:t>
      </w:r>
    </w:p>
    <w:p w:rsidR="006401E1" w:rsidRPr="000F4F1E" w:rsidRDefault="006401E1" w:rsidP="006401E1">
      <w:pPr>
        <w:rPr>
          <w:rFonts w:eastAsia="Arial Unicode MS"/>
        </w:rPr>
      </w:pPr>
      <w:r w:rsidRPr="000F4F1E">
        <w:rPr>
          <w:rFonts w:eastAsia="Arial Unicode MS"/>
        </w:rPr>
        <w:t xml:space="preserve">10     (Sexagenarian* or Septuagenarian* or Octogenarian* or Nonagenarian* or Centenarian* or </w:t>
      </w:r>
      <w:proofErr w:type="spellStart"/>
      <w:r w:rsidRPr="000F4F1E">
        <w:rPr>
          <w:rFonts w:eastAsia="Arial Unicode MS"/>
        </w:rPr>
        <w:t>Supercentenarian</w:t>
      </w:r>
      <w:proofErr w:type="spellEnd"/>
      <w:r w:rsidRPr="000F4F1E">
        <w:rPr>
          <w:rFonts w:eastAsia="Arial Unicode MS"/>
        </w:rPr>
        <w:t>*)</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(9585)</w:t>
      </w:r>
    </w:p>
    <w:p w:rsidR="006401E1" w:rsidRPr="000F4F1E" w:rsidRDefault="006401E1" w:rsidP="006401E1">
      <w:pPr>
        <w:rPr>
          <w:rFonts w:eastAsia="Arial Unicode MS"/>
        </w:rPr>
      </w:pPr>
      <w:r w:rsidRPr="000F4F1E">
        <w:rPr>
          <w:rFonts w:eastAsia="Arial Unicode MS"/>
        </w:rPr>
        <w:t>11     ((old or older) adj1 age)</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(109157)</w:t>
      </w:r>
    </w:p>
    <w:p w:rsidR="006401E1" w:rsidRPr="000F4F1E" w:rsidRDefault="006401E1" w:rsidP="006401E1">
      <w:pPr>
        <w:rPr>
          <w:rFonts w:eastAsia="Arial Unicode MS"/>
        </w:rPr>
      </w:pPr>
      <w:r w:rsidRPr="000F4F1E">
        <w:rPr>
          <w:rFonts w:eastAsia="Arial Unicode MS"/>
        </w:rPr>
        <w:t xml:space="preserve">12     (Ageing or aging or aged or frail* or </w:t>
      </w:r>
      <w:proofErr w:type="spellStart"/>
      <w:r w:rsidRPr="000F4F1E">
        <w:rPr>
          <w:rFonts w:eastAsia="Arial Unicode MS"/>
        </w:rPr>
        <w:t>geriatri</w:t>
      </w:r>
      <w:proofErr w:type="spellEnd"/>
      <w:r w:rsidRPr="000F4F1E">
        <w:rPr>
          <w:rFonts w:eastAsia="Arial Unicode MS"/>
        </w:rPr>
        <w:t xml:space="preserve">* or </w:t>
      </w:r>
      <w:proofErr w:type="spellStart"/>
      <w:r w:rsidRPr="000F4F1E">
        <w:rPr>
          <w:rFonts w:eastAsia="Arial Unicode MS"/>
        </w:rPr>
        <w:t>geronto</w:t>
      </w:r>
      <w:proofErr w:type="spellEnd"/>
      <w:r w:rsidRPr="000F4F1E">
        <w:rPr>
          <w:rFonts w:eastAsia="Arial Unicode MS"/>
        </w:rPr>
        <w:t xml:space="preserve">* or </w:t>
      </w:r>
      <w:proofErr w:type="spellStart"/>
      <w:r w:rsidRPr="000F4F1E">
        <w:rPr>
          <w:rFonts w:eastAsia="Arial Unicode MS"/>
        </w:rPr>
        <w:t>psychoger</w:t>
      </w:r>
      <w:proofErr w:type="spellEnd"/>
      <w:r w:rsidRPr="000F4F1E">
        <w:rPr>
          <w:rFonts w:eastAsia="Arial Unicode MS"/>
        </w:rPr>
        <w:t xml:space="preserve">* or </w:t>
      </w:r>
      <w:proofErr w:type="spellStart"/>
      <w:r w:rsidRPr="000F4F1E">
        <w:rPr>
          <w:rFonts w:eastAsia="Arial Unicode MS"/>
        </w:rPr>
        <w:t>geropsych</w:t>
      </w:r>
      <w:proofErr w:type="spellEnd"/>
      <w:r w:rsidRPr="000F4F1E">
        <w:rPr>
          <w:rFonts w:eastAsia="Arial Unicode MS"/>
        </w:rPr>
        <w:t xml:space="preserve">* or "late* life*" or "late* adulthood" or "old* adult*" or "old* age*" or "old* people*" or "old* person*" or "old* citizen*" or "old* men" or "old* women" or "old* male*" or "old* female*" or "old* patient*" or "old* population*" or "old </w:t>
      </w:r>
      <w:proofErr w:type="spellStart"/>
      <w:r w:rsidRPr="000F4F1E">
        <w:rPr>
          <w:rFonts w:eastAsia="Arial Unicode MS"/>
        </w:rPr>
        <w:t>old</w:t>
      </w:r>
      <w:proofErr w:type="spellEnd"/>
      <w:r w:rsidRPr="000F4F1E">
        <w:rPr>
          <w:rFonts w:eastAsia="Arial Unicode MS"/>
        </w:rPr>
        <w:t>" or "very old" or "senior citizen*" or pensioner*</w:t>
      </w:r>
      <w:r>
        <w:rPr>
          <w:rFonts w:eastAsia="Arial Unicode MS"/>
        </w:rPr>
        <w:t xml:space="preserve"> or retired or retirement)</w:t>
      </w:r>
      <w:proofErr w:type="gramStart"/>
      <w:r>
        <w:rPr>
          <w:rFonts w:eastAsia="Arial Unicode MS"/>
        </w:rPr>
        <w:t>.</w:t>
      </w:r>
      <w:proofErr w:type="spellStart"/>
      <w:r>
        <w:rPr>
          <w:rFonts w:eastAsia="Arial Unicode MS"/>
        </w:rPr>
        <w:t>mp</w:t>
      </w:r>
      <w:proofErr w:type="spellEnd"/>
      <w:proofErr w:type="gramEnd"/>
      <w:r>
        <w:rPr>
          <w:rFonts w:eastAsia="Arial Unicode MS"/>
        </w:rPr>
        <w:t>.</w:t>
      </w:r>
      <w:r w:rsidRPr="000F4F1E">
        <w:rPr>
          <w:rFonts w:eastAsia="Arial Unicode MS"/>
        </w:rPr>
        <w:t xml:space="preserve"> (5370157)</w:t>
      </w:r>
    </w:p>
    <w:p w:rsidR="006401E1" w:rsidRPr="000F4F1E" w:rsidRDefault="006401E1" w:rsidP="006401E1">
      <w:pPr>
        <w:rPr>
          <w:rFonts w:eastAsia="Arial Unicode MS"/>
        </w:rPr>
      </w:pPr>
      <w:r w:rsidRPr="000F4F1E">
        <w:rPr>
          <w:rFonts w:eastAsia="Arial Unicode MS"/>
        </w:rPr>
        <w:t>13     ("55 years" or "60 years" or "64 years" or "65 years" or "70 years" or "75 years" or "79 years" or "80 years" or "85 years" or "90 years" or "95 years" or "older than 55" or "older than 60" or "older than 65" or "older than 70" or "older than 75" or "older than 80" or "older than 85" or "older than 90" or "older than 95")</w:t>
      </w:r>
      <w:proofErr w:type="gramStart"/>
      <w:r w:rsidRPr="000F4F1E">
        <w:rPr>
          <w:rFonts w:eastAsia="Arial Unicode MS"/>
        </w:rPr>
        <w:t>.</w:t>
      </w:r>
      <w:proofErr w:type="spellStart"/>
      <w:r w:rsidRPr="000F4F1E">
        <w:rPr>
          <w:rFonts w:eastAsia="Arial Unicode MS"/>
        </w:rPr>
        <w:t>mp</w:t>
      </w:r>
      <w:proofErr w:type="spellEnd"/>
      <w:proofErr w:type="gramEnd"/>
      <w:r w:rsidRPr="000F4F1E">
        <w:rPr>
          <w:rFonts w:eastAsia="Arial Unicode MS"/>
        </w:rPr>
        <w:t>. (471455)</w:t>
      </w:r>
    </w:p>
    <w:p w:rsidR="006401E1" w:rsidRPr="000F4F1E" w:rsidRDefault="006401E1" w:rsidP="006401E1">
      <w:pPr>
        <w:rPr>
          <w:rFonts w:eastAsia="Arial Unicode MS"/>
        </w:rPr>
      </w:pPr>
      <w:r w:rsidRPr="000F4F1E">
        <w:rPr>
          <w:rFonts w:eastAsia="Arial Unicode MS"/>
        </w:rPr>
        <w:t>14     aged/ or aging/ or elderly care/ (3282484)</w:t>
      </w:r>
    </w:p>
    <w:p w:rsidR="006401E1" w:rsidRPr="000F4F1E" w:rsidRDefault="006401E1" w:rsidP="006401E1">
      <w:pPr>
        <w:rPr>
          <w:rFonts w:eastAsia="Arial Unicode MS"/>
        </w:rPr>
      </w:pPr>
      <w:r w:rsidRPr="000F4F1E">
        <w:rPr>
          <w:rFonts w:eastAsia="Arial Unicode MS"/>
        </w:rPr>
        <w:t xml:space="preserve">15     </w:t>
      </w:r>
      <w:proofErr w:type="spellStart"/>
      <w:r w:rsidRPr="000F4F1E">
        <w:rPr>
          <w:rFonts w:eastAsia="Arial Unicode MS"/>
        </w:rPr>
        <w:t>exp</w:t>
      </w:r>
      <w:proofErr w:type="spellEnd"/>
      <w:r w:rsidRPr="000F4F1E">
        <w:rPr>
          <w:rFonts w:eastAsia="Arial Unicode MS"/>
        </w:rPr>
        <w:t xml:space="preserve"> geriatrics/ (45038)</w:t>
      </w:r>
    </w:p>
    <w:p w:rsidR="006401E1" w:rsidRPr="000F4F1E" w:rsidRDefault="006401E1" w:rsidP="006401E1">
      <w:pPr>
        <w:rPr>
          <w:rFonts w:eastAsia="Arial Unicode MS"/>
        </w:rPr>
      </w:pPr>
      <w:r w:rsidRPr="000F4F1E">
        <w:rPr>
          <w:rFonts w:eastAsia="Arial Unicode MS"/>
        </w:rPr>
        <w:t xml:space="preserve">16     </w:t>
      </w:r>
      <w:proofErr w:type="spellStart"/>
      <w:r w:rsidRPr="000F4F1E">
        <w:rPr>
          <w:rFonts w:eastAsia="Arial Unicode MS"/>
        </w:rPr>
        <w:t>exp</w:t>
      </w:r>
      <w:proofErr w:type="spellEnd"/>
      <w:r w:rsidRPr="000F4F1E">
        <w:rPr>
          <w:rFonts w:eastAsia="Arial Unicode MS"/>
        </w:rPr>
        <w:t xml:space="preserve"> </w:t>
      </w:r>
      <w:proofErr w:type="spellStart"/>
      <w:r w:rsidRPr="000F4F1E">
        <w:rPr>
          <w:rFonts w:eastAsia="Arial Unicode MS"/>
        </w:rPr>
        <w:t>gerontopsychiatry</w:t>
      </w:r>
      <w:proofErr w:type="spellEnd"/>
      <w:r w:rsidRPr="000F4F1E">
        <w:rPr>
          <w:rFonts w:eastAsia="Arial Unicode MS"/>
        </w:rPr>
        <w:t>/ (7649)</w:t>
      </w:r>
    </w:p>
    <w:p w:rsidR="006401E1" w:rsidRPr="000F4F1E" w:rsidRDefault="006401E1" w:rsidP="006401E1">
      <w:pPr>
        <w:rPr>
          <w:rFonts w:eastAsia="Arial Unicode MS"/>
        </w:rPr>
      </w:pPr>
      <w:r w:rsidRPr="000F4F1E">
        <w:rPr>
          <w:rFonts w:eastAsia="Arial Unicode MS"/>
        </w:rPr>
        <w:t>17     7 or 8 or 9 or 10 or 11 or 12 or 13 or 14 or 15 or 16 (5790346)</w:t>
      </w:r>
    </w:p>
    <w:p w:rsidR="006401E1" w:rsidRPr="000F4F1E" w:rsidRDefault="006401E1" w:rsidP="006401E1">
      <w:pPr>
        <w:rPr>
          <w:rFonts w:eastAsia="Arial Unicode MS"/>
        </w:rPr>
      </w:pPr>
      <w:proofErr w:type="gramStart"/>
      <w:r w:rsidRPr="000F4F1E">
        <w:rPr>
          <w:rFonts w:eastAsia="Arial Unicode MS"/>
        </w:rPr>
        <w:t>18     magnesium</w:t>
      </w:r>
      <w:proofErr w:type="gramEnd"/>
      <w:r w:rsidRPr="000F4F1E">
        <w:rPr>
          <w:rFonts w:eastAsia="Arial Unicode MS"/>
        </w:rPr>
        <w:t xml:space="preserve"> oxide/ or magnesium carbonate/ or magnesium citrate/ or magnesium chloride/ or magnesium </w:t>
      </w:r>
      <w:proofErr w:type="spellStart"/>
      <w:r w:rsidRPr="000F4F1E">
        <w:rPr>
          <w:rFonts w:eastAsia="Arial Unicode MS"/>
        </w:rPr>
        <w:t>sulfate</w:t>
      </w:r>
      <w:proofErr w:type="spellEnd"/>
      <w:r w:rsidRPr="000F4F1E">
        <w:rPr>
          <w:rFonts w:eastAsia="Arial Unicode MS"/>
        </w:rPr>
        <w:t>/ or magnesium hydroxide/ or magnesium/ or magnesium.mp. (174363)</w:t>
      </w:r>
    </w:p>
    <w:p w:rsidR="006401E1" w:rsidRPr="000F4F1E" w:rsidRDefault="006401E1" w:rsidP="006401E1">
      <w:pPr>
        <w:rPr>
          <w:rFonts w:eastAsia="Arial Unicode MS"/>
        </w:rPr>
      </w:pPr>
      <w:r w:rsidRPr="000F4F1E">
        <w:rPr>
          <w:rFonts w:eastAsia="Arial Unicode MS"/>
        </w:rPr>
        <w:t>19     6 and 17 and 18 (289)</w:t>
      </w:r>
    </w:p>
    <w:p w:rsidR="006401E1" w:rsidRPr="000F4F1E" w:rsidRDefault="006401E1" w:rsidP="006401E1">
      <w:pPr>
        <w:rPr>
          <w:rFonts w:eastAsia="Arial Unicode MS"/>
        </w:rPr>
      </w:pPr>
      <w:r w:rsidRPr="000F4F1E">
        <w:rPr>
          <w:rFonts w:eastAsia="Arial Unicode MS"/>
        </w:rPr>
        <w:t>20     clinical trial/ (988497)</w:t>
      </w:r>
    </w:p>
    <w:p w:rsidR="006401E1" w:rsidRPr="000F4F1E" w:rsidRDefault="006401E1" w:rsidP="006401E1">
      <w:pPr>
        <w:rPr>
          <w:rFonts w:eastAsia="Arial Unicode MS"/>
        </w:rPr>
      </w:pPr>
      <w:r w:rsidRPr="000F4F1E">
        <w:rPr>
          <w:rFonts w:eastAsia="Arial Unicode MS"/>
        </w:rPr>
        <w:t>21     randomized controlled trial/ (596939)</w:t>
      </w:r>
    </w:p>
    <w:p w:rsidR="006401E1" w:rsidRPr="000F4F1E" w:rsidRDefault="006401E1" w:rsidP="006401E1">
      <w:pPr>
        <w:rPr>
          <w:rFonts w:eastAsia="Arial Unicode MS"/>
        </w:rPr>
      </w:pPr>
      <w:r w:rsidRPr="000F4F1E">
        <w:rPr>
          <w:rFonts w:eastAsia="Arial Unicode MS"/>
        </w:rPr>
        <w:t>22     controlled clinical trial/ (463980)</w:t>
      </w:r>
    </w:p>
    <w:p w:rsidR="006401E1" w:rsidRPr="000F4F1E" w:rsidRDefault="006401E1" w:rsidP="006401E1">
      <w:pPr>
        <w:rPr>
          <w:rFonts w:eastAsia="Arial Unicode MS"/>
        </w:rPr>
      </w:pPr>
      <w:r w:rsidRPr="000F4F1E">
        <w:rPr>
          <w:rFonts w:eastAsia="Arial Unicode MS"/>
        </w:rPr>
        <w:t xml:space="preserve">23     </w:t>
      </w:r>
      <w:proofErr w:type="spellStart"/>
      <w:r w:rsidRPr="000F4F1E">
        <w:rPr>
          <w:rFonts w:eastAsia="Arial Unicode MS"/>
        </w:rPr>
        <w:t>multicenter</w:t>
      </w:r>
      <w:proofErr w:type="spellEnd"/>
      <w:r w:rsidRPr="000F4F1E">
        <w:rPr>
          <w:rFonts w:eastAsia="Arial Unicode MS"/>
        </w:rPr>
        <w:t xml:space="preserve"> study/ (245363)</w:t>
      </w:r>
    </w:p>
    <w:p w:rsidR="006401E1" w:rsidRPr="000F4F1E" w:rsidRDefault="006401E1" w:rsidP="006401E1">
      <w:pPr>
        <w:rPr>
          <w:rFonts w:eastAsia="Arial Unicode MS"/>
        </w:rPr>
      </w:pPr>
      <w:r w:rsidRPr="000F4F1E">
        <w:rPr>
          <w:rFonts w:eastAsia="Arial Unicode MS"/>
        </w:rPr>
        <w:t>24     phase 3 clinical trial/ (45696)</w:t>
      </w:r>
    </w:p>
    <w:p w:rsidR="006401E1" w:rsidRPr="000F4F1E" w:rsidRDefault="006401E1" w:rsidP="006401E1">
      <w:pPr>
        <w:rPr>
          <w:rFonts w:eastAsia="Arial Unicode MS"/>
        </w:rPr>
      </w:pPr>
      <w:r w:rsidRPr="000F4F1E">
        <w:rPr>
          <w:rFonts w:eastAsia="Arial Unicode MS"/>
        </w:rPr>
        <w:t>25     phase 4 clinical trial/ (3798)</w:t>
      </w:r>
    </w:p>
    <w:p w:rsidR="006401E1" w:rsidRPr="000F4F1E" w:rsidRDefault="006401E1" w:rsidP="006401E1">
      <w:pPr>
        <w:rPr>
          <w:rFonts w:eastAsia="Arial Unicode MS"/>
        </w:rPr>
      </w:pPr>
      <w:r w:rsidRPr="000F4F1E">
        <w:rPr>
          <w:rFonts w:eastAsia="Arial Unicode MS"/>
        </w:rPr>
        <w:t xml:space="preserve">26     </w:t>
      </w:r>
      <w:proofErr w:type="spellStart"/>
      <w:r w:rsidRPr="000F4F1E">
        <w:rPr>
          <w:rFonts w:eastAsia="Arial Unicode MS"/>
        </w:rPr>
        <w:t>exp</w:t>
      </w:r>
      <w:proofErr w:type="spellEnd"/>
      <w:r w:rsidRPr="000F4F1E">
        <w:rPr>
          <w:rFonts w:eastAsia="Arial Unicode MS"/>
        </w:rPr>
        <w:t xml:space="preserve"> randomization/ (86726)</w:t>
      </w:r>
    </w:p>
    <w:p w:rsidR="006401E1" w:rsidRPr="000F4F1E" w:rsidRDefault="006401E1" w:rsidP="006401E1">
      <w:pPr>
        <w:rPr>
          <w:rFonts w:eastAsia="Arial Unicode MS"/>
        </w:rPr>
      </w:pPr>
      <w:r w:rsidRPr="000F4F1E">
        <w:rPr>
          <w:rFonts w:eastAsia="Arial Unicode MS"/>
        </w:rPr>
        <w:t>27     single blind procedure/ (38280)</w:t>
      </w:r>
    </w:p>
    <w:p w:rsidR="006401E1" w:rsidRPr="000F4F1E" w:rsidRDefault="006401E1" w:rsidP="006401E1">
      <w:pPr>
        <w:rPr>
          <w:rFonts w:eastAsia="Arial Unicode MS"/>
        </w:rPr>
      </w:pPr>
      <w:r w:rsidRPr="000F4F1E">
        <w:rPr>
          <w:rFonts w:eastAsia="Arial Unicode MS"/>
        </w:rPr>
        <w:t>28     double blind procedure/ (173000)</w:t>
      </w:r>
    </w:p>
    <w:p w:rsidR="006401E1" w:rsidRPr="000F4F1E" w:rsidRDefault="006401E1" w:rsidP="006401E1">
      <w:pPr>
        <w:rPr>
          <w:rFonts w:eastAsia="Arial Unicode MS"/>
        </w:rPr>
      </w:pPr>
      <w:proofErr w:type="gramStart"/>
      <w:r w:rsidRPr="000F4F1E">
        <w:rPr>
          <w:rFonts w:eastAsia="Arial Unicode MS"/>
        </w:rPr>
        <w:t>29     crossover</w:t>
      </w:r>
      <w:proofErr w:type="gramEnd"/>
      <w:r w:rsidRPr="000F4F1E">
        <w:rPr>
          <w:rFonts w:eastAsia="Arial Unicode MS"/>
        </w:rPr>
        <w:t xml:space="preserve"> procedure/ (62819)</w:t>
      </w:r>
    </w:p>
    <w:p w:rsidR="006401E1" w:rsidRPr="000F4F1E" w:rsidRDefault="006401E1" w:rsidP="006401E1">
      <w:pPr>
        <w:rPr>
          <w:rFonts w:eastAsia="Arial Unicode MS"/>
        </w:rPr>
      </w:pPr>
      <w:r w:rsidRPr="000F4F1E">
        <w:rPr>
          <w:rFonts w:eastAsia="Arial Unicode MS"/>
        </w:rPr>
        <w:t>30     placebo/ (358080)</w:t>
      </w:r>
    </w:p>
    <w:p w:rsidR="006401E1" w:rsidRPr="000F4F1E" w:rsidRDefault="006401E1" w:rsidP="006401E1">
      <w:pPr>
        <w:rPr>
          <w:rFonts w:eastAsia="Arial Unicode MS"/>
        </w:rPr>
      </w:pPr>
      <w:r w:rsidRPr="000F4F1E">
        <w:rPr>
          <w:rFonts w:eastAsia="Arial Unicode MS"/>
        </w:rPr>
        <w:t xml:space="preserve">31     </w:t>
      </w:r>
      <w:proofErr w:type="spellStart"/>
      <w:r w:rsidRPr="000F4F1E">
        <w:rPr>
          <w:rFonts w:eastAsia="Arial Unicode MS"/>
        </w:rPr>
        <w:t>randomi</w:t>
      </w:r>
      <w:proofErr w:type="gramStart"/>
      <w:r w:rsidRPr="000F4F1E">
        <w:rPr>
          <w:rFonts w:eastAsia="Arial Unicode MS"/>
        </w:rPr>
        <w:t>?ed</w:t>
      </w:r>
      <w:proofErr w:type="spellEnd"/>
      <w:proofErr w:type="gramEnd"/>
      <w:r w:rsidRPr="000F4F1E">
        <w:rPr>
          <w:rFonts w:eastAsia="Arial Unicode MS"/>
        </w:rPr>
        <w:t xml:space="preserve"> controlled trial$.tw. (223285)</w:t>
      </w:r>
    </w:p>
    <w:p w:rsidR="006401E1" w:rsidRPr="000F4F1E" w:rsidRDefault="006401E1" w:rsidP="006401E1">
      <w:pPr>
        <w:rPr>
          <w:rFonts w:eastAsia="Arial Unicode MS"/>
        </w:rPr>
      </w:pPr>
      <w:r w:rsidRPr="000F4F1E">
        <w:rPr>
          <w:rFonts w:eastAsia="Arial Unicode MS"/>
        </w:rPr>
        <w:t>32     rct.tw. (36191)</w:t>
      </w:r>
    </w:p>
    <w:p w:rsidR="006401E1" w:rsidRPr="000F4F1E" w:rsidRDefault="006401E1" w:rsidP="006401E1">
      <w:pPr>
        <w:rPr>
          <w:rFonts w:eastAsia="Arial Unicode MS"/>
        </w:rPr>
      </w:pPr>
      <w:r w:rsidRPr="000F4F1E">
        <w:rPr>
          <w:rFonts w:eastAsia="Arial Unicode MS"/>
        </w:rPr>
        <w:t xml:space="preserve">33     (random$ adj2 </w:t>
      </w:r>
      <w:proofErr w:type="spellStart"/>
      <w:r w:rsidRPr="000F4F1E">
        <w:rPr>
          <w:rFonts w:eastAsia="Arial Unicode MS"/>
        </w:rPr>
        <w:t>allocat</w:t>
      </w:r>
      <w:proofErr w:type="spellEnd"/>
      <w:r w:rsidRPr="000F4F1E">
        <w:rPr>
          <w:rFonts w:eastAsia="Arial Unicode MS"/>
        </w:rPr>
        <w:t>$)</w:t>
      </w:r>
      <w:proofErr w:type="gramStart"/>
      <w:r w:rsidRPr="000F4F1E">
        <w:rPr>
          <w:rFonts w:eastAsia="Arial Unicode MS"/>
        </w:rPr>
        <w:t>.</w:t>
      </w:r>
      <w:proofErr w:type="spellStart"/>
      <w:r w:rsidRPr="000F4F1E">
        <w:rPr>
          <w:rFonts w:eastAsia="Arial Unicode MS"/>
        </w:rPr>
        <w:t>tw</w:t>
      </w:r>
      <w:proofErr w:type="spellEnd"/>
      <w:proofErr w:type="gramEnd"/>
      <w:r w:rsidRPr="000F4F1E">
        <w:rPr>
          <w:rFonts w:eastAsia="Arial Unicode MS"/>
        </w:rPr>
        <w:t>. (42486)</w:t>
      </w:r>
    </w:p>
    <w:p w:rsidR="006401E1" w:rsidRPr="000F4F1E" w:rsidRDefault="006401E1" w:rsidP="006401E1">
      <w:pPr>
        <w:rPr>
          <w:rFonts w:eastAsia="Arial Unicode MS"/>
        </w:rPr>
      </w:pPr>
      <w:r w:rsidRPr="000F4F1E">
        <w:rPr>
          <w:rFonts w:eastAsia="Arial Unicode MS"/>
        </w:rPr>
        <w:t>34     single blind$</w:t>
      </w:r>
      <w:proofErr w:type="gramStart"/>
      <w:r w:rsidRPr="000F4F1E">
        <w:rPr>
          <w:rFonts w:eastAsia="Arial Unicode MS"/>
        </w:rPr>
        <w:t>.tw</w:t>
      </w:r>
      <w:proofErr w:type="gramEnd"/>
      <w:r w:rsidRPr="000F4F1E">
        <w:rPr>
          <w:rFonts w:eastAsia="Arial Unicode MS"/>
        </w:rPr>
        <w:t>. (24645)</w:t>
      </w:r>
    </w:p>
    <w:p w:rsidR="006401E1" w:rsidRPr="000F4F1E" w:rsidRDefault="006401E1" w:rsidP="006401E1">
      <w:pPr>
        <w:rPr>
          <w:rFonts w:eastAsia="Arial Unicode MS"/>
        </w:rPr>
      </w:pPr>
      <w:r w:rsidRPr="000F4F1E">
        <w:rPr>
          <w:rFonts w:eastAsia="Arial Unicode MS"/>
        </w:rPr>
        <w:t>35     double blind$</w:t>
      </w:r>
      <w:proofErr w:type="gramStart"/>
      <w:r w:rsidRPr="000F4F1E">
        <w:rPr>
          <w:rFonts w:eastAsia="Arial Unicode MS"/>
        </w:rPr>
        <w:t>.tw</w:t>
      </w:r>
      <w:proofErr w:type="gramEnd"/>
      <w:r w:rsidRPr="000F4F1E">
        <w:rPr>
          <w:rFonts w:eastAsia="Arial Unicode MS"/>
        </w:rPr>
        <w:t>. (212524)</w:t>
      </w:r>
    </w:p>
    <w:p w:rsidR="006401E1" w:rsidRPr="000F4F1E" w:rsidRDefault="006401E1" w:rsidP="006401E1">
      <w:pPr>
        <w:rPr>
          <w:rFonts w:eastAsia="Arial Unicode MS"/>
        </w:rPr>
      </w:pPr>
      <w:r w:rsidRPr="000F4F1E">
        <w:rPr>
          <w:rFonts w:eastAsia="Arial Unicode MS"/>
        </w:rPr>
        <w:t xml:space="preserve">36     ((treble or triple) </w:t>
      </w:r>
      <w:proofErr w:type="spellStart"/>
      <w:r w:rsidRPr="000F4F1E">
        <w:rPr>
          <w:rFonts w:eastAsia="Arial Unicode MS"/>
        </w:rPr>
        <w:t>adj</w:t>
      </w:r>
      <w:proofErr w:type="spellEnd"/>
      <w:r w:rsidRPr="000F4F1E">
        <w:rPr>
          <w:rFonts w:eastAsia="Arial Unicode MS"/>
        </w:rPr>
        <w:t xml:space="preserve"> blind$)</w:t>
      </w:r>
      <w:proofErr w:type="gramStart"/>
      <w:r w:rsidRPr="000F4F1E">
        <w:rPr>
          <w:rFonts w:eastAsia="Arial Unicode MS"/>
        </w:rPr>
        <w:t>.</w:t>
      </w:r>
      <w:proofErr w:type="spellStart"/>
      <w:r w:rsidRPr="000F4F1E">
        <w:rPr>
          <w:rFonts w:eastAsia="Arial Unicode MS"/>
        </w:rPr>
        <w:t>tw</w:t>
      </w:r>
      <w:proofErr w:type="spellEnd"/>
      <w:proofErr w:type="gramEnd"/>
      <w:r w:rsidRPr="000F4F1E">
        <w:rPr>
          <w:rFonts w:eastAsia="Arial Unicode MS"/>
        </w:rPr>
        <w:t>. (1163)</w:t>
      </w:r>
    </w:p>
    <w:p w:rsidR="006401E1" w:rsidRPr="000F4F1E" w:rsidRDefault="006401E1" w:rsidP="006401E1">
      <w:pPr>
        <w:rPr>
          <w:rFonts w:eastAsia="Arial Unicode MS"/>
        </w:rPr>
      </w:pPr>
      <w:r w:rsidRPr="000F4F1E">
        <w:rPr>
          <w:rFonts w:eastAsia="Arial Unicode MS"/>
        </w:rPr>
        <w:t>37     placebo$</w:t>
      </w:r>
      <w:proofErr w:type="gramStart"/>
      <w:r w:rsidRPr="000F4F1E">
        <w:rPr>
          <w:rFonts w:eastAsia="Arial Unicode MS"/>
        </w:rPr>
        <w:t>.tw</w:t>
      </w:r>
      <w:proofErr w:type="gramEnd"/>
      <w:r w:rsidRPr="000F4F1E">
        <w:rPr>
          <w:rFonts w:eastAsia="Arial Unicode MS"/>
        </w:rPr>
        <w:t>. (309653)</w:t>
      </w:r>
    </w:p>
    <w:p w:rsidR="006401E1" w:rsidRPr="000F4F1E" w:rsidRDefault="006401E1" w:rsidP="006401E1">
      <w:pPr>
        <w:rPr>
          <w:rFonts w:eastAsia="Arial Unicode MS"/>
        </w:rPr>
      </w:pPr>
      <w:r w:rsidRPr="000F4F1E">
        <w:rPr>
          <w:rFonts w:eastAsia="Arial Unicode MS"/>
        </w:rPr>
        <w:lastRenderedPageBreak/>
        <w:t>38     prospective study/ (589450)</w:t>
      </w:r>
    </w:p>
    <w:p w:rsidR="006401E1" w:rsidRPr="000F4F1E" w:rsidRDefault="006401E1" w:rsidP="006401E1">
      <w:pPr>
        <w:rPr>
          <w:rFonts w:eastAsia="Arial Unicode MS"/>
        </w:rPr>
      </w:pPr>
      <w:r w:rsidRPr="000F4F1E">
        <w:rPr>
          <w:rFonts w:eastAsia="Arial Unicode MS"/>
        </w:rPr>
        <w:t>39     or/20-38 (2313338)</w:t>
      </w:r>
    </w:p>
    <w:p w:rsidR="006401E1" w:rsidRPr="000F4F1E" w:rsidRDefault="006401E1" w:rsidP="006401E1">
      <w:pPr>
        <w:rPr>
          <w:rFonts w:eastAsia="Arial Unicode MS"/>
        </w:rPr>
      </w:pPr>
      <w:r w:rsidRPr="000F4F1E">
        <w:rPr>
          <w:rFonts w:eastAsia="Arial Unicode MS"/>
        </w:rPr>
        <w:t>40     Case Study/ (76831)</w:t>
      </w:r>
    </w:p>
    <w:p w:rsidR="006401E1" w:rsidRPr="000F4F1E" w:rsidRDefault="006401E1" w:rsidP="006401E1">
      <w:pPr>
        <w:rPr>
          <w:rFonts w:eastAsia="Arial Unicode MS"/>
        </w:rPr>
      </w:pPr>
      <w:r w:rsidRPr="000F4F1E">
        <w:rPr>
          <w:rFonts w:eastAsia="Arial Unicode MS"/>
        </w:rPr>
        <w:t>41     case report.tw. (432770)</w:t>
      </w:r>
    </w:p>
    <w:p w:rsidR="006401E1" w:rsidRPr="000F4F1E" w:rsidRDefault="006401E1" w:rsidP="006401E1">
      <w:pPr>
        <w:rPr>
          <w:rFonts w:eastAsia="Arial Unicode MS"/>
        </w:rPr>
      </w:pPr>
      <w:r w:rsidRPr="000F4F1E">
        <w:rPr>
          <w:rFonts w:eastAsia="Arial Unicode MS"/>
        </w:rPr>
        <w:t>42     abstract report/ or letter/ (1134472)</w:t>
      </w:r>
    </w:p>
    <w:p w:rsidR="006401E1" w:rsidRPr="000F4F1E" w:rsidRDefault="006401E1" w:rsidP="006401E1">
      <w:pPr>
        <w:rPr>
          <w:rFonts w:eastAsia="Arial Unicode MS"/>
        </w:rPr>
      </w:pPr>
      <w:r w:rsidRPr="000F4F1E">
        <w:rPr>
          <w:rFonts w:eastAsia="Arial Unicode MS"/>
        </w:rPr>
        <w:t>43     Conference proceeding.pt. (0)</w:t>
      </w:r>
    </w:p>
    <w:p w:rsidR="006401E1" w:rsidRPr="000F4F1E" w:rsidRDefault="006401E1" w:rsidP="006401E1">
      <w:pPr>
        <w:rPr>
          <w:rFonts w:eastAsia="Arial Unicode MS"/>
        </w:rPr>
      </w:pPr>
      <w:r w:rsidRPr="000F4F1E">
        <w:rPr>
          <w:rFonts w:eastAsia="Arial Unicode MS"/>
        </w:rPr>
        <w:t>44     Conference abstract.pt. (3724845)</w:t>
      </w:r>
    </w:p>
    <w:p w:rsidR="006401E1" w:rsidRPr="000F4F1E" w:rsidRDefault="006401E1" w:rsidP="006401E1">
      <w:pPr>
        <w:rPr>
          <w:rFonts w:eastAsia="Arial Unicode MS"/>
        </w:rPr>
      </w:pPr>
      <w:r w:rsidRPr="000F4F1E">
        <w:rPr>
          <w:rFonts w:eastAsia="Arial Unicode MS"/>
        </w:rPr>
        <w:t>45     Editorial.pt. (645303)</w:t>
      </w:r>
    </w:p>
    <w:p w:rsidR="006401E1" w:rsidRPr="000F4F1E" w:rsidRDefault="006401E1" w:rsidP="006401E1">
      <w:pPr>
        <w:rPr>
          <w:rFonts w:eastAsia="Arial Unicode MS"/>
        </w:rPr>
      </w:pPr>
      <w:r w:rsidRPr="000F4F1E">
        <w:rPr>
          <w:rFonts w:eastAsia="Arial Unicode MS"/>
        </w:rPr>
        <w:t>46     Letter.pt. (1104556)</w:t>
      </w:r>
    </w:p>
    <w:p w:rsidR="006401E1" w:rsidRPr="000F4F1E" w:rsidRDefault="006401E1" w:rsidP="006401E1">
      <w:pPr>
        <w:rPr>
          <w:rFonts w:eastAsia="Arial Unicode MS"/>
        </w:rPr>
      </w:pPr>
      <w:r w:rsidRPr="000F4F1E">
        <w:rPr>
          <w:rFonts w:eastAsia="Arial Unicode MS"/>
        </w:rPr>
        <w:t>47     Note.pt. (788408)</w:t>
      </w:r>
    </w:p>
    <w:p w:rsidR="006401E1" w:rsidRPr="000F4F1E" w:rsidRDefault="006401E1" w:rsidP="006401E1">
      <w:pPr>
        <w:rPr>
          <w:rFonts w:eastAsia="Arial Unicode MS"/>
        </w:rPr>
      </w:pPr>
      <w:r w:rsidRPr="000F4F1E">
        <w:rPr>
          <w:rFonts w:eastAsia="Arial Unicode MS"/>
        </w:rPr>
        <w:t>48     or/40-47 (6739479)</w:t>
      </w:r>
    </w:p>
    <w:p w:rsidR="006401E1" w:rsidRPr="000F4F1E" w:rsidRDefault="006401E1" w:rsidP="006401E1">
      <w:pPr>
        <w:rPr>
          <w:rFonts w:eastAsia="Arial Unicode MS"/>
        </w:rPr>
      </w:pPr>
      <w:r w:rsidRPr="000F4F1E">
        <w:rPr>
          <w:rFonts w:eastAsia="Arial Unicode MS"/>
        </w:rPr>
        <w:t>49     39 not 48 (1729304)</w:t>
      </w:r>
    </w:p>
    <w:p w:rsidR="006401E1" w:rsidRPr="000F4F1E" w:rsidRDefault="006401E1" w:rsidP="006401E1">
      <w:pPr>
        <w:rPr>
          <w:rFonts w:eastAsia="Arial Unicode MS"/>
        </w:rPr>
      </w:pPr>
      <w:r w:rsidRPr="000F4F1E">
        <w:rPr>
          <w:rFonts w:eastAsia="Arial Unicode MS"/>
        </w:rPr>
        <w:t>50     19 and 49 (102)</w:t>
      </w:r>
    </w:p>
    <w:p w:rsidR="006401E1" w:rsidRPr="000F4F1E" w:rsidRDefault="006401E1" w:rsidP="006401E1">
      <w:pPr>
        <w:rPr>
          <w:rFonts w:eastAsia="Arial Unicode MS"/>
        </w:rPr>
      </w:pPr>
      <w:r w:rsidRPr="000F4F1E">
        <w:rPr>
          <w:rFonts w:eastAsia="Arial Unicode MS"/>
        </w:rPr>
        <w:t>***************************</w:t>
      </w:r>
    </w:p>
    <w:p w:rsidR="006401E1" w:rsidRDefault="006401E1" w:rsidP="006401E1">
      <w:pPr>
        <w:rPr>
          <w:rFonts w:eastAsia="Arial Unicode MS"/>
        </w:rPr>
      </w:pPr>
    </w:p>
    <w:p w:rsidR="006401E1" w:rsidRPr="000F4F1E" w:rsidRDefault="006401E1" w:rsidP="006401E1">
      <w:pPr>
        <w:rPr>
          <w:rFonts w:eastAsia="Arial Unicode MS"/>
        </w:rPr>
      </w:pPr>
      <w:r>
        <w:rPr>
          <w:rFonts w:eastAsia="Arial Unicode MS"/>
        </w:rPr>
        <w:t>Notes on Search Abbreviations:</w:t>
      </w:r>
    </w:p>
    <w:p w:rsidR="006401E1" w:rsidRPr="00010754" w:rsidRDefault="006401E1" w:rsidP="006401E1">
      <w:pPr>
        <w:pStyle w:val="NoSpacing"/>
        <w:numPr>
          <w:ilvl w:val="0"/>
          <w:numId w:val="1"/>
        </w:numPr>
        <w:rPr>
          <w:rFonts w:ascii="Times New Roman" w:hAnsi="Times New Roman"/>
        </w:rPr>
      </w:pPr>
      <w:proofErr w:type="spellStart"/>
      <w:proofErr w:type="gramStart"/>
      <w:r w:rsidRPr="000F4F1E">
        <w:rPr>
          <w:rFonts w:ascii="Times New Roman" w:eastAsia="Arial Unicode MS" w:hAnsi="Times New Roman"/>
        </w:rPr>
        <w:t>mp</w:t>
      </w:r>
      <w:proofErr w:type="spellEnd"/>
      <w:proofErr w:type="gramEnd"/>
      <w:r>
        <w:rPr>
          <w:rFonts w:ascii="Times New Roman" w:eastAsia="Arial Unicode MS" w:hAnsi="Times New Roman"/>
        </w:rPr>
        <w:t xml:space="preserve"> </w:t>
      </w:r>
      <w:r w:rsidRPr="000F4F1E">
        <w:rPr>
          <w:rFonts w:ascii="Times New Roman" w:eastAsia="Arial Unicode MS" w:hAnsi="Times New Roman"/>
        </w:rPr>
        <w:t>=</w:t>
      </w:r>
      <w:r>
        <w:rPr>
          <w:rFonts w:ascii="Times New Roman" w:eastAsia="Arial Unicode MS" w:hAnsi="Times New Roman"/>
        </w:rPr>
        <w:t xml:space="preserve"> to search: </w:t>
      </w:r>
      <w:r w:rsidRPr="000F4F1E">
        <w:rPr>
          <w:rFonts w:ascii="Times New Roman" w:eastAsia="Arial Unicode MS" w:hAnsi="Times New Roman"/>
        </w:rPr>
        <w:t>title, abstract, original title, name of substance word, subject heading word, floating sub-heading word, keyword heading word, organism supplementary concept word, protocol supplementary concept word, rare disease supplementary concept wor</w:t>
      </w:r>
      <w:r>
        <w:rPr>
          <w:rFonts w:ascii="Times New Roman" w:eastAsia="Arial Unicode MS" w:hAnsi="Times New Roman"/>
        </w:rPr>
        <w:t>d, unique identifier, synonyms</w:t>
      </w:r>
    </w:p>
    <w:p w:rsidR="006401E1" w:rsidRPr="00010754" w:rsidRDefault="006401E1" w:rsidP="006401E1">
      <w:pPr>
        <w:pStyle w:val="NoSpacing"/>
        <w:numPr>
          <w:ilvl w:val="0"/>
          <w:numId w:val="1"/>
        </w:numPr>
        <w:rPr>
          <w:rFonts w:ascii="Times New Roman" w:hAnsi="Times New Roman"/>
        </w:rPr>
      </w:pPr>
      <w:proofErr w:type="spellStart"/>
      <w:proofErr w:type="gramStart"/>
      <w:r>
        <w:rPr>
          <w:rFonts w:eastAsia="Arial Unicode MS"/>
        </w:rPr>
        <w:t>tw</w:t>
      </w:r>
      <w:proofErr w:type="spellEnd"/>
      <w:proofErr w:type="gramEnd"/>
      <w:r>
        <w:rPr>
          <w:rFonts w:eastAsia="Arial Unicode MS"/>
        </w:rPr>
        <w:t xml:space="preserve"> = </w:t>
      </w:r>
      <w:r>
        <w:rPr>
          <w:rFonts w:ascii="Times New Roman" w:eastAsia="Arial Unicode MS" w:hAnsi="Times New Roman"/>
        </w:rPr>
        <w:t xml:space="preserve">to search: </w:t>
      </w:r>
      <w:r w:rsidRPr="00010754">
        <w:rPr>
          <w:rFonts w:eastAsia="Arial Unicode MS"/>
        </w:rPr>
        <w:t>title, abstract</w:t>
      </w:r>
    </w:p>
    <w:p w:rsidR="006401E1" w:rsidRDefault="006401E1" w:rsidP="006401E1">
      <w:pPr>
        <w:pStyle w:val="NoSpacing"/>
        <w:numPr>
          <w:ilvl w:val="0"/>
          <w:numId w:val="1"/>
        </w:numPr>
        <w:rPr>
          <w:rFonts w:ascii="Times New Roman" w:hAnsi="Times New Roman"/>
        </w:rPr>
      </w:pPr>
      <w:proofErr w:type="spellStart"/>
      <w:proofErr w:type="gramStart"/>
      <w:r w:rsidRPr="00010754">
        <w:rPr>
          <w:rFonts w:eastAsia="Arial Unicode MS"/>
        </w:rPr>
        <w:t>pt</w:t>
      </w:r>
      <w:proofErr w:type="spellEnd"/>
      <w:proofErr w:type="gramEnd"/>
      <w:r w:rsidRPr="00010754">
        <w:rPr>
          <w:rFonts w:eastAsia="Arial Unicode MS"/>
        </w:rPr>
        <w:t xml:space="preserve"> =</w:t>
      </w:r>
      <w:r>
        <w:rPr>
          <w:rFonts w:eastAsia="Arial Unicode MS"/>
        </w:rPr>
        <w:t xml:space="preserve"> </w:t>
      </w:r>
      <w:r>
        <w:rPr>
          <w:rFonts w:ascii="Times New Roman" w:eastAsia="Arial Unicode MS" w:hAnsi="Times New Roman"/>
        </w:rPr>
        <w:t>to search:</w:t>
      </w:r>
      <w:r w:rsidRPr="00010754">
        <w:rPr>
          <w:rFonts w:eastAsia="Arial Unicode MS"/>
        </w:rPr>
        <w:t xml:space="preserve"> publication type</w:t>
      </w:r>
    </w:p>
    <w:p w:rsidR="006401E1" w:rsidRPr="00195426" w:rsidRDefault="006401E1" w:rsidP="006401E1">
      <w:pPr>
        <w:pStyle w:val="NoSpacing"/>
        <w:numPr>
          <w:ilvl w:val="0"/>
          <w:numId w:val="1"/>
        </w:numPr>
        <w:rPr>
          <w:rFonts w:ascii="Times New Roman" w:hAnsi="Times New Roman"/>
        </w:rPr>
      </w:pPr>
      <w:proofErr w:type="spellStart"/>
      <w:proofErr w:type="gramStart"/>
      <w:r w:rsidRPr="004258DC">
        <w:rPr>
          <w:rFonts w:eastAsia="Arial Unicode MS"/>
        </w:rPr>
        <w:t>exp</w:t>
      </w:r>
      <w:proofErr w:type="spellEnd"/>
      <w:proofErr w:type="gramEnd"/>
      <w:r w:rsidRPr="004258DC">
        <w:rPr>
          <w:rFonts w:eastAsia="Arial Unicode MS"/>
        </w:rPr>
        <w:t xml:space="preserve"> = exploded medical subject heading (MESH)</w:t>
      </w:r>
    </w:p>
    <w:p w:rsidR="004A297A" w:rsidRDefault="004A297A"/>
    <w:sectPr w:rsidR="004A297A" w:rsidSect="00F679D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4479B"/>
    <w:multiLevelType w:val="hybridMultilevel"/>
    <w:tmpl w:val="A6FA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E1"/>
    <w:rsid w:val="004A297A"/>
    <w:rsid w:val="006401E1"/>
    <w:rsid w:val="00F6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C8A2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E1"/>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1E1"/>
    <w:rPr>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E1"/>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1E1"/>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3188</Characters>
  <Application>Microsoft Macintosh Word</Application>
  <DocSecurity>0</DocSecurity>
  <Lines>70</Lines>
  <Paragraphs>19</Paragraphs>
  <ScaleCrop>false</ScaleCrop>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dc:creator>
  <cp:keywords/>
  <dc:description/>
  <cp:lastModifiedBy>Jasmine M</cp:lastModifiedBy>
  <cp:revision>1</cp:revision>
  <dcterms:created xsi:type="dcterms:W3CDTF">2021-01-30T20:31:00Z</dcterms:created>
  <dcterms:modified xsi:type="dcterms:W3CDTF">2021-01-30T20:33:00Z</dcterms:modified>
</cp:coreProperties>
</file>