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24E05" w14:textId="0396C2D2" w:rsidR="001B7BA9" w:rsidRPr="000D3D7B" w:rsidRDefault="001B7BA9" w:rsidP="009652B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</w:rPr>
      </w:pPr>
      <w:r w:rsidRPr="000D3D7B">
        <w:rPr>
          <w:rFonts w:ascii="Times New Roman" w:hAnsi="Times New Roman" w:cs="Times New Roman"/>
        </w:rPr>
        <w:t>Supplementary Table</w:t>
      </w:r>
      <w:r w:rsidR="00C00215" w:rsidRPr="000D3D7B">
        <w:rPr>
          <w:rFonts w:ascii="Times New Roman" w:hAnsi="Times New Roman" w:cs="Times New Roman"/>
        </w:rPr>
        <w:t xml:space="preserve"> </w:t>
      </w:r>
      <w:r w:rsidR="006E690C">
        <w:rPr>
          <w:rFonts w:ascii="Times New Roman" w:hAnsi="Times New Roman" w:cs="Times New Roman" w:hint="eastAsia"/>
        </w:rPr>
        <w:t>1</w:t>
      </w:r>
      <w:r w:rsidR="006503CE" w:rsidRPr="000D3D7B">
        <w:rPr>
          <w:rFonts w:ascii="Times New Roman" w:hAnsi="Times New Roman" w:cs="Times New Roman"/>
        </w:rPr>
        <w:t xml:space="preserve"> Demographics and clinical characteristics of Study Population (n=1495)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A70C7B" w:rsidRPr="000D3D7B" w14:paraId="7C80BA69" w14:textId="77777777" w:rsidTr="002009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148" w:type="dxa"/>
          </w:tcPr>
          <w:p w14:paraId="6E9935CF" w14:textId="77777777" w:rsidR="00A70C7B" w:rsidRPr="000D3D7B" w:rsidRDefault="00A70C7B" w:rsidP="0020096B">
            <w:pPr>
              <w:jc w:val="center"/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>Variable</w:t>
            </w:r>
          </w:p>
        </w:tc>
        <w:tc>
          <w:tcPr>
            <w:tcW w:w="4148" w:type="dxa"/>
          </w:tcPr>
          <w:p w14:paraId="06B22D4E" w14:textId="77777777" w:rsidR="00A70C7B" w:rsidRPr="000D3D7B" w:rsidRDefault="00A70C7B" w:rsidP="0020096B">
            <w:pPr>
              <w:jc w:val="center"/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>Value</w:t>
            </w:r>
          </w:p>
        </w:tc>
      </w:tr>
      <w:tr w:rsidR="00A70C7B" w:rsidRPr="000D3D7B" w14:paraId="4E1F24FD" w14:textId="77777777" w:rsidTr="0020096B">
        <w:tc>
          <w:tcPr>
            <w:tcW w:w="4148" w:type="dxa"/>
          </w:tcPr>
          <w:p w14:paraId="717C4D5F" w14:textId="77777777" w:rsidR="00A70C7B" w:rsidRPr="000D3D7B" w:rsidRDefault="00A70C7B" w:rsidP="0020096B">
            <w:pPr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4148" w:type="dxa"/>
          </w:tcPr>
          <w:p w14:paraId="48B11FD6" w14:textId="77777777" w:rsidR="00A70C7B" w:rsidRPr="000D3D7B" w:rsidRDefault="00A70C7B" w:rsidP="0020096B">
            <w:pPr>
              <w:jc w:val="center"/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>49.2±13.3</w:t>
            </w:r>
          </w:p>
        </w:tc>
      </w:tr>
      <w:tr w:rsidR="00A70C7B" w:rsidRPr="000D3D7B" w14:paraId="73D4728E" w14:textId="77777777" w:rsidTr="0020096B">
        <w:tc>
          <w:tcPr>
            <w:tcW w:w="4148" w:type="dxa"/>
          </w:tcPr>
          <w:p w14:paraId="1BDAEC5B" w14:textId="77777777" w:rsidR="00A70C7B" w:rsidRPr="000D3D7B" w:rsidRDefault="00A70C7B" w:rsidP="0020096B">
            <w:pPr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4148" w:type="dxa"/>
          </w:tcPr>
          <w:p w14:paraId="38AA2EDC" w14:textId="77777777" w:rsidR="00A70C7B" w:rsidRPr="000D3D7B" w:rsidRDefault="00A70C7B" w:rsidP="0020096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0C7B" w:rsidRPr="000D3D7B" w14:paraId="07C370E6" w14:textId="77777777" w:rsidTr="0020096B">
        <w:tc>
          <w:tcPr>
            <w:tcW w:w="4148" w:type="dxa"/>
          </w:tcPr>
          <w:p w14:paraId="383B9A1D" w14:textId="77777777" w:rsidR="00A70C7B" w:rsidRPr="000D3D7B" w:rsidRDefault="00A70C7B" w:rsidP="0020096B">
            <w:pPr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 xml:space="preserve"> Male</w:t>
            </w:r>
          </w:p>
        </w:tc>
        <w:tc>
          <w:tcPr>
            <w:tcW w:w="4148" w:type="dxa"/>
          </w:tcPr>
          <w:p w14:paraId="61940CFF" w14:textId="77777777" w:rsidR="00A70C7B" w:rsidRPr="000D3D7B" w:rsidRDefault="00A70C7B" w:rsidP="0020096B">
            <w:pPr>
              <w:jc w:val="center"/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>577(38.6%)</w:t>
            </w:r>
          </w:p>
        </w:tc>
      </w:tr>
      <w:tr w:rsidR="00A70C7B" w:rsidRPr="000D3D7B" w14:paraId="0CE225F3" w14:textId="77777777" w:rsidTr="0020096B">
        <w:tc>
          <w:tcPr>
            <w:tcW w:w="4148" w:type="dxa"/>
          </w:tcPr>
          <w:p w14:paraId="6FCEEE5C" w14:textId="77777777" w:rsidR="00A70C7B" w:rsidRPr="000D3D7B" w:rsidRDefault="00A70C7B" w:rsidP="0020096B">
            <w:pPr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 xml:space="preserve"> Female</w:t>
            </w:r>
          </w:p>
        </w:tc>
        <w:tc>
          <w:tcPr>
            <w:tcW w:w="4148" w:type="dxa"/>
          </w:tcPr>
          <w:p w14:paraId="709B3236" w14:textId="77777777" w:rsidR="00A70C7B" w:rsidRPr="000D3D7B" w:rsidRDefault="00A70C7B" w:rsidP="0020096B">
            <w:pPr>
              <w:jc w:val="center"/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>918(61.4%)</w:t>
            </w:r>
          </w:p>
        </w:tc>
      </w:tr>
      <w:tr w:rsidR="00A70C7B" w:rsidRPr="000D3D7B" w14:paraId="157C732B" w14:textId="77777777" w:rsidTr="0020096B">
        <w:tc>
          <w:tcPr>
            <w:tcW w:w="4148" w:type="dxa"/>
          </w:tcPr>
          <w:p w14:paraId="5AD69725" w14:textId="77777777" w:rsidR="00A70C7B" w:rsidRPr="000D3D7B" w:rsidRDefault="00A70C7B" w:rsidP="0020096B">
            <w:pPr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>Course of disease</w:t>
            </w:r>
          </w:p>
        </w:tc>
        <w:tc>
          <w:tcPr>
            <w:tcW w:w="4148" w:type="dxa"/>
          </w:tcPr>
          <w:p w14:paraId="7571454C" w14:textId="77777777" w:rsidR="00A70C7B" w:rsidRPr="000D3D7B" w:rsidRDefault="00A70C7B" w:rsidP="0020096B">
            <w:pPr>
              <w:jc w:val="center"/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>13.2±26.6</w:t>
            </w:r>
          </w:p>
        </w:tc>
      </w:tr>
      <w:tr w:rsidR="00A70C7B" w:rsidRPr="000D3D7B" w14:paraId="2A058918" w14:textId="77777777" w:rsidTr="0020096B">
        <w:tc>
          <w:tcPr>
            <w:tcW w:w="4148" w:type="dxa"/>
          </w:tcPr>
          <w:p w14:paraId="625AE427" w14:textId="77777777" w:rsidR="00A70C7B" w:rsidRPr="000D3D7B" w:rsidRDefault="00A70C7B" w:rsidP="0020096B">
            <w:pPr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 xml:space="preserve"> ≥12month</w:t>
            </w:r>
          </w:p>
        </w:tc>
        <w:tc>
          <w:tcPr>
            <w:tcW w:w="4148" w:type="dxa"/>
          </w:tcPr>
          <w:p w14:paraId="53EF9A76" w14:textId="77777777" w:rsidR="00A70C7B" w:rsidRPr="000D3D7B" w:rsidRDefault="00A70C7B" w:rsidP="0020096B">
            <w:pPr>
              <w:jc w:val="center"/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>422(28.2%)</w:t>
            </w:r>
          </w:p>
        </w:tc>
      </w:tr>
      <w:tr w:rsidR="00A70C7B" w:rsidRPr="000D3D7B" w14:paraId="08913012" w14:textId="77777777" w:rsidTr="0020096B">
        <w:tc>
          <w:tcPr>
            <w:tcW w:w="4148" w:type="dxa"/>
          </w:tcPr>
          <w:p w14:paraId="31692A99" w14:textId="77777777" w:rsidR="00A70C7B" w:rsidRPr="000D3D7B" w:rsidRDefault="00A70C7B" w:rsidP="0020096B">
            <w:pPr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 xml:space="preserve"> &lt;12month</w:t>
            </w:r>
          </w:p>
        </w:tc>
        <w:tc>
          <w:tcPr>
            <w:tcW w:w="4148" w:type="dxa"/>
          </w:tcPr>
          <w:p w14:paraId="2A93F0FF" w14:textId="77777777" w:rsidR="00A70C7B" w:rsidRPr="000D3D7B" w:rsidRDefault="00A70C7B" w:rsidP="0020096B">
            <w:pPr>
              <w:jc w:val="center"/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>1072(71.7%)</w:t>
            </w:r>
          </w:p>
        </w:tc>
      </w:tr>
      <w:tr w:rsidR="00A70C7B" w:rsidRPr="000D3D7B" w14:paraId="05A83195" w14:textId="77777777" w:rsidTr="0020096B">
        <w:tc>
          <w:tcPr>
            <w:tcW w:w="4148" w:type="dxa"/>
          </w:tcPr>
          <w:p w14:paraId="44EDD651" w14:textId="77777777" w:rsidR="00A70C7B" w:rsidRPr="000D3D7B" w:rsidRDefault="00A70C7B" w:rsidP="0020096B">
            <w:pPr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>Region</w:t>
            </w:r>
          </w:p>
        </w:tc>
        <w:tc>
          <w:tcPr>
            <w:tcW w:w="4148" w:type="dxa"/>
          </w:tcPr>
          <w:p w14:paraId="7343A89B" w14:textId="77777777" w:rsidR="00A70C7B" w:rsidRPr="000D3D7B" w:rsidRDefault="00A70C7B" w:rsidP="0020096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0C7B" w:rsidRPr="000D3D7B" w14:paraId="614D7C39" w14:textId="77777777" w:rsidTr="0020096B">
        <w:trPr>
          <w:trHeight w:val="173"/>
        </w:trPr>
        <w:tc>
          <w:tcPr>
            <w:tcW w:w="4148" w:type="dxa"/>
          </w:tcPr>
          <w:p w14:paraId="2082CA91" w14:textId="77777777" w:rsidR="00A70C7B" w:rsidRPr="000D3D7B" w:rsidRDefault="00A70C7B" w:rsidP="0020096B">
            <w:pPr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 xml:space="preserve"> West China </w:t>
            </w:r>
          </w:p>
        </w:tc>
        <w:tc>
          <w:tcPr>
            <w:tcW w:w="4148" w:type="dxa"/>
          </w:tcPr>
          <w:p w14:paraId="54A1E14F" w14:textId="77777777" w:rsidR="00A70C7B" w:rsidRPr="000D3D7B" w:rsidRDefault="00A70C7B" w:rsidP="0020096B">
            <w:pPr>
              <w:jc w:val="center"/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>206(13.8%)</w:t>
            </w:r>
          </w:p>
        </w:tc>
      </w:tr>
      <w:tr w:rsidR="00A70C7B" w:rsidRPr="000D3D7B" w14:paraId="016F971E" w14:textId="77777777" w:rsidTr="0020096B">
        <w:tc>
          <w:tcPr>
            <w:tcW w:w="4148" w:type="dxa"/>
          </w:tcPr>
          <w:p w14:paraId="74A37F74" w14:textId="77777777" w:rsidR="00A70C7B" w:rsidRPr="000D3D7B" w:rsidRDefault="00A70C7B" w:rsidP="0020096B">
            <w:pPr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 xml:space="preserve"> East China</w:t>
            </w:r>
          </w:p>
        </w:tc>
        <w:tc>
          <w:tcPr>
            <w:tcW w:w="4148" w:type="dxa"/>
          </w:tcPr>
          <w:p w14:paraId="3F5D82CC" w14:textId="77777777" w:rsidR="00A70C7B" w:rsidRPr="000D3D7B" w:rsidRDefault="00A70C7B" w:rsidP="0020096B">
            <w:pPr>
              <w:jc w:val="center"/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>480(32.1%)</w:t>
            </w:r>
          </w:p>
        </w:tc>
      </w:tr>
      <w:tr w:rsidR="00A70C7B" w:rsidRPr="000D3D7B" w14:paraId="354454B3" w14:textId="77777777" w:rsidTr="0020096B">
        <w:tc>
          <w:tcPr>
            <w:tcW w:w="4148" w:type="dxa"/>
          </w:tcPr>
          <w:p w14:paraId="3105068F" w14:textId="77777777" w:rsidR="00A70C7B" w:rsidRPr="000D3D7B" w:rsidRDefault="00A70C7B" w:rsidP="0020096B">
            <w:pPr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 xml:space="preserve"> North China</w:t>
            </w:r>
          </w:p>
        </w:tc>
        <w:tc>
          <w:tcPr>
            <w:tcW w:w="4148" w:type="dxa"/>
          </w:tcPr>
          <w:p w14:paraId="28D95952" w14:textId="77777777" w:rsidR="00A70C7B" w:rsidRPr="000D3D7B" w:rsidRDefault="00A70C7B" w:rsidP="0020096B">
            <w:pPr>
              <w:jc w:val="center"/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>467(31.2%)</w:t>
            </w:r>
          </w:p>
        </w:tc>
      </w:tr>
      <w:tr w:rsidR="00A70C7B" w:rsidRPr="000D3D7B" w14:paraId="6A042584" w14:textId="77777777" w:rsidTr="0020096B">
        <w:tc>
          <w:tcPr>
            <w:tcW w:w="4148" w:type="dxa"/>
          </w:tcPr>
          <w:p w14:paraId="1972382D" w14:textId="77777777" w:rsidR="00A70C7B" w:rsidRPr="000D3D7B" w:rsidRDefault="00A70C7B" w:rsidP="0020096B">
            <w:pPr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 xml:space="preserve"> Central China</w:t>
            </w:r>
          </w:p>
        </w:tc>
        <w:tc>
          <w:tcPr>
            <w:tcW w:w="4148" w:type="dxa"/>
          </w:tcPr>
          <w:p w14:paraId="4DE1C9B6" w14:textId="77777777" w:rsidR="00A70C7B" w:rsidRPr="000D3D7B" w:rsidRDefault="00A70C7B" w:rsidP="0020096B">
            <w:pPr>
              <w:jc w:val="center"/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>239(16.0%)</w:t>
            </w:r>
          </w:p>
        </w:tc>
      </w:tr>
      <w:tr w:rsidR="00A70C7B" w:rsidRPr="000D3D7B" w14:paraId="26EFEADA" w14:textId="77777777" w:rsidTr="0020096B">
        <w:tc>
          <w:tcPr>
            <w:tcW w:w="4148" w:type="dxa"/>
          </w:tcPr>
          <w:p w14:paraId="3C202BBE" w14:textId="77777777" w:rsidR="00A70C7B" w:rsidRPr="000D3D7B" w:rsidRDefault="00A70C7B" w:rsidP="0020096B">
            <w:pPr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 xml:space="preserve"> South China</w:t>
            </w:r>
          </w:p>
        </w:tc>
        <w:tc>
          <w:tcPr>
            <w:tcW w:w="4148" w:type="dxa"/>
          </w:tcPr>
          <w:p w14:paraId="393AFC5A" w14:textId="77777777" w:rsidR="00A70C7B" w:rsidRPr="000D3D7B" w:rsidRDefault="00A70C7B" w:rsidP="0020096B">
            <w:pPr>
              <w:jc w:val="center"/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>103(6.9%)</w:t>
            </w:r>
          </w:p>
        </w:tc>
      </w:tr>
      <w:tr w:rsidR="00A70C7B" w:rsidRPr="000D3D7B" w14:paraId="12D976C9" w14:textId="77777777" w:rsidTr="0020096B">
        <w:tc>
          <w:tcPr>
            <w:tcW w:w="4148" w:type="dxa"/>
          </w:tcPr>
          <w:p w14:paraId="5D118516" w14:textId="77777777" w:rsidR="00A70C7B" w:rsidRPr="000D3D7B" w:rsidRDefault="00A70C7B" w:rsidP="0020096B">
            <w:pPr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>Involved area</w:t>
            </w:r>
          </w:p>
        </w:tc>
        <w:tc>
          <w:tcPr>
            <w:tcW w:w="4148" w:type="dxa"/>
          </w:tcPr>
          <w:p w14:paraId="042B794F" w14:textId="77777777" w:rsidR="00A70C7B" w:rsidRPr="000D3D7B" w:rsidRDefault="00A70C7B" w:rsidP="0020096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0C7B" w:rsidRPr="000D3D7B" w14:paraId="1C7BC8C6" w14:textId="77777777" w:rsidTr="0020096B">
        <w:tc>
          <w:tcPr>
            <w:tcW w:w="4148" w:type="dxa"/>
          </w:tcPr>
          <w:p w14:paraId="3BAEC181" w14:textId="77777777" w:rsidR="00A70C7B" w:rsidRPr="000D3D7B" w:rsidRDefault="00A70C7B" w:rsidP="0020096B">
            <w:pPr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 xml:space="preserve"> Single area</w:t>
            </w:r>
          </w:p>
        </w:tc>
        <w:tc>
          <w:tcPr>
            <w:tcW w:w="4148" w:type="dxa"/>
          </w:tcPr>
          <w:p w14:paraId="3A424C74" w14:textId="77148371" w:rsidR="00A70C7B" w:rsidRPr="000D3D7B" w:rsidRDefault="00A70C7B" w:rsidP="0020096B">
            <w:pPr>
              <w:jc w:val="center"/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>1406(9</w:t>
            </w:r>
            <w:r w:rsidR="00EC7356" w:rsidRPr="000D3D7B">
              <w:rPr>
                <w:rFonts w:ascii="Times New Roman" w:hAnsi="Times New Roman" w:cs="Times New Roman"/>
              </w:rPr>
              <w:t>5.7</w:t>
            </w:r>
            <w:r w:rsidRPr="000D3D7B">
              <w:rPr>
                <w:rFonts w:ascii="Times New Roman" w:hAnsi="Times New Roman" w:cs="Times New Roman"/>
              </w:rPr>
              <w:t>%)</w:t>
            </w:r>
          </w:p>
        </w:tc>
      </w:tr>
      <w:tr w:rsidR="00A70C7B" w:rsidRPr="000D3D7B" w14:paraId="4FB1F257" w14:textId="77777777" w:rsidTr="0020096B">
        <w:tc>
          <w:tcPr>
            <w:tcW w:w="4148" w:type="dxa"/>
          </w:tcPr>
          <w:p w14:paraId="53D2041C" w14:textId="77777777" w:rsidR="00A70C7B" w:rsidRPr="000D3D7B" w:rsidRDefault="00A70C7B" w:rsidP="0020096B">
            <w:pPr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 xml:space="preserve"> Multi area</w:t>
            </w:r>
          </w:p>
        </w:tc>
        <w:tc>
          <w:tcPr>
            <w:tcW w:w="4148" w:type="dxa"/>
          </w:tcPr>
          <w:p w14:paraId="3AF47825" w14:textId="4428E10E" w:rsidR="00A70C7B" w:rsidRPr="000D3D7B" w:rsidRDefault="00A70C7B" w:rsidP="0020096B">
            <w:pPr>
              <w:jc w:val="center"/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>63(4.</w:t>
            </w:r>
            <w:r w:rsidR="00EC7356" w:rsidRPr="000D3D7B">
              <w:rPr>
                <w:rFonts w:ascii="Times New Roman" w:hAnsi="Times New Roman" w:cs="Times New Roman"/>
              </w:rPr>
              <w:t>3</w:t>
            </w:r>
            <w:r w:rsidRPr="000D3D7B">
              <w:rPr>
                <w:rFonts w:ascii="Times New Roman" w:hAnsi="Times New Roman" w:cs="Times New Roman"/>
              </w:rPr>
              <w:t>%)</w:t>
            </w:r>
          </w:p>
        </w:tc>
      </w:tr>
      <w:tr w:rsidR="00A70C7B" w:rsidRPr="000D3D7B" w14:paraId="3359B07B" w14:textId="77777777" w:rsidTr="0020096B">
        <w:tc>
          <w:tcPr>
            <w:tcW w:w="4148" w:type="dxa"/>
          </w:tcPr>
          <w:p w14:paraId="78AAD7B5" w14:textId="77777777" w:rsidR="00A70C7B" w:rsidRPr="000D3D7B" w:rsidRDefault="00A70C7B" w:rsidP="0020096B">
            <w:pPr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>Symptom</w:t>
            </w:r>
          </w:p>
        </w:tc>
        <w:tc>
          <w:tcPr>
            <w:tcW w:w="4148" w:type="dxa"/>
          </w:tcPr>
          <w:p w14:paraId="4D222E5E" w14:textId="77777777" w:rsidR="00A70C7B" w:rsidRPr="000D3D7B" w:rsidRDefault="00A70C7B" w:rsidP="0020096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0C7B" w:rsidRPr="000D3D7B" w14:paraId="59DDFDED" w14:textId="77777777" w:rsidTr="0020096B">
        <w:tc>
          <w:tcPr>
            <w:tcW w:w="4148" w:type="dxa"/>
          </w:tcPr>
          <w:p w14:paraId="12D41A7B" w14:textId="77777777" w:rsidR="00A70C7B" w:rsidRPr="000D3D7B" w:rsidRDefault="00A70C7B" w:rsidP="0020096B">
            <w:pPr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 xml:space="preserve"> Asymptomatic</w:t>
            </w:r>
          </w:p>
        </w:tc>
        <w:tc>
          <w:tcPr>
            <w:tcW w:w="4148" w:type="dxa"/>
          </w:tcPr>
          <w:p w14:paraId="6E089235" w14:textId="58059644" w:rsidR="00A70C7B" w:rsidRPr="000D3D7B" w:rsidRDefault="00A70C7B" w:rsidP="0020096B">
            <w:pPr>
              <w:jc w:val="center"/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>240(16.</w:t>
            </w:r>
            <w:r w:rsidR="001E1768" w:rsidRPr="000D3D7B">
              <w:rPr>
                <w:rFonts w:ascii="Times New Roman" w:hAnsi="Times New Roman" w:cs="Times New Roman"/>
              </w:rPr>
              <w:t>1</w:t>
            </w:r>
            <w:r w:rsidRPr="000D3D7B">
              <w:rPr>
                <w:rFonts w:ascii="Times New Roman" w:hAnsi="Times New Roman" w:cs="Times New Roman"/>
              </w:rPr>
              <w:t>%)</w:t>
            </w:r>
          </w:p>
        </w:tc>
      </w:tr>
      <w:tr w:rsidR="00A70C7B" w:rsidRPr="000D3D7B" w14:paraId="2E3BE394" w14:textId="77777777" w:rsidTr="0020096B">
        <w:tc>
          <w:tcPr>
            <w:tcW w:w="4148" w:type="dxa"/>
          </w:tcPr>
          <w:p w14:paraId="346364E9" w14:textId="77777777" w:rsidR="00A70C7B" w:rsidRPr="000D3D7B" w:rsidRDefault="00A70C7B" w:rsidP="0020096B">
            <w:pPr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 xml:space="preserve"> Rough</w:t>
            </w:r>
          </w:p>
        </w:tc>
        <w:tc>
          <w:tcPr>
            <w:tcW w:w="4148" w:type="dxa"/>
          </w:tcPr>
          <w:p w14:paraId="64230321" w14:textId="387A5498" w:rsidR="00A70C7B" w:rsidRPr="000D3D7B" w:rsidRDefault="00A70C7B" w:rsidP="0020096B">
            <w:pPr>
              <w:jc w:val="center"/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>255(17.</w:t>
            </w:r>
            <w:r w:rsidR="005243FE" w:rsidRPr="000D3D7B">
              <w:rPr>
                <w:rFonts w:ascii="Times New Roman" w:hAnsi="Times New Roman" w:cs="Times New Roman"/>
              </w:rPr>
              <w:t>1</w:t>
            </w:r>
            <w:r w:rsidRPr="000D3D7B">
              <w:rPr>
                <w:rFonts w:ascii="Times New Roman" w:hAnsi="Times New Roman" w:cs="Times New Roman"/>
              </w:rPr>
              <w:t>%)</w:t>
            </w:r>
          </w:p>
        </w:tc>
      </w:tr>
      <w:tr w:rsidR="00A70C7B" w:rsidRPr="000D3D7B" w14:paraId="0C456BC6" w14:textId="77777777" w:rsidTr="0020096B">
        <w:tc>
          <w:tcPr>
            <w:tcW w:w="4148" w:type="dxa"/>
          </w:tcPr>
          <w:p w14:paraId="4A966F65" w14:textId="77777777" w:rsidR="00A70C7B" w:rsidRPr="000D3D7B" w:rsidRDefault="00A70C7B" w:rsidP="0020096B">
            <w:pPr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 xml:space="preserve"> Irritating </w:t>
            </w:r>
          </w:p>
        </w:tc>
        <w:tc>
          <w:tcPr>
            <w:tcW w:w="4148" w:type="dxa"/>
          </w:tcPr>
          <w:p w14:paraId="083C4C3D" w14:textId="12605A26" w:rsidR="00A70C7B" w:rsidRPr="000D3D7B" w:rsidRDefault="00A70C7B" w:rsidP="0020096B">
            <w:pPr>
              <w:jc w:val="center"/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>803(5</w:t>
            </w:r>
            <w:r w:rsidR="005243FE" w:rsidRPr="000D3D7B">
              <w:rPr>
                <w:rFonts w:ascii="Times New Roman" w:hAnsi="Times New Roman" w:cs="Times New Roman"/>
              </w:rPr>
              <w:t>4.0</w:t>
            </w:r>
            <w:r w:rsidRPr="000D3D7B">
              <w:rPr>
                <w:rFonts w:ascii="Times New Roman" w:hAnsi="Times New Roman" w:cs="Times New Roman"/>
              </w:rPr>
              <w:t>%)</w:t>
            </w:r>
          </w:p>
        </w:tc>
      </w:tr>
      <w:tr w:rsidR="00A70C7B" w:rsidRPr="000D3D7B" w14:paraId="6EEBF07E" w14:textId="77777777" w:rsidTr="0020096B">
        <w:tc>
          <w:tcPr>
            <w:tcW w:w="4148" w:type="dxa"/>
          </w:tcPr>
          <w:p w14:paraId="5E443377" w14:textId="77777777" w:rsidR="00A70C7B" w:rsidRPr="000D3D7B" w:rsidRDefault="00A70C7B" w:rsidP="0020096B">
            <w:pPr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 xml:space="preserve"> Spontaneous pain</w:t>
            </w:r>
          </w:p>
        </w:tc>
        <w:tc>
          <w:tcPr>
            <w:tcW w:w="4148" w:type="dxa"/>
          </w:tcPr>
          <w:p w14:paraId="79774055" w14:textId="22257C2A" w:rsidR="00A70C7B" w:rsidRPr="000D3D7B" w:rsidRDefault="00A70C7B" w:rsidP="0020096B">
            <w:pPr>
              <w:jc w:val="center"/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>189(12.</w:t>
            </w:r>
            <w:r w:rsidR="008E5140" w:rsidRPr="000D3D7B">
              <w:rPr>
                <w:rFonts w:ascii="Times New Roman" w:hAnsi="Times New Roman" w:cs="Times New Roman"/>
              </w:rPr>
              <w:t>7</w:t>
            </w:r>
            <w:r w:rsidRPr="000D3D7B">
              <w:rPr>
                <w:rFonts w:ascii="Times New Roman" w:hAnsi="Times New Roman" w:cs="Times New Roman"/>
              </w:rPr>
              <w:t>%)</w:t>
            </w:r>
          </w:p>
        </w:tc>
      </w:tr>
      <w:tr w:rsidR="00A70C7B" w:rsidRPr="000D3D7B" w14:paraId="37053CC8" w14:textId="77777777" w:rsidTr="0020096B">
        <w:tc>
          <w:tcPr>
            <w:tcW w:w="4148" w:type="dxa"/>
          </w:tcPr>
          <w:p w14:paraId="6C75F61A" w14:textId="77777777" w:rsidR="00A70C7B" w:rsidRPr="000D3D7B" w:rsidRDefault="00A70C7B" w:rsidP="0020096B">
            <w:pPr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>OLP Type</w:t>
            </w:r>
          </w:p>
        </w:tc>
        <w:tc>
          <w:tcPr>
            <w:tcW w:w="4148" w:type="dxa"/>
          </w:tcPr>
          <w:p w14:paraId="046F25AE" w14:textId="77777777" w:rsidR="00A70C7B" w:rsidRPr="000D3D7B" w:rsidRDefault="00A70C7B" w:rsidP="0020096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0C7B" w:rsidRPr="000D3D7B" w14:paraId="031E1FD4" w14:textId="77777777" w:rsidTr="0020096B">
        <w:tc>
          <w:tcPr>
            <w:tcW w:w="4148" w:type="dxa"/>
          </w:tcPr>
          <w:p w14:paraId="5EF9A3D0" w14:textId="77777777" w:rsidR="00A70C7B" w:rsidRPr="000D3D7B" w:rsidRDefault="00A70C7B" w:rsidP="0020096B">
            <w:pPr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 xml:space="preserve"> Reticular</w:t>
            </w:r>
          </w:p>
        </w:tc>
        <w:tc>
          <w:tcPr>
            <w:tcW w:w="4148" w:type="dxa"/>
          </w:tcPr>
          <w:p w14:paraId="2A0E56A1" w14:textId="11320D9D" w:rsidR="00A70C7B" w:rsidRPr="000D3D7B" w:rsidRDefault="00A70C7B" w:rsidP="0020096B">
            <w:pPr>
              <w:jc w:val="center"/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>708(47.</w:t>
            </w:r>
            <w:r w:rsidR="00A064DA" w:rsidRPr="000D3D7B">
              <w:rPr>
                <w:rFonts w:ascii="Times New Roman" w:hAnsi="Times New Roman" w:cs="Times New Roman"/>
              </w:rPr>
              <w:t>9</w:t>
            </w:r>
            <w:r w:rsidRPr="000D3D7B">
              <w:rPr>
                <w:rFonts w:ascii="Times New Roman" w:hAnsi="Times New Roman" w:cs="Times New Roman"/>
              </w:rPr>
              <w:t>%)</w:t>
            </w:r>
          </w:p>
        </w:tc>
      </w:tr>
      <w:tr w:rsidR="00A70C7B" w:rsidRPr="000D3D7B" w14:paraId="288799F1" w14:textId="77777777" w:rsidTr="0020096B">
        <w:tc>
          <w:tcPr>
            <w:tcW w:w="4148" w:type="dxa"/>
          </w:tcPr>
          <w:p w14:paraId="35B7CA7A" w14:textId="77777777" w:rsidR="00A70C7B" w:rsidRPr="000D3D7B" w:rsidRDefault="00A70C7B" w:rsidP="0020096B">
            <w:pPr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 xml:space="preserve"> Atrophic</w:t>
            </w:r>
          </w:p>
        </w:tc>
        <w:tc>
          <w:tcPr>
            <w:tcW w:w="4148" w:type="dxa"/>
          </w:tcPr>
          <w:p w14:paraId="66DF8895" w14:textId="794D7DB8" w:rsidR="00A70C7B" w:rsidRPr="000D3D7B" w:rsidRDefault="00A70C7B" w:rsidP="0020096B">
            <w:pPr>
              <w:jc w:val="center"/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>411(27.</w:t>
            </w:r>
            <w:r w:rsidR="00F72B2C" w:rsidRPr="000D3D7B">
              <w:rPr>
                <w:rFonts w:ascii="Times New Roman" w:hAnsi="Times New Roman" w:cs="Times New Roman"/>
              </w:rPr>
              <w:t>8</w:t>
            </w:r>
            <w:r w:rsidRPr="000D3D7B">
              <w:rPr>
                <w:rFonts w:ascii="Times New Roman" w:hAnsi="Times New Roman" w:cs="Times New Roman"/>
              </w:rPr>
              <w:t>%)</w:t>
            </w:r>
          </w:p>
        </w:tc>
      </w:tr>
      <w:tr w:rsidR="00A70C7B" w:rsidRPr="000D3D7B" w14:paraId="78318456" w14:textId="77777777" w:rsidTr="0020096B">
        <w:tc>
          <w:tcPr>
            <w:tcW w:w="4148" w:type="dxa"/>
          </w:tcPr>
          <w:p w14:paraId="752975E9" w14:textId="77777777" w:rsidR="00A70C7B" w:rsidRPr="000D3D7B" w:rsidRDefault="00A70C7B" w:rsidP="0020096B">
            <w:pPr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 xml:space="preserve"> Erosive</w:t>
            </w:r>
          </w:p>
        </w:tc>
        <w:tc>
          <w:tcPr>
            <w:tcW w:w="4148" w:type="dxa"/>
          </w:tcPr>
          <w:p w14:paraId="529D50CC" w14:textId="5627C77B" w:rsidR="00A70C7B" w:rsidRPr="000D3D7B" w:rsidRDefault="00A70C7B" w:rsidP="0020096B">
            <w:pPr>
              <w:jc w:val="center"/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>358(2</w:t>
            </w:r>
            <w:r w:rsidR="007D5B42" w:rsidRPr="000D3D7B">
              <w:rPr>
                <w:rFonts w:ascii="Times New Roman" w:hAnsi="Times New Roman" w:cs="Times New Roman"/>
              </w:rPr>
              <w:t>4.2</w:t>
            </w:r>
            <w:r w:rsidRPr="000D3D7B">
              <w:rPr>
                <w:rFonts w:ascii="Times New Roman" w:hAnsi="Times New Roman" w:cs="Times New Roman"/>
              </w:rPr>
              <w:t>%)</w:t>
            </w:r>
          </w:p>
        </w:tc>
      </w:tr>
      <w:tr w:rsidR="00A70C7B" w:rsidRPr="000D3D7B" w14:paraId="56AC55CC" w14:textId="77777777" w:rsidTr="0020096B">
        <w:tc>
          <w:tcPr>
            <w:tcW w:w="4148" w:type="dxa"/>
          </w:tcPr>
          <w:p w14:paraId="1EAEDC78" w14:textId="77777777" w:rsidR="00A70C7B" w:rsidRPr="000D3D7B" w:rsidRDefault="00A70C7B" w:rsidP="0020096B">
            <w:pPr>
              <w:rPr>
                <w:rFonts w:ascii="Times New Roman" w:hAnsi="Times New Roman" w:cs="Times New Roman"/>
                <w:vertAlign w:val="superscript"/>
              </w:rPr>
            </w:pPr>
            <w:r w:rsidRPr="000D3D7B">
              <w:rPr>
                <w:rFonts w:ascii="Times New Roman" w:hAnsi="Times New Roman" w:cs="Times New Roman"/>
              </w:rPr>
              <w:t>Erosion area ,median±SD,mm</w:t>
            </w:r>
            <w:r w:rsidRPr="000D3D7B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4148" w:type="dxa"/>
          </w:tcPr>
          <w:p w14:paraId="354C9992" w14:textId="77777777" w:rsidR="00A70C7B" w:rsidRPr="000D3D7B" w:rsidRDefault="00A70C7B" w:rsidP="0020096B">
            <w:pPr>
              <w:jc w:val="center"/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>40±327.7</w:t>
            </w:r>
          </w:p>
        </w:tc>
      </w:tr>
      <w:tr w:rsidR="00A70C7B" w:rsidRPr="000D3D7B" w14:paraId="0CF25304" w14:textId="77777777" w:rsidTr="0020096B">
        <w:tc>
          <w:tcPr>
            <w:tcW w:w="4148" w:type="dxa"/>
          </w:tcPr>
          <w:p w14:paraId="2C645232" w14:textId="77777777" w:rsidR="00A70C7B" w:rsidRPr="000D3D7B" w:rsidRDefault="00A70C7B" w:rsidP="0020096B">
            <w:pPr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>Education level</w:t>
            </w:r>
          </w:p>
        </w:tc>
        <w:tc>
          <w:tcPr>
            <w:tcW w:w="4148" w:type="dxa"/>
          </w:tcPr>
          <w:p w14:paraId="1FB20EE6" w14:textId="77777777" w:rsidR="00A70C7B" w:rsidRPr="000D3D7B" w:rsidRDefault="00A70C7B" w:rsidP="0020096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0C7B" w:rsidRPr="000D3D7B" w14:paraId="6AD9F16B" w14:textId="77777777" w:rsidTr="0020096B">
        <w:tc>
          <w:tcPr>
            <w:tcW w:w="4148" w:type="dxa"/>
          </w:tcPr>
          <w:p w14:paraId="4767828A" w14:textId="77777777" w:rsidR="00A70C7B" w:rsidRPr="000D3D7B" w:rsidRDefault="00A70C7B" w:rsidP="0020096B">
            <w:pPr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 xml:space="preserve"> Elementary and secondary education</w:t>
            </w:r>
          </w:p>
        </w:tc>
        <w:tc>
          <w:tcPr>
            <w:tcW w:w="4148" w:type="dxa"/>
          </w:tcPr>
          <w:p w14:paraId="6907C9E9" w14:textId="4CCC6A0D" w:rsidR="00A70C7B" w:rsidRPr="000D3D7B" w:rsidRDefault="00A70C7B" w:rsidP="0020096B">
            <w:pPr>
              <w:jc w:val="center"/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>961(64.</w:t>
            </w:r>
            <w:r w:rsidR="00552E9D" w:rsidRPr="000D3D7B">
              <w:rPr>
                <w:rFonts w:ascii="Times New Roman" w:hAnsi="Times New Roman" w:cs="Times New Roman"/>
              </w:rPr>
              <w:t>4</w:t>
            </w:r>
            <w:r w:rsidRPr="000D3D7B">
              <w:rPr>
                <w:rFonts w:ascii="Times New Roman" w:hAnsi="Times New Roman" w:cs="Times New Roman"/>
              </w:rPr>
              <w:t>%)</w:t>
            </w:r>
          </w:p>
        </w:tc>
      </w:tr>
      <w:tr w:rsidR="00A70C7B" w:rsidRPr="000D3D7B" w14:paraId="50F0E6F7" w14:textId="77777777" w:rsidTr="0020096B">
        <w:tc>
          <w:tcPr>
            <w:tcW w:w="4148" w:type="dxa"/>
          </w:tcPr>
          <w:p w14:paraId="460F86CA" w14:textId="77777777" w:rsidR="00A70C7B" w:rsidRPr="000D3D7B" w:rsidRDefault="00A70C7B" w:rsidP="0020096B">
            <w:pPr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 xml:space="preserve"> Higher education</w:t>
            </w:r>
          </w:p>
        </w:tc>
        <w:tc>
          <w:tcPr>
            <w:tcW w:w="4148" w:type="dxa"/>
          </w:tcPr>
          <w:p w14:paraId="5CB2C308" w14:textId="77777777" w:rsidR="00A70C7B" w:rsidRPr="000D3D7B" w:rsidRDefault="00A70C7B" w:rsidP="0020096B">
            <w:pPr>
              <w:jc w:val="center"/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>345(23.1%)</w:t>
            </w:r>
          </w:p>
        </w:tc>
      </w:tr>
      <w:tr w:rsidR="00A70C7B" w:rsidRPr="000D3D7B" w14:paraId="550D5F0C" w14:textId="77777777" w:rsidTr="0020096B">
        <w:tc>
          <w:tcPr>
            <w:tcW w:w="4148" w:type="dxa"/>
          </w:tcPr>
          <w:p w14:paraId="44D9827F" w14:textId="77777777" w:rsidR="00A70C7B" w:rsidRPr="000D3D7B" w:rsidRDefault="00A70C7B" w:rsidP="0020096B">
            <w:pPr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 xml:space="preserve"> Other</w:t>
            </w:r>
          </w:p>
        </w:tc>
        <w:tc>
          <w:tcPr>
            <w:tcW w:w="4148" w:type="dxa"/>
          </w:tcPr>
          <w:p w14:paraId="67702A23" w14:textId="77777777" w:rsidR="00A70C7B" w:rsidRPr="000D3D7B" w:rsidRDefault="00A70C7B" w:rsidP="0020096B">
            <w:pPr>
              <w:jc w:val="center"/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>187(12.5%)</w:t>
            </w:r>
          </w:p>
        </w:tc>
      </w:tr>
      <w:tr w:rsidR="00A70C7B" w:rsidRPr="000D3D7B" w14:paraId="7F1BBC9C" w14:textId="77777777" w:rsidTr="0020096B">
        <w:tc>
          <w:tcPr>
            <w:tcW w:w="4148" w:type="dxa"/>
          </w:tcPr>
          <w:p w14:paraId="7D04437F" w14:textId="77777777" w:rsidR="00A70C7B" w:rsidRPr="000D3D7B" w:rsidRDefault="00A70C7B" w:rsidP="0020096B">
            <w:pPr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>Area of residence</w:t>
            </w:r>
          </w:p>
        </w:tc>
        <w:tc>
          <w:tcPr>
            <w:tcW w:w="4148" w:type="dxa"/>
          </w:tcPr>
          <w:p w14:paraId="279E4DCF" w14:textId="77777777" w:rsidR="00A70C7B" w:rsidRPr="000D3D7B" w:rsidRDefault="00A70C7B" w:rsidP="0020096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0C7B" w:rsidRPr="000D3D7B" w14:paraId="63A39995" w14:textId="77777777" w:rsidTr="0020096B">
        <w:tc>
          <w:tcPr>
            <w:tcW w:w="4148" w:type="dxa"/>
          </w:tcPr>
          <w:p w14:paraId="661FB8A3" w14:textId="77777777" w:rsidR="00A70C7B" w:rsidRPr="000D3D7B" w:rsidRDefault="00A70C7B" w:rsidP="0020096B">
            <w:pPr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 xml:space="preserve"> Urban</w:t>
            </w:r>
          </w:p>
        </w:tc>
        <w:tc>
          <w:tcPr>
            <w:tcW w:w="4148" w:type="dxa"/>
          </w:tcPr>
          <w:p w14:paraId="69FB2ABE" w14:textId="4C247ABF" w:rsidR="00A70C7B" w:rsidRPr="000D3D7B" w:rsidRDefault="00A70C7B" w:rsidP="0020096B">
            <w:pPr>
              <w:jc w:val="center"/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>721(48.</w:t>
            </w:r>
            <w:r w:rsidR="00712399" w:rsidRPr="000D3D7B">
              <w:rPr>
                <w:rFonts w:ascii="Times New Roman" w:hAnsi="Times New Roman" w:cs="Times New Roman"/>
              </w:rPr>
              <w:t>3</w:t>
            </w:r>
            <w:r w:rsidRPr="000D3D7B">
              <w:rPr>
                <w:rFonts w:ascii="Times New Roman" w:hAnsi="Times New Roman" w:cs="Times New Roman"/>
              </w:rPr>
              <w:t>%)</w:t>
            </w:r>
          </w:p>
        </w:tc>
      </w:tr>
      <w:tr w:rsidR="00A70C7B" w:rsidRPr="000D3D7B" w14:paraId="729A88B0" w14:textId="77777777" w:rsidTr="0020096B">
        <w:tc>
          <w:tcPr>
            <w:tcW w:w="4148" w:type="dxa"/>
          </w:tcPr>
          <w:p w14:paraId="1647CBD0" w14:textId="77777777" w:rsidR="00A70C7B" w:rsidRPr="000D3D7B" w:rsidRDefault="00A70C7B" w:rsidP="0020096B">
            <w:pPr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 xml:space="preserve"> Non-urban </w:t>
            </w:r>
          </w:p>
        </w:tc>
        <w:tc>
          <w:tcPr>
            <w:tcW w:w="4148" w:type="dxa"/>
          </w:tcPr>
          <w:p w14:paraId="5B62A681" w14:textId="77777777" w:rsidR="00A70C7B" w:rsidRPr="000D3D7B" w:rsidRDefault="00A70C7B" w:rsidP="0020096B">
            <w:pPr>
              <w:jc w:val="center"/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>661(44.2%)</w:t>
            </w:r>
          </w:p>
        </w:tc>
      </w:tr>
      <w:tr w:rsidR="00A70C7B" w:rsidRPr="000D3D7B" w14:paraId="0CB22B4E" w14:textId="77777777" w:rsidTr="0020096B">
        <w:tc>
          <w:tcPr>
            <w:tcW w:w="4148" w:type="dxa"/>
          </w:tcPr>
          <w:p w14:paraId="2D7AC25F" w14:textId="77777777" w:rsidR="00A70C7B" w:rsidRPr="000D3D7B" w:rsidRDefault="00A70C7B" w:rsidP="0020096B">
            <w:pPr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 xml:space="preserve"> Other </w:t>
            </w:r>
          </w:p>
        </w:tc>
        <w:tc>
          <w:tcPr>
            <w:tcW w:w="4148" w:type="dxa"/>
          </w:tcPr>
          <w:p w14:paraId="597F88DB" w14:textId="77777777" w:rsidR="00A70C7B" w:rsidRPr="000D3D7B" w:rsidRDefault="00A70C7B" w:rsidP="0020096B">
            <w:pPr>
              <w:jc w:val="center"/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>112(7.5%)</w:t>
            </w:r>
          </w:p>
        </w:tc>
      </w:tr>
      <w:tr w:rsidR="00A70C7B" w:rsidRPr="000D3D7B" w14:paraId="15F93D47" w14:textId="77777777" w:rsidTr="0020096B">
        <w:tc>
          <w:tcPr>
            <w:tcW w:w="4148" w:type="dxa"/>
          </w:tcPr>
          <w:p w14:paraId="2A33F879" w14:textId="77777777" w:rsidR="00A70C7B" w:rsidRPr="000D3D7B" w:rsidRDefault="00A70C7B" w:rsidP="0020096B">
            <w:pPr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>Residential status</w:t>
            </w:r>
          </w:p>
        </w:tc>
        <w:tc>
          <w:tcPr>
            <w:tcW w:w="4148" w:type="dxa"/>
          </w:tcPr>
          <w:p w14:paraId="26D00915" w14:textId="77777777" w:rsidR="00A70C7B" w:rsidRPr="000D3D7B" w:rsidRDefault="00A70C7B" w:rsidP="0020096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0C7B" w:rsidRPr="000D3D7B" w14:paraId="53D33E7A" w14:textId="77777777" w:rsidTr="0020096B">
        <w:tc>
          <w:tcPr>
            <w:tcW w:w="4148" w:type="dxa"/>
          </w:tcPr>
          <w:p w14:paraId="15B08DAF" w14:textId="77777777" w:rsidR="00A70C7B" w:rsidRPr="000D3D7B" w:rsidRDefault="00A70C7B" w:rsidP="0020096B">
            <w:pPr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 xml:space="preserve"> Solitude </w:t>
            </w:r>
          </w:p>
        </w:tc>
        <w:tc>
          <w:tcPr>
            <w:tcW w:w="4148" w:type="dxa"/>
          </w:tcPr>
          <w:p w14:paraId="31383197" w14:textId="77777777" w:rsidR="00A70C7B" w:rsidRPr="000D3D7B" w:rsidRDefault="00A70C7B" w:rsidP="0020096B">
            <w:pPr>
              <w:jc w:val="center"/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>76(5.1%)</w:t>
            </w:r>
          </w:p>
        </w:tc>
      </w:tr>
      <w:tr w:rsidR="00A70C7B" w:rsidRPr="000D3D7B" w14:paraId="635C2922" w14:textId="77777777" w:rsidTr="0020096B">
        <w:tc>
          <w:tcPr>
            <w:tcW w:w="4148" w:type="dxa"/>
          </w:tcPr>
          <w:p w14:paraId="6A10B93E" w14:textId="77777777" w:rsidR="00A70C7B" w:rsidRPr="000D3D7B" w:rsidRDefault="00A70C7B" w:rsidP="0020096B">
            <w:pPr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 xml:space="preserve"> Cohabitation</w:t>
            </w:r>
          </w:p>
        </w:tc>
        <w:tc>
          <w:tcPr>
            <w:tcW w:w="4148" w:type="dxa"/>
          </w:tcPr>
          <w:p w14:paraId="1E9F6115" w14:textId="3C94AEE1" w:rsidR="00A70C7B" w:rsidRPr="000D3D7B" w:rsidRDefault="00A70C7B" w:rsidP="0020096B">
            <w:pPr>
              <w:jc w:val="center"/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>1321(88.</w:t>
            </w:r>
            <w:r w:rsidR="00481C89" w:rsidRPr="000D3D7B">
              <w:rPr>
                <w:rFonts w:ascii="Times New Roman" w:hAnsi="Times New Roman" w:cs="Times New Roman"/>
              </w:rPr>
              <w:t>4</w:t>
            </w:r>
            <w:r w:rsidRPr="000D3D7B">
              <w:rPr>
                <w:rFonts w:ascii="Times New Roman" w:hAnsi="Times New Roman" w:cs="Times New Roman"/>
              </w:rPr>
              <w:t>%)</w:t>
            </w:r>
          </w:p>
        </w:tc>
      </w:tr>
      <w:tr w:rsidR="00A70C7B" w:rsidRPr="000D3D7B" w14:paraId="7A3755A0" w14:textId="77777777" w:rsidTr="0020096B">
        <w:tc>
          <w:tcPr>
            <w:tcW w:w="4148" w:type="dxa"/>
          </w:tcPr>
          <w:p w14:paraId="61A2FAA1" w14:textId="77777777" w:rsidR="00A70C7B" w:rsidRPr="000D3D7B" w:rsidRDefault="00A70C7B" w:rsidP="0020096B">
            <w:pPr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 xml:space="preserve"> Other </w:t>
            </w:r>
          </w:p>
        </w:tc>
        <w:tc>
          <w:tcPr>
            <w:tcW w:w="4148" w:type="dxa"/>
          </w:tcPr>
          <w:p w14:paraId="4475E74D" w14:textId="77777777" w:rsidR="00A70C7B" w:rsidRPr="000D3D7B" w:rsidRDefault="00A70C7B" w:rsidP="0020096B">
            <w:pPr>
              <w:jc w:val="center"/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>98(6.6%)</w:t>
            </w:r>
          </w:p>
        </w:tc>
      </w:tr>
      <w:tr w:rsidR="00A70C7B" w:rsidRPr="000D3D7B" w14:paraId="5067A7FC" w14:textId="77777777" w:rsidTr="0020096B">
        <w:tc>
          <w:tcPr>
            <w:tcW w:w="4148" w:type="dxa"/>
          </w:tcPr>
          <w:p w14:paraId="37DCE777" w14:textId="77777777" w:rsidR="00A70C7B" w:rsidRPr="000D3D7B" w:rsidRDefault="00A70C7B" w:rsidP="0020096B">
            <w:pPr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>Employment status</w:t>
            </w:r>
          </w:p>
        </w:tc>
        <w:tc>
          <w:tcPr>
            <w:tcW w:w="4148" w:type="dxa"/>
          </w:tcPr>
          <w:p w14:paraId="30A8A250" w14:textId="77777777" w:rsidR="00A70C7B" w:rsidRPr="000D3D7B" w:rsidRDefault="00A70C7B" w:rsidP="0020096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0C7B" w:rsidRPr="000D3D7B" w14:paraId="0453DFFD" w14:textId="77777777" w:rsidTr="0020096B">
        <w:tc>
          <w:tcPr>
            <w:tcW w:w="4148" w:type="dxa"/>
          </w:tcPr>
          <w:p w14:paraId="33A44EFB" w14:textId="77777777" w:rsidR="00A70C7B" w:rsidRPr="000D3D7B" w:rsidRDefault="00A70C7B" w:rsidP="0020096B">
            <w:pPr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 xml:space="preserve"> Employed </w:t>
            </w:r>
          </w:p>
        </w:tc>
        <w:tc>
          <w:tcPr>
            <w:tcW w:w="4148" w:type="dxa"/>
          </w:tcPr>
          <w:p w14:paraId="4176C442" w14:textId="391785F5" w:rsidR="00A70C7B" w:rsidRPr="000D3D7B" w:rsidRDefault="00A70C7B" w:rsidP="0020096B">
            <w:pPr>
              <w:jc w:val="center"/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>789(52.</w:t>
            </w:r>
            <w:r w:rsidR="00D01621" w:rsidRPr="000D3D7B">
              <w:rPr>
                <w:rFonts w:ascii="Times New Roman" w:hAnsi="Times New Roman" w:cs="Times New Roman"/>
              </w:rPr>
              <w:t>9</w:t>
            </w:r>
            <w:r w:rsidRPr="000D3D7B">
              <w:rPr>
                <w:rFonts w:ascii="Times New Roman" w:hAnsi="Times New Roman" w:cs="Times New Roman"/>
              </w:rPr>
              <w:t>%)</w:t>
            </w:r>
          </w:p>
        </w:tc>
      </w:tr>
      <w:tr w:rsidR="00A70C7B" w:rsidRPr="000D3D7B" w14:paraId="0B0CAC6D" w14:textId="77777777" w:rsidTr="0020096B">
        <w:tc>
          <w:tcPr>
            <w:tcW w:w="4148" w:type="dxa"/>
          </w:tcPr>
          <w:p w14:paraId="20C48F61" w14:textId="77777777" w:rsidR="00A70C7B" w:rsidRPr="000D3D7B" w:rsidRDefault="00A70C7B" w:rsidP="0020096B">
            <w:pPr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 xml:space="preserve"> Unemployed </w:t>
            </w:r>
          </w:p>
        </w:tc>
        <w:tc>
          <w:tcPr>
            <w:tcW w:w="4148" w:type="dxa"/>
          </w:tcPr>
          <w:p w14:paraId="2FBD44FF" w14:textId="32B86C94" w:rsidR="00A70C7B" w:rsidRPr="000D3D7B" w:rsidRDefault="00A70C7B" w:rsidP="0020096B">
            <w:pPr>
              <w:jc w:val="center"/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>3359(24.</w:t>
            </w:r>
            <w:r w:rsidR="00650453" w:rsidRPr="000D3D7B">
              <w:rPr>
                <w:rFonts w:ascii="Times New Roman" w:hAnsi="Times New Roman" w:cs="Times New Roman"/>
              </w:rPr>
              <w:t>1</w:t>
            </w:r>
            <w:r w:rsidRPr="000D3D7B">
              <w:rPr>
                <w:rFonts w:ascii="Times New Roman" w:hAnsi="Times New Roman" w:cs="Times New Roman"/>
              </w:rPr>
              <w:t>%)</w:t>
            </w:r>
          </w:p>
        </w:tc>
      </w:tr>
      <w:tr w:rsidR="00A70C7B" w:rsidRPr="000D3D7B" w14:paraId="0CC9D0E6" w14:textId="77777777" w:rsidTr="0020096B">
        <w:tc>
          <w:tcPr>
            <w:tcW w:w="4148" w:type="dxa"/>
          </w:tcPr>
          <w:p w14:paraId="003F9783" w14:textId="77777777" w:rsidR="00A70C7B" w:rsidRPr="000D3D7B" w:rsidRDefault="00A70C7B" w:rsidP="0020096B">
            <w:pPr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 xml:space="preserve"> Other </w:t>
            </w:r>
          </w:p>
        </w:tc>
        <w:tc>
          <w:tcPr>
            <w:tcW w:w="4148" w:type="dxa"/>
          </w:tcPr>
          <w:p w14:paraId="22A41BC3" w14:textId="54D6F1FB" w:rsidR="00A70C7B" w:rsidRPr="000D3D7B" w:rsidRDefault="00A70C7B" w:rsidP="0020096B">
            <w:pPr>
              <w:jc w:val="center"/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>344(23.</w:t>
            </w:r>
            <w:r w:rsidR="00BE6AAE" w:rsidRPr="000D3D7B">
              <w:rPr>
                <w:rFonts w:ascii="Times New Roman" w:hAnsi="Times New Roman" w:cs="Times New Roman"/>
              </w:rPr>
              <w:t>1</w:t>
            </w:r>
            <w:r w:rsidRPr="000D3D7B">
              <w:rPr>
                <w:rFonts w:ascii="Times New Roman" w:hAnsi="Times New Roman" w:cs="Times New Roman"/>
              </w:rPr>
              <w:t>%)</w:t>
            </w:r>
          </w:p>
        </w:tc>
      </w:tr>
      <w:tr w:rsidR="00A20C49" w:rsidRPr="000D3D7B" w14:paraId="721C2032" w14:textId="77777777" w:rsidTr="0020096B">
        <w:tc>
          <w:tcPr>
            <w:tcW w:w="4148" w:type="dxa"/>
          </w:tcPr>
          <w:p w14:paraId="29AFDD34" w14:textId="3FF502D2" w:rsidR="00A20C49" w:rsidRPr="000D3D7B" w:rsidRDefault="00A20C49" w:rsidP="00A20C49">
            <w:pPr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lastRenderedPageBreak/>
              <w:t xml:space="preserve">Smoke </w:t>
            </w:r>
          </w:p>
        </w:tc>
        <w:tc>
          <w:tcPr>
            <w:tcW w:w="4148" w:type="dxa"/>
          </w:tcPr>
          <w:p w14:paraId="5AC5D228" w14:textId="77777777" w:rsidR="00A20C49" w:rsidRPr="000D3D7B" w:rsidRDefault="00A20C49" w:rsidP="00A20C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0C49" w:rsidRPr="000D3D7B" w14:paraId="743EE971" w14:textId="77777777" w:rsidTr="0020096B">
        <w:tc>
          <w:tcPr>
            <w:tcW w:w="4148" w:type="dxa"/>
          </w:tcPr>
          <w:p w14:paraId="3C0C0BEF" w14:textId="3579FF3E" w:rsidR="00A20C49" w:rsidRPr="000D3D7B" w:rsidRDefault="00A20C49" w:rsidP="00A20C49">
            <w:pPr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 xml:space="preserve"> No  </w:t>
            </w:r>
          </w:p>
        </w:tc>
        <w:tc>
          <w:tcPr>
            <w:tcW w:w="4148" w:type="dxa"/>
          </w:tcPr>
          <w:p w14:paraId="3532ADB6" w14:textId="76B9292A" w:rsidR="00A20C49" w:rsidRPr="000D3D7B" w:rsidRDefault="00FD0213" w:rsidP="00A20C49">
            <w:pPr>
              <w:jc w:val="center"/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>1152(77.1%)</w:t>
            </w:r>
          </w:p>
        </w:tc>
      </w:tr>
      <w:tr w:rsidR="00A20C49" w:rsidRPr="000D3D7B" w14:paraId="51248648" w14:textId="77777777" w:rsidTr="0020096B">
        <w:tc>
          <w:tcPr>
            <w:tcW w:w="4148" w:type="dxa"/>
          </w:tcPr>
          <w:p w14:paraId="2C8E9B73" w14:textId="2441B5E8" w:rsidR="00A20C49" w:rsidRPr="000D3D7B" w:rsidRDefault="00A20C49" w:rsidP="00A20C49">
            <w:pPr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 xml:space="preserve"> Yes  </w:t>
            </w:r>
          </w:p>
        </w:tc>
        <w:tc>
          <w:tcPr>
            <w:tcW w:w="4148" w:type="dxa"/>
          </w:tcPr>
          <w:p w14:paraId="75EE46F1" w14:textId="3EC2EBF3" w:rsidR="00A20C49" w:rsidRPr="000D3D7B" w:rsidRDefault="00FD0213" w:rsidP="00A20C49">
            <w:pPr>
              <w:jc w:val="center"/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>343(22.9%)</w:t>
            </w:r>
          </w:p>
        </w:tc>
      </w:tr>
      <w:tr w:rsidR="00A20C49" w:rsidRPr="000D3D7B" w14:paraId="20EFB35A" w14:textId="77777777" w:rsidTr="0020096B">
        <w:tc>
          <w:tcPr>
            <w:tcW w:w="4148" w:type="dxa"/>
          </w:tcPr>
          <w:p w14:paraId="01406661" w14:textId="07EC4A98" w:rsidR="00A20C49" w:rsidRPr="000D3D7B" w:rsidRDefault="00A20C49" w:rsidP="00A20C49">
            <w:pPr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 xml:space="preserve">Drink </w:t>
            </w:r>
          </w:p>
        </w:tc>
        <w:tc>
          <w:tcPr>
            <w:tcW w:w="4148" w:type="dxa"/>
          </w:tcPr>
          <w:p w14:paraId="1EA45222" w14:textId="77777777" w:rsidR="00A20C49" w:rsidRPr="000D3D7B" w:rsidRDefault="00A20C49" w:rsidP="00A20C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0C49" w:rsidRPr="000D3D7B" w14:paraId="4850B6D9" w14:textId="77777777" w:rsidTr="0020096B">
        <w:tc>
          <w:tcPr>
            <w:tcW w:w="4148" w:type="dxa"/>
          </w:tcPr>
          <w:p w14:paraId="26C0503D" w14:textId="0EF65D5F" w:rsidR="00A20C49" w:rsidRPr="000D3D7B" w:rsidRDefault="00A20C49" w:rsidP="00A20C49">
            <w:pPr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 xml:space="preserve"> No  </w:t>
            </w:r>
          </w:p>
        </w:tc>
        <w:tc>
          <w:tcPr>
            <w:tcW w:w="4148" w:type="dxa"/>
          </w:tcPr>
          <w:p w14:paraId="3AD2E966" w14:textId="189E3EE4" w:rsidR="00A20C49" w:rsidRPr="000D3D7B" w:rsidRDefault="003F0995" w:rsidP="00A20C49">
            <w:pPr>
              <w:jc w:val="center"/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>1169(78.1%)</w:t>
            </w:r>
          </w:p>
        </w:tc>
      </w:tr>
      <w:tr w:rsidR="00A20C49" w:rsidRPr="000D3D7B" w14:paraId="74368FFF" w14:textId="77777777" w:rsidTr="0020096B">
        <w:tc>
          <w:tcPr>
            <w:tcW w:w="4148" w:type="dxa"/>
          </w:tcPr>
          <w:p w14:paraId="5B837B3F" w14:textId="1C68C92D" w:rsidR="00A20C49" w:rsidRPr="000D3D7B" w:rsidRDefault="00A20C49" w:rsidP="00A20C49">
            <w:pPr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 xml:space="preserve"> Yes  </w:t>
            </w:r>
          </w:p>
        </w:tc>
        <w:tc>
          <w:tcPr>
            <w:tcW w:w="4148" w:type="dxa"/>
          </w:tcPr>
          <w:p w14:paraId="5E1C069D" w14:textId="03BA3401" w:rsidR="00A20C49" w:rsidRPr="000D3D7B" w:rsidRDefault="003F0995" w:rsidP="00A20C49">
            <w:pPr>
              <w:jc w:val="center"/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>326(21.8%)</w:t>
            </w:r>
          </w:p>
        </w:tc>
      </w:tr>
      <w:tr w:rsidR="00FA45BE" w:rsidRPr="000D3D7B" w14:paraId="2EF898F7" w14:textId="77777777" w:rsidTr="0020096B">
        <w:tc>
          <w:tcPr>
            <w:tcW w:w="4148" w:type="dxa"/>
          </w:tcPr>
          <w:p w14:paraId="6C3F171B" w14:textId="50F3EBE3" w:rsidR="00FA45BE" w:rsidRPr="000D3D7B" w:rsidRDefault="00FA45BE" w:rsidP="00FA45BE">
            <w:pPr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 xml:space="preserve">Diet habit </w:t>
            </w:r>
          </w:p>
        </w:tc>
        <w:tc>
          <w:tcPr>
            <w:tcW w:w="4148" w:type="dxa"/>
          </w:tcPr>
          <w:p w14:paraId="4B664F2F" w14:textId="77777777" w:rsidR="00FA45BE" w:rsidRPr="000D3D7B" w:rsidRDefault="00FA45BE" w:rsidP="00FA45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45BE" w:rsidRPr="000D3D7B" w14:paraId="53C16602" w14:textId="77777777" w:rsidTr="0020096B">
        <w:tc>
          <w:tcPr>
            <w:tcW w:w="4148" w:type="dxa"/>
          </w:tcPr>
          <w:p w14:paraId="1210FBDF" w14:textId="38AD3417" w:rsidR="00FA45BE" w:rsidRPr="000D3D7B" w:rsidRDefault="00FA45BE" w:rsidP="00FA45BE">
            <w:pPr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 xml:space="preserve"> Spicy diet</w:t>
            </w:r>
          </w:p>
        </w:tc>
        <w:tc>
          <w:tcPr>
            <w:tcW w:w="4148" w:type="dxa"/>
          </w:tcPr>
          <w:p w14:paraId="309B6012" w14:textId="05C3FBA5" w:rsidR="00FA45BE" w:rsidRPr="000D3D7B" w:rsidRDefault="00BC20E5" w:rsidP="00FA45BE">
            <w:pPr>
              <w:jc w:val="center"/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>406(27.2%)</w:t>
            </w:r>
          </w:p>
        </w:tc>
      </w:tr>
      <w:tr w:rsidR="00FA45BE" w:rsidRPr="000D3D7B" w14:paraId="5D3C8042" w14:textId="77777777" w:rsidTr="0020096B">
        <w:tc>
          <w:tcPr>
            <w:tcW w:w="4148" w:type="dxa"/>
          </w:tcPr>
          <w:p w14:paraId="3D7341E7" w14:textId="67B41AEA" w:rsidR="00FA45BE" w:rsidRPr="000D3D7B" w:rsidRDefault="00FA45BE" w:rsidP="00FA45BE">
            <w:pPr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 xml:space="preserve"> Light diet</w:t>
            </w:r>
          </w:p>
        </w:tc>
        <w:tc>
          <w:tcPr>
            <w:tcW w:w="4148" w:type="dxa"/>
          </w:tcPr>
          <w:p w14:paraId="09B41955" w14:textId="47AC8213" w:rsidR="00FA45BE" w:rsidRPr="000D3D7B" w:rsidRDefault="00BC20E5" w:rsidP="00FA45BE">
            <w:pPr>
              <w:jc w:val="center"/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>610(40.8%)</w:t>
            </w:r>
          </w:p>
        </w:tc>
      </w:tr>
      <w:tr w:rsidR="00FA45BE" w:rsidRPr="000D3D7B" w14:paraId="3E46A0AA" w14:textId="77777777" w:rsidTr="0020096B">
        <w:tc>
          <w:tcPr>
            <w:tcW w:w="4148" w:type="dxa"/>
          </w:tcPr>
          <w:p w14:paraId="75114E86" w14:textId="03796492" w:rsidR="00FA45BE" w:rsidRPr="000D3D7B" w:rsidRDefault="00FA45BE" w:rsidP="00FA45BE">
            <w:pPr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 xml:space="preserve"> Hot diet</w:t>
            </w:r>
          </w:p>
        </w:tc>
        <w:tc>
          <w:tcPr>
            <w:tcW w:w="4148" w:type="dxa"/>
          </w:tcPr>
          <w:p w14:paraId="33FE4FC2" w14:textId="7B8F868D" w:rsidR="00FA45BE" w:rsidRPr="000D3D7B" w:rsidRDefault="005A387A" w:rsidP="00FA45BE">
            <w:pPr>
              <w:jc w:val="center"/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>94(6.3%)</w:t>
            </w:r>
          </w:p>
        </w:tc>
      </w:tr>
      <w:tr w:rsidR="00FA45BE" w:rsidRPr="000D3D7B" w14:paraId="112643D6" w14:textId="77777777" w:rsidTr="0020096B">
        <w:tc>
          <w:tcPr>
            <w:tcW w:w="4148" w:type="dxa"/>
          </w:tcPr>
          <w:p w14:paraId="368E75C5" w14:textId="74DF849D" w:rsidR="00FA45BE" w:rsidRPr="000D3D7B" w:rsidRDefault="00FA45BE" w:rsidP="00FA45BE">
            <w:pPr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 xml:space="preserve"> </w:t>
            </w:r>
            <w:r w:rsidR="005A387A" w:rsidRPr="000D3D7B">
              <w:rPr>
                <w:rFonts w:ascii="Times New Roman" w:hAnsi="Times New Roman" w:cs="Times New Roman"/>
              </w:rPr>
              <w:t>Not specific</w:t>
            </w:r>
            <w:r w:rsidRPr="000D3D7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48" w:type="dxa"/>
          </w:tcPr>
          <w:p w14:paraId="1248E282" w14:textId="2B636E82" w:rsidR="00FA45BE" w:rsidRPr="000D3D7B" w:rsidRDefault="005A387A" w:rsidP="00FA45BE">
            <w:pPr>
              <w:jc w:val="center"/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>385(25.8</w:t>
            </w:r>
            <w:r w:rsidR="00362416" w:rsidRPr="000D3D7B">
              <w:rPr>
                <w:rFonts w:ascii="Times New Roman" w:hAnsi="Times New Roman" w:cs="Times New Roman"/>
              </w:rPr>
              <w:t>%</w:t>
            </w:r>
            <w:r w:rsidRPr="000D3D7B">
              <w:rPr>
                <w:rFonts w:ascii="Times New Roman" w:hAnsi="Times New Roman" w:cs="Times New Roman"/>
              </w:rPr>
              <w:t>)</w:t>
            </w:r>
          </w:p>
        </w:tc>
      </w:tr>
      <w:tr w:rsidR="004F12DD" w:rsidRPr="000D3D7B" w14:paraId="660DCE53" w14:textId="77777777" w:rsidTr="0020096B">
        <w:tc>
          <w:tcPr>
            <w:tcW w:w="4148" w:type="dxa"/>
          </w:tcPr>
          <w:p w14:paraId="62F63F2F" w14:textId="3AB544DA" w:rsidR="004F12DD" w:rsidRPr="000D3D7B" w:rsidRDefault="00516AB5" w:rsidP="00FA45BE">
            <w:pPr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>Have hepatitis or a history of hepatitis</w:t>
            </w:r>
          </w:p>
        </w:tc>
        <w:tc>
          <w:tcPr>
            <w:tcW w:w="4148" w:type="dxa"/>
          </w:tcPr>
          <w:p w14:paraId="1BE2C78B" w14:textId="227001C0" w:rsidR="004F12DD" w:rsidRPr="000D3D7B" w:rsidRDefault="003F30FC" w:rsidP="00FA45BE">
            <w:pPr>
              <w:jc w:val="center"/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>36</w:t>
            </w:r>
            <w:r w:rsidR="00FA5B71" w:rsidRPr="000D3D7B">
              <w:rPr>
                <w:rFonts w:ascii="Times New Roman" w:hAnsi="Times New Roman" w:cs="Times New Roman"/>
              </w:rPr>
              <w:t>(2.4%)</w:t>
            </w:r>
          </w:p>
        </w:tc>
      </w:tr>
      <w:tr w:rsidR="008C7624" w:rsidRPr="000D3D7B" w14:paraId="593CD898" w14:textId="77777777" w:rsidTr="000D3D7B">
        <w:trPr>
          <w:trHeight w:val="195"/>
        </w:trPr>
        <w:tc>
          <w:tcPr>
            <w:tcW w:w="4148" w:type="dxa"/>
          </w:tcPr>
          <w:p w14:paraId="6D48DFC9" w14:textId="77D3B602" w:rsidR="008C7624" w:rsidRPr="000D3D7B" w:rsidRDefault="00BA5FBB" w:rsidP="00AD19E3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0D3D7B">
              <w:rPr>
                <w:rFonts w:ascii="Times New Roman" w:hAnsi="Times New Roman" w:cs="Times New Roman"/>
                <w:szCs w:val="21"/>
              </w:rPr>
              <w:t>H</w:t>
            </w:r>
            <w:r w:rsidR="008C7624" w:rsidRPr="000D3D7B">
              <w:rPr>
                <w:rFonts w:ascii="Times New Roman" w:hAnsi="Times New Roman" w:cs="Times New Roman"/>
                <w:szCs w:val="21"/>
              </w:rPr>
              <w:t>epatitis A</w:t>
            </w:r>
          </w:p>
        </w:tc>
        <w:tc>
          <w:tcPr>
            <w:tcW w:w="4148" w:type="dxa"/>
          </w:tcPr>
          <w:p w14:paraId="1FBE0E71" w14:textId="3FB4E017" w:rsidR="008C7624" w:rsidRPr="000D3D7B" w:rsidRDefault="008C7624" w:rsidP="00FA45BE">
            <w:pPr>
              <w:jc w:val="center"/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>1</w:t>
            </w:r>
            <w:r w:rsidR="002C6411" w:rsidRPr="000D3D7B">
              <w:rPr>
                <w:rFonts w:ascii="Times New Roman" w:hAnsi="Times New Roman" w:cs="Times New Roman"/>
              </w:rPr>
              <w:t>(0.06%)</w:t>
            </w:r>
          </w:p>
        </w:tc>
      </w:tr>
      <w:tr w:rsidR="004F12DD" w:rsidRPr="000D3D7B" w14:paraId="640475E4" w14:textId="77777777" w:rsidTr="0020096B">
        <w:tc>
          <w:tcPr>
            <w:tcW w:w="4148" w:type="dxa"/>
          </w:tcPr>
          <w:p w14:paraId="3AB13426" w14:textId="7DF0AD32" w:rsidR="004F12DD" w:rsidRPr="000D3D7B" w:rsidRDefault="00AD19E3" w:rsidP="00AD19E3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0D3D7B">
              <w:rPr>
                <w:rFonts w:ascii="Times New Roman" w:hAnsi="Times New Roman" w:cs="Times New Roman"/>
                <w:szCs w:val="21"/>
              </w:rPr>
              <w:t>Hepatitis B</w:t>
            </w:r>
          </w:p>
        </w:tc>
        <w:tc>
          <w:tcPr>
            <w:tcW w:w="4148" w:type="dxa"/>
          </w:tcPr>
          <w:p w14:paraId="3B2A6228" w14:textId="13ACDFD1" w:rsidR="004F12DD" w:rsidRPr="000D3D7B" w:rsidRDefault="00DB3656" w:rsidP="00FA45BE">
            <w:pPr>
              <w:jc w:val="center"/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>22</w:t>
            </w:r>
            <w:r w:rsidR="009221EA" w:rsidRPr="000D3D7B">
              <w:rPr>
                <w:rFonts w:ascii="Times New Roman" w:hAnsi="Times New Roman" w:cs="Times New Roman"/>
              </w:rPr>
              <w:t>(1.4%)</w:t>
            </w:r>
          </w:p>
        </w:tc>
      </w:tr>
      <w:tr w:rsidR="004F12DD" w:rsidRPr="000D3D7B" w14:paraId="16ED68FD" w14:textId="77777777" w:rsidTr="0020096B">
        <w:tc>
          <w:tcPr>
            <w:tcW w:w="4148" w:type="dxa"/>
          </w:tcPr>
          <w:p w14:paraId="1A2B921C" w14:textId="58353EFC" w:rsidR="004F12DD" w:rsidRPr="000D3D7B" w:rsidRDefault="00835CC7" w:rsidP="00835CC7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0D3D7B">
              <w:rPr>
                <w:rFonts w:ascii="Times New Roman" w:hAnsi="Times New Roman" w:cs="Times New Roman"/>
                <w:szCs w:val="21"/>
              </w:rPr>
              <w:t>Hepatitis C</w:t>
            </w:r>
          </w:p>
        </w:tc>
        <w:tc>
          <w:tcPr>
            <w:tcW w:w="4148" w:type="dxa"/>
          </w:tcPr>
          <w:p w14:paraId="1490ED54" w14:textId="34B37BF9" w:rsidR="004F12DD" w:rsidRPr="000D3D7B" w:rsidRDefault="00DB3656" w:rsidP="00FA45BE">
            <w:pPr>
              <w:jc w:val="center"/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>3</w:t>
            </w:r>
            <w:r w:rsidR="00FF65E3" w:rsidRPr="000D3D7B">
              <w:rPr>
                <w:rFonts w:ascii="Times New Roman" w:hAnsi="Times New Roman" w:cs="Times New Roman"/>
              </w:rPr>
              <w:t>(0.2%)</w:t>
            </w:r>
          </w:p>
        </w:tc>
      </w:tr>
      <w:tr w:rsidR="00FC342D" w:rsidRPr="000D3D7B" w14:paraId="347914A9" w14:textId="77777777" w:rsidTr="0020096B">
        <w:tc>
          <w:tcPr>
            <w:tcW w:w="4148" w:type="dxa"/>
          </w:tcPr>
          <w:p w14:paraId="66E96B6A" w14:textId="5C9687FB" w:rsidR="00FC342D" w:rsidRPr="000D3D7B" w:rsidRDefault="001C138D" w:rsidP="00835CC7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0D3D7B">
              <w:rPr>
                <w:rFonts w:ascii="Times New Roman" w:hAnsi="Times New Roman" w:cs="Times New Roman"/>
                <w:szCs w:val="21"/>
              </w:rPr>
              <w:t>Not clear</w:t>
            </w:r>
          </w:p>
        </w:tc>
        <w:tc>
          <w:tcPr>
            <w:tcW w:w="4148" w:type="dxa"/>
          </w:tcPr>
          <w:p w14:paraId="23CAC1C9" w14:textId="557EF20A" w:rsidR="00FC342D" w:rsidRPr="000D3D7B" w:rsidRDefault="00B6298C" w:rsidP="00FA45BE">
            <w:pPr>
              <w:jc w:val="center"/>
              <w:rPr>
                <w:rFonts w:ascii="Times New Roman" w:hAnsi="Times New Roman" w:cs="Times New Roman"/>
              </w:rPr>
            </w:pPr>
            <w:r w:rsidRPr="000D3D7B">
              <w:rPr>
                <w:rFonts w:ascii="Times New Roman" w:hAnsi="Times New Roman" w:cs="Times New Roman"/>
              </w:rPr>
              <w:t>10(0.67%)</w:t>
            </w:r>
          </w:p>
        </w:tc>
      </w:tr>
    </w:tbl>
    <w:p w14:paraId="52D3635B" w14:textId="74463F39" w:rsidR="006B21A4" w:rsidRPr="000D3D7B" w:rsidRDefault="006B21A4">
      <w:pPr>
        <w:rPr>
          <w:rFonts w:ascii="Times New Roman" w:hAnsi="Times New Roman" w:cs="Times New Roman"/>
        </w:rPr>
      </w:pPr>
    </w:p>
    <w:sectPr w:rsidR="006B21A4" w:rsidRPr="000D3D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840F7" w14:textId="77777777" w:rsidR="00BD778D" w:rsidRDefault="00BD778D" w:rsidP="001B7BA9">
      <w:r>
        <w:separator/>
      </w:r>
    </w:p>
  </w:endnote>
  <w:endnote w:type="continuationSeparator" w:id="0">
    <w:p w14:paraId="3497115E" w14:textId="77777777" w:rsidR="00BD778D" w:rsidRDefault="00BD778D" w:rsidP="001B7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8B5DD" w14:textId="77777777" w:rsidR="00BD778D" w:rsidRDefault="00BD778D" w:rsidP="001B7BA9">
      <w:r>
        <w:separator/>
      </w:r>
    </w:p>
  </w:footnote>
  <w:footnote w:type="continuationSeparator" w:id="0">
    <w:p w14:paraId="61BF38F2" w14:textId="77777777" w:rsidR="00BD778D" w:rsidRDefault="00BD778D" w:rsidP="001B7B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8954A6"/>
    <w:multiLevelType w:val="hybridMultilevel"/>
    <w:tmpl w:val="84C6FE3E"/>
    <w:lvl w:ilvl="0" w:tplc="7B3C48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422481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A44"/>
    <w:rsid w:val="0001724F"/>
    <w:rsid w:val="000B3934"/>
    <w:rsid w:val="000D3D7B"/>
    <w:rsid w:val="001842D1"/>
    <w:rsid w:val="001968E2"/>
    <w:rsid w:val="001B7BA9"/>
    <w:rsid w:val="001C138D"/>
    <w:rsid w:val="001E1768"/>
    <w:rsid w:val="002764F6"/>
    <w:rsid w:val="002C6411"/>
    <w:rsid w:val="00362416"/>
    <w:rsid w:val="00376668"/>
    <w:rsid w:val="003C48A1"/>
    <w:rsid w:val="003F0995"/>
    <w:rsid w:val="003F30FC"/>
    <w:rsid w:val="00481C89"/>
    <w:rsid w:val="004C5348"/>
    <w:rsid w:val="004F12DD"/>
    <w:rsid w:val="00516AB5"/>
    <w:rsid w:val="00521205"/>
    <w:rsid w:val="005243FE"/>
    <w:rsid w:val="00552E9D"/>
    <w:rsid w:val="005A387A"/>
    <w:rsid w:val="005B6492"/>
    <w:rsid w:val="006503CE"/>
    <w:rsid w:val="00650453"/>
    <w:rsid w:val="00664682"/>
    <w:rsid w:val="006B21A4"/>
    <w:rsid w:val="006C6161"/>
    <w:rsid w:val="006E690C"/>
    <w:rsid w:val="00705A7A"/>
    <w:rsid w:val="00712399"/>
    <w:rsid w:val="007310A1"/>
    <w:rsid w:val="00762917"/>
    <w:rsid w:val="007D5B42"/>
    <w:rsid w:val="00835CC7"/>
    <w:rsid w:val="008C7624"/>
    <w:rsid w:val="008D3C68"/>
    <w:rsid w:val="008E5140"/>
    <w:rsid w:val="009221EA"/>
    <w:rsid w:val="00953F02"/>
    <w:rsid w:val="009652B2"/>
    <w:rsid w:val="00975A44"/>
    <w:rsid w:val="00981925"/>
    <w:rsid w:val="00A064DA"/>
    <w:rsid w:val="00A20C49"/>
    <w:rsid w:val="00A70C7B"/>
    <w:rsid w:val="00AD19E3"/>
    <w:rsid w:val="00AF4E0F"/>
    <w:rsid w:val="00B11F21"/>
    <w:rsid w:val="00B40286"/>
    <w:rsid w:val="00B6298C"/>
    <w:rsid w:val="00BA5FBB"/>
    <w:rsid w:val="00BA62CF"/>
    <w:rsid w:val="00BC20E5"/>
    <w:rsid w:val="00BC476E"/>
    <w:rsid w:val="00BD778D"/>
    <w:rsid w:val="00BE6AAE"/>
    <w:rsid w:val="00C00215"/>
    <w:rsid w:val="00C91667"/>
    <w:rsid w:val="00D01621"/>
    <w:rsid w:val="00DB3656"/>
    <w:rsid w:val="00DC3964"/>
    <w:rsid w:val="00E5444E"/>
    <w:rsid w:val="00E95D6A"/>
    <w:rsid w:val="00EB1C7C"/>
    <w:rsid w:val="00EC7356"/>
    <w:rsid w:val="00F5622F"/>
    <w:rsid w:val="00F72B2C"/>
    <w:rsid w:val="00FA45BE"/>
    <w:rsid w:val="00FA5B71"/>
    <w:rsid w:val="00FC342D"/>
    <w:rsid w:val="00FD0213"/>
    <w:rsid w:val="00FF6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A63783"/>
  <w15:chartTrackingRefBased/>
  <w15:docId w15:val="{2C12078C-04BC-4B73-B3E7-5B2101E75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7B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7B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B7BA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B7B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B7BA9"/>
    <w:rPr>
      <w:sz w:val="18"/>
      <w:szCs w:val="18"/>
    </w:rPr>
  </w:style>
  <w:style w:type="table" w:customStyle="1" w:styleId="a7">
    <w:name w:val="三线表"/>
    <w:basedOn w:val="a1"/>
    <w:uiPriority w:val="99"/>
    <w:rsid w:val="001B7BA9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8">
    <w:name w:val="List Paragraph"/>
    <w:basedOn w:val="a"/>
    <w:uiPriority w:val="34"/>
    <w:qFormat/>
    <w:rsid w:val="001B7B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205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Doc. Liu</dc:creator>
  <cp:keywords/>
  <dc:description/>
  <cp:lastModifiedBy>Doc. Liu</cp:lastModifiedBy>
  <cp:revision>72</cp:revision>
  <dcterms:created xsi:type="dcterms:W3CDTF">2022-01-03T03:21:00Z</dcterms:created>
  <dcterms:modified xsi:type="dcterms:W3CDTF">2022-07-21T06:03:00Z</dcterms:modified>
</cp:coreProperties>
</file>