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BB8CDA" w14:textId="37E20C78" w:rsidR="007C3D75" w:rsidRPr="008413BF" w:rsidRDefault="00AD04C6" w:rsidP="007C3D75">
      <w:pPr>
        <w:pStyle w:val="Default"/>
        <w:spacing w:after="120" w:line="480" w:lineRule="auto"/>
        <w:ind w:firstLineChars="350" w:firstLine="840"/>
        <w:jc w:val="both"/>
        <w:rPr>
          <w:color w:val="auto"/>
        </w:rPr>
      </w:pPr>
      <w:r>
        <w:rPr>
          <w:rFonts w:asciiTheme="minorHAnsi" w:eastAsiaTheme="minorEastAsia" w:hAnsiTheme="minorHAnsi" w:cstheme="minorBidi"/>
          <w:color w:val="auto"/>
          <w:lang w:bidi="th-TH"/>
        </w:rPr>
        <w:t xml:space="preserve">1.     </w:t>
      </w:r>
      <m:oMath>
        <m:r>
          <w:rPr>
            <w:rFonts w:ascii="Cambria Math" w:hAnsi="Cambria Math"/>
            <w:color w:val="auto"/>
            <w:lang w:bidi="th-TH"/>
          </w:rPr>
          <m:t>n</m:t>
        </m:r>
        <m:r>
          <w:rPr>
            <w:rFonts w:ascii="Cambria Math" w:hAnsi="Cambria Math"/>
            <w:color w:val="auto"/>
            <w:cs/>
            <w:lang w:bidi="th-TH"/>
          </w:rPr>
          <m:t xml:space="preserve">= </m:t>
        </m:r>
        <m:sSubSup>
          <m:sSubSupPr>
            <m:ctrlPr>
              <w:rPr>
                <w:rFonts w:ascii="Cambria Math" w:hAnsi="Cambria Math"/>
                <w:i/>
                <w:color w:val="auto"/>
              </w:rPr>
            </m:ctrlPr>
          </m:sSubSupPr>
          <m:e>
            <m:r>
              <w:rPr>
                <w:rFonts w:ascii="Cambria Math" w:hAnsi="Cambria Math"/>
                <w:color w:val="auto"/>
                <w:lang w:bidi="th-TH"/>
              </w:rPr>
              <m:t>Z</m:t>
            </m:r>
          </m:e>
          <m:sub>
            <m:r>
              <w:rPr>
                <w:rFonts w:ascii="Cambria Math" w:hAnsi="Cambria Math"/>
                <w:color w:val="auto"/>
              </w:rPr>
              <m:t>1</m:t>
            </m:r>
            <m:r>
              <w:rPr>
                <w:rFonts w:ascii="Cambria Math" w:hAnsi="Cambria Math"/>
                <w:color w:val="auto"/>
                <w:cs/>
                <w:lang w:bidi="th-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color w:val="auto"/>
                  </w:rPr>
                </m:ctrlPr>
              </m:fPr>
              <m:num>
                <m:r>
                  <w:rPr>
                    <w:rFonts w:ascii="Cambria Math" w:hAnsi="Cambria Math" w:cs="Cambria Math" w:hint="cs"/>
                    <w:color w:val="auto"/>
                    <w:cs/>
                    <w:lang w:bidi="th-TH"/>
                  </w:rPr>
                  <m:t>∝</m:t>
                </m:r>
              </m:num>
              <m:den>
                <m:r>
                  <w:rPr>
                    <w:rFonts w:ascii="Cambria Math" w:hAnsi="Cambria Math"/>
                    <w:color w:val="auto"/>
                  </w:rPr>
                  <m:t>2</m:t>
                </m:r>
              </m:den>
            </m:f>
          </m:sub>
          <m:sup>
            <m:r>
              <w:rPr>
                <w:rFonts w:ascii="Cambria Math" w:hAnsi="Cambria Math"/>
                <w:color w:val="auto"/>
              </w:rPr>
              <m:t>2</m:t>
            </m:r>
          </m:sup>
        </m:sSubSup>
        <m:r>
          <w:rPr>
            <w:rFonts w:ascii="Cambria Math" w:hAnsi="Cambria Math"/>
            <w:color w:val="auto"/>
            <w:cs/>
            <w:lang w:bidi="th-TH"/>
          </w:rPr>
          <m:t xml:space="preserve"> </m:t>
        </m:r>
        <m:r>
          <w:rPr>
            <w:rFonts w:ascii="Cambria Math" w:hAnsi="Cambria Math"/>
            <w:color w:val="auto"/>
            <w:lang w:bidi="th-TH"/>
          </w:rPr>
          <m:t>p</m:t>
        </m:r>
        <m:f>
          <m:fPr>
            <m:ctrlPr>
              <w:rPr>
                <w:rFonts w:ascii="Cambria Math" w:hAnsi="Cambria Math"/>
                <w:i/>
                <w:color w:val="auto"/>
              </w:rPr>
            </m:ctrlPr>
          </m:fPr>
          <m:num>
            <m:r>
              <w:rPr>
                <w:rFonts w:ascii="Cambria Math" w:hAnsi="Cambria Math"/>
                <w:color w:val="auto"/>
              </w:rPr>
              <m:t>1</m:t>
            </m:r>
            <m:r>
              <w:rPr>
                <w:rFonts w:ascii="Cambria Math" w:hAnsi="Cambria Math"/>
                <w:color w:val="auto"/>
                <w:cs/>
                <w:lang w:bidi="th-TH"/>
              </w:rPr>
              <m:t>-</m:t>
            </m:r>
            <m:r>
              <w:rPr>
                <w:rFonts w:ascii="Cambria Math" w:hAnsi="Cambria Math"/>
                <w:color w:val="auto"/>
                <w:lang w:bidi="th-TH"/>
              </w:rPr>
              <m:t>p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auto"/>
                  </w:rPr>
                </m:ctrlPr>
              </m:sSupPr>
              <m:e>
                <m:r>
                  <w:rPr>
                    <w:rFonts w:ascii="Cambria Math" w:hAnsi="Cambria Math"/>
                    <w:color w:val="auto"/>
                    <w:lang w:bidi="th-TH"/>
                  </w:rPr>
                  <m:t>d</m:t>
                </m:r>
              </m:e>
              <m:sup>
                <m:r>
                  <w:rPr>
                    <w:rFonts w:ascii="Cambria Math" w:hAnsi="Cambria Math"/>
                    <w:color w:val="auto"/>
                  </w:rPr>
                  <m:t>2</m:t>
                </m:r>
              </m:sup>
            </m:sSup>
          </m:den>
        </m:f>
      </m:oMath>
      <w:r w:rsidR="007C3D75" w:rsidRPr="008413BF">
        <w:rPr>
          <w:color w:val="auto"/>
        </w:rPr>
        <w:t xml:space="preserve"> ,</w:t>
      </w:r>
    </w:p>
    <w:p w14:paraId="001769A8" w14:textId="5DB2B8F0" w:rsidR="007C3D75" w:rsidRDefault="00AD04C6" w:rsidP="007C3D75">
      <w:pPr>
        <w:pStyle w:val="Default"/>
        <w:spacing w:after="120" w:line="480" w:lineRule="auto"/>
        <w:rPr>
          <w:rFonts w:cs="Cordia New"/>
          <w:color w:val="auto"/>
          <w:cs/>
          <w:lang w:bidi="th-TH"/>
        </w:rPr>
      </w:pPr>
      <w:r>
        <w:rPr>
          <w:i/>
          <w:iCs/>
          <w:color w:val="auto"/>
        </w:rPr>
        <w:t xml:space="preserve">                       </w:t>
      </w:r>
      <w:proofErr w:type="spellStart"/>
      <w:r w:rsidR="007C3D75" w:rsidRPr="008413BF">
        <w:rPr>
          <w:i/>
          <w:iCs/>
          <w:color w:val="auto"/>
        </w:rPr>
        <w:t>n</w:t>
      </w:r>
      <w:r w:rsidR="007C3D75" w:rsidRPr="008413BF">
        <w:rPr>
          <w:i/>
          <w:iCs/>
          <w:color w:val="auto"/>
          <w:vertAlign w:val="subscript"/>
        </w:rPr>
        <w:t>Adjust</w:t>
      </w:r>
      <w:proofErr w:type="spellEnd"/>
      <w:r w:rsidR="007C3D75" w:rsidRPr="008413BF">
        <w:rPr>
          <w:i/>
          <w:iCs/>
          <w:color w:val="auto"/>
          <w:vertAlign w:val="subscript"/>
        </w:rPr>
        <w:t xml:space="preserve"> </w:t>
      </w:r>
      <w:r w:rsidR="007C3D75" w:rsidRPr="008413BF">
        <w:rPr>
          <w:i/>
          <w:iCs/>
          <w:color w:val="auto"/>
          <w:cs/>
          <w:lang w:bidi="th-TH"/>
        </w:rPr>
        <w:t xml:space="preserve">= </w:t>
      </w:r>
      <w:r w:rsidR="007C3D75" w:rsidRPr="008413BF">
        <w:rPr>
          <w:i/>
          <w:iCs/>
          <w:color w:val="auto"/>
        </w:rPr>
        <w:t xml:space="preserve">n x </w:t>
      </w:r>
      <w:proofErr w:type="spellStart"/>
      <w:r w:rsidR="007C3D75" w:rsidRPr="008413BF">
        <w:rPr>
          <w:i/>
          <w:iCs/>
          <w:color w:val="auto"/>
        </w:rPr>
        <w:t>deff</w:t>
      </w:r>
      <w:proofErr w:type="spellEnd"/>
      <w:r w:rsidR="007C3D75" w:rsidRPr="008413BF">
        <w:rPr>
          <w:color w:val="auto"/>
          <w:cs/>
          <w:lang w:bidi="th-TH"/>
        </w:rPr>
        <w:t>.</w:t>
      </w:r>
    </w:p>
    <w:p w14:paraId="2C6DA761" w14:textId="05BB0610" w:rsidR="00AD04C6" w:rsidRDefault="00AD04C6" w:rsidP="007C3D75">
      <w:pPr>
        <w:pStyle w:val="Default"/>
        <w:spacing w:after="120" w:line="480" w:lineRule="auto"/>
        <w:rPr>
          <w:rFonts w:cs="Cordia New"/>
          <w:color w:val="auto"/>
          <w:cs/>
          <w:lang w:bidi="th-TH"/>
        </w:rPr>
      </w:pPr>
    </w:p>
    <w:p w14:paraId="7757C8E1" w14:textId="6F38185B" w:rsidR="00AD04C6" w:rsidRDefault="00AD04C6" w:rsidP="00AD04C6">
      <w:pPr>
        <w:autoSpaceDE w:val="0"/>
        <w:autoSpaceDN w:val="0"/>
        <w:adjustRightInd w:val="0"/>
        <w:spacing w:before="120" w:after="120" w:line="480" w:lineRule="auto"/>
        <w:jc w:val="both"/>
        <w:rPr>
          <w:i/>
          <w:iCs/>
          <w:vertAlign w:val="subscript"/>
        </w:rPr>
      </w:pPr>
      <w:r>
        <w:rPr>
          <w:rFonts w:cs="Cordia New" w:hint="cs"/>
          <w:cs/>
        </w:rPr>
        <w:t xml:space="preserve">2.     </w:t>
      </w:r>
      <w:proofErr w:type="spellStart"/>
      <w:r w:rsidRPr="008413BF">
        <w:rPr>
          <w:i/>
          <w:iCs/>
        </w:rPr>
        <w:t>EC</w:t>
      </w:r>
      <w:r w:rsidRPr="008413BF">
        <w:rPr>
          <w:i/>
          <w:iCs/>
          <w:vertAlign w:val="subscript"/>
        </w:rPr>
        <w:t>ij</w:t>
      </w:r>
      <w:proofErr w:type="spellEnd"/>
      <w:r w:rsidRPr="008413BF">
        <w:rPr>
          <w:i/>
          <w:iCs/>
          <w:vertAlign w:val="subscript"/>
        </w:rPr>
        <w:t xml:space="preserve"> </w:t>
      </w:r>
      <w:r w:rsidRPr="008413BF">
        <w:rPr>
          <w:i/>
          <w:iCs/>
          <w:vertAlign w:val="subscript"/>
          <w:cs/>
        </w:rPr>
        <w:t>=</w:t>
      </w:r>
      <w:r w:rsidRPr="008413BF">
        <w:rPr>
          <w:i/>
          <w:iCs/>
        </w:rPr>
        <w:t xml:space="preserve"> </w:t>
      </w:r>
      <w:proofErr w:type="spellStart"/>
      <w:r w:rsidRPr="008413BF">
        <w:rPr>
          <w:i/>
          <w:iCs/>
        </w:rPr>
        <w:t>U</w:t>
      </w:r>
      <w:r w:rsidRPr="008413BF">
        <w:rPr>
          <w:i/>
          <w:iCs/>
          <w:vertAlign w:val="subscript"/>
        </w:rPr>
        <w:t>ij</w:t>
      </w:r>
      <w:proofErr w:type="spellEnd"/>
      <w:r w:rsidRPr="008413BF">
        <w:rPr>
          <w:i/>
          <w:iCs/>
          <w:vertAlign w:val="subscript"/>
          <w:cs/>
        </w:rPr>
        <w:t>*</w:t>
      </w:r>
      <w:proofErr w:type="spellStart"/>
      <w:r w:rsidRPr="008413BF">
        <w:rPr>
          <w:i/>
          <w:iCs/>
        </w:rPr>
        <w:t>Q</w:t>
      </w:r>
      <w:r w:rsidRPr="008413BF">
        <w:rPr>
          <w:i/>
          <w:iCs/>
          <w:vertAlign w:val="subscript"/>
        </w:rPr>
        <w:t>ij</w:t>
      </w:r>
      <w:proofErr w:type="spellEnd"/>
      <w:r w:rsidRPr="008413BF">
        <w:rPr>
          <w:i/>
          <w:iCs/>
          <w:cs/>
        </w:rPr>
        <w:t>/</w:t>
      </w:r>
      <w:proofErr w:type="spellStart"/>
      <w:r w:rsidRPr="008413BF">
        <w:rPr>
          <w:i/>
          <w:iCs/>
        </w:rPr>
        <w:t>N</w:t>
      </w:r>
      <w:r w:rsidRPr="008413BF">
        <w:rPr>
          <w:i/>
          <w:iCs/>
          <w:vertAlign w:val="subscript"/>
        </w:rPr>
        <w:t>ij</w:t>
      </w:r>
      <w:proofErr w:type="spellEnd"/>
    </w:p>
    <w:p w14:paraId="560B43A8" w14:textId="092F73C1" w:rsidR="006D61C5" w:rsidRDefault="006D61C5" w:rsidP="00AD04C6">
      <w:pPr>
        <w:autoSpaceDE w:val="0"/>
        <w:autoSpaceDN w:val="0"/>
        <w:adjustRightInd w:val="0"/>
        <w:spacing w:before="120" w:after="120" w:line="480" w:lineRule="auto"/>
        <w:jc w:val="both"/>
        <w:rPr>
          <w:i/>
          <w:iCs/>
          <w:vertAlign w:val="subscript"/>
        </w:rPr>
      </w:pPr>
    </w:p>
    <w:p w14:paraId="6D8AE053" w14:textId="77777777" w:rsidR="006D61C5" w:rsidRPr="008413BF" w:rsidRDefault="006D61C5" w:rsidP="006D61C5">
      <w:pPr>
        <w:autoSpaceDE w:val="0"/>
        <w:autoSpaceDN w:val="0"/>
        <w:adjustRightInd w:val="0"/>
        <w:spacing w:before="120" w:after="120" w:line="480" w:lineRule="auto"/>
        <w:jc w:val="both"/>
      </w:pPr>
      <w:r>
        <w:rPr>
          <w:i/>
          <w:iCs/>
          <w:vertAlign w:val="subscript"/>
        </w:rPr>
        <w:t xml:space="preserve">3.  </w:t>
      </w:r>
      <w:proofErr w:type="spellStart"/>
      <w:r w:rsidRPr="008413BF">
        <w:rPr>
          <w:i/>
          <w:iCs/>
        </w:rPr>
        <w:t>EC</w:t>
      </w:r>
      <w:r w:rsidRPr="008413BF">
        <w:rPr>
          <w:i/>
          <w:iCs/>
          <w:vertAlign w:val="subscript"/>
        </w:rPr>
        <w:t>i</w:t>
      </w:r>
      <w:proofErr w:type="spellEnd"/>
      <w:r w:rsidRPr="008413BF">
        <w:rPr>
          <w:vertAlign w:val="subscript"/>
          <w:cs/>
        </w:rPr>
        <w:t xml:space="preserve"> =</w:t>
      </w:r>
      <w:r w:rsidRPr="008413BF">
        <w:rPr>
          <w:cs/>
        </w:rPr>
        <w:t xml:space="preserve"> </w:t>
      </w:r>
      <w:r w:rsidRPr="008413BF">
        <w:rPr>
          <w:i/>
          <w:iCs/>
        </w:rPr>
        <w:t>U</w:t>
      </w:r>
      <w:r w:rsidRPr="008413BF">
        <w:rPr>
          <w:i/>
          <w:iCs/>
          <w:vertAlign w:val="subscript"/>
        </w:rPr>
        <w:t>i</w:t>
      </w:r>
      <w:r w:rsidRPr="008413BF">
        <w:rPr>
          <w:i/>
          <w:iCs/>
          <w:vertAlign w:val="subscript"/>
          <w:cs/>
        </w:rPr>
        <w:t>*</w:t>
      </w:r>
      <w:r w:rsidRPr="008413BF">
        <w:rPr>
          <w:i/>
          <w:iCs/>
        </w:rPr>
        <w:t>Q</w:t>
      </w:r>
      <w:r w:rsidRPr="008413BF">
        <w:rPr>
          <w:i/>
          <w:iCs/>
          <w:vertAlign w:val="subscript"/>
        </w:rPr>
        <w:t>i</w:t>
      </w:r>
      <w:r w:rsidRPr="008413BF">
        <w:rPr>
          <w:i/>
          <w:iCs/>
          <w:cs/>
        </w:rPr>
        <w:t>/</w:t>
      </w:r>
      <w:r w:rsidRPr="008413BF">
        <w:rPr>
          <w:i/>
          <w:iCs/>
        </w:rPr>
        <w:t>N</w:t>
      </w:r>
      <w:r w:rsidRPr="008413BF">
        <w:rPr>
          <w:i/>
          <w:iCs/>
          <w:vertAlign w:val="subscript"/>
        </w:rPr>
        <w:t>i</w:t>
      </w:r>
      <w:r w:rsidRPr="008413BF">
        <w:t xml:space="preserve">, or </w:t>
      </w:r>
      <w:r w:rsidRPr="008413BF">
        <w:rPr>
          <w:i/>
          <w:iCs/>
        </w:rPr>
        <w:t>EC</w:t>
      </w:r>
      <w:r w:rsidRPr="008413BF">
        <w:rPr>
          <w:cs/>
        </w:rPr>
        <w:t xml:space="preserve"> = </w:t>
      </w:r>
      <w:r w:rsidRPr="008413BF">
        <w:rPr>
          <w:i/>
          <w:iCs/>
        </w:rPr>
        <w:t>U</w:t>
      </w:r>
      <w:r w:rsidRPr="008413BF">
        <w:rPr>
          <w:i/>
          <w:iCs/>
          <w:vertAlign w:val="subscript"/>
          <w:cs/>
        </w:rPr>
        <w:t>*</w:t>
      </w:r>
      <w:r w:rsidRPr="008413BF">
        <w:rPr>
          <w:i/>
          <w:iCs/>
        </w:rPr>
        <w:t>Q</w:t>
      </w:r>
      <w:r w:rsidRPr="008413BF">
        <w:rPr>
          <w:i/>
          <w:iCs/>
          <w:cs/>
        </w:rPr>
        <w:t>/</w:t>
      </w:r>
      <w:proofErr w:type="gramStart"/>
      <w:r w:rsidRPr="008413BF">
        <w:rPr>
          <w:i/>
          <w:iCs/>
        </w:rPr>
        <w:t>N,</w:t>
      </w:r>
      <w:r w:rsidRPr="008413BF">
        <w:rPr>
          <w:cs/>
        </w:rPr>
        <w:t xml:space="preserve">  </w:t>
      </w:r>
      <w:r w:rsidRPr="008413BF">
        <w:t>in</w:t>
      </w:r>
      <w:proofErr w:type="gramEnd"/>
      <w:r w:rsidRPr="008413BF">
        <w:t xml:space="preserve"> a simple term</w:t>
      </w:r>
      <w:r w:rsidRPr="008413BF">
        <w:rPr>
          <w:cs/>
        </w:rPr>
        <w:t>.</w:t>
      </w:r>
    </w:p>
    <w:p w14:paraId="7C785FEB" w14:textId="03CCC69E" w:rsidR="006D61C5" w:rsidRPr="008413BF" w:rsidRDefault="006D61C5" w:rsidP="00AD04C6">
      <w:pPr>
        <w:autoSpaceDE w:val="0"/>
        <w:autoSpaceDN w:val="0"/>
        <w:adjustRightInd w:val="0"/>
        <w:spacing w:before="120" w:after="120" w:line="480" w:lineRule="auto"/>
        <w:jc w:val="both"/>
        <w:rPr>
          <w:i/>
          <w:iCs/>
        </w:rPr>
      </w:pPr>
    </w:p>
    <w:p w14:paraId="72E454C6" w14:textId="7DC26256" w:rsidR="00AD04C6" w:rsidRPr="00AD04C6" w:rsidRDefault="00AD04C6" w:rsidP="007C3D75">
      <w:pPr>
        <w:pStyle w:val="Default"/>
        <w:spacing w:after="120" w:line="480" w:lineRule="auto"/>
        <w:rPr>
          <w:rFonts w:cs="Cordia New" w:hint="cs"/>
          <w:color w:val="auto"/>
        </w:rPr>
      </w:pPr>
    </w:p>
    <w:p w14:paraId="60E551A6" w14:textId="77777777" w:rsidR="00386883" w:rsidRDefault="006D61C5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D75"/>
    <w:rsid w:val="00316534"/>
    <w:rsid w:val="006D61C5"/>
    <w:rsid w:val="007C3D75"/>
    <w:rsid w:val="00A0389B"/>
    <w:rsid w:val="00AD04C6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4FC37"/>
  <w15:chartTrackingRefBased/>
  <w15:docId w15:val="{215106F1-017D-4C54-A71B-85ACCD9FB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04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C3D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 w:bidi="bo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3</cp:revision>
  <dcterms:created xsi:type="dcterms:W3CDTF">2020-11-16T16:04:00Z</dcterms:created>
  <dcterms:modified xsi:type="dcterms:W3CDTF">2020-11-16T16:05:00Z</dcterms:modified>
</cp:coreProperties>
</file>