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872FDD" w14:textId="069833BF" w:rsidR="00BB4CAD" w:rsidRDefault="00523581" w:rsidP="00BB4CAD">
      <w:pPr>
        <w:rPr>
          <w:rFonts w:asciiTheme="majorBidi" w:hAnsiTheme="majorBidi" w:cstheme="majorBidi"/>
          <w:b/>
          <w:bCs/>
          <w:color w:val="212121"/>
          <w:sz w:val="28"/>
          <w:szCs w:val="28"/>
          <w:shd w:val="clear" w:color="auto" w:fill="FFFFFF"/>
        </w:rPr>
      </w:pPr>
      <w:r w:rsidRPr="00523581">
        <w:rPr>
          <w:rFonts w:ascii="Times New Roman" w:eastAsia="Times New Roman" w:hAnsi="Times New Roman" w:cs="Times New Roman"/>
          <w:noProof/>
          <w:sz w:val="24"/>
          <w:szCs w:val="24"/>
          <w:lang w:val="en-US"/>
        </w:rPr>
        <w:drawing>
          <wp:anchor distT="0" distB="0" distL="114300" distR="114300" simplePos="0" relativeHeight="251660288" behindDoc="0" locked="0" layoutInCell="1" allowOverlap="1" wp14:anchorId="276BD3DA" wp14:editId="32199541">
            <wp:simplePos x="0" y="0"/>
            <wp:positionH relativeFrom="margin">
              <wp:posOffset>4034546</wp:posOffset>
            </wp:positionH>
            <wp:positionV relativeFrom="margin">
              <wp:posOffset>10189</wp:posOffset>
            </wp:positionV>
            <wp:extent cx="2466975" cy="1028700"/>
            <wp:effectExtent l="0" t="0" r="9525" b="0"/>
            <wp:wrapSquare wrapText="bothSides"/>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7">
                      <a:extLst>
                        <a:ext uri="{28A0092B-C50C-407E-A947-70E740481C1C}">
                          <a14:useLocalDpi xmlns:a14="http://schemas.microsoft.com/office/drawing/2010/main" val="0"/>
                        </a:ext>
                      </a:extLst>
                    </a:blip>
                    <a:srcRect l="67406"/>
                    <a:stretch>
                      <a:fillRect/>
                    </a:stretch>
                  </pic:blipFill>
                  <pic:spPr bwMode="auto">
                    <a:xfrm>
                      <a:off x="0" y="0"/>
                      <a:ext cx="2466975" cy="1028700"/>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p w14:paraId="333DF66F" w14:textId="27A99A0A" w:rsidR="00BB4CAD" w:rsidRPr="00523581" w:rsidRDefault="00523581" w:rsidP="00523581">
      <w:pPr>
        <w:pStyle w:val="Header"/>
        <w:rPr>
          <w:rFonts w:ascii="Times New Roman" w:eastAsia="Times New Roman" w:hAnsi="Times New Roman" w:cs="Times New Roman"/>
          <w:sz w:val="24"/>
          <w:szCs w:val="24"/>
          <w:lang w:val="en-US"/>
        </w:rPr>
      </w:pPr>
      <w:r w:rsidRPr="00523581">
        <w:rPr>
          <w:rFonts w:ascii="Times New Roman" w:eastAsia="Times New Roman" w:hAnsi="Times New Roman" w:cs="Times New Roman"/>
          <w:noProof/>
          <w:sz w:val="24"/>
          <w:szCs w:val="24"/>
          <w:lang w:val="en-US"/>
        </w:rPr>
        <mc:AlternateContent>
          <mc:Choice Requires="wpg">
            <w:drawing>
              <wp:anchor distT="0" distB="0" distL="114300" distR="114300" simplePos="0" relativeHeight="251659264" behindDoc="0" locked="0" layoutInCell="1" allowOverlap="1" wp14:anchorId="6EAB29DC" wp14:editId="06C9B985">
                <wp:simplePos x="0" y="0"/>
                <wp:positionH relativeFrom="margin">
                  <wp:posOffset>203065</wp:posOffset>
                </wp:positionH>
                <wp:positionV relativeFrom="paragraph">
                  <wp:posOffset>26913</wp:posOffset>
                </wp:positionV>
                <wp:extent cx="1257300" cy="571500"/>
                <wp:effectExtent l="0" t="0" r="0" b="0"/>
                <wp:wrapNone/>
                <wp:docPr id="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57300" cy="571500"/>
                          <a:chOff x="442" y="1229"/>
                          <a:chExt cx="1641" cy="707"/>
                        </a:xfrm>
                      </wpg:grpSpPr>
                      <wps:wsp>
                        <wps:cNvPr id="4" name="Freeform 5"/>
                        <wps:cNvSpPr>
                          <a:spLocks noEditPoints="1"/>
                        </wps:cNvSpPr>
                        <wps:spPr bwMode="auto">
                          <a:xfrm>
                            <a:off x="1247" y="1507"/>
                            <a:ext cx="359" cy="188"/>
                          </a:xfrm>
                          <a:custGeom>
                            <a:avLst/>
                            <a:gdLst>
                              <a:gd name="T0" fmla="*/ 74 w 80"/>
                              <a:gd name="T1" fmla="*/ 14 h 42"/>
                              <a:gd name="T2" fmla="*/ 67 w 80"/>
                              <a:gd name="T3" fmla="*/ 10 h 42"/>
                              <a:gd name="T4" fmla="*/ 74 w 80"/>
                              <a:gd name="T5" fmla="*/ 14 h 42"/>
                              <a:gd name="T6" fmla="*/ 73 w 80"/>
                              <a:gd name="T7" fmla="*/ 1 h 42"/>
                              <a:gd name="T8" fmla="*/ 64 w 80"/>
                              <a:gd name="T9" fmla="*/ 7 h 42"/>
                              <a:gd name="T10" fmla="*/ 63 w 80"/>
                              <a:gd name="T11" fmla="*/ 7 h 42"/>
                              <a:gd name="T12" fmla="*/ 59 w 80"/>
                              <a:gd name="T13" fmla="*/ 12 h 42"/>
                              <a:gd name="T14" fmla="*/ 49 w 80"/>
                              <a:gd name="T15" fmla="*/ 18 h 42"/>
                              <a:gd name="T16" fmla="*/ 36 w 80"/>
                              <a:gd name="T17" fmla="*/ 9 h 42"/>
                              <a:gd name="T18" fmla="*/ 33 w 80"/>
                              <a:gd name="T19" fmla="*/ 5 h 42"/>
                              <a:gd name="T20" fmla="*/ 26 w 80"/>
                              <a:gd name="T21" fmla="*/ 8 h 42"/>
                              <a:gd name="T22" fmla="*/ 18 w 80"/>
                              <a:gd name="T23" fmla="*/ 21 h 42"/>
                              <a:gd name="T24" fmla="*/ 9 w 80"/>
                              <a:gd name="T25" fmla="*/ 37 h 42"/>
                              <a:gd name="T26" fmla="*/ 4 w 80"/>
                              <a:gd name="T27" fmla="*/ 32 h 42"/>
                              <a:gd name="T28" fmla="*/ 2 w 80"/>
                              <a:gd name="T29" fmla="*/ 18 h 42"/>
                              <a:gd name="T30" fmla="*/ 2 w 80"/>
                              <a:gd name="T31" fmla="*/ 14 h 42"/>
                              <a:gd name="T32" fmla="*/ 1 w 80"/>
                              <a:gd name="T33" fmla="*/ 16 h 42"/>
                              <a:gd name="T34" fmla="*/ 1 w 80"/>
                              <a:gd name="T35" fmla="*/ 27 h 42"/>
                              <a:gd name="T36" fmla="*/ 9 w 80"/>
                              <a:gd name="T37" fmla="*/ 42 h 42"/>
                              <a:gd name="T38" fmla="*/ 17 w 80"/>
                              <a:gd name="T39" fmla="*/ 34 h 42"/>
                              <a:gd name="T40" fmla="*/ 22 w 80"/>
                              <a:gd name="T41" fmla="*/ 19 h 42"/>
                              <a:gd name="T42" fmla="*/ 31 w 80"/>
                              <a:gd name="T43" fmla="*/ 13 h 42"/>
                              <a:gd name="T44" fmla="*/ 46 w 80"/>
                              <a:gd name="T45" fmla="*/ 26 h 42"/>
                              <a:gd name="T46" fmla="*/ 59 w 80"/>
                              <a:gd name="T47" fmla="*/ 17 h 42"/>
                              <a:gd name="T48" fmla="*/ 61 w 80"/>
                              <a:gd name="T49" fmla="*/ 15 h 42"/>
                              <a:gd name="T50" fmla="*/ 62 w 80"/>
                              <a:gd name="T51" fmla="*/ 16 h 42"/>
                              <a:gd name="T52" fmla="*/ 76 w 80"/>
                              <a:gd name="T53" fmla="*/ 22 h 42"/>
                              <a:gd name="T54" fmla="*/ 80 w 80"/>
                              <a:gd name="T55" fmla="*/ 15 h 42"/>
                              <a:gd name="T56" fmla="*/ 73 w 80"/>
                              <a:gd name="T57" fmla="*/ 1 h 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Lst>
                            <a:rect l="0" t="0" r="r" b="b"/>
                            <a:pathLst>
                              <a:path w="80" h="42">
                                <a:moveTo>
                                  <a:pt x="74" y="14"/>
                                </a:moveTo>
                                <a:cubicBezTo>
                                  <a:pt x="74" y="14"/>
                                  <a:pt x="68" y="13"/>
                                  <a:pt x="67" y="10"/>
                                </a:cubicBezTo>
                                <a:cubicBezTo>
                                  <a:pt x="67" y="10"/>
                                  <a:pt x="72" y="4"/>
                                  <a:pt x="74" y="14"/>
                                </a:cubicBezTo>
                                <a:close/>
                                <a:moveTo>
                                  <a:pt x="73" y="1"/>
                                </a:moveTo>
                                <a:cubicBezTo>
                                  <a:pt x="69" y="0"/>
                                  <a:pt x="64" y="7"/>
                                  <a:pt x="64" y="7"/>
                                </a:cubicBezTo>
                                <a:cubicBezTo>
                                  <a:pt x="63" y="7"/>
                                  <a:pt x="63" y="7"/>
                                  <a:pt x="63" y="7"/>
                                </a:cubicBezTo>
                                <a:cubicBezTo>
                                  <a:pt x="63" y="7"/>
                                  <a:pt x="60" y="11"/>
                                  <a:pt x="59" y="12"/>
                                </a:cubicBezTo>
                                <a:cubicBezTo>
                                  <a:pt x="54" y="19"/>
                                  <a:pt x="49" y="18"/>
                                  <a:pt x="49" y="18"/>
                                </a:cubicBezTo>
                                <a:cubicBezTo>
                                  <a:pt x="40" y="18"/>
                                  <a:pt x="37" y="10"/>
                                  <a:pt x="36" y="9"/>
                                </a:cubicBezTo>
                                <a:cubicBezTo>
                                  <a:pt x="34" y="5"/>
                                  <a:pt x="34" y="5"/>
                                  <a:pt x="33" y="5"/>
                                </a:cubicBezTo>
                                <a:cubicBezTo>
                                  <a:pt x="33" y="4"/>
                                  <a:pt x="30" y="5"/>
                                  <a:pt x="26" y="8"/>
                                </a:cubicBezTo>
                                <a:cubicBezTo>
                                  <a:pt x="22" y="12"/>
                                  <a:pt x="19" y="21"/>
                                  <a:pt x="18" y="21"/>
                                </a:cubicBezTo>
                                <a:cubicBezTo>
                                  <a:pt x="13" y="37"/>
                                  <a:pt x="11" y="37"/>
                                  <a:pt x="9" y="37"/>
                                </a:cubicBezTo>
                                <a:cubicBezTo>
                                  <a:pt x="7" y="37"/>
                                  <a:pt x="6" y="35"/>
                                  <a:pt x="4" y="32"/>
                                </a:cubicBezTo>
                                <a:cubicBezTo>
                                  <a:pt x="3" y="29"/>
                                  <a:pt x="2" y="21"/>
                                  <a:pt x="2" y="18"/>
                                </a:cubicBezTo>
                                <a:cubicBezTo>
                                  <a:pt x="2" y="15"/>
                                  <a:pt x="2" y="14"/>
                                  <a:pt x="2" y="14"/>
                                </a:cubicBezTo>
                                <a:cubicBezTo>
                                  <a:pt x="2" y="14"/>
                                  <a:pt x="1" y="15"/>
                                  <a:pt x="1" y="16"/>
                                </a:cubicBezTo>
                                <a:cubicBezTo>
                                  <a:pt x="0" y="20"/>
                                  <a:pt x="1" y="26"/>
                                  <a:pt x="1" y="27"/>
                                </a:cubicBezTo>
                                <a:cubicBezTo>
                                  <a:pt x="1" y="32"/>
                                  <a:pt x="5" y="42"/>
                                  <a:pt x="9" y="42"/>
                                </a:cubicBezTo>
                                <a:cubicBezTo>
                                  <a:pt x="14" y="42"/>
                                  <a:pt x="16" y="35"/>
                                  <a:pt x="17" y="34"/>
                                </a:cubicBezTo>
                                <a:cubicBezTo>
                                  <a:pt x="18" y="31"/>
                                  <a:pt x="19" y="25"/>
                                  <a:pt x="22" y="19"/>
                                </a:cubicBezTo>
                                <a:cubicBezTo>
                                  <a:pt x="25" y="12"/>
                                  <a:pt x="31" y="12"/>
                                  <a:pt x="31" y="13"/>
                                </a:cubicBezTo>
                                <a:cubicBezTo>
                                  <a:pt x="32" y="13"/>
                                  <a:pt x="37" y="25"/>
                                  <a:pt x="46" y="26"/>
                                </a:cubicBezTo>
                                <a:cubicBezTo>
                                  <a:pt x="55" y="26"/>
                                  <a:pt x="59" y="19"/>
                                  <a:pt x="59" y="17"/>
                                </a:cubicBezTo>
                                <a:cubicBezTo>
                                  <a:pt x="60" y="16"/>
                                  <a:pt x="61" y="16"/>
                                  <a:pt x="61" y="15"/>
                                </a:cubicBezTo>
                                <a:cubicBezTo>
                                  <a:pt x="62" y="16"/>
                                  <a:pt x="62" y="16"/>
                                  <a:pt x="62" y="16"/>
                                </a:cubicBezTo>
                                <a:cubicBezTo>
                                  <a:pt x="63" y="18"/>
                                  <a:pt x="74" y="24"/>
                                  <a:pt x="76" y="22"/>
                                </a:cubicBezTo>
                                <a:cubicBezTo>
                                  <a:pt x="79" y="20"/>
                                  <a:pt x="80" y="16"/>
                                  <a:pt x="80" y="15"/>
                                </a:cubicBezTo>
                                <a:cubicBezTo>
                                  <a:pt x="80" y="14"/>
                                  <a:pt x="78" y="2"/>
                                  <a:pt x="73" y="1"/>
                                </a:cubicBezTo>
                              </a:path>
                            </a:pathLst>
                          </a:custGeom>
                          <a:solidFill>
                            <a:srgbClr val="E2001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 name="Freeform 6"/>
                        <wps:cNvSpPr>
                          <a:spLocks/>
                        </wps:cNvSpPr>
                        <wps:spPr bwMode="auto">
                          <a:xfrm>
                            <a:off x="1018" y="1399"/>
                            <a:ext cx="247" cy="300"/>
                          </a:xfrm>
                          <a:custGeom>
                            <a:avLst/>
                            <a:gdLst>
                              <a:gd name="T0" fmla="*/ 28 w 55"/>
                              <a:gd name="T1" fmla="*/ 8 h 67"/>
                              <a:gd name="T2" fmla="*/ 28 w 55"/>
                              <a:gd name="T3" fmla="*/ 7 h 67"/>
                              <a:gd name="T4" fmla="*/ 31 w 55"/>
                              <a:gd name="T5" fmla="*/ 7 h 67"/>
                              <a:gd name="T6" fmla="*/ 32 w 55"/>
                              <a:gd name="T7" fmla="*/ 7 h 67"/>
                              <a:gd name="T8" fmla="*/ 31 w 55"/>
                              <a:gd name="T9" fmla="*/ 6 h 67"/>
                              <a:gd name="T10" fmla="*/ 21 w 55"/>
                              <a:gd name="T11" fmla="*/ 0 h 67"/>
                              <a:gd name="T12" fmla="*/ 20 w 55"/>
                              <a:gd name="T13" fmla="*/ 9 h 67"/>
                              <a:gd name="T14" fmla="*/ 22 w 55"/>
                              <a:gd name="T15" fmla="*/ 9 h 67"/>
                              <a:gd name="T16" fmla="*/ 27 w 55"/>
                              <a:gd name="T17" fmla="*/ 16 h 67"/>
                              <a:gd name="T18" fmla="*/ 46 w 55"/>
                              <a:gd name="T19" fmla="*/ 29 h 67"/>
                              <a:gd name="T20" fmla="*/ 52 w 55"/>
                              <a:gd name="T21" fmla="*/ 32 h 67"/>
                              <a:gd name="T22" fmla="*/ 43 w 55"/>
                              <a:gd name="T23" fmla="*/ 39 h 67"/>
                              <a:gd name="T24" fmla="*/ 15 w 55"/>
                              <a:gd name="T25" fmla="*/ 56 h 67"/>
                              <a:gd name="T26" fmla="*/ 5 w 55"/>
                              <a:gd name="T27" fmla="*/ 56 h 67"/>
                              <a:gd name="T28" fmla="*/ 6 w 55"/>
                              <a:gd name="T29" fmla="*/ 42 h 67"/>
                              <a:gd name="T30" fmla="*/ 7 w 55"/>
                              <a:gd name="T31" fmla="*/ 40 h 67"/>
                              <a:gd name="T32" fmla="*/ 8 w 55"/>
                              <a:gd name="T33" fmla="*/ 37 h 67"/>
                              <a:gd name="T34" fmla="*/ 3 w 55"/>
                              <a:gd name="T35" fmla="*/ 47 h 67"/>
                              <a:gd name="T36" fmla="*/ 3 w 55"/>
                              <a:gd name="T37" fmla="*/ 63 h 67"/>
                              <a:gd name="T38" fmla="*/ 16 w 55"/>
                              <a:gd name="T39" fmla="*/ 63 h 67"/>
                              <a:gd name="T40" fmla="*/ 53 w 55"/>
                              <a:gd name="T41" fmla="*/ 39 h 67"/>
                              <a:gd name="T42" fmla="*/ 55 w 55"/>
                              <a:gd name="T43" fmla="*/ 33 h 67"/>
                              <a:gd name="T44" fmla="*/ 53 w 55"/>
                              <a:gd name="T45" fmla="*/ 24 h 67"/>
                              <a:gd name="T46" fmla="*/ 46 w 55"/>
                              <a:gd name="T47" fmla="*/ 20 h 67"/>
                              <a:gd name="T48" fmla="*/ 30 w 55"/>
                              <a:gd name="T49" fmla="*/ 9 h 67"/>
                              <a:gd name="T50" fmla="*/ 28 w 55"/>
                              <a:gd name="T51" fmla="*/ 8 h 6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55" h="67">
                                <a:moveTo>
                                  <a:pt x="28" y="8"/>
                                </a:moveTo>
                                <a:cubicBezTo>
                                  <a:pt x="28" y="7"/>
                                  <a:pt x="28" y="7"/>
                                  <a:pt x="28" y="7"/>
                                </a:cubicBezTo>
                                <a:cubicBezTo>
                                  <a:pt x="31" y="7"/>
                                  <a:pt x="31" y="7"/>
                                  <a:pt x="31" y="7"/>
                                </a:cubicBezTo>
                                <a:cubicBezTo>
                                  <a:pt x="32" y="7"/>
                                  <a:pt x="32" y="7"/>
                                  <a:pt x="32" y="7"/>
                                </a:cubicBezTo>
                                <a:cubicBezTo>
                                  <a:pt x="32" y="7"/>
                                  <a:pt x="32" y="6"/>
                                  <a:pt x="31" y="6"/>
                                </a:cubicBezTo>
                                <a:cubicBezTo>
                                  <a:pt x="30" y="5"/>
                                  <a:pt x="23" y="1"/>
                                  <a:pt x="21" y="0"/>
                                </a:cubicBezTo>
                                <a:cubicBezTo>
                                  <a:pt x="20" y="9"/>
                                  <a:pt x="20" y="9"/>
                                  <a:pt x="20" y="9"/>
                                </a:cubicBezTo>
                                <a:cubicBezTo>
                                  <a:pt x="20" y="9"/>
                                  <a:pt x="21" y="9"/>
                                  <a:pt x="22" y="9"/>
                                </a:cubicBezTo>
                                <a:cubicBezTo>
                                  <a:pt x="22" y="10"/>
                                  <a:pt x="26" y="15"/>
                                  <a:pt x="27" y="16"/>
                                </a:cubicBezTo>
                                <a:cubicBezTo>
                                  <a:pt x="29" y="18"/>
                                  <a:pt x="35" y="24"/>
                                  <a:pt x="46" y="29"/>
                                </a:cubicBezTo>
                                <a:cubicBezTo>
                                  <a:pt x="51" y="30"/>
                                  <a:pt x="52" y="32"/>
                                  <a:pt x="52" y="32"/>
                                </a:cubicBezTo>
                                <a:cubicBezTo>
                                  <a:pt x="52" y="32"/>
                                  <a:pt x="47" y="36"/>
                                  <a:pt x="43" y="39"/>
                                </a:cubicBezTo>
                                <a:cubicBezTo>
                                  <a:pt x="42" y="40"/>
                                  <a:pt x="23" y="52"/>
                                  <a:pt x="15" y="56"/>
                                </a:cubicBezTo>
                                <a:cubicBezTo>
                                  <a:pt x="14" y="56"/>
                                  <a:pt x="7" y="60"/>
                                  <a:pt x="5" y="56"/>
                                </a:cubicBezTo>
                                <a:cubicBezTo>
                                  <a:pt x="3" y="54"/>
                                  <a:pt x="3" y="51"/>
                                  <a:pt x="6" y="42"/>
                                </a:cubicBezTo>
                                <a:cubicBezTo>
                                  <a:pt x="7" y="40"/>
                                  <a:pt x="7" y="40"/>
                                  <a:pt x="7" y="40"/>
                                </a:cubicBezTo>
                                <a:cubicBezTo>
                                  <a:pt x="8" y="37"/>
                                  <a:pt x="8" y="37"/>
                                  <a:pt x="8" y="37"/>
                                </a:cubicBezTo>
                                <a:cubicBezTo>
                                  <a:pt x="8" y="37"/>
                                  <a:pt x="6" y="40"/>
                                  <a:pt x="3" y="47"/>
                                </a:cubicBezTo>
                                <a:cubicBezTo>
                                  <a:pt x="2" y="51"/>
                                  <a:pt x="0" y="60"/>
                                  <a:pt x="3" y="63"/>
                                </a:cubicBezTo>
                                <a:cubicBezTo>
                                  <a:pt x="7" y="67"/>
                                  <a:pt x="10" y="65"/>
                                  <a:pt x="16" y="63"/>
                                </a:cubicBezTo>
                                <a:cubicBezTo>
                                  <a:pt x="24" y="59"/>
                                  <a:pt x="49" y="44"/>
                                  <a:pt x="53" y="39"/>
                                </a:cubicBezTo>
                                <a:cubicBezTo>
                                  <a:pt x="54" y="37"/>
                                  <a:pt x="55" y="34"/>
                                  <a:pt x="55" y="33"/>
                                </a:cubicBezTo>
                                <a:cubicBezTo>
                                  <a:pt x="55" y="33"/>
                                  <a:pt x="55" y="27"/>
                                  <a:pt x="53" y="24"/>
                                </a:cubicBezTo>
                                <a:cubicBezTo>
                                  <a:pt x="51" y="22"/>
                                  <a:pt x="50" y="22"/>
                                  <a:pt x="46" y="20"/>
                                </a:cubicBezTo>
                                <a:cubicBezTo>
                                  <a:pt x="43" y="18"/>
                                  <a:pt x="33" y="13"/>
                                  <a:pt x="30" y="9"/>
                                </a:cubicBezTo>
                                <a:lnTo>
                                  <a:pt x="28" y="8"/>
                                </a:lnTo>
                                <a:close/>
                              </a:path>
                            </a:pathLst>
                          </a:custGeom>
                          <a:solidFill>
                            <a:srgbClr val="E2001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 name="Freeform 7"/>
                        <wps:cNvSpPr>
                          <a:spLocks/>
                        </wps:cNvSpPr>
                        <wps:spPr bwMode="auto">
                          <a:xfrm>
                            <a:off x="1098" y="1498"/>
                            <a:ext cx="50" cy="58"/>
                          </a:xfrm>
                          <a:custGeom>
                            <a:avLst/>
                            <a:gdLst>
                              <a:gd name="T0" fmla="*/ 0 w 50"/>
                              <a:gd name="T1" fmla="*/ 36 h 58"/>
                              <a:gd name="T2" fmla="*/ 18 w 50"/>
                              <a:gd name="T3" fmla="*/ 0 h 58"/>
                              <a:gd name="T4" fmla="*/ 50 w 50"/>
                              <a:gd name="T5" fmla="*/ 27 h 58"/>
                              <a:gd name="T6" fmla="*/ 32 w 50"/>
                              <a:gd name="T7" fmla="*/ 58 h 58"/>
                              <a:gd name="T8" fmla="*/ 0 w 50"/>
                              <a:gd name="T9" fmla="*/ 36 h 58"/>
                            </a:gdLst>
                            <a:ahLst/>
                            <a:cxnLst>
                              <a:cxn ang="0">
                                <a:pos x="T0" y="T1"/>
                              </a:cxn>
                              <a:cxn ang="0">
                                <a:pos x="T2" y="T3"/>
                              </a:cxn>
                              <a:cxn ang="0">
                                <a:pos x="T4" y="T5"/>
                              </a:cxn>
                              <a:cxn ang="0">
                                <a:pos x="T6" y="T7"/>
                              </a:cxn>
                              <a:cxn ang="0">
                                <a:pos x="T8" y="T9"/>
                              </a:cxn>
                            </a:cxnLst>
                            <a:rect l="0" t="0" r="r" b="b"/>
                            <a:pathLst>
                              <a:path w="50" h="58">
                                <a:moveTo>
                                  <a:pt x="0" y="36"/>
                                </a:moveTo>
                                <a:lnTo>
                                  <a:pt x="18" y="0"/>
                                </a:lnTo>
                                <a:lnTo>
                                  <a:pt x="50" y="27"/>
                                </a:lnTo>
                                <a:lnTo>
                                  <a:pt x="32" y="58"/>
                                </a:lnTo>
                                <a:lnTo>
                                  <a:pt x="0" y="36"/>
                                </a:lnTo>
                                <a:close/>
                              </a:path>
                            </a:pathLst>
                          </a:custGeom>
                          <a:solidFill>
                            <a:srgbClr val="E2001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 name="Freeform 8"/>
                        <wps:cNvSpPr>
                          <a:spLocks/>
                        </wps:cNvSpPr>
                        <wps:spPr bwMode="auto">
                          <a:xfrm>
                            <a:off x="784" y="1686"/>
                            <a:ext cx="49" cy="58"/>
                          </a:xfrm>
                          <a:custGeom>
                            <a:avLst/>
                            <a:gdLst>
                              <a:gd name="T0" fmla="*/ 0 w 49"/>
                              <a:gd name="T1" fmla="*/ 31 h 58"/>
                              <a:gd name="T2" fmla="*/ 18 w 49"/>
                              <a:gd name="T3" fmla="*/ 0 h 58"/>
                              <a:gd name="T4" fmla="*/ 49 w 49"/>
                              <a:gd name="T5" fmla="*/ 27 h 58"/>
                              <a:gd name="T6" fmla="*/ 31 w 49"/>
                              <a:gd name="T7" fmla="*/ 58 h 58"/>
                              <a:gd name="T8" fmla="*/ 0 w 49"/>
                              <a:gd name="T9" fmla="*/ 31 h 58"/>
                            </a:gdLst>
                            <a:ahLst/>
                            <a:cxnLst>
                              <a:cxn ang="0">
                                <a:pos x="T0" y="T1"/>
                              </a:cxn>
                              <a:cxn ang="0">
                                <a:pos x="T2" y="T3"/>
                              </a:cxn>
                              <a:cxn ang="0">
                                <a:pos x="T4" y="T5"/>
                              </a:cxn>
                              <a:cxn ang="0">
                                <a:pos x="T6" y="T7"/>
                              </a:cxn>
                              <a:cxn ang="0">
                                <a:pos x="T8" y="T9"/>
                              </a:cxn>
                            </a:cxnLst>
                            <a:rect l="0" t="0" r="r" b="b"/>
                            <a:pathLst>
                              <a:path w="49" h="58">
                                <a:moveTo>
                                  <a:pt x="0" y="31"/>
                                </a:moveTo>
                                <a:lnTo>
                                  <a:pt x="18" y="0"/>
                                </a:lnTo>
                                <a:lnTo>
                                  <a:pt x="49" y="27"/>
                                </a:lnTo>
                                <a:lnTo>
                                  <a:pt x="31" y="58"/>
                                </a:lnTo>
                                <a:lnTo>
                                  <a:pt x="0" y="31"/>
                                </a:lnTo>
                                <a:close/>
                              </a:path>
                            </a:pathLst>
                          </a:custGeom>
                          <a:solidFill>
                            <a:srgbClr val="E2001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 name="Freeform 9"/>
                        <wps:cNvSpPr>
                          <a:spLocks/>
                        </wps:cNvSpPr>
                        <wps:spPr bwMode="auto">
                          <a:xfrm>
                            <a:off x="838" y="1681"/>
                            <a:ext cx="49" cy="54"/>
                          </a:xfrm>
                          <a:custGeom>
                            <a:avLst/>
                            <a:gdLst>
                              <a:gd name="T0" fmla="*/ 0 w 49"/>
                              <a:gd name="T1" fmla="*/ 32 h 54"/>
                              <a:gd name="T2" fmla="*/ 18 w 49"/>
                              <a:gd name="T3" fmla="*/ 0 h 54"/>
                              <a:gd name="T4" fmla="*/ 49 w 49"/>
                              <a:gd name="T5" fmla="*/ 23 h 54"/>
                              <a:gd name="T6" fmla="*/ 31 w 49"/>
                              <a:gd name="T7" fmla="*/ 54 h 54"/>
                              <a:gd name="T8" fmla="*/ 0 w 49"/>
                              <a:gd name="T9" fmla="*/ 32 h 54"/>
                            </a:gdLst>
                            <a:ahLst/>
                            <a:cxnLst>
                              <a:cxn ang="0">
                                <a:pos x="T0" y="T1"/>
                              </a:cxn>
                              <a:cxn ang="0">
                                <a:pos x="T2" y="T3"/>
                              </a:cxn>
                              <a:cxn ang="0">
                                <a:pos x="T4" y="T5"/>
                              </a:cxn>
                              <a:cxn ang="0">
                                <a:pos x="T6" y="T7"/>
                              </a:cxn>
                              <a:cxn ang="0">
                                <a:pos x="T8" y="T9"/>
                              </a:cxn>
                            </a:cxnLst>
                            <a:rect l="0" t="0" r="r" b="b"/>
                            <a:pathLst>
                              <a:path w="49" h="54">
                                <a:moveTo>
                                  <a:pt x="0" y="32"/>
                                </a:moveTo>
                                <a:lnTo>
                                  <a:pt x="18" y="0"/>
                                </a:lnTo>
                                <a:lnTo>
                                  <a:pt x="49" y="23"/>
                                </a:lnTo>
                                <a:lnTo>
                                  <a:pt x="31" y="54"/>
                                </a:lnTo>
                                <a:lnTo>
                                  <a:pt x="0" y="32"/>
                                </a:lnTo>
                                <a:close/>
                              </a:path>
                            </a:pathLst>
                          </a:custGeom>
                          <a:solidFill>
                            <a:srgbClr val="E2001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 name="Freeform 10"/>
                        <wps:cNvSpPr>
                          <a:spLocks/>
                        </wps:cNvSpPr>
                        <wps:spPr bwMode="auto">
                          <a:xfrm>
                            <a:off x="1265" y="1449"/>
                            <a:ext cx="49" cy="58"/>
                          </a:xfrm>
                          <a:custGeom>
                            <a:avLst/>
                            <a:gdLst>
                              <a:gd name="T0" fmla="*/ 0 w 49"/>
                              <a:gd name="T1" fmla="*/ 31 h 58"/>
                              <a:gd name="T2" fmla="*/ 18 w 49"/>
                              <a:gd name="T3" fmla="*/ 0 h 58"/>
                              <a:gd name="T4" fmla="*/ 49 w 49"/>
                              <a:gd name="T5" fmla="*/ 26 h 58"/>
                              <a:gd name="T6" fmla="*/ 36 w 49"/>
                              <a:gd name="T7" fmla="*/ 58 h 58"/>
                              <a:gd name="T8" fmla="*/ 0 w 49"/>
                              <a:gd name="T9" fmla="*/ 31 h 58"/>
                            </a:gdLst>
                            <a:ahLst/>
                            <a:cxnLst>
                              <a:cxn ang="0">
                                <a:pos x="T0" y="T1"/>
                              </a:cxn>
                              <a:cxn ang="0">
                                <a:pos x="T2" y="T3"/>
                              </a:cxn>
                              <a:cxn ang="0">
                                <a:pos x="T4" y="T5"/>
                              </a:cxn>
                              <a:cxn ang="0">
                                <a:pos x="T6" y="T7"/>
                              </a:cxn>
                              <a:cxn ang="0">
                                <a:pos x="T8" y="T9"/>
                              </a:cxn>
                            </a:cxnLst>
                            <a:rect l="0" t="0" r="r" b="b"/>
                            <a:pathLst>
                              <a:path w="49" h="58">
                                <a:moveTo>
                                  <a:pt x="0" y="31"/>
                                </a:moveTo>
                                <a:lnTo>
                                  <a:pt x="18" y="0"/>
                                </a:lnTo>
                                <a:lnTo>
                                  <a:pt x="49" y="26"/>
                                </a:lnTo>
                                <a:lnTo>
                                  <a:pt x="36" y="58"/>
                                </a:lnTo>
                                <a:lnTo>
                                  <a:pt x="0" y="31"/>
                                </a:lnTo>
                                <a:close/>
                              </a:path>
                            </a:pathLst>
                          </a:custGeom>
                          <a:solidFill>
                            <a:srgbClr val="E2001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11"/>
                        <wps:cNvSpPr>
                          <a:spLocks/>
                        </wps:cNvSpPr>
                        <wps:spPr bwMode="auto">
                          <a:xfrm>
                            <a:off x="1319" y="1444"/>
                            <a:ext cx="49" cy="54"/>
                          </a:xfrm>
                          <a:custGeom>
                            <a:avLst/>
                            <a:gdLst>
                              <a:gd name="T0" fmla="*/ 0 w 49"/>
                              <a:gd name="T1" fmla="*/ 31 h 54"/>
                              <a:gd name="T2" fmla="*/ 18 w 49"/>
                              <a:gd name="T3" fmla="*/ 0 h 54"/>
                              <a:gd name="T4" fmla="*/ 49 w 49"/>
                              <a:gd name="T5" fmla="*/ 23 h 54"/>
                              <a:gd name="T6" fmla="*/ 36 w 49"/>
                              <a:gd name="T7" fmla="*/ 54 h 54"/>
                              <a:gd name="T8" fmla="*/ 0 w 49"/>
                              <a:gd name="T9" fmla="*/ 31 h 54"/>
                            </a:gdLst>
                            <a:ahLst/>
                            <a:cxnLst>
                              <a:cxn ang="0">
                                <a:pos x="T0" y="T1"/>
                              </a:cxn>
                              <a:cxn ang="0">
                                <a:pos x="T2" y="T3"/>
                              </a:cxn>
                              <a:cxn ang="0">
                                <a:pos x="T4" y="T5"/>
                              </a:cxn>
                              <a:cxn ang="0">
                                <a:pos x="T6" y="T7"/>
                              </a:cxn>
                              <a:cxn ang="0">
                                <a:pos x="T8" y="T9"/>
                              </a:cxn>
                            </a:cxnLst>
                            <a:rect l="0" t="0" r="r" b="b"/>
                            <a:pathLst>
                              <a:path w="49" h="54">
                                <a:moveTo>
                                  <a:pt x="0" y="31"/>
                                </a:moveTo>
                                <a:lnTo>
                                  <a:pt x="18" y="0"/>
                                </a:lnTo>
                                <a:lnTo>
                                  <a:pt x="49" y="23"/>
                                </a:lnTo>
                                <a:lnTo>
                                  <a:pt x="36" y="54"/>
                                </a:lnTo>
                                <a:lnTo>
                                  <a:pt x="0" y="31"/>
                                </a:lnTo>
                                <a:close/>
                              </a:path>
                            </a:pathLst>
                          </a:custGeom>
                          <a:solidFill>
                            <a:srgbClr val="E2001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 name="Freeform 12"/>
                        <wps:cNvSpPr>
                          <a:spLocks/>
                        </wps:cNvSpPr>
                        <wps:spPr bwMode="auto">
                          <a:xfrm>
                            <a:off x="442" y="1314"/>
                            <a:ext cx="643" cy="345"/>
                          </a:xfrm>
                          <a:custGeom>
                            <a:avLst/>
                            <a:gdLst>
                              <a:gd name="T0" fmla="*/ 129 w 143"/>
                              <a:gd name="T1" fmla="*/ 10 h 77"/>
                              <a:gd name="T2" fmla="*/ 129 w 143"/>
                              <a:gd name="T3" fmla="*/ 9 h 77"/>
                              <a:gd name="T4" fmla="*/ 133 w 143"/>
                              <a:gd name="T5" fmla="*/ 10 h 77"/>
                              <a:gd name="T6" fmla="*/ 132 w 143"/>
                              <a:gd name="T7" fmla="*/ 8 h 77"/>
                              <a:gd name="T8" fmla="*/ 124 w 143"/>
                              <a:gd name="T9" fmla="*/ 0 h 77"/>
                              <a:gd name="T10" fmla="*/ 122 w 143"/>
                              <a:gd name="T11" fmla="*/ 9 h 77"/>
                              <a:gd name="T12" fmla="*/ 124 w 143"/>
                              <a:gd name="T13" fmla="*/ 10 h 77"/>
                              <a:gd name="T14" fmla="*/ 126 w 143"/>
                              <a:gd name="T15" fmla="*/ 17 h 77"/>
                              <a:gd name="T16" fmla="*/ 132 w 143"/>
                              <a:gd name="T17" fmla="*/ 28 h 77"/>
                              <a:gd name="T18" fmla="*/ 133 w 143"/>
                              <a:gd name="T19" fmla="*/ 31 h 77"/>
                              <a:gd name="T20" fmla="*/ 133 w 143"/>
                              <a:gd name="T21" fmla="*/ 31 h 77"/>
                              <a:gd name="T22" fmla="*/ 122 w 143"/>
                              <a:gd name="T23" fmla="*/ 35 h 77"/>
                              <a:gd name="T24" fmla="*/ 118 w 143"/>
                              <a:gd name="T25" fmla="*/ 35 h 77"/>
                              <a:gd name="T26" fmla="*/ 115 w 143"/>
                              <a:gd name="T27" fmla="*/ 42 h 77"/>
                              <a:gd name="T28" fmla="*/ 119 w 143"/>
                              <a:gd name="T29" fmla="*/ 44 h 77"/>
                              <a:gd name="T30" fmla="*/ 128 w 143"/>
                              <a:gd name="T31" fmla="*/ 47 h 77"/>
                              <a:gd name="T32" fmla="*/ 136 w 143"/>
                              <a:gd name="T33" fmla="*/ 49 h 77"/>
                              <a:gd name="T34" fmla="*/ 137 w 143"/>
                              <a:gd name="T35" fmla="*/ 52 h 77"/>
                              <a:gd name="T36" fmla="*/ 101 w 143"/>
                              <a:gd name="T37" fmla="*/ 66 h 77"/>
                              <a:gd name="T38" fmla="*/ 37 w 143"/>
                              <a:gd name="T39" fmla="*/ 62 h 77"/>
                              <a:gd name="T40" fmla="*/ 13 w 143"/>
                              <a:gd name="T41" fmla="*/ 49 h 77"/>
                              <a:gd name="T42" fmla="*/ 4 w 143"/>
                              <a:gd name="T43" fmla="*/ 41 h 77"/>
                              <a:gd name="T44" fmla="*/ 0 w 143"/>
                              <a:gd name="T45" fmla="*/ 37 h 77"/>
                              <a:gd name="T46" fmla="*/ 2 w 143"/>
                              <a:gd name="T47" fmla="*/ 41 h 77"/>
                              <a:gd name="T48" fmla="*/ 14 w 143"/>
                              <a:gd name="T49" fmla="*/ 59 h 77"/>
                              <a:gd name="T50" fmla="*/ 51 w 143"/>
                              <a:gd name="T51" fmla="*/ 75 h 77"/>
                              <a:gd name="T52" fmla="*/ 95 w 143"/>
                              <a:gd name="T53" fmla="*/ 75 h 77"/>
                              <a:gd name="T54" fmla="*/ 138 w 143"/>
                              <a:gd name="T55" fmla="*/ 57 h 77"/>
                              <a:gd name="T56" fmla="*/ 142 w 143"/>
                              <a:gd name="T57" fmla="*/ 47 h 77"/>
                              <a:gd name="T58" fmla="*/ 139 w 143"/>
                              <a:gd name="T59" fmla="*/ 42 h 77"/>
                              <a:gd name="T60" fmla="*/ 130 w 143"/>
                              <a:gd name="T61" fmla="*/ 40 h 77"/>
                              <a:gd name="T62" fmla="*/ 137 w 143"/>
                              <a:gd name="T63" fmla="*/ 28 h 77"/>
                              <a:gd name="T64" fmla="*/ 135 w 143"/>
                              <a:gd name="T65" fmla="*/ 20 h 77"/>
                              <a:gd name="T66" fmla="*/ 130 w 143"/>
                              <a:gd name="T67" fmla="*/ 11 h 77"/>
                              <a:gd name="T68" fmla="*/ 129 w 143"/>
                              <a:gd name="T69" fmla="*/ 10 h 7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143" h="77">
                                <a:moveTo>
                                  <a:pt x="129" y="10"/>
                                </a:moveTo>
                                <a:cubicBezTo>
                                  <a:pt x="129" y="9"/>
                                  <a:pt x="129" y="9"/>
                                  <a:pt x="129" y="9"/>
                                </a:cubicBezTo>
                                <a:cubicBezTo>
                                  <a:pt x="133" y="10"/>
                                  <a:pt x="133" y="10"/>
                                  <a:pt x="133" y="10"/>
                                </a:cubicBezTo>
                                <a:cubicBezTo>
                                  <a:pt x="133" y="10"/>
                                  <a:pt x="133" y="9"/>
                                  <a:pt x="132" y="8"/>
                                </a:cubicBezTo>
                                <a:cubicBezTo>
                                  <a:pt x="132" y="7"/>
                                  <a:pt x="124" y="0"/>
                                  <a:pt x="124" y="0"/>
                                </a:cubicBezTo>
                                <a:cubicBezTo>
                                  <a:pt x="122" y="9"/>
                                  <a:pt x="122" y="9"/>
                                  <a:pt x="122" y="9"/>
                                </a:cubicBezTo>
                                <a:cubicBezTo>
                                  <a:pt x="122" y="9"/>
                                  <a:pt x="123" y="10"/>
                                  <a:pt x="124" y="10"/>
                                </a:cubicBezTo>
                                <a:cubicBezTo>
                                  <a:pt x="124" y="11"/>
                                  <a:pt x="125" y="15"/>
                                  <a:pt x="126" y="17"/>
                                </a:cubicBezTo>
                                <a:cubicBezTo>
                                  <a:pt x="127" y="18"/>
                                  <a:pt x="132" y="26"/>
                                  <a:pt x="132" y="28"/>
                                </a:cubicBezTo>
                                <a:cubicBezTo>
                                  <a:pt x="132" y="28"/>
                                  <a:pt x="133" y="29"/>
                                  <a:pt x="133" y="31"/>
                                </a:cubicBezTo>
                                <a:cubicBezTo>
                                  <a:pt x="133" y="31"/>
                                  <a:pt x="133" y="31"/>
                                  <a:pt x="133" y="31"/>
                                </a:cubicBezTo>
                                <a:cubicBezTo>
                                  <a:pt x="133" y="32"/>
                                  <a:pt x="128" y="35"/>
                                  <a:pt x="122" y="35"/>
                                </a:cubicBezTo>
                                <a:cubicBezTo>
                                  <a:pt x="118" y="35"/>
                                  <a:pt x="118" y="35"/>
                                  <a:pt x="118" y="35"/>
                                </a:cubicBezTo>
                                <a:cubicBezTo>
                                  <a:pt x="115" y="42"/>
                                  <a:pt x="115" y="42"/>
                                  <a:pt x="115" y="42"/>
                                </a:cubicBezTo>
                                <a:cubicBezTo>
                                  <a:pt x="119" y="44"/>
                                  <a:pt x="119" y="44"/>
                                  <a:pt x="119" y="44"/>
                                </a:cubicBezTo>
                                <a:cubicBezTo>
                                  <a:pt x="120" y="44"/>
                                  <a:pt x="125" y="46"/>
                                  <a:pt x="128" y="47"/>
                                </a:cubicBezTo>
                                <a:cubicBezTo>
                                  <a:pt x="131" y="48"/>
                                  <a:pt x="135" y="49"/>
                                  <a:pt x="136" y="49"/>
                                </a:cubicBezTo>
                                <a:cubicBezTo>
                                  <a:pt x="137" y="50"/>
                                  <a:pt x="137" y="52"/>
                                  <a:pt x="137" y="52"/>
                                </a:cubicBezTo>
                                <a:cubicBezTo>
                                  <a:pt x="137" y="52"/>
                                  <a:pt x="126" y="60"/>
                                  <a:pt x="101" y="66"/>
                                </a:cubicBezTo>
                                <a:cubicBezTo>
                                  <a:pt x="99" y="66"/>
                                  <a:pt x="66" y="73"/>
                                  <a:pt x="37" y="62"/>
                                </a:cubicBezTo>
                                <a:cubicBezTo>
                                  <a:pt x="36" y="62"/>
                                  <a:pt x="22" y="57"/>
                                  <a:pt x="13" y="49"/>
                                </a:cubicBezTo>
                                <a:cubicBezTo>
                                  <a:pt x="12" y="48"/>
                                  <a:pt x="4" y="41"/>
                                  <a:pt x="4" y="41"/>
                                </a:cubicBezTo>
                                <a:cubicBezTo>
                                  <a:pt x="0" y="37"/>
                                  <a:pt x="0" y="37"/>
                                  <a:pt x="0" y="37"/>
                                </a:cubicBezTo>
                                <a:cubicBezTo>
                                  <a:pt x="2" y="41"/>
                                  <a:pt x="2" y="41"/>
                                  <a:pt x="2" y="41"/>
                                </a:cubicBezTo>
                                <a:cubicBezTo>
                                  <a:pt x="2" y="41"/>
                                  <a:pt x="13" y="59"/>
                                  <a:pt x="14" y="59"/>
                                </a:cubicBezTo>
                                <a:cubicBezTo>
                                  <a:pt x="15" y="60"/>
                                  <a:pt x="25" y="69"/>
                                  <a:pt x="51" y="75"/>
                                </a:cubicBezTo>
                                <a:cubicBezTo>
                                  <a:pt x="62" y="77"/>
                                  <a:pt x="85" y="76"/>
                                  <a:pt x="95" y="75"/>
                                </a:cubicBezTo>
                                <a:cubicBezTo>
                                  <a:pt x="106" y="73"/>
                                  <a:pt x="130" y="66"/>
                                  <a:pt x="138" y="57"/>
                                </a:cubicBezTo>
                                <a:cubicBezTo>
                                  <a:pt x="139" y="56"/>
                                  <a:pt x="143" y="49"/>
                                  <a:pt x="142" y="47"/>
                                </a:cubicBezTo>
                                <a:cubicBezTo>
                                  <a:pt x="143" y="44"/>
                                  <a:pt x="141" y="42"/>
                                  <a:pt x="139" y="42"/>
                                </a:cubicBezTo>
                                <a:cubicBezTo>
                                  <a:pt x="138" y="42"/>
                                  <a:pt x="131" y="40"/>
                                  <a:pt x="130" y="40"/>
                                </a:cubicBezTo>
                                <a:cubicBezTo>
                                  <a:pt x="130" y="40"/>
                                  <a:pt x="137" y="36"/>
                                  <a:pt x="137" y="28"/>
                                </a:cubicBezTo>
                                <a:cubicBezTo>
                                  <a:pt x="137" y="23"/>
                                  <a:pt x="136" y="21"/>
                                  <a:pt x="135" y="20"/>
                                </a:cubicBezTo>
                                <a:cubicBezTo>
                                  <a:pt x="135" y="19"/>
                                  <a:pt x="130" y="11"/>
                                  <a:pt x="130" y="11"/>
                                </a:cubicBezTo>
                                <a:lnTo>
                                  <a:pt x="129" y="10"/>
                                </a:lnTo>
                                <a:close/>
                              </a:path>
                            </a:pathLst>
                          </a:custGeom>
                          <a:solidFill>
                            <a:srgbClr val="E2001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 name="Freeform 13"/>
                        <wps:cNvSpPr>
                          <a:spLocks/>
                        </wps:cNvSpPr>
                        <wps:spPr bwMode="auto">
                          <a:xfrm>
                            <a:off x="806" y="1431"/>
                            <a:ext cx="86" cy="62"/>
                          </a:xfrm>
                          <a:custGeom>
                            <a:avLst/>
                            <a:gdLst>
                              <a:gd name="T0" fmla="*/ 4 w 19"/>
                              <a:gd name="T1" fmla="*/ 0 h 14"/>
                              <a:gd name="T2" fmla="*/ 0 w 19"/>
                              <a:gd name="T3" fmla="*/ 7 h 14"/>
                              <a:gd name="T4" fmla="*/ 0 w 19"/>
                              <a:gd name="T5" fmla="*/ 7 h 14"/>
                              <a:gd name="T6" fmla="*/ 12 w 19"/>
                              <a:gd name="T7" fmla="*/ 8 h 14"/>
                              <a:gd name="T8" fmla="*/ 12 w 19"/>
                              <a:gd name="T9" fmla="*/ 9 h 14"/>
                              <a:gd name="T10" fmla="*/ 1 w 19"/>
                              <a:gd name="T11" fmla="*/ 13 h 14"/>
                              <a:gd name="T12" fmla="*/ 0 w 19"/>
                              <a:gd name="T13" fmla="*/ 14 h 14"/>
                              <a:gd name="T14" fmla="*/ 12 w 19"/>
                              <a:gd name="T15" fmla="*/ 12 h 14"/>
                              <a:gd name="T16" fmla="*/ 18 w 19"/>
                              <a:gd name="T17" fmla="*/ 4 h 14"/>
                              <a:gd name="T18" fmla="*/ 19 w 19"/>
                              <a:gd name="T19" fmla="*/ 3 h 14"/>
                              <a:gd name="T20" fmla="*/ 11 w 19"/>
                              <a:gd name="T21" fmla="*/ 0 h 14"/>
                              <a:gd name="T22" fmla="*/ 4 w 19"/>
                              <a:gd name="T23" fmla="*/ 0 h 1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19" h="14">
                                <a:moveTo>
                                  <a:pt x="4" y="0"/>
                                </a:moveTo>
                                <a:cubicBezTo>
                                  <a:pt x="0" y="7"/>
                                  <a:pt x="0" y="7"/>
                                  <a:pt x="0" y="7"/>
                                </a:cubicBezTo>
                                <a:cubicBezTo>
                                  <a:pt x="0" y="7"/>
                                  <a:pt x="0" y="7"/>
                                  <a:pt x="0" y="7"/>
                                </a:cubicBezTo>
                                <a:cubicBezTo>
                                  <a:pt x="0" y="7"/>
                                  <a:pt x="10" y="7"/>
                                  <a:pt x="12" y="8"/>
                                </a:cubicBezTo>
                                <a:cubicBezTo>
                                  <a:pt x="13" y="8"/>
                                  <a:pt x="12" y="9"/>
                                  <a:pt x="12" y="9"/>
                                </a:cubicBezTo>
                                <a:cubicBezTo>
                                  <a:pt x="12" y="9"/>
                                  <a:pt x="3" y="13"/>
                                  <a:pt x="1" y="13"/>
                                </a:cubicBezTo>
                                <a:cubicBezTo>
                                  <a:pt x="0" y="14"/>
                                  <a:pt x="0" y="14"/>
                                  <a:pt x="0" y="14"/>
                                </a:cubicBezTo>
                                <a:cubicBezTo>
                                  <a:pt x="0" y="14"/>
                                  <a:pt x="9" y="13"/>
                                  <a:pt x="12" y="12"/>
                                </a:cubicBezTo>
                                <a:cubicBezTo>
                                  <a:pt x="15" y="10"/>
                                  <a:pt x="18" y="4"/>
                                  <a:pt x="18" y="4"/>
                                </a:cubicBezTo>
                                <a:cubicBezTo>
                                  <a:pt x="19" y="3"/>
                                  <a:pt x="19" y="3"/>
                                  <a:pt x="19" y="3"/>
                                </a:cubicBezTo>
                                <a:cubicBezTo>
                                  <a:pt x="18" y="2"/>
                                  <a:pt x="17" y="0"/>
                                  <a:pt x="11" y="0"/>
                                </a:cubicBezTo>
                                <a:cubicBezTo>
                                  <a:pt x="5" y="0"/>
                                  <a:pt x="4" y="0"/>
                                  <a:pt x="4" y="0"/>
                                </a:cubicBezTo>
                              </a:path>
                            </a:pathLst>
                          </a:custGeom>
                          <a:solidFill>
                            <a:srgbClr val="E2001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 name="Freeform 14"/>
                        <wps:cNvSpPr>
                          <a:spLocks/>
                        </wps:cNvSpPr>
                        <wps:spPr bwMode="auto">
                          <a:xfrm>
                            <a:off x="600" y="1238"/>
                            <a:ext cx="485" cy="197"/>
                          </a:xfrm>
                          <a:custGeom>
                            <a:avLst/>
                            <a:gdLst>
                              <a:gd name="T0" fmla="*/ 108 w 108"/>
                              <a:gd name="T1" fmla="*/ 0 h 44"/>
                              <a:gd name="T2" fmla="*/ 52 w 108"/>
                              <a:gd name="T3" fmla="*/ 19 h 44"/>
                              <a:gd name="T4" fmla="*/ 4 w 108"/>
                              <a:gd name="T5" fmla="*/ 37 h 44"/>
                              <a:gd name="T6" fmla="*/ 0 w 108"/>
                              <a:gd name="T7" fmla="*/ 44 h 44"/>
                              <a:gd name="T8" fmla="*/ 51 w 108"/>
                              <a:gd name="T9" fmla="*/ 25 h 44"/>
                              <a:gd name="T10" fmla="*/ 104 w 108"/>
                              <a:gd name="T11" fmla="*/ 7 h 44"/>
                              <a:gd name="T12" fmla="*/ 108 w 108"/>
                              <a:gd name="T13" fmla="*/ 0 h 44"/>
                            </a:gdLst>
                            <a:ahLst/>
                            <a:cxnLst>
                              <a:cxn ang="0">
                                <a:pos x="T0" y="T1"/>
                              </a:cxn>
                              <a:cxn ang="0">
                                <a:pos x="T2" y="T3"/>
                              </a:cxn>
                              <a:cxn ang="0">
                                <a:pos x="T4" y="T5"/>
                              </a:cxn>
                              <a:cxn ang="0">
                                <a:pos x="T6" y="T7"/>
                              </a:cxn>
                              <a:cxn ang="0">
                                <a:pos x="T8" y="T9"/>
                              </a:cxn>
                              <a:cxn ang="0">
                                <a:pos x="T10" y="T11"/>
                              </a:cxn>
                              <a:cxn ang="0">
                                <a:pos x="T12" y="T13"/>
                              </a:cxn>
                            </a:cxnLst>
                            <a:rect l="0" t="0" r="r" b="b"/>
                            <a:pathLst>
                              <a:path w="108" h="44">
                                <a:moveTo>
                                  <a:pt x="108" y="0"/>
                                </a:moveTo>
                                <a:cubicBezTo>
                                  <a:pt x="108" y="0"/>
                                  <a:pt x="72" y="12"/>
                                  <a:pt x="52" y="19"/>
                                </a:cubicBezTo>
                                <a:cubicBezTo>
                                  <a:pt x="32" y="25"/>
                                  <a:pt x="4" y="37"/>
                                  <a:pt x="4" y="37"/>
                                </a:cubicBezTo>
                                <a:cubicBezTo>
                                  <a:pt x="0" y="44"/>
                                  <a:pt x="0" y="44"/>
                                  <a:pt x="0" y="44"/>
                                </a:cubicBezTo>
                                <a:cubicBezTo>
                                  <a:pt x="0" y="44"/>
                                  <a:pt x="49" y="26"/>
                                  <a:pt x="51" y="25"/>
                                </a:cubicBezTo>
                                <a:cubicBezTo>
                                  <a:pt x="53" y="24"/>
                                  <a:pt x="104" y="7"/>
                                  <a:pt x="104" y="7"/>
                                </a:cubicBezTo>
                                <a:lnTo>
                                  <a:pt x="108" y="0"/>
                                </a:lnTo>
                                <a:close/>
                              </a:path>
                            </a:pathLst>
                          </a:custGeom>
                          <a:solidFill>
                            <a:srgbClr val="E2001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 name="Freeform 15"/>
                        <wps:cNvSpPr>
                          <a:spLocks noEditPoints="1"/>
                        </wps:cNvSpPr>
                        <wps:spPr bwMode="auto">
                          <a:xfrm>
                            <a:off x="1063" y="1229"/>
                            <a:ext cx="166" cy="166"/>
                          </a:xfrm>
                          <a:custGeom>
                            <a:avLst/>
                            <a:gdLst>
                              <a:gd name="T0" fmla="*/ 32 w 37"/>
                              <a:gd name="T1" fmla="*/ 9 h 37"/>
                              <a:gd name="T2" fmla="*/ 28 w 37"/>
                              <a:gd name="T3" fmla="*/ 6 h 37"/>
                              <a:gd name="T4" fmla="*/ 28 w 37"/>
                              <a:gd name="T5" fmla="*/ 5 h 37"/>
                              <a:gd name="T6" fmla="*/ 32 w 37"/>
                              <a:gd name="T7" fmla="*/ 5 h 37"/>
                              <a:gd name="T8" fmla="*/ 32 w 37"/>
                              <a:gd name="T9" fmla="*/ 9 h 37"/>
                              <a:gd name="T10" fmla="*/ 34 w 37"/>
                              <a:gd name="T11" fmla="*/ 10 h 37"/>
                              <a:gd name="T12" fmla="*/ 34 w 37"/>
                              <a:gd name="T13" fmla="*/ 1 h 37"/>
                              <a:gd name="T14" fmla="*/ 28 w 37"/>
                              <a:gd name="T15" fmla="*/ 2 h 37"/>
                              <a:gd name="T16" fmla="*/ 25 w 37"/>
                              <a:gd name="T17" fmla="*/ 8 h 37"/>
                              <a:gd name="T18" fmla="*/ 30 w 37"/>
                              <a:gd name="T19" fmla="*/ 13 h 37"/>
                              <a:gd name="T20" fmla="*/ 30 w 37"/>
                              <a:gd name="T21" fmla="*/ 13 h 37"/>
                              <a:gd name="T22" fmla="*/ 30 w 37"/>
                              <a:gd name="T23" fmla="*/ 13 h 37"/>
                              <a:gd name="T24" fmla="*/ 15 w 37"/>
                              <a:gd name="T25" fmla="*/ 26 h 37"/>
                              <a:gd name="T26" fmla="*/ 0 w 37"/>
                              <a:gd name="T27" fmla="*/ 37 h 37"/>
                              <a:gd name="T28" fmla="*/ 3 w 37"/>
                              <a:gd name="T29" fmla="*/ 36 h 37"/>
                              <a:gd name="T30" fmla="*/ 18 w 37"/>
                              <a:gd name="T31" fmla="*/ 27 h 37"/>
                              <a:gd name="T32" fmla="*/ 31 w 37"/>
                              <a:gd name="T33" fmla="*/ 14 h 37"/>
                              <a:gd name="T34" fmla="*/ 32 w 37"/>
                              <a:gd name="T35" fmla="*/ 14 h 37"/>
                              <a:gd name="T36" fmla="*/ 34 w 37"/>
                              <a:gd name="T37" fmla="*/ 18 h 37"/>
                              <a:gd name="T38" fmla="*/ 35 w 37"/>
                              <a:gd name="T39" fmla="*/ 17 h 37"/>
                              <a:gd name="T40" fmla="*/ 36 w 37"/>
                              <a:gd name="T41" fmla="*/ 13 h 37"/>
                              <a:gd name="T42" fmla="*/ 34 w 37"/>
                              <a:gd name="T43" fmla="*/ 10 h 3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37" h="37">
                                <a:moveTo>
                                  <a:pt x="32" y="9"/>
                                </a:moveTo>
                                <a:cubicBezTo>
                                  <a:pt x="32" y="9"/>
                                  <a:pt x="29" y="7"/>
                                  <a:pt x="28" y="6"/>
                                </a:cubicBezTo>
                                <a:cubicBezTo>
                                  <a:pt x="28" y="6"/>
                                  <a:pt x="28" y="5"/>
                                  <a:pt x="28" y="5"/>
                                </a:cubicBezTo>
                                <a:cubicBezTo>
                                  <a:pt x="31" y="3"/>
                                  <a:pt x="32" y="4"/>
                                  <a:pt x="32" y="5"/>
                                </a:cubicBezTo>
                                <a:cubicBezTo>
                                  <a:pt x="33" y="7"/>
                                  <a:pt x="32" y="9"/>
                                  <a:pt x="32" y="9"/>
                                </a:cubicBezTo>
                                <a:moveTo>
                                  <a:pt x="34" y="10"/>
                                </a:moveTo>
                                <a:cubicBezTo>
                                  <a:pt x="37" y="3"/>
                                  <a:pt x="34" y="1"/>
                                  <a:pt x="34" y="1"/>
                                </a:cubicBezTo>
                                <a:cubicBezTo>
                                  <a:pt x="32" y="0"/>
                                  <a:pt x="30" y="1"/>
                                  <a:pt x="28" y="2"/>
                                </a:cubicBezTo>
                                <a:cubicBezTo>
                                  <a:pt x="26" y="4"/>
                                  <a:pt x="25" y="6"/>
                                  <a:pt x="25" y="8"/>
                                </a:cubicBezTo>
                                <a:cubicBezTo>
                                  <a:pt x="26" y="10"/>
                                  <a:pt x="29" y="13"/>
                                  <a:pt x="30" y="13"/>
                                </a:cubicBezTo>
                                <a:cubicBezTo>
                                  <a:pt x="30" y="13"/>
                                  <a:pt x="30" y="13"/>
                                  <a:pt x="30" y="13"/>
                                </a:cubicBezTo>
                                <a:cubicBezTo>
                                  <a:pt x="30" y="13"/>
                                  <a:pt x="30" y="13"/>
                                  <a:pt x="30" y="13"/>
                                </a:cubicBezTo>
                                <a:cubicBezTo>
                                  <a:pt x="29" y="16"/>
                                  <a:pt x="22" y="22"/>
                                  <a:pt x="15" y="26"/>
                                </a:cubicBezTo>
                                <a:cubicBezTo>
                                  <a:pt x="11" y="29"/>
                                  <a:pt x="0" y="37"/>
                                  <a:pt x="0" y="37"/>
                                </a:cubicBezTo>
                                <a:cubicBezTo>
                                  <a:pt x="0" y="37"/>
                                  <a:pt x="2" y="36"/>
                                  <a:pt x="3" y="36"/>
                                </a:cubicBezTo>
                                <a:cubicBezTo>
                                  <a:pt x="4" y="35"/>
                                  <a:pt x="12" y="31"/>
                                  <a:pt x="18" y="27"/>
                                </a:cubicBezTo>
                                <a:cubicBezTo>
                                  <a:pt x="24" y="24"/>
                                  <a:pt x="31" y="14"/>
                                  <a:pt x="31" y="14"/>
                                </a:cubicBezTo>
                                <a:cubicBezTo>
                                  <a:pt x="32" y="14"/>
                                  <a:pt x="32" y="14"/>
                                  <a:pt x="32" y="14"/>
                                </a:cubicBezTo>
                                <a:cubicBezTo>
                                  <a:pt x="33" y="15"/>
                                  <a:pt x="34" y="18"/>
                                  <a:pt x="34" y="18"/>
                                </a:cubicBezTo>
                                <a:cubicBezTo>
                                  <a:pt x="34" y="18"/>
                                  <a:pt x="34" y="18"/>
                                  <a:pt x="35" y="17"/>
                                </a:cubicBezTo>
                                <a:cubicBezTo>
                                  <a:pt x="35" y="17"/>
                                  <a:pt x="36" y="14"/>
                                  <a:pt x="36" y="13"/>
                                </a:cubicBezTo>
                                <a:cubicBezTo>
                                  <a:pt x="36" y="12"/>
                                  <a:pt x="34" y="10"/>
                                  <a:pt x="34" y="10"/>
                                </a:cubicBezTo>
                              </a:path>
                            </a:pathLst>
                          </a:custGeom>
                          <a:solidFill>
                            <a:srgbClr val="E2001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 name="Freeform 16"/>
                        <wps:cNvSpPr>
                          <a:spLocks noEditPoints="1"/>
                        </wps:cNvSpPr>
                        <wps:spPr bwMode="auto">
                          <a:xfrm>
                            <a:off x="1260" y="1238"/>
                            <a:ext cx="166" cy="166"/>
                          </a:xfrm>
                          <a:custGeom>
                            <a:avLst/>
                            <a:gdLst>
                              <a:gd name="T0" fmla="*/ 32 w 37"/>
                              <a:gd name="T1" fmla="*/ 10 h 37"/>
                              <a:gd name="T2" fmla="*/ 28 w 37"/>
                              <a:gd name="T3" fmla="*/ 6 h 37"/>
                              <a:gd name="T4" fmla="*/ 28 w 37"/>
                              <a:gd name="T5" fmla="*/ 5 h 37"/>
                              <a:gd name="T6" fmla="*/ 32 w 37"/>
                              <a:gd name="T7" fmla="*/ 5 h 37"/>
                              <a:gd name="T8" fmla="*/ 32 w 37"/>
                              <a:gd name="T9" fmla="*/ 10 h 37"/>
                              <a:gd name="T10" fmla="*/ 33 w 37"/>
                              <a:gd name="T11" fmla="*/ 10 h 37"/>
                              <a:gd name="T12" fmla="*/ 33 w 37"/>
                              <a:gd name="T13" fmla="*/ 1 h 37"/>
                              <a:gd name="T14" fmla="*/ 28 w 37"/>
                              <a:gd name="T15" fmla="*/ 2 h 37"/>
                              <a:gd name="T16" fmla="*/ 25 w 37"/>
                              <a:gd name="T17" fmla="*/ 8 h 37"/>
                              <a:gd name="T18" fmla="*/ 30 w 37"/>
                              <a:gd name="T19" fmla="*/ 13 h 37"/>
                              <a:gd name="T20" fmla="*/ 30 w 37"/>
                              <a:gd name="T21" fmla="*/ 13 h 37"/>
                              <a:gd name="T22" fmla="*/ 30 w 37"/>
                              <a:gd name="T23" fmla="*/ 13 h 37"/>
                              <a:gd name="T24" fmla="*/ 15 w 37"/>
                              <a:gd name="T25" fmla="*/ 26 h 37"/>
                              <a:gd name="T26" fmla="*/ 0 w 37"/>
                              <a:gd name="T27" fmla="*/ 37 h 37"/>
                              <a:gd name="T28" fmla="*/ 3 w 37"/>
                              <a:gd name="T29" fmla="*/ 36 h 37"/>
                              <a:gd name="T30" fmla="*/ 18 w 37"/>
                              <a:gd name="T31" fmla="*/ 27 h 37"/>
                              <a:gd name="T32" fmla="*/ 31 w 37"/>
                              <a:gd name="T33" fmla="*/ 14 h 37"/>
                              <a:gd name="T34" fmla="*/ 32 w 37"/>
                              <a:gd name="T35" fmla="*/ 14 h 37"/>
                              <a:gd name="T36" fmla="*/ 34 w 37"/>
                              <a:gd name="T37" fmla="*/ 18 h 37"/>
                              <a:gd name="T38" fmla="*/ 35 w 37"/>
                              <a:gd name="T39" fmla="*/ 17 h 37"/>
                              <a:gd name="T40" fmla="*/ 35 w 37"/>
                              <a:gd name="T41" fmla="*/ 13 h 37"/>
                              <a:gd name="T42" fmla="*/ 33 w 37"/>
                              <a:gd name="T43" fmla="*/ 10 h 3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37" h="37">
                                <a:moveTo>
                                  <a:pt x="32" y="10"/>
                                </a:moveTo>
                                <a:cubicBezTo>
                                  <a:pt x="32" y="10"/>
                                  <a:pt x="29" y="7"/>
                                  <a:pt x="28" y="6"/>
                                </a:cubicBezTo>
                                <a:cubicBezTo>
                                  <a:pt x="28" y="6"/>
                                  <a:pt x="28" y="5"/>
                                  <a:pt x="28" y="5"/>
                                </a:cubicBezTo>
                                <a:cubicBezTo>
                                  <a:pt x="31" y="3"/>
                                  <a:pt x="32" y="4"/>
                                  <a:pt x="32" y="5"/>
                                </a:cubicBezTo>
                                <a:cubicBezTo>
                                  <a:pt x="33" y="7"/>
                                  <a:pt x="32" y="10"/>
                                  <a:pt x="32" y="10"/>
                                </a:cubicBezTo>
                                <a:moveTo>
                                  <a:pt x="33" y="10"/>
                                </a:moveTo>
                                <a:cubicBezTo>
                                  <a:pt x="37" y="3"/>
                                  <a:pt x="34" y="1"/>
                                  <a:pt x="33" y="1"/>
                                </a:cubicBezTo>
                                <a:cubicBezTo>
                                  <a:pt x="32" y="0"/>
                                  <a:pt x="30" y="1"/>
                                  <a:pt x="28" y="2"/>
                                </a:cubicBezTo>
                                <a:cubicBezTo>
                                  <a:pt x="26" y="4"/>
                                  <a:pt x="25" y="6"/>
                                  <a:pt x="25" y="8"/>
                                </a:cubicBezTo>
                                <a:cubicBezTo>
                                  <a:pt x="26" y="10"/>
                                  <a:pt x="29" y="13"/>
                                  <a:pt x="30" y="13"/>
                                </a:cubicBezTo>
                                <a:cubicBezTo>
                                  <a:pt x="30" y="13"/>
                                  <a:pt x="30" y="13"/>
                                  <a:pt x="30" y="13"/>
                                </a:cubicBezTo>
                                <a:cubicBezTo>
                                  <a:pt x="30" y="13"/>
                                  <a:pt x="30" y="13"/>
                                  <a:pt x="30" y="13"/>
                                </a:cubicBezTo>
                                <a:cubicBezTo>
                                  <a:pt x="29" y="16"/>
                                  <a:pt x="22" y="22"/>
                                  <a:pt x="15" y="26"/>
                                </a:cubicBezTo>
                                <a:cubicBezTo>
                                  <a:pt x="11" y="29"/>
                                  <a:pt x="0" y="37"/>
                                  <a:pt x="0" y="37"/>
                                </a:cubicBezTo>
                                <a:cubicBezTo>
                                  <a:pt x="0" y="37"/>
                                  <a:pt x="2" y="36"/>
                                  <a:pt x="3" y="36"/>
                                </a:cubicBezTo>
                                <a:cubicBezTo>
                                  <a:pt x="4" y="35"/>
                                  <a:pt x="11" y="31"/>
                                  <a:pt x="18" y="27"/>
                                </a:cubicBezTo>
                                <a:cubicBezTo>
                                  <a:pt x="24" y="24"/>
                                  <a:pt x="31" y="14"/>
                                  <a:pt x="31" y="14"/>
                                </a:cubicBezTo>
                                <a:cubicBezTo>
                                  <a:pt x="32" y="14"/>
                                  <a:pt x="32" y="14"/>
                                  <a:pt x="32" y="14"/>
                                </a:cubicBezTo>
                                <a:cubicBezTo>
                                  <a:pt x="33" y="15"/>
                                  <a:pt x="34" y="18"/>
                                  <a:pt x="34" y="18"/>
                                </a:cubicBezTo>
                                <a:cubicBezTo>
                                  <a:pt x="34" y="18"/>
                                  <a:pt x="34" y="18"/>
                                  <a:pt x="35" y="17"/>
                                </a:cubicBezTo>
                                <a:cubicBezTo>
                                  <a:pt x="35" y="17"/>
                                  <a:pt x="35" y="14"/>
                                  <a:pt x="35" y="13"/>
                                </a:cubicBezTo>
                                <a:cubicBezTo>
                                  <a:pt x="35" y="12"/>
                                  <a:pt x="33" y="10"/>
                                  <a:pt x="33" y="10"/>
                                </a:cubicBezTo>
                              </a:path>
                            </a:pathLst>
                          </a:custGeom>
                          <a:solidFill>
                            <a:srgbClr val="E2001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 name="Freeform 17"/>
                        <wps:cNvSpPr>
                          <a:spLocks noEditPoints="1"/>
                        </wps:cNvSpPr>
                        <wps:spPr bwMode="auto">
                          <a:xfrm>
                            <a:off x="1862" y="1328"/>
                            <a:ext cx="135" cy="134"/>
                          </a:xfrm>
                          <a:custGeom>
                            <a:avLst/>
                            <a:gdLst>
                              <a:gd name="T0" fmla="*/ 26 w 30"/>
                              <a:gd name="T1" fmla="*/ 8 h 30"/>
                              <a:gd name="T2" fmla="*/ 23 w 30"/>
                              <a:gd name="T3" fmla="*/ 5 h 30"/>
                              <a:gd name="T4" fmla="*/ 23 w 30"/>
                              <a:gd name="T5" fmla="*/ 4 h 30"/>
                              <a:gd name="T6" fmla="*/ 27 w 30"/>
                              <a:gd name="T7" fmla="*/ 5 h 30"/>
                              <a:gd name="T8" fmla="*/ 26 w 30"/>
                              <a:gd name="T9" fmla="*/ 8 h 30"/>
                              <a:gd name="T10" fmla="*/ 28 w 30"/>
                              <a:gd name="T11" fmla="*/ 9 h 30"/>
                              <a:gd name="T12" fmla="*/ 28 w 30"/>
                              <a:gd name="T13" fmla="*/ 1 h 30"/>
                              <a:gd name="T14" fmla="*/ 23 w 30"/>
                              <a:gd name="T15" fmla="*/ 2 h 30"/>
                              <a:gd name="T16" fmla="*/ 21 w 30"/>
                              <a:gd name="T17" fmla="*/ 7 h 30"/>
                              <a:gd name="T18" fmla="*/ 25 w 30"/>
                              <a:gd name="T19" fmla="*/ 11 h 30"/>
                              <a:gd name="T20" fmla="*/ 25 w 30"/>
                              <a:gd name="T21" fmla="*/ 11 h 30"/>
                              <a:gd name="T22" fmla="*/ 25 w 30"/>
                              <a:gd name="T23" fmla="*/ 11 h 30"/>
                              <a:gd name="T24" fmla="*/ 13 w 30"/>
                              <a:gd name="T25" fmla="*/ 21 h 30"/>
                              <a:gd name="T26" fmla="*/ 0 w 30"/>
                              <a:gd name="T27" fmla="*/ 30 h 30"/>
                              <a:gd name="T28" fmla="*/ 3 w 30"/>
                              <a:gd name="T29" fmla="*/ 29 h 30"/>
                              <a:gd name="T30" fmla="*/ 15 w 30"/>
                              <a:gd name="T31" fmla="*/ 22 h 30"/>
                              <a:gd name="T32" fmla="*/ 26 w 30"/>
                              <a:gd name="T33" fmla="*/ 12 h 30"/>
                              <a:gd name="T34" fmla="*/ 26 w 30"/>
                              <a:gd name="T35" fmla="*/ 12 h 30"/>
                              <a:gd name="T36" fmla="*/ 28 w 30"/>
                              <a:gd name="T37" fmla="*/ 14 h 30"/>
                              <a:gd name="T38" fmla="*/ 29 w 30"/>
                              <a:gd name="T39" fmla="*/ 14 h 30"/>
                              <a:gd name="T40" fmla="*/ 29 w 30"/>
                              <a:gd name="T41" fmla="*/ 11 h 30"/>
                              <a:gd name="T42" fmla="*/ 28 w 30"/>
                              <a:gd name="T43" fmla="*/ 9 h 3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30" h="30">
                                <a:moveTo>
                                  <a:pt x="26" y="8"/>
                                </a:moveTo>
                                <a:cubicBezTo>
                                  <a:pt x="26" y="8"/>
                                  <a:pt x="24" y="6"/>
                                  <a:pt x="23" y="5"/>
                                </a:cubicBezTo>
                                <a:cubicBezTo>
                                  <a:pt x="23" y="5"/>
                                  <a:pt x="23" y="4"/>
                                  <a:pt x="23" y="4"/>
                                </a:cubicBezTo>
                                <a:cubicBezTo>
                                  <a:pt x="25" y="3"/>
                                  <a:pt x="26" y="4"/>
                                  <a:pt x="27" y="5"/>
                                </a:cubicBezTo>
                                <a:cubicBezTo>
                                  <a:pt x="27" y="6"/>
                                  <a:pt x="26" y="8"/>
                                  <a:pt x="26" y="8"/>
                                </a:cubicBezTo>
                                <a:moveTo>
                                  <a:pt x="28" y="9"/>
                                </a:moveTo>
                                <a:cubicBezTo>
                                  <a:pt x="30" y="3"/>
                                  <a:pt x="28" y="1"/>
                                  <a:pt x="28" y="1"/>
                                </a:cubicBezTo>
                                <a:cubicBezTo>
                                  <a:pt x="26" y="0"/>
                                  <a:pt x="25" y="1"/>
                                  <a:pt x="23" y="2"/>
                                </a:cubicBezTo>
                                <a:cubicBezTo>
                                  <a:pt x="22" y="3"/>
                                  <a:pt x="21" y="5"/>
                                  <a:pt x="21" y="7"/>
                                </a:cubicBezTo>
                                <a:cubicBezTo>
                                  <a:pt x="21" y="9"/>
                                  <a:pt x="24" y="11"/>
                                  <a:pt x="25" y="11"/>
                                </a:cubicBezTo>
                                <a:cubicBezTo>
                                  <a:pt x="25" y="11"/>
                                  <a:pt x="25" y="11"/>
                                  <a:pt x="25" y="11"/>
                                </a:cubicBezTo>
                                <a:cubicBezTo>
                                  <a:pt x="25" y="11"/>
                                  <a:pt x="25" y="11"/>
                                  <a:pt x="25" y="11"/>
                                </a:cubicBezTo>
                                <a:cubicBezTo>
                                  <a:pt x="24" y="13"/>
                                  <a:pt x="18" y="18"/>
                                  <a:pt x="13" y="21"/>
                                </a:cubicBezTo>
                                <a:cubicBezTo>
                                  <a:pt x="10" y="24"/>
                                  <a:pt x="0" y="30"/>
                                  <a:pt x="0" y="30"/>
                                </a:cubicBezTo>
                                <a:cubicBezTo>
                                  <a:pt x="3" y="29"/>
                                  <a:pt x="3" y="29"/>
                                  <a:pt x="3" y="29"/>
                                </a:cubicBezTo>
                                <a:cubicBezTo>
                                  <a:pt x="4" y="28"/>
                                  <a:pt x="10" y="25"/>
                                  <a:pt x="15" y="22"/>
                                </a:cubicBezTo>
                                <a:cubicBezTo>
                                  <a:pt x="20" y="19"/>
                                  <a:pt x="26" y="12"/>
                                  <a:pt x="26" y="12"/>
                                </a:cubicBezTo>
                                <a:cubicBezTo>
                                  <a:pt x="26" y="12"/>
                                  <a:pt x="26" y="12"/>
                                  <a:pt x="26" y="12"/>
                                </a:cubicBezTo>
                                <a:cubicBezTo>
                                  <a:pt x="27" y="12"/>
                                  <a:pt x="28" y="14"/>
                                  <a:pt x="28" y="14"/>
                                </a:cubicBezTo>
                                <a:cubicBezTo>
                                  <a:pt x="28" y="14"/>
                                  <a:pt x="28" y="15"/>
                                  <a:pt x="29" y="14"/>
                                </a:cubicBezTo>
                                <a:cubicBezTo>
                                  <a:pt x="29" y="14"/>
                                  <a:pt x="29" y="11"/>
                                  <a:pt x="29" y="11"/>
                                </a:cubicBezTo>
                                <a:cubicBezTo>
                                  <a:pt x="29" y="10"/>
                                  <a:pt x="28" y="9"/>
                                  <a:pt x="28" y="9"/>
                                </a:cubicBezTo>
                              </a:path>
                            </a:pathLst>
                          </a:custGeom>
                          <a:solidFill>
                            <a:srgbClr val="E2001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 name="Freeform 18"/>
                        <wps:cNvSpPr>
                          <a:spLocks/>
                        </wps:cNvSpPr>
                        <wps:spPr bwMode="auto">
                          <a:xfrm>
                            <a:off x="1480" y="1283"/>
                            <a:ext cx="72" cy="72"/>
                          </a:xfrm>
                          <a:custGeom>
                            <a:avLst/>
                            <a:gdLst>
                              <a:gd name="T0" fmla="*/ 4 w 16"/>
                              <a:gd name="T1" fmla="*/ 6 h 16"/>
                              <a:gd name="T2" fmla="*/ 4 w 16"/>
                              <a:gd name="T3" fmla="*/ 7 h 16"/>
                              <a:gd name="T4" fmla="*/ 1 w 16"/>
                              <a:gd name="T5" fmla="*/ 6 h 16"/>
                              <a:gd name="T6" fmla="*/ 0 w 16"/>
                              <a:gd name="T7" fmla="*/ 6 h 16"/>
                              <a:gd name="T8" fmla="*/ 1 w 16"/>
                              <a:gd name="T9" fmla="*/ 2 h 16"/>
                              <a:gd name="T10" fmla="*/ 2 w 16"/>
                              <a:gd name="T11" fmla="*/ 1 h 16"/>
                              <a:gd name="T12" fmla="*/ 8 w 16"/>
                              <a:gd name="T13" fmla="*/ 10 h 16"/>
                              <a:gd name="T14" fmla="*/ 9 w 16"/>
                              <a:gd name="T15" fmla="*/ 13 h 16"/>
                              <a:gd name="T16" fmla="*/ 9 w 16"/>
                              <a:gd name="T17" fmla="*/ 11 h 16"/>
                              <a:gd name="T18" fmla="*/ 10 w 16"/>
                              <a:gd name="T19" fmla="*/ 3 h 16"/>
                              <a:gd name="T20" fmla="*/ 12 w 16"/>
                              <a:gd name="T21" fmla="*/ 0 h 16"/>
                              <a:gd name="T22" fmla="*/ 16 w 16"/>
                              <a:gd name="T23" fmla="*/ 2 h 16"/>
                              <a:gd name="T24" fmla="*/ 14 w 16"/>
                              <a:gd name="T25" fmla="*/ 5 h 16"/>
                              <a:gd name="T26" fmla="*/ 12 w 16"/>
                              <a:gd name="T27" fmla="*/ 3 h 16"/>
                              <a:gd name="T28" fmla="*/ 10 w 16"/>
                              <a:gd name="T29" fmla="*/ 10 h 16"/>
                              <a:gd name="T30" fmla="*/ 9 w 16"/>
                              <a:gd name="T31" fmla="*/ 15 h 16"/>
                              <a:gd name="T32" fmla="*/ 8 w 16"/>
                              <a:gd name="T33" fmla="*/ 16 h 16"/>
                              <a:gd name="T34" fmla="*/ 4 w 16"/>
                              <a:gd name="T35" fmla="*/ 6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16" h="16">
                                <a:moveTo>
                                  <a:pt x="4" y="6"/>
                                </a:moveTo>
                                <a:cubicBezTo>
                                  <a:pt x="4" y="7"/>
                                  <a:pt x="4" y="7"/>
                                  <a:pt x="4" y="7"/>
                                </a:cubicBezTo>
                                <a:cubicBezTo>
                                  <a:pt x="4" y="7"/>
                                  <a:pt x="3" y="6"/>
                                  <a:pt x="1" y="6"/>
                                </a:cubicBezTo>
                                <a:cubicBezTo>
                                  <a:pt x="0" y="6"/>
                                  <a:pt x="0" y="6"/>
                                  <a:pt x="0" y="6"/>
                                </a:cubicBezTo>
                                <a:cubicBezTo>
                                  <a:pt x="1" y="2"/>
                                  <a:pt x="1" y="2"/>
                                  <a:pt x="1" y="2"/>
                                </a:cubicBezTo>
                                <a:cubicBezTo>
                                  <a:pt x="2" y="1"/>
                                  <a:pt x="2" y="1"/>
                                  <a:pt x="2" y="1"/>
                                </a:cubicBezTo>
                                <a:cubicBezTo>
                                  <a:pt x="2" y="1"/>
                                  <a:pt x="6" y="3"/>
                                  <a:pt x="8" y="10"/>
                                </a:cubicBezTo>
                                <a:cubicBezTo>
                                  <a:pt x="9" y="13"/>
                                  <a:pt x="9" y="13"/>
                                  <a:pt x="9" y="13"/>
                                </a:cubicBezTo>
                                <a:cubicBezTo>
                                  <a:pt x="9" y="11"/>
                                  <a:pt x="9" y="11"/>
                                  <a:pt x="9" y="11"/>
                                </a:cubicBezTo>
                                <a:cubicBezTo>
                                  <a:pt x="9" y="11"/>
                                  <a:pt x="10" y="3"/>
                                  <a:pt x="10" y="3"/>
                                </a:cubicBezTo>
                                <a:cubicBezTo>
                                  <a:pt x="10" y="2"/>
                                  <a:pt x="11" y="0"/>
                                  <a:pt x="12" y="0"/>
                                </a:cubicBezTo>
                                <a:cubicBezTo>
                                  <a:pt x="13" y="0"/>
                                  <a:pt x="16" y="2"/>
                                  <a:pt x="16" y="2"/>
                                </a:cubicBezTo>
                                <a:cubicBezTo>
                                  <a:pt x="14" y="5"/>
                                  <a:pt x="14" y="5"/>
                                  <a:pt x="14" y="5"/>
                                </a:cubicBezTo>
                                <a:cubicBezTo>
                                  <a:pt x="14" y="5"/>
                                  <a:pt x="13" y="3"/>
                                  <a:pt x="12" y="3"/>
                                </a:cubicBezTo>
                                <a:cubicBezTo>
                                  <a:pt x="11" y="3"/>
                                  <a:pt x="10" y="6"/>
                                  <a:pt x="10" y="10"/>
                                </a:cubicBezTo>
                                <a:cubicBezTo>
                                  <a:pt x="10" y="14"/>
                                  <a:pt x="9" y="15"/>
                                  <a:pt x="9" y="15"/>
                                </a:cubicBezTo>
                                <a:cubicBezTo>
                                  <a:pt x="9" y="16"/>
                                  <a:pt x="8" y="16"/>
                                  <a:pt x="8" y="16"/>
                                </a:cubicBezTo>
                                <a:cubicBezTo>
                                  <a:pt x="7" y="10"/>
                                  <a:pt x="4" y="6"/>
                                  <a:pt x="4" y="6"/>
                                </a:cubicBezTo>
                              </a:path>
                            </a:pathLst>
                          </a:custGeom>
                          <a:solidFill>
                            <a:srgbClr val="E2001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 name="Freeform 19"/>
                        <wps:cNvSpPr>
                          <a:spLocks/>
                        </wps:cNvSpPr>
                        <wps:spPr bwMode="auto">
                          <a:xfrm>
                            <a:off x="1768" y="1368"/>
                            <a:ext cx="67" cy="72"/>
                          </a:xfrm>
                          <a:custGeom>
                            <a:avLst/>
                            <a:gdLst>
                              <a:gd name="T0" fmla="*/ 4 w 15"/>
                              <a:gd name="T1" fmla="*/ 6 h 16"/>
                              <a:gd name="T2" fmla="*/ 4 w 15"/>
                              <a:gd name="T3" fmla="*/ 7 h 16"/>
                              <a:gd name="T4" fmla="*/ 0 w 15"/>
                              <a:gd name="T5" fmla="*/ 6 h 16"/>
                              <a:gd name="T6" fmla="*/ 0 w 15"/>
                              <a:gd name="T7" fmla="*/ 5 h 16"/>
                              <a:gd name="T8" fmla="*/ 1 w 15"/>
                              <a:gd name="T9" fmla="*/ 2 h 16"/>
                              <a:gd name="T10" fmla="*/ 2 w 15"/>
                              <a:gd name="T11" fmla="*/ 1 h 16"/>
                              <a:gd name="T12" fmla="*/ 7 w 15"/>
                              <a:gd name="T13" fmla="*/ 10 h 16"/>
                              <a:gd name="T14" fmla="*/ 8 w 15"/>
                              <a:gd name="T15" fmla="*/ 13 h 16"/>
                              <a:gd name="T16" fmla="*/ 8 w 15"/>
                              <a:gd name="T17" fmla="*/ 11 h 16"/>
                              <a:gd name="T18" fmla="*/ 9 w 15"/>
                              <a:gd name="T19" fmla="*/ 3 h 16"/>
                              <a:gd name="T20" fmla="*/ 12 w 15"/>
                              <a:gd name="T21" fmla="*/ 0 h 16"/>
                              <a:gd name="T22" fmla="*/ 15 w 15"/>
                              <a:gd name="T23" fmla="*/ 2 h 16"/>
                              <a:gd name="T24" fmla="*/ 14 w 15"/>
                              <a:gd name="T25" fmla="*/ 5 h 16"/>
                              <a:gd name="T26" fmla="*/ 12 w 15"/>
                              <a:gd name="T27" fmla="*/ 3 h 16"/>
                              <a:gd name="T28" fmla="*/ 9 w 15"/>
                              <a:gd name="T29" fmla="*/ 9 h 16"/>
                              <a:gd name="T30" fmla="*/ 9 w 15"/>
                              <a:gd name="T31" fmla="*/ 15 h 16"/>
                              <a:gd name="T32" fmla="*/ 8 w 15"/>
                              <a:gd name="T33" fmla="*/ 16 h 16"/>
                              <a:gd name="T34" fmla="*/ 4 w 15"/>
                              <a:gd name="T35" fmla="*/ 6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15" h="16">
                                <a:moveTo>
                                  <a:pt x="4" y="6"/>
                                </a:moveTo>
                                <a:cubicBezTo>
                                  <a:pt x="4" y="7"/>
                                  <a:pt x="4" y="7"/>
                                  <a:pt x="4" y="7"/>
                                </a:cubicBezTo>
                                <a:cubicBezTo>
                                  <a:pt x="4" y="7"/>
                                  <a:pt x="2" y="6"/>
                                  <a:pt x="0" y="6"/>
                                </a:cubicBezTo>
                                <a:cubicBezTo>
                                  <a:pt x="0" y="5"/>
                                  <a:pt x="0" y="5"/>
                                  <a:pt x="0" y="5"/>
                                </a:cubicBezTo>
                                <a:cubicBezTo>
                                  <a:pt x="1" y="2"/>
                                  <a:pt x="1" y="2"/>
                                  <a:pt x="1" y="2"/>
                                </a:cubicBezTo>
                                <a:cubicBezTo>
                                  <a:pt x="2" y="1"/>
                                  <a:pt x="2" y="1"/>
                                  <a:pt x="2" y="1"/>
                                </a:cubicBezTo>
                                <a:cubicBezTo>
                                  <a:pt x="2" y="1"/>
                                  <a:pt x="6" y="3"/>
                                  <a:pt x="7" y="10"/>
                                </a:cubicBezTo>
                                <a:cubicBezTo>
                                  <a:pt x="8" y="13"/>
                                  <a:pt x="8" y="13"/>
                                  <a:pt x="8" y="13"/>
                                </a:cubicBezTo>
                                <a:cubicBezTo>
                                  <a:pt x="8" y="11"/>
                                  <a:pt x="8" y="11"/>
                                  <a:pt x="8" y="11"/>
                                </a:cubicBezTo>
                                <a:cubicBezTo>
                                  <a:pt x="8" y="11"/>
                                  <a:pt x="9" y="3"/>
                                  <a:pt x="9" y="3"/>
                                </a:cubicBezTo>
                                <a:cubicBezTo>
                                  <a:pt x="10" y="2"/>
                                  <a:pt x="10" y="0"/>
                                  <a:pt x="12" y="0"/>
                                </a:cubicBezTo>
                                <a:cubicBezTo>
                                  <a:pt x="13" y="0"/>
                                  <a:pt x="15" y="2"/>
                                  <a:pt x="15" y="2"/>
                                </a:cubicBezTo>
                                <a:cubicBezTo>
                                  <a:pt x="14" y="5"/>
                                  <a:pt x="14" y="5"/>
                                  <a:pt x="14" y="5"/>
                                </a:cubicBezTo>
                                <a:cubicBezTo>
                                  <a:pt x="14" y="5"/>
                                  <a:pt x="12" y="3"/>
                                  <a:pt x="12" y="3"/>
                                </a:cubicBezTo>
                                <a:cubicBezTo>
                                  <a:pt x="10" y="3"/>
                                  <a:pt x="10" y="5"/>
                                  <a:pt x="9" y="9"/>
                                </a:cubicBezTo>
                                <a:cubicBezTo>
                                  <a:pt x="9" y="13"/>
                                  <a:pt x="9" y="14"/>
                                  <a:pt x="9" y="15"/>
                                </a:cubicBezTo>
                                <a:cubicBezTo>
                                  <a:pt x="8" y="16"/>
                                  <a:pt x="8" y="16"/>
                                  <a:pt x="8" y="16"/>
                                </a:cubicBezTo>
                                <a:cubicBezTo>
                                  <a:pt x="7" y="9"/>
                                  <a:pt x="4" y="6"/>
                                  <a:pt x="4" y="6"/>
                                </a:cubicBezTo>
                              </a:path>
                            </a:pathLst>
                          </a:custGeom>
                          <a:solidFill>
                            <a:srgbClr val="E2001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 name="Freeform 20"/>
                        <wps:cNvSpPr>
                          <a:spLocks/>
                        </wps:cNvSpPr>
                        <wps:spPr bwMode="auto">
                          <a:xfrm>
                            <a:off x="1480" y="1449"/>
                            <a:ext cx="32" cy="71"/>
                          </a:xfrm>
                          <a:custGeom>
                            <a:avLst/>
                            <a:gdLst>
                              <a:gd name="T0" fmla="*/ 6 w 7"/>
                              <a:gd name="T1" fmla="*/ 0 h 16"/>
                              <a:gd name="T2" fmla="*/ 5 w 7"/>
                              <a:gd name="T3" fmla="*/ 0 h 16"/>
                              <a:gd name="T4" fmla="*/ 1 w 7"/>
                              <a:gd name="T5" fmla="*/ 9 h 16"/>
                              <a:gd name="T6" fmla="*/ 3 w 7"/>
                              <a:gd name="T7" fmla="*/ 15 h 16"/>
                              <a:gd name="T8" fmla="*/ 7 w 7"/>
                              <a:gd name="T9" fmla="*/ 12 h 16"/>
                              <a:gd name="T10" fmla="*/ 7 w 7"/>
                              <a:gd name="T11" fmla="*/ 10 h 16"/>
                              <a:gd name="T12" fmla="*/ 7 w 7"/>
                              <a:gd name="T13" fmla="*/ 9 h 16"/>
                              <a:gd name="T14" fmla="*/ 6 w 7"/>
                              <a:gd name="T15" fmla="*/ 12 h 16"/>
                              <a:gd name="T16" fmla="*/ 5 w 7"/>
                              <a:gd name="T17" fmla="*/ 12 h 16"/>
                              <a:gd name="T18" fmla="*/ 3 w 7"/>
                              <a:gd name="T19" fmla="*/ 8 h 16"/>
                              <a:gd name="T20" fmla="*/ 5 w 7"/>
                              <a:gd name="T21" fmla="*/ 2 h 16"/>
                              <a:gd name="T22" fmla="*/ 6 w 7"/>
                              <a:gd name="T23"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7" h="16">
                                <a:moveTo>
                                  <a:pt x="6" y="0"/>
                                </a:moveTo>
                                <a:cubicBezTo>
                                  <a:pt x="6" y="0"/>
                                  <a:pt x="6" y="0"/>
                                  <a:pt x="5" y="0"/>
                                </a:cubicBezTo>
                                <a:cubicBezTo>
                                  <a:pt x="5" y="1"/>
                                  <a:pt x="3" y="4"/>
                                  <a:pt x="1" y="9"/>
                                </a:cubicBezTo>
                                <a:cubicBezTo>
                                  <a:pt x="0" y="14"/>
                                  <a:pt x="3" y="15"/>
                                  <a:pt x="3" y="15"/>
                                </a:cubicBezTo>
                                <a:cubicBezTo>
                                  <a:pt x="3" y="15"/>
                                  <a:pt x="5" y="16"/>
                                  <a:pt x="7" y="12"/>
                                </a:cubicBezTo>
                                <a:cubicBezTo>
                                  <a:pt x="7" y="12"/>
                                  <a:pt x="7" y="10"/>
                                  <a:pt x="7" y="10"/>
                                </a:cubicBezTo>
                                <a:cubicBezTo>
                                  <a:pt x="7" y="10"/>
                                  <a:pt x="7" y="9"/>
                                  <a:pt x="7" y="9"/>
                                </a:cubicBezTo>
                                <a:cubicBezTo>
                                  <a:pt x="6" y="10"/>
                                  <a:pt x="6" y="11"/>
                                  <a:pt x="6" y="12"/>
                                </a:cubicBezTo>
                                <a:cubicBezTo>
                                  <a:pt x="5" y="12"/>
                                  <a:pt x="5" y="12"/>
                                  <a:pt x="5" y="12"/>
                                </a:cubicBezTo>
                                <a:cubicBezTo>
                                  <a:pt x="5" y="12"/>
                                  <a:pt x="2" y="12"/>
                                  <a:pt x="3" y="8"/>
                                </a:cubicBezTo>
                                <a:cubicBezTo>
                                  <a:pt x="4" y="5"/>
                                  <a:pt x="4" y="4"/>
                                  <a:pt x="5" y="2"/>
                                </a:cubicBezTo>
                                <a:lnTo>
                                  <a:pt x="6" y="0"/>
                                </a:lnTo>
                                <a:close/>
                              </a:path>
                            </a:pathLst>
                          </a:custGeom>
                          <a:solidFill>
                            <a:srgbClr val="E2001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 name="Freeform 21"/>
                        <wps:cNvSpPr>
                          <a:spLocks/>
                        </wps:cNvSpPr>
                        <wps:spPr bwMode="auto">
                          <a:xfrm>
                            <a:off x="892" y="1507"/>
                            <a:ext cx="31" cy="71"/>
                          </a:xfrm>
                          <a:custGeom>
                            <a:avLst/>
                            <a:gdLst>
                              <a:gd name="T0" fmla="*/ 6 w 7"/>
                              <a:gd name="T1" fmla="*/ 0 h 16"/>
                              <a:gd name="T2" fmla="*/ 5 w 7"/>
                              <a:gd name="T3" fmla="*/ 0 h 16"/>
                              <a:gd name="T4" fmla="*/ 1 w 7"/>
                              <a:gd name="T5" fmla="*/ 9 h 16"/>
                              <a:gd name="T6" fmla="*/ 3 w 7"/>
                              <a:gd name="T7" fmla="*/ 15 h 16"/>
                              <a:gd name="T8" fmla="*/ 7 w 7"/>
                              <a:gd name="T9" fmla="*/ 12 h 16"/>
                              <a:gd name="T10" fmla="*/ 7 w 7"/>
                              <a:gd name="T11" fmla="*/ 10 h 16"/>
                              <a:gd name="T12" fmla="*/ 7 w 7"/>
                              <a:gd name="T13" fmla="*/ 9 h 16"/>
                              <a:gd name="T14" fmla="*/ 6 w 7"/>
                              <a:gd name="T15" fmla="*/ 12 h 16"/>
                              <a:gd name="T16" fmla="*/ 5 w 7"/>
                              <a:gd name="T17" fmla="*/ 12 h 16"/>
                              <a:gd name="T18" fmla="*/ 3 w 7"/>
                              <a:gd name="T19" fmla="*/ 8 h 16"/>
                              <a:gd name="T20" fmla="*/ 5 w 7"/>
                              <a:gd name="T21" fmla="*/ 2 h 16"/>
                              <a:gd name="T22" fmla="*/ 6 w 7"/>
                              <a:gd name="T23"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7" h="16">
                                <a:moveTo>
                                  <a:pt x="6" y="0"/>
                                </a:moveTo>
                                <a:cubicBezTo>
                                  <a:pt x="6" y="0"/>
                                  <a:pt x="5" y="0"/>
                                  <a:pt x="5" y="0"/>
                                </a:cubicBezTo>
                                <a:cubicBezTo>
                                  <a:pt x="5" y="1"/>
                                  <a:pt x="3" y="4"/>
                                  <a:pt x="1" y="9"/>
                                </a:cubicBezTo>
                                <a:cubicBezTo>
                                  <a:pt x="0" y="14"/>
                                  <a:pt x="3" y="15"/>
                                  <a:pt x="3" y="15"/>
                                </a:cubicBezTo>
                                <a:cubicBezTo>
                                  <a:pt x="3" y="15"/>
                                  <a:pt x="5" y="16"/>
                                  <a:pt x="7" y="12"/>
                                </a:cubicBezTo>
                                <a:cubicBezTo>
                                  <a:pt x="7" y="12"/>
                                  <a:pt x="7" y="10"/>
                                  <a:pt x="7" y="10"/>
                                </a:cubicBezTo>
                                <a:cubicBezTo>
                                  <a:pt x="7" y="10"/>
                                  <a:pt x="7" y="9"/>
                                  <a:pt x="7" y="9"/>
                                </a:cubicBezTo>
                                <a:cubicBezTo>
                                  <a:pt x="6" y="10"/>
                                  <a:pt x="6" y="11"/>
                                  <a:pt x="6" y="12"/>
                                </a:cubicBezTo>
                                <a:cubicBezTo>
                                  <a:pt x="5" y="12"/>
                                  <a:pt x="5" y="12"/>
                                  <a:pt x="5" y="12"/>
                                </a:cubicBezTo>
                                <a:cubicBezTo>
                                  <a:pt x="5" y="12"/>
                                  <a:pt x="2" y="12"/>
                                  <a:pt x="3" y="8"/>
                                </a:cubicBezTo>
                                <a:cubicBezTo>
                                  <a:pt x="4" y="5"/>
                                  <a:pt x="4" y="4"/>
                                  <a:pt x="5" y="2"/>
                                </a:cubicBezTo>
                                <a:lnTo>
                                  <a:pt x="6" y="0"/>
                                </a:lnTo>
                                <a:close/>
                              </a:path>
                            </a:pathLst>
                          </a:custGeom>
                          <a:solidFill>
                            <a:srgbClr val="E2001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 name="Freeform 22"/>
                        <wps:cNvSpPr>
                          <a:spLocks/>
                        </wps:cNvSpPr>
                        <wps:spPr bwMode="auto">
                          <a:xfrm>
                            <a:off x="1395" y="1350"/>
                            <a:ext cx="229" cy="103"/>
                          </a:xfrm>
                          <a:custGeom>
                            <a:avLst/>
                            <a:gdLst>
                              <a:gd name="T0" fmla="*/ 51 w 51"/>
                              <a:gd name="T1" fmla="*/ 0 h 23"/>
                              <a:gd name="T2" fmla="*/ 24 w 51"/>
                              <a:gd name="T3" fmla="*/ 10 h 23"/>
                              <a:gd name="T4" fmla="*/ 1 w 51"/>
                              <a:gd name="T5" fmla="*/ 19 h 23"/>
                              <a:gd name="T6" fmla="*/ 0 w 51"/>
                              <a:gd name="T7" fmla="*/ 23 h 23"/>
                              <a:gd name="T8" fmla="*/ 48 w 51"/>
                              <a:gd name="T9" fmla="*/ 5 h 23"/>
                              <a:gd name="T10" fmla="*/ 51 w 51"/>
                              <a:gd name="T11" fmla="*/ 0 h 23"/>
                            </a:gdLst>
                            <a:ahLst/>
                            <a:cxnLst>
                              <a:cxn ang="0">
                                <a:pos x="T0" y="T1"/>
                              </a:cxn>
                              <a:cxn ang="0">
                                <a:pos x="T2" y="T3"/>
                              </a:cxn>
                              <a:cxn ang="0">
                                <a:pos x="T4" y="T5"/>
                              </a:cxn>
                              <a:cxn ang="0">
                                <a:pos x="T6" y="T7"/>
                              </a:cxn>
                              <a:cxn ang="0">
                                <a:pos x="T8" y="T9"/>
                              </a:cxn>
                              <a:cxn ang="0">
                                <a:pos x="T10" y="T11"/>
                              </a:cxn>
                            </a:cxnLst>
                            <a:rect l="0" t="0" r="r" b="b"/>
                            <a:pathLst>
                              <a:path w="51" h="23">
                                <a:moveTo>
                                  <a:pt x="51" y="0"/>
                                </a:moveTo>
                                <a:cubicBezTo>
                                  <a:pt x="51" y="0"/>
                                  <a:pt x="32" y="7"/>
                                  <a:pt x="24" y="10"/>
                                </a:cubicBezTo>
                                <a:cubicBezTo>
                                  <a:pt x="16" y="12"/>
                                  <a:pt x="1" y="19"/>
                                  <a:pt x="1" y="19"/>
                                </a:cubicBezTo>
                                <a:cubicBezTo>
                                  <a:pt x="0" y="23"/>
                                  <a:pt x="0" y="23"/>
                                  <a:pt x="0" y="23"/>
                                </a:cubicBezTo>
                                <a:cubicBezTo>
                                  <a:pt x="0" y="23"/>
                                  <a:pt x="44" y="5"/>
                                  <a:pt x="48" y="5"/>
                                </a:cubicBezTo>
                                <a:lnTo>
                                  <a:pt x="51" y="0"/>
                                </a:lnTo>
                                <a:close/>
                              </a:path>
                            </a:pathLst>
                          </a:custGeom>
                          <a:solidFill>
                            <a:srgbClr val="E2001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 name="Freeform 23"/>
                        <wps:cNvSpPr>
                          <a:spLocks noEditPoints="1"/>
                        </wps:cNvSpPr>
                        <wps:spPr bwMode="auto">
                          <a:xfrm>
                            <a:off x="1503" y="1238"/>
                            <a:ext cx="580" cy="524"/>
                          </a:xfrm>
                          <a:custGeom>
                            <a:avLst/>
                            <a:gdLst>
                              <a:gd name="T0" fmla="*/ 85 w 129"/>
                              <a:gd name="T1" fmla="*/ 77 h 117"/>
                              <a:gd name="T2" fmla="*/ 85 w 129"/>
                              <a:gd name="T3" fmla="*/ 62 h 117"/>
                              <a:gd name="T4" fmla="*/ 109 w 129"/>
                              <a:gd name="T5" fmla="*/ 69 h 117"/>
                              <a:gd name="T6" fmla="*/ 100 w 129"/>
                              <a:gd name="T7" fmla="*/ 73 h 117"/>
                              <a:gd name="T8" fmla="*/ 35 w 129"/>
                              <a:gd name="T9" fmla="*/ 76 h 117"/>
                              <a:gd name="T10" fmla="*/ 43 w 129"/>
                              <a:gd name="T11" fmla="*/ 77 h 117"/>
                              <a:gd name="T12" fmla="*/ 126 w 129"/>
                              <a:gd name="T13" fmla="*/ 66 h 117"/>
                              <a:gd name="T14" fmla="*/ 89 w 129"/>
                              <a:gd name="T15" fmla="*/ 54 h 117"/>
                              <a:gd name="T16" fmla="*/ 81 w 129"/>
                              <a:gd name="T17" fmla="*/ 77 h 117"/>
                              <a:gd name="T18" fmla="*/ 67 w 129"/>
                              <a:gd name="T19" fmla="*/ 65 h 117"/>
                              <a:gd name="T20" fmla="*/ 35 w 129"/>
                              <a:gd name="T21" fmla="*/ 29 h 117"/>
                              <a:gd name="T22" fmla="*/ 91 w 129"/>
                              <a:gd name="T23" fmla="*/ 10 h 117"/>
                              <a:gd name="T24" fmla="*/ 93 w 129"/>
                              <a:gd name="T25" fmla="*/ 21 h 117"/>
                              <a:gd name="T26" fmla="*/ 86 w 129"/>
                              <a:gd name="T27" fmla="*/ 38 h 117"/>
                              <a:gd name="T28" fmla="*/ 96 w 129"/>
                              <a:gd name="T29" fmla="*/ 18 h 117"/>
                              <a:gd name="T30" fmla="*/ 86 w 129"/>
                              <a:gd name="T31" fmla="*/ 4 h 117"/>
                              <a:gd name="T32" fmla="*/ 31 w 129"/>
                              <a:gd name="T33" fmla="*/ 27 h 117"/>
                              <a:gd name="T34" fmla="*/ 36 w 129"/>
                              <a:gd name="T35" fmla="*/ 40 h 117"/>
                              <a:gd name="T36" fmla="*/ 58 w 129"/>
                              <a:gd name="T37" fmla="*/ 73 h 117"/>
                              <a:gd name="T38" fmla="*/ 50 w 129"/>
                              <a:gd name="T39" fmla="*/ 75 h 117"/>
                              <a:gd name="T40" fmla="*/ 32 w 129"/>
                              <a:gd name="T41" fmla="*/ 82 h 117"/>
                              <a:gd name="T42" fmla="*/ 48 w 129"/>
                              <a:gd name="T43" fmla="*/ 87 h 117"/>
                              <a:gd name="T44" fmla="*/ 3 w 129"/>
                              <a:gd name="T45" fmla="*/ 90 h 117"/>
                              <a:gd name="T46" fmla="*/ 5 w 129"/>
                              <a:gd name="T47" fmla="*/ 79 h 117"/>
                              <a:gd name="T48" fmla="*/ 0 w 129"/>
                              <a:gd name="T49" fmla="*/ 96 h 117"/>
                              <a:gd name="T50" fmla="*/ 49 w 129"/>
                              <a:gd name="T51" fmla="*/ 92 h 117"/>
                              <a:gd name="T52" fmla="*/ 56 w 129"/>
                              <a:gd name="T53" fmla="*/ 81 h 117"/>
                              <a:gd name="T54" fmla="*/ 59 w 129"/>
                              <a:gd name="T55" fmla="*/ 64 h 117"/>
                              <a:gd name="T56" fmla="*/ 69 w 129"/>
                              <a:gd name="T57" fmla="*/ 78 h 117"/>
                              <a:gd name="T58" fmla="*/ 83 w 129"/>
                              <a:gd name="T59" fmla="*/ 90 h 117"/>
                              <a:gd name="T60" fmla="*/ 84 w 129"/>
                              <a:gd name="T61" fmla="*/ 89 h 117"/>
                              <a:gd name="T62" fmla="*/ 87 w 129"/>
                              <a:gd name="T63" fmla="*/ 84 h 117"/>
                              <a:gd name="T64" fmla="*/ 125 w 129"/>
                              <a:gd name="T65" fmla="*/ 73 h 117"/>
                              <a:gd name="T66" fmla="*/ 126 w 129"/>
                              <a:gd name="T67" fmla="*/ 66 h 117"/>
                              <a:gd name="T68" fmla="*/ 129 w 129"/>
                              <a:gd name="T69" fmla="*/ 66 h 11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129" h="117">
                                <a:moveTo>
                                  <a:pt x="100" y="73"/>
                                </a:moveTo>
                                <a:cubicBezTo>
                                  <a:pt x="94" y="75"/>
                                  <a:pt x="85" y="77"/>
                                  <a:pt x="85" y="77"/>
                                </a:cubicBezTo>
                                <a:cubicBezTo>
                                  <a:pt x="85" y="77"/>
                                  <a:pt x="82" y="67"/>
                                  <a:pt x="82" y="66"/>
                                </a:cubicBezTo>
                                <a:cubicBezTo>
                                  <a:pt x="82" y="65"/>
                                  <a:pt x="83" y="63"/>
                                  <a:pt x="85" y="62"/>
                                </a:cubicBezTo>
                                <a:cubicBezTo>
                                  <a:pt x="88" y="61"/>
                                  <a:pt x="92" y="61"/>
                                  <a:pt x="97" y="64"/>
                                </a:cubicBezTo>
                                <a:cubicBezTo>
                                  <a:pt x="101" y="66"/>
                                  <a:pt x="109" y="69"/>
                                  <a:pt x="109" y="69"/>
                                </a:cubicBezTo>
                                <a:cubicBezTo>
                                  <a:pt x="110" y="69"/>
                                  <a:pt x="110" y="69"/>
                                  <a:pt x="110" y="69"/>
                                </a:cubicBezTo>
                                <a:cubicBezTo>
                                  <a:pt x="110" y="69"/>
                                  <a:pt x="101" y="73"/>
                                  <a:pt x="100" y="73"/>
                                </a:cubicBezTo>
                                <a:moveTo>
                                  <a:pt x="35" y="76"/>
                                </a:moveTo>
                                <a:cubicBezTo>
                                  <a:pt x="35" y="76"/>
                                  <a:pt x="35" y="76"/>
                                  <a:pt x="35" y="76"/>
                                </a:cubicBezTo>
                                <a:cubicBezTo>
                                  <a:pt x="35" y="76"/>
                                  <a:pt x="36" y="73"/>
                                  <a:pt x="39" y="74"/>
                                </a:cubicBezTo>
                                <a:cubicBezTo>
                                  <a:pt x="39" y="74"/>
                                  <a:pt x="42" y="75"/>
                                  <a:pt x="43" y="77"/>
                                </a:cubicBezTo>
                                <a:cubicBezTo>
                                  <a:pt x="43" y="77"/>
                                  <a:pt x="37" y="78"/>
                                  <a:pt x="35" y="76"/>
                                </a:cubicBezTo>
                                <a:moveTo>
                                  <a:pt x="126" y="66"/>
                                </a:moveTo>
                                <a:cubicBezTo>
                                  <a:pt x="123" y="65"/>
                                  <a:pt x="114" y="63"/>
                                  <a:pt x="104" y="58"/>
                                </a:cubicBezTo>
                                <a:cubicBezTo>
                                  <a:pt x="94" y="53"/>
                                  <a:pt x="89" y="54"/>
                                  <a:pt x="89" y="54"/>
                                </a:cubicBezTo>
                                <a:cubicBezTo>
                                  <a:pt x="79" y="57"/>
                                  <a:pt x="79" y="68"/>
                                  <a:pt x="79" y="69"/>
                                </a:cubicBezTo>
                                <a:cubicBezTo>
                                  <a:pt x="79" y="71"/>
                                  <a:pt x="81" y="77"/>
                                  <a:pt x="81" y="77"/>
                                </a:cubicBezTo>
                                <a:cubicBezTo>
                                  <a:pt x="80" y="77"/>
                                  <a:pt x="80" y="77"/>
                                  <a:pt x="80" y="77"/>
                                </a:cubicBezTo>
                                <a:cubicBezTo>
                                  <a:pt x="72" y="74"/>
                                  <a:pt x="68" y="66"/>
                                  <a:pt x="67" y="65"/>
                                </a:cubicBezTo>
                                <a:cubicBezTo>
                                  <a:pt x="61" y="55"/>
                                  <a:pt x="48" y="42"/>
                                  <a:pt x="47" y="40"/>
                                </a:cubicBezTo>
                                <a:cubicBezTo>
                                  <a:pt x="46" y="39"/>
                                  <a:pt x="35" y="29"/>
                                  <a:pt x="35" y="29"/>
                                </a:cubicBezTo>
                                <a:cubicBezTo>
                                  <a:pt x="42" y="25"/>
                                  <a:pt x="42" y="25"/>
                                  <a:pt x="42" y="25"/>
                                </a:cubicBezTo>
                                <a:cubicBezTo>
                                  <a:pt x="62" y="17"/>
                                  <a:pt x="81" y="11"/>
                                  <a:pt x="91" y="10"/>
                                </a:cubicBezTo>
                                <a:cubicBezTo>
                                  <a:pt x="98" y="9"/>
                                  <a:pt x="97" y="14"/>
                                  <a:pt x="97" y="14"/>
                                </a:cubicBezTo>
                                <a:cubicBezTo>
                                  <a:pt x="96" y="15"/>
                                  <a:pt x="93" y="20"/>
                                  <a:pt x="93" y="21"/>
                                </a:cubicBezTo>
                                <a:cubicBezTo>
                                  <a:pt x="92" y="22"/>
                                  <a:pt x="88" y="30"/>
                                  <a:pt x="87" y="33"/>
                                </a:cubicBezTo>
                                <a:cubicBezTo>
                                  <a:pt x="86" y="37"/>
                                  <a:pt x="86" y="38"/>
                                  <a:pt x="86" y="38"/>
                                </a:cubicBezTo>
                                <a:cubicBezTo>
                                  <a:pt x="87" y="35"/>
                                  <a:pt x="87" y="35"/>
                                  <a:pt x="87" y="35"/>
                                </a:cubicBezTo>
                                <a:cubicBezTo>
                                  <a:pt x="89" y="31"/>
                                  <a:pt x="93" y="24"/>
                                  <a:pt x="96" y="18"/>
                                </a:cubicBezTo>
                                <a:cubicBezTo>
                                  <a:pt x="98" y="15"/>
                                  <a:pt x="101" y="12"/>
                                  <a:pt x="101" y="6"/>
                                </a:cubicBezTo>
                                <a:cubicBezTo>
                                  <a:pt x="102" y="0"/>
                                  <a:pt x="86" y="4"/>
                                  <a:pt x="86" y="4"/>
                                </a:cubicBezTo>
                                <a:cubicBezTo>
                                  <a:pt x="55" y="11"/>
                                  <a:pt x="34" y="23"/>
                                  <a:pt x="34" y="23"/>
                                </a:cubicBezTo>
                                <a:cubicBezTo>
                                  <a:pt x="31" y="27"/>
                                  <a:pt x="31" y="27"/>
                                  <a:pt x="31" y="27"/>
                                </a:cubicBezTo>
                                <a:cubicBezTo>
                                  <a:pt x="30" y="32"/>
                                  <a:pt x="30" y="32"/>
                                  <a:pt x="30" y="32"/>
                                </a:cubicBezTo>
                                <a:cubicBezTo>
                                  <a:pt x="36" y="40"/>
                                  <a:pt x="36" y="40"/>
                                  <a:pt x="36" y="40"/>
                                </a:cubicBezTo>
                                <a:cubicBezTo>
                                  <a:pt x="46" y="52"/>
                                  <a:pt x="57" y="71"/>
                                  <a:pt x="58" y="71"/>
                                </a:cubicBezTo>
                                <a:cubicBezTo>
                                  <a:pt x="58" y="72"/>
                                  <a:pt x="58" y="73"/>
                                  <a:pt x="58" y="73"/>
                                </a:cubicBezTo>
                                <a:cubicBezTo>
                                  <a:pt x="57" y="74"/>
                                  <a:pt x="50" y="76"/>
                                  <a:pt x="50" y="76"/>
                                </a:cubicBezTo>
                                <a:cubicBezTo>
                                  <a:pt x="50" y="75"/>
                                  <a:pt x="50" y="75"/>
                                  <a:pt x="50" y="75"/>
                                </a:cubicBezTo>
                                <a:cubicBezTo>
                                  <a:pt x="40" y="57"/>
                                  <a:pt x="32" y="72"/>
                                  <a:pt x="31" y="73"/>
                                </a:cubicBezTo>
                                <a:cubicBezTo>
                                  <a:pt x="28" y="79"/>
                                  <a:pt x="32" y="82"/>
                                  <a:pt x="32" y="82"/>
                                </a:cubicBezTo>
                                <a:cubicBezTo>
                                  <a:pt x="36" y="88"/>
                                  <a:pt x="46" y="84"/>
                                  <a:pt x="47" y="84"/>
                                </a:cubicBezTo>
                                <a:cubicBezTo>
                                  <a:pt x="47" y="85"/>
                                  <a:pt x="48" y="87"/>
                                  <a:pt x="48" y="87"/>
                                </a:cubicBezTo>
                                <a:cubicBezTo>
                                  <a:pt x="34" y="102"/>
                                  <a:pt x="19" y="106"/>
                                  <a:pt x="16" y="106"/>
                                </a:cubicBezTo>
                                <a:cubicBezTo>
                                  <a:pt x="2" y="107"/>
                                  <a:pt x="2" y="95"/>
                                  <a:pt x="3" y="90"/>
                                </a:cubicBezTo>
                                <a:cubicBezTo>
                                  <a:pt x="3" y="86"/>
                                  <a:pt x="6" y="77"/>
                                  <a:pt x="6" y="77"/>
                                </a:cubicBezTo>
                                <a:cubicBezTo>
                                  <a:pt x="5" y="79"/>
                                  <a:pt x="5" y="79"/>
                                  <a:pt x="5" y="79"/>
                                </a:cubicBezTo>
                                <a:cubicBezTo>
                                  <a:pt x="5" y="79"/>
                                  <a:pt x="5" y="79"/>
                                  <a:pt x="4" y="80"/>
                                </a:cubicBezTo>
                                <a:cubicBezTo>
                                  <a:pt x="1" y="86"/>
                                  <a:pt x="0" y="95"/>
                                  <a:pt x="0" y="96"/>
                                </a:cubicBezTo>
                                <a:cubicBezTo>
                                  <a:pt x="0" y="117"/>
                                  <a:pt x="17" y="117"/>
                                  <a:pt x="31" y="108"/>
                                </a:cubicBezTo>
                                <a:cubicBezTo>
                                  <a:pt x="45" y="98"/>
                                  <a:pt x="47" y="94"/>
                                  <a:pt x="49" y="92"/>
                                </a:cubicBezTo>
                                <a:cubicBezTo>
                                  <a:pt x="50" y="90"/>
                                  <a:pt x="51" y="83"/>
                                  <a:pt x="51" y="83"/>
                                </a:cubicBezTo>
                                <a:cubicBezTo>
                                  <a:pt x="56" y="81"/>
                                  <a:pt x="56" y="81"/>
                                  <a:pt x="56" y="81"/>
                                </a:cubicBezTo>
                                <a:cubicBezTo>
                                  <a:pt x="56" y="81"/>
                                  <a:pt x="59" y="78"/>
                                  <a:pt x="60" y="73"/>
                                </a:cubicBezTo>
                                <a:cubicBezTo>
                                  <a:pt x="61" y="67"/>
                                  <a:pt x="59" y="64"/>
                                  <a:pt x="59" y="64"/>
                                </a:cubicBezTo>
                                <a:cubicBezTo>
                                  <a:pt x="59" y="64"/>
                                  <a:pt x="59" y="64"/>
                                  <a:pt x="59" y="64"/>
                                </a:cubicBezTo>
                                <a:cubicBezTo>
                                  <a:pt x="59" y="64"/>
                                  <a:pt x="63" y="70"/>
                                  <a:pt x="69" y="78"/>
                                </a:cubicBezTo>
                                <a:cubicBezTo>
                                  <a:pt x="76" y="86"/>
                                  <a:pt x="83" y="85"/>
                                  <a:pt x="83" y="85"/>
                                </a:cubicBezTo>
                                <a:cubicBezTo>
                                  <a:pt x="83" y="90"/>
                                  <a:pt x="83" y="90"/>
                                  <a:pt x="83" y="90"/>
                                </a:cubicBezTo>
                                <a:cubicBezTo>
                                  <a:pt x="84" y="90"/>
                                  <a:pt x="84" y="90"/>
                                  <a:pt x="84" y="90"/>
                                </a:cubicBezTo>
                                <a:cubicBezTo>
                                  <a:pt x="84" y="90"/>
                                  <a:pt x="84" y="90"/>
                                  <a:pt x="84" y="89"/>
                                </a:cubicBezTo>
                                <a:cubicBezTo>
                                  <a:pt x="85" y="88"/>
                                  <a:pt x="85" y="85"/>
                                  <a:pt x="85" y="85"/>
                                </a:cubicBezTo>
                                <a:cubicBezTo>
                                  <a:pt x="87" y="84"/>
                                  <a:pt x="87" y="84"/>
                                  <a:pt x="87" y="84"/>
                                </a:cubicBezTo>
                                <a:cubicBezTo>
                                  <a:pt x="94" y="83"/>
                                  <a:pt x="111" y="74"/>
                                  <a:pt x="118" y="73"/>
                                </a:cubicBezTo>
                                <a:cubicBezTo>
                                  <a:pt x="121" y="73"/>
                                  <a:pt x="125" y="73"/>
                                  <a:pt x="125" y="73"/>
                                </a:cubicBezTo>
                                <a:cubicBezTo>
                                  <a:pt x="129" y="66"/>
                                  <a:pt x="129" y="66"/>
                                  <a:pt x="129" y="66"/>
                                </a:cubicBezTo>
                                <a:cubicBezTo>
                                  <a:pt x="129" y="66"/>
                                  <a:pt x="128" y="66"/>
                                  <a:pt x="126" y="66"/>
                                </a:cubicBezTo>
                                <a:moveTo>
                                  <a:pt x="129" y="66"/>
                                </a:moveTo>
                                <a:cubicBezTo>
                                  <a:pt x="129" y="66"/>
                                  <a:pt x="129" y="66"/>
                                  <a:pt x="129" y="66"/>
                                </a:cubicBezTo>
                                <a:close/>
                              </a:path>
                            </a:pathLst>
                          </a:custGeom>
                          <a:solidFill>
                            <a:srgbClr val="E2001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 name="Freeform 24"/>
                        <wps:cNvSpPr>
                          <a:spLocks/>
                        </wps:cNvSpPr>
                        <wps:spPr bwMode="auto">
                          <a:xfrm>
                            <a:off x="442" y="1842"/>
                            <a:ext cx="90" cy="94"/>
                          </a:xfrm>
                          <a:custGeom>
                            <a:avLst/>
                            <a:gdLst>
                              <a:gd name="T0" fmla="*/ 16 w 20"/>
                              <a:gd name="T1" fmla="*/ 2 h 21"/>
                              <a:gd name="T2" fmla="*/ 12 w 20"/>
                              <a:gd name="T3" fmla="*/ 2 h 21"/>
                              <a:gd name="T4" fmla="*/ 9 w 20"/>
                              <a:gd name="T5" fmla="*/ 2 h 21"/>
                              <a:gd name="T6" fmla="*/ 7 w 20"/>
                              <a:gd name="T7" fmla="*/ 4 h 21"/>
                              <a:gd name="T8" fmla="*/ 5 w 20"/>
                              <a:gd name="T9" fmla="*/ 7 h 21"/>
                              <a:gd name="T10" fmla="*/ 5 w 20"/>
                              <a:gd name="T11" fmla="*/ 11 h 21"/>
                              <a:gd name="T12" fmla="*/ 5 w 20"/>
                              <a:gd name="T13" fmla="*/ 14 h 21"/>
                              <a:gd name="T14" fmla="*/ 6 w 20"/>
                              <a:gd name="T15" fmla="*/ 17 h 21"/>
                              <a:gd name="T16" fmla="*/ 9 w 20"/>
                              <a:gd name="T17" fmla="*/ 19 h 21"/>
                              <a:gd name="T18" fmla="*/ 12 w 20"/>
                              <a:gd name="T19" fmla="*/ 19 h 21"/>
                              <a:gd name="T20" fmla="*/ 13 w 20"/>
                              <a:gd name="T21" fmla="*/ 19 h 21"/>
                              <a:gd name="T22" fmla="*/ 14 w 20"/>
                              <a:gd name="T23" fmla="*/ 19 h 21"/>
                              <a:gd name="T24" fmla="*/ 14 w 20"/>
                              <a:gd name="T25" fmla="*/ 19 h 21"/>
                              <a:gd name="T26" fmla="*/ 15 w 20"/>
                              <a:gd name="T27" fmla="*/ 19 h 21"/>
                              <a:gd name="T28" fmla="*/ 15 w 20"/>
                              <a:gd name="T29" fmla="*/ 18 h 21"/>
                              <a:gd name="T30" fmla="*/ 15 w 20"/>
                              <a:gd name="T31" fmla="*/ 17 h 21"/>
                              <a:gd name="T32" fmla="*/ 15 w 20"/>
                              <a:gd name="T33" fmla="*/ 13 h 21"/>
                              <a:gd name="T34" fmla="*/ 15 w 20"/>
                              <a:gd name="T35" fmla="*/ 11 h 21"/>
                              <a:gd name="T36" fmla="*/ 16 w 20"/>
                              <a:gd name="T37" fmla="*/ 12 h 21"/>
                              <a:gd name="T38" fmla="*/ 17 w 20"/>
                              <a:gd name="T39" fmla="*/ 12 h 21"/>
                              <a:gd name="T40" fmla="*/ 19 w 20"/>
                              <a:gd name="T41" fmla="*/ 12 h 21"/>
                              <a:gd name="T42" fmla="*/ 20 w 20"/>
                              <a:gd name="T43" fmla="*/ 11 h 21"/>
                              <a:gd name="T44" fmla="*/ 19 w 20"/>
                              <a:gd name="T45" fmla="*/ 12 h 21"/>
                              <a:gd name="T46" fmla="*/ 19 w 20"/>
                              <a:gd name="T47" fmla="*/ 13 h 21"/>
                              <a:gd name="T48" fmla="*/ 19 w 20"/>
                              <a:gd name="T49" fmla="*/ 15 h 21"/>
                              <a:gd name="T50" fmla="*/ 19 w 20"/>
                              <a:gd name="T51" fmla="*/ 16 h 21"/>
                              <a:gd name="T52" fmla="*/ 19 w 20"/>
                              <a:gd name="T53" fmla="*/ 17 h 21"/>
                              <a:gd name="T54" fmla="*/ 19 w 20"/>
                              <a:gd name="T55" fmla="*/ 19 h 21"/>
                              <a:gd name="T56" fmla="*/ 19 w 20"/>
                              <a:gd name="T57" fmla="*/ 20 h 21"/>
                              <a:gd name="T58" fmla="*/ 15 w 20"/>
                              <a:gd name="T59" fmla="*/ 21 h 21"/>
                              <a:gd name="T60" fmla="*/ 11 w 20"/>
                              <a:gd name="T61" fmla="*/ 21 h 21"/>
                              <a:gd name="T62" fmla="*/ 7 w 20"/>
                              <a:gd name="T63" fmla="*/ 20 h 21"/>
                              <a:gd name="T64" fmla="*/ 3 w 20"/>
                              <a:gd name="T65" fmla="*/ 18 h 21"/>
                              <a:gd name="T66" fmla="*/ 1 w 20"/>
                              <a:gd name="T67" fmla="*/ 15 h 21"/>
                              <a:gd name="T68" fmla="*/ 0 w 20"/>
                              <a:gd name="T69" fmla="*/ 11 h 21"/>
                              <a:gd name="T70" fmla="*/ 1 w 20"/>
                              <a:gd name="T71" fmla="*/ 6 h 21"/>
                              <a:gd name="T72" fmla="*/ 3 w 20"/>
                              <a:gd name="T73" fmla="*/ 3 h 21"/>
                              <a:gd name="T74" fmla="*/ 7 w 20"/>
                              <a:gd name="T75" fmla="*/ 0 h 21"/>
                              <a:gd name="T76" fmla="*/ 12 w 20"/>
                              <a:gd name="T77" fmla="*/ 0 h 21"/>
                              <a:gd name="T78" fmla="*/ 16 w 20"/>
                              <a:gd name="T79" fmla="*/ 0 h 21"/>
                              <a:gd name="T80" fmla="*/ 19 w 20"/>
                              <a:gd name="T81" fmla="*/ 2 h 21"/>
                              <a:gd name="T82" fmla="*/ 19 w 20"/>
                              <a:gd name="T83" fmla="*/ 3 h 21"/>
                              <a:gd name="T84" fmla="*/ 18 w 20"/>
                              <a:gd name="T85" fmla="*/ 5 h 21"/>
                              <a:gd name="T86" fmla="*/ 18 w 20"/>
                              <a:gd name="T87" fmla="*/ 5 h 21"/>
                              <a:gd name="T88" fmla="*/ 16 w 20"/>
                              <a:gd name="T89" fmla="*/ 2 h 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Lst>
                            <a:rect l="0" t="0" r="r" b="b"/>
                            <a:pathLst>
                              <a:path w="20" h="21">
                                <a:moveTo>
                                  <a:pt x="16" y="2"/>
                                </a:moveTo>
                                <a:cubicBezTo>
                                  <a:pt x="15" y="2"/>
                                  <a:pt x="13" y="2"/>
                                  <a:pt x="12" y="2"/>
                                </a:cubicBezTo>
                                <a:cubicBezTo>
                                  <a:pt x="11" y="2"/>
                                  <a:pt x="10" y="2"/>
                                  <a:pt x="9" y="2"/>
                                </a:cubicBezTo>
                                <a:cubicBezTo>
                                  <a:pt x="8" y="3"/>
                                  <a:pt x="8" y="3"/>
                                  <a:pt x="7" y="4"/>
                                </a:cubicBezTo>
                                <a:cubicBezTo>
                                  <a:pt x="6" y="5"/>
                                  <a:pt x="6" y="6"/>
                                  <a:pt x="5" y="7"/>
                                </a:cubicBezTo>
                                <a:cubicBezTo>
                                  <a:pt x="5" y="8"/>
                                  <a:pt x="5" y="9"/>
                                  <a:pt x="5" y="11"/>
                                </a:cubicBezTo>
                                <a:cubicBezTo>
                                  <a:pt x="5" y="12"/>
                                  <a:pt x="5" y="13"/>
                                  <a:pt x="5" y="14"/>
                                </a:cubicBezTo>
                                <a:cubicBezTo>
                                  <a:pt x="5" y="15"/>
                                  <a:pt x="6" y="16"/>
                                  <a:pt x="6" y="17"/>
                                </a:cubicBezTo>
                                <a:cubicBezTo>
                                  <a:pt x="7" y="18"/>
                                  <a:pt x="8" y="18"/>
                                  <a:pt x="9" y="19"/>
                                </a:cubicBezTo>
                                <a:cubicBezTo>
                                  <a:pt x="10" y="19"/>
                                  <a:pt x="11" y="19"/>
                                  <a:pt x="12" y="19"/>
                                </a:cubicBezTo>
                                <a:cubicBezTo>
                                  <a:pt x="13" y="19"/>
                                  <a:pt x="13" y="19"/>
                                  <a:pt x="13" y="19"/>
                                </a:cubicBezTo>
                                <a:cubicBezTo>
                                  <a:pt x="14" y="19"/>
                                  <a:pt x="14" y="19"/>
                                  <a:pt x="14" y="19"/>
                                </a:cubicBezTo>
                                <a:cubicBezTo>
                                  <a:pt x="14" y="19"/>
                                  <a:pt x="14" y="19"/>
                                  <a:pt x="14" y="19"/>
                                </a:cubicBezTo>
                                <a:cubicBezTo>
                                  <a:pt x="15" y="19"/>
                                  <a:pt x="15" y="19"/>
                                  <a:pt x="15" y="19"/>
                                </a:cubicBezTo>
                                <a:cubicBezTo>
                                  <a:pt x="15" y="18"/>
                                  <a:pt x="15" y="18"/>
                                  <a:pt x="15" y="18"/>
                                </a:cubicBezTo>
                                <a:cubicBezTo>
                                  <a:pt x="15" y="17"/>
                                  <a:pt x="15" y="17"/>
                                  <a:pt x="15" y="17"/>
                                </a:cubicBezTo>
                                <a:cubicBezTo>
                                  <a:pt x="15" y="15"/>
                                  <a:pt x="15" y="14"/>
                                  <a:pt x="15" y="13"/>
                                </a:cubicBezTo>
                                <a:cubicBezTo>
                                  <a:pt x="15" y="12"/>
                                  <a:pt x="15" y="12"/>
                                  <a:pt x="15" y="11"/>
                                </a:cubicBezTo>
                                <a:cubicBezTo>
                                  <a:pt x="16" y="12"/>
                                  <a:pt x="16" y="12"/>
                                  <a:pt x="16" y="12"/>
                                </a:cubicBezTo>
                                <a:cubicBezTo>
                                  <a:pt x="16" y="12"/>
                                  <a:pt x="16" y="12"/>
                                  <a:pt x="17" y="12"/>
                                </a:cubicBezTo>
                                <a:cubicBezTo>
                                  <a:pt x="18" y="12"/>
                                  <a:pt x="18" y="12"/>
                                  <a:pt x="19" y="12"/>
                                </a:cubicBezTo>
                                <a:cubicBezTo>
                                  <a:pt x="19" y="12"/>
                                  <a:pt x="19" y="11"/>
                                  <a:pt x="20" y="11"/>
                                </a:cubicBezTo>
                                <a:cubicBezTo>
                                  <a:pt x="19" y="12"/>
                                  <a:pt x="19" y="12"/>
                                  <a:pt x="19" y="12"/>
                                </a:cubicBezTo>
                                <a:cubicBezTo>
                                  <a:pt x="19" y="13"/>
                                  <a:pt x="19" y="13"/>
                                  <a:pt x="19" y="13"/>
                                </a:cubicBezTo>
                                <a:cubicBezTo>
                                  <a:pt x="19" y="14"/>
                                  <a:pt x="19" y="14"/>
                                  <a:pt x="19" y="15"/>
                                </a:cubicBezTo>
                                <a:cubicBezTo>
                                  <a:pt x="19" y="15"/>
                                  <a:pt x="19" y="16"/>
                                  <a:pt x="19" y="16"/>
                                </a:cubicBezTo>
                                <a:cubicBezTo>
                                  <a:pt x="19" y="17"/>
                                  <a:pt x="19" y="17"/>
                                  <a:pt x="19" y="17"/>
                                </a:cubicBezTo>
                                <a:cubicBezTo>
                                  <a:pt x="19" y="18"/>
                                  <a:pt x="19" y="18"/>
                                  <a:pt x="19" y="19"/>
                                </a:cubicBezTo>
                                <a:cubicBezTo>
                                  <a:pt x="19" y="19"/>
                                  <a:pt x="19" y="20"/>
                                  <a:pt x="19" y="20"/>
                                </a:cubicBezTo>
                                <a:cubicBezTo>
                                  <a:pt x="18" y="20"/>
                                  <a:pt x="17" y="20"/>
                                  <a:pt x="15" y="21"/>
                                </a:cubicBezTo>
                                <a:cubicBezTo>
                                  <a:pt x="14" y="21"/>
                                  <a:pt x="13" y="21"/>
                                  <a:pt x="11" y="21"/>
                                </a:cubicBezTo>
                                <a:cubicBezTo>
                                  <a:pt x="10" y="21"/>
                                  <a:pt x="8" y="21"/>
                                  <a:pt x="7" y="20"/>
                                </a:cubicBezTo>
                                <a:cubicBezTo>
                                  <a:pt x="5" y="20"/>
                                  <a:pt x="4" y="19"/>
                                  <a:pt x="3" y="18"/>
                                </a:cubicBezTo>
                                <a:cubicBezTo>
                                  <a:pt x="2" y="17"/>
                                  <a:pt x="1" y="16"/>
                                  <a:pt x="1" y="15"/>
                                </a:cubicBezTo>
                                <a:cubicBezTo>
                                  <a:pt x="0" y="14"/>
                                  <a:pt x="0" y="13"/>
                                  <a:pt x="0" y="11"/>
                                </a:cubicBezTo>
                                <a:cubicBezTo>
                                  <a:pt x="0" y="9"/>
                                  <a:pt x="0" y="8"/>
                                  <a:pt x="1" y="6"/>
                                </a:cubicBezTo>
                                <a:cubicBezTo>
                                  <a:pt x="1" y="5"/>
                                  <a:pt x="2" y="3"/>
                                  <a:pt x="3" y="3"/>
                                </a:cubicBezTo>
                                <a:cubicBezTo>
                                  <a:pt x="4" y="2"/>
                                  <a:pt x="6" y="1"/>
                                  <a:pt x="7" y="0"/>
                                </a:cubicBezTo>
                                <a:cubicBezTo>
                                  <a:pt x="9" y="0"/>
                                  <a:pt x="10" y="0"/>
                                  <a:pt x="12" y="0"/>
                                </a:cubicBezTo>
                                <a:cubicBezTo>
                                  <a:pt x="13" y="0"/>
                                  <a:pt x="15" y="0"/>
                                  <a:pt x="16" y="0"/>
                                </a:cubicBezTo>
                                <a:cubicBezTo>
                                  <a:pt x="17" y="0"/>
                                  <a:pt x="18" y="1"/>
                                  <a:pt x="19" y="2"/>
                                </a:cubicBezTo>
                                <a:cubicBezTo>
                                  <a:pt x="19" y="2"/>
                                  <a:pt x="19" y="3"/>
                                  <a:pt x="19" y="3"/>
                                </a:cubicBezTo>
                                <a:cubicBezTo>
                                  <a:pt x="19" y="4"/>
                                  <a:pt x="18" y="4"/>
                                  <a:pt x="18" y="5"/>
                                </a:cubicBezTo>
                                <a:cubicBezTo>
                                  <a:pt x="18" y="5"/>
                                  <a:pt x="18" y="5"/>
                                  <a:pt x="18" y="5"/>
                                </a:cubicBezTo>
                                <a:cubicBezTo>
                                  <a:pt x="17" y="4"/>
                                  <a:pt x="16" y="3"/>
                                  <a:pt x="16" y="2"/>
                                </a:cubicBezTo>
                              </a:path>
                            </a:pathLst>
                          </a:custGeom>
                          <a:solidFill>
                            <a:srgbClr val="E2001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4" name="Freeform 25"/>
                        <wps:cNvSpPr>
                          <a:spLocks noEditPoints="1"/>
                        </wps:cNvSpPr>
                        <wps:spPr bwMode="auto">
                          <a:xfrm>
                            <a:off x="546" y="1842"/>
                            <a:ext cx="103" cy="94"/>
                          </a:xfrm>
                          <a:custGeom>
                            <a:avLst/>
                            <a:gdLst>
                              <a:gd name="T0" fmla="*/ 18 w 23"/>
                              <a:gd name="T1" fmla="*/ 6 h 21"/>
                              <a:gd name="T2" fmla="*/ 16 w 23"/>
                              <a:gd name="T3" fmla="*/ 4 h 21"/>
                              <a:gd name="T4" fmla="*/ 14 w 23"/>
                              <a:gd name="T5" fmla="*/ 2 h 21"/>
                              <a:gd name="T6" fmla="*/ 12 w 23"/>
                              <a:gd name="T7" fmla="*/ 1 h 21"/>
                              <a:gd name="T8" fmla="*/ 9 w 23"/>
                              <a:gd name="T9" fmla="*/ 2 h 21"/>
                              <a:gd name="T10" fmla="*/ 7 w 23"/>
                              <a:gd name="T11" fmla="*/ 4 h 21"/>
                              <a:gd name="T12" fmla="*/ 6 w 23"/>
                              <a:gd name="T13" fmla="*/ 7 h 21"/>
                              <a:gd name="T14" fmla="*/ 5 w 23"/>
                              <a:gd name="T15" fmla="*/ 11 h 21"/>
                              <a:gd name="T16" fmla="*/ 6 w 23"/>
                              <a:gd name="T17" fmla="*/ 15 h 21"/>
                              <a:gd name="T18" fmla="*/ 7 w 23"/>
                              <a:gd name="T19" fmla="*/ 17 h 21"/>
                              <a:gd name="T20" fmla="*/ 9 w 23"/>
                              <a:gd name="T21" fmla="*/ 19 h 21"/>
                              <a:gd name="T22" fmla="*/ 11 w 23"/>
                              <a:gd name="T23" fmla="*/ 19 h 21"/>
                              <a:gd name="T24" fmla="*/ 14 w 23"/>
                              <a:gd name="T25" fmla="*/ 19 h 21"/>
                              <a:gd name="T26" fmla="*/ 16 w 23"/>
                              <a:gd name="T27" fmla="*/ 17 h 21"/>
                              <a:gd name="T28" fmla="*/ 18 w 23"/>
                              <a:gd name="T29" fmla="*/ 14 h 21"/>
                              <a:gd name="T30" fmla="*/ 18 w 23"/>
                              <a:gd name="T31" fmla="*/ 10 h 21"/>
                              <a:gd name="T32" fmla="*/ 18 w 23"/>
                              <a:gd name="T33" fmla="*/ 6 h 21"/>
                              <a:gd name="T34" fmla="*/ 1 w 23"/>
                              <a:gd name="T35" fmla="*/ 6 h 21"/>
                              <a:gd name="T36" fmla="*/ 3 w 23"/>
                              <a:gd name="T37" fmla="*/ 3 h 21"/>
                              <a:gd name="T38" fmla="*/ 7 w 23"/>
                              <a:gd name="T39" fmla="*/ 1 h 21"/>
                              <a:gd name="T40" fmla="*/ 12 w 23"/>
                              <a:gd name="T41" fmla="*/ 0 h 21"/>
                              <a:gd name="T42" fmla="*/ 16 w 23"/>
                              <a:gd name="T43" fmla="*/ 0 h 21"/>
                              <a:gd name="T44" fmla="*/ 20 w 23"/>
                              <a:gd name="T45" fmla="*/ 2 h 21"/>
                              <a:gd name="T46" fmla="*/ 22 w 23"/>
                              <a:gd name="T47" fmla="*/ 6 h 21"/>
                              <a:gd name="T48" fmla="*/ 23 w 23"/>
                              <a:gd name="T49" fmla="*/ 10 h 21"/>
                              <a:gd name="T50" fmla="*/ 22 w 23"/>
                              <a:gd name="T51" fmla="*/ 15 h 21"/>
                              <a:gd name="T52" fmla="*/ 20 w 23"/>
                              <a:gd name="T53" fmla="*/ 18 h 21"/>
                              <a:gd name="T54" fmla="*/ 16 w 23"/>
                              <a:gd name="T55" fmla="*/ 20 h 21"/>
                              <a:gd name="T56" fmla="*/ 12 w 23"/>
                              <a:gd name="T57" fmla="*/ 21 h 21"/>
                              <a:gd name="T58" fmla="*/ 7 w 23"/>
                              <a:gd name="T59" fmla="*/ 20 h 21"/>
                              <a:gd name="T60" fmla="*/ 4 w 23"/>
                              <a:gd name="T61" fmla="*/ 18 h 21"/>
                              <a:gd name="T62" fmla="*/ 1 w 23"/>
                              <a:gd name="T63" fmla="*/ 15 h 21"/>
                              <a:gd name="T64" fmla="*/ 0 w 23"/>
                              <a:gd name="T65" fmla="*/ 10 h 21"/>
                              <a:gd name="T66" fmla="*/ 1 w 23"/>
                              <a:gd name="T67" fmla="*/ 6 h 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23" h="21">
                                <a:moveTo>
                                  <a:pt x="18" y="6"/>
                                </a:moveTo>
                                <a:cubicBezTo>
                                  <a:pt x="17" y="5"/>
                                  <a:pt x="17" y="4"/>
                                  <a:pt x="16" y="4"/>
                                </a:cubicBezTo>
                                <a:cubicBezTo>
                                  <a:pt x="16" y="3"/>
                                  <a:pt x="15" y="2"/>
                                  <a:pt x="14" y="2"/>
                                </a:cubicBezTo>
                                <a:cubicBezTo>
                                  <a:pt x="13" y="2"/>
                                  <a:pt x="13" y="1"/>
                                  <a:pt x="12" y="1"/>
                                </a:cubicBezTo>
                                <a:cubicBezTo>
                                  <a:pt x="11" y="1"/>
                                  <a:pt x="10" y="2"/>
                                  <a:pt x="9" y="2"/>
                                </a:cubicBezTo>
                                <a:cubicBezTo>
                                  <a:pt x="8" y="3"/>
                                  <a:pt x="7" y="3"/>
                                  <a:pt x="7" y="4"/>
                                </a:cubicBezTo>
                                <a:cubicBezTo>
                                  <a:pt x="6" y="5"/>
                                  <a:pt x="6" y="6"/>
                                  <a:pt x="6" y="7"/>
                                </a:cubicBezTo>
                                <a:cubicBezTo>
                                  <a:pt x="5" y="8"/>
                                  <a:pt x="5" y="9"/>
                                  <a:pt x="5" y="11"/>
                                </a:cubicBezTo>
                                <a:cubicBezTo>
                                  <a:pt x="5" y="12"/>
                                  <a:pt x="5" y="14"/>
                                  <a:pt x="6" y="15"/>
                                </a:cubicBezTo>
                                <a:cubicBezTo>
                                  <a:pt x="6" y="16"/>
                                  <a:pt x="6" y="17"/>
                                  <a:pt x="7" y="17"/>
                                </a:cubicBezTo>
                                <a:cubicBezTo>
                                  <a:pt x="8" y="18"/>
                                  <a:pt x="8" y="18"/>
                                  <a:pt x="9" y="19"/>
                                </a:cubicBezTo>
                                <a:cubicBezTo>
                                  <a:pt x="10" y="19"/>
                                  <a:pt x="11" y="19"/>
                                  <a:pt x="11" y="19"/>
                                </a:cubicBezTo>
                                <a:cubicBezTo>
                                  <a:pt x="12" y="19"/>
                                  <a:pt x="13" y="19"/>
                                  <a:pt x="14" y="19"/>
                                </a:cubicBezTo>
                                <a:cubicBezTo>
                                  <a:pt x="15" y="18"/>
                                  <a:pt x="15" y="18"/>
                                  <a:pt x="16" y="17"/>
                                </a:cubicBezTo>
                                <a:cubicBezTo>
                                  <a:pt x="17" y="16"/>
                                  <a:pt x="17" y="15"/>
                                  <a:pt x="18" y="14"/>
                                </a:cubicBezTo>
                                <a:cubicBezTo>
                                  <a:pt x="18" y="13"/>
                                  <a:pt x="18" y="11"/>
                                  <a:pt x="18" y="10"/>
                                </a:cubicBezTo>
                                <a:cubicBezTo>
                                  <a:pt x="18" y="8"/>
                                  <a:pt x="18" y="7"/>
                                  <a:pt x="18" y="6"/>
                                </a:cubicBezTo>
                                <a:moveTo>
                                  <a:pt x="1" y="6"/>
                                </a:moveTo>
                                <a:cubicBezTo>
                                  <a:pt x="2" y="5"/>
                                  <a:pt x="2" y="4"/>
                                  <a:pt x="3" y="3"/>
                                </a:cubicBezTo>
                                <a:cubicBezTo>
                                  <a:pt x="4" y="2"/>
                                  <a:pt x="6" y="1"/>
                                  <a:pt x="7" y="1"/>
                                </a:cubicBezTo>
                                <a:cubicBezTo>
                                  <a:pt x="8" y="0"/>
                                  <a:pt x="10" y="0"/>
                                  <a:pt x="12" y="0"/>
                                </a:cubicBezTo>
                                <a:cubicBezTo>
                                  <a:pt x="13" y="0"/>
                                  <a:pt x="15" y="0"/>
                                  <a:pt x="16" y="0"/>
                                </a:cubicBezTo>
                                <a:cubicBezTo>
                                  <a:pt x="17" y="1"/>
                                  <a:pt x="19" y="1"/>
                                  <a:pt x="20" y="2"/>
                                </a:cubicBezTo>
                                <a:cubicBezTo>
                                  <a:pt x="21" y="3"/>
                                  <a:pt x="21" y="4"/>
                                  <a:pt x="22" y="6"/>
                                </a:cubicBezTo>
                                <a:cubicBezTo>
                                  <a:pt x="23" y="7"/>
                                  <a:pt x="23" y="9"/>
                                  <a:pt x="23" y="10"/>
                                </a:cubicBezTo>
                                <a:cubicBezTo>
                                  <a:pt x="23" y="12"/>
                                  <a:pt x="23" y="13"/>
                                  <a:pt x="22" y="15"/>
                                </a:cubicBezTo>
                                <a:cubicBezTo>
                                  <a:pt x="22" y="16"/>
                                  <a:pt x="21" y="17"/>
                                  <a:pt x="20" y="18"/>
                                </a:cubicBezTo>
                                <a:cubicBezTo>
                                  <a:pt x="19" y="19"/>
                                  <a:pt x="18" y="20"/>
                                  <a:pt x="16" y="20"/>
                                </a:cubicBezTo>
                                <a:cubicBezTo>
                                  <a:pt x="15" y="21"/>
                                  <a:pt x="13" y="21"/>
                                  <a:pt x="12" y="21"/>
                                </a:cubicBezTo>
                                <a:cubicBezTo>
                                  <a:pt x="10" y="21"/>
                                  <a:pt x="9" y="21"/>
                                  <a:pt x="7" y="20"/>
                                </a:cubicBezTo>
                                <a:cubicBezTo>
                                  <a:pt x="6" y="20"/>
                                  <a:pt x="5" y="19"/>
                                  <a:pt x="4" y="18"/>
                                </a:cubicBezTo>
                                <a:cubicBezTo>
                                  <a:pt x="3" y="18"/>
                                  <a:pt x="2" y="17"/>
                                  <a:pt x="1" y="15"/>
                                </a:cubicBezTo>
                                <a:cubicBezTo>
                                  <a:pt x="1" y="14"/>
                                  <a:pt x="0" y="12"/>
                                  <a:pt x="0" y="10"/>
                                </a:cubicBezTo>
                                <a:cubicBezTo>
                                  <a:pt x="0" y="9"/>
                                  <a:pt x="1" y="8"/>
                                  <a:pt x="1" y="6"/>
                                </a:cubicBezTo>
                              </a:path>
                            </a:pathLst>
                          </a:custGeom>
                          <a:solidFill>
                            <a:srgbClr val="E2001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 name="Freeform 26"/>
                        <wps:cNvSpPr>
                          <a:spLocks/>
                        </wps:cNvSpPr>
                        <wps:spPr bwMode="auto">
                          <a:xfrm>
                            <a:off x="658" y="1842"/>
                            <a:ext cx="85" cy="94"/>
                          </a:xfrm>
                          <a:custGeom>
                            <a:avLst/>
                            <a:gdLst>
                              <a:gd name="T0" fmla="*/ 14 w 19"/>
                              <a:gd name="T1" fmla="*/ 7 h 21"/>
                              <a:gd name="T2" fmla="*/ 16 w 19"/>
                              <a:gd name="T3" fmla="*/ 0 h 21"/>
                              <a:gd name="T4" fmla="*/ 18 w 19"/>
                              <a:gd name="T5" fmla="*/ 0 h 21"/>
                              <a:gd name="T6" fmla="*/ 19 w 19"/>
                              <a:gd name="T7" fmla="*/ 0 h 21"/>
                              <a:gd name="T8" fmla="*/ 17 w 19"/>
                              <a:gd name="T9" fmla="*/ 4 h 21"/>
                              <a:gd name="T10" fmla="*/ 15 w 19"/>
                              <a:gd name="T11" fmla="*/ 10 h 21"/>
                              <a:gd name="T12" fmla="*/ 13 w 19"/>
                              <a:gd name="T13" fmla="*/ 15 h 21"/>
                              <a:gd name="T14" fmla="*/ 11 w 19"/>
                              <a:gd name="T15" fmla="*/ 21 h 21"/>
                              <a:gd name="T16" fmla="*/ 9 w 19"/>
                              <a:gd name="T17" fmla="*/ 20 h 21"/>
                              <a:gd name="T18" fmla="*/ 8 w 19"/>
                              <a:gd name="T19" fmla="*/ 21 h 21"/>
                              <a:gd name="T20" fmla="*/ 7 w 19"/>
                              <a:gd name="T21" fmla="*/ 18 h 21"/>
                              <a:gd name="T22" fmla="*/ 6 w 19"/>
                              <a:gd name="T23" fmla="*/ 14 h 21"/>
                              <a:gd name="T24" fmla="*/ 4 w 19"/>
                              <a:gd name="T25" fmla="*/ 10 h 21"/>
                              <a:gd name="T26" fmla="*/ 3 w 19"/>
                              <a:gd name="T27" fmla="*/ 6 h 21"/>
                              <a:gd name="T28" fmla="*/ 1 w 19"/>
                              <a:gd name="T29" fmla="*/ 3 h 21"/>
                              <a:gd name="T30" fmla="*/ 0 w 19"/>
                              <a:gd name="T31" fmla="*/ 0 h 21"/>
                              <a:gd name="T32" fmla="*/ 1 w 19"/>
                              <a:gd name="T33" fmla="*/ 0 h 21"/>
                              <a:gd name="T34" fmla="*/ 3 w 19"/>
                              <a:gd name="T35" fmla="*/ 0 h 21"/>
                              <a:gd name="T36" fmla="*/ 4 w 19"/>
                              <a:gd name="T37" fmla="*/ 0 h 21"/>
                              <a:gd name="T38" fmla="*/ 5 w 19"/>
                              <a:gd name="T39" fmla="*/ 0 h 21"/>
                              <a:gd name="T40" fmla="*/ 6 w 19"/>
                              <a:gd name="T41" fmla="*/ 4 h 21"/>
                              <a:gd name="T42" fmla="*/ 8 w 19"/>
                              <a:gd name="T43" fmla="*/ 7 h 21"/>
                              <a:gd name="T44" fmla="*/ 9 w 19"/>
                              <a:gd name="T45" fmla="*/ 11 h 21"/>
                              <a:gd name="T46" fmla="*/ 11 w 19"/>
                              <a:gd name="T47" fmla="*/ 15 h 21"/>
                              <a:gd name="T48" fmla="*/ 14 w 19"/>
                              <a:gd name="T49" fmla="*/ 7 h 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19" h="21">
                                <a:moveTo>
                                  <a:pt x="14" y="7"/>
                                </a:moveTo>
                                <a:cubicBezTo>
                                  <a:pt x="15" y="5"/>
                                  <a:pt x="15" y="2"/>
                                  <a:pt x="16" y="0"/>
                                </a:cubicBezTo>
                                <a:cubicBezTo>
                                  <a:pt x="17" y="0"/>
                                  <a:pt x="17" y="0"/>
                                  <a:pt x="18" y="0"/>
                                </a:cubicBezTo>
                                <a:cubicBezTo>
                                  <a:pt x="18" y="0"/>
                                  <a:pt x="18" y="0"/>
                                  <a:pt x="19" y="0"/>
                                </a:cubicBezTo>
                                <a:cubicBezTo>
                                  <a:pt x="18" y="1"/>
                                  <a:pt x="18" y="3"/>
                                  <a:pt x="17" y="4"/>
                                </a:cubicBezTo>
                                <a:cubicBezTo>
                                  <a:pt x="16" y="6"/>
                                  <a:pt x="16" y="8"/>
                                  <a:pt x="15" y="10"/>
                                </a:cubicBezTo>
                                <a:cubicBezTo>
                                  <a:pt x="14" y="11"/>
                                  <a:pt x="13" y="13"/>
                                  <a:pt x="13" y="15"/>
                                </a:cubicBezTo>
                                <a:cubicBezTo>
                                  <a:pt x="12" y="17"/>
                                  <a:pt x="11" y="19"/>
                                  <a:pt x="11" y="21"/>
                                </a:cubicBezTo>
                                <a:cubicBezTo>
                                  <a:pt x="10" y="20"/>
                                  <a:pt x="10" y="20"/>
                                  <a:pt x="9" y="20"/>
                                </a:cubicBezTo>
                                <a:cubicBezTo>
                                  <a:pt x="9" y="20"/>
                                  <a:pt x="8" y="20"/>
                                  <a:pt x="8" y="21"/>
                                </a:cubicBezTo>
                                <a:cubicBezTo>
                                  <a:pt x="8" y="20"/>
                                  <a:pt x="7" y="19"/>
                                  <a:pt x="7" y="18"/>
                                </a:cubicBezTo>
                                <a:cubicBezTo>
                                  <a:pt x="7" y="16"/>
                                  <a:pt x="6" y="15"/>
                                  <a:pt x="6" y="14"/>
                                </a:cubicBezTo>
                                <a:cubicBezTo>
                                  <a:pt x="5" y="13"/>
                                  <a:pt x="5" y="11"/>
                                  <a:pt x="4" y="10"/>
                                </a:cubicBezTo>
                                <a:cubicBezTo>
                                  <a:pt x="4" y="9"/>
                                  <a:pt x="3" y="8"/>
                                  <a:pt x="3" y="6"/>
                                </a:cubicBezTo>
                                <a:cubicBezTo>
                                  <a:pt x="2" y="5"/>
                                  <a:pt x="2" y="4"/>
                                  <a:pt x="1" y="3"/>
                                </a:cubicBezTo>
                                <a:cubicBezTo>
                                  <a:pt x="1" y="2"/>
                                  <a:pt x="0" y="1"/>
                                  <a:pt x="0" y="0"/>
                                </a:cubicBezTo>
                                <a:cubicBezTo>
                                  <a:pt x="0" y="0"/>
                                  <a:pt x="1" y="0"/>
                                  <a:pt x="1" y="0"/>
                                </a:cubicBezTo>
                                <a:cubicBezTo>
                                  <a:pt x="2" y="0"/>
                                  <a:pt x="2" y="0"/>
                                  <a:pt x="3" y="0"/>
                                </a:cubicBezTo>
                                <a:cubicBezTo>
                                  <a:pt x="3" y="0"/>
                                  <a:pt x="4" y="0"/>
                                  <a:pt x="4" y="0"/>
                                </a:cubicBezTo>
                                <a:cubicBezTo>
                                  <a:pt x="4" y="0"/>
                                  <a:pt x="5" y="0"/>
                                  <a:pt x="5" y="0"/>
                                </a:cubicBezTo>
                                <a:cubicBezTo>
                                  <a:pt x="6" y="1"/>
                                  <a:pt x="6" y="2"/>
                                  <a:pt x="6" y="4"/>
                                </a:cubicBezTo>
                                <a:cubicBezTo>
                                  <a:pt x="7" y="5"/>
                                  <a:pt x="7" y="6"/>
                                  <a:pt x="8" y="7"/>
                                </a:cubicBezTo>
                                <a:cubicBezTo>
                                  <a:pt x="8" y="9"/>
                                  <a:pt x="9" y="10"/>
                                  <a:pt x="9" y="11"/>
                                </a:cubicBezTo>
                                <a:cubicBezTo>
                                  <a:pt x="10" y="12"/>
                                  <a:pt x="10" y="14"/>
                                  <a:pt x="11" y="15"/>
                                </a:cubicBezTo>
                                <a:cubicBezTo>
                                  <a:pt x="12" y="12"/>
                                  <a:pt x="13" y="10"/>
                                  <a:pt x="14" y="7"/>
                                </a:cubicBezTo>
                              </a:path>
                            </a:pathLst>
                          </a:custGeom>
                          <a:solidFill>
                            <a:srgbClr val="E2001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 name="Freeform 27"/>
                        <wps:cNvSpPr>
                          <a:spLocks/>
                        </wps:cNvSpPr>
                        <wps:spPr bwMode="auto">
                          <a:xfrm>
                            <a:off x="757" y="1842"/>
                            <a:ext cx="54" cy="94"/>
                          </a:xfrm>
                          <a:custGeom>
                            <a:avLst/>
                            <a:gdLst>
                              <a:gd name="T0" fmla="*/ 0 w 12"/>
                              <a:gd name="T1" fmla="*/ 4 h 21"/>
                              <a:gd name="T2" fmla="*/ 0 w 12"/>
                              <a:gd name="T3" fmla="*/ 0 h 21"/>
                              <a:gd name="T4" fmla="*/ 3 w 12"/>
                              <a:gd name="T5" fmla="*/ 0 h 21"/>
                              <a:gd name="T6" fmla="*/ 6 w 12"/>
                              <a:gd name="T7" fmla="*/ 0 h 21"/>
                              <a:gd name="T8" fmla="*/ 9 w 12"/>
                              <a:gd name="T9" fmla="*/ 0 h 21"/>
                              <a:gd name="T10" fmla="*/ 12 w 12"/>
                              <a:gd name="T11" fmla="*/ 0 h 21"/>
                              <a:gd name="T12" fmla="*/ 12 w 12"/>
                              <a:gd name="T13" fmla="*/ 1 h 21"/>
                              <a:gd name="T14" fmla="*/ 12 w 12"/>
                              <a:gd name="T15" fmla="*/ 2 h 21"/>
                              <a:gd name="T16" fmla="*/ 12 w 12"/>
                              <a:gd name="T17" fmla="*/ 3 h 21"/>
                              <a:gd name="T18" fmla="*/ 10 w 12"/>
                              <a:gd name="T19" fmla="*/ 3 h 21"/>
                              <a:gd name="T20" fmla="*/ 8 w 12"/>
                              <a:gd name="T21" fmla="*/ 2 h 21"/>
                              <a:gd name="T22" fmla="*/ 6 w 12"/>
                              <a:gd name="T23" fmla="*/ 2 h 21"/>
                              <a:gd name="T24" fmla="*/ 5 w 12"/>
                              <a:gd name="T25" fmla="*/ 2 h 21"/>
                              <a:gd name="T26" fmla="*/ 5 w 12"/>
                              <a:gd name="T27" fmla="*/ 6 h 21"/>
                              <a:gd name="T28" fmla="*/ 5 w 12"/>
                              <a:gd name="T29" fmla="*/ 9 h 21"/>
                              <a:gd name="T30" fmla="*/ 8 w 12"/>
                              <a:gd name="T31" fmla="*/ 9 h 21"/>
                              <a:gd name="T32" fmla="*/ 12 w 12"/>
                              <a:gd name="T33" fmla="*/ 9 h 21"/>
                              <a:gd name="T34" fmla="*/ 12 w 12"/>
                              <a:gd name="T35" fmla="*/ 9 h 21"/>
                              <a:gd name="T36" fmla="*/ 11 w 12"/>
                              <a:gd name="T37" fmla="*/ 10 h 21"/>
                              <a:gd name="T38" fmla="*/ 12 w 12"/>
                              <a:gd name="T39" fmla="*/ 10 h 21"/>
                              <a:gd name="T40" fmla="*/ 12 w 12"/>
                              <a:gd name="T41" fmla="*/ 11 h 21"/>
                              <a:gd name="T42" fmla="*/ 5 w 12"/>
                              <a:gd name="T43" fmla="*/ 11 h 21"/>
                              <a:gd name="T44" fmla="*/ 5 w 12"/>
                              <a:gd name="T45" fmla="*/ 13 h 21"/>
                              <a:gd name="T46" fmla="*/ 5 w 12"/>
                              <a:gd name="T47" fmla="*/ 15 h 21"/>
                              <a:gd name="T48" fmla="*/ 5 w 12"/>
                              <a:gd name="T49" fmla="*/ 18 h 21"/>
                              <a:gd name="T50" fmla="*/ 8 w 12"/>
                              <a:gd name="T51" fmla="*/ 18 h 21"/>
                              <a:gd name="T52" fmla="*/ 12 w 12"/>
                              <a:gd name="T53" fmla="*/ 18 h 21"/>
                              <a:gd name="T54" fmla="*/ 12 w 12"/>
                              <a:gd name="T55" fmla="*/ 19 h 21"/>
                              <a:gd name="T56" fmla="*/ 12 w 12"/>
                              <a:gd name="T57" fmla="*/ 19 h 21"/>
                              <a:gd name="T58" fmla="*/ 12 w 12"/>
                              <a:gd name="T59" fmla="*/ 20 h 21"/>
                              <a:gd name="T60" fmla="*/ 12 w 12"/>
                              <a:gd name="T61" fmla="*/ 21 h 21"/>
                              <a:gd name="T62" fmla="*/ 10 w 12"/>
                              <a:gd name="T63" fmla="*/ 20 h 21"/>
                              <a:gd name="T64" fmla="*/ 7 w 12"/>
                              <a:gd name="T65" fmla="*/ 20 h 21"/>
                              <a:gd name="T66" fmla="*/ 4 w 12"/>
                              <a:gd name="T67" fmla="*/ 20 h 21"/>
                              <a:gd name="T68" fmla="*/ 2 w 12"/>
                              <a:gd name="T69" fmla="*/ 20 h 21"/>
                              <a:gd name="T70" fmla="*/ 1 w 12"/>
                              <a:gd name="T71" fmla="*/ 20 h 21"/>
                              <a:gd name="T72" fmla="*/ 0 w 12"/>
                              <a:gd name="T73" fmla="*/ 21 h 21"/>
                              <a:gd name="T74" fmla="*/ 0 w 12"/>
                              <a:gd name="T75" fmla="*/ 17 h 21"/>
                              <a:gd name="T76" fmla="*/ 0 w 12"/>
                              <a:gd name="T77" fmla="*/ 12 h 21"/>
                              <a:gd name="T78" fmla="*/ 0 w 12"/>
                              <a:gd name="T79" fmla="*/ 8 h 21"/>
                              <a:gd name="T80" fmla="*/ 0 w 12"/>
                              <a:gd name="T81" fmla="*/ 4 h 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Lst>
                            <a:rect l="0" t="0" r="r" b="b"/>
                            <a:pathLst>
                              <a:path w="12" h="21">
                                <a:moveTo>
                                  <a:pt x="0" y="4"/>
                                </a:moveTo>
                                <a:cubicBezTo>
                                  <a:pt x="0" y="3"/>
                                  <a:pt x="0" y="1"/>
                                  <a:pt x="0" y="0"/>
                                </a:cubicBezTo>
                                <a:cubicBezTo>
                                  <a:pt x="1" y="0"/>
                                  <a:pt x="2" y="0"/>
                                  <a:pt x="3" y="0"/>
                                </a:cubicBezTo>
                                <a:cubicBezTo>
                                  <a:pt x="4" y="0"/>
                                  <a:pt x="5" y="0"/>
                                  <a:pt x="6" y="0"/>
                                </a:cubicBezTo>
                                <a:cubicBezTo>
                                  <a:pt x="7" y="0"/>
                                  <a:pt x="8" y="0"/>
                                  <a:pt x="9" y="0"/>
                                </a:cubicBezTo>
                                <a:cubicBezTo>
                                  <a:pt x="11" y="0"/>
                                  <a:pt x="11" y="0"/>
                                  <a:pt x="12" y="0"/>
                                </a:cubicBezTo>
                                <a:cubicBezTo>
                                  <a:pt x="12" y="0"/>
                                  <a:pt x="12" y="1"/>
                                  <a:pt x="12" y="1"/>
                                </a:cubicBezTo>
                                <a:cubicBezTo>
                                  <a:pt x="12" y="2"/>
                                  <a:pt x="12" y="2"/>
                                  <a:pt x="12" y="2"/>
                                </a:cubicBezTo>
                                <a:cubicBezTo>
                                  <a:pt x="12" y="3"/>
                                  <a:pt x="12" y="3"/>
                                  <a:pt x="12" y="3"/>
                                </a:cubicBezTo>
                                <a:cubicBezTo>
                                  <a:pt x="11" y="3"/>
                                  <a:pt x="11" y="3"/>
                                  <a:pt x="10" y="3"/>
                                </a:cubicBezTo>
                                <a:cubicBezTo>
                                  <a:pt x="9" y="3"/>
                                  <a:pt x="8" y="2"/>
                                  <a:pt x="8" y="2"/>
                                </a:cubicBezTo>
                                <a:cubicBezTo>
                                  <a:pt x="7" y="2"/>
                                  <a:pt x="7" y="2"/>
                                  <a:pt x="6" y="2"/>
                                </a:cubicBezTo>
                                <a:cubicBezTo>
                                  <a:pt x="6" y="2"/>
                                  <a:pt x="5" y="2"/>
                                  <a:pt x="5" y="2"/>
                                </a:cubicBezTo>
                                <a:cubicBezTo>
                                  <a:pt x="5" y="3"/>
                                  <a:pt x="5" y="4"/>
                                  <a:pt x="5" y="6"/>
                                </a:cubicBezTo>
                                <a:cubicBezTo>
                                  <a:pt x="5" y="7"/>
                                  <a:pt x="5" y="8"/>
                                  <a:pt x="5" y="9"/>
                                </a:cubicBezTo>
                                <a:cubicBezTo>
                                  <a:pt x="6" y="9"/>
                                  <a:pt x="7" y="9"/>
                                  <a:pt x="8" y="9"/>
                                </a:cubicBezTo>
                                <a:cubicBezTo>
                                  <a:pt x="9" y="9"/>
                                  <a:pt x="10" y="9"/>
                                  <a:pt x="12" y="9"/>
                                </a:cubicBezTo>
                                <a:cubicBezTo>
                                  <a:pt x="12" y="9"/>
                                  <a:pt x="12" y="9"/>
                                  <a:pt x="12" y="9"/>
                                </a:cubicBezTo>
                                <a:cubicBezTo>
                                  <a:pt x="11" y="10"/>
                                  <a:pt x="11" y="10"/>
                                  <a:pt x="11" y="10"/>
                                </a:cubicBezTo>
                                <a:cubicBezTo>
                                  <a:pt x="12" y="10"/>
                                  <a:pt x="12" y="10"/>
                                  <a:pt x="12" y="10"/>
                                </a:cubicBezTo>
                                <a:cubicBezTo>
                                  <a:pt x="12" y="11"/>
                                  <a:pt x="12" y="11"/>
                                  <a:pt x="12" y="11"/>
                                </a:cubicBezTo>
                                <a:cubicBezTo>
                                  <a:pt x="9" y="11"/>
                                  <a:pt x="7" y="11"/>
                                  <a:pt x="5" y="11"/>
                                </a:cubicBezTo>
                                <a:cubicBezTo>
                                  <a:pt x="5" y="12"/>
                                  <a:pt x="5" y="12"/>
                                  <a:pt x="5" y="13"/>
                                </a:cubicBezTo>
                                <a:cubicBezTo>
                                  <a:pt x="5" y="13"/>
                                  <a:pt x="5" y="14"/>
                                  <a:pt x="5" y="15"/>
                                </a:cubicBezTo>
                                <a:cubicBezTo>
                                  <a:pt x="5" y="16"/>
                                  <a:pt x="5" y="17"/>
                                  <a:pt x="5" y="18"/>
                                </a:cubicBezTo>
                                <a:cubicBezTo>
                                  <a:pt x="6" y="18"/>
                                  <a:pt x="7" y="18"/>
                                  <a:pt x="8" y="18"/>
                                </a:cubicBezTo>
                                <a:cubicBezTo>
                                  <a:pt x="9" y="18"/>
                                  <a:pt x="11" y="18"/>
                                  <a:pt x="12" y="18"/>
                                </a:cubicBezTo>
                                <a:cubicBezTo>
                                  <a:pt x="12" y="19"/>
                                  <a:pt x="12" y="19"/>
                                  <a:pt x="12" y="19"/>
                                </a:cubicBezTo>
                                <a:cubicBezTo>
                                  <a:pt x="12" y="19"/>
                                  <a:pt x="12" y="19"/>
                                  <a:pt x="12" y="19"/>
                                </a:cubicBezTo>
                                <a:cubicBezTo>
                                  <a:pt x="12" y="20"/>
                                  <a:pt x="12" y="20"/>
                                  <a:pt x="12" y="20"/>
                                </a:cubicBezTo>
                                <a:cubicBezTo>
                                  <a:pt x="12" y="21"/>
                                  <a:pt x="12" y="21"/>
                                  <a:pt x="12" y="21"/>
                                </a:cubicBezTo>
                                <a:cubicBezTo>
                                  <a:pt x="11" y="20"/>
                                  <a:pt x="11" y="20"/>
                                  <a:pt x="10" y="20"/>
                                </a:cubicBezTo>
                                <a:cubicBezTo>
                                  <a:pt x="9" y="20"/>
                                  <a:pt x="8" y="20"/>
                                  <a:pt x="7" y="20"/>
                                </a:cubicBezTo>
                                <a:cubicBezTo>
                                  <a:pt x="4" y="20"/>
                                  <a:pt x="4" y="20"/>
                                  <a:pt x="4" y="20"/>
                                </a:cubicBezTo>
                                <a:cubicBezTo>
                                  <a:pt x="2" y="20"/>
                                  <a:pt x="2" y="20"/>
                                  <a:pt x="2" y="20"/>
                                </a:cubicBezTo>
                                <a:cubicBezTo>
                                  <a:pt x="1" y="20"/>
                                  <a:pt x="1" y="20"/>
                                  <a:pt x="1" y="20"/>
                                </a:cubicBezTo>
                                <a:cubicBezTo>
                                  <a:pt x="0" y="21"/>
                                  <a:pt x="0" y="21"/>
                                  <a:pt x="0" y="21"/>
                                </a:cubicBezTo>
                                <a:cubicBezTo>
                                  <a:pt x="0" y="19"/>
                                  <a:pt x="0" y="18"/>
                                  <a:pt x="0" y="17"/>
                                </a:cubicBezTo>
                                <a:cubicBezTo>
                                  <a:pt x="0" y="15"/>
                                  <a:pt x="0" y="14"/>
                                  <a:pt x="0" y="12"/>
                                </a:cubicBezTo>
                                <a:cubicBezTo>
                                  <a:pt x="0" y="8"/>
                                  <a:pt x="0" y="8"/>
                                  <a:pt x="0" y="8"/>
                                </a:cubicBezTo>
                                <a:cubicBezTo>
                                  <a:pt x="0" y="7"/>
                                  <a:pt x="0" y="5"/>
                                  <a:pt x="0" y="4"/>
                                </a:cubicBezTo>
                              </a:path>
                            </a:pathLst>
                          </a:custGeom>
                          <a:solidFill>
                            <a:srgbClr val="E2001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 name="Freeform 28"/>
                        <wps:cNvSpPr>
                          <a:spLocks noEditPoints="1"/>
                        </wps:cNvSpPr>
                        <wps:spPr bwMode="auto">
                          <a:xfrm>
                            <a:off x="833" y="1842"/>
                            <a:ext cx="68" cy="94"/>
                          </a:xfrm>
                          <a:custGeom>
                            <a:avLst/>
                            <a:gdLst>
                              <a:gd name="T0" fmla="*/ 9 w 15"/>
                              <a:gd name="T1" fmla="*/ 4 h 21"/>
                              <a:gd name="T2" fmla="*/ 8 w 15"/>
                              <a:gd name="T3" fmla="*/ 2 h 21"/>
                              <a:gd name="T4" fmla="*/ 7 w 15"/>
                              <a:gd name="T5" fmla="*/ 2 h 21"/>
                              <a:gd name="T6" fmla="*/ 5 w 15"/>
                              <a:gd name="T7" fmla="*/ 2 h 21"/>
                              <a:gd name="T8" fmla="*/ 4 w 15"/>
                              <a:gd name="T9" fmla="*/ 10 h 21"/>
                              <a:gd name="T10" fmla="*/ 5 w 15"/>
                              <a:gd name="T11" fmla="*/ 10 h 21"/>
                              <a:gd name="T12" fmla="*/ 5 w 15"/>
                              <a:gd name="T13" fmla="*/ 10 h 21"/>
                              <a:gd name="T14" fmla="*/ 8 w 15"/>
                              <a:gd name="T15" fmla="*/ 9 h 21"/>
                              <a:gd name="T16" fmla="*/ 9 w 15"/>
                              <a:gd name="T17" fmla="*/ 6 h 21"/>
                              <a:gd name="T18" fmla="*/ 9 w 15"/>
                              <a:gd name="T19" fmla="*/ 4 h 21"/>
                              <a:gd name="T20" fmla="*/ 4 w 15"/>
                              <a:gd name="T21" fmla="*/ 11 h 21"/>
                              <a:gd name="T22" fmla="*/ 4 w 15"/>
                              <a:gd name="T23" fmla="*/ 12 h 21"/>
                              <a:gd name="T24" fmla="*/ 5 w 15"/>
                              <a:gd name="T25" fmla="*/ 17 h 21"/>
                              <a:gd name="T26" fmla="*/ 5 w 15"/>
                              <a:gd name="T27" fmla="*/ 21 h 21"/>
                              <a:gd name="T28" fmla="*/ 4 w 15"/>
                              <a:gd name="T29" fmla="*/ 20 h 21"/>
                              <a:gd name="T30" fmla="*/ 2 w 15"/>
                              <a:gd name="T31" fmla="*/ 20 h 21"/>
                              <a:gd name="T32" fmla="*/ 1 w 15"/>
                              <a:gd name="T33" fmla="*/ 20 h 21"/>
                              <a:gd name="T34" fmla="*/ 0 w 15"/>
                              <a:gd name="T35" fmla="*/ 21 h 21"/>
                              <a:gd name="T36" fmla="*/ 0 w 15"/>
                              <a:gd name="T37" fmla="*/ 17 h 21"/>
                              <a:gd name="T38" fmla="*/ 0 w 15"/>
                              <a:gd name="T39" fmla="*/ 12 h 21"/>
                              <a:gd name="T40" fmla="*/ 0 w 15"/>
                              <a:gd name="T41" fmla="*/ 8 h 21"/>
                              <a:gd name="T42" fmla="*/ 0 w 15"/>
                              <a:gd name="T43" fmla="*/ 4 h 21"/>
                              <a:gd name="T44" fmla="*/ 0 w 15"/>
                              <a:gd name="T45" fmla="*/ 0 h 21"/>
                              <a:gd name="T46" fmla="*/ 1 w 15"/>
                              <a:gd name="T47" fmla="*/ 0 h 21"/>
                              <a:gd name="T48" fmla="*/ 2 w 15"/>
                              <a:gd name="T49" fmla="*/ 0 h 21"/>
                              <a:gd name="T50" fmla="*/ 4 w 15"/>
                              <a:gd name="T51" fmla="*/ 0 h 21"/>
                              <a:gd name="T52" fmla="*/ 7 w 15"/>
                              <a:gd name="T53" fmla="*/ 0 h 21"/>
                              <a:gd name="T54" fmla="*/ 9 w 15"/>
                              <a:gd name="T55" fmla="*/ 0 h 21"/>
                              <a:gd name="T56" fmla="*/ 10 w 15"/>
                              <a:gd name="T57" fmla="*/ 0 h 21"/>
                              <a:gd name="T58" fmla="*/ 11 w 15"/>
                              <a:gd name="T59" fmla="*/ 1 h 21"/>
                              <a:gd name="T60" fmla="*/ 12 w 15"/>
                              <a:gd name="T61" fmla="*/ 1 h 21"/>
                              <a:gd name="T62" fmla="*/ 13 w 15"/>
                              <a:gd name="T63" fmla="*/ 3 h 21"/>
                              <a:gd name="T64" fmla="*/ 14 w 15"/>
                              <a:gd name="T65" fmla="*/ 5 h 21"/>
                              <a:gd name="T66" fmla="*/ 13 w 15"/>
                              <a:gd name="T67" fmla="*/ 9 h 21"/>
                              <a:gd name="T68" fmla="*/ 9 w 15"/>
                              <a:gd name="T69" fmla="*/ 10 h 21"/>
                              <a:gd name="T70" fmla="*/ 12 w 15"/>
                              <a:gd name="T71" fmla="*/ 16 h 21"/>
                              <a:gd name="T72" fmla="*/ 15 w 15"/>
                              <a:gd name="T73" fmla="*/ 21 h 21"/>
                              <a:gd name="T74" fmla="*/ 14 w 15"/>
                              <a:gd name="T75" fmla="*/ 20 h 21"/>
                              <a:gd name="T76" fmla="*/ 13 w 15"/>
                              <a:gd name="T77" fmla="*/ 20 h 21"/>
                              <a:gd name="T78" fmla="*/ 11 w 15"/>
                              <a:gd name="T79" fmla="*/ 20 h 21"/>
                              <a:gd name="T80" fmla="*/ 10 w 15"/>
                              <a:gd name="T81" fmla="*/ 21 h 21"/>
                              <a:gd name="T82" fmla="*/ 5 w 15"/>
                              <a:gd name="T83" fmla="*/ 11 h 21"/>
                              <a:gd name="T84" fmla="*/ 4 w 15"/>
                              <a:gd name="T85" fmla="*/ 11 h 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Lst>
                            <a:rect l="0" t="0" r="r" b="b"/>
                            <a:pathLst>
                              <a:path w="15" h="21">
                                <a:moveTo>
                                  <a:pt x="9" y="4"/>
                                </a:moveTo>
                                <a:cubicBezTo>
                                  <a:pt x="9" y="3"/>
                                  <a:pt x="8" y="3"/>
                                  <a:pt x="8" y="2"/>
                                </a:cubicBezTo>
                                <a:cubicBezTo>
                                  <a:pt x="8" y="2"/>
                                  <a:pt x="7" y="2"/>
                                  <a:pt x="7" y="2"/>
                                </a:cubicBezTo>
                                <a:cubicBezTo>
                                  <a:pt x="6" y="2"/>
                                  <a:pt x="5" y="2"/>
                                  <a:pt x="5" y="2"/>
                                </a:cubicBezTo>
                                <a:cubicBezTo>
                                  <a:pt x="5" y="4"/>
                                  <a:pt x="4" y="7"/>
                                  <a:pt x="4" y="10"/>
                                </a:cubicBezTo>
                                <a:cubicBezTo>
                                  <a:pt x="5" y="10"/>
                                  <a:pt x="5" y="10"/>
                                  <a:pt x="5" y="10"/>
                                </a:cubicBezTo>
                                <a:cubicBezTo>
                                  <a:pt x="5" y="10"/>
                                  <a:pt x="5" y="10"/>
                                  <a:pt x="5" y="10"/>
                                </a:cubicBezTo>
                                <a:cubicBezTo>
                                  <a:pt x="6" y="10"/>
                                  <a:pt x="7" y="10"/>
                                  <a:pt x="8" y="9"/>
                                </a:cubicBezTo>
                                <a:cubicBezTo>
                                  <a:pt x="9" y="8"/>
                                  <a:pt x="9" y="7"/>
                                  <a:pt x="9" y="6"/>
                                </a:cubicBezTo>
                                <a:cubicBezTo>
                                  <a:pt x="9" y="5"/>
                                  <a:pt x="9" y="4"/>
                                  <a:pt x="9" y="4"/>
                                </a:cubicBezTo>
                                <a:moveTo>
                                  <a:pt x="4" y="11"/>
                                </a:moveTo>
                                <a:cubicBezTo>
                                  <a:pt x="4" y="12"/>
                                  <a:pt x="4" y="12"/>
                                  <a:pt x="4" y="12"/>
                                </a:cubicBezTo>
                                <a:cubicBezTo>
                                  <a:pt x="4" y="14"/>
                                  <a:pt x="4" y="15"/>
                                  <a:pt x="5" y="17"/>
                                </a:cubicBezTo>
                                <a:cubicBezTo>
                                  <a:pt x="5" y="18"/>
                                  <a:pt x="5" y="19"/>
                                  <a:pt x="5" y="21"/>
                                </a:cubicBezTo>
                                <a:cubicBezTo>
                                  <a:pt x="4" y="20"/>
                                  <a:pt x="4" y="20"/>
                                  <a:pt x="4" y="20"/>
                                </a:cubicBezTo>
                                <a:cubicBezTo>
                                  <a:pt x="2" y="20"/>
                                  <a:pt x="2" y="20"/>
                                  <a:pt x="2" y="20"/>
                                </a:cubicBezTo>
                                <a:cubicBezTo>
                                  <a:pt x="1" y="20"/>
                                  <a:pt x="1" y="20"/>
                                  <a:pt x="1" y="20"/>
                                </a:cubicBezTo>
                                <a:cubicBezTo>
                                  <a:pt x="1" y="20"/>
                                  <a:pt x="0" y="20"/>
                                  <a:pt x="0" y="21"/>
                                </a:cubicBezTo>
                                <a:cubicBezTo>
                                  <a:pt x="0" y="19"/>
                                  <a:pt x="0" y="18"/>
                                  <a:pt x="0" y="17"/>
                                </a:cubicBezTo>
                                <a:cubicBezTo>
                                  <a:pt x="0" y="15"/>
                                  <a:pt x="0" y="14"/>
                                  <a:pt x="0" y="12"/>
                                </a:cubicBezTo>
                                <a:cubicBezTo>
                                  <a:pt x="0" y="8"/>
                                  <a:pt x="0" y="8"/>
                                  <a:pt x="0" y="8"/>
                                </a:cubicBezTo>
                                <a:cubicBezTo>
                                  <a:pt x="0" y="7"/>
                                  <a:pt x="0" y="5"/>
                                  <a:pt x="0" y="4"/>
                                </a:cubicBezTo>
                                <a:cubicBezTo>
                                  <a:pt x="0" y="3"/>
                                  <a:pt x="0" y="1"/>
                                  <a:pt x="0" y="0"/>
                                </a:cubicBezTo>
                                <a:cubicBezTo>
                                  <a:pt x="0" y="0"/>
                                  <a:pt x="1" y="0"/>
                                  <a:pt x="1" y="0"/>
                                </a:cubicBezTo>
                                <a:cubicBezTo>
                                  <a:pt x="1" y="0"/>
                                  <a:pt x="2" y="0"/>
                                  <a:pt x="2" y="0"/>
                                </a:cubicBezTo>
                                <a:cubicBezTo>
                                  <a:pt x="3" y="0"/>
                                  <a:pt x="3" y="0"/>
                                  <a:pt x="4" y="0"/>
                                </a:cubicBezTo>
                                <a:cubicBezTo>
                                  <a:pt x="5" y="0"/>
                                  <a:pt x="6" y="0"/>
                                  <a:pt x="7" y="0"/>
                                </a:cubicBezTo>
                                <a:cubicBezTo>
                                  <a:pt x="7" y="0"/>
                                  <a:pt x="8" y="0"/>
                                  <a:pt x="9" y="0"/>
                                </a:cubicBezTo>
                                <a:cubicBezTo>
                                  <a:pt x="9" y="0"/>
                                  <a:pt x="10" y="0"/>
                                  <a:pt x="10" y="0"/>
                                </a:cubicBezTo>
                                <a:cubicBezTo>
                                  <a:pt x="10" y="0"/>
                                  <a:pt x="11" y="1"/>
                                  <a:pt x="11" y="1"/>
                                </a:cubicBezTo>
                                <a:cubicBezTo>
                                  <a:pt x="12" y="1"/>
                                  <a:pt x="12" y="1"/>
                                  <a:pt x="12" y="1"/>
                                </a:cubicBezTo>
                                <a:cubicBezTo>
                                  <a:pt x="12" y="2"/>
                                  <a:pt x="13" y="2"/>
                                  <a:pt x="13" y="3"/>
                                </a:cubicBezTo>
                                <a:cubicBezTo>
                                  <a:pt x="14" y="3"/>
                                  <a:pt x="14" y="4"/>
                                  <a:pt x="14" y="5"/>
                                </a:cubicBezTo>
                                <a:cubicBezTo>
                                  <a:pt x="14" y="6"/>
                                  <a:pt x="13" y="8"/>
                                  <a:pt x="13" y="9"/>
                                </a:cubicBezTo>
                                <a:cubicBezTo>
                                  <a:pt x="12" y="9"/>
                                  <a:pt x="11" y="10"/>
                                  <a:pt x="9" y="10"/>
                                </a:cubicBezTo>
                                <a:cubicBezTo>
                                  <a:pt x="10" y="12"/>
                                  <a:pt x="11" y="14"/>
                                  <a:pt x="12" y="16"/>
                                </a:cubicBezTo>
                                <a:cubicBezTo>
                                  <a:pt x="13" y="17"/>
                                  <a:pt x="14" y="19"/>
                                  <a:pt x="15" y="21"/>
                                </a:cubicBezTo>
                                <a:cubicBezTo>
                                  <a:pt x="15" y="20"/>
                                  <a:pt x="15" y="20"/>
                                  <a:pt x="14" y="20"/>
                                </a:cubicBezTo>
                                <a:cubicBezTo>
                                  <a:pt x="13" y="20"/>
                                  <a:pt x="13" y="20"/>
                                  <a:pt x="13" y="20"/>
                                </a:cubicBezTo>
                                <a:cubicBezTo>
                                  <a:pt x="11" y="20"/>
                                  <a:pt x="11" y="20"/>
                                  <a:pt x="11" y="20"/>
                                </a:cubicBezTo>
                                <a:cubicBezTo>
                                  <a:pt x="11" y="20"/>
                                  <a:pt x="11" y="20"/>
                                  <a:pt x="10" y="21"/>
                                </a:cubicBezTo>
                                <a:cubicBezTo>
                                  <a:pt x="5" y="11"/>
                                  <a:pt x="5" y="11"/>
                                  <a:pt x="5" y="11"/>
                                </a:cubicBezTo>
                                <a:lnTo>
                                  <a:pt x="4" y="11"/>
                                </a:lnTo>
                                <a:close/>
                              </a:path>
                            </a:pathLst>
                          </a:custGeom>
                          <a:solidFill>
                            <a:srgbClr val="E2001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8" name="Freeform 29"/>
                        <wps:cNvSpPr>
                          <a:spLocks/>
                        </wps:cNvSpPr>
                        <wps:spPr bwMode="auto">
                          <a:xfrm>
                            <a:off x="914" y="1842"/>
                            <a:ext cx="86" cy="94"/>
                          </a:xfrm>
                          <a:custGeom>
                            <a:avLst/>
                            <a:gdLst>
                              <a:gd name="T0" fmla="*/ 1 w 19"/>
                              <a:gd name="T1" fmla="*/ 3 h 21"/>
                              <a:gd name="T2" fmla="*/ 0 w 19"/>
                              <a:gd name="T3" fmla="*/ 0 h 21"/>
                              <a:gd name="T4" fmla="*/ 2 w 19"/>
                              <a:gd name="T5" fmla="*/ 0 h 21"/>
                              <a:gd name="T6" fmla="*/ 3 w 19"/>
                              <a:gd name="T7" fmla="*/ 0 h 21"/>
                              <a:gd name="T8" fmla="*/ 10 w 19"/>
                              <a:gd name="T9" fmla="*/ 7 h 21"/>
                              <a:gd name="T10" fmla="*/ 16 w 19"/>
                              <a:gd name="T11" fmla="*/ 14 h 21"/>
                              <a:gd name="T12" fmla="*/ 16 w 19"/>
                              <a:gd name="T13" fmla="*/ 12 h 21"/>
                              <a:gd name="T14" fmla="*/ 16 w 19"/>
                              <a:gd name="T15" fmla="*/ 9 h 21"/>
                              <a:gd name="T16" fmla="*/ 16 w 19"/>
                              <a:gd name="T17" fmla="*/ 6 h 21"/>
                              <a:gd name="T18" fmla="*/ 16 w 19"/>
                              <a:gd name="T19" fmla="*/ 3 h 21"/>
                              <a:gd name="T20" fmla="*/ 16 w 19"/>
                              <a:gd name="T21" fmla="*/ 1 h 21"/>
                              <a:gd name="T22" fmla="*/ 16 w 19"/>
                              <a:gd name="T23" fmla="*/ 0 h 21"/>
                              <a:gd name="T24" fmla="*/ 17 w 19"/>
                              <a:gd name="T25" fmla="*/ 0 h 21"/>
                              <a:gd name="T26" fmla="*/ 19 w 19"/>
                              <a:gd name="T27" fmla="*/ 0 h 21"/>
                              <a:gd name="T28" fmla="*/ 18 w 19"/>
                              <a:gd name="T29" fmla="*/ 5 h 21"/>
                              <a:gd name="T30" fmla="*/ 18 w 19"/>
                              <a:gd name="T31" fmla="*/ 9 h 21"/>
                              <a:gd name="T32" fmla="*/ 18 w 19"/>
                              <a:gd name="T33" fmla="*/ 13 h 21"/>
                              <a:gd name="T34" fmla="*/ 18 w 19"/>
                              <a:gd name="T35" fmla="*/ 17 h 21"/>
                              <a:gd name="T36" fmla="*/ 18 w 19"/>
                              <a:gd name="T37" fmla="*/ 21 h 21"/>
                              <a:gd name="T38" fmla="*/ 17 w 19"/>
                              <a:gd name="T39" fmla="*/ 20 h 21"/>
                              <a:gd name="T40" fmla="*/ 16 w 19"/>
                              <a:gd name="T41" fmla="*/ 21 h 21"/>
                              <a:gd name="T42" fmla="*/ 3 w 19"/>
                              <a:gd name="T43" fmla="*/ 6 h 21"/>
                              <a:gd name="T44" fmla="*/ 3 w 19"/>
                              <a:gd name="T45" fmla="*/ 8 h 21"/>
                              <a:gd name="T46" fmla="*/ 3 w 19"/>
                              <a:gd name="T47" fmla="*/ 10 h 21"/>
                              <a:gd name="T48" fmla="*/ 3 w 19"/>
                              <a:gd name="T49" fmla="*/ 13 h 21"/>
                              <a:gd name="T50" fmla="*/ 3 w 19"/>
                              <a:gd name="T51" fmla="*/ 16 h 21"/>
                              <a:gd name="T52" fmla="*/ 3 w 19"/>
                              <a:gd name="T53" fmla="*/ 18 h 21"/>
                              <a:gd name="T54" fmla="*/ 3 w 19"/>
                              <a:gd name="T55" fmla="*/ 20 h 21"/>
                              <a:gd name="T56" fmla="*/ 3 w 19"/>
                              <a:gd name="T57" fmla="*/ 21 h 21"/>
                              <a:gd name="T58" fmla="*/ 2 w 19"/>
                              <a:gd name="T59" fmla="*/ 20 h 21"/>
                              <a:gd name="T60" fmla="*/ 1 w 19"/>
                              <a:gd name="T61" fmla="*/ 20 h 21"/>
                              <a:gd name="T62" fmla="*/ 0 w 19"/>
                              <a:gd name="T63" fmla="*/ 21 h 21"/>
                              <a:gd name="T64" fmla="*/ 0 w 19"/>
                              <a:gd name="T65" fmla="*/ 19 h 21"/>
                              <a:gd name="T66" fmla="*/ 0 w 19"/>
                              <a:gd name="T67" fmla="*/ 15 h 21"/>
                              <a:gd name="T68" fmla="*/ 1 w 19"/>
                              <a:gd name="T69" fmla="*/ 11 h 21"/>
                              <a:gd name="T70" fmla="*/ 1 w 19"/>
                              <a:gd name="T71" fmla="*/ 6 h 21"/>
                              <a:gd name="T72" fmla="*/ 1 w 19"/>
                              <a:gd name="T73" fmla="*/ 3 h 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9" h="21">
                                <a:moveTo>
                                  <a:pt x="1" y="3"/>
                                </a:moveTo>
                                <a:cubicBezTo>
                                  <a:pt x="1" y="2"/>
                                  <a:pt x="1" y="1"/>
                                  <a:pt x="0" y="0"/>
                                </a:cubicBezTo>
                                <a:cubicBezTo>
                                  <a:pt x="1" y="0"/>
                                  <a:pt x="1" y="0"/>
                                  <a:pt x="2" y="0"/>
                                </a:cubicBezTo>
                                <a:cubicBezTo>
                                  <a:pt x="2" y="0"/>
                                  <a:pt x="3" y="0"/>
                                  <a:pt x="3" y="0"/>
                                </a:cubicBezTo>
                                <a:cubicBezTo>
                                  <a:pt x="5" y="2"/>
                                  <a:pt x="7" y="5"/>
                                  <a:pt x="10" y="7"/>
                                </a:cubicBezTo>
                                <a:cubicBezTo>
                                  <a:pt x="12" y="9"/>
                                  <a:pt x="14" y="12"/>
                                  <a:pt x="16" y="14"/>
                                </a:cubicBezTo>
                                <a:cubicBezTo>
                                  <a:pt x="16" y="12"/>
                                  <a:pt x="16" y="12"/>
                                  <a:pt x="16" y="12"/>
                                </a:cubicBezTo>
                                <a:cubicBezTo>
                                  <a:pt x="16" y="9"/>
                                  <a:pt x="16" y="9"/>
                                  <a:pt x="16" y="9"/>
                                </a:cubicBezTo>
                                <a:cubicBezTo>
                                  <a:pt x="16" y="8"/>
                                  <a:pt x="16" y="7"/>
                                  <a:pt x="16" y="6"/>
                                </a:cubicBezTo>
                                <a:cubicBezTo>
                                  <a:pt x="16" y="5"/>
                                  <a:pt x="16" y="4"/>
                                  <a:pt x="16" y="3"/>
                                </a:cubicBezTo>
                                <a:cubicBezTo>
                                  <a:pt x="16" y="3"/>
                                  <a:pt x="16" y="2"/>
                                  <a:pt x="16" y="1"/>
                                </a:cubicBezTo>
                                <a:cubicBezTo>
                                  <a:pt x="16" y="1"/>
                                  <a:pt x="16" y="0"/>
                                  <a:pt x="16" y="0"/>
                                </a:cubicBezTo>
                                <a:cubicBezTo>
                                  <a:pt x="16" y="0"/>
                                  <a:pt x="17" y="0"/>
                                  <a:pt x="17" y="0"/>
                                </a:cubicBezTo>
                                <a:cubicBezTo>
                                  <a:pt x="18" y="0"/>
                                  <a:pt x="18" y="0"/>
                                  <a:pt x="19" y="0"/>
                                </a:cubicBezTo>
                                <a:cubicBezTo>
                                  <a:pt x="18" y="2"/>
                                  <a:pt x="18" y="4"/>
                                  <a:pt x="18" y="5"/>
                                </a:cubicBezTo>
                                <a:cubicBezTo>
                                  <a:pt x="18" y="6"/>
                                  <a:pt x="18" y="8"/>
                                  <a:pt x="18" y="9"/>
                                </a:cubicBezTo>
                                <a:cubicBezTo>
                                  <a:pt x="18" y="10"/>
                                  <a:pt x="18" y="12"/>
                                  <a:pt x="18" y="13"/>
                                </a:cubicBezTo>
                                <a:cubicBezTo>
                                  <a:pt x="18" y="14"/>
                                  <a:pt x="18" y="16"/>
                                  <a:pt x="18" y="17"/>
                                </a:cubicBezTo>
                                <a:cubicBezTo>
                                  <a:pt x="18" y="21"/>
                                  <a:pt x="18" y="21"/>
                                  <a:pt x="18" y="21"/>
                                </a:cubicBezTo>
                                <a:cubicBezTo>
                                  <a:pt x="18" y="20"/>
                                  <a:pt x="17" y="20"/>
                                  <a:pt x="17" y="20"/>
                                </a:cubicBezTo>
                                <a:cubicBezTo>
                                  <a:pt x="16" y="20"/>
                                  <a:pt x="16" y="20"/>
                                  <a:pt x="16" y="21"/>
                                </a:cubicBezTo>
                                <a:cubicBezTo>
                                  <a:pt x="12" y="16"/>
                                  <a:pt x="7" y="11"/>
                                  <a:pt x="3" y="6"/>
                                </a:cubicBezTo>
                                <a:cubicBezTo>
                                  <a:pt x="3" y="7"/>
                                  <a:pt x="3" y="7"/>
                                  <a:pt x="3" y="8"/>
                                </a:cubicBezTo>
                                <a:cubicBezTo>
                                  <a:pt x="3" y="8"/>
                                  <a:pt x="3" y="9"/>
                                  <a:pt x="3" y="10"/>
                                </a:cubicBezTo>
                                <a:cubicBezTo>
                                  <a:pt x="3" y="13"/>
                                  <a:pt x="3" y="13"/>
                                  <a:pt x="3" y="13"/>
                                </a:cubicBezTo>
                                <a:cubicBezTo>
                                  <a:pt x="3" y="14"/>
                                  <a:pt x="3" y="15"/>
                                  <a:pt x="3" y="16"/>
                                </a:cubicBezTo>
                                <a:cubicBezTo>
                                  <a:pt x="3" y="17"/>
                                  <a:pt x="3" y="18"/>
                                  <a:pt x="3" y="18"/>
                                </a:cubicBezTo>
                                <a:cubicBezTo>
                                  <a:pt x="3" y="19"/>
                                  <a:pt x="3" y="19"/>
                                  <a:pt x="3" y="20"/>
                                </a:cubicBezTo>
                                <a:cubicBezTo>
                                  <a:pt x="3" y="20"/>
                                  <a:pt x="3" y="20"/>
                                  <a:pt x="3" y="21"/>
                                </a:cubicBezTo>
                                <a:cubicBezTo>
                                  <a:pt x="2" y="20"/>
                                  <a:pt x="2" y="20"/>
                                  <a:pt x="2" y="20"/>
                                </a:cubicBezTo>
                                <a:cubicBezTo>
                                  <a:pt x="1" y="20"/>
                                  <a:pt x="1" y="20"/>
                                  <a:pt x="1" y="20"/>
                                </a:cubicBezTo>
                                <a:cubicBezTo>
                                  <a:pt x="1" y="20"/>
                                  <a:pt x="1" y="20"/>
                                  <a:pt x="0" y="21"/>
                                </a:cubicBezTo>
                                <a:cubicBezTo>
                                  <a:pt x="0" y="20"/>
                                  <a:pt x="0" y="20"/>
                                  <a:pt x="0" y="19"/>
                                </a:cubicBezTo>
                                <a:cubicBezTo>
                                  <a:pt x="0" y="18"/>
                                  <a:pt x="0" y="17"/>
                                  <a:pt x="0" y="15"/>
                                </a:cubicBezTo>
                                <a:cubicBezTo>
                                  <a:pt x="0" y="14"/>
                                  <a:pt x="1" y="12"/>
                                  <a:pt x="1" y="11"/>
                                </a:cubicBezTo>
                                <a:cubicBezTo>
                                  <a:pt x="1" y="9"/>
                                  <a:pt x="1" y="8"/>
                                  <a:pt x="1" y="6"/>
                                </a:cubicBezTo>
                                <a:cubicBezTo>
                                  <a:pt x="1" y="5"/>
                                  <a:pt x="1" y="3"/>
                                  <a:pt x="1" y="3"/>
                                </a:cubicBezTo>
                              </a:path>
                            </a:pathLst>
                          </a:custGeom>
                          <a:solidFill>
                            <a:srgbClr val="E2001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9" name="Freeform 30"/>
                        <wps:cNvSpPr>
                          <a:spLocks/>
                        </wps:cNvSpPr>
                        <wps:spPr bwMode="auto">
                          <a:xfrm>
                            <a:off x="1018" y="1842"/>
                            <a:ext cx="112" cy="94"/>
                          </a:xfrm>
                          <a:custGeom>
                            <a:avLst/>
                            <a:gdLst>
                              <a:gd name="T0" fmla="*/ 4 w 25"/>
                              <a:gd name="T1" fmla="*/ 14 h 21"/>
                              <a:gd name="T2" fmla="*/ 3 w 25"/>
                              <a:gd name="T3" fmla="*/ 21 h 21"/>
                              <a:gd name="T4" fmla="*/ 3 w 25"/>
                              <a:gd name="T5" fmla="*/ 20 h 21"/>
                              <a:gd name="T6" fmla="*/ 2 w 25"/>
                              <a:gd name="T7" fmla="*/ 20 h 21"/>
                              <a:gd name="T8" fmla="*/ 1 w 25"/>
                              <a:gd name="T9" fmla="*/ 20 h 21"/>
                              <a:gd name="T10" fmla="*/ 0 w 25"/>
                              <a:gd name="T11" fmla="*/ 21 h 21"/>
                              <a:gd name="T12" fmla="*/ 2 w 25"/>
                              <a:gd name="T13" fmla="*/ 10 h 21"/>
                              <a:gd name="T14" fmla="*/ 3 w 25"/>
                              <a:gd name="T15" fmla="*/ 0 h 21"/>
                              <a:gd name="T16" fmla="*/ 4 w 25"/>
                              <a:gd name="T17" fmla="*/ 0 h 21"/>
                              <a:gd name="T18" fmla="*/ 5 w 25"/>
                              <a:gd name="T19" fmla="*/ 0 h 21"/>
                              <a:gd name="T20" fmla="*/ 5 w 25"/>
                              <a:gd name="T21" fmla="*/ 0 h 21"/>
                              <a:gd name="T22" fmla="*/ 6 w 25"/>
                              <a:gd name="T23" fmla="*/ 0 h 21"/>
                              <a:gd name="T24" fmla="*/ 8 w 25"/>
                              <a:gd name="T25" fmla="*/ 4 h 21"/>
                              <a:gd name="T26" fmla="*/ 9 w 25"/>
                              <a:gd name="T27" fmla="*/ 7 h 21"/>
                              <a:gd name="T28" fmla="*/ 11 w 25"/>
                              <a:gd name="T29" fmla="*/ 11 h 21"/>
                              <a:gd name="T30" fmla="*/ 13 w 25"/>
                              <a:gd name="T31" fmla="*/ 14 h 21"/>
                              <a:gd name="T32" fmla="*/ 16 w 25"/>
                              <a:gd name="T33" fmla="*/ 7 h 21"/>
                              <a:gd name="T34" fmla="*/ 20 w 25"/>
                              <a:gd name="T35" fmla="*/ 0 h 21"/>
                              <a:gd name="T36" fmla="*/ 21 w 25"/>
                              <a:gd name="T37" fmla="*/ 0 h 21"/>
                              <a:gd name="T38" fmla="*/ 22 w 25"/>
                              <a:gd name="T39" fmla="*/ 0 h 21"/>
                              <a:gd name="T40" fmla="*/ 23 w 25"/>
                              <a:gd name="T41" fmla="*/ 6 h 21"/>
                              <a:gd name="T42" fmla="*/ 24 w 25"/>
                              <a:gd name="T43" fmla="*/ 11 h 21"/>
                              <a:gd name="T44" fmla="*/ 24 w 25"/>
                              <a:gd name="T45" fmla="*/ 17 h 21"/>
                              <a:gd name="T46" fmla="*/ 25 w 25"/>
                              <a:gd name="T47" fmla="*/ 21 h 21"/>
                              <a:gd name="T48" fmla="*/ 24 w 25"/>
                              <a:gd name="T49" fmla="*/ 20 h 21"/>
                              <a:gd name="T50" fmla="*/ 22 w 25"/>
                              <a:gd name="T51" fmla="*/ 20 h 21"/>
                              <a:gd name="T52" fmla="*/ 21 w 25"/>
                              <a:gd name="T53" fmla="*/ 20 h 21"/>
                              <a:gd name="T54" fmla="*/ 20 w 25"/>
                              <a:gd name="T55" fmla="*/ 21 h 21"/>
                              <a:gd name="T56" fmla="*/ 19 w 25"/>
                              <a:gd name="T57" fmla="*/ 14 h 21"/>
                              <a:gd name="T58" fmla="*/ 19 w 25"/>
                              <a:gd name="T59" fmla="*/ 7 h 21"/>
                              <a:gd name="T60" fmla="*/ 19 w 25"/>
                              <a:gd name="T61" fmla="*/ 7 h 21"/>
                              <a:gd name="T62" fmla="*/ 15 w 25"/>
                              <a:gd name="T63" fmla="*/ 14 h 21"/>
                              <a:gd name="T64" fmla="*/ 12 w 25"/>
                              <a:gd name="T65" fmla="*/ 21 h 21"/>
                              <a:gd name="T66" fmla="*/ 12 w 25"/>
                              <a:gd name="T67" fmla="*/ 20 h 21"/>
                              <a:gd name="T68" fmla="*/ 12 w 25"/>
                              <a:gd name="T69" fmla="*/ 20 h 21"/>
                              <a:gd name="T70" fmla="*/ 11 w 25"/>
                              <a:gd name="T71" fmla="*/ 20 h 21"/>
                              <a:gd name="T72" fmla="*/ 11 w 25"/>
                              <a:gd name="T73" fmla="*/ 21 h 21"/>
                              <a:gd name="T74" fmla="*/ 8 w 25"/>
                              <a:gd name="T75" fmla="*/ 14 h 21"/>
                              <a:gd name="T76" fmla="*/ 4 w 25"/>
                              <a:gd name="T77" fmla="*/ 7 h 21"/>
                              <a:gd name="T78" fmla="*/ 4 w 25"/>
                              <a:gd name="T79" fmla="*/ 7 h 21"/>
                              <a:gd name="T80" fmla="*/ 4 w 25"/>
                              <a:gd name="T81" fmla="*/ 14 h 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Lst>
                            <a:rect l="0" t="0" r="r" b="b"/>
                            <a:pathLst>
                              <a:path w="25" h="21">
                                <a:moveTo>
                                  <a:pt x="4" y="14"/>
                                </a:moveTo>
                                <a:cubicBezTo>
                                  <a:pt x="4" y="16"/>
                                  <a:pt x="3" y="18"/>
                                  <a:pt x="3" y="21"/>
                                </a:cubicBezTo>
                                <a:cubicBezTo>
                                  <a:pt x="3" y="20"/>
                                  <a:pt x="3" y="20"/>
                                  <a:pt x="3" y="20"/>
                                </a:cubicBezTo>
                                <a:cubicBezTo>
                                  <a:pt x="2" y="20"/>
                                  <a:pt x="2" y="20"/>
                                  <a:pt x="2" y="20"/>
                                </a:cubicBezTo>
                                <a:cubicBezTo>
                                  <a:pt x="1" y="20"/>
                                  <a:pt x="1" y="20"/>
                                  <a:pt x="1" y="20"/>
                                </a:cubicBezTo>
                                <a:cubicBezTo>
                                  <a:pt x="0" y="21"/>
                                  <a:pt x="0" y="21"/>
                                  <a:pt x="0" y="21"/>
                                </a:cubicBezTo>
                                <a:cubicBezTo>
                                  <a:pt x="1" y="17"/>
                                  <a:pt x="2" y="14"/>
                                  <a:pt x="2" y="10"/>
                                </a:cubicBezTo>
                                <a:cubicBezTo>
                                  <a:pt x="3" y="7"/>
                                  <a:pt x="3" y="4"/>
                                  <a:pt x="3" y="0"/>
                                </a:cubicBezTo>
                                <a:cubicBezTo>
                                  <a:pt x="4" y="0"/>
                                  <a:pt x="4" y="0"/>
                                  <a:pt x="4" y="0"/>
                                </a:cubicBezTo>
                                <a:cubicBezTo>
                                  <a:pt x="5" y="0"/>
                                  <a:pt x="5" y="0"/>
                                  <a:pt x="5" y="0"/>
                                </a:cubicBezTo>
                                <a:cubicBezTo>
                                  <a:pt x="5" y="0"/>
                                  <a:pt x="5" y="0"/>
                                  <a:pt x="5" y="0"/>
                                </a:cubicBezTo>
                                <a:cubicBezTo>
                                  <a:pt x="6" y="0"/>
                                  <a:pt x="6" y="0"/>
                                  <a:pt x="6" y="0"/>
                                </a:cubicBezTo>
                                <a:cubicBezTo>
                                  <a:pt x="6" y="1"/>
                                  <a:pt x="7" y="2"/>
                                  <a:pt x="8" y="4"/>
                                </a:cubicBezTo>
                                <a:cubicBezTo>
                                  <a:pt x="8" y="5"/>
                                  <a:pt x="9" y="6"/>
                                  <a:pt x="9" y="7"/>
                                </a:cubicBezTo>
                                <a:cubicBezTo>
                                  <a:pt x="10" y="9"/>
                                  <a:pt x="11" y="10"/>
                                  <a:pt x="11" y="11"/>
                                </a:cubicBezTo>
                                <a:cubicBezTo>
                                  <a:pt x="12" y="12"/>
                                  <a:pt x="12" y="13"/>
                                  <a:pt x="13" y="14"/>
                                </a:cubicBezTo>
                                <a:cubicBezTo>
                                  <a:pt x="14" y="12"/>
                                  <a:pt x="15" y="10"/>
                                  <a:pt x="16" y="7"/>
                                </a:cubicBezTo>
                                <a:cubicBezTo>
                                  <a:pt x="18" y="5"/>
                                  <a:pt x="19" y="2"/>
                                  <a:pt x="20" y="0"/>
                                </a:cubicBezTo>
                                <a:cubicBezTo>
                                  <a:pt x="20" y="0"/>
                                  <a:pt x="21" y="0"/>
                                  <a:pt x="21" y="0"/>
                                </a:cubicBezTo>
                                <a:cubicBezTo>
                                  <a:pt x="21" y="0"/>
                                  <a:pt x="22" y="0"/>
                                  <a:pt x="22" y="0"/>
                                </a:cubicBezTo>
                                <a:cubicBezTo>
                                  <a:pt x="22" y="2"/>
                                  <a:pt x="23" y="4"/>
                                  <a:pt x="23" y="6"/>
                                </a:cubicBezTo>
                                <a:cubicBezTo>
                                  <a:pt x="23" y="8"/>
                                  <a:pt x="23" y="9"/>
                                  <a:pt x="24" y="11"/>
                                </a:cubicBezTo>
                                <a:cubicBezTo>
                                  <a:pt x="24" y="13"/>
                                  <a:pt x="24" y="15"/>
                                  <a:pt x="24" y="17"/>
                                </a:cubicBezTo>
                                <a:cubicBezTo>
                                  <a:pt x="24" y="18"/>
                                  <a:pt x="25" y="20"/>
                                  <a:pt x="25" y="21"/>
                                </a:cubicBezTo>
                                <a:cubicBezTo>
                                  <a:pt x="24" y="20"/>
                                  <a:pt x="24" y="20"/>
                                  <a:pt x="24" y="20"/>
                                </a:cubicBezTo>
                                <a:cubicBezTo>
                                  <a:pt x="22" y="20"/>
                                  <a:pt x="22" y="20"/>
                                  <a:pt x="22" y="20"/>
                                </a:cubicBezTo>
                                <a:cubicBezTo>
                                  <a:pt x="21" y="20"/>
                                  <a:pt x="21" y="20"/>
                                  <a:pt x="21" y="20"/>
                                </a:cubicBezTo>
                                <a:cubicBezTo>
                                  <a:pt x="21" y="20"/>
                                  <a:pt x="20" y="20"/>
                                  <a:pt x="20" y="21"/>
                                </a:cubicBezTo>
                                <a:cubicBezTo>
                                  <a:pt x="20" y="18"/>
                                  <a:pt x="20" y="16"/>
                                  <a:pt x="19" y="14"/>
                                </a:cubicBezTo>
                                <a:cubicBezTo>
                                  <a:pt x="19" y="12"/>
                                  <a:pt x="19" y="9"/>
                                  <a:pt x="19" y="7"/>
                                </a:cubicBezTo>
                                <a:cubicBezTo>
                                  <a:pt x="19" y="7"/>
                                  <a:pt x="19" y="7"/>
                                  <a:pt x="19" y="7"/>
                                </a:cubicBezTo>
                                <a:cubicBezTo>
                                  <a:pt x="18" y="9"/>
                                  <a:pt x="16" y="11"/>
                                  <a:pt x="15" y="14"/>
                                </a:cubicBezTo>
                                <a:cubicBezTo>
                                  <a:pt x="14" y="16"/>
                                  <a:pt x="13" y="18"/>
                                  <a:pt x="12" y="21"/>
                                </a:cubicBezTo>
                                <a:cubicBezTo>
                                  <a:pt x="12" y="20"/>
                                  <a:pt x="12" y="20"/>
                                  <a:pt x="12" y="20"/>
                                </a:cubicBezTo>
                                <a:cubicBezTo>
                                  <a:pt x="12" y="20"/>
                                  <a:pt x="12" y="20"/>
                                  <a:pt x="12" y="20"/>
                                </a:cubicBezTo>
                                <a:cubicBezTo>
                                  <a:pt x="11" y="20"/>
                                  <a:pt x="11" y="20"/>
                                  <a:pt x="11" y="20"/>
                                </a:cubicBezTo>
                                <a:cubicBezTo>
                                  <a:pt x="11" y="21"/>
                                  <a:pt x="11" y="21"/>
                                  <a:pt x="11" y="21"/>
                                </a:cubicBezTo>
                                <a:cubicBezTo>
                                  <a:pt x="10" y="18"/>
                                  <a:pt x="9" y="16"/>
                                  <a:pt x="8" y="14"/>
                                </a:cubicBezTo>
                                <a:cubicBezTo>
                                  <a:pt x="7" y="12"/>
                                  <a:pt x="6" y="9"/>
                                  <a:pt x="4" y="7"/>
                                </a:cubicBezTo>
                                <a:cubicBezTo>
                                  <a:pt x="4" y="7"/>
                                  <a:pt x="4" y="7"/>
                                  <a:pt x="4" y="7"/>
                                </a:cubicBezTo>
                                <a:cubicBezTo>
                                  <a:pt x="4" y="9"/>
                                  <a:pt x="4" y="12"/>
                                  <a:pt x="4" y="14"/>
                                </a:cubicBezTo>
                              </a:path>
                            </a:pathLst>
                          </a:custGeom>
                          <a:solidFill>
                            <a:srgbClr val="E2001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 name="Freeform 31"/>
                        <wps:cNvSpPr>
                          <a:spLocks/>
                        </wps:cNvSpPr>
                        <wps:spPr bwMode="auto">
                          <a:xfrm>
                            <a:off x="1148" y="1842"/>
                            <a:ext cx="54" cy="94"/>
                          </a:xfrm>
                          <a:custGeom>
                            <a:avLst/>
                            <a:gdLst>
                              <a:gd name="T0" fmla="*/ 1 w 12"/>
                              <a:gd name="T1" fmla="*/ 4 h 21"/>
                              <a:gd name="T2" fmla="*/ 0 w 12"/>
                              <a:gd name="T3" fmla="*/ 0 h 21"/>
                              <a:gd name="T4" fmla="*/ 3 w 12"/>
                              <a:gd name="T5" fmla="*/ 0 h 21"/>
                              <a:gd name="T6" fmla="*/ 6 w 12"/>
                              <a:gd name="T7" fmla="*/ 0 h 21"/>
                              <a:gd name="T8" fmla="*/ 10 w 12"/>
                              <a:gd name="T9" fmla="*/ 0 h 21"/>
                              <a:gd name="T10" fmla="*/ 12 w 12"/>
                              <a:gd name="T11" fmla="*/ 0 h 21"/>
                              <a:gd name="T12" fmla="*/ 12 w 12"/>
                              <a:gd name="T13" fmla="*/ 1 h 21"/>
                              <a:gd name="T14" fmla="*/ 12 w 12"/>
                              <a:gd name="T15" fmla="*/ 2 h 21"/>
                              <a:gd name="T16" fmla="*/ 12 w 12"/>
                              <a:gd name="T17" fmla="*/ 3 h 21"/>
                              <a:gd name="T18" fmla="*/ 10 w 12"/>
                              <a:gd name="T19" fmla="*/ 3 h 21"/>
                              <a:gd name="T20" fmla="*/ 8 w 12"/>
                              <a:gd name="T21" fmla="*/ 2 h 21"/>
                              <a:gd name="T22" fmla="*/ 6 w 12"/>
                              <a:gd name="T23" fmla="*/ 2 h 21"/>
                              <a:gd name="T24" fmla="*/ 5 w 12"/>
                              <a:gd name="T25" fmla="*/ 2 h 21"/>
                              <a:gd name="T26" fmla="*/ 5 w 12"/>
                              <a:gd name="T27" fmla="*/ 6 h 21"/>
                              <a:gd name="T28" fmla="*/ 5 w 12"/>
                              <a:gd name="T29" fmla="*/ 9 h 21"/>
                              <a:gd name="T30" fmla="*/ 9 w 12"/>
                              <a:gd name="T31" fmla="*/ 9 h 21"/>
                              <a:gd name="T32" fmla="*/ 12 w 12"/>
                              <a:gd name="T33" fmla="*/ 9 h 21"/>
                              <a:gd name="T34" fmla="*/ 12 w 12"/>
                              <a:gd name="T35" fmla="*/ 9 h 21"/>
                              <a:gd name="T36" fmla="*/ 12 w 12"/>
                              <a:gd name="T37" fmla="*/ 10 h 21"/>
                              <a:gd name="T38" fmla="*/ 12 w 12"/>
                              <a:gd name="T39" fmla="*/ 10 h 21"/>
                              <a:gd name="T40" fmla="*/ 12 w 12"/>
                              <a:gd name="T41" fmla="*/ 11 h 21"/>
                              <a:gd name="T42" fmla="*/ 5 w 12"/>
                              <a:gd name="T43" fmla="*/ 11 h 21"/>
                              <a:gd name="T44" fmla="*/ 5 w 12"/>
                              <a:gd name="T45" fmla="*/ 13 h 21"/>
                              <a:gd name="T46" fmla="*/ 5 w 12"/>
                              <a:gd name="T47" fmla="*/ 15 h 21"/>
                              <a:gd name="T48" fmla="*/ 5 w 12"/>
                              <a:gd name="T49" fmla="*/ 18 h 21"/>
                              <a:gd name="T50" fmla="*/ 9 w 12"/>
                              <a:gd name="T51" fmla="*/ 18 h 21"/>
                              <a:gd name="T52" fmla="*/ 12 w 12"/>
                              <a:gd name="T53" fmla="*/ 18 h 21"/>
                              <a:gd name="T54" fmla="*/ 12 w 12"/>
                              <a:gd name="T55" fmla="*/ 19 h 21"/>
                              <a:gd name="T56" fmla="*/ 12 w 12"/>
                              <a:gd name="T57" fmla="*/ 19 h 21"/>
                              <a:gd name="T58" fmla="*/ 12 w 12"/>
                              <a:gd name="T59" fmla="*/ 20 h 21"/>
                              <a:gd name="T60" fmla="*/ 12 w 12"/>
                              <a:gd name="T61" fmla="*/ 21 h 21"/>
                              <a:gd name="T62" fmla="*/ 10 w 12"/>
                              <a:gd name="T63" fmla="*/ 20 h 21"/>
                              <a:gd name="T64" fmla="*/ 7 w 12"/>
                              <a:gd name="T65" fmla="*/ 20 h 21"/>
                              <a:gd name="T66" fmla="*/ 4 w 12"/>
                              <a:gd name="T67" fmla="*/ 20 h 21"/>
                              <a:gd name="T68" fmla="*/ 2 w 12"/>
                              <a:gd name="T69" fmla="*/ 20 h 21"/>
                              <a:gd name="T70" fmla="*/ 1 w 12"/>
                              <a:gd name="T71" fmla="*/ 20 h 21"/>
                              <a:gd name="T72" fmla="*/ 0 w 12"/>
                              <a:gd name="T73" fmla="*/ 21 h 21"/>
                              <a:gd name="T74" fmla="*/ 1 w 12"/>
                              <a:gd name="T75" fmla="*/ 17 h 21"/>
                              <a:gd name="T76" fmla="*/ 1 w 12"/>
                              <a:gd name="T77" fmla="*/ 12 h 21"/>
                              <a:gd name="T78" fmla="*/ 1 w 12"/>
                              <a:gd name="T79" fmla="*/ 8 h 21"/>
                              <a:gd name="T80" fmla="*/ 1 w 12"/>
                              <a:gd name="T81" fmla="*/ 4 h 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Lst>
                            <a:rect l="0" t="0" r="r" b="b"/>
                            <a:pathLst>
                              <a:path w="12" h="21">
                                <a:moveTo>
                                  <a:pt x="1" y="4"/>
                                </a:moveTo>
                                <a:cubicBezTo>
                                  <a:pt x="1" y="3"/>
                                  <a:pt x="1" y="1"/>
                                  <a:pt x="0" y="0"/>
                                </a:cubicBezTo>
                                <a:cubicBezTo>
                                  <a:pt x="1" y="0"/>
                                  <a:pt x="2" y="0"/>
                                  <a:pt x="3" y="0"/>
                                </a:cubicBezTo>
                                <a:cubicBezTo>
                                  <a:pt x="4" y="0"/>
                                  <a:pt x="5" y="0"/>
                                  <a:pt x="6" y="0"/>
                                </a:cubicBezTo>
                                <a:cubicBezTo>
                                  <a:pt x="7" y="0"/>
                                  <a:pt x="9" y="0"/>
                                  <a:pt x="10" y="0"/>
                                </a:cubicBezTo>
                                <a:cubicBezTo>
                                  <a:pt x="11" y="0"/>
                                  <a:pt x="12" y="0"/>
                                  <a:pt x="12" y="0"/>
                                </a:cubicBezTo>
                                <a:cubicBezTo>
                                  <a:pt x="12" y="0"/>
                                  <a:pt x="12" y="1"/>
                                  <a:pt x="12" y="1"/>
                                </a:cubicBezTo>
                                <a:cubicBezTo>
                                  <a:pt x="12" y="2"/>
                                  <a:pt x="12" y="2"/>
                                  <a:pt x="12" y="2"/>
                                </a:cubicBezTo>
                                <a:cubicBezTo>
                                  <a:pt x="12" y="3"/>
                                  <a:pt x="12" y="3"/>
                                  <a:pt x="12" y="3"/>
                                </a:cubicBezTo>
                                <a:cubicBezTo>
                                  <a:pt x="11" y="3"/>
                                  <a:pt x="11" y="3"/>
                                  <a:pt x="10" y="3"/>
                                </a:cubicBezTo>
                                <a:cubicBezTo>
                                  <a:pt x="9" y="3"/>
                                  <a:pt x="9" y="2"/>
                                  <a:pt x="8" y="2"/>
                                </a:cubicBezTo>
                                <a:cubicBezTo>
                                  <a:pt x="7" y="2"/>
                                  <a:pt x="7" y="2"/>
                                  <a:pt x="6" y="2"/>
                                </a:cubicBezTo>
                                <a:cubicBezTo>
                                  <a:pt x="6" y="2"/>
                                  <a:pt x="5" y="2"/>
                                  <a:pt x="5" y="2"/>
                                </a:cubicBezTo>
                                <a:cubicBezTo>
                                  <a:pt x="5" y="3"/>
                                  <a:pt x="5" y="4"/>
                                  <a:pt x="5" y="6"/>
                                </a:cubicBezTo>
                                <a:cubicBezTo>
                                  <a:pt x="5" y="7"/>
                                  <a:pt x="5" y="8"/>
                                  <a:pt x="5" y="9"/>
                                </a:cubicBezTo>
                                <a:cubicBezTo>
                                  <a:pt x="6" y="9"/>
                                  <a:pt x="8" y="9"/>
                                  <a:pt x="9" y="9"/>
                                </a:cubicBezTo>
                                <a:cubicBezTo>
                                  <a:pt x="10" y="9"/>
                                  <a:pt x="11" y="9"/>
                                  <a:pt x="12" y="9"/>
                                </a:cubicBezTo>
                                <a:cubicBezTo>
                                  <a:pt x="12" y="9"/>
                                  <a:pt x="12" y="9"/>
                                  <a:pt x="12" y="9"/>
                                </a:cubicBezTo>
                                <a:cubicBezTo>
                                  <a:pt x="12" y="10"/>
                                  <a:pt x="12" y="10"/>
                                  <a:pt x="12" y="10"/>
                                </a:cubicBezTo>
                                <a:cubicBezTo>
                                  <a:pt x="12" y="10"/>
                                  <a:pt x="12" y="10"/>
                                  <a:pt x="12" y="10"/>
                                </a:cubicBezTo>
                                <a:cubicBezTo>
                                  <a:pt x="12" y="11"/>
                                  <a:pt x="12" y="11"/>
                                  <a:pt x="12" y="11"/>
                                </a:cubicBezTo>
                                <a:cubicBezTo>
                                  <a:pt x="10" y="11"/>
                                  <a:pt x="7" y="11"/>
                                  <a:pt x="5" y="11"/>
                                </a:cubicBezTo>
                                <a:cubicBezTo>
                                  <a:pt x="5" y="12"/>
                                  <a:pt x="5" y="12"/>
                                  <a:pt x="5" y="13"/>
                                </a:cubicBezTo>
                                <a:cubicBezTo>
                                  <a:pt x="5" y="13"/>
                                  <a:pt x="5" y="14"/>
                                  <a:pt x="5" y="15"/>
                                </a:cubicBezTo>
                                <a:cubicBezTo>
                                  <a:pt x="5" y="16"/>
                                  <a:pt x="5" y="17"/>
                                  <a:pt x="5" y="18"/>
                                </a:cubicBezTo>
                                <a:cubicBezTo>
                                  <a:pt x="6" y="18"/>
                                  <a:pt x="7" y="18"/>
                                  <a:pt x="9" y="18"/>
                                </a:cubicBezTo>
                                <a:cubicBezTo>
                                  <a:pt x="10" y="18"/>
                                  <a:pt x="11" y="18"/>
                                  <a:pt x="12" y="18"/>
                                </a:cubicBezTo>
                                <a:cubicBezTo>
                                  <a:pt x="12" y="19"/>
                                  <a:pt x="12" y="19"/>
                                  <a:pt x="12" y="19"/>
                                </a:cubicBezTo>
                                <a:cubicBezTo>
                                  <a:pt x="12" y="19"/>
                                  <a:pt x="12" y="19"/>
                                  <a:pt x="12" y="19"/>
                                </a:cubicBezTo>
                                <a:cubicBezTo>
                                  <a:pt x="12" y="20"/>
                                  <a:pt x="12" y="20"/>
                                  <a:pt x="12" y="20"/>
                                </a:cubicBezTo>
                                <a:cubicBezTo>
                                  <a:pt x="12" y="21"/>
                                  <a:pt x="12" y="21"/>
                                  <a:pt x="12" y="21"/>
                                </a:cubicBezTo>
                                <a:cubicBezTo>
                                  <a:pt x="11" y="20"/>
                                  <a:pt x="11" y="20"/>
                                  <a:pt x="10" y="20"/>
                                </a:cubicBezTo>
                                <a:cubicBezTo>
                                  <a:pt x="9" y="20"/>
                                  <a:pt x="8" y="20"/>
                                  <a:pt x="7" y="20"/>
                                </a:cubicBezTo>
                                <a:cubicBezTo>
                                  <a:pt x="4" y="20"/>
                                  <a:pt x="4" y="20"/>
                                  <a:pt x="4" y="20"/>
                                </a:cubicBezTo>
                                <a:cubicBezTo>
                                  <a:pt x="2" y="20"/>
                                  <a:pt x="2" y="20"/>
                                  <a:pt x="2" y="20"/>
                                </a:cubicBezTo>
                                <a:cubicBezTo>
                                  <a:pt x="2" y="20"/>
                                  <a:pt x="1" y="20"/>
                                  <a:pt x="1" y="20"/>
                                </a:cubicBezTo>
                                <a:cubicBezTo>
                                  <a:pt x="0" y="21"/>
                                  <a:pt x="0" y="21"/>
                                  <a:pt x="0" y="21"/>
                                </a:cubicBezTo>
                                <a:cubicBezTo>
                                  <a:pt x="1" y="19"/>
                                  <a:pt x="1" y="18"/>
                                  <a:pt x="1" y="17"/>
                                </a:cubicBezTo>
                                <a:cubicBezTo>
                                  <a:pt x="1" y="15"/>
                                  <a:pt x="1" y="14"/>
                                  <a:pt x="1" y="12"/>
                                </a:cubicBezTo>
                                <a:cubicBezTo>
                                  <a:pt x="1" y="8"/>
                                  <a:pt x="1" y="8"/>
                                  <a:pt x="1" y="8"/>
                                </a:cubicBezTo>
                                <a:cubicBezTo>
                                  <a:pt x="1" y="7"/>
                                  <a:pt x="1" y="5"/>
                                  <a:pt x="1" y="4"/>
                                </a:cubicBezTo>
                              </a:path>
                            </a:pathLst>
                          </a:custGeom>
                          <a:solidFill>
                            <a:srgbClr val="E2001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 name="Freeform 32"/>
                        <wps:cNvSpPr>
                          <a:spLocks/>
                        </wps:cNvSpPr>
                        <wps:spPr bwMode="auto">
                          <a:xfrm>
                            <a:off x="1224" y="1842"/>
                            <a:ext cx="81" cy="94"/>
                          </a:xfrm>
                          <a:custGeom>
                            <a:avLst/>
                            <a:gdLst>
                              <a:gd name="T0" fmla="*/ 1 w 18"/>
                              <a:gd name="T1" fmla="*/ 3 h 21"/>
                              <a:gd name="T2" fmla="*/ 0 w 18"/>
                              <a:gd name="T3" fmla="*/ 0 h 21"/>
                              <a:gd name="T4" fmla="*/ 2 w 18"/>
                              <a:gd name="T5" fmla="*/ 0 h 21"/>
                              <a:gd name="T6" fmla="*/ 3 w 18"/>
                              <a:gd name="T7" fmla="*/ 0 h 21"/>
                              <a:gd name="T8" fmla="*/ 10 w 18"/>
                              <a:gd name="T9" fmla="*/ 7 h 21"/>
                              <a:gd name="T10" fmla="*/ 16 w 18"/>
                              <a:gd name="T11" fmla="*/ 14 h 21"/>
                              <a:gd name="T12" fmla="*/ 16 w 18"/>
                              <a:gd name="T13" fmla="*/ 12 h 21"/>
                              <a:gd name="T14" fmla="*/ 16 w 18"/>
                              <a:gd name="T15" fmla="*/ 9 h 21"/>
                              <a:gd name="T16" fmla="*/ 16 w 18"/>
                              <a:gd name="T17" fmla="*/ 6 h 21"/>
                              <a:gd name="T18" fmla="*/ 16 w 18"/>
                              <a:gd name="T19" fmla="*/ 3 h 21"/>
                              <a:gd name="T20" fmla="*/ 16 w 18"/>
                              <a:gd name="T21" fmla="*/ 1 h 21"/>
                              <a:gd name="T22" fmla="*/ 16 w 18"/>
                              <a:gd name="T23" fmla="*/ 0 h 21"/>
                              <a:gd name="T24" fmla="*/ 17 w 18"/>
                              <a:gd name="T25" fmla="*/ 0 h 21"/>
                              <a:gd name="T26" fmla="*/ 18 w 18"/>
                              <a:gd name="T27" fmla="*/ 0 h 21"/>
                              <a:gd name="T28" fmla="*/ 18 w 18"/>
                              <a:gd name="T29" fmla="*/ 5 h 21"/>
                              <a:gd name="T30" fmla="*/ 18 w 18"/>
                              <a:gd name="T31" fmla="*/ 9 h 21"/>
                              <a:gd name="T32" fmla="*/ 18 w 18"/>
                              <a:gd name="T33" fmla="*/ 13 h 21"/>
                              <a:gd name="T34" fmla="*/ 18 w 18"/>
                              <a:gd name="T35" fmla="*/ 17 h 21"/>
                              <a:gd name="T36" fmla="*/ 18 w 18"/>
                              <a:gd name="T37" fmla="*/ 21 h 21"/>
                              <a:gd name="T38" fmla="*/ 17 w 18"/>
                              <a:gd name="T39" fmla="*/ 20 h 21"/>
                              <a:gd name="T40" fmla="*/ 16 w 18"/>
                              <a:gd name="T41" fmla="*/ 21 h 21"/>
                              <a:gd name="T42" fmla="*/ 3 w 18"/>
                              <a:gd name="T43" fmla="*/ 6 h 21"/>
                              <a:gd name="T44" fmla="*/ 3 w 18"/>
                              <a:gd name="T45" fmla="*/ 8 h 21"/>
                              <a:gd name="T46" fmla="*/ 3 w 18"/>
                              <a:gd name="T47" fmla="*/ 10 h 21"/>
                              <a:gd name="T48" fmla="*/ 3 w 18"/>
                              <a:gd name="T49" fmla="*/ 13 h 21"/>
                              <a:gd name="T50" fmla="*/ 3 w 18"/>
                              <a:gd name="T51" fmla="*/ 16 h 21"/>
                              <a:gd name="T52" fmla="*/ 3 w 18"/>
                              <a:gd name="T53" fmla="*/ 18 h 21"/>
                              <a:gd name="T54" fmla="*/ 3 w 18"/>
                              <a:gd name="T55" fmla="*/ 20 h 21"/>
                              <a:gd name="T56" fmla="*/ 3 w 18"/>
                              <a:gd name="T57" fmla="*/ 21 h 21"/>
                              <a:gd name="T58" fmla="*/ 2 w 18"/>
                              <a:gd name="T59" fmla="*/ 20 h 21"/>
                              <a:gd name="T60" fmla="*/ 1 w 18"/>
                              <a:gd name="T61" fmla="*/ 20 h 21"/>
                              <a:gd name="T62" fmla="*/ 0 w 18"/>
                              <a:gd name="T63" fmla="*/ 21 h 21"/>
                              <a:gd name="T64" fmla="*/ 0 w 18"/>
                              <a:gd name="T65" fmla="*/ 19 h 21"/>
                              <a:gd name="T66" fmla="*/ 0 w 18"/>
                              <a:gd name="T67" fmla="*/ 15 h 21"/>
                              <a:gd name="T68" fmla="*/ 1 w 18"/>
                              <a:gd name="T69" fmla="*/ 11 h 21"/>
                              <a:gd name="T70" fmla="*/ 1 w 18"/>
                              <a:gd name="T71" fmla="*/ 6 h 21"/>
                              <a:gd name="T72" fmla="*/ 1 w 18"/>
                              <a:gd name="T73" fmla="*/ 3 h 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8" h="21">
                                <a:moveTo>
                                  <a:pt x="1" y="3"/>
                                </a:moveTo>
                                <a:cubicBezTo>
                                  <a:pt x="0" y="2"/>
                                  <a:pt x="0" y="1"/>
                                  <a:pt x="0" y="0"/>
                                </a:cubicBezTo>
                                <a:cubicBezTo>
                                  <a:pt x="1" y="0"/>
                                  <a:pt x="1" y="0"/>
                                  <a:pt x="2" y="0"/>
                                </a:cubicBezTo>
                                <a:cubicBezTo>
                                  <a:pt x="2" y="0"/>
                                  <a:pt x="3" y="0"/>
                                  <a:pt x="3" y="0"/>
                                </a:cubicBezTo>
                                <a:cubicBezTo>
                                  <a:pt x="5" y="2"/>
                                  <a:pt x="7" y="5"/>
                                  <a:pt x="10" y="7"/>
                                </a:cubicBezTo>
                                <a:cubicBezTo>
                                  <a:pt x="12" y="9"/>
                                  <a:pt x="14" y="12"/>
                                  <a:pt x="16" y="14"/>
                                </a:cubicBezTo>
                                <a:cubicBezTo>
                                  <a:pt x="16" y="12"/>
                                  <a:pt x="16" y="12"/>
                                  <a:pt x="16" y="12"/>
                                </a:cubicBezTo>
                                <a:cubicBezTo>
                                  <a:pt x="16" y="9"/>
                                  <a:pt x="16" y="9"/>
                                  <a:pt x="16" y="9"/>
                                </a:cubicBezTo>
                                <a:cubicBezTo>
                                  <a:pt x="16" y="8"/>
                                  <a:pt x="16" y="7"/>
                                  <a:pt x="16" y="6"/>
                                </a:cubicBezTo>
                                <a:cubicBezTo>
                                  <a:pt x="16" y="5"/>
                                  <a:pt x="16" y="4"/>
                                  <a:pt x="16" y="3"/>
                                </a:cubicBezTo>
                                <a:cubicBezTo>
                                  <a:pt x="16" y="3"/>
                                  <a:pt x="16" y="2"/>
                                  <a:pt x="16" y="1"/>
                                </a:cubicBezTo>
                                <a:cubicBezTo>
                                  <a:pt x="16" y="1"/>
                                  <a:pt x="16" y="0"/>
                                  <a:pt x="16" y="0"/>
                                </a:cubicBezTo>
                                <a:cubicBezTo>
                                  <a:pt x="16" y="0"/>
                                  <a:pt x="17" y="0"/>
                                  <a:pt x="17" y="0"/>
                                </a:cubicBezTo>
                                <a:cubicBezTo>
                                  <a:pt x="17" y="0"/>
                                  <a:pt x="18" y="0"/>
                                  <a:pt x="18" y="0"/>
                                </a:cubicBezTo>
                                <a:cubicBezTo>
                                  <a:pt x="18" y="2"/>
                                  <a:pt x="18" y="4"/>
                                  <a:pt x="18" y="5"/>
                                </a:cubicBezTo>
                                <a:cubicBezTo>
                                  <a:pt x="18" y="6"/>
                                  <a:pt x="18" y="8"/>
                                  <a:pt x="18" y="9"/>
                                </a:cubicBezTo>
                                <a:cubicBezTo>
                                  <a:pt x="18" y="10"/>
                                  <a:pt x="18" y="12"/>
                                  <a:pt x="18" y="13"/>
                                </a:cubicBezTo>
                                <a:cubicBezTo>
                                  <a:pt x="18" y="14"/>
                                  <a:pt x="18" y="16"/>
                                  <a:pt x="18" y="17"/>
                                </a:cubicBezTo>
                                <a:cubicBezTo>
                                  <a:pt x="18" y="21"/>
                                  <a:pt x="18" y="21"/>
                                  <a:pt x="18" y="21"/>
                                </a:cubicBezTo>
                                <a:cubicBezTo>
                                  <a:pt x="18" y="20"/>
                                  <a:pt x="17" y="20"/>
                                  <a:pt x="17" y="20"/>
                                </a:cubicBezTo>
                                <a:cubicBezTo>
                                  <a:pt x="16" y="20"/>
                                  <a:pt x="16" y="20"/>
                                  <a:pt x="16" y="21"/>
                                </a:cubicBezTo>
                                <a:cubicBezTo>
                                  <a:pt x="12" y="16"/>
                                  <a:pt x="7" y="11"/>
                                  <a:pt x="3" y="6"/>
                                </a:cubicBezTo>
                                <a:cubicBezTo>
                                  <a:pt x="3" y="7"/>
                                  <a:pt x="3" y="7"/>
                                  <a:pt x="3" y="8"/>
                                </a:cubicBezTo>
                                <a:cubicBezTo>
                                  <a:pt x="3" y="8"/>
                                  <a:pt x="3" y="9"/>
                                  <a:pt x="3" y="10"/>
                                </a:cubicBezTo>
                                <a:cubicBezTo>
                                  <a:pt x="3" y="13"/>
                                  <a:pt x="3" y="13"/>
                                  <a:pt x="3" y="13"/>
                                </a:cubicBezTo>
                                <a:cubicBezTo>
                                  <a:pt x="3" y="14"/>
                                  <a:pt x="3" y="15"/>
                                  <a:pt x="3" y="16"/>
                                </a:cubicBezTo>
                                <a:cubicBezTo>
                                  <a:pt x="3" y="17"/>
                                  <a:pt x="3" y="18"/>
                                  <a:pt x="3" y="18"/>
                                </a:cubicBezTo>
                                <a:cubicBezTo>
                                  <a:pt x="3" y="19"/>
                                  <a:pt x="3" y="19"/>
                                  <a:pt x="3" y="20"/>
                                </a:cubicBezTo>
                                <a:cubicBezTo>
                                  <a:pt x="3" y="20"/>
                                  <a:pt x="3" y="20"/>
                                  <a:pt x="3" y="21"/>
                                </a:cubicBezTo>
                                <a:cubicBezTo>
                                  <a:pt x="2" y="20"/>
                                  <a:pt x="2" y="20"/>
                                  <a:pt x="2" y="20"/>
                                </a:cubicBezTo>
                                <a:cubicBezTo>
                                  <a:pt x="1" y="20"/>
                                  <a:pt x="1" y="20"/>
                                  <a:pt x="1" y="20"/>
                                </a:cubicBezTo>
                                <a:cubicBezTo>
                                  <a:pt x="1" y="20"/>
                                  <a:pt x="0" y="20"/>
                                  <a:pt x="0" y="21"/>
                                </a:cubicBezTo>
                                <a:cubicBezTo>
                                  <a:pt x="0" y="20"/>
                                  <a:pt x="0" y="20"/>
                                  <a:pt x="0" y="19"/>
                                </a:cubicBezTo>
                                <a:cubicBezTo>
                                  <a:pt x="0" y="18"/>
                                  <a:pt x="0" y="17"/>
                                  <a:pt x="0" y="15"/>
                                </a:cubicBezTo>
                                <a:cubicBezTo>
                                  <a:pt x="0" y="14"/>
                                  <a:pt x="0" y="12"/>
                                  <a:pt x="1" y="11"/>
                                </a:cubicBezTo>
                                <a:cubicBezTo>
                                  <a:pt x="1" y="9"/>
                                  <a:pt x="1" y="8"/>
                                  <a:pt x="1" y="6"/>
                                </a:cubicBezTo>
                                <a:cubicBezTo>
                                  <a:pt x="1" y="5"/>
                                  <a:pt x="1" y="3"/>
                                  <a:pt x="1" y="3"/>
                                </a:cubicBezTo>
                              </a:path>
                            </a:pathLst>
                          </a:custGeom>
                          <a:solidFill>
                            <a:srgbClr val="E2001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 name="Freeform 33"/>
                        <wps:cNvSpPr>
                          <a:spLocks/>
                        </wps:cNvSpPr>
                        <wps:spPr bwMode="auto">
                          <a:xfrm>
                            <a:off x="1323" y="1842"/>
                            <a:ext cx="72" cy="94"/>
                          </a:xfrm>
                          <a:custGeom>
                            <a:avLst/>
                            <a:gdLst>
                              <a:gd name="T0" fmla="*/ 6 w 16"/>
                              <a:gd name="T1" fmla="*/ 3 h 21"/>
                              <a:gd name="T2" fmla="*/ 6 w 16"/>
                              <a:gd name="T3" fmla="*/ 2 h 21"/>
                              <a:gd name="T4" fmla="*/ 5 w 16"/>
                              <a:gd name="T5" fmla="*/ 2 h 21"/>
                              <a:gd name="T6" fmla="*/ 3 w 16"/>
                              <a:gd name="T7" fmla="*/ 2 h 21"/>
                              <a:gd name="T8" fmla="*/ 2 w 16"/>
                              <a:gd name="T9" fmla="*/ 3 h 21"/>
                              <a:gd name="T10" fmla="*/ 0 w 16"/>
                              <a:gd name="T11" fmla="*/ 3 h 21"/>
                              <a:gd name="T12" fmla="*/ 0 w 16"/>
                              <a:gd name="T13" fmla="*/ 2 h 21"/>
                              <a:gd name="T14" fmla="*/ 0 w 16"/>
                              <a:gd name="T15" fmla="*/ 1 h 21"/>
                              <a:gd name="T16" fmla="*/ 0 w 16"/>
                              <a:gd name="T17" fmla="*/ 1 h 21"/>
                              <a:gd name="T18" fmla="*/ 0 w 16"/>
                              <a:gd name="T19" fmla="*/ 0 h 21"/>
                              <a:gd name="T20" fmla="*/ 2 w 16"/>
                              <a:gd name="T21" fmla="*/ 0 h 21"/>
                              <a:gd name="T22" fmla="*/ 4 w 16"/>
                              <a:gd name="T23" fmla="*/ 0 h 21"/>
                              <a:gd name="T24" fmla="*/ 6 w 16"/>
                              <a:gd name="T25" fmla="*/ 0 h 21"/>
                              <a:gd name="T26" fmla="*/ 8 w 16"/>
                              <a:gd name="T27" fmla="*/ 0 h 21"/>
                              <a:gd name="T28" fmla="*/ 10 w 16"/>
                              <a:gd name="T29" fmla="*/ 0 h 21"/>
                              <a:gd name="T30" fmla="*/ 12 w 16"/>
                              <a:gd name="T31" fmla="*/ 0 h 21"/>
                              <a:gd name="T32" fmla="*/ 14 w 16"/>
                              <a:gd name="T33" fmla="*/ 0 h 21"/>
                              <a:gd name="T34" fmla="*/ 16 w 16"/>
                              <a:gd name="T35" fmla="*/ 0 h 21"/>
                              <a:gd name="T36" fmla="*/ 15 w 16"/>
                              <a:gd name="T37" fmla="*/ 1 h 21"/>
                              <a:gd name="T38" fmla="*/ 15 w 16"/>
                              <a:gd name="T39" fmla="*/ 1 h 21"/>
                              <a:gd name="T40" fmla="*/ 15 w 16"/>
                              <a:gd name="T41" fmla="*/ 2 h 21"/>
                              <a:gd name="T42" fmla="*/ 16 w 16"/>
                              <a:gd name="T43" fmla="*/ 3 h 21"/>
                              <a:gd name="T44" fmla="*/ 14 w 16"/>
                              <a:gd name="T45" fmla="*/ 3 h 21"/>
                              <a:gd name="T46" fmla="*/ 13 w 16"/>
                              <a:gd name="T47" fmla="*/ 2 h 21"/>
                              <a:gd name="T48" fmla="*/ 11 w 16"/>
                              <a:gd name="T49" fmla="*/ 2 h 21"/>
                              <a:gd name="T50" fmla="*/ 10 w 16"/>
                              <a:gd name="T51" fmla="*/ 2 h 21"/>
                              <a:gd name="T52" fmla="*/ 10 w 16"/>
                              <a:gd name="T53" fmla="*/ 3 h 21"/>
                              <a:gd name="T54" fmla="*/ 10 w 16"/>
                              <a:gd name="T55" fmla="*/ 3 h 21"/>
                              <a:gd name="T56" fmla="*/ 10 w 16"/>
                              <a:gd name="T57" fmla="*/ 5 h 21"/>
                              <a:gd name="T58" fmla="*/ 10 w 16"/>
                              <a:gd name="T59" fmla="*/ 12 h 21"/>
                              <a:gd name="T60" fmla="*/ 10 w 16"/>
                              <a:gd name="T61" fmla="*/ 17 h 21"/>
                              <a:gd name="T62" fmla="*/ 10 w 16"/>
                              <a:gd name="T63" fmla="*/ 21 h 21"/>
                              <a:gd name="T64" fmla="*/ 9 w 16"/>
                              <a:gd name="T65" fmla="*/ 20 h 21"/>
                              <a:gd name="T66" fmla="*/ 8 w 16"/>
                              <a:gd name="T67" fmla="*/ 20 h 21"/>
                              <a:gd name="T68" fmla="*/ 7 w 16"/>
                              <a:gd name="T69" fmla="*/ 20 h 21"/>
                              <a:gd name="T70" fmla="*/ 6 w 16"/>
                              <a:gd name="T71" fmla="*/ 21 h 21"/>
                              <a:gd name="T72" fmla="*/ 6 w 16"/>
                              <a:gd name="T73" fmla="*/ 17 h 21"/>
                              <a:gd name="T74" fmla="*/ 6 w 16"/>
                              <a:gd name="T75" fmla="*/ 12 h 21"/>
                              <a:gd name="T76" fmla="*/ 6 w 16"/>
                              <a:gd name="T77" fmla="*/ 5 h 21"/>
                              <a:gd name="T78" fmla="*/ 6 w 16"/>
                              <a:gd name="T79" fmla="*/ 3 h 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Lst>
                            <a:rect l="0" t="0" r="r" b="b"/>
                            <a:pathLst>
                              <a:path w="16" h="21">
                                <a:moveTo>
                                  <a:pt x="6" y="3"/>
                                </a:moveTo>
                                <a:cubicBezTo>
                                  <a:pt x="6" y="3"/>
                                  <a:pt x="6" y="3"/>
                                  <a:pt x="6" y="2"/>
                                </a:cubicBezTo>
                                <a:cubicBezTo>
                                  <a:pt x="5" y="2"/>
                                  <a:pt x="5" y="2"/>
                                  <a:pt x="5" y="2"/>
                                </a:cubicBezTo>
                                <a:cubicBezTo>
                                  <a:pt x="4" y="2"/>
                                  <a:pt x="4" y="2"/>
                                  <a:pt x="3" y="2"/>
                                </a:cubicBezTo>
                                <a:cubicBezTo>
                                  <a:pt x="3" y="2"/>
                                  <a:pt x="2" y="2"/>
                                  <a:pt x="2" y="3"/>
                                </a:cubicBezTo>
                                <a:cubicBezTo>
                                  <a:pt x="1" y="3"/>
                                  <a:pt x="1" y="3"/>
                                  <a:pt x="0" y="3"/>
                                </a:cubicBezTo>
                                <a:cubicBezTo>
                                  <a:pt x="0" y="2"/>
                                  <a:pt x="0" y="2"/>
                                  <a:pt x="0" y="2"/>
                                </a:cubicBezTo>
                                <a:cubicBezTo>
                                  <a:pt x="0" y="1"/>
                                  <a:pt x="0" y="1"/>
                                  <a:pt x="0" y="1"/>
                                </a:cubicBezTo>
                                <a:cubicBezTo>
                                  <a:pt x="0" y="1"/>
                                  <a:pt x="0" y="1"/>
                                  <a:pt x="0" y="1"/>
                                </a:cubicBezTo>
                                <a:cubicBezTo>
                                  <a:pt x="0" y="0"/>
                                  <a:pt x="0" y="0"/>
                                  <a:pt x="0" y="0"/>
                                </a:cubicBezTo>
                                <a:cubicBezTo>
                                  <a:pt x="1" y="0"/>
                                  <a:pt x="2" y="0"/>
                                  <a:pt x="2" y="0"/>
                                </a:cubicBezTo>
                                <a:cubicBezTo>
                                  <a:pt x="3" y="0"/>
                                  <a:pt x="3" y="0"/>
                                  <a:pt x="4" y="0"/>
                                </a:cubicBezTo>
                                <a:cubicBezTo>
                                  <a:pt x="4" y="0"/>
                                  <a:pt x="5" y="0"/>
                                  <a:pt x="6" y="0"/>
                                </a:cubicBezTo>
                                <a:cubicBezTo>
                                  <a:pt x="6" y="0"/>
                                  <a:pt x="7" y="0"/>
                                  <a:pt x="8" y="0"/>
                                </a:cubicBezTo>
                                <a:cubicBezTo>
                                  <a:pt x="9" y="0"/>
                                  <a:pt x="10" y="0"/>
                                  <a:pt x="10" y="0"/>
                                </a:cubicBezTo>
                                <a:cubicBezTo>
                                  <a:pt x="11" y="0"/>
                                  <a:pt x="12" y="0"/>
                                  <a:pt x="12" y="0"/>
                                </a:cubicBezTo>
                                <a:cubicBezTo>
                                  <a:pt x="13" y="0"/>
                                  <a:pt x="13" y="0"/>
                                  <a:pt x="14" y="0"/>
                                </a:cubicBezTo>
                                <a:cubicBezTo>
                                  <a:pt x="14" y="0"/>
                                  <a:pt x="15" y="0"/>
                                  <a:pt x="16" y="0"/>
                                </a:cubicBezTo>
                                <a:cubicBezTo>
                                  <a:pt x="15" y="1"/>
                                  <a:pt x="15" y="1"/>
                                  <a:pt x="15" y="1"/>
                                </a:cubicBezTo>
                                <a:cubicBezTo>
                                  <a:pt x="15" y="1"/>
                                  <a:pt x="15" y="1"/>
                                  <a:pt x="15" y="1"/>
                                </a:cubicBezTo>
                                <a:cubicBezTo>
                                  <a:pt x="15" y="2"/>
                                  <a:pt x="15" y="2"/>
                                  <a:pt x="15" y="2"/>
                                </a:cubicBezTo>
                                <a:cubicBezTo>
                                  <a:pt x="16" y="3"/>
                                  <a:pt x="16" y="3"/>
                                  <a:pt x="16" y="3"/>
                                </a:cubicBezTo>
                                <a:cubicBezTo>
                                  <a:pt x="15" y="3"/>
                                  <a:pt x="15" y="3"/>
                                  <a:pt x="14" y="3"/>
                                </a:cubicBezTo>
                                <a:cubicBezTo>
                                  <a:pt x="14" y="2"/>
                                  <a:pt x="13" y="2"/>
                                  <a:pt x="13" y="2"/>
                                </a:cubicBezTo>
                                <a:cubicBezTo>
                                  <a:pt x="12" y="2"/>
                                  <a:pt x="12" y="2"/>
                                  <a:pt x="11" y="2"/>
                                </a:cubicBezTo>
                                <a:cubicBezTo>
                                  <a:pt x="11" y="2"/>
                                  <a:pt x="11" y="2"/>
                                  <a:pt x="10" y="2"/>
                                </a:cubicBezTo>
                                <a:cubicBezTo>
                                  <a:pt x="10" y="3"/>
                                  <a:pt x="10" y="3"/>
                                  <a:pt x="10" y="3"/>
                                </a:cubicBezTo>
                                <a:cubicBezTo>
                                  <a:pt x="10" y="3"/>
                                  <a:pt x="10" y="3"/>
                                  <a:pt x="10" y="3"/>
                                </a:cubicBezTo>
                                <a:cubicBezTo>
                                  <a:pt x="10" y="5"/>
                                  <a:pt x="10" y="5"/>
                                  <a:pt x="10" y="5"/>
                                </a:cubicBezTo>
                                <a:cubicBezTo>
                                  <a:pt x="10" y="12"/>
                                  <a:pt x="10" y="12"/>
                                  <a:pt x="10" y="12"/>
                                </a:cubicBezTo>
                                <a:cubicBezTo>
                                  <a:pt x="10" y="14"/>
                                  <a:pt x="10" y="15"/>
                                  <a:pt x="10" y="17"/>
                                </a:cubicBezTo>
                                <a:cubicBezTo>
                                  <a:pt x="10" y="18"/>
                                  <a:pt x="10" y="19"/>
                                  <a:pt x="10" y="21"/>
                                </a:cubicBezTo>
                                <a:cubicBezTo>
                                  <a:pt x="10" y="20"/>
                                  <a:pt x="10" y="20"/>
                                  <a:pt x="9" y="20"/>
                                </a:cubicBezTo>
                                <a:cubicBezTo>
                                  <a:pt x="8" y="20"/>
                                  <a:pt x="8" y="20"/>
                                  <a:pt x="8" y="20"/>
                                </a:cubicBezTo>
                                <a:cubicBezTo>
                                  <a:pt x="7" y="20"/>
                                  <a:pt x="7" y="20"/>
                                  <a:pt x="7" y="20"/>
                                </a:cubicBezTo>
                                <a:cubicBezTo>
                                  <a:pt x="6" y="20"/>
                                  <a:pt x="6" y="20"/>
                                  <a:pt x="6" y="21"/>
                                </a:cubicBezTo>
                                <a:cubicBezTo>
                                  <a:pt x="6" y="19"/>
                                  <a:pt x="6" y="18"/>
                                  <a:pt x="6" y="17"/>
                                </a:cubicBezTo>
                                <a:cubicBezTo>
                                  <a:pt x="6" y="15"/>
                                  <a:pt x="6" y="14"/>
                                  <a:pt x="6" y="12"/>
                                </a:cubicBezTo>
                                <a:cubicBezTo>
                                  <a:pt x="6" y="5"/>
                                  <a:pt x="6" y="5"/>
                                  <a:pt x="6" y="5"/>
                                </a:cubicBezTo>
                                <a:cubicBezTo>
                                  <a:pt x="6" y="4"/>
                                  <a:pt x="6" y="4"/>
                                  <a:pt x="6" y="3"/>
                                </a:cubicBezTo>
                              </a:path>
                            </a:pathLst>
                          </a:custGeom>
                          <a:solidFill>
                            <a:srgbClr val="E2001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 name="Freeform 34"/>
                        <wps:cNvSpPr>
                          <a:spLocks noEditPoints="1"/>
                        </wps:cNvSpPr>
                        <wps:spPr bwMode="auto">
                          <a:xfrm>
                            <a:off x="1449" y="1842"/>
                            <a:ext cx="103" cy="94"/>
                          </a:xfrm>
                          <a:custGeom>
                            <a:avLst/>
                            <a:gdLst>
                              <a:gd name="T0" fmla="*/ 18 w 23"/>
                              <a:gd name="T1" fmla="*/ 6 h 21"/>
                              <a:gd name="T2" fmla="*/ 16 w 23"/>
                              <a:gd name="T3" fmla="*/ 4 h 21"/>
                              <a:gd name="T4" fmla="*/ 14 w 23"/>
                              <a:gd name="T5" fmla="*/ 2 h 21"/>
                              <a:gd name="T6" fmla="*/ 12 w 23"/>
                              <a:gd name="T7" fmla="*/ 1 h 21"/>
                              <a:gd name="T8" fmla="*/ 9 w 23"/>
                              <a:gd name="T9" fmla="*/ 2 h 21"/>
                              <a:gd name="T10" fmla="*/ 7 w 23"/>
                              <a:gd name="T11" fmla="*/ 4 h 21"/>
                              <a:gd name="T12" fmla="*/ 6 w 23"/>
                              <a:gd name="T13" fmla="*/ 7 h 21"/>
                              <a:gd name="T14" fmla="*/ 5 w 23"/>
                              <a:gd name="T15" fmla="*/ 11 h 21"/>
                              <a:gd name="T16" fmla="*/ 6 w 23"/>
                              <a:gd name="T17" fmla="*/ 15 h 21"/>
                              <a:gd name="T18" fmla="*/ 7 w 23"/>
                              <a:gd name="T19" fmla="*/ 17 h 21"/>
                              <a:gd name="T20" fmla="*/ 9 w 23"/>
                              <a:gd name="T21" fmla="*/ 19 h 21"/>
                              <a:gd name="T22" fmla="*/ 12 w 23"/>
                              <a:gd name="T23" fmla="*/ 19 h 21"/>
                              <a:gd name="T24" fmla="*/ 14 w 23"/>
                              <a:gd name="T25" fmla="*/ 19 h 21"/>
                              <a:gd name="T26" fmla="*/ 16 w 23"/>
                              <a:gd name="T27" fmla="*/ 17 h 21"/>
                              <a:gd name="T28" fmla="*/ 18 w 23"/>
                              <a:gd name="T29" fmla="*/ 14 h 21"/>
                              <a:gd name="T30" fmla="*/ 18 w 23"/>
                              <a:gd name="T31" fmla="*/ 10 h 21"/>
                              <a:gd name="T32" fmla="*/ 18 w 23"/>
                              <a:gd name="T33" fmla="*/ 6 h 21"/>
                              <a:gd name="T34" fmla="*/ 1 w 23"/>
                              <a:gd name="T35" fmla="*/ 6 h 21"/>
                              <a:gd name="T36" fmla="*/ 4 w 23"/>
                              <a:gd name="T37" fmla="*/ 3 h 21"/>
                              <a:gd name="T38" fmla="*/ 7 w 23"/>
                              <a:gd name="T39" fmla="*/ 1 h 21"/>
                              <a:gd name="T40" fmla="*/ 12 w 23"/>
                              <a:gd name="T41" fmla="*/ 0 h 21"/>
                              <a:gd name="T42" fmla="*/ 16 w 23"/>
                              <a:gd name="T43" fmla="*/ 0 h 21"/>
                              <a:gd name="T44" fmla="*/ 20 w 23"/>
                              <a:gd name="T45" fmla="*/ 2 h 21"/>
                              <a:gd name="T46" fmla="*/ 22 w 23"/>
                              <a:gd name="T47" fmla="*/ 6 h 21"/>
                              <a:gd name="T48" fmla="*/ 23 w 23"/>
                              <a:gd name="T49" fmla="*/ 10 h 21"/>
                              <a:gd name="T50" fmla="*/ 22 w 23"/>
                              <a:gd name="T51" fmla="*/ 15 h 21"/>
                              <a:gd name="T52" fmla="*/ 20 w 23"/>
                              <a:gd name="T53" fmla="*/ 18 h 21"/>
                              <a:gd name="T54" fmla="*/ 16 w 23"/>
                              <a:gd name="T55" fmla="*/ 20 h 21"/>
                              <a:gd name="T56" fmla="*/ 12 w 23"/>
                              <a:gd name="T57" fmla="*/ 21 h 21"/>
                              <a:gd name="T58" fmla="*/ 7 w 23"/>
                              <a:gd name="T59" fmla="*/ 20 h 21"/>
                              <a:gd name="T60" fmla="*/ 4 w 23"/>
                              <a:gd name="T61" fmla="*/ 18 h 21"/>
                              <a:gd name="T62" fmla="*/ 1 w 23"/>
                              <a:gd name="T63" fmla="*/ 15 h 21"/>
                              <a:gd name="T64" fmla="*/ 0 w 23"/>
                              <a:gd name="T65" fmla="*/ 10 h 21"/>
                              <a:gd name="T66" fmla="*/ 1 w 23"/>
                              <a:gd name="T67" fmla="*/ 6 h 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23" h="21">
                                <a:moveTo>
                                  <a:pt x="18" y="6"/>
                                </a:moveTo>
                                <a:cubicBezTo>
                                  <a:pt x="17" y="5"/>
                                  <a:pt x="17" y="4"/>
                                  <a:pt x="16" y="4"/>
                                </a:cubicBezTo>
                                <a:cubicBezTo>
                                  <a:pt x="16" y="3"/>
                                  <a:pt x="15" y="2"/>
                                  <a:pt x="14" y="2"/>
                                </a:cubicBezTo>
                                <a:cubicBezTo>
                                  <a:pt x="14" y="2"/>
                                  <a:pt x="13" y="1"/>
                                  <a:pt x="12" y="1"/>
                                </a:cubicBezTo>
                                <a:cubicBezTo>
                                  <a:pt x="11" y="1"/>
                                  <a:pt x="10" y="2"/>
                                  <a:pt x="9" y="2"/>
                                </a:cubicBezTo>
                                <a:cubicBezTo>
                                  <a:pt x="8" y="3"/>
                                  <a:pt x="8" y="3"/>
                                  <a:pt x="7" y="4"/>
                                </a:cubicBezTo>
                                <a:cubicBezTo>
                                  <a:pt x="6" y="5"/>
                                  <a:pt x="6" y="6"/>
                                  <a:pt x="6" y="7"/>
                                </a:cubicBezTo>
                                <a:cubicBezTo>
                                  <a:pt x="5" y="8"/>
                                  <a:pt x="5" y="9"/>
                                  <a:pt x="5" y="11"/>
                                </a:cubicBezTo>
                                <a:cubicBezTo>
                                  <a:pt x="5" y="12"/>
                                  <a:pt x="6" y="14"/>
                                  <a:pt x="6" y="15"/>
                                </a:cubicBezTo>
                                <a:cubicBezTo>
                                  <a:pt x="6" y="16"/>
                                  <a:pt x="7" y="17"/>
                                  <a:pt x="7" y="17"/>
                                </a:cubicBezTo>
                                <a:cubicBezTo>
                                  <a:pt x="8" y="18"/>
                                  <a:pt x="8" y="18"/>
                                  <a:pt x="9" y="19"/>
                                </a:cubicBezTo>
                                <a:cubicBezTo>
                                  <a:pt x="10" y="19"/>
                                  <a:pt x="11" y="19"/>
                                  <a:pt x="12" y="19"/>
                                </a:cubicBezTo>
                                <a:cubicBezTo>
                                  <a:pt x="12" y="19"/>
                                  <a:pt x="13" y="19"/>
                                  <a:pt x="14" y="19"/>
                                </a:cubicBezTo>
                                <a:cubicBezTo>
                                  <a:pt x="15" y="18"/>
                                  <a:pt x="16" y="18"/>
                                  <a:pt x="16" y="17"/>
                                </a:cubicBezTo>
                                <a:cubicBezTo>
                                  <a:pt x="17" y="16"/>
                                  <a:pt x="17" y="15"/>
                                  <a:pt x="18" y="14"/>
                                </a:cubicBezTo>
                                <a:cubicBezTo>
                                  <a:pt x="18" y="13"/>
                                  <a:pt x="18" y="11"/>
                                  <a:pt x="18" y="10"/>
                                </a:cubicBezTo>
                                <a:cubicBezTo>
                                  <a:pt x="18" y="8"/>
                                  <a:pt x="18" y="7"/>
                                  <a:pt x="18" y="6"/>
                                </a:cubicBezTo>
                                <a:moveTo>
                                  <a:pt x="1" y="6"/>
                                </a:moveTo>
                                <a:cubicBezTo>
                                  <a:pt x="2" y="5"/>
                                  <a:pt x="3" y="4"/>
                                  <a:pt x="4" y="3"/>
                                </a:cubicBezTo>
                                <a:cubicBezTo>
                                  <a:pt x="5" y="2"/>
                                  <a:pt x="6" y="1"/>
                                  <a:pt x="7" y="1"/>
                                </a:cubicBezTo>
                                <a:cubicBezTo>
                                  <a:pt x="9" y="0"/>
                                  <a:pt x="10" y="0"/>
                                  <a:pt x="12" y="0"/>
                                </a:cubicBezTo>
                                <a:cubicBezTo>
                                  <a:pt x="13" y="0"/>
                                  <a:pt x="15" y="0"/>
                                  <a:pt x="16" y="0"/>
                                </a:cubicBezTo>
                                <a:cubicBezTo>
                                  <a:pt x="18" y="1"/>
                                  <a:pt x="19" y="1"/>
                                  <a:pt x="20" y="2"/>
                                </a:cubicBezTo>
                                <a:cubicBezTo>
                                  <a:pt x="21" y="3"/>
                                  <a:pt x="22" y="4"/>
                                  <a:pt x="22" y="6"/>
                                </a:cubicBezTo>
                                <a:cubicBezTo>
                                  <a:pt x="23" y="7"/>
                                  <a:pt x="23" y="9"/>
                                  <a:pt x="23" y="10"/>
                                </a:cubicBezTo>
                                <a:cubicBezTo>
                                  <a:pt x="23" y="12"/>
                                  <a:pt x="23" y="13"/>
                                  <a:pt x="22" y="15"/>
                                </a:cubicBezTo>
                                <a:cubicBezTo>
                                  <a:pt x="22" y="16"/>
                                  <a:pt x="21" y="17"/>
                                  <a:pt x="20" y="18"/>
                                </a:cubicBezTo>
                                <a:cubicBezTo>
                                  <a:pt x="19" y="19"/>
                                  <a:pt x="18" y="20"/>
                                  <a:pt x="16" y="20"/>
                                </a:cubicBezTo>
                                <a:cubicBezTo>
                                  <a:pt x="15" y="21"/>
                                  <a:pt x="13" y="21"/>
                                  <a:pt x="12" y="21"/>
                                </a:cubicBezTo>
                                <a:cubicBezTo>
                                  <a:pt x="10" y="21"/>
                                  <a:pt x="9" y="21"/>
                                  <a:pt x="7" y="20"/>
                                </a:cubicBezTo>
                                <a:cubicBezTo>
                                  <a:pt x="6" y="20"/>
                                  <a:pt x="5" y="19"/>
                                  <a:pt x="4" y="18"/>
                                </a:cubicBezTo>
                                <a:cubicBezTo>
                                  <a:pt x="3" y="18"/>
                                  <a:pt x="2" y="17"/>
                                  <a:pt x="1" y="15"/>
                                </a:cubicBezTo>
                                <a:cubicBezTo>
                                  <a:pt x="1" y="14"/>
                                  <a:pt x="0" y="12"/>
                                  <a:pt x="0" y="10"/>
                                </a:cubicBezTo>
                                <a:cubicBezTo>
                                  <a:pt x="0" y="9"/>
                                  <a:pt x="1" y="8"/>
                                  <a:pt x="1" y="6"/>
                                </a:cubicBezTo>
                              </a:path>
                            </a:pathLst>
                          </a:custGeom>
                          <a:solidFill>
                            <a:srgbClr val="E2001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 name="Freeform 35"/>
                        <wps:cNvSpPr>
                          <a:spLocks/>
                        </wps:cNvSpPr>
                        <wps:spPr bwMode="auto">
                          <a:xfrm>
                            <a:off x="1570" y="1842"/>
                            <a:ext cx="50" cy="94"/>
                          </a:xfrm>
                          <a:custGeom>
                            <a:avLst/>
                            <a:gdLst>
                              <a:gd name="T0" fmla="*/ 0 w 11"/>
                              <a:gd name="T1" fmla="*/ 4 h 21"/>
                              <a:gd name="T2" fmla="*/ 0 w 11"/>
                              <a:gd name="T3" fmla="*/ 0 h 21"/>
                              <a:gd name="T4" fmla="*/ 2 w 11"/>
                              <a:gd name="T5" fmla="*/ 0 h 21"/>
                              <a:gd name="T6" fmla="*/ 5 w 11"/>
                              <a:gd name="T7" fmla="*/ 0 h 21"/>
                              <a:gd name="T8" fmla="*/ 9 w 11"/>
                              <a:gd name="T9" fmla="*/ 0 h 21"/>
                              <a:gd name="T10" fmla="*/ 11 w 11"/>
                              <a:gd name="T11" fmla="*/ 0 h 21"/>
                              <a:gd name="T12" fmla="*/ 11 w 11"/>
                              <a:gd name="T13" fmla="*/ 1 h 21"/>
                              <a:gd name="T14" fmla="*/ 11 w 11"/>
                              <a:gd name="T15" fmla="*/ 2 h 21"/>
                              <a:gd name="T16" fmla="*/ 11 w 11"/>
                              <a:gd name="T17" fmla="*/ 3 h 21"/>
                              <a:gd name="T18" fmla="*/ 9 w 11"/>
                              <a:gd name="T19" fmla="*/ 3 h 21"/>
                              <a:gd name="T20" fmla="*/ 7 w 11"/>
                              <a:gd name="T21" fmla="*/ 2 h 21"/>
                              <a:gd name="T22" fmla="*/ 5 w 11"/>
                              <a:gd name="T23" fmla="*/ 2 h 21"/>
                              <a:gd name="T24" fmla="*/ 4 w 11"/>
                              <a:gd name="T25" fmla="*/ 2 h 21"/>
                              <a:gd name="T26" fmla="*/ 4 w 11"/>
                              <a:gd name="T27" fmla="*/ 6 h 21"/>
                              <a:gd name="T28" fmla="*/ 4 w 11"/>
                              <a:gd name="T29" fmla="*/ 9 h 21"/>
                              <a:gd name="T30" fmla="*/ 8 w 11"/>
                              <a:gd name="T31" fmla="*/ 9 h 21"/>
                              <a:gd name="T32" fmla="*/ 11 w 11"/>
                              <a:gd name="T33" fmla="*/ 9 h 21"/>
                              <a:gd name="T34" fmla="*/ 11 w 11"/>
                              <a:gd name="T35" fmla="*/ 9 h 21"/>
                              <a:gd name="T36" fmla="*/ 11 w 11"/>
                              <a:gd name="T37" fmla="*/ 10 h 21"/>
                              <a:gd name="T38" fmla="*/ 11 w 11"/>
                              <a:gd name="T39" fmla="*/ 10 h 21"/>
                              <a:gd name="T40" fmla="*/ 11 w 11"/>
                              <a:gd name="T41" fmla="*/ 11 h 21"/>
                              <a:gd name="T42" fmla="*/ 4 w 11"/>
                              <a:gd name="T43" fmla="*/ 11 h 21"/>
                              <a:gd name="T44" fmla="*/ 4 w 11"/>
                              <a:gd name="T45" fmla="*/ 12 h 21"/>
                              <a:gd name="T46" fmla="*/ 4 w 11"/>
                              <a:gd name="T47" fmla="*/ 17 h 21"/>
                              <a:gd name="T48" fmla="*/ 4 w 11"/>
                              <a:gd name="T49" fmla="*/ 21 h 21"/>
                              <a:gd name="T50" fmla="*/ 3 w 11"/>
                              <a:gd name="T51" fmla="*/ 20 h 21"/>
                              <a:gd name="T52" fmla="*/ 2 w 11"/>
                              <a:gd name="T53" fmla="*/ 20 h 21"/>
                              <a:gd name="T54" fmla="*/ 1 w 11"/>
                              <a:gd name="T55" fmla="*/ 20 h 21"/>
                              <a:gd name="T56" fmla="*/ 0 w 11"/>
                              <a:gd name="T57" fmla="*/ 21 h 21"/>
                              <a:gd name="T58" fmla="*/ 0 w 11"/>
                              <a:gd name="T59" fmla="*/ 17 h 21"/>
                              <a:gd name="T60" fmla="*/ 0 w 11"/>
                              <a:gd name="T61" fmla="*/ 12 h 21"/>
                              <a:gd name="T62" fmla="*/ 0 w 11"/>
                              <a:gd name="T63" fmla="*/ 8 h 21"/>
                              <a:gd name="T64" fmla="*/ 0 w 11"/>
                              <a:gd name="T65" fmla="*/ 4 h 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11" h="21">
                                <a:moveTo>
                                  <a:pt x="0" y="4"/>
                                </a:moveTo>
                                <a:cubicBezTo>
                                  <a:pt x="0" y="3"/>
                                  <a:pt x="0" y="1"/>
                                  <a:pt x="0" y="0"/>
                                </a:cubicBezTo>
                                <a:cubicBezTo>
                                  <a:pt x="0" y="0"/>
                                  <a:pt x="1" y="0"/>
                                  <a:pt x="2" y="0"/>
                                </a:cubicBezTo>
                                <a:cubicBezTo>
                                  <a:pt x="3" y="0"/>
                                  <a:pt x="4" y="0"/>
                                  <a:pt x="5" y="0"/>
                                </a:cubicBezTo>
                                <a:cubicBezTo>
                                  <a:pt x="6" y="0"/>
                                  <a:pt x="8" y="0"/>
                                  <a:pt x="9" y="0"/>
                                </a:cubicBezTo>
                                <a:cubicBezTo>
                                  <a:pt x="10" y="0"/>
                                  <a:pt x="11" y="0"/>
                                  <a:pt x="11" y="0"/>
                                </a:cubicBezTo>
                                <a:cubicBezTo>
                                  <a:pt x="11" y="0"/>
                                  <a:pt x="11" y="1"/>
                                  <a:pt x="11" y="1"/>
                                </a:cubicBezTo>
                                <a:cubicBezTo>
                                  <a:pt x="11" y="2"/>
                                  <a:pt x="11" y="2"/>
                                  <a:pt x="11" y="2"/>
                                </a:cubicBezTo>
                                <a:cubicBezTo>
                                  <a:pt x="11" y="3"/>
                                  <a:pt x="11" y="3"/>
                                  <a:pt x="11" y="3"/>
                                </a:cubicBezTo>
                                <a:cubicBezTo>
                                  <a:pt x="10" y="3"/>
                                  <a:pt x="10" y="3"/>
                                  <a:pt x="9" y="3"/>
                                </a:cubicBezTo>
                                <a:cubicBezTo>
                                  <a:pt x="8" y="3"/>
                                  <a:pt x="8" y="2"/>
                                  <a:pt x="7" y="2"/>
                                </a:cubicBezTo>
                                <a:cubicBezTo>
                                  <a:pt x="6" y="2"/>
                                  <a:pt x="6" y="2"/>
                                  <a:pt x="5" y="2"/>
                                </a:cubicBezTo>
                                <a:cubicBezTo>
                                  <a:pt x="5" y="2"/>
                                  <a:pt x="5" y="2"/>
                                  <a:pt x="4" y="2"/>
                                </a:cubicBezTo>
                                <a:cubicBezTo>
                                  <a:pt x="4" y="3"/>
                                  <a:pt x="4" y="4"/>
                                  <a:pt x="4" y="6"/>
                                </a:cubicBezTo>
                                <a:cubicBezTo>
                                  <a:pt x="4" y="7"/>
                                  <a:pt x="4" y="8"/>
                                  <a:pt x="4" y="9"/>
                                </a:cubicBezTo>
                                <a:cubicBezTo>
                                  <a:pt x="5" y="9"/>
                                  <a:pt x="7" y="9"/>
                                  <a:pt x="8" y="9"/>
                                </a:cubicBezTo>
                                <a:cubicBezTo>
                                  <a:pt x="9" y="9"/>
                                  <a:pt x="10" y="9"/>
                                  <a:pt x="11" y="9"/>
                                </a:cubicBezTo>
                                <a:cubicBezTo>
                                  <a:pt x="11" y="9"/>
                                  <a:pt x="11" y="9"/>
                                  <a:pt x="11" y="9"/>
                                </a:cubicBezTo>
                                <a:cubicBezTo>
                                  <a:pt x="11" y="10"/>
                                  <a:pt x="11" y="10"/>
                                  <a:pt x="11" y="10"/>
                                </a:cubicBezTo>
                                <a:cubicBezTo>
                                  <a:pt x="11" y="10"/>
                                  <a:pt x="11" y="10"/>
                                  <a:pt x="11" y="10"/>
                                </a:cubicBezTo>
                                <a:cubicBezTo>
                                  <a:pt x="11" y="11"/>
                                  <a:pt x="11" y="11"/>
                                  <a:pt x="11" y="11"/>
                                </a:cubicBezTo>
                                <a:cubicBezTo>
                                  <a:pt x="9" y="11"/>
                                  <a:pt x="6" y="11"/>
                                  <a:pt x="4" y="11"/>
                                </a:cubicBezTo>
                                <a:cubicBezTo>
                                  <a:pt x="4" y="12"/>
                                  <a:pt x="4" y="12"/>
                                  <a:pt x="4" y="12"/>
                                </a:cubicBezTo>
                                <a:cubicBezTo>
                                  <a:pt x="4" y="14"/>
                                  <a:pt x="4" y="15"/>
                                  <a:pt x="4" y="17"/>
                                </a:cubicBezTo>
                                <a:cubicBezTo>
                                  <a:pt x="4" y="18"/>
                                  <a:pt x="4" y="19"/>
                                  <a:pt x="4" y="21"/>
                                </a:cubicBezTo>
                                <a:cubicBezTo>
                                  <a:pt x="4" y="20"/>
                                  <a:pt x="4" y="20"/>
                                  <a:pt x="3" y="20"/>
                                </a:cubicBezTo>
                                <a:cubicBezTo>
                                  <a:pt x="2" y="20"/>
                                  <a:pt x="2" y="20"/>
                                  <a:pt x="2" y="20"/>
                                </a:cubicBezTo>
                                <a:cubicBezTo>
                                  <a:pt x="1" y="20"/>
                                  <a:pt x="1" y="20"/>
                                  <a:pt x="1" y="20"/>
                                </a:cubicBezTo>
                                <a:cubicBezTo>
                                  <a:pt x="0" y="20"/>
                                  <a:pt x="0" y="20"/>
                                  <a:pt x="0" y="21"/>
                                </a:cubicBezTo>
                                <a:cubicBezTo>
                                  <a:pt x="0" y="19"/>
                                  <a:pt x="0" y="18"/>
                                  <a:pt x="0" y="17"/>
                                </a:cubicBezTo>
                                <a:cubicBezTo>
                                  <a:pt x="0" y="15"/>
                                  <a:pt x="0" y="14"/>
                                  <a:pt x="0" y="12"/>
                                </a:cubicBezTo>
                                <a:cubicBezTo>
                                  <a:pt x="0" y="8"/>
                                  <a:pt x="0" y="8"/>
                                  <a:pt x="0" y="8"/>
                                </a:cubicBezTo>
                                <a:cubicBezTo>
                                  <a:pt x="0" y="7"/>
                                  <a:pt x="0" y="5"/>
                                  <a:pt x="0" y="4"/>
                                </a:cubicBezTo>
                              </a:path>
                            </a:pathLst>
                          </a:custGeom>
                          <a:solidFill>
                            <a:srgbClr val="E2001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5" name="Freeform 36"/>
                        <wps:cNvSpPr>
                          <a:spLocks noEditPoints="1"/>
                        </wps:cNvSpPr>
                        <wps:spPr bwMode="auto">
                          <a:xfrm>
                            <a:off x="1692" y="1842"/>
                            <a:ext cx="90" cy="94"/>
                          </a:xfrm>
                          <a:custGeom>
                            <a:avLst/>
                            <a:gdLst>
                              <a:gd name="T0" fmla="*/ 5 w 20"/>
                              <a:gd name="T1" fmla="*/ 15 h 21"/>
                              <a:gd name="T2" fmla="*/ 5 w 20"/>
                              <a:gd name="T3" fmla="*/ 16 h 21"/>
                              <a:gd name="T4" fmla="*/ 5 w 20"/>
                              <a:gd name="T5" fmla="*/ 18 h 21"/>
                              <a:gd name="T6" fmla="*/ 5 w 20"/>
                              <a:gd name="T7" fmla="*/ 19 h 21"/>
                              <a:gd name="T8" fmla="*/ 6 w 20"/>
                              <a:gd name="T9" fmla="*/ 19 h 21"/>
                              <a:gd name="T10" fmla="*/ 8 w 20"/>
                              <a:gd name="T11" fmla="*/ 19 h 21"/>
                              <a:gd name="T12" fmla="*/ 13 w 20"/>
                              <a:gd name="T13" fmla="*/ 17 h 21"/>
                              <a:gd name="T14" fmla="*/ 15 w 20"/>
                              <a:gd name="T15" fmla="*/ 10 h 21"/>
                              <a:gd name="T16" fmla="*/ 14 w 20"/>
                              <a:gd name="T17" fmla="*/ 6 h 21"/>
                              <a:gd name="T18" fmla="*/ 13 w 20"/>
                              <a:gd name="T19" fmla="*/ 4 h 21"/>
                              <a:gd name="T20" fmla="*/ 11 w 20"/>
                              <a:gd name="T21" fmla="*/ 2 h 21"/>
                              <a:gd name="T22" fmla="*/ 8 w 20"/>
                              <a:gd name="T23" fmla="*/ 2 h 21"/>
                              <a:gd name="T24" fmla="*/ 6 w 20"/>
                              <a:gd name="T25" fmla="*/ 2 h 21"/>
                              <a:gd name="T26" fmla="*/ 5 w 20"/>
                              <a:gd name="T27" fmla="*/ 2 h 21"/>
                              <a:gd name="T28" fmla="*/ 5 w 20"/>
                              <a:gd name="T29" fmla="*/ 3 h 21"/>
                              <a:gd name="T30" fmla="*/ 5 w 20"/>
                              <a:gd name="T31" fmla="*/ 4 h 21"/>
                              <a:gd name="T32" fmla="*/ 5 w 20"/>
                              <a:gd name="T33" fmla="*/ 6 h 21"/>
                              <a:gd name="T34" fmla="*/ 5 w 20"/>
                              <a:gd name="T35" fmla="*/ 8 h 21"/>
                              <a:gd name="T36" fmla="*/ 5 w 20"/>
                              <a:gd name="T37" fmla="*/ 13 h 21"/>
                              <a:gd name="T38" fmla="*/ 5 w 20"/>
                              <a:gd name="T39" fmla="*/ 15 h 21"/>
                              <a:gd name="T40" fmla="*/ 0 w 20"/>
                              <a:gd name="T41" fmla="*/ 4 h 21"/>
                              <a:gd name="T42" fmla="*/ 0 w 20"/>
                              <a:gd name="T43" fmla="*/ 0 h 21"/>
                              <a:gd name="T44" fmla="*/ 1 w 20"/>
                              <a:gd name="T45" fmla="*/ 0 h 21"/>
                              <a:gd name="T46" fmla="*/ 3 w 20"/>
                              <a:gd name="T47" fmla="*/ 0 h 21"/>
                              <a:gd name="T48" fmla="*/ 5 w 20"/>
                              <a:gd name="T49" fmla="*/ 0 h 21"/>
                              <a:gd name="T50" fmla="*/ 8 w 20"/>
                              <a:gd name="T51" fmla="*/ 0 h 21"/>
                              <a:gd name="T52" fmla="*/ 13 w 20"/>
                              <a:gd name="T53" fmla="*/ 1 h 21"/>
                              <a:gd name="T54" fmla="*/ 16 w 20"/>
                              <a:gd name="T55" fmla="*/ 2 h 21"/>
                              <a:gd name="T56" fmla="*/ 19 w 20"/>
                              <a:gd name="T57" fmla="*/ 5 h 21"/>
                              <a:gd name="T58" fmla="*/ 20 w 20"/>
                              <a:gd name="T59" fmla="*/ 10 h 21"/>
                              <a:gd name="T60" fmla="*/ 19 w 20"/>
                              <a:gd name="T61" fmla="*/ 14 h 21"/>
                              <a:gd name="T62" fmla="*/ 16 w 20"/>
                              <a:gd name="T63" fmla="*/ 18 h 21"/>
                              <a:gd name="T64" fmla="*/ 13 w 20"/>
                              <a:gd name="T65" fmla="*/ 20 h 21"/>
                              <a:gd name="T66" fmla="*/ 9 w 20"/>
                              <a:gd name="T67" fmla="*/ 21 h 21"/>
                              <a:gd name="T68" fmla="*/ 5 w 20"/>
                              <a:gd name="T69" fmla="*/ 20 h 21"/>
                              <a:gd name="T70" fmla="*/ 3 w 20"/>
                              <a:gd name="T71" fmla="*/ 20 h 21"/>
                              <a:gd name="T72" fmla="*/ 1 w 20"/>
                              <a:gd name="T73" fmla="*/ 20 h 21"/>
                              <a:gd name="T74" fmla="*/ 0 w 20"/>
                              <a:gd name="T75" fmla="*/ 21 h 21"/>
                              <a:gd name="T76" fmla="*/ 0 w 20"/>
                              <a:gd name="T77" fmla="*/ 17 h 21"/>
                              <a:gd name="T78" fmla="*/ 0 w 20"/>
                              <a:gd name="T79" fmla="*/ 12 h 21"/>
                              <a:gd name="T80" fmla="*/ 0 w 20"/>
                              <a:gd name="T81" fmla="*/ 8 h 21"/>
                              <a:gd name="T82" fmla="*/ 0 w 20"/>
                              <a:gd name="T83" fmla="*/ 4 h 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Lst>
                            <a:rect l="0" t="0" r="r" b="b"/>
                            <a:pathLst>
                              <a:path w="20" h="21">
                                <a:moveTo>
                                  <a:pt x="5" y="15"/>
                                </a:moveTo>
                                <a:cubicBezTo>
                                  <a:pt x="5" y="16"/>
                                  <a:pt x="5" y="16"/>
                                  <a:pt x="5" y="16"/>
                                </a:cubicBezTo>
                                <a:cubicBezTo>
                                  <a:pt x="5" y="17"/>
                                  <a:pt x="5" y="17"/>
                                  <a:pt x="5" y="18"/>
                                </a:cubicBezTo>
                                <a:cubicBezTo>
                                  <a:pt x="5" y="18"/>
                                  <a:pt x="5" y="19"/>
                                  <a:pt x="5" y="19"/>
                                </a:cubicBezTo>
                                <a:cubicBezTo>
                                  <a:pt x="5" y="19"/>
                                  <a:pt x="6" y="19"/>
                                  <a:pt x="6" y="19"/>
                                </a:cubicBezTo>
                                <a:cubicBezTo>
                                  <a:pt x="6" y="19"/>
                                  <a:pt x="7" y="19"/>
                                  <a:pt x="8" y="19"/>
                                </a:cubicBezTo>
                                <a:cubicBezTo>
                                  <a:pt x="10" y="19"/>
                                  <a:pt x="12" y="18"/>
                                  <a:pt x="13" y="17"/>
                                </a:cubicBezTo>
                                <a:cubicBezTo>
                                  <a:pt x="14" y="15"/>
                                  <a:pt x="15" y="13"/>
                                  <a:pt x="15" y="10"/>
                                </a:cubicBezTo>
                                <a:cubicBezTo>
                                  <a:pt x="15" y="8"/>
                                  <a:pt x="15" y="7"/>
                                  <a:pt x="14" y="6"/>
                                </a:cubicBezTo>
                                <a:cubicBezTo>
                                  <a:pt x="14" y="5"/>
                                  <a:pt x="14" y="5"/>
                                  <a:pt x="13" y="4"/>
                                </a:cubicBezTo>
                                <a:cubicBezTo>
                                  <a:pt x="12" y="3"/>
                                  <a:pt x="12" y="3"/>
                                  <a:pt x="11" y="2"/>
                                </a:cubicBezTo>
                                <a:cubicBezTo>
                                  <a:pt x="10" y="2"/>
                                  <a:pt x="9" y="2"/>
                                  <a:pt x="8" y="2"/>
                                </a:cubicBezTo>
                                <a:cubicBezTo>
                                  <a:pt x="7" y="2"/>
                                  <a:pt x="7" y="2"/>
                                  <a:pt x="6" y="2"/>
                                </a:cubicBezTo>
                                <a:cubicBezTo>
                                  <a:pt x="6" y="2"/>
                                  <a:pt x="5" y="2"/>
                                  <a:pt x="5" y="2"/>
                                </a:cubicBezTo>
                                <a:cubicBezTo>
                                  <a:pt x="5" y="2"/>
                                  <a:pt x="5" y="2"/>
                                  <a:pt x="5" y="3"/>
                                </a:cubicBezTo>
                                <a:cubicBezTo>
                                  <a:pt x="5" y="3"/>
                                  <a:pt x="5" y="4"/>
                                  <a:pt x="5" y="4"/>
                                </a:cubicBezTo>
                                <a:cubicBezTo>
                                  <a:pt x="5" y="6"/>
                                  <a:pt x="5" y="6"/>
                                  <a:pt x="5" y="6"/>
                                </a:cubicBezTo>
                                <a:cubicBezTo>
                                  <a:pt x="5" y="8"/>
                                  <a:pt x="5" y="8"/>
                                  <a:pt x="5" y="8"/>
                                </a:cubicBezTo>
                                <a:cubicBezTo>
                                  <a:pt x="5" y="13"/>
                                  <a:pt x="5" y="13"/>
                                  <a:pt x="5" y="13"/>
                                </a:cubicBezTo>
                                <a:lnTo>
                                  <a:pt x="5" y="15"/>
                                </a:lnTo>
                                <a:close/>
                                <a:moveTo>
                                  <a:pt x="0" y="4"/>
                                </a:moveTo>
                                <a:cubicBezTo>
                                  <a:pt x="0" y="3"/>
                                  <a:pt x="0" y="1"/>
                                  <a:pt x="0" y="0"/>
                                </a:cubicBezTo>
                                <a:cubicBezTo>
                                  <a:pt x="1" y="0"/>
                                  <a:pt x="1" y="0"/>
                                  <a:pt x="1" y="0"/>
                                </a:cubicBezTo>
                                <a:cubicBezTo>
                                  <a:pt x="2" y="0"/>
                                  <a:pt x="2" y="0"/>
                                  <a:pt x="3" y="0"/>
                                </a:cubicBezTo>
                                <a:cubicBezTo>
                                  <a:pt x="3" y="0"/>
                                  <a:pt x="4" y="0"/>
                                  <a:pt x="5" y="0"/>
                                </a:cubicBezTo>
                                <a:cubicBezTo>
                                  <a:pt x="6" y="0"/>
                                  <a:pt x="7" y="0"/>
                                  <a:pt x="8" y="0"/>
                                </a:cubicBezTo>
                                <a:cubicBezTo>
                                  <a:pt x="10" y="0"/>
                                  <a:pt x="11" y="0"/>
                                  <a:pt x="13" y="1"/>
                                </a:cubicBezTo>
                                <a:cubicBezTo>
                                  <a:pt x="14" y="1"/>
                                  <a:pt x="15" y="1"/>
                                  <a:pt x="16" y="2"/>
                                </a:cubicBezTo>
                                <a:cubicBezTo>
                                  <a:pt x="17" y="3"/>
                                  <a:pt x="18" y="4"/>
                                  <a:pt x="19" y="5"/>
                                </a:cubicBezTo>
                                <a:cubicBezTo>
                                  <a:pt x="19" y="6"/>
                                  <a:pt x="20" y="8"/>
                                  <a:pt x="20" y="10"/>
                                </a:cubicBezTo>
                                <a:cubicBezTo>
                                  <a:pt x="20" y="11"/>
                                  <a:pt x="19" y="13"/>
                                  <a:pt x="19" y="14"/>
                                </a:cubicBezTo>
                                <a:cubicBezTo>
                                  <a:pt x="18" y="16"/>
                                  <a:pt x="17" y="17"/>
                                  <a:pt x="16" y="18"/>
                                </a:cubicBezTo>
                                <a:cubicBezTo>
                                  <a:pt x="16" y="19"/>
                                  <a:pt x="14" y="19"/>
                                  <a:pt x="13" y="20"/>
                                </a:cubicBezTo>
                                <a:cubicBezTo>
                                  <a:pt x="12" y="20"/>
                                  <a:pt x="11" y="21"/>
                                  <a:pt x="9" y="21"/>
                                </a:cubicBezTo>
                                <a:cubicBezTo>
                                  <a:pt x="8" y="21"/>
                                  <a:pt x="6" y="21"/>
                                  <a:pt x="5" y="20"/>
                                </a:cubicBezTo>
                                <a:cubicBezTo>
                                  <a:pt x="4" y="20"/>
                                  <a:pt x="3" y="20"/>
                                  <a:pt x="3" y="20"/>
                                </a:cubicBezTo>
                                <a:cubicBezTo>
                                  <a:pt x="1" y="20"/>
                                  <a:pt x="1" y="20"/>
                                  <a:pt x="1" y="20"/>
                                </a:cubicBezTo>
                                <a:cubicBezTo>
                                  <a:pt x="1" y="20"/>
                                  <a:pt x="1" y="20"/>
                                  <a:pt x="0" y="21"/>
                                </a:cubicBezTo>
                                <a:cubicBezTo>
                                  <a:pt x="0" y="19"/>
                                  <a:pt x="0" y="18"/>
                                  <a:pt x="0" y="17"/>
                                </a:cubicBezTo>
                                <a:cubicBezTo>
                                  <a:pt x="0" y="15"/>
                                  <a:pt x="0" y="14"/>
                                  <a:pt x="0" y="12"/>
                                </a:cubicBezTo>
                                <a:cubicBezTo>
                                  <a:pt x="0" y="8"/>
                                  <a:pt x="0" y="8"/>
                                  <a:pt x="0" y="8"/>
                                </a:cubicBezTo>
                                <a:cubicBezTo>
                                  <a:pt x="0" y="7"/>
                                  <a:pt x="0" y="5"/>
                                  <a:pt x="0" y="4"/>
                                </a:cubicBezTo>
                              </a:path>
                            </a:pathLst>
                          </a:custGeom>
                          <a:solidFill>
                            <a:srgbClr val="E2001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 name="Freeform 37"/>
                        <wps:cNvSpPr>
                          <a:spLocks/>
                        </wps:cNvSpPr>
                        <wps:spPr bwMode="auto">
                          <a:xfrm>
                            <a:off x="1795" y="1842"/>
                            <a:ext cx="81" cy="94"/>
                          </a:xfrm>
                          <a:custGeom>
                            <a:avLst/>
                            <a:gdLst>
                              <a:gd name="T0" fmla="*/ 6 w 18"/>
                              <a:gd name="T1" fmla="*/ 21 h 21"/>
                              <a:gd name="T2" fmla="*/ 3 w 18"/>
                              <a:gd name="T3" fmla="*/ 19 h 21"/>
                              <a:gd name="T4" fmla="*/ 1 w 18"/>
                              <a:gd name="T5" fmla="*/ 17 h 21"/>
                              <a:gd name="T6" fmla="*/ 0 w 18"/>
                              <a:gd name="T7" fmla="*/ 13 h 21"/>
                              <a:gd name="T8" fmla="*/ 0 w 18"/>
                              <a:gd name="T9" fmla="*/ 11 h 21"/>
                              <a:gd name="T10" fmla="*/ 0 w 18"/>
                              <a:gd name="T11" fmla="*/ 9 h 21"/>
                              <a:gd name="T12" fmla="*/ 0 w 18"/>
                              <a:gd name="T13" fmla="*/ 8 h 21"/>
                              <a:gd name="T14" fmla="*/ 0 w 18"/>
                              <a:gd name="T15" fmla="*/ 6 h 21"/>
                              <a:gd name="T16" fmla="*/ 0 w 18"/>
                              <a:gd name="T17" fmla="*/ 2 h 21"/>
                              <a:gd name="T18" fmla="*/ 0 w 18"/>
                              <a:gd name="T19" fmla="*/ 0 h 21"/>
                              <a:gd name="T20" fmla="*/ 1 w 18"/>
                              <a:gd name="T21" fmla="*/ 0 h 21"/>
                              <a:gd name="T22" fmla="*/ 3 w 18"/>
                              <a:gd name="T23" fmla="*/ 0 h 21"/>
                              <a:gd name="T24" fmla="*/ 4 w 18"/>
                              <a:gd name="T25" fmla="*/ 0 h 21"/>
                              <a:gd name="T26" fmla="*/ 5 w 18"/>
                              <a:gd name="T27" fmla="*/ 0 h 21"/>
                              <a:gd name="T28" fmla="*/ 5 w 18"/>
                              <a:gd name="T29" fmla="*/ 5 h 21"/>
                              <a:gd name="T30" fmla="*/ 5 w 18"/>
                              <a:gd name="T31" fmla="*/ 11 h 21"/>
                              <a:gd name="T32" fmla="*/ 5 w 18"/>
                              <a:gd name="T33" fmla="*/ 15 h 21"/>
                              <a:gd name="T34" fmla="*/ 6 w 18"/>
                              <a:gd name="T35" fmla="*/ 17 h 21"/>
                              <a:gd name="T36" fmla="*/ 8 w 18"/>
                              <a:gd name="T37" fmla="*/ 19 h 21"/>
                              <a:gd name="T38" fmla="*/ 10 w 18"/>
                              <a:gd name="T39" fmla="*/ 19 h 21"/>
                              <a:gd name="T40" fmla="*/ 13 w 18"/>
                              <a:gd name="T41" fmla="*/ 18 h 21"/>
                              <a:gd name="T42" fmla="*/ 15 w 18"/>
                              <a:gd name="T43" fmla="*/ 16 h 21"/>
                              <a:gd name="T44" fmla="*/ 15 w 18"/>
                              <a:gd name="T45" fmla="*/ 12 h 21"/>
                              <a:gd name="T46" fmla="*/ 16 w 18"/>
                              <a:gd name="T47" fmla="*/ 8 h 21"/>
                              <a:gd name="T48" fmla="*/ 16 w 18"/>
                              <a:gd name="T49" fmla="*/ 4 h 21"/>
                              <a:gd name="T50" fmla="*/ 15 w 18"/>
                              <a:gd name="T51" fmla="*/ 0 h 21"/>
                              <a:gd name="T52" fmla="*/ 16 w 18"/>
                              <a:gd name="T53" fmla="*/ 0 h 21"/>
                              <a:gd name="T54" fmla="*/ 17 w 18"/>
                              <a:gd name="T55" fmla="*/ 0 h 21"/>
                              <a:gd name="T56" fmla="*/ 18 w 18"/>
                              <a:gd name="T57" fmla="*/ 0 h 21"/>
                              <a:gd name="T58" fmla="*/ 18 w 18"/>
                              <a:gd name="T59" fmla="*/ 0 h 21"/>
                              <a:gd name="T60" fmla="*/ 18 w 18"/>
                              <a:gd name="T61" fmla="*/ 2 h 21"/>
                              <a:gd name="T62" fmla="*/ 18 w 18"/>
                              <a:gd name="T63" fmla="*/ 4 h 21"/>
                              <a:gd name="T64" fmla="*/ 18 w 18"/>
                              <a:gd name="T65" fmla="*/ 8 h 21"/>
                              <a:gd name="T66" fmla="*/ 18 w 18"/>
                              <a:gd name="T67" fmla="*/ 11 h 21"/>
                              <a:gd name="T68" fmla="*/ 16 w 18"/>
                              <a:gd name="T69" fmla="*/ 19 h 21"/>
                              <a:gd name="T70" fmla="*/ 9 w 18"/>
                              <a:gd name="T71" fmla="*/ 21 h 21"/>
                              <a:gd name="T72" fmla="*/ 6 w 18"/>
                              <a:gd name="T73" fmla="*/ 21 h 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8" h="21">
                                <a:moveTo>
                                  <a:pt x="6" y="21"/>
                                </a:moveTo>
                                <a:cubicBezTo>
                                  <a:pt x="5" y="20"/>
                                  <a:pt x="4" y="20"/>
                                  <a:pt x="3" y="19"/>
                                </a:cubicBezTo>
                                <a:cubicBezTo>
                                  <a:pt x="2" y="19"/>
                                  <a:pt x="1" y="18"/>
                                  <a:pt x="1" y="17"/>
                                </a:cubicBezTo>
                                <a:cubicBezTo>
                                  <a:pt x="0" y="16"/>
                                  <a:pt x="0" y="15"/>
                                  <a:pt x="0" y="13"/>
                                </a:cubicBezTo>
                                <a:cubicBezTo>
                                  <a:pt x="0" y="11"/>
                                  <a:pt x="0" y="11"/>
                                  <a:pt x="0" y="11"/>
                                </a:cubicBezTo>
                                <a:cubicBezTo>
                                  <a:pt x="0" y="9"/>
                                  <a:pt x="0" y="9"/>
                                  <a:pt x="0" y="9"/>
                                </a:cubicBezTo>
                                <a:cubicBezTo>
                                  <a:pt x="0" y="9"/>
                                  <a:pt x="0" y="8"/>
                                  <a:pt x="0" y="8"/>
                                </a:cubicBezTo>
                                <a:cubicBezTo>
                                  <a:pt x="0" y="7"/>
                                  <a:pt x="0" y="7"/>
                                  <a:pt x="0" y="6"/>
                                </a:cubicBezTo>
                                <a:cubicBezTo>
                                  <a:pt x="0" y="5"/>
                                  <a:pt x="0" y="3"/>
                                  <a:pt x="0" y="2"/>
                                </a:cubicBezTo>
                                <a:cubicBezTo>
                                  <a:pt x="0" y="1"/>
                                  <a:pt x="0" y="1"/>
                                  <a:pt x="0" y="0"/>
                                </a:cubicBezTo>
                                <a:cubicBezTo>
                                  <a:pt x="0" y="0"/>
                                  <a:pt x="1" y="0"/>
                                  <a:pt x="1" y="0"/>
                                </a:cubicBezTo>
                                <a:cubicBezTo>
                                  <a:pt x="2" y="0"/>
                                  <a:pt x="2" y="0"/>
                                  <a:pt x="3" y="0"/>
                                </a:cubicBezTo>
                                <a:cubicBezTo>
                                  <a:pt x="3" y="0"/>
                                  <a:pt x="3" y="0"/>
                                  <a:pt x="4" y="0"/>
                                </a:cubicBezTo>
                                <a:cubicBezTo>
                                  <a:pt x="4" y="0"/>
                                  <a:pt x="5" y="0"/>
                                  <a:pt x="5" y="0"/>
                                </a:cubicBezTo>
                                <a:cubicBezTo>
                                  <a:pt x="5" y="2"/>
                                  <a:pt x="5" y="4"/>
                                  <a:pt x="5" y="5"/>
                                </a:cubicBezTo>
                                <a:cubicBezTo>
                                  <a:pt x="5" y="7"/>
                                  <a:pt x="5" y="9"/>
                                  <a:pt x="5" y="11"/>
                                </a:cubicBezTo>
                                <a:cubicBezTo>
                                  <a:pt x="5" y="12"/>
                                  <a:pt x="5" y="14"/>
                                  <a:pt x="5" y="15"/>
                                </a:cubicBezTo>
                                <a:cubicBezTo>
                                  <a:pt x="5" y="16"/>
                                  <a:pt x="6" y="17"/>
                                  <a:pt x="6" y="17"/>
                                </a:cubicBezTo>
                                <a:cubicBezTo>
                                  <a:pt x="7" y="18"/>
                                  <a:pt x="7" y="18"/>
                                  <a:pt x="8" y="19"/>
                                </a:cubicBezTo>
                                <a:cubicBezTo>
                                  <a:pt x="9" y="19"/>
                                  <a:pt x="10" y="19"/>
                                  <a:pt x="10" y="19"/>
                                </a:cubicBezTo>
                                <a:cubicBezTo>
                                  <a:pt x="12" y="19"/>
                                  <a:pt x="13" y="19"/>
                                  <a:pt x="13" y="18"/>
                                </a:cubicBezTo>
                                <a:cubicBezTo>
                                  <a:pt x="14" y="18"/>
                                  <a:pt x="14" y="17"/>
                                  <a:pt x="15" y="16"/>
                                </a:cubicBezTo>
                                <a:cubicBezTo>
                                  <a:pt x="15" y="15"/>
                                  <a:pt x="15" y="14"/>
                                  <a:pt x="15" y="12"/>
                                </a:cubicBezTo>
                                <a:cubicBezTo>
                                  <a:pt x="16" y="11"/>
                                  <a:pt x="16" y="10"/>
                                  <a:pt x="16" y="8"/>
                                </a:cubicBezTo>
                                <a:cubicBezTo>
                                  <a:pt x="16" y="7"/>
                                  <a:pt x="16" y="6"/>
                                  <a:pt x="16" y="4"/>
                                </a:cubicBezTo>
                                <a:cubicBezTo>
                                  <a:pt x="15" y="3"/>
                                  <a:pt x="15" y="1"/>
                                  <a:pt x="15" y="0"/>
                                </a:cubicBezTo>
                                <a:cubicBezTo>
                                  <a:pt x="16" y="0"/>
                                  <a:pt x="16" y="0"/>
                                  <a:pt x="16" y="0"/>
                                </a:cubicBezTo>
                                <a:cubicBezTo>
                                  <a:pt x="17" y="0"/>
                                  <a:pt x="17" y="0"/>
                                  <a:pt x="17" y="0"/>
                                </a:cubicBezTo>
                                <a:cubicBezTo>
                                  <a:pt x="18" y="0"/>
                                  <a:pt x="18" y="0"/>
                                  <a:pt x="18" y="0"/>
                                </a:cubicBezTo>
                                <a:cubicBezTo>
                                  <a:pt x="18" y="0"/>
                                  <a:pt x="18" y="0"/>
                                  <a:pt x="18" y="0"/>
                                </a:cubicBezTo>
                                <a:cubicBezTo>
                                  <a:pt x="18" y="1"/>
                                  <a:pt x="18" y="1"/>
                                  <a:pt x="18" y="2"/>
                                </a:cubicBezTo>
                                <a:cubicBezTo>
                                  <a:pt x="18" y="3"/>
                                  <a:pt x="18" y="3"/>
                                  <a:pt x="18" y="4"/>
                                </a:cubicBezTo>
                                <a:cubicBezTo>
                                  <a:pt x="18" y="5"/>
                                  <a:pt x="18" y="6"/>
                                  <a:pt x="18" y="8"/>
                                </a:cubicBezTo>
                                <a:cubicBezTo>
                                  <a:pt x="18" y="9"/>
                                  <a:pt x="18" y="10"/>
                                  <a:pt x="18" y="11"/>
                                </a:cubicBezTo>
                                <a:cubicBezTo>
                                  <a:pt x="18" y="15"/>
                                  <a:pt x="17" y="17"/>
                                  <a:pt x="16" y="19"/>
                                </a:cubicBezTo>
                                <a:cubicBezTo>
                                  <a:pt x="14" y="20"/>
                                  <a:pt x="12" y="21"/>
                                  <a:pt x="9" y="21"/>
                                </a:cubicBezTo>
                                <a:cubicBezTo>
                                  <a:pt x="8" y="21"/>
                                  <a:pt x="7" y="21"/>
                                  <a:pt x="6" y="21"/>
                                </a:cubicBezTo>
                              </a:path>
                            </a:pathLst>
                          </a:custGeom>
                          <a:solidFill>
                            <a:srgbClr val="E2001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 name="Freeform 38"/>
                        <wps:cNvSpPr>
                          <a:spLocks noEditPoints="1"/>
                        </wps:cNvSpPr>
                        <wps:spPr bwMode="auto">
                          <a:xfrm>
                            <a:off x="1894" y="1842"/>
                            <a:ext cx="63" cy="94"/>
                          </a:xfrm>
                          <a:custGeom>
                            <a:avLst/>
                            <a:gdLst>
                              <a:gd name="T0" fmla="*/ 6 w 14"/>
                              <a:gd name="T1" fmla="*/ 11 h 21"/>
                              <a:gd name="T2" fmla="*/ 4 w 14"/>
                              <a:gd name="T3" fmla="*/ 11 h 21"/>
                              <a:gd name="T4" fmla="*/ 4 w 14"/>
                              <a:gd name="T5" fmla="*/ 14 h 21"/>
                              <a:gd name="T6" fmla="*/ 4 w 14"/>
                              <a:gd name="T7" fmla="*/ 17 h 21"/>
                              <a:gd name="T8" fmla="*/ 5 w 14"/>
                              <a:gd name="T9" fmla="*/ 19 h 21"/>
                              <a:gd name="T10" fmla="*/ 6 w 14"/>
                              <a:gd name="T11" fmla="*/ 19 h 21"/>
                              <a:gd name="T12" fmla="*/ 8 w 14"/>
                              <a:gd name="T13" fmla="*/ 18 h 21"/>
                              <a:gd name="T14" fmla="*/ 9 w 14"/>
                              <a:gd name="T15" fmla="*/ 15 h 21"/>
                              <a:gd name="T16" fmla="*/ 9 w 14"/>
                              <a:gd name="T17" fmla="*/ 4 h 21"/>
                              <a:gd name="T18" fmla="*/ 8 w 14"/>
                              <a:gd name="T19" fmla="*/ 2 h 21"/>
                              <a:gd name="T20" fmla="*/ 5 w 14"/>
                              <a:gd name="T21" fmla="*/ 2 h 21"/>
                              <a:gd name="T22" fmla="*/ 4 w 14"/>
                              <a:gd name="T23" fmla="*/ 4 h 21"/>
                              <a:gd name="T24" fmla="*/ 4 w 14"/>
                              <a:gd name="T25" fmla="*/ 8 h 21"/>
                              <a:gd name="T26" fmla="*/ 6 w 14"/>
                              <a:gd name="T27" fmla="*/ 9 h 21"/>
                              <a:gd name="T28" fmla="*/ 8 w 14"/>
                              <a:gd name="T29" fmla="*/ 8 h 21"/>
                              <a:gd name="T30" fmla="*/ 9 w 14"/>
                              <a:gd name="T31" fmla="*/ 5 h 21"/>
                              <a:gd name="T32" fmla="*/ 0 w 14"/>
                              <a:gd name="T33" fmla="*/ 4 h 21"/>
                              <a:gd name="T34" fmla="*/ 1 w 14"/>
                              <a:gd name="T35" fmla="*/ 0 h 21"/>
                              <a:gd name="T36" fmla="*/ 5 w 14"/>
                              <a:gd name="T37" fmla="*/ 0 h 21"/>
                              <a:gd name="T38" fmla="*/ 10 w 14"/>
                              <a:gd name="T39" fmla="*/ 0 h 21"/>
                              <a:gd name="T40" fmla="*/ 13 w 14"/>
                              <a:gd name="T41" fmla="*/ 3 h 21"/>
                              <a:gd name="T42" fmla="*/ 13 w 14"/>
                              <a:gd name="T43" fmla="*/ 7 h 21"/>
                              <a:gd name="T44" fmla="*/ 10 w 14"/>
                              <a:gd name="T45" fmla="*/ 9 h 21"/>
                              <a:gd name="T46" fmla="*/ 9 w 14"/>
                              <a:gd name="T47" fmla="*/ 10 h 21"/>
                              <a:gd name="T48" fmla="*/ 12 w 14"/>
                              <a:gd name="T49" fmla="*/ 11 h 21"/>
                              <a:gd name="T50" fmla="*/ 14 w 14"/>
                              <a:gd name="T51" fmla="*/ 15 h 21"/>
                              <a:gd name="T52" fmla="*/ 12 w 14"/>
                              <a:gd name="T53" fmla="*/ 19 h 21"/>
                              <a:gd name="T54" fmla="*/ 7 w 14"/>
                              <a:gd name="T55" fmla="*/ 21 h 21"/>
                              <a:gd name="T56" fmla="*/ 3 w 14"/>
                              <a:gd name="T57" fmla="*/ 20 h 21"/>
                              <a:gd name="T58" fmla="*/ 0 w 14"/>
                              <a:gd name="T59" fmla="*/ 21 h 21"/>
                              <a:gd name="T60" fmla="*/ 0 w 14"/>
                              <a:gd name="T61" fmla="*/ 12 h 21"/>
                              <a:gd name="T62" fmla="*/ 0 w 14"/>
                              <a:gd name="T63" fmla="*/ 4 h 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14" h="21">
                                <a:moveTo>
                                  <a:pt x="8" y="12"/>
                                </a:moveTo>
                                <a:cubicBezTo>
                                  <a:pt x="8" y="11"/>
                                  <a:pt x="7" y="11"/>
                                  <a:pt x="6" y="11"/>
                                </a:cubicBezTo>
                                <a:cubicBezTo>
                                  <a:pt x="5" y="11"/>
                                  <a:pt x="5" y="11"/>
                                  <a:pt x="5" y="11"/>
                                </a:cubicBezTo>
                                <a:cubicBezTo>
                                  <a:pt x="4" y="11"/>
                                  <a:pt x="4" y="11"/>
                                  <a:pt x="4" y="11"/>
                                </a:cubicBezTo>
                                <a:cubicBezTo>
                                  <a:pt x="4" y="11"/>
                                  <a:pt x="4" y="12"/>
                                  <a:pt x="4" y="12"/>
                                </a:cubicBezTo>
                                <a:cubicBezTo>
                                  <a:pt x="4" y="13"/>
                                  <a:pt x="4" y="13"/>
                                  <a:pt x="4" y="14"/>
                                </a:cubicBezTo>
                                <a:cubicBezTo>
                                  <a:pt x="4" y="14"/>
                                  <a:pt x="4" y="15"/>
                                  <a:pt x="4" y="15"/>
                                </a:cubicBezTo>
                                <a:cubicBezTo>
                                  <a:pt x="4" y="16"/>
                                  <a:pt x="4" y="16"/>
                                  <a:pt x="4" y="17"/>
                                </a:cubicBezTo>
                                <a:cubicBezTo>
                                  <a:pt x="4" y="17"/>
                                  <a:pt x="4" y="17"/>
                                  <a:pt x="4" y="18"/>
                                </a:cubicBezTo>
                                <a:cubicBezTo>
                                  <a:pt x="5" y="18"/>
                                  <a:pt x="5" y="19"/>
                                  <a:pt x="5" y="19"/>
                                </a:cubicBezTo>
                                <a:cubicBezTo>
                                  <a:pt x="5" y="19"/>
                                  <a:pt x="5" y="19"/>
                                  <a:pt x="5" y="19"/>
                                </a:cubicBezTo>
                                <a:cubicBezTo>
                                  <a:pt x="6" y="19"/>
                                  <a:pt x="6" y="19"/>
                                  <a:pt x="6" y="19"/>
                                </a:cubicBezTo>
                                <a:cubicBezTo>
                                  <a:pt x="7" y="19"/>
                                  <a:pt x="7" y="19"/>
                                  <a:pt x="7" y="19"/>
                                </a:cubicBezTo>
                                <a:cubicBezTo>
                                  <a:pt x="8" y="18"/>
                                  <a:pt x="8" y="18"/>
                                  <a:pt x="8" y="18"/>
                                </a:cubicBezTo>
                                <a:cubicBezTo>
                                  <a:pt x="9" y="18"/>
                                  <a:pt x="9" y="17"/>
                                  <a:pt x="9" y="17"/>
                                </a:cubicBezTo>
                                <a:cubicBezTo>
                                  <a:pt x="9" y="16"/>
                                  <a:pt x="9" y="16"/>
                                  <a:pt x="9" y="15"/>
                                </a:cubicBezTo>
                                <a:cubicBezTo>
                                  <a:pt x="9" y="13"/>
                                  <a:pt x="9" y="12"/>
                                  <a:pt x="8" y="12"/>
                                </a:cubicBezTo>
                                <a:moveTo>
                                  <a:pt x="9" y="4"/>
                                </a:moveTo>
                                <a:cubicBezTo>
                                  <a:pt x="9" y="3"/>
                                  <a:pt x="9" y="3"/>
                                  <a:pt x="8" y="3"/>
                                </a:cubicBezTo>
                                <a:cubicBezTo>
                                  <a:pt x="8" y="3"/>
                                  <a:pt x="8" y="2"/>
                                  <a:pt x="8" y="2"/>
                                </a:cubicBezTo>
                                <a:cubicBezTo>
                                  <a:pt x="7" y="2"/>
                                  <a:pt x="7" y="2"/>
                                  <a:pt x="6" y="2"/>
                                </a:cubicBezTo>
                                <a:cubicBezTo>
                                  <a:pt x="6" y="2"/>
                                  <a:pt x="5" y="2"/>
                                  <a:pt x="5" y="2"/>
                                </a:cubicBezTo>
                                <a:cubicBezTo>
                                  <a:pt x="5" y="2"/>
                                  <a:pt x="5" y="2"/>
                                  <a:pt x="5" y="2"/>
                                </a:cubicBezTo>
                                <a:cubicBezTo>
                                  <a:pt x="5" y="3"/>
                                  <a:pt x="4" y="3"/>
                                  <a:pt x="4" y="4"/>
                                </a:cubicBezTo>
                                <a:cubicBezTo>
                                  <a:pt x="4" y="5"/>
                                  <a:pt x="4" y="5"/>
                                  <a:pt x="4" y="6"/>
                                </a:cubicBezTo>
                                <a:cubicBezTo>
                                  <a:pt x="4" y="7"/>
                                  <a:pt x="4" y="7"/>
                                  <a:pt x="4" y="8"/>
                                </a:cubicBezTo>
                                <a:cubicBezTo>
                                  <a:pt x="4" y="8"/>
                                  <a:pt x="4" y="9"/>
                                  <a:pt x="4" y="9"/>
                                </a:cubicBezTo>
                                <a:cubicBezTo>
                                  <a:pt x="6" y="9"/>
                                  <a:pt x="6" y="9"/>
                                  <a:pt x="6" y="9"/>
                                </a:cubicBezTo>
                                <a:cubicBezTo>
                                  <a:pt x="6" y="9"/>
                                  <a:pt x="7" y="9"/>
                                  <a:pt x="7" y="9"/>
                                </a:cubicBezTo>
                                <a:cubicBezTo>
                                  <a:pt x="7" y="9"/>
                                  <a:pt x="8" y="8"/>
                                  <a:pt x="8" y="8"/>
                                </a:cubicBezTo>
                                <a:cubicBezTo>
                                  <a:pt x="8" y="8"/>
                                  <a:pt x="9" y="7"/>
                                  <a:pt x="9" y="7"/>
                                </a:cubicBezTo>
                                <a:cubicBezTo>
                                  <a:pt x="9" y="6"/>
                                  <a:pt x="9" y="6"/>
                                  <a:pt x="9" y="5"/>
                                </a:cubicBezTo>
                                <a:cubicBezTo>
                                  <a:pt x="9" y="5"/>
                                  <a:pt x="9" y="4"/>
                                  <a:pt x="9" y="4"/>
                                </a:cubicBezTo>
                                <a:moveTo>
                                  <a:pt x="0" y="4"/>
                                </a:moveTo>
                                <a:cubicBezTo>
                                  <a:pt x="0" y="3"/>
                                  <a:pt x="0" y="1"/>
                                  <a:pt x="0" y="0"/>
                                </a:cubicBezTo>
                                <a:cubicBezTo>
                                  <a:pt x="0" y="0"/>
                                  <a:pt x="0" y="0"/>
                                  <a:pt x="1" y="0"/>
                                </a:cubicBezTo>
                                <a:cubicBezTo>
                                  <a:pt x="1" y="0"/>
                                  <a:pt x="2" y="0"/>
                                  <a:pt x="2" y="0"/>
                                </a:cubicBezTo>
                                <a:cubicBezTo>
                                  <a:pt x="3" y="0"/>
                                  <a:pt x="4" y="0"/>
                                  <a:pt x="5" y="0"/>
                                </a:cubicBezTo>
                                <a:cubicBezTo>
                                  <a:pt x="6" y="0"/>
                                  <a:pt x="7" y="0"/>
                                  <a:pt x="8" y="0"/>
                                </a:cubicBezTo>
                                <a:cubicBezTo>
                                  <a:pt x="8" y="0"/>
                                  <a:pt x="9" y="0"/>
                                  <a:pt x="10" y="0"/>
                                </a:cubicBezTo>
                                <a:cubicBezTo>
                                  <a:pt x="11" y="1"/>
                                  <a:pt x="11" y="1"/>
                                  <a:pt x="12" y="1"/>
                                </a:cubicBezTo>
                                <a:cubicBezTo>
                                  <a:pt x="12" y="2"/>
                                  <a:pt x="13" y="2"/>
                                  <a:pt x="13" y="3"/>
                                </a:cubicBezTo>
                                <a:cubicBezTo>
                                  <a:pt x="13" y="3"/>
                                  <a:pt x="14" y="4"/>
                                  <a:pt x="14" y="5"/>
                                </a:cubicBezTo>
                                <a:cubicBezTo>
                                  <a:pt x="14" y="6"/>
                                  <a:pt x="13" y="6"/>
                                  <a:pt x="13" y="7"/>
                                </a:cubicBezTo>
                                <a:cubicBezTo>
                                  <a:pt x="13" y="7"/>
                                  <a:pt x="12" y="8"/>
                                  <a:pt x="12" y="8"/>
                                </a:cubicBezTo>
                                <a:cubicBezTo>
                                  <a:pt x="11" y="9"/>
                                  <a:pt x="11" y="9"/>
                                  <a:pt x="10" y="9"/>
                                </a:cubicBezTo>
                                <a:cubicBezTo>
                                  <a:pt x="10" y="9"/>
                                  <a:pt x="9" y="10"/>
                                  <a:pt x="9" y="10"/>
                                </a:cubicBezTo>
                                <a:cubicBezTo>
                                  <a:pt x="9" y="10"/>
                                  <a:pt x="9" y="10"/>
                                  <a:pt x="9" y="10"/>
                                </a:cubicBezTo>
                                <a:cubicBezTo>
                                  <a:pt x="9" y="10"/>
                                  <a:pt x="10" y="10"/>
                                  <a:pt x="10" y="10"/>
                                </a:cubicBezTo>
                                <a:cubicBezTo>
                                  <a:pt x="11" y="10"/>
                                  <a:pt x="12" y="10"/>
                                  <a:pt x="12" y="11"/>
                                </a:cubicBezTo>
                                <a:cubicBezTo>
                                  <a:pt x="13" y="11"/>
                                  <a:pt x="13" y="12"/>
                                  <a:pt x="14" y="12"/>
                                </a:cubicBezTo>
                                <a:cubicBezTo>
                                  <a:pt x="14" y="13"/>
                                  <a:pt x="14" y="14"/>
                                  <a:pt x="14" y="15"/>
                                </a:cubicBezTo>
                                <a:cubicBezTo>
                                  <a:pt x="14" y="16"/>
                                  <a:pt x="14" y="17"/>
                                  <a:pt x="14" y="17"/>
                                </a:cubicBezTo>
                                <a:cubicBezTo>
                                  <a:pt x="13" y="18"/>
                                  <a:pt x="13" y="19"/>
                                  <a:pt x="12" y="19"/>
                                </a:cubicBezTo>
                                <a:cubicBezTo>
                                  <a:pt x="11" y="20"/>
                                  <a:pt x="11" y="20"/>
                                  <a:pt x="10" y="20"/>
                                </a:cubicBezTo>
                                <a:cubicBezTo>
                                  <a:pt x="9" y="20"/>
                                  <a:pt x="8" y="21"/>
                                  <a:pt x="7" y="21"/>
                                </a:cubicBezTo>
                                <a:cubicBezTo>
                                  <a:pt x="6" y="21"/>
                                  <a:pt x="6" y="21"/>
                                  <a:pt x="5" y="20"/>
                                </a:cubicBezTo>
                                <a:cubicBezTo>
                                  <a:pt x="4" y="20"/>
                                  <a:pt x="4" y="20"/>
                                  <a:pt x="3" y="20"/>
                                </a:cubicBezTo>
                                <a:cubicBezTo>
                                  <a:pt x="1" y="20"/>
                                  <a:pt x="1" y="20"/>
                                  <a:pt x="1" y="20"/>
                                </a:cubicBezTo>
                                <a:cubicBezTo>
                                  <a:pt x="1" y="20"/>
                                  <a:pt x="0" y="20"/>
                                  <a:pt x="0" y="21"/>
                                </a:cubicBezTo>
                                <a:cubicBezTo>
                                  <a:pt x="0" y="19"/>
                                  <a:pt x="0" y="18"/>
                                  <a:pt x="0" y="17"/>
                                </a:cubicBezTo>
                                <a:cubicBezTo>
                                  <a:pt x="0" y="15"/>
                                  <a:pt x="0" y="14"/>
                                  <a:pt x="0" y="12"/>
                                </a:cubicBezTo>
                                <a:cubicBezTo>
                                  <a:pt x="0" y="8"/>
                                  <a:pt x="0" y="8"/>
                                  <a:pt x="0" y="8"/>
                                </a:cubicBezTo>
                                <a:cubicBezTo>
                                  <a:pt x="0" y="7"/>
                                  <a:pt x="0" y="5"/>
                                  <a:pt x="0" y="4"/>
                                </a:cubicBezTo>
                              </a:path>
                            </a:pathLst>
                          </a:custGeom>
                          <a:solidFill>
                            <a:srgbClr val="E2001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8" name="Freeform 39"/>
                        <wps:cNvSpPr>
                          <a:spLocks noEditPoints="1"/>
                        </wps:cNvSpPr>
                        <wps:spPr bwMode="auto">
                          <a:xfrm>
                            <a:off x="1961" y="1842"/>
                            <a:ext cx="86" cy="94"/>
                          </a:xfrm>
                          <a:custGeom>
                            <a:avLst/>
                            <a:gdLst>
                              <a:gd name="T0" fmla="*/ 8 w 19"/>
                              <a:gd name="T1" fmla="*/ 6 h 21"/>
                              <a:gd name="T2" fmla="*/ 7 w 19"/>
                              <a:gd name="T3" fmla="*/ 9 h 21"/>
                              <a:gd name="T4" fmla="*/ 6 w 19"/>
                              <a:gd name="T5" fmla="*/ 13 h 21"/>
                              <a:gd name="T6" fmla="*/ 11 w 19"/>
                              <a:gd name="T7" fmla="*/ 13 h 21"/>
                              <a:gd name="T8" fmla="*/ 10 w 19"/>
                              <a:gd name="T9" fmla="*/ 9 h 21"/>
                              <a:gd name="T10" fmla="*/ 8 w 19"/>
                              <a:gd name="T11" fmla="*/ 6 h 21"/>
                              <a:gd name="T12" fmla="*/ 19 w 19"/>
                              <a:gd name="T13" fmla="*/ 21 h 21"/>
                              <a:gd name="T14" fmla="*/ 18 w 19"/>
                              <a:gd name="T15" fmla="*/ 20 h 21"/>
                              <a:gd name="T16" fmla="*/ 16 w 19"/>
                              <a:gd name="T17" fmla="*/ 20 h 21"/>
                              <a:gd name="T18" fmla="*/ 15 w 19"/>
                              <a:gd name="T19" fmla="*/ 20 h 21"/>
                              <a:gd name="T20" fmla="*/ 14 w 19"/>
                              <a:gd name="T21" fmla="*/ 21 h 21"/>
                              <a:gd name="T22" fmla="*/ 13 w 19"/>
                              <a:gd name="T23" fmla="*/ 18 h 21"/>
                              <a:gd name="T24" fmla="*/ 12 w 19"/>
                              <a:gd name="T25" fmla="*/ 15 h 21"/>
                              <a:gd name="T26" fmla="*/ 10 w 19"/>
                              <a:gd name="T27" fmla="*/ 14 h 21"/>
                              <a:gd name="T28" fmla="*/ 8 w 19"/>
                              <a:gd name="T29" fmla="*/ 14 h 21"/>
                              <a:gd name="T30" fmla="*/ 6 w 19"/>
                              <a:gd name="T31" fmla="*/ 14 h 21"/>
                              <a:gd name="T32" fmla="*/ 5 w 19"/>
                              <a:gd name="T33" fmla="*/ 15 h 21"/>
                              <a:gd name="T34" fmla="*/ 4 w 19"/>
                              <a:gd name="T35" fmla="*/ 18 h 21"/>
                              <a:gd name="T36" fmla="*/ 3 w 19"/>
                              <a:gd name="T37" fmla="*/ 21 h 21"/>
                              <a:gd name="T38" fmla="*/ 2 w 19"/>
                              <a:gd name="T39" fmla="*/ 20 h 21"/>
                              <a:gd name="T40" fmla="*/ 1 w 19"/>
                              <a:gd name="T41" fmla="*/ 20 h 21"/>
                              <a:gd name="T42" fmla="*/ 1 w 19"/>
                              <a:gd name="T43" fmla="*/ 20 h 21"/>
                              <a:gd name="T44" fmla="*/ 0 w 19"/>
                              <a:gd name="T45" fmla="*/ 21 h 21"/>
                              <a:gd name="T46" fmla="*/ 1 w 19"/>
                              <a:gd name="T47" fmla="*/ 18 h 21"/>
                              <a:gd name="T48" fmla="*/ 2 w 19"/>
                              <a:gd name="T49" fmla="*/ 15 h 21"/>
                              <a:gd name="T50" fmla="*/ 4 w 19"/>
                              <a:gd name="T51" fmla="*/ 12 h 21"/>
                              <a:gd name="T52" fmla="*/ 5 w 19"/>
                              <a:gd name="T53" fmla="*/ 8 h 21"/>
                              <a:gd name="T54" fmla="*/ 7 w 19"/>
                              <a:gd name="T55" fmla="*/ 4 h 21"/>
                              <a:gd name="T56" fmla="*/ 8 w 19"/>
                              <a:gd name="T57" fmla="*/ 0 h 21"/>
                              <a:gd name="T58" fmla="*/ 9 w 19"/>
                              <a:gd name="T59" fmla="*/ 0 h 21"/>
                              <a:gd name="T60" fmla="*/ 10 w 19"/>
                              <a:gd name="T61" fmla="*/ 0 h 21"/>
                              <a:gd name="T62" fmla="*/ 10 w 19"/>
                              <a:gd name="T63" fmla="*/ 0 h 21"/>
                              <a:gd name="T64" fmla="*/ 11 w 19"/>
                              <a:gd name="T65" fmla="*/ 0 h 21"/>
                              <a:gd name="T66" fmla="*/ 13 w 19"/>
                              <a:gd name="T67" fmla="*/ 5 h 21"/>
                              <a:gd name="T68" fmla="*/ 15 w 19"/>
                              <a:gd name="T69" fmla="*/ 11 h 21"/>
                              <a:gd name="T70" fmla="*/ 17 w 19"/>
                              <a:gd name="T71" fmla="*/ 16 h 21"/>
                              <a:gd name="T72" fmla="*/ 19 w 19"/>
                              <a:gd name="T73" fmla="*/ 21 h 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9" h="21">
                                <a:moveTo>
                                  <a:pt x="8" y="6"/>
                                </a:moveTo>
                                <a:cubicBezTo>
                                  <a:pt x="8" y="7"/>
                                  <a:pt x="7" y="8"/>
                                  <a:pt x="7" y="9"/>
                                </a:cubicBezTo>
                                <a:cubicBezTo>
                                  <a:pt x="7" y="10"/>
                                  <a:pt x="6" y="12"/>
                                  <a:pt x="6" y="13"/>
                                </a:cubicBezTo>
                                <a:cubicBezTo>
                                  <a:pt x="11" y="13"/>
                                  <a:pt x="11" y="13"/>
                                  <a:pt x="11" y="13"/>
                                </a:cubicBezTo>
                                <a:cubicBezTo>
                                  <a:pt x="11" y="12"/>
                                  <a:pt x="10" y="10"/>
                                  <a:pt x="10" y="9"/>
                                </a:cubicBezTo>
                                <a:cubicBezTo>
                                  <a:pt x="9" y="8"/>
                                  <a:pt x="9" y="7"/>
                                  <a:pt x="8" y="6"/>
                                </a:cubicBezTo>
                                <a:moveTo>
                                  <a:pt x="19" y="21"/>
                                </a:moveTo>
                                <a:cubicBezTo>
                                  <a:pt x="19" y="20"/>
                                  <a:pt x="18" y="20"/>
                                  <a:pt x="18" y="20"/>
                                </a:cubicBezTo>
                                <a:cubicBezTo>
                                  <a:pt x="16" y="20"/>
                                  <a:pt x="16" y="20"/>
                                  <a:pt x="16" y="20"/>
                                </a:cubicBezTo>
                                <a:cubicBezTo>
                                  <a:pt x="15" y="20"/>
                                  <a:pt x="15" y="20"/>
                                  <a:pt x="15" y="20"/>
                                </a:cubicBezTo>
                                <a:cubicBezTo>
                                  <a:pt x="15" y="20"/>
                                  <a:pt x="14" y="20"/>
                                  <a:pt x="14" y="21"/>
                                </a:cubicBezTo>
                                <a:cubicBezTo>
                                  <a:pt x="14" y="20"/>
                                  <a:pt x="13" y="19"/>
                                  <a:pt x="13" y="18"/>
                                </a:cubicBezTo>
                                <a:cubicBezTo>
                                  <a:pt x="13" y="17"/>
                                  <a:pt x="12" y="16"/>
                                  <a:pt x="12" y="15"/>
                                </a:cubicBezTo>
                                <a:cubicBezTo>
                                  <a:pt x="11" y="14"/>
                                  <a:pt x="11" y="14"/>
                                  <a:pt x="10" y="14"/>
                                </a:cubicBezTo>
                                <a:cubicBezTo>
                                  <a:pt x="9" y="14"/>
                                  <a:pt x="9" y="14"/>
                                  <a:pt x="8" y="14"/>
                                </a:cubicBezTo>
                                <a:cubicBezTo>
                                  <a:pt x="7" y="14"/>
                                  <a:pt x="7" y="14"/>
                                  <a:pt x="6" y="14"/>
                                </a:cubicBezTo>
                                <a:cubicBezTo>
                                  <a:pt x="6" y="14"/>
                                  <a:pt x="5" y="14"/>
                                  <a:pt x="5" y="15"/>
                                </a:cubicBezTo>
                                <a:cubicBezTo>
                                  <a:pt x="5" y="16"/>
                                  <a:pt x="4" y="17"/>
                                  <a:pt x="4" y="18"/>
                                </a:cubicBezTo>
                                <a:cubicBezTo>
                                  <a:pt x="3" y="19"/>
                                  <a:pt x="3" y="20"/>
                                  <a:pt x="3" y="21"/>
                                </a:cubicBezTo>
                                <a:cubicBezTo>
                                  <a:pt x="2" y="20"/>
                                  <a:pt x="2" y="20"/>
                                  <a:pt x="2" y="20"/>
                                </a:cubicBezTo>
                                <a:cubicBezTo>
                                  <a:pt x="1" y="20"/>
                                  <a:pt x="1" y="20"/>
                                  <a:pt x="1" y="20"/>
                                </a:cubicBezTo>
                                <a:cubicBezTo>
                                  <a:pt x="1" y="20"/>
                                  <a:pt x="1" y="20"/>
                                  <a:pt x="1" y="20"/>
                                </a:cubicBezTo>
                                <a:cubicBezTo>
                                  <a:pt x="0" y="21"/>
                                  <a:pt x="0" y="21"/>
                                  <a:pt x="0" y="21"/>
                                </a:cubicBezTo>
                                <a:cubicBezTo>
                                  <a:pt x="0" y="20"/>
                                  <a:pt x="1" y="19"/>
                                  <a:pt x="1" y="18"/>
                                </a:cubicBezTo>
                                <a:cubicBezTo>
                                  <a:pt x="1" y="17"/>
                                  <a:pt x="2" y="16"/>
                                  <a:pt x="2" y="15"/>
                                </a:cubicBezTo>
                                <a:cubicBezTo>
                                  <a:pt x="3" y="14"/>
                                  <a:pt x="3" y="13"/>
                                  <a:pt x="4" y="12"/>
                                </a:cubicBezTo>
                                <a:cubicBezTo>
                                  <a:pt x="4" y="10"/>
                                  <a:pt x="5" y="9"/>
                                  <a:pt x="5" y="8"/>
                                </a:cubicBezTo>
                                <a:cubicBezTo>
                                  <a:pt x="6" y="6"/>
                                  <a:pt x="7" y="5"/>
                                  <a:pt x="7" y="4"/>
                                </a:cubicBezTo>
                                <a:cubicBezTo>
                                  <a:pt x="8" y="2"/>
                                  <a:pt x="8" y="1"/>
                                  <a:pt x="8" y="0"/>
                                </a:cubicBezTo>
                                <a:cubicBezTo>
                                  <a:pt x="9" y="0"/>
                                  <a:pt x="9" y="0"/>
                                  <a:pt x="9" y="0"/>
                                </a:cubicBezTo>
                                <a:cubicBezTo>
                                  <a:pt x="10" y="0"/>
                                  <a:pt x="10" y="0"/>
                                  <a:pt x="10" y="0"/>
                                </a:cubicBezTo>
                                <a:cubicBezTo>
                                  <a:pt x="10" y="0"/>
                                  <a:pt x="10" y="0"/>
                                  <a:pt x="10" y="0"/>
                                </a:cubicBezTo>
                                <a:cubicBezTo>
                                  <a:pt x="11" y="0"/>
                                  <a:pt x="11" y="0"/>
                                  <a:pt x="11" y="0"/>
                                </a:cubicBezTo>
                                <a:cubicBezTo>
                                  <a:pt x="11" y="2"/>
                                  <a:pt x="12" y="3"/>
                                  <a:pt x="13" y="5"/>
                                </a:cubicBezTo>
                                <a:cubicBezTo>
                                  <a:pt x="14" y="7"/>
                                  <a:pt x="14" y="9"/>
                                  <a:pt x="15" y="11"/>
                                </a:cubicBezTo>
                                <a:cubicBezTo>
                                  <a:pt x="16" y="13"/>
                                  <a:pt x="16" y="15"/>
                                  <a:pt x="17" y="16"/>
                                </a:cubicBezTo>
                                <a:cubicBezTo>
                                  <a:pt x="18" y="18"/>
                                  <a:pt x="18" y="19"/>
                                  <a:pt x="19" y="21"/>
                                </a:cubicBezTo>
                              </a:path>
                            </a:pathLst>
                          </a:custGeom>
                          <a:solidFill>
                            <a:srgbClr val="E2001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9" name="Freeform 40"/>
                        <wps:cNvSpPr>
                          <a:spLocks/>
                        </wps:cNvSpPr>
                        <wps:spPr bwMode="auto">
                          <a:xfrm>
                            <a:off x="2056" y="1842"/>
                            <a:ext cx="22" cy="94"/>
                          </a:xfrm>
                          <a:custGeom>
                            <a:avLst/>
                            <a:gdLst>
                              <a:gd name="T0" fmla="*/ 1 w 5"/>
                              <a:gd name="T1" fmla="*/ 4 h 21"/>
                              <a:gd name="T2" fmla="*/ 0 w 5"/>
                              <a:gd name="T3" fmla="*/ 0 h 21"/>
                              <a:gd name="T4" fmla="*/ 2 w 5"/>
                              <a:gd name="T5" fmla="*/ 0 h 21"/>
                              <a:gd name="T6" fmla="*/ 3 w 5"/>
                              <a:gd name="T7" fmla="*/ 0 h 21"/>
                              <a:gd name="T8" fmla="*/ 4 w 5"/>
                              <a:gd name="T9" fmla="*/ 0 h 21"/>
                              <a:gd name="T10" fmla="*/ 5 w 5"/>
                              <a:gd name="T11" fmla="*/ 0 h 21"/>
                              <a:gd name="T12" fmla="*/ 5 w 5"/>
                              <a:gd name="T13" fmla="*/ 4 h 21"/>
                              <a:gd name="T14" fmla="*/ 5 w 5"/>
                              <a:gd name="T15" fmla="*/ 8 h 21"/>
                              <a:gd name="T16" fmla="*/ 5 w 5"/>
                              <a:gd name="T17" fmla="*/ 12 h 21"/>
                              <a:gd name="T18" fmla="*/ 5 w 5"/>
                              <a:gd name="T19" fmla="*/ 17 h 21"/>
                              <a:gd name="T20" fmla="*/ 5 w 5"/>
                              <a:gd name="T21" fmla="*/ 21 h 21"/>
                              <a:gd name="T22" fmla="*/ 4 w 5"/>
                              <a:gd name="T23" fmla="*/ 20 h 21"/>
                              <a:gd name="T24" fmla="*/ 3 w 5"/>
                              <a:gd name="T25" fmla="*/ 20 h 21"/>
                              <a:gd name="T26" fmla="*/ 2 w 5"/>
                              <a:gd name="T27" fmla="*/ 20 h 21"/>
                              <a:gd name="T28" fmla="*/ 0 w 5"/>
                              <a:gd name="T29" fmla="*/ 21 h 21"/>
                              <a:gd name="T30" fmla="*/ 1 w 5"/>
                              <a:gd name="T31" fmla="*/ 17 h 21"/>
                              <a:gd name="T32" fmla="*/ 1 w 5"/>
                              <a:gd name="T33" fmla="*/ 12 h 21"/>
                              <a:gd name="T34" fmla="*/ 1 w 5"/>
                              <a:gd name="T35" fmla="*/ 8 h 21"/>
                              <a:gd name="T36" fmla="*/ 1 w 5"/>
                              <a:gd name="T37" fmla="*/ 4 h 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5" h="21">
                                <a:moveTo>
                                  <a:pt x="1" y="4"/>
                                </a:moveTo>
                                <a:cubicBezTo>
                                  <a:pt x="1" y="3"/>
                                  <a:pt x="1" y="1"/>
                                  <a:pt x="0" y="0"/>
                                </a:cubicBezTo>
                                <a:cubicBezTo>
                                  <a:pt x="1" y="0"/>
                                  <a:pt x="1" y="0"/>
                                  <a:pt x="2" y="0"/>
                                </a:cubicBezTo>
                                <a:cubicBezTo>
                                  <a:pt x="2" y="0"/>
                                  <a:pt x="2" y="0"/>
                                  <a:pt x="3" y="0"/>
                                </a:cubicBezTo>
                                <a:cubicBezTo>
                                  <a:pt x="3" y="0"/>
                                  <a:pt x="4" y="0"/>
                                  <a:pt x="4" y="0"/>
                                </a:cubicBezTo>
                                <a:cubicBezTo>
                                  <a:pt x="5" y="0"/>
                                  <a:pt x="5" y="0"/>
                                  <a:pt x="5" y="0"/>
                                </a:cubicBezTo>
                                <a:cubicBezTo>
                                  <a:pt x="5" y="1"/>
                                  <a:pt x="5" y="3"/>
                                  <a:pt x="5" y="4"/>
                                </a:cubicBezTo>
                                <a:cubicBezTo>
                                  <a:pt x="5" y="5"/>
                                  <a:pt x="5" y="7"/>
                                  <a:pt x="5" y="8"/>
                                </a:cubicBezTo>
                                <a:cubicBezTo>
                                  <a:pt x="5" y="12"/>
                                  <a:pt x="5" y="12"/>
                                  <a:pt x="5" y="12"/>
                                </a:cubicBezTo>
                                <a:cubicBezTo>
                                  <a:pt x="5" y="14"/>
                                  <a:pt x="5" y="15"/>
                                  <a:pt x="5" y="17"/>
                                </a:cubicBezTo>
                                <a:cubicBezTo>
                                  <a:pt x="5" y="18"/>
                                  <a:pt x="5" y="19"/>
                                  <a:pt x="5" y="21"/>
                                </a:cubicBezTo>
                                <a:cubicBezTo>
                                  <a:pt x="5" y="20"/>
                                  <a:pt x="5" y="20"/>
                                  <a:pt x="4" y="20"/>
                                </a:cubicBezTo>
                                <a:cubicBezTo>
                                  <a:pt x="3" y="20"/>
                                  <a:pt x="3" y="20"/>
                                  <a:pt x="3" y="20"/>
                                </a:cubicBezTo>
                                <a:cubicBezTo>
                                  <a:pt x="2" y="20"/>
                                  <a:pt x="2" y="20"/>
                                  <a:pt x="2" y="20"/>
                                </a:cubicBezTo>
                                <a:cubicBezTo>
                                  <a:pt x="1" y="20"/>
                                  <a:pt x="1" y="20"/>
                                  <a:pt x="0" y="21"/>
                                </a:cubicBezTo>
                                <a:cubicBezTo>
                                  <a:pt x="1" y="19"/>
                                  <a:pt x="1" y="18"/>
                                  <a:pt x="1" y="17"/>
                                </a:cubicBezTo>
                                <a:cubicBezTo>
                                  <a:pt x="1" y="15"/>
                                  <a:pt x="1" y="14"/>
                                  <a:pt x="1" y="12"/>
                                </a:cubicBezTo>
                                <a:cubicBezTo>
                                  <a:pt x="1" y="8"/>
                                  <a:pt x="1" y="8"/>
                                  <a:pt x="1" y="8"/>
                                </a:cubicBezTo>
                                <a:cubicBezTo>
                                  <a:pt x="1" y="7"/>
                                  <a:pt x="1" y="5"/>
                                  <a:pt x="1" y="4"/>
                                </a:cubicBezTo>
                              </a:path>
                            </a:pathLst>
                          </a:custGeom>
                          <a:solidFill>
                            <a:srgbClr val="E2001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21BEEE1" id="Group 3" o:spid="_x0000_s1026" style="position:absolute;margin-left:16pt;margin-top:2.1pt;width:99pt;height:45pt;z-index:251659264;mso-position-horizontal-relative:margin" coordorigin="442,1229" coordsize="1641,7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">
                <v:shape id="Freeform 5" o:spid="_x0000_s1027" style="position:absolute;left:1247;top:1507;width:359;height:188;visibility:visible;mso-wrap-style:square;v-text-anchor:top" coordsize="80,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" path="m74,14v,,-6,-1,-7,-4c67,10,72,4,74,14xm73,1c69,,64,7,64,7v-1,,-1,,-1,c63,7,60,11,59,12v-5,7,-10,6,-10,6c40,18,37,10,36,9,34,5,34,5,33,5v,-1,-3,,-7,3c22,12,19,21,18,21,13,37,11,37,9,37,7,37,6,35,4,32,3,29,2,21,2,18v,-3,,-4,,-4c2,14,1,15,1,16v-1,4,,10,,11c1,32,5,42,9,42v5,,7,-7,8,-8c18,31,19,25,22,19v3,-7,9,-7,9,-6c32,13,37,25,46,26v9,,13,-7,13,-9c60,16,61,16,61,15v1,1,1,1,1,1c63,18,74,24,76,22v3,-2,4,-6,4,-7c80,14,78,2,73,1e" fillcolor="#e2001a" stroked="f">
                  <v:path arrowok="t" o:connecttype="custom" o:connectlocs="332,63;301,45;332,63;328,4;287,31;283,31;265,54;220,81;162,40;148,22;117,36;81,94;40,166;18,143;9,81;9,63;4,72;4,121;40,188;76,152;99,85;139,58;206,116;265,76;274,67;278,72;341,98;359,67;328,4" o:connectangles="0,0,0,0,0,0,0,0,0,0,0,0,0,0,0,0,0,0,0,0,0,0,0,0,0,0,0,0,0"/>
                  <o:lock v:ext="edit" verticies="t"/>
                </v:shape>
                <v:shape id="Freeform 6" o:spid="_x0000_s1028" style="position:absolute;left:1018;top:1399;width:247;height:300;visibility:visible;mso-wrap-style:square;v-text-anchor:top" coordsize="55,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" path="m28,8v,-1,,-1,,-1c31,7,31,7,31,7v1,,1,,1,c32,7,32,6,31,6,30,5,23,1,21,,20,9,20,9,20,9v,,1,,2,c22,10,26,15,27,16v2,2,8,8,19,13c51,30,52,32,52,32v,,-5,4,-9,7c42,40,23,52,15,56v-1,,-8,4,-10,c3,54,3,51,6,42,7,40,7,40,7,40,8,37,8,37,8,37v,,-2,3,-5,10c2,51,,60,3,63v4,4,7,2,13,c24,59,49,44,53,39v1,-2,2,-5,2,-6c55,33,55,27,53,24,51,22,50,22,46,20,43,18,33,13,30,9l28,8xe" fillcolor="#e2001a" stroked="f">
                  <v:path arrowok="t" o:connecttype="custom" o:connectlocs="126,36;126,31;139,31;144,31;139,27;94,0;90,40;99,40;121,72;207,130;234,143;193,175;67,251;22,251;27,188;31,179;36,166;13,210;13,282;72,282;238,175;247,148;238,107;207,90;135,40;126,36" o:connectangles="0,0,0,0,0,0,0,0,0,0,0,0,0,0,0,0,0,0,0,0,0,0,0,0,0,0"/>
                </v:shape>
                <v:shape id="Freeform 7" o:spid="_x0000_s1029" style="position:absolute;left:1098;top:1498;width:50;height:58;visibility:visible;mso-wrap-style:square;v-text-anchor:top" coordsize="50,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" path="m,36l18,,50,27,32,58,,36xe" fillcolor="#e2001a" stroked="f">
                  <v:path arrowok="t" o:connecttype="custom" o:connectlocs="0,36;18,0;50,27;32,58;0,36" o:connectangles="0,0,0,0,0"/>
                </v:shape>
                <v:shape id="Freeform 8" o:spid="_x0000_s1030" style="position:absolute;left:784;top:1686;width:49;height:58;visibility:visible;mso-wrap-style:square;v-text-anchor:top" coordsize="49,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" path="m,31l18,,49,27,31,58,,31xe" fillcolor="#e2001a" stroked="f">
                  <v:path arrowok="t" o:connecttype="custom" o:connectlocs="0,31;18,0;49,27;31,58;0,31" o:connectangles="0,0,0,0,0"/>
                </v:shape>
                <v:shape id="Freeform 9" o:spid="_x0000_s1031" style="position:absolute;left:838;top:1681;width:49;height:54;visibility:visible;mso-wrap-style:square;v-text-anchor:top" coordsize="49,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" path="m,32l18,,49,23,31,54,,32xe" fillcolor="#e2001a" stroked="f">
                  <v:path arrowok="t" o:connecttype="custom" o:connectlocs="0,32;18,0;49,23;31,54;0,32" o:connectangles="0,0,0,0,0"/>
                </v:shape>
                <v:shape id="Freeform 10" o:spid="_x0000_s1032" style="position:absolute;left:1265;top:1449;width:49;height:58;visibility:visible;mso-wrap-style:square;v-text-anchor:top" coordsize="49,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" path="m,31l18,,49,26,36,58,,31xe" fillcolor="#e2001a" stroked="f">
                  <v:path arrowok="t" o:connecttype="custom" o:connectlocs="0,31;18,0;49,26;36,58;0,31" o:connectangles="0,0,0,0,0"/>
                </v:shape>
                <v:shape id="Freeform 11" o:spid="_x0000_s1033" style="position:absolute;left:1319;top:1444;width:49;height:54;visibility:visible;mso-wrap-style:square;v-text-anchor:top" coordsize="49,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" path="m,31l18,,49,23,36,54,,31xe" fillcolor="#e2001a" stroked="f">
                  <v:path arrowok="t" o:connecttype="custom" o:connectlocs="0,31;18,0;49,23;36,54;0,31" o:connectangles="0,0,0,0,0"/>
                </v:shape>
                <v:shape id="Freeform 12" o:spid="_x0000_s1034" style="position:absolute;left:442;top:1314;width:643;height:345;visibility:visible;mso-wrap-style:square;v-text-anchor:top" coordsize="143,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" path="m129,10v,-1,,-1,,-1c133,10,133,10,133,10v,,,-1,-1,-2c132,7,124,,124,v-2,9,-2,9,-2,9c122,9,123,10,124,10v,1,1,5,2,7c127,18,132,26,132,28v,,1,1,1,3c133,31,133,31,133,31v,1,-5,4,-11,4c118,35,118,35,118,35v-3,7,-3,7,-3,7c119,44,119,44,119,44v1,,6,2,9,3c131,48,135,49,136,49v1,1,1,3,1,3c137,52,126,60,101,66v-2,,-35,7,-64,-4c36,62,22,57,13,49,12,48,4,41,4,41,,37,,37,,37v2,4,2,4,2,4c2,41,13,59,14,59v1,1,11,10,37,16c62,77,85,76,95,75v11,-2,35,-9,43,-18c139,56,143,49,142,47v1,-3,-1,-5,-3,-5c138,42,131,40,130,40v,,7,-4,7,-12c137,23,136,21,135,20v,-1,-5,-9,-5,-9l129,10xe" fillcolor="#e2001a" stroked="f">
                  <v:path arrowok="t" o:connecttype="custom" o:connectlocs="580,45;580,40;598,45;594,36;558,0;549,40;558,45;567,76;594,125;598,139;598,139;549,157;531,157;517,188;535,197;576,211;612,220;616,233;454,296;166,278;58,220;18,184;0,166;9,184;63,264;229,336;427,336;621,255;639,211;625,188;585,179;616,125;607,90;585,49;580,45" o:connectangles="0,0,0,0,0,0,0,0,0,0,0,0,0,0,0,0,0,0,0,0,0,0,0,0,0,0,0,0,0,0,0,0,0,0,0"/>
                </v:shape>
                <v:shape id="Freeform 13" o:spid="_x0000_s1035" style="position:absolute;left:806;top:1431;width:86;height:62;visibility:visible;mso-wrap-style:square;v-text-anchor:top" coordsize="19,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" path="m4,c,7,,7,,7v,,,,,c,7,10,7,12,8v1,,,1,,1c12,9,3,13,1,13,,14,,14,,14v,,9,-1,12,-2c15,10,18,4,18,4,19,3,19,3,19,3,18,2,17,,11,,5,,4,,4,e" fillcolor="#e2001a" stroked="f">
                  <v:path arrowok="t" o:connecttype="custom" o:connectlocs="18,0;0,31;0,31;54,35;54,40;5,58;0,62;54,53;81,18;86,13;50,0;18,0" o:connectangles="0,0,0,0,0,0,0,0,0,0,0,0"/>
                </v:shape>
                <v:shape id="Freeform 14" o:spid="_x0000_s1036" style="position:absolute;left:600;top:1238;width:485;height:197;visibility:visible;mso-wrap-style:square;v-text-anchor:top" coordsize="108,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" path="m108,v,,-36,12,-56,19c32,25,4,37,4,37,,44,,44,,44,,44,49,26,51,25,53,24,104,7,104,7l108,xe" fillcolor="#e2001a" stroked="f">
                  <v:path arrowok="t" o:connecttype="custom" o:connectlocs="485,0;234,85;18,166;0,197;229,112;467,31;485,0" o:connectangles="0,0,0,0,0,0,0"/>
                </v:shape>
                <v:shape id="Freeform 15" o:spid="_x0000_s1037" style="position:absolute;left:1063;top:1229;width:166;height:166;visibility:visible;mso-wrap-style:square;v-text-anchor:top" coordsize="37,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" path="m32,9v,,-3,-2,-4,-3c28,6,28,5,28,5v3,-2,4,-1,4,c33,7,32,9,32,9t2,1c37,3,34,1,34,1,32,,30,1,28,2,26,4,25,6,25,8v1,2,4,5,5,5c30,13,30,13,30,13v,,,,,c29,16,22,22,15,26,11,29,,37,,37v,,2,-1,3,-1c4,35,12,31,18,27,24,24,31,14,31,14v1,,1,,1,c33,15,34,18,34,18v,,,,1,-1c35,17,36,14,36,13v,-1,-2,-3,-2,-3e" fillcolor="#e2001a" stroked="f">
                  <v:path arrowok="t" o:connecttype="custom" o:connectlocs="144,40;126,27;126,22;144,22;144,40;153,45;153,4;126,9;112,36;135,58;135,58;135,58;67,117;0,166;13,162;81,121;139,63;144,63;153,81;157,76;162,58;153,45" o:connectangles="0,0,0,0,0,0,0,0,0,0,0,0,0,0,0,0,0,0,0,0,0,0"/>
                  <o:lock v:ext="edit" verticies="t"/>
                </v:shape>
                <v:shape id="Freeform 16" o:spid="_x0000_s1038" style="position:absolute;left:1260;top:1238;width:166;height:166;visibility:visible;mso-wrap-style:square;v-text-anchor:top" coordsize="37,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" path="m32,10v,,-3,-3,-4,-4c28,6,28,5,28,5v3,-2,4,-1,4,c33,7,32,10,32,10t1,c37,3,34,1,33,1,32,,30,1,28,2,26,4,25,6,25,8v1,2,4,5,5,5c30,13,30,13,30,13v,,,,,c29,16,22,22,15,26,11,29,,37,,37v,,2,-1,3,-1c4,35,11,31,18,27,24,24,31,14,31,14v1,,1,,1,c33,15,34,18,34,18v,,,,1,-1c35,17,35,14,35,13v,-1,-2,-3,-2,-3e" fillcolor="#e2001a" stroked="f">
                  <v:path arrowok="t" o:connecttype="custom" o:connectlocs="144,45;126,27;126,22;144,22;144,45;148,45;148,4;126,9;112,36;135,58;135,58;135,58;67,117;0,166;13,162;81,121;139,63;144,63;153,81;157,76;157,58;148,45" o:connectangles="0,0,0,0,0,0,0,0,0,0,0,0,0,0,0,0,0,0,0,0,0,0"/>
                  <o:lock v:ext="edit" verticies="t"/>
                </v:shape>
                <v:shape id="Freeform 17" o:spid="_x0000_s1039" style="position:absolute;left:1862;top:1328;width:135;height:134;visibility:visible;mso-wrap-style:square;v-text-anchor:top" coordsize="3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" path="m26,8v,,-2,-2,-3,-3c23,5,23,4,23,4v2,-1,3,,4,1c27,6,26,8,26,8t2,1c30,3,28,1,28,1,26,,25,1,23,2,22,3,21,5,21,7v,2,3,4,4,4c25,11,25,11,25,11v,,,,,c24,13,18,18,13,21,10,24,,30,,30,3,29,3,29,3,29v1,-1,7,-4,12,-7c20,19,26,12,26,12v,,,,,c27,12,28,14,28,14v,,,1,1,c29,14,29,11,29,11,29,10,28,9,28,9e" fillcolor="#e2001a" stroked="f">
                  <v:path arrowok="t" o:connecttype="custom" o:connectlocs="117,36;104,22;104,18;122,22;117,36;126,40;126,4;104,9;95,31;113,49;113,49;113,49;59,94;0,134;14,130;68,98;117,54;117,54;126,63;131,63;131,49;126,40" o:connectangles="0,0,0,0,0,0,0,0,0,0,0,0,0,0,0,0,0,0,0,0,0,0"/>
                  <o:lock v:ext="edit" verticies="t"/>
                </v:shape>
                <v:shape id="Freeform 18" o:spid="_x0000_s1040" style="position:absolute;left:1480;top:1283;width:72;height:72;visibility:visible;mso-wrap-style:square;v-text-anchor:top" coordsize="16,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" path="m4,6v,1,,1,,1c4,7,3,6,1,6,,6,,6,,6,1,2,1,2,1,2,2,1,2,1,2,1v,,4,2,6,9c9,13,9,13,9,13v,-2,,-2,,-2c9,11,10,3,10,3,10,2,11,,12,v1,,4,2,4,2c14,5,14,5,14,5v,,-1,-2,-2,-2c11,3,10,6,10,10v,4,-1,5,-1,5c9,16,8,16,8,16,7,10,4,6,4,6e" fillcolor="#e2001a" stroked="f">
                  <v:path arrowok="t" o:connecttype="custom" o:connectlocs="18,27;18,32;5,27;0,27;5,9;9,5;36,45;41,59;41,50;45,14;54,0;72,9;63,23;54,14;45,45;41,68;36,72;18,27" o:connectangles="0,0,0,0,0,0,0,0,0,0,0,0,0,0,0,0,0,0"/>
                </v:shape>
                <v:shape id="Freeform 19" o:spid="_x0000_s1041" style="position:absolute;left:1768;top:1368;width:67;height:72;visibility:visible;mso-wrap-style:square;v-text-anchor:top" coordsize="15,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" path="m4,6v,1,,1,,1c4,7,2,6,,6,,5,,5,,5,1,2,1,2,1,2,2,1,2,1,2,1v,,4,2,5,9c8,13,8,13,8,13v,-2,,-2,,-2c8,11,9,3,9,3,10,2,10,,12,v1,,3,2,3,2c14,5,14,5,14,5v,,-2,-2,-2,-2c10,3,10,5,9,9v,4,,5,,6c8,16,8,16,8,16,7,9,4,6,4,6e" fillcolor="#e2001a" stroked="f">
                  <v:path arrowok="t" o:connecttype="custom" o:connectlocs="18,27;18,32;0,27;0,23;4,9;9,5;31,45;36,59;36,50;40,14;54,0;67,9;63,23;54,14;40,41;40,68;36,72;18,27" o:connectangles="0,0,0,0,0,0,0,0,0,0,0,0,0,0,0,0,0,0"/>
                </v:shape>
                <v:shape id="Freeform 20" o:spid="_x0000_s1042" style="position:absolute;left:1480;top:1449;width:32;height:71;visibility:visible;mso-wrap-style:square;v-text-anchor:top" coordsize="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" path="m6,v,,,,-1,c5,1,3,4,1,9v-1,5,2,6,2,6c3,15,5,16,7,12v,,,-2,,-2c7,10,7,9,7,9,6,10,6,11,6,12v-1,,-1,,-1,c5,12,2,12,3,8,4,5,4,4,5,2l6,xe" fillcolor="#e2001a" stroked="f">
                  <v:path arrowok="t" o:connecttype="custom" o:connectlocs="27,0;23,0;5,40;14,67;32,53;32,44;32,40;27,53;23,53;14,36;23,9;27,0" o:connectangles="0,0,0,0,0,0,0,0,0,0,0,0"/>
                </v:shape>
                <v:shape id="Freeform 21" o:spid="_x0000_s1043" style="position:absolute;left:892;top:1507;width:31;height:71;visibility:visible;mso-wrap-style:square;v-text-anchor:top" coordsize="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" path="m6,c6,,5,,5,,5,1,3,4,1,9v-1,5,2,6,2,6c3,15,5,16,7,12v,,,-2,,-2c7,10,7,9,7,9,6,10,6,11,6,12v-1,,-1,,-1,c5,12,2,12,3,8,4,5,4,4,5,2l6,xe" fillcolor="#e2001a" stroked="f">
                  <v:path arrowok="t" o:connecttype="custom" o:connectlocs="27,0;22,0;4,40;13,67;31,53;31,44;31,40;27,53;22,53;13,36;22,9;27,0" o:connectangles="0,0,0,0,0,0,0,0,0,0,0,0"/>
                </v:shape>
                <v:shape id="Freeform 22" o:spid="_x0000_s1044" style="position:absolute;left:1395;top:1350;width:229;height:103;visibility:visible;mso-wrap-style:square;v-text-anchor:top" coordsize="51,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" path="m51,c51,,32,7,24,10,16,12,1,19,1,19,,23,,23,,23,,23,44,5,48,5l51,xe" fillcolor="#e2001a" stroked="f">
                  <v:path arrowok="t" o:connecttype="custom" o:connectlocs="229,0;108,45;4,85;0,103;216,22;229,0" o:connectangles="0,0,0,0,0,0"/>
                </v:shape>
                <v:shape id="Freeform 23" o:spid="_x0000_s1045" style="position:absolute;left:1503;top:1238;width:580;height:524;visibility:visible;mso-wrap-style:square;v-text-anchor:top" coordsize="129,1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" path="m100,73v-6,2,-15,4,-15,4c85,77,82,67,82,66v,-1,1,-3,3,-4c88,61,92,61,97,64v4,2,12,5,12,5c110,69,110,69,110,69v,,-9,4,-10,4m35,76v,,,,,c35,76,36,73,39,74v,,3,1,4,3c43,77,37,78,35,76m126,66v-3,-1,-12,-3,-22,-8c94,53,89,54,89,54,79,57,79,68,79,69v,2,2,8,2,8c80,77,80,77,80,77,72,74,68,66,67,65,61,55,48,42,47,40,46,39,35,29,35,29v7,-4,7,-4,7,-4c62,17,81,11,91,10v7,-1,6,4,6,4c96,15,93,20,93,21v-1,1,-5,9,-6,12c86,37,86,38,86,38v1,-3,1,-3,1,-3c89,31,93,24,96,18v2,-3,5,-6,5,-12c102,,86,4,86,4,55,11,34,23,34,23v-3,4,-3,4,-3,4c30,32,30,32,30,32v6,8,6,8,6,8c46,52,57,71,58,71v,1,,2,,2c57,74,50,76,50,76v,-1,,-1,,-1c40,57,32,72,31,73v-3,6,1,9,1,9c36,88,46,84,47,84v,1,1,3,1,3c34,102,19,106,16,106,2,107,2,95,3,90,3,86,6,77,6,77,5,79,5,79,5,79v,,,,-1,1c1,86,,95,,96v,21,17,21,31,12c45,98,47,94,49,92v1,-2,2,-9,2,-9c56,81,56,81,56,81v,,3,-3,4,-8c61,67,59,64,59,64v,,,,,c59,64,63,70,69,78v7,8,14,7,14,7c83,90,83,90,83,90v1,,1,,1,c84,90,84,90,84,89v1,-1,1,-4,1,-4c87,84,87,84,87,84v7,-1,24,-10,31,-11c121,73,125,73,125,73v4,-7,4,-7,4,-7c129,66,128,66,126,66t3,c129,66,129,66,129,66xe" fillcolor="#e2001a" stroked="f">
                  <v:path arrowok="t" o:connecttype="custom" o:connectlocs="382,345;382,278;490,309;450,327;157,340;193,345;567,296;400,242;364,345;301,291;157,130;409,45;418,94;387,170;432,81;387,18;139,121;162,179;261,327;225,336;144,367;216,390;13,403;22,354;0,430;220,412;252,363;265,287;310,349;373,403;378,399;391,376;562,327;567,296;580,296" o:connectangles="0,0,0,0,0,0,0,0,0,0,0,0,0,0,0,0,0,0,0,0,0,0,0,0,0,0,0,0,0,0,0,0,0,0,0"/>
                  <o:lock v:ext="edit" verticies="t"/>
                </v:shape>
                <v:shape id="Freeform 24" o:spid="_x0000_s1046" style="position:absolute;left:442;top:1842;width:90;height:94;visibility:visible;mso-wrap-style:square;v-text-anchor:top" coordsize="20,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" path="m16,2v-1,,-3,,-4,c11,2,10,2,9,2,8,3,8,3,7,4,6,5,6,6,5,7v,1,,2,,4c5,12,5,13,5,14v,1,1,2,1,3c7,18,8,18,9,19v1,,2,,3,c13,19,13,19,13,19v1,,1,,1,c14,19,14,19,14,19v1,,1,,1,c15,18,15,18,15,18v,-1,,-1,,-1c15,15,15,14,15,13v,-1,,-1,,-2c16,12,16,12,16,12v,,,,1,c18,12,18,12,19,12v,,,-1,1,-1c19,12,19,12,19,12v,1,,1,,1c19,14,19,14,19,15v,,,1,,1c19,17,19,17,19,17v,1,,1,,2c19,19,19,20,19,20v-1,,-2,,-4,1c14,21,13,21,11,21v-1,,-3,,-4,-1c5,20,4,19,3,18,2,17,1,16,1,15,,14,,13,,11,,9,,8,1,6,1,5,2,3,3,3,4,2,6,1,7,v2,,3,,5,c13,,15,,16,v1,,2,1,3,2c19,2,19,3,19,3v,1,-1,1,-1,2c18,5,18,5,18,5,17,4,16,3,16,2e" fillcolor="#e2001a" stroked="f">
                  <v:path arrowok="t" o:connecttype="custom" o:connectlocs="72,9;54,9;41,9;32,18;23,31;23,49;23,63;27,76;41,85;54,85;59,85;63,85;63,85;68,85;68,81;68,76;68,58;68,49;72,54;77,54;86,54;90,49;86,54;86,58;86,67;86,72;86,76;86,85;86,90;68,94;50,94;32,90;14,81;5,67;0,49;5,27;14,13;32,0;54,0;72,0;86,9;86,13;81,22;81,22;72,9" o:connectangles="0,0,0,0,0,0,0,0,0,0,0,0,0,0,0,0,0,0,0,0,0,0,0,0,0,0,0,0,0,0,0,0,0,0,0,0,0,0,0,0,0,0,0,0,0"/>
                </v:shape>
                <v:shape id="Freeform 25" o:spid="_x0000_s1047" style="position:absolute;left:546;top:1842;width:103;height:94;visibility:visible;mso-wrap-style:square;v-text-anchor:top" coordsize="23,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" path="m18,6c17,5,17,4,16,4,16,3,15,2,14,2,13,2,13,1,12,1,11,1,10,2,9,2,8,3,7,3,7,4,6,5,6,6,6,7,5,8,5,9,5,11v,1,,3,1,4c6,16,6,17,7,17v1,1,1,1,2,2c10,19,11,19,11,19v1,,2,,3,c15,18,15,18,16,17v1,-1,1,-2,2,-3c18,13,18,11,18,10v,-2,,-3,,-4m1,6c2,5,2,4,3,3,4,2,6,1,7,1,8,,10,,12,v1,,3,,4,c17,1,19,1,20,2v1,1,1,2,2,4c23,7,23,9,23,10v,2,,3,-1,5c22,16,21,17,20,18v-1,1,-2,2,-4,2c15,21,13,21,12,21v-2,,-3,,-5,-1c6,20,5,19,4,18,3,18,2,17,1,15,1,14,,12,,10,,9,1,8,1,6e" fillcolor="#e2001a" stroked="f">
                  <v:path arrowok="t" o:connecttype="custom" o:connectlocs="81,27;72,18;63,9;54,4;40,9;31,18;27,31;22,49;27,67;31,76;40,85;49,85;63,85;72,76;81,63;81,45;81,27;4,27;13,13;31,4;54,0;72,0;90,9;99,27;103,45;99,67;90,81;72,90;54,94;31,90;18,81;4,67;0,45;4,27" o:connectangles="0,0,0,0,0,0,0,0,0,0,0,0,0,0,0,0,0,0,0,0,0,0,0,0,0,0,0,0,0,0,0,0,0,0"/>
                  <o:lock v:ext="edit" verticies="t"/>
                </v:shape>
                <v:shape id="Freeform 26" o:spid="_x0000_s1048" style="position:absolute;left:658;top:1842;width:85;height:94;visibility:visible;mso-wrap-style:square;v-text-anchor:top" coordsize="19,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" path="m14,7c15,5,15,2,16,v1,,1,,2,c18,,18,,19,,18,1,18,3,17,4v-1,2,-1,4,-2,6c14,11,13,13,13,15v-1,2,-2,4,-2,6c10,20,10,20,9,20v,,-1,,-1,1c8,20,7,19,7,18,7,16,6,15,6,14,5,13,5,11,4,10,4,9,3,8,3,6,2,5,2,4,1,3,1,2,,1,,,,,1,,1,,2,,2,,3,v,,1,,1,c4,,5,,5,,6,1,6,2,6,4,7,5,7,6,8,7v,2,1,3,1,4c10,12,10,14,11,15v1,-3,2,-5,3,-8e" fillcolor="#e2001a" stroked="f">
                  <v:path arrowok="t" o:connecttype="custom" o:connectlocs="63,31;72,0;81,0;85,0;76,18;67,45;58,67;49,94;40,90;36,94;31,81;27,63;18,45;13,27;4,13;0,0;4,0;13,0;18,0;22,0;27,18;36,31;40,49;49,67;63,31" o:connectangles="0,0,0,0,0,0,0,0,0,0,0,0,0,0,0,0,0,0,0,0,0,0,0,0,0"/>
                </v:shape>
                <v:shape id="Freeform 27" o:spid="_x0000_s1049" style="position:absolute;left:757;top:1842;width:54;height:94;visibility:visible;mso-wrap-style:square;v-text-anchor:top" coordsize="12,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" path="m,4c,3,,1,,,1,,2,,3,,4,,5,,6,,7,,8,,9,v2,,2,,3,c12,,12,1,12,1v,1,,1,,1c12,3,12,3,12,3v-1,,-1,,-2,c9,3,8,2,8,2,7,2,7,2,6,2v,,-1,,-1,c5,3,5,4,5,6v,1,,2,,3c6,9,7,9,8,9v1,,2,,4,c12,9,12,9,12,9v-1,1,-1,1,-1,1c12,10,12,10,12,10v,1,,1,,1c9,11,7,11,5,11v,1,,1,,2c5,13,5,14,5,15v,1,,2,,3c6,18,7,18,8,18v1,,3,,4,c12,19,12,19,12,19v,,,,,c12,20,12,20,12,20v,1,,1,,1c11,20,11,20,10,20v-1,,-2,,-3,c4,20,4,20,4,20v-2,,-2,,-2,c1,20,1,20,1,20,,21,,21,,21,,19,,18,,17,,15,,14,,12,,8,,8,,8,,7,,5,,4e" fillcolor="#e2001a" stroked="f">
                  <v:path arrowok="t" o:connecttype="custom" o:connectlocs="0,18;0,0;14,0;27,0;41,0;54,0;54,4;54,9;54,13;45,13;36,9;27,9;23,9;23,27;23,40;36,40;54,40;54,40;50,45;54,45;54,49;23,49;23,58;23,67;23,81;36,81;54,81;54,85;54,85;54,90;54,94;45,90;32,90;18,90;9,90;5,90;0,94;0,76;0,54;0,36;0,18" o:connectangles="0,0,0,0,0,0,0,0,0,0,0,0,0,0,0,0,0,0,0,0,0,0,0,0,0,0,0,0,0,0,0,0,0,0,0,0,0,0,0,0,0"/>
                </v:shape>
                <v:shape id="Freeform 28" o:spid="_x0000_s1050" style="position:absolute;left:833;top:1842;width:68;height:94;visibility:visible;mso-wrap-style:square;v-text-anchor:top" coordsize="1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" path="m9,4c9,3,8,3,8,2v,,-1,,-1,c6,2,5,2,5,2,5,4,4,7,4,10v1,,1,,1,c5,10,5,10,5,10v1,,2,,3,-1c9,8,9,7,9,6,9,5,9,4,9,4m4,11v,1,,1,,1c4,14,4,15,5,17v,1,,2,,4c4,20,4,20,4,20v-2,,-2,,-2,c1,20,1,20,1,20v,,-1,,-1,1c,19,,18,,17,,15,,14,,12,,8,,8,,8,,7,,5,,4,,3,,1,,,,,1,,1,v,,1,,1,c3,,3,,4,,5,,6,,7,v,,1,,2,c9,,10,,10,v,,1,1,1,1c12,1,12,1,12,1v,1,1,1,1,2c14,3,14,4,14,5v,1,-1,3,-1,4c12,9,11,10,9,10v1,2,2,4,3,6c13,17,14,19,15,21v,-1,,-1,-1,-1c13,20,13,20,13,20v-2,,-2,,-2,c11,20,11,20,10,21,5,11,5,11,5,11r-1,xe" fillcolor="#e2001a" stroked="f">
                  <v:path arrowok="t" o:connecttype="custom" o:connectlocs="41,18;36,9;32,9;23,9;18,45;23,45;23,45;36,40;41,27;41,18;18,49;18,54;23,76;23,94;18,90;9,90;5,90;0,94;0,76;0,54;0,36;0,18;0,0;5,0;9,0;18,0;32,0;41,0;45,0;50,4;54,4;59,13;63,22;59,40;41,45;54,72;68,94;63,90;59,90;50,90;45,94;23,49;18,49" o:connectangles="0,0,0,0,0,0,0,0,0,0,0,0,0,0,0,0,0,0,0,0,0,0,0,0,0,0,0,0,0,0,0,0,0,0,0,0,0,0,0,0,0,0,0"/>
                  <o:lock v:ext="edit" verticies="t"/>
                </v:shape>
                <v:shape id="Freeform 29" o:spid="_x0000_s1051" style="position:absolute;left:914;top:1842;width:86;height:94;visibility:visible;mso-wrap-style:square;v-text-anchor:top" coordsize="19,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" path="m1,3c1,2,1,1,,,1,,1,,2,v,,1,,1,c5,2,7,5,10,7v2,2,4,5,6,7c16,12,16,12,16,12v,-3,,-3,,-3c16,8,16,7,16,6v,-1,,-2,,-3c16,3,16,2,16,1v,,,-1,,-1c16,,17,,17,v1,,1,,2,c18,2,18,4,18,5v,1,,3,,4c18,10,18,12,18,13v,1,,3,,4c18,21,18,21,18,21v,-1,-1,-1,-1,-1c16,20,16,20,16,21,12,16,7,11,3,6v,1,,1,,2c3,8,3,9,3,10v,3,,3,,3c3,14,3,15,3,16v,1,,2,,2c3,19,3,19,3,20v,,,,,1c2,20,2,20,2,20v-1,,-1,,-1,c1,20,1,20,,21,,20,,20,,19,,18,,17,,15,,14,1,12,1,11,1,9,1,8,1,6,1,5,1,3,1,3e" fillcolor="#e2001a" stroked="f">
                  <v:path arrowok="t" o:connecttype="custom" o:connectlocs="5,13;0,0;9,0;14,0;45,31;72,63;72,54;72,40;72,27;72,13;72,4;72,0;77,0;86,0;81,22;81,40;81,58;81,76;81,94;77,90;72,94;14,27;14,36;14,45;14,58;14,72;14,81;14,90;14,94;9,90;5,90;0,94;0,85;0,67;5,49;5,27;5,13" o:connectangles="0,0,0,0,0,0,0,0,0,0,0,0,0,0,0,0,0,0,0,0,0,0,0,0,0,0,0,0,0,0,0,0,0,0,0,0,0"/>
                </v:shape>
                <v:shape id="Freeform 30" o:spid="_x0000_s1052" style="position:absolute;left:1018;top:1842;width:112;height:94;visibility:visible;mso-wrap-style:square;v-text-anchor:top" coordsize="2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" path="m4,14v,2,-1,4,-1,7c3,20,3,20,3,20v-1,,-1,,-1,c1,20,1,20,1,20,,21,,21,,21,1,17,2,14,2,10,3,7,3,4,3,,4,,4,,4,,5,,5,,5,v,,,,,c6,,6,,6,v,1,1,2,2,4c8,5,9,6,9,7v1,2,2,3,2,4c12,12,12,13,13,14v1,-2,2,-4,3,-7c18,5,19,2,20,v,,1,,1,c21,,22,,22,v,2,1,4,1,6c23,8,23,9,24,11v,2,,4,,6c24,18,25,20,25,21,24,20,24,20,24,20v-2,,-2,,-2,c21,20,21,20,21,20v,,-1,,-1,1c20,18,20,16,19,14v,-2,,-5,,-7c19,7,19,7,19,7v-1,2,-3,4,-4,7c14,16,13,18,12,21v,-1,,-1,,-1c12,20,12,20,12,20v-1,,-1,,-1,c11,21,11,21,11,21,10,18,9,16,8,14,7,12,6,9,4,7v,,,,,c4,9,4,12,4,14e" fillcolor="#e2001a" stroked="f">
                  <v:path arrowok="t" o:connecttype="custom" o:connectlocs="18,63;13,94;13,90;9,90;4,90;0,94;9,45;13,0;18,0;22,0;22,0;27,0;36,18;40,31;49,49;58,63;72,31;90,0;94,0;99,0;103,27;108,49;108,76;112,94;108,90;99,90;94,90;90,94;85,63;85,31;85,31;67,63;54,94;54,90;54,90;49,90;49,94;36,63;18,31;18,31;18,63" o:connectangles="0,0,0,0,0,0,0,0,0,0,0,0,0,0,0,0,0,0,0,0,0,0,0,0,0,0,0,0,0,0,0,0,0,0,0,0,0,0,0,0,0"/>
                </v:shape>
                <v:shape id="Freeform 31" o:spid="_x0000_s1053" style="position:absolute;left:1148;top:1842;width:54;height:94;visibility:visible;mso-wrap-style:square;v-text-anchor:top" coordsize="12,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" path="m1,4c1,3,1,1,,,1,,2,,3,,4,,5,,6,v1,,3,,4,c11,,12,,12,v,,,1,,1c12,2,12,2,12,2v,1,,1,,1c11,3,11,3,10,3,9,3,9,2,8,2,7,2,7,2,6,2v,,-1,,-1,c5,3,5,4,5,6v,1,,2,,3c6,9,8,9,9,9v1,,2,,3,c12,9,12,9,12,9v,1,,1,,1c12,10,12,10,12,10v,1,,1,,1c10,11,7,11,5,11v,1,,1,,2c5,13,5,14,5,15v,1,,2,,3c6,18,7,18,9,18v1,,2,,3,c12,19,12,19,12,19v,,,,,c12,20,12,20,12,20v,1,,1,,1c11,20,11,20,10,20v-1,,-2,,-3,c4,20,4,20,4,20v-2,,-2,,-2,c2,20,1,20,1,20,,21,,21,,21,1,19,1,18,1,17v,-2,,-3,,-5c1,8,1,8,1,8,1,7,1,5,1,4e" fillcolor="#e2001a" stroked="f">
                  <v:path arrowok="t" o:connecttype="custom" o:connectlocs="5,18;0,0;14,0;27,0;45,0;54,0;54,4;54,9;54,13;45,13;36,9;27,9;23,9;23,27;23,40;41,40;54,40;54,40;54,45;54,45;54,49;23,49;23,58;23,67;23,81;41,81;54,81;54,85;54,85;54,90;54,94;45,90;32,90;18,90;9,90;5,90;0,94;5,76;5,54;5,36;5,18" o:connectangles="0,0,0,0,0,0,0,0,0,0,0,0,0,0,0,0,0,0,0,0,0,0,0,0,0,0,0,0,0,0,0,0,0,0,0,0,0,0,0,0,0"/>
                </v:shape>
                <v:shape id="Freeform 32" o:spid="_x0000_s1054" style="position:absolute;left:1224;top:1842;width:81;height:94;visibility:visible;mso-wrap-style:square;v-text-anchor:top" coordsize="18,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" path="m1,3c,2,,1,,,1,,1,,2,v,,1,,1,c5,2,7,5,10,7v2,2,4,5,6,7c16,12,16,12,16,12v,-3,,-3,,-3c16,8,16,7,16,6v,-1,,-2,,-3c16,3,16,2,16,1v,,,-1,,-1c16,,17,,17,v,,1,,1,c18,2,18,4,18,5v,1,,3,,4c18,10,18,12,18,13v,1,,3,,4c18,21,18,21,18,21v,-1,-1,-1,-1,-1c16,20,16,20,16,21,12,16,7,11,3,6v,1,,1,,2c3,8,3,9,3,10v,3,,3,,3c3,14,3,15,3,16v,1,,2,,2c3,19,3,19,3,20v,,,,,1c2,20,2,20,2,20v-1,,-1,,-1,c1,20,,20,,21,,20,,20,,19,,18,,17,,15,,14,,12,1,11,1,9,1,8,1,6,1,5,1,3,1,3e" fillcolor="#e2001a" stroked="f">
                  <v:path arrowok="t" o:connecttype="custom" o:connectlocs="5,13;0,0;9,0;14,0;45,31;72,63;72,54;72,40;72,27;72,13;72,4;72,0;77,0;81,0;81,22;81,40;81,58;81,76;81,94;77,90;72,94;14,27;14,36;14,45;14,58;14,72;14,81;14,90;14,94;9,90;5,90;0,94;0,85;0,67;5,49;5,27;5,13" o:connectangles="0,0,0,0,0,0,0,0,0,0,0,0,0,0,0,0,0,0,0,0,0,0,0,0,0,0,0,0,0,0,0,0,0,0,0,0,0"/>
                </v:shape>
                <v:shape id="Freeform 33" o:spid="_x0000_s1055" style="position:absolute;left:1323;top:1842;width:72;height:94;visibility:visible;mso-wrap-style:square;v-text-anchor:top" coordsize="16,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" path="m6,3v,,,,,-1c5,2,5,2,5,2,4,2,4,2,3,2v,,-1,,-1,1c1,3,1,3,,3,,2,,2,,2,,1,,1,,1v,,,,,c,,,,,,1,,2,,2,,3,,3,,4,v,,1,,2,c6,,7,,8,v1,,2,,2,c11,,12,,12,v1,,1,,2,c14,,15,,16,,15,1,15,1,15,1v,,,,,c15,2,15,2,15,2v1,1,1,1,1,1c15,3,15,3,14,3,14,2,13,2,13,2v-1,,-1,,-2,c11,2,11,2,10,2v,1,,1,,1c10,3,10,3,10,3v,2,,2,,2c10,12,10,12,10,12v,2,,3,,5c10,18,10,19,10,21v,-1,,-1,-1,-1c8,20,8,20,8,20v-1,,-1,,-1,c6,20,6,20,6,21v,-2,,-3,,-4c6,15,6,14,6,12,6,5,6,5,6,5,6,4,6,4,6,3e" fillcolor="#e2001a" stroked="f">
                  <v:path arrowok="t" o:connecttype="custom" o:connectlocs="27,13;27,9;23,9;14,9;9,13;0,13;0,9;0,4;0,4;0,0;9,0;18,0;27,0;36,0;45,0;54,0;63,0;72,0;68,4;68,4;68,9;72,13;63,13;59,9;50,9;45,9;45,13;45,13;45,22;45,54;45,76;45,94;41,90;36,90;32,90;27,94;27,76;27,54;27,22;27,13" o:connectangles="0,0,0,0,0,0,0,0,0,0,0,0,0,0,0,0,0,0,0,0,0,0,0,0,0,0,0,0,0,0,0,0,0,0,0,0,0,0,0,0"/>
                </v:shape>
                <v:shape id="Freeform 34" o:spid="_x0000_s1056" style="position:absolute;left:1449;top:1842;width:103;height:94;visibility:visible;mso-wrap-style:square;v-text-anchor:top" coordsize="23,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" path="m18,6c17,5,17,4,16,4,16,3,15,2,14,2v,,-1,-1,-2,-1c11,1,10,2,9,2,8,3,8,3,7,4,6,5,6,6,6,7,5,8,5,9,5,11v,1,1,3,1,4c6,16,7,17,7,17v1,1,1,1,2,2c10,19,11,19,12,19v,,1,,2,c15,18,16,18,16,17v1,-1,1,-2,2,-3c18,13,18,11,18,10v,-2,,-3,,-4m1,6c2,5,3,4,4,3,5,2,6,1,7,1,9,,10,,12,v1,,3,,4,c18,1,19,1,20,2v1,1,2,2,2,4c23,7,23,9,23,10v,2,,3,-1,5c22,16,21,17,20,18v-1,1,-2,2,-4,2c15,21,13,21,12,21v-2,,-3,,-5,-1c6,20,5,19,4,18,3,18,2,17,1,15,1,14,,12,,10,,9,1,8,1,6e" fillcolor="#e2001a" stroked="f">
                  <v:path arrowok="t" o:connecttype="custom" o:connectlocs="81,27;72,18;63,9;54,4;40,9;31,18;27,31;22,49;27,67;31,76;40,85;54,85;63,85;72,76;81,63;81,45;81,27;4,27;18,13;31,4;54,0;72,0;90,9;99,27;103,45;99,67;90,81;72,90;54,94;31,90;18,81;4,67;0,45;4,27" o:connectangles="0,0,0,0,0,0,0,0,0,0,0,0,0,0,0,0,0,0,0,0,0,0,0,0,0,0,0,0,0,0,0,0,0,0"/>
                  <o:lock v:ext="edit" verticies="t"/>
                </v:shape>
                <v:shape id="Freeform 35" o:spid="_x0000_s1057" style="position:absolute;left:1570;top:1842;width:50;height:94;visibility:visible;mso-wrap-style:square;v-text-anchor:top" coordsize="1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" path="m,4c,3,,1,,,,,1,,2,,3,,4,,5,,6,,8,,9,v1,,2,,2,c11,,11,1,11,1v,1,,1,,1c11,3,11,3,11,3v-1,,-1,,-2,c8,3,8,2,7,2,6,2,6,2,5,2v,,,,-1,c4,3,4,4,4,6v,1,,2,,3c5,9,7,9,8,9v1,,2,,3,c11,9,11,9,11,9v,1,,1,,1c11,10,11,10,11,10v,1,,1,,1c9,11,6,11,4,11v,1,,1,,1c4,14,4,15,4,17v,1,,2,,4c4,20,4,20,3,20v-1,,-1,,-1,c1,20,1,20,1,20,,20,,20,,21,,19,,18,,17,,15,,14,,12,,8,,8,,8,,7,,5,,4e" fillcolor="#e2001a" stroked="f">
                  <v:path arrowok="t" o:connecttype="custom" o:connectlocs="0,18;0,0;9,0;23,0;41,0;50,0;50,4;50,9;50,13;41,13;32,9;23,9;18,9;18,27;18,40;36,40;50,40;50,40;50,45;50,45;50,49;18,49;18,54;18,76;18,94;14,90;9,90;5,90;0,94;0,76;0,54;0,36;0,18" o:connectangles="0,0,0,0,0,0,0,0,0,0,0,0,0,0,0,0,0,0,0,0,0,0,0,0,0,0,0,0,0,0,0,0,0"/>
                </v:shape>
                <v:shape id="Freeform 36" o:spid="_x0000_s1058" style="position:absolute;left:1692;top:1842;width:90;height:94;visibility:visible;mso-wrap-style:square;v-text-anchor:top" coordsize="20,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" path="m5,15v,1,,1,,1c5,17,5,17,5,18v,,,1,,1c5,19,6,19,6,19v,,1,,2,c10,19,12,18,13,17v1,-2,2,-4,2,-7c15,8,15,7,14,6v,-1,,-1,-1,-2c12,3,12,3,11,2v-1,,-2,,-3,c7,2,7,2,6,2v,,-1,,-1,c5,2,5,2,5,3v,,,1,,1c5,6,5,6,5,6v,2,,2,,2c5,13,5,13,5,13r,2xm,4c,3,,1,,,1,,1,,1,,2,,2,,3,v,,1,,2,c6,,7,,8,v2,,3,,5,1c14,1,15,1,16,2v1,1,2,2,3,3c19,6,20,8,20,10v,1,-1,3,-1,4c18,16,17,17,16,18v,1,-2,1,-3,2c12,20,11,21,9,21v-1,,-3,,-4,-1c4,20,3,20,3,20v-2,,-2,,-2,c1,20,1,20,,21,,19,,18,,17,,15,,14,,12,,8,,8,,8,,7,,5,,4e" fillcolor="#e2001a" stroked="f">
                  <v:path arrowok="t" o:connecttype="custom" o:connectlocs="23,67;23,72;23,81;23,85;27,85;36,85;59,76;68,45;63,27;59,18;50,9;36,9;27,9;23,9;23,13;23,18;23,27;23,36;23,58;23,67;0,18;0,0;5,0;14,0;23,0;36,0;59,4;72,9;86,22;90,45;86,63;72,81;59,90;41,94;23,90;14,90;5,90;0,94;0,76;0,54;0,36;0,18" o:connectangles="0,0,0,0,0,0,0,0,0,0,0,0,0,0,0,0,0,0,0,0,0,0,0,0,0,0,0,0,0,0,0,0,0,0,0,0,0,0,0,0,0,0"/>
                  <o:lock v:ext="edit" verticies="t"/>
                </v:shape>
                <v:shape id="Freeform 37" o:spid="_x0000_s1059" style="position:absolute;left:1795;top:1842;width:81;height:94;visibility:visible;mso-wrap-style:square;v-text-anchor:top" coordsize="18,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" path="m6,21c5,20,4,20,3,19,2,19,1,18,1,17,,16,,15,,13,,11,,11,,11,,9,,9,,9,,9,,8,,8,,7,,7,,6,,5,,3,,2,,1,,1,,,,,1,,1,,2,,2,,3,v,,,,1,c4,,5,,5,v,2,,4,,5c5,7,5,9,5,11v,1,,3,,4c5,16,6,17,6,17v1,1,1,1,2,2c9,19,10,19,10,19v2,,3,,3,-1c14,18,14,17,15,16v,-1,,-2,,-4c16,11,16,10,16,8v,-1,,-2,,-4c15,3,15,1,15,v1,,1,,1,c17,,17,,17,v1,,1,,1,c18,,18,,18,v,1,,1,,2c18,3,18,3,18,4v,1,,2,,4c18,9,18,10,18,11v,4,-1,6,-2,8c14,20,12,21,9,21v-1,,-2,,-3,e" fillcolor="#e2001a" stroked="f">
                  <v:path arrowok="t" o:connecttype="custom" o:connectlocs="27,94;14,85;5,76;0,58;0,49;0,40;0,36;0,27;0,9;0,0;5,0;14,0;18,0;23,0;23,22;23,49;23,67;27,76;36,85;45,85;59,81;68,72;68,54;72,36;72,18;68,0;72,0;77,0;81,0;81,0;81,9;81,18;81,36;81,49;72,85;41,94;27,94" o:connectangles="0,0,0,0,0,0,0,0,0,0,0,0,0,0,0,0,0,0,0,0,0,0,0,0,0,0,0,0,0,0,0,0,0,0,0,0,0"/>
                </v:shape>
                <v:shape id="Freeform 38" o:spid="_x0000_s1060" style="position:absolute;left:1894;top:1842;width:63;height:94;visibility:visible;mso-wrap-style:square;v-text-anchor:top" coordsize="14,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" path="m8,12c8,11,7,11,6,11v-1,,-1,,-1,c4,11,4,11,4,11v,,,1,,1c4,13,4,13,4,14v,,,1,,1c4,16,4,16,4,17v,,,,,1c5,18,5,19,5,19v,,,,,c6,19,6,19,6,19v1,,1,,1,c8,18,8,18,8,18v1,,1,-1,1,-1c9,16,9,16,9,15v,-2,,-3,-1,-3m9,4c9,3,9,3,8,3v,,,-1,,-1c7,2,7,2,6,2v,,-1,,-1,c5,2,5,2,5,2,5,3,4,3,4,4v,1,,1,,2c4,7,4,7,4,8v,,,1,,1c6,9,6,9,6,9v,,1,,1,c7,9,8,8,8,8,8,8,9,7,9,7,9,6,9,6,9,5v,,,-1,,-1m,4c,3,,1,,,,,,,1,v,,1,,1,c3,,4,,5,,6,,7,,8,v,,1,,2,c11,1,11,1,12,1v,1,1,1,1,2c13,3,14,4,14,5v,1,-1,1,-1,2c13,7,12,8,12,8,11,9,11,9,10,9v,,-1,1,-1,1c9,10,9,10,9,10v,,1,,1,c11,10,12,10,12,11v1,,1,1,2,1c14,13,14,14,14,15v,1,,2,,2c13,18,13,19,12,19v-1,1,-1,1,-2,1c9,20,8,21,7,21v-1,,-1,,-2,-1c4,20,4,20,3,20v-2,,-2,,-2,c1,20,,20,,21,,19,,18,,17,,15,,14,,12,,8,,8,,8,,7,,5,,4e" fillcolor="#e2001a" stroked="f">
                  <v:path arrowok="t" o:connecttype="custom" o:connectlocs="27,49;18,49;18,63;18,76;23,85;27,85;36,81;41,67;41,18;36,9;23,9;18,18;18,36;27,40;36,36;41,22;0,18;5,0;23,0;45,0;59,13;59,31;45,40;41,45;54,49;63,67;54,85;32,94;14,90;0,94;0,54;0,18" o:connectangles="0,0,0,0,0,0,0,0,0,0,0,0,0,0,0,0,0,0,0,0,0,0,0,0,0,0,0,0,0,0,0,0"/>
                  <o:lock v:ext="edit" verticies="t"/>
                </v:shape>
                <v:shape id="Freeform 39" o:spid="_x0000_s1061" style="position:absolute;left:1961;top:1842;width:86;height:94;visibility:visible;mso-wrap-style:square;v-text-anchor:top" coordsize="19,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" path="m8,6c8,7,7,8,7,9v,1,-1,3,-1,4c11,13,11,13,11,13v,-1,-1,-3,-1,-4c9,8,9,7,8,6m19,21v,-1,-1,-1,-1,-1c16,20,16,20,16,20v-1,,-1,,-1,c15,20,14,20,14,21v,-1,-1,-2,-1,-3c13,17,12,16,12,15,11,14,11,14,10,14v-1,,-1,,-2,c7,14,7,14,6,14v,,-1,,-1,1c5,16,4,17,4,18,3,19,3,20,3,21,2,20,2,20,2,20v-1,,-1,,-1,c1,20,1,20,1,20,,21,,21,,21,,20,1,19,1,18v,-1,1,-2,1,-3c3,14,3,13,4,12,4,10,5,9,5,8,6,6,7,5,7,4,8,2,8,1,8,,9,,9,,9,v1,,1,,1,c10,,10,,10,v1,,1,,1,c11,2,12,3,13,5v1,2,1,4,2,6c16,13,16,15,17,16v1,2,1,3,2,5e" fillcolor="#e2001a" stroked="f">
                  <v:path arrowok="t" o:connecttype="custom" o:connectlocs="36,27;32,40;27,58;50,58;45,40;36,27;86,94;81,90;72,90;68,90;63,94;59,81;54,67;45,63;36,63;27,63;23,67;18,81;14,94;9,90;5,90;5,90;0,94;5,81;9,67;18,54;23,36;32,18;36,0;41,0;45,0;45,0;50,0;59,22;68,49;77,72;86,94" o:connectangles="0,0,0,0,0,0,0,0,0,0,0,0,0,0,0,0,0,0,0,0,0,0,0,0,0,0,0,0,0,0,0,0,0,0,0,0,0"/>
                  <o:lock v:ext="edit" verticies="t"/>
                </v:shape>
                <v:shape id="Freeform 40" o:spid="_x0000_s1062" style="position:absolute;left:2056;top:1842;width:22;height:94;visibility:visible;mso-wrap-style:square;v-text-anchor:top" coordsize="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" path="m1,4c1,3,1,1,,,1,,1,,2,v,,,,1,c3,,4,,4,,5,,5,,5,v,1,,3,,4c5,5,5,7,5,8v,4,,4,,4c5,14,5,15,5,17v,1,,2,,4c5,20,5,20,4,20v-1,,-1,,-1,c2,20,2,20,2,20v-1,,-1,,-2,1c1,19,1,18,1,17v,-2,,-3,,-5c1,8,1,8,1,8,1,7,1,5,1,4e" fillcolor="#e2001a" stroked="f">
                  <v:path arrowok="t" o:connecttype="custom" o:connectlocs="4,18;0,0;9,0;13,0;18,0;22,0;22,18;22,36;22,54;22,76;22,94;18,90;13,90;9,90;0,94;4,76;4,54;4,36;4,18" o:connectangles="0,0,0,0,0,0,0,0,0,0,0,0,0,0,0,0,0,0,0"/>
                </v:shape>
                <w10:wrap anchorx="margin"/>
              </v:group>
            </w:pict>
          </mc:Fallback>
        </mc:AlternateContent>
      </w:r>
      <w:r>
        <w:rPr>
          <w:rFonts w:asciiTheme="majorBidi" w:hAnsiTheme="majorBidi" w:cstheme="majorBidi"/>
          <w:b/>
          <w:bCs/>
          <w:color w:val="212121"/>
          <w:sz w:val="28"/>
          <w:szCs w:val="28"/>
          <w:shd w:val="clear" w:color="auto" w:fill="FFFFFF"/>
        </w:rPr>
        <w:t xml:space="preserve">                                                       </w:t>
      </w:r>
    </w:p>
    <w:p w14:paraId="578CA4EA" w14:textId="2E770939" w:rsidR="00BB4CAD" w:rsidRDefault="00BB4CAD" w:rsidP="00820043">
      <w:pPr>
        <w:jc w:val="center"/>
        <w:rPr>
          <w:rFonts w:asciiTheme="majorBidi" w:hAnsiTheme="majorBidi" w:cstheme="majorBidi"/>
          <w:b/>
          <w:bCs/>
          <w:color w:val="212121"/>
          <w:sz w:val="28"/>
          <w:szCs w:val="28"/>
          <w:shd w:val="clear" w:color="auto" w:fill="FFFFFF"/>
        </w:rPr>
      </w:pPr>
    </w:p>
    <w:p w14:paraId="2ACB33ED" w14:textId="30872C4E" w:rsidR="00BB4CAD" w:rsidRDefault="00BB4CAD" w:rsidP="00523581">
      <w:pPr>
        <w:rPr>
          <w:rFonts w:asciiTheme="majorBidi" w:hAnsiTheme="majorBidi" w:cstheme="majorBidi"/>
          <w:b/>
          <w:bCs/>
          <w:color w:val="212121"/>
          <w:sz w:val="28"/>
          <w:szCs w:val="28"/>
          <w:shd w:val="clear" w:color="auto" w:fill="FFFFFF"/>
        </w:rPr>
      </w:pPr>
    </w:p>
    <w:p w14:paraId="4CBB686E" w14:textId="77777777" w:rsidR="00523581" w:rsidRDefault="00523581" w:rsidP="00523581">
      <w:pPr>
        <w:rPr>
          <w:rFonts w:asciiTheme="majorBidi" w:hAnsiTheme="majorBidi" w:cstheme="majorBidi"/>
          <w:b/>
          <w:bCs/>
          <w:color w:val="212121"/>
          <w:sz w:val="28"/>
          <w:szCs w:val="28"/>
          <w:shd w:val="clear" w:color="auto" w:fill="FFFFFF"/>
        </w:rPr>
      </w:pPr>
    </w:p>
    <w:p w14:paraId="1E861C12" w14:textId="58815B01" w:rsidR="00820043" w:rsidRDefault="00820043" w:rsidP="00820043">
      <w:pPr>
        <w:jc w:val="center"/>
        <w:rPr>
          <w:rFonts w:asciiTheme="majorBidi" w:hAnsiTheme="majorBidi" w:cstheme="majorBidi"/>
          <w:b/>
          <w:bCs/>
          <w:color w:val="212121"/>
          <w:sz w:val="28"/>
          <w:szCs w:val="28"/>
          <w:shd w:val="clear" w:color="auto" w:fill="FFFFFF"/>
        </w:rPr>
      </w:pPr>
      <w:r w:rsidRPr="0098440C">
        <w:rPr>
          <w:rFonts w:asciiTheme="majorBidi" w:hAnsiTheme="majorBidi" w:cstheme="majorBidi"/>
          <w:b/>
          <w:bCs/>
          <w:color w:val="212121"/>
          <w:sz w:val="28"/>
          <w:szCs w:val="28"/>
          <w:shd w:val="clear" w:color="auto" w:fill="FFFFFF"/>
        </w:rPr>
        <w:t>Association of Umbilical venous catheter</w:t>
      </w:r>
      <w:r w:rsidR="005F0FE5">
        <w:rPr>
          <w:rFonts w:asciiTheme="majorBidi" w:hAnsiTheme="majorBidi" w:cstheme="majorBidi"/>
          <w:b/>
          <w:bCs/>
          <w:color w:val="212121"/>
          <w:sz w:val="28"/>
          <w:szCs w:val="28"/>
          <w:shd w:val="clear" w:color="auto" w:fill="FFFFFF"/>
        </w:rPr>
        <w:t>s</w:t>
      </w:r>
      <w:r w:rsidRPr="0098440C">
        <w:rPr>
          <w:rFonts w:asciiTheme="majorBidi" w:hAnsiTheme="majorBidi" w:cstheme="majorBidi"/>
          <w:b/>
          <w:bCs/>
          <w:color w:val="212121"/>
          <w:sz w:val="28"/>
          <w:szCs w:val="28"/>
          <w:shd w:val="clear" w:color="auto" w:fill="FFFFFF"/>
        </w:rPr>
        <w:t xml:space="preserve"> vs peripherally</w:t>
      </w:r>
      <w:r w:rsidRPr="0098440C">
        <w:rPr>
          <w:rFonts w:asciiTheme="majorBidi" w:hAnsiTheme="majorBidi" w:cstheme="majorBidi"/>
          <w:b/>
          <w:bCs/>
          <w:sz w:val="28"/>
          <w:szCs w:val="28"/>
          <w:lang w:val="en-US"/>
        </w:rPr>
        <w:t xml:space="preserve"> inserted central catheters</w:t>
      </w:r>
      <w:r w:rsidRPr="0098440C">
        <w:rPr>
          <w:rFonts w:asciiTheme="majorBidi" w:hAnsiTheme="majorBidi" w:cstheme="majorBidi"/>
          <w:b/>
          <w:bCs/>
          <w:color w:val="212121"/>
          <w:sz w:val="28"/>
          <w:szCs w:val="28"/>
          <w:shd w:val="clear" w:color="auto" w:fill="FFFFFF"/>
        </w:rPr>
        <w:t xml:space="preserve"> With </w:t>
      </w:r>
      <w:r w:rsidRPr="0098440C">
        <w:rPr>
          <w:rFonts w:asciiTheme="majorBidi" w:hAnsiTheme="majorBidi" w:cstheme="majorBidi"/>
          <w:b/>
          <w:bCs/>
          <w:color w:val="212121"/>
          <w:sz w:val="28"/>
          <w:szCs w:val="28"/>
          <w:shd w:val="clear" w:color="auto" w:fill="FFFFFF" w:themeFill="background1"/>
        </w:rPr>
        <w:t>Death or</w:t>
      </w:r>
      <w:r w:rsidRPr="0098440C">
        <w:rPr>
          <w:rFonts w:asciiTheme="majorBidi" w:hAnsiTheme="majorBidi" w:cstheme="majorBidi"/>
          <w:b/>
          <w:bCs/>
          <w:color w:val="212121"/>
          <w:sz w:val="28"/>
          <w:szCs w:val="28"/>
          <w:shd w:val="clear" w:color="auto" w:fill="FFFFFF"/>
        </w:rPr>
        <w:t xml:space="preserve"> Severe Intraventricular Hemorrhage Among Preterm Infants &lt; 30 weeks</w:t>
      </w:r>
    </w:p>
    <w:p w14:paraId="19EFB3BC" w14:textId="77777777" w:rsidR="00820043" w:rsidRPr="00076EA7" w:rsidRDefault="00820043" w:rsidP="00820043">
      <w:pPr>
        <w:jc w:val="center"/>
        <w:rPr>
          <w:rFonts w:asciiTheme="majorBidi" w:hAnsiTheme="majorBidi" w:cstheme="majorBidi"/>
          <w:b/>
          <w:bCs/>
          <w:color w:val="212121"/>
          <w:sz w:val="24"/>
          <w:szCs w:val="24"/>
          <w:shd w:val="clear" w:color="auto" w:fill="FFFFFF"/>
        </w:rPr>
      </w:pPr>
      <w:r w:rsidRPr="00076EA7">
        <w:rPr>
          <w:rFonts w:asciiTheme="majorBidi" w:hAnsiTheme="majorBidi" w:cstheme="majorBidi"/>
          <w:b/>
          <w:bCs/>
          <w:color w:val="333333"/>
          <w:sz w:val="24"/>
          <w:szCs w:val="24"/>
        </w:rPr>
        <w:t>A Randomized Clinical Trial</w:t>
      </w:r>
    </w:p>
    <w:p w14:paraId="2DB6FA69" w14:textId="5D676C7B" w:rsidR="00B03389" w:rsidRDefault="00B03389"/>
    <w:p w14:paraId="1091108C" w14:textId="413E7B09" w:rsidR="00820043" w:rsidRDefault="00820043" w:rsidP="005D03C5"/>
    <w:p w14:paraId="350DDF63" w14:textId="77777777" w:rsidR="006E5581" w:rsidRPr="00665E9E" w:rsidRDefault="002A4D95" w:rsidP="005D03C5">
      <w:pPr>
        <w:rPr>
          <w:rFonts w:asciiTheme="majorBidi" w:hAnsiTheme="majorBidi" w:cstheme="majorBidi"/>
          <w:b/>
          <w:bCs/>
          <w:sz w:val="24"/>
          <w:szCs w:val="24"/>
        </w:rPr>
      </w:pPr>
      <w:r w:rsidRPr="00665E9E">
        <w:rPr>
          <w:rFonts w:asciiTheme="majorBidi" w:hAnsiTheme="majorBidi" w:cstheme="majorBidi"/>
          <w:b/>
          <w:bCs/>
          <w:sz w:val="24"/>
          <w:szCs w:val="24"/>
        </w:rPr>
        <w:t>I</w:t>
      </w:r>
      <w:r w:rsidR="00CD559B" w:rsidRPr="00665E9E">
        <w:rPr>
          <w:rFonts w:asciiTheme="majorBidi" w:hAnsiTheme="majorBidi" w:cstheme="majorBidi"/>
          <w:b/>
          <w:bCs/>
          <w:sz w:val="24"/>
          <w:szCs w:val="24"/>
        </w:rPr>
        <w:t xml:space="preserve">nvestigators: </w:t>
      </w:r>
    </w:p>
    <w:p w14:paraId="53B2D900" w14:textId="1C84FDEB" w:rsidR="00CD559B" w:rsidRPr="00665E9E" w:rsidRDefault="00CD559B" w:rsidP="005D03C5">
      <w:pPr>
        <w:rPr>
          <w:rFonts w:asciiTheme="majorBidi" w:hAnsiTheme="majorBidi" w:cstheme="majorBidi"/>
          <w:b/>
          <w:bCs/>
          <w:sz w:val="24"/>
          <w:szCs w:val="24"/>
          <w:u w:val="single"/>
        </w:rPr>
      </w:pPr>
      <w:r w:rsidRPr="00665E9E">
        <w:rPr>
          <w:rFonts w:asciiTheme="majorBidi" w:hAnsiTheme="majorBidi" w:cstheme="majorBidi"/>
          <w:sz w:val="24"/>
          <w:szCs w:val="24"/>
          <w:u w:val="single"/>
        </w:rPr>
        <w:t xml:space="preserve">Principal Investigator: </w:t>
      </w:r>
    </w:p>
    <w:p w14:paraId="405A39C2" w14:textId="7629397F" w:rsidR="00CD559B" w:rsidRPr="00665E9E" w:rsidRDefault="00CD559B" w:rsidP="005D03C5">
      <w:pPr>
        <w:rPr>
          <w:rFonts w:asciiTheme="majorBidi" w:hAnsiTheme="majorBidi" w:cstheme="majorBidi"/>
          <w:sz w:val="24"/>
          <w:szCs w:val="24"/>
        </w:rPr>
      </w:pPr>
      <w:r w:rsidRPr="00665E9E">
        <w:rPr>
          <w:rFonts w:asciiTheme="majorBidi" w:hAnsiTheme="majorBidi" w:cstheme="majorBidi"/>
          <w:sz w:val="24"/>
          <w:szCs w:val="24"/>
        </w:rPr>
        <w:t xml:space="preserve"> Dr </w:t>
      </w:r>
      <w:r w:rsidR="006E5581" w:rsidRPr="00665E9E">
        <w:rPr>
          <w:rFonts w:asciiTheme="majorBidi" w:hAnsiTheme="majorBidi" w:cstheme="majorBidi"/>
          <w:sz w:val="24"/>
          <w:szCs w:val="24"/>
        </w:rPr>
        <w:t>Atef Alshafei</w:t>
      </w:r>
      <w:r w:rsidRPr="00665E9E">
        <w:rPr>
          <w:rFonts w:asciiTheme="majorBidi" w:hAnsiTheme="majorBidi" w:cstheme="majorBidi"/>
          <w:sz w:val="24"/>
          <w:szCs w:val="24"/>
        </w:rPr>
        <w:t xml:space="preserve">, </w:t>
      </w:r>
      <w:r w:rsidR="006E5581" w:rsidRPr="00665E9E">
        <w:rPr>
          <w:rFonts w:asciiTheme="majorBidi" w:hAnsiTheme="majorBidi" w:cstheme="majorBidi"/>
          <w:sz w:val="24"/>
          <w:szCs w:val="24"/>
        </w:rPr>
        <w:t>Senior</w:t>
      </w:r>
      <w:r w:rsidRPr="00665E9E">
        <w:rPr>
          <w:rFonts w:asciiTheme="majorBidi" w:hAnsiTheme="majorBidi" w:cstheme="majorBidi"/>
          <w:sz w:val="24"/>
          <w:szCs w:val="24"/>
        </w:rPr>
        <w:t xml:space="preserve"> Neonatologist (</w:t>
      </w:r>
      <w:r w:rsidR="006E5581" w:rsidRPr="00665E9E">
        <w:rPr>
          <w:rFonts w:asciiTheme="majorBidi" w:hAnsiTheme="majorBidi" w:cstheme="majorBidi"/>
          <w:sz w:val="24"/>
          <w:szCs w:val="24"/>
        </w:rPr>
        <w:t>Neonatology section, Dubai Hospital, Dubai Health Authority</w:t>
      </w:r>
      <w:r w:rsidRPr="00665E9E">
        <w:rPr>
          <w:rFonts w:asciiTheme="majorBidi" w:hAnsiTheme="majorBidi" w:cstheme="majorBidi"/>
          <w:sz w:val="24"/>
          <w:szCs w:val="24"/>
        </w:rPr>
        <w:t xml:space="preserve">) </w:t>
      </w:r>
    </w:p>
    <w:p w14:paraId="60669D1E" w14:textId="17FDE786" w:rsidR="00CD559B" w:rsidRPr="00665E9E" w:rsidRDefault="00CD559B" w:rsidP="005D03C5">
      <w:pPr>
        <w:rPr>
          <w:rFonts w:asciiTheme="majorBidi" w:hAnsiTheme="majorBidi" w:cstheme="majorBidi"/>
          <w:sz w:val="24"/>
          <w:szCs w:val="24"/>
        </w:rPr>
      </w:pPr>
      <w:r w:rsidRPr="00665E9E">
        <w:rPr>
          <w:rFonts w:asciiTheme="majorBidi" w:hAnsiTheme="majorBidi" w:cstheme="majorBidi"/>
          <w:sz w:val="24"/>
          <w:szCs w:val="24"/>
        </w:rPr>
        <w:t xml:space="preserve"> Co-ordinating Investigator: </w:t>
      </w:r>
    </w:p>
    <w:p w14:paraId="1C89D899" w14:textId="15FFCFB9" w:rsidR="00CD559B" w:rsidRPr="00665E9E" w:rsidRDefault="00CD559B" w:rsidP="005D03C5">
      <w:pPr>
        <w:rPr>
          <w:rFonts w:asciiTheme="majorBidi" w:hAnsiTheme="majorBidi" w:cstheme="majorBidi"/>
          <w:sz w:val="24"/>
          <w:szCs w:val="24"/>
        </w:rPr>
      </w:pPr>
      <w:r w:rsidRPr="00665E9E">
        <w:rPr>
          <w:rFonts w:asciiTheme="majorBidi" w:hAnsiTheme="majorBidi" w:cstheme="majorBidi"/>
          <w:sz w:val="24"/>
          <w:szCs w:val="24"/>
        </w:rPr>
        <w:t xml:space="preserve"> Dr </w:t>
      </w:r>
      <w:r w:rsidR="006E5581" w:rsidRPr="00665E9E">
        <w:rPr>
          <w:rFonts w:asciiTheme="majorBidi" w:hAnsiTheme="majorBidi" w:cstheme="majorBidi"/>
          <w:sz w:val="24"/>
          <w:szCs w:val="24"/>
        </w:rPr>
        <w:t>Mahmoud Galal (Consultant Neonatology, NICU, Dubai Hospital)</w:t>
      </w:r>
    </w:p>
    <w:p w14:paraId="6F471ED3" w14:textId="4337B25A" w:rsidR="00CD559B" w:rsidRPr="00665E9E" w:rsidRDefault="00CD559B" w:rsidP="005D03C5">
      <w:pPr>
        <w:rPr>
          <w:rFonts w:asciiTheme="majorBidi" w:hAnsiTheme="majorBidi" w:cstheme="majorBidi"/>
          <w:sz w:val="24"/>
          <w:szCs w:val="24"/>
          <w:u w:val="single"/>
        </w:rPr>
      </w:pPr>
      <w:r w:rsidRPr="00665E9E">
        <w:rPr>
          <w:rFonts w:asciiTheme="majorBidi" w:hAnsiTheme="majorBidi" w:cstheme="majorBidi"/>
          <w:sz w:val="24"/>
          <w:szCs w:val="24"/>
        </w:rPr>
        <w:t xml:space="preserve"> </w:t>
      </w:r>
      <w:r w:rsidRPr="00665E9E">
        <w:rPr>
          <w:rFonts w:asciiTheme="majorBidi" w:hAnsiTheme="majorBidi" w:cstheme="majorBidi"/>
          <w:sz w:val="24"/>
          <w:szCs w:val="24"/>
          <w:u w:val="single"/>
        </w:rPr>
        <w:t xml:space="preserve">Co-investigators: </w:t>
      </w:r>
    </w:p>
    <w:p w14:paraId="16767C2A" w14:textId="22E2E4A2" w:rsidR="00CD559B" w:rsidRPr="00665E9E" w:rsidRDefault="00CD559B" w:rsidP="005D03C5">
      <w:pPr>
        <w:rPr>
          <w:rFonts w:asciiTheme="majorBidi" w:hAnsiTheme="majorBidi" w:cstheme="majorBidi"/>
          <w:sz w:val="24"/>
          <w:szCs w:val="24"/>
        </w:rPr>
      </w:pPr>
      <w:r w:rsidRPr="00665E9E">
        <w:rPr>
          <w:rFonts w:asciiTheme="majorBidi" w:hAnsiTheme="majorBidi" w:cstheme="majorBidi"/>
          <w:sz w:val="24"/>
          <w:szCs w:val="24"/>
        </w:rPr>
        <w:t xml:space="preserve"> </w:t>
      </w:r>
      <w:r w:rsidR="006E5581" w:rsidRPr="00665E9E">
        <w:rPr>
          <w:rFonts w:asciiTheme="majorBidi" w:hAnsiTheme="majorBidi" w:cstheme="majorBidi"/>
          <w:sz w:val="24"/>
          <w:szCs w:val="24"/>
        </w:rPr>
        <w:t>Dr Shymaa Farouk (</w:t>
      </w:r>
      <w:r w:rsidR="004A3ED6" w:rsidRPr="00665E9E">
        <w:rPr>
          <w:rFonts w:asciiTheme="majorBidi" w:hAnsiTheme="majorBidi" w:cstheme="majorBidi"/>
          <w:sz w:val="24"/>
          <w:szCs w:val="24"/>
        </w:rPr>
        <w:t>Senior Specialist neonatology, NICU, Dubai Hospital)</w:t>
      </w:r>
    </w:p>
    <w:p w14:paraId="5A86264E" w14:textId="3D2DD1D8" w:rsidR="00CD559B" w:rsidRPr="00665E9E" w:rsidRDefault="00CD559B" w:rsidP="005D03C5">
      <w:pPr>
        <w:rPr>
          <w:rFonts w:asciiTheme="majorBidi" w:hAnsiTheme="majorBidi" w:cstheme="majorBidi"/>
          <w:sz w:val="24"/>
          <w:szCs w:val="24"/>
        </w:rPr>
      </w:pPr>
      <w:r w:rsidRPr="00665E9E">
        <w:rPr>
          <w:rFonts w:asciiTheme="majorBidi" w:hAnsiTheme="majorBidi" w:cstheme="majorBidi"/>
          <w:sz w:val="24"/>
          <w:szCs w:val="24"/>
        </w:rPr>
        <w:t xml:space="preserve"> Dr </w:t>
      </w:r>
      <w:r w:rsidR="004A3ED6" w:rsidRPr="00665E9E">
        <w:rPr>
          <w:rFonts w:asciiTheme="majorBidi" w:hAnsiTheme="majorBidi" w:cstheme="majorBidi"/>
          <w:sz w:val="24"/>
          <w:szCs w:val="24"/>
        </w:rPr>
        <w:t>Yaser Alsabaa (Consultant neonatology, NICU, Dubai Hospital)</w:t>
      </w:r>
    </w:p>
    <w:p w14:paraId="67787060" w14:textId="6B97EF35" w:rsidR="00CD559B" w:rsidRPr="00665E9E" w:rsidRDefault="00CD559B" w:rsidP="005D03C5">
      <w:pPr>
        <w:rPr>
          <w:rFonts w:asciiTheme="majorBidi" w:hAnsiTheme="majorBidi" w:cstheme="majorBidi"/>
          <w:sz w:val="24"/>
          <w:szCs w:val="24"/>
        </w:rPr>
      </w:pPr>
      <w:r w:rsidRPr="00665E9E">
        <w:rPr>
          <w:rFonts w:asciiTheme="majorBidi" w:hAnsiTheme="majorBidi" w:cstheme="majorBidi"/>
          <w:sz w:val="24"/>
          <w:szCs w:val="24"/>
        </w:rPr>
        <w:t xml:space="preserve"> Dr </w:t>
      </w:r>
      <w:r w:rsidR="004A3ED6" w:rsidRPr="00665E9E">
        <w:rPr>
          <w:rFonts w:asciiTheme="majorBidi" w:hAnsiTheme="majorBidi" w:cstheme="majorBidi"/>
          <w:sz w:val="24"/>
          <w:szCs w:val="24"/>
        </w:rPr>
        <w:t>Anwar Khan (Consultant Neonatology, NICU, Dubai Hospital)</w:t>
      </w:r>
    </w:p>
    <w:p w14:paraId="39D59BE4" w14:textId="1E612F4B" w:rsidR="00CD559B" w:rsidRPr="00665E9E" w:rsidRDefault="00CD559B" w:rsidP="005D03C5">
      <w:pPr>
        <w:rPr>
          <w:rFonts w:asciiTheme="majorBidi" w:hAnsiTheme="majorBidi" w:cstheme="majorBidi"/>
          <w:sz w:val="24"/>
          <w:szCs w:val="24"/>
        </w:rPr>
      </w:pPr>
      <w:r w:rsidRPr="00665E9E">
        <w:rPr>
          <w:rFonts w:asciiTheme="majorBidi" w:hAnsiTheme="majorBidi" w:cstheme="majorBidi"/>
          <w:sz w:val="24"/>
          <w:szCs w:val="24"/>
        </w:rPr>
        <w:t xml:space="preserve"> </w:t>
      </w:r>
      <w:r w:rsidR="004A3ED6" w:rsidRPr="00665E9E">
        <w:rPr>
          <w:rFonts w:asciiTheme="majorBidi" w:hAnsiTheme="majorBidi" w:cstheme="majorBidi"/>
          <w:sz w:val="24"/>
          <w:szCs w:val="24"/>
        </w:rPr>
        <w:t xml:space="preserve">Dr Yahia </w:t>
      </w:r>
      <w:r w:rsidR="0030039F" w:rsidRPr="00665E9E">
        <w:rPr>
          <w:rFonts w:asciiTheme="majorBidi" w:hAnsiTheme="majorBidi" w:cstheme="majorBidi"/>
          <w:sz w:val="24"/>
          <w:szCs w:val="24"/>
        </w:rPr>
        <w:t>Eldoky (Consultant radiology, Radiology department, Dubai Hospital)</w:t>
      </w:r>
    </w:p>
    <w:p w14:paraId="361E229F" w14:textId="78EF7E46" w:rsidR="00CD559B" w:rsidRPr="00665E9E" w:rsidRDefault="00CD559B" w:rsidP="005D03C5">
      <w:pPr>
        <w:rPr>
          <w:rFonts w:asciiTheme="majorBidi" w:hAnsiTheme="majorBidi" w:cstheme="majorBidi"/>
          <w:sz w:val="24"/>
          <w:szCs w:val="24"/>
        </w:rPr>
      </w:pPr>
      <w:r w:rsidRPr="00665E9E">
        <w:rPr>
          <w:rFonts w:asciiTheme="majorBidi" w:hAnsiTheme="majorBidi" w:cstheme="majorBidi"/>
          <w:sz w:val="24"/>
          <w:szCs w:val="24"/>
        </w:rPr>
        <w:lastRenderedPageBreak/>
        <w:t xml:space="preserve"> Study Statistician: Prof </w:t>
      </w:r>
      <w:r w:rsidR="00CC0EA5" w:rsidRPr="00665E9E">
        <w:rPr>
          <w:rFonts w:asciiTheme="majorBidi" w:hAnsiTheme="majorBidi" w:cstheme="majorBidi"/>
          <w:sz w:val="24"/>
          <w:szCs w:val="24"/>
        </w:rPr>
        <w:t>Azza Hassan (community medicine department, Ain Shams university, Cairo)</w:t>
      </w:r>
    </w:p>
    <w:p w14:paraId="4C1BB248" w14:textId="7BAF10D5" w:rsidR="00CC0EA5" w:rsidRPr="00665E9E" w:rsidRDefault="00CD559B" w:rsidP="005D03C5">
      <w:pPr>
        <w:rPr>
          <w:rFonts w:asciiTheme="majorBidi" w:hAnsiTheme="majorBidi" w:cstheme="majorBidi"/>
          <w:sz w:val="24"/>
          <w:szCs w:val="24"/>
        </w:rPr>
      </w:pPr>
      <w:r w:rsidRPr="00665E9E">
        <w:rPr>
          <w:rFonts w:asciiTheme="majorBidi" w:hAnsiTheme="majorBidi" w:cstheme="majorBidi"/>
          <w:b/>
          <w:bCs/>
          <w:sz w:val="24"/>
          <w:szCs w:val="24"/>
        </w:rPr>
        <w:t>Trial site:</w:t>
      </w:r>
      <w:r w:rsidRPr="00665E9E">
        <w:rPr>
          <w:rFonts w:asciiTheme="majorBidi" w:hAnsiTheme="majorBidi" w:cstheme="majorBidi"/>
          <w:sz w:val="24"/>
          <w:szCs w:val="24"/>
        </w:rPr>
        <w:t xml:space="preserve"> Neonatal Intensive Care Unit</w:t>
      </w:r>
      <w:r w:rsidR="00CC0EA5" w:rsidRPr="00665E9E">
        <w:rPr>
          <w:rFonts w:asciiTheme="majorBidi" w:hAnsiTheme="majorBidi" w:cstheme="majorBidi"/>
          <w:sz w:val="24"/>
          <w:szCs w:val="24"/>
        </w:rPr>
        <w:t>, Dubai Hospital, Dubai, UAE.</w:t>
      </w:r>
    </w:p>
    <w:p w14:paraId="62FB216C" w14:textId="3DF19472" w:rsidR="00CD559B" w:rsidRPr="00665E9E" w:rsidRDefault="00CD559B" w:rsidP="005D03C5">
      <w:pPr>
        <w:rPr>
          <w:rFonts w:asciiTheme="majorBidi" w:hAnsiTheme="majorBidi" w:cstheme="majorBidi"/>
          <w:sz w:val="24"/>
          <w:szCs w:val="24"/>
        </w:rPr>
      </w:pPr>
      <w:r w:rsidRPr="00665E9E">
        <w:rPr>
          <w:rFonts w:asciiTheme="majorBidi" w:hAnsiTheme="majorBidi" w:cstheme="majorBidi"/>
          <w:b/>
          <w:bCs/>
          <w:sz w:val="24"/>
          <w:szCs w:val="24"/>
        </w:rPr>
        <w:t xml:space="preserve">Study type: </w:t>
      </w:r>
      <w:r w:rsidRPr="00665E9E">
        <w:rPr>
          <w:rFonts w:asciiTheme="majorBidi" w:hAnsiTheme="majorBidi" w:cstheme="majorBidi"/>
          <w:sz w:val="24"/>
          <w:szCs w:val="24"/>
        </w:rPr>
        <w:t>Prospective, single-centre, randomised controlled trial (RCT)</w:t>
      </w:r>
    </w:p>
    <w:p w14:paraId="573E185B" w14:textId="59EC74AC" w:rsidR="00CD559B" w:rsidRPr="00665E9E" w:rsidRDefault="00CD559B" w:rsidP="005D03C5">
      <w:pPr>
        <w:rPr>
          <w:rFonts w:asciiTheme="majorBidi" w:hAnsiTheme="majorBidi" w:cstheme="majorBidi"/>
          <w:sz w:val="24"/>
          <w:szCs w:val="24"/>
        </w:rPr>
      </w:pPr>
      <w:r w:rsidRPr="00665E9E">
        <w:rPr>
          <w:rFonts w:asciiTheme="majorBidi" w:hAnsiTheme="majorBidi" w:cstheme="majorBidi"/>
          <w:b/>
          <w:bCs/>
          <w:sz w:val="24"/>
          <w:szCs w:val="24"/>
        </w:rPr>
        <w:t>Background:</w:t>
      </w:r>
      <w:r w:rsidRPr="00665E9E">
        <w:rPr>
          <w:rFonts w:asciiTheme="majorBidi" w:hAnsiTheme="majorBidi" w:cstheme="majorBidi"/>
          <w:sz w:val="24"/>
          <w:szCs w:val="24"/>
        </w:rPr>
        <w:t xml:space="preserve"> </w:t>
      </w:r>
    </w:p>
    <w:p w14:paraId="5F44CA8A" w14:textId="3408F859" w:rsidR="00413852" w:rsidRPr="00665E9E" w:rsidRDefault="00C463E6" w:rsidP="005D03C5">
      <w:pPr>
        <w:rPr>
          <w:rFonts w:asciiTheme="majorBidi" w:hAnsiTheme="majorBidi" w:cstheme="majorBidi"/>
          <w:i/>
          <w:iCs/>
          <w:sz w:val="24"/>
          <w:szCs w:val="24"/>
        </w:rPr>
      </w:pPr>
      <w:r w:rsidRPr="00665E9E">
        <w:rPr>
          <w:rFonts w:asciiTheme="majorBidi" w:hAnsiTheme="majorBidi" w:cstheme="majorBidi"/>
          <w:sz w:val="24"/>
          <w:szCs w:val="24"/>
        </w:rPr>
        <w:t>Intraventricular hemorrhage</w:t>
      </w:r>
      <w:r w:rsidR="005B40BA" w:rsidRPr="00665E9E">
        <w:rPr>
          <w:rFonts w:asciiTheme="majorBidi" w:hAnsiTheme="majorBidi" w:cstheme="majorBidi"/>
          <w:sz w:val="24"/>
          <w:szCs w:val="24"/>
        </w:rPr>
        <w:t xml:space="preserve"> (IVH)</w:t>
      </w:r>
      <w:r w:rsidRPr="00665E9E">
        <w:rPr>
          <w:rFonts w:asciiTheme="majorBidi" w:hAnsiTheme="majorBidi" w:cstheme="majorBidi"/>
          <w:sz w:val="24"/>
          <w:szCs w:val="24"/>
        </w:rPr>
        <w:t xml:space="preserve"> remains a devastating clinical problem </w:t>
      </w:r>
      <w:r w:rsidR="005B40BA" w:rsidRPr="00665E9E">
        <w:rPr>
          <w:rFonts w:asciiTheme="majorBidi" w:hAnsiTheme="majorBidi" w:cstheme="majorBidi"/>
          <w:sz w:val="24"/>
          <w:szCs w:val="24"/>
        </w:rPr>
        <w:t xml:space="preserve">of prematurity </w:t>
      </w:r>
      <w:r w:rsidRPr="00665E9E">
        <w:rPr>
          <w:rFonts w:asciiTheme="majorBidi" w:hAnsiTheme="majorBidi" w:cstheme="majorBidi"/>
          <w:sz w:val="24"/>
          <w:szCs w:val="24"/>
        </w:rPr>
        <w:t>with significant mortality and long- term neurological impairments.</w:t>
      </w:r>
      <w:r w:rsidRPr="00665E9E">
        <w:rPr>
          <w:rFonts w:asciiTheme="majorBidi" w:hAnsiTheme="majorBidi" w:cstheme="majorBidi"/>
          <w:sz w:val="24"/>
          <w:szCs w:val="24"/>
          <w:vertAlign w:val="superscript"/>
        </w:rPr>
        <w:t>1</w:t>
      </w:r>
      <w:r w:rsidRPr="00665E9E">
        <w:rPr>
          <w:rFonts w:asciiTheme="majorBidi" w:hAnsiTheme="majorBidi" w:cstheme="majorBidi"/>
          <w:sz w:val="24"/>
          <w:szCs w:val="24"/>
        </w:rPr>
        <w:t xml:space="preserve"> </w:t>
      </w:r>
      <w:r w:rsidR="005B40BA" w:rsidRPr="00665E9E">
        <w:rPr>
          <w:rFonts w:asciiTheme="majorBidi" w:hAnsiTheme="majorBidi" w:cstheme="majorBidi"/>
          <w:sz w:val="24"/>
          <w:szCs w:val="24"/>
        </w:rPr>
        <w:t>The source of IVH originate from the fragile capillary network residing in the subependymal germinal matrix tha</w:t>
      </w:r>
      <w:r w:rsidR="00863FE5" w:rsidRPr="00665E9E">
        <w:rPr>
          <w:rFonts w:asciiTheme="majorBidi" w:hAnsiTheme="majorBidi" w:cstheme="majorBidi"/>
          <w:sz w:val="24"/>
          <w:szCs w:val="24"/>
        </w:rPr>
        <w:t>t</w:t>
      </w:r>
      <w:r w:rsidR="005B40BA" w:rsidRPr="00665E9E">
        <w:rPr>
          <w:rFonts w:asciiTheme="majorBidi" w:hAnsiTheme="majorBidi" w:cstheme="majorBidi"/>
          <w:sz w:val="24"/>
          <w:szCs w:val="24"/>
        </w:rPr>
        <w:t xml:space="preserve"> progress</w:t>
      </w:r>
      <w:r w:rsidR="00863FE5" w:rsidRPr="00665E9E">
        <w:rPr>
          <w:rFonts w:asciiTheme="majorBidi" w:hAnsiTheme="majorBidi" w:cstheme="majorBidi"/>
          <w:sz w:val="24"/>
          <w:szCs w:val="24"/>
        </w:rPr>
        <w:t>es</w:t>
      </w:r>
      <w:r w:rsidR="005B40BA" w:rsidRPr="00665E9E">
        <w:rPr>
          <w:rFonts w:asciiTheme="majorBidi" w:hAnsiTheme="majorBidi" w:cstheme="majorBidi"/>
          <w:sz w:val="24"/>
          <w:szCs w:val="24"/>
        </w:rPr>
        <w:t xml:space="preserve"> into the lateral ventricles.</w:t>
      </w:r>
      <w:r w:rsidR="005B40BA" w:rsidRPr="00665E9E">
        <w:rPr>
          <w:rFonts w:asciiTheme="majorBidi" w:hAnsiTheme="majorBidi" w:cstheme="majorBidi"/>
          <w:sz w:val="24"/>
          <w:szCs w:val="24"/>
          <w:vertAlign w:val="superscript"/>
        </w:rPr>
        <w:t>2</w:t>
      </w:r>
      <w:r w:rsidR="00E179E7" w:rsidRPr="00665E9E">
        <w:rPr>
          <w:rFonts w:asciiTheme="majorBidi" w:hAnsiTheme="majorBidi" w:cstheme="majorBidi"/>
          <w:sz w:val="24"/>
          <w:szCs w:val="24"/>
        </w:rPr>
        <w:t xml:space="preserve"> Preterm infants with severe IVH (grades III, IV) are at a higher risk of death or severe neurodevelopmental impairments like cerebral palsy and mental retardation.</w:t>
      </w:r>
      <w:r w:rsidR="00E179E7" w:rsidRPr="00665E9E">
        <w:rPr>
          <w:rFonts w:asciiTheme="majorBidi" w:hAnsiTheme="majorBidi" w:cstheme="majorBidi"/>
          <w:sz w:val="24"/>
          <w:szCs w:val="24"/>
          <w:vertAlign w:val="superscript"/>
        </w:rPr>
        <w:t>3,4</w:t>
      </w:r>
    </w:p>
    <w:p w14:paraId="4DDE5FD6" w14:textId="1F7E4585" w:rsidR="005B40BA" w:rsidRPr="00665E9E" w:rsidRDefault="006506FD" w:rsidP="005D03C5">
      <w:pPr>
        <w:rPr>
          <w:rFonts w:asciiTheme="majorBidi" w:hAnsiTheme="majorBidi" w:cstheme="majorBidi"/>
          <w:sz w:val="24"/>
          <w:szCs w:val="24"/>
        </w:rPr>
      </w:pPr>
      <w:r w:rsidRPr="00665E9E">
        <w:rPr>
          <w:rFonts w:asciiTheme="majorBidi" w:hAnsiTheme="majorBidi" w:cstheme="majorBidi"/>
          <w:sz w:val="24"/>
          <w:szCs w:val="24"/>
        </w:rPr>
        <w:t>The pathogenesis of IVH remains elusive however, fluctuations in cerebral blood flow velocity associated with impaired cerebral autoregulation remains the most important triggering factor particularly in sick preterm infants.</w:t>
      </w:r>
      <w:r w:rsidR="00E179E7" w:rsidRPr="00665E9E">
        <w:rPr>
          <w:rFonts w:asciiTheme="majorBidi" w:hAnsiTheme="majorBidi" w:cstheme="majorBidi"/>
          <w:sz w:val="24"/>
          <w:szCs w:val="24"/>
          <w:vertAlign w:val="superscript"/>
        </w:rPr>
        <w:t>5,6</w:t>
      </w:r>
      <w:r w:rsidR="00BB4CAD" w:rsidRPr="00665E9E">
        <w:rPr>
          <w:rFonts w:asciiTheme="majorBidi" w:hAnsiTheme="majorBidi" w:cstheme="majorBidi"/>
          <w:sz w:val="24"/>
          <w:szCs w:val="24"/>
        </w:rPr>
        <w:t xml:space="preserve"> </w:t>
      </w:r>
    </w:p>
    <w:p w14:paraId="2B0B7F47" w14:textId="15A565EC" w:rsidR="003349F2" w:rsidRPr="00665E9E" w:rsidRDefault="00695EC4" w:rsidP="005D03C5">
      <w:pPr>
        <w:rPr>
          <w:rFonts w:asciiTheme="majorBidi" w:hAnsiTheme="majorBidi" w:cstheme="majorBidi"/>
          <w:sz w:val="24"/>
          <w:szCs w:val="24"/>
        </w:rPr>
      </w:pPr>
      <w:r w:rsidRPr="00665E9E">
        <w:rPr>
          <w:rFonts w:asciiTheme="majorBidi" w:hAnsiTheme="majorBidi" w:cstheme="majorBidi"/>
          <w:sz w:val="24"/>
          <w:szCs w:val="24"/>
        </w:rPr>
        <w:t>In spite</w:t>
      </w:r>
      <w:r w:rsidR="003349F2" w:rsidRPr="00665E9E">
        <w:rPr>
          <w:rFonts w:asciiTheme="majorBidi" w:hAnsiTheme="majorBidi" w:cstheme="majorBidi"/>
          <w:sz w:val="24"/>
          <w:szCs w:val="24"/>
        </w:rPr>
        <w:t xml:space="preserve"> of the different neonatal bundles adopted by many NICUs to reduce rapid fluctuations in cerebral blood flow at birth or shortly afterwards, no significant improvement in survival </w:t>
      </w:r>
      <w:r w:rsidRPr="00665E9E">
        <w:rPr>
          <w:rFonts w:asciiTheme="majorBidi" w:hAnsiTheme="majorBidi" w:cstheme="majorBidi"/>
          <w:sz w:val="24"/>
          <w:szCs w:val="24"/>
        </w:rPr>
        <w:t xml:space="preserve">rate or the associated long-term </w:t>
      </w:r>
      <w:r w:rsidR="00863FE5" w:rsidRPr="00665E9E">
        <w:rPr>
          <w:rFonts w:asciiTheme="majorBidi" w:hAnsiTheme="majorBidi" w:cstheme="majorBidi"/>
          <w:sz w:val="24"/>
          <w:szCs w:val="24"/>
        </w:rPr>
        <w:t xml:space="preserve">neurological </w:t>
      </w:r>
      <w:r w:rsidRPr="00665E9E">
        <w:rPr>
          <w:rFonts w:asciiTheme="majorBidi" w:hAnsiTheme="majorBidi" w:cstheme="majorBidi"/>
          <w:sz w:val="24"/>
          <w:szCs w:val="24"/>
        </w:rPr>
        <w:t>sequalae was observed</w:t>
      </w:r>
      <w:r w:rsidR="00E179E7" w:rsidRPr="00665E9E">
        <w:rPr>
          <w:rFonts w:asciiTheme="majorBidi" w:hAnsiTheme="majorBidi" w:cstheme="majorBidi"/>
          <w:sz w:val="24"/>
          <w:szCs w:val="24"/>
        </w:rPr>
        <w:t>.</w:t>
      </w:r>
      <w:r w:rsidR="00E179E7" w:rsidRPr="00665E9E">
        <w:rPr>
          <w:rFonts w:asciiTheme="majorBidi" w:hAnsiTheme="majorBidi" w:cstheme="majorBidi"/>
          <w:sz w:val="24"/>
          <w:szCs w:val="24"/>
          <w:vertAlign w:val="superscript"/>
        </w:rPr>
        <w:t>7</w:t>
      </w:r>
    </w:p>
    <w:p w14:paraId="121B5752" w14:textId="28EDBA33" w:rsidR="00016466" w:rsidRPr="00665E9E" w:rsidRDefault="00E179E7" w:rsidP="005D03C5">
      <w:pPr>
        <w:rPr>
          <w:rFonts w:asciiTheme="majorBidi" w:hAnsiTheme="majorBidi" w:cstheme="majorBidi"/>
          <w:sz w:val="24"/>
          <w:szCs w:val="24"/>
        </w:rPr>
      </w:pPr>
      <w:r w:rsidRPr="00665E9E">
        <w:rPr>
          <w:rFonts w:asciiTheme="majorBidi" w:hAnsiTheme="majorBidi" w:cstheme="majorBidi"/>
          <w:sz w:val="24"/>
          <w:szCs w:val="24"/>
        </w:rPr>
        <w:t>Umbilical venous catheter</w:t>
      </w:r>
      <w:r w:rsidR="0002455C" w:rsidRPr="00665E9E">
        <w:rPr>
          <w:rFonts w:asciiTheme="majorBidi" w:hAnsiTheme="majorBidi" w:cstheme="majorBidi"/>
          <w:sz w:val="24"/>
          <w:szCs w:val="24"/>
        </w:rPr>
        <w:t xml:space="preserve"> (UVC) placement is a common practice in NICUs to deliver medications, T</w:t>
      </w:r>
      <w:r w:rsidR="004E260D" w:rsidRPr="00665E9E">
        <w:rPr>
          <w:rFonts w:asciiTheme="majorBidi" w:hAnsiTheme="majorBidi" w:cstheme="majorBidi"/>
          <w:sz w:val="24"/>
          <w:szCs w:val="24"/>
        </w:rPr>
        <w:t>otal parenteral nutrition (TPN)</w:t>
      </w:r>
      <w:r w:rsidR="0002455C" w:rsidRPr="00665E9E">
        <w:rPr>
          <w:rFonts w:asciiTheme="majorBidi" w:hAnsiTheme="majorBidi" w:cstheme="majorBidi"/>
          <w:sz w:val="24"/>
          <w:szCs w:val="24"/>
        </w:rPr>
        <w:t>, and blood sampling. Although it is crucial to establish a central line</w:t>
      </w:r>
      <w:r w:rsidR="00356C44" w:rsidRPr="00665E9E">
        <w:rPr>
          <w:rFonts w:asciiTheme="majorBidi" w:hAnsiTheme="majorBidi" w:cstheme="majorBidi"/>
          <w:sz w:val="24"/>
          <w:szCs w:val="24"/>
        </w:rPr>
        <w:t xml:space="preserve"> in preterm infants</w:t>
      </w:r>
      <w:r w:rsidR="0002455C" w:rsidRPr="00665E9E">
        <w:rPr>
          <w:rFonts w:asciiTheme="majorBidi" w:hAnsiTheme="majorBidi" w:cstheme="majorBidi"/>
          <w:sz w:val="24"/>
          <w:szCs w:val="24"/>
        </w:rPr>
        <w:t>, yet UVC</w:t>
      </w:r>
      <w:r w:rsidR="00356C44" w:rsidRPr="00665E9E">
        <w:rPr>
          <w:rFonts w:asciiTheme="majorBidi" w:hAnsiTheme="majorBidi" w:cstheme="majorBidi"/>
          <w:sz w:val="24"/>
          <w:szCs w:val="24"/>
        </w:rPr>
        <w:t xml:space="preserve"> placement carries significant complications</w:t>
      </w:r>
      <w:r w:rsidR="0002455C" w:rsidRPr="00665E9E">
        <w:rPr>
          <w:rFonts w:asciiTheme="majorBidi" w:hAnsiTheme="majorBidi" w:cstheme="majorBidi"/>
          <w:sz w:val="24"/>
          <w:szCs w:val="24"/>
        </w:rPr>
        <w:t xml:space="preserve"> </w:t>
      </w:r>
      <w:r w:rsidR="00356C44" w:rsidRPr="00665E9E">
        <w:rPr>
          <w:rFonts w:asciiTheme="majorBidi" w:hAnsiTheme="majorBidi" w:cstheme="majorBidi"/>
          <w:sz w:val="24"/>
          <w:szCs w:val="24"/>
        </w:rPr>
        <w:t xml:space="preserve">including infection, displacement with extravasation, and </w:t>
      </w:r>
      <w:r w:rsidR="00537185" w:rsidRPr="00665E9E">
        <w:rPr>
          <w:rFonts w:asciiTheme="majorBidi" w:hAnsiTheme="majorBidi" w:cstheme="majorBidi"/>
          <w:sz w:val="24"/>
          <w:szCs w:val="24"/>
        </w:rPr>
        <w:t>bleeding.</w:t>
      </w:r>
      <w:r w:rsidR="00537185" w:rsidRPr="00665E9E">
        <w:rPr>
          <w:rFonts w:asciiTheme="majorBidi" w:eastAsia="Times New Roman" w:hAnsiTheme="majorBidi" w:cstheme="majorBidi"/>
          <w:color w:val="000000"/>
          <w:sz w:val="24"/>
          <w:szCs w:val="24"/>
          <w:lang w:eastAsia="en-GB"/>
        </w:rPr>
        <w:t xml:space="preserve"> We</w:t>
      </w:r>
      <w:r w:rsidR="004E260D" w:rsidRPr="00665E9E">
        <w:rPr>
          <w:rFonts w:asciiTheme="majorBidi" w:eastAsia="Times New Roman" w:hAnsiTheme="majorBidi" w:cstheme="majorBidi"/>
          <w:color w:val="000000"/>
          <w:sz w:val="24"/>
          <w:szCs w:val="24"/>
          <w:lang w:eastAsia="en-GB"/>
        </w:rPr>
        <w:t xml:space="preserve"> hypothesized that </w:t>
      </w:r>
      <w:r w:rsidR="004E260D" w:rsidRPr="00665E9E">
        <w:rPr>
          <w:rFonts w:asciiTheme="majorBidi" w:eastAsia="Times New Roman" w:hAnsiTheme="majorBidi" w:cstheme="majorBidi"/>
          <w:color w:val="000000"/>
          <w:sz w:val="24"/>
          <w:szCs w:val="24"/>
          <w:lang w:val="en" w:eastAsia="en-GB"/>
        </w:rPr>
        <w:t>placing UVC shortly after birth would keep the ductus venosus open and simulate the unique preferential blood flow of fetal circulation via the inferior vena cava to the right atrium and then through the patent foramen ovale (PFO) to the left atrium in occasional episodes of right to left shunts. The preceding scenario does not occur under physiological conditions with a drop in pulmonary blood pressure soon after birth and reversal of the shunt through PFO and PDA from left to right. However, in sick preterm infants with respiratory distress syndrome (RDS) and variable degrees of hypoxemia, the pulmonary pressure remains at higher levels for considerable time with occasional right-to-left or bidirectional shunts</w:t>
      </w:r>
      <w:r w:rsidR="00AC4664" w:rsidRPr="00665E9E">
        <w:rPr>
          <w:rFonts w:asciiTheme="majorBidi" w:eastAsia="Times New Roman" w:hAnsiTheme="majorBidi" w:cstheme="majorBidi"/>
          <w:color w:val="000000"/>
          <w:sz w:val="24"/>
          <w:szCs w:val="24"/>
          <w:lang w:val="en" w:eastAsia="en-GB"/>
        </w:rPr>
        <w:t>.</w:t>
      </w:r>
      <w:r w:rsidR="00AC4664" w:rsidRPr="00665E9E">
        <w:rPr>
          <w:rFonts w:asciiTheme="majorBidi" w:eastAsia="Times New Roman" w:hAnsiTheme="majorBidi" w:cstheme="majorBidi"/>
          <w:color w:val="000000"/>
          <w:sz w:val="24"/>
          <w:szCs w:val="24"/>
          <w:vertAlign w:val="superscript"/>
          <w:lang w:val="en" w:eastAsia="en-GB"/>
        </w:rPr>
        <w:t>8-11</w:t>
      </w:r>
      <w:r w:rsidR="00C0350A" w:rsidRPr="00665E9E">
        <w:rPr>
          <w:rFonts w:asciiTheme="majorBidi" w:hAnsiTheme="majorBidi" w:cstheme="majorBidi"/>
          <w:sz w:val="24"/>
          <w:szCs w:val="24"/>
          <w:lang w:val="en"/>
        </w:rPr>
        <w:t xml:space="preserve"> </w:t>
      </w:r>
      <w:r w:rsidR="00AC4664" w:rsidRPr="00665E9E">
        <w:rPr>
          <w:rFonts w:asciiTheme="majorBidi" w:eastAsia="Times New Roman" w:hAnsiTheme="majorBidi" w:cstheme="majorBidi"/>
          <w:sz w:val="24"/>
          <w:szCs w:val="24"/>
          <w:lang w:val="en" w:eastAsia="en-GB"/>
        </w:rPr>
        <w:t xml:space="preserve">Furthermore, the </w:t>
      </w:r>
      <w:r w:rsidR="00AC4664" w:rsidRPr="00665E9E">
        <w:rPr>
          <w:rFonts w:asciiTheme="majorBidi" w:eastAsia="Times New Roman" w:hAnsiTheme="majorBidi" w:cstheme="majorBidi"/>
          <w:color w:val="000000"/>
          <w:sz w:val="24"/>
          <w:szCs w:val="24"/>
          <w:lang w:val="en" w:eastAsia="en-GB"/>
        </w:rPr>
        <w:t xml:space="preserve">current practice of infusing </w:t>
      </w:r>
      <w:r w:rsidR="00AC4664" w:rsidRPr="00665E9E">
        <w:rPr>
          <w:rFonts w:asciiTheme="majorBidi" w:eastAsia="Times New Roman" w:hAnsiTheme="majorBidi" w:cstheme="majorBidi"/>
          <w:color w:val="000000"/>
          <w:sz w:val="24"/>
          <w:szCs w:val="24"/>
          <w:lang w:val="en" w:eastAsia="en-GB"/>
        </w:rPr>
        <w:lastRenderedPageBreak/>
        <w:t>fluid boluses, medications, flushes, and TPN through UVC, would directly influence cerebral blood flow stability in this subset of infants with limited cerebral autoregulation as investigated in</w:t>
      </w:r>
      <w:r w:rsidR="00AC4664" w:rsidRPr="00665E9E">
        <w:rPr>
          <w:rFonts w:asciiTheme="majorBidi" w:hAnsiTheme="majorBidi" w:cstheme="majorBidi"/>
          <w:sz w:val="24"/>
          <w:szCs w:val="24"/>
        </w:rPr>
        <w:t xml:space="preserve"> Previous reports.</w:t>
      </w:r>
      <w:r w:rsidR="00AC4664" w:rsidRPr="00665E9E">
        <w:rPr>
          <w:rFonts w:asciiTheme="majorBidi" w:hAnsiTheme="majorBidi" w:cstheme="majorBidi"/>
          <w:sz w:val="24"/>
          <w:szCs w:val="24"/>
          <w:vertAlign w:val="superscript"/>
        </w:rPr>
        <w:t>12-15</w:t>
      </w:r>
      <w:r w:rsidR="00C0350A" w:rsidRPr="00665E9E">
        <w:rPr>
          <w:rFonts w:asciiTheme="majorBidi" w:hAnsiTheme="majorBidi" w:cstheme="majorBidi"/>
          <w:sz w:val="24"/>
          <w:szCs w:val="24"/>
        </w:rPr>
        <w:t xml:space="preserve"> </w:t>
      </w:r>
    </w:p>
    <w:p w14:paraId="08CBAF94" w14:textId="7F0AAFC1" w:rsidR="002A4D95" w:rsidRPr="002B6AEE" w:rsidRDefault="002B6AEE" w:rsidP="005D03C5">
      <w:pPr>
        <w:rPr>
          <w:rFonts w:asciiTheme="majorBidi" w:hAnsiTheme="majorBidi" w:cstheme="majorBidi"/>
          <w:b/>
          <w:bCs/>
          <w:sz w:val="24"/>
          <w:szCs w:val="24"/>
        </w:rPr>
      </w:pPr>
      <w:r w:rsidRPr="002B6AEE">
        <w:rPr>
          <w:rFonts w:asciiTheme="majorBidi" w:hAnsiTheme="majorBidi" w:cstheme="majorBidi"/>
          <w:b/>
          <w:bCs/>
          <w:sz w:val="24"/>
          <w:szCs w:val="24"/>
        </w:rPr>
        <w:t>Efficacy Endpoints</w:t>
      </w:r>
      <w:r w:rsidR="002A4D95" w:rsidRPr="002B6AEE">
        <w:rPr>
          <w:rFonts w:asciiTheme="majorBidi" w:hAnsiTheme="majorBidi" w:cstheme="majorBidi"/>
          <w:b/>
          <w:bCs/>
          <w:sz w:val="24"/>
          <w:szCs w:val="24"/>
        </w:rPr>
        <w:t>:</w:t>
      </w:r>
    </w:p>
    <w:p w14:paraId="76C754C1" w14:textId="2A4DA236" w:rsidR="002B6AEE" w:rsidRDefault="002B6AEE" w:rsidP="005D03C5">
      <w:pPr>
        <w:spacing w:after="0"/>
        <w:rPr>
          <w:rFonts w:asciiTheme="majorBidi" w:hAnsiTheme="majorBidi" w:cstheme="majorBidi"/>
          <w:color w:val="000000"/>
          <w:sz w:val="24"/>
          <w:szCs w:val="24"/>
        </w:rPr>
      </w:pPr>
      <w:r>
        <w:rPr>
          <w:rFonts w:asciiTheme="majorBidi" w:hAnsiTheme="majorBidi" w:cstheme="majorBidi"/>
          <w:color w:val="000000"/>
          <w:sz w:val="24"/>
          <w:szCs w:val="24"/>
        </w:rPr>
        <w:t xml:space="preserve">Primary: </w:t>
      </w:r>
      <w:r w:rsidR="00C0350A" w:rsidRPr="00665E9E">
        <w:rPr>
          <w:rFonts w:asciiTheme="majorBidi" w:hAnsiTheme="majorBidi" w:cstheme="majorBidi"/>
          <w:color w:val="000000"/>
          <w:sz w:val="24"/>
          <w:szCs w:val="24"/>
        </w:rPr>
        <w:t xml:space="preserve">The objective of this study </w:t>
      </w:r>
      <w:r w:rsidR="00016466" w:rsidRPr="00665E9E">
        <w:rPr>
          <w:rFonts w:asciiTheme="majorBidi" w:hAnsiTheme="majorBidi" w:cstheme="majorBidi"/>
          <w:color w:val="000000"/>
          <w:sz w:val="24"/>
          <w:szCs w:val="24"/>
        </w:rPr>
        <w:t>i</w:t>
      </w:r>
      <w:r w:rsidR="00C0350A" w:rsidRPr="00665E9E">
        <w:rPr>
          <w:rFonts w:asciiTheme="majorBidi" w:hAnsiTheme="majorBidi" w:cstheme="majorBidi"/>
          <w:color w:val="000000"/>
          <w:sz w:val="24"/>
          <w:szCs w:val="24"/>
        </w:rPr>
        <w:t>s to compare the mortality and severity of IVH in preterm infants &lt;30 weeks gestation randomly assigned to early UVC insertion or PICC shortly after birth.</w:t>
      </w:r>
    </w:p>
    <w:p w14:paraId="0DE47436" w14:textId="4C582039" w:rsidR="00C0350A" w:rsidRDefault="002B6AEE" w:rsidP="005D03C5">
      <w:pPr>
        <w:spacing w:after="0"/>
        <w:rPr>
          <w:rFonts w:asciiTheme="majorBidi" w:hAnsiTheme="majorBidi" w:cstheme="majorBidi"/>
          <w:color w:val="000000"/>
          <w:sz w:val="24"/>
          <w:szCs w:val="24"/>
        </w:rPr>
      </w:pPr>
      <w:r>
        <w:rPr>
          <w:rFonts w:asciiTheme="majorBidi" w:hAnsiTheme="majorBidi" w:cstheme="majorBidi"/>
          <w:color w:val="000000"/>
          <w:sz w:val="24"/>
          <w:szCs w:val="24"/>
        </w:rPr>
        <w:t xml:space="preserve">Secondary: </w:t>
      </w:r>
      <w:r w:rsidR="00C0350A" w:rsidRPr="00665E9E">
        <w:rPr>
          <w:rFonts w:asciiTheme="majorBidi" w:hAnsiTheme="majorBidi" w:cstheme="majorBidi"/>
          <w:color w:val="000000"/>
          <w:sz w:val="24"/>
          <w:szCs w:val="24"/>
        </w:rPr>
        <w:t xml:space="preserve">The study </w:t>
      </w:r>
      <w:r w:rsidR="00016466" w:rsidRPr="00665E9E">
        <w:rPr>
          <w:rFonts w:asciiTheme="majorBidi" w:hAnsiTheme="majorBidi" w:cstheme="majorBidi"/>
          <w:color w:val="000000"/>
          <w:sz w:val="24"/>
          <w:szCs w:val="24"/>
        </w:rPr>
        <w:t>i</w:t>
      </w:r>
      <w:r w:rsidR="00C0350A" w:rsidRPr="00665E9E">
        <w:rPr>
          <w:rFonts w:asciiTheme="majorBidi" w:hAnsiTheme="majorBidi" w:cstheme="majorBidi"/>
          <w:color w:val="000000"/>
          <w:sz w:val="24"/>
          <w:szCs w:val="24"/>
        </w:rPr>
        <w:t>s also designed to evaluate the effects of UVC vs PICC on other neonatal morbidities, late-onset sepsis, feeding intolerance, necrotizing enterocolitis (NEC), and central line-associated complications.</w:t>
      </w:r>
    </w:p>
    <w:p w14:paraId="6BD90D89" w14:textId="77777777" w:rsidR="00A458BF" w:rsidRPr="00665E9E" w:rsidRDefault="00A458BF" w:rsidP="005D03C5">
      <w:pPr>
        <w:spacing w:after="0"/>
        <w:rPr>
          <w:rFonts w:asciiTheme="majorBidi" w:eastAsia="Times New Roman" w:hAnsiTheme="majorBidi" w:cstheme="majorBidi"/>
          <w:color w:val="000000"/>
          <w:sz w:val="24"/>
          <w:szCs w:val="24"/>
          <w:lang w:val="en" w:eastAsia="en-GB"/>
        </w:rPr>
      </w:pPr>
    </w:p>
    <w:p w14:paraId="17467246" w14:textId="77777777" w:rsidR="00CD559B" w:rsidRPr="00665E9E" w:rsidRDefault="00CD559B" w:rsidP="005D03C5">
      <w:pPr>
        <w:rPr>
          <w:rFonts w:asciiTheme="majorBidi" w:hAnsiTheme="majorBidi" w:cstheme="majorBidi"/>
          <w:b/>
          <w:bCs/>
          <w:sz w:val="24"/>
          <w:szCs w:val="24"/>
        </w:rPr>
      </w:pPr>
      <w:r w:rsidRPr="00665E9E">
        <w:rPr>
          <w:rFonts w:asciiTheme="majorBidi" w:hAnsiTheme="majorBidi" w:cstheme="majorBidi"/>
          <w:b/>
          <w:bCs/>
          <w:sz w:val="24"/>
          <w:szCs w:val="24"/>
        </w:rPr>
        <w:t>Inclusion and exclusion criteria:</w:t>
      </w:r>
    </w:p>
    <w:p w14:paraId="771D6039" w14:textId="56F6CC15" w:rsidR="00CD559B" w:rsidRPr="00665E9E" w:rsidRDefault="00792656" w:rsidP="005D03C5">
      <w:pPr>
        <w:rPr>
          <w:rFonts w:asciiTheme="majorBidi" w:hAnsiTheme="majorBidi" w:cstheme="majorBidi"/>
          <w:sz w:val="24"/>
          <w:szCs w:val="24"/>
        </w:rPr>
      </w:pPr>
      <w:r w:rsidRPr="00665E9E">
        <w:rPr>
          <w:rFonts w:asciiTheme="majorBidi" w:hAnsiTheme="majorBidi" w:cstheme="majorBidi"/>
          <w:sz w:val="24"/>
          <w:szCs w:val="24"/>
        </w:rPr>
        <w:t>-</w:t>
      </w:r>
      <w:r w:rsidR="00CD559B" w:rsidRPr="00665E9E">
        <w:rPr>
          <w:rFonts w:asciiTheme="majorBidi" w:hAnsiTheme="majorBidi" w:cstheme="majorBidi"/>
          <w:sz w:val="24"/>
          <w:szCs w:val="24"/>
        </w:rPr>
        <w:t xml:space="preserve"> Preterm infants (</w:t>
      </w:r>
      <w:r w:rsidRPr="00665E9E">
        <w:rPr>
          <w:rFonts w:asciiTheme="majorBidi" w:hAnsiTheme="majorBidi" w:cstheme="majorBidi"/>
          <w:color w:val="000000"/>
          <w:sz w:val="24"/>
          <w:szCs w:val="24"/>
        </w:rPr>
        <w:t>between 23- and 29.6 weeks gestation</w:t>
      </w:r>
      <w:r w:rsidR="00CD559B" w:rsidRPr="00665E9E">
        <w:rPr>
          <w:rFonts w:asciiTheme="majorBidi" w:hAnsiTheme="majorBidi" w:cstheme="majorBidi"/>
          <w:sz w:val="24"/>
          <w:szCs w:val="24"/>
        </w:rPr>
        <w:t xml:space="preserve">) </w:t>
      </w:r>
      <w:r w:rsidRPr="00665E9E">
        <w:rPr>
          <w:rFonts w:asciiTheme="majorBidi" w:hAnsiTheme="majorBidi" w:cstheme="majorBidi"/>
          <w:sz w:val="24"/>
          <w:szCs w:val="24"/>
        </w:rPr>
        <w:t>who are delivered at Dubai Hospital</w:t>
      </w:r>
      <w:r w:rsidR="00016466" w:rsidRPr="00665E9E">
        <w:rPr>
          <w:rFonts w:asciiTheme="majorBidi" w:hAnsiTheme="majorBidi" w:cstheme="majorBidi"/>
          <w:sz w:val="24"/>
          <w:szCs w:val="24"/>
        </w:rPr>
        <w:t xml:space="preserve"> and admitted to NICU immediately after birth.</w:t>
      </w:r>
      <w:r w:rsidR="00CD559B" w:rsidRPr="00665E9E">
        <w:rPr>
          <w:rFonts w:asciiTheme="majorBidi" w:hAnsiTheme="majorBidi" w:cstheme="majorBidi"/>
          <w:sz w:val="24"/>
          <w:szCs w:val="24"/>
        </w:rPr>
        <w:t xml:space="preserve"> </w:t>
      </w:r>
    </w:p>
    <w:p w14:paraId="680B47FD" w14:textId="77777777" w:rsidR="00C0350A" w:rsidRPr="00665E9E" w:rsidRDefault="00CD559B" w:rsidP="005D03C5">
      <w:pPr>
        <w:rPr>
          <w:rFonts w:asciiTheme="majorBidi" w:hAnsiTheme="majorBidi" w:cstheme="majorBidi"/>
          <w:sz w:val="24"/>
          <w:szCs w:val="24"/>
        </w:rPr>
      </w:pPr>
      <w:r w:rsidRPr="00665E9E">
        <w:rPr>
          <w:rFonts w:asciiTheme="majorBidi" w:hAnsiTheme="majorBidi" w:cstheme="majorBidi"/>
          <w:sz w:val="24"/>
          <w:szCs w:val="24"/>
        </w:rPr>
        <w:t>Patients will be excluded from the study if they satisfy the following criteria:</w:t>
      </w:r>
    </w:p>
    <w:p w14:paraId="5BA45DC6" w14:textId="0842683A" w:rsidR="00C0350A" w:rsidRPr="00665E9E" w:rsidRDefault="00C0350A" w:rsidP="005D03C5">
      <w:pPr>
        <w:rPr>
          <w:rFonts w:asciiTheme="majorBidi" w:hAnsiTheme="majorBidi" w:cstheme="majorBidi"/>
          <w:color w:val="000000"/>
          <w:sz w:val="24"/>
          <w:szCs w:val="24"/>
        </w:rPr>
      </w:pPr>
      <w:r w:rsidRPr="00665E9E">
        <w:rPr>
          <w:rFonts w:asciiTheme="majorBidi" w:hAnsiTheme="majorBidi" w:cstheme="majorBidi"/>
          <w:sz w:val="24"/>
          <w:szCs w:val="24"/>
        </w:rPr>
        <w:t>-</w:t>
      </w:r>
      <w:r w:rsidRPr="00665E9E">
        <w:rPr>
          <w:rFonts w:asciiTheme="majorBidi" w:hAnsiTheme="majorBidi" w:cstheme="majorBidi"/>
          <w:color w:val="000000"/>
          <w:sz w:val="24"/>
          <w:szCs w:val="24"/>
        </w:rPr>
        <w:t xml:space="preserve"> </w:t>
      </w:r>
      <w:r w:rsidR="00792656" w:rsidRPr="00665E9E">
        <w:rPr>
          <w:rFonts w:asciiTheme="majorBidi" w:hAnsiTheme="majorBidi" w:cstheme="majorBidi"/>
          <w:color w:val="000000"/>
          <w:sz w:val="24"/>
          <w:szCs w:val="24"/>
        </w:rPr>
        <w:t>I</w:t>
      </w:r>
      <w:r w:rsidRPr="00665E9E">
        <w:rPr>
          <w:rFonts w:asciiTheme="majorBidi" w:hAnsiTheme="majorBidi" w:cstheme="majorBidi"/>
          <w:color w:val="000000"/>
          <w:sz w:val="24"/>
          <w:szCs w:val="24"/>
        </w:rPr>
        <w:t>nfants with major congenital malformations</w:t>
      </w:r>
    </w:p>
    <w:p w14:paraId="7B6DD50E" w14:textId="0ADA1C32" w:rsidR="00C0350A" w:rsidRPr="00665E9E" w:rsidRDefault="00C0350A" w:rsidP="005D03C5">
      <w:pPr>
        <w:rPr>
          <w:rFonts w:asciiTheme="majorBidi" w:hAnsiTheme="majorBidi" w:cstheme="majorBidi"/>
          <w:color w:val="000000"/>
          <w:sz w:val="24"/>
          <w:szCs w:val="24"/>
        </w:rPr>
      </w:pPr>
      <w:r w:rsidRPr="00665E9E">
        <w:rPr>
          <w:rFonts w:asciiTheme="majorBidi" w:hAnsiTheme="majorBidi" w:cstheme="majorBidi"/>
          <w:color w:val="000000"/>
          <w:sz w:val="24"/>
          <w:szCs w:val="24"/>
        </w:rPr>
        <w:t>- Infants born outside hospital or referred from other hospitals.</w:t>
      </w:r>
    </w:p>
    <w:p w14:paraId="2537C595" w14:textId="3ED4BC5A" w:rsidR="00537185" w:rsidRPr="004C4B84" w:rsidRDefault="00C0350A" w:rsidP="005D03C5">
      <w:pPr>
        <w:rPr>
          <w:rFonts w:asciiTheme="majorBidi" w:hAnsiTheme="majorBidi" w:cstheme="majorBidi"/>
          <w:color w:val="000000"/>
          <w:sz w:val="24"/>
          <w:szCs w:val="24"/>
        </w:rPr>
      </w:pPr>
      <w:r w:rsidRPr="00665E9E">
        <w:rPr>
          <w:rFonts w:asciiTheme="majorBidi" w:hAnsiTheme="majorBidi" w:cstheme="majorBidi"/>
          <w:color w:val="000000"/>
          <w:sz w:val="24"/>
          <w:szCs w:val="24"/>
        </w:rPr>
        <w:t xml:space="preserve">- Placental </w:t>
      </w:r>
      <w:r w:rsidRPr="004C4B84">
        <w:rPr>
          <w:rFonts w:asciiTheme="majorBidi" w:hAnsiTheme="majorBidi" w:cstheme="majorBidi"/>
          <w:color w:val="000000"/>
          <w:sz w:val="24"/>
          <w:szCs w:val="24"/>
        </w:rPr>
        <w:t>abruption, and hydrops fetalis.</w:t>
      </w:r>
    </w:p>
    <w:p w14:paraId="024A993F" w14:textId="130E3F12" w:rsidR="004C4B84" w:rsidRPr="004C4B84" w:rsidRDefault="004C4B84" w:rsidP="005D03C5">
      <w:pPr>
        <w:rPr>
          <w:rFonts w:asciiTheme="majorBidi" w:hAnsiTheme="majorBidi" w:cstheme="majorBidi"/>
          <w:color w:val="000000"/>
          <w:sz w:val="24"/>
          <w:szCs w:val="24"/>
        </w:rPr>
      </w:pPr>
      <w:r w:rsidRPr="004C4B84">
        <w:rPr>
          <w:rFonts w:asciiTheme="majorBidi" w:hAnsiTheme="majorBidi" w:cstheme="majorBidi"/>
          <w:color w:val="000000"/>
          <w:sz w:val="24"/>
          <w:szCs w:val="24"/>
        </w:rPr>
        <w:t>-</w:t>
      </w:r>
      <w:r w:rsidRPr="004C4B84">
        <w:rPr>
          <w:rFonts w:asciiTheme="majorBidi" w:hAnsiTheme="majorBidi" w:cstheme="majorBidi"/>
          <w:sz w:val="24"/>
          <w:szCs w:val="24"/>
        </w:rPr>
        <w:t>Cord prolapse</w:t>
      </w:r>
    </w:p>
    <w:p w14:paraId="337EDED4" w14:textId="72F4679C" w:rsidR="00CD559B" w:rsidRPr="00665E9E" w:rsidRDefault="00CD559B" w:rsidP="005D03C5">
      <w:pPr>
        <w:rPr>
          <w:rFonts w:asciiTheme="majorBidi" w:hAnsiTheme="majorBidi" w:cstheme="majorBidi"/>
          <w:b/>
          <w:bCs/>
          <w:sz w:val="24"/>
          <w:szCs w:val="24"/>
        </w:rPr>
      </w:pPr>
      <w:r w:rsidRPr="00665E9E">
        <w:rPr>
          <w:rFonts w:asciiTheme="majorBidi" w:hAnsiTheme="majorBidi" w:cstheme="majorBidi"/>
          <w:b/>
          <w:bCs/>
          <w:sz w:val="24"/>
          <w:szCs w:val="24"/>
        </w:rPr>
        <w:t>Study methods</w:t>
      </w:r>
    </w:p>
    <w:p w14:paraId="6F520571" w14:textId="68F31C65" w:rsidR="00792656" w:rsidRPr="00665E9E" w:rsidRDefault="00537185" w:rsidP="005D03C5">
      <w:pPr>
        <w:rPr>
          <w:rFonts w:asciiTheme="majorBidi" w:hAnsiTheme="majorBidi" w:cstheme="majorBidi"/>
          <w:color w:val="000000"/>
          <w:sz w:val="24"/>
          <w:szCs w:val="24"/>
        </w:rPr>
      </w:pPr>
      <w:r w:rsidRPr="00665E9E">
        <w:rPr>
          <w:rFonts w:asciiTheme="majorBidi" w:hAnsiTheme="majorBidi" w:cstheme="majorBidi"/>
          <w:color w:val="333333"/>
          <w:sz w:val="24"/>
          <w:szCs w:val="24"/>
        </w:rPr>
        <w:t xml:space="preserve">A prospective, monocentric, unblinded, randomized clinical study </w:t>
      </w:r>
      <w:r w:rsidRPr="00665E9E">
        <w:rPr>
          <w:rFonts w:asciiTheme="majorBidi" w:hAnsiTheme="majorBidi" w:cstheme="majorBidi"/>
          <w:color w:val="000000"/>
          <w:sz w:val="24"/>
          <w:szCs w:val="24"/>
        </w:rPr>
        <w:t>at the NICU, Dubai Hospital. All preterm infants between 23- and 29.6 weeks gestation admitted to the NICU are candidates for inclusion in the study. The gestational age assessment by the last menstrual period and/or early pregnancy ultrasound is used to establish eligibility for the study.</w:t>
      </w:r>
    </w:p>
    <w:p w14:paraId="7408DD33" w14:textId="131ADD19" w:rsidR="004C4B84" w:rsidRDefault="00537185" w:rsidP="005D03C5">
      <w:pPr>
        <w:rPr>
          <w:rFonts w:asciiTheme="majorBidi" w:hAnsiTheme="majorBidi" w:cstheme="majorBidi"/>
          <w:color w:val="000000"/>
          <w:sz w:val="24"/>
          <w:szCs w:val="24"/>
        </w:rPr>
      </w:pPr>
      <w:r w:rsidRPr="00665E9E">
        <w:rPr>
          <w:rFonts w:asciiTheme="majorBidi" w:hAnsiTheme="majorBidi" w:cstheme="majorBidi"/>
          <w:color w:val="222222"/>
          <w:sz w:val="24"/>
          <w:szCs w:val="24"/>
        </w:rPr>
        <w:t>The infants will</w:t>
      </w:r>
      <w:r w:rsidR="00D30051" w:rsidRPr="00665E9E">
        <w:rPr>
          <w:rFonts w:asciiTheme="majorBidi" w:hAnsiTheme="majorBidi" w:cstheme="majorBidi"/>
          <w:color w:val="222222"/>
          <w:sz w:val="24"/>
          <w:szCs w:val="24"/>
        </w:rPr>
        <w:t xml:space="preserve"> </w:t>
      </w:r>
      <w:r w:rsidRPr="00665E9E">
        <w:rPr>
          <w:rFonts w:asciiTheme="majorBidi" w:hAnsiTheme="majorBidi" w:cstheme="majorBidi"/>
          <w:color w:val="222222"/>
          <w:sz w:val="24"/>
          <w:szCs w:val="24"/>
        </w:rPr>
        <w:t xml:space="preserve">be screened for eligibility immediately after birth. If eligibility criteria are met, infants </w:t>
      </w:r>
      <w:r w:rsidR="00D30051" w:rsidRPr="00665E9E">
        <w:rPr>
          <w:rFonts w:asciiTheme="majorBidi" w:hAnsiTheme="majorBidi" w:cstheme="majorBidi"/>
          <w:color w:val="222222"/>
          <w:sz w:val="24"/>
          <w:szCs w:val="24"/>
        </w:rPr>
        <w:t>are</w:t>
      </w:r>
      <w:r w:rsidRPr="00665E9E">
        <w:rPr>
          <w:rFonts w:asciiTheme="majorBidi" w:hAnsiTheme="majorBidi" w:cstheme="majorBidi"/>
          <w:color w:val="222222"/>
          <w:sz w:val="24"/>
          <w:szCs w:val="24"/>
        </w:rPr>
        <w:t xml:space="preserve"> randomized using sequentially numbered opaque sealed envelopes.</w:t>
      </w:r>
      <w:r w:rsidRPr="00665E9E">
        <w:rPr>
          <w:rFonts w:asciiTheme="majorBidi" w:hAnsiTheme="majorBidi" w:cstheme="majorBidi"/>
          <w:color w:val="000000"/>
          <w:sz w:val="24"/>
          <w:szCs w:val="24"/>
        </w:rPr>
        <w:t xml:space="preserve"> </w:t>
      </w:r>
      <w:r w:rsidRPr="00665E9E">
        <w:rPr>
          <w:rFonts w:asciiTheme="majorBidi" w:hAnsiTheme="majorBidi" w:cstheme="majorBidi"/>
          <w:color w:val="000000"/>
          <w:sz w:val="24"/>
          <w:szCs w:val="24"/>
          <w:shd w:val="clear" w:color="auto" w:fill="FFFFFF"/>
        </w:rPr>
        <w:t xml:space="preserve">Separate sets of randomization envelopes </w:t>
      </w:r>
      <w:r w:rsidR="00016466" w:rsidRPr="00665E9E">
        <w:rPr>
          <w:rFonts w:asciiTheme="majorBidi" w:hAnsiTheme="majorBidi" w:cstheme="majorBidi"/>
          <w:color w:val="000000"/>
          <w:sz w:val="24"/>
          <w:szCs w:val="24"/>
          <w:shd w:val="clear" w:color="auto" w:fill="FFFFFF"/>
        </w:rPr>
        <w:t>will be</w:t>
      </w:r>
      <w:r w:rsidRPr="00665E9E">
        <w:rPr>
          <w:rFonts w:asciiTheme="majorBidi" w:hAnsiTheme="majorBidi" w:cstheme="majorBidi"/>
          <w:color w:val="000000"/>
          <w:sz w:val="24"/>
          <w:szCs w:val="24"/>
          <w:shd w:val="clear" w:color="auto" w:fill="FFFFFF"/>
        </w:rPr>
        <w:t xml:space="preserve"> used for neonates according to gestational age (23 weeks 0 days </w:t>
      </w:r>
      <w:r w:rsidRPr="00665E9E">
        <w:rPr>
          <w:rFonts w:asciiTheme="majorBidi" w:hAnsiTheme="majorBidi" w:cstheme="majorBidi"/>
          <w:color w:val="000000"/>
          <w:sz w:val="24"/>
          <w:szCs w:val="24"/>
          <w:shd w:val="clear" w:color="auto" w:fill="FFFFFF"/>
        </w:rPr>
        <w:lastRenderedPageBreak/>
        <w:t xml:space="preserve">through 26 weeks 6 days or 27 weeks 0 days through 29 weeks 6 days). </w:t>
      </w:r>
      <w:r w:rsidRPr="00665E9E">
        <w:rPr>
          <w:rFonts w:asciiTheme="majorBidi" w:hAnsiTheme="majorBidi" w:cstheme="majorBidi"/>
          <w:color w:val="000000"/>
          <w:sz w:val="24"/>
          <w:szCs w:val="24"/>
        </w:rPr>
        <w:t>Two sets of cards labelled for randomization w</w:t>
      </w:r>
      <w:r w:rsidR="00D30051" w:rsidRPr="00665E9E">
        <w:rPr>
          <w:rFonts w:asciiTheme="majorBidi" w:hAnsiTheme="majorBidi" w:cstheme="majorBidi"/>
          <w:color w:val="000000"/>
          <w:sz w:val="24"/>
          <w:szCs w:val="24"/>
        </w:rPr>
        <w:t>ill be</w:t>
      </w:r>
      <w:r w:rsidRPr="00665E9E">
        <w:rPr>
          <w:rFonts w:asciiTheme="majorBidi" w:hAnsiTheme="majorBidi" w:cstheme="majorBidi"/>
          <w:color w:val="000000"/>
          <w:sz w:val="24"/>
          <w:szCs w:val="24"/>
        </w:rPr>
        <w:t xml:space="preserve"> enclosed in sequenced, opaque envelopes containing group assignment (UVC, or PICC) and kept in the NICU.</w:t>
      </w:r>
      <w:r w:rsidR="00D30051" w:rsidRPr="00665E9E">
        <w:rPr>
          <w:rFonts w:asciiTheme="majorBidi" w:hAnsiTheme="majorBidi" w:cstheme="majorBidi"/>
          <w:color w:val="000000"/>
          <w:sz w:val="24"/>
          <w:szCs w:val="24"/>
        </w:rPr>
        <w:t xml:space="preserve"> After birth of eligible infant, the registrar on call will take parental consent and then opens the randomization card according to the gestational age, then informs the </w:t>
      </w:r>
      <w:r w:rsidR="008D2D8D" w:rsidRPr="00665E9E">
        <w:rPr>
          <w:rFonts w:asciiTheme="majorBidi" w:hAnsiTheme="majorBidi" w:cstheme="majorBidi"/>
          <w:color w:val="000000"/>
          <w:sz w:val="24"/>
          <w:szCs w:val="24"/>
        </w:rPr>
        <w:t xml:space="preserve">staff of the group assignment. </w:t>
      </w:r>
    </w:p>
    <w:p w14:paraId="08A0CD65" w14:textId="0502E591" w:rsidR="004C4B84" w:rsidRDefault="004C4B84" w:rsidP="005D03C5">
      <w:pPr>
        <w:rPr>
          <w:rFonts w:asciiTheme="majorBidi" w:hAnsiTheme="majorBidi" w:cstheme="majorBidi"/>
          <w:color w:val="000000"/>
          <w:sz w:val="24"/>
          <w:szCs w:val="24"/>
        </w:rPr>
      </w:pPr>
      <w:r>
        <w:rPr>
          <w:rFonts w:asciiTheme="majorBidi" w:hAnsiTheme="majorBidi" w:cstheme="majorBidi"/>
          <w:color w:val="000000"/>
          <w:sz w:val="24"/>
          <w:szCs w:val="24"/>
        </w:rPr>
        <w:t>Interventions</w:t>
      </w:r>
    </w:p>
    <w:p w14:paraId="47B79834" w14:textId="4E502784" w:rsidR="00537185" w:rsidRPr="00665E9E" w:rsidRDefault="008D2D8D" w:rsidP="005D03C5">
      <w:pPr>
        <w:rPr>
          <w:rFonts w:asciiTheme="majorBidi" w:hAnsiTheme="majorBidi" w:cstheme="majorBidi"/>
          <w:color w:val="000000"/>
          <w:sz w:val="24"/>
          <w:szCs w:val="24"/>
        </w:rPr>
      </w:pPr>
      <w:r w:rsidRPr="00665E9E">
        <w:rPr>
          <w:rFonts w:asciiTheme="majorBidi" w:hAnsiTheme="majorBidi" w:cstheme="majorBidi"/>
          <w:color w:val="000000"/>
          <w:sz w:val="24"/>
          <w:szCs w:val="24"/>
        </w:rPr>
        <w:t>UVC will be inserted according to the formula of wt. x 3+9 divided by 2 then add 1, or by measuring the umbilical shoulder length.</w:t>
      </w:r>
      <w:r w:rsidRPr="00665E9E">
        <w:rPr>
          <w:rFonts w:asciiTheme="majorBidi" w:hAnsiTheme="majorBidi" w:cstheme="majorBidi"/>
          <w:color w:val="000000"/>
          <w:sz w:val="24"/>
          <w:szCs w:val="24"/>
          <w:vertAlign w:val="superscript"/>
        </w:rPr>
        <w:t>16,17</w:t>
      </w:r>
    </w:p>
    <w:p w14:paraId="58D9E70B" w14:textId="77777777" w:rsidR="00075390" w:rsidRPr="00665E9E" w:rsidRDefault="00F87D58" w:rsidP="005D03C5">
      <w:pPr>
        <w:rPr>
          <w:rFonts w:asciiTheme="majorBidi" w:hAnsiTheme="majorBidi" w:cstheme="majorBidi"/>
          <w:sz w:val="24"/>
          <w:szCs w:val="24"/>
        </w:rPr>
      </w:pPr>
      <w:r w:rsidRPr="00665E9E">
        <w:rPr>
          <w:rFonts w:asciiTheme="majorBidi" w:hAnsiTheme="majorBidi" w:cstheme="majorBidi"/>
          <w:color w:val="000000"/>
          <w:sz w:val="24"/>
          <w:szCs w:val="24"/>
        </w:rPr>
        <w:t>For the PICC group, double lumen Vygon catheters are used, and the length of insertion is determined by a measuring tape from the site of insertion to the left or right second intercostal space. The position of central line insertion is verified by the use of X-ray or echocardiography and adjusted accordingly. UVCs found to be malpositioned below the diaphragm or twisted in the liver are removed and replaced by a PICC and the infant will be assigned to PICC group. Similar to PICC malposition or insertion failure, the line will be replaced by UVC, and the infant will be assigned to the UVC group.</w:t>
      </w:r>
    </w:p>
    <w:p w14:paraId="6CEF4EB9" w14:textId="2EC84551" w:rsidR="00CD559B" w:rsidRPr="00665E9E" w:rsidRDefault="00CD559B" w:rsidP="005D03C5">
      <w:pPr>
        <w:rPr>
          <w:rFonts w:asciiTheme="majorBidi" w:hAnsiTheme="majorBidi" w:cstheme="majorBidi"/>
          <w:sz w:val="24"/>
          <w:szCs w:val="24"/>
          <w:u w:val="single"/>
        </w:rPr>
      </w:pPr>
      <w:r w:rsidRPr="00665E9E">
        <w:rPr>
          <w:rFonts w:asciiTheme="majorBidi" w:hAnsiTheme="majorBidi" w:cstheme="majorBidi"/>
          <w:sz w:val="24"/>
          <w:szCs w:val="24"/>
          <w:u w:val="single"/>
        </w:rPr>
        <w:t>The following clinical information will be collected as part of this study:</w:t>
      </w:r>
    </w:p>
    <w:p w14:paraId="0CD18290" w14:textId="77777777" w:rsidR="00075390" w:rsidRPr="00665E9E" w:rsidRDefault="00CD559B" w:rsidP="005D03C5">
      <w:pPr>
        <w:rPr>
          <w:rFonts w:asciiTheme="majorBidi" w:hAnsiTheme="majorBidi" w:cstheme="majorBidi"/>
          <w:sz w:val="24"/>
          <w:szCs w:val="24"/>
        </w:rPr>
      </w:pPr>
      <w:r w:rsidRPr="00665E9E">
        <w:rPr>
          <w:rFonts w:asciiTheme="majorBidi" w:hAnsiTheme="majorBidi" w:cstheme="majorBidi"/>
          <w:sz w:val="24"/>
          <w:szCs w:val="24"/>
        </w:rPr>
        <w:t>Patient characteristics:</w:t>
      </w:r>
    </w:p>
    <w:p w14:paraId="676AE100" w14:textId="57B86C75" w:rsidR="00CD559B" w:rsidRPr="00665E9E" w:rsidRDefault="00CD559B" w:rsidP="005D03C5">
      <w:pPr>
        <w:rPr>
          <w:rFonts w:asciiTheme="majorBidi" w:hAnsiTheme="majorBidi" w:cstheme="majorBidi"/>
          <w:sz w:val="24"/>
          <w:szCs w:val="24"/>
        </w:rPr>
      </w:pPr>
      <w:r w:rsidRPr="00665E9E">
        <w:rPr>
          <w:rFonts w:asciiTheme="majorBidi" w:hAnsiTheme="majorBidi" w:cstheme="majorBidi"/>
          <w:sz w:val="24"/>
          <w:szCs w:val="24"/>
        </w:rPr>
        <w:t>Gestational ag</w:t>
      </w:r>
      <w:r w:rsidR="00075390" w:rsidRPr="00665E9E">
        <w:rPr>
          <w:rFonts w:asciiTheme="majorBidi" w:hAnsiTheme="majorBidi" w:cstheme="majorBidi"/>
          <w:sz w:val="24"/>
          <w:szCs w:val="24"/>
        </w:rPr>
        <w:t>e</w:t>
      </w:r>
    </w:p>
    <w:p w14:paraId="0A46B989" w14:textId="7281CA7C" w:rsidR="00CD559B" w:rsidRPr="00665E9E" w:rsidRDefault="00CD559B" w:rsidP="005D03C5">
      <w:pPr>
        <w:rPr>
          <w:rFonts w:asciiTheme="majorBidi" w:hAnsiTheme="majorBidi" w:cstheme="majorBidi"/>
          <w:sz w:val="24"/>
          <w:szCs w:val="24"/>
        </w:rPr>
      </w:pPr>
      <w:r w:rsidRPr="00665E9E">
        <w:rPr>
          <w:rFonts w:asciiTheme="majorBidi" w:hAnsiTheme="majorBidi" w:cstheme="majorBidi"/>
          <w:sz w:val="24"/>
          <w:szCs w:val="24"/>
        </w:rPr>
        <w:t>Sex</w:t>
      </w:r>
    </w:p>
    <w:p w14:paraId="1620A571" w14:textId="54180E7D" w:rsidR="00CD559B" w:rsidRPr="00665E9E" w:rsidRDefault="00CD559B" w:rsidP="005D03C5">
      <w:pPr>
        <w:rPr>
          <w:rFonts w:asciiTheme="majorBidi" w:hAnsiTheme="majorBidi" w:cstheme="majorBidi"/>
          <w:sz w:val="24"/>
          <w:szCs w:val="24"/>
        </w:rPr>
      </w:pPr>
      <w:r w:rsidRPr="00665E9E">
        <w:rPr>
          <w:rFonts w:asciiTheme="majorBidi" w:hAnsiTheme="majorBidi" w:cstheme="majorBidi"/>
          <w:sz w:val="24"/>
          <w:szCs w:val="24"/>
        </w:rPr>
        <w:t xml:space="preserve">Birth weight  </w:t>
      </w:r>
    </w:p>
    <w:p w14:paraId="39F0B7FD" w14:textId="5D94B306" w:rsidR="00075390" w:rsidRPr="00665E9E" w:rsidRDefault="00075390" w:rsidP="005D03C5">
      <w:pPr>
        <w:rPr>
          <w:rFonts w:asciiTheme="majorBidi" w:hAnsiTheme="majorBidi" w:cstheme="majorBidi"/>
          <w:sz w:val="24"/>
          <w:szCs w:val="24"/>
        </w:rPr>
      </w:pPr>
      <w:r w:rsidRPr="00665E9E">
        <w:rPr>
          <w:rFonts w:asciiTheme="majorBidi" w:hAnsiTheme="majorBidi" w:cstheme="majorBidi"/>
          <w:sz w:val="24"/>
          <w:szCs w:val="24"/>
        </w:rPr>
        <w:t>Antenatal steroids</w:t>
      </w:r>
    </w:p>
    <w:p w14:paraId="2CA4E37E" w14:textId="26863768" w:rsidR="00075390" w:rsidRPr="00665E9E" w:rsidRDefault="00075390" w:rsidP="005D03C5">
      <w:pPr>
        <w:rPr>
          <w:rFonts w:asciiTheme="majorBidi" w:hAnsiTheme="majorBidi" w:cstheme="majorBidi"/>
          <w:sz w:val="24"/>
          <w:szCs w:val="24"/>
        </w:rPr>
      </w:pPr>
      <w:r w:rsidRPr="00665E9E">
        <w:rPr>
          <w:rFonts w:asciiTheme="majorBidi" w:hAnsiTheme="majorBidi" w:cstheme="majorBidi"/>
          <w:sz w:val="24"/>
          <w:szCs w:val="24"/>
        </w:rPr>
        <w:t>Maternal chorioamnionitis</w:t>
      </w:r>
    </w:p>
    <w:p w14:paraId="060845E9" w14:textId="1D5D4EF4" w:rsidR="00075390" w:rsidRPr="00665E9E" w:rsidRDefault="00075390" w:rsidP="005D03C5">
      <w:pPr>
        <w:rPr>
          <w:rFonts w:asciiTheme="majorBidi" w:hAnsiTheme="majorBidi" w:cstheme="majorBidi"/>
          <w:sz w:val="24"/>
          <w:szCs w:val="24"/>
        </w:rPr>
      </w:pPr>
      <w:r w:rsidRPr="00665E9E">
        <w:rPr>
          <w:rFonts w:asciiTheme="majorBidi" w:hAnsiTheme="majorBidi" w:cstheme="majorBidi"/>
          <w:sz w:val="24"/>
          <w:szCs w:val="24"/>
        </w:rPr>
        <w:t>Maternal preeclampsia</w:t>
      </w:r>
    </w:p>
    <w:p w14:paraId="1FAA9626" w14:textId="1EDF0AEA" w:rsidR="00361472" w:rsidRPr="00665E9E" w:rsidRDefault="00361472" w:rsidP="005D03C5">
      <w:pPr>
        <w:rPr>
          <w:rFonts w:asciiTheme="majorBidi" w:hAnsiTheme="majorBidi" w:cstheme="majorBidi"/>
          <w:sz w:val="24"/>
          <w:szCs w:val="24"/>
        </w:rPr>
      </w:pPr>
      <w:r w:rsidRPr="00665E9E">
        <w:rPr>
          <w:rFonts w:asciiTheme="majorBidi" w:hAnsiTheme="majorBidi" w:cstheme="majorBidi"/>
          <w:sz w:val="24"/>
          <w:szCs w:val="24"/>
        </w:rPr>
        <w:t>Antepartum hemorrhage</w:t>
      </w:r>
    </w:p>
    <w:p w14:paraId="3840D103" w14:textId="6DB2802E" w:rsidR="00361472" w:rsidRPr="00665E9E" w:rsidRDefault="00361472" w:rsidP="005D03C5">
      <w:pPr>
        <w:rPr>
          <w:rFonts w:asciiTheme="majorBidi" w:hAnsiTheme="majorBidi" w:cstheme="majorBidi"/>
          <w:sz w:val="24"/>
          <w:szCs w:val="24"/>
        </w:rPr>
      </w:pPr>
      <w:r w:rsidRPr="00665E9E">
        <w:rPr>
          <w:rFonts w:asciiTheme="majorBidi" w:hAnsiTheme="majorBidi" w:cstheme="majorBidi"/>
          <w:sz w:val="24"/>
          <w:szCs w:val="24"/>
        </w:rPr>
        <w:t>Mode of delivery</w:t>
      </w:r>
    </w:p>
    <w:p w14:paraId="73EC685B" w14:textId="2658748B" w:rsidR="00361472" w:rsidRPr="005D03C5" w:rsidRDefault="00361472" w:rsidP="005D03C5">
      <w:pPr>
        <w:rPr>
          <w:rFonts w:asciiTheme="majorBidi" w:hAnsiTheme="majorBidi" w:cstheme="majorBidi"/>
          <w:sz w:val="24"/>
          <w:szCs w:val="24"/>
        </w:rPr>
      </w:pPr>
      <w:r w:rsidRPr="00665E9E">
        <w:rPr>
          <w:rFonts w:asciiTheme="majorBidi" w:hAnsiTheme="majorBidi" w:cstheme="majorBidi"/>
          <w:sz w:val="24"/>
          <w:szCs w:val="24"/>
        </w:rPr>
        <w:t>Delayed cord clamping</w:t>
      </w:r>
    </w:p>
    <w:p w14:paraId="15C5639C" w14:textId="5DA30801" w:rsidR="00075390" w:rsidRPr="005D03C5" w:rsidRDefault="00075390" w:rsidP="005D03C5">
      <w:pPr>
        <w:rPr>
          <w:rFonts w:asciiTheme="majorBidi" w:hAnsiTheme="majorBidi" w:cstheme="majorBidi"/>
          <w:sz w:val="24"/>
          <w:szCs w:val="24"/>
        </w:rPr>
      </w:pPr>
      <w:r w:rsidRPr="005D03C5">
        <w:rPr>
          <w:rFonts w:asciiTheme="majorBidi" w:hAnsiTheme="majorBidi" w:cstheme="majorBidi"/>
          <w:sz w:val="24"/>
          <w:szCs w:val="24"/>
        </w:rPr>
        <w:lastRenderedPageBreak/>
        <w:t>Apgar score at 1 and 5 minutes</w:t>
      </w:r>
    </w:p>
    <w:p w14:paraId="5276F623" w14:textId="034A95C7" w:rsidR="00075390" w:rsidRPr="005D03C5" w:rsidRDefault="00075390" w:rsidP="005D03C5">
      <w:pPr>
        <w:rPr>
          <w:rFonts w:asciiTheme="majorBidi" w:hAnsiTheme="majorBidi" w:cstheme="majorBidi"/>
          <w:sz w:val="24"/>
          <w:szCs w:val="24"/>
        </w:rPr>
      </w:pPr>
      <w:r w:rsidRPr="005D03C5">
        <w:rPr>
          <w:rFonts w:asciiTheme="majorBidi" w:hAnsiTheme="majorBidi" w:cstheme="majorBidi"/>
          <w:sz w:val="24"/>
          <w:szCs w:val="24"/>
        </w:rPr>
        <w:t xml:space="preserve">Mean arterial blood pressure and need for inotropes </w:t>
      </w:r>
      <w:r w:rsidR="00361472" w:rsidRPr="005D03C5">
        <w:rPr>
          <w:rFonts w:asciiTheme="majorBidi" w:hAnsiTheme="majorBidi" w:cstheme="majorBidi"/>
          <w:sz w:val="24"/>
          <w:szCs w:val="24"/>
        </w:rPr>
        <w:t>in the first 48 hours of life</w:t>
      </w:r>
    </w:p>
    <w:p w14:paraId="5F60B095" w14:textId="06C0156F" w:rsidR="00361472" w:rsidRPr="005D03C5" w:rsidRDefault="00361472" w:rsidP="005D03C5">
      <w:pPr>
        <w:rPr>
          <w:rFonts w:asciiTheme="majorBidi" w:hAnsiTheme="majorBidi" w:cstheme="majorBidi"/>
          <w:sz w:val="24"/>
          <w:szCs w:val="24"/>
        </w:rPr>
      </w:pPr>
      <w:r w:rsidRPr="005D03C5">
        <w:rPr>
          <w:rFonts w:asciiTheme="majorBidi" w:hAnsiTheme="majorBidi" w:cstheme="majorBidi"/>
          <w:sz w:val="24"/>
          <w:szCs w:val="24"/>
        </w:rPr>
        <w:t>Surfactant administration number, and mode of ventilation support</w:t>
      </w:r>
    </w:p>
    <w:p w14:paraId="1202F4B5" w14:textId="01173AE5" w:rsidR="00361472" w:rsidRPr="005D03C5" w:rsidRDefault="00361472" w:rsidP="005D03C5">
      <w:pPr>
        <w:rPr>
          <w:rFonts w:asciiTheme="majorBidi" w:hAnsiTheme="majorBidi" w:cstheme="majorBidi"/>
          <w:sz w:val="24"/>
          <w:szCs w:val="24"/>
        </w:rPr>
      </w:pPr>
      <w:r w:rsidRPr="005D03C5">
        <w:rPr>
          <w:rFonts w:asciiTheme="majorBidi" w:hAnsiTheme="majorBidi" w:cstheme="majorBidi"/>
          <w:sz w:val="24"/>
          <w:szCs w:val="24"/>
        </w:rPr>
        <w:t xml:space="preserve">Length of </w:t>
      </w:r>
      <w:r w:rsidR="00C20943" w:rsidRPr="005D03C5">
        <w:rPr>
          <w:rFonts w:asciiTheme="majorBidi" w:hAnsiTheme="majorBidi" w:cstheme="majorBidi"/>
          <w:sz w:val="24"/>
          <w:szCs w:val="24"/>
        </w:rPr>
        <w:t xml:space="preserve">mechanical </w:t>
      </w:r>
      <w:r w:rsidRPr="005D03C5">
        <w:rPr>
          <w:rFonts w:asciiTheme="majorBidi" w:hAnsiTheme="majorBidi" w:cstheme="majorBidi"/>
          <w:sz w:val="24"/>
          <w:szCs w:val="24"/>
        </w:rPr>
        <w:t>ventilation</w:t>
      </w:r>
    </w:p>
    <w:p w14:paraId="733B0BE0" w14:textId="0B0EB37D" w:rsidR="00C20943" w:rsidRPr="005D03C5" w:rsidRDefault="00C20943" w:rsidP="005D03C5">
      <w:pPr>
        <w:rPr>
          <w:rFonts w:asciiTheme="majorBidi" w:hAnsiTheme="majorBidi" w:cstheme="majorBidi"/>
          <w:sz w:val="24"/>
          <w:szCs w:val="24"/>
        </w:rPr>
      </w:pPr>
      <w:r w:rsidRPr="005D03C5">
        <w:rPr>
          <w:rFonts w:asciiTheme="majorBidi" w:hAnsiTheme="majorBidi" w:cstheme="majorBidi"/>
          <w:sz w:val="24"/>
          <w:szCs w:val="24"/>
        </w:rPr>
        <w:t>Early and late onset sepsis</w:t>
      </w:r>
    </w:p>
    <w:p w14:paraId="4E087EF4" w14:textId="3C6D4EA9" w:rsidR="00C20943" w:rsidRPr="005D03C5" w:rsidRDefault="00C20943" w:rsidP="005D03C5">
      <w:pPr>
        <w:rPr>
          <w:rFonts w:asciiTheme="majorBidi" w:hAnsiTheme="majorBidi" w:cstheme="majorBidi"/>
          <w:sz w:val="24"/>
          <w:szCs w:val="24"/>
        </w:rPr>
      </w:pPr>
      <w:r w:rsidRPr="005D03C5">
        <w:rPr>
          <w:rFonts w:asciiTheme="majorBidi" w:hAnsiTheme="majorBidi" w:cstheme="majorBidi"/>
          <w:sz w:val="24"/>
          <w:szCs w:val="24"/>
        </w:rPr>
        <w:t>Feeding intolerance and NEC</w:t>
      </w:r>
    </w:p>
    <w:p w14:paraId="486F748C" w14:textId="179D3AEF" w:rsidR="00C20943" w:rsidRPr="005D03C5" w:rsidRDefault="007673D8" w:rsidP="005D03C5">
      <w:pPr>
        <w:rPr>
          <w:rFonts w:asciiTheme="majorBidi" w:hAnsiTheme="majorBidi" w:cstheme="majorBidi"/>
          <w:sz w:val="24"/>
          <w:szCs w:val="24"/>
        </w:rPr>
      </w:pPr>
      <w:r w:rsidRPr="005D03C5">
        <w:rPr>
          <w:rFonts w:asciiTheme="majorBidi" w:hAnsiTheme="majorBidi" w:cstheme="majorBidi"/>
          <w:sz w:val="24"/>
          <w:szCs w:val="24"/>
        </w:rPr>
        <w:t>Age of full enteral feeding</w:t>
      </w:r>
    </w:p>
    <w:p w14:paraId="05EAA2D1" w14:textId="18D00368" w:rsidR="007673D8" w:rsidRPr="005D03C5" w:rsidRDefault="007673D8" w:rsidP="005D03C5">
      <w:pPr>
        <w:rPr>
          <w:rFonts w:asciiTheme="majorBidi" w:hAnsiTheme="majorBidi" w:cstheme="majorBidi"/>
          <w:sz w:val="24"/>
          <w:szCs w:val="24"/>
        </w:rPr>
      </w:pPr>
      <w:r w:rsidRPr="005D03C5">
        <w:rPr>
          <w:rFonts w:asciiTheme="majorBidi" w:hAnsiTheme="majorBidi" w:cstheme="majorBidi"/>
          <w:sz w:val="24"/>
          <w:szCs w:val="24"/>
        </w:rPr>
        <w:t>Platelet number, and C-reactive protein on admission</w:t>
      </w:r>
    </w:p>
    <w:p w14:paraId="11722D00" w14:textId="7F1F5E88" w:rsidR="007673D8" w:rsidRPr="005D03C5" w:rsidRDefault="007673D8" w:rsidP="005D03C5">
      <w:pPr>
        <w:rPr>
          <w:rFonts w:asciiTheme="majorBidi" w:hAnsiTheme="majorBidi" w:cstheme="majorBidi"/>
          <w:sz w:val="24"/>
          <w:szCs w:val="24"/>
        </w:rPr>
      </w:pPr>
      <w:r w:rsidRPr="005D03C5">
        <w:rPr>
          <w:rFonts w:asciiTheme="majorBidi" w:hAnsiTheme="majorBidi" w:cstheme="majorBidi"/>
          <w:sz w:val="24"/>
          <w:szCs w:val="24"/>
        </w:rPr>
        <w:t>Central line associated complications (Thrombosis, infection, migration, extravasation, and dislodgement)</w:t>
      </w:r>
    </w:p>
    <w:p w14:paraId="717A789F" w14:textId="2967C4E4" w:rsidR="007673D8" w:rsidRPr="005D03C5" w:rsidRDefault="007673D8" w:rsidP="005D03C5">
      <w:pPr>
        <w:rPr>
          <w:rFonts w:asciiTheme="majorBidi" w:hAnsiTheme="majorBidi" w:cstheme="majorBidi"/>
          <w:sz w:val="24"/>
          <w:szCs w:val="24"/>
        </w:rPr>
      </w:pPr>
      <w:r w:rsidRPr="005D03C5">
        <w:rPr>
          <w:rFonts w:asciiTheme="majorBidi" w:hAnsiTheme="majorBidi" w:cstheme="majorBidi"/>
          <w:sz w:val="24"/>
          <w:szCs w:val="24"/>
        </w:rPr>
        <w:t>Hemodynamically significant PDA</w:t>
      </w:r>
    </w:p>
    <w:p w14:paraId="0CF92DA8" w14:textId="6C4F7118" w:rsidR="007673D8" w:rsidRPr="005D03C5" w:rsidRDefault="007673D8" w:rsidP="005D03C5">
      <w:pPr>
        <w:rPr>
          <w:rFonts w:asciiTheme="majorBidi" w:hAnsiTheme="majorBidi" w:cstheme="majorBidi"/>
          <w:sz w:val="24"/>
          <w:szCs w:val="24"/>
        </w:rPr>
      </w:pPr>
      <w:r w:rsidRPr="005D03C5">
        <w:rPr>
          <w:rFonts w:asciiTheme="majorBidi" w:hAnsiTheme="majorBidi" w:cstheme="majorBidi"/>
          <w:sz w:val="24"/>
          <w:szCs w:val="24"/>
        </w:rPr>
        <w:t>Bronchopulmonary dysplasia, and grade</w:t>
      </w:r>
    </w:p>
    <w:p w14:paraId="3EB28601" w14:textId="673508E8" w:rsidR="007673D8" w:rsidRPr="005D03C5" w:rsidRDefault="007673D8" w:rsidP="005D03C5">
      <w:pPr>
        <w:rPr>
          <w:rFonts w:asciiTheme="majorBidi" w:hAnsiTheme="majorBidi" w:cstheme="majorBidi"/>
          <w:sz w:val="24"/>
          <w:szCs w:val="24"/>
        </w:rPr>
      </w:pPr>
      <w:r w:rsidRPr="005D03C5">
        <w:rPr>
          <w:rFonts w:asciiTheme="majorBidi" w:hAnsiTheme="majorBidi" w:cstheme="majorBidi"/>
          <w:sz w:val="24"/>
          <w:szCs w:val="24"/>
        </w:rPr>
        <w:t>Retinopathy of prematurity, and stage</w:t>
      </w:r>
    </w:p>
    <w:p w14:paraId="14B99650" w14:textId="45AA5010" w:rsidR="00075390" w:rsidRPr="005D03C5" w:rsidRDefault="007673D8" w:rsidP="005D03C5">
      <w:pPr>
        <w:rPr>
          <w:rFonts w:asciiTheme="majorBidi" w:hAnsiTheme="majorBidi" w:cstheme="majorBidi"/>
          <w:sz w:val="24"/>
          <w:szCs w:val="24"/>
        </w:rPr>
      </w:pPr>
      <w:r w:rsidRPr="005D03C5">
        <w:rPr>
          <w:rFonts w:asciiTheme="majorBidi" w:hAnsiTheme="majorBidi" w:cstheme="majorBidi"/>
          <w:sz w:val="24"/>
          <w:szCs w:val="24"/>
        </w:rPr>
        <w:t>Neonatal mortality from birth to 28 days</w:t>
      </w:r>
    </w:p>
    <w:p w14:paraId="7F56A95C" w14:textId="77777777" w:rsidR="00016466" w:rsidRPr="005D03C5" w:rsidRDefault="00CD559B" w:rsidP="005D03C5">
      <w:pPr>
        <w:rPr>
          <w:rFonts w:asciiTheme="majorBidi" w:hAnsiTheme="majorBidi" w:cstheme="majorBidi"/>
          <w:b/>
          <w:bCs/>
          <w:sz w:val="24"/>
          <w:szCs w:val="24"/>
        </w:rPr>
      </w:pPr>
      <w:r w:rsidRPr="005D03C5">
        <w:rPr>
          <w:rFonts w:asciiTheme="majorBidi" w:hAnsiTheme="majorBidi" w:cstheme="majorBidi"/>
          <w:b/>
          <w:bCs/>
          <w:sz w:val="24"/>
          <w:szCs w:val="24"/>
        </w:rPr>
        <w:t>Randomisation and blinding</w:t>
      </w:r>
    </w:p>
    <w:p w14:paraId="20D4C5A2" w14:textId="636A47F0" w:rsidR="00CD559B" w:rsidRPr="005D03C5" w:rsidRDefault="00CD559B" w:rsidP="005D03C5">
      <w:pPr>
        <w:rPr>
          <w:rFonts w:asciiTheme="majorBidi" w:hAnsiTheme="majorBidi" w:cstheme="majorBidi"/>
          <w:b/>
          <w:bCs/>
          <w:sz w:val="24"/>
          <w:szCs w:val="24"/>
        </w:rPr>
      </w:pPr>
      <w:r w:rsidRPr="005D03C5">
        <w:rPr>
          <w:rFonts w:asciiTheme="majorBidi" w:hAnsiTheme="majorBidi" w:cstheme="majorBidi"/>
          <w:sz w:val="24"/>
          <w:szCs w:val="24"/>
        </w:rPr>
        <w:t>Randomisation sequence will be generated prior to commencement of the study</w:t>
      </w:r>
      <w:r w:rsidR="00244EBC" w:rsidRPr="005D03C5">
        <w:rPr>
          <w:rFonts w:asciiTheme="majorBidi" w:hAnsiTheme="majorBidi" w:cstheme="majorBidi"/>
          <w:sz w:val="24"/>
          <w:szCs w:val="24"/>
        </w:rPr>
        <w:t>.</w:t>
      </w:r>
      <w:r w:rsidRPr="005D03C5">
        <w:rPr>
          <w:rFonts w:asciiTheme="majorBidi" w:hAnsiTheme="majorBidi" w:cstheme="majorBidi"/>
          <w:sz w:val="24"/>
          <w:szCs w:val="24"/>
        </w:rPr>
        <w:t xml:space="preserve"> </w:t>
      </w:r>
    </w:p>
    <w:p w14:paraId="0B1CD93B" w14:textId="77777777" w:rsidR="00244EBC" w:rsidRPr="005D03C5" w:rsidRDefault="00244EBC" w:rsidP="005D03C5">
      <w:pPr>
        <w:rPr>
          <w:rFonts w:asciiTheme="majorBidi" w:eastAsia="ArialMT" w:hAnsiTheme="majorBidi" w:cstheme="majorBidi"/>
          <w:sz w:val="24"/>
          <w:szCs w:val="24"/>
        </w:rPr>
      </w:pPr>
      <w:r w:rsidRPr="005D03C5">
        <w:rPr>
          <w:rFonts w:asciiTheme="majorBidi" w:eastAsia="ArialMT" w:hAnsiTheme="majorBidi" w:cstheme="majorBidi"/>
          <w:sz w:val="24"/>
          <w:szCs w:val="24"/>
        </w:rPr>
        <w:t xml:space="preserve">Randomization will be concealed to prevent allocation bias. Care-givers will not be blinded to the infants’ assignments owing to the nature of the study. In addition, ascertainment of the severity of IVH will be performed by radiologists blinded to the study groups </w:t>
      </w:r>
    </w:p>
    <w:p w14:paraId="6C7C19A1" w14:textId="1CAC259E" w:rsidR="00CD559B" w:rsidRPr="005D03C5" w:rsidRDefault="00CD559B" w:rsidP="005D03C5">
      <w:pPr>
        <w:rPr>
          <w:rFonts w:asciiTheme="majorBidi" w:hAnsiTheme="majorBidi" w:cstheme="majorBidi"/>
          <w:b/>
          <w:bCs/>
          <w:sz w:val="24"/>
          <w:szCs w:val="24"/>
        </w:rPr>
      </w:pPr>
      <w:r w:rsidRPr="005D03C5">
        <w:rPr>
          <w:rFonts w:asciiTheme="majorBidi" w:hAnsiTheme="majorBidi" w:cstheme="majorBidi"/>
          <w:b/>
          <w:bCs/>
          <w:sz w:val="24"/>
          <w:szCs w:val="24"/>
        </w:rPr>
        <w:t>Outcome measures</w:t>
      </w:r>
    </w:p>
    <w:p w14:paraId="502F0D01" w14:textId="71DF0F0A" w:rsidR="00811BB5" w:rsidRPr="005D03C5" w:rsidRDefault="00811BB5" w:rsidP="005D03C5">
      <w:pPr>
        <w:spacing w:before="166" w:after="166"/>
        <w:rPr>
          <w:rFonts w:asciiTheme="majorBidi" w:hAnsiTheme="majorBidi" w:cstheme="majorBidi"/>
          <w:sz w:val="24"/>
          <w:szCs w:val="24"/>
          <w:shd w:val="clear" w:color="auto" w:fill="FFFFFF"/>
        </w:rPr>
      </w:pPr>
      <w:r w:rsidRPr="005D03C5">
        <w:rPr>
          <w:rFonts w:asciiTheme="majorBidi" w:hAnsiTheme="majorBidi" w:cstheme="majorBidi"/>
          <w:sz w:val="24"/>
          <w:szCs w:val="24"/>
          <w:shd w:val="clear" w:color="auto" w:fill="FFFFFF"/>
        </w:rPr>
        <w:t>The primary outcome is the frequency of death and severity of IVH in the two studied groups between randomization and the study endpoint when the infant reaches 28 days post menstrual age.</w:t>
      </w:r>
    </w:p>
    <w:p w14:paraId="173B60B7" w14:textId="463CD0F9" w:rsidR="00811BB5" w:rsidRPr="005D03C5" w:rsidRDefault="00811BB5" w:rsidP="005D03C5">
      <w:pPr>
        <w:spacing w:before="166" w:after="166"/>
        <w:rPr>
          <w:rFonts w:asciiTheme="majorBidi" w:hAnsiTheme="majorBidi" w:cstheme="majorBidi"/>
          <w:sz w:val="24"/>
          <w:szCs w:val="24"/>
          <w:shd w:val="clear" w:color="auto" w:fill="FFFFFF"/>
        </w:rPr>
      </w:pPr>
      <w:r w:rsidRPr="005D03C5">
        <w:rPr>
          <w:rFonts w:asciiTheme="majorBidi" w:hAnsiTheme="majorBidi" w:cstheme="majorBidi"/>
          <w:sz w:val="24"/>
          <w:szCs w:val="24"/>
          <w:shd w:val="clear" w:color="auto" w:fill="FFFFFF"/>
        </w:rPr>
        <w:lastRenderedPageBreak/>
        <w:t xml:space="preserve"> IVH is graded according to the Papille and Volpe classification where grade 3 and grade 4 are considered as severe IVH. For each infant, the highest IVH grade out of the three brain scans will be recorded and considered.</w:t>
      </w:r>
    </w:p>
    <w:p w14:paraId="276D0359" w14:textId="1D3D80E3" w:rsidR="00811BB5" w:rsidRPr="005D03C5" w:rsidRDefault="00811BB5" w:rsidP="005D03C5">
      <w:pPr>
        <w:spacing w:before="166" w:after="166"/>
        <w:rPr>
          <w:rFonts w:asciiTheme="majorBidi" w:hAnsiTheme="majorBidi" w:cstheme="majorBidi"/>
          <w:sz w:val="24"/>
          <w:szCs w:val="24"/>
          <w:shd w:val="clear" w:color="auto" w:fill="FFFFFF"/>
        </w:rPr>
      </w:pPr>
      <w:r w:rsidRPr="005D03C5">
        <w:rPr>
          <w:rFonts w:asciiTheme="majorBidi" w:hAnsiTheme="majorBidi" w:cstheme="majorBidi"/>
          <w:sz w:val="24"/>
          <w:szCs w:val="24"/>
          <w:shd w:val="clear" w:color="auto" w:fill="FFFFFF"/>
        </w:rPr>
        <w:t>Secondary outcomes</w:t>
      </w:r>
      <w:r w:rsidRPr="005D03C5">
        <w:rPr>
          <w:rFonts w:asciiTheme="majorBidi" w:hAnsiTheme="majorBidi" w:cstheme="majorBidi"/>
          <w:color w:val="FF0000"/>
          <w:sz w:val="24"/>
          <w:szCs w:val="24"/>
          <w:shd w:val="clear" w:color="auto" w:fill="FFFFFF"/>
        </w:rPr>
        <w:t xml:space="preserve"> </w:t>
      </w:r>
      <w:r w:rsidRPr="005D03C5">
        <w:rPr>
          <w:rFonts w:asciiTheme="majorBidi" w:hAnsiTheme="majorBidi" w:cstheme="majorBidi"/>
          <w:sz w:val="24"/>
          <w:szCs w:val="24"/>
          <w:shd w:val="clear" w:color="auto" w:fill="FFFFFF"/>
        </w:rPr>
        <w:t>include any grade of IVH, central line-associated complications, feeding intolerance and/or necrotizing enterocolitis (NEC), and late-onset neonatal sepsis.</w:t>
      </w:r>
    </w:p>
    <w:p w14:paraId="33552204" w14:textId="77777777" w:rsidR="00811BB5" w:rsidRPr="005D03C5" w:rsidRDefault="00811BB5" w:rsidP="005D03C5">
      <w:pPr>
        <w:shd w:val="clear" w:color="auto" w:fill="FCFCFC"/>
        <w:spacing w:after="120"/>
        <w:outlineLvl w:val="2"/>
        <w:rPr>
          <w:rFonts w:asciiTheme="majorBidi" w:eastAsia="Times New Roman" w:hAnsiTheme="majorBidi" w:cstheme="majorBidi"/>
          <w:sz w:val="24"/>
          <w:szCs w:val="24"/>
        </w:rPr>
      </w:pPr>
      <w:r w:rsidRPr="005D03C5">
        <w:rPr>
          <w:rFonts w:asciiTheme="majorBidi" w:eastAsia="Times New Roman" w:hAnsiTheme="majorBidi" w:cstheme="majorBidi"/>
          <w:sz w:val="24"/>
          <w:szCs w:val="24"/>
        </w:rPr>
        <w:t>Definition of the Outcome Measures</w:t>
      </w:r>
    </w:p>
    <w:p w14:paraId="6406B47D" w14:textId="685E505B" w:rsidR="00811BB5" w:rsidRPr="005D03C5" w:rsidRDefault="00811BB5" w:rsidP="005D03C5">
      <w:pPr>
        <w:numPr>
          <w:ilvl w:val="0"/>
          <w:numId w:val="9"/>
        </w:numPr>
        <w:shd w:val="clear" w:color="auto" w:fill="FCFCFC"/>
        <w:spacing w:after="0"/>
        <w:rPr>
          <w:rFonts w:asciiTheme="majorBidi" w:eastAsia="Times New Roman" w:hAnsiTheme="majorBidi" w:cstheme="majorBidi"/>
          <w:color w:val="333333"/>
          <w:sz w:val="24"/>
          <w:szCs w:val="24"/>
        </w:rPr>
      </w:pPr>
      <w:r w:rsidRPr="005D03C5">
        <w:rPr>
          <w:rFonts w:asciiTheme="majorBidi" w:eastAsia="Times New Roman" w:hAnsiTheme="majorBidi" w:cstheme="majorBidi"/>
          <w:color w:val="333333"/>
          <w:sz w:val="24"/>
          <w:szCs w:val="24"/>
        </w:rPr>
        <w:t>Severe intraventricular hemorrhage is defined as grade III: intraventricular hemorrhage with ventricular dilation or grade IV: parenchymal hemorrhage in any one of the 3 cranial scans performed.</w:t>
      </w:r>
      <w:r w:rsidR="0013795D" w:rsidRPr="005D03C5">
        <w:rPr>
          <w:rFonts w:asciiTheme="majorBidi" w:eastAsia="Times New Roman" w:hAnsiTheme="majorBidi" w:cstheme="majorBidi"/>
          <w:color w:val="333333"/>
          <w:sz w:val="24"/>
          <w:szCs w:val="24"/>
          <w:vertAlign w:val="superscript"/>
        </w:rPr>
        <w:t>18</w:t>
      </w:r>
    </w:p>
    <w:p w14:paraId="704712B9" w14:textId="3A44343E" w:rsidR="00811BB5" w:rsidRPr="005D03C5" w:rsidRDefault="00811BB5" w:rsidP="005D03C5">
      <w:pPr>
        <w:numPr>
          <w:ilvl w:val="0"/>
          <w:numId w:val="9"/>
        </w:numPr>
        <w:shd w:val="clear" w:color="auto" w:fill="FCFCFC"/>
        <w:spacing w:after="0"/>
        <w:rPr>
          <w:rFonts w:asciiTheme="majorBidi" w:eastAsia="Times New Roman" w:hAnsiTheme="majorBidi" w:cstheme="majorBidi"/>
          <w:color w:val="333333"/>
          <w:sz w:val="24"/>
          <w:szCs w:val="24"/>
        </w:rPr>
      </w:pPr>
      <w:r w:rsidRPr="005D03C5">
        <w:rPr>
          <w:rFonts w:asciiTheme="majorBidi" w:eastAsia="Times New Roman" w:hAnsiTheme="majorBidi" w:cstheme="majorBidi"/>
          <w:color w:val="333333"/>
          <w:sz w:val="24"/>
          <w:szCs w:val="24"/>
        </w:rPr>
        <w:t xml:space="preserve">Necrotizing enterocolitis </w:t>
      </w:r>
      <w:r w:rsidR="0013795D" w:rsidRPr="005D03C5">
        <w:rPr>
          <w:rFonts w:asciiTheme="majorBidi" w:eastAsia="Times New Roman" w:hAnsiTheme="majorBidi" w:cstheme="majorBidi"/>
          <w:color w:val="333333"/>
          <w:sz w:val="24"/>
          <w:szCs w:val="24"/>
        </w:rPr>
        <w:t>is</w:t>
      </w:r>
      <w:r w:rsidRPr="005D03C5">
        <w:rPr>
          <w:rFonts w:asciiTheme="majorBidi" w:eastAsia="Times New Roman" w:hAnsiTheme="majorBidi" w:cstheme="majorBidi"/>
          <w:color w:val="333333"/>
          <w:sz w:val="24"/>
          <w:szCs w:val="24"/>
        </w:rPr>
        <w:t xml:space="preserve"> defined according to Bell’s staging criteria considering only surgical NEC</w:t>
      </w:r>
      <w:r w:rsidRPr="005D03C5">
        <w:rPr>
          <w:rFonts w:asciiTheme="majorBidi" w:eastAsia="Times New Roman" w:hAnsiTheme="majorBidi" w:cstheme="majorBidi"/>
          <w:sz w:val="24"/>
          <w:szCs w:val="24"/>
        </w:rPr>
        <w:t>.</w:t>
      </w:r>
      <w:r w:rsidR="0013795D" w:rsidRPr="005D03C5">
        <w:rPr>
          <w:rFonts w:asciiTheme="majorBidi" w:eastAsia="Times New Roman" w:hAnsiTheme="majorBidi" w:cstheme="majorBidi"/>
          <w:sz w:val="24"/>
          <w:szCs w:val="24"/>
          <w:vertAlign w:val="superscript"/>
        </w:rPr>
        <w:t>19</w:t>
      </w:r>
    </w:p>
    <w:p w14:paraId="71A631F3" w14:textId="40E923F6" w:rsidR="00811BB5" w:rsidRPr="005D03C5" w:rsidRDefault="00811BB5" w:rsidP="005D03C5">
      <w:pPr>
        <w:numPr>
          <w:ilvl w:val="0"/>
          <w:numId w:val="9"/>
        </w:numPr>
        <w:shd w:val="clear" w:color="auto" w:fill="FCFCFC"/>
        <w:spacing w:after="0"/>
        <w:rPr>
          <w:rFonts w:asciiTheme="majorBidi" w:eastAsia="Times New Roman" w:hAnsiTheme="majorBidi" w:cstheme="majorBidi"/>
          <w:color w:val="333333"/>
          <w:sz w:val="24"/>
          <w:szCs w:val="24"/>
        </w:rPr>
      </w:pPr>
      <w:r w:rsidRPr="005D03C5">
        <w:rPr>
          <w:rFonts w:asciiTheme="majorBidi" w:eastAsia="Times New Roman" w:hAnsiTheme="majorBidi" w:cstheme="majorBidi"/>
          <w:color w:val="333333"/>
          <w:sz w:val="24"/>
          <w:szCs w:val="24"/>
        </w:rPr>
        <w:t xml:space="preserve">Feeding intolerance </w:t>
      </w:r>
      <w:r w:rsidR="0013795D" w:rsidRPr="005D03C5">
        <w:rPr>
          <w:rFonts w:asciiTheme="majorBidi" w:eastAsia="Times New Roman" w:hAnsiTheme="majorBidi" w:cstheme="majorBidi"/>
          <w:color w:val="333333"/>
          <w:sz w:val="24"/>
          <w:szCs w:val="24"/>
        </w:rPr>
        <w:t>i</w:t>
      </w:r>
      <w:r w:rsidRPr="005D03C5">
        <w:rPr>
          <w:rFonts w:asciiTheme="majorBidi" w:eastAsia="Times New Roman" w:hAnsiTheme="majorBidi" w:cstheme="majorBidi"/>
          <w:color w:val="333333"/>
          <w:sz w:val="24"/>
          <w:szCs w:val="24"/>
        </w:rPr>
        <w:t>s defined as gastric residual volume &gt;50% of the preceding feed, abdominal distension, or emesis and disruption of the infant’s feeding plan.</w:t>
      </w:r>
      <w:r w:rsidR="0013795D" w:rsidRPr="005D03C5">
        <w:rPr>
          <w:rFonts w:asciiTheme="majorBidi" w:eastAsia="Times New Roman" w:hAnsiTheme="majorBidi" w:cstheme="majorBidi"/>
          <w:sz w:val="24"/>
          <w:szCs w:val="24"/>
          <w:vertAlign w:val="superscript"/>
        </w:rPr>
        <w:t>20</w:t>
      </w:r>
    </w:p>
    <w:p w14:paraId="0FD7231A" w14:textId="6EA121BE" w:rsidR="00811BB5" w:rsidRPr="005D03C5" w:rsidRDefault="00811BB5" w:rsidP="005D03C5">
      <w:pPr>
        <w:numPr>
          <w:ilvl w:val="0"/>
          <w:numId w:val="9"/>
        </w:numPr>
        <w:shd w:val="clear" w:color="auto" w:fill="FCFCFC"/>
        <w:spacing w:after="0"/>
        <w:rPr>
          <w:rFonts w:asciiTheme="majorBidi" w:eastAsia="Times New Roman" w:hAnsiTheme="majorBidi" w:cstheme="majorBidi"/>
          <w:color w:val="333333"/>
          <w:sz w:val="24"/>
          <w:szCs w:val="24"/>
        </w:rPr>
      </w:pPr>
      <w:r w:rsidRPr="005D03C5">
        <w:rPr>
          <w:rFonts w:asciiTheme="majorBidi" w:hAnsiTheme="majorBidi" w:cstheme="majorBidi"/>
          <w:color w:val="000000"/>
          <w:sz w:val="24"/>
          <w:szCs w:val="24"/>
          <w:shd w:val="clear" w:color="auto" w:fill="FFFFFF"/>
        </w:rPr>
        <w:t xml:space="preserve">Late onset neonatal sepsis (LOS) </w:t>
      </w:r>
      <w:r w:rsidR="0013795D" w:rsidRPr="005D03C5">
        <w:rPr>
          <w:rFonts w:asciiTheme="majorBidi" w:hAnsiTheme="majorBidi" w:cstheme="majorBidi"/>
          <w:color w:val="000000"/>
          <w:sz w:val="24"/>
          <w:szCs w:val="24"/>
          <w:shd w:val="clear" w:color="auto" w:fill="FFFFFF"/>
        </w:rPr>
        <w:t>i</w:t>
      </w:r>
      <w:r w:rsidRPr="005D03C5">
        <w:rPr>
          <w:rFonts w:asciiTheme="majorBidi" w:hAnsiTheme="majorBidi" w:cstheme="majorBidi"/>
          <w:color w:val="000000"/>
          <w:sz w:val="24"/>
          <w:szCs w:val="24"/>
          <w:shd w:val="clear" w:color="auto" w:fill="FFFFFF"/>
        </w:rPr>
        <w:t>s defined as sepsis occurring at or after 72 hours of life.</w:t>
      </w:r>
      <w:r w:rsidR="0013795D" w:rsidRPr="005D03C5">
        <w:rPr>
          <w:rFonts w:asciiTheme="majorBidi" w:hAnsiTheme="majorBidi" w:cstheme="majorBidi"/>
          <w:sz w:val="24"/>
          <w:szCs w:val="24"/>
          <w:shd w:val="clear" w:color="auto" w:fill="FFFFFF"/>
          <w:vertAlign w:val="superscript"/>
        </w:rPr>
        <w:t>21</w:t>
      </w:r>
    </w:p>
    <w:p w14:paraId="4B6A5E9B" w14:textId="77777777" w:rsidR="00811BB5" w:rsidRPr="005D03C5" w:rsidRDefault="00811BB5" w:rsidP="005D03C5">
      <w:pPr>
        <w:shd w:val="clear" w:color="auto" w:fill="FCFCFC"/>
        <w:spacing w:after="0"/>
        <w:ind w:left="360"/>
        <w:rPr>
          <w:rFonts w:asciiTheme="majorBidi" w:eastAsia="Times New Roman" w:hAnsiTheme="majorBidi" w:cstheme="majorBidi"/>
          <w:color w:val="333333"/>
          <w:sz w:val="24"/>
          <w:szCs w:val="24"/>
        </w:rPr>
      </w:pPr>
    </w:p>
    <w:p w14:paraId="4ABC490F" w14:textId="77777777" w:rsidR="00811BB5" w:rsidRPr="005D03C5" w:rsidRDefault="00811BB5" w:rsidP="005D03C5">
      <w:pPr>
        <w:rPr>
          <w:rFonts w:asciiTheme="majorBidi" w:hAnsiTheme="majorBidi" w:cstheme="majorBidi"/>
          <w:b/>
          <w:bCs/>
          <w:sz w:val="24"/>
          <w:szCs w:val="24"/>
          <w:shd w:val="clear" w:color="auto" w:fill="FFFFFF"/>
        </w:rPr>
      </w:pPr>
      <w:r w:rsidRPr="005D03C5">
        <w:rPr>
          <w:rFonts w:asciiTheme="majorBidi" w:hAnsiTheme="majorBidi" w:cstheme="majorBidi"/>
          <w:b/>
          <w:bCs/>
          <w:sz w:val="24"/>
          <w:szCs w:val="24"/>
          <w:shd w:val="clear" w:color="auto" w:fill="FFFFFF"/>
        </w:rPr>
        <w:t>Cranial ultrasound:</w:t>
      </w:r>
    </w:p>
    <w:p w14:paraId="344B9BBE" w14:textId="324F08D5" w:rsidR="00811BB5" w:rsidRPr="005D03C5" w:rsidRDefault="00811BB5" w:rsidP="005D03C5">
      <w:pPr>
        <w:rPr>
          <w:rFonts w:asciiTheme="majorBidi" w:hAnsiTheme="majorBidi" w:cstheme="majorBidi"/>
          <w:color w:val="000000"/>
          <w:sz w:val="24"/>
          <w:szCs w:val="24"/>
          <w:shd w:val="clear" w:color="auto" w:fill="FFFFFF"/>
        </w:rPr>
      </w:pPr>
      <w:r w:rsidRPr="005D03C5">
        <w:rPr>
          <w:rFonts w:asciiTheme="majorBidi" w:hAnsiTheme="majorBidi" w:cstheme="majorBidi"/>
          <w:color w:val="000000"/>
          <w:sz w:val="24"/>
          <w:szCs w:val="24"/>
          <w:shd w:val="clear" w:color="auto" w:fill="FFFFFF"/>
        </w:rPr>
        <w:t>A</w:t>
      </w:r>
      <w:r w:rsidR="0013795D" w:rsidRPr="005D03C5">
        <w:rPr>
          <w:rFonts w:asciiTheme="majorBidi" w:hAnsiTheme="majorBidi" w:cstheme="majorBidi"/>
          <w:color w:val="000000"/>
          <w:sz w:val="24"/>
          <w:szCs w:val="24"/>
          <w:shd w:val="clear" w:color="auto" w:fill="FFFFFF"/>
        </w:rPr>
        <w:t>ll c</w:t>
      </w:r>
      <w:r w:rsidRPr="005D03C5">
        <w:rPr>
          <w:rFonts w:asciiTheme="majorBidi" w:hAnsiTheme="majorBidi" w:cstheme="majorBidi"/>
          <w:color w:val="000000"/>
          <w:sz w:val="24"/>
          <w:szCs w:val="24"/>
          <w:shd w:val="clear" w:color="auto" w:fill="FFFFFF"/>
        </w:rPr>
        <w:t>ranial ultrasound scans w</w:t>
      </w:r>
      <w:r w:rsidR="0013795D" w:rsidRPr="005D03C5">
        <w:rPr>
          <w:rFonts w:asciiTheme="majorBidi" w:hAnsiTheme="majorBidi" w:cstheme="majorBidi"/>
          <w:color w:val="000000"/>
          <w:sz w:val="24"/>
          <w:szCs w:val="24"/>
          <w:shd w:val="clear" w:color="auto" w:fill="FFFFFF"/>
        </w:rPr>
        <w:t xml:space="preserve">ill be </w:t>
      </w:r>
      <w:r w:rsidRPr="005D03C5">
        <w:rPr>
          <w:rFonts w:asciiTheme="majorBidi" w:hAnsiTheme="majorBidi" w:cstheme="majorBidi"/>
          <w:color w:val="000000"/>
          <w:sz w:val="24"/>
          <w:szCs w:val="24"/>
          <w:shd w:val="clear" w:color="auto" w:fill="FFFFFF"/>
        </w:rPr>
        <w:t>performed and recorded during the study period</w:t>
      </w:r>
      <w:r w:rsidR="0013795D" w:rsidRPr="005D03C5">
        <w:rPr>
          <w:rFonts w:asciiTheme="majorBidi" w:hAnsiTheme="majorBidi" w:cstheme="majorBidi"/>
          <w:color w:val="000000"/>
          <w:sz w:val="24"/>
          <w:szCs w:val="24"/>
          <w:shd w:val="clear" w:color="auto" w:fill="FFFFFF"/>
        </w:rPr>
        <w:t xml:space="preserve"> using </w:t>
      </w:r>
      <w:r w:rsidR="0013795D" w:rsidRPr="005D03C5">
        <w:rPr>
          <w:rFonts w:asciiTheme="majorBidi" w:hAnsiTheme="majorBidi" w:cstheme="majorBidi"/>
          <w:sz w:val="24"/>
          <w:szCs w:val="24"/>
        </w:rPr>
        <w:t>Philips HD 11XE (Philips Medical Systems, Eindhoven, The Netherlands) with a convex transducer (5-12 MHz)</w:t>
      </w:r>
      <w:r w:rsidRPr="005D03C5">
        <w:rPr>
          <w:rFonts w:asciiTheme="majorBidi" w:hAnsiTheme="majorBidi" w:cstheme="majorBidi"/>
          <w:color w:val="000000"/>
          <w:sz w:val="24"/>
          <w:szCs w:val="24"/>
          <w:shd w:val="clear" w:color="auto" w:fill="FFFFFF"/>
        </w:rPr>
        <w:t xml:space="preserve">. The </w:t>
      </w:r>
      <w:r w:rsidR="00A71D14" w:rsidRPr="005D03C5">
        <w:rPr>
          <w:rFonts w:asciiTheme="majorBidi" w:hAnsiTheme="majorBidi" w:cstheme="majorBidi"/>
          <w:color w:val="000000"/>
          <w:sz w:val="24"/>
          <w:szCs w:val="24"/>
          <w:shd w:val="clear" w:color="auto" w:fill="FFFFFF"/>
        </w:rPr>
        <w:t xml:space="preserve">initial ultrasound scan will be done </w:t>
      </w:r>
      <w:r w:rsidRPr="005D03C5">
        <w:rPr>
          <w:rFonts w:asciiTheme="majorBidi" w:hAnsiTheme="majorBidi" w:cstheme="majorBidi"/>
          <w:color w:val="000000"/>
          <w:sz w:val="24"/>
          <w:szCs w:val="24"/>
          <w:shd w:val="clear" w:color="auto" w:fill="FFFFFF"/>
        </w:rPr>
        <w:t xml:space="preserve">within 48 hours of birth. A second scan on Days 3-7, and a third scan on Days 10-14 of life. Additional scans </w:t>
      </w:r>
      <w:r w:rsidR="00A71D14" w:rsidRPr="005D03C5">
        <w:rPr>
          <w:rFonts w:asciiTheme="majorBidi" w:hAnsiTheme="majorBidi" w:cstheme="majorBidi"/>
          <w:color w:val="000000"/>
          <w:sz w:val="24"/>
          <w:szCs w:val="24"/>
          <w:shd w:val="clear" w:color="auto" w:fill="FFFFFF"/>
        </w:rPr>
        <w:t>will be</w:t>
      </w:r>
      <w:r w:rsidRPr="005D03C5">
        <w:rPr>
          <w:rFonts w:asciiTheme="majorBidi" w:hAnsiTheme="majorBidi" w:cstheme="majorBidi"/>
          <w:color w:val="000000"/>
          <w:sz w:val="24"/>
          <w:szCs w:val="24"/>
          <w:shd w:val="clear" w:color="auto" w:fill="FFFFFF"/>
        </w:rPr>
        <w:t xml:space="preserve"> performed for follow-up of IVH or post-hemorrhagic sequalae or periventricular leukomalacia. All ultrasound scans w</w:t>
      </w:r>
      <w:r w:rsidR="00A71D14" w:rsidRPr="005D03C5">
        <w:rPr>
          <w:rFonts w:asciiTheme="majorBidi" w:hAnsiTheme="majorBidi" w:cstheme="majorBidi"/>
          <w:color w:val="000000"/>
          <w:sz w:val="24"/>
          <w:szCs w:val="24"/>
          <w:shd w:val="clear" w:color="auto" w:fill="FFFFFF"/>
        </w:rPr>
        <w:t>ill be</w:t>
      </w:r>
      <w:r w:rsidRPr="005D03C5">
        <w:rPr>
          <w:rFonts w:asciiTheme="majorBidi" w:hAnsiTheme="majorBidi" w:cstheme="majorBidi"/>
          <w:color w:val="000000"/>
          <w:sz w:val="24"/>
          <w:szCs w:val="24"/>
          <w:shd w:val="clear" w:color="auto" w:fill="FFFFFF"/>
        </w:rPr>
        <w:t xml:space="preserve"> performed by radiologists blinded to the study. </w:t>
      </w:r>
      <w:r w:rsidR="000E571A" w:rsidRPr="005D03C5">
        <w:rPr>
          <w:rFonts w:asciiTheme="majorBidi" w:hAnsiTheme="majorBidi" w:cstheme="majorBidi"/>
          <w:color w:val="000000"/>
          <w:sz w:val="24"/>
          <w:szCs w:val="24"/>
          <w:shd w:val="clear" w:color="auto" w:fill="FFFFFF"/>
        </w:rPr>
        <w:t>Furthermore, electronic</w:t>
      </w:r>
      <w:r w:rsidRPr="005D03C5">
        <w:rPr>
          <w:rFonts w:asciiTheme="majorBidi" w:hAnsiTheme="majorBidi" w:cstheme="majorBidi"/>
          <w:color w:val="000000"/>
          <w:sz w:val="24"/>
          <w:szCs w:val="24"/>
          <w:shd w:val="clear" w:color="auto" w:fill="FFFFFF"/>
        </w:rPr>
        <w:t xml:space="preserve"> images belonging to a50 randomly selected infants from both groups w</w:t>
      </w:r>
      <w:r w:rsidR="00A71D14" w:rsidRPr="005D03C5">
        <w:rPr>
          <w:rFonts w:asciiTheme="majorBidi" w:hAnsiTheme="majorBidi" w:cstheme="majorBidi"/>
          <w:color w:val="000000"/>
          <w:sz w:val="24"/>
          <w:szCs w:val="24"/>
          <w:shd w:val="clear" w:color="auto" w:fill="FFFFFF"/>
        </w:rPr>
        <w:t>ill be</w:t>
      </w:r>
      <w:r w:rsidRPr="005D03C5">
        <w:rPr>
          <w:rFonts w:asciiTheme="majorBidi" w:hAnsiTheme="majorBidi" w:cstheme="majorBidi"/>
          <w:color w:val="000000"/>
          <w:sz w:val="24"/>
          <w:szCs w:val="24"/>
          <w:shd w:val="clear" w:color="auto" w:fill="FFFFFF"/>
        </w:rPr>
        <w:t xml:space="preserve"> reviewed by an independent radiologist to evaluate interrater variability between the readers. </w:t>
      </w:r>
    </w:p>
    <w:p w14:paraId="53A292F3" w14:textId="77777777" w:rsidR="00811BB5" w:rsidRPr="005D03C5" w:rsidRDefault="00811BB5" w:rsidP="005D03C5">
      <w:pPr>
        <w:rPr>
          <w:rFonts w:asciiTheme="majorBidi" w:hAnsiTheme="majorBidi" w:cstheme="majorBidi"/>
          <w:b/>
          <w:bCs/>
          <w:sz w:val="24"/>
          <w:szCs w:val="24"/>
        </w:rPr>
      </w:pPr>
      <w:r w:rsidRPr="005D03C5">
        <w:rPr>
          <w:rFonts w:asciiTheme="majorBidi" w:hAnsiTheme="majorBidi" w:cstheme="majorBidi"/>
          <w:b/>
          <w:bCs/>
          <w:sz w:val="24"/>
          <w:szCs w:val="24"/>
        </w:rPr>
        <w:t>Statistical Analysis</w:t>
      </w:r>
    </w:p>
    <w:p w14:paraId="02C01049" w14:textId="1BB7161C" w:rsidR="00811BB5" w:rsidRPr="005D03C5" w:rsidRDefault="00811BB5" w:rsidP="005D03C5">
      <w:pPr>
        <w:spacing w:before="166" w:after="166"/>
        <w:rPr>
          <w:rFonts w:asciiTheme="majorBidi" w:hAnsiTheme="majorBidi" w:cstheme="majorBidi"/>
          <w:color w:val="202122"/>
          <w:sz w:val="24"/>
          <w:szCs w:val="24"/>
          <w:shd w:val="clear" w:color="auto" w:fill="FFFFFF"/>
        </w:rPr>
      </w:pPr>
      <w:r w:rsidRPr="005D03C5">
        <w:rPr>
          <w:rFonts w:asciiTheme="majorBidi" w:hAnsiTheme="majorBidi" w:cstheme="majorBidi"/>
          <w:color w:val="000000"/>
          <w:sz w:val="24"/>
          <w:szCs w:val="24"/>
          <w:shd w:val="clear" w:color="auto" w:fill="FFFFFF"/>
          <w:lang w:val="en-US"/>
        </w:rPr>
        <w:t>Statistical analyses w</w:t>
      </w:r>
      <w:r w:rsidR="00665E9E" w:rsidRPr="005D03C5">
        <w:rPr>
          <w:rFonts w:asciiTheme="majorBidi" w:hAnsiTheme="majorBidi" w:cstheme="majorBidi"/>
          <w:color w:val="000000"/>
          <w:sz w:val="24"/>
          <w:szCs w:val="24"/>
          <w:shd w:val="clear" w:color="auto" w:fill="FFFFFF"/>
          <w:lang w:val="en-US"/>
        </w:rPr>
        <w:t>ill be</w:t>
      </w:r>
      <w:r w:rsidRPr="005D03C5">
        <w:rPr>
          <w:rFonts w:asciiTheme="majorBidi" w:hAnsiTheme="majorBidi" w:cstheme="majorBidi"/>
          <w:color w:val="000000"/>
          <w:sz w:val="24"/>
          <w:szCs w:val="24"/>
          <w:shd w:val="clear" w:color="auto" w:fill="FFFFFF"/>
          <w:lang w:val="en-US"/>
        </w:rPr>
        <w:t xml:space="preserve"> performed using SPSS, version 25.0 </w:t>
      </w:r>
      <w:r w:rsidRPr="005D03C5">
        <w:rPr>
          <w:rFonts w:asciiTheme="majorBidi" w:hAnsiTheme="majorBidi" w:cstheme="majorBidi"/>
          <w:color w:val="000000"/>
          <w:sz w:val="24"/>
          <w:szCs w:val="24"/>
          <w:shd w:val="clear" w:color="auto" w:fill="FFFFFF"/>
        </w:rPr>
        <w:t>(SPSS, Chicago, IL, USA)</w:t>
      </w:r>
      <w:r w:rsidRPr="005D03C5">
        <w:rPr>
          <w:rFonts w:asciiTheme="majorBidi" w:hAnsiTheme="majorBidi" w:cstheme="majorBidi"/>
          <w:color w:val="000000"/>
          <w:sz w:val="24"/>
          <w:szCs w:val="24"/>
          <w:shd w:val="clear" w:color="auto" w:fill="FFFFFF"/>
          <w:lang w:val="en-US"/>
        </w:rPr>
        <w:t xml:space="preserve">. </w:t>
      </w:r>
      <w:r w:rsidRPr="005D03C5">
        <w:rPr>
          <w:rFonts w:asciiTheme="majorBidi" w:hAnsiTheme="majorBidi" w:cstheme="majorBidi"/>
          <w:sz w:val="24"/>
          <w:szCs w:val="24"/>
          <w:shd w:val="clear" w:color="auto" w:fill="FFFFFF"/>
        </w:rPr>
        <w:t>T tests w</w:t>
      </w:r>
      <w:r w:rsidR="00F45D17" w:rsidRPr="005D03C5">
        <w:rPr>
          <w:rFonts w:asciiTheme="majorBidi" w:hAnsiTheme="majorBidi" w:cstheme="majorBidi"/>
          <w:sz w:val="24"/>
          <w:szCs w:val="24"/>
          <w:shd w:val="clear" w:color="auto" w:fill="FFFFFF"/>
        </w:rPr>
        <w:t>ill be</w:t>
      </w:r>
      <w:r w:rsidRPr="005D03C5">
        <w:rPr>
          <w:rFonts w:asciiTheme="majorBidi" w:hAnsiTheme="majorBidi" w:cstheme="majorBidi"/>
          <w:sz w:val="24"/>
          <w:szCs w:val="24"/>
          <w:shd w:val="clear" w:color="auto" w:fill="FFFFFF"/>
        </w:rPr>
        <w:t xml:space="preserve"> used for comparing continuous data. </w:t>
      </w:r>
      <w:r w:rsidRPr="005D03C5">
        <w:rPr>
          <w:rFonts w:asciiTheme="majorBidi" w:hAnsiTheme="majorBidi" w:cstheme="majorBidi"/>
          <w:sz w:val="24"/>
          <w:szCs w:val="24"/>
          <w:shd w:val="clear" w:color="auto" w:fill="FFFFFF"/>
          <w:lang w:val="en-US"/>
        </w:rPr>
        <w:t>Chi-square or Fisher’s exact tests w</w:t>
      </w:r>
      <w:r w:rsidR="00F45D17" w:rsidRPr="005D03C5">
        <w:rPr>
          <w:rFonts w:asciiTheme="majorBidi" w:hAnsiTheme="majorBidi" w:cstheme="majorBidi"/>
          <w:sz w:val="24"/>
          <w:szCs w:val="24"/>
          <w:shd w:val="clear" w:color="auto" w:fill="FFFFFF"/>
          <w:lang w:val="en-US"/>
        </w:rPr>
        <w:t>ill be</w:t>
      </w:r>
      <w:r w:rsidRPr="005D03C5">
        <w:rPr>
          <w:rFonts w:asciiTheme="majorBidi" w:hAnsiTheme="majorBidi" w:cstheme="majorBidi"/>
          <w:sz w:val="24"/>
          <w:szCs w:val="24"/>
          <w:shd w:val="clear" w:color="auto" w:fill="FFFFFF"/>
          <w:lang w:val="en-US"/>
        </w:rPr>
        <w:t xml:space="preserve"> used to compare categorical variables. Mann–Whitney U test </w:t>
      </w:r>
      <w:r w:rsidR="00F45D17" w:rsidRPr="005D03C5">
        <w:rPr>
          <w:rFonts w:asciiTheme="majorBidi" w:hAnsiTheme="majorBidi" w:cstheme="majorBidi"/>
          <w:sz w:val="24"/>
          <w:szCs w:val="24"/>
          <w:shd w:val="clear" w:color="auto" w:fill="FFFFFF"/>
          <w:lang w:val="en-US"/>
        </w:rPr>
        <w:t>is</w:t>
      </w:r>
      <w:r w:rsidRPr="005D03C5">
        <w:rPr>
          <w:rFonts w:asciiTheme="majorBidi" w:hAnsiTheme="majorBidi" w:cstheme="majorBidi"/>
          <w:sz w:val="24"/>
          <w:szCs w:val="24"/>
          <w:shd w:val="clear" w:color="auto" w:fill="FFFFFF"/>
          <w:lang w:val="en-US"/>
        </w:rPr>
        <w:t xml:space="preserve"> used for ordinal or non-normally </w:t>
      </w:r>
      <w:r w:rsidRPr="005D03C5">
        <w:rPr>
          <w:rFonts w:asciiTheme="majorBidi" w:hAnsiTheme="majorBidi" w:cstheme="majorBidi"/>
          <w:sz w:val="24"/>
          <w:szCs w:val="24"/>
          <w:shd w:val="clear" w:color="auto" w:fill="FFFFFF"/>
          <w:lang w:val="en-US"/>
        </w:rPr>
        <w:lastRenderedPageBreak/>
        <w:t>distributed continuous variables. A </w:t>
      </w:r>
      <w:r w:rsidRPr="005D03C5">
        <w:rPr>
          <w:rFonts w:asciiTheme="majorBidi" w:hAnsiTheme="majorBidi" w:cstheme="majorBidi"/>
          <w:i/>
          <w:iCs/>
          <w:sz w:val="24"/>
          <w:szCs w:val="24"/>
          <w:shd w:val="clear" w:color="auto" w:fill="FFFFFF"/>
          <w:lang w:val="en-US"/>
        </w:rPr>
        <w:t>P</w:t>
      </w:r>
      <w:r w:rsidRPr="005D03C5">
        <w:rPr>
          <w:rFonts w:asciiTheme="majorBidi" w:hAnsiTheme="majorBidi" w:cstheme="majorBidi"/>
          <w:sz w:val="24"/>
          <w:szCs w:val="24"/>
          <w:shd w:val="clear" w:color="auto" w:fill="FFFFFF"/>
          <w:lang w:val="en-US"/>
        </w:rPr>
        <w:t xml:space="preserve"> value &lt;0.05 </w:t>
      </w:r>
      <w:r w:rsidR="00F45D17" w:rsidRPr="005D03C5">
        <w:rPr>
          <w:rFonts w:asciiTheme="majorBidi" w:hAnsiTheme="majorBidi" w:cstheme="majorBidi"/>
          <w:sz w:val="24"/>
          <w:szCs w:val="24"/>
          <w:shd w:val="clear" w:color="auto" w:fill="FFFFFF"/>
          <w:lang w:val="en-US"/>
        </w:rPr>
        <w:t>i</w:t>
      </w:r>
      <w:r w:rsidRPr="005D03C5">
        <w:rPr>
          <w:rFonts w:asciiTheme="majorBidi" w:hAnsiTheme="majorBidi" w:cstheme="majorBidi"/>
          <w:sz w:val="24"/>
          <w:szCs w:val="24"/>
          <w:shd w:val="clear" w:color="auto" w:fill="FFFFFF"/>
          <w:lang w:val="en-US"/>
        </w:rPr>
        <w:t>s considered as statistically significant. The impact of risk factors on the odds ratio of the observed IVH w</w:t>
      </w:r>
      <w:r w:rsidR="00F45D17" w:rsidRPr="005D03C5">
        <w:rPr>
          <w:rFonts w:asciiTheme="majorBidi" w:hAnsiTheme="majorBidi" w:cstheme="majorBidi"/>
          <w:sz w:val="24"/>
          <w:szCs w:val="24"/>
          <w:shd w:val="clear" w:color="auto" w:fill="FFFFFF"/>
          <w:lang w:val="en-US"/>
        </w:rPr>
        <w:t>ill be</w:t>
      </w:r>
      <w:r w:rsidRPr="005D03C5">
        <w:rPr>
          <w:rFonts w:asciiTheme="majorBidi" w:hAnsiTheme="majorBidi" w:cstheme="majorBidi"/>
          <w:sz w:val="24"/>
          <w:szCs w:val="24"/>
          <w:shd w:val="clear" w:color="auto" w:fill="FFFFFF"/>
          <w:lang w:val="en-US"/>
        </w:rPr>
        <w:t xml:space="preserve"> estimated by logistic regression analysis using standard statistical techniques. </w:t>
      </w:r>
      <w:r w:rsidRPr="005D03C5">
        <w:rPr>
          <w:rFonts w:asciiTheme="majorBidi" w:hAnsiTheme="majorBidi" w:cstheme="majorBidi"/>
          <w:color w:val="202122"/>
          <w:sz w:val="24"/>
          <w:szCs w:val="24"/>
          <w:shd w:val="clear" w:color="auto" w:fill="FFFFFF"/>
        </w:rPr>
        <w:t>Cohen's kappa coefficient (</w:t>
      </w:r>
      <w:r w:rsidRPr="005D03C5">
        <w:rPr>
          <w:rFonts w:asciiTheme="majorBidi" w:hAnsiTheme="majorBidi" w:cstheme="majorBidi"/>
          <w:i/>
          <w:iCs/>
          <w:color w:val="202122"/>
          <w:sz w:val="24"/>
          <w:szCs w:val="24"/>
          <w:shd w:val="clear" w:color="auto" w:fill="FFFFFF"/>
        </w:rPr>
        <w:t>κ</w:t>
      </w:r>
      <w:r w:rsidRPr="005D03C5">
        <w:rPr>
          <w:rFonts w:asciiTheme="majorBidi" w:hAnsiTheme="majorBidi" w:cstheme="majorBidi"/>
          <w:color w:val="202122"/>
          <w:sz w:val="24"/>
          <w:szCs w:val="24"/>
          <w:shd w:val="clear" w:color="auto" w:fill="FFFFFF"/>
        </w:rPr>
        <w:t>) </w:t>
      </w:r>
      <w:r w:rsidR="00F45D17" w:rsidRPr="005D03C5">
        <w:rPr>
          <w:rFonts w:asciiTheme="majorBidi" w:hAnsiTheme="majorBidi" w:cstheme="majorBidi"/>
          <w:color w:val="202122"/>
          <w:sz w:val="24"/>
          <w:szCs w:val="24"/>
          <w:shd w:val="clear" w:color="auto" w:fill="FFFFFF"/>
        </w:rPr>
        <w:t>is</w:t>
      </w:r>
      <w:r w:rsidRPr="005D03C5">
        <w:rPr>
          <w:rFonts w:asciiTheme="majorBidi" w:hAnsiTheme="majorBidi" w:cstheme="majorBidi"/>
          <w:color w:val="202122"/>
          <w:sz w:val="24"/>
          <w:szCs w:val="24"/>
          <w:shd w:val="clear" w:color="auto" w:fill="FFFFFF"/>
        </w:rPr>
        <w:t xml:space="preserve"> used to measure interrater reliability between the two cranial ultrasound readers, where 0.41–0.60 is a moderate agreement, 0.61–0.80 is substantial, and 0.81–1 is almost perfect agreement</w:t>
      </w:r>
      <w:r w:rsidR="00F45D17" w:rsidRPr="005D03C5">
        <w:rPr>
          <w:rFonts w:asciiTheme="majorBidi" w:hAnsiTheme="majorBidi" w:cstheme="majorBidi"/>
          <w:color w:val="202122"/>
          <w:sz w:val="24"/>
          <w:szCs w:val="24"/>
          <w:shd w:val="clear" w:color="auto" w:fill="FFFFFF"/>
        </w:rPr>
        <w:t>.</w:t>
      </w:r>
    </w:p>
    <w:p w14:paraId="095B73CF" w14:textId="7892D303" w:rsidR="000E571A" w:rsidRPr="005D03C5" w:rsidRDefault="000E571A" w:rsidP="005D03C5">
      <w:pPr>
        <w:rPr>
          <w:rFonts w:asciiTheme="majorBidi" w:hAnsiTheme="majorBidi" w:cstheme="majorBidi"/>
          <w:sz w:val="24"/>
          <w:szCs w:val="24"/>
        </w:rPr>
      </w:pPr>
      <w:bookmarkStart w:id="0" w:name="_Hlk103544497"/>
      <w:r w:rsidRPr="005D03C5">
        <w:rPr>
          <w:rFonts w:asciiTheme="majorBidi" w:hAnsiTheme="majorBidi" w:cstheme="majorBidi"/>
          <w:sz w:val="24"/>
          <w:szCs w:val="24"/>
        </w:rPr>
        <w:t>we calculated that a sample size of 258 infants is required to detect a difference of 5% in the incidence of severe IVH between the UVC group and the PICC groups, with power of 0.90 and p-value of 0.05. Total admissions in the study period average of 1300 infants. Assuming a 10% dropout rate, we decided to enrol 280 infants.</w:t>
      </w:r>
    </w:p>
    <w:p w14:paraId="14769495" w14:textId="21D3F09C" w:rsidR="000E571A" w:rsidRPr="005D03C5" w:rsidRDefault="00CE3906" w:rsidP="005D03C5">
      <w:pPr>
        <w:rPr>
          <w:rFonts w:asciiTheme="majorBidi" w:hAnsiTheme="majorBidi" w:cstheme="majorBidi"/>
          <w:sz w:val="24"/>
          <w:szCs w:val="24"/>
        </w:rPr>
      </w:pPr>
      <w:r w:rsidRPr="005D03C5">
        <w:rPr>
          <w:rFonts w:asciiTheme="majorBidi" w:hAnsiTheme="majorBidi" w:cstheme="majorBidi"/>
          <w:sz w:val="24"/>
          <w:szCs w:val="24"/>
        </w:rPr>
        <w:t>Sample size calculator a</w:t>
      </w:r>
      <w:r w:rsidR="000E571A" w:rsidRPr="005D03C5">
        <w:rPr>
          <w:rFonts w:asciiTheme="majorBidi" w:hAnsiTheme="majorBidi" w:cstheme="majorBidi"/>
          <w:sz w:val="24"/>
          <w:szCs w:val="24"/>
        </w:rPr>
        <w:t xml:space="preserve">ccessed online: </w:t>
      </w:r>
      <w:hyperlink r:id="rId8" w:history="1">
        <w:r w:rsidR="000E571A" w:rsidRPr="005D03C5">
          <w:rPr>
            <w:rStyle w:val="Hyperlink"/>
            <w:rFonts w:asciiTheme="majorBidi" w:hAnsiTheme="majorBidi" w:cstheme="majorBidi"/>
            <w:sz w:val="24"/>
            <w:szCs w:val="24"/>
          </w:rPr>
          <w:t>Sample Size Calculator (omnicalculator.com)</w:t>
        </w:r>
      </w:hyperlink>
      <w:r w:rsidR="000E571A" w:rsidRPr="005D03C5">
        <w:rPr>
          <w:rFonts w:asciiTheme="majorBidi" w:hAnsiTheme="majorBidi" w:cstheme="majorBidi"/>
          <w:sz w:val="24"/>
          <w:szCs w:val="24"/>
        </w:rPr>
        <w:t xml:space="preserve"> on Jan 2018.</w:t>
      </w:r>
    </w:p>
    <w:p w14:paraId="242EDD71" w14:textId="57979C95" w:rsidR="000E571A" w:rsidRPr="005D03C5" w:rsidRDefault="000E571A" w:rsidP="005D03C5">
      <w:pPr>
        <w:rPr>
          <w:rFonts w:asciiTheme="majorBidi" w:hAnsiTheme="majorBidi" w:cstheme="majorBidi"/>
          <w:sz w:val="24"/>
          <w:szCs w:val="24"/>
          <w:vertAlign w:val="superscript"/>
        </w:rPr>
      </w:pPr>
      <w:r w:rsidRPr="005D03C5">
        <w:rPr>
          <w:rFonts w:asciiTheme="majorBidi" w:hAnsiTheme="majorBidi" w:cstheme="majorBidi"/>
          <w:sz w:val="24"/>
          <w:szCs w:val="24"/>
        </w:rPr>
        <w:t>We chose 5% difference based on previous 2 trials adopted measures to reduce IVH by adjusting cerebral blood flow that resulted in decrease incidence of severe IVH by 3% to 7%.</w:t>
      </w:r>
      <w:r w:rsidR="00100024" w:rsidRPr="005D03C5">
        <w:rPr>
          <w:rFonts w:asciiTheme="majorBidi" w:hAnsiTheme="majorBidi" w:cstheme="majorBidi"/>
          <w:sz w:val="24"/>
          <w:szCs w:val="24"/>
          <w:vertAlign w:val="superscript"/>
        </w:rPr>
        <w:t>22,23</w:t>
      </w:r>
    </w:p>
    <w:bookmarkEnd w:id="0"/>
    <w:p w14:paraId="2629AA0A" w14:textId="77777777" w:rsidR="00811BB5" w:rsidRPr="00665E9E" w:rsidRDefault="00811BB5" w:rsidP="005D03C5">
      <w:pPr>
        <w:spacing w:before="166" w:after="166"/>
        <w:rPr>
          <w:rFonts w:asciiTheme="majorBidi" w:hAnsiTheme="majorBidi" w:cstheme="majorBidi"/>
          <w:sz w:val="24"/>
          <w:szCs w:val="24"/>
          <w:shd w:val="clear" w:color="auto" w:fill="FFFFFF"/>
        </w:rPr>
      </w:pPr>
    </w:p>
    <w:p w14:paraId="38B8DEBE" w14:textId="669A39DA" w:rsidR="00244EBC" w:rsidRPr="00665E9E" w:rsidRDefault="00CD559B" w:rsidP="005D03C5">
      <w:pPr>
        <w:rPr>
          <w:rFonts w:asciiTheme="majorBidi" w:hAnsiTheme="majorBidi" w:cstheme="majorBidi"/>
          <w:b/>
          <w:bCs/>
          <w:sz w:val="24"/>
          <w:szCs w:val="24"/>
        </w:rPr>
      </w:pPr>
      <w:r w:rsidRPr="00665E9E">
        <w:rPr>
          <w:rFonts w:asciiTheme="majorBidi" w:hAnsiTheme="majorBidi" w:cstheme="majorBidi"/>
          <w:b/>
          <w:bCs/>
          <w:sz w:val="24"/>
          <w:szCs w:val="24"/>
        </w:rPr>
        <w:t xml:space="preserve">References: </w:t>
      </w:r>
    </w:p>
    <w:p w14:paraId="2745FCC3" w14:textId="720FD3E2" w:rsidR="00244EBC" w:rsidRPr="00665E9E" w:rsidRDefault="00244EBC" w:rsidP="005D03C5">
      <w:pPr>
        <w:numPr>
          <w:ilvl w:val="0"/>
          <w:numId w:val="3"/>
        </w:numPr>
        <w:shd w:val="clear" w:color="auto" w:fill="FFFFFF"/>
        <w:spacing w:after="0"/>
        <w:rPr>
          <w:rFonts w:asciiTheme="majorBidi" w:eastAsia="Times New Roman" w:hAnsiTheme="majorBidi" w:cstheme="majorBidi"/>
          <w:color w:val="000000"/>
          <w:sz w:val="24"/>
          <w:szCs w:val="24"/>
          <w:lang w:val="en-US"/>
        </w:rPr>
      </w:pPr>
      <w:r w:rsidRPr="00665E9E">
        <w:rPr>
          <w:rFonts w:asciiTheme="majorBidi" w:hAnsiTheme="majorBidi" w:cstheme="majorBidi"/>
          <w:color w:val="000000"/>
          <w:sz w:val="24"/>
          <w:szCs w:val="24"/>
        </w:rPr>
        <w:t xml:space="preserve"> </w:t>
      </w:r>
      <w:r w:rsidRPr="00665E9E">
        <w:rPr>
          <w:rFonts w:asciiTheme="majorBidi" w:eastAsia="Times New Roman" w:hAnsiTheme="majorBidi" w:cstheme="majorBidi"/>
          <w:color w:val="000000"/>
          <w:sz w:val="24"/>
          <w:szCs w:val="24"/>
          <w:lang w:val="en-US"/>
        </w:rPr>
        <w:t>S. Bolisetty, A. Dhawan, M. Abdel-Latif, B. Bajuk, J. Stack, and K. Lui, “Intraventricular hemorrhage and neurodevelopmental outcomes in extreme preterm infants,” </w:t>
      </w:r>
      <w:r w:rsidRPr="00665E9E">
        <w:rPr>
          <w:rFonts w:asciiTheme="majorBidi" w:eastAsia="Times New Roman" w:hAnsiTheme="majorBidi" w:cstheme="majorBidi"/>
          <w:i/>
          <w:iCs/>
          <w:color w:val="000000"/>
          <w:sz w:val="24"/>
          <w:szCs w:val="24"/>
          <w:lang w:val="en-US"/>
        </w:rPr>
        <w:t>Pediatrics</w:t>
      </w:r>
      <w:r w:rsidRPr="00665E9E">
        <w:rPr>
          <w:rFonts w:asciiTheme="majorBidi" w:eastAsia="Times New Roman" w:hAnsiTheme="majorBidi" w:cstheme="majorBidi"/>
          <w:color w:val="000000"/>
          <w:sz w:val="24"/>
          <w:szCs w:val="24"/>
          <w:lang w:val="en-US"/>
        </w:rPr>
        <w:t>, vol. 133, no. 1, pp. 55–62, 2014.</w:t>
      </w:r>
    </w:p>
    <w:p w14:paraId="42FE813B" w14:textId="77777777" w:rsidR="00244EBC" w:rsidRPr="00665E9E" w:rsidRDefault="00244EBC" w:rsidP="005D03C5">
      <w:pPr>
        <w:numPr>
          <w:ilvl w:val="0"/>
          <w:numId w:val="3"/>
        </w:numPr>
        <w:shd w:val="clear" w:color="auto" w:fill="FFFFFF"/>
        <w:spacing w:after="0"/>
        <w:rPr>
          <w:rFonts w:asciiTheme="majorBidi" w:eastAsia="Times New Roman" w:hAnsiTheme="majorBidi" w:cstheme="majorBidi"/>
          <w:color w:val="000000"/>
          <w:sz w:val="24"/>
          <w:szCs w:val="24"/>
          <w:lang w:val="en-US"/>
        </w:rPr>
      </w:pPr>
      <w:r w:rsidRPr="005B40BA">
        <w:rPr>
          <w:rFonts w:asciiTheme="majorBidi" w:eastAsia="Times New Roman" w:hAnsiTheme="majorBidi" w:cstheme="majorBidi"/>
          <w:color w:val="000000"/>
          <w:sz w:val="24"/>
          <w:szCs w:val="24"/>
          <w:lang w:val="en-US"/>
        </w:rPr>
        <w:t>J. J. Volpe, “Impaired neurodevelopmental outcome after mild germinal matrix-intraventricular hemorrhage,” </w:t>
      </w:r>
      <w:r w:rsidRPr="005B40BA">
        <w:rPr>
          <w:rFonts w:asciiTheme="majorBidi" w:eastAsia="Times New Roman" w:hAnsiTheme="majorBidi" w:cstheme="majorBidi"/>
          <w:i/>
          <w:iCs/>
          <w:color w:val="000000"/>
          <w:sz w:val="24"/>
          <w:szCs w:val="24"/>
          <w:lang w:val="en-US"/>
        </w:rPr>
        <w:t>Pediatrics</w:t>
      </w:r>
      <w:r w:rsidRPr="005B40BA">
        <w:rPr>
          <w:rFonts w:asciiTheme="majorBidi" w:eastAsia="Times New Roman" w:hAnsiTheme="majorBidi" w:cstheme="majorBidi"/>
          <w:color w:val="000000"/>
          <w:sz w:val="24"/>
          <w:szCs w:val="24"/>
          <w:lang w:val="en-US"/>
        </w:rPr>
        <w:t>, vol. 136, no. 6, pp. 1–3, 2015.</w:t>
      </w:r>
    </w:p>
    <w:p w14:paraId="38B09DB5" w14:textId="77777777" w:rsidR="00244EBC" w:rsidRPr="00665E9E" w:rsidRDefault="00244EBC" w:rsidP="005D03C5">
      <w:pPr>
        <w:numPr>
          <w:ilvl w:val="0"/>
          <w:numId w:val="3"/>
        </w:numPr>
        <w:shd w:val="clear" w:color="auto" w:fill="FFFFFF"/>
        <w:spacing w:after="0"/>
        <w:rPr>
          <w:rFonts w:asciiTheme="majorBidi" w:eastAsia="Times New Roman" w:hAnsiTheme="majorBidi" w:cstheme="majorBidi"/>
          <w:color w:val="000000"/>
          <w:sz w:val="24"/>
          <w:szCs w:val="24"/>
          <w:lang w:val="en-US"/>
        </w:rPr>
      </w:pPr>
      <w:r w:rsidRPr="00665E9E">
        <w:rPr>
          <w:rFonts w:asciiTheme="majorBidi" w:hAnsiTheme="majorBidi" w:cstheme="majorBidi"/>
          <w:color w:val="2B2B2E"/>
          <w:sz w:val="24"/>
          <w:szCs w:val="24"/>
          <w:shd w:val="clear" w:color="auto" w:fill="FFFFFF"/>
        </w:rPr>
        <w:t>Brouwer, AJ, Groenendaal, F, Han, KS, de Vries, LS. Treatment of neonatal progressive ventricular dilatation: a single-centre experience. </w:t>
      </w:r>
      <w:r w:rsidRPr="00665E9E">
        <w:rPr>
          <w:rStyle w:val="Emphasis"/>
          <w:rFonts w:asciiTheme="majorBidi" w:hAnsiTheme="majorBidi" w:cstheme="majorBidi"/>
          <w:color w:val="2B2B2E"/>
          <w:sz w:val="24"/>
          <w:szCs w:val="24"/>
          <w:shd w:val="clear" w:color="auto" w:fill="FFFFFF"/>
        </w:rPr>
        <w:t>J Matern Fetal Neonatal Med</w:t>
      </w:r>
      <w:r w:rsidRPr="00665E9E">
        <w:rPr>
          <w:rFonts w:asciiTheme="majorBidi" w:hAnsiTheme="majorBidi" w:cstheme="majorBidi"/>
          <w:color w:val="2B2B2E"/>
          <w:sz w:val="24"/>
          <w:szCs w:val="24"/>
          <w:shd w:val="clear" w:color="auto" w:fill="FFFFFF"/>
        </w:rPr>
        <w:t> 2015; 28:2273–9.</w:t>
      </w:r>
    </w:p>
    <w:p w14:paraId="6A9F0A75" w14:textId="77777777" w:rsidR="00244EBC" w:rsidRPr="00665E9E" w:rsidRDefault="00244EBC" w:rsidP="005D03C5">
      <w:pPr>
        <w:numPr>
          <w:ilvl w:val="0"/>
          <w:numId w:val="3"/>
        </w:numPr>
        <w:shd w:val="clear" w:color="auto" w:fill="FFFFFF"/>
        <w:spacing w:after="0"/>
        <w:rPr>
          <w:rFonts w:asciiTheme="majorBidi" w:eastAsia="Times New Roman" w:hAnsiTheme="majorBidi" w:cstheme="majorBidi"/>
          <w:color w:val="000000"/>
          <w:sz w:val="24"/>
          <w:szCs w:val="24"/>
          <w:lang w:val="en-US"/>
        </w:rPr>
      </w:pPr>
      <w:r w:rsidRPr="00665E9E">
        <w:rPr>
          <w:rFonts w:asciiTheme="majorBidi" w:hAnsiTheme="majorBidi" w:cstheme="majorBidi"/>
          <w:color w:val="212121"/>
          <w:sz w:val="24"/>
          <w:szCs w:val="24"/>
          <w:shd w:val="clear" w:color="auto" w:fill="FFFFFF"/>
        </w:rPr>
        <w:t>Payne AH, Hintz SR, Hibbs AM, Walsh MC, Vohr BR, Bann CM, Wilson-Costello DE. Neurodevelopmental outcomes of extremely low-gestational-age neonates with low-grade periventricular-intraventricular hemorrhage. </w:t>
      </w:r>
      <w:r w:rsidRPr="00665E9E">
        <w:rPr>
          <w:rStyle w:val="ref-journal"/>
          <w:rFonts w:asciiTheme="majorBidi" w:hAnsiTheme="majorBidi" w:cstheme="majorBidi"/>
          <w:i/>
          <w:iCs/>
          <w:color w:val="212121"/>
          <w:sz w:val="24"/>
          <w:szCs w:val="24"/>
          <w:shd w:val="clear" w:color="auto" w:fill="FFFFFF"/>
        </w:rPr>
        <w:t>JAMA Pediatr. </w:t>
      </w:r>
      <w:r w:rsidRPr="00665E9E">
        <w:rPr>
          <w:rFonts w:asciiTheme="majorBidi" w:hAnsiTheme="majorBidi" w:cstheme="majorBidi"/>
          <w:color w:val="212121"/>
          <w:sz w:val="24"/>
          <w:szCs w:val="24"/>
          <w:shd w:val="clear" w:color="auto" w:fill="FFFFFF"/>
        </w:rPr>
        <w:t>2013;</w:t>
      </w:r>
      <w:r w:rsidRPr="00665E9E">
        <w:rPr>
          <w:rStyle w:val="ref-vol"/>
          <w:rFonts w:asciiTheme="majorBidi" w:hAnsiTheme="majorBidi" w:cstheme="majorBidi"/>
          <w:color w:val="212121"/>
          <w:sz w:val="24"/>
          <w:szCs w:val="24"/>
          <w:shd w:val="clear" w:color="auto" w:fill="FFFFFF"/>
        </w:rPr>
        <w:t xml:space="preserve"> 167:451</w:t>
      </w:r>
      <w:r w:rsidRPr="00665E9E">
        <w:rPr>
          <w:rFonts w:asciiTheme="majorBidi" w:hAnsiTheme="majorBidi" w:cstheme="majorBidi"/>
          <w:color w:val="212121"/>
          <w:sz w:val="24"/>
          <w:szCs w:val="24"/>
          <w:shd w:val="clear" w:color="auto" w:fill="FFFFFF"/>
        </w:rPr>
        <w:t>–459. </w:t>
      </w:r>
    </w:p>
    <w:p w14:paraId="7261254F" w14:textId="77777777" w:rsidR="00244EBC" w:rsidRPr="00BB4CAD" w:rsidRDefault="00244EBC" w:rsidP="005D03C5">
      <w:pPr>
        <w:numPr>
          <w:ilvl w:val="0"/>
          <w:numId w:val="3"/>
        </w:numPr>
        <w:shd w:val="clear" w:color="auto" w:fill="FFFFFF"/>
        <w:spacing w:after="0"/>
        <w:rPr>
          <w:rFonts w:asciiTheme="majorBidi" w:eastAsia="Times New Roman" w:hAnsiTheme="majorBidi" w:cstheme="majorBidi"/>
          <w:color w:val="000000"/>
          <w:sz w:val="24"/>
          <w:szCs w:val="24"/>
          <w:lang w:val="en-US"/>
        </w:rPr>
      </w:pPr>
      <w:r w:rsidRPr="00BB4CAD">
        <w:rPr>
          <w:rFonts w:asciiTheme="majorBidi" w:eastAsia="Times New Roman" w:hAnsiTheme="majorBidi" w:cstheme="majorBidi"/>
          <w:color w:val="000000"/>
          <w:sz w:val="24"/>
          <w:szCs w:val="24"/>
          <w:lang w:val="en-US"/>
        </w:rPr>
        <w:t xml:space="preserve">P. Lin, K. Hagan, A. Fenoglio, P. E. Grant, and M. A. Franceschini, “Reduced cerebral blood flow and oxygen metabolism in extremely preterm neonates with low-grade </w:t>
      </w:r>
      <w:r w:rsidRPr="00BB4CAD">
        <w:rPr>
          <w:rFonts w:asciiTheme="majorBidi" w:eastAsia="Times New Roman" w:hAnsiTheme="majorBidi" w:cstheme="majorBidi"/>
          <w:color w:val="000000"/>
          <w:sz w:val="24"/>
          <w:szCs w:val="24"/>
          <w:lang w:val="en-US"/>
        </w:rPr>
        <w:lastRenderedPageBreak/>
        <w:t>germinal matrix- intraventricular hemorrhage,” </w:t>
      </w:r>
      <w:r w:rsidRPr="00BB4CAD">
        <w:rPr>
          <w:rFonts w:asciiTheme="majorBidi" w:eastAsia="Times New Roman" w:hAnsiTheme="majorBidi" w:cstheme="majorBidi"/>
          <w:i/>
          <w:iCs/>
          <w:color w:val="000000"/>
          <w:sz w:val="24"/>
          <w:szCs w:val="24"/>
          <w:lang w:val="en-US"/>
        </w:rPr>
        <w:t>Scientific Reports</w:t>
      </w:r>
      <w:r w:rsidRPr="00BB4CAD">
        <w:rPr>
          <w:rFonts w:asciiTheme="majorBidi" w:eastAsia="Times New Roman" w:hAnsiTheme="majorBidi" w:cstheme="majorBidi"/>
          <w:color w:val="000000"/>
          <w:sz w:val="24"/>
          <w:szCs w:val="24"/>
          <w:lang w:val="en-US"/>
        </w:rPr>
        <w:t>, vol. 6, no. 1, article 25903, 2016.</w:t>
      </w:r>
    </w:p>
    <w:p w14:paraId="13E13CBE" w14:textId="77777777" w:rsidR="00244EBC" w:rsidRPr="00BB4CAD" w:rsidRDefault="00244EBC" w:rsidP="005D03C5">
      <w:pPr>
        <w:numPr>
          <w:ilvl w:val="0"/>
          <w:numId w:val="3"/>
        </w:numPr>
        <w:shd w:val="clear" w:color="auto" w:fill="FFFFFF"/>
        <w:spacing w:after="0"/>
        <w:rPr>
          <w:rFonts w:asciiTheme="majorBidi" w:eastAsia="Times New Roman" w:hAnsiTheme="majorBidi" w:cstheme="majorBidi"/>
          <w:color w:val="000000"/>
          <w:sz w:val="24"/>
          <w:szCs w:val="24"/>
          <w:lang w:val="en-US"/>
        </w:rPr>
      </w:pPr>
      <w:r w:rsidRPr="00BB4CAD">
        <w:rPr>
          <w:rFonts w:asciiTheme="majorBidi" w:eastAsia="Times New Roman" w:hAnsiTheme="majorBidi" w:cstheme="majorBidi"/>
          <w:color w:val="000000"/>
          <w:sz w:val="24"/>
          <w:szCs w:val="24"/>
          <w:lang w:val="en-US"/>
        </w:rPr>
        <w:t>C. Raybaud, T. Ahmad, N. Rastegar, M. Shroff, and N. M. Al, “The premature brain: developmental and lesional anatomy,” </w:t>
      </w:r>
      <w:r w:rsidRPr="00BB4CAD">
        <w:rPr>
          <w:rFonts w:asciiTheme="majorBidi" w:eastAsia="Times New Roman" w:hAnsiTheme="majorBidi" w:cstheme="majorBidi"/>
          <w:i/>
          <w:iCs/>
          <w:color w:val="000000"/>
          <w:sz w:val="24"/>
          <w:szCs w:val="24"/>
          <w:lang w:val="en-US"/>
        </w:rPr>
        <w:t>Neuroradiology</w:t>
      </w:r>
      <w:r w:rsidRPr="00BB4CAD">
        <w:rPr>
          <w:rFonts w:asciiTheme="majorBidi" w:eastAsia="Times New Roman" w:hAnsiTheme="majorBidi" w:cstheme="majorBidi"/>
          <w:color w:val="000000"/>
          <w:sz w:val="24"/>
          <w:szCs w:val="24"/>
          <w:lang w:val="en-US"/>
        </w:rPr>
        <w:t>, vol. 55, no. S2, pp. 23–40, 2013.</w:t>
      </w:r>
    </w:p>
    <w:p w14:paraId="42E3EE02" w14:textId="77777777" w:rsidR="00244EBC" w:rsidRPr="00665E9E" w:rsidRDefault="00244EBC" w:rsidP="005D03C5">
      <w:pPr>
        <w:numPr>
          <w:ilvl w:val="0"/>
          <w:numId w:val="3"/>
        </w:numPr>
        <w:shd w:val="clear" w:color="auto" w:fill="FFFFFF"/>
        <w:spacing w:after="0"/>
        <w:rPr>
          <w:rFonts w:asciiTheme="majorBidi" w:eastAsia="Times New Roman" w:hAnsiTheme="majorBidi" w:cstheme="majorBidi"/>
          <w:color w:val="000000"/>
          <w:sz w:val="24"/>
          <w:szCs w:val="24"/>
          <w:lang w:val="en-US"/>
        </w:rPr>
      </w:pPr>
      <w:r w:rsidRPr="00695EC4">
        <w:rPr>
          <w:rFonts w:asciiTheme="majorBidi" w:eastAsia="Times New Roman" w:hAnsiTheme="majorBidi" w:cstheme="majorBidi"/>
          <w:color w:val="000000"/>
          <w:sz w:val="24"/>
          <w:szCs w:val="24"/>
          <w:lang w:val="en-US"/>
        </w:rPr>
        <w:t>A. A. Fanaroff, B. J. Stoll, L. L. Wright et al., “NICHD Neonatal Research Network. Trends in neonatal morbidity and mortality for very low birthweight infants,” </w:t>
      </w:r>
      <w:r w:rsidRPr="00695EC4">
        <w:rPr>
          <w:rFonts w:asciiTheme="majorBidi" w:eastAsia="Times New Roman" w:hAnsiTheme="majorBidi" w:cstheme="majorBidi"/>
          <w:i/>
          <w:iCs/>
          <w:color w:val="000000"/>
          <w:sz w:val="24"/>
          <w:szCs w:val="24"/>
          <w:lang w:val="en-US"/>
        </w:rPr>
        <w:t>American Journal of Obstetrics &amp; Gynecology</w:t>
      </w:r>
      <w:r w:rsidRPr="00695EC4">
        <w:rPr>
          <w:rFonts w:asciiTheme="majorBidi" w:eastAsia="Times New Roman" w:hAnsiTheme="majorBidi" w:cstheme="majorBidi"/>
          <w:color w:val="000000"/>
          <w:sz w:val="24"/>
          <w:szCs w:val="24"/>
          <w:lang w:val="en-US"/>
        </w:rPr>
        <w:t>, vol. 196, no. 2, pp. 147.e1–147.e8, 2007.</w:t>
      </w:r>
    </w:p>
    <w:p w14:paraId="3D2EAA47" w14:textId="4158DE37" w:rsidR="00244EBC" w:rsidRPr="00665E9E" w:rsidRDefault="00244EBC" w:rsidP="005D03C5">
      <w:pPr>
        <w:pStyle w:val="ListParagraph"/>
        <w:numPr>
          <w:ilvl w:val="0"/>
          <w:numId w:val="3"/>
        </w:numPr>
        <w:jc w:val="both"/>
        <w:rPr>
          <w:rFonts w:asciiTheme="majorBidi" w:hAnsiTheme="majorBidi" w:cstheme="majorBidi"/>
          <w:sz w:val="24"/>
          <w:szCs w:val="24"/>
        </w:rPr>
      </w:pPr>
      <w:r w:rsidRPr="00665E9E">
        <w:rPr>
          <w:rFonts w:asciiTheme="majorBidi" w:hAnsiTheme="majorBidi" w:cstheme="majorBidi"/>
          <w:sz w:val="24"/>
          <w:szCs w:val="24"/>
        </w:rPr>
        <w:t xml:space="preserve">Rudolph AM, Yuan S. Response of the pulmonary vasculature to hypoxia and H+ ion concentration changes. </w:t>
      </w:r>
      <w:r w:rsidRPr="00665E9E">
        <w:rPr>
          <w:rFonts w:asciiTheme="majorBidi" w:hAnsiTheme="majorBidi" w:cstheme="majorBidi"/>
          <w:i/>
          <w:iCs/>
          <w:sz w:val="24"/>
          <w:szCs w:val="24"/>
        </w:rPr>
        <w:t>J Clin Invest</w:t>
      </w:r>
      <w:r w:rsidRPr="00665E9E">
        <w:rPr>
          <w:rFonts w:asciiTheme="majorBidi" w:hAnsiTheme="majorBidi" w:cstheme="majorBidi"/>
          <w:sz w:val="24"/>
          <w:szCs w:val="24"/>
        </w:rPr>
        <w:t xml:space="preserve"> 1996;45: 399411. </w:t>
      </w:r>
    </w:p>
    <w:p w14:paraId="424740AE" w14:textId="7A5F38CA" w:rsidR="00244EBC" w:rsidRPr="00665E9E" w:rsidRDefault="00244EBC" w:rsidP="005D03C5">
      <w:pPr>
        <w:pStyle w:val="ListParagraph"/>
        <w:numPr>
          <w:ilvl w:val="0"/>
          <w:numId w:val="3"/>
        </w:numPr>
        <w:jc w:val="both"/>
        <w:rPr>
          <w:rFonts w:asciiTheme="majorBidi" w:hAnsiTheme="majorBidi" w:cstheme="majorBidi"/>
          <w:sz w:val="24"/>
          <w:szCs w:val="24"/>
        </w:rPr>
      </w:pPr>
      <w:r w:rsidRPr="00665E9E">
        <w:rPr>
          <w:rFonts w:asciiTheme="majorBidi" w:hAnsiTheme="majorBidi" w:cstheme="majorBidi"/>
          <w:sz w:val="24"/>
          <w:szCs w:val="24"/>
        </w:rPr>
        <w:t xml:space="preserve">Dani C, Corsini I, Cangemi J, Vangi V, Pratesi S. Nitric oxide for the treatment of preterm infants with severe RDS and pulmonary hypertension. Pediatr Pulmonol. 2017 Nov;52(11):1461-1468. </w:t>
      </w:r>
    </w:p>
    <w:p w14:paraId="428939B7" w14:textId="77777777" w:rsidR="00244EBC" w:rsidRPr="00665E9E" w:rsidRDefault="00244EBC" w:rsidP="005D03C5">
      <w:pPr>
        <w:pStyle w:val="ListParagraph"/>
        <w:numPr>
          <w:ilvl w:val="0"/>
          <w:numId w:val="3"/>
        </w:numPr>
        <w:jc w:val="both"/>
        <w:rPr>
          <w:rFonts w:asciiTheme="majorBidi" w:hAnsiTheme="majorBidi" w:cstheme="majorBidi"/>
          <w:sz w:val="24"/>
          <w:szCs w:val="24"/>
        </w:rPr>
      </w:pPr>
      <w:r w:rsidRPr="00665E9E">
        <w:rPr>
          <w:rFonts w:asciiTheme="majorBidi" w:hAnsiTheme="majorBidi" w:cstheme="majorBidi"/>
          <w:sz w:val="24"/>
          <w:szCs w:val="24"/>
        </w:rPr>
        <w:t>Evans NJ, Archer LN. Doppler assessment of pulmonary artery pressure and extrapulmonary shunting in the acute phase of hyaline membrane disease. Arch Dis Child. 1991; 66:6–11.</w:t>
      </w:r>
    </w:p>
    <w:p w14:paraId="2577E78A" w14:textId="77777777" w:rsidR="00244EBC" w:rsidRPr="00665E9E" w:rsidRDefault="00244EBC" w:rsidP="005D03C5">
      <w:pPr>
        <w:numPr>
          <w:ilvl w:val="0"/>
          <w:numId w:val="3"/>
        </w:numPr>
        <w:shd w:val="clear" w:color="auto" w:fill="FFFFFF"/>
        <w:spacing w:after="0"/>
        <w:rPr>
          <w:rFonts w:asciiTheme="majorBidi" w:eastAsia="Times New Roman" w:hAnsiTheme="majorBidi" w:cstheme="majorBidi"/>
          <w:color w:val="000000"/>
          <w:sz w:val="24"/>
          <w:szCs w:val="24"/>
          <w:lang w:val="en-US"/>
        </w:rPr>
      </w:pPr>
      <w:r w:rsidRPr="00665E9E">
        <w:rPr>
          <w:rFonts w:asciiTheme="majorBidi" w:hAnsiTheme="majorBidi" w:cstheme="majorBidi"/>
          <w:sz w:val="24"/>
          <w:szCs w:val="24"/>
        </w:rPr>
        <w:t>Walther FJ, Benders MJ, Leighton JO. Persistent pulmonary hypertension in premature neonates with severe respiratory distress syndrome. Pediatrics. 1992; 90:899–904</w:t>
      </w:r>
    </w:p>
    <w:p w14:paraId="03FA6C9B" w14:textId="7E8EBBCB" w:rsidR="00244EBC" w:rsidRPr="00665E9E" w:rsidRDefault="00244EBC" w:rsidP="005D03C5">
      <w:pPr>
        <w:pStyle w:val="ListParagraph"/>
        <w:numPr>
          <w:ilvl w:val="0"/>
          <w:numId w:val="3"/>
        </w:numPr>
        <w:rPr>
          <w:rFonts w:asciiTheme="majorBidi" w:hAnsiTheme="majorBidi" w:cstheme="majorBidi"/>
          <w:sz w:val="24"/>
          <w:szCs w:val="24"/>
          <w:lang w:val="en-US"/>
        </w:rPr>
      </w:pPr>
      <w:r w:rsidRPr="00665E9E">
        <w:rPr>
          <w:rFonts w:asciiTheme="majorBidi" w:hAnsiTheme="majorBidi" w:cstheme="majorBidi"/>
          <w:sz w:val="24"/>
          <w:szCs w:val="24"/>
          <w:lang w:val="en-US"/>
        </w:rPr>
        <w:t xml:space="preserve">Hüning M, Horsch S, Roll C. Blood sampling via umbilical vein catheters decreases cerebral oxygenation and blood volume in preterm infants. </w:t>
      </w:r>
      <w:r w:rsidRPr="00665E9E">
        <w:rPr>
          <w:rFonts w:asciiTheme="majorBidi" w:hAnsiTheme="majorBidi" w:cstheme="majorBidi"/>
          <w:i/>
          <w:iCs/>
          <w:sz w:val="24"/>
          <w:szCs w:val="24"/>
          <w:lang w:val="en-US"/>
        </w:rPr>
        <w:t>Acta Paediatr</w:t>
      </w:r>
      <w:r w:rsidRPr="00665E9E">
        <w:rPr>
          <w:rFonts w:asciiTheme="majorBidi" w:hAnsiTheme="majorBidi" w:cstheme="majorBidi"/>
          <w:sz w:val="24"/>
          <w:szCs w:val="24"/>
          <w:lang w:val="en-US"/>
        </w:rPr>
        <w:t xml:space="preserve">. 2007;96(11):1617-21. </w:t>
      </w:r>
    </w:p>
    <w:p w14:paraId="3925371F" w14:textId="77777777" w:rsidR="00244EBC" w:rsidRPr="00665E9E" w:rsidRDefault="00244EBC" w:rsidP="005D03C5">
      <w:pPr>
        <w:pStyle w:val="ListParagraph"/>
        <w:numPr>
          <w:ilvl w:val="0"/>
          <w:numId w:val="3"/>
        </w:numPr>
        <w:tabs>
          <w:tab w:val="right" w:pos="-604"/>
        </w:tabs>
        <w:ind w:right="-630"/>
        <w:rPr>
          <w:rFonts w:asciiTheme="majorBidi" w:hAnsiTheme="majorBidi" w:cstheme="majorBidi"/>
          <w:sz w:val="24"/>
          <w:szCs w:val="24"/>
          <w:lang w:val="en-US"/>
        </w:rPr>
      </w:pPr>
      <w:r w:rsidRPr="00665E9E">
        <w:rPr>
          <w:rFonts w:asciiTheme="majorBidi" w:hAnsiTheme="majorBidi" w:cstheme="majorBidi"/>
          <w:sz w:val="24"/>
          <w:szCs w:val="24"/>
          <w:lang w:val="en-US"/>
        </w:rPr>
        <w:t xml:space="preserve">Meek JH, Tyszczuk L, Elwell CE, Wyatt JS. Low cerebral blood flow is a risk factor for severe intraventricular hemorrhage. </w:t>
      </w:r>
      <w:r w:rsidRPr="00665E9E">
        <w:rPr>
          <w:rFonts w:asciiTheme="majorBidi" w:hAnsiTheme="majorBidi" w:cstheme="majorBidi"/>
          <w:i/>
          <w:iCs/>
          <w:sz w:val="24"/>
          <w:szCs w:val="24"/>
          <w:lang w:val="en-US"/>
        </w:rPr>
        <w:t>Arch Dis Child Fetal Neonatal Ed</w:t>
      </w:r>
      <w:r w:rsidRPr="00665E9E">
        <w:rPr>
          <w:rFonts w:asciiTheme="majorBidi" w:hAnsiTheme="majorBidi" w:cstheme="majorBidi"/>
          <w:sz w:val="24"/>
          <w:szCs w:val="24"/>
          <w:lang w:val="en-US"/>
        </w:rPr>
        <w:t xml:space="preserve"> 1999; 81: F15–8.</w:t>
      </w:r>
    </w:p>
    <w:p w14:paraId="63C07EAB" w14:textId="77777777" w:rsidR="00244EBC" w:rsidRPr="00665E9E" w:rsidRDefault="00244EBC" w:rsidP="005D03C5">
      <w:pPr>
        <w:pStyle w:val="ListParagraph"/>
        <w:numPr>
          <w:ilvl w:val="0"/>
          <w:numId w:val="3"/>
        </w:numPr>
        <w:tabs>
          <w:tab w:val="right" w:pos="-604"/>
        </w:tabs>
        <w:ind w:right="-630"/>
        <w:rPr>
          <w:rFonts w:asciiTheme="majorBidi" w:hAnsiTheme="majorBidi" w:cstheme="majorBidi"/>
          <w:sz w:val="24"/>
          <w:szCs w:val="24"/>
          <w:lang w:val="en-US"/>
        </w:rPr>
      </w:pPr>
      <w:r w:rsidRPr="00665E9E">
        <w:rPr>
          <w:rFonts w:asciiTheme="majorBidi" w:hAnsiTheme="majorBidi" w:cstheme="majorBidi"/>
          <w:sz w:val="24"/>
          <w:szCs w:val="24"/>
        </w:rPr>
        <w:t xml:space="preserve">Osborn DA, Evans N, Kluckow M. Hemodynamic and antecedent risk factors of early and late periventricular/ intraventricular hemorrhage in premature infants. </w:t>
      </w:r>
      <w:r w:rsidRPr="00665E9E">
        <w:rPr>
          <w:rFonts w:asciiTheme="majorBidi" w:hAnsiTheme="majorBidi" w:cstheme="majorBidi"/>
          <w:i/>
          <w:iCs/>
          <w:sz w:val="24"/>
          <w:szCs w:val="24"/>
        </w:rPr>
        <w:t>Pediatrics</w:t>
      </w:r>
      <w:r w:rsidRPr="00665E9E">
        <w:rPr>
          <w:rFonts w:asciiTheme="majorBidi" w:hAnsiTheme="majorBidi" w:cstheme="majorBidi"/>
          <w:sz w:val="24"/>
          <w:szCs w:val="24"/>
        </w:rPr>
        <w:t xml:space="preserve"> 2003; 112: 33–9. </w:t>
      </w:r>
    </w:p>
    <w:p w14:paraId="6AC8613A" w14:textId="77777777" w:rsidR="00244EBC" w:rsidRPr="00665E9E" w:rsidRDefault="00244EBC" w:rsidP="005D03C5">
      <w:pPr>
        <w:numPr>
          <w:ilvl w:val="0"/>
          <w:numId w:val="3"/>
        </w:numPr>
        <w:shd w:val="clear" w:color="auto" w:fill="FFFFFF"/>
        <w:spacing w:after="0"/>
        <w:rPr>
          <w:rFonts w:asciiTheme="majorBidi" w:eastAsia="Times New Roman" w:hAnsiTheme="majorBidi" w:cstheme="majorBidi"/>
          <w:color w:val="000000"/>
          <w:sz w:val="24"/>
          <w:szCs w:val="24"/>
          <w:lang w:val="en-US"/>
        </w:rPr>
      </w:pPr>
      <w:r w:rsidRPr="00665E9E">
        <w:rPr>
          <w:rFonts w:asciiTheme="majorBidi" w:hAnsiTheme="majorBidi" w:cstheme="majorBidi"/>
          <w:sz w:val="24"/>
          <w:szCs w:val="24"/>
        </w:rPr>
        <w:t xml:space="preserve">Hunt RW, Evans N, Rieger I, Kluckow M. Low superior vena cava flow and neurodevelopment at 3 years in very preterm infants. </w:t>
      </w:r>
      <w:r w:rsidRPr="00665E9E">
        <w:rPr>
          <w:rFonts w:asciiTheme="majorBidi" w:hAnsiTheme="majorBidi" w:cstheme="majorBidi"/>
          <w:i/>
          <w:iCs/>
          <w:sz w:val="24"/>
          <w:szCs w:val="24"/>
        </w:rPr>
        <w:t xml:space="preserve">J Pediatr </w:t>
      </w:r>
      <w:r w:rsidRPr="00665E9E">
        <w:rPr>
          <w:rFonts w:asciiTheme="majorBidi" w:hAnsiTheme="majorBidi" w:cstheme="majorBidi"/>
          <w:sz w:val="24"/>
          <w:szCs w:val="24"/>
        </w:rPr>
        <w:t>2004; 145: 588–92.</w:t>
      </w:r>
    </w:p>
    <w:p w14:paraId="2446D89F" w14:textId="7D1F1391" w:rsidR="00244EBC" w:rsidRPr="00665E9E" w:rsidRDefault="00244EBC" w:rsidP="005D03C5">
      <w:pPr>
        <w:pStyle w:val="ListParagraph"/>
        <w:numPr>
          <w:ilvl w:val="0"/>
          <w:numId w:val="3"/>
        </w:numPr>
        <w:tabs>
          <w:tab w:val="right" w:pos="-604"/>
        </w:tabs>
        <w:ind w:right="-630"/>
        <w:rPr>
          <w:rFonts w:asciiTheme="majorBidi" w:hAnsiTheme="majorBidi" w:cstheme="majorBidi"/>
          <w:sz w:val="24"/>
          <w:szCs w:val="24"/>
        </w:rPr>
      </w:pPr>
      <w:r w:rsidRPr="00665E9E">
        <w:rPr>
          <w:rFonts w:asciiTheme="majorBidi" w:hAnsiTheme="majorBidi" w:cstheme="majorBidi"/>
          <w:sz w:val="24"/>
          <w:szCs w:val="24"/>
        </w:rPr>
        <w:t xml:space="preserve">Shukla H.F.A. Rapid estimation of insertional length of umbilical catheters in new-borns. </w:t>
      </w:r>
      <w:r w:rsidRPr="00665E9E">
        <w:rPr>
          <w:rFonts w:asciiTheme="majorBidi" w:hAnsiTheme="majorBidi" w:cstheme="majorBidi"/>
          <w:i/>
          <w:iCs/>
          <w:sz w:val="24"/>
          <w:szCs w:val="24"/>
        </w:rPr>
        <w:t>Am J Dis Child</w:t>
      </w:r>
      <w:r w:rsidRPr="00665E9E">
        <w:rPr>
          <w:rFonts w:asciiTheme="majorBidi" w:hAnsiTheme="majorBidi" w:cstheme="majorBidi"/>
          <w:sz w:val="24"/>
          <w:szCs w:val="24"/>
        </w:rPr>
        <w:t xml:space="preserve">. 1986; 140: 786-788. </w:t>
      </w:r>
    </w:p>
    <w:p w14:paraId="4CF10AA0" w14:textId="18E585F3" w:rsidR="00244EBC" w:rsidRPr="00665E9E" w:rsidRDefault="00244EBC" w:rsidP="005D03C5">
      <w:pPr>
        <w:pStyle w:val="ListParagraph"/>
        <w:numPr>
          <w:ilvl w:val="0"/>
          <w:numId w:val="3"/>
        </w:numPr>
        <w:tabs>
          <w:tab w:val="right" w:pos="-604"/>
        </w:tabs>
        <w:ind w:right="-630"/>
        <w:jc w:val="both"/>
        <w:rPr>
          <w:rFonts w:asciiTheme="majorBidi" w:hAnsiTheme="majorBidi" w:cstheme="majorBidi"/>
          <w:sz w:val="24"/>
          <w:szCs w:val="24"/>
        </w:rPr>
      </w:pPr>
      <w:r w:rsidRPr="00665E9E">
        <w:rPr>
          <w:rFonts w:asciiTheme="majorBidi" w:hAnsiTheme="majorBidi" w:cstheme="majorBidi"/>
          <w:sz w:val="24"/>
          <w:szCs w:val="24"/>
        </w:rPr>
        <w:t xml:space="preserve">Dunn P.M. Localization of the umbilical catheter by post-mortem measurement. </w:t>
      </w:r>
      <w:r w:rsidRPr="00665E9E">
        <w:rPr>
          <w:rFonts w:asciiTheme="majorBidi" w:hAnsiTheme="majorBidi" w:cstheme="majorBidi"/>
          <w:i/>
          <w:iCs/>
          <w:sz w:val="24"/>
          <w:szCs w:val="24"/>
        </w:rPr>
        <w:t>Arch Dis Child.</w:t>
      </w:r>
      <w:r w:rsidRPr="00665E9E">
        <w:rPr>
          <w:rFonts w:asciiTheme="majorBidi" w:hAnsiTheme="majorBidi" w:cstheme="majorBidi"/>
          <w:sz w:val="24"/>
          <w:szCs w:val="24"/>
        </w:rPr>
        <w:t xml:space="preserve"> 1966; 41: 69-75.</w:t>
      </w:r>
    </w:p>
    <w:p w14:paraId="5332874B" w14:textId="0E226CBD" w:rsidR="00811BB5" w:rsidRPr="00665E9E" w:rsidRDefault="00811BB5" w:rsidP="005D03C5">
      <w:pPr>
        <w:pStyle w:val="ListParagraph"/>
        <w:numPr>
          <w:ilvl w:val="0"/>
          <w:numId w:val="3"/>
        </w:numPr>
        <w:rPr>
          <w:rFonts w:asciiTheme="majorBidi" w:hAnsiTheme="majorBidi" w:cstheme="majorBidi"/>
          <w:sz w:val="24"/>
          <w:szCs w:val="24"/>
        </w:rPr>
      </w:pPr>
      <w:r w:rsidRPr="00665E9E">
        <w:rPr>
          <w:rFonts w:asciiTheme="majorBidi" w:hAnsiTheme="majorBidi" w:cstheme="majorBidi"/>
          <w:sz w:val="24"/>
          <w:szCs w:val="24"/>
        </w:rPr>
        <w:lastRenderedPageBreak/>
        <w:t xml:space="preserve">Mancini MC, Barbosa NE, Banwart D, et al. Intraventricular hemorrhage in very low birth weight infants: associated risk factors and outcome in the neonatal period. </w:t>
      </w:r>
      <w:r w:rsidRPr="00665E9E">
        <w:rPr>
          <w:rFonts w:asciiTheme="majorBidi" w:hAnsiTheme="majorBidi" w:cstheme="majorBidi"/>
          <w:i/>
          <w:iCs/>
          <w:sz w:val="24"/>
          <w:szCs w:val="24"/>
        </w:rPr>
        <w:t>Rev Hosp Clin Fac Med Sao Paulo.</w:t>
      </w:r>
      <w:r w:rsidRPr="00665E9E">
        <w:rPr>
          <w:rFonts w:asciiTheme="majorBidi" w:hAnsiTheme="majorBidi" w:cstheme="majorBidi"/>
          <w:sz w:val="24"/>
          <w:szCs w:val="24"/>
        </w:rPr>
        <w:t xml:space="preserve"> 1999; 54:151–4.</w:t>
      </w:r>
    </w:p>
    <w:p w14:paraId="547D3BC9" w14:textId="1A159676" w:rsidR="00811BB5" w:rsidRPr="00665E9E" w:rsidRDefault="00811BB5" w:rsidP="005D03C5">
      <w:pPr>
        <w:pStyle w:val="ListParagraph"/>
        <w:numPr>
          <w:ilvl w:val="0"/>
          <w:numId w:val="3"/>
        </w:numPr>
        <w:rPr>
          <w:rFonts w:asciiTheme="majorBidi" w:hAnsiTheme="majorBidi" w:cstheme="majorBidi"/>
          <w:sz w:val="24"/>
          <w:szCs w:val="24"/>
        </w:rPr>
      </w:pPr>
      <w:r w:rsidRPr="00665E9E">
        <w:rPr>
          <w:rFonts w:asciiTheme="majorBidi" w:hAnsiTheme="majorBidi" w:cstheme="majorBidi"/>
          <w:sz w:val="24"/>
          <w:szCs w:val="24"/>
        </w:rPr>
        <w:t xml:space="preserve">Gregory KE, DeForge CE, Natale KM, et al. Necrotizing enterocolitis in the premature infant: neonatal nursing assessment, disease pathogenesis, and clinical presentation. </w:t>
      </w:r>
      <w:r w:rsidRPr="00665E9E">
        <w:rPr>
          <w:rFonts w:asciiTheme="majorBidi" w:hAnsiTheme="majorBidi" w:cstheme="majorBidi"/>
          <w:i/>
          <w:iCs/>
          <w:sz w:val="24"/>
          <w:szCs w:val="24"/>
        </w:rPr>
        <w:t>Adv Neonatal Care</w:t>
      </w:r>
      <w:r w:rsidRPr="00665E9E">
        <w:rPr>
          <w:rFonts w:asciiTheme="majorBidi" w:hAnsiTheme="majorBidi" w:cstheme="majorBidi"/>
          <w:sz w:val="24"/>
          <w:szCs w:val="24"/>
        </w:rPr>
        <w:t>. 2011; 11:155–66.</w:t>
      </w:r>
      <w:r w:rsidRPr="00665E9E">
        <w:rPr>
          <w:rFonts w:asciiTheme="majorBidi" w:hAnsiTheme="majorBidi" w:cstheme="majorBidi"/>
          <w:color w:val="212121"/>
          <w:sz w:val="24"/>
          <w:szCs w:val="24"/>
          <w:shd w:val="clear" w:color="auto" w:fill="FFFFFF"/>
        </w:rPr>
        <w:t xml:space="preserve"> </w:t>
      </w:r>
      <w:r w:rsidRPr="00665E9E">
        <w:rPr>
          <w:rFonts w:asciiTheme="majorBidi" w:hAnsiTheme="majorBidi" w:cstheme="majorBidi"/>
          <w:sz w:val="24"/>
          <w:szCs w:val="24"/>
        </w:rPr>
        <w:t xml:space="preserve"> </w:t>
      </w:r>
    </w:p>
    <w:p w14:paraId="636B6B4E" w14:textId="7D946F2E" w:rsidR="00811BB5" w:rsidRPr="00665E9E" w:rsidRDefault="00811BB5" w:rsidP="005D03C5">
      <w:pPr>
        <w:pStyle w:val="ListParagraph"/>
        <w:numPr>
          <w:ilvl w:val="0"/>
          <w:numId w:val="3"/>
        </w:numPr>
        <w:rPr>
          <w:rFonts w:asciiTheme="majorBidi" w:eastAsia="Times New Roman" w:hAnsiTheme="majorBidi" w:cstheme="majorBidi"/>
          <w:color w:val="222222"/>
          <w:sz w:val="24"/>
          <w:szCs w:val="24"/>
          <w:lang w:eastAsia="en-GB"/>
        </w:rPr>
      </w:pPr>
      <w:r w:rsidRPr="00665E9E">
        <w:rPr>
          <w:rFonts w:asciiTheme="majorBidi" w:hAnsiTheme="majorBidi" w:cstheme="majorBidi"/>
          <w:color w:val="222222"/>
          <w:sz w:val="24"/>
          <w:szCs w:val="24"/>
        </w:rPr>
        <w:t>Moore TA, Wilson ME. Feeding intolerance: a concept analysis. </w:t>
      </w:r>
      <w:r w:rsidRPr="00665E9E">
        <w:rPr>
          <w:rStyle w:val="Emphasis"/>
          <w:rFonts w:asciiTheme="majorBidi" w:hAnsiTheme="majorBidi" w:cstheme="majorBidi"/>
          <w:color w:val="222222"/>
          <w:sz w:val="24"/>
          <w:szCs w:val="24"/>
        </w:rPr>
        <w:t>Adv Neonatal Care.</w:t>
      </w:r>
      <w:r w:rsidRPr="00665E9E">
        <w:rPr>
          <w:rFonts w:asciiTheme="majorBidi" w:hAnsiTheme="majorBidi" w:cstheme="majorBidi"/>
          <w:color w:val="222222"/>
          <w:sz w:val="24"/>
          <w:szCs w:val="24"/>
        </w:rPr>
        <w:t> 2011; 11:149–154.</w:t>
      </w:r>
    </w:p>
    <w:p w14:paraId="07AB6952" w14:textId="0811AB85" w:rsidR="000E571A" w:rsidRPr="00665E9E" w:rsidRDefault="000E571A" w:rsidP="005D03C5">
      <w:pPr>
        <w:pStyle w:val="ListParagraph"/>
        <w:numPr>
          <w:ilvl w:val="0"/>
          <w:numId w:val="3"/>
        </w:numPr>
        <w:shd w:val="clear" w:color="auto" w:fill="FFFFFF"/>
        <w:spacing w:after="0"/>
        <w:rPr>
          <w:rFonts w:asciiTheme="majorBidi" w:eastAsia="Times New Roman" w:hAnsiTheme="majorBidi" w:cstheme="majorBidi"/>
          <w:color w:val="000000"/>
          <w:sz w:val="24"/>
          <w:szCs w:val="24"/>
          <w:lang w:val="en-US"/>
        </w:rPr>
      </w:pPr>
      <w:r w:rsidRPr="00665E9E">
        <w:rPr>
          <w:rFonts w:asciiTheme="majorBidi" w:hAnsiTheme="majorBidi" w:cstheme="majorBidi"/>
          <w:color w:val="222222"/>
          <w:sz w:val="24"/>
          <w:szCs w:val="24"/>
        </w:rPr>
        <w:t>Wynn JL. Defining neonatal sepsis. </w:t>
      </w:r>
      <w:r w:rsidRPr="00665E9E">
        <w:rPr>
          <w:rFonts w:asciiTheme="majorBidi" w:hAnsiTheme="majorBidi" w:cstheme="majorBidi"/>
          <w:i/>
          <w:iCs/>
          <w:color w:val="222222"/>
          <w:sz w:val="24"/>
          <w:szCs w:val="24"/>
        </w:rPr>
        <w:t>Curr Opin Pediatr</w:t>
      </w:r>
      <w:r w:rsidRPr="00665E9E">
        <w:rPr>
          <w:rFonts w:asciiTheme="majorBidi" w:hAnsiTheme="majorBidi" w:cstheme="majorBidi"/>
          <w:color w:val="222222"/>
          <w:sz w:val="24"/>
          <w:szCs w:val="24"/>
        </w:rPr>
        <w:t>. 2016 Apr;28(2):135-40. </w:t>
      </w:r>
    </w:p>
    <w:p w14:paraId="768CADEB" w14:textId="39CC1856" w:rsidR="000E571A" w:rsidRPr="00665E9E" w:rsidRDefault="000E571A" w:rsidP="005D03C5">
      <w:pPr>
        <w:pStyle w:val="ListParagraph"/>
        <w:numPr>
          <w:ilvl w:val="0"/>
          <w:numId w:val="3"/>
        </w:numPr>
        <w:rPr>
          <w:rFonts w:asciiTheme="majorBidi" w:hAnsiTheme="majorBidi" w:cstheme="majorBidi"/>
          <w:color w:val="303030"/>
          <w:sz w:val="24"/>
          <w:szCs w:val="24"/>
          <w:shd w:val="clear" w:color="auto" w:fill="FFFFFF"/>
        </w:rPr>
      </w:pPr>
      <w:bookmarkStart w:id="1" w:name="_Hlk103544930"/>
      <w:r w:rsidRPr="00665E9E">
        <w:rPr>
          <w:rFonts w:asciiTheme="majorBidi" w:hAnsiTheme="majorBidi" w:cstheme="majorBidi"/>
          <w:color w:val="303030"/>
          <w:sz w:val="24"/>
          <w:szCs w:val="24"/>
          <w:shd w:val="clear" w:color="auto" w:fill="FFFFFF"/>
        </w:rPr>
        <w:t>Mercer, Judith S et al. “Delayed cord clamping in very preterm infants reduces the incidence of intraventricular hemorrhage and late-onset sepsis: a randomized, controlled trial.” </w:t>
      </w:r>
      <w:r w:rsidRPr="00665E9E">
        <w:rPr>
          <w:rFonts w:asciiTheme="majorBidi" w:hAnsiTheme="majorBidi" w:cstheme="majorBidi"/>
          <w:i/>
          <w:iCs/>
          <w:color w:val="303030"/>
          <w:sz w:val="24"/>
          <w:szCs w:val="24"/>
          <w:shd w:val="clear" w:color="auto" w:fill="FFFFFF"/>
        </w:rPr>
        <w:t>Pediatrics</w:t>
      </w:r>
      <w:r w:rsidRPr="00665E9E">
        <w:rPr>
          <w:rFonts w:asciiTheme="majorBidi" w:hAnsiTheme="majorBidi" w:cstheme="majorBidi"/>
          <w:color w:val="303030"/>
          <w:sz w:val="24"/>
          <w:szCs w:val="24"/>
          <w:shd w:val="clear" w:color="auto" w:fill="FFFFFF"/>
        </w:rPr>
        <w:t xml:space="preserve"> vol. 117,4 (2006): 1235-42. </w:t>
      </w:r>
    </w:p>
    <w:p w14:paraId="7571BB9C" w14:textId="4F59F220" w:rsidR="00CD559B" w:rsidRPr="009B62DA" w:rsidRDefault="000E571A" w:rsidP="005D03C5">
      <w:pPr>
        <w:pStyle w:val="ListParagraph"/>
        <w:numPr>
          <w:ilvl w:val="0"/>
          <w:numId w:val="3"/>
        </w:numPr>
        <w:rPr>
          <w:rFonts w:asciiTheme="majorBidi" w:hAnsiTheme="majorBidi" w:cstheme="majorBidi"/>
          <w:sz w:val="24"/>
          <w:szCs w:val="24"/>
        </w:rPr>
      </w:pPr>
      <w:r w:rsidRPr="00665E9E">
        <w:rPr>
          <w:rFonts w:asciiTheme="majorBidi" w:hAnsiTheme="majorBidi" w:cstheme="majorBidi"/>
          <w:color w:val="212121"/>
          <w:sz w:val="24"/>
          <w:szCs w:val="24"/>
          <w:shd w:val="clear" w:color="auto" w:fill="FFFFFF"/>
        </w:rPr>
        <w:t xml:space="preserve">-de Bijl-Marcus K, Brouwer AJ, De Vries LS, Groenendaal F, Wezel-Meijler GV. Neonatal care bundles are associated with a reduction in the incidence of intraventricular haemorrhage in preterm infants: a multicentre cohort study. </w:t>
      </w:r>
      <w:r w:rsidRPr="00665E9E">
        <w:rPr>
          <w:rFonts w:asciiTheme="majorBidi" w:hAnsiTheme="majorBidi" w:cstheme="majorBidi"/>
          <w:i/>
          <w:iCs/>
          <w:color w:val="212121"/>
          <w:sz w:val="24"/>
          <w:szCs w:val="24"/>
          <w:shd w:val="clear" w:color="auto" w:fill="FFFFFF"/>
        </w:rPr>
        <w:t>Arch Dis Child Fetal Neonatal Ed</w:t>
      </w:r>
      <w:r w:rsidRPr="00665E9E">
        <w:rPr>
          <w:rFonts w:asciiTheme="majorBidi" w:hAnsiTheme="majorBidi" w:cstheme="majorBidi"/>
          <w:color w:val="212121"/>
          <w:sz w:val="24"/>
          <w:szCs w:val="24"/>
          <w:shd w:val="clear" w:color="auto" w:fill="FFFFFF"/>
        </w:rPr>
        <w:t>. 2020 Jul;105(4):419-424.</w:t>
      </w:r>
      <w:bookmarkEnd w:id="1"/>
    </w:p>
    <w:sectPr w:rsidR="00CD559B" w:rsidRPr="009B62DA" w:rsidSect="001C7A63">
      <w:footerReference w:type="default" r:id="rId9"/>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E7D367" w14:textId="77777777" w:rsidR="008057E2" w:rsidRDefault="008057E2" w:rsidP="00E102E7">
      <w:pPr>
        <w:spacing w:after="0" w:line="240" w:lineRule="auto"/>
      </w:pPr>
      <w:r>
        <w:separator/>
      </w:r>
    </w:p>
  </w:endnote>
  <w:endnote w:type="continuationSeparator" w:id="0">
    <w:p w14:paraId="0DE1FB6F" w14:textId="77777777" w:rsidR="008057E2" w:rsidRDefault="008057E2" w:rsidP="00E102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MT">
    <w:altName w:val="MS Mincho"/>
    <w:panose1 w:val="00000000000000000000"/>
    <w:charset w:val="80"/>
    <w:family w:val="auto"/>
    <w:notTrueType/>
    <w:pitch w:val="default"/>
    <w:sig w:usb0="00000001"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72028689"/>
      <w:docPartObj>
        <w:docPartGallery w:val="Page Numbers (Bottom of Page)"/>
        <w:docPartUnique/>
      </w:docPartObj>
    </w:sdtPr>
    <w:sdtEndPr/>
    <w:sdtContent>
      <w:sdt>
        <w:sdtPr>
          <w:id w:val="1728636285"/>
          <w:docPartObj>
            <w:docPartGallery w:val="Page Numbers (Top of Page)"/>
            <w:docPartUnique/>
          </w:docPartObj>
        </w:sdtPr>
        <w:sdtEndPr/>
        <w:sdtContent>
          <w:p w14:paraId="77D36082" w14:textId="16E8D46E" w:rsidR="00E102E7" w:rsidRDefault="00E102E7">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3EBC795E" w14:textId="77777777" w:rsidR="00E102E7" w:rsidRDefault="00E102E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DB1051" w14:textId="77777777" w:rsidR="008057E2" w:rsidRDefault="008057E2" w:rsidP="00E102E7">
      <w:pPr>
        <w:spacing w:after="0" w:line="240" w:lineRule="auto"/>
      </w:pPr>
      <w:r>
        <w:separator/>
      </w:r>
    </w:p>
  </w:footnote>
  <w:footnote w:type="continuationSeparator" w:id="0">
    <w:p w14:paraId="62D617E2" w14:textId="77777777" w:rsidR="008057E2" w:rsidRDefault="008057E2" w:rsidP="00E102E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CE21CA"/>
    <w:multiLevelType w:val="multilevel"/>
    <w:tmpl w:val="F88C9CDA"/>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1" w15:restartNumberingAfterBreak="0">
    <w:nsid w:val="07765A85"/>
    <w:multiLevelType w:val="multilevel"/>
    <w:tmpl w:val="DF484AE2"/>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2" w15:restartNumberingAfterBreak="0">
    <w:nsid w:val="10082DE4"/>
    <w:multiLevelType w:val="multilevel"/>
    <w:tmpl w:val="A3F218E6"/>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3" w15:restartNumberingAfterBreak="0">
    <w:nsid w:val="1A542EF9"/>
    <w:multiLevelType w:val="multilevel"/>
    <w:tmpl w:val="70E6CAEA"/>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4" w15:restartNumberingAfterBreak="0">
    <w:nsid w:val="26F5338F"/>
    <w:multiLevelType w:val="multilevel"/>
    <w:tmpl w:val="405C6522"/>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5" w15:restartNumberingAfterBreak="0">
    <w:nsid w:val="34CC316C"/>
    <w:multiLevelType w:val="hybridMultilevel"/>
    <w:tmpl w:val="E13E93EC"/>
    <w:lvl w:ilvl="0" w:tplc="106C3ECE">
      <w:start w:val="1"/>
      <w:numFmt w:val="decimal"/>
      <w:lvlText w:val="%1-"/>
      <w:lvlJc w:val="left"/>
      <w:pPr>
        <w:ind w:left="45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35467D47"/>
    <w:multiLevelType w:val="hybridMultilevel"/>
    <w:tmpl w:val="A3103036"/>
    <w:lvl w:ilvl="0" w:tplc="08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FBD722A"/>
    <w:multiLevelType w:val="multilevel"/>
    <w:tmpl w:val="06AA01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766435D6"/>
    <w:multiLevelType w:val="multilevel"/>
    <w:tmpl w:val="23D032B8"/>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num w:numId="1" w16cid:durableId="1876652797">
    <w:abstractNumId w:val="6"/>
  </w:num>
  <w:num w:numId="2" w16cid:durableId="1815679169">
    <w:abstractNumId w:val="2"/>
  </w:num>
  <w:num w:numId="3" w16cid:durableId="1035807127">
    <w:abstractNumId w:val="8"/>
  </w:num>
  <w:num w:numId="4" w16cid:durableId="1137338442">
    <w:abstractNumId w:val="4"/>
  </w:num>
  <w:num w:numId="5" w16cid:durableId="114759239">
    <w:abstractNumId w:val="1"/>
  </w:num>
  <w:num w:numId="6" w16cid:durableId="58332307">
    <w:abstractNumId w:val="0"/>
  </w:num>
  <w:num w:numId="7" w16cid:durableId="1618024131">
    <w:abstractNumId w:val="3"/>
  </w:num>
  <w:num w:numId="8" w16cid:durableId="166882031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203523274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3389"/>
    <w:rsid w:val="00016466"/>
    <w:rsid w:val="0002455C"/>
    <w:rsid w:val="00075390"/>
    <w:rsid w:val="000E571A"/>
    <w:rsid w:val="00100024"/>
    <w:rsid w:val="0013795D"/>
    <w:rsid w:val="001C7A63"/>
    <w:rsid w:val="00244EBC"/>
    <w:rsid w:val="002A4D95"/>
    <w:rsid w:val="002B6AEE"/>
    <w:rsid w:val="0030039F"/>
    <w:rsid w:val="003349F2"/>
    <w:rsid w:val="00356C44"/>
    <w:rsid w:val="00361472"/>
    <w:rsid w:val="00413852"/>
    <w:rsid w:val="004A3ED6"/>
    <w:rsid w:val="004C4B84"/>
    <w:rsid w:val="004E260D"/>
    <w:rsid w:val="00523581"/>
    <w:rsid w:val="00537185"/>
    <w:rsid w:val="005B40BA"/>
    <w:rsid w:val="005D03C5"/>
    <w:rsid w:val="005F0FE5"/>
    <w:rsid w:val="006506FD"/>
    <w:rsid w:val="00665E9E"/>
    <w:rsid w:val="00695EC4"/>
    <w:rsid w:val="006E5581"/>
    <w:rsid w:val="007673D8"/>
    <w:rsid w:val="00792656"/>
    <w:rsid w:val="008057E2"/>
    <w:rsid w:val="00811BB5"/>
    <w:rsid w:val="00820043"/>
    <w:rsid w:val="00863FE5"/>
    <w:rsid w:val="00870250"/>
    <w:rsid w:val="008C39C8"/>
    <w:rsid w:val="008D2D8D"/>
    <w:rsid w:val="009A3863"/>
    <w:rsid w:val="009B62DA"/>
    <w:rsid w:val="009E11EE"/>
    <w:rsid w:val="00A33B29"/>
    <w:rsid w:val="00A458BF"/>
    <w:rsid w:val="00A71D14"/>
    <w:rsid w:val="00AA7306"/>
    <w:rsid w:val="00AB0371"/>
    <w:rsid w:val="00AC4664"/>
    <w:rsid w:val="00B03389"/>
    <w:rsid w:val="00BB4CAD"/>
    <w:rsid w:val="00C0350A"/>
    <w:rsid w:val="00C20943"/>
    <w:rsid w:val="00C463E6"/>
    <w:rsid w:val="00CC0EA5"/>
    <w:rsid w:val="00CD559B"/>
    <w:rsid w:val="00CE3906"/>
    <w:rsid w:val="00D30051"/>
    <w:rsid w:val="00D77726"/>
    <w:rsid w:val="00E102E7"/>
    <w:rsid w:val="00E179E7"/>
    <w:rsid w:val="00F45D17"/>
    <w:rsid w:val="00F87D5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D2BB48"/>
  <w15:chartTrackingRefBased/>
  <w15:docId w15:val="{E1AB53FF-912B-47FA-A636-DA634B99FF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0043"/>
    <w:pPr>
      <w:spacing w:line="360" w:lineRule="auto"/>
    </w:pPr>
    <w:rPr>
      <w:lang w:val="en-GB"/>
    </w:rPr>
  </w:style>
  <w:style w:type="paragraph" w:styleId="Heading2">
    <w:name w:val="heading 2"/>
    <w:basedOn w:val="Normal"/>
    <w:link w:val="Heading2Char"/>
    <w:uiPriority w:val="9"/>
    <w:qFormat/>
    <w:rsid w:val="00C0350A"/>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A4D95"/>
    <w:pPr>
      <w:ind w:left="720"/>
      <w:contextualSpacing/>
    </w:pPr>
  </w:style>
  <w:style w:type="character" w:styleId="LineNumber">
    <w:name w:val="line number"/>
    <w:basedOn w:val="DefaultParagraphFont"/>
    <w:uiPriority w:val="99"/>
    <w:semiHidden/>
    <w:unhideWhenUsed/>
    <w:rsid w:val="006E5581"/>
  </w:style>
  <w:style w:type="paragraph" w:styleId="Header">
    <w:name w:val="header"/>
    <w:basedOn w:val="Normal"/>
    <w:link w:val="HeaderChar"/>
    <w:uiPriority w:val="99"/>
    <w:unhideWhenUsed/>
    <w:rsid w:val="00523581"/>
    <w:pPr>
      <w:tabs>
        <w:tab w:val="center" w:pos="4680"/>
        <w:tab w:val="right" w:pos="9360"/>
      </w:tabs>
      <w:spacing w:after="0" w:line="240" w:lineRule="auto"/>
    </w:pPr>
  </w:style>
  <w:style w:type="character" w:customStyle="1" w:styleId="HeaderChar">
    <w:name w:val="Header Char"/>
    <w:basedOn w:val="DefaultParagraphFont"/>
    <w:link w:val="Header"/>
    <w:uiPriority w:val="99"/>
    <w:rsid w:val="00523581"/>
    <w:rPr>
      <w:lang w:val="en-GB"/>
    </w:rPr>
  </w:style>
  <w:style w:type="character" w:styleId="Emphasis">
    <w:name w:val="Emphasis"/>
    <w:basedOn w:val="DefaultParagraphFont"/>
    <w:uiPriority w:val="20"/>
    <w:qFormat/>
    <w:rsid w:val="00AA7306"/>
    <w:rPr>
      <w:i/>
      <w:iCs/>
    </w:rPr>
  </w:style>
  <w:style w:type="character" w:customStyle="1" w:styleId="ref-journal">
    <w:name w:val="ref-journal"/>
    <w:basedOn w:val="DefaultParagraphFont"/>
    <w:rsid w:val="009A3863"/>
  </w:style>
  <w:style w:type="character" w:customStyle="1" w:styleId="ref-vol">
    <w:name w:val="ref-vol"/>
    <w:basedOn w:val="DefaultParagraphFont"/>
    <w:rsid w:val="009A3863"/>
  </w:style>
  <w:style w:type="character" w:customStyle="1" w:styleId="Heading2Char">
    <w:name w:val="Heading 2 Char"/>
    <w:basedOn w:val="DefaultParagraphFont"/>
    <w:link w:val="Heading2"/>
    <w:uiPriority w:val="9"/>
    <w:rsid w:val="00C0350A"/>
    <w:rPr>
      <w:rFonts w:ascii="Times New Roman" w:eastAsia="Times New Roman" w:hAnsi="Times New Roman" w:cs="Times New Roman"/>
      <w:b/>
      <w:bCs/>
      <w:sz w:val="36"/>
      <w:szCs w:val="36"/>
      <w:lang w:val="en-GB" w:eastAsia="en-GB"/>
    </w:rPr>
  </w:style>
  <w:style w:type="character" w:styleId="Hyperlink">
    <w:name w:val="Hyperlink"/>
    <w:basedOn w:val="DefaultParagraphFont"/>
    <w:uiPriority w:val="99"/>
    <w:unhideWhenUsed/>
    <w:rsid w:val="00811BB5"/>
    <w:rPr>
      <w:color w:val="0000FF"/>
      <w:u w:val="single"/>
    </w:rPr>
  </w:style>
  <w:style w:type="paragraph" w:styleId="Footer">
    <w:name w:val="footer"/>
    <w:basedOn w:val="Normal"/>
    <w:link w:val="FooterChar"/>
    <w:uiPriority w:val="99"/>
    <w:unhideWhenUsed/>
    <w:rsid w:val="00E102E7"/>
    <w:pPr>
      <w:tabs>
        <w:tab w:val="center" w:pos="4680"/>
        <w:tab w:val="right" w:pos="9360"/>
      </w:tabs>
      <w:spacing w:after="0" w:line="240" w:lineRule="auto"/>
    </w:pPr>
  </w:style>
  <w:style w:type="character" w:customStyle="1" w:styleId="FooterChar">
    <w:name w:val="Footer Char"/>
    <w:basedOn w:val="DefaultParagraphFont"/>
    <w:link w:val="Footer"/>
    <w:uiPriority w:val="99"/>
    <w:rsid w:val="00E102E7"/>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2332569">
      <w:bodyDiv w:val="1"/>
      <w:marLeft w:val="0"/>
      <w:marRight w:val="0"/>
      <w:marTop w:val="0"/>
      <w:marBottom w:val="0"/>
      <w:divBdr>
        <w:top w:val="none" w:sz="0" w:space="0" w:color="auto"/>
        <w:left w:val="none" w:sz="0" w:space="0" w:color="auto"/>
        <w:bottom w:val="none" w:sz="0" w:space="0" w:color="auto"/>
        <w:right w:val="none" w:sz="0" w:space="0" w:color="auto"/>
      </w:divBdr>
      <w:divsChild>
        <w:div w:id="1541822387">
          <w:marLeft w:val="0"/>
          <w:marRight w:val="0"/>
          <w:marTop w:val="0"/>
          <w:marBottom w:val="0"/>
          <w:divBdr>
            <w:top w:val="single" w:sz="6" w:space="15" w:color="ADADAD"/>
            <w:left w:val="single" w:sz="6" w:space="15" w:color="ADADAD"/>
            <w:bottom w:val="single" w:sz="6" w:space="15" w:color="ADADAD"/>
            <w:right w:val="single" w:sz="6" w:space="15" w:color="ADADAD"/>
          </w:divBdr>
        </w:div>
      </w:divsChild>
    </w:div>
    <w:div w:id="328678210">
      <w:bodyDiv w:val="1"/>
      <w:marLeft w:val="0"/>
      <w:marRight w:val="0"/>
      <w:marTop w:val="0"/>
      <w:marBottom w:val="0"/>
      <w:divBdr>
        <w:top w:val="none" w:sz="0" w:space="0" w:color="auto"/>
        <w:left w:val="none" w:sz="0" w:space="0" w:color="auto"/>
        <w:bottom w:val="none" w:sz="0" w:space="0" w:color="auto"/>
        <w:right w:val="none" w:sz="0" w:space="0" w:color="auto"/>
      </w:divBdr>
      <w:divsChild>
        <w:div w:id="832447868">
          <w:marLeft w:val="0"/>
          <w:marRight w:val="0"/>
          <w:marTop w:val="0"/>
          <w:marBottom w:val="0"/>
          <w:divBdr>
            <w:top w:val="single" w:sz="6" w:space="15" w:color="ADADAD"/>
            <w:left w:val="single" w:sz="6" w:space="15" w:color="ADADAD"/>
            <w:bottom w:val="single" w:sz="6" w:space="15" w:color="ADADAD"/>
            <w:right w:val="single" w:sz="6" w:space="15" w:color="ADADAD"/>
          </w:divBdr>
        </w:div>
      </w:divsChild>
    </w:div>
    <w:div w:id="1326663822">
      <w:bodyDiv w:val="1"/>
      <w:marLeft w:val="0"/>
      <w:marRight w:val="0"/>
      <w:marTop w:val="0"/>
      <w:marBottom w:val="0"/>
      <w:divBdr>
        <w:top w:val="none" w:sz="0" w:space="0" w:color="auto"/>
        <w:left w:val="none" w:sz="0" w:space="0" w:color="auto"/>
        <w:bottom w:val="none" w:sz="0" w:space="0" w:color="auto"/>
        <w:right w:val="none" w:sz="0" w:space="0" w:color="auto"/>
      </w:divBdr>
      <w:divsChild>
        <w:div w:id="60831750">
          <w:marLeft w:val="0"/>
          <w:marRight w:val="0"/>
          <w:marTop w:val="0"/>
          <w:marBottom w:val="0"/>
          <w:divBdr>
            <w:top w:val="single" w:sz="6" w:space="15" w:color="ADADAD"/>
            <w:left w:val="single" w:sz="6" w:space="15" w:color="ADADAD"/>
            <w:bottom w:val="single" w:sz="6" w:space="15" w:color="ADADAD"/>
            <w:right w:val="single" w:sz="6" w:space="15" w:color="ADADAD"/>
          </w:divBdr>
        </w:div>
      </w:divsChild>
    </w:div>
    <w:div w:id="1992053514">
      <w:bodyDiv w:val="1"/>
      <w:marLeft w:val="0"/>
      <w:marRight w:val="0"/>
      <w:marTop w:val="0"/>
      <w:marBottom w:val="0"/>
      <w:divBdr>
        <w:top w:val="none" w:sz="0" w:space="0" w:color="auto"/>
        <w:left w:val="none" w:sz="0" w:space="0" w:color="auto"/>
        <w:bottom w:val="none" w:sz="0" w:space="0" w:color="auto"/>
        <w:right w:val="none" w:sz="0" w:space="0" w:color="auto"/>
      </w:divBdr>
      <w:divsChild>
        <w:div w:id="517625835">
          <w:marLeft w:val="0"/>
          <w:marRight w:val="0"/>
          <w:marTop w:val="0"/>
          <w:marBottom w:val="0"/>
          <w:divBdr>
            <w:top w:val="single" w:sz="6" w:space="15" w:color="ADADAD"/>
            <w:left w:val="single" w:sz="6" w:space="15" w:color="ADADAD"/>
            <w:bottom w:val="single" w:sz="6" w:space="15" w:color="ADADAD"/>
            <w:right w:val="single" w:sz="6" w:space="15" w:color="ADADAD"/>
          </w:divBdr>
        </w:div>
      </w:divsChild>
    </w:div>
    <w:div w:id="2008632317">
      <w:bodyDiv w:val="1"/>
      <w:marLeft w:val="0"/>
      <w:marRight w:val="0"/>
      <w:marTop w:val="0"/>
      <w:marBottom w:val="0"/>
      <w:divBdr>
        <w:top w:val="none" w:sz="0" w:space="0" w:color="auto"/>
        <w:left w:val="none" w:sz="0" w:space="0" w:color="auto"/>
        <w:bottom w:val="none" w:sz="0" w:space="0" w:color="auto"/>
        <w:right w:val="none" w:sz="0" w:space="0" w:color="auto"/>
      </w:divBdr>
      <w:divsChild>
        <w:div w:id="2137989893">
          <w:marLeft w:val="0"/>
          <w:marRight w:val="0"/>
          <w:marTop w:val="0"/>
          <w:marBottom w:val="0"/>
          <w:divBdr>
            <w:top w:val="single" w:sz="6" w:space="15" w:color="ADADAD"/>
            <w:left w:val="single" w:sz="6" w:space="15" w:color="ADADAD"/>
            <w:bottom w:val="single" w:sz="6" w:space="15" w:color="ADADAD"/>
            <w:right w:val="single" w:sz="6" w:space="15" w:color="ADADAD"/>
          </w:divBdr>
        </w:div>
      </w:divsChild>
    </w:div>
    <w:div w:id="2090930200">
      <w:bodyDiv w:val="1"/>
      <w:marLeft w:val="0"/>
      <w:marRight w:val="0"/>
      <w:marTop w:val="0"/>
      <w:marBottom w:val="0"/>
      <w:divBdr>
        <w:top w:val="none" w:sz="0" w:space="0" w:color="auto"/>
        <w:left w:val="none" w:sz="0" w:space="0" w:color="auto"/>
        <w:bottom w:val="none" w:sz="0" w:space="0" w:color="auto"/>
        <w:right w:val="none" w:sz="0" w:space="0" w:color="auto"/>
      </w:divBdr>
      <w:divsChild>
        <w:div w:id="381566526">
          <w:marLeft w:val="0"/>
          <w:marRight w:val="0"/>
          <w:marTop w:val="0"/>
          <w:marBottom w:val="0"/>
          <w:divBdr>
            <w:top w:val="single" w:sz="6" w:space="15" w:color="ADADAD"/>
            <w:left w:val="single" w:sz="6" w:space="15" w:color="ADADAD"/>
            <w:bottom w:val="single" w:sz="6" w:space="15" w:color="ADADAD"/>
            <w:right w:val="single" w:sz="6" w:space="15" w:color="ADADAD"/>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omnicalculator.com/statistics/sample-size"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1311</TotalTime>
  <Pages>1</Pages>
  <Words>2223</Words>
  <Characters>12675</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KHALED ATEF HAMED ABDELMOATY ELSHAFEY</dc:creator>
  <cp:keywords/>
  <dc:description/>
  <cp:lastModifiedBy>KHALED ATEF HAMED ABDELMOATY ELSHAFEY</cp:lastModifiedBy>
  <cp:revision>12</cp:revision>
  <dcterms:created xsi:type="dcterms:W3CDTF">2022-05-14T19:59:00Z</dcterms:created>
  <dcterms:modified xsi:type="dcterms:W3CDTF">2022-06-15T21:29:00Z</dcterms:modified>
</cp:coreProperties>
</file>