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5A85F3" w14:textId="77777777" w:rsidR="00BB7817" w:rsidRDefault="00187520" w:rsidP="00187520">
      <w:pPr>
        <w:jc w:val="center"/>
        <w:rPr>
          <w:rFonts w:ascii="TimesNewRomanPS-BoldMT" w:hAnsi="TimesNewRomanPS-BoldMT" w:cs="TimesNewRomanPS-BoldMT"/>
          <w:b/>
          <w:bCs/>
          <w:kern w:val="0"/>
          <w:sz w:val="36"/>
          <w:szCs w:val="36"/>
        </w:rPr>
      </w:pPr>
      <w:r>
        <w:rPr>
          <w:rFonts w:ascii="TimesNewRomanPS-BoldMT" w:hAnsi="TimesNewRomanPS-BoldMT" w:cs="TimesNewRomanPS-BoldMT"/>
          <w:b/>
          <w:bCs/>
          <w:kern w:val="0"/>
          <w:sz w:val="36"/>
          <w:szCs w:val="36"/>
        </w:rPr>
        <w:t>Supporting Information</w:t>
      </w:r>
    </w:p>
    <w:p w14:paraId="6E881EE7" w14:textId="77777777" w:rsidR="005370DD" w:rsidRDefault="005370DD" w:rsidP="00476244">
      <w:pPr>
        <w:rPr>
          <w:rFonts w:ascii="Times New Roman" w:hAnsi="Times New Roman"/>
          <w:sz w:val="24"/>
          <w:szCs w:val="20"/>
        </w:rPr>
      </w:pPr>
      <w:r w:rsidRPr="005370DD">
        <w:rPr>
          <w:rFonts w:ascii="Times New Roman" w:hAnsi="Times New Roman"/>
          <w:sz w:val="24"/>
          <w:szCs w:val="20"/>
        </w:rPr>
        <w:t>Functional insights from targeted imaging BACE1: The first near-infrared fluorescent probe for Alzheimer’s disease diagnosis</w:t>
      </w:r>
    </w:p>
    <w:p w14:paraId="3CBEFE9E" w14:textId="394F46A6" w:rsidR="004117BF" w:rsidRPr="00CE6BC3" w:rsidRDefault="0002110E" w:rsidP="00476244">
      <w:pPr>
        <w:rPr>
          <w:rFonts w:ascii="Times New Roman" w:hAnsi="Times New Roman" w:cs="Times New Roman"/>
          <w:sz w:val="24"/>
          <w:szCs w:val="24"/>
        </w:rPr>
      </w:pPr>
      <w:r w:rsidRPr="0002110E">
        <w:rPr>
          <w:rFonts w:ascii="Times New Roman" w:hAnsi="Times New Roman" w:cs="Times New Roman"/>
          <w:sz w:val="24"/>
          <w:szCs w:val="24"/>
          <w:lang w:val="de-DE"/>
        </w:rPr>
        <w:t xml:space="preserve">Anyao Bi, </w:t>
      </w:r>
      <w:r w:rsidRPr="0002110E">
        <w:rPr>
          <w:rFonts w:ascii="Times New Roman" w:hAnsi="Times New Roman" w:cs="Times New Roman"/>
          <w:sz w:val="24"/>
          <w:szCs w:val="24"/>
          <w:vertAlign w:val="superscript"/>
          <w:lang w:val="de-DE"/>
        </w:rPr>
        <w:t>#[a</w:t>
      </w:r>
      <w:r w:rsidR="00D22CE8">
        <w:rPr>
          <w:rFonts w:ascii="Times New Roman" w:hAnsi="Times New Roman" w:cs="Times New Roman" w:hint="eastAsia"/>
          <w:sz w:val="24"/>
          <w:szCs w:val="24"/>
          <w:vertAlign w:val="superscript"/>
          <w:lang w:val="de-DE"/>
        </w:rPr>
        <w:t>,c</w:t>
      </w:r>
      <w:r w:rsidRPr="0002110E">
        <w:rPr>
          <w:rFonts w:ascii="Times New Roman" w:hAnsi="Times New Roman" w:cs="Times New Roman"/>
          <w:sz w:val="24"/>
          <w:szCs w:val="24"/>
          <w:vertAlign w:val="superscript"/>
          <w:lang w:val="de-DE"/>
        </w:rPr>
        <w:t>]</w:t>
      </w:r>
      <w:r w:rsidRPr="0002110E">
        <w:rPr>
          <w:rFonts w:ascii="Times New Roman" w:hAnsi="Times New Roman" w:cs="Times New Roman"/>
          <w:sz w:val="24"/>
          <w:szCs w:val="24"/>
          <w:lang w:val="de-DE"/>
        </w:rPr>
        <w:t xml:space="preserve"> Junyong Wu, </w:t>
      </w:r>
      <w:r w:rsidRPr="0002110E">
        <w:rPr>
          <w:rFonts w:ascii="Times New Roman" w:hAnsi="Times New Roman" w:cs="Times New Roman"/>
          <w:sz w:val="24"/>
          <w:szCs w:val="24"/>
          <w:vertAlign w:val="superscript"/>
          <w:lang w:val="de-DE"/>
        </w:rPr>
        <w:t>#[b]</w:t>
      </w:r>
      <w:r w:rsidRPr="0002110E">
        <w:rPr>
          <w:rFonts w:ascii="Times New Roman" w:hAnsi="Times New Roman" w:cs="Times New Roman"/>
          <w:sz w:val="24"/>
          <w:szCs w:val="24"/>
          <w:lang w:val="de-DE"/>
        </w:rPr>
        <w:t xml:space="preserve"> Shuai Huang,</w:t>
      </w:r>
      <w:r w:rsidRPr="0002110E">
        <w:rPr>
          <w:rFonts w:ascii="Times New Roman" w:hAnsi="Times New Roman" w:cs="Times New Roman"/>
          <w:sz w:val="24"/>
          <w:szCs w:val="24"/>
          <w:vertAlign w:val="superscript"/>
          <w:lang w:val="de-DE"/>
        </w:rPr>
        <w:t xml:space="preserve"> [a]</w:t>
      </w:r>
      <w:r w:rsidRPr="0002110E">
        <w:rPr>
          <w:rFonts w:ascii="Times New Roman" w:hAnsi="Times New Roman" w:cs="Times New Roman"/>
          <w:sz w:val="24"/>
          <w:szCs w:val="24"/>
          <w:lang w:val="de-DE"/>
        </w:rPr>
        <w:t xml:space="preserve"> Yongjiang Li, </w:t>
      </w:r>
      <w:r w:rsidRPr="0002110E">
        <w:rPr>
          <w:rFonts w:ascii="Times New Roman" w:hAnsi="Times New Roman" w:cs="Times New Roman"/>
          <w:sz w:val="24"/>
          <w:szCs w:val="24"/>
          <w:vertAlign w:val="superscript"/>
          <w:lang w:val="de-DE"/>
        </w:rPr>
        <w:t>[b]</w:t>
      </w:r>
      <w:r w:rsidRPr="0002110E">
        <w:rPr>
          <w:rFonts w:ascii="Times New Roman" w:hAnsi="Times New Roman" w:cs="Times New Roman"/>
          <w:sz w:val="24"/>
          <w:szCs w:val="24"/>
          <w:lang w:val="de-DE"/>
        </w:rPr>
        <w:t xml:space="preserve"> Fan Zheng, </w:t>
      </w:r>
      <w:r w:rsidRPr="0002110E">
        <w:rPr>
          <w:rFonts w:ascii="Times New Roman" w:hAnsi="Times New Roman" w:cs="Times New Roman"/>
          <w:sz w:val="24"/>
          <w:szCs w:val="24"/>
          <w:vertAlign w:val="superscript"/>
          <w:lang w:val="de-DE"/>
        </w:rPr>
        <w:t>[a]</w:t>
      </w:r>
      <w:r w:rsidRPr="0002110E">
        <w:rPr>
          <w:rFonts w:ascii="Times New Roman" w:hAnsi="Times New Roman" w:cs="Times New Roman"/>
          <w:sz w:val="24"/>
          <w:szCs w:val="24"/>
          <w:lang w:val="de-DE"/>
        </w:rPr>
        <w:t xml:space="preserve"> Jipeng Ding,</w:t>
      </w:r>
      <w:r w:rsidRPr="0002110E">
        <w:rPr>
          <w:rFonts w:ascii="Times New Roman" w:hAnsi="Times New Roman" w:cs="Times New Roman"/>
          <w:sz w:val="24"/>
          <w:szCs w:val="24"/>
          <w:vertAlign w:val="superscript"/>
          <w:lang w:val="de-DE"/>
        </w:rPr>
        <w:t xml:space="preserve"> [a]</w:t>
      </w:r>
      <w:r w:rsidRPr="0002110E">
        <w:rPr>
          <w:rFonts w:ascii="Times New Roman" w:hAnsi="Times New Roman" w:cs="Times New Roman"/>
          <w:sz w:val="24"/>
          <w:szCs w:val="24"/>
          <w:lang w:val="de-DE"/>
        </w:rPr>
        <w:t xml:space="preserve"> </w:t>
      </w:r>
      <w:r w:rsidR="00F26695">
        <w:rPr>
          <w:rFonts w:ascii="Times New Roman" w:hAnsi="Times New Roman" w:cs="Times New Roman"/>
          <w:sz w:val="24"/>
          <w:szCs w:val="24"/>
          <w:lang w:val="de-DE"/>
        </w:rPr>
        <w:t xml:space="preserve">Jie </w:t>
      </w:r>
      <w:r w:rsidR="00F26695" w:rsidRPr="00F26695">
        <w:rPr>
          <w:rFonts w:ascii="Times New Roman" w:hAnsi="Times New Roman" w:cs="Times New Roman"/>
          <w:sz w:val="24"/>
          <w:szCs w:val="24"/>
          <w:lang w:val="de-DE"/>
        </w:rPr>
        <w:t>Dong</w:t>
      </w:r>
      <w:r w:rsidR="00F26695" w:rsidRPr="00F26695">
        <w:rPr>
          <w:rFonts w:ascii="Times New Roman" w:hAnsi="Times New Roman" w:cs="Times New Roman"/>
          <w:sz w:val="24"/>
          <w:szCs w:val="24"/>
          <w:vertAlign w:val="superscript"/>
          <w:lang w:val="de-DE"/>
        </w:rPr>
        <w:t>[a]</w:t>
      </w:r>
      <w:r w:rsidR="00F26695">
        <w:rPr>
          <w:rFonts w:ascii="Times New Roman" w:hAnsi="Times New Roman" w:cs="Times New Roman" w:hint="eastAsia"/>
          <w:sz w:val="24"/>
          <w:szCs w:val="24"/>
          <w:lang w:val="de-DE"/>
        </w:rPr>
        <w:t xml:space="preserve">, </w:t>
      </w:r>
      <w:r w:rsidR="00BD122F">
        <w:rPr>
          <w:rFonts w:ascii="Times New Roman" w:hAnsi="Times New Roman" w:cs="Times New Roman"/>
          <w:sz w:val="24"/>
          <w:szCs w:val="24"/>
          <w:lang w:val="de-DE"/>
        </w:rPr>
        <w:t>Daxiong Xiang</w:t>
      </w:r>
      <w:r w:rsidR="00C61047" w:rsidRPr="0002110E">
        <w:rPr>
          <w:rFonts w:ascii="Times New Roman" w:hAnsi="Times New Roman" w:cs="Times New Roman"/>
          <w:sz w:val="24"/>
          <w:szCs w:val="24"/>
          <w:lang w:val="de-DE"/>
        </w:rPr>
        <w:t>*</w:t>
      </w:r>
      <w:r w:rsidRPr="0002110E">
        <w:rPr>
          <w:rFonts w:ascii="Times New Roman" w:hAnsi="Times New Roman" w:cs="Times New Roman"/>
          <w:sz w:val="24"/>
          <w:szCs w:val="24"/>
          <w:vertAlign w:val="superscript"/>
          <w:lang w:val="de-DE"/>
        </w:rPr>
        <w:t>[b]</w:t>
      </w:r>
      <w:r w:rsidRPr="0002110E">
        <w:rPr>
          <w:rFonts w:ascii="Times New Roman" w:hAnsi="Times New Roman" w:cs="Times New Roman"/>
          <w:sz w:val="24"/>
          <w:szCs w:val="24"/>
          <w:lang w:val="de-DE"/>
        </w:rPr>
        <w:t xml:space="preserve"> and Wenbin Zeng*</w:t>
      </w:r>
      <w:r w:rsidRPr="0002110E">
        <w:rPr>
          <w:rFonts w:ascii="Times New Roman" w:hAnsi="Times New Roman" w:cs="Times New Roman"/>
          <w:sz w:val="24"/>
          <w:szCs w:val="24"/>
          <w:vertAlign w:val="superscript"/>
          <w:lang w:val="de-DE"/>
        </w:rPr>
        <w:t>[a]</w:t>
      </w:r>
    </w:p>
    <w:p w14:paraId="79FCAFCB" w14:textId="77777777" w:rsidR="00D22CE8" w:rsidRPr="001D3DD3" w:rsidRDefault="00D22CE8" w:rsidP="00D22CE8">
      <w:pPr>
        <w:jc w:val="left"/>
        <w:rPr>
          <w:rFonts w:ascii="Times New Roman" w:hAnsi="Times New Roman" w:cs="Times New Roman"/>
          <w:lang w:val="en-GB"/>
        </w:rPr>
      </w:pPr>
      <w:r w:rsidRPr="001D3DD3">
        <w:rPr>
          <w:rFonts w:ascii="Times New Roman" w:hAnsi="Times New Roman" w:cs="Times New Roman"/>
          <w:lang w:val="en-GB"/>
        </w:rPr>
        <w:t>[</w:t>
      </w:r>
      <w:proofErr w:type="gramStart"/>
      <w:r w:rsidRPr="001D3DD3">
        <w:rPr>
          <w:rFonts w:ascii="Times New Roman" w:hAnsi="Times New Roman" w:cs="Times New Roman"/>
          <w:lang w:val="en-GB"/>
        </w:rPr>
        <w:t>a</w:t>
      </w:r>
      <w:proofErr w:type="gramEnd"/>
      <w:r w:rsidRPr="001D3DD3">
        <w:rPr>
          <w:rFonts w:ascii="Times New Roman" w:hAnsi="Times New Roman" w:cs="Times New Roman"/>
          <w:lang w:val="en-GB"/>
        </w:rPr>
        <w:t xml:space="preserve">] </w:t>
      </w:r>
      <w:proofErr w:type="spellStart"/>
      <w:r w:rsidRPr="001D3DD3">
        <w:rPr>
          <w:rFonts w:ascii="Times New Roman" w:hAnsi="Times New Roman" w:cs="Times New Roman"/>
          <w:lang w:val="en-GB"/>
        </w:rPr>
        <w:t>Xiangya</w:t>
      </w:r>
      <w:proofErr w:type="spellEnd"/>
      <w:r w:rsidRPr="001D3DD3">
        <w:rPr>
          <w:rFonts w:ascii="Times New Roman" w:hAnsi="Times New Roman" w:cs="Times New Roman"/>
          <w:lang w:val="en-GB"/>
        </w:rPr>
        <w:t xml:space="preserve"> School of Pharmaceutical Sciences, Central South Universi</w:t>
      </w:r>
      <w:r>
        <w:rPr>
          <w:rFonts w:ascii="Times New Roman" w:hAnsi="Times New Roman" w:cs="Times New Roman"/>
          <w:lang w:val="en-GB"/>
        </w:rPr>
        <w:t>ty, Changsha, 410013, PR China.</w:t>
      </w:r>
    </w:p>
    <w:p w14:paraId="6DF0EFE3" w14:textId="77777777" w:rsidR="00D22CE8" w:rsidRDefault="00D22CE8" w:rsidP="00D22CE8">
      <w:pPr>
        <w:jc w:val="left"/>
        <w:rPr>
          <w:rFonts w:ascii="Times New Roman" w:hAnsi="Times New Roman" w:cs="Times New Roman"/>
          <w:lang w:val="en-GB"/>
        </w:rPr>
      </w:pPr>
      <w:r w:rsidRPr="001D3DD3">
        <w:rPr>
          <w:rFonts w:ascii="Times New Roman" w:hAnsi="Times New Roman" w:cs="Times New Roman"/>
          <w:lang w:val="en-GB"/>
        </w:rPr>
        <w:t>[</w:t>
      </w:r>
      <w:proofErr w:type="gramStart"/>
      <w:r w:rsidRPr="001D3DD3">
        <w:rPr>
          <w:rFonts w:ascii="Times New Roman" w:hAnsi="Times New Roman" w:cs="Times New Roman"/>
          <w:lang w:val="en-GB"/>
        </w:rPr>
        <w:t>b</w:t>
      </w:r>
      <w:proofErr w:type="gramEnd"/>
      <w:r w:rsidRPr="001D3DD3">
        <w:rPr>
          <w:rFonts w:ascii="Times New Roman" w:hAnsi="Times New Roman" w:cs="Times New Roman"/>
          <w:lang w:val="en-GB"/>
        </w:rPr>
        <w:t xml:space="preserve">] Department of Pharmacy the second </w:t>
      </w:r>
      <w:proofErr w:type="spellStart"/>
      <w:r w:rsidRPr="001D3DD3">
        <w:rPr>
          <w:rFonts w:ascii="Times New Roman" w:hAnsi="Times New Roman" w:cs="Times New Roman"/>
          <w:lang w:val="en-GB"/>
        </w:rPr>
        <w:t>Xiangya</w:t>
      </w:r>
      <w:proofErr w:type="spellEnd"/>
      <w:r w:rsidRPr="001D3DD3">
        <w:rPr>
          <w:rFonts w:ascii="Times New Roman" w:hAnsi="Times New Roman" w:cs="Times New Roman"/>
          <w:lang w:val="en-GB"/>
        </w:rPr>
        <w:t xml:space="preserve"> Hospital, Central South University, Changsha 410078, China.</w:t>
      </w:r>
    </w:p>
    <w:p w14:paraId="4F2FBC18" w14:textId="77777777" w:rsidR="00D22CE8" w:rsidRPr="00CF364E" w:rsidRDefault="00D22CE8" w:rsidP="00D22CE8">
      <w:pPr>
        <w:jc w:val="left"/>
        <w:rPr>
          <w:rFonts w:ascii="Times New Roman" w:hAnsi="Times New Roman" w:cs="Times New Roman"/>
          <w:lang w:val="en-GB"/>
        </w:rPr>
      </w:pPr>
      <w:r>
        <w:rPr>
          <w:rFonts w:ascii="Times New Roman" w:hAnsi="Times New Roman" w:cs="Times New Roman"/>
          <w:lang w:val="en-GB"/>
        </w:rPr>
        <w:t>[</w:t>
      </w:r>
      <w:proofErr w:type="gramStart"/>
      <w:r>
        <w:rPr>
          <w:rFonts w:ascii="Times New Roman" w:hAnsi="Times New Roman" w:cs="Times New Roman" w:hint="eastAsia"/>
          <w:lang w:val="en-GB"/>
        </w:rPr>
        <w:t>c</w:t>
      </w:r>
      <w:proofErr w:type="gramEnd"/>
      <w:r w:rsidRPr="001D3DD3">
        <w:rPr>
          <w:rFonts w:ascii="Times New Roman" w:hAnsi="Times New Roman" w:cs="Times New Roman"/>
          <w:lang w:val="en-GB"/>
        </w:rPr>
        <w:t xml:space="preserve">] </w:t>
      </w:r>
      <w:r>
        <w:rPr>
          <w:rFonts w:ascii="Times New Roman" w:hAnsi="Times New Roman" w:cs="Times New Roman"/>
          <w:lang w:val="en-GB"/>
        </w:rPr>
        <w:t>Department of Radiology</w:t>
      </w:r>
      <w:r w:rsidRPr="001D3DD3">
        <w:rPr>
          <w:rFonts w:ascii="Times New Roman" w:hAnsi="Times New Roman" w:cs="Times New Roman"/>
          <w:lang w:val="en-GB"/>
        </w:rPr>
        <w:t xml:space="preserve"> the second </w:t>
      </w:r>
      <w:proofErr w:type="spellStart"/>
      <w:r w:rsidRPr="001D3DD3">
        <w:rPr>
          <w:rFonts w:ascii="Times New Roman" w:hAnsi="Times New Roman" w:cs="Times New Roman"/>
          <w:lang w:val="en-GB"/>
        </w:rPr>
        <w:t>Xiangya</w:t>
      </w:r>
      <w:proofErr w:type="spellEnd"/>
      <w:r w:rsidRPr="001D3DD3">
        <w:rPr>
          <w:rFonts w:ascii="Times New Roman" w:hAnsi="Times New Roman" w:cs="Times New Roman"/>
          <w:lang w:val="en-GB"/>
        </w:rPr>
        <w:t xml:space="preserve"> Hospital, Central South University, Changsha 410078, China.</w:t>
      </w:r>
    </w:p>
    <w:p w14:paraId="5DB99593" w14:textId="0EFDC93F" w:rsidR="00187520" w:rsidRDefault="0002110E" w:rsidP="00D22CE8">
      <w:pPr>
        <w:rPr>
          <w:rFonts w:ascii="Times New Roman" w:hAnsi="Times New Roman" w:cs="Times New Roman"/>
          <w:sz w:val="24"/>
          <w:szCs w:val="24"/>
          <w:lang w:val="en-GB"/>
        </w:rPr>
      </w:pPr>
      <w:bookmarkStart w:id="0" w:name="_GoBack"/>
      <w:bookmarkEnd w:id="0"/>
      <w:r w:rsidRPr="0002110E">
        <w:rPr>
          <w:rFonts w:ascii="Times New Roman" w:hAnsi="Times New Roman" w:cs="Times New Roman"/>
          <w:sz w:val="24"/>
          <w:szCs w:val="24"/>
          <w:lang w:val="en-GB"/>
        </w:rPr>
        <w:t>[#] These authors c</w:t>
      </w:r>
      <w:r>
        <w:rPr>
          <w:rFonts w:ascii="Times New Roman" w:hAnsi="Times New Roman" w:cs="Times New Roman"/>
          <w:sz w:val="24"/>
          <w:szCs w:val="24"/>
          <w:lang w:val="en-GB"/>
        </w:rPr>
        <w:t>ontributed equally to this work</w:t>
      </w:r>
      <w:r w:rsidR="00187520" w:rsidRPr="00187520">
        <w:rPr>
          <w:rFonts w:ascii="Times New Roman" w:hAnsi="Times New Roman" w:cs="Times New Roman"/>
          <w:sz w:val="24"/>
          <w:szCs w:val="24"/>
          <w:lang w:val="en-GB"/>
        </w:rPr>
        <w:t>.</w:t>
      </w:r>
    </w:p>
    <w:p w14:paraId="33AC02EB" w14:textId="77777777" w:rsidR="00187520" w:rsidRDefault="00187520">
      <w:pPr>
        <w:rPr>
          <w:rFonts w:ascii="Times New Roman" w:hAnsi="Times New Roman" w:cs="Times New Roman"/>
          <w:sz w:val="24"/>
          <w:szCs w:val="24"/>
          <w:lang w:val="en-GB"/>
        </w:rPr>
      </w:pPr>
    </w:p>
    <w:p w14:paraId="0DA9D91D" w14:textId="77777777" w:rsidR="00187520" w:rsidRDefault="00187520">
      <w:pPr>
        <w:rPr>
          <w:rFonts w:ascii="Times New Roman" w:hAnsi="Times New Roman" w:cs="Times New Roman"/>
          <w:sz w:val="24"/>
          <w:szCs w:val="24"/>
          <w:lang w:val="en-GB"/>
        </w:rPr>
      </w:pPr>
    </w:p>
    <w:p w14:paraId="47FAD745" w14:textId="77777777" w:rsidR="00187520" w:rsidRPr="00CE6BC3" w:rsidRDefault="00187520" w:rsidP="00187520">
      <w:pPr>
        <w:rPr>
          <w:rFonts w:ascii="Times New Roman" w:hAnsi="Times New Roman" w:cs="Times New Roman"/>
          <w:b/>
          <w:bCs/>
          <w:sz w:val="24"/>
          <w:szCs w:val="24"/>
          <w:lang w:val="en-GB"/>
        </w:rPr>
      </w:pPr>
      <w:r w:rsidRPr="00CE6BC3">
        <w:rPr>
          <w:rFonts w:ascii="Times New Roman" w:hAnsi="Times New Roman" w:cs="Times New Roman"/>
          <w:b/>
          <w:bCs/>
          <w:sz w:val="24"/>
          <w:szCs w:val="24"/>
          <w:lang w:val="en-GB"/>
        </w:rPr>
        <w:t>Contents</w:t>
      </w:r>
    </w:p>
    <w:p w14:paraId="7D215292" w14:textId="77777777" w:rsidR="00187520" w:rsidRP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S1 Synthesis and characterization</w:t>
      </w:r>
    </w:p>
    <w:p w14:paraId="0269A972" w14:textId="77777777" w:rsidR="00187520" w:rsidRP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S1.1 Materials and methods</w:t>
      </w:r>
    </w:p>
    <w:p w14:paraId="2A963E60" w14:textId="2BAF4474" w:rsidR="00187520" w:rsidRPr="00187520" w:rsidRDefault="004117BF" w:rsidP="00187520">
      <w:pPr>
        <w:rPr>
          <w:rFonts w:ascii="Times New Roman" w:hAnsi="Times New Roman" w:cs="Times New Roman"/>
          <w:sz w:val="24"/>
          <w:szCs w:val="24"/>
          <w:lang w:val="en-GB"/>
        </w:rPr>
      </w:pPr>
      <w:r>
        <w:rPr>
          <w:rFonts w:ascii="Times New Roman" w:hAnsi="Times New Roman" w:cs="Times New Roman"/>
          <w:sz w:val="24"/>
          <w:szCs w:val="24"/>
          <w:lang w:val="en-GB"/>
        </w:rPr>
        <w:t>S1.</w:t>
      </w:r>
      <w:r>
        <w:rPr>
          <w:rFonts w:ascii="Times New Roman" w:hAnsi="Times New Roman" w:cs="Times New Roman" w:hint="eastAsia"/>
          <w:sz w:val="24"/>
          <w:szCs w:val="24"/>
          <w:lang w:val="en-GB"/>
        </w:rPr>
        <w:t>2</w:t>
      </w:r>
      <w:r w:rsidR="00187520" w:rsidRPr="00187520">
        <w:rPr>
          <w:rFonts w:ascii="Times New Roman" w:hAnsi="Times New Roman" w:cs="Times New Roman"/>
          <w:sz w:val="24"/>
          <w:szCs w:val="24"/>
          <w:lang w:val="en-GB"/>
        </w:rPr>
        <w:t xml:space="preserve"> </w:t>
      </w:r>
      <w:r w:rsidR="00631CFE" w:rsidRPr="00187520">
        <w:rPr>
          <w:rFonts w:ascii="Times New Roman" w:hAnsi="Times New Roman" w:cs="Times New Roman"/>
          <w:sz w:val="24"/>
          <w:szCs w:val="24"/>
          <w:lang w:val="en-GB"/>
        </w:rPr>
        <w:t>Fluorescence measurement</w:t>
      </w:r>
      <w:r w:rsidR="00631CFE" w:rsidRPr="00631CFE">
        <w:rPr>
          <w:rFonts w:ascii="Times New Roman" w:hAnsi="Times New Roman" w:cs="Times New Roman"/>
          <w:sz w:val="24"/>
          <w:szCs w:val="24"/>
          <w:lang w:val="en-GB"/>
        </w:rPr>
        <w:t xml:space="preserve"> </w:t>
      </w:r>
    </w:p>
    <w:p w14:paraId="60E3B90D" w14:textId="7DE1EFAD" w:rsidR="00187520" w:rsidRPr="00187520" w:rsidRDefault="004117BF" w:rsidP="00187520">
      <w:pPr>
        <w:rPr>
          <w:rFonts w:ascii="Times New Roman" w:hAnsi="Times New Roman" w:cs="Times New Roman"/>
          <w:sz w:val="24"/>
          <w:szCs w:val="24"/>
          <w:lang w:val="en-GB"/>
        </w:rPr>
      </w:pPr>
      <w:r>
        <w:rPr>
          <w:rFonts w:ascii="Times New Roman" w:hAnsi="Times New Roman" w:cs="Times New Roman"/>
          <w:sz w:val="24"/>
          <w:szCs w:val="24"/>
          <w:lang w:val="en-GB"/>
        </w:rPr>
        <w:t>S1.</w:t>
      </w:r>
      <w:r>
        <w:rPr>
          <w:rFonts w:ascii="Times New Roman" w:hAnsi="Times New Roman" w:cs="Times New Roman" w:hint="eastAsia"/>
          <w:sz w:val="24"/>
          <w:szCs w:val="24"/>
          <w:lang w:val="en-GB"/>
        </w:rPr>
        <w:t>3</w:t>
      </w:r>
      <w:r w:rsidR="00187520" w:rsidRPr="00187520">
        <w:rPr>
          <w:rFonts w:ascii="Times New Roman" w:hAnsi="Times New Roman" w:cs="Times New Roman"/>
          <w:sz w:val="24"/>
          <w:szCs w:val="24"/>
          <w:lang w:val="en-GB"/>
        </w:rPr>
        <w:t xml:space="preserve"> </w:t>
      </w:r>
      <w:r w:rsidR="00631CFE" w:rsidRPr="00631CFE">
        <w:rPr>
          <w:rFonts w:ascii="Times New Roman" w:hAnsi="Times New Roman" w:cs="Times New Roman"/>
          <w:sz w:val="24"/>
          <w:szCs w:val="24"/>
          <w:lang w:val="en-GB"/>
        </w:rPr>
        <w:t xml:space="preserve">The imaging of cells by </w:t>
      </w:r>
      <w:r w:rsidR="00631CFE" w:rsidRPr="00631CFE">
        <w:rPr>
          <w:rFonts w:ascii="Times New Roman" w:hAnsi="Times New Roman" w:cs="Times New Roman"/>
          <w:b/>
          <w:sz w:val="24"/>
          <w:szCs w:val="24"/>
          <w:lang w:val="en-GB"/>
        </w:rPr>
        <w:t>HBAE</w:t>
      </w:r>
    </w:p>
    <w:p w14:paraId="1B3EFFD7" w14:textId="77777777" w:rsidR="00187520" w:rsidRP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S2 Cell experiments</w:t>
      </w:r>
    </w:p>
    <w:p w14:paraId="5AE9A5F5" w14:textId="77777777" w:rsidR="00187520" w:rsidRP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S2.1 Cell culture</w:t>
      </w:r>
    </w:p>
    <w:p w14:paraId="50909373" w14:textId="77777777" w:rsid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 xml:space="preserve">S2.2 </w:t>
      </w:r>
      <w:r w:rsidR="00DB70C3" w:rsidRPr="00DB70C3">
        <w:rPr>
          <w:rFonts w:ascii="Times New Roman" w:hAnsi="Times New Roman" w:cs="Times New Roman"/>
          <w:sz w:val="24"/>
          <w:szCs w:val="24"/>
          <w:lang w:val="en-GB"/>
        </w:rPr>
        <w:t>Cell Viability Assay</w:t>
      </w:r>
    </w:p>
    <w:p w14:paraId="55EA5D0A" w14:textId="4FE29478" w:rsidR="00702FF0" w:rsidRDefault="00702FF0" w:rsidP="00187520">
      <w:pPr>
        <w:rPr>
          <w:rFonts w:ascii="Times New Roman" w:hAnsi="Times New Roman" w:cs="Times New Roman"/>
          <w:sz w:val="24"/>
          <w:szCs w:val="24"/>
          <w:lang w:val="en-GB"/>
        </w:rPr>
      </w:pPr>
      <w:r>
        <w:rPr>
          <w:rFonts w:ascii="Times New Roman" w:hAnsi="Times New Roman" w:cs="Times New Roman"/>
          <w:sz w:val="24"/>
          <w:szCs w:val="24"/>
          <w:lang w:val="en-GB"/>
        </w:rPr>
        <w:t>S2.</w:t>
      </w:r>
      <w:r>
        <w:rPr>
          <w:rFonts w:ascii="Times New Roman" w:hAnsi="Times New Roman" w:cs="Times New Roman" w:hint="eastAsia"/>
          <w:sz w:val="24"/>
          <w:szCs w:val="24"/>
          <w:lang w:val="en-GB"/>
        </w:rPr>
        <w:t xml:space="preserve">3 </w:t>
      </w:r>
      <w:r w:rsidRPr="00702FF0">
        <w:rPr>
          <w:rFonts w:ascii="Times New Roman" w:hAnsi="Times New Roman" w:cs="Times New Roman"/>
          <w:sz w:val="24"/>
          <w:szCs w:val="24"/>
        </w:rPr>
        <w:t>Western blo</w:t>
      </w:r>
      <w:r>
        <w:rPr>
          <w:rFonts w:ascii="Times New Roman" w:hAnsi="Times New Roman" w:cs="Times New Roman"/>
          <w:sz w:val="24"/>
          <w:szCs w:val="24"/>
        </w:rPr>
        <w:t>t analysis</w:t>
      </w:r>
    </w:p>
    <w:p w14:paraId="7A862477" w14:textId="77777777" w:rsidR="00187520" w:rsidRP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S3 Animal experiment</w:t>
      </w:r>
    </w:p>
    <w:p w14:paraId="0731EBC2" w14:textId="77777777" w:rsidR="00187520" w:rsidRDefault="00187520" w:rsidP="00187520">
      <w:pPr>
        <w:rPr>
          <w:rFonts w:ascii="Times New Roman" w:hAnsi="Times New Roman" w:cs="Times New Roman"/>
          <w:sz w:val="24"/>
          <w:szCs w:val="24"/>
          <w:lang w:val="en-GB"/>
        </w:rPr>
      </w:pPr>
      <w:r w:rsidRPr="00187520">
        <w:rPr>
          <w:rFonts w:ascii="Times New Roman" w:hAnsi="Times New Roman" w:cs="Times New Roman"/>
          <w:sz w:val="24"/>
          <w:szCs w:val="24"/>
          <w:lang w:val="en-GB"/>
        </w:rPr>
        <w:t>S3.1 Animal Model</w:t>
      </w:r>
    </w:p>
    <w:p w14:paraId="7A9FBA40" w14:textId="4266A340" w:rsidR="00631CFE" w:rsidRPr="00724532" w:rsidRDefault="00631CFE" w:rsidP="00631CFE">
      <w:pPr>
        <w:rPr>
          <w:rFonts w:ascii="Times New Roman" w:hAnsi="Times New Roman" w:cs="Times New Roman"/>
          <w:sz w:val="24"/>
          <w:szCs w:val="24"/>
        </w:rPr>
      </w:pPr>
      <w:r>
        <w:rPr>
          <w:rFonts w:ascii="Times New Roman" w:hAnsi="Times New Roman" w:cs="Times New Roman"/>
          <w:sz w:val="24"/>
          <w:szCs w:val="24"/>
          <w:lang w:val="en-GB"/>
        </w:rPr>
        <w:t>S3.</w:t>
      </w:r>
      <w:r>
        <w:rPr>
          <w:rFonts w:ascii="Times New Roman" w:hAnsi="Times New Roman" w:cs="Times New Roman" w:hint="eastAsia"/>
          <w:sz w:val="24"/>
          <w:szCs w:val="24"/>
          <w:lang w:val="en-GB"/>
        </w:rPr>
        <w:t>2</w:t>
      </w:r>
      <w:r w:rsidR="00702FF0">
        <w:rPr>
          <w:rFonts w:ascii="Times New Roman" w:hAnsi="Times New Roman" w:cs="Times New Roman" w:hint="eastAsia"/>
          <w:sz w:val="24"/>
          <w:szCs w:val="24"/>
          <w:lang w:val="en-GB"/>
        </w:rPr>
        <w:t xml:space="preserve"> </w:t>
      </w:r>
      <w:r w:rsidRPr="00724532">
        <w:rPr>
          <w:rFonts w:ascii="Times New Roman" w:hAnsi="Times New Roman" w:cs="Times New Roman"/>
          <w:sz w:val="24"/>
          <w:szCs w:val="24"/>
        </w:rPr>
        <w:t xml:space="preserve">Real-time in Vivo imaging in 5XFAD Mice of </w:t>
      </w:r>
      <w:r w:rsidRPr="00724532">
        <w:rPr>
          <w:rFonts w:ascii="Times New Roman" w:hAnsi="Times New Roman" w:cs="Times New Roman" w:hint="eastAsia"/>
          <w:b/>
          <w:sz w:val="24"/>
          <w:szCs w:val="24"/>
        </w:rPr>
        <w:t>HBAE</w:t>
      </w:r>
    </w:p>
    <w:p w14:paraId="34109137" w14:textId="77777777" w:rsidR="00631CFE" w:rsidRPr="00631CFE" w:rsidRDefault="00631CFE" w:rsidP="00187520">
      <w:pPr>
        <w:rPr>
          <w:rFonts w:ascii="Times New Roman" w:hAnsi="Times New Roman" w:cs="Times New Roman"/>
          <w:sz w:val="24"/>
          <w:szCs w:val="24"/>
        </w:rPr>
      </w:pPr>
    </w:p>
    <w:p w14:paraId="04B95A62" w14:textId="77777777" w:rsidR="00187520" w:rsidRDefault="00187520" w:rsidP="00187520">
      <w:pPr>
        <w:rPr>
          <w:rFonts w:ascii="Times New Roman" w:hAnsi="Times New Roman" w:cs="Times New Roman"/>
          <w:sz w:val="24"/>
          <w:szCs w:val="24"/>
          <w:lang w:val="en-GB"/>
        </w:rPr>
      </w:pPr>
    </w:p>
    <w:p w14:paraId="53B0329E" w14:textId="77777777" w:rsidR="00DB70C3" w:rsidRDefault="00DB70C3" w:rsidP="00187520">
      <w:pPr>
        <w:rPr>
          <w:rFonts w:ascii="Times New Roman" w:hAnsi="Times New Roman" w:cs="Times New Roman"/>
          <w:sz w:val="24"/>
          <w:szCs w:val="24"/>
          <w:lang w:val="en-GB"/>
        </w:rPr>
      </w:pPr>
    </w:p>
    <w:p w14:paraId="2992C53F" w14:textId="77777777" w:rsidR="00DB70C3" w:rsidRDefault="00DB70C3" w:rsidP="00187520">
      <w:pPr>
        <w:rPr>
          <w:rFonts w:ascii="Times New Roman" w:hAnsi="Times New Roman" w:cs="Times New Roman"/>
          <w:sz w:val="24"/>
          <w:szCs w:val="24"/>
          <w:lang w:val="en-GB"/>
        </w:rPr>
      </w:pPr>
    </w:p>
    <w:p w14:paraId="7EA5C04C" w14:textId="77777777" w:rsidR="004117BF" w:rsidRDefault="004117BF" w:rsidP="00187520">
      <w:pPr>
        <w:rPr>
          <w:rFonts w:ascii="Times New Roman" w:hAnsi="Times New Roman" w:cs="Times New Roman"/>
          <w:sz w:val="24"/>
          <w:szCs w:val="24"/>
          <w:lang w:val="en-GB"/>
        </w:rPr>
      </w:pPr>
    </w:p>
    <w:p w14:paraId="6E675FC2" w14:textId="77777777" w:rsidR="00CE6BC3" w:rsidRDefault="00CE6BC3">
      <w:pPr>
        <w:widowControl/>
        <w:jc w:val="left"/>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37CF2F94" w14:textId="5393F694" w:rsidR="00F67F24" w:rsidRPr="00DB70C3" w:rsidRDefault="00F67F24" w:rsidP="00F67F24">
      <w:pPr>
        <w:rPr>
          <w:rFonts w:ascii="Times New Roman" w:hAnsi="Times New Roman" w:cs="Times New Roman"/>
          <w:b/>
          <w:sz w:val="24"/>
          <w:szCs w:val="24"/>
          <w:lang w:val="en-GB"/>
        </w:rPr>
      </w:pPr>
      <w:r w:rsidRPr="00DB70C3">
        <w:rPr>
          <w:rFonts w:ascii="Times New Roman" w:hAnsi="Times New Roman" w:cs="Times New Roman"/>
          <w:b/>
          <w:sz w:val="24"/>
          <w:szCs w:val="24"/>
          <w:lang w:val="en-GB"/>
        </w:rPr>
        <w:lastRenderedPageBreak/>
        <w:t>S1 Synthesis and characterization</w:t>
      </w:r>
    </w:p>
    <w:p w14:paraId="2260FFEF" w14:textId="77777777" w:rsidR="00187520" w:rsidRPr="00DB70C3" w:rsidRDefault="00F67F24" w:rsidP="00F67F24">
      <w:pPr>
        <w:rPr>
          <w:rFonts w:ascii="Times New Roman" w:hAnsi="Times New Roman" w:cs="Times New Roman"/>
          <w:b/>
          <w:sz w:val="24"/>
          <w:szCs w:val="24"/>
          <w:lang w:val="en-GB"/>
        </w:rPr>
      </w:pPr>
      <w:r w:rsidRPr="00DB70C3">
        <w:rPr>
          <w:rFonts w:ascii="Times New Roman" w:hAnsi="Times New Roman" w:cs="Times New Roman"/>
          <w:b/>
          <w:sz w:val="24"/>
          <w:szCs w:val="24"/>
          <w:lang w:val="en-GB"/>
        </w:rPr>
        <w:t>S1.1 Materials and methods</w:t>
      </w:r>
    </w:p>
    <w:p w14:paraId="7E472C04" w14:textId="5C611BAB" w:rsidR="00F67F24" w:rsidRDefault="00F67F24" w:rsidP="00F67F24">
      <w:pPr>
        <w:rPr>
          <w:rFonts w:ascii="Times New Roman" w:hAnsi="Times New Roman" w:cs="Times New Roman"/>
          <w:sz w:val="24"/>
          <w:szCs w:val="24"/>
        </w:rPr>
      </w:pPr>
      <w:r w:rsidRPr="00F67F24">
        <w:rPr>
          <w:rFonts w:ascii="Times New Roman" w:hAnsi="Times New Roman" w:cs="Times New Roman"/>
          <w:sz w:val="24"/>
          <w:szCs w:val="24"/>
        </w:rPr>
        <w:t xml:space="preserve">All chemicals and reagents were used as received useless otherwise specified. Vitamin B1, benzaldehyde, and </w:t>
      </w:r>
      <w:r w:rsidRPr="00476244">
        <w:rPr>
          <w:rFonts w:ascii="Times New Roman" w:hAnsi="Times New Roman" w:cs="Times New Roman"/>
          <w:i/>
          <w:iCs/>
          <w:sz w:val="24"/>
          <w:szCs w:val="24"/>
        </w:rPr>
        <w:t>p</w:t>
      </w:r>
      <w:r w:rsidRPr="00F67F24">
        <w:rPr>
          <w:rFonts w:ascii="Times New Roman" w:hAnsi="Times New Roman" w:cs="Times New Roman"/>
          <w:sz w:val="24"/>
          <w:szCs w:val="24"/>
        </w:rPr>
        <w:t>-</w:t>
      </w:r>
      <w:proofErr w:type="spellStart"/>
      <w:r w:rsidRPr="00F67F24">
        <w:rPr>
          <w:rFonts w:ascii="Times New Roman" w:hAnsi="Times New Roman" w:cs="Times New Roman"/>
          <w:sz w:val="24"/>
          <w:szCs w:val="24"/>
        </w:rPr>
        <w:t>chloroaniline</w:t>
      </w:r>
      <w:proofErr w:type="spellEnd"/>
      <w:r w:rsidRPr="00F67F24">
        <w:rPr>
          <w:rFonts w:ascii="Times New Roman" w:hAnsi="Times New Roman" w:cs="Times New Roman"/>
          <w:sz w:val="24"/>
          <w:szCs w:val="24"/>
        </w:rPr>
        <w:t xml:space="preserve"> (99.5%) were purchased from Energy Chemical Co., Ltd (China). 4-Pyridine carboxaldehyde (98%) and pyridine were purchased from Sinopharm Chemical Reagent Co., Ltd (China). 4’,6-diam</w:t>
      </w:r>
      <w:r w:rsidR="00304EF0">
        <w:rPr>
          <w:rFonts w:ascii="Times New Roman" w:hAnsi="Times New Roman" w:cs="Times New Roman"/>
          <w:sz w:val="24"/>
          <w:szCs w:val="24"/>
        </w:rPr>
        <w:t xml:space="preserve">idino-2-phenylindole (DAPI) </w:t>
      </w:r>
      <w:r w:rsidRPr="00F67F24">
        <w:rPr>
          <w:rFonts w:ascii="Times New Roman" w:hAnsi="Times New Roman" w:cs="Times New Roman"/>
          <w:sz w:val="24"/>
          <w:szCs w:val="24"/>
        </w:rPr>
        <w:t xml:space="preserve">were purchased from Sigma-Aldrich. </w:t>
      </w:r>
      <w:r w:rsidR="008E33A8" w:rsidRPr="008E33A8">
        <w:rPr>
          <w:rFonts w:ascii="Times New Roman" w:hAnsi="Times New Roman" w:cs="Times New Roman"/>
          <w:sz w:val="24"/>
          <w:szCs w:val="24"/>
        </w:rPr>
        <w:t>The high sugar DMEM base used was purchased from Thermo Fisher technology</w:t>
      </w:r>
      <w:r w:rsidRPr="00F67F24">
        <w:rPr>
          <w:rFonts w:ascii="Times New Roman" w:hAnsi="Times New Roman" w:cs="Times New Roman"/>
          <w:sz w:val="24"/>
          <w:szCs w:val="24"/>
        </w:rPr>
        <w:t>, p</w:t>
      </w:r>
      <w:r w:rsidR="00734E2F">
        <w:rPr>
          <w:rFonts w:ascii="Times New Roman" w:hAnsi="Times New Roman" w:cs="Times New Roman"/>
          <w:sz w:val="24"/>
          <w:szCs w:val="24"/>
        </w:rPr>
        <w:t>hosphate buffered saline (PBS)</w:t>
      </w:r>
      <w:r w:rsidR="00734E2F">
        <w:rPr>
          <w:rFonts w:ascii="Times New Roman" w:hAnsi="Times New Roman" w:cs="Times New Roman" w:hint="eastAsia"/>
          <w:sz w:val="24"/>
          <w:szCs w:val="24"/>
        </w:rPr>
        <w:t xml:space="preserve"> </w:t>
      </w:r>
      <w:r w:rsidRPr="00F67F24">
        <w:rPr>
          <w:rFonts w:ascii="Times New Roman" w:hAnsi="Times New Roman" w:cs="Times New Roman"/>
          <w:sz w:val="24"/>
          <w:szCs w:val="24"/>
        </w:rPr>
        <w:t xml:space="preserve">were purchased from Invitrogen. The cell counting kit-8 (CCK-8) cytotoxicity assay kit was a commercial product of </w:t>
      </w:r>
      <w:proofErr w:type="spellStart"/>
      <w:r w:rsidRPr="00F67F24">
        <w:rPr>
          <w:rFonts w:ascii="Times New Roman" w:hAnsi="Times New Roman" w:cs="Times New Roman"/>
          <w:sz w:val="24"/>
          <w:szCs w:val="24"/>
        </w:rPr>
        <w:t>Beyotime</w:t>
      </w:r>
      <w:proofErr w:type="spellEnd"/>
      <w:r w:rsidRPr="00F67F24">
        <w:rPr>
          <w:rFonts w:ascii="Times New Roman" w:hAnsi="Times New Roman" w:cs="Times New Roman"/>
          <w:sz w:val="24"/>
          <w:szCs w:val="24"/>
        </w:rPr>
        <w:t xml:space="preserve"> Biotechnology (China). Milli-Q water was supplied by Milli-Q Plus System (Millipo</w:t>
      </w:r>
      <w:r w:rsidR="00796AE8">
        <w:rPr>
          <w:rFonts w:ascii="Times New Roman" w:hAnsi="Times New Roman" w:cs="Times New Roman"/>
          <w:sz w:val="24"/>
          <w:szCs w:val="24"/>
        </w:rPr>
        <w:t>re Corporation, United States).</w:t>
      </w:r>
    </w:p>
    <w:p w14:paraId="0B709E80" w14:textId="5F7D3408" w:rsidR="00F67F24" w:rsidRDefault="00F67F24" w:rsidP="00F67F24">
      <w:pPr>
        <w:rPr>
          <w:rFonts w:ascii="Times New Roman" w:hAnsi="Times New Roman" w:cs="Times New Roman"/>
          <w:sz w:val="24"/>
          <w:szCs w:val="24"/>
        </w:rPr>
      </w:pPr>
      <w:r w:rsidRPr="00476244">
        <w:rPr>
          <w:rFonts w:ascii="Times New Roman" w:hAnsi="Times New Roman" w:cs="Times New Roman"/>
          <w:sz w:val="24"/>
          <w:szCs w:val="24"/>
          <w:vertAlign w:val="superscript"/>
        </w:rPr>
        <w:t>1</w:t>
      </w:r>
      <w:r w:rsidRPr="00F67F24">
        <w:rPr>
          <w:rFonts w:ascii="Times New Roman" w:hAnsi="Times New Roman" w:cs="Times New Roman"/>
          <w:sz w:val="24"/>
          <w:szCs w:val="24"/>
        </w:rPr>
        <w:t xml:space="preserve">H and </w:t>
      </w:r>
      <w:r w:rsidRPr="00476244">
        <w:rPr>
          <w:rFonts w:ascii="Times New Roman" w:hAnsi="Times New Roman" w:cs="Times New Roman"/>
          <w:sz w:val="24"/>
          <w:szCs w:val="24"/>
          <w:vertAlign w:val="superscript"/>
        </w:rPr>
        <w:t>13</w:t>
      </w:r>
      <w:r w:rsidRPr="00F67F24">
        <w:rPr>
          <w:rFonts w:ascii="Times New Roman" w:hAnsi="Times New Roman" w:cs="Times New Roman"/>
          <w:sz w:val="24"/>
          <w:szCs w:val="24"/>
        </w:rPr>
        <w:t>C NMR spectra were measured on a Bruker ARX 400</w:t>
      </w:r>
      <w:r w:rsidR="00476244">
        <w:rPr>
          <w:rFonts w:ascii="Times New Roman" w:hAnsi="Times New Roman" w:cs="Times New Roman"/>
          <w:sz w:val="24"/>
          <w:szCs w:val="24"/>
        </w:rPr>
        <w:t xml:space="preserve"> MHz</w:t>
      </w:r>
      <w:r w:rsidRPr="00F67F24">
        <w:rPr>
          <w:rFonts w:ascii="Times New Roman" w:hAnsi="Times New Roman" w:cs="Times New Roman"/>
          <w:sz w:val="24"/>
          <w:szCs w:val="24"/>
        </w:rPr>
        <w:t xml:space="preserve"> NMR spectrometer using </w:t>
      </w:r>
      <w:r w:rsidR="004579C5">
        <w:rPr>
          <w:rFonts w:ascii="Times New Roman" w:hAnsi="Times New Roman" w:cs="Times New Roman"/>
          <w:sz w:val="24"/>
          <w:szCs w:val="24"/>
        </w:rPr>
        <w:t>CDCl</w:t>
      </w:r>
      <w:r w:rsidR="004579C5" w:rsidRPr="004579C5">
        <w:rPr>
          <w:rFonts w:ascii="Times New Roman" w:hAnsi="Times New Roman" w:cs="Times New Roman"/>
          <w:sz w:val="24"/>
          <w:szCs w:val="24"/>
          <w:vertAlign w:val="subscript"/>
        </w:rPr>
        <w:t>3</w:t>
      </w:r>
      <w:r w:rsidR="004579C5">
        <w:rPr>
          <w:rFonts w:ascii="Times New Roman" w:hAnsi="Times New Roman" w:cs="Times New Roman" w:hint="eastAsia"/>
          <w:sz w:val="24"/>
          <w:szCs w:val="24"/>
          <w:vertAlign w:val="subscript"/>
        </w:rPr>
        <w:t xml:space="preserve"> </w:t>
      </w:r>
      <w:r w:rsidR="004579C5" w:rsidRPr="004579C5">
        <w:rPr>
          <w:rFonts w:ascii="Times New Roman" w:hAnsi="Times New Roman" w:cs="Times New Roman" w:hint="eastAsia"/>
          <w:sz w:val="24"/>
          <w:szCs w:val="24"/>
        </w:rPr>
        <w:t>and</w:t>
      </w:r>
      <w:r w:rsidR="004579C5">
        <w:rPr>
          <w:rFonts w:ascii="Times New Roman" w:hAnsi="Times New Roman" w:cs="Times New Roman" w:hint="eastAsia"/>
          <w:sz w:val="24"/>
          <w:szCs w:val="24"/>
        </w:rPr>
        <w:t xml:space="preserve"> </w:t>
      </w:r>
      <w:r w:rsidRPr="00F67F24">
        <w:rPr>
          <w:rFonts w:ascii="Times New Roman" w:hAnsi="Times New Roman" w:cs="Times New Roman"/>
          <w:sz w:val="24"/>
          <w:szCs w:val="24"/>
        </w:rPr>
        <w:t xml:space="preserve">DMSO-d6 as the solvent and </w:t>
      </w:r>
      <w:proofErr w:type="spellStart"/>
      <w:r w:rsidRPr="00F67F24">
        <w:rPr>
          <w:rFonts w:ascii="Times New Roman" w:hAnsi="Times New Roman" w:cs="Times New Roman"/>
          <w:sz w:val="24"/>
          <w:szCs w:val="24"/>
        </w:rPr>
        <w:t>tetramethylsilane</w:t>
      </w:r>
      <w:proofErr w:type="spellEnd"/>
      <w:r w:rsidRPr="00F67F24">
        <w:rPr>
          <w:rFonts w:ascii="Times New Roman" w:hAnsi="Times New Roman" w:cs="Times New Roman"/>
          <w:sz w:val="24"/>
          <w:szCs w:val="24"/>
        </w:rPr>
        <w:t xml:space="preserve"> (TMS; δ = 0) as the internal reference. UV-vis Absorption spectra were performed on a UV-2450 scanning spectrophotometer (Shimadzu, Japan). Fluorescent spectra were recorded on a </w:t>
      </w:r>
      <w:r w:rsidR="00AD42CD">
        <w:rPr>
          <w:rFonts w:ascii="Times New Roman" w:hAnsi="Times New Roman" w:cs="Times New Roman" w:hint="eastAsia"/>
          <w:sz w:val="24"/>
          <w:szCs w:val="24"/>
        </w:rPr>
        <w:t>Hitachi</w:t>
      </w:r>
      <w:r w:rsidR="00AD42CD">
        <w:rPr>
          <w:rFonts w:ascii="Times New Roman" w:hAnsi="Times New Roman" w:cs="Times New Roman"/>
          <w:sz w:val="24"/>
          <w:szCs w:val="24"/>
        </w:rPr>
        <w:t xml:space="preserve"> F-</w:t>
      </w:r>
      <w:r w:rsidR="00AD42CD">
        <w:rPr>
          <w:rFonts w:ascii="Times New Roman" w:hAnsi="Times New Roman" w:cs="Times New Roman" w:hint="eastAsia"/>
          <w:sz w:val="24"/>
          <w:szCs w:val="24"/>
        </w:rPr>
        <w:t>2700</w:t>
      </w:r>
      <w:r w:rsidRPr="00F67F24">
        <w:rPr>
          <w:rFonts w:ascii="Times New Roman" w:hAnsi="Times New Roman" w:cs="Times New Roman"/>
          <w:sz w:val="24"/>
          <w:szCs w:val="24"/>
        </w:rPr>
        <w:t xml:space="preserve"> equipped with a 1 cm quartz cell.</w:t>
      </w:r>
      <w:r w:rsidR="00734E2F" w:rsidRPr="00F67F24">
        <w:rPr>
          <w:rFonts w:ascii="Times New Roman" w:hAnsi="Times New Roman" w:cs="Times New Roman"/>
          <w:sz w:val="24"/>
          <w:szCs w:val="24"/>
        </w:rPr>
        <w:t xml:space="preserve"> </w:t>
      </w:r>
      <w:r w:rsidRPr="00F67F24">
        <w:rPr>
          <w:rFonts w:ascii="Times New Roman" w:hAnsi="Times New Roman" w:cs="Times New Roman"/>
          <w:sz w:val="24"/>
          <w:szCs w:val="24"/>
        </w:rPr>
        <w:t xml:space="preserve">Fluorescent images were collected on Leica DMI4000B fluorescence microscope. </w:t>
      </w:r>
      <w:r w:rsidR="004F37AC">
        <w:rPr>
          <w:rFonts w:ascii="Times New Roman" w:hAnsi="Times New Roman" w:cs="Times New Roman" w:hint="eastAsia"/>
          <w:sz w:val="24"/>
          <w:szCs w:val="24"/>
        </w:rPr>
        <w:t xml:space="preserve">The </w:t>
      </w:r>
      <w:r w:rsidR="00CB7EBD">
        <w:rPr>
          <w:rFonts w:ascii="Times New Roman" w:hAnsi="Times New Roman" w:cs="Times New Roman" w:hint="eastAsia"/>
          <w:sz w:val="24"/>
          <w:szCs w:val="24"/>
        </w:rPr>
        <w:t>AD mice</w:t>
      </w:r>
      <w:r w:rsidR="004F37AC">
        <w:rPr>
          <w:rFonts w:ascii="Times New Roman" w:hAnsi="Times New Roman" w:cs="Times New Roman" w:hint="eastAsia"/>
          <w:sz w:val="24"/>
          <w:szCs w:val="24"/>
        </w:rPr>
        <w:t xml:space="preserve"> </w:t>
      </w:r>
      <w:r w:rsidR="00476244">
        <w:rPr>
          <w:rFonts w:ascii="Times New Roman" w:hAnsi="Times New Roman" w:cs="Times New Roman"/>
          <w:sz w:val="24"/>
          <w:szCs w:val="24"/>
        </w:rPr>
        <w:t>were</w:t>
      </w:r>
      <w:r w:rsidR="004F37AC">
        <w:rPr>
          <w:rFonts w:ascii="Times New Roman" w:hAnsi="Times New Roman" w:cs="Times New Roman" w:hint="eastAsia"/>
          <w:sz w:val="24"/>
          <w:szCs w:val="24"/>
        </w:rPr>
        <w:t xml:space="preserve"> </w:t>
      </w:r>
      <w:r w:rsidR="004F37AC">
        <w:rPr>
          <w:rFonts w:ascii="Times New Roman" w:hAnsi="Times New Roman" w:cs="Times New Roman"/>
          <w:sz w:val="24"/>
          <w:szCs w:val="24"/>
        </w:rPr>
        <w:t>scanned</w:t>
      </w:r>
      <w:r w:rsidR="004F37AC">
        <w:rPr>
          <w:rFonts w:ascii="Times New Roman" w:hAnsi="Times New Roman" w:cs="Times New Roman" w:hint="eastAsia"/>
          <w:sz w:val="24"/>
          <w:szCs w:val="24"/>
        </w:rPr>
        <w:t xml:space="preserve"> by</w:t>
      </w:r>
      <w:r w:rsidR="00CB7EBD" w:rsidRPr="00CB7EBD">
        <w:t xml:space="preserve"> </w:t>
      </w:r>
      <w:r w:rsidR="00CB7EBD" w:rsidRPr="00CB7EBD">
        <w:rPr>
          <w:rFonts w:ascii="Times New Roman" w:hAnsi="Times New Roman" w:cs="Times New Roman"/>
          <w:sz w:val="24"/>
          <w:szCs w:val="24"/>
        </w:rPr>
        <w:t>Bruker</w:t>
      </w:r>
      <w:r w:rsidR="00CB7EBD">
        <w:rPr>
          <w:rFonts w:ascii="Times New Roman" w:hAnsi="Times New Roman" w:cs="Times New Roman" w:hint="eastAsia"/>
          <w:sz w:val="24"/>
          <w:szCs w:val="24"/>
        </w:rPr>
        <w:t xml:space="preserve"> </w:t>
      </w:r>
      <w:proofErr w:type="spellStart"/>
      <w:r w:rsidR="00CB7EBD" w:rsidRPr="00CB7EBD">
        <w:rPr>
          <w:rFonts w:ascii="Times New Roman" w:hAnsi="Times New Roman" w:cs="Times New Roman"/>
          <w:sz w:val="24"/>
          <w:szCs w:val="24"/>
        </w:rPr>
        <w:t>SkyScan</w:t>
      </w:r>
      <w:proofErr w:type="spellEnd"/>
      <w:r w:rsidR="00CB7EBD" w:rsidRPr="00CB7EBD">
        <w:rPr>
          <w:rFonts w:ascii="Times New Roman" w:hAnsi="Times New Roman" w:cs="Times New Roman"/>
          <w:sz w:val="24"/>
          <w:szCs w:val="24"/>
        </w:rPr>
        <w:t xml:space="preserve"> 1178</w:t>
      </w:r>
      <w:r w:rsidR="004F37AC">
        <w:rPr>
          <w:rFonts w:ascii="Times New Roman" w:hAnsi="Times New Roman" w:cs="Times New Roman" w:hint="eastAsia"/>
          <w:sz w:val="24"/>
          <w:szCs w:val="24"/>
        </w:rPr>
        <w:t>.</w:t>
      </w:r>
    </w:p>
    <w:p w14:paraId="7A7D5084" w14:textId="6BA1F52C" w:rsidR="004203BD" w:rsidRDefault="004203BD" w:rsidP="004203BD">
      <w:pPr>
        <w:rPr>
          <w:rFonts w:ascii="Times New Roman" w:hAnsi="Times New Roman" w:cs="Times New Roman"/>
          <w:sz w:val="24"/>
          <w:szCs w:val="24"/>
        </w:rPr>
      </w:pPr>
      <w:r w:rsidRPr="00DB70C3">
        <w:rPr>
          <w:rFonts w:ascii="Times New Roman" w:hAnsi="Times New Roman" w:cs="Times New Roman"/>
          <w:b/>
          <w:sz w:val="24"/>
          <w:szCs w:val="24"/>
        </w:rPr>
        <w:t>Cell lines:</w:t>
      </w:r>
      <w:r w:rsidRPr="004203BD">
        <w:t xml:space="preserve"> </w:t>
      </w:r>
      <w:r w:rsidRPr="004203BD">
        <w:rPr>
          <w:rFonts w:ascii="Times New Roman" w:hAnsi="Times New Roman" w:cs="Times New Roman"/>
          <w:sz w:val="24"/>
          <w:szCs w:val="24"/>
        </w:rPr>
        <w:t xml:space="preserve">derived Endothelial cells.3 (bEnd.3) and </w:t>
      </w:r>
      <w:r w:rsidR="008E33A8" w:rsidRPr="008E33A8">
        <w:rPr>
          <w:rFonts w:ascii="Times New Roman" w:hAnsi="Times New Roman" w:cs="Times New Roman"/>
          <w:sz w:val="24"/>
          <w:szCs w:val="24"/>
        </w:rPr>
        <w:t>N2a</w:t>
      </w:r>
      <w:r w:rsidR="008E33A8">
        <w:rPr>
          <w:rFonts w:ascii="Times New Roman" w:hAnsi="Times New Roman" w:cs="Times New Roman" w:hint="eastAsia"/>
          <w:sz w:val="24"/>
          <w:szCs w:val="24"/>
        </w:rPr>
        <w:t>,</w:t>
      </w:r>
      <w:r w:rsidR="008E33A8" w:rsidRPr="008E33A8">
        <w:rPr>
          <w:rFonts w:ascii="Times New Roman" w:hAnsi="Times New Roman" w:cs="Times New Roman"/>
          <w:sz w:val="24"/>
          <w:szCs w:val="24"/>
        </w:rPr>
        <w:t xml:space="preserve"> HEK293</w:t>
      </w:r>
      <w:r w:rsidR="008E33A8">
        <w:rPr>
          <w:rFonts w:ascii="Times New Roman" w:hAnsi="Times New Roman" w:cs="Times New Roman" w:hint="eastAsia"/>
          <w:sz w:val="24"/>
          <w:szCs w:val="24"/>
        </w:rPr>
        <w:t>,</w:t>
      </w:r>
      <w:r w:rsidR="008E33A8" w:rsidRPr="008E33A8">
        <w:rPr>
          <w:rFonts w:ascii="Times New Roman" w:hAnsi="Times New Roman" w:cs="Times New Roman"/>
          <w:sz w:val="24"/>
          <w:szCs w:val="24"/>
        </w:rPr>
        <w:t xml:space="preserve"> U87-MG</w:t>
      </w:r>
      <w:r w:rsidR="008E33A8">
        <w:rPr>
          <w:rFonts w:ascii="Times New Roman" w:hAnsi="Times New Roman" w:cs="Times New Roman" w:hint="eastAsia"/>
          <w:sz w:val="24"/>
          <w:szCs w:val="24"/>
        </w:rPr>
        <w:t xml:space="preserve"> </w:t>
      </w:r>
      <w:r>
        <w:rPr>
          <w:rFonts w:ascii="Times New Roman" w:hAnsi="Times New Roman" w:cs="Times New Roman"/>
          <w:sz w:val="24"/>
          <w:szCs w:val="24"/>
        </w:rPr>
        <w:t>were</w:t>
      </w:r>
      <w:r>
        <w:rPr>
          <w:rFonts w:ascii="Times New Roman" w:hAnsi="Times New Roman" w:cs="Times New Roman" w:hint="eastAsia"/>
          <w:sz w:val="24"/>
          <w:szCs w:val="24"/>
        </w:rPr>
        <w:t xml:space="preserve"> </w:t>
      </w:r>
      <w:r w:rsidRPr="004203BD">
        <w:rPr>
          <w:rFonts w:ascii="Times New Roman" w:hAnsi="Times New Roman" w:cs="Times New Roman"/>
          <w:sz w:val="24"/>
          <w:szCs w:val="24"/>
        </w:rPr>
        <w:t>continuously cultured in our laboratory</w:t>
      </w:r>
      <w:r>
        <w:rPr>
          <w:rFonts w:ascii="Times New Roman" w:hAnsi="Times New Roman" w:cs="Times New Roman" w:hint="eastAsia"/>
          <w:sz w:val="24"/>
          <w:szCs w:val="24"/>
        </w:rPr>
        <w:t>.</w:t>
      </w:r>
    </w:p>
    <w:p w14:paraId="3486C4C0" w14:textId="07402BE1" w:rsidR="004203BD" w:rsidRDefault="00596BD9" w:rsidP="00B00DD1">
      <w:pPr>
        <w:jc w:val="center"/>
        <w:rPr>
          <w:rFonts w:ascii="Times New Roman" w:hAnsi="Times New Roman" w:cs="Times New Roman"/>
          <w:sz w:val="24"/>
          <w:szCs w:val="24"/>
        </w:rPr>
      </w:pPr>
      <w:r>
        <w:rPr>
          <w:noProof/>
        </w:rPr>
        <w:drawing>
          <wp:inline distT="0" distB="0" distL="0" distR="0" wp14:anchorId="43E00C3D" wp14:editId="4670DC65">
            <wp:extent cx="5274310" cy="3272026"/>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3272026"/>
                    </a:xfrm>
                    <a:prstGeom prst="rect">
                      <a:avLst/>
                    </a:prstGeom>
                  </pic:spPr>
                </pic:pic>
              </a:graphicData>
            </a:graphic>
          </wp:inline>
        </w:drawing>
      </w:r>
    </w:p>
    <w:p w14:paraId="49F21AB6" w14:textId="03EFB2CA" w:rsidR="00B00DD1" w:rsidRDefault="00B00DD1" w:rsidP="00B00DD1">
      <w:pPr>
        <w:jc w:val="center"/>
        <w:rPr>
          <w:rFonts w:ascii="Times New Roman" w:hAnsi="Times New Roman" w:cs="Times New Roman"/>
          <w:sz w:val="24"/>
          <w:szCs w:val="24"/>
        </w:rPr>
      </w:pPr>
      <w:r w:rsidRPr="00B00DD1">
        <w:rPr>
          <w:rFonts w:ascii="Times New Roman" w:hAnsi="Times New Roman" w:cs="Times New Roman"/>
          <w:bCs/>
          <w:sz w:val="24"/>
          <w:szCs w:val="24"/>
        </w:rPr>
        <w:t>Scheme S1</w:t>
      </w:r>
      <w:r w:rsidR="00476244">
        <w:rPr>
          <w:rFonts w:ascii="Times New Roman" w:hAnsi="Times New Roman" w:cs="Times New Roman"/>
          <w:bCs/>
          <w:sz w:val="24"/>
          <w:szCs w:val="24"/>
        </w:rPr>
        <w:t>.</w:t>
      </w:r>
      <w:r w:rsidRPr="00B00DD1">
        <w:rPr>
          <w:rFonts w:ascii="Times New Roman" w:hAnsi="Times New Roman" w:cs="Times New Roman"/>
          <w:bCs/>
          <w:sz w:val="24"/>
          <w:szCs w:val="24"/>
        </w:rPr>
        <w:t xml:space="preserve"> Synthesis of </w:t>
      </w:r>
      <w:r w:rsidR="0078333C">
        <w:rPr>
          <w:rFonts w:ascii="Times New Roman" w:hAnsi="Times New Roman" w:cs="Times New Roman"/>
          <w:bCs/>
          <w:sz w:val="24"/>
          <w:szCs w:val="24"/>
        </w:rPr>
        <w:t xml:space="preserve">Probe </w:t>
      </w:r>
      <w:r w:rsidR="0078333C" w:rsidRPr="00A1224A">
        <w:rPr>
          <w:rFonts w:ascii="Times New Roman" w:hAnsi="Times New Roman" w:cs="Times New Roman"/>
          <w:b/>
          <w:bCs/>
          <w:sz w:val="24"/>
          <w:szCs w:val="24"/>
        </w:rPr>
        <w:t>HBAE</w:t>
      </w:r>
      <w:r w:rsidR="00476244">
        <w:rPr>
          <w:rFonts w:ascii="Times New Roman" w:hAnsi="Times New Roman" w:cs="Times New Roman"/>
          <w:sz w:val="24"/>
          <w:szCs w:val="24"/>
        </w:rPr>
        <w:t>.</w:t>
      </w:r>
    </w:p>
    <w:p w14:paraId="1DAA93BA" w14:textId="77777777" w:rsidR="00476244" w:rsidRPr="00476244" w:rsidRDefault="00476244" w:rsidP="00B00DD1">
      <w:pPr>
        <w:jc w:val="center"/>
        <w:rPr>
          <w:rFonts w:ascii="Times New Roman" w:hAnsi="Times New Roman" w:cs="Times New Roman"/>
          <w:sz w:val="24"/>
          <w:szCs w:val="24"/>
        </w:rPr>
      </w:pPr>
    </w:p>
    <w:p w14:paraId="3136C9B3" w14:textId="1636EDC4" w:rsidR="0059357F" w:rsidRPr="0059357F" w:rsidRDefault="0059357F" w:rsidP="0059357F">
      <w:pPr>
        <w:rPr>
          <w:rFonts w:ascii="Times New Roman" w:hAnsi="Times New Roman" w:cs="Times New Roman"/>
          <w:sz w:val="24"/>
          <w:szCs w:val="24"/>
        </w:rPr>
      </w:pPr>
      <w:r>
        <w:rPr>
          <w:rFonts w:ascii="Times New Roman" w:hAnsi="Times New Roman" w:cs="Times New Roman"/>
          <w:sz w:val="24"/>
          <w:szCs w:val="24"/>
        </w:rPr>
        <w:t xml:space="preserve">Synthesis of compound </w:t>
      </w:r>
      <w:r w:rsidR="0078333C">
        <w:rPr>
          <w:rFonts w:ascii="Times New Roman" w:hAnsi="Times New Roman" w:cs="Times New Roman" w:hint="eastAsia"/>
          <w:b/>
          <w:bCs/>
          <w:sz w:val="24"/>
          <w:szCs w:val="24"/>
        </w:rPr>
        <w:t>3</w:t>
      </w:r>
    </w:p>
    <w:p w14:paraId="1DE4AA9A" w14:textId="0602D8D6" w:rsidR="0059357F" w:rsidRPr="0059357F" w:rsidRDefault="00476244" w:rsidP="004579C5">
      <w:pPr>
        <w:rPr>
          <w:rFonts w:ascii="Times New Roman" w:hAnsi="Times New Roman" w:cs="Times New Roman"/>
          <w:sz w:val="24"/>
          <w:szCs w:val="24"/>
        </w:rPr>
      </w:pPr>
      <w:r>
        <w:rPr>
          <w:rFonts w:ascii="Times New Roman" w:hAnsi="Times New Roman" w:cs="Times New Roman"/>
          <w:sz w:val="24"/>
          <w:szCs w:val="24"/>
        </w:rPr>
        <w:t>C</w:t>
      </w:r>
      <w:r w:rsidR="00596BD9" w:rsidRPr="00596BD9">
        <w:rPr>
          <w:rFonts w:ascii="Times New Roman" w:hAnsi="Times New Roman" w:cs="Times New Roman"/>
          <w:sz w:val="24"/>
          <w:szCs w:val="24"/>
        </w:rPr>
        <w:t xml:space="preserve">ompound </w:t>
      </w:r>
      <w:r w:rsidR="00596BD9" w:rsidRPr="00EF4714">
        <w:rPr>
          <w:rFonts w:ascii="Times New Roman" w:hAnsi="Times New Roman" w:cs="Times New Roman"/>
          <w:b/>
          <w:sz w:val="24"/>
          <w:szCs w:val="24"/>
        </w:rPr>
        <w:t>1</w:t>
      </w:r>
      <w:r w:rsidR="00596BD9" w:rsidRPr="00596BD9">
        <w:rPr>
          <w:rFonts w:ascii="Times New Roman" w:hAnsi="Times New Roman" w:cs="Times New Roman"/>
          <w:sz w:val="24"/>
          <w:szCs w:val="24"/>
        </w:rPr>
        <w:t xml:space="preserve"> (1.96 g, 10 mmol) in a 250 m</w:t>
      </w:r>
      <w:r>
        <w:rPr>
          <w:rFonts w:ascii="Times New Roman" w:hAnsi="Times New Roman" w:cs="Times New Roman"/>
          <w:sz w:val="24"/>
          <w:szCs w:val="24"/>
        </w:rPr>
        <w:t>L</w:t>
      </w:r>
      <w:r w:rsidR="00596BD9" w:rsidRPr="00596BD9">
        <w:rPr>
          <w:rFonts w:ascii="Times New Roman" w:hAnsi="Times New Roman" w:cs="Times New Roman"/>
          <w:sz w:val="24"/>
          <w:szCs w:val="24"/>
        </w:rPr>
        <w:t xml:space="preserve"> round bottom flask</w:t>
      </w:r>
      <w:r>
        <w:rPr>
          <w:rFonts w:ascii="Times New Roman" w:hAnsi="Times New Roman" w:cs="Times New Roman"/>
          <w:sz w:val="24"/>
          <w:szCs w:val="24"/>
        </w:rPr>
        <w:t xml:space="preserve"> was</w:t>
      </w:r>
      <w:r w:rsidR="00596BD9" w:rsidRPr="00596BD9">
        <w:rPr>
          <w:rFonts w:ascii="Times New Roman" w:hAnsi="Times New Roman" w:cs="Times New Roman"/>
          <w:sz w:val="24"/>
          <w:szCs w:val="24"/>
        </w:rPr>
        <w:t xml:space="preserve"> add</w:t>
      </w:r>
      <w:r>
        <w:rPr>
          <w:rFonts w:ascii="Times New Roman" w:hAnsi="Times New Roman" w:cs="Times New Roman"/>
          <w:sz w:val="24"/>
          <w:szCs w:val="24"/>
        </w:rPr>
        <w:t>ed with</w:t>
      </w:r>
      <w:r w:rsidR="00596BD9" w:rsidRPr="00596BD9">
        <w:rPr>
          <w:rFonts w:ascii="Times New Roman" w:hAnsi="Times New Roman" w:cs="Times New Roman"/>
          <w:sz w:val="24"/>
          <w:szCs w:val="24"/>
        </w:rPr>
        <w:t xml:space="preserve"> 40 m</w:t>
      </w:r>
      <w:r>
        <w:rPr>
          <w:rFonts w:ascii="Times New Roman" w:hAnsi="Times New Roman" w:cs="Times New Roman"/>
          <w:sz w:val="24"/>
          <w:szCs w:val="24"/>
        </w:rPr>
        <w:t>L</w:t>
      </w:r>
      <w:r w:rsidR="00596BD9" w:rsidRPr="00596BD9">
        <w:rPr>
          <w:rFonts w:ascii="Times New Roman" w:hAnsi="Times New Roman" w:cs="Times New Roman"/>
          <w:sz w:val="24"/>
          <w:szCs w:val="24"/>
        </w:rPr>
        <w:t xml:space="preserve"> methanol</w:t>
      </w:r>
      <w:r>
        <w:rPr>
          <w:rFonts w:ascii="Times New Roman" w:hAnsi="Times New Roman" w:cs="Times New Roman"/>
          <w:sz w:val="24"/>
          <w:szCs w:val="24"/>
        </w:rPr>
        <w:t>. The mixture was added with</w:t>
      </w:r>
      <w:r w:rsidR="00596BD9" w:rsidRPr="00596BD9">
        <w:rPr>
          <w:rFonts w:ascii="Times New Roman" w:hAnsi="Times New Roman" w:cs="Times New Roman"/>
          <w:sz w:val="24"/>
          <w:szCs w:val="24"/>
        </w:rPr>
        <w:t xml:space="preserve"> compound </w:t>
      </w:r>
      <w:r w:rsidR="00596BD9" w:rsidRPr="00EF4714">
        <w:rPr>
          <w:rFonts w:ascii="Times New Roman" w:hAnsi="Times New Roman" w:cs="Times New Roman"/>
          <w:b/>
          <w:sz w:val="24"/>
          <w:szCs w:val="24"/>
        </w:rPr>
        <w:t>2</w:t>
      </w:r>
      <w:r w:rsidR="00596BD9" w:rsidRPr="00596BD9">
        <w:rPr>
          <w:rFonts w:ascii="Times New Roman" w:hAnsi="Times New Roman" w:cs="Times New Roman"/>
          <w:sz w:val="24"/>
          <w:szCs w:val="24"/>
        </w:rPr>
        <w:t xml:space="preserve"> (1.25 g, 10 mmol) and stir at room temperature for 5 hours. </w:t>
      </w:r>
      <w:r>
        <w:rPr>
          <w:rFonts w:ascii="Times New Roman" w:hAnsi="Times New Roman" w:cs="Times New Roman"/>
          <w:sz w:val="24"/>
          <w:szCs w:val="24"/>
        </w:rPr>
        <w:t>Then t</w:t>
      </w:r>
      <w:r w:rsidR="00596BD9" w:rsidRPr="00596BD9">
        <w:rPr>
          <w:rFonts w:ascii="Times New Roman" w:hAnsi="Times New Roman" w:cs="Times New Roman"/>
          <w:sz w:val="24"/>
          <w:szCs w:val="24"/>
        </w:rPr>
        <w:t xml:space="preserve">he reaction solution gradually changes from gray </w:t>
      </w:r>
      <w:r w:rsidR="00596BD9" w:rsidRPr="00596BD9">
        <w:rPr>
          <w:rFonts w:ascii="Times New Roman" w:hAnsi="Times New Roman" w:cs="Times New Roman"/>
          <w:sz w:val="24"/>
          <w:szCs w:val="24"/>
        </w:rPr>
        <w:lastRenderedPageBreak/>
        <w:t xml:space="preserve">liquid </w:t>
      </w:r>
      <w:r w:rsidR="00EF4714">
        <w:rPr>
          <w:rFonts w:ascii="Times New Roman" w:hAnsi="Times New Roman" w:cs="Times New Roman"/>
          <w:sz w:val="24"/>
          <w:szCs w:val="24"/>
        </w:rPr>
        <w:t>to light yellow liquid</w:t>
      </w:r>
      <w:r w:rsidR="00EF4714">
        <w:rPr>
          <w:rFonts w:ascii="Times New Roman" w:hAnsi="Times New Roman" w:cs="Times New Roman" w:hint="eastAsia"/>
          <w:sz w:val="24"/>
          <w:szCs w:val="24"/>
        </w:rPr>
        <w:t>,</w:t>
      </w:r>
      <w:r w:rsidR="00631CFE">
        <w:rPr>
          <w:rFonts w:ascii="Times New Roman" w:hAnsi="Times New Roman" w:cs="Times New Roman" w:hint="eastAsia"/>
          <w:sz w:val="24"/>
          <w:szCs w:val="24"/>
        </w:rPr>
        <w:t xml:space="preserve"> </w:t>
      </w:r>
      <w:r w:rsidR="00153280">
        <w:rPr>
          <w:rFonts w:ascii="Times New Roman" w:hAnsi="Times New Roman" w:cs="Times New Roman" w:hint="eastAsia"/>
          <w:sz w:val="24"/>
          <w:szCs w:val="24"/>
        </w:rPr>
        <w:t>which</w:t>
      </w:r>
      <w:r w:rsidR="00596BD9" w:rsidRPr="00596BD9">
        <w:rPr>
          <w:rFonts w:ascii="Times New Roman" w:hAnsi="Times New Roman" w:cs="Times New Roman"/>
          <w:sz w:val="24"/>
          <w:szCs w:val="24"/>
        </w:rPr>
        <w:t xml:space="preserve"> was monitored by TLC. After </w:t>
      </w:r>
      <w:r w:rsidR="00153280">
        <w:rPr>
          <w:rFonts w:ascii="Times New Roman" w:hAnsi="Times New Roman" w:cs="Times New Roman" w:hint="eastAsia"/>
          <w:sz w:val="24"/>
          <w:szCs w:val="24"/>
        </w:rPr>
        <w:t>6 hours</w:t>
      </w:r>
      <w:r w:rsidR="00596BD9" w:rsidRPr="00596BD9">
        <w:rPr>
          <w:rFonts w:ascii="Times New Roman" w:hAnsi="Times New Roman" w:cs="Times New Roman"/>
          <w:sz w:val="24"/>
          <w:szCs w:val="24"/>
        </w:rPr>
        <w:t>, the</w:t>
      </w:r>
      <w:r w:rsidR="00596BD9" w:rsidRPr="00596BD9">
        <w:rPr>
          <w:rFonts w:ascii="Times New Roman" w:hAnsi="Times New Roman" w:cs="Times New Roman" w:hint="eastAsia"/>
          <w:sz w:val="24"/>
          <w:szCs w:val="24"/>
        </w:rPr>
        <w:t xml:space="preserve"> reaction solution </w:t>
      </w:r>
      <w:r w:rsidR="00153280">
        <w:rPr>
          <w:rFonts w:ascii="Times New Roman" w:hAnsi="Times New Roman" w:cs="Times New Roman" w:hint="eastAsia"/>
          <w:sz w:val="24"/>
          <w:szCs w:val="24"/>
        </w:rPr>
        <w:t xml:space="preserve">was </w:t>
      </w:r>
      <w:r w:rsidR="00153280" w:rsidRPr="00596BD9">
        <w:rPr>
          <w:rFonts w:ascii="Times New Roman" w:hAnsi="Times New Roman" w:cs="Times New Roman"/>
          <w:sz w:val="24"/>
          <w:szCs w:val="24"/>
        </w:rPr>
        <w:t>pour</w:t>
      </w:r>
      <w:r w:rsidR="00153280">
        <w:rPr>
          <w:rFonts w:ascii="Times New Roman" w:hAnsi="Times New Roman" w:cs="Times New Roman" w:hint="eastAsia"/>
          <w:sz w:val="24"/>
          <w:szCs w:val="24"/>
        </w:rPr>
        <w:t>ed</w:t>
      </w:r>
      <w:r w:rsidR="00153280" w:rsidRPr="00596BD9">
        <w:rPr>
          <w:rFonts w:ascii="Times New Roman" w:hAnsi="Times New Roman" w:cs="Times New Roman"/>
          <w:sz w:val="24"/>
          <w:szCs w:val="24"/>
        </w:rPr>
        <w:t xml:space="preserve"> </w:t>
      </w:r>
      <w:r w:rsidR="00596BD9" w:rsidRPr="00596BD9">
        <w:rPr>
          <w:rFonts w:ascii="Times New Roman" w:hAnsi="Times New Roman" w:cs="Times New Roman" w:hint="eastAsia"/>
          <w:sz w:val="24"/>
          <w:szCs w:val="24"/>
        </w:rPr>
        <w:t>into 200 m</w:t>
      </w:r>
      <w:r>
        <w:rPr>
          <w:rFonts w:ascii="Times New Roman" w:hAnsi="Times New Roman" w:cs="Times New Roman"/>
          <w:sz w:val="24"/>
          <w:szCs w:val="24"/>
        </w:rPr>
        <w:t>L</w:t>
      </w:r>
      <w:r w:rsidR="00596BD9" w:rsidRPr="00596BD9">
        <w:rPr>
          <w:rFonts w:ascii="Times New Roman" w:hAnsi="Times New Roman" w:cs="Times New Roman" w:hint="eastAsia"/>
          <w:sz w:val="24"/>
          <w:szCs w:val="24"/>
        </w:rPr>
        <w:t xml:space="preserve"> of water, precipitate</w:t>
      </w:r>
      <w:r w:rsidR="007135FF">
        <w:rPr>
          <w:rFonts w:ascii="Times New Roman" w:hAnsi="Times New Roman" w:cs="Times New Roman" w:hint="eastAsia"/>
          <w:sz w:val="24"/>
          <w:szCs w:val="24"/>
        </w:rPr>
        <w:t>d</w:t>
      </w:r>
      <w:r w:rsidR="00596BD9" w:rsidRPr="00596BD9">
        <w:rPr>
          <w:rFonts w:ascii="Times New Roman" w:hAnsi="Times New Roman" w:cs="Times New Roman" w:hint="eastAsia"/>
          <w:sz w:val="24"/>
          <w:szCs w:val="24"/>
        </w:rPr>
        <w:t xml:space="preserve"> a large amount of </w:t>
      </w:r>
      <w:r w:rsidR="00D41BD4" w:rsidRPr="00596BD9">
        <w:rPr>
          <w:rFonts w:ascii="Times New Roman" w:hAnsi="Times New Roman" w:cs="Times New Roman"/>
          <w:sz w:val="24"/>
          <w:szCs w:val="24"/>
        </w:rPr>
        <w:t>light-yellow</w:t>
      </w:r>
      <w:r w:rsidR="007135FF">
        <w:rPr>
          <w:rFonts w:ascii="Times New Roman" w:hAnsi="Times New Roman" w:cs="Times New Roman" w:hint="eastAsia"/>
          <w:sz w:val="24"/>
          <w:szCs w:val="24"/>
        </w:rPr>
        <w:t xml:space="preserve"> solid. F</w:t>
      </w:r>
      <w:r w:rsidR="00596BD9" w:rsidRPr="00596BD9">
        <w:rPr>
          <w:rFonts w:ascii="Times New Roman" w:hAnsi="Times New Roman" w:cs="Times New Roman" w:hint="eastAsia"/>
          <w:sz w:val="24"/>
          <w:szCs w:val="24"/>
        </w:rPr>
        <w:t>ilter</w:t>
      </w:r>
      <w:r w:rsidR="007135FF">
        <w:rPr>
          <w:rFonts w:ascii="Times New Roman" w:hAnsi="Times New Roman" w:cs="Times New Roman" w:hint="eastAsia"/>
          <w:sz w:val="24"/>
          <w:szCs w:val="24"/>
        </w:rPr>
        <w:t>ing</w:t>
      </w:r>
      <w:r w:rsidR="00596BD9" w:rsidRPr="00596BD9">
        <w:rPr>
          <w:rFonts w:ascii="Times New Roman" w:hAnsi="Times New Roman" w:cs="Times New Roman" w:hint="eastAsia"/>
          <w:sz w:val="24"/>
          <w:szCs w:val="24"/>
        </w:rPr>
        <w:t xml:space="preserve"> </w:t>
      </w:r>
      <w:r w:rsidR="007135FF">
        <w:rPr>
          <w:rFonts w:ascii="Times New Roman" w:hAnsi="Times New Roman" w:cs="Times New Roman" w:hint="eastAsia"/>
          <w:sz w:val="24"/>
          <w:szCs w:val="24"/>
        </w:rPr>
        <w:t>the reaction</w:t>
      </w:r>
      <w:r w:rsidR="00596BD9" w:rsidRPr="00596BD9">
        <w:rPr>
          <w:rFonts w:ascii="Times New Roman" w:hAnsi="Times New Roman" w:cs="Times New Roman" w:hint="eastAsia"/>
          <w:sz w:val="24"/>
          <w:szCs w:val="24"/>
        </w:rPr>
        <w:t xml:space="preserve"> under reduced pressure </w:t>
      </w:r>
      <w:r w:rsidR="007135FF">
        <w:rPr>
          <w:rFonts w:ascii="Times New Roman" w:hAnsi="Times New Roman" w:cs="Times New Roman" w:hint="eastAsia"/>
          <w:sz w:val="24"/>
          <w:szCs w:val="24"/>
        </w:rPr>
        <w:t>and</w:t>
      </w:r>
      <w:r w:rsidR="00596BD9" w:rsidRPr="00596BD9">
        <w:rPr>
          <w:rFonts w:ascii="Times New Roman" w:hAnsi="Times New Roman" w:cs="Times New Roman" w:hint="eastAsia"/>
          <w:sz w:val="24"/>
          <w:szCs w:val="24"/>
        </w:rPr>
        <w:t xml:space="preserve"> obtain</w:t>
      </w:r>
      <w:r w:rsidR="007135FF">
        <w:rPr>
          <w:rFonts w:ascii="Times New Roman" w:hAnsi="Times New Roman" w:cs="Times New Roman" w:hint="eastAsia"/>
          <w:sz w:val="24"/>
          <w:szCs w:val="24"/>
        </w:rPr>
        <w:t>ed</w:t>
      </w:r>
      <w:r w:rsidR="00596BD9" w:rsidRPr="00596BD9">
        <w:rPr>
          <w:rFonts w:ascii="Times New Roman" w:hAnsi="Times New Roman" w:cs="Times New Roman" w:hint="eastAsia"/>
          <w:sz w:val="24"/>
          <w:szCs w:val="24"/>
        </w:rPr>
        <w:t xml:space="preserve"> light yellow solid, wash</w:t>
      </w:r>
      <w:r w:rsidR="007135FF">
        <w:rPr>
          <w:rFonts w:ascii="Times New Roman" w:hAnsi="Times New Roman" w:cs="Times New Roman" w:hint="eastAsia"/>
          <w:sz w:val="24"/>
          <w:szCs w:val="24"/>
        </w:rPr>
        <w:t>ing</w:t>
      </w:r>
      <w:r w:rsidR="00596BD9" w:rsidRPr="00596BD9">
        <w:rPr>
          <w:rFonts w:ascii="Times New Roman" w:hAnsi="Times New Roman" w:cs="Times New Roman" w:hint="eastAsia"/>
          <w:sz w:val="24"/>
          <w:szCs w:val="24"/>
        </w:rPr>
        <w:t xml:space="preserve"> with saturated sodium chloride aqueous solution for 3 times, dry at 45</w:t>
      </w:r>
      <w:r w:rsidR="00EF4714" w:rsidRPr="00EF4714">
        <w:rPr>
          <w:rFonts w:ascii="Times New Roman" w:hAnsi="Times New Roman" w:cs="Times New Roman"/>
          <w:sz w:val="24"/>
          <w:szCs w:val="24"/>
          <w:vertAlign w:val="superscript"/>
        </w:rPr>
        <w:t xml:space="preserve"> </w:t>
      </w:r>
      <w:proofErr w:type="spellStart"/>
      <w:r w:rsidR="00EF4714" w:rsidRPr="00EF4714">
        <w:rPr>
          <w:rFonts w:ascii="Times New Roman" w:hAnsi="Times New Roman" w:cs="Times New Roman"/>
          <w:sz w:val="24"/>
          <w:szCs w:val="24"/>
          <w:vertAlign w:val="superscript"/>
        </w:rPr>
        <w:t>o</w:t>
      </w:r>
      <w:r w:rsidR="00EF4714" w:rsidRPr="00596BD9">
        <w:rPr>
          <w:rFonts w:ascii="Times New Roman" w:hAnsi="Times New Roman" w:cs="Times New Roman"/>
          <w:sz w:val="24"/>
          <w:szCs w:val="24"/>
        </w:rPr>
        <w:t>C</w:t>
      </w:r>
      <w:proofErr w:type="spellEnd"/>
      <w:r w:rsidR="007135FF" w:rsidRPr="007135FF">
        <w:rPr>
          <w:rFonts w:ascii="Times New Roman" w:hAnsi="Times New Roman" w:cs="Times New Roman" w:hint="eastAsia"/>
          <w:sz w:val="24"/>
          <w:szCs w:val="24"/>
        </w:rPr>
        <w:t xml:space="preserve"> </w:t>
      </w:r>
      <w:r w:rsidR="007135FF" w:rsidRPr="00596BD9">
        <w:rPr>
          <w:rFonts w:ascii="Times New Roman" w:hAnsi="Times New Roman" w:cs="Times New Roman" w:hint="eastAsia"/>
          <w:sz w:val="24"/>
          <w:szCs w:val="24"/>
        </w:rPr>
        <w:t>in an oven</w:t>
      </w:r>
      <w:r w:rsidR="007135FF">
        <w:rPr>
          <w:rFonts w:ascii="Times New Roman" w:hAnsi="Times New Roman" w:cs="Times New Roman" w:hint="eastAsia"/>
          <w:sz w:val="24"/>
          <w:szCs w:val="24"/>
        </w:rPr>
        <w:t>.</w:t>
      </w:r>
      <w:r w:rsidR="00596BD9" w:rsidRPr="00596BD9">
        <w:rPr>
          <w:rFonts w:ascii="Times New Roman" w:hAnsi="Times New Roman" w:cs="Times New Roman" w:hint="eastAsia"/>
          <w:sz w:val="24"/>
          <w:szCs w:val="24"/>
        </w:rPr>
        <w:t xml:space="preserve"> </w:t>
      </w:r>
      <w:r w:rsidR="007135FF">
        <w:rPr>
          <w:rFonts w:ascii="Times New Roman" w:hAnsi="Times New Roman" w:cs="Times New Roman"/>
          <w:sz w:val="24"/>
          <w:szCs w:val="24"/>
        </w:rPr>
        <w:t>T</w:t>
      </w:r>
      <w:r w:rsidR="007135FF">
        <w:rPr>
          <w:rFonts w:ascii="Times New Roman" w:hAnsi="Times New Roman" w:cs="Times New Roman" w:hint="eastAsia"/>
          <w:sz w:val="24"/>
          <w:szCs w:val="24"/>
        </w:rPr>
        <w:t xml:space="preserve">hen </w:t>
      </w:r>
      <w:r w:rsidR="007135FF" w:rsidRPr="00596BD9">
        <w:rPr>
          <w:rFonts w:ascii="Times New Roman" w:hAnsi="Times New Roman" w:cs="Times New Roman"/>
          <w:sz w:val="24"/>
          <w:szCs w:val="24"/>
        </w:rPr>
        <w:t>it</w:t>
      </w:r>
      <w:r w:rsidR="007135FF" w:rsidRPr="00596BD9">
        <w:rPr>
          <w:rFonts w:ascii="Times New Roman" w:hAnsi="Times New Roman" w:cs="Times New Roman" w:hint="eastAsia"/>
          <w:sz w:val="24"/>
          <w:szCs w:val="24"/>
        </w:rPr>
        <w:t xml:space="preserve"> </w:t>
      </w:r>
      <w:r w:rsidR="00596BD9" w:rsidRPr="00596BD9">
        <w:rPr>
          <w:rFonts w:ascii="Times New Roman" w:hAnsi="Times New Roman" w:cs="Times New Roman" w:hint="eastAsia"/>
          <w:sz w:val="24"/>
          <w:szCs w:val="24"/>
        </w:rPr>
        <w:t>dis</w:t>
      </w:r>
      <w:r w:rsidR="00596BD9" w:rsidRPr="00596BD9">
        <w:rPr>
          <w:rFonts w:ascii="Times New Roman" w:hAnsi="Times New Roman" w:cs="Times New Roman"/>
          <w:sz w:val="24"/>
          <w:szCs w:val="24"/>
        </w:rPr>
        <w:t>solve</w:t>
      </w:r>
      <w:r w:rsidR="007135FF">
        <w:rPr>
          <w:rFonts w:ascii="Times New Roman" w:hAnsi="Times New Roman" w:cs="Times New Roman" w:hint="eastAsia"/>
          <w:sz w:val="24"/>
          <w:szCs w:val="24"/>
        </w:rPr>
        <w:t>d</w:t>
      </w:r>
      <w:r w:rsidR="00596BD9" w:rsidRPr="00596BD9">
        <w:rPr>
          <w:rFonts w:ascii="Times New Roman" w:hAnsi="Times New Roman" w:cs="Times New Roman"/>
          <w:sz w:val="24"/>
          <w:szCs w:val="24"/>
        </w:rPr>
        <w:t xml:space="preserve"> in dichloromethane and recrystallize</w:t>
      </w:r>
      <w:r w:rsidR="007135FF">
        <w:rPr>
          <w:rFonts w:ascii="Times New Roman" w:hAnsi="Times New Roman" w:cs="Times New Roman" w:hint="eastAsia"/>
          <w:sz w:val="24"/>
          <w:szCs w:val="24"/>
        </w:rPr>
        <w:t>d</w:t>
      </w:r>
      <w:r w:rsidR="00596BD9" w:rsidRPr="00596BD9">
        <w:rPr>
          <w:rFonts w:ascii="Times New Roman" w:hAnsi="Times New Roman" w:cs="Times New Roman"/>
          <w:sz w:val="24"/>
          <w:szCs w:val="24"/>
        </w:rPr>
        <w:t xml:space="preserve"> with cyclohexane to obtain 2.35 g of light</w:t>
      </w:r>
      <w:r w:rsidR="00D41BD4">
        <w:rPr>
          <w:rFonts w:ascii="Times New Roman" w:hAnsi="Times New Roman" w:cs="Times New Roman"/>
          <w:sz w:val="24"/>
          <w:szCs w:val="24"/>
        </w:rPr>
        <w:t>-</w:t>
      </w:r>
      <w:r w:rsidR="00596BD9" w:rsidRPr="00596BD9">
        <w:rPr>
          <w:rFonts w:ascii="Times New Roman" w:hAnsi="Times New Roman" w:cs="Times New Roman"/>
          <w:sz w:val="24"/>
          <w:szCs w:val="24"/>
        </w:rPr>
        <w:t>yellow soli</w:t>
      </w:r>
      <w:r w:rsidR="00596BD9">
        <w:rPr>
          <w:rFonts w:ascii="Times New Roman" w:hAnsi="Times New Roman" w:cs="Times New Roman"/>
          <w:sz w:val="24"/>
          <w:szCs w:val="24"/>
        </w:rPr>
        <w:t>d powder, with a yield of 90.0%</w:t>
      </w:r>
      <w:r w:rsidR="0059357F" w:rsidRPr="0059357F">
        <w:rPr>
          <w:rFonts w:ascii="Times New Roman" w:hAnsi="Times New Roman" w:cs="Times New Roman"/>
          <w:sz w:val="24"/>
          <w:szCs w:val="24"/>
        </w:rPr>
        <w:t>.</w:t>
      </w:r>
      <w:r w:rsidR="004579C5" w:rsidRPr="004579C5">
        <w:t xml:space="preserve"> </w:t>
      </w:r>
      <w:r w:rsidR="004579C5" w:rsidRPr="004579C5">
        <w:rPr>
          <w:rFonts w:ascii="Times New Roman" w:hAnsi="Times New Roman" w:cs="Times New Roman"/>
          <w:sz w:val="24"/>
          <w:szCs w:val="24"/>
          <w:vertAlign w:val="superscript"/>
        </w:rPr>
        <w:t>1</w:t>
      </w:r>
      <w:r w:rsidR="004579C5">
        <w:rPr>
          <w:rFonts w:ascii="Times New Roman" w:hAnsi="Times New Roman" w:cs="Times New Roman"/>
          <w:sz w:val="24"/>
          <w:szCs w:val="24"/>
        </w:rPr>
        <w:t>H NMR (400 MHz, CDCl</w:t>
      </w:r>
      <w:r w:rsidR="004579C5" w:rsidRPr="004579C5">
        <w:rPr>
          <w:rFonts w:ascii="Times New Roman" w:hAnsi="Times New Roman" w:cs="Times New Roman"/>
          <w:sz w:val="24"/>
          <w:szCs w:val="24"/>
          <w:vertAlign w:val="subscript"/>
        </w:rPr>
        <w:t>3</w:t>
      </w:r>
      <w:r w:rsidR="004579C5">
        <w:rPr>
          <w:rFonts w:ascii="Times New Roman" w:hAnsi="Times New Roman" w:cs="Times New Roman" w:hint="eastAsia"/>
          <w:sz w:val="24"/>
          <w:szCs w:val="24"/>
        </w:rPr>
        <w:t>,</w:t>
      </w:r>
      <w:r w:rsidR="004579C5" w:rsidRPr="004579C5">
        <w:rPr>
          <w:rFonts w:ascii="Times New Roman" w:hAnsi="Times New Roman" w:cs="Times New Roman"/>
          <w:sz w:val="24"/>
          <w:szCs w:val="24"/>
        </w:rPr>
        <w:t xml:space="preserve"> </w:t>
      </w:r>
      <w:r w:rsidR="004579C5" w:rsidRPr="0059357F">
        <w:rPr>
          <w:rFonts w:ascii="Times New Roman" w:hAnsi="Times New Roman" w:cs="Times New Roman"/>
          <w:sz w:val="24"/>
          <w:szCs w:val="24"/>
        </w:rPr>
        <w:t>δ):</w:t>
      </w:r>
      <w:r w:rsidR="004579C5" w:rsidRPr="004579C5">
        <w:rPr>
          <w:rFonts w:ascii="Times New Roman" w:hAnsi="Times New Roman" w:cs="Times New Roman"/>
          <w:sz w:val="24"/>
          <w:szCs w:val="24"/>
        </w:rPr>
        <w:t xml:space="preserve"> 12.77 (s, 1H), 7.95 (d, </w:t>
      </w:r>
      <w:r w:rsidR="004579C5">
        <w:rPr>
          <w:rFonts w:ascii="Times New Roman" w:hAnsi="Times New Roman" w:cs="Times New Roman"/>
          <w:sz w:val="24"/>
          <w:szCs w:val="24"/>
        </w:rPr>
        <w:t xml:space="preserve">1H), 7.87 (d, </w:t>
      </w:r>
      <w:r w:rsidR="004579C5" w:rsidRPr="004579C5">
        <w:rPr>
          <w:rFonts w:ascii="Times New Roman" w:hAnsi="Times New Roman" w:cs="Times New Roman"/>
          <w:sz w:val="24"/>
          <w:szCs w:val="24"/>
        </w:rPr>
        <w:t>1H), 7.53 (d, 1H), 7.48 (d</w:t>
      </w:r>
      <w:r w:rsidR="004579C5">
        <w:rPr>
          <w:rFonts w:ascii="Times New Roman" w:hAnsi="Times New Roman" w:cs="Times New Roman"/>
          <w:sz w:val="24"/>
          <w:szCs w:val="24"/>
        </w:rPr>
        <w:t>, 1H),</w:t>
      </w:r>
      <w:r w:rsidR="004579C5">
        <w:rPr>
          <w:rFonts w:ascii="Times New Roman" w:hAnsi="Times New Roman" w:cs="Times New Roman" w:hint="eastAsia"/>
          <w:sz w:val="24"/>
          <w:szCs w:val="24"/>
        </w:rPr>
        <w:t xml:space="preserve"> </w:t>
      </w:r>
      <w:r w:rsidR="004579C5" w:rsidRPr="004579C5">
        <w:rPr>
          <w:rFonts w:ascii="Times New Roman" w:hAnsi="Times New Roman" w:cs="Times New Roman"/>
          <w:sz w:val="24"/>
          <w:szCs w:val="24"/>
        </w:rPr>
        <w:t>7.38 (d, 1H), 7.26–7.22 (m, 1H), 6</w:t>
      </w:r>
      <w:r w:rsidR="004579C5">
        <w:rPr>
          <w:rFonts w:ascii="Times New Roman" w:hAnsi="Times New Roman" w:cs="Times New Roman"/>
          <w:sz w:val="24"/>
          <w:szCs w:val="24"/>
        </w:rPr>
        <w:t>.85 (t,</w:t>
      </w:r>
      <w:r w:rsidR="004579C5" w:rsidRPr="004579C5">
        <w:rPr>
          <w:rFonts w:ascii="Times New Roman" w:hAnsi="Times New Roman" w:cs="Times New Roman"/>
          <w:sz w:val="24"/>
          <w:szCs w:val="24"/>
        </w:rPr>
        <w:t xml:space="preserve"> 1H), 2.35 (s, 3H)</w:t>
      </w:r>
      <w:r w:rsidR="004579C5">
        <w:rPr>
          <w:rFonts w:ascii="Times New Roman" w:hAnsi="Times New Roman" w:cs="Times New Roman" w:hint="eastAsia"/>
          <w:sz w:val="24"/>
          <w:szCs w:val="24"/>
        </w:rPr>
        <w:t>.</w:t>
      </w:r>
    </w:p>
    <w:p w14:paraId="68718FDD" w14:textId="582F279B" w:rsidR="0059357F" w:rsidRPr="0059357F" w:rsidRDefault="0059357F" w:rsidP="0059357F">
      <w:pPr>
        <w:rPr>
          <w:rFonts w:ascii="Times New Roman" w:hAnsi="Times New Roman" w:cs="Times New Roman"/>
          <w:sz w:val="24"/>
          <w:szCs w:val="24"/>
        </w:rPr>
      </w:pPr>
      <w:r w:rsidRPr="0059357F">
        <w:rPr>
          <w:rFonts w:ascii="Times New Roman" w:hAnsi="Times New Roman" w:cs="Times New Roman"/>
          <w:sz w:val="24"/>
          <w:szCs w:val="24"/>
        </w:rPr>
        <w:t xml:space="preserve">Synthesis of compound </w:t>
      </w:r>
      <w:r w:rsidR="0078333C" w:rsidRPr="00EF4714">
        <w:rPr>
          <w:rFonts w:ascii="Times New Roman" w:hAnsi="Times New Roman" w:cs="Times New Roman" w:hint="eastAsia"/>
          <w:b/>
          <w:sz w:val="24"/>
          <w:szCs w:val="24"/>
        </w:rPr>
        <w:t>4</w:t>
      </w:r>
    </w:p>
    <w:p w14:paraId="67A8FAC8" w14:textId="7A1DCDA1" w:rsidR="0059357F" w:rsidRDefault="00596BD9" w:rsidP="004579C5">
      <w:pPr>
        <w:rPr>
          <w:rFonts w:ascii="Times New Roman" w:hAnsi="Times New Roman" w:cs="Times New Roman"/>
          <w:sz w:val="24"/>
          <w:szCs w:val="24"/>
        </w:rPr>
      </w:pPr>
      <w:r w:rsidRPr="00596BD9">
        <w:rPr>
          <w:rFonts w:ascii="Times New Roman" w:hAnsi="Times New Roman" w:cs="Times New Roman" w:hint="eastAsia"/>
          <w:sz w:val="24"/>
          <w:szCs w:val="24"/>
        </w:rPr>
        <w:t xml:space="preserve">Compound </w:t>
      </w:r>
      <w:r w:rsidRPr="00EF4714">
        <w:rPr>
          <w:rFonts w:ascii="Times New Roman" w:hAnsi="Times New Roman" w:cs="Times New Roman" w:hint="eastAsia"/>
          <w:b/>
          <w:sz w:val="24"/>
          <w:szCs w:val="24"/>
        </w:rPr>
        <w:t>3</w:t>
      </w:r>
      <w:r w:rsidRPr="00596BD9">
        <w:rPr>
          <w:rFonts w:ascii="Times New Roman" w:hAnsi="Times New Roman" w:cs="Times New Roman" w:hint="eastAsia"/>
          <w:sz w:val="24"/>
          <w:szCs w:val="24"/>
        </w:rPr>
        <w:t xml:space="preserve"> (0.24</w:t>
      </w:r>
      <w:r w:rsidR="00C73CB0">
        <w:rPr>
          <w:rFonts w:ascii="Times New Roman" w:hAnsi="Times New Roman" w:cs="Times New Roman" w:hint="eastAsia"/>
          <w:sz w:val="24"/>
          <w:szCs w:val="24"/>
        </w:rPr>
        <w:t>1</w:t>
      </w:r>
      <w:r w:rsidRPr="00596BD9">
        <w:rPr>
          <w:rFonts w:ascii="Times New Roman" w:hAnsi="Times New Roman" w:cs="Times New Roman" w:hint="eastAsia"/>
          <w:sz w:val="24"/>
          <w:szCs w:val="24"/>
        </w:rPr>
        <w:t xml:space="preserve"> g, 1 mmol) was dissolved in a round bottom flask </w:t>
      </w:r>
      <w:r w:rsidR="00D41BD4">
        <w:rPr>
          <w:rFonts w:ascii="Times New Roman" w:hAnsi="Times New Roman" w:cs="Times New Roman"/>
          <w:sz w:val="24"/>
          <w:szCs w:val="24"/>
        </w:rPr>
        <w:t xml:space="preserve">and added </w:t>
      </w:r>
      <w:r w:rsidRPr="00596BD9">
        <w:rPr>
          <w:rFonts w:ascii="Times New Roman" w:hAnsi="Times New Roman" w:cs="Times New Roman" w:hint="eastAsia"/>
          <w:sz w:val="24"/>
          <w:szCs w:val="24"/>
        </w:rPr>
        <w:t>with 3 m</w:t>
      </w:r>
      <w:r w:rsidR="00476244">
        <w:rPr>
          <w:rFonts w:ascii="Times New Roman" w:hAnsi="Times New Roman" w:cs="Times New Roman"/>
          <w:sz w:val="24"/>
          <w:szCs w:val="24"/>
        </w:rPr>
        <w:t>L</w:t>
      </w:r>
      <w:r w:rsidRPr="00596BD9">
        <w:rPr>
          <w:rFonts w:ascii="Times New Roman" w:hAnsi="Times New Roman" w:cs="Times New Roman" w:hint="eastAsia"/>
          <w:sz w:val="24"/>
          <w:szCs w:val="24"/>
        </w:rPr>
        <w:t xml:space="preserve"> of </w:t>
      </w:r>
      <w:r w:rsidR="00DE7472">
        <w:rPr>
          <w:rFonts w:ascii="Times New Roman" w:hAnsi="Times New Roman" w:cs="Times New Roman" w:hint="eastAsia"/>
          <w:sz w:val="24"/>
          <w:szCs w:val="24"/>
        </w:rPr>
        <w:t>TFA</w:t>
      </w:r>
      <w:r w:rsidR="007135FF">
        <w:rPr>
          <w:rFonts w:ascii="Times New Roman" w:hAnsi="Times New Roman" w:cs="Times New Roman" w:hint="eastAsia"/>
          <w:sz w:val="24"/>
          <w:szCs w:val="24"/>
        </w:rPr>
        <w:t xml:space="preserve"> and </w:t>
      </w:r>
      <w:r w:rsidR="007135FF" w:rsidRPr="00596BD9">
        <w:rPr>
          <w:rFonts w:ascii="Times New Roman" w:hAnsi="Times New Roman" w:cs="Times New Roman" w:hint="eastAsia"/>
          <w:sz w:val="24"/>
          <w:szCs w:val="24"/>
        </w:rPr>
        <w:t>HMT (0.50</w:t>
      </w:r>
      <w:r w:rsidR="00C73CB0">
        <w:rPr>
          <w:rFonts w:ascii="Times New Roman" w:hAnsi="Times New Roman" w:cs="Times New Roman" w:hint="eastAsia"/>
          <w:sz w:val="24"/>
          <w:szCs w:val="24"/>
        </w:rPr>
        <w:t>0</w:t>
      </w:r>
      <w:r w:rsidR="007135FF" w:rsidRPr="00596BD9">
        <w:rPr>
          <w:rFonts w:ascii="Times New Roman" w:hAnsi="Times New Roman" w:cs="Times New Roman" w:hint="eastAsia"/>
          <w:sz w:val="24"/>
          <w:szCs w:val="24"/>
        </w:rPr>
        <w:t xml:space="preserve"> g, 3 mmol)</w:t>
      </w:r>
      <w:r w:rsidR="00D41BD4">
        <w:rPr>
          <w:rFonts w:ascii="Times New Roman" w:hAnsi="Times New Roman" w:cs="Times New Roman"/>
          <w:sz w:val="24"/>
          <w:szCs w:val="24"/>
        </w:rPr>
        <w:t>. The mixture was</w:t>
      </w:r>
      <w:r w:rsidRPr="00596BD9">
        <w:rPr>
          <w:rFonts w:ascii="Times New Roman" w:hAnsi="Times New Roman" w:cs="Times New Roman" w:hint="eastAsia"/>
          <w:sz w:val="24"/>
          <w:szCs w:val="24"/>
        </w:rPr>
        <w:t xml:space="preserve"> protected by </w:t>
      </w:r>
      <w:r w:rsidR="00D41BD4">
        <w:rPr>
          <w:rFonts w:ascii="Times New Roman" w:hAnsi="Times New Roman" w:cs="Times New Roman"/>
          <w:sz w:val="24"/>
          <w:szCs w:val="24"/>
        </w:rPr>
        <w:t xml:space="preserve">in </w:t>
      </w:r>
      <w:r w:rsidRPr="00596BD9">
        <w:rPr>
          <w:rFonts w:ascii="Times New Roman" w:hAnsi="Times New Roman" w:cs="Times New Roman" w:hint="eastAsia"/>
          <w:sz w:val="24"/>
          <w:szCs w:val="24"/>
        </w:rPr>
        <w:t>nitrogen, heated at reflux. After</w:t>
      </w:r>
      <w:r w:rsidR="00D41BD4">
        <w:rPr>
          <w:rFonts w:ascii="Times New Roman" w:hAnsi="Times New Roman" w:cs="Times New Roman"/>
          <w:sz w:val="24"/>
          <w:szCs w:val="24"/>
        </w:rPr>
        <w:t xml:space="preserve"> 4 hours</w:t>
      </w:r>
      <w:r w:rsidRPr="00596BD9">
        <w:rPr>
          <w:rFonts w:ascii="Times New Roman" w:hAnsi="Times New Roman" w:cs="Times New Roman" w:hint="eastAsia"/>
          <w:sz w:val="24"/>
          <w:szCs w:val="24"/>
        </w:rPr>
        <w:t xml:space="preserve">, the reaction solution </w:t>
      </w:r>
      <w:r w:rsidR="00D41BD4">
        <w:rPr>
          <w:rFonts w:ascii="Times New Roman" w:hAnsi="Times New Roman" w:cs="Times New Roman"/>
          <w:sz w:val="24"/>
          <w:szCs w:val="24"/>
        </w:rPr>
        <w:t xml:space="preserve">was </w:t>
      </w:r>
      <w:r w:rsidRPr="00596BD9">
        <w:rPr>
          <w:rFonts w:ascii="Times New Roman" w:hAnsi="Times New Roman" w:cs="Times New Roman" w:hint="eastAsia"/>
          <w:sz w:val="24"/>
          <w:szCs w:val="24"/>
        </w:rPr>
        <w:t xml:space="preserve">dried and </w:t>
      </w:r>
      <w:r w:rsidR="007135FF" w:rsidRPr="007135FF">
        <w:rPr>
          <w:rFonts w:ascii="Times New Roman" w:hAnsi="Times New Roman" w:cs="Times New Roman"/>
          <w:sz w:val="24"/>
          <w:szCs w:val="24"/>
        </w:rPr>
        <w:t>further purified</w:t>
      </w:r>
      <w:r w:rsidRPr="00596BD9">
        <w:rPr>
          <w:rFonts w:ascii="Times New Roman" w:hAnsi="Times New Roman" w:cs="Times New Roman" w:hint="eastAsia"/>
          <w:sz w:val="24"/>
          <w:szCs w:val="24"/>
        </w:rPr>
        <w:t xml:space="preserve"> </w:t>
      </w:r>
      <w:r w:rsidRPr="00596BD9">
        <w:rPr>
          <w:rFonts w:ascii="Times New Roman" w:hAnsi="Times New Roman" w:cs="Times New Roman"/>
          <w:sz w:val="24"/>
          <w:szCs w:val="24"/>
        </w:rPr>
        <w:t xml:space="preserve">by column chromatography to </w:t>
      </w:r>
      <w:r w:rsidR="00D41BD4">
        <w:rPr>
          <w:rFonts w:ascii="Times New Roman" w:hAnsi="Times New Roman" w:cs="Times New Roman"/>
          <w:sz w:val="24"/>
          <w:szCs w:val="24"/>
        </w:rPr>
        <w:t>give a</w:t>
      </w:r>
      <w:r w:rsidRPr="00596BD9">
        <w:rPr>
          <w:rFonts w:ascii="Times New Roman" w:hAnsi="Times New Roman" w:cs="Times New Roman"/>
          <w:sz w:val="24"/>
          <w:szCs w:val="24"/>
        </w:rPr>
        <w:t xml:space="preserve"> light</w:t>
      </w:r>
      <w:r w:rsidR="00D41BD4">
        <w:rPr>
          <w:rFonts w:ascii="Times New Roman" w:hAnsi="Times New Roman" w:cs="Times New Roman"/>
          <w:sz w:val="24"/>
          <w:szCs w:val="24"/>
        </w:rPr>
        <w:t>-</w:t>
      </w:r>
      <w:r w:rsidRPr="00596BD9">
        <w:rPr>
          <w:rFonts w:ascii="Times New Roman" w:hAnsi="Times New Roman" w:cs="Times New Roman"/>
          <w:sz w:val="24"/>
          <w:szCs w:val="24"/>
        </w:rPr>
        <w:t xml:space="preserve">yellow powder </w:t>
      </w:r>
      <w:r w:rsidR="00D41BD4">
        <w:rPr>
          <w:rFonts w:ascii="Times New Roman" w:hAnsi="Times New Roman" w:cs="Times New Roman"/>
          <w:sz w:val="24"/>
          <w:szCs w:val="24"/>
        </w:rPr>
        <w:t>(</w:t>
      </w:r>
      <w:r w:rsidRPr="00596BD9">
        <w:rPr>
          <w:rFonts w:ascii="Times New Roman" w:hAnsi="Times New Roman" w:cs="Times New Roman"/>
          <w:sz w:val="24"/>
          <w:szCs w:val="24"/>
        </w:rPr>
        <w:t xml:space="preserve">compound </w:t>
      </w:r>
      <w:r w:rsidRPr="00EF4714">
        <w:rPr>
          <w:rFonts w:ascii="Times New Roman" w:hAnsi="Times New Roman" w:cs="Times New Roman"/>
          <w:b/>
          <w:sz w:val="24"/>
          <w:szCs w:val="24"/>
        </w:rPr>
        <w:t>4</w:t>
      </w:r>
      <w:r w:rsidR="00D41BD4">
        <w:rPr>
          <w:rFonts w:ascii="Times New Roman" w:hAnsi="Times New Roman" w:cs="Times New Roman"/>
          <w:bCs/>
          <w:sz w:val="24"/>
          <w:szCs w:val="24"/>
        </w:rPr>
        <w:t xml:space="preserve">, </w:t>
      </w:r>
      <w:r w:rsidR="00C73CB0">
        <w:rPr>
          <w:rFonts w:ascii="Times New Roman" w:hAnsi="Times New Roman" w:cs="Times New Roman"/>
          <w:sz w:val="24"/>
          <w:szCs w:val="24"/>
        </w:rPr>
        <w:t>0.</w:t>
      </w:r>
      <w:r w:rsidR="00C73CB0">
        <w:rPr>
          <w:rFonts w:ascii="Times New Roman" w:hAnsi="Times New Roman" w:cs="Times New Roman" w:hint="eastAsia"/>
          <w:sz w:val="24"/>
          <w:szCs w:val="24"/>
        </w:rPr>
        <w:t>21</w:t>
      </w:r>
      <w:r w:rsidR="00D41BD4">
        <w:rPr>
          <w:rFonts w:ascii="Times New Roman" w:hAnsi="Times New Roman" w:cs="Times New Roman"/>
          <w:sz w:val="24"/>
          <w:szCs w:val="24"/>
        </w:rPr>
        <w:t>2</w:t>
      </w:r>
      <w:r w:rsidR="00D41BD4" w:rsidRPr="00596BD9">
        <w:rPr>
          <w:rFonts w:ascii="Times New Roman" w:hAnsi="Times New Roman" w:cs="Times New Roman"/>
          <w:sz w:val="24"/>
          <w:szCs w:val="24"/>
        </w:rPr>
        <w:t xml:space="preserve"> g</w:t>
      </w:r>
      <w:r w:rsidR="00D41BD4">
        <w:rPr>
          <w:rFonts w:ascii="Times New Roman" w:hAnsi="Times New Roman" w:cs="Times New Roman"/>
          <w:sz w:val="24"/>
          <w:szCs w:val="24"/>
        </w:rPr>
        <w:t xml:space="preserve">, </w:t>
      </w:r>
      <w:r w:rsidR="00C73CB0">
        <w:rPr>
          <w:rFonts w:ascii="Times New Roman" w:hAnsi="Times New Roman" w:cs="Times New Roman"/>
          <w:sz w:val="24"/>
          <w:szCs w:val="24"/>
        </w:rPr>
        <w:t>yield 67.</w:t>
      </w:r>
      <w:r w:rsidR="00C73CB0">
        <w:rPr>
          <w:rFonts w:ascii="Times New Roman" w:hAnsi="Times New Roman" w:cs="Times New Roman" w:hint="eastAsia"/>
          <w:sz w:val="24"/>
          <w:szCs w:val="24"/>
        </w:rPr>
        <w:t>8</w:t>
      </w:r>
      <w:r>
        <w:rPr>
          <w:rFonts w:ascii="Times New Roman" w:hAnsi="Times New Roman" w:cs="Times New Roman"/>
          <w:sz w:val="24"/>
          <w:szCs w:val="24"/>
        </w:rPr>
        <w:t>%</w:t>
      </w:r>
      <w:r w:rsidR="00476244">
        <w:rPr>
          <w:rFonts w:ascii="Times New Roman" w:hAnsi="Times New Roman" w:cs="Times New Roman"/>
          <w:sz w:val="24"/>
          <w:szCs w:val="24"/>
        </w:rPr>
        <w:t>)</w:t>
      </w:r>
      <w:r>
        <w:rPr>
          <w:rFonts w:ascii="Times New Roman" w:hAnsi="Times New Roman" w:cs="Times New Roman"/>
          <w:sz w:val="24"/>
          <w:szCs w:val="24"/>
        </w:rPr>
        <w:t>.</w:t>
      </w:r>
      <w:r w:rsidR="004579C5" w:rsidRPr="004579C5">
        <w:t xml:space="preserve"> </w:t>
      </w:r>
      <w:r w:rsidR="004579C5" w:rsidRPr="004579C5">
        <w:rPr>
          <w:rFonts w:ascii="Times New Roman" w:hAnsi="Times New Roman" w:cs="Times New Roman"/>
          <w:sz w:val="24"/>
          <w:szCs w:val="24"/>
          <w:vertAlign w:val="superscript"/>
        </w:rPr>
        <w:t>1</w:t>
      </w:r>
      <w:r w:rsidR="004579C5">
        <w:rPr>
          <w:rFonts w:ascii="Times New Roman" w:hAnsi="Times New Roman" w:cs="Times New Roman"/>
          <w:sz w:val="24"/>
          <w:szCs w:val="24"/>
        </w:rPr>
        <w:t>H NMR</w:t>
      </w:r>
      <w:r w:rsidR="004579C5">
        <w:rPr>
          <w:rFonts w:ascii="Times New Roman" w:hAnsi="Times New Roman" w:cs="Times New Roman" w:hint="eastAsia"/>
          <w:sz w:val="24"/>
          <w:szCs w:val="24"/>
        </w:rPr>
        <w:t xml:space="preserve"> </w:t>
      </w:r>
      <w:r w:rsidR="004579C5" w:rsidRPr="004579C5">
        <w:rPr>
          <w:rFonts w:ascii="Times New Roman" w:hAnsi="Times New Roman" w:cs="Times New Roman"/>
          <w:sz w:val="24"/>
          <w:szCs w:val="24"/>
        </w:rPr>
        <w:t>(400 MHz, CDCl</w:t>
      </w:r>
      <w:r w:rsidR="004579C5" w:rsidRPr="004579C5">
        <w:rPr>
          <w:rFonts w:ascii="Times New Roman" w:hAnsi="Times New Roman" w:cs="Times New Roman"/>
          <w:sz w:val="24"/>
          <w:szCs w:val="24"/>
          <w:vertAlign w:val="subscript"/>
        </w:rPr>
        <w:t>3</w:t>
      </w:r>
      <w:r w:rsidR="004579C5" w:rsidRPr="004579C5">
        <w:rPr>
          <w:rFonts w:ascii="Times New Roman" w:hAnsi="Times New Roman" w:cs="Times New Roman"/>
          <w:sz w:val="24"/>
          <w:szCs w:val="24"/>
        </w:rPr>
        <w:t xml:space="preserve">, </w:t>
      </w:r>
      <w:r w:rsidR="004579C5" w:rsidRPr="0059357F">
        <w:rPr>
          <w:rFonts w:ascii="Times New Roman" w:hAnsi="Times New Roman" w:cs="Times New Roman"/>
          <w:sz w:val="24"/>
          <w:szCs w:val="24"/>
        </w:rPr>
        <w:t>δ):</w:t>
      </w:r>
      <w:r w:rsidR="004579C5">
        <w:rPr>
          <w:rFonts w:ascii="Times New Roman" w:hAnsi="Times New Roman" w:cs="Times New Roman" w:hint="eastAsia"/>
          <w:sz w:val="24"/>
          <w:szCs w:val="24"/>
        </w:rPr>
        <w:t xml:space="preserve"> </w:t>
      </w:r>
      <w:r w:rsidR="004579C5" w:rsidRPr="004579C5">
        <w:rPr>
          <w:rFonts w:ascii="Times New Roman" w:hAnsi="Times New Roman" w:cs="Times New Roman"/>
          <w:sz w:val="24"/>
          <w:szCs w:val="24"/>
        </w:rPr>
        <w:t>13.42 (s, 1</w:t>
      </w:r>
      <w:r w:rsidR="004579C5">
        <w:rPr>
          <w:rFonts w:ascii="Times New Roman" w:hAnsi="Times New Roman" w:cs="Times New Roman"/>
          <w:sz w:val="24"/>
          <w:szCs w:val="24"/>
        </w:rPr>
        <w:t>H), 9.78 (s, 1H), 7.90–7.81 (m,</w:t>
      </w:r>
      <w:r w:rsidR="004579C5" w:rsidRPr="004579C5">
        <w:rPr>
          <w:rFonts w:ascii="Times New Roman" w:hAnsi="Times New Roman" w:cs="Times New Roman"/>
          <w:sz w:val="24"/>
          <w:szCs w:val="24"/>
        </w:rPr>
        <w:t>3H), 7.63 (s, 1H), 7.48–7.34 (m, 2H), 2.32 (s, 3H).</w:t>
      </w:r>
    </w:p>
    <w:p w14:paraId="68549C28" w14:textId="12988E2F" w:rsidR="00596BD9" w:rsidRDefault="00596BD9" w:rsidP="00596BD9">
      <w:pPr>
        <w:rPr>
          <w:rFonts w:ascii="Times New Roman" w:hAnsi="Times New Roman" w:cs="Times New Roman"/>
          <w:sz w:val="24"/>
          <w:szCs w:val="24"/>
        </w:rPr>
      </w:pPr>
      <w:r w:rsidRPr="0059357F">
        <w:rPr>
          <w:rFonts w:ascii="Times New Roman" w:hAnsi="Times New Roman" w:cs="Times New Roman"/>
          <w:sz w:val="24"/>
          <w:szCs w:val="24"/>
        </w:rPr>
        <w:t>Synthesis of compound</w:t>
      </w:r>
      <w:r>
        <w:rPr>
          <w:rFonts w:ascii="Times New Roman" w:hAnsi="Times New Roman" w:cs="Times New Roman" w:hint="eastAsia"/>
          <w:sz w:val="24"/>
          <w:szCs w:val="24"/>
        </w:rPr>
        <w:t xml:space="preserve"> </w:t>
      </w:r>
      <w:r w:rsidRPr="00EF4714">
        <w:rPr>
          <w:rFonts w:ascii="Times New Roman" w:hAnsi="Times New Roman" w:cs="Times New Roman" w:hint="eastAsia"/>
          <w:b/>
          <w:sz w:val="24"/>
          <w:szCs w:val="24"/>
        </w:rPr>
        <w:t>6</w:t>
      </w:r>
    </w:p>
    <w:p w14:paraId="01934FAF" w14:textId="2E9CC306" w:rsidR="00596BD9" w:rsidRDefault="00DE7472" w:rsidP="00596BD9">
      <w:pPr>
        <w:rPr>
          <w:rFonts w:ascii="Times New Roman" w:hAnsi="Times New Roman" w:cs="Times New Roman"/>
          <w:sz w:val="24"/>
          <w:szCs w:val="24"/>
        </w:rPr>
      </w:pPr>
      <w:r>
        <w:rPr>
          <w:rFonts w:ascii="Times New Roman" w:hAnsi="Times New Roman" w:cs="Times New Roman" w:hint="eastAsia"/>
          <w:sz w:val="24"/>
          <w:szCs w:val="24"/>
        </w:rPr>
        <w:t>C</w:t>
      </w:r>
      <w:r w:rsidR="00596BD9" w:rsidRPr="00596BD9">
        <w:rPr>
          <w:rFonts w:ascii="Times New Roman" w:hAnsi="Times New Roman" w:cs="Times New Roman"/>
          <w:sz w:val="24"/>
          <w:szCs w:val="24"/>
        </w:rPr>
        <w:t xml:space="preserve">ompound </w:t>
      </w:r>
      <w:r w:rsidR="00596BD9" w:rsidRPr="00EF4714">
        <w:rPr>
          <w:rFonts w:ascii="Times New Roman" w:hAnsi="Times New Roman" w:cs="Times New Roman"/>
          <w:b/>
          <w:sz w:val="24"/>
          <w:szCs w:val="24"/>
        </w:rPr>
        <w:t>4</w:t>
      </w:r>
      <w:r w:rsidR="00596BD9" w:rsidRPr="00596BD9">
        <w:rPr>
          <w:rFonts w:ascii="Times New Roman" w:hAnsi="Times New Roman" w:cs="Times New Roman"/>
          <w:sz w:val="24"/>
          <w:szCs w:val="24"/>
        </w:rPr>
        <w:t xml:space="preserve"> (0.27</w:t>
      </w:r>
      <w:r w:rsidR="00C73CB0">
        <w:rPr>
          <w:rFonts w:ascii="Times New Roman" w:hAnsi="Times New Roman" w:cs="Times New Roman" w:hint="eastAsia"/>
          <w:sz w:val="24"/>
          <w:szCs w:val="24"/>
        </w:rPr>
        <w:t>1</w:t>
      </w:r>
      <w:r w:rsidR="00596BD9" w:rsidRPr="00596BD9">
        <w:rPr>
          <w:rFonts w:ascii="Times New Roman" w:hAnsi="Times New Roman" w:cs="Times New Roman"/>
          <w:sz w:val="24"/>
          <w:szCs w:val="24"/>
        </w:rPr>
        <w:t xml:space="preserve"> g, 1 mmol) and compound </w:t>
      </w:r>
      <w:r w:rsidR="00596BD9" w:rsidRPr="00EF4714">
        <w:rPr>
          <w:rFonts w:ascii="Times New Roman" w:hAnsi="Times New Roman" w:cs="Times New Roman"/>
          <w:b/>
          <w:sz w:val="24"/>
          <w:szCs w:val="24"/>
        </w:rPr>
        <w:t>5</w:t>
      </w:r>
      <w:r w:rsidR="00596BD9" w:rsidRPr="00596BD9">
        <w:rPr>
          <w:rFonts w:ascii="Times New Roman" w:hAnsi="Times New Roman" w:cs="Times New Roman"/>
          <w:sz w:val="24"/>
          <w:szCs w:val="24"/>
        </w:rPr>
        <w:t xml:space="preserve"> (0.19</w:t>
      </w:r>
      <w:r w:rsidR="00C73CB0">
        <w:rPr>
          <w:rFonts w:ascii="Times New Roman" w:hAnsi="Times New Roman" w:cs="Times New Roman" w:hint="eastAsia"/>
          <w:sz w:val="24"/>
          <w:szCs w:val="24"/>
        </w:rPr>
        <w:t>6</w:t>
      </w:r>
      <w:r w:rsidR="00596BD9" w:rsidRPr="00596BD9">
        <w:rPr>
          <w:rFonts w:ascii="Times New Roman" w:hAnsi="Times New Roman" w:cs="Times New Roman"/>
          <w:sz w:val="24"/>
          <w:szCs w:val="24"/>
        </w:rPr>
        <w:t xml:space="preserve"> g, 1 mmol) </w:t>
      </w:r>
      <w:r w:rsidR="00A269A5">
        <w:rPr>
          <w:rFonts w:ascii="Times New Roman" w:hAnsi="Times New Roman" w:cs="Times New Roman" w:hint="eastAsia"/>
          <w:sz w:val="24"/>
          <w:szCs w:val="24"/>
        </w:rPr>
        <w:t xml:space="preserve">were added </w:t>
      </w:r>
      <w:r w:rsidR="00596BD9" w:rsidRPr="00596BD9">
        <w:rPr>
          <w:rFonts w:ascii="Times New Roman" w:hAnsi="Times New Roman" w:cs="Times New Roman"/>
          <w:sz w:val="24"/>
          <w:szCs w:val="24"/>
        </w:rPr>
        <w:t>into a round bottom flask, add</w:t>
      </w:r>
      <w:r w:rsidR="00A269A5">
        <w:rPr>
          <w:rFonts w:ascii="Times New Roman" w:hAnsi="Times New Roman" w:cs="Times New Roman" w:hint="eastAsia"/>
          <w:sz w:val="24"/>
          <w:szCs w:val="24"/>
        </w:rPr>
        <w:t>ing</w:t>
      </w:r>
      <w:r w:rsidR="00596BD9" w:rsidRPr="00596BD9">
        <w:rPr>
          <w:rFonts w:ascii="Times New Roman" w:hAnsi="Times New Roman" w:cs="Times New Roman"/>
          <w:sz w:val="24"/>
          <w:szCs w:val="24"/>
        </w:rPr>
        <w:t xml:space="preserve"> 5 ml of ethanol, </w:t>
      </w:r>
      <w:r w:rsidR="00A269A5">
        <w:rPr>
          <w:rFonts w:ascii="Times New Roman" w:hAnsi="Times New Roman" w:cs="Times New Roman" w:hint="eastAsia"/>
          <w:sz w:val="24"/>
          <w:szCs w:val="24"/>
        </w:rPr>
        <w:t xml:space="preserve">then </w:t>
      </w:r>
      <w:r w:rsidR="00596BD9" w:rsidRPr="00596BD9">
        <w:rPr>
          <w:rFonts w:ascii="Times New Roman" w:hAnsi="Times New Roman" w:cs="Times New Roman"/>
          <w:sz w:val="24"/>
          <w:szCs w:val="24"/>
        </w:rPr>
        <w:t>drop</w:t>
      </w:r>
      <w:r w:rsidR="00A269A5">
        <w:rPr>
          <w:rFonts w:ascii="Times New Roman" w:hAnsi="Times New Roman" w:cs="Times New Roman" w:hint="eastAsia"/>
          <w:sz w:val="24"/>
          <w:szCs w:val="24"/>
        </w:rPr>
        <w:t>ping</w:t>
      </w:r>
      <w:r w:rsidR="00596BD9" w:rsidRPr="00596BD9">
        <w:rPr>
          <w:rFonts w:ascii="Times New Roman" w:hAnsi="Times New Roman" w:cs="Times New Roman"/>
          <w:sz w:val="24"/>
          <w:szCs w:val="24"/>
        </w:rPr>
        <w:t xml:space="preserve"> 2 ml of </w:t>
      </w:r>
      <w:r w:rsidR="004671CD">
        <w:rPr>
          <w:rFonts w:ascii="Times New Roman" w:hAnsi="Times New Roman" w:cs="Times New Roman"/>
          <w:sz w:val="24"/>
          <w:szCs w:val="24"/>
        </w:rPr>
        <w:t>a</w:t>
      </w:r>
      <w:r w:rsidR="004671CD" w:rsidRPr="004671CD">
        <w:rPr>
          <w:rFonts w:ascii="Times New Roman" w:hAnsi="Times New Roman" w:cs="Times New Roman"/>
          <w:sz w:val="24"/>
          <w:szCs w:val="24"/>
        </w:rPr>
        <w:t xml:space="preserve"> </w:t>
      </w:r>
      <w:r w:rsidR="004671CD" w:rsidRPr="00596BD9">
        <w:rPr>
          <w:rFonts w:ascii="Times New Roman" w:hAnsi="Times New Roman" w:cs="Times New Roman"/>
          <w:sz w:val="24"/>
          <w:szCs w:val="24"/>
        </w:rPr>
        <w:t>saturated</w:t>
      </w:r>
      <w:r w:rsidR="004671CD" w:rsidRPr="004671CD">
        <w:rPr>
          <w:rFonts w:ascii="Times New Roman" w:hAnsi="Times New Roman" w:cs="Times New Roman"/>
          <w:sz w:val="24"/>
          <w:szCs w:val="24"/>
        </w:rPr>
        <w:t xml:space="preserve"> aqueous solution of NaOH</w:t>
      </w:r>
      <w:r w:rsidR="00596BD9" w:rsidRPr="00596BD9">
        <w:rPr>
          <w:rFonts w:ascii="Times New Roman" w:hAnsi="Times New Roman" w:cs="Times New Roman"/>
          <w:sz w:val="24"/>
          <w:szCs w:val="24"/>
        </w:rPr>
        <w:t>, stir</w:t>
      </w:r>
      <w:r w:rsidR="00C17A7B">
        <w:rPr>
          <w:rFonts w:ascii="Times New Roman" w:hAnsi="Times New Roman" w:cs="Times New Roman" w:hint="eastAsia"/>
          <w:sz w:val="24"/>
          <w:szCs w:val="24"/>
        </w:rPr>
        <w:t>ring</w:t>
      </w:r>
      <w:r w:rsidR="00C17A7B">
        <w:rPr>
          <w:rFonts w:ascii="Times New Roman" w:hAnsi="Times New Roman" w:cs="Times New Roman"/>
          <w:sz w:val="24"/>
          <w:szCs w:val="24"/>
        </w:rPr>
        <w:t xml:space="preserve"> at room temperature</w:t>
      </w:r>
      <w:r w:rsidR="00596BD9" w:rsidRPr="00596BD9">
        <w:rPr>
          <w:rFonts w:ascii="Times New Roman" w:hAnsi="Times New Roman" w:cs="Times New Roman"/>
          <w:sz w:val="24"/>
          <w:szCs w:val="24"/>
        </w:rPr>
        <w:t>. After</w:t>
      </w:r>
      <w:r w:rsidR="00C17A7B">
        <w:rPr>
          <w:rFonts w:ascii="Times New Roman" w:hAnsi="Times New Roman" w:cs="Times New Roman" w:hint="eastAsia"/>
          <w:sz w:val="24"/>
          <w:szCs w:val="24"/>
        </w:rPr>
        <w:t xml:space="preserve"> </w:t>
      </w:r>
      <w:r w:rsidR="00C17A7B" w:rsidRPr="00596BD9">
        <w:rPr>
          <w:rFonts w:ascii="Times New Roman" w:hAnsi="Times New Roman" w:cs="Times New Roman"/>
          <w:sz w:val="24"/>
          <w:szCs w:val="24"/>
        </w:rPr>
        <w:t>12 h</w:t>
      </w:r>
      <w:r w:rsidR="00596BD9" w:rsidRPr="00596BD9">
        <w:rPr>
          <w:rFonts w:ascii="Times New Roman" w:hAnsi="Times New Roman" w:cs="Times New Roman"/>
          <w:sz w:val="24"/>
          <w:szCs w:val="24"/>
        </w:rPr>
        <w:t xml:space="preserve">, </w:t>
      </w:r>
      <w:r w:rsidR="00C17A7B">
        <w:rPr>
          <w:rFonts w:ascii="Times New Roman" w:hAnsi="Times New Roman" w:cs="Times New Roman" w:hint="eastAsia"/>
          <w:sz w:val="24"/>
          <w:szCs w:val="24"/>
        </w:rPr>
        <w:t xml:space="preserve">adding HCl to adjust </w:t>
      </w:r>
      <w:r w:rsidR="00596BD9" w:rsidRPr="00596BD9">
        <w:rPr>
          <w:rFonts w:ascii="Times New Roman" w:hAnsi="Times New Roman" w:cs="Times New Roman"/>
          <w:sz w:val="24"/>
          <w:szCs w:val="24"/>
        </w:rPr>
        <w:t xml:space="preserve">the reaction solution </w:t>
      </w:r>
      <w:r w:rsidR="00C17A7B">
        <w:rPr>
          <w:rFonts w:ascii="Times New Roman" w:hAnsi="Times New Roman" w:cs="Times New Roman" w:hint="eastAsia"/>
          <w:sz w:val="24"/>
          <w:szCs w:val="24"/>
        </w:rPr>
        <w:t xml:space="preserve">into </w:t>
      </w:r>
      <w:r>
        <w:rPr>
          <w:rFonts w:ascii="Times New Roman" w:hAnsi="Times New Roman" w:cs="Times New Roman" w:hint="eastAsia"/>
          <w:sz w:val="24"/>
          <w:szCs w:val="24"/>
        </w:rPr>
        <w:t>neutral</w:t>
      </w:r>
      <w:r w:rsidR="00596BD9" w:rsidRPr="00596BD9">
        <w:rPr>
          <w:rFonts w:ascii="Times New Roman" w:hAnsi="Times New Roman" w:cs="Times New Roman"/>
          <w:sz w:val="24"/>
          <w:szCs w:val="24"/>
        </w:rPr>
        <w:t xml:space="preserve">, and </w:t>
      </w:r>
      <w:r w:rsidR="00A269A5" w:rsidRPr="007135FF">
        <w:rPr>
          <w:rFonts w:ascii="Times New Roman" w:hAnsi="Times New Roman" w:cs="Times New Roman"/>
          <w:sz w:val="24"/>
          <w:szCs w:val="24"/>
        </w:rPr>
        <w:t>further purified</w:t>
      </w:r>
      <w:r w:rsidR="00596BD9" w:rsidRPr="00596BD9">
        <w:rPr>
          <w:rFonts w:ascii="Times New Roman" w:hAnsi="Times New Roman" w:cs="Times New Roman"/>
          <w:sz w:val="24"/>
          <w:szCs w:val="24"/>
        </w:rPr>
        <w:t xml:space="preserve"> by column chromatography </w:t>
      </w:r>
      <w:r w:rsidR="00596BD9">
        <w:rPr>
          <w:rFonts w:ascii="Times New Roman" w:hAnsi="Times New Roman" w:cs="Times New Roman"/>
          <w:sz w:val="24"/>
          <w:szCs w:val="24"/>
        </w:rPr>
        <w:t xml:space="preserve">with </w:t>
      </w:r>
      <w:r w:rsidR="00596BD9">
        <w:rPr>
          <w:rFonts w:ascii="Times New Roman" w:hAnsi="Times New Roman" w:cs="Times New Roman" w:hint="eastAsia"/>
          <w:sz w:val="24"/>
          <w:szCs w:val="24"/>
        </w:rPr>
        <w:t>PE</w:t>
      </w:r>
      <w:r w:rsidR="00596BD9">
        <w:rPr>
          <w:rFonts w:ascii="Times New Roman" w:hAnsi="Times New Roman" w:cs="Times New Roman"/>
          <w:sz w:val="24"/>
          <w:szCs w:val="24"/>
        </w:rPr>
        <w:t>/</w:t>
      </w:r>
      <w:r w:rsidR="00596BD9">
        <w:rPr>
          <w:rFonts w:ascii="Times New Roman" w:hAnsi="Times New Roman" w:cs="Times New Roman" w:hint="eastAsia"/>
          <w:sz w:val="24"/>
          <w:szCs w:val="24"/>
        </w:rPr>
        <w:t xml:space="preserve">EA </w:t>
      </w:r>
      <w:r w:rsidR="00596BD9" w:rsidRPr="0059357F">
        <w:rPr>
          <w:rFonts w:ascii="Times New Roman" w:hAnsi="Times New Roman" w:cs="Times New Roman"/>
          <w:sz w:val="24"/>
          <w:szCs w:val="24"/>
        </w:rPr>
        <w:t>(20/1, v/v)</w:t>
      </w:r>
      <w:r w:rsidR="00596BD9">
        <w:rPr>
          <w:rFonts w:ascii="Times New Roman" w:hAnsi="Times New Roman" w:cs="Times New Roman" w:hint="eastAsia"/>
          <w:sz w:val="24"/>
          <w:szCs w:val="24"/>
        </w:rPr>
        <w:t xml:space="preserve"> </w:t>
      </w:r>
      <w:r>
        <w:rPr>
          <w:rFonts w:ascii="Times New Roman" w:hAnsi="Times New Roman" w:cs="Times New Roman" w:hint="eastAsia"/>
          <w:sz w:val="24"/>
          <w:szCs w:val="24"/>
        </w:rPr>
        <w:t>giving</w:t>
      </w:r>
      <w:r w:rsidR="00C73CB0">
        <w:rPr>
          <w:rFonts w:ascii="Times New Roman" w:hAnsi="Times New Roman" w:cs="Times New Roman"/>
          <w:sz w:val="24"/>
          <w:szCs w:val="24"/>
        </w:rPr>
        <w:t xml:space="preserve"> 0.</w:t>
      </w:r>
      <w:r w:rsidR="00C73CB0">
        <w:rPr>
          <w:rFonts w:ascii="Times New Roman" w:hAnsi="Times New Roman" w:cs="Times New Roman" w:hint="eastAsia"/>
          <w:sz w:val="24"/>
          <w:szCs w:val="24"/>
        </w:rPr>
        <w:t>395</w:t>
      </w:r>
      <w:r w:rsidR="00596BD9" w:rsidRPr="00596BD9">
        <w:rPr>
          <w:rFonts w:ascii="Times New Roman" w:hAnsi="Times New Roman" w:cs="Times New Roman"/>
          <w:sz w:val="24"/>
          <w:szCs w:val="24"/>
        </w:rPr>
        <w:t xml:space="preserve"> g of light yello</w:t>
      </w:r>
      <w:r w:rsidR="00255678">
        <w:rPr>
          <w:rFonts w:ascii="Times New Roman" w:hAnsi="Times New Roman" w:cs="Times New Roman"/>
          <w:sz w:val="24"/>
          <w:szCs w:val="24"/>
        </w:rPr>
        <w:t xml:space="preserve">w solid powder with a yield of </w:t>
      </w:r>
      <w:r w:rsidR="00C73CB0">
        <w:rPr>
          <w:rFonts w:ascii="Times New Roman" w:hAnsi="Times New Roman" w:cs="Times New Roman" w:hint="eastAsia"/>
          <w:sz w:val="24"/>
          <w:szCs w:val="24"/>
        </w:rPr>
        <w:t>84</w:t>
      </w:r>
      <w:r w:rsidR="00C73CB0">
        <w:rPr>
          <w:rFonts w:ascii="Times New Roman" w:hAnsi="Times New Roman" w:cs="Times New Roman"/>
          <w:sz w:val="24"/>
          <w:szCs w:val="24"/>
        </w:rPr>
        <w:t>.</w:t>
      </w:r>
      <w:r w:rsidR="00C73CB0">
        <w:rPr>
          <w:rFonts w:ascii="Times New Roman" w:hAnsi="Times New Roman" w:cs="Times New Roman" w:hint="eastAsia"/>
          <w:sz w:val="24"/>
          <w:szCs w:val="24"/>
        </w:rPr>
        <w:t>7</w:t>
      </w:r>
      <w:r w:rsidR="00596BD9" w:rsidRPr="00596BD9">
        <w:rPr>
          <w:rFonts w:ascii="Times New Roman" w:hAnsi="Times New Roman" w:cs="Times New Roman"/>
          <w:sz w:val="24"/>
          <w:szCs w:val="24"/>
        </w:rPr>
        <w:t>%.</w:t>
      </w:r>
      <w:r w:rsidR="004579C5" w:rsidRPr="00366215">
        <w:rPr>
          <w:rFonts w:ascii="Times New Roman" w:hAnsi="Times New Roman" w:cs="Times New Roman"/>
          <w:sz w:val="24"/>
          <w:szCs w:val="24"/>
          <w:vertAlign w:val="superscript"/>
        </w:rPr>
        <w:t>1</w:t>
      </w:r>
      <w:r w:rsidR="004579C5">
        <w:rPr>
          <w:rFonts w:ascii="Times New Roman" w:hAnsi="Times New Roman" w:cs="Times New Roman"/>
          <w:sz w:val="24"/>
          <w:szCs w:val="24"/>
        </w:rPr>
        <w:t>H</w:t>
      </w:r>
      <w:r w:rsidR="00980737">
        <w:rPr>
          <w:rFonts w:ascii="Times New Roman" w:hAnsi="Times New Roman" w:cs="Times New Roman" w:hint="eastAsia"/>
          <w:sz w:val="24"/>
          <w:szCs w:val="24"/>
        </w:rPr>
        <w:t xml:space="preserve"> </w:t>
      </w:r>
      <w:r w:rsidR="004579C5">
        <w:rPr>
          <w:rFonts w:ascii="Times New Roman" w:hAnsi="Times New Roman" w:cs="Times New Roman"/>
          <w:sz w:val="24"/>
          <w:szCs w:val="24"/>
        </w:rPr>
        <w:t>NMR</w:t>
      </w:r>
      <w:r w:rsidR="004579C5" w:rsidRPr="0059357F">
        <w:rPr>
          <w:rFonts w:ascii="Times New Roman" w:hAnsi="Times New Roman" w:cs="Times New Roman"/>
          <w:sz w:val="24"/>
          <w:szCs w:val="24"/>
        </w:rPr>
        <w:t xml:space="preserve">(500 MHz, DMSO-d6, δ): </w:t>
      </w:r>
      <w:r w:rsidR="004579C5">
        <w:rPr>
          <w:rFonts w:ascii="Times New Roman" w:hAnsi="Times New Roman" w:cs="Times New Roman" w:hint="eastAsia"/>
          <w:sz w:val="24"/>
          <w:szCs w:val="24"/>
        </w:rPr>
        <w:t>9.05</w:t>
      </w:r>
      <w:r w:rsidR="004579C5" w:rsidRPr="0059357F">
        <w:rPr>
          <w:rFonts w:ascii="Times New Roman" w:hAnsi="Times New Roman" w:cs="Times New Roman" w:hint="eastAsia"/>
          <w:sz w:val="24"/>
          <w:szCs w:val="24"/>
        </w:rPr>
        <w:t>(s, 1H),</w:t>
      </w:r>
      <w:r w:rsidR="004579C5">
        <w:rPr>
          <w:rFonts w:ascii="Times New Roman" w:hAnsi="Times New Roman" w:cs="Times New Roman" w:hint="eastAsia"/>
          <w:sz w:val="24"/>
          <w:szCs w:val="24"/>
        </w:rPr>
        <w:t xml:space="preserve"> </w:t>
      </w:r>
      <w:r w:rsidR="004579C5" w:rsidRPr="0059357F">
        <w:rPr>
          <w:rFonts w:ascii="Times New Roman" w:hAnsi="Times New Roman" w:cs="Times New Roman"/>
          <w:sz w:val="24"/>
          <w:szCs w:val="24"/>
        </w:rPr>
        <w:t>7.</w:t>
      </w:r>
      <w:r w:rsidR="004579C5">
        <w:rPr>
          <w:rFonts w:ascii="Times New Roman" w:hAnsi="Times New Roman" w:cs="Times New Roman" w:hint="eastAsia"/>
          <w:sz w:val="24"/>
          <w:szCs w:val="24"/>
        </w:rPr>
        <w:t>70</w:t>
      </w:r>
      <w:r w:rsidR="004579C5">
        <w:rPr>
          <w:rFonts w:ascii="Times New Roman" w:hAnsi="Times New Roman" w:cs="Times New Roman"/>
          <w:sz w:val="24"/>
          <w:szCs w:val="24"/>
        </w:rPr>
        <w:t>-7.</w:t>
      </w:r>
      <w:r w:rsidR="004579C5">
        <w:rPr>
          <w:rFonts w:ascii="Times New Roman" w:hAnsi="Times New Roman" w:cs="Times New Roman" w:hint="eastAsia"/>
          <w:sz w:val="24"/>
          <w:szCs w:val="24"/>
        </w:rPr>
        <w:t>71</w:t>
      </w:r>
      <w:r w:rsidR="004579C5">
        <w:rPr>
          <w:rFonts w:ascii="Times New Roman" w:hAnsi="Times New Roman" w:cs="Times New Roman"/>
          <w:sz w:val="24"/>
          <w:szCs w:val="24"/>
        </w:rPr>
        <w:t xml:space="preserve"> (d, </w:t>
      </w:r>
      <w:r w:rsidR="004579C5" w:rsidRPr="0059357F">
        <w:rPr>
          <w:rFonts w:ascii="Times New Roman" w:hAnsi="Times New Roman" w:cs="Times New Roman"/>
          <w:sz w:val="24"/>
          <w:szCs w:val="24"/>
        </w:rPr>
        <w:t>H), 7.</w:t>
      </w:r>
      <w:r w:rsidR="004579C5">
        <w:rPr>
          <w:rFonts w:ascii="Times New Roman" w:hAnsi="Times New Roman" w:cs="Times New Roman" w:hint="eastAsia"/>
          <w:sz w:val="24"/>
          <w:szCs w:val="24"/>
        </w:rPr>
        <w:t>63</w:t>
      </w:r>
      <w:r w:rsidR="004579C5">
        <w:rPr>
          <w:rFonts w:ascii="Times New Roman" w:hAnsi="Times New Roman" w:cs="Times New Roman"/>
          <w:sz w:val="24"/>
          <w:szCs w:val="24"/>
        </w:rPr>
        <w:t xml:space="preserve"> (</w:t>
      </w:r>
      <w:r w:rsidR="004579C5">
        <w:rPr>
          <w:rFonts w:ascii="Times New Roman" w:hAnsi="Times New Roman" w:cs="Times New Roman" w:hint="eastAsia"/>
          <w:sz w:val="24"/>
          <w:szCs w:val="24"/>
        </w:rPr>
        <w:t>d</w:t>
      </w:r>
      <w:r w:rsidR="004579C5">
        <w:rPr>
          <w:rFonts w:ascii="Times New Roman" w:hAnsi="Times New Roman" w:cs="Times New Roman"/>
          <w:sz w:val="24"/>
          <w:szCs w:val="24"/>
        </w:rPr>
        <w:t xml:space="preserve">, </w:t>
      </w:r>
      <w:r w:rsidR="004579C5">
        <w:rPr>
          <w:rFonts w:ascii="Times New Roman" w:hAnsi="Times New Roman" w:cs="Times New Roman" w:hint="eastAsia"/>
          <w:sz w:val="24"/>
          <w:szCs w:val="24"/>
        </w:rPr>
        <w:t>2</w:t>
      </w:r>
      <w:r w:rsidR="004579C5">
        <w:rPr>
          <w:rFonts w:ascii="Times New Roman" w:hAnsi="Times New Roman" w:cs="Times New Roman"/>
          <w:sz w:val="24"/>
          <w:szCs w:val="24"/>
        </w:rPr>
        <w:t>H), 7.</w:t>
      </w:r>
      <w:r w:rsidR="004579C5">
        <w:rPr>
          <w:rFonts w:ascii="Times New Roman" w:hAnsi="Times New Roman" w:cs="Times New Roman" w:hint="eastAsia"/>
          <w:sz w:val="24"/>
          <w:szCs w:val="24"/>
        </w:rPr>
        <w:t xml:space="preserve">59(d, </w:t>
      </w:r>
      <w:r w:rsidR="004579C5" w:rsidRPr="0059357F">
        <w:rPr>
          <w:rFonts w:ascii="Times New Roman" w:hAnsi="Times New Roman" w:cs="Times New Roman" w:hint="eastAsia"/>
          <w:sz w:val="24"/>
          <w:szCs w:val="24"/>
        </w:rPr>
        <w:t xml:space="preserve">H), </w:t>
      </w:r>
      <w:r w:rsidR="004579C5">
        <w:rPr>
          <w:rFonts w:ascii="Times New Roman" w:hAnsi="Times New Roman" w:cs="Times New Roman" w:hint="eastAsia"/>
          <w:sz w:val="24"/>
          <w:szCs w:val="24"/>
        </w:rPr>
        <w:t>7.51-7.45 (d, 2</w:t>
      </w:r>
      <w:r w:rsidR="004579C5" w:rsidRPr="0059357F">
        <w:rPr>
          <w:rFonts w:ascii="Times New Roman" w:hAnsi="Times New Roman" w:cs="Times New Roman" w:hint="eastAsia"/>
          <w:sz w:val="24"/>
          <w:szCs w:val="24"/>
        </w:rPr>
        <w:t xml:space="preserve">H), </w:t>
      </w:r>
      <w:r w:rsidR="004579C5">
        <w:rPr>
          <w:rFonts w:ascii="Times New Roman" w:hAnsi="Times New Roman" w:cs="Times New Roman" w:hint="eastAsia"/>
          <w:sz w:val="24"/>
          <w:szCs w:val="24"/>
        </w:rPr>
        <w:t>7.41-7.39 (d, 2</w:t>
      </w:r>
      <w:r w:rsidR="004579C5" w:rsidRPr="0059357F">
        <w:rPr>
          <w:rFonts w:ascii="Times New Roman" w:hAnsi="Times New Roman" w:cs="Times New Roman" w:hint="eastAsia"/>
          <w:sz w:val="24"/>
          <w:szCs w:val="24"/>
        </w:rPr>
        <w:t xml:space="preserve">H), </w:t>
      </w:r>
      <w:r w:rsidR="004579C5">
        <w:rPr>
          <w:rFonts w:ascii="Times New Roman" w:hAnsi="Times New Roman" w:cs="Times New Roman" w:hint="eastAsia"/>
          <w:sz w:val="24"/>
          <w:szCs w:val="24"/>
        </w:rPr>
        <w:t>7.3</w:t>
      </w:r>
      <w:r w:rsidR="00255678">
        <w:rPr>
          <w:rFonts w:ascii="Times New Roman" w:hAnsi="Times New Roman" w:cs="Times New Roman" w:hint="eastAsia"/>
          <w:sz w:val="24"/>
          <w:szCs w:val="24"/>
        </w:rPr>
        <w:t>5</w:t>
      </w:r>
      <w:r w:rsidR="004579C5">
        <w:rPr>
          <w:rFonts w:ascii="Times New Roman" w:hAnsi="Times New Roman" w:cs="Times New Roman" w:hint="eastAsia"/>
          <w:sz w:val="24"/>
          <w:szCs w:val="24"/>
        </w:rPr>
        <w:t xml:space="preserve"> (d</w:t>
      </w:r>
      <w:r w:rsidR="004579C5" w:rsidRPr="0059357F">
        <w:rPr>
          <w:rFonts w:ascii="Times New Roman" w:hAnsi="Times New Roman" w:cs="Times New Roman" w:hint="eastAsia"/>
          <w:sz w:val="24"/>
          <w:szCs w:val="24"/>
        </w:rPr>
        <w:t>, 2H),</w:t>
      </w:r>
      <w:r w:rsidR="004579C5">
        <w:rPr>
          <w:rFonts w:ascii="Times New Roman" w:hAnsi="Times New Roman" w:cs="Times New Roman"/>
          <w:sz w:val="24"/>
          <w:szCs w:val="24"/>
        </w:rPr>
        <w:t xml:space="preserve"> </w:t>
      </w:r>
      <w:r w:rsidR="004579C5">
        <w:rPr>
          <w:rFonts w:ascii="Times New Roman" w:hAnsi="Times New Roman" w:cs="Times New Roman" w:hint="eastAsia"/>
          <w:sz w:val="24"/>
          <w:szCs w:val="24"/>
        </w:rPr>
        <w:t>7.22</w:t>
      </w:r>
      <w:r w:rsidR="004579C5" w:rsidRPr="0059357F">
        <w:rPr>
          <w:rFonts w:ascii="Times New Roman" w:hAnsi="Times New Roman" w:cs="Times New Roman"/>
          <w:sz w:val="24"/>
          <w:szCs w:val="24"/>
        </w:rPr>
        <w:t xml:space="preserve"> (</w:t>
      </w:r>
      <w:r w:rsidR="004579C5">
        <w:rPr>
          <w:rFonts w:ascii="Times New Roman" w:hAnsi="Times New Roman" w:cs="Times New Roman" w:hint="eastAsia"/>
          <w:sz w:val="24"/>
          <w:szCs w:val="24"/>
        </w:rPr>
        <w:t>d</w:t>
      </w:r>
      <w:r w:rsidR="004579C5">
        <w:rPr>
          <w:rFonts w:ascii="Times New Roman" w:hAnsi="Times New Roman" w:cs="Times New Roman"/>
          <w:sz w:val="24"/>
          <w:szCs w:val="24"/>
        </w:rPr>
        <w:t xml:space="preserve">, </w:t>
      </w:r>
      <w:r w:rsidR="004579C5" w:rsidRPr="0059357F">
        <w:rPr>
          <w:rFonts w:ascii="Times New Roman" w:hAnsi="Times New Roman" w:cs="Times New Roman"/>
          <w:sz w:val="24"/>
          <w:szCs w:val="24"/>
        </w:rPr>
        <w:t xml:space="preserve">H), </w:t>
      </w:r>
      <w:r w:rsidR="004579C5">
        <w:rPr>
          <w:rFonts w:ascii="Times New Roman" w:hAnsi="Times New Roman" w:cs="Times New Roman" w:hint="eastAsia"/>
          <w:sz w:val="24"/>
          <w:szCs w:val="24"/>
        </w:rPr>
        <w:t>1.34</w:t>
      </w:r>
      <w:r w:rsidR="004579C5">
        <w:rPr>
          <w:rFonts w:ascii="Times New Roman" w:hAnsi="Times New Roman" w:cs="Times New Roman"/>
          <w:sz w:val="24"/>
          <w:szCs w:val="24"/>
        </w:rPr>
        <w:t xml:space="preserve"> (</w:t>
      </w:r>
      <w:r w:rsidR="004579C5">
        <w:rPr>
          <w:rFonts w:ascii="Times New Roman" w:hAnsi="Times New Roman" w:cs="Times New Roman" w:hint="eastAsia"/>
          <w:sz w:val="24"/>
          <w:szCs w:val="24"/>
        </w:rPr>
        <w:t>s</w:t>
      </w:r>
      <w:r w:rsidR="004579C5">
        <w:rPr>
          <w:rFonts w:ascii="Times New Roman" w:hAnsi="Times New Roman" w:cs="Times New Roman"/>
          <w:sz w:val="24"/>
          <w:szCs w:val="24"/>
        </w:rPr>
        <w:t xml:space="preserve">, </w:t>
      </w:r>
      <w:r w:rsidR="004579C5">
        <w:rPr>
          <w:rFonts w:ascii="Times New Roman" w:hAnsi="Times New Roman" w:cs="Times New Roman" w:hint="eastAsia"/>
          <w:sz w:val="24"/>
          <w:szCs w:val="24"/>
        </w:rPr>
        <w:t>3</w:t>
      </w:r>
      <w:r w:rsidR="004579C5">
        <w:rPr>
          <w:rFonts w:ascii="Times New Roman" w:hAnsi="Times New Roman" w:cs="Times New Roman"/>
          <w:sz w:val="24"/>
          <w:szCs w:val="24"/>
        </w:rPr>
        <w:t>H).</w:t>
      </w:r>
    </w:p>
    <w:p w14:paraId="2F56A1D5" w14:textId="035FE53E" w:rsidR="00596BD9" w:rsidRDefault="00596BD9" w:rsidP="00596BD9">
      <w:pPr>
        <w:rPr>
          <w:rFonts w:ascii="Times New Roman" w:hAnsi="Times New Roman" w:cs="Times New Roman"/>
          <w:sz w:val="24"/>
          <w:szCs w:val="24"/>
        </w:rPr>
      </w:pPr>
      <w:r w:rsidRPr="0059357F">
        <w:rPr>
          <w:rFonts w:ascii="Times New Roman" w:hAnsi="Times New Roman" w:cs="Times New Roman"/>
          <w:sz w:val="24"/>
          <w:szCs w:val="24"/>
        </w:rPr>
        <w:t>Synthesis of compound</w:t>
      </w:r>
      <w:r>
        <w:rPr>
          <w:rFonts w:ascii="Times New Roman" w:hAnsi="Times New Roman" w:cs="Times New Roman" w:hint="eastAsia"/>
          <w:sz w:val="24"/>
          <w:szCs w:val="24"/>
        </w:rPr>
        <w:t xml:space="preserve"> </w:t>
      </w:r>
      <w:r w:rsidRPr="00EF4714">
        <w:rPr>
          <w:rFonts w:ascii="Times New Roman" w:hAnsi="Times New Roman" w:cs="Times New Roman" w:hint="eastAsia"/>
          <w:b/>
          <w:sz w:val="24"/>
          <w:szCs w:val="24"/>
        </w:rPr>
        <w:t>8</w:t>
      </w:r>
    </w:p>
    <w:p w14:paraId="72E8BF77" w14:textId="7EB0E4A1" w:rsidR="00596BD9" w:rsidRPr="00596BD9" w:rsidRDefault="00DE7472" w:rsidP="00596BD9">
      <w:pPr>
        <w:rPr>
          <w:rFonts w:ascii="Times New Roman" w:hAnsi="Times New Roman" w:cs="Times New Roman"/>
          <w:sz w:val="24"/>
          <w:szCs w:val="24"/>
        </w:rPr>
      </w:pPr>
      <w:r>
        <w:rPr>
          <w:rFonts w:ascii="Times New Roman" w:hAnsi="Times New Roman" w:cs="Times New Roman" w:hint="eastAsia"/>
          <w:sz w:val="24"/>
          <w:szCs w:val="24"/>
        </w:rPr>
        <w:t>C</w:t>
      </w:r>
      <w:r w:rsidR="00596BD9" w:rsidRPr="00596BD9">
        <w:rPr>
          <w:rFonts w:ascii="Times New Roman" w:hAnsi="Times New Roman" w:cs="Times New Roman" w:hint="eastAsia"/>
          <w:sz w:val="24"/>
          <w:szCs w:val="24"/>
        </w:rPr>
        <w:t xml:space="preserve">ompound </w:t>
      </w:r>
      <w:r w:rsidR="00596BD9" w:rsidRPr="00EF4714">
        <w:rPr>
          <w:rFonts w:ascii="Times New Roman" w:hAnsi="Times New Roman" w:cs="Times New Roman" w:hint="eastAsia"/>
          <w:b/>
          <w:sz w:val="24"/>
          <w:szCs w:val="24"/>
        </w:rPr>
        <w:t>6</w:t>
      </w:r>
      <w:r w:rsidR="00596BD9" w:rsidRPr="00596BD9">
        <w:rPr>
          <w:rFonts w:ascii="Times New Roman" w:hAnsi="Times New Roman" w:cs="Times New Roman" w:hint="eastAsia"/>
          <w:sz w:val="24"/>
          <w:szCs w:val="24"/>
        </w:rPr>
        <w:t xml:space="preserve"> (0.45</w:t>
      </w:r>
      <w:r w:rsidR="00C73CB0">
        <w:rPr>
          <w:rFonts w:ascii="Times New Roman" w:hAnsi="Times New Roman" w:cs="Times New Roman" w:hint="eastAsia"/>
          <w:sz w:val="24"/>
          <w:szCs w:val="24"/>
        </w:rPr>
        <w:t>0</w:t>
      </w:r>
      <w:r w:rsidR="00596BD9" w:rsidRPr="00596BD9">
        <w:rPr>
          <w:rFonts w:ascii="Times New Roman" w:hAnsi="Times New Roman" w:cs="Times New Roman" w:hint="eastAsia"/>
          <w:sz w:val="24"/>
          <w:szCs w:val="24"/>
        </w:rPr>
        <w:t xml:space="preserve"> g, 1 mmol) and compound </w:t>
      </w:r>
      <w:r w:rsidR="00596BD9" w:rsidRPr="00EF4714">
        <w:rPr>
          <w:rFonts w:ascii="Times New Roman" w:hAnsi="Times New Roman" w:cs="Times New Roman" w:hint="eastAsia"/>
          <w:b/>
          <w:sz w:val="24"/>
          <w:szCs w:val="24"/>
        </w:rPr>
        <w:t>7</w:t>
      </w:r>
      <w:r w:rsidR="00596BD9" w:rsidRPr="00596BD9">
        <w:rPr>
          <w:rFonts w:ascii="Times New Roman" w:hAnsi="Times New Roman" w:cs="Times New Roman" w:hint="eastAsia"/>
          <w:sz w:val="24"/>
          <w:szCs w:val="24"/>
        </w:rPr>
        <w:t xml:space="preserve"> (0.1</w:t>
      </w:r>
      <w:r w:rsidR="00C73CB0">
        <w:rPr>
          <w:rFonts w:ascii="Times New Roman" w:hAnsi="Times New Roman" w:cs="Times New Roman" w:hint="eastAsia"/>
          <w:sz w:val="24"/>
          <w:szCs w:val="24"/>
        </w:rPr>
        <w:t>2</w:t>
      </w:r>
      <w:r w:rsidR="00596BD9" w:rsidRPr="00596BD9">
        <w:rPr>
          <w:rFonts w:ascii="Times New Roman" w:hAnsi="Times New Roman" w:cs="Times New Roman" w:hint="eastAsia"/>
          <w:sz w:val="24"/>
          <w:szCs w:val="24"/>
        </w:rPr>
        <w:t>3 g, 1 mmol)</w:t>
      </w:r>
      <w:r w:rsidRPr="00DE7472">
        <w:rPr>
          <w:rFonts w:ascii="Times New Roman" w:hAnsi="Times New Roman" w:cs="Times New Roman" w:hint="eastAsia"/>
          <w:sz w:val="24"/>
          <w:szCs w:val="24"/>
        </w:rPr>
        <w:t xml:space="preserve"> </w:t>
      </w:r>
      <w:r>
        <w:rPr>
          <w:rFonts w:ascii="Times New Roman" w:hAnsi="Times New Roman" w:cs="Times New Roman" w:hint="eastAsia"/>
          <w:sz w:val="24"/>
          <w:szCs w:val="24"/>
        </w:rPr>
        <w:t>were added</w:t>
      </w:r>
      <w:r w:rsidR="00596BD9" w:rsidRPr="00596BD9">
        <w:rPr>
          <w:rFonts w:ascii="Times New Roman" w:hAnsi="Times New Roman" w:cs="Times New Roman" w:hint="eastAsia"/>
          <w:sz w:val="24"/>
          <w:szCs w:val="24"/>
        </w:rPr>
        <w:t xml:space="preserve"> into a round bottom flask, add</w:t>
      </w:r>
      <w:r>
        <w:rPr>
          <w:rFonts w:ascii="Times New Roman" w:hAnsi="Times New Roman" w:cs="Times New Roman" w:hint="eastAsia"/>
          <w:sz w:val="24"/>
          <w:szCs w:val="24"/>
        </w:rPr>
        <w:t>ing</w:t>
      </w:r>
      <w:r w:rsidR="00596BD9" w:rsidRPr="00596BD9">
        <w:rPr>
          <w:rFonts w:ascii="Times New Roman" w:hAnsi="Times New Roman" w:cs="Times New Roman" w:hint="eastAsia"/>
          <w:sz w:val="24"/>
          <w:szCs w:val="24"/>
        </w:rPr>
        <w:t xml:space="preserve"> </w:t>
      </w:r>
      <w:r w:rsidR="008C68EC" w:rsidRPr="008C68EC">
        <w:rPr>
          <w:rFonts w:ascii="Times New Roman" w:hAnsi="Times New Roman" w:cs="Times New Roman"/>
          <w:sz w:val="24"/>
          <w:szCs w:val="24"/>
        </w:rPr>
        <w:t>PdCl</w:t>
      </w:r>
      <w:r w:rsidR="008C68EC" w:rsidRPr="008C68EC">
        <w:rPr>
          <w:rFonts w:ascii="Times New Roman" w:hAnsi="Times New Roman" w:cs="Times New Roman"/>
          <w:sz w:val="24"/>
          <w:szCs w:val="24"/>
          <w:vertAlign w:val="subscript"/>
        </w:rPr>
        <w:t>2</w:t>
      </w:r>
      <w:r w:rsidR="008C68EC" w:rsidRPr="008C68EC">
        <w:rPr>
          <w:rFonts w:ascii="Times New Roman" w:hAnsi="Times New Roman" w:cs="Times New Roman"/>
          <w:sz w:val="24"/>
          <w:szCs w:val="24"/>
        </w:rPr>
        <w:t>(dppf)</w:t>
      </w:r>
      <w:r w:rsidR="00596BD9" w:rsidRPr="00596BD9">
        <w:rPr>
          <w:rFonts w:ascii="Times New Roman" w:hAnsi="Times New Roman" w:cs="Times New Roman" w:hint="eastAsia"/>
          <w:sz w:val="24"/>
          <w:szCs w:val="24"/>
        </w:rPr>
        <w:t xml:space="preserve"> (10 mg, 0.02 mmol) under nitrogen protection and anhydrous </w:t>
      </w:r>
      <w:r w:rsidR="00EF4714">
        <w:rPr>
          <w:rFonts w:ascii="Times New Roman" w:hAnsi="Times New Roman" w:cs="Times New Roman" w:hint="eastAsia"/>
          <w:sz w:val="24"/>
          <w:szCs w:val="24"/>
        </w:rPr>
        <w:t xml:space="preserve">conditions, then </w:t>
      </w:r>
      <w:r w:rsidR="00596BD9" w:rsidRPr="00596BD9">
        <w:rPr>
          <w:rFonts w:ascii="Times New Roman" w:hAnsi="Times New Roman" w:cs="Times New Roman" w:hint="eastAsia"/>
          <w:sz w:val="24"/>
          <w:szCs w:val="24"/>
        </w:rPr>
        <w:t>reflux for</w:t>
      </w:r>
      <w:r w:rsidR="00596BD9" w:rsidRPr="00596BD9">
        <w:rPr>
          <w:rFonts w:ascii="Times New Roman" w:hAnsi="Times New Roman" w:cs="Times New Roman"/>
          <w:sz w:val="24"/>
          <w:szCs w:val="24"/>
        </w:rPr>
        <w:t xml:space="preserve"> 12 hours</w:t>
      </w:r>
      <w:r>
        <w:rPr>
          <w:rFonts w:ascii="Times New Roman" w:hAnsi="Times New Roman" w:cs="Times New Roman" w:hint="eastAsia"/>
          <w:sz w:val="24"/>
          <w:szCs w:val="24"/>
        </w:rPr>
        <w:t xml:space="preserve"> at 90</w:t>
      </w:r>
      <w:r w:rsidRPr="00EF4714">
        <w:rPr>
          <w:rFonts w:ascii="Times New Roman" w:hAnsi="Times New Roman" w:cs="Times New Roman"/>
          <w:sz w:val="24"/>
          <w:szCs w:val="24"/>
          <w:vertAlign w:val="superscript"/>
        </w:rPr>
        <w:t xml:space="preserve"> o</w:t>
      </w:r>
      <w:r w:rsidRPr="00596BD9">
        <w:rPr>
          <w:rFonts w:ascii="Times New Roman" w:hAnsi="Times New Roman" w:cs="Times New Roman"/>
          <w:sz w:val="24"/>
          <w:szCs w:val="24"/>
        </w:rPr>
        <w:t>C</w:t>
      </w:r>
      <w:r w:rsidR="00596BD9" w:rsidRPr="00596BD9">
        <w:rPr>
          <w:rFonts w:ascii="Times New Roman" w:hAnsi="Times New Roman" w:cs="Times New Roman"/>
          <w:sz w:val="24"/>
          <w:szCs w:val="24"/>
        </w:rPr>
        <w:t xml:space="preserve">. </w:t>
      </w:r>
      <w:r>
        <w:rPr>
          <w:rFonts w:ascii="Times New Roman" w:hAnsi="Times New Roman" w:cs="Times New Roman"/>
          <w:sz w:val="24"/>
          <w:szCs w:val="24"/>
        </w:rPr>
        <w:t>After cooling</w:t>
      </w:r>
      <w:r w:rsidR="00596BD9" w:rsidRPr="00596BD9">
        <w:rPr>
          <w:rFonts w:ascii="Times New Roman" w:hAnsi="Times New Roman" w:cs="Times New Roman"/>
          <w:sz w:val="24"/>
          <w:szCs w:val="24"/>
        </w:rPr>
        <w:t xml:space="preserve">, </w:t>
      </w:r>
      <w:r w:rsidRPr="00DE7472">
        <w:rPr>
          <w:rFonts w:ascii="Times New Roman" w:hAnsi="Times New Roman" w:cs="Times New Roman"/>
          <w:sz w:val="24"/>
          <w:szCs w:val="24"/>
        </w:rPr>
        <w:t>the precipitate was filtered</w:t>
      </w:r>
      <w:r w:rsidR="00596BD9" w:rsidRPr="00596BD9">
        <w:rPr>
          <w:rFonts w:ascii="Times New Roman" w:hAnsi="Times New Roman" w:cs="Times New Roman"/>
          <w:sz w:val="24"/>
          <w:szCs w:val="24"/>
        </w:rPr>
        <w:t xml:space="preserve">, and </w:t>
      </w:r>
      <w:r w:rsidR="00A269A5" w:rsidRPr="007135FF">
        <w:rPr>
          <w:rFonts w:ascii="Times New Roman" w:hAnsi="Times New Roman" w:cs="Times New Roman"/>
          <w:sz w:val="24"/>
          <w:szCs w:val="24"/>
        </w:rPr>
        <w:t>further purified</w:t>
      </w:r>
      <w:r w:rsidR="00596BD9" w:rsidRPr="00596BD9">
        <w:rPr>
          <w:rFonts w:ascii="Times New Roman" w:hAnsi="Times New Roman" w:cs="Times New Roman"/>
          <w:sz w:val="24"/>
          <w:szCs w:val="24"/>
        </w:rPr>
        <w:t xml:space="preserve"> by column chromatography </w:t>
      </w:r>
      <w:r w:rsidR="00596BD9">
        <w:rPr>
          <w:rFonts w:ascii="Times New Roman" w:hAnsi="Times New Roman" w:cs="Times New Roman"/>
          <w:sz w:val="24"/>
          <w:szCs w:val="24"/>
        </w:rPr>
        <w:t xml:space="preserve">with </w:t>
      </w:r>
      <w:r w:rsidR="00596BD9">
        <w:rPr>
          <w:rFonts w:ascii="Times New Roman" w:hAnsi="Times New Roman" w:cs="Times New Roman" w:hint="eastAsia"/>
          <w:sz w:val="24"/>
          <w:szCs w:val="24"/>
        </w:rPr>
        <w:t>PE</w:t>
      </w:r>
      <w:r w:rsidR="00596BD9">
        <w:rPr>
          <w:rFonts w:ascii="Times New Roman" w:hAnsi="Times New Roman" w:cs="Times New Roman"/>
          <w:sz w:val="24"/>
          <w:szCs w:val="24"/>
        </w:rPr>
        <w:t>/</w:t>
      </w:r>
      <w:r w:rsidR="00596BD9">
        <w:rPr>
          <w:rFonts w:ascii="Times New Roman" w:hAnsi="Times New Roman" w:cs="Times New Roman" w:hint="eastAsia"/>
          <w:sz w:val="24"/>
          <w:szCs w:val="24"/>
        </w:rPr>
        <w:t xml:space="preserve">EA </w:t>
      </w:r>
      <w:r w:rsidR="00596BD9">
        <w:rPr>
          <w:rFonts w:ascii="Times New Roman" w:hAnsi="Times New Roman" w:cs="Times New Roman"/>
          <w:sz w:val="24"/>
          <w:szCs w:val="24"/>
        </w:rPr>
        <w:t>(</w:t>
      </w:r>
      <w:r w:rsidR="00596BD9">
        <w:rPr>
          <w:rFonts w:ascii="Times New Roman" w:hAnsi="Times New Roman" w:cs="Times New Roman" w:hint="eastAsia"/>
          <w:sz w:val="24"/>
          <w:szCs w:val="24"/>
        </w:rPr>
        <w:t>3</w:t>
      </w:r>
      <w:r w:rsidR="00596BD9" w:rsidRPr="0059357F">
        <w:rPr>
          <w:rFonts w:ascii="Times New Roman" w:hAnsi="Times New Roman" w:cs="Times New Roman"/>
          <w:sz w:val="24"/>
          <w:szCs w:val="24"/>
        </w:rPr>
        <w:t>/1, v/v)</w:t>
      </w:r>
      <w:r w:rsidR="00596BD9" w:rsidRPr="00596BD9">
        <w:rPr>
          <w:rFonts w:ascii="Times New Roman" w:hAnsi="Times New Roman" w:cs="Times New Roman"/>
          <w:sz w:val="24"/>
          <w:szCs w:val="24"/>
        </w:rPr>
        <w:t xml:space="preserve"> to </w:t>
      </w:r>
      <w:r w:rsidRPr="00DE7472">
        <w:rPr>
          <w:rFonts w:ascii="Times New Roman" w:hAnsi="Times New Roman" w:cs="Times New Roman"/>
          <w:sz w:val="24"/>
          <w:szCs w:val="24"/>
        </w:rPr>
        <w:t>afford</w:t>
      </w:r>
      <w:r w:rsidR="00C73CB0">
        <w:rPr>
          <w:rFonts w:ascii="Times New Roman" w:hAnsi="Times New Roman" w:cs="Times New Roman"/>
          <w:sz w:val="24"/>
          <w:szCs w:val="24"/>
        </w:rPr>
        <w:t xml:space="preserve"> 0.</w:t>
      </w:r>
      <w:r w:rsidR="00C73CB0">
        <w:rPr>
          <w:rFonts w:ascii="Times New Roman" w:hAnsi="Times New Roman" w:cs="Times New Roman" w:hint="eastAsia"/>
          <w:sz w:val="24"/>
          <w:szCs w:val="24"/>
        </w:rPr>
        <w:t>24</w:t>
      </w:r>
      <w:r w:rsidR="00596BD9" w:rsidRPr="00596BD9">
        <w:rPr>
          <w:rFonts w:ascii="Times New Roman" w:hAnsi="Times New Roman" w:cs="Times New Roman"/>
          <w:sz w:val="24"/>
          <w:szCs w:val="24"/>
        </w:rPr>
        <w:t>5 g of yellow</w:t>
      </w:r>
      <w:r w:rsidR="00255678">
        <w:rPr>
          <w:rFonts w:ascii="Times New Roman" w:hAnsi="Times New Roman" w:cs="Times New Roman"/>
          <w:sz w:val="24"/>
          <w:szCs w:val="24"/>
        </w:rPr>
        <w:t xml:space="preserve"> solid powder with a yield of 5</w:t>
      </w:r>
      <w:r w:rsidR="00C73CB0">
        <w:rPr>
          <w:rFonts w:ascii="Times New Roman" w:hAnsi="Times New Roman" w:cs="Times New Roman" w:hint="eastAsia"/>
          <w:sz w:val="24"/>
          <w:szCs w:val="24"/>
        </w:rPr>
        <w:t>5</w:t>
      </w:r>
      <w:r w:rsidR="00C73CB0">
        <w:rPr>
          <w:rFonts w:ascii="Times New Roman" w:hAnsi="Times New Roman" w:cs="Times New Roman"/>
          <w:sz w:val="24"/>
          <w:szCs w:val="24"/>
        </w:rPr>
        <w:t>.</w:t>
      </w:r>
      <w:r w:rsidR="00C73CB0">
        <w:rPr>
          <w:rFonts w:ascii="Times New Roman" w:hAnsi="Times New Roman" w:cs="Times New Roman" w:hint="eastAsia"/>
          <w:sz w:val="24"/>
          <w:szCs w:val="24"/>
        </w:rPr>
        <w:t>1</w:t>
      </w:r>
      <w:r w:rsidR="00596BD9" w:rsidRPr="00596BD9">
        <w:rPr>
          <w:rFonts w:ascii="Times New Roman" w:hAnsi="Times New Roman" w:cs="Times New Roman"/>
          <w:sz w:val="24"/>
          <w:szCs w:val="24"/>
        </w:rPr>
        <w:t>%.</w:t>
      </w:r>
      <w:r w:rsidR="006D0109" w:rsidRPr="00366215">
        <w:rPr>
          <w:rFonts w:ascii="Times New Roman" w:hAnsi="Times New Roman" w:cs="Times New Roman"/>
          <w:sz w:val="24"/>
          <w:szCs w:val="24"/>
          <w:vertAlign w:val="superscript"/>
        </w:rPr>
        <w:t>1</w:t>
      </w:r>
      <w:r w:rsidR="006D0109">
        <w:rPr>
          <w:rFonts w:ascii="Times New Roman" w:hAnsi="Times New Roman" w:cs="Times New Roman"/>
          <w:sz w:val="24"/>
          <w:szCs w:val="24"/>
        </w:rPr>
        <w:t>H</w:t>
      </w:r>
      <w:r w:rsidR="00980737">
        <w:rPr>
          <w:rFonts w:ascii="Times New Roman" w:hAnsi="Times New Roman" w:cs="Times New Roman" w:hint="eastAsia"/>
          <w:sz w:val="24"/>
          <w:szCs w:val="24"/>
        </w:rPr>
        <w:t xml:space="preserve"> </w:t>
      </w:r>
      <w:r w:rsidR="006D0109">
        <w:rPr>
          <w:rFonts w:ascii="Times New Roman" w:hAnsi="Times New Roman" w:cs="Times New Roman"/>
          <w:sz w:val="24"/>
          <w:szCs w:val="24"/>
        </w:rPr>
        <w:t>NMR</w:t>
      </w:r>
      <w:r w:rsidR="006D0109" w:rsidRPr="0059357F">
        <w:rPr>
          <w:rFonts w:ascii="Times New Roman" w:hAnsi="Times New Roman" w:cs="Times New Roman"/>
          <w:sz w:val="24"/>
          <w:szCs w:val="24"/>
        </w:rPr>
        <w:t xml:space="preserve">(500 MHz, DMSO-d6, δ): </w:t>
      </w:r>
      <w:r w:rsidR="006D0109">
        <w:rPr>
          <w:rFonts w:ascii="Times New Roman" w:hAnsi="Times New Roman" w:cs="Times New Roman" w:hint="eastAsia"/>
          <w:sz w:val="24"/>
          <w:szCs w:val="24"/>
        </w:rPr>
        <w:t>9.05</w:t>
      </w:r>
      <w:r w:rsidR="006D0109" w:rsidRPr="0059357F">
        <w:rPr>
          <w:rFonts w:ascii="Times New Roman" w:hAnsi="Times New Roman" w:cs="Times New Roman" w:hint="eastAsia"/>
          <w:sz w:val="24"/>
          <w:szCs w:val="24"/>
        </w:rPr>
        <w:t>(s, 1H),</w:t>
      </w:r>
      <w:r w:rsidR="00DE1943">
        <w:rPr>
          <w:rFonts w:ascii="Times New Roman" w:hAnsi="Times New Roman" w:cs="Times New Roman" w:hint="eastAsia"/>
          <w:sz w:val="24"/>
          <w:szCs w:val="24"/>
        </w:rPr>
        <w:t xml:space="preserve"> 7.83-7.8</w:t>
      </w:r>
      <w:r w:rsidR="006D0109">
        <w:rPr>
          <w:rFonts w:ascii="Times New Roman" w:hAnsi="Times New Roman" w:cs="Times New Roman" w:hint="eastAsia"/>
          <w:sz w:val="24"/>
          <w:szCs w:val="24"/>
        </w:rPr>
        <w:t>9</w:t>
      </w:r>
      <w:r w:rsidR="006D0109" w:rsidRPr="0059357F">
        <w:rPr>
          <w:rFonts w:ascii="Times New Roman" w:hAnsi="Times New Roman" w:cs="Times New Roman" w:hint="eastAsia"/>
          <w:sz w:val="24"/>
          <w:szCs w:val="24"/>
        </w:rPr>
        <w:t>(d, 2H)</w:t>
      </w:r>
      <w:r w:rsidR="006D0109">
        <w:rPr>
          <w:rFonts w:ascii="Times New Roman" w:hAnsi="Times New Roman" w:cs="Times New Roman"/>
          <w:sz w:val="24"/>
          <w:szCs w:val="24"/>
        </w:rPr>
        <w:t xml:space="preserve">, </w:t>
      </w:r>
      <w:r w:rsidR="006D0109" w:rsidRPr="0059357F">
        <w:rPr>
          <w:rFonts w:ascii="Times New Roman" w:hAnsi="Times New Roman" w:cs="Times New Roman"/>
          <w:sz w:val="24"/>
          <w:szCs w:val="24"/>
        </w:rPr>
        <w:t>7.</w:t>
      </w:r>
      <w:r w:rsidR="006D0109">
        <w:rPr>
          <w:rFonts w:ascii="Times New Roman" w:hAnsi="Times New Roman" w:cs="Times New Roman" w:hint="eastAsia"/>
          <w:sz w:val="24"/>
          <w:szCs w:val="24"/>
        </w:rPr>
        <w:t>70</w:t>
      </w:r>
      <w:r w:rsidR="006D0109">
        <w:rPr>
          <w:rFonts w:ascii="Times New Roman" w:hAnsi="Times New Roman" w:cs="Times New Roman"/>
          <w:sz w:val="24"/>
          <w:szCs w:val="24"/>
        </w:rPr>
        <w:t>-7.</w:t>
      </w:r>
      <w:r w:rsidR="006D0109">
        <w:rPr>
          <w:rFonts w:ascii="Times New Roman" w:hAnsi="Times New Roman" w:cs="Times New Roman" w:hint="eastAsia"/>
          <w:sz w:val="24"/>
          <w:szCs w:val="24"/>
        </w:rPr>
        <w:t>71</w:t>
      </w:r>
      <w:r w:rsidR="006D0109">
        <w:rPr>
          <w:rFonts w:ascii="Times New Roman" w:hAnsi="Times New Roman" w:cs="Times New Roman"/>
          <w:sz w:val="24"/>
          <w:szCs w:val="24"/>
        </w:rPr>
        <w:t xml:space="preserve"> (d, </w:t>
      </w:r>
      <w:r w:rsidR="006D0109" w:rsidRPr="0059357F">
        <w:rPr>
          <w:rFonts w:ascii="Times New Roman" w:hAnsi="Times New Roman" w:cs="Times New Roman"/>
          <w:sz w:val="24"/>
          <w:szCs w:val="24"/>
        </w:rPr>
        <w:t>H), 7.</w:t>
      </w:r>
      <w:r w:rsidR="006D0109">
        <w:rPr>
          <w:rFonts w:ascii="Times New Roman" w:hAnsi="Times New Roman" w:cs="Times New Roman" w:hint="eastAsia"/>
          <w:sz w:val="24"/>
          <w:szCs w:val="24"/>
        </w:rPr>
        <w:t>63</w:t>
      </w:r>
      <w:r w:rsidR="006D0109">
        <w:rPr>
          <w:rFonts w:ascii="Times New Roman" w:hAnsi="Times New Roman" w:cs="Times New Roman"/>
          <w:sz w:val="24"/>
          <w:szCs w:val="24"/>
        </w:rPr>
        <w:t xml:space="preserve"> (</w:t>
      </w:r>
      <w:r w:rsidR="006D0109">
        <w:rPr>
          <w:rFonts w:ascii="Times New Roman" w:hAnsi="Times New Roman" w:cs="Times New Roman" w:hint="eastAsia"/>
          <w:sz w:val="24"/>
          <w:szCs w:val="24"/>
        </w:rPr>
        <w:t>s</w:t>
      </w:r>
      <w:r w:rsidR="006D0109">
        <w:rPr>
          <w:rFonts w:ascii="Times New Roman" w:hAnsi="Times New Roman" w:cs="Times New Roman"/>
          <w:sz w:val="24"/>
          <w:szCs w:val="24"/>
        </w:rPr>
        <w:t>, H), 7.</w:t>
      </w:r>
      <w:r w:rsidR="006D0109">
        <w:rPr>
          <w:rFonts w:ascii="Times New Roman" w:hAnsi="Times New Roman" w:cs="Times New Roman" w:hint="eastAsia"/>
          <w:sz w:val="24"/>
          <w:szCs w:val="24"/>
        </w:rPr>
        <w:t xml:space="preserve">59(d, </w:t>
      </w:r>
      <w:r w:rsidR="006D0109" w:rsidRPr="0059357F">
        <w:rPr>
          <w:rFonts w:ascii="Times New Roman" w:hAnsi="Times New Roman" w:cs="Times New Roman" w:hint="eastAsia"/>
          <w:sz w:val="24"/>
          <w:szCs w:val="24"/>
        </w:rPr>
        <w:t>H), 7.</w:t>
      </w:r>
      <w:r w:rsidR="006D0109">
        <w:rPr>
          <w:rFonts w:ascii="Times New Roman" w:hAnsi="Times New Roman" w:cs="Times New Roman" w:hint="eastAsia"/>
          <w:sz w:val="24"/>
          <w:szCs w:val="24"/>
        </w:rPr>
        <w:t>58-7.55</w:t>
      </w:r>
      <w:r w:rsidR="006D0109" w:rsidRPr="0059357F">
        <w:rPr>
          <w:rFonts w:ascii="Times New Roman" w:hAnsi="Times New Roman" w:cs="Times New Roman" w:hint="eastAsia"/>
          <w:sz w:val="24"/>
          <w:szCs w:val="24"/>
        </w:rPr>
        <w:t xml:space="preserve"> (d</w:t>
      </w:r>
      <w:r w:rsidR="006D0109" w:rsidRPr="0059357F">
        <w:rPr>
          <w:rFonts w:ascii="Times New Roman" w:hAnsi="Times New Roman" w:cs="Times New Roman" w:hint="eastAsia"/>
          <w:sz w:val="24"/>
          <w:szCs w:val="24"/>
        </w:rPr>
        <w:t>，</w:t>
      </w:r>
      <w:r w:rsidR="006D0109" w:rsidRPr="0059357F">
        <w:rPr>
          <w:rFonts w:ascii="Times New Roman" w:hAnsi="Times New Roman" w:cs="Times New Roman" w:hint="eastAsia"/>
          <w:sz w:val="24"/>
          <w:szCs w:val="24"/>
        </w:rPr>
        <w:t xml:space="preserve">2H), </w:t>
      </w:r>
      <w:r w:rsidR="006D0109">
        <w:rPr>
          <w:rFonts w:ascii="Times New Roman" w:hAnsi="Times New Roman" w:cs="Times New Roman" w:hint="eastAsia"/>
          <w:sz w:val="24"/>
          <w:szCs w:val="24"/>
        </w:rPr>
        <w:t>7.51-7.45 (d, 2</w:t>
      </w:r>
      <w:r w:rsidR="006D0109" w:rsidRPr="0059357F">
        <w:rPr>
          <w:rFonts w:ascii="Times New Roman" w:hAnsi="Times New Roman" w:cs="Times New Roman" w:hint="eastAsia"/>
          <w:sz w:val="24"/>
          <w:szCs w:val="24"/>
        </w:rPr>
        <w:t xml:space="preserve">H), </w:t>
      </w:r>
      <w:r w:rsidR="006D0109">
        <w:rPr>
          <w:rFonts w:ascii="Times New Roman" w:hAnsi="Times New Roman" w:cs="Times New Roman" w:hint="eastAsia"/>
          <w:sz w:val="24"/>
          <w:szCs w:val="24"/>
        </w:rPr>
        <w:t>7.41-7.39 (d, 2</w:t>
      </w:r>
      <w:r w:rsidR="006D0109" w:rsidRPr="0059357F">
        <w:rPr>
          <w:rFonts w:ascii="Times New Roman" w:hAnsi="Times New Roman" w:cs="Times New Roman" w:hint="eastAsia"/>
          <w:sz w:val="24"/>
          <w:szCs w:val="24"/>
        </w:rPr>
        <w:t xml:space="preserve">H), </w:t>
      </w:r>
      <w:r w:rsidR="006D0109">
        <w:rPr>
          <w:rFonts w:ascii="Times New Roman" w:hAnsi="Times New Roman" w:cs="Times New Roman" w:hint="eastAsia"/>
          <w:sz w:val="24"/>
          <w:szCs w:val="24"/>
        </w:rPr>
        <w:t>7.32-7.30 (d</w:t>
      </w:r>
      <w:r w:rsidR="006D0109" w:rsidRPr="0059357F">
        <w:rPr>
          <w:rFonts w:ascii="Times New Roman" w:hAnsi="Times New Roman" w:cs="Times New Roman" w:hint="eastAsia"/>
          <w:sz w:val="24"/>
          <w:szCs w:val="24"/>
        </w:rPr>
        <w:t>, 2H),</w:t>
      </w:r>
      <w:r w:rsidR="006D0109">
        <w:rPr>
          <w:rFonts w:ascii="Times New Roman" w:hAnsi="Times New Roman" w:cs="Times New Roman"/>
          <w:sz w:val="24"/>
          <w:szCs w:val="24"/>
        </w:rPr>
        <w:t xml:space="preserve"> </w:t>
      </w:r>
      <w:r w:rsidR="006D0109">
        <w:rPr>
          <w:rFonts w:ascii="Times New Roman" w:hAnsi="Times New Roman" w:cs="Times New Roman" w:hint="eastAsia"/>
          <w:sz w:val="24"/>
          <w:szCs w:val="24"/>
        </w:rPr>
        <w:t>7.22</w:t>
      </w:r>
      <w:r w:rsidR="006D0109" w:rsidRPr="0059357F">
        <w:rPr>
          <w:rFonts w:ascii="Times New Roman" w:hAnsi="Times New Roman" w:cs="Times New Roman"/>
          <w:sz w:val="24"/>
          <w:szCs w:val="24"/>
        </w:rPr>
        <w:t xml:space="preserve"> (</w:t>
      </w:r>
      <w:r w:rsidR="006D0109">
        <w:rPr>
          <w:rFonts w:ascii="Times New Roman" w:hAnsi="Times New Roman" w:cs="Times New Roman" w:hint="eastAsia"/>
          <w:sz w:val="24"/>
          <w:szCs w:val="24"/>
        </w:rPr>
        <w:t>d</w:t>
      </w:r>
      <w:r w:rsidR="006D0109">
        <w:rPr>
          <w:rFonts w:ascii="Times New Roman" w:hAnsi="Times New Roman" w:cs="Times New Roman"/>
          <w:sz w:val="24"/>
          <w:szCs w:val="24"/>
        </w:rPr>
        <w:t xml:space="preserve">, </w:t>
      </w:r>
      <w:r w:rsidR="006D0109" w:rsidRPr="0059357F">
        <w:rPr>
          <w:rFonts w:ascii="Times New Roman" w:hAnsi="Times New Roman" w:cs="Times New Roman"/>
          <w:sz w:val="24"/>
          <w:szCs w:val="24"/>
        </w:rPr>
        <w:t xml:space="preserve">H), </w:t>
      </w:r>
      <w:r w:rsidR="006D0109">
        <w:rPr>
          <w:rFonts w:ascii="Times New Roman" w:hAnsi="Times New Roman" w:cs="Times New Roman" w:hint="eastAsia"/>
          <w:sz w:val="24"/>
          <w:szCs w:val="24"/>
        </w:rPr>
        <w:t>7.18-7.14</w:t>
      </w:r>
      <w:r w:rsidR="006D0109">
        <w:rPr>
          <w:rFonts w:ascii="Times New Roman" w:hAnsi="Times New Roman" w:cs="Times New Roman"/>
          <w:sz w:val="24"/>
          <w:szCs w:val="24"/>
        </w:rPr>
        <w:t xml:space="preserve"> (</w:t>
      </w:r>
      <w:r w:rsidR="006D0109">
        <w:rPr>
          <w:rFonts w:ascii="Times New Roman" w:hAnsi="Times New Roman" w:cs="Times New Roman" w:hint="eastAsia"/>
          <w:sz w:val="24"/>
          <w:szCs w:val="24"/>
        </w:rPr>
        <w:t>d</w:t>
      </w:r>
      <w:r w:rsidR="006D0109">
        <w:rPr>
          <w:rFonts w:ascii="Times New Roman" w:hAnsi="Times New Roman" w:cs="Times New Roman"/>
          <w:sz w:val="24"/>
          <w:szCs w:val="24"/>
        </w:rPr>
        <w:t xml:space="preserve">, </w:t>
      </w:r>
      <w:r w:rsidR="006D0109" w:rsidRPr="0059357F">
        <w:rPr>
          <w:rFonts w:ascii="Times New Roman" w:hAnsi="Times New Roman" w:cs="Times New Roman"/>
          <w:sz w:val="24"/>
          <w:szCs w:val="24"/>
        </w:rPr>
        <w:t xml:space="preserve">H), </w:t>
      </w:r>
      <w:r w:rsidR="006D0109">
        <w:rPr>
          <w:rFonts w:ascii="Times New Roman" w:hAnsi="Times New Roman" w:cs="Times New Roman" w:hint="eastAsia"/>
          <w:sz w:val="24"/>
          <w:szCs w:val="24"/>
        </w:rPr>
        <w:t>1.34</w:t>
      </w:r>
      <w:r w:rsidR="006D0109">
        <w:rPr>
          <w:rFonts w:ascii="Times New Roman" w:hAnsi="Times New Roman" w:cs="Times New Roman"/>
          <w:sz w:val="24"/>
          <w:szCs w:val="24"/>
        </w:rPr>
        <w:t xml:space="preserve"> (</w:t>
      </w:r>
      <w:r w:rsidR="006D0109">
        <w:rPr>
          <w:rFonts w:ascii="Times New Roman" w:hAnsi="Times New Roman" w:cs="Times New Roman" w:hint="eastAsia"/>
          <w:sz w:val="24"/>
          <w:szCs w:val="24"/>
        </w:rPr>
        <w:t>s</w:t>
      </w:r>
      <w:r w:rsidR="006D0109">
        <w:rPr>
          <w:rFonts w:ascii="Times New Roman" w:hAnsi="Times New Roman" w:cs="Times New Roman"/>
          <w:sz w:val="24"/>
          <w:szCs w:val="24"/>
        </w:rPr>
        <w:t xml:space="preserve">, </w:t>
      </w:r>
      <w:r w:rsidR="006D0109">
        <w:rPr>
          <w:rFonts w:ascii="Times New Roman" w:hAnsi="Times New Roman" w:cs="Times New Roman" w:hint="eastAsia"/>
          <w:sz w:val="24"/>
          <w:szCs w:val="24"/>
        </w:rPr>
        <w:t>3</w:t>
      </w:r>
      <w:r w:rsidR="006D0109">
        <w:rPr>
          <w:rFonts w:ascii="Times New Roman" w:hAnsi="Times New Roman" w:cs="Times New Roman"/>
          <w:sz w:val="24"/>
          <w:szCs w:val="24"/>
        </w:rPr>
        <w:t>H).</w:t>
      </w:r>
    </w:p>
    <w:p w14:paraId="50D84D9A" w14:textId="73276E1A" w:rsidR="0059357F" w:rsidRPr="0059357F" w:rsidRDefault="00EF4714" w:rsidP="0059357F">
      <w:pPr>
        <w:rPr>
          <w:rFonts w:ascii="Times New Roman" w:hAnsi="Times New Roman" w:cs="Times New Roman"/>
          <w:sz w:val="24"/>
          <w:szCs w:val="24"/>
        </w:rPr>
      </w:pPr>
      <w:r>
        <w:rPr>
          <w:rFonts w:ascii="Times New Roman" w:hAnsi="Times New Roman" w:cs="Times New Roman"/>
          <w:sz w:val="24"/>
          <w:szCs w:val="24"/>
        </w:rPr>
        <w:t>Synthesis</w:t>
      </w:r>
      <w:r>
        <w:rPr>
          <w:rFonts w:ascii="Times New Roman" w:hAnsi="Times New Roman" w:cs="Times New Roman" w:hint="eastAsia"/>
          <w:sz w:val="24"/>
          <w:szCs w:val="24"/>
        </w:rPr>
        <w:t xml:space="preserve"> of </w:t>
      </w:r>
      <w:r w:rsidRPr="00EF4714">
        <w:rPr>
          <w:rFonts w:ascii="Times New Roman" w:hAnsi="Times New Roman" w:cs="Times New Roman"/>
          <w:sz w:val="24"/>
          <w:szCs w:val="24"/>
        </w:rPr>
        <w:t>(Z)-4-(4-(2-(3-(benzo[d]thiazol-2-yl)-4-hydroxy-5-methylphenyl)-1</w:t>
      </w:r>
      <w:r>
        <w:rPr>
          <w:rFonts w:ascii="Times New Roman" w:hAnsi="Times New Roman" w:cs="Times New Roman" w:hint="eastAsia"/>
          <w:sz w:val="24"/>
          <w:szCs w:val="24"/>
        </w:rPr>
        <w:t xml:space="preserve"> </w:t>
      </w:r>
      <w:r w:rsidRPr="00EF4714">
        <w:rPr>
          <w:rFonts w:ascii="Times New Roman" w:hAnsi="Times New Roman" w:cs="Times New Roman"/>
          <w:sz w:val="24"/>
          <w:szCs w:val="24"/>
        </w:rPr>
        <w:t>-</w:t>
      </w:r>
      <w:proofErr w:type="spellStart"/>
      <w:r w:rsidRPr="00EF4714">
        <w:rPr>
          <w:rFonts w:ascii="Times New Roman" w:hAnsi="Times New Roman" w:cs="Times New Roman"/>
          <w:sz w:val="24"/>
          <w:szCs w:val="24"/>
        </w:rPr>
        <w:t>cyanovinyl</w:t>
      </w:r>
      <w:proofErr w:type="spellEnd"/>
      <w:proofErr w:type="gramStart"/>
      <w:r w:rsidRPr="00EF4714">
        <w:rPr>
          <w:rFonts w:ascii="Times New Roman" w:hAnsi="Times New Roman" w:cs="Times New Roman"/>
          <w:sz w:val="24"/>
          <w:szCs w:val="24"/>
        </w:rPr>
        <w:t>)phenyl</w:t>
      </w:r>
      <w:proofErr w:type="gramEnd"/>
      <w:r w:rsidRPr="00EF4714">
        <w:rPr>
          <w:rFonts w:ascii="Times New Roman" w:hAnsi="Times New Roman" w:cs="Times New Roman"/>
          <w:sz w:val="24"/>
          <w:szCs w:val="24"/>
        </w:rPr>
        <w:t>)-1-methylpyridin-1-ium</w:t>
      </w:r>
      <w:r>
        <w:rPr>
          <w:rFonts w:ascii="Times New Roman" w:hAnsi="Times New Roman" w:cs="Times New Roman" w:hint="eastAsia"/>
          <w:sz w:val="24"/>
          <w:szCs w:val="24"/>
        </w:rPr>
        <w:t xml:space="preserve"> (</w:t>
      </w:r>
      <w:r w:rsidR="0059357F" w:rsidRPr="0059357F">
        <w:rPr>
          <w:rFonts w:ascii="Times New Roman" w:hAnsi="Times New Roman" w:cs="Times New Roman"/>
          <w:sz w:val="24"/>
          <w:szCs w:val="24"/>
        </w:rPr>
        <w:t xml:space="preserve">Probe </w:t>
      </w:r>
      <w:r w:rsidR="0078333C" w:rsidRPr="00EF4714">
        <w:rPr>
          <w:rFonts w:ascii="Times New Roman" w:hAnsi="Times New Roman" w:cs="Times New Roman" w:hint="eastAsia"/>
          <w:b/>
          <w:sz w:val="24"/>
          <w:szCs w:val="24"/>
        </w:rPr>
        <w:t>HBAE</w:t>
      </w:r>
      <w:r>
        <w:rPr>
          <w:rFonts w:ascii="Times New Roman" w:hAnsi="Times New Roman" w:cs="Times New Roman" w:hint="eastAsia"/>
          <w:sz w:val="24"/>
          <w:szCs w:val="24"/>
        </w:rPr>
        <w:t>)</w:t>
      </w:r>
      <w:r w:rsidR="00717B79">
        <w:rPr>
          <w:rFonts w:ascii="Times New Roman" w:hAnsi="Times New Roman" w:cs="Times New Roman" w:hint="eastAsia"/>
          <w:sz w:val="24"/>
          <w:szCs w:val="24"/>
        </w:rPr>
        <w:t xml:space="preserve"> </w:t>
      </w:r>
    </w:p>
    <w:p w14:paraId="14D2776E" w14:textId="524FED8A" w:rsidR="001D338E" w:rsidRDefault="00DE7472" w:rsidP="0059357F">
      <w:pPr>
        <w:rPr>
          <w:rFonts w:ascii="Times New Roman" w:hAnsi="Times New Roman" w:cs="Times New Roman"/>
          <w:sz w:val="24"/>
          <w:szCs w:val="24"/>
        </w:rPr>
      </w:pPr>
      <w:r>
        <w:rPr>
          <w:rFonts w:ascii="Times New Roman" w:hAnsi="Times New Roman" w:cs="Times New Roman" w:hint="eastAsia"/>
          <w:sz w:val="24"/>
          <w:szCs w:val="24"/>
        </w:rPr>
        <w:t>C</w:t>
      </w:r>
      <w:r w:rsidR="00596BD9" w:rsidRPr="00596BD9">
        <w:rPr>
          <w:rFonts w:ascii="Times New Roman" w:hAnsi="Times New Roman" w:cs="Times New Roman"/>
          <w:sz w:val="24"/>
          <w:szCs w:val="24"/>
        </w:rPr>
        <w:t xml:space="preserve">ompound </w:t>
      </w:r>
      <w:r w:rsidR="00596BD9" w:rsidRPr="00EF4714">
        <w:rPr>
          <w:rFonts w:ascii="Times New Roman" w:hAnsi="Times New Roman" w:cs="Times New Roman"/>
          <w:b/>
          <w:sz w:val="24"/>
          <w:szCs w:val="24"/>
        </w:rPr>
        <w:t>8</w:t>
      </w:r>
      <w:r w:rsidR="00596BD9" w:rsidRPr="00596BD9">
        <w:rPr>
          <w:rFonts w:ascii="Times New Roman" w:hAnsi="Times New Roman" w:cs="Times New Roman"/>
          <w:sz w:val="24"/>
          <w:szCs w:val="24"/>
        </w:rPr>
        <w:t xml:space="preserve"> (0.44</w:t>
      </w:r>
      <w:r w:rsidR="00C73CB0">
        <w:rPr>
          <w:rFonts w:ascii="Times New Roman" w:hAnsi="Times New Roman" w:cs="Times New Roman" w:hint="eastAsia"/>
          <w:sz w:val="24"/>
          <w:szCs w:val="24"/>
        </w:rPr>
        <w:t>5</w:t>
      </w:r>
      <w:r w:rsidR="00596BD9" w:rsidRPr="00596BD9">
        <w:rPr>
          <w:rFonts w:ascii="Times New Roman" w:hAnsi="Times New Roman" w:cs="Times New Roman"/>
          <w:sz w:val="24"/>
          <w:szCs w:val="24"/>
        </w:rPr>
        <w:t xml:space="preserve"> g, 1 mmol) </w:t>
      </w:r>
      <w:r>
        <w:rPr>
          <w:rFonts w:ascii="Times New Roman" w:hAnsi="Times New Roman" w:cs="Times New Roman" w:hint="eastAsia"/>
          <w:sz w:val="24"/>
          <w:szCs w:val="24"/>
        </w:rPr>
        <w:t xml:space="preserve">was </w:t>
      </w:r>
      <w:r w:rsidR="00596BD9" w:rsidRPr="00596BD9">
        <w:rPr>
          <w:rFonts w:ascii="Times New Roman" w:hAnsi="Times New Roman" w:cs="Times New Roman"/>
          <w:sz w:val="24"/>
          <w:szCs w:val="24"/>
        </w:rPr>
        <w:t>add</w:t>
      </w:r>
      <w:r>
        <w:rPr>
          <w:rFonts w:ascii="Times New Roman" w:hAnsi="Times New Roman" w:cs="Times New Roman" w:hint="eastAsia"/>
          <w:sz w:val="24"/>
          <w:szCs w:val="24"/>
        </w:rPr>
        <w:t>ed to</w:t>
      </w:r>
      <w:r w:rsidRPr="00DE7472">
        <w:t xml:space="preserve"> </w:t>
      </w:r>
      <w:r w:rsidRPr="00DE7472">
        <w:rPr>
          <w:rFonts w:ascii="Times New Roman" w:hAnsi="Times New Roman" w:cs="Times New Roman"/>
          <w:sz w:val="24"/>
          <w:szCs w:val="24"/>
        </w:rPr>
        <w:t>solution</w:t>
      </w:r>
      <w:r w:rsidR="00596BD9" w:rsidRPr="00596BD9">
        <w:rPr>
          <w:rFonts w:ascii="Times New Roman" w:hAnsi="Times New Roman" w:cs="Times New Roman"/>
          <w:sz w:val="24"/>
          <w:szCs w:val="24"/>
        </w:rPr>
        <w:t xml:space="preserve"> of acetonitrile</w:t>
      </w:r>
      <w:r>
        <w:rPr>
          <w:rFonts w:ascii="Times New Roman" w:hAnsi="Times New Roman" w:cs="Times New Roman" w:hint="eastAsia"/>
          <w:sz w:val="24"/>
          <w:szCs w:val="24"/>
        </w:rPr>
        <w:t xml:space="preserve"> (</w:t>
      </w:r>
      <w:r w:rsidRPr="00596BD9">
        <w:rPr>
          <w:rFonts w:ascii="Times New Roman" w:hAnsi="Times New Roman" w:cs="Times New Roman"/>
          <w:sz w:val="24"/>
          <w:szCs w:val="24"/>
        </w:rPr>
        <w:t>20 ml</w:t>
      </w:r>
      <w:r>
        <w:rPr>
          <w:rFonts w:ascii="Times New Roman" w:hAnsi="Times New Roman" w:cs="Times New Roman" w:hint="eastAsia"/>
          <w:sz w:val="24"/>
          <w:szCs w:val="24"/>
        </w:rPr>
        <w:t>)</w:t>
      </w:r>
      <w:r w:rsidR="00596BD9" w:rsidRPr="00596BD9">
        <w:rPr>
          <w:rFonts w:ascii="Times New Roman" w:hAnsi="Times New Roman" w:cs="Times New Roman"/>
          <w:sz w:val="24"/>
          <w:szCs w:val="24"/>
        </w:rPr>
        <w:t xml:space="preserve">, </w:t>
      </w:r>
      <w:r w:rsidR="008C68EC">
        <w:rPr>
          <w:rFonts w:ascii="Times New Roman" w:hAnsi="Times New Roman" w:cs="Times New Roman" w:hint="eastAsia"/>
          <w:sz w:val="24"/>
          <w:szCs w:val="24"/>
        </w:rPr>
        <w:t xml:space="preserve">pouring </w:t>
      </w:r>
      <w:r w:rsidRPr="00596BD9">
        <w:rPr>
          <w:rFonts w:ascii="Times New Roman" w:hAnsi="Times New Roman" w:cs="Times New Roman"/>
          <w:sz w:val="24"/>
          <w:szCs w:val="24"/>
        </w:rPr>
        <w:t>into a 100 ml round bottom flask</w:t>
      </w:r>
      <w:r>
        <w:rPr>
          <w:rFonts w:ascii="Times New Roman" w:hAnsi="Times New Roman" w:cs="Times New Roman" w:hint="eastAsia"/>
          <w:sz w:val="24"/>
          <w:szCs w:val="24"/>
        </w:rPr>
        <w:t>. Dropping</w:t>
      </w:r>
      <w:r w:rsidR="00596BD9" w:rsidRPr="00596BD9">
        <w:rPr>
          <w:rFonts w:ascii="Times New Roman" w:hAnsi="Times New Roman" w:cs="Times New Roman"/>
          <w:sz w:val="24"/>
          <w:szCs w:val="24"/>
        </w:rPr>
        <w:t xml:space="preserve"> methyl iodide (0.11</w:t>
      </w:r>
      <w:r w:rsidR="00C73CB0">
        <w:rPr>
          <w:rFonts w:ascii="Times New Roman" w:hAnsi="Times New Roman" w:cs="Times New Roman" w:hint="eastAsia"/>
          <w:sz w:val="24"/>
          <w:szCs w:val="24"/>
        </w:rPr>
        <w:t>0</w:t>
      </w:r>
      <w:r w:rsidR="00596BD9" w:rsidRPr="00596BD9">
        <w:rPr>
          <w:rFonts w:ascii="Times New Roman" w:hAnsi="Times New Roman" w:cs="Times New Roman"/>
          <w:sz w:val="24"/>
          <w:szCs w:val="24"/>
        </w:rPr>
        <w:t xml:space="preserve"> g, 10 mmol) under the condition of nitrogen protection, and stir</w:t>
      </w:r>
      <w:r>
        <w:rPr>
          <w:rFonts w:ascii="Times New Roman" w:hAnsi="Times New Roman" w:cs="Times New Roman" w:hint="eastAsia"/>
          <w:sz w:val="24"/>
          <w:szCs w:val="24"/>
        </w:rPr>
        <w:t>ring</w:t>
      </w:r>
      <w:r w:rsidR="00596BD9" w:rsidRPr="00596BD9">
        <w:rPr>
          <w:rFonts w:ascii="Times New Roman" w:hAnsi="Times New Roman" w:cs="Times New Roman"/>
          <w:sz w:val="24"/>
          <w:szCs w:val="24"/>
        </w:rPr>
        <w:t xml:space="preserve"> at 90</w:t>
      </w:r>
      <w:r w:rsidR="00596BD9" w:rsidRPr="00EF4714">
        <w:rPr>
          <w:rFonts w:ascii="Times New Roman" w:hAnsi="Times New Roman" w:cs="Times New Roman"/>
          <w:sz w:val="24"/>
          <w:szCs w:val="24"/>
          <w:vertAlign w:val="superscript"/>
        </w:rPr>
        <w:t>o</w:t>
      </w:r>
      <w:r>
        <w:rPr>
          <w:rFonts w:ascii="Times New Roman" w:hAnsi="Times New Roman" w:cs="Times New Roman"/>
          <w:sz w:val="24"/>
          <w:szCs w:val="24"/>
        </w:rPr>
        <w:t>C</w:t>
      </w:r>
      <w:r>
        <w:rPr>
          <w:rFonts w:ascii="Times New Roman" w:hAnsi="Times New Roman" w:cs="Times New Roman" w:hint="eastAsia"/>
          <w:sz w:val="24"/>
          <w:szCs w:val="24"/>
        </w:rPr>
        <w:t>.</w:t>
      </w:r>
      <w:r w:rsidR="00596BD9" w:rsidRPr="00596BD9">
        <w:rPr>
          <w:rFonts w:ascii="Times New Roman" w:hAnsi="Times New Roman" w:cs="Times New Roman"/>
          <w:sz w:val="24"/>
          <w:szCs w:val="24"/>
        </w:rPr>
        <w:t xml:space="preserve"> After </w:t>
      </w:r>
      <w:r>
        <w:rPr>
          <w:rFonts w:ascii="Times New Roman" w:hAnsi="Times New Roman" w:cs="Times New Roman"/>
          <w:sz w:val="24"/>
          <w:szCs w:val="24"/>
        </w:rPr>
        <w:t>12 hours</w:t>
      </w:r>
      <w:r>
        <w:rPr>
          <w:rFonts w:ascii="Times New Roman" w:hAnsi="Times New Roman" w:cs="Times New Roman" w:hint="eastAsia"/>
          <w:sz w:val="24"/>
          <w:szCs w:val="24"/>
        </w:rPr>
        <w:t>,</w:t>
      </w:r>
      <w:r w:rsidRPr="00596BD9">
        <w:rPr>
          <w:rFonts w:ascii="Times New Roman" w:hAnsi="Times New Roman" w:cs="Times New Roman"/>
          <w:sz w:val="24"/>
          <w:szCs w:val="24"/>
        </w:rPr>
        <w:t xml:space="preserve"> </w:t>
      </w:r>
      <w:r w:rsidR="00637C44">
        <w:rPr>
          <w:rFonts w:ascii="Times New Roman" w:hAnsi="Times New Roman" w:cs="Times New Roman"/>
          <w:sz w:val="24"/>
          <w:szCs w:val="24"/>
        </w:rPr>
        <w:t xml:space="preserve">solution was </w:t>
      </w:r>
      <w:r w:rsidR="004671CD">
        <w:rPr>
          <w:rFonts w:ascii="Times New Roman" w:hAnsi="Times New Roman" w:cs="Times New Roman" w:hint="eastAsia"/>
          <w:sz w:val="24"/>
          <w:szCs w:val="24"/>
        </w:rPr>
        <w:t xml:space="preserve">dried and </w:t>
      </w:r>
      <w:r w:rsidR="00596BD9" w:rsidRPr="00596BD9">
        <w:rPr>
          <w:rFonts w:ascii="Times New Roman" w:hAnsi="Times New Roman" w:cs="Times New Roman"/>
          <w:sz w:val="24"/>
          <w:szCs w:val="24"/>
        </w:rPr>
        <w:t xml:space="preserve">dissolved in dichloromethane, and purified by column chromatography </w:t>
      </w:r>
      <w:r w:rsidR="00596BD9">
        <w:rPr>
          <w:rFonts w:ascii="Times New Roman" w:hAnsi="Times New Roman" w:cs="Times New Roman"/>
          <w:sz w:val="24"/>
          <w:szCs w:val="24"/>
        </w:rPr>
        <w:t xml:space="preserve">with </w:t>
      </w:r>
      <w:r w:rsidR="00596BD9">
        <w:rPr>
          <w:rFonts w:ascii="Times New Roman" w:hAnsi="Times New Roman" w:cs="Times New Roman" w:hint="eastAsia"/>
          <w:sz w:val="24"/>
          <w:szCs w:val="24"/>
        </w:rPr>
        <w:t>DCM</w:t>
      </w:r>
      <w:r w:rsidR="00596BD9">
        <w:rPr>
          <w:rFonts w:ascii="Times New Roman" w:hAnsi="Times New Roman" w:cs="Times New Roman"/>
          <w:sz w:val="24"/>
          <w:szCs w:val="24"/>
        </w:rPr>
        <w:t>/</w:t>
      </w:r>
      <w:r w:rsidR="00596BD9">
        <w:rPr>
          <w:rFonts w:ascii="Times New Roman" w:hAnsi="Times New Roman" w:cs="Times New Roman" w:hint="eastAsia"/>
          <w:sz w:val="24"/>
          <w:szCs w:val="24"/>
        </w:rPr>
        <w:t xml:space="preserve">MeOH </w:t>
      </w:r>
      <w:r w:rsidR="00596BD9">
        <w:rPr>
          <w:rFonts w:ascii="Times New Roman" w:hAnsi="Times New Roman" w:cs="Times New Roman"/>
          <w:sz w:val="24"/>
          <w:szCs w:val="24"/>
        </w:rPr>
        <w:t>(</w:t>
      </w:r>
      <w:r w:rsidR="00596BD9">
        <w:rPr>
          <w:rFonts w:ascii="Times New Roman" w:hAnsi="Times New Roman" w:cs="Times New Roman" w:hint="eastAsia"/>
          <w:sz w:val="24"/>
          <w:szCs w:val="24"/>
        </w:rPr>
        <w:t>10</w:t>
      </w:r>
      <w:r w:rsidR="00596BD9" w:rsidRPr="0059357F">
        <w:rPr>
          <w:rFonts w:ascii="Times New Roman" w:hAnsi="Times New Roman" w:cs="Times New Roman"/>
          <w:sz w:val="24"/>
          <w:szCs w:val="24"/>
        </w:rPr>
        <w:t>/1, v/v)</w:t>
      </w:r>
      <w:r w:rsidR="00C73CB0">
        <w:rPr>
          <w:rFonts w:ascii="Times New Roman" w:hAnsi="Times New Roman" w:cs="Times New Roman"/>
          <w:sz w:val="24"/>
          <w:szCs w:val="24"/>
        </w:rPr>
        <w:t>, and 0.</w:t>
      </w:r>
      <w:r w:rsidR="00C73CB0">
        <w:rPr>
          <w:rFonts w:ascii="Times New Roman" w:hAnsi="Times New Roman" w:cs="Times New Roman" w:hint="eastAsia"/>
          <w:sz w:val="24"/>
          <w:szCs w:val="24"/>
        </w:rPr>
        <w:t>3</w:t>
      </w:r>
      <w:r w:rsidR="00596BD9" w:rsidRPr="00596BD9">
        <w:rPr>
          <w:rFonts w:ascii="Times New Roman" w:hAnsi="Times New Roman" w:cs="Times New Roman"/>
          <w:sz w:val="24"/>
          <w:szCs w:val="24"/>
        </w:rPr>
        <w:t>2 g of yellow solid powder was</w:t>
      </w:r>
      <w:r w:rsidR="00C73CB0">
        <w:rPr>
          <w:rFonts w:ascii="Times New Roman" w:hAnsi="Times New Roman" w:cs="Times New Roman"/>
          <w:sz w:val="24"/>
          <w:szCs w:val="24"/>
        </w:rPr>
        <w:t xml:space="preserve"> obtained with a yield of </w:t>
      </w:r>
      <w:r w:rsidR="00C73CB0">
        <w:rPr>
          <w:rFonts w:ascii="Times New Roman" w:hAnsi="Times New Roman" w:cs="Times New Roman" w:hint="eastAsia"/>
          <w:sz w:val="24"/>
          <w:szCs w:val="24"/>
        </w:rPr>
        <w:t>69</w:t>
      </w:r>
      <w:r w:rsidR="00C73CB0">
        <w:rPr>
          <w:rFonts w:ascii="Times New Roman" w:hAnsi="Times New Roman" w:cs="Times New Roman"/>
          <w:sz w:val="24"/>
          <w:szCs w:val="24"/>
        </w:rPr>
        <w:t>.</w:t>
      </w:r>
      <w:r w:rsidR="00C73CB0">
        <w:rPr>
          <w:rFonts w:ascii="Times New Roman" w:hAnsi="Times New Roman" w:cs="Times New Roman" w:hint="eastAsia"/>
          <w:sz w:val="24"/>
          <w:szCs w:val="24"/>
        </w:rPr>
        <w:t>6</w:t>
      </w:r>
      <w:r w:rsidR="00596BD9">
        <w:rPr>
          <w:rFonts w:ascii="Times New Roman" w:hAnsi="Times New Roman" w:cs="Times New Roman"/>
          <w:sz w:val="24"/>
          <w:szCs w:val="24"/>
        </w:rPr>
        <w:t>%</w:t>
      </w:r>
      <w:r w:rsidR="0059357F">
        <w:rPr>
          <w:rFonts w:ascii="Times New Roman" w:hAnsi="Times New Roman" w:cs="Times New Roman"/>
          <w:sz w:val="24"/>
          <w:szCs w:val="24"/>
        </w:rPr>
        <w:t>.</w:t>
      </w:r>
      <w:r w:rsidR="0059357F" w:rsidRPr="00366215">
        <w:rPr>
          <w:rFonts w:ascii="Times New Roman" w:hAnsi="Times New Roman" w:cs="Times New Roman"/>
          <w:sz w:val="24"/>
          <w:szCs w:val="24"/>
          <w:vertAlign w:val="superscript"/>
        </w:rPr>
        <w:t>1</w:t>
      </w:r>
      <w:r w:rsidR="0059357F">
        <w:rPr>
          <w:rFonts w:ascii="Times New Roman" w:hAnsi="Times New Roman" w:cs="Times New Roman"/>
          <w:sz w:val="24"/>
          <w:szCs w:val="24"/>
        </w:rPr>
        <w:t>H</w:t>
      </w:r>
      <w:r w:rsidR="00C73CB0">
        <w:rPr>
          <w:rFonts w:ascii="Times New Roman" w:hAnsi="Times New Roman" w:cs="Times New Roman" w:hint="eastAsia"/>
          <w:sz w:val="24"/>
          <w:szCs w:val="24"/>
        </w:rPr>
        <w:t xml:space="preserve"> </w:t>
      </w:r>
      <w:r w:rsidR="0059357F">
        <w:rPr>
          <w:rFonts w:ascii="Times New Roman" w:hAnsi="Times New Roman" w:cs="Times New Roman"/>
          <w:sz w:val="24"/>
          <w:szCs w:val="24"/>
        </w:rPr>
        <w:t>NMR</w:t>
      </w:r>
      <w:r w:rsidR="0059357F" w:rsidRPr="0059357F">
        <w:rPr>
          <w:rFonts w:ascii="Times New Roman" w:hAnsi="Times New Roman" w:cs="Times New Roman"/>
          <w:sz w:val="24"/>
          <w:szCs w:val="24"/>
        </w:rPr>
        <w:t xml:space="preserve">(500 MHz, DMSO-d6, δ): </w:t>
      </w:r>
      <w:r w:rsidR="001D338E">
        <w:rPr>
          <w:rFonts w:ascii="Times New Roman" w:hAnsi="Times New Roman" w:cs="Times New Roman" w:hint="eastAsia"/>
          <w:sz w:val="24"/>
          <w:szCs w:val="24"/>
        </w:rPr>
        <w:t>9.05</w:t>
      </w:r>
      <w:r w:rsidR="001D338E" w:rsidRPr="0059357F">
        <w:rPr>
          <w:rFonts w:ascii="Times New Roman" w:hAnsi="Times New Roman" w:cs="Times New Roman" w:hint="eastAsia"/>
          <w:sz w:val="24"/>
          <w:szCs w:val="24"/>
        </w:rPr>
        <w:t>(s, 1H),</w:t>
      </w:r>
      <w:r w:rsidR="001D338E">
        <w:rPr>
          <w:rFonts w:ascii="Times New Roman" w:hAnsi="Times New Roman" w:cs="Times New Roman" w:hint="eastAsia"/>
          <w:sz w:val="24"/>
          <w:szCs w:val="24"/>
        </w:rPr>
        <w:t xml:space="preserve"> 8.03-8.09</w:t>
      </w:r>
      <w:r w:rsidR="00366215" w:rsidRPr="0059357F">
        <w:rPr>
          <w:rFonts w:ascii="Times New Roman" w:hAnsi="Times New Roman" w:cs="Times New Roman" w:hint="eastAsia"/>
          <w:sz w:val="24"/>
          <w:szCs w:val="24"/>
        </w:rPr>
        <w:t>(d, 2H)</w:t>
      </w:r>
      <w:r w:rsidR="00366215">
        <w:rPr>
          <w:rFonts w:ascii="Times New Roman" w:hAnsi="Times New Roman" w:cs="Times New Roman"/>
          <w:sz w:val="24"/>
          <w:szCs w:val="24"/>
        </w:rPr>
        <w:t xml:space="preserve">, </w:t>
      </w:r>
      <w:r w:rsidR="0059357F" w:rsidRPr="0059357F">
        <w:rPr>
          <w:rFonts w:ascii="Times New Roman" w:hAnsi="Times New Roman" w:cs="Times New Roman"/>
          <w:sz w:val="24"/>
          <w:szCs w:val="24"/>
        </w:rPr>
        <w:t>7.</w:t>
      </w:r>
      <w:r w:rsidR="001D338E">
        <w:rPr>
          <w:rFonts w:ascii="Times New Roman" w:hAnsi="Times New Roman" w:cs="Times New Roman" w:hint="eastAsia"/>
          <w:sz w:val="24"/>
          <w:szCs w:val="24"/>
        </w:rPr>
        <w:t>70</w:t>
      </w:r>
      <w:r w:rsidR="001D338E">
        <w:rPr>
          <w:rFonts w:ascii="Times New Roman" w:hAnsi="Times New Roman" w:cs="Times New Roman"/>
          <w:sz w:val="24"/>
          <w:szCs w:val="24"/>
        </w:rPr>
        <w:t>-7.</w:t>
      </w:r>
      <w:r w:rsidR="001D338E">
        <w:rPr>
          <w:rFonts w:ascii="Times New Roman" w:hAnsi="Times New Roman" w:cs="Times New Roman" w:hint="eastAsia"/>
          <w:sz w:val="24"/>
          <w:szCs w:val="24"/>
        </w:rPr>
        <w:t>71</w:t>
      </w:r>
      <w:r w:rsidR="001D338E">
        <w:rPr>
          <w:rFonts w:ascii="Times New Roman" w:hAnsi="Times New Roman" w:cs="Times New Roman"/>
          <w:sz w:val="24"/>
          <w:szCs w:val="24"/>
        </w:rPr>
        <w:t xml:space="preserve"> (d, </w:t>
      </w:r>
      <w:r w:rsidR="0059357F" w:rsidRPr="0059357F">
        <w:rPr>
          <w:rFonts w:ascii="Times New Roman" w:hAnsi="Times New Roman" w:cs="Times New Roman"/>
          <w:sz w:val="24"/>
          <w:szCs w:val="24"/>
        </w:rPr>
        <w:t>H), 7.</w:t>
      </w:r>
      <w:r w:rsidR="001D338E">
        <w:rPr>
          <w:rFonts w:ascii="Times New Roman" w:hAnsi="Times New Roman" w:cs="Times New Roman" w:hint="eastAsia"/>
          <w:sz w:val="24"/>
          <w:szCs w:val="24"/>
        </w:rPr>
        <w:t>63</w:t>
      </w:r>
      <w:r w:rsidR="001D338E">
        <w:rPr>
          <w:rFonts w:ascii="Times New Roman" w:hAnsi="Times New Roman" w:cs="Times New Roman"/>
          <w:sz w:val="24"/>
          <w:szCs w:val="24"/>
        </w:rPr>
        <w:t xml:space="preserve"> (</w:t>
      </w:r>
      <w:r w:rsidR="001D338E">
        <w:rPr>
          <w:rFonts w:ascii="Times New Roman" w:hAnsi="Times New Roman" w:cs="Times New Roman" w:hint="eastAsia"/>
          <w:sz w:val="24"/>
          <w:szCs w:val="24"/>
        </w:rPr>
        <w:t>s</w:t>
      </w:r>
      <w:r w:rsidR="001D338E">
        <w:rPr>
          <w:rFonts w:ascii="Times New Roman" w:hAnsi="Times New Roman" w:cs="Times New Roman"/>
          <w:sz w:val="24"/>
          <w:szCs w:val="24"/>
        </w:rPr>
        <w:t xml:space="preserve">, </w:t>
      </w:r>
      <w:r w:rsidR="0059357F">
        <w:rPr>
          <w:rFonts w:ascii="Times New Roman" w:hAnsi="Times New Roman" w:cs="Times New Roman"/>
          <w:sz w:val="24"/>
          <w:szCs w:val="24"/>
        </w:rPr>
        <w:t>H), 7.</w:t>
      </w:r>
      <w:r w:rsidR="001D338E">
        <w:rPr>
          <w:rFonts w:ascii="Times New Roman" w:hAnsi="Times New Roman" w:cs="Times New Roman" w:hint="eastAsia"/>
          <w:sz w:val="24"/>
          <w:szCs w:val="24"/>
        </w:rPr>
        <w:t xml:space="preserve">59(d, </w:t>
      </w:r>
      <w:r w:rsidR="0059357F" w:rsidRPr="0059357F">
        <w:rPr>
          <w:rFonts w:ascii="Times New Roman" w:hAnsi="Times New Roman" w:cs="Times New Roman" w:hint="eastAsia"/>
          <w:sz w:val="24"/>
          <w:szCs w:val="24"/>
        </w:rPr>
        <w:t>H), 7.</w:t>
      </w:r>
      <w:r w:rsidR="001D338E">
        <w:rPr>
          <w:rFonts w:ascii="Times New Roman" w:hAnsi="Times New Roman" w:cs="Times New Roman" w:hint="eastAsia"/>
          <w:sz w:val="24"/>
          <w:szCs w:val="24"/>
        </w:rPr>
        <w:t>58-7.55</w:t>
      </w:r>
      <w:r w:rsidR="0059357F" w:rsidRPr="0059357F">
        <w:rPr>
          <w:rFonts w:ascii="Times New Roman" w:hAnsi="Times New Roman" w:cs="Times New Roman" w:hint="eastAsia"/>
          <w:sz w:val="24"/>
          <w:szCs w:val="24"/>
        </w:rPr>
        <w:t xml:space="preserve"> (d</w:t>
      </w:r>
      <w:r w:rsidR="0059357F" w:rsidRPr="0059357F">
        <w:rPr>
          <w:rFonts w:ascii="Times New Roman" w:hAnsi="Times New Roman" w:cs="Times New Roman" w:hint="eastAsia"/>
          <w:sz w:val="24"/>
          <w:szCs w:val="24"/>
        </w:rPr>
        <w:t>，</w:t>
      </w:r>
      <w:r w:rsidR="0059357F" w:rsidRPr="0059357F">
        <w:rPr>
          <w:rFonts w:ascii="Times New Roman" w:hAnsi="Times New Roman" w:cs="Times New Roman" w:hint="eastAsia"/>
          <w:sz w:val="24"/>
          <w:szCs w:val="24"/>
        </w:rPr>
        <w:t xml:space="preserve">2H), </w:t>
      </w:r>
      <w:r w:rsidR="001D338E">
        <w:rPr>
          <w:rFonts w:ascii="Times New Roman" w:hAnsi="Times New Roman" w:cs="Times New Roman" w:hint="eastAsia"/>
          <w:sz w:val="24"/>
          <w:szCs w:val="24"/>
        </w:rPr>
        <w:t>7.51-7.45 (d, 2</w:t>
      </w:r>
      <w:r w:rsidR="0059357F" w:rsidRPr="0059357F">
        <w:rPr>
          <w:rFonts w:ascii="Times New Roman" w:hAnsi="Times New Roman" w:cs="Times New Roman" w:hint="eastAsia"/>
          <w:sz w:val="24"/>
          <w:szCs w:val="24"/>
        </w:rPr>
        <w:t xml:space="preserve">H), </w:t>
      </w:r>
      <w:r w:rsidR="001D338E">
        <w:rPr>
          <w:rFonts w:ascii="Times New Roman" w:hAnsi="Times New Roman" w:cs="Times New Roman" w:hint="eastAsia"/>
          <w:sz w:val="24"/>
          <w:szCs w:val="24"/>
        </w:rPr>
        <w:t>7.41-7.39 (d, 2</w:t>
      </w:r>
      <w:r w:rsidR="0059357F" w:rsidRPr="0059357F">
        <w:rPr>
          <w:rFonts w:ascii="Times New Roman" w:hAnsi="Times New Roman" w:cs="Times New Roman" w:hint="eastAsia"/>
          <w:sz w:val="24"/>
          <w:szCs w:val="24"/>
        </w:rPr>
        <w:t xml:space="preserve">H), </w:t>
      </w:r>
      <w:r w:rsidR="001D338E">
        <w:rPr>
          <w:rFonts w:ascii="Times New Roman" w:hAnsi="Times New Roman" w:cs="Times New Roman" w:hint="eastAsia"/>
          <w:sz w:val="24"/>
          <w:szCs w:val="24"/>
        </w:rPr>
        <w:t>7.32-7.30 (d</w:t>
      </w:r>
      <w:r w:rsidR="0059357F" w:rsidRPr="0059357F">
        <w:rPr>
          <w:rFonts w:ascii="Times New Roman" w:hAnsi="Times New Roman" w:cs="Times New Roman" w:hint="eastAsia"/>
          <w:sz w:val="24"/>
          <w:szCs w:val="24"/>
        </w:rPr>
        <w:t>, 2H),</w:t>
      </w:r>
      <w:r w:rsidR="00366215">
        <w:rPr>
          <w:rFonts w:ascii="Times New Roman" w:hAnsi="Times New Roman" w:cs="Times New Roman"/>
          <w:sz w:val="24"/>
          <w:szCs w:val="24"/>
        </w:rPr>
        <w:t xml:space="preserve"> </w:t>
      </w:r>
      <w:r w:rsidR="001D338E">
        <w:rPr>
          <w:rFonts w:ascii="Times New Roman" w:hAnsi="Times New Roman" w:cs="Times New Roman" w:hint="eastAsia"/>
          <w:sz w:val="24"/>
          <w:szCs w:val="24"/>
        </w:rPr>
        <w:t>7.22</w:t>
      </w:r>
      <w:r w:rsidR="0059357F" w:rsidRPr="0059357F">
        <w:rPr>
          <w:rFonts w:ascii="Times New Roman" w:hAnsi="Times New Roman" w:cs="Times New Roman"/>
          <w:sz w:val="24"/>
          <w:szCs w:val="24"/>
        </w:rPr>
        <w:t xml:space="preserve"> (</w:t>
      </w:r>
      <w:r w:rsidR="001D338E">
        <w:rPr>
          <w:rFonts w:ascii="Times New Roman" w:hAnsi="Times New Roman" w:cs="Times New Roman" w:hint="eastAsia"/>
          <w:sz w:val="24"/>
          <w:szCs w:val="24"/>
        </w:rPr>
        <w:t>d</w:t>
      </w:r>
      <w:r w:rsidR="001D338E">
        <w:rPr>
          <w:rFonts w:ascii="Times New Roman" w:hAnsi="Times New Roman" w:cs="Times New Roman"/>
          <w:sz w:val="24"/>
          <w:szCs w:val="24"/>
        </w:rPr>
        <w:t xml:space="preserve">, </w:t>
      </w:r>
      <w:r w:rsidR="0059357F" w:rsidRPr="0059357F">
        <w:rPr>
          <w:rFonts w:ascii="Times New Roman" w:hAnsi="Times New Roman" w:cs="Times New Roman"/>
          <w:sz w:val="24"/>
          <w:szCs w:val="24"/>
        </w:rPr>
        <w:t xml:space="preserve">H), </w:t>
      </w:r>
      <w:r w:rsidR="001D338E">
        <w:rPr>
          <w:rFonts w:ascii="Times New Roman" w:hAnsi="Times New Roman" w:cs="Times New Roman" w:hint="eastAsia"/>
          <w:sz w:val="24"/>
          <w:szCs w:val="24"/>
        </w:rPr>
        <w:t>7.18-7.14</w:t>
      </w:r>
      <w:r w:rsidR="001D338E">
        <w:rPr>
          <w:rFonts w:ascii="Times New Roman" w:hAnsi="Times New Roman" w:cs="Times New Roman"/>
          <w:sz w:val="24"/>
          <w:szCs w:val="24"/>
        </w:rPr>
        <w:t xml:space="preserve"> (</w:t>
      </w:r>
      <w:r w:rsidR="001D338E">
        <w:rPr>
          <w:rFonts w:ascii="Times New Roman" w:hAnsi="Times New Roman" w:cs="Times New Roman" w:hint="eastAsia"/>
          <w:sz w:val="24"/>
          <w:szCs w:val="24"/>
        </w:rPr>
        <w:t>d</w:t>
      </w:r>
      <w:r w:rsidR="001D338E">
        <w:rPr>
          <w:rFonts w:ascii="Times New Roman" w:hAnsi="Times New Roman" w:cs="Times New Roman"/>
          <w:sz w:val="24"/>
          <w:szCs w:val="24"/>
        </w:rPr>
        <w:t xml:space="preserve">, </w:t>
      </w:r>
      <w:r w:rsidR="0059357F" w:rsidRPr="0059357F">
        <w:rPr>
          <w:rFonts w:ascii="Times New Roman" w:hAnsi="Times New Roman" w:cs="Times New Roman"/>
          <w:sz w:val="24"/>
          <w:szCs w:val="24"/>
        </w:rPr>
        <w:t xml:space="preserve">H), </w:t>
      </w:r>
      <w:r w:rsidR="001D338E">
        <w:rPr>
          <w:rFonts w:ascii="Times New Roman" w:hAnsi="Times New Roman" w:cs="Times New Roman" w:hint="eastAsia"/>
          <w:sz w:val="24"/>
          <w:szCs w:val="24"/>
        </w:rPr>
        <w:t>4.03</w:t>
      </w:r>
      <w:r w:rsidR="0059357F" w:rsidRPr="0059357F">
        <w:rPr>
          <w:rFonts w:ascii="Times New Roman" w:hAnsi="Times New Roman" w:cs="Times New Roman"/>
          <w:sz w:val="24"/>
          <w:szCs w:val="24"/>
        </w:rPr>
        <w:t xml:space="preserve"> </w:t>
      </w:r>
      <w:r w:rsidR="001D338E">
        <w:rPr>
          <w:rFonts w:ascii="Times New Roman" w:hAnsi="Times New Roman" w:cs="Times New Roman"/>
          <w:sz w:val="24"/>
          <w:szCs w:val="24"/>
        </w:rPr>
        <w:t>(</w:t>
      </w:r>
      <w:r w:rsidR="001D338E">
        <w:rPr>
          <w:rFonts w:ascii="Times New Roman" w:hAnsi="Times New Roman" w:cs="Times New Roman" w:hint="eastAsia"/>
          <w:sz w:val="24"/>
          <w:szCs w:val="24"/>
        </w:rPr>
        <w:t>s</w:t>
      </w:r>
      <w:r w:rsidR="001D338E">
        <w:rPr>
          <w:rFonts w:ascii="Times New Roman" w:hAnsi="Times New Roman" w:cs="Times New Roman"/>
          <w:sz w:val="24"/>
          <w:szCs w:val="24"/>
        </w:rPr>
        <w:t xml:space="preserve">, </w:t>
      </w:r>
      <w:r w:rsidR="001D338E">
        <w:rPr>
          <w:rFonts w:ascii="Times New Roman" w:hAnsi="Times New Roman" w:cs="Times New Roman" w:hint="eastAsia"/>
          <w:sz w:val="24"/>
          <w:szCs w:val="24"/>
        </w:rPr>
        <w:t>3</w:t>
      </w:r>
      <w:r w:rsidR="0059357F">
        <w:rPr>
          <w:rFonts w:ascii="Times New Roman" w:hAnsi="Times New Roman" w:cs="Times New Roman"/>
          <w:sz w:val="24"/>
          <w:szCs w:val="24"/>
        </w:rPr>
        <w:t xml:space="preserve">H), </w:t>
      </w:r>
      <w:r w:rsidR="001D338E">
        <w:rPr>
          <w:rFonts w:ascii="Times New Roman" w:hAnsi="Times New Roman" w:cs="Times New Roman" w:hint="eastAsia"/>
          <w:sz w:val="24"/>
          <w:szCs w:val="24"/>
        </w:rPr>
        <w:t>1.34</w:t>
      </w:r>
      <w:r w:rsidR="001D338E">
        <w:rPr>
          <w:rFonts w:ascii="Times New Roman" w:hAnsi="Times New Roman" w:cs="Times New Roman"/>
          <w:sz w:val="24"/>
          <w:szCs w:val="24"/>
        </w:rPr>
        <w:t xml:space="preserve"> (</w:t>
      </w:r>
      <w:r w:rsidR="001D338E">
        <w:rPr>
          <w:rFonts w:ascii="Times New Roman" w:hAnsi="Times New Roman" w:cs="Times New Roman" w:hint="eastAsia"/>
          <w:sz w:val="24"/>
          <w:szCs w:val="24"/>
        </w:rPr>
        <w:t>s</w:t>
      </w:r>
      <w:r w:rsidR="001D338E">
        <w:rPr>
          <w:rFonts w:ascii="Times New Roman" w:hAnsi="Times New Roman" w:cs="Times New Roman"/>
          <w:sz w:val="24"/>
          <w:szCs w:val="24"/>
        </w:rPr>
        <w:t xml:space="preserve">, </w:t>
      </w:r>
      <w:r w:rsidR="001D338E">
        <w:rPr>
          <w:rFonts w:ascii="Times New Roman" w:hAnsi="Times New Roman" w:cs="Times New Roman" w:hint="eastAsia"/>
          <w:sz w:val="24"/>
          <w:szCs w:val="24"/>
        </w:rPr>
        <w:t>3</w:t>
      </w:r>
      <w:r w:rsidR="0059357F">
        <w:rPr>
          <w:rFonts w:ascii="Times New Roman" w:hAnsi="Times New Roman" w:cs="Times New Roman"/>
          <w:sz w:val="24"/>
          <w:szCs w:val="24"/>
        </w:rPr>
        <w:t xml:space="preserve">H). </w:t>
      </w:r>
      <w:r w:rsidR="0059357F" w:rsidRPr="00181825">
        <w:rPr>
          <w:rFonts w:ascii="Times New Roman" w:hAnsi="Times New Roman" w:cs="Times New Roman"/>
          <w:sz w:val="24"/>
          <w:szCs w:val="24"/>
          <w:vertAlign w:val="superscript"/>
        </w:rPr>
        <w:t>13</w:t>
      </w:r>
      <w:r w:rsidR="0059357F">
        <w:rPr>
          <w:rFonts w:ascii="Times New Roman" w:hAnsi="Times New Roman" w:cs="Times New Roman"/>
          <w:sz w:val="24"/>
          <w:szCs w:val="24"/>
        </w:rPr>
        <w:t>C</w:t>
      </w:r>
      <w:r w:rsidR="00980737">
        <w:rPr>
          <w:rFonts w:ascii="Times New Roman" w:hAnsi="Times New Roman" w:cs="Times New Roman" w:hint="eastAsia"/>
          <w:sz w:val="24"/>
          <w:szCs w:val="24"/>
        </w:rPr>
        <w:t xml:space="preserve"> </w:t>
      </w:r>
      <w:r w:rsidR="0059357F" w:rsidRPr="0059357F">
        <w:rPr>
          <w:rFonts w:ascii="Times New Roman" w:hAnsi="Times New Roman" w:cs="Times New Roman"/>
          <w:sz w:val="24"/>
          <w:szCs w:val="24"/>
        </w:rPr>
        <w:t>NMR (125 MHz, DMSO-d6</w:t>
      </w:r>
      <w:r w:rsidR="00C37FB4">
        <w:rPr>
          <w:rFonts w:ascii="Times New Roman" w:hAnsi="Times New Roman" w:cs="Times New Roman" w:hint="eastAsia"/>
          <w:sz w:val="24"/>
          <w:szCs w:val="24"/>
        </w:rPr>
        <w:t>,</w:t>
      </w:r>
      <w:r w:rsidR="0059357F" w:rsidRPr="0059357F">
        <w:rPr>
          <w:rFonts w:ascii="Times New Roman" w:hAnsi="Times New Roman" w:cs="Times New Roman"/>
          <w:sz w:val="24"/>
          <w:szCs w:val="24"/>
        </w:rPr>
        <w:t xml:space="preserve"> </w:t>
      </w:r>
      <w:r w:rsidR="005C3FD6" w:rsidRPr="005C3FD6">
        <w:rPr>
          <w:rFonts w:ascii="Times New Roman" w:hAnsi="Times New Roman" w:cs="Times New Roman"/>
          <w:sz w:val="24"/>
          <w:szCs w:val="24"/>
        </w:rPr>
        <w:t>δ</w:t>
      </w:r>
      <w:r w:rsidR="005C3FD6" w:rsidRPr="0059357F">
        <w:rPr>
          <w:rFonts w:ascii="Times New Roman" w:hAnsi="Times New Roman" w:cs="Times New Roman"/>
          <w:sz w:val="24"/>
          <w:szCs w:val="24"/>
        </w:rPr>
        <w:t>):</w:t>
      </w:r>
      <w:r w:rsidR="005C3FD6" w:rsidRPr="005C3FD6">
        <w:rPr>
          <w:rFonts w:ascii="Times New Roman" w:hAnsi="Times New Roman" w:cs="Times New Roman"/>
          <w:sz w:val="24"/>
          <w:szCs w:val="24"/>
        </w:rPr>
        <w:t xml:space="preserve"> 168.35, 155.45, 153.58, 153.46, 151.47, 151.31, 146.17, </w:t>
      </w:r>
      <w:r w:rsidR="005C3FD6" w:rsidRPr="005C3FD6">
        <w:rPr>
          <w:rFonts w:ascii="Times New Roman" w:hAnsi="Times New Roman" w:cs="Times New Roman"/>
          <w:sz w:val="24"/>
          <w:szCs w:val="24"/>
        </w:rPr>
        <w:lastRenderedPageBreak/>
        <w:t>146.11, 144.10, 143.95, 137.96, 137.92, 134.02, 133.87, 133.18, 133.14, 129.31, 129.25, 127.67, 127.57, 127.04, 126.56, 124.46, 124.42, 123.01, 122.62, 118.50, 117.07, 47.40, 16.36.</w:t>
      </w:r>
      <w:r w:rsidR="00EF4714" w:rsidRPr="00EF4714">
        <w:t xml:space="preserve"> </w:t>
      </w:r>
      <w:r w:rsidR="00EF4714" w:rsidRPr="00EF4714">
        <w:rPr>
          <w:rFonts w:ascii="Times New Roman" w:hAnsi="Times New Roman" w:cs="Times New Roman"/>
          <w:sz w:val="24"/>
          <w:szCs w:val="24"/>
        </w:rPr>
        <w:t>Mass sp</w:t>
      </w:r>
      <w:r w:rsidR="00EF4714">
        <w:rPr>
          <w:rFonts w:ascii="Times New Roman" w:hAnsi="Times New Roman" w:cs="Times New Roman"/>
          <w:sz w:val="24"/>
          <w:szCs w:val="24"/>
        </w:rPr>
        <w:t>ectrometry (ESI-MS, m/z): [M</w:t>
      </w:r>
      <w:r w:rsidR="00EF4714" w:rsidRPr="00EF4714">
        <w:rPr>
          <w:rFonts w:ascii="Times New Roman" w:hAnsi="Times New Roman" w:cs="Times New Roman"/>
          <w:sz w:val="24"/>
          <w:szCs w:val="24"/>
        </w:rPr>
        <w:t xml:space="preserve">]+ </w:t>
      </w:r>
      <w:r w:rsidR="000D74C2">
        <w:rPr>
          <w:rFonts w:ascii="Times New Roman" w:hAnsi="Times New Roman" w:cs="Times New Roman"/>
          <w:sz w:val="24"/>
          <w:szCs w:val="24"/>
        </w:rPr>
        <w:t>C</w:t>
      </w:r>
      <w:r w:rsidR="00EF4714" w:rsidRPr="00EF4714">
        <w:rPr>
          <w:rFonts w:ascii="Times New Roman" w:hAnsi="Times New Roman" w:cs="Times New Roman"/>
          <w:sz w:val="24"/>
          <w:szCs w:val="24"/>
        </w:rPr>
        <w:t xml:space="preserve">alcd. </w:t>
      </w:r>
      <w:proofErr w:type="gramStart"/>
      <w:r w:rsidR="00EF4714" w:rsidRPr="00EF4714">
        <w:rPr>
          <w:rFonts w:ascii="Times New Roman" w:hAnsi="Times New Roman" w:cs="Times New Roman"/>
          <w:sz w:val="24"/>
          <w:szCs w:val="24"/>
        </w:rPr>
        <w:t>for</w:t>
      </w:r>
      <w:proofErr w:type="gramEnd"/>
      <w:r w:rsidR="00EF4714" w:rsidRPr="00EF4714">
        <w:rPr>
          <w:rFonts w:ascii="Times New Roman" w:hAnsi="Times New Roman" w:cs="Times New Roman"/>
          <w:sz w:val="24"/>
          <w:szCs w:val="24"/>
        </w:rPr>
        <w:t xml:space="preserve"> [C</w:t>
      </w:r>
      <w:r w:rsidR="00EF4714" w:rsidRPr="00EF4714">
        <w:rPr>
          <w:rFonts w:ascii="Times New Roman" w:hAnsi="Times New Roman" w:cs="Times New Roman" w:hint="eastAsia"/>
          <w:sz w:val="24"/>
          <w:szCs w:val="24"/>
          <w:vertAlign w:val="subscript"/>
        </w:rPr>
        <w:t>29</w:t>
      </w:r>
      <w:r w:rsidR="00EF4714" w:rsidRPr="00EF4714">
        <w:rPr>
          <w:rFonts w:ascii="Times New Roman" w:hAnsi="Times New Roman" w:cs="Times New Roman"/>
          <w:sz w:val="24"/>
          <w:szCs w:val="24"/>
        </w:rPr>
        <w:t>H</w:t>
      </w:r>
      <w:r w:rsidR="00EF4714" w:rsidRPr="00EF4714">
        <w:rPr>
          <w:rFonts w:ascii="Times New Roman" w:hAnsi="Times New Roman" w:cs="Times New Roman" w:hint="eastAsia"/>
          <w:sz w:val="24"/>
          <w:szCs w:val="24"/>
          <w:vertAlign w:val="subscript"/>
        </w:rPr>
        <w:t>22</w:t>
      </w:r>
      <w:r w:rsidR="00EF4714" w:rsidRPr="00EF4714">
        <w:rPr>
          <w:rFonts w:ascii="Times New Roman" w:hAnsi="Times New Roman" w:cs="Times New Roman"/>
          <w:sz w:val="24"/>
          <w:szCs w:val="24"/>
        </w:rPr>
        <w:t>N</w:t>
      </w:r>
      <w:r w:rsidR="00EF4714" w:rsidRPr="00EF4714">
        <w:rPr>
          <w:rFonts w:ascii="Times New Roman" w:hAnsi="Times New Roman" w:cs="Times New Roman" w:hint="eastAsia"/>
          <w:sz w:val="24"/>
          <w:szCs w:val="24"/>
          <w:vertAlign w:val="subscript"/>
        </w:rPr>
        <w:t>3</w:t>
      </w:r>
      <w:r w:rsidR="00EF4714" w:rsidRPr="00EF4714">
        <w:rPr>
          <w:rFonts w:ascii="Times New Roman" w:hAnsi="Times New Roman" w:cs="Times New Roman"/>
          <w:sz w:val="24"/>
          <w:szCs w:val="24"/>
        </w:rPr>
        <w:t>OS]</w:t>
      </w:r>
      <w:r w:rsidR="000D74C2" w:rsidRPr="000D74C2">
        <w:rPr>
          <w:rFonts w:ascii="Times New Roman" w:hAnsi="Times New Roman" w:cs="Times New Roman"/>
          <w:sz w:val="24"/>
          <w:szCs w:val="24"/>
          <w:vertAlign w:val="superscript"/>
        </w:rPr>
        <w:t>+</w:t>
      </w:r>
      <w:r w:rsidR="00724532">
        <w:rPr>
          <w:rFonts w:ascii="Times New Roman" w:hAnsi="Times New Roman" w:cs="Times New Roman" w:hint="eastAsia"/>
          <w:sz w:val="24"/>
          <w:szCs w:val="24"/>
        </w:rPr>
        <w:t>460.15</w:t>
      </w:r>
      <w:r w:rsidR="00EF4714">
        <w:rPr>
          <w:rFonts w:ascii="Times New Roman" w:hAnsi="Times New Roman" w:cs="Times New Roman" w:hint="eastAsia"/>
          <w:sz w:val="24"/>
          <w:szCs w:val="24"/>
        </w:rPr>
        <w:t>15</w:t>
      </w:r>
      <w:r w:rsidR="00EF4714" w:rsidRPr="00EF4714">
        <w:rPr>
          <w:rFonts w:ascii="Times New Roman" w:hAnsi="Times New Roman" w:cs="Times New Roman"/>
          <w:sz w:val="24"/>
          <w:szCs w:val="24"/>
        </w:rPr>
        <w:t xml:space="preserve">; found </w:t>
      </w:r>
      <w:r w:rsidR="00EF4714">
        <w:rPr>
          <w:rFonts w:ascii="Times New Roman" w:hAnsi="Times New Roman" w:cs="Times New Roman" w:hint="eastAsia"/>
          <w:sz w:val="24"/>
          <w:szCs w:val="24"/>
        </w:rPr>
        <w:t>460.1455</w:t>
      </w:r>
      <w:r w:rsidR="00EF4714" w:rsidRPr="00EF4714">
        <w:rPr>
          <w:rFonts w:ascii="Times New Roman" w:hAnsi="Times New Roman" w:cs="Times New Roman"/>
          <w:sz w:val="24"/>
          <w:szCs w:val="24"/>
        </w:rPr>
        <w:t>.</w:t>
      </w:r>
    </w:p>
    <w:p w14:paraId="2DECDEA7" w14:textId="77777777" w:rsidR="0059357F" w:rsidRPr="00DB70C3" w:rsidRDefault="00DB70C3" w:rsidP="0059357F">
      <w:pPr>
        <w:rPr>
          <w:rFonts w:ascii="Times New Roman" w:hAnsi="Times New Roman" w:cs="Times New Roman"/>
          <w:b/>
          <w:sz w:val="24"/>
          <w:szCs w:val="24"/>
        </w:rPr>
      </w:pPr>
      <w:r>
        <w:rPr>
          <w:rFonts w:ascii="Times New Roman" w:hAnsi="Times New Roman" w:cs="Times New Roman" w:hint="eastAsia"/>
          <w:b/>
          <w:sz w:val="24"/>
          <w:szCs w:val="24"/>
        </w:rPr>
        <w:t>S</w:t>
      </w:r>
      <w:r w:rsidR="00685D87" w:rsidRPr="00DB70C3">
        <w:rPr>
          <w:rFonts w:ascii="Times New Roman" w:hAnsi="Times New Roman" w:cs="Times New Roman" w:hint="eastAsia"/>
          <w:b/>
          <w:sz w:val="24"/>
          <w:szCs w:val="24"/>
        </w:rPr>
        <w:t>3.</w:t>
      </w:r>
      <w:r>
        <w:rPr>
          <w:rFonts w:ascii="Times New Roman" w:hAnsi="Times New Roman" w:cs="Times New Roman" w:hint="eastAsia"/>
          <w:b/>
          <w:sz w:val="24"/>
          <w:szCs w:val="24"/>
        </w:rPr>
        <w:t xml:space="preserve"> </w:t>
      </w:r>
      <w:r w:rsidR="0059357F" w:rsidRPr="00DB70C3">
        <w:rPr>
          <w:rFonts w:ascii="Times New Roman" w:hAnsi="Times New Roman" w:cs="Times New Roman"/>
          <w:b/>
          <w:sz w:val="24"/>
          <w:szCs w:val="24"/>
        </w:rPr>
        <w:t>Calculate the fluorescence quantum yield.</w:t>
      </w:r>
    </w:p>
    <w:p w14:paraId="7326841B" w14:textId="1BDD4682" w:rsidR="0059357F" w:rsidRDefault="0059357F" w:rsidP="0059357F">
      <w:pPr>
        <w:rPr>
          <w:rFonts w:ascii="Times New Roman" w:hAnsi="Times New Roman" w:cs="Times New Roman"/>
          <w:sz w:val="24"/>
          <w:szCs w:val="24"/>
        </w:rPr>
      </w:pPr>
      <w:r w:rsidRPr="0059357F">
        <w:rPr>
          <w:rFonts w:ascii="Times New Roman" w:hAnsi="Times New Roman" w:cs="Times New Roman"/>
          <w:sz w:val="24"/>
          <w:szCs w:val="24"/>
        </w:rPr>
        <w:t>Fluorescence quantum yield (</w:t>
      </w:r>
      <w:proofErr w:type="spellStart"/>
      <w:r w:rsidRPr="0059357F">
        <w:rPr>
          <w:rFonts w:ascii="Times New Roman" w:hAnsi="Times New Roman" w:cs="Times New Roman"/>
          <w:sz w:val="24"/>
          <w:szCs w:val="24"/>
        </w:rPr>
        <w:t>Φf</w:t>
      </w:r>
      <w:proofErr w:type="spellEnd"/>
      <w:r w:rsidRPr="0059357F">
        <w:rPr>
          <w:rFonts w:ascii="Times New Roman" w:hAnsi="Times New Roman" w:cs="Times New Roman"/>
          <w:sz w:val="24"/>
          <w:szCs w:val="24"/>
        </w:rPr>
        <w:t>) was determined by using</w:t>
      </w:r>
      <w:r>
        <w:rPr>
          <w:rFonts w:ascii="Times New Roman" w:hAnsi="Times New Roman" w:cs="Times New Roman"/>
          <w:sz w:val="24"/>
          <w:szCs w:val="24"/>
        </w:rPr>
        <w:t xml:space="preserve"> quinine sulfate</w:t>
      </w:r>
      <w:r>
        <w:rPr>
          <w:rFonts w:ascii="Times New Roman" w:hAnsi="Times New Roman" w:cs="Times New Roman" w:hint="eastAsia"/>
          <w:sz w:val="24"/>
          <w:szCs w:val="24"/>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Φf</w:t>
      </w:r>
      <w:proofErr w:type="spellEnd"/>
      <w:r w:rsidRPr="0059357F">
        <w:rPr>
          <w:rFonts w:ascii="Times New Roman" w:hAnsi="Times New Roman" w:cs="Times New Roman"/>
          <w:sz w:val="24"/>
          <w:szCs w:val="24"/>
        </w:rPr>
        <w:t xml:space="preserve"> = 0.58, in 0.1 M H</w:t>
      </w:r>
      <w:r w:rsidRPr="00631CFE">
        <w:rPr>
          <w:rFonts w:ascii="Times New Roman" w:hAnsi="Times New Roman" w:cs="Times New Roman"/>
          <w:sz w:val="24"/>
          <w:szCs w:val="24"/>
          <w:vertAlign w:val="subscript"/>
        </w:rPr>
        <w:t>2</w:t>
      </w:r>
      <w:r w:rsidRPr="0059357F">
        <w:rPr>
          <w:rFonts w:ascii="Times New Roman" w:hAnsi="Times New Roman" w:cs="Times New Roman"/>
          <w:sz w:val="24"/>
          <w:szCs w:val="24"/>
        </w:rPr>
        <w:t>SO</w:t>
      </w:r>
      <w:r w:rsidRPr="00631CFE">
        <w:rPr>
          <w:rFonts w:ascii="Times New Roman" w:hAnsi="Times New Roman" w:cs="Times New Roman"/>
          <w:sz w:val="24"/>
          <w:szCs w:val="24"/>
          <w:vertAlign w:val="subscript"/>
        </w:rPr>
        <w:t>4</w:t>
      </w:r>
      <w:r w:rsidRPr="0059357F">
        <w:rPr>
          <w:rFonts w:ascii="Times New Roman" w:hAnsi="Times New Roman" w:cs="Times New Roman"/>
          <w:sz w:val="24"/>
          <w:szCs w:val="24"/>
        </w:rPr>
        <w:t xml:space="preserve"> aqueou</w:t>
      </w:r>
      <w:r>
        <w:rPr>
          <w:rFonts w:ascii="Times New Roman" w:hAnsi="Times New Roman" w:cs="Times New Roman"/>
          <w:sz w:val="24"/>
          <w:szCs w:val="24"/>
        </w:rPr>
        <w:t>s solution) as the fluorescencestandard.</w:t>
      </w:r>
      <w:r w:rsidRPr="001D0076">
        <w:rPr>
          <w:rFonts w:ascii="Times New Roman" w:hAnsi="Times New Roman" w:cs="Times New Roman"/>
          <w:sz w:val="24"/>
          <w:szCs w:val="24"/>
          <w:vertAlign w:val="superscript"/>
        </w:rPr>
        <w:t>1</w:t>
      </w:r>
      <w:r w:rsidR="001D0076">
        <w:rPr>
          <w:rFonts w:ascii="Times New Roman" w:hAnsi="Times New Roman" w:cs="Times New Roman"/>
          <w:sz w:val="24"/>
          <w:szCs w:val="24"/>
        </w:rPr>
        <w:t xml:space="preserve"> </w:t>
      </w:r>
      <w:r w:rsidRPr="0059357F">
        <w:rPr>
          <w:rFonts w:ascii="Times New Roman" w:hAnsi="Times New Roman" w:cs="Times New Roman"/>
          <w:sz w:val="24"/>
          <w:szCs w:val="24"/>
        </w:rPr>
        <w:t>The quantum yield was</w:t>
      </w:r>
      <w:r>
        <w:rPr>
          <w:rFonts w:ascii="Times New Roman" w:hAnsi="Times New Roman" w:cs="Times New Roman"/>
          <w:sz w:val="24"/>
          <w:szCs w:val="24"/>
        </w:rPr>
        <w:t xml:space="preserve"> calculated using the following</w:t>
      </w:r>
      <w:r>
        <w:rPr>
          <w:rFonts w:ascii="Times New Roman" w:hAnsi="Times New Roman" w:cs="Times New Roman" w:hint="eastAsia"/>
          <w:sz w:val="24"/>
          <w:szCs w:val="24"/>
        </w:rPr>
        <w:t xml:space="preserve"> </w:t>
      </w:r>
      <w:r>
        <w:rPr>
          <w:rFonts w:ascii="Times New Roman" w:hAnsi="Times New Roman" w:cs="Times New Roman"/>
          <w:sz w:val="24"/>
          <w:szCs w:val="24"/>
        </w:rPr>
        <w:t>equation.</w:t>
      </w:r>
      <w:r>
        <w:rPr>
          <w:rFonts w:ascii="Times New Roman" w:hAnsi="Times New Roman" w:cs="Times New Roman" w:hint="eastAsia"/>
          <w:sz w:val="24"/>
          <w:szCs w:val="24"/>
        </w:rPr>
        <w:t xml:space="preserve"> </w:t>
      </w:r>
      <w:r w:rsidRPr="0059357F">
        <w:rPr>
          <w:rFonts w:ascii="Times New Roman" w:hAnsi="Times New Roman" w:cs="Times New Roman"/>
          <w:sz w:val="24"/>
          <w:szCs w:val="24"/>
        </w:rPr>
        <w:t>ΦF</w:t>
      </w:r>
      <w:r>
        <w:rPr>
          <w:rFonts w:ascii="Times New Roman" w:hAnsi="Times New Roman" w:cs="Times New Roman"/>
          <w:sz w:val="24"/>
          <w:szCs w:val="24"/>
        </w:rPr>
        <w:t>(X) = ΦF(S) (ASFX/AXFS) (</w:t>
      </w:r>
      <w:proofErr w:type="spellStart"/>
      <w:r>
        <w:rPr>
          <w:rFonts w:ascii="Times New Roman" w:hAnsi="Times New Roman" w:cs="Times New Roman"/>
          <w:sz w:val="24"/>
          <w:szCs w:val="24"/>
        </w:rPr>
        <w:t>nX</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nS</w:t>
      </w:r>
      <w:proofErr w:type="spellEnd"/>
      <w:r>
        <w:rPr>
          <w:rFonts w:ascii="Times New Roman" w:hAnsi="Times New Roman" w:cs="Times New Roman"/>
          <w:sz w:val="24"/>
          <w:szCs w:val="24"/>
        </w:rPr>
        <w:t>)</w:t>
      </w:r>
      <w:r w:rsidRPr="0059357F">
        <w:rPr>
          <w:rFonts w:ascii="Times New Roman" w:hAnsi="Times New Roman" w:cs="Times New Roman"/>
          <w:sz w:val="24"/>
          <w:szCs w:val="24"/>
          <w:vertAlign w:val="superscript"/>
        </w:rPr>
        <w:t>2</w:t>
      </w:r>
      <w:r>
        <w:rPr>
          <w:rFonts w:ascii="Times New Roman" w:hAnsi="Times New Roman" w:cs="Times New Roman" w:hint="eastAsia"/>
          <w:sz w:val="24"/>
          <w:szCs w:val="24"/>
        </w:rPr>
        <w:t xml:space="preserve"> </w:t>
      </w:r>
      <w:r w:rsidRPr="0059357F">
        <w:rPr>
          <w:rFonts w:ascii="Times New Roman" w:hAnsi="Times New Roman" w:cs="Times New Roman"/>
          <w:sz w:val="24"/>
          <w:szCs w:val="24"/>
        </w:rPr>
        <w:t>Where ΦF is the fluorescence quantum yield, A is the absorbance at the</w:t>
      </w:r>
      <w:r>
        <w:rPr>
          <w:rFonts w:ascii="Times New Roman" w:hAnsi="Times New Roman" w:cs="Times New Roman" w:hint="eastAsia"/>
          <w:sz w:val="24"/>
          <w:szCs w:val="24"/>
        </w:rPr>
        <w:t xml:space="preserve"> </w:t>
      </w:r>
      <w:r w:rsidRPr="0059357F">
        <w:rPr>
          <w:rFonts w:ascii="Times New Roman" w:hAnsi="Times New Roman" w:cs="Times New Roman"/>
          <w:sz w:val="24"/>
          <w:szCs w:val="24"/>
        </w:rPr>
        <w:t>excitation wavelength, F is the area unde</w:t>
      </w:r>
      <w:r>
        <w:rPr>
          <w:rFonts w:ascii="Times New Roman" w:hAnsi="Times New Roman" w:cs="Times New Roman"/>
          <w:sz w:val="24"/>
          <w:szCs w:val="24"/>
        </w:rPr>
        <w:t>r the corrected emission curve,</w:t>
      </w:r>
      <w:r>
        <w:rPr>
          <w:rFonts w:ascii="Times New Roman" w:hAnsi="Times New Roman" w:cs="Times New Roman" w:hint="eastAsia"/>
          <w:sz w:val="24"/>
          <w:szCs w:val="24"/>
        </w:rPr>
        <w:t xml:space="preserve"> </w:t>
      </w:r>
      <w:r w:rsidRPr="0059357F">
        <w:rPr>
          <w:rFonts w:ascii="Times New Roman" w:hAnsi="Times New Roman" w:cs="Times New Roman"/>
          <w:sz w:val="24"/>
          <w:szCs w:val="24"/>
        </w:rPr>
        <w:t>and n is the refractive index of the solvent</w:t>
      </w:r>
      <w:r>
        <w:rPr>
          <w:rFonts w:ascii="Times New Roman" w:hAnsi="Times New Roman" w:cs="Times New Roman"/>
          <w:sz w:val="24"/>
          <w:szCs w:val="24"/>
        </w:rPr>
        <w:t xml:space="preserve"> used. Subscripts S and X refer</w:t>
      </w:r>
      <w:r>
        <w:rPr>
          <w:rFonts w:ascii="Times New Roman" w:hAnsi="Times New Roman" w:cs="Times New Roman" w:hint="eastAsia"/>
          <w:sz w:val="24"/>
          <w:szCs w:val="24"/>
        </w:rPr>
        <w:t xml:space="preserve"> </w:t>
      </w:r>
      <w:r w:rsidRPr="0059357F">
        <w:rPr>
          <w:rFonts w:ascii="Times New Roman" w:hAnsi="Times New Roman" w:cs="Times New Roman"/>
          <w:sz w:val="24"/>
          <w:szCs w:val="24"/>
        </w:rPr>
        <w:t>to the standard and to the unknown, res</w:t>
      </w:r>
      <w:r>
        <w:rPr>
          <w:rFonts w:ascii="Times New Roman" w:hAnsi="Times New Roman" w:cs="Times New Roman"/>
          <w:sz w:val="24"/>
          <w:szCs w:val="24"/>
        </w:rPr>
        <w:t>pectively. The quantum yield of</w:t>
      </w:r>
      <w:r>
        <w:rPr>
          <w:rFonts w:ascii="Times New Roman" w:hAnsi="Times New Roman" w:cs="Times New Roman" w:hint="eastAsia"/>
          <w:sz w:val="24"/>
          <w:szCs w:val="24"/>
        </w:rPr>
        <w:t xml:space="preserve"> </w:t>
      </w:r>
      <w:r w:rsidR="00631CFE" w:rsidRPr="00631CFE">
        <w:rPr>
          <w:rFonts w:ascii="Times New Roman" w:hAnsi="Times New Roman" w:cs="Times New Roman" w:hint="eastAsia"/>
          <w:b/>
          <w:sz w:val="24"/>
          <w:szCs w:val="24"/>
        </w:rPr>
        <w:t>HBAE</w:t>
      </w:r>
      <w:r w:rsidRPr="0059357F">
        <w:rPr>
          <w:rFonts w:ascii="Times New Roman" w:hAnsi="Times New Roman" w:cs="Times New Roman"/>
          <w:sz w:val="24"/>
          <w:szCs w:val="24"/>
        </w:rPr>
        <w:t xml:space="preserve"> was calculated 0.27, respectively.</w:t>
      </w:r>
    </w:p>
    <w:p w14:paraId="27A6FF0A" w14:textId="6782B87D" w:rsidR="0059357F" w:rsidRPr="00DB70C3" w:rsidRDefault="00DB70C3" w:rsidP="0059357F">
      <w:pPr>
        <w:rPr>
          <w:rFonts w:ascii="Times New Roman" w:hAnsi="Times New Roman" w:cs="Times New Roman"/>
          <w:b/>
          <w:sz w:val="24"/>
          <w:szCs w:val="24"/>
        </w:rPr>
      </w:pPr>
      <w:r>
        <w:rPr>
          <w:rFonts w:ascii="Times New Roman" w:hAnsi="Times New Roman" w:cs="Times New Roman" w:hint="eastAsia"/>
          <w:b/>
          <w:sz w:val="24"/>
          <w:szCs w:val="24"/>
        </w:rPr>
        <w:t>S</w:t>
      </w:r>
      <w:r w:rsidR="00685D87" w:rsidRPr="00DB70C3">
        <w:rPr>
          <w:rFonts w:ascii="Times New Roman" w:hAnsi="Times New Roman" w:cs="Times New Roman" w:hint="eastAsia"/>
          <w:b/>
          <w:sz w:val="24"/>
          <w:szCs w:val="24"/>
        </w:rPr>
        <w:t>4.</w:t>
      </w:r>
      <w:r w:rsidR="0059357F" w:rsidRPr="00DB70C3">
        <w:rPr>
          <w:rFonts w:ascii="Times New Roman" w:hAnsi="Times New Roman" w:cs="Times New Roman"/>
          <w:b/>
          <w:sz w:val="24"/>
          <w:szCs w:val="24"/>
        </w:rPr>
        <w:t>Absorption and Fluo</w:t>
      </w:r>
      <w:r w:rsidR="00292171">
        <w:rPr>
          <w:rFonts w:ascii="Times New Roman" w:hAnsi="Times New Roman" w:cs="Times New Roman"/>
          <w:b/>
          <w:sz w:val="24"/>
          <w:szCs w:val="24"/>
        </w:rPr>
        <w:t>rescence emission spectra of HBAE</w:t>
      </w:r>
    </w:p>
    <w:p w14:paraId="4C92E698" w14:textId="01B27D0C" w:rsidR="0059357F" w:rsidRDefault="002A1FE8" w:rsidP="00685D87">
      <w:pPr>
        <w:jc w:val="center"/>
        <w:rPr>
          <w:rFonts w:ascii="Times New Roman" w:hAnsi="Times New Roman" w:cs="Times New Roman"/>
          <w:sz w:val="24"/>
          <w:szCs w:val="24"/>
        </w:rPr>
      </w:pPr>
      <w:r w:rsidRPr="002A1FE8">
        <w:rPr>
          <w:rFonts w:ascii="Times New Roman" w:hAnsi="Times New Roman" w:cs="Times New Roman"/>
          <w:noProof/>
          <w:sz w:val="24"/>
          <w:szCs w:val="24"/>
        </w:rPr>
        <w:drawing>
          <wp:inline distT="0" distB="0" distL="0" distR="0" wp14:anchorId="3773DDAC" wp14:editId="29615235">
            <wp:extent cx="5274310" cy="2039522"/>
            <wp:effectExtent l="0" t="0" r="2540" b="0"/>
            <wp:docPr id="2" name="图片 1"/>
            <wp:cNvGraphicFramePr/>
            <a:graphic xmlns:a="http://schemas.openxmlformats.org/drawingml/2006/main">
              <a:graphicData uri="http://schemas.openxmlformats.org/drawingml/2006/picture">
                <pic:pic xmlns:pic="http://schemas.openxmlformats.org/drawingml/2006/picture">
                  <pic:nvPicPr>
                    <pic:cNvPr id="2" name="图片 1"/>
                    <pic:cNvPicPr/>
                  </pic:nvPicPr>
                  <pic:blipFill rotWithShape="1">
                    <a:blip r:embed="rId8"/>
                    <a:srcRect b="52409"/>
                    <a:stretch/>
                  </pic:blipFill>
                  <pic:spPr>
                    <a:xfrm>
                      <a:off x="0" y="0"/>
                      <a:ext cx="5274310" cy="2039522"/>
                    </a:xfrm>
                    <a:prstGeom prst="rect">
                      <a:avLst/>
                    </a:prstGeom>
                  </pic:spPr>
                </pic:pic>
              </a:graphicData>
            </a:graphic>
          </wp:inline>
        </w:drawing>
      </w:r>
    </w:p>
    <w:p w14:paraId="3AA52565" w14:textId="561BC1D5" w:rsidR="00685D87" w:rsidRDefault="00685D87" w:rsidP="00685D87">
      <w:pPr>
        <w:jc w:val="center"/>
        <w:rPr>
          <w:rFonts w:ascii="Times New Roman" w:hAnsi="Times New Roman" w:cs="Times New Roman"/>
          <w:sz w:val="24"/>
          <w:szCs w:val="24"/>
        </w:rPr>
      </w:pPr>
      <w:r w:rsidRPr="00685D87">
        <w:rPr>
          <w:rFonts w:ascii="Times New Roman" w:hAnsi="Times New Roman" w:cs="Times New Roman"/>
          <w:sz w:val="24"/>
          <w:szCs w:val="24"/>
        </w:rPr>
        <w:t xml:space="preserve">Figure S1. </w:t>
      </w:r>
      <w:proofErr w:type="gramStart"/>
      <w:r w:rsidRPr="00685D87">
        <w:rPr>
          <w:rFonts w:ascii="Times New Roman" w:hAnsi="Times New Roman" w:cs="Times New Roman"/>
          <w:sz w:val="24"/>
          <w:szCs w:val="24"/>
        </w:rPr>
        <w:t xml:space="preserve">UV-Vis spectrum </w:t>
      </w:r>
      <w:r w:rsidR="002A1FE8">
        <w:rPr>
          <w:rFonts w:ascii="Times New Roman" w:hAnsi="Times New Roman" w:cs="Times New Roman"/>
          <w:sz w:val="24"/>
          <w:szCs w:val="24"/>
        </w:rPr>
        <w:t>and</w:t>
      </w:r>
      <w:r w:rsidR="002A1FE8">
        <w:rPr>
          <w:rFonts w:ascii="Times New Roman" w:hAnsi="Times New Roman" w:cs="Times New Roman" w:hint="eastAsia"/>
          <w:sz w:val="24"/>
          <w:szCs w:val="24"/>
        </w:rPr>
        <w:t xml:space="preserve"> </w:t>
      </w:r>
      <w:r w:rsidRPr="00685D87">
        <w:rPr>
          <w:rFonts w:ascii="Times New Roman" w:hAnsi="Times New Roman" w:cs="Times New Roman"/>
          <w:sz w:val="24"/>
          <w:szCs w:val="24"/>
        </w:rPr>
        <w:t xml:space="preserve">of </w:t>
      </w:r>
      <w:r w:rsidR="00670F0B">
        <w:rPr>
          <w:rFonts w:ascii="Times New Roman" w:hAnsi="Times New Roman" w:cs="Times New Roman"/>
          <w:sz w:val="24"/>
          <w:szCs w:val="24"/>
        </w:rPr>
        <w:t>f</w:t>
      </w:r>
      <w:r w:rsidR="002A1FE8" w:rsidRPr="00685D87">
        <w:rPr>
          <w:rFonts w:ascii="Times New Roman" w:hAnsi="Times New Roman" w:cs="Times New Roman"/>
          <w:sz w:val="24"/>
          <w:szCs w:val="24"/>
        </w:rPr>
        <w:t xml:space="preserve">luorescent spectrum of </w:t>
      </w:r>
      <w:r w:rsidR="002A1FE8" w:rsidRPr="00631CFE">
        <w:rPr>
          <w:rFonts w:ascii="Times New Roman" w:hAnsi="Times New Roman" w:cs="Times New Roman" w:hint="eastAsia"/>
          <w:b/>
          <w:sz w:val="24"/>
          <w:szCs w:val="24"/>
        </w:rPr>
        <w:t>HBAE</w:t>
      </w:r>
      <w:r w:rsidRPr="00685D87">
        <w:rPr>
          <w:rFonts w:ascii="Times New Roman" w:hAnsi="Times New Roman" w:cs="Times New Roman"/>
          <w:sz w:val="24"/>
          <w:szCs w:val="24"/>
        </w:rPr>
        <w:t xml:space="preserve"> in </w:t>
      </w:r>
      <w:r>
        <w:rPr>
          <w:rFonts w:ascii="Times New Roman" w:hAnsi="Times New Roman" w:cs="Times New Roman" w:hint="eastAsia"/>
          <w:sz w:val="24"/>
          <w:szCs w:val="24"/>
        </w:rPr>
        <w:t>DMSO</w:t>
      </w:r>
      <w:r w:rsidR="00670F0B">
        <w:rPr>
          <w:rFonts w:ascii="Times New Roman" w:hAnsi="Times New Roman" w:cs="Times New Roman"/>
          <w:sz w:val="24"/>
          <w:szCs w:val="24"/>
        </w:rPr>
        <w:t>.</w:t>
      </w:r>
      <w:proofErr w:type="gramEnd"/>
    </w:p>
    <w:p w14:paraId="64DB61C7" w14:textId="7EA492DB" w:rsidR="00670F0B" w:rsidRDefault="00C926AB" w:rsidP="00685D87">
      <w:pPr>
        <w:jc w:val="center"/>
        <w:rPr>
          <w:rFonts w:ascii="Times New Roman" w:hAnsi="Times New Roman" w:cs="Times New Roman"/>
          <w:sz w:val="24"/>
          <w:szCs w:val="24"/>
        </w:rPr>
      </w:pPr>
      <w:r>
        <w:rPr>
          <w:noProof/>
        </w:rPr>
        <w:drawing>
          <wp:inline distT="0" distB="0" distL="0" distR="0" wp14:anchorId="0AA2CA15" wp14:editId="61201670">
            <wp:extent cx="4089400" cy="1974177"/>
            <wp:effectExtent l="0" t="0" r="635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089156" cy="1974059"/>
                    </a:xfrm>
                    <a:prstGeom prst="rect">
                      <a:avLst/>
                    </a:prstGeom>
                  </pic:spPr>
                </pic:pic>
              </a:graphicData>
            </a:graphic>
          </wp:inline>
        </w:drawing>
      </w:r>
    </w:p>
    <w:p w14:paraId="0A4A0759" w14:textId="7DC74461" w:rsidR="00C926AB" w:rsidRDefault="00C926AB" w:rsidP="00C926AB">
      <w:pPr>
        <w:jc w:val="center"/>
        <w:rPr>
          <w:rFonts w:ascii="Times New Roman" w:hAnsi="Times New Roman" w:cs="Times New Roman"/>
          <w:sz w:val="24"/>
          <w:szCs w:val="24"/>
        </w:rPr>
      </w:pPr>
      <w:r>
        <w:rPr>
          <w:rFonts w:ascii="Times New Roman" w:hAnsi="Times New Roman" w:cs="Times New Roman"/>
          <w:sz w:val="24"/>
          <w:szCs w:val="24"/>
        </w:rPr>
        <w:t>Figure S</w:t>
      </w:r>
      <w:r>
        <w:rPr>
          <w:rFonts w:ascii="Times New Roman" w:hAnsi="Times New Roman" w:cs="Times New Roman" w:hint="eastAsia"/>
          <w:sz w:val="24"/>
          <w:szCs w:val="24"/>
        </w:rPr>
        <w:t>2</w:t>
      </w:r>
      <w:r w:rsidRPr="00C926AB">
        <w:rPr>
          <w:rFonts w:ascii="Times New Roman" w:hAnsi="Times New Roman" w:cs="Times New Roman"/>
          <w:sz w:val="24"/>
          <w:szCs w:val="24"/>
        </w:rPr>
        <w:t xml:space="preserve">. </w:t>
      </w:r>
      <w:proofErr w:type="gramStart"/>
      <w:r w:rsidRPr="00C926AB">
        <w:rPr>
          <w:rFonts w:ascii="Times New Roman" w:hAnsi="Times New Roman" w:cs="Times New Roman"/>
          <w:sz w:val="24"/>
          <w:szCs w:val="24"/>
        </w:rPr>
        <w:t xml:space="preserve">Particle size of </w:t>
      </w:r>
      <w:r w:rsidRPr="00631CFE">
        <w:rPr>
          <w:rFonts w:ascii="Times New Roman" w:hAnsi="Times New Roman" w:cs="Times New Roman" w:hint="eastAsia"/>
          <w:b/>
          <w:sz w:val="24"/>
          <w:szCs w:val="24"/>
        </w:rPr>
        <w:t>HBAE</w:t>
      </w:r>
      <w:r>
        <w:rPr>
          <w:rFonts w:ascii="Times New Roman" w:hAnsi="Times New Roman" w:cs="Times New Roman"/>
          <w:sz w:val="24"/>
          <w:szCs w:val="24"/>
        </w:rPr>
        <w:t xml:space="preserve"> by dynamic light scattering.</w:t>
      </w:r>
      <w:proofErr w:type="gramEnd"/>
    </w:p>
    <w:p w14:paraId="2709A446" w14:textId="73A9215B" w:rsidR="00C926AB" w:rsidRDefault="00C926AB" w:rsidP="00C926AB">
      <w:pPr>
        <w:jc w:val="center"/>
        <w:rPr>
          <w:rFonts w:ascii="Times New Roman" w:hAnsi="Times New Roman" w:cs="Times New Roman"/>
          <w:sz w:val="24"/>
          <w:szCs w:val="24"/>
        </w:rPr>
      </w:pPr>
      <w:r>
        <w:rPr>
          <w:rFonts w:ascii="Times New Roman" w:hAnsi="Times New Roman" w:cs="Times New Roman"/>
          <w:sz w:val="24"/>
          <w:szCs w:val="24"/>
        </w:rPr>
        <w:t>Average size=1</w:t>
      </w:r>
      <w:r>
        <w:rPr>
          <w:rFonts w:ascii="Times New Roman" w:hAnsi="Times New Roman" w:cs="Times New Roman" w:hint="eastAsia"/>
          <w:sz w:val="24"/>
          <w:szCs w:val="24"/>
        </w:rPr>
        <w:t>33.4</w:t>
      </w:r>
      <w:r w:rsidRPr="00C926AB">
        <w:rPr>
          <w:rFonts w:ascii="Times New Roman" w:hAnsi="Times New Roman" w:cs="Times New Roman"/>
          <w:sz w:val="24"/>
          <w:szCs w:val="24"/>
        </w:rPr>
        <w:t xml:space="preserve"> nm.</w:t>
      </w:r>
    </w:p>
    <w:p w14:paraId="0923D9E8" w14:textId="782A77D0" w:rsidR="00C926AB" w:rsidRDefault="00C926AB" w:rsidP="00C926AB">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621BC09" wp14:editId="4507743D">
            <wp:extent cx="3054350" cy="3054350"/>
            <wp:effectExtent l="0" t="0" r="0" b="0"/>
            <wp:docPr id="13" name="图片 13" descr="C:\Users\LX-y700\Downloads\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X-y700\Downloads\5.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2880" cy="3052880"/>
                    </a:xfrm>
                    <a:prstGeom prst="rect">
                      <a:avLst/>
                    </a:prstGeom>
                    <a:noFill/>
                    <a:ln>
                      <a:noFill/>
                    </a:ln>
                  </pic:spPr>
                </pic:pic>
              </a:graphicData>
            </a:graphic>
          </wp:inline>
        </w:drawing>
      </w:r>
    </w:p>
    <w:p w14:paraId="3A718F54" w14:textId="24033679" w:rsidR="00C926AB" w:rsidRDefault="00C926AB" w:rsidP="00C926AB">
      <w:pPr>
        <w:jc w:val="center"/>
        <w:rPr>
          <w:rFonts w:ascii="Times New Roman" w:hAnsi="Times New Roman" w:cs="Times New Roman"/>
          <w:sz w:val="24"/>
          <w:szCs w:val="24"/>
        </w:rPr>
      </w:pPr>
      <w:proofErr w:type="gramStart"/>
      <w:r w:rsidRPr="00C926AB">
        <w:rPr>
          <w:rFonts w:ascii="Times New Roman" w:hAnsi="Times New Roman" w:cs="Times New Roman"/>
          <w:sz w:val="24"/>
          <w:szCs w:val="24"/>
        </w:rPr>
        <w:t>Fig</w:t>
      </w:r>
      <w:r>
        <w:rPr>
          <w:rFonts w:ascii="Times New Roman" w:hAnsi="Times New Roman" w:cs="Times New Roman"/>
          <w:sz w:val="24"/>
          <w:szCs w:val="24"/>
        </w:rPr>
        <w:t>ure.</w:t>
      </w:r>
      <w:proofErr w:type="gramEnd"/>
      <w:r>
        <w:rPr>
          <w:rFonts w:ascii="Times New Roman" w:hAnsi="Times New Roman" w:cs="Times New Roman"/>
          <w:sz w:val="24"/>
          <w:szCs w:val="24"/>
        </w:rPr>
        <w:t xml:space="preserve"> S</w:t>
      </w:r>
      <w:r>
        <w:rPr>
          <w:rFonts w:ascii="Times New Roman" w:hAnsi="Times New Roman" w:cs="Times New Roman" w:hint="eastAsia"/>
          <w:sz w:val="24"/>
          <w:szCs w:val="24"/>
        </w:rPr>
        <w:t>3</w:t>
      </w:r>
      <w:r w:rsidRPr="00C926AB">
        <w:rPr>
          <w:rFonts w:ascii="Times New Roman" w:hAnsi="Times New Roman" w:cs="Times New Roman"/>
          <w:sz w:val="24"/>
          <w:szCs w:val="24"/>
        </w:rPr>
        <w:t xml:space="preserve"> TEM image of </w:t>
      </w:r>
      <w:r w:rsidRPr="00631CFE">
        <w:rPr>
          <w:rFonts w:ascii="Times New Roman" w:hAnsi="Times New Roman" w:cs="Times New Roman" w:hint="eastAsia"/>
          <w:b/>
          <w:sz w:val="24"/>
          <w:szCs w:val="24"/>
        </w:rPr>
        <w:t>HBAE</w:t>
      </w:r>
      <w:r w:rsidRPr="00C926AB">
        <w:rPr>
          <w:rFonts w:ascii="Times New Roman" w:hAnsi="Times New Roman" w:cs="Times New Roman"/>
          <w:sz w:val="24"/>
          <w:szCs w:val="24"/>
        </w:rPr>
        <w:t xml:space="preserve"> at pH=7.4.</w:t>
      </w:r>
    </w:p>
    <w:p w14:paraId="5C1374BC" w14:textId="1CFC6D2F" w:rsidR="00685D87" w:rsidRPr="00DB70C3" w:rsidRDefault="00DB70C3" w:rsidP="00685D87">
      <w:pPr>
        <w:rPr>
          <w:rFonts w:ascii="Times New Roman" w:hAnsi="Times New Roman" w:cs="Times New Roman"/>
          <w:b/>
          <w:sz w:val="24"/>
          <w:szCs w:val="24"/>
        </w:rPr>
      </w:pPr>
      <w:r>
        <w:rPr>
          <w:rFonts w:ascii="Times New Roman" w:hAnsi="Times New Roman" w:cs="Times New Roman" w:hint="eastAsia"/>
          <w:b/>
          <w:sz w:val="24"/>
          <w:szCs w:val="24"/>
        </w:rPr>
        <w:t>S</w:t>
      </w:r>
      <w:r w:rsidR="00685D87" w:rsidRPr="00DB70C3">
        <w:rPr>
          <w:rFonts w:ascii="Times New Roman" w:hAnsi="Times New Roman" w:cs="Times New Roman" w:hint="eastAsia"/>
          <w:b/>
          <w:sz w:val="24"/>
          <w:szCs w:val="24"/>
        </w:rPr>
        <w:t>5.T</w:t>
      </w:r>
      <w:r>
        <w:rPr>
          <w:rFonts w:ascii="Times New Roman" w:hAnsi="Times New Roman" w:cs="Times New Roman"/>
          <w:b/>
          <w:sz w:val="24"/>
          <w:szCs w:val="24"/>
        </w:rPr>
        <w:t xml:space="preserve">he </w:t>
      </w:r>
      <w:r w:rsidR="00292171">
        <w:rPr>
          <w:rFonts w:ascii="Times New Roman" w:hAnsi="Times New Roman" w:cs="Times New Roman"/>
          <w:b/>
          <w:sz w:val="24"/>
          <w:szCs w:val="24"/>
        </w:rPr>
        <w:t>imaging</w:t>
      </w:r>
      <w:r w:rsidR="00292171">
        <w:rPr>
          <w:rFonts w:ascii="Times New Roman" w:hAnsi="Times New Roman" w:cs="Times New Roman" w:hint="eastAsia"/>
          <w:b/>
          <w:sz w:val="24"/>
          <w:szCs w:val="24"/>
        </w:rPr>
        <w:t xml:space="preserve"> of cells </w:t>
      </w:r>
      <w:r w:rsidR="00153280" w:rsidRPr="00153280">
        <w:rPr>
          <w:rFonts w:ascii="Times New Roman" w:hAnsi="Times New Roman" w:cs="Times New Roman"/>
          <w:b/>
          <w:sz w:val="24"/>
          <w:szCs w:val="24"/>
        </w:rPr>
        <w:t>membranes protein</w:t>
      </w:r>
      <w:r w:rsidR="00153280" w:rsidRPr="00153280">
        <w:rPr>
          <w:rFonts w:ascii="Times New Roman" w:hAnsi="Times New Roman" w:cs="Times New Roman" w:hint="eastAsia"/>
          <w:b/>
          <w:sz w:val="24"/>
          <w:szCs w:val="24"/>
        </w:rPr>
        <w:t xml:space="preserve"> </w:t>
      </w:r>
      <w:r w:rsidR="00292171">
        <w:rPr>
          <w:rFonts w:ascii="Times New Roman" w:hAnsi="Times New Roman" w:cs="Times New Roman" w:hint="eastAsia"/>
          <w:b/>
          <w:sz w:val="24"/>
          <w:szCs w:val="24"/>
        </w:rPr>
        <w:t xml:space="preserve">by </w:t>
      </w:r>
      <w:r w:rsidR="00292171">
        <w:rPr>
          <w:rFonts w:ascii="Times New Roman" w:hAnsi="Times New Roman" w:cs="Times New Roman"/>
          <w:b/>
          <w:sz w:val="24"/>
          <w:szCs w:val="24"/>
        </w:rPr>
        <w:t>HBAE</w:t>
      </w:r>
      <w:r>
        <w:rPr>
          <w:rFonts w:ascii="Times New Roman" w:hAnsi="Times New Roman" w:cs="Times New Roman"/>
          <w:b/>
          <w:sz w:val="24"/>
          <w:szCs w:val="24"/>
        </w:rPr>
        <w:t xml:space="preserve"> </w:t>
      </w:r>
    </w:p>
    <w:p w14:paraId="71723C57" w14:textId="7F8870FD" w:rsidR="00685D87" w:rsidRDefault="00292171" w:rsidP="00685D87">
      <w:pPr>
        <w:jc w:val="center"/>
        <w:rPr>
          <w:rFonts w:ascii="Times New Roman" w:hAnsi="Times New Roman" w:cs="Times New Roman"/>
          <w:sz w:val="24"/>
          <w:szCs w:val="24"/>
        </w:rPr>
      </w:pPr>
      <w:r>
        <w:rPr>
          <w:noProof/>
        </w:rPr>
        <w:drawing>
          <wp:inline distT="0" distB="0" distL="0" distR="0" wp14:anchorId="3063A487" wp14:editId="24C9C45E">
            <wp:extent cx="5274310" cy="3938029"/>
            <wp:effectExtent l="0" t="0" r="254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3938029"/>
                    </a:xfrm>
                    <a:prstGeom prst="rect">
                      <a:avLst/>
                    </a:prstGeom>
                  </pic:spPr>
                </pic:pic>
              </a:graphicData>
            </a:graphic>
          </wp:inline>
        </w:drawing>
      </w:r>
    </w:p>
    <w:p w14:paraId="4681D2F6" w14:textId="6153426F" w:rsidR="00685D87" w:rsidRDefault="00685D87" w:rsidP="00685D87">
      <w:pPr>
        <w:rPr>
          <w:rFonts w:ascii="Times New Roman" w:hAnsi="Times New Roman" w:cs="Times New Roman"/>
          <w:sz w:val="24"/>
          <w:szCs w:val="24"/>
        </w:rPr>
      </w:pPr>
      <w:r>
        <w:rPr>
          <w:rFonts w:ascii="Times New Roman" w:hAnsi="Times New Roman" w:cs="Times New Roman"/>
          <w:sz w:val="24"/>
          <w:szCs w:val="24"/>
        </w:rPr>
        <w:t>Figure S</w:t>
      </w:r>
      <w:r w:rsidR="00C268F2">
        <w:rPr>
          <w:rFonts w:ascii="Times New Roman" w:hAnsi="Times New Roman" w:cs="Times New Roman" w:hint="eastAsia"/>
          <w:sz w:val="24"/>
          <w:szCs w:val="24"/>
        </w:rPr>
        <w:t>4</w:t>
      </w:r>
      <w:r w:rsidRPr="00685D87">
        <w:rPr>
          <w:rFonts w:ascii="Times New Roman" w:hAnsi="Times New Roman" w:cs="Times New Roman"/>
          <w:sz w:val="24"/>
          <w:szCs w:val="24"/>
        </w:rPr>
        <w:t>.</w:t>
      </w:r>
      <w:r w:rsidR="00670F0B">
        <w:rPr>
          <w:rFonts w:ascii="Times New Roman" w:hAnsi="Times New Roman" w:cs="Times New Roman"/>
          <w:sz w:val="24"/>
          <w:szCs w:val="24"/>
        </w:rPr>
        <w:t xml:space="preserve"> </w:t>
      </w:r>
      <w:proofErr w:type="gramStart"/>
      <w:r w:rsidRPr="00685D87">
        <w:rPr>
          <w:rFonts w:ascii="Times New Roman" w:hAnsi="Times New Roman" w:cs="Times New Roman"/>
          <w:sz w:val="24"/>
          <w:szCs w:val="24"/>
        </w:rPr>
        <w:t xml:space="preserve">Fluorescence intensity of </w:t>
      </w:r>
      <w:r w:rsidR="00F07249" w:rsidRPr="00631CFE">
        <w:rPr>
          <w:rFonts w:ascii="Times New Roman" w:hAnsi="Times New Roman" w:cs="Times New Roman" w:hint="eastAsia"/>
          <w:b/>
          <w:sz w:val="24"/>
          <w:szCs w:val="24"/>
        </w:rPr>
        <w:t>HBAE</w:t>
      </w:r>
      <w:r w:rsidRPr="00685D87">
        <w:rPr>
          <w:rFonts w:ascii="Times New Roman" w:hAnsi="Times New Roman" w:cs="Times New Roman"/>
          <w:sz w:val="24"/>
          <w:szCs w:val="24"/>
        </w:rPr>
        <w:t xml:space="preserve"> (10 </w:t>
      </w:r>
      <w:proofErr w:type="spellStart"/>
      <w:r w:rsidRPr="00685D87">
        <w:rPr>
          <w:rFonts w:ascii="Times New Roman" w:hAnsi="Times New Roman" w:cs="Times New Roman"/>
          <w:sz w:val="24"/>
          <w:szCs w:val="24"/>
        </w:rPr>
        <w:t>μM</w:t>
      </w:r>
      <w:proofErr w:type="spellEnd"/>
      <w:r w:rsidRPr="00685D87">
        <w:rPr>
          <w:rFonts w:ascii="Times New Roman" w:hAnsi="Times New Roman" w:cs="Times New Roman"/>
          <w:sz w:val="24"/>
          <w:szCs w:val="24"/>
        </w:rPr>
        <w:t xml:space="preserve">) at </w:t>
      </w:r>
      <w:r w:rsidR="00F07249">
        <w:rPr>
          <w:rFonts w:ascii="Times New Roman" w:hAnsi="Times New Roman" w:cs="Times New Roman" w:hint="eastAsia"/>
          <w:sz w:val="24"/>
          <w:szCs w:val="24"/>
        </w:rPr>
        <w:t>650</w:t>
      </w:r>
      <w:r w:rsidRPr="00685D87">
        <w:rPr>
          <w:rFonts w:ascii="Times New Roman" w:hAnsi="Times New Roman" w:cs="Times New Roman"/>
          <w:sz w:val="24"/>
          <w:szCs w:val="24"/>
        </w:rPr>
        <w:t xml:space="preserve"> nm versus the different </w:t>
      </w:r>
      <w:r w:rsidR="00F07249">
        <w:rPr>
          <w:rFonts w:ascii="Times New Roman" w:hAnsi="Times New Roman" w:cs="Times New Roman" w:hint="eastAsia"/>
          <w:sz w:val="24"/>
          <w:szCs w:val="24"/>
        </w:rPr>
        <w:t>cells membranes</w:t>
      </w:r>
      <w:r w:rsidR="00082327">
        <w:rPr>
          <w:rFonts w:ascii="Times New Roman" w:hAnsi="Times New Roman" w:cs="Times New Roman" w:hint="eastAsia"/>
          <w:sz w:val="24"/>
          <w:szCs w:val="24"/>
        </w:rPr>
        <w:t xml:space="preserve"> protein</w:t>
      </w:r>
      <w:r w:rsidRPr="00685D87">
        <w:rPr>
          <w:rFonts w:ascii="Times New Roman" w:hAnsi="Times New Roman" w:cs="Times New Roman"/>
          <w:sz w:val="24"/>
          <w:szCs w:val="24"/>
        </w:rPr>
        <w:t>.</w:t>
      </w:r>
      <w:proofErr w:type="gramEnd"/>
      <w:r w:rsidRPr="00685D87">
        <w:rPr>
          <w:rFonts w:ascii="Times New Roman" w:hAnsi="Times New Roman" w:cs="Times New Roman"/>
          <w:sz w:val="24"/>
          <w:szCs w:val="24"/>
        </w:rPr>
        <w:t xml:space="preserve"> </w:t>
      </w:r>
      <w:r w:rsidR="00F07249">
        <w:rPr>
          <w:rFonts w:ascii="Times New Roman" w:hAnsi="Times New Roman" w:cs="Times New Roman" w:hint="eastAsia"/>
          <w:sz w:val="24"/>
          <w:szCs w:val="24"/>
        </w:rPr>
        <w:t>a. U87-MG cell</w:t>
      </w:r>
      <w:r w:rsidR="00F07249" w:rsidRPr="00F07249">
        <w:rPr>
          <w:rFonts w:ascii="Times New Roman" w:hAnsi="Times New Roman" w:cs="Times New Roman" w:hint="eastAsia"/>
          <w:sz w:val="24"/>
          <w:szCs w:val="24"/>
        </w:rPr>
        <w:t xml:space="preserve"> </w:t>
      </w:r>
      <w:r w:rsidR="00F07249">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sidR="00F07249">
        <w:rPr>
          <w:rFonts w:ascii="Times New Roman" w:hAnsi="Times New Roman" w:cs="Times New Roman" w:hint="eastAsia"/>
          <w:sz w:val="24"/>
          <w:szCs w:val="24"/>
        </w:rPr>
        <w:t>, b. N2a cell</w:t>
      </w:r>
      <w:r w:rsidR="00F07249" w:rsidRPr="00F07249">
        <w:rPr>
          <w:rFonts w:ascii="Times New Roman" w:hAnsi="Times New Roman" w:cs="Times New Roman" w:hint="eastAsia"/>
          <w:sz w:val="24"/>
          <w:szCs w:val="24"/>
        </w:rPr>
        <w:t xml:space="preserve"> </w:t>
      </w:r>
      <w:r w:rsidR="00F07249">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sidR="00F07249">
        <w:rPr>
          <w:rFonts w:ascii="Times New Roman" w:hAnsi="Times New Roman" w:cs="Times New Roman" w:hint="eastAsia"/>
          <w:sz w:val="24"/>
          <w:szCs w:val="24"/>
        </w:rPr>
        <w:t>, c.Bend.3</w:t>
      </w:r>
      <w:r w:rsidR="00F07249" w:rsidRPr="00F07249">
        <w:rPr>
          <w:rFonts w:ascii="Times New Roman" w:hAnsi="Times New Roman" w:cs="Times New Roman" w:hint="eastAsia"/>
          <w:sz w:val="24"/>
          <w:szCs w:val="24"/>
        </w:rPr>
        <w:t xml:space="preserve"> </w:t>
      </w:r>
      <w:r w:rsidR="00F07249">
        <w:rPr>
          <w:rFonts w:ascii="Times New Roman" w:hAnsi="Times New Roman" w:cs="Times New Roman" w:hint="eastAsia"/>
          <w:sz w:val="24"/>
          <w:szCs w:val="24"/>
        </w:rPr>
        <w:t>cell</w:t>
      </w:r>
      <w:r w:rsidR="00F07249" w:rsidRPr="00F07249">
        <w:rPr>
          <w:rFonts w:ascii="Times New Roman" w:hAnsi="Times New Roman" w:cs="Times New Roman" w:hint="eastAsia"/>
          <w:sz w:val="24"/>
          <w:szCs w:val="24"/>
        </w:rPr>
        <w:t xml:space="preserve"> </w:t>
      </w:r>
      <w:r w:rsidR="00F07249">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sidR="00F07249">
        <w:rPr>
          <w:rFonts w:ascii="Times New Roman" w:hAnsi="Times New Roman" w:cs="Times New Roman" w:hint="eastAsia"/>
          <w:sz w:val="24"/>
          <w:szCs w:val="24"/>
        </w:rPr>
        <w:t>, d.</w:t>
      </w:r>
      <w:r w:rsidR="006808D7">
        <w:rPr>
          <w:rFonts w:ascii="Times New Roman" w:hAnsi="Times New Roman" w:cs="Times New Roman" w:hint="eastAsia"/>
          <w:sz w:val="24"/>
          <w:szCs w:val="24"/>
        </w:rPr>
        <w:t>U251 cell</w:t>
      </w:r>
      <w:r w:rsidR="006808D7" w:rsidRPr="00F07249">
        <w:rPr>
          <w:rFonts w:ascii="Times New Roman" w:hAnsi="Times New Roman" w:cs="Times New Roman" w:hint="eastAsia"/>
          <w:sz w:val="24"/>
          <w:szCs w:val="24"/>
        </w:rPr>
        <w:t xml:space="preserve"> </w:t>
      </w:r>
      <w:r w:rsidR="006808D7">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sidR="006808D7">
        <w:rPr>
          <w:rFonts w:ascii="Times New Roman" w:hAnsi="Times New Roman" w:cs="Times New Roman" w:hint="eastAsia"/>
          <w:sz w:val="24"/>
          <w:szCs w:val="24"/>
        </w:rPr>
        <w:t>.</w:t>
      </w:r>
      <w:r w:rsidR="00F07249">
        <w:rPr>
          <w:rFonts w:ascii="Times New Roman" w:hAnsi="Times New Roman" w:cs="Times New Roman" w:hint="eastAsia"/>
          <w:sz w:val="24"/>
          <w:szCs w:val="24"/>
        </w:rPr>
        <w:t xml:space="preserve"> </w:t>
      </w:r>
      <w:r w:rsidRPr="00685D87">
        <w:rPr>
          <w:rFonts w:ascii="Times New Roman" w:hAnsi="Times New Roman" w:cs="Times New Roman"/>
          <w:sz w:val="24"/>
          <w:szCs w:val="24"/>
        </w:rPr>
        <w:t>T</w:t>
      </w:r>
      <w:r>
        <w:rPr>
          <w:rFonts w:ascii="Times New Roman" w:hAnsi="Times New Roman" w:cs="Times New Roman"/>
          <w:sz w:val="24"/>
          <w:szCs w:val="24"/>
        </w:rPr>
        <w:t xml:space="preserve">he excitation wavelength was </w:t>
      </w:r>
      <w:r w:rsidR="00F07249">
        <w:rPr>
          <w:rFonts w:ascii="Times New Roman" w:hAnsi="Times New Roman" w:cs="Times New Roman" w:hint="eastAsia"/>
          <w:sz w:val="24"/>
          <w:szCs w:val="24"/>
        </w:rPr>
        <w:t>560</w:t>
      </w:r>
      <w:r w:rsidRPr="00685D87">
        <w:rPr>
          <w:rFonts w:ascii="Times New Roman" w:hAnsi="Times New Roman" w:cs="Times New Roman"/>
          <w:sz w:val="24"/>
          <w:szCs w:val="24"/>
        </w:rPr>
        <w:t xml:space="preserve"> nm.</w:t>
      </w:r>
    </w:p>
    <w:p w14:paraId="57343240" w14:textId="4FFDBCB3" w:rsidR="006808D7" w:rsidRDefault="00415DC6" w:rsidP="00415DC6">
      <w:pPr>
        <w:jc w:val="center"/>
        <w:rPr>
          <w:rFonts w:ascii="Times New Roman" w:hAnsi="Times New Roman" w:cs="Times New Roman"/>
          <w:sz w:val="24"/>
          <w:szCs w:val="24"/>
        </w:rPr>
      </w:pPr>
      <w:r>
        <w:rPr>
          <w:noProof/>
        </w:rPr>
        <w:lastRenderedPageBreak/>
        <w:drawing>
          <wp:inline distT="0" distB="0" distL="0" distR="0" wp14:anchorId="543D0E72" wp14:editId="45600913">
            <wp:extent cx="3985606" cy="3299746"/>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985606" cy="3299746"/>
                    </a:xfrm>
                    <a:prstGeom prst="rect">
                      <a:avLst/>
                    </a:prstGeom>
                  </pic:spPr>
                </pic:pic>
              </a:graphicData>
            </a:graphic>
          </wp:inline>
        </w:drawing>
      </w:r>
    </w:p>
    <w:p w14:paraId="68C5A7DC" w14:textId="7A0FA3F7" w:rsidR="007705FE" w:rsidRDefault="00415DC6" w:rsidP="00415DC6">
      <w:pPr>
        <w:rPr>
          <w:rFonts w:ascii="Times New Roman" w:hAnsi="Times New Roman" w:cs="Times New Roman"/>
          <w:sz w:val="24"/>
          <w:szCs w:val="24"/>
        </w:rPr>
      </w:pPr>
      <w:r>
        <w:rPr>
          <w:rFonts w:ascii="Times New Roman" w:hAnsi="Times New Roman" w:cs="Times New Roman"/>
          <w:sz w:val="24"/>
          <w:szCs w:val="24"/>
        </w:rPr>
        <w:t>Figure S</w:t>
      </w:r>
      <w:r w:rsidR="00C268F2">
        <w:rPr>
          <w:rFonts w:ascii="Times New Roman" w:hAnsi="Times New Roman" w:cs="Times New Roman" w:hint="eastAsia"/>
          <w:sz w:val="24"/>
          <w:szCs w:val="24"/>
        </w:rPr>
        <w:t>5</w:t>
      </w:r>
      <w:r w:rsidRPr="00685D87">
        <w:rPr>
          <w:rFonts w:ascii="Times New Roman" w:hAnsi="Times New Roman" w:cs="Times New Roman"/>
          <w:sz w:val="24"/>
          <w:szCs w:val="24"/>
        </w:rPr>
        <w:t xml:space="preserve">.Fluorescence intensity of </w:t>
      </w:r>
      <w:r w:rsidRPr="00631CFE">
        <w:rPr>
          <w:rFonts w:ascii="Times New Roman" w:hAnsi="Times New Roman" w:cs="Times New Roman" w:hint="eastAsia"/>
          <w:b/>
          <w:sz w:val="24"/>
          <w:szCs w:val="24"/>
        </w:rPr>
        <w:t>HBAE</w:t>
      </w:r>
      <w:r w:rsidRPr="00685D87">
        <w:rPr>
          <w:rFonts w:ascii="Times New Roman" w:hAnsi="Times New Roman" w:cs="Times New Roman"/>
          <w:sz w:val="24"/>
          <w:szCs w:val="24"/>
        </w:rPr>
        <w:t xml:space="preserve"> (10 </w:t>
      </w:r>
      <w:proofErr w:type="spellStart"/>
      <w:r w:rsidRPr="00685D87">
        <w:rPr>
          <w:rFonts w:ascii="Times New Roman" w:hAnsi="Times New Roman" w:cs="Times New Roman"/>
          <w:sz w:val="24"/>
          <w:szCs w:val="24"/>
        </w:rPr>
        <w:t>μM</w:t>
      </w:r>
      <w:proofErr w:type="spellEnd"/>
      <w:r w:rsidRPr="00685D87">
        <w:rPr>
          <w:rFonts w:ascii="Times New Roman" w:hAnsi="Times New Roman" w:cs="Times New Roman"/>
          <w:sz w:val="24"/>
          <w:szCs w:val="24"/>
        </w:rPr>
        <w:t xml:space="preserve">) at </w:t>
      </w:r>
      <w:r>
        <w:rPr>
          <w:rFonts w:ascii="Times New Roman" w:hAnsi="Times New Roman" w:cs="Times New Roman" w:hint="eastAsia"/>
          <w:sz w:val="24"/>
          <w:szCs w:val="24"/>
        </w:rPr>
        <w:t>650</w:t>
      </w:r>
      <w:r w:rsidRPr="00685D87">
        <w:rPr>
          <w:rFonts w:ascii="Times New Roman" w:hAnsi="Times New Roman" w:cs="Times New Roman"/>
          <w:sz w:val="24"/>
          <w:szCs w:val="24"/>
        </w:rPr>
        <w:t xml:space="preserve"> nm versus the different </w:t>
      </w:r>
      <w:r>
        <w:rPr>
          <w:rFonts w:ascii="Times New Roman" w:hAnsi="Times New Roman" w:cs="Times New Roman" w:hint="eastAsia"/>
          <w:sz w:val="24"/>
          <w:szCs w:val="24"/>
        </w:rPr>
        <w:t>cells membranes protein</w:t>
      </w:r>
      <w:r w:rsidRPr="00685D87">
        <w:rPr>
          <w:rFonts w:ascii="Times New Roman" w:hAnsi="Times New Roman" w:cs="Times New Roman"/>
          <w:sz w:val="24"/>
          <w:szCs w:val="24"/>
        </w:rPr>
        <w:t>.</w:t>
      </w:r>
      <w:r w:rsidRPr="00415DC6">
        <w:rPr>
          <w:rFonts w:ascii="Times New Roman" w:hAnsi="Times New Roman" w:cs="Times New Roman" w:hint="eastAsia"/>
          <w:sz w:val="24"/>
          <w:szCs w:val="24"/>
        </w:rPr>
        <w:t xml:space="preserve"> </w:t>
      </w:r>
      <w:r>
        <w:rPr>
          <w:rFonts w:ascii="Times New Roman" w:hAnsi="Times New Roman" w:cs="Times New Roman" w:hint="eastAsia"/>
          <w:sz w:val="24"/>
          <w:szCs w:val="24"/>
        </w:rPr>
        <w:t>a. U87-MG cell</w:t>
      </w:r>
      <w:r w:rsidRPr="00F07249">
        <w:rPr>
          <w:rFonts w:ascii="Times New Roman" w:hAnsi="Times New Roman" w:cs="Times New Roman" w:hint="eastAsia"/>
          <w:sz w:val="24"/>
          <w:szCs w:val="24"/>
        </w:rPr>
        <w:t xml:space="preserve"> </w:t>
      </w:r>
      <w:r>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Pr>
          <w:rFonts w:ascii="Times New Roman" w:hAnsi="Times New Roman" w:cs="Times New Roman" w:hint="eastAsia"/>
          <w:sz w:val="24"/>
          <w:szCs w:val="24"/>
        </w:rPr>
        <w:t>, b. N2a cell</w:t>
      </w:r>
      <w:r w:rsidRPr="00F07249">
        <w:rPr>
          <w:rFonts w:ascii="Times New Roman" w:hAnsi="Times New Roman" w:cs="Times New Roman" w:hint="eastAsia"/>
          <w:sz w:val="24"/>
          <w:szCs w:val="24"/>
        </w:rPr>
        <w:t xml:space="preserve"> </w:t>
      </w:r>
      <w:r>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Pr>
          <w:rFonts w:ascii="Times New Roman" w:hAnsi="Times New Roman" w:cs="Times New Roman" w:hint="eastAsia"/>
          <w:sz w:val="24"/>
          <w:szCs w:val="24"/>
        </w:rPr>
        <w:t>, c.</w:t>
      </w:r>
      <w:r w:rsidR="00670F0B">
        <w:rPr>
          <w:rFonts w:ascii="Times New Roman" w:hAnsi="Times New Roman" w:cs="Times New Roman"/>
          <w:sz w:val="24"/>
          <w:szCs w:val="24"/>
        </w:rPr>
        <w:t xml:space="preserve"> </w:t>
      </w:r>
      <w:r>
        <w:rPr>
          <w:rFonts w:ascii="Times New Roman" w:hAnsi="Times New Roman" w:cs="Times New Roman" w:hint="eastAsia"/>
          <w:sz w:val="24"/>
          <w:szCs w:val="24"/>
        </w:rPr>
        <w:t>Bend.3</w:t>
      </w:r>
      <w:r w:rsidRPr="00F07249">
        <w:rPr>
          <w:rFonts w:ascii="Times New Roman" w:hAnsi="Times New Roman" w:cs="Times New Roman" w:hint="eastAsia"/>
          <w:sz w:val="24"/>
          <w:szCs w:val="24"/>
        </w:rPr>
        <w:t xml:space="preserve"> </w:t>
      </w:r>
      <w:r>
        <w:rPr>
          <w:rFonts w:ascii="Times New Roman" w:hAnsi="Times New Roman" w:cs="Times New Roman" w:hint="eastAsia"/>
          <w:sz w:val="24"/>
          <w:szCs w:val="24"/>
        </w:rPr>
        <w:t>cell</w:t>
      </w:r>
      <w:r w:rsidRPr="00F07249">
        <w:rPr>
          <w:rFonts w:ascii="Times New Roman" w:hAnsi="Times New Roman" w:cs="Times New Roman" w:hint="eastAsia"/>
          <w:sz w:val="24"/>
          <w:szCs w:val="24"/>
        </w:rPr>
        <w:t xml:space="preserve"> </w:t>
      </w:r>
      <w:r>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Pr>
          <w:rFonts w:ascii="Times New Roman" w:hAnsi="Times New Roman" w:cs="Times New Roman" w:hint="eastAsia"/>
          <w:sz w:val="24"/>
          <w:szCs w:val="24"/>
        </w:rPr>
        <w:t>, d.</w:t>
      </w:r>
      <w:r w:rsidR="00670F0B">
        <w:rPr>
          <w:rFonts w:ascii="Times New Roman" w:hAnsi="Times New Roman" w:cs="Times New Roman"/>
          <w:sz w:val="24"/>
          <w:szCs w:val="24"/>
        </w:rPr>
        <w:t xml:space="preserve"> </w:t>
      </w:r>
      <w:r w:rsidR="008E33A8">
        <w:rPr>
          <w:rFonts w:ascii="Times New Roman" w:hAnsi="Times New Roman" w:cs="Times New Roman" w:hint="eastAsia"/>
          <w:sz w:val="24"/>
          <w:szCs w:val="24"/>
        </w:rPr>
        <w:t>HEK293</w:t>
      </w:r>
      <w:r>
        <w:rPr>
          <w:rFonts w:ascii="Times New Roman" w:hAnsi="Times New Roman" w:cs="Times New Roman" w:hint="eastAsia"/>
          <w:sz w:val="24"/>
          <w:szCs w:val="24"/>
        </w:rPr>
        <w:t xml:space="preserve"> cell</w:t>
      </w:r>
      <w:r w:rsidRPr="00F07249">
        <w:rPr>
          <w:rFonts w:ascii="Times New Roman" w:hAnsi="Times New Roman" w:cs="Times New Roman" w:hint="eastAsia"/>
          <w:sz w:val="24"/>
          <w:szCs w:val="24"/>
        </w:rPr>
        <w:t xml:space="preserve"> </w:t>
      </w:r>
      <w:r>
        <w:rPr>
          <w:rFonts w:ascii="Times New Roman" w:hAnsi="Times New Roman" w:cs="Times New Roman" w:hint="eastAsia"/>
          <w:sz w:val="24"/>
          <w:szCs w:val="24"/>
        </w:rPr>
        <w:t>membranes</w:t>
      </w:r>
      <w:r w:rsidR="00082327">
        <w:rPr>
          <w:rFonts w:ascii="Times New Roman" w:hAnsi="Times New Roman" w:cs="Times New Roman" w:hint="eastAsia"/>
          <w:sz w:val="24"/>
          <w:szCs w:val="24"/>
        </w:rPr>
        <w:t xml:space="preserve"> protein</w:t>
      </w:r>
      <w:r>
        <w:rPr>
          <w:rFonts w:ascii="Times New Roman" w:hAnsi="Times New Roman" w:cs="Times New Roman" w:hint="eastAsia"/>
          <w:sz w:val="24"/>
          <w:szCs w:val="24"/>
        </w:rPr>
        <w:t>.</w:t>
      </w:r>
    </w:p>
    <w:p w14:paraId="4B172118" w14:textId="0080C19D" w:rsidR="00670F0B" w:rsidRPr="00366872" w:rsidRDefault="005370DD" w:rsidP="00415DC6">
      <w:pPr>
        <w:rPr>
          <w:rFonts w:ascii="Times New Roman" w:hAnsi="Times New Roman" w:cs="Times New Roman"/>
          <w:b/>
          <w:sz w:val="24"/>
          <w:szCs w:val="24"/>
          <w:shd w:val="clear" w:color="auto" w:fill="FFFFFF"/>
        </w:rPr>
      </w:pPr>
      <w:r w:rsidRPr="00366872">
        <w:rPr>
          <w:rFonts w:ascii="Times New Roman" w:hAnsi="Times New Roman" w:cs="Times New Roman" w:hint="eastAsia"/>
          <w:b/>
          <w:sz w:val="24"/>
          <w:szCs w:val="24"/>
          <w:shd w:val="clear" w:color="auto" w:fill="FFFFFF"/>
        </w:rPr>
        <w:t>D</w:t>
      </w:r>
      <w:r w:rsidRPr="00366872">
        <w:rPr>
          <w:rFonts w:ascii="Times New Roman" w:hAnsi="Times New Roman" w:cs="Times New Roman"/>
          <w:b/>
          <w:sz w:val="24"/>
          <w:szCs w:val="24"/>
          <w:shd w:val="clear" w:color="auto" w:fill="FFFFFF"/>
        </w:rPr>
        <w:t>ocking scores</w:t>
      </w:r>
    </w:p>
    <w:p w14:paraId="494AC632" w14:textId="13C5F99B" w:rsidR="005370DD" w:rsidRPr="00366872" w:rsidRDefault="005370DD" w:rsidP="005370DD">
      <w:pPr>
        <w:rPr>
          <w:rFonts w:ascii="Times New Roman" w:hAnsi="Times New Roman" w:cs="Times New Roman"/>
          <w:sz w:val="24"/>
          <w:szCs w:val="24"/>
        </w:rPr>
      </w:pPr>
      <w:r w:rsidRPr="00366872">
        <w:rPr>
          <w:rFonts w:ascii="Times New Roman" w:hAnsi="Times New Roman" w:cs="Times New Roman"/>
          <w:sz w:val="24"/>
          <w:szCs w:val="24"/>
        </w:rPr>
        <w:t>We used the DOCK6.8 in molecular docking</w:t>
      </w:r>
      <w:r w:rsidRPr="00366872">
        <w:rPr>
          <w:rFonts w:ascii="Times New Roman" w:hAnsi="Times New Roman" w:cs="Times New Roman" w:hint="eastAsia"/>
          <w:sz w:val="24"/>
          <w:szCs w:val="24"/>
          <w:vertAlign w:val="superscript"/>
        </w:rPr>
        <w:t>2</w:t>
      </w:r>
      <w:r w:rsidRPr="00366872">
        <w:rPr>
          <w:rFonts w:ascii="Times New Roman" w:hAnsi="Times New Roman" w:cs="Times New Roman"/>
          <w:sz w:val="24"/>
          <w:szCs w:val="24"/>
        </w:rPr>
        <w:t>, and the docking scores were:</w:t>
      </w:r>
    </w:p>
    <w:p w14:paraId="54A2439B" w14:textId="77777777" w:rsidR="005370DD" w:rsidRPr="00366872" w:rsidRDefault="005370DD" w:rsidP="005370DD">
      <w:pPr>
        <w:rPr>
          <w:rFonts w:ascii="Times New Roman" w:hAnsi="Times New Roman" w:cs="Times New Roman"/>
          <w:sz w:val="24"/>
          <w:szCs w:val="24"/>
        </w:rPr>
      </w:pPr>
      <w:proofErr w:type="spellStart"/>
      <w:r w:rsidRPr="00366872">
        <w:rPr>
          <w:rFonts w:ascii="Times New Roman" w:hAnsi="Times New Roman" w:cs="Times New Roman"/>
          <w:sz w:val="24"/>
          <w:szCs w:val="24"/>
        </w:rPr>
        <w:t>Grid_Score</w:t>
      </w:r>
      <w:proofErr w:type="spellEnd"/>
      <w:r w:rsidRPr="00366872">
        <w:rPr>
          <w:rFonts w:ascii="Times New Roman" w:hAnsi="Times New Roman" w:cs="Times New Roman"/>
          <w:sz w:val="24"/>
          <w:szCs w:val="24"/>
        </w:rPr>
        <w:t>:                      -42.900635</w:t>
      </w:r>
    </w:p>
    <w:p w14:paraId="70086A2C" w14:textId="77777777" w:rsidR="005370DD" w:rsidRPr="00366872" w:rsidRDefault="005370DD" w:rsidP="005370DD">
      <w:pPr>
        <w:rPr>
          <w:rFonts w:ascii="Times New Roman" w:hAnsi="Times New Roman" w:cs="Times New Roman"/>
          <w:sz w:val="24"/>
          <w:szCs w:val="24"/>
        </w:rPr>
      </w:pPr>
      <w:proofErr w:type="spellStart"/>
      <w:r w:rsidRPr="00366872">
        <w:rPr>
          <w:rFonts w:ascii="Times New Roman" w:hAnsi="Times New Roman" w:cs="Times New Roman"/>
          <w:sz w:val="24"/>
          <w:szCs w:val="24"/>
        </w:rPr>
        <w:t>Grid_vdw_energy</w:t>
      </w:r>
      <w:proofErr w:type="spellEnd"/>
      <w:r w:rsidRPr="00366872">
        <w:rPr>
          <w:rFonts w:ascii="Times New Roman" w:hAnsi="Times New Roman" w:cs="Times New Roman"/>
          <w:sz w:val="24"/>
          <w:szCs w:val="24"/>
        </w:rPr>
        <w:t>:                 -42.900635</w:t>
      </w:r>
    </w:p>
    <w:p w14:paraId="0DDE0429" w14:textId="77777777" w:rsidR="005370DD" w:rsidRPr="00366872" w:rsidRDefault="005370DD" w:rsidP="005370DD">
      <w:pPr>
        <w:rPr>
          <w:rFonts w:ascii="Times New Roman" w:hAnsi="Times New Roman" w:cs="Times New Roman"/>
          <w:sz w:val="24"/>
          <w:szCs w:val="24"/>
        </w:rPr>
      </w:pPr>
      <w:proofErr w:type="spellStart"/>
      <w:r w:rsidRPr="00366872">
        <w:rPr>
          <w:rFonts w:ascii="Times New Roman" w:hAnsi="Times New Roman" w:cs="Times New Roman"/>
          <w:sz w:val="24"/>
          <w:szCs w:val="24"/>
        </w:rPr>
        <w:t>Grid_es_energy</w:t>
      </w:r>
      <w:proofErr w:type="spellEnd"/>
      <w:r w:rsidRPr="00366872">
        <w:rPr>
          <w:rFonts w:ascii="Times New Roman" w:hAnsi="Times New Roman" w:cs="Times New Roman"/>
          <w:sz w:val="24"/>
          <w:szCs w:val="24"/>
        </w:rPr>
        <w:t>:                   0.000000</w:t>
      </w:r>
    </w:p>
    <w:p w14:paraId="19525B35" w14:textId="77777777" w:rsidR="005370DD" w:rsidRPr="00366872" w:rsidRDefault="005370DD" w:rsidP="005370DD">
      <w:pPr>
        <w:rPr>
          <w:rFonts w:ascii="Times New Roman" w:hAnsi="Times New Roman" w:cs="Times New Roman"/>
          <w:sz w:val="24"/>
          <w:szCs w:val="24"/>
        </w:rPr>
      </w:pPr>
      <w:proofErr w:type="spellStart"/>
      <w:r w:rsidRPr="00366872">
        <w:rPr>
          <w:rFonts w:ascii="Times New Roman" w:hAnsi="Times New Roman" w:cs="Times New Roman"/>
          <w:sz w:val="24"/>
          <w:szCs w:val="24"/>
        </w:rPr>
        <w:t>Internal_energy_repulsive</w:t>
      </w:r>
      <w:proofErr w:type="spellEnd"/>
      <w:r w:rsidRPr="00366872">
        <w:rPr>
          <w:rFonts w:ascii="Times New Roman" w:hAnsi="Times New Roman" w:cs="Times New Roman"/>
          <w:sz w:val="24"/>
          <w:szCs w:val="24"/>
        </w:rPr>
        <w:t>:           22.601223</w:t>
      </w:r>
    </w:p>
    <w:p w14:paraId="214C78CA" w14:textId="1A2B8CD1" w:rsidR="005370DD" w:rsidRPr="00366872" w:rsidRDefault="005370DD" w:rsidP="00415DC6">
      <w:pPr>
        <w:rPr>
          <w:rFonts w:ascii="Times New Roman" w:hAnsi="Times New Roman" w:cs="Times New Roman"/>
          <w:sz w:val="24"/>
          <w:szCs w:val="24"/>
        </w:rPr>
      </w:pPr>
      <w:r w:rsidRPr="00366872">
        <w:rPr>
          <w:rFonts w:ascii="Times New Roman" w:hAnsi="Times New Roman" w:cs="Times New Roman"/>
          <w:sz w:val="24"/>
          <w:szCs w:val="24"/>
        </w:rPr>
        <w:t>Our experiments are carried out according to the website (https://dock.compbio.ucsf.edu/DOCK_6/index.htm)</w:t>
      </w:r>
    </w:p>
    <w:p w14:paraId="539BDE1A" w14:textId="77777777" w:rsidR="0076500C" w:rsidRPr="00DB70C3" w:rsidRDefault="0076500C" w:rsidP="0076500C">
      <w:pPr>
        <w:jc w:val="left"/>
        <w:rPr>
          <w:rFonts w:ascii="Times New Roman" w:hAnsi="Times New Roman" w:cs="Times New Roman"/>
          <w:b/>
          <w:sz w:val="24"/>
          <w:szCs w:val="24"/>
        </w:rPr>
      </w:pPr>
      <w:r w:rsidRPr="00DB70C3">
        <w:rPr>
          <w:rFonts w:ascii="Times New Roman" w:hAnsi="Times New Roman" w:cs="Times New Roman"/>
          <w:b/>
          <w:sz w:val="24"/>
          <w:szCs w:val="24"/>
        </w:rPr>
        <w:t>Cell Viability Assay</w:t>
      </w:r>
    </w:p>
    <w:p w14:paraId="1DA47EB0" w14:textId="25A9F018" w:rsidR="0076500C" w:rsidRDefault="0076500C" w:rsidP="0076500C">
      <w:pPr>
        <w:rPr>
          <w:rFonts w:ascii="Times New Roman" w:hAnsi="Times New Roman" w:cs="Times New Roman"/>
          <w:sz w:val="24"/>
          <w:szCs w:val="24"/>
        </w:rPr>
      </w:pPr>
      <w:r w:rsidRPr="0076500C">
        <w:rPr>
          <w:rFonts w:ascii="Times New Roman" w:hAnsi="Times New Roman" w:cs="Times New Roman"/>
          <w:sz w:val="24"/>
          <w:szCs w:val="24"/>
        </w:rPr>
        <w:t xml:space="preserve">The cytotoxicity of </w:t>
      </w:r>
      <w:r w:rsidR="007008C4">
        <w:rPr>
          <w:rFonts w:ascii="Times New Roman" w:hAnsi="Times New Roman" w:cs="Times New Roman" w:hint="eastAsia"/>
          <w:sz w:val="24"/>
          <w:szCs w:val="24"/>
        </w:rPr>
        <w:t>HBAE</w:t>
      </w:r>
      <w:r w:rsidRPr="0076500C">
        <w:rPr>
          <w:rFonts w:ascii="Times New Roman" w:hAnsi="Times New Roman" w:cs="Times New Roman"/>
          <w:sz w:val="24"/>
          <w:szCs w:val="24"/>
        </w:rPr>
        <w:t xml:space="preserve"> was studied by </w:t>
      </w:r>
      <w:r w:rsidR="00082327">
        <w:rPr>
          <w:rFonts w:ascii="Times New Roman" w:hAnsi="Times New Roman" w:cs="Times New Roman" w:hint="eastAsia"/>
          <w:sz w:val="24"/>
          <w:szCs w:val="24"/>
        </w:rPr>
        <w:t>CCK8</w:t>
      </w:r>
      <w:r w:rsidRPr="0076500C">
        <w:rPr>
          <w:rFonts w:ascii="Times New Roman" w:hAnsi="Times New Roman" w:cs="Times New Roman"/>
          <w:sz w:val="24"/>
          <w:szCs w:val="24"/>
        </w:rPr>
        <w:t xml:space="preserve"> assay. Briefly, 100 </w:t>
      </w:r>
      <w:proofErr w:type="spellStart"/>
      <w:r w:rsidRPr="0076500C">
        <w:rPr>
          <w:rFonts w:ascii="Times New Roman" w:hAnsi="Times New Roman" w:cs="Times New Roman"/>
          <w:sz w:val="24"/>
          <w:szCs w:val="24"/>
        </w:rPr>
        <w:t>μL</w:t>
      </w:r>
      <w:proofErr w:type="spellEnd"/>
      <w:r w:rsidRPr="0076500C">
        <w:rPr>
          <w:rFonts w:ascii="Times New Roman" w:hAnsi="Times New Roman" w:cs="Times New Roman"/>
          <w:sz w:val="24"/>
          <w:szCs w:val="24"/>
        </w:rPr>
        <w:t xml:space="preserve"> of </w:t>
      </w:r>
      <w:r w:rsidR="000B1B90">
        <w:rPr>
          <w:rFonts w:ascii="Times New Roman" w:hAnsi="Times New Roman" w:cs="Times New Roman"/>
          <w:sz w:val="24"/>
          <w:szCs w:val="24"/>
        </w:rPr>
        <w:t>HeLa</w:t>
      </w:r>
      <w:r w:rsidR="000B1B90">
        <w:rPr>
          <w:rFonts w:ascii="Times New Roman" w:hAnsi="Times New Roman" w:cs="Times New Roman" w:hint="eastAsia"/>
          <w:sz w:val="24"/>
          <w:szCs w:val="24"/>
        </w:rPr>
        <w:t xml:space="preserve"> </w:t>
      </w:r>
      <w:r w:rsidRPr="0076500C">
        <w:rPr>
          <w:rFonts w:ascii="Times New Roman" w:hAnsi="Times New Roman" w:cs="Times New Roman"/>
          <w:sz w:val="24"/>
          <w:szCs w:val="24"/>
        </w:rPr>
        <w:t>cell suspension was placed in a 96-well plate. The plates were preincubated in an incubator for 24 h (37 °C, 5% CO</w:t>
      </w:r>
      <w:r w:rsidRPr="00DB70C3">
        <w:rPr>
          <w:rFonts w:ascii="Times New Roman" w:hAnsi="Times New Roman" w:cs="Times New Roman"/>
          <w:sz w:val="24"/>
          <w:szCs w:val="24"/>
          <w:vertAlign w:val="subscript"/>
        </w:rPr>
        <w:t>2</w:t>
      </w:r>
      <w:r w:rsidRPr="0076500C">
        <w:rPr>
          <w:rFonts w:ascii="Times New Roman" w:hAnsi="Times New Roman" w:cs="Times New Roman"/>
          <w:sz w:val="24"/>
          <w:szCs w:val="24"/>
        </w:rPr>
        <w:t xml:space="preserve">). A volume of 10 </w:t>
      </w:r>
      <w:proofErr w:type="spellStart"/>
      <w:r w:rsidRPr="0076500C">
        <w:rPr>
          <w:rFonts w:ascii="Times New Roman" w:hAnsi="Times New Roman" w:cs="Times New Roman"/>
          <w:sz w:val="24"/>
          <w:szCs w:val="24"/>
        </w:rPr>
        <w:t>μL</w:t>
      </w:r>
      <w:proofErr w:type="spellEnd"/>
      <w:r w:rsidRPr="0076500C">
        <w:rPr>
          <w:rFonts w:ascii="Times New Roman" w:hAnsi="Times New Roman" w:cs="Times New Roman"/>
          <w:sz w:val="24"/>
          <w:szCs w:val="24"/>
        </w:rPr>
        <w:t xml:space="preserve"> of different concentrations of </w:t>
      </w:r>
      <w:r w:rsidR="007008C4" w:rsidRPr="00631CFE">
        <w:rPr>
          <w:rFonts w:ascii="Times New Roman" w:hAnsi="Times New Roman" w:cs="Times New Roman" w:hint="eastAsia"/>
          <w:b/>
          <w:sz w:val="24"/>
          <w:szCs w:val="24"/>
        </w:rPr>
        <w:t>HBAE</w:t>
      </w:r>
      <w:r w:rsidRPr="0076500C">
        <w:rPr>
          <w:rFonts w:ascii="Times New Roman" w:hAnsi="Times New Roman" w:cs="Times New Roman"/>
          <w:sz w:val="24"/>
          <w:szCs w:val="24"/>
        </w:rPr>
        <w:t xml:space="preserve"> was added to the plates. </w:t>
      </w:r>
      <w:r w:rsidR="000B1B90">
        <w:rPr>
          <w:rFonts w:ascii="Times New Roman" w:hAnsi="Times New Roman" w:cs="Times New Roman"/>
          <w:sz w:val="24"/>
          <w:szCs w:val="24"/>
        </w:rPr>
        <w:t xml:space="preserve">The plates were incubated for </w:t>
      </w:r>
      <w:r w:rsidR="000B1B90">
        <w:rPr>
          <w:rFonts w:ascii="Times New Roman" w:hAnsi="Times New Roman" w:cs="Times New Roman" w:hint="eastAsia"/>
          <w:sz w:val="24"/>
          <w:szCs w:val="24"/>
        </w:rPr>
        <w:t>24</w:t>
      </w:r>
      <w:r w:rsidRPr="0076500C">
        <w:rPr>
          <w:rFonts w:ascii="Times New Roman" w:hAnsi="Times New Roman" w:cs="Times New Roman"/>
          <w:sz w:val="24"/>
          <w:szCs w:val="24"/>
        </w:rPr>
        <w:t xml:space="preserve"> h in an incubator. A volume of 10 </w:t>
      </w:r>
      <w:proofErr w:type="spellStart"/>
      <w:r w:rsidRPr="0076500C">
        <w:rPr>
          <w:rFonts w:ascii="Times New Roman" w:hAnsi="Times New Roman" w:cs="Times New Roman"/>
          <w:sz w:val="24"/>
          <w:szCs w:val="24"/>
        </w:rPr>
        <w:t>μL</w:t>
      </w:r>
      <w:proofErr w:type="spellEnd"/>
      <w:r w:rsidRPr="0076500C">
        <w:rPr>
          <w:rFonts w:ascii="Times New Roman" w:hAnsi="Times New Roman" w:cs="Times New Roman"/>
          <w:sz w:val="24"/>
          <w:szCs w:val="24"/>
        </w:rPr>
        <w:t xml:space="preserve"> of </w:t>
      </w:r>
      <w:r w:rsidR="008E33A8">
        <w:rPr>
          <w:rFonts w:ascii="Times New Roman" w:hAnsi="Times New Roman" w:cs="Times New Roman" w:hint="eastAsia"/>
          <w:sz w:val="24"/>
          <w:szCs w:val="24"/>
        </w:rPr>
        <w:t>CCK8</w:t>
      </w:r>
      <w:r w:rsidRPr="0076500C">
        <w:rPr>
          <w:rFonts w:ascii="Times New Roman" w:hAnsi="Times New Roman" w:cs="Times New Roman"/>
          <w:sz w:val="24"/>
          <w:szCs w:val="24"/>
        </w:rPr>
        <w:t xml:space="preserve"> solution was added to each well.</w:t>
      </w:r>
      <w:r w:rsidR="000B1B90">
        <w:rPr>
          <w:rFonts w:ascii="Times New Roman" w:hAnsi="Times New Roman" w:cs="Times New Roman"/>
          <w:sz w:val="24"/>
          <w:szCs w:val="24"/>
        </w:rPr>
        <w:t xml:space="preserve"> The plates were incubated for </w:t>
      </w:r>
      <w:r w:rsidR="000B1B90">
        <w:rPr>
          <w:rFonts w:ascii="Times New Roman" w:hAnsi="Times New Roman" w:cs="Times New Roman" w:hint="eastAsia"/>
          <w:sz w:val="24"/>
          <w:szCs w:val="24"/>
        </w:rPr>
        <w:t>2</w:t>
      </w:r>
      <w:r w:rsidRPr="0076500C">
        <w:rPr>
          <w:rFonts w:ascii="Times New Roman" w:hAnsi="Times New Roman" w:cs="Times New Roman"/>
          <w:sz w:val="24"/>
          <w:szCs w:val="24"/>
        </w:rPr>
        <w:t xml:space="preserve"> h in an incubator. The absorbance at 450 nm was measured with a microplate reader to reflect the </w:t>
      </w:r>
      <w:r>
        <w:rPr>
          <w:rFonts w:ascii="Times New Roman" w:hAnsi="Times New Roman" w:cs="Times New Roman"/>
          <w:sz w:val="24"/>
          <w:szCs w:val="24"/>
        </w:rPr>
        <w:t>cell viability of each well.</w:t>
      </w:r>
    </w:p>
    <w:p w14:paraId="10425E03" w14:textId="639CF79F" w:rsidR="007008C4" w:rsidRDefault="007008C4" w:rsidP="007008C4">
      <w:pPr>
        <w:jc w:val="center"/>
        <w:rPr>
          <w:rFonts w:ascii="Times New Roman" w:hAnsi="Times New Roman" w:cs="Times New Roman"/>
          <w:sz w:val="24"/>
          <w:szCs w:val="24"/>
        </w:rPr>
      </w:pPr>
      <w:r>
        <w:rPr>
          <w:noProof/>
        </w:rPr>
        <w:lastRenderedPageBreak/>
        <w:drawing>
          <wp:inline distT="0" distB="0" distL="0" distR="0" wp14:anchorId="17D47D49" wp14:editId="4DD709EC">
            <wp:extent cx="3154954" cy="2728197"/>
            <wp:effectExtent l="0" t="0" r="762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154954" cy="2728197"/>
                    </a:xfrm>
                    <a:prstGeom prst="rect">
                      <a:avLst/>
                    </a:prstGeom>
                  </pic:spPr>
                </pic:pic>
              </a:graphicData>
            </a:graphic>
          </wp:inline>
        </w:drawing>
      </w:r>
    </w:p>
    <w:p w14:paraId="4DA4899C" w14:textId="639780BF" w:rsidR="007008C4" w:rsidRDefault="007008C4" w:rsidP="007008C4">
      <w:pPr>
        <w:jc w:val="center"/>
        <w:rPr>
          <w:rFonts w:ascii="Times New Roman" w:hAnsi="Times New Roman" w:cs="Times New Roman"/>
          <w:sz w:val="24"/>
          <w:szCs w:val="24"/>
        </w:rPr>
      </w:pPr>
      <w:r w:rsidRPr="0076500C">
        <w:rPr>
          <w:rFonts w:ascii="Times New Roman" w:hAnsi="Times New Roman" w:cs="Times New Roman"/>
          <w:sz w:val="24"/>
          <w:szCs w:val="24"/>
        </w:rPr>
        <w:t>Fig</w:t>
      </w:r>
      <w:r w:rsidR="00702FF0">
        <w:rPr>
          <w:rFonts w:ascii="Times New Roman" w:hAnsi="Times New Roman" w:cs="Times New Roman" w:hint="eastAsia"/>
          <w:sz w:val="24"/>
          <w:szCs w:val="24"/>
        </w:rPr>
        <w:t>ure</w:t>
      </w:r>
      <w:r w:rsidRPr="0076500C">
        <w:rPr>
          <w:rFonts w:ascii="Times New Roman" w:hAnsi="Times New Roman" w:cs="Times New Roman"/>
          <w:sz w:val="24"/>
          <w:szCs w:val="24"/>
        </w:rPr>
        <w:t>. S</w:t>
      </w:r>
      <w:r w:rsidR="00C268F2">
        <w:rPr>
          <w:rFonts w:ascii="Times New Roman" w:hAnsi="Times New Roman" w:cs="Times New Roman" w:hint="eastAsia"/>
          <w:sz w:val="24"/>
          <w:szCs w:val="24"/>
        </w:rPr>
        <w:t>6</w:t>
      </w:r>
      <w:r w:rsidR="000B1B90">
        <w:rPr>
          <w:rFonts w:ascii="Times New Roman" w:hAnsi="Times New Roman" w:cs="Times New Roman" w:hint="eastAsia"/>
          <w:sz w:val="24"/>
          <w:szCs w:val="24"/>
        </w:rPr>
        <w:t xml:space="preserve"> CCK8</w:t>
      </w:r>
      <w:r w:rsidRPr="007008C4">
        <w:rPr>
          <w:rFonts w:ascii="Times New Roman" w:hAnsi="Times New Roman" w:cs="Times New Roman"/>
          <w:sz w:val="24"/>
          <w:szCs w:val="24"/>
        </w:rPr>
        <w:t xml:space="preserve"> </w:t>
      </w:r>
      <w:r w:rsidR="002A1FE8">
        <w:rPr>
          <w:rFonts w:ascii="Times New Roman" w:hAnsi="Times New Roman" w:cs="Times New Roman"/>
          <w:sz w:val="24"/>
          <w:szCs w:val="24"/>
        </w:rPr>
        <w:t>of</w:t>
      </w:r>
      <w:r w:rsidR="002A1FE8">
        <w:rPr>
          <w:rFonts w:ascii="Times New Roman" w:hAnsi="Times New Roman" w:cs="Times New Roman" w:hint="eastAsia"/>
          <w:sz w:val="24"/>
          <w:szCs w:val="24"/>
        </w:rPr>
        <w:t xml:space="preserve"> </w:t>
      </w:r>
      <w:r w:rsidRPr="0076500C">
        <w:rPr>
          <w:rFonts w:ascii="Times New Roman" w:hAnsi="Times New Roman" w:cs="Times New Roman"/>
          <w:sz w:val="24"/>
          <w:szCs w:val="24"/>
        </w:rPr>
        <w:t xml:space="preserve">the </w:t>
      </w:r>
      <w:r>
        <w:rPr>
          <w:rFonts w:ascii="Times New Roman" w:hAnsi="Times New Roman" w:cs="Times New Roman"/>
          <w:sz w:val="24"/>
          <w:szCs w:val="24"/>
        </w:rPr>
        <w:t>cell viability of</w:t>
      </w:r>
      <w:r>
        <w:rPr>
          <w:rFonts w:ascii="Times New Roman" w:hAnsi="Times New Roman" w:cs="Times New Roman" w:hint="eastAsia"/>
          <w:sz w:val="24"/>
          <w:szCs w:val="24"/>
        </w:rPr>
        <w:t xml:space="preserve"> </w:t>
      </w:r>
      <w:r w:rsidRPr="00631CFE">
        <w:rPr>
          <w:rFonts w:ascii="Times New Roman" w:hAnsi="Times New Roman" w:cs="Times New Roman" w:hint="eastAsia"/>
          <w:b/>
          <w:sz w:val="24"/>
          <w:szCs w:val="24"/>
        </w:rPr>
        <w:t>HBAE</w:t>
      </w:r>
      <w:r w:rsidR="002A1FE8">
        <w:rPr>
          <w:rFonts w:ascii="Times New Roman" w:hAnsi="Times New Roman" w:cs="Times New Roman" w:hint="eastAsia"/>
          <w:sz w:val="24"/>
          <w:szCs w:val="24"/>
        </w:rPr>
        <w:t>.</w:t>
      </w:r>
      <w:r w:rsidR="00631CFE" w:rsidRPr="00631CFE">
        <w:t xml:space="preserve"> </w:t>
      </w:r>
      <w:r w:rsidR="00631CFE" w:rsidRPr="00631CFE">
        <w:rPr>
          <w:rFonts w:ascii="Times New Roman" w:hAnsi="Times New Roman" w:cs="Times New Roman"/>
          <w:sz w:val="24"/>
          <w:szCs w:val="24"/>
        </w:rPr>
        <w:t>(</w:t>
      </w:r>
      <w:r w:rsidR="000D74C2">
        <w:rPr>
          <w:rFonts w:ascii="Times New Roman" w:hAnsi="Times New Roman" w:cs="Times New Roman"/>
          <w:sz w:val="24"/>
          <w:szCs w:val="24"/>
        </w:rPr>
        <w:t>E</w:t>
      </w:r>
      <w:r w:rsidR="00631CFE" w:rsidRPr="00631CFE">
        <w:rPr>
          <w:rFonts w:ascii="Times New Roman" w:hAnsi="Times New Roman" w:cs="Times New Roman"/>
          <w:sz w:val="24"/>
          <w:szCs w:val="24"/>
        </w:rPr>
        <w:t>ach sample was tested using three replicates, and the results are reported as the mean ± standard deviation).</w:t>
      </w:r>
    </w:p>
    <w:p w14:paraId="102DD070" w14:textId="77777777" w:rsidR="00670F0B" w:rsidRDefault="00670F0B" w:rsidP="007008C4">
      <w:pPr>
        <w:jc w:val="center"/>
        <w:rPr>
          <w:rFonts w:ascii="Times New Roman" w:hAnsi="Times New Roman" w:cs="Times New Roman"/>
          <w:sz w:val="24"/>
          <w:szCs w:val="24"/>
        </w:rPr>
      </w:pPr>
    </w:p>
    <w:p w14:paraId="4A9CE759" w14:textId="48A2190D" w:rsidR="0076500C" w:rsidRDefault="0076500C" w:rsidP="0076500C">
      <w:pPr>
        <w:rPr>
          <w:rFonts w:ascii="Times New Roman" w:hAnsi="Times New Roman" w:cs="Times New Roman"/>
          <w:sz w:val="24"/>
          <w:szCs w:val="24"/>
        </w:rPr>
      </w:pPr>
      <w:r w:rsidRPr="00DB70C3">
        <w:rPr>
          <w:rFonts w:ascii="Times New Roman" w:hAnsi="Times New Roman" w:cs="Times New Roman"/>
          <w:b/>
          <w:sz w:val="24"/>
          <w:szCs w:val="24"/>
        </w:rPr>
        <w:t>C</w:t>
      </w:r>
      <w:r w:rsidRPr="00DB70C3">
        <w:rPr>
          <w:rFonts w:ascii="Times New Roman" w:hAnsi="Times New Roman" w:cs="Times New Roman" w:hint="eastAsia"/>
          <w:b/>
          <w:sz w:val="24"/>
          <w:szCs w:val="24"/>
        </w:rPr>
        <w:t>ell line</w:t>
      </w:r>
      <w:r>
        <w:rPr>
          <w:rFonts w:ascii="Times New Roman" w:hAnsi="Times New Roman" w:cs="Times New Roman" w:hint="eastAsia"/>
          <w:sz w:val="24"/>
          <w:szCs w:val="24"/>
        </w:rPr>
        <w:t>:</w:t>
      </w:r>
      <w:r w:rsidRPr="0076500C">
        <w:t xml:space="preserve"> </w:t>
      </w:r>
      <w:r w:rsidRPr="0076500C">
        <w:rPr>
          <w:rFonts w:ascii="Times New Roman" w:hAnsi="Times New Roman" w:cs="Times New Roman"/>
          <w:sz w:val="24"/>
          <w:szCs w:val="24"/>
        </w:rPr>
        <w:t>U87-MG</w:t>
      </w:r>
      <w:r w:rsidRPr="0076500C">
        <w:rPr>
          <w:rFonts w:ascii="Times New Roman" w:hAnsi="Times New Roman" w:cs="Times New Roman" w:hint="eastAsia"/>
          <w:sz w:val="24"/>
          <w:szCs w:val="24"/>
        </w:rPr>
        <w:t>，</w:t>
      </w:r>
      <w:r w:rsidRPr="0076500C">
        <w:rPr>
          <w:rFonts w:ascii="Times New Roman" w:hAnsi="Times New Roman" w:cs="Times New Roman"/>
          <w:sz w:val="24"/>
          <w:szCs w:val="24"/>
        </w:rPr>
        <w:t>bEND.3</w:t>
      </w:r>
      <w:r w:rsidR="00FD38E4">
        <w:rPr>
          <w:rFonts w:ascii="Times New Roman" w:hAnsi="Times New Roman" w:cs="Times New Roman" w:hint="eastAsia"/>
          <w:sz w:val="24"/>
          <w:szCs w:val="24"/>
        </w:rPr>
        <w:t>,</w:t>
      </w:r>
      <w:r w:rsidRPr="0076500C">
        <w:rPr>
          <w:rFonts w:ascii="Times New Roman" w:hAnsi="Times New Roman" w:cs="Times New Roman"/>
          <w:sz w:val="24"/>
          <w:szCs w:val="24"/>
        </w:rPr>
        <w:t xml:space="preserve"> </w:t>
      </w:r>
      <w:r w:rsidR="00FD38E4">
        <w:rPr>
          <w:rFonts w:ascii="Times New Roman" w:hAnsi="Times New Roman" w:cs="Times New Roman" w:hint="eastAsia"/>
          <w:sz w:val="24"/>
          <w:szCs w:val="24"/>
        </w:rPr>
        <w:t>N2a, HEK293</w:t>
      </w:r>
      <w:r w:rsidRPr="0076500C">
        <w:rPr>
          <w:rFonts w:ascii="Times New Roman" w:hAnsi="Times New Roman" w:cs="Times New Roman"/>
          <w:sz w:val="24"/>
          <w:szCs w:val="24"/>
        </w:rPr>
        <w:t xml:space="preserve"> cells were maintained in DMEM (Thermo Fisher Scientific, USA), supplemented with 10% FBS (fetal bovine serum, Thermo Fisher Scientific, USA) and 1% penicillin−streptomycin (Thermo Fisher Scientific, USA). Cells were incubated at 37 °C with 5% CO</w:t>
      </w:r>
      <w:r w:rsidRPr="00DB70C3">
        <w:rPr>
          <w:rFonts w:ascii="Times New Roman" w:hAnsi="Times New Roman" w:cs="Times New Roman"/>
          <w:sz w:val="24"/>
          <w:szCs w:val="24"/>
          <w:vertAlign w:val="subscript"/>
        </w:rPr>
        <w:t>2</w:t>
      </w:r>
      <w:r w:rsidRPr="0076500C">
        <w:rPr>
          <w:rFonts w:ascii="Times New Roman" w:hAnsi="Times New Roman" w:cs="Times New Roman"/>
          <w:sz w:val="24"/>
          <w:szCs w:val="24"/>
        </w:rPr>
        <w:t>.</w:t>
      </w:r>
    </w:p>
    <w:p w14:paraId="0DA7E2B0" w14:textId="77777777" w:rsidR="00670F0B" w:rsidRDefault="00670F0B" w:rsidP="0076500C">
      <w:pPr>
        <w:rPr>
          <w:rFonts w:ascii="Times New Roman" w:hAnsi="Times New Roman" w:cs="Times New Roman"/>
          <w:sz w:val="24"/>
          <w:szCs w:val="24"/>
        </w:rPr>
      </w:pPr>
    </w:p>
    <w:p w14:paraId="355FAB88" w14:textId="77777777" w:rsidR="00702FF0" w:rsidRPr="00702FF0" w:rsidRDefault="00702FF0" w:rsidP="00702FF0">
      <w:pPr>
        <w:rPr>
          <w:rFonts w:ascii="Times New Roman" w:hAnsi="Times New Roman" w:cs="Times New Roman"/>
          <w:b/>
          <w:sz w:val="24"/>
          <w:szCs w:val="24"/>
        </w:rPr>
      </w:pPr>
      <w:r w:rsidRPr="00702FF0">
        <w:rPr>
          <w:rFonts w:ascii="Times New Roman" w:hAnsi="Times New Roman" w:cs="Times New Roman"/>
          <w:b/>
          <w:sz w:val="24"/>
          <w:szCs w:val="24"/>
        </w:rPr>
        <w:t xml:space="preserve">Western blot analysis </w:t>
      </w:r>
    </w:p>
    <w:p w14:paraId="57EE1C6B" w14:textId="72CE91A3" w:rsidR="00702FF0" w:rsidRDefault="00702FF0" w:rsidP="00702FF0">
      <w:pPr>
        <w:rPr>
          <w:rFonts w:ascii="Times New Roman" w:hAnsi="Times New Roman" w:cs="Times New Roman"/>
          <w:sz w:val="24"/>
          <w:szCs w:val="24"/>
        </w:rPr>
      </w:pPr>
      <w:r w:rsidRPr="00702FF0">
        <w:rPr>
          <w:rFonts w:ascii="Times New Roman" w:hAnsi="Times New Roman" w:cs="Times New Roman"/>
          <w:sz w:val="24"/>
          <w:szCs w:val="24"/>
        </w:rPr>
        <w:t>Western blo</w:t>
      </w:r>
      <w:r>
        <w:rPr>
          <w:rFonts w:ascii="Times New Roman" w:hAnsi="Times New Roman" w:cs="Times New Roman"/>
          <w:sz w:val="24"/>
          <w:szCs w:val="24"/>
        </w:rPr>
        <w:t>t analysis was performed on the</w:t>
      </w:r>
      <w:r>
        <w:rPr>
          <w:rFonts w:ascii="Times New Roman" w:hAnsi="Times New Roman" w:cs="Times New Roman" w:hint="eastAsia"/>
          <w:sz w:val="24"/>
          <w:szCs w:val="24"/>
        </w:rPr>
        <w:t xml:space="preserve"> 4 cell lines</w:t>
      </w:r>
      <w:r w:rsidRPr="00702FF0">
        <w:rPr>
          <w:rFonts w:ascii="Times New Roman" w:hAnsi="Times New Roman" w:cs="Times New Roman"/>
          <w:sz w:val="24"/>
          <w:szCs w:val="24"/>
        </w:rPr>
        <w:t xml:space="preserve"> to dete</w:t>
      </w:r>
      <w:r>
        <w:rPr>
          <w:rFonts w:ascii="Times New Roman" w:hAnsi="Times New Roman" w:cs="Times New Roman"/>
          <w:sz w:val="24"/>
          <w:szCs w:val="24"/>
        </w:rPr>
        <w:t>rmine the expression</w:t>
      </w:r>
      <w:r>
        <w:rPr>
          <w:rFonts w:ascii="Times New Roman" w:hAnsi="Times New Roman" w:cs="Times New Roman" w:hint="eastAsia"/>
          <w:sz w:val="24"/>
          <w:szCs w:val="24"/>
        </w:rPr>
        <w:t xml:space="preserve"> </w:t>
      </w:r>
      <w:r w:rsidRPr="00702FF0">
        <w:rPr>
          <w:rFonts w:ascii="Times New Roman" w:hAnsi="Times New Roman" w:cs="Times New Roman"/>
          <w:sz w:val="24"/>
          <w:szCs w:val="24"/>
        </w:rPr>
        <w:t>of</w:t>
      </w:r>
      <w:r>
        <w:rPr>
          <w:rFonts w:ascii="Times New Roman" w:hAnsi="Times New Roman" w:cs="Times New Roman" w:hint="eastAsia"/>
          <w:sz w:val="24"/>
          <w:szCs w:val="24"/>
        </w:rPr>
        <w:t xml:space="preserve"> BACE1.</w:t>
      </w:r>
      <w:r w:rsidRPr="00702FF0">
        <w:rPr>
          <w:rFonts w:hint="eastAsia"/>
        </w:rPr>
        <w:t xml:space="preserve"> </w:t>
      </w:r>
      <w:r w:rsidRPr="00702FF0">
        <w:rPr>
          <w:rFonts w:ascii="Times New Roman" w:hAnsi="Times New Roman" w:cs="Times New Roman"/>
          <w:sz w:val="24"/>
          <w:szCs w:val="24"/>
        </w:rPr>
        <w:t>β</w:t>
      </w:r>
      <w:r>
        <w:rPr>
          <w:rFonts w:ascii="Times New Roman" w:hAnsi="Times New Roman" w:cs="Times New Roman"/>
          <w:sz w:val="24"/>
          <w:szCs w:val="24"/>
        </w:rPr>
        <w:t>-actin antibody (1:1000) was</w:t>
      </w:r>
      <w:r>
        <w:rPr>
          <w:rFonts w:ascii="Times New Roman" w:hAnsi="Times New Roman" w:cs="Times New Roman" w:hint="eastAsia"/>
          <w:sz w:val="24"/>
          <w:szCs w:val="24"/>
        </w:rPr>
        <w:t xml:space="preserve"> </w:t>
      </w:r>
      <w:r w:rsidRPr="00702FF0">
        <w:rPr>
          <w:rFonts w:ascii="Times New Roman" w:hAnsi="Times New Roman" w:cs="Times New Roman"/>
          <w:sz w:val="24"/>
          <w:szCs w:val="24"/>
        </w:rPr>
        <w:t>used as a normalization control</w:t>
      </w:r>
      <w:r>
        <w:rPr>
          <w:rFonts w:ascii="Times New Roman" w:hAnsi="Times New Roman" w:cs="Times New Roman" w:hint="eastAsia"/>
          <w:sz w:val="24"/>
          <w:szCs w:val="24"/>
        </w:rPr>
        <w:t>.</w:t>
      </w:r>
    </w:p>
    <w:p w14:paraId="13B2C6B3" w14:textId="046D13D3" w:rsidR="00FD38E4" w:rsidRDefault="00082327" w:rsidP="00FD38E4">
      <w:pPr>
        <w:jc w:val="center"/>
        <w:rPr>
          <w:rFonts w:ascii="Times New Roman" w:hAnsi="Times New Roman" w:cs="Times New Roman"/>
          <w:sz w:val="24"/>
          <w:szCs w:val="24"/>
        </w:rPr>
      </w:pPr>
      <w:r>
        <w:rPr>
          <w:noProof/>
        </w:rPr>
        <w:drawing>
          <wp:inline distT="0" distB="0" distL="0" distR="0" wp14:anchorId="679E2725" wp14:editId="395097B3">
            <wp:extent cx="2628900" cy="1120140"/>
            <wp:effectExtent l="0" t="0" r="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628900" cy="1120140"/>
                    </a:xfrm>
                    <a:prstGeom prst="rect">
                      <a:avLst/>
                    </a:prstGeom>
                  </pic:spPr>
                </pic:pic>
              </a:graphicData>
            </a:graphic>
          </wp:inline>
        </w:drawing>
      </w:r>
    </w:p>
    <w:p w14:paraId="69CF760A" w14:textId="2C7618E8" w:rsidR="00FD38E4" w:rsidRDefault="00FD38E4" w:rsidP="00FD38E4">
      <w:pPr>
        <w:jc w:val="center"/>
        <w:rPr>
          <w:rFonts w:ascii="Times New Roman" w:hAnsi="Times New Roman" w:cs="Times New Roman"/>
          <w:sz w:val="24"/>
          <w:szCs w:val="24"/>
        </w:rPr>
      </w:pPr>
      <w:r w:rsidRPr="0076500C">
        <w:rPr>
          <w:rFonts w:ascii="Times New Roman" w:hAnsi="Times New Roman" w:cs="Times New Roman"/>
          <w:sz w:val="24"/>
          <w:szCs w:val="24"/>
        </w:rPr>
        <w:t>Fig</w:t>
      </w:r>
      <w:r w:rsidR="00702FF0">
        <w:rPr>
          <w:rFonts w:ascii="Times New Roman" w:hAnsi="Times New Roman" w:cs="Times New Roman" w:hint="eastAsia"/>
          <w:sz w:val="24"/>
          <w:szCs w:val="24"/>
        </w:rPr>
        <w:t>ure</w:t>
      </w:r>
      <w:r w:rsidRPr="0076500C">
        <w:rPr>
          <w:rFonts w:ascii="Times New Roman" w:hAnsi="Times New Roman" w:cs="Times New Roman"/>
          <w:sz w:val="24"/>
          <w:szCs w:val="24"/>
        </w:rPr>
        <w:t>. S</w:t>
      </w:r>
      <w:r w:rsidR="00C268F2">
        <w:rPr>
          <w:rFonts w:ascii="Times New Roman" w:hAnsi="Times New Roman" w:cs="Times New Roman" w:hint="eastAsia"/>
          <w:sz w:val="24"/>
          <w:szCs w:val="24"/>
        </w:rPr>
        <w:t>7</w:t>
      </w:r>
      <w:r>
        <w:rPr>
          <w:rFonts w:ascii="Times New Roman" w:hAnsi="Times New Roman" w:cs="Times New Roman" w:hint="eastAsia"/>
          <w:sz w:val="24"/>
          <w:szCs w:val="24"/>
        </w:rPr>
        <w:t xml:space="preserve"> </w:t>
      </w:r>
      <w:r w:rsidR="00702FF0">
        <w:rPr>
          <w:rFonts w:ascii="Times New Roman" w:hAnsi="Times New Roman" w:cs="Times New Roman" w:hint="eastAsia"/>
          <w:sz w:val="24"/>
          <w:szCs w:val="24"/>
        </w:rPr>
        <w:t>W</w:t>
      </w:r>
      <w:r w:rsidRPr="00FD38E4">
        <w:rPr>
          <w:rFonts w:ascii="Times New Roman" w:hAnsi="Times New Roman" w:cs="Times New Roman"/>
          <w:sz w:val="24"/>
          <w:szCs w:val="24"/>
        </w:rPr>
        <w:t>estern blot images</w:t>
      </w:r>
      <w:r>
        <w:rPr>
          <w:rFonts w:ascii="Times New Roman" w:hAnsi="Times New Roman" w:cs="Times New Roman" w:hint="eastAsia"/>
          <w:sz w:val="24"/>
          <w:szCs w:val="24"/>
        </w:rPr>
        <w:t xml:space="preserve"> of BACE1 in 4 cell lines.</w:t>
      </w:r>
    </w:p>
    <w:p w14:paraId="10BC2B4D" w14:textId="77777777" w:rsidR="00670F0B" w:rsidRDefault="00670F0B" w:rsidP="00FD38E4">
      <w:pPr>
        <w:jc w:val="center"/>
        <w:rPr>
          <w:rFonts w:ascii="Times New Roman" w:hAnsi="Times New Roman" w:cs="Times New Roman"/>
          <w:sz w:val="24"/>
          <w:szCs w:val="24"/>
        </w:rPr>
      </w:pPr>
    </w:p>
    <w:p w14:paraId="179C7F61" w14:textId="607C7A28" w:rsidR="00FD38E4" w:rsidRPr="00FD38E4" w:rsidRDefault="00FD38E4" w:rsidP="00FD38E4">
      <w:pPr>
        <w:jc w:val="left"/>
        <w:rPr>
          <w:rFonts w:ascii="Times New Roman" w:hAnsi="Times New Roman" w:cs="Times New Roman"/>
          <w:b/>
          <w:sz w:val="24"/>
          <w:szCs w:val="24"/>
        </w:rPr>
      </w:pPr>
      <w:r w:rsidRPr="00FD38E4">
        <w:rPr>
          <w:rFonts w:ascii="Times New Roman" w:hAnsi="Times New Roman" w:cs="Times New Roman"/>
          <w:b/>
          <w:sz w:val="24"/>
          <w:szCs w:val="24"/>
        </w:rPr>
        <w:t>Establishment of blood-brain barrier in vitro</w:t>
      </w:r>
    </w:p>
    <w:p w14:paraId="385C119D" w14:textId="3384D96B" w:rsidR="00FD38E4" w:rsidRDefault="00FD38E4" w:rsidP="00FD38E4">
      <w:pPr>
        <w:rPr>
          <w:rFonts w:ascii="Times New Roman" w:hAnsi="Times New Roman" w:cs="Times New Roman"/>
          <w:sz w:val="24"/>
          <w:szCs w:val="24"/>
        </w:rPr>
      </w:pPr>
      <w:proofErr w:type="spellStart"/>
      <w:r w:rsidRPr="00FD38E4">
        <w:rPr>
          <w:rFonts w:ascii="Times New Roman" w:hAnsi="Times New Roman" w:cs="Times New Roman"/>
          <w:sz w:val="24"/>
          <w:szCs w:val="24"/>
        </w:rPr>
        <w:t>Transwell</w:t>
      </w:r>
      <w:proofErr w:type="spellEnd"/>
      <w:r w:rsidRPr="00FD38E4">
        <w:rPr>
          <w:rFonts w:ascii="Times New Roman" w:hAnsi="Times New Roman" w:cs="Times New Roman"/>
          <w:sz w:val="24"/>
          <w:szCs w:val="24"/>
        </w:rPr>
        <w:t xml:space="preserve"> orifice plate was used in the experiment. 10000 bend. 3 cells were inoculated into each well in the upper chamber. Complete culture medium was added into the lower chamber, and the solution was changed every 48 hours. The resistance was measured by trans e</w:t>
      </w:r>
      <w:r>
        <w:rPr>
          <w:rFonts w:ascii="Times New Roman" w:hAnsi="Times New Roman" w:cs="Times New Roman"/>
          <w:sz w:val="24"/>
          <w:szCs w:val="24"/>
        </w:rPr>
        <w:t>ndothelial resistance meter (T</w:t>
      </w:r>
      <w:r>
        <w:rPr>
          <w:rFonts w:ascii="Times New Roman" w:hAnsi="Times New Roman" w:cs="Times New Roman" w:hint="eastAsia"/>
          <w:sz w:val="24"/>
          <w:szCs w:val="24"/>
        </w:rPr>
        <w:t>EER</w:t>
      </w:r>
      <w:r w:rsidRPr="00FD38E4">
        <w:rPr>
          <w:rFonts w:ascii="Times New Roman" w:hAnsi="Times New Roman" w:cs="Times New Roman"/>
          <w:sz w:val="24"/>
          <w:szCs w:val="24"/>
        </w:rPr>
        <w:t>). When the resistance value was greater than 200 Ω / cm</w:t>
      </w:r>
      <w:r w:rsidRPr="003C318C">
        <w:rPr>
          <w:rFonts w:ascii="Times New Roman" w:hAnsi="Times New Roman" w:cs="Times New Roman"/>
          <w:sz w:val="24"/>
          <w:szCs w:val="24"/>
          <w:vertAlign w:val="superscript"/>
        </w:rPr>
        <w:t>2</w:t>
      </w:r>
      <w:r w:rsidRPr="00FD38E4">
        <w:rPr>
          <w:rFonts w:ascii="Times New Roman" w:hAnsi="Times New Roman" w:cs="Times New Roman"/>
          <w:sz w:val="24"/>
          <w:szCs w:val="24"/>
        </w:rPr>
        <w:t xml:space="preserve">, the in vitro blood-brain barrier was successfully established. U87-MG cells were inoculated into the lower chamber, adhered to the wall overnight, and </w:t>
      </w:r>
      <w:r w:rsidR="00CB7EBD" w:rsidRPr="00CB7EBD">
        <w:rPr>
          <w:rFonts w:ascii="Times New Roman" w:hAnsi="Times New Roman" w:cs="Times New Roman" w:hint="eastAsia"/>
          <w:b/>
          <w:sz w:val="24"/>
          <w:szCs w:val="24"/>
        </w:rPr>
        <w:t>HBAE</w:t>
      </w:r>
      <w:r w:rsidRPr="00FD38E4">
        <w:rPr>
          <w:rFonts w:ascii="Times New Roman" w:hAnsi="Times New Roman" w:cs="Times New Roman"/>
          <w:sz w:val="24"/>
          <w:szCs w:val="24"/>
        </w:rPr>
        <w:t xml:space="preserve"> were added into the upper chamber after 1, 2 and 4 hours respectively, The lower ventricular cells were fixed with paraformaldehyde, washed with PBS for three times, and stained with DAPI staining solution. After washing with PBS for three times, the BBB ability of the probe was observed under fluorescence </w:t>
      </w:r>
      <w:r w:rsidRPr="00FD38E4">
        <w:rPr>
          <w:rFonts w:ascii="Times New Roman" w:hAnsi="Times New Roman" w:cs="Times New Roman"/>
          <w:sz w:val="24"/>
          <w:szCs w:val="24"/>
        </w:rPr>
        <w:lastRenderedPageBreak/>
        <w:t>microscope.</w:t>
      </w:r>
    </w:p>
    <w:p w14:paraId="0F23FC63" w14:textId="6C9C2C90" w:rsidR="00BB3762" w:rsidRDefault="00BB3762" w:rsidP="00BB3762">
      <w:pPr>
        <w:jc w:val="center"/>
        <w:rPr>
          <w:rFonts w:ascii="Times New Roman" w:hAnsi="Times New Roman" w:cs="Times New Roman"/>
          <w:sz w:val="24"/>
          <w:szCs w:val="24"/>
        </w:rPr>
      </w:pPr>
      <w:r>
        <w:rPr>
          <w:noProof/>
        </w:rPr>
        <w:drawing>
          <wp:inline distT="0" distB="0" distL="0" distR="0" wp14:anchorId="3E668234" wp14:editId="16BA76BB">
            <wp:extent cx="2522220" cy="171579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522220" cy="1715796"/>
                    </a:xfrm>
                    <a:prstGeom prst="rect">
                      <a:avLst/>
                    </a:prstGeom>
                  </pic:spPr>
                </pic:pic>
              </a:graphicData>
            </a:graphic>
          </wp:inline>
        </w:drawing>
      </w:r>
    </w:p>
    <w:p w14:paraId="0A6997DD" w14:textId="0D0097E9" w:rsidR="00BB3762" w:rsidRDefault="00BB3762" w:rsidP="00BB3762">
      <w:pPr>
        <w:jc w:val="center"/>
        <w:rPr>
          <w:rFonts w:ascii="Times New Roman" w:hAnsi="Times New Roman" w:cs="Times New Roman"/>
          <w:sz w:val="24"/>
          <w:szCs w:val="24"/>
        </w:rPr>
      </w:pPr>
      <w:r w:rsidRPr="0076500C">
        <w:rPr>
          <w:rFonts w:ascii="Times New Roman" w:hAnsi="Times New Roman" w:cs="Times New Roman"/>
          <w:sz w:val="24"/>
          <w:szCs w:val="24"/>
        </w:rPr>
        <w:t>Fig</w:t>
      </w:r>
      <w:r w:rsidR="00702FF0">
        <w:rPr>
          <w:rFonts w:ascii="Times New Roman" w:hAnsi="Times New Roman" w:cs="Times New Roman" w:hint="eastAsia"/>
          <w:sz w:val="24"/>
          <w:szCs w:val="24"/>
        </w:rPr>
        <w:t>ure</w:t>
      </w:r>
      <w:r w:rsidRPr="0076500C">
        <w:rPr>
          <w:rFonts w:ascii="Times New Roman" w:hAnsi="Times New Roman" w:cs="Times New Roman"/>
          <w:sz w:val="24"/>
          <w:szCs w:val="24"/>
        </w:rPr>
        <w:t>. S</w:t>
      </w:r>
      <w:r w:rsidR="00C268F2">
        <w:rPr>
          <w:rFonts w:ascii="Times New Roman" w:hAnsi="Times New Roman" w:cs="Times New Roman" w:hint="eastAsia"/>
          <w:sz w:val="24"/>
          <w:szCs w:val="24"/>
        </w:rPr>
        <w:t>8</w:t>
      </w:r>
      <w:r>
        <w:rPr>
          <w:rFonts w:ascii="Times New Roman" w:hAnsi="Times New Roman" w:cs="Times New Roman" w:hint="eastAsia"/>
          <w:sz w:val="24"/>
          <w:szCs w:val="24"/>
        </w:rPr>
        <w:t xml:space="preserve"> </w:t>
      </w:r>
      <w:r w:rsidRPr="00BB3762">
        <w:rPr>
          <w:rFonts w:ascii="Times New Roman" w:hAnsi="Times New Roman" w:cs="Times New Roman"/>
          <w:sz w:val="24"/>
          <w:szCs w:val="24"/>
        </w:rPr>
        <w:t>Establishment of blood-brain barrier in vitro</w:t>
      </w:r>
      <w:r>
        <w:rPr>
          <w:rFonts w:ascii="Times New Roman" w:hAnsi="Times New Roman" w:cs="Times New Roman" w:hint="eastAsia"/>
          <w:sz w:val="24"/>
          <w:szCs w:val="24"/>
        </w:rPr>
        <w:t>.</w:t>
      </w:r>
    </w:p>
    <w:p w14:paraId="2F9103CC" w14:textId="77777777" w:rsidR="00670F0B" w:rsidRPr="00FD38E4" w:rsidRDefault="00670F0B" w:rsidP="00BB3762">
      <w:pPr>
        <w:jc w:val="center"/>
        <w:rPr>
          <w:rFonts w:ascii="Times New Roman" w:hAnsi="Times New Roman" w:cs="Times New Roman"/>
          <w:sz w:val="24"/>
          <w:szCs w:val="24"/>
        </w:rPr>
      </w:pPr>
    </w:p>
    <w:p w14:paraId="72B99834" w14:textId="77777777" w:rsidR="0076500C" w:rsidRPr="00DB70C3" w:rsidRDefault="00DB70C3" w:rsidP="0076500C">
      <w:pPr>
        <w:rPr>
          <w:rFonts w:ascii="Times New Roman" w:hAnsi="Times New Roman" w:cs="Times New Roman"/>
          <w:b/>
          <w:sz w:val="24"/>
          <w:szCs w:val="24"/>
        </w:rPr>
      </w:pPr>
      <w:r w:rsidRPr="00DB70C3">
        <w:rPr>
          <w:rFonts w:ascii="Times New Roman" w:hAnsi="Times New Roman" w:cs="Times New Roman"/>
          <w:b/>
          <w:sz w:val="24"/>
          <w:szCs w:val="24"/>
          <w:lang w:val="en-GB"/>
        </w:rPr>
        <w:t>Animal Model</w:t>
      </w:r>
    </w:p>
    <w:p w14:paraId="5510EB7D" w14:textId="79B5FE51" w:rsidR="0076500C" w:rsidRDefault="00724532" w:rsidP="0076500C">
      <w:pPr>
        <w:rPr>
          <w:rFonts w:ascii="Times New Roman" w:hAnsi="Times New Roman" w:cs="Times New Roman"/>
          <w:sz w:val="24"/>
          <w:szCs w:val="24"/>
        </w:rPr>
      </w:pPr>
      <w:r w:rsidRPr="00724532">
        <w:rPr>
          <w:rFonts w:ascii="Times New Roman" w:hAnsi="Times New Roman" w:cs="Times New Roman"/>
          <w:sz w:val="24"/>
          <w:szCs w:val="24"/>
        </w:rPr>
        <w:t xml:space="preserve">The animal experiment was approved by the Animal Ethics and welfare Committee, at the Second </w:t>
      </w:r>
      <w:proofErr w:type="spellStart"/>
      <w:r w:rsidRPr="00724532">
        <w:rPr>
          <w:rFonts w:ascii="Times New Roman" w:hAnsi="Times New Roman" w:cs="Times New Roman"/>
          <w:sz w:val="24"/>
          <w:szCs w:val="24"/>
        </w:rPr>
        <w:t>Xiangya</w:t>
      </w:r>
      <w:proofErr w:type="spellEnd"/>
      <w:r w:rsidRPr="00724532">
        <w:rPr>
          <w:rFonts w:ascii="Times New Roman" w:hAnsi="Times New Roman" w:cs="Times New Roman"/>
          <w:sz w:val="24"/>
          <w:szCs w:val="24"/>
        </w:rPr>
        <w:t xml:space="preserve"> Hospital, Central South University (No.2021595). All animal studies were carried out using the Institutional Animal Care and Use Committee (IACUC) approved procedures.</w:t>
      </w:r>
      <w:r w:rsidRPr="00724532">
        <w:t xml:space="preserve"> </w:t>
      </w:r>
      <w:r w:rsidRPr="00724532">
        <w:rPr>
          <w:rFonts w:ascii="Times New Roman" w:hAnsi="Times New Roman" w:cs="Times New Roman"/>
          <w:sz w:val="24"/>
          <w:szCs w:val="24"/>
        </w:rPr>
        <w:t>The 22-month-old 5XFAD mice and wild-type mice were ordered from the Jackson Laboratory (34840), and maintained under standard conditions. The animals were housed in sterile cages within laminar airflow hoods in a specif</w:t>
      </w:r>
      <w:r w:rsidR="00631CFE">
        <w:rPr>
          <w:rFonts w:ascii="Times New Roman" w:hAnsi="Times New Roman" w:cs="Times New Roman"/>
          <w:sz w:val="24"/>
          <w:szCs w:val="24"/>
        </w:rPr>
        <w:t>ic pathogen-free room with a 12</w:t>
      </w:r>
      <w:r w:rsidR="00631CFE">
        <w:rPr>
          <w:rFonts w:ascii="Times New Roman" w:hAnsi="Times New Roman" w:cs="Times New Roman" w:hint="eastAsia"/>
          <w:sz w:val="24"/>
          <w:szCs w:val="24"/>
        </w:rPr>
        <w:t xml:space="preserve"> </w:t>
      </w:r>
      <w:r w:rsidRPr="00724532">
        <w:rPr>
          <w:rFonts w:ascii="Times New Roman" w:hAnsi="Times New Roman" w:cs="Times New Roman"/>
          <w:sz w:val="24"/>
          <w:szCs w:val="24"/>
        </w:rPr>
        <w:t>h li</w:t>
      </w:r>
      <w:r w:rsidR="00631CFE">
        <w:rPr>
          <w:rFonts w:ascii="Times New Roman" w:hAnsi="Times New Roman" w:cs="Times New Roman"/>
          <w:sz w:val="24"/>
          <w:szCs w:val="24"/>
        </w:rPr>
        <w:t>ght/12</w:t>
      </w:r>
      <w:r w:rsidR="00631CFE">
        <w:rPr>
          <w:rFonts w:ascii="Times New Roman" w:hAnsi="Times New Roman" w:cs="Times New Roman" w:hint="eastAsia"/>
          <w:sz w:val="24"/>
          <w:szCs w:val="24"/>
        </w:rPr>
        <w:t xml:space="preserve"> </w:t>
      </w:r>
      <w:r w:rsidRPr="00724532">
        <w:rPr>
          <w:rFonts w:ascii="Times New Roman" w:hAnsi="Times New Roman" w:cs="Times New Roman"/>
          <w:sz w:val="24"/>
          <w:szCs w:val="24"/>
        </w:rPr>
        <w:t>h dark schedule and fed autoclaved chow and water ad libitum.</w:t>
      </w:r>
    </w:p>
    <w:p w14:paraId="4576C82E" w14:textId="68D878EA" w:rsidR="00724532" w:rsidRPr="00724532" w:rsidRDefault="00724532" w:rsidP="00724532">
      <w:pPr>
        <w:rPr>
          <w:rFonts w:ascii="Times New Roman" w:hAnsi="Times New Roman" w:cs="Times New Roman"/>
          <w:sz w:val="24"/>
          <w:szCs w:val="24"/>
        </w:rPr>
      </w:pPr>
      <w:r w:rsidRPr="00702FF0">
        <w:rPr>
          <w:rFonts w:ascii="Times New Roman" w:hAnsi="Times New Roman" w:cs="Times New Roman"/>
          <w:b/>
          <w:sz w:val="24"/>
          <w:szCs w:val="24"/>
        </w:rPr>
        <w:t xml:space="preserve">Real-time in Vivo imaging in 5XFAD Mice of </w:t>
      </w:r>
      <w:r w:rsidRPr="00724532">
        <w:rPr>
          <w:rFonts w:ascii="Times New Roman" w:hAnsi="Times New Roman" w:cs="Times New Roman" w:hint="eastAsia"/>
          <w:b/>
          <w:sz w:val="24"/>
          <w:szCs w:val="24"/>
        </w:rPr>
        <w:t>HBAE</w:t>
      </w:r>
    </w:p>
    <w:p w14:paraId="3C3E89CE" w14:textId="69AD96A0" w:rsidR="00724532" w:rsidRPr="003F19C6" w:rsidRDefault="00724532" w:rsidP="00724532">
      <w:pPr>
        <w:rPr>
          <w:rFonts w:ascii="Times New Roman" w:hAnsi="Times New Roman" w:cs="Times New Roman"/>
          <w:sz w:val="24"/>
          <w:szCs w:val="24"/>
        </w:rPr>
      </w:pPr>
      <w:r w:rsidRPr="00724532">
        <w:rPr>
          <w:rFonts w:ascii="Times New Roman" w:hAnsi="Times New Roman" w:cs="Times New Roman"/>
          <w:sz w:val="24"/>
          <w:szCs w:val="24"/>
        </w:rPr>
        <w:t xml:space="preserve">5XFAD </w:t>
      </w:r>
      <w:r>
        <w:rPr>
          <w:rFonts w:ascii="Times New Roman" w:hAnsi="Times New Roman" w:cs="Times New Roman"/>
          <w:sz w:val="24"/>
          <w:szCs w:val="24"/>
        </w:rPr>
        <w:t>mice (n=</w:t>
      </w:r>
      <w:r>
        <w:rPr>
          <w:rFonts w:ascii="Times New Roman" w:hAnsi="Times New Roman" w:cs="Times New Roman" w:hint="eastAsia"/>
          <w:sz w:val="24"/>
          <w:szCs w:val="24"/>
        </w:rPr>
        <w:t>4</w:t>
      </w:r>
      <w:r w:rsidRPr="00724532">
        <w:rPr>
          <w:rFonts w:ascii="Times New Roman" w:hAnsi="Times New Roman" w:cs="Times New Roman"/>
          <w:sz w:val="24"/>
          <w:szCs w:val="24"/>
        </w:rPr>
        <w:t>, C57BL6, 5XFAD, 22-month-old) and an ag</w:t>
      </w:r>
      <w:r>
        <w:rPr>
          <w:rFonts w:ascii="Times New Roman" w:hAnsi="Times New Roman" w:cs="Times New Roman"/>
          <w:sz w:val="24"/>
          <w:szCs w:val="24"/>
        </w:rPr>
        <w:t>e-matched wild-type mouse (n=</w:t>
      </w:r>
      <w:r>
        <w:rPr>
          <w:rFonts w:ascii="Times New Roman" w:hAnsi="Times New Roman" w:cs="Times New Roman" w:hint="eastAsia"/>
          <w:sz w:val="24"/>
          <w:szCs w:val="24"/>
        </w:rPr>
        <w:t>4</w:t>
      </w:r>
      <w:r w:rsidRPr="00724532">
        <w:rPr>
          <w:rFonts w:ascii="Times New Roman" w:hAnsi="Times New Roman" w:cs="Times New Roman"/>
          <w:sz w:val="24"/>
          <w:szCs w:val="24"/>
        </w:rPr>
        <w:t xml:space="preserve">, C57BL6, 22-months-old) were shaved before background imaging and were intravenous injected with </w:t>
      </w:r>
      <w:r w:rsidRPr="00724532">
        <w:rPr>
          <w:rFonts w:ascii="Times New Roman" w:hAnsi="Times New Roman" w:cs="Times New Roman" w:hint="eastAsia"/>
          <w:b/>
          <w:sz w:val="24"/>
          <w:szCs w:val="24"/>
        </w:rPr>
        <w:t>HBAE</w:t>
      </w:r>
      <w:r w:rsidRPr="00724532">
        <w:rPr>
          <w:rFonts w:ascii="Times New Roman" w:hAnsi="Times New Roman" w:cs="Times New Roman"/>
          <w:sz w:val="24"/>
          <w:szCs w:val="24"/>
        </w:rPr>
        <w:t xml:space="preserve"> (2.0 mg kg-1, 1% </w:t>
      </w:r>
      <w:r>
        <w:rPr>
          <w:rFonts w:ascii="Times New Roman" w:hAnsi="Times New Roman" w:cs="Times New Roman" w:hint="eastAsia"/>
          <w:sz w:val="24"/>
          <w:szCs w:val="24"/>
        </w:rPr>
        <w:t>DMSO</w:t>
      </w:r>
      <w:r>
        <w:rPr>
          <w:rFonts w:ascii="Times New Roman" w:hAnsi="Times New Roman" w:cs="Times New Roman"/>
          <w:sz w:val="24"/>
          <w:szCs w:val="24"/>
        </w:rPr>
        <w:t>, 9</w:t>
      </w:r>
      <w:r>
        <w:rPr>
          <w:rFonts w:ascii="Times New Roman" w:hAnsi="Times New Roman" w:cs="Times New Roman" w:hint="eastAsia"/>
          <w:sz w:val="24"/>
          <w:szCs w:val="24"/>
        </w:rPr>
        <w:t>9</w:t>
      </w:r>
      <w:r w:rsidRPr="00724532">
        <w:rPr>
          <w:rFonts w:ascii="Times New Roman" w:hAnsi="Times New Roman" w:cs="Times New Roman"/>
          <w:sz w:val="24"/>
          <w:szCs w:val="24"/>
        </w:rPr>
        <w:t xml:space="preserve">% PBS, </w:t>
      </w:r>
      <w:r>
        <w:rPr>
          <w:rFonts w:ascii="Times New Roman" w:hAnsi="Times New Roman" w:cs="Times New Roman" w:hint="eastAsia"/>
          <w:sz w:val="24"/>
          <w:szCs w:val="24"/>
        </w:rPr>
        <w:t>200</w:t>
      </w:r>
      <w:r w:rsidRPr="00724532">
        <w:rPr>
          <w:rFonts w:ascii="Times New Roman" w:hAnsi="Times New Roman" w:cs="Times New Roman"/>
          <w:sz w:val="24"/>
          <w:szCs w:val="24"/>
        </w:rPr>
        <w:t xml:space="preserve"> </w:t>
      </w:r>
      <w:proofErr w:type="spellStart"/>
      <w:r w:rsidRPr="00724532">
        <w:rPr>
          <w:rFonts w:ascii="Times New Roman" w:hAnsi="Times New Roman" w:cs="Times New Roman"/>
          <w:sz w:val="24"/>
          <w:szCs w:val="24"/>
        </w:rPr>
        <w:t>μL</w:t>
      </w:r>
      <w:proofErr w:type="spellEnd"/>
      <w:r w:rsidRPr="00724532">
        <w:rPr>
          <w:rFonts w:ascii="Times New Roman" w:hAnsi="Times New Roman" w:cs="Times New Roman"/>
          <w:sz w:val="24"/>
          <w:szCs w:val="24"/>
        </w:rPr>
        <w:t xml:space="preserve">). Fluorescence signals from the brain were recorded at different time points after intravenous injection of </w:t>
      </w:r>
      <w:r w:rsidRPr="00724532">
        <w:rPr>
          <w:rFonts w:ascii="Times New Roman" w:hAnsi="Times New Roman" w:cs="Times New Roman" w:hint="eastAsia"/>
          <w:b/>
          <w:sz w:val="24"/>
          <w:szCs w:val="24"/>
        </w:rPr>
        <w:t>HBAE</w:t>
      </w:r>
      <w:r w:rsidRPr="00724532">
        <w:rPr>
          <w:rFonts w:ascii="Times New Roman" w:hAnsi="Times New Roman" w:cs="Times New Roman"/>
          <w:sz w:val="24"/>
          <w:szCs w:val="24"/>
        </w:rPr>
        <w:t>. For the mea</w:t>
      </w:r>
      <w:r>
        <w:rPr>
          <w:rFonts w:ascii="Times New Roman" w:hAnsi="Times New Roman" w:cs="Times New Roman"/>
          <w:sz w:val="24"/>
          <w:szCs w:val="24"/>
        </w:rPr>
        <w:t>surement, a filter set (</w:t>
      </w:r>
      <w:proofErr w:type="spellStart"/>
      <w:r>
        <w:rPr>
          <w:rFonts w:ascii="Times New Roman" w:hAnsi="Times New Roman" w:cs="Times New Roman"/>
          <w:sz w:val="24"/>
          <w:szCs w:val="24"/>
        </w:rPr>
        <w:t>λex</w:t>
      </w:r>
      <w:proofErr w:type="spellEnd"/>
      <w:r>
        <w:rPr>
          <w:rFonts w:ascii="Times New Roman" w:hAnsi="Times New Roman" w:cs="Times New Roman"/>
          <w:sz w:val="24"/>
          <w:szCs w:val="24"/>
        </w:rPr>
        <w:t xml:space="preserve"> = 5</w:t>
      </w:r>
      <w:r>
        <w:rPr>
          <w:rFonts w:ascii="Times New Roman" w:hAnsi="Times New Roman" w:cs="Times New Roman" w:hint="eastAsia"/>
          <w:sz w:val="24"/>
          <w:szCs w:val="24"/>
        </w:rPr>
        <w:t>6</w:t>
      </w:r>
      <w:r w:rsidRPr="00724532">
        <w:rPr>
          <w:rFonts w:ascii="Times New Roman" w:hAnsi="Times New Roman" w:cs="Times New Roman"/>
          <w:sz w:val="24"/>
          <w:szCs w:val="24"/>
        </w:rPr>
        <w:t xml:space="preserve">0 nm, </w:t>
      </w:r>
      <w:proofErr w:type="spellStart"/>
      <w:r w:rsidRPr="00724532">
        <w:rPr>
          <w:rFonts w:ascii="Times New Roman" w:hAnsi="Times New Roman" w:cs="Times New Roman"/>
          <w:sz w:val="24"/>
          <w:szCs w:val="24"/>
        </w:rPr>
        <w:t>λem</w:t>
      </w:r>
      <w:proofErr w:type="spellEnd"/>
      <w:r w:rsidRPr="00724532">
        <w:rPr>
          <w:rFonts w:ascii="Times New Roman" w:hAnsi="Times New Roman" w:cs="Times New Roman"/>
          <w:sz w:val="24"/>
          <w:szCs w:val="24"/>
        </w:rPr>
        <w:t xml:space="preserve"> = 680 nm) was used, and optical images were acquired using an exposure time of 1 s. During the imaging process, the mice were kept on the imaging stage under anesthesia with 2.5% isoflurane gas in an oxygen flow (1.5 L</w:t>
      </w:r>
      <w:r w:rsidR="003C318C">
        <w:rPr>
          <w:rFonts w:ascii="Times New Roman" w:hAnsi="Times New Roman" w:cs="Times New Roman" w:hint="eastAsia"/>
          <w:sz w:val="24"/>
          <w:szCs w:val="24"/>
        </w:rPr>
        <w:t>/</w:t>
      </w:r>
      <w:r w:rsidRPr="00724532">
        <w:rPr>
          <w:rFonts w:ascii="Times New Roman" w:hAnsi="Times New Roman" w:cs="Times New Roman"/>
          <w:sz w:val="24"/>
          <w:szCs w:val="24"/>
        </w:rPr>
        <w:t xml:space="preserve">min). </w:t>
      </w:r>
    </w:p>
    <w:p w14:paraId="05270A22" w14:textId="490F6269" w:rsidR="0076500C" w:rsidRDefault="008E33A8" w:rsidP="00415DC6">
      <w:pPr>
        <w:jc w:val="center"/>
        <w:rPr>
          <w:rFonts w:ascii="Times New Roman" w:hAnsi="Times New Roman" w:cs="Times New Roman"/>
          <w:sz w:val="24"/>
          <w:szCs w:val="24"/>
        </w:rPr>
      </w:pPr>
      <w:r>
        <w:rPr>
          <w:noProof/>
        </w:rPr>
        <w:lastRenderedPageBreak/>
        <w:drawing>
          <wp:inline distT="0" distB="0" distL="0" distR="0" wp14:anchorId="6E3F403E" wp14:editId="0B906C29">
            <wp:extent cx="2895600" cy="5006340"/>
            <wp:effectExtent l="0" t="0" r="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895600" cy="5006340"/>
                    </a:xfrm>
                    <a:prstGeom prst="rect">
                      <a:avLst/>
                    </a:prstGeom>
                  </pic:spPr>
                </pic:pic>
              </a:graphicData>
            </a:graphic>
          </wp:inline>
        </w:drawing>
      </w:r>
    </w:p>
    <w:p w14:paraId="45BC6729" w14:textId="5D66ED8A" w:rsidR="0076500C" w:rsidRDefault="0076500C" w:rsidP="005312E9">
      <w:pPr>
        <w:jc w:val="center"/>
        <w:rPr>
          <w:rFonts w:ascii="Times New Roman" w:hAnsi="Times New Roman" w:cs="Times New Roman"/>
          <w:sz w:val="24"/>
          <w:szCs w:val="24"/>
        </w:rPr>
      </w:pPr>
      <w:r w:rsidRPr="0076500C">
        <w:rPr>
          <w:rFonts w:ascii="Times New Roman" w:hAnsi="Times New Roman" w:cs="Times New Roman"/>
          <w:sz w:val="24"/>
          <w:szCs w:val="24"/>
        </w:rPr>
        <w:t>Fig</w:t>
      </w:r>
      <w:r w:rsidR="00702FF0">
        <w:rPr>
          <w:rFonts w:ascii="Times New Roman" w:hAnsi="Times New Roman" w:cs="Times New Roman" w:hint="eastAsia"/>
          <w:sz w:val="24"/>
          <w:szCs w:val="24"/>
        </w:rPr>
        <w:t>ure</w:t>
      </w:r>
      <w:r w:rsidRPr="0076500C">
        <w:rPr>
          <w:rFonts w:ascii="Times New Roman" w:hAnsi="Times New Roman" w:cs="Times New Roman"/>
          <w:sz w:val="24"/>
          <w:szCs w:val="24"/>
        </w:rPr>
        <w:t>. S</w:t>
      </w:r>
      <w:r w:rsidR="00C268F2">
        <w:rPr>
          <w:rFonts w:ascii="Times New Roman" w:hAnsi="Times New Roman" w:cs="Times New Roman" w:hint="eastAsia"/>
          <w:sz w:val="24"/>
          <w:szCs w:val="24"/>
        </w:rPr>
        <w:t>9</w:t>
      </w:r>
      <w:r>
        <w:rPr>
          <w:rFonts w:ascii="Times New Roman" w:hAnsi="Times New Roman" w:cs="Times New Roman" w:hint="eastAsia"/>
          <w:sz w:val="24"/>
          <w:szCs w:val="24"/>
        </w:rPr>
        <w:t xml:space="preserve"> </w:t>
      </w:r>
      <w:r w:rsidR="008E33A8" w:rsidRPr="008E33A8">
        <w:rPr>
          <w:rFonts w:ascii="Times New Roman" w:hAnsi="Times New Roman" w:cs="Times New Roman"/>
          <w:sz w:val="24"/>
          <w:szCs w:val="24"/>
        </w:rPr>
        <w:t>Gene banding</w:t>
      </w:r>
      <w:r w:rsidR="008E33A8">
        <w:rPr>
          <w:rFonts w:ascii="Times New Roman" w:hAnsi="Times New Roman" w:cs="Times New Roman" w:hint="eastAsia"/>
          <w:sz w:val="24"/>
          <w:szCs w:val="24"/>
        </w:rPr>
        <w:t xml:space="preserve"> of </w:t>
      </w:r>
      <w:r w:rsidR="00123A72">
        <w:rPr>
          <w:rFonts w:ascii="Times New Roman" w:hAnsi="Times New Roman" w:cs="Times New Roman" w:hint="eastAsia"/>
          <w:sz w:val="24"/>
          <w:szCs w:val="24"/>
        </w:rPr>
        <w:t xml:space="preserve">AD and wild-type </w:t>
      </w:r>
      <w:r w:rsidR="00415DC6">
        <w:rPr>
          <w:rFonts w:ascii="Times New Roman" w:hAnsi="Times New Roman" w:cs="Times New Roman" w:hint="eastAsia"/>
          <w:sz w:val="24"/>
          <w:szCs w:val="24"/>
        </w:rPr>
        <w:t>mice</w:t>
      </w:r>
      <w:r w:rsidRPr="0076500C">
        <w:rPr>
          <w:rFonts w:ascii="Times New Roman" w:hAnsi="Times New Roman" w:cs="Times New Roman"/>
          <w:sz w:val="24"/>
          <w:szCs w:val="24"/>
        </w:rPr>
        <w:t xml:space="preserve"> model</w:t>
      </w:r>
      <w:r w:rsidR="00415DC6">
        <w:rPr>
          <w:rFonts w:ascii="Times New Roman" w:hAnsi="Times New Roman" w:cs="Times New Roman" w:hint="eastAsia"/>
          <w:sz w:val="24"/>
          <w:szCs w:val="24"/>
        </w:rPr>
        <w:t>.</w:t>
      </w:r>
      <w:r w:rsidR="00123A72" w:rsidRPr="00123A72">
        <w:t xml:space="preserve"> </w:t>
      </w:r>
      <w:r w:rsidR="00123A72" w:rsidRPr="00123A72">
        <w:rPr>
          <w:rFonts w:ascii="Times New Roman" w:hAnsi="Times New Roman" w:cs="Times New Roman"/>
          <w:sz w:val="24"/>
          <w:szCs w:val="24"/>
        </w:rPr>
        <w:t>1, 2, 3 and 6 belong to AD model mice, and 4, 5, 7 and 8 belong to wild-type mice</w:t>
      </w:r>
      <w:r w:rsidR="00670F0B">
        <w:rPr>
          <w:rFonts w:ascii="Times New Roman" w:hAnsi="Times New Roman" w:cs="Times New Roman"/>
          <w:sz w:val="24"/>
          <w:szCs w:val="24"/>
        </w:rPr>
        <w:t>.</w:t>
      </w:r>
    </w:p>
    <w:p w14:paraId="74FBE1A2" w14:textId="77777777" w:rsidR="005370DD" w:rsidRDefault="005370DD" w:rsidP="005370DD">
      <w:pPr>
        <w:jc w:val="left"/>
        <w:rPr>
          <w:rFonts w:ascii="Times New Roman" w:hAnsi="Times New Roman" w:cs="Times New Roman"/>
          <w:sz w:val="24"/>
          <w:szCs w:val="24"/>
        </w:rPr>
      </w:pPr>
    </w:p>
    <w:p w14:paraId="1E6E2397" w14:textId="77777777" w:rsidR="00153280" w:rsidRDefault="00153280" w:rsidP="00153280">
      <w:pPr>
        <w:rPr>
          <w:rFonts w:ascii="Times New Roman" w:hAnsi="Times New Roman" w:cs="Times New Roman"/>
          <w:sz w:val="24"/>
          <w:szCs w:val="24"/>
        </w:rPr>
      </w:pPr>
      <w:r>
        <w:rPr>
          <w:noProof/>
        </w:rPr>
        <w:lastRenderedPageBreak/>
        <w:drawing>
          <wp:inline distT="0" distB="0" distL="0" distR="0" wp14:anchorId="4CA006CB" wp14:editId="32317A68">
            <wp:extent cx="5274310" cy="3721929"/>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74310" cy="3721929"/>
                    </a:xfrm>
                    <a:prstGeom prst="rect">
                      <a:avLst/>
                    </a:prstGeom>
                  </pic:spPr>
                </pic:pic>
              </a:graphicData>
            </a:graphic>
          </wp:inline>
        </w:drawing>
      </w:r>
    </w:p>
    <w:p w14:paraId="02582A35" w14:textId="548EC79C" w:rsidR="00153280" w:rsidRPr="001D0076" w:rsidRDefault="00153280" w:rsidP="00153280">
      <w:pPr>
        <w:spacing w:line="360" w:lineRule="auto"/>
        <w:jc w:val="center"/>
        <w:rPr>
          <w:rFonts w:ascii="Times New Roman" w:hAnsi="Times New Roman" w:cs="Times New Roman"/>
          <w:bCs/>
          <w:sz w:val="24"/>
          <w:szCs w:val="24"/>
        </w:rPr>
      </w:pPr>
      <w:r w:rsidRPr="0076500C">
        <w:rPr>
          <w:rFonts w:ascii="Times New Roman" w:hAnsi="Times New Roman" w:cs="Times New Roman"/>
          <w:sz w:val="24"/>
          <w:szCs w:val="24"/>
        </w:rPr>
        <w:t>Fig</w:t>
      </w:r>
      <w:r>
        <w:rPr>
          <w:rFonts w:ascii="Times New Roman" w:hAnsi="Times New Roman" w:cs="Times New Roman" w:hint="eastAsia"/>
          <w:sz w:val="24"/>
          <w:szCs w:val="24"/>
        </w:rPr>
        <w:t>ure</w:t>
      </w:r>
      <w:r w:rsidRPr="0076500C">
        <w:rPr>
          <w:rFonts w:ascii="Times New Roman" w:hAnsi="Times New Roman" w:cs="Times New Roman"/>
          <w:sz w:val="24"/>
          <w:szCs w:val="24"/>
        </w:rPr>
        <w:t xml:space="preserve">. </w:t>
      </w:r>
      <w:proofErr w:type="gramStart"/>
      <w:r w:rsidRPr="0076500C">
        <w:rPr>
          <w:rFonts w:ascii="Times New Roman" w:hAnsi="Times New Roman" w:cs="Times New Roman"/>
          <w:sz w:val="24"/>
          <w:szCs w:val="24"/>
        </w:rPr>
        <w:t>S</w:t>
      </w:r>
      <w:r w:rsidR="00C268F2">
        <w:rPr>
          <w:rFonts w:ascii="Times New Roman" w:hAnsi="Times New Roman" w:cs="Times New Roman" w:hint="eastAsia"/>
          <w:sz w:val="24"/>
          <w:szCs w:val="24"/>
        </w:rPr>
        <w:t>10</w:t>
      </w:r>
      <w:r>
        <w:rPr>
          <w:rFonts w:ascii="Times New Roman" w:hAnsi="Times New Roman" w:cs="Times New Roman" w:hint="eastAsia"/>
          <w:sz w:val="24"/>
          <w:szCs w:val="24"/>
        </w:rPr>
        <w:t xml:space="preserve"> </w:t>
      </w:r>
      <w:r w:rsidRPr="00192681">
        <w:rPr>
          <w:rFonts w:ascii="Times New Roman" w:eastAsia="宋体" w:hAnsi="Times New Roman" w:cs="Times New Roman"/>
          <w:bCs/>
          <w:sz w:val="24"/>
          <w:vertAlign w:val="superscript"/>
        </w:rPr>
        <w:t>1</w:t>
      </w:r>
      <w:r w:rsidR="00980737">
        <w:rPr>
          <w:rFonts w:ascii="Times New Roman" w:eastAsia="宋体" w:hAnsi="Times New Roman" w:cs="Times New Roman"/>
          <w:bCs/>
          <w:sz w:val="24"/>
        </w:rPr>
        <w:t>H</w:t>
      </w:r>
      <w:r w:rsidR="00980737">
        <w:rPr>
          <w:rFonts w:ascii="Times New Roman" w:eastAsia="宋体" w:hAnsi="Times New Roman" w:cs="Times New Roman" w:hint="eastAsia"/>
          <w:bCs/>
          <w:sz w:val="24"/>
        </w:rPr>
        <w:t xml:space="preserve"> </w:t>
      </w:r>
      <w:r w:rsidRPr="00192681">
        <w:rPr>
          <w:rFonts w:ascii="Times New Roman" w:eastAsia="宋体" w:hAnsi="Times New Roman" w:cs="Times New Roman"/>
          <w:bCs/>
          <w:sz w:val="24"/>
        </w:rPr>
        <w:t>NMR</w:t>
      </w:r>
      <w:r w:rsidRPr="00F61C08">
        <w:rPr>
          <w:rFonts w:ascii="Times New Roman" w:eastAsia="宋体" w:hAnsi="Times New Roman" w:cs="Times New Roman"/>
          <w:b/>
          <w:bCs/>
          <w:sz w:val="24"/>
        </w:rPr>
        <w:t xml:space="preserve"> </w:t>
      </w:r>
      <w:r w:rsidRPr="00192681">
        <w:rPr>
          <w:rFonts w:ascii="Times New Roman" w:eastAsia="宋体" w:hAnsi="Times New Roman" w:cs="Times New Roman"/>
          <w:bCs/>
          <w:sz w:val="24"/>
        </w:rPr>
        <w:t xml:space="preserve">(500 MHz, </w:t>
      </w:r>
      <w:r w:rsidRPr="0059357F">
        <w:rPr>
          <w:rFonts w:ascii="Times New Roman" w:hAnsi="Times New Roman" w:cs="Times New Roman"/>
          <w:sz w:val="24"/>
          <w:szCs w:val="24"/>
        </w:rPr>
        <w:t>DMSO-d6</w:t>
      </w:r>
      <w:r w:rsidRPr="00192681">
        <w:rPr>
          <w:rFonts w:ascii="Times New Roman" w:eastAsia="宋体" w:hAnsi="Times New Roman" w:cs="Times New Roman"/>
          <w:bCs/>
          <w:sz w:val="24"/>
        </w:rPr>
        <w:t>)</w:t>
      </w:r>
      <w:r w:rsidRPr="007C2817">
        <w:rPr>
          <w:rFonts w:ascii="Times New Roman" w:hAnsi="Times New Roman" w:cs="Times New Roman"/>
          <w:sz w:val="24"/>
          <w:szCs w:val="24"/>
        </w:rPr>
        <w:t xml:space="preserve"> </w:t>
      </w:r>
      <w:r>
        <w:rPr>
          <w:rFonts w:ascii="Times New Roman" w:hAnsi="Times New Roman" w:cs="Times New Roman"/>
          <w:sz w:val="24"/>
          <w:szCs w:val="24"/>
        </w:rPr>
        <w:t xml:space="preserve">of </w:t>
      </w:r>
      <w:r>
        <w:rPr>
          <w:rFonts w:ascii="Times New Roman" w:hAnsi="Times New Roman" w:cs="Times New Roman" w:hint="eastAsia"/>
          <w:b/>
          <w:sz w:val="24"/>
          <w:szCs w:val="24"/>
        </w:rPr>
        <w:t>HBAE</w:t>
      </w:r>
      <w:r>
        <w:rPr>
          <w:rFonts w:ascii="Times New Roman" w:hAnsi="Times New Roman" w:cs="Times New Roman"/>
          <w:bCs/>
          <w:sz w:val="24"/>
          <w:szCs w:val="24"/>
        </w:rPr>
        <w:t>.</w:t>
      </w:r>
      <w:proofErr w:type="gramEnd"/>
    </w:p>
    <w:p w14:paraId="0B57D846" w14:textId="77777777" w:rsidR="00153280" w:rsidRDefault="00153280" w:rsidP="00153280">
      <w:pPr>
        <w:rPr>
          <w:rFonts w:ascii="Times New Roman" w:hAnsi="Times New Roman" w:cs="Times New Roman"/>
          <w:sz w:val="24"/>
          <w:szCs w:val="24"/>
        </w:rPr>
      </w:pPr>
      <w:r>
        <w:rPr>
          <w:noProof/>
        </w:rPr>
        <w:drawing>
          <wp:inline distT="0" distB="0" distL="0" distR="0" wp14:anchorId="2F31A766" wp14:editId="1EEFAFB3">
            <wp:extent cx="5274310" cy="3752452"/>
            <wp:effectExtent l="0" t="0" r="2540"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274310" cy="3752452"/>
                    </a:xfrm>
                    <a:prstGeom prst="rect">
                      <a:avLst/>
                    </a:prstGeom>
                  </pic:spPr>
                </pic:pic>
              </a:graphicData>
            </a:graphic>
          </wp:inline>
        </w:drawing>
      </w:r>
    </w:p>
    <w:p w14:paraId="44109E91" w14:textId="28B4ADC9" w:rsidR="00153280" w:rsidRPr="001D0076" w:rsidRDefault="007135FF" w:rsidP="00153280">
      <w:pPr>
        <w:spacing w:line="360" w:lineRule="auto"/>
        <w:jc w:val="center"/>
        <w:rPr>
          <w:rFonts w:ascii="Times New Roman" w:hAnsi="Times New Roman" w:cs="Times New Roman"/>
          <w:bCs/>
          <w:sz w:val="24"/>
          <w:szCs w:val="24"/>
        </w:rPr>
      </w:pPr>
      <w:r w:rsidRPr="0076500C">
        <w:rPr>
          <w:rFonts w:ascii="Times New Roman" w:hAnsi="Times New Roman" w:cs="Times New Roman"/>
          <w:sz w:val="24"/>
          <w:szCs w:val="24"/>
        </w:rPr>
        <w:t>Fig</w:t>
      </w:r>
      <w:r>
        <w:rPr>
          <w:rFonts w:ascii="Times New Roman" w:hAnsi="Times New Roman" w:cs="Times New Roman" w:hint="eastAsia"/>
          <w:sz w:val="24"/>
          <w:szCs w:val="24"/>
        </w:rPr>
        <w:t>ure</w:t>
      </w:r>
      <w:r w:rsidRPr="0076500C">
        <w:rPr>
          <w:rFonts w:ascii="Times New Roman" w:hAnsi="Times New Roman" w:cs="Times New Roman"/>
          <w:sz w:val="24"/>
          <w:szCs w:val="24"/>
        </w:rPr>
        <w:t xml:space="preserve">. </w:t>
      </w:r>
      <w:proofErr w:type="gramStart"/>
      <w:r w:rsidRPr="0076500C">
        <w:rPr>
          <w:rFonts w:ascii="Times New Roman" w:hAnsi="Times New Roman" w:cs="Times New Roman"/>
          <w:sz w:val="24"/>
          <w:szCs w:val="24"/>
        </w:rPr>
        <w:t>S</w:t>
      </w:r>
      <w:r w:rsidR="00C268F2">
        <w:rPr>
          <w:rFonts w:ascii="Times New Roman" w:hAnsi="Times New Roman" w:cs="Times New Roman" w:hint="eastAsia"/>
          <w:sz w:val="24"/>
          <w:szCs w:val="24"/>
        </w:rPr>
        <w:t>11</w:t>
      </w:r>
      <w:r>
        <w:rPr>
          <w:rFonts w:ascii="Times New Roman" w:hAnsi="Times New Roman" w:cs="Times New Roman" w:hint="eastAsia"/>
          <w:sz w:val="24"/>
          <w:szCs w:val="24"/>
        </w:rPr>
        <w:t xml:space="preserve"> </w:t>
      </w:r>
      <w:r w:rsidR="00153280" w:rsidRPr="00181825">
        <w:rPr>
          <w:rFonts w:ascii="Times New Roman" w:hAnsi="Times New Roman" w:cs="Times New Roman"/>
          <w:sz w:val="24"/>
          <w:szCs w:val="24"/>
          <w:vertAlign w:val="superscript"/>
        </w:rPr>
        <w:t>13</w:t>
      </w:r>
      <w:r w:rsidR="00153280">
        <w:rPr>
          <w:rFonts w:ascii="Times New Roman" w:hAnsi="Times New Roman" w:cs="Times New Roman"/>
          <w:sz w:val="24"/>
          <w:szCs w:val="24"/>
        </w:rPr>
        <w:t>C</w:t>
      </w:r>
      <w:r w:rsidR="00980737">
        <w:rPr>
          <w:rFonts w:ascii="Times New Roman" w:hAnsi="Times New Roman" w:cs="Times New Roman" w:hint="eastAsia"/>
          <w:sz w:val="24"/>
          <w:szCs w:val="24"/>
        </w:rPr>
        <w:t xml:space="preserve"> </w:t>
      </w:r>
      <w:r w:rsidR="00153280" w:rsidRPr="0059357F">
        <w:rPr>
          <w:rFonts w:ascii="Times New Roman" w:hAnsi="Times New Roman" w:cs="Times New Roman"/>
          <w:sz w:val="24"/>
          <w:szCs w:val="24"/>
        </w:rPr>
        <w:t>NMR (125 MHz,</w:t>
      </w:r>
      <w:r w:rsidR="00153280" w:rsidRPr="00154405">
        <w:rPr>
          <w:rFonts w:ascii="Times New Roman" w:eastAsia="宋体" w:hAnsi="Times New Roman" w:cs="Times New Roman"/>
          <w:bCs/>
          <w:sz w:val="24"/>
        </w:rPr>
        <w:t xml:space="preserve"> </w:t>
      </w:r>
      <w:r w:rsidR="00153280" w:rsidRPr="0059357F">
        <w:rPr>
          <w:rFonts w:ascii="Times New Roman" w:hAnsi="Times New Roman" w:cs="Times New Roman"/>
          <w:sz w:val="24"/>
          <w:szCs w:val="24"/>
        </w:rPr>
        <w:t>DMSO-d6)</w:t>
      </w:r>
      <w:r w:rsidR="00153280">
        <w:rPr>
          <w:rFonts w:ascii="Times New Roman" w:hAnsi="Times New Roman" w:cs="Times New Roman"/>
          <w:sz w:val="24"/>
          <w:szCs w:val="24"/>
        </w:rPr>
        <w:t xml:space="preserve"> of </w:t>
      </w:r>
      <w:r w:rsidR="00153280">
        <w:rPr>
          <w:rFonts w:ascii="Times New Roman" w:hAnsi="Times New Roman" w:cs="Times New Roman" w:hint="eastAsia"/>
          <w:b/>
          <w:sz w:val="24"/>
          <w:szCs w:val="24"/>
        </w:rPr>
        <w:t>HBAE</w:t>
      </w:r>
      <w:r w:rsidR="00153280">
        <w:rPr>
          <w:rFonts w:ascii="Times New Roman" w:hAnsi="Times New Roman" w:cs="Times New Roman"/>
          <w:bCs/>
          <w:sz w:val="24"/>
          <w:szCs w:val="24"/>
        </w:rPr>
        <w:t>.</w:t>
      </w:r>
      <w:proofErr w:type="gramEnd"/>
    </w:p>
    <w:p w14:paraId="4A72EF83" w14:textId="159DEB48" w:rsidR="005370DD" w:rsidRDefault="005370DD" w:rsidP="004671CD">
      <w:pPr>
        <w:rPr>
          <w:rFonts w:ascii="Times New Roman" w:hAnsi="Times New Roman" w:cs="Times New Roman"/>
          <w:sz w:val="24"/>
          <w:szCs w:val="24"/>
        </w:rPr>
      </w:pPr>
      <w:r>
        <w:rPr>
          <w:noProof/>
        </w:rPr>
        <w:lastRenderedPageBreak/>
        <w:drawing>
          <wp:inline distT="0" distB="0" distL="0" distR="0" wp14:anchorId="6657EBFE" wp14:editId="6BE11399">
            <wp:extent cx="5274310" cy="3042285"/>
            <wp:effectExtent l="0" t="0" r="254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274310" cy="3042285"/>
                    </a:xfrm>
                    <a:prstGeom prst="rect">
                      <a:avLst/>
                    </a:prstGeom>
                  </pic:spPr>
                </pic:pic>
              </a:graphicData>
            </a:graphic>
          </wp:inline>
        </w:drawing>
      </w:r>
    </w:p>
    <w:p w14:paraId="3071A4C1" w14:textId="1FFDBC3B" w:rsidR="005370DD" w:rsidRPr="00366872" w:rsidRDefault="005370DD" w:rsidP="005370DD">
      <w:pPr>
        <w:spacing w:line="360" w:lineRule="auto"/>
        <w:jc w:val="center"/>
        <w:rPr>
          <w:rFonts w:ascii="Times New Roman" w:hAnsi="Times New Roman" w:cs="Times New Roman"/>
          <w:bCs/>
          <w:sz w:val="24"/>
          <w:szCs w:val="24"/>
        </w:rPr>
      </w:pPr>
      <w:proofErr w:type="gramStart"/>
      <w:r w:rsidRPr="00366872">
        <w:rPr>
          <w:rFonts w:ascii="Times New Roman" w:hAnsi="Times New Roman" w:cs="Times New Roman"/>
          <w:sz w:val="24"/>
          <w:szCs w:val="24"/>
        </w:rPr>
        <w:t>Fig</w:t>
      </w:r>
      <w:r w:rsidRPr="00366872">
        <w:rPr>
          <w:rFonts w:ascii="Times New Roman" w:hAnsi="Times New Roman" w:cs="Times New Roman" w:hint="eastAsia"/>
          <w:sz w:val="24"/>
          <w:szCs w:val="24"/>
        </w:rPr>
        <w:t>ure</w:t>
      </w:r>
      <w:r w:rsidR="00C268F2">
        <w:rPr>
          <w:rFonts w:ascii="Times New Roman" w:hAnsi="Times New Roman" w:cs="Times New Roman" w:hint="eastAsia"/>
          <w:sz w:val="24"/>
          <w:szCs w:val="24"/>
        </w:rPr>
        <w:t>.</w:t>
      </w:r>
      <w:proofErr w:type="gramEnd"/>
      <w:r w:rsidR="00C268F2" w:rsidRPr="00C268F2">
        <w:rPr>
          <w:rFonts w:ascii="Times New Roman" w:hAnsi="Times New Roman" w:cs="Times New Roman"/>
          <w:sz w:val="24"/>
          <w:szCs w:val="24"/>
        </w:rPr>
        <w:t xml:space="preserve"> </w:t>
      </w:r>
      <w:r w:rsidR="00C268F2" w:rsidRPr="00366872">
        <w:rPr>
          <w:rFonts w:ascii="Times New Roman" w:hAnsi="Times New Roman" w:cs="Times New Roman"/>
          <w:sz w:val="24"/>
          <w:szCs w:val="24"/>
        </w:rPr>
        <w:t>S</w:t>
      </w:r>
      <w:r w:rsidR="00C268F2">
        <w:rPr>
          <w:rFonts w:ascii="Times New Roman" w:hAnsi="Times New Roman" w:cs="Times New Roman" w:hint="eastAsia"/>
          <w:sz w:val="24"/>
          <w:szCs w:val="24"/>
        </w:rPr>
        <w:t>12</w:t>
      </w:r>
      <w:r w:rsidRPr="00366872">
        <w:rPr>
          <w:rFonts w:ascii="Times New Roman" w:hAnsi="Times New Roman" w:cs="Times New Roman"/>
          <w:sz w:val="24"/>
          <w:szCs w:val="24"/>
        </w:rPr>
        <w:t xml:space="preserve"> </w:t>
      </w:r>
      <w:r w:rsidRPr="00366872">
        <w:rPr>
          <w:rFonts w:ascii="Times New Roman" w:hAnsi="Times New Roman" w:cs="Times New Roman"/>
          <w:sz w:val="24"/>
          <w:szCs w:val="24"/>
          <w:shd w:val="clear" w:color="auto" w:fill="FFFFFF"/>
        </w:rPr>
        <w:t>MS spectra</w:t>
      </w:r>
      <w:r w:rsidRPr="00366872">
        <w:rPr>
          <w:rFonts w:ascii="Times New Roman" w:hAnsi="Times New Roman" w:cs="Times New Roman" w:hint="eastAsia"/>
          <w:sz w:val="24"/>
          <w:szCs w:val="24"/>
        </w:rPr>
        <w:t xml:space="preserve"> </w:t>
      </w:r>
      <w:r w:rsidRPr="00366872">
        <w:rPr>
          <w:rFonts w:ascii="Times New Roman" w:hAnsi="Times New Roman" w:cs="Times New Roman"/>
          <w:sz w:val="24"/>
          <w:szCs w:val="24"/>
        </w:rPr>
        <w:t xml:space="preserve">of </w:t>
      </w:r>
      <w:r w:rsidRPr="00366872">
        <w:rPr>
          <w:rFonts w:ascii="Times New Roman" w:hAnsi="Times New Roman" w:cs="Times New Roman" w:hint="eastAsia"/>
          <w:b/>
          <w:sz w:val="24"/>
          <w:szCs w:val="24"/>
        </w:rPr>
        <w:t>HBAE</w:t>
      </w:r>
      <w:r w:rsidRPr="00366872">
        <w:rPr>
          <w:rFonts w:ascii="Times New Roman" w:hAnsi="Times New Roman" w:cs="Times New Roman"/>
          <w:bCs/>
          <w:sz w:val="24"/>
          <w:szCs w:val="24"/>
        </w:rPr>
        <w:t>.</w:t>
      </w:r>
    </w:p>
    <w:p w14:paraId="34B9C2CD" w14:textId="77777777" w:rsidR="005370DD" w:rsidRPr="005370DD" w:rsidRDefault="005370DD" w:rsidP="004671CD">
      <w:pPr>
        <w:rPr>
          <w:rFonts w:ascii="Times New Roman" w:hAnsi="Times New Roman" w:cs="Times New Roman"/>
          <w:sz w:val="24"/>
          <w:szCs w:val="24"/>
        </w:rPr>
      </w:pPr>
    </w:p>
    <w:p w14:paraId="145C6454" w14:textId="77777777" w:rsidR="004671CD" w:rsidRPr="004671CD" w:rsidRDefault="004671CD" w:rsidP="004671CD">
      <w:pPr>
        <w:rPr>
          <w:rFonts w:ascii="Times New Roman" w:hAnsi="Times New Roman" w:cs="Times New Roman"/>
          <w:sz w:val="24"/>
          <w:szCs w:val="24"/>
        </w:rPr>
      </w:pPr>
      <w:r w:rsidRPr="004671CD">
        <w:rPr>
          <w:rFonts w:ascii="Times New Roman" w:hAnsi="Times New Roman" w:cs="Times New Roman"/>
          <w:sz w:val="24"/>
          <w:szCs w:val="24"/>
        </w:rPr>
        <w:t>Reference</w:t>
      </w:r>
    </w:p>
    <w:p w14:paraId="17AFFA0C" w14:textId="7A99E9C5" w:rsidR="005C3FD6" w:rsidRDefault="004671CD" w:rsidP="004671CD">
      <w:pPr>
        <w:rPr>
          <w:rFonts w:ascii="Times New Roman" w:hAnsi="Times New Roman" w:cs="Times New Roman"/>
          <w:sz w:val="24"/>
          <w:szCs w:val="24"/>
        </w:rPr>
      </w:pPr>
      <w:r w:rsidRPr="004671CD">
        <w:rPr>
          <w:rFonts w:ascii="Times New Roman" w:hAnsi="Times New Roman" w:cs="Times New Roman"/>
          <w:sz w:val="24"/>
          <w:szCs w:val="24"/>
        </w:rPr>
        <w:t>1. D. Magde, G. E. Rojas and P. G. Seybold, Photochemistry and Photobiology, 1999, 70, 737-744.</w:t>
      </w:r>
    </w:p>
    <w:p w14:paraId="2EF8A5EB" w14:textId="693EBA11" w:rsidR="005370DD" w:rsidRPr="00366872" w:rsidRDefault="005370DD" w:rsidP="004671CD">
      <w:pPr>
        <w:rPr>
          <w:rFonts w:ascii="Times New Roman" w:hAnsi="Times New Roman" w:cs="Times New Roman"/>
          <w:sz w:val="24"/>
          <w:szCs w:val="24"/>
        </w:rPr>
      </w:pPr>
      <w:r w:rsidRPr="00366872">
        <w:rPr>
          <w:rFonts w:ascii="Times New Roman" w:hAnsi="Times New Roman" w:cs="Times New Roman" w:hint="eastAsia"/>
          <w:sz w:val="24"/>
          <w:szCs w:val="24"/>
        </w:rPr>
        <w:t>2.</w:t>
      </w:r>
      <w:r w:rsidRPr="00366872">
        <w:t xml:space="preserve"> </w:t>
      </w:r>
      <w:r w:rsidRPr="00366872">
        <w:rPr>
          <w:rFonts w:ascii="Times New Roman" w:hAnsi="Times New Roman" w:cs="Times New Roman"/>
          <w:sz w:val="24"/>
          <w:szCs w:val="24"/>
        </w:rPr>
        <w:t xml:space="preserve">Allen WJ, </w:t>
      </w:r>
      <w:proofErr w:type="spellStart"/>
      <w:r w:rsidRPr="00366872">
        <w:rPr>
          <w:rFonts w:ascii="Times New Roman" w:hAnsi="Times New Roman" w:cs="Times New Roman"/>
          <w:sz w:val="24"/>
          <w:szCs w:val="24"/>
        </w:rPr>
        <w:t>Balius</w:t>
      </w:r>
      <w:proofErr w:type="spellEnd"/>
      <w:r w:rsidRPr="00366872">
        <w:rPr>
          <w:rFonts w:ascii="Times New Roman" w:hAnsi="Times New Roman" w:cs="Times New Roman"/>
          <w:sz w:val="24"/>
          <w:szCs w:val="24"/>
        </w:rPr>
        <w:t xml:space="preserve"> TE, Mukherjee S, </w:t>
      </w:r>
      <w:proofErr w:type="spellStart"/>
      <w:r w:rsidRPr="00366872">
        <w:rPr>
          <w:rFonts w:ascii="Times New Roman" w:hAnsi="Times New Roman" w:cs="Times New Roman"/>
          <w:sz w:val="24"/>
          <w:szCs w:val="24"/>
        </w:rPr>
        <w:t>Brozell</w:t>
      </w:r>
      <w:proofErr w:type="spellEnd"/>
      <w:r w:rsidRPr="00366872">
        <w:rPr>
          <w:rFonts w:ascii="Times New Roman" w:hAnsi="Times New Roman" w:cs="Times New Roman"/>
          <w:sz w:val="24"/>
          <w:szCs w:val="24"/>
        </w:rPr>
        <w:t xml:space="preserve"> SR, </w:t>
      </w:r>
      <w:proofErr w:type="spellStart"/>
      <w:r w:rsidRPr="00366872">
        <w:rPr>
          <w:rFonts w:ascii="Times New Roman" w:hAnsi="Times New Roman" w:cs="Times New Roman"/>
          <w:sz w:val="24"/>
          <w:szCs w:val="24"/>
        </w:rPr>
        <w:t>Moustakas</w:t>
      </w:r>
      <w:proofErr w:type="spellEnd"/>
      <w:r w:rsidRPr="00366872">
        <w:rPr>
          <w:rFonts w:ascii="Times New Roman" w:hAnsi="Times New Roman" w:cs="Times New Roman"/>
          <w:sz w:val="24"/>
          <w:szCs w:val="24"/>
        </w:rPr>
        <w:t xml:space="preserve"> DT, Lang PT, Case DA, Kuntz ID, Rizzo RC. J </w:t>
      </w:r>
      <w:proofErr w:type="spellStart"/>
      <w:r w:rsidRPr="00366872">
        <w:rPr>
          <w:rFonts w:ascii="Times New Roman" w:hAnsi="Times New Roman" w:cs="Times New Roman"/>
          <w:sz w:val="24"/>
          <w:szCs w:val="24"/>
        </w:rPr>
        <w:t>Comput</w:t>
      </w:r>
      <w:proofErr w:type="spellEnd"/>
      <w:r w:rsidRPr="00366872">
        <w:rPr>
          <w:rFonts w:ascii="Times New Roman" w:hAnsi="Times New Roman" w:cs="Times New Roman"/>
          <w:sz w:val="24"/>
          <w:szCs w:val="24"/>
        </w:rPr>
        <w:t xml:space="preserve"> </w:t>
      </w:r>
      <w:r w:rsidR="003C318C" w:rsidRPr="00366872">
        <w:rPr>
          <w:rFonts w:ascii="Times New Roman" w:hAnsi="Times New Roman" w:cs="Times New Roman"/>
          <w:sz w:val="24"/>
          <w:szCs w:val="24"/>
        </w:rPr>
        <w:t>Chem. 2015</w:t>
      </w:r>
      <w:r w:rsidR="003C318C" w:rsidRPr="00366872">
        <w:rPr>
          <w:rFonts w:ascii="Times New Roman" w:hAnsi="Times New Roman" w:cs="Times New Roman" w:hint="eastAsia"/>
          <w:sz w:val="24"/>
          <w:szCs w:val="24"/>
        </w:rPr>
        <w:t>,</w:t>
      </w:r>
      <w:r w:rsidR="003C318C" w:rsidRPr="00366872">
        <w:rPr>
          <w:rFonts w:ascii="Times New Roman" w:hAnsi="Times New Roman" w:cs="Times New Roman"/>
          <w:sz w:val="24"/>
          <w:szCs w:val="24"/>
        </w:rPr>
        <w:t xml:space="preserve"> 36</w:t>
      </w:r>
      <w:r w:rsidR="003C318C" w:rsidRPr="00366872">
        <w:rPr>
          <w:rFonts w:ascii="Times New Roman" w:hAnsi="Times New Roman" w:cs="Times New Roman" w:hint="eastAsia"/>
          <w:sz w:val="24"/>
          <w:szCs w:val="24"/>
        </w:rPr>
        <w:t xml:space="preserve">, </w:t>
      </w:r>
      <w:r w:rsidR="003C318C" w:rsidRPr="00366872">
        <w:rPr>
          <w:rFonts w:ascii="Times New Roman" w:hAnsi="Times New Roman" w:cs="Times New Roman"/>
          <w:sz w:val="24"/>
          <w:szCs w:val="24"/>
        </w:rPr>
        <w:t>1132-56</w:t>
      </w:r>
      <w:r w:rsidRPr="00366872">
        <w:rPr>
          <w:rFonts w:ascii="Times New Roman" w:hAnsi="Times New Roman" w:cs="Times New Roman"/>
          <w:sz w:val="24"/>
          <w:szCs w:val="24"/>
        </w:rPr>
        <w:t>.</w:t>
      </w:r>
    </w:p>
    <w:sectPr w:rsidR="005370DD" w:rsidRPr="003668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84A342" w14:textId="77777777" w:rsidR="00B71EDE" w:rsidRDefault="00B71EDE" w:rsidP="00DB70C3">
      <w:r>
        <w:separator/>
      </w:r>
    </w:p>
  </w:endnote>
  <w:endnote w:type="continuationSeparator" w:id="0">
    <w:p w14:paraId="26067DF9" w14:textId="77777777" w:rsidR="00B71EDE" w:rsidRDefault="00B71EDE" w:rsidP="00DB7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PS-Bold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B48246" w14:textId="77777777" w:rsidR="00B71EDE" w:rsidRDefault="00B71EDE" w:rsidP="00DB70C3">
      <w:r>
        <w:separator/>
      </w:r>
    </w:p>
  </w:footnote>
  <w:footnote w:type="continuationSeparator" w:id="0">
    <w:p w14:paraId="62D0FA01" w14:textId="77777777" w:rsidR="00B71EDE" w:rsidRDefault="00B71EDE" w:rsidP="00DB70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520"/>
    <w:rsid w:val="000164A6"/>
    <w:rsid w:val="0002110E"/>
    <w:rsid w:val="0004631D"/>
    <w:rsid w:val="00076FD6"/>
    <w:rsid w:val="00082327"/>
    <w:rsid w:val="00094DEB"/>
    <w:rsid w:val="000A51E2"/>
    <w:rsid w:val="000B1B90"/>
    <w:rsid w:val="000D74C2"/>
    <w:rsid w:val="00123A72"/>
    <w:rsid w:val="00153280"/>
    <w:rsid w:val="00176E02"/>
    <w:rsid w:val="00181825"/>
    <w:rsid w:val="00187520"/>
    <w:rsid w:val="001D0076"/>
    <w:rsid w:val="001D338E"/>
    <w:rsid w:val="00203857"/>
    <w:rsid w:val="00255678"/>
    <w:rsid w:val="0027568B"/>
    <w:rsid w:val="00290808"/>
    <w:rsid w:val="00292171"/>
    <w:rsid w:val="002A1FE8"/>
    <w:rsid w:val="002F495E"/>
    <w:rsid w:val="00304EF0"/>
    <w:rsid w:val="00331427"/>
    <w:rsid w:val="00366215"/>
    <w:rsid w:val="00366872"/>
    <w:rsid w:val="00367623"/>
    <w:rsid w:val="003910B5"/>
    <w:rsid w:val="00397539"/>
    <w:rsid w:val="00397A1C"/>
    <w:rsid w:val="003A0F76"/>
    <w:rsid w:val="003B27E7"/>
    <w:rsid w:val="003C318C"/>
    <w:rsid w:val="003E1C3B"/>
    <w:rsid w:val="003F19C6"/>
    <w:rsid w:val="00400678"/>
    <w:rsid w:val="004117BF"/>
    <w:rsid w:val="00415DC6"/>
    <w:rsid w:val="004203BD"/>
    <w:rsid w:val="0043097D"/>
    <w:rsid w:val="00442EEE"/>
    <w:rsid w:val="00453881"/>
    <w:rsid w:val="004579C5"/>
    <w:rsid w:val="004671CD"/>
    <w:rsid w:val="00476244"/>
    <w:rsid w:val="00481618"/>
    <w:rsid w:val="004A490C"/>
    <w:rsid w:val="004C33C7"/>
    <w:rsid w:val="004F37AC"/>
    <w:rsid w:val="005312E9"/>
    <w:rsid w:val="005370DD"/>
    <w:rsid w:val="00552EBD"/>
    <w:rsid w:val="0059357F"/>
    <w:rsid w:val="00596BD9"/>
    <w:rsid w:val="005C3FD6"/>
    <w:rsid w:val="006022DF"/>
    <w:rsid w:val="00622A24"/>
    <w:rsid w:val="00631CFE"/>
    <w:rsid w:val="00637C44"/>
    <w:rsid w:val="00670F0B"/>
    <w:rsid w:val="0067149F"/>
    <w:rsid w:val="00676322"/>
    <w:rsid w:val="006808D7"/>
    <w:rsid w:val="00685C5D"/>
    <w:rsid w:val="00685D87"/>
    <w:rsid w:val="00691249"/>
    <w:rsid w:val="006D0109"/>
    <w:rsid w:val="007008C4"/>
    <w:rsid w:val="00702FF0"/>
    <w:rsid w:val="007135FF"/>
    <w:rsid w:val="00717B79"/>
    <w:rsid w:val="00724532"/>
    <w:rsid w:val="007265BC"/>
    <w:rsid w:val="00734E2F"/>
    <w:rsid w:val="00741AF6"/>
    <w:rsid w:val="00764AE6"/>
    <w:rsid w:val="0076500C"/>
    <w:rsid w:val="007705FE"/>
    <w:rsid w:val="0078333C"/>
    <w:rsid w:val="00783B8D"/>
    <w:rsid w:val="00796AE8"/>
    <w:rsid w:val="007D06E8"/>
    <w:rsid w:val="007E1392"/>
    <w:rsid w:val="0080006C"/>
    <w:rsid w:val="00875A1A"/>
    <w:rsid w:val="008C68EC"/>
    <w:rsid w:val="008D78A0"/>
    <w:rsid w:val="008E33A8"/>
    <w:rsid w:val="00900439"/>
    <w:rsid w:val="00912775"/>
    <w:rsid w:val="00925127"/>
    <w:rsid w:val="00980737"/>
    <w:rsid w:val="009C5D8C"/>
    <w:rsid w:val="00A1224A"/>
    <w:rsid w:val="00A269A5"/>
    <w:rsid w:val="00A87564"/>
    <w:rsid w:val="00AC3484"/>
    <w:rsid w:val="00AD42CD"/>
    <w:rsid w:val="00B00BBE"/>
    <w:rsid w:val="00B00DD1"/>
    <w:rsid w:val="00B2093F"/>
    <w:rsid w:val="00B35F6E"/>
    <w:rsid w:val="00B64765"/>
    <w:rsid w:val="00B71EDE"/>
    <w:rsid w:val="00B72900"/>
    <w:rsid w:val="00B84B6E"/>
    <w:rsid w:val="00B86894"/>
    <w:rsid w:val="00BB3762"/>
    <w:rsid w:val="00BB7817"/>
    <w:rsid w:val="00BD122F"/>
    <w:rsid w:val="00C14C57"/>
    <w:rsid w:val="00C17A7B"/>
    <w:rsid w:val="00C268F2"/>
    <w:rsid w:val="00C35F53"/>
    <w:rsid w:val="00C37FB4"/>
    <w:rsid w:val="00C469F2"/>
    <w:rsid w:val="00C61047"/>
    <w:rsid w:val="00C678AD"/>
    <w:rsid w:val="00C73CB0"/>
    <w:rsid w:val="00C80539"/>
    <w:rsid w:val="00C926AB"/>
    <w:rsid w:val="00CB7EBD"/>
    <w:rsid w:val="00CE6BC3"/>
    <w:rsid w:val="00CE78F2"/>
    <w:rsid w:val="00D22CE8"/>
    <w:rsid w:val="00D41BD4"/>
    <w:rsid w:val="00D4560F"/>
    <w:rsid w:val="00D620E2"/>
    <w:rsid w:val="00DA01ED"/>
    <w:rsid w:val="00DB70C3"/>
    <w:rsid w:val="00DC64CF"/>
    <w:rsid w:val="00DE1943"/>
    <w:rsid w:val="00DE7472"/>
    <w:rsid w:val="00E23F5B"/>
    <w:rsid w:val="00E80EC6"/>
    <w:rsid w:val="00EE2870"/>
    <w:rsid w:val="00EF4714"/>
    <w:rsid w:val="00F07249"/>
    <w:rsid w:val="00F26695"/>
    <w:rsid w:val="00F67F24"/>
    <w:rsid w:val="00FC6E05"/>
    <w:rsid w:val="00FD38E4"/>
    <w:rsid w:val="00FE2E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BC6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9357F"/>
    <w:rPr>
      <w:sz w:val="18"/>
      <w:szCs w:val="18"/>
    </w:rPr>
  </w:style>
  <w:style w:type="character" w:customStyle="1" w:styleId="Char">
    <w:name w:val="批注框文本 Char"/>
    <w:basedOn w:val="a0"/>
    <w:link w:val="a3"/>
    <w:uiPriority w:val="99"/>
    <w:semiHidden/>
    <w:rsid w:val="0059357F"/>
    <w:rPr>
      <w:sz w:val="18"/>
      <w:szCs w:val="18"/>
    </w:rPr>
  </w:style>
  <w:style w:type="paragraph" w:styleId="a4">
    <w:name w:val="header"/>
    <w:basedOn w:val="a"/>
    <w:link w:val="Char0"/>
    <w:uiPriority w:val="99"/>
    <w:unhideWhenUsed/>
    <w:rsid w:val="00DB70C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DB70C3"/>
    <w:rPr>
      <w:sz w:val="18"/>
      <w:szCs w:val="18"/>
    </w:rPr>
  </w:style>
  <w:style w:type="paragraph" w:styleId="a5">
    <w:name w:val="footer"/>
    <w:basedOn w:val="a"/>
    <w:link w:val="Char1"/>
    <w:uiPriority w:val="99"/>
    <w:unhideWhenUsed/>
    <w:rsid w:val="00DB70C3"/>
    <w:pPr>
      <w:tabs>
        <w:tab w:val="center" w:pos="4153"/>
        <w:tab w:val="right" w:pos="8306"/>
      </w:tabs>
      <w:snapToGrid w:val="0"/>
      <w:jc w:val="left"/>
    </w:pPr>
    <w:rPr>
      <w:sz w:val="18"/>
      <w:szCs w:val="18"/>
    </w:rPr>
  </w:style>
  <w:style w:type="character" w:customStyle="1" w:styleId="Char1">
    <w:name w:val="页脚 Char"/>
    <w:basedOn w:val="a0"/>
    <w:link w:val="a5"/>
    <w:uiPriority w:val="99"/>
    <w:rsid w:val="00DB70C3"/>
    <w:rPr>
      <w:sz w:val="18"/>
      <w:szCs w:val="18"/>
    </w:rPr>
  </w:style>
  <w:style w:type="character" w:styleId="a6">
    <w:name w:val="annotation reference"/>
    <w:basedOn w:val="a0"/>
    <w:uiPriority w:val="99"/>
    <w:semiHidden/>
    <w:unhideWhenUsed/>
    <w:rsid w:val="000164A6"/>
    <w:rPr>
      <w:sz w:val="21"/>
      <w:szCs w:val="21"/>
    </w:rPr>
  </w:style>
  <w:style w:type="paragraph" w:styleId="a7">
    <w:name w:val="annotation text"/>
    <w:basedOn w:val="a"/>
    <w:link w:val="Char2"/>
    <w:uiPriority w:val="99"/>
    <w:semiHidden/>
    <w:unhideWhenUsed/>
    <w:rsid w:val="000164A6"/>
    <w:pPr>
      <w:jc w:val="left"/>
    </w:pPr>
  </w:style>
  <w:style w:type="character" w:customStyle="1" w:styleId="Char2">
    <w:name w:val="批注文字 Char"/>
    <w:basedOn w:val="a0"/>
    <w:link w:val="a7"/>
    <w:uiPriority w:val="99"/>
    <w:semiHidden/>
    <w:rsid w:val="000164A6"/>
  </w:style>
  <w:style w:type="paragraph" w:styleId="a8">
    <w:name w:val="annotation subject"/>
    <w:basedOn w:val="a7"/>
    <w:next w:val="a7"/>
    <w:link w:val="Char3"/>
    <w:uiPriority w:val="99"/>
    <w:semiHidden/>
    <w:unhideWhenUsed/>
    <w:rsid w:val="000164A6"/>
    <w:rPr>
      <w:b/>
      <w:bCs/>
    </w:rPr>
  </w:style>
  <w:style w:type="character" w:customStyle="1" w:styleId="Char3">
    <w:name w:val="批注主题 Char"/>
    <w:basedOn w:val="Char2"/>
    <w:link w:val="a8"/>
    <w:uiPriority w:val="99"/>
    <w:semiHidden/>
    <w:rsid w:val="000164A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9357F"/>
    <w:rPr>
      <w:sz w:val="18"/>
      <w:szCs w:val="18"/>
    </w:rPr>
  </w:style>
  <w:style w:type="character" w:customStyle="1" w:styleId="Char">
    <w:name w:val="批注框文本 Char"/>
    <w:basedOn w:val="a0"/>
    <w:link w:val="a3"/>
    <w:uiPriority w:val="99"/>
    <w:semiHidden/>
    <w:rsid w:val="0059357F"/>
    <w:rPr>
      <w:sz w:val="18"/>
      <w:szCs w:val="18"/>
    </w:rPr>
  </w:style>
  <w:style w:type="paragraph" w:styleId="a4">
    <w:name w:val="header"/>
    <w:basedOn w:val="a"/>
    <w:link w:val="Char0"/>
    <w:uiPriority w:val="99"/>
    <w:unhideWhenUsed/>
    <w:rsid w:val="00DB70C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DB70C3"/>
    <w:rPr>
      <w:sz w:val="18"/>
      <w:szCs w:val="18"/>
    </w:rPr>
  </w:style>
  <w:style w:type="paragraph" w:styleId="a5">
    <w:name w:val="footer"/>
    <w:basedOn w:val="a"/>
    <w:link w:val="Char1"/>
    <w:uiPriority w:val="99"/>
    <w:unhideWhenUsed/>
    <w:rsid w:val="00DB70C3"/>
    <w:pPr>
      <w:tabs>
        <w:tab w:val="center" w:pos="4153"/>
        <w:tab w:val="right" w:pos="8306"/>
      </w:tabs>
      <w:snapToGrid w:val="0"/>
      <w:jc w:val="left"/>
    </w:pPr>
    <w:rPr>
      <w:sz w:val="18"/>
      <w:szCs w:val="18"/>
    </w:rPr>
  </w:style>
  <w:style w:type="character" w:customStyle="1" w:styleId="Char1">
    <w:name w:val="页脚 Char"/>
    <w:basedOn w:val="a0"/>
    <w:link w:val="a5"/>
    <w:uiPriority w:val="99"/>
    <w:rsid w:val="00DB70C3"/>
    <w:rPr>
      <w:sz w:val="18"/>
      <w:szCs w:val="18"/>
    </w:rPr>
  </w:style>
  <w:style w:type="character" w:styleId="a6">
    <w:name w:val="annotation reference"/>
    <w:basedOn w:val="a0"/>
    <w:uiPriority w:val="99"/>
    <w:semiHidden/>
    <w:unhideWhenUsed/>
    <w:rsid w:val="000164A6"/>
    <w:rPr>
      <w:sz w:val="21"/>
      <w:szCs w:val="21"/>
    </w:rPr>
  </w:style>
  <w:style w:type="paragraph" w:styleId="a7">
    <w:name w:val="annotation text"/>
    <w:basedOn w:val="a"/>
    <w:link w:val="Char2"/>
    <w:uiPriority w:val="99"/>
    <w:semiHidden/>
    <w:unhideWhenUsed/>
    <w:rsid w:val="000164A6"/>
    <w:pPr>
      <w:jc w:val="left"/>
    </w:pPr>
  </w:style>
  <w:style w:type="character" w:customStyle="1" w:styleId="Char2">
    <w:name w:val="批注文字 Char"/>
    <w:basedOn w:val="a0"/>
    <w:link w:val="a7"/>
    <w:uiPriority w:val="99"/>
    <w:semiHidden/>
    <w:rsid w:val="000164A6"/>
  </w:style>
  <w:style w:type="paragraph" w:styleId="a8">
    <w:name w:val="annotation subject"/>
    <w:basedOn w:val="a7"/>
    <w:next w:val="a7"/>
    <w:link w:val="Char3"/>
    <w:uiPriority w:val="99"/>
    <w:semiHidden/>
    <w:unhideWhenUsed/>
    <w:rsid w:val="000164A6"/>
    <w:rPr>
      <w:b/>
      <w:bCs/>
    </w:rPr>
  </w:style>
  <w:style w:type="character" w:customStyle="1" w:styleId="Char3">
    <w:name w:val="批注主题 Char"/>
    <w:basedOn w:val="Char2"/>
    <w:link w:val="a8"/>
    <w:uiPriority w:val="99"/>
    <w:semiHidden/>
    <w:rsid w:val="000164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293779">
      <w:bodyDiv w:val="1"/>
      <w:marLeft w:val="0"/>
      <w:marRight w:val="0"/>
      <w:marTop w:val="0"/>
      <w:marBottom w:val="0"/>
      <w:divBdr>
        <w:top w:val="none" w:sz="0" w:space="0" w:color="auto"/>
        <w:left w:val="none" w:sz="0" w:space="0" w:color="auto"/>
        <w:bottom w:val="none" w:sz="0" w:space="0" w:color="auto"/>
        <w:right w:val="none" w:sz="0" w:space="0" w:color="auto"/>
      </w:divBdr>
    </w:div>
    <w:div w:id="951669196">
      <w:bodyDiv w:val="1"/>
      <w:marLeft w:val="0"/>
      <w:marRight w:val="0"/>
      <w:marTop w:val="0"/>
      <w:marBottom w:val="0"/>
      <w:divBdr>
        <w:top w:val="none" w:sz="0" w:space="0" w:color="auto"/>
        <w:left w:val="none" w:sz="0" w:space="0" w:color="auto"/>
        <w:bottom w:val="none" w:sz="0" w:space="0" w:color="auto"/>
        <w:right w:val="none" w:sz="0" w:space="0" w:color="auto"/>
      </w:divBdr>
    </w:div>
    <w:div w:id="1467308934">
      <w:bodyDiv w:val="1"/>
      <w:marLeft w:val="0"/>
      <w:marRight w:val="0"/>
      <w:marTop w:val="0"/>
      <w:marBottom w:val="0"/>
      <w:divBdr>
        <w:top w:val="none" w:sz="0" w:space="0" w:color="auto"/>
        <w:left w:val="none" w:sz="0" w:space="0" w:color="auto"/>
        <w:bottom w:val="none" w:sz="0" w:space="0" w:color="auto"/>
        <w:right w:val="none" w:sz="0" w:space="0" w:color="auto"/>
      </w:divBdr>
      <w:divsChild>
        <w:div w:id="224024594">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tif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1797</Words>
  <Characters>10246</Characters>
  <Application>Microsoft Office Word</Application>
  <DocSecurity>0</DocSecurity>
  <Lines>85</Lines>
  <Paragraphs>24</Paragraphs>
  <ScaleCrop>false</ScaleCrop>
  <Company/>
  <LinksUpToDate>false</LinksUpToDate>
  <CharactersWithSpaces>12019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LX-y700</dc:creator>
  <cp:lastModifiedBy>LX-y700</cp:lastModifiedBy>
  <cp:revision>2</cp:revision>
  <dcterms:created xsi:type="dcterms:W3CDTF">2022-09-25T10:01:00Z</dcterms:created>
  <dcterms:modified xsi:type="dcterms:W3CDTF">2022-09-25T10:01:00Z</dcterms:modified>
</cp:coreProperties>
</file>